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MICROFIBRA 12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MICROFIBRA12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46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,85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