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5F8EA" w14:textId="60D9AFD0" w:rsidR="004816DC" w:rsidRDefault="004816DC" w:rsidP="009D59DA">
      <w:r>
        <w:t>Fits are performed via the decay</w:t>
      </w:r>
      <w:r w:rsidRPr="004816DC">
        <w:t xml:space="preserve"> function</w:t>
      </w:r>
      <w:r w:rsidR="005363F9">
        <w:t xml:space="preserve"> from </w:t>
      </w:r>
      <w:r w:rsidR="005363F9" w:rsidRPr="00C0435D">
        <w:t>PMID: 40767443</w:t>
      </w:r>
      <w:r w:rsidRPr="004816DC">
        <w:t>, D = D0 / (1 + (E/a)</w:t>
      </w:r>
      <w:r>
        <w:t>^</w:t>
      </w:r>
      <w:r w:rsidRPr="004816DC">
        <w:t>b)</w:t>
      </w:r>
      <w:r>
        <w:t>^</w:t>
      </w:r>
      <w:r w:rsidRPr="004816DC">
        <w:t>c, with D as cone density (</w:t>
      </w:r>
      <w:r>
        <w:t xml:space="preserve">usually </w:t>
      </w:r>
      <w:r w:rsidRPr="004816DC">
        <w:t>cones/mm2), D0 as cone density at the CDC</w:t>
      </w:r>
      <w:r>
        <w:t xml:space="preserve"> (or whatever you have specified, PCD, </w:t>
      </w:r>
      <w:proofErr w:type="spellStart"/>
      <w:r>
        <w:t>etc</w:t>
      </w:r>
      <w:proofErr w:type="spellEnd"/>
      <w:r>
        <w:t>)</w:t>
      </w:r>
      <w:r w:rsidRPr="004816DC">
        <w:t>, and E as eccentricity (</w:t>
      </w:r>
      <w:r>
        <w:t xml:space="preserve">can be in </w:t>
      </w:r>
      <w:r w:rsidRPr="004816DC">
        <w:t>µm</w:t>
      </w:r>
      <w:r>
        <w:t xml:space="preserve"> or whatever value</w:t>
      </w:r>
      <w:r w:rsidRPr="004816DC">
        <w:t>).</w:t>
      </w:r>
      <w:r w:rsidR="005363F9">
        <w:t xml:space="preserve"> </w:t>
      </w:r>
    </w:p>
    <w:p w14:paraId="3411878E" w14:textId="19E2CD4C" w:rsidR="00C0435D" w:rsidRPr="00C0435D" w:rsidRDefault="00C0435D" w:rsidP="00C0435D">
      <w:pPr>
        <w:pStyle w:val="ListParagraph"/>
        <w:numPr>
          <w:ilvl w:val="0"/>
          <w:numId w:val="2"/>
        </w:numPr>
        <w:rPr>
          <w:rFonts w:ascii="Arial" w:hAnsi="Arial" w:cs="Arial"/>
          <w:sz w:val="23"/>
          <w:szCs w:val="23"/>
          <w:u w:val="single"/>
          <w:shd w:val="clear" w:color="auto" w:fill="F8F8F8"/>
        </w:rPr>
      </w:pPr>
      <w:r w:rsidRPr="00C0435D">
        <w:rPr>
          <w:u w:val="single"/>
        </w:rPr>
        <w:t>Initialize:</w:t>
      </w:r>
    </w:p>
    <w:p w14:paraId="5192AD15" w14:textId="36534883" w:rsidR="00C14B25" w:rsidRPr="00C0435D" w:rsidRDefault="007815F6" w:rsidP="00C0435D">
      <w:pPr>
        <w:rPr>
          <w:rFonts w:ascii="Arial" w:hAnsi="Arial" w:cs="Arial"/>
          <w:sz w:val="23"/>
          <w:szCs w:val="23"/>
          <w:shd w:val="clear" w:color="auto" w:fill="F8F8F8"/>
        </w:rPr>
      </w:pPr>
      <w:r>
        <w:t xml:space="preserve">Install R Studio: </w:t>
      </w:r>
      <w:hyperlink r:id="rId5" w:history="1">
        <w:r w:rsidRPr="00C0435D">
          <w:rPr>
            <w:rStyle w:val="Hyperlink"/>
            <w:rFonts w:ascii="Arial" w:hAnsi="Arial" w:cs="Arial"/>
            <w:sz w:val="23"/>
            <w:szCs w:val="23"/>
            <w:shd w:val="clear" w:color="auto" w:fill="F8F8F8"/>
          </w:rPr>
          <w:t>https://posit.co/download/rstudio-desktop/</w:t>
        </w:r>
      </w:hyperlink>
    </w:p>
    <w:p w14:paraId="2AD0D36C" w14:textId="77777777" w:rsidR="007815F6" w:rsidRDefault="007815F6" w:rsidP="007815F6">
      <w:r>
        <w:t xml:space="preserve">To run this script, you </w:t>
      </w:r>
      <w:proofErr w:type="gramStart"/>
      <w:r>
        <w:t>will to</w:t>
      </w:r>
      <w:proofErr w:type="gramEnd"/>
      <w:r>
        <w:t xml:space="preserve"> install these packages in RStudio:</w:t>
      </w:r>
    </w:p>
    <w:p w14:paraId="284B9CBE" w14:textId="77777777" w:rsidR="007815F6" w:rsidRDefault="007815F6" w:rsidP="007815F6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proofErr w:type="spellStart"/>
      <w:proofErr w:type="gram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minpack.lm</w:t>
      </w:r>
      <w:proofErr w:type="spellEnd"/>
      <w:proofErr w:type="gramEnd"/>
      <w:r>
        <w:rPr>
          <w:rFonts w:ascii="Arial" w:hAnsi="Arial" w:cs="Arial"/>
          <w:color w:val="1D1C1D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dplyr</w:t>
      </w:r>
      <w:proofErr w:type="spellEnd"/>
      <w:r>
        <w:rPr>
          <w:rFonts w:ascii="Arial" w:hAnsi="Arial" w:cs="Arial"/>
          <w:color w:val="1D1C1D"/>
          <w:sz w:val="23"/>
          <w:szCs w:val="23"/>
        </w:rPr>
        <w:t xml:space="preserve">, 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purr</w:t>
      </w:r>
      <w:r>
        <w:rPr>
          <w:rFonts w:ascii="Arial" w:hAnsi="Arial" w:cs="Arial"/>
          <w:color w:val="1D1C1D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tidyr</w:t>
      </w:r>
      <w:proofErr w:type="spellEnd"/>
      <w:r>
        <w:rPr>
          <w:rFonts w:ascii="Arial" w:hAnsi="Arial" w:cs="Arial"/>
          <w:color w:val="1D1C1D"/>
          <w:sz w:val="23"/>
          <w:szCs w:val="23"/>
        </w:rPr>
        <w:t xml:space="preserve">, 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ggplot2</w:t>
      </w:r>
      <w:r>
        <w:rPr>
          <w:rFonts w:ascii="Arial" w:hAnsi="Arial" w:cs="Arial"/>
          <w:color w:val="1D1C1D"/>
          <w:sz w:val="23"/>
          <w:szCs w:val="23"/>
        </w:rPr>
        <w:t xml:space="preserve">, 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zoo</w:t>
      </w:r>
      <w:r>
        <w:rPr>
          <w:rFonts w:ascii="Arial" w:hAnsi="Arial" w:cs="Arial"/>
          <w:color w:val="1D1C1D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openxlsx</w:t>
      </w:r>
      <w:proofErr w:type="spellEnd"/>
      <w:r>
        <w:rPr>
          <w:rFonts w:ascii="Arial" w:hAnsi="Arial" w:cs="Arial"/>
          <w:color w:val="1D1C1D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readxl</w:t>
      </w:r>
      <w:proofErr w:type="spellEnd"/>
    </w:p>
    <w:p w14:paraId="53823B44" w14:textId="77777777" w:rsidR="007815F6" w:rsidRDefault="007815F6" w:rsidP="009D59DA"/>
    <w:p w14:paraId="03F0B316" w14:textId="16E94BA6" w:rsidR="00C14B25" w:rsidRDefault="00C14B25" w:rsidP="009D59DA">
      <w:r w:rsidRPr="00C14B25">
        <w:t xml:space="preserve">Then open single or batch script and click Run All </w:t>
      </w:r>
      <w:r w:rsidR="007815F6">
        <w:t xml:space="preserve">from top right </w:t>
      </w:r>
      <w:r w:rsidRPr="00C14B25">
        <w:t>in R</w:t>
      </w:r>
      <w:r w:rsidR="007815F6">
        <w:t>Studio</w:t>
      </w:r>
      <w:r w:rsidRPr="00C14B25">
        <w:t>.</w:t>
      </w:r>
    </w:p>
    <w:p w14:paraId="1D23C331" w14:textId="5C45225C" w:rsidR="00C0435D" w:rsidRPr="00C0435D" w:rsidRDefault="007815F6" w:rsidP="00C0435D">
      <w:r w:rsidRPr="007815F6">
        <w:rPr>
          <w:noProof/>
        </w:rPr>
        <w:drawing>
          <wp:inline distT="0" distB="0" distL="0" distR="0" wp14:anchorId="3A845073" wp14:editId="538ED4E2">
            <wp:extent cx="2297430" cy="2680335"/>
            <wp:effectExtent l="0" t="0" r="1270" b="0"/>
            <wp:docPr id="17972047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0478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743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BCC7" w14:textId="34FB060C" w:rsidR="007815F6" w:rsidRPr="00C0435D" w:rsidRDefault="00C0435D" w:rsidP="00C0435D">
      <w:pPr>
        <w:pStyle w:val="ListParagraph"/>
        <w:numPr>
          <w:ilvl w:val="0"/>
          <w:numId w:val="2"/>
        </w:numPr>
        <w:rPr>
          <w:u w:val="single"/>
        </w:rPr>
      </w:pPr>
      <w:r w:rsidRPr="00C0435D">
        <w:rPr>
          <w:u w:val="single"/>
        </w:rPr>
        <w:t>Inputs</w:t>
      </w:r>
    </w:p>
    <w:p w14:paraId="65301AB3" w14:textId="0648F39D" w:rsidR="009D59DA" w:rsidRDefault="009D59DA" w:rsidP="009D59DA">
      <w:r>
        <w:t>Input file names should be in the following format:</w:t>
      </w:r>
    </w:p>
    <w:p w14:paraId="26AEB5C5" w14:textId="33C09119" w:rsidR="009D59DA" w:rsidRDefault="009D59DA" w:rsidP="009D59DA">
      <w:r>
        <w:t>JC_XXXXX_OX_meridian</w:t>
      </w:r>
      <w:r w:rsidR="004816DC">
        <w:t>.csv or .xlsx</w:t>
      </w:r>
    </w:p>
    <w:p w14:paraId="2A9EFACB" w14:textId="32DB05AD" w:rsidR="009D59DA" w:rsidRDefault="009D59DA" w:rsidP="00C14B25">
      <w:pPr>
        <w:ind w:firstLine="720"/>
      </w:pPr>
      <w:r>
        <w:t>JC_XXXXX: Subject ID</w:t>
      </w:r>
    </w:p>
    <w:p w14:paraId="3F9E1CF5" w14:textId="2F7565F5" w:rsidR="009D59DA" w:rsidRDefault="009D59DA" w:rsidP="00C14B25">
      <w:pPr>
        <w:ind w:firstLine="720"/>
      </w:pPr>
      <w:r>
        <w:t>OX: Eye, OS or OD</w:t>
      </w:r>
    </w:p>
    <w:p w14:paraId="66A50509" w14:textId="4ED5F12A" w:rsidR="004816DC" w:rsidRDefault="009D59DA" w:rsidP="007815F6">
      <w:pPr>
        <w:ind w:firstLine="720"/>
      </w:pPr>
      <w:r>
        <w:t>Meridian: Horizontal, Temporal, Nasal, Vertical, Superior, Inferior, Radial, etc.</w:t>
      </w:r>
    </w:p>
    <w:p w14:paraId="40F625AF" w14:textId="60E29C3C" w:rsidR="00B957BA" w:rsidRDefault="00E20AF2" w:rsidP="00C14B25">
      <w:r>
        <w:t>The</w:t>
      </w:r>
      <w:r w:rsidR="008C196E">
        <w:t xml:space="preserve"> batch script</w:t>
      </w:r>
      <w:r>
        <w:t xml:space="preserve"> will prompt for an input </w:t>
      </w:r>
      <w:r w:rsidR="008C196E">
        <w:t>folder</w:t>
      </w:r>
      <w:r>
        <w:t>. This input folder</w:t>
      </w:r>
      <w:r w:rsidR="008C196E">
        <w:t xml:space="preserve"> will require each file formatted </w:t>
      </w:r>
      <w:r>
        <w:t>the</w:t>
      </w:r>
      <w:r w:rsidR="008C196E">
        <w:t xml:space="preserve"> way</w:t>
      </w:r>
      <w:r>
        <w:t xml:space="preserve"> described above.</w:t>
      </w:r>
      <w:r w:rsidR="008C196E">
        <w:t xml:space="preserve"> </w:t>
      </w:r>
      <w:r w:rsidR="00DE1CE0">
        <w:t>The parameter file should be in the same folder.</w:t>
      </w:r>
      <w:r w:rsidR="00BE66DB">
        <w:t xml:space="preserve"> The single script will ask you to specify which file in that folder to run the script on.</w:t>
      </w:r>
    </w:p>
    <w:p w14:paraId="615065D1" w14:textId="2A63F968" w:rsidR="00C14B25" w:rsidRDefault="00E20AF2" w:rsidP="00C14B25">
      <w:r>
        <w:lastRenderedPageBreak/>
        <w:t>A p</w:t>
      </w:r>
      <w:r w:rsidR="00C14B25">
        <w:t xml:space="preserve">arameter file </w:t>
      </w:r>
      <w:r>
        <w:t xml:space="preserve">titled “parameter_ranges.csv” </w:t>
      </w:r>
      <w:r w:rsidR="00C14B25">
        <w:t xml:space="preserve">will have input ranges for a, b, c, fit parameters from the sigmoid function, and is named </w:t>
      </w:r>
      <w:proofErr w:type="gramStart"/>
      <w:r w:rsidR="00C14B25">
        <w:t>parameter_ranges.csv .</w:t>
      </w:r>
      <w:proofErr w:type="gramEnd"/>
      <w:r w:rsidR="00C14B25">
        <w:t xml:space="preserve"> Rows are a, b, c; and columns are min/max. The third column is the seed values.</w:t>
      </w:r>
      <w:r w:rsidR="00B957BA">
        <w:t xml:space="preserve"> These can be adjusted by the user.</w:t>
      </w:r>
    </w:p>
    <w:p w14:paraId="78E561A5" w14:textId="5B983FB7" w:rsidR="00B957BA" w:rsidRDefault="00B957BA" w:rsidP="00C14B25">
      <w:r>
        <w:t>D</w:t>
      </w:r>
      <w:r>
        <w:t xml:space="preserve">ata </w:t>
      </w:r>
      <w:r>
        <w:t xml:space="preserve">should be </w:t>
      </w:r>
      <w:proofErr w:type="spellStart"/>
      <w:r>
        <w:t>formatted</w:t>
      </w:r>
      <w:proofErr w:type="spellEnd"/>
      <w:r>
        <w:t xml:space="preserve"> to start at E=0</w:t>
      </w:r>
      <w:r>
        <w:t xml:space="preserve">, </w:t>
      </w:r>
      <w:r>
        <w:t xml:space="preserve">with </w:t>
      </w:r>
      <w:proofErr w:type="spellStart"/>
      <w:proofErr w:type="gramStart"/>
      <w:r>
        <w:t>it’s</w:t>
      </w:r>
      <w:proofErr w:type="spellEnd"/>
      <w:proofErr w:type="gramEnd"/>
      <w:r>
        <w:t xml:space="preserve"> associated density value. This location is usually either PCD or CDC.</w:t>
      </w:r>
    </w:p>
    <w:p w14:paraId="645EEDEC" w14:textId="77777777" w:rsidR="00C14B25" w:rsidRDefault="00C14B25" w:rsidP="00C14B25">
      <w:r>
        <w:t>Fitting will fail if:</w:t>
      </w:r>
    </w:p>
    <w:p w14:paraId="28DA5F43" w14:textId="691B5F4F" w:rsidR="00C14B25" w:rsidRDefault="00C14B25" w:rsidP="000B5729">
      <w:pPr>
        <w:pStyle w:val="ListParagraph"/>
        <w:numPr>
          <w:ilvl w:val="0"/>
          <w:numId w:val="3"/>
        </w:numPr>
      </w:pPr>
      <w:r>
        <w:t>Parameter bounds too restrictive</w:t>
      </w:r>
      <w:r w:rsidR="00C0435D">
        <w:t xml:space="preserve"> (template has ranges from </w:t>
      </w:r>
      <w:r w:rsidR="00C0435D" w:rsidRPr="00C0435D">
        <w:t>PMID: 40767443</w:t>
      </w:r>
      <w:r w:rsidR="00C0435D">
        <w:t>)</w:t>
      </w:r>
    </w:p>
    <w:p w14:paraId="5C854FBA" w14:textId="72BBFBD8" w:rsidR="00C14B25" w:rsidRDefault="00C14B25" w:rsidP="000B5729">
      <w:pPr>
        <w:pStyle w:val="ListParagraph"/>
        <w:numPr>
          <w:ilvl w:val="0"/>
          <w:numId w:val="3"/>
        </w:numPr>
      </w:pPr>
      <w:r>
        <w:t>Parameter seed values far from optimal for that subject</w:t>
      </w:r>
      <w:r w:rsidR="00C0435D">
        <w:t xml:space="preserve"> (template seeds set to average radial values from </w:t>
      </w:r>
      <w:r w:rsidR="00C0435D" w:rsidRPr="00C0435D">
        <w:t>PMID: 40767443</w:t>
      </w:r>
      <w:r w:rsidR="00C0435D">
        <w:t>)</w:t>
      </w:r>
    </w:p>
    <w:p w14:paraId="1805D469" w14:textId="77777777" w:rsidR="000B5729" w:rsidRDefault="00C14B25" w:rsidP="000B5729">
      <w:pPr>
        <w:pStyle w:val="ListParagraph"/>
        <w:numPr>
          <w:ilvl w:val="0"/>
          <w:numId w:val="3"/>
        </w:numPr>
      </w:pPr>
      <w:r>
        <w:t>Data not suitable for sigmoid model</w:t>
      </w:r>
    </w:p>
    <w:p w14:paraId="6D65EA17" w14:textId="314AA27E" w:rsidR="000B5729" w:rsidRDefault="00F102F1" w:rsidP="000B5729">
      <w:pPr>
        <w:pStyle w:val="ListParagraph"/>
        <w:numPr>
          <w:ilvl w:val="0"/>
          <w:numId w:val="3"/>
        </w:numPr>
      </w:pPr>
      <w:r>
        <w:t>D(E) is not a function (e.g. each E only has 1 D)</w:t>
      </w:r>
    </w:p>
    <w:p w14:paraId="5697DA18" w14:textId="2605D909" w:rsidR="000B5729" w:rsidRDefault="000B5729" w:rsidP="000B5729">
      <w:pPr>
        <w:pStyle w:val="ListParagraph"/>
        <w:numPr>
          <w:ilvl w:val="1"/>
          <w:numId w:val="3"/>
        </w:numPr>
      </w:pPr>
      <w:r>
        <w:t xml:space="preserve">Data needs to be </w:t>
      </w:r>
      <w:proofErr w:type="gramStart"/>
      <w:r>
        <w:t>monotonic, but</w:t>
      </w:r>
      <w:proofErr w:type="gramEnd"/>
      <w:r>
        <w:t xml:space="preserve"> can allow for some margin of error with D fluctuations.</w:t>
      </w:r>
    </w:p>
    <w:p w14:paraId="72BBECF2" w14:textId="77777777" w:rsidR="000B5729" w:rsidRDefault="00F102F1" w:rsidP="000B5729">
      <w:pPr>
        <w:pStyle w:val="ListParagraph"/>
        <w:numPr>
          <w:ilvl w:val="0"/>
          <w:numId w:val="3"/>
        </w:numPr>
      </w:pPr>
      <w:proofErr w:type="spellStart"/>
      <w:r>
        <w:t>E</w:t>
      </w:r>
      <w:proofErr w:type="spellEnd"/>
      <w:r>
        <w:t xml:space="preserve"> </w:t>
      </w:r>
      <w:r w:rsidR="00C14B25">
        <w:t xml:space="preserve">does not start </w:t>
      </w:r>
      <w:r>
        <w:t>at</w:t>
      </w:r>
      <w:r w:rsidR="00C14B25">
        <w:t xml:space="preserve"> E=0</w:t>
      </w:r>
    </w:p>
    <w:p w14:paraId="10CE7883" w14:textId="7DB35520" w:rsidR="00C14B25" w:rsidRDefault="000B5729" w:rsidP="009D59DA">
      <w:pPr>
        <w:pStyle w:val="ListParagraph"/>
        <w:numPr>
          <w:ilvl w:val="0"/>
          <w:numId w:val="3"/>
        </w:numPr>
      </w:pPr>
      <w:proofErr w:type="spellStart"/>
      <w:r>
        <w:t>E</w:t>
      </w:r>
      <w:proofErr w:type="spellEnd"/>
      <w:r>
        <w:t xml:space="preserve"> has negative values</w:t>
      </w:r>
    </w:p>
    <w:sectPr w:rsidR="00C14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264F0"/>
    <w:multiLevelType w:val="hybridMultilevel"/>
    <w:tmpl w:val="43F0D012"/>
    <w:lvl w:ilvl="0" w:tplc="4A08945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4E2FFB"/>
    <w:multiLevelType w:val="hybridMultilevel"/>
    <w:tmpl w:val="BA167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475474"/>
    <w:multiLevelType w:val="hybridMultilevel"/>
    <w:tmpl w:val="362C8A48"/>
    <w:lvl w:ilvl="0" w:tplc="A2ECBD0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700805">
    <w:abstractNumId w:val="2"/>
  </w:num>
  <w:num w:numId="2" w16cid:durableId="1454254286">
    <w:abstractNumId w:val="0"/>
  </w:num>
  <w:num w:numId="3" w16cid:durableId="329213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9DA"/>
    <w:rsid w:val="000B5729"/>
    <w:rsid w:val="0018685D"/>
    <w:rsid w:val="00264686"/>
    <w:rsid w:val="004816DC"/>
    <w:rsid w:val="005363F9"/>
    <w:rsid w:val="00617672"/>
    <w:rsid w:val="007815F6"/>
    <w:rsid w:val="008C196E"/>
    <w:rsid w:val="00954789"/>
    <w:rsid w:val="00961572"/>
    <w:rsid w:val="009D59DA"/>
    <w:rsid w:val="00B957BA"/>
    <w:rsid w:val="00BE66DB"/>
    <w:rsid w:val="00C0435D"/>
    <w:rsid w:val="00C14B25"/>
    <w:rsid w:val="00DE1CE0"/>
    <w:rsid w:val="00E20AF2"/>
    <w:rsid w:val="00E94A03"/>
    <w:rsid w:val="00F1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52580E"/>
  <w15:chartTrackingRefBased/>
  <w15:docId w15:val="{D6868824-FBB6-D043-A950-DF219F6F3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9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15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815F6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1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osit.co/download/rstudio-deskto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324</Words>
  <Characters>1598</Characters>
  <Application>Microsoft Office Word</Application>
  <DocSecurity>0</DocSecurity>
  <Lines>66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Siddiqui, Aliya</dc:creator>
  <cp:keywords/>
  <dc:description/>
  <cp:lastModifiedBy>Siddiqui, Aliya</cp:lastModifiedBy>
  <cp:revision>14</cp:revision>
  <dcterms:created xsi:type="dcterms:W3CDTF">2026-01-07T21:23:00Z</dcterms:created>
  <dcterms:modified xsi:type="dcterms:W3CDTF">2026-01-09T18:56:00Z</dcterms:modified>
</cp:coreProperties>
</file>