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r w:rsidRPr="001C1412">
              <w:rPr>
                <w:rFonts w:eastAsia="Times New Roman"/>
              </w:rPr>
              <w:t xml:space="preserve">Centria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r w:rsidRPr="001C1412">
              <w:rPr>
                <w:rFonts w:eastAsia="Times New Roman"/>
              </w:rPr>
              <w:t xml:space="preserve">Centria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lang w:val="en-US"/>
        </w:rPr>
      </w:pPr>
      <w:r w:rsidRPr="00FB44A1">
        <w:rPr>
          <w:rFonts w:cs="Times New Roman"/>
          <w:b/>
          <w:szCs w:val="24"/>
          <w:lang w:val="en-US"/>
        </w:rPr>
        <w:lastRenderedPageBreak/>
        <w:t>CONCEPT DEFINITIONS</w:t>
      </w:r>
    </w:p>
    <w:p w14:paraId="6935AD3B" w14:textId="77777777" w:rsidR="00F0449D" w:rsidRPr="00FB44A1" w:rsidRDefault="00F0449D" w:rsidP="00F0449D">
      <w:pPr>
        <w:spacing w:line="360" w:lineRule="auto"/>
        <w:jc w:val="left"/>
        <w:rPr>
          <w:rFonts w:cs="Times New Roman"/>
          <w:b/>
          <w:szCs w:val="24"/>
          <w:lang w:val="en-US"/>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6DC7F28" w14:textId="77777777" w:rsidR="00FC0835" w:rsidRDefault="00FC0835" w:rsidP="00F0449D">
      <w:pPr>
        <w:spacing w:line="360" w:lineRule="auto"/>
        <w:jc w:val="left"/>
        <w:rPr>
          <w:rFonts w:cs="Times New Roman"/>
          <w:bCs/>
          <w:szCs w:val="24"/>
          <w:lang w:val="en-US"/>
        </w:rPr>
      </w:pPr>
    </w:p>
    <w:p w14:paraId="0C7E6AD3" w14:textId="19C236A8" w:rsidR="00FC0835" w:rsidRDefault="00FC0835" w:rsidP="00F0449D">
      <w:pPr>
        <w:spacing w:line="360" w:lineRule="auto"/>
        <w:jc w:val="left"/>
        <w:rPr>
          <w:rFonts w:cs="Times New Roman"/>
          <w:bCs/>
          <w:szCs w:val="24"/>
          <w:lang w:val="en-US"/>
        </w:rPr>
      </w:pPr>
      <w:r>
        <w:rPr>
          <w:rFonts w:cs="Times New Roman"/>
          <w:bCs/>
          <w:szCs w:val="24"/>
          <w:lang w:val="en-US"/>
        </w:rPr>
        <w:t>RAD</w:t>
      </w:r>
    </w:p>
    <w:p w14:paraId="7E9C5A74" w14:textId="040F30ED" w:rsidR="00FC0835" w:rsidRDefault="00FC0835" w:rsidP="00F0449D">
      <w:pPr>
        <w:spacing w:line="360" w:lineRule="auto"/>
        <w:jc w:val="left"/>
        <w:rPr>
          <w:rFonts w:cs="Times New Roman"/>
          <w:bCs/>
          <w:szCs w:val="24"/>
          <w:lang w:val="en-US"/>
        </w:rPr>
      </w:pPr>
      <w:r>
        <w:rPr>
          <w:rFonts w:cs="Times New Roman"/>
          <w:bCs/>
          <w:szCs w:val="24"/>
          <w:lang w:val="en-US"/>
        </w:rPr>
        <w:t>Rapid Application Development</w:t>
      </w:r>
    </w:p>
    <w:p w14:paraId="05D91D5E" w14:textId="77777777" w:rsidR="007C2287" w:rsidRDefault="007C2287" w:rsidP="00F0449D">
      <w:pPr>
        <w:spacing w:line="360" w:lineRule="auto"/>
        <w:jc w:val="left"/>
        <w:rPr>
          <w:rFonts w:cs="Times New Roman"/>
          <w:bCs/>
          <w:szCs w:val="24"/>
          <w:lang w:val="en-US"/>
        </w:rPr>
      </w:pPr>
    </w:p>
    <w:p w14:paraId="7196C14E" w14:textId="1CC36A8D" w:rsidR="007C2287" w:rsidRDefault="007C2287" w:rsidP="00F0449D">
      <w:pPr>
        <w:spacing w:line="360" w:lineRule="auto"/>
        <w:jc w:val="left"/>
        <w:rPr>
          <w:rFonts w:cs="Times New Roman"/>
          <w:bCs/>
          <w:szCs w:val="24"/>
          <w:lang w:val="en-US"/>
        </w:rPr>
      </w:pPr>
      <w:r>
        <w:rPr>
          <w:rFonts w:cs="Times New Roman"/>
          <w:bCs/>
          <w:szCs w:val="24"/>
          <w:lang w:val="en-US"/>
        </w:rPr>
        <w:t>XP</w:t>
      </w:r>
    </w:p>
    <w:p w14:paraId="70F250A6" w14:textId="3AD1AAE2" w:rsidR="007C2287" w:rsidRDefault="007C2287" w:rsidP="00F0449D">
      <w:pPr>
        <w:spacing w:line="360" w:lineRule="auto"/>
        <w:jc w:val="left"/>
        <w:rPr>
          <w:rFonts w:cs="Times New Roman"/>
          <w:bCs/>
          <w:szCs w:val="24"/>
          <w:lang w:val="en-US"/>
        </w:rPr>
      </w:pPr>
      <w:r>
        <w:rPr>
          <w:rFonts w:cs="Times New Roman"/>
          <w:bCs/>
          <w:szCs w:val="24"/>
          <w:lang w:val="en-US"/>
        </w:rPr>
        <w:t>Extreme Programming</w:t>
      </w:r>
    </w:p>
    <w:p w14:paraId="0047FDF8" w14:textId="77777777" w:rsidR="005F49D1" w:rsidRDefault="005F49D1" w:rsidP="00F0449D">
      <w:pPr>
        <w:spacing w:line="360" w:lineRule="auto"/>
        <w:jc w:val="left"/>
        <w:rPr>
          <w:rFonts w:cs="Times New Roman"/>
          <w:bCs/>
          <w:szCs w:val="24"/>
          <w:lang w:val="en-US"/>
        </w:rPr>
      </w:pPr>
    </w:p>
    <w:p w14:paraId="056234F3" w14:textId="476A0F34" w:rsidR="005F49D1" w:rsidRDefault="005F49D1" w:rsidP="00F0449D">
      <w:pPr>
        <w:spacing w:line="360" w:lineRule="auto"/>
        <w:jc w:val="left"/>
        <w:rPr>
          <w:rFonts w:cs="Times New Roman"/>
          <w:bCs/>
          <w:szCs w:val="24"/>
          <w:lang w:val="en-US"/>
        </w:rPr>
      </w:pPr>
      <w:r>
        <w:rPr>
          <w:rFonts w:cs="Times New Roman"/>
          <w:bCs/>
          <w:szCs w:val="24"/>
          <w:lang w:val="en-US"/>
        </w:rPr>
        <w:t>PowerApps</w:t>
      </w:r>
    </w:p>
    <w:p w14:paraId="11B839DA" w14:textId="77777777" w:rsidR="005F49D1" w:rsidRPr="002757B3" w:rsidRDefault="005F49D1" w:rsidP="00F0449D">
      <w:pPr>
        <w:spacing w:line="360" w:lineRule="auto"/>
        <w:jc w:val="left"/>
        <w:rPr>
          <w:rFonts w:cs="Times New Roman"/>
          <w:bCs/>
          <w:szCs w:val="24"/>
          <w:lang w:val="en-US"/>
        </w:rPr>
      </w:pP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24376879" w14:textId="576155B9" w:rsidR="00A23CB0" w:rsidRDefault="00F0449D">
      <w:pPr>
        <w:pStyle w:val="TOC1"/>
        <w:rPr>
          <w:rFonts w:asciiTheme="minorHAnsi" w:eastAsiaTheme="minorEastAsia" w:hAnsiTheme="minorHAnsi" w:cstheme="minorBidi"/>
          <w:b w:val="0"/>
          <w:caps w:val="0"/>
          <w:kern w:val="2"/>
          <w:sz w:val="22"/>
          <w:lang w:val="en-FI" w:eastAsia="en-FI"/>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6731123" w:history="1">
        <w:r w:rsidR="00A23CB0" w:rsidRPr="00222EBF">
          <w:rPr>
            <w:rStyle w:val="Hyperlink"/>
          </w:rPr>
          <w:t>1</w:t>
        </w:r>
        <w:r w:rsidR="00A23CB0">
          <w:rPr>
            <w:rFonts w:asciiTheme="minorHAnsi" w:eastAsiaTheme="minorEastAsia" w:hAnsiTheme="minorHAnsi" w:cstheme="minorBidi"/>
            <w:b w:val="0"/>
            <w:caps w:val="0"/>
            <w:kern w:val="2"/>
            <w:sz w:val="22"/>
            <w:lang w:val="en-FI" w:eastAsia="en-FI"/>
            <w14:ligatures w14:val="standardContextual"/>
          </w:rPr>
          <w:tab/>
        </w:r>
        <w:r w:rsidR="00A23CB0" w:rsidRPr="00222EBF">
          <w:rPr>
            <w:rStyle w:val="Hyperlink"/>
          </w:rPr>
          <w:t>INTRODUCTION</w:t>
        </w:r>
        <w:r w:rsidR="00A23CB0">
          <w:rPr>
            <w:webHidden/>
          </w:rPr>
          <w:tab/>
        </w:r>
        <w:r w:rsidR="00A23CB0">
          <w:rPr>
            <w:webHidden/>
          </w:rPr>
          <w:fldChar w:fldCharType="begin"/>
        </w:r>
        <w:r w:rsidR="00A23CB0">
          <w:rPr>
            <w:webHidden/>
          </w:rPr>
          <w:instrText xml:space="preserve"> PAGEREF _Toc156731123 \h </w:instrText>
        </w:r>
        <w:r w:rsidR="00A23CB0">
          <w:rPr>
            <w:webHidden/>
          </w:rPr>
        </w:r>
        <w:r w:rsidR="00A23CB0">
          <w:rPr>
            <w:webHidden/>
          </w:rPr>
          <w:fldChar w:fldCharType="separate"/>
        </w:r>
        <w:r w:rsidR="00A23CB0">
          <w:rPr>
            <w:webHidden/>
          </w:rPr>
          <w:t>1</w:t>
        </w:r>
        <w:r w:rsidR="00A23CB0">
          <w:rPr>
            <w:webHidden/>
          </w:rPr>
          <w:fldChar w:fldCharType="end"/>
        </w:r>
      </w:hyperlink>
    </w:p>
    <w:p w14:paraId="7CAFB87A" w14:textId="1844D7B6" w:rsidR="00A23CB0" w:rsidRDefault="00000000">
      <w:pPr>
        <w:pStyle w:val="TOC1"/>
        <w:rPr>
          <w:rFonts w:asciiTheme="minorHAnsi" w:eastAsiaTheme="minorEastAsia" w:hAnsiTheme="minorHAnsi" w:cstheme="minorBidi"/>
          <w:b w:val="0"/>
          <w:caps w:val="0"/>
          <w:kern w:val="2"/>
          <w:sz w:val="22"/>
          <w:lang w:val="en-FI" w:eastAsia="en-FI"/>
          <w14:ligatures w14:val="standardContextual"/>
        </w:rPr>
      </w:pPr>
      <w:hyperlink w:anchor="_Toc156731124" w:history="1">
        <w:r w:rsidR="00A23CB0" w:rsidRPr="00222EBF">
          <w:rPr>
            <w:rStyle w:val="Hyperlink"/>
          </w:rPr>
          <w:t>2</w:t>
        </w:r>
        <w:r w:rsidR="00A23CB0">
          <w:rPr>
            <w:rFonts w:asciiTheme="minorHAnsi" w:eastAsiaTheme="minorEastAsia" w:hAnsiTheme="minorHAnsi" w:cstheme="minorBidi"/>
            <w:b w:val="0"/>
            <w:caps w:val="0"/>
            <w:kern w:val="2"/>
            <w:sz w:val="22"/>
            <w:lang w:val="en-FI" w:eastAsia="en-FI"/>
            <w14:ligatures w14:val="standardContextual"/>
          </w:rPr>
          <w:tab/>
        </w:r>
        <w:r w:rsidR="00A23CB0" w:rsidRPr="00222EBF">
          <w:rPr>
            <w:rStyle w:val="Hyperlink"/>
          </w:rPr>
          <w:t>Low-code and no-code development</w:t>
        </w:r>
        <w:r w:rsidR="00A23CB0">
          <w:rPr>
            <w:webHidden/>
          </w:rPr>
          <w:tab/>
        </w:r>
        <w:r w:rsidR="00A23CB0">
          <w:rPr>
            <w:webHidden/>
          </w:rPr>
          <w:fldChar w:fldCharType="begin"/>
        </w:r>
        <w:r w:rsidR="00A23CB0">
          <w:rPr>
            <w:webHidden/>
          </w:rPr>
          <w:instrText xml:space="preserve"> PAGEREF _Toc156731124 \h </w:instrText>
        </w:r>
        <w:r w:rsidR="00A23CB0">
          <w:rPr>
            <w:webHidden/>
          </w:rPr>
        </w:r>
        <w:r w:rsidR="00A23CB0">
          <w:rPr>
            <w:webHidden/>
          </w:rPr>
          <w:fldChar w:fldCharType="separate"/>
        </w:r>
        <w:r w:rsidR="00A23CB0">
          <w:rPr>
            <w:webHidden/>
          </w:rPr>
          <w:t>3</w:t>
        </w:r>
        <w:r w:rsidR="00A23CB0">
          <w:rPr>
            <w:webHidden/>
          </w:rPr>
          <w:fldChar w:fldCharType="end"/>
        </w:r>
      </w:hyperlink>
    </w:p>
    <w:p w14:paraId="7C452E4E" w14:textId="268AA236" w:rsidR="00A23CB0" w:rsidRDefault="00000000">
      <w:pPr>
        <w:pStyle w:val="TOC2"/>
        <w:rPr>
          <w:rFonts w:asciiTheme="minorHAnsi" w:eastAsiaTheme="minorEastAsia" w:hAnsiTheme="minorHAnsi"/>
          <w:b w:val="0"/>
          <w:noProof/>
          <w:kern w:val="2"/>
          <w:sz w:val="22"/>
          <w:lang w:val="en-FI" w:eastAsia="en-FI"/>
          <w14:ligatures w14:val="standardContextual"/>
        </w:rPr>
      </w:pPr>
      <w:hyperlink w:anchor="_Toc156731125" w:history="1">
        <w:r w:rsidR="00A23CB0" w:rsidRPr="00222EBF">
          <w:rPr>
            <w:rStyle w:val="Hyperlink"/>
            <w:noProof/>
          </w:rPr>
          <w:t>2.1</w:t>
        </w:r>
        <w:r w:rsidR="00A23CB0">
          <w:rPr>
            <w:rFonts w:asciiTheme="minorHAnsi" w:eastAsiaTheme="minorEastAsia" w:hAnsiTheme="minorHAnsi"/>
            <w:b w:val="0"/>
            <w:noProof/>
            <w:kern w:val="2"/>
            <w:sz w:val="22"/>
            <w:lang w:val="en-FI" w:eastAsia="en-FI"/>
            <w14:ligatures w14:val="standardContextual"/>
          </w:rPr>
          <w:tab/>
        </w:r>
        <w:r w:rsidR="00A23CB0" w:rsidRPr="00222EBF">
          <w:rPr>
            <w:rStyle w:val="Hyperlink"/>
            <w:noProof/>
          </w:rPr>
          <w:t>Evolution of Development Approaches</w:t>
        </w:r>
        <w:r w:rsidR="00A23CB0">
          <w:rPr>
            <w:noProof/>
            <w:webHidden/>
          </w:rPr>
          <w:tab/>
        </w:r>
        <w:r w:rsidR="00A23CB0">
          <w:rPr>
            <w:noProof/>
            <w:webHidden/>
          </w:rPr>
          <w:fldChar w:fldCharType="begin"/>
        </w:r>
        <w:r w:rsidR="00A23CB0">
          <w:rPr>
            <w:noProof/>
            <w:webHidden/>
          </w:rPr>
          <w:instrText xml:space="preserve"> PAGEREF _Toc156731125 \h </w:instrText>
        </w:r>
        <w:r w:rsidR="00A23CB0">
          <w:rPr>
            <w:noProof/>
            <w:webHidden/>
          </w:rPr>
        </w:r>
        <w:r w:rsidR="00A23CB0">
          <w:rPr>
            <w:noProof/>
            <w:webHidden/>
          </w:rPr>
          <w:fldChar w:fldCharType="separate"/>
        </w:r>
        <w:r w:rsidR="00A23CB0">
          <w:rPr>
            <w:noProof/>
            <w:webHidden/>
          </w:rPr>
          <w:t>4</w:t>
        </w:r>
        <w:r w:rsidR="00A23CB0">
          <w:rPr>
            <w:noProof/>
            <w:webHidden/>
          </w:rPr>
          <w:fldChar w:fldCharType="end"/>
        </w:r>
      </w:hyperlink>
    </w:p>
    <w:p w14:paraId="050E6EA2" w14:textId="5B7C799A" w:rsidR="00A23CB0" w:rsidRDefault="00000000">
      <w:pPr>
        <w:pStyle w:val="TOC2"/>
        <w:rPr>
          <w:rFonts w:asciiTheme="minorHAnsi" w:eastAsiaTheme="minorEastAsia" w:hAnsiTheme="minorHAnsi"/>
          <w:b w:val="0"/>
          <w:noProof/>
          <w:kern w:val="2"/>
          <w:sz w:val="22"/>
          <w:lang w:val="en-FI" w:eastAsia="en-FI"/>
          <w14:ligatures w14:val="standardContextual"/>
        </w:rPr>
      </w:pPr>
      <w:hyperlink w:anchor="_Toc156731126" w:history="1">
        <w:r w:rsidR="00A23CB0" w:rsidRPr="00222EBF">
          <w:rPr>
            <w:rStyle w:val="Hyperlink"/>
            <w:noProof/>
            <w:lang w:val="fr-FR"/>
          </w:rPr>
          <w:t>2.2</w:t>
        </w:r>
        <w:r w:rsidR="00A23CB0">
          <w:rPr>
            <w:rFonts w:asciiTheme="minorHAnsi" w:eastAsiaTheme="minorEastAsia" w:hAnsiTheme="minorHAnsi"/>
            <w:b w:val="0"/>
            <w:noProof/>
            <w:kern w:val="2"/>
            <w:sz w:val="22"/>
            <w:lang w:val="en-FI" w:eastAsia="en-FI"/>
            <w14:ligatures w14:val="standardContextual"/>
          </w:rPr>
          <w:tab/>
        </w:r>
        <w:r w:rsidR="00A23CB0" w:rsidRPr="00222EBF">
          <w:rPr>
            <w:rStyle w:val="Hyperlink"/>
            <w:noProof/>
            <w:lang w:val="fr-FR"/>
          </w:rPr>
          <w:t>Basic Structure of Ideas</w:t>
        </w:r>
        <w:r w:rsidR="00A23CB0">
          <w:rPr>
            <w:noProof/>
            <w:webHidden/>
          </w:rPr>
          <w:tab/>
        </w:r>
        <w:r w:rsidR="00A23CB0">
          <w:rPr>
            <w:noProof/>
            <w:webHidden/>
          </w:rPr>
          <w:fldChar w:fldCharType="begin"/>
        </w:r>
        <w:r w:rsidR="00A23CB0">
          <w:rPr>
            <w:noProof/>
            <w:webHidden/>
          </w:rPr>
          <w:instrText xml:space="preserve"> PAGEREF _Toc156731126 \h </w:instrText>
        </w:r>
        <w:r w:rsidR="00A23CB0">
          <w:rPr>
            <w:noProof/>
            <w:webHidden/>
          </w:rPr>
        </w:r>
        <w:r w:rsidR="00A23CB0">
          <w:rPr>
            <w:noProof/>
            <w:webHidden/>
          </w:rPr>
          <w:fldChar w:fldCharType="separate"/>
        </w:r>
        <w:r w:rsidR="00A23CB0">
          <w:rPr>
            <w:noProof/>
            <w:webHidden/>
          </w:rPr>
          <w:t>5</w:t>
        </w:r>
        <w:r w:rsidR="00A23CB0">
          <w:rPr>
            <w:noProof/>
            <w:webHidden/>
          </w:rPr>
          <w:fldChar w:fldCharType="end"/>
        </w:r>
      </w:hyperlink>
    </w:p>
    <w:p w14:paraId="15B6FFEA" w14:textId="0B4C3D06" w:rsidR="00A23CB0" w:rsidRDefault="00000000">
      <w:pPr>
        <w:pStyle w:val="TOC1"/>
        <w:rPr>
          <w:rFonts w:asciiTheme="minorHAnsi" w:eastAsiaTheme="minorEastAsia" w:hAnsiTheme="minorHAnsi" w:cstheme="minorBidi"/>
          <w:b w:val="0"/>
          <w:caps w:val="0"/>
          <w:kern w:val="2"/>
          <w:sz w:val="22"/>
          <w:lang w:val="en-FI" w:eastAsia="en-FI"/>
          <w14:ligatures w14:val="standardContextual"/>
        </w:rPr>
      </w:pPr>
      <w:hyperlink w:anchor="_Toc156731127" w:history="1">
        <w:r w:rsidR="00A23CB0" w:rsidRPr="00222EBF">
          <w:rPr>
            <w:rStyle w:val="Hyperlink"/>
          </w:rPr>
          <w:t>3</w:t>
        </w:r>
        <w:r w:rsidR="00A23CB0">
          <w:rPr>
            <w:rFonts w:asciiTheme="minorHAnsi" w:eastAsiaTheme="minorEastAsia" w:hAnsiTheme="minorHAnsi" w:cstheme="minorBidi"/>
            <w:b w:val="0"/>
            <w:caps w:val="0"/>
            <w:kern w:val="2"/>
            <w:sz w:val="22"/>
            <w:lang w:val="en-FI" w:eastAsia="en-FI"/>
            <w14:ligatures w14:val="standardContextual"/>
          </w:rPr>
          <w:tab/>
        </w:r>
        <w:r w:rsidR="00A23CB0" w:rsidRPr="00222EBF">
          <w:rPr>
            <w:rStyle w:val="Hyperlink"/>
          </w:rPr>
          <w:t>Powerapps fundamentals</w:t>
        </w:r>
        <w:r w:rsidR="00A23CB0">
          <w:rPr>
            <w:webHidden/>
          </w:rPr>
          <w:tab/>
        </w:r>
        <w:r w:rsidR="00A23CB0">
          <w:rPr>
            <w:webHidden/>
          </w:rPr>
          <w:fldChar w:fldCharType="begin"/>
        </w:r>
        <w:r w:rsidR="00A23CB0">
          <w:rPr>
            <w:webHidden/>
          </w:rPr>
          <w:instrText xml:space="preserve"> PAGEREF _Toc156731127 \h </w:instrText>
        </w:r>
        <w:r w:rsidR="00A23CB0">
          <w:rPr>
            <w:webHidden/>
          </w:rPr>
        </w:r>
        <w:r w:rsidR="00A23CB0">
          <w:rPr>
            <w:webHidden/>
          </w:rPr>
          <w:fldChar w:fldCharType="separate"/>
        </w:r>
        <w:r w:rsidR="00A23CB0">
          <w:rPr>
            <w:webHidden/>
          </w:rPr>
          <w:t>7</w:t>
        </w:r>
        <w:r w:rsidR="00A23CB0">
          <w:rPr>
            <w:webHidden/>
          </w:rPr>
          <w:fldChar w:fldCharType="end"/>
        </w:r>
      </w:hyperlink>
    </w:p>
    <w:p w14:paraId="28847D4A" w14:textId="36B27661" w:rsidR="00A23CB0" w:rsidRDefault="00000000">
      <w:pPr>
        <w:pStyle w:val="TOC2"/>
        <w:rPr>
          <w:rFonts w:asciiTheme="minorHAnsi" w:eastAsiaTheme="minorEastAsia" w:hAnsiTheme="minorHAnsi"/>
          <w:b w:val="0"/>
          <w:noProof/>
          <w:kern w:val="2"/>
          <w:sz w:val="22"/>
          <w:lang w:val="en-FI" w:eastAsia="en-FI"/>
          <w14:ligatures w14:val="standardContextual"/>
        </w:rPr>
      </w:pPr>
      <w:hyperlink w:anchor="_Toc156731128" w:history="1">
        <w:r w:rsidR="00A23CB0" w:rsidRPr="00222EBF">
          <w:rPr>
            <w:rStyle w:val="Hyperlink"/>
            <w:noProof/>
          </w:rPr>
          <w:t>3.1</w:t>
        </w:r>
        <w:r w:rsidR="00A23CB0">
          <w:rPr>
            <w:rFonts w:asciiTheme="minorHAnsi" w:eastAsiaTheme="minorEastAsia" w:hAnsiTheme="minorHAnsi"/>
            <w:b w:val="0"/>
            <w:noProof/>
            <w:kern w:val="2"/>
            <w:sz w:val="22"/>
            <w:lang w:val="en-FI" w:eastAsia="en-FI"/>
            <w14:ligatures w14:val="standardContextual"/>
          </w:rPr>
          <w:tab/>
        </w:r>
        <w:r w:rsidR="00A23CB0" w:rsidRPr="00222EBF">
          <w:rPr>
            <w:rStyle w:val="Hyperlink"/>
            <w:noProof/>
          </w:rPr>
          <w:t>PowerApps Components</w:t>
        </w:r>
        <w:r w:rsidR="00A23CB0">
          <w:rPr>
            <w:noProof/>
            <w:webHidden/>
          </w:rPr>
          <w:tab/>
        </w:r>
        <w:r w:rsidR="00A23CB0">
          <w:rPr>
            <w:noProof/>
            <w:webHidden/>
          </w:rPr>
          <w:fldChar w:fldCharType="begin"/>
        </w:r>
        <w:r w:rsidR="00A23CB0">
          <w:rPr>
            <w:noProof/>
            <w:webHidden/>
          </w:rPr>
          <w:instrText xml:space="preserve"> PAGEREF _Toc156731128 \h </w:instrText>
        </w:r>
        <w:r w:rsidR="00A23CB0">
          <w:rPr>
            <w:noProof/>
            <w:webHidden/>
          </w:rPr>
        </w:r>
        <w:r w:rsidR="00A23CB0">
          <w:rPr>
            <w:noProof/>
            <w:webHidden/>
          </w:rPr>
          <w:fldChar w:fldCharType="separate"/>
        </w:r>
        <w:r w:rsidR="00A23CB0">
          <w:rPr>
            <w:noProof/>
            <w:webHidden/>
          </w:rPr>
          <w:t>8</w:t>
        </w:r>
        <w:r w:rsidR="00A23CB0">
          <w:rPr>
            <w:noProof/>
            <w:webHidden/>
          </w:rPr>
          <w:fldChar w:fldCharType="end"/>
        </w:r>
      </w:hyperlink>
    </w:p>
    <w:p w14:paraId="7DC74C15" w14:textId="26E7BE94" w:rsidR="00A23CB0" w:rsidRDefault="00000000">
      <w:pPr>
        <w:pStyle w:val="TOC3"/>
        <w:rPr>
          <w:rFonts w:asciiTheme="minorHAnsi" w:eastAsiaTheme="minorEastAsia" w:hAnsiTheme="minorHAnsi"/>
          <w:b w:val="0"/>
          <w:noProof/>
          <w:kern w:val="2"/>
          <w:sz w:val="22"/>
          <w:lang w:val="en-FI" w:eastAsia="en-FI"/>
          <w14:ligatures w14:val="standardContextual"/>
        </w:rPr>
      </w:pPr>
      <w:hyperlink w:anchor="_Toc156731129" w:history="1">
        <w:r w:rsidR="00A23CB0" w:rsidRPr="00222EBF">
          <w:rPr>
            <w:rStyle w:val="Hyperlink"/>
            <w:noProof/>
          </w:rPr>
          <w:t>3.1.1</w:t>
        </w:r>
        <w:r w:rsidR="00A23CB0">
          <w:rPr>
            <w:rFonts w:asciiTheme="minorHAnsi" w:eastAsiaTheme="minorEastAsia" w:hAnsiTheme="minorHAnsi"/>
            <w:b w:val="0"/>
            <w:noProof/>
            <w:kern w:val="2"/>
            <w:sz w:val="22"/>
            <w:lang w:val="en-FI" w:eastAsia="en-FI"/>
            <w14:ligatures w14:val="standardContextual"/>
          </w:rPr>
          <w:tab/>
        </w:r>
        <w:r w:rsidR="00A23CB0" w:rsidRPr="00222EBF">
          <w:rPr>
            <w:rStyle w:val="Hyperlink"/>
            <w:noProof/>
          </w:rPr>
          <w:t>Canvas Apps</w:t>
        </w:r>
        <w:r w:rsidR="00A23CB0">
          <w:rPr>
            <w:noProof/>
            <w:webHidden/>
          </w:rPr>
          <w:tab/>
        </w:r>
        <w:r w:rsidR="00A23CB0">
          <w:rPr>
            <w:noProof/>
            <w:webHidden/>
          </w:rPr>
          <w:fldChar w:fldCharType="begin"/>
        </w:r>
        <w:r w:rsidR="00A23CB0">
          <w:rPr>
            <w:noProof/>
            <w:webHidden/>
          </w:rPr>
          <w:instrText xml:space="preserve"> PAGEREF _Toc156731129 \h </w:instrText>
        </w:r>
        <w:r w:rsidR="00A23CB0">
          <w:rPr>
            <w:noProof/>
            <w:webHidden/>
          </w:rPr>
        </w:r>
        <w:r w:rsidR="00A23CB0">
          <w:rPr>
            <w:noProof/>
            <w:webHidden/>
          </w:rPr>
          <w:fldChar w:fldCharType="separate"/>
        </w:r>
        <w:r w:rsidR="00A23CB0">
          <w:rPr>
            <w:noProof/>
            <w:webHidden/>
          </w:rPr>
          <w:t>8</w:t>
        </w:r>
        <w:r w:rsidR="00A23CB0">
          <w:rPr>
            <w:noProof/>
            <w:webHidden/>
          </w:rPr>
          <w:fldChar w:fldCharType="end"/>
        </w:r>
      </w:hyperlink>
    </w:p>
    <w:p w14:paraId="61BEB76A" w14:textId="1FD2E5F6" w:rsidR="00A23CB0" w:rsidRDefault="00000000">
      <w:pPr>
        <w:pStyle w:val="TOC3"/>
        <w:rPr>
          <w:rFonts w:asciiTheme="minorHAnsi" w:eastAsiaTheme="minorEastAsia" w:hAnsiTheme="minorHAnsi"/>
          <w:b w:val="0"/>
          <w:noProof/>
          <w:kern w:val="2"/>
          <w:sz w:val="22"/>
          <w:lang w:val="en-FI" w:eastAsia="en-FI"/>
          <w14:ligatures w14:val="standardContextual"/>
        </w:rPr>
      </w:pPr>
      <w:hyperlink w:anchor="_Toc156731130" w:history="1">
        <w:r w:rsidR="00A23CB0" w:rsidRPr="00222EBF">
          <w:rPr>
            <w:rStyle w:val="Hyperlink"/>
            <w:noProof/>
          </w:rPr>
          <w:t>3.1.2</w:t>
        </w:r>
        <w:r w:rsidR="00A23CB0">
          <w:rPr>
            <w:rFonts w:asciiTheme="minorHAnsi" w:eastAsiaTheme="minorEastAsia" w:hAnsiTheme="minorHAnsi"/>
            <w:b w:val="0"/>
            <w:noProof/>
            <w:kern w:val="2"/>
            <w:sz w:val="22"/>
            <w:lang w:val="en-FI" w:eastAsia="en-FI"/>
            <w14:ligatures w14:val="standardContextual"/>
          </w:rPr>
          <w:tab/>
        </w:r>
        <w:r w:rsidR="00A23CB0" w:rsidRPr="00222EBF">
          <w:rPr>
            <w:rStyle w:val="Hyperlink"/>
            <w:noProof/>
          </w:rPr>
          <w:t>Model-Driven Apps</w:t>
        </w:r>
        <w:r w:rsidR="00A23CB0">
          <w:rPr>
            <w:noProof/>
            <w:webHidden/>
          </w:rPr>
          <w:tab/>
        </w:r>
        <w:r w:rsidR="00A23CB0">
          <w:rPr>
            <w:noProof/>
            <w:webHidden/>
          </w:rPr>
          <w:fldChar w:fldCharType="begin"/>
        </w:r>
        <w:r w:rsidR="00A23CB0">
          <w:rPr>
            <w:noProof/>
            <w:webHidden/>
          </w:rPr>
          <w:instrText xml:space="preserve"> PAGEREF _Toc156731130 \h </w:instrText>
        </w:r>
        <w:r w:rsidR="00A23CB0">
          <w:rPr>
            <w:noProof/>
            <w:webHidden/>
          </w:rPr>
        </w:r>
        <w:r w:rsidR="00A23CB0">
          <w:rPr>
            <w:noProof/>
            <w:webHidden/>
          </w:rPr>
          <w:fldChar w:fldCharType="separate"/>
        </w:r>
        <w:r w:rsidR="00A23CB0">
          <w:rPr>
            <w:noProof/>
            <w:webHidden/>
          </w:rPr>
          <w:t>9</w:t>
        </w:r>
        <w:r w:rsidR="00A23CB0">
          <w:rPr>
            <w:noProof/>
            <w:webHidden/>
          </w:rPr>
          <w:fldChar w:fldCharType="end"/>
        </w:r>
      </w:hyperlink>
    </w:p>
    <w:p w14:paraId="6C8F4C06" w14:textId="1237D361" w:rsidR="00A23CB0" w:rsidRDefault="00000000">
      <w:pPr>
        <w:pStyle w:val="TOC3"/>
        <w:rPr>
          <w:rFonts w:asciiTheme="minorHAnsi" w:eastAsiaTheme="minorEastAsia" w:hAnsiTheme="minorHAnsi"/>
          <w:b w:val="0"/>
          <w:noProof/>
          <w:kern w:val="2"/>
          <w:sz w:val="22"/>
          <w:lang w:val="en-FI" w:eastAsia="en-FI"/>
          <w14:ligatures w14:val="standardContextual"/>
        </w:rPr>
      </w:pPr>
      <w:hyperlink w:anchor="_Toc156731131" w:history="1">
        <w:r w:rsidR="00A23CB0" w:rsidRPr="00222EBF">
          <w:rPr>
            <w:rStyle w:val="Hyperlink"/>
            <w:noProof/>
          </w:rPr>
          <w:t>3.1.3</w:t>
        </w:r>
        <w:r w:rsidR="00A23CB0">
          <w:rPr>
            <w:rFonts w:asciiTheme="minorHAnsi" w:eastAsiaTheme="minorEastAsia" w:hAnsiTheme="minorHAnsi"/>
            <w:b w:val="0"/>
            <w:noProof/>
            <w:kern w:val="2"/>
            <w:sz w:val="22"/>
            <w:lang w:val="en-FI" w:eastAsia="en-FI"/>
            <w14:ligatures w14:val="standardContextual"/>
          </w:rPr>
          <w:tab/>
        </w:r>
        <w:r w:rsidR="00A23CB0" w:rsidRPr="00222EBF">
          <w:rPr>
            <w:rStyle w:val="Hyperlink"/>
            <w:noProof/>
          </w:rPr>
          <w:t>Portals Apps</w:t>
        </w:r>
        <w:r w:rsidR="00A23CB0">
          <w:rPr>
            <w:noProof/>
            <w:webHidden/>
          </w:rPr>
          <w:tab/>
        </w:r>
        <w:r w:rsidR="00A23CB0">
          <w:rPr>
            <w:noProof/>
            <w:webHidden/>
          </w:rPr>
          <w:fldChar w:fldCharType="begin"/>
        </w:r>
        <w:r w:rsidR="00A23CB0">
          <w:rPr>
            <w:noProof/>
            <w:webHidden/>
          </w:rPr>
          <w:instrText xml:space="preserve"> PAGEREF _Toc156731131 \h </w:instrText>
        </w:r>
        <w:r w:rsidR="00A23CB0">
          <w:rPr>
            <w:noProof/>
            <w:webHidden/>
          </w:rPr>
        </w:r>
        <w:r w:rsidR="00A23CB0">
          <w:rPr>
            <w:noProof/>
            <w:webHidden/>
          </w:rPr>
          <w:fldChar w:fldCharType="separate"/>
        </w:r>
        <w:r w:rsidR="00A23CB0">
          <w:rPr>
            <w:noProof/>
            <w:webHidden/>
          </w:rPr>
          <w:t>9</w:t>
        </w:r>
        <w:r w:rsidR="00A23CB0">
          <w:rPr>
            <w:noProof/>
            <w:webHidden/>
          </w:rPr>
          <w:fldChar w:fldCharType="end"/>
        </w:r>
      </w:hyperlink>
    </w:p>
    <w:p w14:paraId="50647F4F" w14:textId="17A5610E" w:rsidR="00A23CB0" w:rsidRDefault="00000000">
      <w:pPr>
        <w:pStyle w:val="TOC2"/>
        <w:rPr>
          <w:rFonts w:asciiTheme="minorHAnsi" w:eastAsiaTheme="minorEastAsia" w:hAnsiTheme="minorHAnsi"/>
          <w:b w:val="0"/>
          <w:noProof/>
          <w:kern w:val="2"/>
          <w:sz w:val="22"/>
          <w:lang w:val="en-FI" w:eastAsia="en-FI"/>
          <w14:ligatures w14:val="standardContextual"/>
        </w:rPr>
      </w:pPr>
      <w:hyperlink w:anchor="_Toc156731132" w:history="1">
        <w:r w:rsidR="00A23CB0" w:rsidRPr="00222EBF">
          <w:rPr>
            <w:rStyle w:val="Hyperlink"/>
            <w:noProof/>
          </w:rPr>
          <w:t>3.2</w:t>
        </w:r>
        <w:r w:rsidR="00A23CB0">
          <w:rPr>
            <w:rFonts w:asciiTheme="minorHAnsi" w:eastAsiaTheme="minorEastAsia" w:hAnsiTheme="minorHAnsi"/>
            <w:b w:val="0"/>
            <w:noProof/>
            <w:kern w:val="2"/>
            <w:sz w:val="22"/>
            <w:lang w:val="en-FI" w:eastAsia="en-FI"/>
            <w14:ligatures w14:val="standardContextual"/>
          </w:rPr>
          <w:tab/>
        </w:r>
        <w:r w:rsidR="00A23CB0" w:rsidRPr="00222EBF">
          <w:rPr>
            <w:rStyle w:val="Hyperlink"/>
            <w:noProof/>
          </w:rPr>
          <w:t>Advantages and disadvantages</w:t>
        </w:r>
        <w:r w:rsidR="00A23CB0">
          <w:rPr>
            <w:noProof/>
            <w:webHidden/>
          </w:rPr>
          <w:tab/>
        </w:r>
        <w:r w:rsidR="00A23CB0">
          <w:rPr>
            <w:noProof/>
            <w:webHidden/>
          </w:rPr>
          <w:fldChar w:fldCharType="begin"/>
        </w:r>
        <w:r w:rsidR="00A23CB0">
          <w:rPr>
            <w:noProof/>
            <w:webHidden/>
          </w:rPr>
          <w:instrText xml:space="preserve"> PAGEREF _Toc156731132 \h </w:instrText>
        </w:r>
        <w:r w:rsidR="00A23CB0">
          <w:rPr>
            <w:noProof/>
            <w:webHidden/>
          </w:rPr>
        </w:r>
        <w:r w:rsidR="00A23CB0">
          <w:rPr>
            <w:noProof/>
            <w:webHidden/>
          </w:rPr>
          <w:fldChar w:fldCharType="separate"/>
        </w:r>
        <w:r w:rsidR="00A23CB0">
          <w:rPr>
            <w:noProof/>
            <w:webHidden/>
          </w:rPr>
          <w:t>10</w:t>
        </w:r>
        <w:r w:rsidR="00A23CB0">
          <w:rPr>
            <w:noProof/>
            <w:webHidden/>
          </w:rPr>
          <w:fldChar w:fldCharType="end"/>
        </w:r>
      </w:hyperlink>
    </w:p>
    <w:p w14:paraId="3A74E0BA" w14:textId="6E08C0A1" w:rsidR="00A23CB0" w:rsidRDefault="00000000">
      <w:pPr>
        <w:pStyle w:val="TOC2"/>
        <w:tabs>
          <w:tab w:val="left" w:pos="880"/>
        </w:tabs>
        <w:rPr>
          <w:rFonts w:asciiTheme="minorHAnsi" w:eastAsiaTheme="minorEastAsia" w:hAnsiTheme="minorHAnsi"/>
          <w:b w:val="0"/>
          <w:noProof/>
          <w:kern w:val="2"/>
          <w:sz w:val="22"/>
          <w:lang w:val="en-FI" w:eastAsia="en-FI"/>
          <w14:ligatures w14:val="standardContextual"/>
        </w:rPr>
      </w:pPr>
      <w:hyperlink w:anchor="_Toc156731133" w:history="1">
        <w:r w:rsidR="00A23CB0" w:rsidRPr="00222EBF">
          <w:rPr>
            <w:rStyle w:val="Hyperlink"/>
            <w:rFonts w:ascii="Arial" w:hAnsi="Arial" w:cs="Arial"/>
            <w:noProof/>
          </w:rPr>
          <w:t>3.3</w:t>
        </w:r>
        <w:r w:rsidR="00A23CB0">
          <w:rPr>
            <w:rFonts w:asciiTheme="minorHAnsi" w:eastAsiaTheme="minorEastAsia" w:hAnsiTheme="minorHAnsi"/>
            <w:b w:val="0"/>
            <w:noProof/>
            <w:kern w:val="2"/>
            <w:sz w:val="22"/>
            <w:lang w:val="en-FI" w:eastAsia="en-FI"/>
            <w14:ligatures w14:val="standardContextual"/>
          </w:rPr>
          <w:tab/>
        </w:r>
        <w:r w:rsidR="00A23CB0" w:rsidRPr="00222EBF">
          <w:rPr>
            <w:rStyle w:val="Hyperlink"/>
            <w:rFonts w:ascii="Arial" w:hAnsi="Arial" w:cs="Arial"/>
            <w:bCs/>
            <w:noProof/>
          </w:rPr>
          <w:t>Disadvantages of PowerApps</w:t>
        </w:r>
        <w:r w:rsidR="00A23CB0">
          <w:rPr>
            <w:noProof/>
            <w:webHidden/>
          </w:rPr>
          <w:tab/>
        </w:r>
        <w:r w:rsidR="00A23CB0">
          <w:rPr>
            <w:noProof/>
            <w:webHidden/>
          </w:rPr>
          <w:fldChar w:fldCharType="begin"/>
        </w:r>
        <w:r w:rsidR="00A23CB0">
          <w:rPr>
            <w:noProof/>
            <w:webHidden/>
          </w:rPr>
          <w:instrText xml:space="preserve"> PAGEREF _Toc156731133 \h </w:instrText>
        </w:r>
        <w:r w:rsidR="00A23CB0">
          <w:rPr>
            <w:noProof/>
            <w:webHidden/>
          </w:rPr>
        </w:r>
        <w:r w:rsidR="00A23CB0">
          <w:rPr>
            <w:noProof/>
            <w:webHidden/>
          </w:rPr>
          <w:fldChar w:fldCharType="separate"/>
        </w:r>
        <w:r w:rsidR="00A23CB0">
          <w:rPr>
            <w:noProof/>
            <w:webHidden/>
          </w:rPr>
          <w:t>11</w:t>
        </w:r>
        <w:r w:rsidR="00A23CB0">
          <w:rPr>
            <w:noProof/>
            <w:webHidden/>
          </w:rPr>
          <w:fldChar w:fldCharType="end"/>
        </w:r>
      </w:hyperlink>
    </w:p>
    <w:p w14:paraId="30DE100B" w14:textId="269CE03C" w:rsidR="00A23CB0" w:rsidRDefault="00000000">
      <w:pPr>
        <w:pStyle w:val="TOC1"/>
        <w:rPr>
          <w:rFonts w:asciiTheme="minorHAnsi" w:eastAsiaTheme="minorEastAsia" w:hAnsiTheme="minorHAnsi" w:cstheme="minorBidi"/>
          <w:b w:val="0"/>
          <w:caps w:val="0"/>
          <w:kern w:val="2"/>
          <w:sz w:val="22"/>
          <w:lang w:val="en-FI" w:eastAsia="en-FI"/>
          <w14:ligatures w14:val="standardContextual"/>
        </w:rPr>
      </w:pPr>
      <w:hyperlink w:anchor="_Toc156731134" w:history="1">
        <w:r w:rsidR="00A23CB0" w:rsidRPr="00222EBF">
          <w:rPr>
            <w:rStyle w:val="Hyperlink"/>
          </w:rPr>
          <w:t>4</w:t>
        </w:r>
        <w:r w:rsidR="00A23CB0">
          <w:rPr>
            <w:rFonts w:asciiTheme="minorHAnsi" w:eastAsiaTheme="minorEastAsia" w:hAnsiTheme="minorHAnsi" w:cstheme="minorBidi"/>
            <w:b w:val="0"/>
            <w:caps w:val="0"/>
            <w:kern w:val="2"/>
            <w:sz w:val="22"/>
            <w:lang w:val="en-FI" w:eastAsia="en-FI"/>
            <w14:ligatures w14:val="standardContextual"/>
          </w:rPr>
          <w:tab/>
        </w:r>
        <w:r w:rsidR="00A23CB0" w:rsidRPr="00222EBF">
          <w:rPr>
            <w:rStyle w:val="Hyperlink"/>
          </w:rPr>
          <w:t>Building a crud application with powerapps</w:t>
        </w:r>
        <w:r w:rsidR="00A23CB0">
          <w:rPr>
            <w:webHidden/>
          </w:rPr>
          <w:tab/>
        </w:r>
        <w:r w:rsidR="00A23CB0">
          <w:rPr>
            <w:webHidden/>
          </w:rPr>
          <w:fldChar w:fldCharType="begin"/>
        </w:r>
        <w:r w:rsidR="00A23CB0">
          <w:rPr>
            <w:webHidden/>
          </w:rPr>
          <w:instrText xml:space="preserve"> PAGEREF _Toc156731134 \h </w:instrText>
        </w:r>
        <w:r w:rsidR="00A23CB0">
          <w:rPr>
            <w:webHidden/>
          </w:rPr>
        </w:r>
        <w:r w:rsidR="00A23CB0">
          <w:rPr>
            <w:webHidden/>
          </w:rPr>
          <w:fldChar w:fldCharType="separate"/>
        </w:r>
        <w:r w:rsidR="00A23CB0">
          <w:rPr>
            <w:webHidden/>
          </w:rPr>
          <w:t>12</w:t>
        </w:r>
        <w:r w:rsidR="00A23CB0">
          <w:rPr>
            <w:webHidden/>
          </w:rPr>
          <w:fldChar w:fldCharType="end"/>
        </w:r>
      </w:hyperlink>
    </w:p>
    <w:p w14:paraId="521A52FB" w14:textId="0F6266BF" w:rsidR="00A23CB0" w:rsidRDefault="00000000">
      <w:pPr>
        <w:pStyle w:val="TOC2"/>
        <w:rPr>
          <w:rFonts w:asciiTheme="minorHAnsi" w:eastAsiaTheme="minorEastAsia" w:hAnsiTheme="minorHAnsi"/>
          <w:b w:val="0"/>
          <w:noProof/>
          <w:kern w:val="2"/>
          <w:sz w:val="22"/>
          <w:lang w:val="en-FI" w:eastAsia="en-FI"/>
          <w14:ligatures w14:val="standardContextual"/>
        </w:rPr>
      </w:pPr>
      <w:hyperlink w:anchor="_Toc156731135" w:history="1">
        <w:r w:rsidR="00A23CB0" w:rsidRPr="00222EBF">
          <w:rPr>
            <w:rStyle w:val="Hyperlink"/>
            <w:noProof/>
          </w:rPr>
          <w:t>4.1</w:t>
        </w:r>
        <w:r w:rsidR="00A23CB0">
          <w:rPr>
            <w:rFonts w:asciiTheme="minorHAnsi" w:eastAsiaTheme="minorEastAsia" w:hAnsiTheme="minorHAnsi"/>
            <w:b w:val="0"/>
            <w:noProof/>
            <w:kern w:val="2"/>
            <w:sz w:val="22"/>
            <w:lang w:val="en-FI" w:eastAsia="en-FI"/>
            <w14:ligatures w14:val="standardContextual"/>
          </w:rPr>
          <w:tab/>
        </w:r>
        <w:r w:rsidR="00A23CB0" w:rsidRPr="00222EBF">
          <w:rPr>
            <w:rStyle w:val="Hyperlink"/>
            <w:noProof/>
          </w:rPr>
          <w:t>Overview of CRUD Operations</w:t>
        </w:r>
        <w:r w:rsidR="00A23CB0">
          <w:rPr>
            <w:noProof/>
            <w:webHidden/>
          </w:rPr>
          <w:tab/>
        </w:r>
        <w:r w:rsidR="00A23CB0">
          <w:rPr>
            <w:noProof/>
            <w:webHidden/>
          </w:rPr>
          <w:fldChar w:fldCharType="begin"/>
        </w:r>
        <w:r w:rsidR="00A23CB0">
          <w:rPr>
            <w:noProof/>
            <w:webHidden/>
          </w:rPr>
          <w:instrText xml:space="preserve"> PAGEREF _Toc156731135 \h </w:instrText>
        </w:r>
        <w:r w:rsidR="00A23CB0">
          <w:rPr>
            <w:noProof/>
            <w:webHidden/>
          </w:rPr>
        </w:r>
        <w:r w:rsidR="00A23CB0">
          <w:rPr>
            <w:noProof/>
            <w:webHidden/>
          </w:rPr>
          <w:fldChar w:fldCharType="separate"/>
        </w:r>
        <w:r w:rsidR="00A23CB0">
          <w:rPr>
            <w:noProof/>
            <w:webHidden/>
          </w:rPr>
          <w:t>12</w:t>
        </w:r>
        <w:r w:rsidR="00A23CB0">
          <w:rPr>
            <w:noProof/>
            <w:webHidden/>
          </w:rPr>
          <w:fldChar w:fldCharType="end"/>
        </w:r>
      </w:hyperlink>
    </w:p>
    <w:p w14:paraId="56EE50FB" w14:textId="195C1BC7" w:rsidR="00A23CB0" w:rsidRDefault="00000000">
      <w:pPr>
        <w:pStyle w:val="TOC2"/>
        <w:rPr>
          <w:rFonts w:asciiTheme="minorHAnsi" w:eastAsiaTheme="minorEastAsia" w:hAnsiTheme="minorHAnsi"/>
          <w:b w:val="0"/>
          <w:noProof/>
          <w:kern w:val="2"/>
          <w:sz w:val="22"/>
          <w:lang w:val="en-FI" w:eastAsia="en-FI"/>
          <w14:ligatures w14:val="standardContextual"/>
        </w:rPr>
      </w:pPr>
      <w:hyperlink w:anchor="_Toc156731136" w:history="1">
        <w:r w:rsidR="00A23CB0" w:rsidRPr="00222EBF">
          <w:rPr>
            <w:rStyle w:val="Hyperlink"/>
            <w:noProof/>
            <w:lang w:val="fr-FR"/>
          </w:rPr>
          <w:t>4.2</w:t>
        </w:r>
        <w:r w:rsidR="00A23CB0">
          <w:rPr>
            <w:rFonts w:asciiTheme="minorHAnsi" w:eastAsiaTheme="minorEastAsia" w:hAnsiTheme="minorHAnsi"/>
            <w:b w:val="0"/>
            <w:noProof/>
            <w:kern w:val="2"/>
            <w:sz w:val="22"/>
            <w:lang w:val="en-FI" w:eastAsia="en-FI"/>
            <w14:ligatures w14:val="standardContextual"/>
          </w:rPr>
          <w:tab/>
        </w:r>
        <w:r w:rsidR="00A23CB0" w:rsidRPr="00222EBF">
          <w:rPr>
            <w:rStyle w:val="Hyperlink"/>
            <w:noProof/>
            <w:lang w:val="fr-FR"/>
          </w:rPr>
          <w:t>PowerApps Design For CRUD Operations</w:t>
        </w:r>
        <w:r w:rsidR="00A23CB0">
          <w:rPr>
            <w:noProof/>
            <w:webHidden/>
          </w:rPr>
          <w:tab/>
        </w:r>
        <w:r w:rsidR="00A23CB0">
          <w:rPr>
            <w:noProof/>
            <w:webHidden/>
          </w:rPr>
          <w:fldChar w:fldCharType="begin"/>
        </w:r>
        <w:r w:rsidR="00A23CB0">
          <w:rPr>
            <w:noProof/>
            <w:webHidden/>
          </w:rPr>
          <w:instrText xml:space="preserve"> PAGEREF _Toc156731136 \h </w:instrText>
        </w:r>
        <w:r w:rsidR="00A23CB0">
          <w:rPr>
            <w:noProof/>
            <w:webHidden/>
          </w:rPr>
        </w:r>
        <w:r w:rsidR="00A23CB0">
          <w:rPr>
            <w:noProof/>
            <w:webHidden/>
          </w:rPr>
          <w:fldChar w:fldCharType="separate"/>
        </w:r>
        <w:r w:rsidR="00A23CB0">
          <w:rPr>
            <w:noProof/>
            <w:webHidden/>
          </w:rPr>
          <w:t>12</w:t>
        </w:r>
        <w:r w:rsidR="00A23CB0">
          <w:rPr>
            <w:noProof/>
            <w:webHidden/>
          </w:rPr>
          <w:fldChar w:fldCharType="end"/>
        </w:r>
      </w:hyperlink>
    </w:p>
    <w:p w14:paraId="0FA5994F" w14:textId="40B8CB49" w:rsidR="00A23CB0" w:rsidRDefault="00000000">
      <w:pPr>
        <w:pStyle w:val="TOC2"/>
        <w:rPr>
          <w:rFonts w:asciiTheme="minorHAnsi" w:eastAsiaTheme="minorEastAsia" w:hAnsiTheme="minorHAnsi"/>
          <w:b w:val="0"/>
          <w:noProof/>
          <w:kern w:val="2"/>
          <w:sz w:val="22"/>
          <w:lang w:val="en-FI" w:eastAsia="en-FI"/>
          <w14:ligatures w14:val="standardContextual"/>
        </w:rPr>
      </w:pPr>
      <w:hyperlink w:anchor="_Toc156731137" w:history="1">
        <w:r w:rsidR="00A23CB0" w:rsidRPr="00222EBF">
          <w:rPr>
            <w:rStyle w:val="Hyperlink"/>
            <w:noProof/>
            <w:lang w:val="en-US"/>
          </w:rPr>
          <w:t>4.3</w:t>
        </w:r>
        <w:r w:rsidR="00A23CB0">
          <w:rPr>
            <w:rFonts w:asciiTheme="minorHAnsi" w:eastAsiaTheme="minorEastAsia" w:hAnsiTheme="minorHAnsi"/>
            <w:b w:val="0"/>
            <w:noProof/>
            <w:kern w:val="2"/>
            <w:sz w:val="22"/>
            <w:lang w:val="en-FI" w:eastAsia="en-FI"/>
            <w14:ligatures w14:val="standardContextual"/>
          </w:rPr>
          <w:tab/>
        </w:r>
        <w:r w:rsidR="00A23CB0" w:rsidRPr="00222EBF">
          <w:rPr>
            <w:rStyle w:val="Hyperlink"/>
            <w:noProof/>
            <w:lang w:val="en-US"/>
          </w:rPr>
          <w:t>Hands-on Demonstration</w:t>
        </w:r>
        <w:r w:rsidR="00A23CB0">
          <w:rPr>
            <w:noProof/>
            <w:webHidden/>
          </w:rPr>
          <w:tab/>
        </w:r>
        <w:r w:rsidR="00A23CB0">
          <w:rPr>
            <w:noProof/>
            <w:webHidden/>
          </w:rPr>
          <w:fldChar w:fldCharType="begin"/>
        </w:r>
        <w:r w:rsidR="00A23CB0">
          <w:rPr>
            <w:noProof/>
            <w:webHidden/>
          </w:rPr>
          <w:instrText xml:space="preserve"> PAGEREF _Toc156731137 \h </w:instrText>
        </w:r>
        <w:r w:rsidR="00A23CB0">
          <w:rPr>
            <w:noProof/>
            <w:webHidden/>
          </w:rPr>
        </w:r>
        <w:r w:rsidR="00A23CB0">
          <w:rPr>
            <w:noProof/>
            <w:webHidden/>
          </w:rPr>
          <w:fldChar w:fldCharType="separate"/>
        </w:r>
        <w:r w:rsidR="00A23CB0">
          <w:rPr>
            <w:noProof/>
            <w:webHidden/>
          </w:rPr>
          <w:t>12</w:t>
        </w:r>
        <w:r w:rsidR="00A23CB0">
          <w:rPr>
            <w:noProof/>
            <w:webHidden/>
          </w:rPr>
          <w:fldChar w:fldCharType="end"/>
        </w:r>
      </w:hyperlink>
    </w:p>
    <w:p w14:paraId="5EF7234B" w14:textId="1B2B4EA7" w:rsidR="00A23CB0" w:rsidRDefault="00000000">
      <w:pPr>
        <w:pStyle w:val="TOC1"/>
        <w:rPr>
          <w:rFonts w:asciiTheme="minorHAnsi" w:eastAsiaTheme="minorEastAsia" w:hAnsiTheme="minorHAnsi" w:cstheme="minorBidi"/>
          <w:b w:val="0"/>
          <w:caps w:val="0"/>
          <w:kern w:val="2"/>
          <w:sz w:val="22"/>
          <w:lang w:val="en-FI" w:eastAsia="en-FI"/>
          <w14:ligatures w14:val="standardContextual"/>
        </w:rPr>
      </w:pPr>
      <w:hyperlink w:anchor="_Toc156731138" w:history="1">
        <w:r w:rsidR="00A23CB0" w:rsidRPr="00222EBF">
          <w:rPr>
            <w:rStyle w:val="Hyperlink"/>
          </w:rPr>
          <w:t>5</w:t>
        </w:r>
        <w:r w:rsidR="00A23CB0">
          <w:rPr>
            <w:rFonts w:asciiTheme="minorHAnsi" w:eastAsiaTheme="minorEastAsia" w:hAnsiTheme="minorHAnsi" w:cstheme="minorBidi"/>
            <w:b w:val="0"/>
            <w:caps w:val="0"/>
            <w:kern w:val="2"/>
            <w:sz w:val="22"/>
            <w:lang w:val="en-FI" w:eastAsia="en-FI"/>
            <w14:ligatures w14:val="standardContextual"/>
          </w:rPr>
          <w:tab/>
        </w:r>
        <w:r w:rsidR="00A23CB0" w:rsidRPr="00222EBF">
          <w:rPr>
            <w:rStyle w:val="Hyperlink"/>
          </w:rPr>
          <w:t>Conclusion</w:t>
        </w:r>
        <w:r w:rsidR="00A23CB0">
          <w:rPr>
            <w:webHidden/>
          </w:rPr>
          <w:tab/>
        </w:r>
        <w:r w:rsidR="00A23CB0">
          <w:rPr>
            <w:webHidden/>
          </w:rPr>
          <w:fldChar w:fldCharType="begin"/>
        </w:r>
        <w:r w:rsidR="00A23CB0">
          <w:rPr>
            <w:webHidden/>
          </w:rPr>
          <w:instrText xml:space="preserve"> PAGEREF _Toc156731138 \h </w:instrText>
        </w:r>
        <w:r w:rsidR="00A23CB0">
          <w:rPr>
            <w:webHidden/>
          </w:rPr>
        </w:r>
        <w:r w:rsidR="00A23CB0">
          <w:rPr>
            <w:webHidden/>
          </w:rPr>
          <w:fldChar w:fldCharType="separate"/>
        </w:r>
        <w:r w:rsidR="00A23CB0">
          <w:rPr>
            <w:webHidden/>
          </w:rPr>
          <w:t>13</w:t>
        </w:r>
        <w:r w:rsidR="00A23CB0">
          <w:rPr>
            <w:webHidden/>
          </w:rPr>
          <w:fldChar w:fldCharType="end"/>
        </w:r>
      </w:hyperlink>
    </w:p>
    <w:p w14:paraId="69F2E783" w14:textId="4A11EBE8"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5036B478" w14:textId="79599878" w:rsidR="00E207CA" w:rsidRDefault="003F3A3C">
      <w:pPr>
        <w:pStyle w:val="TableofFigures"/>
        <w:tabs>
          <w:tab w:val="right" w:leader="dot" w:pos="9911"/>
        </w:tabs>
        <w:rPr>
          <w:rFonts w:asciiTheme="minorHAnsi" w:eastAsiaTheme="minorEastAsia" w:hAnsiTheme="minorHAnsi"/>
          <w:noProof/>
          <w:kern w:val="2"/>
          <w:sz w:val="22"/>
          <w:lang w:val="en-FI" w:eastAsia="en-FI"/>
          <w14:ligatures w14:val="standardContextual"/>
        </w:rPr>
      </w:pPr>
      <w:r>
        <w:rPr>
          <w:rFonts w:cs="Times New Roman"/>
          <w:b/>
          <w:color w:val="FF0000"/>
          <w:szCs w:val="24"/>
        </w:rPr>
        <w:fldChar w:fldCharType="begin"/>
      </w:r>
      <w:r>
        <w:rPr>
          <w:rFonts w:cs="Times New Roman"/>
          <w:b/>
          <w:color w:val="FF0000"/>
          <w:szCs w:val="24"/>
        </w:rPr>
        <w:instrText xml:space="preserve"> TOC \c "Figure" </w:instrText>
      </w:r>
      <w:r>
        <w:rPr>
          <w:rFonts w:cs="Times New Roman"/>
          <w:b/>
          <w:color w:val="FF0000"/>
          <w:szCs w:val="24"/>
        </w:rPr>
        <w:fldChar w:fldCharType="separate"/>
      </w:r>
      <w:r w:rsidR="00E207CA">
        <w:rPr>
          <w:noProof/>
        </w:rPr>
        <w:t>Figure 1 Canvas App layout</w:t>
      </w:r>
      <w:r w:rsidR="00E207CA">
        <w:rPr>
          <w:noProof/>
        </w:rPr>
        <w:tab/>
      </w:r>
      <w:r w:rsidR="00E207CA">
        <w:rPr>
          <w:noProof/>
        </w:rPr>
        <w:fldChar w:fldCharType="begin"/>
      </w:r>
      <w:r w:rsidR="00E207CA">
        <w:rPr>
          <w:noProof/>
        </w:rPr>
        <w:instrText xml:space="preserve"> PAGEREF _Toc156560218 \h </w:instrText>
      </w:r>
      <w:r w:rsidR="00E207CA">
        <w:rPr>
          <w:noProof/>
        </w:rPr>
      </w:r>
      <w:r w:rsidR="00E207CA">
        <w:rPr>
          <w:noProof/>
        </w:rPr>
        <w:fldChar w:fldCharType="separate"/>
      </w:r>
      <w:r w:rsidR="00E207CA">
        <w:rPr>
          <w:noProof/>
        </w:rPr>
        <w:t>8</w:t>
      </w:r>
      <w:r w:rsidR="00E207CA">
        <w:rPr>
          <w:noProof/>
        </w:rPr>
        <w:fldChar w:fldCharType="end"/>
      </w:r>
    </w:p>
    <w:p w14:paraId="5DB64C8A" w14:textId="704F5944" w:rsidR="00E207CA" w:rsidRDefault="00E207CA">
      <w:pPr>
        <w:pStyle w:val="TableofFigures"/>
        <w:tabs>
          <w:tab w:val="right" w:leader="dot" w:pos="9911"/>
        </w:tabs>
        <w:rPr>
          <w:rFonts w:asciiTheme="minorHAnsi" w:eastAsiaTheme="minorEastAsia" w:hAnsiTheme="minorHAnsi"/>
          <w:noProof/>
          <w:kern w:val="2"/>
          <w:sz w:val="22"/>
          <w:lang w:val="en-FI" w:eastAsia="en-FI"/>
          <w14:ligatures w14:val="standardContextual"/>
        </w:rPr>
      </w:pPr>
      <w:r>
        <w:rPr>
          <w:noProof/>
        </w:rPr>
        <w:t xml:space="preserve">Figure 2 </w:t>
      </w:r>
      <w:r w:rsidRPr="009C633C">
        <w:rPr>
          <w:noProof/>
          <w:color w:val="0563C1" w:themeColor="hyperlink"/>
          <w:u w:val="single"/>
        </w:rPr>
        <w:t>Model driven app layout</w:t>
      </w:r>
      <w:r>
        <w:rPr>
          <w:noProof/>
        </w:rPr>
        <w:tab/>
      </w:r>
      <w:r>
        <w:rPr>
          <w:noProof/>
        </w:rPr>
        <w:fldChar w:fldCharType="begin"/>
      </w:r>
      <w:r>
        <w:rPr>
          <w:noProof/>
        </w:rPr>
        <w:instrText xml:space="preserve"> PAGEREF _Toc156560219 \h </w:instrText>
      </w:r>
      <w:r>
        <w:rPr>
          <w:noProof/>
        </w:rPr>
      </w:r>
      <w:r>
        <w:rPr>
          <w:noProof/>
        </w:rPr>
        <w:fldChar w:fldCharType="separate"/>
      </w:r>
      <w:r>
        <w:rPr>
          <w:noProof/>
        </w:rPr>
        <w:t>9</w:t>
      </w:r>
      <w:r>
        <w:rPr>
          <w:noProof/>
        </w:rPr>
        <w:fldChar w:fldCharType="end"/>
      </w:r>
    </w:p>
    <w:p w14:paraId="74A284AA" w14:textId="35A32805" w:rsidR="00F0449D" w:rsidRPr="009A07DA" w:rsidRDefault="003F3A3C" w:rsidP="00F0449D">
      <w:pPr>
        <w:spacing w:line="240" w:lineRule="auto"/>
        <w:jc w:val="left"/>
        <w:rPr>
          <w:rFonts w:cs="Times New Roman"/>
          <w:b/>
          <w:color w:val="FF0000"/>
          <w:szCs w:val="24"/>
        </w:rPr>
        <w:sectPr w:rsidR="00F0449D" w:rsidRPr="009A07DA" w:rsidSect="004D0D12">
          <w:headerReference w:type="default" r:id="rId13"/>
          <w:pgSz w:w="11906" w:h="16838" w:code="9"/>
          <w:pgMar w:top="1418" w:right="851" w:bottom="1418" w:left="1134" w:header="709" w:footer="709" w:gutter="0"/>
          <w:cols w:space="708"/>
          <w:docGrid w:linePitch="360"/>
        </w:sectPr>
      </w:pPr>
      <w:r>
        <w:rPr>
          <w:rFonts w:cs="Times New Roman"/>
          <w:b/>
          <w:color w:val="FF0000"/>
          <w:szCs w:val="24"/>
        </w:rPr>
        <w:fldChar w:fldCharType="end"/>
      </w:r>
    </w:p>
    <w:p w14:paraId="19C8723C" w14:textId="77777777" w:rsidR="00F0449D" w:rsidRDefault="00F0449D" w:rsidP="00F0449D">
      <w:pPr>
        <w:pStyle w:val="Heading1"/>
        <w:pageBreakBefore w:val="0"/>
        <w:spacing w:after="0"/>
        <w:ind w:left="182" w:hanging="182"/>
        <w:jc w:val="left"/>
      </w:pPr>
      <w:bookmarkStart w:id="0" w:name="_Toc434416060"/>
      <w:bookmarkStart w:id="1" w:name="_Toc156731123"/>
      <w:bookmarkStart w:id="2" w:name="_Toc40863882"/>
      <w:r w:rsidRPr="001C1412">
        <w:lastRenderedPageBreak/>
        <w:t>INTRODUCTION</w:t>
      </w:r>
      <w:bookmarkEnd w:id="0"/>
      <w:bookmarkEnd w:id="1"/>
    </w:p>
    <w:p w14:paraId="5EDE9390" w14:textId="77777777" w:rsidR="00084E33" w:rsidRPr="00084E33" w:rsidRDefault="00084E33" w:rsidP="00084E33"/>
    <w:p w14:paraId="5A08756B" w14:textId="77777777" w:rsidR="00F240AC" w:rsidRDefault="00F240AC" w:rsidP="00F240AC"/>
    <w:p w14:paraId="4EF197D9" w14:textId="77777777" w:rsidR="004A6CE5" w:rsidRDefault="00F240AC" w:rsidP="00D94FB8">
      <w:pPr>
        <w:spacing w:line="360" w:lineRule="auto"/>
      </w:pPr>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xml:space="preserve">, low-code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D94FB8">
      <w:pPr>
        <w:spacing w:line="360" w:lineRule="auto"/>
      </w:pPr>
    </w:p>
    <w:p w14:paraId="14698329" w14:textId="20577ED8"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To narrow down the services</w:t>
      </w:r>
      <w:r w:rsidR="001A6A3B">
        <w:t>,</w:t>
      </w:r>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7C2A13D9"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responds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organisational goals. PowerApps has transformed the way corporations approach application creation by simplifying </w:t>
      </w:r>
      <w:r w:rsidR="004417A6">
        <w:lastRenderedPageBreak/>
        <w:t>app development and empowering non-technical individuals. This low-code platform has made accessible app development, remov</w:t>
      </w:r>
      <w:r w:rsidR="00D94FB8">
        <w:t>ing</w:t>
      </w:r>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2"/>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56731124"/>
      <w:r>
        <w:lastRenderedPageBreak/>
        <w:t>Low-code and no-code development</w:t>
      </w:r>
      <w:bookmarkEnd w:id="3"/>
    </w:p>
    <w:p w14:paraId="0AB0BA74" w14:textId="4379A835" w:rsidR="00F7329E" w:rsidRDefault="00DC4E90" w:rsidP="0083342C">
      <w:pPr>
        <w:spacing w:line="360" w:lineRule="auto"/>
      </w:pPr>
      <w:r>
        <w:t>No-code and low-code development are innovative approaches that enables people with variety of technical skills to build software and web applications without using traditional programming. No-code platforms need little or zero coding knowledge, instead relying on visual interfaces and ready-made modules for program development. Low-code systems, on the other hand, require some coding, but at a more abstract level, allowing for faster creation through graphical user interface and pre-assembled modules</w:t>
      </w:r>
      <w:r w:rsidR="002327A1">
        <w:t xml:space="preserve"> (Woo, 2020)</w:t>
      </w:r>
      <w:r>
        <w:t>.</w:t>
      </w:r>
    </w:p>
    <w:p w14:paraId="7BC31347" w14:textId="77777777" w:rsidR="00DC4E90" w:rsidRDefault="00DC4E90" w:rsidP="0083342C">
      <w:pPr>
        <w:spacing w:line="360" w:lineRule="auto"/>
      </w:pPr>
    </w:p>
    <w:p w14:paraId="50AB2726" w14:textId="31ADFC1F" w:rsidR="00DC4E90" w:rsidRDefault="00DC4E90" w:rsidP="0083342C">
      <w:pPr>
        <w:spacing w:line="360" w:lineRule="auto"/>
      </w:pPr>
      <w:r>
        <w:t>The evolution of development approaches has seen a shift from manual coding to higher degrees of abstraction. While conventional coding required skills in languages like Java, C++, Python and many more</w:t>
      </w:r>
      <w:r w:rsidR="001A6A3B">
        <w:t>.</w:t>
      </w:r>
      <w:r>
        <w:t xml:space="preserve"> </w:t>
      </w:r>
      <w:r w:rsidR="001A6A3B">
        <w:t>T</w:t>
      </w:r>
      <w:r>
        <w:t xml:space="preserve">he emergence of low-code and no-code techniques has made accessible software production, allowing for more participation in application development from business users and non-developers. </w:t>
      </w:r>
    </w:p>
    <w:p w14:paraId="268C516C" w14:textId="77777777" w:rsidR="00DC4E90" w:rsidRDefault="00DC4E90" w:rsidP="0083342C">
      <w:pPr>
        <w:spacing w:line="360" w:lineRule="auto"/>
      </w:pPr>
    </w:p>
    <w:p w14:paraId="39DDD618" w14:textId="77777777" w:rsidR="00DC4E90" w:rsidRDefault="00DC4E90" w:rsidP="0083342C">
      <w:pPr>
        <w:spacing w:line="360" w:lineRule="auto"/>
      </w:pPr>
      <w:r>
        <w:t xml:space="preserve">Both no-code and low-code conceptual frameworks focus around shortening the app development cycles, reducing dependency on specialist experts, and encouraging collaboration among technical and non-technical stakeholders. This strategic approach attempts to improve efficiency, agility and </w:t>
      </w:r>
    </w:p>
    <w:p w14:paraId="0D01DE90" w14:textId="1A2D157E" w:rsidR="0022204B" w:rsidRDefault="00E53678" w:rsidP="0083342C">
      <w:pPr>
        <w:spacing w:line="360" w:lineRule="auto"/>
      </w:pPr>
      <w:r>
        <w:t>i</w:t>
      </w:r>
      <w:r w:rsidR="00DC4E90">
        <w:t>nclusion in the application development process (Rokis</w:t>
      </w:r>
      <w:r w:rsidR="001E65B6">
        <w:t xml:space="preserve"> &amp; </w:t>
      </w:r>
      <w:r w:rsidR="001E65B6" w:rsidRPr="002327A1">
        <w:rPr>
          <w:rFonts w:cs="Times New Roman"/>
          <w:szCs w:val="24"/>
          <w:lang w:val="en-US"/>
        </w:rPr>
        <w:t>Kirikova</w:t>
      </w:r>
      <w:r w:rsidR="00DC4E90">
        <w:t>, 2023). These frameworks are positioned to play a crucial role in creating the future landscape of software development as technology advances.</w:t>
      </w:r>
    </w:p>
    <w:p w14:paraId="78CC96AC" w14:textId="101FB7C4" w:rsidR="00DC4E90" w:rsidRPr="00F7329E" w:rsidRDefault="0022204B" w:rsidP="0022204B">
      <w:pPr>
        <w:spacing w:after="160"/>
        <w:jc w:val="left"/>
      </w:pPr>
      <w:r>
        <w:br w:type="page"/>
      </w:r>
    </w:p>
    <w:p w14:paraId="6C19ED67" w14:textId="402468AC" w:rsidR="00F0449D" w:rsidRDefault="005D20F4" w:rsidP="00F0449D">
      <w:pPr>
        <w:pStyle w:val="Heading2"/>
      </w:pPr>
      <w:bookmarkStart w:id="4" w:name="_Toc156731125"/>
      <w:r>
        <w:lastRenderedPageBreak/>
        <w:t>Evolution of Development Approaches</w:t>
      </w:r>
      <w:bookmarkEnd w:id="4"/>
    </w:p>
    <w:p w14:paraId="0E97B922" w14:textId="77777777" w:rsidR="00154316" w:rsidRDefault="00154316" w:rsidP="00154316"/>
    <w:p w14:paraId="3070E3FE" w14:textId="2E6F99F5" w:rsidR="00FC0835" w:rsidRDefault="00FC0835" w:rsidP="00DA3946">
      <w:pPr>
        <w:spacing w:line="360" w:lineRule="auto"/>
      </w:pPr>
      <w:r>
        <w:t>Advances</w:t>
      </w:r>
      <w:r w:rsidR="006B04A9">
        <w:t xml:space="preserve"> in innovation, changing advertise needs, and the needs to be speed up the development process </w:t>
      </w:r>
      <w:r w:rsidR="00564689">
        <w:t xml:space="preserve">that </w:t>
      </w:r>
      <w:r w:rsidR="006B04A9">
        <w:t>have all fueled the development</w:t>
      </w:r>
      <w:r w:rsidR="00564689">
        <w:t xml:space="preserve"> areas</w:t>
      </w:r>
      <w:r w:rsidR="006B04A9">
        <w:t xml:space="preserve"> of software development approaches. Early approaches, such as Waterfall model, depended on a consistent, straightforward technique, with each stage wrapped up before moving on to the </w:t>
      </w:r>
      <w:r w:rsidR="00564689">
        <w:t>next one</w:t>
      </w:r>
      <w:r w:rsidR="006B04A9">
        <w:t xml:space="preserve"> (Petersen</w:t>
      </w:r>
      <w:r w:rsidR="001E65B6">
        <w:t xml:space="preserve"> et al.</w:t>
      </w:r>
      <w:r w:rsidR="006B04A9">
        <w:t xml:space="preserve"> 2009). In any case, within the confront of persistently changing </w:t>
      </w:r>
      <w:r>
        <w:t>necessities and advertise pattern, this strict system got to be constant. More iterative techniques, such as Rapid Application Development (RAD), replaced the waterfall model around the 1970s (</w:t>
      </w:r>
      <w:r w:rsidR="00D027C7">
        <w:rPr>
          <w:rFonts w:cs="Times New Roman"/>
          <w:color w:val="1E1D1A"/>
          <w:shd w:val="clear" w:color="auto" w:fill="FFFFFF"/>
        </w:rPr>
        <w:t>Chrismanto</w:t>
      </w:r>
      <w:r w:rsidR="003640E1">
        <w:rPr>
          <w:rFonts w:cs="Times New Roman"/>
          <w:color w:val="1E1D1A"/>
          <w:shd w:val="clear" w:color="auto" w:fill="FFFFFF"/>
        </w:rPr>
        <w:t xml:space="preserve"> et al.</w:t>
      </w:r>
      <w:r w:rsidR="00D027C7">
        <w:rPr>
          <w:rFonts w:cs="Times New Roman"/>
          <w:color w:val="1E1D1A"/>
          <w:shd w:val="clear" w:color="auto" w:fill="FFFFFF"/>
        </w:rPr>
        <w:t xml:space="preserve"> 2019</w:t>
      </w:r>
      <w:r>
        <w:t xml:space="preserve">). In order to enable quick prototyping and adaptability to change requirements, RAD placed a strong emphasis on partner and engineer communication. Businesses seeking to shorten their advancement cycles and provide programs more quicky to demonstrate began to employ the strategy.  </w:t>
      </w:r>
    </w:p>
    <w:p w14:paraId="35423506" w14:textId="77777777" w:rsidR="00D027C7" w:rsidRDefault="00D027C7" w:rsidP="00DA3946">
      <w:pPr>
        <w:spacing w:line="360" w:lineRule="auto"/>
      </w:pPr>
    </w:p>
    <w:p w14:paraId="6740CB85" w14:textId="0AC0246B" w:rsidR="003E4B8F" w:rsidRDefault="003E4B8F" w:rsidP="00DA3946">
      <w:pPr>
        <w:spacing w:line="360" w:lineRule="auto"/>
      </w:pPr>
      <w:r>
        <w:t>In 19</w:t>
      </w:r>
      <w:r w:rsidRPr="003E4B8F">
        <w:t xml:space="preserve">90s </w:t>
      </w:r>
      <w:r>
        <w:t xml:space="preserve">the generation </w:t>
      </w:r>
      <w:r w:rsidRPr="003E4B8F">
        <w:t>saw the emergence of agile methodologies such as Scrum and Extreme Programming with XP. Chopping down the development process into smaller periods referred to as sprints, agile methodologies embraced flexibility and responsiveness in its workflow</w:t>
      </w:r>
      <w:r w:rsidR="00C811BF">
        <w:t xml:space="preserve"> (Simplilearn)</w:t>
      </w:r>
      <w:r w:rsidRPr="003E4B8F">
        <w:t>. This approach was suitable for the rapidly developing mod-ern mode of software development because it provided constant feedback and improvement. With the emergence of DevOps – a cooperative model that pairs development application with IT operations, software development lifecycle is now shorter. It supports efficient organization and input rings by its communication, computerization, continuous delivery</w:t>
      </w:r>
      <w:r w:rsidR="00C811BF">
        <w:t xml:space="preserve"> (Educative)</w:t>
      </w:r>
      <w:r w:rsidRPr="003E4B8F">
        <w:t xml:space="preserve">. The degree of this problem has risen correspondingly with increasing complexity and trade </w:t>
      </w:r>
      <w:r w:rsidR="00E53678">
        <w:t>and the</w:t>
      </w:r>
      <w:r w:rsidRPr="003E4B8F">
        <w:t xml:space="preserve"> connectivity of program.</w:t>
      </w:r>
    </w:p>
    <w:p w14:paraId="35D64DDE" w14:textId="77777777" w:rsidR="007C2287" w:rsidRDefault="007C2287" w:rsidP="00DA3946">
      <w:pPr>
        <w:spacing w:line="360" w:lineRule="auto"/>
      </w:pPr>
    </w:p>
    <w:p w14:paraId="40030404" w14:textId="21737AF9" w:rsidR="007C2287" w:rsidRDefault="007C2287" w:rsidP="00DA3946">
      <w:pPr>
        <w:spacing w:line="360" w:lineRule="auto"/>
      </w:pPr>
      <w:r>
        <w:t>Platforms for low-code and no-code creations have surfaced recently, expanding software development by enabling non-technical individuals to create web apps and software with little to no programming experience</w:t>
      </w:r>
      <w:r w:rsidR="00DA3946">
        <w:t xml:space="preserve"> (Böck</w:t>
      </w:r>
      <w:r w:rsidR="003640E1">
        <w:t xml:space="preserve"> &amp; </w:t>
      </w:r>
      <w:r w:rsidR="003640E1" w:rsidRPr="00C12879">
        <w:rPr>
          <w:rFonts w:cs="Times New Roman"/>
          <w:color w:val="1E1D1A"/>
          <w:shd w:val="clear" w:color="auto" w:fill="FFFFFF"/>
        </w:rPr>
        <w:t>Frank</w:t>
      </w:r>
      <w:r w:rsidR="00DA3946">
        <w:t>, 2021)</w:t>
      </w:r>
      <w:r>
        <w:t>.</w:t>
      </w:r>
      <w:r w:rsidR="00DA3946">
        <w:t xml:space="preserve"> With the use of these platforms’ drag and drop interfaces,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 low-code and no-code development. These platforms allow companies of all sizes to develop and adjust to a constantly changing digital world by reducing entrance barriers. </w:t>
      </w:r>
    </w:p>
    <w:p w14:paraId="1921B573" w14:textId="77777777" w:rsidR="00526DB2" w:rsidRDefault="00526DB2" w:rsidP="00DA3946">
      <w:pPr>
        <w:spacing w:line="360" w:lineRule="auto"/>
      </w:pPr>
    </w:p>
    <w:p w14:paraId="3CADD6A5" w14:textId="77777777" w:rsidR="00DA3946" w:rsidRPr="00154316" w:rsidRDefault="00DA3946" w:rsidP="00154316"/>
    <w:p w14:paraId="39B57DFB" w14:textId="6847C8CF" w:rsidR="00F0449D" w:rsidRDefault="00DE154E" w:rsidP="00F0449D">
      <w:pPr>
        <w:pStyle w:val="Heading2"/>
        <w:rPr>
          <w:lang w:val="fr-FR"/>
        </w:rPr>
      </w:pPr>
      <w:bookmarkStart w:id="5" w:name="_Toc156731126"/>
      <w:r>
        <w:rPr>
          <w:lang w:val="fr-FR"/>
        </w:rPr>
        <w:lastRenderedPageBreak/>
        <w:t>Basic Structure of Ideas</w:t>
      </w:r>
      <w:bookmarkEnd w:id="5"/>
    </w:p>
    <w:p w14:paraId="09CF581D" w14:textId="77777777" w:rsidR="00F0449D" w:rsidRDefault="00F0449D" w:rsidP="00F0449D">
      <w:pPr>
        <w:rPr>
          <w:lang w:val="en-US"/>
        </w:rPr>
      </w:pPr>
    </w:p>
    <w:p w14:paraId="3A4FEE98" w14:textId="47190825" w:rsidR="004F6805" w:rsidRPr="004F6805" w:rsidRDefault="004F6805" w:rsidP="00FD2BED">
      <w:pPr>
        <w:spacing w:line="360" w:lineRule="auto"/>
        <w:rPr>
          <w:lang w:val="en-US"/>
        </w:rPr>
      </w:pPr>
      <w:r w:rsidRPr="004F6805">
        <w:rPr>
          <w:lang w:val="en-US"/>
        </w:rPr>
        <w:t>Low-code and no-code development are two modern approaches to creating software design applications that aim at simplifying the application creation process, with little or even zero coding knowledge.</w:t>
      </w:r>
      <w:r w:rsidR="00E627F9">
        <w:rPr>
          <w:lang w:val="en-US"/>
        </w:rPr>
        <w:t xml:space="preserve"> </w:t>
      </w:r>
      <w:r w:rsidRPr="004F6805">
        <w:rPr>
          <w:lang w:val="en-US"/>
        </w:rPr>
        <w:t xml:space="preserve">Low-code development refers to programming that involves using some visual environment </w:t>
      </w:r>
      <w:proofErr w:type="gramStart"/>
      <w:r w:rsidRPr="004F6805">
        <w:rPr>
          <w:lang w:val="en-US"/>
        </w:rPr>
        <w:t>in order to</w:t>
      </w:r>
      <w:proofErr w:type="gramEnd"/>
      <w:r w:rsidRPr="004F6805">
        <w:rPr>
          <w:lang w:val="en-US"/>
        </w:rPr>
        <w:t xml:space="preserve"> develop an application through drag and drop components, pre-built templates or reusable modules with minimal hand coding. It is such an approach that allows developers to create working apps with pre-packed components and automate almost the whole development process. Low-code platforms will typically provide features for integration with existing systems, automatic business processes and delivery on multiple devices.</w:t>
      </w:r>
    </w:p>
    <w:p w14:paraId="27811A5B" w14:textId="77777777" w:rsidR="004F6805" w:rsidRPr="004F6805" w:rsidRDefault="004F6805" w:rsidP="004F6805">
      <w:pPr>
        <w:spacing w:line="360" w:lineRule="auto"/>
        <w:rPr>
          <w:lang w:val="en-US"/>
        </w:rPr>
      </w:pPr>
    </w:p>
    <w:p w14:paraId="1EDCE66F" w14:textId="60DD45F5" w:rsidR="004F6805" w:rsidRPr="004F6805" w:rsidRDefault="004F6805" w:rsidP="004F6805">
      <w:pPr>
        <w:spacing w:line="360" w:lineRule="auto"/>
        <w:rPr>
          <w:lang w:val="en-US"/>
        </w:rPr>
      </w:pPr>
      <w:r w:rsidRPr="004F6805">
        <w:rPr>
          <w:lang w:val="en-US"/>
        </w:rPr>
        <w:t xml:space="preserve">In this concept, no-code development takes it one step further by letting non-coding users develop applications through visual interfaces in which logic is simple and building blocks already have been established. No-code platforms are supposed to </w:t>
      </w:r>
      <w:r w:rsidR="00FD2BED" w:rsidRPr="004F6805">
        <w:rPr>
          <w:lang w:val="en-US"/>
        </w:rPr>
        <w:t>have</w:t>
      </w:r>
      <w:r w:rsidRPr="004F6805">
        <w:rPr>
          <w:lang w:val="en-US"/>
        </w:rPr>
        <w:t xml:space="preserve"> no coding required features that allow any business users, citizen developers or tech </w:t>
      </w:r>
      <w:r w:rsidR="00FD2BED" w:rsidRPr="004F6805">
        <w:rPr>
          <w:lang w:val="en-US"/>
        </w:rPr>
        <w:t>non-technical</w:t>
      </w:r>
      <w:r w:rsidRPr="004F6805">
        <w:rPr>
          <w:lang w:val="en-US"/>
        </w:rPr>
        <w:t xml:space="preserve"> people to create helpful applications without a single code line introduction.</w:t>
      </w:r>
    </w:p>
    <w:p w14:paraId="1B80EDD8" w14:textId="77777777" w:rsidR="004F6805" w:rsidRPr="004F6805" w:rsidRDefault="004F6805" w:rsidP="004F6805">
      <w:pPr>
        <w:spacing w:line="360" w:lineRule="auto"/>
        <w:rPr>
          <w:lang w:val="en-US"/>
        </w:rPr>
      </w:pPr>
    </w:p>
    <w:p w14:paraId="231C3916" w14:textId="3C312FD1" w:rsidR="003E4B8F" w:rsidRDefault="004F6805" w:rsidP="004F6805">
      <w:pPr>
        <w:spacing w:line="360" w:lineRule="auto"/>
        <w:rPr>
          <w:lang w:val="en-US"/>
        </w:rPr>
      </w:pPr>
      <w:r w:rsidRPr="004F6805">
        <w:rPr>
          <w:lang w:val="en-US"/>
        </w:rPr>
        <w:t>However, low-code and no code have essential components such as visuals developmental speed end user accessibility. Such methods have various advantages such as a time to build, less need from main browser developers and adaptability. However, problems can be attributed to the absence of advanced functionality integration restrictions customization as well maintaining and scalability issues once applications become more complicated.</w:t>
      </w:r>
    </w:p>
    <w:p w14:paraId="276154D6" w14:textId="77777777" w:rsidR="00FD2BED" w:rsidRDefault="00FD2BED" w:rsidP="004F6805">
      <w:pPr>
        <w:spacing w:line="360" w:lineRule="auto"/>
        <w:rPr>
          <w:lang w:val="en-US"/>
        </w:rPr>
      </w:pPr>
    </w:p>
    <w:p w14:paraId="3FDA3C09" w14:textId="77777777" w:rsidR="00FD2BED" w:rsidRDefault="00FD2BED" w:rsidP="00FD2BED">
      <w:pPr>
        <w:spacing w:line="360" w:lineRule="auto"/>
        <w:rPr>
          <w:lang w:val="en-US"/>
        </w:rPr>
      </w:pPr>
      <w:r w:rsidRPr="00FD2BED">
        <w:rPr>
          <w:lang w:val="en-US"/>
        </w:rPr>
        <w:t>With the low-code development, app creation is made easier because users need not do coding rather interact with visual interface and assemble parts that can be customized. This method is distinguished by the use of graphical instruments instead of complex coding, which serves as a crucial tool for rapid implementation and experimental applications. It enables integration of individuals with disparate technical skillsets to work on projects, thereby bridging the concept-implementation divide. On the contrary, no-code development departs from simplicity by eliminating any need for coding knowledge whatsoever. It offers an intuitive drag-and drop user interface, where users can create programs by linking logical building details. This method can be very useful to businessmen as it allows them quickly design solutions not getting digressed into complexities of programming languages.</w:t>
      </w:r>
    </w:p>
    <w:p w14:paraId="78679525" w14:textId="77777777" w:rsidR="00FD2BED" w:rsidRPr="00FD2BED" w:rsidRDefault="00FD2BED" w:rsidP="00FD2BED">
      <w:pPr>
        <w:spacing w:line="360" w:lineRule="auto"/>
        <w:rPr>
          <w:lang w:val="en-US"/>
        </w:rPr>
      </w:pPr>
    </w:p>
    <w:p w14:paraId="0B274920" w14:textId="323DEA94" w:rsidR="00FD2BED" w:rsidRDefault="00FD2BED" w:rsidP="00FD2BED">
      <w:pPr>
        <w:spacing w:line="360" w:lineRule="auto"/>
        <w:rPr>
          <w:lang w:val="en-US"/>
        </w:rPr>
      </w:pPr>
      <w:r w:rsidRPr="00FD2BED">
        <w:rPr>
          <w:lang w:val="en-US"/>
        </w:rPr>
        <w:lastRenderedPageBreak/>
        <w:t>Although they significantly reduce the time for project completion and overcome technical barriers considerably, both methods have considerable disadvantages. For the sake of meeting some criteria, sophisticated and highly individualized apps may still require old-fashioned code. Additionally, relying too heavily on such platforms will restrict the functionality of your applications and build up more dependence on the platform provider for changes or maintenance. Notwithstanding these challenges, low-code and no code development is transforming the software industry by providing a new generation of creatives with easy innovations that have democratized app creation.</w:t>
      </w:r>
    </w:p>
    <w:p w14:paraId="72740BCE" w14:textId="2BB66E30" w:rsidR="00F0449D" w:rsidRDefault="002757B3" w:rsidP="00F0449D">
      <w:pPr>
        <w:pStyle w:val="Heading1"/>
        <w:jc w:val="left"/>
      </w:pPr>
      <w:bookmarkStart w:id="6" w:name="_Toc156731127"/>
      <w:bookmarkStart w:id="7" w:name="_Hlk50540170"/>
      <w:r>
        <w:lastRenderedPageBreak/>
        <w:t>Powerapps fundamentals</w:t>
      </w:r>
      <w:bookmarkEnd w:id="6"/>
    </w:p>
    <w:p w14:paraId="017F2322" w14:textId="5926DC25" w:rsidR="00313AA4" w:rsidRDefault="00D138BF" w:rsidP="00752960">
      <w:pPr>
        <w:spacing w:line="360" w:lineRule="auto"/>
      </w:pPr>
      <w:r>
        <w:t xml:space="preserve">A complete set of tools called PowerApps is intended to let developers create customized apps with little code needed to serve both individual users and businesses. It operates in a no-code environment and connect to Microsoft Office services with ease. It works with typical web browsers and mobile platforms (Windows, iOS, and Android). PowerApps effectively use integrated data sets and operate within the Office 365 domain. </w:t>
      </w:r>
      <w:r w:rsidR="00313AA4">
        <w:t xml:space="preserve">The development of applications can be divided into two </w:t>
      </w:r>
      <w:r w:rsidR="003D1620">
        <w:t>distinct</w:t>
      </w:r>
      <w:r w:rsidR="00313AA4">
        <w:t xml:space="preserve"> paradigms: the model-driven paradigm, in which data is sourced from supported connectors to enable an ordered and visually compelling data representation, and the canvas-driven paradigm, which gives users the freedom to create interfaces from scratch using simple drag and drop features. Whereas the latter makes use of pre-existing datasets, the former is better at complex tasks, such as database changes</w:t>
      </w:r>
      <w:r w:rsidR="00752960">
        <w:t xml:space="preserve"> (Palmer, 2020)</w:t>
      </w:r>
      <w:r w:rsidR="00313AA4">
        <w:t xml:space="preserve">. </w:t>
      </w:r>
    </w:p>
    <w:p w14:paraId="5D4E451E" w14:textId="77777777" w:rsidR="00F324C7" w:rsidRDefault="00F324C7" w:rsidP="00752960">
      <w:pPr>
        <w:spacing w:line="360" w:lineRule="auto"/>
      </w:pPr>
    </w:p>
    <w:p w14:paraId="0E2138D7" w14:textId="1D9C88A6" w:rsidR="0022204B" w:rsidRDefault="00F324C7" w:rsidP="00752960">
      <w:pPr>
        <w:spacing w:line="360" w:lineRule="auto"/>
      </w:pPr>
      <w:r>
        <w:t xml:space="preserve">An essential part of Office 365, PowerApps enables smooth data sharing between many Microsoft products, including Excel, PowerBI, and SharePoint. PowerApps also promotes integration inside Microsoft’s business ecosystems. </w:t>
      </w:r>
      <w:r w:rsidR="00C73AA8">
        <w:t xml:space="preserve">With PowerApps, users can create, share, and execute programs on any device by </w:t>
      </w:r>
      <w:r w:rsidR="009759F4">
        <w:t>utilizing</w:t>
      </w:r>
      <w:r w:rsidR="00C73AA8">
        <w:t xml:space="preserve"> a cloud-based architecture. It may be integrated with </w:t>
      </w:r>
      <w:r w:rsidR="009759F4">
        <w:t>several</w:t>
      </w:r>
      <w:r w:rsidR="00C73AA8">
        <w:t xml:space="preserve"> different data sources, including on-premises systems and cloud services like Dynamic 365, Microsoft 365, and Azure. It is simpler to create apps that make use of current data and services because to this architecture’s seamless data communication and integration capabilities. </w:t>
      </w:r>
      <w:r>
        <w:t>The compatibility of application deployment across several platforms is further increased with the release of the PowerApps container application. Like Microsoft Excel or Access, PowerApps improves workflow efficiency with a little coding needed. Knowing the software inside and out is crucial since it uses a variety of formulas and functions to carry out frontend and backend operations. As a result, PowerApps became a competent and intuitive tool that facilitates quick and effective application development process in both university and business settings</w:t>
      </w:r>
      <w:r w:rsidR="00752960">
        <w:t xml:space="preserve"> (Palmer, 2020)</w:t>
      </w:r>
      <w:r>
        <w:t xml:space="preserve">. </w:t>
      </w:r>
    </w:p>
    <w:p w14:paraId="380F8DDC" w14:textId="262DD3AE" w:rsidR="00313AA4" w:rsidRPr="00D138BF" w:rsidRDefault="0022204B" w:rsidP="0022204B">
      <w:pPr>
        <w:spacing w:after="160"/>
        <w:jc w:val="left"/>
      </w:pPr>
      <w:r>
        <w:br w:type="page"/>
      </w:r>
    </w:p>
    <w:p w14:paraId="2713DD5D" w14:textId="683F856B" w:rsidR="00420204" w:rsidRDefault="00220EFC" w:rsidP="00420204">
      <w:pPr>
        <w:pStyle w:val="Heading2"/>
      </w:pPr>
      <w:bookmarkStart w:id="8" w:name="_Toc156731128"/>
      <w:r>
        <w:lastRenderedPageBreak/>
        <w:t xml:space="preserve">PowerApps </w:t>
      </w:r>
      <w:bookmarkEnd w:id="8"/>
      <w:r w:rsidR="0046222F">
        <w:t>Component Framework</w:t>
      </w:r>
    </w:p>
    <w:p w14:paraId="1C6EA588" w14:textId="77777777" w:rsidR="00420204" w:rsidRPr="00420204" w:rsidRDefault="00420204" w:rsidP="00420204"/>
    <w:p w14:paraId="2B1B087A" w14:textId="77777777" w:rsidR="00ED4210" w:rsidRDefault="00ED4210" w:rsidP="00B44576"/>
    <w:p w14:paraId="3123252D" w14:textId="2D4E2CD7" w:rsidR="00A64537" w:rsidRDefault="00A64537" w:rsidP="003378BB">
      <w:pPr>
        <w:spacing w:line="360" w:lineRule="auto"/>
      </w:pPr>
      <w:r>
        <w:t xml:space="preserve">There are three different kinds of PowerApps: Portals, Model-driven and Canvas apps. Each is made to accommodate various project sizes, kinds, and development requirements. Their approaches to the app’s general design are where they diverge most. Model-driven apps make use of pre-existing data structures for a more structured approach, Canvas apps provide a black canvas for flexible creation, while portals concentrate on offering external access to applications. With these alternatives, developers may select the most appropriate method according to the need of the projects. </w:t>
      </w:r>
    </w:p>
    <w:p w14:paraId="2819BAF8" w14:textId="2B0B4DA1" w:rsidR="00420204" w:rsidRPr="001916C6" w:rsidRDefault="00420204" w:rsidP="00420204">
      <w:pPr>
        <w:spacing w:line="360" w:lineRule="auto"/>
      </w:pPr>
    </w:p>
    <w:p w14:paraId="3EA4BE02" w14:textId="0D159768" w:rsidR="00E72B2C" w:rsidRPr="00420204" w:rsidRDefault="00E72B2C" w:rsidP="00885907">
      <w:pPr>
        <w:pStyle w:val="Heading3"/>
      </w:pPr>
      <w:bookmarkStart w:id="9" w:name="_Toc156731129"/>
      <w:r w:rsidRPr="00420204">
        <w:t>Canvas Apps</w:t>
      </w:r>
      <w:bookmarkEnd w:id="9"/>
    </w:p>
    <w:p w14:paraId="735801DD" w14:textId="77777777" w:rsidR="007B38B3" w:rsidRDefault="007B38B3" w:rsidP="003378BB">
      <w:pPr>
        <w:pStyle w:val="ListParagraph"/>
        <w:spacing w:line="360" w:lineRule="auto"/>
        <w:ind w:left="540"/>
      </w:pPr>
    </w:p>
    <w:p w14:paraId="1ACB6081" w14:textId="740899A2" w:rsidR="007B38B3" w:rsidRDefault="004E0FDA" w:rsidP="000C35CB">
      <w:pPr>
        <w:spacing w:line="360" w:lineRule="auto"/>
      </w:pPr>
      <w:r>
        <w:t xml:space="preserve">The most visually simple kind of PowerApps development is called a Canvas app. From a blank canvas, it involves creating a customized and intricate interface with a strong focus on usability. Similar to making a PowerPoint slide or utilizing common prototype tools, developers choose things from menus and drag and drop them into place as per the design. Once ready, the interface may connect to a variety of data sources, and Canvas enables the creation of particular logic pipelines for data using expressions similar to those found in Excel (Microsoft, 2023).  However, it is essential to note that Canvas apps can be time-intensive for data-intensive requirement. They lack responsiveness, with a fixed screen size, and creating multiple apps may be necessary for different screen sizes. Additionally, grids/views can be complex and may require some coding for sorting and searching functionalities (Kristina, 2022). </w:t>
      </w:r>
    </w:p>
    <w:p w14:paraId="5A94A0C4" w14:textId="77777777" w:rsidR="00C66270" w:rsidRDefault="00C66270" w:rsidP="000C35CB">
      <w:pPr>
        <w:spacing w:line="360" w:lineRule="auto"/>
      </w:pPr>
    </w:p>
    <w:p w14:paraId="4A062180" w14:textId="77777777" w:rsidR="00412B2A" w:rsidRDefault="004E0FDA" w:rsidP="000C35CB">
      <w:pPr>
        <w:keepNext/>
        <w:spacing w:line="360" w:lineRule="auto"/>
      </w:pPr>
      <w:r>
        <w:lastRenderedPageBreak/>
        <w:t xml:space="preserve"> </w:t>
      </w:r>
      <w:r w:rsidR="007B38B3">
        <w:rPr>
          <w:noProof/>
        </w:rPr>
        <w:drawing>
          <wp:inline distT="0" distB="0" distL="0" distR="0" wp14:anchorId="1CE49B16" wp14:editId="775F3CAE">
            <wp:extent cx="5095875" cy="3021310"/>
            <wp:effectExtent l="0" t="0" r="0" b="8255"/>
            <wp:docPr id="143265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93373" cy="3079116"/>
                    </a:xfrm>
                    <a:prstGeom prst="rect">
                      <a:avLst/>
                    </a:prstGeom>
                    <a:noFill/>
                    <a:ln>
                      <a:noFill/>
                    </a:ln>
                  </pic:spPr>
                </pic:pic>
              </a:graphicData>
            </a:graphic>
          </wp:inline>
        </w:drawing>
      </w:r>
    </w:p>
    <w:p w14:paraId="7611D1B5" w14:textId="0BB980F2" w:rsidR="00412B2A" w:rsidRDefault="00412B2A" w:rsidP="000C35CB">
      <w:pPr>
        <w:pStyle w:val="Caption"/>
      </w:pPr>
      <w:bookmarkStart w:id="10" w:name="_Toc156560218"/>
      <w:r>
        <w:t xml:space="preserve">Figure </w:t>
      </w:r>
      <w:r>
        <w:fldChar w:fldCharType="begin"/>
      </w:r>
      <w:r>
        <w:instrText xml:space="preserve"> SEQ Figure \* ARABIC </w:instrText>
      </w:r>
      <w:r>
        <w:fldChar w:fldCharType="separate"/>
      </w:r>
      <w:r w:rsidR="003F3A3C">
        <w:rPr>
          <w:noProof/>
        </w:rPr>
        <w:t>1</w:t>
      </w:r>
      <w:r>
        <w:fldChar w:fldCharType="end"/>
      </w:r>
      <w:r>
        <w:t xml:space="preserve"> Canvas App layout</w:t>
      </w:r>
      <w:bookmarkEnd w:id="10"/>
    </w:p>
    <w:p w14:paraId="2C6C5ED1" w14:textId="77777777" w:rsidR="00412B2A" w:rsidRDefault="00412B2A" w:rsidP="00412B2A">
      <w:pPr>
        <w:pStyle w:val="ListParagraph"/>
        <w:spacing w:line="360" w:lineRule="auto"/>
        <w:ind w:left="540"/>
      </w:pPr>
    </w:p>
    <w:p w14:paraId="4E268070" w14:textId="7C44DDEB" w:rsidR="004E0FDA" w:rsidRPr="000C35CB" w:rsidRDefault="004E0FDA" w:rsidP="00885907">
      <w:pPr>
        <w:pStyle w:val="Heading3"/>
      </w:pPr>
      <w:bookmarkStart w:id="11" w:name="_Toc156731130"/>
      <w:r w:rsidRPr="000C35CB">
        <w:t>Model-Driven Apps</w:t>
      </w:r>
      <w:bookmarkEnd w:id="11"/>
    </w:p>
    <w:p w14:paraId="5315FD3E" w14:textId="77777777" w:rsidR="004E0FDA" w:rsidRPr="004E0FDA" w:rsidRDefault="004E0FDA" w:rsidP="003378BB">
      <w:pPr>
        <w:spacing w:line="360" w:lineRule="auto"/>
        <w:ind w:left="1080"/>
        <w:rPr>
          <w:b/>
          <w:bCs/>
        </w:rPr>
      </w:pPr>
    </w:p>
    <w:p w14:paraId="7A1111D8" w14:textId="119FB4EB" w:rsidR="004E0FDA" w:rsidRDefault="00C357FA" w:rsidP="000C35CB">
      <w:pPr>
        <w:spacing w:line="360" w:lineRule="auto"/>
      </w:pPr>
      <w:r w:rsidRPr="000C35CB">
        <w:rPr>
          <w:b/>
          <w:bCs/>
        </w:rPr>
        <w:t>M</w:t>
      </w:r>
      <w:r>
        <w:t xml:space="preserve">odel-driven app development offers benefits including a fast build process, a uniform appearance across devices, and simple environment transition because a larger portion of the user experience is decided by the components you add. Model-driven apps, as compared to Canvas apps, start with a basic data model, which makes them ideal for task requiring a high degree </w:t>
      </w:r>
      <w:r w:rsidR="001F31E9">
        <w:t>of data</w:t>
      </w:r>
      <w:r>
        <w:t xml:space="preserve"> quality. These applications work best in situations where handling vast volumes of data is the main </w:t>
      </w:r>
      <w:r w:rsidR="001F31E9">
        <w:t>focus,</w:t>
      </w:r>
      <w:r>
        <w:t xml:space="preserve"> and the user interface is much </w:t>
      </w:r>
      <w:r w:rsidR="001F31E9">
        <w:t>simpler</w:t>
      </w:r>
      <w:r>
        <w:t xml:space="preserve">. By using </w:t>
      </w:r>
      <w:r w:rsidR="001F31E9">
        <w:t xml:space="preserve">this component, user can quickly develop a Model-driven application that allows users to see, update, and manage data through configurable dashboards, forms, and views. Users may add a personalized touch to Model-driven apps by embedding Canvas app, even if their user experience may not be as customizable (Microsoft, 2023). </w:t>
      </w:r>
    </w:p>
    <w:p w14:paraId="2AD50880" w14:textId="77777777" w:rsidR="003318B9" w:rsidRDefault="003318B9" w:rsidP="000C35CB">
      <w:pPr>
        <w:spacing w:line="360" w:lineRule="auto"/>
      </w:pPr>
    </w:p>
    <w:p w14:paraId="026242C5" w14:textId="77777777" w:rsidR="003F3A3C" w:rsidRDefault="003318B9" w:rsidP="000C35CB">
      <w:pPr>
        <w:keepNext/>
        <w:spacing w:line="360" w:lineRule="auto"/>
      </w:pPr>
      <w:r>
        <w:rPr>
          <w:noProof/>
        </w:rPr>
        <w:lastRenderedPageBreak/>
        <w:drawing>
          <wp:inline distT="0" distB="0" distL="0" distR="0" wp14:anchorId="72FC8709" wp14:editId="02654DDF">
            <wp:extent cx="5636895" cy="3011242"/>
            <wp:effectExtent l="0" t="0" r="1905" b="0"/>
            <wp:docPr id="511256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7564" cy="3027625"/>
                    </a:xfrm>
                    <a:prstGeom prst="rect">
                      <a:avLst/>
                    </a:prstGeom>
                    <a:noFill/>
                    <a:ln>
                      <a:noFill/>
                    </a:ln>
                  </pic:spPr>
                </pic:pic>
              </a:graphicData>
            </a:graphic>
          </wp:inline>
        </w:drawing>
      </w:r>
    </w:p>
    <w:p w14:paraId="140FEE33" w14:textId="22DF7422" w:rsidR="003318B9" w:rsidRDefault="003F3A3C" w:rsidP="000C35CB">
      <w:pPr>
        <w:pStyle w:val="Caption"/>
      </w:pPr>
      <w:bookmarkStart w:id="12" w:name="_Toc156560219"/>
      <w:r>
        <w:t xml:space="preserve">Figure </w:t>
      </w:r>
      <w:r>
        <w:fldChar w:fldCharType="begin"/>
      </w:r>
      <w:r>
        <w:instrText xml:space="preserve"> SEQ Figure \* ARABIC </w:instrText>
      </w:r>
      <w:r>
        <w:fldChar w:fldCharType="separate"/>
      </w:r>
      <w:r>
        <w:rPr>
          <w:noProof/>
        </w:rPr>
        <w:t>2</w:t>
      </w:r>
      <w:r>
        <w:fldChar w:fldCharType="end"/>
      </w:r>
      <w:r>
        <w:t xml:space="preserve"> </w:t>
      </w:r>
      <w:r w:rsidRPr="005F49D1">
        <w:t>Model driven app layout</w:t>
      </w:r>
      <w:bookmarkEnd w:id="12"/>
      <w:r w:rsidR="005F49D1">
        <w:t xml:space="preserve"> (Microsoft)</w:t>
      </w:r>
    </w:p>
    <w:p w14:paraId="14F68053" w14:textId="77777777" w:rsidR="003318B9" w:rsidRDefault="003318B9" w:rsidP="003378BB">
      <w:pPr>
        <w:pStyle w:val="ListParagraph"/>
        <w:spacing w:line="360" w:lineRule="auto"/>
        <w:ind w:left="1080"/>
      </w:pPr>
    </w:p>
    <w:p w14:paraId="0D81EFE4" w14:textId="77777777" w:rsidR="003F3A3C" w:rsidRPr="00C357FA" w:rsidRDefault="003F3A3C" w:rsidP="003378BB">
      <w:pPr>
        <w:pStyle w:val="ListParagraph"/>
        <w:spacing w:line="360" w:lineRule="auto"/>
        <w:ind w:left="1080"/>
      </w:pPr>
    </w:p>
    <w:p w14:paraId="33205B6E" w14:textId="46A567FF" w:rsidR="004E0FDA" w:rsidRPr="008B6D56" w:rsidRDefault="004E0FDA" w:rsidP="00885907">
      <w:pPr>
        <w:pStyle w:val="Heading3"/>
      </w:pPr>
      <w:bookmarkStart w:id="13" w:name="_Toc156731131"/>
      <w:r w:rsidRPr="008B6D56">
        <w:t>Portals Apps</w:t>
      </w:r>
      <w:bookmarkEnd w:id="13"/>
    </w:p>
    <w:p w14:paraId="07E93882" w14:textId="77777777" w:rsidR="008F6181" w:rsidRDefault="008F6181" w:rsidP="003378BB">
      <w:pPr>
        <w:pStyle w:val="ListParagraph"/>
        <w:spacing w:line="360" w:lineRule="auto"/>
        <w:ind w:left="1080"/>
        <w:rPr>
          <w:b/>
          <w:bCs/>
        </w:rPr>
      </w:pPr>
    </w:p>
    <w:p w14:paraId="3CB91787" w14:textId="76A869F0" w:rsidR="0027259A" w:rsidRDefault="008F6181" w:rsidP="008B6D56">
      <w:pPr>
        <w:spacing w:line="360" w:lineRule="auto"/>
      </w:pPr>
      <w:r>
        <w:t xml:space="preserve">By making it possible to create websites with an external facing page, the third component, Portals, which were developed in 2019, provides a distinctive user experience. One of the unique features of Portals is that users can access the sites using a variety of per-installed identifier, such as login credentials, without </w:t>
      </w:r>
      <w:r w:rsidR="0018648C">
        <w:t>necessarily</w:t>
      </w:r>
      <w:r>
        <w:t xml:space="preserve"> being employees of the user company. As a great breakthrough in the application development without necessitating advanced coding knowledge, online users can read and edit certain available data even in the absence of corporate credentials (Microsoft, 2023). In other words, through Portals, users from outside the company may engage with Dataverse data as if they were external websites. Security roles can be provided to external users, allowing them access to important data while preventing any misuses with the data. Portals may now be set up to function independently with Dataverse, but they were originally connected to Dynamics 365 customer interaction apps. Additionally, Portal’s responsive default user interface may also be customized to match corporate identity (Kristina, 2022). </w:t>
      </w:r>
    </w:p>
    <w:p w14:paraId="2F47EE67" w14:textId="0C79B0D6" w:rsidR="003378BB" w:rsidRDefault="003378BB" w:rsidP="0027259A">
      <w:pPr>
        <w:spacing w:after="160"/>
        <w:jc w:val="left"/>
      </w:pPr>
    </w:p>
    <w:p w14:paraId="48EBC817" w14:textId="1867F5B2" w:rsidR="0027259A" w:rsidRDefault="0027259A" w:rsidP="0027259A">
      <w:pPr>
        <w:spacing w:after="160"/>
        <w:jc w:val="left"/>
      </w:pPr>
      <w:r>
        <w:br w:type="page"/>
      </w:r>
    </w:p>
    <w:p w14:paraId="7326BB5D" w14:textId="77777777" w:rsidR="003378BB" w:rsidRPr="00F157D1" w:rsidRDefault="003378BB" w:rsidP="003378BB">
      <w:pPr>
        <w:pStyle w:val="ListParagraph"/>
        <w:spacing w:line="360" w:lineRule="auto"/>
        <w:ind w:left="1080"/>
      </w:pPr>
    </w:p>
    <w:p w14:paraId="457DD15A" w14:textId="34DE64F6" w:rsidR="00220EFC" w:rsidRDefault="00220EFC" w:rsidP="00220EFC">
      <w:pPr>
        <w:pStyle w:val="Heading2"/>
      </w:pPr>
      <w:bookmarkStart w:id="14" w:name="_Toc156731132"/>
      <w:r>
        <w:t>Advantages and disadvantages</w:t>
      </w:r>
      <w:bookmarkEnd w:id="14"/>
    </w:p>
    <w:p w14:paraId="1BFEC63E" w14:textId="77777777" w:rsidR="006F3063" w:rsidRPr="006F3063" w:rsidRDefault="006F3063" w:rsidP="006F3063"/>
    <w:p w14:paraId="17F711B6" w14:textId="5BC0B9D3" w:rsidR="00192BFF" w:rsidRDefault="00192BFF" w:rsidP="0027259A">
      <w:pPr>
        <w:spacing w:line="360" w:lineRule="auto"/>
      </w:pPr>
      <w:r>
        <w:t xml:space="preserve">Application creation that is quick and simple is made possible by drag and drop interface of PowerApps, which require little to no coding experience to create </w:t>
      </w:r>
      <w:r w:rsidR="00082164">
        <w:t>a</w:t>
      </w:r>
      <w:r>
        <w:t xml:space="preserve"> unique app. This makes it possible for companies to create applications fast and effectively without needing to hire costly developers. Since PowerApps is a low-code platform, it needs less time and money to build than traditional coding. When designing several applications, this may save firms a significant sum of money. PowerApps and Microsoft Dynamics 365 are closely connected. Microsoft Dynamics 365 is a </w:t>
      </w:r>
      <w:r w:rsidR="004C37A4">
        <w:t>well-liked</w:t>
      </w:r>
      <w:r>
        <w:t xml:space="preserve"> enterprise resource planning (EPR) solution (</w:t>
      </w:r>
      <w:r w:rsidR="00E27CC1">
        <w:t>Joona</w:t>
      </w:r>
      <w:r>
        <w:t xml:space="preserve">, 2021). </w:t>
      </w:r>
      <w:r w:rsidR="006F3063">
        <w:t xml:space="preserve">This facilitates the process of linking PowerApps applications to Dynamics 365 and workflows that already exist. PowerApps programs may be installed on a range of devices, including desktops, laptops, tablets, and smartphones, with smooth cross-platform connectivity. This makes it possible for companies to provide their staff members access to apps from any location at any time. As we talk about Powerful customization possibilities, PowerApps provides several modifications options, allowing companies to adapt their apps to their exact requirements. This includes the availability to bring in new data sources, connect to other services, and define custom controls. </w:t>
      </w:r>
    </w:p>
    <w:p w14:paraId="20A2EC94" w14:textId="77777777" w:rsidR="006F3063" w:rsidRDefault="006F3063" w:rsidP="0027259A">
      <w:pPr>
        <w:spacing w:line="360" w:lineRule="auto"/>
      </w:pPr>
    </w:p>
    <w:p w14:paraId="240F3A01" w14:textId="05219588" w:rsidR="006F3063" w:rsidRPr="00192BFF" w:rsidRDefault="006F3063" w:rsidP="0027259A">
      <w:pPr>
        <w:spacing w:line="360" w:lineRule="auto"/>
      </w:pPr>
      <w:r>
        <w:t>On the other hand, PowerApps has limited scalability and performance. A more traditional development platform may be a better fit for projects that require a big number of users or big number data sets. PowerApps may not be as secure as those created using standard coding languages. This is due to PowerApps’ dependency on Azure Active Directory for Login and permissions (Joona, 2021)</w:t>
      </w:r>
      <w:r w:rsidR="00082164">
        <w:t xml:space="preserve">, which may be less secure than customized security solutions. While PowerApps is simple to learn for those who have no prior coding experiences, companies may need some training to effectively develop and manage PowerApps applications. Model-driven applications have limited customization choices. Apps are expected to be as quickly as possible and simple to construct, but they give less flexibility than canvas-driven applications. This means businesses may have to give up certain customization possibilities in order to save time and development expense. </w:t>
      </w:r>
    </w:p>
    <w:p w14:paraId="4E411BCE" w14:textId="77777777" w:rsidR="00B44576" w:rsidRPr="00B44576" w:rsidRDefault="00B44576" w:rsidP="00B44576"/>
    <w:p w14:paraId="1068EB8B" w14:textId="406DE620" w:rsidR="00F0449D" w:rsidRDefault="002757B3" w:rsidP="00F0449D">
      <w:pPr>
        <w:pStyle w:val="Heading1"/>
      </w:pPr>
      <w:bookmarkStart w:id="15" w:name="_Toc156731134"/>
      <w:bookmarkEnd w:id="7"/>
      <w:r>
        <w:lastRenderedPageBreak/>
        <w:t>Building a crud application with powerapps</w:t>
      </w:r>
      <w:bookmarkEnd w:id="15"/>
    </w:p>
    <w:p w14:paraId="2420E720" w14:textId="440EE52B" w:rsidR="00F0449D" w:rsidRDefault="005D20F4" w:rsidP="00F0449D">
      <w:pPr>
        <w:pStyle w:val="Heading2"/>
      </w:pPr>
      <w:bookmarkStart w:id="16" w:name="_Toc156731135"/>
      <w:r>
        <w:t>Overview of CRUD Operations</w:t>
      </w:r>
      <w:bookmarkEnd w:id="16"/>
    </w:p>
    <w:p w14:paraId="1D4F6FDF" w14:textId="772821E2" w:rsidR="00F0449D" w:rsidRDefault="005D20F4" w:rsidP="00F0449D">
      <w:pPr>
        <w:pStyle w:val="Heading2"/>
        <w:rPr>
          <w:lang w:val="fr-FR"/>
        </w:rPr>
      </w:pPr>
      <w:bookmarkStart w:id="17" w:name="_Toc156731136"/>
      <w:r>
        <w:rPr>
          <w:lang w:val="fr-FR"/>
        </w:rPr>
        <w:t>PowerApps Design For CRUD</w:t>
      </w:r>
      <w:r w:rsidR="0050438B">
        <w:rPr>
          <w:lang w:val="fr-FR"/>
        </w:rPr>
        <w:t xml:space="preserve"> </w:t>
      </w:r>
      <w:r w:rsidR="00D70A74">
        <w:rPr>
          <w:lang w:val="fr-FR"/>
        </w:rPr>
        <w:t>Operations</w:t>
      </w:r>
      <w:bookmarkEnd w:id="17"/>
    </w:p>
    <w:p w14:paraId="76B131C7" w14:textId="59C44D27" w:rsidR="00420204" w:rsidRPr="00420204" w:rsidRDefault="005D20F4" w:rsidP="00420204">
      <w:pPr>
        <w:pStyle w:val="Heading2"/>
        <w:rPr>
          <w:lang w:val="en-US"/>
        </w:rPr>
      </w:pPr>
      <w:bookmarkStart w:id="18" w:name="_Toc156731137"/>
      <w:r>
        <w:rPr>
          <w:lang w:val="en-US"/>
        </w:rPr>
        <w:t>Hands-on Demonstratio</w:t>
      </w:r>
      <w:r w:rsidR="00420204">
        <w:rPr>
          <w:lang w:val="en-US"/>
        </w:rPr>
        <w:t>n</w:t>
      </w:r>
      <w:bookmarkEnd w:id="18"/>
    </w:p>
    <w:p w14:paraId="64346A49" w14:textId="2987EF4A" w:rsidR="00420204" w:rsidRDefault="00420204" w:rsidP="00420204">
      <w:pPr>
        <w:rPr>
          <w:lang w:val="en-US"/>
        </w:rPr>
      </w:pPr>
    </w:p>
    <w:p w14:paraId="44CE6E3D" w14:textId="77777777" w:rsidR="00420204" w:rsidRPr="00420204" w:rsidRDefault="00420204" w:rsidP="00420204">
      <w:pPr>
        <w:rPr>
          <w:lang w:val="en-US"/>
        </w:rPr>
      </w:pPr>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19" w:name="_Toc156731138"/>
      <w:r>
        <w:lastRenderedPageBreak/>
        <w:t>Conclusion</w:t>
      </w:r>
      <w:bookmarkEnd w:id="19"/>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62691ED2" w14:textId="5E1E32CB" w:rsidR="002327A1" w:rsidRPr="002327A1" w:rsidRDefault="002327A1" w:rsidP="002327A1">
      <w:pPr>
        <w:spacing w:line="240" w:lineRule="auto"/>
        <w:jc w:val="left"/>
        <w:rPr>
          <w:rFonts w:cs="Times New Roman"/>
          <w:szCs w:val="24"/>
          <w:lang w:val="en-US"/>
        </w:rPr>
      </w:pPr>
      <w:r w:rsidRPr="002327A1">
        <w:rPr>
          <w:rFonts w:cs="Times New Roman"/>
          <w:szCs w:val="24"/>
          <w:lang w:val="en-US"/>
        </w:rPr>
        <w:t>Woo, M. Y. (2020). The rise of no/low code software development—no experience needed?. Engineering</w:t>
      </w:r>
      <w:r>
        <w:rPr>
          <w:rFonts w:cs="Times New Roman"/>
          <w:szCs w:val="24"/>
          <w:lang w:val="en-US"/>
        </w:rPr>
        <w:t>, Available at</w:t>
      </w:r>
      <w:r w:rsidRPr="002327A1">
        <w:rPr>
          <w:rFonts w:cs="Times New Roman"/>
          <w:szCs w:val="24"/>
          <w:lang w:val="en-US"/>
        </w:rPr>
        <w:t xml:space="preserve"> </w:t>
      </w:r>
      <w:hyperlink r:id="rId16" w:history="1">
        <w:r w:rsidRPr="002327A1">
          <w:rPr>
            <w:rStyle w:val="Hyperlink"/>
            <w:rFonts w:cs="Times New Roman"/>
            <w:szCs w:val="24"/>
            <w:lang w:val="en-US"/>
          </w:rPr>
          <w:t>https://doi.org/10.1016/j.eng.2020.07.007</w:t>
        </w:r>
      </w:hyperlink>
      <w:r>
        <w:rPr>
          <w:rFonts w:cs="Times New Roman"/>
          <w:szCs w:val="24"/>
          <w:lang w:val="en-US"/>
        </w:rPr>
        <w:t xml:space="preserve"> Accessed 27</w:t>
      </w:r>
      <w:r w:rsidR="00A655F2" w:rsidRPr="00A655F2">
        <w:rPr>
          <w:rFonts w:cs="Times New Roman"/>
          <w:szCs w:val="24"/>
          <w:vertAlign w:val="superscript"/>
          <w:lang w:val="en-US"/>
        </w:rPr>
        <w:t>th</w:t>
      </w:r>
      <w:r>
        <w:rPr>
          <w:rFonts w:cs="Times New Roman"/>
          <w:szCs w:val="24"/>
          <w:lang w:val="en-US"/>
        </w:rPr>
        <w:t xml:space="preserve"> December 2023</w:t>
      </w:r>
    </w:p>
    <w:p w14:paraId="53EE6EA7" w14:textId="77777777" w:rsidR="002327A1" w:rsidRPr="002327A1" w:rsidRDefault="002327A1" w:rsidP="002327A1">
      <w:pPr>
        <w:spacing w:line="240" w:lineRule="auto"/>
        <w:jc w:val="left"/>
        <w:rPr>
          <w:rFonts w:cs="Times New Roman"/>
          <w:szCs w:val="24"/>
          <w:lang w:val="en-US"/>
        </w:rPr>
      </w:pPr>
    </w:p>
    <w:p w14:paraId="7D17EDE2" w14:textId="0170D26F" w:rsidR="002327A1" w:rsidRPr="002327A1" w:rsidRDefault="002327A1" w:rsidP="002327A1">
      <w:pPr>
        <w:spacing w:line="240" w:lineRule="auto"/>
        <w:jc w:val="left"/>
        <w:rPr>
          <w:rFonts w:cs="Times New Roman"/>
          <w:szCs w:val="24"/>
          <w:lang w:val="en-US"/>
        </w:rPr>
      </w:pPr>
      <w:r w:rsidRPr="002327A1">
        <w:rPr>
          <w:rFonts w:cs="Times New Roman"/>
          <w:szCs w:val="24"/>
          <w:lang w:val="en-US"/>
        </w:rPr>
        <w:t>Kienle, H. M. and Distante, D. (2013). Evolution of web systems. Evolving Software Systems</w:t>
      </w:r>
      <w:r>
        <w:rPr>
          <w:rFonts w:cs="Times New Roman"/>
          <w:szCs w:val="24"/>
          <w:lang w:val="en-US"/>
        </w:rPr>
        <w:t>, Available at</w:t>
      </w:r>
      <w:r w:rsidRPr="002327A1">
        <w:rPr>
          <w:rFonts w:cs="Times New Roman"/>
          <w:szCs w:val="24"/>
          <w:lang w:val="en-US"/>
        </w:rPr>
        <w:t xml:space="preserve"> </w:t>
      </w:r>
      <w:hyperlink r:id="rId17" w:history="1">
        <w:r w:rsidRPr="002327A1">
          <w:rPr>
            <w:rStyle w:val="Hyperlink"/>
            <w:rFonts w:cs="Times New Roman"/>
            <w:szCs w:val="24"/>
            <w:lang w:val="en-US"/>
          </w:rPr>
          <w:t>https://doi.org/10.1007/978-3-642-45398-4_7</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A0DE28D" w14:textId="77777777" w:rsidR="002327A1" w:rsidRPr="002327A1" w:rsidRDefault="002327A1" w:rsidP="002327A1">
      <w:pPr>
        <w:spacing w:line="240" w:lineRule="auto"/>
        <w:jc w:val="left"/>
        <w:rPr>
          <w:rFonts w:cs="Times New Roman"/>
          <w:szCs w:val="24"/>
          <w:lang w:val="en-US"/>
        </w:rPr>
      </w:pPr>
    </w:p>
    <w:p w14:paraId="732406E4" w14:textId="0AF51408" w:rsidR="00F0449D" w:rsidRPr="005913F4" w:rsidRDefault="002327A1" w:rsidP="002327A1">
      <w:pPr>
        <w:spacing w:line="240" w:lineRule="auto"/>
        <w:jc w:val="left"/>
        <w:rPr>
          <w:rFonts w:cs="Times New Roman"/>
          <w:szCs w:val="24"/>
          <w:lang w:val="en-US"/>
        </w:rPr>
      </w:pPr>
      <w:r w:rsidRPr="002327A1">
        <w:rPr>
          <w:rFonts w:cs="Times New Roman"/>
          <w:szCs w:val="24"/>
          <w:lang w:val="en-US"/>
        </w:rPr>
        <w:t>Rokis, K. and Kirikova, M. (2023). Exploring low-code development: a comprehensive literature review. Complex Systems Informatics and Modeling Quarterly</w:t>
      </w:r>
      <w:r>
        <w:rPr>
          <w:rFonts w:cs="Times New Roman"/>
          <w:szCs w:val="24"/>
          <w:lang w:val="en-US"/>
        </w:rPr>
        <w:t xml:space="preserve">, Available at </w:t>
      </w:r>
      <w:hyperlink r:id="rId18" w:history="1">
        <w:r w:rsidRPr="00EC2ABB">
          <w:rPr>
            <w:rStyle w:val="Hyperlink"/>
            <w:rFonts w:cs="Times New Roman"/>
            <w:szCs w:val="24"/>
            <w:lang w:val="en-US"/>
          </w:rPr>
          <w:t>https://doi.org/10.7250/csimq.2023-36.04</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2AF7277" w14:textId="77777777" w:rsidR="00942DFD" w:rsidRDefault="00942DFD" w:rsidP="009E3428">
      <w:pPr>
        <w:spacing w:line="240" w:lineRule="auto"/>
        <w:jc w:val="left"/>
        <w:rPr>
          <w:rFonts w:cs="Times New Roman"/>
          <w:szCs w:val="24"/>
        </w:rPr>
      </w:pPr>
    </w:p>
    <w:p w14:paraId="5A8FE7C6" w14:textId="3BA69424" w:rsidR="00165EF3" w:rsidRDefault="005162CA" w:rsidP="009E3428">
      <w:pPr>
        <w:spacing w:line="240" w:lineRule="auto"/>
        <w:jc w:val="left"/>
        <w:rPr>
          <w:rFonts w:cs="Times New Roman"/>
          <w:color w:val="1E1D1A"/>
          <w:shd w:val="clear" w:color="auto" w:fill="FFFFFF"/>
        </w:rPr>
      </w:pPr>
      <w:r w:rsidRPr="005162CA">
        <w:rPr>
          <w:rFonts w:cs="Times New Roman"/>
          <w:color w:val="1E1D1A"/>
          <w:shd w:val="clear" w:color="auto" w:fill="FFFFFF"/>
        </w:rPr>
        <w:t xml:space="preserve">Petersen, K., Wohlin, C., &amp; Baca, D. (2009). The waterfall model in large-scale development. Lecture Notes in Business Information Processing. </w:t>
      </w:r>
      <w:hyperlink r:id="rId19" w:history="1">
        <w:r w:rsidR="006B04A9">
          <w:rPr>
            <w:rStyle w:val="Hyperlink"/>
            <w:rFonts w:cs="Times New Roman"/>
            <w:shd w:val="clear" w:color="auto" w:fill="FFFFFF"/>
          </w:rPr>
          <w:t xml:space="preserve"> https://doi.org/10.1007/978-3-642-02152-7_29</w:t>
        </w:r>
      </w:hyperlink>
    </w:p>
    <w:p w14:paraId="7CD630BB" w14:textId="77777777" w:rsidR="00165EF3" w:rsidRDefault="00165EF3" w:rsidP="009E3428">
      <w:pPr>
        <w:spacing w:line="240" w:lineRule="auto"/>
        <w:jc w:val="left"/>
        <w:rPr>
          <w:rFonts w:cs="Times New Roman"/>
          <w:color w:val="1E1D1A"/>
          <w:shd w:val="clear" w:color="auto" w:fill="FFFFFF"/>
        </w:rPr>
      </w:pPr>
    </w:p>
    <w:p w14:paraId="46CF3E21" w14:textId="3CCAB992" w:rsidR="00D027C7" w:rsidRPr="00D027C7" w:rsidRDefault="00165EF3" w:rsidP="009E3428">
      <w:pPr>
        <w:spacing w:line="240" w:lineRule="auto"/>
        <w:jc w:val="left"/>
        <w:rPr>
          <w:rFonts w:cs="Times New Roman"/>
          <w:color w:val="1E1D1A"/>
          <w:shd w:val="clear" w:color="auto" w:fill="FFFFFF"/>
        </w:rPr>
      </w:pPr>
      <w:r w:rsidRPr="00D027C7">
        <w:rPr>
          <w:rFonts w:cs="Times New Roman"/>
          <w:color w:val="1E1D1A"/>
          <w:shd w:val="clear" w:color="auto" w:fill="FFFFFF"/>
        </w:rPr>
        <w:t xml:space="preserve">Chrismanto, A. R., Santoso, H. B., Wibowo, A., Delima, R., &amp; Kristiawan, R. A. (2019). Developing agriculture land mapping using rapid application development (rad): a case study from </w:t>
      </w:r>
      <w:r w:rsidR="00C12879">
        <w:rPr>
          <w:rFonts w:cs="Times New Roman"/>
          <w:color w:val="1E1D1A"/>
          <w:shd w:val="clear" w:color="auto" w:fill="FFFFFF"/>
        </w:rPr>
        <w:t>I</w:t>
      </w:r>
      <w:r w:rsidRPr="00D027C7">
        <w:rPr>
          <w:rFonts w:cs="Times New Roman"/>
          <w:color w:val="1E1D1A"/>
          <w:shd w:val="clear" w:color="auto" w:fill="FFFFFF"/>
        </w:rPr>
        <w:t xml:space="preserve">ndonesia. International Journal of Advanced Computer Science and Applications. </w:t>
      </w:r>
      <w:hyperlink r:id="rId20" w:history="1">
        <w:r w:rsidRPr="00D027C7">
          <w:rPr>
            <w:rStyle w:val="Hyperlink"/>
            <w:rFonts w:cs="Times New Roman"/>
            <w:shd w:val="clear" w:color="auto" w:fill="FFFFFF"/>
          </w:rPr>
          <w:t>https://doi.org/10.14569/ijacsa.2019.0101033</w:t>
        </w:r>
      </w:hyperlink>
    </w:p>
    <w:p w14:paraId="730623DF" w14:textId="77777777" w:rsidR="00D027C7" w:rsidRPr="00D027C7" w:rsidRDefault="00D027C7" w:rsidP="009E3428">
      <w:pPr>
        <w:spacing w:line="240" w:lineRule="auto"/>
        <w:jc w:val="left"/>
        <w:rPr>
          <w:rFonts w:cs="Times New Roman"/>
          <w:color w:val="1E1D1A"/>
          <w:shd w:val="clear" w:color="auto" w:fill="FFFFFF"/>
        </w:rPr>
      </w:pPr>
    </w:p>
    <w:p w14:paraId="6EEF4CCE" w14:textId="0BBF4EF9" w:rsidR="00D027C7" w:rsidRPr="00C12879" w:rsidRDefault="00C273C3" w:rsidP="009E3428">
      <w:pPr>
        <w:spacing w:line="240" w:lineRule="auto"/>
        <w:jc w:val="left"/>
        <w:rPr>
          <w:rFonts w:cs="Times New Roman"/>
        </w:rPr>
      </w:pPr>
      <w:r>
        <w:rPr>
          <w:rFonts w:cs="Times New Roman"/>
        </w:rPr>
        <w:t xml:space="preserve">Simplilearn, (2023). </w:t>
      </w:r>
      <w:r w:rsidR="00D027C7" w:rsidRPr="00C12879">
        <w:rPr>
          <w:rFonts w:cs="Times New Roman"/>
        </w:rPr>
        <w:t>Agile Development Methodologies</w:t>
      </w:r>
      <w:r>
        <w:rPr>
          <w:rFonts w:cs="Times New Roman"/>
        </w:rPr>
        <w:t>,</w:t>
      </w:r>
      <w:r w:rsidR="00A23CB0">
        <w:rPr>
          <w:rFonts w:cs="Times New Roman"/>
        </w:rPr>
        <w:t xml:space="preserve"> Available at:</w:t>
      </w:r>
      <w:hyperlink r:id="rId21" w:history="1">
        <w:r w:rsidR="00A23CB0" w:rsidRPr="002A7C0C">
          <w:rPr>
            <w:rStyle w:val="Hyperlink"/>
            <w:rFonts w:cs="Times New Roman"/>
          </w:rPr>
          <w:t xml:space="preserve"> https://www.simplilearn.com/tutorials/agile-scrum-tutorial/what-is-agile</w:t>
        </w:r>
      </w:hyperlink>
    </w:p>
    <w:p w14:paraId="19581107" w14:textId="77777777" w:rsidR="00D027C7" w:rsidRPr="00C12879" w:rsidRDefault="00D027C7" w:rsidP="009E3428">
      <w:pPr>
        <w:spacing w:line="240" w:lineRule="auto"/>
        <w:jc w:val="left"/>
        <w:rPr>
          <w:rFonts w:cs="Times New Roman"/>
        </w:rPr>
      </w:pPr>
    </w:p>
    <w:p w14:paraId="681A68F3" w14:textId="37DAF426" w:rsidR="00D027C7" w:rsidRPr="00C12879" w:rsidRDefault="00234B2C" w:rsidP="009E3428">
      <w:pPr>
        <w:spacing w:line="240" w:lineRule="auto"/>
        <w:jc w:val="left"/>
        <w:rPr>
          <w:rFonts w:cs="Times New Roman"/>
        </w:rPr>
      </w:pPr>
      <w:r w:rsidRPr="00C12879">
        <w:rPr>
          <w:rFonts w:cs="Times New Roman"/>
        </w:rPr>
        <w:t>Educative</w:t>
      </w:r>
      <w:r>
        <w:rPr>
          <w:rFonts w:cs="Times New Roman"/>
        </w:rPr>
        <w:t xml:space="preserve"> (2024).</w:t>
      </w:r>
      <w:r w:rsidRPr="00C12879">
        <w:rPr>
          <w:rFonts w:cs="Times New Roman"/>
        </w:rPr>
        <w:t xml:space="preserve"> </w:t>
      </w:r>
      <w:r w:rsidR="00D027C7" w:rsidRPr="00C12879">
        <w:rPr>
          <w:rFonts w:cs="Times New Roman"/>
        </w:rPr>
        <w:t>What is DevOps? A Complete Guide to DevOps Methodology</w:t>
      </w:r>
      <w:r>
        <w:rPr>
          <w:rFonts w:cs="Times New Roman"/>
        </w:rPr>
        <w:t>,</w:t>
      </w:r>
      <w:r w:rsidR="00A23CB0">
        <w:rPr>
          <w:rFonts w:cs="Times New Roman"/>
        </w:rPr>
        <w:t xml:space="preserve"> Available at:</w:t>
      </w:r>
      <w:r>
        <w:rPr>
          <w:rFonts w:cs="Times New Roman"/>
        </w:rPr>
        <w:t xml:space="preserve"> </w:t>
      </w:r>
      <w:hyperlink r:id="rId22" w:history="1">
        <w:r w:rsidR="00D027C7" w:rsidRPr="00C12879">
          <w:rPr>
            <w:rStyle w:val="Hyperlink"/>
            <w:rFonts w:cs="Times New Roman"/>
          </w:rPr>
          <w:t>https://www.educative.io/answers/what-exactly-is-devops</w:t>
        </w:r>
      </w:hyperlink>
    </w:p>
    <w:p w14:paraId="29C90E97" w14:textId="77777777" w:rsidR="007C2287" w:rsidRPr="00C12879" w:rsidRDefault="007C2287" w:rsidP="009E3428">
      <w:pPr>
        <w:spacing w:line="240" w:lineRule="auto"/>
        <w:jc w:val="left"/>
        <w:rPr>
          <w:rFonts w:cs="Times New Roman"/>
        </w:rPr>
      </w:pPr>
    </w:p>
    <w:p w14:paraId="697B1BE3" w14:textId="77777777" w:rsidR="007C2287" w:rsidRDefault="00DA3946" w:rsidP="009E3428">
      <w:pPr>
        <w:spacing w:line="240" w:lineRule="auto"/>
        <w:jc w:val="left"/>
        <w:rPr>
          <w:rStyle w:val="Hyperlink"/>
          <w:rFonts w:cs="Times New Roman"/>
          <w:shd w:val="clear" w:color="auto" w:fill="FFFFFF"/>
        </w:rPr>
      </w:pPr>
      <w:r w:rsidRPr="00C12879">
        <w:rPr>
          <w:rFonts w:cs="Times New Roman"/>
          <w:color w:val="1E1D1A"/>
          <w:shd w:val="clear" w:color="auto" w:fill="FFFFFF"/>
        </w:rPr>
        <w:t xml:space="preserve">Böck, A. and Frank, U. (2021). Low-code platform. Business Information Systems Engineering. </w:t>
      </w:r>
      <w:hyperlink r:id="rId23" w:history="1">
        <w:r w:rsidRPr="00C12879">
          <w:rPr>
            <w:rStyle w:val="Hyperlink"/>
            <w:rFonts w:cs="Times New Roman"/>
            <w:shd w:val="clear" w:color="auto" w:fill="FFFFFF"/>
          </w:rPr>
          <w:t>https://doi.org/10.1007/s12599-021-00726-8</w:t>
        </w:r>
      </w:hyperlink>
    </w:p>
    <w:p w14:paraId="1FD6E990" w14:textId="77777777" w:rsidR="006C1A3F" w:rsidRDefault="006C1A3F" w:rsidP="009E3428">
      <w:pPr>
        <w:spacing w:line="240" w:lineRule="auto"/>
        <w:jc w:val="left"/>
        <w:rPr>
          <w:rStyle w:val="Hyperlink"/>
          <w:rFonts w:cs="Times New Roman"/>
          <w:shd w:val="clear" w:color="auto" w:fill="FFFFFF"/>
        </w:rPr>
      </w:pPr>
    </w:p>
    <w:p w14:paraId="2B1364CF" w14:textId="664176B9" w:rsidR="003412D8" w:rsidRDefault="003412D8" w:rsidP="009E3428">
      <w:pPr>
        <w:spacing w:line="240" w:lineRule="auto"/>
        <w:jc w:val="left"/>
        <w:rPr>
          <w:rStyle w:val="Hyperlink"/>
          <w:rFonts w:cs="Times New Roman"/>
          <w:shd w:val="clear" w:color="auto" w:fill="FFFFFF"/>
        </w:rPr>
      </w:pPr>
      <w:r>
        <w:rPr>
          <w:rFonts w:cs="Times New Roman"/>
          <w:color w:val="1E1D1A"/>
          <w:shd w:val="clear" w:color="auto" w:fill="FFFFFF"/>
        </w:rPr>
        <w:t>Lehto Petri</w:t>
      </w:r>
      <w:r w:rsidRPr="005162CA">
        <w:rPr>
          <w:rFonts w:cs="Times New Roman"/>
          <w:color w:val="1E1D1A"/>
          <w:shd w:val="clear" w:color="auto" w:fill="FFFFFF"/>
        </w:rPr>
        <w:t xml:space="preserve"> (2</w:t>
      </w:r>
      <w:r>
        <w:rPr>
          <w:rFonts w:cs="Times New Roman"/>
          <w:color w:val="1E1D1A"/>
          <w:shd w:val="clear" w:color="auto" w:fill="FFFFFF"/>
        </w:rPr>
        <w:t xml:space="preserve">021). </w:t>
      </w:r>
      <w:r w:rsidRPr="003412D8">
        <w:rPr>
          <w:rFonts w:cs="Times New Roman"/>
          <w:color w:val="1E1D1A"/>
          <w:shd w:val="clear" w:color="auto" w:fill="FFFFFF"/>
        </w:rPr>
        <w:t>Power Appsin käytön aloittaminen</w:t>
      </w:r>
      <w:r>
        <w:rPr>
          <w:rFonts w:cs="Times New Roman"/>
          <w:color w:val="1E1D1A"/>
          <w:shd w:val="clear" w:color="auto" w:fill="FFFFFF"/>
        </w:rPr>
        <w:t xml:space="preserve">. </w:t>
      </w:r>
      <w:r>
        <w:rPr>
          <w:rStyle w:val="Hyperlink"/>
          <w:rFonts w:cs="Times New Roman"/>
          <w:shd w:val="clear" w:color="auto" w:fill="FFFFFF"/>
        </w:rPr>
        <w:t xml:space="preserve"> </w:t>
      </w:r>
      <w:hyperlink r:id="rId24" w:history="1">
        <w:r w:rsidRPr="00B4537F">
          <w:rPr>
            <w:rStyle w:val="Hyperlink"/>
            <w:rFonts w:cs="Times New Roman"/>
            <w:shd w:val="clear" w:color="auto" w:fill="FFFFFF"/>
          </w:rPr>
          <w:t>https://urn.fi/URN:NBN:fi:amk-2021082017071</w:t>
        </w:r>
      </w:hyperlink>
    </w:p>
    <w:p w14:paraId="07336CEC" w14:textId="5D4B46C4" w:rsidR="005C6E4F" w:rsidRDefault="005C6E4F" w:rsidP="009E3428">
      <w:pPr>
        <w:spacing w:line="240" w:lineRule="auto"/>
        <w:jc w:val="left"/>
        <w:rPr>
          <w:rStyle w:val="Hyperlink"/>
          <w:rFonts w:cs="Times New Roman"/>
          <w:shd w:val="clear" w:color="auto" w:fill="FFFFFF"/>
        </w:rPr>
      </w:pPr>
    </w:p>
    <w:p w14:paraId="4B1BDD3C" w14:textId="45C82E6A" w:rsidR="005C6E4F" w:rsidRDefault="005C6E4F" w:rsidP="009E3428">
      <w:pPr>
        <w:spacing w:line="240" w:lineRule="auto"/>
        <w:jc w:val="left"/>
      </w:pPr>
      <w:r>
        <w:rPr>
          <w:rFonts w:cs="Times New Roman"/>
          <w:color w:val="1E1D1A"/>
          <w:shd w:val="clear" w:color="auto" w:fill="FFFFFF"/>
        </w:rPr>
        <w:t>Palmer Troy (2023). Microsoft PowerApps as an Alternative Solution to Business Application Development</w:t>
      </w:r>
      <w:r>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25" w:history="1">
        <w:r>
          <w:rPr>
            <w:rStyle w:val="Hyperlink"/>
            <w:rFonts w:ascii="NunitoSans" w:hAnsi="NunitoSans"/>
            <w:color w:val="0888FF"/>
            <w:sz w:val="21"/>
            <w:szCs w:val="21"/>
            <w:shd w:val="clear" w:color="auto" w:fill="FFFFFF"/>
          </w:rPr>
          <w:t>https://urn.fi/URN:NBN:fi:amk-2020120325932</w:t>
        </w:r>
      </w:hyperlink>
    </w:p>
    <w:p w14:paraId="358633BE" w14:textId="77777777" w:rsidR="00902BAC" w:rsidRDefault="00902BAC" w:rsidP="009E3428">
      <w:pPr>
        <w:spacing w:line="240" w:lineRule="auto"/>
        <w:jc w:val="left"/>
      </w:pPr>
    </w:p>
    <w:p w14:paraId="43225C4B" w14:textId="7E03DD50" w:rsidR="00902BAC" w:rsidRDefault="00902BAC" w:rsidP="009E3428">
      <w:pPr>
        <w:spacing w:line="240" w:lineRule="auto"/>
        <w:jc w:val="left"/>
      </w:pPr>
      <w:r>
        <w:t>Microsoft (2023). What are canvas apps?</w:t>
      </w:r>
      <w:r w:rsidR="00CA3BB6">
        <w:t xml:space="preserve"> Available at:</w:t>
      </w:r>
      <w:r>
        <w:t xml:space="preserve"> </w:t>
      </w:r>
      <w:hyperlink r:id="rId26" w:history="1">
        <w:r w:rsidRPr="00902BAC">
          <w:rPr>
            <w:rStyle w:val="Hyperlink"/>
          </w:rPr>
          <w:t>https://learn.microsoft.com/en-us/power-apps/maker/canvas-apps/getting-started</w:t>
        </w:r>
      </w:hyperlink>
    </w:p>
    <w:p w14:paraId="0C529D4F" w14:textId="77777777" w:rsidR="00902BAC" w:rsidRDefault="00902BAC" w:rsidP="009E3428">
      <w:pPr>
        <w:spacing w:line="240" w:lineRule="auto"/>
        <w:jc w:val="left"/>
      </w:pPr>
    </w:p>
    <w:p w14:paraId="64EF7AA4" w14:textId="74677DA8" w:rsidR="00902BAC" w:rsidRDefault="00902BAC" w:rsidP="009E3428">
      <w:pPr>
        <w:spacing w:line="240" w:lineRule="auto"/>
        <w:jc w:val="left"/>
      </w:pPr>
      <w:r>
        <w:t>Kristina T. (2022). Power Platform: Model-Driven vs. Canvas Apps vs Portal – What To Use When.</w:t>
      </w:r>
      <w:r w:rsidR="005F49D1">
        <w:t xml:space="preserve"> Available at:</w:t>
      </w:r>
      <w:r>
        <w:t xml:space="preserve"> </w:t>
      </w:r>
      <w:hyperlink r:id="rId27" w:history="1">
        <w:r w:rsidRPr="00902BAC">
          <w:rPr>
            <w:rStyle w:val="Hyperlink"/>
          </w:rPr>
          <w:t>https://www.withum.com/resources/power-platform-model-driven-vs-canvas-apps-vs-portal-what-to-use-when/</w:t>
        </w:r>
      </w:hyperlink>
    </w:p>
    <w:p w14:paraId="429A6762" w14:textId="77777777" w:rsidR="00B77EA7" w:rsidRDefault="00B77EA7" w:rsidP="009E3428">
      <w:pPr>
        <w:spacing w:line="240" w:lineRule="auto"/>
        <w:jc w:val="left"/>
      </w:pPr>
    </w:p>
    <w:p w14:paraId="07285602" w14:textId="04210C48" w:rsidR="00B77EA7" w:rsidRDefault="00B77EA7" w:rsidP="00B77EA7">
      <w:pPr>
        <w:spacing w:line="240" w:lineRule="auto"/>
        <w:jc w:val="left"/>
        <w:rPr>
          <w:rStyle w:val="Hyperlink"/>
        </w:rPr>
      </w:pPr>
      <w:r>
        <w:t xml:space="preserve">Microsoft (2023). What are model-driven apps in PowerApps? </w:t>
      </w:r>
      <w:r w:rsidR="00A23CB0">
        <w:t xml:space="preserve">Available at: </w:t>
      </w:r>
      <w:r>
        <w:t xml:space="preserve"> </w:t>
      </w:r>
      <w:hyperlink r:id="rId28" w:history="1">
        <w:r w:rsidRPr="00902BAC">
          <w:rPr>
            <w:rStyle w:val="Hyperlink"/>
          </w:rPr>
          <w:t>https://learn.microsoft.com/en-us/power-apps/maker/canvas-apps/getting-started</w:t>
        </w:r>
      </w:hyperlink>
    </w:p>
    <w:p w14:paraId="11A2C371" w14:textId="77777777" w:rsidR="00192BFF" w:rsidRDefault="00192BFF" w:rsidP="00B77EA7">
      <w:pPr>
        <w:spacing w:line="240" w:lineRule="auto"/>
        <w:jc w:val="left"/>
        <w:rPr>
          <w:rStyle w:val="Hyperlink"/>
        </w:rPr>
      </w:pPr>
    </w:p>
    <w:p w14:paraId="5D42643A" w14:textId="42EC09E2" w:rsidR="00192BFF" w:rsidRDefault="00192BFF" w:rsidP="00B77EA7">
      <w:pPr>
        <w:spacing w:line="240" w:lineRule="auto"/>
        <w:jc w:val="left"/>
      </w:pPr>
      <w:r>
        <w:rPr>
          <w:rFonts w:cs="Times New Roman"/>
          <w:color w:val="1E1D1A"/>
          <w:shd w:val="clear" w:color="auto" w:fill="FFFFFF"/>
        </w:rPr>
        <w:t xml:space="preserve">Joona Juuti (2021). </w:t>
      </w:r>
      <w:r w:rsidRPr="00192BFF">
        <w:rPr>
          <w:rFonts w:cs="Times New Roman"/>
          <w:color w:val="1E1D1A"/>
          <w:shd w:val="clear" w:color="auto" w:fill="FFFFFF"/>
        </w:rPr>
        <w:t>Powerappsilla toteutettu lainausjärjestelmä</w:t>
      </w:r>
      <w:r>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29" w:history="1">
        <w:r>
          <w:rPr>
            <w:rStyle w:val="Hyperlink"/>
            <w:rFonts w:ascii="NunitoSans" w:hAnsi="NunitoSans"/>
            <w:color w:val="0841BF"/>
            <w:sz w:val="21"/>
            <w:szCs w:val="21"/>
            <w:shd w:val="clear" w:color="auto" w:fill="FFFFFF"/>
          </w:rPr>
          <w:t>https://urn.fi/URN:NBN:fi:amk-2021052611310</w:t>
        </w:r>
      </w:hyperlink>
    </w:p>
    <w:p w14:paraId="2CF10244" w14:textId="317841E0" w:rsidR="00B77EA7" w:rsidRDefault="00B77EA7" w:rsidP="009E3428">
      <w:pPr>
        <w:spacing w:line="240" w:lineRule="auto"/>
        <w:jc w:val="left"/>
        <w:rPr>
          <w:rStyle w:val="Hyperlink"/>
          <w:rFonts w:cs="Times New Roman"/>
          <w:shd w:val="clear" w:color="auto" w:fill="FFFFFF"/>
        </w:rPr>
      </w:pPr>
    </w:p>
    <w:p w14:paraId="37CD6A5B" w14:textId="73AEB512" w:rsidR="003412D8" w:rsidRDefault="003412D8">
      <w:pPr>
        <w:spacing w:after="160"/>
        <w:jc w:val="left"/>
        <w:rPr>
          <w:rStyle w:val="Hyperlink"/>
          <w:rFonts w:cs="Times New Roman"/>
          <w:shd w:val="clear" w:color="auto" w:fill="FFFFFF"/>
        </w:rPr>
      </w:pPr>
    </w:p>
    <w:p w14:paraId="601D0C7A" w14:textId="220F160B" w:rsidR="00F15AC1" w:rsidRPr="001C1412" w:rsidRDefault="000F3215" w:rsidP="009E3428">
      <w:pPr>
        <w:spacing w:line="240" w:lineRule="auto"/>
        <w:jc w:val="left"/>
      </w:pPr>
      <w:r w:rsidRPr="001C1412">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4D0D12">
      <w:headerReference w:type="default" r:id="rId30"/>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88BAA" w14:textId="77777777" w:rsidR="004D0D12" w:rsidRDefault="004D0D12" w:rsidP="0060071B">
      <w:pPr>
        <w:spacing w:line="240" w:lineRule="auto"/>
      </w:pPr>
      <w:r>
        <w:separator/>
      </w:r>
    </w:p>
    <w:p w14:paraId="63F2DF8F" w14:textId="77777777" w:rsidR="004D0D12" w:rsidRDefault="004D0D12"/>
  </w:endnote>
  <w:endnote w:type="continuationSeparator" w:id="0">
    <w:p w14:paraId="37B36B17" w14:textId="77777777" w:rsidR="004D0D12" w:rsidRDefault="004D0D12" w:rsidP="0060071B">
      <w:pPr>
        <w:spacing w:line="240" w:lineRule="auto"/>
      </w:pPr>
      <w:r>
        <w:continuationSeparator/>
      </w:r>
    </w:p>
    <w:p w14:paraId="792013D0" w14:textId="77777777" w:rsidR="004D0D12" w:rsidRDefault="004D0D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27AEF" w14:textId="77777777" w:rsidR="004D0D12" w:rsidRDefault="004D0D12" w:rsidP="0060071B">
      <w:pPr>
        <w:spacing w:line="240" w:lineRule="auto"/>
      </w:pPr>
      <w:r>
        <w:separator/>
      </w:r>
    </w:p>
    <w:p w14:paraId="3CB2E2D0" w14:textId="77777777" w:rsidR="004D0D12" w:rsidRDefault="004D0D12"/>
  </w:footnote>
  <w:footnote w:type="continuationSeparator" w:id="0">
    <w:p w14:paraId="5AD7BC12" w14:textId="77777777" w:rsidR="004D0D12" w:rsidRDefault="004D0D12" w:rsidP="0060071B">
      <w:pPr>
        <w:spacing w:line="240" w:lineRule="auto"/>
      </w:pPr>
      <w:r>
        <w:continuationSeparator/>
      </w:r>
    </w:p>
    <w:p w14:paraId="2156E4F8" w14:textId="77777777" w:rsidR="004D0D12" w:rsidRDefault="004D0D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0B6C"/>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5C61E5"/>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3E4108B4"/>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41DE146A"/>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4847046C"/>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48565B6E"/>
    <w:multiLevelType w:val="hybridMultilevel"/>
    <w:tmpl w:val="87B6C5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8E36647"/>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579A0497"/>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6D8F5048"/>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70483759"/>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1984580232">
    <w:abstractNumId w:val="1"/>
  </w:num>
  <w:num w:numId="2" w16cid:durableId="17049387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4845501">
    <w:abstractNumId w:val="6"/>
  </w:num>
  <w:num w:numId="4" w16cid:durableId="122239680">
    <w:abstractNumId w:val="10"/>
  </w:num>
  <w:num w:numId="5" w16cid:durableId="32003256">
    <w:abstractNumId w:val="8"/>
  </w:num>
  <w:num w:numId="6" w16cid:durableId="1668750984">
    <w:abstractNumId w:val="0"/>
  </w:num>
  <w:num w:numId="7" w16cid:durableId="479157528">
    <w:abstractNumId w:val="2"/>
  </w:num>
  <w:num w:numId="8" w16cid:durableId="686105176">
    <w:abstractNumId w:val="4"/>
  </w:num>
  <w:num w:numId="9" w16cid:durableId="936597214">
    <w:abstractNumId w:val="7"/>
  </w:num>
  <w:num w:numId="10" w16cid:durableId="203711947">
    <w:abstractNumId w:val="9"/>
  </w:num>
  <w:num w:numId="11" w16cid:durableId="1583372602">
    <w:abstractNumId w:val="3"/>
  </w:num>
  <w:num w:numId="12" w16cid:durableId="331181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76221"/>
    <w:rsid w:val="0008158F"/>
    <w:rsid w:val="00082164"/>
    <w:rsid w:val="00084E33"/>
    <w:rsid w:val="00095500"/>
    <w:rsid w:val="000A0957"/>
    <w:rsid w:val="000B2E86"/>
    <w:rsid w:val="000C35CB"/>
    <w:rsid w:val="000D7BB8"/>
    <w:rsid w:val="000E2B0D"/>
    <w:rsid w:val="000E4C4C"/>
    <w:rsid w:val="000E50BA"/>
    <w:rsid w:val="000E6F05"/>
    <w:rsid w:val="000F3215"/>
    <w:rsid w:val="000F4B77"/>
    <w:rsid w:val="000F657D"/>
    <w:rsid w:val="001044AE"/>
    <w:rsid w:val="00113C71"/>
    <w:rsid w:val="00113CCD"/>
    <w:rsid w:val="001174C0"/>
    <w:rsid w:val="00120AEE"/>
    <w:rsid w:val="00134AD5"/>
    <w:rsid w:val="00134E29"/>
    <w:rsid w:val="00145BC7"/>
    <w:rsid w:val="00154316"/>
    <w:rsid w:val="001562E1"/>
    <w:rsid w:val="001574B4"/>
    <w:rsid w:val="00165EF3"/>
    <w:rsid w:val="00165FED"/>
    <w:rsid w:val="00167494"/>
    <w:rsid w:val="0017123E"/>
    <w:rsid w:val="00183DF3"/>
    <w:rsid w:val="00184472"/>
    <w:rsid w:val="0018648C"/>
    <w:rsid w:val="001916C6"/>
    <w:rsid w:val="00192BFF"/>
    <w:rsid w:val="001A16BA"/>
    <w:rsid w:val="001A58C9"/>
    <w:rsid w:val="001A6A3B"/>
    <w:rsid w:val="001A774F"/>
    <w:rsid w:val="001B5390"/>
    <w:rsid w:val="001C1412"/>
    <w:rsid w:val="001E436A"/>
    <w:rsid w:val="001E5757"/>
    <w:rsid w:val="001E65B6"/>
    <w:rsid w:val="001F31E9"/>
    <w:rsid w:val="001F416B"/>
    <w:rsid w:val="00220EFC"/>
    <w:rsid w:val="0022204B"/>
    <w:rsid w:val="00225363"/>
    <w:rsid w:val="00232281"/>
    <w:rsid w:val="002327A1"/>
    <w:rsid w:val="00234B2C"/>
    <w:rsid w:val="00237BE4"/>
    <w:rsid w:val="002438AD"/>
    <w:rsid w:val="00264219"/>
    <w:rsid w:val="002671D1"/>
    <w:rsid w:val="0027259A"/>
    <w:rsid w:val="002757B3"/>
    <w:rsid w:val="00284D20"/>
    <w:rsid w:val="002A29F7"/>
    <w:rsid w:val="002A5ADD"/>
    <w:rsid w:val="002A63EA"/>
    <w:rsid w:val="002A67D8"/>
    <w:rsid w:val="002C0B5F"/>
    <w:rsid w:val="002C6227"/>
    <w:rsid w:val="002C62DE"/>
    <w:rsid w:val="002F2BDC"/>
    <w:rsid w:val="002F3BE8"/>
    <w:rsid w:val="002F6F32"/>
    <w:rsid w:val="003052B0"/>
    <w:rsid w:val="00305635"/>
    <w:rsid w:val="00313AA4"/>
    <w:rsid w:val="00322EA0"/>
    <w:rsid w:val="003318B9"/>
    <w:rsid w:val="00334470"/>
    <w:rsid w:val="00334B7A"/>
    <w:rsid w:val="003350EB"/>
    <w:rsid w:val="003366EE"/>
    <w:rsid w:val="003378BB"/>
    <w:rsid w:val="003379A0"/>
    <w:rsid w:val="00340D73"/>
    <w:rsid w:val="003412D8"/>
    <w:rsid w:val="00346093"/>
    <w:rsid w:val="003640E1"/>
    <w:rsid w:val="00370B95"/>
    <w:rsid w:val="003A084D"/>
    <w:rsid w:val="003A152A"/>
    <w:rsid w:val="003B2E6A"/>
    <w:rsid w:val="003B3464"/>
    <w:rsid w:val="003B3D2B"/>
    <w:rsid w:val="003B3F78"/>
    <w:rsid w:val="003C29AB"/>
    <w:rsid w:val="003D1620"/>
    <w:rsid w:val="003D2726"/>
    <w:rsid w:val="003E23A5"/>
    <w:rsid w:val="003E4B8F"/>
    <w:rsid w:val="003F3A3C"/>
    <w:rsid w:val="003F64DF"/>
    <w:rsid w:val="00403187"/>
    <w:rsid w:val="00404420"/>
    <w:rsid w:val="00412B2A"/>
    <w:rsid w:val="0041386D"/>
    <w:rsid w:val="00420204"/>
    <w:rsid w:val="004356D0"/>
    <w:rsid w:val="004417A6"/>
    <w:rsid w:val="00446E3A"/>
    <w:rsid w:val="0045177A"/>
    <w:rsid w:val="00457DCB"/>
    <w:rsid w:val="0046222F"/>
    <w:rsid w:val="00462FC2"/>
    <w:rsid w:val="00463B9A"/>
    <w:rsid w:val="004669FE"/>
    <w:rsid w:val="00482A70"/>
    <w:rsid w:val="004A64AF"/>
    <w:rsid w:val="004A6CE5"/>
    <w:rsid w:val="004B3A86"/>
    <w:rsid w:val="004B7941"/>
    <w:rsid w:val="004C37A4"/>
    <w:rsid w:val="004D0D12"/>
    <w:rsid w:val="004D5BE0"/>
    <w:rsid w:val="004E0FDA"/>
    <w:rsid w:val="004E1590"/>
    <w:rsid w:val="004E1DF7"/>
    <w:rsid w:val="004E278F"/>
    <w:rsid w:val="004F5318"/>
    <w:rsid w:val="004F6805"/>
    <w:rsid w:val="004F6AC4"/>
    <w:rsid w:val="0050438B"/>
    <w:rsid w:val="005162CA"/>
    <w:rsid w:val="00526DB2"/>
    <w:rsid w:val="00533CAA"/>
    <w:rsid w:val="00536586"/>
    <w:rsid w:val="00541312"/>
    <w:rsid w:val="005641D6"/>
    <w:rsid w:val="00564689"/>
    <w:rsid w:val="00586F1C"/>
    <w:rsid w:val="005913F4"/>
    <w:rsid w:val="005A6C08"/>
    <w:rsid w:val="005B7D36"/>
    <w:rsid w:val="005C6E4F"/>
    <w:rsid w:val="005D20F4"/>
    <w:rsid w:val="005D2450"/>
    <w:rsid w:val="005D4A21"/>
    <w:rsid w:val="005D6829"/>
    <w:rsid w:val="005E2CF7"/>
    <w:rsid w:val="005F49D1"/>
    <w:rsid w:val="0060071B"/>
    <w:rsid w:val="00622886"/>
    <w:rsid w:val="00627902"/>
    <w:rsid w:val="006325A3"/>
    <w:rsid w:val="006363DC"/>
    <w:rsid w:val="006516C2"/>
    <w:rsid w:val="00661C55"/>
    <w:rsid w:val="00662B47"/>
    <w:rsid w:val="00667BE7"/>
    <w:rsid w:val="00670E35"/>
    <w:rsid w:val="0067184C"/>
    <w:rsid w:val="0067580F"/>
    <w:rsid w:val="006855FE"/>
    <w:rsid w:val="006909AA"/>
    <w:rsid w:val="006966B2"/>
    <w:rsid w:val="00697574"/>
    <w:rsid w:val="006A13A7"/>
    <w:rsid w:val="006B04A9"/>
    <w:rsid w:val="006B3B32"/>
    <w:rsid w:val="006C1A3F"/>
    <w:rsid w:val="006E1AD0"/>
    <w:rsid w:val="006E1E1C"/>
    <w:rsid w:val="006E7E9B"/>
    <w:rsid w:val="006F3063"/>
    <w:rsid w:val="006F4D30"/>
    <w:rsid w:val="0070383C"/>
    <w:rsid w:val="00730A50"/>
    <w:rsid w:val="00732B45"/>
    <w:rsid w:val="007441BA"/>
    <w:rsid w:val="00752960"/>
    <w:rsid w:val="00763AF0"/>
    <w:rsid w:val="0076732B"/>
    <w:rsid w:val="00772A76"/>
    <w:rsid w:val="007829B5"/>
    <w:rsid w:val="00790B10"/>
    <w:rsid w:val="00794D9B"/>
    <w:rsid w:val="007A4D68"/>
    <w:rsid w:val="007A5042"/>
    <w:rsid w:val="007A589B"/>
    <w:rsid w:val="007B38B3"/>
    <w:rsid w:val="007B38FB"/>
    <w:rsid w:val="007C2287"/>
    <w:rsid w:val="007C7514"/>
    <w:rsid w:val="007D2CAB"/>
    <w:rsid w:val="007D7C18"/>
    <w:rsid w:val="007E231E"/>
    <w:rsid w:val="008025B3"/>
    <w:rsid w:val="008035B5"/>
    <w:rsid w:val="008132C9"/>
    <w:rsid w:val="008139BF"/>
    <w:rsid w:val="00822742"/>
    <w:rsid w:val="00827BC1"/>
    <w:rsid w:val="0083342C"/>
    <w:rsid w:val="00833F0E"/>
    <w:rsid w:val="00852E7E"/>
    <w:rsid w:val="008601E2"/>
    <w:rsid w:val="008706CC"/>
    <w:rsid w:val="0087292F"/>
    <w:rsid w:val="00873D89"/>
    <w:rsid w:val="00876E3E"/>
    <w:rsid w:val="00877F2E"/>
    <w:rsid w:val="00880A6C"/>
    <w:rsid w:val="00882C06"/>
    <w:rsid w:val="00885907"/>
    <w:rsid w:val="00885DB3"/>
    <w:rsid w:val="008920C9"/>
    <w:rsid w:val="008A07C6"/>
    <w:rsid w:val="008B6865"/>
    <w:rsid w:val="008B6D56"/>
    <w:rsid w:val="008C48D7"/>
    <w:rsid w:val="008D6464"/>
    <w:rsid w:val="008D7B04"/>
    <w:rsid w:val="008E1206"/>
    <w:rsid w:val="008E303E"/>
    <w:rsid w:val="008F6181"/>
    <w:rsid w:val="00902BAC"/>
    <w:rsid w:val="00903405"/>
    <w:rsid w:val="009047A3"/>
    <w:rsid w:val="00920B7E"/>
    <w:rsid w:val="009219DE"/>
    <w:rsid w:val="00927763"/>
    <w:rsid w:val="00942DFD"/>
    <w:rsid w:val="00950C6F"/>
    <w:rsid w:val="0097493C"/>
    <w:rsid w:val="009759F4"/>
    <w:rsid w:val="009800CA"/>
    <w:rsid w:val="0098091E"/>
    <w:rsid w:val="00982C35"/>
    <w:rsid w:val="009A07DA"/>
    <w:rsid w:val="009A1270"/>
    <w:rsid w:val="009A2F5E"/>
    <w:rsid w:val="009B5686"/>
    <w:rsid w:val="009C3A1B"/>
    <w:rsid w:val="009D71DA"/>
    <w:rsid w:val="009E20E0"/>
    <w:rsid w:val="009E3428"/>
    <w:rsid w:val="009E5207"/>
    <w:rsid w:val="009F0836"/>
    <w:rsid w:val="00A07ECE"/>
    <w:rsid w:val="00A13371"/>
    <w:rsid w:val="00A23CB0"/>
    <w:rsid w:val="00A60803"/>
    <w:rsid w:val="00A64537"/>
    <w:rsid w:val="00A655F2"/>
    <w:rsid w:val="00A756DD"/>
    <w:rsid w:val="00A75F56"/>
    <w:rsid w:val="00A82141"/>
    <w:rsid w:val="00A8277C"/>
    <w:rsid w:val="00A85CEC"/>
    <w:rsid w:val="00A94DE0"/>
    <w:rsid w:val="00AA6B13"/>
    <w:rsid w:val="00AB5BB4"/>
    <w:rsid w:val="00AC7645"/>
    <w:rsid w:val="00AD25CE"/>
    <w:rsid w:val="00AE6D11"/>
    <w:rsid w:val="00AF246C"/>
    <w:rsid w:val="00AF4D1A"/>
    <w:rsid w:val="00B0264B"/>
    <w:rsid w:val="00B03578"/>
    <w:rsid w:val="00B104A7"/>
    <w:rsid w:val="00B10533"/>
    <w:rsid w:val="00B15638"/>
    <w:rsid w:val="00B44576"/>
    <w:rsid w:val="00B513A8"/>
    <w:rsid w:val="00B60B1F"/>
    <w:rsid w:val="00B63B94"/>
    <w:rsid w:val="00B70CB3"/>
    <w:rsid w:val="00B755A2"/>
    <w:rsid w:val="00B77DB3"/>
    <w:rsid w:val="00B77EA7"/>
    <w:rsid w:val="00B95AF0"/>
    <w:rsid w:val="00B95B84"/>
    <w:rsid w:val="00B973F0"/>
    <w:rsid w:val="00BA76A9"/>
    <w:rsid w:val="00BB514E"/>
    <w:rsid w:val="00BC6AD1"/>
    <w:rsid w:val="00BD6609"/>
    <w:rsid w:val="00BE07AB"/>
    <w:rsid w:val="00BE648D"/>
    <w:rsid w:val="00BE6882"/>
    <w:rsid w:val="00BF05BE"/>
    <w:rsid w:val="00BF0855"/>
    <w:rsid w:val="00C044A8"/>
    <w:rsid w:val="00C059CD"/>
    <w:rsid w:val="00C12879"/>
    <w:rsid w:val="00C273C3"/>
    <w:rsid w:val="00C30DB3"/>
    <w:rsid w:val="00C357FA"/>
    <w:rsid w:val="00C35837"/>
    <w:rsid w:val="00C47F1D"/>
    <w:rsid w:val="00C57CC4"/>
    <w:rsid w:val="00C66270"/>
    <w:rsid w:val="00C70D81"/>
    <w:rsid w:val="00C71DB8"/>
    <w:rsid w:val="00C726E4"/>
    <w:rsid w:val="00C73AA8"/>
    <w:rsid w:val="00C74DAD"/>
    <w:rsid w:val="00C811BF"/>
    <w:rsid w:val="00C85D9A"/>
    <w:rsid w:val="00C871BD"/>
    <w:rsid w:val="00C90EF5"/>
    <w:rsid w:val="00CA3BB6"/>
    <w:rsid w:val="00CE5DFF"/>
    <w:rsid w:val="00CF7A9D"/>
    <w:rsid w:val="00D027C7"/>
    <w:rsid w:val="00D07776"/>
    <w:rsid w:val="00D138BF"/>
    <w:rsid w:val="00D172E2"/>
    <w:rsid w:val="00D20A57"/>
    <w:rsid w:val="00D31E88"/>
    <w:rsid w:val="00D455FE"/>
    <w:rsid w:val="00D56AC2"/>
    <w:rsid w:val="00D62CD1"/>
    <w:rsid w:val="00D6359D"/>
    <w:rsid w:val="00D65345"/>
    <w:rsid w:val="00D654C6"/>
    <w:rsid w:val="00D70A74"/>
    <w:rsid w:val="00D74DDA"/>
    <w:rsid w:val="00D75196"/>
    <w:rsid w:val="00D826E7"/>
    <w:rsid w:val="00D832BB"/>
    <w:rsid w:val="00D8534B"/>
    <w:rsid w:val="00D90483"/>
    <w:rsid w:val="00D94FB8"/>
    <w:rsid w:val="00DA3946"/>
    <w:rsid w:val="00DA401C"/>
    <w:rsid w:val="00DA5744"/>
    <w:rsid w:val="00DA73C5"/>
    <w:rsid w:val="00DB711B"/>
    <w:rsid w:val="00DC348F"/>
    <w:rsid w:val="00DC4E90"/>
    <w:rsid w:val="00DC7D11"/>
    <w:rsid w:val="00DD0EE9"/>
    <w:rsid w:val="00DE154E"/>
    <w:rsid w:val="00DE2D30"/>
    <w:rsid w:val="00E02249"/>
    <w:rsid w:val="00E207CA"/>
    <w:rsid w:val="00E230F6"/>
    <w:rsid w:val="00E24477"/>
    <w:rsid w:val="00E27CC1"/>
    <w:rsid w:val="00E37266"/>
    <w:rsid w:val="00E4249D"/>
    <w:rsid w:val="00E53678"/>
    <w:rsid w:val="00E627F9"/>
    <w:rsid w:val="00E67ABF"/>
    <w:rsid w:val="00E72B2C"/>
    <w:rsid w:val="00E77D66"/>
    <w:rsid w:val="00E82D8E"/>
    <w:rsid w:val="00E84B9E"/>
    <w:rsid w:val="00E8586E"/>
    <w:rsid w:val="00E91CED"/>
    <w:rsid w:val="00E95A60"/>
    <w:rsid w:val="00E979DC"/>
    <w:rsid w:val="00EA7017"/>
    <w:rsid w:val="00EB0A10"/>
    <w:rsid w:val="00EB4378"/>
    <w:rsid w:val="00EC4F18"/>
    <w:rsid w:val="00ED4210"/>
    <w:rsid w:val="00EF2300"/>
    <w:rsid w:val="00F00DD5"/>
    <w:rsid w:val="00F0449D"/>
    <w:rsid w:val="00F157D1"/>
    <w:rsid w:val="00F15AC1"/>
    <w:rsid w:val="00F15EB2"/>
    <w:rsid w:val="00F240AC"/>
    <w:rsid w:val="00F2696F"/>
    <w:rsid w:val="00F27496"/>
    <w:rsid w:val="00F27BB4"/>
    <w:rsid w:val="00F324C7"/>
    <w:rsid w:val="00F50B65"/>
    <w:rsid w:val="00F6341F"/>
    <w:rsid w:val="00F7329E"/>
    <w:rsid w:val="00F81176"/>
    <w:rsid w:val="00F85FCA"/>
    <w:rsid w:val="00F8765F"/>
    <w:rsid w:val="00F91CE5"/>
    <w:rsid w:val="00F94AA8"/>
    <w:rsid w:val="00FA2A06"/>
    <w:rsid w:val="00FA5CBD"/>
    <w:rsid w:val="00FB44A1"/>
    <w:rsid w:val="00FC0835"/>
    <w:rsid w:val="00FC7CAB"/>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docId w15:val="{180C56B8-EBCC-45E4-9810-73C3CC98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 w:type="paragraph" w:styleId="Caption">
    <w:name w:val="caption"/>
    <w:basedOn w:val="Normal"/>
    <w:next w:val="Normal"/>
    <w:uiPriority w:val="35"/>
    <w:unhideWhenUsed/>
    <w:qFormat/>
    <w:rsid w:val="00412B2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3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5869628">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815799309">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675648583">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sChild>
    </w:div>
    <w:div w:id="1692803283">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doi.org/10.7250/csimq.2023-36.04" TargetMode="External"/><Relationship Id="rId26" Type="http://schemas.openxmlformats.org/officeDocument/2006/relationships/hyperlink" Target="https://learn.microsoft.com/en-us/power-apps/maker/canvas-apps/getting-started" TargetMode="External"/><Relationship Id="rId3" Type="http://schemas.openxmlformats.org/officeDocument/2006/relationships/customXml" Target="../customXml/item3.xml"/><Relationship Id="rId21" Type="http://schemas.openxmlformats.org/officeDocument/2006/relationships/hyperlink" Target="%20https://www.simplilearn.com/tutorials/agile-scrum-tutorial/what-is-agile"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link.springer.com/chapter/10.1007/978-3-642-45398-4_7" TargetMode="External"/><Relationship Id="rId25" Type="http://schemas.openxmlformats.org/officeDocument/2006/relationships/hyperlink" Target="https://urn.fi/URN:NBN:fi:amk-2020120325932" TargetMode="External"/><Relationship Id="rId2" Type="http://schemas.openxmlformats.org/officeDocument/2006/relationships/customXml" Target="../customXml/item2.xml"/><Relationship Id="rId16" Type="http://schemas.openxmlformats.org/officeDocument/2006/relationships/hyperlink" Target="https://www.sciencedirect.com/science/article/pii/S2095809920301843?via%3Dihub" TargetMode="External"/><Relationship Id="rId20" Type="http://schemas.openxmlformats.org/officeDocument/2006/relationships/hyperlink" Target="https://thesai.org/Publications/ViewPaper?Volume=10&amp;Issue=10&amp;Code=IJACSA&amp;SerialNo=33" TargetMode="External"/><Relationship Id="rId29" Type="http://schemas.openxmlformats.org/officeDocument/2006/relationships/hyperlink" Target="https://urn.fi/URN:NBN:fi:amk-202105261131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urn.fi/URN:NBN:fi:amk-2021082017071"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i.org/10.1007/s12599-021-00726-8" TargetMode="External"/><Relationship Id="rId28" Type="http://schemas.openxmlformats.org/officeDocument/2006/relationships/hyperlink" Target="https://learn.microsoft.com/en-us/power-apps/maker/canvas-apps/getting-started" TargetMode="External"/><Relationship Id="rId10" Type="http://schemas.openxmlformats.org/officeDocument/2006/relationships/endnotes" Target="endnotes.xml"/><Relationship Id="rId19" Type="http://schemas.openxmlformats.org/officeDocument/2006/relationships/hyperlink" Target="https://link.springer.com/chapter/10.1007/978-3-642-02152-7_29"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educative.io/answers/what-exactly-is-devops" TargetMode="External"/><Relationship Id="rId27" Type="http://schemas.openxmlformats.org/officeDocument/2006/relationships/hyperlink" Target="https://www.withum.com/resources/power-platform-model-driven-vs-canvas-apps-vs-portal-what-to-use-when/" TargetMode="External"/><Relationship Id="rId30"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2.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3.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12169</TotalTime>
  <Pages>19</Pages>
  <Words>3892</Words>
  <Characters>22186</Characters>
  <Application>Microsoft Office Word</Application>
  <DocSecurity>0</DocSecurity>
  <Lines>184</Lines>
  <Paragraphs>52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5</cp:revision>
  <cp:lastPrinted>2015-09-17T10:09:00Z</cp:lastPrinted>
  <dcterms:created xsi:type="dcterms:W3CDTF">2023-04-24T07:08:00Z</dcterms:created>
  <dcterms:modified xsi:type="dcterms:W3CDTF">2024-01-22T15:44:00Z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