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Introduction: Unveiling the Russian Enigma</w:t>
      </w:r>
    </w:p>
    <w:p/>
    <w:p>
      <w:pPr>
        <w:pStyle w:val="Heading1"/>
      </w:pPr>
      <w:r>
        <w:t xml:space="preserve"> Introduction: Unveiling the Russian Enigma</w:t>
      </w:r>
    </w:p>
    <w:p/>
    <w:p>
      <w:r>
        <w:t>Russia, the world's largest country by land area, presents a captivating enigma.  Its vast expanse, stretching across two continents, encompasses a breathtaking diversity of landscapes, climates, and cultures. This book embarks on a journey to explore the multifaceted nature of Russia, delving into its rich history, complex political system, influential culture, and the unique challenges and opportunities it faces in the 21st century.  Understanding Russia requires navigating a complex tapestry woven from geographical extremes, historical upheavals, political intricacies, and a vibrant cultural heritage. This introductory chapter will lay the groundwork for our exploration, providing a concise overview of the key themes that will be examined in detail in subsequent chapters.</w:t>
      </w:r>
    </w:p>
    <w:p/>
    <w:p>
      <w:pPr>
        <w:pStyle w:val="Heading1"/>
      </w:pPr>
      <w:r>
        <w:t xml:space="preserve"> A Land of Extremes: Geography and Resources</w:t>
      </w:r>
    </w:p>
    <w:p/>
    <w:p>
      <w:r>
        <w:t>Russia's geography is as dramatic as its history. From the frozen tundra of Siberia to the fertile plains of the European part of the country and the rugged Caucasus mountains, the sheer scale and diversity of its terrain are unparalleled. This vast territory, encompassing eleven time zones, presents a formidable challenge to governance, communication, and economic integration.  The country's geographical diversity has profoundly shaped its history, influencing its economic development, its interactions with neighboring countries, and the very character of its people.</w:t>
      </w:r>
    </w:p>
    <w:p/>
    <w:p>
      <w:r>
        <w:t>The abundance of natural resources, including vast oil and gas reserves, timber, minerals, and fertile agricultural land, has played a crucial role in Russia's economic power.  These resources have been a source of both wealth and conflict, fueling economic growth while also attracting international attention and often leading to geopolitical tensions. The distribution of these resources is uneven, with significant concentrations in certain regions, further complicating the country's economic and political landscape.  Moreover, the sheer scale of these resources presents significant challenges related to resource management, environmental protection, and sustainable development.  Over-reliance on the extraction and export of raw materials has hindered diversification of the economy and created vulnerabilities to global price fluctuations.</w:t>
      </w:r>
    </w:p>
    <w:p/>
    <w:p>
      <w:r>
        <w:t>The environmental consequences of Russia's industrial activities are also considerable.  Pollution from industrial centers, deforestation, and the impact of climate change pose significant threats to the country's fragile ecosystems. Siberia, in particular, is a vast region experiencing the effects of climate change, with melting permafrost causing infrastructure damage and releasing methane into the atmosphere.  The environmental challenges facing Russia are not merely national concerns; they have significant global implications, given the country's immense size and its impact on global climate patterns. This chapter will lay the groundwork for subsequent explorations of Russia's complex relationship with its environment.</w:t>
      </w:r>
    </w:p>
    <w:p/>
    <w:p>
      <w:pPr>
        <w:pStyle w:val="Heading1"/>
      </w:pPr>
      <w:r>
        <w:t xml:space="preserve"> A Tapestry of Time: Historical Foundations</w:t>
      </w:r>
    </w:p>
    <w:p/>
    <w:p>
      <w:r>
        <w:t>Russia's history is a complex and often turbulent narrative spanning centuries.  From the emergence of the early East Slavic states like Kyivan Rus' to the Mongol conquests, the rise of Moscow, and the expansion of the Russian Empire under figures like Peter the Great and Catherine the Great, the nation has undergone profound transformations. These historical periods have left an indelible mark on the country's identity, shaping its political structures, its cultural values, and its relationship with the world.</w:t>
      </w:r>
    </w:p>
    <w:p/>
    <w:p>
      <w:r>
        <w:t>The 19th century witnessed a period of rapid industrialization and social change, leading to significant internal tensions and conflicts.  The 20th century proved to be even more transformative, with the revolutions of 1905 and 1917 leading to the overthrow of the Tsarist regime and the establishment of the Soviet Union. The Soviet era, marked by Stalin's brutal rule, World War II, the Cold War, and ultimately the collapse of the USSR in 1991, dramatically reshaped the political map of Europe and the global order. This period saw immense social and economic upheaval, with vast changes to the social structure, the economy, and the very fabric of Russian society.</w:t>
      </w:r>
    </w:p>
    <w:p/>
    <w:p>
      <w:r>
        <w:t>The post-Soviet period has been characterized by a complex transition to a market economy, the rise of Vladimir Putin, and a renewed assertion of Russia's role on the world stage. This transition has been marked by both progress and setbacks, as Russia grapples with the challenges of democratization, economic reform, and its evolving relationships with its neighbors and other world powers. This chapter offers a concise overview of these key historical periods and the people who shaped them, laying the foundation for understanding the present-day realities of Russia.</w:t>
      </w:r>
    </w:p>
    <w:p/>
    <w:p>
      <w:pPr>
        <w:pStyle w:val="Heading1"/>
      </w:pPr>
      <w:r>
        <w:t xml:space="preserve"> Power and Politics: The Architecture of Governance</w:t>
      </w:r>
    </w:p>
    <w:p/>
    <w:p>
      <w:r>
        <w:t>The contemporary Russian political system is a complex interplay of presidential power, parliamentary processes, and federal structures.  While Russia's constitution establishes a federal republic with a president, prime minister, and parliament, the concentration of power in the hands of the president is undeniable.  The role of the president, as head of state and commander-in-chief, is paramount, wielding considerable influence over the legislative and judicial branches.</w:t>
      </w:r>
    </w:p>
    <w:p/>
    <w:p>
      <w:r>
        <w:t>The parliamentary system, while functioning according to its defined roles, operates within a political environment heavily influenced by the executive branch. Political parties exist, but their influence is often limited by the dominant role of the ruling party, United Russia.  Political opposition faces considerable challenges, with restrictions on freedom of speech and assembly frequently reported. The influence of political elites, often drawn from security services and business circles, remains a significant factor in Russian politics.</w:t>
      </w:r>
    </w:p>
    <w:p/>
    <w:p>
      <w:r>
        <w:t>Russia's foreign policy is assertive and frequently characterized by a pursuit of national interests that sometimes clashes with those of the West.  Its relationships with major global powers, including the United States, China, and the European Union, are complex and often marked by tension and competition. Russia's military capabilities and strategic interests play a significant role in shaping its foreign policy, and its interventions in neighboring countries have had profound regional and international implications. This chapter will provide an analysis of the intricate dynamics of power and politics in Russia and explore the implications of its foreign policy choices.</w:t>
      </w:r>
    </w:p>
    <w:p/>
    <w:p>
      <w:pPr>
        <w:pStyle w:val="Heading1"/>
      </w:pPr>
      <w:r>
        <w:t xml:space="preserve"> Culture and Society: A Nation's Identity</w:t>
      </w:r>
    </w:p>
    <w:p/>
    <w:p>
      <w:r>
        <w:t>Russian culture is a rich tapestry woven from diverse threads.  Orthodox Christianity, though not the sole religious influence, has profoundly shaped Russian identity, permeating art, literature, music, and social values.  The country's literary heritage, boasting giants such as Pushkin, Tolstoy, and Dostoevsky, remains a source of national pride and global influence. Russian classical music, from Tchaikovsky to Rachmaninoff, is celebrated worldwide. The country's artistic legacy spans centuries, encompassing a diverse range of styles and movements.</w:t>
      </w:r>
    </w:p>
    <w:p/>
    <w:p>
      <w:r>
        <w:t>However, understanding Russian culture requires a nuanced approach.  It's a culture that has navigated periods of immense social and political upheaval, leaving an indelible mark on its artistic and intellectual output. The Soviet era, with its emphasis on Socialist Realism, shaped artistic expression for decades, while the post-Soviet period has witnessed a resurgence of traditional values alongside experimentation and globalization's influence.</w:t>
      </w:r>
    </w:p>
    <w:p/>
    <w:p>
      <w:r>
        <w:t>Education plays a vital role in shaping Russian society, but the education system has faced challenges related to funding, access, and the quality of teaching.  Social issues, such as economic inequality and demographic trends, continue to shape Russian society.  This chapter explores the multifaceted aspects of Russian society, its artistic contributions, the role of religion, and the evolving social dynamics, highlighting the interplay between tradition and modernity in contemporary Russia.</w:t>
      </w:r>
    </w:p>
    <w:p/>
    <w:p>
      <w:pPr>
        <w:pStyle w:val="Heading1"/>
      </w:pPr>
      <w:r>
        <w:t xml:space="preserve"> Structure and Scope of the Book</w:t>
      </w:r>
    </w:p>
    <w:p/>
    <w:p>
      <w:r>
        <w:t>This book is structured to provide a comprehensive yet accessible exploration of Russia.  Following this introduction, subsequent chapters will delve deeper into the themes introduced here, offering detailed analyses of Russia's geography, history, political system, economy, and culture.  Each chapter is designed to stand alone while contributing to the overall narrative, providing the reader with a coherent and well-rounded understanding of this multifaceted nation.  The book will conclude with a synthesis of the key findings and insights gained throughout, offering a nuanced perspective on Russia’s present and future in the global landscape.  We hope this book will serve as a valuable resource for anyone seeking a deeper understanding of this enigmatic and important nation.</w:t>
      </w:r>
    </w:p>
    <w:p/>
    <w:p/>
    <w:p>
      <w:pPr>
        <w:pStyle w:val="Heading1"/>
      </w:pPr>
      <w:r>
        <w:t xml:space="preserve"> The Land of Extremes: Russia's Geography and Environment</w:t>
      </w:r>
    </w:p>
    <w:p/>
    <w:p>
      <w:pPr>
        <w:pStyle w:val="Heading1"/>
      </w:pPr>
      <w:r>
        <w:t xml:space="preserve"> The Land of Extremes: Russia's Geography and Environment</w:t>
      </w:r>
    </w:p>
    <w:p/>
    <w:p>
      <w:r>
        <w:t>This chapter explores the vast and diverse geography of Russia, examining its major regions, climate zones, abundant natural resources, and the significant environmental challenges it faces. Russia’s geographical expanse, spanning from the European plains to the Siberian taiga and the Caucasus Mountains, is a defining feature influencing its history, economy, and international relations.  The sheer scale of the country presents unique opportunities and formidable challenges, shaping its development and its place in the world.</w:t>
      </w:r>
    </w:p>
    <w:p/>
    <w:p>
      <w:pPr>
        <w:pStyle w:val="Heading1"/>
      </w:pPr>
      <w:r>
        <w:t xml:space="preserve"> I. Major Regions and their Characteristics:</w:t>
      </w:r>
    </w:p>
    <w:p/>
    <w:p>
      <w:r>
        <w:t>Russia's territory is traditionally divided into several key regions, each possessing distinct geographical features, climates, and resource endowments. Understanding these regional variations is crucial to grasping the complexity of Russia's environment and its impact on human activity.</w:t>
      </w:r>
    </w:p>
    <w:p/>
    <w:p>
      <w:pPr>
        <w:pStyle w:val="Heading1"/>
      </w:pPr>
      <w:r>
        <w:t># A. European Russia:</w:t>
      </w:r>
    </w:p>
    <w:p/>
    <w:p>
      <w:r>
        <w:t>This westernmost region, encompassing roughly one-third of the country's landmass, is characterized by a predominantly flat terrain, punctuated by rolling hills and fertile plains. The East European Plain, stretching from the Baltic Sea to the Ural Mountains, is a defining feature, providing extensive arable land and facilitating transportation routes. The climate is temperate continental, with warm summers and cold winters, though the severity varies significantly depending on latitude and proximity to large bodies of water.  This area contains a large portion of Russia's agricultural land, significant industrial centers, and major cities such as Moscow and St. Petersburg, making it the most densely populated region.  The region's history is intrinsically linked with the rise of the Russian state and its westward expansion, shaping its cultural and political landscape.</w:t>
      </w:r>
    </w:p>
    <w:p/>
    <w:p>
      <w:pPr>
        <w:pStyle w:val="Heading1"/>
      </w:pPr>
      <w:r>
        <w:t># B. Siberia:</w:t>
      </w:r>
    </w:p>
    <w:p/>
    <w:p>
      <w:r>
        <w:t>Occupying the vast Asian expanse of Russia, Siberia is a land of extremes, encompassing over 77% of the country's territory. Its sheer size dwarfs that of most European countries, representing a vast and largely underpopulated expanse.  It is characterized by its harsh continental climate, characterized by long, cold winters and short, relatively cool summers. The temperature variations are dramatic, particularly in the vast interior, making it one of the coldest regions in the world. Large swathes of the region are covered by taiga, boreal forest—the world's largest—and tundra, with immense biodiversity found in these unique ecosystems. Siberia is incredibly rich in natural resources including oil, gas, minerals (diamonds, gold, nickel, coal), and timber. The extraction of these resources has had a significant and often damaging impact on the environment, particularly on the sparsely populated indigenous communities, many of whose traditional ways of life are threatened. Permafrost, permanently frozen subsoil, is a significant factor affecting infrastructure and ecosystems, making construction and maintenance complex and challenging. The thawing of permafrost due to climate change poses significant risks to infrastructure and ecosystems.</w:t>
      </w:r>
    </w:p>
    <w:p/>
    <w:p>
      <w:pPr>
        <w:pStyle w:val="Heading1"/>
      </w:pPr>
      <w:r>
        <w:t># C. The Caucasus:</w:t>
      </w:r>
    </w:p>
    <w:p/>
    <w:p>
      <w:r>
        <w:t>This mountainous region, located south of European Russia, is geographically and culturally distinct. It is notable for its complex geology and high biodiversity.  The Caucasus Mountains themselves are a formidable barrier, extending from the Black Sea to the Caspian Sea, presenting significant challenges to transportation and communication. The region is characterized by a tremendously diverse landscape, varying from towering peaks and deep gorges to fertile valleys and coastal plains.  The Caucasus is home to a multitude of ethnic groups, each with its own unique culture and history, often leading to conflicts and political complexities. Its strategic location at the crossroads of Europe and Asia has been a source of both prosperity and conflict throughout history. The area has significant oil and gas reserves, adding to its geopolitical importance.</w:t>
      </w:r>
    </w:p>
    <w:p/>
    <w:p>
      <w:pPr>
        <w:pStyle w:val="Heading1"/>
      </w:pPr>
      <w:r>
        <w:t># D. The Ural Mountains:</w:t>
      </w:r>
    </w:p>
    <w:p/>
    <w:p>
      <w:r>
        <w:t>These mountains, forming a natural border—although a porous one—between Europe and Asia, are of crucial geological and historical significance.  They are not particularly high, yet their sheer length and mineral wealth have impacted Russia's development profoundly.  They are rich in mineral deposits, including iron ore, copper, nickel, and precious metals.  These deposits have been instrumental in Russia's industrialization and economic development, particularly during the Soviet era. The Urals are characterized by a varied landscape, from forested slopes and rolling hills to rugged peaks and plateaus. The region's climate is typically continental, experiencing distinct seasonal changes that vary depending on elevation and proximity to surrounding plains. The Urals have played a crucial role in shaping Russia’s geopolitical boundaries and its internal connectivity.</w:t>
      </w:r>
    </w:p>
    <w:p/>
    <w:p>
      <w:pPr>
        <w:pStyle w:val="Heading1"/>
      </w:pPr>
      <w:r>
        <w:t xml:space="preserve"> II. Climate Zones and their Impact:</w:t>
      </w:r>
    </w:p>
    <w:p/>
    <w:p>
      <w:r>
        <w:t>Russia's vast size encompasses a wide range of climate zones, from the arctic tundra in the far north to the subtropical climate of the Black Sea coast. These climatic variations significantly influence the country's agriculture, infrastructure development, and human settlement patterns, as well as its economic activities and political decisions.</w:t>
      </w:r>
    </w:p>
    <w:p/>
    <w:p>
      <w:r>
        <w:t xml:space="preserve">The extreme continental climate of Siberia, characterized by intense cold and short summers, presents particular challenges for agriculture and infrastructure development. The long, harsh winters significantly impact transportation, energy consumption, and agricultural productivity. The short growing season limits the types of crops that can be cultivated successfully.  In contrast, the more temperate climates of European Russia support a more diverse agricultural sector.  </w:t>
      </w:r>
    </w:p>
    <w:p/>
    <w:p>
      <w:r>
        <w:t>Climate change is resulting in rising temperatures across Russia, though the impact is not uniform. Increased frequency of extreme weather events—including heat waves, droughts, floods, and wildfires—adds further pressure to the environment and human populations. Thawing permafrost in the north has significant implications, leading to infrastructure damage, altered landscapes, and disruptions to ecosystems, including the release of methane, a potent greenhouse gas.</w:t>
      </w:r>
    </w:p>
    <w:p/>
    <w:p>
      <w:pPr>
        <w:pStyle w:val="Heading1"/>
      </w:pPr>
      <w:r>
        <w:t xml:space="preserve"> III. Abundant Natural Resources and their Economic Significance:</w:t>
      </w:r>
    </w:p>
    <w:p/>
    <w:p>
      <w:r>
        <w:t>Russia is endowed with an abundance of natural resources, contributing significantly to its economy and foreign policy. These resources, however, also bring significant environmental challenges and geopolitical implications.</w:t>
      </w:r>
    </w:p>
    <w:p/>
    <w:p>
      <w:pPr>
        <w:pStyle w:val="Heading1"/>
      </w:pPr>
      <w:r>
        <w:t># A. Energy Resources:</w:t>
      </w:r>
    </w:p>
    <w:p/>
    <w:p>
      <w:r>
        <w:t>Russia is one of the world's leading producers and exporters of oil and gas. These resources are essential to the nation's economy and provide a significant source of revenue, making it a major player in the global energy market.  The control of these resources has shaped Russia's relationships with other countries, providing significant leverage in international relations. Pipelines and energy infrastructure are key elements in Russia’s geopolitical strategy.</w:t>
      </w:r>
    </w:p>
    <w:p/>
    <w:p>
      <w:pPr>
        <w:pStyle w:val="Heading1"/>
      </w:pPr>
      <w:r>
        <w:t># B. Minerals:</w:t>
      </w:r>
    </w:p>
    <w:p/>
    <w:p>
      <w:r>
        <w:t>Russia possesses vast mineral reserves, including diamonds, gold, platinum, iron ore, nickel, and other valuable metals. These resources are crucial for various industries and contribute significantly to the country's exports, generating substantial revenue and supporting related industries.  The extraction of these resources, however, often comes at an environmental cost.</w:t>
      </w:r>
    </w:p>
    <w:p/>
    <w:p>
      <w:pPr>
        <w:pStyle w:val="Heading1"/>
      </w:pPr>
      <w:r>
        <w:t># C. Timber:</w:t>
      </w:r>
    </w:p>
    <w:p/>
    <w:p>
      <w:r>
        <w:t>Russia's vast forests provide a significant source of timber, used for construction, paper production, and other industries.  These forests play a vital ecological role, acting as carbon sinks and supporting biodiversity.  However, unsustainable logging practices pose a significant threat to forest ecosystems, leading to deforestation, habitat loss, and biodiversity reduction.  Balancing economic interests with environmental protection is an ongoing challenge.</w:t>
      </w:r>
    </w:p>
    <w:p/>
    <w:p>
      <w:pPr>
        <w:pStyle w:val="Heading1"/>
      </w:pPr>
      <w:r>
        <w:t># D. Agriculture:</w:t>
      </w:r>
    </w:p>
    <w:p/>
    <w:p>
      <w:r>
        <w:t>Although some regions boast fertile land, particularly in the European part of the country, Russia's agricultural sector faces challenges due to climate limitations, inadequate infrastructure in certain areas, and soil degradation in others.  Climate change presents additional risks, affecting crop yields and potentially increasing food insecurity. Despite its potential, Russian agriculture has not kept pace with its resource-rich sectors.</w:t>
      </w:r>
    </w:p>
    <w:p/>
    <w:p>
      <w:pPr>
        <w:pStyle w:val="Heading1"/>
      </w:pPr>
      <w:r>
        <w:t xml:space="preserve"> IV. Environmental Challenges:</w:t>
      </w:r>
    </w:p>
    <w:p/>
    <w:p>
      <w:r>
        <w:t>Russia faces significant environmental challenges, many of which are exacerbated by the country's vast size, its reliance on resource extraction, and the legacy of Soviet-era industrial practices.</w:t>
      </w:r>
    </w:p>
    <w:p/>
    <w:p>
      <w:pPr>
        <w:pStyle w:val="Heading1"/>
      </w:pPr>
      <w:r>
        <w:t># A. Pollution:</w:t>
      </w:r>
    </w:p>
    <w:p/>
    <w:p>
      <w:r>
        <w:t>Air and water pollution, largely stemming from industrial activities, energy production, and outdated infrastructure, pose a serious threat to human health and the environment.  Major cities in industrial regions often suffer from poor air quality, resulting in respiratory illnesses and other health problems.  Water pollution affects rivers and lakes, impacting aquatic ecosystems and human access to clean water.</w:t>
      </w:r>
    </w:p>
    <w:p/>
    <w:p>
      <w:pPr>
        <w:pStyle w:val="Heading1"/>
      </w:pPr>
      <w:r>
        <w:t># B. Deforestation:</w:t>
      </w:r>
    </w:p>
    <w:p/>
    <w:p>
      <w:r>
        <w:t>Unsustainable logging practices, agricultural expansion, and wildfires contribute to significant deforestation, reducing biodiversity and contributing to climate change.  The protection of Russia's vast forests is critical for maintaining ecological balance and mitigating climate change.  The balance between economic development and ecological preservation is a major policy challenge.</w:t>
      </w:r>
    </w:p>
    <w:p/>
    <w:p>
      <w:pPr>
        <w:pStyle w:val="Heading1"/>
      </w:pPr>
      <w:r>
        <w:t># C. Climate Change:</w:t>
      </w:r>
    </w:p>
    <w:p/>
    <w:p>
      <w:r>
        <w:t>The effects of climate change are particularly pronounced in Russia, posing considerable challenges to various sectors. Permafrost thaw leads to infrastructure damage, altered landscapes, and disruptions to ecosystems.  The release of methane from thawing permafrost accelerates climate change further. Increased frequency of extreme weather events adds pressure to the environment and human populations, affecting agriculture, infrastructure, and human settlements.  Adaptation and mitigation strategies are crucial for addressing these challenges.</w:t>
      </w:r>
    </w:p>
    <w:p/>
    <w:p>
      <w:pPr>
        <w:pStyle w:val="Heading1"/>
      </w:pPr>
      <w:r>
        <w:t xml:space="preserve"> V. Conclusion:</w:t>
      </w:r>
    </w:p>
    <w:p/>
    <w:p>
      <w:r>
        <w:t>Russia's geography and environment are fundamental to its history, culture, economy, and international role. The country’s vast size, diverse landscapes, and abundant natural resources present both exceptional opportunities and significant challenges.  The responsible management of its natural resources and effective mitigation of environmental challenges are crucial for its long-term sustainable development.  Addressing climate change requires a comprehensive approach involving both domestic policies and international cooperation.  Understanding the interplay between Russia's geography, resources, and environmental pressures is essential for comprehending its past, present, and future trajectory on the global stage.</w:t>
      </w:r>
    </w:p>
    <w:p/>
    <w:p>
      <w:pPr>
        <w:pStyle w:val="Heading1"/>
      </w:pPr>
      <w:r>
        <w:t xml:space="preserve"> A Tapestry of Time: A Journey Through Russian History</w:t>
      </w:r>
    </w:p>
    <w:p/>
    <w:p>
      <w:pPr>
        <w:pStyle w:val="Heading1"/>
      </w:pPr>
      <w:r>
        <w:t xml:space="preserve"> A Tapestry of Time: A Journey Through Russian History</w:t>
      </w:r>
    </w:p>
    <w:p/>
    <w:p>
      <w:r>
        <w:t>This chapter explores the vast and complex history of Russia, from its early beginnings to its present-day position on the world stage.  It's a journey through centuries of upheaval, transformation, and enduring resilience, marked by periods of both remarkable achievement and profound hardship.  We will trace the evolution of the Russian state, examining its key political, social, and economic shifts, and highlighting the individuals who shaped its destiny.</w:t>
      </w:r>
    </w:p>
    <w:p/>
    <w:p>
      <w:pPr>
        <w:pStyle w:val="Heading1"/>
      </w:pPr>
      <w:r>
        <w:t xml:space="preserve"> I. The Dawn of Rus': From Kievan Rus' to the Mongol Yoke (c. 882-1480)</w:t>
      </w:r>
    </w:p>
    <w:p/>
    <w:p>
      <w:r>
        <w:t>Our narrative begins with the emergence of Kievan Rus', a loose federation of East Slavic tribes coalescing around the city of Kyiv in the late 9th century.  The reign of Vladimir the Great (980-1015) marked a pivotal moment, as he consolidated power, centralized administration, and importantly, adopted Orthodox Christianity as the state religion. This decision would profoundly shape Russian culture, identity, and its relationship with the Byzantine Empire for centuries to come.  The subsequent reign of Yaroslav the Wise (1019-1054) saw a flourishing of culture and law, solidifying Kievan Rus' as a significant power in Eastern Europe.  The impressive architecture of the period, exemplified by the magnificent cathedrals of Kyiv, stands as a testament to this era's prosperity and sophistication.</w:t>
      </w:r>
    </w:p>
    <w:p/>
    <w:p>
      <w:r>
        <w:t>However, Kievan Rus' was not immune to internal strife and external pressures.  Internal power struggles amongst princely lineages weakened the state, paving the way for its eventual fragmentation.  The arrival of the Mongols in the mid-13th century dealt a devastating blow.  The Mongol invasions, under Genghis Khan and his successors, brought about a period known as the Mongol Yoke, lasting roughly two centuries.  While it resulted in widespread destruction and subjugation, it also inadvertently fostered a process of political consolidation.  The Golden Horde, the Mongol khanate controlling much of Rus', inadvertently fostered a process of consolidation, albeit under Mongol rule. Moscow, initially a relatively minor principality, gradually rose to prominence through astute political maneuvering and alliances, laying the foundation for its eventual ascendance.</w:t>
      </w:r>
    </w:p>
    <w:p/>
    <w:p>
      <w:pPr>
        <w:pStyle w:val="Heading1"/>
      </w:pPr>
      <w:r>
        <w:t xml:space="preserve"> II. The Rise of Moscow and the Tsardom (1480-1721)</w:t>
      </w:r>
    </w:p>
    <w:p/>
    <w:p>
      <w:r>
        <w:t>The late 15th century witnessed the decisive assertion of Moscow's independence from Mongol rule under Ivan III (1462-1505).  This marked a turning point, initiating a long process of unification and expansion that would define the next centuries of Russian history.  Ivan III, often referred to as “Ivan the Great,” skillfully consolidated territories, centralized power, and established a strong autocratic system of governance.  His marriage to Sophia Paleologue, niece of the last Byzantine emperor, further cemented the idea of Moscow as the “Third Rome,” inheriting the mantle of Byzantine imperial legacy and Orthodox Christianity.</w:t>
      </w:r>
    </w:p>
    <w:p/>
    <w:p>
      <w:r>
        <w:t>The reign of Ivan IV, or “Ivan the Terrible” (1533-1584), was characterized by both significant expansion and brutal repression.  His relentless campaign of conquest expanded Russia’s borders dramatically, while his institution of the *oprichnina*, a secret police force, unleashed a reign of terror, eliminating political rivals and consolidating his power through ruthless means.  This period witnessed significant social and economic upheaval, leaving a lasting impact on Russia’s political culture.</w:t>
      </w:r>
    </w:p>
    <w:p/>
    <w:p>
      <w:r>
        <w:t>The end of Ivan IV’s reign ushered in a period known as the Time of Troubles (1598-1613), marked by dynastic crises, peasant uprisings, and foreign interventions (like the Polish-Lithuanian invasion). This era of instability eventually led to the establishment of the Romanov dynasty in 1613, starting a period of gradual but significant consolidation and strengthening of the Russian state. The early Romanovs, facing the challenges of rebuilding after the Time of Troubles, focused on strengthening the central government, reforming the administration, and expanding Russian territory.</w:t>
      </w:r>
    </w:p>
    <w:p/>
    <w:p>
      <w:pPr>
        <w:pStyle w:val="Heading1"/>
      </w:pPr>
      <w:r>
        <w:t xml:space="preserve"> III. The Imperial Era: Peter the Great and Beyond (1721-1917)</w:t>
      </w:r>
    </w:p>
    <w:p/>
    <w:p>
      <w:r>
        <w:t>The 18th century witnessed the dramatic transformation of Russia under the reign of Peter the Great (1682-1725).  Peter, a towering figure in Russian history, embarked on an ambitious program of modernization and Westernization.  He introduced sweeping administrative reforms, modernized the army, and instigated significant economic changes.  The construction of St. Petersburg, a new capital city built on the model of European capitals, symbolized his commitment to modernizing the country and its integration into European affairs.</w:t>
      </w:r>
    </w:p>
    <w:p/>
    <w:p>
      <w:r>
        <w:t>Catherine the Great (1762-1796), Peter’s successor, continued many of his reformist policies.  She oversaw a significant period of expansion, notably through the partitions of Poland, and introduced some enlightened policies, albeit with significant limitations.  Catherine's reign also saw continued administrative and economic reforms, strengthening the state and further expanding Russian influence.</w:t>
      </w:r>
    </w:p>
    <w:p/>
    <w:p>
      <w:r>
        <w:t>The 19th century brought its own set of challenges.  Russia experienced rapid industrial growth but also deep social and economic inequalities.  The Decembrist Revolt of 1825, a military uprising by liberal officers, highlighted the growing tension between the autocratic regime and those seeking reform.  The century also witnessed the emergence of various intellectual and political movements, including Slavophilism and Westernism, that grappled with the question of Russia's identity and place in the world. The growth of nationalism, both among the ruling classes and various ethnic groups within the empire, presented both a potential source of strength and a powerful force that threatened to destabilize the Romanov regime.</w:t>
      </w:r>
    </w:p>
    <w:p/>
    <w:p>
      <w:r>
        <w:t>The early 20th century brought the culmination of this growing tension.  The Russo-Japanese War of 1904-1905 exposed the weaknesses of the Tsarist regime, leading to the Revolution of 1905. While ultimately failing to overthrow the Tsar, this revolution forced some concessions, like the establishment of a Duma (parliament). However, these reforms were insufficient to address the deep-seated problems within the Russian state.  The outbreak of World War I and the Tsar’s disastrous handling of the war exacerbated the situation, paving the way for the catastrophic events of 1917.</w:t>
      </w:r>
    </w:p>
    <w:p/>
    <w:p>
      <w:pPr>
        <w:pStyle w:val="Heading1"/>
      </w:pPr>
      <w:r>
        <w:t xml:space="preserve"> IV. The Soviet Era: From Revolution to Collapse (1917-1991)</w:t>
      </w:r>
    </w:p>
    <w:p/>
    <w:p>
      <w:r>
        <w:t>The February Revolution of 1917 brought down the Tsarist regime, but the ensuing power struggle between various factions led to the Bolshevik seizure of power in October 1917.  Under Vladimir Lenin's leadership, the Bolsheviks established a communist state, initiating a period of profound transformation that would impact not just Russia but the world. The Russian Civil War (1917-1922), a bloody conflict pitting the Bolsheviks against their opponents, solidified their control.  Lenin's New Economic Policy (NEP), a brief period of economic liberalization, laid the groundwork for the subsequent era of Stalinism.</w:t>
      </w:r>
    </w:p>
    <w:p/>
    <w:p>
      <w:r>
        <w:t>Joseph Stalin’s rise to power in the 1920s marked the beginning of a ruthless totalitarian regime.  His policies of forced collectivization of agriculture and rapid industrialization, while achieving impressive economic growth, came at a terrible human cost. Millions perished from famine, political repression, and mass executions during the Great Purge. Stalin’s reign of terror created a climate of fear and paranoia that permeated all aspects of Soviet life.</w:t>
      </w:r>
    </w:p>
    <w:p/>
    <w:p>
      <w:r>
        <w:t>World War II (1941-1945), initially devastating for the Soviet Union, ultimately resulted in a victory, significantly boosting Stalin’s authority. The post-war period witnessed the expansion of Soviet influence in Eastern Europe and the intensification of the Cold War with the West.  The reigns of Nikita Khrushchev and Leonid Brezhnev saw periods of de-Stalinization (though partial and often reversed), the space race, and ongoing ideological conflict with the United States. Economic stagnation and widespread dissatisfaction grew during the Brezhnev era, paving the way for future reforms.</w:t>
      </w:r>
    </w:p>
    <w:p/>
    <w:p>
      <w:r>
        <w:t>Mikhail Gorbachev's rise to power in the mid-1980s marked a pivotal moment.  His policies of Perestroika (economic restructuring) and Glasnost (openness) aimed at reforming the Soviet system, but they ultimately unleashed forces that he could not control.  The reforms, coupled with the growing nationalist movements within the various Soviet republics, led to the dramatic collapse of the Soviet Union in 1991, marking the end of an era.</w:t>
      </w:r>
    </w:p>
    <w:p/>
    <w:p>
      <w:pPr>
        <w:pStyle w:val="Heading1"/>
      </w:pPr>
      <w:r>
        <w:t xml:space="preserve"> V. Post-Soviet Russia: Transition and Transformation (1991-Present)</w:t>
      </w:r>
    </w:p>
    <w:p/>
    <w:p>
      <w:r>
        <w:t>The collapse of the Soviet Union ushered in a period of unprecedented change for Russia.  Boris Yeltsin's presidency was marked by a rapid transition to a market economy, characterized by “shock therapy” reforms.  This transition proved turbulent, resulting in economic hardship, rampant inflation, and the rise of powerful oligarchs who amassed considerable wealth through privatization. The Chechen Wars (1994-1996 and 1999-2009) further highlighted the instability and challenges facing the newly independent state.</w:t>
      </w:r>
    </w:p>
    <w:p/>
    <w:p>
      <w:r>
        <w:t>Vladimir Putin’s rise to power in the late 1990s marked another significant turning point.  Putin consolidated power, established a more centralized political system, and oversaw a period of economic recovery fueled by high oil prices.  However, this period has also been characterized by concerns over human rights, restrictions on political freedoms, and increased state control over the media. The annexation of Crimea in 2014 and the ongoing war in Ukraine since 2022 represent dramatic developments in Russia’s foreign policy, which significantly altered its relationships with the West.  The current trajectory of Russia, under Putin’s continued leadership, remains a subject of intense scrutiny and debate.  The challenges of balancing economic development with political stability, coupled with the ongoing tensions with the West, shape the continuing narrative of modern Russia, a nation wrestling with its past and navigating an uncertain future.</w:t>
      </w:r>
    </w:p>
    <w:p/>
    <w:p/>
    <w:p>
      <w:pPr>
        <w:pStyle w:val="Heading1"/>
      </w:pPr>
      <w:r>
        <w:t xml:space="preserve"> Power and Politics: The Architecture of Russian Governance</w:t>
      </w:r>
    </w:p>
    <w:p/>
    <w:p>
      <w:r>
        <w:t xml:space="preserve">Power and Politics: The Architecture of Russian Governance\n\n## I. Introduction\n\nThe Russian political system has undergone a dramatic transformation since the collapse of the Soviet Union in 1991.  From the initial attempts at establishing a democratic framework under Boris Yeltsin to the consolidation of power under Vladimir Putin, Russia's governance structure has evolved significantly.  The current system is characterized as a semi-presidential republic, although in practice, power is heavily concentrated in the executive branch, particularly in the office of the President.  This chapter will analyze the structure and functioning of Russia's political system, focusing on its key institutions, the roles of political actors, and the implications of this system for Russia's domestic and foreign policies.\n\n## II. The Constitutional Framework and Key Institutions\n\nThe 1993 Constitution of the Russian Federation provides the legal basis for the country's political system.  While it ostensibly establishes a separation of powers among the executive, legislative, and judicial branches, the reality is a system where executive power, particularly the presidency, significantly overshadows the other branches.  The Constitution's provisions regarding presidential powers, federalism, and the structure of the government have been frequently amended, reflecting the evolving political dynamics within the country.  Amendments passed in 2020 further enhanced the President’s powers and extended his term limit, solidifying Putin's influence.\n\n**The Presidency:** The President is the head of state and the most powerful figure in the Russian political system.  The President holds considerable authority, including the power to appoint the Prime Minister, government ministers, and judges.  The President also serves as the Commander-in-Chief of the armed forces and has the power to issue decrees that have the force of law.  The presidential election process, while ostensibly democratic, has been subject to significant criticism regarding its fairness and transparency. The Presidential Administration plays a crucial role in shaping policy and implementing the President's agenda, wielding substantial influence over the functioning of the government. The concentration of power in the presidency under Putin has led to a system often described as 'managed democracy' or even authoritarian.\n\n**The Parliament (Federal Assembly):** The Federal Assembly is Russia's bicameral parliament, comprised of the Federation Council (upper house) and the State Duma (lower house).  The Federation Council represents the regions of Russia, while the State Duma is elected by proportional representation.  Although the Parliament has the power to enact legislation,  its legislative independence is often constrained by the executive branch.  The dominant United Russia party typically holds a supermajority in the Duma, limiting the influence of opposition parties and ensuring the passage of legislation aligned with the government's agenda.\n\n**The Judiciary:**  The Russian judicial system is hierarchical, with the Supreme Court at its apex.  The Constitutional Court has the power to review the constitutionality of laws, but its authority is somewhat limited, and its rulings can be influenced by political pressures.  Concerns regarding the independence of the judiciary persist, with accusations of political interference influencing court decisions and a lack of complete transparency in certain processes. Judicial review is not as robust as in many Western democracies, significantly limiting its power to check executive authority. \n\n**Federal Structure:** Russia is a federation with significant power concentrated at the federal level.  While regional entities (subjects of the federation) enjoy some degree of autonomy, the federal government maintains substantial control over key policy areas, such as security, finance, and resource management.  Mechanisms for intergovernmental relations exist, but they are often used to reinforce the dominance of the federal government. This uneven power balance sometimes results in tensions between federal and regional authorities, occasionally leading to conflicts.\n\n## III. Political Parties, Ideologies, and Elites\n\n**Political Parties:**  The political landscape in Russia is dominated by United Russia, a pro-government party that enjoys significant electoral success due to state support and control over media narratives.  While opposition parties exist, they face considerable challenges in competing with United Russia, often facing legal obstacles, limitations on media access, and accusations of foreign influence.  The lack of genuinely competitive elections has weakened the development of robust and influential opposition parties.\n\n**Political Ideologies:**  Russian political ideology is complex and characterized by a blend of nationalism, conservatism, and state-centric thinking.  Nationalism is frequently invoked by the government to rally support and justify actions, both domestically and internationally. This often takes the form of reinforcing traditional values and asserting Russia's unique historical and cultural identity. This ideology is often used to manipulate public opinion and bolster the ruling party's legitimacy.  The role of the state is central; ideologies emphasizing centralized authority and national strength are prominent. \n\n**Political Elites:**  Russia's political system features a relatively closed elite, characterized by strong networks and ties among individuals who hold significant power.  The rise of the 'siloviki'—individuals with backgrounds in security and intelligence—to positions of power within the government has been a defining characteristic of the Putin era.  These elites often share a history of service within the security apparatus and collectively shape government policy through their influence and networks.  This concentration of power among elites contributes to a system with limited transparency and accountability. \n\n**Political Opposition:** Political opposition in Russia faces significant obstacles, including legal restrictions, limited media access, and the threat of repression.   Opposition figures are often subjected to harassment, arrests, and even imprisonment.  The space for dissenting voices is severely constrained, making it challenging for genuine political opposition to form and effectively challenge the ruling power.  Despite these challenges, pockets of opposition persist both within and outside the formally registered political parties, frequently using online platforms and international contacts to voice dissent.  \n\n## IV. Russia's Foreign Policy and International Relations\n\n**Foreign Policy Goals:** Russia's foreign policy is guided by a desire to protect its national interests, maintain regional influence, and counter perceived threats from the West.  Key strategic interests include maintaining control over its near abroad, leveraging its energy resources, and asserting its role as a major global power.  Balancing relationships with Western powers while maintaining strong ties with other countries like China is a key challenge for Russian foreign policy decision-makers. Russia's foreign policy often prioritizes national interests and security concerns over international cooperation and multilateral norms. \n\n**Relations with Major World Powers:** Russia's relationships with the US, EU, and China are complex and multifaceted.  Tensions exist between Russia and the West largely due to disagreements on issues such as Ukraine, NATO expansion, and human rights.  These tensions are often manifested through sanctions, diplomatic conflicts, and military activities.  The relationship with China is increasingly important economically and strategically, but also contains elements of competition for regional influence.  Russia's relationship with the EU is similarly complex, marked by both economic cooperation and political disagreements, with Russia seeking to leverage its energy resources to exert influence. \n\n**Role in International Organizations:** Russia plays a significant role in international organizations, most notably as a permanent member of the UN Security Council.  It actively participates in the Shanghai Cooperation Organisation and BRICS, using these platforms to advance its foreign policy objectives and counter the influence of Western-dominated institutions.  Russia’s actions in international forums are often seen as attempts to challenge the existing global order and advance its own geopolitical interests.\n\n**Military Capabilities and Strategic Interests:** Russia possesses significant military capabilities, including a substantial nuclear arsenal and modernized conventional forces.  Its military spending remains substantial, reflecting a prioritization of military strength in its foreign policy.  Military interventions in Ukraine, Syria, and other regions have had significant geopolitical consequences, impacting relationships with other countries and contributing to global instability. Russia employs its military might as a tool to achieve its foreign policy objectives, and these actions have had major implications for global geopolitics. \n\n## V. Conclusion\n\nRussia's political system is characterized by a strong executive branch, a dominant ruling party, and limited political opposition.  This system has implications for both domestic and foreign policy, shaping Russia's relationships with other countries and its role in the global order. While the Constitution provides a framework for a semi-presidential republic with a separation of powers, in practice, power is highly concentrated in the executive branch, significantly limiting the influence of other institutions and restricting political participation.  The prospects for democratic development in Russia remain uncertain, with ongoing challenges to human rights, the rule of law, and the space for political opposition.  The stability of the current system depends, to a significant degree, on the ongoing influence and authority of the existing political elites and the President's own political strategy.  </w:t>
      </w:r>
    </w:p>
    <w:p/>
    <w:p>
      <w:pPr>
        <w:pStyle w:val="Heading1"/>
      </w:pPr>
      <w:r>
        <w:t xml:space="preserve"> The Russian Economy: Resources, Reforms, and Challenges</w:t>
      </w:r>
    </w:p>
    <w:p/>
    <w:p>
      <w:r>
        <w:t>The Russian Economy: Resources, Reforms, and Challenges\n\nThis chapter delves into the complexities of the Russian economy, a system deeply intertwined with its vast natural resources, the enduring influence of state control, and the persistent challenges it faces in a rapidly changing global landscape. We will analyze key sectors, the role (or lack thereof) of privatization, and the broader geopolitical context impacting its economic trajectory.\n\n## I. The Resource-Based Economy\n\nRussia's economic structure is fundamentally shaped by its extraordinary natural resource wealth. This abundance, while a source of considerable revenue, has also created vulnerabilities and hindered diversification.\n\n### A. Natural Resource Endowment\n\nRussia possesses some of the world's largest reserves of oil, natural gas, minerals (including diamonds, gold, and platinum), timber, and fertile agricultural land. These resources significantly contribute to its GDP and export earnings.  While precise percentages fluctuate with commodity prices, the energy sector alone accounts for a substantial portion of Russia's GDP and exports, often exceeding 50% in certain years.  The geographic distribution of these resources is uneven, concentrated in Siberia, the Ural Mountains, and Eastern regions, necessitating substantial investment in infrastructure – pipelines, railways, and ports – for extraction and transportation. This uneven distribution also presents challenges for regional economic development.\n\n### B. The Energy Sector\n\nThe energy sector, particularly oil and natural gas, dominates the Russian economy. State-owned giants like Gazprom (natural gas) and Rosneft (oil) play pivotal roles in the global energy market, wielding considerable influence on prices and supply chains.  These companies contribute significantly to the Russian federal budget, making the country's revenue highly susceptible to fluctuations in global energy prices.  Years of high oil and gas prices have fueled periods of strong economic growth, while price slumps have led to contractions and economic instability.  Despite the clear economic benefits of energy exports, the Russian government has faced challenges in diversifying its economy away from this heavy reliance. Efforts to foster other industries have met with varying degrees of success.\n\n### C. Agriculture\n\nWhile agriculture's contribution to Russia's overall GDP is relatively modest compared to the energy sector, it remains crucial for food security and employment.  The sector faces significant challenges including: climate change (affecting crop yields and livestock production), outdated technology and farming practices, and dependence on imports for certain goods.  However, there is considerable potential for growth.  Government initiatives aimed at modernizing agricultural technology, improving infrastructure, and supporting domestic production have shown some promise.  The focus has been on increasing domestic food production to reduce reliance on imports, enhancing food security, and developing export potential in specific areas.\n\n## II. State Control and Privatization\n\nThe Russian economy exhibits a complex interplay between state control and private enterprise.  The legacy of the Soviet Union continues to shape the structure and functioning of many industries.\n\n### A. State-Owned Enterprises (SOEs)\n\nSOEs remain dominant in key sectors, such as energy, defense, and transportation.  Their efficiency, transparency, and governance have been subject to significant debate.  While some SOEs have demonstrated profitability and global competitiveness, concerns persist regarding a lack of transparency, potential for corruption, and limitations on competition. The state's influence over these enterprises can often hinder efficient resource allocation and economic dynamism. The presence of SOEs can stifle competition and innovation, potentially leading to inefficiencies and higher prices for consumers.  Successful SOEs, through strategic management and access to state resources, can drive economic growth, while less efficient SOEs may pose a burden on the national budget.\n\n### B. Privatization\n\nThe privatization process initiated after the collapse of the Soviet Union was a complex and often controversial undertaking. While it aimed to boost efficiency and competition, the methods used and their outcomes have been debated extensively.  The initial wave of privatization in the 1990s led to significant concentration of wealth in the hands of a few oligarchs, often through opaque transactions and questionable practices. This period witnessed the emergence of powerful business empires, some of which leveraged their newly acquired assets to exert significant political influence. Subsequent privatization efforts have been more cautious, with a greater focus on state control in strategic industries. The overall impact of privatization on economic efficiency and equality has been mixed, with significant increases in income inequality being one of the most prominent negative consequences.\n\n## III. Economic Challenges\n\nThe Russian economy grapples with a multitude of challenges that hinder its potential for sustained growth and development.\n\n### A. Corruption\n\nCorruption is a pervasive problem in Russia, undermining economic growth, distorting markets, and discouraging foreign investment. It manifests in various forms, from bribery and embezzlement to cronyism and opaque business practices.  Combating corruption requires a multifaceted approach involving strengthening institutions, promoting transparency and accountability, and fostering a culture of ethical conduct.  While there have been efforts to combat corruption, its deep roots in the system continue to pose a significant obstacle to economic progress.\n\n### B. Inequality\n\nIncome inequality in Russia remains exceptionally high, creating social and economic tensions. The gap between the wealthy elite and the majority of the population is vast.  This inequality stems from various factors, including the distribution of wealth during privatization, lack of social mobility, and weak social safety nets.  High inequality can lead to social unrest, reduced economic dynamism, and slower overall growth.  Addressing this challenge requires measures aimed at promoting equitable wealth distribution, improving access to education and healthcare, and strengthening social safety nets.\n\n### C. Sanctions\n\nInternational sanctions imposed on Russia following its annexation of Crimea in 2014 and its ongoing involvement in the conflict in Ukraine have had a significant impact on the Russian economy.  These sanctions have targeted specific sectors, limiting access to international finance, technology, and markets.  The Russian government has implemented countermeasures and sought to diversify its trade relationships, but the long-term effects of these sanctions are expected to continue shaping the Russian economy.\n\n### D. Global Economic Trends\n\nRussia's economy is vulnerable to global economic fluctuations.  Changes in commodity prices, particularly oil and gas, significantly impact its revenue and growth trajectory.  Global trade cycles and financial crises also have a considerable impact.  Diversifying the economy and reducing dependence on commodity exports is crucial to mitigating the vulnerability of the Russian economy to global economic trends.\n\n## IV. Economic Growth and Development\n\nAssessing the Russian economy requires examining both traditional growth indicators and broader development metrics.\n\n### A. Economic Growth Indicators\n\nGDP growth in Russia has been highly volatile, experiencing periods of rapid expansion and sharp contractions, often mirroring fluctuations in global commodity prices.  Inflation has been a persistent challenge, while unemployment rates, although relatively low, mask regional disparities and underemployment. Foreign direct investment (FDI) has been relatively low compared to other countries at a similar stage of development.  Sustained economic growth requires a shift towards a more diversified, innovation-driven economy that is less reliant on natural resources and more resilient to global shocks.\n\n### B. Development Indicators\n\nSocial development indicators in Russia present a mixed picture. While progress has been made in areas such as life expectancy and literacy rates, significant challenges remain in poverty reduction, healthcare access, and income inequality.   Improving human capital and addressing social disparities is essential for ensuring inclusive and sustainable development.\n\n## V. The Role of the State\n\nThe Russian state plays a dominant role in shaping the economy's trajectory.\n\n### A. Economic Policy\n\nRussia's macroeconomic policies, including monetary and fiscal policies, have undergone significant changes since the collapse of the Soviet Union.  The effectiveness of these policies in promoting economic growth and stability has varied over time, often influenced by global economic conditions and domestic political factors.  Maintaining macroeconomic stability, managing inflation, and fostering a sustainable fiscal position are key challenges for the government.\n\n### B. Regulation\n\nState regulation in Russia has been characterized by a complex mix of centralized control and less effective regulation.  The effectiveness of regulation in promoting competition, protecting consumers, and ensuring environmental sustainability is often hampered by corruption and weak enforcement mechanisms. Strengthening regulatory institutions and promoting transparency are critical for improving the efficiency and fairness of the Russian economy.\n\n## Conclusion\n\nThe Russian economy, deeply rooted in its natural resource wealth and marked by the enduring influence of the state, faces a complex interplay of opportunities and challenges.  Sustained economic growth and development will require a multifaceted approach. This includes reducing reliance on commodity exports, fostering innovation and technological advancement, promoting private sector development, tackling corruption, and addressing social inequalities.  The role of the state will remain significant, but its effectiveness in promoting economic progress hinges on its ability to implement sound macroeconomic policies, improve governance, and ensure a more transparent and competitive environment.  The global geopolitical landscape will continue to play a crucial role in shaping the future trajectory of the Russian economy.  Diversification away from energy dependence, improvements in governance and institutional capacity, and a more stable international environment are crucial for unlocking the potential of the Russian economy and improving the well-being of its citizens.</w:t>
      </w:r>
    </w:p>
    <w:p/>
    <w:p>
      <w:pPr>
        <w:pStyle w:val="Heading1"/>
      </w:pPr>
      <w:r>
        <w:t xml:space="preserve"> Culture and Society: A Nation's Identity</w:t>
      </w:r>
    </w:p>
    <w:p/>
    <w:p>
      <w:pPr>
        <w:pStyle w:val="Heading1"/>
      </w:pPr>
      <w:r>
        <w:t xml:space="preserve"> Culture and Society: A Nation's Identity</w:t>
      </w:r>
    </w:p>
    <w:p/>
    <w:p>
      <w:r>
        <w:t>This chapter delves into the multifaceted tapestry of Russian culture and society, exploring the intricate interplay between tradition and modernity that shapes its national identity.  From the profound influence of Orthodox Christianity to the vibrant expressions of its artistic heritage, and the ongoing evolution of its social landscape, we will examine the key elements that define Russia's unique cultural character.</w:t>
      </w:r>
    </w:p>
    <w:p/>
    <w:p>
      <w:pPr>
        <w:pStyle w:val="Heading1"/>
      </w:pPr>
      <w:r>
        <w:t xml:space="preserve"> I. Introduction: A Multifaceted Identity</w:t>
      </w:r>
    </w:p>
    <w:p/>
    <w:p>
      <w:r>
        <w:t>Russia's cultural identity is a complex and dynamic entity, shaped by centuries of historical events, geographical diversity, and a rich intellectual and artistic tradition.  Its vast expanse, encompassing diverse ethnic groups and landscapes, has fostered a unique blend of influences, creating a cultural mosaic that defies easy categorization. This chapter will explore the key threads that weave together this intricate tapestry, examining the role of religion, art, education, and social dynamics in shaping the Russian national identity.  We will navigate the historical impact of events like the Mongol invasions, the rise and fall of the Tsars, the Soviet era, and the post-Soviet transition, acknowledging their lasting effects on cultural values, social structures, and national self-perception.</w:t>
      </w:r>
    </w:p>
    <w:p/>
    <w:p>
      <w:pPr>
        <w:pStyle w:val="Heading1"/>
      </w:pPr>
      <w:r>
        <w:t xml:space="preserve"> II. Religion and National Identity: The Enduring Influence of Faith</w:t>
      </w:r>
    </w:p>
    <w:p/>
    <w:p>
      <w:pPr>
        <w:pStyle w:val="Heading1"/>
      </w:pPr>
      <w:r>
        <w:t># A. Orthodox Christianity: A Pillar of National Identity</w:t>
      </w:r>
    </w:p>
    <w:p/>
    <w:p>
      <w:r>
        <w:t>Orthodox Christianity has been inextricably linked to the development of Russian culture and national identity for over a millennium.  Its influence extends far beyond the realm of religious practice, permeating various aspects of social life, art, and even political discourse.  From the early adoption of Christianity in Kyivan Rus' to its crucial role during the Soviet era and its ongoing presence in contemporary society, the Russian Orthodox Church has shaped moral values, social norms, and national narratives. The close historical relationship between the Church and the state, often intertwined in periods of both cooperation and conflict, is a crucial element in understanding its enduring influence.  The persecution of the Church under Soviet rule, while aimed at suppressing religious belief, inadvertently strengthened its resilience and its role as a symbol of national resistance. The subsequent revival of the Orthodox Church in the post-Soviet period has seen it regaining its prominence as a significant institution, impacting social and political spheres.  Its teachings, rituals, and iconography have deeply embedded themselves within the cultural fabric, inspiring artistic expression and influencing social behavior.  The Church's role in shaping ethical frameworks, promoting social cohesion, and providing spiritual guidance continues to be a powerful force in shaping contemporary Russian society.</w:t>
      </w:r>
    </w:p>
    <w:p/>
    <w:p>
      <w:pPr>
        <w:pStyle w:val="Heading1"/>
      </w:pPr>
      <w:r>
        <w:t># B. Other Religious Influences: A Tapestry of Faiths</w:t>
      </w:r>
    </w:p>
    <w:p/>
    <w:p>
      <w:r>
        <w:t>While Orthodox Christianity has historically held a dominant position, Russia's religious landscape is far more diverse.  Islam, Judaism, Buddhism, and various other faiths have contributed significantly to the country's cultural richness and complexity. The Volga region boasts a substantial Muslim population, with its unique traditions and cultural practices.  Jewish communities have a long and often complex history within Russia, contributing significantly to the intellectual and artistic sphere, facing periods of both tolerance and persecution.  Buddhism, primarily practiced in the Siberian regions, represents another important religious influence.  Understanding the distribution, practices, and interactions of these various religious groups is crucial in grasping the full picture of Russia's cultural identity. Interfaith relations, often marked by periods of both harmony and tension, have played a vital role in shaping the country's social fabric. The coexistence of these different faiths, and their interaction with the dominant Orthodox tradition, has contributed to the multifaceted nature of Russian society and to a broader understanding of its evolving national identity.</w:t>
      </w:r>
    </w:p>
    <w:p/>
    <w:p>
      <w:pPr>
        <w:pStyle w:val="Heading1"/>
      </w:pPr>
      <w:r>
        <w:t xml:space="preserve"> III. Artistic Expression: A Mirror to the Soul of a Nation</w:t>
      </w:r>
    </w:p>
    <w:p/>
    <w:p>
      <w:pPr>
        <w:pStyle w:val="Heading1"/>
      </w:pPr>
      <w:r>
        <w:t># A. Literature: A Legacy of Literary Giants</w:t>
      </w:r>
    </w:p>
    <w:p/>
    <w:p>
      <w:r>
        <w:t>Russian literature enjoys a global reputation for its depth, complexity, and profound exploration of human experience.  From the golden age of Pushkin and Gogol, to the profound psychological insights of Dostoevsky and Tolstoy, Russian authors have consistently challenged societal norms and illuminated the complexities of the human condition.  Their works often serve as a window into the soul of the nation, reflecting social upheavals, political transformations, and the ongoing search for national identity. The literary tradition, shaped by both historical context and the individual genius of its authors, has produced a vast array of masterpieces that continue to resonate with readers worldwide. The themes of faith, morality, social injustice, and the individual's struggle against fate are common threads that run through much of Russian literature, offering insights into the national character and its perpetual evolution.</w:t>
      </w:r>
    </w:p>
    <w:p/>
    <w:p>
      <w:pPr>
        <w:pStyle w:val="Heading1"/>
      </w:pPr>
      <w:r>
        <w:t># B. Music: From Folk Traditions to Global Influence</w:t>
      </w:r>
    </w:p>
    <w:p/>
    <w:p>
      <w:r>
        <w:t>Russian music, encompassing folk traditions, classical masterpieces, and contemporary genres, has similarly contributed greatly to its cultural identity.  From the haunting beauty of Russian folk songs to the emotionally charged symphonies of Tchaikovsky and Rachmaninoff, and the innovative harmonies of Stravinsky, Russian composers have left an indelible mark on the world of music. The evolution of Russian music reflects the historical changes of the nation, mirroring both its triumphs and its tragedies.  The rich tapestry of musical styles, drawing inspiration from diverse sources, demonstrates the nation's cultural dynamism and its capacity for artistic innovation. The enduring popularity of Russian music across the globe underscores its universal appeal and its power to convey profound emotions and experiences.</w:t>
      </w:r>
    </w:p>
    <w:p/>
    <w:p>
      <w:pPr>
        <w:pStyle w:val="Heading1"/>
      </w:pPr>
      <w:r>
        <w:t># C. Visual Arts: A Spectrum of Styles and Visions</w:t>
      </w:r>
    </w:p>
    <w:p/>
    <w:p>
      <w:r>
        <w:t>Russian visual arts, from the iconic beauty of Byzantine-influenced icon painting to the revolutionary avant-garde movements of the early 20th century, offer another window into the nation's soul.  Icon painting, deeply rooted in religious tradition, played a significant role in shaping the cultural landscape, serving as both a religious and artistic expression.  The later development of Russian art, through various periods and styles, reflected societal shifts, artistic innovations, and the pursuit of national expression.  The impact of the avant-garde movements, in particular, significantly influenced the global art world, showcasing Russia's artistic creativity and its role in shaping modern art.  The study of Russian visual arts provides a unique perspective on the historical and cultural evolution of the nation, highlighting the interplay between artistic expression and societal transformations.</w:t>
      </w:r>
    </w:p>
    <w:p/>
    <w:p>
      <w:pPr>
        <w:pStyle w:val="Heading1"/>
      </w:pPr>
      <w:r>
        <w:t xml:space="preserve"> IV. Education System and Literacy: Shaping a Nation Through Knowledge</w:t>
      </w:r>
    </w:p>
    <w:p/>
    <w:p>
      <w:pPr>
        <w:pStyle w:val="Heading1"/>
      </w:pPr>
      <w:r>
        <w:t># A. Historical Overview: A Journey Through Educational Reform</w:t>
      </w:r>
    </w:p>
    <w:p/>
    <w:p>
      <w:r>
        <w:t>The history of the Russian education system reflects the country's changing political and social landscape. From its early foundations to the significant reforms implemented during the Soviet era and the subsequent post-Soviet adjustments, the educational landscape has constantly evolved, striving to address the needs of a nation grappling with both progress and significant challenges. The Soviet era witnessed an emphasis on universal literacy and the expansion of educational opportunities, despite the ideological constraints of the time.  Post-Soviet reforms have sought to modernize the education system, aligning it with international standards and addressing the challenges of transition.  Understanding the historical trajectory of the Russian education system is crucial in appreciating its role in shaping national identity and fostering the skills needed for economic and societal development.</w:t>
      </w:r>
    </w:p>
    <w:p/>
    <w:p>
      <w:pPr>
        <w:pStyle w:val="Heading1"/>
      </w:pPr>
      <w:r>
        <w:t># B. Contemporary Challenges: Navigating the 21st Century</w:t>
      </w:r>
    </w:p>
    <w:p/>
    <w:p>
      <w:r>
        <w:t>The contemporary Russian education system faces several challenges, including funding disparities, teacher shortages, and the need for ongoing reform to adapt to the changing demands of the global economy and the digital age.  The issue of unequal access to quality education, particularly in rural areas, is a significant concern.  Efforts to improve teacher training, increase funding, and enhance educational resources are crucial in ensuring the competitiveness of the Russian workforce and the continued development of its human capital.  Analysis of literacy rates, educational attainment levels, and ongoing reforms provides valuable insight into the strengths and weaknesses of the contemporary system, offering a clear understanding of the ongoing evolution and challenges facing this crucial sector.</w:t>
      </w:r>
    </w:p>
    <w:p/>
    <w:p>
      <w:pPr>
        <w:pStyle w:val="Heading1"/>
      </w:pPr>
      <w:r>
        <w:t xml:space="preserve"> V. Social Issues: Understanding the Dynamics of Russian Society</w:t>
      </w:r>
    </w:p>
    <w:p/>
    <w:p>
      <w:pPr>
        <w:pStyle w:val="Heading1"/>
      </w:pPr>
      <w:r>
        <w:t># A. Demographics: A Nation in Transition</w:t>
      </w:r>
    </w:p>
    <w:p/>
    <w:p>
      <w:r>
        <w:t>Russia's demographics present a complex picture, with issues such as population decline in certain regions, an aging population, and internal migration patterns requiring careful analysis.  These demographic trends have significant implications for economic growth, social welfare, and national development. Understanding the factors contributing to these trends, as well as their potential future consequences, is vital for effective policymaking and for shaping a sustainable future for the nation.  The data on population growth, age distribution, and migration patterns helps to illuminate the social and economic consequences of demographic shifts and emphasizes the importance of policy interventions to address these challenges.</w:t>
      </w:r>
    </w:p>
    <w:p/>
    <w:p>
      <w:pPr>
        <w:pStyle w:val="Heading1"/>
      </w:pPr>
      <w:r>
        <w:t># B. Inequality and Social Mobility: Navigating Socioeconomic Divides</w:t>
      </w:r>
    </w:p>
    <w:p/>
    <w:p>
      <w:r>
        <w:t>Income inequality and limited social mobility represent significant social challenges in Russia.  These issues contribute to social stratification and impact social cohesion.  Analysis of income distribution, poverty rates, and social mobility indicators reveals the extent of these problems and their implications for national development.  Examining the factors that contribute to inequality and exploring potential policies to promote social mobility are crucial steps toward creating a more equitable and inclusive society. Addressing these issues directly is vital for enhancing social stability and fostering a stronger sense of national unity.</w:t>
      </w:r>
    </w:p>
    <w:p/>
    <w:p>
      <w:pPr>
        <w:pStyle w:val="Heading1"/>
      </w:pPr>
      <w:r>
        <w:t># C. Social Changes: Embracing Modernity While Preserving Tradition</w:t>
      </w:r>
    </w:p>
    <w:p/>
    <w:p>
      <w:r>
        <w:t>Rapid urbanization, globalization, and technological advancements have significantly impacted Russian society, leading to shifts in social norms, values, and lifestyle.  Understanding how these changes are affecting traditional cultural values, and their impact on national identity, requires a nuanced approach. While globalization presents opportunities for economic development and cultural exchange, it also poses challenges to preserving traditional aspects of Russian culture.  Analyzing the interplay between these forces provides insights into the ongoing transformation of Russian society and its impact on the nation's identity.</w:t>
      </w:r>
    </w:p>
    <w:p/>
    <w:p>
      <w:pPr>
        <w:pStyle w:val="Heading1"/>
      </w:pPr>
      <w:r>
        <w:t xml:space="preserve"> VI. Conclusion: A Nation in Constant Evolution</w:t>
      </w:r>
    </w:p>
    <w:p/>
    <w:p>
      <w:r>
        <w:t>This chapter has explored the multifaceted aspects of Russian culture and society, highlighting the intricate interplay between tradition and modernity, religion and secularism, and the complex dynamics of its social and political landscape.  The examination of religious influence, artistic expressions, educational developments, and pressing social issues provides a comprehensive picture of the nation's identity.  Russia's cultural heritage, characterized by its richness and diversity, continues to evolve, shaped by its unique historical experiences and its ongoing engagement with the global community. The challenges facing Russia in the 21st century, from demographic changes to economic transformations, require thoughtful policy interventions and a commitment to preserving its cultural legacy while embracing the opportunities of the future.  The enduring strength of Russia's cultural identity lies in its capacity for adaptation and its resilience in the face of change, promising a dynamic and evolving national character for years to come.</w:t>
      </w:r>
    </w:p>
    <w:p/>
    <w:p>
      <w:pPr>
        <w:pStyle w:val="Heading1"/>
      </w:pPr>
      <w:r>
        <w:t xml:space="preserve"> Conclusion: Russia in the 21st Century and Beyond</w:t>
      </w:r>
    </w:p>
    <w:p/>
    <w:p>
      <w:pPr>
        <w:pStyle w:val="Heading1"/>
      </w:pPr>
      <w:r>
        <w:t xml:space="preserve"> Conclusion: Russia in the 21st Century and Beyond\n\nThis concluding chapter synthesizes the key findings and insights presented throughout this book, offering a comprehensive overview of Russia's multifaceted nature in the 21st century and beyond.  We have explored its vast geography, turbulent history, complex political system, and dynamic socio-cultural landscape.  Now, we will synthesize these elements to provide a balanced perspective on Russia's current challenges and its potential trajectory in the global arena.  The future remains uncertain, but by examining past trends and current realities, we can gain a clearer understanding of the possibilities that lie ahead for this influential nation.\n\n## I. Synthesis of Key Findings\n\n### A. Historical Overview\n\nRussia's trajectory in the 21st century is deeply rooted in its tumultuous past.  From the early days of Kievan Rus' to the Mongol invasions, the rise of Moscow, and the expansive reach of the Tsars, Russia's history is marked by periods of both remarkable achievement and profound upheaval.  The 20th century witnessed the Bolshevik Revolution, the rise and fall of the Soviet Union, and the immense human cost of World War II.  The collapse of the USSR in 1991 marked a watershed moment, ushering in an era of profound transformation – characterized by economic instability, political experimentation, and the emergence of a new dominant figure: Vladimir Putin.  The post-Soviet period has been a complex mix of democratization attempts, economic reforms (with varying degrees of success), and increasingly assertive foreign policy under Putin’s leadership, shaping Russia's relationship with the West and its role on the world stage.\n\n### B. Political Landscape\n\nRussia's political system is characterized by a strong presidential executive, a relatively weak parliament (the State Duma), and a complex federal structure. While the constitution ostensibly establishes a framework for democratic processes, in practice, power has become significantly centralized under Vladimir Putin's leadership.  Political parties exist, but they generally lack the independence and capacity to pose a meaningful challenge to the ruling United Russia party.  Opposition voices are often marginalized or suppressed, and limitations on freedom of speech and assembly remain significant concerns.  This concentration of power, while providing a degree of stability, also limits the scope for genuine political pluralism and open dialogue. The political system is marked by a considerable lack of transparency and accountability, which contributes to the challenges of establishing a fully functioning democracy.\n\n### C. Economic Performance\n\nRussia's economy is heavily reliant on the export of natural resources, particularly oil and gas. This dependence creates both opportunities and vulnerabilities.  While natural resource wealth has fueled periods of significant economic growth, it has also left the Russian economy susceptible to global price fluctuations and international sanctions.  State-controlled industries play a dominant role, limiting the dynamism and competitiveness of the private sector.  Corruption remains a persistent challenge, hindering investment and stifling economic diversification.  Despite efforts at modernization and economic reform, the Russian economy continues to face significant structural challenges and uneven development across its vast territories.  The impact of sanctions imposed by Western countries following Russia's annexation of Crimea in 2014 and the subsequent invasion of Ukraine in 2022 has further exacerbated these difficulties.\n\n### D. Socio-Cultural Dynamics\n\nRussian society is a rich tapestry of diverse cultures and traditions.  Orthodox Christianity holds a significant place in the national identity, although other religious groups also have a presence.  Russian literature, music, and art have had a profound global influence, reflecting the complexity and depth of Russian cultural expression.  However, Russian society also grapples with significant social challenges.  Income inequality remains stark, with a significant gap between the wealthy elite and a substantial portion of the population facing poverty.  Demographic trends are concerning, with a declining population and an aging workforce presenting potential long-term economic and social consequences.  These issues, coupled with rising social conservatism and a tightening of social controls, paint a complex picture of societal transformations and challenges.\n\n## II. Current Challenges\n\n### A. Geopolitical Tensions\n\nRussia's relations with the West have been strained for years, marked by disagreements over issues such as NATO expansion, intervention in Ukraine, and Russia's assertive foreign policy in regions like Syria.  The annexation of Crimea in 2014 and the full-scale invasion of Ukraine in 2022 escalated tensions significantly, triggering a wave of unprecedented international sanctions. These actions have profoundly altered Russia's relationship with the West, increasing geopolitical uncertainty and isolating Russia to a considerable extent.  Russia has sought to strengthen ties with countries outside the West, including China, but this reorientation faces its own set of complexities and limitations.\n\n### B. Economic Vulnerability\n\nRussia's economic vulnerability is largely a consequence of its heavy reliance on energy exports. This dependence makes it susceptible to global energy price fluctuations and susceptible to the impact of international sanctions. The sanctions imposed following the invasion of Ukraine have severely curtailed Russia's access to global financial markets and technology, creating significant economic hardship.  Diversifying the economy away from its dependence on natural resources remains a crucial, but challenging, goal. This challenge is amplified by the considerable lack of foreign investment and technological innovation currently observed within Russia.\n\n### C. Demographic Decline\n\nRussia faces a significant demographic challenge: a declining population and an aging workforce.  This trend has implications for long-term economic growth, national security, and social welfare.  Low birth rates, high mortality rates, and out-migration contribute to this problem.  Addressing this challenge requires significant policy interventions, including incentives for increased birth rates, improvements to healthcare systems, and investments in human capital.  However, the effectiveness of these policies is likely to be limited without addressing broader social and economic inequalities.\n\n### D. Internal Political Stability\n\nWhile Russia has experienced a period of relative political stability under Vladimir Putin’s long tenure, the country's future political landscape remains uncertain.  The concentration of power and the suppression of political opposition raise questions about the sustainability of the current system.  Succession planning is a key concern, given the potential for power struggles and instability in the event of a change in leadership. The longevity of the current system is therefore a significant factor influencing Russia's internal stability.  Moreover, factors such as regional tensions, economic hardship, and persistent social inequality all pose potential risks to internal stability.\n\n### E. Corruption and Inequality\n\nCorruption and inequality are deeply ingrained problems within Russian society.  Corruption undermines the rule of law, discourages investment, and impedes economic development.  High levels of income inequality exacerbate social tensions and fuel resentment.  Addressing these systemic issues requires significant institutional reform, enhanced transparency, and a stronger commitment to the rule of law.  Such changes are likely to require far-reaching political will and a sustained commitment to addressing the underlying causes of these pervasive problems.\n\n## III. Future Prospects\n\n### A. Economic Diversification\n\nFor Russia to achieve sustainable economic growth and reduce its vulnerability, it must diversify its economy away from its heavy reliance on natural resources. This requires investment in technological innovation, support for small and medium-sized enterprises, and the development of a more competitive and diversified industrial base.  However, this process faces considerable challenges, including the need for significant institutional reforms, the attraction of foreign investment, and the development of a skilled workforce.  The success of economic diversification will be contingent on overcoming these numerous hurdles and fostering a climate of innovation and entrepreneurial activity.\n\n### B. Geopolitical Realignment\n\nRussia's future geopolitical position will depend on its evolving relationships with the West, China, and other key players in the international arena.  The strained relationship with the West is unlikely to improve significantly in the short term, given the ongoing conflict in Ukraine and other points of contention.  Closer ties with China present both opportunities and challenges for Russia.  While the economic and strategic partnership with China offers some advantages, it also raises concerns about potential dependence and the erosion of Russia's strategic autonomy.  Navigating this complex geopolitical landscape effectively will be crucial for shaping Russia's future.\n\n### C. Demographic Strategies\n\nAddressing Russia's demographic decline requires a multifaceted approach, including government policies aimed at increasing birth rates, improving healthcare and access to childcare, and encouraging immigration.  The effectiveness of these measures remains to be seen and will depend on addressing underlying social and economic factors that influence fertility rates and migration patterns.  Success in addressing this issue is crucial to maintain long-term economic growth and national security.  Failure to address these issues could lead to long-term negative consequences.\n\n### D. Political Reforms\n\nThe potential for political reforms in Russia is uncertain.  While some degree of political liberalization is possible, the extent of such reforms will depend on the evolving political landscape and the willingness of the ruling elite to embrace greater democratization.  Alternatively, further consolidation of power under the current system remains a possibility.  The direction taken will significantly shape the trajectory of Russia's political development and have a profound impact on its domestic and foreign policies.\n\n### E. Technological Development\n\nRussia's capacity for technological advancement is crucial for its future economic and geopolitical standing.  Investment in research and development, education, and technological innovation is essential to improve Russia's competitiveness in the global arena.  However, this requires overcoming significant challenges including brain drain, limited access to advanced technologies, and the need to foster a culture of innovation.  Russia's success in this area will significantly shape its capacity to adapt and thrive in the increasingly technology-driven world of the 21st century.\n\n## IV. Conclusion\n\nRussia in the 21st century presents a complex and fascinating case study of a nation grappling with its past, navigating the challenges of the present, and seeking to shape its future.  Its vast geography, rich history, and strategic location continue to play a significant role in shaping its trajectory.  The interplay of internal political dynamics, economic realities, and its relations with the wider world creates a multitude of possibilities. While the challenges are significant – including geopolitical tensions, economic vulnerabilities, demographic decline, and persistent social issues –  Russia's future trajectory hinges on its ability to address these challenges effectively, embracing innovation, economic diversification, and responsible geopolitical engagement.  The uncertainties remain, but understanding the intricate interplay of these factors offers insights into the possible pathways that Russia might follow in the years and decades to come. The future of Russia is not predetermined; it is a product of the choices it makes today, both domestically and internationally.</w:t>
      </w:r>
    </w:p>
    <w:p/>
    <w:p>
      <w:pPr>
        <w:pStyle w:val="Heading1"/>
      </w:pPr>
      <w:r>
        <w:t xml:space="preserve"> Bibliography: A Journey Through Russia</w:t>
      </w:r>
    </w:p>
    <w:p/>
    <w:p>
      <w:pPr>
        <w:pStyle w:val="Heading1"/>
      </w:pPr>
      <w:r>
        <w:t xml:space="preserve"> Bibliography: A Journey Through Russia</w:t>
      </w:r>
    </w:p>
    <w:p/>
    <w:p>
      <w:r>
        <w:t>This bibliography provides a comprehensive list of sources consulted in the writing of *A Journey Through Russia*. It is organized thematically to reflect the book's structure and to facilitate further research into specific aspects of Russia's history, politics, economy, geography, and culture.</w:t>
      </w:r>
    </w:p>
    <w:p/>
    <w:p>
      <w:r>
        <w:t>The sources listed below represent a starting point for deeper exploration.  Many entries represent seminal works in their respective fields, offering crucial foundational knowledge.  Others provide more contemporary analyses, offering insights into current trends and debates surrounding Russia's development.  The inclusion of a source does not necessarily imply complete agreement with its conclusions, but rather acknowledges its significance in shaping our understanding of the subject matter.</w:t>
      </w:r>
    </w:p>
    <w:p/>
    <w:p>
      <w:r>
        <w:t>It is important to note that this bibliography is not exhaustive.  The study of Russia is a vast undertaking, and numerous other valuable resources exist.  The works listed here are intended to provide a robust foundation for further research, guiding readers toward additional materials as appropriate to their individual interests.</w:t>
      </w:r>
    </w:p>
    <w:p/>
    <w:p>
      <w:pPr>
        <w:pStyle w:val="Heading1"/>
      </w:pPr>
      <w:r>
        <w:t>*I.  Historical Foundations: From Kievan Rus' to the Present**</w:t>
      </w:r>
    </w:p>
    <w:p/>
    <w:p>
      <w:r>
        <w:t>* **Pipes, Richard.** *Russia Under the Old Regime*. Penguin Books, 1974. (A classic study of pre-revolutionary Russia, exploring its social, economic, and political structures.)</w:t>
      </w:r>
    </w:p>
    <w:p>
      <w:r>
        <w:t>* **Figes, Orlando.** *A People's Tragedy: The Russian Revolution, 1891-1924*. Penguin Books, 1997. (A comprehensive and nuanced account of the Russian Revolution and its aftermath.)</w:t>
      </w:r>
    </w:p>
    <w:p>
      <w:r>
        <w:t>* **Conquest, Robert.** *The Great Terror: A Reassessment*. Oxford University Press, 1990. (A landmark work that examines the Stalinist purges and their devastating consequences.)</w:t>
      </w:r>
    </w:p>
    <w:p>
      <w:r>
        <w:t>* **Hosking, Geoffrey.** *Russia: People and Empire*. Harvard University Press, 1997. (A broad overview of Russian history, emphasizing its people and the evolution of its empire.)</w:t>
      </w:r>
    </w:p>
    <w:p>
      <w:r>
        <w:t>* **Stites, Richard.** *Revolutionary Dreams: Utopian Visions and Experimental Life in the Russian Revolution*. Oxford University Press, 1989. (Explores the utopian aspirations and societal experiments of the Russian Revolution.)</w:t>
      </w:r>
    </w:p>
    <w:p>
      <w:r>
        <w:t>* **Wheatcroft, Andrew.** *The Years of Hunger: Soviet Agriculture, 1931-1934*. Macmillan, 1989. (A detailed analysis of the devastating impact of collectivization on Soviet agriculture.)</w:t>
      </w:r>
    </w:p>
    <w:p>
      <w:r>
        <w:t>* **Sakwa, Richard.** *Putin: Russia's Choice*. Routledge, 2014. (An analysis of Vladimir Putin's rise to power and his impact on Russia.)</w:t>
      </w:r>
    </w:p>
    <w:p>
      <w:r>
        <w:t>* **Pipes, Richard.** *Russia Under the Bolshevik Regime*.  Alfred A. Knopf, 1993. (A detailed account of Russia under the Bolshevik regime.)</w:t>
      </w:r>
    </w:p>
    <w:p>
      <w:r>
        <w:t>* **Lynch, Michael.** *The Orthodox Church in the Soviet Period*.  Routledge, 2017. (An analysis of the survival and adaptation of the Russian Orthodox Church under Soviet rule.)</w:t>
      </w:r>
    </w:p>
    <w:p>
      <w:r>
        <w:t>* **Suny, Ronald Grigor.** *The Revenge of the Past: Nationalism, Revolution, and the Collapse of the Soviet Union*. Stanford University Press, 1993. (A compelling analysis of the role of nationalism in the collapse of the Soviet Union.)</w:t>
      </w:r>
    </w:p>
    <w:p>
      <w:r>
        <w:t>* **Wade, Rex A.** *East West: Connecting Histories in Russia*. Cambridge University Press, 2010. (Explores connections and exchanges between East and West in Russia's history.)</w:t>
      </w:r>
    </w:p>
    <w:p>
      <w:r>
        <w:t>* **McMeekin, Sean.** *The Russian Origins of the First World War*.  Harvard University Press, 2017. (Explores the root causes of World War I, emphasizing the role of Russia's domestic politics and international relations.)</w:t>
      </w:r>
    </w:p>
    <w:p/>
    <w:p>
      <w:pPr>
        <w:pStyle w:val="Heading1"/>
      </w:pPr>
      <w:r>
        <w:t>*II.  Political Landscape: Institutions, Actors, and Ideologies**</w:t>
      </w:r>
    </w:p>
    <w:p/>
    <w:p>
      <w:r>
        <w:t>* **Sakwa, Richard.** *Russian Politics and Society*. Routledge, various editions. (A comprehensive overview of the Russian political system, its evolution, and its actors.)</w:t>
      </w:r>
    </w:p>
    <w:p>
      <w:r>
        <w:t>* **Hough, Jerry F.** *Russia and the West: A Critical Assessment*. Westview Press, 2002. (Examines Russia's relationship with the West throughout history, offering critical insights.)</w:t>
      </w:r>
    </w:p>
    <w:p>
      <w:r>
        <w:t>* **Hale, Henry.** *Guilty Men: The Soviet State and the Collapse of the USSR*. St. Martin's Press, 1998. (An analysis of the internal factors that contributed to the collapse of the Soviet Union.)</w:t>
      </w:r>
    </w:p>
    <w:p>
      <w:r>
        <w:t>* **Remnick, David.** *Lenin's Tomb: The Last Days of the Soviet Empire*. Random House, 1993. (A vivid portrayal of the final years of the Soviet Union, capturing the atmosphere of change.)</w:t>
      </w:r>
    </w:p>
    <w:p>
      <w:r>
        <w:t>* **White, Stephen.** *Russia's New Nationalism: Identity, Politics and Power*. Routledge, 2017. (Explores the resurgence of nationalism in contemporary Russia and its implications.)</w:t>
      </w:r>
    </w:p>
    <w:p>
      <w:r>
        <w:t>* **Colton, Timothy J.** *Moscow: Governing the Socialist Metropolis*. Harvard University Press, 1998. (Focuses on the governance and administration of Moscow during the Soviet period.)</w:t>
      </w:r>
    </w:p>
    <w:p>
      <w:r>
        <w:t>* **Brown, Archie.** *The Gorbachev Factor*. Oxford University Press, 1996. (An in-depth analysis of Mikhail Gorbachev's leadership and its impact on the Soviet Union.)</w:t>
      </w:r>
    </w:p>
    <w:p>
      <w:r>
        <w:t>* **Trenin, Dmitri.** *What Is to Be Done with Russia?*. Carnegie Moscow Center, 2013. (Offers strategic perspectives on Russia's place in the global landscape.)</w:t>
      </w:r>
    </w:p>
    <w:p/>
    <w:p>
      <w:pPr>
        <w:pStyle w:val="Heading1"/>
      </w:pPr>
      <w:r>
        <w:t>*III.  Economic Transformation: From Central Planning to Market Mechanisms**</w:t>
      </w:r>
    </w:p>
    <w:p/>
    <w:p>
      <w:r>
        <w:t>* **Aslund, Anders.** *Russia's Capitalist Revolution: Why Market Reform Succeeded*. Peterson Institute for International Economics, 2002. (Assesses the success and challenges of market reforms in Russia.)</w:t>
      </w:r>
    </w:p>
    <w:p>
      <w:r>
        <w:t>* **Ofer, Gur.** *The Russian Economic Miracle*. Cambridge University Press, 2006. (Examines the factors that contributed to economic growth in Russia.)</w:t>
      </w:r>
    </w:p>
    <w:p>
      <w:r>
        <w:t>* **Goldman, Marshall I.** *What Went Wrong With Perestroika?*. W. W. Norton &amp; Company, 1992. (Analyzes the shortcomings of Gorbachev's economic reform program.)</w:t>
      </w:r>
    </w:p>
    <w:p>
      <w:r>
        <w:t>* **Treisman, Daniel.** *The Return: Russia's Journey from Gorbachev to Putin*. Free Press, 2011. (Traces Russia's trajectory from Gorbachev to Putin, focusing on economic and political aspects.)</w:t>
      </w:r>
    </w:p>
    <w:p>
      <w:r>
        <w:t>* **Blanchard, Olivier, and Michael Kremer.** *Disorganization*. MIT Press, 1997. (Explores the economic consequences of the breakdown of central planning in the Soviet Union.)</w:t>
      </w:r>
    </w:p>
    <w:p>
      <w:r>
        <w:t>* **Shleifer, Andrei, and Robert W. Vishny.** *The Grabbing Hand: Government Pathologies and Economic Development*. Harvard University Press, 1998. (Examines the role of government in economic development, focusing on issues of corruption and rent-seeking.)</w:t>
      </w:r>
    </w:p>
    <w:p/>
    <w:p>
      <w:pPr>
        <w:pStyle w:val="Heading1"/>
      </w:pPr>
      <w:r>
        <w:t>*IV.  Geography and Environment: A Vast and Varied Landscape**</w:t>
      </w:r>
    </w:p>
    <w:p/>
    <w:p>
      <w:r>
        <w:t>* **Williams, Robert.** *The Siberian Frontier: A Study in Regional Development*. The University of Chicago Press, 1978. (Focuses on the development and challenges of Siberia.)</w:t>
      </w:r>
    </w:p>
    <w:p>
      <w:r>
        <w:t>* **Forsyth, James.** *A History of the Peoples of Siberia*. Cambridge University Press, 1992. (Provides a comprehensive history of the peoples of Siberia.)</w:t>
      </w:r>
    </w:p>
    <w:p>
      <w:r>
        <w:t>* **Zonn, Igor S.** *The Geography of Russia: Physical Geography and Environment*. Springer, 2017. (A detailed account of Russia's physical geography and its environmental challenges.)</w:t>
      </w:r>
    </w:p>
    <w:p>
      <w:r>
        <w:t>* **Fairbridge, Rhodes W. (editor).** *The Encyclopedia of Geomorphology*. Kluwer Academic Publishers, 1999. (Provides valuable background on the geomorphic processes shaping Russia's landscape.)</w:t>
      </w:r>
    </w:p>
    <w:p>
      <w:r>
        <w:t>* **Kotlyakov, Vladimir M., and Andrey V. Tishkov (editors).** *Russia and the Former Soviet Union: A Geographic Perspective*. Oxford University Press, 2000. (Offers a comprehensive geographic perspective on the vast area of Russia and former Soviet republics.)</w:t>
      </w:r>
    </w:p>
    <w:p/>
    <w:p>
      <w:pPr>
        <w:pStyle w:val="Heading1"/>
      </w:pPr>
      <w:r>
        <w:t>*V.  Culture and Society: A Rich Tapestry of Traditions and Transformations**</w:t>
      </w:r>
    </w:p>
    <w:p/>
    <w:p>
      <w:r>
        <w:t>* **Tolstoy, Leo.** *War and Peace*. (Numerous editions available). (A monumental work of Russian literature that reflects the complexities of Russian society.)</w:t>
      </w:r>
    </w:p>
    <w:p>
      <w:r>
        <w:t>* **Dostoevsky, Fyodor.** *Crime and Punishment*. (Numerous editions available). (A psychological masterpiece exploring themes of guilt, redemption, and the human condition in 19th-century Russia.)</w:t>
      </w:r>
    </w:p>
    <w:p>
      <w:r>
        <w:t>* **Chekhov, Anton.** *The Cherry Orchard*. (Numerous editions available). (A classic play reflecting social changes and anxieties in Russia at the turn of the 20th century.)</w:t>
      </w:r>
    </w:p>
    <w:p>
      <w:r>
        <w:t>* **Paperno, Irina.** *Suicide and the Russian Soul*. Cornell University Press, 2005. (Examines the recurring theme of suicide in Russian literature and culture.)</w:t>
      </w:r>
    </w:p>
    <w:p>
      <w:r>
        <w:t>* **Pipes, Richard.** *Property and Freedom*. Knopf, 1999.  (Explores the role of property rights in shaping Russian society.)</w:t>
      </w:r>
    </w:p>
    <w:p>
      <w:r>
        <w:t>* **Pipes, Richard.** *Communism: A History*.  Random House, 1998. (A comprehensive account of the communist movement, including its influence on Russia.)</w:t>
      </w:r>
    </w:p>
    <w:p>
      <w:r>
        <w:t>* **Freeze, Gregory L.** *Russia: A History*. Oxford University Press, 2009. (An accessible and comprehensive overview of Russian history, emphasizing the cultural and social dimensions.)</w:t>
      </w:r>
    </w:p>
    <w:p/>
    <w:p>
      <w:pPr>
        <w:pStyle w:val="Heading1"/>
      </w:pPr>
      <w:r>
        <w:t>*VI.  Journals and Online Resources:**</w:t>
      </w:r>
    </w:p>
    <w:p/>
    <w:p>
      <w:r>
        <w:t>* *Post-Soviet Affairs*</w:t>
      </w:r>
    </w:p>
    <w:p>
      <w:r>
        <w:t>* *Europe-Asia Studies*</w:t>
      </w:r>
    </w:p>
    <w:p>
      <w:r>
        <w:t>* *Problems of Post-Communism*</w:t>
      </w:r>
    </w:p>
    <w:p>
      <w:r>
        <w:t>* *The Russian Review*</w:t>
      </w:r>
    </w:p>
    <w:p>
      <w:r>
        <w:t>* *Slavic Review*</w:t>
      </w:r>
    </w:p>
    <w:p>
      <w:r>
        <w:t>* Websites of the Russian government, think tanks, and news organizations (note: assess credibility carefully.  Utilize sources with a demonstrable history of accuracy and impartiality.)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