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265" w:rsidRPr="00756265" w:rsidRDefault="00756265" w:rsidP="00210198">
      <w:pPr>
        <w:adjustRightInd w:val="0"/>
        <w:snapToGrid w:val="0"/>
        <w:jc w:val="center"/>
        <w:rPr>
          <w:rFonts w:ascii="標楷體" w:eastAsia="標楷體" w:hAnsi="標楷體" w:cs="Times New Roman"/>
          <w:sz w:val="32"/>
          <w:szCs w:val="28"/>
        </w:rPr>
      </w:pPr>
    </w:p>
    <w:tbl>
      <w:tblPr>
        <w:tblStyle w:val="a7"/>
        <w:tblW w:w="1051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848"/>
        <w:gridCol w:w="1420"/>
        <w:gridCol w:w="1563"/>
        <w:gridCol w:w="1704"/>
        <w:gridCol w:w="1704"/>
        <w:gridCol w:w="2273"/>
      </w:tblGrid>
      <w:tr w:rsidR="001C571B" w:rsidRPr="00210198" w:rsidTr="005A2770">
        <w:trPr>
          <w:trHeight w:val="797"/>
        </w:trPr>
        <w:tc>
          <w:tcPr>
            <w:tcW w:w="10512" w:type="dxa"/>
            <w:gridSpan w:val="6"/>
            <w:tcBorders>
              <w:bottom w:val="single" w:sz="4" w:space="0" w:color="auto"/>
            </w:tcBorders>
            <w:shd w:val="pct10" w:color="auto" w:fill="D6E3BC" w:themeFill="accent3" w:themeFillTint="66"/>
            <w:vAlign w:val="center"/>
          </w:tcPr>
          <w:p w:rsidR="001C571B" w:rsidRPr="00D31C25" w:rsidRDefault="00673BC3" w:rsidP="0023227D">
            <w:pPr>
              <w:spacing w:line="360" w:lineRule="auto"/>
              <w:jc w:val="center"/>
              <w:rPr>
                <w:rFonts w:ascii="標楷體" w:eastAsia="標楷體" w:hAnsi="標楷體" w:cs="Times New Roman"/>
                <w:b/>
                <w:color w:val="E36C0A" w:themeColor="accent6" w:themeShade="BF"/>
              </w:rPr>
            </w:pPr>
            <w:r w:rsidRPr="00D31C25">
              <w:rPr>
                <w:rFonts w:ascii="標楷體" w:eastAsia="標楷體" w:hAnsi="標楷體" w:cs="Times New Roman" w:hint="eastAsia"/>
                <w:b/>
                <w:color w:val="E36C0A" w:themeColor="accent6" w:themeShade="BF"/>
                <w:sz w:val="36"/>
              </w:rPr>
              <w:t>201</w:t>
            </w:r>
            <w:r w:rsidR="0023227D" w:rsidRPr="00D31C25">
              <w:rPr>
                <w:rFonts w:ascii="標楷體" w:eastAsia="標楷體" w:hAnsi="標楷體" w:cs="Times New Roman" w:hint="eastAsia"/>
                <w:b/>
                <w:color w:val="E36C0A" w:themeColor="accent6" w:themeShade="BF"/>
                <w:sz w:val="36"/>
              </w:rPr>
              <w:t>3</w:t>
            </w:r>
            <w:r w:rsidR="00BE3688" w:rsidRPr="00D31C25">
              <w:rPr>
                <w:rFonts w:ascii="標楷體" w:eastAsia="標楷體" w:hAnsi="標楷體" w:cs="Times New Roman" w:hint="eastAsia"/>
                <w:b/>
                <w:color w:val="E36C0A" w:themeColor="accent6" w:themeShade="BF"/>
                <w:sz w:val="36"/>
              </w:rPr>
              <w:t>軟體創作達人暑期成長營企劃書</w:t>
            </w:r>
          </w:p>
        </w:tc>
      </w:tr>
      <w:tr w:rsidR="00BE3688" w:rsidRPr="00210198" w:rsidTr="008311A7">
        <w:trPr>
          <w:trHeight w:val="769"/>
        </w:trPr>
        <w:tc>
          <w:tcPr>
            <w:tcW w:w="10512" w:type="dxa"/>
            <w:gridSpan w:val="6"/>
            <w:tcBorders>
              <w:bottom w:val="single" w:sz="4" w:space="0" w:color="auto"/>
            </w:tcBorders>
            <w:shd w:val="clear" w:color="auto" w:fill="8DB3E2" w:themeFill="text2" w:themeFillTint="66"/>
          </w:tcPr>
          <w:p w:rsidR="00BE3688" w:rsidRPr="00314EB2" w:rsidRDefault="00BE3688" w:rsidP="0064575F">
            <w:pPr>
              <w:spacing w:line="360" w:lineRule="auto"/>
              <w:jc w:val="center"/>
              <w:rPr>
                <w:rFonts w:ascii="標楷體" w:eastAsia="標楷體" w:hAnsi="標楷體" w:cs="Times New Roman"/>
                <w:b/>
              </w:rPr>
            </w:pPr>
            <w:r w:rsidRPr="00314EB2">
              <w:rPr>
                <w:rFonts w:ascii="標楷體" w:eastAsia="標楷體" w:hAnsi="標楷體" w:cs="Times New Roman" w:hint="eastAsia"/>
                <w:b/>
              </w:rPr>
              <w:t>團隊資訊</w:t>
            </w:r>
          </w:p>
        </w:tc>
      </w:tr>
      <w:tr w:rsidR="00BE3688" w:rsidRPr="00210198" w:rsidTr="008311A7">
        <w:trPr>
          <w:trHeight w:val="783"/>
        </w:trPr>
        <w:tc>
          <w:tcPr>
            <w:tcW w:w="1848" w:type="dxa"/>
            <w:shd w:val="clear" w:color="auto" w:fill="C6D9F1" w:themeFill="text2" w:themeFillTint="33"/>
          </w:tcPr>
          <w:p w:rsidR="00BE3688" w:rsidRPr="00210198" w:rsidRDefault="00BE3688" w:rsidP="009503D7">
            <w:pPr>
              <w:spacing w:beforeLines="20" w:before="72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身份別</w:t>
            </w:r>
          </w:p>
        </w:tc>
        <w:tc>
          <w:tcPr>
            <w:tcW w:w="1420" w:type="dxa"/>
            <w:shd w:val="clear" w:color="auto" w:fill="C6D9F1" w:themeFill="text2" w:themeFillTint="33"/>
          </w:tcPr>
          <w:p w:rsidR="00BE3688" w:rsidRPr="00210198" w:rsidRDefault="00BE3688" w:rsidP="009503D7">
            <w:pPr>
              <w:adjustRightInd w:val="0"/>
              <w:snapToGrid w:val="0"/>
              <w:spacing w:beforeLines="20" w:before="72" w:line="240" w:lineRule="atLeast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姓名</w:t>
            </w:r>
          </w:p>
        </w:tc>
        <w:tc>
          <w:tcPr>
            <w:tcW w:w="1563" w:type="dxa"/>
            <w:shd w:val="clear" w:color="auto" w:fill="C6D9F1" w:themeFill="text2" w:themeFillTint="33"/>
          </w:tcPr>
          <w:p w:rsidR="00BE3688" w:rsidRPr="00210198" w:rsidRDefault="00BE3688" w:rsidP="009503D7">
            <w:pPr>
              <w:adjustRightInd w:val="0"/>
              <w:snapToGrid w:val="0"/>
              <w:spacing w:beforeLines="20" w:before="72" w:line="240" w:lineRule="atLeast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學校</w:t>
            </w:r>
          </w:p>
        </w:tc>
        <w:tc>
          <w:tcPr>
            <w:tcW w:w="1704" w:type="dxa"/>
            <w:shd w:val="clear" w:color="auto" w:fill="C6D9F1" w:themeFill="text2" w:themeFillTint="33"/>
          </w:tcPr>
          <w:p w:rsidR="00BE3688" w:rsidRPr="00210198" w:rsidRDefault="00BE3688" w:rsidP="009503D7">
            <w:pPr>
              <w:adjustRightInd w:val="0"/>
              <w:snapToGrid w:val="0"/>
              <w:spacing w:beforeLines="20" w:before="72" w:line="240" w:lineRule="atLeast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系別</w:t>
            </w:r>
          </w:p>
        </w:tc>
        <w:tc>
          <w:tcPr>
            <w:tcW w:w="1704" w:type="dxa"/>
            <w:shd w:val="clear" w:color="auto" w:fill="C6D9F1" w:themeFill="text2" w:themeFillTint="33"/>
          </w:tcPr>
          <w:p w:rsidR="00BE3688" w:rsidRPr="00210198" w:rsidRDefault="00BE3688" w:rsidP="009503D7">
            <w:pPr>
              <w:adjustRightInd w:val="0"/>
              <w:snapToGrid w:val="0"/>
              <w:spacing w:beforeLines="20" w:before="72" w:line="240" w:lineRule="atLeast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連絡電話</w:t>
            </w:r>
          </w:p>
        </w:tc>
        <w:tc>
          <w:tcPr>
            <w:tcW w:w="2273" w:type="dxa"/>
            <w:shd w:val="clear" w:color="auto" w:fill="C6D9F1" w:themeFill="text2" w:themeFillTint="33"/>
          </w:tcPr>
          <w:p w:rsidR="00BE3688" w:rsidRPr="00210198" w:rsidRDefault="00BE3688" w:rsidP="009503D7">
            <w:pPr>
              <w:adjustRightInd w:val="0"/>
              <w:snapToGrid w:val="0"/>
              <w:spacing w:beforeLines="20" w:before="72" w:line="240" w:lineRule="atLeast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電子郵件</w:t>
            </w:r>
          </w:p>
        </w:tc>
      </w:tr>
      <w:tr w:rsidR="000E6582" w:rsidRPr="00210198" w:rsidTr="005A2770">
        <w:trPr>
          <w:trHeight w:val="798"/>
        </w:trPr>
        <w:tc>
          <w:tcPr>
            <w:tcW w:w="1848" w:type="dxa"/>
          </w:tcPr>
          <w:p w:rsidR="000E6582" w:rsidRDefault="000E6582" w:rsidP="000E6582">
            <w:pPr>
              <w:spacing w:beforeLines="20" w:before="72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指導老師</w:t>
            </w:r>
          </w:p>
        </w:tc>
        <w:tc>
          <w:tcPr>
            <w:tcW w:w="1420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林朝興</w:t>
            </w:r>
          </w:p>
        </w:tc>
        <w:tc>
          <w:tcPr>
            <w:tcW w:w="156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國立臺南大學</w:t>
            </w:r>
          </w:p>
        </w:tc>
        <w:tc>
          <w:tcPr>
            <w:tcW w:w="1704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資訊工程學系</w:t>
            </w:r>
          </w:p>
        </w:tc>
        <w:tc>
          <w:tcPr>
            <w:tcW w:w="1704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B27A93">
              <w:rPr>
                <w:rFonts w:ascii="標楷體" w:eastAsia="標楷體" w:hAnsi="標楷體" w:cs="Times New Roman"/>
                <w:sz w:val="36"/>
                <w:szCs w:val="36"/>
              </w:rPr>
              <w:t>0955786729</w:t>
            </w:r>
          </w:p>
        </w:tc>
        <w:tc>
          <w:tcPr>
            <w:tcW w:w="227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B27A93">
              <w:rPr>
                <w:rFonts w:ascii="標楷體" w:eastAsia="標楷體" w:hAnsi="標楷體" w:cs="Times New Roman"/>
                <w:sz w:val="36"/>
                <w:szCs w:val="36"/>
              </w:rPr>
              <w:t>mikelin@mail.nutn.edu.tw</w:t>
            </w:r>
          </w:p>
        </w:tc>
      </w:tr>
      <w:tr w:rsidR="000E6582" w:rsidRPr="00210198" w:rsidTr="005A2770">
        <w:trPr>
          <w:trHeight w:val="746"/>
        </w:trPr>
        <w:tc>
          <w:tcPr>
            <w:tcW w:w="1848" w:type="dxa"/>
          </w:tcPr>
          <w:p w:rsidR="000E6582" w:rsidRDefault="000E6582" w:rsidP="000E6582">
            <w:pPr>
              <w:spacing w:beforeLines="20" w:before="72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隊長</w:t>
            </w:r>
          </w:p>
        </w:tc>
        <w:tc>
          <w:tcPr>
            <w:tcW w:w="1420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李侑軒</w:t>
            </w:r>
          </w:p>
        </w:tc>
        <w:tc>
          <w:tcPr>
            <w:tcW w:w="156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國立臺南大學</w:t>
            </w:r>
          </w:p>
        </w:tc>
        <w:tc>
          <w:tcPr>
            <w:tcW w:w="1704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資訊工程學系</w:t>
            </w:r>
          </w:p>
        </w:tc>
        <w:tc>
          <w:tcPr>
            <w:tcW w:w="1704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0988060853</w:t>
            </w:r>
          </w:p>
        </w:tc>
        <w:tc>
          <w:tcPr>
            <w:tcW w:w="227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B27A93">
              <w:rPr>
                <w:rFonts w:ascii="標楷體" w:eastAsia="標楷體" w:hAnsi="標楷體" w:cs="Times New Roman" w:hint="eastAsia"/>
                <w:sz w:val="36"/>
                <w:szCs w:val="36"/>
              </w:rPr>
              <w:t>kadogy@gmail.com</w:t>
            </w:r>
          </w:p>
        </w:tc>
      </w:tr>
      <w:tr w:rsidR="000E6582" w:rsidRPr="00210198" w:rsidTr="005A2770">
        <w:trPr>
          <w:trHeight w:val="777"/>
        </w:trPr>
        <w:tc>
          <w:tcPr>
            <w:tcW w:w="1848" w:type="dxa"/>
          </w:tcPr>
          <w:p w:rsidR="000E6582" w:rsidRDefault="000E6582" w:rsidP="000E6582">
            <w:pPr>
              <w:spacing w:beforeLines="20" w:before="72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隊員1</w:t>
            </w:r>
          </w:p>
        </w:tc>
        <w:tc>
          <w:tcPr>
            <w:tcW w:w="1420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B27A93">
              <w:rPr>
                <w:rFonts w:ascii="標楷體" w:eastAsia="標楷體" w:hAnsi="標楷體" w:cs="Times New Roman" w:hint="eastAsia"/>
                <w:sz w:val="36"/>
                <w:szCs w:val="36"/>
              </w:rPr>
              <w:t>江啟睿</w:t>
            </w:r>
          </w:p>
        </w:tc>
        <w:tc>
          <w:tcPr>
            <w:tcW w:w="156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國立臺南大學</w:t>
            </w:r>
          </w:p>
        </w:tc>
        <w:tc>
          <w:tcPr>
            <w:tcW w:w="1704" w:type="dxa"/>
          </w:tcPr>
          <w:p w:rsidR="000E6582" w:rsidRDefault="000E6582" w:rsidP="000E6582">
            <w:r w:rsidRPr="0050468C">
              <w:rPr>
                <w:rFonts w:ascii="標楷體" w:eastAsia="標楷體" w:hAnsi="標楷體" w:cs="Times New Roman" w:hint="eastAsia"/>
                <w:sz w:val="36"/>
                <w:szCs w:val="36"/>
              </w:rPr>
              <w:t>資訊工程學系</w:t>
            </w:r>
          </w:p>
        </w:tc>
        <w:tc>
          <w:tcPr>
            <w:tcW w:w="1704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D15B04">
              <w:rPr>
                <w:rFonts w:ascii="標楷體" w:eastAsia="標楷體" w:hAnsi="標楷體" w:cs="Times New Roman"/>
                <w:sz w:val="36"/>
                <w:szCs w:val="36"/>
              </w:rPr>
              <w:t>0975122842</w:t>
            </w:r>
          </w:p>
        </w:tc>
        <w:tc>
          <w:tcPr>
            <w:tcW w:w="227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D15B04">
              <w:rPr>
                <w:rFonts w:ascii="標楷體" w:eastAsia="標楷體" w:hAnsi="標楷體" w:cs="Times New Roman"/>
                <w:sz w:val="36"/>
                <w:szCs w:val="36"/>
              </w:rPr>
              <w:t>ha9mv8c@gmail.com</w:t>
            </w:r>
          </w:p>
        </w:tc>
      </w:tr>
      <w:tr w:rsidR="000E6582" w:rsidRPr="00210198" w:rsidTr="005A2770">
        <w:trPr>
          <w:trHeight w:val="751"/>
        </w:trPr>
        <w:tc>
          <w:tcPr>
            <w:tcW w:w="1848" w:type="dxa"/>
          </w:tcPr>
          <w:p w:rsidR="000E6582" w:rsidRDefault="000E6582" w:rsidP="000E6582">
            <w:pPr>
              <w:spacing w:beforeLines="20" w:before="72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隊員2</w:t>
            </w:r>
          </w:p>
        </w:tc>
        <w:tc>
          <w:tcPr>
            <w:tcW w:w="1420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B27A93">
              <w:rPr>
                <w:rFonts w:ascii="標楷體" w:eastAsia="標楷體" w:hAnsi="標楷體" w:cs="Times New Roman" w:hint="eastAsia"/>
                <w:sz w:val="36"/>
                <w:szCs w:val="36"/>
              </w:rPr>
              <w:t>胡銘軒</w:t>
            </w:r>
          </w:p>
        </w:tc>
        <w:tc>
          <w:tcPr>
            <w:tcW w:w="156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國立臺南大學</w:t>
            </w:r>
          </w:p>
        </w:tc>
        <w:tc>
          <w:tcPr>
            <w:tcW w:w="1704" w:type="dxa"/>
          </w:tcPr>
          <w:p w:rsidR="000E6582" w:rsidRDefault="000E6582" w:rsidP="000E6582">
            <w:r w:rsidRPr="0050468C">
              <w:rPr>
                <w:rFonts w:ascii="標楷體" w:eastAsia="標楷體" w:hAnsi="標楷體" w:cs="Times New Roman" w:hint="eastAsia"/>
                <w:sz w:val="36"/>
                <w:szCs w:val="36"/>
              </w:rPr>
              <w:t>資訊工程學系</w:t>
            </w:r>
          </w:p>
        </w:tc>
        <w:tc>
          <w:tcPr>
            <w:tcW w:w="1704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D15B04">
              <w:rPr>
                <w:rFonts w:ascii="標楷體" w:eastAsia="標楷體" w:hAnsi="標楷體" w:cs="Times New Roman"/>
                <w:sz w:val="36"/>
                <w:szCs w:val="36"/>
              </w:rPr>
              <w:t>0910799735</w:t>
            </w:r>
          </w:p>
        </w:tc>
        <w:tc>
          <w:tcPr>
            <w:tcW w:w="227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D15B04">
              <w:rPr>
                <w:rFonts w:ascii="標楷體" w:eastAsia="標楷體" w:hAnsi="標楷體" w:cs="Times New Roman"/>
                <w:sz w:val="36"/>
                <w:szCs w:val="36"/>
              </w:rPr>
              <w:t>fake30820@gmail.com</w:t>
            </w:r>
          </w:p>
        </w:tc>
      </w:tr>
      <w:tr w:rsidR="000E6582" w:rsidRPr="00210198" w:rsidTr="005A2770">
        <w:trPr>
          <w:trHeight w:val="751"/>
        </w:trPr>
        <w:tc>
          <w:tcPr>
            <w:tcW w:w="1848" w:type="dxa"/>
          </w:tcPr>
          <w:p w:rsidR="000E6582" w:rsidRDefault="000E6582" w:rsidP="000E6582">
            <w:pPr>
              <w:spacing w:beforeLines="20" w:before="72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隊員3</w:t>
            </w:r>
          </w:p>
        </w:tc>
        <w:tc>
          <w:tcPr>
            <w:tcW w:w="1420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B27A93">
              <w:rPr>
                <w:rFonts w:ascii="標楷體" w:eastAsia="標楷體" w:hAnsi="標楷體" w:cs="Times New Roman" w:hint="eastAsia"/>
                <w:sz w:val="36"/>
                <w:szCs w:val="36"/>
              </w:rPr>
              <w:t>曾楷珉</w:t>
            </w:r>
          </w:p>
        </w:tc>
        <w:tc>
          <w:tcPr>
            <w:tcW w:w="156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 w:hint="eastAsia"/>
                <w:sz w:val="36"/>
                <w:szCs w:val="36"/>
              </w:rPr>
              <w:t>國立臺南大學</w:t>
            </w:r>
          </w:p>
        </w:tc>
        <w:tc>
          <w:tcPr>
            <w:tcW w:w="1704" w:type="dxa"/>
          </w:tcPr>
          <w:p w:rsidR="000E6582" w:rsidRDefault="000E6582" w:rsidP="000E6582">
            <w:r w:rsidRPr="0050468C">
              <w:rPr>
                <w:rFonts w:ascii="標楷體" w:eastAsia="標楷體" w:hAnsi="標楷體" w:cs="Times New Roman" w:hint="eastAsia"/>
                <w:sz w:val="36"/>
                <w:szCs w:val="36"/>
              </w:rPr>
              <w:t>資訊工程學系</w:t>
            </w:r>
          </w:p>
        </w:tc>
        <w:tc>
          <w:tcPr>
            <w:tcW w:w="1704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D15B04">
              <w:rPr>
                <w:rFonts w:ascii="標楷體" w:eastAsia="標楷體" w:hAnsi="標楷體" w:cs="Times New Roman"/>
                <w:sz w:val="36"/>
                <w:szCs w:val="36"/>
              </w:rPr>
              <w:t>0978310723</w:t>
            </w:r>
          </w:p>
        </w:tc>
        <w:tc>
          <w:tcPr>
            <w:tcW w:w="2273" w:type="dxa"/>
          </w:tcPr>
          <w:p w:rsidR="000E6582" w:rsidRDefault="000E6582" w:rsidP="000E6582">
            <w:pPr>
              <w:adjustRightInd w:val="0"/>
              <w:snapToGrid w:val="0"/>
              <w:spacing w:beforeLines="20" w:before="72"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D15B04">
              <w:rPr>
                <w:rFonts w:ascii="標楷體" w:eastAsia="標楷體" w:hAnsi="標楷體" w:cs="Times New Roman"/>
                <w:sz w:val="36"/>
                <w:szCs w:val="36"/>
              </w:rPr>
              <w:t>icarus0723@hotmail.com.tw</w:t>
            </w:r>
          </w:p>
        </w:tc>
      </w:tr>
      <w:tr w:rsidR="00817EF3" w:rsidRPr="00210198" w:rsidTr="00145E50">
        <w:trPr>
          <w:trHeight w:val="706"/>
        </w:trPr>
        <w:tc>
          <w:tcPr>
            <w:tcW w:w="10512" w:type="dxa"/>
            <w:gridSpan w:val="6"/>
            <w:shd w:val="clear" w:color="auto" w:fill="8DB3E2" w:themeFill="text2" w:themeFillTint="66"/>
          </w:tcPr>
          <w:p w:rsidR="00817EF3" w:rsidRPr="007C787C" w:rsidRDefault="00817EF3" w:rsidP="00817EF3">
            <w:pPr>
              <w:spacing w:line="360" w:lineRule="auto"/>
              <w:jc w:val="center"/>
              <w:rPr>
                <w:rFonts w:ascii="標楷體" w:eastAsia="標楷體" w:hAnsi="標楷體" w:cs="Times New Roman"/>
                <w:color w:val="FF0000"/>
              </w:rPr>
            </w:pPr>
            <w:r>
              <w:rPr>
                <w:rFonts w:ascii="標楷體" w:eastAsia="標楷體" w:hAnsi="標楷體" w:cs="Times New Roman" w:hint="eastAsia"/>
              </w:rPr>
              <w:t>學生證影印本(正反面)</w:t>
            </w:r>
            <w:bookmarkStart w:id="0" w:name="_GoBack"/>
            <w:bookmarkEnd w:id="0"/>
          </w:p>
        </w:tc>
      </w:tr>
      <w:tr w:rsidR="00817EF3" w:rsidRPr="00210198" w:rsidTr="005A2770">
        <w:trPr>
          <w:trHeight w:val="14416"/>
        </w:trPr>
        <w:tc>
          <w:tcPr>
            <w:tcW w:w="10512" w:type="dxa"/>
            <w:gridSpan w:val="6"/>
          </w:tcPr>
          <w:p w:rsidR="00817EF3" w:rsidRDefault="003C590A" w:rsidP="00BE3688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 w:val="36"/>
                <w:szCs w:val="36"/>
              </w:rPr>
            </w:pPr>
            <w:r>
              <w:rPr>
                <w:rFonts w:ascii="標楷體" w:eastAsia="標楷體" w:hAnsi="標楷體" w:cs="Times New Roman"/>
                <w:noProof/>
                <w:sz w:val="36"/>
                <w:szCs w:val="36"/>
              </w:rPr>
              <w:lastRenderedPageBreak/>
              <w:pict>
                <v:rect id="_x0000_s1046" style="position:absolute;margin-left:7.85pt;margin-top:521.95pt;width:237.4pt;height:157.65pt;z-index:251664384;mso-position-horizontal-relative:text;mso-position-vertical-relative:text">
                  <v:textbox style="mso-next-textbox:#_x0000_s1046">
                    <w:txbxContent>
                      <w:p w:rsidR="0061046F" w:rsidRDefault="0070791E" w:rsidP="0061046F">
                        <w:pPr>
                          <w:jc w:val="center"/>
                        </w:pPr>
                        <w:r w:rsidRPr="005E7FF4">
                          <w:rPr>
                            <w:noProof/>
                          </w:rPr>
                          <w:drawing>
                            <wp:inline distT="0" distB="0" distL="0" distR="0" wp14:anchorId="619F86D3" wp14:editId="40042AD6">
                              <wp:extent cx="2822575" cy="1744980"/>
                              <wp:effectExtent l="0" t="0" r="0" b="0"/>
                              <wp:docPr id="3" name="圖片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22575" cy="17449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標楷體" w:eastAsia="標楷體" w:hAnsi="標楷體" w:cs="Times New Roman"/>
                <w:noProof/>
                <w:sz w:val="36"/>
                <w:szCs w:val="36"/>
              </w:rPr>
              <w:pict>
                <v:rect id="_x0000_s1047" style="position:absolute;margin-left:265.35pt;margin-top:521.95pt;width:237.4pt;height:157.65pt;z-index:251665408;mso-position-horizontal-relative:text;mso-position-vertical-relative:text">
                  <v:textbox style="mso-next-textbox:#_x0000_s1047">
                    <w:txbxContent>
                      <w:p w:rsidR="0061046F" w:rsidRDefault="0070791E" w:rsidP="0061046F">
                        <w:pPr>
                          <w:jc w:val="center"/>
                        </w:pPr>
                        <w:r w:rsidRPr="005E7FF4">
                          <w:rPr>
                            <w:noProof/>
                          </w:rPr>
                          <w:drawing>
                            <wp:inline distT="0" distB="0" distL="0" distR="0" wp14:anchorId="357897E6" wp14:editId="6E6818D6">
                              <wp:extent cx="2822575" cy="1732915"/>
                              <wp:effectExtent l="0" t="0" r="0" b="0"/>
                              <wp:docPr id="4" name="圖片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22575" cy="17329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標楷體" w:eastAsia="標楷體" w:hAnsi="標楷體" w:cs="Times New Roman"/>
                <w:noProof/>
                <w:sz w:val="36"/>
                <w:szCs w:val="36"/>
              </w:rPr>
              <w:pict>
                <v:rect id="_x0000_s1041" style="position:absolute;margin-left:7.85pt;margin-top:350.95pt;width:237.4pt;height:157.65pt;z-index:251662336;mso-position-horizontal-relative:text;mso-position-vertical-relative:text">
                  <v:textbox style="mso-next-textbox:#_x0000_s1041">
                    <w:txbxContent>
                      <w:p w:rsidR="0061046F" w:rsidRDefault="0070791E" w:rsidP="0061046F">
                        <w:pPr>
                          <w:jc w:val="center"/>
                        </w:pPr>
                        <w:r w:rsidRPr="005E7FF4">
                          <w:rPr>
                            <w:noProof/>
                          </w:rPr>
                          <w:drawing>
                            <wp:inline distT="0" distB="0" distL="0" distR="0" wp14:anchorId="383D3573" wp14:editId="1F38600F">
                              <wp:extent cx="2822575" cy="1809115"/>
                              <wp:effectExtent l="0" t="0" r="0" b="0"/>
                              <wp:docPr id="6" name="圖片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22575" cy="1809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標楷體" w:eastAsia="標楷體" w:hAnsi="標楷體" w:cs="Times New Roman"/>
                <w:noProof/>
                <w:sz w:val="36"/>
                <w:szCs w:val="36"/>
              </w:rPr>
              <w:pict>
                <v:rect id="_x0000_s1040" style="position:absolute;margin-left:265.35pt;margin-top:181.4pt;width:237.4pt;height:157.65pt;z-index:251661312;mso-position-horizontal-relative:text;mso-position-vertical-relative:text">
                  <v:textbox style="mso-next-textbox:#_x0000_s1040">
                    <w:txbxContent>
                      <w:p w:rsidR="0061046F" w:rsidRDefault="0070791E" w:rsidP="0061046F">
                        <w:pPr>
                          <w:jc w:val="center"/>
                        </w:pPr>
                        <w:r w:rsidRPr="005E7FF4">
                          <w:rPr>
                            <w:noProof/>
                          </w:rPr>
                          <w:drawing>
                            <wp:inline distT="0" distB="0" distL="0" distR="0" wp14:anchorId="06223E91" wp14:editId="6AC6ED2E">
                              <wp:extent cx="2822575" cy="1735455"/>
                              <wp:effectExtent l="0" t="0" r="0" b="0"/>
                              <wp:docPr id="7" name="圖片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22575" cy="17354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標楷體" w:eastAsia="標楷體" w:hAnsi="標楷體" w:cs="Times New Roman"/>
                <w:noProof/>
                <w:sz w:val="36"/>
                <w:szCs w:val="36"/>
              </w:rPr>
              <w:pict>
                <v:rect id="_x0000_s1039" style="position:absolute;margin-left:7.85pt;margin-top:181.4pt;width:237.4pt;height:157.65pt;z-index:251660288;mso-position-horizontal-relative:text;mso-position-vertical-relative:text">
                  <v:textbox style="mso-next-textbox:#_x0000_s1039">
                    <w:txbxContent>
                      <w:p w:rsidR="0061046F" w:rsidRDefault="0070791E" w:rsidP="0061046F">
                        <w:pPr>
                          <w:jc w:val="center"/>
                        </w:pPr>
                        <w:r w:rsidRPr="005E7FF4">
                          <w:rPr>
                            <w:noProof/>
                          </w:rPr>
                          <w:drawing>
                            <wp:inline distT="0" distB="0" distL="0" distR="0" wp14:anchorId="54392D1F" wp14:editId="3084D016">
                              <wp:extent cx="2822575" cy="1766570"/>
                              <wp:effectExtent l="0" t="0" r="0" b="0"/>
                              <wp:docPr id="8" name="圖片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22575" cy="17665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標楷體" w:eastAsia="標楷體" w:hAnsi="標楷體" w:cs="Times New Roman"/>
                <w:noProof/>
                <w:sz w:val="36"/>
                <w:szCs w:val="36"/>
              </w:rPr>
              <w:pict>
                <v:rect id="_x0000_s1037" style="position:absolute;margin-left:7.85pt;margin-top:11.45pt;width:237.4pt;height:157.65pt;z-index:251658240;mso-position-horizontal-relative:text;mso-position-vertical-relative:text">
                  <v:textbox style="mso-next-textbox:#_x0000_s1037">
                    <w:txbxContent>
                      <w:p w:rsidR="0061046F" w:rsidRDefault="0070791E" w:rsidP="0061046F">
                        <w:pPr>
                          <w:jc w:val="center"/>
                        </w:pPr>
                        <w:r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6B39D082" wp14:editId="24010609">
                              <wp:extent cx="2822575" cy="1766320"/>
                              <wp:effectExtent l="0" t="0" r="0" b="0"/>
                              <wp:docPr id="9" name="圖片 9" descr="C:\Users\Kadogy\Desktop\未命名-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 descr="C:\Users\Kadogy\Desktop\未命名-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22575" cy="17663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標楷體" w:eastAsia="標楷體" w:hAnsi="標楷體" w:cs="Times New Roman"/>
                <w:noProof/>
                <w:sz w:val="36"/>
                <w:szCs w:val="36"/>
              </w:rPr>
              <w:pict>
                <v:rect id="_x0000_s1038" style="position:absolute;margin-left:265.35pt;margin-top:11.45pt;width:237.4pt;height:157.65pt;z-index:251659264;mso-position-horizontal-relative:text;mso-position-vertical-relative:text">
                  <v:textbox style="mso-next-textbox:#_x0000_s1038">
                    <w:txbxContent>
                      <w:p w:rsidR="0061046F" w:rsidRDefault="0070791E" w:rsidP="0061046F">
                        <w:pPr>
                          <w:jc w:val="center"/>
                        </w:pPr>
                        <w:r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6F9A400A" wp14:editId="0B97A324">
                              <wp:extent cx="2819400" cy="1752600"/>
                              <wp:effectExtent l="0" t="0" r="0" b="0"/>
                              <wp:docPr id="10" name="圖片 10" descr="C:\Users\Kadogy\Desktop\未命名-1 拷貝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 descr="C:\Users\Kadogy\Desktop\未命名-1 拷貝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19400" cy="1752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標楷體" w:eastAsia="標楷體" w:hAnsi="標楷體" w:cs="Times New Roman"/>
                <w:noProof/>
                <w:sz w:val="36"/>
                <w:szCs w:val="36"/>
              </w:rPr>
              <w:pict>
                <v:rect id="_x0000_s1043" style="position:absolute;margin-left:265.35pt;margin-top:350.95pt;width:237.4pt;height:157.65pt;z-index:251663360;mso-position-horizontal-relative:text;mso-position-vertical-relative:text">
                  <v:textbox style="mso-next-textbox:#_x0000_s1043">
                    <w:txbxContent>
                      <w:p w:rsidR="0061046F" w:rsidRDefault="0070791E" w:rsidP="0061046F">
                        <w:pPr>
                          <w:jc w:val="center"/>
                        </w:pPr>
                        <w:r w:rsidRPr="005E7FF4">
                          <w:rPr>
                            <w:noProof/>
                          </w:rPr>
                          <w:drawing>
                            <wp:inline distT="0" distB="0" distL="0" distR="0" wp14:anchorId="61BBD63C" wp14:editId="7E169854">
                              <wp:extent cx="2822575" cy="1730375"/>
                              <wp:effectExtent l="0" t="0" r="0" b="0"/>
                              <wp:docPr id="11" name="圖片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22575" cy="1730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</w:tc>
      </w:tr>
    </w:tbl>
    <w:p w:rsidR="009E1F17" w:rsidRDefault="009E1F17" w:rsidP="00617980">
      <w:pPr>
        <w:rPr>
          <w:rFonts w:ascii="標楷體" w:eastAsia="標楷體" w:hAnsi="標楷體" w:cs="Times New Roman"/>
        </w:rPr>
      </w:pPr>
    </w:p>
    <w:p w:rsidR="005A2770" w:rsidRDefault="005A2770" w:rsidP="00617980">
      <w:pPr>
        <w:rPr>
          <w:rFonts w:ascii="標楷體" w:eastAsia="標楷體" w:hAnsi="標楷體" w:cs="Times New Roman"/>
        </w:rPr>
      </w:pPr>
    </w:p>
    <w:tbl>
      <w:tblPr>
        <w:tblStyle w:val="a7"/>
        <w:tblW w:w="1063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844"/>
        <w:gridCol w:w="1417"/>
        <w:gridCol w:w="2835"/>
        <w:gridCol w:w="2552"/>
        <w:gridCol w:w="1984"/>
      </w:tblGrid>
      <w:tr w:rsidR="0095098B" w:rsidRPr="00210198" w:rsidTr="008311A7">
        <w:trPr>
          <w:trHeight w:val="552"/>
        </w:trPr>
        <w:tc>
          <w:tcPr>
            <w:tcW w:w="10632" w:type="dxa"/>
            <w:gridSpan w:val="5"/>
            <w:shd w:val="clear" w:color="auto" w:fill="8DB3E2" w:themeFill="text2" w:themeFillTint="66"/>
          </w:tcPr>
          <w:p w:rsidR="0095098B" w:rsidRPr="00314EB2" w:rsidRDefault="0095098B" w:rsidP="0064575F">
            <w:pPr>
              <w:spacing w:line="360" w:lineRule="auto"/>
              <w:jc w:val="center"/>
              <w:rPr>
                <w:rFonts w:ascii="標楷體" w:eastAsia="標楷體" w:hAnsi="標楷體" w:cs="Times New Roman"/>
                <w:b/>
              </w:rPr>
            </w:pPr>
            <w:r w:rsidRPr="00314EB2">
              <w:rPr>
                <w:rFonts w:ascii="標楷體" w:eastAsia="標楷體" w:hAnsi="標楷體" w:cs="Times New Roman" w:hint="eastAsia"/>
                <w:b/>
              </w:rPr>
              <w:lastRenderedPageBreak/>
              <w:t>開發能力</w:t>
            </w:r>
          </w:p>
        </w:tc>
      </w:tr>
      <w:tr w:rsidR="009E1F17" w:rsidRPr="00210198" w:rsidTr="009E1F17">
        <w:trPr>
          <w:trHeight w:val="896"/>
        </w:trPr>
        <w:tc>
          <w:tcPr>
            <w:tcW w:w="1844" w:type="dxa"/>
          </w:tcPr>
          <w:p w:rsidR="009E1F17" w:rsidRPr="00210198" w:rsidRDefault="009E1F17" w:rsidP="009E1F17">
            <w:pPr>
              <w:spacing w:line="600" w:lineRule="auto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程式語言</w:t>
            </w:r>
          </w:p>
        </w:tc>
        <w:tc>
          <w:tcPr>
            <w:tcW w:w="8788" w:type="dxa"/>
            <w:gridSpan w:val="4"/>
          </w:tcPr>
          <w:p w:rsidR="009E1F17" w:rsidRDefault="009E1F17" w:rsidP="004E464E">
            <w:pPr>
              <w:adjustRightInd w:val="0"/>
              <w:snapToGrid w:val="0"/>
              <w:spacing w:line="360" w:lineRule="auto"/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 w:hint="eastAsia"/>
              </w:rPr>
              <w:t xml:space="preserve">□Assembly  </w:t>
            </w:r>
            <w:r w:rsidR="00C96BD1">
              <w:rPr>
                <w:rFonts w:ascii="標楷體" w:eastAsia="標楷體" w:hAnsi="標楷體" w:hint="eastAsia"/>
              </w:rPr>
              <w:sym w:font="Wingdings" w:char="F0FE"/>
            </w:r>
            <w:r w:rsidRPr="00EB2E06">
              <w:rPr>
                <w:rFonts w:ascii="標楷體" w:eastAsia="標楷體" w:hAnsi="標楷體" w:hint="eastAsia"/>
              </w:rPr>
              <w:t xml:space="preserve">C  </w:t>
            </w:r>
            <w:r w:rsidR="00C96BD1">
              <w:rPr>
                <w:rFonts w:ascii="標楷體" w:eastAsia="標楷體" w:hAnsi="標楷體" w:hint="eastAsia"/>
              </w:rPr>
              <w:sym w:font="Wingdings" w:char="F0FE"/>
            </w:r>
            <w:r w:rsidRPr="00EB2E06">
              <w:rPr>
                <w:rFonts w:ascii="標楷體" w:eastAsia="標楷體" w:hAnsi="標楷體" w:hint="eastAsia"/>
              </w:rPr>
              <w:t xml:space="preserve">C++  </w:t>
            </w:r>
            <w:r w:rsidR="003D1DC1">
              <w:rPr>
                <w:rFonts w:ascii="標楷體" w:eastAsia="標楷體" w:hAnsi="標楷體" w:hint="eastAsia"/>
              </w:rPr>
              <w:sym w:font="Wingdings" w:char="F0FE"/>
            </w:r>
            <w:r w:rsidRPr="00EB2E06">
              <w:rPr>
                <w:rFonts w:ascii="標楷體" w:eastAsia="標楷體" w:hAnsi="標楷體" w:hint="eastAsia"/>
              </w:rPr>
              <w:t xml:space="preserve">Java  □Perl  </w:t>
            </w:r>
            <w:r w:rsidR="00C96BD1">
              <w:rPr>
                <w:rFonts w:ascii="標楷體" w:eastAsia="標楷體" w:hAnsi="標楷體" w:hint="eastAsia"/>
              </w:rPr>
              <w:sym w:font="Wingdings" w:char="F0FE"/>
            </w:r>
            <w:r w:rsidRPr="00EB2E06">
              <w:rPr>
                <w:rFonts w:ascii="標楷體" w:eastAsia="標楷體" w:hAnsi="標楷體" w:hint="eastAsia"/>
              </w:rPr>
              <w:t xml:space="preserve">PHP  □Python  □Ruby   </w:t>
            </w:r>
          </w:p>
          <w:p w:rsidR="009E1F17" w:rsidRPr="00210198" w:rsidRDefault="00C96BD1" w:rsidP="004E464E">
            <w:pPr>
              <w:adjustRightInd w:val="0"/>
              <w:snapToGrid w:val="0"/>
              <w:spacing w:line="360" w:lineRule="auto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hint="eastAsia"/>
              </w:rPr>
              <w:sym w:font="Wingdings" w:char="F0FE"/>
            </w:r>
            <w:r w:rsidR="009E1F17" w:rsidRPr="00EB2E06">
              <w:rPr>
                <w:rFonts w:ascii="標楷體" w:eastAsia="標楷體" w:hAnsi="標楷體" w:hint="eastAsia"/>
              </w:rPr>
              <w:t>其他</w:t>
            </w:r>
            <w:r w:rsidRPr="00C96BD1">
              <w:rPr>
                <w:rFonts w:ascii="標楷體" w:eastAsia="標楷體" w:hAnsi="標楷體" w:hint="eastAsia"/>
                <w:u w:val="single"/>
              </w:rPr>
              <w:t xml:space="preserve"> </w:t>
            </w:r>
            <w:r w:rsidRPr="00C96BD1">
              <w:rPr>
                <w:rFonts w:ascii="標楷體" w:eastAsia="標楷體" w:hAnsi="標楷體"/>
                <w:u w:val="single"/>
              </w:rPr>
              <w:t>C#.NET</w:t>
            </w:r>
            <w:r w:rsidRPr="00C96BD1">
              <w:rPr>
                <w:rFonts w:ascii="標楷體" w:eastAsia="標楷體" w:hAnsi="標楷體" w:hint="eastAsia"/>
                <w:u w:val="single"/>
              </w:rPr>
              <w:t>、</w:t>
            </w:r>
            <w:r w:rsidRPr="00C96BD1">
              <w:rPr>
                <w:rFonts w:ascii="標楷體" w:eastAsia="標楷體" w:hAnsi="標楷體"/>
                <w:u w:val="single"/>
              </w:rPr>
              <w:t>VB.NET</w:t>
            </w:r>
            <w:r w:rsidRPr="00C96BD1">
              <w:rPr>
                <w:rFonts w:ascii="標楷體" w:eastAsia="標楷體" w:hAnsi="標楷體" w:hint="eastAsia"/>
                <w:u w:val="single"/>
              </w:rPr>
              <w:t>、HTML、CSS、JavaScript</w:t>
            </w:r>
          </w:p>
        </w:tc>
      </w:tr>
      <w:tr w:rsidR="009E1F17" w:rsidRPr="00210198" w:rsidTr="006120E4">
        <w:trPr>
          <w:trHeight w:val="572"/>
        </w:trPr>
        <w:tc>
          <w:tcPr>
            <w:tcW w:w="1844" w:type="dxa"/>
          </w:tcPr>
          <w:p w:rsidR="009E1F17" w:rsidRDefault="009E1F17" w:rsidP="009E1F17">
            <w:pPr>
              <w:spacing w:line="600" w:lineRule="auto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作業系統</w:t>
            </w:r>
          </w:p>
        </w:tc>
        <w:tc>
          <w:tcPr>
            <w:tcW w:w="8788" w:type="dxa"/>
            <w:gridSpan w:val="4"/>
          </w:tcPr>
          <w:p w:rsidR="009E1F17" w:rsidRPr="009E1F17" w:rsidRDefault="00C96BD1" w:rsidP="00C96BD1">
            <w:pPr>
              <w:adjustRightInd w:val="0"/>
              <w:snapToGrid w:val="0"/>
              <w:spacing w:line="360" w:lineRule="auto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hint="eastAsia"/>
              </w:rPr>
              <w:sym w:font="Wingdings" w:char="F0FE"/>
            </w:r>
            <w:r w:rsidR="009E1F17" w:rsidRPr="00EB2E06">
              <w:rPr>
                <w:rFonts w:ascii="標楷體" w:eastAsia="標楷體" w:hAnsi="標楷體" w:hint="eastAsia"/>
              </w:rPr>
              <w:t xml:space="preserve">Windows  □FreeBSD  </w:t>
            </w:r>
            <w:r>
              <w:rPr>
                <w:rFonts w:ascii="標楷體" w:eastAsia="標楷體" w:hAnsi="標楷體" w:hint="eastAsia"/>
              </w:rPr>
              <w:sym w:font="Wingdings" w:char="F0FE"/>
            </w:r>
            <w:r w:rsidR="009E1F17" w:rsidRPr="00EB2E06">
              <w:rPr>
                <w:rFonts w:ascii="標楷體" w:eastAsia="標楷體" w:hAnsi="標楷體" w:hint="eastAsia"/>
              </w:rPr>
              <w:t xml:space="preserve">Linux  </w:t>
            </w:r>
            <w:r>
              <w:rPr>
                <w:rFonts w:ascii="標楷體" w:eastAsia="標楷體" w:hAnsi="標楷體" w:hint="eastAsia"/>
              </w:rPr>
              <w:sym w:font="Wingdings" w:char="F0FE"/>
            </w:r>
            <w:r w:rsidR="00B3081E">
              <w:rPr>
                <w:rFonts w:ascii="標楷體" w:eastAsia="標楷體" w:hAnsi="標楷體" w:hint="eastAsia"/>
              </w:rPr>
              <w:t>Android</w:t>
            </w:r>
            <w:r w:rsidR="00B3081E" w:rsidRPr="00B3081E"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sym w:font="Wingdings" w:char="F0FE"/>
            </w:r>
            <w:r w:rsidR="009E1F17" w:rsidRPr="00EB2E06">
              <w:rPr>
                <w:rFonts w:ascii="標楷體" w:eastAsia="標楷體" w:hAnsi="標楷體" w:hint="eastAsia"/>
              </w:rPr>
              <w:t xml:space="preserve">Java Environment  </w:t>
            </w:r>
            <w:r>
              <w:rPr>
                <w:rFonts w:ascii="標楷體" w:eastAsia="標楷體" w:hAnsi="標楷體" w:hint="eastAsia"/>
              </w:rPr>
              <w:sym w:font="Wingdings" w:char="F0FE"/>
            </w:r>
            <w:r w:rsidR="009E1F17" w:rsidRPr="00EB2E06">
              <w:rPr>
                <w:rFonts w:ascii="標楷體" w:eastAsia="標楷體" w:hAnsi="標楷體" w:hint="eastAsia"/>
              </w:rPr>
              <w:t>.NET Environment  □</w:t>
            </w:r>
            <w:r w:rsidR="00B3081E">
              <w:rPr>
                <w:rFonts w:ascii="標楷體" w:eastAsia="標楷體" w:hAnsi="標楷體" w:hint="eastAsia"/>
              </w:rPr>
              <w:t>i</w:t>
            </w:r>
            <w:r w:rsidR="009E1F17" w:rsidRPr="00EB2E06">
              <w:rPr>
                <w:rFonts w:ascii="標楷體" w:eastAsia="標楷體" w:hAnsi="標楷體" w:hint="eastAsia"/>
              </w:rPr>
              <w:t>OS  □MacOS</w:t>
            </w:r>
            <w:r w:rsidR="00B3081E">
              <w:rPr>
                <w:rFonts w:ascii="標楷體" w:eastAsia="標楷體" w:hAnsi="標楷體" w:hint="eastAsia"/>
              </w:rPr>
              <w:t>X</w:t>
            </w:r>
            <w:r w:rsidR="009E1F17" w:rsidRPr="00EB2E06">
              <w:rPr>
                <w:rFonts w:ascii="標楷體" w:eastAsia="標楷體" w:hAnsi="標楷體" w:hint="eastAsia"/>
              </w:rPr>
              <w:t xml:space="preserve">  □其他</w:t>
            </w:r>
            <w:r w:rsidR="009E1F17">
              <w:rPr>
                <w:rFonts w:ascii="標楷體" w:eastAsia="標楷體" w:hAnsi="標楷體" w:hint="eastAsia"/>
              </w:rPr>
              <w:t>______</w:t>
            </w:r>
          </w:p>
        </w:tc>
      </w:tr>
      <w:tr w:rsidR="0064575F" w:rsidRPr="00210198" w:rsidTr="0064575F">
        <w:trPr>
          <w:trHeight w:val="324"/>
        </w:trPr>
        <w:tc>
          <w:tcPr>
            <w:tcW w:w="1844" w:type="dxa"/>
            <w:vMerge w:val="restart"/>
          </w:tcPr>
          <w:p w:rsidR="0064575F" w:rsidRDefault="0064575F" w:rsidP="009503D7">
            <w:pPr>
              <w:spacing w:beforeLines="100" w:before="360" w:line="480" w:lineRule="auto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得獎紀錄</w:t>
            </w:r>
          </w:p>
        </w:tc>
        <w:tc>
          <w:tcPr>
            <w:tcW w:w="1417" w:type="dxa"/>
          </w:tcPr>
          <w:p w:rsidR="0064575F" w:rsidRPr="0064575F" w:rsidRDefault="0064575F" w:rsidP="0064575F">
            <w:pPr>
              <w:adjustRightInd w:val="0"/>
              <w:snapToGrid w:val="0"/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得獎者</w:t>
            </w:r>
          </w:p>
        </w:tc>
        <w:tc>
          <w:tcPr>
            <w:tcW w:w="2835" w:type="dxa"/>
          </w:tcPr>
          <w:p w:rsidR="0064575F" w:rsidRPr="0064575F" w:rsidRDefault="0064575F" w:rsidP="0064575F">
            <w:pPr>
              <w:adjustRightInd w:val="0"/>
              <w:snapToGrid w:val="0"/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競賽活動</w:t>
            </w:r>
          </w:p>
        </w:tc>
        <w:tc>
          <w:tcPr>
            <w:tcW w:w="2552" w:type="dxa"/>
          </w:tcPr>
          <w:p w:rsidR="0064575F" w:rsidRPr="0064575F" w:rsidRDefault="0064575F" w:rsidP="0064575F">
            <w:pPr>
              <w:adjustRightInd w:val="0"/>
              <w:snapToGrid w:val="0"/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競賽題目</w:t>
            </w:r>
          </w:p>
        </w:tc>
        <w:tc>
          <w:tcPr>
            <w:tcW w:w="1984" w:type="dxa"/>
          </w:tcPr>
          <w:p w:rsidR="0064575F" w:rsidRPr="0064575F" w:rsidRDefault="0064575F" w:rsidP="0064575F">
            <w:pPr>
              <w:adjustRightInd w:val="0"/>
              <w:snapToGrid w:val="0"/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獎項</w:t>
            </w:r>
          </w:p>
        </w:tc>
      </w:tr>
      <w:tr w:rsidR="0064575F" w:rsidRPr="00210198" w:rsidTr="004E464E">
        <w:trPr>
          <w:trHeight w:val="382"/>
        </w:trPr>
        <w:tc>
          <w:tcPr>
            <w:tcW w:w="1844" w:type="dxa"/>
            <w:vMerge/>
          </w:tcPr>
          <w:p w:rsidR="0064575F" w:rsidRDefault="0064575F" w:rsidP="009503D7">
            <w:pPr>
              <w:spacing w:beforeLines="100" w:before="360" w:line="1140" w:lineRule="auto"/>
              <w:jc w:val="center"/>
              <w:rPr>
                <w:rFonts w:ascii="標楷體" w:eastAsia="標楷體" w:hAnsi="標楷體" w:cs="Times New Roman"/>
              </w:rPr>
            </w:pPr>
          </w:p>
        </w:tc>
        <w:tc>
          <w:tcPr>
            <w:tcW w:w="1417" w:type="dxa"/>
          </w:tcPr>
          <w:p w:rsidR="0064575F" w:rsidRDefault="00F37EFD" w:rsidP="00620CD4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李侑軒</w:t>
            </w:r>
          </w:p>
        </w:tc>
        <w:tc>
          <w:tcPr>
            <w:tcW w:w="2835" w:type="dxa"/>
          </w:tcPr>
          <w:p w:rsidR="0064575F" w:rsidRDefault="00F37EFD" w:rsidP="0064575F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南大資工系畢業專題競賽</w:t>
            </w:r>
          </w:p>
        </w:tc>
        <w:tc>
          <w:tcPr>
            <w:tcW w:w="2552" w:type="dxa"/>
          </w:tcPr>
          <w:p w:rsidR="0064575F" w:rsidRPr="00231DEE" w:rsidRDefault="00F37EFD" w:rsidP="0064575F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Shikar!</w:t>
            </w:r>
            <w:r>
              <w:rPr>
                <w:rFonts w:ascii="標楷體" w:eastAsia="標楷體" w:hAnsi="標楷體" w:cs="Times New Roman" w:hint="eastAsia"/>
                <w:szCs w:val="24"/>
              </w:rPr>
              <w:t>多功能三對三鬥牛記分板</w:t>
            </w:r>
          </w:p>
        </w:tc>
        <w:tc>
          <w:tcPr>
            <w:tcW w:w="1984" w:type="dxa"/>
          </w:tcPr>
          <w:p w:rsidR="0064575F" w:rsidRPr="006A6084" w:rsidRDefault="00F37EFD" w:rsidP="0064575F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第一名</w:t>
            </w:r>
          </w:p>
        </w:tc>
      </w:tr>
      <w:tr w:rsidR="00F37EFD" w:rsidRPr="00210198" w:rsidTr="004E464E">
        <w:trPr>
          <w:trHeight w:val="382"/>
        </w:trPr>
        <w:tc>
          <w:tcPr>
            <w:tcW w:w="1844" w:type="dxa"/>
            <w:vMerge/>
          </w:tcPr>
          <w:p w:rsidR="00F37EFD" w:rsidRDefault="00F37EFD" w:rsidP="00F37EFD">
            <w:pPr>
              <w:spacing w:beforeLines="100" w:before="360" w:line="1140" w:lineRule="auto"/>
              <w:jc w:val="center"/>
              <w:rPr>
                <w:rFonts w:ascii="標楷體" w:eastAsia="標楷體" w:hAnsi="標楷體" w:cs="Times New Roman"/>
              </w:rPr>
            </w:pPr>
          </w:p>
        </w:tc>
        <w:tc>
          <w:tcPr>
            <w:tcW w:w="1417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李侑軒</w:t>
            </w:r>
          </w:p>
        </w:tc>
        <w:tc>
          <w:tcPr>
            <w:tcW w:w="2835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 w:rsidRPr="00231DEE">
              <w:rPr>
                <w:rFonts w:ascii="標楷體" w:eastAsia="標楷體" w:hAnsi="標楷體" w:cs="Times New Roman" w:hint="eastAsia"/>
                <w:szCs w:val="24"/>
              </w:rPr>
              <w:t>第一屆資工系程式設計競賽</w:t>
            </w:r>
          </w:p>
        </w:tc>
        <w:tc>
          <w:tcPr>
            <w:tcW w:w="2552" w:type="dxa"/>
          </w:tcPr>
          <w:p w:rsidR="00F37EFD" w:rsidRPr="00231DEE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程式設計競賽</w:t>
            </w:r>
          </w:p>
        </w:tc>
        <w:tc>
          <w:tcPr>
            <w:tcW w:w="1984" w:type="dxa"/>
          </w:tcPr>
          <w:p w:rsidR="00F37EFD" w:rsidRPr="006A6084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第二名</w:t>
            </w:r>
          </w:p>
        </w:tc>
      </w:tr>
      <w:tr w:rsidR="00F37EFD" w:rsidRPr="00210198" w:rsidTr="004E464E">
        <w:trPr>
          <w:trHeight w:val="382"/>
        </w:trPr>
        <w:tc>
          <w:tcPr>
            <w:tcW w:w="1844" w:type="dxa"/>
            <w:vMerge/>
          </w:tcPr>
          <w:p w:rsidR="00F37EFD" w:rsidRDefault="00F37EFD" w:rsidP="00F37EFD">
            <w:pPr>
              <w:spacing w:beforeLines="100" w:before="360" w:line="1140" w:lineRule="auto"/>
              <w:jc w:val="center"/>
              <w:rPr>
                <w:rFonts w:ascii="標楷體" w:eastAsia="標楷體" w:hAnsi="標楷體" w:cs="Times New Roman"/>
              </w:rPr>
            </w:pPr>
          </w:p>
        </w:tc>
        <w:tc>
          <w:tcPr>
            <w:tcW w:w="1417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李侑軒</w:t>
            </w:r>
          </w:p>
        </w:tc>
        <w:tc>
          <w:tcPr>
            <w:tcW w:w="2835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 w:rsidRPr="006A6084">
              <w:rPr>
                <w:rFonts w:ascii="標楷體" w:eastAsia="標楷體" w:hAnsi="標楷體" w:cs="Times New Roman" w:hint="eastAsia"/>
                <w:szCs w:val="24"/>
              </w:rPr>
              <w:t>99學年度大學校院網路通訊軟體與創意應用競賽</w:t>
            </w:r>
          </w:p>
        </w:tc>
        <w:tc>
          <w:tcPr>
            <w:tcW w:w="2552" w:type="dxa"/>
          </w:tcPr>
          <w:p w:rsidR="00F37EFD" w:rsidRPr="006A6084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整</w:t>
            </w:r>
            <w:r w:rsidRPr="006A6084">
              <w:rPr>
                <w:rFonts w:ascii="標楷體" w:eastAsia="標楷體" w:hAnsi="標楷體" w:cs="Times New Roman" w:hint="eastAsia"/>
                <w:szCs w:val="24"/>
              </w:rPr>
              <w:t>合型羽球電子計分板暨即時賽事排程派送系統</w:t>
            </w:r>
          </w:p>
        </w:tc>
        <w:tc>
          <w:tcPr>
            <w:tcW w:w="1984" w:type="dxa"/>
          </w:tcPr>
          <w:p w:rsidR="00F37EFD" w:rsidRPr="006A6084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佳作</w:t>
            </w:r>
          </w:p>
        </w:tc>
      </w:tr>
      <w:tr w:rsidR="00F37EFD" w:rsidRPr="00210198" w:rsidTr="004E464E">
        <w:trPr>
          <w:trHeight w:val="382"/>
        </w:trPr>
        <w:tc>
          <w:tcPr>
            <w:tcW w:w="1844" w:type="dxa"/>
            <w:vMerge/>
          </w:tcPr>
          <w:p w:rsidR="00F37EFD" w:rsidRDefault="00F37EFD" w:rsidP="00F37EFD">
            <w:pPr>
              <w:spacing w:beforeLines="100" w:before="360" w:line="1140" w:lineRule="auto"/>
              <w:jc w:val="center"/>
              <w:rPr>
                <w:rFonts w:ascii="標楷體" w:eastAsia="標楷體" w:hAnsi="標楷體" w:cs="Times New Roman"/>
              </w:rPr>
            </w:pPr>
          </w:p>
        </w:tc>
        <w:tc>
          <w:tcPr>
            <w:tcW w:w="1417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李侑軒</w:t>
            </w:r>
          </w:p>
        </w:tc>
        <w:tc>
          <w:tcPr>
            <w:tcW w:w="2835" w:type="dxa"/>
          </w:tcPr>
          <w:p w:rsidR="00F37EFD" w:rsidRPr="006A6084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 w:rsidRPr="006A6084">
              <w:rPr>
                <w:rFonts w:ascii="標楷體" w:eastAsia="標楷體" w:hAnsi="標楷體" w:cs="Times New Roman" w:hint="eastAsia"/>
                <w:szCs w:val="24"/>
              </w:rPr>
              <w:t>第四屆南區大專院校程式設計競賽</w:t>
            </w:r>
          </w:p>
        </w:tc>
        <w:tc>
          <w:tcPr>
            <w:tcW w:w="2552" w:type="dxa"/>
          </w:tcPr>
          <w:p w:rsidR="00F37EFD" w:rsidRPr="006A6084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程式設計競賽</w:t>
            </w:r>
          </w:p>
        </w:tc>
        <w:tc>
          <w:tcPr>
            <w:tcW w:w="1984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佳作</w:t>
            </w:r>
          </w:p>
        </w:tc>
      </w:tr>
      <w:tr w:rsidR="00F37EFD" w:rsidRPr="00210198" w:rsidTr="004E464E">
        <w:trPr>
          <w:trHeight w:val="416"/>
        </w:trPr>
        <w:tc>
          <w:tcPr>
            <w:tcW w:w="1844" w:type="dxa"/>
            <w:vMerge/>
          </w:tcPr>
          <w:p w:rsidR="00F37EFD" w:rsidRDefault="00F37EFD" w:rsidP="00F37EFD">
            <w:pPr>
              <w:spacing w:beforeLines="100" w:before="360" w:line="1140" w:lineRule="auto"/>
              <w:jc w:val="center"/>
              <w:rPr>
                <w:rFonts w:ascii="標楷體" w:eastAsia="標楷體" w:hAnsi="標楷體" w:cs="Times New Roman"/>
              </w:rPr>
            </w:pPr>
          </w:p>
        </w:tc>
        <w:tc>
          <w:tcPr>
            <w:tcW w:w="1417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李侑軒</w:t>
            </w:r>
          </w:p>
        </w:tc>
        <w:tc>
          <w:tcPr>
            <w:tcW w:w="2835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 w:rsidRPr="006A6084">
              <w:rPr>
                <w:rFonts w:ascii="標楷體" w:eastAsia="標楷體" w:hAnsi="標楷體" w:cs="Times New Roman" w:hint="eastAsia"/>
                <w:szCs w:val="24"/>
              </w:rPr>
              <w:t>工研院南分院2011創意挑戰賽</w:t>
            </w:r>
          </w:p>
        </w:tc>
        <w:tc>
          <w:tcPr>
            <w:tcW w:w="2552" w:type="dxa"/>
          </w:tcPr>
          <w:p w:rsidR="00F37EFD" w:rsidRPr="006A6084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 w:rsidRPr="006A6084">
              <w:rPr>
                <w:rFonts w:ascii="標楷體" w:eastAsia="標楷體" w:hAnsi="標楷體" w:cs="Times New Roman" w:hint="eastAsia"/>
                <w:szCs w:val="24"/>
              </w:rPr>
              <w:t>百貨公司實境導覽 ─ 夢時代版本</w:t>
            </w:r>
          </w:p>
        </w:tc>
        <w:tc>
          <w:tcPr>
            <w:tcW w:w="1984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 w:rsidRPr="006A6084">
              <w:rPr>
                <w:rFonts w:ascii="標楷體" w:eastAsia="標楷體" w:hAnsi="標楷體" w:cs="Times New Roman" w:hint="eastAsia"/>
                <w:szCs w:val="24"/>
              </w:rPr>
              <w:t>入圍決選</w:t>
            </w:r>
          </w:p>
        </w:tc>
      </w:tr>
      <w:tr w:rsidR="00F37EFD" w:rsidRPr="00210198" w:rsidTr="004E464E">
        <w:trPr>
          <w:trHeight w:val="409"/>
        </w:trPr>
        <w:tc>
          <w:tcPr>
            <w:tcW w:w="1844" w:type="dxa"/>
            <w:vMerge/>
          </w:tcPr>
          <w:p w:rsidR="00F37EFD" w:rsidRDefault="00F37EFD" w:rsidP="00F37EFD">
            <w:pPr>
              <w:spacing w:beforeLines="100" w:before="360" w:line="1140" w:lineRule="auto"/>
              <w:jc w:val="center"/>
              <w:rPr>
                <w:rFonts w:ascii="標楷體" w:eastAsia="標楷體" w:hAnsi="標楷體" w:cs="Times New Roman"/>
              </w:rPr>
            </w:pPr>
          </w:p>
        </w:tc>
        <w:tc>
          <w:tcPr>
            <w:tcW w:w="1417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李侑軒</w:t>
            </w:r>
          </w:p>
        </w:tc>
        <w:tc>
          <w:tcPr>
            <w:tcW w:w="2835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 w:rsidRPr="00AC484A">
              <w:rPr>
                <w:rFonts w:ascii="Times New Roman" w:eastAsia="標楷體" w:hAnsi="Times New Roman" w:cs="Times New Roman"/>
                <w:sz w:val="26"/>
                <w:szCs w:val="26"/>
              </w:rPr>
              <w:t>中華電信</w:t>
            </w:r>
            <w:r w:rsidRPr="00AC484A">
              <w:rPr>
                <w:rFonts w:ascii="Times New Roman" w:eastAsia="標楷體" w:hAnsi="Times New Roman" w:cs="Times New Roman"/>
                <w:sz w:val="26"/>
                <w:szCs w:val="26"/>
              </w:rPr>
              <w:t>2011</w:t>
            </w:r>
            <w:r w:rsidRPr="00AC484A">
              <w:rPr>
                <w:rFonts w:ascii="Times New Roman" w:eastAsia="標楷體" w:hAnsi="Times New Roman" w:cs="Times New Roman"/>
                <w:sz w:val="26"/>
                <w:szCs w:val="26"/>
              </w:rPr>
              <w:t>電信創新應用大賽</w:t>
            </w:r>
          </w:p>
        </w:tc>
        <w:tc>
          <w:tcPr>
            <w:tcW w:w="2552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Shikar!</w:t>
            </w:r>
            <w:r>
              <w:rPr>
                <w:rFonts w:ascii="標楷體" w:eastAsia="標楷體" w:hAnsi="標楷體" w:cs="Times New Roman" w:hint="eastAsia"/>
                <w:szCs w:val="24"/>
              </w:rPr>
              <w:t>三對三鬥牛記分板</w:t>
            </w:r>
          </w:p>
        </w:tc>
        <w:tc>
          <w:tcPr>
            <w:tcW w:w="1984" w:type="dxa"/>
          </w:tcPr>
          <w:p w:rsidR="00F37EFD" w:rsidRDefault="00F37EFD" w:rsidP="00F37EFD">
            <w:pPr>
              <w:adjustRightInd w:val="0"/>
              <w:snapToGrid w:val="0"/>
              <w:spacing w:line="240" w:lineRule="atLeast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入圍複賽</w:t>
            </w:r>
          </w:p>
        </w:tc>
      </w:tr>
      <w:tr w:rsidR="00F37EFD" w:rsidRPr="00210198" w:rsidTr="008311A7">
        <w:trPr>
          <w:trHeight w:val="426"/>
        </w:trPr>
        <w:tc>
          <w:tcPr>
            <w:tcW w:w="10632" w:type="dxa"/>
            <w:gridSpan w:val="5"/>
            <w:shd w:val="clear" w:color="auto" w:fill="8DB3E2" w:themeFill="text2" w:themeFillTint="66"/>
          </w:tcPr>
          <w:p w:rsidR="00F37EFD" w:rsidRDefault="00F37EFD" w:rsidP="00F37EFD">
            <w:pPr>
              <w:spacing w:line="360" w:lineRule="auto"/>
              <w:jc w:val="center"/>
              <w:rPr>
                <w:rFonts w:ascii="標楷體" w:eastAsia="標楷體" w:hAnsi="標楷體" w:cs="Times New Roman"/>
                <w:sz w:val="36"/>
                <w:szCs w:val="36"/>
              </w:rPr>
            </w:pPr>
            <w:r w:rsidRPr="00314EB2">
              <w:rPr>
                <w:rFonts w:ascii="標楷體" w:eastAsia="標楷體" w:hAnsi="標楷體" w:cs="Times New Roman" w:hint="eastAsia"/>
                <w:b/>
              </w:rPr>
              <w:t>專案經驗</w:t>
            </w:r>
            <w:r>
              <w:rPr>
                <w:rFonts w:ascii="標楷體" w:eastAsia="標楷體" w:hAnsi="標楷體" w:cs="Times New Roman" w:hint="eastAsia"/>
              </w:rPr>
              <w:t xml:space="preserve"> (</w:t>
            </w:r>
            <w:r w:rsidRPr="00673BC3">
              <w:rPr>
                <w:rFonts w:ascii="標楷體" w:eastAsia="標楷體" w:hAnsi="標楷體" w:cs="Times New Roman" w:hint="eastAsia"/>
              </w:rPr>
              <w:t>過去參與開發的專案，以開放原始碼專案為優</w:t>
            </w:r>
            <w:r>
              <w:rPr>
                <w:rFonts w:ascii="標楷體" w:eastAsia="標楷體" w:hAnsi="標楷體" w:cs="Times New Roman" w:hint="eastAsia"/>
              </w:rPr>
              <w:t>先)</w:t>
            </w:r>
          </w:p>
        </w:tc>
      </w:tr>
      <w:tr w:rsidR="00F37EFD" w:rsidRPr="00210198" w:rsidTr="004E464E">
        <w:trPr>
          <w:trHeight w:val="10373"/>
        </w:trPr>
        <w:tc>
          <w:tcPr>
            <w:tcW w:w="10632" w:type="dxa"/>
            <w:gridSpan w:val="5"/>
          </w:tcPr>
          <w:p w:rsidR="00F37EFD" w:rsidRDefault="00F37EFD" w:rsidP="00F37EFD">
            <w:pPr>
              <w:pStyle w:val="a8"/>
              <w:numPr>
                <w:ilvl w:val="0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lastRenderedPageBreak/>
              <w:t>賽微科技VoiceGO!</w:t>
            </w:r>
            <w:r>
              <w:rPr>
                <w:rFonts w:ascii="標楷體" w:eastAsia="標楷體" w:hAnsi="標楷體" w:cs="Times New Roman" w:hint="eastAsia"/>
              </w:rPr>
              <w:t>初期平台架構與內容開發</w:t>
            </w:r>
          </w:p>
          <w:p w:rsidR="00F37EFD" w:rsidRPr="00556C11" w:rsidRDefault="00F37EFD" w:rsidP="00F37EFD">
            <w:pPr>
              <w:pStyle w:val="a8"/>
              <w:adjustRightInd w:val="0"/>
              <w:snapToGrid w:val="0"/>
              <w:spacing w:line="240" w:lineRule="atLeast"/>
              <w:ind w:leftChars="0" w:left="360"/>
              <w:rPr>
                <w:rFonts w:ascii="標楷體" w:eastAsia="標楷體" w:hAnsi="標楷體" w:cs="Times New Roman"/>
              </w:rPr>
            </w:pPr>
          </w:p>
          <w:p w:rsidR="00F37EFD" w:rsidRDefault="00F37EFD" w:rsidP="00F37EFD">
            <w:pPr>
              <w:pStyle w:val="a8"/>
              <w:numPr>
                <w:ilvl w:val="0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藍訊科技</w:t>
            </w:r>
            <w:r w:rsidRPr="00556C11">
              <w:rPr>
                <w:rFonts w:ascii="標楷體" w:eastAsia="標楷體" w:hAnsi="標楷體" w:cs="Times New Roman" w:hint="eastAsia"/>
              </w:rPr>
              <w:t>技術研究測試開發</w:t>
            </w:r>
            <w:r>
              <w:rPr>
                <w:rFonts w:ascii="標楷體" w:eastAsia="標楷體" w:hAnsi="標楷體" w:cs="Times New Roman" w:hint="eastAsia"/>
              </w:rPr>
              <w:t>與專案製作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大山城商圈官網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新竹市智慧公車即時到站時間資訊電子資訊看板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愛大頭大頭貼機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Kinect虛擬穿衣服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Kinect滑鼠控制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臺中市樂活漫遊‧璀璨山城 行動觀光導覽</w:t>
            </w:r>
            <w:r>
              <w:rPr>
                <w:rFonts w:ascii="標楷體" w:eastAsia="標楷體" w:hAnsi="標楷體" w:cs="Times New Roman" w:hint="eastAsia"/>
              </w:rPr>
              <w:t xml:space="preserve"> APP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宜蘭勁情玩-觀光導覽 Easy Go</w:t>
            </w:r>
            <w:r>
              <w:rPr>
                <w:rFonts w:ascii="標楷體" w:eastAsia="標楷體" w:hAnsi="標楷體" w:cs="Times New Roman" w:hint="eastAsia"/>
              </w:rPr>
              <w:t xml:space="preserve"> APP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台北捷運局</w:t>
            </w:r>
            <w:r w:rsidRPr="00556C11">
              <w:rPr>
                <w:rFonts w:ascii="標楷體" w:eastAsia="標楷體" w:hAnsi="標楷體" w:cs="Times New Roman" w:hint="eastAsia"/>
              </w:rPr>
              <w:t>電子看板</w:t>
            </w:r>
            <w:r>
              <w:rPr>
                <w:rFonts w:ascii="標楷體" w:eastAsia="標楷體" w:hAnsi="標楷體" w:cs="Times New Roman" w:hint="eastAsia"/>
              </w:rPr>
              <w:t>遠端監控平台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資策會ifactory感知平台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華南銀行智慧電表監控平台</w:t>
            </w:r>
          </w:p>
          <w:p w:rsidR="00F37EFD" w:rsidRPr="00556C11" w:rsidRDefault="00F37EFD" w:rsidP="00F37EFD">
            <w:pPr>
              <w:pStyle w:val="a8"/>
              <w:ind w:leftChars="0" w:left="960"/>
              <w:rPr>
                <w:rFonts w:ascii="標楷體" w:eastAsia="標楷體" w:hAnsi="標楷體" w:cs="Times New Roman"/>
              </w:rPr>
            </w:pPr>
          </w:p>
          <w:p w:rsidR="00F37EFD" w:rsidRDefault="00F37EFD" w:rsidP="00F37EFD">
            <w:pPr>
              <w:pStyle w:val="a8"/>
              <w:numPr>
                <w:ilvl w:val="0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青輔會青年暑期社區工讀計畫</w:t>
            </w:r>
            <w:r>
              <w:rPr>
                <w:rFonts w:ascii="標楷體" w:eastAsia="標楷體" w:hAnsi="標楷體" w:cs="Times New Roman" w:hint="eastAsia"/>
              </w:rPr>
              <w:t>-</w:t>
            </w:r>
            <w:r w:rsidRPr="00556C11">
              <w:rPr>
                <w:rFonts w:ascii="標楷體" w:eastAsia="標楷體" w:hAnsi="標楷體" w:cs="Times New Roman" w:hint="eastAsia"/>
              </w:rPr>
              <w:t>台南市照顧服務勞動合作社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合作社網站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排班系統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電視看板系統</w:t>
            </w:r>
          </w:p>
          <w:p w:rsidR="00F37EFD" w:rsidRDefault="00F37EFD" w:rsidP="00F37EFD">
            <w:pPr>
              <w:pStyle w:val="a8"/>
              <w:adjustRightInd w:val="0"/>
              <w:snapToGrid w:val="0"/>
              <w:spacing w:line="240" w:lineRule="atLeast"/>
              <w:ind w:leftChars="0" w:left="960"/>
              <w:rPr>
                <w:rFonts w:ascii="標楷體" w:eastAsia="標楷體" w:hAnsi="標楷體" w:cs="Times New Roman"/>
              </w:rPr>
            </w:pPr>
          </w:p>
          <w:p w:rsidR="00F37EFD" w:rsidRDefault="00F37EFD" w:rsidP="00F37EFD">
            <w:pPr>
              <w:pStyle w:val="a8"/>
              <w:numPr>
                <w:ilvl w:val="0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556C11">
              <w:rPr>
                <w:rFonts w:ascii="標楷體" w:eastAsia="標楷體" w:hAnsi="標楷體" w:cs="Times New Roman" w:hint="eastAsia"/>
              </w:rPr>
              <w:t>久雅建材網站</w:t>
            </w:r>
          </w:p>
          <w:p w:rsidR="00F37EFD" w:rsidRDefault="00F37EFD" w:rsidP="00F37EFD">
            <w:pPr>
              <w:pStyle w:val="a8"/>
              <w:adjustRightInd w:val="0"/>
              <w:snapToGrid w:val="0"/>
              <w:spacing w:line="240" w:lineRule="atLeast"/>
              <w:ind w:leftChars="0" w:left="360"/>
              <w:rPr>
                <w:rFonts w:ascii="標楷體" w:eastAsia="標楷體" w:hAnsi="標楷體" w:cs="Times New Roman"/>
              </w:rPr>
            </w:pPr>
          </w:p>
          <w:p w:rsidR="00F37EFD" w:rsidRDefault="00F37EFD" w:rsidP="00F37EFD">
            <w:pPr>
              <w:pStyle w:val="a8"/>
              <w:numPr>
                <w:ilvl w:val="0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國立臺大學圖書館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新書推薦系統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協尋書系統</w:t>
            </w:r>
          </w:p>
          <w:p w:rsidR="00F37EFD" w:rsidRPr="00FD19A0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問卷調查系統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電腦使用認證系統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新版圖書館網站</w:t>
            </w:r>
          </w:p>
          <w:p w:rsidR="00F37EFD" w:rsidRDefault="00F37EFD" w:rsidP="00F37EFD">
            <w:pPr>
              <w:pStyle w:val="a8"/>
              <w:adjustRightInd w:val="0"/>
              <w:snapToGrid w:val="0"/>
              <w:spacing w:line="240" w:lineRule="atLeast"/>
              <w:ind w:leftChars="0" w:left="960"/>
              <w:rPr>
                <w:rFonts w:ascii="標楷體" w:eastAsia="標楷體" w:hAnsi="標楷體" w:cs="Times New Roman"/>
              </w:rPr>
            </w:pPr>
          </w:p>
          <w:p w:rsidR="00F37EFD" w:rsidRDefault="00F37EFD" w:rsidP="00F37EFD">
            <w:pPr>
              <w:pStyle w:val="a8"/>
              <w:numPr>
                <w:ilvl w:val="0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個人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FD19A0">
              <w:rPr>
                <w:rFonts w:ascii="標楷體" w:eastAsia="標楷體" w:hAnsi="標楷體" w:cs="Times New Roman" w:hint="eastAsia"/>
              </w:rPr>
              <w:t>Phtrain!火車時刻表</w:t>
            </w:r>
            <w:r>
              <w:rPr>
                <w:rFonts w:ascii="標楷體" w:eastAsia="標楷體" w:hAnsi="標楷體" w:cs="Times New Roman" w:hint="eastAsia"/>
              </w:rPr>
              <w:t>-圖表製作平台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FD19A0">
              <w:rPr>
                <w:rFonts w:ascii="標楷體" w:eastAsia="標楷體" w:hAnsi="標楷體" w:cs="Times New Roman" w:hint="eastAsia"/>
              </w:rPr>
              <w:t>BoxHave-GOGOBOX搜尋網站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FD19A0">
              <w:rPr>
                <w:rFonts w:ascii="標楷體" w:eastAsia="標楷體" w:hAnsi="標楷體" w:cs="Times New Roman" w:hint="eastAsia"/>
              </w:rPr>
              <w:t>PAMAE二手書拍賣網站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FD19A0">
              <w:rPr>
                <w:rFonts w:ascii="標楷體" w:eastAsia="標楷體" w:hAnsi="標楷體" w:cs="Times New Roman" w:hint="eastAsia"/>
              </w:rPr>
              <w:t>BeDeck程式設計競賽題庫網站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FD19A0">
              <w:rPr>
                <w:rFonts w:ascii="標楷體" w:eastAsia="標楷體" w:hAnsi="標楷體" w:cs="Times New Roman" w:hint="eastAsia"/>
              </w:rPr>
              <w:t>百萬大歌星</w:t>
            </w:r>
            <w:r>
              <w:rPr>
                <w:rFonts w:ascii="標楷體" w:eastAsia="標楷體" w:hAnsi="標楷體" w:cs="Times New Roman" w:hint="eastAsia"/>
              </w:rPr>
              <w:t>系統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Yahoo即時通&amp;MSN狀態輪播器</w:t>
            </w:r>
          </w:p>
          <w:p w:rsidR="00F37EFD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 w:rsidRPr="00FD19A0">
              <w:rPr>
                <w:rFonts w:ascii="標楷體" w:eastAsia="標楷體" w:hAnsi="標楷體" w:cs="Times New Roman" w:hint="eastAsia"/>
              </w:rPr>
              <w:t>羽球記分板-</w:t>
            </w:r>
            <w:r>
              <w:rPr>
                <w:rFonts w:ascii="標楷體" w:eastAsia="標楷體" w:hAnsi="標楷體" w:cs="Times New Roman" w:hint="eastAsia"/>
              </w:rPr>
              <w:t>桌面版、A</w:t>
            </w:r>
            <w:r>
              <w:rPr>
                <w:rFonts w:ascii="標楷體" w:eastAsia="標楷體" w:hAnsi="標楷體" w:cs="Times New Roman"/>
              </w:rPr>
              <w:t>ndroid</w:t>
            </w:r>
            <w:r>
              <w:rPr>
                <w:rFonts w:ascii="標楷體" w:eastAsia="標楷體" w:hAnsi="標楷體" w:cs="Times New Roman" w:hint="eastAsia"/>
              </w:rPr>
              <w:t>版、中控台</w:t>
            </w:r>
          </w:p>
          <w:p w:rsidR="00F37EFD" w:rsidRPr="00FD19A0" w:rsidRDefault="00F37EFD" w:rsidP="00F37EFD">
            <w:pPr>
              <w:pStyle w:val="a8"/>
              <w:numPr>
                <w:ilvl w:val="1"/>
                <w:numId w:val="4"/>
              </w:numPr>
              <w:adjustRightInd w:val="0"/>
              <w:snapToGrid w:val="0"/>
              <w:spacing w:line="240" w:lineRule="atLeast"/>
              <w:ind w:leftChars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藍芽電子顯示器(硬體)</w:t>
            </w:r>
          </w:p>
        </w:tc>
      </w:tr>
    </w:tbl>
    <w:p w:rsidR="00605684" w:rsidRDefault="00605684" w:rsidP="00617980">
      <w:pPr>
        <w:rPr>
          <w:rFonts w:ascii="標楷體" w:eastAsia="標楷體" w:hAnsi="標楷體" w:cs="Times New Roman"/>
        </w:rPr>
      </w:pPr>
    </w:p>
    <w:p w:rsidR="00605684" w:rsidRDefault="00605684">
      <w:pPr>
        <w:widowControl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br w:type="page"/>
      </w:r>
    </w:p>
    <w:tbl>
      <w:tblPr>
        <w:tblW w:w="10632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8363"/>
      </w:tblGrid>
      <w:tr w:rsidR="006D67AE" w:rsidRPr="00EB2E06" w:rsidTr="008311A7">
        <w:trPr>
          <w:trHeight w:val="584"/>
        </w:trPr>
        <w:tc>
          <w:tcPr>
            <w:tcW w:w="10632" w:type="dxa"/>
            <w:gridSpan w:val="2"/>
            <w:shd w:val="clear" w:color="auto" w:fill="8DB3E2" w:themeFill="text2" w:themeFillTint="66"/>
          </w:tcPr>
          <w:p w:rsidR="006D67AE" w:rsidRPr="00314EB2" w:rsidRDefault="006D67AE" w:rsidP="006D67AE">
            <w:pPr>
              <w:spacing w:line="360" w:lineRule="auto"/>
              <w:jc w:val="center"/>
              <w:rPr>
                <w:rFonts w:ascii="標楷體" w:eastAsia="標楷體" w:hAnsi="標楷體"/>
                <w:b/>
              </w:rPr>
            </w:pPr>
            <w:r w:rsidRPr="00314EB2">
              <w:rPr>
                <w:rFonts w:ascii="標楷體" w:eastAsia="標楷體" w:hAnsi="標楷體" w:hint="eastAsia"/>
                <w:b/>
              </w:rPr>
              <w:lastRenderedPageBreak/>
              <w:t>專案內容</w:t>
            </w:r>
          </w:p>
        </w:tc>
      </w:tr>
      <w:tr w:rsidR="006D67AE" w:rsidRPr="00EB2E06" w:rsidTr="00D04B8D">
        <w:trPr>
          <w:trHeight w:val="405"/>
        </w:trPr>
        <w:tc>
          <w:tcPr>
            <w:tcW w:w="2269" w:type="dxa"/>
          </w:tcPr>
          <w:p w:rsidR="00D04B8D" w:rsidRDefault="006D67AE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專案題目</w:t>
            </w:r>
          </w:p>
        </w:tc>
        <w:tc>
          <w:tcPr>
            <w:tcW w:w="8363" w:type="dxa"/>
          </w:tcPr>
          <w:p w:rsidR="006D67AE" w:rsidRDefault="004A0E4D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簡易人流計數器APP</w:t>
            </w:r>
          </w:p>
        </w:tc>
      </w:tr>
      <w:tr w:rsidR="00D04B8D" w:rsidRPr="00EB2E06" w:rsidTr="00D04B8D">
        <w:trPr>
          <w:trHeight w:val="331"/>
        </w:trPr>
        <w:tc>
          <w:tcPr>
            <w:tcW w:w="2269" w:type="dxa"/>
          </w:tcPr>
          <w:p w:rsidR="00D04B8D" w:rsidRDefault="00D04B8D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專案主持人</w:t>
            </w:r>
          </w:p>
        </w:tc>
        <w:tc>
          <w:tcPr>
            <w:tcW w:w="8363" w:type="dxa"/>
          </w:tcPr>
          <w:p w:rsidR="00D04B8D" w:rsidRDefault="004A0E4D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許顯達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4A0E4D">
              <w:rPr>
                <w:rFonts w:ascii="標楷體" w:eastAsia="標楷體" w:hAnsi="標楷體" w:hint="eastAsia"/>
              </w:rPr>
              <w:t>經理</w:t>
            </w:r>
          </w:p>
        </w:tc>
      </w:tr>
      <w:tr w:rsidR="00D04B8D" w:rsidRPr="00EB2E06" w:rsidTr="006D67AE">
        <w:trPr>
          <w:trHeight w:val="376"/>
        </w:trPr>
        <w:tc>
          <w:tcPr>
            <w:tcW w:w="2269" w:type="dxa"/>
          </w:tcPr>
          <w:p w:rsidR="00D04B8D" w:rsidRDefault="00D04B8D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機構名稱</w:t>
            </w:r>
          </w:p>
        </w:tc>
        <w:tc>
          <w:tcPr>
            <w:tcW w:w="8363" w:type="dxa"/>
          </w:tcPr>
          <w:p w:rsidR="00D04B8D" w:rsidRDefault="004A0E4D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三商電腦股份有限公司</w:t>
            </w:r>
          </w:p>
        </w:tc>
      </w:tr>
      <w:tr w:rsidR="00446657" w:rsidRPr="00EB2E06" w:rsidTr="006D67AE">
        <w:trPr>
          <w:trHeight w:val="376"/>
        </w:trPr>
        <w:tc>
          <w:tcPr>
            <w:tcW w:w="2269" w:type="dxa"/>
          </w:tcPr>
          <w:p w:rsidR="00446657" w:rsidRDefault="00446657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專題開發模式</w:t>
            </w:r>
          </w:p>
        </w:tc>
        <w:tc>
          <w:tcPr>
            <w:tcW w:w="8363" w:type="dxa"/>
          </w:tcPr>
          <w:p w:rsidR="00446657" w:rsidRDefault="004A0E4D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創新開放軟體專案開發</w:t>
            </w:r>
          </w:p>
        </w:tc>
      </w:tr>
      <w:tr w:rsidR="006D67AE" w:rsidRPr="00EB2E06" w:rsidTr="006D67AE">
        <w:tc>
          <w:tcPr>
            <w:tcW w:w="2269" w:type="dxa"/>
          </w:tcPr>
          <w:p w:rsidR="006D67AE" w:rsidRPr="00EB2E06" w:rsidRDefault="006D67AE" w:rsidP="00620CD4">
            <w:pPr>
              <w:jc w:val="center"/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/>
              </w:rPr>
              <w:t>應用領域</w:t>
            </w:r>
          </w:p>
        </w:tc>
        <w:tc>
          <w:tcPr>
            <w:tcW w:w="8363" w:type="dxa"/>
          </w:tcPr>
          <w:p w:rsidR="00697B92" w:rsidRDefault="006D67AE" w:rsidP="00620CD4">
            <w:pPr>
              <w:adjustRightInd w:val="0"/>
              <w:snapToGrid w:val="0"/>
              <w:spacing w:line="240" w:lineRule="atLeast"/>
              <w:rPr>
                <w:rStyle w:val="apple-style-span"/>
                <w:rFonts w:ascii="標楷體" w:eastAsia="標楷體" w:hAnsi="標楷體"/>
                <w:color w:val="050505"/>
                <w:sz w:val="26"/>
                <w:szCs w:val="26"/>
              </w:rPr>
            </w:pPr>
            <w:r w:rsidRPr="00EB2E06">
              <w:rPr>
                <w:rFonts w:ascii="標楷體" w:eastAsia="標楷體" w:hAnsi="標楷體"/>
              </w:rPr>
              <w:t>□</w:t>
            </w:r>
            <w:r w:rsidR="00697B92">
              <w:rPr>
                <w:rStyle w:val="apple-style-span"/>
                <w:rFonts w:ascii="標楷體" w:eastAsia="標楷體" w:hAnsi="標楷體"/>
                <w:color w:val="050505"/>
                <w:sz w:val="26"/>
                <w:szCs w:val="26"/>
              </w:rPr>
              <w:t>雲端</w:t>
            </w:r>
            <w:r w:rsidR="006C5B15">
              <w:rPr>
                <w:rStyle w:val="apple-style-span"/>
                <w:rFonts w:ascii="標楷體" w:eastAsia="標楷體" w:hAnsi="標楷體" w:hint="eastAsia"/>
                <w:color w:val="050505"/>
                <w:sz w:val="26"/>
                <w:szCs w:val="26"/>
              </w:rPr>
              <w:t>與社群</w:t>
            </w:r>
            <w:r w:rsidRPr="00EB2E06">
              <w:rPr>
                <w:rStyle w:val="apple-style-span"/>
                <w:rFonts w:ascii="標楷體" w:eastAsia="標楷體" w:hAnsi="標楷體"/>
                <w:color w:val="050505"/>
                <w:sz w:val="26"/>
                <w:szCs w:val="26"/>
              </w:rPr>
              <w:t>服務</w:t>
            </w:r>
            <w:r>
              <w:rPr>
                <w:rStyle w:val="apple-style-span"/>
                <w:rFonts w:ascii="標楷體" w:eastAsia="標楷體" w:hAnsi="標楷體" w:hint="eastAsia"/>
                <w:color w:val="050505"/>
                <w:sz w:val="26"/>
                <w:szCs w:val="26"/>
              </w:rPr>
              <w:t xml:space="preserve"> </w:t>
            </w:r>
            <w:r w:rsidRPr="00EB2E06">
              <w:rPr>
                <w:rFonts w:ascii="標楷體" w:eastAsia="標楷體" w:hAnsi="標楷體"/>
              </w:rPr>
              <w:t>□</w:t>
            </w:r>
            <w:r w:rsidR="00697B92">
              <w:rPr>
                <w:rStyle w:val="apple-style-span"/>
                <w:rFonts w:ascii="標楷體" w:eastAsia="標楷體" w:hAnsi="標楷體"/>
                <w:color w:val="050505"/>
                <w:sz w:val="26"/>
                <w:szCs w:val="26"/>
              </w:rPr>
              <w:t>智慧感知與</w:t>
            </w:r>
            <w:r w:rsidR="00697B92" w:rsidRPr="00EB2E06">
              <w:rPr>
                <w:rStyle w:val="apple-style-span"/>
                <w:rFonts w:ascii="標楷體" w:eastAsia="標楷體" w:hAnsi="標楷體"/>
                <w:color w:val="050505"/>
                <w:sz w:val="26"/>
                <w:szCs w:val="26"/>
              </w:rPr>
              <w:t>互動多媒體</w:t>
            </w:r>
            <w:r w:rsidR="00697B92">
              <w:rPr>
                <w:rStyle w:val="apple-style-span"/>
                <w:rFonts w:ascii="標楷體" w:eastAsia="標楷體" w:hAnsi="標楷體" w:hint="eastAsia"/>
                <w:color w:val="050505"/>
                <w:sz w:val="26"/>
                <w:szCs w:val="26"/>
              </w:rPr>
              <w:t xml:space="preserve"> </w:t>
            </w:r>
            <w:r w:rsidR="004A0E4D">
              <w:sym w:font="Wingdings" w:char="F0FE"/>
            </w:r>
            <w:r>
              <w:rPr>
                <w:rStyle w:val="apple-style-span"/>
                <w:rFonts w:ascii="標楷體" w:eastAsia="標楷體" w:hAnsi="標楷體"/>
                <w:color w:val="050505"/>
                <w:sz w:val="26"/>
                <w:szCs w:val="26"/>
              </w:rPr>
              <w:t>行動終端應</w:t>
            </w:r>
            <w:r>
              <w:rPr>
                <w:rStyle w:val="apple-style-span"/>
                <w:rFonts w:ascii="標楷體" w:eastAsia="標楷體" w:hAnsi="標楷體" w:hint="eastAsia"/>
                <w:color w:val="050505"/>
                <w:sz w:val="26"/>
                <w:szCs w:val="26"/>
              </w:rPr>
              <w:t>用</w:t>
            </w:r>
            <w:r w:rsidR="00697B92">
              <w:rPr>
                <w:rStyle w:val="apple-style-span"/>
                <w:rFonts w:ascii="標楷體" w:eastAsia="標楷體" w:hAnsi="標楷體" w:hint="eastAsia"/>
                <w:color w:val="050505"/>
                <w:sz w:val="26"/>
                <w:szCs w:val="26"/>
              </w:rPr>
              <w:t xml:space="preserve"> </w:t>
            </w:r>
          </w:p>
          <w:p w:rsidR="006D67AE" w:rsidRPr="00697B92" w:rsidRDefault="006D67AE" w:rsidP="006C5B15">
            <w:pPr>
              <w:adjustRightInd w:val="0"/>
              <w:snapToGrid w:val="0"/>
              <w:spacing w:line="240" w:lineRule="atLeast"/>
              <w:rPr>
                <w:rFonts w:ascii="標楷體" w:eastAsia="標楷體" w:hAnsi="標楷體"/>
                <w:color w:val="050505"/>
                <w:sz w:val="26"/>
                <w:szCs w:val="26"/>
              </w:rPr>
            </w:pPr>
            <w:r w:rsidRPr="00EB2E06">
              <w:rPr>
                <w:rFonts w:ascii="標楷體" w:eastAsia="標楷體" w:hAnsi="標楷體"/>
              </w:rPr>
              <w:t>□</w:t>
            </w:r>
            <w:r w:rsidR="00697B92" w:rsidRPr="00697B92">
              <w:rPr>
                <w:rStyle w:val="apple-style-span"/>
                <w:rFonts w:ascii="標楷體" w:eastAsia="標楷體" w:hAnsi="標楷體" w:hint="eastAsia"/>
                <w:color w:val="050505"/>
                <w:sz w:val="26"/>
                <w:szCs w:val="26"/>
              </w:rPr>
              <w:t>其他應用軟體</w:t>
            </w:r>
            <w:r>
              <w:rPr>
                <w:rStyle w:val="apple-style-span"/>
                <w:rFonts w:ascii="標楷體" w:eastAsia="標楷體" w:hAnsi="標楷體" w:hint="eastAsia"/>
                <w:color w:val="050505"/>
                <w:sz w:val="26"/>
                <w:szCs w:val="26"/>
              </w:rPr>
              <w:t>:____________</w:t>
            </w:r>
          </w:p>
        </w:tc>
      </w:tr>
      <w:tr w:rsidR="006D67AE" w:rsidRPr="00EB2E06" w:rsidTr="006D67AE">
        <w:trPr>
          <w:trHeight w:val="1065"/>
        </w:trPr>
        <w:tc>
          <w:tcPr>
            <w:tcW w:w="2269" w:type="dxa"/>
            <w:vMerge w:val="restart"/>
            <w:vAlign w:val="center"/>
          </w:tcPr>
          <w:p w:rsidR="006D67AE" w:rsidRPr="00EB2E06" w:rsidRDefault="006D67AE" w:rsidP="00620CD4">
            <w:pPr>
              <w:jc w:val="center"/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 w:hint="eastAsia"/>
              </w:rPr>
              <w:t>技術規格</w:t>
            </w:r>
          </w:p>
          <w:p w:rsidR="006D67AE" w:rsidRPr="00EB2E06" w:rsidRDefault="006D67AE" w:rsidP="00620CD4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63" w:type="dxa"/>
          </w:tcPr>
          <w:p w:rsidR="006D67AE" w:rsidRPr="00EB2E06" w:rsidRDefault="006D67AE" w:rsidP="00620CD4">
            <w:pPr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 w:hint="eastAsia"/>
              </w:rPr>
              <w:t>產品或服務定義：</w:t>
            </w:r>
          </w:p>
          <w:p w:rsidR="004A0E4D" w:rsidRPr="004A0E4D" w:rsidRDefault="004A0E4D" w:rsidP="004A0E4D">
            <w:pPr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1.可紀錄與統計通過手機鏡頭人流</w:t>
            </w:r>
          </w:p>
          <w:p w:rsidR="004A0E4D" w:rsidRPr="004A0E4D" w:rsidRDefault="004A0E4D" w:rsidP="004A0E4D">
            <w:pPr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2.支援同步錄影，可驗證人流計數是否正確</w:t>
            </w:r>
          </w:p>
          <w:p w:rsidR="006D67AE" w:rsidRPr="00EB2E06" w:rsidRDefault="004A0E4D" w:rsidP="004A0E4D">
            <w:pPr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3.支援遠端調閱記錄功能</w:t>
            </w:r>
          </w:p>
        </w:tc>
      </w:tr>
      <w:tr w:rsidR="006D67AE" w:rsidRPr="00EB2E06" w:rsidTr="004637DC">
        <w:trPr>
          <w:trHeight w:val="1241"/>
        </w:trPr>
        <w:tc>
          <w:tcPr>
            <w:tcW w:w="2269" w:type="dxa"/>
            <w:vMerge/>
            <w:vAlign w:val="center"/>
          </w:tcPr>
          <w:p w:rsidR="006D67AE" w:rsidRPr="00EB2E06" w:rsidRDefault="006D67AE" w:rsidP="00620CD4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63" w:type="dxa"/>
          </w:tcPr>
          <w:p w:rsidR="006D67AE" w:rsidRPr="00EB2E06" w:rsidRDefault="006D67AE" w:rsidP="00620CD4">
            <w:pPr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 w:hint="eastAsia"/>
              </w:rPr>
              <w:t>技術功能描述：</w:t>
            </w:r>
          </w:p>
          <w:p w:rsidR="006D67AE" w:rsidRPr="00EB2E06" w:rsidRDefault="004A0E4D" w:rsidP="00620CD4">
            <w:pPr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需採用iOS (Objective-C) 或Android (Java) 原生程式進行開發</w:t>
            </w:r>
          </w:p>
        </w:tc>
      </w:tr>
      <w:tr w:rsidR="006D67AE" w:rsidRPr="00EB2E06" w:rsidTr="006D67AE">
        <w:trPr>
          <w:trHeight w:val="990"/>
        </w:trPr>
        <w:tc>
          <w:tcPr>
            <w:tcW w:w="2269" w:type="dxa"/>
            <w:vMerge/>
            <w:vAlign w:val="center"/>
          </w:tcPr>
          <w:p w:rsidR="006D67AE" w:rsidRPr="00EB2E06" w:rsidRDefault="006D67AE" w:rsidP="00620CD4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63" w:type="dxa"/>
          </w:tcPr>
          <w:p w:rsidR="006D67AE" w:rsidRPr="00EB2E06" w:rsidRDefault="006D67AE" w:rsidP="00620CD4">
            <w:pPr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 w:hint="eastAsia"/>
              </w:rPr>
              <w:t>輸入輸出資料：</w:t>
            </w:r>
          </w:p>
          <w:p w:rsidR="004A0E4D" w:rsidRPr="004A0E4D" w:rsidRDefault="004A0E4D" w:rsidP="004A0E4D">
            <w:pPr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輸入：即時影像或預錄影片</w:t>
            </w:r>
          </w:p>
          <w:p w:rsidR="006D67AE" w:rsidRPr="00EB2E06" w:rsidRDefault="004A0E4D" w:rsidP="004A0E4D">
            <w:pPr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 w:hint="eastAsia"/>
              </w:rPr>
              <w:t>輸出：人流紀錄、影片與人流統計</w:t>
            </w:r>
          </w:p>
        </w:tc>
      </w:tr>
      <w:tr w:rsidR="006D67AE" w:rsidRPr="00EB2E06" w:rsidTr="006D67AE">
        <w:trPr>
          <w:trHeight w:val="1274"/>
        </w:trPr>
        <w:tc>
          <w:tcPr>
            <w:tcW w:w="2269" w:type="dxa"/>
            <w:vMerge/>
            <w:vAlign w:val="center"/>
          </w:tcPr>
          <w:p w:rsidR="006D67AE" w:rsidRPr="00EB2E06" w:rsidRDefault="006D67AE" w:rsidP="00620CD4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63" w:type="dxa"/>
          </w:tcPr>
          <w:p w:rsidR="006D67AE" w:rsidRPr="00EB2E06" w:rsidRDefault="006D67AE" w:rsidP="00620CD4">
            <w:pPr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 w:hint="eastAsia"/>
              </w:rPr>
              <w:t>作業環境:</w:t>
            </w:r>
          </w:p>
          <w:p w:rsidR="006D67AE" w:rsidRPr="00EB2E06" w:rsidRDefault="004A0E4D" w:rsidP="00620CD4">
            <w:pPr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/>
              </w:rPr>
              <w:t>Android, iOS</w:t>
            </w:r>
          </w:p>
        </w:tc>
      </w:tr>
      <w:tr w:rsidR="006D67AE" w:rsidRPr="00EB2E06" w:rsidTr="006D67AE">
        <w:trPr>
          <w:trHeight w:val="1274"/>
        </w:trPr>
        <w:tc>
          <w:tcPr>
            <w:tcW w:w="2269" w:type="dxa"/>
            <w:vMerge/>
            <w:vAlign w:val="center"/>
          </w:tcPr>
          <w:p w:rsidR="006D67AE" w:rsidRPr="00EB2E06" w:rsidRDefault="006D67AE" w:rsidP="00620CD4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63" w:type="dxa"/>
          </w:tcPr>
          <w:p w:rsidR="006D67AE" w:rsidRDefault="006D67AE" w:rsidP="00620CD4">
            <w:pPr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 w:hint="eastAsia"/>
              </w:rPr>
              <w:t>程式語言:</w:t>
            </w:r>
          </w:p>
          <w:p w:rsidR="004A0E4D" w:rsidRPr="00EB2E06" w:rsidRDefault="004A0E4D" w:rsidP="00620CD4">
            <w:pPr>
              <w:rPr>
                <w:rFonts w:ascii="標楷體" w:eastAsia="標楷體" w:hAnsi="標楷體"/>
              </w:rPr>
            </w:pPr>
            <w:r w:rsidRPr="004A0E4D">
              <w:rPr>
                <w:rFonts w:ascii="標楷體" w:eastAsia="標楷體" w:hAnsi="標楷體"/>
              </w:rPr>
              <w:t>Java, Objective-C</w:t>
            </w:r>
          </w:p>
        </w:tc>
      </w:tr>
      <w:tr w:rsidR="006D67AE" w:rsidRPr="00EB2E06" w:rsidTr="00D04B8D">
        <w:trPr>
          <w:trHeight w:val="454"/>
        </w:trPr>
        <w:tc>
          <w:tcPr>
            <w:tcW w:w="2269" w:type="dxa"/>
            <w:vMerge/>
            <w:vAlign w:val="center"/>
          </w:tcPr>
          <w:p w:rsidR="006D67AE" w:rsidRPr="00EB2E06" w:rsidRDefault="006D67AE" w:rsidP="00620CD4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63" w:type="dxa"/>
          </w:tcPr>
          <w:p w:rsidR="00D04B8D" w:rsidRPr="00EB2E06" w:rsidRDefault="006D67AE" w:rsidP="004A0E4D">
            <w:pPr>
              <w:rPr>
                <w:rFonts w:ascii="標楷體" w:eastAsia="標楷體" w:hAnsi="標楷體"/>
              </w:rPr>
            </w:pPr>
            <w:r w:rsidRPr="00EB2E06">
              <w:rPr>
                <w:rFonts w:ascii="標楷體" w:eastAsia="標楷體" w:hAnsi="標楷體" w:hint="eastAsia"/>
              </w:rPr>
              <w:t>介面顯示支援語言(可複選)：</w:t>
            </w:r>
            <w:r w:rsidR="004A0E4D">
              <w:rPr>
                <w:rFonts w:ascii="標楷體" w:eastAsia="標楷體" w:hAnsi="標楷體" w:hint="eastAsia"/>
              </w:rPr>
              <w:sym w:font="Wingdings" w:char="F0FE"/>
            </w:r>
            <w:r w:rsidRPr="00EB2E06">
              <w:rPr>
                <w:rFonts w:ascii="標楷體" w:eastAsia="標楷體" w:hAnsi="標楷體" w:hint="eastAsia"/>
              </w:rPr>
              <w:t xml:space="preserve">中文 </w:t>
            </w:r>
            <w:r w:rsidR="004A0E4D">
              <w:rPr>
                <w:rFonts w:ascii="標楷體" w:eastAsia="標楷體" w:hAnsi="標楷體" w:hint="eastAsia"/>
              </w:rPr>
              <w:sym w:font="Wingdings" w:char="F0FE"/>
            </w:r>
            <w:r w:rsidRPr="00EB2E06">
              <w:rPr>
                <w:rFonts w:ascii="標楷體" w:eastAsia="標楷體" w:hAnsi="標楷體" w:hint="eastAsia"/>
              </w:rPr>
              <w:t>英文 □其他_____</w:t>
            </w:r>
          </w:p>
        </w:tc>
      </w:tr>
      <w:tr w:rsidR="00D04B8D" w:rsidRPr="00EB2E06" w:rsidTr="008311A7">
        <w:trPr>
          <w:trHeight w:val="392"/>
        </w:trPr>
        <w:tc>
          <w:tcPr>
            <w:tcW w:w="10632" w:type="dxa"/>
            <w:gridSpan w:val="2"/>
            <w:shd w:val="clear" w:color="auto" w:fill="8DB3E2" w:themeFill="text2" w:themeFillTint="66"/>
            <w:vAlign w:val="center"/>
          </w:tcPr>
          <w:p w:rsidR="00D04B8D" w:rsidRPr="00EB2E06" w:rsidRDefault="00D04B8D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314EB2">
              <w:rPr>
                <w:rFonts w:ascii="標楷體" w:eastAsia="標楷體" w:hAnsi="標楷體" w:hint="eastAsia"/>
                <w:b/>
              </w:rPr>
              <w:t>創意構想</w:t>
            </w:r>
            <w:r w:rsidR="00673BC3">
              <w:rPr>
                <w:rFonts w:ascii="標楷體" w:eastAsia="標楷體" w:hAnsi="標楷體" w:hint="eastAsia"/>
              </w:rPr>
              <w:t xml:space="preserve"> (</w:t>
            </w:r>
            <w:r w:rsidR="00673BC3" w:rsidRPr="00673BC3">
              <w:rPr>
                <w:rFonts w:ascii="標楷體" w:eastAsia="標楷體" w:hAnsi="標楷體" w:hint="eastAsia"/>
              </w:rPr>
              <w:t>新構想或擴充功能描述</w:t>
            </w:r>
            <w:r w:rsidR="00673BC3">
              <w:rPr>
                <w:rFonts w:ascii="標楷體" w:eastAsia="標楷體" w:hAnsi="標楷體" w:hint="eastAsia"/>
              </w:rPr>
              <w:t>)</w:t>
            </w:r>
          </w:p>
        </w:tc>
      </w:tr>
      <w:tr w:rsidR="003E61F7" w:rsidRPr="003E61F7" w:rsidTr="003E61F7">
        <w:trPr>
          <w:trHeight w:val="13457"/>
        </w:trPr>
        <w:tc>
          <w:tcPr>
            <w:tcW w:w="10632" w:type="dxa"/>
            <w:gridSpan w:val="2"/>
          </w:tcPr>
          <w:p w:rsidR="009F23CD" w:rsidRDefault="003E61F7" w:rsidP="009F23CD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 </w:t>
            </w:r>
            <w:r w:rsidR="00B80BA9">
              <w:rPr>
                <w:rFonts w:ascii="標楷體" w:eastAsia="標楷體" w:hAnsi="標楷體" w:hint="eastAsia"/>
              </w:rPr>
              <w:t>由於不確定最後會使用的拍攝方式為何，所以我們將系統規會成兩個部分來討論，一個是從上往下垂直拍攝的方式，另一個則是由45度角拍攝的方式。</w:t>
            </w:r>
          </w:p>
          <w:p w:rsidR="00B80BA9" w:rsidRDefault="00B80BA9" w:rsidP="009F23CD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在垂直拍攝的方式中，我們將採用如圖1的拍攝方式，</w:t>
            </w:r>
            <w:r w:rsidR="00A008F8">
              <w:rPr>
                <w:rFonts w:ascii="標楷體" w:eastAsia="標楷體" w:hAnsi="標楷體" w:hint="eastAsia"/>
              </w:rPr>
              <w:t>設定離開跟進入的基準線，來判斷是離</w:t>
            </w:r>
            <w:r w:rsidR="00AE4191">
              <w:rPr>
                <w:rFonts w:ascii="標楷體" w:eastAsia="標楷體" w:hAnsi="標楷體" w:hint="eastAsia"/>
              </w:rPr>
              <w:t>開還是進入。並依照下列的流程來計算。因為垂直拍攝的方式是以判斷近似圓形的移動物體，也就是人的頭頂來計算，所以在計數上較為單純與準確。</w:t>
            </w:r>
          </w:p>
          <w:p w:rsidR="00AE4191" w:rsidRDefault="00EB1850" w:rsidP="00AE4191">
            <w:pPr>
              <w:jc w:val="center"/>
            </w:pPr>
            <w:r>
              <w:object w:dxaOrig="4620" w:dyaOrig="155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1.75pt;height:680.25pt" o:ole="">
                  <v:imagedata r:id="rId16" o:title=""/>
                </v:shape>
                <o:OLEObject Type="Embed" ProgID="Visio.Drawing.15" ShapeID="_x0000_i1025" DrawAspect="Content" ObjectID="_1432137071" r:id="rId17"/>
              </w:object>
            </w:r>
          </w:p>
          <w:p w:rsidR="00AE4191" w:rsidRPr="00AE4191" w:rsidRDefault="00AE4191" w:rsidP="00AE4191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BE736E" wp14:editId="365F165B">
                  <wp:extent cx="4543425" cy="3028950"/>
                  <wp:effectExtent l="0" t="0" r="0" b="0"/>
                  <wp:docPr id="1" name="圖片 1" descr="C:\Users\Kadogy\Desktop\未命名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adogy\Desktop\未命名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622" cy="3029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4191" w:rsidRDefault="00AE4191" w:rsidP="00AE4191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圖1.垂直拍攝示意圖</w:t>
            </w:r>
          </w:p>
          <w:p w:rsidR="00AE4191" w:rsidRDefault="00AE4191" w:rsidP="00AE4191">
            <w:pPr>
              <w:rPr>
                <w:rFonts w:ascii="標楷體" w:eastAsia="標楷體" w:hAnsi="標楷體"/>
                <w:noProof/>
              </w:rPr>
            </w:pPr>
          </w:p>
          <w:p w:rsidR="00AE4191" w:rsidRDefault="00AE4191" w:rsidP="00AE4191">
            <w:pPr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   而在45度角拍攝方面，如圖2，計算的流程與垂直拍攝一樣，但因為45度角拍攝無法已人的頭頂來</w:t>
            </w:r>
            <w:r w:rsidR="00AB48D1">
              <w:rPr>
                <w:rFonts w:ascii="標楷體" w:eastAsia="標楷體" w:hAnsi="標楷體" w:hint="eastAsia"/>
                <w:noProof/>
              </w:rPr>
              <w:t>判斷物體移動，而是需要以整個人的身體來做為追蹤，另外也因為45度角拍攝在遮蔽與重疊問題較為嚴重，則需要更為有效與準確的重疊分離演算法。所以這兩種不同的方式雖然在計算流程上差不多，但是其運用到的演算法則需要根據不同的拍攝角度做優化。</w:t>
            </w:r>
          </w:p>
          <w:p w:rsidR="00AB48D1" w:rsidRDefault="00AB48D1" w:rsidP="00AE4191">
            <w:pPr>
              <w:rPr>
                <w:rFonts w:ascii="標楷體" w:eastAsia="標楷體" w:hAnsi="標楷體"/>
                <w:noProof/>
              </w:rPr>
            </w:pPr>
          </w:p>
          <w:p w:rsidR="00AB48D1" w:rsidRDefault="00AB48D1" w:rsidP="00AB48D1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077207" cy="3143250"/>
                  <wp:effectExtent l="0" t="0" r="0" b="0"/>
                  <wp:docPr id="2" name="圖片 2" descr="C:\Users\Kadogy\Desktop\未命名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adogy\Desktop\未命名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763" cy="314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48D1" w:rsidRDefault="00AB48D1" w:rsidP="00AB48D1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圖2.45度角拍攝示意圖</w:t>
            </w:r>
          </w:p>
          <w:p w:rsidR="00AB48D1" w:rsidRPr="003E61F7" w:rsidRDefault="00AB48D1" w:rsidP="00AB48D1">
            <w:pPr>
              <w:jc w:val="center"/>
              <w:rPr>
                <w:rFonts w:ascii="標楷體" w:eastAsia="標楷體" w:hAnsi="標楷體"/>
                <w:noProof/>
              </w:rPr>
            </w:pPr>
          </w:p>
        </w:tc>
      </w:tr>
      <w:tr w:rsidR="00D04B8D" w:rsidRPr="00EB2E06" w:rsidTr="008311A7">
        <w:trPr>
          <w:trHeight w:val="337"/>
        </w:trPr>
        <w:tc>
          <w:tcPr>
            <w:tcW w:w="10632" w:type="dxa"/>
            <w:gridSpan w:val="2"/>
            <w:shd w:val="clear" w:color="auto" w:fill="8DB3E2" w:themeFill="text2" w:themeFillTint="66"/>
            <w:vAlign w:val="center"/>
          </w:tcPr>
          <w:p w:rsidR="00D04B8D" w:rsidRDefault="00D04B8D" w:rsidP="00D04B8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314EB2">
              <w:rPr>
                <w:rFonts w:ascii="標楷體" w:eastAsia="標楷體" w:hAnsi="標楷體" w:hint="eastAsia"/>
                <w:b/>
              </w:rPr>
              <w:lastRenderedPageBreak/>
              <w:t>系統架構</w:t>
            </w:r>
            <w:r w:rsidR="00673BC3" w:rsidRPr="00314EB2">
              <w:rPr>
                <w:rFonts w:ascii="標楷體" w:eastAsia="標楷體" w:hAnsi="標楷體" w:hint="eastAsia"/>
                <w:b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(</w:t>
            </w:r>
            <w:r w:rsidR="00673BC3" w:rsidRPr="00673BC3">
              <w:rPr>
                <w:rFonts w:ascii="標楷體" w:eastAsia="標楷體" w:hAnsi="標楷體" w:hint="eastAsia"/>
              </w:rPr>
              <w:t>詳細描述如何使用相關平台、軟體元件與可行技術完成系統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  <w:tr w:rsidR="00D04B8D" w:rsidRPr="00EB2E06" w:rsidTr="003E61F7">
        <w:trPr>
          <w:trHeight w:val="3022"/>
        </w:trPr>
        <w:tc>
          <w:tcPr>
            <w:tcW w:w="10632" w:type="dxa"/>
            <w:gridSpan w:val="2"/>
            <w:vAlign w:val="center"/>
          </w:tcPr>
          <w:p w:rsidR="00900EBF" w:rsidRDefault="00900EBF" w:rsidP="00900EB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我們在這個系統中，會大量使用OpenCV來追蹤人的移動，藉此計算人流。並且先將目標平台設定在Android上面，在開發過程中，我們會將邏輯計算部分盡量以C/C++來編寫，而顯示介面部分則根據Android或iOS使用其提供的原生語言來編寫，這樣可以確保程式的移植性，只須修改顯示介面部分，邏輯</w:t>
            </w:r>
            <w:r w:rsidR="009F23CD">
              <w:rPr>
                <w:rFonts w:ascii="標楷體" w:eastAsia="標楷體" w:hAnsi="標楷體" w:hint="eastAsia"/>
              </w:rPr>
              <w:t>計</w:t>
            </w:r>
            <w:r>
              <w:rPr>
                <w:rFonts w:ascii="標楷體" w:eastAsia="標楷體" w:hAnsi="標楷體" w:hint="eastAsia"/>
              </w:rPr>
              <w:t>算部分則可以共用，降低開發時程。</w:t>
            </w:r>
          </w:p>
          <w:p w:rsidR="006361ED" w:rsidRDefault="00900EBF" w:rsidP="00900EB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另外在錄影串流的部分，我們選擇使用H</w:t>
            </w:r>
            <w:r>
              <w:rPr>
                <w:rFonts w:ascii="標楷體" w:eastAsia="標楷體" w:hAnsi="標楷體"/>
              </w:rPr>
              <w:t>ttp Live Streaming</w:t>
            </w:r>
            <w:r>
              <w:rPr>
                <w:rFonts w:ascii="標楷體" w:eastAsia="標楷體" w:hAnsi="標楷體" w:hint="eastAsia"/>
              </w:rPr>
              <w:t>的串流技術，不採用RTSP</w:t>
            </w:r>
            <w:r w:rsidR="005F12CB">
              <w:rPr>
                <w:rFonts w:ascii="標楷體" w:eastAsia="標楷體" w:hAnsi="標楷體" w:hint="eastAsia"/>
              </w:rPr>
              <w:t>是為了確保此APP在任何網路環境下都可以正常的運作，而不會遇到NAT穿透的問題。另一個原因是因為串流部分只是為了保存，所以在即時性上不必有很高的要求，所以選擇Http Live Streaming即可。</w:t>
            </w:r>
          </w:p>
        </w:tc>
      </w:tr>
      <w:tr w:rsidR="00D04B8D" w:rsidRPr="00EB2E06" w:rsidTr="008311A7">
        <w:trPr>
          <w:trHeight w:val="392"/>
        </w:trPr>
        <w:tc>
          <w:tcPr>
            <w:tcW w:w="10632" w:type="dxa"/>
            <w:gridSpan w:val="2"/>
            <w:shd w:val="clear" w:color="auto" w:fill="8DB3E2" w:themeFill="text2" w:themeFillTint="66"/>
            <w:vAlign w:val="center"/>
          </w:tcPr>
          <w:p w:rsidR="00D04B8D" w:rsidRPr="00D04B8D" w:rsidRDefault="00D04B8D" w:rsidP="00EB5B20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314EB2">
              <w:rPr>
                <w:rFonts w:ascii="標楷體" w:eastAsia="標楷體" w:hAnsi="標楷體" w:hint="eastAsia"/>
                <w:b/>
              </w:rPr>
              <w:t>計劃管理</w:t>
            </w:r>
            <w:r w:rsidR="00673BC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(專案管理時程</w:t>
            </w:r>
            <w:r w:rsidR="00673BC3" w:rsidRPr="00673BC3">
              <w:rPr>
                <w:rFonts w:ascii="標楷體" w:eastAsia="標楷體" w:hAnsi="標楷體" w:hint="eastAsia"/>
              </w:rPr>
              <w:t>規劃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  <w:tr w:rsidR="00D04B8D" w:rsidRPr="00EB2E06" w:rsidTr="003E61F7">
        <w:trPr>
          <w:trHeight w:val="4675"/>
        </w:trPr>
        <w:tc>
          <w:tcPr>
            <w:tcW w:w="10632" w:type="dxa"/>
            <w:gridSpan w:val="2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723"/>
              <w:gridCol w:w="2031"/>
              <w:gridCol w:w="2032"/>
              <w:gridCol w:w="2032"/>
              <w:gridCol w:w="1588"/>
            </w:tblGrid>
            <w:tr w:rsidR="005F12CB" w:rsidTr="003E61F7">
              <w:tc>
                <w:tcPr>
                  <w:tcW w:w="2723" w:type="dxa"/>
                  <w:shd w:val="clear" w:color="auto" w:fill="D9D9D9" w:themeFill="background1" w:themeFillShade="D9"/>
                  <w:vAlign w:val="center"/>
                </w:tcPr>
                <w:p w:rsid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項目</w:t>
                  </w:r>
                </w:p>
              </w:tc>
              <w:tc>
                <w:tcPr>
                  <w:tcW w:w="2031" w:type="dxa"/>
                  <w:shd w:val="clear" w:color="auto" w:fill="D9D9D9" w:themeFill="background1" w:themeFillShade="D9"/>
                  <w:vAlign w:val="center"/>
                </w:tcPr>
                <w:p w:rsid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開始日期</w:t>
                  </w:r>
                </w:p>
              </w:tc>
              <w:tc>
                <w:tcPr>
                  <w:tcW w:w="2032" w:type="dxa"/>
                  <w:shd w:val="clear" w:color="auto" w:fill="D9D9D9" w:themeFill="background1" w:themeFillShade="D9"/>
                  <w:vAlign w:val="center"/>
                </w:tcPr>
                <w:p w:rsid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結束日期</w:t>
                  </w:r>
                </w:p>
              </w:tc>
              <w:tc>
                <w:tcPr>
                  <w:tcW w:w="2032" w:type="dxa"/>
                  <w:shd w:val="clear" w:color="auto" w:fill="D9D9D9" w:themeFill="background1" w:themeFillShade="D9"/>
                  <w:vAlign w:val="center"/>
                </w:tcPr>
                <w:p w:rsid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檢查點日期</w:t>
                  </w:r>
                </w:p>
              </w:tc>
              <w:tc>
                <w:tcPr>
                  <w:tcW w:w="1588" w:type="dxa"/>
                  <w:shd w:val="clear" w:color="auto" w:fill="D9D9D9" w:themeFill="background1" w:themeFillShade="D9"/>
                  <w:vAlign w:val="center"/>
                </w:tcPr>
                <w:p w:rsid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工作日</w:t>
                  </w:r>
                </w:p>
              </w:tc>
            </w:tr>
            <w:tr w:rsidR="005F12CB" w:rsidTr="005F12CB">
              <w:tc>
                <w:tcPr>
                  <w:tcW w:w="2723" w:type="dxa"/>
                  <w:vAlign w:val="center"/>
                </w:tcPr>
                <w:p w:rsidR="005F12CB" w:rsidRDefault="00645208" w:rsidP="00645208">
                  <w:pPr>
                    <w:jc w:val="both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開發前資料準備與收集</w:t>
                  </w:r>
                </w:p>
              </w:tc>
              <w:tc>
                <w:tcPr>
                  <w:tcW w:w="2031" w:type="dxa"/>
                  <w:vAlign w:val="center"/>
                </w:tcPr>
                <w:p w:rsidR="005F12CB" w:rsidRP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 w:rsidRPr="005F12CB">
                    <w:rPr>
                      <w:rFonts w:ascii="標楷體" w:eastAsia="標楷體" w:hAnsi="標楷體" w:hint="eastAsia"/>
                    </w:rPr>
                    <w:t>2013.06.25</w:t>
                  </w:r>
                </w:p>
              </w:tc>
              <w:tc>
                <w:tcPr>
                  <w:tcW w:w="2032" w:type="dxa"/>
                  <w:vAlign w:val="center"/>
                </w:tcPr>
                <w:p w:rsid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2013.06.28</w:t>
                  </w:r>
                </w:p>
              </w:tc>
              <w:tc>
                <w:tcPr>
                  <w:tcW w:w="2032" w:type="dxa"/>
                  <w:vAlign w:val="center"/>
                </w:tcPr>
                <w:p w:rsid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2013.07.01</w:t>
                  </w:r>
                </w:p>
              </w:tc>
              <w:tc>
                <w:tcPr>
                  <w:tcW w:w="1588" w:type="dxa"/>
                  <w:vAlign w:val="center"/>
                </w:tcPr>
                <w:p w:rsidR="005F12CB" w:rsidRDefault="005F12CB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4</w:t>
                  </w:r>
                </w:p>
              </w:tc>
            </w:tr>
            <w:tr w:rsidR="005F12CB" w:rsidTr="005F12CB">
              <w:tc>
                <w:tcPr>
                  <w:tcW w:w="2723" w:type="dxa"/>
                  <w:vAlign w:val="center"/>
                </w:tcPr>
                <w:p w:rsidR="005F12CB" w:rsidRDefault="00645208" w:rsidP="005F12CB">
                  <w:pPr>
                    <w:jc w:val="both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垂直</w:t>
                  </w:r>
                  <w:r w:rsidR="00E2061F">
                    <w:rPr>
                      <w:rFonts w:ascii="標楷體" w:eastAsia="標楷體" w:hAnsi="標楷體" w:hint="eastAsia"/>
                    </w:rPr>
                    <w:t>/45度角</w:t>
                  </w:r>
                  <w:r>
                    <w:rPr>
                      <w:rFonts w:ascii="標楷體" w:eastAsia="標楷體" w:hAnsi="標楷體" w:hint="eastAsia"/>
                    </w:rPr>
                    <w:t>方向拍攝模式開發</w:t>
                  </w:r>
                </w:p>
              </w:tc>
              <w:tc>
                <w:tcPr>
                  <w:tcW w:w="2031" w:type="dxa"/>
                  <w:vAlign w:val="center"/>
                </w:tcPr>
                <w:p w:rsidR="005F12CB" w:rsidRDefault="00645208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2013.07.01</w:t>
                  </w:r>
                </w:p>
              </w:tc>
              <w:tc>
                <w:tcPr>
                  <w:tcW w:w="2032" w:type="dxa"/>
                  <w:vAlign w:val="center"/>
                </w:tcPr>
                <w:p w:rsidR="005F12CB" w:rsidRDefault="00645208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2013.07.</w:t>
                  </w:r>
                  <w:r w:rsidR="00E2061F">
                    <w:rPr>
                      <w:rFonts w:ascii="標楷體" w:eastAsia="標楷體" w:hAnsi="標楷體" w:hint="eastAsia"/>
                    </w:rPr>
                    <w:t>09</w:t>
                  </w:r>
                </w:p>
              </w:tc>
              <w:tc>
                <w:tcPr>
                  <w:tcW w:w="2032" w:type="dxa"/>
                  <w:vAlign w:val="center"/>
                </w:tcPr>
                <w:p w:rsidR="005F12CB" w:rsidRDefault="00645208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</w:t>
                  </w:r>
                  <w:r w:rsidR="00E2061F">
                    <w:rPr>
                      <w:rFonts w:ascii="標楷體" w:eastAsia="標楷體" w:hAnsi="標楷體" w:hint="eastAsia"/>
                    </w:rPr>
                    <w:t>8</w:t>
                  </w:r>
                  <w:r>
                    <w:rPr>
                      <w:rFonts w:ascii="標楷體" w:eastAsia="標楷體" w:hAnsi="標楷體" w:hint="eastAsia"/>
                    </w:rPr>
                    <w:t>.</w:t>
                  </w:r>
                  <w:r w:rsidR="00E2061F">
                    <w:rPr>
                      <w:rFonts w:ascii="標楷體" w:eastAsia="標楷體" w:hAnsi="標楷體" w:hint="eastAsia"/>
                    </w:rPr>
                    <w:t>09</w:t>
                  </w:r>
                </w:p>
              </w:tc>
              <w:tc>
                <w:tcPr>
                  <w:tcW w:w="1588" w:type="dxa"/>
                  <w:vAlign w:val="center"/>
                </w:tcPr>
                <w:p w:rsidR="005F12CB" w:rsidRDefault="00E2061F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30</w:t>
                  </w:r>
                </w:p>
              </w:tc>
            </w:tr>
            <w:tr w:rsidR="005F12CB" w:rsidTr="005F12CB">
              <w:tc>
                <w:tcPr>
                  <w:tcW w:w="2723" w:type="dxa"/>
                  <w:vAlign w:val="center"/>
                </w:tcPr>
                <w:p w:rsidR="005F12CB" w:rsidRDefault="00645208" w:rsidP="005F12CB">
                  <w:pPr>
                    <w:jc w:val="both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影片串流上傳開發</w:t>
                  </w:r>
                </w:p>
              </w:tc>
              <w:tc>
                <w:tcPr>
                  <w:tcW w:w="2031" w:type="dxa"/>
                  <w:vAlign w:val="center"/>
                </w:tcPr>
                <w:p w:rsidR="005F12CB" w:rsidRDefault="00645208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2013.08.1</w:t>
                  </w:r>
                  <w:r w:rsidR="00315D21">
                    <w:rPr>
                      <w:rFonts w:ascii="標楷體" w:eastAsia="標楷體" w:hAnsi="標楷體" w:hint="eastAsia"/>
                    </w:rPr>
                    <w:t>2</w:t>
                  </w:r>
                </w:p>
              </w:tc>
              <w:tc>
                <w:tcPr>
                  <w:tcW w:w="2032" w:type="dxa"/>
                  <w:vAlign w:val="center"/>
                </w:tcPr>
                <w:p w:rsidR="005F12CB" w:rsidRDefault="00645208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2013.08.23</w:t>
                  </w:r>
                </w:p>
              </w:tc>
              <w:tc>
                <w:tcPr>
                  <w:tcW w:w="2032" w:type="dxa"/>
                  <w:vAlign w:val="center"/>
                </w:tcPr>
                <w:p w:rsidR="005F12CB" w:rsidRDefault="00645208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2013.08.26</w:t>
                  </w:r>
                </w:p>
              </w:tc>
              <w:tc>
                <w:tcPr>
                  <w:tcW w:w="1588" w:type="dxa"/>
                  <w:vAlign w:val="center"/>
                </w:tcPr>
                <w:p w:rsidR="005F12CB" w:rsidRDefault="00315D21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10</w:t>
                  </w:r>
                </w:p>
              </w:tc>
            </w:tr>
            <w:tr w:rsidR="00645208" w:rsidTr="005F12CB">
              <w:tc>
                <w:tcPr>
                  <w:tcW w:w="2723" w:type="dxa"/>
                  <w:vAlign w:val="center"/>
                </w:tcPr>
                <w:p w:rsidR="00645208" w:rsidRDefault="00645208" w:rsidP="005F12CB">
                  <w:pPr>
                    <w:jc w:val="both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遠端調閱紀錄開發</w:t>
                  </w:r>
                </w:p>
              </w:tc>
              <w:tc>
                <w:tcPr>
                  <w:tcW w:w="2031" w:type="dxa"/>
                  <w:vAlign w:val="center"/>
                </w:tcPr>
                <w:p w:rsidR="00645208" w:rsidRDefault="00645208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2013.08</w:t>
                  </w:r>
                  <w:r w:rsidR="003E61F7">
                    <w:rPr>
                      <w:rFonts w:ascii="標楷體" w:eastAsia="標楷體" w:hAnsi="標楷體" w:hint="eastAsia"/>
                    </w:rPr>
                    <w:t>.26</w:t>
                  </w:r>
                </w:p>
              </w:tc>
              <w:tc>
                <w:tcPr>
                  <w:tcW w:w="2032" w:type="dxa"/>
                  <w:vAlign w:val="center"/>
                </w:tcPr>
                <w:p w:rsidR="00645208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2013.08.30</w:t>
                  </w:r>
                </w:p>
              </w:tc>
              <w:tc>
                <w:tcPr>
                  <w:tcW w:w="2032" w:type="dxa"/>
                  <w:vAlign w:val="center"/>
                </w:tcPr>
                <w:p w:rsidR="00645208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2013.09.02</w:t>
                  </w:r>
                </w:p>
              </w:tc>
              <w:tc>
                <w:tcPr>
                  <w:tcW w:w="1588" w:type="dxa"/>
                  <w:vAlign w:val="center"/>
                </w:tcPr>
                <w:p w:rsidR="00645208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5</w:t>
                  </w:r>
                </w:p>
              </w:tc>
            </w:tr>
            <w:tr w:rsidR="003E61F7" w:rsidTr="005F12CB">
              <w:tc>
                <w:tcPr>
                  <w:tcW w:w="2723" w:type="dxa"/>
                  <w:vAlign w:val="center"/>
                </w:tcPr>
                <w:p w:rsidR="003E61F7" w:rsidRDefault="003E61F7" w:rsidP="005F12CB">
                  <w:pPr>
                    <w:jc w:val="both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介面美工設計</w:t>
                  </w:r>
                </w:p>
              </w:tc>
              <w:tc>
                <w:tcPr>
                  <w:tcW w:w="2031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2013.09.02</w:t>
                  </w:r>
                </w:p>
              </w:tc>
              <w:tc>
                <w:tcPr>
                  <w:tcW w:w="2032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2013.09.04</w:t>
                  </w:r>
                </w:p>
              </w:tc>
              <w:tc>
                <w:tcPr>
                  <w:tcW w:w="2032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2013.09.05</w:t>
                  </w:r>
                </w:p>
              </w:tc>
              <w:tc>
                <w:tcPr>
                  <w:tcW w:w="1588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3</w:t>
                  </w:r>
                </w:p>
              </w:tc>
            </w:tr>
            <w:tr w:rsidR="003E61F7" w:rsidTr="005F12CB">
              <w:tc>
                <w:tcPr>
                  <w:tcW w:w="2723" w:type="dxa"/>
                  <w:vAlign w:val="center"/>
                </w:tcPr>
                <w:p w:rsidR="003E61F7" w:rsidRDefault="003E61F7" w:rsidP="005F12CB">
                  <w:pPr>
                    <w:jc w:val="both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系統整合優化</w:t>
                  </w:r>
                </w:p>
              </w:tc>
              <w:tc>
                <w:tcPr>
                  <w:tcW w:w="2031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2013.09.05</w:t>
                  </w:r>
                </w:p>
              </w:tc>
              <w:tc>
                <w:tcPr>
                  <w:tcW w:w="2032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2013.09.13</w:t>
                  </w:r>
                </w:p>
              </w:tc>
              <w:tc>
                <w:tcPr>
                  <w:tcW w:w="2032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2013.09.16</w:t>
                  </w:r>
                </w:p>
              </w:tc>
              <w:tc>
                <w:tcPr>
                  <w:tcW w:w="1588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7</w:t>
                  </w:r>
                </w:p>
              </w:tc>
            </w:tr>
            <w:tr w:rsidR="003E61F7" w:rsidTr="005F12CB">
              <w:tc>
                <w:tcPr>
                  <w:tcW w:w="2723" w:type="dxa"/>
                  <w:vAlign w:val="center"/>
                </w:tcPr>
                <w:p w:rsidR="003E61F7" w:rsidRDefault="003E61F7" w:rsidP="005F12CB">
                  <w:pPr>
                    <w:jc w:val="both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系統測試</w:t>
                  </w:r>
                </w:p>
              </w:tc>
              <w:tc>
                <w:tcPr>
                  <w:tcW w:w="2031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2013.09.05</w:t>
                  </w:r>
                </w:p>
              </w:tc>
              <w:tc>
                <w:tcPr>
                  <w:tcW w:w="2032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2013.09.20</w:t>
                  </w:r>
                </w:p>
              </w:tc>
              <w:tc>
                <w:tcPr>
                  <w:tcW w:w="2032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2013.09.23</w:t>
                  </w:r>
                </w:p>
              </w:tc>
              <w:tc>
                <w:tcPr>
                  <w:tcW w:w="1588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12</w:t>
                  </w:r>
                </w:p>
              </w:tc>
            </w:tr>
            <w:tr w:rsidR="003E61F7" w:rsidTr="005F12CB">
              <w:tc>
                <w:tcPr>
                  <w:tcW w:w="2723" w:type="dxa"/>
                  <w:vAlign w:val="center"/>
                </w:tcPr>
                <w:p w:rsidR="003E61F7" w:rsidRDefault="003E61F7" w:rsidP="005F12CB">
                  <w:pPr>
                    <w:jc w:val="both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文件整理</w:t>
                  </w:r>
                </w:p>
              </w:tc>
              <w:tc>
                <w:tcPr>
                  <w:tcW w:w="2031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2013.09.16</w:t>
                  </w:r>
                </w:p>
              </w:tc>
              <w:tc>
                <w:tcPr>
                  <w:tcW w:w="2032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2013.09.20</w:t>
                  </w:r>
                </w:p>
              </w:tc>
              <w:tc>
                <w:tcPr>
                  <w:tcW w:w="2032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2013.09.23</w:t>
                  </w:r>
                </w:p>
              </w:tc>
              <w:tc>
                <w:tcPr>
                  <w:tcW w:w="1588" w:type="dxa"/>
                  <w:vAlign w:val="center"/>
                </w:tcPr>
                <w:p w:rsidR="003E61F7" w:rsidRDefault="003E61F7" w:rsidP="005F12CB">
                  <w:pPr>
                    <w:jc w:val="center"/>
                    <w:rPr>
                      <w:rFonts w:ascii="標楷體" w:eastAsia="標楷體" w:hAnsi="標楷體"/>
                    </w:rPr>
                  </w:pPr>
                  <w:r>
                    <w:rPr>
                      <w:rFonts w:ascii="標楷體" w:eastAsia="標楷體" w:hAnsi="標楷體" w:hint="eastAsia"/>
                    </w:rPr>
                    <w:t>5</w:t>
                  </w:r>
                </w:p>
              </w:tc>
            </w:tr>
          </w:tbl>
          <w:p w:rsidR="00673BC3" w:rsidRDefault="00673BC3" w:rsidP="00620CD4">
            <w:pPr>
              <w:rPr>
                <w:rFonts w:ascii="標楷體" w:eastAsia="標楷體" w:hAnsi="標楷體"/>
              </w:rPr>
            </w:pPr>
          </w:p>
        </w:tc>
      </w:tr>
      <w:tr w:rsidR="00D04B8D" w:rsidRPr="00EB2E06" w:rsidTr="008311A7">
        <w:trPr>
          <w:trHeight w:val="416"/>
        </w:trPr>
        <w:tc>
          <w:tcPr>
            <w:tcW w:w="10632" w:type="dxa"/>
            <w:gridSpan w:val="2"/>
            <w:shd w:val="clear" w:color="auto" w:fill="8DB3E2" w:themeFill="text2" w:themeFillTint="66"/>
            <w:vAlign w:val="center"/>
          </w:tcPr>
          <w:p w:rsidR="00D04B8D" w:rsidRPr="00D04B8D" w:rsidRDefault="00D04B8D" w:rsidP="00EB5B20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314EB2">
              <w:rPr>
                <w:rFonts w:ascii="標楷體" w:eastAsia="標楷體" w:hAnsi="標楷體" w:hint="eastAsia"/>
                <w:b/>
              </w:rPr>
              <w:t>軟體清單</w:t>
            </w:r>
            <w:r w:rsidR="00314EB2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(專案開發所需相關軟體元件清單)</w:t>
            </w:r>
          </w:p>
        </w:tc>
      </w:tr>
      <w:tr w:rsidR="00D04B8D" w:rsidRPr="00EB2E06" w:rsidTr="00D04B8D">
        <w:trPr>
          <w:trHeight w:val="1531"/>
        </w:trPr>
        <w:tc>
          <w:tcPr>
            <w:tcW w:w="10632" w:type="dxa"/>
            <w:gridSpan w:val="2"/>
            <w:vAlign w:val="center"/>
          </w:tcPr>
          <w:p w:rsidR="00673BC3" w:rsidRDefault="005F12CB" w:rsidP="005F12CB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5F12CB">
              <w:rPr>
                <w:rFonts w:ascii="標楷體" w:eastAsia="標楷體" w:hAnsi="標楷體" w:hint="eastAsia"/>
              </w:rPr>
              <w:t>A</w:t>
            </w:r>
            <w:r w:rsidRPr="005F12CB">
              <w:rPr>
                <w:rFonts w:ascii="標楷體" w:eastAsia="標楷體" w:hAnsi="標楷體"/>
              </w:rPr>
              <w:t>ndroid SDK</w:t>
            </w:r>
          </w:p>
          <w:p w:rsidR="009F23CD" w:rsidRPr="005F12CB" w:rsidRDefault="009F23CD" w:rsidP="005F12CB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ndroid NDK</w:t>
            </w:r>
          </w:p>
          <w:p w:rsidR="005F12CB" w:rsidRDefault="005F12CB" w:rsidP="005F12CB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  <w:r>
              <w:rPr>
                <w:rFonts w:ascii="標楷體" w:eastAsia="標楷體" w:hAnsi="標楷體"/>
              </w:rPr>
              <w:t>penCV</w:t>
            </w:r>
          </w:p>
          <w:p w:rsidR="005F12CB" w:rsidRDefault="005F12CB" w:rsidP="005F12CB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Apache Server</w:t>
            </w:r>
          </w:p>
          <w:p w:rsidR="005F12CB" w:rsidRDefault="005F12CB" w:rsidP="005F12CB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MySQL Server</w:t>
            </w:r>
          </w:p>
          <w:p w:rsidR="00D04B8D" w:rsidRPr="005F12CB" w:rsidRDefault="005F12CB" w:rsidP="005F12CB">
            <w:pPr>
              <w:pStyle w:val="a8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PHP</w:t>
            </w:r>
          </w:p>
        </w:tc>
      </w:tr>
      <w:tr w:rsidR="00D04B8D" w:rsidRPr="00EB2E06" w:rsidTr="008311A7">
        <w:trPr>
          <w:trHeight w:val="364"/>
        </w:trPr>
        <w:tc>
          <w:tcPr>
            <w:tcW w:w="10632" w:type="dxa"/>
            <w:gridSpan w:val="2"/>
            <w:shd w:val="clear" w:color="auto" w:fill="8DB3E2" w:themeFill="text2" w:themeFillTint="66"/>
            <w:vAlign w:val="center"/>
          </w:tcPr>
          <w:p w:rsidR="00D04B8D" w:rsidRPr="00D04B8D" w:rsidRDefault="00D04B8D" w:rsidP="00EB5B20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 w:rsidRPr="00314EB2">
              <w:rPr>
                <w:rFonts w:ascii="標楷體" w:eastAsia="標楷體" w:hAnsi="標楷體" w:hint="eastAsia"/>
                <w:b/>
              </w:rPr>
              <w:t>專案成果</w:t>
            </w:r>
            <w:r w:rsidR="00EB5B20" w:rsidRPr="00314EB2">
              <w:rPr>
                <w:rFonts w:ascii="標楷體" w:eastAsia="標楷體" w:hAnsi="標楷體" w:hint="eastAsia"/>
                <w:b/>
              </w:rPr>
              <w:t>預定授權條款</w:t>
            </w:r>
            <w:r w:rsidR="00673BC3">
              <w:rPr>
                <w:rFonts w:ascii="標楷體" w:eastAsia="標楷體" w:hAnsi="標楷體" w:hint="eastAsia"/>
              </w:rPr>
              <w:t xml:space="preserve"> (</w:t>
            </w:r>
            <w:r w:rsidR="00673BC3" w:rsidRPr="00673BC3">
              <w:rPr>
                <w:rFonts w:ascii="標楷體" w:eastAsia="標楷體" w:hAnsi="標楷體" w:hint="eastAsia"/>
              </w:rPr>
              <w:t>請務必依循與尊重現有專案的授權模式，避免不相容的議題</w:t>
            </w:r>
            <w:r w:rsidR="00673BC3">
              <w:rPr>
                <w:rFonts w:ascii="標楷體" w:eastAsia="標楷體" w:hAnsi="標楷體" w:hint="eastAsia"/>
              </w:rPr>
              <w:t>)</w:t>
            </w:r>
          </w:p>
        </w:tc>
      </w:tr>
      <w:tr w:rsidR="00D04B8D" w:rsidRPr="00A04F8C" w:rsidTr="003E61F7">
        <w:trPr>
          <w:trHeight w:val="1201"/>
        </w:trPr>
        <w:tc>
          <w:tcPr>
            <w:tcW w:w="10632" w:type="dxa"/>
            <w:gridSpan w:val="2"/>
            <w:vAlign w:val="center"/>
          </w:tcPr>
          <w:p w:rsidR="00A04F8C" w:rsidRDefault="005F12CB" w:rsidP="006361ED">
            <w:pPr>
              <w:rPr>
                <w:rFonts w:ascii="標楷體" w:eastAsia="標楷體" w:hAnsi="標楷體"/>
              </w:rPr>
            </w:pPr>
            <w:r w:rsidRPr="005F12CB">
              <w:rPr>
                <w:rFonts w:ascii="標楷體" w:eastAsia="標楷體" w:hAnsi="標楷體"/>
              </w:rPr>
              <w:t>Apache License 2.0</w:t>
            </w:r>
            <w:r>
              <w:rPr>
                <w:rFonts w:ascii="標楷體" w:eastAsia="標楷體" w:hAnsi="標楷體" w:hint="eastAsia"/>
              </w:rPr>
              <w:t xml:space="preserve"> (暫定)</w:t>
            </w:r>
          </w:p>
        </w:tc>
      </w:tr>
      <w:tr w:rsidR="00A04F8C" w:rsidRPr="00D04B8D" w:rsidTr="008311A7">
        <w:trPr>
          <w:trHeight w:val="140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vAlign w:val="center"/>
          </w:tcPr>
          <w:p w:rsidR="00A04F8C" w:rsidRPr="00D04B8D" w:rsidRDefault="00A04F8C" w:rsidP="00105152">
            <w:pPr>
              <w:jc w:val="center"/>
              <w:rPr>
                <w:rFonts w:ascii="標楷體" w:eastAsia="標楷體" w:hAnsi="標楷體"/>
              </w:rPr>
            </w:pPr>
            <w:r w:rsidRPr="00105152">
              <w:rPr>
                <w:rFonts w:ascii="標楷體" w:eastAsia="標楷體" w:hAnsi="標楷體" w:hint="eastAsia"/>
                <w:b/>
              </w:rPr>
              <w:t>權利分配</w:t>
            </w:r>
            <w:r w:rsidR="00105152">
              <w:rPr>
                <w:rFonts w:ascii="標楷體" w:eastAsia="標楷體" w:hAnsi="標楷體" w:hint="eastAsia"/>
                <w:b/>
              </w:rPr>
              <w:t xml:space="preserve"> </w:t>
            </w:r>
            <w:r w:rsidR="00105152">
              <w:rPr>
                <w:rFonts w:ascii="標楷體" w:eastAsia="標楷體" w:hAnsi="標楷體" w:hint="eastAsia"/>
              </w:rPr>
              <w:t>(</w:t>
            </w:r>
            <w:r w:rsidRPr="00A04F8C">
              <w:rPr>
                <w:rFonts w:ascii="標楷體" w:eastAsia="標楷體" w:hAnsi="標楷體" w:hint="eastAsia"/>
              </w:rPr>
              <w:t>說明專案開發成果所得智慧財產權利應有部份的分配方式，簡述是否依著作權法第40條之規定，由</w:t>
            </w:r>
            <w:r>
              <w:rPr>
                <w:rFonts w:ascii="標楷體" w:eastAsia="標楷體" w:hAnsi="標楷體" w:hint="eastAsia"/>
              </w:rPr>
              <w:t>開發團隊成員</w:t>
            </w:r>
            <w:r w:rsidR="00105152">
              <w:rPr>
                <w:rFonts w:ascii="標楷體" w:eastAsia="標楷體" w:hAnsi="標楷體" w:hint="eastAsia"/>
              </w:rPr>
              <w:t>均等共有，或是羅列應有部份之比例分配表，另行說明之)</w:t>
            </w:r>
          </w:p>
        </w:tc>
      </w:tr>
      <w:tr w:rsidR="00A04F8C" w:rsidTr="003E61F7">
        <w:trPr>
          <w:trHeight w:val="1229"/>
        </w:trPr>
        <w:tc>
          <w:tcPr>
            <w:tcW w:w="106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4F8C" w:rsidRDefault="005F12CB" w:rsidP="005F12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專案開發成果由開發團隊成員均等共有。</w:t>
            </w:r>
          </w:p>
        </w:tc>
      </w:tr>
    </w:tbl>
    <w:p w:rsidR="0064575F" w:rsidRPr="00A04F8C" w:rsidRDefault="0064575F" w:rsidP="00617980">
      <w:pPr>
        <w:rPr>
          <w:rFonts w:ascii="標楷體" w:eastAsia="標楷體" w:hAnsi="標楷體" w:cs="Times New Roman"/>
        </w:rPr>
      </w:pPr>
    </w:p>
    <w:sectPr w:rsidR="0064575F" w:rsidRPr="00A04F8C" w:rsidSect="001831E4">
      <w:pgSz w:w="11906" w:h="16838"/>
      <w:pgMar w:top="426" w:right="1274" w:bottom="851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590A" w:rsidRDefault="003C590A" w:rsidP="001C571B">
      <w:r>
        <w:separator/>
      </w:r>
    </w:p>
  </w:endnote>
  <w:endnote w:type="continuationSeparator" w:id="0">
    <w:p w:rsidR="003C590A" w:rsidRDefault="003C590A" w:rsidP="001C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590A" w:rsidRDefault="003C590A" w:rsidP="001C571B">
      <w:r>
        <w:separator/>
      </w:r>
    </w:p>
  </w:footnote>
  <w:footnote w:type="continuationSeparator" w:id="0">
    <w:p w:rsidR="003C590A" w:rsidRDefault="003C590A" w:rsidP="001C5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068FD"/>
    <w:multiLevelType w:val="hybridMultilevel"/>
    <w:tmpl w:val="3FC851BE"/>
    <w:lvl w:ilvl="0" w:tplc="2DD6F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77A3D25"/>
    <w:multiLevelType w:val="hybridMultilevel"/>
    <w:tmpl w:val="992249E0"/>
    <w:lvl w:ilvl="0" w:tplc="2592B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D7F1910"/>
    <w:multiLevelType w:val="hybridMultilevel"/>
    <w:tmpl w:val="FBE40E7C"/>
    <w:lvl w:ilvl="0" w:tplc="24123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9D34CA2"/>
    <w:multiLevelType w:val="multilevel"/>
    <w:tmpl w:val="44F0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268082C"/>
    <w:multiLevelType w:val="hybridMultilevel"/>
    <w:tmpl w:val="8CCCE7D4"/>
    <w:lvl w:ilvl="0" w:tplc="B5F62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5E4156F"/>
    <w:multiLevelType w:val="hybridMultilevel"/>
    <w:tmpl w:val="8C6C8FA0"/>
    <w:lvl w:ilvl="0" w:tplc="418057D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F096C"/>
    <w:rsid w:val="00011D06"/>
    <w:rsid w:val="00036041"/>
    <w:rsid w:val="00047C7F"/>
    <w:rsid w:val="000A59A4"/>
    <w:rsid w:val="000E6582"/>
    <w:rsid w:val="001005D9"/>
    <w:rsid w:val="00105152"/>
    <w:rsid w:val="001349DB"/>
    <w:rsid w:val="00145E50"/>
    <w:rsid w:val="00155F83"/>
    <w:rsid w:val="0016361D"/>
    <w:rsid w:val="001831E4"/>
    <w:rsid w:val="001C571B"/>
    <w:rsid w:val="001F096C"/>
    <w:rsid w:val="001F6FEE"/>
    <w:rsid w:val="00210198"/>
    <w:rsid w:val="00225BA2"/>
    <w:rsid w:val="00231DEE"/>
    <w:rsid w:val="0023227D"/>
    <w:rsid w:val="00261063"/>
    <w:rsid w:val="00262A88"/>
    <w:rsid w:val="002D3324"/>
    <w:rsid w:val="002D50F8"/>
    <w:rsid w:val="002F538E"/>
    <w:rsid w:val="00314EB2"/>
    <w:rsid w:val="00315D21"/>
    <w:rsid w:val="00334D81"/>
    <w:rsid w:val="003928D2"/>
    <w:rsid w:val="0039530B"/>
    <w:rsid w:val="003C590A"/>
    <w:rsid w:val="003D1DC1"/>
    <w:rsid w:val="003D5D02"/>
    <w:rsid w:val="003E61F7"/>
    <w:rsid w:val="003E69B6"/>
    <w:rsid w:val="003F2607"/>
    <w:rsid w:val="00446657"/>
    <w:rsid w:val="0046051E"/>
    <w:rsid w:val="004637DC"/>
    <w:rsid w:val="00490756"/>
    <w:rsid w:val="004979C5"/>
    <w:rsid w:val="004A0E4D"/>
    <w:rsid w:val="004C3891"/>
    <w:rsid w:val="004E464E"/>
    <w:rsid w:val="00502460"/>
    <w:rsid w:val="00525C6B"/>
    <w:rsid w:val="00526C74"/>
    <w:rsid w:val="00556C11"/>
    <w:rsid w:val="00557FDF"/>
    <w:rsid w:val="00567B62"/>
    <w:rsid w:val="005A2770"/>
    <w:rsid w:val="005F12CB"/>
    <w:rsid w:val="005F22B0"/>
    <w:rsid w:val="00605684"/>
    <w:rsid w:val="0061046F"/>
    <w:rsid w:val="00617980"/>
    <w:rsid w:val="0063202C"/>
    <w:rsid w:val="00633795"/>
    <w:rsid w:val="006361ED"/>
    <w:rsid w:val="00645208"/>
    <w:rsid w:val="0064575F"/>
    <w:rsid w:val="00673BC3"/>
    <w:rsid w:val="00686B3A"/>
    <w:rsid w:val="00697B92"/>
    <w:rsid w:val="006A6084"/>
    <w:rsid w:val="006C5B15"/>
    <w:rsid w:val="006D67AE"/>
    <w:rsid w:val="00702ADF"/>
    <w:rsid w:val="0070791E"/>
    <w:rsid w:val="0075556F"/>
    <w:rsid w:val="00756265"/>
    <w:rsid w:val="00762BCD"/>
    <w:rsid w:val="007C787C"/>
    <w:rsid w:val="0081323F"/>
    <w:rsid w:val="00817EF3"/>
    <w:rsid w:val="008311A7"/>
    <w:rsid w:val="00852872"/>
    <w:rsid w:val="00875F8A"/>
    <w:rsid w:val="0088019C"/>
    <w:rsid w:val="00891949"/>
    <w:rsid w:val="008A4E22"/>
    <w:rsid w:val="008D18F6"/>
    <w:rsid w:val="008E018F"/>
    <w:rsid w:val="00900EBF"/>
    <w:rsid w:val="009126B2"/>
    <w:rsid w:val="009140AB"/>
    <w:rsid w:val="009503D7"/>
    <w:rsid w:val="0095098B"/>
    <w:rsid w:val="00984144"/>
    <w:rsid w:val="009E1F17"/>
    <w:rsid w:val="009F23CD"/>
    <w:rsid w:val="00A008F8"/>
    <w:rsid w:val="00A04F8C"/>
    <w:rsid w:val="00A5458E"/>
    <w:rsid w:val="00A75C26"/>
    <w:rsid w:val="00A91483"/>
    <w:rsid w:val="00AB48D1"/>
    <w:rsid w:val="00AE4191"/>
    <w:rsid w:val="00B27A93"/>
    <w:rsid w:val="00B3081E"/>
    <w:rsid w:val="00B63D38"/>
    <w:rsid w:val="00B80BA9"/>
    <w:rsid w:val="00B8167E"/>
    <w:rsid w:val="00B82764"/>
    <w:rsid w:val="00B94202"/>
    <w:rsid w:val="00BA312C"/>
    <w:rsid w:val="00BA52C1"/>
    <w:rsid w:val="00BE3688"/>
    <w:rsid w:val="00C00AC2"/>
    <w:rsid w:val="00C03D52"/>
    <w:rsid w:val="00C22958"/>
    <w:rsid w:val="00C252C8"/>
    <w:rsid w:val="00C96BD1"/>
    <w:rsid w:val="00D04B8D"/>
    <w:rsid w:val="00D24E44"/>
    <w:rsid w:val="00D31C25"/>
    <w:rsid w:val="00D31EFF"/>
    <w:rsid w:val="00D93C49"/>
    <w:rsid w:val="00DB6A29"/>
    <w:rsid w:val="00DC630E"/>
    <w:rsid w:val="00DD5E4C"/>
    <w:rsid w:val="00E2061F"/>
    <w:rsid w:val="00E237FF"/>
    <w:rsid w:val="00E27686"/>
    <w:rsid w:val="00E3758C"/>
    <w:rsid w:val="00E53BE2"/>
    <w:rsid w:val="00E6179E"/>
    <w:rsid w:val="00E86E5C"/>
    <w:rsid w:val="00EB1850"/>
    <w:rsid w:val="00EB1FA8"/>
    <w:rsid w:val="00EB5B20"/>
    <w:rsid w:val="00EF630B"/>
    <w:rsid w:val="00F033BF"/>
    <w:rsid w:val="00F22C1F"/>
    <w:rsid w:val="00F33C2F"/>
    <w:rsid w:val="00F37EFD"/>
    <w:rsid w:val="00FD19A0"/>
    <w:rsid w:val="00FD3763"/>
    <w:rsid w:val="00FF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67B028F-03DC-4443-9E6B-3A6A3A634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9D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C571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C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C571B"/>
    <w:rPr>
      <w:sz w:val="20"/>
      <w:szCs w:val="20"/>
    </w:rPr>
  </w:style>
  <w:style w:type="table" w:styleId="a7">
    <w:name w:val="Table Grid"/>
    <w:basedOn w:val="a1"/>
    <w:uiPriority w:val="59"/>
    <w:rsid w:val="001C57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210198"/>
  </w:style>
  <w:style w:type="paragraph" w:styleId="a8">
    <w:name w:val="List Paragraph"/>
    <w:basedOn w:val="a"/>
    <w:uiPriority w:val="34"/>
    <w:qFormat/>
    <w:rsid w:val="00C03D52"/>
    <w:pPr>
      <w:ind w:leftChars="200" w:left="480"/>
    </w:pPr>
  </w:style>
  <w:style w:type="character" w:styleId="a9">
    <w:name w:val="Hyperlink"/>
    <w:basedOn w:val="a0"/>
    <w:uiPriority w:val="99"/>
    <w:unhideWhenUsed/>
    <w:rsid w:val="00BA312C"/>
    <w:rPr>
      <w:color w:val="0000FF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673BC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annotation reference"/>
    <w:basedOn w:val="a0"/>
    <w:uiPriority w:val="99"/>
    <w:semiHidden/>
    <w:unhideWhenUsed/>
    <w:rsid w:val="004C3891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4C3891"/>
  </w:style>
  <w:style w:type="character" w:customStyle="1" w:styleId="ac">
    <w:name w:val="註解文字 字元"/>
    <w:basedOn w:val="a0"/>
    <w:link w:val="ab"/>
    <w:uiPriority w:val="99"/>
    <w:semiHidden/>
    <w:rsid w:val="004C3891"/>
  </w:style>
  <w:style w:type="paragraph" w:styleId="ad">
    <w:name w:val="annotation subject"/>
    <w:basedOn w:val="ab"/>
    <w:next w:val="ab"/>
    <w:link w:val="ae"/>
    <w:uiPriority w:val="99"/>
    <w:semiHidden/>
    <w:unhideWhenUsed/>
    <w:rsid w:val="004C3891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4C3891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4C38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4C389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6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__1.vsdx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A934E-02D6-4A0C-ACFD-306F9D863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8</Pages>
  <Words>465</Words>
  <Characters>2655</Characters>
  <Application>Microsoft Office Word</Application>
  <DocSecurity>0</DocSecurity>
  <Lines>22</Lines>
  <Paragraphs>6</Paragraphs>
  <ScaleCrop>false</ScaleCrop>
  <Company/>
  <LinksUpToDate>false</LinksUpToDate>
  <CharactersWithSpaces>3114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yschang</dc:creator>
  <cp:lastModifiedBy>李侑軒</cp:lastModifiedBy>
  <cp:revision>32</cp:revision>
  <dcterms:created xsi:type="dcterms:W3CDTF">2012-05-15T02:06:00Z</dcterms:created>
  <dcterms:modified xsi:type="dcterms:W3CDTF">2013-06-07T11:05:00Z</dcterms:modified>
</cp:coreProperties>
</file>