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68CC" w14:textId="68A75517" w:rsidR="0017263B" w:rsidRDefault="00373C9A" w:rsidP="00373C9A">
      <w:pPr>
        <w:pStyle w:val="1"/>
      </w:pPr>
      <w:r>
        <w:rPr>
          <w:rFonts w:hint="eastAsia"/>
        </w:rPr>
        <w:t>对象模型设计</w:t>
      </w:r>
    </w:p>
    <w:p w14:paraId="767850B5" w14:textId="161FD1B2" w:rsidR="00AA6FEF" w:rsidRDefault="00634901" w:rsidP="00AA6FEF">
      <w:pPr>
        <w:jc w:val="center"/>
      </w:pPr>
      <w:r>
        <w:rPr>
          <w:rFonts w:hint="eastAsia"/>
          <w:noProof/>
        </w:rPr>
        <w:drawing>
          <wp:inline distT="0" distB="0" distL="0" distR="0" wp14:anchorId="3D57ADB1" wp14:editId="39ACBD49">
            <wp:extent cx="5274310" cy="5106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物理模型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6005" w14:textId="77777777" w:rsidR="00AA6FEF" w:rsidRDefault="00AA6FEF">
      <w:pPr>
        <w:widowControl/>
        <w:jc w:val="left"/>
      </w:pPr>
      <w:r>
        <w:br w:type="page"/>
      </w:r>
    </w:p>
    <w:p w14:paraId="7D8944C2" w14:textId="77777777" w:rsidR="00634901" w:rsidRPr="00634901" w:rsidRDefault="00634901" w:rsidP="00AA6FEF">
      <w:pPr>
        <w:jc w:val="center"/>
        <w:rPr>
          <w:rFonts w:hint="eastAsia"/>
        </w:rPr>
      </w:pPr>
    </w:p>
    <w:p w14:paraId="7B96FB53" w14:textId="11BBC424" w:rsidR="00373C9A" w:rsidRDefault="00373C9A" w:rsidP="00373C9A">
      <w:pPr>
        <w:pStyle w:val="1"/>
      </w:pPr>
      <w:r>
        <w:rPr>
          <w:rFonts w:hint="eastAsia"/>
        </w:rPr>
        <w:t>数据库设计</w:t>
      </w:r>
    </w:p>
    <w:p w14:paraId="6B604F06" w14:textId="24A1F916" w:rsidR="00C556A3" w:rsidRPr="00C556A3" w:rsidRDefault="00C556A3" w:rsidP="00C556A3">
      <w:pPr>
        <w:pStyle w:val="2"/>
        <w:rPr>
          <w:rFonts w:hint="eastAsia"/>
        </w:rPr>
      </w:pPr>
      <w:r>
        <w:rPr>
          <w:rFonts w:hint="eastAsia"/>
        </w:rPr>
        <w:t>设备相关表</w:t>
      </w:r>
    </w:p>
    <w:p w14:paraId="0CC2DCA9" w14:textId="5D62F34F" w:rsidR="00634901" w:rsidRPr="00C556A3" w:rsidRDefault="00634901" w:rsidP="00634901">
      <w:pPr>
        <w:rPr>
          <w:rFonts w:ascii="黑体" w:eastAsia="黑体" w:hAnsi="黑体"/>
          <w:sz w:val="32"/>
          <w:szCs w:val="28"/>
        </w:rPr>
      </w:pPr>
      <w:r w:rsidRPr="00C556A3">
        <w:rPr>
          <w:rFonts w:ascii="黑体" w:eastAsia="黑体" w:hAnsi="黑体" w:hint="eastAsia"/>
          <w:sz w:val="32"/>
          <w:szCs w:val="28"/>
        </w:rPr>
        <w:t>device</w:t>
      </w:r>
    </w:p>
    <w:p w14:paraId="381CFE35" w14:textId="450B8A73" w:rsidR="00AA6FEF" w:rsidRPr="00AA6FEF" w:rsidRDefault="00AA6FEF" w:rsidP="00634901">
      <w:pPr>
        <w:rPr>
          <w:rFonts w:ascii="宋体" w:eastAsia="宋体" w:hAnsi="宋体" w:hint="eastAsia"/>
          <w:szCs w:val="21"/>
        </w:rPr>
      </w:pPr>
      <w:r w:rsidRPr="00AA6FEF">
        <w:rPr>
          <w:rFonts w:ascii="宋体" w:eastAsia="宋体" w:hAnsi="宋体" w:hint="eastAsia"/>
          <w:szCs w:val="21"/>
        </w:rPr>
        <w:t>设备表</w:t>
      </w:r>
      <w:r>
        <w:rPr>
          <w:rFonts w:ascii="宋体" w:eastAsia="宋体" w:hAnsi="宋体" w:hint="eastAsia"/>
          <w:szCs w:val="21"/>
        </w:rPr>
        <w:t>，包括设备名称，国资编号、序列号、型号等设备的基础信息，将</w:t>
      </w:r>
      <w:proofErr w:type="spellStart"/>
      <w:r>
        <w:rPr>
          <w:rFonts w:ascii="宋体" w:eastAsia="宋体" w:hAnsi="宋体"/>
          <w:szCs w:val="21"/>
        </w:rPr>
        <w:t>location_id</w:t>
      </w:r>
      <w:proofErr w:type="spellEnd"/>
      <w:r w:rsidR="009872DD">
        <w:rPr>
          <w:rFonts w:ascii="宋体" w:eastAsia="宋体" w:hAnsi="宋体" w:hint="eastAsia"/>
          <w:szCs w:val="21"/>
        </w:rPr>
        <w:t>、</w:t>
      </w:r>
      <w:proofErr w:type="spellStart"/>
      <w:r w:rsidR="009872DD" w:rsidRPr="009872DD">
        <w:rPr>
          <w:rFonts w:ascii="宋体" w:eastAsia="宋体" w:hAnsi="宋体"/>
          <w:szCs w:val="21"/>
        </w:rPr>
        <w:t>work_nature_id</w:t>
      </w:r>
      <w:proofErr w:type="spellEnd"/>
      <w:r w:rsidR="009872DD">
        <w:rPr>
          <w:rFonts w:ascii="宋体" w:eastAsia="宋体" w:hAnsi="宋体" w:hint="eastAsia"/>
          <w:szCs w:val="21"/>
        </w:rPr>
        <w:t>、</w:t>
      </w:r>
      <w:proofErr w:type="spellStart"/>
      <w:r w:rsidR="009872DD" w:rsidRPr="009872DD">
        <w:rPr>
          <w:rFonts w:ascii="宋体" w:eastAsia="宋体" w:hAnsi="宋体"/>
          <w:szCs w:val="21"/>
        </w:rPr>
        <w:t>custodian_id</w:t>
      </w:r>
      <w:proofErr w:type="spellEnd"/>
      <w:r w:rsidR="009872DD">
        <w:rPr>
          <w:rFonts w:ascii="宋体" w:eastAsia="宋体" w:hAnsi="宋体" w:hint="eastAsia"/>
          <w:szCs w:val="21"/>
        </w:rPr>
        <w:t>、</w:t>
      </w:r>
      <w:proofErr w:type="spellStart"/>
      <w:r w:rsidR="009872DD" w:rsidRPr="009872DD">
        <w:rPr>
          <w:rFonts w:ascii="宋体" w:eastAsia="宋体" w:hAnsi="宋体"/>
          <w:szCs w:val="21"/>
        </w:rPr>
        <w:t>amount_unit_id</w:t>
      </w:r>
      <w:proofErr w:type="spellEnd"/>
      <w:r w:rsidR="009872DD">
        <w:rPr>
          <w:rFonts w:ascii="宋体" w:eastAsia="宋体" w:hAnsi="宋体" w:hint="eastAsia"/>
          <w:szCs w:val="21"/>
        </w:rPr>
        <w:t>、</w:t>
      </w:r>
      <w:proofErr w:type="spellStart"/>
      <w:r w:rsidR="009872DD" w:rsidRPr="009872DD">
        <w:rPr>
          <w:rFonts w:ascii="宋体" w:eastAsia="宋体" w:hAnsi="宋体"/>
          <w:szCs w:val="21"/>
        </w:rPr>
        <w:t>status_id</w:t>
      </w:r>
      <w:proofErr w:type="spellEnd"/>
      <w:r w:rsidR="009872DD">
        <w:rPr>
          <w:rFonts w:ascii="宋体" w:eastAsia="宋体" w:hAnsi="宋体" w:hint="eastAsia"/>
          <w:szCs w:val="21"/>
        </w:rPr>
        <w:t>、</w:t>
      </w:r>
      <w:proofErr w:type="spellStart"/>
      <w:r w:rsidR="009872DD" w:rsidRPr="009872DD">
        <w:rPr>
          <w:rFonts w:ascii="宋体" w:eastAsia="宋体" w:hAnsi="宋体"/>
          <w:szCs w:val="21"/>
        </w:rPr>
        <w:t>idx_deleted</w:t>
      </w:r>
      <w:proofErr w:type="spellEnd"/>
      <w:r w:rsidR="009872DD">
        <w:rPr>
          <w:rFonts w:ascii="宋体" w:eastAsia="宋体" w:hAnsi="宋体" w:hint="eastAsia"/>
          <w:szCs w:val="21"/>
        </w:rPr>
        <w:t>作为索引。通过</w:t>
      </w:r>
      <w:proofErr w:type="spellStart"/>
      <w:r w:rsidR="009872DD">
        <w:rPr>
          <w:rFonts w:ascii="宋体" w:eastAsia="宋体" w:hAnsi="宋体" w:hint="eastAsia"/>
          <w:szCs w:val="21"/>
        </w:rPr>
        <w:t>location</w:t>
      </w:r>
      <w:r w:rsidR="009872DD">
        <w:rPr>
          <w:rFonts w:ascii="宋体" w:eastAsia="宋体" w:hAnsi="宋体"/>
          <w:szCs w:val="21"/>
        </w:rPr>
        <w:t>_id</w:t>
      </w:r>
      <w:proofErr w:type="spellEnd"/>
      <w:r w:rsidR="009872DD">
        <w:rPr>
          <w:rFonts w:ascii="宋体" w:eastAsia="宋体" w:hAnsi="宋体" w:hint="eastAsia"/>
          <w:szCs w:val="21"/>
        </w:rPr>
        <w:t>与location表关联，实现设备的地点管理</w:t>
      </w:r>
      <w:r>
        <w:rPr>
          <w:rFonts w:ascii="宋体" w:eastAsia="宋体" w:hAnsi="宋体" w:hint="eastAsia"/>
          <w:szCs w:val="21"/>
        </w:rPr>
        <w:t>。通过对此表的操纵，可以实现对设备的基础管理。</w:t>
      </w:r>
    </w:p>
    <w:p w14:paraId="7C0520AA" w14:textId="6E26E690" w:rsidR="00AA6FEF" w:rsidRDefault="00AA6FEF" w:rsidP="00AA6FEF">
      <w:pPr>
        <w:jc w:val="center"/>
      </w:pPr>
      <w:r>
        <w:rPr>
          <w:noProof/>
        </w:rPr>
        <w:drawing>
          <wp:inline distT="0" distB="0" distL="0" distR="0" wp14:anchorId="08D8A86D" wp14:editId="70CB0443">
            <wp:extent cx="4835769" cy="283112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314" b="-2541"/>
                    <a:stretch/>
                  </pic:blipFill>
                  <pic:spPr bwMode="auto">
                    <a:xfrm>
                      <a:off x="0" y="0"/>
                      <a:ext cx="4835769" cy="283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82210" w14:textId="07FD5C62" w:rsidR="00AA6FEF" w:rsidRPr="00C556A3" w:rsidRDefault="00AA6FEF" w:rsidP="00C556A3">
      <w:pPr>
        <w:rPr>
          <w:rFonts w:ascii="黑体" w:eastAsia="黑体" w:hAnsi="黑体"/>
          <w:sz w:val="32"/>
          <w:szCs w:val="28"/>
        </w:rPr>
      </w:pPr>
      <w:r w:rsidRPr="00C556A3">
        <w:rPr>
          <w:rFonts w:ascii="黑体" w:eastAsia="黑体" w:hAnsi="黑体" w:hint="eastAsia"/>
          <w:sz w:val="32"/>
          <w:szCs w:val="28"/>
        </w:rPr>
        <w:t>brand</w:t>
      </w:r>
    </w:p>
    <w:p w14:paraId="1DCDDD17" w14:textId="4979C50C" w:rsidR="009872DD" w:rsidRDefault="009872DD" w:rsidP="00AA6FEF">
      <w:pPr>
        <w:jc w:val="left"/>
        <w:rPr>
          <w:rFonts w:hint="eastAsia"/>
        </w:rPr>
      </w:pPr>
      <w:r>
        <w:rPr>
          <w:rFonts w:hint="eastAsia"/>
        </w:rPr>
        <w:t>设备品牌表，选取name属性作为索引，</w:t>
      </w:r>
      <w:r w:rsidR="00BF1DAB">
        <w:rPr>
          <w:rFonts w:hint="eastAsia"/>
        </w:rPr>
        <w:t>通过id与</w:t>
      </w:r>
      <w:proofErr w:type="spellStart"/>
      <w:r w:rsidR="00BF1DAB">
        <w:rPr>
          <w:rFonts w:hint="eastAsia"/>
        </w:rPr>
        <w:t>device_brand</w:t>
      </w:r>
      <w:proofErr w:type="spellEnd"/>
      <w:r w:rsidR="00BF1DAB">
        <w:rPr>
          <w:rFonts w:hint="eastAsia"/>
        </w:rPr>
        <w:t>相关联，进而与设备表相关联，实现品牌与设备的多对多关系。</w:t>
      </w:r>
    </w:p>
    <w:p w14:paraId="466E2393" w14:textId="0C842229" w:rsidR="00AA6FEF" w:rsidRDefault="00AA6FEF" w:rsidP="00AA6FEF">
      <w:pPr>
        <w:jc w:val="left"/>
      </w:pPr>
      <w:r>
        <w:rPr>
          <w:noProof/>
        </w:rPr>
        <w:lastRenderedPageBreak/>
        <w:drawing>
          <wp:inline distT="0" distB="0" distL="0" distR="0" wp14:anchorId="6C6F549E" wp14:editId="6567C352">
            <wp:extent cx="5274310" cy="381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23E9" w14:textId="5F8945A8" w:rsidR="009872DD" w:rsidRPr="00C556A3" w:rsidRDefault="009872DD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/>
          <w:sz w:val="32"/>
          <w:szCs w:val="28"/>
        </w:rPr>
        <w:t>device_brand</w:t>
      </w:r>
      <w:proofErr w:type="spellEnd"/>
    </w:p>
    <w:p w14:paraId="3042383E" w14:textId="67C3E53A" w:rsidR="00BF1DAB" w:rsidRDefault="00BF1DAB" w:rsidP="00AA6FEF">
      <w:pPr>
        <w:jc w:val="left"/>
        <w:rPr>
          <w:rFonts w:hint="eastAsia"/>
        </w:rPr>
      </w:pPr>
      <w:r>
        <w:rPr>
          <w:rFonts w:hint="eastAsia"/>
        </w:rPr>
        <w:t>设备</w:t>
      </w:r>
      <w:r w:rsidR="000C04F0">
        <w:rPr>
          <w:rFonts w:hint="eastAsia"/>
        </w:rPr>
        <w:t>-</w:t>
      </w:r>
      <w:r>
        <w:rPr>
          <w:rFonts w:hint="eastAsia"/>
        </w:rPr>
        <w:t>品牌中间表，选取</w:t>
      </w:r>
      <w:proofErr w:type="spellStart"/>
      <w:r>
        <w:rPr>
          <w:rFonts w:hint="eastAsia"/>
        </w:rPr>
        <w:t>device_</w:t>
      </w:r>
      <w:r>
        <w:t>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brand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作为索引，通过二者分别与设备表、</w:t>
      </w:r>
      <w:proofErr w:type="gramStart"/>
      <w:r>
        <w:rPr>
          <w:rFonts w:hint="eastAsia"/>
        </w:rPr>
        <w:t>品牌表</w:t>
      </w:r>
      <w:proofErr w:type="gramEnd"/>
      <w:r>
        <w:rPr>
          <w:rFonts w:hint="eastAsia"/>
        </w:rPr>
        <w:t>相关联，用于实现设备与品牌的多对多关系。</w:t>
      </w:r>
    </w:p>
    <w:p w14:paraId="5307D045" w14:textId="3D4B267B" w:rsidR="009872DD" w:rsidRDefault="009872DD" w:rsidP="00AA6FE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7100EA9" wp14:editId="494E466D">
            <wp:extent cx="5274310" cy="3728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5346" w14:textId="7974DF3D" w:rsidR="00AA6FEF" w:rsidRPr="00C556A3" w:rsidRDefault="009872DD" w:rsidP="00C556A3">
      <w:pPr>
        <w:rPr>
          <w:rFonts w:ascii="黑体" w:eastAsia="黑体" w:hAnsi="黑体"/>
          <w:sz w:val="32"/>
          <w:szCs w:val="28"/>
        </w:rPr>
      </w:pPr>
      <w:r w:rsidRPr="00C556A3">
        <w:rPr>
          <w:rFonts w:ascii="黑体" w:eastAsia="黑体" w:hAnsi="黑体" w:hint="eastAsia"/>
          <w:sz w:val="32"/>
          <w:szCs w:val="28"/>
        </w:rPr>
        <w:t>category</w:t>
      </w:r>
    </w:p>
    <w:p w14:paraId="13A5311B" w14:textId="4296B00E" w:rsidR="00BF1DAB" w:rsidRDefault="00BF1DAB" w:rsidP="00AA6FEF">
      <w:pPr>
        <w:jc w:val="left"/>
        <w:rPr>
          <w:rFonts w:hint="eastAsia"/>
        </w:rPr>
      </w:pPr>
      <w:r>
        <w:rPr>
          <w:rFonts w:hint="eastAsia"/>
        </w:rPr>
        <w:lastRenderedPageBreak/>
        <w:t>设备类目表，选取</w:t>
      </w:r>
      <w:proofErr w:type="spellStart"/>
      <w:r>
        <w:rPr>
          <w:rFonts w:hint="eastAsia"/>
        </w:rPr>
        <w:t>parent</w:t>
      </w:r>
      <w:r>
        <w:t>_id</w:t>
      </w:r>
      <w:proofErr w:type="spellEnd"/>
      <w:r>
        <w:rPr>
          <w:rFonts w:hint="eastAsia"/>
        </w:rPr>
        <w:t>、name属性作为索引，通过id与</w:t>
      </w:r>
      <w:proofErr w:type="spellStart"/>
      <w:r>
        <w:rPr>
          <w:rFonts w:hint="eastAsia"/>
        </w:rPr>
        <w:t>device_category</w:t>
      </w:r>
      <w:proofErr w:type="spellEnd"/>
      <w:r>
        <w:rPr>
          <w:rFonts w:hint="eastAsia"/>
        </w:rPr>
        <w:t>表关联，进而实现与设备表的关联。用于表述设备的类目信息。</w:t>
      </w:r>
    </w:p>
    <w:p w14:paraId="3F810892" w14:textId="7D9E47F2" w:rsidR="00AA6FEF" w:rsidRDefault="00AA6FEF" w:rsidP="00AA6FEF">
      <w:pPr>
        <w:jc w:val="left"/>
      </w:pPr>
      <w:r>
        <w:rPr>
          <w:noProof/>
        </w:rPr>
        <w:drawing>
          <wp:inline distT="0" distB="0" distL="0" distR="0" wp14:anchorId="6F799089" wp14:editId="6C61C1B4">
            <wp:extent cx="5274310" cy="3654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151C" w14:textId="41A5B94D" w:rsidR="009872DD" w:rsidRDefault="009872DD" w:rsidP="00AA6FEF">
      <w:pPr>
        <w:jc w:val="left"/>
      </w:pPr>
    </w:p>
    <w:p w14:paraId="0DC2888E" w14:textId="29ECDF54" w:rsidR="009872DD" w:rsidRPr="00C556A3" w:rsidRDefault="009872DD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device_</w:t>
      </w:r>
      <w:r w:rsidRPr="00C556A3">
        <w:rPr>
          <w:rFonts w:ascii="黑体" w:eastAsia="黑体" w:hAnsi="黑体"/>
          <w:sz w:val="32"/>
          <w:szCs w:val="28"/>
        </w:rPr>
        <w:t>category</w:t>
      </w:r>
      <w:proofErr w:type="spellEnd"/>
    </w:p>
    <w:p w14:paraId="7F4075F9" w14:textId="40982D9F" w:rsidR="00BF1DAB" w:rsidRDefault="000C04F0" w:rsidP="00AA6FEF">
      <w:pPr>
        <w:jc w:val="left"/>
        <w:rPr>
          <w:rFonts w:hint="eastAsia"/>
        </w:rPr>
      </w:pPr>
      <w:r>
        <w:rPr>
          <w:rFonts w:hint="eastAsia"/>
        </w:rPr>
        <w:t>设备-类目</w:t>
      </w:r>
      <w:r>
        <w:rPr>
          <w:rFonts w:hint="eastAsia"/>
        </w:rPr>
        <w:t>中间表</w:t>
      </w:r>
      <w:r>
        <w:rPr>
          <w:rFonts w:hint="eastAsia"/>
        </w:rPr>
        <w:t>。</w:t>
      </w:r>
      <w:r w:rsidR="00BF1DAB">
        <w:rPr>
          <w:rFonts w:hint="eastAsia"/>
        </w:rPr>
        <w:t>选取</w:t>
      </w:r>
      <w:proofErr w:type="spellStart"/>
      <w:r w:rsidR="00BF1DAB">
        <w:rPr>
          <w:rFonts w:hint="eastAsia"/>
        </w:rPr>
        <w:t>d</w:t>
      </w:r>
      <w:r w:rsidR="00BF1DAB">
        <w:t>evice_id</w:t>
      </w:r>
      <w:proofErr w:type="spellEnd"/>
      <w:r w:rsidR="00BF1DAB">
        <w:rPr>
          <w:rFonts w:hint="eastAsia"/>
        </w:rPr>
        <w:t>、</w:t>
      </w:r>
      <w:proofErr w:type="spellStart"/>
      <w:r w:rsidR="00BF1DAB">
        <w:rPr>
          <w:rFonts w:hint="eastAsia"/>
        </w:rPr>
        <w:t>c</w:t>
      </w:r>
      <w:r w:rsidR="00BF1DAB">
        <w:t>ategory_id</w:t>
      </w:r>
      <w:proofErr w:type="spellEnd"/>
      <w:r w:rsidR="00BF1DAB">
        <w:rPr>
          <w:rFonts w:hint="eastAsia"/>
        </w:rPr>
        <w:t>作为索引，并用二者分别与设备表、类目表相关联，用来实现设备与雷姆的多对多关系。</w:t>
      </w:r>
    </w:p>
    <w:p w14:paraId="44E6CB3D" w14:textId="5AF0A5C1" w:rsidR="009872DD" w:rsidRDefault="009872DD" w:rsidP="00AA6FEF">
      <w:pPr>
        <w:jc w:val="left"/>
      </w:pPr>
      <w:r>
        <w:rPr>
          <w:noProof/>
        </w:rPr>
        <w:drawing>
          <wp:inline distT="0" distB="0" distL="0" distR="0" wp14:anchorId="35FDBDE3" wp14:editId="5904141A">
            <wp:extent cx="5274310" cy="3584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B501" w14:textId="1832F84F" w:rsidR="009872DD" w:rsidRDefault="009872DD" w:rsidP="00AA6FEF">
      <w:pPr>
        <w:jc w:val="left"/>
      </w:pPr>
    </w:p>
    <w:p w14:paraId="766CB966" w14:textId="2DF585D7" w:rsidR="009872DD" w:rsidRDefault="009872DD" w:rsidP="00AA6FEF">
      <w:pPr>
        <w:jc w:val="left"/>
      </w:pPr>
      <w:r w:rsidRPr="00C556A3">
        <w:rPr>
          <w:rFonts w:ascii="黑体" w:eastAsia="黑体" w:hAnsi="黑体" w:hint="eastAsia"/>
          <w:sz w:val="32"/>
          <w:szCs w:val="28"/>
        </w:rPr>
        <w:t>l</w:t>
      </w:r>
      <w:r w:rsidRPr="00C556A3">
        <w:rPr>
          <w:rFonts w:ascii="黑体" w:eastAsia="黑体" w:hAnsi="黑体"/>
          <w:sz w:val="32"/>
          <w:szCs w:val="28"/>
        </w:rPr>
        <w:t>ocation</w:t>
      </w:r>
    </w:p>
    <w:p w14:paraId="3F1C4E7D" w14:textId="4A067CA2" w:rsidR="00BF1DAB" w:rsidRDefault="00BF1DAB" w:rsidP="00AA6FEF">
      <w:pPr>
        <w:jc w:val="left"/>
        <w:rPr>
          <w:rFonts w:hint="eastAsia"/>
        </w:rPr>
      </w:pPr>
      <w:r>
        <w:rPr>
          <w:rFonts w:hint="eastAsia"/>
        </w:rPr>
        <w:t>地点信息表。选取</w:t>
      </w:r>
      <w:proofErr w:type="spellStart"/>
      <w:r>
        <w:rPr>
          <w:rFonts w:hint="eastAsia"/>
        </w:rPr>
        <w:t>parent</w:t>
      </w:r>
      <w:r>
        <w:t>_id</w:t>
      </w:r>
      <w:proofErr w:type="spellEnd"/>
      <w:r>
        <w:rPr>
          <w:rFonts w:hint="eastAsia"/>
        </w:rPr>
        <w:t>，name作为索引，通过</w:t>
      </w:r>
      <w:r>
        <w:t>id</w:t>
      </w:r>
      <w:r>
        <w:rPr>
          <w:rFonts w:hint="eastAsia"/>
        </w:rPr>
        <w:t>与设备表的</w:t>
      </w:r>
      <w:proofErr w:type="spellStart"/>
      <w:r>
        <w:t>location_id</w:t>
      </w:r>
      <w:proofErr w:type="spellEnd"/>
      <w:r>
        <w:rPr>
          <w:rFonts w:hint="eastAsia"/>
        </w:rPr>
        <w:t>相关联，用来表述地点信息，进而</w:t>
      </w:r>
      <w:proofErr w:type="gramStart"/>
      <w:r>
        <w:rPr>
          <w:rFonts w:hint="eastAsia"/>
        </w:rPr>
        <w:t>被设备</w:t>
      </w:r>
      <w:proofErr w:type="gramEnd"/>
      <w:r>
        <w:rPr>
          <w:rFonts w:hint="eastAsia"/>
        </w:rPr>
        <w:t>或角色表使用。</w:t>
      </w:r>
    </w:p>
    <w:p w14:paraId="47F9B5B2" w14:textId="75E8257F" w:rsidR="009872DD" w:rsidRDefault="009872DD" w:rsidP="00AA6FE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49814FF" wp14:editId="1EBEBAA6">
            <wp:extent cx="5274310" cy="3755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5BA" w14:textId="65F36063" w:rsidR="009872DD" w:rsidRPr="00C556A3" w:rsidRDefault="009872DD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w</w:t>
      </w:r>
      <w:r w:rsidRPr="00C556A3">
        <w:rPr>
          <w:rFonts w:ascii="黑体" w:eastAsia="黑体" w:hAnsi="黑体"/>
          <w:sz w:val="32"/>
          <w:szCs w:val="28"/>
        </w:rPr>
        <w:t>ork_nature</w:t>
      </w:r>
      <w:proofErr w:type="spellEnd"/>
    </w:p>
    <w:p w14:paraId="44C59B7E" w14:textId="75AB30A8" w:rsidR="00BF1DAB" w:rsidRDefault="00BF1DAB" w:rsidP="00AA6FEF">
      <w:pPr>
        <w:jc w:val="left"/>
        <w:rPr>
          <w:rFonts w:hint="eastAsia"/>
        </w:rPr>
      </w:pPr>
      <w:r>
        <w:rPr>
          <w:rFonts w:hint="eastAsia"/>
        </w:rPr>
        <w:t>工作性质表。用来表述设备的用途，通过id与设备表相关联。</w:t>
      </w:r>
    </w:p>
    <w:p w14:paraId="1F623E7C" w14:textId="771651FD" w:rsidR="009872DD" w:rsidRDefault="009872DD" w:rsidP="00AA6FEF">
      <w:pPr>
        <w:jc w:val="left"/>
      </w:pPr>
      <w:r>
        <w:rPr>
          <w:noProof/>
        </w:rPr>
        <w:lastRenderedPageBreak/>
        <w:drawing>
          <wp:inline distT="0" distB="0" distL="0" distR="0" wp14:anchorId="0D7A2090" wp14:editId="463840AF">
            <wp:extent cx="5274310" cy="36442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3DA3" w14:textId="4376990A" w:rsidR="009872DD" w:rsidRPr="00C556A3" w:rsidRDefault="009872DD" w:rsidP="00C556A3">
      <w:pPr>
        <w:rPr>
          <w:rFonts w:ascii="黑体" w:eastAsia="黑体" w:hAnsi="黑体"/>
          <w:sz w:val="32"/>
          <w:szCs w:val="28"/>
        </w:rPr>
      </w:pPr>
      <w:r w:rsidRPr="00C556A3">
        <w:rPr>
          <w:rFonts w:ascii="黑体" w:eastAsia="黑体" w:hAnsi="黑体"/>
          <w:sz w:val="32"/>
          <w:szCs w:val="28"/>
        </w:rPr>
        <w:t>custodian</w:t>
      </w:r>
    </w:p>
    <w:p w14:paraId="37D9DFC9" w14:textId="3C553291" w:rsidR="00BF1DAB" w:rsidRDefault="00BF1DAB" w:rsidP="00AA6FEF">
      <w:pPr>
        <w:jc w:val="left"/>
        <w:rPr>
          <w:rFonts w:hint="eastAsia"/>
        </w:rPr>
      </w:pPr>
      <w:r>
        <w:rPr>
          <w:rFonts w:hint="eastAsia"/>
        </w:rPr>
        <w:t>保管人表。</w:t>
      </w:r>
      <w:r w:rsidR="0098191A">
        <w:rPr>
          <w:rFonts w:hint="eastAsia"/>
        </w:rPr>
        <w:t>通过id与设备表的</w:t>
      </w:r>
      <w:proofErr w:type="spellStart"/>
      <w:r w:rsidR="0098191A">
        <w:rPr>
          <w:rFonts w:hint="eastAsia"/>
        </w:rPr>
        <w:t>custodian</w:t>
      </w:r>
      <w:r w:rsidR="0098191A">
        <w:t>_id</w:t>
      </w:r>
      <w:proofErr w:type="spellEnd"/>
      <w:r w:rsidR="0098191A">
        <w:rPr>
          <w:rFonts w:hint="eastAsia"/>
        </w:rPr>
        <w:t>关联，用来表述设备的管理人信息。</w:t>
      </w:r>
    </w:p>
    <w:p w14:paraId="0E5ED134" w14:textId="3F95F41C" w:rsidR="009872DD" w:rsidRDefault="009872DD" w:rsidP="00AA6FEF">
      <w:pPr>
        <w:jc w:val="left"/>
      </w:pPr>
      <w:r>
        <w:rPr>
          <w:noProof/>
        </w:rPr>
        <w:drawing>
          <wp:inline distT="0" distB="0" distL="0" distR="0" wp14:anchorId="4AEB9CEF" wp14:editId="227A0EC9">
            <wp:extent cx="5274310" cy="3788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ADC3" w14:textId="2B81B826" w:rsidR="009872DD" w:rsidRPr="00C556A3" w:rsidRDefault="009872DD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a</w:t>
      </w:r>
      <w:r w:rsidRPr="00C556A3">
        <w:rPr>
          <w:rFonts w:ascii="黑体" w:eastAsia="黑体" w:hAnsi="黑体"/>
          <w:sz w:val="32"/>
          <w:szCs w:val="28"/>
        </w:rPr>
        <w:t>mount_unit</w:t>
      </w:r>
      <w:proofErr w:type="spellEnd"/>
    </w:p>
    <w:p w14:paraId="2A824A9F" w14:textId="4121013E" w:rsidR="0098191A" w:rsidRDefault="0098191A" w:rsidP="00AA6FEF">
      <w:pPr>
        <w:jc w:val="left"/>
        <w:rPr>
          <w:rFonts w:hint="eastAsia"/>
        </w:rPr>
      </w:pPr>
      <w:r>
        <w:rPr>
          <w:rFonts w:hint="eastAsia"/>
        </w:rPr>
        <w:lastRenderedPageBreak/>
        <w:t>计量单位表，通过id与设备表的</w:t>
      </w:r>
      <w:proofErr w:type="spellStart"/>
      <w:r w:rsidRPr="0098191A">
        <w:t>amount_unit_id</w:t>
      </w:r>
      <w:proofErr w:type="spellEnd"/>
      <w:r>
        <w:rPr>
          <w:rFonts w:hint="eastAsia"/>
        </w:rPr>
        <w:t>关联，用来表述设备的计量单位信息。</w:t>
      </w:r>
    </w:p>
    <w:p w14:paraId="7E3A1CB3" w14:textId="45C9E1AC" w:rsidR="009872DD" w:rsidRDefault="009872DD" w:rsidP="00AA6FEF">
      <w:pPr>
        <w:jc w:val="left"/>
      </w:pPr>
      <w:r>
        <w:rPr>
          <w:noProof/>
        </w:rPr>
        <w:drawing>
          <wp:inline distT="0" distB="0" distL="0" distR="0" wp14:anchorId="511B3F5A" wp14:editId="42D0228A">
            <wp:extent cx="5274310" cy="36906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5FA5" w14:textId="582062CA" w:rsidR="009872DD" w:rsidRDefault="009872DD" w:rsidP="00AA6FEF">
      <w:pPr>
        <w:jc w:val="left"/>
      </w:pPr>
    </w:p>
    <w:p w14:paraId="6D7AB925" w14:textId="2A3979B9" w:rsidR="009872DD" w:rsidRPr="00C556A3" w:rsidRDefault="009872DD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r</w:t>
      </w:r>
      <w:r w:rsidRPr="00C556A3">
        <w:rPr>
          <w:rFonts w:ascii="黑体" w:eastAsia="黑体" w:hAnsi="黑体"/>
          <w:sz w:val="32"/>
          <w:szCs w:val="28"/>
        </w:rPr>
        <w:t>epair_order</w:t>
      </w:r>
      <w:proofErr w:type="spellEnd"/>
    </w:p>
    <w:p w14:paraId="79FF6BA5" w14:textId="7F428676" w:rsidR="0098191A" w:rsidRDefault="0098191A" w:rsidP="00AA6FEF">
      <w:pPr>
        <w:jc w:val="left"/>
        <w:rPr>
          <w:rFonts w:hint="eastAsia"/>
        </w:rPr>
      </w:pPr>
      <w:r>
        <w:rPr>
          <w:rFonts w:hint="eastAsia"/>
        </w:rPr>
        <w:t>设备维修表。选取</w:t>
      </w:r>
      <w:proofErr w:type="spellStart"/>
      <w:r>
        <w:rPr>
          <w:rFonts w:hint="eastAsia"/>
        </w:rPr>
        <w:t>apply</w:t>
      </w:r>
      <w:r>
        <w:t>_user_id</w:t>
      </w:r>
      <w:proofErr w:type="spellEnd"/>
      <w:r>
        <w:rPr>
          <w:rFonts w:hint="eastAsia"/>
        </w:rPr>
        <w:t>作为索引，通过</w:t>
      </w:r>
      <w:proofErr w:type="spellStart"/>
      <w:r>
        <w:rPr>
          <w:rFonts w:hint="eastAsia"/>
        </w:rPr>
        <w:t>device</w:t>
      </w:r>
      <w:r>
        <w:t>_id</w:t>
      </w:r>
      <w:proofErr w:type="spellEnd"/>
      <w:r>
        <w:rPr>
          <w:rFonts w:hint="eastAsia"/>
        </w:rPr>
        <w:t>与设备表id相关联，通过</w:t>
      </w:r>
      <w:proofErr w:type="spellStart"/>
      <w:r>
        <w:rPr>
          <w:rFonts w:hint="eastAsia"/>
        </w:rPr>
        <w:t>apply</w:t>
      </w:r>
      <w:r>
        <w:t>_user_id</w:t>
      </w:r>
      <w:proofErr w:type="spellEnd"/>
      <w:r>
        <w:rPr>
          <w:rFonts w:hint="eastAsia"/>
        </w:rPr>
        <w:t>与用户表的id相关联，用来存储需要维修的设备的基础信息。</w:t>
      </w:r>
    </w:p>
    <w:p w14:paraId="398E7827" w14:textId="4E8CAA7D" w:rsidR="009872DD" w:rsidRDefault="009872DD" w:rsidP="00AA6FEF">
      <w:pPr>
        <w:jc w:val="left"/>
      </w:pPr>
      <w:r>
        <w:rPr>
          <w:noProof/>
        </w:rPr>
        <w:drawing>
          <wp:inline distT="0" distB="0" distL="0" distR="0" wp14:anchorId="3C3D60A7" wp14:editId="0F47BF90">
            <wp:extent cx="5274310" cy="29711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5993" w14:textId="362D5BDF" w:rsidR="009872DD" w:rsidRPr="00C556A3" w:rsidRDefault="009872DD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d</w:t>
      </w:r>
      <w:r w:rsidRPr="00C556A3">
        <w:rPr>
          <w:rFonts w:ascii="黑体" w:eastAsia="黑体" w:hAnsi="黑体"/>
          <w:sz w:val="32"/>
          <w:szCs w:val="28"/>
        </w:rPr>
        <w:t>evice_status_record</w:t>
      </w:r>
      <w:proofErr w:type="spellEnd"/>
    </w:p>
    <w:p w14:paraId="052A4F5C" w14:textId="661CF72A" w:rsidR="0098191A" w:rsidRDefault="0098191A" w:rsidP="00AA6FEF">
      <w:pPr>
        <w:jc w:val="left"/>
        <w:rPr>
          <w:rFonts w:hint="eastAsia"/>
        </w:rPr>
      </w:pPr>
      <w:r>
        <w:rPr>
          <w:rFonts w:hint="eastAsia"/>
        </w:rPr>
        <w:t>设备状态记录表。通过</w:t>
      </w:r>
      <w:proofErr w:type="spellStart"/>
      <w:r>
        <w:rPr>
          <w:rFonts w:hint="eastAsia"/>
        </w:rPr>
        <w:t>device</w:t>
      </w:r>
      <w:r>
        <w:t>_id</w:t>
      </w:r>
      <w:proofErr w:type="spellEnd"/>
      <w:r>
        <w:rPr>
          <w:rFonts w:hint="eastAsia"/>
        </w:rPr>
        <w:t>与设备表相关联，用来表述度UI一个设备的状态信息</w:t>
      </w:r>
      <w:r w:rsidR="00340622">
        <w:rPr>
          <w:rFonts w:hint="eastAsia"/>
        </w:rPr>
        <w:t>，</w:t>
      </w:r>
      <w:r w:rsidR="00340622">
        <w:rPr>
          <w:rFonts w:hint="eastAsia"/>
        </w:rPr>
        <w:lastRenderedPageBreak/>
        <w:t>并记录变更信息。</w:t>
      </w:r>
    </w:p>
    <w:p w14:paraId="7E9E20E0" w14:textId="6EFAD490" w:rsidR="009872DD" w:rsidRDefault="009872DD" w:rsidP="00AA6FEF">
      <w:pPr>
        <w:jc w:val="left"/>
      </w:pPr>
      <w:r>
        <w:rPr>
          <w:noProof/>
        </w:rPr>
        <w:drawing>
          <wp:inline distT="0" distB="0" distL="0" distR="0" wp14:anchorId="0671E639" wp14:editId="04A6A465">
            <wp:extent cx="5274310" cy="29514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7B4B" w14:textId="7EC34E91" w:rsidR="00C556A3" w:rsidRDefault="00C556A3" w:rsidP="00C556A3">
      <w:pPr>
        <w:pStyle w:val="2"/>
      </w:pPr>
      <w:r>
        <w:rPr>
          <w:rFonts w:hint="eastAsia"/>
        </w:rPr>
        <w:t>人员相关表</w:t>
      </w:r>
    </w:p>
    <w:p w14:paraId="6CD9211D" w14:textId="35FD45CF" w:rsidR="00C556A3" w:rsidRDefault="00C556A3" w:rsidP="00C556A3">
      <w:pPr>
        <w:rPr>
          <w:rFonts w:ascii="黑体" w:eastAsia="黑体" w:hAnsi="黑体"/>
          <w:sz w:val="32"/>
          <w:szCs w:val="28"/>
        </w:rPr>
      </w:pPr>
      <w:r w:rsidRPr="00C556A3">
        <w:rPr>
          <w:rFonts w:ascii="黑体" w:eastAsia="黑体" w:hAnsi="黑体" w:hint="eastAsia"/>
          <w:sz w:val="32"/>
          <w:szCs w:val="28"/>
        </w:rPr>
        <w:t>role</w:t>
      </w:r>
    </w:p>
    <w:p w14:paraId="506BF249" w14:textId="5AEA8BAB" w:rsidR="00C556A3" w:rsidRPr="00C556A3" w:rsidRDefault="00C556A3" w:rsidP="00C556A3">
      <w:pPr>
        <w:rPr>
          <w:rFonts w:hint="eastAsia"/>
        </w:rPr>
      </w:pPr>
      <w:r w:rsidRPr="00C556A3">
        <w:rPr>
          <w:rFonts w:hint="eastAsia"/>
        </w:rPr>
        <w:t>角色表</w:t>
      </w:r>
      <w:r>
        <w:rPr>
          <w:rFonts w:hint="eastAsia"/>
        </w:rPr>
        <w:t>。用来呈现不同用户在系统中所扮演的不同角色。</w:t>
      </w:r>
    </w:p>
    <w:p w14:paraId="7DE29FAE" w14:textId="2CC6FFAB" w:rsidR="00C556A3" w:rsidRPr="00C556A3" w:rsidRDefault="00C556A3" w:rsidP="00C556A3">
      <w:pPr>
        <w:rPr>
          <w:rFonts w:ascii="黑体" w:eastAsia="黑体" w:hAnsi="黑体" w:hint="eastAsia"/>
          <w:sz w:val="32"/>
          <w:szCs w:val="28"/>
        </w:rPr>
      </w:pPr>
      <w:r>
        <w:rPr>
          <w:noProof/>
        </w:rPr>
        <w:drawing>
          <wp:inline distT="0" distB="0" distL="0" distR="0" wp14:anchorId="694AFF5C" wp14:editId="3EE75E86">
            <wp:extent cx="5274310" cy="3723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A8A" w14:textId="72FD14AE" w:rsidR="00C556A3" w:rsidRDefault="00C556A3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/>
          <w:sz w:val="32"/>
          <w:szCs w:val="28"/>
        </w:rPr>
        <w:t>role_location</w:t>
      </w:r>
      <w:proofErr w:type="spellEnd"/>
    </w:p>
    <w:p w14:paraId="720F5730" w14:textId="35EE840C" w:rsidR="00C556A3" w:rsidRPr="000C04F0" w:rsidRDefault="00C556A3" w:rsidP="00C556A3">
      <w:pPr>
        <w:rPr>
          <w:rFonts w:hint="eastAsia"/>
        </w:rPr>
      </w:pPr>
      <w:r w:rsidRPr="000C04F0">
        <w:rPr>
          <w:rFonts w:hint="eastAsia"/>
        </w:rPr>
        <w:t>角色地点表。通过</w:t>
      </w:r>
      <w:proofErr w:type="spellStart"/>
      <w:r w:rsidRPr="000C04F0">
        <w:rPr>
          <w:rFonts w:hint="eastAsia"/>
        </w:rPr>
        <w:t>role</w:t>
      </w:r>
      <w:r w:rsidRPr="000C04F0">
        <w:t>_id</w:t>
      </w:r>
      <w:proofErr w:type="spellEnd"/>
      <w:r w:rsidRPr="000C04F0">
        <w:rPr>
          <w:rFonts w:hint="eastAsia"/>
        </w:rPr>
        <w:t>与角色表相关联，用来呈现不同角色所被分配的位置。</w:t>
      </w:r>
    </w:p>
    <w:p w14:paraId="2D12DFAA" w14:textId="014685E1" w:rsidR="00C556A3" w:rsidRPr="00C556A3" w:rsidRDefault="00C556A3" w:rsidP="00C556A3">
      <w:pPr>
        <w:rPr>
          <w:rFonts w:ascii="黑体" w:eastAsia="黑体" w:hAnsi="黑体" w:hint="eastAsia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098ACA3B" wp14:editId="7D67E8DA">
            <wp:extent cx="5274310" cy="33699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B35C" w14:textId="1A4C994D" w:rsidR="00C556A3" w:rsidRDefault="00C556A3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r</w:t>
      </w:r>
      <w:r w:rsidRPr="00C556A3">
        <w:rPr>
          <w:rFonts w:ascii="黑体" w:eastAsia="黑体" w:hAnsi="黑体"/>
          <w:sz w:val="32"/>
          <w:szCs w:val="28"/>
        </w:rPr>
        <w:t>ole_category</w:t>
      </w:r>
      <w:proofErr w:type="spellEnd"/>
    </w:p>
    <w:p w14:paraId="07A1E9C1" w14:textId="0633576D" w:rsidR="00C556A3" w:rsidRPr="000C04F0" w:rsidRDefault="00C556A3" w:rsidP="00C556A3">
      <w:pPr>
        <w:rPr>
          <w:rFonts w:hint="eastAsia"/>
        </w:rPr>
      </w:pPr>
      <w:r w:rsidRPr="000C04F0">
        <w:rPr>
          <w:rFonts w:hint="eastAsia"/>
        </w:rPr>
        <w:t>角色类目表。通过</w:t>
      </w:r>
      <w:proofErr w:type="spellStart"/>
      <w:r w:rsidRPr="000C04F0">
        <w:rPr>
          <w:rFonts w:hint="eastAsia"/>
        </w:rPr>
        <w:t>role_</w:t>
      </w:r>
      <w:r w:rsidRPr="000C04F0">
        <w:t>id</w:t>
      </w:r>
      <w:proofErr w:type="spellEnd"/>
      <w:r w:rsidRPr="000C04F0">
        <w:rPr>
          <w:rFonts w:hint="eastAsia"/>
        </w:rPr>
        <w:t>与角色表相关联，用来呈现角色的种类与其对应的基本信息。</w:t>
      </w:r>
    </w:p>
    <w:p w14:paraId="1DC10D7D" w14:textId="45186E93" w:rsidR="00C556A3" w:rsidRPr="00C556A3" w:rsidRDefault="00C556A3" w:rsidP="00C556A3">
      <w:pPr>
        <w:rPr>
          <w:rFonts w:ascii="黑体" w:eastAsia="黑体" w:hAnsi="黑体" w:hint="eastAsia"/>
          <w:sz w:val="32"/>
          <w:szCs w:val="28"/>
        </w:rPr>
      </w:pPr>
      <w:r>
        <w:rPr>
          <w:noProof/>
        </w:rPr>
        <w:drawing>
          <wp:inline distT="0" distB="0" distL="0" distR="0" wp14:anchorId="5556D9A3" wp14:editId="67B1C5FE">
            <wp:extent cx="5274310" cy="33635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28FE" w14:textId="7AAD954F" w:rsidR="00C556A3" w:rsidRDefault="00C556A3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r</w:t>
      </w:r>
      <w:r w:rsidRPr="00C556A3">
        <w:rPr>
          <w:rFonts w:ascii="黑体" w:eastAsia="黑体" w:hAnsi="黑体"/>
          <w:sz w:val="32"/>
          <w:szCs w:val="28"/>
        </w:rPr>
        <w:t>ole_permission</w:t>
      </w:r>
      <w:proofErr w:type="spellEnd"/>
    </w:p>
    <w:p w14:paraId="7045F80C" w14:textId="431B3A28" w:rsidR="00C556A3" w:rsidRPr="000C04F0" w:rsidRDefault="00C556A3" w:rsidP="00C556A3">
      <w:pPr>
        <w:rPr>
          <w:rFonts w:hint="eastAsia"/>
        </w:rPr>
      </w:pPr>
      <w:r w:rsidRPr="000C04F0">
        <w:rPr>
          <w:rFonts w:hint="eastAsia"/>
        </w:rPr>
        <w:t>角色-权限</w:t>
      </w:r>
      <w:r w:rsidR="000C04F0">
        <w:rPr>
          <w:rFonts w:hint="eastAsia"/>
        </w:rPr>
        <w:t>中间</w:t>
      </w:r>
      <w:r w:rsidR="000C04F0" w:rsidRPr="000C04F0">
        <w:rPr>
          <w:rFonts w:hint="eastAsia"/>
        </w:rPr>
        <w:t>表</w:t>
      </w:r>
      <w:bookmarkStart w:id="0" w:name="_GoBack"/>
      <w:bookmarkEnd w:id="0"/>
      <w:r w:rsidRPr="000C04F0">
        <w:rPr>
          <w:rFonts w:hint="eastAsia"/>
        </w:rPr>
        <w:t>。</w:t>
      </w:r>
      <w:r w:rsidR="000C04F0" w:rsidRPr="000C04F0">
        <w:rPr>
          <w:rFonts w:hint="eastAsia"/>
        </w:rPr>
        <w:t>选取</w:t>
      </w:r>
      <w:proofErr w:type="spellStart"/>
      <w:r w:rsidR="000C04F0" w:rsidRPr="000C04F0">
        <w:rPr>
          <w:rFonts w:hint="eastAsia"/>
        </w:rPr>
        <w:t>role</w:t>
      </w:r>
      <w:r w:rsidR="000C04F0" w:rsidRPr="000C04F0">
        <w:t>_id</w:t>
      </w:r>
      <w:proofErr w:type="spellEnd"/>
      <w:r w:rsidR="000C04F0" w:rsidRPr="000C04F0">
        <w:rPr>
          <w:rFonts w:hint="eastAsia"/>
        </w:rPr>
        <w:t>与</w:t>
      </w:r>
      <w:proofErr w:type="spellStart"/>
      <w:r w:rsidR="000C04F0" w:rsidRPr="000C04F0">
        <w:rPr>
          <w:rFonts w:hint="eastAsia"/>
        </w:rPr>
        <w:t>permission</w:t>
      </w:r>
      <w:r w:rsidR="000C04F0" w:rsidRPr="000C04F0">
        <w:t>_id</w:t>
      </w:r>
      <w:proofErr w:type="spellEnd"/>
      <w:r w:rsidR="000C04F0" w:rsidRPr="000C04F0">
        <w:rPr>
          <w:rFonts w:hint="eastAsia"/>
        </w:rPr>
        <w:t>作为索引。通过</w:t>
      </w:r>
      <w:proofErr w:type="spellStart"/>
      <w:r w:rsidR="000C04F0" w:rsidRPr="000C04F0">
        <w:rPr>
          <w:rFonts w:hint="eastAsia"/>
        </w:rPr>
        <w:t>role</w:t>
      </w:r>
      <w:r w:rsidR="000C04F0" w:rsidRPr="000C04F0">
        <w:t>_id</w:t>
      </w:r>
      <w:proofErr w:type="spellEnd"/>
      <w:r w:rsidR="000C04F0" w:rsidRPr="000C04F0">
        <w:rPr>
          <w:rFonts w:hint="eastAsia"/>
        </w:rPr>
        <w:t>与角色表相关联，</w:t>
      </w:r>
      <w:proofErr w:type="spellStart"/>
      <w:r w:rsidR="000C04F0" w:rsidRPr="000C04F0">
        <w:rPr>
          <w:rFonts w:hint="eastAsia"/>
        </w:rPr>
        <w:t>p</w:t>
      </w:r>
      <w:r w:rsidR="000C04F0" w:rsidRPr="000C04F0">
        <w:t>ermission_id</w:t>
      </w:r>
      <w:proofErr w:type="spellEnd"/>
      <w:r w:rsidR="000C04F0" w:rsidRPr="000C04F0">
        <w:rPr>
          <w:rFonts w:hint="eastAsia"/>
        </w:rPr>
        <w:t>与权限表相关联，用来实现角色与权限的多对多关系。</w:t>
      </w:r>
    </w:p>
    <w:p w14:paraId="314AC272" w14:textId="144481D1" w:rsidR="00C556A3" w:rsidRPr="00C556A3" w:rsidRDefault="00C556A3" w:rsidP="00C556A3">
      <w:pPr>
        <w:rPr>
          <w:rFonts w:ascii="黑体" w:eastAsia="黑体" w:hAnsi="黑体" w:hint="eastAsia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2334DD62" wp14:editId="11E03811">
            <wp:extent cx="5274310" cy="37655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89A3" w14:textId="2C6F8DE2" w:rsidR="00C556A3" w:rsidRDefault="00C556A3" w:rsidP="00C556A3">
      <w:pPr>
        <w:rPr>
          <w:rFonts w:ascii="黑体" w:eastAsia="黑体" w:hAnsi="黑体"/>
          <w:sz w:val="32"/>
          <w:szCs w:val="28"/>
        </w:rPr>
      </w:pPr>
      <w:r w:rsidRPr="00C556A3">
        <w:rPr>
          <w:rFonts w:ascii="黑体" w:eastAsia="黑体" w:hAnsi="黑体" w:hint="eastAsia"/>
          <w:sz w:val="32"/>
          <w:szCs w:val="28"/>
        </w:rPr>
        <w:t>p</w:t>
      </w:r>
      <w:r w:rsidRPr="00C556A3">
        <w:rPr>
          <w:rFonts w:ascii="黑体" w:eastAsia="黑体" w:hAnsi="黑体"/>
          <w:sz w:val="32"/>
          <w:szCs w:val="28"/>
        </w:rPr>
        <w:t>ermission</w:t>
      </w:r>
    </w:p>
    <w:p w14:paraId="4EA2DD4F" w14:textId="2490566D" w:rsidR="000C04F0" w:rsidRPr="000C04F0" w:rsidRDefault="000C04F0" w:rsidP="00C556A3">
      <w:pPr>
        <w:rPr>
          <w:rFonts w:hint="eastAsia"/>
        </w:rPr>
      </w:pPr>
      <w:r w:rsidRPr="000C04F0">
        <w:rPr>
          <w:rFonts w:hint="eastAsia"/>
        </w:rPr>
        <w:t>权限表，通过id与</w:t>
      </w:r>
      <w:proofErr w:type="spellStart"/>
      <w:r w:rsidRPr="000C04F0">
        <w:rPr>
          <w:rFonts w:hint="eastAsia"/>
        </w:rPr>
        <w:t>role</w:t>
      </w:r>
      <w:r w:rsidRPr="000C04F0">
        <w:t>_promission</w:t>
      </w:r>
      <w:proofErr w:type="spellEnd"/>
      <w:r w:rsidRPr="000C04F0">
        <w:rPr>
          <w:rFonts w:hint="eastAsia"/>
        </w:rPr>
        <w:t>表相关联，用来呈现不同角色所拥有的不同权限信息。</w:t>
      </w:r>
    </w:p>
    <w:p w14:paraId="110589F5" w14:textId="0A1D93AC" w:rsidR="00C556A3" w:rsidRPr="00C556A3" w:rsidRDefault="00C556A3" w:rsidP="00C556A3">
      <w:pPr>
        <w:rPr>
          <w:rFonts w:ascii="黑体" w:eastAsia="黑体" w:hAnsi="黑体" w:hint="eastAsia"/>
          <w:sz w:val="32"/>
          <w:szCs w:val="28"/>
        </w:rPr>
      </w:pPr>
      <w:r>
        <w:rPr>
          <w:noProof/>
        </w:rPr>
        <w:drawing>
          <wp:inline distT="0" distB="0" distL="0" distR="0" wp14:anchorId="2BB6E562" wp14:editId="15F6944F">
            <wp:extent cx="5274310" cy="30568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B719" w14:textId="50505AA1" w:rsidR="00C556A3" w:rsidRDefault="00C556A3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u</w:t>
      </w:r>
      <w:r w:rsidRPr="00C556A3">
        <w:rPr>
          <w:rFonts w:ascii="黑体" w:eastAsia="黑体" w:hAnsi="黑体"/>
          <w:sz w:val="32"/>
          <w:szCs w:val="28"/>
        </w:rPr>
        <w:t>ser_role</w:t>
      </w:r>
      <w:proofErr w:type="spellEnd"/>
    </w:p>
    <w:p w14:paraId="35B1B3D2" w14:textId="3C4B15C8" w:rsidR="000C04F0" w:rsidRPr="000C04F0" w:rsidRDefault="000C04F0" w:rsidP="00C556A3">
      <w:pPr>
        <w:rPr>
          <w:rFonts w:hint="eastAsia"/>
        </w:rPr>
      </w:pPr>
      <w:r w:rsidRPr="000C04F0">
        <w:rPr>
          <w:rFonts w:hint="eastAsia"/>
        </w:rPr>
        <w:t>用户-角色</w:t>
      </w:r>
      <w:r>
        <w:rPr>
          <w:rFonts w:hint="eastAsia"/>
        </w:rPr>
        <w:t>中间</w:t>
      </w:r>
      <w:r w:rsidRPr="000C04F0">
        <w:rPr>
          <w:rFonts w:hint="eastAsia"/>
        </w:rPr>
        <w:t>表</w:t>
      </w:r>
      <w:r w:rsidRPr="000C04F0">
        <w:rPr>
          <w:rFonts w:hint="eastAsia"/>
        </w:rPr>
        <w:t>。选取</w:t>
      </w:r>
      <w:proofErr w:type="spellStart"/>
      <w:r w:rsidRPr="000C04F0">
        <w:rPr>
          <w:rFonts w:hint="eastAsia"/>
        </w:rPr>
        <w:t>user</w:t>
      </w:r>
      <w:r w:rsidRPr="000C04F0">
        <w:t>_id</w:t>
      </w:r>
      <w:proofErr w:type="spellEnd"/>
      <w:r w:rsidRPr="000C04F0">
        <w:rPr>
          <w:rFonts w:hint="eastAsia"/>
        </w:rPr>
        <w:t>与</w:t>
      </w:r>
      <w:proofErr w:type="spellStart"/>
      <w:r w:rsidRPr="000C04F0">
        <w:rPr>
          <w:rFonts w:hint="eastAsia"/>
        </w:rPr>
        <w:t>role</w:t>
      </w:r>
      <w:r w:rsidRPr="000C04F0">
        <w:t>_id</w:t>
      </w:r>
      <w:proofErr w:type="spellEnd"/>
      <w:r w:rsidRPr="000C04F0">
        <w:rPr>
          <w:rFonts w:hint="eastAsia"/>
        </w:rPr>
        <w:t>作为索引。通过而者分别关联角色表与用户表，实现用户与角色的多对多关系。</w:t>
      </w:r>
    </w:p>
    <w:p w14:paraId="4D0D2962" w14:textId="77BD0821" w:rsidR="00C556A3" w:rsidRPr="00C556A3" w:rsidRDefault="00C556A3" w:rsidP="00C556A3">
      <w:pPr>
        <w:rPr>
          <w:rFonts w:ascii="黑体" w:eastAsia="黑体" w:hAnsi="黑体" w:hint="eastAsia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29EDE49B" wp14:editId="24DAB879">
            <wp:extent cx="5274310" cy="36099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4C7" w14:textId="397073C5" w:rsidR="00C556A3" w:rsidRDefault="00C556A3" w:rsidP="00C556A3">
      <w:pPr>
        <w:rPr>
          <w:rFonts w:ascii="黑体" w:eastAsia="黑体" w:hAnsi="黑体"/>
          <w:sz w:val="32"/>
          <w:szCs w:val="28"/>
        </w:rPr>
      </w:pPr>
      <w:r w:rsidRPr="00C556A3">
        <w:rPr>
          <w:rFonts w:ascii="黑体" w:eastAsia="黑体" w:hAnsi="黑体" w:hint="eastAsia"/>
          <w:sz w:val="32"/>
          <w:szCs w:val="28"/>
        </w:rPr>
        <w:t>u</w:t>
      </w:r>
      <w:r w:rsidRPr="00C556A3">
        <w:rPr>
          <w:rFonts w:ascii="黑体" w:eastAsia="黑体" w:hAnsi="黑体"/>
          <w:sz w:val="32"/>
          <w:szCs w:val="28"/>
        </w:rPr>
        <w:t>ser</w:t>
      </w:r>
    </w:p>
    <w:p w14:paraId="2A16243D" w14:textId="499B0A0A" w:rsidR="000C04F0" w:rsidRPr="000C04F0" w:rsidRDefault="000C04F0" w:rsidP="00C556A3">
      <w:pPr>
        <w:rPr>
          <w:rFonts w:hint="eastAsia"/>
        </w:rPr>
      </w:pPr>
      <w:r w:rsidRPr="000C04F0">
        <w:rPr>
          <w:rFonts w:hint="eastAsia"/>
        </w:rPr>
        <w:t>用户表。选取username作为索引。通过i</w:t>
      </w:r>
      <w:r w:rsidRPr="000C04F0">
        <w:t>d</w:t>
      </w:r>
      <w:r w:rsidRPr="000C04F0">
        <w:rPr>
          <w:rFonts w:hint="eastAsia"/>
        </w:rPr>
        <w:t>与</w:t>
      </w:r>
      <w:proofErr w:type="spellStart"/>
      <w:r w:rsidRPr="000C04F0">
        <w:rPr>
          <w:rFonts w:hint="eastAsia"/>
        </w:rPr>
        <w:t>user</w:t>
      </w:r>
      <w:r w:rsidRPr="000C04F0">
        <w:t>_role</w:t>
      </w:r>
      <w:proofErr w:type="spellEnd"/>
      <w:r w:rsidRPr="000C04F0">
        <w:rPr>
          <w:rFonts w:hint="eastAsia"/>
        </w:rPr>
        <w:t>相关联，用来存储用户的基础信息。</w:t>
      </w:r>
    </w:p>
    <w:p w14:paraId="40216C34" w14:textId="7AB9F02E" w:rsidR="00C556A3" w:rsidRPr="00C556A3" w:rsidRDefault="00C556A3" w:rsidP="00C556A3">
      <w:pPr>
        <w:rPr>
          <w:rFonts w:ascii="黑体" w:eastAsia="黑体" w:hAnsi="黑体" w:hint="eastAsia"/>
          <w:sz w:val="32"/>
          <w:szCs w:val="28"/>
        </w:rPr>
      </w:pPr>
      <w:r>
        <w:rPr>
          <w:noProof/>
        </w:rPr>
        <w:drawing>
          <wp:inline distT="0" distB="0" distL="0" distR="0" wp14:anchorId="4A400CF8" wp14:editId="4E02AAE7">
            <wp:extent cx="5274310" cy="34899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BBF5" w14:textId="5BDCEE0F" w:rsidR="00C556A3" w:rsidRDefault="00C556A3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u</w:t>
      </w:r>
      <w:r w:rsidRPr="00C556A3">
        <w:rPr>
          <w:rFonts w:ascii="黑体" w:eastAsia="黑体" w:hAnsi="黑体"/>
          <w:sz w:val="32"/>
          <w:szCs w:val="28"/>
        </w:rPr>
        <w:t>ser_auth</w:t>
      </w:r>
      <w:proofErr w:type="spellEnd"/>
    </w:p>
    <w:p w14:paraId="45A599C7" w14:textId="13B8D8ED" w:rsidR="000C04F0" w:rsidRPr="000C04F0" w:rsidRDefault="000C04F0" w:rsidP="00C556A3">
      <w:pPr>
        <w:rPr>
          <w:rFonts w:hint="eastAsia"/>
        </w:rPr>
      </w:pPr>
      <w:r w:rsidRPr="000C04F0">
        <w:rPr>
          <w:rFonts w:hint="eastAsia"/>
        </w:rPr>
        <w:t>用户-许可表。选取</w:t>
      </w:r>
      <w:proofErr w:type="spellStart"/>
      <w:r w:rsidRPr="000C04F0">
        <w:rPr>
          <w:rFonts w:hint="eastAsia"/>
        </w:rPr>
        <w:t>u</w:t>
      </w:r>
      <w:r w:rsidRPr="000C04F0">
        <w:t>ser_id</w:t>
      </w:r>
      <w:proofErr w:type="spellEnd"/>
      <w:r w:rsidRPr="000C04F0">
        <w:rPr>
          <w:rFonts w:hint="eastAsia"/>
        </w:rPr>
        <w:t>作为索引，并通过其与用户表相关联，用来存储用户登陆用的基本信息。</w:t>
      </w:r>
    </w:p>
    <w:p w14:paraId="12BA4F86" w14:textId="5FA5FB58" w:rsidR="00C556A3" w:rsidRPr="00C556A3" w:rsidRDefault="00C556A3" w:rsidP="00C556A3">
      <w:pPr>
        <w:rPr>
          <w:rFonts w:ascii="黑体" w:eastAsia="黑体" w:hAnsi="黑体" w:hint="eastAsia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7DA83E80" wp14:editId="2332BC85">
            <wp:extent cx="5274310" cy="30060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87B3" w14:textId="3566AAA1" w:rsidR="00C556A3" w:rsidRDefault="00C556A3" w:rsidP="00C556A3">
      <w:pPr>
        <w:rPr>
          <w:rFonts w:ascii="黑体" w:eastAsia="黑体" w:hAnsi="黑体"/>
          <w:sz w:val="32"/>
          <w:szCs w:val="28"/>
        </w:rPr>
      </w:pPr>
      <w:proofErr w:type="spellStart"/>
      <w:r w:rsidRPr="00C556A3">
        <w:rPr>
          <w:rFonts w:ascii="黑体" w:eastAsia="黑体" w:hAnsi="黑体" w:hint="eastAsia"/>
          <w:sz w:val="32"/>
          <w:szCs w:val="28"/>
        </w:rPr>
        <w:t>u</w:t>
      </w:r>
      <w:r w:rsidRPr="00C556A3">
        <w:rPr>
          <w:rFonts w:ascii="黑体" w:eastAsia="黑体" w:hAnsi="黑体"/>
          <w:sz w:val="32"/>
          <w:szCs w:val="28"/>
        </w:rPr>
        <w:t>ser_location</w:t>
      </w:r>
      <w:proofErr w:type="spellEnd"/>
    </w:p>
    <w:p w14:paraId="3EACB49C" w14:textId="2FF32DC7" w:rsidR="000C04F0" w:rsidRPr="000C04F0" w:rsidRDefault="000C04F0" w:rsidP="00C556A3">
      <w:pPr>
        <w:rPr>
          <w:rFonts w:hint="eastAsia"/>
        </w:rPr>
      </w:pPr>
      <w:r w:rsidRPr="000C04F0">
        <w:rPr>
          <w:rFonts w:hint="eastAsia"/>
        </w:rPr>
        <w:t>用户-地点</w:t>
      </w:r>
      <w:r>
        <w:rPr>
          <w:rFonts w:hint="eastAsia"/>
        </w:rPr>
        <w:t>中间</w:t>
      </w:r>
      <w:r w:rsidRPr="000C04F0">
        <w:rPr>
          <w:rFonts w:hint="eastAsia"/>
        </w:rPr>
        <w:t>表。通过</w:t>
      </w:r>
      <w:proofErr w:type="spellStart"/>
      <w:r w:rsidRPr="000C04F0">
        <w:rPr>
          <w:rFonts w:hint="eastAsia"/>
        </w:rPr>
        <w:t>user</w:t>
      </w:r>
      <w:r w:rsidRPr="000C04F0">
        <w:t>_id</w:t>
      </w:r>
      <w:proofErr w:type="spellEnd"/>
      <w:r w:rsidRPr="000C04F0">
        <w:rPr>
          <w:rFonts w:hint="eastAsia"/>
        </w:rPr>
        <w:t>与</w:t>
      </w:r>
      <w:proofErr w:type="spellStart"/>
      <w:r w:rsidRPr="000C04F0">
        <w:rPr>
          <w:rFonts w:hint="eastAsia"/>
        </w:rPr>
        <w:t>location</w:t>
      </w:r>
      <w:r w:rsidRPr="000C04F0">
        <w:t>_id</w:t>
      </w:r>
      <w:proofErr w:type="spellEnd"/>
      <w:r w:rsidRPr="000C04F0">
        <w:rPr>
          <w:rFonts w:hint="eastAsia"/>
        </w:rPr>
        <w:t>分别于用户标语地点表相关联，实现用户与地点的多对多关系。</w:t>
      </w:r>
    </w:p>
    <w:p w14:paraId="2E5E7EF0" w14:textId="4A3FF1B6" w:rsidR="00C556A3" w:rsidRPr="00C556A3" w:rsidRDefault="00C556A3" w:rsidP="00C556A3">
      <w:pPr>
        <w:rPr>
          <w:rFonts w:ascii="黑体" w:eastAsia="黑体" w:hAnsi="黑体" w:hint="eastAsia"/>
          <w:sz w:val="32"/>
          <w:szCs w:val="28"/>
        </w:rPr>
      </w:pPr>
      <w:r>
        <w:rPr>
          <w:noProof/>
        </w:rPr>
        <w:drawing>
          <wp:inline distT="0" distB="0" distL="0" distR="0" wp14:anchorId="1228A82A" wp14:editId="3A0A3E1A">
            <wp:extent cx="5274310" cy="35763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A3" w:rsidRPr="00C55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01"/>
    <w:rsid w:val="000C04F0"/>
    <w:rsid w:val="0017263B"/>
    <w:rsid w:val="00340622"/>
    <w:rsid w:val="00373C9A"/>
    <w:rsid w:val="00634901"/>
    <w:rsid w:val="0098191A"/>
    <w:rsid w:val="009872DD"/>
    <w:rsid w:val="00AA6FEF"/>
    <w:rsid w:val="00B3612B"/>
    <w:rsid w:val="00BF1DAB"/>
    <w:rsid w:val="00C556A3"/>
    <w:rsid w:val="00E7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1319"/>
  <w15:chartTrackingRefBased/>
  <w15:docId w15:val="{A9896249-9346-4926-97E8-CFC2C842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C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3C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3C9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73C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 Guo</dc:creator>
  <cp:keywords/>
  <dc:description/>
  <cp:lastModifiedBy>Xiaokun Guo</cp:lastModifiedBy>
  <cp:revision>3</cp:revision>
  <dcterms:created xsi:type="dcterms:W3CDTF">2019-01-10T01:54:00Z</dcterms:created>
  <dcterms:modified xsi:type="dcterms:W3CDTF">2019-01-10T03:35:00Z</dcterms:modified>
</cp:coreProperties>
</file>