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17E23" w14:textId="1DD516A1" w:rsidR="009B7DDF" w:rsidRDefault="009B7DD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color w:val="C00000"/>
          <w:sz w:val="28"/>
          <w:szCs w:val="28"/>
        </w:rPr>
        <w:t>28.NUMBER OF DAYS BETWEEN DATES</w:t>
      </w:r>
    </w:p>
    <w:p w14:paraId="1523CCD8" w14:textId="77777777" w:rsidR="009B7DDF" w:rsidRPr="009B7DDF" w:rsidRDefault="009B7DD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BBF1F61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1E23AD33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date1 DATE := DATE '2006-08-29'; </w:t>
      </w:r>
    </w:p>
    <w:p w14:paraId="59B849BA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date2 DATE := DATE '2024-08-08'; </w:t>
      </w:r>
    </w:p>
    <w:p w14:paraId="0DF15A5C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date3 NUMBER;</w:t>
      </w:r>
    </w:p>
    <w:p w14:paraId="7F244393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D415B89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date3 := date2 - date1;</w:t>
      </w:r>
    </w:p>
    <w:p w14:paraId="3F61576F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DBMS_OUTPUT.PUT_LINE('Number of days between ' || date1 || ' and ' || date2 || ' is ' || date3  || ' days ');</w:t>
      </w:r>
    </w:p>
    <w:p w14:paraId="14640DCD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7156514" w14:textId="5D722818" w:rsid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4EA58CD" w14:textId="2890619C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FD7543" wp14:editId="725F5893">
            <wp:extent cx="5731510" cy="2600960"/>
            <wp:effectExtent l="0" t="0" r="2540" b="8890"/>
            <wp:docPr id="17464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33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DDF" w:rsidRPr="009B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F"/>
    <w:rsid w:val="001E2821"/>
    <w:rsid w:val="00751B2A"/>
    <w:rsid w:val="009B1169"/>
    <w:rsid w:val="009B7DDF"/>
    <w:rsid w:val="00F3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0FE4"/>
  <w15:chartTrackingRefBased/>
  <w15:docId w15:val="{8FD846D0-6F54-4FC5-A5CA-CB276B95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2024-08-08T23:30:00Z</dcterms:created>
  <dcterms:modified xsi:type="dcterms:W3CDTF">2024-08-08T23:30:00Z</dcterms:modified>
</cp:coreProperties>
</file>