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6B7C2" w14:textId="4F2A4293" w:rsidR="00FB2629" w:rsidRDefault="0018559F">
      <w:r>
        <w:t>When you want to play with Promise related asynchronous functions, use .then()</w:t>
      </w:r>
      <w:r w:rsidR="00505781">
        <w:t xml:space="preserve"> or async await.</w:t>
      </w:r>
    </w:p>
    <w:p w14:paraId="0824022C" w14:textId="11D097E3" w:rsidR="00C43368" w:rsidRDefault="00C43368">
      <w:r>
        <w:t xml:space="preserve">When you are fetching any api, </w:t>
      </w:r>
      <w:r w:rsidR="00194ADF">
        <w:t>you may or may not</w:t>
      </w:r>
      <w:r>
        <w:t xml:space="preserve"> store it in a variable.</w:t>
      </w:r>
    </w:p>
    <w:p w14:paraId="6874EE9A" w14:textId="1F001213" w:rsidR="00D64F0B" w:rsidRDefault="00D64F0B">
      <w:r>
        <w:t>Always remember to .json it to parse it into json format.</w:t>
      </w:r>
    </w:p>
    <w:p w14:paraId="515028F5" w14:textId="7E018A74" w:rsidR="00615C17" w:rsidRDefault="00615C17">
      <w:r>
        <w:t>Express helps in creating a http server.</w:t>
      </w:r>
    </w:p>
    <w:p w14:paraId="7DCA2CAD" w14:textId="01AA2FFF" w:rsidR="00615C17" w:rsidRDefault="00615C17">
      <w:r>
        <w:t>Jsonwebtokens helps in creating jwts.</w:t>
      </w:r>
    </w:p>
    <w:p w14:paraId="11FC97EC" w14:textId="11C4322C" w:rsidR="00615C17" w:rsidRDefault="00615C17">
      <w:r>
        <w:t>Mongoose helps in connecting the server to the database.</w:t>
      </w:r>
    </w:p>
    <w:p w14:paraId="28965DE1" w14:textId="3003B6B6" w:rsidR="0055049E" w:rsidRDefault="0055049E">
      <w:r>
        <w:t>In try-catch , if there is an error and the flow of code goes to the catch, then the program will run after that.</w:t>
      </w:r>
    </w:p>
    <w:p w14:paraId="7F4D485A" w14:textId="6E68F985" w:rsidR="005E34EA" w:rsidRDefault="005E34EA">
      <w:r>
        <w:t>Try using try catch for jwt.verify because there will be an error in the program flow if the jwt.verify is unsuccessful.</w:t>
      </w:r>
    </w:p>
    <w:sectPr w:rsidR="005E3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5A"/>
    <w:rsid w:val="0018559F"/>
    <w:rsid w:val="00194ADF"/>
    <w:rsid w:val="00505781"/>
    <w:rsid w:val="0055049E"/>
    <w:rsid w:val="005E34EA"/>
    <w:rsid w:val="00615C17"/>
    <w:rsid w:val="00934931"/>
    <w:rsid w:val="00A4425A"/>
    <w:rsid w:val="00C43368"/>
    <w:rsid w:val="00D64F0B"/>
    <w:rsid w:val="00E445B4"/>
    <w:rsid w:val="00FB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C3B3"/>
  <w15:chartTrackingRefBased/>
  <w15:docId w15:val="{7AB5AD25-85E0-4080-B620-818A6311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Mehta</dc:creator>
  <cp:keywords/>
  <dc:description/>
  <cp:lastModifiedBy>Aaditya Mehta</cp:lastModifiedBy>
  <cp:revision>10</cp:revision>
  <dcterms:created xsi:type="dcterms:W3CDTF">2024-05-06T04:23:00Z</dcterms:created>
  <dcterms:modified xsi:type="dcterms:W3CDTF">2024-05-12T12:35:00Z</dcterms:modified>
</cp:coreProperties>
</file>