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DAF" w:rsidRPr="002D7DAF" w:rsidRDefault="002D7DAF" w:rsidP="002D7DA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2D7DAF">
        <w:rPr>
          <w:rFonts w:ascii="Times New Roman" w:hAnsi="Times New Roman" w:cs="Times New Roman"/>
          <w:b/>
          <w:sz w:val="32"/>
          <w:szCs w:val="24"/>
        </w:rPr>
        <w:t>MSc. Bioinformatics</w:t>
      </w:r>
    </w:p>
    <w:p w:rsidR="002D7DAF" w:rsidRPr="002D7DAF" w:rsidRDefault="002D7DAF" w:rsidP="002D7DA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2D7DAF">
        <w:rPr>
          <w:rFonts w:ascii="Times New Roman" w:hAnsi="Times New Roman" w:cs="Times New Roman"/>
          <w:b/>
          <w:sz w:val="32"/>
          <w:szCs w:val="24"/>
        </w:rPr>
        <w:t>Semester 4</w:t>
      </w:r>
    </w:p>
    <w:p w:rsidR="0020253F" w:rsidRDefault="002D7DAF" w:rsidP="002D7DA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2D7DAF">
        <w:rPr>
          <w:rFonts w:ascii="Times New Roman" w:hAnsi="Times New Roman" w:cs="Times New Roman"/>
          <w:b/>
          <w:sz w:val="32"/>
          <w:szCs w:val="24"/>
        </w:rPr>
        <w:t>BIM- 405 Modern Drug Design</w:t>
      </w:r>
    </w:p>
    <w:p w:rsidR="002D7DAF" w:rsidRDefault="002D7DAF" w:rsidP="002D7DA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Practical No. 1</w:t>
      </w:r>
    </w:p>
    <w:p w:rsidR="002D7DAF" w:rsidRPr="002D7DAF" w:rsidRDefault="002D7DAF" w:rsidP="002D7DA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D7DAF">
        <w:rPr>
          <w:rFonts w:ascii="Times New Roman" w:hAnsi="Times New Roman" w:cs="Times New Roman"/>
          <w:b/>
          <w:sz w:val="24"/>
          <w:szCs w:val="24"/>
        </w:rPr>
        <w:t xml:space="preserve">Date- 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2D7DAF">
        <w:rPr>
          <w:rFonts w:ascii="Times New Roman" w:hAnsi="Times New Roman" w:cs="Times New Roman"/>
          <w:b/>
          <w:sz w:val="24"/>
          <w:szCs w:val="24"/>
        </w:rPr>
        <w:t>2/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2D7DAF">
        <w:rPr>
          <w:rFonts w:ascii="Times New Roman" w:hAnsi="Times New Roman" w:cs="Times New Roman"/>
          <w:b/>
          <w:sz w:val="24"/>
          <w:szCs w:val="24"/>
        </w:rPr>
        <w:t>1/</w:t>
      </w:r>
      <w:r>
        <w:rPr>
          <w:rFonts w:ascii="Times New Roman" w:hAnsi="Times New Roman" w:cs="Times New Roman"/>
          <w:b/>
          <w:sz w:val="24"/>
          <w:szCs w:val="24"/>
        </w:rPr>
        <w:t>20</w:t>
      </w:r>
      <w:r w:rsidRPr="002D7DAF">
        <w:rPr>
          <w:rFonts w:ascii="Times New Roman" w:hAnsi="Times New Roman" w:cs="Times New Roman"/>
          <w:b/>
          <w:sz w:val="24"/>
          <w:szCs w:val="24"/>
        </w:rPr>
        <w:t>24</w:t>
      </w:r>
    </w:p>
    <w:p w:rsidR="00562381" w:rsidRPr="00562381" w:rsidRDefault="00562381" w:rsidP="00B546D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>Resources</w:t>
      </w:r>
      <w:r w:rsidRPr="00562381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                                                                                                                </w:t>
      </w:r>
    </w:p>
    <w:p w:rsidR="00B546D7" w:rsidRPr="00B546D7" w:rsidRDefault="00562381" w:rsidP="00B546D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</w:pPr>
      <w:proofErr w:type="spellStart"/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>Drugbank</w:t>
      </w:r>
      <w:proofErr w:type="spellEnd"/>
      <w:r w:rsidRPr="00562381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  </w:t>
      </w:r>
      <w:r w:rsidRPr="00562381"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  <w:t>https://www.drugbank.ca/</w:t>
      </w:r>
    </w:p>
    <w:p w:rsidR="00562381" w:rsidRPr="00562381" w:rsidRDefault="00562381" w:rsidP="00B546D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>BindingDB</w:t>
      </w:r>
      <w:r w:rsidRPr="00562381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  </w:t>
      </w:r>
      <w:hyperlink r:id="rId5">
        <w:r w:rsidRPr="00562381">
          <w:rPr>
            <w:rFonts w:ascii="Times New Roman" w:eastAsia="Times New Roman" w:hAnsi="Times New Roman" w:cs="Times New Roman"/>
            <w:b/>
            <w:color w:val="0F6FC5"/>
            <w:sz w:val="24"/>
            <w:szCs w:val="24"/>
            <w:u w:val="single"/>
          </w:rPr>
          <w:t>https://www.bindingdb.org/bind/chemsearch/marvin/FMCT.jsp</w:t>
        </w:r>
      </w:hyperlink>
    </w:p>
    <w:p w:rsidR="00562381" w:rsidRPr="00562381" w:rsidRDefault="00562381" w:rsidP="00B546D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>TTDB</w:t>
      </w:r>
      <w:r w:rsidRPr="00562381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  </w:t>
      </w:r>
      <w:hyperlink r:id="rId6">
        <w:r w:rsidRPr="00562381">
          <w:rPr>
            <w:rFonts w:ascii="Times New Roman" w:eastAsia="Times New Roman" w:hAnsi="Times New Roman" w:cs="Times New Roman"/>
            <w:b/>
            <w:color w:val="0F6FC5"/>
            <w:sz w:val="24"/>
            <w:szCs w:val="24"/>
            <w:u w:val="single"/>
          </w:rPr>
          <w:t>http://db.idrblab.net/ttd/</w:t>
        </w:r>
      </w:hyperlink>
    </w:p>
    <w:p w:rsidR="00562381" w:rsidRPr="00562381" w:rsidRDefault="00562381" w:rsidP="00B546D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proofErr w:type="spellStart"/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>SwissTarget</w:t>
      </w:r>
      <w:proofErr w:type="spellEnd"/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 xml:space="preserve"> Prediction</w:t>
      </w:r>
      <w:proofErr w:type="gramStart"/>
      <w:r w:rsidRPr="00562381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  </w:t>
      </w:r>
      <w:proofErr w:type="gramEnd"/>
      <w:r w:rsidRPr="00562381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562381">
        <w:rPr>
          <w:rFonts w:ascii="Times New Roman" w:hAnsi="Times New Roman" w:cs="Times New Roman"/>
          <w:b/>
          <w:sz w:val="24"/>
          <w:szCs w:val="24"/>
        </w:rPr>
        <w:instrText xml:space="preserve"> HYPERLINK "http://www.swisstargetprediction.ch/" \h </w:instrText>
      </w:r>
      <w:r w:rsidRPr="00562381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Pr="00562381"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  <w:t>http://www.swisstargetprediction.ch/</w:t>
      </w:r>
      <w:r w:rsidRPr="00562381"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  <w:fldChar w:fldCharType="end"/>
      </w:r>
    </w:p>
    <w:p w:rsidR="00562381" w:rsidRPr="00562381" w:rsidRDefault="00562381" w:rsidP="00B546D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proofErr w:type="spellStart"/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>idTarget</w:t>
      </w:r>
      <w:proofErr w:type="spellEnd"/>
      <w:proofErr w:type="gramStart"/>
      <w:r w:rsidRPr="00562381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  </w:t>
      </w:r>
      <w:proofErr w:type="gramEnd"/>
      <w:r w:rsidRPr="00562381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562381">
        <w:rPr>
          <w:rFonts w:ascii="Times New Roman" w:hAnsi="Times New Roman" w:cs="Times New Roman"/>
          <w:b/>
          <w:sz w:val="24"/>
          <w:szCs w:val="24"/>
        </w:rPr>
        <w:instrText xml:space="preserve"> HYPERLINK "http://idtarget.rcas.sinica.edu.tw/" \h </w:instrText>
      </w:r>
      <w:r w:rsidRPr="00562381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Pr="00562381"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  <w:t>http://idtarget.rcas.sinica.edu.tw/</w:t>
      </w:r>
      <w:r w:rsidRPr="00562381"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  <w:fldChar w:fldCharType="end"/>
      </w:r>
    </w:p>
    <w:p w:rsidR="00562381" w:rsidRPr="00562381" w:rsidRDefault="00562381" w:rsidP="00B546D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proofErr w:type="spellStart"/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>PharmMapper</w:t>
      </w:r>
      <w:proofErr w:type="spellEnd"/>
      <w:proofErr w:type="gramStart"/>
      <w:r w:rsidRPr="00562381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  </w:t>
      </w:r>
      <w:r w:rsidRPr="00562381"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  <w:t>http</w:t>
      </w:r>
      <w:proofErr w:type="gramEnd"/>
      <w:r w:rsidRPr="00562381"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  <w:t>://www.lilab-ecust.cn/pharmmapper/</w:t>
      </w:r>
    </w:p>
    <w:p w:rsidR="002D7DAF" w:rsidRDefault="00562381" w:rsidP="00B546D7">
      <w:pPr>
        <w:pBdr>
          <w:bottom w:val="single" w:sz="6" w:space="1" w:color="auto"/>
        </w:pBd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</w:pPr>
      <w:r w:rsidRPr="00562381">
        <w:rPr>
          <w:rFonts w:ascii="Times New Roman" w:eastAsia="Times New Roman" w:hAnsi="Times New Roman" w:cs="Times New Roman"/>
          <w:b/>
          <w:sz w:val="24"/>
          <w:szCs w:val="24"/>
        </w:rPr>
        <w:t>DEG</w:t>
      </w:r>
      <w:r w:rsidRPr="00562381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 </w:t>
      </w:r>
      <w:hyperlink r:id="rId7" w:history="1">
        <w:r w:rsidR="00B546D7" w:rsidRPr="00402613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http://www.essentialgene.org/</w:t>
        </w:r>
      </w:hyperlink>
    </w:p>
    <w:p w:rsidR="00B546D7" w:rsidRDefault="00B546D7" w:rsidP="00B546D7">
      <w:pPr>
        <w:pBdr>
          <w:bottom w:val="single" w:sz="6" w:space="1" w:color="auto"/>
        </w:pBd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0F6FC5"/>
          <w:sz w:val="24"/>
          <w:szCs w:val="24"/>
          <w:u w:val="single"/>
        </w:rPr>
      </w:pPr>
    </w:p>
    <w:p w:rsidR="00B546D7" w:rsidRPr="00B546D7" w:rsidRDefault="00B546D7" w:rsidP="00B546D7">
      <w:pPr>
        <w:shd w:val="clear" w:color="auto" w:fill="FFFFFF"/>
        <w:spacing w:before="24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46D7">
        <w:rPr>
          <w:rFonts w:ascii="Times New Roman" w:eastAsia="Times New Roman" w:hAnsi="Times New Roman" w:cs="Times New Roman"/>
          <w:b/>
          <w:sz w:val="24"/>
          <w:szCs w:val="24"/>
        </w:rPr>
        <w:t>Q1. Explore all the given resources and explain the databases in your own words.</w:t>
      </w:r>
    </w:p>
    <w:p w:rsidR="00B546D7" w:rsidRDefault="00B546D7" w:rsidP="002D7DAF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bookmarkStart w:id="0" w:name="_GoBack"/>
      <w:bookmarkEnd w:id="0"/>
    </w:p>
    <w:sectPr w:rsidR="00B5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DAF"/>
    <w:rsid w:val="0020253F"/>
    <w:rsid w:val="002D7DAF"/>
    <w:rsid w:val="00562381"/>
    <w:rsid w:val="00B5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46D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46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ssentialgene.org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db.idrblab.net/ttd/" TargetMode="External"/><Relationship Id="rId5" Type="http://schemas.openxmlformats.org/officeDocument/2006/relationships/hyperlink" Target="https://www.bindingdb.org/bind/chemsearch/marvin/FMCT.j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2024-01-02T04:36:00Z</dcterms:created>
  <dcterms:modified xsi:type="dcterms:W3CDTF">2024-01-02T05:14:00Z</dcterms:modified>
</cp:coreProperties>
</file>