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D6DF7" w14:textId="77777777" w:rsidR="00277FC8" w:rsidRPr="00277FC8" w:rsidRDefault="00277FC8" w:rsidP="00277FC8">
      <w:r w:rsidRPr="00277FC8">
        <w:rPr>
          <w:highlight w:val="yellow"/>
        </w:rPr>
        <w:t>3 p's in First Aid</w:t>
      </w:r>
    </w:p>
    <w:p w14:paraId="33D08DA6" w14:textId="30C3EF33" w:rsidR="00277FC8" w:rsidRPr="00277FC8" w:rsidRDefault="00642C0C" w:rsidP="00277FC8">
      <w:r>
        <w:t>T</w:t>
      </w:r>
      <w:r w:rsidR="00277FC8" w:rsidRPr="00277FC8">
        <w:t xml:space="preserve">he </w:t>
      </w:r>
      <w:r w:rsidR="00277FC8" w:rsidRPr="00277FC8">
        <w:rPr>
          <w:b/>
          <w:bCs/>
        </w:rPr>
        <w:t>3 P's</w:t>
      </w:r>
      <w:r w:rsidR="00277FC8" w:rsidRPr="00277FC8">
        <w:t xml:space="preserve"> represent the primary goals of any first responder. They serve as a quick mental checklist to help you stay focused during an emergency.</w:t>
      </w:r>
    </w:p>
    <w:p w14:paraId="62D6E8F4" w14:textId="77777777" w:rsidR="00277FC8" w:rsidRPr="00277FC8" w:rsidRDefault="00000000" w:rsidP="00277FC8">
      <w:r>
        <w:pict w14:anchorId="71EED7E5">
          <v:rect id="_x0000_i1025" style="width:0;height:1.5pt" o:hralign="center" o:hrstd="t" o:hr="t" fillcolor="#a0a0a0" stroked="f"/>
        </w:pict>
      </w:r>
    </w:p>
    <w:p w14:paraId="69B3B5B3" w14:textId="77777777" w:rsidR="00277FC8" w:rsidRPr="00277FC8" w:rsidRDefault="00277FC8" w:rsidP="00277FC8">
      <w:pPr>
        <w:rPr>
          <w:b/>
          <w:bCs/>
        </w:rPr>
      </w:pPr>
      <w:r w:rsidRPr="00277FC8">
        <w:rPr>
          <w:b/>
          <w:bCs/>
        </w:rPr>
        <w:t>1. Preserve Life</w:t>
      </w:r>
    </w:p>
    <w:p w14:paraId="2E4E84CC" w14:textId="77777777" w:rsidR="00277FC8" w:rsidRPr="00277FC8" w:rsidRDefault="00277FC8" w:rsidP="00277FC8">
      <w:r w:rsidRPr="00277FC8">
        <w:t>Your first and most vital priority is to keep the person alive. This involves immediate interventions to stabilize the casualty.</w:t>
      </w:r>
    </w:p>
    <w:p w14:paraId="154947C0" w14:textId="77777777" w:rsidR="00277FC8" w:rsidRPr="00277FC8" w:rsidRDefault="00277FC8" w:rsidP="00277FC8">
      <w:pPr>
        <w:numPr>
          <w:ilvl w:val="0"/>
          <w:numId w:val="1"/>
        </w:numPr>
      </w:pPr>
      <w:r w:rsidRPr="00277FC8">
        <w:rPr>
          <w:b/>
          <w:bCs/>
        </w:rPr>
        <w:t>Action:</w:t>
      </w:r>
      <w:r w:rsidRPr="00277FC8">
        <w:t xml:space="preserve"> Check for breathing, clear airways, and stop any life-threatening bleeding.</w:t>
      </w:r>
    </w:p>
    <w:p w14:paraId="375248B9" w14:textId="77777777" w:rsidR="00277FC8" w:rsidRPr="00277FC8" w:rsidRDefault="00277FC8" w:rsidP="00277FC8">
      <w:pPr>
        <w:numPr>
          <w:ilvl w:val="0"/>
          <w:numId w:val="1"/>
        </w:numPr>
      </w:pPr>
      <w:r w:rsidRPr="00277FC8">
        <w:rPr>
          <w:b/>
          <w:bCs/>
        </w:rPr>
        <w:t>Goal:</w:t>
      </w:r>
      <w:r w:rsidRPr="00277FC8">
        <w:t xml:space="preserve"> Ensure the person survives until professional medical help arrives.</w:t>
      </w:r>
    </w:p>
    <w:p w14:paraId="6ABCAEFB" w14:textId="77777777" w:rsidR="00277FC8" w:rsidRPr="00277FC8" w:rsidRDefault="00277FC8" w:rsidP="00277FC8">
      <w:pPr>
        <w:rPr>
          <w:b/>
          <w:bCs/>
        </w:rPr>
      </w:pPr>
      <w:r w:rsidRPr="00277FC8">
        <w:rPr>
          <w:b/>
          <w:bCs/>
        </w:rPr>
        <w:t>2. Prevent Further Injury</w:t>
      </w:r>
    </w:p>
    <w:p w14:paraId="6391C1DA" w14:textId="77777777" w:rsidR="00277FC8" w:rsidRPr="00277FC8" w:rsidRDefault="00277FC8" w:rsidP="00277FC8">
      <w:r w:rsidRPr="00277FC8">
        <w:t>Once the person is stable, you must ensure their condition doesn't get worse. This applies to both the casualty and yourself.</w:t>
      </w:r>
    </w:p>
    <w:p w14:paraId="69C6ACE6" w14:textId="0567B4D3" w:rsidR="00277FC8" w:rsidRPr="00277FC8" w:rsidRDefault="00277FC8" w:rsidP="00277FC8">
      <w:pPr>
        <w:numPr>
          <w:ilvl w:val="0"/>
          <w:numId w:val="2"/>
        </w:numPr>
      </w:pPr>
      <w:r w:rsidRPr="00277FC8">
        <w:rPr>
          <w:b/>
          <w:bCs/>
        </w:rPr>
        <w:t>Action:</w:t>
      </w:r>
      <w:r w:rsidRPr="00277FC8">
        <w:t xml:space="preserve"> Move the person away from danger , dress wounds to prevent infection, and keep fractures still.</w:t>
      </w:r>
    </w:p>
    <w:p w14:paraId="05E3D231" w14:textId="77777777" w:rsidR="00277FC8" w:rsidRPr="00277FC8" w:rsidRDefault="00277FC8" w:rsidP="00277FC8">
      <w:pPr>
        <w:numPr>
          <w:ilvl w:val="0"/>
          <w:numId w:val="2"/>
        </w:numPr>
      </w:pPr>
      <w:r w:rsidRPr="00277FC8">
        <w:rPr>
          <w:b/>
          <w:bCs/>
        </w:rPr>
        <w:t>Goal:</w:t>
      </w:r>
      <w:r w:rsidRPr="00277FC8">
        <w:t xml:space="preserve"> Minimize complications and keep the situation under control.</w:t>
      </w:r>
    </w:p>
    <w:p w14:paraId="10036517" w14:textId="77777777" w:rsidR="00277FC8" w:rsidRPr="00277FC8" w:rsidRDefault="00277FC8" w:rsidP="00277FC8">
      <w:pPr>
        <w:rPr>
          <w:b/>
          <w:bCs/>
        </w:rPr>
      </w:pPr>
      <w:r w:rsidRPr="00277FC8">
        <w:rPr>
          <w:b/>
          <w:bCs/>
        </w:rPr>
        <w:t>3. Promote Recovery</w:t>
      </w:r>
    </w:p>
    <w:p w14:paraId="6D49DB2D" w14:textId="77777777" w:rsidR="00277FC8" w:rsidRPr="00277FC8" w:rsidRDefault="00277FC8" w:rsidP="00277FC8">
      <w:r w:rsidRPr="00277FC8">
        <w:t>The final step is to begin the healing process and provide comfort.</w:t>
      </w:r>
    </w:p>
    <w:p w14:paraId="456A338D" w14:textId="7F226784" w:rsidR="00277FC8" w:rsidRPr="00277FC8" w:rsidRDefault="00277FC8" w:rsidP="00277FC8">
      <w:pPr>
        <w:numPr>
          <w:ilvl w:val="0"/>
          <w:numId w:val="3"/>
        </w:numPr>
      </w:pPr>
      <w:r w:rsidRPr="00277FC8">
        <w:rPr>
          <w:b/>
          <w:bCs/>
        </w:rPr>
        <w:t>Action:</w:t>
      </w:r>
      <w:r w:rsidRPr="00277FC8">
        <w:t xml:space="preserve"> Provide reassurance to keep the person calm</w:t>
      </w:r>
      <w:r w:rsidR="00D35009">
        <w:t xml:space="preserve"> </w:t>
      </w:r>
      <w:r w:rsidRPr="00277FC8">
        <w:t>, offer a blanket for warmth, and stay with them.</w:t>
      </w:r>
    </w:p>
    <w:p w14:paraId="164878C6" w14:textId="77777777" w:rsidR="00277FC8" w:rsidRPr="00277FC8" w:rsidRDefault="00277FC8" w:rsidP="00277FC8">
      <w:pPr>
        <w:numPr>
          <w:ilvl w:val="0"/>
          <w:numId w:val="3"/>
        </w:numPr>
      </w:pPr>
      <w:r w:rsidRPr="00277FC8">
        <w:rPr>
          <w:b/>
          <w:bCs/>
        </w:rPr>
        <w:t>Goal:</w:t>
      </w:r>
      <w:r w:rsidRPr="00277FC8">
        <w:t xml:space="preserve"> Set the stage for long-term healing and professional treatment.</w:t>
      </w:r>
    </w:p>
    <w:p w14:paraId="14DE9D35" w14:textId="77777777" w:rsidR="00111871" w:rsidRDefault="00111871"/>
    <w:p w14:paraId="10DCB822" w14:textId="77777777" w:rsidR="00AD0D84" w:rsidRPr="00AD0D84" w:rsidRDefault="00AD0D84" w:rsidP="00AD0D84">
      <w:r w:rsidRPr="00AD0D84">
        <w:rPr>
          <w:highlight w:val="yellow"/>
        </w:rPr>
        <w:t>Ethical and legal guidelines of cpr</w:t>
      </w:r>
    </w:p>
    <w:p w14:paraId="02A0888D" w14:textId="44DA683D" w:rsidR="00AD0D84" w:rsidRPr="00AD0D84" w:rsidRDefault="00AD0D84" w:rsidP="00AD0D84">
      <w:r w:rsidRPr="00AD0D84">
        <w:t>Performing CPR is a high-stakes situation, and it’s completely natural to worry about the "what ifs." Fortunately, the legal landscape is generally designed to protect those who step up to help.</w:t>
      </w:r>
      <w:r w:rsidR="00000000">
        <w:pict w14:anchorId="0F998DAC">
          <v:rect id="_x0000_i1026" style="width:0;height:1.5pt" o:hralign="center" o:hrstd="t" o:hr="t" fillcolor="#a0a0a0" stroked="f"/>
        </w:pict>
      </w:r>
    </w:p>
    <w:p w14:paraId="63A32FBC" w14:textId="77777777" w:rsidR="00AD0D84" w:rsidRPr="00AD0D84" w:rsidRDefault="00AD0D84" w:rsidP="00AD0D84">
      <w:pPr>
        <w:rPr>
          <w:b/>
          <w:bCs/>
        </w:rPr>
      </w:pPr>
      <w:r w:rsidRPr="00AD0D84">
        <w:rPr>
          <w:b/>
          <w:bCs/>
        </w:rPr>
        <w:t>1. Legal Protections: The Good Samaritan Laws</w:t>
      </w:r>
    </w:p>
    <w:p w14:paraId="066B2714" w14:textId="77777777" w:rsidR="00AD0D84" w:rsidRPr="00AD0D84" w:rsidRDefault="00AD0D84" w:rsidP="00AD0D84">
      <w:r w:rsidRPr="00AD0D84">
        <w:t xml:space="preserve">In most jurisdictions, </w:t>
      </w:r>
      <w:r w:rsidRPr="00AD0D84">
        <w:rPr>
          <w:b/>
          <w:bCs/>
        </w:rPr>
        <w:t>Good Samaritan Laws</w:t>
      </w:r>
      <w:r w:rsidRPr="00AD0D84">
        <w:t xml:space="preserve"> protect bystanders who provide CPR or first aid. The intent is to encourage people to help without fear of being sued if the outcome isn't perfect.</w:t>
      </w:r>
    </w:p>
    <w:p w14:paraId="57C6E455" w14:textId="77777777" w:rsidR="00AD0D84" w:rsidRPr="00AD0D84" w:rsidRDefault="00AD0D84" w:rsidP="00AD0D84">
      <w:pPr>
        <w:numPr>
          <w:ilvl w:val="0"/>
          <w:numId w:val="4"/>
        </w:numPr>
      </w:pPr>
      <w:r w:rsidRPr="00AD0D84">
        <w:rPr>
          <w:b/>
          <w:bCs/>
        </w:rPr>
        <w:t>Requirements for Protection:</w:t>
      </w:r>
    </w:p>
    <w:p w14:paraId="04328852" w14:textId="77777777" w:rsidR="00AD0D84" w:rsidRPr="00AD0D84" w:rsidRDefault="00AD0D84" w:rsidP="00AD0D84">
      <w:pPr>
        <w:numPr>
          <w:ilvl w:val="1"/>
          <w:numId w:val="4"/>
        </w:numPr>
      </w:pPr>
      <w:r w:rsidRPr="00AD0D84">
        <w:rPr>
          <w:b/>
          <w:bCs/>
        </w:rPr>
        <w:t>Good Faith:</w:t>
      </w:r>
      <w:r w:rsidRPr="00AD0D84">
        <w:t xml:space="preserve"> You are acting out of a genuine desire to help.</w:t>
      </w:r>
    </w:p>
    <w:p w14:paraId="21A4536F" w14:textId="77777777" w:rsidR="00AD0D84" w:rsidRPr="00AD0D84" w:rsidRDefault="00AD0D84" w:rsidP="00AD0D84">
      <w:pPr>
        <w:numPr>
          <w:ilvl w:val="1"/>
          <w:numId w:val="4"/>
        </w:numPr>
      </w:pPr>
      <w:r w:rsidRPr="00AD0D84">
        <w:rPr>
          <w:b/>
          <w:bCs/>
        </w:rPr>
        <w:t>No Compensation:</w:t>
      </w:r>
      <w:r w:rsidRPr="00AD0D84">
        <w:t xml:space="preserve"> You aren't charging the person for your services.</w:t>
      </w:r>
    </w:p>
    <w:p w14:paraId="38219228" w14:textId="55BE4ABF" w:rsidR="00AD0D84" w:rsidRPr="00AD0D84" w:rsidRDefault="00AD0D84" w:rsidP="00AD0D84">
      <w:pPr>
        <w:numPr>
          <w:ilvl w:val="1"/>
          <w:numId w:val="4"/>
        </w:numPr>
      </w:pPr>
      <w:r w:rsidRPr="00AD0D84">
        <w:rPr>
          <w:b/>
          <w:bCs/>
        </w:rPr>
        <w:t>Standard of Care:</w:t>
      </w:r>
      <w:r w:rsidRPr="00AD0D84">
        <w:t xml:space="preserve"> You act within the scope of your training. </w:t>
      </w:r>
    </w:p>
    <w:p w14:paraId="7AF0D149" w14:textId="6CA39BCB" w:rsidR="00AD0D84" w:rsidRPr="00AD0D84" w:rsidRDefault="00AD0D84" w:rsidP="00AD0D84">
      <w:pPr>
        <w:numPr>
          <w:ilvl w:val="1"/>
          <w:numId w:val="4"/>
        </w:numPr>
      </w:pPr>
      <w:r w:rsidRPr="00AD0D84">
        <w:rPr>
          <w:b/>
          <w:bCs/>
        </w:rPr>
        <w:t>Gross Negligence:</w:t>
      </w:r>
      <w:r w:rsidRPr="00AD0D84">
        <w:t xml:space="preserve"> You are protected from honest mistakes, but not from "gross negligence" </w:t>
      </w:r>
      <w:r w:rsidR="00D43D76">
        <w:t>.</w:t>
      </w:r>
    </w:p>
    <w:p w14:paraId="0399C5AD" w14:textId="77777777" w:rsidR="00AD0D84" w:rsidRPr="00AD0D84" w:rsidRDefault="00AD0D84" w:rsidP="00AD0D84">
      <w:pPr>
        <w:rPr>
          <w:b/>
          <w:bCs/>
        </w:rPr>
      </w:pPr>
      <w:r w:rsidRPr="00AD0D84">
        <w:rPr>
          <w:b/>
          <w:bCs/>
        </w:rPr>
        <w:lastRenderedPageBreak/>
        <w:t>2. The Concept of Consent</w:t>
      </w:r>
    </w:p>
    <w:p w14:paraId="3D411D8B" w14:textId="77777777" w:rsidR="00AD0D84" w:rsidRPr="00AD0D84" w:rsidRDefault="00AD0D84" w:rsidP="00AD0D84">
      <w:r w:rsidRPr="00AD0D84">
        <w:t>Ethically and legally, you must respect a person's autonomy.</w:t>
      </w:r>
    </w:p>
    <w:p w14:paraId="061730F8" w14:textId="77777777" w:rsidR="00AD0D84" w:rsidRPr="00AD0D84" w:rsidRDefault="00AD0D84" w:rsidP="00AD0D84">
      <w:pPr>
        <w:numPr>
          <w:ilvl w:val="0"/>
          <w:numId w:val="5"/>
        </w:numPr>
      </w:pPr>
      <w:r w:rsidRPr="00AD0D84">
        <w:rPr>
          <w:b/>
          <w:bCs/>
        </w:rPr>
        <w:t>Informed Consent:</w:t>
      </w:r>
      <w:r w:rsidRPr="00AD0D84">
        <w:t xml:space="preserve"> If the person is conscious and alert, you </w:t>
      </w:r>
      <w:r w:rsidRPr="00AD0D84">
        <w:rPr>
          <w:b/>
          <w:bCs/>
        </w:rPr>
        <w:t>must ask</w:t>
      </w:r>
      <w:r w:rsidRPr="00AD0D84">
        <w:t xml:space="preserve"> for permission before touching them. If they say "no," you cannot perform CPR, though you should stay with them and call emergency services.</w:t>
      </w:r>
    </w:p>
    <w:p w14:paraId="42BE5AE8" w14:textId="63297CA3" w:rsidR="00AD0D84" w:rsidRPr="00AD0D84" w:rsidRDefault="00AD0D84" w:rsidP="00AD0D84">
      <w:pPr>
        <w:numPr>
          <w:ilvl w:val="0"/>
          <w:numId w:val="5"/>
        </w:numPr>
      </w:pPr>
      <w:r w:rsidRPr="00AD0D84">
        <w:rPr>
          <w:b/>
          <w:bCs/>
        </w:rPr>
        <w:t>Implied Consent:</w:t>
      </w:r>
      <w:r w:rsidRPr="00AD0D84">
        <w:t xml:space="preserve"> If the person is unconscious, the law assumes they </w:t>
      </w:r>
      <w:r w:rsidRPr="00AD0D84">
        <w:rPr>
          <w:i/>
          <w:iCs/>
        </w:rPr>
        <w:t>would</w:t>
      </w:r>
      <w:r w:rsidRPr="00AD0D84">
        <w:t xml:space="preserve"> want life-saving help. This is the "implied consent" that allows you to start CPR immediately.</w:t>
      </w:r>
    </w:p>
    <w:p w14:paraId="1BB254B2" w14:textId="77777777" w:rsidR="00AD0D84" w:rsidRPr="00AD0D84" w:rsidRDefault="00AD0D84" w:rsidP="00AD0D84">
      <w:pPr>
        <w:rPr>
          <w:b/>
          <w:bCs/>
        </w:rPr>
      </w:pPr>
      <w:r w:rsidRPr="00AD0D84">
        <w:rPr>
          <w:b/>
          <w:bCs/>
        </w:rPr>
        <w:t>3. Duty to Act</w:t>
      </w:r>
    </w:p>
    <w:p w14:paraId="2367DF0C" w14:textId="77777777" w:rsidR="00AD0D84" w:rsidRPr="00AD0D84" w:rsidRDefault="00AD0D84" w:rsidP="00AD0D84">
      <w:r w:rsidRPr="00AD0D84">
        <w:t xml:space="preserve">For the average bystander, there is generally </w:t>
      </w:r>
      <w:r w:rsidRPr="00AD0D84">
        <w:rPr>
          <w:b/>
          <w:bCs/>
        </w:rPr>
        <w:t>no legal "Duty to Act."</w:t>
      </w:r>
      <w:r w:rsidRPr="00AD0D84">
        <w:t xml:space="preserve"> You are not legally required to perform CPR on a stranger.</w:t>
      </w:r>
    </w:p>
    <w:p w14:paraId="62E4938B" w14:textId="77777777" w:rsidR="00AD0D84" w:rsidRPr="00AD0D84" w:rsidRDefault="00AD0D84" w:rsidP="00AD0D84">
      <w:pPr>
        <w:numPr>
          <w:ilvl w:val="0"/>
          <w:numId w:val="6"/>
        </w:numPr>
      </w:pPr>
      <w:r w:rsidRPr="00AD0D84">
        <w:rPr>
          <w:b/>
          <w:bCs/>
        </w:rPr>
        <w:t>Exceptions:</w:t>
      </w:r>
      <w:r w:rsidRPr="00AD0D84">
        <w:t xml:space="preserve"> You may have a duty to act if:</w:t>
      </w:r>
    </w:p>
    <w:p w14:paraId="75FD2092" w14:textId="77777777" w:rsidR="00AD0D84" w:rsidRPr="00AD0D84" w:rsidRDefault="00AD0D84" w:rsidP="00AD0D84">
      <w:pPr>
        <w:numPr>
          <w:ilvl w:val="1"/>
          <w:numId w:val="6"/>
        </w:numPr>
      </w:pPr>
      <w:r w:rsidRPr="00AD0D84">
        <w:t>You have a pre-existing relationship (e.g., parent/child).</w:t>
      </w:r>
    </w:p>
    <w:p w14:paraId="0AD78285" w14:textId="77777777" w:rsidR="00AD0D84" w:rsidRPr="00AD0D84" w:rsidRDefault="00AD0D84" w:rsidP="00AD0D84">
      <w:pPr>
        <w:numPr>
          <w:ilvl w:val="1"/>
          <w:numId w:val="6"/>
        </w:numPr>
      </w:pPr>
      <w:r w:rsidRPr="00AD0D84">
        <w:t>Your job requires it (e.g., lifeguard, nurse, police officer).</w:t>
      </w:r>
    </w:p>
    <w:p w14:paraId="08B6D700" w14:textId="77777777" w:rsidR="00AD0D84" w:rsidRPr="00AD0D84" w:rsidRDefault="00AD0D84" w:rsidP="00AD0D84">
      <w:pPr>
        <w:numPr>
          <w:ilvl w:val="1"/>
          <w:numId w:val="6"/>
        </w:numPr>
      </w:pPr>
      <w:r w:rsidRPr="00AD0D84">
        <w:t>You were responsible for the accident.</w:t>
      </w:r>
    </w:p>
    <w:p w14:paraId="0F868543" w14:textId="77777777" w:rsidR="00AD0D84" w:rsidRPr="00AD0D84" w:rsidRDefault="00AD0D84" w:rsidP="00AD0D84">
      <w:pPr>
        <w:rPr>
          <w:b/>
          <w:bCs/>
        </w:rPr>
      </w:pPr>
      <w:r w:rsidRPr="00AD0D84">
        <w:rPr>
          <w:b/>
          <w:bCs/>
        </w:rPr>
        <w:t>4. End-of-Life Directives (DNR)</w:t>
      </w:r>
    </w:p>
    <w:p w14:paraId="36B31197" w14:textId="77777777" w:rsidR="00AD0D84" w:rsidRPr="00AD0D84" w:rsidRDefault="00AD0D84" w:rsidP="00AD0D84">
      <w:r w:rsidRPr="00AD0D84">
        <w:t xml:space="preserve">A </w:t>
      </w:r>
      <w:r w:rsidRPr="00AD0D84">
        <w:rPr>
          <w:b/>
          <w:bCs/>
        </w:rPr>
        <w:t>Do Not Resuscitate (DNR)</w:t>
      </w:r>
      <w:r w:rsidRPr="00AD0D84">
        <w:t xml:space="preserve"> order is a legal document stating that a patient does not want CPR if their heart stops.</w:t>
      </w:r>
    </w:p>
    <w:p w14:paraId="0D77C9EE" w14:textId="77777777" w:rsidR="00AD0D84" w:rsidRPr="00AD0D84" w:rsidRDefault="00AD0D84" w:rsidP="00AD0D84">
      <w:pPr>
        <w:numPr>
          <w:ilvl w:val="0"/>
          <w:numId w:val="7"/>
        </w:numPr>
      </w:pPr>
      <w:r w:rsidRPr="00AD0D84">
        <w:rPr>
          <w:b/>
          <w:bCs/>
        </w:rPr>
        <w:t>The Rule:</w:t>
      </w:r>
      <w:r w:rsidRPr="00AD0D84">
        <w:t xml:space="preserve"> If you are unaware of a DNR, you should proceed with CPR. You are generally not held liable for performing CPR on someone with a DNR if the document was not presented to you or visible (like a medical alert bracelet).</w:t>
      </w:r>
    </w:p>
    <w:p w14:paraId="0D5CEEF3" w14:textId="77777777" w:rsidR="00277FC8" w:rsidRDefault="00277FC8"/>
    <w:p w14:paraId="631D7EFF" w14:textId="77777777" w:rsidR="00F63C54" w:rsidRPr="00F63C54" w:rsidRDefault="00F63C54" w:rsidP="00F63C54">
      <w:r w:rsidRPr="00F63C54">
        <w:rPr>
          <w:highlight w:val="yellow"/>
        </w:rPr>
        <w:t>emergency skill in first aid</w:t>
      </w:r>
    </w:p>
    <w:p w14:paraId="2E3395B9" w14:textId="77777777" w:rsidR="00F63C54" w:rsidRPr="00F63C54" w:rsidRDefault="00F63C54" w:rsidP="00F63C54">
      <w:r w:rsidRPr="00F63C54">
        <w:t>Here are the essential emergency skills every person should know.</w:t>
      </w:r>
    </w:p>
    <w:p w14:paraId="0C03A1C4" w14:textId="77777777" w:rsidR="00F63C54" w:rsidRPr="00F63C54" w:rsidRDefault="00000000" w:rsidP="00F63C54">
      <w:r>
        <w:pict w14:anchorId="55EF946A">
          <v:rect id="_x0000_i1027" style="width:0;height:1.5pt" o:hralign="center" o:hrstd="t" o:hr="t" fillcolor="#a0a0a0" stroked="f"/>
        </w:pict>
      </w:r>
    </w:p>
    <w:p w14:paraId="0261A197" w14:textId="77777777" w:rsidR="00F63C54" w:rsidRPr="00F63C54" w:rsidRDefault="00F63C54" w:rsidP="00F63C54">
      <w:pPr>
        <w:rPr>
          <w:b/>
          <w:bCs/>
        </w:rPr>
      </w:pPr>
      <w:r w:rsidRPr="00F63C54">
        <w:rPr>
          <w:b/>
          <w:bCs/>
        </w:rPr>
        <w:t>1. The Primary Survey (DR ABC)</w:t>
      </w:r>
    </w:p>
    <w:p w14:paraId="7680D8F9" w14:textId="77777777" w:rsidR="00F63C54" w:rsidRPr="00F63C54" w:rsidRDefault="00F63C54" w:rsidP="00F63C54">
      <w:r w:rsidRPr="00F63C54">
        <w:t>Before you "do" first aid, you must assess the situation. This is the universal sequence for any emergency.</w:t>
      </w:r>
    </w:p>
    <w:p w14:paraId="4810AE5D" w14:textId="77777777" w:rsidR="00F63C54" w:rsidRPr="00F63C54" w:rsidRDefault="00F63C54" w:rsidP="00F63C54">
      <w:pPr>
        <w:numPr>
          <w:ilvl w:val="0"/>
          <w:numId w:val="8"/>
        </w:numPr>
      </w:pPr>
      <w:r w:rsidRPr="00F63C54">
        <w:rPr>
          <w:b/>
          <w:bCs/>
        </w:rPr>
        <w:t>D - Danger:</w:t>
      </w:r>
      <w:r w:rsidRPr="00F63C54">
        <w:t xml:space="preserve"> Check your surroundings. Is there traffic, fire, or live wires? Don't become a second victim.</w:t>
      </w:r>
    </w:p>
    <w:p w14:paraId="42FDF18A" w14:textId="77777777" w:rsidR="00F63C54" w:rsidRPr="00F63C54" w:rsidRDefault="00F63C54" w:rsidP="00F63C54">
      <w:pPr>
        <w:numPr>
          <w:ilvl w:val="0"/>
          <w:numId w:val="8"/>
        </w:numPr>
      </w:pPr>
      <w:r w:rsidRPr="00F63C54">
        <w:rPr>
          <w:b/>
          <w:bCs/>
        </w:rPr>
        <w:t>R - Response:</w:t>
      </w:r>
      <w:r w:rsidRPr="00F63C54">
        <w:t xml:space="preserve"> Tap their shoulders and shout. "Are you okay?"</w:t>
      </w:r>
    </w:p>
    <w:p w14:paraId="2328071D" w14:textId="77777777" w:rsidR="00F63C54" w:rsidRPr="00F63C54" w:rsidRDefault="00F63C54" w:rsidP="00F63C54">
      <w:pPr>
        <w:numPr>
          <w:ilvl w:val="0"/>
          <w:numId w:val="8"/>
        </w:numPr>
      </w:pPr>
      <w:r w:rsidRPr="00F63C54">
        <w:rPr>
          <w:b/>
          <w:bCs/>
        </w:rPr>
        <w:t>A - Airway:</w:t>
      </w:r>
      <w:r w:rsidRPr="00F63C54">
        <w:t xml:space="preserve"> If unresponsive, tilt the head back and lift the chin to open the airway.</w:t>
      </w:r>
    </w:p>
    <w:p w14:paraId="51A59E0E" w14:textId="77777777" w:rsidR="00F63C54" w:rsidRPr="00F63C54" w:rsidRDefault="00F63C54" w:rsidP="00F63C54">
      <w:pPr>
        <w:numPr>
          <w:ilvl w:val="0"/>
          <w:numId w:val="8"/>
        </w:numPr>
      </w:pPr>
      <w:r w:rsidRPr="00F63C54">
        <w:rPr>
          <w:b/>
          <w:bCs/>
        </w:rPr>
        <w:t>B - Breathing:</w:t>
      </w:r>
      <w:r w:rsidRPr="00F63C54">
        <w:t xml:space="preserve"> Look, listen, and feel for breath for 10 seconds.</w:t>
      </w:r>
    </w:p>
    <w:p w14:paraId="59AD539B" w14:textId="77777777" w:rsidR="00F63C54" w:rsidRPr="00F63C54" w:rsidRDefault="00F63C54" w:rsidP="00F63C54">
      <w:pPr>
        <w:numPr>
          <w:ilvl w:val="0"/>
          <w:numId w:val="8"/>
        </w:numPr>
      </w:pPr>
      <w:r w:rsidRPr="00F63C54">
        <w:rPr>
          <w:b/>
          <w:bCs/>
        </w:rPr>
        <w:t>C - Circulation/Compressions:</w:t>
      </w:r>
      <w:r w:rsidRPr="00F63C54">
        <w:t xml:space="preserve"> If not breathing, start CPR. If breathing, check for severe bleeding.</w:t>
      </w:r>
    </w:p>
    <w:p w14:paraId="696D36F3" w14:textId="77777777" w:rsidR="00F63C54" w:rsidRPr="00F63C54" w:rsidRDefault="00F63C54" w:rsidP="00F63C54">
      <w:pPr>
        <w:rPr>
          <w:b/>
          <w:bCs/>
        </w:rPr>
      </w:pPr>
      <w:r w:rsidRPr="00F63C54">
        <w:rPr>
          <w:b/>
          <w:bCs/>
        </w:rPr>
        <w:t>2. Hands-Only CPR</w:t>
      </w:r>
    </w:p>
    <w:p w14:paraId="1DE1F9B9" w14:textId="77777777" w:rsidR="00F63C54" w:rsidRPr="00F63C54" w:rsidRDefault="00F63C54" w:rsidP="00F63C54">
      <w:r w:rsidRPr="00F63C54">
        <w:t>If someone is in cardiac arrest, their heart has stopped. You are now their manual pump to keep oxygen flowing to the brain.</w:t>
      </w:r>
    </w:p>
    <w:p w14:paraId="0135E1D6" w14:textId="77777777" w:rsidR="00F63C54" w:rsidRPr="00F63C54" w:rsidRDefault="00F63C54" w:rsidP="00F63C54">
      <w:pPr>
        <w:numPr>
          <w:ilvl w:val="0"/>
          <w:numId w:val="9"/>
        </w:numPr>
      </w:pPr>
      <w:r w:rsidRPr="00F63C54">
        <w:rPr>
          <w:b/>
          <w:bCs/>
        </w:rPr>
        <w:t>The Technique:</w:t>
      </w:r>
      <w:r w:rsidRPr="00F63C54">
        <w:t xml:space="preserve"> Place the heel of one hand in the center of the chest, other hand on top.</w:t>
      </w:r>
    </w:p>
    <w:p w14:paraId="0B2587FE" w14:textId="77777777" w:rsidR="00F63C54" w:rsidRPr="00F63C54" w:rsidRDefault="00F63C54" w:rsidP="00F63C54">
      <w:pPr>
        <w:numPr>
          <w:ilvl w:val="0"/>
          <w:numId w:val="9"/>
        </w:numPr>
      </w:pPr>
      <w:r w:rsidRPr="00F63C54">
        <w:rPr>
          <w:b/>
          <w:bCs/>
        </w:rPr>
        <w:t>The Pace:</w:t>
      </w:r>
      <w:r w:rsidRPr="00F63C54">
        <w:t xml:space="preserve"> Push hard and fast (2 inches deep) at a rate of </w:t>
      </w:r>
      <w:r w:rsidRPr="00F63C54">
        <w:rPr>
          <w:b/>
          <w:bCs/>
        </w:rPr>
        <w:t>100–120 beats per minute</w:t>
      </w:r>
      <w:r w:rsidRPr="00F63C54">
        <w:t>.</w:t>
      </w:r>
    </w:p>
    <w:p w14:paraId="326107ED" w14:textId="77777777" w:rsidR="00F63C54" w:rsidRPr="00F63C54" w:rsidRDefault="00F63C54" w:rsidP="00F63C54">
      <w:pPr>
        <w:rPr>
          <w:b/>
          <w:bCs/>
        </w:rPr>
      </w:pPr>
      <w:r w:rsidRPr="00F63C54">
        <w:rPr>
          <w:b/>
          <w:bCs/>
        </w:rPr>
        <w:t>3. Severe Bleeding Control</w:t>
      </w:r>
    </w:p>
    <w:p w14:paraId="4F79E26B" w14:textId="77777777" w:rsidR="00F63C54" w:rsidRPr="00F63C54" w:rsidRDefault="00F63C54" w:rsidP="00F63C54">
      <w:r w:rsidRPr="00F63C54">
        <w:t>A person can bleed out in minutes. You must act faster than an ambulance can arrive.</w:t>
      </w:r>
    </w:p>
    <w:p w14:paraId="11EFFC1D" w14:textId="77777777" w:rsidR="00F63C54" w:rsidRPr="00F63C54" w:rsidRDefault="00F63C54" w:rsidP="00F63C54">
      <w:pPr>
        <w:numPr>
          <w:ilvl w:val="0"/>
          <w:numId w:val="10"/>
        </w:numPr>
      </w:pPr>
      <w:r w:rsidRPr="00F63C54">
        <w:rPr>
          <w:b/>
          <w:bCs/>
        </w:rPr>
        <w:t>Direct Pressure:</w:t>
      </w:r>
      <w:r w:rsidRPr="00F63C54">
        <w:t xml:space="preserve"> Use a clean cloth or your hands to press as hard as you can directly on the wound. </w:t>
      </w:r>
      <w:r w:rsidRPr="00F63C54">
        <w:rPr>
          <w:b/>
          <w:bCs/>
        </w:rPr>
        <w:t>Do not lift the cloth</w:t>
      </w:r>
      <w:r w:rsidRPr="00F63C54">
        <w:t xml:space="preserve"> to check if it has stopped; just add more layers if it soaks through.</w:t>
      </w:r>
    </w:p>
    <w:p w14:paraId="406B06A6" w14:textId="77777777" w:rsidR="00F63C54" w:rsidRPr="00F63C54" w:rsidRDefault="00F63C54" w:rsidP="00F63C54">
      <w:pPr>
        <w:rPr>
          <w:b/>
          <w:bCs/>
        </w:rPr>
      </w:pPr>
      <w:r w:rsidRPr="00F63C54">
        <w:rPr>
          <w:b/>
          <w:bCs/>
        </w:rPr>
        <w:t>4. Choking (The Heimlich Maneuver)</w:t>
      </w:r>
    </w:p>
    <w:p w14:paraId="64EAD988" w14:textId="77777777" w:rsidR="00F63C54" w:rsidRPr="00F63C54" w:rsidRDefault="00F63C54" w:rsidP="00F63C54">
      <w:r w:rsidRPr="00F63C54">
        <w:t>If a person cannot cough, speak, or breathe, their airway is fully blocked.</w:t>
      </w:r>
    </w:p>
    <w:p w14:paraId="20A81E56" w14:textId="3D73EC3A" w:rsidR="00F63C54" w:rsidRPr="00F63C54" w:rsidRDefault="00F63C54" w:rsidP="00F63C54">
      <w:pPr>
        <w:numPr>
          <w:ilvl w:val="0"/>
          <w:numId w:val="11"/>
        </w:numPr>
      </w:pPr>
      <w:r w:rsidRPr="00F63C54">
        <w:rPr>
          <w:b/>
          <w:bCs/>
        </w:rPr>
        <w:t>The Ratio:</w:t>
      </w:r>
      <w:r w:rsidRPr="00F63C54">
        <w:t xml:space="preserve"> Give </w:t>
      </w:r>
      <w:r w:rsidRPr="00F63C54">
        <w:rPr>
          <w:b/>
          <w:bCs/>
        </w:rPr>
        <w:t>5 back blows</w:t>
      </w:r>
      <w:r w:rsidRPr="00F63C54">
        <w:t xml:space="preserve"> between the shoulder blades with the heel of your hand, followed by </w:t>
      </w:r>
      <w:r w:rsidRPr="00F63C54">
        <w:rPr>
          <w:b/>
          <w:bCs/>
        </w:rPr>
        <w:t>5 abdominal thrusts</w:t>
      </w:r>
      <w:r w:rsidRPr="00F63C54">
        <w:t xml:space="preserve"> </w:t>
      </w:r>
      <w:r w:rsidR="00B52B25">
        <w:t>.</w:t>
      </w:r>
    </w:p>
    <w:p w14:paraId="6CA07A3E" w14:textId="77777777" w:rsidR="00F63C54" w:rsidRPr="00F63C54" w:rsidRDefault="00F63C54" w:rsidP="00F63C54">
      <w:pPr>
        <w:numPr>
          <w:ilvl w:val="0"/>
          <w:numId w:val="11"/>
        </w:numPr>
      </w:pPr>
      <w:r w:rsidRPr="00F63C54">
        <w:rPr>
          <w:b/>
          <w:bCs/>
        </w:rPr>
        <w:t>If they go unconscious:</w:t>
      </w:r>
      <w:r w:rsidRPr="00F63C54">
        <w:t xml:space="preserve"> Lower them to the floor and begin CPR.</w:t>
      </w:r>
    </w:p>
    <w:p w14:paraId="637E94C8" w14:textId="77777777" w:rsidR="00F63C54" w:rsidRPr="00F63C54" w:rsidRDefault="00F63C54" w:rsidP="00F63C54">
      <w:pPr>
        <w:rPr>
          <w:b/>
          <w:bCs/>
        </w:rPr>
      </w:pPr>
      <w:r w:rsidRPr="00F63C54">
        <w:rPr>
          <w:b/>
          <w:bCs/>
        </w:rPr>
        <w:t>5. The Recovery Position</w:t>
      </w:r>
    </w:p>
    <w:p w14:paraId="0A1EAB07" w14:textId="77777777" w:rsidR="00F63C54" w:rsidRPr="00F63C54" w:rsidRDefault="00F63C54" w:rsidP="00F63C54">
      <w:r w:rsidRPr="00F63C54">
        <w:t xml:space="preserve">If a person is </w:t>
      </w:r>
      <w:r w:rsidRPr="00F63C54">
        <w:rPr>
          <w:b/>
          <w:bCs/>
        </w:rPr>
        <w:t>unconscious but breathing</w:t>
      </w:r>
      <w:r w:rsidRPr="00F63C54">
        <w:t>, you must ensure they don't choke on their own tongue or vomit.</w:t>
      </w:r>
    </w:p>
    <w:p w14:paraId="5593F45F" w14:textId="77777777" w:rsidR="00F63C54" w:rsidRPr="00F63C54" w:rsidRDefault="00F63C54" w:rsidP="00F63C54">
      <w:pPr>
        <w:numPr>
          <w:ilvl w:val="0"/>
          <w:numId w:val="12"/>
        </w:numPr>
      </w:pPr>
      <w:r w:rsidRPr="00F63C54">
        <w:rPr>
          <w:b/>
          <w:bCs/>
        </w:rPr>
        <w:t>The Move:</w:t>
      </w:r>
      <w:r w:rsidRPr="00F63C54">
        <w:t xml:space="preserve"> Roll them onto their side.</w:t>
      </w:r>
    </w:p>
    <w:p w14:paraId="2812CFA2" w14:textId="77777777" w:rsidR="00F63C54" w:rsidRPr="00F63C54" w:rsidRDefault="00F63C54" w:rsidP="00F63C54">
      <w:pPr>
        <w:numPr>
          <w:ilvl w:val="0"/>
          <w:numId w:val="12"/>
        </w:numPr>
      </w:pPr>
      <w:r w:rsidRPr="00F63C54">
        <w:rPr>
          <w:b/>
          <w:bCs/>
        </w:rPr>
        <w:t>The Check:</w:t>
      </w:r>
      <w:r w:rsidRPr="00F63C54">
        <w:t xml:space="preserve"> Tilt the head back slightly to keep the airway open and tuck their top hand under their cheek to stabilize the head.</w:t>
      </w:r>
    </w:p>
    <w:p w14:paraId="1A18AAF5" w14:textId="77777777" w:rsidR="00AD0D84" w:rsidRDefault="00AD0D84"/>
    <w:p w14:paraId="4C475A15" w14:textId="77777777" w:rsidR="009F0004" w:rsidRDefault="009F0004" w:rsidP="009F0004">
      <w:pPr>
        <w:rPr>
          <w:highlight w:val="yellow"/>
        </w:rPr>
      </w:pPr>
    </w:p>
    <w:p w14:paraId="097C2089" w14:textId="77777777" w:rsidR="009F0004" w:rsidRDefault="009F0004" w:rsidP="009F0004">
      <w:pPr>
        <w:rPr>
          <w:highlight w:val="yellow"/>
        </w:rPr>
      </w:pPr>
    </w:p>
    <w:p w14:paraId="26B0A2D4" w14:textId="6857C060" w:rsidR="009F0004" w:rsidRPr="009F0004" w:rsidRDefault="009F0004" w:rsidP="009F0004">
      <w:r w:rsidRPr="009F0004">
        <w:rPr>
          <w:highlight w:val="yellow"/>
        </w:rPr>
        <w:t>basic life support</w:t>
      </w:r>
    </w:p>
    <w:p w14:paraId="5DE53112" w14:textId="0C225B98" w:rsidR="009540C0" w:rsidRDefault="009540C0" w:rsidP="009560E5">
      <w:pPr>
        <w:rPr>
          <w:b/>
          <w:bCs/>
        </w:rPr>
      </w:pPr>
      <w:r w:rsidRPr="009540C0">
        <w:rPr>
          <w:b/>
          <w:bCs/>
        </w:rPr>
        <w:t>CPR AND AED</w:t>
      </w:r>
      <w:r>
        <w:rPr>
          <w:b/>
          <w:bCs/>
        </w:rPr>
        <w:t>…………</w:t>
      </w:r>
    </w:p>
    <w:p w14:paraId="056336ED" w14:textId="77777777" w:rsidR="009540C0" w:rsidRPr="009540C0" w:rsidRDefault="009540C0" w:rsidP="009560E5">
      <w:pPr>
        <w:rPr>
          <w:b/>
          <w:bCs/>
        </w:rPr>
      </w:pPr>
    </w:p>
    <w:p w14:paraId="4B2205A3" w14:textId="393268A4" w:rsidR="009560E5" w:rsidRPr="009560E5" w:rsidRDefault="009560E5" w:rsidP="009560E5">
      <w:pPr>
        <w:rPr>
          <w:b/>
          <w:bCs/>
        </w:rPr>
      </w:pPr>
      <w:r w:rsidRPr="009560E5">
        <w:rPr>
          <w:b/>
          <w:bCs/>
          <w:highlight w:val="yellow"/>
        </w:rPr>
        <w:t>Visualization: Emergency Conditions &amp; Interventions</w:t>
      </w:r>
    </w:p>
    <w:p w14:paraId="733F1AAC" w14:textId="77777777" w:rsidR="009560E5" w:rsidRPr="009560E5" w:rsidRDefault="009560E5" w:rsidP="009560E5">
      <w:r w:rsidRPr="009560E5">
        <w:t>This infographic provides a quick-reference diagram for the crucial first-aid steps needed for each of the five conditions.</w:t>
      </w:r>
    </w:p>
    <w:p w14:paraId="56EF3E3B" w14:textId="77777777" w:rsidR="009560E5" w:rsidRPr="009560E5" w:rsidRDefault="00000000" w:rsidP="009560E5">
      <w:r>
        <w:pict w14:anchorId="34F58CA9">
          <v:rect id="_x0000_i1033" style="width:0;height:1.5pt" o:hralign="center" o:hrstd="t" o:hr="t" fillcolor="#a0a0a0" stroked="f"/>
        </w:pict>
      </w:r>
    </w:p>
    <w:p w14:paraId="502F7AD7" w14:textId="77777777" w:rsidR="009560E5" w:rsidRPr="009560E5" w:rsidRDefault="009560E5" w:rsidP="009560E5">
      <w:pPr>
        <w:rPr>
          <w:b/>
          <w:bCs/>
        </w:rPr>
      </w:pPr>
      <w:r w:rsidRPr="009560E5">
        <w:rPr>
          <w:b/>
          <w:bCs/>
        </w:rPr>
        <w:t>1. Diabetes (Hypoglycemia)</w:t>
      </w:r>
    </w:p>
    <w:p w14:paraId="48886FEF" w14:textId="77777777" w:rsidR="009560E5" w:rsidRPr="009560E5" w:rsidRDefault="009560E5" w:rsidP="009560E5">
      <w:pPr>
        <w:numPr>
          <w:ilvl w:val="0"/>
          <w:numId w:val="20"/>
        </w:numPr>
      </w:pPr>
      <w:r w:rsidRPr="009560E5">
        <w:rPr>
          <w:b/>
          <w:bCs/>
        </w:rPr>
        <w:t>Pathophysiology:</w:t>
      </w:r>
      <w:r w:rsidRPr="009560E5">
        <w:t xml:space="preserve"> Low blood glucose (hypoglycemia) starves the brain of energy.</w:t>
      </w:r>
    </w:p>
    <w:p w14:paraId="353AF7E5" w14:textId="77777777" w:rsidR="009560E5" w:rsidRPr="009560E5" w:rsidRDefault="009560E5" w:rsidP="009560E5">
      <w:pPr>
        <w:numPr>
          <w:ilvl w:val="0"/>
          <w:numId w:val="20"/>
        </w:numPr>
      </w:pPr>
      <w:r w:rsidRPr="009560E5">
        <w:rPr>
          <w:b/>
          <w:bCs/>
        </w:rPr>
        <w:t>The Scenario:</w:t>
      </w:r>
      <w:r w:rsidRPr="009560E5">
        <w:t xml:space="preserve"> You are with a coworker who skipped lunch to meet a deadline. By 3:00 PM, they are pale, their hands are shaking, and they begin arguing nonsensically about a minor issue.</w:t>
      </w:r>
    </w:p>
    <w:p w14:paraId="3244DE64" w14:textId="77777777" w:rsidR="009560E5" w:rsidRPr="009560E5" w:rsidRDefault="009560E5" w:rsidP="009560E5">
      <w:pPr>
        <w:numPr>
          <w:ilvl w:val="0"/>
          <w:numId w:val="20"/>
        </w:numPr>
      </w:pPr>
      <w:r w:rsidRPr="009560E5">
        <w:rPr>
          <w:b/>
          <w:bCs/>
        </w:rPr>
        <w:t>First Aid Steps (The Scenario):</w:t>
      </w:r>
      <w:r w:rsidRPr="009560E5">
        <w:t xml:space="preserve"> Recognize the agitation and sweating as hypoglycemia, not anger. If they are alert and can swallow, immediately give them half a can of regular (non-diet) soda or 4–5 glucose tablets. Do not give them a diet drink or chocolate (fat slows sugar absorption). If they become unresponsive, call 911 immediately.</w:t>
      </w:r>
    </w:p>
    <w:p w14:paraId="17145FC6" w14:textId="77777777" w:rsidR="009560E5" w:rsidRPr="009560E5" w:rsidRDefault="009560E5" w:rsidP="009560E5">
      <w:pPr>
        <w:rPr>
          <w:b/>
          <w:bCs/>
        </w:rPr>
      </w:pPr>
      <w:r w:rsidRPr="009560E5">
        <w:rPr>
          <w:b/>
          <w:bCs/>
        </w:rPr>
        <w:t>2. Hypoperfusion (Shock)</w:t>
      </w:r>
    </w:p>
    <w:p w14:paraId="03AAE050" w14:textId="77777777" w:rsidR="009560E5" w:rsidRPr="009560E5" w:rsidRDefault="009560E5" w:rsidP="009560E5">
      <w:pPr>
        <w:numPr>
          <w:ilvl w:val="0"/>
          <w:numId w:val="21"/>
        </w:numPr>
      </w:pPr>
      <w:r w:rsidRPr="009560E5">
        <w:rPr>
          <w:b/>
          <w:bCs/>
        </w:rPr>
        <w:t>Pathophysiology:</w:t>
      </w:r>
      <w:r w:rsidRPr="009560E5">
        <w:t xml:space="preserve"> This is circulatory system failure. Organs, starting with the skin and kidneys, are deprived of oxygen-rich blood.</w:t>
      </w:r>
    </w:p>
    <w:p w14:paraId="4D6C0513" w14:textId="77777777" w:rsidR="009560E5" w:rsidRPr="009560E5" w:rsidRDefault="009560E5" w:rsidP="009560E5">
      <w:pPr>
        <w:numPr>
          <w:ilvl w:val="0"/>
          <w:numId w:val="21"/>
        </w:numPr>
      </w:pPr>
      <w:r w:rsidRPr="009560E5">
        <w:rPr>
          <w:b/>
          <w:bCs/>
        </w:rPr>
        <w:t>The Scenario:</w:t>
      </w:r>
      <w:r w:rsidRPr="009560E5">
        <w:t xml:space="preserve"> A pedestrian is struck by a bicycle and sustained a deep laceration on their thigh. While you have controlled the external bleeding, the patient is now very quiet, and their skin feels abnormally cold and sticky. Their pulse is over 130 beats per minute.</w:t>
      </w:r>
    </w:p>
    <w:p w14:paraId="440B8397" w14:textId="77777777" w:rsidR="009560E5" w:rsidRPr="009560E5" w:rsidRDefault="009560E5" w:rsidP="009560E5">
      <w:pPr>
        <w:numPr>
          <w:ilvl w:val="0"/>
          <w:numId w:val="21"/>
        </w:numPr>
      </w:pPr>
      <w:r w:rsidRPr="009560E5">
        <w:rPr>
          <w:b/>
          <w:bCs/>
        </w:rPr>
        <w:t>First Aid Steps (The Scenario):</w:t>
      </w:r>
      <w:r w:rsidRPr="009560E5">
        <w:t xml:space="preserve"> These signs (fast pulse, cold/clammy skin) indicate developing shock. Immediately lie the patient flat on their back and use clothes or a blanket to elevate their legs about 12 inches (assuming no leg fracture). Cover them with a coat to prevent hypothermia. Call 911 if not already done.</w:t>
      </w:r>
    </w:p>
    <w:p w14:paraId="08C421F5" w14:textId="77777777" w:rsidR="009560E5" w:rsidRPr="009560E5" w:rsidRDefault="009560E5" w:rsidP="009560E5">
      <w:pPr>
        <w:rPr>
          <w:b/>
          <w:bCs/>
        </w:rPr>
      </w:pPr>
      <w:r w:rsidRPr="009560E5">
        <w:rPr>
          <w:b/>
          <w:bCs/>
        </w:rPr>
        <w:t>3. Asthma (Bronchospasm)</w:t>
      </w:r>
    </w:p>
    <w:p w14:paraId="67576F45" w14:textId="77777777" w:rsidR="009560E5" w:rsidRPr="009560E5" w:rsidRDefault="009560E5" w:rsidP="009560E5">
      <w:pPr>
        <w:numPr>
          <w:ilvl w:val="0"/>
          <w:numId w:val="22"/>
        </w:numPr>
      </w:pPr>
      <w:r w:rsidRPr="009560E5">
        <w:rPr>
          <w:b/>
          <w:bCs/>
        </w:rPr>
        <w:t>Pathophysiology:</w:t>
      </w:r>
      <w:r w:rsidRPr="009560E5">
        <w:t xml:space="preserve"> Small airways (bronchioles) in the lungs inflame and spasm, restricting airflow.</w:t>
      </w:r>
    </w:p>
    <w:p w14:paraId="20549DE8" w14:textId="77777777" w:rsidR="009560E5" w:rsidRPr="009560E5" w:rsidRDefault="009560E5" w:rsidP="009560E5">
      <w:pPr>
        <w:numPr>
          <w:ilvl w:val="0"/>
          <w:numId w:val="22"/>
        </w:numPr>
      </w:pPr>
      <w:r w:rsidRPr="009560E5">
        <w:rPr>
          <w:b/>
          <w:bCs/>
        </w:rPr>
        <w:t>The Scenario:</w:t>
      </w:r>
      <w:r w:rsidRPr="009560E5">
        <w:t xml:space="preserve"> During a cold-weather run, your friend suddenly stops, leaning forward with their hands on their knees (the tripod position). They are struggling to speak, saying only "inhaler..." between gasps. You can hear a high-pitched whistling noise when they exhale.</w:t>
      </w:r>
    </w:p>
    <w:p w14:paraId="693AA013" w14:textId="77777777" w:rsidR="009560E5" w:rsidRPr="009560E5" w:rsidRDefault="009560E5" w:rsidP="009560E5">
      <w:pPr>
        <w:numPr>
          <w:ilvl w:val="0"/>
          <w:numId w:val="22"/>
        </w:numPr>
      </w:pPr>
      <w:r w:rsidRPr="009560E5">
        <w:rPr>
          <w:b/>
          <w:bCs/>
        </w:rPr>
        <w:t>First Aid Steps (The Scenario):</w:t>
      </w:r>
      <w:r w:rsidRPr="009560E5">
        <w:t xml:space="preserve"> Recognize the tripod position and wheezing as a severe asthma attack. Calmly help them sit upright (lying down makes it worse). Help them locate and use their blue rescue inhaler. Instruct them to take slow, deep breaths. Call 911 if they don't improve after two doses of the inhaler.</w:t>
      </w:r>
    </w:p>
    <w:p w14:paraId="091BEE18" w14:textId="77777777" w:rsidR="009560E5" w:rsidRPr="009560E5" w:rsidRDefault="009560E5" w:rsidP="009560E5">
      <w:pPr>
        <w:rPr>
          <w:b/>
          <w:bCs/>
        </w:rPr>
      </w:pPr>
      <w:r w:rsidRPr="009560E5">
        <w:rPr>
          <w:b/>
          <w:bCs/>
        </w:rPr>
        <w:t>4. Seizures</w:t>
      </w:r>
    </w:p>
    <w:p w14:paraId="0F89C57F" w14:textId="77777777" w:rsidR="009560E5" w:rsidRPr="009560E5" w:rsidRDefault="009560E5" w:rsidP="009560E5">
      <w:pPr>
        <w:numPr>
          <w:ilvl w:val="0"/>
          <w:numId w:val="23"/>
        </w:numPr>
      </w:pPr>
      <w:r w:rsidRPr="009560E5">
        <w:rPr>
          <w:b/>
          <w:bCs/>
        </w:rPr>
        <w:t>Pathophysiology:</w:t>
      </w:r>
      <w:r w:rsidRPr="009560E5">
        <w:t xml:space="preserve"> A sudden surge of disorganized electrical activity in the brain.</w:t>
      </w:r>
    </w:p>
    <w:p w14:paraId="336A4426" w14:textId="77777777" w:rsidR="009560E5" w:rsidRPr="009560E5" w:rsidRDefault="009560E5" w:rsidP="009560E5">
      <w:pPr>
        <w:numPr>
          <w:ilvl w:val="0"/>
          <w:numId w:val="23"/>
        </w:numPr>
      </w:pPr>
      <w:r w:rsidRPr="009560E5">
        <w:rPr>
          <w:b/>
          <w:bCs/>
        </w:rPr>
        <w:t>The Scenario:</w:t>
      </w:r>
      <w:r w:rsidRPr="009560E5">
        <w:t xml:space="preserve"> A man in a grocery store aisle suddenly falls to the ground. His body goes rigid for several seconds (tonic phase) and then begins a rapid, rhythmic jerking of all four limbs (clonic phase). Blue saliva is appearing around his mouth.</w:t>
      </w:r>
    </w:p>
    <w:p w14:paraId="0EC52353" w14:textId="77777777" w:rsidR="009560E5" w:rsidRPr="009560E5" w:rsidRDefault="009560E5" w:rsidP="009560E5">
      <w:pPr>
        <w:numPr>
          <w:ilvl w:val="0"/>
          <w:numId w:val="23"/>
        </w:numPr>
      </w:pPr>
      <w:r w:rsidRPr="009560E5">
        <w:rPr>
          <w:b/>
          <w:bCs/>
        </w:rPr>
        <w:t>First Aid Steps (The Scenario):</w:t>
      </w:r>
      <w:r w:rsidRPr="009560E5">
        <w:t xml:space="preserve"> Stay calm. </w:t>
      </w:r>
      <w:r w:rsidRPr="009560E5">
        <w:rPr>
          <w:i/>
          <w:iCs/>
        </w:rPr>
        <w:t>Do not restrain him and do not put anything in his mouth.</w:t>
      </w:r>
      <w:r w:rsidRPr="009560E5">
        <w:t xml:space="preserve"> Look at your watch to time the event. Clear away nearby shopping carts or hard objects. Place your jacket gently under his head to prevent trauma. As soon as the jerking stops, roll him onto his side into the recovery position to keep his airway clear.</w:t>
      </w:r>
    </w:p>
    <w:p w14:paraId="3BE8DF80" w14:textId="77777777" w:rsidR="009560E5" w:rsidRPr="009560E5" w:rsidRDefault="009560E5" w:rsidP="009560E5">
      <w:pPr>
        <w:rPr>
          <w:b/>
          <w:bCs/>
        </w:rPr>
      </w:pPr>
      <w:r w:rsidRPr="009560E5">
        <w:rPr>
          <w:b/>
          <w:bCs/>
        </w:rPr>
        <w:t>5. Allergy (Anaphylaxis)</w:t>
      </w:r>
    </w:p>
    <w:p w14:paraId="6FD2FBC0" w14:textId="77777777" w:rsidR="009560E5" w:rsidRPr="009560E5" w:rsidRDefault="009560E5" w:rsidP="009560E5">
      <w:pPr>
        <w:numPr>
          <w:ilvl w:val="0"/>
          <w:numId w:val="24"/>
        </w:numPr>
      </w:pPr>
      <w:r w:rsidRPr="009560E5">
        <w:rPr>
          <w:b/>
          <w:bCs/>
        </w:rPr>
        <w:t>Pathophysiology:</w:t>
      </w:r>
      <w:r w:rsidRPr="009560E5">
        <w:t xml:space="preserve"> A severe systemic allergic reaction. Histamines cause widespread swelling, airway constriction, and a dangerous drop in blood pressure.</w:t>
      </w:r>
    </w:p>
    <w:p w14:paraId="0C10F52E" w14:textId="77777777" w:rsidR="009560E5" w:rsidRPr="009560E5" w:rsidRDefault="009560E5" w:rsidP="009560E5">
      <w:pPr>
        <w:numPr>
          <w:ilvl w:val="0"/>
          <w:numId w:val="24"/>
        </w:numPr>
      </w:pPr>
      <w:r w:rsidRPr="009560E5">
        <w:rPr>
          <w:b/>
          <w:bCs/>
        </w:rPr>
        <w:t>The Scenario:</w:t>
      </w:r>
      <w:r w:rsidRPr="009560E5">
        <w:t xml:space="preserve"> While eating at a restaurant, your friend says their tongue feels itchy. Within five minutes, their lips have swollen visibly, red hives appear on their neck, and they complain that their chest feels tight.</w:t>
      </w:r>
    </w:p>
    <w:p w14:paraId="019AA614" w14:textId="77777777" w:rsidR="009560E5" w:rsidRPr="009560E5" w:rsidRDefault="009560E5" w:rsidP="009560E5">
      <w:pPr>
        <w:numPr>
          <w:ilvl w:val="0"/>
          <w:numId w:val="24"/>
        </w:numPr>
      </w:pPr>
      <w:r w:rsidRPr="009560E5">
        <w:rPr>
          <w:b/>
          <w:bCs/>
        </w:rPr>
        <w:t>First Aid Steps (The Scenario):</w:t>
      </w:r>
      <w:r w:rsidRPr="009560E5">
        <w:t xml:space="preserve"> Recognize that swelling (facial) plus respiratory symptoms (tight chest) equals anaphylaxis. It is a multi-system emergency. Immediately ask if they have an EpiPen. Administer the Epinephrine auto-injector into their outer, mid-thigh. Even if they feel better after the shot, </w:t>
      </w:r>
      <w:r w:rsidRPr="009560E5">
        <w:rPr>
          <w:b/>
          <w:bCs/>
        </w:rPr>
        <w:t>always call 911</w:t>
      </w:r>
      <w:r w:rsidRPr="009560E5">
        <w:t>, as a second (biphasic) reaction can occur as the medication wears off.</w:t>
      </w:r>
    </w:p>
    <w:p w14:paraId="62103938" w14:textId="77777777" w:rsidR="009F0004" w:rsidRDefault="009F0004"/>
    <w:sectPr w:rsidR="009F00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7B8F"/>
    <w:multiLevelType w:val="multilevel"/>
    <w:tmpl w:val="EEE2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F43847"/>
    <w:multiLevelType w:val="multilevel"/>
    <w:tmpl w:val="7F78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16DEE"/>
    <w:multiLevelType w:val="multilevel"/>
    <w:tmpl w:val="4B2E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C707D"/>
    <w:multiLevelType w:val="multilevel"/>
    <w:tmpl w:val="991C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131A3C"/>
    <w:multiLevelType w:val="multilevel"/>
    <w:tmpl w:val="45100B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FD12D5"/>
    <w:multiLevelType w:val="multilevel"/>
    <w:tmpl w:val="5D08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B33376"/>
    <w:multiLevelType w:val="multilevel"/>
    <w:tmpl w:val="F7E2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E66B69"/>
    <w:multiLevelType w:val="multilevel"/>
    <w:tmpl w:val="E550E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870AF"/>
    <w:multiLevelType w:val="multilevel"/>
    <w:tmpl w:val="9566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E5ED2"/>
    <w:multiLevelType w:val="multilevel"/>
    <w:tmpl w:val="ABD8F4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F82B57"/>
    <w:multiLevelType w:val="multilevel"/>
    <w:tmpl w:val="B69E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510AB1"/>
    <w:multiLevelType w:val="multilevel"/>
    <w:tmpl w:val="CF54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666E19"/>
    <w:multiLevelType w:val="multilevel"/>
    <w:tmpl w:val="E344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1011F6"/>
    <w:multiLevelType w:val="multilevel"/>
    <w:tmpl w:val="920E9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414746"/>
    <w:multiLevelType w:val="multilevel"/>
    <w:tmpl w:val="10E6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64F2D"/>
    <w:multiLevelType w:val="multilevel"/>
    <w:tmpl w:val="633E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4B7C83"/>
    <w:multiLevelType w:val="multilevel"/>
    <w:tmpl w:val="DD50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B84E31"/>
    <w:multiLevelType w:val="multilevel"/>
    <w:tmpl w:val="E614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F47C53"/>
    <w:multiLevelType w:val="multilevel"/>
    <w:tmpl w:val="C38C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975379"/>
    <w:multiLevelType w:val="multilevel"/>
    <w:tmpl w:val="3308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2F6D16"/>
    <w:multiLevelType w:val="multilevel"/>
    <w:tmpl w:val="6DF0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8E6AF1"/>
    <w:multiLevelType w:val="multilevel"/>
    <w:tmpl w:val="C854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37116E"/>
    <w:multiLevelType w:val="multilevel"/>
    <w:tmpl w:val="9A86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3B4505"/>
    <w:multiLevelType w:val="multilevel"/>
    <w:tmpl w:val="4B6E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5203">
    <w:abstractNumId w:val="21"/>
  </w:num>
  <w:num w:numId="2" w16cid:durableId="1831214296">
    <w:abstractNumId w:val="6"/>
  </w:num>
  <w:num w:numId="3" w16cid:durableId="998196690">
    <w:abstractNumId w:val="16"/>
  </w:num>
  <w:num w:numId="4" w16cid:durableId="2097436648">
    <w:abstractNumId w:val="4"/>
  </w:num>
  <w:num w:numId="5" w16cid:durableId="907955549">
    <w:abstractNumId w:val="10"/>
  </w:num>
  <w:num w:numId="6" w16cid:durableId="137233039">
    <w:abstractNumId w:val="9"/>
  </w:num>
  <w:num w:numId="7" w16cid:durableId="903873645">
    <w:abstractNumId w:val="17"/>
  </w:num>
  <w:num w:numId="8" w16cid:durableId="1072579198">
    <w:abstractNumId w:val="20"/>
  </w:num>
  <w:num w:numId="9" w16cid:durableId="2047024785">
    <w:abstractNumId w:val="12"/>
  </w:num>
  <w:num w:numId="10" w16cid:durableId="988827856">
    <w:abstractNumId w:val="19"/>
  </w:num>
  <w:num w:numId="11" w16cid:durableId="479079759">
    <w:abstractNumId w:val="3"/>
  </w:num>
  <w:num w:numId="12" w16cid:durableId="290401954">
    <w:abstractNumId w:val="22"/>
  </w:num>
  <w:num w:numId="13" w16cid:durableId="989406424">
    <w:abstractNumId w:val="7"/>
  </w:num>
  <w:num w:numId="14" w16cid:durableId="1012075713">
    <w:abstractNumId w:val="15"/>
  </w:num>
  <w:num w:numId="15" w16cid:durableId="1614288814">
    <w:abstractNumId w:val="0"/>
  </w:num>
  <w:num w:numId="16" w16cid:durableId="1578132681">
    <w:abstractNumId w:val="11"/>
  </w:num>
  <w:num w:numId="17" w16cid:durableId="691222534">
    <w:abstractNumId w:val="13"/>
  </w:num>
  <w:num w:numId="18" w16cid:durableId="397746649">
    <w:abstractNumId w:val="1"/>
  </w:num>
  <w:num w:numId="19" w16cid:durableId="513812850">
    <w:abstractNumId w:val="5"/>
  </w:num>
  <w:num w:numId="20" w16cid:durableId="218253022">
    <w:abstractNumId w:val="18"/>
  </w:num>
  <w:num w:numId="21" w16cid:durableId="1455177418">
    <w:abstractNumId w:val="23"/>
  </w:num>
  <w:num w:numId="22" w16cid:durableId="1186600344">
    <w:abstractNumId w:val="2"/>
  </w:num>
  <w:num w:numId="23" w16cid:durableId="19210663">
    <w:abstractNumId w:val="8"/>
  </w:num>
  <w:num w:numId="24" w16cid:durableId="14962660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BC3"/>
    <w:rsid w:val="000C5D5F"/>
    <w:rsid w:val="00111871"/>
    <w:rsid w:val="00213137"/>
    <w:rsid w:val="00260E63"/>
    <w:rsid w:val="00275D68"/>
    <w:rsid w:val="00277FC8"/>
    <w:rsid w:val="0033739B"/>
    <w:rsid w:val="003A2CA0"/>
    <w:rsid w:val="004B53BB"/>
    <w:rsid w:val="005403EB"/>
    <w:rsid w:val="005D0941"/>
    <w:rsid w:val="00642C0C"/>
    <w:rsid w:val="007D68C7"/>
    <w:rsid w:val="00884620"/>
    <w:rsid w:val="009540C0"/>
    <w:rsid w:val="009560E5"/>
    <w:rsid w:val="009F0004"/>
    <w:rsid w:val="00A07F49"/>
    <w:rsid w:val="00A63BC3"/>
    <w:rsid w:val="00A674AB"/>
    <w:rsid w:val="00A74249"/>
    <w:rsid w:val="00AD0D84"/>
    <w:rsid w:val="00B52B25"/>
    <w:rsid w:val="00CE201C"/>
    <w:rsid w:val="00D35009"/>
    <w:rsid w:val="00D43D76"/>
    <w:rsid w:val="00E245F3"/>
    <w:rsid w:val="00E93897"/>
    <w:rsid w:val="00F15DE3"/>
    <w:rsid w:val="00F63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DEC15"/>
  <w15:chartTrackingRefBased/>
  <w15:docId w15:val="{3109ED57-4CDE-4276-AD5D-4059D4A4A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B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3B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3B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3B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3B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3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B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3B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3B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3B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3B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3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BC3"/>
    <w:rPr>
      <w:rFonts w:eastAsiaTheme="majorEastAsia" w:cstheme="majorBidi"/>
      <w:color w:val="272727" w:themeColor="text1" w:themeTint="D8"/>
    </w:rPr>
  </w:style>
  <w:style w:type="paragraph" w:styleId="Title">
    <w:name w:val="Title"/>
    <w:basedOn w:val="Normal"/>
    <w:next w:val="Normal"/>
    <w:link w:val="TitleChar"/>
    <w:uiPriority w:val="10"/>
    <w:qFormat/>
    <w:rsid w:val="00A63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BC3"/>
    <w:pPr>
      <w:spacing w:before="160"/>
      <w:jc w:val="center"/>
    </w:pPr>
    <w:rPr>
      <w:i/>
      <w:iCs/>
      <w:color w:val="404040" w:themeColor="text1" w:themeTint="BF"/>
    </w:rPr>
  </w:style>
  <w:style w:type="character" w:customStyle="1" w:styleId="QuoteChar">
    <w:name w:val="Quote Char"/>
    <w:basedOn w:val="DefaultParagraphFont"/>
    <w:link w:val="Quote"/>
    <w:uiPriority w:val="29"/>
    <w:rsid w:val="00A63BC3"/>
    <w:rPr>
      <w:i/>
      <w:iCs/>
      <w:color w:val="404040" w:themeColor="text1" w:themeTint="BF"/>
    </w:rPr>
  </w:style>
  <w:style w:type="paragraph" w:styleId="ListParagraph">
    <w:name w:val="List Paragraph"/>
    <w:basedOn w:val="Normal"/>
    <w:uiPriority w:val="34"/>
    <w:qFormat/>
    <w:rsid w:val="00A63BC3"/>
    <w:pPr>
      <w:ind w:left="720"/>
      <w:contextualSpacing/>
    </w:pPr>
  </w:style>
  <w:style w:type="character" w:styleId="IntenseEmphasis">
    <w:name w:val="Intense Emphasis"/>
    <w:basedOn w:val="DefaultParagraphFont"/>
    <w:uiPriority w:val="21"/>
    <w:qFormat/>
    <w:rsid w:val="00A63BC3"/>
    <w:rPr>
      <w:i/>
      <w:iCs/>
      <w:color w:val="2F5496" w:themeColor="accent1" w:themeShade="BF"/>
    </w:rPr>
  </w:style>
  <w:style w:type="paragraph" w:styleId="IntenseQuote">
    <w:name w:val="Intense Quote"/>
    <w:basedOn w:val="Normal"/>
    <w:next w:val="Normal"/>
    <w:link w:val="IntenseQuoteChar"/>
    <w:uiPriority w:val="30"/>
    <w:qFormat/>
    <w:rsid w:val="00A63B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3BC3"/>
    <w:rPr>
      <w:i/>
      <w:iCs/>
      <w:color w:val="2F5496" w:themeColor="accent1" w:themeShade="BF"/>
    </w:rPr>
  </w:style>
  <w:style w:type="character" w:styleId="IntenseReference">
    <w:name w:val="Intense Reference"/>
    <w:basedOn w:val="DefaultParagraphFont"/>
    <w:uiPriority w:val="32"/>
    <w:qFormat/>
    <w:rsid w:val="00A63B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5</Pages>
  <Words>1296</Words>
  <Characters>7392</Characters>
  <Application>Microsoft Office Word</Application>
  <DocSecurity>0</DocSecurity>
  <Lines>61</Lines>
  <Paragraphs>17</Paragraphs>
  <ScaleCrop>false</ScaleCrop>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Aamir Khan</dc:creator>
  <cp:keywords/>
  <dc:description/>
  <cp:lastModifiedBy>Aamir Khan</cp:lastModifiedBy>
  <cp:revision>22</cp:revision>
  <dcterms:created xsi:type="dcterms:W3CDTF">2026-05-04T16:43:00Z</dcterms:created>
  <dcterms:modified xsi:type="dcterms:W3CDTF">2026-05-06T16:50:00Z</dcterms:modified>
</cp:coreProperties>
</file>