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Black" w:cs="Roboto Black" w:eastAsia="Roboto Black" w:hAnsi="Roboto Black"/>
          <w:sz w:val="36"/>
          <w:szCs w:val="36"/>
        </w:rPr>
      </w:pPr>
      <w:bookmarkStart w:colFirst="0" w:colLast="0" w:name="_am41umm46eo2" w:id="0"/>
      <w:bookmarkEnd w:id="0"/>
      <w:r w:rsidDel="00000000" w:rsidR="00000000" w:rsidRPr="00000000">
        <w:rPr>
          <w:rFonts w:ascii="Roboto Black" w:cs="Roboto Black" w:eastAsia="Roboto Black" w:hAnsi="Roboto Black"/>
          <w:sz w:val="36"/>
          <w:szCs w:val="36"/>
          <w:highlight w:val="yellow"/>
          <w:rtl w:val="0"/>
        </w:rPr>
        <w:t xml:space="preserve">Assignment 1</w:t>
      </w:r>
      <w:r w:rsidDel="00000000" w:rsidR="00000000" w:rsidRPr="00000000">
        <w:rPr>
          <w:rFonts w:ascii="Roboto Black" w:cs="Roboto Black" w:eastAsia="Roboto Black" w:hAnsi="Roboto Black"/>
          <w:sz w:val="36"/>
          <w:szCs w:val="36"/>
          <w:rtl w:val="0"/>
        </w:rPr>
        <w:t xml:space="preserve"> - HTML</w:t>
      </w:r>
    </w:p>
    <w:p w:rsidR="00000000" w:rsidDel="00000000" w:rsidP="00000000" w:rsidRDefault="00000000" w:rsidRPr="00000000" w14:paraId="00000002">
      <w:pPr>
        <w:pStyle w:val="Title"/>
        <w:jc w:val="center"/>
        <w:rPr>
          <w:sz w:val="60"/>
          <w:szCs w:val="60"/>
        </w:rPr>
      </w:pPr>
      <w:bookmarkStart w:colFirst="0" w:colLast="0" w:name="_zgv8vk4nlv2l" w:id="1"/>
      <w:bookmarkEnd w:id="1"/>
      <w:r w:rsidDel="00000000" w:rsidR="00000000" w:rsidRPr="00000000">
        <w:rPr>
          <w:rFonts w:ascii="Roboto Black" w:cs="Roboto Black" w:eastAsia="Roboto Black" w:hAnsi="Roboto Black"/>
          <w:sz w:val="44"/>
          <w:szCs w:val="44"/>
          <w:rtl w:val="0"/>
        </w:rPr>
        <w:t xml:space="preserve"> </w:t>
      </w:r>
      <w:r w:rsidDel="00000000" w:rsidR="00000000" w:rsidRPr="00000000">
        <w:rPr>
          <w:rFonts w:ascii="Roboto Black" w:cs="Roboto Black" w:eastAsia="Roboto Black" w:hAnsi="Roboto Black"/>
          <w:sz w:val="32"/>
          <w:szCs w:val="32"/>
          <w:rtl w:val="0"/>
        </w:rPr>
        <w:t xml:space="preserve">Laundry Wallah / Laundry Mart</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Problem Statement: Laundry Wallah / Laundry Mart HTML Webpage</w:t>
      </w: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Laundry Wallah / </w:t>
      </w:r>
      <w:r w:rsidDel="00000000" w:rsidR="00000000" w:rsidRPr="00000000">
        <w:rPr>
          <w:rFonts w:ascii="Roboto" w:cs="Roboto" w:eastAsia="Roboto" w:hAnsi="Roboto"/>
          <w:rtl w:val="0"/>
        </w:rPr>
        <w:t xml:space="preserve">Laundry Mart</w:t>
      </w:r>
      <w:r w:rsidDel="00000000" w:rsidR="00000000" w:rsidRPr="00000000">
        <w:rPr>
          <w:rFonts w:ascii="Roboto" w:cs="Roboto" w:eastAsia="Roboto" w:hAnsi="Roboto"/>
          <w:rtl w:val="0"/>
        </w:rPr>
        <w:t xml:space="preserve">, a premier laundry service, is enhancing its online presence through a HTML webpage. The initial HTML code serves as a foundation for a user-friendly and visually appealing site. Web Page is about creating a seamless digital experience, showcasing services, pricing, and easy navigation.</w:t>
      </w: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Task: </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Header Section:</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Display a welcoming heading "Welcome to Laundry Wallah / </w:t>
      </w:r>
      <w:r w:rsidDel="00000000" w:rsidR="00000000" w:rsidRPr="00000000">
        <w:rPr>
          <w:rtl w:val="0"/>
        </w:rPr>
        <w:t xml:space="preserve">Laundry Mart</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About Section: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Provide a brief paragraph (5-8 lines) introducing Laundry Wallah / Laundry Mart.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Image Section: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Insert an image of a laundry. You can use any image from the Internet.</w:t>
      </w:r>
    </w:p>
    <w:p w:rsidR="00000000" w:rsidDel="00000000" w:rsidP="00000000" w:rsidRDefault="00000000" w:rsidRPr="00000000" w14:paraId="00000010">
      <w:pPr>
        <w:numPr>
          <w:ilvl w:val="0"/>
          <w:numId w:val="1"/>
        </w:numPr>
        <w:ind w:left="720" w:hanging="360"/>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Services Section: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Include a heading "Our Services."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Use an unordered or ordered list to enlist the laundry services offered, such as Washing and Drying, Ironing and Folding, Dry Cleaning, Stain Removal, Express Services, Special Garment Care, and more.</w:t>
      </w:r>
    </w:p>
    <w:p w:rsidR="00000000" w:rsidDel="00000000" w:rsidP="00000000" w:rsidRDefault="00000000" w:rsidRPr="00000000" w14:paraId="00000014">
      <w:pPr>
        <w:numPr>
          <w:ilvl w:val="0"/>
          <w:numId w:val="1"/>
        </w:numPr>
        <w:ind w:left="720" w:hanging="360"/>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Price List Section: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Include a heading "Price List."</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Create a table with a border where each row consists of a service and its corresponding price. Include at least two services and their prices, for example, Washing and Drying (Rs 10.00) and Ironing and Folding (Rs5.00).</w:t>
      </w:r>
    </w:p>
    <w:p w:rsidR="00000000" w:rsidDel="00000000" w:rsidP="00000000" w:rsidRDefault="00000000" w:rsidRPr="00000000" w14:paraId="00000018">
      <w:pPr>
        <w:numPr>
          <w:ilvl w:val="0"/>
          <w:numId w:val="1"/>
        </w:numPr>
        <w:ind w:left="720" w:hanging="360"/>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Book Now Section:</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Display a heading "Book Now."</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Include input fields for the user's name, email, and phone, each marked as required.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Add a submit button.</w:t>
      </w:r>
    </w:p>
    <w:p w:rsidR="00000000" w:rsidDel="00000000" w:rsidP="00000000" w:rsidRDefault="00000000" w:rsidRPr="00000000" w14:paraId="0000001D">
      <w:pPr>
        <w:numPr>
          <w:ilvl w:val="0"/>
          <w:numId w:val="1"/>
        </w:numPr>
        <w:ind w:left="720" w:hanging="360"/>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Footer Section: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Include a footer with a contact information paragraph: "Contact us at: info@laundrymart.com."</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ind w:firstLine="720"/>
        <w:rPr>
          <w:rFonts w:ascii="Roboto" w:cs="Roboto" w:eastAsia="Roboto" w:hAnsi="Roboto"/>
          <w:b w:val="1"/>
        </w:rPr>
      </w:pPr>
      <w:r w:rsidDel="00000000" w:rsidR="00000000" w:rsidRPr="00000000">
        <w:rPr>
          <w:rFonts w:ascii="Roboto" w:cs="Roboto" w:eastAsia="Roboto" w:hAnsi="Roboto"/>
          <w:b w:val="1"/>
          <w:rtl w:val="0"/>
        </w:rPr>
        <w:t xml:space="preserve">Submission Guidelines:</w:t>
      </w:r>
    </w:p>
    <w:p w:rsidR="00000000" w:rsidDel="00000000" w:rsidP="00000000" w:rsidRDefault="00000000" w:rsidRPr="00000000" w14:paraId="00000024">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Name the file “index.html” and deploy The Code on Netlify. Provide the deployed link in the form</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Provide a brief overview of the decisions made during the enhancement process.</w:t>
      </w:r>
    </w:p>
    <w:p w:rsidR="00000000" w:rsidDel="00000000" w:rsidP="00000000" w:rsidRDefault="00000000" w:rsidRPr="00000000" w14:paraId="00000026">
      <w:pPr>
        <w:numPr>
          <w:ilvl w:val="0"/>
          <w:numId w:val="2"/>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Submission Link : </w:t>
      </w: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sz w:val="26"/>
            <w:szCs w:val="26"/>
            <w:u w:val="single"/>
            <w:rtl w:val="0"/>
          </w:rPr>
          <w:t xml:space="preserve">https://upskillmafia.com/mern/dashboard/tasks</w:t>
        </w:r>
      </w:hyperlink>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By completing these tasks, the goal is to transform the existing webpage into an informative and user-friendly platform that effectively represents Laundry Wallah / Laundry Mart's services.</w:t>
      </w:r>
    </w:p>
    <w:p w:rsidR="00000000" w:rsidDel="00000000" w:rsidP="00000000" w:rsidRDefault="00000000" w:rsidRPr="00000000" w14:paraId="00000029">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Expected Output:</w:t>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943600" cy="28321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Style w:val="Title"/>
        <w:jc w:val="center"/>
        <w:rPr>
          <w:rFonts w:ascii="Roboto" w:cs="Roboto" w:eastAsia="Roboto" w:hAnsi="Roboto"/>
        </w:rPr>
      </w:pPr>
      <w:bookmarkStart w:colFirst="0" w:colLast="0" w:name="_s38auoypp456" w:id="2"/>
      <w:bookmarkEnd w:id="2"/>
      <w:r w:rsidDel="00000000" w:rsidR="00000000" w:rsidRPr="00000000">
        <w:rPr>
          <w:rtl w:val="0"/>
        </w:rPr>
      </w:r>
    </w:p>
    <w:p w:rsidR="00000000" w:rsidDel="00000000" w:rsidP="00000000" w:rsidRDefault="00000000" w:rsidRPr="00000000" w14:paraId="0000002F">
      <w:pPr>
        <w:pStyle w:val="Title"/>
        <w:jc w:val="center"/>
        <w:rPr>
          <w:rFonts w:ascii="Times New Roman" w:cs="Times New Roman" w:eastAsia="Times New Roman" w:hAnsi="Times New Roman"/>
        </w:rPr>
      </w:pPr>
      <w:bookmarkStart w:colFirst="0" w:colLast="0" w:name="_txtlxuin011x" w:id="3"/>
      <w:bookmarkEnd w:id="3"/>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b w:val="1"/>
        <w:color w:val="38761d"/>
        <w:sz w:val="24"/>
        <w:szCs w:val="24"/>
      </w:rPr>
    </w:pPr>
    <w:r w:rsidDel="00000000" w:rsidR="00000000" w:rsidRPr="00000000">
      <w:rPr>
        <w:b w:val="1"/>
        <w:sz w:val="24"/>
        <w:szCs w:val="24"/>
        <w:rtl w:val="0"/>
      </w:rPr>
      <w:t xml:space="preserve">Upskill </w:t>
    </w:r>
    <w:r w:rsidDel="00000000" w:rsidR="00000000" w:rsidRPr="00000000">
      <w:rPr>
        <w:b w:val="1"/>
        <w:color w:val="38761d"/>
        <w:sz w:val="24"/>
        <w:szCs w:val="24"/>
        <w:rtl w:val="0"/>
      </w:rPr>
      <w:t xml:space="preserve">Mafia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pskillmafia.com/mern/dashboard/tasks"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edium-boldItalic.ttf"/><Relationship Id="rId9" Type="http://schemas.openxmlformats.org/officeDocument/2006/relationships/font" Target="fonts/RobotoMedium-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edium-regular.ttf"/><Relationship Id="rId8" Type="http://schemas.openxmlformats.org/officeDocument/2006/relationships/font" Target="fonts/Robot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