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
      </w:pPr>
      <w:r>
        <w:rPr>
          <w:rFonts w:ascii="Calibri" w:hAnsi="Calibri"/>
          <w:b/>
          <w:color w:val="1F6F78"/>
          <w:sz w:val="20"/>
        </w:rPr>
        <w:t>UNIT 1 • EVALUATION QUIZ</w:t>
      </w:r>
    </w:p>
    <w:p>
      <w:pPr>
        <w:spacing w:after="40"/>
      </w:pPr>
      <w:r>
        <w:rPr>
          <w:rFonts w:ascii="Calibri" w:hAnsi="Calibri"/>
          <w:b/>
          <w:color w:val="17365D"/>
          <w:sz w:val="56"/>
        </w:rPr>
        <w:t>Making Plans</w:t>
      </w:r>
    </w:p>
    <w:p>
      <w:pPr>
        <w:spacing w:after="240"/>
      </w:pPr>
      <w:r>
        <w:rPr>
          <w:rFonts w:ascii="Calibri" w:hAnsi="Calibri"/>
          <w:color w:val="667085"/>
          <w:sz w:val="25"/>
        </w:rPr>
        <w:t>Weather, verb tenses, invitations, travel plans, reading and writing</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320"/>
        <w:gridCol w:w="2520"/>
        <w:gridCol w:w="2520"/>
      </w:tblGrid>
      <w:tr>
        <w:tc>
          <w:tcPr>
            <w:tcW w:type="dxa" w:w="4320"/>
            <w:tcMar>
              <w:top w:w="80" w:type="dxa"/>
              <w:start w:w="120" w:type="dxa"/>
              <w:bottom w:w="80" w:type="dxa"/>
              <w:end w:w="120" w:type="dxa"/>
            </w:tcMar>
            <w:vAlign w:val="center"/>
          </w:tcPr>
          <w:p>
            <w:pPr>
              <w:spacing w:after="0"/>
            </w:pPr>
            <w:r>
              <w:rPr>
                <w:rFonts w:ascii="Calibri" w:hAnsi="Calibri"/>
                <w:b/>
                <w:color w:val="1F2937"/>
                <w:sz w:val="20"/>
              </w:rPr>
              <w:t>Name: __________________________</w:t>
            </w:r>
          </w:p>
        </w:tc>
        <w:tc>
          <w:tcPr>
            <w:tcW w:type="dxa" w:w="2520"/>
            <w:tcMar>
              <w:top w:w="80" w:type="dxa"/>
              <w:start w:w="120" w:type="dxa"/>
              <w:bottom w:w="80" w:type="dxa"/>
              <w:end w:w="120" w:type="dxa"/>
            </w:tcMar>
            <w:vAlign w:val="center"/>
          </w:tcPr>
          <w:p>
            <w:pPr>
              <w:spacing w:after="0"/>
            </w:pPr>
            <w:r>
              <w:rPr>
                <w:rFonts w:ascii="Calibri" w:hAnsi="Calibri"/>
                <w:b/>
                <w:color w:val="1F2937"/>
                <w:sz w:val="20"/>
              </w:rPr>
              <w:t>Class: ____________</w:t>
            </w:r>
          </w:p>
        </w:tc>
        <w:tc>
          <w:tcPr>
            <w:tcW w:type="dxa" w:w="2520"/>
            <w:tcMar>
              <w:top w:w="80" w:type="dxa"/>
              <w:start w:w="120" w:type="dxa"/>
              <w:bottom w:w="80" w:type="dxa"/>
              <w:end w:w="120" w:type="dxa"/>
            </w:tcMar>
            <w:vAlign w:val="center"/>
          </w:tcPr>
          <w:p>
            <w:pPr>
              <w:spacing w:after="0"/>
            </w:pPr>
            <w:r>
              <w:rPr>
                <w:rFonts w:ascii="Calibri" w:hAnsi="Calibri"/>
                <w:b/>
                <w:color w:val="1F2937"/>
                <w:sz w:val="20"/>
              </w:rPr>
              <w:t>Date: ____________</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E8F3F4"/>
          <w:left w:val="single" w:sz="6" w:space="0" w:color="E8F3F4"/>
          <w:bottom w:val="single" w:sz="6" w:space="0" w:color="E8F3F4"/>
          <w:right w:val="single" w:sz="6" w:space="0" w:color="E8F3F4"/>
          <w:insideH w:val="single" w:sz="6" w:space="0" w:color="E8F3F4"/>
          <w:insideV w:val="single" w:sz="6" w:space="0" w:color="E8F3F4"/>
        </w:tblBorders>
      </w:tblPr>
      <w:tblGrid>
        <w:gridCol w:w="3120"/>
        <w:gridCol w:w="3120"/>
        <w:gridCol w:w="3120"/>
      </w:tblGrid>
      <w:tr>
        <w:tc>
          <w:tcPr>
            <w:tcW w:type="dxa" w:w="3120"/>
            <w:tcMar>
              <w:top w:w="80" w:type="dxa"/>
              <w:start w:w="120" w:type="dxa"/>
              <w:bottom w:w="80" w:type="dxa"/>
              <w:end w:w="120" w:type="dxa"/>
            </w:tcMar>
            <w:vAlign w:val="center"/>
            <w:shd w:fill="E8F3F4"/>
          </w:tcPr>
          <w:p>
            <w:pPr>
              <w:spacing w:after="20"/>
              <w:jc w:val="center"/>
            </w:pPr>
            <w:r>
              <w:rPr>
                <w:rFonts w:ascii="Calibri" w:hAnsi="Calibri"/>
                <w:b/>
                <w:color w:val="1F6F78"/>
                <w:sz w:val="17"/>
              </w:rPr>
              <w:t>TOTAL</w:t>
            </w:r>
          </w:p>
          <w:p>
            <w:pPr>
              <w:spacing w:after="0"/>
              <w:jc w:val="center"/>
            </w:pPr>
            <w:r>
              <w:rPr>
                <w:rFonts w:ascii="Calibri" w:hAnsi="Calibri"/>
                <w:b/>
                <w:color w:val="17365D"/>
                <w:sz w:val="23"/>
              </w:rPr>
              <w:t>50 points</w:t>
            </w:r>
          </w:p>
        </w:tc>
        <w:tc>
          <w:tcPr>
            <w:tcW w:type="dxa" w:w="3120"/>
            <w:tcMar>
              <w:top w:w="80" w:type="dxa"/>
              <w:start w:w="120" w:type="dxa"/>
              <w:bottom w:w="80" w:type="dxa"/>
              <w:end w:w="120" w:type="dxa"/>
            </w:tcMar>
            <w:vAlign w:val="center"/>
            <w:shd w:fill="E8F3F4"/>
          </w:tcPr>
          <w:p>
            <w:pPr>
              <w:spacing w:after="20"/>
              <w:jc w:val="center"/>
            </w:pPr>
            <w:r>
              <w:rPr>
                <w:rFonts w:ascii="Calibri" w:hAnsi="Calibri"/>
                <w:b/>
                <w:color w:val="1F6F78"/>
                <w:sz w:val="17"/>
              </w:rPr>
              <w:t>TIME</w:t>
            </w:r>
          </w:p>
          <w:p>
            <w:pPr>
              <w:spacing w:after="0"/>
              <w:jc w:val="center"/>
            </w:pPr>
            <w:r>
              <w:rPr>
                <w:rFonts w:ascii="Calibri" w:hAnsi="Calibri"/>
                <w:b/>
                <w:color w:val="17365D"/>
                <w:sz w:val="23"/>
              </w:rPr>
              <w:t>55 minutes</w:t>
            </w:r>
          </w:p>
        </w:tc>
        <w:tc>
          <w:tcPr>
            <w:tcW w:type="dxa" w:w="3120"/>
            <w:tcMar>
              <w:top w:w="80" w:type="dxa"/>
              <w:start w:w="120" w:type="dxa"/>
              <w:bottom w:w="80" w:type="dxa"/>
              <w:end w:w="120" w:type="dxa"/>
            </w:tcMar>
            <w:vAlign w:val="center"/>
            <w:shd w:fill="E8F3F4"/>
          </w:tcPr>
          <w:p>
            <w:pPr>
              <w:spacing w:after="20"/>
              <w:jc w:val="center"/>
            </w:pPr>
            <w:r>
              <w:rPr>
                <w:rFonts w:ascii="Calibri" w:hAnsi="Calibri"/>
                <w:b/>
                <w:color w:val="1F6F78"/>
                <w:sz w:val="17"/>
              </w:rPr>
              <w:t>LEVEL</w:t>
            </w:r>
          </w:p>
          <w:p>
            <w:pPr>
              <w:spacing w:after="0"/>
              <w:jc w:val="center"/>
            </w:pPr>
            <w:r>
              <w:rPr>
                <w:rFonts w:ascii="Calibri" w:hAnsi="Calibri"/>
                <w:b/>
                <w:color w:val="17365D"/>
                <w:sz w:val="23"/>
              </w:rPr>
              <w:t>Unit 1 / A2</w:t>
            </w:r>
          </w:p>
        </w:tc>
      </w:tr>
    </w:tbl>
    <w:tbl>
      <w:tblPr>
        <w:tblW w:type="dxa" w:w="9360"/>
        <w:jc w:val="left"/>
        <w:tblLayout w:type="fixed"/>
        <w:tblLook w:firstColumn="1" w:firstRow="1" w:lastColumn="0" w:lastRow="0" w:noHBand="0" w:noVBand="1" w:val="04A0"/>
        <w:tblInd w:w="120" w:type="dxa"/>
        <w:tblBorders>
          <w:top w:val="single" w:sz="6" w:space="0" w:color="F2F4F7"/>
          <w:left w:val="single" w:sz="6" w:space="0" w:color="F2F4F7"/>
          <w:bottom w:val="single" w:sz="6" w:space="0" w:color="F2F4F7"/>
          <w:right w:val="single" w:sz="6" w:space="0" w:color="F2F4F7"/>
        </w:tblBorders>
      </w:tblPr>
      <w:tblGrid>
        <w:gridCol w:w="9360"/>
      </w:tblGrid>
      <w:tr>
        <w:tc>
          <w:tcPr>
            <w:tcW w:type="dxa" w:w="9360"/>
            <w:tcMar>
              <w:top w:w="80" w:type="dxa"/>
              <w:start w:w="120" w:type="dxa"/>
              <w:bottom w:w="80" w:type="dxa"/>
              <w:end w:w="120" w:type="dxa"/>
            </w:tcMar>
            <w:vAlign w:val="center"/>
            <w:shd w:fill="F2F4F7"/>
          </w:tcPr>
          <w:p>
            <w:pPr>
              <w:spacing w:after="60"/>
            </w:pPr>
            <w:r>
              <w:rPr>
                <w:rFonts w:ascii="Calibri" w:hAnsi="Calibri"/>
                <w:b/>
                <w:color w:val="17365D"/>
                <w:sz w:val="21"/>
              </w:rPr>
              <w:t>Directions</w:t>
            </w:r>
          </w:p>
          <w:p>
            <w:pPr>
              <w:spacing w:after="0"/>
            </w:pPr>
            <w:r>
              <w:rPr>
                <w:rFonts w:ascii="Calibri" w:hAnsi="Calibri"/>
                <w:color w:val="1F2937"/>
                <w:sz w:val="20"/>
              </w:rPr>
              <w:t>Read every item carefully. Write clearly. For multiple-choice questions, circle one answer. Complete the writing task in 70–90 words. Dictionaries and translators are not permitted unless your teacher says otherwise.</w:t>
            </w:r>
          </w:p>
        </w:tc>
      </w:tr>
    </w:tbl>
    <w:p>
      <w:pPr>
        <w:pStyle w:val="Heading1"/>
        <w:keepNext/>
      </w:pPr>
      <w:r>
        <w:rPr>
          <w:rFonts w:ascii="Calibri" w:hAnsi="Calibri"/>
          <w:b/>
          <w:color w:val="2E74B5"/>
          <w:sz w:val="32"/>
        </w:rPr>
        <w:t>A  WEATHER &amp; MEANING</w:t>
      </w:r>
      <w:r>
        <w:rPr>
          <w:rFonts w:ascii="Calibri" w:hAnsi="Calibri"/>
          <w:b/>
          <w:color w:val="1F6F78"/>
          <w:sz w:val="19"/>
        </w:rPr>
        <w:t xml:space="preserve">   8 points</w:t>
      </w:r>
    </w:p>
    <w:p>
      <w:pPr>
        <w:keepNext/>
        <w:spacing w:after="140"/>
      </w:pPr>
      <w:r>
        <w:rPr>
          <w:rFonts w:ascii="Calibri" w:hAnsi="Calibri"/>
          <w:i/>
          <w:color w:val="667085"/>
          <w:sz w:val="21"/>
        </w:rPr>
        <w:t>Use the word bank. Write one weather word for each definition. Each word is used once.</w:t>
      </w:r>
    </w:p>
    <w:tbl>
      <w:tblPr>
        <w:tblW w:type="dxa" w:w="9360"/>
        <w:jc w:val="left"/>
        <w:tblLayout w:type="fixed"/>
        <w:tblLook w:firstColumn="1" w:firstRow="1" w:lastColumn="0" w:lastRow="0" w:noHBand="0" w:noVBand="1" w:val="04A0"/>
        <w:tblInd w:w="120" w:type="dxa"/>
        <w:tblBorders>
          <w:top w:val="single" w:sz="6" w:space="0" w:color="E8F3F4"/>
          <w:left w:val="single" w:sz="6" w:space="0" w:color="E8F3F4"/>
          <w:bottom w:val="single" w:sz="6" w:space="0" w:color="E8F3F4"/>
          <w:right w:val="single" w:sz="6" w:space="0" w:color="E8F3F4"/>
        </w:tblBorders>
      </w:tblPr>
      <w:tblGrid>
        <w:gridCol w:w="9360"/>
      </w:tblGrid>
      <w:tr>
        <w:tc>
          <w:tcPr>
            <w:tcW w:type="dxa" w:w="9360"/>
            <w:tcMar>
              <w:top w:w="80" w:type="dxa"/>
              <w:start w:w="120" w:type="dxa"/>
              <w:bottom w:w="80" w:type="dxa"/>
              <w:end w:w="120" w:type="dxa"/>
            </w:tcMar>
            <w:vAlign w:val="center"/>
            <w:shd w:fill="E8F3F4"/>
          </w:tcPr>
          <w:p>
            <w:pPr>
              <w:spacing w:after="60"/>
            </w:pPr>
            <w:r>
              <w:rPr>
                <w:rFonts w:ascii="Calibri" w:hAnsi="Calibri"/>
                <w:b/>
                <w:color w:val="17365D"/>
                <w:sz w:val="21"/>
              </w:rPr>
              <w:t>Word bank</w:t>
            </w:r>
          </w:p>
          <w:p>
            <w:pPr>
              <w:spacing w:after="0"/>
            </w:pPr>
            <w:r>
              <w:rPr>
                <w:rFonts w:ascii="Calibri" w:hAnsi="Calibri"/>
                <w:color w:val="1F2937"/>
                <w:sz w:val="20"/>
              </w:rPr>
              <w:t>cloudy  •  dry  •  foggy  •  stormy  •  warm  •  windy</w:t>
            </w:r>
          </w:p>
        </w:tc>
      </w:tr>
    </w:tbl>
    <w:p>
      <w:pPr>
        <w:pStyle w:val="AssessmentQuestion"/>
      </w:pPr>
      <w:r>
        <w:rPr>
          <w:rFonts w:ascii="Calibri" w:hAnsi="Calibri"/>
          <w:b/>
          <w:color w:val="17365D"/>
          <w:sz w:val="21"/>
        </w:rPr>
        <w:t xml:space="preserve">1. </w:t>
      </w:r>
      <w:r>
        <w:rPr>
          <w:rFonts w:ascii="Calibri" w:hAnsi="Calibri"/>
          <w:color w:val="1F2937"/>
          <w:sz w:val="21"/>
        </w:rPr>
        <w:t>with many clouds: ____________________</w:t>
      </w:r>
    </w:p>
    <w:p>
      <w:pPr>
        <w:pStyle w:val="AssessmentQuestion"/>
      </w:pPr>
      <w:r>
        <w:rPr>
          <w:rFonts w:ascii="Calibri" w:hAnsi="Calibri"/>
          <w:b/>
          <w:color w:val="17365D"/>
          <w:sz w:val="21"/>
        </w:rPr>
        <w:t xml:space="preserve">2. </w:t>
      </w:r>
      <w:r>
        <w:rPr>
          <w:rFonts w:ascii="Calibri" w:hAnsi="Calibri"/>
          <w:color w:val="1F2937"/>
          <w:sz w:val="21"/>
        </w:rPr>
        <w:t>with strong wind: ____________________</w:t>
      </w:r>
    </w:p>
    <w:p>
      <w:pPr>
        <w:pStyle w:val="AssessmentQuestion"/>
      </w:pPr>
      <w:r>
        <w:rPr>
          <w:rFonts w:ascii="Calibri" w:hAnsi="Calibri"/>
          <w:b/>
          <w:color w:val="17365D"/>
          <w:sz w:val="21"/>
        </w:rPr>
        <w:t xml:space="preserve">3. </w:t>
      </w:r>
      <w:r>
        <w:rPr>
          <w:rFonts w:ascii="Calibri" w:hAnsi="Calibri"/>
          <w:color w:val="1F2937"/>
          <w:sz w:val="21"/>
        </w:rPr>
        <w:t>pleasant—not hot or cold: ____________________</w:t>
      </w:r>
    </w:p>
    <w:p>
      <w:pPr>
        <w:pStyle w:val="AssessmentQuestion"/>
      </w:pPr>
      <w:r>
        <w:rPr>
          <w:rFonts w:ascii="Calibri" w:hAnsi="Calibri"/>
          <w:b/>
          <w:color w:val="17365D"/>
          <w:sz w:val="21"/>
        </w:rPr>
        <w:t xml:space="preserve">4. </w:t>
      </w:r>
      <w:r>
        <w:rPr>
          <w:rFonts w:ascii="Calibri" w:hAnsi="Calibri"/>
          <w:color w:val="1F2937"/>
          <w:sz w:val="21"/>
        </w:rPr>
        <w:t>hard to see because of low cloud: ____________________</w:t>
      </w:r>
    </w:p>
    <w:p>
      <w:pPr>
        <w:pStyle w:val="AssessmentQuestion"/>
      </w:pPr>
      <w:r>
        <w:rPr>
          <w:rFonts w:ascii="Calibri" w:hAnsi="Calibri"/>
          <w:b/>
          <w:color w:val="17365D"/>
          <w:sz w:val="21"/>
        </w:rPr>
        <w:t xml:space="preserve">5. </w:t>
      </w:r>
      <w:r>
        <w:rPr>
          <w:rFonts w:ascii="Calibri" w:hAnsi="Calibri"/>
          <w:color w:val="1F2937"/>
          <w:sz w:val="21"/>
        </w:rPr>
        <w:t>with a storm: ____________________</w:t>
      </w:r>
    </w:p>
    <w:p>
      <w:pPr>
        <w:pStyle w:val="AssessmentQuestion"/>
      </w:pPr>
      <w:r>
        <w:rPr>
          <w:rFonts w:ascii="Calibri" w:hAnsi="Calibri"/>
          <w:b/>
          <w:color w:val="17365D"/>
          <w:sz w:val="21"/>
        </w:rPr>
        <w:t xml:space="preserve">6. </w:t>
      </w:r>
      <w:r>
        <w:rPr>
          <w:rFonts w:ascii="Calibri" w:hAnsi="Calibri"/>
          <w:color w:val="1F2937"/>
          <w:sz w:val="21"/>
        </w:rPr>
        <w:t>not wet: ____________________</w:t>
      </w:r>
    </w:p>
    <w:p>
      <w:pPr>
        <w:pStyle w:val="AssessmentQuestion"/>
        <w:keepNext/>
      </w:pPr>
      <w:r>
        <w:rPr>
          <w:rFonts w:ascii="Calibri" w:hAnsi="Calibri"/>
          <w:b/>
          <w:color w:val="17365D"/>
          <w:sz w:val="21"/>
        </w:rPr>
        <w:t xml:space="preserve">7. </w:t>
      </w:r>
      <w:r>
        <w:rPr>
          <w:rFonts w:ascii="Calibri" w:hAnsi="Calibri"/>
          <w:color w:val="1F2937"/>
          <w:sz w:val="21"/>
        </w:rPr>
        <w:t>It is rainy and wet. What is the best plan?</w:t>
      </w:r>
    </w:p>
    <w:p>
      <w:pPr>
        <w:pStyle w:val="AssessmentOptions"/>
      </w:pPr>
      <w:r>
        <w:rPr>
          <w:rFonts w:ascii="Calibri" w:hAnsi="Calibri"/>
          <w:color w:val="1F2937"/>
          <w:sz w:val="20"/>
        </w:rPr>
        <w:t>A. Go swimming outside    B. Watch a movie inside    C. Fly a kite</w:t>
      </w:r>
    </w:p>
    <w:p>
      <w:pPr>
        <w:pStyle w:val="AssessmentQuestion"/>
        <w:keepNext/>
      </w:pPr>
      <w:r>
        <w:rPr>
          <w:rFonts w:ascii="Calibri" w:hAnsi="Calibri"/>
          <w:b/>
          <w:color w:val="17365D"/>
          <w:sz w:val="21"/>
        </w:rPr>
        <w:t xml:space="preserve">8. </w:t>
      </w:r>
      <w:r>
        <w:rPr>
          <w:rFonts w:ascii="Calibri" w:hAnsi="Calibri"/>
          <w:color w:val="1F2937"/>
          <w:sz w:val="21"/>
        </w:rPr>
        <w:t>The temperature is 4°C. There is strong wind and there are dark clouds. Choose the best report.</w:t>
      </w:r>
    </w:p>
    <w:p>
      <w:pPr>
        <w:pStyle w:val="AssessmentOptions"/>
      </w:pPr>
      <w:r>
        <w:rPr>
          <w:rFonts w:ascii="Calibri" w:hAnsi="Calibri"/>
          <w:color w:val="1F2937"/>
          <w:sz w:val="20"/>
        </w:rPr>
        <w:t>A. It is warm and sunny.    B. It is cold, windy and cloudy.    C. It is hot and dry.</w:t>
      </w:r>
    </w:p>
    <w:p>
      <w:pPr>
        <w:pStyle w:val="Heading1"/>
        <w:keepNext/>
      </w:pPr>
      <w:r>
        <w:rPr>
          <w:rFonts w:ascii="Calibri" w:hAnsi="Calibri"/>
          <w:b/>
          <w:color w:val="2E74B5"/>
          <w:sz w:val="32"/>
        </w:rPr>
        <w:t>B  GRAMMAR IN CONTEXT</w:t>
      </w:r>
      <w:r>
        <w:rPr>
          <w:rFonts w:ascii="Calibri" w:hAnsi="Calibri"/>
          <w:b/>
          <w:color w:val="1F6F78"/>
          <w:sz w:val="19"/>
        </w:rPr>
        <w:t xml:space="preserve">   12 points</w:t>
      </w:r>
    </w:p>
    <w:p>
      <w:pPr>
        <w:keepNext/>
        <w:spacing w:after="140"/>
      </w:pPr>
      <w:r>
        <w:rPr>
          <w:rFonts w:ascii="Calibri" w:hAnsi="Calibri"/>
          <w:i/>
          <w:color w:val="667085"/>
          <w:sz w:val="21"/>
        </w:rPr>
        <w:t>Choose the best form. The time expression is your clue.</w:t>
      </w:r>
    </w:p>
    <w:p>
      <w:pPr>
        <w:pStyle w:val="AssessmentQuestion"/>
        <w:keepNext/>
      </w:pPr>
      <w:r>
        <w:rPr>
          <w:rFonts w:ascii="Calibri" w:hAnsi="Calibri"/>
          <w:b/>
          <w:color w:val="17365D"/>
          <w:sz w:val="21"/>
        </w:rPr>
        <w:t xml:space="preserve">9. </w:t>
      </w:r>
      <w:r>
        <w:rPr>
          <w:rFonts w:ascii="Calibri" w:hAnsi="Calibri"/>
          <w:color w:val="1F2937"/>
          <w:sz w:val="21"/>
        </w:rPr>
        <w:t>My sister usually ____ music after class.</w:t>
      </w:r>
    </w:p>
    <w:p>
      <w:pPr>
        <w:pStyle w:val="AssessmentOptions"/>
      </w:pPr>
      <w:r>
        <w:rPr>
          <w:rFonts w:ascii="Calibri" w:hAnsi="Calibri"/>
          <w:color w:val="1F2937"/>
          <w:sz w:val="20"/>
        </w:rPr>
        <w:t>A. listens to    B. is listening to    C. listen to</w:t>
      </w:r>
    </w:p>
    <w:p>
      <w:pPr>
        <w:pStyle w:val="AssessmentQuestion"/>
        <w:keepNext/>
      </w:pPr>
      <w:r>
        <w:rPr>
          <w:rFonts w:ascii="Calibri" w:hAnsi="Calibri"/>
          <w:b/>
          <w:color w:val="17365D"/>
          <w:sz w:val="21"/>
        </w:rPr>
        <w:t xml:space="preserve">10. </w:t>
      </w:r>
      <w:r>
        <w:rPr>
          <w:rFonts w:ascii="Calibri" w:hAnsi="Calibri"/>
          <w:color w:val="1F2937"/>
          <w:sz w:val="21"/>
        </w:rPr>
        <w:t>Be quiet! We ____ a video right now.</w:t>
      </w:r>
    </w:p>
    <w:p>
      <w:pPr>
        <w:pStyle w:val="AssessmentOptions"/>
      </w:pPr>
      <w:r>
        <w:rPr>
          <w:rFonts w:ascii="Calibri" w:hAnsi="Calibri"/>
          <w:color w:val="1F2937"/>
          <w:sz w:val="20"/>
        </w:rPr>
        <w:t>A. record    B. are recording    C. records</w:t>
      </w:r>
    </w:p>
    <w:p>
      <w:pPr>
        <w:pStyle w:val="AssessmentQuestion"/>
        <w:keepNext/>
      </w:pPr>
      <w:r>
        <w:rPr>
          <w:rFonts w:ascii="Calibri" w:hAnsi="Calibri"/>
          <w:b/>
          <w:color w:val="17365D"/>
          <w:sz w:val="21"/>
        </w:rPr>
        <w:t xml:space="preserve">11. </w:t>
      </w:r>
      <w:r>
        <w:rPr>
          <w:rFonts w:ascii="Calibri" w:hAnsi="Calibri"/>
          <w:color w:val="1F2937"/>
          <w:sz w:val="21"/>
        </w:rPr>
        <w:t>I ____ my grandparents every Sunday.</w:t>
      </w:r>
    </w:p>
    <w:p>
      <w:pPr>
        <w:pStyle w:val="AssessmentOptions"/>
      </w:pPr>
      <w:r>
        <w:rPr>
          <w:rFonts w:ascii="Calibri" w:hAnsi="Calibri"/>
          <w:color w:val="1F2937"/>
          <w:sz w:val="20"/>
        </w:rPr>
        <w:t>A. visit    B. am visiting    C. visits</w:t>
      </w:r>
    </w:p>
    <w:p>
      <w:pPr>
        <w:pStyle w:val="AssessmentQuestion"/>
        <w:keepNext/>
      </w:pPr>
      <w:r>
        <w:rPr>
          <w:rFonts w:ascii="Calibri" w:hAnsi="Calibri"/>
          <w:b/>
          <w:color w:val="17365D"/>
          <w:sz w:val="21"/>
        </w:rPr>
        <w:t xml:space="preserve">12. </w:t>
      </w:r>
      <w:r>
        <w:rPr>
          <w:rFonts w:ascii="Calibri" w:hAnsi="Calibri"/>
          <w:color w:val="1F2937"/>
          <w:sz w:val="21"/>
        </w:rPr>
        <w:t>What ____ on Friday?</w:t>
      </w:r>
    </w:p>
    <w:p>
      <w:pPr>
        <w:pStyle w:val="AssessmentOptions"/>
      </w:pPr>
      <w:r>
        <w:rPr>
          <w:rFonts w:ascii="Calibri" w:hAnsi="Calibri"/>
          <w:color w:val="1F2937"/>
          <w:sz w:val="20"/>
        </w:rPr>
        <w:t>A. you do    B. are you doing    C. do you doing</w:t>
      </w:r>
    </w:p>
    <w:p>
      <w:pPr>
        <w:pStyle w:val="AssessmentQuestion"/>
        <w:keepNext/>
      </w:pPr>
      <w:r>
        <w:rPr>
          <w:rFonts w:ascii="Calibri" w:hAnsi="Calibri"/>
          <w:b/>
          <w:color w:val="17365D"/>
          <w:sz w:val="21"/>
        </w:rPr>
        <w:t xml:space="preserve">13. </w:t>
      </w:r>
      <w:r>
        <w:rPr>
          <w:rFonts w:ascii="Calibri" w:hAnsi="Calibri"/>
          <w:color w:val="1F2937"/>
          <w:sz w:val="21"/>
        </w:rPr>
        <w:t>They ____ outside school tomorrow at 5:30.</w:t>
      </w:r>
    </w:p>
    <w:p>
      <w:pPr>
        <w:pStyle w:val="AssessmentOptions"/>
      </w:pPr>
      <w:r>
        <w:rPr>
          <w:rFonts w:ascii="Calibri" w:hAnsi="Calibri"/>
          <w:color w:val="1F2937"/>
          <w:sz w:val="20"/>
        </w:rPr>
        <w:t>A. meet    B. are meeting    C. meets</w:t>
      </w:r>
    </w:p>
    <w:p>
      <w:pPr>
        <w:pStyle w:val="AssessmentQuestion"/>
        <w:keepNext/>
      </w:pPr>
      <w:r>
        <w:rPr>
          <w:rFonts w:ascii="Calibri" w:hAnsi="Calibri"/>
          <w:b/>
          <w:color w:val="17365D"/>
          <w:sz w:val="21"/>
        </w:rPr>
        <w:t xml:space="preserve">14. </w:t>
      </w:r>
      <w:r>
        <w:rPr>
          <w:rFonts w:ascii="Calibri" w:hAnsi="Calibri"/>
          <w:color w:val="1F2937"/>
          <w:sz w:val="21"/>
        </w:rPr>
        <w:t>She ____ to the festival this weekend.</w:t>
      </w:r>
    </w:p>
    <w:p>
      <w:pPr>
        <w:pStyle w:val="AssessmentOptions"/>
      </w:pPr>
      <w:r>
        <w:rPr>
          <w:rFonts w:ascii="Calibri" w:hAnsi="Calibri"/>
          <w:color w:val="1F2937"/>
          <w:sz w:val="20"/>
        </w:rPr>
        <w:t>A. goes    B. is going    C. go</w:t>
      </w:r>
    </w:p>
    <w:p>
      <w:pPr>
        <w:pStyle w:val="AssessmentQuestion"/>
        <w:keepNext/>
      </w:pPr>
      <w:r>
        <w:rPr>
          <w:rFonts w:ascii="Calibri" w:hAnsi="Calibri"/>
          <w:b/>
          <w:color w:val="17365D"/>
          <w:sz w:val="21"/>
        </w:rPr>
        <w:t xml:space="preserve">15. </w:t>
      </w:r>
      <w:r>
        <w:rPr>
          <w:rFonts w:ascii="Calibri" w:hAnsi="Calibri"/>
          <w:color w:val="1F2937"/>
          <w:sz w:val="21"/>
        </w:rPr>
        <w:t>Today, I ____ a jacket because it is warm.</w:t>
      </w:r>
    </w:p>
    <w:p>
      <w:pPr>
        <w:pStyle w:val="AssessmentOptions"/>
      </w:pPr>
      <w:r>
        <w:rPr>
          <w:rFonts w:ascii="Calibri" w:hAnsi="Calibri"/>
          <w:color w:val="1F2937"/>
          <w:sz w:val="20"/>
        </w:rPr>
        <w:t>A. don't wear    B. am not wearing    C. doesn't wear</w:t>
      </w:r>
    </w:p>
    <w:p>
      <w:pPr>
        <w:pStyle w:val="AssessmentQuestion"/>
        <w:keepNext/>
      </w:pPr>
      <w:r>
        <w:rPr>
          <w:rFonts w:ascii="Calibri" w:hAnsi="Calibri"/>
          <w:b/>
          <w:color w:val="17365D"/>
          <w:sz w:val="21"/>
        </w:rPr>
        <w:t xml:space="preserve">16. </w:t>
      </w:r>
      <w:r>
        <w:rPr>
          <w:rFonts w:ascii="Calibri" w:hAnsi="Calibri"/>
          <w:color w:val="1F2937"/>
          <w:sz w:val="21"/>
        </w:rPr>
        <w:t>Harry usually ____ tennis at 9:00 on Saturdays.</w:t>
      </w:r>
    </w:p>
    <w:p>
      <w:pPr>
        <w:pStyle w:val="AssessmentOptions"/>
      </w:pPr>
      <w:r>
        <w:rPr>
          <w:rFonts w:ascii="Calibri" w:hAnsi="Calibri"/>
          <w:color w:val="1F2937"/>
          <w:sz w:val="20"/>
        </w:rPr>
        <w:t>A. plays    B. is playing    C. play</w:t>
      </w:r>
    </w:p>
    <w:p>
      <w:pPr>
        <w:pStyle w:val="AssessmentQuestion"/>
        <w:keepNext/>
      </w:pPr>
      <w:r>
        <w:rPr>
          <w:rFonts w:ascii="Calibri" w:hAnsi="Calibri"/>
          <w:b/>
          <w:color w:val="17365D"/>
          <w:sz w:val="21"/>
        </w:rPr>
        <w:t xml:space="preserve">17. </w:t>
      </w:r>
      <w:r>
        <w:rPr>
          <w:rFonts w:ascii="Calibri" w:hAnsi="Calibri"/>
          <w:color w:val="1F2937"/>
          <w:sz w:val="21"/>
        </w:rPr>
        <w:t>Correct the false plan. Schedule: Saturday, 2:00—study for the science test. Sentence: Harry is playing tennis at 2:00.</w:t>
      </w:r>
    </w:p>
    <w:p>
      <w:pPr>
        <w:spacing w:before="0" w:after="100" w:line="240" w:lineRule="auto"/>
        <w:pBdr>
          <w:bottom w:val="single" w:sz="6" w:space="2" w:color="C8CDD3"/>
        </w:pBdr>
      </w:pPr>
      <w:r>
        <w:t xml:space="preserve"> </w:t>
      </w:r>
    </w:p>
    <w:p>
      <w:pPr>
        <w:spacing w:before="0" w:after="100" w:line="240" w:lineRule="auto"/>
        <w:pBdr>
          <w:bottom w:val="single" w:sz="6" w:space="2" w:color="C8CDD3"/>
        </w:pBdr>
      </w:pPr>
      <w:r>
        <w:t xml:space="preserve"> </w:t>
      </w:r>
    </w:p>
    <w:p>
      <w:pPr>
        <w:pStyle w:val="AssessmentQuestion"/>
        <w:keepNext/>
      </w:pPr>
      <w:r>
        <w:rPr>
          <w:rFonts w:ascii="Calibri" w:hAnsi="Calibri"/>
          <w:b/>
          <w:color w:val="17365D"/>
          <w:sz w:val="21"/>
        </w:rPr>
        <w:t xml:space="preserve">18. </w:t>
      </w:r>
      <w:r>
        <w:rPr>
          <w:rFonts w:ascii="Calibri" w:hAnsi="Calibri"/>
          <w:color w:val="1F2937"/>
          <w:sz w:val="21"/>
        </w:rPr>
        <w:t>Write one question to ask about a future arrangement using when, where, or what time.</w:t>
      </w:r>
    </w:p>
    <w:p>
      <w:pPr>
        <w:spacing w:before="0" w:after="100" w:line="240" w:lineRule="auto"/>
        <w:pBdr>
          <w:bottom w:val="single" w:sz="6" w:space="2" w:color="C8CDD3"/>
        </w:pBdr>
      </w:pPr>
      <w:r>
        <w:t xml:space="preserve"> </w:t>
      </w:r>
    </w:p>
    <w:p>
      <w:r>
        <w:br w:type="page"/>
      </w:r>
    </w:p>
    <w:p>
      <w:pPr>
        <w:pStyle w:val="Heading1"/>
        <w:keepNext/>
      </w:pPr>
      <w:r>
        <w:rPr>
          <w:rFonts w:ascii="Calibri" w:hAnsi="Calibri"/>
          <w:b/>
          <w:color w:val="2E74B5"/>
          <w:sz w:val="32"/>
        </w:rPr>
        <w:t>C  INVITE &amp; MAKE AN ARRANGEMENT</w:t>
      </w:r>
      <w:r>
        <w:rPr>
          <w:rFonts w:ascii="Calibri" w:hAnsi="Calibri"/>
          <w:b/>
          <w:color w:val="1F6F78"/>
          <w:sz w:val="19"/>
        </w:rPr>
        <w:t xml:space="preserve">   8 points</w:t>
      </w:r>
    </w:p>
    <w:p>
      <w:pPr>
        <w:keepNext/>
        <w:spacing w:after="140"/>
      </w:pPr>
      <w:r>
        <w:rPr>
          <w:rFonts w:ascii="Calibri" w:hAnsi="Calibri"/>
          <w:i/>
          <w:color w:val="667085"/>
          <w:sz w:val="21"/>
        </w:rPr>
        <w:t>Complete the dialogue with the expressions in the box. Then identify the final plan.</w:t>
      </w:r>
    </w:p>
    <w:tbl>
      <w:tblPr>
        <w:tblW w:type="dxa" w:w="9360"/>
        <w:jc w:val="left"/>
        <w:tblLayout w:type="fixed"/>
        <w:tblLook w:firstColumn="1" w:firstRow="1" w:lastColumn="0" w:lastRow="0" w:noHBand="0" w:noVBand="1" w:val="04A0"/>
        <w:tblInd w:w="120" w:type="dxa"/>
        <w:tblBorders>
          <w:top w:val="single" w:sz="6" w:space="0" w:color="E8F3F4"/>
          <w:left w:val="single" w:sz="6" w:space="0" w:color="E8F3F4"/>
          <w:bottom w:val="single" w:sz="6" w:space="0" w:color="E8F3F4"/>
          <w:right w:val="single" w:sz="6" w:space="0" w:color="E8F3F4"/>
        </w:tblBorders>
      </w:tblPr>
      <w:tblGrid>
        <w:gridCol w:w="9360"/>
      </w:tblGrid>
      <w:tr>
        <w:tc>
          <w:tcPr>
            <w:tcW w:type="dxa" w:w="9360"/>
            <w:tcMar>
              <w:top w:w="80" w:type="dxa"/>
              <w:start w:w="120" w:type="dxa"/>
              <w:bottom w:w="80" w:type="dxa"/>
              <w:end w:w="120" w:type="dxa"/>
            </w:tcMar>
            <w:vAlign w:val="center"/>
            <w:shd w:fill="E8F3F4"/>
          </w:tcPr>
          <w:p>
            <w:pPr>
              <w:spacing w:after="60"/>
            </w:pPr>
            <w:r>
              <w:rPr>
                <w:rFonts w:ascii="Calibri" w:hAnsi="Calibri"/>
                <w:b/>
                <w:color w:val="17365D"/>
                <w:sz w:val="21"/>
              </w:rPr>
              <w:t>Expression bank</w:t>
            </w:r>
          </w:p>
          <w:p>
            <w:pPr>
              <w:spacing w:after="0"/>
            </w:pPr>
            <w:r>
              <w:rPr>
                <w:rFonts w:ascii="Calibri" w:hAnsi="Calibri"/>
                <w:color w:val="1F2937"/>
                <w:sz w:val="20"/>
              </w:rPr>
              <w:t>That sounds great.  •  What a bummer!  •  Would you like to  •  Sorry, I can't.  •  How about  •  Let's meet</w:t>
            </w:r>
          </w:p>
        </w:tc>
      </w:tr>
    </w:tbl>
    <w:p>
      <w:pPr>
        <w:pStyle w:val="AssessmentQuestion"/>
        <w:ind w:left="259"/>
      </w:pPr>
      <w:r>
        <w:rPr>
          <w:rFonts w:ascii="Calibri" w:hAnsi="Calibri"/>
          <w:color w:val="1F2937"/>
          <w:sz w:val="21"/>
        </w:rPr>
        <w:t>A: Are you doing anything on Saturday?</w:t>
      </w:r>
    </w:p>
    <w:p>
      <w:pPr>
        <w:pStyle w:val="AssessmentQuestion"/>
        <w:ind w:left="259"/>
      </w:pPr>
      <w:r>
        <w:rPr>
          <w:rFonts w:ascii="Calibri" w:hAnsi="Calibri"/>
          <w:color w:val="1F2937"/>
          <w:sz w:val="21"/>
        </w:rPr>
        <w:t>B: (19) ______________________________ I'm visiting my grandparents.</w:t>
      </w:r>
    </w:p>
    <w:p>
      <w:pPr>
        <w:pStyle w:val="AssessmentQuestion"/>
        <w:ind w:left="259"/>
      </w:pPr>
      <w:r>
        <w:rPr>
          <w:rFonts w:ascii="Calibri" w:hAnsi="Calibri"/>
          <w:color w:val="1F2937"/>
          <w:sz w:val="21"/>
        </w:rPr>
        <w:t>A: (20) ______________________________ (21) ______________________________ watch a movie on Sunday?</w:t>
      </w:r>
    </w:p>
    <w:p>
      <w:pPr>
        <w:pStyle w:val="AssessmentQuestion"/>
        <w:ind w:left="259"/>
      </w:pPr>
      <w:r>
        <w:rPr>
          <w:rFonts w:ascii="Calibri" w:hAnsi="Calibri"/>
          <w:color w:val="1F2937"/>
          <w:sz w:val="21"/>
        </w:rPr>
        <w:t>B: (22) ______________________________</w:t>
      </w:r>
    </w:p>
    <w:p>
      <w:pPr>
        <w:pStyle w:val="AssessmentQuestion"/>
        <w:ind w:left="259"/>
      </w:pPr>
      <w:r>
        <w:rPr>
          <w:rFonts w:ascii="Calibri" w:hAnsi="Calibri"/>
          <w:color w:val="1F2937"/>
          <w:sz w:val="21"/>
        </w:rPr>
        <w:t>A: (23) ______________________________ 4:00?</w:t>
      </w:r>
    </w:p>
    <w:p>
      <w:pPr>
        <w:pStyle w:val="AssessmentQuestion"/>
        <w:ind w:left="259"/>
      </w:pPr>
      <w:r>
        <w:rPr>
          <w:rFonts w:ascii="Calibri" w:hAnsi="Calibri"/>
          <w:color w:val="1F2937"/>
          <w:sz w:val="21"/>
        </w:rPr>
        <w:t>B: Great. (24) ______________________________ outside the movie theater.</w:t>
      </w:r>
    </w:p>
    <w:p>
      <w:pPr>
        <w:pStyle w:val="AssessmentQuestion"/>
      </w:pPr>
      <w:r>
        <w:rPr>
          <w:rFonts w:ascii="Calibri" w:hAnsi="Calibri"/>
          <w:b/>
          <w:color w:val="17365D"/>
          <w:sz w:val="21"/>
        </w:rPr>
        <w:t xml:space="preserve">25. </w:t>
      </w:r>
      <w:r>
        <w:rPr>
          <w:rFonts w:ascii="Calibri" w:hAnsi="Calibri"/>
          <w:color w:val="1F2937"/>
          <w:sz w:val="21"/>
        </w:rPr>
        <w:t>What are they doing, and when? __________________________________________</w:t>
      </w:r>
    </w:p>
    <w:p>
      <w:pPr>
        <w:pStyle w:val="AssessmentQuestion"/>
      </w:pPr>
      <w:r>
        <w:rPr>
          <w:rFonts w:ascii="Calibri" w:hAnsi="Calibri"/>
          <w:b/>
          <w:color w:val="17365D"/>
          <w:sz w:val="21"/>
        </w:rPr>
        <w:t xml:space="preserve">26. </w:t>
      </w:r>
      <w:r>
        <w:rPr>
          <w:rFonts w:ascii="Calibri" w:hAnsi="Calibri"/>
          <w:color w:val="1F2937"/>
          <w:sz w:val="21"/>
        </w:rPr>
        <w:t>Where are they meeting? _________________________________________________</w:t>
      </w:r>
    </w:p>
    <w:p>
      <w:pPr>
        <w:pStyle w:val="Heading1"/>
        <w:keepNext/>
      </w:pPr>
      <w:r>
        <w:rPr>
          <w:rFonts w:ascii="Calibri" w:hAnsi="Calibri"/>
          <w:b/>
          <w:color w:val="2E74B5"/>
          <w:sz w:val="32"/>
        </w:rPr>
        <w:t>D  READING: A WEEKEND BLOG</w:t>
      </w:r>
      <w:r>
        <w:rPr>
          <w:rFonts w:ascii="Calibri" w:hAnsi="Calibri"/>
          <w:b/>
          <w:color w:val="1F6F78"/>
          <w:sz w:val="19"/>
        </w:rPr>
        <w:t xml:space="preserve">   10 points</w:t>
      </w:r>
    </w:p>
    <w:p>
      <w:pPr>
        <w:keepNext/>
        <w:spacing w:after="140"/>
      </w:pPr>
      <w:r>
        <w:rPr>
          <w:rFonts w:ascii="Calibri" w:hAnsi="Calibri"/>
          <w:i/>
          <w:color w:val="667085"/>
          <w:sz w:val="21"/>
        </w:rPr>
        <w:t>Read the original blog. Answer in complete sentences when requested.</w:t>
      </w:r>
    </w:p>
    <w:tbl>
      <w:tblPr>
        <w:tblW w:type="dxa" w:w="9360"/>
        <w:jc w:val="left"/>
        <w:tblLayout w:type="fixed"/>
        <w:tblLook w:firstColumn="1" w:firstRow="1" w:lastColumn="0" w:lastRow="0" w:noHBand="0" w:noVBand="1" w:val="04A0"/>
        <w:tblInd w:w="120" w:type="dxa"/>
        <w:tblBorders>
          <w:top w:val="single" w:sz="6" w:space="0" w:color="E8EEF5"/>
          <w:left w:val="single" w:sz="6" w:space="0" w:color="E8EEF5"/>
          <w:bottom w:val="single" w:sz="6" w:space="0" w:color="E8EEF5"/>
          <w:right w:val="single" w:sz="6" w:space="0" w:color="E8EEF5"/>
        </w:tblBorders>
      </w:tblPr>
      <w:tblGrid>
        <w:gridCol w:w="9360"/>
      </w:tblGrid>
      <w:tr>
        <w:tc>
          <w:tcPr>
            <w:tcW w:type="dxa" w:w="9360"/>
            <w:tcMar>
              <w:top w:w="80" w:type="dxa"/>
              <w:start w:w="120" w:type="dxa"/>
              <w:bottom w:w="80" w:type="dxa"/>
              <w:end w:w="120" w:type="dxa"/>
            </w:tcMar>
            <w:vAlign w:val="center"/>
            <w:shd w:fill="E8EEF5"/>
          </w:tcPr>
          <w:p>
            <w:pPr>
              <w:spacing w:after="60"/>
            </w:pPr>
            <w:r>
              <w:rPr>
                <w:rFonts w:ascii="Calibri" w:hAnsi="Calibri"/>
                <w:b/>
                <w:color w:val="17365D"/>
                <w:sz w:val="21"/>
              </w:rPr>
              <w:t>A Flexible Weekend in Samaná</w:t>
            </w:r>
          </w:p>
          <w:p>
            <w:pPr>
              <w:spacing w:after="0"/>
            </w:pPr>
            <w:r>
              <w:rPr>
                <w:rFonts w:ascii="Calibri" w:hAnsi="Calibri"/>
                <w:color w:val="1F2937"/>
                <w:sz w:val="20"/>
              </w:rPr>
              <w:t>Hello from Samaná! I am here with my cousin Elena for a family weekend. The town is lively, and the ocean looks amazing. Right now, Elena is taking photos near the water, and I am writing this post at a small café. It is warm but cloudy today. Tomorrow morning, we are visiting Los Haitises National Park with my aunt. In the afternoon, we are meeting our cousins at 4:00 outside the town museum. On Sunday, we are having lunch together before we return home. However, the forecast says it may be stormy tomorrow. If the boat tour is canceled, we are visiting the museum instead. I think our weekend will be wonderful because we have a clear backup plan.</w:t>
            </w:r>
          </w:p>
        </w:tc>
      </w:tr>
    </w:tbl>
    <w:p>
      <w:pPr>
        <w:pStyle w:val="AssessmentQuestion"/>
        <w:keepNext/>
      </w:pPr>
      <w:r>
        <w:rPr>
          <w:rFonts w:ascii="Calibri" w:hAnsi="Calibri"/>
          <w:b/>
          <w:color w:val="17365D"/>
          <w:sz w:val="21"/>
        </w:rPr>
        <w:t xml:space="preserve">27. </w:t>
      </w:r>
      <w:r>
        <w:rPr>
          <w:rFonts w:ascii="Calibri" w:hAnsi="Calibri"/>
          <w:color w:val="1F2937"/>
          <w:sz w:val="21"/>
        </w:rPr>
        <w:t>Where is the writer, and who is traveling with the writer?</w:t>
      </w:r>
    </w:p>
    <w:p>
      <w:pPr>
        <w:spacing w:before="0" w:after="100" w:line="240" w:lineRule="auto"/>
        <w:pBdr>
          <w:bottom w:val="single" w:sz="6" w:space="2" w:color="C8CDD3"/>
        </w:pBdr>
      </w:pPr>
      <w:r>
        <w:t xml:space="preserve"> </w:t>
      </w:r>
    </w:p>
    <w:p>
      <w:pPr>
        <w:pStyle w:val="AssessmentQuestion"/>
        <w:keepNext/>
      </w:pPr>
      <w:r>
        <w:rPr>
          <w:rFonts w:ascii="Calibri" w:hAnsi="Calibri"/>
          <w:b/>
          <w:color w:val="17365D"/>
          <w:sz w:val="21"/>
        </w:rPr>
        <w:t xml:space="preserve">28. </w:t>
      </w:r>
      <w:r>
        <w:rPr>
          <w:rFonts w:ascii="Calibri" w:hAnsi="Calibri"/>
          <w:color w:val="1F2937"/>
          <w:sz w:val="21"/>
        </w:rPr>
        <w:t>What are Elena and the writer doing right now?</w:t>
      </w:r>
    </w:p>
    <w:p>
      <w:pPr>
        <w:spacing w:before="0" w:after="100" w:line="240" w:lineRule="auto"/>
        <w:pBdr>
          <w:bottom w:val="single" w:sz="6" w:space="2" w:color="C8CDD3"/>
        </w:pBdr>
      </w:pPr>
      <w:r>
        <w:t xml:space="preserve"> </w:t>
      </w:r>
    </w:p>
    <w:p>
      <w:pPr>
        <w:pStyle w:val="AssessmentQuestion"/>
        <w:keepNext/>
      </w:pPr>
      <w:r>
        <w:rPr>
          <w:rFonts w:ascii="Calibri" w:hAnsi="Calibri"/>
          <w:b/>
          <w:color w:val="17365D"/>
          <w:sz w:val="21"/>
        </w:rPr>
        <w:t xml:space="preserve">29. </w:t>
      </w:r>
      <w:r>
        <w:rPr>
          <w:rFonts w:ascii="Calibri" w:hAnsi="Calibri"/>
          <w:color w:val="1F2937"/>
          <w:sz w:val="21"/>
        </w:rPr>
        <w:t>Write two arranged future plans from the blog.</w:t>
      </w:r>
    </w:p>
    <w:p>
      <w:pPr>
        <w:spacing w:before="0" w:after="100" w:line="240" w:lineRule="auto"/>
        <w:pBdr>
          <w:bottom w:val="single" w:sz="6" w:space="2" w:color="C8CDD3"/>
        </w:pBdr>
      </w:pPr>
      <w:r>
        <w:t xml:space="preserve"> </w:t>
      </w:r>
    </w:p>
    <w:p>
      <w:pPr>
        <w:pStyle w:val="AssessmentQuestion"/>
      </w:pPr>
      <w:r>
        <w:rPr>
          <w:rFonts w:ascii="Calibri" w:hAnsi="Calibri"/>
          <w:b/>
          <w:color w:val="17365D"/>
          <w:sz w:val="21"/>
        </w:rPr>
        <w:t xml:space="preserve">30. </w:t>
      </w:r>
      <w:r>
        <w:rPr>
          <w:rFonts w:ascii="Calibri" w:hAnsi="Calibri"/>
          <w:color w:val="1F2937"/>
          <w:sz w:val="21"/>
        </w:rPr>
        <w:t>Why might the boat tour be canceled? Answer: _________________________________________________</w:t>
      </w:r>
    </w:p>
    <w:p>
      <w:pPr>
        <w:pStyle w:val="AssessmentQuestion"/>
      </w:pPr>
      <w:r>
        <w:rPr>
          <w:rFonts w:ascii="Calibri" w:hAnsi="Calibri"/>
          <w:b/>
          <w:color w:val="17365D"/>
          <w:sz w:val="21"/>
        </w:rPr>
        <w:t xml:space="preserve">31. </w:t>
      </w:r>
      <w:r>
        <w:rPr>
          <w:rFonts w:ascii="Calibri" w:hAnsi="Calibri"/>
          <w:color w:val="1F2937"/>
          <w:sz w:val="21"/>
        </w:rPr>
        <w:t>What is the backup plan, and which connector introduces the contrast? Answer: ______________________________</w:t>
      </w:r>
    </w:p>
    <w:p>
      <w:r>
        <w:br w:type="page"/>
      </w:r>
    </w:p>
    <w:p>
      <w:pPr>
        <w:pStyle w:val="Heading1"/>
        <w:keepNext/>
      </w:pPr>
      <w:r>
        <w:rPr>
          <w:rFonts w:ascii="Calibri" w:hAnsi="Calibri"/>
          <w:b/>
          <w:color w:val="2E74B5"/>
          <w:sz w:val="32"/>
        </w:rPr>
        <w:t>E  WRITING: MY TRIP OR WEEKEND PLAN</w:t>
      </w:r>
      <w:r>
        <w:rPr>
          <w:rFonts w:ascii="Calibri" w:hAnsi="Calibri"/>
          <w:b/>
          <w:color w:val="1F6F78"/>
          <w:sz w:val="19"/>
        </w:rPr>
        <w:t xml:space="preserve">   12 points</w:t>
      </w:r>
    </w:p>
    <w:p>
      <w:pPr>
        <w:keepNext/>
        <w:spacing w:after="140"/>
      </w:pPr>
      <w:r>
        <w:rPr>
          <w:rFonts w:ascii="Calibri" w:hAnsi="Calibri"/>
          <w:i/>
          <w:color w:val="667085"/>
          <w:sz w:val="21"/>
        </w:rPr>
        <w:t>Write 70–90 words in two short paragraphs. Use your own ideas.</w:t>
      </w:r>
    </w:p>
    <w:tbl>
      <w:tblPr>
        <w:tblW w:type="dxa" w:w="9360"/>
        <w:jc w:val="left"/>
        <w:tblLayout w:type="fixed"/>
        <w:tblLook w:firstColumn="1" w:firstRow="1" w:lastColumn="0" w:lastRow="0" w:noHBand="0" w:noVBand="1" w:val="04A0"/>
        <w:tblInd w:w="120" w:type="dxa"/>
        <w:tblBorders>
          <w:top w:val="single" w:sz="6" w:space="0" w:color="E8F3F4"/>
          <w:left w:val="single" w:sz="6" w:space="0" w:color="E8F3F4"/>
          <w:bottom w:val="single" w:sz="6" w:space="0" w:color="E8F3F4"/>
          <w:right w:val="single" w:sz="6" w:space="0" w:color="E8F3F4"/>
        </w:tblBorders>
      </w:tblPr>
      <w:tblGrid>
        <w:gridCol w:w="9360"/>
      </w:tblGrid>
      <w:tr>
        <w:tc>
          <w:tcPr>
            <w:tcW w:type="dxa" w:w="9360"/>
            <w:tcMar>
              <w:top w:w="80" w:type="dxa"/>
              <w:start w:w="120" w:type="dxa"/>
              <w:bottom w:w="80" w:type="dxa"/>
              <w:end w:w="120" w:type="dxa"/>
            </w:tcMar>
            <w:vAlign w:val="center"/>
            <w:shd w:fill="E8F3F4"/>
          </w:tcPr>
          <w:p>
            <w:pPr>
              <w:spacing w:after="60"/>
            </w:pPr>
            <w:r>
              <w:rPr>
                <w:rFonts w:ascii="Calibri" w:hAnsi="Calibri"/>
                <w:b/>
                <w:color w:val="17365D"/>
                <w:sz w:val="21"/>
              </w:rPr>
              <w:t>Your writing must include</w:t>
            </w:r>
          </w:p>
          <w:p>
            <w:pPr>
              <w:spacing w:after="0"/>
            </w:pPr>
            <w:r>
              <w:rPr>
                <w:rFonts w:ascii="Calibri" w:hAnsi="Calibri"/>
                <w:color w:val="1F2937"/>
                <w:sz w:val="20"/>
              </w:rPr>
              <w:t>• a clear introduction (place and purpose)   • one action happening now   • two arranged future plans with time expressions   • three useful adjectives   • one connector (because, however, therefore, or for example)</w:t>
            </w:r>
          </w:p>
        </w:tc>
      </w:tr>
    </w:tbl>
    <w:p>
      <w:pPr>
        <w:spacing w:before="160" w:after="160"/>
      </w:pPr>
      <w:r>
        <w:rPr>
          <w:rFonts w:ascii="Calibri" w:hAnsi="Calibri"/>
          <w:b/>
          <w:color w:val="17365D"/>
          <w:sz w:val="22"/>
        </w:rPr>
        <w:t>32. Write your blog post below. Give it a short title.</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spacing w:before="0" w:after="120" w:line="240" w:lineRule="auto"/>
      </w:pPr>
      <w:r>
        <w:rPr>
          <w:rFonts w:ascii="Calibri" w:hAnsi="Calibri"/>
          <w:color w:val="C8CDD3"/>
          <w:sz w:val="18"/>
        </w:rPr>
        <w:t>________________________________________________________________________________</w:t>
      </w:r>
    </w:p>
    <w:p>
      <w:pPr>
        <w:jc w:val="right"/>
      </w:pPr>
      <w:r>
        <w:rPr>
          <w:rFonts w:ascii="Calibri" w:hAnsi="Calibri"/>
          <w:b/>
          <w:color w:val="667085"/>
          <w:sz w:val="20"/>
        </w:rPr>
        <w:t>Word count: __________</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60"/>
        <w:gridCol w:w="1560"/>
        <w:gridCol w:w="1560"/>
        <w:gridCol w:w="1560"/>
        <w:gridCol w:w="1560"/>
        <w:gridCol w:w="1560"/>
      </w:tblGrid>
      <w:tr>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Intro</w:t>
            </w:r>
          </w:p>
        </w:tc>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Now</w:t>
            </w:r>
          </w:p>
        </w:tc>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2 plans</w:t>
            </w:r>
          </w:p>
        </w:tc>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3 adjectives</w:t>
            </w:r>
          </w:p>
        </w:tc>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Connector</w:t>
            </w:r>
          </w:p>
        </w:tc>
        <w:tc>
          <w:tcPr>
            <w:tcW w:type="dxa" w:w="1560"/>
            <w:tcMar>
              <w:top w:w="80" w:type="dxa"/>
              <w:start w:w="120" w:type="dxa"/>
              <w:bottom w:w="80" w:type="dxa"/>
              <w:end w:w="120" w:type="dxa"/>
            </w:tcMar>
            <w:vAlign w:val="center"/>
            <w:shd w:fill="F2F4F7"/>
          </w:tcPr>
          <w:p>
            <w:pPr>
              <w:jc w:val="center"/>
            </w:pPr>
            <w:r>
              <w:rPr>
                <w:rFonts w:ascii="Calibri" w:hAnsi="Calibri"/>
                <w:b/>
                <w:color w:val="17365D"/>
                <w:sz w:val="17"/>
              </w:rPr>
              <w:t>Accuracy</w:t>
            </w:r>
          </w:p>
        </w:tc>
      </w:tr>
      <w:tr>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c>
          <w:tcPr>
            <w:tcW w:type="dxa" w:w="1560"/>
            <w:tcMar>
              <w:top w:w="80" w:type="dxa"/>
              <w:start w:w="120" w:type="dxa"/>
              <w:bottom w:w="80" w:type="dxa"/>
              <w:end w:w="120" w:type="dxa"/>
            </w:tcMar>
            <w:vAlign w:val="center"/>
          </w:tcPr>
          <w:p>
            <w:pPr>
              <w:jc w:val="center"/>
            </w:pPr>
            <w:r>
              <w:rPr>
                <w:rFonts w:ascii="Calibri" w:hAnsi="Calibri"/>
                <w:color w:val="1F2937"/>
                <w:sz w:val="19"/>
              </w:rPr>
              <w:t>___ / 2</w:t>
            </w:r>
          </w:p>
        </w:tc>
      </w:tr>
    </w:tbl>
    <w:p>
      <w:r>
        <w:br w:type="page"/>
      </w:r>
    </w:p>
    <w:p>
      <w:pPr>
        <w:spacing w:after="60"/>
      </w:pPr>
      <w:r>
        <w:rPr>
          <w:rFonts w:ascii="Calibri" w:hAnsi="Calibri"/>
          <w:b/>
          <w:color w:val="1F6F78"/>
          <w:sz w:val="20"/>
        </w:rPr>
        <w:t>TEACHER COPY</w:t>
      </w:r>
    </w:p>
    <w:p>
      <w:pPr>
        <w:spacing w:after="80"/>
      </w:pPr>
      <w:r>
        <w:rPr>
          <w:rFonts w:ascii="Calibri" w:hAnsi="Calibri"/>
          <w:b/>
          <w:color w:val="17365D"/>
          <w:sz w:val="48"/>
        </w:rPr>
        <w:t>Answer Key &amp; Scoring Guide</w:t>
      </w:r>
    </w:p>
    <w:p>
      <w:pPr>
        <w:spacing w:after="200"/>
      </w:pPr>
      <w:r>
        <w:rPr>
          <w:rFonts w:ascii="Calibri" w:hAnsi="Calibri"/>
          <w:color w:val="667085"/>
          <w:sz w:val="23"/>
        </w:rPr>
        <w:t>Unit 1: Making Plans  |  50 points total</w:t>
      </w:r>
    </w:p>
    <w:tbl>
      <w:tblPr>
        <w:tblW w:type="dxa" w:w="9360"/>
        <w:jc w:val="left"/>
        <w:tblLayout w:type="fixed"/>
        <w:tblLook w:firstColumn="1" w:firstRow="1" w:lastColumn="0" w:lastRow="0" w:noHBand="0" w:noVBand="1" w:val="04A0"/>
        <w:tblInd w:w="120" w:type="dxa"/>
        <w:tblBorders>
          <w:top w:val="single" w:sz="6" w:space="0" w:color="F2F4F7"/>
          <w:left w:val="single" w:sz="6" w:space="0" w:color="F2F4F7"/>
          <w:bottom w:val="single" w:sz="6" w:space="0" w:color="F2F4F7"/>
          <w:right w:val="single" w:sz="6" w:space="0" w:color="F2F4F7"/>
        </w:tblBorders>
      </w:tblPr>
      <w:tblGrid>
        <w:gridCol w:w="9360"/>
      </w:tblGrid>
      <w:tr>
        <w:tc>
          <w:tcPr>
            <w:tcW w:type="dxa" w:w="9360"/>
            <w:tcMar>
              <w:top w:w="80" w:type="dxa"/>
              <w:start w:w="120" w:type="dxa"/>
              <w:bottom w:w="80" w:type="dxa"/>
              <w:end w:w="120" w:type="dxa"/>
            </w:tcMar>
            <w:vAlign w:val="center"/>
            <w:shd w:fill="F2F4F7"/>
          </w:tcPr>
          <w:p>
            <w:pPr>
              <w:spacing w:after="60"/>
            </w:pPr>
            <w:r>
              <w:rPr>
                <w:rFonts w:ascii="Calibri" w:hAnsi="Calibri"/>
                <w:b/>
                <w:color w:val="17365D"/>
                <w:sz w:val="21"/>
              </w:rPr>
              <w:t>Printing note</w:t>
            </w:r>
          </w:p>
          <w:p>
            <w:pPr>
              <w:spacing w:after="0"/>
            </w:pPr>
            <w:r>
              <w:rPr>
                <w:rFonts w:ascii="Calibri" w:hAnsi="Calibri"/>
                <w:color w:val="1F2937"/>
                <w:sz w:val="20"/>
              </w:rPr>
              <w:t>Print pages 1–4 for the student. Keep the remaining pages as the teacher copy.</w:t>
            </w:r>
          </w:p>
        </w:tc>
      </w:tr>
    </w:tbl>
    <w:p>
      <w:pPr>
        <w:pStyle w:val="Heading1"/>
        <w:keepNext/>
      </w:pPr>
      <w:r>
        <w:rPr>
          <w:rFonts w:ascii="Calibri" w:hAnsi="Calibri"/>
          <w:b/>
          <w:color w:val="2E74B5"/>
          <w:sz w:val="32"/>
        </w:rPr>
        <w:t>A  WEATHER &amp; MEANING</w:t>
      </w:r>
      <w:r>
        <w:rPr>
          <w:rFonts w:ascii="Calibri" w:hAnsi="Calibri"/>
          <w:b/>
          <w:color w:val="1F6F78"/>
          <w:sz w:val="19"/>
        </w:rPr>
        <w:t xml:space="preserve">   8 points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20"/>
        <w:gridCol w:w="8040"/>
      </w:tblGrid>
      <w:tr>
        <w:trPr>
          <w:tblHeader w:val="true"/>
          <w:cantSplit w:val="true"/>
        </w:trPr>
        <w:tc>
          <w:tcPr>
            <w:tcW w:type="dxa" w:w="1320"/>
            <w:tcMar>
              <w:top w:w="80" w:type="dxa"/>
              <w:start w:w="120" w:type="dxa"/>
              <w:bottom w:w="80" w:type="dxa"/>
              <w:end w:w="120" w:type="dxa"/>
            </w:tcMar>
            <w:vAlign w:val="center"/>
            <w:shd w:fill="17365D"/>
          </w:tcPr>
          <w:p>
            <w:r>
              <w:rPr>
                <w:rFonts w:ascii="Calibri" w:hAnsi="Calibri"/>
                <w:b/>
                <w:color w:val="FFFFFF"/>
                <w:sz w:val="19"/>
              </w:rPr>
              <w:t>Item</w:t>
            </w:r>
          </w:p>
        </w:tc>
        <w:tc>
          <w:tcPr>
            <w:tcW w:type="dxa" w:w="8040"/>
            <w:tcMar>
              <w:top w:w="80" w:type="dxa"/>
              <w:start w:w="120" w:type="dxa"/>
              <w:bottom w:w="80" w:type="dxa"/>
              <w:end w:w="120" w:type="dxa"/>
            </w:tcMar>
            <w:vAlign w:val="center"/>
            <w:shd w:fill="17365D"/>
          </w:tcPr>
          <w:p>
            <w:r>
              <w:rPr>
                <w:rFonts w:ascii="Calibri" w:hAnsi="Calibri"/>
                <w:b/>
                <w:color w:val="FFFFFF"/>
                <w:sz w:val="19"/>
              </w:rPr>
              <w:t>Answer / scoring guidance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1–6</w:t>
            </w:r>
          </w:p>
        </w:tc>
        <w:tc>
          <w:tcPr>
            <w:tcW w:type="dxa" w:w="8040"/>
            <w:tcMar>
              <w:top w:w="80" w:type="dxa"/>
              <w:start w:w="120" w:type="dxa"/>
              <w:bottom w:w="80" w:type="dxa"/>
              <w:end w:w="120" w:type="dxa"/>
            </w:tcMar>
            <w:vAlign w:val="center"/>
          </w:tcPr>
          <w:p>
            <w:r>
              <w:rPr>
                <w:rFonts w:ascii="Calibri" w:hAnsi="Calibri"/>
                <w:color w:val="1F2937"/>
                <w:sz w:val="18"/>
              </w:rPr>
              <w:t>1 cloudy; 2 windy; 3 warm; 4 foggy; 5 stormy; 6 dry — 1 point each.</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7</w:t>
            </w:r>
          </w:p>
        </w:tc>
        <w:tc>
          <w:tcPr>
            <w:tcW w:type="dxa" w:w="8040"/>
            <w:tcMar>
              <w:top w:w="80" w:type="dxa"/>
              <w:start w:w="120" w:type="dxa"/>
              <w:bottom w:w="80" w:type="dxa"/>
              <w:end w:w="120" w:type="dxa"/>
            </w:tcMar>
            <w:vAlign w:val="center"/>
          </w:tcPr>
          <w:p>
            <w:r>
              <w:rPr>
                <w:rFonts w:ascii="Calibri" w:hAnsi="Calibri"/>
                <w:color w:val="1F2937"/>
                <w:sz w:val="18"/>
              </w:rPr>
              <w:t>B. Watch a movie inside.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8</w:t>
            </w:r>
          </w:p>
        </w:tc>
        <w:tc>
          <w:tcPr>
            <w:tcW w:type="dxa" w:w="8040"/>
            <w:tcMar>
              <w:top w:w="80" w:type="dxa"/>
              <w:start w:w="120" w:type="dxa"/>
              <w:bottom w:w="80" w:type="dxa"/>
              <w:end w:w="120" w:type="dxa"/>
            </w:tcMar>
            <w:vAlign w:val="center"/>
          </w:tcPr>
          <w:p>
            <w:r>
              <w:rPr>
                <w:rFonts w:ascii="Calibri" w:hAnsi="Calibri"/>
                <w:color w:val="1F2937"/>
                <w:sz w:val="18"/>
              </w:rPr>
              <w:t>B. It is cold, windy and cloudy.</w:t>
            </w:r>
          </w:p>
        </w:tc>
      </w:tr>
    </w:tbl>
    <w:p>
      <w:pPr>
        <w:pStyle w:val="Heading1"/>
        <w:keepNext/>
      </w:pPr>
      <w:r>
        <w:rPr>
          <w:rFonts w:ascii="Calibri" w:hAnsi="Calibri"/>
          <w:b/>
          <w:color w:val="2E74B5"/>
          <w:sz w:val="32"/>
        </w:rPr>
        <w:t>B  GRAMMAR IN CONTEXT</w:t>
      </w:r>
      <w:r>
        <w:rPr>
          <w:rFonts w:ascii="Calibri" w:hAnsi="Calibri"/>
          <w:b/>
          <w:color w:val="1F6F78"/>
          <w:sz w:val="19"/>
        </w:rPr>
        <w:t xml:space="preserve">   12 points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20"/>
        <w:gridCol w:w="8040"/>
      </w:tblGrid>
      <w:tr>
        <w:trPr>
          <w:tblHeader w:val="true"/>
          <w:cantSplit w:val="true"/>
        </w:trPr>
        <w:tc>
          <w:tcPr>
            <w:tcW w:type="dxa" w:w="1320"/>
            <w:tcMar>
              <w:top w:w="80" w:type="dxa"/>
              <w:start w:w="120" w:type="dxa"/>
              <w:bottom w:w="80" w:type="dxa"/>
              <w:end w:w="120" w:type="dxa"/>
            </w:tcMar>
            <w:vAlign w:val="center"/>
            <w:shd w:fill="17365D"/>
          </w:tcPr>
          <w:p>
            <w:r>
              <w:rPr>
                <w:rFonts w:ascii="Calibri" w:hAnsi="Calibri"/>
                <w:b/>
                <w:color w:val="FFFFFF"/>
                <w:sz w:val="19"/>
              </w:rPr>
              <w:t>Item</w:t>
            </w:r>
          </w:p>
        </w:tc>
        <w:tc>
          <w:tcPr>
            <w:tcW w:type="dxa" w:w="8040"/>
            <w:tcMar>
              <w:top w:w="80" w:type="dxa"/>
              <w:start w:w="120" w:type="dxa"/>
              <w:bottom w:w="80" w:type="dxa"/>
              <w:end w:w="120" w:type="dxa"/>
            </w:tcMar>
            <w:vAlign w:val="center"/>
            <w:shd w:fill="17365D"/>
          </w:tcPr>
          <w:p>
            <w:r>
              <w:rPr>
                <w:rFonts w:ascii="Calibri" w:hAnsi="Calibri"/>
                <w:b/>
                <w:color w:val="FFFFFF"/>
                <w:sz w:val="19"/>
              </w:rPr>
              <w:t>Answer / scoring guidance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9</w:t>
            </w:r>
          </w:p>
        </w:tc>
        <w:tc>
          <w:tcPr>
            <w:tcW w:type="dxa" w:w="8040"/>
            <w:tcMar>
              <w:top w:w="80" w:type="dxa"/>
              <w:start w:w="120" w:type="dxa"/>
              <w:bottom w:w="80" w:type="dxa"/>
              <w:end w:w="120" w:type="dxa"/>
            </w:tcMar>
            <w:vAlign w:val="center"/>
          </w:tcPr>
          <w:p>
            <w:r>
              <w:rPr>
                <w:rFonts w:ascii="Calibri" w:hAnsi="Calibri"/>
                <w:color w:val="1F2937"/>
                <w:sz w:val="18"/>
              </w:rPr>
              <w:t>A. listens to — usual habit; third-person -s.</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10</w:t>
            </w:r>
          </w:p>
        </w:tc>
        <w:tc>
          <w:tcPr>
            <w:tcW w:type="dxa" w:w="8040"/>
            <w:tcMar>
              <w:top w:w="80" w:type="dxa"/>
              <w:start w:w="120" w:type="dxa"/>
              <w:bottom w:w="80" w:type="dxa"/>
              <w:end w:w="120" w:type="dxa"/>
            </w:tcMar>
            <w:vAlign w:val="center"/>
          </w:tcPr>
          <w:p>
            <w:r>
              <w:rPr>
                <w:rFonts w:ascii="Calibri" w:hAnsi="Calibri"/>
                <w:color w:val="1F2937"/>
                <w:sz w:val="18"/>
              </w:rPr>
              <w:t>B. are recording — action happening right now.</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11</w:t>
            </w:r>
          </w:p>
        </w:tc>
        <w:tc>
          <w:tcPr>
            <w:tcW w:type="dxa" w:w="8040"/>
            <w:tcMar>
              <w:top w:w="80" w:type="dxa"/>
              <w:start w:w="120" w:type="dxa"/>
              <w:bottom w:w="80" w:type="dxa"/>
              <w:end w:w="120" w:type="dxa"/>
            </w:tcMar>
            <w:vAlign w:val="center"/>
          </w:tcPr>
          <w:p>
            <w:r>
              <w:rPr>
                <w:rFonts w:ascii="Calibri" w:hAnsi="Calibri"/>
                <w:color w:val="1F2937"/>
                <w:sz w:val="18"/>
              </w:rPr>
              <w:t>A. visit — repeated routine with every Sunday.</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12</w:t>
            </w:r>
          </w:p>
        </w:tc>
        <w:tc>
          <w:tcPr>
            <w:tcW w:type="dxa" w:w="8040"/>
            <w:tcMar>
              <w:top w:w="80" w:type="dxa"/>
              <w:start w:w="120" w:type="dxa"/>
              <w:bottom w:w="80" w:type="dxa"/>
              <w:end w:w="120" w:type="dxa"/>
            </w:tcMar>
            <w:vAlign w:val="center"/>
          </w:tcPr>
          <w:p>
            <w:r>
              <w:rPr>
                <w:rFonts w:ascii="Calibri" w:hAnsi="Calibri"/>
                <w:color w:val="1F2937"/>
                <w:sz w:val="18"/>
              </w:rPr>
              <w:t>B. are you doing — present progressive question for an arranged Friday plan.</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13</w:t>
            </w:r>
          </w:p>
        </w:tc>
        <w:tc>
          <w:tcPr>
            <w:tcW w:type="dxa" w:w="8040"/>
            <w:tcMar>
              <w:top w:w="80" w:type="dxa"/>
              <w:start w:w="120" w:type="dxa"/>
              <w:bottom w:w="80" w:type="dxa"/>
              <w:end w:w="120" w:type="dxa"/>
            </w:tcMar>
            <w:vAlign w:val="center"/>
          </w:tcPr>
          <w:p>
            <w:r>
              <w:rPr>
                <w:rFonts w:ascii="Calibri" w:hAnsi="Calibri"/>
                <w:color w:val="1F2937"/>
                <w:sz w:val="18"/>
              </w:rPr>
              <w:t>B. are meeting — arranged future with a time and place.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14</w:t>
            </w:r>
          </w:p>
        </w:tc>
        <w:tc>
          <w:tcPr>
            <w:tcW w:type="dxa" w:w="8040"/>
            <w:tcMar>
              <w:top w:w="80" w:type="dxa"/>
              <w:start w:w="120" w:type="dxa"/>
              <w:bottom w:w="80" w:type="dxa"/>
              <w:end w:w="120" w:type="dxa"/>
            </w:tcMar>
            <w:vAlign w:val="center"/>
          </w:tcPr>
          <w:p>
            <w:r>
              <w:rPr>
                <w:rFonts w:ascii="Calibri" w:hAnsi="Calibri"/>
                <w:color w:val="1F2937"/>
                <w:sz w:val="18"/>
              </w:rPr>
              <w:t>B. is going — arranged future this weekend.</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15</w:t>
            </w:r>
          </w:p>
        </w:tc>
        <w:tc>
          <w:tcPr>
            <w:tcW w:type="dxa" w:w="8040"/>
            <w:tcMar>
              <w:top w:w="80" w:type="dxa"/>
              <w:start w:w="120" w:type="dxa"/>
              <w:bottom w:w="80" w:type="dxa"/>
              <w:end w:w="120" w:type="dxa"/>
            </w:tcMar>
            <w:vAlign w:val="center"/>
          </w:tcPr>
          <w:p>
            <w:r>
              <w:rPr>
                <w:rFonts w:ascii="Calibri" w:hAnsi="Calibri"/>
                <w:color w:val="1F2937"/>
                <w:sz w:val="18"/>
              </w:rPr>
              <w:t>B. am not wearing — today's current situation.</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16</w:t>
            </w:r>
          </w:p>
        </w:tc>
        <w:tc>
          <w:tcPr>
            <w:tcW w:type="dxa" w:w="8040"/>
            <w:tcMar>
              <w:top w:w="80" w:type="dxa"/>
              <w:start w:w="120" w:type="dxa"/>
              <w:bottom w:w="80" w:type="dxa"/>
              <w:end w:w="120" w:type="dxa"/>
            </w:tcMar>
            <w:vAlign w:val="center"/>
          </w:tcPr>
          <w:p>
            <w:r>
              <w:rPr>
                <w:rFonts w:ascii="Calibri" w:hAnsi="Calibri"/>
                <w:color w:val="1F2937"/>
                <w:sz w:val="18"/>
              </w:rPr>
              <w:t>A. plays — usual Saturday routine; third-person -s.</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17</w:t>
            </w:r>
          </w:p>
        </w:tc>
        <w:tc>
          <w:tcPr>
            <w:tcW w:type="dxa" w:w="8040"/>
            <w:tcMar>
              <w:top w:w="80" w:type="dxa"/>
              <w:start w:w="120" w:type="dxa"/>
              <w:bottom w:w="80" w:type="dxa"/>
              <w:end w:w="120" w:type="dxa"/>
            </w:tcMar>
            <w:vAlign w:val="center"/>
          </w:tcPr>
          <w:p>
            <w:r>
              <w:rPr>
                <w:rFonts w:ascii="Calibri" w:hAnsi="Calibri"/>
                <w:color w:val="1F2937"/>
                <w:sz w:val="18"/>
              </w:rPr>
              <w:t>2 points: Harry isn't playing tennis at 2:00. He is studying for the science test. Award 1 point for the accurate negative correction and 1 for the true plan.</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18</w:t>
            </w:r>
          </w:p>
        </w:tc>
        <w:tc>
          <w:tcPr>
            <w:tcW w:type="dxa" w:w="8040"/>
            <w:tcMar>
              <w:top w:w="80" w:type="dxa"/>
              <w:start w:w="120" w:type="dxa"/>
              <w:bottom w:w="80" w:type="dxa"/>
              <w:end w:w="120" w:type="dxa"/>
            </w:tcMar>
            <w:vAlign w:val="center"/>
          </w:tcPr>
          <w:p>
            <w:r>
              <w:rPr>
                <w:rFonts w:ascii="Calibri" w:hAnsi="Calibri"/>
                <w:color w:val="1F2937"/>
                <w:sz w:val="18"/>
              </w:rPr>
              <w:t>2 points: any well-formed future-arrangement question, e.g., What time are you leaving tomorrow? Award 1 for question form and 1 for a future time expression.</w:t>
            </w:r>
          </w:p>
        </w:tc>
      </w:tr>
    </w:tbl>
    <w:p>
      <w:pPr>
        <w:pStyle w:val="Heading1"/>
        <w:keepNext/>
      </w:pPr>
      <w:r>
        <w:rPr>
          <w:rFonts w:ascii="Calibri" w:hAnsi="Calibri"/>
          <w:b/>
          <w:color w:val="2E74B5"/>
          <w:sz w:val="32"/>
        </w:rPr>
        <w:t>C  INVITE &amp; MAKE AN ARRANGEMENT</w:t>
      </w:r>
      <w:r>
        <w:rPr>
          <w:rFonts w:ascii="Calibri" w:hAnsi="Calibri"/>
          <w:b/>
          <w:color w:val="1F6F78"/>
          <w:sz w:val="19"/>
        </w:rPr>
        <w:t xml:space="preserve">   8 points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20"/>
        <w:gridCol w:w="8040"/>
      </w:tblGrid>
      <w:tr>
        <w:trPr>
          <w:tblHeader w:val="true"/>
          <w:cantSplit w:val="true"/>
        </w:trPr>
        <w:tc>
          <w:tcPr>
            <w:tcW w:type="dxa" w:w="1320"/>
            <w:tcMar>
              <w:top w:w="80" w:type="dxa"/>
              <w:start w:w="120" w:type="dxa"/>
              <w:bottom w:w="80" w:type="dxa"/>
              <w:end w:w="120" w:type="dxa"/>
            </w:tcMar>
            <w:vAlign w:val="center"/>
            <w:shd w:fill="17365D"/>
          </w:tcPr>
          <w:p>
            <w:r>
              <w:rPr>
                <w:rFonts w:ascii="Calibri" w:hAnsi="Calibri"/>
                <w:b/>
                <w:color w:val="FFFFFF"/>
                <w:sz w:val="19"/>
              </w:rPr>
              <w:t>Item</w:t>
            </w:r>
          </w:p>
        </w:tc>
        <w:tc>
          <w:tcPr>
            <w:tcW w:type="dxa" w:w="8040"/>
            <w:tcMar>
              <w:top w:w="80" w:type="dxa"/>
              <w:start w:w="120" w:type="dxa"/>
              <w:bottom w:w="80" w:type="dxa"/>
              <w:end w:w="120" w:type="dxa"/>
            </w:tcMar>
            <w:vAlign w:val="center"/>
            <w:shd w:fill="17365D"/>
          </w:tcPr>
          <w:p>
            <w:r>
              <w:rPr>
                <w:rFonts w:ascii="Calibri" w:hAnsi="Calibri"/>
                <w:b/>
                <w:color w:val="FFFFFF"/>
                <w:sz w:val="19"/>
              </w:rPr>
              <w:t>Answer / scoring guidance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19</w:t>
            </w:r>
          </w:p>
        </w:tc>
        <w:tc>
          <w:tcPr>
            <w:tcW w:type="dxa" w:w="8040"/>
            <w:tcMar>
              <w:top w:w="80" w:type="dxa"/>
              <w:start w:w="120" w:type="dxa"/>
              <w:bottom w:w="80" w:type="dxa"/>
              <w:end w:w="120" w:type="dxa"/>
            </w:tcMar>
            <w:vAlign w:val="center"/>
          </w:tcPr>
          <w:p>
            <w:r>
              <w:rPr>
                <w:rFonts w:ascii="Calibri" w:hAnsi="Calibri"/>
                <w:color w:val="1F2937"/>
                <w:sz w:val="18"/>
              </w:rPr>
              <w:t>Sorry, I can't.</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20</w:t>
            </w:r>
          </w:p>
        </w:tc>
        <w:tc>
          <w:tcPr>
            <w:tcW w:type="dxa" w:w="8040"/>
            <w:tcMar>
              <w:top w:w="80" w:type="dxa"/>
              <w:start w:w="120" w:type="dxa"/>
              <w:bottom w:w="80" w:type="dxa"/>
              <w:end w:w="120" w:type="dxa"/>
            </w:tcMar>
            <w:vAlign w:val="center"/>
          </w:tcPr>
          <w:p>
            <w:r>
              <w:rPr>
                <w:rFonts w:ascii="Calibri" w:hAnsi="Calibri"/>
                <w:color w:val="1F2937"/>
                <w:sz w:val="18"/>
              </w:rPr>
              <w:t>What a bummer!</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21</w:t>
            </w:r>
          </w:p>
        </w:tc>
        <w:tc>
          <w:tcPr>
            <w:tcW w:type="dxa" w:w="8040"/>
            <w:tcMar>
              <w:top w:w="80" w:type="dxa"/>
              <w:start w:w="120" w:type="dxa"/>
              <w:bottom w:w="80" w:type="dxa"/>
              <w:end w:w="120" w:type="dxa"/>
            </w:tcMar>
            <w:vAlign w:val="center"/>
          </w:tcPr>
          <w:p>
            <w:r>
              <w:rPr>
                <w:rFonts w:ascii="Calibri" w:hAnsi="Calibri"/>
                <w:color w:val="1F2937"/>
                <w:sz w:val="18"/>
              </w:rPr>
              <w:t>Would you like to</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22</w:t>
            </w:r>
          </w:p>
        </w:tc>
        <w:tc>
          <w:tcPr>
            <w:tcW w:type="dxa" w:w="8040"/>
            <w:tcMar>
              <w:top w:w="80" w:type="dxa"/>
              <w:start w:w="120" w:type="dxa"/>
              <w:bottom w:w="80" w:type="dxa"/>
              <w:end w:w="120" w:type="dxa"/>
            </w:tcMar>
            <w:vAlign w:val="center"/>
          </w:tcPr>
          <w:p>
            <w:r>
              <w:rPr>
                <w:rFonts w:ascii="Calibri" w:hAnsi="Calibri"/>
                <w:color w:val="1F2937"/>
                <w:sz w:val="18"/>
              </w:rPr>
              <w:t>That sounds great.</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23</w:t>
            </w:r>
          </w:p>
        </w:tc>
        <w:tc>
          <w:tcPr>
            <w:tcW w:type="dxa" w:w="8040"/>
            <w:tcMar>
              <w:top w:w="80" w:type="dxa"/>
              <w:start w:w="120" w:type="dxa"/>
              <w:bottom w:w="80" w:type="dxa"/>
              <w:end w:w="120" w:type="dxa"/>
            </w:tcMar>
            <w:vAlign w:val="center"/>
          </w:tcPr>
          <w:p>
            <w:r>
              <w:rPr>
                <w:rFonts w:ascii="Calibri" w:hAnsi="Calibri"/>
                <w:color w:val="1F2937"/>
                <w:sz w:val="18"/>
              </w:rPr>
              <w:t>How about</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24</w:t>
            </w:r>
          </w:p>
        </w:tc>
        <w:tc>
          <w:tcPr>
            <w:tcW w:type="dxa" w:w="8040"/>
            <w:tcMar>
              <w:top w:w="80" w:type="dxa"/>
              <w:start w:w="120" w:type="dxa"/>
              <w:bottom w:w="80" w:type="dxa"/>
              <w:end w:w="120" w:type="dxa"/>
            </w:tcMar>
            <w:vAlign w:val="center"/>
          </w:tcPr>
          <w:p>
            <w:r>
              <w:rPr>
                <w:rFonts w:ascii="Calibri" w:hAnsi="Calibri"/>
                <w:color w:val="1F2937"/>
                <w:sz w:val="18"/>
              </w:rPr>
              <w:t>Let's meet</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25</w:t>
            </w:r>
          </w:p>
        </w:tc>
        <w:tc>
          <w:tcPr>
            <w:tcW w:type="dxa" w:w="8040"/>
            <w:tcMar>
              <w:top w:w="80" w:type="dxa"/>
              <w:start w:w="120" w:type="dxa"/>
              <w:bottom w:w="80" w:type="dxa"/>
              <w:end w:w="120" w:type="dxa"/>
            </w:tcMar>
            <w:vAlign w:val="center"/>
          </w:tcPr>
          <w:p>
            <w:r>
              <w:rPr>
                <w:rFonts w:ascii="Calibri" w:hAnsi="Calibri"/>
                <w:color w:val="1F2937"/>
                <w:sz w:val="18"/>
              </w:rPr>
              <w:t>They are watching a movie on Sunday at 4:00.</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26</w:t>
            </w:r>
          </w:p>
        </w:tc>
        <w:tc>
          <w:tcPr>
            <w:tcW w:type="dxa" w:w="8040"/>
            <w:tcMar>
              <w:top w:w="80" w:type="dxa"/>
              <w:start w:w="120" w:type="dxa"/>
              <w:bottom w:w="80" w:type="dxa"/>
              <w:end w:w="120" w:type="dxa"/>
            </w:tcMar>
            <w:vAlign w:val="center"/>
          </w:tcPr>
          <w:p>
            <w:r>
              <w:rPr>
                <w:rFonts w:ascii="Calibri" w:hAnsi="Calibri"/>
                <w:color w:val="1F2937"/>
                <w:sz w:val="18"/>
              </w:rPr>
              <w:t>They are meeting outside the movie theater.</w:t>
            </w:r>
          </w:p>
        </w:tc>
      </w:tr>
    </w:tbl>
    <w:p>
      <w:r>
        <w:br w:type="page"/>
      </w:r>
    </w:p>
    <w:p>
      <w:pPr>
        <w:pStyle w:val="Heading1"/>
        <w:keepNext/>
      </w:pPr>
      <w:r>
        <w:rPr>
          <w:rFonts w:ascii="Calibri" w:hAnsi="Calibri"/>
          <w:b/>
          <w:color w:val="2E74B5"/>
          <w:sz w:val="32"/>
        </w:rPr>
        <w:t>D  READING: A WEEKEND BLOG</w:t>
      </w:r>
      <w:r>
        <w:rPr>
          <w:rFonts w:ascii="Calibri" w:hAnsi="Calibri"/>
          <w:b/>
          <w:color w:val="1F6F78"/>
          <w:sz w:val="19"/>
        </w:rPr>
        <w:t xml:space="preserve">   10 points</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20"/>
        <w:gridCol w:w="8040"/>
      </w:tblGrid>
      <w:tr>
        <w:trPr>
          <w:tblHeader w:val="true"/>
          <w:cantSplit w:val="true"/>
        </w:trPr>
        <w:tc>
          <w:tcPr>
            <w:tcW w:type="dxa" w:w="1320"/>
            <w:tcMar>
              <w:top w:w="80" w:type="dxa"/>
              <w:start w:w="120" w:type="dxa"/>
              <w:bottom w:w="80" w:type="dxa"/>
              <w:end w:w="120" w:type="dxa"/>
            </w:tcMar>
            <w:vAlign w:val="center"/>
            <w:shd w:fill="17365D"/>
          </w:tcPr>
          <w:p>
            <w:r>
              <w:rPr>
                <w:rFonts w:ascii="Calibri" w:hAnsi="Calibri"/>
                <w:b/>
                <w:color w:val="FFFFFF"/>
                <w:sz w:val="19"/>
              </w:rPr>
              <w:t>Item</w:t>
            </w:r>
          </w:p>
        </w:tc>
        <w:tc>
          <w:tcPr>
            <w:tcW w:type="dxa" w:w="8040"/>
            <w:tcMar>
              <w:top w:w="80" w:type="dxa"/>
              <w:start w:w="120" w:type="dxa"/>
              <w:bottom w:w="80" w:type="dxa"/>
              <w:end w:w="120" w:type="dxa"/>
            </w:tcMar>
            <w:vAlign w:val="center"/>
            <w:shd w:fill="17365D"/>
          </w:tcPr>
          <w:p>
            <w:r>
              <w:rPr>
                <w:rFonts w:ascii="Calibri" w:hAnsi="Calibri"/>
                <w:b/>
                <w:color w:val="FFFFFF"/>
                <w:sz w:val="19"/>
              </w:rPr>
              <w:t>Answer / scoring guidance</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27</w:t>
            </w:r>
          </w:p>
        </w:tc>
        <w:tc>
          <w:tcPr>
            <w:tcW w:type="dxa" w:w="8040"/>
            <w:tcMar>
              <w:top w:w="80" w:type="dxa"/>
              <w:start w:w="120" w:type="dxa"/>
              <w:bottom w:w="80" w:type="dxa"/>
              <w:end w:w="120" w:type="dxa"/>
            </w:tcMar>
            <w:vAlign w:val="center"/>
          </w:tcPr>
          <w:p>
            <w:r>
              <w:rPr>
                <w:rFonts w:ascii="Calibri" w:hAnsi="Calibri"/>
                <w:color w:val="1F2937"/>
                <w:sz w:val="18"/>
              </w:rPr>
              <w:t>The writer is in Samaná with the writer's cousin Elena.</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28</w:t>
            </w:r>
          </w:p>
        </w:tc>
        <w:tc>
          <w:tcPr>
            <w:tcW w:type="dxa" w:w="8040"/>
            <w:tcMar>
              <w:top w:w="80" w:type="dxa"/>
              <w:start w:w="120" w:type="dxa"/>
              <w:bottom w:w="80" w:type="dxa"/>
              <w:end w:w="120" w:type="dxa"/>
            </w:tcMar>
            <w:vAlign w:val="center"/>
          </w:tcPr>
          <w:p>
            <w:r>
              <w:rPr>
                <w:rFonts w:ascii="Calibri" w:hAnsi="Calibri"/>
                <w:color w:val="1F2937"/>
                <w:sz w:val="18"/>
              </w:rPr>
              <w:t>Elena is taking photos near the water, and the writer is writing the blog post at a café.</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29</w:t>
            </w:r>
          </w:p>
        </w:tc>
        <w:tc>
          <w:tcPr>
            <w:tcW w:type="dxa" w:w="8040"/>
            <w:tcMar>
              <w:top w:w="80" w:type="dxa"/>
              <w:start w:w="120" w:type="dxa"/>
              <w:bottom w:w="80" w:type="dxa"/>
              <w:end w:w="120" w:type="dxa"/>
            </w:tcMar>
            <w:vAlign w:val="center"/>
          </w:tcPr>
          <w:p>
            <w:r>
              <w:rPr>
                <w:rFonts w:ascii="Calibri" w:hAnsi="Calibri"/>
                <w:color w:val="1F2937"/>
                <w:sz w:val="18"/>
              </w:rPr>
              <w:t>Any two: visiting Los Haitises National Park; meeting cousins at 4:00 outside the museum; having lunch together on Sunday; returning home; visiting the museum if the boat tour is canceled.</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30</w:t>
            </w:r>
          </w:p>
        </w:tc>
        <w:tc>
          <w:tcPr>
            <w:tcW w:type="dxa" w:w="8040"/>
            <w:tcMar>
              <w:top w:w="80" w:type="dxa"/>
              <w:start w:w="120" w:type="dxa"/>
              <w:bottom w:w="80" w:type="dxa"/>
              <w:end w:w="120" w:type="dxa"/>
            </w:tcMar>
            <w:vAlign w:val="center"/>
          </w:tcPr>
          <w:p>
            <w:r>
              <w:rPr>
                <w:rFonts w:ascii="Calibri" w:hAnsi="Calibri"/>
                <w:color w:val="1F2937"/>
                <w:sz w:val="18"/>
              </w:rPr>
              <w:t>The tour might be canceled because the forecast says it may be stormy.</w:t>
            </w:r>
          </w:p>
        </w:tc>
      </w:tr>
      <w:tr>
        <w:trPr>
          <w:cantSplit w:val="true"/>
        </w:trPr>
        <w:tc>
          <w:tcPr>
            <w:tcW w:type="dxa" w:w="1320"/>
            <w:tcMar>
              <w:top w:w="80" w:type="dxa"/>
              <w:start w:w="120" w:type="dxa"/>
              <w:bottom w:w="80" w:type="dxa"/>
              <w:end w:w="120" w:type="dxa"/>
            </w:tcMar>
            <w:vAlign w:val="center"/>
          </w:tcPr>
          <w:p>
            <w:pPr>
              <w:jc w:val="center"/>
            </w:pPr>
            <w:r>
              <w:rPr>
                <w:rFonts w:ascii="Calibri" w:hAnsi="Calibri"/>
                <w:b/>
                <w:color w:val="17365D"/>
                <w:sz w:val="18"/>
              </w:rPr>
              <w:t>31</w:t>
            </w:r>
          </w:p>
        </w:tc>
        <w:tc>
          <w:tcPr>
            <w:tcW w:type="dxa" w:w="8040"/>
            <w:tcMar>
              <w:top w:w="80" w:type="dxa"/>
              <w:start w:w="120" w:type="dxa"/>
              <w:bottom w:w="80" w:type="dxa"/>
              <w:end w:w="120" w:type="dxa"/>
            </w:tcMar>
            <w:vAlign w:val="center"/>
          </w:tcPr>
          <w:p>
            <w:r>
              <w:rPr>
                <w:rFonts w:ascii="Calibri" w:hAnsi="Calibri"/>
                <w:color w:val="1F2937"/>
                <w:sz w:val="18"/>
              </w:rPr>
              <w:t>The backup plan is to visit the museum. The connector is However.</w:t>
            </w:r>
          </w:p>
        </w:tc>
      </w:tr>
    </w:tbl>
    <w:p>
      <w:pPr>
        <w:pStyle w:val="Heading1"/>
        <w:keepNext/>
      </w:pPr>
      <w:r>
        <w:rPr>
          <w:rFonts w:ascii="Calibri" w:hAnsi="Calibri"/>
          <w:b/>
          <w:color w:val="2E74B5"/>
          <w:sz w:val="32"/>
        </w:rPr>
        <w:t>E  WRITING RUBRIC</w:t>
      </w:r>
      <w:r>
        <w:rPr>
          <w:rFonts w:ascii="Calibri" w:hAnsi="Calibri"/>
          <w:b/>
          <w:color w:val="1F6F78"/>
          <w:sz w:val="19"/>
        </w:rPr>
        <w:t xml:space="preserve">   12 points</w:t>
      </w:r>
    </w:p>
    <w:p>
      <w:pPr>
        <w:keepNext/>
        <w:spacing w:after="140"/>
      </w:pPr>
      <w:r>
        <w:rPr>
          <w:rFonts w:ascii="Calibri" w:hAnsi="Calibri"/>
          <w:i/>
          <w:color w:val="667085"/>
          <w:sz w:val="21"/>
        </w:rPr>
        <w:t>Score each criterion from 0 to 2. Give brief, specific feedback.</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60"/>
        <w:gridCol w:w="2400"/>
        <w:gridCol w:w="2400"/>
        <w:gridCol w:w="2400"/>
      </w:tblGrid>
      <w:tr>
        <w:trPr>
          <w:tblHeader w:val="true"/>
          <w:cantSplit w:val="true"/>
        </w:trPr>
        <w:tc>
          <w:tcPr>
            <w:tcW w:type="dxa" w:w="2160"/>
            <w:tcMar>
              <w:top w:w="80" w:type="dxa"/>
              <w:start w:w="120" w:type="dxa"/>
              <w:bottom w:w="80" w:type="dxa"/>
              <w:end w:w="120" w:type="dxa"/>
            </w:tcMar>
            <w:vAlign w:val="center"/>
            <w:shd w:fill="17365D"/>
          </w:tcPr>
          <w:p>
            <w:r>
              <w:rPr>
                <w:rFonts w:ascii="Calibri" w:hAnsi="Calibri"/>
                <w:b/>
                <w:color w:val="FFFFFF"/>
                <w:sz w:val="17"/>
              </w:rPr>
              <w:t>Criterion</w:t>
            </w:r>
          </w:p>
        </w:tc>
        <w:tc>
          <w:tcPr>
            <w:tcW w:type="dxa" w:w="2400"/>
            <w:tcMar>
              <w:top w:w="80" w:type="dxa"/>
              <w:start w:w="120" w:type="dxa"/>
              <w:bottom w:w="80" w:type="dxa"/>
              <w:end w:w="120" w:type="dxa"/>
            </w:tcMar>
            <w:vAlign w:val="center"/>
            <w:shd w:fill="17365D"/>
          </w:tcPr>
          <w:p>
            <w:r>
              <w:rPr>
                <w:rFonts w:ascii="Calibri" w:hAnsi="Calibri"/>
                <w:b/>
                <w:color w:val="FFFFFF"/>
                <w:sz w:val="17"/>
              </w:rPr>
              <w:t>2 — Meets</w:t>
            </w:r>
          </w:p>
        </w:tc>
        <w:tc>
          <w:tcPr>
            <w:tcW w:type="dxa" w:w="2400"/>
            <w:tcMar>
              <w:top w:w="80" w:type="dxa"/>
              <w:start w:w="120" w:type="dxa"/>
              <w:bottom w:w="80" w:type="dxa"/>
              <w:end w:w="120" w:type="dxa"/>
            </w:tcMar>
            <w:vAlign w:val="center"/>
            <w:shd w:fill="17365D"/>
          </w:tcPr>
          <w:p>
            <w:r>
              <w:rPr>
                <w:rFonts w:ascii="Calibri" w:hAnsi="Calibri"/>
                <w:b/>
                <w:color w:val="FFFFFF"/>
                <w:sz w:val="17"/>
              </w:rPr>
              <w:t>1 — Developing</w:t>
            </w:r>
          </w:p>
        </w:tc>
        <w:tc>
          <w:tcPr>
            <w:tcW w:type="dxa" w:w="2400"/>
            <w:tcMar>
              <w:top w:w="80" w:type="dxa"/>
              <w:start w:w="120" w:type="dxa"/>
              <w:bottom w:w="80" w:type="dxa"/>
              <w:end w:w="120" w:type="dxa"/>
            </w:tcMar>
            <w:vAlign w:val="center"/>
            <w:shd w:fill="17365D"/>
          </w:tcPr>
          <w:p>
            <w:r>
              <w:rPr>
                <w:rFonts w:ascii="Calibri" w:hAnsi="Calibri"/>
                <w:b/>
                <w:color w:val="FFFFFF"/>
                <w:sz w:val="17"/>
              </w:rPr>
              <w:t>0 — Not shown</w:t>
            </w:r>
          </w:p>
        </w:tc>
      </w:tr>
      <w:tr>
        <w:trPr>
          <w:cantSplit w:val="true"/>
        </w:trPr>
        <w:tc>
          <w:tcPr>
            <w:tcW w:type="dxa" w:w="2160"/>
            <w:tcMar>
              <w:top w:w="90" w:type="dxa"/>
              <w:start w:w="120" w:type="dxa"/>
              <w:bottom w:w="90" w:type="dxa"/>
              <w:end w:w="120" w:type="dxa"/>
            </w:tcMar>
          </w:tcPr>
          <w:p>
            <w:r>
              <w:rPr>
                <w:rFonts w:ascii="Calibri" w:hAnsi="Calibri"/>
                <w:b/>
                <w:color w:val="1F2937"/>
                <w:sz w:val="16"/>
              </w:rPr>
              <w:t>Introduction</w:t>
            </w:r>
          </w:p>
        </w:tc>
        <w:tc>
          <w:tcPr>
            <w:tcW w:type="dxa" w:w="2400"/>
            <w:tcMar>
              <w:top w:w="90" w:type="dxa"/>
              <w:start w:w="120" w:type="dxa"/>
              <w:bottom w:w="90" w:type="dxa"/>
              <w:end w:w="120" w:type="dxa"/>
            </w:tcMar>
          </w:tcPr>
          <w:p>
            <w:r>
              <w:rPr>
                <w:rFonts w:ascii="Calibri" w:hAnsi="Calibri"/>
                <w:b w:val="0"/>
                <w:color w:val="1F2937"/>
                <w:sz w:val="16"/>
              </w:rPr>
              <w:t>Clear place and purpose</w:t>
            </w:r>
          </w:p>
        </w:tc>
        <w:tc>
          <w:tcPr>
            <w:tcW w:type="dxa" w:w="2400"/>
            <w:tcMar>
              <w:top w:w="90" w:type="dxa"/>
              <w:start w:w="120" w:type="dxa"/>
              <w:bottom w:w="90" w:type="dxa"/>
              <w:end w:w="120" w:type="dxa"/>
            </w:tcMar>
          </w:tcPr>
          <w:p>
            <w:r>
              <w:rPr>
                <w:rFonts w:ascii="Calibri" w:hAnsi="Calibri"/>
                <w:b w:val="0"/>
                <w:color w:val="1F2937"/>
                <w:sz w:val="16"/>
              </w:rPr>
              <w:t>One detail is unclear</w:t>
            </w:r>
          </w:p>
        </w:tc>
        <w:tc>
          <w:tcPr>
            <w:tcW w:type="dxa" w:w="2400"/>
            <w:tcMar>
              <w:top w:w="90" w:type="dxa"/>
              <w:start w:w="120" w:type="dxa"/>
              <w:bottom w:w="90" w:type="dxa"/>
              <w:end w:w="120" w:type="dxa"/>
            </w:tcMar>
          </w:tcPr>
          <w:p>
            <w:r>
              <w:rPr>
                <w:rFonts w:ascii="Calibri" w:hAnsi="Calibri"/>
                <w:b w:val="0"/>
                <w:color w:val="1F2937"/>
                <w:sz w:val="16"/>
              </w:rPr>
              <w:t>No clear introduction</w:t>
            </w:r>
          </w:p>
        </w:tc>
      </w:tr>
      <w:tr>
        <w:trPr>
          <w:cantSplit w:val="true"/>
        </w:trPr>
        <w:tc>
          <w:tcPr>
            <w:tcW w:type="dxa" w:w="2160"/>
            <w:tcMar>
              <w:top w:w="90" w:type="dxa"/>
              <w:start w:w="120" w:type="dxa"/>
              <w:bottom w:w="90" w:type="dxa"/>
              <w:end w:w="120" w:type="dxa"/>
            </w:tcMar>
          </w:tcPr>
          <w:p>
            <w:r>
              <w:rPr>
                <w:rFonts w:ascii="Calibri" w:hAnsi="Calibri"/>
                <w:b/>
                <w:color w:val="1F2937"/>
                <w:sz w:val="16"/>
              </w:rPr>
              <w:t>Action now</w:t>
            </w:r>
          </w:p>
        </w:tc>
        <w:tc>
          <w:tcPr>
            <w:tcW w:type="dxa" w:w="2400"/>
            <w:tcMar>
              <w:top w:w="90" w:type="dxa"/>
              <w:start w:w="120" w:type="dxa"/>
              <w:bottom w:w="90" w:type="dxa"/>
              <w:end w:w="120" w:type="dxa"/>
            </w:tcMar>
          </w:tcPr>
          <w:p>
            <w:r>
              <w:rPr>
                <w:rFonts w:ascii="Calibri" w:hAnsi="Calibri"/>
                <w:b w:val="0"/>
                <w:color w:val="1F2937"/>
                <w:sz w:val="16"/>
              </w:rPr>
              <w:t>Accurate progressive action happening now</w:t>
            </w:r>
          </w:p>
        </w:tc>
        <w:tc>
          <w:tcPr>
            <w:tcW w:type="dxa" w:w="2400"/>
            <w:tcMar>
              <w:top w:w="90" w:type="dxa"/>
              <w:start w:w="120" w:type="dxa"/>
              <w:bottom w:w="90" w:type="dxa"/>
              <w:end w:w="120" w:type="dxa"/>
            </w:tcMar>
          </w:tcPr>
          <w:p>
            <w:r>
              <w:rPr>
                <w:rFonts w:ascii="Calibri" w:hAnsi="Calibri"/>
                <w:b w:val="0"/>
                <w:color w:val="1F2937"/>
                <w:sz w:val="16"/>
              </w:rPr>
              <w:t>Meaning is clear but form has an error</w:t>
            </w:r>
          </w:p>
        </w:tc>
        <w:tc>
          <w:tcPr>
            <w:tcW w:type="dxa" w:w="2400"/>
            <w:tcMar>
              <w:top w:w="90" w:type="dxa"/>
              <w:start w:w="120" w:type="dxa"/>
              <w:bottom w:w="90" w:type="dxa"/>
              <w:end w:w="120" w:type="dxa"/>
            </w:tcMar>
          </w:tcPr>
          <w:p>
            <w:r>
              <w:rPr>
                <w:rFonts w:ascii="Calibri" w:hAnsi="Calibri"/>
                <w:b w:val="0"/>
                <w:color w:val="1F2937"/>
                <w:sz w:val="16"/>
              </w:rPr>
              <w:t>Not included</w:t>
            </w:r>
          </w:p>
        </w:tc>
      </w:tr>
      <w:tr>
        <w:trPr>
          <w:cantSplit w:val="true"/>
        </w:trPr>
        <w:tc>
          <w:tcPr>
            <w:tcW w:type="dxa" w:w="2160"/>
            <w:tcMar>
              <w:top w:w="90" w:type="dxa"/>
              <w:start w:w="120" w:type="dxa"/>
              <w:bottom w:w="90" w:type="dxa"/>
              <w:end w:w="120" w:type="dxa"/>
            </w:tcMar>
          </w:tcPr>
          <w:p>
            <w:r>
              <w:rPr>
                <w:rFonts w:ascii="Calibri" w:hAnsi="Calibri"/>
                <w:b/>
                <w:color w:val="1F2937"/>
                <w:sz w:val="16"/>
              </w:rPr>
              <w:t>Future plans</w:t>
            </w:r>
          </w:p>
        </w:tc>
        <w:tc>
          <w:tcPr>
            <w:tcW w:type="dxa" w:w="2400"/>
            <w:tcMar>
              <w:top w:w="90" w:type="dxa"/>
              <w:start w:w="120" w:type="dxa"/>
              <w:bottom w:w="90" w:type="dxa"/>
              <w:end w:w="120" w:type="dxa"/>
            </w:tcMar>
          </w:tcPr>
          <w:p>
            <w:r>
              <w:rPr>
                <w:rFonts w:ascii="Calibri" w:hAnsi="Calibri"/>
                <w:b w:val="0"/>
                <w:color w:val="1F2937"/>
                <w:sz w:val="16"/>
              </w:rPr>
              <w:t>Two arranged plans with time expressions</w:t>
            </w:r>
          </w:p>
        </w:tc>
        <w:tc>
          <w:tcPr>
            <w:tcW w:type="dxa" w:w="2400"/>
            <w:tcMar>
              <w:top w:w="90" w:type="dxa"/>
              <w:start w:w="120" w:type="dxa"/>
              <w:bottom w:w="90" w:type="dxa"/>
              <w:end w:w="120" w:type="dxa"/>
            </w:tcMar>
          </w:tcPr>
          <w:p>
            <w:r>
              <w:rPr>
                <w:rFonts w:ascii="Calibri" w:hAnsi="Calibri"/>
                <w:b w:val="0"/>
                <w:color w:val="1F2937"/>
                <w:sz w:val="16"/>
              </w:rPr>
              <w:t>Only one complete plan or weak time detail</w:t>
            </w:r>
          </w:p>
        </w:tc>
        <w:tc>
          <w:tcPr>
            <w:tcW w:type="dxa" w:w="2400"/>
            <w:tcMar>
              <w:top w:w="90" w:type="dxa"/>
              <w:start w:w="120" w:type="dxa"/>
              <w:bottom w:w="90" w:type="dxa"/>
              <w:end w:w="120" w:type="dxa"/>
            </w:tcMar>
          </w:tcPr>
          <w:p>
            <w:r>
              <w:rPr>
                <w:rFonts w:ascii="Calibri" w:hAnsi="Calibri"/>
                <w:b w:val="0"/>
                <w:color w:val="1F2937"/>
                <w:sz w:val="16"/>
              </w:rPr>
              <w:t>No arranged future plan</w:t>
            </w:r>
          </w:p>
        </w:tc>
      </w:tr>
      <w:tr>
        <w:trPr>
          <w:cantSplit w:val="true"/>
        </w:trPr>
        <w:tc>
          <w:tcPr>
            <w:tcW w:type="dxa" w:w="2160"/>
            <w:tcMar>
              <w:top w:w="90" w:type="dxa"/>
              <w:start w:w="120" w:type="dxa"/>
              <w:bottom w:w="90" w:type="dxa"/>
              <w:end w:w="120" w:type="dxa"/>
            </w:tcMar>
          </w:tcPr>
          <w:p>
            <w:r>
              <w:rPr>
                <w:rFonts w:ascii="Calibri" w:hAnsi="Calibri"/>
                <w:b/>
                <w:color w:val="1F2937"/>
                <w:sz w:val="16"/>
              </w:rPr>
              <w:t>Adjectives</w:t>
            </w:r>
          </w:p>
        </w:tc>
        <w:tc>
          <w:tcPr>
            <w:tcW w:type="dxa" w:w="2400"/>
            <w:tcMar>
              <w:top w:w="90" w:type="dxa"/>
              <w:start w:w="120" w:type="dxa"/>
              <w:bottom w:w="90" w:type="dxa"/>
              <w:end w:w="120" w:type="dxa"/>
            </w:tcMar>
          </w:tcPr>
          <w:p>
            <w:r>
              <w:rPr>
                <w:rFonts w:ascii="Calibri" w:hAnsi="Calibri"/>
                <w:b w:val="0"/>
                <w:color w:val="1F2937"/>
                <w:sz w:val="16"/>
              </w:rPr>
              <w:t>Three appropriate adjectives</w:t>
            </w:r>
          </w:p>
        </w:tc>
        <w:tc>
          <w:tcPr>
            <w:tcW w:type="dxa" w:w="2400"/>
            <w:tcMar>
              <w:top w:w="90" w:type="dxa"/>
              <w:start w:w="120" w:type="dxa"/>
              <w:bottom w:w="90" w:type="dxa"/>
              <w:end w:w="120" w:type="dxa"/>
            </w:tcMar>
          </w:tcPr>
          <w:p>
            <w:r>
              <w:rPr>
                <w:rFonts w:ascii="Calibri" w:hAnsi="Calibri"/>
                <w:b w:val="0"/>
                <w:color w:val="1F2937"/>
                <w:sz w:val="16"/>
              </w:rPr>
              <w:t>One or two adjectives</w:t>
            </w:r>
          </w:p>
        </w:tc>
        <w:tc>
          <w:tcPr>
            <w:tcW w:type="dxa" w:w="2400"/>
            <w:tcMar>
              <w:top w:w="90" w:type="dxa"/>
              <w:start w:w="120" w:type="dxa"/>
              <w:bottom w:w="90" w:type="dxa"/>
              <w:end w:w="120" w:type="dxa"/>
            </w:tcMar>
          </w:tcPr>
          <w:p>
            <w:r>
              <w:rPr>
                <w:rFonts w:ascii="Calibri" w:hAnsi="Calibri"/>
                <w:b w:val="0"/>
                <w:color w:val="1F2937"/>
                <w:sz w:val="16"/>
              </w:rPr>
              <w:t>No useful adjectives</w:t>
            </w:r>
          </w:p>
        </w:tc>
      </w:tr>
      <w:tr>
        <w:trPr>
          <w:cantSplit w:val="true"/>
        </w:trPr>
        <w:tc>
          <w:tcPr>
            <w:tcW w:type="dxa" w:w="2160"/>
            <w:tcMar>
              <w:top w:w="90" w:type="dxa"/>
              <w:start w:w="120" w:type="dxa"/>
              <w:bottom w:w="90" w:type="dxa"/>
              <w:end w:w="120" w:type="dxa"/>
            </w:tcMar>
          </w:tcPr>
          <w:p>
            <w:r>
              <w:rPr>
                <w:rFonts w:ascii="Calibri" w:hAnsi="Calibri"/>
                <w:b/>
                <w:color w:val="1F2937"/>
                <w:sz w:val="16"/>
              </w:rPr>
              <w:t>Connector</w:t>
            </w:r>
          </w:p>
        </w:tc>
        <w:tc>
          <w:tcPr>
            <w:tcW w:type="dxa" w:w="2400"/>
            <w:tcMar>
              <w:top w:w="90" w:type="dxa"/>
              <w:start w:w="120" w:type="dxa"/>
              <w:bottom w:w="90" w:type="dxa"/>
              <w:end w:w="120" w:type="dxa"/>
            </w:tcMar>
          </w:tcPr>
          <w:p>
            <w:r>
              <w:rPr>
                <w:rFonts w:ascii="Calibri" w:hAnsi="Calibri"/>
                <w:b w:val="0"/>
                <w:color w:val="1F2937"/>
                <w:sz w:val="16"/>
              </w:rPr>
              <w:t>Connector is accurate and logical</w:t>
            </w:r>
          </w:p>
        </w:tc>
        <w:tc>
          <w:tcPr>
            <w:tcW w:type="dxa" w:w="2400"/>
            <w:tcMar>
              <w:top w:w="90" w:type="dxa"/>
              <w:start w:w="120" w:type="dxa"/>
              <w:bottom w:w="90" w:type="dxa"/>
              <w:end w:w="120" w:type="dxa"/>
            </w:tcMar>
          </w:tcPr>
          <w:p>
            <w:r>
              <w:rPr>
                <w:rFonts w:ascii="Calibri" w:hAnsi="Calibri"/>
                <w:b w:val="0"/>
                <w:color w:val="1F2937"/>
                <w:sz w:val="16"/>
              </w:rPr>
              <w:t>Connector is attempted but awkward</w:t>
            </w:r>
          </w:p>
        </w:tc>
        <w:tc>
          <w:tcPr>
            <w:tcW w:type="dxa" w:w="2400"/>
            <w:tcMar>
              <w:top w:w="90" w:type="dxa"/>
              <w:start w:w="120" w:type="dxa"/>
              <w:bottom w:w="90" w:type="dxa"/>
              <w:end w:w="120" w:type="dxa"/>
            </w:tcMar>
          </w:tcPr>
          <w:p>
            <w:r>
              <w:rPr>
                <w:rFonts w:ascii="Calibri" w:hAnsi="Calibri"/>
                <w:b w:val="0"/>
                <w:color w:val="1F2937"/>
                <w:sz w:val="16"/>
              </w:rPr>
              <w:t>No connector</w:t>
            </w:r>
          </w:p>
        </w:tc>
      </w:tr>
      <w:tr>
        <w:trPr>
          <w:cantSplit w:val="true"/>
        </w:trPr>
        <w:tc>
          <w:tcPr>
            <w:tcW w:type="dxa" w:w="2160"/>
            <w:tcMar>
              <w:top w:w="90" w:type="dxa"/>
              <w:start w:w="120" w:type="dxa"/>
              <w:bottom w:w="90" w:type="dxa"/>
              <w:end w:w="120" w:type="dxa"/>
            </w:tcMar>
          </w:tcPr>
          <w:p>
            <w:r>
              <w:rPr>
                <w:rFonts w:ascii="Calibri" w:hAnsi="Calibri"/>
                <w:b/>
                <w:color w:val="1F2937"/>
                <w:sz w:val="16"/>
              </w:rPr>
              <w:t>Accuracy &amp; organization</w:t>
            </w:r>
          </w:p>
        </w:tc>
        <w:tc>
          <w:tcPr>
            <w:tcW w:type="dxa" w:w="2400"/>
            <w:tcMar>
              <w:top w:w="90" w:type="dxa"/>
              <w:start w:w="120" w:type="dxa"/>
              <w:bottom w:w="90" w:type="dxa"/>
              <w:end w:w="120" w:type="dxa"/>
            </w:tcMar>
          </w:tcPr>
          <w:p>
            <w:r>
              <w:rPr>
                <w:rFonts w:ascii="Calibri" w:hAnsi="Calibri"/>
                <w:b w:val="0"/>
                <w:color w:val="1F2937"/>
                <w:sz w:val="16"/>
              </w:rPr>
              <w:t>70–90 words; two readable paragraphs; errors do not impede meaning</w:t>
            </w:r>
          </w:p>
        </w:tc>
        <w:tc>
          <w:tcPr>
            <w:tcW w:type="dxa" w:w="2400"/>
            <w:tcMar>
              <w:top w:w="90" w:type="dxa"/>
              <w:start w:w="120" w:type="dxa"/>
              <w:bottom w:w="90" w:type="dxa"/>
              <w:end w:w="120" w:type="dxa"/>
            </w:tcMar>
          </w:tcPr>
          <w:p>
            <w:r>
              <w:rPr>
                <w:rFonts w:ascii="Calibri" w:hAnsi="Calibri"/>
                <w:b w:val="0"/>
                <w:color w:val="1F2937"/>
                <w:sz w:val="16"/>
              </w:rPr>
              <w:t>Some organization or accuracy problems</w:t>
            </w:r>
          </w:p>
        </w:tc>
        <w:tc>
          <w:tcPr>
            <w:tcW w:type="dxa" w:w="2400"/>
            <w:tcMar>
              <w:top w:w="90" w:type="dxa"/>
              <w:start w:w="120" w:type="dxa"/>
              <w:bottom w:w="90" w:type="dxa"/>
              <w:end w:w="120" w:type="dxa"/>
            </w:tcMar>
          </w:tcPr>
          <w:p>
            <w:r>
              <w:rPr>
                <w:rFonts w:ascii="Calibri" w:hAnsi="Calibri"/>
                <w:b w:val="0"/>
                <w:color w:val="1F2937"/>
                <w:sz w:val="16"/>
              </w:rPr>
              <w:t>Too incomplete to assess</w:t>
            </w:r>
          </w:p>
        </w:tc>
      </w:tr>
    </w:tbl>
    <w:p>
      <w:pPr>
        <w:spacing w:before="160"/>
      </w:pPr>
      <w:r>
        <w:rPr>
          <w:rFonts w:ascii="Calibri" w:hAnsi="Calibri"/>
          <w:b/>
          <w:color w:val="667085"/>
          <w:sz w:val="18"/>
        </w:rPr>
        <w:t>Suggested interpretation: 45–50 = Strong mastery  |  38–44 = Ready with minor review  |  30–37 = Developing  |  Below 30 = Reteach priority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APEC English  |  Page </w:t>
    </w:r>
    <w:r>
      <w:rPr>
        <w:rFonts w:ascii="Calibri" w:hAnsi="Calibri"/>
        <w:color w:val="667085"/>
        <w:sz w:val="18"/>
      </w:rPr>
      <w:fldChar w:fldCharType="begin"/>
      <w:instrText xml:space="preserve">PAGE</w:instrText>
      <w:fldChar w:fldCharType="separate"/>
      <w:t>1</w:t>
      <w:fldChar w:fldCharType="end"/>
    </w:r>
    <w:r>
      <w:rPr>
        <w:rFonts w:ascii="Calibri" w:hAnsi="Calibri"/>
        <w:color w:val="667085"/>
        <w:sz w:val="18"/>
      </w:rPr>
      <w:t xml:space="preserve"> of </w:t>
    </w:r>
    <w:r>
      <w:rPr>
        <w:rFonts w:ascii="Calibri" w:hAnsi="Calibri"/>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UNIT 1 EVALUATION  |  MAKING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Question">
    <w:name w:val="Assessment Question"/>
    <w:basedOn w:val="Normal"/>
    <w:pPr>
      <w:keepLines/>
      <w:spacing w:after="60" w:line="259" w:lineRule="auto"/>
    </w:pPr>
    <w:rPr>
      <w:rFonts w:ascii="Calibri" w:hAnsi="Calibri"/>
      <w:sz w:val="21"/>
    </w:rPr>
  </w:style>
  <w:style w:type="paragraph" w:customStyle="1" w:styleId="AssessmentOptions">
    <w:name w:val="Assessment Options"/>
    <w:basedOn w:val="Normal"/>
    <w:pPr>
      <w:keepLines/>
      <w:spacing w:after="120" w:line="252" w:lineRule="auto"/>
      <w:ind w:left="346"/>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Making Plans — Evaluation Quiz</dc:title>
  <dc:subject>Weather, present tenses, future arrangements, invitations, reading and writing</dc:subject>
  <dc:creator>APEC English</dc:creator>
  <cp:keywords>Unit 1, Making Plans, English evaluation, A2</cp:keywords>
  <dc:description>generated by python-docx</dc:description>
  <cp:lastModifiedBy/>
  <cp:revision>1</cp:revision>
  <dcterms:created xsi:type="dcterms:W3CDTF">2013-12-23T23:15:00Z</dcterms:created>
  <dcterms:modified xsi:type="dcterms:W3CDTF">2013-12-23T23:15:00Z</dcterms:modified>
  <cp:category/>
</cp:coreProperties>
</file>