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598" w:rsidRPr="00FF0B82" w:rsidRDefault="00D7099F" w:rsidP="00562598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FF0B82">
        <w:rPr>
          <w:rFonts w:asciiTheme="minorHAnsi" w:hAnsiTheme="minorHAnsi" w:cstheme="minorHAnsi"/>
          <w:b/>
          <w:bCs/>
          <w:noProof/>
          <w:sz w:val="22"/>
          <w:szCs w:val="22"/>
          <w:lang w:val="en-IN" w:eastAsia="en-IN"/>
        </w:rPr>
        <w:drawing>
          <wp:inline distT="0" distB="0" distL="0" distR="0">
            <wp:extent cx="4924425" cy="1019175"/>
            <wp:effectExtent l="0" t="0" r="9525" b="9525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E1" w:rsidRPr="00FF0B82" w:rsidRDefault="001B6C83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SECOND</w:t>
      </w:r>
      <w:r w:rsidR="00D7099F" w:rsidRPr="00FF0B82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FB4DE4" w:rsidRPr="00FF0B82">
        <w:rPr>
          <w:rFonts w:asciiTheme="minorHAnsi" w:hAnsiTheme="minorHAnsi" w:cstheme="minorHAnsi"/>
          <w:b/>
          <w:bCs/>
          <w:sz w:val="22"/>
          <w:szCs w:val="22"/>
        </w:rPr>
        <w:t>SEMESTER 20</w:t>
      </w:r>
      <w:r w:rsidR="006A622B">
        <w:rPr>
          <w:rFonts w:asciiTheme="minorHAnsi" w:hAnsiTheme="minorHAnsi" w:cstheme="minorHAnsi"/>
          <w:b/>
          <w:bCs/>
          <w:sz w:val="22"/>
          <w:szCs w:val="22"/>
        </w:rPr>
        <w:t>22</w:t>
      </w:r>
      <w:r w:rsidR="000D661D" w:rsidRPr="00FF0B82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FB4DE4" w:rsidRPr="00FF0B82">
        <w:rPr>
          <w:rFonts w:asciiTheme="minorHAnsi" w:hAnsiTheme="minorHAnsi" w:cstheme="minorHAnsi"/>
          <w:b/>
          <w:bCs/>
          <w:sz w:val="22"/>
          <w:szCs w:val="22"/>
        </w:rPr>
        <w:t>-</w:t>
      </w:r>
      <w:r w:rsidR="000D661D" w:rsidRPr="00FF0B82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FB4DE4" w:rsidRPr="00FF0B82">
        <w:rPr>
          <w:rFonts w:asciiTheme="minorHAnsi" w:hAnsiTheme="minorHAnsi" w:cstheme="minorHAnsi"/>
          <w:b/>
          <w:bCs/>
          <w:sz w:val="22"/>
          <w:szCs w:val="22"/>
        </w:rPr>
        <w:t>20</w:t>
      </w:r>
      <w:r w:rsidR="006A622B">
        <w:rPr>
          <w:rFonts w:asciiTheme="minorHAnsi" w:hAnsiTheme="minorHAnsi" w:cstheme="minorHAnsi"/>
          <w:b/>
          <w:bCs/>
          <w:sz w:val="22"/>
          <w:szCs w:val="22"/>
        </w:rPr>
        <w:t>23</w:t>
      </w:r>
    </w:p>
    <w:p w:rsidR="00AD25E1" w:rsidRPr="00FF0B82" w:rsidRDefault="00AD25E1">
      <w:pPr>
        <w:pStyle w:val="Heading1"/>
        <w:jc w:val="center"/>
        <w:rPr>
          <w:rFonts w:asciiTheme="minorHAnsi" w:hAnsiTheme="minorHAnsi" w:cstheme="minorHAnsi"/>
          <w:sz w:val="22"/>
          <w:szCs w:val="22"/>
        </w:rPr>
      </w:pPr>
      <w:r w:rsidRPr="00FF0B82">
        <w:rPr>
          <w:rFonts w:asciiTheme="minorHAnsi" w:hAnsiTheme="minorHAnsi" w:cstheme="minorHAnsi"/>
          <w:sz w:val="22"/>
          <w:szCs w:val="22"/>
        </w:rPr>
        <w:t>Course Handout Part II</w:t>
      </w:r>
    </w:p>
    <w:p w:rsidR="00AD25E1" w:rsidRPr="00FF0B82" w:rsidRDefault="007543E4" w:rsidP="00C14E6D">
      <w:pPr>
        <w:jc w:val="right"/>
        <w:rPr>
          <w:rFonts w:asciiTheme="minorHAnsi" w:hAnsiTheme="minorHAnsi" w:cstheme="minorHAnsi"/>
          <w:sz w:val="22"/>
          <w:szCs w:val="22"/>
        </w:rPr>
      </w:pPr>
      <w:r w:rsidRPr="00FF0B82">
        <w:rPr>
          <w:rFonts w:asciiTheme="minorHAnsi" w:hAnsiTheme="minorHAnsi" w:cstheme="minorHAnsi"/>
          <w:sz w:val="22"/>
          <w:szCs w:val="22"/>
        </w:rPr>
        <w:tab/>
      </w:r>
      <w:r w:rsidRPr="00FF0B82">
        <w:rPr>
          <w:rFonts w:asciiTheme="minorHAnsi" w:hAnsiTheme="minorHAnsi" w:cstheme="minorHAnsi"/>
          <w:sz w:val="22"/>
          <w:szCs w:val="22"/>
        </w:rPr>
        <w:tab/>
      </w:r>
      <w:r w:rsidRPr="00FF0B82">
        <w:rPr>
          <w:rFonts w:asciiTheme="minorHAnsi" w:hAnsiTheme="minorHAnsi" w:cstheme="minorHAnsi"/>
          <w:sz w:val="22"/>
          <w:szCs w:val="22"/>
        </w:rPr>
        <w:tab/>
      </w:r>
      <w:r w:rsidRPr="00FF0B82">
        <w:rPr>
          <w:rFonts w:asciiTheme="minorHAnsi" w:hAnsiTheme="minorHAnsi" w:cstheme="minorHAnsi"/>
          <w:sz w:val="22"/>
          <w:szCs w:val="22"/>
        </w:rPr>
        <w:tab/>
      </w:r>
      <w:r w:rsidRPr="00FF0B82">
        <w:rPr>
          <w:rFonts w:asciiTheme="minorHAnsi" w:hAnsiTheme="minorHAnsi" w:cstheme="minorHAnsi"/>
          <w:sz w:val="22"/>
          <w:szCs w:val="22"/>
        </w:rPr>
        <w:tab/>
      </w:r>
      <w:r w:rsidRPr="00FF0B82">
        <w:rPr>
          <w:rFonts w:asciiTheme="minorHAnsi" w:hAnsiTheme="minorHAnsi" w:cstheme="minorHAnsi"/>
          <w:sz w:val="22"/>
          <w:szCs w:val="22"/>
        </w:rPr>
        <w:tab/>
      </w:r>
      <w:r w:rsidRPr="00FF0B82">
        <w:rPr>
          <w:rFonts w:asciiTheme="minorHAnsi" w:hAnsiTheme="minorHAnsi" w:cstheme="minorHAnsi"/>
          <w:sz w:val="22"/>
          <w:szCs w:val="22"/>
        </w:rPr>
        <w:tab/>
      </w:r>
      <w:r w:rsidRPr="00FF0B82">
        <w:rPr>
          <w:rFonts w:asciiTheme="minorHAnsi" w:hAnsiTheme="minorHAnsi" w:cstheme="minorHAnsi"/>
          <w:sz w:val="22"/>
          <w:szCs w:val="22"/>
        </w:rPr>
        <w:tab/>
      </w:r>
      <w:r w:rsidRPr="00FF0B82">
        <w:rPr>
          <w:rFonts w:asciiTheme="minorHAnsi" w:hAnsiTheme="minorHAnsi" w:cstheme="minorHAnsi"/>
          <w:sz w:val="22"/>
          <w:szCs w:val="22"/>
        </w:rPr>
        <w:tab/>
      </w:r>
      <w:r w:rsidRPr="00FF0B82">
        <w:rPr>
          <w:rFonts w:asciiTheme="minorHAnsi" w:hAnsiTheme="minorHAnsi" w:cstheme="minorHAnsi"/>
          <w:sz w:val="22"/>
          <w:szCs w:val="22"/>
        </w:rPr>
        <w:tab/>
        <w:t xml:space="preserve">    </w:t>
      </w:r>
      <w:r w:rsidR="005F416A">
        <w:rPr>
          <w:rFonts w:asciiTheme="minorHAnsi" w:hAnsiTheme="minorHAnsi" w:cstheme="minorHAnsi"/>
          <w:sz w:val="22"/>
          <w:szCs w:val="22"/>
        </w:rPr>
        <w:t>16</w:t>
      </w:r>
      <w:r w:rsidR="00C14E6D" w:rsidRPr="00FF0B82">
        <w:rPr>
          <w:rFonts w:asciiTheme="minorHAnsi" w:hAnsiTheme="minorHAnsi" w:cstheme="minorHAnsi"/>
          <w:sz w:val="22"/>
          <w:szCs w:val="22"/>
        </w:rPr>
        <w:t>.</w:t>
      </w:r>
      <w:r w:rsidR="00022A26">
        <w:rPr>
          <w:rFonts w:asciiTheme="minorHAnsi" w:hAnsiTheme="minorHAnsi" w:cstheme="minorHAnsi"/>
          <w:sz w:val="22"/>
          <w:szCs w:val="22"/>
        </w:rPr>
        <w:t>01</w:t>
      </w:r>
      <w:r w:rsidR="00982876">
        <w:rPr>
          <w:rFonts w:asciiTheme="minorHAnsi" w:hAnsiTheme="minorHAnsi" w:cstheme="minorHAnsi"/>
          <w:sz w:val="22"/>
          <w:szCs w:val="22"/>
        </w:rPr>
        <w:t>.202</w:t>
      </w:r>
      <w:r w:rsidR="006A622B">
        <w:rPr>
          <w:rFonts w:asciiTheme="minorHAnsi" w:hAnsiTheme="minorHAnsi" w:cstheme="minorHAnsi"/>
          <w:sz w:val="22"/>
          <w:szCs w:val="22"/>
        </w:rPr>
        <w:t>3</w:t>
      </w:r>
    </w:p>
    <w:p w:rsidR="001A1B0B" w:rsidRPr="00FF0B82" w:rsidRDefault="001A1B0B" w:rsidP="001A1B0B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FF0B82">
        <w:rPr>
          <w:rFonts w:asciiTheme="minorHAnsi" w:hAnsiTheme="minorHAnsi" w:cstheme="minorHAnsi"/>
          <w:sz w:val="22"/>
          <w:szCs w:val="22"/>
        </w:rPr>
        <w:t>In addition to Part I (general Handout for all courses appended to the Time Table), this portion gives further specific details regarding the course.</w:t>
      </w:r>
    </w:p>
    <w:p w:rsidR="001A1B0B" w:rsidRPr="00FF0B82" w:rsidRDefault="001A1B0B" w:rsidP="001A1B0B">
      <w:pPr>
        <w:pStyle w:val="Heading3"/>
        <w:jc w:val="left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:rsidR="001A1B0B" w:rsidRPr="00FF0B82" w:rsidRDefault="001A1B0B" w:rsidP="001A1B0B">
      <w:pPr>
        <w:pStyle w:val="Heading3"/>
        <w:jc w:val="left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FF0B8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Course No.          </w:t>
      </w:r>
      <w:r w:rsidRPr="00FF0B82">
        <w:rPr>
          <w:rFonts w:asciiTheme="minorHAnsi" w:hAnsiTheme="minorHAnsi" w:cstheme="minorHAnsi"/>
          <w:b w:val="0"/>
          <w:bCs w:val="0"/>
          <w:sz w:val="22"/>
          <w:szCs w:val="22"/>
        </w:rPr>
        <w:tab/>
      </w:r>
      <w:r w:rsidRPr="00FF0B82">
        <w:rPr>
          <w:rFonts w:asciiTheme="minorHAnsi" w:hAnsiTheme="minorHAnsi" w:cstheme="minorHAnsi"/>
          <w:b w:val="0"/>
          <w:bCs w:val="0"/>
          <w:sz w:val="22"/>
          <w:szCs w:val="22"/>
        </w:rPr>
        <w:tab/>
        <w:t>: PHY F</w:t>
      </w:r>
      <w:r w:rsidR="000F4B86">
        <w:rPr>
          <w:rFonts w:asciiTheme="minorHAnsi" w:hAnsiTheme="minorHAnsi" w:cstheme="minorHAnsi"/>
          <w:b w:val="0"/>
          <w:bCs w:val="0"/>
          <w:sz w:val="22"/>
          <w:szCs w:val="22"/>
        </w:rPr>
        <w:t>379</w:t>
      </w:r>
    </w:p>
    <w:p w:rsidR="001A1B0B" w:rsidRPr="00FF0B82" w:rsidRDefault="001A1B0B" w:rsidP="001A1B0B">
      <w:pPr>
        <w:pStyle w:val="Heading1"/>
        <w:rPr>
          <w:rFonts w:asciiTheme="minorHAnsi" w:hAnsiTheme="minorHAnsi" w:cstheme="minorHAnsi"/>
          <w:bCs/>
          <w:sz w:val="22"/>
          <w:szCs w:val="22"/>
          <w:u w:val="none"/>
        </w:rPr>
      </w:pPr>
      <w:r w:rsidRPr="00FF0B82">
        <w:rPr>
          <w:rFonts w:asciiTheme="minorHAnsi" w:hAnsiTheme="minorHAnsi" w:cstheme="minorHAnsi"/>
          <w:sz w:val="22"/>
          <w:szCs w:val="22"/>
          <w:u w:val="none"/>
        </w:rPr>
        <w:t>Course Title</w:t>
      </w:r>
      <w:r w:rsidRPr="00FF0B82">
        <w:rPr>
          <w:rFonts w:asciiTheme="minorHAnsi" w:hAnsiTheme="minorHAnsi" w:cstheme="minorHAnsi"/>
          <w:sz w:val="22"/>
          <w:szCs w:val="22"/>
          <w:u w:val="none"/>
        </w:rPr>
        <w:tab/>
      </w:r>
      <w:r w:rsidRPr="00FF0B82">
        <w:rPr>
          <w:rFonts w:asciiTheme="minorHAnsi" w:hAnsiTheme="minorHAnsi" w:cstheme="minorHAnsi"/>
          <w:sz w:val="22"/>
          <w:szCs w:val="22"/>
          <w:u w:val="none"/>
        </w:rPr>
        <w:tab/>
      </w:r>
      <w:r w:rsidRPr="00FF0B82">
        <w:rPr>
          <w:rFonts w:asciiTheme="minorHAnsi" w:hAnsiTheme="minorHAnsi" w:cstheme="minorHAnsi"/>
          <w:sz w:val="22"/>
          <w:szCs w:val="22"/>
          <w:u w:val="none"/>
        </w:rPr>
        <w:tab/>
        <w:t xml:space="preserve">: </w:t>
      </w:r>
      <w:r w:rsidR="001B6C83">
        <w:rPr>
          <w:rFonts w:asciiTheme="minorHAnsi" w:hAnsiTheme="minorHAnsi" w:cstheme="minorHAnsi"/>
          <w:sz w:val="22"/>
          <w:szCs w:val="22"/>
          <w:u w:val="none"/>
        </w:rPr>
        <w:t>Thin film technology</w:t>
      </w:r>
    </w:p>
    <w:p w:rsidR="001A1B0B" w:rsidRPr="00FF0B82" w:rsidRDefault="001A1B0B" w:rsidP="001A1B0B">
      <w:pPr>
        <w:pStyle w:val="Heading2"/>
        <w:rPr>
          <w:rFonts w:asciiTheme="minorHAnsi" w:hAnsiTheme="minorHAnsi" w:cstheme="minorHAnsi"/>
          <w:b/>
          <w:bCs/>
          <w:i w:val="0"/>
          <w:sz w:val="22"/>
          <w:szCs w:val="22"/>
        </w:rPr>
      </w:pPr>
      <w:r w:rsidRPr="00FF0B82">
        <w:rPr>
          <w:rFonts w:asciiTheme="minorHAnsi" w:hAnsiTheme="minorHAnsi" w:cstheme="minorHAnsi"/>
          <w:i w:val="0"/>
          <w:sz w:val="22"/>
          <w:szCs w:val="22"/>
        </w:rPr>
        <w:t>Instructors</w:t>
      </w:r>
      <w:r w:rsidRPr="00FF0B82">
        <w:rPr>
          <w:rFonts w:asciiTheme="minorHAnsi" w:hAnsiTheme="minorHAnsi" w:cstheme="minorHAnsi"/>
          <w:i w:val="0"/>
          <w:sz w:val="22"/>
          <w:szCs w:val="22"/>
        </w:rPr>
        <w:tab/>
      </w:r>
      <w:r w:rsidRPr="00FF0B82">
        <w:rPr>
          <w:rFonts w:asciiTheme="minorHAnsi" w:hAnsiTheme="minorHAnsi" w:cstheme="minorHAnsi"/>
          <w:i w:val="0"/>
          <w:sz w:val="22"/>
          <w:szCs w:val="22"/>
        </w:rPr>
        <w:tab/>
      </w:r>
      <w:r w:rsidRPr="00FF0B82">
        <w:rPr>
          <w:rFonts w:asciiTheme="minorHAnsi" w:hAnsiTheme="minorHAnsi" w:cstheme="minorHAnsi"/>
          <w:i w:val="0"/>
          <w:sz w:val="22"/>
          <w:szCs w:val="22"/>
        </w:rPr>
        <w:tab/>
        <w:t xml:space="preserve">: </w:t>
      </w:r>
      <w:r w:rsidR="006A622B" w:rsidRPr="006A622B">
        <w:rPr>
          <w:rFonts w:asciiTheme="minorHAnsi" w:hAnsiTheme="minorHAnsi" w:cstheme="minorHAnsi"/>
          <w:b/>
          <w:i w:val="0"/>
          <w:sz w:val="22"/>
          <w:szCs w:val="22"/>
        </w:rPr>
        <w:t xml:space="preserve">Prof. </w:t>
      </w:r>
      <w:proofErr w:type="spellStart"/>
      <w:r w:rsidR="006A622B" w:rsidRPr="006A622B">
        <w:rPr>
          <w:rFonts w:asciiTheme="minorHAnsi" w:hAnsiTheme="minorHAnsi" w:cstheme="minorHAnsi"/>
          <w:b/>
          <w:i w:val="0"/>
          <w:sz w:val="22"/>
          <w:szCs w:val="22"/>
        </w:rPr>
        <w:t>Harihara</w:t>
      </w:r>
      <w:proofErr w:type="spellEnd"/>
      <w:r w:rsidR="006A622B" w:rsidRPr="006A622B">
        <w:rPr>
          <w:rFonts w:asciiTheme="minorHAnsi" w:hAnsiTheme="minorHAnsi" w:cstheme="minorHAnsi"/>
          <w:b/>
          <w:i w:val="0"/>
          <w:sz w:val="22"/>
          <w:szCs w:val="22"/>
        </w:rPr>
        <w:t xml:space="preserve"> </w:t>
      </w:r>
      <w:proofErr w:type="spellStart"/>
      <w:r w:rsidR="006A622B" w:rsidRPr="006A622B">
        <w:rPr>
          <w:rFonts w:asciiTheme="minorHAnsi" w:hAnsiTheme="minorHAnsi" w:cstheme="minorHAnsi"/>
          <w:b/>
          <w:i w:val="0"/>
          <w:sz w:val="22"/>
          <w:szCs w:val="22"/>
        </w:rPr>
        <w:t>Venkataraman</w:t>
      </w:r>
      <w:proofErr w:type="spellEnd"/>
      <w:r w:rsidR="006A622B">
        <w:rPr>
          <w:rFonts w:asciiTheme="minorHAnsi" w:hAnsiTheme="minorHAnsi" w:cstheme="minorHAnsi"/>
          <w:b/>
          <w:i w:val="0"/>
          <w:sz w:val="22"/>
          <w:szCs w:val="22"/>
        </w:rPr>
        <w:t xml:space="preserve"> </w:t>
      </w:r>
      <w:r w:rsidR="006A622B" w:rsidRPr="006A622B">
        <w:rPr>
          <w:rFonts w:asciiTheme="minorHAnsi" w:hAnsiTheme="minorHAnsi" w:cstheme="minorHAnsi"/>
          <w:i w:val="0"/>
          <w:sz w:val="22"/>
          <w:szCs w:val="22"/>
        </w:rPr>
        <w:t xml:space="preserve">&amp; </w:t>
      </w:r>
      <w:r w:rsidR="00982876" w:rsidRPr="006A622B">
        <w:rPr>
          <w:rFonts w:asciiTheme="minorHAnsi" w:hAnsiTheme="minorHAnsi" w:cstheme="minorHAnsi"/>
          <w:i w:val="0"/>
          <w:sz w:val="22"/>
          <w:szCs w:val="22"/>
        </w:rPr>
        <w:t>Prof</w:t>
      </w:r>
      <w:r w:rsidRPr="006A622B">
        <w:rPr>
          <w:rFonts w:asciiTheme="minorHAnsi" w:hAnsiTheme="minorHAnsi" w:cstheme="minorHAnsi"/>
          <w:i w:val="0"/>
          <w:sz w:val="22"/>
          <w:szCs w:val="22"/>
        </w:rPr>
        <w:t>. V. Satya Narayan Murthy</w:t>
      </w:r>
    </w:p>
    <w:p w:rsidR="001A1B0B" w:rsidRPr="00FF0B82" w:rsidRDefault="001A1B0B" w:rsidP="001A1B0B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1A1B0B" w:rsidRPr="000F4B86" w:rsidRDefault="001A1B0B" w:rsidP="000F4B86">
      <w:pPr>
        <w:jc w:val="both"/>
        <w:rPr>
          <w:rFonts w:asciiTheme="minorHAnsi" w:hAnsiTheme="minorHAnsi" w:cstheme="minorHAnsi"/>
          <w:sz w:val="22"/>
          <w:szCs w:val="22"/>
        </w:rPr>
      </w:pPr>
      <w:r w:rsidRPr="00FF0B82">
        <w:rPr>
          <w:rFonts w:asciiTheme="minorHAnsi" w:hAnsiTheme="minorHAnsi" w:cstheme="minorHAnsi"/>
          <w:b/>
          <w:bCs/>
          <w:sz w:val="22"/>
          <w:szCs w:val="22"/>
        </w:rPr>
        <w:t xml:space="preserve">Course Description: </w:t>
      </w:r>
      <w:r w:rsidR="00FA5EE2" w:rsidRPr="00FA5EE2">
        <w:rPr>
          <w:rFonts w:asciiTheme="minorHAnsi" w:hAnsiTheme="minorHAnsi" w:cstheme="minorHAnsi"/>
          <w:bCs/>
          <w:sz w:val="22"/>
          <w:szCs w:val="22"/>
        </w:rPr>
        <w:t>This course gives an o</w:t>
      </w:r>
      <w:r w:rsidR="000F4B86" w:rsidRPr="00FA5EE2">
        <w:rPr>
          <w:rFonts w:asciiTheme="minorHAnsi" w:hAnsiTheme="minorHAnsi" w:cstheme="minorHAnsi"/>
          <w:bCs/>
          <w:sz w:val="22"/>
          <w:szCs w:val="22"/>
        </w:rPr>
        <w:t>verview</w:t>
      </w:r>
      <w:r w:rsidR="000F4B86" w:rsidRPr="000F4B86">
        <w:rPr>
          <w:rFonts w:asciiTheme="minorHAnsi" w:hAnsiTheme="minorHAnsi" w:cstheme="minorHAnsi"/>
          <w:bCs/>
          <w:sz w:val="22"/>
          <w:szCs w:val="22"/>
        </w:rPr>
        <w:t xml:space="preserve"> of thin film technology</w:t>
      </w:r>
      <w:r w:rsidR="0034523C">
        <w:rPr>
          <w:rFonts w:asciiTheme="minorHAnsi" w:hAnsiTheme="minorHAnsi" w:cstheme="minorHAnsi"/>
          <w:bCs/>
          <w:sz w:val="22"/>
          <w:szCs w:val="22"/>
        </w:rPr>
        <w:t xml:space="preserve"> -</w:t>
      </w:r>
      <w:r w:rsidR="000F4B86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34523C" w:rsidRPr="000F4B86">
        <w:rPr>
          <w:rFonts w:asciiTheme="minorHAnsi" w:hAnsiTheme="minorHAnsi" w:cstheme="minorHAnsi"/>
          <w:bCs/>
          <w:sz w:val="22"/>
          <w:szCs w:val="22"/>
        </w:rPr>
        <w:t xml:space="preserve">Basics  of vacuum science and  technology,  Thin  film  </w:t>
      </w:r>
      <w:r w:rsidR="000B6BBB">
        <w:rPr>
          <w:rFonts w:asciiTheme="minorHAnsi" w:hAnsiTheme="minorHAnsi" w:cstheme="minorHAnsi"/>
          <w:bCs/>
          <w:sz w:val="22"/>
          <w:szCs w:val="22"/>
        </w:rPr>
        <w:t>deposition</w:t>
      </w:r>
      <w:r w:rsidR="0034523C" w:rsidRPr="000F4B86">
        <w:rPr>
          <w:rFonts w:asciiTheme="minorHAnsi" w:hAnsiTheme="minorHAnsi" w:cstheme="minorHAnsi"/>
          <w:bCs/>
          <w:sz w:val="22"/>
          <w:szCs w:val="22"/>
        </w:rPr>
        <w:t xml:space="preserve">  techn</w:t>
      </w:r>
      <w:r w:rsidR="0034523C">
        <w:rPr>
          <w:rFonts w:asciiTheme="minorHAnsi" w:hAnsiTheme="minorHAnsi" w:cstheme="minorHAnsi"/>
          <w:bCs/>
          <w:sz w:val="22"/>
          <w:szCs w:val="22"/>
        </w:rPr>
        <w:t>iques</w:t>
      </w:r>
      <w:r w:rsidR="000B6BBB">
        <w:rPr>
          <w:rFonts w:asciiTheme="minorHAnsi" w:hAnsiTheme="minorHAnsi" w:cstheme="minorHAnsi"/>
          <w:bCs/>
          <w:sz w:val="22"/>
          <w:szCs w:val="22"/>
        </w:rPr>
        <w:t xml:space="preserve">; </w:t>
      </w:r>
      <w:r w:rsidR="000F4B86" w:rsidRPr="000F4B86">
        <w:rPr>
          <w:rFonts w:asciiTheme="minorHAnsi" w:hAnsiTheme="minorHAnsi" w:cstheme="minorHAnsi"/>
          <w:bCs/>
          <w:sz w:val="22"/>
          <w:szCs w:val="22"/>
        </w:rPr>
        <w:t>Kinetics  and  diffusion  mechanism</w:t>
      </w:r>
      <w:r w:rsidR="00FA5EE2">
        <w:rPr>
          <w:rFonts w:asciiTheme="minorHAnsi" w:hAnsiTheme="minorHAnsi" w:cstheme="minorHAnsi"/>
          <w:bCs/>
          <w:sz w:val="22"/>
          <w:szCs w:val="22"/>
        </w:rPr>
        <w:t>s</w:t>
      </w:r>
      <w:r w:rsidR="000F4B86" w:rsidRPr="000F4B86">
        <w:rPr>
          <w:rFonts w:asciiTheme="minorHAnsi" w:hAnsiTheme="minorHAnsi" w:cstheme="minorHAnsi"/>
          <w:bCs/>
          <w:sz w:val="22"/>
          <w:szCs w:val="22"/>
        </w:rPr>
        <w:t>,  Surface  nucleation  and  film growth, Structure and morphology of thin films,</w:t>
      </w:r>
      <w:r w:rsidR="000F4B86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0F4B86" w:rsidRPr="000F4B86">
        <w:rPr>
          <w:rFonts w:asciiTheme="minorHAnsi" w:hAnsiTheme="minorHAnsi" w:cstheme="minorHAnsi"/>
          <w:bCs/>
          <w:sz w:val="22"/>
          <w:szCs w:val="22"/>
        </w:rPr>
        <w:t>Electrical  and  magnetic properties,  Special  topics  on  thin  film  application.</w:t>
      </w:r>
    </w:p>
    <w:p w:rsidR="001A1B0B" w:rsidRPr="00FF0B82" w:rsidRDefault="001A1B0B" w:rsidP="001A1B0B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5C7385" w:rsidRDefault="001A1B0B" w:rsidP="001A1B0B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FF0B82">
        <w:rPr>
          <w:rFonts w:asciiTheme="minorHAnsi" w:hAnsiTheme="minorHAnsi" w:cstheme="minorHAnsi"/>
          <w:b/>
          <w:bCs/>
          <w:sz w:val="22"/>
          <w:szCs w:val="22"/>
        </w:rPr>
        <w:t xml:space="preserve">Scope &amp; Objective:  </w:t>
      </w:r>
    </w:p>
    <w:p w:rsidR="001A1B0B" w:rsidRPr="005C7385" w:rsidRDefault="001A1B0B" w:rsidP="005C7385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7385">
        <w:rPr>
          <w:rFonts w:asciiTheme="minorHAnsi" w:hAnsiTheme="minorHAnsi" w:cstheme="minorHAnsi"/>
          <w:sz w:val="22"/>
          <w:szCs w:val="22"/>
        </w:rPr>
        <w:t xml:space="preserve">The course </w:t>
      </w:r>
      <w:r w:rsidR="00FA5EE2" w:rsidRPr="005C7385">
        <w:rPr>
          <w:rFonts w:asciiTheme="minorHAnsi" w:hAnsiTheme="minorHAnsi" w:cstheme="minorHAnsi"/>
          <w:sz w:val="22"/>
          <w:szCs w:val="22"/>
        </w:rPr>
        <w:t xml:space="preserve">introduces the </w:t>
      </w:r>
      <w:r w:rsidR="005C7385" w:rsidRPr="005C7385">
        <w:rPr>
          <w:rFonts w:asciiTheme="minorHAnsi" w:hAnsiTheme="minorHAnsi" w:cstheme="minorHAnsi"/>
          <w:sz w:val="22"/>
          <w:szCs w:val="22"/>
        </w:rPr>
        <w:t>concepts in</w:t>
      </w:r>
      <w:r w:rsidR="00FA5EE2" w:rsidRPr="005C7385">
        <w:rPr>
          <w:rFonts w:asciiTheme="minorHAnsi" w:hAnsiTheme="minorHAnsi" w:cstheme="minorHAnsi"/>
          <w:sz w:val="22"/>
          <w:szCs w:val="22"/>
        </w:rPr>
        <w:t xml:space="preserve"> </w:t>
      </w:r>
      <w:r w:rsidR="005C7385" w:rsidRPr="005C7385">
        <w:rPr>
          <w:rFonts w:asciiTheme="minorHAnsi" w:hAnsiTheme="minorHAnsi" w:cstheme="minorHAnsi"/>
          <w:sz w:val="22"/>
          <w:szCs w:val="22"/>
        </w:rPr>
        <w:t xml:space="preserve">vacuum deposition techniques, nucleation and growth of thin films.  </w:t>
      </w:r>
    </w:p>
    <w:p w:rsidR="005C7385" w:rsidRPr="005C7385" w:rsidRDefault="005C7385" w:rsidP="005C7385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7385">
        <w:rPr>
          <w:rFonts w:asciiTheme="minorHAnsi" w:hAnsiTheme="minorHAnsi" w:cstheme="minorHAnsi"/>
          <w:sz w:val="22"/>
          <w:szCs w:val="22"/>
        </w:rPr>
        <w:t>Techniques to characterize the thin films and some of the physical properties of films and their applications.</w:t>
      </w:r>
    </w:p>
    <w:p w:rsidR="001A1B0B" w:rsidRPr="00FF0B82" w:rsidRDefault="001A1B0B" w:rsidP="001A1B0B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1A1B0B" w:rsidRPr="00FF0B82" w:rsidRDefault="001A1B0B" w:rsidP="001A1B0B">
      <w:pPr>
        <w:jc w:val="both"/>
        <w:rPr>
          <w:rFonts w:asciiTheme="minorHAnsi" w:hAnsiTheme="minorHAnsi" w:cstheme="minorHAnsi"/>
          <w:sz w:val="22"/>
          <w:szCs w:val="22"/>
        </w:rPr>
      </w:pPr>
      <w:r w:rsidRPr="00FF0B82">
        <w:rPr>
          <w:rFonts w:asciiTheme="minorHAnsi" w:hAnsiTheme="minorHAnsi" w:cstheme="minorHAnsi"/>
          <w:b/>
          <w:bCs/>
          <w:sz w:val="22"/>
          <w:szCs w:val="22"/>
        </w:rPr>
        <w:t xml:space="preserve">Text Book:  </w:t>
      </w:r>
      <w:r w:rsidRPr="00FF0B82">
        <w:rPr>
          <w:rFonts w:asciiTheme="minorHAnsi" w:hAnsiTheme="minorHAnsi" w:cstheme="minorHAnsi"/>
          <w:sz w:val="22"/>
          <w:szCs w:val="22"/>
        </w:rPr>
        <w:t>No single textbook exists. Lecture notes will be distributed.</w:t>
      </w:r>
    </w:p>
    <w:p w:rsidR="001A1B0B" w:rsidRPr="00FF0B82" w:rsidRDefault="001A1B0B" w:rsidP="001A1B0B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1A1B0B" w:rsidRPr="00FF0B82" w:rsidRDefault="001A1B0B" w:rsidP="001A1B0B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FF0B82">
        <w:rPr>
          <w:rFonts w:asciiTheme="minorHAnsi" w:hAnsiTheme="minorHAnsi" w:cstheme="minorHAnsi"/>
          <w:b/>
          <w:bCs/>
          <w:sz w:val="22"/>
          <w:szCs w:val="22"/>
        </w:rPr>
        <w:t xml:space="preserve">Reference </w:t>
      </w:r>
      <w:r w:rsidR="001862CB">
        <w:rPr>
          <w:rFonts w:asciiTheme="minorHAnsi" w:hAnsiTheme="minorHAnsi" w:cstheme="minorHAnsi"/>
          <w:b/>
          <w:bCs/>
          <w:sz w:val="22"/>
          <w:szCs w:val="22"/>
        </w:rPr>
        <w:t>B</w:t>
      </w:r>
      <w:r w:rsidRPr="00FF0B82">
        <w:rPr>
          <w:rFonts w:asciiTheme="minorHAnsi" w:hAnsiTheme="minorHAnsi" w:cstheme="minorHAnsi"/>
          <w:b/>
          <w:bCs/>
          <w:sz w:val="22"/>
          <w:szCs w:val="22"/>
        </w:rPr>
        <w:t>ooks:</w:t>
      </w:r>
    </w:p>
    <w:p w:rsidR="005C7385" w:rsidRPr="00BB304D" w:rsidRDefault="005C7385" w:rsidP="00BB304D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B304D">
        <w:rPr>
          <w:rFonts w:asciiTheme="minorHAnsi" w:hAnsiTheme="minorHAnsi" w:cstheme="minorHAnsi"/>
          <w:sz w:val="22"/>
          <w:szCs w:val="22"/>
        </w:rPr>
        <w:t xml:space="preserve">Materials Science of Thin Films – Milton </w:t>
      </w:r>
      <w:proofErr w:type="spellStart"/>
      <w:r w:rsidRPr="00BB304D">
        <w:rPr>
          <w:rFonts w:asciiTheme="minorHAnsi" w:hAnsiTheme="minorHAnsi" w:cstheme="minorHAnsi"/>
          <w:sz w:val="22"/>
          <w:szCs w:val="22"/>
        </w:rPr>
        <w:t>Ohring</w:t>
      </w:r>
      <w:proofErr w:type="spellEnd"/>
      <w:r w:rsidRPr="00BB304D">
        <w:rPr>
          <w:rFonts w:asciiTheme="minorHAnsi" w:hAnsiTheme="minorHAnsi" w:cstheme="minorHAnsi"/>
          <w:sz w:val="22"/>
          <w:szCs w:val="22"/>
        </w:rPr>
        <w:t>, 2</w:t>
      </w:r>
      <w:r w:rsidRPr="00BB304D">
        <w:rPr>
          <w:rFonts w:asciiTheme="minorHAnsi" w:hAnsiTheme="minorHAnsi" w:cstheme="minorHAnsi"/>
          <w:sz w:val="22"/>
          <w:szCs w:val="22"/>
          <w:vertAlign w:val="superscript"/>
        </w:rPr>
        <w:t>nd</w:t>
      </w:r>
      <w:r w:rsidRPr="00BB304D">
        <w:rPr>
          <w:rFonts w:asciiTheme="minorHAnsi" w:hAnsiTheme="minorHAnsi" w:cstheme="minorHAnsi"/>
          <w:sz w:val="22"/>
          <w:szCs w:val="22"/>
        </w:rPr>
        <w:t xml:space="preserve"> Edition (Elsevier)</w:t>
      </w:r>
    </w:p>
    <w:p w:rsidR="005C7385" w:rsidRPr="00BB304D" w:rsidRDefault="005C7385" w:rsidP="00BB304D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B304D">
        <w:rPr>
          <w:rFonts w:asciiTheme="minorHAnsi" w:hAnsiTheme="minorHAnsi" w:cstheme="minorHAnsi"/>
          <w:iCs/>
          <w:sz w:val="22"/>
          <w:szCs w:val="22"/>
        </w:rPr>
        <w:t xml:space="preserve">A User’s Guide to Vacuum Technology - </w:t>
      </w:r>
      <w:r w:rsidRPr="00BB304D">
        <w:rPr>
          <w:rFonts w:asciiTheme="minorHAnsi" w:hAnsiTheme="minorHAnsi" w:cstheme="minorHAnsi"/>
          <w:sz w:val="22"/>
          <w:szCs w:val="22"/>
        </w:rPr>
        <w:t xml:space="preserve">J.F. O’ </w:t>
      </w:r>
      <w:proofErr w:type="spellStart"/>
      <w:r w:rsidRPr="00BB304D">
        <w:rPr>
          <w:rFonts w:asciiTheme="minorHAnsi" w:hAnsiTheme="minorHAnsi" w:cstheme="minorHAnsi"/>
          <w:sz w:val="22"/>
          <w:szCs w:val="22"/>
        </w:rPr>
        <w:t>Hanlan</w:t>
      </w:r>
      <w:proofErr w:type="spellEnd"/>
    </w:p>
    <w:p w:rsidR="004628D2" w:rsidRPr="00BB304D" w:rsidRDefault="0060305C" w:rsidP="00BB304D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B304D">
        <w:rPr>
          <w:rFonts w:asciiTheme="minorHAnsi" w:hAnsiTheme="minorHAnsi" w:cstheme="minorHAnsi"/>
          <w:sz w:val="22"/>
          <w:szCs w:val="22"/>
        </w:rPr>
        <w:t xml:space="preserve">Thin film deposition principles and practice – Smith </w:t>
      </w:r>
      <w:r w:rsidR="003A668B" w:rsidRPr="00BB304D">
        <w:rPr>
          <w:rFonts w:asciiTheme="minorHAnsi" w:hAnsiTheme="minorHAnsi" w:cstheme="minorHAnsi"/>
          <w:sz w:val="22"/>
          <w:szCs w:val="22"/>
        </w:rPr>
        <w:t>Donald</w:t>
      </w:r>
    </w:p>
    <w:p w:rsidR="003A668B" w:rsidRPr="00BB304D" w:rsidRDefault="00BB304D" w:rsidP="00BB304D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B304D">
        <w:rPr>
          <w:rFonts w:asciiTheme="minorHAnsi" w:hAnsiTheme="minorHAnsi" w:cstheme="minorHAnsi"/>
          <w:sz w:val="22"/>
          <w:szCs w:val="22"/>
        </w:rPr>
        <w:t xml:space="preserve">Thin Film Phenomena – </w:t>
      </w:r>
      <w:proofErr w:type="spellStart"/>
      <w:r w:rsidRPr="00BB304D">
        <w:rPr>
          <w:rFonts w:asciiTheme="minorHAnsi" w:hAnsiTheme="minorHAnsi" w:cstheme="minorHAnsi"/>
          <w:sz w:val="22"/>
          <w:szCs w:val="22"/>
        </w:rPr>
        <w:t>Kasturi</w:t>
      </w:r>
      <w:proofErr w:type="spellEnd"/>
      <w:r w:rsidRPr="00BB304D">
        <w:rPr>
          <w:rFonts w:asciiTheme="minorHAnsi" w:hAnsiTheme="minorHAnsi" w:cstheme="minorHAnsi"/>
          <w:sz w:val="22"/>
          <w:szCs w:val="22"/>
        </w:rPr>
        <w:t xml:space="preserve"> L Chopra (McGraw - Hill)</w:t>
      </w:r>
    </w:p>
    <w:p w:rsidR="001A1B0B" w:rsidRPr="00FF0B82" w:rsidRDefault="001A1B0B" w:rsidP="001A1B0B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1A1B0B" w:rsidRPr="00FF0B82" w:rsidRDefault="001A1B0B" w:rsidP="001A1B0B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FF0B82">
        <w:rPr>
          <w:rFonts w:asciiTheme="minorHAnsi" w:hAnsiTheme="minorHAnsi" w:cstheme="minorHAnsi"/>
          <w:b/>
          <w:bCs/>
          <w:sz w:val="22"/>
          <w:szCs w:val="22"/>
        </w:rPr>
        <w:t xml:space="preserve">Course Plan: </w:t>
      </w:r>
    </w:p>
    <w:tbl>
      <w:tblPr>
        <w:tblW w:w="5142" w:type="pct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1"/>
        <w:gridCol w:w="2561"/>
        <w:gridCol w:w="4210"/>
        <w:gridCol w:w="1464"/>
      </w:tblGrid>
      <w:tr w:rsidR="00FF0B82" w:rsidRPr="00FF0B82" w:rsidTr="008D30EE">
        <w:tc>
          <w:tcPr>
            <w:tcW w:w="556" w:type="pct"/>
          </w:tcPr>
          <w:p w:rsidR="001A1B0B" w:rsidRPr="00FF0B82" w:rsidRDefault="001A1B0B" w:rsidP="00B60824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FF0B82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Lecture No.</w:t>
            </w:r>
          </w:p>
        </w:tc>
        <w:tc>
          <w:tcPr>
            <w:tcW w:w="1382" w:type="pct"/>
          </w:tcPr>
          <w:p w:rsidR="001A1B0B" w:rsidRPr="00FF0B82" w:rsidRDefault="001A1B0B" w:rsidP="00B60824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FF0B82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Learning Objectives</w:t>
            </w:r>
          </w:p>
        </w:tc>
        <w:tc>
          <w:tcPr>
            <w:tcW w:w="2272" w:type="pct"/>
          </w:tcPr>
          <w:p w:rsidR="001A1B0B" w:rsidRPr="00FF0B82" w:rsidRDefault="001A1B0B" w:rsidP="00B60824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FF0B82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Topics to be covered</w:t>
            </w:r>
          </w:p>
        </w:tc>
        <w:tc>
          <w:tcPr>
            <w:tcW w:w="790" w:type="pct"/>
          </w:tcPr>
          <w:p w:rsidR="001A1B0B" w:rsidRPr="00FF0B82" w:rsidRDefault="001A1B0B" w:rsidP="00B60824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FF0B82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Reference (Chap/Sec)</w:t>
            </w:r>
          </w:p>
        </w:tc>
      </w:tr>
      <w:tr w:rsidR="00BB304D" w:rsidRPr="00FF0B82" w:rsidTr="008D30EE">
        <w:trPr>
          <w:trHeight w:val="405"/>
        </w:trPr>
        <w:tc>
          <w:tcPr>
            <w:tcW w:w="556" w:type="pct"/>
          </w:tcPr>
          <w:p w:rsidR="00BB304D" w:rsidRPr="00667547" w:rsidRDefault="00667547" w:rsidP="0066754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1 - 6</w:t>
            </w:r>
          </w:p>
        </w:tc>
        <w:tc>
          <w:tcPr>
            <w:tcW w:w="1382" w:type="pct"/>
          </w:tcPr>
          <w:p w:rsidR="00BB304D" w:rsidRPr="00FF0B82" w:rsidRDefault="00BB304D" w:rsidP="008D30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Vacuum technology</w:t>
            </w:r>
          </w:p>
        </w:tc>
        <w:tc>
          <w:tcPr>
            <w:tcW w:w="2272" w:type="pct"/>
          </w:tcPr>
          <w:p w:rsidR="00BB304D" w:rsidRPr="00FF0B82" w:rsidRDefault="00631DD1" w:rsidP="009F16F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Mean free </w:t>
            </w:r>
            <w:r w:rsidR="009F16FD">
              <w:rPr>
                <w:rFonts w:asciiTheme="minorHAnsi" w:hAnsiTheme="minorHAnsi" w:cstheme="minorHAnsi"/>
                <w:sz w:val="22"/>
                <w:szCs w:val="22"/>
              </w:rPr>
              <w:t>path;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gas flow regimes</w:t>
            </w:r>
            <w:r w:rsidR="009F16FD">
              <w:rPr>
                <w:rFonts w:asciiTheme="minorHAnsi" w:hAnsiTheme="minorHAnsi" w:cstheme="minorHAnsi"/>
                <w:sz w:val="22"/>
                <w:szCs w:val="22"/>
              </w:rPr>
              <w:t>;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conductance</w:t>
            </w:r>
            <w:r w:rsidR="009F16FD">
              <w:rPr>
                <w:rFonts w:asciiTheme="minorHAnsi" w:hAnsiTheme="minorHAnsi" w:cstheme="minorHAnsi"/>
                <w:sz w:val="22"/>
                <w:szCs w:val="22"/>
              </w:rPr>
              <w:t>; pumping speed;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v</w:t>
            </w:r>
            <w:r w:rsidR="00BB304D">
              <w:rPr>
                <w:rFonts w:asciiTheme="minorHAnsi" w:hAnsiTheme="minorHAnsi" w:cstheme="minorHAnsi"/>
                <w:sz w:val="22"/>
                <w:szCs w:val="22"/>
              </w:rPr>
              <w:t>acuum levels</w:t>
            </w:r>
            <w:r w:rsidR="009F16FD">
              <w:rPr>
                <w:rFonts w:asciiTheme="minorHAnsi" w:hAnsiTheme="minorHAnsi" w:cstheme="minorHAnsi"/>
                <w:sz w:val="22"/>
                <w:szCs w:val="22"/>
              </w:rPr>
              <w:t>;</w:t>
            </w:r>
            <w:r w:rsidR="00BB304D">
              <w:rPr>
                <w:rFonts w:asciiTheme="minorHAnsi" w:hAnsiTheme="minorHAnsi" w:cstheme="minorHAnsi"/>
                <w:sz w:val="22"/>
                <w:szCs w:val="22"/>
              </w:rPr>
              <w:t xml:space="preserve"> working principles of different vacuum pumps</w:t>
            </w:r>
            <w:r w:rsidR="009F16FD">
              <w:rPr>
                <w:rFonts w:asciiTheme="minorHAnsi" w:hAnsiTheme="minorHAnsi" w:cstheme="minorHAnsi"/>
                <w:sz w:val="22"/>
                <w:szCs w:val="22"/>
              </w:rPr>
              <w:t>;</w:t>
            </w:r>
            <w:r w:rsidR="00BB304D">
              <w:rPr>
                <w:rFonts w:asciiTheme="minorHAnsi" w:hAnsiTheme="minorHAnsi" w:cstheme="minorHAnsi"/>
                <w:sz w:val="22"/>
                <w:szCs w:val="22"/>
              </w:rPr>
              <w:t xml:space="preserve"> vacuum gauges</w:t>
            </w:r>
            <w:r w:rsidR="009F16FD">
              <w:rPr>
                <w:rFonts w:asciiTheme="minorHAnsi" w:hAnsiTheme="minorHAnsi" w:cstheme="minorHAnsi"/>
                <w:sz w:val="22"/>
                <w:szCs w:val="22"/>
              </w:rPr>
              <w:t>;</w:t>
            </w:r>
            <w:r w:rsidR="00BB304D">
              <w:rPr>
                <w:rFonts w:asciiTheme="minorHAnsi" w:hAnsiTheme="minorHAnsi" w:cstheme="minorHAnsi"/>
                <w:sz w:val="22"/>
                <w:szCs w:val="22"/>
              </w:rPr>
              <w:t xml:space="preserve"> vacuum leak detection</w:t>
            </w:r>
            <w:r w:rsidR="009F16FD">
              <w:rPr>
                <w:rFonts w:asciiTheme="minorHAnsi" w:hAnsiTheme="minorHAnsi" w:cstheme="minorHAnsi"/>
                <w:sz w:val="22"/>
                <w:szCs w:val="22"/>
              </w:rPr>
              <w:t>;</w:t>
            </w:r>
            <w:r w:rsidR="00BB304D">
              <w:rPr>
                <w:rFonts w:asciiTheme="minorHAnsi" w:hAnsiTheme="minorHAnsi" w:cstheme="minorHAnsi"/>
                <w:sz w:val="22"/>
                <w:szCs w:val="22"/>
              </w:rPr>
              <w:t xml:space="preserve"> vacuum seals</w:t>
            </w:r>
            <w:r w:rsidR="009F16F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790" w:type="pct"/>
            <w:vMerge w:val="restart"/>
          </w:tcPr>
          <w:p w:rsidR="00BB304D" w:rsidRPr="00BB304D" w:rsidRDefault="002256C1" w:rsidP="008D30EE">
            <w:pPr>
              <w:pStyle w:val="Heading5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Lecture </w:t>
            </w:r>
            <w:r w:rsidR="00750F81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notes and</w:t>
            </w:r>
            <w:r w:rsidR="00BB304D" w:rsidRPr="00BB304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relevant portions from reference books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.</w:t>
            </w:r>
          </w:p>
          <w:p w:rsidR="00BB304D" w:rsidRDefault="00BB304D" w:rsidP="008D30EE">
            <w:pPr>
              <w:pStyle w:val="Heading5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  <w:p w:rsidR="00BE6040" w:rsidRPr="00BE6040" w:rsidRDefault="00BE6040" w:rsidP="00BE6040"/>
        </w:tc>
      </w:tr>
      <w:tr w:rsidR="00BB304D" w:rsidRPr="00FF0B82" w:rsidTr="001862CB">
        <w:trPr>
          <w:trHeight w:val="647"/>
        </w:trPr>
        <w:tc>
          <w:tcPr>
            <w:tcW w:w="556" w:type="pct"/>
          </w:tcPr>
          <w:p w:rsidR="00BB304D" w:rsidRPr="00FF0B82" w:rsidRDefault="00667547" w:rsidP="008D30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7 - 10</w:t>
            </w:r>
          </w:p>
        </w:tc>
        <w:tc>
          <w:tcPr>
            <w:tcW w:w="1382" w:type="pct"/>
          </w:tcPr>
          <w:p w:rsidR="00BB304D" w:rsidRPr="00FF0B82" w:rsidRDefault="00420610" w:rsidP="008D30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Thin film deposition</w:t>
            </w:r>
          </w:p>
        </w:tc>
        <w:tc>
          <w:tcPr>
            <w:tcW w:w="2272" w:type="pct"/>
          </w:tcPr>
          <w:p w:rsidR="00BB304D" w:rsidRPr="00FF0B82" w:rsidRDefault="00BB304D" w:rsidP="009F16F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 w:rsidR="009F16FD">
              <w:rPr>
                <w:rFonts w:asciiTheme="minorHAnsi" w:hAnsiTheme="minorHAnsi" w:cstheme="minorHAnsi"/>
                <w:sz w:val="22"/>
                <w:szCs w:val="22"/>
              </w:rPr>
              <w:t>ifferences between CVD and PVD;</w:t>
            </w:r>
            <w:r w:rsidR="00DD288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PVD techniques</w:t>
            </w:r>
            <w:r w:rsidR="000A0BC5">
              <w:rPr>
                <w:rFonts w:asciiTheme="minorHAnsi" w:hAnsiTheme="minorHAnsi" w:cstheme="minorHAnsi"/>
                <w:sz w:val="22"/>
                <w:szCs w:val="22"/>
              </w:rPr>
              <w:t xml:space="preserve"> – thermal and electron beam evapora</w:t>
            </w:r>
            <w:r w:rsidR="009F16FD">
              <w:rPr>
                <w:rFonts w:asciiTheme="minorHAnsi" w:hAnsiTheme="minorHAnsi" w:cstheme="minorHAnsi"/>
                <w:sz w:val="22"/>
                <w:szCs w:val="22"/>
              </w:rPr>
              <w:t>tion, sputtering, PLD, MBE;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F16FD">
              <w:rPr>
                <w:rFonts w:asciiTheme="minorHAnsi" w:hAnsiTheme="minorHAnsi" w:cstheme="minorHAnsi"/>
                <w:sz w:val="22"/>
                <w:szCs w:val="22"/>
              </w:rPr>
              <w:t xml:space="preserve">CVD techniques – APCVD, LPCVD, MOCVD, PECVD; </w:t>
            </w:r>
            <w:r w:rsidR="00420610">
              <w:rPr>
                <w:rFonts w:asciiTheme="minorHAnsi" w:hAnsiTheme="minorHAnsi" w:cstheme="minorHAnsi"/>
                <w:sz w:val="22"/>
                <w:szCs w:val="22"/>
              </w:rPr>
              <w:t>evaporation rate</w:t>
            </w:r>
            <w:r w:rsidR="009F16FD">
              <w:rPr>
                <w:rFonts w:asciiTheme="minorHAnsi" w:hAnsiTheme="minorHAnsi" w:cstheme="minorHAnsi"/>
                <w:sz w:val="22"/>
                <w:szCs w:val="22"/>
              </w:rPr>
              <w:t>;</w:t>
            </w:r>
            <w:r w:rsidR="00420610">
              <w:rPr>
                <w:rFonts w:asciiTheme="minorHAnsi" w:hAnsiTheme="minorHAnsi" w:cstheme="minorHAnsi"/>
                <w:sz w:val="22"/>
                <w:szCs w:val="22"/>
              </w:rPr>
              <w:t xml:space="preserve"> evaporation of multi</w:t>
            </w:r>
            <w:r w:rsidR="00750F8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420610">
              <w:rPr>
                <w:rFonts w:asciiTheme="minorHAnsi" w:hAnsiTheme="minorHAnsi" w:cstheme="minorHAnsi"/>
                <w:sz w:val="22"/>
                <w:szCs w:val="22"/>
              </w:rPr>
              <w:t>element materials and alloys</w:t>
            </w:r>
            <w:r w:rsidR="009F16F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790" w:type="pct"/>
            <w:vMerge/>
          </w:tcPr>
          <w:p w:rsidR="00BB304D" w:rsidRPr="00FF0B82" w:rsidRDefault="00BB304D" w:rsidP="008D30EE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E6040" w:rsidRPr="00FF0B82" w:rsidTr="001862CB">
        <w:trPr>
          <w:trHeight w:val="647"/>
        </w:trPr>
        <w:tc>
          <w:tcPr>
            <w:tcW w:w="556" w:type="pct"/>
          </w:tcPr>
          <w:p w:rsidR="00BE6040" w:rsidRPr="00FF0B82" w:rsidRDefault="00667547" w:rsidP="008D30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11 - 14</w:t>
            </w:r>
          </w:p>
        </w:tc>
        <w:tc>
          <w:tcPr>
            <w:tcW w:w="1382" w:type="pct"/>
          </w:tcPr>
          <w:p w:rsidR="00BE6040" w:rsidRDefault="00BE6040" w:rsidP="008D30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Film thickness uniformity and purity</w:t>
            </w:r>
          </w:p>
        </w:tc>
        <w:tc>
          <w:tcPr>
            <w:tcW w:w="2272" w:type="pct"/>
          </w:tcPr>
          <w:p w:rsidR="00BE6040" w:rsidRDefault="00BE6040" w:rsidP="009F16F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Thickness measurement techniques</w:t>
            </w:r>
            <w:r w:rsidR="009F16FD">
              <w:rPr>
                <w:rFonts w:asciiTheme="minorHAnsi" w:hAnsiTheme="minorHAnsi" w:cstheme="minorHAnsi"/>
                <w:sz w:val="22"/>
                <w:szCs w:val="22"/>
              </w:rPr>
              <w:t>;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deposition geometry</w:t>
            </w:r>
            <w:r w:rsidR="009F16FD">
              <w:rPr>
                <w:rFonts w:asciiTheme="minorHAnsi" w:hAnsiTheme="minorHAnsi" w:cstheme="minorHAnsi"/>
                <w:sz w:val="22"/>
                <w:szCs w:val="22"/>
              </w:rPr>
              <w:t>;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thickness uniformity</w:t>
            </w:r>
          </w:p>
        </w:tc>
        <w:tc>
          <w:tcPr>
            <w:tcW w:w="790" w:type="pct"/>
            <w:vMerge/>
          </w:tcPr>
          <w:p w:rsidR="00BE6040" w:rsidRPr="00FF0B82" w:rsidRDefault="00BE6040" w:rsidP="008D30EE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B304D" w:rsidRPr="00FF0B82" w:rsidTr="008D30EE">
        <w:tc>
          <w:tcPr>
            <w:tcW w:w="556" w:type="pct"/>
          </w:tcPr>
          <w:p w:rsidR="00BB304D" w:rsidRPr="00FF0B82" w:rsidRDefault="00667547" w:rsidP="008D30E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15 - 20</w:t>
            </w:r>
          </w:p>
        </w:tc>
        <w:tc>
          <w:tcPr>
            <w:tcW w:w="1382" w:type="pct"/>
          </w:tcPr>
          <w:p w:rsidR="00BB304D" w:rsidRPr="00FF0B82" w:rsidRDefault="00BB304D" w:rsidP="008D30E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Nucleation and growth of thin film</w:t>
            </w:r>
          </w:p>
        </w:tc>
        <w:tc>
          <w:tcPr>
            <w:tcW w:w="2272" w:type="pct"/>
          </w:tcPr>
          <w:p w:rsidR="00BB304D" w:rsidRPr="00FF0B82" w:rsidRDefault="00DB26A5" w:rsidP="009F16F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Thermodynamic as</w:t>
            </w:r>
            <w:r w:rsidR="005F416A">
              <w:rPr>
                <w:rFonts w:asciiTheme="minorHAnsi" w:hAnsiTheme="minorHAnsi" w:cstheme="minorHAnsi"/>
                <w:sz w:val="22"/>
                <w:szCs w:val="22"/>
              </w:rPr>
              <w:t>pects of nucleation and growth -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capillarity theory of heterogeneous nucleation</w:t>
            </w:r>
            <w:r w:rsidR="009F16FD">
              <w:rPr>
                <w:rFonts w:asciiTheme="minorHAnsi" w:hAnsiTheme="minorHAnsi" w:cstheme="minorHAnsi"/>
                <w:sz w:val="22"/>
                <w:szCs w:val="22"/>
              </w:rPr>
              <w:t>;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atomistic theory</w:t>
            </w:r>
            <w:r w:rsidR="009F16FD">
              <w:rPr>
                <w:rFonts w:asciiTheme="minorHAnsi" w:hAnsiTheme="minorHAnsi" w:cstheme="minorHAnsi"/>
                <w:sz w:val="22"/>
                <w:szCs w:val="22"/>
              </w:rPr>
              <w:t>;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BE6040">
              <w:rPr>
                <w:rFonts w:asciiTheme="minorHAnsi" w:hAnsiTheme="minorHAnsi" w:cstheme="minorHAnsi"/>
                <w:sz w:val="22"/>
                <w:szCs w:val="22"/>
              </w:rPr>
              <w:t>growth modes</w:t>
            </w:r>
          </w:p>
        </w:tc>
        <w:tc>
          <w:tcPr>
            <w:tcW w:w="790" w:type="pct"/>
            <w:vMerge/>
          </w:tcPr>
          <w:p w:rsidR="00BB304D" w:rsidRPr="00FF0B82" w:rsidRDefault="00BB304D" w:rsidP="008D30EE">
            <w:pPr>
              <w:pStyle w:val="Heading5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  <w:tr w:rsidR="00BB304D" w:rsidRPr="00FF0B82" w:rsidTr="008D30EE">
        <w:tc>
          <w:tcPr>
            <w:tcW w:w="556" w:type="pct"/>
          </w:tcPr>
          <w:p w:rsidR="00BB304D" w:rsidRPr="00FF0B82" w:rsidRDefault="00051125" w:rsidP="008D30E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21 - 28</w:t>
            </w:r>
          </w:p>
        </w:tc>
        <w:tc>
          <w:tcPr>
            <w:tcW w:w="1382" w:type="pct"/>
          </w:tcPr>
          <w:p w:rsidR="00BB304D" w:rsidRPr="00FF0B82" w:rsidRDefault="008F1B31" w:rsidP="0010032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Characterization </w:t>
            </w:r>
            <w:r w:rsidR="0010032D">
              <w:rPr>
                <w:rFonts w:asciiTheme="minorHAnsi" w:hAnsiTheme="minorHAnsi" w:cstheme="minorHAnsi"/>
                <w:sz w:val="22"/>
                <w:szCs w:val="22"/>
              </w:rPr>
              <w:t>techniques</w:t>
            </w:r>
          </w:p>
        </w:tc>
        <w:tc>
          <w:tcPr>
            <w:tcW w:w="2272" w:type="pct"/>
          </w:tcPr>
          <w:p w:rsidR="00BB304D" w:rsidRPr="00FF0B82" w:rsidRDefault="005F416A" w:rsidP="0010032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Review of Materials Science, </w:t>
            </w:r>
            <w:r w:rsidR="0010032D">
              <w:rPr>
                <w:rFonts w:asciiTheme="minorHAnsi" w:hAnsiTheme="minorHAnsi" w:cstheme="minorHAnsi"/>
                <w:sz w:val="22"/>
                <w:szCs w:val="22"/>
              </w:rPr>
              <w:t>Structural techniques</w:t>
            </w:r>
            <w:r w:rsidR="00F827C9">
              <w:rPr>
                <w:rFonts w:asciiTheme="minorHAnsi" w:hAnsiTheme="minorHAnsi" w:cstheme="minorHAnsi"/>
                <w:sz w:val="22"/>
                <w:szCs w:val="22"/>
              </w:rPr>
              <w:t xml:space="preserve"> (XRD)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I</w:t>
            </w:r>
            <w:r w:rsidR="0010032D">
              <w:rPr>
                <w:rFonts w:asciiTheme="minorHAnsi" w:hAnsiTheme="minorHAnsi" w:cstheme="minorHAnsi"/>
                <w:sz w:val="22"/>
                <w:szCs w:val="22"/>
              </w:rPr>
              <w:t>maging techniques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(SEM / TEM) &amp; </w:t>
            </w:r>
            <w:r w:rsidR="0010032D">
              <w:rPr>
                <w:rFonts w:asciiTheme="minorHAnsi" w:hAnsiTheme="minorHAnsi" w:cstheme="minorHAnsi"/>
                <w:sz w:val="22"/>
                <w:szCs w:val="22"/>
              </w:rPr>
              <w:t>optical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techniques</w:t>
            </w:r>
          </w:p>
        </w:tc>
        <w:tc>
          <w:tcPr>
            <w:tcW w:w="790" w:type="pct"/>
            <w:vMerge/>
          </w:tcPr>
          <w:p w:rsidR="00BB304D" w:rsidRPr="00FF0B82" w:rsidRDefault="00BB304D" w:rsidP="008D30EE">
            <w:pPr>
              <w:pStyle w:val="Heading5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  <w:tr w:rsidR="00BB304D" w:rsidRPr="00FF0B82" w:rsidTr="000A2875">
        <w:trPr>
          <w:trHeight w:val="395"/>
        </w:trPr>
        <w:tc>
          <w:tcPr>
            <w:tcW w:w="556" w:type="pct"/>
          </w:tcPr>
          <w:p w:rsidR="00BB304D" w:rsidRPr="00FF0B82" w:rsidRDefault="0010032D" w:rsidP="0005112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051125">
              <w:rPr>
                <w:rFonts w:asciiTheme="minorHAnsi" w:hAnsiTheme="minorHAnsi" w:cstheme="minorHAnsi"/>
                <w:sz w:val="22"/>
                <w:szCs w:val="22"/>
              </w:rPr>
              <w:t>9 - 34</w:t>
            </w:r>
          </w:p>
        </w:tc>
        <w:tc>
          <w:tcPr>
            <w:tcW w:w="1382" w:type="pct"/>
          </w:tcPr>
          <w:p w:rsidR="00BB304D" w:rsidRPr="00FF0B82" w:rsidRDefault="008F1B31" w:rsidP="008D30E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Properties of thin films</w:t>
            </w:r>
          </w:p>
        </w:tc>
        <w:tc>
          <w:tcPr>
            <w:tcW w:w="2272" w:type="pct"/>
          </w:tcPr>
          <w:p w:rsidR="00BB304D" w:rsidRPr="00FF0B82" w:rsidRDefault="0010032D" w:rsidP="00FA595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Electrical</w:t>
            </w:r>
            <w:r w:rsidR="00F814D0">
              <w:rPr>
                <w:rFonts w:asciiTheme="minorHAnsi" w:hAnsiTheme="minorHAnsi" w:cstheme="minorHAnsi"/>
                <w:sz w:val="22"/>
                <w:szCs w:val="22"/>
              </w:rPr>
              <w:t>, dielectric, ferroelectric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and magnetic properties</w:t>
            </w:r>
          </w:p>
        </w:tc>
        <w:tc>
          <w:tcPr>
            <w:tcW w:w="790" w:type="pct"/>
            <w:vMerge/>
          </w:tcPr>
          <w:p w:rsidR="00BB304D" w:rsidRPr="00FF0B82" w:rsidRDefault="00BB304D" w:rsidP="008D30EE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B304D" w:rsidRPr="00FF0B82" w:rsidTr="008D30EE">
        <w:tc>
          <w:tcPr>
            <w:tcW w:w="556" w:type="pct"/>
          </w:tcPr>
          <w:p w:rsidR="00BB304D" w:rsidRPr="00FF0B82" w:rsidRDefault="00051125" w:rsidP="008D30E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35</w:t>
            </w:r>
            <w:r w:rsidR="0010032D">
              <w:rPr>
                <w:rFonts w:asciiTheme="minorHAnsi" w:hAnsiTheme="minorHAnsi" w:cstheme="minorHAnsi"/>
                <w:sz w:val="22"/>
                <w:szCs w:val="22"/>
              </w:rPr>
              <w:t xml:space="preserve"> - 40</w:t>
            </w:r>
          </w:p>
        </w:tc>
        <w:tc>
          <w:tcPr>
            <w:tcW w:w="1382" w:type="pct"/>
          </w:tcPr>
          <w:p w:rsidR="00BB304D" w:rsidRPr="00FF0B82" w:rsidRDefault="008F1B31" w:rsidP="00FA595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Applications</w:t>
            </w:r>
          </w:p>
        </w:tc>
        <w:tc>
          <w:tcPr>
            <w:tcW w:w="2272" w:type="pct"/>
          </w:tcPr>
          <w:p w:rsidR="00BB304D" w:rsidRPr="00FF0B82" w:rsidRDefault="0010032D" w:rsidP="00F814D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Sensors, solar cells, giant ma</w:t>
            </w:r>
            <w:r w:rsidR="0060279C">
              <w:rPr>
                <w:rFonts w:asciiTheme="minorHAnsi" w:hAnsiTheme="minorHAnsi" w:cstheme="minorHAnsi"/>
                <w:sz w:val="22"/>
                <w:szCs w:val="22"/>
              </w:rPr>
              <w:t>gnetoresistance, ferroelectric</w:t>
            </w:r>
            <w:r w:rsidR="008743E8">
              <w:rPr>
                <w:rFonts w:asciiTheme="minorHAnsi" w:hAnsiTheme="minorHAnsi" w:cstheme="minorHAnsi"/>
                <w:sz w:val="22"/>
                <w:szCs w:val="22"/>
              </w:rPr>
              <w:t xml:space="preserve"> &amp;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multiferroics</w:t>
            </w:r>
            <w:proofErr w:type="spellEnd"/>
            <w:r w:rsidR="00B64384">
              <w:rPr>
                <w:rFonts w:asciiTheme="minorHAnsi" w:hAnsiTheme="minorHAnsi" w:cstheme="minorHAnsi"/>
                <w:sz w:val="22"/>
                <w:szCs w:val="22"/>
              </w:rPr>
              <w:t xml:space="preserve"> devices</w:t>
            </w:r>
          </w:p>
        </w:tc>
        <w:tc>
          <w:tcPr>
            <w:tcW w:w="790" w:type="pct"/>
            <w:vMerge/>
          </w:tcPr>
          <w:p w:rsidR="00BB304D" w:rsidRPr="00FF0B82" w:rsidRDefault="00BB304D" w:rsidP="008D30EE">
            <w:pPr>
              <w:pStyle w:val="Heading5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</w:tbl>
    <w:p w:rsidR="001A1B0B" w:rsidRPr="00FF0B82" w:rsidRDefault="001A1B0B" w:rsidP="001A1B0B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1A1B0B" w:rsidRPr="00FF0B82" w:rsidRDefault="001A1B0B" w:rsidP="001A1B0B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1A1B0B" w:rsidRPr="00FF0B82" w:rsidRDefault="001A1B0B" w:rsidP="001A1B0B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FF0B82">
        <w:rPr>
          <w:rFonts w:asciiTheme="minorHAnsi" w:hAnsiTheme="minorHAnsi" w:cstheme="minorHAnsi"/>
          <w:b/>
          <w:bCs/>
          <w:sz w:val="22"/>
          <w:szCs w:val="22"/>
        </w:rPr>
        <w:t>Evaluation Scheme:</w:t>
      </w:r>
    </w:p>
    <w:p w:rsidR="001A1B0B" w:rsidRPr="00FF0B82" w:rsidRDefault="001A1B0B" w:rsidP="001A1B0B">
      <w:pPr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W w:w="9108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6"/>
        <w:gridCol w:w="2254"/>
        <w:gridCol w:w="1137"/>
        <w:gridCol w:w="1289"/>
        <w:gridCol w:w="2432"/>
        <w:gridCol w:w="1440"/>
      </w:tblGrid>
      <w:tr w:rsidR="00FF0B82" w:rsidRPr="00FF0B82" w:rsidTr="008D30EE">
        <w:tc>
          <w:tcPr>
            <w:tcW w:w="556" w:type="dxa"/>
          </w:tcPr>
          <w:p w:rsidR="001A1B0B" w:rsidRPr="00FF0B82" w:rsidRDefault="001A1B0B" w:rsidP="008D30E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F0B8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EC No.</w:t>
            </w:r>
          </w:p>
        </w:tc>
        <w:tc>
          <w:tcPr>
            <w:tcW w:w="2254" w:type="dxa"/>
          </w:tcPr>
          <w:p w:rsidR="001A1B0B" w:rsidRPr="00FF0B82" w:rsidRDefault="001A1B0B" w:rsidP="006567F6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F0B8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Evaluation Scheme</w:t>
            </w:r>
          </w:p>
          <w:p w:rsidR="001A1B0B" w:rsidRPr="00FF0B82" w:rsidRDefault="001A1B0B" w:rsidP="008D30E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137" w:type="dxa"/>
          </w:tcPr>
          <w:p w:rsidR="001A1B0B" w:rsidRPr="00FF0B82" w:rsidRDefault="001A1B0B" w:rsidP="008D30E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F0B8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1289" w:type="dxa"/>
          </w:tcPr>
          <w:p w:rsidR="001A1B0B" w:rsidRPr="00FF0B82" w:rsidRDefault="001A1B0B" w:rsidP="006567F6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F0B8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Weightage (%)</w:t>
            </w:r>
          </w:p>
        </w:tc>
        <w:tc>
          <w:tcPr>
            <w:tcW w:w="2432" w:type="dxa"/>
          </w:tcPr>
          <w:p w:rsidR="001A1B0B" w:rsidRPr="00FF0B82" w:rsidRDefault="001A1B0B" w:rsidP="008D30E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F0B8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Date &amp; Time</w:t>
            </w:r>
          </w:p>
        </w:tc>
        <w:tc>
          <w:tcPr>
            <w:tcW w:w="1440" w:type="dxa"/>
          </w:tcPr>
          <w:p w:rsidR="001A1B0B" w:rsidRPr="00FF0B82" w:rsidRDefault="001A1B0B" w:rsidP="006567F6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F0B8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Nature of</w:t>
            </w:r>
          </w:p>
          <w:p w:rsidR="001A1B0B" w:rsidRPr="00FF0B82" w:rsidRDefault="001A1B0B" w:rsidP="006567F6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F0B8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Component</w:t>
            </w:r>
          </w:p>
        </w:tc>
      </w:tr>
      <w:tr w:rsidR="00FF0B82" w:rsidRPr="00FF0B82" w:rsidTr="008D30EE">
        <w:tc>
          <w:tcPr>
            <w:tcW w:w="556" w:type="dxa"/>
          </w:tcPr>
          <w:p w:rsidR="001A1B0B" w:rsidRPr="00FF0B82" w:rsidRDefault="001A1B0B" w:rsidP="008D30E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F0B8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1.</w:t>
            </w:r>
          </w:p>
        </w:tc>
        <w:tc>
          <w:tcPr>
            <w:tcW w:w="2254" w:type="dxa"/>
          </w:tcPr>
          <w:p w:rsidR="001A1B0B" w:rsidRPr="00FF0B82" w:rsidRDefault="001A1B0B" w:rsidP="008D30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F0B82">
              <w:rPr>
                <w:rFonts w:asciiTheme="minorHAnsi" w:hAnsiTheme="minorHAnsi" w:cstheme="minorHAnsi"/>
                <w:sz w:val="22"/>
                <w:szCs w:val="22"/>
              </w:rPr>
              <w:t>Mid</w:t>
            </w:r>
            <w:r w:rsidR="00160822">
              <w:rPr>
                <w:rFonts w:asciiTheme="minorHAnsi" w:hAnsiTheme="minorHAnsi" w:cstheme="minorHAnsi"/>
                <w:sz w:val="22"/>
                <w:szCs w:val="22"/>
              </w:rPr>
              <w:t xml:space="preserve"> S</w:t>
            </w:r>
            <w:r w:rsidRPr="00FF0B82">
              <w:rPr>
                <w:rFonts w:asciiTheme="minorHAnsi" w:hAnsiTheme="minorHAnsi" w:cstheme="minorHAnsi"/>
                <w:sz w:val="22"/>
                <w:szCs w:val="22"/>
              </w:rPr>
              <w:t>em</w:t>
            </w:r>
            <w:r w:rsidR="001E3A3B">
              <w:rPr>
                <w:rFonts w:asciiTheme="minorHAnsi" w:hAnsiTheme="minorHAnsi" w:cstheme="minorHAnsi"/>
                <w:sz w:val="22"/>
                <w:szCs w:val="22"/>
              </w:rPr>
              <w:t>ester</w:t>
            </w:r>
            <w:r w:rsidRPr="00FF0B82">
              <w:rPr>
                <w:rFonts w:asciiTheme="minorHAnsi" w:hAnsiTheme="minorHAnsi" w:cstheme="minorHAnsi"/>
                <w:sz w:val="22"/>
                <w:szCs w:val="22"/>
              </w:rPr>
              <w:t xml:space="preserve"> Examination</w:t>
            </w:r>
          </w:p>
        </w:tc>
        <w:tc>
          <w:tcPr>
            <w:tcW w:w="1137" w:type="dxa"/>
          </w:tcPr>
          <w:p w:rsidR="001A1B0B" w:rsidRPr="00FF0B82" w:rsidRDefault="005F416A" w:rsidP="005F416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90 min</w:t>
            </w:r>
          </w:p>
        </w:tc>
        <w:tc>
          <w:tcPr>
            <w:tcW w:w="1289" w:type="dxa"/>
          </w:tcPr>
          <w:p w:rsidR="001A1B0B" w:rsidRPr="00FF0B82" w:rsidRDefault="001A1B0B" w:rsidP="008D30E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F0B82">
              <w:rPr>
                <w:rFonts w:asciiTheme="minorHAnsi" w:hAnsiTheme="minorHAnsi" w:cstheme="minorHAnsi"/>
                <w:sz w:val="22"/>
                <w:szCs w:val="22"/>
              </w:rPr>
              <w:t>35</w:t>
            </w:r>
          </w:p>
        </w:tc>
        <w:tc>
          <w:tcPr>
            <w:tcW w:w="2432" w:type="dxa"/>
          </w:tcPr>
          <w:p w:rsidR="001A1B0B" w:rsidRPr="002C7C55" w:rsidRDefault="00052040" w:rsidP="008D30EE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t>18/03 4.00 - 5.30PM</w:t>
            </w:r>
          </w:p>
        </w:tc>
        <w:tc>
          <w:tcPr>
            <w:tcW w:w="1440" w:type="dxa"/>
          </w:tcPr>
          <w:p w:rsidR="001A1B0B" w:rsidRPr="00FF0B82" w:rsidRDefault="00160822" w:rsidP="008D30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Closed</w:t>
            </w:r>
            <w:r w:rsidR="001A1B0B" w:rsidRPr="00FF0B82">
              <w:rPr>
                <w:rFonts w:asciiTheme="minorHAnsi" w:hAnsiTheme="minorHAnsi" w:cstheme="minorHAnsi"/>
                <w:sz w:val="22"/>
                <w:szCs w:val="22"/>
              </w:rPr>
              <w:t xml:space="preserve"> Book</w:t>
            </w:r>
          </w:p>
        </w:tc>
      </w:tr>
      <w:tr w:rsidR="00FF0B82" w:rsidRPr="00FF0B82" w:rsidTr="008D30EE">
        <w:tc>
          <w:tcPr>
            <w:tcW w:w="556" w:type="dxa"/>
          </w:tcPr>
          <w:p w:rsidR="001A1B0B" w:rsidRPr="00FF0B82" w:rsidRDefault="00A01555" w:rsidP="008D30E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  <w:r w:rsidR="001A1B0B" w:rsidRPr="00FF0B8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254" w:type="dxa"/>
          </w:tcPr>
          <w:p w:rsidR="001A1B0B" w:rsidRPr="00FF0B82" w:rsidRDefault="001A1B0B" w:rsidP="001E3A3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F0B82">
              <w:rPr>
                <w:rFonts w:asciiTheme="minorHAnsi" w:hAnsiTheme="minorHAnsi" w:cstheme="minorHAnsi"/>
                <w:sz w:val="22"/>
                <w:szCs w:val="22"/>
              </w:rPr>
              <w:t>Quiz</w:t>
            </w:r>
            <w:r w:rsidR="001E3A3B">
              <w:rPr>
                <w:rFonts w:asciiTheme="minorHAnsi" w:hAnsiTheme="minorHAnsi" w:cstheme="minorHAnsi"/>
                <w:sz w:val="22"/>
                <w:szCs w:val="22"/>
              </w:rPr>
              <w:t>zes</w:t>
            </w:r>
          </w:p>
        </w:tc>
        <w:tc>
          <w:tcPr>
            <w:tcW w:w="1137" w:type="dxa"/>
          </w:tcPr>
          <w:p w:rsidR="001A1B0B" w:rsidRPr="00FF0B82" w:rsidRDefault="005F416A" w:rsidP="005F416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30 min</w:t>
            </w:r>
          </w:p>
        </w:tc>
        <w:tc>
          <w:tcPr>
            <w:tcW w:w="1289" w:type="dxa"/>
          </w:tcPr>
          <w:p w:rsidR="001A1B0B" w:rsidRPr="00FF0B82" w:rsidRDefault="00CD5872" w:rsidP="008D30E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25</w:t>
            </w:r>
          </w:p>
        </w:tc>
        <w:tc>
          <w:tcPr>
            <w:tcW w:w="2432" w:type="dxa"/>
          </w:tcPr>
          <w:p w:rsidR="001A1B0B" w:rsidRPr="002C7C55" w:rsidRDefault="005F416A" w:rsidP="002C7C55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To</w:t>
            </w:r>
            <w:r w:rsidR="002C7C55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be announced in </w:t>
            </w:r>
            <w:r w:rsidR="001E3A3B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the </w:t>
            </w:r>
            <w:r w:rsidR="002C7C55">
              <w:rPr>
                <w:rFonts w:asciiTheme="minorHAnsi" w:hAnsiTheme="minorHAnsi" w:cstheme="minorHAnsi"/>
                <w:bCs/>
                <w:sz w:val="22"/>
                <w:szCs w:val="22"/>
              </w:rPr>
              <w:t>class</w:t>
            </w:r>
          </w:p>
        </w:tc>
        <w:tc>
          <w:tcPr>
            <w:tcW w:w="1440" w:type="dxa"/>
          </w:tcPr>
          <w:p w:rsidR="001A1B0B" w:rsidRPr="00A01555" w:rsidRDefault="00A01555" w:rsidP="008D30EE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01555">
              <w:rPr>
                <w:rFonts w:asciiTheme="minorHAnsi" w:hAnsiTheme="minorHAnsi" w:cstheme="minorHAnsi"/>
                <w:bCs/>
                <w:sz w:val="22"/>
                <w:szCs w:val="22"/>
              </w:rPr>
              <w:t>Open Book</w:t>
            </w:r>
          </w:p>
        </w:tc>
      </w:tr>
      <w:tr w:rsidR="00FF0B82" w:rsidRPr="00FF0B82" w:rsidTr="00590F66">
        <w:trPr>
          <w:trHeight w:val="575"/>
        </w:trPr>
        <w:tc>
          <w:tcPr>
            <w:tcW w:w="556" w:type="dxa"/>
          </w:tcPr>
          <w:p w:rsidR="001A1B0B" w:rsidRPr="00FF0B82" w:rsidRDefault="00A01555" w:rsidP="008D30E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</w:t>
            </w:r>
            <w:r w:rsidR="001A1B0B" w:rsidRPr="00FF0B8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254" w:type="dxa"/>
          </w:tcPr>
          <w:p w:rsidR="001A1B0B" w:rsidRPr="00FF0B82" w:rsidRDefault="001A1B0B" w:rsidP="008D30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F0B82">
              <w:rPr>
                <w:rFonts w:asciiTheme="minorHAnsi" w:hAnsiTheme="minorHAnsi" w:cstheme="minorHAnsi"/>
                <w:sz w:val="22"/>
                <w:szCs w:val="22"/>
              </w:rPr>
              <w:t>Comprehensive Examination</w:t>
            </w:r>
          </w:p>
        </w:tc>
        <w:tc>
          <w:tcPr>
            <w:tcW w:w="1137" w:type="dxa"/>
          </w:tcPr>
          <w:p w:rsidR="001A1B0B" w:rsidRPr="00FF0B82" w:rsidRDefault="005F416A" w:rsidP="005F416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180 min</w:t>
            </w:r>
          </w:p>
        </w:tc>
        <w:tc>
          <w:tcPr>
            <w:tcW w:w="1289" w:type="dxa"/>
          </w:tcPr>
          <w:p w:rsidR="001A1B0B" w:rsidRPr="00FF0B82" w:rsidRDefault="00CD5872" w:rsidP="008D30E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40</w:t>
            </w:r>
          </w:p>
        </w:tc>
        <w:tc>
          <w:tcPr>
            <w:tcW w:w="2432" w:type="dxa"/>
          </w:tcPr>
          <w:p w:rsidR="001A1B0B" w:rsidRPr="002C7C55" w:rsidRDefault="00052040" w:rsidP="008D30EE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t>20/05 AN</w:t>
            </w:r>
            <w:bookmarkStart w:id="0" w:name="_GoBack"/>
            <w:bookmarkEnd w:id="0"/>
          </w:p>
        </w:tc>
        <w:tc>
          <w:tcPr>
            <w:tcW w:w="1440" w:type="dxa"/>
          </w:tcPr>
          <w:p w:rsidR="001A1B0B" w:rsidRPr="00FF0B82" w:rsidRDefault="00160822" w:rsidP="008D30EE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Closed</w:t>
            </w:r>
            <w:r w:rsidR="001A1B0B" w:rsidRPr="00FF0B82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Book</w:t>
            </w:r>
          </w:p>
        </w:tc>
      </w:tr>
    </w:tbl>
    <w:p w:rsidR="005F416A" w:rsidRDefault="005F416A" w:rsidP="005F416A">
      <w:pPr>
        <w:ind w:hanging="142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*</w:t>
      </w:r>
      <w:r w:rsidRPr="002A1B9B">
        <w:rPr>
          <w:rFonts w:ascii="Calibri" w:hAnsi="Calibri"/>
          <w:b/>
          <w:bCs/>
        </w:rPr>
        <w:t>Two quizzes will be conducted</w:t>
      </w:r>
      <w:r>
        <w:rPr>
          <w:rFonts w:ascii="Calibri" w:hAnsi="Calibri"/>
          <w:b/>
          <w:bCs/>
        </w:rPr>
        <w:t>,</w:t>
      </w:r>
      <w:r w:rsidRPr="002A1B9B">
        <w:rPr>
          <w:rFonts w:ascii="Calibri" w:hAnsi="Calibri"/>
          <w:b/>
          <w:bCs/>
        </w:rPr>
        <w:t xml:space="preserve"> and the best performance will be considered.  No makeup for the quizzes for any reason.</w:t>
      </w:r>
    </w:p>
    <w:p w:rsidR="001A1B0B" w:rsidRPr="00FF0B82" w:rsidRDefault="001A1B0B" w:rsidP="001A1B0B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5F416A" w:rsidRDefault="005F416A" w:rsidP="005F416A">
      <w:r w:rsidRPr="00D94425">
        <w:rPr>
          <w:b/>
          <w:iCs/>
        </w:rPr>
        <w:t>Notices:</w:t>
      </w:r>
      <w:r w:rsidRPr="002956E1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2956E1">
        <w:t>Notices co</w:t>
      </w:r>
      <w:r>
        <w:t>ncerning the course will be put</w:t>
      </w:r>
      <w:r w:rsidRPr="00936B78">
        <w:t xml:space="preserve"> </w:t>
      </w:r>
      <w:r>
        <w:t>on</w:t>
      </w:r>
      <w:r>
        <w:rPr>
          <w:b/>
        </w:rPr>
        <w:t xml:space="preserve"> CMS</w:t>
      </w:r>
      <w:r w:rsidRPr="000D6987">
        <w:t>.</w:t>
      </w:r>
    </w:p>
    <w:p w:rsidR="005F416A" w:rsidRPr="006E3375" w:rsidRDefault="005F416A" w:rsidP="005F416A">
      <w:pPr>
        <w:jc w:val="both"/>
      </w:pPr>
      <w:r w:rsidRPr="006E3375">
        <w:rPr>
          <w:b/>
          <w:bCs/>
        </w:rPr>
        <w:t>Makeup Policy:</w:t>
      </w:r>
      <w:r w:rsidRPr="006E3375">
        <w:t xml:space="preserve">  Makeup requests may be considered only in case of </w:t>
      </w:r>
      <w:r w:rsidR="002256C1">
        <w:t>severe medical</w:t>
      </w:r>
      <w:r w:rsidRPr="006E3375">
        <w:t xml:space="preserve"> illness </w:t>
      </w:r>
      <w:r>
        <w:t xml:space="preserve">leading to hospitalization </w:t>
      </w:r>
      <w:r w:rsidRPr="006E3375">
        <w:t>with proper medical proof</w:t>
      </w:r>
      <w:r>
        <w:t>,</w:t>
      </w:r>
      <w:r w:rsidRPr="006E3375">
        <w:t xml:space="preserve"> and also</w:t>
      </w:r>
      <w:r>
        <w:t>,</w:t>
      </w:r>
      <w:r w:rsidRPr="006E3375">
        <w:t xml:space="preserve"> prior permission is required for MID - SEM and Comprehensive Examination.</w:t>
      </w:r>
    </w:p>
    <w:p w:rsidR="005F416A" w:rsidRDefault="005F416A" w:rsidP="005F416A">
      <w:pPr>
        <w:tabs>
          <w:tab w:val="left" w:pos="420"/>
        </w:tabs>
        <w:overflowPunct w:val="0"/>
        <w:autoSpaceDE w:val="0"/>
        <w:autoSpaceDN w:val="0"/>
        <w:adjustRightInd w:val="0"/>
        <w:ind w:right="-72"/>
        <w:jc w:val="both"/>
        <w:textAlignment w:val="baseline"/>
        <w:rPr>
          <w:rFonts w:ascii="Calibri" w:hAnsi="Calibri" w:cs="Calibri"/>
          <w:color w:val="FF0000"/>
        </w:rPr>
      </w:pPr>
      <w:r w:rsidRPr="00A27201">
        <w:rPr>
          <w:rFonts w:ascii="Calibri" w:hAnsi="Calibri" w:cs="Calibri"/>
          <w:b/>
          <w:bCs/>
          <w:color w:val="FF0000"/>
          <w:shd w:val="clear" w:color="auto" w:fill="FFFFFF"/>
        </w:rPr>
        <w:t>Academic Honesty and Integrity Policy</w:t>
      </w:r>
      <w:r w:rsidRPr="00A27201">
        <w:rPr>
          <w:rFonts w:ascii="Calibri" w:hAnsi="Calibri" w:cs="Calibri"/>
          <w:color w:val="FF0000"/>
          <w:shd w:val="clear" w:color="auto" w:fill="FFFFFF"/>
        </w:rPr>
        <w:t>: Academic honesty and integrity are to be maintained by all the students throughout the semester</w:t>
      </w:r>
      <w:r>
        <w:rPr>
          <w:rFonts w:ascii="Calibri" w:hAnsi="Calibri" w:cs="Calibri"/>
          <w:color w:val="FF0000"/>
          <w:shd w:val="clear" w:color="auto" w:fill="FFFFFF"/>
        </w:rPr>
        <w:t>,</w:t>
      </w:r>
      <w:r w:rsidRPr="00A27201">
        <w:rPr>
          <w:rFonts w:ascii="Calibri" w:hAnsi="Calibri" w:cs="Calibri"/>
          <w:color w:val="FF0000"/>
          <w:shd w:val="clear" w:color="auto" w:fill="FFFFFF"/>
        </w:rPr>
        <w:t xml:space="preserve"> and no type of academic dishonesty is acceptable.</w:t>
      </w:r>
      <w:r>
        <w:rPr>
          <w:rFonts w:ascii="Calibri" w:hAnsi="Calibri" w:cs="Calibri"/>
          <w:color w:val="FF0000"/>
        </w:rPr>
        <w:t xml:space="preserve">                                                                                                         </w:t>
      </w:r>
    </w:p>
    <w:p w:rsidR="001A1B0B" w:rsidRPr="00FF0B82" w:rsidRDefault="001A1B0B" w:rsidP="001A1B0B">
      <w:pPr>
        <w:pStyle w:val="Heading7"/>
        <w:spacing w:line="360" w:lineRule="auto"/>
        <w:jc w:val="right"/>
        <w:rPr>
          <w:rFonts w:asciiTheme="minorHAnsi" w:hAnsiTheme="minorHAnsi" w:cstheme="minorHAnsi"/>
          <w:i w:val="0"/>
          <w:color w:val="auto"/>
          <w:sz w:val="22"/>
          <w:szCs w:val="22"/>
        </w:rPr>
      </w:pPr>
      <w:r w:rsidRPr="00FF0B82">
        <w:rPr>
          <w:rFonts w:asciiTheme="minorHAnsi" w:hAnsiTheme="minorHAnsi" w:cstheme="minorHAnsi"/>
          <w:i w:val="0"/>
          <w:color w:val="auto"/>
          <w:sz w:val="22"/>
          <w:szCs w:val="22"/>
        </w:rPr>
        <w:t>Instructor-in-Charge</w:t>
      </w:r>
    </w:p>
    <w:p w:rsidR="00CD5872" w:rsidRDefault="001A1B0B" w:rsidP="001A1B0B">
      <w:pPr>
        <w:jc w:val="right"/>
        <w:rPr>
          <w:rFonts w:asciiTheme="minorHAnsi" w:hAnsiTheme="minorHAnsi" w:cstheme="minorHAnsi"/>
          <w:b/>
          <w:bCs/>
          <w:sz w:val="22"/>
          <w:szCs w:val="22"/>
        </w:rPr>
      </w:pPr>
      <w:r w:rsidRPr="00FF0B82">
        <w:rPr>
          <w:rFonts w:asciiTheme="minorHAnsi" w:hAnsiTheme="minorHAnsi" w:cstheme="minorHAnsi"/>
          <w:sz w:val="22"/>
          <w:szCs w:val="22"/>
        </w:rPr>
        <w:t>PHY F</w:t>
      </w:r>
      <w:r w:rsidR="00BE6040">
        <w:rPr>
          <w:rFonts w:asciiTheme="minorHAnsi" w:hAnsiTheme="minorHAnsi" w:cstheme="minorHAnsi"/>
          <w:sz w:val="22"/>
          <w:szCs w:val="22"/>
        </w:rPr>
        <w:t>379</w:t>
      </w:r>
    </w:p>
    <w:p w:rsidR="00CD5872" w:rsidRPr="00CD5872" w:rsidRDefault="00CD5872" w:rsidP="00CD5872">
      <w:pPr>
        <w:rPr>
          <w:rFonts w:asciiTheme="minorHAnsi" w:hAnsiTheme="minorHAnsi" w:cstheme="minorHAnsi"/>
          <w:sz w:val="22"/>
          <w:szCs w:val="22"/>
        </w:rPr>
      </w:pPr>
    </w:p>
    <w:p w:rsidR="00CD5872" w:rsidRPr="00CD5872" w:rsidRDefault="00CD5872" w:rsidP="00CD5872">
      <w:pPr>
        <w:rPr>
          <w:rFonts w:asciiTheme="minorHAnsi" w:hAnsiTheme="minorHAnsi" w:cstheme="minorHAnsi"/>
          <w:sz w:val="22"/>
          <w:szCs w:val="22"/>
        </w:rPr>
      </w:pPr>
    </w:p>
    <w:p w:rsidR="00CD5872" w:rsidRPr="00CD5872" w:rsidRDefault="00CD5872" w:rsidP="00CD5872">
      <w:pPr>
        <w:rPr>
          <w:rFonts w:asciiTheme="minorHAnsi" w:hAnsiTheme="minorHAnsi" w:cstheme="minorHAnsi"/>
          <w:sz w:val="22"/>
          <w:szCs w:val="22"/>
        </w:rPr>
      </w:pPr>
    </w:p>
    <w:p w:rsidR="00CD5872" w:rsidRDefault="00CD5872" w:rsidP="00CD5872">
      <w:pPr>
        <w:rPr>
          <w:rFonts w:asciiTheme="minorHAnsi" w:hAnsiTheme="minorHAnsi" w:cstheme="minorHAnsi"/>
          <w:sz w:val="22"/>
          <w:szCs w:val="22"/>
        </w:rPr>
      </w:pPr>
    </w:p>
    <w:p w:rsidR="004B6541" w:rsidRPr="00CD5872" w:rsidRDefault="00CD5872" w:rsidP="00CD5872">
      <w:pPr>
        <w:tabs>
          <w:tab w:val="left" w:pos="7665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</w:p>
    <w:sectPr w:rsidR="004B6541" w:rsidRPr="00CD5872" w:rsidSect="000078F7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2FE2" w:rsidRDefault="00112FE2" w:rsidP="00EB2F06">
      <w:r>
        <w:separator/>
      </w:r>
    </w:p>
  </w:endnote>
  <w:endnote w:type="continuationSeparator" w:id="0">
    <w:p w:rsidR="00112FE2" w:rsidRDefault="00112FE2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841" w:rsidRDefault="00D7099F">
    <w:pPr>
      <w:pStyle w:val="Footer"/>
    </w:pPr>
    <w:r>
      <w:rPr>
        <w:noProof/>
        <w:lang w:val="en-IN" w:eastAsia="en-IN"/>
      </w:rPr>
      <w:drawing>
        <wp:inline distT="0" distB="0" distL="0" distR="0">
          <wp:extent cx="1647825" cy="600075"/>
          <wp:effectExtent l="0" t="0" r="9525" b="9525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2FE2" w:rsidRDefault="00112FE2" w:rsidP="00EB2F06">
      <w:r>
        <w:separator/>
      </w:r>
    </w:p>
  </w:footnote>
  <w:footnote w:type="continuationSeparator" w:id="0">
    <w:p w:rsidR="00112FE2" w:rsidRDefault="00112FE2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E401E"/>
    <w:multiLevelType w:val="hybridMultilevel"/>
    <w:tmpl w:val="02E0B0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F0488"/>
    <w:multiLevelType w:val="hybridMultilevel"/>
    <w:tmpl w:val="C9DA2876"/>
    <w:lvl w:ilvl="0" w:tplc="965E1B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D07DC"/>
    <w:multiLevelType w:val="hybridMultilevel"/>
    <w:tmpl w:val="795AD1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DA297D"/>
    <w:multiLevelType w:val="hybridMultilevel"/>
    <w:tmpl w:val="66DC94DA"/>
    <w:lvl w:ilvl="0" w:tplc="402A1462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DC30B820">
      <w:start w:val="1"/>
      <w:numFmt w:val="decimal"/>
      <w:lvlText w:val="%2)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5" w15:restartNumberingAfterBreak="0">
    <w:nsid w:val="20104F2D"/>
    <w:multiLevelType w:val="hybridMultilevel"/>
    <w:tmpl w:val="E9DADE82"/>
    <w:lvl w:ilvl="0" w:tplc="C5B8C6A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A0243"/>
    <w:multiLevelType w:val="hybridMultilevel"/>
    <w:tmpl w:val="A7F04AD2"/>
    <w:lvl w:ilvl="0" w:tplc="86A264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902CA6"/>
    <w:multiLevelType w:val="hybridMultilevel"/>
    <w:tmpl w:val="81CC0012"/>
    <w:lvl w:ilvl="0" w:tplc="F1828E6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8C015AB"/>
    <w:multiLevelType w:val="hybridMultilevel"/>
    <w:tmpl w:val="C9DA46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3D7DB4"/>
    <w:multiLevelType w:val="hybridMultilevel"/>
    <w:tmpl w:val="4A3671C6"/>
    <w:lvl w:ilvl="0" w:tplc="297A8A5E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F429AB"/>
    <w:multiLevelType w:val="hybridMultilevel"/>
    <w:tmpl w:val="9FB67F7C"/>
    <w:lvl w:ilvl="0" w:tplc="259E6B82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6"/>
  </w:num>
  <w:num w:numId="5">
    <w:abstractNumId w:val="8"/>
  </w:num>
  <w:num w:numId="6">
    <w:abstractNumId w:val="11"/>
  </w:num>
  <w:num w:numId="7">
    <w:abstractNumId w:val="5"/>
  </w:num>
  <w:num w:numId="8">
    <w:abstractNumId w:val="4"/>
  </w:num>
  <w:num w:numId="9">
    <w:abstractNumId w:val="3"/>
  </w:num>
  <w:num w:numId="10">
    <w:abstractNumId w:val="12"/>
  </w:num>
  <w:num w:numId="11">
    <w:abstractNumId w:val="0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078F7"/>
    <w:rsid w:val="00022A26"/>
    <w:rsid w:val="00027917"/>
    <w:rsid w:val="00041C36"/>
    <w:rsid w:val="000438FF"/>
    <w:rsid w:val="00043AE5"/>
    <w:rsid w:val="00051125"/>
    <w:rsid w:val="00052040"/>
    <w:rsid w:val="00053BC2"/>
    <w:rsid w:val="00055BC8"/>
    <w:rsid w:val="00077639"/>
    <w:rsid w:val="000A0BC5"/>
    <w:rsid w:val="000A2875"/>
    <w:rsid w:val="000A4CE9"/>
    <w:rsid w:val="000B6BBB"/>
    <w:rsid w:val="000D0C39"/>
    <w:rsid w:val="000D661D"/>
    <w:rsid w:val="000F4B86"/>
    <w:rsid w:val="0010032D"/>
    <w:rsid w:val="00101C70"/>
    <w:rsid w:val="001048C0"/>
    <w:rsid w:val="00112A8C"/>
    <w:rsid w:val="00112FE2"/>
    <w:rsid w:val="00160822"/>
    <w:rsid w:val="00167A3C"/>
    <w:rsid w:val="00167B88"/>
    <w:rsid w:val="00173847"/>
    <w:rsid w:val="001862CB"/>
    <w:rsid w:val="001A1B0B"/>
    <w:rsid w:val="001A29E5"/>
    <w:rsid w:val="001B6C83"/>
    <w:rsid w:val="001E3A3B"/>
    <w:rsid w:val="00201C39"/>
    <w:rsid w:val="0021277E"/>
    <w:rsid w:val="00217EB9"/>
    <w:rsid w:val="00223D0A"/>
    <w:rsid w:val="002256C1"/>
    <w:rsid w:val="00240A50"/>
    <w:rsid w:val="00251FD3"/>
    <w:rsid w:val="00256511"/>
    <w:rsid w:val="00271577"/>
    <w:rsid w:val="0029648E"/>
    <w:rsid w:val="002C7C55"/>
    <w:rsid w:val="002E0D7C"/>
    <w:rsid w:val="002F1369"/>
    <w:rsid w:val="002F47C1"/>
    <w:rsid w:val="0034523C"/>
    <w:rsid w:val="0034680E"/>
    <w:rsid w:val="003558C3"/>
    <w:rsid w:val="00367D0D"/>
    <w:rsid w:val="00373212"/>
    <w:rsid w:val="003A668B"/>
    <w:rsid w:val="003C21F4"/>
    <w:rsid w:val="003D2DC2"/>
    <w:rsid w:val="003D6BA8"/>
    <w:rsid w:val="003F66A8"/>
    <w:rsid w:val="004112B5"/>
    <w:rsid w:val="00412181"/>
    <w:rsid w:val="00420610"/>
    <w:rsid w:val="00433034"/>
    <w:rsid w:val="004571B3"/>
    <w:rsid w:val="004628D2"/>
    <w:rsid w:val="004B6541"/>
    <w:rsid w:val="00507883"/>
    <w:rsid w:val="00507A43"/>
    <w:rsid w:val="00512C12"/>
    <w:rsid w:val="0051535D"/>
    <w:rsid w:val="0054795A"/>
    <w:rsid w:val="00562598"/>
    <w:rsid w:val="00562AB6"/>
    <w:rsid w:val="0057452D"/>
    <w:rsid w:val="00576A69"/>
    <w:rsid w:val="00590F66"/>
    <w:rsid w:val="005C5B22"/>
    <w:rsid w:val="005C6693"/>
    <w:rsid w:val="005C7385"/>
    <w:rsid w:val="005D2E73"/>
    <w:rsid w:val="005E2004"/>
    <w:rsid w:val="005F416A"/>
    <w:rsid w:val="0060279C"/>
    <w:rsid w:val="0060305C"/>
    <w:rsid w:val="00613E1B"/>
    <w:rsid w:val="00631DD1"/>
    <w:rsid w:val="00645F24"/>
    <w:rsid w:val="006567F6"/>
    <w:rsid w:val="00667547"/>
    <w:rsid w:val="00670BDE"/>
    <w:rsid w:val="0068626A"/>
    <w:rsid w:val="006A622B"/>
    <w:rsid w:val="006B1054"/>
    <w:rsid w:val="006F730C"/>
    <w:rsid w:val="007502E0"/>
    <w:rsid w:val="00750F81"/>
    <w:rsid w:val="007543E4"/>
    <w:rsid w:val="00776D39"/>
    <w:rsid w:val="0079144A"/>
    <w:rsid w:val="007A4C1D"/>
    <w:rsid w:val="007D1796"/>
    <w:rsid w:val="007D58BE"/>
    <w:rsid w:val="007E402E"/>
    <w:rsid w:val="008005D9"/>
    <w:rsid w:val="00806665"/>
    <w:rsid w:val="00831DD5"/>
    <w:rsid w:val="00834714"/>
    <w:rsid w:val="00860D16"/>
    <w:rsid w:val="00862D08"/>
    <w:rsid w:val="00871A0F"/>
    <w:rsid w:val="008743E8"/>
    <w:rsid w:val="008A2200"/>
    <w:rsid w:val="008F1B31"/>
    <w:rsid w:val="009205B0"/>
    <w:rsid w:val="0097488C"/>
    <w:rsid w:val="0097490E"/>
    <w:rsid w:val="00982876"/>
    <w:rsid w:val="00983916"/>
    <w:rsid w:val="009B48FD"/>
    <w:rsid w:val="009F16FD"/>
    <w:rsid w:val="009F7111"/>
    <w:rsid w:val="00A01555"/>
    <w:rsid w:val="00A304D5"/>
    <w:rsid w:val="00A44798"/>
    <w:rsid w:val="00A946C5"/>
    <w:rsid w:val="00A95CB6"/>
    <w:rsid w:val="00A95EB7"/>
    <w:rsid w:val="00A97AA8"/>
    <w:rsid w:val="00AC7E00"/>
    <w:rsid w:val="00AD25E1"/>
    <w:rsid w:val="00AF125F"/>
    <w:rsid w:val="00B23878"/>
    <w:rsid w:val="00B242F0"/>
    <w:rsid w:val="00B304F0"/>
    <w:rsid w:val="00B355BF"/>
    <w:rsid w:val="00B55284"/>
    <w:rsid w:val="00B60824"/>
    <w:rsid w:val="00B64384"/>
    <w:rsid w:val="00B64B4F"/>
    <w:rsid w:val="00B86684"/>
    <w:rsid w:val="00BA568D"/>
    <w:rsid w:val="00BB304D"/>
    <w:rsid w:val="00BE6040"/>
    <w:rsid w:val="00BF0D91"/>
    <w:rsid w:val="00C14E6D"/>
    <w:rsid w:val="00C338D9"/>
    <w:rsid w:val="00C6663B"/>
    <w:rsid w:val="00C75B6E"/>
    <w:rsid w:val="00C84A72"/>
    <w:rsid w:val="00CC01A7"/>
    <w:rsid w:val="00CD5872"/>
    <w:rsid w:val="00CF21AC"/>
    <w:rsid w:val="00D036CE"/>
    <w:rsid w:val="00D07D00"/>
    <w:rsid w:val="00D7099F"/>
    <w:rsid w:val="00DA1841"/>
    <w:rsid w:val="00DA5EF4"/>
    <w:rsid w:val="00DB26A5"/>
    <w:rsid w:val="00DB7398"/>
    <w:rsid w:val="00DD2884"/>
    <w:rsid w:val="00DD6E81"/>
    <w:rsid w:val="00DD7A77"/>
    <w:rsid w:val="00DE3D84"/>
    <w:rsid w:val="00E379CA"/>
    <w:rsid w:val="00E56B13"/>
    <w:rsid w:val="00E61C30"/>
    <w:rsid w:val="00E754E7"/>
    <w:rsid w:val="00E76E8B"/>
    <w:rsid w:val="00EA5579"/>
    <w:rsid w:val="00EB2F06"/>
    <w:rsid w:val="00EB7E1B"/>
    <w:rsid w:val="00ED0200"/>
    <w:rsid w:val="00EF4F81"/>
    <w:rsid w:val="00F1784E"/>
    <w:rsid w:val="00F34A71"/>
    <w:rsid w:val="00F45E80"/>
    <w:rsid w:val="00F70F6A"/>
    <w:rsid w:val="00F71F81"/>
    <w:rsid w:val="00F74057"/>
    <w:rsid w:val="00F814D0"/>
    <w:rsid w:val="00F827C9"/>
    <w:rsid w:val="00FA5954"/>
    <w:rsid w:val="00FA5EE2"/>
    <w:rsid w:val="00FB32CA"/>
    <w:rsid w:val="00FB4BF8"/>
    <w:rsid w:val="00FB4DE4"/>
    <w:rsid w:val="00FD4F64"/>
    <w:rsid w:val="00FD71C0"/>
    <w:rsid w:val="00FE5649"/>
    <w:rsid w:val="00FF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82EF7E5-2EA2-41A1-87A8-EFC87B8BA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B0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B0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B0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512C1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E20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20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200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20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200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B0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B0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B0B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7394</TotalTime>
  <Pages>2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Windows User</cp:lastModifiedBy>
  <cp:revision>73</cp:revision>
  <cp:lastPrinted>2014-09-08T11:05:00Z</cp:lastPrinted>
  <dcterms:created xsi:type="dcterms:W3CDTF">2018-05-10T09:30:00Z</dcterms:created>
  <dcterms:modified xsi:type="dcterms:W3CDTF">2023-01-16T13:11:00Z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6eb5d368512c11f2dc6692778c0998667697dee59ed06639e6ff18f36b7f9eb2</vt:lpwstr>
  </property>
</Properties>
</file>