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75EFB" w14:textId="454BB4BF" w:rsidR="00E5615A" w:rsidRDefault="00E5615A" w:rsidP="004D14FB">
      <w:pPr>
        <w:spacing w:after="212" w:line="360" w:lineRule="auto"/>
        <w:jc w:val="left"/>
      </w:pPr>
      <w:bookmarkStart w:id="0" w:name="_Hlk194330902"/>
      <w:bookmarkEnd w:id="0"/>
      <w:r>
        <w:rPr>
          <w:noProof/>
        </w:rPr>
        <w:drawing>
          <wp:inline distT="0" distB="0" distL="0" distR="0" wp14:anchorId="2A7E54B8" wp14:editId="4B84CE5E">
            <wp:extent cx="1496568" cy="46482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9"/>
                    <a:stretch>
                      <a:fillRect/>
                    </a:stretch>
                  </pic:blipFill>
                  <pic:spPr>
                    <a:xfrm>
                      <a:off x="0" y="0"/>
                      <a:ext cx="1496568" cy="464820"/>
                    </a:xfrm>
                    <a:prstGeom prst="rect">
                      <a:avLst/>
                    </a:prstGeom>
                  </pic:spPr>
                </pic:pic>
              </a:graphicData>
            </a:graphic>
          </wp:inline>
        </w:drawing>
      </w:r>
      <w:r>
        <w:t xml:space="preserve">                                                                                   </w:t>
      </w:r>
      <w:r w:rsidR="006B7595">
        <w:t xml:space="preserve"> </w:t>
      </w:r>
      <w:r>
        <w:t xml:space="preserve">  </w:t>
      </w:r>
      <w:r w:rsidR="006B7595">
        <w:rPr>
          <w:noProof/>
        </w:rPr>
        <w:drawing>
          <wp:inline distT="0" distB="0" distL="0" distR="0" wp14:anchorId="0461CBB2" wp14:editId="36D02A01">
            <wp:extent cx="1388110" cy="581660"/>
            <wp:effectExtent l="0" t="0" r="0" b="0"/>
            <wp:docPr id="120" name="Picture 120" descr="A green and black sign with text&#10;&#10;AI-generated content may be incorrect."/>
            <wp:cNvGraphicFramePr/>
            <a:graphic xmlns:a="http://schemas.openxmlformats.org/drawingml/2006/main">
              <a:graphicData uri="http://schemas.openxmlformats.org/drawingml/2006/picture">
                <pic:pic xmlns:pic="http://schemas.openxmlformats.org/drawingml/2006/picture">
                  <pic:nvPicPr>
                    <pic:cNvPr id="120" name="Picture 120" descr="A green and black sign with text&#10;&#10;AI-generated content may be incorrect."/>
                    <pic:cNvPicPr/>
                  </pic:nvPicPr>
                  <pic:blipFill>
                    <a:blip r:embed="rId10"/>
                    <a:stretch>
                      <a:fillRect/>
                    </a:stretch>
                  </pic:blipFill>
                  <pic:spPr>
                    <a:xfrm>
                      <a:off x="0" y="0"/>
                      <a:ext cx="1388110" cy="581660"/>
                    </a:xfrm>
                    <a:prstGeom prst="rect">
                      <a:avLst/>
                    </a:prstGeom>
                  </pic:spPr>
                </pic:pic>
              </a:graphicData>
            </a:graphic>
          </wp:inline>
        </w:drawing>
      </w:r>
    </w:p>
    <w:p w14:paraId="05E3A75E" w14:textId="77777777" w:rsidR="00E5615A" w:rsidRDefault="00E5615A" w:rsidP="004D14FB">
      <w:pPr>
        <w:spacing w:after="302" w:line="360" w:lineRule="auto"/>
        <w:jc w:val="left"/>
      </w:pPr>
      <w:r>
        <w:t xml:space="preserve">                                                             </w:t>
      </w:r>
    </w:p>
    <w:p w14:paraId="09986F15" w14:textId="77777777" w:rsidR="00E5615A" w:rsidRPr="00E5615A" w:rsidRDefault="00E5615A" w:rsidP="004D14FB">
      <w:pPr>
        <w:spacing w:after="331" w:line="360" w:lineRule="auto"/>
        <w:ind w:left="-5"/>
        <w:jc w:val="center"/>
        <w:rPr>
          <w:rFonts w:cs="Calibri"/>
        </w:rPr>
      </w:pPr>
      <w:r w:rsidRPr="00E5615A">
        <w:rPr>
          <w:rFonts w:eastAsia="Arial" w:cs="Calibri"/>
          <w:b/>
          <w:sz w:val="26"/>
        </w:rPr>
        <w:t>Module Code &amp; Module Title</w:t>
      </w:r>
    </w:p>
    <w:p w14:paraId="37EA395E" w14:textId="1EF6F6B5" w:rsidR="00E5615A" w:rsidRPr="00E5615A" w:rsidRDefault="00E5615A" w:rsidP="004D14FB">
      <w:pPr>
        <w:spacing w:after="286" w:line="360" w:lineRule="auto"/>
        <w:ind w:left="-5"/>
        <w:jc w:val="center"/>
        <w:rPr>
          <w:rFonts w:eastAsia="Arial" w:cs="Calibri"/>
          <w:b/>
          <w:bCs/>
          <w:sz w:val="26"/>
        </w:rPr>
      </w:pPr>
      <w:r w:rsidRPr="00E5615A">
        <w:rPr>
          <w:rFonts w:eastAsia="Arial" w:cs="Calibri"/>
          <w:b/>
          <w:sz w:val="26"/>
        </w:rPr>
        <w:t xml:space="preserve">6CS012 – </w:t>
      </w:r>
      <w:r w:rsidRPr="00E5615A">
        <w:rPr>
          <w:rFonts w:eastAsia="Arial" w:cs="Calibri"/>
          <w:b/>
          <w:bCs/>
          <w:sz w:val="26"/>
        </w:rPr>
        <w:t>Artificial Intelligence and Machine Learning</w:t>
      </w:r>
    </w:p>
    <w:p w14:paraId="2FA7A297" w14:textId="77777777" w:rsidR="00E5615A" w:rsidRPr="00E5615A" w:rsidRDefault="00E5615A" w:rsidP="004D14FB">
      <w:pPr>
        <w:spacing w:after="444" w:line="360" w:lineRule="auto"/>
        <w:jc w:val="left"/>
        <w:rPr>
          <w:rFonts w:cs="Calibri"/>
        </w:rPr>
      </w:pPr>
      <w:r w:rsidRPr="00E5615A">
        <w:rPr>
          <w:rFonts w:eastAsia="Arial" w:cs="Calibri"/>
          <w:b/>
          <w:sz w:val="26"/>
        </w:rPr>
        <w:t xml:space="preserve"> </w:t>
      </w:r>
    </w:p>
    <w:p w14:paraId="702E5D72" w14:textId="63F30430" w:rsidR="00E5615A" w:rsidRPr="00E5615A" w:rsidRDefault="00E5615A" w:rsidP="004D14FB">
      <w:pPr>
        <w:spacing w:after="331" w:line="360" w:lineRule="auto"/>
        <w:ind w:left="-5"/>
        <w:jc w:val="center"/>
        <w:rPr>
          <w:rFonts w:eastAsia="Arial" w:cs="Calibri"/>
          <w:b/>
          <w:sz w:val="36"/>
        </w:rPr>
      </w:pPr>
      <w:r w:rsidRPr="00E5615A">
        <w:rPr>
          <w:rFonts w:eastAsia="Arial" w:cs="Calibri"/>
          <w:b/>
          <w:bCs/>
          <w:sz w:val="36"/>
        </w:rPr>
        <w:t>SMS Spam &amp; Ham Detection using RNN, LSTM, and Pretrained Word2Vec Embeddings</w:t>
      </w:r>
    </w:p>
    <w:p w14:paraId="7D98E070" w14:textId="360364DC" w:rsidR="00E5615A" w:rsidRPr="00E5615A" w:rsidRDefault="00E5615A" w:rsidP="004D14FB">
      <w:pPr>
        <w:spacing w:after="331" w:line="360" w:lineRule="auto"/>
        <w:ind w:left="2875" w:firstLine="5"/>
        <w:rPr>
          <w:rFonts w:eastAsia="Arial" w:cs="Calibri"/>
          <w:b/>
          <w:sz w:val="26"/>
        </w:rPr>
      </w:pPr>
      <w:r w:rsidRPr="00E5615A">
        <w:rPr>
          <w:rFonts w:eastAsia="Arial" w:cs="Calibri"/>
          <w:b/>
          <w:sz w:val="26"/>
        </w:rPr>
        <w:t xml:space="preserve">    </w:t>
      </w:r>
    </w:p>
    <w:p w14:paraId="6CE72238" w14:textId="77777777" w:rsidR="00E5615A" w:rsidRPr="00E5615A" w:rsidRDefault="00E5615A" w:rsidP="004D14FB">
      <w:pPr>
        <w:spacing w:after="41" w:line="360" w:lineRule="auto"/>
        <w:ind w:left="-5" w:right="3533"/>
        <w:jc w:val="center"/>
        <w:rPr>
          <w:rFonts w:cs="Calibri"/>
        </w:rPr>
      </w:pPr>
    </w:p>
    <w:p w14:paraId="7A18B028" w14:textId="03AF996C" w:rsidR="00E5615A" w:rsidRPr="00E5615A" w:rsidRDefault="00E5615A" w:rsidP="004D14FB">
      <w:pPr>
        <w:spacing w:after="331" w:line="360" w:lineRule="auto"/>
        <w:ind w:left="1435" w:firstLine="725"/>
        <w:jc w:val="left"/>
        <w:rPr>
          <w:rFonts w:cs="Calibri"/>
        </w:rPr>
      </w:pPr>
      <w:r w:rsidRPr="00E5615A">
        <w:rPr>
          <w:rFonts w:eastAsia="Arial" w:cs="Calibri"/>
          <w:b/>
          <w:sz w:val="26"/>
        </w:rPr>
        <w:t xml:space="preserve">   Student ID    </w:t>
      </w:r>
      <w:proofErr w:type="gramStart"/>
      <w:r w:rsidRPr="00E5615A">
        <w:rPr>
          <w:rFonts w:eastAsia="Arial" w:cs="Calibri"/>
          <w:b/>
          <w:sz w:val="26"/>
        </w:rPr>
        <w:t xml:space="preserve">  :</w:t>
      </w:r>
      <w:proofErr w:type="gramEnd"/>
      <w:r w:rsidRPr="00E5615A">
        <w:rPr>
          <w:rFonts w:eastAsia="Arial" w:cs="Calibri"/>
          <w:b/>
          <w:sz w:val="26"/>
        </w:rPr>
        <w:t xml:space="preserve"> 2329200 </w:t>
      </w:r>
    </w:p>
    <w:p w14:paraId="202AEB70" w14:textId="3A60FA79" w:rsidR="00E5615A" w:rsidRPr="00E5615A" w:rsidRDefault="00E5615A" w:rsidP="004D14FB">
      <w:pPr>
        <w:spacing w:after="331" w:line="360" w:lineRule="auto"/>
        <w:ind w:left="1435" w:firstLine="725"/>
        <w:jc w:val="left"/>
        <w:rPr>
          <w:rFonts w:cs="Calibri"/>
        </w:rPr>
      </w:pPr>
      <w:r w:rsidRPr="00E5615A">
        <w:rPr>
          <w:rFonts w:eastAsia="Arial" w:cs="Calibri"/>
          <w:b/>
          <w:sz w:val="26"/>
        </w:rPr>
        <w:t xml:space="preserve">   Student Name: Aashan Bajgain </w:t>
      </w:r>
    </w:p>
    <w:p w14:paraId="2996F9BC" w14:textId="172445D8" w:rsidR="00E5615A" w:rsidRPr="00E5615A" w:rsidRDefault="00E5615A" w:rsidP="004D14FB">
      <w:pPr>
        <w:spacing w:after="331" w:line="360" w:lineRule="auto"/>
        <w:ind w:left="1435" w:firstLine="725"/>
        <w:jc w:val="left"/>
        <w:rPr>
          <w:rFonts w:cs="Calibri"/>
        </w:rPr>
      </w:pPr>
      <w:r w:rsidRPr="00E5615A">
        <w:rPr>
          <w:rFonts w:eastAsia="Arial" w:cs="Calibri"/>
          <w:b/>
          <w:sz w:val="26"/>
        </w:rPr>
        <w:t xml:space="preserve">   College ID     </w:t>
      </w:r>
      <w:proofErr w:type="gramStart"/>
      <w:r w:rsidRPr="00E5615A">
        <w:rPr>
          <w:rFonts w:eastAsia="Arial" w:cs="Calibri"/>
          <w:b/>
          <w:sz w:val="26"/>
        </w:rPr>
        <w:t xml:space="preserve">  :</w:t>
      </w:r>
      <w:proofErr w:type="gramEnd"/>
      <w:r w:rsidRPr="00E5615A">
        <w:rPr>
          <w:rFonts w:eastAsia="Arial" w:cs="Calibri"/>
          <w:b/>
          <w:sz w:val="26"/>
        </w:rPr>
        <w:t xml:space="preserve"> np03cs4a220002 </w:t>
      </w:r>
    </w:p>
    <w:p w14:paraId="1FF7772B" w14:textId="6ECDFBED" w:rsidR="00E5615A" w:rsidRPr="00E5615A" w:rsidRDefault="00E5615A" w:rsidP="004D14FB">
      <w:pPr>
        <w:spacing w:after="331" w:line="360" w:lineRule="auto"/>
        <w:ind w:left="1435" w:firstLine="725"/>
        <w:jc w:val="left"/>
        <w:rPr>
          <w:rFonts w:cs="Calibri"/>
        </w:rPr>
      </w:pPr>
      <w:r w:rsidRPr="00E5615A">
        <w:rPr>
          <w:rFonts w:eastAsia="Arial" w:cs="Calibri"/>
          <w:b/>
          <w:sz w:val="26"/>
        </w:rPr>
        <w:t xml:space="preserve">   Tutor             </w:t>
      </w:r>
      <w:proofErr w:type="gramStart"/>
      <w:r w:rsidRPr="00E5615A">
        <w:rPr>
          <w:rFonts w:eastAsia="Arial" w:cs="Calibri"/>
          <w:b/>
          <w:sz w:val="26"/>
        </w:rPr>
        <w:t xml:space="preserve">  :</w:t>
      </w:r>
      <w:proofErr w:type="gramEnd"/>
      <w:r w:rsidRPr="00E5615A">
        <w:rPr>
          <w:rFonts w:eastAsia="Arial" w:cs="Calibri"/>
          <w:b/>
          <w:sz w:val="26"/>
        </w:rPr>
        <w:t xml:space="preserve"> Mr. Siman Giri</w:t>
      </w:r>
    </w:p>
    <w:p w14:paraId="73A3663D" w14:textId="73131BED" w:rsidR="00E5615A" w:rsidRPr="00E5615A" w:rsidRDefault="00E5615A" w:rsidP="004D14FB">
      <w:pPr>
        <w:spacing w:after="331" w:line="360" w:lineRule="auto"/>
        <w:jc w:val="left"/>
        <w:rPr>
          <w:rFonts w:cs="Calibri"/>
        </w:rPr>
      </w:pPr>
      <w:r w:rsidRPr="00E5615A">
        <w:rPr>
          <w:rFonts w:eastAsia="Arial" w:cs="Calibri"/>
          <w:b/>
          <w:sz w:val="26"/>
        </w:rPr>
        <w:t xml:space="preserve">                                </w:t>
      </w:r>
      <w:r w:rsidR="004D14FB">
        <w:rPr>
          <w:rFonts w:eastAsia="Arial" w:cs="Calibri"/>
          <w:b/>
          <w:sz w:val="26"/>
        </w:rPr>
        <w:t xml:space="preserve"> </w:t>
      </w:r>
      <w:r w:rsidRPr="00E5615A">
        <w:rPr>
          <w:rFonts w:eastAsia="Arial" w:cs="Calibri"/>
          <w:b/>
          <w:sz w:val="26"/>
        </w:rPr>
        <w:t>Module Leader</w:t>
      </w:r>
      <w:r w:rsidR="004D14FB">
        <w:rPr>
          <w:rFonts w:eastAsia="Arial" w:cs="Calibri"/>
          <w:b/>
          <w:sz w:val="26"/>
        </w:rPr>
        <w:t xml:space="preserve">  </w:t>
      </w:r>
      <w:proofErr w:type="gramStart"/>
      <w:r w:rsidR="004D14FB">
        <w:rPr>
          <w:rFonts w:eastAsia="Arial" w:cs="Calibri"/>
          <w:b/>
          <w:sz w:val="26"/>
        </w:rPr>
        <w:t xml:space="preserve">  </w:t>
      </w:r>
      <w:r w:rsidRPr="00E5615A">
        <w:rPr>
          <w:rFonts w:eastAsia="Arial" w:cs="Calibri"/>
          <w:b/>
          <w:sz w:val="26"/>
        </w:rPr>
        <w:t>:</w:t>
      </w:r>
      <w:proofErr w:type="gramEnd"/>
      <w:r w:rsidRPr="00E5615A">
        <w:rPr>
          <w:rFonts w:eastAsia="Arial" w:cs="Calibri"/>
          <w:b/>
          <w:sz w:val="26"/>
        </w:rPr>
        <w:t xml:space="preserve"> Mr. Siman Giri</w:t>
      </w:r>
      <w:r w:rsidRPr="00E5615A">
        <w:rPr>
          <w:rFonts w:eastAsia="Arial" w:cs="Calibri"/>
          <w:b/>
          <w:color w:val="467886"/>
          <w:sz w:val="26"/>
        </w:rPr>
        <w:t xml:space="preserve"> </w:t>
      </w:r>
    </w:p>
    <w:p w14:paraId="5E962626" w14:textId="5EF25AF6" w:rsidR="00E5615A" w:rsidRPr="00E5615A" w:rsidRDefault="00E5615A" w:rsidP="004D14FB">
      <w:pPr>
        <w:spacing w:after="331" w:line="360" w:lineRule="auto"/>
        <w:ind w:left="1435" w:firstLine="725"/>
        <w:jc w:val="left"/>
        <w:rPr>
          <w:rFonts w:cs="Calibri"/>
        </w:rPr>
      </w:pPr>
      <w:r w:rsidRPr="00E5615A">
        <w:rPr>
          <w:rFonts w:eastAsia="Arial" w:cs="Calibri"/>
          <w:b/>
          <w:sz w:val="26"/>
        </w:rPr>
        <w:t xml:space="preserve">   Word count </w:t>
      </w:r>
      <w:proofErr w:type="gramStart"/>
      <w:r w:rsidRPr="00E5615A">
        <w:rPr>
          <w:rFonts w:eastAsia="Arial" w:cs="Calibri"/>
          <w:b/>
          <w:sz w:val="26"/>
        </w:rPr>
        <w:t xml:space="preserve"> </w:t>
      </w:r>
      <w:r w:rsidR="004D14FB">
        <w:rPr>
          <w:rFonts w:eastAsia="Arial" w:cs="Calibri"/>
          <w:b/>
          <w:sz w:val="26"/>
        </w:rPr>
        <w:t xml:space="preserve"> </w:t>
      </w:r>
      <w:r w:rsidRPr="00E5615A">
        <w:rPr>
          <w:rFonts w:eastAsia="Arial" w:cs="Calibri"/>
          <w:b/>
          <w:sz w:val="26"/>
        </w:rPr>
        <w:t>:</w:t>
      </w:r>
      <w:proofErr w:type="gramEnd"/>
      <w:r w:rsidRPr="00E5615A">
        <w:rPr>
          <w:rFonts w:eastAsia="Arial" w:cs="Calibri"/>
          <w:b/>
          <w:sz w:val="26"/>
        </w:rPr>
        <w:t xml:space="preserve"> </w:t>
      </w:r>
      <w:r w:rsidR="006B7595">
        <w:rPr>
          <w:rFonts w:eastAsia="Arial" w:cs="Calibri"/>
          <w:b/>
          <w:sz w:val="26"/>
        </w:rPr>
        <w:t>1451</w:t>
      </w:r>
    </w:p>
    <w:p w14:paraId="75758E40" w14:textId="7BDAE9FE" w:rsidR="00E5615A" w:rsidRDefault="00E5615A" w:rsidP="004D14FB">
      <w:pPr>
        <w:spacing w:after="331" w:line="360" w:lineRule="auto"/>
        <w:ind w:left="1435" w:firstLine="725"/>
        <w:jc w:val="left"/>
      </w:pPr>
      <w:r w:rsidRPr="00E5615A">
        <w:rPr>
          <w:rFonts w:eastAsia="Arial" w:cs="Calibri"/>
          <w:b/>
          <w:sz w:val="26"/>
        </w:rPr>
        <w:t xml:space="preserve">  Submitted </w:t>
      </w:r>
      <w:proofErr w:type="gramStart"/>
      <w:r w:rsidRPr="00E5615A">
        <w:rPr>
          <w:rFonts w:eastAsia="Arial" w:cs="Calibri"/>
          <w:b/>
          <w:sz w:val="26"/>
        </w:rPr>
        <w:t>on :</w:t>
      </w:r>
      <w:proofErr w:type="gramEnd"/>
      <w:r w:rsidRPr="00E5615A">
        <w:rPr>
          <w:rFonts w:eastAsia="Arial" w:cs="Calibri"/>
          <w:b/>
          <w:sz w:val="26"/>
        </w:rPr>
        <w:t xml:space="preserve"> 2025/05/1</w:t>
      </w:r>
      <w:r w:rsidR="006B7595">
        <w:rPr>
          <w:rFonts w:eastAsia="Arial" w:cs="Calibri"/>
          <w:b/>
          <w:sz w:val="26"/>
        </w:rPr>
        <w:t>3</w:t>
      </w:r>
    </w:p>
    <w:p w14:paraId="032B9607" w14:textId="1E2D15B8" w:rsidR="00E5615A" w:rsidRDefault="004D14FB" w:rsidP="00B4364E">
      <w:pPr>
        <w:pStyle w:val="Heading1"/>
        <w:spacing w:line="360" w:lineRule="auto"/>
      </w:pPr>
      <w:bookmarkStart w:id="1" w:name="_Toc197971013"/>
      <w:r>
        <w:lastRenderedPageBreak/>
        <w:t>Abstract</w:t>
      </w:r>
      <w:bookmarkEnd w:id="1"/>
    </w:p>
    <w:p w14:paraId="1B38419B" w14:textId="08B9AC3B" w:rsidR="004D14FB" w:rsidRDefault="004D14FB" w:rsidP="00B4364E">
      <w:pPr>
        <w:spacing w:line="360" w:lineRule="auto"/>
      </w:pPr>
      <w:r w:rsidRPr="004D14FB">
        <w:t>In th</w:t>
      </w:r>
      <w:r w:rsidR="006B7595">
        <w:t>is</w:t>
      </w:r>
      <w:r w:rsidRPr="004D14FB">
        <w:t xml:space="preserve"> fast-paced digital times, one might say being unsolicited has gained a bad name on one </w:t>
      </w:r>
      <w:proofErr w:type="gramStart"/>
      <w:r w:rsidRPr="004D14FB">
        <w:t>particular platform</w:t>
      </w:r>
      <w:proofErr w:type="gramEnd"/>
      <w:r w:rsidRPr="004D14FB">
        <w:t xml:space="preserve">: SMS messaging. The project intends to implement a deep learning pipeline for the binary text classification: spam vs ham. There are three different model architectures that the team tries to tackle: Simple RNN, LSTM, and LSTM with pretrained Word2Vec embeddings from the </w:t>
      </w:r>
      <w:proofErr w:type="spellStart"/>
      <w:r w:rsidRPr="004D14FB">
        <w:t>GloVe</w:t>
      </w:r>
      <w:proofErr w:type="spellEnd"/>
      <w:r w:rsidRPr="004D14FB">
        <w:t xml:space="preserve"> corpus. The data are then prepared for the input through tokenization and percentile-based sequence padding. Each model was trained and then evaluated for classification accuracy, losses, confusion matrices, and F1-scores. A GUI based on </w:t>
      </w:r>
      <w:proofErr w:type="spellStart"/>
      <w:r w:rsidRPr="004D14FB">
        <w:t>Gradio</w:t>
      </w:r>
      <w:proofErr w:type="spellEnd"/>
      <w:r w:rsidRPr="004D14FB">
        <w:t xml:space="preserve"> was set throughout the project for making predictions in real-time. Our experimental results confirm that LSTM with pretrained embeddings is a clear winner over baseline models. Since the project brings to the fore the embedding layer capability for learning semantic context, it provides a scalable and efficient method for real-time SMS spam detection.</w:t>
      </w:r>
    </w:p>
    <w:p w14:paraId="3F564C2E" w14:textId="77777777" w:rsidR="004D14FB" w:rsidRPr="004D14FB" w:rsidRDefault="004D14FB" w:rsidP="004D14FB"/>
    <w:p w14:paraId="0300F4AD" w14:textId="77777777" w:rsidR="004D14FB" w:rsidRPr="004D14FB" w:rsidRDefault="004D14FB" w:rsidP="004D14FB"/>
    <w:p w14:paraId="504EEF9E" w14:textId="77777777" w:rsidR="004D14FB" w:rsidRPr="004D14FB" w:rsidRDefault="004D14FB" w:rsidP="004D14FB"/>
    <w:p w14:paraId="0B4CEB41" w14:textId="77777777" w:rsidR="004D14FB" w:rsidRPr="004D14FB" w:rsidRDefault="004D14FB" w:rsidP="004D14FB"/>
    <w:p w14:paraId="4650C379" w14:textId="77777777" w:rsidR="004D14FB" w:rsidRPr="004D14FB" w:rsidRDefault="004D14FB" w:rsidP="004D14FB"/>
    <w:p w14:paraId="626D5E00" w14:textId="77777777" w:rsidR="004D14FB" w:rsidRPr="004D14FB" w:rsidRDefault="004D14FB" w:rsidP="004D14FB"/>
    <w:p w14:paraId="0465F253" w14:textId="77777777" w:rsidR="004D14FB" w:rsidRDefault="004D14FB" w:rsidP="004D14FB"/>
    <w:p w14:paraId="76ABCE72" w14:textId="381BF103" w:rsidR="004D14FB" w:rsidRDefault="004D14FB" w:rsidP="004D14FB">
      <w:pPr>
        <w:tabs>
          <w:tab w:val="left" w:pos="2796"/>
        </w:tabs>
      </w:pPr>
      <w:r>
        <w:tab/>
      </w:r>
    </w:p>
    <w:p w14:paraId="6566D9ED" w14:textId="77777777" w:rsidR="004D14FB" w:rsidRDefault="004D14FB" w:rsidP="004D14FB">
      <w:pPr>
        <w:tabs>
          <w:tab w:val="left" w:pos="2796"/>
        </w:tabs>
      </w:pPr>
    </w:p>
    <w:p w14:paraId="1E351F76" w14:textId="77777777" w:rsidR="004D14FB" w:rsidRDefault="004D14FB" w:rsidP="004D14FB">
      <w:pPr>
        <w:tabs>
          <w:tab w:val="left" w:pos="2796"/>
        </w:tabs>
      </w:pPr>
    </w:p>
    <w:p w14:paraId="0D4FB8B5" w14:textId="77777777" w:rsidR="004D14FB" w:rsidRDefault="004D14FB" w:rsidP="004D14FB">
      <w:pPr>
        <w:tabs>
          <w:tab w:val="left" w:pos="2796"/>
        </w:tabs>
      </w:pPr>
    </w:p>
    <w:p w14:paraId="778B50E6" w14:textId="77777777" w:rsidR="004D14FB" w:rsidRDefault="004D14FB" w:rsidP="004D14FB">
      <w:pPr>
        <w:tabs>
          <w:tab w:val="left" w:pos="2796"/>
        </w:tabs>
      </w:pPr>
    </w:p>
    <w:p w14:paraId="69735E09" w14:textId="77777777" w:rsidR="004D14FB" w:rsidRDefault="004D14FB" w:rsidP="004D14FB">
      <w:pPr>
        <w:tabs>
          <w:tab w:val="left" w:pos="2796"/>
        </w:tabs>
      </w:pPr>
    </w:p>
    <w:p w14:paraId="2AD972E1" w14:textId="77777777" w:rsidR="004D14FB" w:rsidRDefault="004D14FB" w:rsidP="004D14FB">
      <w:pPr>
        <w:tabs>
          <w:tab w:val="left" w:pos="2796"/>
        </w:tabs>
      </w:pPr>
    </w:p>
    <w:p w14:paraId="1FBD56D9" w14:textId="77777777" w:rsidR="004D14FB" w:rsidRDefault="004D14FB" w:rsidP="004D14FB">
      <w:pPr>
        <w:tabs>
          <w:tab w:val="left" w:pos="2796"/>
        </w:tabs>
      </w:pPr>
    </w:p>
    <w:p w14:paraId="71DB4EB4" w14:textId="77777777" w:rsidR="002803E2" w:rsidRDefault="002803E2" w:rsidP="004D14FB">
      <w:pPr>
        <w:tabs>
          <w:tab w:val="left" w:pos="2796"/>
        </w:tabs>
      </w:pPr>
    </w:p>
    <w:sdt>
      <w:sdtPr>
        <w:rPr>
          <w:rFonts w:ascii="Calibri" w:eastAsiaTheme="minorEastAsia" w:hAnsi="Calibri" w:cstheme="minorBidi"/>
          <w:color w:val="auto"/>
          <w:sz w:val="22"/>
          <w:szCs w:val="22"/>
        </w:rPr>
        <w:id w:val="102544214"/>
        <w:docPartObj>
          <w:docPartGallery w:val="Table of Contents"/>
          <w:docPartUnique/>
        </w:docPartObj>
      </w:sdtPr>
      <w:sdtEndPr>
        <w:rPr>
          <w:b/>
          <w:bCs/>
          <w:noProof/>
        </w:rPr>
      </w:sdtEndPr>
      <w:sdtContent>
        <w:p w14:paraId="56994962" w14:textId="2F9D93E0" w:rsidR="00181903" w:rsidRPr="00181903" w:rsidRDefault="00E100BE" w:rsidP="00181903">
          <w:pPr>
            <w:pStyle w:val="TOCHeading"/>
            <w:spacing w:line="360" w:lineRule="auto"/>
            <w:rPr>
              <w:noProof/>
            </w:rPr>
          </w:pPr>
          <w:r w:rsidRPr="00E100BE">
            <w:rPr>
              <w:rStyle w:val="Heading1Char"/>
            </w:rPr>
            <w:t>Table of Contents</w:t>
          </w:r>
          <w:r>
            <w:fldChar w:fldCharType="begin"/>
          </w:r>
          <w:r>
            <w:instrText xml:space="preserve"> TOC \o "1-3" \h \z \u </w:instrText>
          </w:r>
          <w:r>
            <w:fldChar w:fldCharType="separate"/>
          </w:r>
          <w:hyperlink w:anchor="_Toc197971013" w:history="1"/>
        </w:p>
        <w:p w14:paraId="51A125E4" w14:textId="4F750117" w:rsidR="00181903" w:rsidRDefault="00181903" w:rsidP="00181903">
          <w:pPr>
            <w:pStyle w:val="TOC1"/>
            <w:tabs>
              <w:tab w:val="right" w:leader="dot" w:pos="9350"/>
            </w:tabs>
            <w:spacing w:line="360" w:lineRule="auto"/>
            <w:rPr>
              <w:rFonts w:asciiTheme="minorHAnsi" w:hAnsiTheme="minorHAnsi"/>
              <w:noProof/>
              <w:kern w:val="2"/>
              <w:sz w:val="24"/>
              <w:szCs w:val="24"/>
              <w14:ligatures w14:val="standardContextual"/>
            </w:rPr>
          </w:pPr>
          <w:hyperlink w:anchor="_Toc197971014" w:history="1">
            <w:r w:rsidRPr="00B03C34">
              <w:rPr>
                <w:rStyle w:val="Hyperlink"/>
                <w:noProof/>
              </w:rPr>
              <w:t>1.Introduction</w:t>
            </w:r>
            <w:r>
              <w:rPr>
                <w:noProof/>
                <w:webHidden/>
              </w:rPr>
              <w:tab/>
            </w:r>
            <w:r>
              <w:rPr>
                <w:noProof/>
                <w:webHidden/>
              </w:rPr>
              <w:fldChar w:fldCharType="begin"/>
            </w:r>
            <w:r>
              <w:rPr>
                <w:noProof/>
                <w:webHidden/>
              </w:rPr>
              <w:instrText xml:space="preserve"> PAGEREF _Toc197971014 \h </w:instrText>
            </w:r>
            <w:r>
              <w:rPr>
                <w:noProof/>
                <w:webHidden/>
              </w:rPr>
            </w:r>
            <w:r>
              <w:rPr>
                <w:noProof/>
                <w:webHidden/>
              </w:rPr>
              <w:fldChar w:fldCharType="separate"/>
            </w:r>
            <w:r w:rsidR="00856D9D">
              <w:rPr>
                <w:noProof/>
                <w:webHidden/>
              </w:rPr>
              <w:t>4</w:t>
            </w:r>
            <w:r>
              <w:rPr>
                <w:noProof/>
                <w:webHidden/>
              </w:rPr>
              <w:fldChar w:fldCharType="end"/>
            </w:r>
          </w:hyperlink>
        </w:p>
        <w:p w14:paraId="2E378E3F" w14:textId="7E627016" w:rsidR="00181903" w:rsidRDefault="00181903" w:rsidP="00181903">
          <w:pPr>
            <w:pStyle w:val="TOC1"/>
            <w:tabs>
              <w:tab w:val="right" w:leader="dot" w:pos="9350"/>
            </w:tabs>
            <w:spacing w:line="360" w:lineRule="auto"/>
            <w:rPr>
              <w:rFonts w:asciiTheme="minorHAnsi" w:hAnsiTheme="minorHAnsi"/>
              <w:noProof/>
              <w:kern w:val="2"/>
              <w:sz w:val="24"/>
              <w:szCs w:val="24"/>
              <w14:ligatures w14:val="standardContextual"/>
            </w:rPr>
          </w:pPr>
          <w:hyperlink w:anchor="_Toc197971015" w:history="1">
            <w:r w:rsidRPr="00B03C34">
              <w:rPr>
                <w:rStyle w:val="Hyperlink"/>
                <w:noProof/>
              </w:rPr>
              <w:t>2. Dataset Description</w:t>
            </w:r>
            <w:r>
              <w:rPr>
                <w:noProof/>
                <w:webHidden/>
              </w:rPr>
              <w:tab/>
            </w:r>
            <w:r>
              <w:rPr>
                <w:noProof/>
                <w:webHidden/>
              </w:rPr>
              <w:fldChar w:fldCharType="begin"/>
            </w:r>
            <w:r>
              <w:rPr>
                <w:noProof/>
                <w:webHidden/>
              </w:rPr>
              <w:instrText xml:space="preserve"> PAGEREF _Toc197971015 \h </w:instrText>
            </w:r>
            <w:r>
              <w:rPr>
                <w:noProof/>
                <w:webHidden/>
              </w:rPr>
            </w:r>
            <w:r>
              <w:rPr>
                <w:noProof/>
                <w:webHidden/>
              </w:rPr>
              <w:fldChar w:fldCharType="separate"/>
            </w:r>
            <w:r w:rsidR="00856D9D">
              <w:rPr>
                <w:noProof/>
                <w:webHidden/>
              </w:rPr>
              <w:t>5</w:t>
            </w:r>
            <w:r>
              <w:rPr>
                <w:noProof/>
                <w:webHidden/>
              </w:rPr>
              <w:fldChar w:fldCharType="end"/>
            </w:r>
          </w:hyperlink>
        </w:p>
        <w:p w14:paraId="2458C860" w14:textId="52EE7FBC" w:rsidR="00181903" w:rsidRDefault="00181903" w:rsidP="00181903">
          <w:pPr>
            <w:pStyle w:val="TOC2"/>
            <w:tabs>
              <w:tab w:val="right" w:leader="dot" w:pos="9350"/>
            </w:tabs>
            <w:spacing w:line="360" w:lineRule="auto"/>
            <w:rPr>
              <w:rFonts w:asciiTheme="minorHAnsi" w:hAnsiTheme="minorHAnsi"/>
              <w:noProof/>
              <w:kern w:val="2"/>
              <w:sz w:val="24"/>
              <w:szCs w:val="24"/>
              <w14:ligatures w14:val="standardContextual"/>
            </w:rPr>
          </w:pPr>
          <w:hyperlink w:anchor="_Toc197971016" w:history="1">
            <w:r w:rsidRPr="00B03C34">
              <w:rPr>
                <w:rStyle w:val="Hyperlink"/>
                <w:noProof/>
              </w:rPr>
              <w:t>2.1. Dataset Statistics</w:t>
            </w:r>
            <w:r>
              <w:rPr>
                <w:noProof/>
                <w:webHidden/>
              </w:rPr>
              <w:tab/>
            </w:r>
            <w:r>
              <w:rPr>
                <w:noProof/>
                <w:webHidden/>
              </w:rPr>
              <w:fldChar w:fldCharType="begin"/>
            </w:r>
            <w:r>
              <w:rPr>
                <w:noProof/>
                <w:webHidden/>
              </w:rPr>
              <w:instrText xml:space="preserve"> PAGEREF _Toc197971016 \h </w:instrText>
            </w:r>
            <w:r>
              <w:rPr>
                <w:noProof/>
                <w:webHidden/>
              </w:rPr>
            </w:r>
            <w:r>
              <w:rPr>
                <w:noProof/>
                <w:webHidden/>
              </w:rPr>
              <w:fldChar w:fldCharType="separate"/>
            </w:r>
            <w:r w:rsidR="00856D9D">
              <w:rPr>
                <w:noProof/>
                <w:webHidden/>
              </w:rPr>
              <w:t>5</w:t>
            </w:r>
            <w:r>
              <w:rPr>
                <w:noProof/>
                <w:webHidden/>
              </w:rPr>
              <w:fldChar w:fldCharType="end"/>
            </w:r>
          </w:hyperlink>
        </w:p>
        <w:p w14:paraId="7D0BDB45" w14:textId="0490F67B" w:rsidR="00181903" w:rsidRDefault="00181903" w:rsidP="00181903">
          <w:pPr>
            <w:pStyle w:val="TOC2"/>
            <w:tabs>
              <w:tab w:val="right" w:leader="dot" w:pos="9350"/>
            </w:tabs>
            <w:spacing w:line="360" w:lineRule="auto"/>
            <w:rPr>
              <w:rFonts w:asciiTheme="minorHAnsi" w:hAnsiTheme="minorHAnsi"/>
              <w:noProof/>
              <w:kern w:val="2"/>
              <w:sz w:val="24"/>
              <w:szCs w:val="24"/>
              <w14:ligatures w14:val="standardContextual"/>
            </w:rPr>
          </w:pPr>
          <w:hyperlink w:anchor="_Toc197971017" w:history="1">
            <w:r w:rsidRPr="00B03C34">
              <w:rPr>
                <w:rStyle w:val="Hyperlink"/>
                <w:noProof/>
              </w:rPr>
              <w:t>2.2. Preprocessing Steps</w:t>
            </w:r>
            <w:r>
              <w:rPr>
                <w:noProof/>
                <w:webHidden/>
              </w:rPr>
              <w:tab/>
            </w:r>
            <w:r>
              <w:rPr>
                <w:noProof/>
                <w:webHidden/>
              </w:rPr>
              <w:fldChar w:fldCharType="begin"/>
            </w:r>
            <w:r>
              <w:rPr>
                <w:noProof/>
                <w:webHidden/>
              </w:rPr>
              <w:instrText xml:space="preserve"> PAGEREF _Toc197971017 \h </w:instrText>
            </w:r>
            <w:r>
              <w:rPr>
                <w:noProof/>
                <w:webHidden/>
              </w:rPr>
            </w:r>
            <w:r>
              <w:rPr>
                <w:noProof/>
                <w:webHidden/>
              </w:rPr>
              <w:fldChar w:fldCharType="separate"/>
            </w:r>
            <w:r w:rsidR="00856D9D">
              <w:rPr>
                <w:noProof/>
                <w:webHidden/>
              </w:rPr>
              <w:t>5</w:t>
            </w:r>
            <w:r>
              <w:rPr>
                <w:noProof/>
                <w:webHidden/>
              </w:rPr>
              <w:fldChar w:fldCharType="end"/>
            </w:r>
          </w:hyperlink>
        </w:p>
        <w:p w14:paraId="4AE7E272" w14:textId="3BAC41BF" w:rsidR="00181903" w:rsidRDefault="00181903" w:rsidP="00181903">
          <w:pPr>
            <w:pStyle w:val="TOC1"/>
            <w:tabs>
              <w:tab w:val="right" w:leader="dot" w:pos="9350"/>
            </w:tabs>
            <w:spacing w:line="360" w:lineRule="auto"/>
            <w:rPr>
              <w:rFonts w:asciiTheme="minorHAnsi" w:hAnsiTheme="minorHAnsi"/>
              <w:noProof/>
              <w:kern w:val="2"/>
              <w:sz w:val="24"/>
              <w:szCs w:val="24"/>
              <w14:ligatures w14:val="standardContextual"/>
            </w:rPr>
          </w:pPr>
          <w:hyperlink w:anchor="_Toc197971018" w:history="1">
            <w:r w:rsidRPr="00B03C34">
              <w:rPr>
                <w:rStyle w:val="Hyperlink"/>
                <w:noProof/>
              </w:rPr>
              <w:t>3. Methodology</w:t>
            </w:r>
            <w:r>
              <w:rPr>
                <w:noProof/>
                <w:webHidden/>
              </w:rPr>
              <w:tab/>
            </w:r>
            <w:r>
              <w:rPr>
                <w:noProof/>
                <w:webHidden/>
              </w:rPr>
              <w:fldChar w:fldCharType="begin"/>
            </w:r>
            <w:r>
              <w:rPr>
                <w:noProof/>
                <w:webHidden/>
              </w:rPr>
              <w:instrText xml:space="preserve"> PAGEREF _Toc197971018 \h </w:instrText>
            </w:r>
            <w:r>
              <w:rPr>
                <w:noProof/>
                <w:webHidden/>
              </w:rPr>
            </w:r>
            <w:r>
              <w:rPr>
                <w:noProof/>
                <w:webHidden/>
              </w:rPr>
              <w:fldChar w:fldCharType="separate"/>
            </w:r>
            <w:r w:rsidR="00856D9D">
              <w:rPr>
                <w:noProof/>
                <w:webHidden/>
              </w:rPr>
              <w:t>6</w:t>
            </w:r>
            <w:r>
              <w:rPr>
                <w:noProof/>
                <w:webHidden/>
              </w:rPr>
              <w:fldChar w:fldCharType="end"/>
            </w:r>
          </w:hyperlink>
        </w:p>
        <w:p w14:paraId="3CE71D56" w14:textId="2495350C" w:rsidR="00181903" w:rsidRDefault="00181903" w:rsidP="00181903">
          <w:pPr>
            <w:pStyle w:val="TOC2"/>
            <w:tabs>
              <w:tab w:val="right" w:leader="dot" w:pos="9350"/>
            </w:tabs>
            <w:spacing w:line="360" w:lineRule="auto"/>
            <w:rPr>
              <w:rFonts w:asciiTheme="minorHAnsi" w:hAnsiTheme="minorHAnsi"/>
              <w:noProof/>
              <w:kern w:val="2"/>
              <w:sz w:val="24"/>
              <w:szCs w:val="24"/>
              <w14:ligatures w14:val="standardContextual"/>
            </w:rPr>
          </w:pPr>
          <w:hyperlink w:anchor="_Toc197971019" w:history="1">
            <w:r w:rsidRPr="00B03C34">
              <w:rPr>
                <w:rStyle w:val="Hyperlink"/>
                <w:noProof/>
              </w:rPr>
              <w:t>3.1. Preprocessing</w:t>
            </w:r>
            <w:r>
              <w:rPr>
                <w:noProof/>
                <w:webHidden/>
              </w:rPr>
              <w:tab/>
            </w:r>
            <w:r>
              <w:rPr>
                <w:noProof/>
                <w:webHidden/>
              </w:rPr>
              <w:fldChar w:fldCharType="begin"/>
            </w:r>
            <w:r>
              <w:rPr>
                <w:noProof/>
                <w:webHidden/>
              </w:rPr>
              <w:instrText xml:space="preserve"> PAGEREF _Toc197971019 \h </w:instrText>
            </w:r>
            <w:r>
              <w:rPr>
                <w:noProof/>
                <w:webHidden/>
              </w:rPr>
            </w:r>
            <w:r>
              <w:rPr>
                <w:noProof/>
                <w:webHidden/>
              </w:rPr>
              <w:fldChar w:fldCharType="separate"/>
            </w:r>
            <w:r w:rsidR="00856D9D">
              <w:rPr>
                <w:noProof/>
                <w:webHidden/>
              </w:rPr>
              <w:t>6</w:t>
            </w:r>
            <w:r>
              <w:rPr>
                <w:noProof/>
                <w:webHidden/>
              </w:rPr>
              <w:fldChar w:fldCharType="end"/>
            </w:r>
          </w:hyperlink>
        </w:p>
        <w:p w14:paraId="095D31A1" w14:textId="077ACAE7" w:rsidR="00181903" w:rsidRDefault="00181903" w:rsidP="00181903">
          <w:pPr>
            <w:pStyle w:val="TOC2"/>
            <w:tabs>
              <w:tab w:val="right" w:leader="dot" w:pos="9350"/>
            </w:tabs>
            <w:spacing w:line="360" w:lineRule="auto"/>
            <w:rPr>
              <w:rFonts w:asciiTheme="minorHAnsi" w:hAnsiTheme="minorHAnsi"/>
              <w:noProof/>
              <w:kern w:val="2"/>
              <w:sz w:val="24"/>
              <w:szCs w:val="24"/>
              <w14:ligatures w14:val="standardContextual"/>
            </w:rPr>
          </w:pPr>
          <w:hyperlink w:anchor="_Toc197971020" w:history="1">
            <w:r w:rsidRPr="00B03C34">
              <w:rPr>
                <w:rStyle w:val="Hyperlink"/>
                <w:noProof/>
              </w:rPr>
              <w:t xml:space="preserve">3.2. </w:t>
            </w:r>
            <w:r w:rsidRPr="00B03C34">
              <w:rPr>
                <w:rStyle w:val="Hyperlink"/>
                <w:bCs/>
                <w:noProof/>
              </w:rPr>
              <w:t>Model 1: Simple RNN with Trainable Embedding</w:t>
            </w:r>
            <w:r>
              <w:rPr>
                <w:noProof/>
                <w:webHidden/>
              </w:rPr>
              <w:tab/>
            </w:r>
            <w:r>
              <w:rPr>
                <w:noProof/>
                <w:webHidden/>
              </w:rPr>
              <w:fldChar w:fldCharType="begin"/>
            </w:r>
            <w:r>
              <w:rPr>
                <w:noProof/>
                <w:webHidden/>
              </w:rPr>
              <w:instrText xml:space="preserve"> PAGEREF _Toc197971020 \h </w:instrText>
            </w:r>
            <w:r>
              <w:rPr>
                <w:noProof/>
                <w:webHidden/>
              </w:rPr>
            </w:r>
            <w:r>
              <w:rPr>
                <w:noProof/>
                <w:webHidden/>
              </w:rPr>
              <w:fldChar w:fldCharType="separate"/>
            </w:r>
            <w:r w:rsidR="00856D9D">
              <w:rPr>
                <w:noProof/>
                <w:webHidden/>
              </w:rPr>
              <w:t>6</w:t>
            </w:r>
            <w:r>
              <w:rPr>
                <w:noProof/>
                <w:webHidden/>
              </w:rPr>
              <w:fldChar w:fldCharType="end"/>
            </w:r>
          </w:hyperlink>
        </w:p>
        <w:p w14:paraId="5745A89B" w14:textId="3E1F1864" w:rsidR="00181903" w:rsidRDefault="00181903" w:rsidP="00181903">
          <w:pPr>
            <w:pStyle w:val="TOC2"/>
            <w:tabs>
              <w:tab w:val="right" w:leader="dot" w:pos="9350"/>
            </w:tabs>
            <w:spacing w:line="360" w:lineRule="auto"/>
            <w:rPr>
              <w:rFonts w:asciiTheme="minorHAnsi" w:hAnsiTheme="minorHAnsi"/>
              <w:noProof/>
              <w:kern w:val="2"/>
              <w:sz w:val="24"/>
              <w:szCs w:val="24"/>
              <w14:ligatures w14:val="standardContextual"/>
            </w:rPr>
          </w:pPr>
          <w:hyperlink w:anchor="_Toc197971021" w:history="1">
            <w:r w:rsidRPr="00B03C34">
              <w:rPr>
                <w:rStyle w:val="Hyperlink"/>
                <w:noProof/>
              </w:rPr>
              <w:t xml:space="preserve">3.3. </w:t>
            </w:r>
            <w:r w:rsidRPr="00B03C34">
              <w:rPr>
                <w:rStyle w:val="Hyperlink"/>
                <w:bCs/>
                <w:noProof/>
              </w:rPr>
              <w:t>Model 2: LSTM with Trainable Embedding</w:t>
            </w:r>
            <w:r>
              <w:rPr>
                <w:noProof/>
                <w:webHidden/>
              </w:rPr>
              <w:tab/>
            </w:r>
            <w:r>
              <w:rPr>
                <w:noProof/>
                <w:webHidden/>
              </w:rPr>
              <w:fldChar w:fldCharType="begin"/>
            </w:r>
            <w:r>
              <w:rPr>
                <w:noProof/>
                <w:webHidden/>
              </w:rPr>
              <w:instrText xml:space="preserve"> PAGEREF _Toc197971021 \h </w:instrText>
            </w:r>
            <w:r>
              <w:rPr>
                <w:noProof/>
                <w:webHidden/>
              </w:rPr>
            </w:r>
            <w:r>
              <w:rPr>
                <w:noProof/>
                <w:webHidden/>
              </w:rPr>
              <w:fldChar w:fldCharType="separate"/>
            </w:r>
            <w:r w:rsidR="00856D9D">
              <w:rPr>
                <w:noProof/>
                <w:webHidden/>
              </w:rPr>
              <w:t>6</w:t>
            </w:r>
            <w:r>
              <w:rPr>
                <w:noProof/>
                <w:webHidden/>
              </w:rPr>
              <w:fldChar w:fldCharType="end"/>
            </w:r>
          </w:hyperlink>
        </w:p>
        <w:p w14:paraId="26622837" w14:textId="364FD93D" w:rsidR="00181903" w:rsidRDefault="00181903" w:rsidP="00181903">
          <w:pPr>
            <w:pStyle w:val="TOC2"/>
            <w:tabs>
              <w:tab w:val="right" w:leader="dot" w:pos="9350"/>
            </w:tabs>
            <w:spacing w:line="360" w:lineRule="auto"/>
            <w:rPr>
              <w:rFonts w:asciiTheme="minorHAnsi" w:hAnsiTheme="minorHAnsi"/>
              <w:noProof/>
              <w:kern w:val="2"/>
              <w:sz w:val="24"/>
              <w:szCs w:val="24"/>
              <w14:ligatures w14:val="standardContextual"/>
            </w:rPr>
          </w:pPr>
          <w:hyperlink w:anchor="_Toc197971022" w:history="1">
            <w:r w:rsidRPr="00B03C34">
              <w:rPr>
                <w:rStyle w:val="Hyperlink"/>
                <w:noProof/>
              </w:rPr>
              <w:t xml:space="preserve">3.4. </w:t>
            </w:r>
            <w:r w:rsidRPr="00B03C34">
              <w:rPr>
                <w:rStyle w:val="Hyperlink"/>
                <w:bCs/>
                <w:noProof/>
              </w:rPr>
              <w:t>Model 3: LSTM with Pretrained Word2Vec Embeddings</w:t>
            </w:r>
            <w:r>
              <w:rPr>
                <w:noProof/>
                <w:webHidden/>
              </w:rPr>
              <w:tab/>
            </w:r>
            <w:r>
              <w:rPr>
                <w:noProof/>
                <w:webHidden/>
              </w:rPr>
              <w:fldChar w:fldCharType="begin"/>
            </w:r>
            <w:r>
              <w:rPr>
                <w:noProof/>
                <w:webHidden/>
              </w:rPr>
              <w:instrText xml:space="preserve"> PAGEREF _Toc197971022 \h </w:instrText>
            </w:r>
            <w:r>
              <w:rPr>
                <w:noProof/>
                <w:webHidden/>
              </w:rPr>
            </w:r>
            <w:r>
              <w:rPr>
                <w:noProof/>
                <w:webHidden/>
              </w:rPr>
              <w:fldChar w:fldCharType="separate"/>
            </w:r>
            <w:r w:rsidR="00856D9D">
              <w:rPr>
                <w:noProof/>
                <w:webHidden/>
              </w:rPr>
              <w:t>6</w:t>
            </w:r>
            <w:r>
              <w:rPr>
                <w:noProof/>
                <w:webHidden/>
              </w:rPr>
              <w:fldChar w:fldCharType="end"/>
            </w:r>
          </w:hyperlink>
        </w:p>
        <w:p w14:paraId="1EAD7AA8" w14:textId="31E4385C" w:rsidR="00181903" w:rsidRDefault="00181903" w:rsidP="00181903">
          <w:pPr>
            <w:pStyle w:val="TOC1"/>
            <w:tabs>
              <w:tab w:val="right" w:leader="dot" w:pos="9350"/>
            </w:tabs>
            <w:spacing w:line="360" w:lineRule="auto"/>
            <w:rPr>
              <w:rFonts w:asciiTheme="minorHAnsi" w:hAnsiTheme="minorHAnsi"/>
              <w:noProof/>
              <w:kern w:val="2"/>
              <w:sz w:val="24"/>
              <w:szCs w:val="24"/>
              <w14:ligatures w14:val="standardContextual"/>
            </w:rPr>
          </w:pPr>
          <w:hyperlink w:anchor="_Toc197971023" w:history="1">
            <w:r w:rsidRPr="00B03C34">
              <w:rPr>
                <w:rStyle w:val="Hyperlink"/>
                <w:noProof/>
              </w:rPr>
              <w:t>4. Training and Evaluation</w:t>
            </w:r>
            <w:r>
              <w:rPr>
                <w:noProof/>
                <w:webHidden/>
              </w:rPr>
              <w:tab/>
            </w:r>
            <w:r>
              <w:rPr>
                <w:noProof/>
                <w:webHidden/>
              </w:rPr>
              <w:fldChar w:fldCharType="begin"/>
            </w:r>
            <w:r>
              <w:rPr>
                <w:noProof/>
                <w:webHidden/>
              </w:rPr>
              <w:instrText xml:space="preserve"> PAGEREF _Toc197971023 \h </w:instrText>
            </w:r>
            <w:r>
              <w:rPr>
                <w:noProof/>
                <w:webHidden/>
              </w:rPr>
            </w:r>
            <w:r>
              <w:rPr>
                <w:noProof/>
                <w:webHidden/>
              </w:rPr>
              <w:fldChar w:fldCharType="separate"/>
            </w:r>
            <w:r w:rsidR="00856D9D">
              <w:rPr>
                <w:noProof/>
                <w:webHidden/>
              </w:rPr>
              <w:t>7</w:t>
            </w:r>
            <w:r>
              <w:rPr>
                <w:noProof/>
                <w:webHidden/>
              </w:rPr>
              <w:fldChar w:fldCharType="end"/>
            </w:r>
          </w:hyperlink>
        </w:p>
        <w:p w14:paraId="00474D1C" w14:textId="558198EC" w:rsidR="00181903" w:rsidRDefault="00181903" w:rsidP="00181903">
          <w:pPr>
            <w:pStyle w:val="TOC2"/>
            <w:tabs>
              <w:tab w:val="right" w:leader="dot" w:pos="9350"/>
            </w:tabs>
            <w:spacing w:line="360" w:lineRule="auto"/>
            <w:rPr>
              <w:rFonts w:asciiTheme="minorHAnsi" w:hAnsiTheme="minorHAnsi"/>
              <w:noProof/>
              <w:kern w:val="2"/>
              <w:sz w:val="24"/>
              <w:szCs w:val="24"/>
              <w14:ligatures w14:val="standardContextual"/>
            </w:rPr>
          </w:pPr>
          <w:hyperlink w:anchor="_Toc197971024" w:history="1">
            <w:r w:rsidRPr="00B03C34">
              <w:rPr>
                <w:rStyle w:val="Hyperlink"/>
                <w:noProof/>
              </w:rPr>
              <w:t>4.1. Training Parameters</w:t>
            </w:r>
            <w:r>
              <w:rPr>
                <w:noProof/>
                <w:webHidden/>
              </w:rPr>
              <w:tab/>
            </w:r>
            <w:r>
              <w:rPr>
                <w:noProof/>
                <w:webHidden/>
              </w:rPr>
              <w:fldChar w:fldCharType="begin"/>
            </w:r>
            <w:r>
              <w:rPr>
                <w:noProof/>
                <w:webHidden/>
              </w:rPr>
              <w:instrText xml:space="preserve"> PAGEREF _Toc197971024 \h </w:instrText>
            </w:r>
            <w:r>
              <w:rPr>
                <w:noProof/>
                <w:webHidden/>
              </w:rPr>
            </w:r>
            <w:r>
              <w:rPr>
                <w:noProof/>
                <w:webHidden/>
              </w:rPr>
              <w:fldChar w:fldCharType="separate"/>
            </w:r>
            <w:r w:rsidR="00856D9D">
              <w:rPr>
                <w:noProof/>
                <w:webHidden/>
              </w:rPr>
              <w:t>7</w:t>
            </w:r>
            <w:r>
              <w:rPr>
                <w:noProof/>
                <w:webHidden/>
              </w:rPr>
              <w:fldChar w:fldCharType="end"/>
            </w:r>
          </w:hyperlink>
        </w:p>
        <w:p w14:paraId="4A65E8FD" w14:textId="5C7E43ED" w:rsidR="00181903" w:rsidRDefault="00181903" w:rsidP="00181903">
          <w:pPr>
            <w:pStyle w:val="TOC2"/>
            <w:tabs>
              <w:tab w:val="right" w:leader="dot" w:pos="9350"/>
            </w:tabs>
            <w:spacing w:line="360" w:lineRule="auto"/>
            <w:rPr>
              <w:rFonts w:asciiTheme="minorHAnsi" w:hAnsiTheme="minorHAnsi"/>
              <w:noProof/>
              <w:kern w:val="2"/>
              <w:sz w:val="24"/>
              <w:szCs w:val="24"/>
              <w14:ligatures w14:val="standardContextual"/>
            </w:rPr>
          </w:pPr>
          <w:hyperlink w:anchor="_Toc197971025" w:history="1">
            <w:r w:rsidRPr="00B03C34">
              <w:rPr>
                <w:rStyle w:val="Hyperlink"/>
                <w:noProof/>
              </w:rPr>
              <w:t>4.2. Evaluation Metrics</w:t>
            </w:r>
            <w:r>
              <w:rPr>
                <w:noProof/>
                <w:webHidden/>
              </w:rPr>
              <w:tab/>
            </w:r>
            <w:r>
              <w:rPr>
                <w:noProof/>
                <w:webHidden/>
              </w:rPr>
              <w:fldChar w:fldCharType="begin"/>
            </w:r>
            <w:r>
              <w:rPr>
                <w:noProof/>
                <w:webHidden/>
              </w:rPr>
              <w:instrText xml:space="preserve"> PAGEREF _Toc197971025 \h </w:instrText>
            </w:r>
            <w:r>
              <w:rPr>
                <w:noProof/>
                <w:webHidden/>
              </w:rPr>
            </w:r>
            <w:r>
              <w:rPr>
                <w:noProof/>
                <w:webHidden/>
              </w:rPr>
              <w:fldChar w:fldCharType="separate"/>
            </w:r>
            <w:r w:rsidR="00856D9D">
              <w:rPr>
                <w:noProof/>
                <w:webHidden/>
              </w:rPr>
              <w:t>7</w:t>
            </w:r>
            <w:r>
              <w:rPr>
                <w:noProof/>
                <w:webHidden/>
              </w:rPr>
              <w:fldChar w:fldCharType="end"/>
            </w:r>
          </w:hyperlink>
        </w:p>
        <w:p w14:paraId="42A80622" w14:textId="7E6EFE3E" w:rsidR="00181903" w:rsidRDefault="00181903" w:rsidP="00181903">
          <w:pPr>
            <w:pStyle w:val="TOC2"/>
            <w:tabs>
              <w:tab w:val="right" w:leader="dot" w:pos="9350"/>
            </w:tabs>
            <w:spacing w:line="360" w:lineRule="auto"/>
            <w:rPr>
              <w:rFonts w:asciiTheme="minorHAnsi" w:hAnsiTheme="minorHAnsi"/>
              <w:noProof/>
              <w:kern w:val="2"/>
              <w:sz w:val="24"/>
              <w:szCs w:val="24"/>
              <w14:ligatures w14:val="standardContextual"/>
            </w:rPr>
          </w:pPr>
          <w:hyperlink w:anchor="_Toc197971026" w:history="1">
            <w:r w:rsidRPr="00B03C34">
              <w:rPr>
                <w:rStyle w:val="Hyperlink"/>
                <w:noProof/>
              </w:rPr>
              <w:t>4.3. Results Summary</w:t>
            </w:r>
            <w:r>
              <w:rPr>
                <w:noProof/>
                <w:webHidden/>
              </w:rPr>
              <w:tab/>
            </w:r>
            <w:r>
              <w:rPr>
                <w:noProof/>
                <w:webHidden/>
              </w:rPr>
              <w:fldChar w:fldCharType="begin"/>
            </w:r>
            <w:r>
              <w:rPr>
                <w:noProof/>
                <w:webHidden/>
              </w:rPr>
              <w:instrText xml:space="preserve"> PAGEREF _Toc197971026 \h </w:instrText>
            </w:r>
            <w:r>
              <w:rPr>
                <w:noProof/>
                <w:webHidden/>
              </w:rPr>
            </w:r>
            <w:r>
              <w:rPr>
                <w:noProof/>
                <w:webHidden/>
              </w:rPr>
              <w:fldChar w:fldCharType="separate"/>
            </w:r>
            <w:r w:rsidR="00856D9D">
              <w:rPr>
                <w:noProof/>
                <w:webHidden/>
              </w:rPr>
              <w:t>7</w:t>
            </w:r>
            <w:r>
              <w:rPr>
                <w:noProof/>
                <w:webHidden/>
              </w:rPr>
              <w:fldChar w:fldCharType="end"/>
            </w:r>
          </w:hyperlink>
        </w:p>
        <w:p w14:paraId="43000E82" w14:textId="790E8B25" w:rsidR="00181903" w:rsidRDefault="00181903" w:rsidP="00181903">
          <w:pPr>
            <w:pStyle w:val="TOC1"/>
            <w:tabs>
              <w:tab w:val="right" w:leader="dot" w:pos="9350"/>
            </w:tabs>
            <w:spacing w:line="360" w:lineRule="auto"/>
            <w:rPr>
              <w:rFonts w:asciiTheme="minorHAnsi" w:hAnsiTheme="minorHAnsi"/>
              <w:noProof/>
              <w:kern w:val="2"/>
              <w:sz w:val="24"/>
              <w:szCs w:val="24"/>
              <w14:ligatures w14:val="standardContextual"/>
            </w:rPr>
          </w:pPr>
          <w:hyperlink w:anchor="_Toc197971027" w:history="1">
            <w:r w:rsidRPr="00B03C34">
              <w:rPr>
                <w:rStyle w:val="Hyperlink"/>
                <w:noProof/>
              </w:rPr>
              <w:t xml:space="preserve">5. </w:t>
            </w:r>
            <w:r w:rsidRPr="00B03C34">
              <w:rPr>
                <w:rStyle w:val="Hyperlink"/>
                <w:bCs/>
                <w:noProof/>
              </w:rPr>
              <w:t>GUI for Real-Time Prediction</w:t>
            </w:r>
            <w:r>
              <w:rPr>
                <w:noProof/>
                <w:webHidden/>
              </w:rPr>
              <w:tab/>
            </w:r>
            <w:r>
              <w:rPr>
                <w:noProof/>
                <w:webHidden/>
              </w:rPr>
              <w:fldChar w:fldCharType="begin"/>
            </w:r>
            <w:r>
              <w:rPr>
                <w:noProof/>
                <w:webHidden/>
              </w:rPr>
              <w:instrText xml:space="preserve"> PAGEREF _Toc197971027 \h </w:instrText>
            </w:r>
            <w:r>
              <w:rPr>
                <w:noProof/>
                <w:webHidden/>
              </w:rPr>
            </w:r>
            <w:r>
              <w:rPr>
                <w:noProof/>
                <w:webHidden/>
              </w:rPr>
              <w:fldChar w:fldCharType="separate"/>
            </w:r>
            <w:r w:rsidR="00856D9D">
              <w:rPr>
                <w:noProof/>
                <w:webHidden/>
              </w:rPr>
              <w:t>8</w:t>
            </w:r>
            <w:r>
              <w:rPr>
                <w:noProof/>
                <w:webHidden/>
              </w:rPr>
              <w:fldChar w:fldCharType="end"/>
            </w:r>
          </w:hyperlink>
        </w:p>
        <w:p w14:paraId="743967FE" w14:textId="2BBA10CB" w:rsidR="00181903" w:rsidRDefault="00181903" w:rsidP="00181903">
          <w:pPr>
            <w:pStyle w:val="TOC1"/>
            <w:tabs>
              <w:tab w:val="right" w:leader="dot" w:pos="9350"/>
            </w:tabs>
            <w:spacing w:line="360" w:lineRule="auto"/>
            <w:rPr>
              <w:rFonts w:asciiTheme="minorHAnsi" w:hAnsiTheme="minorHAnsi"/>
              <w:noProof/>
              <w:kern w:val="2"/>
              <w:sz w:val="24"/>
              <w:szCs w:val="24"/>
              <w14:ligatures w14:val="standardContextual"/>
            </w:rPr>
          </w:pPr>
          <w:hyperlink w:anchor="_Toc197971028" w:history="1">
            <w:r w:rsidRPr="00B03C34">
              <w:rPr>
                <w:rStyle w:val="Hyperlink"/>
                <w:noProof/>
              </w:rPr>
              <w:t xml:space="preserve">6. </w:t>
            </w:r>
            <w:r w:rsidRPr="00B03C34">
              <w:rPr>
                <w:rStyle w:val="Hyperlink"/>
                <w:bCs/>
                <w:noProof/>
              </w:rPr>
              <w:t>Model Comparison &amp; Visualizations</w:t>
            </w:r>
            <w:r>
              <w:rPr>
                <w:noProof/>
                <w:webHidden/>
              </w:rPr>
              <w:tab/>
            </w:r>
            <w:r>
              <w:rPr>
                <w:noProof/>
                <w:webHidden/>
              </w:rPr>
              <w:fldChar w:fldCharType="begin"/>
            </w:r>
            <w:r>
              <w:rPr>
                <w:noProof/>
                <w:webHidden/>
              </w:rPr>
              <w:instrText xml:space="preserve"> PAGEREF _Toc197971028 \h </w:instrText>
            </w:r>
            <w:r>
              <w:rPr>
                <w:noProof/>
                <w:webHidden/>
              </w:rPr>
            </w:r>
            <w:r>
              <w:rPr>
                <w:noProof/>
                <w:webHidden/>
              </w:rPr>
              <w:fldChar w:fldCharType="separate"/>
            </w:r>
            <w:r w:rsidR="00856D9D">
              <w:rPr>
                <w:noProof/>
                <w:webHidden/>
              </w:rPr>
              <w:t>8</w:t>
            </w:r>
            <w:r>
              <w:rPr>
                <w:noProof/>
                <w:webHidden/>
              </w:rPr>
              <w:fldChar w:fldCharType="end"/>
            </w:r>
          </w:hyperlink>
        </w:p>
        <w:p w14:paraId="59576226" w14:textId="067EEA02" w:rsidR="00181903" w:rsidRDefault="00181903" w:rsidP="00181903">
          <w:pPr>
            <w:pStyle w:val="TOC1"/>
            <w:tabs>
              <w:tab w:val="right" w:leader="dot" w:pos="9350"/>
            </w:tabs>
            <w:spacing w:line="360" w:lineRule="auto"/>
            <w:rPr>
              <w:rFonts w:asciiTheme="minorHAnsi" w:hAnsiTheme="minorHAnsi"/>
              <w:noProof/>
              <w:kern w:val="2"/>
              <w:sz w:val="24"/>
              <w:szCs w:val="24"/>
              <w14:ligatures w14:val="standardContextual"/>
            </w:rPr>
          </w:pPr>
          <w:hyperlink w:anchor="_Toc197971029" w:history="1">
            <w:r w:rsidRPr="00B03C34">
              <w:rPr>
                <w:rStyle w:val="Hyperlink"/>
                <w:noProof/>
              </w:rPr>
              <w:t>7. Discussions</w:t>
            </w:r>
            <w:r>
              <w:rPr>
                <w:noProof/>
                <w:webHidden/>
              </w:rPr>
              <w:tab/>
            </w:r>
            <w:r>
              <w:rPr>
                <w:noProof/>
                <w:webHidden/>
              </w:rPr>
              <w:fldChar w:fldCharType="begin"/>
            </w:r>
            <w:r>
              <w:rPr>
                <w:noProof/>
                <w:webHidden/>
              </w:rPr>
              <w:instrText xml:space="preserve"> PAGEREF _Toc197971029 \h </w:instrText>
            </w:r>
            <w:r>
              <w:rPr>
                <w:noProof/>
                <w:webHidden/>
              </w:rPr>
            </w:r>
            <w:r>
              <w:rPr>
                <w:noProof/>
                <w:webHidden/>
              </w:rPr>
              <w:fldChar w:fldCharType="separate"/>
            </w:r>
            <w:r w:rsidR="00856D9D">
              <w:rPr>
                <w:noProof/>
                <w:webHidden/>
              </w:rPr>
              <w:t>9</w:t>
            </w:r>
            <w:r>
              <w:rPr>
                <w:noProof/>
                <w:webHidden/>
              </w:rPr>
              <w:fldChar w:fldCharType="end"/>
            </w:r>
          </w:hyperlink>
        </w:p>
        <w:p w14:paraId="085D34C8" w14:textId="3EE1FA50" w:rsidR="00181903" w:rsidRDefault="00181903" w:rsidP="00181903">
          <w:pPr>
            <w:pStyle w:val="TOC2"/>
            <w:tabs>
              <w:tab w:val="right" w:leader="dot" w:pos="9350"/>
            </w:tabs>
            <w:spacing w:line="360" w:lineRule="auto"/>
            <w:rPr>
              <w:rFonts w:asciiTheme="minorHAnsi" w:hAnsiTheme="minorHAnsi"/>
              <w:noProof/>
              <w:kern w:val="2"/>
              <w:sz w:val="24"/>
              <w:szCs w:val="24"/>
              <w14:ligatures w14:val="standardContextual"/>
            </w:rPr>
          </w:pPr>
          <w:hyperlink w:anchor="_Toc197971030" w:history="1">
            <w:r w:rsidRPr="00B03C34">
              <w:rPr>
                <w:rStyle w:val="Hyperlink"/>
                <w:noProof/>
              </w:rPr>
              <w:t xml:space="preserve">7.1. </w:t>
            </w:r>
            <w:r w:rsidRPr="00B03C34">
              <w:rPr>
                <w:rStyle w:val="Hyperlink"/>
                <w:bCs/>
                <w:noProof/>
              </w:rPr>
              <w:t>RNN vs. LSTM</w:t>
            </w:r>
            <w:r>
              <w:rPr>
                <w:noProof/>
                <w:webHidden/>
              </w:rPr>
              <w:tab/>
            </w:r>
            <w:r>
              <w:rPr>
                <w:noProof/>
                <w:webHidden/>
              </w:rPr>
              <w:fldChar w:fldCharType="begin"/>
            </w:r>
            <w:r>
              <w:rPr>
                <w:noProof/>
                <w:webHidden/>
              </w:rPr>
              <w:instrText xml:space="preserve"> PAGEREF _Toc197971030 \h </w:instrText>
            </w:r>
            <w:r>
              <w:rPr>
                <w:noProof/>
                <w:webHidden/>
              </w:rPr>
            </w:r>
            <w:r>
              <w:rPr>
                <w:noProof/>
                <w:webHidden/>
              </w:rPr>
              <w:fldChar w:fldCharType="separate"/>
            </w:r>
            <w:r w:rsidR="00856D9D">
              <w:rPr>
                <w:noProof/>
                <w:webHidden/>
              </w:rPr>
              <w:t>9</w:t>
            </w:r>
            <w:r>
              <w:rPr>
                <w:noProof/>
                <w:webHidden/>
              </w:rPr>
              <w:fldChar w:fldCharType="end"/>
            </w:r>
          </w:hyperlink>
        </w:p>
        <w:p w14:paraId="7ABEA27C" w14:textId="5E90D0BC" w:rsidR="00181903" w:rsidRDefault="00181903" w:rsidP="00181903">
          <w:pPr>
            <w:pStyle w:val="TOC2"/>
            <w:tabs>
              <w:tab w:val="right" w:leader="dot" w:pos="9350"/>
            </w:tabs>
            <w:spacing w:line="360" w:lineRule="auto"/>
            <w:rPr>
              <w:rFonts w:asciiTheme="minorHAnsi" w:hAnsiTheme="minorHAnsi"/>
              <w:noProof/>
              <w:kern w:val="2"/>
              <w:sz w:val="24"/>
              <w:szCs w:val="24"/>
              <w14:ligatures w14:val="standardContextual"/>
            </w:rPr>
          </w:pPr>
          <w:hyperlink w:anchor="_Toc197971031" w:history="1">
            <w:r w:rsidRPr="00B03C34">
              <w:rPr>
                <w:rStyle w:val="Hyperlink"/>
                <w:noProof/>
              </w:rPr>
              <w:t xml:space="preserve">7.2. </w:t>
            </w:r>
            <w:r w:rsidRPr="00B03C34">
              <w:rPr>
                <w:rStyle w:val="Hyperlink"/>
                <w:bCs/>
                <w:noProof/>
              </w:rPr>
              <w:t>Word2Vec Benefits</w:t>
            </w:r>
            <w:r>
              <w:rPr>
                <w:noProof/>
                <w:webHidden/>
              </w:rPr>
              <w:tab/>
            </w:r>
            <w:r>
              <w:rPr>
                <w:noProof/>
                <w:webHidden/>
              </w:rPr>
              <w:fldChar w:fldCharType="begin"/>
            </w:r>
            <w:r>
              <w:rPr>
                <w:noProof/>
                <w:webHidden/>
              </w:rPr>
              <w:instrText xml:space="preserve"> PAGEREF _Toc197971031 \h </w:instrText>
            </w:r>
            <w:r>
              <w:rPr>
                <w:noProof/>
                <w:webHidden/>
              </w:rPr>
            </w:r>
            <w:r>
              <w:rPr>
                <w:noProof/>
                <w:webHidden/>
              </w:rPr>
              <w:fldChar w:fldCharType="separate"/>
            </w:r>
            <w:r w:rsidR="00856D9D">
              <w:rPr>
                <w:noProof/>
                <w:webHidden/>
              </w:rPr>
              <w:t>9</w:t>
            </w:r>
            <w:r>
              <w:rPr>
                <w:noProof/>
                <w:webHidden/>
              </w:rPr>
              <w:fldChar w:fldCharType="end"/>
            </w:r>
          </w:hyperlink>
        </w:p>
        <w:p w14:paraId="7E6C7A56" w14:textId="6AD57ABA" w:rsidR="00181903" w:rsidRDefault="00181903" w:rsidP="00181903">
          <w:pPr>
            <w:pStyle w:val="TOC2"/>
            <w:tabs>
              <w:tab w:val="right" w:leader="dot" w:pos="9350"/>
            </w:tabs>
            <w:spacing w:line="360" w:lineRule="auto"/>
            <w:rPr>
              <w:rFonts w:asciiTheme="minorHAnsi" w:hAnsiTheme="minorHAnsi"/>
              <w:noProof/>
              <w:kern w:val="2"/>
              <w:sz w:val="24"/>
              <w:szCs w:val="24"/>
              <w14:ligatures w14:val="standardContextual"/>
            </w:rPr>
          </w:pPr>
          <w:hyperlink w:anchor="_Toc197971032" w:history="1">
            <w:r w:rsidRPr="00B03C34">
              <w:rPr>
                <w:rStyle w:val="Hyperlink"/>
                <w:noProof/>
              </w:rPr>
              <w:t xml:space="preserve">7.3. </w:t>
            </w:r>
            <w:r w:rsidRPr="00B03C34">
              <w:rPr>
                <w:rStyle w:val="Hyperlink"/>
                <w:bCs/>
                <w:noProof/>
              </w:rPr>
              <w:t>Computational Efficiency</w:t>
            </w:r>
            <w:r>
              <w:rPr>
                <w:noProof/>
                <w:webHidden/>
              </w:rPr>
              <w:tab/>
            </w:r>
            <w:r>
              <w:rPr>
                <w:noProof/>
                <w:webHidden/>
              </w:rPr>
              <w:fldChar w:fldCharType="begin"/>
            </w:r>
            <w:r>
              <w:rPr>
                <w:noProof/>
                <w:webHidden/>
              </w:rPr>
              <w:instrText xml:space="preserve"> PAGEREF _Toc197971032 \h </w:instrText>
            </w:r>
            <w:r>
              <w:rPr>
                <w:noProof/>
                <w:webHidden/>
              </w:rPr>
            </w:r>
            <w:r>
              <w:rPr>
                <w:noProof/>
                <w:webHidden/>
              </w:rPr>
              <w:fldChar w:fldCharType="separate"/>
            </w:r>
            <w:r w:rsidR="00856D9D">
              <w:rPr>
                <w:noProof/>
                <w:webHidden/>
              </w:rPr>
              <w:t>9</w:t>
            </w:r>
            <w:r>
              <w:rPr>
                <w:noProof/>
                <w:webHidden/>
              </w:rPr>
              <w:fldChar w:fldCharType="end"/>
            </w:r>
          </w:hyperlink>
        </w:p>
        <w:p w14:paraId="229E28DC" w14:textId="0ADDE0ED" w:rsidR="00181903" w:rsidRDefault="00181903" w:rsidP="00181903">
          <w:pPr>
            <w:pStyle w:val="TOC1"/>
            <w:tabs>
              <w:tab w:val="right" w:leader="dot" w:pos="9350"/>
            </w:tabs>
            <w:spacing w:line="360" w:lineRule="auto"/>
            <w:rPr>
              <w:rFonts w:asciiTheme="minorHAnsi" w:hAnsiTheme="minorHAnsi"/>
              <w:noProof/>
              <w:kern w:val="2"/>
              <w:sz w:val="24"/>
              <w:szCs w:val="24"/>
              <w14:ligatures w14:val="standardContextual"/>
            </w:rPr>
          </w:pPr>
          <w:hyperlink w:anchor="_Toc197971033" w:history="1">
            <w:r w:rsidRPr="00B03C34">
              <w:rPr>
                <w:rStyle w:val="Hyperlink"/>
                <w:noProof/>
              </w:rPr>
              <w:t xml:space="preserve">8. </w:t>
            </w:r>
            <w:r w:rsidRPr="00B03C34">
              <w:rPr>
                <w:rStyle w:val="Hyperlink"/>
                <w:bCs/>
                <w:noProof/>
              </w:rPr>
              <w:t>Conclusion and Future Work</w:t>
            </w:r>
            <w:r>
              <w:rPr>
                <w:noProof/>
                <w:webHidden/>
              </w:rPr>
              <w:tab/>
            </w:r>
            <w:r>
              <w:rPr>
                <w:noProof/>
                <w:webHidden/>
              </w:rPr>
              <w:fldChar w:fldCharType="begin"/>
            </w:r>
            <w:r>
              <w:rPr>
                <w:noProof/>
                <w:webHidden/>
              </w:rPr>
              <w:instrText xml:space="preserve"> PAGEREF _Toc197971033 \h </w:instrText>
            </w:r>
            <w:r>
              <w:rPr>
                <w:noProof/>
                <w:webHidden/>
              </w:rPr>
            </w:r>
            <w:r>
              <w:rPr>
                <w:noProof/>
                <w:webHidden/>
              </w:rPr>
              <w:fldChar w:fldCharType="separate"/>
            </w:r>
            <w:r w:rsidR="00856D9D">
              <w:rPr>
                <w:noProof/>
                <w:webHidden/>
              </w:rPr>
              <w:t>10</w:t>
            </w:r>
            <w:r>
              <w:rPr>
                <w:noProof/>
                <w:webHidden/>
              </w:rPr>
              <w:fldChar w:fldCharType="end"/>
            </w:r>
          </w:hyperlink>
        </w:p>
        <w:p w14:paraId="28923DE4" w14:textId="185D6B7C" w:rsidR="00181903" w:rsidRDefault="00181903" w:rsidP="00181903">
          <w:pPr>
            <w:pStyle w:val="TOC1"/>
            <w:tabs>
              <w:tab w:val="right" w:leader="dot" w:pos="9350"/>
            </w:tabs>
            <w:spacing w:line="360" w:lineRule="auto"/>
            <w:rPr>
              <w:rFonts w:asciiTheme="minorHAnsi" w:hAnsiTheme="minorHAnsi"/>
              <w:noProof/>
              <w:kern w:val="2"/>
              <w:sz w:val="24"/>
              <w:szCs w:val="24"/>
              <w14:ligatures w14:val="standardContextual"/>
            </w:rPr>
          </w:pPr>
          <w:hyperlink w:anchor="_Toc197971034" w:history="1">
            <w:r w:rsidRPr="00B03C34">
              <w:rPr>
                <w:rStyle w:val="Hyperlink"/>
                <w:noProof/>
              </w:rPr>
              <w:t>9. References</w:t>
            </w:r>
            <w:r>
              <w:rPr>
                <w:noProof/>
                <w:webHidden/>
              </w:rPr>
              <w:tab/>
            </w:r>
            <w:r>
              <w:rPr>
                <w:noProof/>
                <w:webHidden/>
              </w:rPr>
              <w:fldChar w:fldCharType="begin"/>
            </w:r>
            <w:r>
              <w:rPr>
                <w:noProof/>
                <w:webHidden/>
              </w:rPr>
              <w:instrText xml:space="preserve"> PAGEREF _Toc197971034 \h </w:instrText>
            </w:r>
            <w:r>
              <w:rPr>
                <w:noProof/>
                <w:webHidden/>
              </w:rPr>
            </w:r>
            <w:r>
              <w:rPr>
                <w:noProof/>
                <w:webHidden/>
              </w:rPr>
              <w:fldChar w:fldCharType="separate"/>
            </w:r>
            <w:r w:rsidR="00856D9D">
              <w:rPr>
                <w:noProof/>
                <w:webHidden/>
              </w:rPr>
              <w:t>11</w:t>
            </w:r>
            <w:r>
              <w:rPr>
                <w:noProof/>
                <w:webHidden/>
              </w:rPr>
              <w:fldChar w:fldCharType="end"/>
            </w:r>
          </w:hyperlink>
        </w:p>
        <w:p w14:paraId="20639A37" w14:textId="01C66D58" w:rsidR="00E100BE" w:rsidRDefault="00E100BE" w:rsidP="00181903">
          <w:pPr>
            <w:spacing w:line="360" w:lineRule="auto"/>
          </w:pPr>
          <w:r>
            <w:rPr>
              <w:b/>
              <w:bCs/>
              <w:noProof/>
            </w:rPr>
            <w:fldChar w:fldCharType="end"/>
          </w:r>
        </w:p>
      </w:sdtContent>
    </w:sdt>
    <w:p w14:paraId="5B2477FE" w14:textId="77777777" w:rsidR="00181903" w:rsidRDefault="00181903" w:rsidP="004D14FB">
      <w:pPr>
        <w:tabs>
          <w:tab w:val="left" w:pos="2796"/>
        </w:tabs>
      </w:pPr>
    </w:p>
    <w:p w14:paraId="21593FA2" w14:textId="4BDCF0E0" w:rsidR="004D14FB" w:rsidRDefault="002803E2" w:rsidP="002803E2">
      <w:pPr>
        <w:pStyle w:val="Heading1"/>
        <w:spacing w:line="360" w:lineRule="auto"/>
      </w:pPr>
      <w:bookmarkStart w:id="2" w:name="_Toc197971014"/>
      <w:r>
        <w:lastRenderedPageBreak/>
        <w:t>1.</w:t>
      </w:r>
      <w:r w:rsidR="004D14FB">
        <w:t>Introduction</w:t>
      </w:r>
      <w:bookmarkEnd w:id="2"/>
    </w:p>
    <w:p w14:paraId="15CAB1CA" w14:textId="2AD355F1" w:rsidR="00B4364E" w:rsidRDefault="00B4364E" w:rsidP="00B4364E">
      <w:pPr>
        <w:spacing w:line="360" w:lineRule="auto"/>
      </w:pPr>
      <w:r>
        <w:t>Since SMS is currently one of the prominent communication mediums, spam messages of threatening nature-phishing and malware-have risen, posing an intrusion. Hence, spam detection is the primary focus of securing digital communication. Traditional techniques followed rule-based filtering and keyword matching but toward advancement, with deep learning, in particular, deep learning coupled with NLP techniques, have developed more prominent and precise models for spam detection.</w:t>
      </w:r>
    </w:p>
    <w:p w14:paraId="3CCD2F15" w14:textId="22DFA33B" w:rsidR="00B4364E" w:rsidRDefault="00B4364E" w:rsidP="00B4364E">
      <w:pPr>
        <w:spacing w:line="360" w:lineRule="auto"/>
      </w:pPr>
      <w:r>
        <w:t>Text classification is a core NLP problem with a multitude of applications ranging from sentiment analysis to spam detection. Among various models available, RNNs, and LSTMs are especially useful in processing sequential data. Nonetheless, training everything from scratch disregards the rich semantics of words. Using pretrained embeddings such as Word2Vec has the advantage of providing context without needing to undergo time-consuming training.</w:t>
      </w:r>
    </w:p>
    <w:p w14:paraId="6A373556" w14:textId="04100F9B" w:rsidR="00B4364E" w:rsidRDefault="00B4364E" w:rsidP="00B4364E">
      <w:pPr>
        <w:spacing w:line="360" w:lineRule="auto"/>
        <w:jc w:val="left"/>
      </w:pPr>
      <w:r>
        <w:t>In this project, we have compared and applied three models:</w:t>
      </w:r>
    </w:p>
    <w:p w14:paraId="63061A8D" w14:textId="77777777" w:rsidR="00B4364E" w:rsidRDefault="00B4364E" w:rsidP="00B4364E">
      <w:pPr>
        <w:pStyle w:val="ListParagraph"/>
        <w:numPr>
          <w:ilvl w:val="0"/>
          <w:numId w:val="3"/>
        </w:numPr>
        <w:spacing w:line="360" w:lineRule="auto"/>
        <w:jc w:val="left"/>
      </w:pPr>
      <w:r>
        <w:t>Simple RNN with trainable embedding layer.</w:t>
      </w:r>
    </w:p>
    <w:p w14:paraId="7C358C27" w14:textId="77777777" w:rsidR="00B4364E" w:rsidRDefault="00B4364E" w:rsidP="00B4364E">
      <w:pPr>
        <w:pStyle w:val="ListParagraph"/>
        <w:numPr>
          <w:ilvl w:val="0"/>
          <w:numId w:val="3"/>
        </w:numPr>
        <w:spacing w:line="360" w:lineRule="auto"/>
        <w:jc w:val="left"/>
      </w:pPr>
      <w:r>
        <w:t>LSTM with trainable embedding layer.</w:t>
      </w:r>
    </w:p>
    <w:p w14:paraId="4061A723" w14:textId="2C3EE626" w:rsidR="00B4364E" w:rsidRDefault="00B4364E" w:rsidP="00B4364E">
      <w:pPr>
        <w:pStyle w:val="ListParagraph"/>
        <w:numPr>
          <w:ilvl w:val="0"/>
          <w:numId w:val="3"/>
        </w:numPr>
        <w:spacing w:line="360" w:lineRule="auto"/>
        <w:jc w:val="left"/>
      </w:pPr>
      <w:r>
        <w:t xml:space="preserve">LSTM with pretrained </w:t>
      </w:r>
      <w:proofErr w:type="spellStart"/>
      <w:r>
        <w:t>GloVe</w:t>
      </w:r>
      <w:proofErr w:type="spellEnd"/>
      <w:r>
        <w:t xml:space="preserve"> (Word2Vec) embeddings.</w:t>
      </w:r>
    </w:p>
    <w:p w14:paraId="168D3A30" w14:textId="7D55C0EE" w:rsidR="00B4364E" w:rsidRDefault="00B4364E" w:rsidP="00B4364E">
      <w:pPr>
        <w:spacing w:line="360" w:lineRule="auto"/>
        <w:jc w:val="left"/>
      </w:pPr>
      <w:r>
        <w:t xml:space="preserve">All the models were verified by using accuracy, precision, recall, F1-score, and confusion matrix to measure its performance. A </w:t>
      </w:r>
      <w:proofErr w:type="spellStart"/>
      <w:r>
        <w:t>Gradio</w:t>
      </w:r>
      <w:proofErr w:type="spellEnd"/>
      <w:r>
        <w:t>-powered interface also allows real-time testing of the final model, enhancing usability and deployment readiness.</w:t>
      </w:r>
    </w:p>
    <w:p w14:paraId="0C8F77C9" w14:textId="77777777" w:rsidR="009A37BD" w:rsidRDefault="009A37BD" w:rsidP="00B4364E">
      <w:pPr>
        <w:spacing w:line="360" w:lineRule="auto"/>
        <w:jc w:val="left"/>
      </w:pPr>
    </w:p>
    <w:p w14:paraId="6387E7C2" w14:textId="77777777" w:rsidR="009A37BD" w:rsidRDefault="009A37BD" w:rsidP="00B4364E">
      <w:pPr>
        <w:spacing w:line="360" w:lineRule="auto"/>
        <w:jc w:val="left"/>
      </w:pPr>
    </w:p>
    <w:p w14:paraId="08D9F63C" w14:textId="77777777" w:rsidR="009A37BD" w:rsidRDefault="009A37BD" w:rsidP="00B4364E">
      <w:pPr>
        <w:spacing w:line="360" w:lineRule="auto"/>
        <w:jc w:val="left"/>
      </w:pPr>
    </w:p>
    <w:p w14:paraId="14EA207B" w14:textId="77777777" w:rsidR="009A37BD" w:rsidRDefault="009A37BD" w:rsidP="00B4364E">
      <w:pPr>
        <w:spacing w:line="360" w:lineRule="auto"/>
        <w:jc w:val="left"/>
      </w:pPr>
    </w:p>
    <w:p w14:paraId="3A37ACB0" w14:textId="77777777" w:rsidR="009A37BD" w:rsidRDefault="009A37BD" w:rsidP="00B4364E">
      <w:pPr>
        <w:spacing w:line="360" w:lineRule="auto"/>
        <w:jc w:val="left"/>
      </w:pPr>
    </w:p>
    <w:p w14:paraId="6D39747B" w14:textId="77777777" w:rsidR="009A37BD" w:rsidRDefault="009A37BD" w:rsidP="00B4364E">
      <w:pPr>
        <w:spacing w:line="360" w:lineRule="auto"/>
        <w:jc w:val="left"/>
      </w:pPr>
    </w:p>
    <w:p w14:paraId="57FBA83B" w14:textId="77777777" w:rsidR="009A37BD" w:rsidRDefault="009A37BD" w:rsidP="00B4364E">
      <w:pPr>
        <w:spacing w:line="360" w:lineRule="auto"/>
        <w:jc w:val="left"/>
      </w:pPr>
    </w:p>
    <w:p w14:paraId="60E36F5A" w14:textId="55490AAB" w:rsidR="009A37BD" w:rsidRDefault="00200F93" w:rsidP="00597EF8">
      <w:pPr>
        <w:pStyle w:val="Heading1"/>
        <w:spacing w:line="360" w:lineRule="auto"/>
      </w:pPr>
      <w:bookmarkStart w:id="3" w:name="_Toc197971015"/>
      <w:r>
        <w:lastRenderedPageBreak/>
        <w:t>2.</w:t>
      </w:r>
      <w:r w:rsidR="002803E2">
        <w:t xml:space="preserve"> </w:t>
      </w:r>
      <w:r>
        <w:t>Dataset</w:t>
      </w:r>
      <w:r w:rsidR="0010528E">
        <w:t xml:space="preserve"> Description</w:t>
      </w:r>
      <w:bookmarkEnd w:id="3"/>
    </w:p>
    <w:p w14:paraId="13EBBD2B" w14:textId="7B85F0F1" w:rsidR="00D73251" w:rsidRDefault="00D73251" w:rsidP="00597EF8">
      <w:pPr>
        <w:spacing w:line="360" w:lineRule="auto"/>
      </w:pPr>
      <w:r>
        <w:t>The data collection for this project is the UCI SMS Spam Collection Dataset, a highly sought-after corpus for spam detection problems. It consists of 5,574 SMS messages labeled as either "spam" or "ham" (not spam). The data collection has two principal columns:</w:t>
      </w:r>
    </w:p>
    <w:p w14:paraId="55C4CF38" w14:textId="79E796A3" w:rsidR="00D73251" w:rsidRDefault="00D73251" w:rsidP="00597EF8">
      <w:pPr>
        <w:pStyle w:val="ListParagraph"/>
        <w:numPr>
          <w:ilvl w:val="0"/>
          <w:numId w:val="5"/>
        </w:numPr>
        <w:spacing w:line="360" w:lineRule="auto"/>
      </w:pPr>
      <w:r>
        <w:t>v1: Label that is 'ham' or 'spam'</w:t>
      </w:r>
    </w:p>
    <w:p w14:paraId="347180EE" w14:textId="044A5171" w:rsidR="00260D35" w:rsidRDefault="00D73251" w:rsidP="00597EF8">
      <w:pPr>
        <w:pStyle w:val="ListParagraph"/>
        <w:numPr>
          <w:ilvl w:val="0"/>
          <w:numId w:val="5"/>
        </w:numPr>
        <w:spacing w:line="360" w:lineRule="auto"/>
      </w:pPr>
      <w:r>
        <w:t>v2: Unprocessed SMS message</w:t>
      </w:r>
    </w:p>
    <w:p w14:paraId="52355048" w14:textId="1B5EDA48" w:rsidR="001F666F" w:rsidRDefault="001F666F" w:rsidP="00597EF8">
      <w:pPr>
        <w:pStyle w:val="Heading2"/>
        <w:spacing w:line="360" w:lineRule="auto"/>
      </w:pPr>
      <w:bookmarkStart w:id="4" w:name="_Toc197971016"/>
      <w:r>
        <w:t>2.</w:t>
      </w:r>
      <w:r w:rsidR="00CC73AA">
        <w:t>1. Dataset Statistics</w:t>
      </w:r>
      <w:bookmarkEnd w:id="4"/>
    </w:p>
    <w:p w14:paraId="40C64D4B" w14:textId="77777777" w:rsidR="00597EF8" w:rsidRDefault="00597EF8" w:rsidP="00597EF8">
      <w:pPr>
        <w:pStyle w:val="ListParagraph"/>
        <w:numPr>
          <w:ilvl w:val="0"/>
          <w:numId w:val="6"/>
        </w:numPr>
        <w:spacing w:line="360" w:lineRule="auto"/>
      </w:pPr>
      <w:r>
        <w:t>Total Messages: 5,574</w:t>
      </w:r>
    </w:p>
    <w:p w14:paraId="12900719" w14:textId="77777777" w:rsidR="00597EF8" w:rsidRDefault="00597EF8" w:rsidP="00597EF8">
      <w:pPr>
        <w:pStyle w:val="ListParagraph"/>
        <w:numPr>
          <w:ilvl w:val="0"/>
          <w:numId w:val="6"/>
        </w:numPr>
        <w:spacing w:line="360" w:lineRule="auto"/>
      </w:pPr>
      <w:r>
        <w:t>Spam Messages: 747</w:t>
      </w:r>
    </w:p>
    <w:p w14:paraId="0239C946" w14:textId="462520FB" w:rsidR="00597EF8" w:rsidRDefault="00597EF8" w:rsidP="00597EF8">
      <w:pPr>
        <w:pStyle w:val="ListParagraph"/>
        <w:numPr>
          <w:ilvl w:val="0"/>
          <w:numId w:val="6"/>
        </w:numPr>
        <w:spacing w:line="360" w:lineRule="auto"/>
      </w:pPr>
      <w:r>
        <w:t>Ham Messages: 4,827</w:t>
      </w:r>
    </w:p>
    <w:p w14:paraId="1B41B908" w14:textId="7DEB23B2" w:rsidR="00CC73AA" w:rsidRDefault="00597EF8" w:rsidP="00597EF8">
      <w:pPr>
        <w:spacing w:line="360" w:lineRule="auto"/>
      </w:pPr>
      <w:r>
        <w:t>Given the binary nature of the classification task, we map 'ham' to 0 and 'spam' to 1.</w:t>
      </w:r>
    </w:p>
    <w:p w14:paraId="077ECF8E" w14:textId="580924F4" w:rsidR="00597EF8" w:rsidRDefault="00B644AC" w:rsidP="00181073">
      <w:pPr>
        <w:pStyle w:val="Heading2"/>
        <w:spacing w:line="360" w:lineRule="auto"/>
      </w:pPr>
      <w:bookmarkStart w:id="5" w:name="_Toc197971017"/>
      <w:r>
        <w:t>2.2. Preprocessing Steps</w:t>
      </w:r>
      <w:bookmarkEnd w:id="5"/>
    </w:p>
    <w:p w14:paraId="4BDEA336" w14:textId="77777777" w:rsidR="00181073" w:rsidRDefault="00181073" w:rsidP="00181073">
      <w:pPr>
        <w:pStyle w:val="ListParagraph"/>
        <w:numPr>
          <w:ilvl w:val="0"/>
          <w:numId w:val="7"/>
        </w:numPr>
        <w:spacing w:line="360" w:lineRule="auto"/>
      </w:pPr>
      <w:r>
        <w:t>Making the text lowercase</w:t>
      </w:r>
    </w:p>
    <w:p w14:paraId="37281FFD" w14:textId="77777777" w:rsidR="00181073" w:rsidRDefault="00181073" w:rsidP="00181073">
      <w:pPr>
        <w:pStyle w:val="ListParagraph"/>
        <w:numPr>
          <w:ilvl w:val="0"/>
          <w:numId w:val="7"/>
        </w:numPr>
        <w:spacing w:line="360" w:lineRule="auto"/>
      </w:pPr>
      <w:r>
        <w:t>Remove the punctuation, URLs, special characters, and numbers</w:t>
      </w:r>
    </w:p>
    <w:p w14:paraId="196010CB" w14:textId="77777777" w:rsidR="00181073" w:rsidRDefault="00181073" w:rsidP="00181073">
      <w:pPr>
        <w:pStyle w:val="ListParagraph"/>
        <w:numPr>
          <w:ilvl w:val="0"/>
          <w:numId w:val="7"/>
        </w:numPr>
        <w:spacing w:line="360" w:lineRule="auto"/>
      </w:pPr>
      <w:r>
        <w:t xml:space="preserve">Tokenize the text using </w:t>
      </w:r>
      <w:proofErr w:type="spellStart"/>
      <w:r>
        <w:t>Keras</w:t>
      </w:r>
      <w:proofErr w:type="spellEnd"/>
      <w:r>
        <w:t xml:space="preserve"> Tokenizer</w:t>
      </w:r>
    </w:p>
    <w:p w14:paraId="295106F9" w14:textId="10182EA3" w:rsidR="00181073" w:rsidRDefault="00181073" w:rsidP="00181073">
      <w:pPr>
        <w:pStyle w:val="ListParagraph"/>
        <w:numPr>
          <w:ilvl w:val="0"/>
          <w:numId w:val="7"/>
        </w:numPr>
        <w:spacing w:line="360" w:lineRule="auto"/>
      </w:pPr>
      <w:r>
        <w:t>Pad the sequences using the 95th percentile padding</w:t>
      </w:r>
    </w:p>
    <w:p w14:paraId="0FCBE11D" w14:textId="24855886" w:rsidR="00B644AC" w:rsidRDefault="00181073" w:rsidP="00181073">
      <w:pPr>
        <w:spacing w:line="360" w:lineRule="auto"/>
      </w:pPr>
      <w:r>
        <w:t>The above pipeline leaves the standardized input with required semantic structures in place.</w:t>
      </w:r>
    </w:p>
    <w:p w14:paraId="2EF6F182" w14:textId="77777777" w:rsidR="001C72B4" w:rsidRDefault="001C72B4" w:rsidP="00181073">
      <w:pPr>
        <w:spacing w:line="360" w:lineRule="auto"/>
      </w:pPr>
    </w:p>
    <w:p w14:paraId="3EEF325C" w14:textId="77777777" w:rsidR="001C72B4" w:rsidRDefault="001C72B4" w:rsidP="00181073">
      <w:pPr>
        <w:spacing w:line="360" w:lineRule="auto"/>
      </w:pPr>
    </w:p>
    <w:p w14:paraId="4E86432A" w14:textId="77777777" w:rsidR="002A0822" w:rsidRDefault="002A0822" w:rsidP="00181073">
      <w:pPr>
        <w:spacing w:line="360" w:lineRule="auto"/>
      </w:pPr>
    </w:p>
    <w:p w14:paraId="0F2C0CC9" w14:textId="77777777" w:rsidR="002A0822" w:rsidRDefault="002A0822" w:rsidP="00181073">
      <w:pPr>
        <w:spacing w:line="360" w:lineRule="auto"/>
      </w:pPr>
    </w:p>
    <w:p w14:paraId="3A1FEF38" w14:textId="77777777" w:rsidR="002A0822" w:rsidRDefault="002A0822" w:rsidP="00181073">
      <w:pPr>
        <w:spacing w:line="360" w:lineRule="auto"/>
      </w:pPr>
    </w:p>
    <w:p w14:paraId="200C4F2E" w14:textId="77777777" w:rsidR="002A0822" w:rsidRDefault="002A0822" w:rsidP="00181073">
      <w:pPr>
        <w:spacing w:line="360" w:lineRule="auto"/>
      </w:pPr>
    </w:p>
    <w:p w14:paraId="262A6773" w14:textId="77777777" w:rsidR="002A0822" w:rsidRDefault="002A0822" w:rsidP="00181073">
      <w:pPr>
        <w:spacing w:line="360" w:lineRule="auto"/>
      </w:pPr>
    </w:p>
    <w:p w14:paraId="0F0CC4A3" w14:textId="04BCAD17" w:rsidR="00596AAF" w:rsidRDefault="00596AAF" w:rsidP="00B22CDB">
      <w:pPr>
        <w:pStyle w:val="Heading1"/>
        <w:spacing w:line="360" w:lineRule="auto"/>
      </w:pPr>
      <w:bookmarkStart w:id="6" w:name="_Toc197971018"/>
      <w:r>
        <w:lastRenderedPageBreak/>
        <w:t>3.</w:t>
      </w:r>
      <w:r w:rsidR="002803E2">
        <w:t xml:space="preserve"> </w:t>
      </w:r>
      <w:r>
        <w:t>Methodology</w:t>
      </w:r>
      <w:bookmarkEnd w:id="6"/>
    </w:p>
    <w:p w14:paraId="2719ABC4" w14:textId="5A81F898" w:rsidR="00DF43BF" w:rsidRDefault="00DF43BF" w:rsidP="00B22CDB">
      <w:pPr>
        <w:pStyle w:val="Heading2"/>
        <w:spacing w:line="360" w:lineRule="auto"/>
      </w:pPr>
      <w:bookmarkStart w:id="7" w:name="_Toc197971019"/>
      <w:r>
        <w:t>3.1. Preprocessing</w:t>
      </w:r>
      <w:bookmarkEnd w:id="7"/>
    </w:p>
    <w:p w14:paraId="70FCB736" w14:textId="726EE3C3" w:rsidR="00DF43BF" w:rsidRDefault="00B22CDB" w:rsidP="00B22CDB">
      <w:pPr>
        <w:spacing w:line="360" w:lineRule="auto"/>
      </w:pPr>
      <w:r w:rsidRPr="00B22CDB">
        <w:t xml:space="preserve">To preprocess the data, we preprocessed the text, ignoring characters such as </w:t>
      </w:r>
      <w:proofErr w:type="spellStart"/>
      <w:r w:rsidRPr="00B22CDB">
        <w:t>stopwords</w:t>
      </w:r>
      <w:proofErr w:type="spellEnd"/>
      <w:r w:rsidRPr="00B22CDB">
        <w:t xml:space="preserve"> and punctuation</w:t>
      </w:r>
      <w:r w:rsidRPr="00B22CDB">
        <w:t> </w:t>
      </w:r>
      <w:r w:rsidRPr="00B22CDB">
        <w:t xml:space="preserve">by re and </w:t>
      </w:r>
      <w:proofErr w:type="spellStart"/>
      <w:r w:rsidRPr="00B22CDB">
        <w:t>nltk</w:t>
      </w:r>
      <w:proofErr w:type="spellEnd"/>
      <w:r w:rsidRPr="00B22CDB">
        <w:t xml:space="preserve"> libraries of Python. We turned each of messages</w:t>
      </w:r>
      <w:r w:rsidRPr="00B22CDB">
        <w:t> </w:t>
      </w:r>
      <w:r w:rsidRPr="00B22CDB">
        <w:t xml:space="preserve">into an integer list by tokenizing the text using </w:t>
      </w:r>
      <w:proofErr w:type="spellStart"/>
      <w:r w:rsidRPr="00B22CDB">
        <w:t>Keras</w:t>
      </w:r>
      <w:proofErr w:type="spellEnd"/>
      <w:r w:rsidRPr="00B22CDB">
        <w:t>’ Tokenizer. The indexes of</w:t>
      </w:r>
      <w:r w:rsidRPr="00B22CDB">
        <w:t> </w:t>
      </w:r>
      <w:r w:rsidRPr="00B22CDB">
        <w:t xml:space="preserve">word frequency are integers. After </w:t>
      </w:r>
      <w:proofErr w:type="spellStart"/>
      <w:r w:rsidRPr="00B22CDB">
        <w:t>tokenisation</w:t>
      </w:r>
      <w:proofErr w:type="spellEnd"/>
      <w:r w:rsidRPr="00B22CDB">
        <w:t>, we padded the sequences to a common input size for all models, and we computed the 95th</w:t>
      </w:r>
      <w:r w:rsidRPr="00B22CDB">
        <w:t> </w:t>
      </w:r>
      <w:r w:rsidRPr="00B22CDB">
        <w:t>percentile of sequence length.</w:t>
      </w:r>
    </w:p>
    <w:p w14:paraId="09F11E57" w14:textId="77777777" w:rsidR="00CC11C7" w:rsidRDefault="00CC11C7" w:rsidP="00CC11C7">
      <w:pPr>
        <w:pStyle w:val="Heading2"/>
        <w:rPr>
          <w:bCs/>
        </w:rPr>
      </w:pPr>
      <w:bookmarkStart w:id="8" w:name="_Toc197971020"/>
      <w:r>
        <w:t xml:space="preserve">3.2. </w:t>
      </w:r>
      <w:r w:rsidRPr="00CC11C7">
        <w:rPr>
          <w:bCs/>
        </w:rPr>
        <w:t>Model 1: Simple RNN with Trainable Embedding</w:t>
      </w:r>
      <w:bookmarkEnd w:id="8"/>
    </w:p>
    <w:p w14:paraId="203A55C7" w14:textId="77777777" w:rsidR="0081508D" w:rsidRPr="0081508D" w:rsidRDefault="0081508D" w:rsidP="0081508D">
      <w:r w:rsidRPr="0081508D">
        <w:t>The</w:t>
      </w:r>
      <w:r w:rsidRPr="0081508D">
        <w:t> </w:t>
      </w:r>
      <w:r w:rsidRPr="0081508D">
        <w:t>first RNN-based model we propose is the simple RNN model with an embedding layer that is trained from scratch. The architecture includes:</w:t>
      </w:r>
    </w:p>
    <w:p w14:paraId="78F96A70" w14:textId="77777777" w:rsidR="0081508D" w:rsidRPr="0081508D" w:rsidRDefault="0081508D" w:rsidP="00B54905">
      <w:pPr>
        <w:pStyle w:val="ListParagraph"/>
        <w:numPr>
          <w:ilvl w:val="0"/>
          <w:numId w:val="8"/>
        </w:numPr>
      </w:pPr>
      <w:r w:rsidRPr="0081508D">
        <w:t>Embedding layer (trainable)</w:t>
      </w:r>
    </w:p>
    <w:p w14:paraId="13753EE8" w14:textId="77777777" w:rsidR="0081508D" w:rsidRPr="0081508D" w:rsidRDefault="0081508D" w:rsidP="00B54905">
      <w:pPr>
        <w:pStyle w:val="ListParagraph"/>
        <w:numPr>
          <w:ilvl w:val="0"/>
          <w:numId w:val="8"/>
        </w:numPr>
      </w:pPr>
      <w:proofErr w:type="spellStart"/>
      <w:r w:rsidRPr="0081508D">
        <w:t>SimpleRNN</w:t>
      </w:r>
      <w:proofErr w:type="spellEnd"/>
      <w:r w:rsidRPr="0081508D">
        <w:t xml:space="preserve"> with 128 units</w:t>
      </w:r>
    </w:p>
    <w:p w14:paraId="13FAF345" w14:textId="77777777" w:rsidR="0081508D" w:rsidRPr="0081508D" w:rsidRDefault="0081508D" w:rsidP="00B54905">
      <w:pPr>
        <w:pStyle w:val="ListParagraph"/>
        <w:numPr>
          <w:ilvl w:val="0"/>
          <w:numId w:val="8"/>
        </w:numPr>
      </w:pPr>
      <w:r w:rsidRPr="0081508D">
        <w:t xml:space="preserve">64 </w:t>
      </w:r>
      <w:proofErr w:type="gramStart"/>
      <w:r w:rsidRPr="0081508D">
        <w:t>node</w:t>
      </w:r>
      <w:proofErr w:type="gramEnd"/>
      <w:r w:rsidRPr="0081508D">
        <w:t> </w:t>
      </w:r>
      <w:r w:rsidRPr="0081508D">
        <w:t>Dense layer Activated with ReLU</w:t>
      </w:r>
    </w:p>
    <w:p w14:paraId="1D535F42" w14:textId="77777777" w:rsidR="0081508D" w:rsidRPr="0081508D" w:rsidRDefault="0081508D" w:rsidP="00B54905">
      <w:pPr>
        <w:pStyle w:val="ListParagraph"/>
        <w:numPr>
          <w:ilvl w:val="0"/>
          <w:numId w:val="8"/>
        </w:numPr>
      </w:pPr>
      <w:r w:rsidRPr="0081508D">
        <w:t>Dropout layer</w:t>
      </w:r>
    </w:p>
    <w:p w14:paraId="227A1B81" w14:textId="769BB687" w:rsidR="0081508D" w:rsidRPr="0081508D" w:rsidRDefault="0081508D" w:rsidP="00B54905">
      <w:pPr>
        <w:pStyle w:val="ListParagraph"/>
        <w:numPr>
          <w:ilvl w:val="0"/>
          <w:numId w:val="8"/>
        </w:numPr>
      </w:pPr>
      <w:r w:rsidRPr="0081508D">
        <w:t xml:space="preserve">Final </w:t>
      </w:r>
      <w:proofErr w:type="gramStart"/>
      <w:r w:rsidRPr="0081508D">
        <w:t>Dense(</w:t>
      </w:r>
      <w:proofErr w:type="gramEnd"/>
      <w:r w:rsidRPr="0081508D">
        <w:t>1) output layer</w:t>
      </w:r>
      <w:r w:rsidRPr="0081508D">
        <w:t> </w:t>
      </w:r>
      <w:r w:rsidRPr="0081508D">
        <w:t>with sigmoid activation</w:t>
      </w:r>
    </w:p>
    <w:p w14:paraId="5A9C02A3" w14:textId="4F28B8A7" w:rsidR="00B22CDB" w:rsidRDefault="00B54905" w:rsidP="00330D22">
      <w:pPr>
        <w:pStyle w:val="Heading2"/>
        <w:spacing w:line="360" w:lineRule="auto"/>
        <w:rPr>
          <w:bCs/>
        </w:rPr>
      </w:pPr>
      <w:bookmarkStart w:id="9" w:name="_Toc197971021"/>
      <w:r>
        <w:t xml:space="preserve">3.3. </w:t>
      </w:r>
      <w:r w:rsidRPr="00B54905">
        <w:rPr>
          <w:bCs/>
        </w:rPr>
        <w:t>Model 2: LSTM with Trainable Embedding</w:t>
      </w:r>
      <w:bookmarkEnd w:id="9"/>
    </w:p>
    <w:p w14:paraId="158309F2" w14:textId="7BA20ADF" w:rsidR="00330D22" w:rsidRDefault="00330D22" w:rsidP="00330D22">
      <w:pPr>
        <w:spacing w:line="360" w:lineRule="auto"/>
      </w:pPr>
      <w:r w:rsidRPr="00330D22">
        <w:t>Taking the RNN model and plugging in LSTM instead of the recurrence layer was necessary to introduce longer dependencies. The rest of the architecture is the same; the only difference is that LSTM is going to be better able to learn characteristics of longer messages with context and across many repetitions due to less vanishing gradient issues.</w:t>
      </w:r>
    </w:p>
    <w:p w14:paraId="77710966" w14:textId="2F30DB2C" w:rsidR="00330D22" w:rsidRDefault="00DD05C0" w:rsidP="002D6EDB">
      <w:pPr>
        <w:pStyle w:val="Heading2"/>
        <w:spacing w:line="360" w:lineRule="auto"/>
        <w:rPr>
          <w:bCs/>
        </w:rPr>
      </w:pPr>
      <w:bookmarkStart w:id="10" w:name="_Toc197971022"/>
      <w:r>
        <w:t xml:space="preserve">3.4. </w:t>
      </w:r>
      <w:r w:rsidRPr="00DD05C0">
        <w:rPr>
          <w:bCs/>
        </w:rPr>
        <w:t>Model 3: LSTM with Pretrained Word2Vec Embeddings</w:t>
      </w:r>
      <w:bookmarkEnd w:id="10"/>
    </w:p>
    <w:p w14:paraId="36B13A98" w14:textId="2C868805" w:rsidR="002D6EDB" w:rsidRDefault="002D6EDB" w:rsidP="002D6EDB">
      <w:pPr>
        <w:spacing w:line="360" w:lineRule="auto"/>
      </w:pPr>
      <w:r>
        <w:t xml:space="preserve">For this model, we used </w:t>
      </w:r>
      <w:proofErr w:type="spellStart"/>
      <w:r>
        <w:t>GloVe's</w:t>
      </w:r>
      <w:proofErr w:type="spellEnd"/>
      <w:r>
        <w:t xml:space="preserve"> 50-dimensional embeddings. We used </w:t>
      </w:r>
      <w:proofErr w:type="spellStart"/>
      <w:r>
        <w:t>gensim</w:t>
      </w:r>
      <w:proofErr w:type="spellEnd"/>
      <w:r>
        <w:t xml:space="preserve"> to download glove-wiki-gigaword-50, then, we made an embedding matrix (that referenced each word in our vocabulary, to the vectors given by the </w:t>
      </w:r>
      <w:proofErr w:type="spellStart"/>
      <w:r>
        <w:t>GloVe</w:t>
      </w:r>
      <w:proofErr w:type="spellEnd"/>
      <w:r>
        <w:t xml:space="preserve"> model), initializing missing words in the vocabulary with zeros. </w:t>
      </w:r>
    </w:p>
    <w:p w14:paraId="587D8B48" w14:textId="4821BC6C" w:rsidR="00DD05C0" w:rsidRDefault="002D6EDB" w:rsidP="002D6EDB">
      <w:pPr>
        <w:spacing w:line="360" w:lineRule="auto"/>
      </w:pPr>
      <w:r>
        <w:t>The embedding layer, in this model, was frozen (trainable=False) so that its pretrained semantics would not change throughout training. The remaining architecture is identical to Model 2.</w:t>
      </w:r>
    </w:p>
    <w:p w14:paraId="06B121B7" w14:textId="77777777" w:rsidR="002D6EDB" w:rsidRDefault="002D6EDB" w:rsidP="002D6EDB">
      <w:pPr>
        <w:spacing w:line="360" w:lineRule="auto"/>
      </w:pPr>
    </w:p>
    <w:p w14:paraId="77F9CCE4" w14:textId="77777777" w:rsidR="000156BE" w:rsidRDefault="000156BE" w:rsidP="002D6EDB">
      <w:pPr>
        <w:spacing w:line="360" w:lineRule="auto"/>
      </w:pPr>
    </w:p>
    <w:p w14:paraId="4AC37885" w14:textId="32BFD78B" w:rsidR="000156BE" w:rsidRDefault="000156BE" w:rsidP="002A41B3">
      <w:pPr>
        <w:pStyle w:val="Heading1"/>
        <w:spacing w:line="360" w:lineRule="auto"/>
      </w:pPr>
      <w:bookmarkStart w:id="11" w:name="_Toc197971023"/>
      <w:r>
        <w:lastRenderedPageBreak/>
        <w:t>4.</w:t>
      </w:r>
      <w:r w:rsidR="002803E2">
        <w:t xml:space="preserve"> </w:t>
      </w:r>
      <w:r>
        <w:t>Training and Evaluation</w:t>
      </w:r>
      <w:bookmarkEnd w:id="11"/>
    </w:p>
    <w:p w14:paraId="2F0A0944" w14:textId="6C6AD051" w:rsidR="00CC73AA" w:rsidRDefault="002A41B3" w:rsidP="002A41B3">
      <w:pPr>
        <w:spacing w:line="360" w:lineRule="auto"/>
      </w:pPr>
      <w:r>
        <w:t xml:space="preserve">Each model was trained with the Adam optimizer, using </w:t>
      </w:r>
      <w:proofErr w:type="spellStart"/>
      <w:r>
        <w:t>binary_crossentropy</w:t>
      </w:r>
      <w:proofErr w:type="spellEnd"/>
      <w:r>
        <w:t xml:space="preserve"> as the loss function and accuracy as the evaluation metric. Early stopping was used to avoid overfitting.</w:t>
      </w:r>
    </w:p>
    <w:p w14:paraId="56C13460" w14:textId="365AEB21" w:rsidR="002A41B3" w:rsidRDefault="00187846" w:rsidP="008A7B59">
      <w:pPr>
        <w:pStyle w:val="Heading2"/>
        <w:spacing w:line="360" w:lineRule="auto"/>
      </w:pPr>
      <w:bookmarkStart w:id="12" w:name="_Toc197971024"/>
      <w:r>
        <w:t>4.1. Training Parameters</w:t>
      </w:r>
      <w:bookmarkEnd w:id="12"/>
    </w:p>
    <w:p w14:paraId="3A7AFF3B" w14:textId="77777777" w:rsidR="008A7B59" w:rsidRPr="008A7B59" w:rsidRDefault="008A7B59" w:rsidP="008A7B59">
      <w:pPr>
        <w:numPr>
          <w:ilvl w:val="0"/>
          <w:numId w:val="9"/>
        </w:numPr>
        <w:spacing w:line="360" w:lineRule="auto"/>
      </w:pPr>
      <w:r w:rsidRPr="008A7B59">
        <w:t>Epochs: 10</w:t>
      </w:r>
    </w:p>
    <w:p w14:paraId="1B9E546D" w14:textId="77777777" w:rsidR="008A7B59" w:rsidRPr="008A7B59" w:rsidRDefault="008A7B59" w:rsidP="008A7B59">
      <w:pPr>
        <w:numPr>
          <w:ilvl w:val="0"/>
          <w:numId w:val="9"/>
        </w:numPr>
        <w:spacing w:line="360" w:lineRule="auto"/>
      </w:pPr>
      <w:r w:rsidRPr="008A7B59">
        <w:t>Batch Size: 64</w:t>
      </w:r>
    </w:p>
    <w:p w14:paraId="241992D8" w14:textId="77777777" w:rsidR="008A7B59" w:rsidRPr="008A7B59" w:rsidRDefault="008A7B59" w:rsidP="008A7B59">
      <w:pPr>
        <w:numPr>
          <w:ilvl w:val="0"/>
          <w:numId w:val="9"/>
        </w:numPr>
        <w:spacing w:line="360" w:lineRule="auto"/>
      </w:pPr>
      <w:r w:rsidRPr="008A7B59">
        <w:t>Validation Split: 10%</w:t>
      </w:r>
    </w:p>
    <w:p w14:paraId="346AD26D" w14:textId="3AB5A07B" w:rsidR="00187846" w:rsidRDefault="008A7B59" w:rsidP="008A7B59">
      <w:pPr>
        <w:pStyle w:val="Heading2"/>
        <w:spacing w:line="360" w:lineRule="auto"/>
      </w:pPr>
      <w:bookmarkStart w:id="13" w:name="_Toc197971025"/>
      <w:r>
        <w:t>4.2. Evaluation Metrics</w:t>
      </w:r>
      <w:bookmarkEnd w:id="13"/>
    </w:p>
    <w:p w14:paraId="286EAC1E" w14:textId="77777777" w:rsidR="008A7B59" w:rsidRPr="008A7B59" w:rsidRDefault="008A7B59" w:rsidP="008A7B59">
      <w:pPr>
        <w:spacing w:line="360" w:lineRule="auto"/>
      </w:pPr>
      <w:r w:rsidRPr="008A7B59">
        <w:t>We evaluated models using:</w:t>
      </w:r>
    </w:p>
    <w:p w14:paraId="38CDD329" w14:textId="77777777" w:rsidR="008A7B59" w:rsidRPr="008A7B59" w:rsidRDefault="008A7B59" w:rsidP="008A7B59">
      <w:pPr>
        <w:numPr>
          <w:ilvl w:val="0"/>
          <w:numId w:val="10"/>
        </w:numPr>
        <w:spacing w:line="360" w:lineRule="auto"/>
      </w:pPr>
      <w:r w:rsidRPr="008A7B59">
        <w:t>Accuracy</w:t>
      </w:r>
    </w:p>
    <w:p w14:paraId="4B2A9D0B" w14:textId="77777777" w:rsidR="008A7B59" w:rsidRPr="008A7B59" w:rsidRDefault="008A7B59" w:rsidP="008A7B59">
      <w:pPr>
        <w:numPr>
          <w:ilvl w:val="0"/>
          <w:numId w:val="10"/>
        </w:numPr>
        <w:spacing w:line="360" w:lineRule="auto"/>
      </w:pPr>
      <w:r w:rsidRPr="008A7B59">
        <w:t>Confusion Matrix</w:t>
      </w:r>
    </w:p>
    <w:p w14:paraId="3CD77DF9" w14:textId="77777777" w:rsidR="008A7B59" w:rsidRDefault="008A7B59" w:rsidP="008A7B59">
      <w:pPr>
        <w:numPr>
          <w:ilvl w:val="0"/>
          <w:numId w:val="10"/>
        </w:numPr>
        <w:spacing w:line="360" w:lineRule="auto"/>
      </w:pPr>
      <w:r w:rsidRPr="008A7B59">
        <w:t>Precision, Recall, F1-Score</w:t>
      </w:r>
    </w:p>
    <w:p w14:paraId="32253B88" w14:textId="08EE075A" w:rsidR="008A7B59" w:rsidRDefault="00010D20" w:rsidP="00010D20">
      <w:pPr>
        <w:pStyle w:val="Heading2"/>
      </w:pPr>
      <w:bookmarkStart w:id="14" w:name="_Toc197971026"/>
      <w:r>
        <w:t>4.3. Results Summary</w:t>
      </w:r>
      <w:bookmarkEnd w:id="14"/>
    </w:p>
    <w:tbl>
      <w:tblPr>
        <w:tblStyle w:val="TableGrid"/>
        <w:tblW w:w="0" w:type="auto"/>
        <w:tblLook w:val="04A0" w:firstRow="1" w:lastRow="0" w:firstColumn="1" w:lastColumn="0" w:noHBand="0" w:noVBand="1"/>
      </w:tblPr>
      <w:tblGrid>
        <w:gridCol w:w="1870"/>
        <w:gridCol w:w="1870"/>
        <w:gridCol w:w="1870"/>
        <w:gridCol w:w="1870"/>
        <w:gridCol w:w="1870"/>
      </w:tblGrid>
      <w:tr w:rsidR="00EC4F8E" w14:paraId="29D7A70C" w14:textId="77777777" w:rsidTr="00EC4F8E">
        <w:tc>
          <w:tcPr>
            <w:tcW w:w="1870" w:type="dxa"/>
          </w:tcPr>
          <w:p w14:paraId="4D4C9644" w14:textId="49A311B5" w:rsidR="00EC4F8E" w:rsidRPr="00EC4F8E" w:rsidRDefault="00EC4F8E" w:rsidP="00EC4F8E">
            <w:pPr>
              <w:jc w:val="center"/>
              <w:rPr>
                <w:b/>
                <w:bCs/>
              </w:rPr>
            </w:pPr>
            <w:r w:rsidRPr="00EC4F8E">
              <w:rPr>
                <w:b/>
                <w:bCs/>
              </w:rPr>
              <w:t>Model</w:t>
            </w:r>
          </w:p>
        </w:tc>
        <w:tc>
          <w:tcPr>
            <w:tcW w:w="1870" w:type="dxa"/>
          </w:tcPr>
          <w:p w14:paraId="0E2D7DC1" w14:textId="70EB62CF" w:rsidR="00EC4F8E" w:rsidRPr="00E623B3" w:rsidRDefault="00E623B3" w:rsidP="00EC4F8E">
            <w:pPr>
              <w:jc w:val="center"/>
              <w:rPr>
                <w:b/>
                <w:bCs/>
              </w:rPr>
            </w:pPr>
            <w:r w:rsidRPr="00E623B3">
              <w:rPr>
                <w:b/>
                <w:bCs/>
              </w:rPr>
              <w:t>Accuracy</w:t>
            </w:r>
          </w:p>
        </w:tc>
        <w:tc>
          <w:tcPr>
            <w:tcW w:w="1870" w:type="dxa"/>
          </w:tcPr>
          <w:p w14:paraId="023E20CC" w14:textId="7603B733" w:rsidR="00EC4F8E" w:rsidRPr="00E623B3" w:rsidRDefault="00E623B3" w:rsidP="00EC4F8E">
            <w:pPr>
              <w:jc w:val="center"/>
              <w:rPr>
                <w:b/>
                <w:bCs/>
              </w:rPr>
            </w:pPr>
            <w:r w:rsidRPr="00E623B3">
              <w:rPr>
                <w:b/>
                <w:bCs/>
              </w:rPr>
              <w:t>Precision</w:t>
            </w:r>
          </w:p>
        </w:tc>
        <w:tc>
          <w:tcPr>
            <w:tcW w:w="1870" w:type="dxa"/>
          </w:tcPr>
          <w:p w14:paraId="247CD0C2" w14:textId="03F57A36" w:rsidR="00EC4F8E" w:rsidRPr="00E623B3" w:rsidRDefault="00E623B3" w:rsidP="00EC4F8E">
            <w:pPr>
              <w:jc w:val="center"/>
              <w:rPr>
                <w:b/>
                <w:bCs/>
              </w:rPr>
            </w:pPr>
            <w:r w:rsidRPr="00E623B3">
              <w:rPr>
                <w:b/>
                <w:bCs/>
              </w:rPr>
              <w:t>Recall</w:t>
            </w:r>
          </w:p>
        </w:tc>
        <w:tc>
          <w:tcPr>
            <w:tcW w:w="1870" w:type="dxa"/>
          </w:tcPr>
          <w:p w14:paraId="6361611E" w14:textId="3EF55091" w:rsidR="00EC4F8E" w:rsidRPr="00E623B3" w:rsidRDefault="00E623B3" w:rsidP="00EC4F8E">
            <w:pPr>
              <w:jc w:val="center"/>
              <w:rPr>
                <w:b/>
                <w:bCs/>
              </w:rPr>
            </w:pPr>
            <w:r w:rsidRPr="00E623B3">
              <w:rPr>
                <w:b/>
                <w:bCs/>
              </w:rPr>
              <w:t>F1 Score</w:t>
            </w:r>
          </w:p>
        </w:tc>
      </w:tr>
      <w:tr w:rsidR="00AA7998" w14:paraId="62749B61" w14:textId="77777777" w:rsidTr="00EC4F8E">
        <w:tc>
          <w:tcPr>
            <w:tcW w:w="1870" w:type="dxa"/>
          </w:tcPr>
          <w:p w14:paraId="51304775" w14:textId="5CC62ACD" w:rsidR="00AA7998" w:rsidRDefault="00AA7998" w:rsidP="00AA7998">
            <w:pPr>
              <w:jc w:val="center"/>
            </w:pPr>
            <w:r>
              <w:t>Simple RNN</w:t>
            </w:r>
          </w:p>
        </w:tc>
        <w:tc>
          <w:tcPr>
            <w:tcW w:w="1870" w:type="dxa"/>
          </w:tcPr>
          <w:p w14:paraId="44323403" w14:textId="66432EFF" w:rsidR="00AA7998" w:rsidRPr="008D77E7" w:rsidRDefault="00AA7998" w:rsidP="00AA7998">
            <w:pPr>
              <w:spacing w:after="0" w:line="240" w:lineRule="auto"/>
              <w:jc w:val="center"/>
              <w:rPr>
                <w:rFonts w:ascii="Times New Roman" w:eastAsia="Times New Roman" w:hAnsi="Times New Roman"/>
                <w:sz w:val="24"/>
                <w:szCs w:val="24"/>
              </w:rPr>
            </w:pPr>
            <w:r>
              <w:t>~94.6%</w:t>
            </w:r>
          </w:p>
        </w:tc>
        <w:tc>
          <w:tcPr>
            <w:tcW w:w="1870" w:type="dxa"/>
          </w:tcPr>
          <w:p w14:paraId="55022F21" w14:textId="5C1BC923" w:rsidR="00AA7998" w:rsidRDefault="00AA7998" w:rsidP="00AA7998">
            <w:pPr>
              <w:jc w:val="center"/>
            </w:pPr>
            <w:r>
              <w:t>0.89</w:t>
            </w:r>
          </w:p>
        </w:tc>
        <w:tc>
          <w:tcPr>
            <w:tcW w:w="1870" w:type="dxa"/>
          </w:tcPr>
          <w:p w14:paraId="4FD6EF3C" w14:textId="4709C828" w:rsidR="00AA7998" w:rsidRDefault="00AA7998" w:rsidP="00AA7998">
            <w:pPr>
              <w:jc w:val="center"/>
            </w:pPr>
            <w:r>
              <w:t>0.88</w:t>
            </w:r>
          </w:p>
        </w:tc>
        <w:tc>
          <w:tcPr>
            <w:tcW w:w="1870" w:type="dxa"/>
          </w:tcPr>
          <w:p w14:paraId="03A4C05E" w14:textId="7D6597F5" w:rsidR="00AA7998" w:rsidRDefault="00AA7998" w:rsidP="00AA7998">
            <w:pPr>
              <w:jc w:val="center"/>
            </w:pPr>
            <w:r>
              <w:t>0.88</w:t>
            </w:r>
          </w:p>
        </w:tc>
      </w:tr>
      <w:tr w:rsidR="00AA7998" w14:paraId="6B5C5D79" w14:textId="77777777" w:rsidTr="00EC4F8E">
        <w:tc>
          <w:tcPr>
            <w:tcW w:w="1870" w:type="dxa"/>
          </w:tcPr>
          <w:p w14:paraId="2E79D226" w14:textId="0B2F9CC6" w:rsidR="00AA7998" w:rsidRDefault="00AA7998" w:rsidP="00AA7998">
            <w:pPr>
              <w:jc w:val="center"/>
            </w:pPr>
            <w:r>
              <w:t>LSTM</w:t>
            </w:r>
          </w:p>
        </w:tc>
        <w:tc>
          <w:tcPr>
            <w:tcW w:w="1870" w:type="dxa"/>
          </w:tcPr>
          <w:p w14:paraId="127FC397" w14:textId="2AA1370A" w:rsidR="00AA7998" w:rsidRPr="008D77E7" w:rsidRDefault="00AA7998" w:rsidP="00AA7998">
            <w:pPr>
              <w:spacing w:after="0" w:line="240" w:lineRule="auto"/>
              <w:jc w:val="center"/>
              <w:rPr>
                <w:rFonts w:ascii="Times New Roman" w:eastAsia="Times New Roman" w:hAnsi="Times New Roman"/>
                <w:sz w:val="24"/>
                <w:szCs w:val="24"/>
              </w:rPr>
            </w:pPr>
            <w:r>
              <w:t>~96.2%</w:t>
            </w:r>
          </w:p>
        </w:tc>
        <w:tc>
          <w:tcPr>
            <w:tcW w:w="1870" w:type="dxa"/>
          </w:tcPr>
          <w:p w14:paraId="4A7F2BC8" w14:textId="1E34DA29" w:rsidR="00AA7998" w:rsidRDefault="00AA7998" w:rsidP="00AA7998">
            <w:pPr>
              <w:jc w:val="center"/>
            </w:pPr>
            <w:r>
              <w:t>0.92</w:t>
            </w:r>
          </w:p>
        </w:tc>
        <w:tc>
          <w:tcPr>
            <w:tcW w:w="1870" w:type="dxa"/>
          </w:tcPr>
          <w:p w14:paraId="0BBF6CC7" w14:textId="62F59E15" w:rsidR="00AA7998" w:rsidRDefault="00AA7998" w:rsidP="00AA7998">
            <w:pPr>
              <w:jc w:val="center"/>
            </w:pPr>
            <w:r>
              <w:t>0.91</w:t>
            </w:r>
          </w:p>
        </w:tc>
        <w:tc>
          <w:tcPr>
            <w:tcW w:w="1870" w:type="dxa"/>
          </w:tcPr>
          <w:p w14:paraId="49BCCEF5" w14:textId="3D837ECD" w:rsidR="00AA7998" w:rsidRDefault="00AA7998" w:rsidP="00AA7998">
            <w:pPr>
              <w:jc w:val="center"/>
            </w:pPr>
            <w:r>
              <w:t>0.91</w:t>
            </w:r>
          </w:p>
        </w:tc>
      </w:tr>
      <w:tr w:rsidR="00AA7998" w14:paraId="371F9767" w14:textId="77777777" w:rsidTr="00EC4F8E">
        <w:tc>
          <w:tcPr>
            <w:tcW w:w="1870" w:type="dxa"/>
          </w:tcPr>
          <w:p w14:paraId="517AEE4E" w14:textId="4878052C" w:rsidR="00AA7998" w:rsidRDefault="00AA7998" w:rsidP="00AA7998">
            <w:pPr>
              <w:jc w:val="center"/>
            </w:pPr>
            <w:proofErr w:type="spellStart"/>
            <w:r>
              <w:t>LSTM+GloVe</w:t>
            </w:r>
            <w:proofErr w:type="spellEnd"/>
          </w:p>
        </w:tc>
        <w:tc>
          <w:tcPr>
            <w:tcW w:w="1870" w:type="dxa"/>
          </w:tcPr>
          <w:p w14:paraId="74151035" w14:textId="4504703C" w:rsidR="00AA7998" w:rsidRDefault="00AA7998" w:rsidP="00AA7998">
            <w:pPr>
              <w:jc w:val="center"/>
            </w:pPr>
            <w:r>
              <w:t>~97.1%</w:t>
            </w:r>
          </w:p>
        </w:tc>
        <w:tc>
          <w:tcPr>
            <w:tcW w:w="1870" w:type="dxa"/>
          </w:tcPr>
          <w:p w14:paraId="671BB457" w14:textId="4AFFD2B3" w:rsidR="00AA7998" w:rsidRDefault="00AA7998" w:rsidP="00AA7998">
            <w:pPr>
              <w:jc w:val="center"/>
            </w:pPr>
            <w:r>
              <w:t>0.94</w:t>
            </w:r>
          </w:p>
        </w:tc>
        <w:tc>
          <w:tcPr>
            <w:tcW w:w="1870" w:type="dxa"/>
          </w:tcPr>
          <w:p w14:paraId="2CE26DCF" w14:textId="6A87F630" w:rsidR="00AA7998" w:rsidRDefault="00AA7998" w:rsidP="00AA7998">
            <w:pPr>
              <w:jc w:val="center"/>
            </w:pPr>
            <w:r>
              <w:t>0.93</w:t>
            </w:r>
          </w:p>
        </w:tc>
        <w:tc>
          <w:tcPr>
            <w:tcW w:w="1870" w:type="dxa"/>
          </w:tcPr>
          <w:p w14:paraId="059B6FE0" w14:textId="78A44E6B" w:rsidR="00AA7998" w:rsidRDefault="00AA7998" w:rsidP="00AA7998">
            <w:pPr>
              <w:jc w:val="center"/>
            </w:pPr>
            <w:r>
              <w:t>0.93</w:t>
            </w:r>
          </w:p>
        </w:tc>
      </w:tr>
    </w:tbl>
    <w:p w14:paraId="4B8F1222" w14:textId="77777777" w:rsidR="00010D20" w:rsidRPr="00010D20" w:rsidRDefault="00010D20" w:rsidP="00010D20"/>
    <w:p w14:paraId="19F9E85D" w14:textId="77777777" w:rsidR="00B83CEF" w:rsidRDefault="00B83CEF" w:rsidP="00B83CEF">
      <w:pPr>
        <w:spacing w:line="360" w:lineRule="auto"/>
      </w:pPr>
      <w:r w:rsidRPr="00B83CEF">
        <w:t xml:space="preserve">The </w:t>
      </w:r>
      <w:proofErr w:type="spellStart"/>
      <w:r w:rsidRPr="00B83CEF">
        <w:t>GloVe</w:t>
      </w:r>
      <w:proofErr w:type="spellEnd"/>
      <w:r w:rsidRPr="00B83CEF">
        <w:t xml:space="preserve">-enhanced LSTM </w:t>
      </w:r>
      <w:proofErr w:type="gramStart"/>
      <w:r w:rsidRPr="00B83CEF">
        <w:t>out performed</w:t>
      </w:r>
      <w:proofErr w:type="gramEnd"/>
      <w:r w:rsidRPr="00B83CEF">
        <w:t xml:space="preserve"> </w:t>
      </w:r>
      <w:proofErr w:type="gramStart"/>
      <w:r w:rsidRPr="00B83CEF">
        <w:t>both of the other</w:t>
      </w:r>
      <w:proofErr w:type="gramEnd"/>
      <w:r w:rsidRPr="00B83CEF">
        <w:t xml:space="preserve"> alternatives statistically with the main advantage being recall and F1-score, which are important measures in reducing false negatives in the detection of spam.</w:t>
      </w:r>
    </w:p>
    <w:p w14:paraId="4DCB778A" w14:textId="77777777" w:rsidR="00EB5705" w:rsidRDefault="00EB5705" w:rsidP="00B83CEF">
      <w:pPr>
        <w:spacing w:line="360" w:lineRule="auto"/>
      </w:pPr>
    </w:p>
    <w:p w14:paraId="059555AB" w14:textId="77777777" w:rsidR="00EB5705" w:rsidRDefault="00EB5705" w:rsidP="00B83CEF">
      <w:pPr>
        <w:spacing w:line="360" w:lineRule="auto"/>
      </w:pPr>
    </w:p>
    <w:p w14:paraId="332F3C9A" w14:textId="77777777" w:rsidR="00EB5705" w:rsidRDefault="00EB5705" w:rsidP="00B83CEF">
      <w:pPr>
        <w:spacing w:line="360" w:lineRule="auto"/>
      </w:pPr>
    </w:p>
    <w:p w14:paraId="200762D9" w14:textId="0C069CB7" w:rsidR="00EB5705" w:rsidRDefault="00EB5705" w:rsidP="004133E7">
      <w:pPr>
        <w:pStyle w:val="Heading1"/>
        <w:spacing w:line="360" w:lineRule="auto"/>
      </w:pPr>
      <w:bookmarkStart w:id="15" w:name="_Toc197971027"/>
      <w:r>
        <w:lastRenderedPageBreak/>
        <w:t xml:space="preserve">5. </w:t>
      </w:r>
      <w:r w:rsidRPr="00EB5705">
        <w:rPr>
          <w:bCs/>
        </w:rPr>
        <w:t>GUI for Real-Time Prediction</w:t>
      </w:r>
      <w:bookmarkEnd w:id="15"/>
    </w:p>
    <w:p w14:paraId="3B1BB8AB" w14:textId="2EDA98C0" w:rsidR="004133E7" w:rsidRDefault="004133E7" w:rsidP="004133E7">
      <w:pPr>
        <w:spacing w:line="360" w:lineRule="auto"/>
      </w:pPr>
      <w:r>
        <w:t xml:space="preserve">To add interactivity and accessibility to our model we created a </w:t>
      </w:r>
      <w:proofErr w:type="spellStart"/>
      <w:r>
        <w:t>Gradio</w:t>
      </w:r>
      <w:proofErr w:type="spellEnd"/>
      <w:r>
        <w:t>-based GUI. Users can now use a web interface to enter SMS message input and receive an immediate classification output (Spam or Ham), along with confidence scores.</w:t>
      </w:r>
    </w:p>
    <w:p w14:paraId="31884094" w14:textId="77777777" w:rsidR="004133E7" w:rsidRPr="004133E7" w:rsidRDefault="004133E7" w:rsidP="004133E7">
      <w:pPr>
        <w:spacing w:line="360" w:lineRule="auto"/>
        <w:rPr>
          <w:b/>
          <w:bCs/>
        </w:rPr>
      </w:pPr>
      <w:r w:rsidRPr="004133E7">
        <w:rPr>
          <w:b/>
          <w:bCs/>
        </w:rPr>
        <w:t xml:space="preserve">Key Features: </w:t>
      </w:r>
    </w:p>
    <w:p w14:paraId="53223A0B" w14:textId="77777777" w:rsidR="004133E7" w:rsidRDefault="004133E7" w:rsidP="004133E7">
      <w:pPr>
        <w:pStyle w:val="ListParagraph"/>
        <w:numPr>
          <w:ilvl w:val="0"/>
          <w:numId w:val="11"/>
        </w:numPr>
        <w:spacing w:line="360" w:lineRule="auto"/>
      </w:pPr>
      <w:r>
        <w:t>Textbox input for messages</w:t>
      </w:r>
    </w:p>
    <w:p w14:paraId="63198E63" w14:textId="77777777" w:rsidR="004133E7" w:rsidRDefault="004133E7" w:rsidP="004133E7">
      <w:pPr>
        <w:pStyle w:val="ListParagraph"/>
        <w:numPr>
          <w:ilvl w:val="0"/>
          <w:numId w:val="11"/>
        </w:numPr>
        <w:spacing w:line="360" w:lineRule="auto"/>
      </w:pPr>
      <w:r>
        <w:t>Output label (Spam/Ham)</w:t>
      </w:r>
    </w:p>
    <w:p w14:paraId="319604EE" w14:textId="492A9B7F" w:rsidR="004133E7" w:rsidRDefault="004133E7" w:rsidP="004133E7">
      <w:pPr>
        <w:pStyle w:val="ListParagraph"/>
        <w:numPr>
          <w:ilvl w:val="0"/>
          <w:numId w:val="11"/>
        </w:numPr>
        <w:spacing w:line="360" w:lineRule="auto"/>
      </w:pPr>
      <w:r>
        <w:t>Real-time response output probability</w:t>
      </w:r>
    </w:p>
    <w:p w14:paraId="25001910" w14:textId="6347DB73" w:rsidR="00EB5705" w:rsidRDefault="004133E7" w:rsidP="004133E7">
      <w:pPr>
        <w:spacing w:line="360" w:lineRule="auto"/>
      </w:pPr>
      <w:r>
        <w:t>This design closes the loop on our model development to application, proving that the model can be successfully deployed.</w:t>
      </w:r>
    </w:p>
    <w:p w14:paraId="1CB1A8F7" w14:textId="77777777" w:rsidR="00621C59" w:rsidRDefault="00621C59" w:rsidP="004133E7">
      <w:pPr>
        <w:spacing w:line="360" w:lineRule="auto"/>
      </w:pPr>
    </w:p>
    <w:p w14:paraId="6A6DB0E6" w14:textId="3AE86F55" w:rsidR="00621C59" w:rsidRDefault="00621C59" w:rsidP="00804CB2">
      <w:pPr>
        <w:pStyle w:val="Heading1"/>
        <w:spacing w:line="360" w:lineRule="auto"/>
      </w:pPr>
      <w:bookmarkStart w:id="16" w:name="_Toc197971028"/>
      <w:r>
        <w:t xml:space="preserve">6. </w:t>
      </w:r>
      <w:r w:rsidRPr="00621C59">
        <w:rPr>
          <w:bCs/>
        </w:rPr>
        <w:t>Model Comparison &amp; Visualizations</w:t>
      </w:r>
      <w:bookmarkEnd w:id="16"/>
    </w:p>
    <w:p w14:paraId="1A252570" w14:textId="4F9A8F2A" w:rsidR="00804CB2" w:rsidRDefault="00804CB2" w:rsidP="00804CB2">
      <w:pPr>
        <w:spacing w:line="360" w:lineRule="auto"/>
      </w:pPr>
      <w:r>
        <w:t xml:space="preserve">We plotted the training and validation accuracy and loss for each model, and it is clear from the plots that all LSTM models converge more quickly and generalize much </w:t>
      </w:r>
      <w:proofErr w:type="gramStart"/>
      <w:r>
        <w:t>better</w:t>
      </w:r>
      <w:proofErr w:type="gramEnd"/>
      <w:r>
        <w:t xml:space="preserve"> to unseen data compared to the Simple RNN. Model 3 had the lowest validation loss that we recorded, which indicated it had the lowest error relative to the other models.</w:t>
      </w:r>
    </w:p>
    <w:p w14:paraId="679DB261" w14:textId="1E19F6D5" w:rsidR="00621C59" w:rsidRPr="00621C59" w:rsidRDefault="00804CB2" w:rsidP="00804CB2">
      <w:pPr>
        <w:spacing w:line="360" w:lineRule="auto"/>
      </w:pPr>
      <w:r>
        <w:t xml:space="preserve">Lastly, we also presented confusion matrices and classification reports to provide another illustration of the numerical results and from the heatmap, we saw fewer examples of </w:t>
      </w:r>
      <w:proofErr w:type="spellStart"/>
      <w:r>
        <w:t>miscategorization</w:t>
      </w:r>
      <w:proofErr w:type="spellEnd"/>
      <w:r>
        <w:t xml:space="preserve"> in the </w:t>
      </w:r>
      <w:proofErr w:type="spellStart"/>
      <w:r>
        <w:t>GloVe</w:t>
      </w:r>
      <w:proofErr w:type="spellEnd"/>
      <w:r>
        <w:t xml:space="preserve"> model.</w:t>
      </w:r>
    </w:p>
    <w:p w14:paraId="27F1A4FC" w14:textId="77777777" w:rsidR="008A7B59" w:rsidRDefault="008A7B59" w:rsidP="008A7B59"/>
    <w:p w14:paraId="68A8C02A" w14:textId="77777777" w:rsidR="00804CB2" w:rsidRDefault="00804CB2" w:rsidP="008A7B59"/>
    <w:p w14:paraId="4F8D2A88" w14:textId="77777777" w:rsidR="00804CB2" w:rsidRDefault="00804CB2" w:rsidP="008A7B59"/>
    <w:p w14:paraId="697203AB" w14:textId="77777777" w:rsidR="00804CB2" w:rsidRDefault="00804CB2" w:rsidP="008A7B59"/>
    <w:p w14:paraId="6460E211" w14:textId="77777777" w:rsidR="00804CB2" w:rsidRDefault="00804CB2" w:rsidP="008A7B59"/>
    <w:p w14:paraId="33076DD3" w14:textId="77777777" w:rsidR="00804CB2" w:rsidRDefault="00804CB2" w:rsidP="008A7B59"/>
    <w:p w14:paraId="73CC5BC9" w14:textId="77777777" w:rsidR="00804CB2" w:rsidRDefault="00804CB2" w:rsidP="008A7B59"/>
    <w:p w14:paraId="10AE4A70" w14:textId="3A9CF716" w:rsidR="00804CB2" w:rsidRDefault="002803E2" w:rsidP="00B355D6">
      <w:pPr>
        <w:pStyle w:val="Heading1"/>
        <w:spacing w:line="360" w:lineRule="auto"/>
      </w:pPr>
      <w:bookmarkStart w:id="17" w:name="_Toc197971029"/>
      <w:r>
        <w:lastRenderedPageBreak/>
        <w:t>7. Discussions</w:t>
      </w:r>
      <w:bookmarkEnd w:id="17"/>
    </w:p>
    <w:p w14:paraId="1F1740A7" w14:textId="6101723A" w:rsidR="002803E2" w:rsidRDefault="00105884" w:rsidP="00B355D6">
      <w:pPr>
        <w:pStyle w:val="Heading2"/>
        <w:spacing w:line="360" w:lineRule="auto"/>
        <w:rPr>
          <w:bCs/>
        </w:rPr>
      </w:pPr>
      <w:bookmarkStart w:id="18" w:name="_Toc197971030"/>
      <w:r>
        <w:t xml:space="preserve">7.1. </w:t>
      </w:r>
      <w:r w:rsidRPr="00105884">
        <w:rPr>
          <w:bCs/>
        </w:rPr>
        <w:t>RNN vs. LSTM</w:t>
      </w:r>
      <w:bookmarkEnd w:id="18"/>
    </w:p>
    <w:p w14:paraId="70D09D86" w14:textId="3E898EEF" w:rsidR="00B355D6" w:rsidRDefault="00B355D6" w:rsidP="00B355D6">
      <w:pPr>
        <w:spacing w:line="360" w:lineRule="auto"/>
      </w:pPr>
      <w:r w:rsidRPr="00B355D6">
        <w:t xml:space="preserve">Based on </w:t>
      </w:r>
      <w:proofErr w:type="gramStart"/>
      <w:r w:rsidRPr="00B355D6">
        <w:t>the experimental</w:t>
      </w:r>
      <w:proofErr w:type="gramEnd"/>
      <w:r w:rsidRPr="00B355D6">
        <w:t xml:space="preserve"> observations, </w:t>
      </w:r>
      <w:proofErr w:type="gramStart"/>
      <w:r w:rsidRPr="00B355D6">
        <w:t>it is clear that the</w:t>
      </w:r>
      <w:proofErr w:type="gramEnd"/>
      <w:r w:rsidRPr="00B355D6">
        <w:t xml:space="preserve"> LSTM architecture is superior to </w:t>
      </w:r>
      <w:proofErr w:type="spellStart"/>
      <w:r w:rsidRPr="00B355D6">
        <w:t>SimpleRNN</w:t>
      </w:r>
      <w:proofErr w:type="spellEnd"/>
      <w:r w:rsidRPr="00B355D6">
        <w:t xml:space="preserve"> in terms of retaining contextual memory across sequences. It effectively captured patterns for when the length of messages exceeded what most RNN memory could handle.</w:t>
      </w:r>
    </w:p>
    <w:p w14:paraId="0F17F5BB" w14:textId="2A6FE751" w:rsidR="00B355D6" w:rsidRDefault="00074F3C" w:rsidP="00BA008C">
      <w:pPr>
        <w:pStyle w:val="Heading2"/>
        <w:spacing w:line="360" w:lineRule="auto"/>
        <w:rPr>
          <w:bCs/>
        </w:rPr>
      </w:pPr>
      <w:bookmarkStart w:id="19" w:name="_Toc197971031"/>
      <w:r>
        <w:t xml:space="preserve">7.2. </w:t>
      </w:r>
      <w:r w:rsidRPr="00074F3C">
        <w:rPr>
          <w:bCs/>
        </w:rPr>
        <w:t>Word2Vec Benefits</w:t>
      </w:r>
      <w:bookmarkEnd w:id="19"/>
    </w:p>
    <w:p w14:paraId="7029157F" w14:textId="1EF0A9E3" w:rsidR="00074F3C" w:rsidRDefault="00BA008C" w:rsidP="00BA008C">
      <w:pPr>
        <w:spacing w:line="360" w:lineRule="auto"/>
      </w:pPr>
      <w:r w:rsidRPr="00BA008C">
        <w:t>Using pretrained embeddings enhanced the training speed and the model's accuracy. The pretrained embeddings embedded semantic knowledge that was not retrievable from limited training data.</w:t>
      </w:r>
    </w:p>
    <w:p w14:paraId="01D5AD4A" w14:textId="4E01434E" w:rsidR="00BA008C" w:rsidRDefault="001145D5" w:rsidP="00BA008C">
      <w:pPr>
        <w:pStyle w:val="Heading2"/>
        <w:rPr>
          <w:bCs/>
        </w:rPr>
      </w:pPr>
      <w:bookmarkStart w:id="20" w:name="_Toc197971032"/>
      <w:r>
        <w:t xml:space="preserve">7.3. </w:t>
      </w:r>
      <w:r w:rsidRPr="001145D5">
        <w:rPr>
          <w:bCs/>
        </w:rPr>
        <w:t>Computational Efficiency</w:t>
      </w:r>
      <w:bookmarkEnd w:id="20"/>
    </w:p>
    <w:p w14:paraId="44107473" w14:textId="1D403030" w:rsidR="001145D5" w:rsidRDefault="00C64157" w:rsidP="001145D5">
      <w:r w:rsidRPr="00C64157">
        <w:t xml:space="preserve">Each model was trained on </w:t>
      </w:r>
      <w:proofErr w:type="spellStart"/>
      <w:r w:rsidR="00CA03E0">
        <w:t>Jupyter</w:t>
      </w:r>
      <w:proofErr w:type="spellEnd"/>
      <w:r w:rsidR="00CA03E0">
        <w:t xml:space="preserve"> notebook</w:t>
      </w:r>
      <w:r w:rsidRPr="00C64157">
        <w:t xml:space="preserve">, and the </w:t>
      </w:r>
      <w:proofErr w:type="spellStart"/>
      <w:r w:rsidRPr="00C64157">
        <w:t>GloVe</w:t>
      </w:r>
      <w:proofErr w:type="spellEnd"/>
      <w:r w:rsidRPr="00C64157">
        <w:t xml:space="preserve"> model took marginally longer to train due to the initialization of the embedding matrix, but the accuracy gains were worth this expense. Memory consumption was similar across models.</w:t>
      </w:r>
    </w:p>
    <w:p w14:paraId="3AE4560C" w14:textId="77777777" w:rsidR="006C43F0" w:rsidRDefault="006C43F0" w:rsidP="001145D5"/>
    <w:p w14:paraId="1585B913" w14:textId="77777777" w:rsidR="006C43F0" w:rsidRDefault="006C43F0" w:rsidP="001145D5"/>
    <w:p w14:paraId="67138147" w14:textId="77777777" w:rsidR="006C43F0" w:rsidRDefault="006C43F0" w:rsidP="001145D5"/>
    <w:p w14:paraId="03DF9DFC" w14:textId="77777777" w:rsidR="006C43F0" w:rsidRDefault="006C43F0" w:rsidP="001145D5"/>
    <w:p w14:paraId="3C0FD44E" w14:textId="77777777" w:rsidR="006C43F0" w:rsidRDefault="006C43F0" w:rsidP="001145D5"/>
    <w:p w14:paraId="193D7F1D" w14:textId="77777777" w:rsidR="006C43F0" w:rsidRDefault="006C43F0" w:rsidP="001145D5"/>
    <w:p w14:paraId="70156324" w14:textId="77777777" w:rsidR="006C43F0" w:rsidRDefault="006C43F0" w:rsidP="001145D5"/>
    <w:p w14:paraId="506FECE4" w14:textId="77777777" w:rsidR="006C43F0" w:rsidRDefault="006C43F0" w:rsidP="001145D5"/>
    <w:p w14:paraId="5253F8C7" w14:textId="77777777" w:rsidR="006C43F0" w:rsidRDefault="006C43F0" w:rsidP="001145D5"/>
    <w:p w14:paraId="77E9ABFD" w14:textId="77777777" w:rsidR="006C43F0" w:rsidRDefault="006C43F0" w:rsidP="001145D5"/>
    <w:p w14:paraId="47AC8A2E" w14:textId="77777777" w:rsidR="006C43F0" w:rsidRDefault="006C43F0" w:rsidP="001145D5"/>
    <w:p w14:paraId="00D050E3" w14:textId="77777777" w:rsidR="006C43F0" w:rsidRDefault="006C43F0" w:rsidP="001145D5"/>
    <w:p w14:paraId="076E2BB0" w14:textId="77777777" w:rsidR="006C43F0" w:rsidRDefault="006C43F0" w:rsidP="001145D5"/>
    <w:p w14:paraId="0428EC27" w14:textId="77777777" w:rsidR="006C43F0" w:rsidRDefault="006C43F0" w:rsidP="001145D5"/>
    <w:p w14:paraId="3D85B1C6" w14:textId="5C0D8CF7" w:rsidR="006C43F0" w:rsidRDefault="006C43F0" w:rsidP="005006B0">
      <w:pPr>
        <w:pStyle w:val="Heading1"/>
        <w:spacing w:line="360" w:lineRule="auto"/>
      </w:pPr>
      <w:bookmarkStart w:id="21" w:name="_Toc197971033"/>
      <w:r>
        <w:lastRenderedPageBreak/>
        <w:t xml:space="preserve">8. </w:t>
      </w:r>
      <w:r w:rsidRPr="006C43F0">
        <w:rPr>
          <w:bCs/>
        </w:rPr>
        <w:t>Conclusion and Future Work</w:t>
      </w:r>
      <w:bookmarkEnd w:id="21"/>
    </w:p>
    <w:p w14:paraId="105DEA67" w14:textId="5DB82D57" w:rsidR="005006B0" w:rsidRDefault="005006B0" w:rsidP="005006B0">
      <w:pPr>
        <w:spacing w:line="360" w:lineRule="auto"/>
      </w:pPr>
      <w:r>
        <w:t xml:space="preserve">In this project we successfully applied and </w:t>
      </w:r>
      <w:proofErr w:type="gramStart"/>
      <w:r>
        <w:t>evaluate</w:t>
      </w:r>
      <w:proofErr w:type="gramEnd"/>
      <w:r>
        <w:t xml:space="preserve"> three deep learning models on SMS spam detection. The results were promising and showed that </w:t>
      </w:r>
      <w:proofErr w:type="gramStart"/>
      <w:r>
        <w:t>LSTM</w:t>
      </w:r>
      <w:proofErr w:type="gramEnd"/>
      <w:r>
        <w:t xml:space="preserve"> with </w:t>
      </w:r>
      <w:proofErr w:type="spellStart"/>
      <w:r>
        <w:t>GloVe</w:t>
      </w:r>
      <w:proofErr w:type="spellEnd"/>
      <w:r>
        <w:t xml:space="preserve"> </w:t>
      </w:r>
      <w:proofErr w:type="gramStart"/>
      <w:r>
        <w:t>embeddings</w:t>
      </w:r>
      <w:proofErr w:type="gramEnd"/>
      <w:r>
        <w:t xml:space="preserve"> performed the best with over 97% accuracy and very good precision and recall. Using pre-trained embedding was </w:t>
      </w:r>
      <w:proofErr w:type="gramStart"/>
      <w:r>
        <w:t>substantial</w:t>
      </w:r>
      <w:proofErr w:type="gramEnd"/>
      <w:r>
        <w:t xml:space="preserve"> benefit.</w:t>
      </w:r>
    </w:p>
    <w:p w14:paraId="186487D5" w14:textId="04D1CD92" w:rsidR="005006B0" w:rsidRDefault="005006B0" w:rsidP="005006B0">
      <w:pPr>
        <w:spacing w:line="360" w:lineRule="auto"/>
      </w:pPr>
      <w:r>
        <w:t>For the future we want to:</w:t>
      </w:r>
    </w:p>
    <w:p w14:paraId="2FB45D71" w14:textId="6EB0735C" w:rsidR="005006B0" w:rsidRDefault="005006B0" w:rsidP="005006B0">
      <w:pPr>
        <w:pStyle w:val="ListParagraph"/>
        <w:numPr>
          <w:ilvl w:val="0"/>
          <w:numId w:val="14"/>
        </w:numPr>
        <w:spacing w:line="360" w:lineRule="auto"/>
      </w:pPr>
      <w:r>
        <w:t>Use Bidirectional LSTM</w:t>
      </w:r>
    </w:p>
    <w:p w14:paraId="083296E1" w14:textId="2C26F532" w:rsidR="005006B0" w:rsidRDefault="005006B0" w:rsidP="005006B0">
      <w:pPr>
        <w:pStyle w:val="ListParagraph"/>
        <w:numPr>
          <w:ilvl w:val="0"/>
          <w:numId w:val="14"/>
        </w:numPr>
        <w:spacing w:line="360" w:lineRule="auto"/>
      </w:pPr>
      <w:r>
        <w:t>Use transformers such as BERT that can provide more context</w:t>
      </w:r>
    </w:p>
    <w:p w14:paraId="32371903" w14:textId="0DF67AE8" w:rsidR="005006B0" w:rsidRDefault="005006B0" w:rsidP="005006B0">
      <w:pPr>
        <w:pStyle w:val="ListParagraph"/>
        <w:numPr>
          <w:ilvl w:val="0"/>
          <w:numId w:val="14"/>
        </w:numPr>
        <w:spacing w:line="360" w:lineRule="auto"/>
      </w:pPr>
      <w:r>
        <w:t xml:space="preserve">Deploy the model using </w:t>
      </w:r>
      <w:proofErr w:type="spellStart"/>
      <w:r>
        <w:t>Streamlit</w:t>
      </w:r>
      <w:proofErr w:type="spellEnd"/>
      <w:r>
        <w:t xml:space="preserve"> or Flask and create a web application</w:t>
      </w:r>
    </w:p>
    <w:p w14:paraId="267B3273" w14:textId="781197B5" w:rsidR="005006B0" w:rsidRDefault="005006B0" w:rsidP="005006B0">
      <w:pPr>
        <w:pStyle w:val="ListParagraph"/>
        <w:numPr>
          <w:ilvl w:val="0"/>
          <w:numId w:val="14"/>
        </w:numPr>
        <w:spacing w:line="360" w:lineRule="auto"/>
      </w:pPr>
      <w:r>
        <w:t>Expanding the system to multilingual dataset</w:t>
      </w:r>
    </w:p>
    <w:p w14:paraId="2211F96A" w14:textId="5F4B3A72" w:rsidR="006C43F0" w:rsidRDefault="005006B0" w:rsidP="005006B0">
      <w:pPr>
        <w:spacing w:line="360" w:lineRule="auto"/>
      </w:pPr>
      <w:r>
        <w:t>This project has laid the groundwork for new and effective real-time spam detection tools that utilize effective deep learning methods.</w:t>
      </w:r>
    </w:p>
    <w:p w14:paraId="44811949" w14:textId="77777777" w:rsidR="005006B0" w:rsidRDefault="005006B0" w:rsidP="005006B0">
      <w:pPr>
        <w:spacing w:line="360" w:lineRule="auto"/>
      </w:pPr>
    </w:p>
    <w:p w14:paraId="38593771" w14:textId="77777777" w:rsidR="005006B0" w:rsidRDefault="005006B0" w:rsidP="005006B0">
      <w:pPr>
        <w:spacing w:line="360" w:lineRule="auto"/>
      </w:pPr>
    </w:p>
    <w:p w14:paraId="059710A9" w14:textId="77777777" w:rsidR="005006B0" w:rsidRDefault="005006B0" w:rsidP="005006B0">
      <w:pPr>
        <w:spacing w:line="360" w:lineRule="auto"/>
      </w:pPr>
    </w:p>
    <w:p w14:paraId="75261383" w14:textId="77777777" w:rsidR="005006B0" w:rsidRDefault="005006B0" w:rsidP="005006B0">
      <w:pPr>
        <w:spacing w:line="360" w:lineRule="auto"/>
      </w:pPr>
    </w:p>
    <w:p w14:paraId="0F9E7F1A" w14:textId="77777777" w:rsidR="005006B0" w:rsidRDefault="005006B0" w:rsidP="005006B0">
      <w:pPr>
        <w:spacing w:line="360" w:lineRule="auto"/>
      </w:pPr>
    </w:p>
    <w:p w14:paraId="7182E14E" w14:textId="77777777" w:rsidR="005006B0" w:rsidRDefault="005006B0" w:rsidP="005006B0">
      <w:pPr>
        <w:spacing w:line="360" w:lineRule="auto"/>
      </w:pPr>
    </w:p>
    <w:p w14:paraId="3B0DC4FC" w14:textId="77777777" w:rsidR="005006B0" w:rsidRDefault="005006B0" w:rsidP="005006B0">
      <w:pPr>
        <w:spacing w:line="360" w:lineRule="auto"/>
      </w:pPr>
    </w:p>
    <w:p w14:paraId="3F86E038" w14:textId="77777777" w:rsidR="005006B0" w:rsidRDefault="005006B0" w:rsidP="005006B0">
      <w:pPr>
        <w:spacing w:line="360" w:lineRule="auto"/>
      </w:pPr>
    </w:p>
    <w:p w14:paraId="2E5C1634" w14:textId="77777777" w:rsidR="005006B0" w:rsidRDefault="005006B0" w:rsidP="005006B0">
      <w:pPr>
        <w:spacing w:line="360" w:lineRule="auto"/>
      </w:pPr>
    </w:p>
    <w:p w14:paraId="4C106E30" w14:textId="77777777" w:rsidR="005006B0" w:rsidRDefault="005006B0" w:rsidP="005006B0">
      <w:pPr>
        <w:spacing w:line="360" w:lineRule="auto"/>
      </w:pPr>
    </w:p>
    <w:p w14:paraId="558E4471" w14:textId="77777777" w:rsidR="005006B0" w:rsidRDefault="005006B0" w:rsidP="005006B0">
      <w:pPr>
        <w:spacing w:line="360" w:lineRule="auto"/>
      </w:pPr>
    </w:p>
    <w:p w14:paraId="51222DCD" w14:textId="77777777" w:rsidR="005006B0" w:rsidRDefault="005006B0" w:rsidP="005006B0">
      <w:pPr>
        <w:spacing w:line="360" w:lineRule="auto"/>
      </w:pPr>
    </w:p>
    <w:bookmarkStart w:id="22" w:name="_Toc197971034" w:displacedByCustomXml="next"/>
    <w:sdt>
      <w:sdtPr>
        <w:rPr>
          <w:rFonts w:eastAsiaTheme="minorEastAsia" w:cstheme="minorBidi"/>
          <w:b w:val="0"/>
          <w:color w:val="auto"/>
          <w:sz w:val="22"/>
          <w:szCs w:val="22"/>
        </w:rPr>
        <w:id w:val="-1182197556"/>
        <w:docPartObj>
          <w:docPartGallery w:val="Bibliographies"/>
          <w:docPartUnique/>
        </w:docPartObj>
      </w:sdtPr>
      <w:sdtEndPr/>
      <w:sdtContent>
        <w:p w14:paraId="7F04EF2B" w14:textId="2B4A942C" w:rsidR="00181903" w:rsidRDefault="00181903" w:rsidP="00181903">
          <w:pPr>
            <w:pStyle w:val="Heading1"/>
            <w:spacing w:line="360" w:lineRule="auto"/>
          </w:pPr>
          <w:r>
            <w:t>9. References</w:t>
          </w:r>
          <w:bookmarkEnd w:id="22"/>
        </w:p>
        <w:sdt>
          <w:sdtPr>
            <w:id w:val="-573587230"/>
            <w:bibliography/>
          </w:sdtPr>
          <w:sdtEndPr/>
          <w:sdtContent>
            <w:p w14:paraId="65A3C608" w14:textId="77777777" w:rsidR="00181903" w:rsidRDefault="00181903" w:rsidP="00181903">
              <w:pPr>
                <w:pStyle w:val="Bibliography"/>
                <w:spacing w:line="360" w:lineRule="auto"/>
                <w:ind w:left="720" w:hanging="720"/>
                <w:rPr>
                  <w:noProof/>
                  <w:sz w:val="24"/>
                  <w:szCs w:val="24"/>
                </w:rPr>
              </w:pPr>
              <w:r>
                <w:fldChar w:fldCharType="begin"/>
              </w:r>
              <w:r>
                <w:instrText xml:space="preserve"> BIBLIOGRAPHY </w:instrText>
              </w:r>
              <w:r>
                <w:fldChar w:fldCharType="separate"/>
              </w:r>
              <w:r>
                <w:rPr>
                  <w:noProof/>
                </w:rPr>
                <w:t xml:space="preserve">Chollet. (2025). </w:t>
              </w:r>
              <w:r>
                <w:rPr>
                  <w:i/>
                  <w:iCs/>
                  <w:noProof/>
                </w:rPr>
                <w:t>Keras Documentation.</w:t>
              </w:r>
              <w:r>
                <w:rPr>
                  <w:noProof/>
                </w:rPr>
                <w:t xml:space="preserve"> Retrieved from Keras: https://keras.io/</w:t>
              </w:r>
            </w:p>
            <w:p w14:paraId="56F0FD11" w14:textId="77777777" w:rsidR="00181903" w:rsidRDefault="00181903" w:rsidP="00181903">
              <w:pPr>
                <w:pStyle w:val="Bibliography"/>
                <w:spacing w:line="360" w:lineRule="auto"/>
                <w:ind w:left="720" w:hanging="720"/>
                <w:rPr>
                  <w:noProof/>
                </w:rPr>
              </w:pPr>
              <w:r>
                <w:rPr>
                  <w:noProof/>
                </w:rPr>
                <w:t xml:space="preserve">Gradio. (2025). </w:t>
              </w:r>
              <w:r>
                <w:rPr>
                  <w:i/>
                  <w:iCs/>
                  <w:noProof/>
                </w:rPr>
                <w:t>Gradio Documentation</w:t>
              </w:r>
              <w:r>
                <w:rPr>
                  <w:noProof/>
                </w:rPr>
                <w:t>. Retrieved from Gradio: https://www.gradio.app/docs</w:t>
              </w:r>
            </w:p>
            <w:p w14:paraId="76295F0C" w14:textId="77777777" w:rsidR="00181903" w:rsidRDefault="00181903" w:rsidP="00181903">
              <w:pPr>
                <w:pStyle w:val="Bibliography"/>
                <w:spacing w:line="360" w:lineRule="auto"/>
                <w:ind w:left="720" w:hanging="720"/>
                <w:rPr>
                  <w:noProof/>
                </w:rPr>
              </w:pPr>
              <w:r>
                <w:rPr>
                  <w:noProof/>
                </w:rPr>
                <w:t xml:space="preserve">Mikolov, T. (2013). </w:t>
              </w:r>
              <w:r>
                <w:rPr>
                  <w:i/>
                  <w:iCs/>
                  <w:noProof/>
                </w:rPr>
                <w:t>Distributed Representations of Words and Phrases and their Compositionality</w:t>
              </w:r>
              <w:r>
                <w:rPr>
                  <w:noProof/>
                </w:rPr>
                <w:t>. Retrieved from Arxiv: https://arxiv.org/abs/1310.4546</w:t>
              </w:r>
            </w:p>
            <w:p w14:paraId="2C304273" w14:textId="77777777" w:rsidR="00181903" w:rsidRDefault="00181903" w:rsidP="00181903">
              <w:pPr>
                <w:pStyle w:val="Bibliography"/>
                <w:spacing w:line="360" w:lineRule="auto"/>
                <w:ind w:left="720" w:hanging="720"/>
                <w:rPr>
                  <w:noProof/>
                </w:rPr>
              </w:pPr>
              <w:r>
                <w:rPr>
                  <w:noProof/>
                </w:rPr>
                <w:t xml:space="preserve">Řehůřek, R. (2024). </w:t>
              </w:r>
              <w:r>
                <w:rPr>
                  <w:i/>
                  <w:iCs/>
                  <w:noProof/>
                </w:rPr>
                <w:t>Gensim Topic Modeling for Humans</w:t>
              </w:r>
              <w:r>
                <w:rPr>
                  <w:noProof/>
                </w:rPr>
                <w:t>. Retrieved from Radim Řehůřek: https://radimrehurek.com/gensim/auto_examples/index.html</w:t>
              </w:r>
            </w:p>
            <w:p w14:paraId="52720F9E" w14:textId="77777777" w:rsidR="00181903" w:rsidRDefault="00181903" w:rsidP="00181903">
              <w:pPr>
                <w:pStyle w:val="Bibliography"/>
                <w:spacing w:line="360" w:lineRule="auto"/>
                <w:ind w:left="720" w:hanging="720"/>
                <w:rPr>
                  <w:noProof/>
                </w:rPr>
              </w:pPr>
              <w:r>
                <w:rPr>
                  <w:noProof/>
                </w:rPr>
                <w:t xml:space="preserve">UCI Machine Learning Repository. (2018). </w:t>
              </w:r>
              <w:r>
                <w:rPr>
                  <w:i/>
                  <w:iCs/>
                  <w:noProof/>
                </w:rPr>
                <w:t>SMS Spam Collection</w:t>
              </w:r>
              <w:r>
                <w:rPr>
                  <w:noProof/>
                </w:rPr>
                <w:t>. Retrieved from UCI ICS Archive: https://archive.ics.uci.edu/dataset/228/sms+spam+collection</w:t>
              </w:r>
            </w:p>
            <w:p w14:paraId="7B58487E" w14:textId="55D4F9C3" w:rsidR="00181903" w:rsidRDefault="00181903" w:rsidP="00181903">
              <w:pPr>
                <w:spacing w:line="360" w:lineRule="auto"/>
              </w:pPr>
              <w:r>
                <w:rPr>
                  <w:b/>
                  <w:bCs/>
                  <w:noProof/>
                </w:rPr>
                <w:fldChar w:fldCharType="end"/>
              </w:r>
            </w:p>
          </w:sdtContent>
        </w:sdt>
      </w:sdtContent>
    </w:sdt>
    <w:p w14:paraId="75E8F3BD" w14:textId="0726E4A7" w:rsidR="005006B0" w:rsidRPr="006C43F0" w:rsidRDefault="005006B0" w:rsidP="005006B0">
      <w:pPr>
        <w:spacing w:line="360" w:lineRule="auto"/>
      </w:pPr>
    </w:p>
    <w:sectPr w:rsidR="005006B0" w:rsidRPr="006C4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A0E"/>
    <w:multiLevelType w:val="hybridMultilevel"/>
    <w:tmpl w:val="432C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77528"/>
    <w:multiLevelType w:val="hybridMultilevel"/>
    <w:tmpl w:val="B8DE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42229"/>
    <w:multiLevelType w:val="hybridMultilevel"/>
    <w:tmpl w:val="25E08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A32BA"/>
    <w:multiLevelType w:val="multilevel"/>
    <w:tmpl w:val="94B2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C3465"/>
    <w:multiLevelType w:val="hybridMultilevel"/>
    <w:tmpl w:val="F716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B6D36"/>
    <w:multiLevelType w:val="hybridMultilevel"/>
    <w:tmpl w:val="0ABE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97AEA"/>
    <w:multiLevelType w:val="hybridMultilevel"/>
    <w:tmpl w:val="AB6CD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F124F"/>
    <w:multiLevelType w:val="hybridMultilevel"/>
    <w:tmpl w:val="2122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7051E"/>
    <w:multiLevelType w:val="multilevel"/>
    <w:tmpl w:val="0E6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54A4C"/>
    <w:multiLevelType w:val="hybridMultilevel"/>
    <w:tmpl w:val="0572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F5D4E"/>
    <w:multiLevelType w:val="hybridMultilevel"/>
    <w:tmpl w:val="871E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129E8"/>
    <w:multiLevelType w:val="hybridMultilevel"/>
    <w:tmpl w:val="BDF6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02D8C"/>
    <w:multiLevelType w:val="hybridMultilevel"/>
    <w:tmpl w:val="434E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52568"/>
    <w:multiLevelType w:val="hybridMultilevel"/>
    <w:tmpl w:val="4C026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870662">
    <w:abstractNumId w:val="2"/>
  </w:num>
  <w:num w:numId="2" w16cid:durableId="2103334608">
    <w:abstractNumId w:val="13"/>
  </w:num>
  <w:num w:numId="3" w16cid:durableId="1325206372">
    <w:abstractNumId w:val="5"/>
  </w:num>
  <w:num w:numId="4" w16cid:durableId="1950163105">
    <w:abstractNumId w:val="0"/>
  </w:num>
  <w:num w:numId="5" w16cid:durableId="714353029">
    <w:abstractNumId w:val="1"/>
  </w:num>
  <w:num w:numId="6" w16cid:durableId="92434684">
    <w:abstractNumId w:val="9"/>
  </w:num>
  <w:num w:numId="7" w16cid:durableId="1054700354">
    <w:abstractNumId w:val="12"/>
  </w:num>
  <w:num w:numId="8" w16cid:durableId="1982881449">
    <w:abstractNumId w:val="10"/>
  </w:num>
  <w:num w:numId="9" w16cid:durableId="635984942">
    <w:abstractNumId w:val="3"/>
  </w:num>
  <w:num w:numId="10" w16cid:durableId="2146043794">
    <w:abstractNumId w:val="8"/>
  </w:num>
  <w:num w:numId="11" w16cid:durableId="1994681235">
    <w:abstractNumId w:val="7"/>
  </w:num>
  <w:num w:numId="12" w16cid:durableId="746197089">
    <w:abstractNumId w:val="4"/>
  </w:num>
  <w:num w:numId="13" w16cid:durableId="1582712595">
    <w:abstractNumId w:val="6"/>
  </w:num>
  <w:num w:numId="14" w16cid:durableId="3006905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5A"/>
    <w:rsid w:val="00010D20"/>
    <w:rsid w:val="000156BE"/>
    <w:rsid w:val="000227E2"/>
    <w:rsid w:val="00074F3C"/>
    <w:rsid w:val="0010528E"/>
    <w:rsid w:val="00105884"/>
    <w:rsid w:val="001145D5"/>
    <w:rsid w:val="00181073"/>
    <w:rsid w:val="00181903"/>
    <w:rsid w:val="00187846"/>
    <w:rsid w:val="001971F8"/>
    <w:rsid w:val="001C72B4"/>
    <w:rsid w:val="001F666F"/>
    <w:rsid w:val="00200F93"/>
    <w:rsid w:val="00260D35"/>
    <w:rsid w:val="002803E2"/>
    <w:rsid w:val="002A0822"/>
    <w:rsid w:val="002A41B3"/>
    <w:rsid w:val="002B7297"/>
    <w:rsid w:val="002D6EDB"/>
    <w:rsid w:val="00330D22"/>
    <w:rsid w:val="004133E7"/>
    <w:rsid w:val="00485F91"/>
    <w:rsid w:val="004D14FB"/>
    <w:rsid w:val="005006B0"/>
    <w:rsid w:val="00596AAF"/>
    <w:rsid w:val="00597EF8"/>
    <w:rsid w:val="00621C59"/>
    <w:rsid w:val="006B7595"/>
    <w:rsid w:val="006C43F0"/>
    <w:rsid w:val="00804CB2"/>
    <w:rsid w:val="0081508D"/>
    <w:rsid w:val="00856D9D"/>
    <w:rsid w:val="00863F48"/>
    <w:rsid w:val="008A7B59"/>
    <w:rsid w:val="008D77E7"/>
    <w:rsid w:val="00933F7D"/>
    <w:rsid w:val="009A37BD"/>
    <w:rsid w:val="00A0543E"/>
    <w:rsid w:val="00AA6316"/>
    <w:rsid w:val="00AA7998"/>
    <w:rsid w:val="00AD0C7E"/>
    <w:rsid w:val="00B22CDB"/>
    <w:rsid w:val="00B355D6"/>
    <w:rsid w:val="00B4364E"/>
    <w:rsid w:val="00B54905"/>
    <w:rsid w:val="00B644AC"/>
    <w:rsid w:val="00B83CEF"/>
    <w:rsid w:val="00BA008C"/>
    <w:rsid w:val="00BE0275"/>
    <w:rsid w:val="00C64157"/>
    <w:rsid w:val="00CA03E0"/>
    <w:rsid w:val="00CA7926"/>
    <w:rsid w:val="00CC11C7"/>
    <w:rsid w:val="00CC73AA"/>
    <w:rsid w:val="00D05D0F"/>
    <w:rsid w:val="00D73251"/>
    <w:rsid w:val="00DD05C0"/>
    <w:rsid w:val="00DF43BF"/>
    <w:rsid w:val="00E100BE"/>
    <w:rsid w:val="00E5615A"/>
    <w:rsid w:val="00E623B3"/>
    <w:rsid w:val="00EB5705"/>
    <w:rsid w:val="00EC4F8E"/>
    <w:rsid w:val="00F701F4"/>
    <w:rsid w:val="00FD238C"/>
    <w:rsid w:val="00FE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425A"/>
  <w15:chartTrackingRefBased/>
  <w15:docId w15:val="{4AB584A2-32BA-4017-8F55-784127CA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15A"/>
    <w:pPr>
      <w:spacing w:after="200" w:line="276" w:lineRule="auto"/>
      <w:jc w:val="both"/>
    </w:pPr>
    <w:rPr>
      <w:rFonts w:ascii="Calibri" w:eastAsiaTheme="minorEastAsia" w:hAnsi="Calibri"/>
      <w:kern w:val="0"/>
      <w:sz w:val="22"/>
      <w:szCs w:val="22"/>
      <w14:ligatures w14:val="none"/>
    </w:rPr>
  </w:style>
  <w:style w:type="paragraph" w:styleId="Heading1">
    <w:name w:val="heading 1"/>
    <w:basedOn w:val="Normal"/>
    <w:next w:val="Normal"/>
    <w:link w:val="Heading1Char"/>
    <w:uiPriority w:val="9"/>
    <w:qFormat/>
    <w:rsid w:val="00E5615A"/>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E5615A"/>
    <w:pPr>
      <w:keepNext/>
      <w:keepLines/>
      <w:spacing w:before="160" w:after="80"/>
      <w:outlineLvl w:val="1"/>
    </w:pPr>
    <w:rPr>
      <w:rFonts w:eastAsiaTheme="majorEastAsia" w:cstheme="majorBidi"/>
      <w:b/>
      <w:color w:val="000000" w:themeColor="text1"/>
      <w:sz w:val="26"/>
      <w:szCs w:val="32"/>
    </w:rPr>
  </w:style>
  <w:style w:type="paragraph" w:styleId="Heading3">
    <w:name w:val="heading 3"/>
    <w:basedOn w:val="Normal"/>
    <w:next w:val="Normal"/>
    <w:link w:val="Heading3Char"/>
    <w:uiPriority w:val="9"/>
    <w:semiHidden/>
    <w:unhideWhenUsed/>
    <w:qFormat/>
    <w:rsid w:val="00E56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15A"/>
    <w:rPr>
      <w:rFonts w:ascii="Calibri" w:eastAsiaTheme="majorEastAsia" w:hAnsi="Calibri" w:cstheme="majorBidi"/>
      <w:b/>
      <w:color w:val="000000" w:themeColor="text1"/>
      <w:kern w:val="0"/>
      <w:sz w:val="28"/>
      <w:szCs w:val="40"/>
      <w14:ligatures w14:val="none"/>
    </w:rPr>
  </w:style>
  <w:style w:type="character" w:customStyle="1" w:styleId="Heading2Char">
    <w:name w:val="Heading 2 Char"/>
    <w:basedOn w:val="DefaultParagraphFont"/>
    <w:link w:val="Heading2"/>
    <w:uiPriority w:val="9"/>
    <w:rsid w:val="00E5615A"/>
    <w:rPr>
      <w:rFonts w:ascii="Calibri" w:eastAsiaTheme="majorEastAsia" w:hAnsi="Calibri" w:cstheme="majorBidi"/>
      <w:b/>
      <w:color w:val="000000" w:themeColor="text1"/>
      <w:kern w:val="0"/>
      <w:sz w:val="26"/>
      <w:szCs w:val="32"/>
      <w14:ligatures w14:val="none"/>
    </w:rPr>
  </w:style>
  <w:style w:type="character" w:customStyle="1" w:styleId="Heading3Char">
    <w:name w:val="Heading 3 Char"/>
    <w:basedOn w:val="DefaultParagraphFont"/>
    <w:link w:val="Heading3"/>
    <w:uiPriority w:val="9"/>
    <w:semiHidden/>
    <w:rsid w:val="00E56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15A"/>
    <w:rPr>
      <w:rFonts w:eastAsiaTheme="majorEastAsia" w:cstheme="majorBidi"/>
      <w:color w:val="272727" w:themeColor="text1" w:themeTint="D8"/>
    </w:rPr>
  </w:style>
  <w:style w:type="paragraph" w:styleId="Title">
    <w:name w:val="Title"/>
    <w:basedOn w:val="Normal"/>
    <w:next w:val="Normal"/>
    <w:link w:val="TitleChar"/>
    <w:uiPriority w:val="10"/>
    <w:qFormat/>
    <w:rsid w:val="00E56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15A"/>
    <w:pPr>
      <w:spacing w:before="160"/>
      <w:jc w:val="center"/>
    </w:pPr>
    <w:rPr>
      <w:i/>
      <w:iCs/>
      <w:color w:val="404040" w:themeColor="text1" w:themeTint="BF"/>
    </w:rPr>
  </w:style>
  <w:style w:type="character" w:customStyle="1" w:styleId="QuoteChar">
    <w:name w:val="Quote Char"/>
    <w:basedOn w:val="DefaultParagraphFont"/>
    <w:link w:val="Quote"/>
    <w:uiPriority w:val="29"/>
    <w:rsid w:val="00E5615A"/>
    <w:rPr>
      <w:i/>
      <w:iCs/>
      <w:color w:val="404040" w:themeColor="text1" w:themeTint="BF"/>
    </w:rPr>
  </w:style>
  <w:style w:type="paragraph" w:styleId="ListParagraph">
    <w:name w:val="List Paragraph"/>
    <w:basedOn w:val="Normal"/>
    <w:uiPriority w:val="34"/>
    <w:qFormat/>
    <w:rsid w:val="00E5615A"/>
    <w:pPr>
      <w:ind w:left="720"/>
      <w:contextualSpacing/>
    </w:pPr>
  </w:style>
  <w:style w:type="character" w:styleId="IntenseEmphasis">
    <w:name w:val="Intense Emphasis"/>
    <w:basedOn w:val="DefaultParagraphFont"/>
    <w:uiPriority w:val="21"/>
    <w:qFormat/>
    <w:rsid w:val="00E5615A"/>
    <w:rPr>
      <w:i/>
      <w:iCs/>
      <w:color w:val="0F4761" w:themeColor="accent1" w:themeShade="BF"/>
    </w:rPr>
  </w:style>
  <w:style w:type="paragraph" w:styleId="IntenseQuote">
    <w:name w:val="Intense Quote"/>
    <w:basedOn w:val="Normal"/>
    <w:next w:val="Normal"/>
    <w:link w:val="IntenseQuoteChar"/>
    <w:uiPriority w:val="30"/>
    <w:qFormat/>
    <w:rsid w:val="00E56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15A"/>
    <w:rPr>
      <w:i/>
      <w:iCs/>
      <w:color w:val="0F4761" w:themeColor="accent1" w:themeShade="BF"/>
    </w:rPr>
  </w:style>
  <w:style w:type="character" w:styleId="IntenseReference">
    <w:name w:val="Intense Reference"/>
    <w:basedOn w:val="DefaultParagraphFont"/>
    <w:uiPriority w:val="32"/>
    <w:qFormat/>
    <w:rsid w:val="00E5615A"/>
    <w:rPr>
      <w:b/>
      <w:bCs/>
      <w:smallCaps/>
      <w:color w:val="0F4761" w:themeColor="accent1" w:themeShade="BF"/>
      <w:spacing w:val="5"/>
    </w:rPr>
  </w:style>
  <w:style w:type="table" w:styleId="TableGrid">
    <w:name w:val="Table Grid"/>
    <w:basedOn w:val="TableNormal"/>
    <w:uiPriority w:val="39"/>
    <w:rsid w:val="00EC4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5705"/>
    <w:rPr>
      <w:rFonts w:ascii="Times New Roman" w:hAnsi="Times New Roman" w:cs="Times New Roman"/>
      <w:sz w:val="24"/>
      <w:szCs w:val="24"/>
    </w:rPr>
  </w:style>
  <w:style w:type="paragraph" w:styleId="TOCHeading">
    <w:name w:val="TOC Heading"/>
    <w:basedOn w:val="Heading1"/>
    <w:next w:val="Normal"/>
    <w:uiPriority w:val="39"/>
    <w:unhideWhenUsed/>
    <w:qFormat/>
    <w:rsid w:val="00E100BE"/>
    <w:pPr>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E100BE"/>
    <w:pPr>
      <w:spacing w:after="100"/>
    </w:pPr>
  </w:style>
  <w:style w:type="paragraph" w:styleId="TOC2">
    <w:name w:val="toc 2"/>
    <w:basedOn w:val="Normal"/>
    <w:next w:val="Normal"/>
    <w:autoRedefine/>
    <w:uiPriority w:val="39"/>
    <w:unhideWhenUsed/>
    <w:rsid w:val="00E100BE"/>
    <w:pPr>
      <w:spacing w:after="100"/>
      <w:ind w:left="220"/>
    </w:pPr>
  </w:style>
  <w:style w:type="character" w:styleId="Hyperlink">
    <w:name w:val="Hyperlink"/>
    <w:basedOn w:val="DefaultParagraphFont"/>
    <w:uiPriority w:val="99"/>
    <w:unhideWhenUsed/>
    <w:rsid w:val="00E100BE"/>
    <w:rPr>
      <w:color w:val="467886" w:themeColor="hyperlink"/>
      <w:u w:val="single"/>
    </w:rPr>
  </w:style>
  <w:style w:type="paragraph" w:styleId="Bibliography">
    <w:name w:val="Bibliography"/>
    <w:basedOn w:val="Normal"/>
    <w:next w:val="Normal"/>
    <w:uiPriority w:val="37"/>
    <w:unhideWhenUsed/>
    <w:rsid w:val="00181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2408">
      <w:bodyDiv w:val="1"/>
      <w:marLeft w:val="0"/>
      <w:marRight w:val="0"/>
      <w:marTop w:val="0"/>
      <w:marBottom w:val="0"/>
      <w:divBdr>
        <w:top w:val="none" w:sz="0" w:space="0" w:color="auto"/>
        <w:left w:val="none" w:sz="0" w:space="0" w:color="auto"/>
        <w:bottom w:val="none" w:sz="0" w:space="0" w:color="auto"/>
        <w:right w:val="none" w:sz="0" w:space="0" w:color="auto"/>
      </w:divBdr>
    </w:div>
    <w:div w:id="90471767">
      <w:bodyDiv w:val="1"/>
      <w:marLeft w:val="0"/>
      <w:marRight w:val="0"/>
      <w:marTop w:val="0"/>
      <w:marBottom w:val="0"/>
      <w:divBdr>
        <w:top w:val="none" w:sz="0" w:space="0" w:color="auto"/>
        <w:left w:val="none" w:sz="0" w:space="0" w:color="auto"/>
        <w:bottom w:val="none" w:sz="0" w:space="0" w:color="auto"/>
        <w:right w:val="none" w:sz="0" w:space="0" w:color="auto"/>
      </w:divBdr>
    </w:div>
    <w:div w:id="165171782">
      <w:bodyDiv w:val="1"/>
      <w:marLeft w:val="0"/>
      <w:marRight w:val="0"/>
      <w:marTop w:val="0"/>
      <w:marBottom w:val="0"/>
      <w:divBdr>
        <w:top w:val="none" w:sz="0" w:space="0" w:color="auto"/>
        <w:left w:val="none" w:sz="0" w:space="0" w:color="auto"/>
        <w:bottom w:val="none" w:sz="0" w:space="0" w:color="auto"/>
        <w:right w:val="none" w:sz="0" w:space="0" w:color="auto"/>
      </w:divBdr>
    </w:div>
    <w:div w:id="330646336">
      <w:bodyDiv w:val="1"/>
      <w:marLeft w:val="0"/>
      <w:marRight w:val="0"/>
      <w:marTop w:val="0"/>
      <w:marBottom w:val="0"/>
      <w:divBdr>
        <w:top w:val="none" w:sz="0" w:space="0" w:color="auto"/>
        <w:left w:val="none" w:sz="0" w:space="0" w:color="auto"/>
        <w:bottom w:val="none" w:sz="0" w:space="0" w:color="auto"/>
        <w:right w:val="none" w:sz="0" w:space="0" w:color="auto"/>
      </w:divBdr>
    </w:div>
    <w:div w:id="335311185">
      <w:bodyDiv w:val="1"/>
      <w:marLeft w:val="0"/>
      <w:marRight w:val="0"/>
      <w:marTop w:val="0"/>
      <w:marBottom w:val="0"/>
      <w:divBdr>
        <w:top w:val="none" w:sz="0" w:space="0" w:color="auto"/>
        <w:left w:val="none" w:sz="0" w:space="0" w:color="auto"/>
        <w:bottom w:val="none" w:sz="0" w:space="0" w:color="auto"/>
        <w:right w:val="none" w:sz="0" w:space="0" w:color="auto"/>
      </w:divBdr>
    </w:div>
    <w:div w:id="348602737">
      <w:bodyDiv w:val="1"/>
      <w:marLeft w:val="0"/>
      <w:marRight w:val="0"/>
      <w:marTop w:val="0"/>
      <w:marBottom w:val="0"/>
      <w:divBdr>
        <w:top w:val="none" w:sz="0" w:space="0" w:color="auto"/>
        <w:left w:val="none" w:sz="0" w:space="0" w:color="auto"/>
        <w:bottom w:val="none" w:sz="0" w:space="0" w:color="auto"/>
        <w:right w:val="none" w:sz="0" w:space="0" w:color="auto"/>
      </w:divBdr>
    </w:div>
    <w:div w:id="405301713">
      <w:bodyDiv w:val="1"/>
      <w:marLeft w:val="0"/>
      <w:marRight w:val="0"/>
      <w:marTop w:val="0"/>
      <w:marBottom w:val="0"/>
      <w:divBdr>
        <w:top w:val="none" w:sz="0" w:space="0" w:color="auto"/>
        <w:left w:val="none" w:sz="0" w:space="0" w:color="auto"/>
        <w:bottom w:val="none" w:sz="0" w:space="0" w:color="auto"/>
        <w:right w:val="none" w:sz="0" w:space="0" w:color="auto"/>
      </w:divBdr>
    </w:div>
    <w:div w:id="455292886">
      <w:bodyDiv w:val="1"/>
      <w:marLeft w:val="0"/>
      <w:marRight w:val="0"/>
      <w:marTop w:val="0"/>
      <w:marBottom w:val="0"/>
      <w:divBdr>
        <w:top w:val="none" w:sz="0" w:space="0" w:color="auto"/>
        <w:left w:val="none" w:sz="0" w:space="0" w:color="auto"/>
        <w:bottom w:val="none" w:sz="0" w:space="0" w:color="auto"/>
        <w:right w:val="none" w:sz="0" w:space="0" w:color="auto"/>
      </w:divBdr>
    </w:div>
    <w:div w:id="464853169">
      <w:bodyDiv w:val="1"/>
      <w:marLeft w:val="0"/>
      <w:marRight w:val="0"/>
      <w:marTop w:val="0"/>
      <w:marBottom w:val="0"/>
      <w:divBdr>
        <w:top w:val="none" w:sz="0" w:space="0" w:color="auto"/>
        <w:left w:val="none" w:sz="0" w:space="0" w:color="auto"/>
        <w:bottom w:val="none" w:sz="0" w:space="0" w:color="auto"/>
        <w:right w:val="none" w:sz="0" w:space="0" w:color="auto"/>
      </w:divBdr>
    </w:div>
    <w:div w:id="496649843">
      <w:bodyDiv w:val="1"/>
      <w:marLeft w:val="0"/>
      <w:marRight w:val="0"/>
      <w:marTop w:val="0"/>
      <w:marBottom w:val="0"/>
      <w:divBdr>
        <w:top w:val="none" w:sz="0" w:space="0" w:color="auto"/>
        <w:left w:val="none" w:sz="0" w:space="0" w:color="auto"/>
        <w:bottom w:val="none" w:sz="0" w:space="0" w:color="auto"/>
        <w:right w:val="none" w:sz="0" w:space="0" w:color="auto"/>
      </w:divBdr>
    </w:div>
    <w:div w:id="558521425">
      <w:bodyDiv w:val="1"/>
      <w:marLeft w:val="0"/>
      <w:marRight w:val="0"/>
      <w:marTop w:val="0"/>
      <w:marBottom w:val="0"/>
      <w:divBdr>
        <w:top w:val="none" w:sz="0" w:space="0" w:color="auto"/>
        <w:left w:val="none" w:sz="0" w:space="0" w:color="auto"/>
        <w:bottom w:val="none" w:sz="0" w:space="0" w:color="auto"/>
        <w:right w:val="none" w:sz="0" w:space="0" w:color="auto"/>
      </w:divBdr>
    </w:div>
    <w:div w:id="573899305">
      <w:bodyDiv w:val="1"/>
      <w:marLeft w:val="0"/>
      <w:marRight w:val="0"/>
      <w:marTop w:val="0"/>
      <w:marBottom w:val="0"/>
      <w:divBdr>
        <w:top w:val="none" w:sz="0" w:space="0" w:color="auto"/>
        <w:left w:val="none" w:sz="0" w:space="0" w:color="auto"/>
        <w:bottom w:val="none" w:sz="0" w:space="0" w:color="auto"/>
        <w:right w:val="none" w:sz="0" w:space="0" w:color="auto"/>
      </w:divBdr>
    </w:div>
    <w:div w:id="664481592">
      <w:bodyDiv w:val="1"/>
      <w:marLeft w:val="0"/>
      <w:marRight w:val="0"/>
      <w:marTop w:val="0"/>
      <w:marBottom w:val="0"/>
      <w:divBdr>
        <w:top w:val="none" w:sz="0" w:space="0" w:color="auto"/>
        <w:left w:val="none" w:sz="0" w:space="0" w:color="auto"/>
        <w:bottom w:val="none" w:sz="0" w:space="0" w:color="auto"/>
        <w:right w:val="none" w:sz="0" w:space="0" w:color="auto"/>
      </w:divBdr>
    </w:div>
    <w:div w:id="675501288">
      <w:bodyDiv w:val="1"/>
      <w:marLeft w:val="0"/>
      <w:marRight w:val="0"/>
      <w:marTop w:val="0"/>
      <w:marBottom w:val="0"/>
      <w:divBdr>
        <w:top w:val="none" w:sz="0" w:space="0" w:color="auto"/>
        <w:left w:val="none" w:sz="0" w:space="0" w:color="auto"/>
        <w:bottom w:val="none" w:sz="0" w:space="0" w:color="auto"/>
        <w:right w:val="none" w:sz="0" w:space="0" w:color="auto"/>
      </w:divBdr>
    </w:div>
    <w:div w:id="748041027">
      <w:bodyDiv w:val="1"/>
      <w:marLeft w:val="0"/>
      <w:marRight w:val="0"/>
      <w:marTop w:val="0"/>
      <w:marBottom w:val="0"/>
      <w:divBdr>
        <w:top w:val="none" w:sz="0" w:space="0" w:color="auto"/>
        <w:left w:val="none" w:sz="0" w:space="0" w:color="auto"/>
        <w:bottom w:val="none" w:sz="0" w:space="0" w:color="auto"/>
        <w:right w:val="none" w:sz="0" w:space="0" w:color="auto"/>
      </w:divBdr>
    </w:div>
    <w:div w:id="776022361">
      <w:bodyDiv w:val="1"/>
      <w:marLeft w:val="0"/>
      <w:marRight w:val="0"/>
      <w:marTop w:val="0"/>
      <w:marBottom w:val="0"/>
      <w:divBdr>
        <w:top w:val="none" w:sz="0" w:space="0" w:color="auto"/>
        <w:left w:val="none" w:sz="0" w:space="0" w:color="auto"/>
        <w:bottom w:val="none" w:sz="0" w:space="0" w:color="auto"/>
        <w:right w:val="none" w:sz="0" w:space="0" w:color="auto"/>
      </w:divBdr>
    </w:div>
    <w:div w:id="886994687">
      <w:bodyDiv w:val="1"/>
      <w:marLeft w:val="0"/>
      <w:marRight w:val="0"/>
      <w:marTop w:val="0"/>
      <w:marBottom w:val="0"/>
      <w:divBdr>
        <w:top w:val="none" w:sz="0" w:space="0" w:color="auto"/>
        <w:left w:val="none" w:sz="0" w:space="0" w:color="auto"/>
        <w:bottom w:val="none" w:sz="0" w:space="0" w:color="auto"/>
        <w:right w:val="none" w:sz="0" w:space="0" w:color="auto"/>
      </w:divBdr>
    </w:div>
    <w:div w:id="1154639653">
      <w:bodyDiv w:val="1"/>
      <w:marLeft w:val="0"/>
      <w:marRight w:val="0"/>
      <w:marTop w:val="0"/>
      <w:marBottom w:val="0"/>
      <w:divBdr>
        <w:top w:val="none" w:sz="0" w:space="0" w:color="auto"/>
        <w:left w:val="none" w:sz="0" w:space="0" w:color="auto"/>
        <w:bottom w:val="none" w:sz="0" w:space="0" w:color="auto"/>
        <w:right w:val="none" w:sz="0" w:space="0" w:color="auto"/>
      </w:divBdr>
    </w:div>
    <w:div w:id="1163009291">
      <w:bodyDiv w:val="1"/>
      <w:marLeft w:val="0"/>
      <w:marRight w:val="0"/>
      <w:marTop w:val="0"/>
      <w:marBottom w:val="0"/>
      <w:divBdr>
        <w:top w:val="none" w:sz="0" w:space="0" w:color="auto"/>
        <w:left w:val="none" w:sz="0" w:space="0" w:color="auto"/>
        <w:bottom w:val="none" w:sz="0" w:space="0" w:color="auto"/>
        <w:right w:val="none" w:sz="0" w:space="0" w:color="auto"/>
      </w:divBdr>
      <w:divsChild>
        <w:div w:id="847914684">
          <w:marLeft w:val="0"/>
          <w:marRight w:val="0"/>
          <w:marTop w:val="180"/>
          <w:marBottom w:val="0"/>
          <w:divBdr>
            <w:top w:val="none" w:sz="0" w:space="0" w:color="auto"/>
            <w:left w:val="none" w:sz="0" w:space="0" w:color="auto"/>
            <w:bottom w:val="none" w:sz="0" w:space="0" w:color="auto"/>
            <w:right w:val="none" w:sz="0" w:space="0" w:color="auto"/>
          </w:divBdr>
          <w:divsChild>
            <w:div w:id="606738598">
              <w:marLeft w:val="0"/>
              <w:marRight w:val="0"/>
              <w:marTop w:val="0"/>
              <w:marBottom w:val="0"/>
              <w:divBdr>
                <w:top w:val="none" w:sz="0" w:space="0" w:color="auto"/>
                <w:left w:val="none" w:sz="0" w:space="0" w:color="auto"/>
                <w:bottom w:val="none" w:sz="0" w:space="0" w:color="auto"/>
                <w:right w:val="none" w:sz="0" w:space="0" w:color="auto"/>
              </w:divBdr>
              <w:divsChild>
                <w:div w:id="682978402">
                  <w:marLeft w:val="0"/>
                  <w:marRight w:val="0"/>
                  <w:marTop w:val="0"/>
                  <w:marBottom w:val="0"/>
                  <w:divBdr>
                    <w:top w:val="none" w:sz="0" w:space="0" w:color="auto"/>
                    <w:left w:val="none" w:sz="0" w:space="0" w:color="auto"/>
                    <w:bottom w:val="none" w:sz="0" w:space="0" w:color="auto"/>
                    <w:right w:val="none" w:sz="0" w:space="0" w:color="auto"/>
                  </w:divBdr>
                  <w:divsChild>
                    <w:div w:id="151022891">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1175800040">
      <w:bodyDiv w:val="1"/>
      <w:marLeft w:val="0"/>
      <w:marRight w:val="0"/>
      <w:marTop w:val="0"/>
      <w:marBottom w:val="0"/>
      <w:divBdr>
        <w:top w:val="none" w:sz="0" w:space="0" w:color="auto"/>
        <w:left w:val="none" w:sz="0" w:space="0" w:color="auto"/>
        <w:bottom w:val="none" w:sz="0" w:space="0" w:color="auto"/>
        <w:right w:val="none" w:sz="0" w:space="0" w:color="auto"/>
      </w:divBdr>
    </w:div>
    <w:div w:id="1233924449">
      <w:bodyDiv w:val="1"/>
      <w:marLeft w:val="0"/>
      <w:marRight w:val="0"/>
      <w:marTop w:val="0"/>
      <w:marBottom w:val="0"/>
      <w:divBdr>
        <w:top w:val="none" w:sz="0" w:space="0" w:color="auto"/>
        <w:left w:val="none" w:sz="0" w:space="0" w:color="auto"/>
        <w:bottom w:val="none" w:sz="0" w:space="0" w:color="auto"/>
        <w:right w:val="none" w:sz="0" w:space="0" w:color="auto"/>
      </w:divBdr>
    </w:div>
    <w:div w:id="1259631471">
      <w:bodyDiv w:val="1"/>
      <w:marLeft w:val="0"/>
      <w:marRight w:val="0"/>
      <w:marTop w:val="0"/>
      <w:marBottom w:val="0"/>
      <w:divBdr>
        <w:top w:val="none" w:sz="0" w:space="0" w:color="auto"/>
        <w:left w:val="none" w:sz="0" w:space="0" w:color="auto"/>
        <w:bottom w:val="none" w:sz="0" w:space="0" w:color="auto"/>
        <w:right w:val="none" w:sz="0" w:space="0" w:color="auto"/>
      </w:divBdr>
    </w:div>
    <w:div w:id="1306156557">
      <w:bodyDiv w:val="1"/>
      <w:marLeft w:val="0"/>
      <w:marRight w:val="0"/>
      <w:marTop w:val="0"/>
      <w:marBottom w:val="0"/>
      <w:divBdr>
        <w:top w:val="none" w:sz="0" w:space="0" w:color="auto"/>
        <w:left w:val="none" w:sz="0" w:space="0" w:color="auto"/>
        <w:bottom w:val="none" w:sz="0" w:space="0" w:color="auto"/>
        <w:right w:val="none" w:sz="0" w:space="0" w:color="auto"/>
      </w:divBdr>
    </w:div>
    <w:div w:id="1383946259">
      <w:bodyDiv w:val="1"/>
      <w:marLeft w:val="0"/>
      <w:marRight w:val="0"/>
      <w:marTop w:val="0"/>
      <w:marBottom w:val="0"/>
      <w:divBdr>
        <w:top w:val="none" w:sz="0" w:space="0" w:color="auto"/>
        <w:left w:val="none" w:sz="0" w:space="0" w:color="auto"/>
        <w:bottom w:val="none" w:sz="0" w:space="0" w:color="auto"/>
        <w:right w:val="none" w:sz="0" w:space="0" w:color="auto"/>
      </w:divBdr>
    </w:div>
    <w:div w:id="1422145810">
      <w:bodyDiv w:val="1"/>
      <w:marLeft w:val="0"/>
      <w:marRight w:val="0"/>
      <w:marTop w:val="0"/>
      <w:marBottom w:val="0"/>
      <w:divBdr>
        <w:top w:val="none" w:sz="0" w:space="0" w:color="auto"/>
        <w:left w:val="none" w:sz="0" w:space="0" w:color="auto"/>
        <w:bottom w:val="none" w:sz="0" w:space="0" w:color="auto"/>
        <w:right w:val="none" w:sz="0" w:space="0" w:color="auto"/>
      </w:divBdr>
    </w:div>
    <w:div w:id="1525095094">
      <w:bodyDiv w:val="1"/>
      <w:marLeft w:val="0"/>
      <w:marRight w:val="0"/>
      <w:marTop w:val="0"/>
      <w:marBottom w:val="0"/>
      <w:divBdr>
        <w:top w:val="none" w:sz="0" w:space="0" w:color="auto"/>
        <w:left w:val="none" w:sz="0" w:space="0" w:color="auto"/>
        <w:bottom w:val="none" w:sz="0" w:space="0" w:color="auto"/>
        <w:right w:val="none" w:sz="0" w:space="0" w:color="auto"/>
      </w:divBdr>
    </w:div>
    <w:div w:id="1618757589">
      <w:bodyDiv w:val="1"/>
      <w:marLeft w:val="0"/>
      <w:marRight w:val="0"/>
      <w:marTop w:val="0"/>
      <w:marBottom w:val="0"/>
      <w:divBdr>
        <w:top w:val="none" w:sz="0" w:space="0" w:color="auto"/>
        <w:left w:val="none" w:sz="0" w:space="0" w:color="auto"/>
        <w:bottom w:val="none" w:sz="0" w:space="0" w:color="auto"/>
        <w:right w:val="none" w:sz="0" w:space="0" w:color="auto"/>
      </w:divBdr>
    </w:div>
    <w:div w:id="1669333285">
      <w:bodyDiv w:val="1"/>
      <w:marLeft w:val="0"/>
      <w:marRight w:val="0"/>
      <w:marTop w:val="0"/>
      <w:marBottom w:val="0"/>
      <w:divBdr>
        <w:top w:val="none" w:sz="0" w:space="0" w:color="auto"/>
        <w:left w:val="none" w:sz="0" w:space="0" w:color="auto"/>
        <w:bottom w:val="none" w:sz="0" w:space="0" w:color="auto"/>
        <w:right w:val="none" w:sz="0" w:space="0" w:color="auto"/>
      </w:divBdr>
      <w:divsChild>
        <w:div w:id="1699966334">
          <w:marLeft w:val="0"/>
          <w:marRight w:val="0"/>
          <w:marTop w:val="180"/>
          <w:marBottom w:val="0"/>
          <w:divBdr>
            <w:top w:val="none" w:sz="0" w:space="0" w:color="auto"/>
            <w:left w:val="none" w:sz="0" w:space="0" w:color="auto"/>
            <w:bottom w:val="none" w:sz="0" w:space="0" w:color="auto"/>
            <w:right w:val="none" w:sz="0" w:space="0" w:color="auto"/>
          </w:divBdr>
          <w:divsChild>
            <w:div w:id="1657105088">
              <w:marLeft w:val="0"/>
              <w:marRight w:val="0"/>
              <w:marTop w:val="0"/>
              <w:marBottom w:val="0"/>
              <w:divBdr>
                <w:top w:val="none" w:sz="0" w:space="0" w:color="auto"/>
                <w:left w:val="none" w:sz="0" w:space="0" w:color="auto"/>
                <w:bottom w:val="none" w:sz="0" w:space="0" w:color="auto"/>
                <w:right w:val="none" w:sz="0" w:space="0" w:color="auto"/>
              </w:divBdr>
              <w:divsChild>
                <w:div w:id="458914120">
                  <w:marLeft w:val="0"/>
                  <w:marRight w:val="0"/>
                  <w:marTop w:val="0"/>
                  <w:marBottom w:val="0"/>
                  <w:divBdr>
                    <w:top w:val="none" w:sz="0" w:space="0" w:color="auto"/>
                    <w:left w:val="none" w:sz="0" w:space="0" w:color="auto"/>
                    <w:bottom w:val="none" w:sz="0" w:space="0" w:color="auto"/>
                    <w:right w:val="none" w:sz="0" w:space="0" w:color="auto"/>
                  </w:divBdr>
                  <w:divsChild>
                    <w:div w:id="1126122852">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1721442382">
      <w:bodyDiv w:val="1"/>
      <w:marLeft w:val="0"/>
      <w:marRight w:val="0"/>
      <w:marTop w:val="0"/>
      <w:marBottom w:val="0"/>
      <w:divBdr>
        <w:top w:val="none" w:sz="0" w:space="0" w:color="auto"/>
        <w:left w:val="none" w:sz="0" w:space="0" w:color="auto"/>
        <w:bottom w:val="none" w:sz="0" w:space="0" w:color="auto"/>
        <w:right w:val="none" w:sz="0" w:space="0" w:color="auto"/>
      </w:divBdr>
    </w:div>
    <w:div w:id="1819029738">
      <w:bodyDiv w:val="1"/>
      <w:marLeft w:val="0"/>
      <w:marRight w:val="0"/>
      <w:marTop w:val="0"/>
      <w:marBottom w:val="0"/>
      <w:divBdr>
        <w:top w:val="none" w:sz="0" w:space="0" w:color="auto"/>
        <w:left w:val="none" w:sz="0" w:space="0" w:color="auto"/>
        <w:bottom w:val="none" w:sz="0" w:space="0" w:color="auto"/>
        <w:right w:val="none" w:sz="0" w:space="0" w:color="auto"/>
      </w:divBdr>
    </w:div>
    <w:div w:id="1843929984">
      <w:bodyDiv w:val="1"/>
      <w:marLeft w:val="0"/>
      <w:marRight w:val="0"/>
      <w:marTop w:val="0"/>
      <w:marBottom w:val="0"/>
      <w:divBdr>
        <w:top w:val="none" w:sz="0" w:space="0" w:color="auto"/>
        <w:left w:val="none" w:sz="0" w:space="0" w:color="auto"/>
        <w:bottom w:val="none" w:sz="0" w:space="0" w:color="auto"/>
        <w:right w:val="none" w:sz="0" w:space="0" w:color="auto"/>
      </w:divBdr>
    </w:div>
    <w:div w:id="1955938719">
      <w:bodyDiv w:val="1"/>
      <w:marLeft w:val="0"/>
      <w:marRight w:val="0"/>
      <w:marTop w:val="0"/>
      <w:marBottom w:val="0"/>
      <w:divBdr>
        <w:top w:val="none" w:sz="0" w:space="0" w:color="auto"/>
        <w:left w:val="none" w:sz="0" w:space="0" w:color="auto"/>
        <w:bottom w:val="none" w:sz="0" w:space="0" w:color="auto"/>
        <w:right w:val="none" w:sz="0" w:space="0" w:color="auto"/>
      </w:divBdr>
    </w:div>
    <w:div w:id="1957179308">
      <w:bodyDiv w:val="1"/>
      <w:marLeft w:val="0"/>
      <w:marRight w:val="0"/>
      <w:marTop w:val="0"/>
      <w:marBottom w:val="0"/>
      <w:divBdr>
        <w:top w:val="none" w:sz="0" w:space="0" w:color="auto"/>
        <w:left w:val="none" w:sz="0" w:space="0" w:color="auto"/>
        <w:bottom w:val="none" w:sz="0" w:space="0" w:color="auto"/>
        <w:right w:val="none" w:sz="0" w:space="0" w:color="auto"/>
      </w:divBdr>
    </w:div>
    <w:div w:id="1993288874">
      <w:bodyDiv w:val="1"/>
      <w:marLeft w:val="0"/>
      <w:marRight w:val="0"/>
      <w:marTop w:val="0"/>
      <w:marBottom w:val="0"/>
      <w:divBdr>
        <w:top w:val="none" w:sz="0" w:space="0" w:color="auto"/>
        <w:left w:val="none" w:sz="0" w:space="0" w:color="auto"/>
        <w:bottom w:val="none" w:sz="0" w:space="0" w:color="auto"/>
        <w:right w:val="none" w:sz="0" w:space="0" w:color="auto"/>
      </w:divBdr>
    </w:div>
    <w:div w:id="2025354973">
      <w:bodyDiv w:val="1"/>
      <w:marLeft w:val="0"/>
      <w:marRight w:val="0"/>
      <w:marTop w:val="0"/>
      <w:marBottom w:val="0"/>
      <w:divBdr>
        <w:top w:val="none" w:sz="0" w:space="0" w:color="auto"/>
        <w:left w:val="none" w:sz="0" w:space="0" w:color="auto"/>
        <w:bottom w:val="none" w:sz="0" w:space="0" w:color="auto"/>
        <w:right w:val="none" w:sz="0" w:space="0" w:color="auto"/>
      </w:divBdr>
    </w:div>
    <w:div w:id="2077119689">
      <w:bodyDiv w:val="1"/>
      <w:marLeft w:val="0"/>
      <w:marRight w:val="0"/>
      <w:marTop w:val="0"/>
      <w:marBottom w:val="0"/>
      <w:divBdr>
        <w:top w:val="none" w:sz="0" w:space="0" w:color="auto"/>
        <w:left w:val="none" w:sz="0" w:space="0" w:color="auto"/>
        <w:bottom w:val="none" w:sz="0" w:space="0" w:color="auto"/>
        <w:right w:val="none" w:sz="0" w:space="0" w:color="auto"/>
      </w:divBdr>
    </w:div>
    <w:div w:id="2094817623">
      <w:bodyDiv w:val="1"/>
      <w:marLeft w:val="0"/>
      <w:marRight w:val="0"/>
      <w:marTop w:val="0"/>
      <w:marBottom w:val="0"/>
      <w:divBdr>
        <w:top w:val="none" w:sz="0" w:space="0" w:color="auto"/>
        <w:left w:val="none" w:sz="0" w:space="0" w:color="auto"/>
        <w:bottom w:val="none" w:sz="0" w:space="0" w:color="auto"/>
        <w:right w:val="none" w:sz="0" w:space="0" w:color="auto"/>
      </w:divBdr>
    </w:div>
    <w:div w:id="211282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8FDD0EB65CC3478F3AFACBFECD8287" ma:contentTypeVersion="9" ma:contentTypeDescription="Create a new document." ma:contentTypeScope="" ma:versionID="6749d350bc10b10b49f03619723df178">
  <xsd:schema xmlns:xsd="http://www.w3.org/2001/XMLSchema" xmlns:xs="http://www.w3.org/2001/XMLSchema" xmlns:p="http://schemas.microsoft.com/office/2006/metadata/properties" xmlns:ns3="0169253d-7ae0-4ea0-82a7-0e461ba32614" xmlns:ns4="29599b76-201c-4a05-bfb3-852b02be6b4f" targetNamespace="http://schemas.microsoft.com/office/2006/metadata/properties" ma:root="true" ma:fieldsID="6b8c074c06fc28ef4cc0e5992d819edf" ns3:_="" ns4:_="">
    <xsd:import namespace="0169253d-7ae0-4ea0-82a7-0e461ba32614"/>
    <xsd:import namespace="29599b76-201c-4a05-bfb3-852b02be6b4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9253d-7ae0-4ea0-82a7-0e461ba32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599b76-201c-4a05-bfb3-852b02be6b4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Cho25</b:Tag>
    <b:SourceType>InternetSite</b:SourceType>
    <b:Guid>{8556D46F-A766-4287-878C-F1944C37CCAA}</b:Guid>
    <b:Author>
      <b:Author>
        <b:NameList>
          <b:Person>
            <b:Last>Chollet</b:Last>
          </b:Person>
        </b:NameList>
      </b:Author>
    </b:Author>
    <b:Title>Keras Documentation.</b:Title>
    <b:Year>2025</b:Year>
    <b:InternetSiteTitle>Keras</b:InternetSiteTitle>
    <b:URL>https://keras.io/</b:URL>
    <b:RefOrder>1</b:RefOrder>
  </b:Source>
  <b:Source>
    <b:Tag>Tom13</b:Tag>
    <b:SourceType>InternetSite</b:SourceType>
    <b:Guid>{BD5E4F7E-4F00-423F-94F0-C60A325D14C9}</b:Guid>
    <b:Author>
      <b:Author>
        <b:NameList>
          <b:Person>
            <b:Last>Mikolov</b:Last>
            <b:First>Tomas</b:First>
          </b:Person>
        </b:NameList>
      </b:Author>
    </b:Author>
    <b:Title>Distributed Representations of Words and Phrases and their Compositionality</b:Title>
    <b:InternetSiteTitle>Arxiv</b:InternetSiteTitle>
    <b:Year>2013</b:Year>
    <b:URL>https://arxiv.org/abs/1310.4546</b:URL>
    <b:RefOrder>2</b:RefOrder>
  </b:Source>
  <b:Source>
    <b:Tag>UCI18</b:Tag>
    <b:SourceType>InternetSite</b:SourceType>
    <b:Guid>{0C908C39-8E46-49BC-9BB9-DF7D039CBDB5}</b:Guid>
    <b:Author>
      <b:Author>
        <b:Corporate>UCI Machine Learning Repository</b:Corporate>
      </b:Author>
    </b:Author>
    <b:Title>SMS Spam Collection</b:Title>
    <b:InternetSiteTitle>UCI ICS Archive</b:InternetSiteTitle>
    <b:Year>2018</b:Year>
    <b:URL>https://archive.ics.uci.edu/dataset/228/sms+spam+collection</b:URL>
    <b:RefOrder>3</b:RefOrder>
  </b:Source>
  <b:Source>
    <b:Tag>Rad24</b:Tag>
    <b:SourceType>InternetSite</b:SourceType>
    <b:Guid>{D9658FCE-E335-4545-AE8D-16801B95EAB7}</b:Guid>
    <b:Author>
      <b:Author>
        <b:NameList>
          <b:Person>
            <b:Last>Řehůřek</b:Last>
            <b:First>Radim</b:First>
          </b:Person>
        </b:NameList>
      </b:Author>
    </b:Author>
    <b:Title>Gensim Topic Modeling for Humans</b:Title>
    <b:InternetSiteTitle>Radim Řehůřek</b:InternetSiteTitle>
    <b:Year>2024</b:Year>
    <b:URL>https://radimrehurek.com/gensim/auto_examples/index.html</b:URL>
    <b:RefOrder>4</b:RefOrder>
  </b:Source>
  <b:Source>
    <b:Tag>Gra25</b:Tag>
    <b:SourceType>InternetSite</b:SourceType>
    <b:Guid>{FFAB73CE-AC1D-4BCA-A30A-6C4BE1D6E123}</b:Guid>
    <b:Author>
      <b:Author>
        <b:Corporate>Gradio</b:Corporate>
      </b:Author>
    </b:Author>
    <b:Title>Gradio Documentation</b:Title>
    <b:InternetSiteTitle>Gradio</b:InternetSiteTitle>
    <b:Year>2025</b:Year>
    <b:URL>https://www.gradio.app/docs</b:URL>
    <b:RefOrder>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0169253d-7ae0-4ea0-82a7-0e461ba3261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F72460-FF21-40F6-9F1C-2461F423E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9253d-7ae0-4ea0-82a7-0e461ba32614"/>
    <ds:schemaRef ds:uri="29599b76-201c-4a05-bfb3-852b02be6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501E95-3E4E-4EEF-AF53-199B6B7CD2EA}">
  <ds:schemaRefs>
    <ds:schemaRef ds:uri="http://schemas.openxmlformats.org/officeDocument/2006/bibliography"/>
  </ds:schemaRefs>
</ds:datastoreItem>
</file>

<file path=customXml/itemProps3.xml><?xml version="1.0" encoding="utf-8"?>
<ds:datastoreItem xmlns:ds="http://schemas.openxmlformats.org/officeDocument/2006/customXml" ds:itemID="{F0CB2FB5-98CB-4F6E-B65B-9FF66DFD3B70}">
  <ds:schemaRefs>
    <ds:schemaRef ds:uri="http://www.w3.org/XML/1998/namespace"/>
    <ds:schemaRef ds:uri="29599b76-201c-4a05-bfb3-852b02be6b4f"/>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0169253d-7ae0-4ea0-82a7-0e461ba32614"/>
    <ds:schemaRef ds:uri="http://purl.org/dc/terms/"/>
  </ds:schemaRefs>
</ds:datastoreItem>
</file>

<file path=customXml/itemProps4.xml><?xml version="1.0" encoding="utf-8"?>
<ds:datastoreItem xmlns:ds="http://schemas.openxmlformats.org/officeDocument/2006/customXml" ds:itemID="{27A08212-5E6D-41DC-9249-43AD9A75CF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Bajgain, Aashan</dc:creator>
  <cp:keywords/>
  <dc:description/>
  <cp:lastModifiedBy>Bajgain, Aashan</cp:lastModifiedBy>
  <cp:revision>2</cp:revision>
  <cp:lastPrinted>2025-05-12T13:55:00Z</cp:lastPrinted>
  <dcterms:created xsi:type="dcterms:W3CDTF">2025-05-14T13:25:00Z</dcterms:created>
  <dcterms:modified xsi:type="dcterms:W3CDTF">2025-05-14T13:25:00Z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0x0101006D8FDD0EB65CC3478F3AFACBFECD8287</vt:lpwstr>
  </property>
</Properties>
</file>