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-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3495"/>
        <w:gridCol w:w="5280"/>
        <w:tblGridChange w:id="0">
          <w:tblGrid>
            <w:gridCol w:w="645"/>
            <w:gridCol w:w="3495"/>
            <w:gridCol w:w="5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भैरवाय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Bhairavaya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भूतनाथाय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Bhutanathaya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भूतात्मने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Bhutatmane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भूतभावनाय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Bhutabhavanaya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क्षेत्रज्ञाय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Kshetrajnaya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क्षेत्रपालाय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Kshetrapalaya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क्षेत्रदाय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Kshetradaya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क्षत्रियाय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Kshatriyaya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विराजे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Viraje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श्मशानवासिने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Shmashanavasine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मांसाशिने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Mansashine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खर्पराशिने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Kharparashine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स्मरान्तकाय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Smarantakaya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रक्तपाय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Raktapaya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पानपाय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Panapaya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सिद्धाय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Siddhaya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सिद्धिदाय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Siddhidaya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सिद्धिसेविताय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Siddhisevitaya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कङ्कालाय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Kankalaya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कालशमनाय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Kalashamanaya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कलाकाष्ठातनवे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Kalakashthatanave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कवये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Kavaye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त्रिनेत्राय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Trinetraya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बहुनेत्राय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Bahunetraya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पिङ्गललोचनाय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Pingalalochanaya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शूलपाणये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Shulapanaye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खड्गपाणये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Khadgapanaye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कङ्कालिने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Kankaline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धूम्रलोचनाय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Dhumralochanaya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अभीरवे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Abhirave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भैरवीनाथाय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Bhairavinathaya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भूतपाय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Bhutapaya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योगिनीपतये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Yoginipataye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धनदाय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Dhanadaya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धनहारिणे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Dhanaharine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36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धनवते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Dhanavate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प्रतिभानवते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Pratibhanavate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नागहाराय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Nagaharaya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नागकेशाय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Nagakeshaya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व्योमकेशाय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Vyomakeshaya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41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कपालभृते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Kapalabhrite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कालाय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Kalaya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कपालमालिने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Kapalamaline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44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कमनीयाय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Kamaniyaya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कलानिधये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Kalanidhaye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त्रिलोचनाय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Trilochanaya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47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ज्वलन्नेत्राय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Jvalannetraya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त्रिशिखिने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Trishikhine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49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त्रिलोकपाय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Trilokapaya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त्रिनेत्रतनयाय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Trinetratanayaya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51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डिम्भाय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Dimbhaya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52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शान्ताय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Shantaya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53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शान्तजनप्रियाय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Shantajanapriyaya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54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बटुकाय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Batukaya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55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बहुवेषाय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Bahuveshaya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56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खट्वाङ्गवरधारकाय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Om Khatvangavaradharakaya Namah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57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भूताध्यक्षाय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Bhutadhyakshaya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58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पशुपतये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Pashupataye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59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भिक्षुकाय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Bhikshukaya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परिचारकाय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Paricharakaya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61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धूर्ताय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Dhurtaya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62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दिगम्बराय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Digambaraya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63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शौरिणे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Shaurine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हरिणाय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Harinaya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पाण्डुलोचनाय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Pandulochanaya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66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प्रशान्ताय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Prashantaya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67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शान्तिदाय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Shantidaya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68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सिद्धाय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Siddhaya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69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शङ्करप्रियबान्धवाय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Shankarapriyabandhavaya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70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अष्टमूर्तये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Ashtamurtaye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71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निधीशाय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Nidhishaya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72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ज्ञानचक्षुषे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Jnanachakshushe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73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तपोमयाय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Tapomayaya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74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अष्टाधाराय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Ashtadharaya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षडाधाराय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Shadadharaya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76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सर्पयुक्ताय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Sarpayuktaya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77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शिखीसख्ये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Shikhisakhye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78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भूधराय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Bhudharaya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79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भूधराधीशाय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Bhudharadhishaya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80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भूपतये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Bhupataye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81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भूधरात्मजाय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Bhudharatmajaya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82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कङ्कालधारिणे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Kankaladharine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83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मुण्डिने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Mundine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84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नागयज्ञोपवीतकाय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Nagayajnopavitakaya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85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जृम्भणाय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Jrimbhanaya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86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मोहनाय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Mohanaya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87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स्तम्भिने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Stambhine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88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मारणाय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Maranaya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89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क्षोभणाय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Kshobhanaya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90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शुद्धाय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Shuddhaya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91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नीलाञ्जनप्रख्याय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Nilanjanaprakhyaya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92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दैत्यघ्ने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Daityaghne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93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मुण्डभूषिताय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Mundabhushitaya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94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बलिभुजे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Balibhuje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95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बलिभुङ्नाथाय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Balibhunnathaya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96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बालाय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Balaya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97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बालपराक्रमाय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Balaparakramaya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98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सर्वापत्तारणाय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Sarvapattaranaya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99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दुर्गाय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Durgaya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दुष्टभूतनिषेविताय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Dushtabhutanishevitaya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101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कामिने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Kamine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102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कलानिधये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Kalanidhaye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103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कान्ताय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Kantaya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104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कामिनीवशकृद्वशिने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Kaminivashakridvashine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105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सर्वसिद्धिप्रदाय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Sarvasiddhipradaya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106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वैद्याय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Vaidyaya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107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प्रभवे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Prabhave Namah।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108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ॐ विष्णवे नमः।</w:t>
            </w:r>
          </w:p>
        </w:tc>
        <w:tc>
          <w:tcPr>
            <w:tcBorders>
              <w:top w:color="9a9a9a" w:space="0" w:sz="4" w:val="single"/>
              <w:left w:color="9a9a9a" w:space="0" w:sz="4" w:val="single"/>
              <w:bottom w:color="9a9a9a" w:space="0" w:sz="4" w:val="single"/>
              <w:right w:color="9a9a9a" w:space="0" w:sz="4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28"/>
                <w:szCs w:val="28"/>
                <w:rtl w:val="0"/>
              </w:rPr>
              <w:t xml:space="preserve">Om Vishnave Namah।</w:t>
            </w:r>
          </w:p>
        </w:tc>
      </w:tr>
    </w:tbl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sz w:val="28"/>
          <w:szCs w:val="28"/>
          <w:rtl w:val="0"/>
        </w:rPr>
        <w:t xml:space="preserve">॥ इति श्रीरूद्रयामलतन्त्रे श्रीबटुकभैरवाष्टोत्तरशतनामावलिः सम्पूर्णा ॥</w:t>
      </w:r>
    </w:p>
    <w:p w:rsidR="00000000" w:rsidDel="00000000" w:rsidP="00000000" w:rsidRDefault="00000000" w:rsidRPr="00000000" w14:paraId="0000014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3"/>
          <w:szCs w:val="23"/>
          <w:highlight w:val="white"/>
          <w:rtl w:val="0"/>
        </w:rPr>
        <w:t xml:space="preserve">50 ॐ त्रिवृत्त-तनयाय नम:</w:t>
      </w:r>
    </w:p>
    <w:p w:rsidR="00000000" w:rsidDel="00000000" w:rsidP="00000000" w:rsidRDefault="00000000" w:rsidRPr="00000000" w14:paraId="0000014C">
      <w:pPr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3"/>
          <w:szCs w:val="23"/>
          <w:highlight w:val="white"/>
          <w:rtl w:val="0"/>
        </w:rPr>
        <w:t xml:space="preserve">68 ॐ  शुद्धाय नम:</w:t>
      </w:r>
    </w:p>
    <w:p w:rsidR="00000000" w:rsidDel="00000000" w:rsidP="00000000" w:rsidRDefault="00000000" w:rsidRPr="00000000" w14:paraId="0000014D">
      <w:pPr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https://www.wordzz.com/108-names-lord-bhairav/</w:t>
      </w:r>
    </w:p>
    <w:sectPr>
      <w:pgSz w:h="15840" w:w="12240" w:orient="portrait"/>
      <w:pgMar w:bottom="863.9999999999999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