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4D36E" w14:textId="77777777" w:rsidR="005C2F4A" w:rsidRDefault="005C2F4A">
      <w:pPr>
        <w:pStyle w:val="BodyText"/>
        <w:rPr>
          <w:rFonts w:ascii="Times New Roman"/>
          <w:sz w:val="20"/>
        </w:rPr>
      </w:pPr>
    </w:p>
    <w:p w14:paraId="1560100F" w14:textId="77777777" w:rsidR="005C2F4A" w:rsidRDefault="005C2F4A">
      <w:pPr>
        <w:pStyle w:val="BodyText"/>
        <w:rPr>
          <w:rFonts w:ascii="Times New Roman"/>
          <w:sz w:val="20"/>
        </w:rPr>
      </w:pPr>
    </w:p>
    <w:p w14:paraId="2154D4E9" w14:textId="77777777" w:rsidR="005C2F4A" w:rsidRDefault="005C2F4A">
      <w:pPr>
        <w:pStyle w:val="BodyText"/>
        <w:rPr>
          <w:rFonts w:ascii="Times New Roman"/>
          <w:sz w:val="20"/>
        </w:rPr>
      </w:pPr>
    </w:p>
    <w:p w14:paraId="4E78B0BB" w14:textId="77777777" w:rsidR="005C2F4A" w:rsidRDefault="005C2F4A">
      <w:pPr>
        <w:pStyle w:val="BodyText"/>
        <w:rPr>
          <w:rFonts w:ascii="Times New Roman"/>
          <w:sz w:val="20"/>
        </w:rPr>
      </w:pPr>
    </w:p>
    <w:p w14:paraId="0720D7B8" w14:textId="77777777" w:rsidR="005C2F4A" w:rsidRDefault="005C2F4A">
      <w:pPr>
        <w:pStyle w:val="BodyText"/>
        <w:rPr>
          <w:rFonts w:ascii="Times New Roman"/>
          <w:sz w:val="20"/>
        </w:rPr>
      </w:pPr>
    </w:p>
    <w:p w14:paraId="120062E5" w14:textId="77777777" w:rsidR="005C2F4A" w:rsidRDefault="005C2F4A">
      <w:pPr>
        <w:pStyle w:val="BodyText"/>
        <w:rPr>
          <w:rFonts w:ascii="Times New Roman"/>
          <w:sz w:val="20"/>
        </w:rPr>
      </w:pPr>
    </w:p>
    <w:p w14:paraId="33DEB5BF" w14:textId="77777777" w:rsidR="005C2F4A" w:rsidRDefault="005C2F4A">
      <w:pPr>
        <w:pStyle w:val="BodyText"/>
        <w:rPr>
          <w:rFonts w:ascii="Times New Roman"/>
          <w:sz w:val="20"/>
        </w:rPr>
      </w:pPr>
    </w:p>
    <w:p w14:paraId="01EF2FF7" w14:textId="77777777" w:rsidR="005C2F4A" w:rsidRDefault="005C2F4A">
      <w:pPr>
        <w:pStyle w:val="BodyText"/>
        <w:rPr>
          <w:rFonts w:ascii="Times New Roman"/>
          <w:sz w:val="20"/>
        </w:rPr>
      </w:pPr>
    </w:p>
    <w:p w14:paraId="500FC676" w14:textId="77777777" w:rsidR="005C2F4A" w:rsidRDefault="005C2F4A">
      <w:pPr>
        <w:pStyle w:val="BodyText"/>
        <w:rPr>
          <w:rFonts w:ascii="Times New Roman"/>
          <w:sz w:val="20"/>
        </w:rPr>
      </w:pPr>
    </w:p>
    <w:p w14:paraId="083D6B66" w14:textId="77777777" w:rsidR="005C2F4A" w:rsidRDefault="005C2F4A">
      <w:pPr>
        <w:pStyle w:val="BodyText"/>
        <w:rPr>
          <w:rFonts w:ascii="Times New Roman"/>
          <w:sz w:val="20"/>
        </w:rPr>
      </w:pPr>
    </w:p>
    <w:p w14:paraId="374DD9F5" w14:textId="77777777" w:rsidR="005C2F4A" w:rsidRDefault="005C2F4A">
      <w:pPr>
        <w:pStyle w:val="BodyText"/>
        <w:rPr>
          <w:rFonts w:ascii="Times New Roman"/>
          <w:sz w:val="20"/>
        </w:rPr>
      </w:pPr>
    </w:p>
    <w:p w14:paraId="40AF64CB" w14:textId="77777777" w:rsidR="005C2F4A" w:rsidRDefault="005C2F4A">
      <w:pPr>
        <w:pStyle w:val="BodyText"/>
        <w:spacing w:before="7"/>
        <w:rPr>
          <w:rFonts w:ascii="Times New Roman"/>
          <w:sz w:val="25"/>
        </w:rPr>
      </w:pPr>
    </w:p>
    <w:p w14:paraId="23BAA2F4" w14:textId="05789A31" w:rsidR="005C2F4A" w:rsidRDefault="00F340AB">
      <w:pPr>
        <w:spacing w:before="133"/>
        <w:ind w:left="1910" w:right="2148"/>
        <w:jc w:val="center"/>
        <w:rPr>
          <w:rFonts w:ascii="Arial"/>
          <w:b/>
          <w:sz w:val="42"/>
        </w:rPr>
      </w:pPr>
      <w:r>
        <w:rPr>
          <w:rFonts w:ascii="Arial"/>
          <w:b/>
          <w:w w:val="105"/>
          <w:sz w:val="42"/>
        </w:rPr>
        <w:t xml:space="preserve">CUSTOMER </w:t>
      </w:r>
    </w:p>
    <w:p w14:paraId="4A0A30FF" w14:textId="77777777" w:rsidR="005C2F4A" w:rsidRDefault="00000000">
      <w:pPr>
        <w:spacing w:before="273" w:line="374" w:lineRule="auto"/>
        <w:ind w:left="1910" w:right="2148"/>
        <w:jc w:val="center"/>
        <w:rPr>
          <w:rFonts w:ascii="Arial"/>
          <w:b/>
          <w:sz w:val="42"/>
        </w:rPr>
      </w:pPr>
      <w:r>
        <w:rPr>
          <w:rFonts w:ascii="Arial"/>
          <w:b/>
          <w:w w:val="105"/>
          <w:sz w:val="42"/>
        </w:rPr>
        <w:t>Red</w:t>
      </w:r>
      <w:r>
        <w:rPr>
          <w:rFonts w:ascii="Arial"/>
          <w:b/>
          <w:spacing w:val="-16"/>
          <w:w w:val="105"/>
          <w:sz w:val="42"/>
        </w:rPr>
        <w:t xml:space="preserve"> </w:t>
      </w:r>
      <w:r>
        <w:rPr>
          <w:rFonts w:ascii="Arial"/>
          <w:b/>
          <w:w w:val="105"/>
          <w:sz w:val="42"/>
        </w:rPr>
        <w:t>Hat</w:t>
      </w:r>
      <w:r>
        <w:rPr>
          <w:rFonts w:ascii="Arial"/>
          <w:b/>
          <w:spacing w:val="-15"/>
          <w:w w:val="105"/>
          <w:sz w:val="42"/>
        </w:rPr>
        <w:t xml:space="preserve"> </w:t>
      </w:r>
      <w:proofErr w:type="spellStart"/>
      <w:r>
        <w:rPr>
          <w:rFonts w:ascii="Arial"/>
          <w:b/>
          <w:w w:val="105"/>
          <w:sz w:val="42"/>
        </w:rPr>
        <w:t>Openshift</w:t>
      </w:r>
      <w:proofErr w:type="spellEnd"/>
      <w:r>
        <w:rPr>
          <w:rFonts w:ascii="Arial"/>
          <w:b/>
          <w:spacing w:val="-15"/>
          <w:w w:val="105"/>
          <w:sz w:val="42"/>
        </w:rPr>
        <w:t xml:space="preserve"> </w:t>
      </w:r>
      <w:r>
        <w:rPr>
          <w:rFonts w:ascii="Arial"/>
          <w:b/>
          <w:w w:val="105"/>
          <w:sz w:val="42"/>
        </w:rPr>
        <w:t>Platform</w:t>
      </w:r>
      <w:r>
        <w:rPr>
          <w:rFonts w:ascii="Arial"/>
          <w:b/>
          <w:spacing w:val="-15"/>
          <w:w w:val="105"/>
          <w:sz w:val="42"/>
        </w:rPr>
        <w:t xml:space="preserve"> </w:t>
      </w:r>
      <w:r>
        <w:rPr>
          <w:rFonts w:ascii="Arial"/>
          <w:b/>
          <w:w w:val="105"/>
          <w:sz w:val="42"/>
        </w:rPr>
        <w:t>4.14</w:t>
      </w:r>
      <w:r>
        <w:rPr>
          <w:rFonts w:ascii="Arial"/>
          <w:b/>
          <w:spacing w:val="-120"/>
          <w:w w:val="105"/>
          <w:sz w:val="42"/>
        </w:rPr>
        <w:t xml:space="preserve"> </w:t>
      </w:r>
      <w:r>
        <w:rPr>
          <w:rFonts w:ascii="Arial"/>
          <w:b/>
          <w:w w:val="110"/>
          <w:sz w:val="42"/>
        </w:rPr>
        <w:t>&amp;</w:t>
      </w:r>
    </w:p>
    <w:p w14:paraId="040695FC" w14:textId="77777777" w:rsidR="005C2F4A" w:rsidRDefault="00000000">
      <w:pPr>
        <w:spacing w:before="5"/>
        <w:ind w:left="1910" w:right="2148"/>
        <w:jc w:val="center"/>
        <w:rPr>
          <w:rFonts w:ascii="Arial"/>
          <w:b/>
          <w:sz w:val="42"/>
        </w:rPr>
      </w:pPr>
      <w:r>
        <w:rPr>
          <w:rFonts w:ascii="Arial"/>
          <w:b/>
          <w:spacing w:val="-1"/>
          <w:w w:val="105"/>
          <w:sz w:val="42"/>
        </w:rPr>
        <w:t>Red</w:t>
      </w:r>
      <w:r>
        <w:rPr>
          <w:rFonts w:ascii="Arial"/>
          <w:b/>
          <w:spacing w:val="-33"/>
          <w:w w:val="105"/>
          <w:sz w:val="42"/>
        </w:rPr>
        <w:t xml:space="preserve"> </w:t>
      </w:r>
      <w:r>
        <w:rPr>
          <w:rFonts w:ascii="Arial"/>
          <w:b/>
          <w:spacing w:val="-1"/>
          <w:w w:val="105"/>
          <w:sz w:val="42"/>
        </w:rPr>
        <w:t>Hat</w:t>
      </w:r>
      <w:r>
        <w:rPr>
          <w:rFonts w:ascii="Arial"/>
          <w:b/>
          <w:spacing w:val="-33"/>
          <w:w w:val="105"/>
          <w:sz w:val="42"/>
        </w:rPr>
        <w:t xml:space="preserve"> </w:t>
      </w:r>
      <w:proofErr w:type="spellStart"/>
      <w:r>
        <w:rPr>
          <w:rFonts w:ascii="Arial"/>
          <w:b/>
          <w:w w:val="105"/>
          <w:sz w:val="42"/>
        </w:rPr>
        <w:t>Ceph</w:t>
      </w:r>
      <w:proofErr w:type="spellEnd"/>
      <w:r>
        <w:rPr>
          <w:rFonts w:ascii="Arial"/>
          <w:b/>
          <w:spacing w:val="-33"/>
          <w:w w:val="105"/>
          <w:sz w:val="42"/>
        </w:rPr>
        <w:t xml:space="preserve"> </w:t>
      </w:r>
      <w:r>
        <w:rPr>
          <w:rFonts w:ascii="Arial"/>
          <w:b/>
          <w:w w:val="105"/>
          <w:sz w:val="42"/>
        </w:rPr>
        <w:t>Storage</w:t>
      </w:r>
    </w:p>
    <w:p w14:paraId="0BB494E1" w14:textId="77777777" w:rsidR="005C2F4A" w:rsidRDefault="005C2F4A">
      <w:pPr>
        <w:pStyle w:val="BodyText"/>
        <w:rPr>
          <w:rFonts w:ascii="Arial"/>
          <w:b/>
          <w:sz w:val="56"/>
        </w:rPr>
      </w:pPr>
    </w:p>
    <w:p w14:paraId="29C03549" w14:textId="77777777" w:rsidR="005C2F4A" w:rsidRDefault="005C2F4A">
      <w:pPr>
        <w:pStyle w:val="BodyText"/>
        <w:spacing w:before="9"/>
        <w:rPr>
          <w:rFonts w:ascii="Arial"/>
          <w:b/>
          <w:sz w:val="78"/>
        </w:rPr>
      </w:pPr>
    </w:p>
    <w:p w14:paraId="4DC8F82D" w14:textId="77777777" w:rsidR="005C2F4A" w:rsidRDefault="00000000">
      <w:pPr>
        <w:ind w:left="1449" w:right="1687"/>
        <w:jc w:val="center"/>
        <w:rPr>
          <w:rFonts w:ascii="Arial"/>
          <w:b/>
          <w:sz w:val="42"/>
        </w:rPr>
      </w:pPr>
      <w:r>
        <w:rPr>
          <w:rFonts w:ascii="Arial"/>
          <w:b/>
          <w:sz w:val="42"/>
        </w:rPr>
        <w:t>Low</w:t>
      </w:r>
      <w:r>
        <w:rPr>
          <w:rFonts w:ascii="Arial"/>
          <w:b/>
          <w:spacing w:val="17"/>
          <w:sz w:val="42"/>
        </w:rPr>
        <w:t xml:space="preserve"> </w:t>
      </w:r>
      <w:r>
        <w:rPr>
          <w:rFonts w:ascii="Arial"/>
          <w:b/>
          <w:sz w:val="42"/>
        </w:rPr>
        <w:t>Level</w:t>
      </w:r>
      <w:r>
        <w:rPr>
          <w:rFonts w:ascii="Arial"/>
          <w:b/>
          <w:spacing w:val="18"/>
          <w:sz w:val="42"/>
        </w:rPr>
        <w:t xml:space="preserve"> </w:t>
      </w:r>
      <w:r>
        <w:rPr>
          <w:rFonts w:ascii="Arial"/>
          <w:b/>
          <w:sz w:val="42"/>
        </w:rPr>
        <w:t>Solution</w:t>
      </w:r>
      <w:r>
        <w:rPr>
          <w:rFonts w:ascii="Arial"/>
          <w:b/>
          <w:spacing w:val="17"/>
          <w:sz w:val="42"/>
        </w:rPr>
        <w:t xml:space="preserve"> </w:t>
      </w:r>
      <w:r>
        <w:rPr>
          <w:rFonts w:ascii="Arial"/>
          <w:b/>
          <w:sz w:val="42"/>
        </w:rPr>
        <w:t>Design</w:t>
      </w:r>
      <w:r>
        <w:rPr>
          <w:rFonts w:ascii="Arial"/>
          <w:b/>
          <w:spacing w:val="18"/>
          <w:sz w:val="42"/>
        </w:rPr>
        <w:t xml:space="preserve"> </w:t>
      </w:r>
      <w:r>
        <w:rPr>
          <w:rFonts w:ascii="Arial"/>
          <w:b/>
          <w:sz w:val="42"/>
        </w:rPr>
        <w:t>Document</w:t>
      </w:r>
    </w:p>
    <w:p w14:paraId="31E5BB34" w14:textId="77777777" w:rsidR="005C2F4A" w:rsidRDefault="005C2F4A">
      <w:pPr>
        <w:jc w:val="center"/>
        <w:rPr>
          <w:rFonts w:ascii="Arial"/>
          <w:sz w:val="42"/>
        </w:rPr>
        <w:sectPr w:rsidR="005C2F4A">
          <w:headerReference w:type="default" r:id="rId7"/>
          <w:footerReference w:type="default" r:id="rId8"/>
          <w:type w:val="continuous"/>
          <w:pgSz w:w="12240" w:h="15840"/>
          <w:pgMar w:top="1980" w:right="620" w:bottom="1280" w:left="860" w:header="1470" w:footer="1089" w:gutter="0"/>
          <w:pgNumType w:start="1"/>
          <w:cols w:space="720"/>
        </w:sectPr>
      </w:pPr>
    </w:p>
    <w:p w14:paraId="60D36014" w14:textId="77777777" w:rsidR="005C2F4A" w:rsidRDefault="005C2F4A">
      <w:pPr>
        <w:pStyle w:val="BodyText"/>
        <w:rPr>
          <w:sz w:val="28"/>
        </w:rPr>
      </w:pPr>
      <w:bookmarkStart w:id="0" w:name="_TOC_250058"/>
      <w:bookmarkEnd w:id="0"/>
    </w:p>
    <w:p w14:paraId="2819C458" w14:textId="77777777" w:rsidR="005C2F4A" w:rsidRDefault="00000000">
      <w:pPr>
        <w:pStyle w:val="Heading2"/>
        <w:numPr>
          <w:ilvl w:val="1"/>
          <w:numId w:val="26"/>
        </w:numPr>
        <w:tabs>
          <w:tab w:val="left" w:pos="997"/>
        </w:tabs>
        <w:spacing w:before="235"/>
      </w:pPr>
      <w:bookmarkStart w:id="1" w:name="_TOC_250050"/>
      <w:bookmarkEnd w:id="1"/>
      <w:r>
        <w:t>Purpose</w:t>
      </w:r>
    </w:p>
    <w:p w14:paraId="7F8E3F14" w14:textId="77777777" w:rsidR="005C2F4A" w:rsidRDefault="005C2F4A">
      <w:pPr>
        <w:pStyle w:val="BodyText"/>
        <w:spacing w:before="8"/>
        <w:rPr>
          <w:sz w:val="44"/>
        </w:rPr>
      </w:pPr>
    </w:p>
    <w:p w14:paraId="0F16DDAD" w14:textId="283BC942" w:rsidR="005C2F4A" w:rsidRDefault="00000000">
      <w:pPr>
        <w:pStyle w:val="BodyText"/>
        <w:spacing w:line="321" w:lineRule="auto"/>
        <w:ind w:left="580" w:right="823"/>
        <w:jc w:val="both"/>
      </w:pPr>
      <w:r>
        <w:t>This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centrally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 xml:space="preserve">discussed during design workshop with the </w:t>
      </w:r>
      <w:r w:rsidR="00F340AB">
        <w:t xml:space="preserve">CUSTOMER </w:t>
      </w:r>
      <w:r>
        <w:t xml:space="preserve"> team </w:t>
      </w:r>
      <w:proofErr w:type="spellStart"/>
      <w:r>
        <w:t>w.r.t.</w:t>
      </w:r>
      <w:proofErr w:type="spellEnd"/>
      <w:r>
        <w:t xml:space="preserve"> deployment of RHOCP &amp;</w:t>
      </w:r>
      <w:r>
        <w:rPr>
          <w:spacing w:val="-56"/>
        </w:rPr>
        <w:t xml:space="preserve"> </w:t>
      </w:r>
      <w:r>
        <w:t>RHCS</w:t>
      </w:r>
      <w:r>
        <w:rPr>
          <w:spacing w:val="-9"/>
        </w:rPr>
        <w:t xml:space="preserve"> </w:t>
      </w:r>
      <w:r>
        <w:t>environments.</w:t>
      </w:r>
    </w:p>
    <w:p w14:paraId="7B42EF9D" w14:textId="77777777" w:rsidR="005C2F4A" w:rsidRDefault="005C2F4A">
      <w:pPr>
        <w:pStyle w:val="BodyText"/>
        <w:spacing w:before="10"/>
        <w:rPr>
          <w:sz w:val="29"/>
        </w:rPr>
      </w:pPr>
    </w:p>
    <w:p w14:paraId="51EF5BF6" w14:textId="77777777" w:rsidR="005C2F4A" w:rsidRDefault="00000000">
      <w:pPr>
        <w:pStyle w:val="BodyText"/>
        <w:spacing w:line="321" w:lineRule="auto"/>
        <w:ind w:left="580" w:right="826"/>
        <w:jc w:val="both"/>
      </w:pPr>
      <w:r>
        <w:rPr>
          <w:spacing w:val="-1"/>
          <w:w w:val="101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22"/>
        </w:rPr>
        <w:t xml:space="preserve"> </w:t>
      </w:r>
      <w:r>
        <w:rPr>
          <w:spacing w:val="-1"/>
          <w:w w:val="104"/>
        </w:rPr>
        <w:t>do</w:t>
      </w:r>
      <w:r>
        <w:rPr>
          <w:spacing w:val="-1"/>
          <w:w w:val="101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101"/>
        </w:rPr>
        <w:t>m</w:t>
      </w:r>
      <w:r>
        <w:rPr>
          <w:spacing w:val="-1"/>
        </w:rPr>
        <w:t>e</w:t>
      </w:r>
      <w:r>
        <w:rPr>
          <w:spacing w:val="-4"/>
          <w:w w:val="99"/>
        </w:rPr>
        <w:t>n</w:t>
      </w:r>
      <w:r>
        <w:rPr>
          <w:w w:val="136"/>
        </w:rPr>
        <w:t>t</w:t>
      </w:r>
      <w:r>
        <w:rPr>
          <w:spacing w:val="22"/>
        </w:rPr>
        <w:t xml:space="preserve"> </w:t>
      </w:r>
      <w:r>
        <w:rPr>
          <w:spacing w:val="-4"/>
          <w:w w:val="101"/>
        </w:rPr>
        <w:t>c</w:t>
      </w:r>
      <w:r>
        <w:rPr>
          <w:spacing w:val="-4"/>
          <w:w w:val="104"/>
        </w:rPr>
        <w:t>o</w:t>
      </w:r>
      <w:r>
        <w:rPr>
          <w:spacing w:val="-4"/>
        </w:rPr>
        <w:t>v</w:t>
      </w:r>
      <w:r>
        <w:rPr>
          <w:spacing w:val="-1"/>
        </w:rPr>
        <w:t>e</w:t>
      </w:r>
      <w:r>
        <w:rPr>
          <w:spacing w:val="-2"/>
          <w:w w:val="105"/>
        </w:rPr>
        <w:t>r</w:t>
      </w:r>
      <w:r>
        <w:rPr>
          <w:w w:val="90"/>
        </w:rPr>
        <w:t>s</w:t>
      </w:r>
      <w:r>
        <w:rPr>
          <w:spacing w:val="22"/>
        </w:rPr>
        <w:t xml:space="preserve"> </w:t>
      </w:r>
      <w:r>
        <w:rPr>
          <w:spacing w:val="-1"/>
          <w:w w:val="97"/>
        </w:rPr>
        <w:t>l</w:t>
      </w:r>
      <w:r>
        <w:rPr>
          <w:spacing w:val="-3"/>
          <w:w w:val="104"/>
        </w:rPr>
        <w:t>o</w:t>
      </w:r>
      <w:r>
        <w:rPr>
          <w:w w:val="96"/>
        </w:rPr>
        <w:t>w</w:t>
      </w:r>
      <w:r>
        <w:rPr>
          <w:spacing w:val="22"/>
        </w:rPr>
        <w:t xml:space="preserve"> </w:t>
      </w:r>
      <w:r>
        <w:rPr>
          <w:spacing w:val="-1"/>
          <w:w w:val="97"/>
        </w:rPr>
        <w:t>l</w:t>
      </w:r>
      <w:r>
        <w:rPr>
          <w:spacing w:val="-4"/>
        </w:rPr>
        <w:t>ev</w:t>
      </w:r>
      <w:r>
        <w:rPr>
          <w:spacing w:val="-1"/>
        </w:rPr>
        <w:t>e</w:t>
      </w:r>
      <w:r>
        <w:rPr>
          <w:w w:val="97"/>
        </w:rPr>
        <w:t>l</w:t>
      </w:r>
      <w:r>
        <w:rPr>
          <w:spacing w:val="22"/>
        </w:rPr>
        <w:t xml:space="preserve"> </w:t>
      </w:r>
      <w:r>
        <w:rPr>
          <w:spacing w:val="-1"/>
          <w:w w:val="104"/>
        </w:rPr>
        <w:t>d</w:t>
      </w:r>
      <w:r>
        <w:rPr>
          <w:spacing w:val="1"/>
        </w:rPr>
        <w:t>e</w:t>
      </w:r>
      <w:r>
        <w:rPr>
          <w:spacing w:val="-1"/>
          <w:w w:val="90"/>
        </w:rPr>
        <w:t>s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g</w:t>
      </w:r>
      <w:r>
        <w:rPr>
          <w:w w:val="99"/>
        </w:rPr>
        <w:t>n</w:t>
      </w:r>
      <w:r>
        <w:rPr>
          <w:spacing w:val="22"/>
        </w:rPr>
        <w:t xml:space="preserve"> </w:t>
      </w:r>
      <w:r>
        <w:rPr>
          <w:spacing w:val="-1"/>
          <w:w w:val="104"/>
        </w:rPr>
        <w:t>d</w:t>
      </w:r>
      <w:r>
        <w:rPr>
          <w:spacing w:val="-4"/>
        </w:rPr>
        <w:t>e</w:t>
      </w:r>
      <w:r>
        <w:rPr>
          <w:spacing w:val="-1"/>
          <w:w w:val="136"/>
        </w:rPr>
        <w:t>t</w:t>
      </w:r>
      <w:r>
        <w:rPr>
          <w:spacing w:val="-1"/>
          <w:w w:val="94"/>
        </w:rPr>
        <w:t>a</w:t>
      </w:r>
      <w:r>
        <w:rPr>
          <w:spacing w:val="-1"/>
          <w:w w:val="97"/>
        </w:rPr>
        <w:t>il</w:t>
      </w:r>
      <w:r>
        <w:rPr>
          <w:w w:val="90"/>
        </w:rPr>
        <w:t>s</w:t>
      </w:r>
      <w:r>
        <w:rPr>
          <w:spacing w:val="22"/>
        </w:rPr>
        <w:t xml:space="preserve"> </w:t>
      </w:r>
      <w:r>
        <w:rPr>
          <w:spacing w:val="-1"/>
          <w:w w:val="104"/>
        </w:rPr>
        <w:t>d</w:t>
      </w:r>
      <w:r>
        <w:rPr>
          <w:spacing w:val="1"/>
        </w:rPr>
        <w:t>e</w:t>
      </w:r>
      <w:r>
        <w:rPr>
          <w:spacing w:val="1"/>
          <w:w w:val="90"/>
        </w:rPr>
        <w:t>s</w:t>
      </w:r>
      <w:r>
        <w:rPr>
          <w:spacing w:val="-1"/>
          <w:w w:val="101"/>
        </w:rPr>
        <w:t>c</w:t>
      </w:r>
      <w:r>
        <w:rPr>
          <w:spacing w:val="-1"/>
          <w:w w:val="105"/>
        </w:rPr>
        <w:t>r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b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w w:val="104"/>
        </w:rPr>
        <w:t>g</w:t>
      </w:r>
      <w:r>
        <w:rPr>
          <w:spacing w:val="22"/>
        </w:rPr>
        <w:t xml:space="preserve"> </w:t>
      </w:r>
      <w:r>
        <w:rPr>
          <w:spacing w:val="-1"/>
          <w:w w:val="94"/>
        </w:rPr>
        <w:t>a</w:t>
      </w:r>
      <w:r>
        <w:rPr>
          <w:w w:val="99"/>
        </w:rPr>
        <w:t>n</w:t>
      </w:r>
      <w:r>
        <w:rPr>
          <w:spacing w:val="22"/>
        </w:rPr>
        <w:t xml:space="preserve"> </w:t>
      </w:r>
      <w:r>
        <w:rPr>
          <w:spacing w:val="-1"/>
          <w:w w:val="89"/>
        </w:rPr>
        <w:t>R</w:t>
      </w:r>
      <w:r>
        <w:rPr>
          <w:spacing w:val="-1"/>
          <w:w w:val="101"/>
        </w:rPr>
        <w:t>H</w:t>
      </w:r>
      <w:r>
        <w:rPr>
          <w:spacing w:val="-1"/>
          <w:w w:val="104"/>
        </w:rPr>
        <w:t>O</w:t>
      </w:r>
      <w:r>
        <w:rPr>
          <w:spacing w:val="-1"/>
        </w:rPr>
        <w:t>C</w:t>
      </w:r>
      <w:r>
        <w:rPr>
          <w:w w:val="98"/>
        </w:rPr>
        <w:t>P</w:t>
      </w:r>
      <w:r>
        <w:rPr>
          <w:spacing w:val="22"/>
        </w:rPr>
        <w:t xml:space="preserve"> </w:t>
      </w:r>
      <w:r>
        <w:rPr>
          <w:spacing w:val="-3"/>
          <w:w w:val="111"/>
        </w:rPr>
        <w:t>4</w:t>
      </w:r>
      <w:r>
        <w:rPr>
          <w:spacing w:val="-10"/>
          <w:w w:val="89"/>
        </w:rPr>
        <w:t>.</w:t>
      </w:r>
      <w:r>
        <w:rPr>
          <w:spacing w:val="-1"/>
          <w:w w:val="55"/>
        </w:rPr>
        <w:t>1</w:t>
      </w:r>
      <w:r>
        <w:rPr>
          <w:w w:val="111"/>
        </w:rPr>
        <w:t>4</w:t>
      </w:r>
      <w:r>
        <w:rPr>
          <w:spacing w:val="22"/>
        </w:rPr>
        <w:t xml:space="preserve"> </w:t>
      </w:r>
      <w:r>
        <w:t>&amp;</w:t>
      </w:r>
      <w:r>
        <w:rPr>
          <w:spacing w:val="22"/>
        </w:rPr>
        <w:t xml:space="preserve"> </w:t>
      </w:r>
      <w:r>
        <w:rPr>
          <w:spacing w:val="-1"/>
          <w:w w:val="89"/>
        </w:rPr>
        <w:t>R</w:t>
      </w:r>
      <w:r>
        <w:rPr>
          <w:spacing w:val="-1"/>
          <w:w w:val="101"/>
        </w:rPr>
        <w:t>H</w:t>
      </w:r>
      <w:r>
        <w:rPr>
          <w:spacing w:val="2"/>
        </w:rPr>
        <w:t>C</w:t>
      </w:r>
      <w:r>
        <w:rPr>
          <w:w w:val="93"/>
        </w:rPr>
        <w:t>S</w:t>
      </w:r>
      <w:r>
        <w:rPr>
          <w:spacing w:val="22"/>
        </w:rPr>
        <w:t xml:space="preserve"> </w:t>
      </w:r>
      <w:r>
        <w:rPr>
          <w:w w:val="111"/>
        </w:rPr>
        <w:t>6</w:t>
      </w:r>
      <w:r>
        <w:rPr>
          <w:spacing w:val="7"/>
        </w:rPr>
        <w:t xml:space="preserve"> </w:t>
      </w:r>
      <w:r>
        <w:rPr>
          <w:spacing w:val="-1"/>
          <w:w w:val="104"/>
        </w:rPr>
        <w:t>p</w:t>
      </w:r>
      <w:r>
        <w:rPr>
          <w:spacing w:val="-1"/>
          <w:w w:val="97"/>
        </w:rPr>
        <w:t>l</w:t>
      </w:r>
      <w:r>
        <w:rPr>
          <w:spacing w:val="-4"/>
          <w:w w:val="94"/>
        </w:rPr>
        <w:t>a</w:t>
      </w:r>
      <w:r>
        <w:rPr>
          <w:spacing w:val="2"/>
          <w:w w:val="136"/>
        </w:rPr>
        <w:t>t</w:t>
      </w:r>
      <w:r>
        <w:rPr>
          <w:spacing w:val="-5"/>
          <w:w w:val="133"/>
        </w:rPr>
        <w:t>f</w:t>
      </w:r>
      <w:r>
        <w:rPr>
          <w:spacing w:val="-1"/>
          <w:w w:val="104"/>
        </w:rPr>
        <w:t>o</w:t>
      </w:r>
      <w:r>
        <w:rPr>
          <w:spacing w:val="-1"/>
          <w:w w:val="105"/>
        </w:rPr>
        <w:t>r</w:t>
      </w:r>
      <w:r>
        <w:rPr>
          <w:w w:val="101"/>
        </w:rPr>
        <w:t xml:space="preserve">m </w:t>
      </w:r>
      <w:r>
        <w:t>design.</w:t>
      </w:r>
      <w:r>
        <w:rPr>
          <w:spacing w:val="-7"/>
        </w:rPr>
        <w:t xml:space="preserve"> </w:t>
      </w:r>
      <w:r>
        <w:t>Additionally,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guidelines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validation.</w:t>
      </w:r>
    </w:p>
    <w:p w14:paraId="66A7C4DB" w14:textId="77777777" w:rsidR="005C2F4A" w:rsidRDefault="005C2F4A">
      <w:pPr>
        <w:pStyle w:val="BodyText"/>
        <w:rPr>
          <w:sz w:val="28"/>
        </w:rPr>
      </w:pPr>
    </w:p>
    <w:p w14:paraId="4D37F341" w14:textId="77777777" w:rsidR="005C2F4A" w:rsidRDefault="00000000">
      <w:pPr>
        <w:pStyle w:val="Heading2"/>
        <w:numPr>
          <w:ilvl w:val="1"/>
          <w:numId w:val="26"/>
        </w:numPr>
        <w:tabs>
          <w:tab w:val="left" w:pos="1089"/>
        </w:tabs>
        <w:spacing w:before="230"/>
        <w:ind w:left="1088" w:hanging="509"/>
      </w:pPr>
      <w:bookmarkStart w:id="2" w:name="_TOC_250049"/>
      <w:bookmarkEnd w:id="2"/>
      <w:r>
        <w:t>Scope</w:t>
      </w:r>
    </w:p>
    <w:p w14:paraId="767BDB74" w14:textId="77777777" w:rsidR="005C2F4A" w:rsidRDefault="005C2F4A">
      <w:pPr>
        <w:pStyle w:val="BodyText"/>
        <w:spacing w:before="8"/>
        <w:rPr>
          <w:sz w:val="44"/>
        </w:rPr>
      </w:pPr>
    </w:p>
    <w:p w14:paraId="089EDEFD" w14:textId="77777777" w:rsidR="005C2F4A" w:rsidRDefault="00000000">
      <w:pPr>
        <w:pStyle w:val="BodyText"/>
        <w:spacing w:line="321" w:lineRule="auto"/>
        <w:ind w:left="580" w:right="819"/>
        <w:jc w:val="both"/>
      </w:pPr>
      <w:r>
        <w:rPr>
          <w:w w:val="105"/>
        </w:rPr>
        <w:t xml:space="preserve">The scope of this document is to describe the </w:t>
      </w:r>
      <w:proofErr w:type="gramStart"/>
      <w:r>
        <w:rPr>
          <w:w w:val="105"/>
        </w:rPr>
        <w:t>low level</w:t>
      </w:r>
      <w:proofErr w:type="gramEnd"/>
      <w:r>
        <w:rPr>
          <w:w w:val="105"/>
        </w:rPr>
        <w:t xml:space="preserve"> design that Red Hat can offer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support by leveraging the Features provided by Red Hat </w:t>
      </w:r>
      <w:proofErr w:type="spellStart"/>
      <w:r>
        <w:rPr>
          <w:w w:val="105"/>
        </w:rPr>
        <w:t>Openshift</w:t>
      </w:r>
      <w:proofErr w:type="spellEnd"/>
      <w:r>
        <w:rPr>
          <w:w w:val="105"/>
        </w:rPr>
        <w:t xml:space="preserve"> Container Platform</w:t>
      </w:r>
      <w:r>
        <w:rPr>
          <w:spacing w:val="1"/>
          <w:w w:val="105"/>
        </w:rPr>
        <w:t xml:space="preserve"> </w:t>
      </w:r>
      <w:r>
        <w:rPr>
          <w:w w:val="105"/>
        </w:rPr>
        <w:t>(RHOCP)</w:t>
      </w:r>
      <w:r>
        <w:rPr>
          <w:spacing w:val="-13"/>
          <w:w w:val="105"/>
        </w:rPr>
        <w:t xml:space="preserve"> </w:t>
      </w:r>
      <w:r>
        <w:rPr>
          <w:w w:val="105"/>
        </w:rPr>
        <w:t>&amp;</w:t>
      </w:r>
      <w:r>
        <w:rPr>
          <w:spacing w:val="-13"/>
          <w:w w:val="105"/>
        </w:rPr>
        <w:t xml:space="preserve"> </w:t>
      </w:r>
      <w:r>
        <w:rPr>
          <w:w w:val="105"/>
        </w:rPr>
        <w:t>Red</w:t>
      </w:r>
      <w:r>
        <w:rPr>
          <w:spacing w:val="-13"/>
          <w:w w:val="105"/>
        </w:rPr>
        <w:t xml:space="preserve"> </w:t>
      </w:r>
      <w:r>
        <w:rPr>
          <w:w w:val="105"/>
        </w:rPr>
        <w:t>Hat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Ceph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Storage</w:t>
      </w:r>
      <w:r>
        <w:rPr>
          <w:spacing w:val="-13"/>
          <w:w w:val="105"/>
        </w:rPr>
        <w:t xml:space="preserve"> </w:t>
      </w:r>
      <w:r>
        <w:rPr>
          <w:w w:val="105"/>
        </w:rPr>
        <w:t>(RHCS).</w:t>
      </w:r>
    </w:p>
    <w:p w14:paraId="51DD4E53" w14:textId="77777777" w:rsidR="005C2F4A" w:rsidRDefault="005C2F4A">
      <w:pPr>
        <w:pStyle w:val="BodyText"/>
        <w:spacing w:before="9"/>
        <w:rPr>
          <w:sz w:val="29"/>
        </w:rPr>
      </w:pPr>
    </w:p>
    <w:p w14:paraId="3212ABC2" w14:textId="0035073F" w:rsidR="005C2F4A" w:rsidRDefault="00000000">
      <w:pPr>
        <w:pStyle w:val="BodyText"/>
        <w:spacing w:line="321" w:lineRule="auto"/>
        <w:ind w:left="580" w:right="832"/>
        <w:jc w:val="both"/>
      </w:pPr>
      <w:r>
        <w:rPr>
          <w:spacing w:val="-1"/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LLD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Solution</w:t>
      </w:r>
      <w:r>
        <w:rPr>
          <w:spacing w:val="-5"/>
          <w:w w:val="105"/>
        </w:rPr>
        <w:t xml:space="preserve"> </w:t>
      </w:r>
      <w:r>
        <w:rPr>
          <w:w w:val="105"/>
        </w:rPr>
        <w:t>Design</w:t>
      </w:r>
      <w:r>
        <w:rPr>
          <w:spacing w:val="-4"/>
          <w:w w:val="105"/>
        </w:rPr>
        <w:t xml:space="preserve"> </w:t>
      </w:r>
      <w:r>
        <w:rPr>
          <w:w w:val="105"/>
        </w:rPr>
        <w:t>document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result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design</w:t>
      </w:r>
      <w:r>
        <w:rPr>
          <w:spacing w:val="-16"/>
          <w:w w:val="105"/>
        </w:rPr>
        <w:t xml:space="preserve"> </w:t>
      </w:r>
      <w:r>
        <w:rPr>
          <w:w w:val="105"/>
        </w:rPr>
        <w:t>workshop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should</w:t>
      </w:r>
      <w:r>
        <w:rPr>
          <w:spacing w:val="-15"/>
          <w:w w:val="105"/>
        </w:rPr>
        <w:t xml:space="preserve"> </w:t>
      </w:r>
      <w:r>
        <w:rPr>
          <w:w w:val="105"/>
        </w:rPr>
        <w:t>cover</w:t>
      </w:r>
      <w:r>
        <w:rPr>
          <w:spacing w:val="-15"/>
          <w:w w:val="105"/>
        </w:rPr>
        <w:t xml:space="preserve"> </w:t>
      </w:r>
      <w:r>
        <w:rPr>
          <w:w w:val="105"/>
        </w:rPr>
        <w:t>all</w:t>
      </w:r>
      <w:r>
        <w:rPr>
          <w:spacing w:val="-59"/>
          <w:w w:val="105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 w:rsidR="00F340AB">
        <w:t xml:space="preserve">CUSTOMER 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put</w:t>
      </w:r>
      <w:r>
        <w:rPr>
          <w:spacing w:val="-7"/>
        </w:rPr>
        <w:t xml:space="preserve"> </w:t>
      </w:r>
      <w:r>
        <w:t>forward</w:t>
      </w:r>
      <w:r>
        <w:rPr>
          <w:spacing w:val="-7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workshop.</w:t>
      </w:r>
    </w:p>
    <w:p w14:paraId="1153F0A5" w14:textId="77777777" w:rsidR="005C2F4A" w:rsidRDefault="005C2F4A">
      <w:pPr>
        <w:spacing w:line="321" w:lineRule="auto"/>
        <w:jc w:val="both"/>
        <w:sectPr w:rsidR="005C2F4A">
          <w:pgSz w:w="12240" w:h="15840"/>
          <w:pgMar w:top="1980" w:right="620" w:bottom="1360" w:left="860" w:header="1470" w:footer="1089" w:gutter="0"/>
          <w:cols w:space="720"/>
        </w:sectPr>
      </w:pPr>
    </w:p>
    <w:p w14:paraId="5C43A223" w14:textId="77777777" w:rsidR="005C2F4A" w:rsidRDefault="00000000">
      <w:pPr>
        <w:pStyle w:val="Heading2"/>
        <w:numPr>
          <w:ilvl w:val="1"/>
          <w:numId w:val="26"/>
        </w:numPr>
        <w:tabs>
          <w:tab w:val="left" w:pos="1091"/>
        </w:tabs>
        <w:ind w:left="1090" w:hanging="511"/>
      </w:pPr>
      <w:bookmarkStart w:id="3" w:name="_TOC_250048"/>
      <w:r>
        <w:rPr>
          <w:w w:val="105"/>
        </w:rPr>
        <w:lastRenderedPageBreak/>
        <w:t>Out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bookmarkEnd w:id="3"/>
      <w:r>
        <w:rPr>
          <w:w w:val="105"/>
        </w:rPr>
        <w:t>Scope</w:t>
      </w:r>
    </w:p>
    <w:p w14:paraId="29AFFB66" w14:textId="77777777" w:rsidR="005C2F4A" w:rsidRDefault="005C2F4A">
      <w:pPr>
        <w:pStyle w:val="BodyText"/>
        <w:spacing w:before="8"/>
        <w:rPr>
          <w:sz w:val="44"/>
        </w:rPr>
      </w:pPr>
    </w:p>
    <w:p w14:paraId="5F4C33FF" w14:textId="77777777" w:rsidR="005C2F4A" w:rsidRDefault="00000000">
      <w:pPr>
        <w:pStyle w:val="BodyText"/>
        <w:spacing w:line="321" w:lineRule="auto"/>
        <w:ind w:left="580" w:right="827"/>
        <w:jc w:val="both"/>
      </w:pPr>
      <w:r>
        <w:t>This LLD document limits the discussions and recommendations only to Red Hat Components</w:t>
      </w:r>
      <w:r>
        <w:rPr>
          <w:spacing w:val="1"/>
        </w:rPr>
        <w:t xml:space="preserve"> </w:t>
      </w:r>
      <w:r>
        <w:t>involved for RHOCP &amp; RHCS Clusters. Anything not explicitly listed as in-scope is deemed to be</w:t>
      </w:r>
      <w:r>
        <w:rPr>
          <w:spacing w:val="-56"/>
        </w:rPr>
        <w:t xml:space="preserve"> </w:t>
      </w:r>
      <w:r>
        <w:rPr>
          <w:w w:val="105"/>
        </w:rPr>
        <w:t>out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scope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design</w:t>
      </w:r>
      <w:r>
        <w:rPr>
          <w:spacing w:val="-11"/>
          <w:w w:val="105"/>
        </w:rPr>
        <w:t xml:space="preserve"> </w:t>
      </w:r>
      <w:r>
        <w:rPr>
          <w:w w:val="105"/>
        </w:rPr>
        <w:t>document.</w:t>
      </w:r>
    </w:p>
    <w:p w14:paraId="0973A378" w14:textId="77777777" w:rsidR="005C2F4A" w:rsidRDefault="005C2F4A">
      <w:pPr>
        <w:pStyle w:val="BodyText"/>
        <w:rPr>
          <w:sz w:val="28"/>
        </w:rPr>
      </w:pPr>
    </w:p>
    <w:p w14:paraId="7B44967B" w14:textId="77777777" w:rsidR="005C2F4A" w:rsidRDefault="005C2F4A">
      <w:pPr>
        <w:sectPr w:rsidR="005C2F4A">
          <w:pgSz w:w="12240" w:h="15840"/>
          <w:pgMar w:top="1980" w:right="620" w:bottom="1280" w:left="860" w:header="1470" w:footer="1089" w:gutter="0"/>
          <w:cols w:space="720"/>
        </w:sectPr>
      </w:pPr>
      <w:bookmarkStart w:id="4" w:name="_TOC_250047"/>
      <w:bookmarkEnd w:id="4"/>
    </w:p>
    <w:p w14:paraId="114DDC8E" w14:textId="77777777" w:rsidR="005C2F4A" w:rsidRDefault="00000000">
      <w:pPr>
        <w:pStyle w:val="Heading1"/>
        <w:numPr>
          <w:ilvl w:val="0"/>
          <w:numId w:val="26"/>
        </w:numPr>
        <w:tabs>
          <w:tab w:val="left" w:pos="993"/>
        </w:tabs>
        <w:ind w:left="992" w:hanging="413"/>
      </w:pPr>
      <w:bookmarkStart w:id="5" w:name="_TOC_250045"/>
      <w:r>
        <w:rPr>
          <w:spacing w:val="-3"/>
        </w:rPr>
        <w:lastRenderedPageBreak/>
        <w:t>Design</w:t>
      </w:r>
      <w:r>
        <w:rPr>
          <w:spacing w:val="-19"/>
        </w:rPr>
        <w:t xml:space="preserve"> </w:t>
      </w:r>
      <w:bookmarkEnd w:id="5"/>
      <w:r>
        <w:rPr>
          <w:spacing w:val="-3"/>
        </w:rPr>
        <w:t>Workshop</w:t>
      </w:r>
    </w:p>
    <w:p w14:paraId="7312EE67" w14:textId="41DE7065" w:rsidR="005C2F4A" w:rsidRDefault="00000000">
      <w:pPr>
        <w:pStyle w:val="BodyText"/>
        <w:spacing w:before="179" w:line="321" w:lineRule="auto"/>
        <w:ind w:left="580" w:right="822"/>
        <w:jc w:val="both"/>
      </w:pPr>
      <w:r>
        <w:t xml:space="preserve">An RHOCP &amp; RHCS architecture &amp; design workshop was conducted for </w:t>
      </w:r>
      <w:r w:rsidR="00F340AB">
        <w:t xml:space="preserve">CUSTOMER </w:t>
      </w:r>
      <w:r>
        <w:t>. This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RHOCP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 xml:space="preserve">RHCS high level architectural components, </w:t>
      </w:r>
      <w:proofErr w:type="gramStart"/>
      <w:r>
        <w:t>Its</w:t>
      </w:r>
      <w:proofErr w:type="gramEnd"/>
      <w:r>
        <w:rPr>
          <w:spacing w:val="1"/>
        </w:rPr>
        <w:t xml:space="preserve"> </w:t>
      </w:r>
      <w:r>
        <w:t>applications and all other needed details required to deploy the cluster including the open items,</w:t>
      </w:r>
      <w:r>
        <w:rPr>
          <w:spacing w:val="-56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expectations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Customer.</w:t>
      </w:r>
    </w:p>
    <w:p w14:paraId="3850D5D0" w14:textId="77777777" w:rsidR="005C2F4A" w:rsidRDefault="005C2F4A">
      <w:pPr>
        <w:pStyle w:val="BodyText"/>
        <w:spacing w:before="10"/>
        <w:rPr>
          <w:sz w:val="29"/>
        </w:rPr>
      </w:pPr>
    </w:p>
    <w:p w14:paraId="102751B9" w14:textId="77777777" w:rsidR="005C2F4A" w:rsidRDefault="00000000">
      <w:pPr>
        <w:pStyle w:val="BodyText"/>
        <w:spacing w:before="1" w:line="321" w:lineRule="auto"/>
        <w:ind w:left="580" w:right="819"/>
        <w:jc w:val="both"/>
      </w:pPr>
      <w:r>
        <w:rPr>
          <w:spacing w:val="-1"/>
          <w:w w:val="91"/>
        </w:rPr>
        <w:t>I</w:t>
      </w:r>
      <w:r>
        <w:rPr>
          <w:w w:val="99"/>
        </w:rPr>
        <w:t>n</w:t>
      </w:r>
      <w:r>
        <w:rPr>
          <w:spacing w:val="22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22"/>
        </w:rPr>
        <w:t xml:space="preserve"> </w:t>
      </w:r>
      <w:r>
        <w:rPr>
          <w:spacing w:val="-3"/>
          <w:w w:val="96"/>
        </w:rPr>
        <w:t>w</w:t>
      </w:r>
      <w:r>
        <w:rPr>
          <w:spacing w:val="-1"/>
          <w:w w:val="104"/>
        </w:rPr>
        <w:t>o</w:t>
      </w:r>
      <w:r>
        <w:rPr>
          <w:spacing w:val="-1"/>
          <w:w w:val="105"/>
        </w:rPr>
        <w:t>r</w:t>
      </w:r>
      <w:r>
        <w:rPr>
          <w:spacing w:val="-3"/>
          <w:w w:val="97"/>
        </w:rPr>
        <w:t>k</w:t>
      </w:r>
      <w:r>
        <w:rPr>
          <w:spacing w:val="-1"/>
          <w:w w:val="90"/>
        </w:rPr>
        <w:t>s</w:t>
      </w:r>
      <w:r>
        <w:rPr>
          <w:spacing w:val="-1"/>
          <w:w w:val="99"/>
        </w:rPr>
        <w:t>h</w:t>
      </w:r>
      <w:r>
        <w:rPr>
          <w:spacing w:val="-1"/>
          <w:w w:val="104"/>
        </w:rPr>
        <w:t>o</w:t>
      </w:r>
      <w:r>
        <w:rPr>
          <w:w w:val="104"/>
        </w:rPr>
        <w:t>p</w:t>
      </w:r>
      <w:r>
        <w:rPr>
          <w:spacing w:val="22"/>
        </w:rPr>
        <w:t xml:space="preserve"> </w:t>
      </w:r>
      <w:r>
        <w:rPr>
          <w:spacing w:val="1"/>
          <w:w w:val="90"/>
        </w:rPr>
        <w:t>s</w:t>
      </w:r>
      <w:r>
        <w:rPr>
          <w:spacing w:val="1"/>
        </w:rPr>
        <w:t>e</w:t>
      </w:r>
      <w:r>
        <w:rPr>
          <w:spacing w:val="-1"/>
          <w:w w:val="90"/>
        </w:rPr>
        <w:t>ss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w w:val="89"/>
        </w:rPr>
        <w:t>,</w:t>
      </w:r>
      <w:r>
        <w:rPr>
          <w:spacing w:val="22"/>
        </w:rPr>
        <w:t xml:space="preserve"> </w:t>
      </w:r>
      <w:r>
        <w:rPr>
          <w:spacing w:val="-1"/>
          <w:w w:val="97"/>
        </w:rPr>
        <w:t>i</w:t>
      </w:r>
      <w:r>
        <w:rPr>
          <w:spacing w:val="3"/>
          <w:w w:val="136"/>
        </w:rPr>
        <w:t>t</w:t>
      </w:r>
      <w:r>
        <w:rPr>
          <w:spacing w:val="-8"/>
          <w:w w:val="112"/>
        </w:rPr>
        <w:t>’</w:t>
      </w:r>
      <w:r>
        <w:rPr>
          <w:w w:val="90"/>
        </w:rPr>
        <w:t>s</w:t>
      </w:r>
      <w:r>
        <w:rPr>
          <w:spacing w:val="22"/>
        </w:rPr>
        <w:t xml:space="preserve"> </w:t>
      </w:r>
      <w:r>
        <w:rPr>
          <w:spacing w:val="-1"/>
          <w:w w:val="104"/>
        </w:rPr>
        <w:t>b</w:t>
      </w:r>
      <w:r>
        <w:rPr>
          <w:spacing w:val="-1"/>
        </w:rPr>
        <w:t>ee</w:t>
      </w:r>
      <w:r>
        <w:rPr>
          <w:w w:val="99"/>
        </w:rPr>
        <w:t>n</w:t>
      </w:r>
      <w:r>
        <w:rPr>
          <w:spacing w:val="22"/>
        </w:rPr>
        <w:t xml:space="preserve"> </w:t>
      </w:r>
      <w:r>
        <w:rPr>
          <w:spacing w:val="-1"/>
          <w:w w:val="104"/>
        </w:rPr>
        <w:t>d</w:t>
      </w:r>
      <w:r>
        <w:rPr>
          <w:spacing w:val="-1"/>
        </w:rPr>
        <w:t>e</w:t>
      </w:r>
      <w:r>
        <w:rPr>
          <w:spacing w:val="-1"/>
          <w:w w:val="101"/>
        </w:rPr>
        <w:t>c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d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22"/>
        </w:rPr>
        <w:t xml:space="preserve"> </w:t>
      </w:r>
      <w:r>
        <w:rPr>
          <w:spacing w:val="-3"/>
          <w:w w:val="136"/>
        </w:rPr>
        <w:t>t</w:t>
      </w:r>
      <w:r>
        <w:rPr>
          <w:w w:val="104"/>
        </w:rPr>
        <w:t>o</w:t>
      </w:r>
      <w:r>
        <w:rPr>
          <w:spacing w:val="22"/>
        </w:rPr>
        <w:t xml:space="preserve"> </w:t>
      </w:r>
      <w:r>
        <w:rPr>
          <w:spacing w:val="-1"/>
          <w:w w:val="104"/>
        </w:rPr>
        <w:t>g</w:t>
      </w:r>
      <w:r>
        <w:rPr>
          <w:w w:val="104"/>
        </w:rPr>
        <w:t>o</w:t>
      </w:r>
      <w:r>
        <w:rPr>
          <w:spacing w:val="22"/>
        </w:rPr>
        <w:t xml:space="preserve"> </w:t>
      </w:r>
      <w:r>
        <w:rPr>
          <w:spacing w:val="-1"/>
          <w:w w:val="94"/>
        </w:rPr>
        <w:t>a</w:t>
      </w:r>
      <w:r>
        <w:rPr>
          <w:spacing w:val="-1"/>
          <w:w w:val="99"/>
        </w:rPr>
        <w:t>h</w:t>
      </w:r>
      <w:r>
        <w:rPr>
          <w:spacing w:val="-3"/>
        </w:rPr>
        <w:t>e</w:t>
      </w:r>
      <w:r>
        <w:rPr>
          <w:spacing w:val="-1"/>
          <w:w w:val="94"/>
        </w:rPr>
        <w:t>a</w:t>
      </w:r>
      <w:r>
        <w:rPr>
          <w:w w:val="104"/>
        </w:rPr>
        <w:t>d</w:t>
      </w:r>
      <w:r>
        <w:rPr>
          <w:spacing w:val="22"/>
        </w:rPr>
        <w:t xml:space="preserve"> </w:t>
      </w:r>
      <w:r>
        <w:rPr>
          <w:spacing w:val="-1"/>
          <w:w w:val="96"/>
        </w:rPr>
        <w:t>w</w:t>
      </w:r>
      <w:r>
        <w:rPr>
          <w:spacing w:val="-1"/>
          <w:w w:val="97"/>
        </w:rPr>
        <w:t>i</w:t>
      </w:r>
      <w:r>
        <w:rPr>
          <w:spacing w:val="-1"/>
          <w:w w:val="136"/>
        </w:rPr>
        <w:t>t</w:t>
      </w:r>
      <w:r>
        <w:rPr>
          <w:w w:val="99"/>
        </w:rPr>
        <w:t>h</w:t>
      </w:r>
      <w:r>
        <w:rPr>
          <w:spacing w:val="22"/>
        </w:rPr>
        <w:t xml:space="preserve"> </w:t>
      </w:r>
      <w:r>
        <w:rPr>
          <w:spacing w:val="-1"/>
          <w:w w:val="104"/>
        </w:rPr>
        <w:t>O</w:t>
      </w:r>
      <w:r>
        <w:rPr>
          <w:spacing w:val="-1"/>
        </w:rPr>
        <w:t>C</w:t>
      </w:r>
      <w:r>
        <w:rPr>
          <w:w w:val="98"/>
        </w:rPr>
        <w:t>P</w:t>
      </w:r>
      <w:r>
        <w:rPr>
          <w:spacing w:val="22"/>
        </w:rPr>
        <w:t xml:space="preserve"> </w:t>
      </w:r>
      <w:r>
        <w:rPr>
          <w:spacing w:val="-3"/>
          <w:w w:val="111"/>
        </w:rPr>
        <w:t>4</w:t>
      </w:r>
      <w:r>
        <w:rPr>
          <w:spacing w:val="-10"/>
          <w:w w:val="89"/>
        </w:rPr>
        <w:t>.</w:t>
      </w:r>
      <w:r>
        <w:rPr>
          <w:spacing w:val="-1"/>
          <w:w w:val="55"/>
        </w:rPr>
        <w:t>1</w:t>
      </w:r>
      <w:r>
        <w:rPr>
          <w:w w:val="111"/>
        </w:rPr>
        <w:t>4</w:t>
      </w:r>
      <w:r>
        <w:rPr>
          <w:spacing w:val="22"/>
        </w:rPr>
        <w:t xml:space="preserve"> </w:t>
      </w:r>
      <w:r>
        <w:rPr>
          <w:spacing w:val="-1"/>
          <w:w w:val="104"/>
        </w:rPr>
        <w:t>d</w:t>
      </w:r>
      <w:r>
        <w:rPr>
          <w:spacing w:val="-1"/>
        </w:rPr>
        <w:t>e</w:t>
      </w:r>
      <w:r>
        <w:rPr>
          <w:spacing w:val="-1"/>
          <w:w w:val="104"/>
        </w:rPr>
        <w:t>p</w:t>
      </w:r>
      <w:r>
        <w:rPr>
          <w:spacing w:val="-1"/>
          <w:w w:val="97"/>
        </w:rPr>
        <w:t>l</w:t>
      </w:r>
      <w:r>
        <w:rPr>
          <w:spacing w:val="-4"/>
          <w:w w:val="104"/>
        </w:rPr>
        <w:t>o</w:t>
      </w:r>
      <w:r>
        <w:rPr>
          <w:spacing w:val="-1"/>
          <w:w w:val="99"/>
        </w:rPr>
        <w:t>y</w:t>
      </w:r>
      <w:r>
        <w:rPr>
          <w:spacing w:val="-1"/>
          <w:w w:val="101"/>
        </w:rPr>
        <w:t>m</w:t>
      </w:r>
      <w:r>
        <w:rPr>
          <w:spacing w:val="-1"/>
        </w:rPr>
        <w:t>e</w:t>
      </w:r>
      <w:r>
        <w:rPr>
          <w:spacing w:val="-4"/>
          <w:w w:val="99"/>
        </w:rPr>
        <w:t>n</w:t>
      </w:r>
      <w:r>
        <w:rPr>
          <w:w w:val="136"/>
        </w:rPr>
        <w:t>t</w:t>
      </w:r>
      <w:r>
        <w:rPr>
          <w:spacing w:val="7"/>
        </w:rPr>
        <w:t xml:space="preserve"> </w:t>
      </w:r>
      <w:r>
        <w:rPr>
          <w:spacing w:val="-1"/>
          <w:w w:val="99"/>
        </w:rPr>
        <w:t>u</w:t>
      </w:r>
      <w:r>
        <w:rPr>
          <w:spacing w:val="-1"/>
          <w:w w:val="90"/>
        </w:rPr>
        <w:t>s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w w:val="104"/>
        </w:rPr>
        <w:t>g</w:t>
      </w:r>
      <w:r>
        <w:rPr>
          <w:spacing w:val="7"/>
        </w:rPr>
        <w:t xml:space="preserve"> </w:t>
      </w:r>
      <w:r>
        <w:rPr>
          <w:spacing w:val="-1"/>
          <w:w w:val="98"/>
        </w:rPr>
        <w:t>UP</w:t>
      </w:r>
      <w:r>
        <w:rPr>
          <w:w w:val="91"/>
        </w:rPr>
        <w:t xml:space="preserve">I </w:t>
      </w:r>
      <w:r>
        <w:rPr>
          <w:spacing w:val="-1"/>
          <w:w w:val="105"/>
        </w:rPr>
        <w:t>(User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Provisioned</w:t>
      </w:r>
      <w:r>
        <w:rPr>
          <w:spacing w:val="-9"/>
          <w:w w:val="105"/>
        </w:rPr>
        <w:t xml:space="preserve"> </w:t>
      </w:r>
      <w:r>
        <w:rPr>
          <w:w w:val="105"/>
        </w:rPr>
        <w:t>Installation)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Connected</w:t>
      </w:r>
      <w:r>
        <w:rPr>
          <w:spacing w:val="-9"/>
          <w:w w:val="105"/>
        </w:rPr>
        <w:t xml:space="preserve"> </w:t>
      </w:r>
      <w:r>
        <w:rPr>
          <w:w w:val="105"/>
        </w:rPr>
        <w:t>mode.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workshop</w:t>
      </w:r>
      <w:r>
        <w:rPr>
          <w:spacing w:val="-9"/>
          <w:w w:val="105"/>
        </w:rPr>
        <w:t xml:space="preserve"> </w:t>
      </w:r>
      <w:r>
        <w:rPr>
          <w:w w:val="105"/>
        </w:rPr>
        <w:t>scope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confined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9"/>
          <w:w w:val="105"/>
        </w:rPr>
        <w:t xml:space="preserve"> </w:t>
      </w:r>
      <w:r>
        <w:rPr>
          <w:w w:val="105"/>
        </w:rPr>
        <w:t>OCP</w:t>
      </w:r>
      <w:r>
        <w:rPr>
          <w:spacing w:val="-12"/>
          <w:w w:val="105"/>
        </w:rPr>
        <w:t xml:space="preserve"> </w:t>
      </w:r>
      <w:r>
        <w:rPr>
          <w:w w:val="105"/>
        </w:rPr>
        <w:t>&amp;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Ceph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design.</w:t>
      </w:r>
    </w:p>
    <w:p w14:paraId="4F76F2C8" w14:textId="77777777" w:rsidR="005C2F4A" w:rsidRDefault="005C2F4A">
      <w:pPr>
        <w:pStyle w:val="BodyText"/>
        <w:spacing w:before="9"/>
        <w:rPr>
          <w:sz w:val="29"/>
        </w:rPr>
      </w:pPr>
    </w:p>
    <w:p w14:paraId="214CD4ED" w14:textId="198AD3D8" w:rsidR="005C2F4A" w:rsidRDefault="00F340AB">
      <w:pPr>
        <w:pStyle w:val="BodyText"/>
        <w:spacing w:line="321" w:lineRule="auto"/>
        <w:ind w:left="580" w:right="818"/>
        <w:jc w:val="both"/>
      </w:pPr>
      <w:r>
        <w:t>CUSTOMER  application requirement is to use containerization technology of RHOCP to host</w:t>
      </w:r>
      <w:r>
        <w:rPr>
          <w:spacing w:val="1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EDA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Application.</w:t>
      </w:r>
    </w:p>
    <w:p w14:paraId="1B913BA7" w14:textId="77777777" w:rsidR="005C2F4A" w:rsidRDefault="005C2F4A">
      <w:pPr>
        <w:pStyle w:val="BodyText"/>
        <w:rPr>
          <w:sz w:val="28"/>
        </w:rPr>
      </w:pPr>
    </w:p>
    <w:p w14:paraId="2DAA27F2" w14:textId="77777777" w:rsidR="005C2F4A" w:rsidRDefault="005C2F4A">
      <w:pPr>
        <w:pStyle w:val="BodyText"/>
        <w:spacing w:before="7"/>
        <w:rPr>
          <w:sz w:val="38"/>
        </w:rPr>
      </w:pPr>
    </w:p>
    <w:p w14:paraId="73CB442E" w14:textId="77777777" w:rsidR="005C2F4A" w:rsidRDefault="00000000">
      <w:pPr>
        <w:pStyle w:val="Heading1"/>
        <w:numPr>
          <w:ilvl w:val="0"/>
          <w:numId w:val="26"/>
        </w:numPr>
        <w:tabs>
          <w:tab w:val="left" w:pos="1000"/>
        </w:tabs>
        <w:spacing w:before="0"/>
        <w:ind w:left="999" w:hanging="420"/>
      </w:pPr>
      <w:bookmarkStart w:id="6" w:name="_TOC_250044"/>
      <w:r>
        <w:t>Technical</w:t>
      </w:r>
      <w:r>
        <w:rPr>
          <w:spacing w:val="-8"/>
        </w:rPr>
        <w:t xml:space="preserve"> </w:t>
      </w:r>
      <w:r>
        <w:t>Components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proofErr w:type="gramStart"/>
      <w:r>
        <w:t>High</w:t>
      </w:r>
      <w:r>
        <w:rPr>
          <w:spacing w:val="-7"/>
        </w:rPr>
        <w:t xml:space="preserve"> </w:t>
      </w:r>
      <w:r>
        <w:t>Level</w:t>
      </w:r>
      <w:proofErr w:type="gramEnd"/>
      <w:r>
        <w:rPr>
          <w:spacing w:val="-8"/>
        </w:rPr>
        <w:t xml:space="preserve"> </w:t>
      </w:r>
      <w:bookmarkEnd w:id="6"/>
      <w:r>
        <w:t>Architecture</w:t>
      </w:r>
    </w:p>
    <w:p w14:paraId="58038DAC" w14:textId="2355D3AB" w:rsidR="005C2F4A" w:rsidRDefault="00000000">
      <w:pPr>
        <w:pStyle w:val="BodyText"/>
        <w:spacing w:before="259" w:line="321" w:lineRule="auto"/>
        <w:ind w:left="580" w:right="831"/>
        <w:jc w:val="both"/>
      </w:pPr>
      <w:r>
        <w:t xml:space="preserve">This section covers the key technical components that will be deployed for </w:t>
      </w:r>
      <w:r w:rsidR="00F340AB">
        <w:t xml:space="preserve">CUSTOMER </w:t>
      </w:r>
      <w:r>
        <w:t xml:space="preserve"> at its</w:t>
      </w:r>
      <w:r>
        <w:rPr>
          <w:spacing w:val="-56"/>
        </w:rPr>
        <w:t xml:space="preserve"> </w:t>
      </w:r>
      <w:r>
        <w:rPr>
          <w:w w:val="105"/>
        </w:rPr>
        <w:t>data</w:t>
      </w:r>
      <w:r>
        <w:rPr>
          <w:spacing w:val="-13"/>
          <w:w w:val="105"/>
        </w:rPr>
        <w:t xml:space="preserve"> </w:t>
      </w:r>
      <w:r>
        <w:rPr>
          <w:w w:val="105"/>
        </w:rPr>
        <w:t>center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Bogura</w:t>
      </w:r>
      <w:proofErr w:type="spellEnd"/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Bangladesh.</w:t>
      </w:r>
    </w:p>
    <w:p w14:paraId="1B5EEE28" w14:textId="77777777" w:rsidR="005C2F4A" w:rsidRDefault="005C2F4A">
      <w:pPr>
        <w:pStyle w:val="BodyText"/>
        <w:spacing w:before="8"/>
        <w:rPr>
          <w:sz w:val="29"/>
        </w:rPr>
      </w:pPr>
    </w:p>
    <w:p w14:paraId="23E332E0" w14:textId="77777777" w:rsidR="005C2F4A" w:rsidRDefault="00000000">
      <w:pPr>
        <w:pStyle w:val="BodyText"/>
        <w:spacing w:before="1" w:line="321" w:lineRule="auto"/>
        <w:ind w:left="580" w:right="819"/>
        <w:jc w:val="both"/>
      </w:pPr>
      <w:r>
        <w:rPr>
          <w:w w:val="105"/>
        </w:rPr>
        <w:t xml:space="preserve">As an introduction to </w:t>
      </w:r>
      <w:proofErr w:type="gramStart"/>
      <w:r>
        <w:rPr>
          <w:w w:val="105"/>
        </w:rPr>
        <w:t>OCP;</w:t>
      </w:r>
      <w:proofErr w:type="gramEnd"/>
      <w:r>
        <w:rPr>
          <w:w w:val="105"/>
        </w:rPr>
        <w:t xml:space="preserve"> OpenShift Container Platform is a platform for developing and</w:t>
      </w:r>
      <w:r>
        <w:rPr>
          <w:spacing w:val="1"/>
          <w:w w:val="105"/>
        </w:rPr>
        <w:t xml:space="preserve"> </w:t>
      </w:r>
      <w:r>
        <w:t>running containerized applications. It is designed to allow applications and the data centers that</w:t>
      </w:r>
      <w:r>
        <w:rPr>
          <w:spacing w:val="1"/>
        </w:rPr>
        <w:t xml:space="preserve"> </w:t>
      </w:r>
      <w:r>
        <w:rPr>
          <w:w w:val="105"/>
        </w:rPr>
        <w:t>support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expand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just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machines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thousands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machines</w:t>
      </w:r>
      <w:r>
        <w:rPr>
          <w:spacing w:val="-59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serve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millions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clients.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its</w:t>
      </w:r>
      <w:r>
        <w:rPr>
          <w:spacing w:val="-16"/>
          <w:w w:val="105"/>
        </w:rPr>
        <w:t xml:space="preserve"> </w:t>
      </w:r>
      <w:r>
        <w:rPr>
          <w:w w:val="105"/>
        </w:rPr>
        <w:t>foundation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Kubernetes,</w:t>
      </w:r>
      <w:r>
        <w:rPr>
          <w:spacing w:val="-15"/>
          <w:w w:val="105"/>
        </w:rPr>
        <w:t xml:space="preserve"> </w:t>
      </w:r>
      <w:r>
        <w:rPr>
          <w:w w:val="105"/>
        </w:rPr>
        <w:t>OpenShift</w:t>
      </w:r>
      <w:r>
        <w:rPr>
          <w:spacing w:val="-15"/>
          <w:w w:val="105"/>
        </w:rPr>
        <w:t xml:space="preserve"> </w:t>
      </w:r>
      <w:r>
        <w:rPr>
          <w:w w:val="105"/>
        </w:rPr>
        <w:t>Container</w:t>
      </w:r>
      <w:r>
        <w:rPr>
          <w:spacing w:val="-16"/>
          <w:w w:val="105"/>
        </w:rPr>
        <w:t xml:space="preserve"> </w:t>
      </w:r>
      <w:r>
        <w:rPr>
          <w:w w:val="105"/>
        </w:rPr>
        <w:t>Platform</w:t>
      </w:r>
      <w:r>
        <w:rPr>
          <w:spacing w:val="-59"/>
          <w:w w:val="105"/>
        </w:rPr>
        <w:t xml:space="preserve"> </w:t>
      </w:r>
      <w:r>
        <w:t>incorporates the same technology that serves as the engine for massive telecommunications,</w:t>
      </w:r>
      <w:r>
        <w:rPr>
          <w:spacing w:val="1"/>
        </w:rPr>
        <w:t xml:space="preserve"> </w:t>
      </w:r>
      <w:r>
        <w:t>streaming video, gaming, banking and other applications. Its implementation in open Red Hat</w:t>
      </w:r>
      <w:r>
        <w:rPr>
          <w:spacing w:val="1"/>
        </w:rPr>
        <w:t xml:space="preserve"> </w:t>
      </w:r>
      <w:r>
        <w:rPr>
          <w:w w:val="105"/>
        </w:rPr>
        <w:t>technologies</w:t>
      </w:r>
      <w:r>
        <w:rPr>
          <w:spacing w:val="1"/>
          <w:w w:val="105"/>
        </w:rPr>
        <w:t xml:space="preserve"> </w:t>
      </w:r>
      <w:r>
        <w:rPr>
          <w:w w:val="105"/>
        </w:rPr>
        <w:t>lets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extend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containerized applications beyond a single cloud to</w:t>
      </w:r>
      <w:r>
        <w:rPr>
          <w:spacing w:val="1"/>
          <w:w w:val="105"/>
        </w:rPr>
        <w:t xml:space="preserve"> </w:t>
      </w:r>
      <w:proofErr w:type="gramStart"/>
      <w:r>
        <w:t>on-premise</w:t>
      </w:r>
      <w:proofErr w:type="gram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multi-cloud</w:t>
      </w:r>
      <w:r>
        <w:rPr>
          <w:spacing w:val="-6"/>
        </w:rPr>
        <w:t xml:space="preserve"> </w:t>
      </w:r>
      <w:r>
        <w:t>environments.</w:t>
      </w:r>
      <w:r>
        <w:rPr>
          <w:spacing w:val="-5"/>
        </w:rPr>
        <w:t xml:space="preserve"> </w:t>
      </w:r>
      <w:r>
        <w:t>Red</w:t>
      </w:r>
      <w:r>
        <w:rPr>
          <w:spacing w:val="-6"/>
        </w:rPr>
        <w:t xml:space="preserve"> </w:t>
      </w:r>
      <w:r>
        <w:t>Hat</w:t>
      </w:r>
      <w:r>
        <w:rPr>
          <w:spacing w:val="-6"/>
        </w:rPr>
        <w:t xml:space="preserve"> </w:t>
      </w:r>
      <w:r>
        <w:t>OpenShift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adds:</w:t>
      </w:r>
    </w:p>
    <w:p w14:paraId="5E2373A5" w14:textId="77777777" w:rsidR="005C2F4A" w:rsidRDefault="005C2F4A">
      <w:pPr>
        <w:pStyle w:val="BodyText"/>
        <w:spacing w:before="11"/>
        <w:rPr>
          <w:sz w:val="29"/>
        </w:rPr>
      </w:pPr>
    </w:p>
    <w:p w14:paraId="11186A98" w14:textId="77777777" w:rsidR="005C2F4A" w:rsidRDefault="00000000">
      <w:pPr>
        <w:pStyle w:val="ListParagraph"/>
        <w:numPr>
          <w:ilvl w:val="0"/>
          <w:numId w:val="25"/>
        </w:numPr>
        <w:tabs>
          <w:tab w:val="left" w:pos="1299"/>
          <w:tab w:val="left" w:pos="1300"/>
        </w:tabs>
      </w:pPr>
      <w:r>
        <w:t>Source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management,</w:t>
      </w:r>
      <w:r>
        <w:rPr>
          <w:spacing w:val="-7"/>
        </w:rPr>
        <w:t xml:space="preserve"> </w:t>
      </w:r>
      <w:r>
        <w:t>builds,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deployments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developers</w:t>
      </w:r>
    </w:p>
    <w:p w14:paraId="70BE010A" w14:textId="77777777" w:rsidR="005C2F4A" w:rsidRDefault="00000000">
      <w:pPr>
        <w:pStyle w:val="ListParagraph"/>
        <w:numPr>
          <w:ilvl w:val="0"/>
          <w:numId w:val="25"/>
        </w:numPr>
        <w:tabs>
          <w:tab w:val="left" w:pos="1299"/>
          <w:tab w:val="left" w:pos="1300"/>
        </w:tabs>
        <w:spacing w:before="82"/>
      </w:pPr>
      <w:r>
        <w:t>Managing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promoting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system</w:t>
      </w:r>
    </w:p>
    <w:p w14:paraId="443AC2D6" w14:textId="77777777" w:rsidR="005C2F4A" w:rsidRDefault="00000000">
      <w:pPr>
        <w:pStyle w:val="ListParagraph"/>
        <w:numPr>
          <w:ilvl w:val="0"/>
          <w:numId w:val="25"/>
        </w:numPr>
        <w:tabs>
          <w:tab w:val="left" w:pos="1299"/>
          <w:tab w:val="left" w:pos="1300"/>
        </w:tabs>
        <w:spacing w:before="81"/>
      </w:pPr>
      <w:r>
        <w:t>Application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scale</w:t>
      </w:r>
    </w:p>
    <w:p w14:paraId="1D515C4B" w14:textId="77777777" w:rsidR="005C2F4A" w:rsidRDefault="00000000">
      <w:pPr>
        <w:pStyle w:val="ListParagraph"/>
        <w:numPr>
          <w:ilvl w:val="0"/>
          <w:numId w:val="25"/>
        </w:numPr>
        <w:tabs>
          <w:tab w:val="left" w:pos="1299"/>
          <w:tab w:val="left" w:pos="1300"/>
        </w:tabs>
        <w:spacing w:before="82"/>
      </w:pPr>
      <w:r>
        <w:t>Team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tracking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organizing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large</w:t>
      </w:r>
      <w:r>
        <w:rPr>
          <w:spacing w:val="-11"/>
        </w:rPr>
        <w:t xml:space="preserve"> </w:t>
      </w:r>
      <w:r>
        <w:t>developer</w:t>
      </w:r>
      <w:r>
        <w:rPr>
          <w:spacing w:val="-11"/>
        </w:rPr>
        <w:t xml:space="preserve"> </w:t>
      </w:r>
      <w:r>
        <w:t>organization</w:t>
      </w:r>
    </w:p>
    <w:p w14:paraId="554E66D6" w14:textId="77777777" w:rsidR="005C2F4A" w:rsidRDefault="00000000">
      <w:pPr>
        <w:pStyle w:val="ListParagraph"/>
        <w:numPr>
          <w:ilvl w:val="0"/>
          <w:numId w:val="25"/>
        </w:numPr>
        <w:tabs>
          <w:tab w:val="left" w:pos="1299"/>
          <w:tab w:val="left" w:pos="1300"/>
        </w:tabs>
        <w:spacing w:before="82"/>
      </w:pPr>
      <w:r>
        <w:t>Networking</w:t>
      </w:r>
      <w:r>
        <w:rPr>
          <w:spacing w:val="11"/>
        </w:rPr>
        <w:t xml:space="preserve"> </w:t>
      </w:r>
      <w:r>
        <w:t>infrastructure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supports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cluster</w:t>
      </w:r>
    </w:p>
    <w:p w14:paraId="3BCC056C" w14:textId="77777777" w:rsidR="005C2F4A" w:rsidRDefault="005C2F4A">
      <w:pPr>
        <w:sectPr w:rsidR="005C2F4A">
          <w:pgSz w:w="12240" w:h="15840"/>
          <w:pgMar w:top="1980" w:right="620" w:bottom="1280" w:left="860" w:header="1470" w:footer="1089" w:gutter="0"/>
          <w:cols w:space="720"/>
        </w:sectPr>
      </w:pPr>
    </w:p>
    <w:p w14:paraId="1CF8C65F" w14:textId="77777777" w:rsidR="005C2F4A" w:rsidRDefault="005C2F4A">
      <w:pPr>
        <w:pStyle w:val="BodyText"/>
        <w:spacing w:before="1" w:after="1"/>
        <w:rPr>
          <w:sz w:val="24"/>
        </w:rPr>
      </w:pPr>
    </w:p>
    <w:p w14:paraId="0EDEDE97" w14:textId="77777777" w:rsidR="005C2F4A" w:rsidRDefault="00000000">
      <w:pPr>
        <w:pStyle w:val="BodyText"/>
        <w:ind w:left="616"/>
        <w:rPr>
          <w:sz w:val="20"/>
        </w:rPr>
      </w:pPr>
      <w:r>
        <w:rPr>
          <w:noProof/>
          <w:sz w:val="20"/>
        </w:rPr>
        <w:drawing>
          <wp:inline distT="0" distB="0" distL="0" distR="0" wp14:anchorId="5AFD14EC" wp14:editId="3A1889CF">
            <wp:extent cx="5935163" cy="6881050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63" cy="68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038D" w14:textId="77777777" w:rsidR="005C2F4A" w:rsidRDefault="005C2F4A">
      <w:pPr>
        <w:pStyle w:val="BodyText"/>
        <w:spacing w:before="4"/>
        <w:rPr>
          <w:sz w:val="17"/>
        </w:rPr>
      </w:pPr>
    </w:p>
    <w:p w14:paraId="0FAAF0A6" w14:textId="77777777" w:rsidR="005C2F4A" w:rsidRDefault="00000000">
      <w:pPr>
        <w:pStyle w:val="BodyText"/>
        <w:spacing w:before="121"/>
        <w:ind w:left="1449" w:right="1686"/>
        <w:jc w:val="center"/>
      </w:pPr>
      <w:r>
        <w:t>Figure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3.a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RHOCP</w:t>
      </w:r>
      <w:r>
        <w:rPr>
          <w:spacing w:val="-3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Architecture</w:t>
      </w:r>
    </w:p>
    <w:p w14:paraId="2BDEBB2A" w14:textId="77777777" w:rsidR="005C2F4A" w:rsidRDefault="005C2F4A">
      <w:pPr>
        <w:jc w:val="center"/>
        <w:sectPr w:rsidR="005C2F4A">
          <w:headerReference w:type="default" r:id="rId10"/>
          <w:footerReference w:type="default" r:id="rId11"/>
          <w:pgSz w:w="12240" w:h="15840"/>
          <w:pgMar w:top="1980" w:right="620" w:bottom="1360" w:left="860" w:header="1470" w:footer="1169" w:gutter="0"/>
          <w:cols w:space="720"/>
        </w:sectPr>
      </w:pPr>
    </w:p>
    <w:p w14:paraId="1ABF1034" w14:textId="77777777" w:rsidR="005C2F4A" w:rsidRDefault="00000000">
      <w:pPr>
        <w:spacing w:before="66" w:line="321" w:lineRule="auto"/>
        <w:ind w:left="580" w:right="820"/>
        <w:jc w:val="both"/>
        <w:rPr>
          <w:sz w:val="20"/>
        </w:rPr>
      </w:pPr>
      <w:r>
        <w:rPr>
          <w:w w:val="105"/>
          <w:sz w:val="20"/>
        </w:rPr>
        <w:lastRenderedPageBreak/>
        <w:t>RHOCP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powered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OpenShift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Foundation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provides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persistent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software-defined storage based on Red Hat </w:t>
      </w:r>
      <w:proofErr w:type="spellStart"/>
      <w:r>
        <w:rPr>
          <w:sz w:val="20"/>
        </w:rPr>
        <w:t>Ceph</w:t>
      </w:r>
      <w:proofErr w:type="spellEnd"/>
      <w:r>
        <w:rPr>
          <w:sz w:val="20"/>
        </w:rPr>
        <w:t xml:space="preserve"> Storage and optimized for OpenShift. Here, we will be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 xml:space="preserve">connecting to an existing </w:t>
      </w:r>
      <w:proofErr w:type="spellStart"/>
      <w:r>
        <w:rPr>
          <w:w w:val="105"/>
          <w:sz w:val="20"/>
        </w:rPr>
        <w:t>Ceph</w:t>
      </w:r>
      <w:proofErr w:type="spellEnd"/>
      <w:r>
        <w:rPr>
          <w:w w:val="105"/>
          <w:sz w:val="20"/>
        </w:rPr>
        <w:t xml:space="preserve"> storage cluster which was deployed for the CMS application. A new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dedicated pool would be created in </w:t>
      </w:r>
      <w:proofErr w:type="spellStart"/>
      <w:r>
        <w:rPr>
          <w:w w:val="105"/>
          <w:sz w:val="20"/>
        </w:rPr>
        <w:t>Ceph</w:t>
      </w:r>
      <w:proofErr w:type="spellEnd"/>
      <w:r>
        <w:rPr>
          <w:w w:val="105"/>
          <w:sz w:val="20"/>
        </w:rPr>
        <w:t xml:space="preserve"> Storage and ODF will consume storage from </w:t>
      </w:r>
      <w:proofErr w:type="spellStart"/>
      <w:r>
        <w:rPr>
          <w:w w:val="105"/>
          <w:sz w:val="20"/>
        </w:rPr>
        <w:t>ceph</w:t>
      </w:r>
      <w:proofErr w:type="spellEnd"/>
      <w:r>
        <w:rPr>
          <w:w w:val="105"/>
          <w:sz w:val="20"/>
        </w:rPr>
        <w:t xml:space="preserve"> Storage.</w:t>
      </w:r>
      <w:r>
        <w:rPr>
          <w:spacing w:val="-53"/>
          <w:w w:val="105"/>
          <w:sz w:val="20"/>
        </w:rPr>
        <w:t xml:space="preserve"> </w:t>
      </w:r>
      <w:r>
        <w:rPr>
          <w:w w:val="105"/>
          <w:sz w:val="20"/>
        </w:rPr>
        <w:t>ODF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deployed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external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mode.</w:t>
      </w:r>
    </w:p>
    <w:p w14:paraId="2EDD5B7B" w14:textId="77777777" w:rsidR="005C2F4A" w:rsidRDefault="005C2F4A">
      <w:pPr>
        <w:pStyle w:val="BodyText"/>
        <w:rPr>
          <w:sz w:val="26"/>
        </w:rPr>
      </w:pPr>
    </w:p>
    <w:p w14:paraId="7D0B472F" w14:textId="77777777" w:rsidR="005C2F4A" w:rsidRDefault="005C2F4A">
      <w:pPr>
        <w:pStyle w:val="BodyText"/>
        <w:spacing w:before="9"/>
        <w:rPr>
          <w:sz w:val="21"/>
        </w:rPr>
      </w:pPr>
    </w:p>
    <w:p w14:paraId="34B6DD8C" w14:textId="30C50EAB" w:rsidR="005C2F4A" w:rsidRDefault="00000000">
      <w:pPr>
        <w:pStyle w:val="BodyText"/>
        <w:ind w:left="580"/>
        <w:jc w:val="both"/>
      </w:pPr>
      <w:r>
        <w:rPr>
          <w:spacing w:val="-3"/>
        </w:rPr>
        <w:t>B</w:t>
      </w:r>
      <w:r>
        <w:rPr>
          <w:spacing w:val="-1"/>
        </w:rPr>
        <w:t>e</w:t>
      </w:r>
      <w:r>
        <w:rPr>
          <w:spacing w:val="-1"/>
          <w:w w:val="97"/>
        </w:rPr>
        <w:t>l</w:t>
      </w:r>
      <w:r>
        <w:rPr>
          <w:spacing w:val="-3"/>
          <w:w w:val="104"/>
        </w:rPr>
        <w:t>o</w:t>
      </w:r>
      <w:r>
        <w:rPr>
          <w:w w:val="96"/>
        </w:rPr>
        <w:t>w</w:t>
      </w:r>
      <w:r>
        <w:rPr>
          <w:spacing w:val="-8"/>
        </w:rPr>
        <w:t xml:space="preserve"> </w:t>
      </w:r>
      <w:r>
        <w:rPr>
          <w:spacing w:val="-1"/>
          <w:w w:val="104"/>
        </w:rPr>
        <w:t>d</w:t>
      </w:r>
      <w:r>
        <w:rPr>
          <w:spacing w:val="-1"/>
          <w:w w:val="97"/>
        </w:rPr>
        <w:t>i</w:t>
      </w:r>
      <w:r>
        <w:rPr>
          <w:spacing w:val="-1"/>
          <w:w w:val="94"/>
        </w:rPr>
        <w:t>a</w:t>
      </w:r>
      <w:r>
        <w:rPr>
          <w:spacing w:val="-1"/>
          <w:w w:val="104"/>
        </w:rPr>
        <w:t>g</w:t>
      </w:r>
      <w:r>
        <w:rPr>
          <w:spacing w:val="-5"/>
          <w:w w:val="105"/>
        </w:rPr>
        <w:t>r</w:t>
      </w:r>
      <w:r>
        <w:rPr>
          <w:spacing w:val="-1"/>
          <w:w w:val="94"/>
        </w:rPr>
        <w:t>a</w:t>
      </w:r>
      <w:r>
        <w:rPr>
          <w:w w:val="101"/>
        </w:rPr>
        <w:t>m</w:t>
      </w:r>
      <w:r>
        <w:rPr>
          <w:spacing w:val="-8"/>
        </w:rPr>
        <w:t xml:space="preserve"> </w:t>
      </w:r>
      <w:r>
        <w:rPr>
          <w:spacing w:val="-1"/>
          <w:w w:val="104"/>
        </w:rPr>
        <w:t>d</w:t>
      </w:r>
      <w:r>
        <w:rPr>
          <w:spacing w:val="-1"/>
        </w:rPr>
        <w:t>e</w:t>
      </w:r>
      <w:r>
        <w:rPr>
          <w:spacing w:val="-1"/>
          <w:w w:val="104"/>
        </w:rPr>
        <w:t>p</w:t>
      </w:r>
      <w:r>
        <w:rPr>
          <w:spacing w:val="-1"/>
          <w:w w:val="97"/>
        </w:rPr>
        <w:t>i</w:t>
      </w:r>
      <w:r>
        <w:rPr>
          <w:spacing w:val="2"/>
          <w:w w:val="101"/>
        </w:rPr>
        <w:t>c</w:t>
      </w:r>
      <w:r>
        <w:rPr>
          <w:spacing w:val="2"/>
          <w:w w:val="136"/>
        </w:rPr>
        <w:t>t</w:t>
      </w:r>
      <w:r>
        <w:rPr>
          <w:w w:val="90"/>
        </w:rPr>
        <w:t>s</w:t>
      </w:r>
      <w:r>
        <w:rPr>
          <w:spacing w:val="-8"/>
        </w:rPr>
        <w:t xml:space="preserve"> </w:t>
      </w:r>
      <w:r>
        <w:rPr>
          <w:spacing w:val="-1"/>
          <w:w w:val="94"/>
        </w:rPr>
        <w:t>a</w:t>
      </w:r>
      <w:r>
        <w:rPr>
          <w:spacing w:val="-7"/>
          <w:w w:val="105"/>
        </w:rPr>
        <w:t>r</w:t>
      </w:r>
      <w:r>
        <w:rPr>
          <w:spacing w:val="-1"/>
          <w:w w:val="101"/>
        </w:rPr>
        <w:t>c</w:t>
      </w:r>
      <w:r>
        <w:rPr>
          <w:spacing w:val="-1"/>
          <w:w w:val="99"/>
        </w:rPr>
        <w:t>h</w:t>
      </w:r>
      <w:r>
        <w:rPr>
          <w:spacing w:val="-1"/>
          <w:w w:val="97"/>
        </w:rPr>
        <w:t>i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spacing w:val="2"/>
          <w:w w:val="101"/>
        </w:rPr>
        <w:t>c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u</w:t>
      </w:r>
      <w:r>
        <w:rPr>
          <w:spacing w:val="-7"/>
          <w:w w:val="105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4"/>
          <w:w w:val="101"/>
        </w:rPr>
        <w:t>c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spacing w:val="-1"/>
          <w:w w:val="101"/>
        </w:rPr>
        <w:t>c</w:t>
      </w:r>
      <w:r>
        <w:rPr>
          <w:spacing w:val="-1"/>
          <w:w w:val="97"/>
        </w:rPr>
        <w:t>l</w:t>
      </w:r>
      <w:r>
        <w:rPr>
          <w:spacing w:val="-1"/>
          <w:w w:val="99"/>
        </w:rPr>
        <w:t>u</w:t>
      </w:r>
      <w:r>
        <w:rPr>
          <w:spacing w:val="-1"/>
          <w:w w:val="104"/>
        </w:rPr>
        <w:t>d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5"/>
          <w:w w:val="133"/>
        </w:rPr>
        <w:t>f</w:t>
      </w:r>
      <w:r>
        <w:rPr>
          <w:spacing w:val="-1"/>
          <w:w w:val="104"/>
        </w:rPr>
        <w:t>o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1"/>
          <w:w w:val="104"/>
        </w:rPr>
        <w:t>O</w:t>
      </w:r>
      <w:r>
        <w:rPr>
          <w:spacing w:val="-1"/>
        </w:rPr>
        <w:t>C</w:t>
      </w:r>
      <w:r>
        <w:rPr>
          <w:w w:val="98"/>
        </w:rPr>
        <w:t>P</w:t>
      </w:r>
      <w:r>
        <w:rPr>
          <w:spacing w:val="-8"/>
        </w:rPr>
        <w:t xml:space="preserve"> </w:t>
      </w:r>
      <w:r>
        <w:rPr>
          <w:spacing w:val="-3"/>
          <w:w w:val="111"/>
        </w:rPr>
        <w:t>4</w:t>
      </w:r>
      <w:r>
        <w:rPr>
          <w:spacing w:val="-10"/>
          <w:w w:val="89"/>
        </w:rPr>
        <w:t>.</w:t>
      </w:r>
      <w:r>
        <w:rPr>
          <w:spacing w:val="-1"/>
          <w:w w:val="55"/>
        </w:rPr>
        <w:t>1</w:t>
      </w:r>
      <w:r>
        <w:rPr>
          <w:w w:val="111"/>
        </w:rPr>
        <w:t>4</w:t>
      </w:r>
      <w:r>
        <w:rPr>
          <w:spacing w:val="-8"/>
        </w:rPr>
        <w:t xml:space="preserve"> </w:t>
      </w:r>
      <w:r>
        <w:rPr>
          <w:spacing w:val="-4"/>
          <w:w w:val="94"/>
        </w:rPr>
        <w:t>a</w:t>
      </w:r>
      <w:r>
        <w:rPr>
          <w:w w:val="136"/>
        </w:rPr>
        <w:t>t</w:t>
      </w:r>
      <w:r>
        <w:rPr>
          <w:spacing w:val="-8"/>
        </w:rPr>
        <w:t xml:space="preserve"> </w:t>
      </w:r>
      <w:r w:rsidR="00F340AB">
        <w:rPr>
          <w:spacing w:val="-1"/>
          <w:w w:val="102"/>
        </w:rPr>
        <w:t xml:space="preserve">CUSTOMER </w:t>
      </w:r>
      <w:r>
        <w:rPr>
          <w:w w:val="89"/>
        </w:rPr>
        <w:t>.</w:t>
      </w:r>
    </w:p>
    <w:p w14:paraId="665E06EB" w14:textId="77777777" w:rsidR="005C2F4A" w:rsidRDefault="005C2F4A">
      <w:pPr>
        <w:pStyle w:val="BodyText"/>
        <w:rPr>
          <w:sz w:val="20"/>
        </w:rPr>
      </w:pPr>
    </w:p>
    <w:p w14:paraId="403C5504" w14:textId="77777777" w:rsidR="005C2F4A" w:rsidRDefault="00000000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A6BAF80" wp14:editId="7038B184">
            <wp:simplePos x="0" y="0"/>
            <wp:positionH relativeFrom="page">
              <wp:posOffset>620246</wp:posOffset>
            </wp:positionH>
            <wp:positionV relativeFrom="paragraph">
              <wp:posOffset>198560</wp:posOffset>
            </wp:positionV>
            <wp:extent cx="5662279" cy="3367278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279" cy="3367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646A7" w14:textId="77777777" w:rsidR="005C2F4A" w:rsidRDefault="005C2F4A">
      <w:pPr>
        <w:pStyle w:val="BodyText"/>
        <w:spacing w:before="7"/>
        <w:rPr>
          <w:sz w:val="26"/>
        </w:rPr>
      </w:pPr>
    </w:p>
    <w:p w14:paraId="51216A74" w14:textId="6543ECA4" w:rsidR="005C2F4A" w:rsidRDefault="00000000">
      <w:pPr>
        <w:pStyle w:val="BodyText"/>
        <w:ind w:left="1910" w:right="2147"/>
        <w:jc w:val="center"/>
      </w:pPr>
      <w:r>
        <w:t>Figure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3.b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concluded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 w:rsidR="00F340AB">
        <w:t xml:space="preserve">CUSTOMER </w:t>
      </w:r>
    </w:p>
    <w:p w14:paraId="09FDD2AA" w14:textId="77777777" w:rsidR="005C2F4A" w:rsidRDefault="005C2F4A">
      <w:pPr>
        <w:jc w:val="center"/>
        <w:sectPr w:rsidR="005C2F4A">
          <w:headerReference w:type="default" r:id="rId13"/>
          <w:footerReference w:type="default" r:id="rId14"/>
          <w:pgSz w:w="12240" w:h="15840"/>
          <w:pgMar w:top="1980" w:right="620" w:bottom="1360" w:left="860" w:header="1470" w:footer="1169" w:gutter="0"/>
          <w:pgNumType w:start="15"/>
          <w:cols w:space="720"/>
        </w:sectPr>
      </w:pPr>
    </w:p>
    <w:p w14:paraId="69877429" w14:textId="77777777" w:rsidR="005C2F4A" w:rsidRDefault="00000000">
      <w:pPr>
        <w:pStyle w:val="Heading2"/>
        <w:numPr>
          <w:ilvl w:val="1"/>
          <w:numId w:val="24"/>
        </w:numPr>
        <w:tabs>
          <w:tab w:val="left" w:pos="1000"/>
        </w:tabs>
      </w:pPr>
      <w:bookmarkStart w:id="7" w:name="_TOC_250043"/>
      <w:r>
        <w:lastRenderedPageBreak/>
        <w:t>Infrastructure</w:t>
      </w:r>
      <w:r>
        <w:rPr>
          <w:spacing w:val="19"/>
        </w:rPr>
        <w:t xml:space="preserve"> </w:t>
      </w:r>
      <w:bookmarkEnd w:id="7"/>
      <w:r>
        <w:t>Components</w:t>
      </w:r>
    </w:p>
    <w:p w14:paraId="0C802FC6" w14:textId="77777777" w:rsidR="005C2F4A" w:rsidRDefault="005C2F4A">
      <w:pPr>
        <w:pStyle w:val="BodyText"/>
        <w:spacing w:before="11"/>
        <w:rPr>
          <w:sz w:val="38"/>
        </w:rPr>
      </w:pPr>
    </w:p>
    <w:p w14:paraId="2CB58178" w14:textId="77777777" w:rsidR="005C2F4A" w:rsidRDefault="00000000">
      <w:pPr>
        <w:pStyle w:val="Heading3"/>
        <w:numPr>
          <w:ilvl w:val="2"/>
          <w:numId w:val="24"/>
        </w:numPr>
        <w:tabs>
          <w:tab w:val="left" w:pos="1091"/>
        </w:tabs>
      </w:pPr>
      <w:bookmarkStart w:id="8" w:name="_TOC_250042"/>
      <w:bookmarkEnd w:id="8"/>
      <w:r>
        <w:rPr>
          <w:color w:val="424242"/>
        </w:rPr>
        <w:t>Kubernetes Infrastructure</w:t>
      </w:r>
    </w:p>
    <w:p w14:paraId="4A349775" w14:textId="77777777" w:rsidR="005C2F4A" w:rsidRDefault="00000000">
      <w:pPr>
        <w:pStyle w:val="BodyText"/>
        <w:spacing w:before="183" w:line="321" w:lineRule="auto"/>
        <w:ind w:left="580" w:right="818"/>
        <w:jc w:val="both"/>
      </w:pP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OpenShift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Platform,</w:t>
      </w:r>
      <w:r>
        <w:rPr>
          <w:spacing w:val="1"/>
        </w:rPr>
        <w:t xml:space="preserve"> </w:t>
      </w:r>
      <w:r>
        <w:t>Kubernetes</w:t>
      </w:r>
      <w:r>
        <w:rPr>
          <w:spacing w:val="1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containerized</w:t>
      </w:r>
      <w:r>
        <w:rPr>
          <w:spacing w:val="58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across a set of containers or hosts and provides mechanisms for deployment, maintenance, and</w:t>
      </w:r>
      <w:r>
        <w:rPr>
          <w:spacing w:val="-56"/>
        </w:rPr>
        <w:t xml:space="preserve"> </w:t>
      </w:r>
      <w:r>
        <w:t>application-scaling.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runtime</w:t>
      </w:r>
      <w:r>
        <w:rPr>
          <w:spacing w:val="1"/>
        </w:rPr>
        <w:t xml:space="preserve"> </w:t>
      </w:r>
      <w:r>
        <w:t>packages,</w:t>
      </w:r>
      <w:r>
        <w:rPr>
          <w:spacing w:val="1"/>
        </w:rPr>
        <w:t xml:space="preserve"> </w:t>
      </w:r>
      <w:r>
        <w:t>instantiates,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runs</w:t>
      </w:r>
      <w:r>
        <w:rPr>
          <w:spacing w:val="1"/>
        </w:rPr>
        <w:t xml:space="preserve"> </w:t>
      </w:r>
      <w:r>
        <w:t>containerized</w:t>
      </w:r>
      <w:r>
        <w:rPr>
          <w:spacing w:val="1"/>
        </w:rPr>
        <w:t xml:space="preserve"> </w:t>
      </w:r>
      <w:r>
        <w:t>applications. The control plane, which is composed of master machines, manages the OpenShift</w:t>
      </w:r>
      <w:r>
        <w:rPr>
          <w:spacing w:val="-56"/>
        </w:rPr>
        <w:t xml:space="preserve"> </w:t>
      </w:r>
      <w:r>
        <w:t>Container Platform cluster. The control plane machines manage workloads running on the</w:t>
      </w:r>
      <w:r>
        <w:rPr>
          <w:spacing w:val="1"/>
        </w:rPr>
        <w:t xml:space="preserve"> </w:t>
      </w:r>
      <w:r>
        <w:t>worker machines. The cluster itself manages all upgrades to the machines by the actions of the</w:t>
      </w:r>
      <w:r>
        <w:rPr>
          <w:spacing w:val="1"/>
        </w:rPr>
        <w:t xml:space="preserve"> </w:t>
      </w:r>
      <w:r>
        <w:t>Cluster</w:t>
      </w:r>
      <w:r>
        <w:rPr>
          <w:spacing w:val="-8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Operator,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Config</w:t>
      </w:r>
      <w:r>
        <w:rPr>
          <w:spacing w:val="-7"/>
        </w:rPr>
        <w:t xml:space="preserve"> </w:t>
      </w:r>
      <w:r>
        <w:t>Operator,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Operators.</w:t>
      </w:r>
    </w:p>
    <w:p w14:paraId="5EA34C8D" w14:textId="77777777" w:rsidR="005C2F4A" w:rsidRDefault="005C2F4A">
      <w:pPr>
        <w:pStyle w:val="BodyText"/>
        <w:spacing w:before="3"/>
        <w:rPr>
          <w:sz w:val="30"/>
        </w:rPr>
      </w:pPr>
    </w:p>
    <w:p w14:paraId="39BCB063" w14:textId="77777777" w:rsidR="005C2F4A" w:rsidRDefault="00000000">
      <w:pPr>
        <w:pStyle w:val="BodyText"/>
        <w:ind w:left="580"/>
        <w:jc w:val="both"/>
      </w:pPr>
      <w:r>
        <w:t>Key</w:t>
      </w:r>
      <w:r>
        <w:rPr>
          <w:spacing w:val="4"/>
        </w:rPr>
        <w:t xml:space="preserve"> </w:t>
      </w:r>
      <w:r>
        <w:t>Components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proofErr w:type="spellStart"/>
      <w:proofErr w:type="gramStart"/>
      <w:r>
        <w:t>Openshift</w:t>
      </w:r>
      <w:proofErr w:type="spellEnd"/>
      <w:r>
        <w:rPr>
          <w:spacing w:val="5"/>
        </w:rPr>
        <w:t xml:space="preserve"> </w:t>
      </w:r>
      <w:r>
        <w:t>:</w:t>
      </w:r>
      <w:proofErr w:type="gramEnd"/>
      <w:r>
        <w:t>-</w:t>
      </w:r>
    </w:p>
    <w:p w14:paraId="16C7A6C6" w14:textId="77777777" w:rsidR="005C2F4A" w:rsidRDefault="005C2F4A">
      <w:pPr>
        <w:pStyle w:val="BodyText"/>
        <w:spacing w:before="9"/>
        <w:rPr>
          <w:sz w:val="36"/>
        </w:rPr>
      </w:pPr>
    </w:p>
    <w:p w14:paraId="0455C77C" w14:textId="77777777" w:rsidR="005C2F4A" w:rsidRDefault="00000000">
      <w:pPr>
        <w:pStyle w:val="ListParagraph"/>
        <w:numPr>
          <w:ilvl w:val="3"/>
          <w:numId w:val="24"/>
        </w:numPr>
        <w:tabs>
          <w:tab w:val="left" w:pos="1300"/>
        </w:tabs>
        <w:spacing w:line="321" w:lineRule="auto"/>
        <w:ind w:right="824"/>
        <w:jc w:val="both"/>
      </w:pPr>
      <w:r>
        <w:t>Kubernetes API Server: The Kubernetes API server validates and configures the data for</w:t>
      </w:r>
      <w:r>
        <w:rPr>
          <w:spacing w:val="-56"/>
        </w:rPr>
        <w:t xml:space="preserve"> </w:t>
      </w:r>
      <w:r>
        <w:t>Pods, Services, and replication controllers. It also provides a focal point for the cluster's</w:t>
      </w:r>
      <w:r>
        <w:rPr>
          <w:spacing w:val="1"/>
        </w:rPr>
        <w:t xml:space="preserve"> </w:t>
      </w:r>
      <w:r>
        <w:rPr>
          <w:w w:val="105"/>
        </w:rPr>
        <w:t>shared</w:t>
      </w:r>
      <w:r>
        <w:rPr>
          <w:spacing w:val="-12"/>
          <w:w w:val="105"/>
        </w:rPr>
        <w:t xml:space="preserve"> </w:t>
      </w:r>
      <w:r>
        <w:rPr>
          <w:w w:val="105"/>
        </w:rPr>
        <w:t>state.</w:t>
      </w:r>
    </w:p>
    <w:p w14:paraId="69D29372" w14:textId="77777777" w:rsidR="005C2F4A" w:rsidRDefault="00000000">
      <w:pPr>
        <w:pStyle w:val="ListParagraph"/>
        <w:numPr>
          <w:ilvl w:val="3"/>
          <w:numId w:val="24"/>
        </w:numPr>
        <w:tabs>
          <w:tab w:val="left" w:pos="1300"/>
        </w:tabs>
        <w:spacing w:line="321" w:lineRule="auto"/>
        <w:ind w:right="819"/>
        <w:jc w:val="both"/>
      </w:pPr>
      <w:proofErr w:type="spellStart"/>
      <w:r>
        <w:rPr>
          <w:w w:val="105"/>
        </w:rPr>
        <w:t>Kube</w:t>
      </w:r>
      <w:proofErr w:type="spellEnd"/>
      <w:r>
        <w:rPr>
          <w:w w:val="105"/>
        </w:rPr>
        <w:t>-Scheduler: A scheduler watches for newly created Pods that have no Node</w:t>
      </w:r>
      <w:r>
        <w:rPr>
          <w:spacing w:val="1"/>
          <w:w w:val="105"/>
        </w:rPr>
        <w:t xml:space="preserve"> </w:t>
      </w:r>
      <w:r>
        <w:rPr>
          <w:w w:val="105"/>
        </w:rPr>
        <w:t>assigned.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1"/>
          <w:w w:val="105"/>
        </w:rPr>
        <w:t xml:space="preserve"> </w:t>
      </w:r>
      <w:r>
        <w:rPr>
          <w:w w:val="105"/>
        </w:rPr>
        <w:t>Pod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scheduler</w:t>
      </w:r>
      <w:r>
        <w:rPr>
          <w:spacing w:val="1"/>
          <w:w w:val="105"/>
        </w:rPr>
        <w:t xml:space="preserve"> </w:t>
      </w:r>
      <w:r>
        <w:rPr>
          <w:w w:val="105"/>
        </w:rPr>
        <w:t>discovers,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scheduler</w:t>
      </w:r>
      <w:r>
        <w:rPr>
          <w:spacing w:val="1"/>
          <w:w w:val="105"/>
        </w:rPr>
        <w:t xml:space="preserve"> </w:t>
      </w:r>
      <w:r>
        <w:rPr>
          <w:w w:val="105"/>
        </w:rPr>
        <w:t>becomes</w:t>
      </w:r>
      <w:r>
        <w:rPr>
          <w:spacing w:val="1"/>
          <w:w w:val="105"/>
        </w:rPr>
        <w:t xml:space="preserve"> </w:t>
      </w:r>
      <w:r>
        <w:t>responsible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Pod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on.</w:t>
      </w:r>
    </w:p>
    <w:p w14:paraId="4E6F6D7B" w14:textId="77777777" w:rsidR="005C2F4A" w:rsidRDefault="00000000">
      <w:pPr>
        <w:pStyle w:val="ListParagraph"/>
        <w:numPr>
          <w:ilvl w:val="3"/>
          <w:numId w:val="24"/>
        </w:numPr>
        <w:tabs>
          <w:tab w:val="left" w:pos="1300"/>
        </w:tabs>
        <w:spacing w:line="321" w:lineRule="auto"/>
        <w:ind w:right="829"/>
        <w:jc w:val="both"/>
      </w:pPr>
      <w:proofErr w:type="spellStart"/>
      <w:r>
        <w:rPr>
          <w:w w:val="105"/>
        </w:rPr>
        <w:t>Etcd</w:t>
      </w:r>
      <w:proofErr w:type="spellEnd"/>
      <w:r>
        <w:rPr>
          <w:w w:val="105"/>
        </w:rPr>
        <w:t xml:space="preserve">: </w:t>
      </w:r>
      <w:proofErr w:type="spellStart"/>
      <w:r>
        <w:rPr>
          <w:w w:val="105"/>
        </w:rPr>
        <w:t>etcd</w:t>
      </w:r>
      <w:proofErr w:type="spellEnd"/>
      <w:r>
        <w:rPr>
          <w:w w:val="105"/>
        </w:rPr>
        <w:t xml:space="preserve"> stores the persistent master state while other components watch </w:t>
      </w:r>
      <w:proofErr w:type="spellStart"/>
      <w:r>
        <w:rPr>
          <w:w w:val="105"/>
        </w:rPr>
        <w:t>etcd</w:t>
      </w:r>
      <w:proofErr w:type="spellEnd"/>
      <w:r>
        <w:rPr>
          <w:w w:val="105"/>
        </w:rPr>
        <w:t xml:space="preserve"> for</w:t>
      </w:r>
      <w:r>
        <w:rPr>
          <w:spacing w:val="1"/>
          <w:w w:val="105"/>
        </w:rPr>
        <w:t xml:space="preserve"> </w:t>
      </w:r>
      <w:r>
        <w:t xml:space="preserve">changes to bring themselves into the specified state. </w:t>
      </w:r>
      <w:proofErr w:type="spellStart"/>
      <w:r>
        <w:t>Configmaps</w:t>
      </w:r>
      <w:proofErr w:type="spellEnd"/>
      <w:r>
        <w:t xml:space="preserve"> and Secrets inside the</w:t>
      </w:r>
      <w:r>
        <w:rPr>
          <w:spacing w:val="1"/>
        </w:rPr>
        <w:t xml:space="preserve"> </w:t>
      </w:r>
      <w:proofErr w:type="spellStart"/>
      <w:r>
        <w:t>etcd</w:t>
      </w:r>
      <w:proofErr w:type="spellEnd"/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on-disk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encrypted</w:t>
      </w:r>
      <w:r>
        <w:rPr>
          <w:spacing w:val="-7"/>
        </w:rPr>
        <w:t xml:space="preserve"> </w:t>
      </w:r>
      <w:r>
        <w:t>format.</w:t>
      </w:r>
    </w:p>
    <w:p w14:paraId="23C7E532" w14:textId="77777777" w:rsidR="005C2F4A" w:rsidRDefault="00000000">
      <w:pPr>
        <w:pStyle w:val="ListParagraph"/>
        <w:numPr>
          <w:ilvl w:val="3"/>
          <w:numId w:val="24"/>
        </w:numPr>
        <w:tabs>
          <w:tab w:val="left" w:pos="1300"/>
        </w:tabs>
        <w:spacing w:line="321" w:lineRule="auto"/>
        <w:ind w:right="822"/>
        <w:jc w:val="both"/>
      </w:pPr>
      <w:r>
        <w:t xml:space="preserve">Controller Manager Server: The Controller Manager Server watches </w:t>
      </w:r>
      <w:proofErr w:type="spellStart"/>
      <w:r>
        <w:t>etcd</w:t>
      </w:r>
      <w:proofErr w:type="spellEnd"/>
      <w:r>
        <w:t xml:space="preserve"> for changes to</w:t>
      </w:r>
      <w:r>
        <w:rPr>
          <w:spacing w:val="1"/>
        </w:rPr>
        <w:t xml:space="preserve"> </w:t>
      </w:r>
      <w:r>
        <w:t>objects such as replication, namespace, and service account controller objects, and then</w:t>
      </w:r>
      <w:r>
        <w:rPr>
          <w:spacing w:val="-56"/>
        </w:rPr>
        <w:t xml:space="preserve"> </w:t>
      </w:r>
      <w:r>
        <w:t>uses the API to enforce the specified state. Several such processes create a cluster with</w:t>
      </w:r>
      <w:r>
        <w:rPr>
          <w:spacing w:val="1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active</w:t>
      </w:r>
      <w:r>
        <w:rPr>
          <w:spacing w:val="-12"/>
          <w:w w:val="105"/>
        </w:rPr>
        <w:t xml:space="preserve"> </w:t>
      </w:r>
      <w:r>
        <w:rPr>
          <w:w w:val="105"/>
        </w:rPr>
        <w:t>leader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time.</w:t>
      </w:r>
    </w:p>
    <w:p w14:paraId="46B07D04" w14:textId="77777777" w:rsidR="005C2F4A" w:rsidRDefault="00000000">
      <w:pPr>
        <w:pStyle w:val="ListParagraph"/>
        <w:numPr>
          <w:ilvl w:val="3"/>
          <w:numId w:val="24"/>
        </w:numPr>
        <w:tabs>
          <w:tab w:val="left" w:pos="1300"/>
        </w:tabs>
        <w:spacing w:line="321" w:lineRule="auto"/>
        <w:ind w:right="830"/>
        <w:jc w:val="both"/>
      </w:pPr>
      <w:r>
        <w:t>The CRI-O container engine (</w:t>
      </w:r>
      <w:proofErr w:type="spellStart"/>
      <w:r>
        <w:t>crio</w:t>
      </w:r>
      <w:proofErr w:type="spellEnd"/>
      <w:r>
        <w:t>), which runs and manages the containers. OpenShift</w:t>
      </w:r>
      <w:r>
        <w:rPr>
          <w:spacing w:val="1"/>
        </w:rPr>
        <w:t xml:space="preserve"> </w:t>
      </w:r>
      <w:r>
        <w:rPr>
          <w:spacing w:val="-4"/>
        </w:rPr>
        <w:t>C</w:t>
      </w:r>
      <w:r>
        <w:rPr>
          <w:spacing w:val="-1"/>
          <w:w w:val="104"/>
        </w:rPr>
        <w:t>o</w:t>
      </w:r>
      <w:r>
        <w:rPr>
          <w:spacing w:val="-4"/>
          <w:w w:val="99"/>
        </w:rPr>
        <w:t>n</w:t>
      </w:r>
      <w:r>
        <w:rPr>
          <w:spacing w:val="-1"/>
          <w:w w:val="136"/>
        </w:rPr>
        <w:t>t</w:t>
      </w:r>
      <w:r>
        <w:rPr>
          <w:spacing w:val="-1"/>
          <w:w w:val="94"/>
        </w:rPr>
        <w:t>a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spacing w:val="-1"/>
        </w:rPr>
        <w:t>e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1"/>
          <w:w w:val="98"/>
        </w:rPr>
        <w:t>P</w:t>
      </w:r>
      <w:r>
        <w:rPr>
          <w:spacing w:val="-1"/>
          <w:w w:val="97"/>
        </w:rPr>
        <w:t>l</w:t>
      </w:r>
      <w:r>
        <w:rPr>
          <w:spacing w:val="-4"/>
          <w:w w:val="94"/>
        </w:rPr>
        <w:t>a</w:t>
      </w:r>
      <w:r>
        <w:rPr>
          <w:spacing w:val="2"/>
          <w:w w:val="136"/>
        </w:rPr>
        <w:t>t</w:t>
      </w:r>
      <w:r>
        <w:rPr>
          <w:spacing w:val="-5"/>
          <w:w w:val="133"/>
        </w:rPr>
        <w:t>f</w:t>
      </w:r>
      <w:r>
        <w:rPr>
          <w:spacing w:val="-1"/>
          <w:w w:val="104"/>
        </w:rPr>
        <w:t>o</w:t>
      </w:r>
      <w:r>
        <w:rPr>
          <w:spacing w:val="-1"/>
          <w:w w:val="105"/>
        </w:rPr>
        <w:t>r</w:t>
      </w:r>
      <w:r>
        <w:rPr>
          <w:w w:val="101"/>
        </w:rPr>
        <w:t>m</w:t>
      </w:r>
      <w:r>
        <w:rPr>
          <w:spacing w:val="-8"/>
        </w:rPr>
        <w:t xml:space="preserve"> </w:t>
      </w:r>
      <w:r>
        <w:rPr>
          <w:spacing w:val="-3"/>
          <w:w w:val="111"/>
        </w:rPr>
        <w:t>4</w:t>
      </w:r>
      <w:r>
        <w:rPr>
          <w:spacing w:val="-10"/>
          <w:w w:val="89"/>
        </w:rPr>
        <w:t>.</w:t>
      </w:r>
      <w:r>
        <w:rPr>
          <w:spacing w:val="-1"/>
          <w:w w:val="55"/>
        </w:rPr>
        <w:t>1</w:t>
      </w:r>
      <w:r>
        <w:rPr>
          <w:w w:val="111"/>
        </w:rPr>
        <w:t>4</w:t>
      </w:r>
      <w:r>
        <w:rPr>
          <w:spacing w:val="-8"/>
        </w:rPr>
        <w:t xml:space="preserve"> </w:t>
      </w:r>
      <w:r>
        <w:rPr>
          <w:spacing w:val="-1"/>
          <w:w w:val="99"/>
        </w:rPr>
        <w:t>u</w:t>
      </w:r>
      <w:r>
        <w:rPr>
          <w:spacing w:val="1"/>
          <w:w w:val="90"/>
        </w:rPr>
        <w:t>s</w:t>
      </w:r>
      <w:r>
        <w:rPr>
          <w:spacing w:val="1"/>
        </w:rPr>
        <w:t>e</w:t>
      </w:r>
      <w:r>
        <w:rPr>
          <w:w w:val="90"/>
        </w:rPr>
        <w:t>s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rPr>
          <w:spacing w:val="-1"/>
          <w:w w:val="89"/>
        </w:rPr>
        <w:t>R</w:t>
      </w:r>
      <w:r>
        <w:rPr>
          <w:spacing w:val="-1"/>
          <w:w w:val="91"/>
        </w:rPr>
        <w:t>I</w:t>
      </w:r>
      <w:r>
        <w:rPr>
          <w:spacing w:val="2"/>
          <w:w w:val="136"/>
        </w:rPr>
        <w:t>-</w:t>
      </w:r>
      <w:r>
        <w:rPr>
          <w:w w:val="104"/>
        </w:rPr>
        <w:t>O</w:t>
      </w:r>
      <w:r>
        <w:rPr>
          <w:spacing w:val="-8"/>
        </w:rPr>
        <w:t xml:space="preserve"> 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spacing w:val="-3"/>
          <w:w w:val="90"/>
        </w:rPr>
        <w:t>s</w:t>
      </w:r>
      <w:r>
        <w:rPr>
          <w:spacing w:val="-3"/>
          <w:w w:val="136"/>
        </w:rPr>
        <w:t>t</w:t>
      </w:r>
      <w:r>
        <w:rPr>
          <w:spacing w:val="-3"/>
        </w:rPr>
        <w:t>e</w:t>
      </w:r>
      <w:r>
        <w:rPr>
          <w:spacing w:val="-1"/>
          <w:w w:val="94"/>
        </w:rPr>
        <w:t>a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7"/>
          <w:w w:val="104"/>
        </w:rPr>
        <w:t>o</w:t>
      </w:r>
      <w:r>
        <w:rPr>
          <w:w w:val="133"/>
        </w:rPr>
        <w:t>f</w:t>
      </w:r>
      <w:r>
        <w:rPr>
          <w:spacing w:val="-8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D</w:t>
      </w:r>
      <w:r>
        <w:rPr>
          <w:spacing w:val="-1"/>
          <w:w w:val="104"/>
        </w:rPr>
        <w:t>o</w:t>
      </w:r>
      <w:r>
        <w:rPr>
          <w:spacing w:val="-1"/>
          <w:w w:val="101"/>
        </w:rPr>
        <w:t>c</w:t>
      </w:r>
      <w:r>
        <w:rPr>
          <w:spacing w:val="-9"/>
          <w:w w:val="97"/>
        </w:rPr>
        <w:t>k</w:t>
      </w:r>
      <w:r>
        <w:rPr>
          <w:spacing w:val="-1"/>
        </w:rPr>
        <w:t>e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4"/>
        </w:rPr>
        <w:t>C</w:t>
      </w:r>
      <w:r>
        <w:rPr>
          <w:spacing w:val="-1"/>
          <w:w w:val="104"/>
        </w:rPr>
        <w:t>o</w:t>
      </w:r>
      <w:r>
        <w:rPr>
          <w:spacing w:val="-4"/>
          <w:w w:val="99"/>
        </w:rPr>
        <w:t>n</w:t>
      </w:r>
      <w:r>
        <w:rPr>
          <w:spacing w:val="-1"/>
          <w:w w:val="136"/>
        </w:rPr>
        <w:t>t</w:t>
      </w:r>
      <w:r>
        <w:rPr>
          <w:spacing w:val="-1"/>
          <w:w w:val="94"/>
        </w:rPr>
        <w:t>a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spacing w:val="-1"/>
        </w:rPr>
        <w:t>e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1"/>
          <w:w w:val="92"/>
        </w:rPr>
        <w:t>E</w:t>
      </w:r>
      <w:r>
        <w:rPr>
          <w:spacing w:val="-1"/>
          <w:w w:val="99"/>
        </w:rPr>
        <w:t>n</w:t>
      </w:r>
      <w:r>
        <w:rPr>
          <w:spacing w:val="-1"/>
          <w:w w:val="104"/>
        </w:rPr>
        <w:t>g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spacing w:val="-6"/>
        </w:rPr>
        <w:t>e</w:t>
      </w:r>
      <w:r>
        <w:rPr>
          <w:w w:val="89"/>
        </w:rPr>
        <w:t>.</w:t>
      </w:r>
    </w:p>
    <w:p w14:paraId="7BB8D1B9" w14:textId="77777777" w:rsidR="005C2F4A" w:rsidRDefault="00000000">
      <w:pPr>
        <w:pStyle w:val="ListParagraph"/>
        <w:numPr>
          <w:ilvl w:val="3"/>
          <w:numId w:val="24"/>
        </w:numPr>
        <w:tabs>
          <w:tab w:val="left" w:pos="1300"/>
        </w:tabs>
        <w:spacing w:line="321" w:lineRule="auto"/>
        <w:ind w:right="826"/>
        <w:jc w:val="both"/>
      </w:pPr>
      <w:r>
        <w:rPr>
          <w:w w:val="105"/>
        </w:rPr>
        <w:t>Operators: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Operator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method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packaging,</w:t>
      </w:r>
      <w:r>
        <w:rPr>
          <w:spacing w:val="1"/>
          <w:w w:val="105"/>
        </w:rPr>
        <w:t xml:space="preserve"> </w:t>
      </w:r>
      <w:r>
        <w:rPr>
          <w:w w:val="105"/>
        </w:rPr>
        <w:t>deploying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managing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t>Kubernetes-native application. A Kubernetes-native application is an application that is</w:t>
      </w:r>
      <w:r>
        <w:rPr>
          <w:spacing w:val="1"/>
        </w:rPr>
        <w:t xml:space="preserve"> </w:t>
      </w:r>
      <w:r>
        <w:rPr>
          <w:w w:val="105"/>
        </w:rPr>
        <w:t xml:space="preserve">both deployed on Kubernetes and managed using the Kubernetes APIs and </w:t>
      </w:r>
      <w:proofErr w:type="spellStart"/>
      <w:r>
        <w:rPr>
          <w:w w:val="105"/>
        </w:rPr>
        <w:t>kubectl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tooling.</w:t>
      </w:r>
    </w:p>
    <w:p w14:paraId="7C52AD26" w14:textId="77777777" w:rsidR="005C2F4A" w:rsidRDefault="00000000">
      <w:pPr>
        <w:pStyle w:val="ListParagraph"/>
        <w:numPr>
          <w:ilvl w:val="3"/>
          <w:numId w:val="24"/>
        </w:numPr>
        <w:tabs>
          <w:tab w:val="left" w:pos="1300"/>
        </w:tabs>
        <w:spacing w:line="321" w:lineRule="auto"/>
        <w:ind w:right="830"/>
        <w:jc w:val="both"/>
      </w:pPr>
      <w:r>
        <w:t>Operator Lifecycle Manager (OLM): The Operator Lifecycle Manager helps users install,</w:t>
      </w:r>
      <w:r>
        <w:rPr>
          <w:spacing w:val="1"/>
        </w:rPr>
        <w:t xml:space="preserve"> </w:t>
      </w:r>
      <w:r>
        <w:t>update, and manage the lifecycle of all Operators and their associated services running</w:t>
      </w:r>
      <w:r>
        <w:rPr>
          <w:spacing w:val="1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clusters.</w:t>
      </w:r>
    </w:p>
    <w:p w14:paraId="0AC99041" w14:textId="77777777" w:rsidR="005C2F4A" w:rsidRDefault="005C2F4A">
      <w:pPr>
        <w:spacing w:line="321" w:lineRule="auto"/>
        <w:jc w:val="both"/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71AFD46B" w14:textId="77777777" w:rsidR="005C2F4A" w:rsidRDefault="00000000">
      <w:pPr>
        <w:pStyle w:val="Heading3"/>
        <w:numPr>
          <w:ilvl w:val="3"/>
          <w:numId w:val="23"/>
        </w:numPr>
        <w:tabs>
          <w:tab w:val="left" w:pos="1234"/>
        </w:tabs>
        <w:spacing w:before="73"/>
      </w:pPr>
      <w:bookmarkStart w:id="9" w:name="_TOC_250041"/>
      <w:r>
        <w:rPr>
          <w:color w:val="424242"/>
          <w:spacing w:val="-1"/>
        </w:rPr>
        <w:lastRenderedPageBreak/>
        <w:t>Design</w:t>
      </w:r>
      <w:r>
        <w:rPr>
          <w:color w:val="424242"/>
          <w:spacing w:val="-18"/>
        </w:rPr>
        <w:t xml:space="preserve"> </w:t>
      </w:r>
      <w:bookmarkEnd w:id="9"/>
      <w:r>
        <w:rPr>
          <w:color w:val="424242"/>
          <w:spacing w:val="-1"/>
        </w:rPr>
        <w:t>decisions</w:t>
      </w:r>
    </w:p>
    <w:p w14:paraId="0174FFAA" w14:textId="77777777" w:rsidR="005C2F4A" w:rsidRDefault="005C2F4A">
      <w:pPr>
        <w:pStyle w:val="BodyText"/>
        <w:spacing w:before="2"/>
        <w:rPr>
          <w:sz w:val="48"/>
        </w:rPr>
      </w:pPr>
    </w:p>
    <w:p w14:paraId="0080DABA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299"/>
          <w:tab w:val="left" w:pos="1300"/>
        </w:tabs>
        <w:spacing w:line="321" w:lineRule="auto"/>
        <w:ind w:right="828"/>
        <w:rPr>
          <w:rFonts w:ascii="Arial MT" w:hAnsi="Arial MT"/>
        </w:rPr>
      </w:pPr>
      <w:proofErr w:type="gramStart"/>
      <w:r>
        <w:rPr>
          <w:spacing w:val="-6"/>
          <w:w w:val="89"/>
        </w:rPr>
        <w:t>R</w:t>
      </w:r>
      <w:r>
        <w:rPr>
          <w:spacing w:val="-1"/>
        </w:rPr>
        <w:t>e</w:t>
      </w:r>
      <w:r>
        <w:rPr>
          <w:w w:val="104"/>
        </w:rPr>
        <w:t>d</w:t>
      </w:r>
      <w:r>
        <w:t xml:space="preserve"> </w:t>
      </w:r>
      <w:r>
        <w:rPr>
          <w:spacing w:val="-21"/>
        </w:rPr>
        <w:t xml:space="preserve"> </w:t>
      </w:r>
      <w:r>
        <w:rPr>
          <w:spacing w:val="-3"/>
          <w:w w:val="101"/>
        </w:rPr>
        <w:t>H</w:t>
      </w:r>
      <w:r>
        <w:rPr>
          <w:spacing w:val="-4"/>
          <w:w w:val="94"/>
        </w:rPr>
        <w:t>a</w:t>
      </w:r>
      <w:r>
        <w:rPr>
          <w:w w:val="136"/>
        </w:rPr>
        <w:t>t</w:t>
      </w:r>
      <w:proofErr w:type="gramEnd"/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04"/>
        </w:rPr>
        <w:t>O</w:t>
      </w:r>
      <w:r>
        <w:rPr>
          <w:spacing w:val="-1"/>
        </w:rPr>
        <w:t>C</w:t>
      </w:r>
      <w:r>
        <w:rPr>
          <w:w w:val="98"/>
        </w:rPr>
        <w:t>P</w:t>
      </w:r>
      <w:r>
        <w:t xml:space="preserve"> </w:t>
      </w:r>
      <w:r>
        <w:rPr>
          <w:spacing w:val="-21"/>
        </w:rPr>
        <w:t xml:space="preserve"> </w:t>
      </w:r>
      <w:r>
        <w:rPr>
          <w:spacing w:val="-3"/>
          <w:w w:val="111"/>
        </w:rPr>
        <w:t>4</w:t>
      </w:r>
      <w:r>
        <w:rPr>
          <w:spacing w:val="-10"/>
          <w:w w:val="89"/>
        </w:rPr>
        <w:t>.</w:t>
      </w:r>
      <w:r>
        <w:rPr>
          <w:spacing w:val="-1"/>
          <w:w w:val="55"/>
        </w:rPr>
        <w:t>1</w:t>
      </w:r>
      <w:r>
        <w:rPr>
          <w:w w:val="111"/>
        </w:rPr>
        <w:t>4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01"/>
        </w:rPr>
        <w:t>c</w:t>
      </w:r>
      <w:r>
        <w:rPr>
          <w:spacing w:val="-1"/>
          <w:w w:val="97"/>
        </w:rPr>
        <w:t>l</w:t>
      </w:r>
      <w:r>
        <w:rPr>
          <w:spacing w:val="-1"/>
          <w:w w:val="99"/>
        </w:rPr>
        <w:t>u</w:t>
      </w:r>
      <w:r>
        <w:rPr>
          <w:spacing w:val="-3"/>
          <w:w w:val="90"/>
        </w:rPr>
        <w:t>s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w w:val="105"/>
        </w:rPr>
        <w:t>r</w:t>
      </w:r>
      <w:r>
        <w:t xml:space="preserve">  </w:t>
      </w:r>
      <w:r>
        <w:rPr>
          <w:spacing w:val="17"/>
        </w:rPr>
        <w:t xml:space="preserve"> </w:t>
      </w:r>
      <w:r>
        <w:rPr>
          <w:spacing w:val="-3"/>
          <w:w w:val="136"/>
        </w:rPr>
        <w:t>t</w:t>
      </w:r>
      <w:r>
        <w:rPr>
          <w:w w:val="104"/>
        </w:rPr>
        <w:t>o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04"/>
        </w:rPr>
        <w:t>b</w:t>
      </w:r>
      <w:r>
        <w:t xml:space="preserve">e </w:t>
      </w:r>
      <w:r>
        <w:rPr>
          <w:spacing w:val="-21"/>
        </w:rPr>
        <w:t xml:space="preserve"> </w:t>
      </w:r>
      <w:r>
        <w:rPr>
          <w:spacing w:val="-1"/>
          <w:w w:val="104"/>
        </w:rPr>
        <w:t>d</w:t>
      </w:r>
      <w:r>
        <w:rPr>
          <w:spacing w:val="-1"/>
        </w:rPr>
        <w:t>e</w:t>
      </w:r>
      <w:r>
        <w:rPr>
          <w:spacing w:val="-1"/>
          <w:w w:val="104"/>
        </w:rPr>
        <w:t>p</w:t>
      </w:r>
      <w:r>
        <w:rPr>
          <w:spacing w:val="-1"/>
          <w:w w:val="97"/>
        </w:rPr>
        <w:t>l</w:t>
      </w:r>
      <w:r>
        <w:rPr>
          <w:spacing w:val="-4"/>
          <w:w w:val="104"/>
        </w:rPr>
        <w:t>o</w:t>
      </w:r>
      <w:r>
        <w:rPr>
          <w:spacing w:val="-4"/>
          <w:w w:val="99"/>
        </w:rPr>
        <w:t>y</w:t>
      </w:r>
      <w:r>
        <w:rPr>
          <w:spacing w:val="-1"/>
        </w:rPr>
        <w:t>e</w:t>
      </w:r>
      <w:r>
        <w:rPr>
          <w:w w:val="104"/>
        </w:rPr>
        <w:t>d</w:t>
      </w:r>
      <w:r>
        <w:t xml:space="preserve">  </w:t>
      </w:r>
      <w:r>
        <w:rPr>
          <w:spacing w:val="-13"/>
        </w:rPr>
        <w:t xml:space="preserve"> </w:t>
      </w:r>
      <w:r>
        <w:rPr>
          <w:spacing w:val="-1"/>
          <w:w w:val="104"/>
        </w:rPr>
        <w:t>o</w:t>
      </w:r>
      <w:r>
        <w:rPr>
          <w:w w:val="99"/>
        </w:rPr>
        <w:t>n</w:t>
      </w:r>
      <w:r>
        <w:rPr>
          <w:spacing w:val="22"/>
        </w:rPr>
        <w:t xml:space="preserve"> </w:t>
      </w:r>
      <w:r>
        <w:rPr>
          <w:spacing w:val="-1"/>
        </w:rPr>
        <w:t>B</w:t>
      </w:r>
      <w:r>
        <w:rPr>
          <w:spacing w:val="-1"/>
          <w:w w:val="94"/>
        </w:rPr>
        <w:t>a</w:t>
      </w:r>
      <w:r>
        <w:rPr>
          <w:spacing w:val="-7"/>
          <w:w w:val="105"/>
        </w:rPr>
        <w:t>r</w:t>
      </w:r>
      <w:r>
        <w:rPr>
          <w:spacing w:val="-1"/>
        </w:rPr>
        <w:t>e</w:t>
      </w:r>
      <w:r>
        <w:rPr>
          <w:spacing w:val="-1"/>
          <w:w w:val="103"/>
        </w:rPr>
        <w:t>M</w:t>
      </w:r>
      <w:r>
        <w:rPr>
          <w:spacing w:val="-4"/>
        </w:rPr>
        <w:t>e</w:t>
      </w:r>
      <w:r>
        <w:rPr>
          <w:spacing w:val="-1"/>
          <w:w w:val="136"/>
        </w:rPr>
        <w:t>t</w:t>
      </w:r>
      <w:r>
        <w:rPr>
          <w:spacing w:val="-1"/>
          <w:w w:val="94"/>
        </w:rPr>
        <w:t>a</w:t>
      </w:r>
      <w:r>
        <w:rPr>
          <w:w w:val="97"/>
        </w:rPr>
        <w:t>l</w:t>
      </w:r>
      <w:r>
        <w:rPr>
          <w:spacing w:val="22"/>
        </w:rPr>
        <w:t xml:space="preserve"> </w:t>
      </w:r>
      <w:r>
        <w:rPr>
          <w:spacing w:val="-1"/>
          <w:w w:val="99"/>
        </w:rPr>
        <w:t>u</w:t>
      </w:r>
      <w:r>
        <w:rPr>
          <w:spacing w:val="-1"/>
          <w:w w:val="90"/>
        </w:rPr>
        <w:t>s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w w:val="104"/>
        </w:rPr>
        <w:t>g</w:t>
      </w:r>
      <w:r>
        <w:rPr>
          <w:spacing w:val="22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22"/>
        </w:rPr>
        <w:t xml:space="preserve"> </w:t>
      </w:r>
      <w:r>
        <w:rPr>
          <w:spacing w:val="-4"/>
        </w:rPr>
        <w:t>C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nn</w:t>
      </w:r>
      <w:r>
        <w:rPr>
          <w:spacing w:val="-1"/>
        </w:rPr>
        <w:t>e</w:t>
      </w:r>
      <w:r>
        <w:rPr>
          <w:spacing w:val="2"/>
          <w:w w:val="101"/>
        </w:rPr>
        <w:t>c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22"/>
        </w:rPr>
        <w:t xml:space="preserve"> </w:t>
      </w:r>
      <w:r>
        <w:rPr>
          <w:w w:val="98"/>
        </w:rPr>
        <w:t>U</w:t>
      </w:r>
      <w:r>
        <w:rPr>
          <w:spacing w:val="1"/>
          <w:w w:val="90"/>
        </w:rPr>
        <w:t>s</w:t>
      </w:r>
      <w:r>
        <w:rPr>
          <w:spacing w:val="-1"/>
        </w:rPr>
        <w:t>e</w:t>
      </w:r>
      <w:r>
        <w:rPr>
          <w:w w:val="105"/>
        </w:rPr>
        <w:t xml:space="preserve">r </w:t>
      </w:r>
      <w:r>
        <w:t>Provisioned</w:t>
      </w:r>
      <w:r>
        <w:rPr>
          <w:spacing w:val="-9"/>
        </w:rPr>
        <w:t xml:space="preserve"> </w:t>
      </w:r>
      <w:r>
        <w:t>Installation.</w:t>
      </w:r>
    </w:p>
    <w:p w14:paraId="6A53CD5D" w14:textId="46088AC7" w:rsidR="005C2F4A" w:rsidRDefault="00F340AB">
      <w:pPr>
        <w:pStyle w:val="ListParagraph"/>
        <w:numPr>
          <w:ilvl w:val="4"/>
          <w:numId w:val="23"/>
        </w:numPr>
        <w:tabs>
          <w:tab w:val="left" w:pos="1299"/>
          <w:tab w:val="left" w:pos="1300"/>
        </w:tabs>
        <w:spacing w:line="321" w:lineRule="auto"/>
        <w:ind w:right="819"/>
        <w:rPr>
          <w:rFonts w:ascii="Arial MT" w:hAnsi="Arial MT"/>
        </w:rPr>
      </w:pPr>
      <w:r>
        <w:t xml:space="preserve">CUSTOMER </w:t>
      </w:r>
      <w:r>
        <w:rPr>
          <w:spacing w:val="4"/>
        </w:rPr>
        <w:t xml:space="preserve"> </w:t>
      </w:r>
      <w:r>
        <w:t>will</w:t>
      </w:r>
      <w:r>
        <w:rPr>
          <w:spacing w:val="45"/>
        </w:rPr>
        <w:t xml:space="preserve"> </w:t>
      </w:r>
      <w:r>
        <w:t>provide</w:t>
      </w:r>
      <w:r>
        <w:rPr>
          <w:spacing w:val="45"/>
        </w:rPr>
        <w:t xml:space="preserve"> </w:t>
      </w:r>
      <w:r>
        <w:t>Internet</w:t>
      </w:r>
      <w:r>
        <w:rPr>
          <w:spacing w:val="45"/>
        </w:rPr>
        <w:t xml:space="preserve"> </w:t>
      </w:r>
      <w:r>
        <w:t>using</w:t>
      </w:r>
      <w:r>
        <w:rPr>
          <w:spacing w:val="45"/>
        </w:rPr>
        <w:t xml:space="preserve"> </w:t>
      </w:r>
      <w:r>
        <w:t>Internet</w:t>
      </w:r>
      <w:r>
        <w:rPr>
          <w:spacing w:val="45"/>
        </w:rPr>
        <w:t xml:space="preserve"> </w:t>
      </w:r>
      <w:r>
        <w:t>Proxy</w:t>
      </w:r>
      <w:r>
        <w:rPr>
          <w:spacing w:val="45"/>
        </w:rPr>
        <w:t xml:space="preserve"> </w:t>
      </w:r>
      <w:r>
        <w:t>required</w:t>
      </w:r>
      <w:r>
        <w:rPr>
          <w:spacing w:val="45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deployment</w:t>
      </w:r>
      <w:r>
        <w:rPr>
          <w:spacing w:val="4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OCP,</w:t>
      </w:r>
      <w:r>
        <w:rPr>
          <w:spacing w:val="-9"/>
        </w:rPr>
        <w:t xml:space="preserve"> </w:t>
      </w:r>
      <w:r>
        <w:t>Detail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added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Pre-req</w:t>
      </w:r>
      <w:r>
        <w:rPr>
          <w:spacing w:val="-9"/>
        </w:rPr>
        <w:t xml:space="preserve"> </w:t>
      </w:r>
      <w:r>
        <w:t>Sheet.</w:t>
      </w:r>
    </w:p>
    <w:p w14:paraId="2BFA4C2D" w14:textId="109C756C" w:rsidR="005C2F4A" w:rsidRDefault="00F340AB">
      <w:pPr>
        <w:pStyle w:val="ListParagraph"/>
        <w:numPr>
          <w:ilvl w:val="4"/>
          <w:numId w:val="23"/>
        </w:numPr>
        <w:tabs>
          <w:tab w:val="left" w:pos="1299"/>
          <w:tab w:val="left" w:pos="1300"/>
        </w:tabs>
        <w:spacing w:line="321" w:lineRule="auto"/>
        <w:ind w:right="826"/>
        <w:rPr>
          <w:rFonts w:ascii="Arial MT" w:hAnsi="Arial MT"/>
        </w:rPr>
      </w:pPr>
      <w:r>
        <w:t xml:space="preserve">CUSTOMER </w:t>
      </w:r>
      <w:r>
        <w:rPr>
          <w:spacing w:val="2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Hardware</w:t>
      </w:r>
      <w:r>
        <w:rPr>
          <w:spacing w:val="22"/>
        </w:rPr>
        <w:t xml:space="preserve"> </w:t>
      </w:r>
      <w:r>
        <w:t>Load</w:t>
      </w:r>
      <w:r>
        <w:rPr>
          <w:spacing w:val="21"/>
        </w:rPr>
        <w:t xml:space="preserve"> </w:t>
      </w:r>
      <w:r>
        <w:t>Balancer</w:t>
      </w:r>
      <w:r>
        <w:rPr>
          <w:spacing w:val="22"/>
        </w:rPr>
        <w:t xml:space="preserve"> </w:t>
      </w:r>
      <w:r>
        <w:t>(F5</w:t>
      </w:r>
      <w:r>
        <w:rPr>
          <w:spacing w:val="22"/>
        </w:rPr>
        <w:t xml:space="preserve"> </w:t>
      </w:r>
      <w:r>
        <w:t>Load</w:t>
      </w:r>
      <w:r>
        <w:rPr>
          <w:spacing w:val="22"/>
        </w:rPr>
        <w:t xml:space="preserve"> </w:t>
      </w:r>
      <w:r>
        <w:t>Balancer)</w:t>
      </w:r>
      <w:r>
        <w:rPr>
          <w:spacing w:val="21"/>
        </w:rPr>
        <w:t xml:space="preserve"> </w:t>
      </w:r>
      <w:r>
        <w:t>required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LB</w:t>
      </w:r>
      <w:r>
        <w:rPr>
          <w:spacing w:val="-56"/>
        </w:rPr>
        <w:t xml:space="preserve"> </w:t>
      </w:r>
      <w:r>
        <w:t>VIPs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L4/Passthrough</w:t>
      </w:r>
      <w:r>
        <w:rPr>
          <w:spacing w:val="-8"/>
        </w:rPr>
        <w:t xml:space="preserve"> </w:t>
      </w:r>
      <w:r>
        <w:t>mode.</w:t>
      </w:r>
    </w:p>
    <w:p w14:paraId="3C492E58" w14:textId="177382E5" w:rsidR="005C2F4A" w:rsidRDefault="00000000">
      <w:pPr>
        <w:pStyle w:val="ListParagraph"/>
        <w:numPr>
          <w:ilvl w:val="4"/>
          <w:numId w:val="23"/>
        </w:numPr>
        <w:tabs>
          <w:tab w:val="left" w:pos="1299"/>
          <w:tab w:val="left" w:pos="1300"/>
        </w:tabs>
        <w:spacing w:line="250" w:lineRule="exact"/>
        <w:rPr>
          <w:rFonts w:ascii="Arial MT" w:hAnsi="Arial MT"/>
        </w:rPr>
      </w:pPr>
      <w:r>
        <w:rPr>
          <w:spacing w:val="-1"/>
          <w:w w:val="102"/>
        </w:rPr>
        <w:t>N</w:t>
      </w:r>
      <w:r>
        <w:rPr>
          <w:spacing w:val="-3"/>
        </w:rPr>
        <w:t>e</w:t>
      </w:r>
      <w:r>
        <w:rPr>
          <w:w w:val="96"/>
        </w:rPr>
        <w:t>w</w:t>
      </w:r>
      <w:r>
        <w:rPr>
          <w:spacing w:val="-8"/>
        </w:rPr>
        <w:t xml:space="preserve"> </w:t>
      </w:r>
      <w:r>
        <w:rPr>
          <w:spacing w:val="-1"/>
          <w:w w:val="104"/>
        </w:rPr>
        <w:t>O</w:t>
      </w:r>
      <w:r>
        <w:rPr>
          <w:spacing w:val="-1"/>
        </w:rPr>
        <w:t>C</w:t>
      </w:r>
      <w:r>
        <w:rPr>
          <w:w w:val="98"/>
        </w:rPr>
        <w:t>P</w:t>
      </w:r>
      <w:r>
        <w:rPr>
          <w:spacing w:val="-8"/>
        </w:rPr>
        <w:t xml:space="preserve"> </w:t>
      </w:r>
      <w:r>
        <w:rPr>
          <w:spacing w:val="-3"/>
          <w:w w:val="111"/>
        </w:rPr>
        <w:t>4</w:t>
      </w:r>
      <w:r>
        <w:rPr>
          <w:spacing w:val="-10"/>
          <w:w w:val="89"/>
        </w:rPr>
        <w:t>.</w:t>
      </w:r>
      <w:r>
        <w:rPr>
          <w:spacing w:val="-1"/>
          <w:w w:val="55"/>
        </w:rPr>
        <w:t>1</w:t>
      </w:r>
      <w:r>
        <w:rPr>
          <w:w w:val="111"/>
        </w:rPr>
        <w:t>4</w:t>
      </w:r>
      <w:r>
        <w:rPr>
          <w:spacing w:val="-8"/>
        </w:rPr>
        <w:t xml:space="preserve"> </w:t>
      </w:r>
      <w:r>
        <w:rPr>
          <w:spacing w:val="-1"/>
          <w:w w:val="101"/>
        </w:rPr>
        <w:t>c</w:t>
      </w:r>
      <w:r>
        <w:rPr>
          <w:spacing w:val="-1"/>
          <w:w w:val="97"/>
        </w:rPr>
        <w:t>l</w:t>
      </w:r>
      <w:r>
        <w:rPr>
          <w:spacing w:val="-1"/>
          <w:w w:val="99"/>
        </w:rPr>
        <w:t>u</w:t>
      </w:r>
      <w:r>
        <w:rPr>
          <w:spacing w:val="-3"/>
          <w:w w:val="90"/>
        </w:rPr>
        <w:t>s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1"/>
          <w:w w:val="99"/>
        </w:rPr>
        <w:t>n</w:t>
      </w:r>
      <w:r>
        <w:rPr>
          <w:spacing w:val="-1"/>
          <w:w w:val="94"/>
        </w:rPr>
        <w:t>a</w:t>
      </w:r>
      <w:r>
        <w:rPr>
          <w:spacing w:val="-1"/>
          <w:w w:val="101"/>
        </w:rPr>
        <w:t>m</w:t>
      </w:r>
      <w:r>
        <w:t>e</w:t>
      </w:r>
      <w:r>
        <w:rPr>
          <w:spacing w:val="-8"/>
        </w:rPr>
        <w:t xml:space="preserve"> </w:t>
      </w:r>
      <w:r>
        <w:rPr>
          <w:spacing w:val="-1"/>
          <w:w w:val="96"/>
        </w:rPr>
        <w:t>w</w:t>
      </w:r>
      <w:r>
        <w:rPr>
          <w:spacing w:val="-1"/>
          <w:w w:val="97"/>
        </w:rPr>
        <w:t>il</w:t>
      </w:r>
      <w:r>
        <w:rPr>
          <w:w w:val="97"/>
        </w:rPr>
        <w:t>l</w:t>
      </w:r>
      <w:r>
        <w:rPr>
          <w:spacing w:val="-8"/>
        </w:rPr>
        <w:t xml:space="preserve"> </w:t>
      </w:r>
      <w:r>
        <w:rPr>
          <w:spacing w:val="-1"/>
          <w:w w:val="104"/>
        </w:rPr>
        <w:t>b</w:t>
      </w:r>
      <w:r>
        <w:t>e</w:t>
      </w:r>
      <w:r>
        <w:rPr>
          <w:spacing w:val="-8"/>
        </w:rPr>
        <w:t xml:space="preserve"> </w:t>
      </w:r>
      <w:proofErr w:type="spellStart"/>
      <w:r>
        <w:rPr>
          <w:spacing w:val="-1"/>
          <w:w w:val="104"/>
        </w:rPr>
        <w:t>po</w:t>
      </w:r>
      <w:r>
        <w:rPr>
          <w:spacing w:val="-1"/>
          <w:w w:val="101"/>
        </w:rPr>
        <w:t>c</w:t>
      </w:r>
      <w:r>
        <w:rPr>
          <w:spacing w:val="-1"/>
          <w:w w:val="104"/>
        </w:rPr>
        <w:t>p</w:t>
      </w:r>
      <w:r>
        <w:rPr>
          <w:spacing w:val="-1"/>
        </w:rPr>
        <w:t>e</w:t>
      </w:r>
      <w:r>
        <w:rPr>
          <w:spacing w:val="-1"/>
          <w:w w:val="104"/>
        </w:rPr>
        <w:t>d</w:t>
      </w:r>
      <w:r>
        <w:rPr>
          <w:spacing w:val="-1"/>
          <w:w w:val="94"/>
        </w:rPr>
        <w:t>a</w:t>
      </w:r>
      <w:r>
        <w:rPr>
          <w:spacing w:val="-1"/>
          <w:w w:val="136"/>
        </w:rPr>
        <w:t>-</w:t>
      </w:r>
      <w:r>
        <w:rPr>
          <w:spacing w:val="-1"/>
          <w:w w:val="99"/>
        </w:rPr>
        <w:t>n</w:t>
      </w:r>
      <w:r>
        <w:rPr>
          <w:spacing w:val="-7"/>
        </w:rPr>
        <w:t>e</w:t>
      </w:r>
      <w:r>
        <w:rPr>
          <w:spacing w:val="-1"/>
          <w:w w:val="97"/>
        </w:rPr>
        <w:t>x</w:t>
      </w:r>
      <w:r>
        <w:rPr>
          <w:spacing w:val="-6"/>
          <w:w w:val="104"/>
        </w:rPr>
        <w:t>p</w:t>
      </w:r>
      <w:r>
        <w:rPr>
          <w:spacing w:val="-6"/>
          <w:w w:val="89"/>
        </w:rPr>
        <w:t>.</w:t>
      </w:r>
      <w:r w:rsidR="00F340AB">
        <w:rPr>
          <w:spacing w:val="-1"/>
          <w:w w:val="104"/>
        </w:rPr>
        <w:t>CUSTOMER</w:t>
      </w:r>
      <w:proofErr w:type="spellEnd"/>
      <w:r w:rsidR="00F340AB">
        <w:rPr>
          <w:spacing w:val="-1"/>
          <w:w w:val="104"/>
        </w:rPr>
        <w:t xml:space="preserve"> </w:t>
      </w:r>
      <w:r>
        <w:rPr>
          <w:spacing w:val="-6"/>
          <w:w w:val="89"/>
        </w:rPr>
        <w:t>.</w:t>
      </w:r>
      <w:r>
        <w:rPr>
          <w:spacing w:val="-4"/>
          <w:w w:val="101"/>
        </w:rPr>
        <w:t>c</w:t>
      </w:r>
      <w:r>
        <w:rPr>
          <w:spacing w:val="-1"/>
          <w:w w:val="104"/>
        </w:rPr>
        <w:t>o</w:t>
      </w:r>
      <w:r>
        <w:rPr>
          <w:w w:val="101"/>
        </w:rPr>
        <w:t>m</w:t>
      </w:r>
    </w:p>
    <w:p w14:paraId="5E83B132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299"/>
          <w:tab w:val="left" w:pos="1300"/>
        </w:tabs>
        <w:spacing w:before="75" w:line="321" w:lineRule="auto"/>
        <w:ind w:right="819"/>
        <w:rPr>
          <w:rFonts w:ascii="Arial MT" w:hAnsi="Arial MT"/>
        </w:rPr>
      </w:pPr>
      <w:r>
        <w:t xml:space="preserve">There will be </w:t>
      </w:r>
      <w:r>
        <w:rPr>
          <w:w w:val="95"/>
        </w:rPr>
        <w:t xml:space="preserve">1 </w:t>
      </w:r>
      <w:r>
        <w:t>bastion machine with the latest RHEL 9.x Installed. Bastion node will be a</w:t>
      </w:r>
      <w:r>
        <w:rPr>
          <w:spacing w:val="-56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deployed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RHV.</w:t>
      </w:r>
    </w:p>
    <w:p w14:paraId="7D31B316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299"/>
          <w:tab w:val="left" w:pos="1300"/>
        </w:tabs>
        <w:spacing w:line="321" w:lineRule="auto"/>
        <w:ind w:right="830"/>
        <w:rPr>
          <w:rFonts w:ascii="Arial MT" w:hAnsi="Arial MT"/>
        </w:rPr>
      </w:pPr>
      <w:r>
        <w:rPr>
          <w:w w:val="105"/>
        </w:rPr>
        <w:t>Infra</w:t>
      </w:r>
      <w:r>
        <w:rPr>
          <w:spacing w:val="11"/>
          <w:w w:val="105"/>
        </w:rPr>
        <w:t xml:space="preserve"> </w:t>
      </w:r>
      <w:r>
        <w:rPr>
          <w:w w:val="105"/>
        </w:rPr>
        <w:t>components</w:t>
      </w:r>
      <w:r>
        <w:rPr>
          <w:spacing w:val="12"/>
          <w:w w:val="105"/>
        </w:rPr>
        <w:t xml:space="preserve"> </w:t>
      </w:r>
      <w:r>
        <w:rPr>
          <w:w w:val="105"/>
        </w:rPr>
        <w:t>such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Router,</w:t>
      </w:r>
      <w:r>
        <w:rPr>
          <w:spacing w:val="12"/>
          <w:w w:val="105"/>
        </w:rPr>
        <w:t xml:space="preserve"> </w:t>
      </w:r>
      <w:r>
        <w:rPr>
          <w:w w:val="105"/>
        </w:rPr>
        <w:t>Registry,</w:t>
      </w:r>
      <w:r>
        <w:rPr>
          <w:spacing w:val="12"/>
          <w:w w:val="105"/>
        </w:rPr>
        <w:t xml:space="preserve"> </w:t>
      </w:r>
      <w:r>
        <w:rPr>
          <w:w w:val="105"/>
        </w:rPr>
        <w:t>Loki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Prometheus</w:t>
      </w:r>
      <w:r>
        <w:rPr>
          <w:spacing w:val="2"/>
          <w:w w:val="105"/>
        </w:rPr>
        <w:t xml:space="preserve"> </w:t>
      </w:r>
      <w:r>
        <w:rPr>
          <w:w w:val="105"/>
        </w:rPr>
        <w:t>Monitoring</w:t>
      </w:r>
      <w:r>
        <w:rPr>
          <w:spacing w:val="2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-59"/>
          <w:w w:val="105"/>
        </w:rPr>
        <w:t xml:space="preserve"> </w:t>
      </w:r>
      <w:r>
        <w:rPr>
          <w:w w:val="105"/>
        </w:rPr>
        <w:t>enabled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master</w:t>
      </w:r>
      <w:r>
        <w:rPr>
          <w:spacing w:val="-12"/>
          <w:w w:val="105"/>
        </w:rPr>
        <w:t xml:space="preserve"> </w:t>
      </w:r>
      <w:r>
        <w:rPr>
          <w:w w:val="105"/>
        </w:rPr>
        <w:t>nodes</w:t>
      </w:r>
      <w:r>
        <w:rPr>
          <w:spacing w:val="-13"/>
          <w:w w:val="105"/>
        </w:rPr>
        <w:t xml:space="preserve"> </w:t>
      </w:r>
      <w:r>
        <w:rPr>
          <w:w w:val="105"/>
        </w:rPr>
        <w:t>only.</w:t>
      </w:r>
    </w:p>
    <w:p w14:paraId="76B050B8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299"/>
          <w:tab w:val="left" w:pos="1300"/>
        </w:tabs>
        <w:spacing w:line="250" w:lineRule="exact"/>
        <w:rPr>
          <w:rFonts w:ascii="Arial MT" w:hAnsi="Arial MT"/>
        </w:rPr>
      </w:pPr>
      <w:r>
        <w:t>For</w:t>
      </w:r>
      <w:r>
        <w:rPr>
          <w:spacing w:val="-15"/>
        </w:rPr>
        <w:t xml:space="preserve"> </w:t>
      </w:r>
      <w:r>
        <w:t>Logging</w:t>
      </w:r>
      <w:r>
        <w:rPr>
          <w:spacing w:val="-14"/>
        </w:rPr>
        <w:t xml:space="preserve"> </w:t>
      </w:r>
      <w:r>
        <w:t>Loki</w:t>
      </w:r>
      <w:r>
        <w:rPr>
          <w:spacing w:val="-14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enabled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1</w:t>
      </w:r>
      <w:proofErr w:type="gramStart"/>
      <w:r>
        <w:t>x.medium</w:t>
      </w:r>
      <w:proofErr w:type="gramEnd"/>
      <w:r>
        <w:rPr>
          <w:spacing w:val="-15"/>
        </w:rPr>
        <w:t xml:space="preserve"> </w:t>
      </w:r>
      <w:r>
        <w:t>sizing.</w:t>
      </w:r>
      <w:r>
        <w:rPr>
          <w:spacing w:val="-14"/>
        </w:rPr>
        <w:t xml:space="preserve"> </w:t>
      </w:r>
      <w:r>
        <w:t>Refer</w:t>
      </w:r>
      <w:r>
        <w:rPr>
          <w:color w:val="1154CC"/>
          <w:spacing w:val="-14"/>
        </w:rPr>
        <w:t xml:space="preserve"> </w:t>
      </w:r>
      <w:hyperlink r:id="rId15" w:anchor="loki-deployment-sizing_installing-log-storage">
        <w:r>
          <w:rPr>
            <w:color w:val="1154CC"/>
            <w:u w:val="thick" w:color="1154CC"/>
          </w:rPr>
          <w:t>article</w:t>
        </w:r>
      </w:hyperlink>
    </w:p>
    <w:p w14:paraId="65159B1A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299"/>
          <w:tab w:val="left" w:pos="1300"/>
        </w:tabs>
        <w:spacing w:before="79" w:line="321" w:lineRule="auto"/>
        <w:ind w:right="825"/>
        <w:rPr>
          <w:rFonts w:ascii="Arial MT" w:hAnsi="Arial MT"/>
        </w:rPr>
      </w:pPr>
      <w:r>
        <w:t>RHCOS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Bare</w:t>
      </w:r>
      <w:r>
        <w:rPr>
          <w:spacing w:val="-8"/>
        </w:rPr>
        <w:t xml:space="preserve"> </w:t>
      </w:r>
      <w:r>
        <w:t>Metal</w:t>
      </w:r>
      <w:r>
        <w:rPr>
          <w:spacing w:val="-8"/>
        </w:rPr>
        <w:t xml:space="preserve"> </w:t>
      </w:r>
      <w:r>
        <w:t>machines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host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controlplane</w:t>
      </w:r>
      <w:proofErr w:type="spellEnd"/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RHOCP</w:t>
      </w:r>
      <w:r>
        <w:rPr>
          <w:spacing w:val="-8"/>
        </w:rPr>
        <w:t xml:space="preserve"> </w:t>
      </w:r>
      <w:r>
        <w:t>cluster</w:t>
      </w:r>
      <w:r>
        <w:rPr>
          <w:spacing w:val="-9"/>
        </w:rPr>
        <w:t xml:space="preserve"> </w:t>
      </w:r>
      <w:r>
        <w:t>and</w:t>
      </w:r>
      <w:r>
        <w:rPr>
          <w:spacing w:val="-55"/>
        </w:rPr>
        <w:t xml:space="preserve"> </w:t>
      </w:r>
      <w:r>
        <w:t>maintain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availability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master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etcd</w:t>
      </w:r>
      <w:proofErr w:type="spellEnd"/>
      <w:r>
        <w:t>.</w:t>
      </w:r>
    </w:p>
    <w:p w14:paraId="08EC22D2" w14:textId="251930D0" w:rsidR="005C2F4A" w:rsidRDefault="00000000">
      <w:pPr>
        <w:pStyle w:val="ListParagraph"/>
        <w:numPr>
          <w:ilvl w:val="4"/>
          <w:numId w:val="23"/>
        </w:numPr>
        <w:tabs>
          <w:tab w:val="left" w:pos="1299"/>
          <w:tab w:val="left" w:pos="1300"/>
        </w:tabs>
        <w:spacing w:line="321" w:lineRule="auto"/>
        <w:ind w:right="822"/>
        <w:rPr>
          <w:rFonts w:ascii="Arial MT" w:hAnsi="Arial MT"/>
        </w:rPr>
      </w:pPr>
      <w:proofErr w:type="gramStart"/>
      <w:r>
        <w:rPr>
          <w:spacing w:val="-3"/>
        </w:rPr>
        <w:t>B</w:t>
      </w:r>
      <w:r>
        <w:rPr>
          <w:spacing w:val="-1"/>
        </w:rPr>
        <w:t>e</w:t>
      </w:r>
      <w:r>
        <w:rPr>
          <w:spacing w:val="-1"/>
          <w:w w:val="97"/>
        </w:rPr>
        <w:t>l</w:t>
      </w:r>
      <w:r>
        <w:rPr>
          <w:spacing w:val="-3"/>
          <w:w w:val="104"/>
        </w:rPr>
        <w:t>o</w:t>
      </w:r>
      <w:r>
        <w:rPr>
          <w:w w:val="96"/>
        </w:rPr>
        <w:t>w</w:t>
      </w:r>
      <w:r>
        <w:t xml:space="preserve"> </w:t>
      </w:r>
      <w:r>
        <w:rPr>
          <w:spacing w:val="-6"/>
        </w:rPr>
        <w:t xml:space="preserve"> </w:t>
      </w:r>
      <w:r>
        <w:rPr>
          <w:spacing w:val="-1"/>
          <w:w w:val="101"/>
        </w:rPr>
        <w:t>m</w:t>
      </w:r>
      <w:r>
        <w:rPr>
          <w:spacing w:val="-1"/>
        </w:rPr>
        <w:t>e</w:t>
      </w:r>
      <w:r>
        <w:rPr>
          <w:spacing w:val="-4"/>
          <w:w w:val="99"/>
        </w:rPr>
        <w:t>n</w:t>
      </w:r>
      <w:r>
        <w:rPr>
          <w:spacing w:val="-1"/>
          <w:w w:val="136"/>
        </w:rPr>
        <w:t>t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spacing w:val="-1"/>
        </w:rPr>
        <w:t>e</w:t>
      </w:r>
      <w:r>
        <w:rPr>
          <w:w w:val="104"/>
        </w:rPr>
        <w:t>d</w:t>
      </w:r>
      <w:proofErr w:type="gramEnd"/>
      <w:r>
        <w:t xml:space="preserve"> </w:t>
      </w:r>
      <w:r>
        <w:rPr>
          <w:spacing w:val="-6"/>
        </w:rPr>
        <w:t xml:space="preserve"> </w:t>
      </w:r>
      <w:r>
        <w:rPr>
          <w:w w:val="98"/>
        </w:rPr>
        <w:t>2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8"/>
        </w:rPr>
        <w:t>V</w:t>
      </w:r>
      <w:r>
        <w:rPr>
          <w:spacing w:val="-1"/>
          <w:w w:val="91"/>
        </w:rPr>
        <w:t>I</w:t>
      </w:r>
      <w:r>
        <w:rPr>
          <w:spacing w:val="-1"/>
          <w:w w:val="98"/>
        </w:rPr>
        <w:t>P</w:t>
      </w:r>
      <w:r>
        <w:rPr>
          <w:spacing w:val="-8"/>
          <w:w w:val="112"/>
        </w:rPr>
        <w:t>’</w:t>
      </w:r>
      <w:r>
        <w:rPr>
          <w:spacing w:val="-1"/>
          <w:w w:val="90"/>
        </w:rPr>
        <w:t>s</w:t>
      </w:r>
      <w:r>
        <w:rPr>
          <w:w w:val="52"/>
          <w:vertAlign w:val="superscript"/>
        </w:rPr>
        <w:t>1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6"/>
        </w:rPr>
        <w:t>w</w:t>
      </w:r>
      <w:r>
        <w:rPr>
          <w:spacing w:val="-1"/>
          <w:w w:val="97"/>
        </w:rPr>
        <w:t>il</w:t>
      </w:r>
      <w:r>
        <w:rPr>
          <w:w w:val="97"/>
        </w:rPr>
        <w:t>l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04"/>
        </w:rPr>
        <w:t>b</w:t>
      </w:r>
      <w:r>
        <w:t xml:space="preserve">e </w:t>
      </w:r>
      <w:r>
        <w:rPr>
          <w:spacing w:val="-21"/>
        </w:rPr>
        <w:t xml:space="preserve"> </w:t>
      </w:r>
      <w:r>
        <w:rPr>
          <w:spacing w:val="-1"/>
          <w:w w:val="104"/>
        </w:rPr>
        <w:t>p</w:t>
      </w:r>
      <w:r>
        <w:rPr>
          <w:spacing w:val="-7"/>
          <w:w w:val="105"/>
        </w:rPr>
        <w:t>r</w:t>
      </w:r>
      <w:r>
        <w:rPr>
          <w:spacing w:val="-4"/>
          <w:w w:val="104"/>
        </w:rPr>
        <w:t>o</w:t>
      </w:r>
      <w:r>
        <w:rPr>
          <w:spacing w:val="-1"/>
        </w:rPr>
        <w:t>v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d</w:t>
      </w:r>
      <w:r>
        <w:rPr>
          <w:spacing w:val="-1"/>
        </w:rPr>
        <w:t>e</w:t>
      </w:r>
      <w:r>
        <w:rPr>
          <w:w w:val="104"/>
        </w:rPr>
        <w:t>d</w:t>
      </w:r>
      <w:r>
        <w:t xml:space="preserve"> </w:t>
      </w:r>
      <w:r>
        <w:rPr>
          <w:spacing w:val="-21"/>
        </w:rPr>
        <w:t xml:space="preserve"> </w:t>
      </w:r>
      <w:r>
        <w:rPr>
          <w:spacing w:val="-4"/>
          <w:w w:val="104"/>
        </w:rPr>
        <w:t>b</w:t>
      </w:r>
      <w:r>
        <w:rPr>
          <w:w w:val="99"/>
        </w:rPr>
        <w:t>y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 xml:space="preserve">e </w:t>
      </w:r>
      <w:r>
        <w:rPr>
          <w:spacing w:val="-21"/>
        </w:rPr>
        <w:t xml:space="preserve"> </w:t>
      </w:r>
      <w:r w:rsidR="00F340AB">
        <w:rPr>
          <w:spacing w:val="-1"/>
          <w:w w:val="102"/>
        </w:rPr>
        <w:t xml:space="preserve">CUSTOMER </w:t>
      </w:r>
      <w:r>
        <w:rPr>
          <w:spacing w:val="-21"/>
        </w:rPr>
        <w:t xml:space="preserve"> </w:t>
      </w:r>
      <w:r>
        <w:rPr>
          <w:spacing w:val="-3"/>
          <w:w w:val="136"/>
        </w:rPr>
        <w:t>t</w:t>
      </w:r>
      <w:r>
        <w:rPr>
          <w:spacing w:val="-3"/>
        </w:rPr>
        <w:t>e</w:t>
      </w:r>
      <w:r>
        <w:rPr>
          <w:spacing w:val="-1"/>
          <w:w w:val="94"/>
        </w:rPr>
        <w:t>a</w:t>
      </w:r>
      <w:r>
        <w:rPr>
          <w:w w:val="101"/>
        </w:rPr>
        <w:t>m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133"/>
        </w:rPr>
        <w:t>f</w:t>
      </w:r>
      <w:r>
        <w:rPr>
          <w:spacing w:val="-7"/>
          <w:w w:val="105"/>
        </w:rPr>
        <w:t>r</w:t>
      </w:r>
      <w:r>
        <w:rPr>
          <w:spacing w:val="-1"/>
          <w:w w:val="104"/>
        </w:rPr>
        <w:t>o</w:t>
      </w:r>
      <w:r>
        <w:rPr>
          <w:w w:val="101"/>
        </w:rPr>
        <w:t>m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9"/>
        </w:rPr>
        <w:t>F</w:t>
      </w:r>
      <w:r>
        <w:rPr>
          <w:w w:val="102"/>
        </w:rPr>
        <w:t>5</w:t>
      </w:r>
      <w:r>
        <w:t xml:space="preserve"> </w:t>
      </w:r>
      <w:r>
        <w:rPr>
          <w:spacing w:val="-21"/>
        </w:rPr>
        <w:t xml:space="preserve"> </w:t>
      </w:r>
      <w:r>
        <w:rPr>
          <w:spacing w:val="-3"/>
          <w:w w:val="101"/>
        </w:rPr>
        <w:t>H</w:t>
      </w:r>
      <w:r>
        <w:rPr>
          <w:spacing w:val="-1"/>
          <w:w w:val="94"/>
        </w:rPr>
        <w:t>a</w:t>
      </w:r>
      <w:r>
        <w:rPr>
          <w:spacing w:val="-7"/>
          <w:w w:val="105"/>
        </w:rPr>
        <w:t>r</w:t>
      </w:r>
      <w:r>
        <w:rPr>
          <w:spacing w:val="-1"/>
          <w:w w:val="104"/>
        </w:rPr>
        <w:t>d</w:t>
      </w:r>
      <w:r>
        <w:rPr>
          <w:spacing w:val="-2"/>
          <w:w w:val="96"/>
        </w:rPr>
        <w:t>w</w:t>
      </w:r>
      <w:r>
        <w:rPr>
          <w:spacing w:val="-1"/>
          <w:w w:val="94"/>
        </w:rPr>
        <w:t>a</w:t>
      </w:r>
      <w:r>
        <w:rPr>
          <w:spacing w:val="-7"/>
          <w:w w:val="105"/>
        </w:rPr>
        <w:t>r</w:t>
      </w:r>
      <w:r>
        <w:t xml:space="preserve">e </w:t>
      </w:r>
      <w:r>
        <w:rPr>
          <w:spacing w:val="-21"/>
        </w:rPr>
        <w:t xml:space="preserve"> </w:t>
      </w:r>
      <w:r>
        <w:rPr>
          <w:spacing w:val="-6"/>
          <w:w w:val="109"/>
        </w:rPr>
        <w:t>L</w:t>
      </w:r>
      <w:r>
        <w:rPr>
          <w:spacing w:val="1"/>
          <w:w w:val="104"/>
        </w:rPr>
        <w:t>o</w:t>
      </w:r>
      <w:r>
        <w:rPr>
          <w:spacing w:val="-1"/>
          <w:w w:val="94"/>
        </w:rPr>
        <w:t>a</w:t>
      </w:r>
      <w:r>
        <w:rPr>
          <w:w w:val="104"/>
        </w:rPr>
        <w:t xml:space="preserve">d </w:t>
      </w:r>
      <w:r>
        <w:rPr>
          <w:w w:val="105"/>
        </w:rPr>
        <w:t>Balancer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cluster.</w:t>
      </w:r>
    </w:p>
    <w:p w14:paraId="660074C1" w14:textId="77777777" w:rsidR="005C2F4A" w:rsidRDefault="00000000">
      <w:pPr>
        <w:pStyle w:val="ListParagraph"/>
        <w:numPr>
          <w:ilvl w:val="5"/>
          <w:numId w:val="23"/>
        </w:numPr>
        <w:tabs>
          <w:tab w:val="left" w:pos="2020"/>
        </w:tabs>
        <w:spacing w:line="250" w:lineRule="exact"/>
        <w:jc w:val="both"/>
      </w:pPr>
      <w:r>
        <w:rPr>
          <w:w w:val="95"/>
        </w:rPr>
        <w:t>API</w:t>
      </w:r>
      <w:r>
        <w:rPr>
          <w:spacing w:val="-1"/>
          <w:w w:val="95"/>
        </w:rPr>
        <w:t xml:space="preserve"> </w:t>
      </w:r>
      <w:r>
        <w:rPr>
          <w:w w:val="95"/>
        </w:rPr>
        <w:t>VIP</w:t>
      </w:r>
    </w:p>
    <w:p w14:paraId="3A8BFF3C" w14:textId="77777777" w:rsidR="005C2F4A" w:rsidRDefault="00000000">
      <w:pPr>
        <w:pStyle w:val="ListParagraph"/>
        <w:numPr>
          <w:ilvl w:val="5"/>
          <w:numId w:val="23"/>
        </w:numPr>
        <w:tabs>
          <w:tab w:val="left" w:pos="2020"/>
        </w:tabs>
        <w:spacing w:before="78"/>
        <w:jc w:val="both"/>
      </w:pPr>
      <w:r>
        <w:t>API-INT</w:t>
      </w:r>
      <w:r>
        <w:rPr>
          <w:spacing w:val="-9"/>
        </w:rPr>
        <w:t xml:space="preserve"> </w:t>
      </w:r>
      <w:r>
        <w:t>VIP</w:t>
      </w:r>
    </w:p>
    <w:p w14:paraId="27CB6296" w14:textId="77777777" w:rsidR="005C2F4A" w:rsidRDefault="00000000">
      <w:pPr>
        <w:pStyle w:val="ListParagraph"/>
        <w:numPr>
          <w:ilvl w:val="5"/>
          <w:numId w:val="23"/>
        </w:numPr>
        <w:tabs>
          <w:tab w:val="left" w:pos="2020"/>
        </w:tabs>
        <w:spacing w:before="82"/>
        <w:jc w:val="both"/>
      </w:pPr>
      <w:proofErr w:type="gramStart"/>
      <w:r>
        <w:rPr>
          <w:spacing w:val="-2"/>
        </w:rPr>
        <w:t>*.apps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VIP</w:t>
      </w:r>
    </w:p>
    <w:p w14:paraId="4091DA67" w14:textId="77777777" w:rsidR="005C2F4A" w:rsidRDefault="00000000">
      <w:pPr>
        <w:pStyle w:val="ListParagraph"/>
        <w:numPr>
          <w:ilvl w:val="6"/>
          <w:numId w:val="23"/>
        </w:numPr>
        <w:tabs>
          <w:tab w:val="left" w:pos="2740"/>
        </w:tabs>
        <w:spacing w:before="82"/>
        <w:jc w:val="both"/>
      </w:pPr>
      <w:proofErr w:type="spellStart"/>
      <w:r>
        <w:t>api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api</w:t>
      </w:r>
      <w:proofErr w:type="spellEnd"/>
      <w:r>
        <w:t>-int</w:t>
      </w:r>
      <w:r>
        <w:rPr>
          <w:spacing w:val="-4"/>
        </w:rPr>
        <w:t xml:space="preserve"> </w:t>
      </w:r>
      <w:r>
        <w:t>DNS</w:t>
      </w:r>
      <w:r>
        <w:rPr>
          <w:spacing w:val="-5"/>
        </w:rPr>
        <w:t xml:space="preserve"> </w:t>
      </w:r>
      <w:r>
        <w:t>endpoints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VIP.</w:t>
      </w:r>
    </w:p>
    <w:p w14:paraId="367466F4" w14:textId="0762F7E5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81" w:line="321" w:lineRule="auto"/>
        <w:ind w:right="819"/>
        <w:jc w:val="both"/>
        <w:rPr>
          <w:rFonts w:ascii="Arial MT" w:hAnsi="Arial MT"/>
        </w:rPr>
      </w:pPr>
      <w:r>
        <w:rPr>
          <w:spacing w:val="-1"/>
          <w:w w:val="105"/>
        </w:rPr>
        <w:t>The</w:t>
      </w:r>
      <w:r>
        <w:rPr>
          <w:spacing w:val="-4"/>
          <w:w w:val="105"/>
        </w:rPr>
        <w:t xml:space="preserve"> </w:t>
      </w:r>
      <w:r w:rsidR="00F340AB">
        <w:rPr>
          <w:spacing w:val="-1"/>
          <w:w w:val="105"/>
        </w:rPr>
        <w:t xml:space="preserve">CUSTOMER </w:t>
      </w:r>
      <w:r>
        <w:rPr>
          <w:spacing w:val="-1"/>
          <w:w w:val="105"/>
        </w:rPr>
        <w:t>team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provide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DNS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NTP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servers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needed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OCP</w:t>
      </w:r>
      <w:r>
        <w:rPr>
          <w:spacing w:val="-14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59"/>
          <w:w w:val="105"/>
        </w:rPr>
        <w:t xml:space="preserve"> </w:t>
      </w:r>
      <w:r>
        <w:rPr>
          <w:spacing w:val="-1"/>
          <w:w w:val="105"/>
        </w:rPr>
        <w:t>mandatory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configure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forward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reverse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lookup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DNS</w:t>
      </w:r>
      <w:r>
        <w:rPr>
          <w:spacing w:val="-5"/>
          <w:w w:val="105"/>
        </w:rPr>
        <w:t xml:space="preserve"> </w:t>
      </w:r>
      <w:r>
        <w:rPr>
          <w:w w:val="105"/>
        </w:rPr>
        <w:t>servers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all</w:t>
      </w:r>
      <w:r>
        <w:rPr>
          <w:spacing w:val="-16"/>
          <w:w w:val="105"/>
        </w:rPr>
        <w:t xml:space="preserve"> </w:t>
      </w:r>
      <w:r>
        <w:rPr>
          <w:w w:val="105"/>
        </w:rPr>
        <w:t>OCP</w:t>
      </w:r>
      <w:r>
        <w:rPr>
          <w:spacing w:val="-15"/>
          <w:w w:val="105"/>
        </w:rPr>
        <w:t xml:space="preserve"> </w:t>
      </w:r>
      <w:r>
        <w:rPr>
          <w:w w:val="105"/>
        </w:rPr>
        <w:t>node’s</w:t>
      </w:r>
      <w:r>
        <w:rPr>
          <w:spacing w:val="-59"/>
          <w:w w:val="105"/>
        </w:rPr>
        <w:t xml:space="preserve"> </w:t>
      </w:r>
      <w:r>
        <w:t>hostname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IP</w:t>
      </w:r>
      <w:r>
        <w:rPr>
          <w:spacing w:val="-10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Balancer</w:t>
      </w:r>
      <w:r>
        <w:rPr>
          <w:spacing w:val="-10"/>
        </w:rPr>
        <w:t xml:space="preserve"> </w:t>
      </w:r>
      <w:r>
        <w:t>VIPs</w:t>
      </w:r>
      <w:r>
        <w:rPr>
          <w:spacing w:val="-10"/>
        </w:rPr>
        <w:t xml:space="preserve"> </w:t>
      </w:r>
      <w:r>
        <w:t>aka</w:t>
      </w:r>
      <w:r>
        <w:rPr>
          <w:spacing w:val="-10"/>
        </w:rPr>
        <w:t xml:space="preserve"> </w:t>
      </w:r>
      <w:proofErr w:type="spellStart"/>
      <w:r>
        <w:t>api</w:t>
      </w:r>
      <w:proofErr w:type="spellEnd"/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proofErr w:type="gramStart"/>
      <w:r>
        <w:t>*.apps</w:t>
      </w:r>
      <w:proofErr w:type="gramEnd"/>
      <w:r>
        <w:t>.</w:t>
      </w:r>
    </w:p>
    <w:p w14:paraId="2A9E67B3" w14:textId="1A04AA43" w:rsidR="005C2F4A" w:rsidRDefault="00F340AB">
      <w:pPr>
        <w:pStyle w:val="ListParagraph"/>
        <w:numPr>
          <w:ilvl w:val="4"/>
          <w:numId w:val="23"/>
        </w:numPr>
        <w:tabs>
          <w:tab w:val="left" w:pos="1300"/>
        </w:tabs>
        <w:spacing w:line="251" w:lineRule="exact"/>
        <w:jc w:val="both"/>
        <w:rPr>
          <w:rFonts w:ascii="Arial MT" w:hAnsi="Arial MT"/>
        </w:rPr>
      </w:pPr>
      <w:r>
        <w:t>CUSTOMER will</w:t>
      </w:r>
      <w:r>
        <w:rPr>
          <w:spacing w:val="-11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NTP</w:t>
      </w:r>
      <w:r>
        <w:rPr>
          <w:spacing w:val="-11"/>
        </w:rPr>
        <w:t xml:space="preserve"> </w:t>
      </w:r>
      <w:r>
        <w:t>servers.</w:t>
      </w:r>
    </w:p>
    <w:p w14:paraId="19FCF554" w14:textId="0C5F9049" w:rsidR="005C2F4A" w:rsidRDefault="00F340AB">
      <w:pPr>
        <w:pStyle w:val="ListParagraph"/>
        <w:numPr>
          <w:ilvl w:val="4"/>
          <w:numId w:val="23"/>
        </w:numPr>
        <w:tabs>
          <w:tab w:val="left" w:pos="1300"/>
        </w:tabs>
        <w:spacing w:before="82" w:line="321" w:lineRule="auto"/>
        <w:ind w:right="824"/>
        <w:jc w:val="both"/>
        <w:rPr>
          <w:rFonts w:ascii="Arial MT" w:hAnsi="Arial MT"/>
        </w:rPr>
      </w:pPr>
      <w:r>
        <w:rPr>
          <w:spacing w:val="-1"/>
          <w:w w:val="105"/>
        </w:rPr>
        <w:t>CUSTOMER agreed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self</w:t>
      </w:r>
      <w:r>
        <w:rPr>
          <w:spacing w:val="-15"/>
          <w:w w:val="105"/>
        </w:rPr>
        <w:t xml:space="preserve"> </w:t>
      </w:r>
      <w:r>
        <w:rPr>
          <w:w w:val="105"/>
        </w:rPr>
        <w:t>signed</w:t>
      </w:r>
      <w:proofErr w:type="spellEnd"/>
      <w:r>
        <w:rPr>
          <w:spacing w:val="-16"/>
          <w:w w:val="105"/>
        </w:rPr>
        <w:t xml:space="preserve"> </w:t>
      </w:r>
      <w:r>
        <w:rPr>
          <w:w w:val="105"/>
        </w:rPr>
        <w:t>OCP</w:t>
      </w:r>
      <w:r>
        <w:rPr>
          <w:spacing w:val="-15"/>
          <w:w w:val="105"/>
        </w:rPr>
        <w:t xml:space="preserve"> </w:t>
      </w:r>
      <w:r>
        <w:rPr>
          <w:w w:val="105"/>
        </w:rPr>
        <w:t>Installer</w:t>
      </w:r>
      <w:r>
        <w:rPr>
          <w:spacing w:val="-15"/>
          <w:w w:val="105"/>
        </w:rPr>
        <w:t xml:space="preserve"> </w:t>
      </w:r>
      <w:r>
        <w:rPr>
          <w:w w:val="105"/>
        </w:rPr>
        <w:t>generated</w:t>
      </w:r>
      <w:r>
        <w:rPr>
          <w:spacing w:val="-16"/>
          <w:w w:val="105"/>
        </w:rPr>
        <w:t xml:space="preserve"> </w:t>
      </w:r>
      <w:r>
        <w:rPr>
          <w:w w:val="105"/>
        </w:rPr>
        <w:t>(</w:t>
      </w:r>
      <w:proofErr w:type="gramStart"/>
      <w:r>
        <w:rPr>
          <w:w w:val="105"/>
        </w:rPr>
        <w:t>*.apps</w:t>
      </w:r>
      <w:proofErr w:type="gramEnd"/>
      <w:r>
        <w:rPr>
          <w:w w:val="105"/>
        </w:rPr>
        <w:t>)</w:t>
      </w:r>
      <w:r>
        <w:rPr>
          <w:spacing w:val="-15"/>
          <w:w w:val="105"/>
        </w:rPr>
        <w:t xml:space="preserve"> </w:t>
      </w:r>
      <w:r>
        <w:rPr>
          <w:w w:val="105"/>
        </w:rPr>
        <w:t>wild</w:t>
      </w:r>
      <w:r>
        <w:rPr>
          <w:spacing w:val="-15"/>
          <w:w w:val="105"/>
        </w:rPr>
        <w:t xml:space="preserve"> </w:t>
      </w:r>
      <w:r>
        <w:rPr>
          <w:w w:val="105"/>
        </w:rPr>
        <w:t>card</w:t>
      </w:r>
      <w:r>
        <w:rPr>
          <w:spacing w:val="-16"/>
          <w:w w:val="105"/>
        </w:rPr>
        <w:t xml:space="preserve"> </w:t>
      </w:r>
      <w:r>
        <w:rPr>
          <w:w w:val="105"/>
        </w:rPr>
        <w:t>certificates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59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used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Openshift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Ingress</w:t>
      </w:r>
      <w:r>
        <w:rPr>
          <w:spacing w:val="-12"/>
          <w:w w:val="105"/>
        </w:rPr>
        <w:t xml:space="preserve"> </w:t>
      </w:r>
      <w:r>
        <w:rPr>
          <w:w w:val="105"/>
        </w:rPr>
        <w:t>Controller.</w:t>
      </w:r>
    </w:p>
    <w:p w14:paraId="185C4CF1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line="250" w:lineRule="exact"/>
        <w:jc w:val="both"/>
        <w:rPr>
          <w:rFonts w:ascii="Arial MT" w:hAnsi="Arial MT"/>
        </w:rPr>
      </w:pPr>
      <w:r>
        <w:t>API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proofErr w:type="spellStart"/>
      <w:r>
        <w:t>self</w:t>
      </w:r>
      <w:r>
        <w:rPr>
          <w:spacing w:val="-7"/>
        </w:rPr>
        <w:t xml:space="preserve"> </w:t>
      </w:r>
      <w:r>
        <w:t>signed</w:t>
      </w:r>
      <w:proofErr w:type="spellEnd"/>
      <w:r>
        <w:rPr>
          <w:spacing w:val="-7"/>
        </w:rPr>
        <w:t xml:space="preserve"> </w:t>
      </w:r>
      <w:r>
        <w:t>OCP</w:t>
      </w:r>
      <w:r>
        <w:rPr>
          <w:spacing w:val="-6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certificates.</w:t>
      </w:r>
    </w:p>
    <w:p w14:paraId="28008096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82" w:line="321" w:lineRule="auto"/>
        <w:ind w:right="825"/>
        <w:jc w:val="both"/>
        <w:rPr>
          <w:rFonts w:ascii="Arial MT" w:hAnsi="Arial MT"/>
        </w:rPr>
      </w:pPr>
      <w:r>
        <w:t>The master API and Web console will be available on port 6443. Please refer to section</w:t>
      </w:r>
      <w:r>
        <w:rPr>
          <w:spacing w:val="1"/>
        </w:rPr>
        <w:t xml:space="preserve"> </w:t>
      </w:r>
      <w:r>
        <w:t>“</w:t>
      </w:r>
      <w:r>
        <w:rPr>
          <w:color w:val="1154CC"/>
          <w:u w:val="thick" w:color="1154CC"/>
        </w:rPr>
        <w:t>5.3</w:t>
      </w:r>
      <w:r>
        <w:rPr>
          <w:color w:val="1154CC"/>
          <w:spacing w:val="-2"/>
          <w:u w:val="thick" w:color="1154CC"/>
        </w:rPr>
        <w:t xml:space="preserve"> </w:t>
      </w:r>
      <w:r>
        <w:rPr>
          <w:color w:val="1154CC"/>
          <w:u w:val="thick" w:color="1154CC"/>
        </w:rPr>
        <w:t>Network</w:t>
      </w:r>
      <w:r>
        <w:rPr>
          <w:color w:val="1154CC"/>
          <w:spacing w:val="-1"/>
          <w:u w:val="thick" w:color="1154CC"/>
        </w:rPr>
        <w:t xml:space="preserve"> </w:t>
      </w:r>
      <w:r>
        <w:rPr>
          <w:color w:val="1154CC"/>
          <w:u w:val="thick" w:color="1154CC"/>
        </w:rPr>
        <w:t>Access</w:t>
      </w:r>
      <w:r>
        <w:rPr>
          <w:color w:val="1154CC"/>
          <w:spacing w:val="-1"/>
          <w:u w:val="thick" w:color="1154CC"/>
        </w:rPr>
        <w:t xml:space="preserve"> </w:t>
      </w:r>
      <w:r>
        <w:rPr>
          <w:color w:val="1154CC"/>
          <w:u w:val="thick" w:color="1154CC"/>
        </w:rPr>
        <w:t>Requirements</w:t>
      </w:r>
      <w:r>
        <w:t>”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ports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opening.</w:t>
      </w:r>
    </w:p>
    <w:p w14:paraId="3651B576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line="250" w:lineRule="exact"/>
        <w:jc w:val="both"/>
        <w:rPr>
          <w:rFonts w:ascii="Arial MT" w:hAnsi="Arial MT"/>
        </w:rPr>
      </w:pPr>
      <w:r>
        <w:t>Other</w:t>
      </w:r>
      <w:r>
        <w:rPr>
          <w:spacing w:val="-3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color w:val="1154CC"/>
          <w:spacing w:val="-2"/>
        </w:rPr>
        <w:t xml:space="preserve"> </w:t>
      </w:r>
      <w:r>
        <w:rPr>
          <w:color w:val="1154CC"/>
          <w:u w:val="thick" w:color="1154CC"/>
        </w:rPr>
        <w:t>5.</w:t>
      </w:r>
      <w:r>
        <w:rPr>
          <w:color w:val="1154CC"/>
          <w:spacing w:val="-2"/>
          <w:u w:val="thick" w:color="1154CC"/>
        </w:rPr>
        <w:t xml:space="preserve"> </w:t>
      </w:r>
      <w:r>
        <w:rPr>
          <w:color w:val="1154CC"/>
          <w:u w:val="thick" w:color="1154CC"/>
        </w:rPr>
        <w:t>Implementation</w:t>
      </w:r>
      <w:r>
        <w:rPr>
          <w:color w:val="1154CC"/>
          <w:spacing w:val="-3"/>
          <w:u w:val="thick" w:color="1154CC"/>
        </w:rPr>
        <w:t xml:space="preserve"> </w:t>
      </w:r>
      <w:r>
        <w:rPr>
          <w:color w:val="1154CC"/>
          <w:u w:val="thick" w:color="1154CC"/>
        </w:rPr>
        <w:t>Prerequisites</w:t>
      </w:r>
      <w:r>
        <w:t>.</w:t>
      </w:r>
    </w:p>
    <w:p w14:paraId="77AB47D4" w14:textId="77777777" w:rsidR="005C2F4A" w:rsidRDefault="005C2F4A">
      <w:pPr>
        <w:pStyle w:val="BodyText"/>
        <w:rPr>
          <w:sz w:val="20"/>
        </w:rPr>
      </w:pPr>
    </w:p>
    <w:p w14:paraId="00EF99AA" w14:textId="77777777" w:rsidR="005C2F4A" w:rsidRDefault="005C2F4A">
      <w:pPr>
        <w:pStyle w:val="BodyText"/>
        <w:rPr>
          <w:sz w:val="20"/>
        </w:rPr>
      </w:pPr>
    </w:p>
    <w:p w14:paraId="02E6B5CD" w14:textId="77777777" w:rsidR="005C2F4A" w:rsidRDefault="00E27344">
      <w:pPr>
        <w:pStyle w:val="BodyText"/>
        <w:spacing w:before="9"/>
        <w:rPr>
          <w:sz w:val="15"/>
        </w:rPr>
      </w:pPr>
      <w:r>
        <w:pict w14:anchorId="49FF03FF">
          <v:shape id="_x0000_s2068" alt="" style="position:absolute;margin-left:1in;margin-top:11.3pt;width:2in;height:.1pt;z-index:-15728128;mso-wrap-edited:f;mso-width-percent:0;mso-height-percent:0;mso-wrap-distance-left:0;mso-wrap-distance-right:0;mso-position-horizontal-relative:page;mso-width-percent:0;mso-height-percent:0" coordsize="2880,1270" path="m,l2880,e" filled="f">
            <v:path arrowok="t" o:connecttype="custom" o:connectlocs="0,0;1161288000,0" o:connectangles="0,0"/>
            <w10:wrap type="topAndBottom" anchorx="page"/>
          </v:shape>
        </w:pict>
      </w:r>
    </w:p>
    <w:p w14:paraId="67D91EF0" w14:textId="77777777" w:rsidR="005C2F4A" w:rsidRDefault="00000000">
      <w:pPr>
        <w:spacing w:before="56"/>
        <w:ind w:left="580"/>
        <w:rPr>
          <w:rFonts w:ascii="Tahoma"/>
          <w:sz w:val="20"/>
        </w:rPr>
      </w:pPr>
      <w:r>
        <w:rPr>
          <w:rFonts w:ascii="Tahoma"/>
          <w:w w:val="85"/>
          <w:sz w:val="20"/>
          <w:vertAlign w:val="superscript"/>
        </w:rPr>
        <w:t>1</w:t>
      </w:r>
      <w:r>
        <w:rPr>
          <w:rFonts w:ascii="Tahoma"/>
          <w:spacing w:val="-3"/>
          <w:w w:val="85"/>
          <w:sz w:val="20"/>
        </w:rPr>
        <w:t xml:space="preserve"> </w:t>
      </w:r>
      <w:r>
        <w:rPr>
          <w:rFonts w:ascii="Tahoma"/>
          <w:w w:val="85"/>
          <w:sz w:val="20"/>
        </w:rPr>
        <w:t>VIP:</w:t>
      </w:r>
    </w:p>
    <w:p w14:paraId="0F84BBA3" w14:textId="77777777" w:rsidR="005C2F4A" w:rsidRDefault="00000000">
      <w:pPr>
        <w:spacing w:before="26" w:line="261" w:lineRule="auto"/>
        <w:ind w:left="580" w:right="845"/>
        <w:rPr>
          <w:rFonts w:ascii="Trebuchet MS"/>
          <w:sz w:val="16"/>
        </w:rPr>
      </w:pPr>
      <w:hyperlink r:id="rId16" w:anchor="installation-load-balancing-user-infra_installing-restricted-networks-bare-metal">
        <w:r>
          <w:rPr>
            <w:rFonts w:ascii="Trebuchet MS"/>
            <w:color w:val="1154CC"/>
            <w:spacing w:val="-3"/>
            <w:w w:val="103"/>
            <w:sz w:val="16"/>
            <w:u w:val="thick" w:color="1154CC"/>
          </w:rPr>
          <w:t>h</w:t>
        </w:r>
        <w:r>
          <w:rPr>
            <w:rFonts w:ascii="Trebuchet MS"/>
            <w:color w:val="1154CC"/>
            <w:spacing w:val="-3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7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2"/>
            <w:w w:val="101"/>
            <w:sz w:val="16"/>
            <w:u w:val="thick" w:color="1154CC"/>
          </w:rPr>
          <w:t>p</w:t>
        </w:r>
        <w:r>
          <w:rPr>
            <w:rFonts w:ascii="Trebuchet MS"/>
            <w:color w:val="1154CC"/>
            <w:spacing w:val="-1"/>
            <w:w w:val="115"/>
            <w:sz w:val="16"/>
            <w:u w:val="thick" w:color="1154CC"/>
          </w:rPr>
          <w:t>s</w:t>
        </w:r>
        <w:r>
          <w:rPr>
            <w:rFonts w:ascii="Trebuchet MS"/>
            <w:color w:val="1154CC"/>
            <w:spacing w:val="-1"/>
            <w:w w:val="61"/>
            <w:sz w:val="16"/>
            <w:u w:val="thick" w:color="1154CC"/>
          </w:rPr>
          <w:t>:</w:t>
        </w:r>
        <w:r>
          <w:rPr>
            <w:rFonts w:ascii="Trebuchet MS"/>
            <w:color w:val="1154CC"/>
            <w:spacing w:val="-1"/>
            <w:w w:val="93"/>
            <w:sz w:val="16"/>
            <w:u w:val="thick" w:color="1154CC"/>
          </w:rPr>
          <w:t>/</w:t>
        </w:r>
        <w:r>
          <w:rPr>
            <w:rFonts w:ascii="Trebuchet MS"/>
            <w:color w:val="1154CC"/>
            <w:spacing w:val="-10"/>
            <w:w w:val="93"/>
            <w:sz w:val="16"/>
            <w:u w:val="thick" w:color="1154CC"/>
          </w:rPr>
          <w:t>/</w:t>
        </w:r>
        <w:r>
          <w:rPr>
            <w:rFonts w:ascii="Trebuchet MS"/>
            <w:color w:val="1154CC"/>
            <w:spacing w:val="2"/>
            <w:sz w:val="16"/>
            <w:u w:val="thick" w:color="1154CC"/>
          </w:rPr>
          <w:t>a</w:t>
        </w:r>
        <w:r>
          <w:rPr>
            <w:rFonts w:ascii="Trebuchet MS"/>
            <w:color w:val="1154CC"/>
            <w:spacing w:val="1"/>
            <w:sz w:val="16"/>
            <w:u w:val="thick" w:color="1154CC"/>
          </w:rPr>
          <w:t>cc</w:t>
        </w:r>
        <w:r>
          <w:rPr>
            <w:rFonts w:ascii="Trebuchet MS"/>
            <w:color w:val="1154CC"/>
            <w:spacing w:val="-2"/>
            <w:w w:val="98"/>
            <w:sz w:val="16"/>
            <w:u w:val="thick" w:color="1154CC"/>
          </w:rPr>
          <w:t>e</w:t>
        </w:r>
        <w:r>
          <w:rPr>
            <w:rFonts w:ascii="Trebuchet MS"/>
            <w:color w:val="1154CC"/>
            <w:spacing w:val="-1"/>
            <w:w w:val="115"/>
            <w:sz w:val="16"/>
            <w:u w:val="thick" w:color="1154CC"/>
          </w:rPr>
          <w:t>ss</w:t>
        </w:r>
        <w:r>
          <w:rPr>
            <w:rFonts w:ascii="Trebuchet MS"/>
            <w:color w:val="1154CC"/>
            <w:spacing w:val="-1"/>
            <w:w w:val="61"/>
            <w:sz w:val="16"/>
            <w:u w:val="thick" w:color="1154CC"/>
          </w:rPr>
          <w:t>.</w:t>
        </w:r>
        <w:r>
          <w:rPr>
            <w:rFonts w:ascii="Trebuchet MS"/>
            <w:color w:val="1154CC"/>
            <w:spacing w:val="-5"/>
            <w:sz w:val="16"/>
            <w:u w:val="thick" w:color="1154CC"/>
          </w:rPr>
          <w:t>r</w:t>
        </w:r>
        <w:r>
          <w:rPr>
            <w:rFonts w:ascii="Trebuchet MS"/>
            <w:color w:val="1154CC"/>
            <w:spacing w:val="2"/>
            <w:w w:val="98"/>
            <w:sz w:val="16"/>
            <w:u w:val="thick" w:color="1154CC"/>
          </w:rPr>
          <w:t>e</w:t>
        </w:r>
        <w:r>
          <w:rPr>
            <w:rFonts w:ascii="Trebuchet MS"/>
            <w:color w:val="1154CC"/>
            <w:spacing w:val="-1"/>
            <w:sz w:val="16"/>
            <w:u w:val="thick" w:color="1154CC"/>
          </w:rPr>
          <w:t>d</w:t>
        </w:r>
        <w:r>
          <w:rPr>
            <w:rFonts w:ascii="Trebuchet MS"/>
            <w:color w:val="1154CC"/>
            <w:w w:val="103"/>
            <w:sz w:val="16"/>
            <w:u w:val="thick" w:color="1154CC"/>
          </w:rPr>
          <w:t>h</w:t>
        </w:r>
        <w:r>
          <w:rPr>
            <w:rFonts w:ascii="Trebuchet MS"/>
            <w:color w:val="1154CC"/>
            <w:spacing w:val="-3"/>
            <w:sz w:val="16"/>
            <w:u w:val="thick" w:color="1154CC"/>
          </w:rPr>
          <w:t>a</w:t>
        </w:r>
        <w:r>
          <w:rPr>
            <w:rFonts w:ascii="Trebuchet MS"/>
            <w:color w:val="1154CC"/>
            <w:spacing w:val="-4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6"/>
            <w:w w:val="61"/>
            <w:sz w:val="16"/>
            <w:u w:val="thick" w:color="1154CC"/>
          </w:rPr>
          <w:t>.</w:t>
        </w:r>
        <w:r>
          <w:rPr>
            <w:rFonts w:ascii="Trebuchet MS"/>
            <w:color w:val="1154CC"/>
            <w:spacing w:val="1"/>
            <w:sz w:val="16"/>
            <w:u w:val="thick" w:color="1154CC"/>
          </w:rPr>
          <w:t>c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o</w:t>
        </w:r>
        <w:r>
          <w:rPr>
            <w:rFonts w:ascii="Trebuchet MS"/>
            <w:color w:val="1154CC"/>
            <w:spacing w:val="-1"/>
            <w:w w:val="102"/>
            <w:sz w:val="16"/>
            <w:u w:val="thick" w:color="1154CC"/>
          </w:rPr>
          <w:t>m</w:t>
        </w:r>
        <w:r>
          <w:rPr>
            <w:rFonts w:ascii="Trebuchet MS"/>
            <w:color w:val="1154CC"/>
            <w:spacing w:val="-9"/>
            <w:w w:val="93"/>
            <w:sz w:val="16"/>
            <w:u w:val="thick" w:color="1154CC"/>
          </w:rPr>
          <w:t>/</w:t>
        </w:r>
        <w:r>
          <w:rPr>
            <w:rFonts w:ascii="Trebuchet MS"/>
            <w:color w:val="1154CC"/>
            <w:spacing w:val="-1"/>
            <w:sz w:val="16"/>
            <w:u w:val="thick" w:color="1154CC"/>
          </w:rPr>
          <w:t>d</w:t>
        </w:r>
        <w:r>
          <w:rPr>
            <w:rFonts w:ascii="Trebuchet MS"/>
            <w:color w:val="1154CC"/>
            <w:spacing w:val="2"/>
            <w:w w:val="103"/>
            <w:sz w:val="16"/>
            <w:u w:val="thick" w:color="1154CC"/>
          </w:rPr>
          <w:t>o</w:t>
        </w:r>
        <w:r>
          <w:rPr>
            <w:rFonts w:ascii="Trebuchet MS"/>
            <w:color w:val="1154CC"/>
            <w:spacing w:val="-2"/>
            <w:sz w:val="16"/>
            <w:u w:val="thick" w:color="1154CC"/>
          </w:rPr>
          <w:t>c</w:t>
        </w:r>
        <w:r>
          <w:rPr>
            <w:rFonts w:ascii="Trebuchet MS"/>
            <w:color w:val="1154CC"/>
            <w:spacing w:val="1"/>
            <w:w w:val="103"/>
            <w:sz w:val="16"/>
            <w:u w:val="thick" w:color="1154CC"/>
          </w:rPr>
          <w:t>u</w:t>
        </w:r>
        <w:r>
          <w:rPr>
            <w:rFonts w:ascii="Trebuchet MS"/>
            <w:color w:val="1154CC"/>
            <w:spacing w:val="2"/>
            <w:w w:val="102"/>
            <w:sz w:val="16"/>
            <w:u w:val="thick" w:color="1154CC"/>
          </w:rPr>
          <w:t>m</w:t>
        </w:r>
        <w:r>
          <w:rPr>
            <w:rFonts w:ascii="Trebuchet MS"/>
            <w:color w:val="1154CC"/>
            <w:spacing w:val="1"/>
            <w:w w:val="98"/>
            <w:sz w:val="16"/>
            <w:u w:val="thick" w:color="1154CC"/>
          </w:rPr>
          <w:t>e</w:t>
        </w:r>
        <w:r>
          <w:rPr>
            <w:rFonts w:ascii="Trebuchet MS"/>
            <w:color w:val="1154CC"/>
            <w:spacing w:val="-3"/>
            <w:w w:val="103"/>
            <w:sz w:val="16"/>
            <w:u w:val="thick" w:color="1154CC"/>
          </w:rPr>
          <w:t>n</w:t>
        </w:r>
        <w:r>
          <w:rPr>
            <w:rFonts w:ascii="Trebuchet MS"/>
            <w:color w:val="1154CC"/>
            <w:spacing w:val="-2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3"/>
            <w:sz w:val="16"/>
            <w:u w:val="thick" w:color="1154CC"/>
          </w:rPr>
          <w:t>a</w:t>
        </w:r>
        <w:r>
          <w:rPr>
            <w:rFonts w:ascii="Trebuchet MS"/>
            <w:color w:val="1154CC"/>
            <w:spacing w:val="-4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1"/>
            <w:w w:val="89"/>
            <w:sz w:val="16"/>
            <w:u w:val="thick" w:color="1154CC"/>
          </w:rPr>
          <w:t>i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on</w:t>
        </w:r>
        <w:r>
          <w:rPr>
            <w:rFonts w:ascii="Trebuchet MS"/>
            <w:color w:val="1154CC"/>
            <w:spacing w:val="-9"/>
            <w:w w:val="93"/>
            <w:sz w:val="16"/>
            <w:u w:val="thick" w:color="1154CC"/>
          </w:rPr>
          <w:t>/</w:t>
        </w:r>
        <w:r>
          <w:rPr>
            <w:rFonts w:ascii="Trebuchet MS"/>
            <w:color w:val="1154CC"/>
            <w:spacing w:val="1"/>
            <w:w w:val="98"/>
            <w:sz w:val="16"/>
            <w:u w:val="thick" w:color="1154CC"/>
          </w:rPr>
          <w:t>e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n</w:t>
        </w:r>
        <w:r>
          <w:rPr>
            <w:rFonts w:ascii="Trebuchet MS"/>
            <w:color w:val="1154CC"/>
            <w:spacing w:val="-1"/>
            <w:w w:val="108"/>
            <w:sz w:val="16"/>
            <w:u w:val="thick" w:color="1154CC"/>
          </w:rPr>
          <w:t>-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u</w:t>
        </w:r>
        <w:r>
          <w:rPr>
            <w:rFonts w:ascii="Trebuchet MS"/>
            <w:color w:val="1154CC"/>
            <w:spacing w:val="-1"/>
            <w:w w:val="115"/>
            <w:sz w:val="16"/>
            <w:u w:val="thick" w:color="1154CC"/>
          </w:rPr>
          <w:t>s</w:t>
        </w:r>
        <w:r>
          <w:rPr>
            <w:rFonts w:ascii="Trebuchet MS"/>
            <w:color w:val="1154CC"/>
            <w:spacing w:val="-9"/>
            <w:w w:val="93"/>
            <w:sz w:val="16"/>
            <w:u w:val="thick" w:color="1154CC"/>
          </w:rPr>
          <w:t>/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o</w:t>
        </w:r>
        <w:r>
          <w:rPr>
            <w:rFonts w:ascii="Trebuchet MS"/>
            <w:color w:val="1154CC"/>
            <w:spacing w:val="2"/>
            <w:w w:val="101"/>
            <w:sz w:val="16"/>
            <w:u w:val="thick" w:color="1154CC"/>
          </w:rPr>
          <w:t>p</w:t>
        </w:r>
        <w:r>
          <w:rPr>
            <w:rFonts w:ascii="Trebuchet MS"/>
            <w:color w:val="1154CC"/>
            <w:spacing w:val="1"/>
            <w:w w:val="98"/>
            <w:sz w:val="16"/>
            <w:u w:val="thick" w:color="1154CC"/>
          </w:rPr>
          <w:t>e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n</w:t>
        </w:r>
        <w:r>
          <w:rPr>
            <w:rFonts w:ascii="Trebuchet MS"/>
            <w:color w:val="1154CC"/>
            <w:spacing w:val="-1"/>
            <w:w w:val="115"/>
            <w:sz w:val="16"/>
            <w:u w:val="thick" w:color="1154CC"/>
          </w:rPr>
          <w:t>s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h</w:t>
        </w:r>
        <w:r>
          <w:rPr>
            <w:rFonts w:ascii="Trebuchet MS"/>
            <w:color w:val="1154CC"/>
            <w:spacing w:val="-1"/>
            <w:w w:val="89"/>
            <w:sz w:val="16"/>
            <w:u w:val="thick" w:color="1154CC"/>
          </w:rPr>
          <w:t>i</w:t>
        </w:r>
        <w:r>
          <w:rPr>
            <w:rFonts w:ascii="Trebuchet MS"/>
            <w:color w:val="1154CC"/>
            <w:spacing w:val="1"/>
            <w:w w:val="90"/>
            <w:sz w:val="16"/>
            <w:u w:val="thick" w:color="1154CC"/>
          </w:rPr>
          <w:t>f</w:t>
        </w:r>
        <w:r>
          <w:rPr>
            <w:rFonts w:ascii="Trebuchet MS"/>
            <w:color w:val="1154CC"/>
            <w:spacing w:val="-1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1"/>
            <w:w w:val="93"/>
            <w:sz w:val="16"/>
            <w:u w:val="thick" w:color="1154CC"/>
          </w:rPr>
          <w:t>_</w:t>
        </w:r>
        <w:r>
          <w:rPr>
            <w:rFonts w:ascii="Trebuchet MS"/>
            <w:color w:val="1154CC"/>
            <w:spacing w:val="1"/>
            <w:sz w:val="16"/>
            <w:u w:val="thick" w:color="1154CC"/>
          </w:rPr>
          <w:t>c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o</w:t>
        </w:r>
        <w:r>
          <w:rPr>
            <w:rFonts w:ascii="Trebuchet MS"/>
            <w:color w:val="1154CC"/>
            <w:spacing w:val="-3"/>
            <w:w w:val="103"/>
            <w:sz w:val="16"/>
            <w:u w:val="thick" w:color="1154CC"/>
          </w:rPr>
          <w:t>n</w:t>
        </w:r>
        <w:r>
          <w:rPr>
            <w:rFonts w:ascii="Trebuchet MS"/>
            <w:color w:val="1154CC"/>
            <w:spacing w:val="-2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1"/>
            <w:sz w:val="16"/>
            <w:u w:val="thick" w:color="1154CC"/>
          </w:rPr>
          <w:t>a</w:t>
        </w:r>
        <w:r>
          <w:rPr>
            <w:rFonts w:ascii="Trebuchet MS"/>
            <w:color w:val="1154CC"/>
            <w:spacing w:val="-1"/>
            <w:w w:val="89"/>
            <w:sz w:val="16"/>
            <w:u w:val="thick" w:color="1154CC"/>
          </w:rPr>
          <w:t>i</w:t>
        </w:r>
        <w:r>
          <w:rPr>
            <w:rFonts w:ascii="Trebuchet MS"/>
            <w:color w:val="1154CC"/>
            <w:spacing w:val="2"/>
            <w:w w:val="103"/>
            <w:sz w:val="16"/>
            <w:u w:val="thick" w:color="1154CC"/>
          </w:rPr>
          <w:t>n</w:t>
        </w:r>
        <w:r>
          <w:rPr>
            <w:rFonts w:ascii="Trebuchet MS"/>
            <w:color w:val="1154CC"/>
            <w:spacing w:val="1"/>
            <w:w w:val="98"/>
            <w:sz w:val="16"/>
            <w:u w:val="thick" w:color="1154CC"/>
          </w:rPr>
          <w:t>e</w:t>
        </w:r>
        <w:r>
          <w:rPr>
            <w:rFonts w:ascii="Trebuchet MS"/>
            <w:color w:val="1154CC"/>
            <w:spacing w:val="-1"/>
            <w:sz w:val="16"/>
            <w:u w:val="thick" w:color="1154CC"/>
          </w:rPr>
          <w:t>r</w:t>
        </w:r>
        <w:r>
          <w:rPr>
            <w:rFonts w:ascii="Trebuchet MS"/>
            <w:color w:val="1154CC"/>
            <w:spacing w:val="-1"/>
            <w:w w:val="93"/>
            <w:sz w:val="16"/>
            <w:u w:val="thick" w:color="1154CC"/>
          </w:rPr>
          <w:t>_</w:t>
        </w:r>
        <w:r>
          <w:rPr>
            <w:rFonts w:ascii="Trebuchet MS"/>
            <w:color w:val="1154CC"/>
            <w:spacing w:val="-1"/>
            <w:w w:val="101"/>
            <w:sz w:val="16"/>
            <w:u w:val="thick" w:color="1154CC"/>
          </w:rPr>
          <w:t>p</w:t>
        </w:r>
        <w:r>
          <w:rPr>
            <w:rFonts w:ascii="Trebuchet MS"/>
            <w:color w:val="1154CC"/>
            <w:spacing w:val="-1"/>
            <w:w w:val="88"/>
            <w:sz w:val="16"/>
            <w:u w:val="thick" w:color="1154CC"/>
          </w:rPr>
          <w:t>l</w:t>
        </w:r>
        <w:r>
          <w:rPr>
            <w:rFonts w:ascii="Trebuchet MS"/>
            <w:color w:val="1154CC"/>
            <w:spacing w:val="-3"/>
            <w:sz w:val="16"/>
            <w:u w:val="thick" w:color="1154CC"/>
          </w:rPr>
          <w:t>a</w:t>
        </w:r>
        <w:r>
          <w:rPr>
            <w:rFonts w:ascii="Trebuchet MS"/>
            <w:color w:val="1154CC"/>
            <w:spacing w:val="-2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5"/>
            <w:w w:val="90"/>
            <w:sz w:val="16"/>
            <w:u w:val="thick" w:color="1154CC"/>
          </w:rPr>
          <w:t>f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o</w:t>
        </w:r>
        <w:r>
          <w:rPr>
            <w:rFonts w:ascii="Trebuchet MS"/>
            <w:color w:val="1154CC"/>
            <w:spacing w:val="-1"/>
            <w:sz w:val="16"/>
            <w:u w:val="thick" w:color="1154CC"/>
          </w:rPr>
          <w:t>r</w:t>
        </w:r>
        <w:r>
          <w:rPr>
            <w:rFonts w:ascii="Trebuchet MS"/>
            <w:color w:val="1154CC"/>
            <w:spacing w:val="-1"/>
            <w:w w:val="102"/>
            <w:sz w:val="16"/>
            <w:u w:val="thick" w:color="1154CC"/>
          </w:rPr>
          <w:t>m</w:t>
        </w:r>
        <w:r>
          <w:rPr>
            <w:rFonts w:ascii="Trebuchet MS"/>
            <w:color w:val="1154CC"/>
            <w:spacing w:val="-1"/>
            <w:w w:val="93"/>
            <w:sz w:val="16"/>
            <w:u w:val="thick" w:color="1154CC"/>
          </w:rPr>
          <w:t>/</w:t>
        </w:r>
        <w:r>
          <w:rPr>
            <w:rFonts w:ascii="Trebuchet MS"/>
            <w:color w:val="1154CC"/>
            <w:spacing w:val="-1"/>
            <w:w w:val="118"/>
            <w:sz w:val="16"/>
            <w:u w:val="thick" w:color="1154CC"/>
          </w:rPr>
          <w:t>4</w:t>
        </w:r>
        <w:r>
          <w:rPr>
            <w:rFonts w:ascii="Trebuchet MS"/>
            <w:color w:val="1154CC"/>
            <w:spacing w:val="-1"/>
            <w:w w:val="61"/>
            <w:sz w:val="16"/>
            <w:u w:val="thick" w:color="1154CC"/>
          </w:rPr>
          <w:t>.</w:t>
        </w:r>
        <w:r>
          <w:rPr>
            <w:rFonts w:ascii="Trebuchet MS"/>
            <w:color w:val="1154CC"/>
            <w:spacing w:val="-4"/>
            <w:w w:val="71"/>
            <w:sz w:val="16"/>
            <w:u w:val="thick" w:color="1154CC"/>
          </w:rPr>
          <w:t>1</w:t>
        </w:r>
        <w:r>
          <w:rPr>
            <w:rFonts w:ascii="Trebuchet MS"/>
            <w:color w:val="1154CC"/>
            <w:spacing w:val="-1"/>
            <w:w w:val="118"/>
            <w:sz w:val="16"/>
            <w:u w:val="thick" w:color="1154CC"/>
          </w:rPr>
          <w:t>4</w:t>
        </w:r>
        <w:r>
          <w:rPr>
            <w:rFonts w:ascii="Trebuchet MS"/>
            <w:color w:val="1154CC"/>
            <w:spacing w:val="-2"/>
            <w:w w:val="93"/>
            <w:sz w:val="16"/>
            <w:u w:val="thick" w:color="1154CC"/>
          </w:rPr>
          <w:t>/</w:t>
        </w:r>
        <w:r>
          <w:rPr>
            <w:rFonts w:ascii="Trebuchet MS"/>
            <w:color w:val="1154CC"/>
            <w:spacing w:val="-3"/>
            <w:w w:val="103"/>
            <w:sz w:val="16"/>
            <w:u w:val="thick" w:color="1154CC"/>
          </w:rPr>
          <w:t>h</w:t>
        </w:r>
        <w:r>
          <w:rPr>
            <w:rFonts w:ascii="Trebuchet MS"/>
            <w:color w:val="1154CC"/>
            <w:spacing w:val="-7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1"/>
            <w:w w:val="102"/>
            <w:sz w:val="16"/>
            <w:u w:val="thick" w:color="1154CC"/>
          </w:rPr>
          <w:t>m</w:t>
        </w:r>
        <w:r>
          <w:rPr>
            <w:rFonts w:ascii="Trebuchet MS"/>
            <w:color w:val="1154CC"/>
            <w:spacing w:val="-1"/>
            <w:w w:val="88"/>
            <w:sz w:val="16"/>
            <w:u w:val="thick" w:color="1154CC"/>
          </w:rPr>
          <w:t>l</w:t>
        </w:r>
        <w:r>
          <w:rPr>
            <w:rFonts w:ascii="Trebuchet MS"/>
            <w:color w:val="1154CC"/>
            <w:spacing w:val="-2"/>
            <w:w w:val="93"/>
            <w:sz w:val="16"/>
            <w:u w:val="thick" w:color="1154CC"/>
          </w:rPr>
          <w:t>/</w:t>
        </w:r>
        <w:r>
          <w:rPr>
            <w:rFonts w:ascii="Trebuchet MS"/>
            <w:color w:val="1154CC"/>
            <w:spacing w:val="-1"/>
            <w:w w:val="89"/>
            <w:sz w:val="16"/>
            <w:u w:val="thick" w:color="1154CC"/>
          </w:rPr>
          <w:t>i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n</w:t>
        </w:r>
        <w:r>
          <w:rPr>
            <w:rFonts w:ascii="Trebuchet MS"/>
            <w:color w:val="1154CC"/>
            <w:spacing w:val="-2"/>
            <w:w w:val="115"/>
            <w:sz w:val="16"/>
            <w:u w:val="thick" w:color="1154CC"/>
          </w:rPr>
          <w:t>s</w:t>
        </w:r>
        <w:r>
          <w:rPr>
            <w:rFonts w:ascii="Trebuchet MS"/>
            <w:color w:val="1154CC"/>
            <w:spacing w:val="-2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1"/>
            <w:sz w:val="16"/>
            <w:u w:val="thick" w:color="1154CC"/>
          </w:rPr>
          <w:t>a</w:t>
        </w:r>
        <w:r>
          <w:rPr>
            <w:rFonts w:ascii="Trebuchet MS"/>
            <w:color w:val="1154CC"/>
            <w:spacing w:val="-1"/>
            <w:w w:val="88"/>
            <w:sz w:val="16"/>
            <w:u w:val="thick" w:color="1154CC"/>
          </w:rPr>
          <w:t>ll</w:t>
        </w:r>
        <w:r>
          <w:rPr>
            <w:rFonts w:ascii="Trebuchet MS"/>
            <w:color w:val="1154CC"/>
            <w:spacing w:val="-1"/>
            <w:w w:val="89"/>
            <w:sz w:val="16"/>
            <w:u w:val="thick" w:color="1154CC"/>
          </w:rPr>
          <w:t>i</w:t>
        </w:r>
        <w:r>
          <w:rPr>
            <w:rFonts w:ascii="Trebuchet MS"/>
            <w:color w:val="1154CC"/>
            <w:spacing w:val="2"/>
            <w:w w:val="103"/>
            <w:sz w:val="16"/>
            <w:u w:val="thick" w:color="1154CC"/>
          </w:rPr>
          <w:t>n</w:t>
        </w:r>
        <w:r>
          <w:rPr>
            <w:rFonts w:ascii="Trebuchet MS"/>
            <w:color w:val="1154CC"/>
            <w:spacing w:val="-1"/>
            <w:w w:val="112"/>
            <w:sz w:val="16"/>
            <w:u w:val="thick" w:color="1154CC"/>
          </w:rPr>
          <w:t>g</w:t>
        </w:r>
        <w:r>
          <w:rPr>
            <w:rFonts w:ascii="Trebuchet MS"/>
            <w:color w:val="1154CC"/>
            <w:spacing w:val="-2"/>
            <w:w w:val="93"/>
            <w:sz w:val="16"/>
            <w:u w:val="thick" w:color="1154CC"/>
          </w:rPr>
          <w:t>/</w:t>
        </w:r>
        <w:r>
          <w:rPr>
            <w:rFonts w:ascii="Trebuchet MS"/>
            <w:color w:val="1154CC"/>
            <w:spacing w:val="-1"/>
            <w:w w:val="89"/>
            <w:sz w:val="16"/>
            <w:u w:val="thick" w:color="1154CC"/>
          </w:rPr>
          <w:t>i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n</w:t>
        </w:r>
        <w:r>
          <w:rPr>
            <w:rFonts w:ascii="Trebuchet MS"/>
            <w:color w:val="1154CC"/>
            <w:spacing w:val="-2"/>
            <w:w w:val="115"/>
            <w:sz w:val="16"/>
            <w:u w:val="thick" w:color="1154CC"/>
          </w:rPr>
          <w:t>s</w:t>
        </w:r>
        <w:r>
          <w:rPr>
            <w:rFonts w:ascii="Trebuchet MS"/>
            <w:color w:val="1154CC"/>
            <w:spacing w:val="-2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1"/>
            <w:sz w:val="16"/>
            <w:u w:val="thick" w:color="1154CC"/>
          </w:rPr>
          <w:t>a</w:t>
        </w:r>
        <w:r>
          <w:rPr>
            <w:rFonts w:ascii="Trebuchet MS"/>
            <w:color w:val="1154CC"/>
            <w:spacing w:val="-1"/>
            <w:w w:val="88"/>
            <w:sz w:val="16"/>
            <w:u w:val="thick" w:color="1154CC"/>
          </w:rPr>
          <w:t>ll</w:t>
        </w:r>
        <w:r>
          <w:rPr>
            <w:rFonts w:ascii="Trebuchet MS"/>
            <w:color w:val="1154CC"/>
            <w:spacing w:val="-1"/>
            <w:w w:val="89"/>
            <w:sz w:val="16"/>
            <w:u w:val="thick" w:color="1154CC"/>
          </w:rPr>
          <w:t>i</w:t>
        </w:r>
        <w:r>
          <w:rPr>
            <w:rFonts w:ascii="Trebuchet MS"/>
            <w:color w:val="1154CC"/>
            <w:spacing w:val="2"/>
            <w:w w:val="103"/>
            <w:sz w:val="16"/>
            <w:u w:val="thick" w:color="1154CC"/>
          </w:rPr>
          <w:t>n</w:t>
        </w:r>
        <w:r>
          <w:rPr>
            <w:rFonts w:ascii="Trebuchet MS"/>
            <w:color w:val="1154CC"/>
            <w:spacing w:val="-1"/>
            <w:w w:val="112"/>
            <w:sz w:val="16"/>
            <w:u w:val="thick" w:color="1154CC"/>
          </w:rPr>
          <w:t>g</w:t>
        </w:r>
        <w:r>
          <w:rPr>
            <w:rFonts w:ascii="Trebuchet MS"/>
            <w:color w:val="1154CC"/>
            <w:spacing w:val="1"/>
            <w:w w:val="108"/>
            <w:sz w:val="16"/>
            <w:u w:val="thick" w:color="1154CC"/>
          </w:rPr>
          <w:t>-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on</w:t>
        </w:r>
        <w:r>
          <w:rPr>
            <w:rFonts w:ascii="Trebuchet MS"/>
            <w:color w:val="1154CC"/>
            <w:spacing w:val="-1"/>
            <w:w w:val="108"/>
            <w:sz w:val="16"/>
            <w:u w:val="thick" w:color="1154CC"/>
          </w:rPr>
          <w:t>-</w:t>
        </w:r>
        <w:r>
          <w:rPr>
            <w:rFonts w:ascii="Trebuchet MS"/>
            <w:color w:val="1154CC"/>
            <w:spacing w:val="2"/>
            <w:sz w:val="16"/>
            <w:u w:val="thick" w:color="1154CC"/>
          </w:rPr>
          <w:t>ba</w:t>
        </w:r>
        <w:r>
          <w:rPr>
            <w:rFonts w:ascii="Trebuchet MS"/>
            <w:color w:val="1154CC"/>
            <w:spacing w:val="-5"/>
            <w:sz w:val="16"/>
            <w:u w:val="thick" w:color="1154CC"/>
          </w:rPr>
          <w:t>r</w:t>
        </w:r>
        <w:r>
          <w:rPr>
            <w:rFonts w:ascii="Trebuchet MS"/>
            <w:color w:val="1154CC"/>
            <w:spacing w:val="1"/>
            <w:w w:val="98"/>
            <w:sz w:val="16"/>
            <w:u w:val="thick" w:color="1154CC"/>
          </w:rPr>
          <w:t>e</w:t>
        </w:r>
        <w:r>
          <w:rPr>
            <w:rFonts w:ascii="Trebuchet MS"/>
            <w:color w:val="1154CC"/>
            <w:spacing w:val="-1"/>
            <w:w w:val="108"/>
            <w:sz w:val="16"/>
            <w:u w:val="thick" w:color="1154CC"/>
          </w:rPr>
          <w:t>-</w:t>
        </w:r>
        <w:r>
          <w:rPr>
            <w:rFonts w:ascii="Trebuchet MS"/>
            <w:color w:val="1154CC"/>
            <w:spacing w:val="2"/>
            <w:w w:val="102"/>
            <w:sz w:val="16"/>
            <w:u w:val="thick" w:color="1154CC"/>
          </w:rPr>
          <w:t>m</w:t>
        </w:r>
        <w:r>
          <w:rPr>
            <w:rFonts w:ascii="Trebuchet MS"/>
            <w:color w:val="1154CC"/>
            <w:spacing w:val="-2"/>
            <w:w w:val="98"/>
            <w:sz w:val="16"/>
            <w:u w:val="thick" w:color="1154CC"/>
          </w:rPr>
          <w:t>e</w:t>
        </w:r>
        <w:r>
          <w:rPr>
            <w:rFonts w:ascii="Trebuchet MS"/>
            <w:color w:val="1154CC"/>
            <w:spacing w:val="-2"/>
            <w:w w:val="95"/>
            <w:sz w:val="16"/>
            <w:u w:val="thick" w:color="1154CC"/>
          </w:rPr>
          <w:t>t</w:t>
        </w:r>
        <w:r>
          <w:rPr>
            <w:rFonts w:ascii="Trebuchet MS"/>
            <w:color w:val="1154CC"/>
            <w:spacing w:val="-1"/>
            <w:sz w:val="16"/>
            <w:u w:val="thick" w:color="1154CC"/>
          </w:rPr>
          <w:t>a</w:t>
        </w:r>
        <w:r>
          <w:rPr>
            <w:rFonts w:ascii="Trebuchet MS"/>
            <w:color w:val="1154CC"/>
            <w:spacing w:val="-1"/>
            <w:w w:val="88"/>
            <w:sz w:val="16"/>
            <w:u w:val="thick" w:color="1154CC"/>
          </w:rPr>
          <w:t>l</w:t>
        </w:r>
        <w:r>
          <w:rPr>
            <w:rFonts w:ascii="Trebuchet MS"/>
            <w:color w:val="1154CC"/>
            <w:spacing w:val="-1"/>
            <w:w w:val="130"/>
            <w:sz w:val="16"/>
            <w:u w:val="thick" w:color="1154CC"/>
          </w:rPr>
          <w:t>#</w:t>
        </w:r>
        <w:r>
          <w:rPr>
            <w:rFonts w:ascii="Trebuchet MS"/>
            <w:color w:val="1154CC"/>
            <w:spacing w:val="-1"/>
            <w:w w:val="89"/>
            <w:sz w:val="16"/>
            <w:u w:val="thick" w:color="1154CC"/>
          </w:rPr>
          <w:t>i</w:t>
        </w:r>
        <w:r>
          <w:rPr>
            <w:rFonts w:ascii="Trebuchet MS"/>
            <w:color w:val="1154CC"/>
            <w:spacing w:val="-1"/>
            <w:w w:val="103"/>
            <w:sz w:val="16"/>
            <w:u w:val="thick" w:color="1154CC"/>
          </w:rPr>
          <w:t>n</w:t>
        </w:r>
        <w:r>
          <w:rPr>
            <w:rFonts w:ascii="Trebuchet MS"/>
            <w:color w:val="1154CC"/>
            <w:w w:val="115"/>
            <w:sz w:val="16"/>
            <w:u w:val="thick" w:color="1154CC"/>
          </w:rPr>
          <w:t>s</w:t>
        </w:r>
      </w:hyperlink>
      <w:r>
        <w:rPr>
          <w:rFonts w:ascii="Trebuchet MS"/>
          <w:color w:val="1154CC"/>
          <w:w w:val="115"/>
          <w:sz w:val="16"/>
        </w:rPr>
        <w:t xml:space="preserve"> </w:t>
      </w:r>
      <w:hyperlink r:id="rId17" w:anchor="installation-load-balancing-user-infra_installing-restricted-networks-bare-metal">
        <w:r>
          <w:rPr>
            <w:rFonts w:ascii="Trebuchet MS"/>
            <w:color w:val="1154CC"/>
            <w:sz w:val="16"/>
            <w:u w:val="thick" w:color="1154CC"/>
          </w:rPr>
          <w:t>tallation-load-balancing-user-infra_installing-restricted-networks-bare-meta</w:t>
        </w:r>
        <w:r>
          <w:rPr>
            <w:rFonts w:ascii="Trebuchet MS"/>
            <w:color w:val="1154CC"/>
            <w:sz w:val="16"/>
          </w:rPr>
          <w:t>l</w:t>
        </w:r>
      </w:hyperlink>
    </w:p>
    <w:p w14:paraId="721F0A4B" w14:textId="77777777" w:rsidR="005C2F4A" w:rsidRDefault="005C2F4A">
      <w:pPr>
        <w:spacing w:line="261" w:lineRule="auto"/>
        <w:rPr>
          <w:rFonts w:ascii="Trebuchet MS"/>
          <w:sz w:val="16"/>
        </w:rPr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2BDAD449" w14:textId="289597D9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64" w:line="321" w:lineRule="auto"/>
        <w:ind w:right="820"/>
        <w:jc w:val="both"/>
        <w:rPr>
          <w:rFonts w:ascii="Arial MT" w:hAnsi="Arial MT"/>
        </w:rPr>
      </w:pPr>
      <w:r>
        <w:rPr>
          <w:w w:val="105"/>
        </w:rPr>
        <w:lastRenderedPageBreak/>
        <w:t xml:space="preserve">Separate validation prerequisite spreadsheet has been shared with the </w:t>
      </w:r>
      <w:r w:rsidR="00F340AB">
        <w:rPr>
          <w:w w:val="105"/>
        </w:rPr>
        <w:t xml:space="preserve">CUSTOMER </w:t>
      </w:r>
      <w:r>
        <w:rPr>
          <w:w w:val="105"/>
        </w:rPr>
        <w:t>team. All</w:t>
      </w:r>
      <w:r>
        <w:rPr>
          <w:spacing w:val="1"/>
          <w:w w:val="105"/>
        </w:rPr>
        <w:t xml:space="preserve"> </w:t>
      </w:r>
      <w:r>
        <w:rPr>
          <w:w w:val="105"/>
        </w:rPr>
        <w:t>details</w:t>
      </w:r>
      <w:r>
        <w:rPr>
          <w:spacing w:val="-14"/>
          <w:w w:val="105"/>
        </w:rPr>
        <w:t xml:space="preserve"> </w:t>
      </w:r>
      <w:r>
        <w:rPr>
          <w:w w:val="105"/>
        </w:rPr>
        <w:t>need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provided</w:t>
      </w:r>
      <w:r>
        <w:rPr>
          <w:spacing w:val="-14"/>
          <w:w w:val="105"/>
        </w:rPr>
        <w:t xml:space="preserve"> </w:t>
      </w:r>
      <w:r>
        <w:rPr>
          <w:w w:val="105"/>
        </w:rPr>
        <w:t>before</w:t>
      </w:r>
      <w:r>
        <w:rPr>
          <w:spacing w:val="-13"/>
          <w:w w:val="105"/>
        </w:rPr>
        <w:t xml:space="preserve"> </w:t>
      </w:r>
      <w:r>
        <w:rPr>
          <w:w w:val="105"/>
        </w:rPr>
        <w:t>starting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deployments.</w:t>
      </w:r>
    </w:p>
    <w:p w14:paraId="050EC3B9" w14:textId="28378A33" w:rsidR="005C2F4A" w:rsidRDefault="00F340AB">
      <w:pPr>
        <w:pStyle w:val="ListParagraph"/>
        <w:numPr>
          <w:ilvl w:val="4"/>
          <w:numId w:val="23"/>
        </w:numPr>
        <w:tabs>
          <w:tab w:val="left" w:pos="1300"/>
        </w:tabs>
        <w:spacing w:before="54"/>
        <w:jc w:val="both"/>
        <w:rPr>
          <w:rFonts w:ascii="Arial MT" w:hAnsi="Arial MT"/>
          <w:sz w:val="20"/>
        </w:rPr>
      </w:pPr>
      <w:r>
        <w:t>CUSTOMER has</w:t>
      </w:r>
      <w:r>
        <w:rPr>
          <w:spacing w:val="-8"/>
        </w:rPr>
        <w:t xml:space="preserve"> </w:t>
      </w:r>
      <w:r>
        <w:t>confirmed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OVN</w:t>
      </w:r>
      <w:r>
        <w:rPr>
          <w:spacing w:val="-8"/>
        </w:rPr>
        <w:t xml:space="preserve"> </w:t>
      </w:r>
      <w:r>
        <w:t>Kubernetes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CNI.</w:t>
      </w:r>
    </w:p>
    <w:p w14:paraId="22774376" w14:textId="548B4D66" w:rsidR="005C2F4A" w:rsidRDefault="00F340AB">
      <w:pPr>
        <w:pStyle w:val="ListParagraph"/>
        <w:numPr>
          <w:ilvl w:val="4"/>
          <w:numId w:val="23"/>
        </w:numPr>
        <w:tabs>
          <w:tab w:val="left" w:pos="1300"/>
        </w:tabs>
        <w:spacing w:before="93" w:line="280" w:lineRule="auto"/>
        <w:ind w:right="823"/>
        <w:jc w:val="both"/>
        <w:rPr>
          <w:rFonts w:ascii="Arial MT" w:hAnsi="Arial MT"/>
        </w:rPr>
      </w:pPr>
      <w:r>
        <w:rPr>
          <w:w w:val="105"/>
        </w:rPr>
        <w:t xml:space="preserve">CUSTOMER has plans to use </w:t>
      </w:r>
      <w:proofErr w:type="spellStart"/>
      <w:r>
        <w:rPr>
          <w:w w:val="105"/>
        </w:rPr>
        <w:t>multus</w:t>
      </w:r>
      <w:proofErr w:type="spellEnd"/>
      <w:r>
        <w:rPr>
          <w:w w:val="105"/>
        </w:rPr>
        <w:t xml:space="preserve"> in</w:t>
      </w:r>
      <w:r>
        <w:rPr>
          <w:spacing w:val="-12"/>
          <w:w w:val="105"/>
        </w:rPr>
        <w:t xml:space="preserve"> </w:t>
      </w:r>
      <w:r>
        <w:rPr>
          <w:w w:val="105"/>
        </w:rPr>
        <w:t>future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workloads,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Hence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2</w:t>
      </w:r>
      <w:r>
        <w:rPr>
          <w:spacing w:val="-11"/>
          <w:w w:val="105"/>
        </w:rPr>
        <w:t xml:space="preserve"> </w:t>
      </w:r>
      <w:r>
        <w:rPr>
          <w:w w:val="105"/>
        </w:rPr>
        <w:t>network</w:t>
      </w:r>
      <w:r>
        <w:rPr>
          <w:spacing w:val="-12"/>
          <w:w w:val="105"/>
        </w:rPr>
        <w:t xml:space="preserve"> </w:t>
      </w:r>
      <w:r>
        <w:rPr>
          <w:w w:val="105"/>
        </w:rPr>
        <w:t>ports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59"/>
          <w:w w:val="105"/>
        </w:rPr>
        <w:t xml:space="preserve"> </w:t>
      </w:r>
      <w:r>
        <w:rPr>
          <w:w w:val="105"/>
        </w:rPr>
        <w:t xml:space="preserve">server will be left separately for future use of </w:t>
      </w:r>
      <w:proofErr w:type="spellStart"/>
      <w:r>
        <w:rPr>
          <w:w w:val="105"/>
        </w:rPr>
        <w:t>multus</w:t>
      </w:r>
      <w:proofErr w:type="spellEnd"/>
      <w:r>
        <w:rPr>
          <w:w w:val="105"/>
        </w:rPr>
        <w:t>. As part of this deployment a</w:t>
      </w:r>
      <w:r>
        <w:rPr>
          <w:spacing w:val="1"/>
          <w:w w:val="105"/>
        </w:rPr>
        <w:t xml:space="preserve"> </w:t>
      </w:r>
      <w:r>
        <w:rPr>
          <w:w w:val="105"/>
        </w:rPr>
        <w:t>second bond will not be configured. It will be configured in LACP bond during day 2</w:t>
      </w:r>
      <w:r>
        <w:rPr>
          <w:spacing w:val="1"/>
          <w:w w:val="105"/>
        </w:rPr>
        <w:t xml:space="preserve"> </w:t>
      </w:r>
      <w:r>
        <w:t xml:space="preserve">operations in case CUSTOMER has a requirement to add another interface to Pod using </w:t>
      </w:r>
      <w:proofErr w:type="spellStart"/>
      <w:r>
        <w:t>multus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rPr>
          <w:w w:val="105"/>
        </w:rPr>
        <w:t>future.</w:t>
      </w:r>
    </w:p>
    <w:p w14:paraId="5463C2A2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48" w:line="278" w:lineRule="auto"/>
        <w:ind w:right="823"/>
        <w:jc w:val="both"/>
        <w:rPr>
          <w:rFonts w:ascii="Arial MT" w:hAnsi="Arial MT"/>
        </w:rPr>
      </w:pPr>
      <w:r>
        <w:t xml:space="preserve">On all </w:t>
      </w:r>
      <w:proofErr w:type="gramStart"/>
      <w:r>
        <w:t>nodes(</w:t>
      </w:r>
      <w:proofErr w:type="gramEnd"/>
      <w:r>
        <w:t xml:space="preserve">masters and workers) there will be one LACP bond and 2 </w:t>
      </w:r>
      <w:proofErr w:type="spellStart"/>
      <w:r>
        <w:t>nics</w:t>
      </w:r>
      <w:proofErr w:type="spellEnd"/>
      <w:r>
        <w:t xml:space="preserve"> will be</w:t>
      </w:r>
      <w:r>
        <w:rPr>
          <w:spacing w:val="1"/>
        </w:rPr>
        <w:t xml:space="preserve"> </w:t>
      </w:r>
      <w:r>
        <w:t>configured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LACP</w:t>
      </w:r>
      <w:r>
        <w:rPr>
          <w:spacing w:val="-7"/>
        </w:rPr>
        <w:t xml:space="preserve"> </w:t>
      </w:r>
      <w:r>
        <w:t>bond.</w:t>
      </w:r>
    </w:p>
    <w:p w14:paraId="122EA69B" w14:textId="4E7528CF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54" w:line="280" w:lineRule="auto"/>
        <w:ind w:right="818"/>
        <w:jc w:val="both"/>
        <w:rPr>
          <w:rFonts w:ascii="Arial MT" w:hAnsi="Arial MT"/>
        </w:rPr>
      </w:pPr>
      <w:proofErr w:type="spellStart"/>
      <w:r>
        <w:rPr>
          <w:spacing w:val="-1"/>
          <w:w w:val="105"/>
        </w:rPr>
        <w:t>Openshift</w:t>
      </w:r>
      <w:proofErr w:type="spellEnd"/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integrated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External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Ceph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Storage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ODF.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dedicated</w:t>
      </w:r>
      <w:r>
        <w:rPr>
          <w:spacing w:val="-15"/>
          <w:w w:val="105"/>
        </w:rPr>
        <w:t xml:space="preserve"> </w:t>
      </w:r>
      <w:r>
        <w:rPr>
          <w:w w:val="105"/>
        </w:rPr>
        <w:t>pool</w:t>
      </w:r>
      <w:r>
        <w:rPr>
          <w:spacing w:val="-59"/>
          <w:w w:val="105"/>
        </w:rPr>
        <w:t xml:space="preserve"> </w:t>
      </w:r>
      <w:r>
        <w:rPr>
          <w:spacing w:val="-2"/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created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existing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1"/>
          <w:w w:val="105"/>
        </w:rPr>
        <w:t>Ceph</w:t>
      </w:r>
      <w:proofErr w:type="spellEnd"/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cluster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EDA</w:t>
      </w:r>
      <w:r>
        <w:rPr>
          <w:spacing w:val="-12"/>
          <w:w w:val="105"/>
        </w:rPr>
        <w:t xml:space="preserve"> </w:t>
      </w:r>
      <w:proofErr w:type="gramStart"/>
      <w:r>
        <w:rPr>
          <w:spacing w:val="-1"/>
          <w:w w:val="105"/>
        </w:rPr>
        <w:t>application(</w:t>
      </w:r>
      <w:proofErr w:type="gramEnd"/>
      <w:r>
        <w:rPr>
          <w:spacing w:val="-1"/>
          <w:w w:val="105"/>
        </w:rPr>
        <w:t>Pool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name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59"/>
          <w:w w:val="105"/>
        </w:rPr>
        <w:t xml:space="preserve"> </w:t>
      </w:r>
      <w:proofErr w:type="spellStart"/>
      <w:r>
        <w:rPr>
          <w:w w:val="105"/>
        </w:rPr>
        <w:t>eda</w:t>
      </w:r>
      <w:proofErr w:type="spellEnd"/>
      <w:r>
        <w:rPr>
          <w:w w:val="105"/>
        </w:rPr>
        <w:t>-</w:t>
      </w:r>
      <w:r w:rsidR="00F340AB">
        <w:rPr>
          <w:w w:val="105"/>
        </w:rPr>
        <w:t xml:space="preserve">Customer </w:t>
      </w:r>
      <w:r>
        <w:rPr>
          <w:w w:val="105"/>
        </w:rPr>
        <w:t>x).</w:t>
      </w:r>
    </w:p>
    <w:p w14:paraId="22BA5569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52" w:line="280" w:lineRule="auto"/>
        <w:ind w:right="831"/>
        <w:jc w:val="both"/>
        <w:rPr>
          <w:rFonts w:ascii="Arial MT" w:hAnsi="Arial MT"/>
          <w:sz w:val="20"/>
        </w:rPr>
      </w:pPr>
      <w:r>
        <w:rPr>
          <w:w w:val="105"/>
        </w:rPr>
        <w:t>MTU size default 9000 will be used. Effective MTU at pod level will be 8900 as</w:t>
      </w:r>
      <w:r>
        <w:rPr>
          <w:spacing w:val="1"/>
          <w:w w:val="105"/>
        </w:rPr>
        <w:t xml:space="preserve"> </w:t>
      </w:r>
      <w:r>
        <w:rPr>
          <w:spacing w:val="-7"/>
          <w:w w:val="104"/>
        </w:rPr>
        <w:t>O</w:t>
      </w:r>
      <w:r>
        <w:rPr>
          <w:spacing w:val="-1"/>
          <w:w w:val="98"/>
        </w:rPr>
        <w:t>V</w:t>
      </w:r>
      <w:r>
        <w:rPr>
          <w:spacing w:val="-1"/>
          <w:w w:val="102"/>
        </w:rPr>
        <w:t>N</w:t>
      </w:r>
      <w:r>
        <w:rPr>
          <w:spacing w:val="-1"/>
          <w:w w:val="136"/>
        </w:rPr>
        <w:t>-</w:t>
      </w:r>
      <w:r>
        <w:rPr>
          <w:spacing w:val="-7"/>
          <w:w w:val="91"/>
        </w:rPr>
        <w:t>K</w:t>
      </w:r>
      <w:r>
        <w:rPr>
          <w:spacing w:val="-1"/>
          <w:w w:val="99"/>
        </w:rPr>
        <w:t>u</w:t>
      </w:r>
      <w:r>
        <w:rPr>
          <w:spacing w:val="-1"/>
          <w:w w:val="104"/>
        </w:rPr>
        <w:t>b</w:t>
      </w:r>
      <w:r>
        <w:rPr>
          <w:spacing w:val="-1"/>
        </w:rPr>
        <w:t>e</w:t>
      </w:r>
      <w:r>
        <w:rPr>
          <w:spacing w:val="-1"/>
          <w:w w:val="105"/>
        </w:rPr>
        <w:t>r</w:t>
      </w:r>
      <w:r>
        <w:rPr>
          <w:spacing w:val="-1"/>
          <w:w w:val="99"/>
        </w:rPr>
        <w:t>n</w:t>
      </w:r>
      <w:r>
        <w:rPr>
          <w:spacing w:val="-4"/>
        </w:rPr>
        <w:t>e</w:t>
      </w:r>
      <w:r>
        <w:rPr>
          <w:spacing w:val="-3"/>
          <w:w w:val="136"/>
        </w:rPr>
        <w:t>t</w:t>
      </w:r>
      <w:r>
        <w:rPr>
          <w:spacing w:val="1"/>
        </w:rPr>
        <w:t>e</w:t>
      </w:r>
      <w:r>
        <w:rPr>
          <w:w w:val="90"/>
        </w:rPr>
        <w:t>s</w:t>
      </w:r>
      <w:r>
        <w:rPr>
          <w:spacing w:val="-8"/>
        </w:rPr>
        <w:t xml:space="preserve"> </w:t>
      </w:r>
      <w:r>
        <w:rPr>
          <w:spacing w:val="-1"/>
          <w:w w:val="93"/>
        </w:rPr>
        <w:t>S</w:t>
      </w:r>
      <w:r>
        <w:rPr>
          <w:spacing w:val="-1"/>
        </w:rPr>
        <w:t>D</w:t>
      </w:r>
      <w:r>
        <w:rPr>
          <w:w w:val="102"/>
        </w:rPr>
        <w:t>N</w:t>
      </w:r>
      <w:r>
        <w:rPr>
          <w:spacing w:val="-8"/>
        </w:rPr>
        <w:t xml:space="preserve"> </w:t>
      </w:r>
      <w:r>
        <w:rPr>
          <w:spacing w:val="-1"/>
          <w:w w:val="99"/>
        </w:rPr>
        <w:t>u</w:t>
      </w:r>
      <w:r>
        <w:rPr>
          <w:spacing w:val="1"/>
          <w:w w:val="90"/>
        </w:rPr>
        <w:t>s</w:t>
      </w:r>
      <w:r>
        <w:rPr>
          <w:spacing w:val="1"/>
        </w:rPr>
        <w:t>e</w:t>
      </w:r>
      <w:r>
        <w:rPr>
          <w:w w:val="90"/>
        </w:rPr>
        <w:t>s</w:t>
      </w:r>
      <w:r>
        <w:rPr>
          <w:spacing w:val="-8"/>
        </w:rPr>
        <w:t xml:space="preserve"> </w:t>
      </w:r>
      <w:r>
        <w:rPr>
          <w:spacing w:val="-1"/>
          <w:w w:val="55"/>
        </w:rPr>
        <w:t>1</w:t>
      </w:r>
      <w:r>
        <w:rPr>
          <w:spacing w:val="-1"/>
          <w:w w:val="118"/>
        </w:rPr>
        <w:t>0</w:t>
      </w:r>
      <w:r>
        <w:rPr>
          <w:w w:val="118"/>
        </w:rPr>
        <w:t>0</w:t>
      </w:r>
      <w:r>
        <w:rPr>
          <w:spacing w:val="-8"/>
        </w:rPr>
        <w:t xml:space="preserve"> </w:t>
      </w:r>
      <w:r>
        <w:rPr>
          <w:spacing w:val="-4"/>
          <w:w w:val="104"/>
        </w:rPr>
        <w:t>b</w:t>
      </w:r>
      <w:r>
        <w:rPr>
          <w:spacing w:val="3"/>
          <w:w w:val="99"/>
        </w:rPr>
        <w:t>y</w:t>
      </w:r>
      <w:r>
        <w:rPr>
          <w:spacing w:val="-3"/>
          <w:w w:val="136"/>
        </w:rPr>
        <w:t>t</w:t>
      </w:r>
      <w:r>
        <w:rPr>
          <w:spacing w:val="1"/>
        </w:rPr>
        <w:t>e</w:t>
      </w:r>
      <w:r>
        <w:rPr>
          <w:w w:val="90"/>
        </w:rPr>
        <w:t>s</w:t>
      </w:r>
      <w:r>
        <w:rPr>
          <w:spacing w:val="-8"/>
        </w:rPr>
        <w:t xml:space="preserve"> </w:t>
      </w:r>
      <w:r>
        <w:rPr>
          <w:spacing w:val="-1"/>
          <w:w w:val="94"/>
        </w:rPr>
        <w:t>a</w:t>
      </w:r>
      <w:r>
        <w:rPr>
          <w:w w:val="90"/>
        </w:rPr>
        <w:t>s</w:t>
      </w:r>
      <w:r>
        <w:rPr>
          <w:spacing w:val="-8"/>
        </w:rPr>
        <w:t xml:space="preserve"> </w:t>
      </w:r>
      <w:proofErr w:type="spellStart"/>
      <w:r>
        <w:rPr>
          <w:spacing w:val="-1"/>
          <w:w w:val="104"/>
        </w:rPr>
        <w:t>g</w:t>
      </w:r>
      <w:r>
        <w:rPr>
          <w:spacing w:val="-1"/>
        </w:rPr>
        <w:t>e</w:t>
      </w:r>
      <w:r>
        <w:rPr>
          <w:spacing w:val="-1"/>
          <w:w w:val="99"/>
        </w:rPr>
        <w:t>n</w:t>
      </w:r>
      <w:r>
        <w:rPr>
          <w:spacing w:val="-4"/>
        </w:rPr>
        <w:t>ev</w:t>
      </w:r>
      <w:r>
        <w:t>e</w:t>
      </w:r>
      <w:proofErr w:type="spellEnd"/>
      <w:r>
        <w:rPr>
          <w:spacing w:val="-8"/>
        </w:rPr>
        <w:t xml:space="preserve"> </w:t>
      </w:r>
      <w:r>
        <w:rPr>
          <w:spacing w:val="-4"/>
          <w:w w:val="104"/>
        </w:rPr>
        <w:t>o</w:t>
      </w:r>
      <w:r>
        <w:rPr>
          <w:spacing w:val="-4"/>
        </w:rPr>
        <w:t>v</w:t>
      </w:r>
      <w:r>
        <w:rPr>
          <w:spacing w:val="-1"/>
        </w:rPr>
        <w:t>e</w:t>
      </w:r>
      <w:r>
        <w:rPr>
          <w:spacing w:val="-1"/>
          <w:w w:val="105"/>
        </w:rPr>
        <w:t>r</w:t>
      </w:r>
      <w:r>
        <w:rPr>
          <w:spacing w:val="-1"/>
          <w:w w:val="99"/>
        </w:rPr>
        <w:t>h</w:t>
      </w:r>
      <w:r>
        <w:rPr>
          <w:spacing w:val="-3"/>
        </w:rPr>
        <w:t>e</w:t>
      </w:r>
      <w:r>
        <w:rPr>
          <w:spacing w:val="-1"/>
          <w:w w:val="94"/>
        </w:rPr>
        <w:t>a</w:t>
      </w:r>
      <w:r>
        <w:rPr>
          <w:spacing w:val="-1"/>
          <w:w w:val="104"/>
        </w:rPr>
        <w:t>d</w:t>
      </w:r>
      <w:r>
        <w:rPr>
          <w:w w:val="89"/>
        </w:rPr>
        <w:t>.</w:t>
      </w:r>
    </w:p>
    <w:p w14:paraId="616B7376" w14:textId="39CF3F89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line="321" w:lineRule="auto"/>
        <w:ind w:right="819"/>
        <w:jc w:val="both"/>
        <w:rPr>
          <w:rFonts w:ascii="Arial MT" w:hAnsi="Arial MT"/>
        </w:rPr>
      </w:pPr>
      <w:r>
        <w:t>The</w:t>
      </w:r>
      <w:r>
        <w:rPr>
          <w:spacing w:val="1"/>
        </w:rPr>
        <w:t xml:space="preserve"> </w:t>
      </w:r>
      <w:r w:rsidR="00F340AB">
        <w:t xml:space="preserve">CUSTOMER </w:t>
      </w:r>
      <w:r>
        <w:t>team will provide a sufficient pool for host networks considering the future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IPs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OCP</w:t>
      </w:r>
      <w:r>
        <w:rPr>
          <w:spacing w:val="1"/>
        </w:rPr>
        <w:t xml:space="preserve"> </w:t>
      </w:r>
      <w:r>
        <w:t>node.</w:t>
      </w:r>
      <w:r>
        <w:rPr>
          <w:spacing w:val="1"/>
        </w:rPr>
        <w:t xml:space="preserve"> </w:t>
      </w:r>
      <w:r w:rsidR="00F340AB">
        <w:t xml:space="preserve">CUSTOMER </w:t>
      </w:r>
      <w:r>
        <w:t>Also</w:t>
      </w:r>
      <w:r>
        <w:rPr>
          <w:spacing w:val="1"/>
        </w:rPr>
        <w:t xml:space="preserve"> </w:t>
      </w:r>
      <w:r>
        <w:t>confirmed</w:t>
      </w:r>
      <w:r>
        <w:rPr>
          <w:spacing w:val="-10"/>
        </w:rPr>
        <w:t xml:space="preserve"> </w:t>
      </w:r>
      <w:r>
        <w:t>maximum</w:t>
      </w:r>
      <w:r>
        <w:rPr>
          <w:spacing w:val="-10"/>
        </w:rPr>
        <w:t xml:space="preserve"> </w:t>
      </w:r>
      <w:r>
        <w:t>Worker</w:t>
      </w:r>
      <w:r>
        <w:rPr>
          <w:spacing w:val="-9"/>
        </w:rPr>
        <w:t xml:space="preserve"> </w:t>
      </w:r>
      <w:r>
        <w:t>Nodes</w:t>
      </w:r>
      <w:r>
        <w:rPr>
          <w:spacing w:val="-10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planning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proofErr w:type="spellStart"/>
      <w:r>
        <w:t>approx</w:t>
      </w:r>
      <w:proofErr w:type="spellEnd"/>
      <w:r>
        <w:rPr>
          <w:spacing w:val="-9"/>
        </w:rPr>
        <w:t xml:space="preserve"> </w:t>
      </w:r>
      <w:r>
        <w:t>15.</w:t>
      </w:r>
    </w:p>
    <w:p w14:paraId="7239594B" w14:textId="4FA6D4B3" w:rsidR="005C2F4A" w:rsidRDefault="00F340AB">
      <w:pPr>
        <w:pStyle w:val="ListParagraph"/>
        <w:numPr>
          <w:ilvl w:val="4"/>
          <w:numId w:val="23"/>
        </w:numPr>
        <w:tabs>
          <w:tab w:val="left" w:pos="1300"/>
        </w:tabs>
        <w:spacing w:line="321" w:lineRule="auto"/>
        <w:ind w:right="826"/>
        <w:jc w:val="both"/>
        <w:rPr>
          <w:rFonts w:ascii="Arial MT" w:hAnsi="Arial MT"/>
        </w:rPr>
      </w:pPr>
      <w:r>
        <w:t>CUSTOMER will provide an L3 network for OCP environment from the same subnet range for all</w:t>
      </w:r>
      <w:r>
        <w:rPr>
          <w:spacing w:val="1"/>
        </w:rPr>
        <w:t xml:space="preserve"> </w:t>
      </w:r>
      <w:r>
        <w:t>OCP</w:t>
      </w:r>
      <w:r>
        <w:rPr>
          <w:spacing w:val="-8"/>
        </w:rPr>
        <w:t xml:space="preserve"> </w:t>
      </w:r>
      <w:r>
        <w:t>nodes</w:t>
      </w:r>
      <w:r>
        <w:rPr>
          <w:spacing w:val="-8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bastion,</w:t>
      </w:r>
      <w:r>
        <w:rPr>
          <w:spacing w:val="-8"/>
        </w:rPr>
        <w:t xml:space="preserve"> </w:t>
      </w:r>
      <w:r>
        <w:t>bootstrap,</w:t>
      </w:r>
      <w:r>
        <w:rPr>
          <w:spacing w:val="-8"/>
        </w:rPr>
        <w:t xml:space="preserve"> </w:t>
      </w:r>
      <w:r>
        <w:t>master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worker</w:t>
      </w:r>
      <w:r>
        <w:rPr>
          <w:spacing w:val="-8"/>
        </w:rPr>
        <w:t xml:space="preserve"> </w:t>
      </w:r>
      <w:r>
        <w:t>nodes.</w:t>
      </w:r>
    </w:p>
    <w:p w14:paraId="1D2393E0" w14:textId="3C1EAC24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line="321" w:lineRule="auto"/>
        <w:ind w:right="818"/>
        <w:jc w:val="both"/>
        <w:rPr>
          <w:rFonts w:ascii="Arial MT" w:hAnsi="Arial MT"/>
        </w:rPr>
      </w:pPr>
      <w:proofErr w:type="gramStart"/>
      <w:r>
        <w:rPr>
          <w:w w:val="105"/>
        </w:rPr>
        <w:t>Users</w:t>
      </w:r>
      <w:proofErr w:type="gramEnd"/>
      <w:r>
        <w:rPr>
          <w:w w:val="105"/>
        </w:rPr>
        <w:t xml:space="preserve"> authentication to be configured using local (</w:t>
      </w:r>
      <w:proofErr w:type="spellStart"/>
      <w:r>
        <w:rPr>
          <w:w w:val="105"/>
        </w:rPr>
        <w:t>HTPasswd</w:t>
      </w:r>
      <w:proofErr w:type="spellEnd"/>
      <w:r>
        <w:rPr>
          <w:w w:val="105"/>
        </w:rPr>
        <w:t xml:space="preserve"> based authentication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provider) as well as LDAP Server. </w:t>
      </w:r>
      <w:r w:rsidR="00F340AB">
        <w:rPr>
          <w:w w:val="105"/>
        </w:rPr>
        <w:t xml:space="preserve">CUSTOMER </w:t>
      </w:r>
      <w:r>
        <w:rPr>
          <w:w w:val="105"/>
        </w:rPr>
        <w:t>has provided LDAP Server information in the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Pre-Req</w:t>
      </w:r>
      <w:r>
        <w:rPr>
          <w:spacing w:val="-12"/>
          <w:w w:val="105"/>
        </w:rPr>
        <w:t xml:space="preserve"> </w:t>
      </w:r>
      <w:r>
        <w:rPr>
          <w:w w:val="105"/>
        </w:rPr>
        <w:t>Sheet</w:t>
      </w:r>
      <w:proofErr w:type="gramEnd"/>
      <w:r>
        <w:rPr>
          <w:w w:val="105"/>
        </w:rPr>
        <w:t>.</w:t>
      </w:r>
    </w:p>
    <w:p w14:paraId="78ECB4FD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42"/>
        <w:jc w:val="both"/>
        <w:rPr>
          <w:rFonts w:ascii="Arial MT" w:hAnsi="Arial MT"/>
        </w:rPr>
      </w:pPr>
      <w:r>
        <w:t>RHOCP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deployed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ipv4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stack.</w:t>
      </w:r>
    </w:p>
    <w:p w14:paraId="2BE84C17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150" w:line="333" w:lineRule="auto"/>
        <w:ind w:right="1387"/>
        <w:jc w:val="both"/>
        <w:rPr>
          <w:rFonts w:ascii="Arial MT" w:hAnsi="Arial MT"/>
        </w:rPr>
      </w:pPr>
      <w:r>
        <w:rPr>
          <w:w w:val="105"/>
        </w:rPr>
        <w:t xml:space="preserve">RHOCP will be integrated with </w:t>
      </w:r>
      <w:proofErr w:type="spellStart"/>
      <w:r>
        <w:rPr>
          <w:w w:val="105"/>
        </w:rPr>
        <w:t>Ceph</w:t>
      </w:r>
      <w:proofErr w:type="spellEnd"/>
      <w:r>
        <w:rPr>
          <w:w w:val="105"/>
        </w:rPr>
        <w:t xml:space="preserve"> for all (Block, File and Object) storage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requirements.</w:t>
      </w:r>
    </w:p>
    <w:p w14:paraId="09BBE3B4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55"/>
        <w:jc w:val="both"/>
        <w:rPr>
          <w:rFonts w:ascii="Arial MT" w:hAnsi="Arial MT"/>
        </w:rPr>
      </w:pPr>
      <w:r>
        <w:t>Prometheus,</w:t>
      </w:r>
      <w:r>
        <w:rPr>
          <w:spacing w:val="-12"/>
        </w:rPr>
        <w:t xml:space="preserve"> </w:t>
      </w:r>
      <w:r>
        <w:t>Alert</w:t>
      </w:r>
      <w:r>
        <w:rPr>
          <w:spacing w:val="-11"/>
        </w:rPr>
        <w:t xml:space="preserve"> </w:t>
      </w:r>
      <w:r>
        <w:t>manager,</w:t>
      </w:r>
      <w:r>
        <w:rPr>
          <w:spacing w:val="-12"/>
        </w:rPr>
        <w:t xml:space="preserve"> </w:t>
      </w:r>
      <w:r>
        <w:t>Loki</w:t>
      </w:r>
      <w:r>
        <w:rPr>
          <w:spacing w:val="-11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t>retention</w:t>
      </w:r>
      <w:r>
        <w:rPr>
          <w:spacing w:val="-11"/>
        </w:rPr>
        <w:t xml:space="preserve"> </w:t>
      </w:r>
      <w:r>
        <w:t>period</w:t>
      </w:r>
      <w:r>
        <w:rPr>
          <w:spacing w:val="-12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15</w:t>
      </w:r>
      <w:r>
        <w:rPr>
          <w:spacing w:val="-11"/>
        </w:rPr>
        <w:t xml:space="preserve"> </w:t>
      </w:r>
      <w:r>
        <w:t>days.</w:t>
      </w:r>
    </w:p>
    <w:p w14:paraId="081B1F99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150"/>
        <w:jc w:val="both"/>
        <w:rPr>
          <w:rFonts w:ascii="Arial MT" w:hAnsi="Arial MT"/>
        </w:rPr>
      </w:pPr>
      <w:r>
        <w:t>Temporary</w:t>
      </w:r>
      <w:r>
        <w:rPr>
          <w:spacing w:val="-9"/>
        </w:rPr>
        <w:t xml:space="preserve"> </w:t>
      </w:r>
      <w:r>
        <w:t>bootstrap</w:t>
      </w:r>
      <w:r>
        <w:rPr>
          <w:spacing w:val="-9"/>
        </w:rPr>
        <w:t xml:space="preserve"> </w:t>
      </w:r>
      <w:r>
        <w:t>VM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configured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RHV.</w:t>
      </w:r>
    </w:p>
    <w:p w14:paraId="1397F4B2" w14:textId="77777777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151" w:line="333" w:lineRule="auto"/>
        <w:ind w:right="1387"/>
        <w:jc w:val="both"/>
        <w:rPr>
          <w:rFonts w:ascii="Arial MT" w:hAnsi="Arial MT"/>
        </w:rPr>
      </w:pPr>
      <w:r>
        <w:rPr>
          <w:spacing w:val="-1"/>
          <w:w w:val="105"/>
        </w:rPr>
        <w:t>Red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Hat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Install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ODF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Operator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RHOCP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&amp;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Integrate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existing</w:t>
      </w:r>
      <w:r>
        <w:rPr>
          <w:spacing w:val="-14"/>
          <w:w w:val="105"/>
        </w:rPr>
        <w:t xml:space="preserve"> </w:t>
      </w:r>
      <w:r>
        <w:rPr>
          <w:w w:val="105"/>
        </w:rPr>
        <w:t>external</w:t>
      </w:r>
      <w:r>
        <w:rPr>
          <w:spacing w:val="-59"/>
          <w:w w:val="105"/>
        </w:rPr>
        <w:t xml:space="preserve"> </w:t>
      </w:r>
      <w:r>
        <w:rPr>
          <w:w w:val="105"/>
        </w:rPr>
        <w:t>Red</w:t>
      </w:r>
      <w:r>
        <w:rPr>
          <w:spacing w:val="-12"/>
          <w:w w:val="105"/>
        </w:rPr>
        <w:t xml:space="preserve"> </w:t>
      </w:r>
      <w:r>
        <w:rPr>
          <w:w w:val="105"/>
        </w:rPr>
        <w:t>Hat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Ceph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Storage.</w:t>
      </w:r>
    </w:p>
    <w:p w14:paraId="47930869" w14:textId="521006D0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54" w:line="333" w:lineRule="auto"/>
        <w:ind w:right="1384"/>
        <w:jc w:val="both"/>
        <w:rPr>
          <w:rFonts w:ascii="Arial MT" w:hAnsi="Arial MT"/>
        </w:rPr>
      </w:pPr>
      <w:r>
        <w:rPr>
          <w:w w:val="105"/>
        </w:rPr>
        <w:t xml:space="preserve">A new storage pool would be created for EDA applications in the existing </w:t>
      </w:r>
      <w:proofErr w:type="spellStart"/>
      <w:r>
        <w:rPr>
          <w:w w:val="105"/>
        </w:rPr>
        <w:t>Ceph</w:t>
      </w:r>
      <w:proofErr w:type="spellEnd"/>
      <w:r>
        <w:rPr>
          <w:spacing w:val="-59"/>
          <w:w w:val="105"/>
        </w:rPr>
        <w:t xml:space="preserve"> </w:t>
      </w:r>
      <w:r>
        <w:rPr>
          <w:w w:val="105"/>
        </w:rPr>
        <w:t>Storage</w:t>
      </w:r>
      <w:r>
        <w:rPr>
          <w:spacing w:val="-12"/>
          <w:w w:val="105"/>
        </w:rPr>
        <w:t xml:space="preserve"> </w:t>
      </w:r>
      <w:r>
        <w:rPr>
          <w:w w:val="105"/>
        </w:rPr>
        <w:t>cluster(</w:t>
      </w:r>
      <w:proofErr w:type="spellStart"/>
      <w:r>
        <w:rPr>
          <w:w w:val="105"/>
        </w:rPr>
        <w:t>eda</w:t>
      </w:r>
      <w:proofErr w:type="spellEnd"/>
      <w:r>
        <w:rPr>
          <w:w w:val="105"/>
        </w:rPr>
        <w:t>-</w:t>
      </w:r>
      <w:r w:rsidR="00F340AB">
        <w:rPr>
          <w:w w:val="105"/>
        </w:rPr>
        <w:t xml:space="preserve">Customer </w:t>
      </w:r>
      <w:r>
        <w:rPr>
          <w:w w:val="105"/>
        </w:rPr>
        <w:t>).</w:t>
      </w:r>
    </w:p>
    <w:p w14:paraId="6EB68360" w14:textId="3E81D79C" w:rsidR="005C2F4A" w:rsidRDefault="00000000">
      <w:pPr>
        <w:pStyle w:val="ListParagraph"/>
        <w:numPr>
          <w:ilvl w:val="4"/>
          <w:numId w:val="23"/>
        </w:numPr>
        <w:tabs>
          <w:tab w:val="left" w:pos="1300"/>
        </w:tabs>
        <w:spacing w:before="55" w:line="336" w:lineRule="auto"/>
        <w:ind w:right="1376"/>
        <w:jc w:val="both"/>
        <w:rPr>
          <w:rFonts w:ascii="Arial MT" w:hAnsi="Arial MT"/>
        </w:rPr>
      </w:pPr>
      <w:r>
        <w:rPr>
          <w:w w:val="105"/>
        </w:rPr>
        <w:t xml:space="preserve">Storage required for </w:t>
      </w:r>
      <w:proofErr w:type="spellStart"/>
      <w:r>
        <w:rPr>
          <w:w w:val="105"/>
        </w:rPr>
        <w:t>Openshift</w:t>
      </w:r>
      <w:proofErr w:type="spellEnd"/>
      <w:r>
        <w:rPr>
          <w:w w:val="105"/>
        </w:rPr>
        <w:t xml:space="preserve"> Registry will be provided from Red Hat </w:t>
      </w:r>
      <w:proofErr w:type="spellStart"/>
      <w:r>
        <w:rPr>
          <w:w w:val="105"/>
        </w:rPr>
        <w:t>Ceph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 xml:space="preserve">Storage. </w:t>
      </w:r>
      <w:proofErr w:type="spellStart"/>
      <w:r>
        <w:rPr>
          <w:w w:val="105"/>
        </w:rPr>
        <w:t>Rados</w:t>
      </w:r>
      <w:proofErr w:type="spellEnd"/>
      <w:r>
        <w:rPr>
          <w:w w:val="105"/>
        </w:rPr>
        <w:t xml:space="preserve"> Gateway will be configured on </w:t>
      </w:r>
      <w:proofErr w:type="spellStart"/>
      <w:r>
        <w:rPr>
          <w:w w:val="105"/>
        </w:rPr>
        <w:t>Ceph</w:t>
      </w:r>
      <w:proofErr w:type="spellEnd"/>
      <w:r>
        <w:rPr>
          <w:w w:val="105"/>
        </w:rPr>
        <w:t xml:space="preserve"> for the same. Existing</w:t>
      </w:r>
      <w:r>
        <w:rPr>
          <w:spacing w:val="1"/>
          <w:w w:val="105"/>
        </w:rPr>
        <w:t xml:space="preserve"> </w:t>
      </w:r>
      <w:proofErr w:type="spellStart"/>
      <w:proofErr w:type="gramStart"/>
      <w:r>
        <w:rPr>
          <w:spacing w:val="-1"/>
          <w:w w:val="105"/>
        </w:rPr>
        <w:t>RadosGW</w:t>
      </w:r>
      <w:proofErr w:type="spellEnd"/>
      <w:r>
        <w:rPr>
          <w:spacing w:val="-1"/>
          <w:w w:val="105"/>
        </w:rPr>
        <w:t xml:space="preserve"> ”</w:t>
      </w:r>
      <w:proofErr w:type="gramEnd"/>
      <w:r>
        <w:rPr>
          <w:spacing w:val="-1"/>
          <w:w w:val="105"/>
        </w:rPr>
        <w:t>*.</w:t>
      </w:r>
      <w:proofErr w:type="spellStart"/>
      <w:r>
        <w:rPr>
          <w:spacing w:val="-1"/>
          <w:w w:val="105"/>
        </w:rPr>
        <w:t>rgw.pocpmp-nexp.</w:t>
      </w:r>
      <w:r w:rsidR="00F340AB">
        <w:rPr>
          <w:spacing w:val="-1"/>
          <w:w w:val="105"/>
        </w:rPr>
        <w:t>CUSTOMER</w:t>
      </w:r>
      <w:proofErr w:type="spellEnd"/>
      <w:r w:rsidR="00F340AB">
        <w:rPr>
          <w:spacing w:val="-1"/>
          <w:w w:val="105"/>
        </w:rPr>
        <w:t xml:space="preserve"> </w:t>
      </w:r>
      <w:r>
        <w:rPr>
          <w:spacing w:val="-1"/>
          <w:w w:val="105"/>
        </w:rPr>
        <w:t xml:space="preserve">.com” </w:t>
      </w:r>
      <w:r>
        <w:rPr>
          <w:w w:val="105"/>
        </w:rPr>
        <w:t>created for the previous</w:t>
      </w:r>
      <w:r>
        <w:rPr>
          <w:spacing w:val="1"/>
          <w:w w:val="105"/>
        </w:rPr>
        <w:t xml:space="preserve"> </w:t>
      </w:r>
      <w:r>
        <w:lastRenderedPageBreak/>
        <w:t>cluster</w:t>
      </w:r>
      <w:r>
        <w:rPr>
          <w:spacing w:val="-8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EDA</w:t>
      </w:r>
      <w:r>
        <w:rPr>
          <w:spacing w:val="-8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integration.</w:t>
      </w:r>
    </w:p>
    <w:p w14:paraId="6ADAF4E8" w14:textId="77777777" w:rsidR="005C2F4A" w:rsidRDefault="005C2F4A">
      <w:pPr>
        <w:spacing w:line="336" w:lineRule="auto"/>
        <w:jc w:val="both"/>
        <w:rPr>
          <w:rFonts w:ascii="Arial MT" w:hAnsi="Arial MT"/>
        </w:rPr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6CF24BDC" w14:textId="2FE01C48" w:rsidR="005C2F4A" w:rsidRDefault="00000000">
      <w:pPr>
        <w:pStyle w:val="ListParagraph"/>
        <w:numPr>
          <w:ilvl w:val="4"/>
          <w:numId w:val="23"/>
        </w:numPr>
        <w:tabs>
          <w:tab w:val="left" w:pos="1299"/>
          <w:tab w:val="left" w:pos="1300"/>
        </w:tabs>
        <w:spacing w:before="64" w:line="333" w:lineRule="auto"/>
        <w:ind w:right="1374"/>
        <w:rPr>
          <w:rFonts w:ascii="Arial MT" w:hAnsi="Arial MT"/>
        </w:rPr>
      </w:pPr>
      <w:r>
        <w:lastRenderedPageBreak/>
        <w:t>Separate</w:t>
      </w:r>
      <w:r>
        <w:rPr>
          <w:spacing w:val="10"/>
        </w:rPr>
        <w:t xml:space="preserve"> </w:t>
      </w:r>
      <w:r>
        <w:t>prerequisites</w:t>
      </w:r>
      <w:r>
        <w:rPr>
          <w:spacing w:val="11"/>
        </w:rPr>
        <w:t xml:space="preserve"> </w:t>
      </w:r>
      <w:r>
        <w:t>sheet</w:t>
      </w:r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shared</w:t>
      </w:r>
      <w:r>
        <w:rPr>
          <w:spacing w:val="1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F340AB">
        <w:t xml:space="preserve">CUSTOMER </w:t>
      </w:r>
      <w:r>
        <w:t>team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fill</w:t>
      </w:r>
      <w:r>
        <w:rPr>
          <w:spacing w:val="-56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pertaining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H/W,</w:t>
      </w:r>
      <w:r>
        <w:rPr>
          <w:spacing w:val="-7"/>
        </w:rPr>
        <w:t xml:space="preserve"> </w:t>
      </w:r>
      <w:r>
        <w:t>network,</w:t>
      </w:r>
      <w:r>
        <w:rPr>
          <w:spacing w:val="-7"/>
        </w:rPr>
        <w:t xml:space="preserve"> </w:t>
      </w:r>
      <w:r>
        <w:t>storage</w:t>
      </w:r>
      <w:r>
        <w:rPr>
          <w:spacing w:val="-7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etc.</w:t>
      </w:r>
    </w:p>
    <w:p w14:paraId="26552033" w14:textId="77777777" w:rsidR="005C2F4A" w:rsidRDefault="005C2F4A">
      <w:pPr>
        <w:pStyle w:val="BodyText"/>
        <w:spacing w:before="4"/>
        <w:rPr>
          <w:sz w:val="35"/>
        </w:rPr>
      </w:pPr>
    </w:p>
    <w:p w14:paraId="2AC0FFF2" w14:textId="77777777" w:rsidR="005C2F4A" w:rsidRDefault="00000000">
      <w:pPr>
        <w:spacing w:before="1"/>
        <w:ind w:left="580"/>
        <w:jc w:val="both"/>
        <w:rPr>
          <w:rFonts w:ascii="Arial"/>
          <w:i/>
          <w:sz w:val="18"/>
        </w:rPr>
      </w:pPr>
      <w:r>
        <w:rPr>
          <w:rFonts w:ascii="Arial"/>
          <w:i/>
          <w:spacing w:val="-1"/>
          <w:sz w:val="18"/>
        </w:rPr>
        <w:t>Please</w:t>
      </w:r>
      <w:r>
        <w:rPr>
          <w:rFonts w:ascii="Arial"/>
          <w:i/>
          <w:spacing w:val="-11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note:</w:t>
      </w:r>
      <w:r>
        <w:rPr>
          <w:rFonts w:ascii="Arial"/>
          <w:i/>
          <w:spacing w:val="-11"/>
          <w:sz w:val="18"/>
        </w:rPr>
        <w:t xml:space="preserve"> </w:t>
      </w:r>
      <w:proofErr w:type="spellStart"/>
      <w:r>
        <w:rPr>
          <w:rFonts w:ascii="Arial"/>
          <w:i/>
          <w:spacing w:val="-1"/>
          <w:sz w:val="18"/>
        </w:rPr>
        <w:t>Redhat</w:t>
      </w:r>
      <w:proofErr w:type="spellEnd"/>
      <w:r>
        <w:rPr>
          <w:rFonts w:ascii="Arial"/>
          <w:i/>
          <w:spacing w:val="-11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Does</w:t>
      </w:r>
      <w:r>
        <w:rPr>
          <w:rFonts w:ascii="Arial"/>
          <w:i/>
          <w:spacing w:val="-11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not</w:t>
      </w:r>
      <w:r>
        <w:rPr>
          <w:rFonts w:ascii="Arial"/>
          <w:i/>
          <w:spacing w:val="-11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provide</w:t>
      </w:r>
      <w:r>
        <w:rPr>
          <w:rFonts w:ascii="Arial"/>
          <w:i/>
          <w:spacing w:val="-11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any</w:t>
      </w:r>
      <w:r>
        <w:rPr>
          <w:rFonts w:ascii="Arial"/>
          <w:i/>
          <w:spacing w:val="-11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performance</w:t>
      </w:r>
      <w:r>
        <w:rPr>
          <w:rFonts w:ascii="Arial"/>
          <w:i/>
          <w:spacing w:val="-11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guarantee.</w:t>
      </w:r>
    </w:p>
    <w:p w14:paraId="4927C254" w14:textId="77777777" w:rsidR="005C2F4A" w:rsidRDefault="005C2F4A">
      <w:pPr>
        <w:pStyle w:val="BodyText"/>
        <w:spacing w:before="8"/>
        <w:rPr>
          <w:rFonts w:ascii="Arial"/>
          <w:i/>
          <w:sz w:val="35"/>
        </w:rPr>
      </w:pPr>
    </w:p>
    <w:p w14:paraId="1556DB12" w14:textId="77777777" w:rsidR="005C2F4A" w:rsidRDefault="00000000">
      <w:pPr>
        <w:pStyle w:val="Heading3"/>
        <w:numPr>
          <w:ilvl w:val="2"/>
          <w:numId w:val="24"/>
        </w:numPr>
        <w:tabs>
          <w:tab w:val="left" w:pos="1171"/>
        </w:tabs>
        <w:ind w:left="1170" w:hanging="591"/>
      </w:pPr>
      <w:bookmarkStart w:id="10" w:name="_TOC_250040"/>
      <w:r>
        <w:rPr>
          <w:color w:val="424242"/>
        </w:rPr>
        <w:t>Container</w:t>
      </w:r>
      <w:r>
        <w:rPr>
          <w:color w:val="424242"/>
          <w:spacing w:val="-9"/>
        </w:rPr>
        <w:t xml:space="preserve"> </w:t>
      </w:r>
      <w:bookmarkEnd w:id="10"/>
      <w:r>
        <w:rPr>
          <w:color w:val="424242"/>
        </w:rPr>
        <w:t>Registry</w:t>
      </w:r>
    </w:p>
    <w:p w14:paraId="401F111D" w14:textId="77777777" w:rsidR="005C2F4A" w:rsidRDefault="00000000">
      <w:pPr>
        <w:pStyle w:val="BodyText"/>
        <w:spacing w:before="184" w:line="321" w:lineRule="auto"/>
        <w:ind w:left="580" w:right="820"/>
        <w:jc w:val="both"/>
      </w:pPr>
      <w:r>
        <w:t>OpenShift Container Platform can utilize any server implementing the container image registry</w:t>
      </w:r>
      <w:r>
        <w:rPr>
          <w:spacing w:val="1"/>
        </w:rPr>
        <w:t xml:space="preserve"> </w:t>
      </w:r>
      <w:r>
        <w:t>API as a source of images, including the Docker Hub, private registries run by third parties, and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integrated</w:t>
      </w:r>
      <w:r>
        <w:rPr>
          <w:spacing w:val="-5"/>
        </w:rPr>
        <w:t xml:space="preserve"> </w:t>
      </w:r>
      <w:r>
        <w:t>OpenShift</w:t>
      </w:r>
      <w:r>
        <w:rPr>
          <w:spacing w:val="-5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registry.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available:</w:t>
      </w:r>
    </w:p>
    <w:p w14:paraId="02E05BA2" w14:textId="77777777" w:rsidR="005C2F4A" w:rsidRDefault="00000000">
      <w:pPr>
        <w:pStyle w:val="ListParagraph"/>
        <w:numPr>
          <w:ilvl w:val="3"/>
          <w:numId w:val="24"/>
        </w:numPr>
        <w:tabs>
          <w:tab w:val="left" w:pos="1299"/>
          <w:tab w:val="left" w:pos="1300"/>
        </w:tabs>
        <w:spacing w:line="321" w:lineRule="auto"/>
        <w:ind w:right="827"/>
      </w:pPr>
      <w:r>
        <w:t>Integrated</w:t>
      </w:r>
      <w:r>
        <w:rPr>
          <w:spacing w:val="1"/>
        </w:rPr>
        <w:t xml:space="preserve"> </w:t>
      </w:r>
      <w:r>
        <w:t>OpenShift</w:t>
      </w:r>
      <w:r>
        <w:rPr>
          <w:spacing w:val="1"/>
        </w:rPr>
        <w:t xml:space="preserve"> </w:t>
      </w:r>
      <w:r>
        <w:t>Container Platform registry (OCR), OCP internal use, deployed on</w:t>
      </w:r>
      <w:r>
        <w:rPr>
          <w:spacing w:val="-56"/>
        </w:rPr>
        <w:t xml:space="preserve"> </w:t>
      </w:r>
      <w:r>
        <w:rPr>
          <w:w w:val="105"/>
        </w:rPr>
        <w:t>master</w:t>
      </w:r>
      <w:r>
        <w:rPr>
          <w:spacing w:val="-12"/>
          <w:w w:val="105"/>
        </w:rPr>
        <w:t xml:space="preserve"> </w:t>
      </w:r>
      <w:r>
        <w:rPr>
          <w:w w:val="105"/>
        </w:rPr>
        <w:t>nodes.</w:t>
      </w:r>
    </w:p>
    <w:p w14:paraId="7427FE03" w14:textId="77777777" w:rsidR="005C2F4A" w:rsidRDefault="00000000">
      <w:pPr>
        <w:pStyle w:val="ListParagraph"/>
        <w:numPr>
          <w:ilvl w:val="3"/>
          <w:numId w:val="24"/>
        </w:numPr>
        <w:tabs>
          <w:tab w:val="left" w:pos="1299"/>
          <w:tab w:val="left" w:pos="1300"/>
        </w:tabs>
        <w:spacing w:line="250" w:lineRule="exact"/>
      </w:pPr>
      <w:r>
        <w:t>Third</w:t>
      </w:r>
      <w:r>
        <w:rPr>
          <w:spacing w:val="-12"/>
        </w:rPr>
        <w:t xml:space="preserve"> </w:t>
      </w:r>
      <w:r>
        <w:t>Party</w:t>
      </w:r>
      <w:r>
        <w:rPr>
          <w:spacing w:val="-12"/>
        </w:rPr>
        <w:t xml:space="preserve"> </w:t>
      </w:r>
      <w:r>
        <w:t>Registries</w:t>
      </w:r>
    </w:p>
    <w:p w14:paraId="3D48A0B8" w14:textId="77777777" w:rsidR="005C2F4A" w:rsidRDefault="00000000">
      <w:pPr>
        <w:pStyle w:val="ListParagraph"/>
        <w:numPr>
          <w:ilvl w:val="3"/>
          <w:numId w:val="24"/>
        </w:numPr>
        <w:tabs>
          <w:tab w:val="left" w:pos="1299"/>
          <w:tab w:val="left" w:pos="1300"/>
        </w:tabs>
        <w:spacing w:before="81"/>
      </w:pPr>
      <w:r>
        <w:rPr>
          <w:spacing w:val="-1"/>
        </w:rPr>
        <w:t>Red</w:t>
      </w:r>
      <w:r>
        <w:rPr>
          <w:spacing w:val="-12"/>
        </w:rPr>
        <w:t xml:space="preserve"> </w:t>
      </w:r>
      <w:r>
        <w:rPr>
          <w:spacing w:val="-1"/>
        </w:rPr>
        <w:t>Hat</w:t>
      </w:r>
      <w:r>
        <w:rPr>
          <w:spacing w:val="-11"/>
        </w:rPr>
        <w:t xml:space="preserve"> </w:t>
      </w:r>
      <w:r>
        <w:rPr>
          <w:spacing w:val="-1"/>
        </w:rPr>
        <w:t>Quay</w:t>
      </w:r>
      <w:r>
        <w:rPr>
          <w:spacing w:val="-12"/>
        </w:rPr>
        <w:t xml:space="preserve"> </w:t>
      </w:r>
      <w:r>
        <w:rPr>
          <w:spacing w:val="-1"/>
        </w:rPr>
        <w:t>Registries</w:t>
      </w:r>
    </w:p>
    <w:p w14:paraId="264A8557" w14:textId="77777777" w:rsidR="005C2F4A" w:rsidRDefault="00000000">
      <w:pPr>
        <w:pStyle w:val="ListParagraph"/>
        <w:numPr>
          <w:ilvl w:val="3"/>
          <w:numId w:val="24"/>
        </w:numPr>
        <w:tabs>
          <w:tab w:val="left" w:pos="1299"/>
          <w:tab w:val="left" w:pos="1300"/>
        </w:tabs>
        <w:spacing w:before="82"/>
      </w:pPr>
      <w:r>
        <w:t>Authentication</w:t>
      </w:r>
      <w:r>
        <w:rPr>
          <w:spacing w:val="-1"/>
        </w:rPr>
        <w:t xml:space="preserve"> </w:t>
      </w:r>
      <w:r>
        <w:t>enabled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Hat</w:t>
      </w:r>
      <w:r>
        <w:rPr>
          <w:spacing w:val="-1"/>
        </w:rPr>
        <w:t xml:space="preserve"> </w:t>
      </w:r>
      <w:r>
        <w:t>registry</w:t>
      </w:r>
    </w:p>
    <w:p w14:paraId="13EA33EC" w14:textId="77777777" w:rsidR="005C2F4A" w:rsidRDefault="005C2F4A">
      <w:pPr>
        <w:pStyle w:val="BodyText"/>
        <w:rPr>
          <w:sz w:val="28"/>
        </w:rPr>
      </w:pPr>
    </w:p>
    <w:p w14:paraId="1AD6ABFE" w14:textId="77777777" w:rsidR="005C2F4A" w:rsidRDefault="005C2F4A">
      <w:pPr>
        <w:pStyle w:val="BodyText"/>
        <w:rPr>
          <w:sz w:val="28"/>
        </w:rPr>
      </w:pPr>
    </w:p>
    <w:p w14:paraId="3890FF26" w14:textId="77777777" w:rsidR="005C2F4A" w:rsidRDefault="005C2F4A">
      <w:pPr>
        <w:pStyle w:val="BodyText"/>
        <w:spacing w:before="4"/>
        <w:rPr>
          <w:sz w:val="36"/>
        </w:rPr>
      </w:pPr>
    </w:p>
    <w:p w14:paraId="2D992069" w14:textId="77777777" w:rsidR="005C2F4A" w:rsidRDefault="00000000">
      <w:pPr>
        <w:pStyle w:val="Heading3"/>
        <w:numPr>
          <w:ilvl w:val="3"/>
          <w:numId w:val="22"/>
        </w:numPr>
        <w:tabs>
          <w:tab w:val="left" w:pos="1314"/>
        </w:tabs>
      </w:pPr>
      <w:bookmarkStart w:id="11" w:name="_TOC_250039"/>
      <w:r>
        <w:rPr>
          <w:color w:val="424242"/>
          <w:spacing w:val="-1"/>
        </w:rPr>
        <w:t>Design</w:t>
      </w:r>
      <w:r>
        <w:rPr>
          <w:color w:val="424242"/>
          <w:spacing w:val="-18"/>
        </w:rPr>
        <w:t xml:space="preserve"> </w:t>
      </w:r>
      <w:bookmarkEnd w:id="11"/>
      <w:r>
        <w:rPr>
          <w:color w:val="424242"/>
          <w:spacing w:val="-1"/>
        </w:rPr>
        <w:t>decisions</w:t>
      </w:r>
    </w:p>
    <w:p w14:paraId="667D1A2F" w14:textId="77777777" w:rsidR="005C2F4A" w:rsidRDefault="005C2F4A">
      <w:pPr>
        <w:pStyle w:val="BodyText"/>
        <w:spacing w:before="9"/>
        <w:rPr>
          <w:sz w:val="45"/>
        </w:rPr>
      </w:pPr>
    </w:p>
    <w:p w14:paraId="68626632" w14:textId="77777777" w:rsidR="005C2F4A" w:rsidRDefault="00000000">
      <w:pPr>
        <w:pStyle w:val="BodyText"/>
        <w:ind w:left="580"/>
      </w:pPr>
      <w:r>
        <w:t>Registry:</w:t>
      </w:r>
    </w:p>
    <w:p w14:paraId="21F7864D" w14:textId="77777777" w:rsidR="005C2F4A" w:rsidRDefault="00000000">
      <w:pPr>
        <w:pStyle w:val="ListParagraph"/>
        <w:numPr>
          <w:ilvl w:val="4"/>
          <w:numId w:val="22"/>
        </w:numPr>
        <w:tabs>
          <w:tab w:val="left" w:pos="1300"/>
        </w:tabs>
        <w:spacing w:before="82"/>
        <w:jc w:val="both"/>
      </w:pPr>
      <w:r>
        <w:t>Registry</w:t>
      </w:r>
      <w:r>
        <w:rPr>
          <w:spacing w:val="-12"/>
        </w:rPr>
        <w:t xml:space="preserve"> </w:t>
      </w:r>
      <w:r>
        <w:t>(OCR)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implemented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clusters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container.</w:t>
      </w:r>
    </w:p>
    <w:p w14:paraId="2FE7EE4C" w14:textId="77777777" w:rsidR="005C2F4A" w:rsidRDefault="00000000">
      <w:pPr>
        <w:pStyle w:val="ListParagraph"/>
        <w:numPr>
          <w:ilvl w:val="4"/>
          <w:numId w:val="22"/>
        </w:numPr>
        <w:tabs>
          <w:tab w:val="left" w:pos="1300"/>
        </w:tabs>
        <w:spacing w:before="82" w:line="321" w:lineRule="auto"/>
        <w:ind w:right="818"/>
        <w:jc w:val="both"/>
      </w:pPr>
      <w:r>
        <w:rPr>
          <w:w w:val="105"/>
        </w:rPr>
        <w:t>The registry stores container images and metadata. If you simply deploy the registry</w:t>
      </w:r>
      <w:r>
        <w:rPr>
          <w:spacing w:val="1"/>
          <w:w w:val="105"/>
        </w:rPr>
        <w:t xml:space="preserve"> </w:t>
      </w:r>
      <w:r>
        <w:t>pod, it uses an ephemeral volume that is destroyed if the pod exits. Any images built or</w:t>
      </w:r>
      <w:r>
        <w:rPr>
          <w:spacing w:val="1"/>
        </w:rPr>
        <w:t xml:space="preserve"> </w:t>
      </w:r>
      <w:r>
        <w:rPr>
          <w:w w:val="105"/>
        </w:rPr>
        <w:t>pushed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registry</w:t>
      </w:r>
      <w:r>
        <w:rPr>
          <w:spacing w:val="-13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disappear.</w:t>
      </w:r>
    </w:p>
    <w:p w14:paraId="6FADA788" w14:textId="6297D296" w:rsidR="005C2F4A" w:rsidRDefault="00000000">
      <w:pPr>
        <w:pStyle w:val="BodyText"/>
        <w:spacing w:before="1" w:line="321" w:lineRule="auto"/>
        <w:ind w:left="1300" w:right="818"/>
        <w:jc w:val="both"/>
      </w:pPr>
      <w:r>
        <w:t>Hence,</w:t>
      </w:r>
      <w:r>
        <w:rPr>
          <w:spacing w:val="1"/>
        </w:rPr>
        <w:t xml:space="preserve"> </w:t>
      </w:r>
      <w:r>
        <w:t>based on the available options at GP, OpenShift Container Platform registry</w:t>
      </w:r>
      <w:r>
        <w:rPr>
          <w:spacing w:val="1"/>
        </w:rPr>
        <w:t xml:space="preserve"> </w:t>
      </w:r>
      <w:r>
        <w:t xml:space="preserve">storage will be provided from Red Hat </w:t>
      </w:r>
      <w:proofErr w:type="spellStart"/>
      <w:r>
        <w:t>Ceph</w:t>
      </w:r>
      <w:proofErr w:type="spellEnd"/>
      <w:r>
        <w:t xml:space="preserve"> Storage</w:t>
      </w:r>
      <w:r>
        <w:rPr>
          <w:spacing w:val="1"/>
        </w:rPr>
        <w:t xml:space="preserve"> </w:t>
      </w:r>
      <w:r>
        <w:t xml:space="preserve">of size 500GB. </w:t>
      </w:r>
      <w:r w:rsidR="00F340AB">
        <w:t xml:space="preserve">CUSTOMER </w:t>
      </w:r>
      <w:r>
        <w:t>decided to</w:t>
      </w:r>
      <w:r>
        <w:rPr>
          <w:spacing w:val="1"/>
        </w:rPr>
        <w:t xml:space="preserve"> </w:t>
      </w:r>
      <w:r>
        <w:t xml:space="preserve">provide us with the </w:t>
      </w:r>
      <w:proofErr w:type="spellStart"/>
      <w:r>
        <w:t>Ceph</w:t>
      </w:r>
      <w:proofErr w:type="spellEnd"/>
      <w:r>
        <w:t xml:space="preserve"> </w:t>
      </w:r>
      <w:proofErr w:type="spellStart"/>
      <w:r>
        <w:t>Rados</w:t>
      </w:r>
      <w:proofErr w:type="spellEnd"/>
      <w:r>
        <w:t xml:space="preserve"> Gateway</w:t>
      </w:r>
      <w:r>
        <w:rPr>
          <w:spacing w:val="1"/>
        </w:rPr>
        <w:t xml:space="preserve"> </w:t>
      </w:r>
      <w:r>
        <w:t xml:space="preserve">for Storage. Refer </w:t>
      </w:r>
      <w:proofErr w:type="spellStart"/>
      <w:r>
        <w:t>Ceph</w:t>
      </w:r>
      <w:proofErr w:type="spellEnd"/>
      <w:r>
        <w:t xml:space="preserve"> Design decisions for</w:t>
      </w:r>
      <w:r>
        <w:rPr>
          <w:spacing w:val="1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RGW</w:t>
      </w:r>
      <w:r>
        <w:rPr>
          <w:spacing w:val="-9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Balancer</w:t>
      </w:r>
      <w:r>
        <w:rPr>
          <w:spacing w:val="-9"/>
        </w:rPr>
        <w:t xml:space="preserve"> </w:t>
      </w:r>
      <w:r>
        <w:t>Requirement.</w:t>
      </w:r>
    </w:p>
    <w:p w14:paraId="74010902" w14:textId="77777777" w:rsidR="005C2F4A" w:rsidRDefault="00000000">
      <w:pPr>
        <w:pStyle w:val="ListParagraph"/>
        <w:numPr>
          <w:ilvl w:val="4"/>
          <w:numId w:val="22"/>
        </w:numPr>
        <w:tabs>
          <w:tab w:val="left" w:pos="1300"/>
        </w:tabs>
        <w:spacing w:before="1"/>
        <w:jc w:val="both"/>
      </w:pPr>
      <w:proofErr w:type="spellStart"/>
      <w:r>
        <w:t>Ceph</w:t>
      </w:r>
      <w:proofErr w:type="spellEnd"/>
      <w:r>
        <w:rPr>
          <w:spacing w:val="-6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registry</w:t>
      </w:r>
      <w:r>
        <w:rPr>
          <w:spacing w:val="-5"/>
        </w:rPr>
        <w:t xml:space="preserve"> </w:t>
      </w:r>
      <w:r>
        <w:t>pods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proofErr w:type="gramStart"/>
      <w:r>
        <w:t>It</w:t>
      </w:r>
      <w:proofErr w:type="gramEnd"/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integrated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ODF.</w:t>
      </w:r>
    </w:p>
    <w:p w14:paraId="66C394A0" w14:textId="77777777" w:rsidR="005C2F4A" w:rsidRDefault="005C2F4A">
      <w:pPr>
        <w:jc w:val="both"/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7829A48D" w14:textId="77777777" w:rsidR="005C2F4A" w:rsidRDefault="00000000">
      <w:pPr>
        <w:pStyle w:val="Heading3"/>
        <w:numPr>
          <w:ilvl w:val="2"/>
          <w:numId w:val="24"/>
        </w:numPr>
        <w:tabs>
          <w:tab w:val="left" w:pos="1179"/>
        </w:tabs>
        <w:spacing w:before="73"/>
        <w:ind w:left="1178" w:hanging="599"/>
      </w:pPr>
      <w:bookmarkStart w:id="12" w:name="_TOC_250038"/>
      <w:r>
        <w:rPr>
          <w:color w:val="424242"/>
          <w:spacing w:val="-1"/>
        </w:rPr>
        <w:lastRenderedPageBreak/>
        <w:t>Web</w:t>
      </w:r>
      <w:r>
        <w:rPr>
          <w:color w:val="424242"/>
          <w:spacing w:val="-18"/>
        </w:rPr>
        <w:t xml:space="preserve"> </w:t>
      </w:r>
      <w:bookmarkEnd w:id="12"/>
      <w:r>
        <w:rPr>
          <w:color w:val="424242"/>
          <w:spacing w:val="-1"/>
        </w:rPr>
        <w:t>Console</w:t>
      </w:r>
    </w:p>
    <w:p w14:paraId="709A9AAC" w14:textId="77777777" w:rsidR="005C2F4A" w:rsidRDefault="00000000">
      <w:pPr>
        <w:pStyle w:val="BodyText"/>
        <w:spacing w:before="184" w:line="321" w:lineRule="auto"/>
        <w:ind w:left="580" w:right="824"/>
        <w:jc w:val="both"/>
      </w:pPr>
      <w:r>
        <w:t>The</w:t>
      </w:r>
      <w:r>
        <w:rPr>
          <w:spacing w:val="1"/>
        </w:rPr>
        <w:t xml:space="preserve"> </w:t>
      </w:r>
      <w:r>
        <w:t>OpenShift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from a web</w:t>
      </w:r>
      <w:r>
        <w:rPr>
          <w:spacing w:val="1"/>
        </w:rPr>
        <w:t xml:space="preserve"> </w:t>
      </w:r>
      <w:r>
        <w:t>browser. Developers can use the web console to visualize, browse, and manage the contents of</w:t>
      </w:r>
      <w:r>
        <w:rPr>
          <w:spacing w:val="-56"/>
        </w:rPr>
        <w:t xml:space="preserve"> </w:t>
      </w:r>
      <w:r>
        <w:t>projects.</w:t>
      </w:r>
    </w:p>
    <w:p w14:paraId="762CB670" w14:textId="77777777" w:rsidR="005C2F4A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D95F852" wp14:editId="6D6426F2">
            <wp:simplePos x="0" y="0"/>
            <wp:positionH relativeFrom="page">
              <wp:posOffset>933450</wp:posOffset>
            </wp:positionH>
            <wp:positionV relativeFrom="paragraph">
              <wp:posOffset>220074</wp:posOffset>
            </wp:positionV>
            <wp:extent cx="5905313" cy="1503521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31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FCD91" w14:textId="77777777" w:rsidR="005C2F4A" w:rsidRDefault="00000000">
      <w:pPr>
        <w:pStyle w:val="BodyText"/>
        <w:spacing w:before="180" w:line="321" w:lineRule="auto"/>
        <w:ind w:left="580" w:right="828"/>
        <w:jc w:val="both"/>
      </w:pPr>
      <w:r>
        <w:t>Web console will be deployed by default. System administrators may want to access the master</w:t>
      </w:r>
      <w:r>
        <w:rPr>
          <w:spacing w:val="1"/>
        </w:rPr>
        <w:t xml:space="preserve"> </w:t>
      </w:r>
      <w:proofErr w:type="spellStart"/>
      <w:r>
        <w:t>apis</w:t>
      </w:r>
      <w:proofErr w:type="spellEnd"/>
      <w:r>
        <w:rPr>
          <w:spacing w:val="-8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oc.</w:t>
      </w:r>
      <w:r>
        <w:rPr>
          <w:spacing w:val="-8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covered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documentation.</w:t>
      </w:r>
    </w:p>
    <w:p w14:paraId="725DF649" w14:textId="77777777" w:rsidR="005C2F4A" w:rsidRDefault="005C2F4A">
      <w:pPr>
        <w:pStyle w:val="BodyText"/>
        <w:rPr>
          <w:sz w:val="28"/>
        </w:rPr>
      </w:pPr>
    </w:p>
    <w:p w14:paraId="19BE3AB8" w14:textId="77777777" w:rsidR="005C2F4A" w:rsidRDefault="005C2F4A">
      <w:pPr>
        <w:pStyle w:val="BodyText"/>
        <w:spacing w:before="6"/>
        <w:rPr>
          <w:sz w:val="30"/>
        </w:rPr>
      </w:pPr>
    </w:p>
    <w:p w14:paraId="31DF6369" w14:textId="77777777" w:rsidR="005C2F4A" w:rsidRDefault="00000000">
      <w:pPr>
        <w:pStyle w:val="Heading3"/>
        <w:numPr>
          <w:ilvl w:val="3"/>
          <w:numId w:val="21"/>
        </w:numPr>
        <w:tabs>
          <w:tab w:val="left" w:pos="1316"/>
        </w:tabs>
      </w:pPr>
      <w:bookmarkStart w:id="13" w:name="_TOC_250037"/>
      <w:r>
        <w:rPr>
          <w:color w:val="424242"/>
          <w:spacing w:val="-1"/>
        </w:rPr>
        <w:t>Design</w:t>
      </w:r>
      <w:r>
        <w:rPr>
          <w:color w:val="424242"/>
          <w:spacing w:val="-18"/>
        </w:rPr>
        <w:t xml:space="preserve"> </w:t>
      </w:r>
      <w:bookmarkEnd w:id="13"/>
      <w:r>
        <w:rPr>
          <w:color w:val="424242"/>
          <w:spacing w:val="-1"/>
        </w:rPr>
        <w:t>decisions</w:t>
      </w:r>
    </w:p>
    <w:p w14:paraId="61F58052" w14:textId="77777777" w:rsidR="005C2F4A" w:rsidRDefault="00000000">
      <w:pPr>
        <w:pStyle w:val="BodyText"/>
        <w:spacing w:before="183"/>
        <w:ind w:left="580"/>
        <w:jc w:val="both"/>
      </w:pPr>
      <w:r>
        <w:t>Below</w:t>
      </w:r>
      <w:r>
        <w:rPr>
          <w:spacing w:val="-15"/>
        </w:rPr>
        <w:t xml:space="preserve"> </w:t>
      </w:r>
      <w:r>
        <w:t>decisions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applicable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clusters.</w:t>
      </w:r>
    </w:p>
    <w:p w14:paraId="2248A714" w14:textId="77777777" w:rsidR="005C2F4A" w:rsidRDefault="00000000">
      <w:pPr>
        <w:pStyle w:val="ListParagraph"/>
        <w:numPr>
          <w:ilvl w:val="4"/>
          <w:numId w:val="21"/>
        </w:numPr>
        <w:tabs>
          <w:tab w:val="left" w:pos="1299"/>
          <w:tab w:val="left" w:pos="1300"/>
        </w:tabs>
        <w:spacing w:before="86"/>
      </w:pPr>
      <w:r>
        <w:t>No</w:t>
      </w:r>
      <w:r>
        <w:rPr>
          <w:spacing w:val="-5"/>
        </w:rPr>
        <w:t xml:space="preserve"> </w:t>
      </w:r>
      <w:r>
        <w:t>use-cases</w:t>
      </w:r>
      <w:r>
        <w:rPr>
          <w:spacing w:val="-5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identified.</w:t>
      </w:r>
      <w:r>
        <w:rPr>
          <w:spacing w:val="50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console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configured.</w:t>
      </w:r>
    </w:p>
    <w:p w14:paraId="583E6336" w14:textId="77777777" w:rsidR="005C2F4A" w:rsidRDefault="005C2F4A">
      <w:pPr>
        <w:pStyle w:val="BodyText"/>
        <w:rPr>
          <w:sz w:val="28"/>
        </w:rPr>
      </w:pPr>
    </w:p>
    <w:p w14:paraId="6C70EA41" w14:textId="77777777" w:rsidR="005C2F4A" w:rsidRDefault="005C2F4A">
      <w:pPr>
        <w:pStyle w:val="BodyText"/>
        <w:rPr>
          <w:sz w:val="28"/>
        </w:rPr>
      </w:pPr>
    </w:p>
    <w:p w14:paraId="42D79F12" w14:textId="77777777" w:rsidR="005C2F4A" w:rsidRDefault="005C2F4A">
      <w:pPr>
        <w:pStyle w:val="BodyText"/>
        <w:rPr>
          <w:sz w:val="28"/>
        </w:rPr>
      </w:pPr>
    </w:p>
    <w:p w14:paraId="64FE5F1C" w14:textId="77777777" w:rsidR="005C2F4A" w:rsidRDefault="00000000">
      <w:pPr>
        <w:pStyle w:val="Heading2"/>
        <w:numPr>
          <w:ilvl w:val="1"/>
          <w:numId w:val="20"/>
        </w:numPr>
        <w:tabs>
          <w:tab w:val="left" w:pos="1091"/>
        </w:tabs>
        <w:spacing w:before="174"/>
      </w:pPr>
      <w:bookmarkStart w:id="14" w:name="_TOC_250036"/>
      <w:r>
        <w:t>Network</w:t>
      </w:r>
      <w:r>
        <w:rPr>
          <w:spacing w:val="-3"/>
        </w:rPr>
        <w:t xml:space="preserve"> </w:t>
      </w:r>
      <w:bookmarkEnd w:id="14"/>
      <w:r>
        <w:t>Considerations</w:t>
      </w:r>
    </w:p>
    <w:p w14:paraId="0D93B2C1" w14:textId="77777777" w:rsidR="005C2F4A" w:rsidRDefault="005C2F4A">
      <w:pPr>
        <w:pStyle w:val="BodyText"/>
        <w:spacing w:before="11"/>
        <w:rPr>
          <w:sz w:val="38"/>
        </w:rPr>
      </w:pPr>
    </w:p>
    <w:p w14:paraId="763D5A12" w14:textId="77777777" w:rsidR="005C2F4A" w:rsidRDefault="00000000">
      <w:pPr>
        <w:pStyle w:val="Heading3"/>
        <w:numPr>
          <w:ilvl w:val="2"/>
          <w:numId w:val="20"/>
        </w:numPr>
        <w:tabs>
          <w:tab w:val="left" w:pos="1171"/>
        </w:tabs>
      </w:pPr>
      <w:bookmarkStart w:id="15" w:name="_TOC_250035"/>
      <w:r>
        <w:rPr>
          <w:color w:val="424242"/>
        </w:rPr>
        <w:t>OVN-Kubernetes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&amp;</w:t>
      </w:r>
      <w:r>
        <w:rPr>
          <w:color w:val="424242"/>
          <w:spacing w:val="-6"/>
        </w:rPr>
        <w:t xml:space="preserve"> </w:t>
      </w:r>
      <w:bookmarkEnd w:id="15"/>
      <w:r>
        <w:rPr>
          <w:color w:val="424242"/>
        </w:rPr>
        <w:t>DNS</w:t>
      </w:r>
    </w:p>
    <w:p w14:paraId="2AB55B14" w14:textId="77777777" w:rsidR="005C2F4A" w:rsidRDefault="00000000">
      <w:pPr>
        <w:pStyle w:val="BodyText"/>
        <w:spacing w:before="183" w:line="321" w:lineRule="auto"/>
        <w:ind w:left="580" w:right="823"/>
        <w:jc w:val="both"/>
      </w:pPr>
      <w:r>
        <w:rPr>
          <w:w w:val="105"/>
        </w:rPr>
        <w:t>The OpenShift Container Platform cluster uses a virtualized network for pod and service</w:t>
      </w:r>
      <w:r>
        <w:rPr>
          <w:spacing w:val="1"/>
          <w:w w:val="105"/>
        </w:rPr>
        <w:t xml:space="preserve"> </w:t>
      </w:r>
      <w:r>
        <w:rPr>
          <w:w w:val="105"/>
        </w:rPr>
        <w:t>networks. The OVN-Kubernetes Container Network Interface (CNI) plug-in is a network</w:t>
      </w:r>
      <w:r>
        <w:rPr>
          <w:spacing w:val="1"/>
          <w:w w:val="105"/>
        </w:rPr>
        <w:t xml:space="preserve"> </w:t>
      </w:r>
      <w:r>
        <w:rPr>
          <w:w w:val="105"/>
        </w:rPr>
        <w:t>provider for the default cluster network. OVN-Kubernetes is based on Open Virtual Network</w:t>
      </w:r>
      <w:r>
        <w:rPr>
          <w:spacing w:val="-59"/>
          <w:w w:val="105"/>
        </w:rPr>
        <w:t xml:space="preserve"> </w:t>
      </w:r>
      <w:r>
        <w:rPr>
          <w:w w:val="105"/>
        </w:rPr>
        <w:t>(OVN) and provides an overlay-based networking implementation. A cluster that uses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OVN-Kubernetes network provider also runs Open </w:t>
      </w:r>
      <w:proofErr w:type="spellStart"/>
      <w:r>
        <w:rPr>
          <w:w w:val="105"/>
        </w:rPr>
        <w:t>vSwitch</w:t>
      </w:r>
      <w:proofErr w:type="spellEnd"/>
      <w:r>
        <w:rPr>
          <w:w w:val="105"/>
        </w:rPr>
        <w:t xml:space="preserve"> (OVS) on each node. OVN</w:t>
      </w:r>
      <w:r>
        <w:rPr>
          <w:spacing w:val="1"/>
          <w:w w:val="105"/>
        </w:rPr>
        <w:t xml:space="preserve"> </w:t>
      </w:r>
      <w:r>
        <w:t>configures</w:t>
      </w:r>
      <w:r>
        <w:rPr>
          <w:spacing w:val="-6"/>
        </w:rPr>
        <w:t xml:space="preserve"> </w:t>
      </w:r>
      <w:r>
        <w:t>OVS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declared</w:t>
      </w:r>
      <w:r>
        <w:rPr>
          <w:spacing w:val="-6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configuration.</w:t>
      </w:r>
    </w:p>
    <w:p w14:paraId="0A73CF62" w14:textId="77777777" w:rsidR="005C2F4A" w:rsidRDefault="005C2F4A">
      <w:pPr>
        <w:spacing w:line="321" w:lineRule="auto"/>
        <w:jc w:val="both"/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17E79029" w14:textId="77777777" w:rsidR="005C2F4A" w:rsidRDefault="005C2F4A">
      <w:pPr>
        <w:pStyle w:val="BodyText"/>
        <w:spacing w:before="1"/>
        <w:rPr>
          <w:sz w:val="3"/>
        </w:rPr>
      </w:pPr>
    </w:p>
    <w:p w14:paraId="29923928" w14:textId="77777777" w:rsidR="005C2F4A" w:rsidRDefault="00E27344">
      <w:pPr>
        <w:pStyle w:val="BodyText"/>
        <w:ind w:left="570"/>
        <w:rPr>
          <w:sz w:val="20"/>
        </w:rPr>
      </w:pPr>
      <w:r>
        <w:rPr>
          <w:sz w:val="20"/>
        </w:rPr>
      </w:r>
      <w:r>
        <w:rPr>
          <w:sz w:val="20"/>
        </w:rPr>
        <w:pict w14:anchorId="363704DB">
          <v:group id="_x0000_s2065" alt="" style="width:469pt;height:417pt;mso-position-horizontal-relative:char;mso-position-vertical-relative:line" coordsize="9380,8340">
            <v:shape id="_x0000_s2066" alt="" style="position:absolute;width:9370;height:8330" coordsize="9370,8330" o:spt="100" adj="0,,0" path="m10,r,8320m9370,r,8320m,10r9360,m,8330r9360,e" filled="f" strokeweight="1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alt="" style="position:absolute;left:1117;top:191;width:6480;height:7920">
              <v:imagedata r:id="rId19" o:title=""/>
            </v:shape>
            <w10:anchorlock/>
          </v:group>
        </w:pict>
      </w:r>
    </w:p>
    <w:p w14:paraId="69A77936" w14:textId="77777777" w:rsidR="005C2F4A" w:rsidRDefault="005C2F4A">
      <w:pPr>
        <w:pStyle w:val="BodyText"/>
        <w:spacing w:before="4"/>
        <w:rPr>
          <w:sz w:val="17"/>
        </w:rPr>
      </w:pPr>
    </w:p>
    <w:p w14:paraId="58E209F9" w14:textId="77777777" w:rsidR="005C2F4A" w:rsidRDefault="00000000">
      <w:pPr>
        <w:pStyle w:val="Heading3"/>
        <w:numPr>
          <w:ilvl w:val="3"/>
          <w:numId w:val="20"/>
        </w:numPr>
        <w:tabs>
          <w:tab w:val="left" w:pos="1314"/>
        </w:tabs>
        <w:spacing w:before="127"/>
      </w:pPr>
      <w:bookmarkStart w:id="16" w:name="_TOC_250034"/>
      <w:r>
        <w:rPr>
          <w:color w:val="424242"/>
          <w:spacing w:val="-1"/>
        </w:rPr>
        <w:t>Design</w:t>
      </w:r>
      <w:r>
        <w:rPr>
          <w:color w:val="424242"/>
          <w:spacing w:val="-18"/>
        </w:rPr>
        <w:t xml:space="preserve"> </w:t>
      </w:r>
      <w:bookmarkEnd w:id="16"/>
      <w:r>
        <w:rPr>
          <w:color w:val="424242"/>
          <w:spacing w:val="-1"/>
        </w:rPr>
        <w:t>decisions</w:t>
      </w:r>
    </w:p>
    <w:p w14:paraId="72A56ADF" w14:textId="77777777" w:rsidR="005C2F4A" w:rsidRDefault="005C2F4A">
      <w:pPr>
        <w:pStyle w:val="BodyText"/>
        <w:spacing w:before="5"/>
        <w:rPr>
          <w:sz w:val="45"/>
        </w:rPr>
      </w:pPr>
    </w:p>
    <w:p w14:paraId="4F01EFE9" w14:textId="64821F15" w:rsidR="005C2F4A" w:rsidRDefault="00F340AB">
      <w:pPr>
        <w:pStyle w:val="ListParagraph"/>
        <w:numPr>
          <w:ilvl w:val="4"/>
          <w:numId w:val="20"/>
        </w:numPr>
        <w:tabs>
          <w:tab w:val="left" w:pos="1299"/>
          <w:tab w:val="left" w:pos="1300"/>
        </w:tabs>
      </w:pPr>
      <w:r>
        <w:t>CUSTOMER will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51"/>
        </w:rPr>
        <w:t xml:space="preserve"> </w:t>
      </w:r>
      <w:r>
        <w:t>OVN-Kubernetes</w:t>
      </w:r>
      <w:r>
        <w:rPr>
          <w:spacing w:val="-3"/>
        </w:rPr>
        <w:t xml:space="preserve"> </w:t>
      </w:r>
      <w:r>
        <w:t>plugin.</w:t>
      </w:r>
    </w:p>
    <w:p w14:paraId="185DA413" w14:textId="77777777" w:rsidR="005C2F4A" w:rsidRDefault="00000000">
      <w:pPr>
        <w:pStyle w:val="ListParagraph"/>
        <w:numPr>
          <w:ilvl w:val="4"/>
          <w:numId w:val="20"/>
        </w:numPr>
        <w:tabs>
          <w:tab w:val="left" w:pos="1299"/>
          <w:tab w:val="left" w:pos="1300"/>
        </w:tabs>
        <w:spacing w:before="82"/>
      </w:pPr>
      <w:r>
        <w:t>RHOCP</w:t>
      </w:r>
      <w:r>
        <w:rPr>
          <w:spacing w:val="-9"/>
        </w:rPr>
        <w:t xml:space="preserve"> </w:t>
      </w:r>
      <w:r>
        <w:t>Cluster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IPv4</w:t>
      </w:r>
      <w:r>
        <w:rPr>
          <w:spacing w:val="-9"/>
        </w:rPr>
        <w:t xml:space="preserve"> </w:t>
      </w:r>
      <w:r>
        <w:t>schema.</w:t>
      </w:r>
    </w:p>
    <w:p w14:paraId="5B6C2BFE" w14:textId="77777777" w:rsidR="005C2F4A" w:rsidRDefault="00000000">
      <w:pPr>
        <w:pStyle w:val="ListParagraph"/>
        <w:numPr>
          <w:ilvl w:val="4"/>
          <w:numId w:val="20"/>
        </w:numPr>
        <w:tabs>
          <w:tab w:val="left" w:pos="1299"/>
          <w:tab w:val="left" w:pos="1300"/>
        </w:tabs>
        <w:spacing w:before="38"/>
      </w:pPr>
      <w:r>
        <w:t>The</w:t>
      </w:r>
      <w:r>
        <w:rPr>
          <w:spacing w:val="-8"/>
        </w:rPr>
        <w:t xml:space="preserve"> </w:t>
      </w:r>
      <w:r>
        <w:t>host</w:t>
      </w:r>
      <w:r>
        <w:rPr>
          <w:spacing w:val="-7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CIDR</w:t>
      </w:r>
      <w:r>
        <w:rPr>
          <w:spacing w:val="-7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OCP</w:t>
      </w:r>
      <w:r>
        <w:rPr>
          <w:spacing w:val="-7"/>
        </w:rPr>
        <w:t xml:space="preserve"> </w:t>
      </w:r>
      <w:r>
        <w:t>nodes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GP.</w:t>
      </w:r>
    </w:p>
    <w:p w14:paraId="5FE086DD" w14:textId="6CBBBCEB" w:rsidR="005C2F4A" w:rsidRDefault="00000000">
      <w:pPr>
        <w:pStyle w:val="ListParagraph"/>
        <w:numPr>
          <w:ilvl w:val="0"/>
          <w:numId w:val="19"/>
        </w:numPr>
        <w:tabs>
          <w:tab w:val="left" w:pos="1299"/>
          <w:tab w:val="left" w:pos="1300"/>
        </w:tabs>
        <w:spacing w:before="82" w:line="316" w:lineRule="auto"/>
        <w:ind w:right="831"/>
        <w:rPr>
          <w:rFonts w:ascii="Arial" w:hAnsi="Arial"/>
          <w:b/>
        </w:rPr>
      </w:pPr>
      <w:r>
        <w:rPr>
          <w:rFonts w:ascii="Arial" w:hAnsi="Arial"/>
          <w:b/>
          <w:w w:val="105"/>
        </w:rPr>
        <w:t>Cluster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rFonts w:ascii="Arial" w:hAnsi="Arial"/>
          <w:b/>
          <w:w w:val="105"/>
        </w:rPr>
        <w:t>and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rFonts w:ascii="Arial" w:hAnsi="Arial"/>
          <w:b/>
          <w:w w:val="105"/>
        </w:rPr>
        <w:t>Service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rFonts w:ascii="Arial" w:hAnsi="Arial"/>
          <w:b/>
          <w:w w:val="105"/>
        </w:rPr>
        <w:t>subnet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rFonts w:ascii="Arial" w:hAnsi="Arial"/>
          <w:b/>
          <w:w w:val="105"/>
        </w:rPr>
        <w:t>will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rFonts w:ascii="Arial" w:hAnsi="Arial"/>
          <w:b/>
          <w:w w:val="105"/>
        </w:rPr>
        <w:t>be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rFonts w:ascii="Arial" w:hAnsi="Arial"/>
          <w:b/>
          <w:w w:val="105"/>
        </w:rPr>
        <w:t>provided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rFonts w:ascii="Arial" w:hAnsi="Arial"/>
          <w:b/>
          <w:w w:val="105"/>
        </w:rPr>
        <w:t>by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rFonts w:ascii="Arial" w:hAnsi="Arial"/>
          <w:b/>
          <w:w w:val="105"/>
        </w:rPr>
        <w:t>the</w:t>
      </w:r>
      <w:r>
        <w:rPr>
          <w:rFonts w:ascii="Arial" w:hAnsi="Arial"/>
          <w:b/>
          <w:spacing w:val="11"/>
          <w:w w:val="105"/>
        </w:rPr>
        <w:t xml:space="preserve"> </w:t>
      </w:r>
      <w:r w:rsidR="00F340AB">
        <w:rPr>
          <w:rFonts w:ascii="Arial" w:hAnsi="Arial"/>
          <w:b/>
          <w:w w:val="105"/>
        </w:rPr>
        <w:t xml:space="preserve">CUSTOMER </w:t>
      </w:r>
      <w:r>
        <w:rPr>
          <w:rFonts w:ascii="Arial" w:hAnsi="Arial"/>
          <w:b/>
          <w:w w:val="105"/>
        </w:rPr>
        <w:t>team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rFonts w:ascii="Arial" w:hAnsi="Arial"/>
          <w:b/>
          <w:w w:val="105"/>
        </w:rPr>
        <w:t>on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rFonts w:ascii="Arial" w:hAnsi="Arial"/>
          <w:b/>
          <w:w w:val="105"/>
        </w:rPr>
        <w:t>a</w:t>
      </w:r>
      <w:r>
        <w:rPr>
          <w:rFonts w:ascii="Arial" w:hAnsi="Arial"/>
          <w:b/>
          <w:spacing w:val="-4"/>
          <w:w w:val="105"/>
        </w:rPr>
        <w:t xml:space="preserve"> </w:t>
      </w:r>
      <w:r>
        <w:rPr>
          <w:rFonts w:ascii="Arial" w:hAnsi="Arial"/>
          <w:b/>
          <w:w w:val="105"/>
        </w:rPr>
        <w:t>prerequisite</w:t>
      </w:r>
      <w:r>
        <w:rPr>
          <w:rFonts w:ascii="Arial" w:hAnsi="Arial"/>
          <w:b/>
          <w:spacing w:val="-61"/>
          <w:w w:val="105"/>
        </w:rPr>
        <w:t xml:space="preserve"> </w:t>
      </w:r>
      <w:r>
        <w:rPr>
          <w:rFonts w:ascii="Arial" w:hAnsi="Arial"/>
          <w:b/>
          <w:w w:val="105"/>
        </w:rPr>
        <w:t>sheet.</w:t>
      </w:r>
    </w:p>
    <w:p w14:paraId="43A2B316" w14:textId="5D88583D" w:rsidR="005C2F4A" w:rsidRDefault="00000000">
      <w:pPr>
        <w:pStyle w:val="ListParagraph"/>
        <w:numPr>
          <w:ilvl w:val="0"/>
          <w:numId w:val="18"/>
        </w:numPr>
        <w:tabs>
          <w:tab w:val="left" w:pos="1299"/>
          <w:tab w:val="left" w:pos="1300"/>
        </w:tabs>
        <w:spacing w:before="1" w:line="278" w:lineRule="auto"/>
        <w:ind w:right="821"/>
      </w:pPr>
      <w:r>
        <w:rPr>
          <w:w w:val="105"/>
        </w:rPr>
        <w:t>All</w:t>
      </w:r>
      <w:r>
        <w:rPr>
          <w:spacing w:val="5"/>
          <w:w w:val="105"/>
        </w:rPr>
        <w:t xml:space="preserve"> </w:t>
      </w:r>
      <w:r>
        <w:rPr>
          <w:w w:val="105"/>
        </w:rPr>
        <w:t>OCP</w:t>
      </w:r>
      <w:r>
        <w:rPr>
          <w:spacing w:val="6"/>
          <w:w w:val="105"/>
        </w:rPr>
        <w:t xml:space="preserve"> </w:t>
      </w:r>
      <w:r>
        <w:rPr>
          <w:w w:val="105"/>
        </w:rPr>
        <w:t>nodes</w:t>
      </w:r>
      <w:r>
        <w:rPr>
          <w:spacing w:val="6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reachable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other.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microsegmentation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 w:rsidR="00F340AB">
        <w:rPr>
          <w:w w:val="105"/>
        </w:rPr>
        <w:t xml:space="preserve">CUSTOMER </w:t>
      </w:r>
      <w:r>
        <w:rPr>
          <w:w w:val="105"/>
        </w:rPr>
        <w:t>Network.</w:t>
      </w:r>
    </w:p>
    <w:p w14:paraId="53BD34EC" w14:textId="77777777" w:rsidR="005C2F4A" w:rsidRDefault="005C2F4A">
      <w:pPr>
        <w:spacing w:line="278" w:lineRule="auto"/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1CA42B16" w14:textId="77777777" w:rsidR="005C2F4A" w:rsidRDefault="00000000">
      <w:pPr>
        <w:pStyle w:val="ListParagraph"/>
        <w:numPr>
          <w:ilvl w:val="0"/>
          <w:numId w:val="18"/>
        </w:numPr>
        <w:tabs>
          <w:tab w:val="left" w:pos="1300"/>
        </w:tabs>
        <w:spacing w:before="64" w:line="280" w:lineRule="auto"/>
        <w:ind w:right="824"/>
        <w:jc w:val="both"/>
      </w:pPr>
      <w:r>
        <w:rPr>
          <w:w w:val="105"/>
        </w:rPr>
        <w:lastRenderedPageBreak/>
        <w:t xml:space="preserve">The cluster subnet and service subnet will be internal to the OCP cluster. </w:t>
      </w:r>
      <w:proofErr w:type="gramStart"/>
      <w:r>
        <w:rPr>
          <w:w w:val="105"/>
        </w:rPr>
        <w:t>However</w:t>
      </w:r>
      <w:proofErr w:type="gramEnd"/>
      <w:r>
        <w:rPr>
          <w:w w:val="105"/>
        </w:rPr>
        <w:t xml:space="preserve"> if</w:t>
      </w:r>
      <w:r>
        <w:rPr>
          <w:spacing w:val="-59"/>
          <w:w w:val="105"/>
        </w:rPr>
        <w:t xml:space="preserve"> </w:t>
      </w:r>
      <w:r>
        <w:t>applications hosted on this cluster need to connect with some external endpoint, It must</w:t>
      </w:r>
      <w:r>
        <w:rPr>
          <w:spacing w:val="1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subnet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subnet.</w:t>
      </w:r>
    </w:p>
    <w:p w14:paraId="6115AD4D" w14:textId="77777777" w:rsidR="005C2F4A" w:rsidRDefault="00000000">
      <w:pPr>
        <w:pStyle w:val="ListParagraph"/>
        <w:numPr>
          <w:ilvl w:val="0"/>
          <w:numId w:val="18"/>
        </w:numPr>
        <w:tabs>
          <w:tab w:val="left" w:pos="1300"/>
        </w:tabs>
        <w:spacing w:line="278" w:lineRule="auto"/>
        <w:ind w:right="821"/>
        <w:jc w:val="both"/>
      </w:pPr>
      <w:r>
        <w:rPr>
          <w:w w:val="105"/>
        </w:rPr>
        <w:t>2</w:t>
      </w:r>
      <w:r>
        <w:rPr>
          <w:spacing w:val="-3"/>
          <w:w w:val="105"/>
        </w:rPr>
        <w:t xml:space="preserve"> </w:t>
      </w:r>
      <w:r>
        <w:rPr>
          <w:w w:val="105"/>
        </w:rPr>
        <w:t>Interfaces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bond0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Machine</w:t>
      </w:r>
      <w:r>
        <w:rPr>
          <w:spacing w:val="-13"/>
          <w:w w:val="105"/>
        </w:rPr>
        <w:t xml:space="preserve"> </w:t>
      </w:r>
      <w:r>
        <w:rPr>
          <w:w w:val="105"/>
        </w:rPr>
        <w:t>Network.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additional</w:t>
      </w:r>
      <w:r>
        <w:rPr>
          <w:spacing w:val="-59"/>
          <w:w w:val="105"/>
        </w:rPr>
        <w:t xml:space="preserve"> </w:t>
      </w:r>
      <w:r>
        <w:rPr>
          <w:w w:val="105"/>
        </w:rPr>
        <w:t>bond</w:t>
      </w:r>
      <w:r>
        <w:rPr>
          <w:spacing w:val="-12"/>
          <w:w w:val="105"/>
        </w:rPr>
        <w:t xml:space="preserve"> </w:t>
      </w:r>
      <w:r>
        <w:rPr>
          <w:w w:val="105"/>
        </w:rPr>
        <w:t>configuration.</w:t>
      </w:r>
    </w:p>
    <w:p w14:paraId="17A659A9" w14:textId="77777777" w:rsidR="005C2F4A" w:rsidRDefault="005C2F4A">
      <w:pPr>
        <w:pStyle w:val="BodyText"/>
        <w:rPr>
          <w:sz w:val="28"/>
        </w:rPr>
      </w:pPr>
    </w:p>
    <w:p w14:paraId="63CA7771" w14:textId="77777777" w:rsidR="005C2F4A" w:rsidRDefault="005C2F4A">
      <w:pPr>
        <w:pStyle w:val="BodyText"/>
        <w:rPr>
          <w:sz w:val="28"/>
        </w:rPr>
      </w:pPr>
    </w:p>
    <w:p w14:paraId="69551C17" w14:textId="77777777" w:rsidR="005C2F4A" w:rsidRDefault="00000000">
      <w:pPr>
        <w:pStyle w:val="Heading3"/>
        <w:numPr>
          <w:ilvl w:val="2"/>
          <w:numId w:val="20"/>
        </w:numPr>
        <w:tabs>
          <w:tab w:val="left" w:pos="1251"/>
        </w:tabs>
        <w:spacing w:before="221"/>
        <w:ind w:left="1250" w:hanging="671"/>
      </w:pPr>
      <w:bookmarkStart w:id="17" w:name="_TOC_250033"/>
      <w:r>
        <w:rPr>
          <w:color w:val="424242"/>
        </w:rPr>
        <w:t>Ingress</w:t>
      </w:r>
      <w:r>
        <w:rPr>
          <w:color w:val="424242"/>
          <w:spacing w:val="-11"/>
        </w:rPr>
        <w:t xml:space="preserve"> </w:t>
      </w:r>
      <w:r>
        <w:rPr>
          <w:color w:val="424242"/>
        </w:rPr>
        <w:t>Controllers</w:t>
      </w:r>
      <w:r>
        <w:rPr>
          <w:color w:val="424242"/>
          <w:spacing w:val="-10"/>
        </w:rPr>
        <w:t xml:space="preserve"> </w:t>
      </w:r>
      <w:bookmarkEnd w:id="17"/>
      <w:r>
        <w:rPr>
          <w:color w:val="424242"/>
        </w:rPr>
        <w:t>(Routers)</w:t>
      </w:r>
    </w:p>
    <w:p w14:paraId="012389BB" w14:textId="77777777" w:rsidR="005C2F4A" w:rsidRDefault="00000000">
      <w:pPr>
        <w:pStyle w:val="BodyText"/>
        <w:spacing w:before="183" w:line="321" w:lineRule="auto"/>
        <w:ind w:left="580" w:right="818"/>
        <w:jc w:val="both"/>
      </w:pPr>
      <w:r>
        <w:t>The Ingress Operator implements the ingress controller API and is the component responsible</w:t>
      </w:r>
      <w:r>
        <w:rPr>
          <w:spacing w:val="1"/>
        </w:rPr>
        <w:t xml:space="preserve"> </w:t>
      </w:r>
      <w:r>
        <w:rPr>
          <w:w w:val="105"/>
        </w:rPr>
        <w:t>for enabling external access to OpenShift Container Platform cluster services. The Operator</w:t>
      </w:r>
      <w:r>
        <w:rPr>
          <w:spacing w:val="-59"/>
          <w:w w:val="105"/>
        </w:rPr>
        <w:t xml:space="preserve"> </w:t>
      </w:r>
      <w:r>
        <w:t>makes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possible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deploying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managing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more</w:t>
      </w:r>
      <w:r>
        <w:rPr>
          <w:spacing w:val="-11"/>
        </w:rPr>
        <w:t xml:space="preserve"> </w:t>
      </w:r>
      <w:proofErr w:type="spellStart"/>
      <w:r>
        <w:t>HAProxy</w:t>
      </w:r>
      <w:proofErr w:type="spellEnd"/>
      <w:r>
        <w:t>-based</w:t>
      </w:r>
      <w:r>
        <w:rPr>
          <w:spacing w:val="-11"/>
        </w:rPr>
        <w:t xml:space="preserve"> </w:t>
      </w:r>
      <w:r>
        <w:t>Ingress</w:t>
      </w:r>
      <w:r>
        <w:rPr>
          <w:spacing w:val="-11"/>
        </w:rPr>
        <w:t xml:space="preserve"> </w:t>
      </w:r>
      <w:r>
        <w:t>Controllers</w:t>
      </w:r>
      <w:r>
        <w:rPr>
          <w:spacing w:val="1"/>
        </w:rPr>
        <w:t xml:space="preserve"> </w:t>
      </w:r>
      <w:r>
        <w:rPr>
          <w:w w:val="105"/>
        </w:rPr>
        <w:t>to handle routing. You can use the Ingress Operator to route traffic by specifying OpenShift</w:t>
      </w:r>
      <w:r>
        <w:rPr>
          <w:spacing w:val="1"/>
          <w:w w:val="105"/>
        </w:rPr>
        <w:t xml:space="preserve"> </w:t>
      </w:r>
      <w:r>
        <w:t>Container</w:t>
      </w:r>
      <w:r>
        <w:rPr>
          <w:spacing w:val="-9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Route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Kubernetes</w:t>
      </w:r>
      <w:r>
        <w:rPr>
          <w:spacing w:val="-9"/>
        </w:rPr>
        <w:t xml:space="preserve"> </w:t>
      </w:r>
      <w:r>
        <w:t>Ingress</w:t>
      </w:r>
      <w:r>
        <w:rPr>
          <w:spacing w:val="-8"/>
        </w:rPr>
        <w:t xml:space="preserve"> </w:t>
      </w:r>
      <w:r>
        <w:t>resources.</w:t>
      </w:r>
    </w:p>
    <w:p w14:paraId="4B678993" w14:textId="77777777" w:rsidR="005C2F4A" w:rsidRDefault="005C2F4A">
      <w:pPr>
        <w:pStyle w:val="BodyText"/>
        <w:rPr>
          <w:sz w:val="30"/>
        </w:rPr>
      </w:pPr>
    </w:p>
    <w:p w14:paraId="5E15A08C" w14:textId="77777777" w:rsidR="005C2F4A" w:rsidRDefault="00000000">
      <w:pPr>
        <w:pStyle w:val="BodyText"/>
        <w:spacing w:before="1" w:line="321" w:lineRule="auto"/>
        <w:ind w:left="580" w:right="821"/>
        <w:jc w:val="both"/>
      </w:pPr>
      <w:r>
        <w:rPr>
          <w:spacing w:val="-2"/>
          <w:w w:val="105"/>
        </w:rPr>
        <w:t>OCP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offers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ways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which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1"/>
          <w:w w:val="105"/>
        </w:rPr>
        <w:t>HAProxy</w:t>
      </w:r>
      <w:proofErr w:type="spellEnd"/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via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route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objects.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Please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find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key</w:t>
      </w:r>
      <w:r>
        <w:rPr>
          <w:spacing w:val="-59"/>
          <w:w w:val="105"/>
        </w:rPr>
        <w:t xml:space="preserve"> </w:t>
      </w:r>
      <w:r>
        <w:rPr>
          <w:w w:val="105"/>
        </w:rPr>
        <w:t>features/configuration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documentation.</w:t>
      </w:r>
    </w:p>
    <w:p w14:paraId="7EBCFF7C" w14:textId="77777777" w:rsidR="005C2F4A" w:rsidRDefault="005C2F4A">
      <w:pPr>
        <w:pStyle w:val="BodyText"/>
        <w:rPr>
          <w:sz w:val="28"/>
        </w:rPr>
      </w:pPr>
    </w:p>
    <w:p w14:paraId="33A23614" w14:textId="77777777" w:rsidR="005C2F4A" w:rsidRDefault="005C2F4A">
      <w:pPr>
        <w:pStyle w:val="BodyText"/>
        <w:spacing w:before="6"/>
        <w:rPr>
          <w:sz w:val="30"/>
        </w:rPr>
      </w:pPr>
    </w:p>
    <w:p w14:paraId="710164AB" w14:textId="77777777" w:rsidR="005C2F4A" w:rsidRDefault="00000000">
      <w:pPr>
        <w:pStyle w:val="Heading3"/>
        <w:numPr>
          <w:ilvl w:val="3"/>
          <w:numId w:val="20"/>
        </w:numPr>
        <w:tabs>
          <w:tab w:val="left" w:pos="1394"/>
        </w:tabs>
        <w:ind w:left="1393" w:hanging="814"/>
      </w:pPr>
      <w:bookmarkStart w:id="18" w:name="_TOC_250032"/>
      <w:r>
        <w:rPr>
          <w:color w:val="424242"/>
          <w:spacing w:val="-1"/>
        </w:rPr>
        <w:t>Design</w:t>
      </w:r>
      <w:r>
        <w:rPr>
          <w:color w:val="424242"/>
          <w:spacing w:val="-15"/>
        </w:rPr>
        <w:t xml:space="preserve"> </w:t>
      </w:r>
      <w:r>
        <w:rPr>
          <w:color w:val="424242"/>
          <w:spacing w:val="-1"/>
        </w:rPr>
        <w:t>decisions</w:t>
      </w:r>
      <w:r>
        <w:rPr>
          <w:color w:val="424242"/>
          <w:spacing w:val="-14"/>
        </w:rPr>
        <w:t xml:space="preserve"> </w:t>
      </w:r>
      <w:r>
        <w:rPr>
          <w:color w:val="424242"/>
          <w:spacing w:val="-1"/>
        </w:rPr>
        <w:t>&amp;</w:t>
      </w:r>
      <w:r>
        <w:rPr>
          <w:color w:val="424242"/>
          <w:spacing w:val="-14"/>
        </w:rPr>
        <w:t xml:space="preserve"> </w:t>
      </w:r>
      <w:bookmarkEnd w:id="18"/>
      <w:r>
        <w:rPr>
          <w:color w:val="424242"/>
          <w:spacing w:val="-1"/>
        </w:rPr>
        <w:t>Recommendations</w:t>
      </w:r>
    </w:p>
    <w:p w14:paraId="5D7FF84B" w14:textId="77777777" w:rsidR="005C2F4A" w:rsidRDefault="00000000">
      <w:pPr>
        <w:pStyle w:val="BodyText"/>
        <w:spacing w:before="183"/>
        <w:ind w:left="580"/>
      </w:pPr>
      <w:r>
        <w:t>Below</w:t>
      </w:r>
      <w:r>
        <w:rPr>
          <w:spacing w:val="-11"/>
        </w:rPr>
        <w:t xml:space="preserve"> </w:t>
      </w:r>
      <w:r>
        <w:t>decisions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applicable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cluster.</w:t>
      </w:r>
    </w:p>
    <w:p w14:paraId="11653EF9" w14:textId="77777777" w:rsidR="005C2F4A" w:rsidRDefault="00000000">
      <w:pPr>
        <w:pStyle w:val="ListParagraph"/>
        <w:numPr>
          <w:ilvl w:val="4"/>
          <w:numId w:val="20"/>
        </w:numPr>
        <w:tabs>
          <w:tab w:val="left" w:pos="1299"/>
          <w:tab w:val="left" w:pos="1300"/>
        </w:tabs>
        <w:spacing w:before="82"/>
        <w:rPr>
          <w:rFonts w:ascii="Arial MT" w:hAnsi="Arial MT"/>
        </w:rPr>
      </w:pPr>
      <w:r>
        <w:t>3</w:t>
      </w:r>
      <w:r>
        <w:rPr>
          <w:spacing w:val="-6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pods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deployed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nodes.</w:t>
      </w:r>
    </w:p>
    <w:p w14:paraId="742D953E" w14:textId="77777777" w:rsidR="005C2F4A" w:rsidRDefault="00000000">
      <w:pPr>
        <w:pStyle w:val="ListParagraph"/>
        <w:numPr>
          <w:ilvl w:val="4"/>
          <w:numId w:val="20"/>
        </w:numPr>
        <w:tabs>
          <w:tab w:val="left" w:pos="1299"/>
          <w:tab w:val="left" w:pos="1300"/>
        </w:tabs>
        <w:spacing w:before="82"/>
        <w:rPr>
          <w:rFonts w:ascii="Arial MT" w:hAnsi="Arial MT"/>
        </w:rPr>
      </w:pPr>
      <w:r>
        <w:t>RHOCP</w:t>
      </w:r>
      <w:r>
        <w:rPr>
          <w:spacing w:val="-2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HTTP/HTTPS</w:t>
      </w:r>
      <w:r>
        <w:rPr>
          <w:spacing w:val="-2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only.</w:t>
      </w:r>
    </w:p>
    <w:p w14:paraId="13C373F9" w14:textId="77777777" w:rsidR="005C2F4A" w:rsidRDefault="00000000">
      <w:pPr>
        <w:pStyle w:val="ListParagraph"/>
        <w:numPr>
          <w:ilvl w:val="4"/>
          <w:numId w:val="20"/>
        </w:numPr>
        <w:tabs>
          <w:tab w:val="left" w:pos="1299"/>
          <w:tab w:val="left" w:pos="1300"/>
        </w:tabs>
        <w:spacing w:before="82" w:line="321" w:lineRule="auto"/>
        <w:ind w:right="826"/>
        <w:rPr>
          <w:rFonts w:ascii="Arial MT" w:hAnsi="Arial MT"/>
        </w:rPr>
      </w:pPr>
      <w:r>
        <w:rPr>
          <w:spacing w:val="-1"/>
          <w:w w:val="105"/>
        </w:rPr>
        <w:t>By</w:t>
      </w:r>
      <w:r>
        <w:rPr>
          <w:spacing w:val="-2"/>
          <w:w w:val="105"/>
        </w:rPr>
        <w:t xml:space="preserve"> </w:t>
      </w:r>
      <w:proofErr w:type="gramStart"/>
      <w:r>
        <w:rPr>
          <w:spacing w:val="-1"/>
          <w:w w:val="105"/>
        </w:rPr>
        <w:t>default;</w:t>
      </w:r>
      <w:proofErr w:type="gramEnd"/>
      <w:r>
        <w:rPr>
          <w:spacing w:val="-1"/>
          <w:w w:val="105"/>
        </w:rPr>
        <w:t xml:space="preserve"> </w:t>
      </w:r>
      <w:r>
        <w:rPr>
          <w:w w:val="105"/>
        </w:rPr>
        <w:t>router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expose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2"/>
          <w:w w:val="105"/>
        </w:rPr>
        <w:t xml:space="preserve"> </w:t>
      </w:r>
      <w:r>
        <w:rPr>
          <w:w w:val="105"/>
        </w:rPr>
        <w:t>over</w:t>
      </w:r>
      <w:r>
        <w:rPr>
          <w:spacing w:val="-1"/>
          <w:w w:val="105"/>
        </w:rPr>
        <w:t xml:space="preserve"> </w:t>
      </w:r>
      <w:r>
        <w:rPr>
          <w:w w:val="105"/>
        </w:rPr>
        <w:t>port</w:t>
      </w:r>
      <w:r>
        <w:rPr>
          <w:spacing w:val="-1"/>
          <w:w w:val="105"/>
        </w:rPr>
        <w:t xml:space="preserve"> </w:t>
      </w:r>
      <w:r>
        <w:rPr>
          <w:w w:val="105"/>
        </w:rPr>
        <w:t>443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https</w:t>
      </w:r>
      <w:r>
        <w:rPr>
          <w:spacing w:val="-15"/>
          <w:w w:val="105"/>
        </w:rPr>
        <w:t xml:space="preserve"> </w:t>
      </w:r>
      <w:r>
        <w:rPr>
          <w:w w:val="105"/>
        </w:rPr>
        <w:t>traffic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port</w:t>
      </w:r>
      <w:r>
        <w:rPr>
          <w:spacing w:val="-15"/>
          <w:w w:val="105"/>
        </w:rPr>
        <w:t xml:space="preserve"> </w:t>
      </w:r>
      <w:r>
        <w:rPr>
          <w:w w:val="105"/>
        </w:rPr>
        <w:t>80</w:t>
      </w:r>
      <w:r>
        <w:rPr>
          <w:spacing w:val="-58"/>
          <w:w w:val="105"/>
        </w:rPr>
        <w:t xml:space="preserve"> </w:t>
      </w:r>
      <w:r>
        <w:rPr>
          <w:w w:val="110"/>
        </w:rPr>
        <w:t>for</w:t>
      </w:r>
      <w:r>
        <w:rPr>
          <w:spacing w:val="-14"/>
          <w:w w:val="110"/>
        </w:rPr>
        <w:t xml:space="preserve"> </w:t>
      </w:r>
      <w:r>
        <w:rPr>
          <w:w w:val="110"/>
        </w:rPr>
        <w:t>http.</w:t>
      </w:r>
    </w:p>
    <w:p w14:paraId="4C44C217" w14:textId="77777777" w:rsidR="005C2F4A" w:rsidRDefault="00000000">
      <w:pPr>
        <w:pStyle w:val="ListParagraph"/>
        <w:numPr>
          <w:ilvl w:val="4"/>
          <w:numId w:val="20"/>
        </w:numPr>
        <w:tabs>
          <w:tab w:val="left" w:pos="1299"/>
          <w:tab w:val="left" w:pos="1300"/>
        </w:tabs>
        <w:spacing w:line="250" w:lineRule="exact"/>
        <w:rPr>
          <w:rFonts w:ascii="Arial MT" w:hAnsi="Arial MT"/>
        </w:rPr>
      </w:pPr>
      <w:r>
        <w:t>The</w:t>
      </w:r>
      <w:r>
        <w:rPr>
          <w:spacing w:val="1"/>
        </w:rPr>
        <w:t xml:space="preserve"> </w:t>
      </w:r>
      <w:r>
        <w:t>OCP</w:t>
      </w:r>
      <w:r>
        <w:rPr>
          <w:spacing w:val="1"/>
        </w:rPr>
        <w:t xml:space="preserve"> </w:t>
      </w:r>
      <w:r>
        <w:t>router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responsible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route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pods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workflow.</w:t>
      </w:r>
    </w:p>
    <w:p w14:paraId="04D6D3C3" w14:textId="77777777" w:rsidR="005C2F4A" w:rsidRDefault="005C2F4A">
      <w:pPr>
        <w:pStyle w:val="BodyText"/>
        <w:spacing w:before="3"/>
        <w:rPr>
          <w:sz w:val="36"/>
        </w:rPr>
      </w:pPr>
    </w:p>
    <w:p w14:paraId="4086866E" w14:textId="77777777" w:rsidR="005C2F4A" w:rsidRDefault="00000000">
      <w:pPr>
        <w:pStyle w:val="Heading3"/>
        <w:numPr>
          <w:ilvl w:val="3"/>
          <w:numId w:val="20"/>
        </w:numPr>
        <w:tabs>
          <w:tab w:val="left" w:pos="1474"/>
        </w:tabs>
        <w:ind w:left="1473" w:hanging="894"/>
      </w:pPr>
      <w:bookmarkStart w:id="19" w:name="_TOC_250031"/>
      <w:r>
        <w:rPr>
          <w:color w:val="424242"/>
        </w:rPr>
        <w:t>Application</w:t>
      </w:r>
      <w:r>
        <w:rPr>
          <w:color w:val="424242"/>
          <w:spacing w:val="6"/>
        </w:rPr>
        <w:t xml:space="preserve"> </w:t>
      </w:r>
      <w:bookmarkEnd w:id="19"/>
      <w:r>
        <w:rPr>
          <w:color w:val="424242"/>
        </w:rPr>
        <w:t>flow</w:t>
      </w:r>
    </w:p>
    <w:p w14:paraId="03DFF258" w14:textId="77777777" w:rsidR="005C2F4A" w:rsidRDefault="00000000">
      <w:pPr>
        <w:pStyle w:val="ListParagraph"/>
        <w:numPr>
          <w:ilvl w:val="0"/>
          <w:numId w:val="17"/>
        </w:numPr>
        <w:tabs>
          <w:tab w:val="left" w:pos="1299"/>
          <w:tab w:val="left" w:pos="1300"/>
        </w:tabs>
        <w:spacing w:before="184"/>
      </w:pPr>
      <w:r>
        <w:t>VIP</w:t>
      </w:r>
      <w:r>
        <w:rPr>
          <w:spacing w:val="2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configured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pass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traffic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router</w:t>
      </w:r>
      <w:r>
        <w:rPr>
          <w:spacing w:val="3"/>
        </w:rPr>
        <w:t xml:space="preserve"> </w:t>
      </w:r>
      <w:r>
        <w:t>pods.</w:t>
      </w:r>
    </w:p>
    <w:p w14:paraId="4160DF47" w14:textId="77777777" w:rsidR="005C2F4A" w:rsidRDefault="00000000">
      <w:pPr>
        <w:pStyle w:val="ListParagraph"/>
        <w:numPr>
          <w:ilvl w:val="0"/>
          <w:numId w:val="17"/>
        </w:numPr>
        <w:tabs>
          <w:tab w:val="left" w:pos="1300"/>
        </w:tabs>
        <w:spacing w:before="85" w:line="321" w:lineRule="auto"/>
        <w:ind w:right="821"/>
      </w:pPr>
      <w:r>
        <w:rPr>
          <w:w w:val="105"/>
        </w:rPr>
        <w:t>Applications</w:t>
      </w:r>
      <w:r>
        <w:rPr>
          <w:spacing w:val="34"/>
          <w:w w:val="105"/>
        </w:rPr>
        <w:t xml:space="preserve"> </w:t>
      </w:r>
      <w:r>
        <w:rPr>
          <w:w w:val="105"/>
        </w:rPr>
        <w:t>can</w:t>
      </w:r>
      <w:r>
        <w:rPr>
          <w:spacing w:val="34"/>
          <w:w w:val="105"/>
        </w:rPr>
        <w:t xml:space="preserve"> </w:t>
      </w:r>
      <w:r>
        <w:rPr>
          <w:w w:val="105"/>
        </w:rPr>
        <w:t>utilize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same</w:t>
      </w:r>
      <w:r>
        <w:rPr>
          <w:spacing w:val="23"/>
          <w:w w:val="105"/>
        </w:rPr>
        <w:t xml:space="preserve"> </w:t>
      </w:r>
      <w:r>
        <w:rPr>
          <w:w w:val="105"/>
        </w:rPr>
        <w:t>VIP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expose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3"/>
          <w:w w:val="105"/>
        </w:rPr>
        <w:t xml:space="preserve"> </w:t>
      </w:r>
      <w:r>
        <w:rPr>
          <w:w w:val="105"/>
        </w:rPr>
        <w:t>on</w:t>
      </w:r>
      <w:r>
        <w:rPr>
          <w:spacing w:val="23"/>
          <w:w w:val="105"/>
        </w:rPr>
        <w:t xml:space="preserve"> </w:t>
      </w:r>
      <w:r>
        <w:rPr>
          <w:w w:val="105"/>
        </w:rPr>
        <w:t>intranet.</w:t>
      </w:r>
      <w:r>
        <w:rPr>
          <w:spacing w:val="23"/>
          <w:w w:val="105"/>
        </w:rPr>
        <w:t xml:space="preserve"> </w:t>
      </w:r>
      <w:r>
        <w:rPr>
          <w:w w:val="105"/>
        </w:rPr>
        <w:t>Like</w:t>
      </w:r>
      <w:r>
        <w:rPr>
          <w:color w:val="1154CC"/>
          <w:spacing w:val="-59"/>
          <w:w w:val="105"/>
        </w:rPr>
        <w:t xml:space="preserve"> </w:t>
      </w:r>
      <w:hyperlink r:id="rId20">
        <w:r>
          <w:rPr>
            <w:color w:val="1154CC"/>
            <w:w w:val="105"/>
            <w:u w:val="thick" w:color="1154CC"/>
          </w:rPr>
          <w:t>https://sample-application.apps.devocp.example.local</w:t>
        </w:r>
      </w:hyperlink>
    </w:p>
    <w:p w14:paraId="3C62814F" w14:textId="77777777" w:rsidR="005C2F4A" w:rsidRDefault="005C2F4A">
      <w:pPr>
        <w:spacing w:line="321" w:lineRule="auto"/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2A07775C" w14:textId="77777777" w:rsidR="005C2F4A" w:rsidRDefault="00000000">
      <w:pPr>
        <w:pStyle w:val="Heading3"/>
        <w:numPr>
          <w:ilvl w:val="2"/>
          <w:numId w:val="20"/>
        </w:numPr>
        <w:tabs>
          <w:tab w:val="left" w:pos="1259"/>
        </w:tabs>
        <w:spacing w:before="73"/>
        <w:ind w:left="1258" w:hanging="679"/>
      </w:pPr>
      <w:bookmarkStart w:id="20" w:name="_TOC_250030"/>
      <w:r>
        <w:rPr>
          <w:color w:val="424242"/>
        </w:rPr>
        <w:lastRenderedPageBreak/>
        <w:t>Load</w:t>
      </w:r>
      <w:r>
        <w:rPr>
          <w:color w:val="424242"/>
          <w:spacing w:val="-15"/>
        </w:rPr>
        <w:t xml:space="preserve"> </w:t>
      </w:r>
      <w:bookmarkEnd w:id="20"/>
      <w:r>
        <w:rPr>
          <w:color w:val="424242"/>
        </w:rPr>
        <w:t>Balancer</w:t>
      </w:r>
    </w:p>
    <w:p w14:paraId="7B7ADF15" w14:textId="797AD05F" w:rsidR="005C2F4A" w:rsidRDefault="00000000">
      <w:pPr>
        <w:pStyle w:val="BodyText"/>
        <w:spacing w:before="184" w:line="321" w:lineRule="auto"/>
        <w:ind w:left="580"/>
      </w:pPr>
      <w:r>
        <w:t>The</w:t>
      </w:r>
      <w:r>
        <w:rPr>
          <w:spacing w:val="9"/>
        </w:rPr>
        <w:t xml:space="preserve"> </w:t>
      </w:r>
      <w:r w:rsidR="00F340AB">
        <w:t xml:space="preserve">CUSTOMER </w:t>
      </w:r>
      <w:r>
        <w:t>team</w:t>
      </w:r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confirmed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installation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UPI,</w:t>
      </w:r>
      <w:r>
        <w:rPr>
          <w:spacing w:val="10"/>
        </w:rPr>
        <w:t xml:space="preserve"> </w:t>
      </w:r>
      <w:r>
        <w:t>below</w:t>
      </w:r>
      <w:r>
        <w:rPr>
          <w:spacing w:val="10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balancer</w:t>
      </w:r>
      <w:r>
        <w:rPr>
          <w:spacing w:val="1"/>
        </w:rPr>
        <w:t xml:space="preserve"> </w:t>
      </w:r>
      <w:r>
        <w:t>requirements.</w:t>
      </w:r>
    </w:p>
    <w:p w14:paraId="33CD2097" w14:textId="77777777" w:rsidR="005C2F4A" w:rsidRDefault="00000000">
      <w:pPr>
        <w:pStyle w:val="BodyText"/>
        <w:spacing w:before="2"/>
        <w:ind w:left="580"/>
      </w:pPr>
      <w:r>
        <w:rPr>
          <w:w w:val="105"/>
        </w:rPr>
        <w:t>Note:</w:t>
      </w:r>
    </w:p>
    <w:p w14:paraId="5F68135A" w14:textId="77777777" w:rsidR="005C2F4A" w:rsidRDefault="00000000">
      <w:pPr>
        <w:pStyle w:val="BodyText"/>
        <w:spacing w:before="85" w:line="321" w:lineRule="auto"/>
        <w:ind w:left="1300" w:right="819"/>
        <w:jc w:val="both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load</w:t>
      </w:r>
      <w:r>
        <w:rPr>
          <w:spacing w:val="-12"/>
          <w:w w:val="105"/>
        </w:rPr>
        <w:t xml:space="preserve"> </w:t>
      </w:r>
      <w:r>
        <w:rPr>
          <w:w w:val="105"/>
        </w:rPr>
        <w:t>balancer</w:t>
      </w:r>
      <w:r>
        <w:rPr>
          <w:spacing w:val="-12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configured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take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maximum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30</w:t>
      </w:r>
      <w:r>
        <w:rPr>
          <w:spacing w:val="-11"/>
          <w:w w:val="105"/>
        </w:rPr>
        <w:t xml:space="preserve"> </w:t>
      </w:r>
      <w:r>
        <w:rPr>
          <w:w w:val="105"/>
        </w:rPr>
        <w:t>seconds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time</w:t>
      </w:r>
      <w:r>
        <w:rPr>
          <w:spacing w:val="-59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API</w:t>
      </w:r>
      <w:r>
        <w:rPr>
          <w:spacing w:val="-9"/>
          <w:w w:val="105"/>
        </w:rPr>
        <w:t xml:space="preserve"> </w:t>
      </w:r>
      <w:r>
        <w:rPr>
          <w:w w:val="105"/>
        </w:rPr>
        <w:t>server</w:t>
      </w:r>
      <w:r>
        <w:rPr>
          <w:spacing w:val="-10"/>
          <w:w w:val="105"/>
        </w:rPr>
        <w:t xml:space="preserve"> </w:t>
      </w:r>
      <w:r>
        <w:rPr>
          <w:w w:val="105"/>
        </w:rPr>
        <w:t>turns</w:t>
      </w:r>
      <w:r>
        <w:rPr>
          <w:spacing w:val="-9"/>
          <w:w w:val="105"/>
        </w:rPr>
        <w:t xml:space="preserve"> </w:t>
      </w:r>
      <w:r>
        <w:rPr>
          <w:w w:val="105"/>
        </w:rPr>
        <w:t>off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/</w:t>
      </w:r>
      <w:proofErr w:type="spellStart"/>
      <w:r>
        <w:rPr>
          <w:w w:val="105"/>
        </w:rPr>
        <w:t>readyz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endpoint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removal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API</w:t>
      </w:r>
      <w:r>
        <w:rPr>
          <w:spacing w:val="-9"/>
          <w:w w:val="105"/>
        </w:rPr>
        <w:t xml:space="preserve"> </w:t>
      </w:r>
      <w:r>
        <w:rPr>
          <w:w w:val="105"/>
        </w:rPr>
        <w:t>server</w:t>
      </w:r>
      <w:r>
        <w:rPr>
          <w:spacing w:val="-10"/>
          <w:w w:val="105"/>
        </w:rPr>
        <w:t xml:space="preserve"> </w:t>
      </w:r>
      <w:r>
        <w:rPr>
          <w:w w:val="105"/>
        </w:rPr>
        <w:t>instance</w:t>
      </w:r>
      <w:r>
        <w:rPr>
          <w:spacing w:val="-59"/>
          <w:w w:val="105"/>
        </w:rPr>
        <w:t xml:space="preserve"> </w:t>
      </w:r>
      <w:r>
        <w:t>from the pool. Within the time frame after /</w:t>
      </w:r>
      <w:proofErr w:type="spellStart"/>
      <w:r>
        <w:t>readyz</w:t>
      </w:r>
      <w:proofErr w:type="spellEnd"/>
      <w:r>
        <w:t xml:space="preserve"> returns an error or becomes healthy,</w:t>
      </w:r>
      <w:r>
        <w:rPr>
          <w:spacing w:val="1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1"/>
          <w:w w:val="99"/>
        </w:rPr>
        <w:t>n</w:t>
      </w:r>
      <w:r>
        <w:rPr>
          <w:spacing w:val="-1"/>
          <w:w w:val="104"/>
        </w:rPr>
        <w:t>dpo</w:t>
      </w:r>
      <w:r>
        <w:rPr>
          <w:spacing w:val="-1"/>
          <w:w w:val="97"/>
        </w:rPr>
        <w:t>i</w:t>
      </w:r>
      <w:r>
        <w:rPr>
          <w:spacing w:val="-4"/>
          <w:w w:val="99"/>
        </w:rPr>
        <w:t>n</w:t>
      </w:r>
      <w:r>
        <w:rPr>
          <w:w w:val="136"/>
        </w:rPr>
        <w:t>t</w:t>
      </w:r>
      <w:r>
        <w:rPr>
          <w:spacing w:val="-8"/>
        </w:rPr>
        <w:t xml:space="preserve"> </w:t>
      </w:r>
      <w:r>
        <w:rPr>
          <w:spacing w:val="-2"/>
          <w:w w:val="101"/>
        </w:rPr>
        <w:t>m</w:t>
      </w:r>
      <w:r>
        <w:rPr>
          <w:spacing w:val="-1"/>
          <w:w w:val="99"/>
        </w:rPr>
        <w:t>u</w:t>
      </w:r>
      <w:r>
        <w:rPr>
          <w:spacing w:val="-3"/>
          <w:w w:val="90"/>
        </w:rPr>
        <w:t>s</w:t>
      </w:r>
      <w:r>
        <w:rPr>
          <w:w w:val="136"/>
        </w:rPr>
        <w:t>t</w:t>
      </w:r>
      <w:r>
        <w:rPr>
          <w:spacing w:val="-8"/>
        </w:rPr>
        <w:t xml:space="preserve"> </w:t>
      </w:r>
      <w:r>
        <w:rPr>
          <w:spacing w:val="-1"/>
          <w:w w:val="99"/>
        </w:rPr>
        <w:t>h</w:t>
      </w:r>
      <w:r>
        <w:rPr>
          <w:spacing w:val="-5"/>
          <w:w w:val="94"/>
        </w:rPr>
        <w:t>a</w:t>
      </w:r>
      <w:r>
        <w:rPr>
          <w:spacing w:val="-4"/>
        </w:rPr>
        <w:t>v</w:t>
      </w:r>
      <w:r>
        <w:t>e</w:t>
      </w:r>
      <w:r>
        <w:rPr>
          <w:spacing w:val="-8"/>
        </w:rPr>
        <w:t xml:space="preserve"> </w:t>
      </w:r>
      <w:r>
        <w:rPr>
          <w:spacing w:val="-1"/>
          <w:w w:val="104"/>
        </w:rPr>
        <w:t>b</w:t>
      </w:r>
      <w:r>
        <w:rPr>
          <w:spacing w:val="-1"/>
        </w:rPr>
        <w:t>ee</w:t>
      </w:r>
      <w:r>
        <w:rPr>
          <w:w w:val="99"/>
        </w:rPr>
        <w:t>n</w:t>
      </w:r>
      <w:r>
        <w:rPr>
          <w:spacing w:val="-8"/>
        </w:rPr>
        <w:t xml:space="preserve"> </w:t>
      </w:r>
      <w:r>
        <w:rPr>
          <w:spacing w:val="-7"/>
          <w:w w:val="105"/>
        </w:rPr>
        <w:t>r</w:t>
      </w:r>
      <w:r>
        <w:rPr>
          <w:spacing w:val="-1"/>
        </w:rPr>
        <w:t>e</w:t>
      </w:r>
      <w:r>
        <w:rPr>
          <w:spacing w:val="-1"/>
          <w:w w:val="101"/>
        </w:rPr>
        <w:t>m</w:t>
      </w:r>
      <w:r>
        <w:rPr>
          <w:spacing w:val="-4"/>
          <w:w w:val="104"/>
        </w:rPr>
        <w:t>o</w:t>
      </w:r>
      <w:r>
        <w:rPr>
          <w:spacing w:val="-4"/>
        </w:rPr>
        <w:t>v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1"/>
          <w:w w:val="104"/>
        </w:rPr>
        <w:t>o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1"/>
          <w:w w:val="94"/>
        </w:rPr>
        <w:t>a</w:t>
      </w:r>
      <w:r>
        <w:rPr>
          <w:spacing w:val="-1"/>
          <w:w w:val="104"/>
        </w:rPr>
        <w:t>dd</w:t>
      </w:r>
      <w:r>
        <w:rPr>
          <w:spacing w:val="-1"/>
        </w:rPr>
        <w:t>e</w:t>
      </w:r>
      <w:r>
        <w:rPr>
          <w:spacing w:val="-1"/>
          <w:w w:val="104"/>
        </w:rPr>
        <w:t>d</w:t>
      </w:r>
      <w:r>
        <w:rPr>
          <w:w w:val="89"/>
        </w:rPr>
        <w:t>.</w:t>
      </w:r>
      <w:r>
        <w:rPr>
          <w:spacing w:val="-8"/>
        </w:rPr>
        <w:t xml:space="preserve"> </w:t>
      </w:r>
      <w:r>
        <w:rPr>
          <w:spacing w:val="-2"/>
          <w:w w:val="98"/>
        </w:rPr>
        <w:t>P</w:t>
      </w:r>
      <w:r>
        <w:rPr>
          <w:spacing w:val="-7"/>
          <w:w w:val="105"/>
        </w:rPr>
        <w:t>r</w:t>
      </w:r>
      <w:r>
        <w:rPr>
          <w:spacing w:val="-1"/>
          <w:w w:val="104"/>
        </w:rPr>
        <w:t>ob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w w:val="104"/>
        </w:rPr>
        <w:t>g</w:t>
      </w:r>
      <w:r>
        <w:rPr>
          <w:spacing w:val="-8"/>
        </w:rPr>
        <w:t xml:space="preserve"> </w:t>
      </w:r>
      <w:r>
        <w:rPr>
          <w:spacing w:val="-4"/>
        </w:rPr>
        <w:t>ev</w:t>
      </w:r>
      <w:r>
        <w:rPr>
          <w:spacing w:val="-1"/>
        </w:rPr>
        <w:t>e</w:t>
      </w:r>
      <w:r>
        <w:rPr>
          <w:spacing w:val="2"/>
          <w:w w:val="105"/>
        </w:rPr>
        <w:t>r</w:t>
      </w:r>
      <w:r>
        <w:rPr>
          <w:w w:val="99"/>
        </w:rPr>
        <w:t>y</w:t>
      </w:r>
      <w:r>
        <w:rPr>
          <w:spacing w:val="-8"/>
        </w:rPr>
        <w:t xml:space="preserve"> </w:t>
      </w:r>
      <w:r>
        <w:rPr>
          <w:w w:val="102"/>
        </w:rPr>
        <w:t>5</w:t>
      </w:r>
      <w:r>
        <w:rPr>
          <w:spacing w:val="-8"/>
        </w:rPr>
        <w:t xml:space="preserve"> </w:t>
      </w:r>
      <w:r>
        <w:rPr>
          <w:spacing w:val="-1"/>
          <w:w w:val="104"/>
        </w:rPr>
        <w:t>o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1"/>
          <w:w w:val="55"/>
        </w:rPr>
        <w:t>1</w:t>
      </w:r>
      <w:r>
        <w:rPr>
          <w:w w:val="118"/>
        </w:rPr>
        <w:t>0</w:t>
      </w:r>
      <w:r>
        <w:rPr>
          <w:spacing w:val="-8"/>
        </w:rPr>
        <w:t xml:space="preserve"> </w:t>
      </w:r>
      <w:r>
        <w:rPr>
          <w:spacing w:val="1"/>
          <w:w w:val="90"/>
        </w:rPr>
        <w:t>s</w:t>
      </w:r>
      <w:r>
        <w:rPr>
          <w:spacing w:val="-1"/>
        </w:rPr>
        <w:t>e</w:t>
      </w:r>
      <w:r>
        <w:rPr>
          <w:spacing w:val="-4"/>
          <w:w w:val="101"/>
        </w:rPr>
        <w:t>c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spacing w:val="-1"/>
          <w:w w:val="104"/>
        </w:rPr>
        <w:t>d</w:t>
      </w:r>
      <w:r>
        <w:rPr>
          <w:spacing w:val="-3"/>
          <w:w w:val="90"/>
        </w:rPr>
        <w:t>s</w:t>
      </w:r>
      <w:r>
        <w:rPr>
          <w:w w:val="89"/>
        </w:rPr>
        <w:t>,</w:t>
      </w:r>
      <w:r>
        <w:rPr>
          <w:spacing w:val="-8"/>
        </w:rPr>
        <w:t xml:space="preserve"> </w:t>
      </w:r>
      <w:r>
        <w:rPr>
          <w:spacing w:val="-1"/>
          <w:w w:val="96"/>
        </w:rPr>
        <w:t>w</w:t>
      </w:r>
      <w:r>
        <w:rPr>
          <w:spacing w:val="-1"/>
          <w:w w:val="97"/>
        </w:rPr>
        <w:t>i</w:t>
      </w:r>
      <w:r>
        <w:rPr>
          <w:spacing w:val="-1"/>
          <w:w w:val="136"/>
        </w:rPr>
        <w:t>t</w:t>
      </w:r>
      <w:r>
        <w:rPr>
          <w:w w:val="99"/>
        </w:rPr>
        <w:t>h</w:t>
      </w:r>
      <w:r>
        <w:rPr>
          <w:spacing w:val="-8"/>
        </w:rPr>
        <w:t xml:space="preserve"> </w:t>
      </w:r>
      <w:r>
        <w:rPr>
          <w:spacing w:val="2"/>
          <w:w w:val="136"/>
        </w:rPr>
        <w:t>t</w:t>
      </w:r>
      <w:r>
        <w:rPr>
          <w:spacing w:val="-3"/>
          <w:w w:val="96"/>
        </w:rPr>
        <w:t>w</w:t>
      </w:r>
      <w:r>
        <w:rPr>
          <w:w w:val="104"/>
        </w:rPr>
        <w:t xml:space="preserve">o </w:t>
      </w:r>
      <w:r>
        <w:rPr>
          <w:spacing w:val="-2"/>
          <w:w w:val="105"/>
        </w:rPr>
        <w:t>successful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requests to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become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healthy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three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become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unhealthy,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well-tested</w:t>
      </w:r>
      <w:r>
        <w:rPr>
          <w:spacing w:val="-59"/>
          <w:w w:val="105"/>
        </w:rPr>
        <w:t xml:space="preserve"> </w:t>
      </w:r>
      <w:r>
        <w:rPr>
          <w:w w:val="105"/>
        </w:rPr>
        <w:t>values.</w:t>
      </w:r>
    </w:p>
    <w:p w14:paraId="36BB3D03" w14:textId="77777777" w:rsidR="005C2F4A" w:rsidRDefault="005C2F4A">
      <w:pPr>
        <w:pStyle w:val="BodyText"/>
        <w:spacing w:before="4"/>
        <w:rPr>
          <w:sz w:val="29"/>
        </w:rPr>
      </w:pPr>
    </w:p>
    <w:p w14:paraId="48206359" w14:textId="77777777" w:rsidR="005C2F4A" w:rsidRDefault="00000000">
      <w:pPr>
        <w:pStyle w:val="Heading3"/>
        <w:numPr>
          <w:ilvl w:val="3"/>
          <w:numId w:val="20"/>
        </w:numPr>
        <w:tabs>
          <w:tab w:val="left" w:pos="1405"/>
        </w:tabs>
        <w:ind w:left="1404" w:hanging="825"/>
      </w:pPr>
      <w:bookmarkStart w:id="21" w:name="_TOC_250029"/>
      <w:r>
        <w:rPr>
          <w:color w:val="424242"/>
        </w:rPr>
        <w:t>API</w:t>
      </w:r>
      <w:r>
        <w:rPr>
          <w:color w:val="424242"/>
          <w:spacing w:val="-18"/>
        </w:rPr>
        <w:t xml:space="preserve"> </w:t>
      </w:r>
      <w:r>
        <w:rPr>
          <w:color w:val="424242"/>
        </w:rPr>
        <w:t>load</w:t>
      </w:r>
      <w:r>
        <w:rPr>
          <w:color w:val="424242"/>
          <w:spacing w:val="-17"/>
        </w:rPr>
        <w:t xml:space="preserve"> </w:t>
      </w:r>
      <w:bookmarkEnd w:id="21"/>
      <w:r>
        <w:rPr>
          <w:color w:val="424242"/>
        </w:rPr>
        <w:t>balancer</w:t>
      </w:r>
    </w:p>
    <w:p w14:paraId="1D901D35" w14:textId="3BE6DABF" w:rsidR="005C2F4A" w:rsidRDefault="00F340AB">
      <w:pPr>
        <w:pStyle w:val="BodyText"/>
        <w:spacing w:before="184"/>
        <w:ind w:left="1300"/>
        <w:jc w:val="both"/>
      </w:pPr>
      <w:r>
        <w:t>CUSTOMER would</w:t>
      </w:r>
      <w:r>
        <w:rPr>
          <w:spacing w:val="-11"/>
        </w:rPr>
        <w:t xml:space="preserve"> </w:t>
      </w:r>
      <w:r>
        <w:t>configure</w:t>
      </w:r>
      <w:r>
        <w:rPr>
          <w:spacing w:val="-11"/>
        </w:rPr>
        <w:t xml:space="preserve"> </w:t>
      </w:r>
      <w:r>
        <w:t>F5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load</w:t>
      </w:r>
      <w:r>
        <w:rPr>
          <w:spacing w:val="-11"/>
        </w:rPr>
        <w:t xml:space="preserve"> </w:t>
      </w:r>
      <w:r>
        <w:t>balancer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below.</w:t>
      </w:r>
    </w:p>
    <w:p w14:paraId="3CBD45DB" w14:textId="77777777" w:rsidR="005C2F4A" w:rsidRDefault="005C2F4A">
      <w:pPr>
        <w:pStyle w:val="BodyText"/>
        <w:rPr>
          <w:sz w:val="20"/>
        </w:rPr>
      </w:pPr>
    </w:p>
    <w:p w14:paraId="442DC6F6" w14:textId="77777777" w:rsidR="005C2F4A" w:rsidRDefault="005C2F4A">
      <w:pPr>
        <w:pStyle w:val="BodyText"/>
        <w:spacing w:before="10"/>
        <w:rPr>
          <w:sz w:val="13"/>
        </w:rPr>
      </w:pPr>
    </w:p>
    <w:tbl>
      <w:tblPr>
        <w:tblW w:w="0" w:type="auto"/>
        <w:tblInd w:w="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1080"/>
        <w:gridCol w:w="1000"/>
        <w:gridCol w:w="1700"/>
        <w:gridCol w:w="1480"/>
        <w:gridCol w:w="2000"/>
      </w:tblGrid>
      <w:tr w:rsidR="005C2F4A" w14:paraId="72C2AA21" w14:textId="77777777">
        <w:trPr>
          <w:trHeight w:val="790"/>
        </w:trPr>
        <w:tc>
          <w:tcPr>
            <w:tcW w:w="2100" w:type="dxa"/>
          </w:tcPr>
          <w:p w14:paraId="2B36B47E" w14:textId="77777777" w:rsidR="005C2F4A" w:rsidRDefault="00000000">
            <w:pPr>
              <w:pStyle w:val="TableParagraph"/>
              <w:spacing w:before="131"/>
              <w:ind w:left="89"/>
            </w:pPr>
            <w:r>
              <w:t>API</w:t>
            </w:r>
            <w:r>
              <w:rPr>
                <w:spacing w:val="-3"/>
              </w:rPr>
              <w:t xml:space="preserve"> </w:t>
            </w:r>
            <w:r>
              <w:t>endpoint</w:t>
            </w:r>
          </w:p>
        </w:tc>
        <w:tc>
          <w:tcPr>
            <w:tcW w:w="1080" w:type="dxa"/>
          </w:tcPr>
          <w:p w14:paraId="6CB7198A" w14:textId="77777777" w:rsidR="005C2F4A" w:rsidRDefault="00000000">
            <w:pPr>
              <w:pStyle w:val="TableParagraph"/>
              <w:spacing w:before="131"/>
              <w:ind w:left="89"/>
            </w:pPr>
            <w:r>
              <w:rPr>
                <w:w w:val="110"/>
              </w:rPr>
              <w:t>Port</w:t>
            </w:r>
          </w:p>
        </w:tc>
        <w:tc>
          <w:tcPr>
            <w:tcW w:w="1000" w:type="dxa"/>
          </w:tcPr>
          <w:p w14:paraId="475BC62F" w14:textId="77777777" w:rsidR="005C2F4A" w:rsidRDefault="00000000">
            <w:pPr>
              <w:pStyle w:val="TableParagraph"/>
              <w:spacing w:before="131"/>
              <w:ind w:left="89"/>
            </w:pPr>
            <w:r>
              <w:t>VIP</w:t>
            </w:r>
          </w:p>
        </w:tc>
        <w:tc>
          <w:tcPr>
            <w:tcW w:w="1700" w:type="dxa"/>
          </w:tcPr>
          <w:p w14:paraId="26CEC714" w14:textId="77777777" w:rsidR="005C2F4A" w:rsidRDefault="00000000">
            <w:pPr>
              <w:pStyle w:val="TableParagraph"/>
              <w:spacing w:before="131"/>
              <w:ind w:left="94"/>
            </w:pPr>
            <w:proofErr w:type="spellStart"/>
            <w:r>
              <w:t>ssl</w:t>
            </w:r>
            <w:proofErr w:type="spellEnd"/>
            <w:r>
              <w:rPr>
                <w:spacing w:val="-14"/>
              </w:rPr>
              <w:t xml:space="preserve"> </w:t>
            </w:r>
            <w:r>
              <w:t>mode</w:t>
            </w:r>
          </w:p>
        </w:tc>
        <w:tc>
          <w:tcPr>
            <w:tcW w:w="1480" w:type="dxa"/>
          </w:tcPr>
          <w:p w14:paraId="65B8011C" w14:textId="77777777" w:rsidR="005C2F4A" w:rsidRDefault="00000000">
            <w:pPr>
              <w:pStyle w:val="TableParagraph"/>
              <w:spacing w:before="131" w:line="280" w:lineRule="auto"/>
              <w:ind w:left="89" w:right="498"/>
            </w:pPr>
            <w:r>
              <w:rPr>
                <w:spacing w:val="-2"/>
              </w:rPr>
              <w:t>Backend</w:t>
            </w:r>
            <w:r>
              <w:rPr>
                <w:spacing w:val="-56"/>
              </w:rPr>
              <w:t xml:space="preserve"> </w:t>
            </w:r>
            <w:r>
              <w:t>server</w:t>
            </w:r>
          </w:p>
        </w:tc>
        <w:tc>
          <w:tcPr>
            <w:tcW w:w="2000" w:type="dxa"/>
          </w:tcPr>
          <w:p w14:paraId="5F0F8DE0" w14:textId="77777777" w:rsidR="005C2F4A" w:rsidRDefault="00000000">
            <w:pPr>
              <w:pStyle w:val="TableParagraph"/>
              <w:spacing w:before="131"/>
              <w:ind w:left="94"/>
            </w:pPr>
            <w:r>
              <w:rPr>
                <w:w w:val="105"/>
              </w:rPr>
              <w:t>Comments</w:t>
            </w:r>
          </w:p>
        </w:tc>
      </w:tr>
      <w:tr w:rsidR="005C2F4A" w14:paraId="31513ED3" w14:textId="77777777">
        <w:trPr>
          <w:trHeight w:val="373"/>
        </w:trPr>
        <w:tc>
          <w:tcPr>
            <w:tcW w:w="2100" w:type="dxa"/>
            <w:tcBorders>
              <w:bottom w:val="nil"/>
            </w:tcBorders>
          </w:tcPr>
          <w:p w14:paraId="3105B970" w14:textId="77777777" w:rsidR="005C2F4A" w:rsidRDefault="00000000">
            <w:pPr>
              <w:pStyle w:val="TableParagraph"/>
              <w:spacing w:before="118" w:line="235" w:lineRule="exact"/>
              <w:ind w:left="89"/>
            </w:pPr>
            <w:proofErr w:type="spellStart"/>
            <w:proofErr w:type="gramStart"/>
            <w:r>
              <w:t>api</w:t>
            </w:r>
            <w:proofErr w:type="spellEnd"/>
            <w:r>
              <w:t>.&lt;</w:t>
            </w:r>
            <w:proofErr w:type="spellStart"/>
            <w:proofErr w:type="gramEnd"/>
            <w:r>
              <w:t>cluster_name</w:t>
            </w:r>
            <w:proofErr w:type="spellEnd"/>
          </w:p>
        </w:tc>
        <w:tc>
          <w:tcPr>
            <w:tcW w:w="1080" w:type="dxa"/>
            <w:tcBorders>
              <w:bottom w:val="nil"/>
            </w:tcBorders>
          </w:tcPr>
          <w:p w14:paraId="43A7C47F" w14:textId="77777777" w:rsidR="005C2F4A" w:rsidRDefault="00000000">
            <w:pPr>
              <w:pStyle w:val="TableParagraph"/>
              <w:spacing w:before="118" w:line="235" w:lineRule="exact"/>
              <w:ind w:left="89"/>
            </w:pPr>
            <w:r>
              <w:rPr>
                <w:w w:val="110"/>
              </w:rPr>
              <w:t>6443</w:t>
            </w:r>
          </w:p>
        </w:tc>
        <w:tc>
          <w:tcPr>
            <w:tcW w:w="1000" w:type="dxa"/>
            <w:vMerge w:val="restart"/>
          </w:tcPr>
          <w:p w14:paraId="162A0891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0" w:type="dxa"/>
            <w:tcBorders>
              <w:bottom w:val="nil"/>
            </w:tcBorders>
          </w:tcPr>
          <w:p w14:paraId="659760A4" w14:textId="77777777" w:rsidR="005C2F4A" w:rsidRDefault="00000000">
            <w:pPr>
              <w:pStyle w:val="TableParagraph"/>
              <w:spacing w:before="118" w:line="235" w:lineRule="exact"/>
              <w:ind w:left="94"/>
            </w:pPr>
            <w:r>
              <w:rPr>
                <w:w w:val="105"/>
              </w:rPr>
              <w:t>passthrough</w:t>
            </w:r>
          </w:p>
        </w:tc>
        <w:tc>
          <w:tcPr>
            <w:tcW w:w="1480" w:type="dxa"/>
            <w:tcBorders>
              <w:bottom w:val="nil"/>
            </w:tcBorders>
          </w:tcPr>
          <w:p w14:paraId="7B6355BB" w14:textId="77777777" w:rsidR="005C2F4A" w:rsidRDefault="00000000">
            <w:pPr>
              <w:pStyle w:val="TableParagraph"/>
              <w:spacing w:before="118" w:line="235" w:lineRule="exact"/>
              <w:ind w:left="89"/>
            </w:pPr>
            <w:r>
              <w:rPr>
                <w:w w:val="110"/>
              </w:rPr>
              <w:t>bootstrap</w:t>
            </w:r>
          </w:p>
        </w:tc>
        <w:tc>
          <w:tcPr>
            <w:tcW w:w="2000" w:type="dxa"/>
            <w:tcBorders>
              <w:bottom w:val="nil"/>
            </w:tcBorders>
          </w:tcPr>
          <w:p w14:paraId="2CDCE530" w14:textId="77777777" w:rsidR="005C2F4A" w:rsidRDefault="00000000">
            <w:pPr>
              <w:pStyle w:val="TableParagraph"/>
              <w:spacing w:before="118" w:line="235" w:lineRule="exact"/>
              <w:ind w:left="94"/>
            </w:pPr>
            <w:r>
              <w:t>bootstrap</w:t>
            </w:r>
            <w:r>
              <w:rPr>
                <w:spacing w:val="1"/>
              </w:rPr>
              <w:t xml:space="preserve"> </w:t>
            </w:r>
            <w:r>
              <w:t>is</w:t>
            </w:r>
          </w:p>
        </w:tc>
      </w:tr>
      <w:tr w:rsidR="005C2F4A" w14:paraId="71C8FF9D" w14:textId="77777777">
        <w:trPr>
          <w:trHeight w:val="261"/>
        </w:trPr>
        <w:tc>
          <w:tcPr>
            <w:tcW w:w="2100" w:type="dxa"/>
            <w:tcBorders>
              <w:top w:val="nil"/>
              <w:bottom w:val="nil"/>
            </w:tcBorders>
          </w:tcPr>
          <w:p w14:paraId="14E3FD12" w14:textId="3C053C20" w:rsidR="005C2F4A" w:rsidRDefault="00000000">
            <w:pPr>
              <w:pStyle w:val="TableParagraph"/>
              <w:spacing w:before="6" w:line="235" w:lineRule="exact"/>
              <w:ind w:left="89"/>
            </w:pPr>
            <w:proofErr w:type="gramStart"/>
            <w:r>
              <w:t>&gt;.</w:t>
            </w:r>
            <w:r w:rsidR="00F340AB">
              <w:t>CUSTOMER</w:t>
            </w:r>
            <w:proofErr w:type="gramEnd"/>
            <w:r w:rsidR="00F340AB">
              <w:t xml:space="preserve"> </w:t>
            </w:r>
            <w:r>
              <w:t>.c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09705BE8" w14:textId="77777777" w:rsidR="005C2F4A" w:rsidRDefault="005C2F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0" w:type="dxa"/>
            <w:vMerge/>
            <w:tcBorders>
              <w:top w:val="nil"/>
            </w:tcBorders>
          </w:tcPr>
          <w:p w14:paraId="368287E2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48A3B035" w14:textId="77777777" w:rsidR="005C2F4A" w:rsidRDefault="005C2F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 w14:paraId="4AABC98E" w14:textId="77777777" w:rsidR="005C2F4A" w:rsidRDefault="00000000">
            <w:pPr>
              <w:pStyle w:val="TableParagraph"/>
              <w:spacing w:before="6" w:line="235" w:lineRule="exact"/>
              <w:ind w:left="89"/>
            </w:pPr>
            <w:r>
              <w:rPr>
                <w:w w:val="95"/>
              </w:rPr>
              <w:t>master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1</w:t>
            </w:r>
          </w:p>
        </w:tc>
        <w:tc>
          <w:tcPr>
            <w:tcW w:w="2000" w:type="dxa"/>
            <w:tcBorders>
              <w:top w:val="nil"/>
              <w:bottom w:val="nil"/>
            </w:tcBorders>
          </w:tcPr>
          <w:p w14:paraId="3B60206E" w14:textId="77777777" w:rsidR="005C2F4A" w:rsidRDefault="00000000">
            <w:pPr>
              <w:pStyle w:val="TableParagraph"/>
              <w:spacing w:before="6" w:line="235" w:lineRule="exact"/>
              <w:ind w:left="94"/>
            </w:pPr>
            <w:r>
              <w:rPr>
                <w:spacing w:val="-2"/>
                <w:w w:val="105"/>
              </w:rPr>
              <w:t>temporary</w:t>
            </w:r>
            <w:r>
              <w:rPr>
                <w:spacing w:val="-14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and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it</w:t>
            </w:r>
          </w:p>
        </w:tc>
      </w:tr>
      <w:tr w:rsidR="005C2F4A" w14:paraId="0E78C3F3" w14:textId="77777777">
        <w:trPr>
          <w:trHeight w:val="261"/>
        </w:trPr>
        <w:tc>
          <w:tcPr>
            <w:tcW w:w="2100" w:type="dxa"/>
            <w:tcBorders>
              <w:top w:val="nil"/>
              <w:bottom w:val="nil"/>
            </w:tcBorders>
          </w:tcPr>
          <w:p w14:paraId="47031A34" w14:textId="77777777" w:rsidR="005C2F4A" w:rsidRDefault="00000000">
            <w:pPr>
              <w:pStyle w:val="TableParagraph"/>
              <w:spacing w:before="6" w:line="235" w:lineRule="exact"/>
              <w:ind w:left="89"/>
            </w:pPr>
            <w:r>
              <w:rPr>
                <w:w w:val="105"/>
              </w:rPr>
              <w:t>om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5D111395" w14:textId="77777777" w:rsidR="005C2F4A" w:rsidRDefault="005C2F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0" w:type="dxa"/>
            <w:vMerge/>
            <w:tcBorders>
              <w:top w:val="nil"/>
            </w:tcBorders>
          </w:tcPr>
          <w:p w14:paraId="73291B09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0AFF154B" w14:textId="77777777" w:rsidR="005C2F4A" w:rsidRDefault="005C2F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0" w:type="dxa"/>
            <w:tcBorders>
              <w:top w:val="nil"/>
              <w:bottom w:val="nil"/>
            </w:tcBorders>
          </w:tcPr>
          <w:p w14:paraId="76E09CCF" w14:textId="77777777" w:rsidR="005C2F4A" w:rsidRDefault="00000000">
            <w:pPr>
              <w:pStyle w:val="TableParagraph"/>
              <w:spacing w:before="6" w:line="235" w:lineRule="exact"/>
              <w:ind w:left="89"/>
            </w:pPr>
            <w:r>
              <w:t>master</w:t>
            </w:r>
            <w:r>
              <w:rPr>
                <w:spacing w:val="-8"/>
              </w:rPr>
              <w:t xml:space="preserve"> </w:t>
            </w:r>
            <w:r>
              <w:t>2</w:t>
            </w:r>
          </w:p>
        </w:tc>
        <w:tc>
          <w:tcPr>
            <w:tcW w:w="2000" w:type="dxa"/>
            <w:tcBorders>
              <w:top w:val="nil"/>
              <w:bottom w:val="nil"/>
            </w:tcBorders>
          </w:tcPr>
          <w:p w14:paraId="21ECA4BE" w14:textId="77777777" w:rsidR="005C2F4A" w:rsidRDefault="00000000">
            <w:pPr>
              <w:pStyle w:val="TableParagraph"/>
              <w:spacing w:before="6" w:line="235" w:lineRule="exact"/>
              <w:ind w:left="94"/>
            </w:pPr>
            <w:proofErr w:type="gramStart"/>
            <w:r>
              <w:t>has</w:t>
            </w:r>
            <w:r>
              <w:rPr>
                <w:spacing w:val="-6"/>
              </w:rPr>
              <w:t xml:space="preserve"> </w:t>
            </w:r>
            <w:r>
              <w:t>to</w:t>
            </w:r>
            <w:proofErr w:type="gramEnd"/>
            <w:r>
              <w:rPr>
                <w:spacing w:val="-5"/>
              </w:rPr>
              <w:t xml:space="preserve"> </w:t>
            </w:r>
            <w:r>
              <w:t>be</w:t>
            </w:r>
          </w:p>
        </w:tc>
      </w:tr>
      <w:tr w:rsidR="005C2F4A" w14:paraId="0A108A5F" w14:textId="77777777">
        <w:trPr>
          <w:trHeight w:val="261"/>
        </w:trPr>
        <w:tc>
          <w:tcPr>
            <w:tcW w:w="2100" w:type="dxa"/>
            <w:vMerge w:val="restart"/>
            <w:tcBorders>
              <w:top w:val="nil"/>
            </w:tcBorders>
          </w:tcPr>
          <w:p w14:paraId="4A01FA39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>
              <w:top w:val="nil"/>
            </w:tcBorders>
          </w:tcPr>
          <w:p w14:paraId="48E93858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0" w:type="dxa"/>
            <w:vMerge/>
            <w:tcBorders>
              <w:top w:val="nil"/>
            </w:tcBorders>
          </w:tcPr>
          <w:p w14:paraId="3623676E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 w:val="restart"/>
            <w:tcBorders>
              <w:top w:val="nil"/>
            </w:tcBorders>
          </w:tcPr>
          <w:p w14:paraId="0743AA2D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80" w:type="dxa"/>
            <w:vMerge w:val="restart"/>
            <w:tcBorders>
              <w:top w:val="nil"/>
            </w:tcBorders>
          </w:tcPr>
          <w:p w14:paraId="49E43133" w14:textId="77777777" w:rsidR="005C2F4A" w:rsidRDefault="00000000">
            <w:pPr>
              <w:pStyle w:val="TableParagraph"/>
              <w:spacing w:before="6"/>
              <w:ind w:left="89"/>
            </w:pPr>
            <w:r>
              <w:t>master</w:t>
            </w:r>
            <w:r>
              <w:rPr>
                <w:spacing w:val="-5"/>
              </w:rPr>
              <w:t xml:space="preserve"> </w:t>
            </w:r>
            <w:r>
              <w:t>3</w:t>
            </w:r>
          </w:p>
        </w:tc>
        <w:tc>
          <w:tcPr>
            <w:tcW w:w="2000" w:type="dxa"/>
            <w:tcBorders>
              <w:top w:val="nil"/>
              <w:bottom w:val="nil"/>
            </w:tcBorders>
          </w:tcPr>
          <w:p w14:paraId="52405BDA" w14:textId="77777777" w:rsidR="005C2F4A" w:rsidRDefault="00000000">
            <w:pPr>
              <w:pStyle w:val="TableParagraph"/>
              <w:spacing w:before="6" w:line="235" w:lineRule="exact"/>
              <w:ind w:left="94"/>
            </w:pPr>
            <w:r>
              <w:t>removed</w:t>
            </w:r>
            <w:r>
              <w:rPr>
                <w:spacing w:val="-3"/>
              </w:rPr>
              <w:t xml:space="preserve"> </w:t>
            </w:r>
            <w:r>
              <w:t>once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</w:tc>
      </w:tr>
      <w:tr w:rsidR="005C2F4A" w14:paraId="6D94F610" w14:textId="77777777">
        <w:trPr>
          <w:trHeight w:val="373"/>
        </w:trPr>
        <w:tc>
          <w:tcPr>
            <w:tcW w:w="2100" w:type="dxa"/>
            <w:vMerge/>
            <w:tcBorders>
              <w:top w:val="nil"/>
            </w:tcBorders>
          </w:tcPr>
          <w:p w14:paraId="37991FA0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</w:tcBorders>
          </w:tcPr>
          <w:p w14:paraId="085F110C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</w:tcBorders>
          </w:tcPr>
          <w:p w14:paraId="421DBD9F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0A004273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vMerge/>
            <w:tcBorders>
              <w:top w:val="nil"/>
            </w:tcBorders>
          </w:tcPr>
          <w:p w14:paraId="4701E668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2000" w:type="dxa"/>
            <w:tcBorders>
              <w:top w:val="nil"/>
            </w:tcBorders>
          </w:tcPr>
          <w:p w14:paraId="2EF0F933" w14:textId="77777777" w:rsidR="005C2F4A" w:rsidRDefault="00000000">
            <w:pPr>
              <w:pStyle w:val="TableParagraph"/>
              <w:spacing w:before="6"/>
              <w:ind w:left="94"/>
            </w:pPr>
            <w:r>
              <w:t>cluster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built.</w:t>
            </w:r>
          </w:p>
        </w:tc>
      </w:tr>
    </w:tbl>
    <w:p w14:paraId="06B0AA2B" w14:textId="77777777" w:rsidR="005C2F4A" w:rsidRDefault="005C2F4A">
      <w:pPr>
        <w:pStyle w:val="BodyText"/>
        <w:spacing w:before="6"/>
        <w:rPr>
          <w:sz w:val="20"/>
        </w:rPr>
      </w:pPr>
    </w:p>
    <w:p w14:paraId="427CEBBE" w14:textId="77777777" w:rsidR="005C2F4A" w:rsidRDefault="00000000">
      <w:pPr>
        <w:pStyle w:val="BodyText"/>
        <w:spacing w:before="121"/>
        <w:ind w:left="580"/>
      </w:pPr>
      <w:r>
        <w:rPr>
          <w:w w:val="105"/>
        </w:rPr>
        <w:t>Note:</w:t>
      </w:r>
    </w:p>
    <w:p w14:paraId="4D6CB3BC" w14:textId="77777777" w:rsidR="005C2F4A" w:rsidRDefault="00000000">
      <w:pPr>
        <w:pStyle w:val="BodyText"/>
        <w:spacing w:before="86"/>
        <w:ind w:left="1300"/>
      </w:pPr>
      <w:r>
        <w:t>Session</w:t>
      </w:r>
      <w:r>
        <w:rPr>
          <w:spacing w:val="-5"/>
        </w:rPr>
        <w:t xml:space="preserve"> </w:t>
      </w:r>
      <w:r>
        <w:t>persistence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balancer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properly.</w:t>
      </w:r>
    </w:p>
    <w:p w14:paraId="5E3819B9" w14:textId="77777777" w:rsidR="005C2F4A" w:rsidRDefault="005C2F4A">
      <w:pPr>
        <w:pStyle w:val="BodyText"/>
        <w:spacing w:before="1"/>
        <w:rPr>
          <w:sz w:val="25"/>
        </w:rPr>
      </w:pPr>
    </w:p>
    <w:p w14:paraId="293FB3A9" w14:textId="77777777" w:rsidR="005C2F4A" w:rsidRDefault="00000000">
      <w:pPr>
        <w:pStyle w:val="Heading3"/>
        <w:numPr>
          <w:ilvl w:val="3"/>
          <w:numId w:val="20"/>
        </w:numPr>
        <w:tabs>
          <w:tab w:val="left" w:pos="1476"/>
        </w:tabs>
        <w:spacing w:before="127"/>
        <w:ind w:left="1475" w:hanging="896"/>
      </w:pPr>
      <w:bookmarkStart w:id="22" w:name="_TOC_250028"/>
      <w:r>
        <w:rPr>
          <w:color w:val="424242"/>
        </w:rPr>
        <w:t>API-INT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load</w:t>
      </w:r>
      <w:r>
        <w:rPr>
          <w:color w:val="424242"/>
          <w:spacing w:val="-8"/>
        </w:rPr>
        <w:t xml:space="preserve"> </w:t>
      </w:r>
      <w:bookmarkEnd w:id="22"/>
      <w:r>
        <w:rPr>
          <w:color w:val="424242"/>
        </w:rPr>
        <w:t>balancer</w:t>
      </w:r>
    </w:p>
    <w:p w14:paraId="0BDC31FD" w14:textId="4FDDFA5E" w:rsidR="005C2F4A" w:rsidRDefault="00F340AB">
      <w:pPr>
        <w:pStyle w:val="BodyText"/>
        <w:spacing w:before="184"/>
        <w:ind w:left="580"/>
      </w:pPr>
      <w:r>
        <w:t>CUSTOMER would</w:t>
      </w:r>
      <w:r>
        <w:rPr>
          <w:spacing w:val="-6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F5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balancer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internal</w:t>
      </w:r>
      <w:r>
        <w:rPr>
          <w:spacing w:val="-6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below.</w:t>
      </w:r>
    </w:p>
    <w:p w14:paraId="1976775A" w14:textId="77777777" w:rsidR="005C2F4A" w:rsidRDefault="005C2F4A">
      <w:pPr>
        <w:pStyle w:val="BodyText"/>
        <w:rPr>
          <w:sz w:val="20"/>
        </w:rPr>
      </w:pPr>
    </w:p>
    <w:p w14:paraId="70CD7343" w14:textId="77777777" w:rsidR="005C2F4A" w:rsidRDefault="005C2F4A">
      <w:pPr>
        <w:pStyle w:val="BodyText"/>
        <w:spacing w:before="8"/>
        <w:rPr>
          <w:sz w:val="13"/>
        </w:rPr>
      </w:pPr>
    </w:p>
    <w:tbl>
      <w:tblPr>
        <w:tblW w:w="0" w:type="auto"/>
        <w:tblInd w:w="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0"/>
        <w:gridCol w:w="1100"/>
        <w:gridCol w:w="1020"/>
        <w:gridCol w:w="1600"/>
        <w:gridCol w:w="1780"/>
        <w:gridCol w:w="1740"/>
      </w:tblGrid>
      <w:tr w:rsidR="005C2F4A" w14:paraId="4B797FB6" w14:textId="77777777">
        <w:trPr>
          <w:trHeight w:val="489"/>
        </w:trPr>
        <w:tc>
          <w:tcPr>
            <w:tcW w:w="2120" w:type="dxa"/>
          </w:tcPr>
          <w:p w14:paraId="14CBBAB1" w14:textId="77777777" w:rsidR="005C2F4A" w:rsidRDefault="00000000">
            <w:pPr>
              <w:pStyle w:val="TableParagraph"/>
              <w:spacing w:before="133"/>
              <w:ind w:left="89"/>
            </w:pPr>
            <w:r>
              <w:t>API</w:t>
            </w:r>
            <w:r>
              <w:rPr>
                <w:spacing w:val="-3"/>
              </w:rPr>
              <w:t xml:space="preserve"> </w:t>
            </w:r>
            <w:r>
              <w:t>endpoint</w:t>
            </w:r>
          </w:p>
        </w:tc>
        <w:tc>
          <w:tcPr>
            <w:tcW w:w="1100" w:type="dxa"/>
          </w:tcPr>
          <w:p w14:paraId="66C5DA9C" w14:textId="77777777" w:rsidR="005C2F4A" w:rsidRDefault="00000000">
            <w:pPr>
              <w:pStyle w:val="TableParagraph"/>
              <w:spacing w:before="133"/>
              <w:ind w:left="99"/>
            </w:pPr>
            <w:r>
              <w:rPr>
                <w:w w:val="110"/>
              </w:rPr>
              <w:t>Port</w:t>
            </w:r>
          </w:p>
        </w:tc>
        <w:tc>
          <w:tcPr>
            <w:tcW w:w="1020" w:type="dxa"/>
          </w:tcPr>
          <w:p w14:paraId="4F60895C" w14:textId="77777777" w:rsidR="005C2F4A" w:rsidRDefault="00000000">
            <w:pPr>
              <w:pStyle w:val="TableParagraph"/>
              <w:spacing w:before="133"/>
              <w:ind w:left="94"/>
            </w:pPr>
            <w:r>
              <w:t>VIP</w:t>
            </w:r>
          </w:p>
        </w:tc>
        <w:tc>
          <w:tcPr>
            <w:tcW w:w="1600" w:type="dxa"/>
          </w:tcPr>
          <w:p w14:paraId="45825D79" w14:textId="77777777" w:rsidR="005C2F4A" w:rsidRDefault="00000000">
            <w:pPr>
              <w:pStyle w:val="TableParagraph"/>
              <w:spacing w:before="133"/>
              <w:ind w:left="94"/>
            </w:pPr>
            <w:proofErr w:type="spellStart"/>
            <w:r>
              <w:t>ssl</w:t>
            </w:r>
            <w:proofErr w:type="spellEnd"/>
            <w:r>
              <w:rPr>
                <w:spacing w:val="-14"/>
              </w:rPr>
              <w:t xml:space="preserve"> </w:t>
            </w:r>
            <w:r>
              <w:t>mode</w:t>
            </w:r>
          </w:p>
        </w:tc>
        <w:tc>
          <w:tcPr>
            <w:tcW w:w="1780" w:type="dxa"/>
          </w:tcPr>
          <w:p w14:paraId="3548B6A3" w14:textId="77777777" w:rsidR="005C2F4A" w:rsidRDefault="00000000">
            <w:pPr>
              <w:pStyle w:val="TableParagraph"/>
              <w:spacing w:before="133"/>
              <w:ind w:left="99"/>
            </w:pPr>
            <w:r>
              <w:rPr>
                <w:spacing w:val="-1"/>
              </w:rPr>
              <w:t>Backend</w:t>
            </w:r>
            <w:r>
              <w:rPr>
                <w:spacing w:val="-13"/>
              </w:rPr>
              <w:t xml:space="preserve"> </w:t>
            </w:r>
            <w:r>
              <w:t>server</w:t>
            </w:r>
          </w:p>
        </w:tc>
        <w:tc>
          <w:tcPr>
            <w:tcW w:w="1740" w:type="dxa"/>
          </w:tcPr>
          <w:p w14:paraId="41935039" w14:textId="77777777" w:rsidR="005C2F4A" w:rsidRDefault="00000000">
            <w:pPr>
              <w:pStyle w:val="TableParagraph"/>
              <w:spacing w:before="133"/>
              <w:ind w:left="104"/>
            </w:pPr>
            <w:r>
              <w:rPr>
                <w:w w:val="105"/>
              </w:rPr>
              <w:t>Comments</w:t>
            </w:r>
          </w:p>
        </w:tc>
      </w:tr>
      <w:tr w:rsidR="005C2F4A" w14:paraId="6800764D" w14:textId="77777777">
        <w:trPr>
          <w:trHeight w:val="384"/>
        </w:trPr>
        <w:tc>
          <w:tcPr>
            <w:tcW w:w="2120" w:type="dxa"/>
            <w:tcBorders>
              <w:bottom w:val="nil"/>
            </w:tcBorders>
          </w:tcPr>
          <w:p w14:paraId="0F253D44" w14:textId="77777777" w:rsidR="005C2F4A" w:rsidRDefault="00000000">
            <w:pPr>
              <w:pStyle w:val="TableParagraph"/>
              <w:spacing w:before="129" w:line="235" w:lineRule="exact"/>
              <w:ind w:left="89"/>
            </w:pPr>
            <w:proofErr w:type="spellStart"/>
            <w:r>
              <w:rPr>
                <w:w w:val="105"/>
              </w:rPr>
              <w:t>api</w:t>
            </w:r>
            <w:proofErr w:type="spellEnd"/>
            <w:r>
              <w:rPr>
                <w:w w:val="105"/>
              </w:rPr>
              <w:t>-int.&lt;</w:t>
            </w:r>
            <w:proofErr w:type="spellStart"/>
            <w:r>
              <w:rPr>
                <w:w w:val="105"/>
              </w:rPr>
              <w:t>cluster_na</w:t>
            </w:r>
            <w:proofErr w:type="spellEnd"/>
          </w:p>
        </w:tc>
        <w:tc>
          <w:tcPr>
            <w:tcW w:w="1100" w:type="dxa"/>
            <w:tcBorders>
              <w:bottom w:val="nil"/>
            </w:tcBorders>
          </w:tcPr>
          <w:p w14:paraId="22AC0C82" w14:textId="77777777" w:rsidR="005C2F4A" w:rsidRDefault="00000000">
            <w:pPr>
              <w:pStyle w:val="TableParagraph"/>
              <w:spacing w:before="129" w:line="235" w:lineRule="exact"/>
              <w:ind w:left="99"/>
            </w:pPr>
            <w:r>
              <w:t>22623</w:t>
            </w:r>
          </w:p>
        </w:tc>
        <w:tc>
          <w:tcPr>
            <w:tcW w:w="1020" w:type="dxa"/>
            <w:vMerge w:val="restart"/>
          </w:tcPr>
          <w:p w14:paraId="3D68908C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00" w:type="dxa"/>
            <w:tcBorders>
              <w:bottom w:val="nil"/>
            </w:tcBorders>
          </w:tcPr>
          <w:p w14:paraId="6F7E22F9" w14:textId="77777777" w:rsidR="005C2F4A" w:rsidRDefault="00000000">
            <w:pPr>
              <w:pStyle w:val="TableParagraph"/>
              <w:spacing w:before="129" w:line="235" w:lineRule="exact"/>
              <w:ind w:left="94"/>
            </w:pPr>
            <w:r>
              <w:rPr>
                <w:w w:val="105"/>
              </w:rPr>
              <w:t>passthrough</w:t>
            </w:r>
          </w:p>
        </w:tc>
        <w:tc>
          <w:tcPr>
            <w:tcW w:w="1780" w:type="dxa"/>
            <w:tcBorders>
              <w:bottom w:val="nil"/>
            </w:tcBorders>
          </w:tcPr>
          <w:p w14:paraId="55109BAC" w14:textId="77777777" w:rsidR="005C2F4A" w:rsidRDefault="00000000">
            <w:pPr>
              <w:pStyle w:val="TableParagraph"/>
              <w:spacing w:before="129" w:line="235" w:lineRule="exact"/>
              <w:ind w:left="99"/>
            </w:pPr>
            <w:r>
              <w:rPr>
                <w:w w:val="110"/>
              </w:rPr>
              <w:t>bootstrap</w:t>
            </w:r>
          </w:p>
        </w:tc>
        <w:tc>
          <w:tcPr>
            <w:tcW w:w="1740" w:type="dxa"/>
            <w:tcBorders>
              <w:bottom w:val="nil"/>
            </w:tcBorders>
          </w:tcPr>
          <w:p w14:paraId="79310101" w14:textId="77777777" w:rsidR="005C2F4A" w:rsidRDefault="00000000">
            <w:pPr>
              <w:pStyle w:val="TableParagraph"/>
              <w:spacing w:before="129" w:line="235" w:lineRule="exact"/>
              <w:ind w:left="104"/>
            </w:pPr>
            <w:r>
              <w:t>bootstrap</w:t>
            </w:r>
            <w:r>
              <w:rPr>
                <w:spacing w:val="1"/>
              </w:rPr>
              <w:t xml:space="preserve"> </w:t>
            </w:r>
            <w:r>
              <w:t>is</w:t>
            </w:r>
          </w:p>
        </w:tc>
      </w:tr>
      <w:tr w:rsidR="005C2F4A" w14:paraId="264107C9" w14:textId="77777777">
        <w:trPr>
          <w:trHeight w:val="261"/>
        </w:trPr>
        <w:tc>
          <w:tcPr>
            <w:tcW w:w="2120" w:type="dxa"/>
            <w:tcBorders>
              <w:top w:val="nil"/>
              <w:bottom w:val="nil"/>
            </w:tcBorders>
          </w:tcPr>
          <w:p w14:paraId="74C75A3C" w14:textId="77777777" w:rsidR="005C2F4A" w:rsidRDefault="00000000">
            <w:pPr>
              <w:pStyle w:val="TableParagraph"/>
              <w:spacing w:before="6" w:line="235" w:lineRule="exact"/>
              <w:ind w:left="89"/>
            </w:pPr>
            <w:r>
              <w:t>me</w:t>
            </w:r>
            <w:proofErr w:type="gramStart"/>
            <w:r>
              <w:t>&gt;.</w:t>
            </w:r>
            <w:proofErr w:type="spellStart"/>
            <w:r>
              <w:t>Grameenphon</w:t>
            </w:r>
            <w:proofErr w:type="spellEnd"/>
            <w:proofErr w:type="gramEnd"/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1EDDB014" w14:textId="77777777" w:rsidR="005C2F4A" w:rsidRDefault="00000000">
            <w:pPr>
              <w:pStyle w:val="TableParagraph"/>
              <w:spacing w:before="6" w:line="235" w:lineRule="exact"/>
              <w:ind w:left="99"/>
            </w:pPr>
            <w:r>
              <w:t>and</w:t>
            </w:r>
          </w:p>
        </w:tc>
        <w:tc>
          <w:tcPr>
            <w:tcW w:w="1020" w:type="dxa"/>
            <w:vMerge/>
            <w:tcBorders>
              <w:top w:val="nil"/>
            </w:tcBorders>
          </w:tcPr>
          <w:p w14:paraId="39B8A18B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  <w:tcBorders>
              <w:top w:val="nil"/>
              <w:bottom w:val="nil"/>
            </w:tcBorders>
          </w:tcPr>
          <w:p w14:paraId="7B1A26C3" w14:textId="77777777" w:rsidR="005C2F4A" w:rsidRDefault="005C2F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354DFBCE" w14:textId="77777777" w:rsidR="005C2F4A" w:rsidRDefault="00000000">
            <w:pPr>
              <w:pStyle w:val="TableParagraph"/>
              <w:spacing w:before="6" w:line="235" w:lineRule="exact"/>
              <w:ind w:left="99"/>
            </w:pPr>
            <w:r>
              <w:rPr>
                <w:w w:val="95"/>
              </w:rPr>
              <w:t>master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1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0BC1D625" w14:textId="77777777" w:rsidR="005C2F4A" w:rsidRDefault="00000000">
            <w:pPr>
              <w:pStyle w:val="TableParagraph"/>
              <w:spacing w:before="6" w:line="235" w:lineRule="exact"/>
              <w:ind w:left="104"/>
            </w:pPr>
            <w:r>
              <w:t>temporary</w:t>
            </w:r>
            <w:r>
              <w:rPr>
                <w:spacing w:val="1"/>
              </w:rPr>
              <w:t xml:space="preserve"> </w:t>
            </w:r>
            <w:r>
              <w:t>and</w:t>
            </w:r>
          </w:p>
        </w:tc>
      </w:tr>
      <w:tr w:rsidR="005C2F4A" w14:paraId="27B26389" w14:textId="77777777">
        <w:trPr>
          <w:trHeight w:val="261"/>
        </w:trPr>
        <w:tc>
          <w:tcPr>
            <w:tcW w:w="2120" w:type="dxa"/>
            <w:tcBorders>
              <w:top w:val="nil"/>
              <w:bottom w:val="nil"/>
            </w:tcBorders>
          </w:tcPr>
          <w:p w14:paraId="27D4624B" w14:textId="77777777" w:rsidR="005C2F4A" w:rsidRDefault="00000000">
            <w:pPr>
              <w:pStyle w:val="TableParagraph"/>
              <w:spacing w:before="6" w:line="235" w:lineRule="exact"/>
              <w:ind w:left="89"/>
            </w:pPr>
            <w:r>
              <w:t>e.com</w:t>
            </w: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19CB9A89" w14:textId="77777777" w:rsidR="005C2F4A" w:rsidRDefault="00000000">
            <w:pPr>
              <w:pStyle w:val="TableParagraph"/>
              <w:spacing w:before="6" w:line="235" w:lineRule="exact"/>
              <w:ind w:left="99"/>
            </w:pPr>
            <w:r>
              <w:rPr>
                <w:w w:val="110"/>
              </w:rPr>
              <w:t>6443</w:t>
            </w:r>
          </w:p>
        </w:tc>
        <w:tc>
          <w:tcPr>
            <w:tcW w:w="1020" w:type="dxa"/>
            <w:vMerge/>
            <w:tcBorders>
              <w:top w:val="nil"/>
            </w:tcBorders>
          </w:tcPr>
          <w:p w14:paraId="32F43198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  <w:tcBorders>
              <w:top w:val="nil"/>
              <w:bottom w:val="nil"/>
            </w:tcBorders>
          </w:tcPr>
          <w:p w14:paraId="5D1F540E" w14:textId="77777777" w:rsidR="005C2F4A" w:rsidRDefault="005C2F4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 w14:paraId="15E89400" w14:textId="77777777" w:rsidR="005C2F4A" w:rsidRDefault="00000000">
            <w:pPr>
              <w:pStyle w:val="TableParagraph"/>
              <w:spacing w:before="6" w:line="235" w:lineRule="exact"/>
              <w:ind w:left="99"/>
            </w:pPr>
            <w:r>
              <w:t>master</w:t>
            </w:r>
            <w:r>
              <w:rPr>
                <w:spacing w:val="-8"/>
              </w:rPr>
              <w:t xml:space="preserve"> </w:t>
            </w:r>
            <w:r>
              <w:t>2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16828198" w14:textId="77777777" w:rsidR="005C2F4A" w:rsidRDefault="00000000">
            <w:pPr>
              <w:pStyle w:val="TableParagraph"/>
              <w:spacing w:before="6" w:line="235" w:lineRule="exact"/>
              <w:ind w:left="104"/>
            </w:pPr>
            <w:r>
              <w:rPr>
                <w:w w:val="105"/>
              </w:rPr>
              <w:t>it</w:t>
            </w:r>
            <w:r>
              <w:rPr>
                <w:spacing w:val="-15"/>
                <w:w w:val="105"/>
              </w:rPr>
              <w:t xml:space="preserve"> </w:t>
            </w:r>
            <w:proofErr w:type="gramStart"/>
            <w:r>
              <w:rPr>
                <w:w w:val="105"/>
              </w:rPr>
              <w:t>has</w:t>
            </w:r>
            <w:r>
              <w:rPr>
                <w:spacing w:val="-14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proofErr w:type="gramEnd"/>
            <w:r>
              <w:rPr>
                <w:spacing w:val="-15"/>
                <w:w w:val="105"/>
              </w:rPr>
              <w:t xml:space="preserve"> </w:t>
            </w:r>
            <w:r>
              <w:rPr>
                <w:w w:val="105"/>
              </w:rPr>
              <w:t>be</w:t>
            </w:r>
          </w:p>
        </w:tc>
      </w:tr>
      <w:tr w:rsidR="005C2F4A" w14:paraId="0D918DEC" w14:textId="77777777">
        <w:trPr>
          <w:trHeight w:val="261"/>
        </w:trPr>
        <w:tc>
          <w:tcPr>
            <w:tcW w:w="2120" w:type="dxa"/>
            <w:vMerge w:val="restart"/>
            <w:tcBorders>
              <w:top w:val="nil"/>
            </w:tcBorders>
          </w:tcPr>
          <w:p w14:paraId="01A144E8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00" w:type="dxa"/>
            <w:vMerge w:val="restart"/>
            <w:tcBorders>
              <w:top w:val="nil"/>
            </w:tcBorders>
          </w:tcPr>
          <w:p w14:paraId="22DD2C5C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20" w:type="dxa"/>
            <w:vMerge/>
            <w:tcBorders>
              <w:top w:val="nil"/>
            </w:tcBorders>
          </w:tcPr>
          <w:p w14:paraId="19FB821E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  <w:vMerge w:val="restart"/>
            <w:tcBorders>
              <w:top w:val="nil"/>
            </w:tcBorders>
          </w:tcPr>
          <w:p w14:paraId="60BB7CD2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80" w:type="dxa"/>
            <w:vMerge w:val="restart"/>
            <w:tcBorders>
              <w:top w:val="nil"/>
            </w:tcBorders>
          </w:tcPr>
          <w:p w14:paraId="13B0642A" w14:textId="77777777" w:rsidR="005C2F4A" w:rsidRDefault="00000000">
            <w:pPr>
              <w:pStyle w:val="TableParagraph"/>
              <w:spacing w:before="6"/>
              <w:ind w:left="99"/>
            </w:pPr>
            <w:r>
              <w:t>master</w:t>
            </w:r>
            <w:r>
              <w:rPr>
                <w:spacing w:val="-5"/>
              </w:rPr>
              <w:t xml:space="preserve"> </w:t>
            </w:r>
            <w:r>
              <w:t>3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70FF4F49" w14:textId="77777777" w:rsidR="005C2F4A" w:rsidRDefault="00000000">
            <w:pPr>
              <w:pStyle w:val="TableParagraph"/>
              <w:spacing w:before="6" w:line="235" w:lineRule="exact"/>
              <w:ind w:left="104"/>
            </w:pPr>
            <w:r>
              <w:t>removed</w:t>
            </w:r>
            <w:r>
              <w:rPr>
                <w:spacing w:val="-8"/>
              </w:rPr>
              <w:t xml:space="preserve"> </w:t>
            </w:r>
            <w:r>
              <w:t>once</w:t>
            </w:r>
          </w:p>
        </w:tc>
      </w:tr>
      <w:tr w:rsidR="005C2F4A" w14:paraId="1663722A" w14:textId="77777777">
        <w:trPr>
          <w:trHeight w:val="362"/>
        </w:trPr>
        <w:tc>
          <w:tcPr>
            <w:tcW w:w="2120" w:type="dxa"/>
            <w:vMerge/>
            <w:tcBorders>
              <w:top w:val="nil"/>
            </w:tcBorders>
          </w:tcPr>
          <w:p w14:paraId="23FE4784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100" w:type="dxa"/>
            <w:vMerge/>
            <w:tcBorders>
              <w:top w:val="nil"/>
            </w:tcBorders>
          </w:tcPr>
          <w:p w14:paraId="6D0A4FF1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vMerge/>
            <w:tcBorders>
              <w:top w:val="nil"/>
            </w:tcBorders>
          </w:tcPr>
          <w:p w14:paraId="3FA9CB35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  <w:vMerge/>
            <w:tcBorders>
              <w:top w:val="nil"/>
            </w:tcBorders>
          </w:tcPr>
          <w:p w14:paraId="6FE5976D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780" w:type="dxa"/>
            <w:vMerge/>
            <w:tcBorders>
              <w:top w:val="nil"/>
            </w:tcBorders>
          </w:tcPr>
          <w:p w14:paraId="55EF355F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 w14:paraId="54DF5241" w14:textId="77777777" w:rsidR="005C2F4A" w:rsidRDefault="00000000">
            <w:pPr>
              <w:pStyle w:val="TableParagraph"/>
              <w:spacing w:before="6"/>
              <w:ind w:left="104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cluster</w:t>
            </w:r>
            <w:r>
              <w:rPr>
                <w:spacing w:val="-4"/>
              </w:rPr>
              <w:t xml:space="preserve"> </w:t>
            </w:r>
            <w:r>
              <w:t>is</w:t>
            </w:r>
          </w:p>
        </w:tc>
      </w:tr>
    </w:tbl>
    <w:p w14:paraId="001F73FA" w14:textId="77777777" w:rsidR="005C2F4A" w:rsidRDefault="005C2F4A">
      <w:pPr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51B0F292" w14:textId="77777777" w:rsidR="005C2F4A" w:rsidRDefault="005C2F4A">
      <w:pPr>
        <w:pStyle w:val="BodyText"/>
        <w:spacing w:before="11"/>
        <w:rPr>
          <w:sz w:val="3"/>
        </w:rPr>
      </w:pPr>
    </w:p>
    <w:tbl>
      <w:tblPr>
        <w:tblW w:w="0" w:type="auto"/>
        <w:tblInd w:w="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0"/>
        <w:gridCol w:w="1100"/>
        <w:gridCol w:w="1020"/>
        <w:gridCol w:w="1600"/>
        <w:gridCol w:w="1780"/>
        <w:gridCol w:w="1740"/>
      </w:tblGrid>
      <w:tr w:rsidR="005C2F4A" w14:paraId="45F36693" w14:textId="77777777">
        <w:trPr>
          <w:trHeight w:val="469"/>
        </w:trPr>
        <w:tc>
          <w:tcPr>
            <w:tcW w:w="2120" w:type="dxa"/>
          </w:tcPr>
          <w:p w14:paraId="0C56A016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</w:tcPr>
          <w:p w14:paraId="72483412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0" w:type="dxa"/>
          </w:tcPr>
          <w:p w14:paraId="57028CB3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00" w:type="dxa"/>
          </w:tcPr>
          <w:p w14:paraId="17DC9A1A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80" w:type="dxa"/>
          </w:tcPr>
          <w:p w14:paraId="0510A094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40" w:type="dxa"/>
          </w:tcPr>
          <w:p w14:paraId="69ED0C07" w14:textId="77777777" w:rsidR="005C2F4A" w:rsidRDefault="00000000">
            <w:pPr>
              <w:pStyle w:val="TableParagraph"/>
              <w:spacing w:before="117"/>
              <w:ind w:left="104"/>
            </w:pPr>
            <w:r>
              <w:rPr>
                <w:w w:val="105"/>
              </w:rPr>
              <w:t>built.</w:t>
            </w:r>
          </w:p>
        </w:tc>
      </w:tr>
    </w:tbl>
    <w:p w14:paraId="25B2DCD0" w14:textId="77777777" w:rsidR="005C2F4A" w:rsidRDefault="005C2F4A">
      <w:pPr>
        <w:pStyle w:val="BodyText"/>
        <w:spacing w:before="9"/>
        <w:rPr>
          <w:sz w:val="21"/>
        </w:rPr>
      </w:pPr>
    </w:p>
    <w:p w14:paraId="59CDCF02" w14:textId="77777777" w:rsidR="005C2F4A" w:rsidRDefault="00000000">
      <w:pPr>
        <w:pStyle w:val="BodyText"/>
        <w:spacing w:before="122"/>
        <w:ind w:left="580"/>
      </w:pPr>
      <w:r>
        <w:rPr>
          <w:w w:val="105"/>
        </w:rPr>
        <w:t>Note:</w:t>
      </w:r>
    </w:p>
    <w:p w14:paraId="478B6973" w14:textId="77777777" w:rsidR="005C2F4A" w:rsidRDefault="00000000">
      <w:pPr>
        <w:pStyle w:val="BodyText"/>
        <w:spacing w:before="85"/>
        <w:ind w:left="1300"/>
      </w:pPr>
      <w:r>
        <w:t>Session</w:t>
      </w:r>
      <w:r>
        <w:rPr>
          <w:spacing w:val="-5"/>
        </w:rPr>
        <w:t xml:space="preserve"> </w:t>
      </w:r>
      <w:r>
        <w:t>persistence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balancer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properly.</w:t>
      </w:r>
    </w:p>
    <w:p w14:paraId="4A5945EE" w14:textId="77777777" w:rsidR="005C2F4A" w:rsidRDefault="005C2F4A">
      <w:pPr>
        <w:pStyle w:val="BodyText"/>
        <w:spacing w:before="2"/>
        <w:rPr>
          <w:sz w:val="25"/>
        </w:rPr>
      </w:pPr>
    </w:p>
    <w:p w14:paraId="5DDC9D8A" w14:textId="77777777" w:rsidR="005C2F4A" w:rsidRDefault="00000000">
      <w:pPr>
        <w:pStyle w:val="Heading3"/>
        <w:numPr>
          <w:ilvl w:val="3"/>
          <w:numId w:val="20"/>
        </w:numPr>
        <w:tabs>
          <w:tab w:val="left" w:pos="1484"/>
        </w:tabs>
        <w:spacing w:before="127"/>
        <w:ind w:left="1483" w:hanging="904"/>
      </w:pPr>
      <w:bookmarkStart w:id="23" w:name="_TOC_250027"/>
      <w:proofErr w:type="gramStart"/>
      <w:r>
        <w:rPr>
          <w:color w:val="424242"/>
          <w:spacing w:val="-1"/>
        </w:rPr>
        <w:t>*.APPS</w:t>
      </w:r>
      <w:proofErr w:type="gramEnd"/>
      <w:r>
        <w:rPr>
          <w:color w:val="424242"/>
          <w:spacing w:val="-18"/>
        </w:rPr>
        <w:t xml:space="preserve"> </w:t>
      </w:r>
      <w:r>
        <w:rPr>
          <w:color w:val="424242"/>
        </w:rPr>
        <w:t>load</w:t>
      </w:r>
      <w:r>
        <w:rPr>
          <w:color w:val="424242"/>
          <w:spacing w:val="-17"/>
        </w:rPr>
        <w:t xml:space="preserve"> </w:t>
      </w:r>
      <w:bookmarkEnd w:id="23"/>
      <w:r>
        <w:rPr>
          <w:color w:val="424242"/>
        </w:rPr>
        <w:t>balancer</w:t>
      </w:r>
    </w:p>
    <w:p w14:paraId="7394AE6A" w14:textId="1261C0CA" w:rsidR="005C2F4A" w:rsidRDefault="00F340AB">
      <w:pPr>
        <w:pStyle w:val="BodyText"/>
        <w:spacing w:before="183"/>
        <w:ind w:left="580"/>
      </w:pPr>
      <w:r>
        <w:t>CUSTOMER would</w:t>
      </w:r>
      <w:r>
        <w:rPr>
          <w:spacing w:val="-11"/>
        </w:rPr>
        <w:t xml:space="preserve"> </w:t>
      </w:r>
      <w:r>
        <w:t>configure</w:t>
      </w:r>
      <w:r>
        <w:rPr>
          <w:spacing w:val="-11"/>
        </w:rPr>
        <w:t xml:space="preserve"> </w:t>
      </w:r>
      <w:r>
        <w:t>F5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load</w:t>
      </w:r>
      <w:r>
        <w:rPr>
          <w:spacing w:val="-11"/>
        </w:rPr>
        <w:t xml:space="preserve"> </w:t>
      </w:r>
      <w:r>
        <w:t>balancer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ingress</w:t>
      </w:r>
      <w:r>
        <w:rPr>
          <w:spacing w:val="-11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below.</w:t>
      </w:r>
    </w:p>
    <w:p w14:paraId="29F41F4E" w14:textId="77777777" w:rsidR="005C2F4A" w:rsidRDefault="005C2F4A">
      <w:pPr>
        <w:pStyle w:val="BodyText"/>
        <w:rPr>
          <w:sz w:val="20"/>
        </w:rPr>
      </w:pPr>
    </w:p>
    <w:p w14:paraId="1561C47C" w14:textId="77777777" w:rsidR="005C2F4A" w:rsidRDefault="005C2F4A">
      <w:pPr>
        <w:pStyle w:val="BodyText"/>
        <w:spacing w:before="2"/>
        <w:rPr>
          <w:sz w:val="14"/>
        </w:rPr>
      </w:pPr>
    </w:p>
    <w:tbl>
      <w:tblPr>
        <w:tblW w:w="0" w:type="auto"/>
        <w:tblInd w:w="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0"/>
        <w:gridCol w:w="660"/>
        <w:gridCol w:w="580"/>
        <w:gridCol w:w="1500"/>
        <w:gridCol w:w="2240"/>
      </w:tblGrid>
      <w:tr w:rsidR="005C2F4A" w14:paraId="680E8FB9" w14:textId="77777777">
        <w:trPr>
          <w:trHeight w:val="489"/>
        </w:trPr>
        <w:tc>
          <w:tcPr>
            <w:tcW w:w="4380" w:type="dxa"/>
          </w:tcPr>
          <w:p w14:paraId="62BB9805" w14:textId="77777777" w:rsidR="005C2F4A" w:rsidRDefault="00000000">
            <w:pPr>
              <w:pStyle w:val="TableParagraph"/>
              <w:spacing w:before="128"/>
              <w:ind w:left="89"/>
            </w:pPr>
            <w:r>
              <w:t>API</w:t>
            </w:r>
            <w:r>
              <w:rPr>
                <w:spacing w:val="-3"/>
              </w:rPr>
              <w:t xml:space="preserve"> </w:t>
            </w:r>
            <w:r>
              <w:t>endpoint</w:t>
            </w:r>
          </w:p>
        </w:tc>
        <w:tc>
          <w:tcPr>
            <w:tcW w:w="660" w:type="dxa"/>
          </w:tcPr>
          <w:p w14:paraId="51C3E2E3" w14:textId="77777777" w:rsidR="005C2F4A" w:rsidRDefault="00000000">
            <w:pPr>
              <w:pStyle w:val="TableParagraph"/>
              <w:spacing w:before="128"/>
              <w:ind w:left="104"/>
            </w:pPr>
            <w:r>
              <w:rPr>
                <w:w w:val="110"/>
              </w:rPr>
              <w:t>Port</w:t>
            </w:r>
          </w:p>
        </w:tc>
        <w:tc>
          <w:tcPr>
            <w:tcW w:w="580" w:type="dxa"/>
          </w:tcPr>
          <w:p w14:paraId="62E40DF5" w14:textId="77777777" w:rsidR="005C2F4A" w:rsidRDefault="00000000">
            <w:pPr>
              <w:pStyle w:val="TableParagraph"/>
              <w:spacing w:before="128"/>
              <w:ind w:left="89"/>
            </w:pPr>
            <w:r>
              <w:t>VIP</w:t>
            </w:r>
          </w:p>
        </w:tc>
        <w:tc>
          <w:tcPr>
            <w:tcW w:w="1500" w:type="dxa"/>
          </w:tcPr>
          <w:p w14:paraId="61F854A1" w14:textId="77777777" w:rsidR="005C2F4A" w:rsidRDefault="00000000">
            <w:pPr>
              <w:pStyle w:val="TableParagraph"/>
              <w:spacing w:before="128"/>
              <w:ind w:left="94"/>
            </w:pPr>
            <w:proofErr w:type="spellStart"/>
            <w:r>
              <w:t>ssl</w:t>
            </w:r>
            <w:proofErr w:type="spellEnd"/>
            <w:r>
              <w:rPr>
                <w:spacing w:val="-14"/>
              </w:rPr>
              <w:t xml:space="preserve"> </w:t>
            </w:r>
            <w:r>
              <w:t>mode</w:t>
            </w:r>
          </w:p>
        </w:tc>
        <w:tc>
          <w:tcPr>
            <w:tcW w:w="2240" w:type="dxa"/>
          </w:tcPr>
          <w:p w14:paraId="0ED3A285" w14:textId="77777777" w:rsidR="005C2F4A" w:rsidRDefault="00000000">
            <w:pPr>
              <w:pStyle w:val="TableParagraph"/>
              <w:spacing w:before="128"/>
              <w:ind w:left="94"/>
            </w:pPr>
            <w:r>
              <w:rPr>
                <w:spacing w:val="-1"/>
              </w:rPr>
              <w:t>Backend</w:t>
            </w:r>
            <w:r>
              <w:rPr>
                <w:spacing w:val="-13"/>
              </w:rPr>
              <w:t xml:space="preserve"> </w:t>
            </w:r>
            <w:r>
              <w:t>server</w:t>
            </w:r>
          </w:p>
        </w:tc>
      </w:tr>
      <w:tr w:rsidR="005C2F4A" w14:paraId="421DA79B" w14:textId="77777777">
        <w:trPr>
          <w:trHeight w:val="1070"/>
        </w:trPr>
        <w:tc>
          <w:tcPr>
            <w:tcW w:w="4380" w:type="dxa"/>
          </w:tcPr>
          <w:p w14:paraId="11AC8A05" w14:textId="356152DA" w:rsidR="005C2F4A" w:rsidRDefault="00000000">
            <w:pPr>
              <w:pStyle w:val="TableParagraph"/>
              <w:spacing w:before="124" w:line="280" w:lineRule="auto"/>
              <w:ind w:left="89" w:right="25"/>
            </w:pPr>
            <w:proofErr w:type="gramStart"/>
            <w:r>
              <w:rPr>
                <w:spacing w:val="-2"/>
              </w:rPr>
              <w:t>*.apps</w:t>
            </w:r>
            <w:proofErr w:type="gramEnd"/>
            <w:r>
              <w:rPr>
                <w:spacing w:val="-2"/>
              </w:rPr>
              <w:t>.&lt;</w:t>
            </w:r>
            <w:proofErr w:type="spellStart"/>
            <w:r>
              <w:rPr>
                <w:spacing w:val="-2"/>
              </w:rPr>
              <w:t>cluster_name</w:t>
            </w:r>
            <w:proofErr w:type="spellEnd"/>
            <w:r>
              <w:rPr>
                <w:spacing w:val="-2"/>
              </w:rPr>
              <w:t>&gt;.</w:t>
            </w:r>
            <w:r w:rsidR="00F340AB">
              <w:rPr>
                <w:spacing w:val="-2"/>
              </w:rPr>
              <w:t xml:space="preserve">CUSTOMER </w:t>
            </w:r>
            <w:r>
              <w:rPr>
                <w:spacing w:val="-2"/>
              </w:rPr>
              <w:t>.co</w:t>
            </w:r>
            <w:r>
              <w:rPr>
                <w:spacing w:val="-56"/>
              </w:rPr>
              <w:t xml:space="preserve"> </w:t>
            </w:r>
            <w:r>
              <w:t>m</w:t>
            </w:r>
          </w:p>
        </w:tc>
        <w:tc>
          <w:tcPr>
            <w:tcW w:w="660" w:type="dxa"/>
          </w:tcPr>
          <w:p w14:paraId="2337A52E" w14:textId="77777777" w:rsidR="005C2F4A" w:rsidRDefault="00000000">
            <w:pPr>
              <w:pStyle w:val="TableParagraph"/>
              <w:spacing w:before="124"/>
              <w:ind w:left="104"/>
            </w:pPr>
            <w:r>
              <w:rPr>
                <w:w w:val="110"/>
              </w:rPr>
              <w:t>443</w:t>
            </w:r>
          </w:p>
          <w:p w14:paraId="28C89481" w14:textId="77777777" w:rsidR="005C2F4A" w:rsidRDefault="00000000">
            <w:pPr>
              <w:pStyle w:val="TableParagraph"/>
              <w:spacing w:before="42" w:line="280" w:lineRule="auto"/>
              <w:ind w:left="104" w:right="138"/>
            </w:pPr>
            <w:r>
              <w:t>and</w:t>
            </w:r>
            <w:r>
              <w:rPr>
                <w:w w:val="104"/>
              </w:rPr>
              <w:t xml:space="preserve"> </w:t>
            </w:r>
            <w:r>
              <w:rPr>
                <w:w w:val="110"/>
              </w:rPr>
              <w:t>80</w:t>
            </w:r>
          </w:p>
        </w:tc>
        <w:tc>
          <w:tcPr>
            <w:tcW w:w="580" w:type="dxa"/>
          </w:tcPr>
          <w:p w14:paraId="31F5D495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0" w:type="dxa"/>
          </w:tcPr>
          <w:p w14:paraId="3EE9290D" w14:textId="77777777" w:rsidR="005C2F4A" w:rsidRDefault="00000000">
            <w:pPr>
              <w:pStyle w:val="TableParagraph"/>
              <w:spacing w:before="124"/>
              <w:ind w:left="94"/>
            </w:pPr>
            <w:r>
              <w:rPr>
                <w:w w:val="105"/>
              </w:rPr>
              <w:t>passthrough</w:t>
            </w:r>
          </w:p>
        </w:tc>
        <w:tc>
          <w:tcPr>
            <w:tcW w:w="2240" w:type="dxa"/>
          </w:tcPr>
          <w:p w14:paraId="11D8B829" w14:textId="77777777" w:rsidR="005C2F4A" w:rsidRDefault="00000000">
            <w:pPr>
              <w:pStyle w:val="TableParagraph"/>
              <w:spacing w:before="124" w:line="280" w:lineRule="auto"/>
              <w:ind w:left="94" w:right="1304"/>
              <w:jc w:val="both"/>
            </w:pPr>
            <w:r>
              <w:rPr>
                <w:spacing w:val="-1"/>
                <w:w w:val="101"/>
              </w:rPr>
              <w:t>m</w:t>
            </w:r>
            <w:r>
              <w:rPr>
                <w:spacing w:val="-1"/>
                <w:w w:val="94"/>
              </w:rPr>
              <w:t>a</w:t>
            </w:r>
            <w:r>
              <w:rPr>
                <w:spacing w:val="-3"/>
                <w:w w:val="90"/>
              </w:rPr>
              <w:t>s</w:t>
            </w:r>
            <w:r>
              <w:rPr>
                <w:spacing w:val="-3"/>
                <w:w w:val="136"/>
              </w:rPr>
              <w:t>t</w:t>
            </w:r>
            <w:r>
              <w:rPr>
                <w:spacing w:val="-1"/>
              </w:rPr>
              <w:t>e</w:t>
            </w:r>
            <w:r>
              <w:rPr>
                <w:spacing w:val="-1"/>
                <w:w w:val="105"/>
              </w:rPr>
              <w:t>r</w:t>
            </w:r>
            <w:r>
              <w:rPr>
                <w:w w:val="55"/>
              </w:rPr>
              <w:t xml:space="preserve">1 </w:t>
            </w:r>
            <w:r>
              <w:t>master2</w:t>
            </w:r>
            <w:r>
              <w:rPr>
                <w:spacing w:val="-57"/>
              </w:rPr>
              <w:t xml:space="preserve"> </w:t>
            </w:r>
            <w:r>
              <w:t>master3</w:t>
            </w:r>
          </w:p>
        </w:tc>
      </w:tr>
    </w:tbl>
    <w:p w14:paraId="06B3AD52" w14:textId="77777777" w:rsidR="005C2F4A" w:rsidRDefault="005C2F4A">
      <w:pPr>
        <w:pStyle w:val="BodyText"/>
        <w:spacing w:before="4"/>
        <w:rPr>
          <w:sz w:val="31"/>
        </w:rPr>
      </w:pPr>
    </w:p>
    <w:p w14:paraId="360CC542" w14:textId="77777777" w:rsidR="005C2F4A" w:rsidRDefault="00000000">
      <w:pPr>
        <w:ind w:left="580"/>
        <w:rPr>
          <w:sz w:val="20"/>
        </w:rPr>
      </w:pPr>
      <w:r>
        <w:rPr>
          <w:w w:val="105"/>
          <w:sz w:val="20"/>
        </w:rPr>
        <w:t>Note:</w:t>
      </w:r>
    </w:p>
    <w:p w14:paraId="22F83DBC" w14:textId="77777777" w:rsidR="005C2F4A" w:rsidRDefault="00000000">
      <w:pPr>
        <w:pStyle w:val="ListParagraph"/>
        <w:numPr>
          <w:ilvl w:val="4"/>
          <w:numId w:val="20"/>
        </w:numPr>
        <w:tabs>
          <w:tab w:val="left" w:pos="1300"/>
        </w:tabs>
        <w:spacing w:before="75" w:line="321" w:lineRule="auto"/>
        <w:ind w:right="823"/>
        <w:jc w:val="both"/>
        <w:rPr>
          <w:rFonts w:ascii="Arial MT" w:hAnsi="Arial MT"/>
          <w:sz w:val="20"/>
        </w:rPr>
      </w:pPr>
      <w:r>
        <w:rPr>
          <w:sz w:val="20"/>
        </w:rPr>
        <w:t>If the true IP address of the client can be seen by the application Ingress load balancer, enabling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source IP-based session persistence can improve performance for applications that use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end-to-end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TLS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encryption.</w:t>
      </w:r>
    </w:p>
    <w:p w14:paraId="28651716" w14:textId="77777777" w:rsidR="005C2F4A" w:rsidRDefault="005C2F4A">
      <w:pPr>
        <w:pStyle w:val="BodyText"/>
        <w:rPr>
          <w:sz w:val="26"/>
        </w:rPr>
      </w:pPr>
    </w:p>
    <w:p w14:paraId="49336CE6" w14:textId="77777777" w:rsidR="005C2F4A" w:rsidRDefault="005C2F4A">
      <w:pPr>
        <w:pStyle w:val="BodyText"/>
        <w:spacing w:before="9"/>
        <w:rPr>
          <w:sz w:val="33"/>
        </w:rPr>
      </w:pPr>
    </w:p>
    <w:p w14:paraId="54E59F73" w14:textId="77777777" w:rsidR="005C2F4A" w:rsidRDefault="00000000">
      <w:pPr>
        <w:pStyle w:val="Heading2"/>
        <w:numPr>
          <w:ilvl w:val="1"/>
          <w:numId w:val="20"/>
        </w:numPr>
        <w:tabs>
          <w:tab w:val="left" w:pos="1100"/>
        </w:tabs>
        <w:spacing w:before="0"/>
        <w:ind w:left="1099" w:hanging="520"/>
      </w:pPr>
      <w:bookmarkStart w:id="24" w:name="_TOC_250026"/>
      <w:r>
        <w:t>Prometheus</w:t>
      </w:r>
      <w:r>
        <w:rPr>
          <w:spacing w:val="8"/>
        </w:rPr>
        <w:t xml:space="preserve"> </w:t>
      </w:r>
      <w:r>
        <w:t>Cluster</w:t>
      </w:r>
      <w:r>
        <w:rPr>
          <w:spacing w:val="8"/>
        </w:rPr>
        <w:t xml:space="preserve"> </w:t>
      </w:r>
      <w:bookmarkEnd w:id="24"/>
      <w:r>
        <w:t>Monitoring</w:t>
      </w:r>
    </w:p>
    <w:p w14:paraId="0822EE33" w14:textId="77777777" w:rsidR="005C2F4A" w:rsidRDefault="00000000">
      <w:pPr>
        <w:pStyle w:val="BodyText"/>
        <w:spacing w:before="235" w:line="321" w:lineRule="auto"/>
        <w:ind w:left="580" w:right="818"/>
        <w:jc w:val="both"/>
      </w:pPr>
      <w:r>
        <w:rPr>
          <w:w w:val="105"/>
        </w:rPr>
        <w:t>OpenShift</w:t>
      </w:r>
      <w:r>
        <w:rPr>
          <w:spacing w:val="-5"/>
          <w:w w:val="105"/>
        </w:rPr>
        <w:t xml:space="preserve"> </w:t>
      </w:r>
      <w:r>
        <w:rPr>
          <w:w w:val="105"/>
        </w:rPr>
        <w:t>Container</w:t>
      </w:r>
      <w:r>
        <w:rPr>
          <w:spacing w:val="-4"/>
          <w:w w:val="105"/>
        </w:rPr>
        <w:t xml:space="preserve"> </w:t>
      </w:r>
      <w:r>
        <w:rPr>
          <w:w w:val="105"/>
        </w:rPr>
        <w:t>Platform</w:t>
      </w:r>
      <w:r>
        <w:rPr>
          <w:spacing w:val="-4"/>
          <w:w w:val="105"/>
        </w:rPr>
        <w:t xml:space="preserve"> </w:t>
      </w:r>
      <w:r>
        <w:rPr>
          <w:w w:val="105"/>
        </w:rPr>
        <w:t>ships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pre-configured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self-updating</w:t>
      </w:r>
      <w:r>
        <w:rPr>
          <w:spacing w:val="-15"/>
          <w:w w:val="105"/>
        </w:rPr>
        <w:t xml:space="preserve"> </w:t>
      </w:r>
      <w:r>
        <w:rPr>
          <w:w w:val="105"/>
        </w:rPr>
        <w:t>monitoring</w:t>
      </w:r>
      <w:r>
        <w:rPr>
          <w:spacing w:val="-15"/>
          <w:w w:val="105"/>
        </w:rPr>
        <w:t xml:space="preserve"> </w:t>
      </w:r>
      <w:r>
        <w:rPr>
          <w:w w:val="105"/>
        </w:rPr>
        <w:t>stack</w:t>
      </w:r>
      <w:r>
        <w:rPr>
          <w:spacing w:val="-59"/>
          <w:w w:val="105"/>
        </w:rPr>
        <w:t xml:space="preserve"> </w:t>
      </w:r>
      <w:r>
        <w:rPr>
          <w:w w:val="105"/>
        </w:rPr>
        <w:t xml:space="preserve">that is based on the Prometheus </w:t>
      </w:r>
      <w:proofErr w:type="gramStart"/>
      <w:r>
        <w:rPr>
          <w:w w:val="105"/>
        </w:rPr>
        <w:t>open source</w:t>
      </w:r>
      <w:proofErr w:type="gramEnd"/>
      <w:r>
        <w:rPr>
          <w:w w:val="105"/>
        </w:rPr>
        <w:t xml:space="preserve"> project and its wider ecosystem. It provides</w:t>
      </w:r>
      <w:r>
        <w:rPr>
          <w:spacing w:val="1"/>
          <w:w w:val="105"/>
        </w:rPr>
        <w:t xml:space="preserve"> </w:t>
      </w:r>
      <w:r>
        <w:t>monitoring of cluster components and ships with a set of alerts to immediately notify the cluster</w:t>
      </w:r>
      <w:r>
        <w:rPr>
          <w:spacing w:val="1"/>
        </w:rPr>
        <w:t xml:space="preserve"> </w:t>
      </w:r>
      <w:r>
        <w:t>administrator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occurring</w:t>
      </w:r>
      <w:r>
        <w:rPr>
          <w:spacing w:val="-6"/>
        </w:rPr>
        <w:t xml:space="preserve"> </w:t>
      </w:r>
      <w:r>
        <w:t>problems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OCP</w:t>
      </w:r>
      <w:r>
        <w:rPr>
          <w:spacing w:val="-6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dashboards.</w:t>
      </w:r>
    </w:p>
    <w:p w14:paraId="3F18D1D3" w14:textId="77777777" w:rsidR="005C2F4A" w:rsidRDefault="00000000">
      <w:pPr>
        <w:pStyle w:val="BodyText"/>
        <w:spacing w:before="5"/>
        <w:ind w:left="580"/>
        <w:jc w:val="both"/>
      </w:pPr>
      <w:r>
        <w:t>You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2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user-defined</w:t>
      </w:r>
      <w:r>
        <w:rPr>
          <w:spacing w:val="1"/>
        </w:rPr>
        <w:t xml:space="preserve"> </w:t>
      </w:r>
      <w:r>
        <w:t>projects.</w:t>
      </w:r>
    </w:p>
    <w:p w14:paraId="36366771" w14:textId="77777777" w:rsidR="005C2F4A" w:rsidRDefault="005C2F4A">
      <w:pPr>
        <w:pStyle w:val="BodyText"/>
        <w:spacing w:before="1"/>
        <w:rPr>
          <w:sz w:val="37"/>
        </w:rPr>
      </w:pPr>
    </w:p>
    <w:p w14:paraId="602B2115" w14:textId="77777777" w:rsidR="005C2F4A" w:rsidRDefault="00000000">
      <w:pPr>
        <w:pStyle w:val="BodyText"/>
        <w:spacing w:line="321" w:lineRule="auto"/>
        <w:ind w:left="580" w:right="825"/>
        <w:jc w:val="both"/>
      </w:pPr>
      <w:r>
        <w:rPr>
          <w:spacing w:val="-1"/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cluster</w:t>
      </w:r>
      <w:r>
        <w:rPr>
          <w:spacing w:val="-5"/>
          <w:w w:val="105"/>
        </w:rPr>
        <w:t xml:space="preserve"> </w:t>
      </w:r>
      <w:r>
        <w:rPr>
          <w:w w:val="105"/>
        </w:rPr>
        <w:t>administrator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configure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monitoring</w:t>
      </w:r>
      <w:r>
        <w:rPr>
          <w:spacing w:val="-5"/>
          <w:w w:val="105"/>
        </w:rPr>
        <w:t xml:space="preserve"> </w:t>
      </w:r>
      <w:r>
        <w:rPr>
          <w:w w:val="105"/>
        </w:rPr>
        <w:t>stack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supported</w:t>
      </w:r>
      <w:r>
        <w:rPr>
          <w:spacing w:val="-15"/>
          <w:w w:val="105"/>
        </w:rPr>
        <w:t xml:space="preserve"> </w:t>
      </w:r>
      <w:r>
        <w:rPr>
          <w:w w:val="105"/>
        </w:rPr>
        <w:t>configurations.</w:t>
      </w:r>
      <w:r>
        <w:rPr>
          <w:spacing w:val="-59"/>
          <w:w w:val="105"/>
        </w:rPr>
        <w:t xml:space="preserve"> </w:t>
      </w:r>
      <w:r>
        <w:t>OpenShift</w:t>
      </w:r>
      <w:r>
        <w:rPr>
          <w:spacing w:val="-4"/>
        </w:rPr>
        <w:t xml:space="preserve"> </w:t>
      </w:r>
      <w:r>
        <w:t>Container</w:t>
      </w:r>
      <w:r>
        <w:rPr>
          <w:spacing w:val="-4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delivers</w:t>
      </w:r>
      <w:r>
        <w:rPr>
          <w:spacing w:val="-4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practices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box.</w:t>
      </w:r>
    </w:p>
    <w:p w14:paraId="71A103F5" w14:textId="77777777" w:rsidR="005C2F4A" w:rsidRDefault="005C2F4A">
      <w:pPr>
        <w:pStyle w:val="BodyText"/>
        <w:spacing w:before="9"/>
        <w:rPr>
          <w:sz w:val="29"/>
        </w:rPr>
      </w:pPr>
    </w:p>
    <w:p w14:paraId="4921CC55" w14:textId="77777777" w:rsidR="005C2F4A" w:rsidRDefault="00000000">
      <w:pPr>
        <w:pStyle w:val="BodyText"/>
        <w:spacing w:line="321" w:lineRule="auto"/>
        <w:ind w:left="580" w:right="820"/>
        <w:jc w:val="both"/>
      </w:pPr>
      <w:r>
        <w:t>A set of alerts are included by default that immediately notify administrators about issues with a</w:t>
      </w:r>
      <w:r>
        <w:rPr>
          <w:spacing w:val="1"/>
        </w:rPr>
        <w:t xml:space="preserve"> </w:t>
      </w:r>
      <w:r>
        <w:rPr>
          <w:w w:val="105"/>
        </w:rPr>
        <w:t>cluster. Default dashboards in the OpenShift Container Platform web console include visual</w:t>
      </w:r>
      <w:r>
        <w:rPr>
          <w:spacing w:val="-59"/>
          <w:w w:val="105"/>
        </w:rPr>
        <w:t xml:space="preserve"> </w:t>
      </w:r>
      <w:r>
        <w:rPr>
          <w:w w:val="105"/>
        </w:rPr>
        <w:t>representations of cluster metrics to help you to quickly understand the state of your cluster.</w:t>
      </w:r>
      <w:r>
        <w:rPr>
          <w:spacing w:val="-59"/>
          <w:w w:val="105"/>
        </w:rPr>
        <w:t xml:space="preserve"> </w:t>
      </w:r>
      <w:r>
        <w:t>With the OpenShift Container Platform web console, you can view and manage metrics, alerts,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review</w:t>
      </w:r>
      <w:r>
        <w:rPr>
          <w:spacing w:val="-12"/>
          <w:w w:val="105"/>
        </w:rPr>
        <w:t xml:space="preserve"> </w:t>
      </w:r>
      <w:r>
        <w:rPr>
          <w:w w:val="105"/>
        </w:rPr>
        <w:t>monitoring</w:t>
      </w:r>
      <w:r>
        <w:rPr>
          <w:spacing w:val="-13"/>
          <w:w w:val="105"/>
        </w:rPr>
        <w:t xml:space="preserve"> </w:t>
      </w:r>
      <w:r>
        <w:rPr>
          <w:w w:val="105"/>
        </w:rPr>
        <w:t>dashboards.</w:t>
      </w:r>
    </w:p>
    <w:p w14:paraId="30A8BC29" w14:textId="77777777" w:rsidR="005C2F4A" w:rsidRDefault="005C2F4A">
      <w:pPr>
        <w:spacing w:line="321" w:lineRule="auto"/>
        <w:jc w:val="both"/>
        <w:sectPr w:rsidR="005C2F4A">
          <w:headerReference w:type="default" r:id="rId21"/>
          <w:footerReference w:type="default" r:id="rId22"/>
          <w:pgSz w:w="12240" w:h="15840"/>
          <w:pgMar w:top="1980" w:right="620" w:bottom="1360" w:left="860" w:header="1470" w:footer="1169" w:gutter="0"/>
          <w:cols w:space="720"/>
        </w:sectPr>
      </w:pPr>
    </w:p>
    <w:p w14:paraId="54473E38" w14:textId="77777777" w:rsidR="005C2F4A" w:rsidRDefault="005C2F4A">
      <w:pPr>
        <w:pStyle w:val="BodyText"/>
        <w:spacing w:before="9"/>
        <w:rPr>
          <w:sz w:val="24"/>
        </w:rPr>
      </w:pPr>
    </w:p>
    <w:p w14:paraId="4C2AD591" w14:textId="77777777" w:rsidR="005C2F4A" w:rsidRDefault="00000000">
      <w:pPr>
        <w:pStyle w:val="BodyText"/>
        <w:spacing w:before="122" w:line="321" w:lineRule="auto"/>
        <w:ind w:left="580" w:right="818"/>
        <w:jc w:val="both"/>
      </w:pPr>
      <w:r>
        <w:rPr>
          <w:w w:val="105"/>
        </w:rPr>
        <w:t>In the Observe section of OpenShift Container Platform web console, you can access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manage monitoring features such as </w:t>
      </w:r>
      <w:hyperlink r:id="rId23" w:anchor="managing-metrics">
        <w:r>
          <w:rPr>
            <w:w w:val="105"/>
          </w:rPr>
          <w:t>metrics</w:t>
        </w:r>
      </w:hyperlink>
      <w:r>
        <w:rPr>
          <w:w w:val="105"/>
        </w:rPr>
        <w:t xml:space="preserve">, </w:t>
      </w:r>
      <w:hyperlink r:id="rId24" w:anchor="managing-alerts">
        <w:r>
          <w:rPr>
            <w:w w:val="105"/>
          </w:rPr>
          <w:t>alerts</w:t>
        </w:r>
      </w:hyperlink>
      <w:r>
        <w:rPr>
          <w:w w:val="105"/>
        </w:rPr>
        <w:t xml:space="preserve">, </w:t>
      </w:r>
      <w:hyperlink r:id="rId25" w:anchor="reviewing-monitoring-dashboards">
        <w:r>
          <w:rPr>
            <w:w w:val="105"/>
          </w:rPr>
          <w:t>monitoring dashboards</w:t>
        </w:r>
      </w:hyperlink>
      <w:r>
        <w:rPr>
          <w:w w:val="105"/>
        </w:rPr>
        <w:t xml:space="preserve">, and </w:t>
      </w:r>
      <w:hyperlink r:id="rId26" w:anchor="managing-metrics-targets">
        <w:r>
          <w:rPr>
            <w:w w:val="105"/>
          </w:rPr>
          <w:t>metrics</w:t>
        </w:r>
      </w:hyperlink>
      <w:r>
        <w:rPr>
          <w:spacing w:val="1"/>
          <w:w w:val="105"/>
        </w:rPr>
        <w:t xml:space="preserve"> </w:t>
      </w:r>
      <w:hyperlink r:id="rId27" w:anchor="managing-metrics-targets">
        <w:r>
          <w:rPr>
            <w:w w:val="105"/>
          </w:rPr>
          <w:t>targets</w:t>
        </w:r>
      </w:hyperlink>
      <w:r>
        <w:rPr>
          <w:w w:val="105"/>
        </w:rPr>
        <w:t>.</w:t>
      </w:r>
    </w:p>
    <w:p w14:paraId="224FF2BF" w14:textId="77777777" w:rsidR="005C2F4A" w:rsidRDefault="00000000">
      <w:pPr>
        <w:pStyle w:val="BodyText"/>
        <w:spacing w:before="3" w:line="321" w:lineRule="auto"/>
        <w:ind w:left="580" w:right="819"/>
        <w:jc w:val="both"/>
      </w:pPr>
      <w:r>
        <w:rPr>
          <w:w w:val="105"/>
        </w:rPr>
        <w:t>After installing OpenShift Container Platform, cluster administrators can optionally enable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monitoring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user-defined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projects.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feature,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cluster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administrators,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developers,</w:t>
      </w:r>
      <w:r>
        <w:rPr>
          <w:spacing w:val="-5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users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specify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services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pods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monitored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own</w:t>
      </w:r>
      <w:r>
        <w:rPr>
          <w:spacing w:val="-5"/>
          <w:w w:val="105"/>
        </w:rPr>
        <w:t xml:space="preserve"> </w:t>
      </w:r>
      <w:r>
        <w:rPr>
          <w:w w:val="105"/>
        </w:rPr>
        <w:t>projects.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59"/>
          <w:w w:val="105"/>
        </w:rPr>
        <w:t xml:space="preserve"> </w:t>
      </w:r>
      <w:r>
        <w:rPr>
          <w:w w:val="105"/>
        </w:rPr>
        <w:t>cluster administrator, you can find answers to common problems such as user metrics</w:t>
      </w:r>
      <w:r>
        <w:rPr>
          <w:spacing w:val="1"/>
          <w:w w:val="105"/>
        </w:rPr>
        <w:t xml:space="preserve"> </w:t>
      </w:r>
      <w:r>
        <w:t xml:space="preserve">unavailability and high consumption of disk space by Prometheus in </w:t>
      </w:r>
      <w:hyperlink r:id="rId28" w:anchor="troubleshooting-monitoring-issues">
        <w:r>
          <w:t>Troubleshooting monitoring</w:t>
        </w:r>
      </w:hyperlink>
      <w:r>
        <w:rPr>
          <w:spacing w:val="-56"/>
        </w:rPr>
        <w:t xml:space="preserve"> </w:t>
      </w:r>
      <w:hyperlink r:id="rId29" w:anchor="troubleshooting-monitoring-issues">
        <w:r>
          <w:rPr>
            <w:w w:val="105"/>
          </w:rPr>
          <w:t>issues</w:t>
        </w:r>
      </w:hyperlink>
      <w:r>
        <w:rPr>
          <w:w w:val="105"/>
        </w:rPr>
        <w:t>.</w:t>
      </w:r>
    </w:p>
    <w:p w14:paraId="70203F68" w14:textId="77777777" w:rsidR="005C2F4A" w:rsidRDefault="005C2F4A">
      <w:pPr>
        <w:pStyle w:val="BodyText"/>
        <w:rPr>
          <w:sz w:val="20"/>
        </w:rPr>
      </w:pPr>
    </w:p>
    <w:p w14:paraId="202D7790" w14:textId="77777777" w:rsidR="005C2F4A" w:rsidRDefault="00000000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B24B5C7" wp14:editId="7A5E924B">
            <wp:simplePos x="0" y="0"/>
            <wp:positionH relativeFrom="page">
              <wp:posOffset>933450</wp:posOffset>
            </wp:positionH>
            <wp:positionV relativeFrom="paragraph">
              <wp:posOffset>202418</wp:posOffset>
            </wp:positionV>
            <wp:extent cx="5936052" cy="5151120"/>
            <wp:effectExtent l="0" t="0" r="0" b="0"/>
            <wp:wrapTopAndBottom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052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08FAE" w14:textId="77777777" w:rsidR="005C2F4A" w:rsidRDefault="005C2F4A">
      <w:pPr>
        <w:rPr>
          <w:sz w:val="24"/>
        </w:rPr>
        <w:sectPr w:rsidR="005C2F4A">
          <w:headerReference w:type="default" r:id="rId31"/>
          <w:footerReference w:type="default" r:id="rId32"/>
          <w:pgSz w:w="12240" w:h="15840"/>
          <w:pgMar w:top="1980" w:right="620" w:bottom="1360" w:left="860" w:header="1470" w:footer="1169" w:gutter="0"/>
          <w:pgNumType w:start="25"/>
          <w:cols w:space="720"/>
        </w:sectPr>
      </w:pPr>
    </w:p>
    <w:p w14:paraId="2CA4BAD0" w14:textId="77777777" w:rsidR="005C2F4A" w:rsidRDefault="00000000">
      <w:pPr>
        <w:pStyle w:val="BodyText"/>
        <w:spacing w:before="67"/>
        <w:ind w:left="580"/>
        <w:jc w:val="both"/>
      </w:pPr>
      <w:r>
        <w:lastRenderedPageBreak/>
        <w:t>In</w:t>
      </w:r>
      <w:r>
        <w:rPr>
          <w:spacing w:val="4"/>
        </w:rPr>
        <w:t xml:space="preserve"> </w:t>
      </w:r>
      <w:r>
        <w:t>addition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components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stack</w:t>
      </w:r>
      <w:r>
        <w:rPr>
          <w:spacing w:val="5"/>
        </w:rPr>
        <w:t xml:space="preserve"> </w:t>
      </w:r>
      <w:r>
        <w:t>itself,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monitoring</w:t>
      </w:r>
      <w:r>
        <w:rPr>
          <w:spacing w:val="5"/>
        </w:rPr>
        <w:t xml:space="preserve"> </w:t>
      </w:r>
      <w:r>
        <w:t>stack</w:t>
      </w:r>
      <w:r>
        <w:rPr>
          <w:spacing w:val="5"/>
        </w:rPr>
        <w:t xml:space="preserve"> </w:t>
      </w:r>
      <w:r>
        <w:t>monitors:</w:t>
      </w:r>
    </w:p>
    <w:p w14:paraId="469F84AB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3"/>
      </w:pPr>
      <w:proofErr w:type="spellStart"/>
      <w:r>
        <w:t>CoreDNS</w:t>
      </w:r>
      <w:proofErr w:type="spellEnd"/>
    </w:p>
    <w:p w14:paraId="70B17C6B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1"/>
      </w:pPr>
      <w:r>
        <w:t>Elasticsearch</w:t>
      </w:r>
      <w:r>
        <w:rPr>
          <w:spacing w:val="-6"/>
        </w:rPr>
        <w:t xml:space="preserve"> </w:t>
      </w:r>
      <w:r>
        <w:t>(if</w:t>
      </w:r>
      <w:r>
        <w:rPr>
          <w:spacing w:val="-6"/>
        </w:rPr>
        <w:t xml:space="preserve"> </w:t>
      </w:r>
      <w:r>
        <w:t>Logging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installed)</w:t>
      </w:r>
    </w:p>
    <w:p w14:paraId="63FF0F14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2"/>
      </w:pPr>
      <w:proofErr w:type="spellStart"/>
      <w:r>
        <w:rPr>
          <w:w w:val="110"/>
        </w:rPr>
        <w:t>Etcd</w:t>
      </w:r>
      <w:proofErr w:type="spellEnd"/>
    </w:p>
    <w:p w14:paraId="4AF255FF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2"/>
      </w:pPr>
      <w:proofErr w:type="spellStart"/>
      <w:r>
        <w:t>Fluentd</w:t>
      </w:r>
      <w:proofErr w:type="spellEnd"/>
      <w:r>
        <w:rPr>
          <w:spacing w:val="3"/>
        </w:rPr>
        <w:t xml:space="preserve"> </w:t>
      </w:r>
      <w:r>
        <w:t>(if</w:t>
      </w:r>
      <w:r>
        <w:rPr>
          <w:spacing w:val="3"/>
        </w:rPr>
        <w:t xml:space="preserve"> </w:t>
      </w:r>
      <w:r>
        <w:t>Logging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installed)</w:t>
      </w:r>
    </w:p>
    <w:p w14:paraId="4DD9E869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2"/>
      </w:pPr>
      <w:proofErr w:type="spellStart"/>
      <w:r>
        <w:t>HAProxy</w:t>
      </w:r>
      <w:proofErr w:type="spellEnd"/>
    </w:p>
    <w:p w14:paraId="3BB5D6A4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1"/>
      </w:pPr>
      <w:r>
        <w:t>Image</w:t>
      </w:r>
      <w:r>
        <w:rPr>
          <w:spacing w:val="-7"/>
        </w:rPr>
        <w:t xml:space="preserve"> </w:t>
      </w:r>
      <w:r>
        <w:t>registry</w:t>
      </w:r>
    </w:p>
    <w:p w14:paraId="49F82AE4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2"/>
      </w:pPr>
      <w:proofErr w:type="spellStart"/>
      <w:r>
        <w:rPr>
          <w:w w:val="105"/>
        </w:rPr>
        <w:t>Kubelets</w:t>
      </w:r>
      <w:proofErr w:type="spellEnd"/>
    </w:p>
    <w:p w14:paraId="50925A73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2"/>
      </w:pPr>
      <w:r>
        <w:rPr>
          <w:spacing w:val="-1"/>
        </w:rPr>
        <w:t>Kubernetes</w:t>
      </w:r>
      <w:r>
        <w:rPr>
          <w:spacing w:val="-12"/>
        </w:rPr>
        <w:t xml:space="preserve"> </w:t>
      </w:r>
      <w:proofErr w:type="spellStart"/>
      <w:r>
        <w:t>apiserver</w:t>
      </w:r>
      <w:proofErr w:type="spellEnd"/>
    </w:p>
    <w:p w14:paraId="19A4BDA7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2"/>
      </w:pPr>
      <w:r>
        <w:t>Kubernetes</w:t>
      </w:r>
      <w:r>
        <w:rPr>
          <w:spacing w:val="-8"/>
        </w:rPr>
        <w:t xml:space="preserve"> </w:t>
      </w:r>
      <w:r>
        <w:t>controller</w:t>
      </w:r>
      <w:r>
        <w:rPr>
          <w:spacing w:val="-8"/>
        </w:rPr>
        <w:t xml:space="preserve"> </w:t>
      </w:r>
      <w:r>
        <w:t>manager</w:t>
      </w:r>
    </w:p>
    <w:p w14:paraId="600C7B45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1"/>
      </w:pPr>
      <w:r>
        <w:rPr>
          <w:spacing w:val="-1"/>
        </w:rPr>
        <w:t>Kubernetes</w:t>
      </w:r>
      <w:r>
        <w:rPr>
          <w:spacing w:val="-12"/>
        </w:rPr>
        <w:t xml:space="preserve"> </w:t>
      </w:r>
      <w:r>
        <w:t>scheduler</w:t>
      </w:r>
    </w:p>
    <w:p w14:paraId="59E1EA78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2"/>
      </w:pPr>
      <w:r>
        <w:rPr>
          <w:spacing w:val="-2"/>
          <w:w w:val="105"/>
        </w:rPr>
        <w:t>Metering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(if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Metering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installed)</w:t>
      </w:r>
    </w:p>
    <w:p w14:paraId="4AECE6B8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2"/>
      </w:pPr>
      <w:r>
        <w:t>OpenShift</w:t>
      </w:r>
      <w:r>
        <w:rPr>
          <w:spacing w:val="3"/>
        </w:rPr>
        <w:t xml:space="preserve"> </w:t>
      </w:r>
      <w:proofErr w:type="spellStart"/>
      <w:r>
        <w:t>apiserver</w:t>
      </w:r>
      <w:proofErr w:type="spellEnd"/>
    </w:p>
    <w:p w14:paraId="7D5BF49C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2"/>
      </w:pPr>
      <w:r>
        <w:t>OpenShift</w:t>
      </w:r>
      <w:r>
        <w:rPr>
          <w:spacing w:val="6"/>
        </w:rPr>
        <w:t xml:space="preserve"> </w:t>
      </w:r>
      <w:r>
        <w:t>controller</w:t>
      </w:r>
      <w:r>
        <w:rPr>
          <w:spacing w:val="6"/>
        </w:rPr>
        <w:t xml:space="preserve"> </w:t>
      </w:r>
      <w:r>
        <w:t>manager</w:t>
      </w:r>
    </w:p>
    <w:p w14:paraId="4BC407B9" w14:textId="77777777" w:rsidR="005C2F4A" w:rsidRDefault="00000000">
      <w:pPr>
        <w:pStyle w:val="ListParagraph"/>
        <w:numPr>
          <w:ilvl w:val="0"/>
          <w:numId w:val="16"/>
        </w:numPr>
        <w:tabs>
          <w:tab w:val="left" w:pos="1299"/>
          <w:tab w:val="left" w:pos="1300"/>
        </w:tabs>
        <w:spacing w:before="81"/>
      </w:pPr>
      <w:r>
        <w:t>Operator</w:t>
      </w:r>
      <w:r>
        <w:rPr>
          <w:spacing w:val="11"/>
        </w:rPr>
        <w:t xml:space="preserve"> </w:t>
      </w:r>
      <w:r>
        <w:t>Lifecycle</w:t>
      </w:r>
      <w:r>
        <w:rPr>
          <w:spacing w:val="12"/>
        </w:rPr>
        <w:t xml:space="preserve"> </w:t>
      </w:r>
      <w:r>
        <w:t>Manager</w:t>
      </w:r>
      <w:r>
        <w:rPr>
          <w:spacing w:val="11"/>
        </w:rPr>
        <w:t xml:space="preserve"> </w:t>
      </w:r>
      <w:r>
        <w:t>(OLM)</w:t>
      </w:r>
    </w:p>
    <w:p w14:paraId="3A691235" w14:textId="77777777" w:rsidR="005C2F4A" w:rsidRDefault="005C2F4A">
      <w:pPr>
        <w:pStyle w:val="BodyText"/>
        <w:spacing w:before="4"/>
        <w:rPr>
          <w:sz w:val="36"/>
        </w:rPr>
      </w:pPr>
    </w:p>
    <w:p w14:paraId="6BEC5876" w14:textId="77777777" w:rsidR="005C2F4A" w:rsidRDefault="00000000">
      <w:pPr>
        <w:pStyle w:val="Heading3"/>
        <w:numPr>
          <w:ilvl w:val="2"/>
          <w:numId w:val="20"/>
        </w:numPr>
        <w:tabs>
          <w:tab w:val="left" w:pos="1173"/>
        </w:tabs>
        <w:ind w:left="1172" w:hanging="593"/>
      </w:pPr>
      <w:bookmarkStart w:id="25" w:name="_TOC_250025"/>
      <w:bookmarkEnd w:id="25"/>
      <w:r>
        <w:rPr>
          <w:color w:val="424242"/>
        </w:rPr>
        <w:t>Key observation/challenges/requirements</w:t>
      </w:r>
    </w:p>
    <w:p w14:paraId="650AA592" w14:textId="77777777" w:rsidR="005C2F4A" w:rsidRDefault="00000000">
      <w:pPr>
        <w:pStyle w:val="ListParagraph"/>
        <w:numPr>
          <w:ilvl w:val="0"/>
          <w:numId w:val="15"/>
        </w:numPr>
        <w:tabs>
          <w:tab w:val="left" w:pos="1300"/>
        </w:tabs>
        <w:spacing w:before="183" w:line="321" w:lineRule="auto"/>
        <w:ind w:right="831"/>
        <w:jc w:val="both"/>
      </w:pPr>
      <w:r>
        <w:t>The</w:t>
      </w:r>
      <w:r>
        <w:rPr>
          <w:spacing w:val="1"/>
        </w:rPr>
        <w:t xml:space="preserve"> </w:t>
      </w:r>
      <w:proofErr w:type="gramStart"/>
      <w:r>
        <w:t>Monitoring(</w:t>
      </w:r>
      <w:proofErr w:type="spellStart"/>
      <w:proofErr w:type="gramEnd"/>
      <w:r>
        <w:t>Prometheus+AlertManager</w:t>
      </w:r>
      <w:proofErr w:type="spellEnd"/>
      <w:r>
        <w:t>)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deployed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master</w:t>
      </w:r>
      <w:r>
        <w:rPr>
          <w:spacing w:val="1"/>
        </w:rPr>
        <w:t xml:space="preserve"> </w:t>
      </w:r>
      <w:r>
        <w:t>nodes,</w:t>
      </w:r>
      <w:r>
        <w:rPr>
          <w:spacing w:val="-9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pod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node.</w:t>
      </w:r>
    </w:p>
    <w:p w14:paraId="647EB1DF" w14:textId="77777777" w:rsidR="005C2F4A" w:rsidRDefault="00000000">
      <w:pPr>
        <w:pStyle w:val="ListParagraph"/>
        <w:numPr>
          <w:ilvl w:val="0"/>
          <w:numId w:val="15"/>
        </w:numPr>
        <w:tabs>
          <w:tab w:val="left" w:pos="1300"/>
        </w:tabs>
        <w:spacing w:before="2"/>
        <w:jc w:val="both"/>
      </w:pPr>
      <w:r>
        <w:rPr>
          <w:spacing w:val="-1"/>
          <w:w w:val="102"/>
        </w:rPr>
        <w:t>G</w:t>
      </w:r>
      <w:r>
        <w:rPr>
          <w:spacing w:val="-5"/>
          <w:w w:val="105"/>
        </w:rPr>
        <w:t>r</w:t>
      </w:r>
      <w:r>
        <w:rPr>
          <w:spacing w:val="-4"/>
          <w:w w:val="94"/>
        </w:rPr>
        <w:t>a</w:t>
      </w:r>
      <w:r>
        <w:rPr>
          <w:spacing w:val="-4"/>
          <w:w w:val="133"/>
        </w:rPr>
        <w:t>f</w:t>
      </w:r>
      <w:r>
        <w:rPr>
          <w:spacing w:val="-1"/>
          <w:w w:val="94"/>
        </w:rPr>
        <w:t>a</w:t>
      </w:r>
      <w:r>
        <w:rPr>
          <w:spacing w:val="-1"/>
          <w:w w:val="99"/>
        </w:rPr>
        <w:t>n</w:t>
      </w:r>
      <w:r>
        <w:rPr>
          <w:w w:val="94"/>
        </w:rPr>
        <w:t>a</w:t>
      </w:r>
      <w:r>
        <w:rPr>
          <w:spacing w:val="7"/>
        </w:rPr>
        <w:t xml:space="preserve"> </w:t>
      </w:r>
      <w:r>
        <w:rPr>
          <w:spacing w:val="-1"/>
          <w:w w:val="97"/>
        </w:rPr>
        <w:t>i</w:t>
      </w:r>
      <w:r>
        <w:rPr>
          <w:w w:val="90"/>
        </w:rPr>
        <w:t>s</w:t>
      </w:r>
      <w:r>
        <w:rPr>
          <w:spacing w:val="7"/>
        </w:rPr>
        <w:t xml:space="preserve"> </w:t>
      </w:r>
      <w:r>
        <w:rPr>
          <w:spacing w:val="-1"/>
          <w:w w:val="104"/>
        </w:rPr>
        <w:t>d</w:t>
      </w:r>
      <w:r>
        <w:rPr>
          <w:spacing w:val="-1"/>
        </w:rPr>
        <w:t>e</w:t>
      </w:r>
      <w:r>
        <w:rPr>
          <w:spacing w:val="-1"/>
          <w:w w:val="104"/>
        </w:rPr>
        <w:t>p</w:t>
      </w:r>
      <w:r>
        <w:rPr>
          <w:spacing w:val="-7"/>
          <w:w w:val="105"/>
        </w:rPr>
        <w:t>r</w:t>
      </w:r>
      <w:r>
        <w:rPr>
          <w:spacing w:val="-1"/>
        </w:rPr>
        <w:t>e</w:t>
      </w:r>
      <w:r>
        <w:rPr>
          <w:spacing w:val="-1"/>
          <w:w w:val="101"/>
        </w:rPr>
        <w:t>c</w:t>
      </w:r>
      <w:r>
        <w:rPr>
          <w:spacing w:val="-4"/>
          <w:w w:val="94"/>
        </w:rPr>
        <w:t>a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1"/>
          <w:w w:val="97"/>
        </w:rPr>
        <w:t>i</w:t>
      </w:r>
      <w:r>
        <w:rPr>
          <w:w w:val="99"/>
        </w:rPr>
        <w:t>n</w:t>
      </w:r>
      <w:r>
        <w:rPr>
          <w:spacing w:val="-8"/>
        </w:rPr>
        <w:t xml:space="preserve"> </w:t>
      </w:r>
      <w:r>
        <w:rPr>
          <w:spacing w:val="-1"/>
          <w:w w:val="104"/>
        </w:rPr>
        <w:t>O</w:t>
      </w:r>
      <w:r>
        <w:rPr>
          <w:spacing w:val="-1"/>
        </w:rPr>
        <w:t>C</w:t>
      </w:r>
      <w:r>
        <w:rPr>
          <w:w w:val="98"/>
        </w:rPr>
        <w:t>P</w:t>
      </w:r>
      <w:r>
        <w:rPr>
          <w:spacing w:val="-8"/>
        </w:rPr>
        <w:t xml:space="preserve"> </w:t>
      </w:r>
      <w:r>
        <w:rPr>
          <w:spacing w:val="-3"/>
          <w:w w:val="111"/>
        </w:rPr>
        <w:t>4</w:t>
      </w:r>
      <w:r>
        <w:rPr>
          <w:spacing w:val="-10"/>
          <w:w w:val="89"/>
        </w:rPr>
        <w:t>.</w:t>
      </w:r>
      <w:r>
        <w:rPr>
          <w:spacing w:val="-1"/>
          <w:w w:val="55"/>
        </w:rPr>
        <w:t>1</w:t>
      </w:r>
      <w:r>
        <w:rPr>
          <w:w w:val="118"/>
        </w:rPr>
        <w:t>0</w:t>
      </w:r>
      <w:r>
        <w:rPr>
          <w:spacing w:val="-8"/>
        </w:rPr>
        <w:t xml:space="preserve"> </w:t>
      </w:r>
      <w:r>
        <w:rPr>
          <w:spacing w:val="-1"/>
          <w:w w:val="94"/>
        </w:rPr>
        <w:t>a</w:t>
      </w:r>
      <w:r>
        <w:rPr>
          <w:spacing w:val="-1"/>
          <w:w w:val="99"/>
        </w:rPr>
        <w:t>n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7"/>
          <w:w w:val="105"/>
        </w:rPr>
        <w:t>r</w:t>
      </w:r>
      <w:r>
        <w:rPr>
          <w:spacing w:val="-1"/>
        </w:rPr>
        <w:t>e</w:t>
      </w:r>
      <w:r>
        <w:rPr>
          <w:spacing w:val="-1"/>
          <w:w w:val="101"/>
        </w:rPr>
        <w:t>m</w:t>
      </w:r>
      <w:r>
        <w:rPr>
          <w:spacing w:val="-4"/>
          <w:w w:val="104"/>
        </w:rPr>
        <w:t>o</w:t>
      </w:r>
      <w:r>
        <w:rPr>
          <w:spacing w:val="-4"/>
        </w:rPr>
        <w:t>v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1"/>
          <w:w w:val="133"/>
        </w:rPr>
        <w:t>f</w:t>
      </w:r>
      <w:r>
        <w:rPr>
          <w:spacing w:val="-7"/>
          <w:w w:val="105"/>
        </w:rPr>
        <w:t>r</w:t>
      </w:r>
      <w:r>
        <w:rPr>
          <w:spacing w:val="-1"/>
          <w:w w:val="104"/>
        </w:rPr>
        <w:t>o</w:t>
      </w:r>
      <w:r>
        <w:rPr>
          <w:w w:val="101"/>
        </w:rPr>
        <w:t>m</w:t>
      </w:r>
      <w:r>
        <w:rPr>
          <w:spacing w:val="-8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-8"/>
        </w:rPr>
        <w:t xml:space="preserve"> </w:t>
      </w:r>
      <w:r>
        <w:rPr>
          <w:spacing w:val="-3"/>
          <w:w w:val="111"/>
        </w:rPr>
        <w:t>4</w:t>
      </w:r>
      <w:r>
        <w:rPr>
          <w:spacing w:val="-10"/>
          <w:w w:val="89"/>
        </w:rPr>
        <w:t>.</w:t>
      </w:r>
      <w:r>
        <w:rPr>
          <w:spacing w:val="-1"/>
          <w:w w:val="55"/>
        </w:rPr>
        <w:t>1</w:t>
      </w:r>
      <w:r>
        <w:rPr>
          <w:w w:val="55"/>
        </w:rPr>
        <w:t>1</w:t>
      </w:r>
      <w:r>
        <w:rPr>
          <w:spacing w:val="-8"/>
        </w:rPr>
        <w:t xml:space="preserve"> </w:t>
      </w:r>
      <w:r>
        <w:rPr>
          <w:spacing w:val="-1"/>
          <w:w w:val="104"/>
        </w:rPr>
        <w:t>O</w:t>
      </w:r>
      <w:r>
        <w:rPr>
          <w:spacing w:val="-1"/>
        </w:rPr>
        <w:t>C</w:t>
      </w:r>
      <w:r>
        <w:rPr>
          <w:w w:val="98"/>
        </w:rPr>
        <w:t>P</w:t>
      </w:r>
      <w:r>
        <w:rPr>
          <w:spacing w:val="-8"/>
        </w:rPr>
        <w:t xml:space="preserve"> </w:t>
      </w:r>
      <w:r>
        <w:rPr>
          <w:spacing w:val="-4"/>
        </w:rPr>
        <w:t>v</w:t>
      </w:r>
      <w:r>
        <w:rPr>
          <w:spacing w:val="-1"/>
        </w:rPr>
        <w:t>e</w:t>
      </w:r>
      <w:r>
        <w:rPr>
          <w:spacing w:val="-2"/>
          <w:w w:val="105"/>
        </w:rPr>
        <w:t>r</w:t>
      </w:r>
      <w:r>
        <w:rPr>
          <w:spacing w:val="-1"/>
          <w:w w:val="90"/>
        </w:rPr>
        <w:t>s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w w:val="89"/>
        </w:rPr>
        <w:t>.</w:t>
      </w:r>
      <w:r>
        <w:rPr>
          <w:spacing w:val="-8"/>
        </w:rPr>
        <w:t xml:space="preserve"> </w:t>
      </w:r>
      <w:r>
        <w:rPr>
          <w:spacing w:val="-4"/>
          <w:w w:val="93"/>
        </w:rPr>
        <w:t>S</w:t>
      </w:r>
      <w:r>
        <w:rPr>
          <w:spacing w:val="-1"/>
          <w:w w:val="136"/>
        </w:rPr>
        <w:t>t</w:t>
      </w:r>
      <w:r>
        <w:rPr>
          <w:spacing w:val="-1"/>
          <w:w w:val="94"/>
        </w:rPr>
        <w:t>a</w:t>
      </w:r>
      <w:r>
        <w:rPr>
          <w:spacing w:val="-1"/>
          <w:w w:val="105"/>
        </w:rPr>
        <w:t>r</w:t>
      </w:r>
      <w:r>
        <w:rPr>
          <w:spacing w:val="-1"/>
          <w:w w:val="136"/>
        </w:rPr>
        <w:t>t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w w:val="104"/>
        </w:rPr>
        <w:t>g</w:t>
      </w:r>
      <w:r>
        <w:rPr>
          <w:spacing w:val="-8"/>
        </w:rPr>
        <w:t xml:space="preserve"> </w:t>
      </w:r>
      <w:r>
        <w:rPr>
          <w:spacing w:val="-1"/>
          <w:w w:val="96"/>
        </w:rPr>
        <w:t>w</w:t>
      </w:r>
      <w:r>
        <w:rPr>
          <w:spacing w:val="-1"/>
          <w:w w:val="97"/>
        </w:rPr>
        <w:t>i</w:t>
      </w:r>
      <w:r>
        <w:rPr>
          <w:spacing w:val="-1"/>
          <w:w w:val="136"/>
        </w:rPr>
        <w:t>t</w:t>
      </w:r>
      <w:r>
        <w:rPr>
          <w:w w:val="99"/>
        </w:rPr>
        <w:t>h</w:t>
      </w:r>
    </w:p>
    <w:p w14:paraId="6B7A9E10" w14:textId="77777777" w:rsidR="005C2F4A" w:rsidRDefault="00000000">
      <w:pPr>
        <w:pStyle w:val="BodyText"/>
        <w:spacing w:before="86"/>
        <w:ind w:left="1300"/>
        <w:jc w:val="both"/>
      </w:pPr>
      <w:r>
        <w:rPr>
          <w:spacing w:val="-3"/>
          <w:w w:val="111"/>
        </w:rPr>
        <w:t>4</w:t>
      </w:r>
      <w:r>
        <w:rPr>
          <w:spacing w:val="-10"/>
          <w:w w:val="89"/>
        </w:rPr>
        <w:t>.</w:t>
      </w:r>
      <w:r>
        <w:rPr>
          <w:spacing w:val="-1"/>
          <w:w w:val="55"/>
        </w:rPr>
        <w:t>1</w:t>
      </w:r>
      <w:r>
        <w:rPr>
          <w:w w:val="98"/>
        </w:rPr>
        <w:t>2</w:t>
      </w:r>
      <w:r>
        <w:rPr>
          <w:spacing w:val="-8"/>
        </w:rPr>
        <w:t xml:space="preserve"> </w:t>
      </w:r>
      <w:r>
        <w:rPr>
          <w:spacing w:val="-1"/>
          <w:w w:val="104"/>
        </w:rPr>
        <w:t>O</w:t>
      </w:r>
      <w:r>
        <w:rPr>
          <w:spacing w:val="-1"/>
        </w:rPr>
        <w:t>C</w:t>
      </w:r>
      <w:r>
        <w:rPr>
          <w:w w:val="98"/>
        </w:rPr>
        <w:t>P</w:t>
      </w:r>
      <w:r>
        <w:rPr>
          <w:spacing w:val="-8"/>
        </w:rPr>
        <w:t xml:space="preserve"> </w:t>
      </w:r>
      <w:r>
        <w:rPr>
          <w:spacing w:val="-1"/>
          <w:w w:val="103"/>
        </w:rPr>
        <w:t>M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spacing w:val="-1"/>
          <w:w w:val="97"/>
        </w:rPr>
        <w:t>i</w:t>
      </w:r>
      <w:r>
        <w:rPr>
          <w:spacing w:val="-3"/>
          <w:w w:val="136"/>
        </w:rPr>
        <w:t>t</w:t>
      </w:r>
      <w:r>
        <w:rPr>
          <w:spacing w:val="-1"/>
          <w:w w:val="104"/>
        </w:rPr>
        <w:t>o</w:t>
      </w:r>
      <w:r>
        <w:rPr>
          <w:spacing w:val="-1"/>
          <w:w w:val="105"/>
        </w:rPr>
        <w:t>r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w w:val="104"/>
        </w:rPr>
        <w:t>g</w:t>
      </w:r>
      <w:r>
        <w:rPr>
          <w:spacing w:val="-8"/>
        </w:rPr>
        <w:t xml:space="preserve"> </w:t>
      </w:r>
      <w:r>
        <w:rPr>
          <w:spacing w:val="-1"/>
          <w:w w:val="104"/>
        </w:rPr>
        <w:t>d</w:t>
      </w:r>
      <w:r>
        <w:rPr>
          <w:spacing w:val="-1"/>
          <w:w w:val="94"/>
        </w:rPr>
        <w:t>a</w:t>
      </w:r>
      <w:r>
        <w:rPr>
          <w:spacing w:val="-1"/>
          <w:w w:val="90"/>
        </w:rPr>
        <w:t>s</w:t>
      </w:r>
      <w:r>
        <w:rPr>
          <w:spacing w:val="-1"/>
          <w:w w:val="99"/>
        </w:rPr>
        <w:t>h</w:t>
      </w:r>
      <w:r>
        <w:rPr>
          <w:spacing w:val="-1"/>
          <w:w w:val="104"/>
        </w:rPr>
        <w:t>b</w:t>
      </w:r>
      <w:r>
        <w:rPr>
          <w:spacing w:val="1"/>
          <w:w w:val="104"/>
        </w:rPr>
        <w:t>o</w:t>
      </w:r>
      <w:r>
        <w:rPr>
          <w:spacing w:val="-1"/>
          <w:w w:val="94"/>
        </w:rPr>
        <w:t>a</w:t>
      </w:r>
      <w:r>
        <w:rPr>
          <w:spacing w:val="-7"/>
          <w:w w:val="105"/>
        </w:rPr>
        <w:t>r</w:t>
      </w:r>
      <w:r>
        <w:rPr>
          <w:spacing w:val="-1"/>
          <w:w w:val="104"/>
        </w:rPr>
        <w:t>d</w:t>
      </w:r>
      <w:r>
        <w:rPr>
          <w:w w:val="90"/>
        </w:rPr>
        <w:t>s</w:t>
      </w:r>
      <w:r>
        <w:rPr>
          <w:spacing w:val="-8"/>
        </w:rPr>
        <w:t xml:space="preserve"> </w:t>
      </w:r>
      <w:r>
        <w:rPr>
          <w:spacing w:val="-1"/>
          <w:w w:val="94"/>
        </w:rPr>
        <w:t>a</w:t>
      </w:r>
      <w:r>
        <w:rPr>
          <w:spacing w:val="-7"/>
          <w:w w:val="105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1"/>
          <w:w w:val="94"/>
        </w:rPr>
        <w:t>a</w:t>
      </w:r>
      <w:r>
        <w:rPr>
          <w:w w:val="99"/>
        </w:rPr>
        <w:t>n</w:t>
      </w:r>
      <w:r>
        <w:rPr>
          <w:spacing w:val="-8"/>
        </w:rPr>
        <w:t xml:space="preserve"> </w:t>
      </w:r>
      <w:r>
        <w:rPr>
          <w:spacing w:val="-1"/>
          <w:w w:val="97"/>
        </w:rPr>
        <w:t>i</w:t>
      </w:r>
      <w:r>
        <w:rPr>
          <w:spacing w:val="-4"/>
          <w:w w:val="99"/>
        </w:rPr>
        <w:t>n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spacing w:val="-1"/>
          <w:w w:val="104"/>
        </w:rPr>
        <w:t>g</w:t>
      </w:r>
      <w:r>
        <w:rPr>
          <w:spacing w:val="-5"/>
          <w:w w:val="105"/>
        </w:rPr>
        <w:t>r</w:t>
      </w:r>
      <w:r>
        <w:rPr>
          <w:spacing w:val="-4"/>
          <w:w w:val="94"/>
        </w:rPr>
        <w:t>a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1"/>
          <w:w w:val="104"/>
        </w:rPr>
        <w:t>p</w:t>
      </w:r>
      <w:r>
        <w:rPr>
          <w:spacing w:val="-1"/>
          <w:w w:val="94"/>
        </w:rPr>
        <w:t>a</w:t>
      </w:r>
      <w:r>
        <w:rPr>
          <w:spacing w:val="-1"/>
          <w:w w:val="105"/>
        </w:rPr>
        <w:t>r</w:t>
      </w:r>
      <w:r>
        <w:rPr>
          <w:w w:val="136"/>
        </w:rPr>
        <w:t>t</w:t>
      </w:r>
      <w:r>
        <w:rPr>
          <w:spacing w:val="-8"/>
        </w:rPr>
        <w:t xml:space="preserve"> </w:t>
      </w:r>
      <w:r>
        <w:rPr>
          <w:spacing w:val="-7"/>
          <w:w w:val="104"/>
        </w:rPr>
        <w:t>o</w:t>
      </w:r>
      <w:r>
        <w:rPr>
          <w:w w:val="133"/>
        </w:rPr>
        <w:t>f</w:t>
      </w:r>
      <w:r>
        <w:rPr>
          <w:spacing w:val="-8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-8"/>
        </w:rPr>
        <w:t xml:space="preserve"> </w:t>
      </w:r>
      <w:r>
        <w:rPr>
          <w:spacing w:val="-1"/>
          <w:w w:val="104"/>
        </w:rPr>
        <w:t>O</w:t>
      </w:r>
      <w:r>
        <w:rPr>
          <w:spacing w:val="-1"/>
        </w:rPr>
        <w:t>C</w:t>
      </w:r>
      <w:r>
        <w:rPr>
          <w:w w:val="98"/>
        </w:rPr>
        <w:t>P</w:t>
      </w:r>
      <w:r>
        <w:rPr>
          <w:spacing w:val="-8"/>
        </w:rPr>
        <w:t xml:space="preserve"> </w:t>
      </w:r>
      <w:r>
        <w:rPr>
          <w:spacing w:val="-3"/>
          <w:w w:val="96"/>
        </w:rPr>
        <w:t>w</w:t>
      </w:r>
      <w:r>
        <w:rPr>
          <w:spacing w:val="-1"/>
        </w:rPr>
        <w:t>e</w:t>
      </w:r>
      <w:r>
        <w:rPr>
          <w:w w:val="104"/>
        </w:rPr>
        <w:t>b</w:t>
      </w:r>
      <w:r>
        <w:rPr>
          <w:spacing w:val="-8"/>
        </w:rPr>
        <w:t xml:space="preserve"> </w:t>
      </w:r>
      <w:r>
        <w:rPr>
          <w:spacing w:val="-4"/>
          <w:w w:val="101"/>
        </w:rPr>
        <w:t>c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spacing w:val="1"/>
          <w:w w:val="90"/>
        </w:rPr>
        <w:t>s</w:t>
      </w:r>
      <w:r>
        <w:rPr>
          <w:spacing w:val="-1"/>
          <w:w w:val="104"/>
        </w:rPr>
        <w:t>o</w:t>
      </w:r>
      <w:r>
        <w:rPr>
          <w:spacing w:val="-1"/>
          <w:w w:val="97"/>
        </w:rPr>
        <w:t>l</w:t>
      </w:r>
      <w:r>
        <w:t>e</w:t>
      </w:r>
      <w:r>
        <w:rPr>
          <w:spacing w:val="-8"/>
        </w:rPr>
        <w:t xml:space="preserve"> </w:t>
      </w:r>
      <w:r>
        <w:rPr>
          <w:spacing w:val="-1"/>
          <w:w w:val="97"/>
        </w:rPr>
        <w:t>i</w:t>
      </w:r>
      <w:r>
        <w:rPr>
          <w:spacing w:val="2"/>
          <w:w w:val="136"/>
        </w:rPr>
        <w:t>t</w:t>
      </w:r>
      <w:r>
        <w:rPr>
          <w:spacing w:val="1"/>
          <w:w w:val="90"/>
        </w:rPr>
        <w:t>s</w:t>
      </w:r>
      <w:r>
        <w:rPr>
          <w:spacing w:val="-1"/>
        </w:rPr>
        <w:t>e</w:t>
      </w:r>
      <w:r>
        <w:rPr>
          <w:spacing w:val="-1"/>
          <w:w w:val="97"/>
        </w:rPr>
        <w:t>l</w:t>
      </w:r>
      <w:r>
        <w:rPr>
          <w:spacing w:val="-19"/>
          <w:w w:val="133"/>
        </w:rPr>
        <w:t>f</w:t>
      </w:r>
      <w:r>
        <w:rPr>
          <w:w w:val="89"/>
        </w:rPr>
        <w:t>.</w:t>
      </w:r>
    </w:p>
    <w:p w14:paraId="5A0EB4C9" w14:textId="2BCD6F04" w:rsidR="005C2F4A" w:rsidRDefault="00000000">
      <w:pPr>
        <w:pStyle w:val="ListParagraph"/>
        <w:numPr>
          <w:ilvl w:val="0"/>
          <w:numId w:val="15"/>
        </w:numPr>
        <w:tabs>
          <w:tab w:val="left" w:pos="1300"/>
        </w:tabs>
        <w:spacing w:before="86" w:line="321" w:lineRule="auto"/>
        <w:ind w:right="831"/>
        <w:jc w:val="both"/>
      </w:pPr>
      <w:r>
        <w:rPr>
          <w:w w:val="105"/>
        </w:rPr>
        <w:t xml:space="preserve">As </w:t>
      </w:r>
      <w:r w:rsidR="00F340AB">
        <w:rPr>
          <w:w w:val="105"/>
        </w:rPr>
        <w:t xml:space="preserve">CUSTOMER </w:t>
      </w:r>
      <w:r>
        <w:rPr>
          <w:w w:val="105"/>
        </w:rPr>
        <w:t>does not want persistent internet connectivity but only provide during cluster</w:t>
      </w:r>
      <w:r>
        <w:rPr>
          <w:spacing w:val="1"/>
          <w:w w:val="105"/>
        </w:rPr>
        <w:t xml:space="preserve"> </w:t>
      </w:r>
      <w:r>
        <w:t>deployment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upgrade,</w:t>
      </w:r>
      <w:r>
        <w:rPr>
          <w:spacing w:val="-7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disabled.</w:t>
      </w:r>
    </w:p>
    <w:p w14:paraId="013A6F4C" w14:textId="77777777" w:rsidR="005C2F4A" w:rsidRDefault="00000000">
      <w:pPr>
        <w:pStyle w:val="BodyText"/>
        <w:spacing w:line="321" w:lineRule="auto"/>
        <w:ind w:left="580" w:right="824"/>
        <w:jc w:val="both"/>
      </w:pPr>
      <w:r>
        <w:rPr>
          <w:rFonts w:ascii="Arial"/>
          <w:b/>
        </w:rPr>
        <w:t xml:space="preserve">Note: </w:t>
      </w:r>
      <w:r>
        <w:t xml:space="preserve">This may impact </w:t>
      </w:r>
      <w:proofErr w:type="spellStart"/>
      <w:r>
        <w:t>openshift</w:t>
      </w:r>
      <w:proofErr w:type="spellEnd"/>
      <w:r>
        <w:t xml:space="preserve"> nodes as the connectivity is required to download images. If a</w:t>
      </w:r>
      <w:r>
        <w:rPr>
          <w:spacing w:val="1"/>
        </w:rPr>
        <w:t xml:space="preserve"> </w:t>
      </w:r>
      <w:r>
        <w:t>node</w:t>
      </w:r>
      <w:r>
        <w:rPr>
          <w:spacing w:val="14"/>
        </w:rPr>
        <w:t xml:space="preserve"> </w:t>
      </w:r>
      <w:r>
        <w:t>panics</w:t>
      </w:r>
      <w:r>
        <w:rPr>
          <w:spacing w:val="14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operator</w:t>
      </w:r>
      <w:r>
        <w:rPr>
          <w:spacing w:val="14"/>
        </w:rPr>
        <w:t xml:space="preserve"> </w:t>
      </w:r>
      <w:r>
        <w:t>pods</w:t>
      </w:r>
      <w:r>
        <w:rPr>
          <w:spacing w:val="15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re-scheduled</w:t>
      </w:r>
      <w:r>
        <w:rPr>
          <w:spacing w:val="14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another</w:t>
      </w:r>
      <w:r>
        <w:rPr>
          <w:spacing w:val="14"/>
        </w:rPr>
        <w:t xml:space="preserve"> </w:t>
      </w:r>
      <w:r>
        <w:t>node,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pod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able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download</w:t>
      </w:r>
      <w:r>
        <w:rPr>
          <w:spacing w:val="-12"/>
          <w:w w:val="105"/>
        </w:rPr>
        <w:t xml:space="preserve"> </w:t>
      </w:r>
      <w:r>
        <w:rPr>
          <w:w w:val="105"/>
        </w:rPr>
        <w:t>images.</w:t>
      </w:r>
    </w:p>
    <w:p w14:paraId="39CC55C8" w14:textId="77777777" w:rsidR="005C2F4A" w:rsidRDefault="005C2F4A">
      <w:pPr>
        <w:pStyle w:val="BodyText"/>
        <w:spacing w:before="8"/>
        <w:rPr>
          <w:sz w:val="28"/>
        </w:rPr>
      </w:pPr>
    </w:p>
    <w:p w14:paraId="6F03A2B6" w14:textId="77777777" w:rsidR="005C2F4A" w:rsidRDefault="00000000">
      <w:pPr>
        <w:pStyle w:val="Heading3"/>
        <w:numPr>
          <w:ilvl w:val="2"/>
          <w:numId w:val="20"/>
        </w:numPr>
        <w:tabs>
          <w:tab w:val="left" w:pos="1253"/>
        </w:tabs>
        <w:ind w:left="1252" w:hanging="673"/>
      </w:pPr>
      <w:bookmarkStart w:id="26" w:name="_TOC_250024"/>
      <w:r>
        <w:rPr>
          <w:color w:val="424242"/>
          <w:w w:val="95"/>
        </w:rPr>
        <w:t>Design</w:t>
      </w:r>
      <w:r>
        <w:rPr>
          <w:color w:val="424242"/>
          <w:spacing w:val="59"/>
          <w:w w:val="95"/>
        </w:rPr>
        <w:t xml:space="preserve"> </w:t>
      </w:r>
      <w:bookmarkEnd w:id="26"/>
      <w:r>
        <w:rPr>
          <w:color w:val="424242"/>
          <w:w w:val="95"/>
        </w:rPr>
        <w:t>Decisions</w:t>
      </w:r>
    </w:p>
    <w:p w14:paraId="7986093D" w14:textId="77777777" w:rsidR="005C2F4A" w:rsidRDefault="00000000">
      <w:pPr>
        <w:pStyle w:val="ListParagraph"/>
        <w:numPr>
          <w:ilvl w:val="0"/>
          <w:numId w:val="14"/>
        </w:numPr>
        <w:tabs>
          <w:tab w:val="left" w:pos="1300"/>
        </w:tabs>
        <w:spacing w:before="184" w:line="321" w:lineRule="auto"/>
        <w:ind w:right="821"/>
        <w:jc w:val="both"/>
      </w:pPr>
      <w:r>
        <w:t>OCP Cluster monitoring will be installed</w:t>
      </w:r>
      <w:r>
        <w:rPr>
          <w:vertAlign w:val="superscript"/>
        </w:rPr>
        <w:t>2</w:t>
      </w:r>
      <w:r>
        <w:t xml:space="preserve">; Monitoring stack will be </w:t>
      </w:r>
      <w:proofErr w:type="spellStart"/>
      <w:r>
        <w:t>colocated</w:t>
      </w:r>
      <w:proofErr w:type="spellEnd"/>
      <w:r>
        <w:t xml:space="preserve"> with master</w:t>
      </w:r>
      <w:r>
        <w:rPr>
          <w:spacing w:val="1"/>
        </w:rPr>
        <w:t xml:space="preserve"> </w:t>
      </w:r>
      <w:r>
        <w:t>nodes</w:t>
      </w:r>
      <w:r>
        <w:rPr>
          <w:spacing w:val="-9"/>
        </w:rPr>
        <w:t xml:space="preserve"> </w:t>
      </w:r>
      <w:r>
        <w:t>only.</w:t>
      </w:r>
    </w:p>
    <w:p w14:paraId="261D635F" w14:textId="77777777" w:rsidR="005C2F4A" w:rsidRDefault="00E27344">
      <w:pPr>
        <w:pStyle w:val="ListParagraph"/>
        <w:numPr>
          <w:ilvl w:val="0"/>
          <w:numId w:val="14"/>
        </w:numPr>
        <w:tabs>
          <w:tab w:val="left" w:pos="1300"/>
        </w:tabs>
        <w:spacing w:before="2" w:line="321" w:lineRule="auto"/>
        <w:ind w:right="820"/>
        <w:jc w:val="both"/>
      </w:pPr>
      <w:r>
        <w:pict w14:anchorId="191F42F5">
          <v:shape id="_x0000_s2064" alt="" style="position:absolute;left:0;text-align:left;margin-left:1in;margin-top:56.95pt;width:2in;height:.1pt;z-index:-15726080;mso-wrap-edited:f;mso-width-percent:0;mso-height-percent:0;mso-wrap-distance-left:0;mso-wrap-distance-right:0;mso-position-horizontal-relative:page;mso-width-percent:0;mso-height-percent:0" coordsize="2880,1270" path="m,l2880,e" filled="f">
            <v:path arrowok="t" o:connecttype="custom" o:connectlocs="0,0;1161288000,0" o:connectangles="0,0"/>
            <w10:wrap type="topAndBottom" anchorx="page"/>
          </v:shape>
        </w:pict>
      </w:r>
      <w:r w:rsidR="00166663">
        <w:t xml:space="preserve">Persistence block storage for both </w:t>
      </w:r>
      <w:proofErr w:type="spellStart"/>
      <w:r w:rsidR="00166663">
        <w:t>prometheus</w:t>
      </w:r>
      <w:proofErr w:type="spellEnd"/>
      <w:r w:rsidR="00166663">
        <w:t xml:space="preserve"> and alert manager will be enabled and be</w:t>
      </w:r>
      <w:r w:rsidR="00166663">
        <w:rPr>
          <w:spacing w:val="-56"/>
        </w:rPr>
        <w:t xml:space="preserve"> </w:t>
      </w:r>
      <w:r w:rsidR="00166663">
        <w:t>given</w:t>
      </w:r>
      <w:r w:rsidR="00166663">
        <w:rPr>
          <w:spacing w:val="3"/>
        </w:rPr>
        <w:t xml:space="preserve"> </w:t>
      </w:r>
      <w:r w:rsidR="00166663">
        <w:t>from</w:t>
      </w:r>
      <w:r w:rsidR="00166663">
        <w:rPr>
          <w:spacing w:val="3"/>
        </w:rPr>
        <w:t xml:space="preserve"> </w:t>
      </w:r>
      <w:proofErr w:type="spellStart"/>
      <w:r w:rsidR="00166663">
        <w:t>Ceph</w:t>
      </w:r>
      <w:proofErr w:type="spellEnd"/>
      <w:r w:rsidR="00166663">
        <w:rPr>
          <w:spacing w:val="3"/>
        </w:rPr>
        <w:t xml:space="preserve"> </w:t>
      </w:r>
      <w:r w:rsidR="00166663">
        <w:t>Storage.</w:t>
      </w:r>
      <w:r w:rsidR="00166663">
        <w:rPr>
          <w:spacing w:val="-11"/>
        </w:rPr>
        <w:t xml:space="preserve"> </w:t>
      </w:r>
      <w:r w:rsidR="00166663">
        <w:t>Depending</w:t>
      </w:r>
      <w:r w:rsidR="00166663">
        <w:rPr>
          <w:spacing w:val="-10"/>
        </w:rPr>
        <w:t xml:space="preserve"> </w:t>
      </w:r>
      <w:r w:rsidR="00166663">
        <w:t>upon</w:t>
      </w:r>
      <w:r w:rsidR="00166663">
        <w:rPr>
          <w:spacing w:val="-11"/>
        </w:rPr>
        <w:t xml:space="preserve"> </w:t>
      </w:r>
      <w:r w:rsidR="00166663">
        <w:t>usage,</w:t>
      </w:r>
      <w:r w:rsidR="00166663">
        <w:rPr>
          <w:spacing w:val="-11"/>
        </w:rPr>
        <w:t xml:space="preserve"> </w:t>
      </w:r>
      <w:r w:rsidR="00166663">
        <w:t>this</w:t>
      </w:r>
      <w:r w:rsidR="00166663">
        <w:rPr>
          <w:spacing w:val="-11"/>
        </w:rPr>
        <w:t xml:space="preserve"> </w:t>
      </w:r>
      <w:r w:rsidR="00166663">
        <w:t>size</w:t>
      </w:r>
      <w:r w:rsidR="00166663">
        <w:rPr>
          <w:spacing w:val="-11"/>
        </w:rPr>
        <w:t xml:space="preserve"> </w:t>
      </w:r>
      <w:r w:rsidR="00166663">
        <w:t>will</w:t>
      </w:r>
      <w:r w:rsidR="00166663">
        <w:rPr>
          <w:spacing w:val="-11"/>
        </w:rPr>
        <w:t xml:space="preserve"> </w:t>
      </w:r>
      <w:r w:rsidR="00166663">
        <w:t>be</w:t>
      </w:r>
      <w:r w:rsidR="00166663">
        <w:rPr>
          <w:spacing w:val="-11"/>
        </w:rPr>
        <w:t xml:space="preserve"> </w:t>
      </w:r>
      <w:r w:rsidR="00166663">
        <w:t>increased</w:t>
      </w:r>
      <w:r w:rsidR="00166663">
        <w:rPr>
          <w:spacing w:val="-11"/>
        </w:rPr>
        <w:t xml:space="preserve"> </w:t>
      </w:r>
      <w:r w:rsidR="00166663">
        <w:t>during</w:t>
      </w:r>
      <w:r w:rsidR="00166663">
        <w:rPr>
          <w:spacing w:val="-11"/>
        </w:rPr>
        <w:t xml:space="preserve"> </w:t>
      </w:r>
      <w:r w:rsidR="00166663">
        <w:t>day</w:t>
      </w:r>
      <w:r w:rsidR="00166663">
        <w:rPr>
          <w:spacing w:val="-10"/>
        </w:rPr>
        <w:t xml:space="preserve"> </w:t>
      </w:r>
      <w:r w:rsidR="00166663">
        <w:t>2</w:t>
      </w:r>
      <w:r w:rsidR="00166663">
        <w:rPr>
          <w:spacing w:val="-57"/>
        </w:rPr>
        <w:t xml:space="preserve"> </w:t>
      </w:r>
      <w:r w:rsidR="00166663">
        <w:t>ops.</w:t>
      </w:r>
    </w:p>
    <w:p w14:paraId="5079F0E1" w14:textId="77777777" w:rsidR="005C2F4A" w:rsidRDefault="00000000">
      <w:pPr>
        <w:spacing w:before="48"/>
        <w:ind w:left="580"/>
        <w:rPr>
          <w:rFonts w:ascii="Tahoma"/>
          <w:sz w:val="18"/>
        </w:rPr>
      </w:pPr>
      <w:r>
        <w:rPr>
          <w:rFonts w:ascii="Tahoma"/>
          <w:sz w:val="18"/>
          <w:vertAlign w:val="superscript"/>
        </w:rPr>
        <w:t>2</w:t>
      </w:r>
      <w:r>
        <w:rPr>
          <w:rFonts w:ascii="Tahoma"/>
          <w:spacing w:val="-8"/>
          <w:sz w:val="18"/>
        </w:rPr>
        <w:t xml:space="preserve"> </w:t>
      </w:r>
      <w:r>
        <w:rPr>
          <w:rFonts w:ascii="Tahoma"/>
          <w:sz w:val="18"/>
        </w:rPr>
        <w:t>Monitoring</w:t>
      </w:r>
      <w:r>
        <w:rPr>
          <w:rFonts w:ascii="Tahoma"/>
          <w:spacing w:val="-8"/>
          <w:sz w:val="18"/>
        </w:rPr>
        <w:t xml:space="preserve"> </w:t>
      </w:r>
      <w:r>
        <w:rPr>
          <w:rFonts w:ascii="Tahoma"/>
          <w:sz w:val="18"/>
        </w:rPr>
        <w:t>stack:</w:t>
      </w:r>
    </w:p>
    <w:p w14:paraId="711AB882" w14:textId="77777777" w:rsidR="005C2F4A" w:rsidRDefault="00000000">
      <w:pPr>
        <w:spacing w:before="10" w:line="252" w:lineRule="auto"/>
        <w:ind w:left="580" w:right="851"/>
        <w:rPr>
          <w:rFonts w:ascii="Tahoma" w:hAnsi="Tahoma"/>
          <w:sz w:val="18"/>
        </w:rPr>
      </w:pPr>
      <w:hyperlink r:id="rId33" w:anchor="configuring-the-monitoring-stack">
        <w:r>
          <w:rPr>
            <w:rFonts w:ascii="Tahoma" w:hAns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 w:hAnsi="Tahoma"/>
            <w:color w:val="1154CC"/>
            <w:spacing w:val="-3"/>
            <w:w w:val="111"/>
            <w:sz w:val="18"/>
            <w:u w:val="thick" w:color="1154CC"/>
          </w:rPr>
          <w:t>t</w:t>
        </w:r>
        <w:r>
          <w:rPr>
            <w:rFonts w:ascii="Tahoma" w:hAns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 w:hAnsi="Tahoma"/>
            <w:color w:val="1154CC"/>
            <w:spacing w:val="-2"/>
            <w:w w:val="101"/>
            <w:sz w:val="18"/>
            <w:u w:val="thick" w:color="1154CC"/>
          </w:rPr>
          <w:t>p</w:t>
        </w:r>
        <w:r>
          <w:rPr>
            <w:rFonts w:ascii="Tahoma" w:hAns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 w:hAnsi="Tahoma"/>
            <w:color w:val="1154CC"/>
            <w:w w:val="61"/>
            <w:sz w:val="18"/>
            <w:u w:val="thick" w:color="1154CC"/>
          </w:rPr>
          <w:t>:</w:t>
        </w:r>
        <w:r>
          <w:rPr>
            <w:rFonts w:ascii="Tahoma" w:hAns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 w:hAnsi="Tahoma"/>
            <w:color w:val="1154CC"/>
            <w:spacing w:val="-11"/>
            <w:w w:val="127"/>
            <w:sz w:val="18"/>
            <w:u w:val="thick" w:color="1154CC"/>
          </w:rPr>
          <w:t>/</w:t>
        </w:r>
        <w:r>
          <w:rPr>
            <w:rFonts w:ascii="Tahoma" w:hAns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 w:hAnsi="Tahoma"/>
            <w:color w:val="1154CC"/>
            <w:w w:val="106"/>
            <w:sz w:val="18"/>
            <w:u w:val="thick" w:color="1154CC"/>
          </w:rPr>
          <w:t>cc</w:t>
        </w:r>
        <w:r>
          <w:rPr>
            <w:rFonts w:ascii="Tahoma" w:hAnsi="Tahoma"/>
            <w:color w:val="1154CC"/>
            <w:spacing w:val="-2"/>
            <w:w w:val="101"/>
            <w:sz w:val="18"/>
            <w:u w:val="thick" w:color="1154CC"/>
          </w:rPr>
          <w:t>e</w:t>
        </w:r>
        <w:r>
          <w:rPr>
            <w:rFonts w:ascii="Tahoma" w:hAnsi="Tahoma"/>
            <w:color w:val="1154CC"/>
            <w:w w:val="104"/>
            <w:sz w:val="18"/>
            <w:u w:val="thick" w:color="1154CC"/>
          </w:rPr>
          <w:t>ss</w:t>
        </w:r>
        <w:r>
          <w:rPr>
            <w:rFonts w:ascii="Tahoma" w:hAns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 w:hAnsi="Tahoma"/>
            <w:color w:val="1154CC"/>
            <w:spacing w:val="-5"/>
            <w:w w:val="107"/>
            <w:sz w:val="18"/>
            <w:u w:val="thick" w:color="1154CC"/>
          </w:rPr>
          <w:t>r</w:t>
        </w:r>
        <w:r>
          <w:rPr>
            <w:rFonts w:ascii="Tahoma" w:hAns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 w:hAns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 w:hAnsi="Tahoma"/>
            <w:color w:val="1154CC"/>
            <w:sz w:val="18"/>
            <w:u w:val="thick" w:color="1154CC"/>
          </w:rPr>
          <w:t>h</w:t>
        </w:r>
        <w:r>
          <w:rPr>
            <w:rFonts w:ascii="Tahoma" w:hAns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 w:hAnsi="Tahoma"/>
            <w:color w:val="1154CC"/>
            <w:spacing w:val="-5"/>
            <w:w w:val="111"/>
            <w:sz w:val="18"/>
            <w:u w:val="thick" w:color="1154CC"/>
          </w:rPr>
          <w:t>t</w:t>
        </w:r>
        <w:r>
          <w:rPr>
            <w:rFonts w:ascii="Tahoma" w:hAnsi="Tahoma"/>
            <w:color w:val="1154CC"/>
            <w:spacing w:val="-7"/>
            <w:w w:val="71"/>
            <w:sz w:val="18"/>
            <w:u w:val="thick" w:color="1154CC"/>
          </w:rPr>
          <w:t>.</w:t>
        </w:r>
        <w:r>
          <w:rPr>
            <w:rFonts w:ascii="Tahoma" w:hAns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 w:hAns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 w:hAnsi="Tahoma"/>
            <w:color w:val="1154CC"/>
            <w:sz w:val="18"/>
            <w:u w:val="thick" w:color="1154CC"/>
          </w:rPr>
          <w:t>m</w:t>
        </w:r>
        <w:r>
          <w:rPr>
            <w:rFonts w:ascii="Tahoma" w:hAns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 w:hAns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 w:hAnsi="Tahoma"/>
            <w:color w:val="1154CC"/>
            <w:spacing w:val="1"/>
            <w:w w:val="101"/>
            <w:sz w:val="18"/>
            <w:u w:val="thick" w:color="1154CC"/>
          </w:rPr>
          <w:t>o</w:t>
        </w:r>
        <w:r>
          <w:rPr>
            <w:rFonts w:ascii="Tahoma" w:hAnsi="Tahoma"/>
            <w:color w:val="1154CC"/>
            <w:spacing w:val="-2"/>
            <w:w w:val="106"/>
            <w:sz w:val="18"/>
            <w:u w:val="thick" w:color="1154CC"/>
          </w:rPr>
          <w:t>c</w:t>
        </w:r>
        <w:r>
          <w:rPr>
            <w:rFonts w:ascii="Tahoma" w:hAnsi="Tahoma"/>
            <w:color w:val="1154CC"/>
            <w:spacing w:val="1"/>
            <w:sz w:val="18"/>
            <w:u w:val="thick" w:color="1154CC"/>
          </w:rPr>
          <w:t>u</w:t>
        </w:r>
        <w:r>
          <w:rPr>
            <w:rFonts w:ascii="Tahoma" w:hAnsi="Tahoma"/>
            <w:color w:val="1154CC"/>
            <w:spacing w:val="2"/>
            <w:sz w:val="18"/>
            <w:u w:val="thick" w:color="1154CC"/>
          </w:rPr>
          <w:t>m</w:t>
        </w:r>
        <w:r>
          <w:rPr>
            <w:rFonts w:ascii="Tahoma" w:hAns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 w:hAns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 w:hAns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 w:hAns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 w:hAns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 w:hAns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 w:hAns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 w:hAnsi="Tahoma"/>
            <w:color w:val="1154CC"/>
            <w:sz w:val="18"/>
            <w:u w:val="thick" w:color="1154CC"/>
          </w:rPr>
          <w:t>n</w:t>
        </w:r>
        <w:r>
          <w:rPr>
            <w:rFonts w:ascii="Tahoma" w:hAns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 w:hAns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 w:hAnsi="Tahoma"/>
            <w:color w:val="1154CC"/>
            <w:sz w:val="18"/>
            <w:u w:val="thick" w:color="1154CC"/>
          </w:rPr>
          <w:t>n</w:t>
        </w:r>
        <w:r>
          <w:rPr>
            <w:rFonts w:ascii="Tahoma" w:hAnsi="Tahoma"/>
            <w:color w:val="1154CC"/>
            <w:w w:val="109"/>
            <w:sz w:val="18"/>
            <w:u w:val="thick" w:color="1154CC"/>
          </w:rPr>
          <w:t>-</w:t>
        </w:r>
        <w:r>
          <w:rPr>
            <w:rFonts w:ascii="Tahoma" w:hAnsi="Tahoma"/>
            <w:color w:val="1154CC"/>
            <w:sz w:val="18"/>
            <w:u w:val="thick" w:color="1154CC"/>
          </w:rPr>
          <w:t>u</w:t>
        </w:r>
        <w:r>
          <w:rPr>
            <w:rFonts w:ascii="Tahoma" w:hAns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 w:hAns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 w:hAns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 w:hAnsi="Tahoma"/>
            <w:color w:val="1154CC"/>
            <w:spacing w:val="1"/>
            <w:w w:val="101"/>
            <w:sz w:val="18"/>
            <w:u w:val="thick" w:color="1154CC"/>
          </w:rPr>
          <w:t>pe</w:t>
        </w:r>
        <w:r>
          <w:rPr>
            <w:rFonts w:ascii="Tahoma" w:hAnsi="Tahoma"/>
            <w:color w:val="1154CC"/>
            <w:sz w:val="18"/>
            <w:u w:val="thick" w:color="1154CC"/>
          </w:rPr>
          <w:t>n</w:t>
        </w:r>
        <w:r>
          <w:rPr>
            <w:rFonts w:ascii="Tahoma" w:hAns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 w:hAnsi="Tahoma"/>
            <w:color w:val="1154CC"/>
            <w:sz w:val="18"/>
            <w:u w:val="thick" w:color="1154CC"/>
          </w:rPr>
          <w:t>h</w:t>
        </w:r>
        <w:r>
          <w:rPr>
            <w:rFonts w:ascii="Tahoma" w:hAns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 w:hAnsi="Tahoma"/>
            <w:color w:val="1154CC"/>
            <w:spacing w:val="1"/>
            <w:w w:val="102"/>
            <w:sz w:val="18"/>
            <w:u w:val="thick" w:color="1154CC"/>
          </w:rPr>
          <w:t>f</w:t>
        </w:r>
        <w:r>
          <w:rPr>
            <w:rFonts w:ascii="Tahoma" w:hAnsi="Tahoma"/>
            <w:color w:val="1154CC"/>
            <w:w w:val="111"/>
            <w:sz w:val="18"/>
            <w:u w:val="thick" w:color="1154CC"/>
          </w:rPr>
          <w:t>t</w:t>
        </w:r>
        <w:r>
          <w:rPr>
            <w:rFonts w:ascii="Tahoma" w:hAns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 w:hAns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 w:hAns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 w:hAns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 w:hAns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 w:hAns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 w:hAns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 w:hAns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 w:hAns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 w:hAnsi="Tahoma"/>
            <w:color w:val="1154CC"/>
            <w:w w:val="107"/>
            <w:sz w:val="18"/>
            <w:u w:val="thick" w:color="1154CC"/>
          </w:rPr>
          <w:t>r</w:t>
        </w:r>
        <w:r>
          <w:rPr>
            <w:rFonts w:ascii="Tahoma" w:hAns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 w:hAnsi="Tahoma"/>
            <w:color w:val="1154CC"/>
            <w:w w:val="101"/>
            <w:sz w:val="18"/>
            <w:u w:val="thick" w:color="1154CC"/>
          </w:rPr>
          <w:t>p</w:t>
        </w:r>
        <w:r>
          <w:rPr>
            <w:rFonts w:ascii="Tahoma" w:hAns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 w:hAns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 w:hAns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 w:hAnsi="Tahoma"/>
            <w:color w:val="1154CC"/>
            <w:spacing w:val="-5"/>
            <w:w w:val="102"/>
            <w:sz w:val="18"/>
            <w:u w:val="thick" w:color="1154CC"/>
          </w:rPr>
          <w:t>f</w:t>
        </w:r>
        <w:r>
          <w:rPr>
            <w:rFonts w:ascii="Tahoma" w:hAns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 w:hAnsi="Tahoma"/>
            <w:color w:val="1154CC"/>
            <w:spacing w:val="-1"/>
            <w:w w:val="107"/>
            <w:sz w:val="18"/>
            <w:u w:val="thick" w:color="1154CC"/>
          </w:rPr>
          <w:t>r</w:t>
        </w:r>
        <w:r>
          <w:rPr>
            <w:rFonts w:ascii="Tahoma" w:hAnsi="Tahoma"/>
            <w:color w:val="1154CC"/>
            <w:sz w:val="18"/>
            <w:u w:val="thick" w:color="1154CC"/>
          </w:rPr>
          <w:t>m</w:t>
        </w:r>
        <w:r>
          <w:rPr>
            <w:rFonts w:ascii="Tahoma" w:hAns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 w:hAnsi="Tahoma"/>
            <w:color w:val="1154CC"/>
            <w:spacing w:val="-1"/>
            <w:w w:val="111"/>
            <w:sz w:val="18"/>
            <w:u w:val="thick" w:color="1154CC"/>
          </w:rPr>
          <w:t>4</w:t>
        </w:r>
        <w:r>
          <w:rPr>
            <w:rFonts w:ascii="Tahoma" w:hAns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 w:hAnsi="Tahoma"/>
            <w:color w:val="1154CC"/>
            <w:spacing w:val="-4"/>
            <w:w w:val="65"/>
            <w:sz w:val="18"/>
            <w:u w:val="thick" w:color="1154CC"/>
          </w:rPr>
          <w:t>1</w:t>
        </w:r>
        <w:r>
          <w:rPr>
            <w:rFonts w:ascii="Tahoma" w:hAnsi="Tahoma"/>
            <w:color w:val="1154CC"/>
            <w:w w:val="111"/>
            <w:sz w:val="18"/>
            <w:u w:val="thick" w:color="1154CC"/>
          </w:rPr>
          <w:t>4</w:t>
        </w:r>
        <w:r>
          <w:rPr>
            <w:rFonts w:ascii="Tahoma" w:hAnsi="Tahoma"/>
            <w:color w:val="1154CC"/>
            <w:spacing w:val="-2"/>
            <w:w w:val="127"/>
            <w:sz w:val="18"/>
            <w:u w:val="thick" w:color="1154CC"/>
          </w:rPr>
          <w:t>/</w:t>
        </w:r>
        <w:r>
          <w:rPr>
            <w:rFonts w:ascii="Tahoma" w:hAns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 w:hAns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 w:hAnsi="Tahoma"/>
            <w:color w:val="1154CC"/>
            <w:sz w:val="18"/>
            <w:u w:val="thick" w:color="1154CC"/>
          </w:rPr>
          <w:t>m</w:t>
        </w:r>
        <w:r>
          <w:rPr>
            <w:rFonts w:ascii="Tahoma" w:hAns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 w:hAnsi="Tahoma"/>
            <w:color w:val="1154CC"/>
            <w:w w:val="109"/>
            <w:sz w:val="18"/>
            <w:u w:val="thick" w:color="1154CC"/>
          </w:rPr>
          <w:t>-</w:t>
        </w:r>
        <w:r>
          <w:rPr>
            <w:rFonts w:ascii="Tahoma" w:hAns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 w:hAns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 w:hAns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 w:hAnsi="Tahoma"/>
            <w:color w:val="1154CC"/>
            <w:w w:val="101"/>
            <w:sz w:val="18"/>
            <w:u w:val="thick" w:color="1154CC"/>
          </w:rPr>
          <w:t>g</w:t>
        </w:r>
        <w:r>
          <w:rPr>
            <w:rFonts w:ascii="Tahoma" w:hAns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 w:hAnsi="Tahoma"/>
            <w:color w:val="1154CC"/>
            <w:spacing w:val="-9"/>
            <w:w w:val="101"/>
            <w:sz w:val="18"/>
            <w:u w:val="thick" w:color="1154CC"/>
          </w:rPr>
          <w:t>e</w:t>
        </w:r>
        <w:r>
          <w:rPr>
            <w:rFonts w:ascii="Tahoma" w:hAnsi="Tahoma"/>
            <w:color w:val="1154CC"/>
            <w:spacing w:val="-8"/>
            <w:w w:val="127"/>
            <w:sz w:val="18"/>
            <w:u w:val="thick" w:color="1154CC"/>
          </w:rPr>
          <w:t>/</w:t>
        </w:r>
        <w:r>
          <w:rPr>
            <w:rFonts w:ascii="Tahoma" w:hAnsi="Tahoma"/>
            <w:color w:val="1154CC"/>
            <w:spacing w:val="2"/>
            <w:sz w:val="18"/>
            <w:u w:val="thick" w:color="1154CC"/>
          </w:rPr>
          <w:t>m</w:t>
        </w:r>
        <w:r>
          <w:rPr>
            <w:rFonts w:ascii="Tahoma" w:hAns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 w:hAnsi="Tahoma"/>
            <w:color w:val="1154CC"/>
            <w:sz w:val="18"/>
            <w:u w:val="thick" w:color="1154CC"/>
          </w:rPr>
          <w:t>n</w:t>
        </w:r>
        <w:r>
          <w:rPr>
            <w:rFonts w:ascii="Tahoma" w:hAns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 w:hAns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 w:hAns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 w:hAnsi="Tahoma"/>
            <w:color w:val="1154CC"/>
            <w:spacing w:val="-2"/>
            <w:w w:val="107"/>
            <w:sz w:val="18"/>
            <w:u w:val="thick" w:color="1154CC"/>
          </w:rPr>
          <w:t>r</w:t>
        </w:r>
        <w:r>
          <w:rPr>
            <w:rFonts w:ascii="Tahoma" w:hAns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 w:hAns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 w:hAnsi="Tahoma"/>
            <w:color w:val="1154CC"/>
            <w:w w:val="101"/>
            <w:sz w:val="18"/>
            <w:u w:val="thick" w:color="1154CC"/>
          </w:rPr>
          <w:t>g</w:t>
        </w:r>
        <w:r>
          <w:rPr>
            <w:rFonts w:ascii="Tahoma" w:hAnsi="Tahoma"/>
            <w:color w:val="1154CC"/>
            <w:spacing w:val="-2"/>
            <w:w w:val="127"/>
            <w:sz w:val="18"/>
            <w:u w:val="thick" w:color="1154CC"/>
          </w:rPr>
          <w:t>/</w:t>
        </w:r>
        <w:r>
          <w:rPr>
            <w:rFonts w:ascii="Tahoma" w:hAns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 w:hAns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 w:hAns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 w:hAnsi="Tahoma"/>
            <w:color w:val="1154CC"/>
            <w:spacing w:val="-6"/>
            <w:w w:val="101"/>
            <w:sz w:val="18"/>
            <w:u w:val="thick" w:color="1154CC"/>
          </w:rPr>
          <w:t>e</w:t>
        </w:r>
        <w:r>
          <w:rPr>
            <w:rFonts w:ascii="Tahoma" w:hAnsi="Tahoma"/>
            <w:color w:val="1154CC"/>
            <w:w w:val="102"/>
            <w:sz w:val="18"/>
            <w:u w:val="thick" w:color="1154CC"/>
          </w:rPr>
          <w:t>x</w:t>
        </w:r>
        <w:r>
          <w:rPr>
            <w:rFonts w:ascii="Tahoma" w:hAnsi="Tahoma"/>
            <w:color w:val="1154CC"/>
            <w:w w:val="93"/>
            <w:sz w:val="18"/>
            <w:u w:val="thick" w:color="1154CC"/>
          </w:rPr>
          <w:t>#</w:t>
        </w:r>
      </w:hyperlink>
      <w:r>
        <w:rPr>
          <w:rFonts w:ascii="Tahoma" w:hAnsi="Tahoma"/>
          <w:color w:val="1154CC"/>
          <w:w w:val="93"/>
          <w:sz w:val="18"/>
        </w:rPr>
        <w:t xml:space="preserve"> </w:t>
      </w:r>
      <w:hyperlink r:id="rId34" w:anchor="configuring-the-monitoring-stack">
        <w:r>
          <w:rPr>
            <w:rFonts w:ascii="Tahoma" w:hAnsi="Tahoma"/>
            <w:color w:val="1154CC"/>
            <w:w w:val="105"/>
            <w:sz w:val="18"/>
            <w:u w:val="thick" w:color="1154CC"/>
          </w:rPr>
          <w:t>conﬁguring-the-monitoring-stack</w:t>
        </w:r>
      </w:hyperlink>
    </w:p>
    <w:p w14:paraId="29254C16" w14:textId="77777777" w:rsidR="005C2F4A" w:rsidRDefault="005C2F4A">
      <w:pPr>
        <w:spacing w:line="252" w:lineRule="auto"/>
        <w:rPr>
          <w:rFonts w:ascii="Tahoma" w:hAnsi="Tahoma"/>
          <w:sz w:val="18"/>
        </w:rPr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16E4C162" w14:textId="77777777" w:rsidR="005C2F4A" w:rsidRDefault="00000000">
      <w:pPr>
        <w:pStyle w:val="ListParagraph"/>
        <w:numPr>
          <w:ilvl w:val="0"/>
          <w:numId w:val="14"/>
        </w:numPr>
        <w:tabs>
          <w:tab w:val="left" w:pos="1300"/>
        </w:tabs>
        <w:spacing w:before="68" w:line="321" w:lineRule="auto"/>
        <w:ind w:right="830"/>
      </w:pPr>
      <w:r>
        <w:lastRenderedPageBreak/>
        <w:t xml:space="preserve">The monitoring data will be stored for 15 days and ODF </w:t>
      </w:r>
      <w:r>
        <w:rPr>
          <w:sz w:val="23"/>
        </w:rPr>
        <w:t xml:space="preserve">storage </w:t>
      </w:r>
      <w:r>
        <w:t>will be used to store the</w:t>
      </w:r>
      <w:r>
        <w:rPr>
          <w:spacing w:val="-56"/>
        </w:rPr>
        <w:t xml:space="preserve"> </w:t>
      </w:r>
      <w:r>
        <w:rPr>
          <w:w w:val="105"/>
        </w:rPr>
        <w:t>data.</w:t>
      </w:r>
    </w:p>
    <w:p w14:paraId="60DB9AD3" w14:textId="77777777" w:rsidR="005C2F4A" w:rsidRDefault="00000000">
      <w:pPr>
        <w:pStyle w:val="ListParagraph"/>
        <w:numPr>
          <w:ilvl w:val="0"/>
          <w:numId w:val="14"/>
        </w:numPr>
        <w:tabs>
          <w:tab w:val="left" w:pos="1300"/>
        </w:tabs>
        <w:spacing w:before="2" w:line="321" w:lineRule="auto"/>
        <w:ind w:right="831"/>
      </w:pPr>
      <w:r>
        <w:rPr>
          <w:w w:val="105"/>
        </w:rPr>
        <w:t>Cluster/Namespace/Pod</w:t>
      </w:r>
      <w:r>
        <w:rPr>
          <w:spacing w:val="12"/>
          <w:w w:val="105"/>
        </w:rPr>
        <w:t xml:space="preserve"> </w:t>
      </w:r>
      <w:r>
        <w:rPr>
          <w:w w:val="105"/>
        </w:rPr>
        <w:t>level</w:t>
      </w:r>
      <w:r>
        <w:rPr>
          <w:spacing w:val="12"/>
          <w:w w:val="105"/>
        </w:rPr>
        <w:t xml:space="preserve"> </w:t>
      </w:r>
      <w:r>
        <w:rPr>
          <w:w w:val="105"/>
        </w:rPr>
        <w:t>monitoring</w:t>
      </w:r>
      <w:r>
        <w:rPr>
          <w:spacing w:val="12"/>
          <w:w w:val="105"/>
        </w:rPr>
        <w:t xml:space="preserve"> </w:t>
      </w:r>
      <w:r>
        <w:rPr>
          <w:w w:val="105"/>
        </w:rPr>
        <w:t>dashboards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available</w:t>
      </w:r>
      <w:r>
        <w:rPr>
          <w:spacing w:val="12"/>
          <w:w w:val="105"/>
        </w:rPr>
        <w:t xml:space="preserve"> </w:t>
      </w:r>
      <w:r>
        <w:rPr>
          <w:w w:val="105"/>
        </w:rPr>
        <w:t>by</w:t>
      </w:r>
      <w:r>
        <w:rPr>
          <w:spacing w:val="2"/>
          <w:w w:val="105"/>
        </w:rPr>
        <w:t xml:space="preserve"> </w:t>
      </w:r>
      <w:r>
        <w:rPr>
          <w:w w:val="105"/>
        </w:rPr>
        <w:t>default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OCP</w:t>
      </w:r>
      <w:r>
        <w:rPr>
          <w:spacing w:val="-12"/>
          <w:w w:val="105"/>
        </w:rPr>
        <w:t xml:space="preserve"> </w:t>
      </w:r>
      <w:r>
        <w:rPr>
          <w:w w:val="105"/>
        </w:rPr>
        <w:t>console.</w:t>
      </w:r>
    </w:p>
    <w:p w14:paraId="63CF82C4" w14:textId="77777777" w:rsidR="005C2F4A" w:rsidRDefault="00000000">
      <w:pPr>
        <w:pStyle w:val="ListParagraph"/>
        <w:numPr>
          <w:ilvl w:val="0"/>
          <w:numId w:val="14"/>
        </w:numPr>
        <w:tabs>
          <w:tab w:val="left" w:pos="1300"/>
        </w:tabs>
        <w:spacing w:before="2"/>
      </w:pPr>
      <w:r>
        <w:t>Default</w:t>
      </w:r>
      <w:r>
        <w:rPr>
          <w:spacing w:val="-7"/>
        </w:rPr>
        <w:t xml:space="preserve"> </w:t>
      </w:r>
      <w:r>
        <w:t>alert</w:t>
      </w:r>
      <w:r>
        <w:rPr>
          <w:spacing w:val="-7"/>
        </w:rPr>
        <w:t xml:space="preserve"> </w:t>
      </w:r>
      <w:r>
        <w:t>rules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installed.</w:t>
      </w:r>
    </w:p>
    <w:p w14:paraId="2AD88B8C" w14:textId="49837403" w:rsidR="005C2F4A" w:rsidRDefault="00000000">
      <w:pPr>
        <w:pStyle w:val="ListParagraph"/>
        <w:numPr>
          <w:ilvl w:val="0"/>
          <w:numId w:val="14"/>
        </w:numPr>
        <w:tabs>
          <w:tab w:val="left" w:pos="1300"/>
        </w:tabs>
        <w:spacing w:before="85" w:line="321" w:lineRule="auto"/>
        <w:ind w:right="820"/>
        <w:jc w:val="both"/>
      </w:pPr>
      <w:r>
        <w:t>Alert Manager provides various standard ways to send out notifications like email, chat</w:t>
      </w:r>
      <w:r>
        <w:rPr>
          <w:spacing w:val="1"/>
        </w:rPr>
        <w:t xml:space="preserve"> </w:t>
      </w:r>
      <w:r>
        <w:t xml:space="preserve">platforms, webhooks etc. </w:t>
      </w:r>
      <w:r w:rsidR="00F340AB">
        <w:t xml:space="preserve">CUSTOMER </w:t>
      </w:r>
      <w:r>
        <w:t>will provide SMTP server details during OCP deployment,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same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used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configure</w:t>
      </w:r>
      <w:r>
        <w:rPr>
          <w:spacing w:val="-13"/>
          <w:w w:val="105"/>
        </w:rPr>
        <w:t xml:space="preserve"> </w:t>
      </w:r>
      <w:r>
        <w:rPr>
          <w:w w:val="105"/>
        </w:rPr>
        <w:t>alert</w:t>
      </w:r>
      <w:r>
        <w:rPr>
          <w:spacing w:val="-13"/>
          <w:w w:val="105"/>
        </w:rPr>
        <w:t xml:space="preserve"> </w:t>
      </w:r>
      <w:r>
        <w:rPr>
          <w:w w:val="105"/>
        </w:rPr>
        <w:t>notifications.</w:t>
      </w:r>
    </w:p>
    <w:p w14:paraId="506E3461" w14:textId="77777777" w:rsidR="005C2F4A" w:rsidRDefault="005C2F4A">
      <w:pPr>
        <w:pStyle w:val="BodyText"/>
        <w:spacing w:before="6"/>
        <w:rPr>
          <w:sz w:val="29"/>
        </w:rPr>
      </w:pPr>
    </w:p>
    <w:p w14:paraId="2EDC41C2" w14:textId="77777777" w:rsidR="005C2F4A" w:rsidRDefault="00000000">
      <w:pPr>
        <w:pStyle w:val="BodyText"/>
        <w:spacing w:before="1" w:line="321" w:lineRule="auto"/>
        <w:ind w:left="580" w:right="820"/>
        <w:jc w:val="both"/>
      </w:pPr>
      <w:proofErr w:type="gramStart"/>
      <w:r>
        <w:rPr>
          <w:rFonts w:ascii="Arial"/>
          <w:b/>
          <w:spacing w:val="-1"/>
          <w:w w:val="105"/>
        </w:rPr>
        <w:t>Note</w:t>
      </w:r>
      <w:r>
        <w:rPr>
          <w:rFonts w:ascii="Arial"/>
          <w:b/>
          <w:spacing w:val="-10"/>
          <w:w w:val="105"/>
        </w:rPr>
        <w:t xml:space="preserve"> </w:t>
      </w:r>
      <w:r>
        <w:rPr>
          <w:rFonts w:ascii="Arial"/>
          <w:b/>
          <w:spacing w:val="-1"/>
          <w:w w:val="105"/>
        </w:rPr>
        <w:t>:</w:t>
      </w:r>
      <w:proofErr w:type="gramEnd"/>
      <w:r>
        <w:rPr>
          <w:rFonts w:ascii="Arial"/>
          <w:b/>
          <w:spacing w:val="-1"/>
          <w:w w:val="105"/>
        </w:rPr>
        <w:t>-</w:t>
      </w:r>
      <w:r>
        <w:rPr>
          <w:rFonts w:ascii="Arial"/>
          <w:b/>
          <w:spacing w:val="-7"/>
          <w:w w:val="105"/>
        </w:rPr>
        <w:t xml:space="preserve"> </w:t>
      </w:r>
      <w:r>
        <w:rPr>
          <w:w w:val="105"/>
        </w:rPr>
        <w:t>RedHat</w:t>
      </w:r>
      <w:r>
        <w:rPr>
          <w:spacing w:val="-5"/>
          <w:w w:val="105"/>
        </w:rPr>
        <w:t xml:space="preserve"> </w:t>
      </w:r>
      <w:r>
        <w:rPr>
          <w:w w:val="105"/>
        </w:rPr>
        <w:t>OCP</w:t>
      </w:r>
      <w:r>
        <w:rPr>
          <w:spacing w:val="-5"/>
          <w:w w:val="105"/>
        </w:rPr>
        <w:t xml:space="preserve"> </w:t>
      </w:r>
      <w:r>
        <w:rPr>
          <w:w w:val="105"/>
        </w:rPr>
        <w:t>Monitoring</w:t>
      </w:r>
      <w:r>
        <w:rPr>
          <w:spacing w:val="-4"/>
          <w:w w:val="105"/>
        </w:rPr>
        <w:t xml:space="preserve"> </w:t>
      </w:r>
      <w:r>
        <w:rPr>
          <w:w w:val="105"/>
        </w:rPr>
        <w:t>solution</w:t>
      </w:r>
      <w:r>
        <w:rPr>
          <w:spacing w:val="-5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supports</w:t>
      </w:r>
      <w:r>
        <w:rPr>
          <w:spacing w:val="-5"/>
          <w:w w:val="105"/>
        </w:rPr>
        <w:t xml:space="preserve"> </w:t>
      </w:r>
      <w:r>
        <w:rPr>
          <w:w w:val="105"/>
        </w:rPr>
        <w:t>node</w:t>
      </w:r>
      <w:r>
        <w:rPr>
          <w:spacing w:val="-4"/>
          <w:w w:val="105"/>
        </w:rPr>
        <w:t xml:space="preserve"> </w:t>
      </w:r>
      <w:r>
        <w:rPr>
          <w:w w:val="105"/>
        </w:rPr>
        <w:t>exporters.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w w:val="105"/>
        </w:rPr>
        <w:t>customization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58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supported.</w:t>
      </w:r>
    </w:p>
    <w:p w14:paraId="52D3851E" w14:textId="77777777" w:rsidR="005C2F4A" w:rsidRDefault="005C2F4A">
      <w:pPr>
        <w:pStyle w:val="BodyText"/>
        <w:spacing w:before="9"/>
        <w:rPr>
          <w:sz w:val="28"/>
        </w:rPr>
      </w:pPr>
    </w:p>
    <w:p w14:paraId="17A6C158" w14:textId="77777777" w:rsidR="005C2F4A" w:rsidRDefault="00000000">
      <w:pPr>
        <w:pStyle w:val="Heading3"/>
        <w:numPr>
          <w:ilvl w:val="2"/>
          <w:numId w:val="20"/>
        </w:numPr>
        <w:tabs>
          <w:tab w:val="left" w:pos="1261"/>
        </w:tabs>
        <w:ind w:left="1260" w:hanging="681"/>
      </w:pPr>
      <w:bookmarkStart w:id="27" w:name="_TOC_250023"/>
      <w:r>
        <w:rPr>
          <w:color w:val="424242"/>
        </w:rPr>
        <w:t>Storage</w:t>
      </w:r>
      <w:r>
        <w:rPr>
          <w:color w:val="424242"/>
          <w:spacing w:val="-17"/>
        </w:rPr>
        <w:t xml:space="preserve"> </w:t>
      </w:r>
      <w:bookmarkEnd w:id="27"/>
      <w:r>
        <w:rPr>
          <w:color w:val="424242"/>
        </w:rPr>
        <w:t>Sizing</w:t>
      </w:r>
    </w:p>
    <w:p w14:paraId="73540097" w14:textId="77777777" w:rsidR="005C2F4A" w:rsidRDefault="00000000">
      <w:pPr>
        <w:pStyle w:val="BodyText"/>
        <w:spacing w:before="183" w:line="321" w:lineRule="auto"/>
        <w:ind w:left="580" w:right="821"/>
        <w:jc w:val="both"/>
      </w:pPr>
      <w:r>
        <w:t xml:space="preserve">Based on the application workload details shared (covered in the </w:t>
      </w:r>
      <w:r>
        <w:rPr>
          <w:color w:val="1154CC"/>
          <w:u w:val="thick" w:color="1154CC"/>
        </w:rPr>
        <w:t>Design Workshop section</w:t>
      </w:r>
      <w:r>
        <w:t>) and</w:t>
      </w:r>
      <w:r>
        <w:rPr>
          <w:spacing w:val="-5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pods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nodes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calculated;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storage</w:t>
      </w:r>
      <w:r>
        <w:rPr>
          <w:spacing w:val="-8"/>
        </w:rPr>
        <w:t xml:space="preserve"> </w:t>
      </w:r>
      <w:r>
        <w:t>sizing:</w:t>
      </w:r>
    </w:p>
    <w:p w14:paraId="78A7A6D3" w14:textId="77777777" w:rsidR="005C2F4A" w:rsidRDefault="005C2F4A">
      <w:pPr>
        <w:pStyle w:val="BodyText"/>
        <w:spacing w:before="8"/>
        <w:rPr>
          <w:sz w:val="29"/>
        </w:rPr>
      </w:pPr>
    </w:p>
    <w:p w14:paraId="52B7E42A" w14:textId="77777777" w:rsidR="005C2F4A" w:rsidRDefault="00000000">
      <w:pPr>
        <w:pStyle w:val="BodyText"/>
        <w:spacing w:before="1" w:line="321" w:lineRule="auto"/>
        <w:ind w:left="580" w:right="829"/>
        <w:jc w:val="both"/>
      </w:pPr>
      <w:r>
        <w:t>Prometheus runs with 2 pods by default hence 2 PVs required. Red Hat recommends to run with</w:t>
      </w:r>
      <w:r>
        <w:rPr>
          <w:spacing w:val="-56"/>
        </w:rPr>
        <w:t xml:space="preserve"> </w:t>
      </w:r>
      <w:r>
        <w:t xml:space="preserve">2 </w:t>
      </w:r>
      <w:proofErr w:type="spellStart"/>
      <w:r>
        <w:t>prometheus</w:t>
      </w:r>
      <w:proofErr w:type="spellEnd"/>
      <w:r>
        <w:t xml:space="preserve"> spread across 2 different nodes in production for </w:t>
      </w:r>
      <w:proofErr w:type="gramStart"/>
      <w:r>
        <w:t>HA..</w:t>
      </w:r>
      <w:proofErr w:type="gramEnd"/>
      <w:r>
        <w:t xml:space="preserve"> Below is the calculation for</w:t>
      </w:r>
      <w:r>
        <w:rPr>
          <w:spacing w:val="1"/>
        </w:rPr>
        <w:t xml:space="preserve"> </w:t>
      </w:r>
      <w:proofErr w:type="spellStart"/>
      <w:r>
        <w:t>prometheus</w:t>
      </w:r>
      <w:proofErr w:type="spellEnd"/>
      <w:r>
        <w:rPr>
          <w:spacing w:val="-7"/>
        </w:rPr>
        <w:t xml:space="preserve"> </w:t>
      </w:r>
      <w:proofErr w:type="gramStart"/>
      <w:r>
        <w:t>storage</w:t>
      </w:r>
      <w:r>
        <w:rPr>
          <w:spacing w:val="-7"/>
        </w:rPr>
        <w:t xml:space="preserve"> </w:t>
      </w:r>
      <w:r>
        <w:t>,</w:t>
      </w:r>
      <w:proofErr w:type="gramEnd"/>
      <w:r>
        <w:rPr>
          <w:spacing w:val="-6"/>
        </w:rPr>
        <w:t xml:space="preserve"> </w:t>
      </w:r>
      <w:r>
        <w:t>considering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7</w:t>
      </w:r>
      <w:r>
        <w:rPr>
          <w:spacing w:val="-7"/>
        </w:rPr>
        <w:t xml:space="preserve"> </w:t>
      </w:r>
      <w:r>
        <w:t>days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:</w:t>
      </w:r>
    </w:p>
    <w:p w14:paraId="73B8EE4E" w14:textId="77777777" w:rsidR="005C2F4A" w:rsidRDefault="00E27344">
      <w:pPr>
        <w:pStyle w:val="BodyText"/>
        <w:spacing w:before="9"/>
        <w:rPr>
          <w:sz w:val="23"/>
        </w:rPr>
      </w:pPr>
      <w:r>
        <w:pict w14:anchorId="5C729B99">
          <v:shapetype id="_x0000_t202" coordsize="21600,21600" o:spt="202" path="m,l,21600r21600,l21600,xe">
            <v:stroke joinstyle="miter"/>
            <v:path gradientshapeok="t" o:connecttype="rect"/>
          </v:shapetype>
          <v:shape id="_x0000_s2063" type="#_x0000_t202" alt="" style="position:absolute;margin-left:72.5pt;margin-top:15.95pt;width:486pt;height:186pt;z-index:-15725568;mso-wrap-style:square;mso-wrap-edited:f;mso-width-percent:0;mso-height-percent:0;mso-wrap-distance-left:0;mso-wrap-distance-right:0;mso-position-horizontal-relative:page;mso-width-percent:0;mso-height-percent:0;v-text-anchor:top" fillcolor="#f2f2f2" strokeweight="1pt">
            <v:textbox inset="0,0,0,0">
              <w:txbxContent>
                <w:p w14:paraId="6CD59CF5" w14:textId="77777777" w:rsidR="005C2F4A" w:rsidRDefault="00000000">
                  <w:pPr>
                    <w:pStyle w:val="BodyText"/>
                    <w:spacing w:before="129"/>
                    <w:ind w:left="99"/>
                  </w:pPr>
                  <w:r>
                    <w:rPr>
                      <w:w w:val="105"/>
                    </w:rPr>
                    <w:t>Monitoring:</w:t>
                  </w:r>
                </w:p>
                <w:p w14:paraId="59F34A41" w14:textId="77777777" w:rsidR="005C2F4A" w:rsidRDefault="00000000">
                  <w:pPr>
                    <w:pStyle w:val="BodyText"/>
                    <w:spacing w:before="42"/>
                    <w:ind w:left="99"/>
                  </w:pPr>
                  <w:r>
                    <w:rPr>
                      <w:spacing w:val="-1"/>
                    </w:rPr>
                    <w:t>Per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day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1"/>
                    </w:rPr>
                    <w:t>Storage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1"/>
                    </w:rPr>
                    <w:t>=~13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Gb</w:t>
                  </w:r>
                </w:p>
                <w:p w14:paraId="657484FD" w14:textId="77777777" w:rsidR="005C2F4A" w:rsidRDefault="00000000">
                  <w:pPr>
                    <w:pStyle w:val="BodyText"/>
                    <w:spacing w:before="42"/>
                    <w:ind w:left="99"/>
                  </w:pPr>
                  <w:r>
                    <w:t>No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days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retain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15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days</w:t>
                  </w:r>
                </w:p>
                <w:p w14:paraId="421ED4E5" w14:textId="77777777" w:rsidR="005C2F4A" w:rsidRDefault="00000000">
                  <w:pPr>
                    <w:pStyle w:val="BodyText"/>
                    <w:spacing w:before="42"/>
                    <w:ind w:left="99"/>
                  </w:pPr>
                  <w:r>
                    <w:rPr>
                      <w:spacing w:val="-23"/>
                      <w:w w:val="101"/>
                    </w:rPr>
                    <w:t>T</w:t>
                  </w:r>
                  <w:r>
                    <w:rPr>
                      <w:spacing w:val="-7"/>
                      <w:w w:val="104"/>
                    </w:rPr>
                    <w:t>o</w:t>
                  </w:r>
                  <w:r>
                    <w:rPr>
                      <w:spacing w:val="-1"/>
                      <w:w w:val="136"/>
                    </w:rPr>
                    <w:t>t</w:t>
                  </w:r>
                  <w:r>
                    <w:rPr>
                      <w:spacing w:val="-1"/>
                      <w:w w:val="94"/>
                    </w:rPr>
                    <w:t>a</w:t>
                  </w:r>
                  <w:r>
                    <w:rPr>
                      <w:w w:val="97"/>
                    </w:rPr>
                    <w:t>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4"/>
                      <w:w w:val="93"/>
                    </w:rPr>
                    <w:t>S</w:t>
                  </w:r>
                  <w:r>
                    <w:rPr>
                      <w:spacing w:val="-3"/>
                      <w:w w:val="136"/>
                    </w:rPr>
                    <w:t>t</w:t>
                  </w:r>
                  <w:r>
                    <w:rPr>
                      <w:spacing w:val="-1"/>
                      <w:w w:val="104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r</w:t>
                  </w:r>
                  <w:r>
                    <w:rPr>
                      <w:spacing w:val="-1"/>
                      <w:w w:val="94"/>
                    </w:rPr>
                    <w:t>a</w:t>
                  </w:r>
                  <w:r>
                    <w:rPr>
                      <w:spacing w:val="-1"/>
                      <w:w w:val="104"/>
                    </w:rPr>
                    <w:t>g</w:t>
                  </w:r>
                  <w:r>
                    <w:t>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7"/>
                      <w:w w:val="105"/>
                    </w:rPr>
                    <w:t>r</w:t>
                  </w:r>
                  <w:r>
                    <w:rPr>
                      <w:spacing w:val="-1"/>
                    </w:rPr>
                    <w:t>e</w:t>
                  </w:r>
                  <w:r>
                    <w:rPr>
                      <w:spacing w:val="-1"/>
                      <w:w w:val="104"/>
                    </w:rPr>
                    <w:t>q</w:t>
                  </w:r>
                  <w:r>
                    <w:rPr>
                      <w:spacing w:val="-1"/>
                      <w:w w:val="99"/>
                    </w:rPr>
                    <w:t>u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spacing w:val="-7"/>
                      <w:w w:val="105"/>
                    </w:rPr>
                    <w:t>r</w:t>
                  </w:r>
                  <w:r>
                    <w:rPr>
                      <w:spacing w:val="-1"/>
                    </w:rPr>
                    <w:t>e</w:t>
                  </w:r>
                  <w:r>
                    <w:rPr>
                      <w:spacing w:val="-1"/>
                      <w:w w:val="104"/>
                    </w:rPr>
                    <w:t>d</w:t>
                  </w:r>
                  <w:r>
                    <w:rPr>
                      <w:spacing w:val="-1"/>
                      <w:w w:val="102"/>
                    </w:rPr>
                    <w:t>=</w:t>
                  </w:r>
                  <w:r>
                    <w:rPr>
                      <w:w w:val="102"/>
                    </w:rPr>
                    <w:t>~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w w:val="98"/>
                    </w:rPr>
                    <w:t>2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w w:val="98"/>
                    </w:rPr>
                    <w:t>X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1"/>
                      <w:w w:val="55"/>
                    </w:rPr>
                    <w:t>1</w:t>
                  </w:r>
                  <w:r>
                    <w:rPr>
                      <w:spacing w:val="-1"/>
                      <w:w w:val="111"/>
                    </w:rPr>
                    <w:t>9</w:t>
                  </w:r>
                  <w:r>
                    <w:rPr>
                      <w:w w:val="102"/>
                    </w:rPr>
                    <w:t>5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1"/>
                      <w:w w:val="102"/>
                    </w:rPr>
                    <w:t>G</w:t>
                  </w:r>
                  <w:r>
                    <w:t>B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2"/>
                      <w:w w:val="120"/>
                    </w:rPr>
                    <w:t>(</w:t>
                  </w:r>
                  <w:r>
                    <w:rPr>
                      <w:spacing w:val="-5"/>
                      <w:w w:val="133"/>
                    </w:rPr>
                    <w:t>f</w:t>
                  </w:r>
                  <w:r>
                    <w:rPr>
                      <w:spacing w:val="-1"/>
                      <w:w w:val="104"/>
                    </w:rPr>
                    <w:t>o</w:t>
                  </w:r>
                  <w:r>
                    <w:rPr>
                      <w:w w:val="105"/>
                    </w:rPr>
                    <w:t>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w w:val="98"/>
                    </w:rPr>
                    <w:t>2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2"/>
                      <w:w w:val="98"/>
                    </w:rPr>
                    <w:t>P</w:t>
                  </w:r>
                  <w:r>
                    <w:rPr>
                      <w:spacing w:val="-7"/>
                      <w:w w:val="105"/>
                    </w:rPr>
                    <w:t>r</w:t>
                  </w:r>
                  <w:r>
                    <w:rPr>
                      <w:spacing w:val="-1"/>
                      <w:w w:val="104"/>
                    </w:rPr>
                    <w:t>o</w:t>
                  </w:r>
                  <w:r>
                    <w:rPr>
                      <w:spacing w:val="-1"/>
                      <w:w w:val="101"/>
                    </w:rPr>
                    <w:t>m</w:t>
                  </w:r>
                  <w:r>
                    <w:rPr>
                      <w:spacing w:val="-4"/>
                    </w:rPr>
                    <w:t>e</w:t>
                  </w:r>
                  <w:r>
                    <w:rPr>
                      <w:spacing w:val="-1"/>
                      <w:w w:val="136"/>
                    </w:rPr>
                    <w:t>t</w:t>
                  </w:r>
                  <w:r>
                    <w:rPr>
                      <w:spacing w:val="-1"/>
                      <w:w w:val="99"/>
                    </w:rPr>
                    <w:t>h</w:t>
                  </w:r>
                  <w:r>
                    <w:rPr>
                      <w:spacing w:val="-1"/>
                    </w:rPr>
                    <w:t>e</w:t>
                  </w:r>
                  <w:r>
                    <w:rPr>
                      <w:spacing w:val="-1"/>
                      <w:w w:val="99"/>
                    </w:rPr>
                    <w:t>u</w:t>
                  </w:r>
                  <w:r>
                    <w:rPr>
                      <w:w w:val="90"/>
                    </w:rPr>
                    <w:t>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1"/>
                      <w:w w:val="104"/>
                    </w:rPr>
                    <w:t>pod</w:t>
                  </w:r>
                  <w:r>
                    <w:rPr>
                      <w:spacing w:val="-1"/>
                      <w:w w:val="90"/>
                    </w:rPr>
                    <w:t>s</w:t>
                  </w:r>
                  <w:r>
                    <w:rPr>
                      <w:w w:val="120"/>
                    </w:rPr>
                    <w:t>)</w:t>
                  </w:r>
                </w:p>
                <w:p w14:paraId="33DA401D" w14:textId="77777777" w:rsidR="005C2F4A" w:rsidRDefault="005C2F4A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56DA7A17" w14:textId="77777777" w:rsidR="005C2F4A" w:rsidRDefault="00000000">
                  <w:pPr>
                    <w:pStyle w:val="BodyText"/>
                    <w:spacing w:line="280" w:lineRule="auto"/>
                    <w:ind w:left="99" w:right="5474"/>
                  </w:pPr>
                  <w:r>
                    <w:t>Alert manager runs with 2 pods by default.</w:t>
                  </w:r>
                  <w:r>
                    <w:rPr>
                      <w:spacing w:val="-56"/>
                    </w:rPr>
                    <w:t xml:space="preserve"> </w:t>
                  </w:r>
                  <w:r>
                    <w:rPr>
                      <w:spacing w:val="-1"/>
                      <w:w w:val="98"/>
                    </w:rPr>
                    <w:t>A</w:t>
                  </w:r>
                  <w:r>
                    <w:rPr>
                      <w:spacing w:val="-1"/>
                      <w:w w:val="97"/>
                    </w:rPr>
                    <w:t>l</w:t>
                  </w:r>
                  <w:r>
                    <w:rPr>
                      <w:spacing w:val="-1"/>
                    </w:rPr>
                    <w:t>e</w:t>
                  </w:r>
                  <w:r>
                    <w:rPr>
                      <w:spacing w:val="-1"/>
                      <w:w w:val="105"/>
                    </w:rPr>
                    <w:t>r</w:t>
                  </w:r>
                  <w:r>
                    <w:rPr>
                      <w:w w:val="136"/>
                    </w:rPr>
                    <w:t>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1"/>
                      <w:w w:val="101"/>
                    </w:rPr>
                    <w:t>m</w:t>
                  </w:r>
                  <w:r>
                    <w:rPr>
                      <w:spacing w:val="-1"/>
                      <w:w w:val="94"/>
                    </w:rPr>
                    <w:t>a</w:t>
                  </w:r>
                  <w:r>
                    <w:rPr>
                      <w:spacing w:val="-1"/>
                      <w:w w:val="99"/>
                    </w:rPr>
                    <w:t>n</w:t>
                  </w:r>
                  <w:r>
                    <w:rPr>
                      <w:spacing w:val="-1"/>
                      <w:w w:val="94"/>
                    </w:rPr>
                    <w:t>a</w:t>
                  </w:r>
                  <w:r>
                    <w:rPr>
                      <w:spacing w:val="-1"/>
                      <w:w w:val="104"/>
                    </w:rPr>
                    <w:t>g</w:t>
                  </w:r>
                  <w:r>
                    <w:rPr>
                      <w:spacing w:val="-1"/>
                    </w:rPr>
                    <w:t>e</w:t>
                  </w:r>
                  <w:r>
                    <w:rPr>
                      <w:w w:val="105"/>
                    </w:rPr>
                    <w:t>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3"/>
                      <w:w w:val="90"/>
                    </w:rPr>
                    <w:t>s</w:t>
                  </w:r>
                  <w:r>
                    <w:rPr>
                      <w:spacing w:val="-3"/>
                      <w:w w:val="136"/>
                    </w:rPr>
                    <w:t>t</w:t>
                  </w:r>
                  <w:r>
                    <w:rPr>
                      <w:spacing w:val="-1"/>
                      <w:w w:val="104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r</w:t>
                  </w:r>
                  <w:r>
                    <w:rPr>
                      <w:spacing w:val="-1"/>
                      <w:w w:val="94"/>
                    </w:rPr>
                    <w:t>a</w:t>
                  </w:r>
                  <w:r>
                    <w:rPr>
                      <w:spacing w:val="-1"/>
                      <w:w w:val="104"/>
                    </w:rPr>
                    <w:t>g</w:t>
                  </w:r>
                  <w:r>
                    <w:t>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w w:val="102"/>
                    </w:rPr>
                    <w:t>=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1"/>
                      <w:w w:val="55"/>
                    </w:rPr>
                    <w:t>1</w:t>
                  </w:r>
                  <w:r>
                    <w:rPr>
                      <w:w w:val="118"/>
                    </w:rPr>
                    <w:t>0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1"/>
                      <w:w w:val="102"/>
                    </w:rPr>
                    <w:t>G</w:t>
                  </w:r>
                  <w:r>
                    <w:rPr>
                      <w:w w:val="104"/>
                    </w:rPr>
                    <w:t>b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1"/>
                      <w:w w:val="104"/>
                    </w:rPr>
                    <w:t>p</w:t>
                  </w:r>
                  <w:r>
                    <w:rPr>
                      <w:spacing w:val="-1"/>
                    </w:rPr>
                    <w:t>e</w:t>
                  </w:r>
                  <w:r>
                    <w:rPr>
                      <w:w w:val="105"/>
                    </w:rPr>
                    <w:t>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1"/>
                      <w:w w:val="104"/>
                    </w:rPr>
                    <w:t>po</w:t>
                  </w:r>
                  <w:r>
                    <w:rPr>
                      <w:w w:val="104"/>
                    </w:rPr>
                    <w:t xml:space="preserve">d </w:t>
                  </w:r>
                  <w:r>
                    <w:rPr>
                      <w:spacing w:val="-4"/>
                      <w:w w:val="93"/>
                    </w:rPr>
                    <w:t>S</w:t>
                  </w:r>
                  <w:r>
                    <w:rPr>
                      <w:spacing w:val="-3"/>
                      <w:w w:val="136"/>
                    </w:rPr>
                    <w:t>t</w:t>
                  </w:r>
                  <w:r>
                    <w:rPr>
                      <w:spacing w:val="-1"/>
                      <w:w w:val="104"/>
                    </w:rPr>
                    <w:t>o</w:t>
                  </w:r>
                  <w:r>
                    <w:rPr>
                      <w:spacing w:val="-5"/>
                      <w:w w:val="105"/>
                    </w:rPr>
                    <w:t>r</w:t>
                  </w:r>
                  <w:r>
                    <w:rPr>
                      <w:spacing w:val="-1"/>
                      <w:w w:val="94"/>
                    </w:rPr>
                    <w:t>a</w:t>
                  </w:r>
                  <w:r>
                    <w:rPr>
                      <w:spacing w:val="-1"/>
                      <w:w w:val="104"/>
                    </w:rPr>
                    <w:t>g</w:t>
                  </w:r>
                  <w:r>
                    <w:t>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7"/>
                      <w:w w:val="105"/>
                    </w:rPr>
                    <w:t>r</w:t>
                  </w:r>
                  <w:r>
                    <w:rPr>
                      <w:spacing w:val="-1"/>
                    </w:rPr>
                    <w:t>e</w:t>
                  </w:r>
                  <w:r>
                    <w:rPr>
                      <w:spacing w:val="-1"/>
                      <w:w w:val="104"/>
                    </w:rPr>
                    <w:t>q</w:t>
                  </w:r>
                  <w:r>
                    <w:rPr>
                      <w:spacing w:val="-1"/>
                      <w:w w:val="99"/>
                    </w:rPr>
                    <w:t>u</w:t>
                  </w:r>
                  <w:r>
                    <w:rPr>
                      <w:spacing w:val="-1"/>
                      <w:w w:val="97"/>
                    </w:rPr>
                    <w:t>i</w:t>
                  </w:r>
                  <w:r>
                    <w:rPr>
                      <w:spacing w:val="-7"/>
                      <w:w w:val="105"/>
                    </w:rPr>
                    <w:t>r</w:t>
                  </w:r>
                  <w:r>
                    <w:rPr>
                      <w:spacing w:val="-1"/>
                    </w:rPr>
                    <w:t>e</w:t>
                  </w:r>
                  <w:r>
                    <w:rPr>
                      <w:w w:val="104"/>
                    </w:rPr>
                    <w:t>d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w w:val="102"/>
                    </w:rPr>
                    <w:t>=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1"/>
                      <w:w w:val="102"/>
                    </w:rPr>
                    <w:t>~</w:t>
                  </w:r>
                  <w:r>
                    <w:rPr>
                      <w:w w:val="98"/>
                    </w:rPr>
                    <w:t>2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w w:val="116"/>
                    </w:rPr>
                    <w:t>*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1"/>
                      <w:w w:val="55"/>
                    </w:rPr>
                    <w:t>1</w:t>
                  </w:r>
                  <w:r>
                    <w:rPr>
                      <w:spacing w:val="-1"/>
                      <w:w w:val="118"/>
                    </w:rPr>
                    <w:t>0</w:t>
                  </w:r>
                  <w:r>
                    <w:rPr>
                      <w:spacing w:val="-1"/>
                      <w:w w:val="102"/>
                    </w:rPr>
                    <w:t>G</w:t>
                  </w:r>
                  <w:r>
                    <w:t>B</w:t>
                  </w:r>
                </w:p>
                <w:p w14:paraId="168AB13B" w14:textId="77777777" w:rsidR="005C2F4A" w:rsidRDefault="005C2F4A">
                  <w:pPr>
                    <w:pStyle w:val="BodyText"/>
                    <w:rPr>
                      <w:sz w:val="28"/>
                    </w:rPr>
                  </w:pPr>
                </w:p>
                <w:p w14:paraId="61BDD4FC" w14:textId="77777777" w:rsidR="005C2F4A" w:rsidRDefault="005C2F4A"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 w14:paraId="4AA0BC5C" w14:textId="77777777" w:rsidR="005C2F4A" w:rsidRDefault="00000000">
                  <w:pPr>
                    <w:pStyle w:val="BodyText"/>
                    <w:spacing w:line="280" w:lineRule="auto"/>
                    <w:ind w:left="99"/>
                  </w:pPr>
                  <w:r>
                    <w:rPr>
                      <w:spacing w:val="-1"/>
                      <w:w w:val="105"/>
                    </w:rPr>
                    <w:t>***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assumption: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105"/>
                    </w:rPr>
                    <w:t>prometheus</w:t>
                  </w:r>
                  <w:proofErr w:type="spellEnd"/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pods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are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well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distributed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across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nodes.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This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just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assumption</w:t>
                  </w:r>
                  <w:r>
                    <w:rPr>
                      <w:spacing w:val="-59"/>
                      <w:w w:val="105"/>
                    </w:rPr>
                    <w:t xml:space="preserve"> </w:t>
                  </w:r>
                  <w:r>
                    <w:t>calculation,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Hat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recommends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calculate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exact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during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performance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testing.</w:t>
                  </w:r>
                </w:p>
              </w:txbxContent>
            </v:textbox>
            <w10:wrap type="topAndBottom" anchorx="page"/>
          </v:shape>
        </w:pict>
      </w:r>
    </w:p>
    <w:p w14:paraId="189B1861" w14:textId="77777777" w:rsidR="005C2F4A" w:rsidRDefault="005C2F4A">
      <w:pPr>
        <w:pStyle w:val="BodyText"/>
        <w:spacing w:before="2"/>
        <w:rPr>
          <w:sz w:val="18"/>
        </w:rPr>
      </w:pPr>
    </w:p>
    <w:p w14:paraId="11030640" w14:textId="77777777" w:rsidR="005C2F4A" w:rsidRDefault="00000000">
      <w:pPr>
        <w:spacing w:before="116"/>
        <w:ind w:left="580"/>
        <w:rPr>
          <w:rFonts w:ascii="Arial"/>
          <w:i/>
          <w:sz w:val="20"/>
        </w:rPr>
      </w:pPr>
      <w:r>
        <w:rPr>
          <w:rFonts w:ascii="Arial"/>
          <w:i/>
          <w:spacing w:val="-1"/>
          <w:sz w:val="20"/>
        </w:rPr>
        <w:t>Please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pacing w:val="-1"/>
          <w:sz w:val="20"/>
        </w:rPr>
        <w:t>note;</w:t>
      </w:r>
      <w:r>
        <w:rPr>
          <w:rFonts w:ascii="Arial"/>
          <w:i/>
          <w:spacing w:val="-12"/>
          <w:sz w:val="20"/>
        </w:rPr>
        <w:t xml:space="preserve"> </w:t>
      </w:r>
      <w:r>
        <w:rPr>
          <w:rFonts w:ascii="Arial"/>
          <w:i/>
          <w:spacing w:val="-1"/>
          <w:sz w:val="20"/>
        </w:rPr>
        <w:t>if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pacing w:val="-1"/>
          <w:sz w:val="20"/>
        </w:rPr>
        <w:t>the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pacing w:val="-1"/>
          <w:sz w:val="20"/>
        </w:rPr>
        <w:t>replica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pacing w:val="-1"/>
          <w:sz w:val="20"/>
        </w:rPr>
        <w:t>set</w:t>
      </w:r>
      <w:r>
        <w:rPr>
          <w:rFonts w:ascii="Arial"/>
          <w:i/>
          <w:spacing w:val="-12"/>
          <w:sz w:val="20"/>
        </w:rPr>
        <w:t xml:space="preserve"> </w:t>
      </w:r>
      <w:r>
        <w:rPr>
          <w:rFonts w:ascii="Arial"/>
          <w:i/>
          <w:spacing w:val="-1"/>
          <w:sz w:val="20"/>
        </w:rPr>
        <w:t>is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pacing w:val="-1"/>
          <w:sz w:val="20"/>
        </w:rPr>
        <w:t>increased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pacing w:val="-1"/>
          <w:sz w:val="20"/>
        </w:rPr>
        <w:t>then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pacing w:val="-1"/>
          <w:sz w:val="20"/>
        </w:rPr>
        <w:t>the</w:t>
      </w:r>
      <w:r>
        <w:rPr>
          <w:rFonts w:ascii="Arial"/>
          <w:i/>
          <w:spacing w:val="-12"/>
          <w:sz w:val="20"/>
        </w:rPr>
        <w:t xml:space="preserve"> </w:t>
      </w:r>
      <w:r>
        <w:rPr>
          <w:rFonts w:ascii="Arial"/>
          <w:i/>
          <w:sz w:val="20"/>
        </w:rPr>
        <w:t>storage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z w:val="20"/>
        </w:rPr>
        <w:t>too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z w:val="20"/>
        </w:rPr>
        <w:t>needs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z w:val="20"/>
        </w:rPr>
        <w:t>to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z w:val="20"/>
        </w:rPr>
        <w:t>be</w:t>
      </w:r>
      <w:r>
        <w:rPr>
          <w:rFonts w:ascii="Arial"/>
          <w:i/>
          <w:spacing w:val="-12"/>
          <w:sz w:val="20"/>
        </w:rPr>
        <w:t xml:space="preserve"> </w:t>
      </w:r>
      <w:r>
        <w:rPr>
          <w:rFonts w:ascii="Arial"/>
          <w:i/>
          <w:sz w:val="20"/>
        </w:rPr>
        <w:t>adjusted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z w:val="20"/>
        </w:rPr>
        <w:t>and</w:t>
      </w:r>
      <w:r>
        <w:rPr>
          <w:rFonts w:ascii="Arial"/>
          <w:i/>
          <w:spacing w:val="-13"/>
          <w:sz w:val="20"/>
        </w:rPr>
        <w:t xml:space="preserve"> </w:t>
      </w:r>
      <w:r>
        <w:rPr>
          <w:rFonts w:ascii="Arial"/>
          <w:i/>
          <w:sz w:val="20"/>
        </w:rPr>
        <w:t>provisioned.</w:t>
      </w:r>
    </w:p>
    <w:p w14:paraId="3C1383E4" w14:textId="77777777" w:rsidR="005C2F4A" w:rsidRDefault="005C2F4A">
      <w:pPr>
        <w:pStyle w:val="BodyText"/>
        <w:spacing w:before="11"/>
        <w:rPr>
          <w:rFonts w:ascii="Arial"/>
          <w:i/>
          <w:sz w:val="32"/>
        </w:rPr>
      </w:pPr>
    </w:p>
    <w:p w14:paraId="53B795F9" w14:textId="37B753B1" w:rsidR="005C2F4A" w:rsidRDefault="00000000">
      <w:pPr>
        <w:spacing w:line="316" w:lineRule="auto"/>
        <w:ind w:left="580" w:right="845"/>
        <w:rPr>
          <w:rFonts w:ascii="Arial"/>
          <w:i/>
          <w:sz w:val="19"/>
        </w:rPr>
      </w:pPr>
      <w:r>
        <w:rPr>
          <w:rFonts w:ascii="Arial"/>
          <w:i/>
          <w:sz w:val="20"/>
        </w:rPr>
        <w:t xml:space="preserve">Note: </w:t>
      </w:r>
      <w:r>
        <w:rPr>
          <w:rFonts w:ascii="Arial"/>
          <w:i/>
          <w:sz w:val="19"/>
        </w:rPr>
        <w:t xml:space="preserve">This section is completed based on Assumption. Subject to change by the </w:t>
      </w:r>
      <w:r w:rsidR="00F340AB">
        <w:rPr>
          <w:rFonts w:ascii="Arial"/>
          <w:i/>
          <w:sz w:val="19"/>
        </w:rPr>
        <w:t xml:space="preserve">CUSTOMER </w:t>
      </w:r>
      <w:r>
        <w:rPr>
          <w:rFonts w:ascii="Arial"/>
          <w:i/>
          <w:sz w:val="19"/>
        </w:rPr>
        <w:t xml:space="preserve"> team</w:t>
      </w:r>
      <w:r>
        <w:rPr>
          <w:rFonts w:ascii="Arial"/>
          <w:i/>
          <w:spacing w:val="1"/>
          <w:sz w:val="19"/>
        </w:rPr>
        <w:t xml:space="preserve"> </w:t>
      </w:r>
      <w:r>
        <w:rPr>
          <w:rFonts w:ascii="Arial"/>
          <w:i/>
          <w:sz w:val="19"/>
        </w:rPr>
        <w:t>post go</w:t>
      </w:r>
      <w:r>
        <w:rPr>
          <w:rFonts w:ascii="Arial"/>
          <w:i/>
          <w:spacing w:val="-50"/>
          <w:sz w:val="19"/>
        </w:rPr>
        <w:t xml:space="preserve"> </w:t>
      </w:r>
      <w:r>
        <w:rPr>
          <w:rFonts w:ascii="Arial"/>
          <w:i/>
          <w:w w:val="105"/>
          <w:sz w:val="19"/>
        </w:rPr>
        <w:t>live</w:t>
      </w:r>
      <w:r>
        <w:rPr>
          <w:rFonts w:ascii="Arial"/>
          <w:i/>
          <w:spacing w:val="-12"/>
          <w:w w:val="105"/>
          <w:sz w:val="19"/>
        </w:rPr>
        <w:t xml:space="preserve"> </w:t>
      </w:r>
      <w:r>
        <w:rPr>
          <w:rFonts w:ascii="Arial"/>
          <w:i/>
          <w:w w:val="105"/>
          <w:sz w:val="19"/>
        </w:rPr>
        <w:t>if</w:t>
      </w:r>
      <w:r>
        <w:rPr>
          <w:rFonts w:ascii="Arial"/>
          <w:i/>
          <w:spacing w:val="-12"/>
          <w:w w:val="105"/>
          <w:sz w:val="19"/>
        </w:rPr>
        <w:t xml:space="preserve"> </w:t>
      </w:r>
      <w:r>
        <w:rPr>
          <w:rFonts w:ascii="Arial"/>
          <w:i/>
          <w:w w:val="105"/>
          <w:sz w:val="19"/>
        </w:rPr>
        <w:t>required.</w:t>
      </w:r>
    </w:p>
    <w:p w14:paraId="45014A9F" w14:textId="77777777" w:rsidR="005C2F4A" w:rsidRDefault="005C2F4A">
      <w:pPr>
        <w:spacing w:line="316" w:lineRule="auto"/>
        <w:rPr>
          <w:rFonts w:ascii="Arial"/>
          <w:sz w:val="19"/>
        </w:rPr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5D989572" w14:textId="77777777" w:rsidR="005C2F4A" w:rsidRDefault="00000000">
      <w:pPr>
        <w:pStyle w:val="Heading2"/>
        <w:numPr>
          <w:ilvl w:val="1"/>
          <w:numId w:val="20"/>
        </w:numPr>
        <w:tabs>
          <w:tab w:val="left" w:pos="1107"/>
        </w:tabs>
        <w:ind w:left="1106" w:hanging="527"/>
      </w:pPr>
      <w:bookmarkStart w:id="28" w:name="_TOC_250022"/>
      <w:r>
        <w:lastRenderedPageBreak/>
        <w:t>Log</w:t>
      </w:r>
      <w:r>
        <w:rPr>
          <w:spacing w:val="10"/>
        </w:rPr>
        <w:t xml:space="preserve"> </w:t>
      </w:r>
      <w:r>
        <w:t>Aggregation</w:t>
      </w:r>
      <w:r>
        <w:rPr>
          <w:spacing w:val="10"/>
        </w:rPr>
        <w:t xml:space="preserve"> </w:t>
      </w:r>
      <w:bookmarkEnd w:id="28"/>
      <w:r>
        <w:t>Solution</w:t>
      </w:r>
    </w:p>
    <w:p w14:paraId="41AA0E88" w14:textId="77777777" w:rsidR="005C2F4A" w:rsidRDefault="00000000">
      <w:pPr>
        <w:pStyle w:val="BodyText"/>
        <w:spacing w:before="235" w:line="321" w:lineRule="auto"/>
        <w:ind w:left="580" w:right="819"/>
        <w:jc w:val="both"/>
      </w:pPr>
      <w:r>
        <w:rPr>
          <w:w w:val="105"/>
        </w:rPr>
        <w:t>The logging subsystem for Red Hat OpenShift is an opinionated collector and normalizer of</w:t>
      </w:r>
      <w:r>
        <w:rPr>
          <w:spacing w:val="1"/>
          <w:w w:val="105"/>
        </w:rPr>
        <w:t xml:space="preserve"> </w:t>
      </w:r>
      <w:r>
        <w:t>application, infrastructure, and audit logs. It is intended to be used for forwarding logs to various</w:t>
      </w:r>
      <w:r>
        <w:rPr>
          <w:spacing w:val="1"/>
        </w:rPr>
        <w:t xml:space="preserve"> </w:t>
      </w:r>
      <w:r>
        <w:rPr>
          <w:w w:val="105"/>
        </w:rPr>
        <w:t>supported</w:t>
      </w:r>
      <w:r>
        <w:rPr>
          <w:spacing w:val="-12"/>
          <w:w w:val="105"/>
        </w:rPr>
        <w:t xml:space="preserve"> </w:t>
      </w:r>
      <w:r>
        <w:rPr>
          <w:w w:val="105"/>
        </w:rPr>
        <w:t>systems.</w:t>
      </w:r>
    </w:p>
    <w:p w14:paraId="33FC4243" w14:textId="77777777" w:rsidR="005C2F4A" w:rsidRDefault="005C2F4A">
      <w:pPr>
        <w:pStyle w:val="BodyText"/>
        <w:spacing w:before="10"/>
        <w:rPr>
          <w:sz w:val="29"/>
        </w:rPr>
      </w:pPr>
    </w:p>
    <w:p w14:paraId="6F86C96C" w14:textId="77777777" w:rsidR="005C2F4A" w:rsidRDefault="00000000">
      <w:pPr>
        <w:pStyle w:val="BodyText"/>
        <w:ind w:left="580"/>
        <w:jc w:val="both"/>
      </w:pPr>
      <w:r>
        <w:t>The</w:t>
      </w:r>
      <w:r>
        <w:rPr>
          <w:spacing w:val="-3"/>
        </w:rPr>
        <w:t xml:space="preserve"> </w:t>
      </w:r>
      <w:r>
        <w:t>logging</w:t>
      </w:r>
      <w:r>
        <w:rPr>
          <w:spacing w:val="-3"/>
        </w:rPr>
        <w:t xml:space="preserve"> </w:t>
      </w:r>
      <w:r>
        <w:t>subsystem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Hat</w:t>
      </w:r>
      <w:r>
        <w:rPr>
          <w:spacing w:val="-3"/>
        </w:rPr>
        <w:t xml:space="preserve"> </w:t>
      </w:r>
      <w:r>
        <w:t>OpenShift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not:</w:t>
      </w:r>
    </w:p>
    <w:p w14:paraId="20EA2035" w14:textId="77777777" w:rsidR="005C2F4A" w:rsidRDefault="005C2F4A">
      <w:pPr>
        <w:pStyle w:val="BodyText"/>
        <w:spacing w:before="9"/>
        <w:rPr>
          <w:sz w:val="36"/>
        </w:rPr>
      </w:pPr>
    </w:p>
    <w:p w14:paraId="50E2615A" w14:textId="77777777" w:rsidR="005C2F4A" w:rsidRDefault="00000000">
      <w:pPr>
        <w:pStyle w:val="ListParagraph"/>
        <w:numPr>
          <w:ilvl w:val="0"/>
          <w:numId w:val="13"/>
        </w:numPr>
        <w:tabs>
          <w:tab w:val="left" w:pos="1299"/>
          <w:tab w:val="left" w:pos="1300"/>
        </w:tabs>
      </w:pPr>
      <w:r>
        <w:t>A</w:t>
      </w:r>
      <w:r>
        <w:rPr>
          <w:spacing w:val="-8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scale</w:t>
      </w:r>
      <w:r>
        <w:rPr>
          <w:spacing w:val="-8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t>collection</w:t>
      </w:r>
      <w:r>
        <w:rPr>
          <w:spacing w:val="-8"/>
        </w:rPr>
        <w:t xml:space="preserve"> </w:t>
      </w:r>
      <w:r>
        <w:t>system</w:t>
      </w:r>
    </w:p>
    <w:p w14:paraId="17BD9A35" w14:textId="77777777" w:rsidR="005C2F4A" w:rsidRDefault="00000000">
      <w:pPr>
        <w:pStyle w:val="ListParagraph"/>
        <w:numPr>
          <w:ilvl w:val="0"/>
          <w:numId w:val="13"/>
        </w:numPr>
        <w:tabs>
          <w:tab w:val="left" w:pos="1299"/>
          <w:tab w:val="left" w:pos="1300"/>
        </w:tabs>
        <w:spacing w:before="82"/>
      </w:pPr>
      <w:r>
        <w:t>Security</w:t>
      </w:r>
      <w:r>
        <w:rPr>
          <w:spacing w:val="3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Event</w:t>
      </w:r>
      <w:r>
        <w:rPr>
          <w:spacing w:val="4"/>
        </w:rPr>
        <w:t xml:space="preserve"> </w:t>
      </w:r>
      <w:r>
        <w:t>Monitoring</w:t>
      </w:r>
      <w:r>
        <w:rPr>
          <w:spacing w:val="3"/>
        </w:rPr>
        <w:t xml:space="preserve"> </w:t>
      </w:r>
      <w:r>
        <w:t>(SIEM)</w:t>
      </w:r>
      <w:r>
        <w:rPr>
          <w:spacing w:val="4"/>
        </w:rPr>
        <w:t xml:space="preserve"> </w:t>
      </w:r>
      <w:r>
        <w:t>compliant</w:t>
      </w:r>
    </w:p>
    <w:p w14:paraId="5FD194EE" w14:textId="77777777" w:rsidR="005C2F4A" w:rsidRDefault="00000000">
      <w:pPr>
        <w:pStyle w:val="ListParagraph"/>
        <w:numPr>
          <w:ilvl w:val="0"/>
          <w:numId w:val="13"/>
        </w:numPr>
        <w:tabs>
          <w:tab w:val="left" w:pos="1299"/>
          <w:tab w:val="left" w:pos="1300"/>
        </w:tabs>
        <w:spacing w:before="82"/>
      </w:pPr>
      <w:r>
        <w:t>Historical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proofErr w:type="gramStart"/>
      <w:r>
        <w:t>long</w:t>
      </w:r>
      <w:r>
        <w:rPr>
          <w:spacing w:val="3"/>
        </w:rPr>
        <w:t xml:space="preserve"> </w:t>
      </w:r>
      <w:r>
        <w:t>term</w:t>
      </w:r>
      <w:proofErr w:type="gramEnd"/>
      <w:r>
        <w:rPr>
          <w:spacing w:val="3"/>
        </w:rPr>
        <w:t xml:space="preserve"> </w:t>
      </w:r>
      <w:r>
        <w:t>log</w:t>
      </w:r>
      <w:r>
        <w:rPr>
          <w:spacing w:val="2"/>
        </w:rPr>
        <w:t xml:space="preserve"> </w:t>
      </w:r>
      <w:r>
        <w:t>retention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storage</w:t>
      </w:r>
    </w:p>
    <w:p w14:paraId="064B58B7" w14:textId="77777777" w:rsidR="005C2F4A" w:rsidRDefault="00000000">
      <w:pPr>
        <w:pStyle w:val="ListParagraph"/>
        <w:numPr>
          <w:ilvl w:val="0"/>
          <w:numId w:val="13"/>
        </w:numPr>
        <w:tabs>
          <w:tab w:val="left" w:pos="1299"/>
          <w:tab w:val="left" w:pos="1300"/>
        </w:tabs>
        <w:spacing w:before="81"/>
      </w:pPr>
      <w:r>
        <w:t>A</w:t>
      </w:r>
      <w:r>
        <w:rPr>
          <w:spacing w:val="-10"/>
        </w:rPr>
        <w:t xml:space="preserve"> </w:t>
      </w:r>
      <w:r>
        <w:t>guaranteed</w:t>
      </w:r>
      <w:r>
        <w:rPr>
          <w:spacing w:val="-10"/>
        </w:rPr>
        <w:t xml:space="preserve"> </w:t>
      </w:r>
      <w:r>
        <w:t>log</w:t>
      </w:r>
      <w:r>
        <w:rPr>
          <w:spacing w:val="-9"/>
        </w:rPr>
        <w:t xml:space="preserve"> </w:t>
      </w:r>
      <w:r>
        <w:t>sink</w:t>
      </w:r>
    </w:p>
    <w:p w14:paraId="13970753" w14:textId="77777777" w:rsidR="005C2F4A" w:rsidRDefault="00000000">
      <w:pPr>
        <w:pStyle w:val="ListParagraph"/>
        <w:numPr>
          <w:ilvl w:val="0"/>
          <w:numId w:val="13"/>
        </w:numPr>
        <w:tabs>
          <w:tab w:val="left" w:pos="1299"/>
          <w:tab w:val="left" w:pos="1300"/>
        </w:tabs>
        <w:spacing w:before="82"/>
      </w:pPr>
      <w:r>
        <w:t>Secure</w:t>
      </w:r>
      <w:r>
        <w:rPr>
          <w:spacing w:val="-1"/>
        </w:rPr>
        <w:t xml:space="preserve"> </w:t>
      </w:r>
      <w:r>
        <w:t>storage -</w:t>
      </w:r>
      <w:r>
        <w:rPr>
          <w:spacing w:val="-1"/>
        </w:rPr>
        <w:t xml:space="preserve"> </w:t>
      </w:r>
      <w:r>
        <w:t>audit logs</w:t>
      </w:r>
      <w:r>
        <w:rPr>
          <w:spacing w:val="-1"/>
        </w:rPr>
        <w:t xml:space="preserve"> </w:t>
      </w:r>
      <w:r>
        <w:t>are not</w:t>
      </w:r>
      <w:r>
        <w:rPr>
          <w:spacing w:val="-1"/>
        </w:rPr>
        <w:t xml:space="preserve"> </w:t>
      </w:r>
      <w:r>
        <w:t>stored by</w:t>
      </w:r>
      <w:r>
        <w:rPr>
          <w:spacing w:val="-1"/>
        </w:rPr>
        <w:t xml:space="preserve"> </w:t>
      </w:r>
      <w:r>
        <w:t>default</w:t>
      </w:r>
    </w:p>
    <w:p w14:paraId="2400C063" w14:textId="77777777" w:rsidR="005C2F4A" w:rsidRDefault="005C2F4A">
      <w:pPr>
        <w:pStyle w:val="BodyText"/>
        <w:spacing w:before="1"/>
        <w:rPr>
          <w:sz w:val="37"/>
        </w:rPr>
      </w:pPr>
    </w:p>
    <w:p w14:paraId="4BE16982" w14:textId="77777777" w:rsidR="005C2F4A" w:rsidRDefault="00000000">
      <w:pPr>
        <w:pStyle w:val="BodyText"/>
        <w:spacing w:line="321" w:lineRule="auto"/>
        <w:ind w:left="580" w:right="821"/>
        <w:jc w:val="both"/>
      </w:pP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internal</w:t>
      </w:r>
      <w:r>
        <w:rPr>
          <w:spacing w:val="-9"/>
        </w:rPr>
        <w:t xml:space="preserve"> </w:t>
      </w:r>
      <w:r>
        <w:t>Loki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Elasticsearch</w:t>
      </w:r>
      <w:r>
        <w:rPr>
          <w:spacing w:val="-10"/>
        </w:rPr>
        <w:t xml:space="preserve"> </w:t>
      </w:r>
      <w:r>
        <w:t>log</w:t>
      </w:r>
      <w:r>
        <w:rPr>
          <w:spacing w:val="-9"/>
        </w:rPr>
        <w:t xml:space="preserve"> </w:t>
      </w:r>
      <w:r>
        <w:t>store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cluster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storing</w:t>
      </w:r>
      <w:r>
        <w:rPr>
          <w:spacing w:val="-9"/>
        </w:rPr>
        <w:t xml:space="preserve"> </w:t>
      </w:r>
      <w:r>
        <w:t>logs,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ClusterLogForwarder</w:t>
      </w:r>
      <w:proofErr w:type="spellEnd"/>
      <w:r>
        <w:rPr>
          <w:spacing w:val="-7"/>
        </w:rPr>
        <w:t xml:space="preserve"> </w:t>
      </w:r>
      <w:r>
        <w:t>custom</w:t>
      </w:r>
      <w:r>
        <w:rPr>
          <w:spacing w:val="-7"/>
        </w:rPr>
        <w:t xml:space="preserve"> </w:t>
      </w:r>
      <w:r>
        <w:t>resource</w:t>
      </w:r>
      <w:r>
        <w:rPr>
          <w:spacing w:val="-7"/>
        </w:rPr>
        <w:t xml:space="preserve"> </w:t>
      </w:r>
      <w:r>
        <w:t>(CR)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forward</w:t>
      </w:r>
      <w:r>
        <w:rPr>
          <w:spacing w:val="-7"/>
        </w:rPr>
        <w:t xml:space="preserve"> </w:t>
      </w:r>
      <w:r>
        <w:t>logs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store.</w:t>
      </w:r>
    </w:p>
    <w:p w14:paraId="21998E60" w14:textId="77777777" w:rsidR="005C2F4A" w:rsidRDefault="00000000">
      <w:pPr>
        <w:pStyle w:val="ListParagraph"/>
        <w:numPr>
          <w:ilvl w:val="0"/>
          <w:numId w:val="13"/>
        </w:numPr>
        <w:tabs>
          <w:tab w:val="left" w:pos="1300"/>
        </w:tabs>
        <w:spacing w:line="321" w:lineRule="auto"/>
        <w:ind w:right="821"/>
        <w:jc w:val="both"/>
      </w:pPr>
      <w:r>
        <w:t>Loki is a horizontally scalable, highly available, multi-tenant log aggregation system</w:t>
      </w:r>
      <w:r>
        <w:rPr>
          <w:spacing w:val="1"/>
        </w:rPr>
        <w:t xml:space="preserve"> </w:t>
      </w:r>
      <w:r>
        <w:t>offered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alternative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Elasticsearch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logging.</w:t>
      </w:r>
    </w:p>
    <w:p w14:paraId="1AF7ACCE" w14:textId="77777777" w:rsidR="005C2F4A" w:rsidRDefault="00000000">
      <w:pPr>
        <w:pStyle w:val="ListParagraph"/>
        <w:numPr>
          <w:ilvl w:val="0"/>
          <w:numId w:val="13"/>
        </w:numPr>
        <w:tabs>
          <w:tab w:val="left" w:pos="1300"/>
        </w:tabs>
        <w:spacing w:line="321" w:lineRule="auto"/>
        <w:ind w:right="819"/>
        <w:jc w:val="both"/>
      </w:pPr>
      <w:r>
        <w:t>Elasticsearch</w:t>
      </w:r>
      <w:r>
        <w:rPr>
          <w:spacing w:val="1"/>
        </w:rPr>
        <w:t xml:space="preserve"> </w:t>
      </w:r>
      <w:r>
        <w:t>indexes</w:t>
      </w:r>
      <w:r>
        <w:rPr>
          <w:spacing w:val="1"/>
        </w:rPr>
        <w:t xml:space="preserve"> </w:t>
      </w:r>
      <w:r>
        <w:t>incoming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ingestion.</w:t>
      </w:r>
      <w:r>
        <w:rPr>
          <w:spacing w:val="1"/>
        </w:rPr>
        <w:t xml:space="preserve"> </w:t>
      </w:r>
      <w:r>
        <w:t>Loki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indexes a few fixed labels during ingestion and defers more complex parsing until after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logs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stored.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means</w:t>
      </w:r>
      <w:r>
        <w:rPr>
          <w:spacing w:val="-9"/>
        </w:rPr>
        <w:t xml:space="preserve"> </w:t>
      </w:r>
      <w:r>
        <w:t>Loki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collect</w:t>
      </w:r>
      <w:r>
        <w:rPr>
          <w:spacing w:val="-9"/>
        </w:rPr>
        <w:t xml:space="preserve"> </w:t>
      </w:r>
      <w:r>
        <w:t>logs</w:t>
      </w:r>
      <w:r>
        <w:rPr>
          <w:spacing w:val="-8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quickly.</w:t>
      </w:r>
    </w:p>
    <w:p w14:paraId="2AAD0998" w14:textId="77777777" w:rsidR="005C2F4A" w:rsidRDefault="005C2F4A">
      <w:pPr>
        <w:pStyle w:val="BodyText"/>
        <w:spacing w:before="6"/>
        <w:rPr>
          <w:sz w:val="28"/>
        </w:rPr>
      </w:pPr>
    </w:p>
    <w:p w14:paraId="4B55CCE2" w14:textId="77777777" w:rsidR="005C2F4A" w:rsidRDefault="00000000">
      <w:pPr>
        <w:pStyle w:val="Heading3"/>
        <w:numPr>
          <w:ilvl w:val="2"/>
          <w:numId w:val="12"/>
        </w:numPr>
        <w:tabs>
          <w:tab w:val="left" w:pos="1317"/>
        </w:tabs>
      </w:pPr>
      <w:bookmarkStart w:id="29" w:name="_TOC_250021"/>
      <w:r>
        <w:rPr>
          <w:color w:val="424242"/>
        </w:rPr>
        <w:t>Key</w:t>
      </w:r>
      <w:r>
        <w:rPr>
          <w:color w:val="424242"/>
          <w:spacing w:val="-3"/>
        </w:rPr>
        <w:t xml:space="preserve"> </w:t>
      </w:r>
      <w:bookmarkEnd w:id="29"/>
      <w:r>
        <w:rPr>
          <w:color w:val="424242"/>
        </w:rPr>
        <w:t>observation/challenges/requirements:</w:t>
      </w:r>
    </w:p>
    <w:p w14:paraId="35A1CA93" w14:textId="51FA42BA" w:rsidR="005C2F4A" w:rsidRDefault="00000000">
      <w:pPr>
        <w:pStyle w:val="ListParagraph"/>
        <w:numPr>
          <w:ilvl w:val="3"/>
          <w:numId w:val="12"/>
        </w:numPr>
        <w:tabs>
          <w:tab w:val="left" w:pos="1300"/>
        </w:tabs>
        <w:spacing w:before="183" w:line="321" w:lineRule="auto"/>
        <w:ind w:right="819"/>
        <w:jc w:val="both"/>
      </w:pPr>
      <w:r>
        <w:t>The OpenShift Elasticsearch Operator is deprecated and is planned to be removed in a</w:t>
      </w:r>
      <w:r>
        <w:rPr>
          <w:spacing w:val="1"/>
        </w:rPr>
        <w:t xml:space="preserve"> </w:t>
      </w:r>
      <w:r>
        <w:t>future release. Red Hat provides bug fixes and support for this feature during the current</w:t>
      </w:r>
      <w:r>
        <w:rPr>
          <w:spacing w:val="1"/>
        </w:rPr>
        <w:t xml:space="preserve"> </w:t>
      </w:r>
      <w:r>
        <w:t>release lifecycle, but this feature no longer receives enhancements. As an alternative to</w:t>
      </w:r>
      <w:r>
        <w:rPr>
          <w:spacing w:val="1"/>
        </w:rPr>
        <w:t xml:space="preserve"> </w:t>
      </w:r>
      <w:r>
        <w:t>using the OpenShift Elasticsearch Operator to manage the default log storage, Loki</w:t>
      </w:r>
      <w:r>
        <w:rPr>
          <w:spacing w:val="1"/>
        </w:rPr>
        <w:t xml:space="preserve"> </w:t>
      </w:r>
      <w:r>
        <w:t xml:space="preserve">Operator can be used. Hence </w:t>
      </w:r>
      <w:r w:rsidR="00F340AB">
        <w:t xml:space="preserve">CUSTOMER </w:t>
      </w:r>
      <w:r>
        <w:t>has decided to go for a Loki Operator based Logging</w:t>
      </w:r>
      <w:r>
        <w:rPr>
          <w:spacing w:val="1"/>
        </w:rPr>
        <w:t xml:space="preserve"> </w:t>
      </w:r>
      <w:r>
        <w:t>solution.</w:t>
      </w:r>
    </w:p>
    <w:p w14:paraId="1AE54664" w14:textId="77777777" w:rsidR="005C2F4A" w:rsidRDefault="00000000">
      <w:pPr>
        <w:pStyle w:val="ListParagraph"/>
        <w:numPr>
          <w:ilvl w:val="3"/>
          <w:numId w:val="12"/>
        </w:numPr>
        <w:tabs>
          <w:tab w:val="left" w:pos="1300"/>
        </w:tabs>
        <w:spacing w:before="7" w:line="321" w:lineRule="auto"/>
        <w:ind w:right="818"/>
        <w:jc w:val="both"/>
        <w:rPr>
          <w:color w:val="535353"/>
          <w:sz w:val="21"/>
        </w:rPr>
      </w:pPr>
      <w:proofErr w:type="spellStart"/>
      <w:r>
        <w:t>Fluentd</w:t>
      </w:r>
      <w:proofErr w:type="spellEnd"/>
      <w:r>
        <w:rPr>
          <w:spacing w:val="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deprecated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planned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removed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release.</w:t>
      </w:r>
      <w:r>
        <w:rPr>
          <w:spacing w:val="-8"/>
        </w:rPr>
        <w:t xml:space="preserve"> </w:t>
      </w:r>
      <w:r>
        <w:t>Red</w:t>
      </w:r>
      <w:r>
        <w:rPr>
          <w:spacing w:val="-7"/>
        </w:rPr>
        <w:t xml:space="preserve"> </w:t>
      </w:r>
      <w:r>
        <w:t>Hat</w:t>
      </w:r>
      <w:r>
        <w:rPr>
          <w:spacing w:val="-8"/>
        </w:rPr>
        <w:t xml:space="preserve"> </w:t>
      </w:r>
      <w:r>
        <w:t>provides</w:t>
      </w:r>
      <w:r>
        <w:rPr>
          <w:spacing w:val="-56"/>
        </w:rPr>
        <w:t xml:space="preserve"> </w:t>
      </w:r>
      <w:r>
        <w:t>bug fixes and support for this feature during the current release lifecycle, but this feature</w:t>
      </w:r>
      <w:r>
        <w:rPr>
          <w:spacing w:val="1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longer</w:t>
      </w:r>
      <w:r>
        <w:rPr>
          <w:spacing w:val="-11"/>
        </w:rPr>
        <w:t xml:space="preserve"> </w:t>
      </w:r>
      <w:r>
        <w:t>receives</w:t>
      </w:r>
      <w:r>
        <w:rPr>
          <w:spacing w:val="-10"/>
        </w:rPr>
        <w:t xml:space="preserve"> </w:t>
      </w:r>
      <w:r>
        <w:t>enhancements.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alternative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proofErr w:type="spellStart"/>
      <w:r>
        <w:t>Fluentd</w:t>
      </w:r>
      <w:proofErr w:type="spellEnd"/>
      <w:r>
        <w:t>,</w:t>
      </w:r>
      <w:r>
        <w:rPr>
          <w:spacing w:val="-10"/>
        </w:rPr>
        <w:t xml:space="preserve"> </w:t>
      </w:r>
      <w:r>
        <w:t>Vector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GP.</w:t>
      </w:r>
    </w:p>
    <w:p w14:paraId="68CA2DC3" w14:textId="64C61B99" w:rsidR="005C2F4A" w:rsidRDefault="00000000">
      <w:pPr>
        <w:pStyle w:val="ListParagraph"/>
        <w:numPr>
          <w:ilvl w:val="3"/>
          <w:numId w:val="12"/>
        </w:numPr>
        <w:tabs>
          <w:tab w:val="left" w:pos="1300"/>
        </w:tabs>
        <w:spacing w:before="3" w:line="321" w:lineRule="auto"/>
        <w:ind w:right="818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logging</w:t>
      </w:r>
      <w:r>
        <w:rPr>
          <w:spacing w:val="-5"/>
          <w:w w:val="105"/>
        </w:rPr>
        <w:t xml:space="preserve"> </w:t>
      </w:r>
      <w:r>
        <w:rPr>
          <w:w w:val="105"/>
        </w:rPr>
        <w:t>subsystem</w:t>
      </w:r>
      <w:r>
        <w:rPr>
          <w:spacing w:val="-4"/>
          <w:w w:val="105"/>
        </w:rPr>
        <w:t xml:space="preserve"> </w:t>
      </w:r>
      <w:r>
        <w:rPr>
          <w:w w:val="105"/>
        </w:rPr>
        <w:t>Loki</w:t>
      </w:r>
      <w:r>
        <w:rPr>
          <w:spacing w:val="-5"/>
          <w:w w:val="105"/>
        </w:rPr>
        <w:t xml:space="preserve"> </w:t>
      </w:r>
      <w:r>
        <w:rPr>
          <w:w w:val="105"/>
        </w:rPr>
        <w:t>instance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optimized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tested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short-term</w:t>
      </w:r>
      <w:r>
        <w:rPr>
          <w:spacing w:val="-15"/>
          <w:w w:val="105"/>
        </w:rPr>
        <w:t xml:space="preserve"> </w:t>
      </w:r>
      <w:r>
        <w:rPr>
          <w:w w:val="105"/>
        </w:rPr>
        <w:t>storage.</w:t>
      </w:r>
      <w:r>
        <w:rPr>
          <w:spacing w:val="-15"/>
          <w:w w:val="105"/>
        </w:rPr>
        <w:t xml:space="preserve"> </w:t>
      </w:r>
      <w:r>
        <w:rPr>
          <w:w w:val="105"/>
        </w:rPr>
        <w:t>If</w:t>
      </w:r>
      <w:r>
        <w:rPr>
          <w:spacing w:val="-59"/>
          <w:w w:val="105"/>
        </w:rPr>
        <w:t xml:space="preserve"> </w:t>
      </w:r>
      <w:r>
        <w:t>you want to retain your logs over a longer term, it is recommended you move the data to</w:t>
      </w:r>
      <w:r>
        <w:rPr>
          <w:spacing w:val="1"/>
        </w:rPr>
        <w:t xml:space="preserve"> </w:t>
      </w:r>
      <w:r>
        <w:rPr>
          <w:w w:val="105"/>
        </w:rPr>
        <w:t>a third-party storage system. Red Hat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recommends a retention of 7 days. </w:t>
      </w:r>
      <w:r w:rsidR="00F340AB">
        <w:rPr>
          <w:w w:val="105"/>
        </w:rPr>
        <w:t xml:space="preserve">CUSTOMER </w:t>
      </w:r>
      <w:r>
        <w:rPr>
          <w:w w:val="105"/>
        </w:rPr>
        <w:t>has to</w:t>
      </w:r>
      <w:r>
        <w:rPr>
          <w:spacing w:val="1"/>
          <w:w w:val="105"/>
        </w:rPr>
        <w:t xml:space="preserve"> </w:t>
      </w:r>
      <w:r>
        <w:rPr>
          <w:w w:val="105"/>
        </w:rPr>
        <w:t>decide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external</w:t>
      </w:r>
      <w:r>
        <w:rPr>
          <w:spacing w:val="-13"/>
          <w:w w:val="105"/>
        </w:rPr>
        <w:t xml:space="preserve"> </w:t>
      </w:r>
      <w:r>
        <w:rPr>
          <w:w w:val="105"/>
        </w:rPr>
        <w:t>storage</w:t>
      </w:r>
      <w:r>
        <w:rPr>
          <w:spacing w:val="-12"/>
          <w:w w:val="105"/>
        </w:rPr>
        <w:t xml:space="preserve"> </w:t>
      </w:r>
      <w:r>
        <w:rPr>
          <w:w w:val="105"/>
        </w:rPr>
        <w:t>options.</w:t>
      </w:r>
    </w:p>
    <w:p w14:paraId="2F4A7DF6" w14:textId="77777777" w:rsidR="005C2F4A" w:rsidRDefault="005C2F4A">
      <w:pPr>
        <w:spacing w:line="321" w:lineRule="auto"/>
        <w:jc w:val="both"/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57CF2453" w14:textId="77777777" w:rsidR="005C2F4A" w:rsidRDefault="005C2F4A">
      <w:pPr>
        <w:pStyle w:val="BodyText"/>
        <w:spacing w:before="2"/>
        <w:rPr>
          <w:sz w:val="10"/>
        </w:rPr>
      </w:pPr>
    </w:p>
    <w:p w14:paraId="40B17BD0" w14:textId="77777777" w:rsidR="005C2F4A" w:rsidRDefault="00000000">
      <w:pPr>
        <w:pStyle w:val="BodyText"/>
        <w:ind w:left="1369"/>
        <w:rPr>
          <w:sz w:val="20"/>
        </w:rPr>
      </w:pPr>
      <w:r>
        <w:rPr>
          <w:noProof/>
          <w:sz w:val="20"/>
        </w:rPr>
        <w:drawing>
          <wp:inline distT="0" distB="0" distL="0" distR="0" wp14:anchorId="1E16BEA6" wp14:editId="699CB773">
            <wp:extent cx="5891734" cy="1213484"/>
            <wp:effectExtent l="0" t="0" r="0" b="0"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34" cy="12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B779" w14:textId="77777777" w:rsidR="005C2F4A" w:rsidRDefault="005C2F4A">
      <w:pPr>
        <w:pStyle w:val="BodyText"/>
        <w:rPr>
          <w:sz w:val="20"/>
        </w:rPr>
      </w:pPr>
    </w:p>
    <w:p w14:paraId="1B767FCA" w14:textId="77777777" w:rsidR="005C2F4A" w:rsidRDefault="00000000">
      <w:pPr>
        <w:pStyle w:val="Heading3"/>
        <w:numPr>
          <w:ilvl w:val="2"/>
          <w:numId w:val="12"/>
        </w:numPr>
        <w:tabs>
          <w:tab w:val="left" w:pos="1397"/>
        </w:tabs>
        <w:spacing w:before="261"/>
        <w:ind w:left="1396" w:hanging="817"/>
      </w:pPr>
      <w:bookmarkStart w:id="30" w:name="_TOC_250020"/>
      <w:r>
        <w:rPr>
          <w:color w:val="424242"/>
          <w:w w:val="95"/>
        </w:rPr>
        <w:t>Design</w:t>
      </w:r>
      <w:r>
        <w:rPr>
          <w:color w:val="424242"/>
          <w:spacing w:val="59"/>
          <w:w w:val="95"/>
        </w:rPr>
        <w:t xml:space="preserve"> </w:t>
      </w:r>
      <w:bookmarkEnd w:id="30"/>
      <w:r>
        <w:rPr>
          <w:color w:val="424242"/>
          <w:w w:val="95"/>
        </w:rPr>
        <w:t>Decisions</w:t>
      </w:r>
    </w:p>
    <w:p w14:paraId="2C113257" w14:textId="77777777" w:rsidR="005C2F4A" w:rsidRDefault="00000000">
      <w:pPr>
        <w:pStyle w:val="ListParagraph"/>
        <w:numPr>
          <w:ilvl w:val="3"/>
          <w:numId w:val="12"/>
        </w:numPr>
        <w:tabs>
          <w:tab w:val="left" w:pos="1300"/>
        </w:tabs>
        <w:spacing w:before="183" w:line="321" w:lineRule="auto"/>
        <w:ind w:right="822"/>
        <w:jc w:val="both"/>
      </w:pPr>
      <w:r>
        <w:t xml:space="preserve">The Loki stack will be deployed on master nodes. For more </w:t>
      </w:r>
      <w:proofErr w:type="gramStart"/>
      <w:r>
        <w:t>detail</w:t>
      </w:r>
      <w:proofErr w:type="gramEnd"/>
      <w:r>
        <w:t xml:space="preserve"> please refer to the Red</w:t>
      </w:r>
      <w:r>
        <w:rPr>
          <w:spacing w:val="-56"/>
        </w:rPr>
        <w:t xml:space="preserve"> </w:t>
      </w:r>
      <w:r>
        <w:rPr>
          <w:w w:val="105"/>
        </w:rPr>
        <w:t>Hat</w:t>
      </w:r>
      <w:r>
        <w:rPr>
          <w:spacing w:val="-12"/>
          <w:w w:val="105"/>
        </w:rPr>
        <w:t xml:space="preserve"> </w:t>
      </w:r>
      <w:r>
        <w:rPr>
          <w:w w:val="105"/>
        </w:rPr>
        <w:t>documentation</w:t>
      </w:r>
      <w:r>
        <w:rPr>
          <w:w w:val="105"/>
          <w:vertAlign w:val="superscript"/>
        </w:rPr>
        <w:t>3</w:t>
      </w:r>
      <w:r>
        <w:rPr>
          <w:w w:val="105"/>
        </w:rPr>
        <w:t>.</w:t>
      </w:r>
    </w:p>
    <w:p w14:paraId="2AC4F1CC" w14:textId="77777777" w:rsidR="005C2F4A" w:rsidRDefault="00000000">
      <w:pPr>
        <w:pStyle w:val="ListParagraph"/>
        <w:numPr>
          <w:ilvl w:val="3"/>
          <w:numId w:val="12"/>
        </w:numPr>
        <w:tabs>
          <w:tab w:val="left" w:pos="1300"/>
        </w:tabs>
        <w:spacing w:before="2"/>
        <w:jc w:val="both"/>
      </w:pPr>
      <w:r>
        <w:t>Loki</w:t>
      </w:r>
      <w:r>
        <w:rPr>
          <w:spacing w:val="-1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configured for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operations.</w:t>
      </w:r>
    </w:p>
    <w:p w14:paraId="607CEFCE" w14:textId="5F8C1FF7" w:rsidR="005C2F4A" w:rsidRDefault="00000000">
      <w:pPr>
        <w:pStyle w:val="ListParagraph"/>
        <w:numPr>
          <w:ilvl w:val="3"/>
          <w:numId w:val="12"/>
        </w:numPr>
        <w:tabs>
          <w:tab w:val="left" w:pos="1300"/>
        </w:tabs>
        <w:spacing w:before="86" w:line="321" w:lineRule="auto"/>
        <w:ind w:right="819"/>
        <w:jc w:val="both"/>
      </w:pPr>
      <w:r>
        <w:rPr>
          <w:w w:val="105"/>
        </w:rPr>
        <w:t>OCP provides internal logging for applications hosted on OCP which is ideal for</w:t>
      </w:r>
      <w:r>
        <w:rPr>
          <w:spacing w:val="1"/>
          <w:w w:val="105"/>
        </w:rPr>
        <w:t xml:space="preserve"> </w:t>
      </w:r>
      <w:r>
        <w:t>short-term logs,</w:t>
      </w:r>
      <w:r>
        <w:rPr>
          <w:spacing w:val="1"/>
        </w:rPr>
        <w:t xml:space="preserve"> </w:t>
      </w:r>
      <w:r w:rsidR="00F340AB">
        <w:t xml:space="preserve">CUSTOMER </w:t>
      </w:r>
      <w:r>
        <w:t>team</w:t>
      </w:r>
      <w:r>
        <w:rPr>
          <w:spacing w:val="1"/>
        </w:rPr>
        <w:t xml:space="preserve"> </w:t>
      </w:r>
      <w:r>
        <w:t xml:space="preserve">need to store the logs for a longer term than configured </w:t>
      </w:r>
      <w:proofErr w:type="gramStart"/>
      <w:r>
        <w:t>time</w:t>
      </w:r>
      <w:r>
        <w:rPr>
          <w:spacing w:val="1"/>
        </w:rPr>
        <w:t xml:space="preserve"> </w:t>
      </w:r>
      <w:r>
        <w:t>period</w:t>
      </w:r>
      <w:proofErr w:type="gramEnd"/>
      <w:r>
        <w:t xml:space="preserve"> &amp; Store Application &amp; Audit logs in another Remote logging server. </w:t>
      </w:r>
      <w:r w:rsidR="00F340AB">
        <w:t xml:space="preserve">CUSTOMER </w:t>
      </w:r>
      <w:r>
        <w:t>Team will</w:t>
      </w:r>
      <w:r>
        <w:rPr>
          <w:spacing w:val="1"/>
        </w:rPr>
        <w:t xml:space="preserve"> </w:t>
      </w:r>
      <w:r>
        <w:rPr>
          <w:w w:val="105"/>
        </w:rPr>
        <w:t>provide external logging solutions compatible with syslog or EFK where vector will</w:t>
      </w:r>
      <w:r>
        <w:rPr>
          <w:spacing w:val="1"/>
          <w:w w:val="105"/>
        </w:rPr>
        <w:t xml:space="preserve"> </w:t>
      </w:r>
      <w:r>
        <w:rPr>
          <w:w w:val="105"/>
        </w:rPr>
        <w:t>forward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logs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OCP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external</w:t>
      </w:r>
      <w:r>
        <w:rPr>
          <w:spacing w:val="-12"/>
          <w:w w:val="105"/>
        </w:rPr>
        <w:t xml:space="preserve"> </w:t>
      </w:r>
      <w:r>
        <w:rPr>
          <w:w w:val="105"/>
        </w:rPr>
        <w:t>log</w:t>
      </w:r>
      <w:r>
        <w:rPr>
          <w:spacing w:val="-13"/>
          <w:w w:val="105"/>
        </w:rPr>
        <w:t xml:space="preserve"> </w:t>
      </w:r>
      <w:r>
        <w:rPr>
          <w:w w:val="105"/>
        </w:rPr>
        <w:t>store.</w:t>
      </w:r>
    </w:p>
    <w:p w14:paraId="3408A3BA" w14:textId="77777777" w:rsidR="005C2F4A" w:rsidRDefault="00000000">
      <w:pPr>
        <w:pStyle w:val="ListParagraph"/>
        <w:numPr>
          <w:ilvl w:val="3"/>
          <w:numId w:val="12"/>
        </w:numPr>
        <w:tabs>
          <w:tab w:val="left" w:pos="1300"/>
        </w:tabs>
        <w:spacing w:before="5" w:line="321" w:lineRule="auto"/>
        <w:ind w:right="824"/>
        <w:jc w:val="both"/>
      </w:pPr>
      <w:r>
        <w:rPr>
          <w:w w:val="105"/>
        </w:rPr>
        <w:t xml:space="preserve">Vector will forward the logs to internal Loki storage </w:t>
      </w:r>
      <w:proofErr w:type="gramStart"/>
      <w:r>
        <w:rPr>
          <w:w w:val="105"/>
        </w:rPr>
        <w:t>and also</w:t>
      </w:r>
      <w:proofErr w:type="gramEnd"/>
      <w:r>
        <w:rPr>
          <w:w w:val="105"/>
        </w:rPr>
        <w:t xml:space="preserve"> forward the same to the</w:t>
      </w:r>
      <w:r>
        <w:rPr>
          <w:spacing w:val="1"/>
          <w:w w:val="105"/>
        </w:rPr>
        <w:t xml:space="preserve"> </w:t>
      </w:r>
      <w:r>
        <w:rPr>
          <w:w w:val="105"/>
        </w:rPr>
        <w:t>external</w:t>
      </w:r>
      <w:r>
        <w:rPr>
          <w:spacing w:val="-12"/>
          <w:w w:val="105"/>
        </w:rPr>
        <w:t xml:space="preserve"> </w:t>
      </w:r>
      <w:r>
        <w:rPr>
          <w:w w:val="105"/>
        </w:rPr>
        <w:t>log</w:t>
      </w:r>
      <w:r>
        <w:rPr>
          <w:spacing w:val="-11"/>
          <w:w w:val="105"/>
        </w:rPr>
        <w:t xml:space="preserve"> </w:t>
      </w:r>
      <w:r>
        <w:rPr>
          <w:w w:val="105"/>
        </w:rPr>
        <w:t>store.</w:t>
      </w:r>
    </w:p>
    <w:p w14:paraId="4A7DF401" w14:textId="77777777" w:rsidR="005C2F4A" w:rsidRDefault="00000000">
      <w:pPr>
        <w:pStyle w:val="ListParagraph"/>
        <w:numPr>
          <w:ilvl w:val="3"/>
          <w:numId w:val="12"/>
        </w:numPr>
        <w:tabs>
          <w:tab w:val="left" w:pos="1300"/>
        </w:tabs>
        <w:spacing w:before="3" w:line="321" w:lineRule="auto"/>
        <w:ind w:right="830"/>
        <w:jc w:val="both"/>
      </w:pPr>
      <w:r>
        <w:rPr>
          <w:spacing w:val="-2"/>
          <w:w w:val="105"/>
        </w:rPr>
        <w:t>Vector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configuration for 1</w:t>
      </w:r>
      <w:proofErr w:type="gramStart"/>
      <w:r>
        <w:rPr>
          <w:spacing w:val="-2"/>
          <w:w w:val="105"/>
        </w:rPr>
        <w:t>x.medium</w:t>
      </w:r>
      <w:proofErr w:type="gramEnd"/>
      <w:r>
        <w:rPr>
          <w:spacing w:val="-2"/>
          <w:w w:val="105"/>
          <w:vertAlign w:val="superscript"/>
        </w:rPr>
        <w:t>4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operator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resource</w:t>
      </w:r>
      <w:r>
        <w:rPr>
          <w:spacing w:val="-59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per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specification.</w:t>
      </w:r>
    </w:p>
    <w:p w14:paraId="5D06B79B" w14:textId="77777777" w:rsidR="005C2F4A" w:rsidRDefault="00000000">
      <w:pPr>
        <w:pStyle w:val="ListParagraph"/>
        <w:numPr>
          <w:ilvl w:val="3"/>
          <w:numId w:val="12"/>
        </w:numPr>
        <w:tabs>
          <w:tab w:val="left" w:pos="1300"/>
        </w:tabs>
        <w:spacing w:before="2"/>
        <w:jc w:val="both"/>
      </w:pPr>
      <w:r>
        <w:t>Persistent</w:t>
      </w:r>
      <w:r>
        <w:rPr>
          <w:spacing w:val="-1"/>
        </w:rPr>
        <w:t xml:space="preserve"> </w:t>
      </w:r>
      <w:r>
        <w:t>Volumes required</w:t>
      </w:r>
      <w:r>
        <w:rPr>
          <w:spacing w:val="-1"/>
        </w:rPr>
        <w:t xml:space="preserve"> </w:t>
      </w:r>
      <w:r>
        <w:t>for these</w:t>
      </w:r>
      <w:r>
        <w:rPr>
          <w:spacing w:val="-1"/>
        </w:rPr>
        <w:t xml:space="preserve"> </w:t>
      </w:r>
      <w:proofErr w:type="spellStart"/>
      <w:r>
        <w:t>Openshift</w:t>
      </w:r>
      <w:proofErr w:type="spellEnd"/>
      <w:r>
        <w:t xml:space="preserve"> Logging</w:t>
      </w:r>
      <w:r>
        <w:rPr>
          <w:spacing w:val="-1"/>
        </w:rPr>
        <w:t xml:space="preserve"> </w:t>
      </w:r>
      <w:r>
        <w:t>should be object</w:t>
      </w:r>
      <w:r>
        <w:rPr>
          <w:spacing w:val="-1"/>
        </w:rPr>
        <w:t xml:space="preserve"> </w:t>
      </w:r>
      <w:r>
        <w:t>storage.</w:t>
      </w:r>
    </w:p>
    <w:p w14:paraId="65BEAF11" w14:textId="77777777" w:rsidR="005C2F4A" w:rsidRDefault="00000000">
      <w:pPr>
        <w:pStyle w:val="ListParagraph"/>
        <w:numPr>
          <w:ilvl w:val="3"/>
          <w:numId w:val="12"/>
        </w:numPr>
        <w:tabs>
          <w:tab w:val="left" w:pos="1300"/>
        </w:tabs>
        <w:spacing w:before="85" w:line="321" w:lineRule="auto"/>
        <w:ind w:right="830"/>
        <w:jc w:val="both"/>
      </w:pPr>
      <w:r>
        <w:t>The threshold of 70% storage consumption has been considered for storage calculation</w:t>
      </w:r>
      <w:r>
        <w:rPr>
          <w:spacing w:val="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practice.</w:t>
      </w:r>
      <w:r>
        <w:rPr>
          <w:spacing w:val="-6"/>
        </w:rPr>
        <w:t xml:space="preserve"> </w:t>
      </w:r>
      <w:r>
        <w:t>Please</w:t>
      </w:r>
      <w:r>
        <w:rPr>
          <w:spacing w:val="-7"/>
        </w:rPr>
        <w:t xml:space="preserve"> </w:t>
      </w:r>
      <w:r>
        <w:t>refer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Red</w:t>
      </w:r>
      <w:r>
        <w:rPr>
          <w:spacing w:val="-6"/>
        </w:rPr>
        <w:t xml:space="preserve"> </w:t>
      </w:r>
      <w:r>
        <w:t>Hat</w:t>
      </w:r>
      <w:r>
        <w:rPr>
          <w:spacing w:val="-6"/>
        </w:rPr>
        <w:t xml:space="preserve"> </w:t>
      </w:r>
      <w:r>
        <w:t>documentation</w:t>
      </w:r>
      <w:r>
        <w:rPr>
          <w:vertAlign w:val="superscript"/>
        </w:rPr>
        <w:t>5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detail.</w:t>
      </w:r>
    </w:p>
    <w:p w14:paraId="5F4EFF62" w14:textId="77777777" w:rsidR="005C2F4A" w:rsidRDefault="00E27344">
      <w:pPr>
        <w:pStyle w:val="BodyText"/>
        <w:spacing w:before="3"/>
        <w:rPr>
          <w:sz w:val="23"/>
        </w:rPr>
      </w:pPr>
      <w:r>
        <w:pict w14:anchorId="3C36AC1E">
          <v:group id="_x0000_s2058" alt="" style="position:absolute;margin-left:1in;margin-top:15.6pt;width:488pt;height:48pt;z-index:-15725056;mso-wrap-distance-left:0;mso-wrap-distance-right:0;mso-position-horizontal-relative:page" coordorigin="1440,312" coordsize="9760,960">
            <v:shape id="_x0000_s2059" alt="" style="position:absolute;left:1440;top:316;width:9750;height:930" coordorigin="1440,316" coordsize="9750,930" path="m11190,316r-8925,l1440,316r,930l2265,1246r8925,l11190,316xe" fillcolor="#fff1cc" stroked="f">
              <v:path arrowok="t"/>
            </v:shape>
            <v:line id="_x0000_s2060" alt="" style="position:absolute" from="2270,312" to="2270,1252" strokecolor="#fff1cc" strokeweight="1pt"/>
            <v:shape id="_x0000_s2061" type="#_x0000_t75" alt="" style="position:absolute;left:1575;top:466;width:615;height:615">
              <v:imagedata r:id="rId36" o:title=""/>
            </v:shape>
            <v:shape id="_x0000_s2062" type="#_x0000_t202" alt="" style="position:absolute;left:1440;top:312;width:9760;height:960;mso-wrap-style:square;v-text-anchor:top" filled="f" stroked="f">
              <v:textbox inset="0,0,0,0">
                <w:txbxContent>
                  <w:p w14:paraId="6FFB433E" w14:textId="77777777" w:rsidR="005C2F4A" w:rsidRDefault="00000000">
                    <w:pPr>
                      <w:tabs>
                        <w:tab w:val="left" w:pos="1649"/>
                      </w:tabs>
                      <w:spacing w:before="145"/>
                      <w:ind w:left="1290"/>
                    </w:pPr>
                    <w:r>
                      <w:t>1.</w:t>
                    </w:r>
                    <w:r>
                      <w:tab/>
                      <w:t>Any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customization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RedHat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Logging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solution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not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supported.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4A83521" w14:textId="77777777" w:rsidR="005C2F4A" w:rsidRDefault="005C2F4A">
      <w:pPr>
        <w:pStyle w:val="BodyText"/>
        <w:rPr>
          <w:sz w:val="20"/>
        </w:rPr>
      </w:pPr>
    </w:p>
    <w:p w14:paraId="740B2DB8" w14:textId="77777777" w:rsidR="005C2F4A" w:rsidRDefault="005C2F4A">
      <w:pPr>
        <w:pStyle w:val="BodyText"/>
        <w:rPr>
          <w:sz w:val="20"/>
        </w:rPr>
      </w:pPr>
    </w:p>
    <w:p w14:paraId="6BE5D9E9" w14:textId="77777777" w:rsidR="005C2F4A" w:rsidRDefault="005C2F4A">
      <w:pPr>
        <w:pStyle w:val="BodyText"/>
        <w:rPr>
          <w:sz w:val="20"/>
        </w:rPr>
      </w:pPr>
    </w:p>
    <w:p w14:paraId="6BE5B967" w14:textId="77777777" w:rsidR="005C2F4A" w:rsidRDefault="00E27344">
      <w:pPr>
        <w:pStyle w:val="BodyText"/>
        <w:spacing w:before="1"/>
        <w:rPr>
          <w:sz w:val="13"/>
        </w:rPr>
      </w:pPr>
      <w:r>
        <w:pict w14:anchorId="78448CCC">
          <v:shape id="_x0000_s2057" alt="" style="position:absolute;margin-left:1in;margin-top:9.8pt;width:2in;height:.1pt;z-index:-15724544;mso-wrap-edited:f;mso-width-percent:0;mso-height-percent:0;mso-wrap-distance-left:0;mso-wrap-distance-right:0;mso-position-horizontal-relative:page;mso-width-percent:0;mso-height-percent:0" coordsize="2880,1270" path="m,l2880,e" filled="f">
            <v:path arrowok="t" o:connecttype="custom" o:connectlocs="0,0;1161288000,0" o:connectangles="0,0"/>
            <w10:wrap type="topAndBottom" anchorx="page"/>
          </v:shape>
        </w:pict>
      </w:r>
    </w:p>
    <w:p w14:paraId="670684B3" w14:textId="77777777" w:rsidR="005C2F4A" w:rsidRDefault="00000000">
      <w:pPr>
        <w:spacing w:before="45"/>
        <w:ind w:left="580"/>
        <w:rPr>
          <w:rFonts w:ascii="Tahoma"/>
          <w:sz w:val="20"/>
        </w:rPr>
      </w:pPr>
      <w:r>
        <w:rPr>
          <w:rFonts w:ascii="Tahoma"/>
          <w:sz w:val="20"/>
          <w:vertAlign w:val="superscript"/>
        </w:rPr>
        <w:t>3</w:t>
      </w:r>
      <w:r>
        <w:rPr>
          <w:rFonts w:ascii="Tahoma"/>
          <w:spacing w:val="-14"/>
          <w:sz w:val="20"/>
        </w:rPr>
        <w:t xml:space="preserve"> </w:t>
      </w:r>
      <w:r>
        <w:rPr>
          <w:rFonts w:ascii="Tahoma"/>
          <w:sz w:val="20"/>
        </w:rPr>
        <w:t>Loki</w:t>
      </w:r>
      <w:r>
        <w:rPr>
          <w:rFonts w:ascii="Tahoma"/>
          <w:spacing w:val="-14"/>
          <w:sz w:val="20"/>
        </w:rPr>
        <w:t xml:space="preserve"> </w:t>
      </w:r>
      <w:r>
        <w:rPr>
          <w:rFonts w:ascii="Tahoma"/>
          <w:sz w:val="20"/>
        </w:rPr>
        <w:t>installation</w:t>
      </w:r>
      <w:r>
        <w:rPr>
          <w:rFonts w:ascii="Tahoma"/>
          <w:spacing w:val="-14"/>
          <w:sz w:val="20"/>
        </w:rPr>
        <w:t xml:space="preserve"> </w:t>
      </w:r>
      <w:r>
        <w:rPr>
          <w:rFonts w:ascii="Tahoma"/>
          <w:sz w:val="20"/>
        </w:rPr>
        <w:t>reference:</w:t>
      </w:r>
    </w:p>
    <w:p w14:paraId="001DB09B" w14:textId="77777777" w:rsidR="005C2F4A" w:rsidRDefault="00000000">
      <w:pPr>
        <w:spacing w:before="12"/>
        <w:ind w:left="580"/>
        <w:rPr>
          <w:rFonts w:ascii="Tahoma"/>
          <w:sz w:val="20"/>
        </w:rPr>
      </w:pPr>
      <w:hyperlink r:id="rId37">
        <w:r>
          <w:rPr>
            <w:rFonts w:ascii="Tahoma"/>
            <w:color w:val="1154CC"/>
            <w:spacing w:val="-4"/>
            <w:sz w:val="20"/>
            <w:u w:val="thick" w:color="1154CC"/>
          </w:rPr>
          <w:t>h</w:t>
        </w:r>
        <w:r>
          <w:rPr>
            <w:rFonts w:ascii="Tahoma"/>
            <w:color w:val="1154CC"/>
            <w:spacing w:val="-4"/>
            <w:w w:val="111"/>
            <w:sz w:val="20"/>
            <w:u w:val="thick" w:color="1154CC"/>
          </w:rPr>
          <w:t>t</w:t>
        </w:r>
        <w:r>
          <w:rPr>
            <w:rFonts w:ascii="Tahoma"/>
            <w:color w:val="1154CC"/>
            <w:spacing w:val="-9"/>
            <w:w w:val="111"/>
            <w:sz w:val="20"/>
            <w:u w:val="thick" w:color="1154CC"/>
          </w:rPr>
          <w:t>t</w:t>
        </w:r>
        <w:r>
          <w:rPr>
            <w:rFonts w:ascii="Tahoma"/>
            <w:color w:val="1154CC"/>
            <w:spacing w:val="-3"/>
            <w:w w:val="101"/>
            <w:sz w:val="20"/>
            <w:u w:val="thick" w:color="1154CC"/>
          </w:rPr>
          <w:t>p</w:t>
        </w:r>
        <w:r>
          <w:rPr>
            <w:rFonts w:ascii="Tahoma"/>
            <w:color w:val="1154CC"/>
            <w:spacing w:val="-1"/>
            <w:w w:val="104"/>
            <w:sz w:val="20"/>
            <w:u w:val="thick" w:color="1154CC"/>
          </w:rPr>
          <w:t>s</w:t>
        </w:r>
        <w:r>
          <w:rPr>
            <w:rFonts w:ascii="Tahoma"/>
            <w:color w:val="1154CC"/>
            <w:spacing w:val="-1"/>
            <w:w w:val="61"/>
            <w:sz w:val="20"/>
            <w:u w:val="thick" w:color="1154CC"/>
          </w:rPr>
          <w:t>:</w:t>
        </w:r>
        <w:r>
          <w:rPr>
            <w:rFonts w:ascii="Tahoma"/>
            <w:color w:val="1154CC"/>
            <w:spacing w:val="-1"/>
            <w:w w:val="127"/>
            <w:sz w:val="20"/>
            <w:u w:val="thick" w:color="1154CC"/>
          </w:rPr>
          <w:t>/</w:t>
        </w:r>
        <w:r>
          <w:rPr>
            <w:rFonts w:ascii="Tahoma"/>
            <w:color w:val="1154CC"/>
            <w:spacing w:val="-11"/>
            <w:w w:val="127"/>
            <w:sz w:val="20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d</w:t>
        </w:r>
        <w:r>
          <w:rPr>
            <w:rFonts w:ascii="Tahoma"/>
            <w:color w:val="1154CC"/>
            <w:spacing w:val="1"/>
            <w:w w:val="101"/>
            <w:sz w:val="20"/>
            <w:u w:val="thick" w:color="1154CC"/>
          </w:rPr>
          <w:t>o</w:t>
        </w:r>
        <w:r>
          <w:rPr>
            <w:rFonts w:ascii="Tahoma"/>
            <w:color w:val="1154CC"/>
            <w:spacing w:val="-3"/>
            <w:w w:val="106"/>
            <w:sz w:val="20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4"/>
            <w:sz w:val="20"/>
            <w:u w:val="thick" w:color="1154CC"/>
          </w:rPr>
          <w:t>s</w:t>
        </w:r>
        <w:r>
          <w:rPr>
            <w:rFonts w:ascii="Tahoma"/>
            <w:color w:val="1154CC"/>
            <w:spacing w:val="-8"/>
            <w:w w:val="71"/>
            <w:sz w:val="20"/>
            <w:u w:val="thick" w:color="1154CC"/>
          </w:rPr>
          <w:t>.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o</w:t>
        </w:r>
        <w:r>
          <w:rPr>
            <w:rFonts w:ascii="Tahoma"/>
            <w:color w:val="1154CC"/>
            <w:spacing w:val="1"/>
            <w:w w:val="101"/>
            <w:sz w:val="20"/>
            <w:u w:val="thick" w:color="1154CC"/>
          </w:rPr>
          <w:t>pe</w:t>
        </w:r>
        <w:r>
          <w:rPr>
            <w:rFonts w:ascii="Tahoma"/>
            <w:color w:val="1154CC"/>
            <w:spacing w:val="-1"/>
            <w:sz w:val="20"/>
            <w:u w:val="thick" w:color="1154CC"/>
          </w:rPr>
          <w:t>n</w:t>
        </w:r>
        <w:r>
          <w:rPr>
            <w:rFonts w:ascii="Tahoma"/>
            <w:color w:val="1154CC"/>
            <w:spacing w:val="-1"/>
            <w:w w:val="104"/>
            <w:sz w:val="20"/>
            <w:u w:val="thick" w:color="1154CC"/>
          </w:rPr>
          <w:t>s</w:t>
        </w:r>
        <w:r>
          <w:rPr>
            <w:rFonts w:ascii="Tahoma"/>
            <w:color w:val="1154CC"/>
            <w:spacing w:val="-1"/>
            <w:sz w:val="20"/>
            <w:u w:val="thick" w:color="1154CC"/>
          </w:rPr>
          <w:t>h</w:t>
        </w:r>
        <w:r>
          <w:rPr>
            <w:rFonts w:ascii="Tahoma"/>
            <w:color w:val="1154CC"/>
            <w:spacing w:val="-1"/>
            <w:w w:val="110"/>
            <w:sz w:val="20"/>
            <w:u w:val="thick" w:color="1154CC"/>
          </w:rPr>
          <w:t>i</w:t>
        </w:r>
        <w:r>
          <w:rPr>
            <w:rFonts w:ascii="Tahoma"/>
            <w:color w:val="1154CC"/>
            <w:spacing w:val="2"/>
            <w:w w:val="102"/>
            <w:sz w:val="20"/>
            <w:u w:val="thick" w:color="1154CC"/>
          </w:rPr>
          <w:t>f</w:t>
        </w:r>
        <w:r>
          <w:rPr>
            <w:rFonts w:ascii="Tahoma"/>
            <w:color w:val="1154CC"/>
            <w:spacing w:val="-6"/>
            <w:w w:val="111"/>
            <w:sz w:val="20"/>
            <w:u w:val="thick" w:color="1154CC"/>
          </w:rPr>
          <w:t>t</w:t>
        </w:r>
        <w:r>
          <w:rPr>
            <w:rFonts w:ascii="Tahoma"/>
            <w:color w:val="1154CC"/>
            <w:spacing w:val="-8"/>
            <w:w w:val="71"/>
            <w:sz w:val="20"/>
            <w:u w:val="thick" w:color="1154CC"/>
          </w:rPr>
          <w:t>.</w:t>
        </w:r>
        <w:r>
          <w:rPr>
            <w:rFonts w:ascii="Tahoma"/>
            <w:color w:val="1154CC"/>
            <w:w w:val="106"/>
            <w:sz w:val="20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o</w:t>
        </w:r>
        <w:r>
          <w:rPr>
            <w:rFonts w:ascii="Tahoma"/>
            <w:color w:val="1154CC"/>
            <w:spacing w:val="-1"/>
            <w:sz w:val="20"/>
            <w:u w:val="thick" w:color="1154CC"/>
          </w:rPr>
          <w:t>m</w:t>
        </w:r>
        <w:r>
          <w:rPr>
            <w:rFonts w:ascii="Tahoma"/>
            <w:color w:val="1154CC"/>
            <w:spacing w:val="-11"/>
            <w:w w:val="127"/>
            <w:sz w:val="20"/>
            <w:u w:val="thick" w:color="1154CC"/>
          </w:rPr>
          <w:t>/</w:t>
        </w:r>
        <w:r>
          <w:rPr>
            <w:rFonts w:ascii="Tahoma"/>
            <w:color w:val="1154CC"/>
            <w:w w:val="106"/>
            <w:sz w:val="20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o</w:t>
        </w:r>
        <w:r>
          <w:rPr>
            <w:rFonts w:ascii="Tahoma"/>
            <w:color w:val="1154CC"/>
            <w:spacing w:val="-4"/>
            <w:sz w:val="20"/>
            <w:u w:val="thick" w:color="1154CC"/>
          </w:rPr>
          <w:t>n</w:t>
        </w:r>
        <w:r>
          <w:rPr>
            <w:rFonts w:ascii="Tahoma"/>
            <w:color w:val="1154CC"/>
            <w:spacing w:val="-3"/>
            <w:w w:val="111"/>
            <w:sz w:val="20"/>
            <w:u w:val="thick" w:color="1154CC"/>
          </w:rPr>
          <w:t>t</w:t>
        </w:r>
        <w:r>
          <w:rPr>
            <w:rFonts w:ascii="Tahoma"/>
            <w:color w:val="1154CC"/>
            <w:spacing w:val="-1"/>
            <w:w w:val="99"/>
            <w:sz w:val="20"/>
            <w:u w:val="thick" w:color="1154CC"/>
          </w:rPr>
          <w:t>a</w:t>
        </w:r>
        <w:r>
          <w:rPr>
            <w:rFonts w:ascii="Tahoma"/>
            <w:color w:val="1154CC"/>
            <w:spacing w:val="-1"/>
            <w:w w:val="110"/>
            <w:sz w:val="20"/>
            <w:u w:val="thick" w:color="1154CC"/>
          </w:rPr>
          <w:t>i</w:t>
        </w:r>
        <w:r>
          <w:rPr>
            <w:rFonts w:ascii="Tahoma"/>
            <w:color w:val="1154CC"/>
            <w:spacing w:val="3"/>
            <w:sz w:val="20"/>
            <w:u w:val="thick" w:color="1154CC"/>
          </w:rPr>
          <w:t>n</w:t>
        </w:r>
        <w:r>
          <w:rPr>
            <w:rFonts w:ascii="Tahoma"/>
            <w:color w:val="1154CC"/>
            <w:spacing w:val="1"/>
            <w:w w:val="101"/>
            <w:sz w:val="20"/>
            <w:u w:val="thick" w:color="1154CC"/>
          </w:rPr>
          <w:t>e</w:t>
        </w:r>
        <w:r>
          <w:rPr>
            <w:rFonts w:ascii="Tahoma"/>
            <w:color w:val="1154CC"/>
            <w:spacing w:val="-5"/>
            <w:w w:val="107"/>
            <w:sz w:val="20"/>
            <w:u w:val="thick" w:color="1154CC"/>
          </w:rPr>
          <w:t>r</w:t>
        </w:r>
        <w:r>
          <w:rPr>
            <w:rFonts w:ascii="Tahoma"/>
            <w:color w:val="1154CC"/>
            <w:spacing w:val="-1"/>
            <w:w w:val="109"/>
            <w:sz w:val="20"/>
            <w:u w:val="thick" w:color="1154CC"/>
          </w:rPr>
          <w:t>-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p</w:t>
        </w:r>
        <w:r>
          <w:rPr>
            <w:rFonts w:ascii="Tahoma"/>
            <w:color w:val="1154CC"/>
            <w:spacing w:val="-1"/>
            <w:w w:val="111"/>
            <w:sz w:val="20"/>
            <w:u w:val="thick" w:color="1154CC"/>
          </w:rPr>
          <w:t>l</w:t>
        </w:r>
        <w:r>
          <w:rPr>
            <w:rFonts w:ascii="Tahoma"/>
            <w:color w:val="1154CC"/>
            <w:spacing w:val="-4"/>
            <w:w w:val="99"/>
            <w:sz w:val="20"/>
            <w:u w:val="thick" w:color="1154CC"/>
          </w:rPr>
          <w:t>a</w:t>
        </w:r>
        <w:r>
          <w:rPr>
            <w:rFonts w:ascii="Tahoma"/>
            <w:color w:val="1154CC"/>
            <w:spacing w:val="-2"/>
            <w:w w:val="111"/>
            <w:sz w:val="20"/>
            <w:u w:val="thick" w:color="1154CC"/>
          </w:rPr>
          <w:t>t</w:t>
        </w:r>
        <w:r>
          <w:rPr>
            <w:rFonts w:ascii="Tahoma"/>
            <w:color w:val="1154CC"/>
            <w:spacing w:val="-6"/>
            <w:w w:val="102"/>
            <w:sz w:val="20"/>
            <w:u w:val="thick" w:color="1154CC"/>
          </w:rPr>
          <w:t>f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o</w:t>
        </w:r>
        <w:r>
          <w:rPr>
            <w:rFonts w:ascii="Tahoma"/>
            <w:color w:val="1154CC"/>
            <w:spacing w:val="-2"/>
            <w:w w:val="107"/>
            <w:sz w:val="20"/>
            <w:u w:val="thick" w:color="1154CC"/>
          </w:rPr>
          <w:t>r</w:t>
        </w:r>
        <w:r>
          <w:rPr>
            <w:rFonts w:ascii="Tahoma"/>
            <w:color w:val="1154CC"/>
            <w:spacing w:val="-1"/>
            <w:sz w:val="20"/>
            <w:u w:val="thick" w:color="1154CC"/>
          </w:rPr>
          <w:t>m</w:t>
        </w:r>
        <w:r>
          <w:rPr>
            <w:rFonts w:ascii="Tahoma"/>
            <w:color w:val="1154CC"/>
            <w:spacing w:val="-1"/>
            <w:w w:val="127"/>
            <w:sz w:val="20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11"/>
            <w:sz w:val="20"/>
            <w:u w:val="thick" w:color="1154CC"/>
          </w:rPr>
          <w:t>4</w:t>
        </w:r>
        <w:r>
          <w:rPr>
            <w:rFonts w:ascii="Tahoma"/>
            <w:color w:val="1154CC"/>
            <w:spacing w:val="-1"/>
            <w:w w:val="71"/>
            <w:sz w:val="20"/>
            <w:u w:val="thick" w:color="1154CC"/>
          </w:rPr>
          <w:t>.</w:t>
        </w:r>
        <w:r>
          <w:rPr>
            <w:rFonts w:ascii="Tahoma"/>
            <w:color w:val="1154CC"/>
            <w:spacing w:val="-5"/>
            <w:w w:val="65"/>
            <w:sz w:val="20"/>
            <w:u w:val="thick" w:color="1154CC"/>
          </w:rPr>
          <w:t>1</w:t>
        </w:r>
        <w:r>
          <w:rPr>
            <w:rFonts w:ascii="Tahoma"/>
            <w:color w:val="1154CC"/>
            <w:spacing w:val="-1"/>
            <w:w w:val="111"/>
            <w:sz w:val="20"/>
            <w:u w:val="thick" w:color="1154CC"/>
          </w:rPr>
          <w:t>4</w:t>
        </w:r>
        <w:r>
          <w:rPr>
            <w:rFonts w:ascii="Tahoma"/>
            <w:color w:val="1154CC"/>
            <w:spacing w:val="-3"/>
            <w:w w:val="127"/>
            <w:sz w:val="20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11"/>
            <w:sz w:val="20"/>
            <w:u w:val="thick" w:color="1154CC"/>
          </w:rPr>
          <w:t>l</w:t>
        </w:r>
        <w:r>
          <w:rPr>
            <w:rFonts w:ascii="Tahoma"/>
            <w:color w:val="1154CC"/>
            <w:spacing w:val="1"/>
            <w:w w:val="101"/>
            <w:sz w:val="20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gg</w:t>
        </w:r>
        <w:r>
          <w:rPr>
            <w:rFonts w:ascii="Tahoma"/>
            <w:color w:val="1154CC"/>
            <w:spacing w:val="-1"/>
            <w:w w:val="110"/>
            <w:sz w:val="20"/>
            <w:u w:val="thick" w:color="1154CC"/>
          </w:rPr>
          <w:t>i</w:t>
        </w:r>
        <w:r>
          <w:rPr>
            <w:rFonts w:ascii="Tahoma"/>
            <w:color w:val="1154CC"/>
            <w:spacing w:val="3"/>
            <w:sz w:val="20"/>
            <w:u w:val="thick" w:color="1154CC"/>
          </w:rPr>
          <w:t>n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g</w:t>
        </w:r>
        <w:r>
          <w:rPr>
            <w:rFonts w:ascii="Tahoma"/>
            <w:color w:val="1154CC"/>
            <w:spacing w:val="-3"/>
            <w:w w:val="127"/>
            <w:sz w:val="20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11"/>
            <w:sz w:val="20"/>
            <w:u w:val="thick" w:color="1154CC"/>
          </w:rPr>
          <w:t>l</w:t>
        </w:r>
        <w:r>
          <w:rPr>
            <w:rFonts w:ascii="Tahoma"/>
            <w:color w:val="1154CC"/>
            <w:spacing w:val="1"/>
            <w:w w:val="101"/>
            <w:sz w:val="20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g</w:t>
        </w:r>
        <w:r>
          <w:rPr>
            <w:rFonts w:ascii="Tahoma"/>
            <w:color w:val="1154CC"/>
            <w:spacing w:val="-1"/>
            <w:w w:val="89"/>
            <w:sz w:val="20"/>
            <w:u w:val="thick" w:color="1154CC"/>
          </w:rPr>
          <w:t>_</w:t>
        </w:r>
        <w:r>
          <w:rPr>
            <w:rFonts w:ascii="Tahoma"/>
            <w:color w:val="1154CC"/>
            <w:spacing w:val="-3"/>
            <w:w w:val="104"/>
            <w:sz w:val="20"/>
            <w:u w:val="thick" w:color="1154CC"/>
          </w:rPr>
          <w:t>s</w:t>
        </w:r>
        <w:r>
          <w:rPr>
            <w:rFonts w:ascii="Tahoma"/>
            <w:color w:val="1154CC"/>
            <w:spacing w:val="-3"/>
            <w:w w:val="111"/>
            <w:sz w:val="20"/>
            <w:u w:val="thick" w:color="1154CC"/>
          </w:rPr>
          <w:t>t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o</w:t>
        </w:r>
        <w:r>
          <w:rPr>
            <w:rFonts w:ascii="Tahoma"/>
            <w:color w:val="1154CC"/>
            <w:spacing w:val="-5"/>
            <w:w w:val="107"/>
            <w:sz w:val="20"/>
            <w:u w:val="thick" w:color="1154CC"/>
          </w:rPr>
          <w:t>r</w:t>
        </w:r>
        <w:r>
          <w:rPr>
            <w:rFonts w:ascii="Tahoma"/>
            <w:color w:val="1154CC"/>
            <w:spacing w:val="3"/>
            <w:w w:val="99"/>
            <w:sz w:val="20"/>
            <w:u w:val="thick" w:color="1154CC"/>
          </w:rPr>
          <w:t>a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g</w:t>
        </w:r>
        <w:r>
          <w:rPr>
            <w:rFonts w:ascii="Tahoma"/>
            <w:color w:val="1154CC"/>
            <w:spacing w:val="-11"/>
            <w:w w:val="101"/>
            <w:sz w:val="20"/>
            <w:u w:val="thick" w:color="1154CC"/>
          </w:rPr>
          <w:t>e</w:t>
        </w:r>
        <w:r>
          <w:rPr>
            <w:rFonts w:ascii="Tahoma"/>
            <w:color w:val="1154CC"/>
            <w:spacing w:val="-11"/>
            <w:w w:val="127"/>
            <w:sz w:val="20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06"/>
            <w:sz w:val="20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11"/>
            <w:sz w:val="20"/>
            <w:u w:val="thick" w:color="1154CC"/>
          </w:rPr>
          <w:t>l</w:t>
        </w:r>
        <w:r>
          <w:rPr>
            <w:rFonts w:ascii="Tahoma"/>
            <w:color w:val="1154CC"/>
            <w:spacing w:val="-1"/>
            <w:sz w:val="20"/>
            <w:u w:val="thick" w:color="1154CC"/>
          </w:rPr>
          <w:t>u</w:t>
        </w:r>
        <w:r>
          <w:rPr>
            <w:rFonts w:ascii="Tahoma"/>
            <w:color w:val="1154CC"/>
            <w:spacing w:val="-3"/>
            <w:w w:val="104"/>
            <w:sz w:val="20"/>
            <w:u w:val="thick" w:color="1154CC"/>
          </w:rPr>
          <w:t>s</w:t>
        </w:r>
        <w:r>
          <w:rPr>
            <w:rFonts w:ascii="Tahoma"/>
            <w:color w:val="1154CC"/>
            <w:spacing w:val="-3"/>
            <w:w w:val="111"/>
            <w:sz w:val="20"/>
            <w:u w:val="thick" w:color="1154CC"/>
          </w:rPr>
          <w:t>t</w:t>
        </w:r>
        <w:r>
          <w:rPr>
            <w:rFonts w:ascii="Tahoma"/>
            <w:color w:val="1154CC"/>
            <w:spacing w:val="1"/>
            <w:w w:val="101"/>
            <w:sz w:val="20"/>
            <w:u w:val="thick" w:color="1154CC"/>
          </w:rPr>
          <w:t>e</w:t>
        </w:r>
        <w:r>
          <w:rPr>
            <w:rFonts w:ascii="Tahoma"/>
            <w:color w:val="1154CC"/>
            <w:spacing w:val="-5"/>
            <w:w w:val="107"/>
            <w:sz w:val="20"/>
            <w:u w:val="thick" w:color="1154CC"/>
          </w:rPr>
          <w:t>r</w:t>
        </w:r>
        <w:r>
          <w:rPr>
            <w:rFonts w:ascii="Tahoma"/>
            <w:color w:val="1154CC"/>
            <w:spacing w:val="-1"/>
            <w:w w:val="109"/>
            <w:sz w:val="20"/>
            <w:u w:val="thick" w:color="1154CC"/>
          </w:rPr>
          <w:t>-</w:t>
        </w:r>
        <w:r>
          <w:rPr>
            <w:rFonts w:ascii="Tahoma"/>
            <w:color w:val="1154CC"/>
            <w:spacing w:val="-1"/>
            <w:w w:val="111"/>
            <w:sz w:val="20"/>
            <w:u w:val="thick" w:color="1154CC"/>
          </w:rPr>
          <w:t>l</w:t>
        </w:r>
        <w:r>
          <w:rPr>
            <w:rFonts w:ascii="Tahoma"/>
            <w:color w:val="1154CC"/>
            <w:spacing w:val="1"/>
            <w:w w:val="101"/>
            <w:sz w:val="20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gg</w:t>
        </w:r>
        <w:r>
          <w:rPr>
            <w:rFonts w:ascii="Tahoma"/>
            <w:color w:val="1154CC"/>
            <w:spacing w:val="-1"/>
            <w:w w:val="110"/>
            <w:sz w:val="20"/>
            <w:u w:val="thick" w:color="1154CC"/>
          </w:rPr>
          <w:t>i</w:t>
        </w:r>
        <w:r>
          <w:rPr>
            <w:rFonts w:ascii="Tahoma"/>
            <w:color w:val="1154CC"/>
            <w:spacing w:val="3"/>
            <w:sz w:val="20"/>
            <w:u w:val="thick" w:color="1154CC"/>
          </w:rPr>
          <w:t>n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g</w:t>
        </w:r>
        <w:r>
          <w:rPr>
            <w:rFonts w:ascii="Tahoma"/>
            <w:color w:val="1154CC"/>
            <w:spacing w:val="-1"/>
            <w:w w:val="109"/>
            <w:sz w:val="20"/>
            <w:u w:val="thick" w:color="1154CC"/>
          </w:rPr>
          <w:t>-</w:t>
        </w:r>
        <w:r>
          <w:rPr>
            <w:rFonts w:ascii="Tahoma"/>
            <w:color w:val="1154CC"/>
            <w:spacing w:val="-1"/>
            <w:w w:val="111"/>
            <w:sz w:val="20"/>
            <w:u w:val="thick" w:color="1154CC"/>
          </w:rPr>
          <w:t>l</w:t>
        </w:r>
        <w:r>
          <w:rPr>
            <w:rFonts w:ascii="Tahoma"/>
            <w:color w:val="1154CC"/>
            <w:spacing w:val="-1"/>
            <w:w w:val="101"/>
            <w:sz w:val="20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4"/>
            <w:sz w:val="20"/>
            <w:u w:val="thick" w:color="1154CC"/>
          </w:rPr>
          <w:t>k</w:t>
        </w:r>
        <w:r>
          <w:rPr>
            <w:rFonts w:ascii="Tahoma"/>
            <w:color w:val="1154CC"/>
            <w:spacing w:val="-1"/>
            <w:w w:val="110"/>
            <w:sz w:val="20"/>
            <w:u w:val="thick" w:color="1154CC"/>
          </w:rPr>
          <w:t>i</w:t>
        </w:r>
        <w:r>
          <w:rPr>
            <w:rFonts w:ascii="Tahoma"/>
            <w:color w:val="1154CC"/>
            <w:spacing w:val="-1"/>
            <w:w w:val="71"/>
            <w:sz w:val="20"/>
            <w:u w:val="thick" w:color="1154CC"/>
          </w:rPr>
          <w:t>.</w:t>
        </w:r>
        <w:r>
          <w:rPr>
            <w:rFonts w:ascii="Tahoma"/>
            <w:color w:val="1154CC"/>
            <w:spacing w:val="-4"/>
            <w:sz w:val="20"/>
            <w:u w:val="thick" w:color="1154CC"/>
          </w:rPr>
          <w:t>h</w:t>
        </w:r>
        <w:r>
          <w:rPr>
            <w:rFonts w:ascii="Tahoma"/>
            <w:color w:val="1154CC"/>
            <w:spacing w:val="-9"/>
            <w:w w:val="111"/>
            <w:sz w:val="20"/>
            <w:u w:val="thick" w:color="1154CC"/>
          </w:rPr>
          <w:t>t</w:t>
        </w:r>
        <w:r>
          <w:rPr>
            <w:rFonts w:ascii="Tahoma"/>
            <w:color w:val="1154CC"/>
            <w:spacing w:val="-1"/>
            <w:sz w:val="20"/>
            <w:u w:val="thick" w:color="1154CC"/>
          </w:rPr>
          <w:t>m</w:t>
        </w:r>
        <w:r>
          <w:rPr>
            <w:rFonts w:ascii="Tahoma"/>
            <w:color w:val="1154CC"/>
            <w:w w:val="111"/>
            <w:sz w:val="20"/>
          </w:rPr>
          <w:t>l</w:t>
        </w:r>
      </w:hyperlink>
    </w:p>
    <w:p w14:paraId="0E0CDB2A" w14:textId="77777777" w:rsidR="005C2F4A" w:rsidRDefault="00000000">
      <w:pPr>
        <w:spacing w:before="34"/>
        <w:ind w:left="580"/>
        <w:rPr>
          <w:rFonts w:ascii="Arial MT"/>
          <w:sz w:val="12"/>
        </w:rPr>
      </w:pPr>
      <w:r>
        <w:rPr>
          <w:rFonts w:ascii="Arial MT"/>
          <w:sz w:val="12"/>
        </w:rPr>
        <w:t>4</w:t>
      </w:r>
    </w:p>
    <w:p w14:paraId="1E409E39" w14:textId="77777777" w:rsidR="005C2F4A" w:rsidRDefault="00000000">
      <w:pPr>
        <w:spacing w:before="93"/>
        <w:ind w:left="580" w:right="820"/>
        <w:rPr>
          <w:rFonts w:ascii="Arial MT"/>
          <w:sz w:val="20"/>
        </w:rPr>
      </w:pPr>
      <w:hyperlink r:id="rId38" w:anchor="installing-log-storage-loki">
        <w:r>
          <w:rPr>
            <w:rFonts w:ascii="Arial MT"/>
            <w:color w:val="1154CC"/>
            <w:spacing w:val="-1"/>
            <w:sz w:val="20"/>
            <w:u w:val="thick" w:color="1154CC"/>
          </w:rPr>
          <w:t>https://access.redhat.com/documentation/en-us/openshift_container_platform/4.14/html/logging/log-storag</w:t>
        </w:r>
      </w:hyperlink>
      <w:r>
        <w:rPr>
          <w:rFonts w:ascii="Arial MT"/>
          <w:color w:val="1154CC"/>
          <w:sz w:val="20"/>
        </w:rPr>
        <w:t xml:space="preserve"> </w:t>
      </w:r>
      <w:hyperlink r:id="rId39" w:anchor="installing-log-storage-loki">
        <w:proofErr w:type="spellStart"/>
        <w:r>
          <w:rPr>
            <w:rFonts w:ascii="Arial MT"/>
            <w:color w:val="1154CC"/>
            <w:sz w:val="20"/>
            <w:u w:val="thick" w:color="1154CC"/>
          </w:rPr>
          <w:t>e#installing-log-storage-loki</w:t>
        </w:r>
        <w:proofErr w:type="spellEnd"/>
      </w:hyperlink>
    </w:p>
    <w:p w14:paraId="3002A8E3" w14:textId="77777777" w:rsidR="005C2F4A" w:rsidRDefault="005C2F4A">
      <w:pPr>
        <w:pStyle w:val="BodyText"/>
        <w:spacing w:before="4"/>
        <w:rPr>
          <w:rFonts w:ascii="Arial MT"/>
          <w:sz w:val="10"/>
        </w:rPr>
      </w:pPr>
    </w:p>
    <w:p w14:paraId="7115D0A6" w14:textId="77777777" w:rsidR="005C2F4A" w:rsidRDefault="00000000">
      <w:pPr>
        <w:spacing w:before="92"/>
        <w:ind w:left="580"/>
        <w:rPr>
          <w:rFonts w:ascii="Tahoma"/>
          <w:sz w:val="16"/>
        </w:rPr>
      </w:pPr>
      <w:r>
        <w:rPr>
          <w:rFonts w:ascii="Tahoma"/>
          <w:sz w:val="16"/>
          <w:vertAlign w:val="superscript"/>
        </w:rPr>
        <w:t>5</w:t>
      </w:r>
      <w:r>
        <w:rPr>
          <w:rFonts w:ascii="Tahoma"/>
          <w:spacing w:val="-12"/>
          <w:sz w:val="16"/>
        </w:rPr>
        <w:t xml:space="preserve"> </w:t>
      </w:r>
      <w:r>
        <w:rPr>
          <w:rFonts w:ascii="Tahoma"/>
          <w:sz w:val="16"/>
        </w:rPr>
        <w:t>Storage</w:t>
      </w:r>
      <w:r>
        <w:rPr>
          <w:rFonts w:ascii="Tahoma"/>
          <w:spacing w:val="-12"/>
          <w:sz w:val="16"/>
        </w:rPr>
        <w:t xml:space="preserve"> </w:t>
      </w:r>
      <w:r>
        <w:rPr>
          <w:rFonts w:ascii="Tahoma"/>
          <w:sz w:val="16"/>
        </w:rPr>
        <w:t>threshold:</w:t>
      </w:r>
    </w:p>
    <w:p w14:paraId="6CF25561" w14:textId="77777777" w:rsidR="005C2F4A" w:rsidRDefault="00000000">
      <w:pPr>
        <w:spacing w:before="10" w:line="252" w:lineRule="auto"/>
        <w:ind w:left="580" w:right="824"/>
        <w:rPr>
          <w:rFonts w:ascii="Tahoma"/>
          <w:sz w:val="16"/>
        </w:rPr>
      </w:pPr>
      <w:hyperlink r:id="rId40">
        <w:r>
          <w:rPr>
            <w:rFonts w:ascii="Tahoma"/>
            <w:color w:val="1154CC"/>
            <w:spacing w:val="-3"/>
            <w:sz w:val="16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111"/>
            <w:sz w:val="16"/>
            <w:u w:val="thick" w:color="1154CC"/>
          </w:rPr>
          <w:t>t</w:t>
        </w:r>
        <w:r>
          <w:rPr>
            <w:rFonts w:ascii="Tahoma"/>
            <w:color w:val="1154CC"/>
            <w:spacing w:val="-7"/>
            <w:w w:val="111"/>
            <w:sz w:val="16"/>
            <w:u w:val="thick" w:color="1154CC"/>
          </w:rPr>
          <w:t>t</w:t>
        </w:r>
        <w:r>
          <w:rPr>
            <w:rFonts w:ascii="Tahoma"/>
            <w:color w:val="1154CC"/>
            <w:spacing w:val="-2"/>
            <w:w w:val="101"/>
            <w:sz w:val="16"/>
            <w:u w:val="thick" w:color="1154CC"/>
          </w:rPr>
          <w:t>p</w:t>
        </w:r>
        <w:r>
          <w:rPr>
            <w:rFonts w:ascii="Tahoma"/>
            <w:color w:val="1154CC"/>
            <w:spacing w:val="-1"/>
            <w:w w:val="104"/>
            <w:sz w:val="16"/>
            <w:u w:val="thick" w:color="1154CC"/>
          </w:rPr>
          <w:t>s</w:t>
        </w:r>
        <w:r>
          <w:rPr>
            <w:rFonts w:ascii="Tahoma"/>
            <w:color w:val="1154CC"/>
            <w:spacing w:val="-1"/>
            <w:w w:val="61"/>
            <w:sz w:val="16"/>
            <w:u w:val="thick" w:color="1154CC"/>
          </w:rPr>
          <w:t>:</w:t>
        </w:r>
        <w:r>
          <w:rPr>
            <w:rFonts w:ascii="Tahoma"/>
            <w:color w:val="1154CC"/>
            <w:spacing w:val="-1"/>
            <w:w w:val="127"/>
            <w:sz w:val="16"/>
            <w:u w:val="thick" w:color="1154CC"/>
          </w:rPr>
          <w:t>/</w:t>
        </w:r>
        <w:r>
          <w:rPr>
            <w:rFonts w:ascii="Tahoma"/>
            <w:color w:val="1154CC"/>
            <w:spacing w:val="-10"/>
            <w:w w:val="127"/>
            <w:sz w:val="16"/>
            <w:u w:val="thick" w:color="1154CC"/>
          </w:rPr>
          <w:t>/</w:t>
        </w:r>
        <w:r>
          <w:rPr>
            <w:rFonts w:ascii="Tahoma"/>
            <w:color w:val="1154CC"/>
            <w:spacing w:val="2"/>
            <w:w w:val="99"/>
            <w:sz w:val="16"/>
            <w:u w:val="thick" w:color="1154CC"/>
          </w:rPr>
          <w:t>a</w:t>
        </w:r>
        <w:r>
          <w:rPr>
            <w:rFonts w:ascii="Tahoma"/>
            <w:color w:val="1154CC"/>
            <w:w w:val="106"/>
            <w:sz w:val="16"/>
            <w:u w:val="thick" w:color="1154CC"/>
          </w:rPr>
          <w:t>cc</w:t>
        </w:r>
        <w:r>
          <w:rPr>
            <w:rFonts w:ascii="Tahoma"/>
            <w:color w:val="1154CC"/>
            <w:spacing w:val="-2"/>
            <w:w w:val="101"/>
            <w:sz w:val="16"/>
            <w:u w:val="thick" w:color="1154CC"/>
          </w:rPr>
          <w:t>e</w:t>
        </w:r>
        <w:r>
          <w:rPr>
            <w:rFonts w:ascii="Tahoma"/>
            <w:color w:val="1154CC"/>
            <w:spacing w:val="-1"/>
            <w:w w:val="104"/>
            <w:sz w:val="16"/>
            <w:u w:val="thick" w:color="1154CC"/>
          </w:rPr>
          <w:t>ss</w:t>
        </w:r>
        <w:r>
          <w:rPr>
            <w:rFonts w:ascii="Tahoma"/>
            <w:color w:val="1154CC"/>
            <w:spacing w:val="-1"/>
            <w:w w:val="71"/>
            <w:sz w:val="16"/>
            <w:u w:val="thick" w:color="1154CC"/>
          </w:rPr>
          <w:t>.</w:t>
        </w:r>
        <w:r>
          <w:rPr>
            <w:rFonts w:ascii="Tahoma"/>
            <w:color w:val="1154CC"/>
            <w:spacing w:val="-5"/>
            <w:w w:val="107"/>
            <w:sz w:val="16"/>
            <w:u w:val="thick" w:color="1154CC"/>
          </w:rPr>
          <w:t>r</w:t>
        </w:r>
        <w:r>
          <w:rPr>
            <w:rFonts w:ascii="Tahoma"/>
            <w:color w:val="1154CC"/>
            <w:spacing w:val="1"/>
            <w:w w:val="101"/>
            <w:sz w:val="16"/>
            <w:u w:val="thick" w:color="1154CC"/>
          </w:rPr>
          <w:t>e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d</w:t>
        </w:r>
        <w:r>
          <w:rPr>
            <w:rFonts w:ascii="Tahoma"/>
            <w:color w:val="1154CC"/>
            <w:sz w:val="16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99"/>
            <w:sz w:val="16"/>
            <w:u w:val="thick" w:color="1154CC"/>
          </w:rPr>
          <w:t>a</w:t>
        </w:r>
        <w:r>
          <w:rPr>
            <w:rFonts w:ascii="Tahoma"/>
            <w:color w:val="1154CC"/>
            <w:spacing w:val="-5"/>
            <w:w w:val="111"/>
            <w:sz w:val="16"/>
            <w:u w:val="thick" w:color="1154CC"/>
          </w:rPr>
          <w:t>t</w:t>
        </w:r>
        <w:r>
          <w:rPr>
            <w:rFonts w:ascii="Tahoma"/>
            <w:color w:val="1154CC"/>
            <w:spacing w:val="-6"/>
            <w:w w:val="71"/>
            <w:sz w:val="16"/>
            <w:u w:val="thick" w:color="1154CC"/>
          </w:rPr>
          <w:t>.</w:t>
        </w:r>
        <w:r>
          <w:rPr>
            <w:rFonts w:ascii="Tahoma"/>
            <w:color w:val="1154CC"/>
            <w:w w:val="106"/>
            <w:sz w:val="16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o</w:t>
        </w:r>
        <w:r>
          <w:rPr>
            <w:rFonts w:ascii="Tahoma"/>
            <w:color w:val="1154CC"/>
            <w:spacing w:val="-1"/>
            <w:sz w:val="16"/>
            <w:u w:val="thick" w:color="1154CC"/>
          </w:rPr>
          <w:t>m</w:t>
        </w:r>
        <w:r>
          <w:rPr>
            <w:rFonts w:ascii="Tahoma"/>
            <w:color w:val="1154CC"/>
            <w:spacing w:val="-9"/>
            <w:w w:val="127"/>
            <w:sz w:val="16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d</w:t>
        </w:r>
        <w:r>
          <w:rPr>
            <w:rFonts w:ascii="Tahoma"/>
            <w:color w:val="1154CC"/>
            <w:spacing w:val="1"/>
            <w:w w:val="101"/>
            <w:sz w:val="16"/>
            <w:u w:val="thick" w:color="1154CC"/>
          </w:rPr>
          <w:t>o</w:t>
        </w:r>
        <w:r>
          <w:rPr>
            <w:rFonts w:ascii="Tahoma"/>
            <w:color w:val="1154CC"/>
            <w:spacing w:val="-2"/>
            <w:w w:val="106"/>
            <w:sz w:val="16"/>
            <w:u w:val="thick" w:color="1154CC"/>
          </w:rPr>
          <w:t>c</w:t>
        </w:r>
        <w:r>
          <w:rPr>
            <w:rFonts w:ascii="Tahoma"/>
            <w:color w:val="1154CC"/>
            <w:sz w:val="16"/>
            <w:u w:val="thick" w:color="1154CC"/>
          </w:rPr>
          <w:t>u</w:t>
        </w:r>
        <w:r>
          <w:rPr>
            <w:rFonts w:ascii="Tahoma"/>
            <w:color w:val="1154CC"/>
            <w:spacing w:val="2"/>
            <w:sz w:val="16"/>
            <w:u w:val="thick" w:color="1154CC"/>
          </w:rPr>
          <w:t>m</w:t>
        </w:r>
        <w:r>
          <w:rPr>
            <w:rFonts w:ascii="Tahoma"/>
            <w:color w:val="1154CC"/>
            <w:spacing w:val="1"/>
            <w:w w:val="101"/>
            <w:sz w:val="16"/>
            <w:u w:val="thick" w:color="1154CC"/>
          </w:rPr>
          <w:t>e</w:t>
        </w:r>
        <w:r>
          <w:rPr>
            <w:rFonts w:ascii="Tahoma"/>
            <w:color w:val="1154CC"/>
            <w:spacing w:val="-3"/>
            <w:sz w:val="16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6"/>
            <w:u w:val="thick" w:color="1154CC"/>
          </w:rPr>
          <w:t>t</w:t>
        </w:r>
        <w:r>
          <w:rPr>
            <w:rFonts w:ascii="Tahoma"/>
            <w:color w:val="1154CC"/>
            <w:spacing w:val="-3"/>
            <w:w w:val="99"/>
            <w:sz w:val="16"/>
            <w:u w:val="thick" w:color="1154CC"/>
          </w:rPr>
          <w:t>a</w:t>
        </w:r>
        <w:r>
          <w:rPr>
            <w:rFonts w:ascii="Tahoma"/>
            <w:color w:val="1154CC"/>
            <w:spacing w:val="-4"/>
            <w:w w:val="111"/>
            <w:sz w:val="16"/>
            <w:u w:val="thick" w:color="1154CC"/>
          </w:rPr>
          <w:t>t</w:t>
        </w:r>
        <w:r>
          <w:rPr>
            <w:rFonts w:ascii="Tahoma"/>
            <w:color w:val="1154CC"/>
            <w:spacing w:val="-1"/>
            <w:w w:val="110"/>
            <w:sz w:val="16"/>
            <w:u w:val="thick" w:color="1154CC"/>
          </w:rPr>
          <w:t>i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o</w:t>
        </w:r>
        <w:r>
          <w:rPr>
            <w:rFonts w:ascii="Tahoma"/>
            <w:color w:val="1154CC"/>
            <w:spacing w:val="-1"/>
            <w:sz w:val="16"/>
            <w:u w:val="thick" w:color="1154CC"/>
          </w:rPr>
          <w:t>n</w:t>
        </w:r>
        <w:r>
          <w:rPr>
            <w:rFonts w:ascii="Tahoma"/>
            <w:color w:val="1154CC"/>
            <w:spacing w:val="-9"/>
            <w:w w:val="127"/>
            <w:sz w:val="16"/>
            <w:u w:val="thick" w:color="1154CC"/>
          </w:rPr>
          <w:t>/</w:t>
        </w:r>
        <w:r>
          <w:rPr>
            <w:rFonts w:ascii="Tahoma"/>
            <w:color w:val="1154CC"/>
            <w:spacing w:val="1"/>
            <w:w w:val="101"/>
            <w:sz w:val="16"/>
            <w:u w:val="thick" w:color="1154CC"/>
          </w:rPr>
          <w:t>e</w:t>
        </w:r>
        <w:r>
          <w:rPr>
            <w:rFonts w:ascii="Tahoma"/>
            <w:color w:val="1154CC"/>
            <w:spacing w:val="-1"/>
            <w:sz w:val="16"/>
            <w:u w:val="thick" w:color="1154CC"/>
          </w:rPr>
          <w:t>n</w:t>
        </w:r>
        <w:r>
          <w:rPr>
            <w:rFonts w:ascii="Tahoma"/>
            <w:color w:val="1154CC"/>
            <w:spacing w:val="-1"/>
            <w:w w:val="109"/>
            <w:sz w:val="16"/>
            <w:u w:val="thick" w:color="1154CC"/>
          </w:rPr>
          <w:t>-</w:t>
        </w:r>
        <w:r>
          <w:rPr>
            <w:rFonts w:ascii="Tahoma"/>
            <w:color w:val="1154CC"/>
            <w:spacing w:val="-1"/>
            <w:sz w:val="16"/>
            <w:u w:val="thick" w:color="1154CC"/>
          </w:rPr>
          <w:t>u</w:t>
        </w:r>
        <w:r>
          <w:rPr>
            <w:rFonts w:ascii="Tahoma"/>
            <w:color w:val="1154CC"/>
            <w:spacing w:val="-1"/>
            <w:w w:val="104"/>
            <w:sz w:val="16"/>
            <w:u w:val="thick" w:color="1154CC"/>
          </w:rPr>
          <w:t>s</w:t>
        </w:r>
        <w:r>
          <w:rPr>
            <w:rFonts w:ascii="Tahoma"/>
            <w:color w:val="1154CC"/>
            <w:spacing w:val="-9"/>
            <w:w w:val="127"/>
            <w:sz w:val="16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o</w:t>
        </w:r>
        <w:r>
          <w:rPr>
            <w:rFonts w:ascii="Tahoma"/>
            <w:color w:val="1154CC"/>
            <w:spacing w:val="1"/>
            <w:w w:val="101"/>
            <w:sz w:val="16"/>
            <w:u w:val="thick" w:color="1154CC"/>
          </w:rPr>
          <w:t>pe</w:t>
        </w:r>
        <w:r>
          <w:rPr>
            <w:rFonts w:ascii="Tahoma"/>
            <w:color w:val="1154CC"/>
            <w:spacing w:val="-1"/>
            <w:sz w:val="16"/>
            <w:u w:val="thick" w:color="1154CC"/>
          </w:rPr>
          <w:t>n</w:t>
        </w:r>
        <w:r>
          <w:rPr>
            <w:rFonts w:ascii="Tahoma"/>
            <w:color w:val="1154CC"/>
            <w:spacing w:val="-1"/>
            <w:w w:val="104"/>
            <w:sz w:val="16"/>
            <w:u w:val="thick" w:color="1154CC"/>
          </w:rPr>
          <w:t>s</w:t>
        </w:r>
        <w:r>
          <w:rPr>
            <w:rFonts w:ascii="Tahoma"/>
            <w:color w:val="1154CC"/>
            <w:spacing w:val="-1"/>
            <w:sz w:val="16"/>
            <w:u w:val="thick" w:color="1154CC"/>
          </w:rPr>
          <w:t>h</w:t>
        </w:r>
        <w:r>
          <w:rPr>
            <w:rFonts w:ascii="Tahoma"/>
            <w:color w:val="1154CC"/>
            <w:spacing w:val="-1"/>
            <w:w w:val="110"/>
            <w:sz w:val="16"/>
            <w:u w:val="thick" w:color="1154CC"/>
          </w:rPr>
          <w:t>i</w:t>
        </w:r>
        <w:r>
          <w:rPr>
            <w:rFonts w:ascii="Tahoma"/>
            <w:color w:val="1154CC"/>
            <w:spacing w:val="1"/>
            <w:w w:val="102"/>
            <w:sz w:val="16"/>
            <w:u w:val="thick" w:color="1154CC"/>
          </w:rPr>
          <w:t>f</w:t>
        </w:r>
        <w:r>
          <w:rPr>
            <w:rFonts w:ascii="Tahoma"/>
            <w:color w:val="1154CC"/>
            <w:spacing w:val="-1"/>
            <w:w w:val="111"/>
            <w:sz w:val="16"/>
            <w:u w:val="thick" w:color="1154CC"/>
          </w:rPr>
          <w:t>t</w:t>
        </w:r>
        <w:r>
          <w:rPr>
            <w:rFonts w:ascii="Tahoma"/>
            <w:color w:val="1154CC"/>
            <w:spacing w:val="-1"/>
            <w:w w:val="89"/>
            <w:sz w:val="16"/>
            <w:u w:val="thick" w:color="1154CC"/>
          </w:rPr>
          <w:t>_</w:t>
        </w:r>
        <w:r>
          <w:rPr>
            <w:rFonts w:ascii="Tahoma"/>
            <w:color w:val="1154CC"/>
            <w:w w:val="106"/>
            <w:sz w:val="16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o</w:t>
        </w:r>
        <w:r>
          <w:rPr>
            <w:rFonts w:ascii="Tahoma"/>
            <w:color w:val="1154CC"/>
            <w:spacing w:val="-3"/>
            <w:sz w:val="16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6"/>
            <w:u w:val="thick" w:color="1154CC"/>
          </w:rPr>
          <w:t>t</w:t>
        </w:r>
        <w:r>
          <w:rPr>
            <w:rFonts w:ascii="Tahoma"/>
            <w:color w:val="1154CC"/>
            <w:spacing w:val="-1"/>
            <w:w w:val="99"/>
            <w:sz w:val="16"/>
            <w:u w:val="thick" w:color="1154CC"/>
          </w:rPr>
          <w:t>a</w:t>
        </w:r>
        <w:r>
          <w:rPr>
            <w:rFonts w:ascii="Tahoma"/>
            <w:color w:val="1154CC"/>
            <w:spacing w:val="-1"/>
            <w:w w:val="110"/>
            <w:sz w:val="16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6"/>
            <w:u w:val="thick" w:color="1154CC"/>
          </w:rPr>
          <w:t>n</w:t>
        </w:r>
        <w:r>
          <w:rPr>
            <w:rFonts w:ascii="Tahoma"/>
            <w:color w:val="1154CC"/>
            <w:spacing w:val="1"/>
            <w:w w:val="101"/>
            <w:sz w:val="16"/>
            <w:u w:val="thick" w:color="1154CC"/>
          </w:rPr>
          <w:t>e</w:t>
        </w:r>
        <w:r>
          <w:rPr>
            <w:rFonts w:ascii="Tahoma"/>
            <w:color w:val="1154CC"/>
            <w:spacing w:val="-1"/>
            <w:w w:val="107"/>
            <w:sz w:val="16"/>
            <w:u w:val="thick" w:color="1154CC"/>
          </w:rPr>
          <w:t>r</w:t>
        </w:r>
        <w:r>
          <w:rPr>
            <w:rFonts w:ascii="Tahoma"/>
            <w:color w:val="1154CC"/>
            <w:spacing w:val="-1"/>
            <w:w w:val="89"/>
            <w:sz w:val="16"/>
            <w:u w:val="thick" w:color="1154CC"/>
          </w:rPr>
          <w:t>_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p</w:t>
        </w:r>
        <w:r>
          <w:rPr>
            <w:rFonts w:ascii="Tahoma"/>
            <w:color w:val="1154CC"/>
            <w:spacing w:val="-1"/>
            <w:w w:val="111"/>
            <w:sz w:val="16"/>
            <w:u w:val="thick" w:color="1154CC"/>
          </w:rPr>
          <w:t>l</w:t>
        </w:r>
        <w:r>
          <w:rPr>
            <w:rFonts w:ascii="Tahoma"/>
            <w:color w:val="1154CC"/>
            <w:spacing w:val="-3"/>
            <w:w w:val="99"/>
            <w:sz w:val="16"/>
            <w:u w:val="thick" w:color="1154CC"/>
          </w:rPr>
          <w:t>a</w:t>
        </w:r>
        <w:r>
          <w:rPr>
            <w:rFonts w:ascii="Tahoma"/>
            <w:color w:val="1154CC"/>
            <w:spacing w:val="-2"/>
            <w:w w:val="111"/>
            <w:sz w:val="16"/>
            <w:u w:val="thick" w:color="1154CC"/>
          </w:rPr>
          <w:t>t</w:t>
        </w:r>
        <w:r>
          <w:rPr>
            <w:rFonts w:ascii="Tahoma"/>
            <w:color w:val="1154CC"/>
            <w:spacing w:val="-5"/>
            <w:w w:val="102"/>
            <w:sz w:val="16"/>
            <w:u w:val="thick" w:color="1154CC"/>
          </w:rPr>
          <w:t>f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7"/>
            <w:sz w:val="16"/>
            <w:u w:val="thick" w:color="1154CC"/>
          </w:rPr>
          <w:t>r</w:t>
        </w:r>
        <w:r>
          <w:rPr>
            <w:rFonts w:ascii="Tahoma"/>
            <w:color w:val="1154CC"/>
            <w:spacing w:val="-1"/>
            <w:sz w:val="16"/>
            <w:u w:val="thick" w:color="1154CC"/>
          </w:rPr>
          <w:t>m</w:t>
        </w:r>
        <w:r>
          <w:rPr>
            <w:rFonts w:ascii="Tahoma"/>
            <w:color w:val="1154CC"/>
            <w:spacing w:val="-1"/>
            <w:w w:val="127"/>
            <w:sz w:val="16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11"/>
            <w:sz w:val="16"/>
            <w:u w:val="thick" w:color="1154CC"/>
          </w:rPr>
          <w:t>4</w:t>
        </w:r>
        <w:r>
          <w:rPr>
            <w:rFonts w:ascii="Tahoma"/>
            <w:color w:val="1154CC"/>
            <w:spacing w:val="-1"/>
            <w:w w:val="71"/>
            <w:sz w:val="16"/>
            <w:u w:val="thick" w:color="1154CC"/>
          </w:rPr>
          <w:t>.</w:t>
        </w:r>
        <w:r>
          <w:rPr>
            <w:rFonts w:ascii="Tahoma"/>
            <w:color w:val="1154CC"/>
            <w:spacing w:val="-4"/>
            <w:w w:val="65"/>
            <w:sz w:val="16"/>
            <w:u w:val="thick" w:color="1154CC"/>
          </w:rPr>
          <w:t>1</w:t>
        </w:r>
        <w:r>
          <w:rPr>
            <w:rFonts w:ascii="Tahoma"/>
            <w:color w:val="1154CC"/>
            <w:spacing w:val="-1"/>
            <w:w w:val="111"/>
            <w:sz w:val="16"/>
            <w:u w:val="thick" w:color="1154CC"/>
          </w:rPr>
          <w:t>4</w:t>
        </w:r>
        <w:r>
          <w:rPr>
            <w:rFonts w:ascii="Tahoma"/>
            <w:color w:val="1154CC"/>
            <w:spacing w:val="-2"/>
            <w:w w:val="127"/>
            <w:sz w:val="16"/>
            <w:u w:val="thick" w:color="1154CC"/>
          </w:rPr>
          <w:t>/</w:t>
        </w:r>
        <w:r>
          <w:rPr>
            <w:rFonts w:ascii="Tahoma"/>
            <w:color w:val="1154CC"/>
            <w:spacing w:val="-3"/>
            <w:sz w:val="16"/>
            <w:u w:val="thick" w:color="1154CC"/>
          </w:rPr>
          <w:t>h</w:t>
        </w:r>
        <w:r>
          <w:rPr>
            <w:rFonts w:ascii="Tahoma"/>
            <w:color w:val="1154CC"/>
            <w:spacing w:val="-7"/>
            <w:w w:val="111"/>
            <w:sz w:val="16"/>
            <w:u w:val="thick" w:color="1154CC"/>
          </w:rPr>
          <w:t>t</w:t>
        </w:r>
        <w:r>
          <w:rPr>
            <w:rFonts w:ascii="Tahoma"/>
            <w:color w:val="1154CC"/>
            <w:spacing w:val="-1"/>
            <w:sz w:val="16"/>
            <w:u w:val="thick" w:color="1154CC"/>
          </w:rPr>
          <w:t>m</w:t>
        </w:r>
        <w:r>
          <w:rPr>
            <w:rFonts w:ascii="Tahoma"/>
            <w:color w:val="1154CC"/>
            <w:spacing w:val="-1"/>
            <w:w w:val="111"/>
            <w:sz w:val="16"/>
            <w:u w:val="thick" w:color="1154CC"/>
          </w:rPr>
          <w:t>l</w:t>
        </w:r>
        <w:r>
          <w:rPr>
            <w:rFonts w:ascii="Tahoma"/>
            <w:color w:val="1154CC"/>
            <w:spacing w:val="-1"/>
            <w:w w:val="109"/>
            <w:sz w:val="16"/>
            <w:u w:val="thick" w:color="1154CC"/>
          </w:rPr>
          <w:t>-</w:t>
        </w:r>
        <w:r>
          <w:rPr>
            <w:rFonts w:ascii="Tahoma"/>
            <w:color w:val="1154CC"/>
            <w:spacing w:val="-1"/>
            <w:w w:val="104"/>
            <w:sz w:val="16"/>
            <w:u w:val="thick" w:color="1154CC"/>
          </w:rPr>
          <w:t>s</w:t>
        </w:r>
        <w:r>
          <w:rPr>
            <w:rFonts w:ascii="Tahoma"/>
            <w:color w:val="1154CC"/>
            <w:spacing w:val="-1"/>
            <w:w w:val="110"/>
            <w:sz w:val="16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6"/>
            <w:u w:val="thick" w:color="1154CC"/>
          </w:rPr>
          <w:t>n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g</w:t>
        </w:r>
        <w:r>
          <w:rPr>
            <w:rFonts w:ascii="Tahoma"/>
            <w:color w:val="1154CC"/>
            <w:spacing w:val="-1"/>
            <w:w w:val="111"/>
            <w:sz w:val="16"/>
            <w:u w:val="thick" w:color="1154CC"/>
          </w:rPr>
          <w:t>l</w:t>
        </w:r>
        <w:r>
          <w:rPr>
            <w:rFonts w:ascii="Tahoma"/>
            <w:color w:val="1154CC"/>
            <w:spacing w:val="-9"/>
            <w:w w:val="101"/>
            <w:sz w:val="16"/>
            <w:u w:val="thick" w:color="1154CC"/>
          </w:rPr>
          <w:t>e</w:t>
        </w:r>
        <w:r>
          <w:rPr>
            <w:rFonts w:ascii="Tahoma"/>
            <w:color w:val="1154CC"/>
            <w:spacing w:val="-2"/>
            <w:w w:val="127"/>
            <w:sz w:val="16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11"/>
            <w:sz w:val="16"/>
            <w:u w:val="thick" w:color="1154CC"/>
          </w:rPr>
          <w:t>l</w:t>
        </w:r>
        <w:r>
          <w:rPr>
            <w:rFonts w:ascii="Tahoma"/>
            <w:color w:val="1154CC"/>
            <w:spacing w:val="1"/>
            <w:w w:val="101"/>
            <w:sz w:val="16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gg</w:t>
        </w:r>
        <w:r>
          <w:rPr>
            <w:rFonts w:ascii="Tahoma"/>
            <w:color w:val="1154CC"/>
            <w:spacing w:val="-1"/>
            <w:w w:val="110"/>
            <w:sz w:val="16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6"/>
            <w:u w:val="thick" w:color="1154CC"/>
          </w:rPr>
          <w:t>n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g</w:t>
        </w:r>
        <w:r>
          <w:rPr>
            <w:rFonts w:ascii="Tahoma"/>
            <w:color w:val="1154CC"/>
            <w:spacing w:val="-2"/>
            <w:w w:val="127"/>
            <w:sz w:val="16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10"/>
            <w:sz w:val="16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6"/>
            <w:u w:val="thick" w:color="1154CC"/>
          </w:rPr>
          <w:t>n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d</w:t>
        </w:r>
        <w:r>
          <w:rPr>
            <w:rFonts w:ascii="Tahoma"/>
            <w:color w:val="1154CC"/>
            <w:spacing w:val="-5"/>
            <w:w w:val="101"/>
            <w:sz w:val="16"/>
            <w:u w:val="thick" w:color="1154CC"/>
          </w:rPr>
          <w:t>e</w:t>
        </w:r>
        <w:r>
          <w:rPr>
            <w:rFonts w:ascii="Tahoma"/>
            <w:color w:val="1154CC"/>
            <w:spacing w:val="-1"/>
            <w:w w:val="102"/>
            <w:sz w:val="16"/>
            <w:u w:val="thick" w:color="1154CC"/>
          </w:rPr>
          <w:t>x</w:t>
        </w:r>
        <w:r>
          <w:rPr>
            <w:rFonts w:ascii="Tahoma"/>
            <w:color w:val="1154CC"/>
            <w:spacing w:val="-1"/>
            <w:w w:val="93"/>
            <w:sz w:val="16"/>
            <w:u w:val="thick" w:color="1154CC"/>
          </w:rPr>
          <w:t>#</w:t>
        </w:r>
        <w:r>
          <w:rPr>
            <w:rFonts w:ascii="Tahoma"/>
            <w:color w:val="1154CC"/>
            <w:spacing w:val="-1"/>
            <w:w w:val="106"/>
            <w:sz w:val="16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11"/>
            <w:sz w:val="16"/>
            <w:u w:val="thick" w:color="1154CC"/>
          </w:rPr>
          <w:t>l</w:t>
        </w:r>
        <w:r>
          <w:rPr>
            <w:rFonts w:ascii="Tahoma"/>
            <w:color w:val="1154CC"/>
            <w:spacing w:val="-1"/>
            <w:sz w:val="16"/>
            <w:u w:val="thick" w:color="1154CC"/>
          </w:rPr>
          <w:t>u</w:t>
        </w:r>
        <w:r>
          <w:rPr>
            <w:rFonts w:ascii="Tahoma"/>
            <w:color w:val="1154CC"/>
            <w:spacing w:val="-2"/>
            <w:w w:val="104"/>
            <w:sz w:val="16"/>
            <w:u w:val="thick" w:color="1154CC"/>
          </w:rPr>
          <w:t>s</w:t>
        </w:r>
        <w:r>
          <w:rPr>
            <w:rFonts w:ascii="Tahoma"/>
            <w:color w:val="1154CC"/>
            <w:spacing w:val="-2"/>
            <w:w w:val="111"/>
            <w:sz w:val="16"/>
            <w:u w:val="thick" w:color="1154CC"/>
          </w:rPr>
          <w:t>t</w:t>
        </w:r>
        <w:r>
          <w:rPr>
            <w:rFonts w:ascii="Tahoma"/>
            <w:color w:val="1154CC"/>
            <w:spacing w:val="1"/>
            <w:w w:val="101"/>
            <w:sz w:val="16"/>
            <w:u w:val="thick" w:color="1154CC"/>
          </w:rPr>
          <w:t>e</w:t>
        </w:r>
        <w:r>
          <w:rPr>
            <w:rFonts w:ascii="Tahoma"/>
            <w:color w:val="1154CC"/>
            <w:spacing w:val="-4"/>
            <w:w w:val="107"/>
            <w:sz w:val="16"/>
            <w:u w:val="thick" w:color="1154CC"/>
          </w:rPr>
          <w:t>r</w:t>
        </w:r>
        <w:r>
          <w:rPr>
            <w:rFonts w:ascii="Tahoma"/>
            <w:color w:val="1154CC"/>
            <w:spacing w:val="-1"/>
            <w:w w:val="109"/>
            <w:sz w:val="16"/>
            <w:u w:val="thick" w:color="1154CC"/>
          </w:rPr>
          <w:t>-</w:t>
        </w:r>
        <w:r>
          <w:rPr>
            <w:rFonts w:ascii="Tahoma"/>
            <w:color w:val="1154CC"/>
            <w:spacing w:val="-1"/>
            <w:w w:val="111"/>
            <w:sz w:val="16"/>
            <w:u w:val="thick" w:color="1154CC"/>
          </w:rPr>
          <w:t>l</w:t>
        </w:r>
        <w:r>
          <w:rPr>
            <w:rFonts w:ascii="Tahoma"/>
            <w:color w:val="1154CC"/>
            <w:spacing w:val="1"/>
            <w:w w:val="101"/>
            <w:sz w:val="16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gg</w:t>
        </w:r>
        <w:r>
          <w:rPr>
            <w:rFonts w:ascii="Tahoma"/>
            <w:color w:val="1154CC"/>
            <w:spacing w:val="-1"/>
            <w:w w:val="110"/>
            <w:sz w:val="16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6"/>
            <w:u w:val="thick" w:color="1154CC"/>
          </w:rPr>
          <w:t>n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g</w:t>
        </w:r>
        <w:r>
          <w:rPr>
            <w:rFonts w:ascii="Tahoma"/>
            <w:color w:val="1154CC"/>
            <w:spacing w:val="1"/>
            <w:w w:val="109"/>
            <w:sz w:val="16"/>
            <w:u w:val="thick" w:color="1154CC"/>
          </w:rPr>
          <w:t>-</w:t>
        </w:r>
        <w:r>
          <w:rPr>
            <w:rFonts w:ascii="Tahoma"/>
            <w:color w:val="1154CC"/>
            <w:spacing w:val="-1"/>
            <w:w w:val="101"/>
            <w:sz w:val="16"/>
            <w:u w:val="thick" w:color="1154CC"/>
          </w:rPr>
          <w:t>d</w:t>
        </w:r>
        <w:r>
          <w:rPr>
            <w:rFonts w:ascii="Tahoma"/>
            <w:color w:val="1154CC"/>
            <w:w w:val="101"/>
            <w:sz w:val="16"/>
            <w:u w:val="thick" w:color="1154CC"/>
          </w:rPr>
          <w:t>e</w:t>
        </w:r>
      </w:hyperlink>
      <w:r>
        <w:rPr>
          <w:rFonts w:ascii="Tahoma"/>
          <w:color w:val="1154CC"/>
          <w:w w:val="101"/>
          <w:sz w:val="16"/>
        </w:rPr>
        <w:t xml:space="preserve"> </w:t>
      </w:r>
      <w:hyperlink r:id="rId41">
        <w:r>
          <w:rPr>
            <w:rFonts w:ascii="Tahoma"/>
            <w:color w:val="1154CC"/>
            <w:w w:val="105"/>
            <w:sz w:val="16"/>
            <w:u w:val="thick" w:color="1154CC"/>
          </w:rPr>
          <w:t>ploy-storage-</w:t>
        </w:r>
        <w:proofErr w:type="spellStart"/>
        <w:r>
          <w:rPr>
            <w:rFonts w:ascii="Tahoma"/>
            <w:color w:val="1154CC"/>
            <w:w w:val="105"/>
            <w:sz w:val="16"/>
            <w:u w:val="thick" w:color="1154CC"/>
          </w:rPr>
          <w:t>considerations_cluster</w:t>
        </w:r>
        <w:proofErr w:type="spellEnd"/>
        <w:r>
          <w:rPr>
            <w:rFonts w:ascii="Tahoma"/>
            <w:color w:val="1154CC"/>
            <w:w w:val="105"/>
            <w:sz w:val="16"/>
            <w:u w:val="thick" w:color="1154CC"/>
          </w:rPr>
          <w:t>-logging-deploying-about</w:t>
        </w:r>
      </w:hyperlink>
    </w:p>
    <w:p w14:paraId="27C26BCB" w14:textId="77777777" w:rsidR="005C2F4A" w:rsidRDefault="005C2F4A">
      <w:pPr>
        <w:spacing w:line="252" w:lineRule="auto"/>
        <w:rPr>
          <w:rFonts w:ascii="Tahoma"/>
          <w:sz w:val="16"/>
        </w:rPr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68AE0078" w14:textId="77777777" w:rsidR="005C2F4A" w:rsidRDefault="00000000">
      <w:pPr>
        <w:pStyle w:val="Heading2"/>
        <w:numPr>
          <w:ilvl w:val="1"/>
          <w:numId w:val="20"/>
        </w:numPr>
        <w:tabs>
          <w:tab w:val="left" w:pos="1095"/>
        </w:tabs>
        <w:ind w:left="1094" w:hanging="515"/>
      </w:pPr>
      <w:bookmarkStart w:id="31" w:name="_TOC_250019"/>
      <w:r>
        <w:lastRenderedPageBreak/>
        <w:t>Other</w:t>
      </w:r>
      <w:r>
        <w:rPr>
          <w:spacing w:val="3"/>
        </w:rPr>
        <w:t xml:space="preserve"> </w:t>
      </w:r>
      <w:bookmarkEnd w:id="31"/>
      <w:r>
        <w:t>considerations</w:t>
      </w:r>
    </w:p>
    <w:p w14:paraId="7654DE7F" w14:textId="77777777" w:rsidR="005C2F4A" w:rsidRDefault="005C2F4A">
      <w:pPr>
        <w:pStyle w:val="BodyText"/>
        <w:spacing w:before="11"/>
        <w:rPr>
          <w:sz w:val="38"/>
        </w:rPr>
      </w:pPr>
    </w:p>
    <w:p w14:paraId="30E8A559" w14:textId="77777777" w:rsidR="005C2F4A" w:rsidRDefault="00000000">
      <w:pPr>
        <w:pStyle w:val="Heading3"/>
        <w:numPr>
          <w:ilvl w:val="2"/>
          <w:numId w:val="20"/>
        </w:numPr>
        <w:tabs>
          <w:tab w:val="left" w:pos="1168"/>
        </w:tabs>
        <w:ind w:left="1167" w:hanging="588"/>
      </w:pPr>
      <w:bookmarkStart w:id="32" w:name="_TOC_250018"/>
      <w:r>
        <w:rPr>
          <w:color w:val="424242"/>
        </w:rPr>
        <w:t>Upgrading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OCP</w:t>
      </w:r>
      <w:r>
        <w:rPr>
          <w:color w:val="424242"/>
          <w:spacing w:val="-4"/>
        </w:rPr>
        <w:t xml:space="preserve"> </w:t>
      </w:r>
      <w:bookmarkEnd w:id="32"/>
      <w:r>
        <w:rPr>
          <w:color w:val="424242"/>
        </w:rPr>
        <w:t>Cluster</w:t>
      </w:r>
    </w:p>
    <w:p w14:paraId="681C20DF" w14:textId="77777777" w:rsidR="005C2F4A" w:rsidRDefault="00000000">
      <w:pPr>
        <w:pStyle w:val="BodyText"/>
        <w:spacing w:before="183" w:line="321" w:lineRule="auto"/>
        <w:ind w:left="580" w:right="820"/>
        <w:jc w:val="both"/>
      </w:pPr>
      <w:r>
        <w:t>The OpenShift Container Platform update service is a hosted service that provides over-the-air</w:t>
      </w:r>
      <w:r>
        <w:rPr>
          <w:spacing w:val="1"/>
        </w:rPr>
        <w:t xml:space="preserve"> </w:t>
      </w:r>
      <w:r>
        <w:rPr>
          <w:w w:val="105"/>
        </w:rPr>
        <w:t>updates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both</w:t>
      </w:r>
      <w:r>
        <w:rPr>
          <w:spacing w:val="1"/>
          <w:w w:val="105"/>
        </w:rPr>
        <w:t xml:space="preserve"> </w:t>
      </w:r>
      <w:r>
        <w:rPr>
          <w:w w:val="105"/>
        </w:rPr>
        <w:t>OpenShift</w:t>
      </w:r>
      <w:r>
        <w:rPr>
          <w:spacing w:val="1"/>
          <w:w w:val="105"/>
        </w:rPr>
        <w:t xml:space="preserve"> </w:t>
      </w:r>
      <w:r>
        <w:rPr>
          <w:w w:val="105"/>
        </w:rPr>
        <w:t>Container</w:t>
      </w:r>
      <w:r>
        <w:rPr>
          <w:spacing w:val="1"/>
          <w:w w:val="105"/>
        </w:rPr>
        <w:t xml:space="preserve"> </w:t>
      </w:r>
      <w:r>
        <w:rPr>
          <w:w w:val="105"/>
        </w:rPr>
        <w:t>Platform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Red</w:t>
      </w:r>
      <w:r>
        <w:rPr>
          <w:spacing w:val="1"/>
          <w:w w:val="105"/>
        </w:rPr>
        <w:t xml:space="preserve"> </w:t>
      </w:r>
      <w:r>
        <w:rPr>
          <w:w w:val="105"/>
        </w:rPr>
        <w:t>Hat</w:t>
      </w:r>
      <w:r>
        <w:rPr>
          <w:spacing w:val="1"/>
          <w:w w:val="105"/>
        </w:rPr>
        <w:t xml:space="preserve"> </w:t>
      </w:r>
      <w:r>
        <w:rPr>
          <w:w w:val="105"/>
        </w:rPr>
        <w:t>Enterprise</w:t>
      </w:r>
      <w:r>
        <w:rPr>
          <w:spacing w:val="1"/>
          <w:w w:val="105"/>
        </w:rPr>
        <w:t xml:space="preserve"> </w:t>
      </w:r>
      <w:r>
        <w:rPr>
          <w:w w:val="105"/>
        </w:rPr>
        <w:t>Linux</w:t>
      </w:r>
      <w:r>
        <w:rPr>
          <w:spacing w:val="1"/>
          <w:w w:val="105"/>
        </w:rPr>
        <w:t xml:space="preserve"> </w:t>
      </w:r>
      <w:r>
        <w:rPr>
          <w:w w:val="105"/>
        </w:rPr>
        <w:t>CoreOS</w:t>
      </w:r>
      <w:r>
        <w:rPr>
          <w:spacing w:val="-59"/>
          <w:w w:val="105"/>
        </w:rPr>
        <w:t xml:space="preserve"> </w:t>
      </w:r>
      <w:r>
        <w:rPr>
          <w:w w:val="105"/>
        </w:rPr>
        <w:t>(RHCOS). The Cluster Version Operator (CVO) in your cluster checks with the OpenShift</w:t>
      </w:r>
      <w:r>
        <w:rPr>
          <w:spacing w:val="1"/>
          <w:w w:val="105"/>
        </w:rPr>
        <w:t xml:space="preserve"> </w:t>
      </w:r>
      <w:r>
        <w:t>Container Platform update service to see the valid updates and update paths based on current</w:t>
      </w:r>
      <w:r>
        <w:rPr>
          <w:spacing w:val="1"/>
        </w:rPr>
        <w:t xml:space="preserve"> </w:t>
      </w:r>
      <w:r>
        <w:rPr>
          <w:spacing w:val="-2"/>
          <w:w w:val="105"/>
        </w:rPr>
        <w:t>component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versions and information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graph.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13"/>
          <w:w w:val="105"/>
        </w:rPr>
        <w:t xml:space="preserve"> </w:t>
      </w:r>
      <w:proofErr w:type="gramStart"/>
      <w:r>
        <w:rPr>
          <w:spacing w:val="-2"/>
          <w:w w:val="105"/>
        </w:rPr>
        <w:t>example;</w:t>
      </w:r>
      <w:proofErr w:type="gramEnd"/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below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representation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59"/>
          <w:w w:val="105"/>
        </w:rPr>
        <w:t xml:space="preserve"> </w:t>
      </w:r>
      <w:r>
        <w:t>RHCOS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master</w:t>
      </w:r>
      <w:r>
        <w:rPr>
          <w:spacing w:val="-8"/>
        </w:rPr>
        <w:t xml:space="preserve"> </w:t>
      </w:r>
      <w:r>
        <w:t>machines.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refer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Red</w:t>
      </w:r>
      <w:r>
        <w:rPr>
          <w:spacing w:val="-8"/>
        </w:rPr>
        <w:t xml:space="preserve"> </w:t>
      </w:r>
      <w:r>
        <w:t>Hat</w:t>
      </w:r>
      <w:r>
        <w:rPr>
          <w:spacing w:val="-8"/>
        </w:rPr>
        <w:t xml:space="preserve"> </w:t>
      </w:r>
      <w:r>
        <w:t>documentation</w:t>
      </w:r>
      <w:r>
        <w:rPr>
          <w:vertAlign w:val="superscript"/>
        </w:rPr>
        <w:t>6</w:t>
      </w:r>
      <w:r>
        <w:t>.</w:t>
      </w:r>
    </w:p>
    <w:p w14:paraId="1A25E72D" w14:textId="77777777" w:rsidR="005C2F4A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064B22F" wp14:editId="6214A9E3">
            <wp:simplePos x="0" y="0"/>
            <wp:positionH relativeFrom="page">
              <wp:posOffset>933450</wp:posOffset>
            </wp:positionH>
            <wp:positionV relativeFrom="paragraph">
              <wp:posOffset>222446</wp:posOffset>
            </wp:positionV>
            <wp:extent cx="5943600" cy="2219325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26CDC" w14:textId="77777777" w:rsidR="005C2F4A" w:rsidRDefault="005C2F4A">
      <w:pPr>
        <w:pStyle w:val="BodyText"/>
        <w:rPr>
          <w:sz w:val="30"/>
        </w:rPr>
      </w:pPr>
    </w:p>
    <w:p w14:paraId="32B700A6" w14:textId="77777777" w:rsidR="005C2F4A" w:rsidRDefault="005C2F4A">
      <w:pPr>
        <w:pStyle w:val="BodyText"/>
        <w:spacing w:before="5"/>
        <w:rPr>
          <w:sz w:val="37"/>
        </w:rPr>
      </w:pPr>
    </w:p>
    <w:p w14:paraId="31A0BA25" w14:textId="77777777" w:rsidR="005C2F4A" w:rsidRDefault="00000000">
      <w:pPr>
        <w:pStyle w:val="Heading3"/>
        <w:numPr>
          <w:ilvl w:val="3"/>
          <w:numId w:val="20"/>
        </w:numPr>
        <w:tabs>
          <w:tab w:val="left" w:pos="1312"/>
        </w:tabs>
        <w:ind w:left="1311" w:hanging="732"/>
      </w:pPr>
      <w:bookmarkStart w:id="33" w:name="_TOC_250017"/>
      <w:r>
        <w:rPr>
          <w:color w:val="424242"/>
          <w:w w:val="95"/>
        </w:rPr>
        <w:t>Design</w:t>
      </w:r>
      <w:r>
        <w:rPr>
          <w:color w:val="424242"/>
          <w:spacing w:val="20"/>
          <w:w w:val="95"/>
        </w:rPr>
        <w:t xml:space="preserve"> </w:t>
      </w:r>
      <w:bookmarkEnd w:id="33"/>
      <w:r>
        <w:rPr>
          <w:color w:val="424242"/>
          <w:w w:val="95"/>
        </w:rPr>
        <w:t>Decisions</w:t>
      </w:r>
    </w:p>
    <w:p w14:paraId="7E11EF1C" w14:textId="77777777" w:rsidR="005C2F4A" w:rsidRDefault="00000000">
      <w:pPr>
        <w:pStyle w:val="BodyText"/>
        <w:tabs>
          <w:tab w:val="left" w:pos="1299"/>
        </w:tabs>
        <w:spacing w:before="183"/>
        <w:ind w:left="940"/>
      </w:pPr>
      <w:r>
        <w:t>1.</w:t>
      </w:r>
      <w:r>
        <w:tab/>
        <w:t>Clients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console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cluster.</w:t>
      </w:r>
    </w:p>
    <w:p w14:paraId="110F04EE" w14:textId="77777777" w:rsidR="005C2F4A" w:rsidRDefault="005C2F4A">
      <w:pPr>
        <w:pStyle w:val="BodyText"/>
        <w:spacing w:before="2"/>
        <w:rPr>
          <w:sz w:val="37"/>
        </w:rPr>
      </w:pPr>
    </w:p>
    <w:p w14:paraId="083CC667" w14:textId="77777777" w:rsidR="005C2F4A" w:rsidRDefault="00000000">
      <w:pPr>
        <w:pStyle w:val="BodyText"/>
        <w:ind w:left="580"/>
        <w:jc w:val="both"/>
      </w:pPr>
      <w:r>
        <w:t>Note</w:t>
      </w:r>
      <w:r>
        <w:rPr>
          <w:spacing w:val="2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upgrade</w:t>
      </w:r>
      <w:r>
        <w:rPr>
          <w:spacing w:val="2"/>
        </w:rPr>
        <w:t xml:space="preserve"> </w:t>
      </w:r>
      <w:r>
        <w:t>rollback</w:t>
      </w:r>
      <w:r>
        <w:rPr>
          <w:spacing w:val="3"/>
        </w:rPr>
        <w:t xml:space="preserve"> </w:t>
      </w:r>
      <w:r>
        <w:t>option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proofErr w:type="spellStart"/>
      <w:r>
        <w:t>Openshift</w:t>
      </w:r>
      <w:proofErr w:type="spellEnd"/>
      <w:r>
        <w:rPr>
          <w:spacing w:val="3"/>
        </w:rPr>
        <w:t xml:space="preserve"> </w:t>
      </w:r>
      <w:r>
        <w:t>Cluster</w:t>
      </w:r>
    </w:p>
    <w:p w14:paraId="1E9409C7" w14:textId="77777777" w:rsidR="005C2F4A" w:rsidRDefault="005C2F4A">
      <w:pPr>
        <w:pStyle w:val="BodyText"/>
        <w:rPr>
          <w:sz w:val="20"/>
        </w:rPr>
      </w:pPr>
    </w:p>
    <w:p w14:paraId="3047DF27" w14:textId="77777777" w:rsidR="005C2F4A" w:rsidRDefault="005C2F4A">
      <w:pPr>
        <w:pStyle w:val="BodyText"/>
        <w:rPr>
          <w:sz w:val="20"/>
        </w:rPr>
      </w:pPr>
    </w:p>
    <w:p w14:paraId="50489610" w14:textId="77777777" w:rsidR="005C2F4A" w:rsidRDefault="005C2F4A">
      <w:pPr>
        <w:pStyle w:val="BodyText"/>
        <w:rPr>
          <w:sz w:val="20"/>
        </w:rPr>
      </w:pPr>
    </w:p>
    <w:p w14:paraId="0BB1B4D0" w14:textId="77777777" w:rsidR="005C2F4A" w:rsidRDefault="005C2F4A">
      <w:pPr>
        <w:pStyle w:val="BodyText"/>
        <w:rPr>
          <w:sz w:val="20"/>
        </w:rPr>
      </w:pPr>
    </w:p>
    <w:p w14:paraId="3B72509A" w14:textId="77777777" w:rsidR="005C2F4A" w:rsidRDefault="005C2F4A">
      <w:pPr>
        <w:pStyle w:val="BodyText"/>
        <w:rPr>
          <w:sz w:val="20"/>
        </w:rPr>
      </w:pPr>
    </w:p>
    <w:p w14:paraId="2B8AF0E6" w14:textId="77777777" w:rsidR="005C2F4A" w:rsidRDefault="005C2F4A">
      <w:pPr>
        <w:pStyle w:val="BodyText"/>
        <w:rPr>
          <w:sz w:val="20"/>
        </w:rPr>
      </w:pPr>
    </w:p>
    <w:p w14:paraId="0C486FF0" w14:textId="77777777" w:rsidR="005C2F4A" w:rsidRDefault="005C2F4A">
      <w:pPr>
        <w:pStyle w:val="BodyText"/>
        <w:rPr>
          <w:sz w:val="20"/>
        </w:rPr>
      </w:pPr>
    </w:p>
    <w:p w14:paraId="51FB0F7F" w14:textId="77777777" w:rsidR="005C2F4A" w:rsidRDefault="005C2F4A">
      <w:pPr>
        <w:pStyle w:val="BodyText"/>
        <w:rPr>
          <w:sz w:val="20"/>
        </w:rPr>
      </w:pPr>
    </w:p>
    <w:p w14:paraId="278E55A7" w14:textId="77777777" w:rsidR="005C2F4A" w:rsidRDefault="005C2F4A">
      <w:pPr>
        <w:pStyle w:val="BodyText"/>
        <w:rPr>
          <w:sz w:val="20"/>
        </w:rPr>
      </w:pPr>
    </w:p>
    <w:p w14:paraId="1A78AB55" w14:textId="77777777" w:rsidR="005C2F4A" w:rsidRDefault="00E27344">
      <w:pPr>
        <w:pStyle w:val="BodyText"/>
        <w:spacing w:before="4"/>
        <w:rPr>
          <w:sz w:val="24"/>
        </w:rPr>
      </w:pPr>
      <w:r>
        <w:pict w14:anchorId="4DC64A32">
          <v:shape id="_x0000_s2056" alt="" style="position:absolute;margin-left:1in;margin-top:16.15pt;width:2in;height:.1pt;z-index:-15723520;mso-wrap-edited:f;mso-width-percent:0;mso-height-percent:0;mso-wrap-distance-left:0;mso-wrap-distance-right:0;mso-position-horizontal-relative:page;mso-width-percent:0;mso-height-percent:0" coordsize="2880,1270" path="m,l2880,e" filled="f">
            <v:path arrowok="t" o:connecttype="custom" o:connectlocs="0,0;1161288000,0" o:connectangles="0,0"/>
            <w10:wrap type="topAndBottom" anchorx="page"/>
          </v:shape>
        </w:pict>
      </w:r>
    </w:p>
    <w:p w14:paraId="2251902E" w14:textId="77777777" w:rsidR="005C2F4A" w:rsidRDefault="00000000">
      <w:pPr>
        <w:spacing w:before="63"/>
        <w:ind w:left="580"/>
        <w:rPr>
          <w:rFonts w:ascii="Tahoma"/>
          <w:sz w:val="16"/>
        </w:rPr>
      </w:pPr>
      <w:r>
        <w:rPr>
          <w:rFonts w:ascii="Tahoma"/>
          <w:sz w:val="16"/>
          <w:vertAlign w:val="superscript"/>
        </w:rPr>
        <w:t>6</w:t>
      </w:r>
      <w:r>
        <w:rPr>
          <w:rFonts w:ascii="Tahoma"/>
          <w:spacing w:val="-14"/>
          <w:sz w:val="16"/>
        </w:rPr>
        <w:t xml:space="preserve"> </w:t>
      </w:r>
      <w:r>
        <w:rPr>
          <w:rFonts w:ascii="Tahoma"/>
          <w:sz w:val="16"/>
        </w:rPr>
        <w:t>Updating</w:t>
      </w:r>
      <w:r>
        <w:rPr>
          <w:rFonts w:ascii="Tahoma"/>
          <w:spacing w:val="-14"/>
          <w:sz w:val="16"/>
        </w:rPr>
        <w:t xml:space="preserve"> </w:t>
      </w:r>
      <w:r>
        <w:rPr>
          <w:rFonts w:ascii="Tahoma"/>
          <w:sz w:val="16"/>
        </w:rPr>
        <w:t>OCP</w:t>
      </w:r>
      <w:r>
        <w:rPr>
          <w:rFonts w:ascii="Tahoma"/>
          <w:spacing w:val="-14"/>
          <w:sz w:val="16"/>
        </w:rPr>
        <w:t xml:space="preserve"> </w:t>
      </w:r>
      <w:r>
        <w:rPr>
          <w:rFonts w:ascii="Tahoma"/>
          <w:sz w:val="16"/>
        </w:rPr>
        <w:t>4.12</w:t>
      </w:r>
      <w:r>
        <w:rPr>
          <w:rFonts w:ascii="Tahoma"/>
          <w:spacing w:val="-13"/>
          <w:sz w:val="16"/>
        </w:rPr>
        <w:t xml:space="preserve"> </w:t>
      </w:r>
      <w:r>
        <w:rPr>
          <w:rFonts w:ascii="Tahoma"/>
          <w:sz w:val="16"/>
        </w:rPr>
        <w:t>cluster:</w:t>
      </w:r>
    </w:p>
    <w:p w14:paraId="2E15064F" w14:textId="77777777" w:rsidR="005C2F4A" w:rsidRDefault="00000000">
      <w:pPr>
        <w:spacing w:before="7"/>
        <w:ind w:left="580"/>
        <w:rPr>
          <w:rFonts w:ascii="Tahoma"/>
          <w:sz w:val="18"/>
        </w:rPr>
      </w:pPr>
      <w:hyperlink r:id="rId43"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w w:val="61"/>
            <w:sz w:val="18"/>
            <w:u w:val="thick" w:color="1154CC"/>
          </w:rPr>
          <w:t>: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1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cc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ss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-5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5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7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2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1"/>
            <w:sz w:val="18"/>
            <w:u w:val="thick" w:color="1154CC"/>
          </w:rPr>
          <w:t>u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m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109"/>
            <w:sz w:val="18"/>
            <w:u w:val="thick" w:color="1154CC"/>
          </w:rPr>
          <w:t>-</w:t>
        </w:r>
        <w:r>
          <w:rPr>
            <w:rFonts w:ascii="Tahoma"/>
            <w:color w:val="1154CC"/>
            <w:sz w:val="18"/>
            <w:u w:val="thick" w:color="1154CC"/>
          </w:rPr>
          <w:t>u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pe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z w:val="18"/>
            <w:u w:val="thick" w:color="1154CC"/>
          </w:rPr>
          <w:t>h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1"/>
            <w:w w:val="102"/>
            <w:sz w:val="18"/>
            <w:u w:val="thick" w:color="1154CC"/>
          </w:rPr>
          <w:t>f</w:t>
        </w:r>
        <w:r>
          <w:rPr>
            <w:rFonts w:ascii="Tahoma"/>
            <w:color w:val="1154CC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5"/>
            <w:w w:val="102"/>
            <w:sz w:val="18"/>
            <w:u w:val="thick" w:color="1154CC"/>
          </w:rPr>
          <w:t>f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11"/>
            <w:sz w:val="18"/>
            <w:u w:val="thick" w:color="1154CC"/>
          </w:rPr>
          <w:t>4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-4"/>
            <w:w w:val="65"/>
            <w:sz w:val="18"/>
            <w:u w:val="thick" w:color="1154CC"/>
          </w:rPr>
          <w:t>1</w:t>
        </w:r>
        <w:r>
          <w:rPr>
            <w:rFonts w:ascii="Tahoma"/>
            <w:color w:val="1154CC"/>
            <w:w w:val="111"/>
            <w:sz w:val="18"/>
            <w:u w:val="thick" w:color="1154CC"/>
          </w:rPr>
          <w:t>4</w:t>
        </w:r>
        <w:r>
          <w:rPr>
            <w:rFonts w:ascii="Tahoma"/>
            <w:color w:val="1154CC"/>
            <w:spacing w:val="-2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pacing w:val="-6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1"/>
            <w:sz w:val="18"/>
            <w:u w:val="thick" w:color="1154CC"/>
          </w:rPr>
          <w:t>u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w w:val="101"/>
            <w:sz w:val="18"/>
            <w:u w:val="thick" w:color="1154CC"/>
          </w:rPr>
          <w:t>g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z w:val="18"/>
            <w:u w:val="thick" w:color="1154CC"/>
          </w:rPr>
          <w:t>u</w:t>
        </w:r>
        <w:r>
          <w:rPr>
            <w:rFonts w:ascii="Tahoma"/>
            <w:color w:val="1154CC"/>
            <w:spacing w:val="-2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pacing w:val="-2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pacing w:val="-2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pacing w:val="-6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2"/>
            <w:sz w:val="18"/>
            <w:u w:val="thick" w:color="1154CC"/>
          </w:rPr>
          <w:t>x</w:t>
        </w:r>
      </w:hyperlink>
    </w:p>
    <w:p w14:paraId="779FD71E" w14:textId="77777777" w:rsidR="005C2F4A" w:rsidRDefault="005C2F4A">
      <w:pPr>
        <w:rPr>
          <w:rFonts w:ascii="Tahoma"/>
          <w:sz w:val="18"/>
        </w:rPr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4A0C929C" w14:textId="77777777" w:rsidR="005C2F4A" w:rsidRDefault="00000000">
      <w:pPr>
        <w:pStyle w:val="Heading2"/>
        <w:numPr>
          <w:ilvl w:val="1"/>
          <w:numId w:val="20"/>
        </w:numPr>
        <w:tabs>
          <w:tab w:val="left" w:pos="1106"/>
        </w:tabs>
        <w:ind w:left="1105" w:hanging="526"/>
      </w:pPr>
      <w:bookmarkStart w:id="34" w:name="_TOC_250016"/>
      <w:r>
        <w:rPr>
          <w:spacing w:val="-1"/>
        </w:rPr>
        <w:lastRenderedPageBreak/>
        <w:t>Sizing</w:t>
      </w:r>
      <w:r>
        <w:rPr>
          <w:spacing w:val="-20"/>
        </w:rPr>
        <w:t xml:space="preserve"> </w:t>
      </w:r>
      <w:bookmarkEnd w:id="34"/>
      <w:r>
        <w:rPr>
          <w:spacing w:val="-1"/>
        </w:rPr>
        <w:t>Considerations</w:t>
      </w:r>
    </w:p>
    <w:p w14:paraId="5F613620" w14:textId="77777777" w:rsidR="005C2F4A" w:rsidRDefault="00000000">
      <w:pPr>
        <w:pStyle w:val="BodyText"/>
        <w:spacing w:before="235" w:line="321" w:lineRule="auto"/>
        <w:ind w:left="580" w:right="827"/>
        <w:jc w:val="both"/>
      </w:pPr>
      <w:r>
        <w:rPr>
          <w:spacing w:val="-1"/>
          <w:w w:val="105"/>
        </w:rPr>
        <w:t>OpenShift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cluster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limits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well</w:t>
      </w:r>
      <w:r>
        <w:rPr>
          <w:spacing w:val="-15"/>
          <w:w w:val="105"/>
        </w:rPr>
        <w:t xml:space="preserve"> </w:t>
      </w:r>
      <w:r>
        <w:rPr>
          <w:w w:val="105"/>
        </w:rPr>
        <w:t>documented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5"/>
          <w:w w:val="105"/>
        </w:rPr>
        <w:t xml:space="preserve"> </w:t>
      </w:r>
      <w:r>
        <w:rPr>
          <w:w w:val="105"/>
        </w:rPr>
        <w:t>Red</w:t>
      </w:r>
      <w:r>
        <w:rPr>
          <w:spacing w:val="-15"/>
          <w:w w:val="105"/>
        </w:rPr>
        <w:t xml:space="preserve"> </w:t>
      </w:r>
      <w:r>
        <w:rPr>
          <w:w w:val="105"/>
        </w:rPr>
        <w:t>Hat</w:t>
      </w:r>
      <w:r>
        <w:rPr>
          <w:spacing w:val="-15"/>
          <w:w w:val="105"/>
        </w:rPr>
        <w:t xml:space="preserve"> </w:t>
      </w:r>
      <w:r>
        <w:rPr>
          <w:w w:val="105"/>
        </w:rPr>
        <w:t>customer</w:t>
      </w:r>
      <w:r>
        <w:rPr>
          <w:spacing w:val="-15"/>
          <w:w w:val="105"/>
        </w:rPr>
        <w:t xml:space="preserve"> </w:t>
      </w:r>
      <w:r>
        <w:rPr>
          <w:w w:val="105"/>
        </w:rPr>
        <w:t>portal</w:t>
      </w:r>
      <w:r>
        <w:rPr>
          <w:w w:val="105"/>
          <w:vertAlign w:val="superscript"/>
        </w:rPr>
        <w:t>7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w w:val="105"/>
        </w:rPr>
        <w:t>used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58"/>
          <w:w w:val="105"/>
        </w:rPr>
        <w:t xml:space="preserve"> </w:t>
      </w:r>
      <w:r>
        <w:rPr>
          <w:w w:val="105"/>
        </w:rPr>
        <w:t>reference.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details</w:t>
      </w:r>
      <w:r>
        <w:rPr>
          <w:spacing w:val="1"/>
          <w:w w:val="105"/>
        </w:rPr>
        <w:t xml:space="preserve"> </w:t>
      </w:r>
      <w:r>
        <w:rPr>
          <w:w w:val="105"/>
        </w:rPr>
        <w:t>received,</w:t>
      </w:r>
      <w:r>
        <w:rPr>
          <w:spacing w:val="1"/>
          <w:w w:val="105"/>
        </w:rPr>
        <w:t xml:space="preserve"> </w:t>
      </w:r>
      <w:r>
        <w:rPr>
          <w:w w:val="105"/>
        </w:rPr>
        <w:t>below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1"/>
          <w:w w:val="105"/>
        </w:rPr>
        <w:t xml:space="preserve"> </w:t>
      </w:r>
      <w:r>
        <w:rPr>
          <w:w w:val="105"/>
        </w:rPr>
        <w:t>for the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environment.</w:t>
      </w:r>
    </w:p>
    <w:p w14:paraId="2F664018" w14:textId="77777777" w:rsidR="005C2F4A" w:rsidRDefault="005C2F4A">
      <w:pPr>
        <w:pStyle w:val="BodyText"/>
        <w:spacing w:before="10"/>
        <w:rPr>
          <w:sz w:val="29"/>
        </w:rPr>
      </w:pPr>
    </w:p>
    <w:p w14:paraId="00B5A3BA" w14:textId="77777777" w:rsidR="005C2F4A" w:rsidRDefault="00000000">
      <w:pPr>
        <w:pStyle w:val="BodyText"/>
        <w:spacing w:line="321" w:lineRule="auto"/>
        <w:ind w:left="580" w:right="819"/>
        <w:jc w:val="both"/>
      </w:pPr>
      <w:r>
        <w:t>To plan for a smooth application execution; a healthy environment for all the pods needs to be</w:t>
      </w:r>
      <w:r>
        <w:rPr>
          <w:spacing w:val="1"/>
        </w:rPr>
        <w:t xml:space="preserve"> </w:t>
      </w:r>
      <w:r>
        <w:t>planned. In the cloud native application development, nature of application may also decide high</w:t>
      </w:r>
      <w:r>
        <w:rPr>
          <w:spacing w:val="-56"/>
        </w:rPr>
        <w:t xml:space="preserve"> </w:t>
      </w:r>
      <w:r>
        <w:rPr>
          <w:w w:val="105"/>
        </w:rPr>
        <w:t>availability of the application e.g. whether app is 12 factor</w:t>
      </w:r>
      <w:r>
        <w:rPr>
          <w:w w:val="105"/>
          <w:vertAlign w:val="superscript"/>
        </w:rPr>
        <w:t>8</w:t>
      </w:r>
      <w:r>
        <w:rPr>
          <w:w w:val="105"/>
        </w:rPr>
        <w:t xml:space="preserve"> complaint or not. To discover the</w:t>
      </w:r>
      <w:r>
        <w:rPr>
          <w:spacing w:val="-59"/>
          <w:w w:val="105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nodes</w:t>
      </w:r>
      <w:r>
        <w:rPr>
          <w:spacing w:val="-8"/>
        </w:rPr>
        <w:t xml:space="preserve"> </w:t>
      </w:r>
      <w:r>
        <w:t>required;</w:t>
      </w:r>
      <w:r>
        <w:rPr>
          <w:spacing w:val="-7"/>
        </w:rPr>
        <w:t xml:space="preserve"> </w:t>
      </w:r>
      <w:r>
        <w:t>distribute</w:t>
      </w:r>
      <w:r>
        <w:rPr>
          <w:spacing w:val="-8"/>
        </w:rPr>
        <w:t xml:space="preserve"> </w:t>
      </w:r>
      <w:r>
        <w:t>pods</w:t>
      </w:r>
      <w:r>
        <w:rPr>
          <w:spacing w:val="-7"/>
        </w:rPr>
        <w:t xml:space="preserve"> </w:t>
      </w:r>
      <w:r>
        <w:t>evenly</w:t>
      </w:r>
      <w:r>
        <w:rPr>
          <w:spacing w:val="-8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clusters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formula.</w:t>
      </w:r>
    </w:p>
    <w:p w14:paraId="5356C33A" w14:textId="77777777" w:rsidR="005C2F4A" w:rsidRDefault="00E27344">
      <w:pPr>
        <w:pStyle w:val="BodyText"/>
        <w:spacing w:before="6"/>
        <w:rPr>
          <w:sz w:val="24"/>
        </w:rPr>
      </w:pPr>
      <w:r>
        <w:pict w14:anchorId="24B0090F">
          <v:shape id="_x0000_s2055" type="#_x0000_t202" alt="" style="position:absolute;margin-left:72.5pt;margin-top:16.35pt;width:468pt;height:25pt;z-index:-15723008;mso-wrap-style:square;mso-wrap-edited:f;mso-width-percent:0;mso-height-percent:0;mso-wrap-distance-left:0;mso-wrap-distance-right:0;mso-position-horizontal-relative:page;mso-width-percent:0;mso-height-percent:0;v-text-anchor:top" fillcolor="#efefef" strokeweight="1pt">
            <v:textbox inset="0,0,0,0">
              <w:txbxContent>
                <w:p w14:paraId="2675C25D" w14:textId="77777777" w:rsidR="005C2F4A" w:rsidRDefault="00000000">
                  <w:pPr>
                    <w:pStyle w:val="BodyText"/>
                    <w:spacing w:before="122"/>
                    <w:ind w:left="84"/>
                  </w:pPr>
                  <w:r>
                    <w:t>Maximum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Pods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Cluster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Expected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Pods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Total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Nodes</w:t>
                  </w:r>
                </w:p>
              </w:txbxContent>
            </v:textbox>
            <w10:wrap type="topAndBottom" anchorx="page"/>
          </v:shape>
        </w:pict>
      </w:r>
    </w:p>
    <w:p w14:paraId="428C6BCD" w14:textId="77777777" w:rsidR="005C2F4A" w:rsidRDefault="005C2F4A">
      <w:pPr>
        <w:pStyle w:val="BodyText"/>
        <w:rPr>
          <w:sz w:val="20"/>
        </w:rPr>
      </w:pPr>
    </w:p>
    <w:p w14:paraId="201073B6" w14:textId="77777777" w:rsidR="005C2F4A" w:rsidRDefault="005C2F4A">
      <w:pPr>
        <w:pStyle w:val="BodyText"/>
        <w:spacing w:before="9"/>
        <w:rPr>
          <w:sz w:val="28"/>
        </w:rPr>
      </w:pPr>
    </w:p>
    <w:p w14:paraId="3233D799" w14:textId="77777777" w:rsidR="005C2F4A" w:rsidRDefault="00000000">
      <w:pPr>
        <w:pStyle w:val="BodyText"/>
        <w:spacing w:before="121"/>
        <w:ind w:left="580"/>
        <w:jc w:val="both"/>
      </w:pPr>
      <w:r>
        <w:t>Please</w:t>
      </w:r>
      <w:r>
        <w:rPr>
          <w:spacing w:val="-3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that</w:t>
      </w:r>
    </w:p>
    <w:p w14:paraId="09E2D131" w14:textId="77777777" w:rsidR="005C2F4A" w:rsidRDefault="00000000">
      <w:pPr>
        <w:pStyle w:val="ListParagraph"/>
        <w:numPr>
          <w:ilvl w:val="0"/>
          <w:numId w:val="11"/>
        </w:numPr>
        <w:tabs>
          <w:tab w:val="left" w:pos="1300"/>
        </w:tabs>
        <w:spacing w:before="82" w:line="321" w:lineRule="auto"/>
        <w:ind w:right="824"/>
        <w:jc w:val="both"/>
      </w:pPr>
      <w:r>
        <w:rPr>
          <w:w w:val="105"/>
        </w:rPr>
        <w:t>Number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pods</w:t>
      </w:r>
      <w:r>
        <w:rPr>
          <w:spacing w:val="1"/>
          <w:w w:val="105"/>
        </w:rPr>
        <w:t xml:space="preserve"> </w:t>
      </w:r>
      <w:r>
        <w:rPr>
          <w:w w:val="105"/>
        </w:rPr>
        <w:t>accommodates</w:t>
      </w:r>
      <w:r>
        <w:rPr>
          <w:spacing w:val="1"/>
          <w:w w:val="105"/>
        </w:rPr>
        <w:t xml:space="preserve"> </w:t>
      </w:r>
      <w:r>
        <w:rPr>
          <w:w w:val="105"/>
        </w:rPr>
        <w:t>headroom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growing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pods.</w:t>
      </w:r>
      <w:r>
        <w:rPr>
          <w:spacing w:val="1"/>
          <w:w w:val="105"/>
        </w:rPr>
        <w:t xml:space="preserve"> </w:t>
      </w:r>
      <w:r>
        <w:t>None-the-less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real-life</w:t>
      </w:r>
      <w:r>
        <w:rPr>
          <w:spacing w:val="-7"/>
        </w:rPr>
        <w:t xml:space="preserve"> </w:t>
      </w:r>
      <w:r>
        <w:t>metrics.</w:t>
      </w:r>
    </w:p>
    <w:p w14:paraId="5D7FF8A6" w14:textId="77777777" w:rsidR="005C2F4A" w:rsidRDefault="00000000">
      <w:pPr>
        <w:pStyle w:val="ListParagraph"/>
        <w:numPr>
          <w:ilvl w:val="0"/>
          <w:numId w:val="11"/>
        </w:numPr>
        <w:tabs>
          <w:tab w:val="left" w:pos="1300"/>
        </w:tabs>
        <w:spacing w:line="321" w:lineRule="auto"/>
        <w:ind w:right="825"/>
        <w:jc w:val="both"/>
      </w:pPr>
      <w:r>
        <w:t>“Maximum Pods per Cluster” needs to consider all the transient pods like build pods and</w:t>
      </w:r>
      <w:r>
        <w:rPr>
          <w:spacing w:val="1"/>
        </w:rPr>
        <w:t xml:space="preserve"> </w:t>
      </w:r>
      <w:r>
        <w:t>deploy pods etc. Multiple of all those can co-exist at the same time. These numbers are</w:t>
      </w:r>
      <w:r>
        <w:rPr>
          <w:spacing w:val="1"/>
        </w:rPr>
        <w:t xml:space="preserve"> </w:t>
      </w:r>
      <w:r>
        <w:t>evolving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adjusted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OCP</w:t>
      </w:r>
      <w:r>
        <w:rPr>
          <w:spacing w:val="-7"/>
        </w:rPr>
        <w:t xml:space="preserve"> </w:t>
      </w:r>
      <w:r>
        <w:t>PaaS</w:t>
      </w:r>
      <w:r>
        <w:rPr>
          <w:spacing w:val="-7"/>
        </w:rPr>
        <w:t xml:space="preserve"> </w:t>
      </w:r>
      <w:r>
        <w:t>platform.</w:t>
      </w:r>
    </w:p>
    <w:p w14:paraId="1172ECD2" w14:textId="77777777" w:rsidR="005C2F4A" w:rsidRDefault="00000000">
      <w:pPr>
        <w:pStyle w:val="ListParagraph"/>
        <w:numPr>
          <w:ilvl w:val="0"/>
          <w:numId w:val="11"/>
        </w:numPr>
        <w:tabs>
          <w:tab w:val="left" w:pos="1300"/>
        </w:tabs>
        <w:spacing w:line="321" w:lineRule="auto"/>
        <w:ind w:right="826"/>
        <w:jc w:val="both"/>
      </w:pPr>
      <w:r>
        <w:rPr>
          <w:spacing w:val="-1"/>
          <w:w w:val="123"/>
        </w:rPr>
        <w:t>“</w:t>
      </w:r>
      <w:r>
        <w:rPr>
          <w:spacing w:val="-1"/>
          <w:w w:val="92"/>
        </w:rPr>
        <w:t>E</w:t>
      </w:r>
      <w:r>
        <w:rPr>
          <w:spacing w:val="-1"/>
          <w:w w:val="97"/>
        </w:rPr>
        <w:t>x</w:t>
      </w:r>
      <w:r>
        <w:rPr>
          <w:spacing w:val="-1"/>
          <w:w w:val="104"/>
        </w:rPr>
        <w:t>p</w:t>
      </w:r>
      <w:r>
        <w:rPr>
          <w:spacing w:val="-1"/>
        </w:rPr>
        <w:t>e</w:t>
      </w:r>
      <w:r>
        <w:rPr>
          <w:spacing w:val="2"/>
          <w:w w:val="101"/>
        </w:rPr>
        <w:t>c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22"/>
        </w:rPr>
        <w:t xml:space="preserve"> </w:t>
      </w:r>
      <w:r>
        <w:rPr>
          <w:spacing w:val="-1"/>
          <w:w w:val="104"/>
        </w:rPr>
        <w:t>pod</w:t>
      </w:r>
      <w:r>
        <w:rPr>
          <w:w w:val="90"/>
        </w:rPr>
        <w:t>s</w:t>
      </w:r>
      <w:r>
        <w:rPr>
          <w:spacing w:val="22"/>
        </w:rPr>
        <w:t xml:space="preserve"> </w:t>
      </w:r>
      <w:r>
        <w:rPr>
          <w:spacing w:val="-1"/>
          <w:w w:val="104"/>
        </w:rPr>
        <w:t>p</w:t>
      </w:r>
      <w:r>
        <w:rPr>
          <w:spacing w:val="-1"/>
        </w:rPr>
        <w:t>e</w:t>
      </w:r>
      <w:r>
        <w:rPr>
          <w:w w:val="105"/>
        </w:rPr>
        <w:t>r</w:t>
      </w:r>
      <w:r>
        <w:rPr>
          <w:spacing w:val="22"/>
        </w:rPr>
        <w:t xml:space="preserve"> </w:t>
      </w:r>
      <w:r>
        <w:rPr>
          <w:spacing w:val="-1"/>
          <w:w w:val="99"/>
        </w:rPr>
        <w:t>n</w:t>
      </w:r>
      <w:r>
        <w:rPr>
          <w:spacing w:val="-1"/>
          <w:w w:val="104"/>
        </w:rPr>
        <w:t>od</w:t>
      </w:r>
      <w:r>
        <w:rPr>
          <w:spacing w:val="-7"/>
        </w:rPr>
        <w:t>e</w:t>
      </w:r>
      <w:r>
        <w:rPr>
          <w:w w:val="123"/>
        </w:rPr>
        <w:t>”</w:t>
      </w:r>
      <w:r>
        <w:rPr>
          <w:spacing w:val="22"/>
        </w:rPr>
        <w:t xml:space="preserve"> </w:t>
      </w:r>
      <w:r>
        <w:rPr>
          <w:spacing w:val="-1"/>
          <w:w w:val="97"/>
        </w:rPr>
        <w:t>i</w:t>
      </w:r>
      <w:r>
        <w:rPr>
          <w:w w:val="90"/>
        </w:rPr>
        <w:t>s</w:t>
      </w:r>
      <w:r>
        <w:rPr>
          <w:spacing w:val="22"/>
        </w:rPr>
        <w:t xml:space="preserve"> </w:t>
      </w:r>
      <w:r>
        <w:rPr>
          <w:spacing w:val="-3"/>
          <w:w w:val="136"/>
        </w:rPr>
        <w:t>t</w:t>
      </w:r>
      <w:r>
        <w:rPr>
          <w:spacing w:val="-1"/>
          <w:w w:val="104"/>
        </w:rPr>
        <w:t>o</w:t>
      </w:r>
      <w:r>
        <w:rPr>
          <w:w w:val="104"/>
        </w:rPr>
        <w:t>o</w:t>
      </w:r>
      <w:r>
        <w:rPr>
          <w:spacing w:val="22"/>
        </w:rPr>
        <w:t xml:space="preserve"> </w:t>
      </w:r>
      <w:r>
        <w:rPr>
          <w:spacing w:val="-4"/>
          <w:w w:val="101"/>
        </w:rPr>
        <w:t>c</w:t>
      </w:r>
      <w:r>
        <w:rPr>
          <w:spacing w:val="-1"/>
          <w:w w:val="104"/>
        </w:rPr>
        <w:t>o</w:t>
      </w:r>
      <w:r>
        <w:rPr>
          <w:spacing w:val="-4"/>
          <w:w w:val="99"/>
        </w:rPr>
        <w:t>n</w:t>
      </w:r>
      <w:r>
        <w:rPr>
          <w:spacing w:val="-1"/>
          <w:w w:val="133"/>
        </w:rPr>
        <w:t>f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g</w:t>
      </w:r>
      <w:r>
        <w:rPr>
          <w:spacing w:val="-1"/>
          <w:w w:val="99"/>
        </w:rPr>
        <w:t>u</w:t>
      </w:r>
      <w:r>
        <w:rPr>
          <w:spacing w:val="-5"/>
          <w:w w:val="105"/>
        </w:rPr>
        <w:t>r</w:t>
      </w:r>
      <w:r>
        <w:rPr>
          <w:spacing w:val="-1"/>
          <w:w w:val="94"/>
        </w:rPr>
        <w:t>a</w:t>
      </w:r>
      <w:r>
        <w:rPr>
          <w:spacing w:val="-1"/>
          <w:w w:val="104"/>
        </w:rPr>
        <w:t>b</w:t>
      </w:r>
      <w:r>
        <w:rPr>
          <w:spacing w:val="-1"/>
          <w:w w:val="97"/>
        </w:rPr>
        <w:t>l</w:t>
      </w:r>
      <w:r>
        <w:t>e</w:t>
      </w:r>
      <w:r>
        <w:rPr>
          <w:spacing w:val="7"/>
        </w:rPr>
        <w:t xml:space="preserve"> </w:t>
      </w:r>
      <w:r>
        <w:rPr>
          <w:spacing w:val="-1"/>
          <w:w w:val="96"/>
        </w:rPr>
        <w:t>w</w:t>
      </w:r>
      <w:r>
        <w:rPr>
          <w:spacing w:val="-1"/>
          <w:w w:val="99"/>
        </w:rPr>
        <w:t>h</w:t>
      </w:r>
      <w:r>
        <w:rPr>
          <w:spacing w:val="-1"/>
          <w:w w:val="97"/>
        </w:rPr>
        <w:t>i</w:t>
      </w:r>
      <w:r>
        <w:rPr>
          <w:spacing w:val="-1"/>
          <w:w w:val="101"/>
        </w:rPr>
        <w:t>c</w:t>
      </w:r>
      <w:r>
        <w:rPr>
          <w:w w:val="99"/>
        </w:rPr>
        <w:t>h</w:t>
      </w:r>
      <w:r>
        <w:rPr>
          <w:spacing w:val="7"/>
        </w:rPr>
        <w:t xml:space="preserve"> </w:t>
      </w:r>
      <w:r>
        <w:rPr>
          <w:spacing w:val="-1"/>
          <w:w w:val="101"/>
        </w:rPr>
        <w:t>c</w:t>
      </w:r>
      <w:r>
        <w:rPr>
          <w:spacing w:val="-1"/>
          <w:w w:val="94"/>
        </w:rPr>
        <w:t>a</w:t>
      </w:r>
      <w:r>
        <w:rPr>
          <w:w w:val="99"/>
        </w:rPr>
        <w:t>n</w:t>
      </w:r>
      <w:r>
        <w:rPr>
          <w:spacing w:val="7"/>
        </w:rPr>
        <w:t xml:space="preserve"> </w:t>
      </w:r>
      <w:r>
        <w:rPr>
          <w:spacing w:val="-1"/>
          <w:w w:val="104"/>
        </w:rPr>
        <w:t>g</w:t>
      </w:r>
      <w:r>
        <w:rPr>
          <w:w w:val="104"/>
        </w:rPr>
        <w:t>o</w:t>
      </w:r>
      <w:r>
        <w:rPr>
          <w:spacing w:val="7"/>
        </w:rPr>
        <w:t xml:space="preserve"> </w:t>
      </w:r>
      <w:r>
        <w:rPr>
          <w:spacing w:val="-1"/>
          <w:w w:val="99"/>
        </w:rPr>
        <w:t>u</w:t>
      </w:r>
      <w:r>
        <w:rPr>
          <w:w w:val="104"/>
        </w:rPr>
        <w:t>p</w:t>
      </w:r>
      <w:r>
        <w:rPr>
          <w:spacing w:val="7"/>
        </w:rPr>
        <w:t xml:space="preserve"> </w:t>
      </w:r>
      <w:r>
        <w:rPr>
          <w:spacing w:val="-3"/>
          <w:w w:val="136"/>
        </w:rPr>
        <w:t>t</w:t>
      </w:r>
      <w:r>
        <w:rPr>
          <w:w w:val="104"/>
        </w:rPr>
        <w:t>o</w:t>
      </w:r>
      <w:r>
        <w:rPr>
          <w:spacing w:val="7"/>
        </w:rPr>
        <w:t xml:space="preserve"> </w:t>
      </w:r>
      <w:r>
        <w:rPr>
          <w:spacing w:val="-4"/>
          <w:w w:val="102"/>
        </w:rPr>
        <w:t>5</w:t>
      </w:r>
      <w:r>
        <w:rPr>
          <w:spacing w:val="-1"/>
          <w:w w:val="55"/>
        </w:rPr>
        <w:t>1</w:t>
      </w:r>
      <w:r>
        <w:rPr>
          <w:spacing w:val="-6"/>
          <w:w w:val="118"/>
        </w:rPr>
        <w:t>0</w:t>
      </w:r>
      <w:r>
        <w:rPr>
          <w:w w:val="89"/>
        </w:rPr>
        <w:t>.</w:t>
      </w:r>
      <w:r>
        <w:rPr>
          <w:spacing w:val="7"/>
        </w:rPr>
        <w:t xml:space="preserve"> </w:t>
      </w:r>
      <w:r>
        <w:rPr>
          <w:spacing w:val="-1"/>
          <w:w w:val="101"/>
        </w:rPr>
        <w:t>T</w:t>
      </w:r>
      <w:r>
        <w:rPr>
          <w:spacing w:val="-1"/>
          <w:w w:val="99"/>
        </w:rPr>
        <w:t>h</w:t>
      </w:r>
      <w:r>
        <w:rPr>
          <w:spacing w:val="-1"/>
        </w:rPr>
        <w:t>e</w:t>
      </w:r>
      <w:r>
        <w:rPr>
          <w:spacing w:val="-7"/>
          <w:w w:val="105"/>
        </w:rPr>
        <w:t>r</w:t>
      </w:r>
      <w:r>
        <w:t>e</w:t>
      </w:r>
      <w:r>
        <w:rPr>
          <w:spacing w:val="7"/>
        </w:rPr>
        <w:t xml:space="preserve"> </w:t>
      </w:r>
      <w:r>
        <w:rPr>
          <w:spacing w:val="-1"/>
          <w:w w:val="94"/>
        </w:rPr>
        <w:t>a</w:t>
      </w:r>
      <w:r>
        <w:rPr>
          <w:spacing w:val="-7"/>
          <w:w w:val="105"/>
        </w:rPr>
        <w:t>r</w:t>
      </w:r>
      <w:r>
        <w:t>e</w:t>
      </w:r>
      <w:r>
        <w:rPr>
          <w:spacing w:val="7"/>
        </w:rPr>
        <w:t xml:space="preserve"> </w:t>
      </w:r>
      <w:r>
        <w:rPr>
          <w:spacing w:val="-1"/>
          <w:w w:val="101"/>
        </w:rPr>
        <w:t>m</w:t>
      </w:r>
      <w:r>
        <w:rPr>
          <w:spacing w:val="-1"/>
          <w:w w:val="94"/>
        </w:rPr>
        <w:t>a</w:t>
      </w:r>
      <w:r>
        <w:rPr>
          <w:spacing w:val="-3"/>
          <w:w w:val="99"/>
        </w:rPr>
        <w:t>n</w:t>
      </w:r>
      <w:r>
        <w:rPr>
          <w:w w:val="99"/>
        </w:rPr>
        <w:t xml:space="preserve">y </w:t>
      </w:r>
      <w:r>
        <w:rPr>
          <w:w w:val="105"/>
        </w:rPr>
        <w:t>factors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consider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conclude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pods</w:t>
      </w:r>
      <w:r>
        <w:rPr>
          <w:spacing w:val="-9"/>
          <w:w w:val="105"/>
        </w:rPr>
        <w:t xml:space="preserve"> </w:t>
      </w:r>
      <w:r>
        <w:rPr>
          <w:w w:val="105"/>
        </w:rPr>
        <w:t>per</w:t>
      </w:r>
      <w:r>
        <w:rPr>
          <w:spacing w:val="-8"/>
          <w:w w:val="105"/>
        </w:rPr>
        <w:t xml:space="preserve"> </w:t>
      </w:r>
      <w:r>
        <w:rPr>
          <w:w w:val="105"/>
        </w:rPr>
        <w:t>node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memory</w:t>
      </w:r>
      <w:r>
        <w:rPr>
          <w:spacing w:val="-8"/>
          <w:w w:val="105"/>
        </w:rPr>
        <w:t xml:space="preserve"> </w:t>
      </w:r>
      <w:r>
        <w:rPr>
          <w:w w:val="105"/>
        </w:rPr>
        <w:t>footprint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9"/>
          <w:w w:val="105"/>
        </w:rPr>
        <w:t xml:space="preserve"> </w:t>
      </w:r>
      <w:r>
        <w:t>container/pod,</w:t>
      </w:r>
      <w:r>
        <w:rPr>
          <w:spacing w:val="-7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demand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etc.</w:t>
      </w:r>
    </w:p>
    <w:p w14:paraId="00F3F914" w14:textId="0005E3E6" w:rsidR="005C2F4A" w:rsidRDefault="00000000">
      <w:pPr>
        <w:pStyle w:val="ListParagraph"/>
        <w:numPr>
          <w:ilvl w:val="0"/>
          <w:numId w:val="11"/>
        </w:numPr>
        <w:tabs>
          <w:tab w:val="left" w:pos="1300"/>
        </w:tabs>
        <w:spacing w:line="321" w:lineRule="auto"/>
        <w:ind w:right="822"/>
        <w:jc w:val="both"/>
      </w:pPr>
      <w:r>
        <w:rPr>
          <w:w w:val="105"/>
        </w:rPr>
        <w:t xml:space="preserve">During the design discussion, </w:t>
      </w:r>
      <w:r w:rsidR="00F340AB">
        <w:rPr>
          <w:w w:val="105"/>
        </w:rPr>
        <w:t xml:space="preserve">CUSTOMER </w:t>
      </w:r>
      <w:r>
        <w:rPr>
          <w:w w:val="105"/>
        </w:rPr>
        <w:t>asked to increase the Max pods Per node to 500</w:t>
      </w:r>
      <w:r>
        <w:rPr>
          <w:spacing w:val="1"/>
          <w:w w:val="105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250.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installation.</w:t>
      </w:r>
    </w:p>
    <w:p w14:paraId="2AA71E01" w14:textId="77777777" w:rsidR="005C2F4A" w:rsidRDefault="00000000">
      <w:pPr>
        <w:pStyle w:val="ListParagraph"/>
        <w:numPr>
          <w:ilvl w:val="0"/>
          <w:numId w:val="11"/>
        </w:numPr>
        <w:tabs>
          <w:tab w:val="left" w:pos="1300"/>
        </w:tabs>
        <w:spacing w:line="321" w:lineRule="auto"/>
        <w:ind w:right="821"/>
        <w:jc w:val="both"/>
      </w:pPr>
      <w:r>
        <w:rPr>
          <w:w w:val="105"/>
        </w:rPr>
        <w:t>To accommodate 500 pods per node, the subject assigned to each node for cluster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network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should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also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considered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buffer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IP’s.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agreed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assign</w:t>
      </w:r>
      <w:r>
        <w:rPr>
          <w:spacing w:val="-14"/>
          <w:w w:val="105"/>
        </w:rPr>
        <w:t xml:space="preserve"> </w:t>
      </w:r>
      <w:r>
        <w:rPr>
          <w:w w:val="105"/>
        </w:rPr>
        <w:t>/22</w:t>
      </w:r>
      <w:r>
        <w:rPr>
          <w:spacing w:val="-14"/>
          <w:w w:val="105"/>
        </w:rPr>
        <w:t xml:space="preserve"> </w:t>
      </w:r>
      <w:r>
        <w:rPr>
          <w:w w:val="105"/>
        </w:rPr>
        <w:t>subnet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58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w w:val="105"/>
        </w:rPr>
        <w:t>node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openshift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private</w:t>
      </w:r>
      <w:r>
        <w:rPr>
          <w:spacing w:val="-13"/>
          <w:w w:val="105"/>
        </w:rPr>
        <w:t xml:space="preserve"> </w:t>
      </w:r>
      <w:r>
        <w:rPr>
          <w:w w:val="105"/>
        </w:rPr>
        <w:t>cluster</w:t>
      </w:r>
      <w:r>
        <w:rPr>
          <w:spacing w:val="-13"/>
          <w:w w:val="105"/>
        </w:rPr>
        <w:t xml:space="preserve"> </w:t>
      </w:r>
      <w:r>
        <w:rPr>
          <w:w w:val="105"/>
        </w:rPr>
        <w:t>network.</w:t>
      </w:r>
    </w:p>
    <w:p w14:paraId="6836C682" w14:textId="77777777" w:rsidR="005C2F4A" w:rsidRDefault="005C2F4A">
      <w:pPr>
        <w:pStyle w:val="BodyText"/>
        <w:spacing w:before="9"/>
        <w:rPr>
          <w:sz w:val="31"/>
        </w:rPr>
      </w:pPr>
    </w:p>
    <w:p w14:paraId="186A4CC6" w14:textId="77777777" w:rsidR="005C2F4A" w:rsidRDefault="00000000">
      <w:pPr>
        <w:pStyle w:val="Heading2"/>
        <w:numPr>
          <w:ilvl w:val="1"/>
          <w:numId w:val="20"/>
        </w:numPr>
        <w:tabs>
          <w:tab w:val="left" w:pos="1082"/>
        </w:tabs>
        <w:spacing w:before="1"/>
        <w:ind w:left="1081" w:hanging="502"/>
      </w:pPr>
      <w:bookmarkStart w:id="35" w:name="_TOC_250015"/>
      <w:r>
        <w:t>Authentication,</w:t>
      </w:r>
      <w:r>
        <w:rPr>
          <w:spacing w:val="13"/>
        </w:rPr>
        <w:t xml:space="preserve"> </w:t>
      </w:r>
      <w:r>
        <w:t>Authorization</w:t>
      </w:r>
      <w:r>
        <w:rPr>
          <w:spacing w:val="13"/>
        </w:rPr>
        <w:t xml:space="preserve"> </w:t>
      </w:r>
      <w:r>
        <w:t>&amp;</w:t>
      </w:r>
      <w:r>
        <w:rPr>
          <w:spacing w:val="14"/>
        </w:rPr>
        <w:t xml:space="preserve"> </w:t>
      </w:r>
      <w:bookmarkEnd w:id="35"/>
      <w:r>
        <w:t>Security</w:t>
      </w:r>
    </w:p>
    <w:p w14:paraId="410FF423" w14:textId="77777777" w:rsidR="005C2F4A" w:rsidRDefault="00E27344">
      <w:pPr>
        <w:pStyle w:val="BodyText"/>
        <w:spacing w:before="235" w:line="321" w:lineRule="auto"/>
        <w:ind w:left="580" w:right="824"/>
        <w:jc w:val="both"/>
      </w:pPr>
      <w:r>
        <w:pict w14:anchorId="26D30954">
          <v:shape id="_x0000_s2054" alt="" style="position:absolute;left:0;text-align:left;margin-left:1in;margin-top:50.7pt;width:2in;height:.1pt;z-index:-15722496;mso-wrap-edited:f;mso-width-percent:0;mso-height-percent:0;mso-wrap-distance-left:0;mso-wrap-distance-right:0;mso-position-horizontal-relative:page;mso-width-percent:0;mso-height-percent:0" coordsize="2880,1270" path="m,l2880,e" filled="f">
            <v:path arrowok="t" o:connecttype="custom" o:connectlocs="0,0;1161288000,0" o:connectangles="0,0"/>
            <w10:wrap type="topAndBottom" anchorx="page"/>
          </v:shape>
        </w:pict>
      </w:r>
      <w:r w:rsidR="00166663">
        <w:rPr>
          <w:w w:val="105"/>
        </w:rPr>
        <w:t>Authentication: The OpenShift Container Platform master includes a built-in OAuth server.</w:t>
      </w:r>
      <w:r w:rsidR="00166663">
        <w:rPr>
          <w:spacing w:val="1"/>
          <w:w w:val="105"/>
        </w:rPr>
        <w:t xml:space="preserve"> </w:t>
      </w:r>
      <w:r w:rsidR="00166663">
        <w:rPr>
          <w:spacing w:val="-2"/>
          <w:w w:val="105"/>
        </w:rPr>
        <w:t>Developers</w:t>
      </w:r>
      <w:r w:rsidR="00166663">
        <w:rPr>
          <w:spacing w:val="-4"/>
          <w:w w:val="105"/>
        </w:rPr>
        <w:t xml:space="preserve"> </w:t>
      </w:r>
      <w:r w:rsidR="00166663">
        <w:rPr>
          <w:spacing w:val="-2"/>
          <w:w w:val="105"/>
        </w:rPr>
        <w:t>and</w:t>
      </w:r>
      <w:r w:rsidR="00166663">
        <w:rPr>
          <w:spacing w:val="-3"/>
          <w:w w:val="105"/>
        </w:rPr>
        <w:t xml:space="preserve"> </w:t>
      </w:r>
      <w:r w:rsidR="00166663">
        <w:rPr>
          <w:spacing w:val="-2"/>
          <w:w w:val="105"/>
        </w:rPr>
        <w:t>administrators</w:t>
      </w:r>
      <w:r w:rsidR="00166663">
        <w:rPr>
          <w:spacing w:val="-3"/>
          <w:w w:val="105"/>
        </w:rPr>
        <w:t xml:space="preserve"> </w:t>
      </w:r>
      <w:r w:rsidR="00166663">
        <w:rPr>
          <w:spacing w:val="-1"/>
          <w:w w:val="105"/>
        </w:rPr>
        <w:t>obtain</w:t>
      </w:r>
      <w:r w:rsidR="00166663">
        <w:rPr>
          <w:spacing w:val="-3"/>
          <w:w w:val="105"/>
        </w:rPr>
        <w:t xml:space="preserve"> </w:t>
      </w:r>
      <w:r w:rsidR="00166663">
        <w:rPr>
          <w:spacing w:val="-1"/>
          <w:w w:val="105"/>
        </w:rPr>
        <w:t>OAuth</w:t>
      </w:r>
      <w:r w:rsidR="00166663">
        <w:rPr>
          <w:spacing w:val="-3"/>
          <w:w w:val="105"/>
        </w:rPr>
        <w:t xml:space="preserve"> </w:t>
      </w:r>
      <w:r w:rsidR="00166663">
        <w:rPr>
          <w:spacing w:val="-1"/>
          <w:w w:val="105"/>
        </w:rPr>
        <w:t>access</w:t>
      </w:r>
      <w:r w:rsidR="00166663">
        <w:rPr>
          <w:spacing w:val="-3"/>
          <w:w w:val="105"/>
        </w:rPr>
        <w:t xml:space="preserve"> </w:t>
      </w:r>
      <w:r w:rsidR="00166663">
        <w:rPr>
          <w:spacing w:val="-1"/>
          <w:w w:val="105"/>
        </w:rPr>
        <w:t>tokens</w:t>
      </w:r>
      <w:r w:rsidR="00166663">
        <w:rPr>
          <w:spacing w:val="-14"/>
          <w:w w:val="105"/>
        </w:rPr>
        <w:t xml:space="preserve"> </w:t>
      </w:r>
      <w:r w:rsidR="00166663">
        <w:rPr>
          <w:spacing w:val="-1"/>
          <w:w w:val="105"/>
        </w:rPr>
        <w:t>to</w:t>
      </w:r>
      <w:r w:rsidR="00166663">
        <w:rPr>
          <w:spacing w:val="-14"/>
          <w:w w:val="105"/>
        </w:rPr>
        <w:t xml:space="preserve"> </w:t>
      </w:r>
      <w:r w:rsidR="00166663">
        <w:rPr>
          <w:spacing w:val="-1"/>
          <w:w w:val="105"/>
        </w:rPr>
        <w:t>authenticate</w:t>
      </w:r>
      <w:r w:rsidR="00166663">
        <w:rPr>
          <w:spacing w:val="-14"/>
          <w:w w:val="105"/>
        </w:rPr>
        <w:t xml:space="preserve"> </w:t>
      </w:r>
      <w:r w:rsidR="00166663">
        <w:rPr>
          <w:spacing w:val="-1"/>
          <w:w w:val="105"/>
        </w:rPr>
        <w:t>themselves</w:t>
      </w:r>
      <w:r w:rsidR="00166663">
        <w:rPr>
          <w:spacing w:val="-14"/>
          <w:w w:val="105"/>
        </w:rPr>
        <w:t xml:space="preserve"> </w:t>
      </w:r>
      <w:proofErr w:type="gramStart"/>
      <w:r w:rsidR="00166663">
        <w:rPr>
          <w:spacing w:val="-1"/>
          <w:w w:val="105"/>
        </w:rPr>
        <w:t>to</w:t>
      </w:r>
      <w:proofErr w:type="gramEnd"/>
      <w:r w:rsidR="00166663">
        <w:rPr>
          <w:spacing w:val="-14"/>
          <w:w w:val="105"/>
        </w:rPr>
        <w:t xml:space="preserve"> </w:t>
      </w:r>
      <w:r w:rsidR="00166663">
        <w:rPr>
          <w:spacing w:val="-1"/>
          <w:w w:val="105"/>
        </w:rPr>
        <w:t>the</w:t>
      </w:r>
    </w:p>
    <w:p w14:paraId="1C15C300" w14:textId="77777777" w:rsidR="005C2F4A" w:rsidRDefault="00000000">
      <w:pPr>
        <w:spacing w:before="60"/>
        <w:ind w:left="580"/>
        <w:rPr>
          <w:rFonts w:ascii="Tahoma"/>
          <w:sz w:val="18"/>
        </w:rPr>
      </w:pPr>
      <w:r>
        <w:rPr>
          <w:rFonts w:ascii="Tahoma"/>
          <w:sz w:val="18"/>
          <w:vertAlign w:val="superscript"/>
        </w:rPr>
        <w:t>7</w:t>
      </w:r>
      <w:r>
        <w:rPr>
          <w:rFonts w:ascii="Tahoma"/>
          <w:spacing w:val="-10"/>
          <w:sz w:val="18"/>
        </w:rPr>
        <w:t xml:space="preserve"> </w:t>
      </w:r>
      <w:r>
        <w:rPr>
          <w:rFonts w:ascii="Tahoma"/>
          <w:sz w:val="18"/>
        </w:rPr>
        <w:t>Cluster</w:t>
      </w:r>
      <w:r>
        <w:rPr>
          <w:rFonts w:ascii="Tahoma"/>
          <w:spacing w:val="-10"/>
          <w:sz w:val="18"/>
        </w:rPr>
        <w:t xml:space="preserve"> </w:t>
      </w:r>
      <w:r>
        <w:rPr>
          <w:rFonts w:ascii="Tahoma"/>
          <w:sz w:val="18"/>
        </w:rPr>
        <w:t>limits:</w:t>
      </w:r>
    </w:p>
    <w:p w14:paraId="09E69A24" w14:textId="77777777" w:rsidR="005C2F4A" w:rsidRDefault="00000000">
      <w:pPr>
        <w:spacing w:before="10" w:line="252" w:lineRule="auto"/>
        <w:ind w:left="580" w:right="831"/>
        <w:rPr>
          <w:rFonts w:ascii="Tahoma"/>
          <w:sz w:val="18"/>
        </w:rPr>
      </w:pPr>
      <w:hyperlink r:id="rId44" w:anchor="planning-your-environment-according-to-object-limits"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w w:val="61"/>
            <w:sz w:val="18"/>
            <w:u w:val="thick" w:color="1154CC"/>
          </w:rPr>
          <w:t>: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1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cc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ss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-5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5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7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2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1"/>
            <w:sz w:val="18"/>
            <w:u w:val="thick" w:color="1154CC"/>
          </w:rPr>
          <w:t>u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m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109"/>
            <w:sz w:val="18"/>
            <w:u w:val="thick" w:color="1154CC"/>
          </w:rPr>
          <w:t>-</w:t>
        </w:r>
        <w:r>
          <w:rPr>
            <w:rFonts w:ascii="Tahoma"/>
            <w:color w:val="1154CC"/>
            <w:sz w:val="18"/>
            <w:u w:val="thick" w:color="1154CC"/>
          </w:rPr>
          <w:t>u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pe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z w:val="18"/>
            <w:u w:val="thick" w:color="1154CC"/>
          </w:rPr>
          <w:t>h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1"/>
            <w:w w:val="102"/>
            <w:sz w:val="18"/>
            <w:u w:val="thick" w:color="1154CC"/>
          </w:rPr>
          <w:t>f</w:t>
        </w:r>
        <w:r>
          <w:rPr>
            <w:rFonts w:ascii="Tahoma"/>
            <w:color w:val="1154CC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5"/>
            <w:w w:val="102"/>
            <w:sz w:val="18"/>
            <w:u w:val="thick" w:color="1154CC"/>
          </w:rPr>
          <w:t>f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11"/>
            <w:sz w:val="18"/>
            <w:u w:val="thick" w:color="1154CC"/>
          </w:rPr>
          <w:t>4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-4"/>
            <w:w w:val="65"/>
            <w:sz w:val="18"/>
            <w:u w:val="thick" w:color="1154CC"/>
          </w:rPr>
          <w:t>1</w:t>
        </w:r>
        <w:r>
          <w:rPr>
            <w:rFonts w:ascii="Tahoma"/>
            <w:color w:val="1154CC"/>
            <w:w w:val="111"/>
            <w:sz w:val="18"/>
            <w:u w:val="thick" w:color="1154CC"/>
          </w:rPr>
          <w:t>4</w:t>
        </w:r>
        <w:r>
          <w:rPr>
            <w:rFonts w:ascii="Tahoma"/>
            <w:color w:val="1154CC"/>
            <w:spacing w:val="-2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w w:val="109"/>
            <w:sz w:val="18"/>
            <w:u w:val="thick" w:color="1154CC"/>
          </w:rPr>
          <w:t>-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w w:val="101"/>
            <w:sz w:val="18"/>
            <w:u w:val="thick" w:color="1154CC"/>
          </w:rPr>
          <w:t>g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pacing w:val="-9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2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pacing w:val="-2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01"/>
            <w:sz w:val="18"/>
            <w:u w:val="thick" w:color="1154CC"/>
          </w:rPr>
          <w:t>b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04"/>
            <w:sz w:val="18"/>
            <w:u w:val="thick" w:color="1154CC"/>
          </w:rPr>
          <w:t>y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pe</w:t>
        </w:r>
        <w:r>
          <w:rPr>
            <w:rFonts w:ascii="Tahoma"/>
            <w:color w:val="1154CC"/>
            <w:w w:val="107"/>
            <w:sz w:val="18"/>
            <w:u w:val="thick" w:color="1154CC"/>
          </w:rPr>
          <w:t>r</w:t>
        </w:r>
      </w:hyperlink>
      <w:r>
        <w:rPr>
          <w:rFonts w:ascii="Tahoma"/>
          <w:color w:val="1154CC"/>
          <w:w w:val="107"/>
          <w:sz w:val="18"/>
        </w:rPr>
        <w:t xml:space="preserve"> </w:t>
      </w:r>
      <w:hyperlink r:id="rId45" w:anchor="planning-your-environment-according-to-object-limits">
        <w:r>
          <w:rPr>
            <w:rFonts w:ascii="Tahoma"/>
            <w:color w:val="1154CC"/>
            <w:w w:val="105"/>
            <w:sz w:val="18"/>
            <w:u w:val="thick" w:color="1154CC"/>
          </w:rPr>
          <w:t>formance/index#planning-your-environment-according-to-object-limits</w:t>
        </w:r>
      </w:hyperlink>
    </w:p>
    <w:p w14:paraId="6EB400F6" w14:textId="77777777" w:rsidR="005C2F4A" w:rsidRDefault="00000000">
      <w:pPr>
        <w:spacing w:line="217" w:lineRule="exact"/>
        <w:ind w:left="580"/>
        <w:rPr>
          <w:rFonts w:ascii="Tahoma"/>
          <w:sz w:val="18"/>
        </w:rPr>
      </w:pPr>
      <w:r>
        <w:rPr>
          <w:rFonts w:ascii="Tahoma"/>
          <w:w w:val="107"/>
          <w:sz w:val="18"/>
          <w:vertAlign w:val="superscript"/>
        </w:rPr>
        <w:lastRenderedPageBreak/>
        <w:t>8</w:t>
      </w:r>
      <w:r>
        <w:rPr>
          <w:rFonts w:ascii="Tahoma"/>
          <w:spacing w:val="-15"/>
          <w:sz w:val="18"/>
        </w:rPr>
        <w:t xml:space="preserve"> </w:t>
      </w:r>
      <w:r>
        <w:rPr>
          <w:rFonts w:ascii="Tahoma"/>
          <w:w w:val="65"/>
          <w:sz w:val="18"/>
        </w:rPr>
        <w:t>1</w:t>
      </w:r>
      <w:r>
        <w:rPr>
          <w:rFonts w:ascii="Tahoma"/>
          <w:w w:val="111"/>
          <w:sz w:val="18"/>
        </w:rPr>
        <w:t>2</w:t>
      </w:r>
      <w:r>
        <w:rPr>
          <w:rFonts w:ascii="Tahoma"/>
          <w:spacing w:val="-15"/>
          <w:sz w:val="18"/>
        </w:rPr>
        <w:t xml:space="preserve"> </w:t>
      </w:r>
      <w:r>
        <w:rPr>
          <w:rFonts w:ascii="Tahoma"/>
          <w:spacing w:val="-1"/>
          <w:w w:val="102"/>
          <w:sz w:val="18"/>
        </w:rPr>
        <w:t>f</w:t>
      </w:r>
      <w:r>
        <w:rPr>
          <w:rFonts w:ascii="Tahoma"/>
          <w:spacing w:val="2"/>
          <w:w w:val="99"/>
          <w:sz w:val="18"/>
        </w:rPr>
        <w:t>a</w:t>
      </w:r>
      <w:r>
        <w:rPr>
          <w:rFonts w:ascii="Tahoma"/>
          <w:spacing w:val="-2"/>
          <w:w w:val="106"/>
          <w:sz w:val="18"/>
        </w:rPr>
        <w:t>c</w:t>
      </w:r>
      <w:r>
        <w:rPr>
          <w:rFonts w:ascii="Tahoma"/>
          <w:spacing w:val="-2"/>
          <w:w w:val="111"/>
          <w:sz w:val="18"/>
        </w:rPr>
        <w:t>t</w:t>
      </w:r>
      <w:r>
        <w:rPr>
          <w:rFonts w:ascii="Tahoma"/>
          <w:spacing w:val="-1"/>
          <w:w w:val="101"/>
          <w:sz w:val="18"/>
        </w:rPr>
        <w:t>o</w:t>
      </w:r>
      <w:r>
        <w:rPr>
          <w:rFonts w:ascii="Tahoma"/>
          <w:w w:val="107"/>
          <w:sz w:val="18"/>
        </w:rPr>
        <w:t>r</w:t>
      </w:r>
      <w:r>
        <w:rPr>
          <w:rFonts w:ascii="Tahoma"/>
          <w:spacing w:val="-15"/>
          <w:sz w:val="18"/>
        </w:rPr>
        <w:t xml:space="preserve"> </w:t>
      </w:r>
      <w:r>
        <w:rPr>
          <w:rFonts w:ascii="Tahoma"/>
          <w:spacing w:val="2"/>
          <w:w w:val="99"/>
          <w:sz w:val="18"/>
        </w:rPr>
        <w:t>a</w:t>
      </w:r>
      <w:r>
        <w:rPr>
          <w:rFonts w:ascii="Tahoma"/>
          <w:spacing w:val="-1"/>
          <w:w w:val="101"/>
          <w:sz w:val="18"/>
        </w:rPr>
        <w:t>p</w:t>
      </w:r>
      <w:r>
        <w:rPr>
          <w:rFonts w:ascii="Tahoma"/>
          <w:w w:val="101"/>
          <w:sz w:val="18"/>
        </w:rPr>
        <w:t>p</w:t>
      </w:r>
      <w:r>
        <w:rPr>
          <w:rFonts w:ascii="Tahoma"/>
          <w:spacing w:val="-15"/>
          <w:sz w:val="18"/>
        </w:rPr>
        <w:t xml:space="preserve"> </w:t>
      </w:r>
      <w:r>
        <w:rPr>
          <w:rFonts w:ascii="Tahoma"/>
          <w:spacing w:val="-1"/>
          <w:w w:val="101"/>
          <w:sz w:val="18"/>
        </w:rPr>
        <w:t>p</w:t>
      </w:r>
      <w:r>
        <w:rPr>
          <w:rFonts w:ascii="Tahoma"/>
          <w:spacing w:val="-2"/>
          <w:w w:val="107"/>
          <w:sz w:val="18"/>
        </w:rPr>
        <w:t>r</w:t>
      </w:r>
      <w:r>
        <w:rPr>
          <w:rFonts w:ascii="Tahoma"/>
          <w:w w:val="110"/>
          <w:sz w:val="18"/>
        </w:rPr>
        <w:t>i</w:t>
      </w:r>
      <w:r>
        <w:rPr>
          <w:rFonts w:ascii="Tahoma"/>
          <w:spacing w:val="2"/>
          <w:sz w:val="18"/>
        </w:rPr>
        <w:t>n</w:t>
      </w:r>
      <w:r>
        <w:rPr>
          <w:rFonts w:ascii="Tahoma"/>
          <w:w w:val="106"/>
          <w:sz w:val="18"/>
        </w:rPr>
        <w:t>c</w:t>
      </w:r>
      <w:r>
        <w:rPr>
          <w:rFonts w:ascii="Tahoma"/>
          <w:w w:val="110"/>
          <w:sz w:val="18"/>
        </w:rPr>
        <w:t>i</w:t>
      </w:r>
      <w:r>
        <w:rPr>
          <w:rFonts w:ascii="Tahoma"/>
          <w:w w:val="101"/>
          <w:sz w:val="18"/>
        </w:rPr>
        <w:t>p</w:t>
      </w:r>
      <w:r>
        <w:rPr>
          <w:rFonts w:ascii="Tahoma"/>
          <w:w w:val="111"/>
          <w:sz w:val="18"/>
        </w:rPr>
        <w:t>l</w:t>
      </w:r>
      <w:r>
        <w:rPr>
          <w:rFonts w:ascii="Tahoma"/>
          <w:spacing w:val="-2"/>
          <w:w w:val="101"/>
          <w:sz w:val="18"/>
        </w:rPr>
        <w:t>e</w:t>
      </w:r>
      <w:r>
        <w:rPr>
          <w:rFonts w:ascii="Tahoma"/>
          <w:w w:val="104"/>
          <w:sz w:val="18"/>
        </w:rPr>
        <w:t>s</w:t>
      </w:r>
      <w:r>
        <w:rPr>
          <w:rFonts w:ascii="Tahoma"/>
          <w:spacing w:val="7"/>
          <w:w w:val="61"/>
          <w:sz w:val="18"/>
        </w:rPr>
        <w:t>:</w:t>
      </w:r>
      <w:r>
        <w:rPr>
          <w:rFonts w:ascii="Times New Roman"/>
          <w:color w:val="1154CC"/>
          <w:spacing w:val="-11"/>
          <w:sz w:val="18"/>
          <w:u w:val="thick" w:color="1154CC"/>
        </w:rPr>
        <w:t xml:space="preserve"> </w:t>
      </w:r>
      <w:hyperlink r:id="rId46"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w w:val="61"/>
            <w:sz w:val="18"/>
            <w:u w:val="thick" w:color="1154CC"/>
          </w:rPr>
          <w:t>: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//</w:t>
        </w:r>
        <w:r>
          <w:rPr>
            <w:rFonts w:ascii="Tahoma"/>
            <w:color w:val="1154CC"/>
            <w:w w:val="65"/>
            <w:sz w:val="18"/>
            <w:u w:val="thick" w:color="1154CC"/>
          </w:rPr>
          <w:t>1</w:t>
        </w:r>
        <w:r>
          <w:rPr>
            <w:rFonts w:ascii="Tahoma"/>
            <w:color w:val="1154CC"/>
            <w:w w:val="111"/>
            <w:sz w:val="18"/>
            <w:u w:val="thick" w:color="1154CC"/>
          </w:rPr>
          <w:t>2</w:t>
        </w:r>
        <w:r>
          <w:rPr>
            <w:rFonts w:ascii="Tahoma"/>
            <w:color w:val="1154CC"/>
            <w:spacing w:val="-1"/>
            <w:w w:val="102"/>
            <w:sz w:val="18"/>
            <w:u w:val="thick" w:color="1154CC"/>
          </w:rPr>
          <w:t>f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2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6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</w:hyperlink>
    </w:p>
    <w:p w14:paraId="0A95CBD1" w14:textId="77777777" w:rsidR="005C2F4A" w:rsidRDefault="005C2F4A">
      <w:pPr>
        <w:spacing w:line="217" w:lineRule="exact"/>
        <w:rPr>
          <w:rFonts w:ascii="Tahoma"/>
          <w:sz w:val="18"/>
        </w:rPr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2FB8BA5D" w14:textId="77777777" w:rsidR="005C2F4A" w:rsidRDefault="00000000">
      <w:pPr>
        <w:pStyle w:val="BodyText"/>
        <w:spacing w:before="67" w:line="321" w:lineRule="auto"/>
        <w:ind w:left="580" w:right="820"/>
        <w:jc w:val="both"/>
      </w:pPr>
      <w:r>
        <w:rPr>
          <w:w w:val="105"/>
        </w:rPr>
        <w:lastRenderedPageBreak/>
        <w:t>API. OAuth using the master configuration, can be configured, file to specify an identity</w:t>
      </w:r>
      <w:r>
        <w:rPr>
          <w:spacing w:val="1"/>
          <w:w w:val="105"/>
        </w:rPr>
        <w:t xml:space="preserve"> </w:t>
      </w:r>
      <w:r>
        <w:rPr>
          <w:w w:val="105"/>
        </w:rPr>
        <w:t>provider.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best</w:t>
      </w:r>
      <w:r>
        <w:rPr>
          <w:spacing w:val="-1"/>
          <w:w w:val="105"/>
        </w:rPr>
        <w:t xml:space="preserve"> </w:t>
      </w:r>
      <w:r>
        <w:rPr>
          <w:w w:val="105"/>
        </w:rPr>
        <w:t>practice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configure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identity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during</w:t>
      </w:r>
      <w:r>
        <w:rPr>
          <w:spacing w:val="-12"/>
          <w:w w:val="105"/>
        </w:rPr>
        <w:t xml:space="preserve"> </w:t>
      </w:r>
      <w:r>
        <w:rPr>
          <w:w w:val="105"/>
        </w:rPr>
        <w:t>cluster</w:t>
      </w:r>
      <w:r>
        <w:rPr>
          <w:spacing w:val="-12"/>
          <w:w w:val="105"/>
        </w:rPr>
        <w:t xml:space="preserve"> </w:t>
      </w:r>
      <w:r>
        <w:rPr>
          <w:w w:val="105"/>
        </w:rPr>
        <w:t>installation,</w:t>
      </w:r>
      <w:r>
        <w:rPr>
          <w:spacing w:val="-13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configured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installation</w:t>
      </w:r>
      <w:r>
        <w:rPr>
          <w:spacing w:val="-5"/>
        </w:rPr>
        <w:t xml:space="preserve"> </w:t>
      </w:r>
      <w:r>
        <w:t>too.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identity</w:t>
      </w:r>
      <w:r>
        <w:rPr>
          <w:spacing w:val="-5"/>
        </w:rPr>
        <w:t xml:space="preserve"> </w:t>
      </w:r>
      <w:r>
        <w:t>providers</w:t>
      </w:r>
      <w:r>
        <w:rPr>
          <w:spacing w:val="-6"/>
        </w:rPr>
        <w:t xml:space="preserve"> </w:t>
      </w:r>
      <w:r>
        <w:t>like:</w:t>
      </w:r>
    </w:p>
    <w:p w14:paraId="5CD2466B" w14:textId="77777777" w:rsidR="005C2F4A" w:rsidRDefault="00000000">
      <w:pPr>
        <w:pStyle w:val="ListParagraph"/>
        <w:numPr>
          <w:ilvl w:val="0"/>
          <w:numId w:val="10"/>
        </w:numPr>
        <w:tabs>
          <w:tab w:val="left" w:pos="1299"/>
          <w:tab w:val="left" w:pos="1300"/>
        </w:tabs>
        <w:spacing w:line="253" w:lineRule="exact"/>
      </w:pPr>
      <w:proofErr w:type="spellStart"/>
      <w:r>
        <w:t>AllowAllPasswordIdentityProvider</w:t>
      </w:r>
      <w:proofErr w:type="spellEnd"/>
    </w:p>
    <w:p w14:paraId="09E45F66" w14:textId="77777777" w:rsidR="005C2F4A" w:rsidRDefault="00000000">
      <w:pPr>
        <w:pStyle w:val="ListParagraph"/>
        <w:numPr>
          <w:ilvl w:val="0"/>
          <w:numId w:val="10"/>
        </w:numPr>
        <w:tabs>
          <w:tab w:val="left" w:pos="1299"/>
          <w:tab w:val="left" w:pos="1300"/>
        </w:tabs>
        <w:spacing w:before="82"/>
      </w:pPr>
      <w:proofErr w:type="spellStart"/>
      <w:r>
        <w:t>DenyAllPasswordIdentityProvider</w:t>
      </w:r>
      <w:proofErr w:type="spellEnd"/>
    </w:p>
    <w:p w14:paraId="192C8E72" w14:textId="77777777" w:rsidR="005C2F4A" w:rsidRDefault="00000000">
      <w:pPr>
        <w:pStyle w:val="ListParagraph"/>
        <w:numPr>
          <w:ilvl w:val="0"/>
          <w:numId w:val="10"/>
        </w:numPr>
        <w:tabs>
          <w:tab w:val="left" w:pos="1299"/>
          <w:tab w:val="left" w:pos="1300"/>
        </w:tabs>
        <w:spacing w:before="82"/>
      </w:pPr>
      <w:proofErr w:type="spellStart"/>
      <w:r>
        <w:t>HTPasswdPasswordIdentityProvider</w:t>
      </w:r>
      <w:proofErr w:type="spellEnd"/>
    </w:p>
    <w:p w14:paraId="5D615C57" w14:textId="77777777" w:rsidR="005C2F4A" w:rsidRDefault="00000000">
      <w:pPr>
        <w:pStyle w:val="ListParagraph"/>
        <w:numPr>
          <w:ilvl w:val="0"/>
          <w:numId w:val="10"/>
        </w:numPr>
        <w:tabs>
          <w:tab w:val="left" w:pos="1299"/>
          <w:tab w:val="left" w:pos="1300"/>
        </w:tabs>
        <w:spacing w:before="82"/>
      </w:pPr>
      <w:proofErr w:type="spellStart"/>
      <w:r>
        <w:rPr>
          <w:w w:val="105"/>
        </w:rPr>
        <w:t>LDAPPasswordIdentityProvider</w:t>
      </w:r>
      <w:proofErr w:type="spellEnd"/>
    </w:p>
    <w:p w14:paraId="7B2066E5" w14:textId="77777777" w:rsidR="005C2F4A" w:rsidRDefault="00000000">
      <w:pPr>
        <w:pStyle w:val="ListParagraph"/>
        <w:numPr>
          <w:ilvl w:val="0"/>
          <w:numId w:val="10"/>
        </w:numPr>
        <w:tabs>
          <w:tab w:val="left" w:pos="1299"/>
          <w:tab w:val="left" w:pos="1300"/>
        </w:tabs>
        <w:spacing w:before="81"/>
      </w:pPr>
      <w:r>
        <w:t>GitHub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GitHub</w:t>
      </w:r>
      <w:r>
        <w:rPr>
          <w:spacing w:val="4"/>
        </w:rPr>
        <w:t xml:space="preserve"> </w:t>
      </w:r>
      <w:r>
        <w:t>Enterprise</w:t>
      </w:r>
    </w:p>
    <w:p w14:paraId="2518519C" w14:textId="77777777" w:rsidR="005C2F4A" w:rsidRDefault="00000000">
      <w:pPr>
        <w:pStyle w:val="ListParagraph"/>
        <w:numPr>
          <w:ilvl w:val="0"/>
          <w:numId w:val="10"/>
        </w:numPr>
        <w:tabs>
          <w:tab w:val="left" w:pos="1299"/>
          <w:tab w:val="left" w:pos="1300"/>
        </w:tabs>
        <w:spacing w:before="82"/>
      </w:pPr>
      <w:proofErr w:type="spellStart"/>
      <w:r>
        <w:rPr>
          <w:w w:val="105"/>
        </w:rPr>
        <w:t>GoogleIdentityProvider</w:t>
      </w:r>
      <w:proofErr w:type="spellEnd"/>
    </w:p>
    <w:p w14:paraId="30FF8F3C" w14:textId="77777777" w:rsidR="005C2F4A" w:rsidRDefault="00000000">
      <w:pPr>
        <w:pStyle w:val="ListParagraph"/>
        <w:numPr>
          <w:ilvl w:val="0"/>
          <w:numId w:val="10"/>
        </w:numPr>
        <w:tabs>
          <w:tab w:val="left" w:pos="1299"/>
          <w:tab w:val="left" w:pos="1300"/>
        </w:tabs>
        <w:spacing w:before="82"/>
      </w:pPr>
      <w:proofErr w:type="spellStart"/>
      <w:r>
        <w:t>OpenIDIdentityProvider</w:t>
      </w:r>
      <w:proofErr w:type="spellEnd"/>
      <w:r>
        <w:rPr>
          <w:spacing w:val="13"/>
        </w:rPr>
        <w:t xml:space="preserve"> </w:t>
      </w:r>
      <w:proofErr w:type="spellStart"/>
      <w:r>
        <w:t>etc</w:t>
      </w:r>
      <w:proofErr w:type="spellEnd"/>
    </w:p>
    <w:p w14:paraId="5726C82A" w14:textId="77777777" w:rsidR="005C2F4A" w:rsidRDefault="005C2F4A">
      <w:pPr>
        <w:pStyle w:val="BodyText"/>
        <w:spacing w:before="9"/>
        <w:rPr>
          <w:sz w:val="36"/>
        </w:rPr>
      </w:pPr>
    </w:p>
    <w:p w14:paraId="05D9C529" w14:textId="365E57DB" w:rsidR="005C2F4A" w:rsidRDefault="00000000">
      <w:pPr>
        <w:pStyle w:val="BodyText"/>
        <w:spacing w:line="321" w:lineRule="auto"/>
        <w:ind w:left="580" w:right="820"/>
        <w:jc w:val="both"/>
      </w:pPr>
      <w:r>
        <w:rPr>
          <w:rFonts w:ascii="Arial"/>
          <w:b/>
          <w:w w:val="105"/>
        </w:rPr>
        <w:t>Design Decision -</w:t>
      </w:r>
      <w:r>
        <w:rPr>
          <w:rFonts w:ascii="Arial"/>
          <w:b/>
          <w:spacing w:val="1"/>
          <w:w w:val="105"/>
        </w:rPr>
        <w:t xml:space="preserve"> </w:t>
      </w:r>
      <w:r w:rsidR="00F340AB">
        <w:rPr>
          <w:w w:val="105"/>
        </w:rPr>
        <w:t xml:space="preserve">CUSTOMER </w:t>
      </w:r>
      <w:r>
        <w:rPr>
          <w:w w:val="105"/>
        </w:rPr>
        <w:t>wants to Integrate RHOCP authentication with their Existing LDAP</w:t>
      </w:r>
      <w:r>
        <w:rPr>
          <w:spacing w:val="1"/>
          <w:w w:val="105"/>
        </w:rPr>
        <w:t xml:space="preserve"> </w:t>
      </w:r>
      <w:r>
        <w:t>Server.</w:t>
      </w:r>
      <w:r>
        <w:rPr>
          <w:spacing w:val="-8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LDAP</w:t>
      </w:r>
      <w:r>
        <w:rPr>
          <w:spacing w:val="-7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pre-req</w:t>
      </w:r>
      <w:r>
        <w:rPr>
          <w:spacing w:val="-7"/>
        </w:rPr>
        <w:t xml:space="preserve"> </w:t>
      </w:r>
      <w:r>
        <w:t>sheet.</w:t>
      </w:r>
    </w:p>
    <w:p w14:paraId="0E6D5777" w14:textId="77777777" w:rsidR="005C2F4A" w:rsidRDefault="005C2F4A">
      <w:pPr>
        <w:pStyle w:val="BodyText"/>
        <w:spacing w:before="7"/>
        <w:rPr>
          <w:sz w:val="29"/>
        </w:rPr>
      </w:pPr>
    </w:p>
    <w:p w14:paraId="13C13218" w14:textId="77777777" w:rsidR="005C2F4A" w:rsidRDefault="00000000">
      <w:pPr>
        <w:pStyle w:val="BodyText"/>
        <w:spacing w:line="321" w:lineRule="auto"/>
        <w:ind w:left="580" w:right="818"/>
        <w:jc w:val="both"/>
      </w:pPr>
      <w:r>
        <w:t>Authorization: Role-based Access Control (RBAC) objects determine whether a user is allowed</w:t>
      </w:r>
      <w:r>
        <w:rPr>
          <w:spacing w:val="1"/>
        </w:rPr>
        <w:t xml:space="preserve"> </w:t>
      </w:r>
      <w:r>
        <w:t>to perform a given action within a project. It allows developers to use local roles and bindings to</w:t>
      </w:r>
      <w:r>
        <w:rPr>
          <w:spacing w:val="1"/>
        </w:rPr>
        <w:t xml:space="preserve"> </w:t>
      </w:r>
      <w:r>
        <w:t xml:space="preserve">control who has access to their projects. </w:t>
      </w:r>
      <w:proofErr w:type="spellStart"/>
      <w:r>
        <w:t>Authorisation</w:t>
      </w:r>
      <w:proofErr w:type="spellEnd"/>
      <w:r>
        <w:t xml:space="preserve"> is managed using Rules, Roles, Bindings.</w:t>
      </w:r>
      <w:r>
        <w:rPr>
          <w:spacing w:val="-56"/>
        </w:rPr>
        <w:t xml:space="preserve"> </w:t>
      </w:r>
      <w:r>
        <w:rPr>
          <w:spacing w:val="-1"/>
          <w:w w:val="105"/>
        </w:rPr>
        <w:t xml:space="preserve">The relationships between cluster roles, local roles, cluster role bindings, </w:t>
      </w:r>
      <w:r>
        <w:rPr>
          <w:w w:val="105"/>
        </w:rPr>
        <w:t>local role bindings,</w:t>
      </w:r>
      <w:r>
        <w:rPr>
          <w:spacing w:val="-59"/>
          <w:w w:val="105"/>
        </w:rPr>
        <w:t xml:space="preserve"> </w:t>
      </w:r>
      <w:r>
        <w:t>users,</w:t>
      </w:r>
      <w:r>
        <w:rPr>
          <w:spacing w:val="-9"/>
        </w:rPr>
        <w:t xml:space="preserve"> </w:t>
      </w:r>
      <w:r>
        <w:t>groups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accounts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illustrated</w:t>
      </w:r>
      <w:r>
        <w:rPr>
          <w:spacing w:val="-8"/>
        </w:rPr>
        <w:t xml:space="preserve"> </w:t>
      </w:r>
      <w:r>
        <w:t>below.</w:t>
      </w:r>
    </w:p>
    <w:p w14:paraId="75AB8F98" w14:textId="77777777" w:rsidR="005C2F4A" w:rsidRDefault="005C2F4A">
      <w:pPr>
        <w:spacing w:line="321" w:lineRule="auto"/>
        <w:jc w:val="both"/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51B0A1FE" w14:textId="77777777" w:rsidR="005C2F4A" w:rsidRDefault="005C2F4A">
      <w:pPr>
        <w:pStyle w:val="BodyText"/>
        <w:spacing w:before="3"/>
        <w:rPr>
          <w:sz w:val="9"/>
        </w:rPr>
      </w:pPr>
    </w:p>
    <w:p w14:paraId="00437D25" w14:textId="77777777" w:rsidR="005C2F4A" w:rsidRDefault="00000000">
      <w:pPr>
        <w:pStyle w:val="BodyText"/>
        <w:ind w:left="610"/>
        <w:rPr>
          <w:sz w:val="20"/>
        </w:rPr>
      </w:pPr>
      <w:r>
        <w:rPr>
          <w:noProof/>
          <w:sz w:val="20"/>
        </w:rPr>
        <w:drawing>
          <wp:inline distT="0" distB="0" distL="0" distR="0" wp14:anchorId="35DA0913" wp14:editId="089AE9BC">
            <wp:extent cx="6080406" cy="4050220"/>
            <wp:effectExtent l="0" t="0" r="0" b="0"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06" cy="40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AF30" w14:textId="77777777" w:rsidR="005C2F4A" w:rsidRDefault="005C2F4A">
      <w:pPr>
        <w:pStyle w:val="BodyText"/>
        <w:rPr>
          <w:sz w:val="20"/>
        </w:rPr>
      </w:pPr>
    </w:p>
    <w:p w14:paraId="7261877F" w14:textId="77777777" w:rsidR="005C2F4A" w:rsidRDefault="005C2F4A">
      <w:pPr>
        <w:pStyle w:val="BodyText"/>
        <w:rPr>
          <w:sz w:val="20"/>
        </w:rPr>
      </w:pPr>
    </w:p>
    <w:p w14:paraId="2298112B" w14:textId="77777777" w:rsidR="005C2F4A" w:rsidRDefault="005C2F4A">
      <w:pPr>
        <w:pStyle w:val="BodyText"/>
        <w:spacing w:before="9"/>
        <w:rPr>
          <w:sz w:val="23"/>
        </w:rPr>
      </w:pPr>
    </w:p>
    <w:p w14:paraId="3ED76607" w14:textId="77777777" w:rsidR="005C2F4A" w:rsidRDefault="00000000">
      <w:pPr>
        <w:pStyle w:val="BodyText"/>
        <w:spacing w:before="122" w:line="321" w:lineRule="auto"/>
        <w:ind w:left="580" w:right="819"/>
        <w:jc w:val="both"/>
      </w:pPr>
      <w:r>
        <w:rPr>
          <w:w w:val="105"/>
        </w:rPr>
        <w:t>In addition to the RBAC resources that control what a user can do, OpenShift Container</w:t>
      </w:r>
      <w:r>
        <w:rPr>
          <w:spacing w:val="1"/>
          <w:w w:val="105"/>
        </w:rPr>
        <w:t xml:space="preserve"> </w:t>
      </w:r>
      <w:r>
        <w:rPr>
          <w:w w:val="105"/>
        </w:rPr>
        <w:t>Platform provides security context constraints (SCC) that control the actions that a pod can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3"/>
          <w:w w:val="105"/>
        </w:rPr>
        <w:t xml:space="preserve"> </w:t>
      </w:r>
      <w:proofErr w:type="gramStart"/>
      <w:r>
        <w:rPr>
          <w:spacing w:val="-1"/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ability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to</w:t>
      </w:r>
      <w:proofErr w:type="gramEnd"/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access.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Administrators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manage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SCCs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CLI.</w:t>
      </w:r>
      <w:r>
        <w:rPr>
          <w:spacing w:val="-59"/>
          <w:w w:val="105"/>
        </w:rPr>
        <w:t xml:space="preserve"> </w:t>
      </w:r>
      <w:r>
        <w:t>SCCs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persistent</w:t>
      </w:r>
      <w:r>
        <w:rPr>
          <w:spacing w:val="-9"/>
        </w:rPr>
        <w:t xml:space="preserve"> </w:t>
      </w:r>
      <w:r>
        <w:t>storage.</w:t>
      </w:r>
    </w:p>
    <w:p w14:paraId="6871F85A" w14:textId="77777777" w:rsidR="005C2F4A" w:rsidRDefault="005C2F4A">
      <w:pPr>
        <w:pStyle w:val="BodyText"/>
        <w:spacing w:before="10"/>
        <w:rPr>
          <w:sz w:val="29"/>
        </w:rPr>
      </w:pPr>
    </w:p>
    <w:p w14:paraId="77517E6B" w14:textId="77777777" w:rsidR="005C2F4A" w:rsidRDefault="00000000">
      <w:pPr>
        <w:pStyle w:val="BodyText"/>
        <w:ind w:left="580"/>
        <w:jc w:val="both"/>
      </w:pP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documentation</w:t>
      </w:r>
      <w:r>
        <w:rPr>
          <w:vertAlign w:val="superscript"/>
        </w:rPr>
        <w:t>9</w:t>
      </w:r>
      <w:r>
        <w:t>.</w:t>
      </w:r>
    </w:p>
    <w:p w14:paraId="0C6BB407" w14:textId="77777777" w:rsidR="005C2F4A" w:rsidRDefault="005C2F4A">
      <w:pPr>
        <w:pStyle w:val="BodyText"/>
        <w:spacing w:before="4"/>
        <w:rPr>
          <w:sz w:val="36"/>
        </w:rPr>
      </w:pPr>
    </w:p>
    <w:p w14:paraId="1AE62C43" w14:textId="77777777" w:rsidR="005C2F4A" w:rsidRDefault="00000000">
      <w:pPr>
        <w:pStyle w:val="Heading3"/>
        <w:numPr>
          <w:ilvl w:val="2"/>
          <w:numId w:val="20"/>
        </w:numPr>
        <w:tabs>
          <w:tab w:val="left" w:pos="1129"/>
        </w:tabs>
        <w:ind w:left="1128" w:hanging="549"/>
      </w:pPr>
      <w:bookmarkStart w:id="36" w:name="_TOC_250014"/>
      <w:bookmarkEnd w:id="36"/>
      <w:r>
        <w:rPr>
          <w:color w:val="424242"/>
        </w:rPr>
        <w:t>Key observation/challenges/requirements</w:t>
      </w:r>
    </w:p>
    <w:p w14:paraId="0B3CD744" w14:textId="0003D882" w:rsidR="005C2F4A" w:rsidRDefault="00000000">
      <w:pPr>
        <w:pStyle w:val="BodyText"/>
        <w:tabs>
          <w:tab w:val="left" w:pos="1299"/>
        </w:tabs>
        <w:spacing w:before="184"/>
        <w:ind w:left="940"/>
      </w:pPr>
      <w:r>
        <w:t>1.</w:t>
      </w:r>
      <w:r>
        <w:tab/>
        <w:t>The</w:t>
      </w:r>
      <w:r>
        <w:rPr>
          <w:spacing w:val="-6"/>
        </w:rPr>
        <w:t xml:space="preserve"> </w:t>
      </w:r>
      <w:r w:rsidR="00F340AB">
        <w:t xml:space="preserve">CUSTOMER </w:t>
      </w:r>
      <w:r>
        <w:t>team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authenticate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t>LDAP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proofErr w:type="spellStart"/>
      <w:r>
        <w:t>HTpasswd</w:t>
      </w:r>
      <w:proofErr w:type="spellEnd"/>
      <w:r>
        <w:rPr>
          <w:spacing w:val="-6"/>
        </w:rPr>
        <w:t xml:space="preserve"> </w:t>
      </w:r>
      <w:r>
        <w:t>both.</w:t>
      </w:r>
    </w:p>
    <w:p w14:paraId="381B05C6" w14:textId="77777777" w:rsidR="005C2F4A" w:rsidRDefault="005C2F4A">
      <w:pPr>
        <w:pStyle w:val="BodyText"/>
        <w:rPr>
          <w:sz w:val="20"/>
        </w:rPr>
      </w:pPr>
    </w:p>
    <w:p w14:paraId="7FB94E00" w14:textId="77777777" w:rsidR="005C2F4A" w:rsidRDefault="005C2F4A">
      <w:pPr>
        <w:pStyle w:val="BodyText"/>
        <w:rPr>
          <w:sz w:val="20"/>
        </w:rPr>
      </w:pPr>
    </w:p>
    <w:p w14:paraId="02F24460" w14:textId="77777777" w:rsidR="005C2F4A" w:rsidRDefault="005C2F4A">
      <w:pPr>
        <w:pStyle w:val="BodyText"/>
        <w:rPr>
          <w:sz w:val="20"/>
        </w:rPr>
      </w:pPr>
    </w:p>
    <w:p w14:paraId="2335B96B" w14:textId="77777777" w:rsidR="005C2F4A" w:rsidRDefault="005C2F4A">
      <w:pPr>
        <w:pStyle w:val="BodyText"/>
        <w:rPr>
          <w:sz w:val="20"/>
        </w:rPr>
      </w:pPr>
    </w:p>
    <w:p w14:paraId="5F170D98" w14:textId="77777777" w:rsidR="005C2F4A" w:rsidRDefault="00E27344">
      <w:pPr>
        <w:pStyle w:val="BodyText"/>
        <w:spacing w:before="2"/>
        <w:rPr>
          <w:sz w:val="17"/>
        </w:rPr>
      </w:pPr>
      <w:r>
        <w:pict w14:anchorId="3A057DE1">
          <v:shape id="_x0000_s2053" alt="" style="position:absolute;margin-left:1in;margin-top:12.1pt;width:2in;height:.1pt;z-index:-15721984;mso-wrap-edited:f;mso-width-percent:0;mso-height-percent:0;mso-wrap-distance-left:0;mso-wrap-distance-right:0;mso-position-horizontal-relative:page;mso-width-percent:0;mso-height-percent:0" coordsize="2880,1270" path="m,l2880,e" filled="f">
            <v:path arrowok="t" o:connecttype="custom" o:connectlocs="0,0;1161288000,0" o:connectangles="0,0"/>
            <w10:wrap type="topAndBottom" anchorx="page"/>
          </v:shape>
        </w:pict>
      </w:r>
    </w:p>
    <w:p w14:paraId="12717B41" w14:textId="77777777" w:rsidR="005C2F4A" w:rsidRDefault="00000000">
      <w:pPr>
        <w:spacing w:before="48"/>
        <w:ind w:left="580"/>
        <w:rPr>
          <w:rFonts w:ascii="Tahoma"/>
          <w:sz w:val="18"/>
        </w:rPr>
      </w:pPr>
      <w:r>
        <w:rPr>
          <w:rFonts w:ascii="Tahoma"/>
          <w:sz w:val="18"/>
          <w:vertAlign w:val="superscript"/>
        </w:rPr>
        <w:t>9</w:t>
      </w:r>
      <w:r>
        <w:rPr>
          <w:rFonts w:ascii="Tahoma"/>
          <w:spacing w:val="-8"/>
          <w:sz w:val="18"/>
        </w:rPr>
        <w:t xml:space="preserve"> </w:t>
      </w:r>
      <w:r>
        <w:rPr>
          <w:rFonts w:ascii="Tahoma"/>
          <w:sz w:val="18"/>
        </w:rPr>
        <w:t>Authentication</w:t>
      </w:r>
      <w:r>
        <w:rPr>
          <w:rFonts w:ascii="Tahoma"/>
          <w:spacing w:val="-7"/>
          <w:sz w:val="18"/>
        </w:rPr>
        <w:t xml:space="preserve"> </w:t>
      </w:r>
      <w:r>
        <w:rPr>
          <w:rFonts w:ascii="Tahoma"/>
          <w:sz w:val="18"/>
        </w:rPr>
        <w:t>and</w:t>
      </w:r>
      <w:r>
        <w:rPr>
          <w:rFonts w:ascii="Tahoma"/>
          <w:spacing w:val="-7"/>
          <w:sz w:val="18"/>
        </w:rPr>
        <w:t xml:space="preserve"> </w:t>
      </w:r>
      <w:proofErr w:type="spellStart"/>
      <w:r>
        <w:rPr>
          <w:rFonts w:ascii="Tahoma"/>
          <w:sz w:val="18"/>
        </w:rPr>
        <w:t>authorisation</w:t>
      </w:r>
      <w:proofErr w:type="spellEnd"/>
      <w:r>
        <w:rPr>
          <w:rFonts w:ascii="Tahoma"/>
          <w:sz w:val="18"/>
        </w:rPr>
        <w:t>:</w:t>
      </w:r>
    </w:p>
    <w:p w14:paraId="269229D5" w14:textId="77777777" w:rsidR="005C2F4A" w:rsidRDefault="00000000">
      <w:pPr>
        <w:spacing w:before="10"/>
        <w:ind w:left="580"/>
        <w:rPr>
          <w:rFonts w:ascii="Tahoma"/>
          <w:sz w:val="18"/>
        </w:rPr>
      </w:pPr>
      <w:hyperlink r:id="rId48" w:anchor="understanding-authentication"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w w:val="61"/>
            <w:sz w:val="18"/>
            <w:u w:val="thick" w:color="1154CC"/>
          </w:rPr>
          <w:t>: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1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cc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ss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-5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5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7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2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1"/>
            <w:sz w:val="18"/>
            <w:u w:val="thick" w:color="1154CC"/>
          </w:rPr>
          <w:t>u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m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109"/>
            <w:sz w:val="18"/>
            <w:u w:val="thick" w:color="1154CC"/>
          </w:rPr>
          <w:t>-</w:t>
        </w:r>
        <w:r>
          <w:rPr>
            <w:rFonts w:ascii="Tahoma"/>
            <w:color w:val="1154CC"/>
            <w:sz w:val="18"/>
            <w:u w:val="thick" w:color="1154CC"/>
          </w:rPr>
          <w:t>u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pe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z w:val="18"/>
            <w:u w:val="thick" w:color="1154CC"/>
          </w:rPr>
          <w:t>h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1"/>
            <w:w w:val="102"/>
            <w:sz w:val="18"/>
            <w:u w:val="thick" w:color="1154CC"/>
          </w:rPr>
          <w:t>f</w:t>
        </w:r>
        <w:r>
          <w:rPr>
            <w:rFonts w:ascii="Tahoma"/>
            <w:color w:val="1154CC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5"/>
            <w:w w:val="102"/>
            <w:sz w:val="18"/>
            <w:u w:val="thick" w:color="1154CC"/>
          </w:rPr>
          <w:t>f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11"/>
            <w:sz w:val="18"/>
            <w:u w:val="thick" w:color="1154CC"/>
          </w:rPr>
          <w:t>4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-4"/>
            <w:w w:val="65"/>
            <w:sz w:val="18"/>
            <w:u w:val="thick" w:color="1154CC"/>
          </w:rPr>
          <w:t>1</w:t>
        </w:r>
        <w:r>
          <w:rPr>
            <w:rFonts w:ascii="Tahoma"/>
            <w:color w:val="1154CC"/>
            <w:w w:val="111"/>
            <w:sz w:val="18"/>
            <w:u w:val="thick" w:color="1154CC"/>
          </w:rPr>
          <w:t>4</w:t>
        </w:r>
        <w:r>
          <w:rPr>
            <w:rFonts w:ascii="Tahoma"/>
            <w:color w:val="1154CC"/>
            <w:spacing w:val="-2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w w:val="109"/>
            <w:sz w:val="18"/>
            <w:u w:val="thick" w:color="1154CC"/>
          </w:rPr>
          <w:t>-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w w:val="101"/>
            <w:sz w:val="18"/>
            <w:u w:val="thick" w:color="1154CC"/>
          </w:rPr>
          <w:t>g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pacing w:val="-9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pacing w:val="-11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z w:val="18"/>
            <w:u w:val="thick" w:color="1154CC"/>
          </w:rPr>
          <w:t>u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-2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</w:hyperlink>
    </w:p>
    <w:p w14:paraId="505B9337" w14:textId="77777777" w:rsidR="005C2F4A" w:rsidRDefault="00000000">
      <w:pPr>
        <w:spacing w:before="11"/>
        <w:ind w:left="580"/>
        <w:rPr>
          <w:rFonts w:ascii="Tahoma"/>
          <w:sz w:val="18"/>
        </w:rPr>
      </w:pPr>
      <w:hyperlink r:id="rId49" w:anchor="understanding-authentication">
        <w:r>
          <w:rPr>
            <w:rFonts w:ascii="Tahoma"/>
            <w:color w:val="1154CC"/>
            <w:w w:val="105"/>
            <w:sz w:val="18"/>
            <w:u w:val="thick" w:color="1154CC"/>
          </w:rPr>
          <w:t>_authorization/</w:t>
        </w:r>
        <w:proofErr w:type="spellStart"/>
        <w:r>
          <w:rPr>
            <w:rFonts w:ascii="Tahoma"/>
            <w:color w:val="1154CC"/>
            <w:w w:val="105"/>
            <w:sz w:val="18"/>
            <w:u w:val="thick" w:color="1154CC"/>
          </w:rPr>
          <w:t>index#understanding-authentication</w:t>
        </w:r>
        <w:proofErr w:type="spellEnd"/>
      </w:hyperlink>
    </w:p>
    <w:p w14:paraId="642B7FB7" w14:textId="77777777" w:rsidR="005C2F4A" w:rsidRDefault="005C2F4A">
      <w:pPr>
        <w:rPr>
          <w:rFonts w:ascii="Tahoma"/>
          <w:sz w:val="18"/>
        </w:rPr>
        <w:sectPr w:rsidR="005C2F4A">
          <w:pgSz w:w="12240" w:h="15840"/>
          <w:pgMar w:top="1980" w:right="620" w:bottom="1360" w:left="860" w:header="1470" w:footer="1169" w:gutter="0"/>
          <w:cols w:space="720"/>
        </w:sectPr>
      </w:pPr>
    </w:p>
    <w:p w14:paraId="73CF8E68" w14:textId="77777777" w:rsidR="005C2F4A" w:rsidRDefault="00000000">
      <w:pPr>
        <w:pStyle w:val="Heading3"/>
        <w:numPr>
          <w:ilvl w:val="2"/>
          <w:numId w:val="20"/>
        </w:numPr>
        <w:tabs>
          <w:tab w:val="left" w:pos="1209"/>
        </w:tabs>
        <w:spacing w:before="73"/>
        <w:ind w:left="1208" w:hanging="629"/>
      </w:pPr>
      <w:bookmarkStart w:id="37" w:name="_TOC_250013"/>
      <w:r>
        <w:rPr>
          <w:color w:val="424242"/>
          <w:w w:val="95"/>
        </w:rPr>
        <w:lastRenderedPageBreak/>
        <w:t>Design</w:t>
      </w:r>
      <w:r>
        <w:rPr>
          <w:color w:val="424242"/>
          <w:spacing w:val="20"/>
          <w:w w:val="95"/>
        </w:rPr>
        <w:t xml:space="preserve"> </w:t>
      </w:r>
      <w:bookmarkEnd w:id="37"/>
      <w:r>
        <w:rPr>
          <w:color w:val="424242"/>
          <w:w w:val="95"/>
        </w:rPr>
        <w:t>Decisions</w:t>
      </w:r>
    </w:p>
    <w:p w14:paraId="7C972071" w14:textId="77777777" w:rsidR="005C2F4A" w:rsidRDefault="00000000">
      <w:pPr>
        <w:pStyle w:val="ListParagraph"/>
        <w:numPr>
          <w:ilvl w:val="0"/>
          <w:numId w:val="9"/>
        </w:numPr>
        <w:tabs>
          <w:tab w:val="left" w:pos="1299"/>
          <w:tab w:val="left" w:pos="1300"/>
        </w:tabs>
        <w:spacing w:before="184" w:line="321" w:lineRule="auto"/>
        <w:ind w:right="821"/>
        <w:jc w:val="left"/>
      </w:pPr>
      <w:r>
        <w:rPr>
          <w:w w:val="105"/>
        </w:rPr>
        <w:t>Token,</w:t>
      </w:r>
      <w:r>
        <w:rPr>
          <w:spacing w:val="-4"/>
          <w:w w:val="105"/>
        </w:rPr>
        <w:t xml:space="preserve"> </w:t>
      </w:r>
      <w:r>
        <w:rPr>
          <w:w w:val="105"/>
        </w:rPr>
        <w:t>grant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session</w:t>
      </w:r>
      <w:r>
        <w:rPr>
          <w:spacing w:val="-3"/>
          <w:w w:val="105"/>
        </w:rPr>
        <w:t xml:space="preserve"> </w:t>
      </w:r>
      <w:r>
        <w:rPr>
          <w:w w:val="105"/>
        </w:rPr>
        <w:t>configuration</w:t>
      </w:r>
      <w:r>
        <w:rPr>
          <w:spacing w:val="-4"/>
          <w:w w:val="105"/>
        </w:rPr>
        <w:t xml:space="preserve"> </w:t>
      </w:r>
      <w:r>
        <w:rPr>
          <w:w w:val="105"/>
        </w:rPr>
        <w:t>options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left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defaults.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59"/>
          <w:w w:val="105"/>
        </w:rPr>
        <w:t xml:space="preserve"> </w:t>
      </w:r>
      <w:r>
        <w:rPr>
          <w:w w:val="105"/>
        </w:rPr>
        <w:t>configured</w:t>
      </w:r>
      <w:r>
        <w:rPr>
          <w:spacing w:val="-13"/>
          <w:w w:val="105"/>
        </w:rPr>
        <w:t xml:space="preserve"> </w:t>
      </w:r>
      <w:r>
        <w:rPr>
          <w:w w:val="105"/>
        </w:rPr>
        <w:t>post</w:t>
      </w:r>
      <w:r>
        <w:rPr>
          <w:spacing w:val="-12"/>
          <w:w w:val="105"/>
        </w:rPr>
        <w:t xml:space="preserve"> </w:t>
      </w:r>
      <w:r>
        <w:rPr>
          <w:w w:val="105"/>
        </w:rPr>
        <w:t>installation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per</w:t>
      </w:r>
      <w:r>
        <w:rPr>
          <w:spacing w:val="-13"/>
          <w:w w:val="105"/>
        </w:rPr>
        <w:t xml:space="preserve"> </w:t>
      </w:r>
      <w:r>
        <w:rPr>
          <w:w w:val="105"/>
        </w:rPr>
        <w:t>need.</w:t>
      </w:r>
    </w:p>
    <w:p w14:paraId="4CC48836" w14:textId="77777777" w:rsidR="005C2F4A" w:rsidRDefault="00000000">
      <w:pPr>
        <w:pStyle w:val="ListParagraph"/>
        <w:numPr>
          <w:ilvl w:val="0"/>
          <w:numId w:val="9"/>
        </w:numPr>
        <w:tabs>
          <w:tab w:val="left" w:pos="1300"/>
        </w:tabs>
        <w:spacing w:before="2" w:line="321" w:lineRule="auto"/>
        <w:ind w:right="825"/>
        <w:jc w:val="left"/>
      </w:pPr>
      <w:r>
        <w:rPr>
          <w:w w:val="105"/>
        </w:rPr>
        <w:t>User</w:t>
      </w:r>
      <w:r>
        <w:rPr>
          <w:spacing w:val="2"/>
          <w:w w:val="105"/>
        </w:rPr>
        <w:t xml:space="preserve"> </w:t>
      </w:r>
      <w:r>
        <w:rPr>
          <w:w w:val="105"/>
        </w:rPr>
        <w:t>creation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OCP</w:t>
      </w:r>
      <w:r>
        <w:rPr>
          <w:spacing w:val="2"/>
          <w:w w:val="105"/>
        </w:rPr>
        <w:t xml:space="preserve"> </w:t>
      </w:r>
      <w:r>
        <w:rPr>
          <w:w w:val="105"/>
        </w:rPr>
        <w:t>cluster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carried</w:t>
      </w:r>
      <w:r>
        <w:rPr>
          <w:spacing w:val="3"/>
          <w:w w:val="105"/>
        </w:rPr>
        <w:t xml:space="preserve"> </w:t>
      </w:r>
      <w:r>
        <w:rPr>
          <w:w w:val="105"/>
        </w:rPr>
        <w:t>out</w:t>
      </w:r>
      <w:r>
        <w:rPr>
          <w:spacing w:val="2"/>
          <w:w w:val="105"/>
        </w:rPr>
        <w:t xml:space="preserve"> </w:t>
      </w:r>
      <w:r>
        <w:rPr>
          <w:w w:val="105"/>
        </w:rPr>
        <w:t>based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project</w:t>
      </w:r>
      <w:r>
        <w:rPr>
          <w:spacing w:val="-59"/>
          <w:w w:val="105"/>
        </w:rPr>
        <w:t xml:space="preserve"> </w:t>
      </w:r>
      <w:r>
        <w:rPr>
          <w:w w:val="105"/>
        </w:rPr>
        <w:t>needs,</w:t>
      </w:r>
      <w:r>
        <w:rPr>
          <w:spacing w:val="-12"/>
          <w:w w:val="105"/>
        </w:rPr>
        <w:t xml:space="preserve"> </w:t>
      </w:r>
      <w:r>
        <w:rPr>
          <w:w w:val="105"/>
        </w:rPr>
        <w:t>post</w:t>
      </w:r>
      <w:r>
        <w:rPr>
          <w:spacing w:val="-12"/>
          <w:w w:val="105"/>
        </w:rPr>
        <w:t xml:space="preserve"> </w:t>
      </w:r>
      <w:r>
        <w:rPr>
          <w:w w:val="105"/>
        </w:rPr>
        <w:t>installation.</w:t>
      </w:r>
    </w:p>
    <w:p w14:paraId="2AAA4E85" w14:textId="77777777" w:rsidR="005C2F4A" w:rsidRDefault="00000000">
      <w:pPr>
        <w:pStyle w:val="ListParagraph"/>
        <w:numPr>
          <w:ilvl w:val="0"/>
          <w:numId w:val="9"/>
        </w:numPr>
        <w:tabs>
          <w:tab w:val="left" w:pos="1300"/>
        </w:tabs>
        <w:spacing w:before="2" w:line="321" w:lineRule="auto"/>
        <w:ind w:right="831"/>
        <w:jc w:val="left"/>
      </w:pPr>
      <w:r>
        <w:rPr>
          <w:w w:val="105"/>
        </w:rPr>
        <w:t>Default</w:t>
      </w:r>
      <w:r>
        <w:rPr>
          <w:spacing w:val="10"/>
          <w:w w:val="105"/>
        </w:rPr>
        <w:t xml:space="preserve"> </w:t>
      </w:r>
      <w:r>
        <w:rPr>
          <w:w w:val="105"/>
        </w:rPr>
        <w:t>SCC</w:t>
      </w:r>
      <w:r>
        <w:rPr>
          <w:spacing w:val="10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modified.</w:t>
      </w:r>
      <w:r>
        <w:rPr>
          <w:spacing w:val="10"/>
          <w:w w:val="105"/>
        </w:rPr>
        <w:t xml:space="preserve"> </w:t>
      </w:r>
      <w:r>
        <w:rPr>
          <w:w w:val="105"/>
        </w:rPr>
        <w:t>Administrators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create</w:t>
      </w:r>
      <w:r>
        <w:rPr>
          <w:spacing w:val="10"/>
          <w:w w:val="105"/>
        </w:rPr>
        <w:t xml:space="preserve"> </w:t>
      </w:r>
      <w:r>
        <w:rPr>
          <w:w w:val="105"/>
        </w:rPr>
        <w:t>new</w:t>
      </w:r>
      <w:r>
        <w:rPr>
          <w:spacing w:val="10"/>
          <w:w w:val="105"/>
        </w:rPr>
        <w:t xml:space="preserve"> </w:t>
      </w:r>
      <w:r>
        <w:rPr>
          <w:w w:val="105"/>
        </w:rPr>
        <w:t>SCC</w:t>
      </w:r>
      <w:r>
        <w:rPr>
          <w:spacing w:val="10"/>
          <w:w w:val="105"/>
        </w:rPr>
        <w:t xml:space="preserve"> </w:t>
      </w:r>
      <w:r>
        <w:rPr>
          <w:w w:val="105"/>
        </w:rPr>
        <w:t>based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spacing w:val="-1"/>
          <w:w w:val="104"/>
        </w:rPr>
        <w:t>p</w:t>
      </w:r>
      <w:r>
        <w:rPr>
          <w:spacing w:val="-7"/>
          <w:w w:val="105"/>
        </w:rPr>
        <w:t>r</w:t>
      </w:r>
      <w:r>
        <w:rPr>
          <w:spacing w:val="-1"/>
          <w:w w:val="104"/>
        </w:rPr>
        <w:t>o</w:t>
      </w:r>
      <w:r>
        <w:rPr>
          <w:spacing w:val="-1"/>
          <w:w w:val="97"/>
        </w:rPr>
        <w:t>j</w:t>
      </w:r>
      <w:r>
        <w:rPr>
          <w:spacing w:val="-1"/>
        </w:rPr>
        <w:t>e</w:t>
      </w:r>
      <w:r>
        <w:rPr>
          <w:spacing w:val="2"/>
          <w:w w:val="101"/>
        </w:rPr>
        <w:t>c</w:t>
      </w:r>
      <w:r>
        <w:rPr>
          <w:spacing w:val="-1"/>
          <w:w w:val="136"/>
        </w:rPr>
        <w:t>t</w:t>
      </w:r>
      <w:r>
        <w:rPr>
          <w:spacing w:val="-1"/>
          <w:w w:val="112"/>
        </w:rPr>
        <w:t>'</w:t>
      </w:r>
      <w:r>
        <w:rPr>
          <w:w w:val="90"/>
        </w:rPr>
        <w:t>s</w:t>
      </w:r>
      <w:r>
        <w:rPr>
          <w:spacing w:val="-8"/>
        </w:rPr>
        <w:t xml:space="preserve"> </w:t>
      </w:r>
      <w:r>
        <w:rPr>
          <w:spacing w:val="-1"/>
          <w:w w:val="99"/>
        </w:rPr>
        <w:t>n</w:t>
      </w:r>
      <w:r>
        <w:rPr>
          <w:spacing w:val="-1"/>
        </w:rPr>
        <w:t>ee</w:t>
      </w:r>
      <w:r>
        <w:rPr>
          <w:spacing w:val="-1"/>
          <w:w w:val="104"/>
        </w:rPr>
        <w:t>d</w:t>
      </w:r>
      <w:r>
        <w:rPr>
          <w:spacing w:val="-3"/>
          <w:w w:val="90"/>
        </w:rPr>
        <w:t>s</w:t>
      </w:r>
      <w:r>
        <w:rPr>
          <w:w w:val="89"/>
        </w:rPr>
        <w:t>,</w:t>
      </w:r>
      <w:r>
        <w:rPr>
          <w:spacing w:val="-8"/>
        </w:rPr>
        <w:t xml:space="preserve"> </w:t>
      </w:r>
      <w:r>
        <w:rPr>
          <w:spacing w:val="-1"/>
          <w:w w:val="104"/>
        </w:rPr>
        <w:t>po</w:t>
      </w:r>
      <w:r>
        <w:rPr>
          <w:spacing w:val="-3"/>
          <w:w w:val="90"/>
        </w:rPr>
        <w:t>s</w:t>
      </w:r>
      <w:r>
        <w:rPr>
          <w:w w:val="136"/>
        </w:rPr>
        <w:t>t</w:t>
      </w:r>
      <w:r>
        <w:rPr>
          <w:spacing w:val="-8"/>
        </w:rPr>
        <w:t xml:space="preserve"> 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spacing w:val="-3"/>
          <w:w w:val="90"/>
        </w:rPr>
        <w:t>s</w:t>
      </w:r>
      <w:r>
        <w:rPr>
          <w:spacing w:val="-1"/>
          <w:w w:val="136"/>
        </w:rPr>
        <w:t>t</w:t>
      </w:r>
      <w:r>
        <w:rPr>
          <w:spacing w:val="-1"/>
          <w:w w:val="94"/>
        </w:rPr>
        <w:t>a</w:t>
      </w:r>
      <w:r>
        <w:rPr>
          <w:spacing w:val="-1"/>
          <w:w w:val="97"/>
        </w:rPr>
        <w:t>ll</w:t>
      </w:r>
      <w:r>
        <w:rPr>
          <w:spacing w:val="-4"/>
          <w:w w:val="94"/>
        </w:rPr>
        <w:t>a</w:t>
      </w:r>
      <w:r>
        <w:rPr>
          <w:spacing w:val="-1"/>
          <w:w w:val="136"/>
        </w:rPr>
        <w:t>t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w w:val="89"/>
        </w:rPr>
        <w:t>.</w:t>
      </w:r>
      <w:r>
        <w:rPr>
          <w:spacing w:val="-8"/>
        </w:rPr>
        <w:t xml:space="preserve"> </w:t>
      </w:r>
      <w:r>
        <w:rPr>
          <w:spacing w:val="-20"/>
          <w:w w:val="99"/>
        </w:rPr>
        <w:t>F</w:t>
      </w:r>
      <w:r>
        <w:rPr>
          <w:spacing w:val="-1"/>
          <w:w w:val="104"/>
        </w:rPr>
        <w:t>o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1"/>
          <w:w w:val="101"/>
        </w:rPr>
        <w:t>m</w:t>
      </w:r>
      <w:r>
        <w:rPr>
          <w:spacing w:val="-1"/>
          <w:w w:val="104"/>
        </w:rPr>
        <w:t>o</w:t>
      </w:r>
      <w:r>
        <w:rPr>
          <w:spacing w:val="-7"/>
          <w:w w:val="105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1"/>
          <w:w w:val="104"/>
        </w:rPr>
        <w:t>d</w:t>
      </w:r>
      <w:r>
        <w:rPr>
          <w:spacing w:val="-4"/>
        </w:rPr>
        <w:t>e</w:t>
      </w:r>
      <w:r>
        <w:rPr>
          <w:spacing w:val="-1"/>
          <w:w w:val="136"/>
        </w:rPr>
        <w:t>t</w:t>
      </w:r>
      <w:r>
        <w:rPr>
          <w:spacing w:val="-1"/>
          <w:w w:val="94"/>
        </w:rPr>
        <w:t>a</w:t>
      </w:r>
      <w:r>
        <w:rPr>
          <w:spacing w:val="-1"/>
          <w:w w:val="97"/>
        </w:rPr>
        <w:t>i</w:t>
      </w:r>
      <w:r>
        <w:rPr>
          <w:w w:val="97"/>
        </w:rPr>
        <w:t>l</w:t>
      </w:r>
      <w:r>
        <w:rPr>
          <w:spacing w:val="-8"/>
        </w:rPr>
        <w:t xml:space="preserve"> </w:t>
      </w:r>
      <w:r>
        <w:rPr>
          <w:spacing w:val="-7"/>
          <w:w w:val="105"/>
        </w:rPr>
        <w:t>r</w:t>
      </w:r>
      <w:r>
        <w:rPr>
          <w:spacing w:val="-4"/>
        </w:rPr>
        <w:t>e</w:t>
      </w:r>
      <w:r>
        <w:rPr>
          <w:spacing w:val="-5"/>
          <w:w w:val="133"/>
        </w:rPr>
        <w:t>f</w:t>
      </w:r>
      <w:r>
        <w:rPr>
          <w:spacing w:val="-1"/>
        </w:rPr>
        <w:t>e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3"/>
          <w:w w:val="136"/>
        </w:rPr>
        <w:t>t</w:t>
      </w:r>
      <w:r>
        <w:rPr>
          <w:w w:val="104"/>
        </w:rPr>
        <w:t>o</w:t>
      </w:r>
      <w:r>
        <w:rPr>
          <w:spacing w:val="-8"/>
        </w:rPr>
        <w:t xml:space="preserve"> </w:t>
      </w:r>
      <w:r>
        <w:rPr>
          <w:spacing w:val="-1"/>
          <w:w w:val="104"/>
        </w:rPr>
        <w:t>do</w:t>
      </w:r>
      <w:r>
        <w:rPr>
          <w:spacing w:val="-1"/>
          <w:w w:val="101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101"/>
        </w:rPr>
        <w:t>m</w:t>
      </w:r>
      <w:r>
        <w:rPr>
          <w:spacing w:val="-1"/>
        </w:rPr>
        <w:t>e</w:t>
      </w:r>
      <w:r>
        <w:rPr>
          <w:spacing w:val="-4"/>
          <w:w w:val="99"/>
        </w:rPr>
        <w:t>n</w:t>
      </w:r>
      <w:r>
        <w:rPr>
          <w:spacing w:val="-1"/>
          <w:w w:val="136"/>
        </w:rPr>
        <w:t>t</w:t>
      </w:r>
      <w:r>
        <w:rPr>
          <w:spacing w:val="-4"/>
          <w:w w:val="94"/>
        </w:rPr>
        <w:t>a</w:t>
      </w:r>
      <w:r>
        <w:rPr>
          <w:spacing w:val="-1"/>
          <w:w w:val="136"/>
        </w:rPr>
        <w:t>t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spacing w:val="-1"/>
          <w:w w:val="52"/>
          <w:vertAlign w:val="superscript"/>
        </w:rPr>
        <w:t>1</w:t>
      </w:r>
      <w:r>
        <w:rPr>
          <w:spacing w:val="-1"/>
          <w:w w:val="113"/>
          <w:vertAlign w:val="superscript"/>
        </w:rPr>
        <w:t>0</w:t>
      </w:r>
      <w:r>
        <w:rPr>
          <w:w w:val="89"/>
        </w:rPr>
        <w:t>.</w:t>
      </w:r>
    </w:p>
    <w:p w14:paraId="6293020E" w14:textId="77777777" w:rsidR="005C2F4A" w:rsidRDefault="005C2F4A">
      <w:pPr>
        <w:pStyle w:val="BodyText"/>
        <w:rPr>
          <w:sz w:val="30"/>
        </w:rPr>
      </w:pPr>
    </w:p>
    <w:p w14:paraId="3CC2C6B3" w14:textId="77777777" w:rsidR="005C2F4A" w:rsidRDefault="005C2F4A">
      <w:pPr>
        <w:pStyle w:val="BodyText"/>
        <w:rPr>
          <w:sz w:val="30"/>
        </w:rPr>
      </w:pPr>
    </w:p>
    <w:p w14:paraId="174DA549" w14:textId="77777777" w:rsidR="005C2F4A" w:rsidRDefault="005C2F4A">
      <w:pPr>
        <w:pStyle w:val="BodyText"/>
        <w:spacing w:before="2"/>
        <w:rPr>
          <w:sz w:val="36"/>
        </w:rPr>
      </w:pPr>
    </w:p>
    <w:p w14:paraId="18CA9659" w14:textId="77777777" w:rsidR="005C2F4A" w:rsidRDefault="00000000">
      <w:pPr>
        <w:pStyle w:val="Heading1"/>
        <w:numPr>
          <w:ilvl w:val="0"/>
          <w:numId w:val="9"/>
        </w:numPr>
        <w:tabs>
          <w:tab w:val="left" w:pos="1017"/>
        </w:tabs>
        <w:spacing w:before="0"/>
        <w:ind w:left="1016" w:hanging="437"/>
        <w:jc w:val="left"/>
      </w:pPr>
      <w:bookmarkStart w:id="38" w:name="_TOC_250012"/>
      <w:r>
        <w:t>OpenShift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bookmarkEnd w:id="38"/>
      <w:r>
        <w:t>Availability</w:t>
      </w:r>
    </w:p>
    <w:p w14:paraId="2EF689FB" w14:textId="77777777" w:rsidR="005C2F4A" w:rsidRDefault="00000000">
      <w:pPr>
        <w:pStyle w:val="BodyText"/>
        <w:spacing w:before="259" w:line="321" w:lineRule="auto"/>
        <w:ind w:left="580" w:right="918"/>
      </w:pPr>
      <w:r>
        <w:t>Master</w:t>
      </w:r>
      <w:r>
        <w:rPr>
          <w:spacing w:val="4"/>
        </w:rPr>
        <w:t xml:space="preserve"> </w:t>
      </w:r>
      <w:r>
        <w:t>nodes</w:t>
      </w:r>
      <w:r>
        <w:rPr>
          <w:spacing w:val="4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control-plane</w:t>
      </w:r>
      <w:r>
        <w:rPr>
          <w:spacing w:val="4"/>
        </w:rPr>
        <w:t xml:space="preserve"> </w:t>
      </w:r>
      <w:r>
        <w:t>infrastructure</w:t>
      </w:r>
      <w:r>
        <w:rPr>
          <w:spacing w:val="4"/>
        </w:rPr>
        <w:t xml:space="preserve"> </w:t>
      </w:r>
      <w:r>
        <w:t>management.</w:t>
      </w:r>
      <w:r>
        <w:rPr>
          <w:spacing w:val="5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control-plane</w:t>
      </w:r>
      <w:r>
        <w:rPr>
          <w:spacing w:val="4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establish a unified control plane for the operation of an OpenShift cluster. The control plane</w:t>
      </w:r>
      <w:r>
        <w:rPr>
          <w:spacing w:val="1"/>
        </w:rPr>
        <w:t xml:space="preserve"> </w:t>
      </w:r>
      <w:r>
        <w:t>operates outside the application container workloads and is responsible for ensuring the overall</w:t>
      </w:r>
      <w:r>
        <w:rPr>
          <w:spacing w:val="-56"/>
        </w:rPr>
        <w:t xml:space="preserve"> </w:t>
      </w:r>
      <w:r>
        <w:t>continued</w:t>
      </w:r>
      <w:r>
        <w:rPr>
          <w:spacing w:val="-8"/>
        </w:rPr>
        <w:t xml:space="preserve"> </w:t>
      </w:r>
      <w:r>
        <w:t>viability,</w:t>
      </w:r>
      <w:r>
        <w:rPr>
          <w:spacing w:val="-7"/>
        </w:rPr>
        <w:t xml:space="preserve"> </w:t>
      </w:r>
      <w:r>
        <w:t>health,</w:t>
      </w:r>
      <w:r>
        <w:rPr>
          <w:spacing w:val="-7"/>
        </w:rPr>
        <w:t xml:space="preserve"> </w:t>
      </w:r>
      <w:r>
        <w:t>availability,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integrity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container</w:t>
      </w:r>
      <w:r>
        <w:rPr>
          <w:spacing w:val="-7"/>
        </w:rPr>
        <w:t xml:space="preserve"> </w:t>
      </w:r>
      <w:r>
        <w:t>ecosystem.</w:t>
      </w:r>
    </w:p>
    <w:p w14:paraId="43183E1F" w14:textId="77777777" w:rsidR="005C2F4A" w:rsidRDefault="005C2F4A">
      <w:pPr>
        <w:pStyle w:val="BodyText"/>
        <w:spacing w:before="10"/>
        <w:rPr>
          <w:sz w:val="33"/>
        </w:rPr>
      </w:pPr>
    </w:p>
    <w:p w14:paraId="1414003C" w14:textId="77777777" w:rsidR="005C2F4A" w:rsidRDefault="00000000">
      <w:pPr>
        <w:pStyle w:val="BodyText"/>
        <w:ind w:left="580"/>
      </w:pPr>
      <w:r>
        <w:t>Each</w:t>
      </w:r>
      <w:r>
        <w:rPr>
          <w:spacing w:val="-6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components:</w:t>
      </w:r>
    </w:p>
    <w:p w14:paraId="5E59B086" w14:textId="77777777" w:rsidR="005C2F4A" w:rsidRDefault="005C2F4A">
      <w:pPr>
        <w:pStyle w:val="BodyText"/>
        <w:spacing w:before="9"/>
        <w:rPr>
          <w:sz w:val="36"/>
        </w:rPr>
      </w:pPr>
    </w:p>
    <w:p w14:paraId="31D5DD65" w14:textId="77777777" w:rsidR="005C2F4A" w:rsidRDefault="00000000">
      <w:pPr>
        <w:pStyle w:val="ListParagraph"/>
        <w:numPr>
          <w:ilvl w:val="0"/>
          <w:numId w:val="8"/>
        </w:numPr>
        <w:tabs>
          <w:tab w:val="left" w:pos="1299"/>
          <w:tab w:val="left" w:pos="1300"/>
        </w:tabs>
      </w:pPr>
      <w:r>
        <w:t>API</w:t>
      </w:r>
      <w:r>
        <w:rPr>
          <w:spacing w:val="-14"/>
        </w:rPr>
        <w:t xml:space="preserve"> </w:t>
      </w:r>
      <w:r>
        <w:t>Server</w:t>
      </w:r>
    </w:p>
    <w:p w14:paraId="749B47ED" w14:textId="77777777" w:rsidR="005C2F4A" w:rsidRDefault="00000000">
      <w:pPr>
        <w:pStyle w:val="ListParagraph"/>
        <w:numPr>
          <w:ilvl w:val="0"/>
          <w:numId w:val="8"/>
        </w:numPr>
        <w:tabs>
          <w:tab w:val="left" w:pos="1299"/>
          <w:tab w:val="left" w:pos="1300"/>
        </w:tabs>
        <w:spacing w:before="82"/>
      </w:pPr>
      <w:r>
        <w:t>ETCD</w:t>
      </w:r>
    </w:p>
    <w:p w14:paraId="04233FF2" w14:textId="77777777" w:rsidR="005C2F4A" w:rsidRDefault="00000000">
      <w:pPr>
        <w:pStyle w:val="ListParagraph"/>
        <w:numPr>
          <w:ilvl w:val="0"/>
          <w:numId w:val="8"/>
        </w:numPr>
        <w:tabs>
          <w:tab w:val="left" w:pos="1299"/>
          <w:tab w:val="left" w:pos="1300"/>
        </w:tabs>
        <w:spacing w:before="82"/>
      </w:pPr>
      <w:r>
        <w:t>Controller</w:t>
      </w:r>
      <w:r>
        <w:rPr>
          <w:spacing w:val="-4"/>
        </w:rPr>
        <w:t xml:space="preserve"> </w:t>
      </w:r>
      <w:r>
        <w:t>Manager</w:t>
      </w:r>
    </w:p>
    <w:p w14:paraId="5758C928" w14:textId="77777777" w:rsidR="005C2F4A" w:rsidRDefault="00000000">
      <w:pPr>
        <w:pStyle w:val="ListParagraph"/>
        <w:numPr>
          <w:ilvl w:val="0"/>
          <w:numId w:val="8"/>
        </w:numPr>
        <w:tabs>
          <w:tab w:val="left" w:pos="1299"/>
          <w:tab w:val="left" w:pos="1300"/>
        </w:tabs>
        <w:spacing w:before="82"/>
      </w:pPr>
      <w:r>
        <w:t>Scheduler</w:t>
      </w:r>
    </w:p>
    <w:p w14:paraId="0429DDC0" w14:textId="77777777" w:rsidR="005C2F4A" w:rsidRDefault="005C2F4A">
      <w:pPr>
        <w:pStyle w:val="BodyText"/>
        <w:spacing w:before="1"/>
        <w:rPr>
          <w:sz w:val="37"/>
        </w:rPr>
      </w:pPr>
    </w:p>
    <w:p w14:paraId="552CB689" w14:textId="77777777" w:rsidR="005C2F4A" w:rsidRDefault="00000000">
      <w:pPr>
        <w:pStyle w:val="BodyText"/>
        <w:ind w:left="580"/>
      </w:pPr>
      <w:r>
        <w:t>The</w:t>
      </w:r>
      <w:r>
        <w:rPr>
          <w:spacing w:val="4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figure</w:t>
      </w:r>
      <w:r>
        <w:rPr>
          <w:spacing w:val="4"/>
        </w:rPr>
        <w:t xml:space="preserve"> </w:t>
      </w:r>
      <w:r>
        <w:t>below</w:t>
      </w:r>
      <w:r>
        <w:rPr>
          <w:spacing w:val="4"/>
        </w:rPr>
        <w:t xml:space="preserve"> </w:t>
      </w:r>
      <w:r>
        <w:t>depict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HA</w:t>
      </w:r>
      <w:r>
        <w:rPr>
          <w:spacing w:val="4"/>
        </w:rPr>
        <w:t xml:space="preserve"> </w:t>
      </w:r>
      <w:r>
        <w:t>role</w:t>
      </w:r>
      <w:r>
        <w:rPr>
          <w:spacing w:val="4"/>
        </w:rPr>
        <w:t xml:space="preserve"> </w:t>
      </w:r>
      <w:r>
        <w:t>matrix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OpenShift</w:t>
      </w:r>
      <w:r>
        <w:rPr>
          <w:spacing w:val="5"/>
        </w:rPr>
        <w:t xml:space="preserve"> </w:t>
      </w:r>
      <w:r>
        <w:t>control</w:t>
      </w:r>
      <w:r>
        <w:rPr>
          <w:spacing w:val="4"/>
        </w:rPr>
        <w:t xml:space="preserve"> </w:t>
      </w:r>
      <w:r>
        <w:t>components:</w:t>
      </w:r>
    </w:p>
    <w:p w14:paraId="2F6390EB" w14:textId="77777777" w:rsidR="005C2F4A" w:rsidRDefault="005C2F4A">
      <w:pPr>
        <w:pStyle w:val="BodyText"/>
        <w:rPr>
          <w:sz w:val="20"/>
        </w:rPr>
      </w:pPr>
    </w:p>
    <w:p w14:paraId="19BB5779" w14:textId="77777777" w:rsidR="005C2F4A" w:rsidRDefault="005C2F4A">
      <w:pPr>
        <w:pStyle w:val="BodyText"/>
        <w:rPr>
          <w:sz w:val="20"/>
        </w:rPr>
      </w:pPr>
    </w:p>
    <w:p w14:paraId="4317771A" w14:textId="77777777" w:rsidR="005C2F4A" w:rsidRDefault="005C2F4A">
      <w:pPr>
        <w:pStyle w:val="BodyText"/>
        <w:spacing w:before="6"/>
        <w:rPr>
          <w:sz w:val="19"/>
        </w:rPr>
      </w:pPr>
    </w:p>
    <w:tbl>
      <w:tblPr>
        <w:tblW w:w="0" w:type="auto"/>
        <w:tblInd w:w="15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0"/>
        <w:gridCol w:w="2040"/>
        <w:gridCol w:w="4140"/>
      </w:tblGrid>
      <w:tr w:rsidR="005C2F4A" w14:paraId="4FFEA229" w14:textId="77777777">
        <w:trPr>
          <w:trHeight w:val="550"/>
        </w:trPr>
        <w:tc>
          <w:tcPr>
            <w:tcW w:w="2280" w:type="dxa"/>
            <w:shd w:val="clear" w:color="auto" w:fill="CCCCCC"/>
          </w:tcPr>
          <w:p w14:paraId="7640F87C" w14:textId="77777777" w:rsidR="005C2F4A" w:rsidRDefault="00000000">
            <w:pPr>
              <w:pStyle w:val="TableParagraph"/>
              <w:spacing w:before="207"/>
              <w:ind w:left="521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  <w:tc>
          <w:tcPr>
            <w:tcW w:w="2040" w:type="dxa"/>
            <w:shd w:val="clear" w:color="auto" w:fill="CCCCCC"/>
          </w:tcPr>
          <w:p w14:paraId="3589974C" w14:textId="77777777" w:rsidR="005C2F4A" w:rsidRDefault="00000000">
            <w:pPr>
              <w:pStyle w:val="TableParagraph"/>
              <w:spacing w:before="207"/>
              <w:ind w:left="380"/>
              <w:rPr>
                <w:sz w:val="20"/>
              </w:rPr>
            </w:pPr>
            <w:r>
              <w:rPr>
                <w:w w:val="105"/>
                <w:sz w:val="20"/>
              </w:rPr>
              <w:t>Style</w:t>
            </w:r>
          </w:p>
        </w:tc>
        <w:tc>
          <w:tcPr>
            <w:tcW w:w="4140" w:type="dxa"/>
            <w:shd w:val="clear" w:color="auto" w:fill="CCCCCC"/>
          </w:tcPr>
          <w:p w14:paraId="7A7E07D0" w14:textId="77777777" w:rsidR="005C2F4A" w:rsidRDefault="00000000">
            <w:pPr>
              <w:pStyle w:val="TableParagraph"/>
              <w:spacing w:before="207"/>
              <w:ind w:left="1023"/>
              <w:rPr>
                <w:sz w:val="20"/>
              </w:rPr>
            </w:pPr>
            <w:r>
              <w:rPr>
                <w:w w:val="105"/>
                <w:sz w:val="20"/>
              </w:rPr>
              <w:t>Notes</w:t>
            </w:r>
          </w:p>
        </w:tc>
      </w:tr>
      <w:tr w:rsidR="005C2F4A" w14:paraId="66890650" w14:textId="77777777">
        <w:trPr>
          <w:trHeight w:val="1150"/>
        </w:trPr>
        <w:tc>
          <w:tcPr>
            <w:tcW w:w="2280" w:type="dxa"/>
          </w:tcPr>
          <w:p w14:paraId="769FD270" w14:textId="77777777" w:rsidR="005C2F4A" w:rsidRDefault="00000000">
            <w:pPr>
              <w:pStyle w:val="TableParagraph"/>
              <w:spacing w:before="232"/>
              <w:ind w:left="104"/>
              <w:rPr>
                <w:sz w:val="20"/>
              </w:rPr>
            </w:pPr>
            <w:r>
              <w:rPr>
                <w:sz w:val="20"/>
              </w:rPr>
              <w:t>API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Server</w:t>
            </w:r>
          </w:p>
        </w:tc>
        <w:tc>
          <w:tcPr>
            <w:tcW w:w="2040" w:type="dxa"/>
          </w:tcPr>
          <w:p w14:paraId="6C5900D4" w14:textId="77777777" w:rsidR="005C2F4A" w:rsidRDefault="00000000">
            <w:pPr>
              <w:pStyle w:val="TableParagraph"/>
              <w:spacing w:before="232"/>
              <w:ind w:left="89"/>
              <w:rPr>
                <w:sz w:val="20"/>
              </w:rPr>
            </w:pPr>
            <w:r>
              <w:rPr>
                <w:w w:val="110"/>
                <w:sz w:val="20"/>
              </w:rPr>
              <w:t>Active-Active</w:t>
            </w:r>
          </w:p>
        </w:tc>
        <w:tc>
          <w:tcPr>
            <w:tcW w:w="4140" w:type="dxa"/>
          </w:tcPr>
          <w:p w14:paraId="2D81C5AB" w14:textId="77777777" w:rsidR="005C2F4A" w:rsidRDefault="00000000">
            <w:pPr>
              <w:pStyle w:val="TableParagraph"/>
              <w:spacing w:before="232" w:line="300" w:lineRule="auto"/>
              <w:ind w:left="104" w:right="190"/>
              <w:rPr>
                <w:sz w:val="20"/>
              </w:rPr>
            </w:pPr>
            <w:r>
              <w:rPr>
                <w:spacing w:val="-1"/>
                <w:sz w:val="20"/>
              </w:rPr>
              <w:t>Balanced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virtual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IP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mechanism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 xml:space="preserve">an external </w:t>
            </w:r>
            <w:proofErr w:type="spellStart"/>
            <w:r>
              <w:rPr>
                <w:sz w:val="20"/>
              </w:rPr>
              <w:t>FortyADC</w:t>
            </w:r>
            <w:proofErr w:type="spellEnd"/>
            <w:r>
              <w:rPr>
                <w:sz w:val="20"/>
              </w:rPr>
              <w:t xml:space="preserve"> Software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balancer.</w:t>
            </w:r>
          </w:p>
        </w:tc>
      </w:tr>
    </w:tbl>
    <w:p w14:paraId="31C4190F" w14:textId="77777777" w:rsidR="005C2F4A" w:rsidRDefault="005C2F4A">
      <w:pPr>
        <w:pStyle w:val="BodyText"/>
        <w:rPr>
          <w:sz w:val="20"/>
        </w:rPr>
      </w:pPr>
    </w:p>
    <w:p w14:paraId="4B0220CD" w14:textId="77777777" w:rsidR="005C2F4A" w:rsidRDefault="005C2F4A">
      <w:pPr>
        <w:pStyle w:val="BodyText"/>
        <w:spacing w:before="1"/>
        <w:rPr>
          <w:sz w:val="16"/>
        </w:rPr>
      </w:pPr>
    </w:p>
    <w:p w14:paraId="2BB135D6" w14:textId="77777777" w:rsidR="005C2F4A" w:rsidRDefault="00000000">
      <w:pPr>
        <w:spacing w:before="90"/>
        <w:ind w:left="580"/>
        <w:rPr>
          <w:rFonts w:ascii="Tahoma"/>
          <w:sz w:val="18"/>
        </w:rPr>
      </w:pPr>
      <w:r>
        <w:rPr>
          <w:rFonts w:ascii="Tahoma"/>
          <w:spacing w:val="-1"/>
          <w:sz w:val="18"/>
          <w:vertAlign w:val="superscript"/>
        </w:rPr>
        <w:t>10</w:t>
      </w:r>
      <w:r>
        <w:rPr>
          <w:rFonts w:ascii="Tahoma"/>
          <w:spacing w:val="-15"/>
          <w:sz w:val="18"/>
        </w:rPr>
        <w:t xml:space="preserve"> </w:t>
      </w:r>
      <w:r>
        <w:rPr>
          <w:rFonts w:ascii="Tahoma"/>
          <w:spacing w:val="-1"/>
          <w:sz w:val="18"/>
        </w:rPr>
        <w:t>Volume</w:t>
      </w:r>
      <w:r>
        <w:rPr>
          <w:rFonts w:ascii="Tahoma"/>
          <w:spacing w:val="-14"/>
          <w:sz w:val="18"/>
        </w:rPr>
        <w:t xml:space="preserve"> </w:t>
      </w:r>
      <w:r>
        <w:rPr>
          <w:rFonts w:ascii="Tahoma"/>
          <w:spacing w:val="-1"/>
          <w:sz w:val="18"/>
        </w:rPr>
        <w:t>security:</w:t>
      </w:r>
    </w:p>
    <w:p w14:paraId="486B12A8" w14:textId="77777777" w:rsidR="005C2F4A" w:rsidRDefault="00000000">
      <w:pPr>
        <w:spacing w:before="11"/>
        <w:ind w:left="580"/>
        <w:rPr>
          <w:rFonts w:ascii="Tahoma"/>
          <w:sz w:val="18"/>
        </w:rPr>
      </w:pPr>
      <w:hyperlink r:id="rId50" w:anchor="managing-pod-security-policies"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w w:val="61"/>
            <w:sz w:val="18"/>
            <w:u w:val="thick" w:color="1154CC"/>
          </w:rPr>
          <w:t>: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1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cc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ss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-5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5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7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2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1"/>
            <w:sz w:val="18"/>
            <w:u w:val="thick" w:color="1154CC"/>
          </w:rPr>
          <w:t>u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m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109"/>
            <w:sz w:val="18"/>
            <w:u w:val="thick" w:color="1154CC"/>
          </w:rPr>
          <w:t>-</w:t>
        </w:r>
        <w:r>
          <w:rPr>
            <w:rFonts w:ascii="Tahoma"/>
            <w:color w:val="1154CC"/>
            <w:sz w:val="18"/>
            <w:u w:val="thick" w:color="1154CC"/>
          </w:rPr>
          <w:t>u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pe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z w:val="18"/>
            <w:u w:val="thick" w:color="1154CC"/>
          </w:rPr>
          <w:t>h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1"/>
            <w:w w:val="102"/>
            <w:sz w:val="18"/>
            <w:u w:val="thick" w:color="1154CC"/>
          </w:rPr>
          <w:t>f</w:t>
        </w:r>
        <w:r>
          <w:rPr>
            <w:rFonts w:ascii="Tahoma"/>
            <w:color w:val="1154CC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5"/>
            <w:w w:val="102"/>
            <w:sz w:val="18"/>
            <w:u w:val="thick" w:color="1154CC"/>
          </w:rPr>
          <w:t>f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11"/>
            <w:sz w:val="18"/>
            <w:u w:val="thick" w:color="1154CC"/>
          </w:rPr>
          <w:t>4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-4"/>
            <w:w w:val="65"/>
            <w:sz w:val="18"/>
            <w:u w:val="thick" w:color="1154CC"/>
          </w:rPr>
          <w:t>1</w:t>
        </w:r>
        <w:r>
          <w:rPr>
            <w:rFonts w:ascii="Tahoma"/>
            <w:color w:val="1154CC"/>
            <w:w w:val="111"/>
            <w:sz w:val="18"/>
            <w:u w:val="thick" w:color="1154CC"/>
          </w:rPr>
          <w:t>4</w:t>
        </w:r>
        <w:r>
          <w:rPr>
            <w:rFonts w:ascii="Tahoma"/>
            <w:color w:val="1154CC"/>
            <w:spacing w:val="-2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w w:val="109"/>
            <w:sz w:val="18"/>
            <w:u w:val="thick" w:color="1154CC"/>
          </w:rPr>
          <w:t>-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w w:val="101"/>
            <w:sz w:val="18"/>
            <w:u w:val="thick" w:color="1154CC"/>
          </w:rPr>
          <w:t>g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pacing w:val="-9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pacing w:val="-11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z w:val="18"/>
            <w:u w:val="thick" w:color="1154CC"/>
          </w:rPr>
          <w:t>u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-2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</w:hyperlink>
    </w:p>
    <w:p w14:paraId="4EB78E8C" w14:textId="77777777" w:rsidR="005C2F4A" w:rsidRDefault="00000000">
      <w:pPr>
        <w:spacing w:before="11"/>
        <w:ind w:left="580"/>
        <w:rPr>
          <w:rFonts w:ascii="Tahoma"/>
          <w:sz w:val="18"/>
        </w:rPr>
      </w:pPr>
      <w:hyperlink r:id="rId51" w:anchor="managing-pod-security-policies">
        <w:r>
          <w:rPr>
            <w:rFonts w:ascii="Tahoma"/>
            <w:color w:val="1154CC"/>
            <w:w w:val="105"/>
            <w:sz w:val="18"/>
            <w:u w:val="thick" w:color="1154CC"/>
          </w:rPr>
          <w:t>_authorization/</w:t>
        </w:r>
        <w:proofErr w:type="spellStart"/>
        <w:r>
          <w:rPr>
            <w:rFonts w:ascii="Tahoma"/>
            <w:color w:val="1154CC"/>
            <w:w w:val="105"/>
            <w:sz w:val="18"/>
            <w:u w:val="thick" w:color="1154CC"/>
          </w:rPr>
          <w:t>index#managing-pod-security-policies</w:t>
        </w:r>
        <w:proofErr w:type="spellEnd"/>
      </w:hyperlink>
    </w:p>
    <w:p w14:paraId="72E470B1" w14:textId="77777777" w:rsidR="005C2F4A" w:rsidRDefault="005C2F4A">
      <w:pPr>
        <w:rPr>
          <w:rFonts w:ascii="Tahoma"/>
          <w:sz w:val="18"/>
        </w:rPr>
        <w:sectPr w:rsidR="005C2F4A">
          <w:headerReference w:type="default" r:id="rId52"/>
          <w:footerReference w:type="default" r:id="rId53"/>
          <w:pgSz w:w="12240" w:h="15840"/>
          <w:pgMar w:top="1980" w:right="620" w:bottom="1400" w:left="860" w:header="1470" w:footer="1216" w:gutter="0"/>
          <w:cols w:space="720"/>
        </w:sectPr>
      </w:pPr>
    </w:p>
    <w:p w14:paraId="40C41C5A" w14:textId="77777777" w:rsidR="005C2F4A" w:rsidRDefault="005C2F4A">
      <w:pPr>
        <w:pStyle w:val="BodyText"/>
        <w:spacing w:before="8"/>
        <w:rPr>
          <w:rFonts w:ascii="Tahoma"/>
          <w:sz w:val="3"/>
        </w:rPr>
      </w:pPr>
    </w:p>
    <w:tbl>
      <w:tblPr>
        <w:tblW w:w="0" w:type="auto"/>
        <w:tblInd w:w="15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0"/>
        <w:gridCol w:w="2040"/>
        <w:gridCol w:w="4140"/>
      </w:tblGrid>
      <w:tr w:rsidR="005C2F4A" w14:paraId="4BFBB6D3" w14:textId="77777777">
        <w:trPr>
          <w:trHeight w:val="870"/>
        </w:trPr>
        <w:tc>
          <w:tcPr>
            <w:tcW w:w="2280" w:type="dxa"/>
          </w:tcPr>
          <w:p w14:paraId="3E8091AC" w14:textId="77777777" w:rsidR="005C2F4A" w:rsidRDefault="005C2F4A">
            <w:pPr>
              <w:pStyle w:val="TableParagraph"/>
              <w:spacing w:before="6"/>
              <w:rPr>
                <w:rFonts w:ascii="Tahoma"/>
                <w:sz w:val="19"/>
              </w:rPr>
            </w:pPr>
          </w:p>
          <w:p w14:paraId="65613951" w14:textId="77777777" w:rsidR="005C2F4A" w:rsidRDefault="00000000">
            <w:pPr>
              <w:pStyle w:val="TableParagraph"/>
              <w:ind w:left="104"/>
              <w:rPr>
                <w:sz w:val="20"/>
              </w:rPr>
            </w:pPr>
            <w:proofErr w:type="spellStart"/>
            <w:r>
              <w:rPr>
                <w:w w:val="110"/>
                <w:sz w:val="20"/>
              </w:rPr>
              <w:t>etcd</w:t>
            </w:r>
            <w:proofErr w:type="spellEnd"/>
          </w:p>
        </w:tc>
        <w:tc>
          <w:tcPr>
            <w:tcW w:w="2040" w:type="dxa"/>
          </w:tcPr>
          <w:p w14:paraId="5DE0BD5A" w14:textId="77777777" w:rsidR="005C2F4A" w:rsidRDefault="005C2F4A">
            <w:pPr>
              <w:pStyle w:val="TableParagraph"/>
              <w:spacing w:before="6"/>
              <w:rPr>
                <w:rFonts w:ascii="Tahoma"/>
                <w:sz w:val="19"/>
              </w:rPr>
            </w:pPr>
          </w:p>
          <w:p w14:paraId="11CD193D" w14:textId="77777777" w:rsidR="005C2F4A" w:rsidRDefault="00000000">
            <w:pPr>
              <w:pStyle w:val="TableParagraph"/>
              <w:ind w:left="89"/>
              <w:rPr>
                <w:sz w:val="20"/>
              </w:rPr>
            </w:pPr>
            <w:r>
              <w:rPr>
                <w:w w:val="110"/>
                <w:sz w:val="20"/>
              </w:rPr>
              <w:t>Active-Active</w:t>
            </w:r>
          </w:p>
        </w:tc>
        <w:tc>
          <w:tcPr>
            <w:tcW w:w="4140" w:type="dxa"/>
          </w:tcPr>
          <w:p w14:paraId="044DF016" w14:textId="77777777" w:rsidR="005C2F4A" w:rsidRDefault="005C2F4A">
            <w:pPr>
              <w:pStyle w:val="TableParagraph"/>
              <w:spacing w:before="6"/>
              <w:rPr>
                <w:rFonts w:ascii="Tahoma"/>
                <w:sz w:val="19"/>
              </w:rPr>
            </w:pPr>
          </w:p>
          <w:p w14:paraId="3D0034F0" w14:textId="77777777" w:rsidR="005C2F4A" w:rsidRDefault="00000000">
            <w:pPr>
              <w:pStyle w:val="TableParagraph"/>
              <w:spacing w:line="300" w:lineRule="auto"/>
              <w:ind w:left="104" w:right="26"/>
              <w:rPr>
                <w:sz w:val="20"/>
              </w:rPr>
            </w:pPr>
            <w:r>
              <w:rPr>
                <w:sz w:val="20"/>
              </w:rPr>
              <w:t>Fully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redundant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deployment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nodes,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  <w:r>
              <w:rPr>
                <w:spacing w:val="-4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leader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others</w:t>
            </w:r>
            <w:proofErr w:type="gram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nodes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followers.</w:t>
            </w:r>
          </w:p>
        </w:tc>
      </w:tr>
      <w:tr w:rsidR="005C2F4A" w14:paraId="29ABF63E" w14:textId="77777777">
        <w:trPr>
          <w:trHeight w:val="890"/>
        </w:trPr>
        <w:tc>
          <w:tcPr>
            <w:tcW w:w="2280" w:type="dxa"/>
          </w:tcPr>
          <w:p w14:paraId="12A19C1D" w14:textId="77777777" w:rsidR="005C2F4A" w:rsidRDefault="00000000">
            <w:pPr>
              <w:pStyle w:val="TableParagraph"/>
              <w:spacing w:before="230"/>
              <w:ind w:left="104"/>
              <w:rPr>
                <w:sz w:val="20"/>
              </w:rPr>
            </w:pPr>
            <w:r>
              <w:rPr>
                <w:sz w:val="20"/>
              </w:rPr>
              <w:t>Controller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</w:p>
        </w:tc>
        <w:tc>
          <w:tcPr>
            <w:tcW w:w="2040" w:type="dxa"/>
          </w:tcPr>
          <w:p w14:paraId="5CEEC7BF" w14:textId="77777777" w:rsidR="005C2F4A" w:rsidRDefault="00000000">
            <w:pPr>
              <w:pStyle w:val="TableParagraph"/>
              <w:spacing w:before="230"/>
              <w:ind w:left="89"/>
              <w:rPr>
                <w:sz w:val="20"/>
              </w:rPr>
            </w:pPr>
            <w:r>
              <w:rPr>
                <w:w w:val="105"/>
                <w:sz w:val="20"/>
              </w:rPr>
              <w:t>Active-Passive</w:t>
            </w:r>
          </w:p>
        </w:tc>
        <w:tc>
          <w:tcPr>
            <w:tcW w:w="4140" w:type="dxa"/>
          </w:tcPr>
          <w:p w14:paraId="4F71C19A" w14:textId="77777777" w:rsidR="005C2F4A" w:rsidRDefault="005C2F4A">
            <w:pPr>
              <w:pStyle w:val="TableParagraph"/>
              <w:spacing w:before="3"/>
              <w:rPr>
                <w:rFonts w:ascii="Tahoma"/>
                <w:sz w:val="20"/>
              </w:rPr>
            </w:pPr>
          </w:p>
          <w:p w14:paraId="5A1D1B44" w14:textId="77777777" w:rsidR="005C2F4A" w:rsidRDefault="00000000">
            <w:pPr>
              <w:pStyle w:val="TableParagraph"/>
              <w:spacing w:before="1" w:line="300" w:lineRule="auto"/>
              <w:ind w:left="104" w:right="26"/>
              <w:rPr>
                <w:sz w:val="20"/>
              </w:rPr>
            </w:pPr>
            <w:r>
              <w:rPr>
                <w:sz w:val="20"/>
              </w:rPr>
              <w:t>Fully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redundant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deployment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nodes,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  <w:r>
              <w:rPr>
                <w:spacing w:val="-4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leader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others</w:t>
            </w:r>
            <w:proofErr w:type="gram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nodes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followers.</w:t>
            </w:r>
          </w:p>
        </w:tc>
      </w:tr>
      <w:tr w:rsidR="005C2F4A" w14:paraId="1DB167BA" w14:textId="77777777">
        <w:trPr>
          <w:trHeight w:val="869"/>
        </w:trPr>
        <w:tc>
          <w:tcPr>
            <w:tcW w:w="2280" w:type="dxa"/>
          </w:tcPr>
          <w:p w14:paraId="451269A3" w14:textId="77777777" w:rsidR="005C2F4A" w:rsidRDefault="00000000">
            <w:pPr>
              <w:pStyle w:val="TableParagraph"/>
              <w:spacing w:before="224"/>
              <w:ind w:left="104"/>
              <w:rPr>
                <w:sz w:val="20"/>
              </w:rPr>
            </w:pPr>
            <w:r>
              <w:rPr>
                <w:sz w:val="20"/>
              </w:rPr>
              <w:t>Scheduler</w:t>
            </w:r>
          </w:p>
        </w:tc>
        <w:tc>
          <w:tcPr>
            <w:tcW w:w="2040" w:type="dxa"/>
          </w:tcPr>
          <w:p w14:paraId="6E6B6622" w14:textId="77777777" w:rsidR="005C2F4A" w:rsidRDefault="00000000">
            <w:pPr>
              <w:pStyle w:val="TableParagraph"/>
              <w:spacing w:before="224"/>
              <w:ind w:left="89"/>
              <w:rPr>
                <w:sz w:val="20"/>
              </w:rPr>
            </w:pPr>
            <w:r>
              <w:rPr>
                <w:w w:val="105"/>
                <w:sz w:val="20"/>
              </w:rPr>
              <w:t>Active-Passive</w:t>
            </w:r>
          </w:p>
        </w:tc>
        <w:tc>
          <w:tcPr>
            <w:tcW w:w="4140" w:type="dxa"/>
          </w:tcPr>
          <w:p w14:paraId="293A10FA" w14:textId="77777777" w:rsidR="005C2F4A" w:rsidRDefault="005C2F4A">
            <w:pPr>
              <w:pStyle w:val="TableParagraph"/>
              <w:spacing w:before="5"/>
              <w:rPr>
                <w:rFonts w:ascii="Tahoma"/>
                <w:sz w:val="19"/>
              </w:rPr>
            </w:pPr>
          </w:p>
          <w:p w14:paraId="33AA0C94" w14:textId="77777777" w:rsidR="005C2F4A" w:rsidRDefault="00000000">
            <w:pPr>
              <w:pStyle w:val="TableParagraph"/>
              <w:spacing w:line="300" w:lineRule="auto"/>
              <w:ind w:left="104" w:right="26"/>
              <w:rPr>
                <w:sz w:val="20"/>
              </w:rPr>
            </w:pPr>
            <w:r>
              <w:rPr>
                <w:sz w:val="20"/>
              </w:rPr>
              <w:t>Fully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redundant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deployment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nodes,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  <w:r>
              <w:rPr>
                <w:spacing w:val="-4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leader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others</w:t>
            </w:r>
            <w:proofErr w:type="gram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nodes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followers.</w:t>
            </w:r>
          </w:p>
        </w:tc>
      </w:tr>
    </w:tbl>
    <w:p w14:paraId="39E51BDE" w14:textId="77777777" w:rsidR="005C2F4A" w:rsidRDefault="005C2F4A">
      <w:pPr>
        <w:spacing w:line="300" w:lineRule="auto"/>
        <w:rPr>
          <w:sz w:val="20"/>
        </w:rPr>
        <w:sectPr w:rsidR="005C2F4A">
          <w:headerReference w:type="default" r:id="rId54"/>
          <w:footerReference w:type="default" r:id="rId55"/>
          <w:pgSz w:w="12240" w:h="15840"/>
          <w:pgMar w:top="1980" w:right="620" w:bottom="1280" w:left="860" w:header="1470" w:footer="1089" w:gutter="0"/>
          <w:cols w:space="720"/>
        </w:sectPr>
      </w:pPr>
    </w:p>
    <w:p w14:paraId="256AF090" w14:textId="77777777" w:rsidR="005C2F4A" w:rsidRDefault="00000000">
      <w:pPr>
        <w:pStyle w:val="Heading2"/>
        <w:numPr>
          <w:ilvl w:val="1"/>
          <w:numId w:val="9"/>
        </w:numPr>
        <w:tabs>
          <w:tab w:val="left" w:pos="1103"/>
        </w:tabs>
        <w:jc w:val="left"/>
      </w:pPr>
      <w:bookmarkStart w:id="39" w:name="_TOC_250011"/>
      <w:r>
        <w:rPr>
          <w:spacing w:val="-1"/>
        </w:rPr>
        <w:lastRenderedPageBreak/>
        <w:t>ETCD</w:t>
      </w:r>
      <w:r>
        <w:rPr>
          <w:spacing w:val="-19"/>
        </w:rPr>
        <w:t xml:space="preserve"> </w:t>
      </w:r>
      <w:r>
        <w:rPr>
          <w:spacing w:val="-1"/>
        </w:rPr>
        <w:t>HA</w:t>
      </w:r>
      <w:r>
        <w:rPr>
          <w:spacing w:val="-19"/>
        </w:rPr>
        <w:t xml:space="preserve"> </w:t>
      </w:r>
      <w:bookmarkEnd w:id="39"/>
      <w:r>
        <w:rPr>
          <w:spacing w:val="-1"/>
        </w:rPr>
        <w:t>Design</w:t>
      </w:r>
    </w:p>
    <w:p w14:paraId="129B80C8" w14:textId="77777777" w:rsidR="005C2F4A" w:rsidRDefault="00000000">
      <w:pPr>
        <w:pStyle w:val="BodyText"/>
        <w:spacing w:before="92" w:line="326" w:lineRule="auto"/>
        <w:ind w:left="580" w:right="1375"/>
        <w:jc w:val="both"/>
      </w:pPr>
      <w:proofErr w:type="spellStart"/>
      <w:r>
        <w:rPr>
          <w:w w:val="105"/>
        </w:rPr>
        <w:t>Etcd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distributed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store</w:t>
      </w:r>
      <w:r>
        <w:rPr>
          <w:spacing w:val="-11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API</w:t>
      </w:r>
      <w:r>
        <w:rPr>
          <w:spacing w:val="-11"/>
          <w:w w:val="105"/>
        </w:rPr>
        <w:t xml:space="preserve"> </w:t>
      </w:r>
      <w:r>
        <w:rPr>
          <w:w w:val="105"/>
        </w:rPr>
        <w:t>objects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kept,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highly</w:t>
      </w:r>
      <w:r>
        <w:rPr>
          <w:spacing w:val="-59"/>
          <w:w w:val="105"/>
        </w:rPr>
        <w:t xml:space="preserve"> </w:t>
      </w:r>
      <w:r>
        <w:t xml:space="preserve">available the architecture includes three instances of </w:t>
      </w:r>
      <w:proofErr w:type="spellStart"/>
      <w:r>
        <w:t>etcd</w:t>
      </w:r>
      <w:proofErr w:type="spellEnd"/>
      <w:r>
        <w:t>, one on each master node. Each</w:t>
      </w:r>
      <w:r>
        <w:rPr>
          <w:spacing w:val="-57"/>
        </w:rPr>
        <w:t xml:space="preserve"> </w:t>
      </w:r>
      <w:proofErr w:type="spellStart"/>
      <w:r>
        <w:t>etcd</w:t>
      </w:r>
      <w:proofErr w:type="spellEnd"/>
      <w:r>
        <w:t xml:space="preserve"> instance will have the IP address and port number of other instances, which means</w:t>
      </w:r>
      <w:r>
        <w:rPr>
          <w:spacing w:val="1"/>
        </w:rPr>
        <w:t xml:space="preserve"> </w:t>
      </w:r>
      <w:r>
        <w:rPr>
          <w:w w:val="105"/>
        </w:rPr>
        <w:t xml:space="preserve">that every </w:t>
      </w:r>
      <w:proofErr w:type="spellStart"/>
      <w:r>
        <w:rPr>
          <w:w w:val="105"/>
        </w:rPr>
        <w:t>etcd</w:t>
      </w:r>
      <w:proofErr w:type="spellEnd"/>
      <w:r>
        <w:rPr>
          <w:w w:val="105"/>
        </w:rPr>
        <w:t xml:space="preserve"> instance will have information of other two instances. </w:t>
      </w:r>
      <w:proofErr w:type="spellStart"/>
      <w:r>
        <w:rPr>
          <w:w w:val="105"/>
        </w:rPr>
        <w:t>Etcd</w:t>
      </w:r>
      <w:proofErr w:type="spellEnd"/>
      <w:r>
        <w:rPr>
          <w:w w:val="105"/>
        </w:rPr>
        <w:t xml:space="preserve"> will replicate</w:t>
      </w:r>
      <w:r>
        <w:rPr>
          <w:spacing w:val="-59"/>
          <w:w w:val="105"/>
        </w:rPr>
        <w:t xml:space="preserve"> </w:t>
      </w:r>
      <w:r>
        <w:t xml:space="preserve">data across all instances. In case, </w:t>
      </w:r>
      <w:proofErr w:type="gramStart"/>
      <w:r>
        <w:t>If</w:t>
      </w:r>
      <w:proofErr w:type="gramEnd"/>
      <w:r>
        <w:t xml:space="preserve"> one instance failed or disconnected other two nodes</w:t>
      </w:r>
      <w:r>
        <w:rPr>
          <w:spacing w:val="1"/>
        </w:rPr>
        <w:t xml:space="preserve"> </w:t>
      </w:r>
      <w:r>
        <w:t>would maintain the majority and can accept the cluster state changes and would be able to</w:t>
      </w:r>
      <w:r>
        <w:rPr>
          <w:spacing w:val="-56"/>
        </w:rPr>
        <w:t xml:space="preserve"> </w:t>
      </w:r>
      <w:r>
        <w:rPr>
          <w:w w:val="105"/>
        </w:rPr>
        <w:t>communicate with the clients (</w:t>
      </w:r>
      <w:proofErr w:type="spellStart"/>
      <w:r>
        <w:rPr>
          <w:w w:val="105"/>
        </w:rPr>
        <w:t>api</w:t>
      </w:r>
      <w:proofErr w:type="spellEnd"/>
      <w:r>
        <w:rPr>
          <w:w w:val="105"/>
        </w:rPr>
        <w:t xml:space="preserve"> server). Once the failed node comes back it will be</w:t>
      </w:r>
      <w:r>
        <w:rPr>
          <w:spacing w:val="1"/>
          <w:w w:val="105"/>
        </w:rPr>
        <w:t xml:space="preserve"> </w:t>
      </w:r>
      <w:r>
        <w:rPr>
          <w:w w:val="105"/>
        </w:rPr>
        <w:t>updated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latest</w:t>
      </w:r>
      <w:r>
        <w:rPr>
          <w:spacing w:val="-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instances.</w:t>
      </w:r>
    </w:p>
    <w:p w14:paraId="72A84288" w14:textId="77777777" w:rsidR="005C2F4A" w:rsidRDefault="005C2F4A">
      <w:pPr>
        <w:pStyle w:val="BodyText"/>
        <w:rPr>
          <w:sz w:val="28"/>
        </w:rPr>
      </w:pPr>
    </w:p>
    <w:p w14:paraId="3C0D5F5B" w14:textId="77777777" w:rsidR="005C2F4A" w:rsidRDefault="00000000">
      <w:pPr>
        <w:pStyle w:val="Heading2"/>
        <w:numPr>
          <w:ilvl w:val="1"/>
          <w:numId w:val="9"/>
        </w:numPr>
        <w:tabs>
          <w:tab w:val="left" w:pos="1105"/>
        </w:tabs>
        <w:spacing w:before="172"/>
        <w:ind w:left="1104" w:hanging="525"/>
        <w:jc w:val="left"/>
      </w:pPr>
      <w:bookmarkStart w:id="40" w:name="_TOC_250010"/>
      <w:r>
        <w:t>API</w:t>
      </w:r>
      <w:r>
        <w:rPr>
          <w:spacing w:val="-20"/>
        </w:rPr>
        <w:t xml:space="preserve"> </w:t>
      </w:r>
      <w:r>
        <w:t>HA</w:t>
      </w:r>
      <w:r>
        <w:rPr>
          <w:spacing w:val="-19"/>
        </w:rPr>
        <w:t xml:space="preserve"> </w:t>
      </w:r>
      <w:bookmarkEnd w:id="40"/>
      <w:r>
        <w:t>Design</w:t>
      </w:r>
    </w:p>
    <w:p w14:paraId="680FFAF3" w14:textId="77777777" w:rsidR="005C2F4A" w:rsidRDefault="00000000">
      <w:pPr>
        <w:pStyle w:val="BodyText"/>
        <w:spacing w:before="91" w:line="326" w:lineRule="auto"/>
        <w:ind w:left="580" w:right="1381"/>
        <w:jc w:val="both"/>
      </w:pPr>
      <w:r>
        <w:rPr>
          <w:w w:val="105"/>
        </w:rPr>
        <w:t xml:space="preserve">The API server would remain stateless, although it does cache </w:t>
      </w:r>
      <w:proofErr w:type="spellStart"/>
      <w:r>
        <w:rPr>
          <w:w w:val="105"/>
        </w:rPr>
        <w:t>etcd</w:t>
      </w:r>
      <w:proofErr w:type="spellEnd"/>
      <w:r>
        <w:rPr>
          <w:w w:val="105"/>
        </w:rPr>
        <w:t>. The architecture</w:t>
      </w:r>
      <w:r>
        <w:rPr>
          <w:spacing w:val="1"/>
          <w:w w:val="105"/>
        </w:rPr>
        <w:t xml:space="preserve"> </w:t>
      </w:r>
      <w:r>
        <w:t>proposes to run 3 instances of API server, one on each master node to make it accessible</w:t>
      </w:r>
      <w:r>
        <w:rPr>
          <w:spacing w:val="1"/>
        </w:rPr>
        <w:t xml:space="preserve"> </w:t>
      </w:r>
      <w:r>
        <w:rPr>
          <w:w w:val="105"/>
        </w:rPr>
        <w:t>through</w:t>
      </w:r>
      <w:r>
        <w:rPr>
          <w:spacing w:val="-13"/>
          <w:w w:val="105"/>
        </w:rPr>
        <w:t xml:space="preserve"> </w:t>
      </w:r>
      <w:r>
        <w:rPr>
          <w:w w:val="105"/>
        </w:rPr>
        <w:t>API</w:t>
      </w:r>
      <w:r>
        <w:rPr>
          <w:spacing w:val="-13"/>
          <w:w w:val="105"/>
        </w:rPr>
        <w:t xml:space="preserve"> </w:t>
      </w:r>
      <w:r>
        <w:rPr>
          <w:w w:val="105"/>
        </w:rPr>
        <w:t>VIP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keepalived</w:t>
      </w:r>
      <w:proofErr w:type="spellEnd"/>
      <w:r>
        <w:rPr>
          <w:w w:val="105"/>
        </w:rPr>
        <w:t>.</w:t>
      </w:r>
    </w:p>
    <w:p w14:paraId="481B34C3" w14:textId="77777777" w:rsidR="005C2F4A" w:rsidRDefault="005C2F4A">
      <w:pPr>
        <w:pStyle w:val="BodyText"/>
        <w:rPr>
          <w:sz w:val="20"/>
        </w:rPr>
      </w:pPr>
    </w:p>
    <w:p w14:paraId="56C3F9AD" w14:textId="77777777" w:rsidR="005C2F4A" w:rsidRDefault="005C2F4A">
      <w:pPr>
        <w:pStyle w:val="BodyText"/>
        <w:rPr>
          <w:sz w:val="20"/>
        </w:rPr>
      </w:pPr>
    </w:p>
    <w:p w14:paraId="374E3DB6" w14:textId="77777777" w:rsidR="005C2F4A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39BEC65" wp14:editId="4FC8B0E3">
            <wp:simplePos x="0" y="0"/>
            <wp:positionH relativeFrom="page">
              <wp:posOffset>1368286</wp:posOffset>
            </wp:positionH>
            <wp:positionV relativeFrom="paragraph">
              <wp:posOffset>181998</wp:posOffset>
            </wp:positionV>
            <wp:extent cx="5666458" cy="3835146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458" cy="3835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23D1E" w14:textId="77777777" w:rsidR="005C2F4A" w:rsidRDefault="005C2F4A">
      <w:pPr>
        <w:rPr>
          <w:sz w:val="21"/>
        </w:rPr>
        <w:sectPr w:rsidR="005C2F4A">
          <w:pgSz w:w="12240" w:h="15840"/>
          <w:pgMar w:top="1980" w:right="620" w:bottom="1280" w:left="860" w:header="1470" w:footer="1089" w:gutter="0"/>
          <w:cols w:space="720"/>
        </w:sectPr>
      </w:pPr>
    </w:p>
    <w:p w14:paraId="1E0F851D" w14:textId="77777777" w:rsidR="005C2F4A" w:rsidRDefault="005C2F4A">
      <w:pPr>
        <w:pStyle w:val="BodyText"/>
        <w:rPr>
          <w:sz w:val="20"/>
        </w:rPr>
      </w:pPr>
    </w:p>
    <w:p w14:paraId="54725B83" w14:textId="77777777" w:rsidR="005C2F4A" w:rsidRDefault="005C2F4A">
      <w:pPr>
        <w:pStyle w:val="BodyText"/>
        <w:spacing w:before="1"/>
        <w:rPr>
          <w:sz w:val="18"/>
        </w:rPr>
      </w:pPr>
    </w:p>
    <w:p w14:paraId="422D9059" w14:textId="77777777" w:rsidR="005C2F4A" w:rsidRDefault="00000000">
      <w:pPr>
        <w:pStyle w:val="ListParagraph"/>
        <w:numPr>
          <w:ilvl w:val="2"/>
          <w:numId w:val="9"/>
        </w:numPr>
        <w:tabs>
          <w:tab w:val="left" w:pos="1299"/>
          <w:tab w:val="left" w:pos="1300"/>
        </w:tabs>
        <w:spacing w:before="121" w:line="326" w:lineRule="auto"/>
        <w:ind w:right="1054"/>
        <w:rPr>
          <w:rFonts w:ascii="Arial MT" w:hAnsi="Arial MT"/>
          <w:color w:val="333332"/>
          <w:sz w:val="21"/>
        </w:rPr>
      </w:pPr>
      <w:r>
        <w:t>The</w:t>
      </w:r>
      <w:r>
        <w:rPr>
          <w:spacing w:val="-8"/>
        </w:rPr>
        <w:t xml:space="preserve"> </w:t>
      </w:r>
      <w:r>
        <w:t>VRRP</w:t>
      </w:r>
      <w:r>
        <w:rPr>
          <w:spacing w:val="-7"/>
        </w:rPr>
        <w:t xml:space="preserve"> </w:t>
      </w:r>
      <w:r>
        <w:t>protocol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proofErr w:type="spellStart"/>
      <w:r>
        <w:t>Keepalived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elect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IP</w:t>
      </w:r>
      <w:r>
        <w:rPr>
          <w:spacing w:val="-55"/>
        </w:rPr>
        <w:t xml:space="preserve"> </w:t>
      </w:r>
      <w:r>
        <w:t>owner</w:t>
      </w:r>
    </w:p>
    <w:p w14:paraId="6907856A" w14:textId="77777777" w:rsidR="005C2F4A" w:rsidRDefault="00000000">
      <w:pPr>
        <w:pStyle w:val="ListParagraph"/>
        <w:numPr>
          <w:ilvl w:val="2"/>
          <w:numId w:val="9"/>
        </w:numPr>
        <w:tabs>
          <w:tab w:val="left" w:pos="1299"/>
          <w:tab w:val="left" w:pos="1300"/>
        </w:tabs>
        <w:spacing w:before="2" w:line="326" w:lineRule="auto"/>
        <w:ind w:right="1035"/>
        <w:rPr>
          <w:rFonts w:ascii="Arial MT" w:hAnsi="Arial MT"/>
          <w:color w:val="333332"/>
          <w:sz w:val="21"/>
        </w:rPr>
      </w:pPr>
      <w:r>
        <w:t>The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health</w:t>
      </w:r>
      <w:r>
        <w:rPr>
          <w:spacing w:val="-8"/>
        </w:rPr>
        <w:t xml:space="preserve"> </w:t>
      </w:r>
      <w:proofErr w:type="gramStart"/>
      <w:r>
        <w:t>are</w:t>
      </w:r>
      <w:proofErr w:type="gramEnd"/>
      <w:r>
        <w:rPr>
          <w:spacing w:val="-7"/>
        </w:rPr>
        <w:t xml:space="preserve"> </w:t>
      </w:r>
      <w:r>
        <w:t>checked</w:t>
      </w:r>
      <w:r>
        <w:rPr>
          <w:spacing w:val="-8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(separated</w:t>
      </w:r>
      <w:r>
        <w:rPr>
          <w:spacing w:val="-7"/>
        </w:rPr>
        <w:t xml:space="preserve"> </w:t>
      </w:r>
      <w:r>
        <w:t>checks,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for</w:t>
      </w:r>
      <w:r>
        <w:rPr>
          <w:spacing w:val="-56"/>
        </w:rPr>
        <w:t xml:space="preserve"> </w:t>
      </w:r>
      <w:r>
        <w:rPr>
          <w:w w:val="105"/>
        </w:rPr>
        <w:t>API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another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INGRESS)</w:t>
      </w:r>
    </w:p>
    <w:p w14:paraId="6096209A" w14:textId="77777777" w:rsidR="005C2F4A" w:rsidRDefault="00000000">
      <w:pPr>
        <w:pStyle w:val="ListParagraph"/>
        <w:numPr>
          <w:ilvl w:val="2"/>
          <w:numId w:val="9"/>
        </w:numPr>
        <w:tabs>
          <w:tab w:val="left" w:pos="1299"/>
          <w:tab w:val="left" w:pos="1300"/>
        </w:tabs>
        <w:spacing w:before="2"/>
        <w:rPr>
          <w:rFonts w:ascii="Arial MT" w:hAnsi="Arial MT"/>
          <w:color w:val="333332"/>
          <w:sz w:val="21"/>
        </w:rPr>
      </w:pPr>
      <w:r>
        <w:t>The</w:t>
      </w:r>
      <w:r>
        <w:rPr>
          <w:spacing w:val="-7"/>
        </w:rPr>
        <w:t xml:space="preserve"> </w:t>
      </w:r>
      <w:r>
        <w:t>ARP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associate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VIP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owner</w:t>
      </w:r>
      <w:r>
        <w:rPr>
          <w:spacing w:val="-6"/>
        </w:rPr>
        <w:t xml:space="preserve"> </w:t>
      </w:r>
      <w:r>
        <w:t>node’s</w:t>
      </w:r>
      <w:r>
        <w:rPr>
          <w:spacing w:val="-6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(masters)</w:t>
      </w:r>
    </w:p>
    <w:p w14:paraId="7A6D9FC4" w14:textId="77777777" w:rsidR="005C2F4A" w:rsidRDefault="00000000">
      <w:pPr>
        <w:pStyle w:val="ListParagraph"/>
        <w:numPr>
          <w:ilvl w:val="2"/>
          <w:numId w:val="9"/>
        </w:numPr>
        <w:tabs>
          <w:tab w:val="left" w:pos="1299"/>
          <w:tab w:val="left" w:pos="1300"/>
        </w:tabs>
        <w:spacing w:before="90"/>
        <w:rPr>
          <w:rFonts w:ascii="Arial MT" w:hAnsi="Arial MT"/>
          <w:color w:val="333332"/>
          <w:sz w:val="21"/>
        </w:rPr>
      </w:pPr>
      <w:r>
        <w:t>Active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RARP</w:t>
      </w:r>
      <w:r>
        <w:rPr>
          <w:spacing w:val="-8"/>
        </w:rPr>
        <w:t xml:space="preserve"> </w:t>
      </w:r>
      <w:r>
        <w:t>(Reverse</w:t>
      </w:r>
      <w:r>
        <w:rPr>
          <w:spacing w:val="-8"/>
        </w:rPr>
        <w:t xml:space="preserve"> </w:t>
      </w:r>
      <w:r>
        <w:t>ARP)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claim</w:t>
      </w:r>
      <w:r>
        <w:rPr>
          <w:spacing w:val="-8"/>
        </w:rPr>
        <w:t xml:space="preserve"> </w:t>
      </w:r>
      <w:r>
        <w:t>traffic</w:t>
      </w:r>
    </w:p>
    <w:p w14:paraId="5A970AA7" w14:textId="77777777" w:rsidR="005C2F4A" w:rsidRDefault="00000000">
      <w:pPr>
        <w:pStyle w:val="ListParagraph"/>
        <w:numPr>
          <w:ilvl w:val="2"/>
          <w:numId w:val="9"/>
        </w:numPr>
        <w:tabs>
          <w:tab w:val="left" w:pos="1299"/>
          <w:tab w:val="left" w:pos="1300"/>
        </w:tabs>
        <w:spacing w:before="91"/>
        <w:rPr>
          <w:rFonts w:ascii="Arial MT" w:hAnsi="Arial MT"/>
          <w:color w:val="333332"/>
          <w:sz w:val="21"/>
        </w:rPr>
      </w:pPr>
      <w:r>
        <w:t>Active</w:t>
      </w:r>
      <w:r>
        <w:rPr>
          <w:spacing w:val="5"/>
        </w:rPr>
        <w:t xml:space="preserve"> </w:t>
      </w:r>
      <w:r>
        <w:t>node</w:t>
      </w:r>
      <w:r>
        <w:rPr>
          <w:spacing w:val="6"/>
        </w:rPr>
        <w:t xml:space="preserve"> </w:t>
      </w:r>
      <w:r>
        <w:t>passes</w:t>
      </w:r>
      <w:r>
        <w:rPr>
          <w:spacing w:val="6"/>
        </w:rPr>
        <w:t xml:space="preserve"> </w:t>
      </w:r>
      <w:r>
        <w:t>traffic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endpoint</w:t>
      </w:r>
    </w:p>
    <w:p w14:paraId="6F808A72" w14:textId="77777777" w:rsidR="005C2F4A" w:rsidRDefault="00000000">
      <w:pPr>
        <w:pStyle w:val="ListParagraph"/>
        <w:numPr>
          <w:ilvl w:val="2"/>
          <w:numId w:val="9"/>
        </w:numPr>
        <w:tabs>
          <w:tab w:val="left" w:pos="1299"/>
          <w:tab w:val="left" w:pos="1300"/>
        </w:tabs>
        <w:spacing w:before="90"/>
        <w:rPr>
          <w:rFonts w:ascii="Arial MT" w:hAnsi="Arial MT"/>
          <w:color w:val="333332"/>
          <w:sz w:val="21"/>
        </w:rPr>
      </w:pPr>
      <w:r>
        <w:t>All</w:t>
      </w:r>
      <w:r>
        <w:rPr>
          <w:spacing w:val="-6"/>
        </w:rPr>
        <w:t xml:space="preserve"> </w:t>
      </w:r>
      <w:proofErr w:type="spellStart"/>
      <w:r>
        <w:t>controlplane</w:t>
      </w:r>
      <w:proofErr w:type="spellEnd"/>
      <w:r>
        <w:rPr>
          <w:spacing w:val="-6"/>
        </w:rPr>
        <w:t xml:space="preserve"> </w:t>
      </w:r>
      <w:r>
        <w:t>nodes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hosted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racks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rack</w:t>
      </w:r>
      <w:r>
        <w:rPr>
          <w:spacing w:val="-6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redundancy.</w:t>
      </w:r>
    </w:p>
    <w:p w14:paraId="314C3931" w14:textId="77777777" w:rsidR="005C2F4A" w:rsidRDefault="005C2F4A">
      <w:pPr>
        <w:pStyle w:val="BodyText"/>
        <w:rPr>
          <w:sz w:val="28"/>
        </w:rPr>
      </w:pPr>
    </w:p>
    <w:p w14:paraId="543AD75B" w14:textId="77777777" w:rsidR="005C2F4A" w:rsidRDefault="005C2F4A">
      <w:pPr>
        <w:pStyle w:val="BodyText"/>
        <w:spacing w:before="6"/>
      </w:pPr>
    </w:p>
    <w:p w14:paraId="70648DA1" w14:textId="77777777" w:rsidR="005C2F4A" w:rsidRDefault="00000000">
      <w:pPr>
        <w:pStyle w:val="Heading2"/>
        <w:numPr>
          <w:ilvl w:val="1"/>
          <w:numId w:val="9"/>
        </w:numPr>
        <w:tabs>
          <w:tab w:val="left" w:pos="1114"/>
        </w:tabs>
        <w:spacing w:before="1"/>
        <w:ind w:left="1113" w:hanging="534"/>
        <w:jc w:val="left"/>
      </w:pPr>
      <w:bookmarkStart w:id="41" w:name="_TOC_250009"/>
      <w:r>
        <w:t>Scheduler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controller</w:t>
      </w:r>
      <w:r>
        <w:rPr>
          <w:spacing w:val="-6"/>
        </w:rPr>
        <w:t xml:space="preserve"> </w:t>
      </w:r>
      <w:r>
        <w:t>HA</w:t>
      </w:r>
      <w:r>
        <w:rPr>
          <w:spacing w:val="-7"/>
        </w:rPr>
        <w:t xml:space="preserve"> </w:t>
      </w:r>
      <w:bookmarkEnd w:id="41"/>
      <w:r>
        <w:t>design</w:t>
      </w:r>
    </w:p>
    <w:p w14:paraId="5C9A55F1" w14:textId="77777777" w:rsidR="005C2F4A" w:rsidRDefault="00000000">
      <w:pPr>
        <w:pStyle w:val="BodyText"/>
        <w:spacing w:before="91" w:line="326" w:lineRule="auto"/>
        <w:ind w:left="580" w:right="1359"/>
        <w:jc w:val="both"/>
      </w:pPr>
      <w:r>
        <w:rPr>
          <w:w w:val="105"/>
        </w:rPr>
        <w:t>As Scheduler and controller actively watch the cluster state and act quickly when it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changes,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active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instances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scheduler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controller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cause</w:t>
      </w:r>
      <w:r>
        <w:rPr>
          <w:spacing w:val="-8"/>
          <w:w w:val="105"/>
        </w:rPr>
        <w:t xml:space="preserve"> </w:t>
      </w:r>
      <w:r>
        <w:rPr>
          <w:w w:val="105"/>
        </w:rPr>
        <w:t>race</w:t>
      </w:r>
      <w:r>
        <w:rPr>
          <w:spacing w:val="-59"/>
          <w:w w:val="105"/>
        </w:rPr>
        <w:t xml:space="preserve"> </w:t>
      </w:r>
      <w:r>
        <w:t>conditions and affect the performance. For this reason, when running multiple instances of</w:t>
      </w:r>
      <w:r>
        <w:rPr>
          <w:spacing w:val="1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components,</w:t>
      </w:r>
      <w:r>
        <w:rPr>
          <w:spacing w:val="-7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instance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active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time.</w:t>
      </w:r>
    </w:p>
    <w:p w14:paraId="27DFF384" w14:textId="77777777" w:rsidR="005C2F4A" w:rsidRDefault="005C2F4A">
      <w:pPr>
        <w:pStyle w:val="BodyText"/>
        <w:spacing w:before="5"/>
        <w:rPr>
          <w:sz w:val="37"/>
        </w:rPr>
      </w:pPr>
    </w:p>
    <w:p w14:paraId="558DD72F" w14:textId="77777777" w:rsidR="005C2F4A" w:rsidRDefault="00000000">
      <w:pPr>
        <w:pStyle w:val="BodyText"/>
        <w:spacing w:line="326" w:lineRule="auto"/>
        <w:ind w:left="580" w:right="1372"/>
        <w:jc w:val="both"/>
      </w:pPr>
      <w:r>
        <w:t>The controller and scheduler take care of this by following the leader-election procedure.</w:t>
      </w:r>
      <w:r>
        <w:rPr>
          <w:spacing w:val="1"/>
        </w:rPr>
        <w:t xml:space="preserve"> </w:t>
      </w:r>
      <w:r>
        <w:rPr>
          <w:w w:val="105"/>
        </w:rPr>
        <w:t>The instance will only be active when it’s the elected leader. Only the leader performs</w:t>
      </w:r>
      <w:r>
        <w:rPr>
          <w:spacing w:val="1"/>
          <w:w w:val="105"/>
        </w:rPr>
        <w:t xml:space="preserve"> </w:t>
      </w:r>
      <w:r>
        <w:t>actual work, whereas all other instances are standing by and waiting for the current leader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fail.</w:t>
      </w:r>
      <w:r>
        <w:rPr>
          <w:spacing w:val="7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does,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remaining</w:t>
      </w:r>
      <w:r>
        <w:rPr>
          <w:spacing w:val="-8"/>
        </w:rPr>
        <w:t xml:space="preserve"> </w:t>
      </w:r>
      <w:r>
        <w:t>instances</w:t>
      </w:r>
      <w:r>
        <w:rPr>
          <w:spacing w:val="-7"/>
        </w:rPr>
        <w:t xml:space="preserve"> </w:t>
      </w:r>
      <w:r>
        <w:t>elect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leader,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105"/>
        </w:rPr>
        <w:t>work.</w:t>
      </w:r>
    </w:p>
    <w:p w14:paraId="3D8503CF" w14:textId="77777777" w:rsidR="005C2F4A" w:rsidRDefault="00000000">
      <w:pPr>
        <w:pStyle w:val="BodyText"/>
        <w:spacing w:before="44" w:line="326" w:lineRule="auto"/>
        <w:ind w:left="580" w:right="1385"/>
        <w:jc w:val="both"/>
      </w:pPr>
      <w:r>
        <w:t>This mechanism ensures that two components are never operating at the same time and</w:t>
      </w:r>
      <w:r>
        <w:rPr>
          <w:spacing w:val="1"/>
        </w:rPr>
        <w:t xml:space="preserve"> </w:t>
      </w:r>
      <w:r>
        <w:t>doing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work.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controller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scheduler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collocated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etcd</w:t>
      </w:r>
      <w:proofErr w:type="spellEnd"/>
      <w:r>
        <w:t>.</w:t>
      </w:r>
    </w:p>
    <w:p w14:paraId="32EFFEF5" w14:textId="77777777" w:rsidR="005C2F4A" w:rsidRDefault="005C2F4A">
      <w:pPr>
        <w:pStyle w:val="BodyText"/>
        <w:spacing w:before="11"/>
        <w:rPr>
          <w:sz w:val="28"/>
        </w:rPr>
      </w:pPr>
    </w:p>
    <w:p w14:paraId="3C14BFEA" w14:textId="77777777" w:rsidR="005C2F4A" w:rsidRDefault="00000000">
      <w:pPr>
        <w:pStyle w:val="Heading3"/>
        <w:numPr>
          <w:ilvl w:val="2"/>
          <w:numId w:val="7"/>
        </w:numPr>
        <w:tabs>
          <w:tab w:val="left" w:pos="1185"/>
        </w:tabs>
      </w:pPr>
      <w:bookmarkStart w:id="42" w:name="_TOC_250008"/>
      <w:r>
        <w:rPr>
          <w:color w:val="424242"/>
          <w:w w:val="95"/>
        </w:rPr>
        <w:t>Design</w:t>
      </w:r>
      <w:r>
        <w:rPr>
          <w:color w:val="424242"/>
          <w:spacing w:val="20"/>
          <w:w w:val="95"/>
        </w:rPr>
        <w:t xml:space="preserve"> </w:t>
      </w:r>
      <w:bookmarkEnd w:id="42"/>
      <w:r>
        <w:rPr>
          <w:color w:val="424242"/>
          <w:w w:val="95"/>
        </w:rPr>
        <w:t>Decisions</w:t>
      </w:r>
    </w:p>
    <w:p w14:paraId="031355B8" w14:textId="3EB312DB" w:rsidR="005C2F4A" w:rsidRDefault="00000000">
      <w:pPr>
        <w:pStyle w:val="ListParagraph"/>
        <w:numPr>
          <w:ilvl w:val="3"/>
          <w:numId w:val="7"/>
        </w:numPr>
        <w:tabs>
          <w:tab w:val="left" w:pos="1299"/>
          <w:tab w:val="left" w:pos="1300"/>
        </w:tabs>
        <w:spacing w:before="180" w:line="321" w:lineRule="auto"/>
        <w:ind w:right="820"/>
      </w:pPr>
      <w:r>
        <w:t>The</w:t>
      </w:r>
      <w:r>
        <w:rPr>
          <w:spacing w:val="23"/>
        </w:rPr>
        <w:t xml:space="preserve"> </w:t>
      </w:r>
      <w:r w:rsidR="00F340AB">
        <w:t xml:space="preserve">CUSTOMER </w:t>
      </w:r>
      <w:r>
        <w:t>team</w:t>
      </w:r>
      <w:r>
        <w:rPr>
          <w:spacing w:val="23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decided</w:t>
      </w:r>
      <w:r>
        <w:rPr>
          <w:spacing w:val="2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keep</w:t>
      </w:r>
      <w:r>
        <w:rPr>
          <w:spacing w:val="8"/>
        </w:rPr>
        <w:t xml:space="preserve"> </w:t>
      </w:r>
      <w:proofErr w:type="spellStart"/>
      <w:r>
        <w:t>MastersSchedulable</w:t>
      </w:r>
      <w:proofErr w:type="spellEnd"/>
      <w:r>
        <w:rPr>
          <w:spacing w:val="9"/>
        </w:rPr>
        <w:t xml:space="preserve"> </w:t>
      </w:r>
      <w:r>
        <w:t>disabled</w:t>
      </w:r>
      <w:r>
        <w:rPr>
          <w:spacing w:val="8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run</w:t>
      </w:r>
      <w:r>
        <w:rPr>
          <w:spacing w:val="9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pod</w:t>
      </w:r>
      <w:r>
        <w:rPr>
          <w:spacing w:val="1"/>
        </w:rPr>
        <w:t xml:space="preserve"> </w:t>
      </w:r>
      <w:r>
        <w:t>workload</w:t>
      </w:r>
      <w:r>
        <w:rPr>
          <w:spacing w:val="4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worker</w:t>
      </w:r>
      <w:r>
        <w:rPr>
          <w:spacing w:val="-8"/>
        </w:rPr>
        <w:t xml:space="preserve"> </w:t>
      </w:r>
      <w:r>
        <w:t>nodes</w:t>
      </w:r>
      <w:r>
        <w:rPr>
          <w:spacing w:val="-8"/>
        </w:rPr>
        <w:t xml:space="preserve"> </w:t>
      </w:r>
      <w:r>
        <w:t>only.</w:t>
      </w:r>
    </w:p>
    <w:p w14:paraId="17CC21ED" w14:textId="77777777" w:rsidR="005C2F4A" w:rsidRDefault="00000000">
      <w:pPr>
        <w:pStyle w:val="ListParagraph"/>
        <w:numPr>
          <w:ilvl w:val="3"/>
          <w:numId w:val="7"/>
        </w:numPr>
        <w:tabs>
          <w:tab w:val="left" w:pos="1299"/>
          <w:tab w:val="left" w:pos="1300"/>
        </w:tabs>
        <w:spacing w:line="250" w:lineRule="exact"/>
      </w:pPr>
      <w:r>
        <w:t>OCP</w:t>
      </w:r>
      <w:r>
        <w:rPr>
          <w:spacing w:val="-10"/>
        </w:rPr>
        <w:t xml:space="preserve"> </w:t>
      </w:r>
      <w:r>
        <w:t>Infra</w:t>
      </w:r>
      <w:r>
        <w:rPr>
          <w:spacing w:val="-9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ODF</w:t>
      </w:r>
      <w:r>
        <w:rPr>
          <w:spacing w:val="-9"/>
        </w:rPr>
        <w:t xml:space="preserve"> </w:t>
      </w:r>
      <w:r>
        <w:t>Pods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running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Master</w:t>
      </w:r>
      <w:r>
        <w:rPr>
          <w:spacing w:val="-9"/>
        </w:rPr>
        <w:t xml:space="preserve"> </w:t>
      </w:r>
      <w:r>
        <w:t>Nodes.</w:t>
      </w:r>
    </w:p>
    <w:p w14:paraId="0D3E4FC7" w14:textId="77777777" w:rsidR="005C2F4A" w:rsidRDefault="005C2F4A">
      <w:pPr>
        <w:pStyle w:val="BodyText"/>
        <w:rPr>
          <w:sz w:val="28"/>
        </w:rPr>
      </w:pPr>
    </w:p>
    <w:p w14:paraId="2A874522" w14:textId="77777777" w:rsidR="005C2F4A" w:rsidRDefault="00000000">
      <w:pPr>
        <w:pStyle w:val="Heading2"/>
        <w:numPr>
          <w:ilvl w:val="1"/>
          <w:numId w:val="9"/>
        </w:numPr>
        <w:tabs>
          <w:tab w:val="left" w:pos="1121"/>
        </w:tabs>
        <w:spacing w:before="250"/>
        <w:ind w:left="1120" w:hanging="541"/>
        <w:jc w:val="left"/>
      </w:pPr>
      <w:bookmarkStart w:id="43" w:name="_TOC_250007"/>
      <w:r>
        <w:t>Network</w:t>
      </w:r>
      <w:r>
        <w:rPr>
          <w:spacing w:val="7"/>
        </w:rPr>
        <w:t xml:space="preserve"> </w:t>
      </w:r>
      <w:r>
        <w:t>connection</w:t>
      </w:r>
      <w:r>
        <w:rPr>
          <w:spacing w:val="7"/>
        </w:rPr>
        <w:t xml:space="preserve"> </w:t>
      </w:r>
      <w:bookmarkEnd w:id="43"/>
      <w:r>
        <w:t>redundancy</w:t>
      </w:r>
    </w:p>
    <w:p w14:paraId="2273F9E7" w14:textId="77777777" w:rsidR="005C2F4A" w:rsidRDefault="00000000">
      <w:pPr>
        <w:pStyle w:val="ListParagraph"/>
        <w:numPr>
          <w:ilvl w:val="2"/>
          <w:numId w:val="9"/>
        </w:numPr>
        <w:tabs>
          <w:tab w:val="left" w:pos="1299"/>
          <w:tab w:val="left" w:pos="1300"/>
        </w:tabs>
        <w:spacing w:before="271"/>
      </w:pPr>
      <w:r>
        <w:t>Network</w:t>
      </w:r>
      <w:r>
        <w:rPr>
          <w:spacing w:val="-7"/>
        </w:rPr>
        <w:t xml:space="preserve"> </w:t>
      </w:r>
      <w:r>
        <w:t>decisions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updated</w:t>
      </w:r>
      <w:r>
        <w:rPr>
          <w:spacing w:val="-7"/>
        </w:rPr>
        <w:t xml:space="preserve"> </w:t>
      </w:r>
      <w:r>
        <w:t>once</w:t>
      </w:r>
      <w:r>
        <w:rPr>
          <w:spacing w:val="-7"/>
        </w:rPr>
        <w:t xml:space="preserve"> </w:t>
      </w:r>
      <w:r>
        <w:t>deployment</w:t>
      </w:r>
      <w:r>
        <w:rPr>
          <w:spacing w:val="-6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finalized.</w:t>
      </w:r>
    </w:p>
    <w:p w14:paraId="5646D082" w14:textId="77777777" w:rsidR="005C2F4A" w:rsidRDefault="005C2F4A">
      <w:pPr>
        <w:sectPr w:rsidR="005C2F4A">
          <w:pgSz w:w="12240" w:h="15840"/>
          <w:pgMar w:top="1980" w:right="620" w:bottom="1360" w:left="860" w:header="1470" w:footer="1089" w:gutter="0"/>
          <w:cols w:space="720"/>
        </w:sectPr>
      </w:pPr>
    </w:p>
    <w:p w14:paraId="75B9F0E7" w14:textId="77777777" w:rsidR="005C2F4A" w:rsidRDefault="00000000">
      <w:pPr>
        <w:pStyle w:val="Heading1"/>
        <w:numPr>
          <w:ilvl w:val="0"/>
          <w:numId w:val="9"/>
        </w:numPr>
        <w:tabs>
          <w:tab w:val="left" w:pos="994"/>
        </w:tabs>
        <w:ind w:left="993" w:hanging="414"/>
        <w:jc w:val="left"/>
      </w:pPr>
      <w:bookmarkStart w:id="44" w:name="_TOC_250006"/>
      <w:r>
        <w:lastRenderedPageBreak/>
        <w:t>Implementation</w:t>
      </w:r>
      <w:r>
        <w:rPr>
          <w:spacing w:val="-1"/>
        </w:rPr>
        <w:t xml:space="preserve"> </w:t>
      </w:r>
      <w:bookmarkEnd w:id="44"/>
      <w:r>
        <w:t>Prerequisites</w:t>
      </w:r>
    </w:p>
    <w:p w14:paraId="795BBA69" w14:textId="20137F07" w:rsidR="005C2F4A" w:rsidRDefault="00F340AB">
      <w:pPr>
        <w:pStyle w:val="BodyText"/>
        <w:spacing w:before="258" w:line="321" w:lineRule="auto"/>
        <w:ind w:left="580" w:right="818"/>
        <w:jc w:val="both"/>
      </w:pPr>
      <w:r>
        <w:rPr>
          <w:spacing w:val="-1"/>
          <w:w w:val="102"/>
        </w:rPr>
        <w:t xml:space="preserve">CUSTOMER </w:t>
      </w:r>
      <w:r>
        <w:rPr>
          <w:spacing w:val="-1"/>
          <w:w w:val="99"/>
        </w:rPr>
        <w:t>n</w:t>
      </w:r>
      <w:r>
        <w:rPr>
          <w:spacing w:val="-1"/>
        </w:rPr>
        <w:t>ee</w:t>
      </w:r>
      <w:r>
        <w:rPr>
          <w:spacing w:val="-1"/>
          <w:w w:val="104"/>
        </w:rPr>
        <w:t>d</w:t>
      </w:r>
      <w:r>
        <w:rPr>
          <w:w w:val="90"/>
        </w:rPr>
        <w:t>s</w:t>
      </w:r>
      <w:r>
        <w:rPr>
          <w:spacing w:val="22"/>
        </w:rPr>
        <w:t xml:space="preserve"> </w:t>
      </w:r>
      <w:r>
        <w:rPr>
          <w:spacing w:val="-3"/>
          <w:w w:val="136"/>
        </w:rPr>
        <w:t>t</w:t>
      </w:r>
      <w:r>
        <w:rPr>
          <w:w w:val="104"/>
        </w:rPr>
        <w:t>o</w:t>
      </w:r>
      <w:r>
        <w:rPr>
          <w:spacing w:val="22"/>
        </w:rPr>
        <w:t xml:space="preserve"> </w:t>
      </w:r>
      <w:r>
        <w:rPr>
          <w:spacing w:val="-1"/>
          <w:w w:val="104"/>
        </w:rPr>
        <w:t>p</w:t>
      </w:r>
      <w:r>
        <w:rPr>
          <w:spacing w:val="-7"/>
          <w:w w:val="105"/>
        </w:rPr>
        <w:t>r</w:t>
      </w:r>
      <w:r>
        <w:rPr>
          <w:spacing w:val="-4"/>
          <w:w w:val="104"/>
        </w:rPr>
        <w:t>o</w:t>
      </w:r>
      <w:r>
        <w:rPr>
          <w:spacing w:val="-1"/>
        </w:rPr>
        <w:t>v</w:t>
      </w:r>
      <w:r>
        <w:rPr>
          <w:spacing w:val="-1"/>
          <w:w w:val="97"/>
        </w:rPr>
        <w:t>i</w:t>
      </w:r>
      <w:r>
        <w:rPr>
          <w:spacing w:val="-1"/>
          <w:w w:val="90"/>
        </w:rPr>
        <w:t>s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o</w:t>
      </w:r>
      <w:r>
        <w:rPr>
          <w:w w:val="99"/>
        </w:rPr>
        <w:t>n</w:t>
      </w:r>
      <w:r>
        <w:rPr>
          <w:spacing w:val="22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22"/>
        </w:rPr>
        <w:t xml:space="preserve"> </w:t>
      </w:r>
      <w:r>
        <w:rPr>
          <w:spacing w:val="-3"/>
          <w:w w:val="90"/>
        </w:rPr>
        <w:t>s</w:t>
      </w:r>
      <w:r>
        <w:rPr>
          <w:spacing w:val="-1"/>
          <w:w w:val="99"/>
        </w:rPr>
        <w:t>y</w:t>
      </w:r>
      <w:r>
        <w:rPr>
          <w:spacing w:val="-3"/>
          <w:w w:val="90"/>
        </w:rPr>
        <w:t>s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w w:val="101"/>
        </w:rPr>
        <w:t>m</w:t>
      </w:r>
      <w:r>
        <w:rPr>
          <w:spacing w:val="22"/>
        </w:rPr>
        <w:t xml:space="preserve"> </w:t>
      </w:r>
      <w:r>
        <w:rPr>
          <w:spacing w:val="-1"/>
          <w:w w:val="104"/>
        </w:rPr>
        <w:t>p</w:t>
      </w:r>
      <w:r>
        <w:rPr>
          <w:spacing w:val="-7"/>
          <w:w w:val="105"/>
        </w:rPr>
        <w:t>r</w:t>
      </w:r>
      <w:r>
        <w:rPr>
          <w:spacing w:val="-1"/>
        </w:rPr>
        <w:t>e</w:t>
      </w:r>
      <w:r>
        <w:rPr>
          <w:spacing w:val="-7"/>
          <w:w w:val="105"/>
        </w:rPr>
        <w:t>r</w:t>
      </w:r>
      <w:r>
        <w:rPr>
          <w:spacing w:val="-1"/>
        </w:rPr>
        <w:t>e</w:t>
      </w:r>
      <w:r>
        <w:rPr>
          <w:spacing w:val="-1"/>
          <w:w w:val="104"/>
        </w:rPr>
        <w:t>q</w:t>
      </w:r>
      <w:r>
        <w:rPr>
          <w:spacing w:val="-1"/>
          <w:w w:val="99"/>
        </w:rPr>
        <w:t>u</w:t>
      </w:r>
      <w:r>
        <w:rPr>
          <w:spacing w:val="-1"/>
          <w:w w:val="97"/>
        </w:rPr>
        <w:t>i</w:t>
      </w:r>
      <w:r>
        <w:rPr>
          <w:spacing w:val="-1"/>
          <w:w w:val="90"/>
        </w:rPr>
        <w:t>s</w:t>
      </w:r>
      <w:r>
        <w:rPr>
          <w:spacing w:val="-1"/>
          <w:w w:val="97"/>
        </w:rPr>
        <w:t>i</w:t>
      </w:r>
      <w:r>
        <w:rPr>
          <w:spacing w:val="-3"/>
          <w:w w:val="136"/>
        </w:rPr>
        <w:t>t</w:t>
      </w:r>
      <w:r>
        <w:rPr>
          <w:spacing w:val="1"/>
        </w:rPr>
        <w:t>e</w:t>
      </w:r>
      <w:r>
        <w:rPr>
          <w:w w:val="90"/>
        </w:rPr>
        <w:t>s</w:t>
      </w:r>
      <w:r>
        <w:rPr>
          <w:spacing w:val="22"/>
        </w:rPr>
        <w:t xml:space="preserve"> </w:t>
      </w:r>
      <w:r>
        <w:rPr>
          <w:spacing w:val="-5"/>
          <w:w w:val="133"/>
        </w:rPr>
        <w:t>f</w:t>
      </w:r>
      <w:r>
        <w:rPr>
          <w:spacing w:val="-1"/>
          <w:w w:val="104"/>
        </w:rPr>
        <w:t>o</w:t>
      </w:r>
      <w:r>
        <w:rPr>
          <w:w w:val="105"/>
        </w:rPr>
        <w:t>r</w:t>
      </w:r>
      <w:r>
        <w:rPr>
          <w:spacing w:val="22"/>
        </w:rPr>
        <w:t xml:space="preserve"> </w:t>
      </w:r>
      <w:r>
        <w:rPr>
          <w:spacing w:val="-1"/>
          <w:w w:val="94"/>
        </w:rPr>
        <w:t>a</w:t>
      </w:r>
      <w:r>
        <w:rPr>
          <w:spacing w:val="-1"/>
          <w:w w:val="97"/>
        </w:rPr>
        <w:t>l</w:t>
      </w:r>
      <w:r>
        <w:rPr>
          <w:w w:val="97"/>
        </w:rPr>
        <w:t>l</w:t>
      </w:r>
      <w:r>
        <w:rPr>
          <w:spacing w:val="22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22"/>
        </w:rPr>
        <w:t xml:space="preserve"> </w:t>
      </w:r>
      <w:r>
        <w:rPr>
          <w:spacing w:val="-1"/>
          <w:w w:val="104"/>
        </w:rPr>
        <w:t>O</w:t>
      </w:r>
      <w:r>
        <w:rPr>
          <w:spacing w:val="-1"/>
        </w:rPr>
        <w:t>C</w:t>
      </w:r>
      <w:r>
        <w:rPr>
          <w:w w:val="98"/>
        </w:rPr>
        <w:t>P</w:t>
      </w:r>
      <w:r>
        <w:rPr>
          <w:spacing w:val="22"/>
        </w:rPr>
        <w:t xml:space="preserve"> </w:t>
      </w:r>
      <w:r>
        <w:rPr>
          <w:spacing w:val="-3"/>
          <w:w w:val="111"/>
        </w:rPr>
        <w:t>4</w:t>
      </w:r>
      <w:r>
        <w:rPr>
          <w:spacing w:val="-10"/>
          <w:w w:val="89"/>
        </w:rPr>
        <w:t>.</w:t>
      </w:r>
      <w:r>
        <w:rPr>
          <w:spacing w:val="-1"/>
          <w:w w:val="55"/>
        </w:rPr>
        <w:t>1</w:t>
      </w:r>
      <w:r>
        <w:rPr>
          <w:w w:val="111"/>
        </w:rPr>
        <w:t>4</w:t>
      </w:r>
      <w:r>
        <w:rPr>
          <w:spacing w:val="22"/>
        </w:rPr>
        <w:t xml:space="preserve"> </w:t>
      </w:r>
      <w:r>
        <w:rPr>
          <w:spacing w:val="-1"/>
          <w:w w:val="101"/>
        </w:rPr>
        <w:t>c</w:t>
      </w:r>
      <w:r>
        <w:rPr>
          <w:spacing w:val="-1"/>
          <w:w w:val="97"/>
        </w:rPr>
        <w:t>l</w:t>
      </w:r>
      <w:r>
        <w:rPr>
          <w:spacing w:val="-1"/>
          <w:w w:val="99"/>
        </w:rPr>
        <w:t>u</w:t>
      </w:r>
      <w:r>
        <w:rPr>
          <w:spacing w:val="-3"/>
          <w:w w:val="90"/>
        </w:rPr>
        <w:t>s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w w:val="105"/>
        </w:rPr>
        <w:t>r</w:t>
      </w:r>
      <w:r>
        <w:rPr>
          <w:spacing w:val="22"/>
        </w:rPr>
        <w:t xml:space="preserve"> </w:t>
      </w:r>
      <w:r>
        <w:rPr>
          <w:spacing w:val="-1"/>
          <w:w w:val="104"/>
        </w:rPr>
        <w:t>d</w:t>
      </w:r>
      <w:r>
        <w:rPr>
          <w:spacing w:val="-1"/>
        </w:rPr>
        <w:t>e</w:t>
      </w:r>
      <w:r>
        <w:rPr>
          <w:spacing w:val="-1"/>
          <w:w w:val="104"/>
        </w:rPr>
        <w:t>p</w:t>
      </w:r>
      <w:r>
        <w:rPr>
          <w:spacing w:val="-1"/>
          <w:w w:val="97"/>
        </w:rPr>
        <w:t>l</w:t>
      </w:r>
      <w:r>
        <w:rPr>
          <w:spacing w:val="-4"/>
          <w:w w:val="104"/>
        </w:rPr>
        <w:t>o</w:t>
      </w:r>
      <w:r>
        <w:rPr>
          <w:spacing w:val="-1"/>
          <w:w w:val="99"/>
        </w:rPr>
        <w:t>y</w:t>
      </w:r>
      <w:r>
        <w:rPr>
          <w:spacing w:val="-1"/>
          <w:w w:val="101"/>
        </w:rPr>
        <w:t>m</w:t>
      </w:r>
      <w:r>
        <w:rPr>
          <w:spacing w:val="-1"/>
        </w:rPr>
        <w:t>e</w:t>
      </w:r>
      <w:r>
        <w:rPr>
          <w:spacing w:val="-4"/>
          <w:w w:val="99"/>
        </w:rPr>
        <w:t>n</w:t>
      </w:r>
      <w:r>
        <w:rPr>
          <w:spacing w:val="-1"/>
          <w:w w:val="136"/>
        </w:rPr>
        <w:t>t</w:t>
      </w:r>
      <w:r>
        <w:rPr>
          <w:w w:val="89"/>
        </w:rPr>
        <w:t>.</w:t>
      </w:r>
      <w:r>
        <w:rPr>
          <w:spacing w:val="7"/>
        </w:rPr>
        <w:t xml:space="preserve"> </w:t>
      </w:r>
      <w:r>
        <w:rPr>
          <w:spacing w:val="-1"/>
          <w:w w:val="101"/>
        </w:rPr>
        <w:t>T</w:t>
      </w:r>
      <w:r>
        <w:rPr>
          <w:spacing w:val="-1"/>
          <w:w w:val="99"/>
        </w:rPr>
        <w:t>h</w:t>
      </w:r>
      <w:r>
        <w:t xml:space="preserve">e </w:t>
      </w:r>
      <w:r>
        <w:rPr>
          <w:w w:val="105"/>
        </w:rPr>
        <w:t>design is based on the joint workshop conducted. Please refer to the design section for</w:t>
      </w:r>
      <w:r>
        <w:rPr>
          <w:spacing w:val="1"/>
          <w:w w:val="105"/>
        </w:rPr>
        <w:t xml:space="preserve"> </w:t>
      </w:r>
      <w:r>
        <w:t>rationale</w:t>
      </w:r>
      <w:r>
        <w:rPr>
          <w:spacing w:val="-8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environment</w:t>
      </w:r>
      <w:r>
        <w:rPr>
          <w:spacing w:val="-8"/>
        </w:rPr>
        <w:t xml:space="preserve"> </w:t>
      </w:r>
      <w:r>
        <w:t>requirements.</w:t>
      </w:r>
    </w:p>
    <w:p w14:paraId="4F0B4EF2" w14:textId="77777777" w:rsidR="005C2F4A" w:rsidRDefault="005C2F4A">
      <w:pPr>
        <w:pStyle w:val="BodyText"/>
        <w:spacing w:before="11"/>
        <w:rPr>
          <w:sz w:val="32"/>
        </w:rPr>
      </w:pPr>
    </w:p>
    <w:p w14:paraId="7FE07D0A" w14:textId="77777777" w:rsidR="005C2F4A" w:rsidRDefault="00000000">
      <w:pPr>
        <w:pStyle w:val="Heading2"/>
        <w:numPr>
          <w:ilvl w:val="1"/>
          <w:numId w:val="9"/>
        </w:numPr>
        <w:tabs>
          <w:tab w:val="left" w:pos="995"/>
        </w:tabs>
        <w:spacing w:before="0"/>
        <w:ind w:left="994" w:hanging="415"/>
        <w:jc w:val="left"/>
      </w:pPr>
      <w:bookmarkStart w:id="45" w:name="_TOC_250005"/>
      <w:r>
        <w:t>Red</w:t>
      </w:r>
      <w:r>
        <w:rPr>
          <w:spacing w:val="-16"/>
        </w:rPr>
        <w:t xml:space="preserve"> </w:t>
      </w:r>
      <w:r>
        <w:t>Hat</w:t>
      </w:r>
      <w:r>
        <w:rPr>
          <w:spacing w:val="-15"/>
        </w:rPr>
        <w:t xml:space="preserve"> </w:t>
      </w:r>
      <w:bookmarkEnd w:id="45"/>
      <w:r>
        <w:t>subscriptions</w:t>
      </w:r>
    </w:p>
    <w:p w14:paraId="6229F4BF" w14:textId="517DE761" w:rsidR="005C2F4A" w:rsidRDefault="00F340AB">
      <w:pPr>
        <w:pStyle w:val="BodyText"/>
        <w:spacing w:before="235" w:line="321" w:lineRule="auto"/>
        <w:ind w:left="580" w:right="828"/>
        <w:jc w:val="both"/>
      </w:pPr>
      <w:r>
        <w:t>CUSTOMER must have an active Red Hat subscription on the Red Hat account. Subscription details can</w:t>
      </w:r>
      <w:r>
        <w:rPr>
          <w:spacing w:val="1"/>
        </w:rPr>
        <w:t xml:space="preserve"> </w:t>
      </w:r>
      <w:r>
        <w:rPr>
          <w:spacing w:val="-1"/>
          <w:w w:val="104"/>
        </w:rPr>
        <w:t>b</w:t>
      </w:r>
      <w:r>
        <w:t>e</w:t>
      </w:r>
      <w:r>
        <w:rPr>
          <w:spacing w:val="-8"/>
        </w:rPr>
        <w:t xml:space="preserve"> </w:t>
      </w:r>
      <w:r>
        <w:rPr>
          <w:spacing w:val="1"/>
          <w:w w:val="90"/>
        </w:rPr>
        <w:t>s</w:t>
      </w:r>
      <w:r>
        <w:rPr>
          <w:spacing w:val="-1"/>
        </w:rPr>
        <w:t>ee</w:t>
      </w:r>
      <w:r>
        <w:rPr>
          <w:w w:val="99"/>
        </w:rPr>
        <w:t>n</w:t>
      </w:r>
      <w:r>
        <w:rPr>
          <w:spacing w:val="-8"/>
        </w:rPr>
        <w:t xml:space="preserve"> </w:t>
      </w:r>
      <w:r>
        <w:rPr>
          <w:spacing w:val="-1"/>
          <w:w w:val="97"/>
        </w:rPr>
        <w:t>i</w:t>
      </w:r>
      <w:r>
        <w:rPr>
          <w:w w:val="99"/>
        </w:rPr>
        <w:t>n</w:t>
      </w:r>
      <w:r>
        <w:rPr>
          <w:spacing w:val="-8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-8"/>
        </w:rPr>
        <w:t xml:space="preserve"> </w:t>
      </w:r>
      <w:r>
        <w:rPr>
          <w:spacing w:val="-1"/>
          <w:w w:val="101"/>
        </w:rPr>
        <w:t>m</w:t>
      </w:r>
      <w:r>
        <w:rPr>
          <w:spacing w:val="-1"/>
          <w:w w:val="94"/>
        </w:rPr>
        <w:t>a</w:t>
      </w:r>
      <w:r>
        <w:rPr>
          <w:spacing w:val="-1"/>
          <w:w w:val="99"/>
        </w:rPr>
        <w:t>n</w:t>
      </w:r>
      <w:r>
        <w:rPr>
          <w:spacing w:val="-1"/>
          <w:w w:val="94"/>
        </w:rPr>
        <w:t>a</w:t>
      </w:r>
      <w:r>
        <w:rPr>
          <w:spacing w:val="-1"/>
          <w:w w:val="104"/>
        </w:rPr>
        <w:t>g</w:t>
      </w:r>
      <w:r>
        <w:rPr>
          <w:spacing w:val="-1"/>
        </w:rPr>
        <w:t>e</w:t>
      </w:r>
      <w:r>
        <w:rPr>
          <w:spacing w:val="-1"/>
          <w:w w:val="101"/>
        </w:rPr>
        <w:t>m</w:t>
      </w:r>
      <w:r>
        <w:rPr>
          <w:spacing w:val="-1"/>
        </w:rPr>
        <w:t>e</w:t>
      </w:r>
      <w:r>
        <w:rPr>
          <w:spacing w:val="-4"/>
          <w:w w:val="99"/>
        </w:rPr>
        <w:t>n</w:t>
      </w:r>
      <w:r>
        <w:rPr>
          <w:w w:val="136"/>
        </w:rPr>
        <w:t>t</w:t>
      </w:r>
      <w:r>
        <w:rPr>
          <w:spacing w:val="-8"/>
        </w:rPr>
        <w:t xml:space="preserve"> </w:t>
      </w:r>
      <w:r>
        <w:rPr>
          <w:spacing w:val="1"/>
          <w:w w:val="90"/>
        </w:rPr>
        <w:t>s</w:t>
      </w:r>
      <w:r>
        <w:rPr>
          <w:spacing w:val="-1"/>
        </w:rPr>
        <w:t>e</w:t>
      </w:r>
      <w:r>
        <w:rPr>
          <w:spacing w:val="2"/>
          <w:w w:val="101"/>
        </w:rPr>
        <w:t>c</w:t>
      </w:r>
      <w:r>
        <w:rPr>
          <w:spacing w:val="-1"/>
          <w:w w:val="136"/>
        </w:rPr>
        <w:t>t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o</w:t>
      </w:r>
      <w:r>
        <w:rPr>
          <w:w w:val="99"/>
        </w:rPr>
        <w:t>n</w:t>
      </w:r>
      <w:r>
        <w:rPr>
          <w:spacing w:val="-8"/>
        </w:rPr>
        <w:t xml:space="preserve"> </w:t>
      </w:r>
      <w:r>
        <w:rPr>
          <w:spacing w:val="-7"/>
          <w:w w:val="104"/>
        </w:rPr>
        <w:t>o</w:t>
      </w:r>
      <w:r>
        <w:rPr>
          <w:w w:val="133"/>
        </w:rPr>
        <w:t>f</w:t>
      </w:r>
      <w:r>
        <w:rPr>
          <w:spacing w:val="-8"/>
        </w:rPr>
        <w:t xml:space="preserve"> </w:t>
      </w:r>
      <w:r>
        <w:rPr>
          <w:spacing w:val="-6"/>
          <w:w w:val="89"/>
        </w:rPr>
        <w:t>R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3"/>
          <w:w w:val="101"/>
        </w:rPr>
        <w:t>H</w:t>
      </w:r>
      <w:r>
        <w:rPr>
          <w:spacing w:val="-4"/>
          <w:w w:val="94"/>
        </w:rPr>
        <w:t>a</w:t>
      </w:r>
      <w:r>
        <w:rPr>
          <w:w w:val="136"/>
        </w:rPr>
        <w:t>t</w:t>
      </w:r>
      <w:r>
        <w:rPr>
          <w:spacing w:val="-8"/>
        </w:rPr>
        <w:t xml:space="preserve"> </w:t>
      </w:r>
      <w:r>
        <w:rPr>
          <w:spacing w:val="-1"/>
          <w:w w:val="101"/>
        </w:rPr>
        <w:t>c</w:t>
      </w:r>
      <w:r>
        <w:rPr>
          <w:spacing w:val="-1"/>
          <w:w w:val="99"/>
        </w:rPr>
        <w:t>u</w:t>
      </w:r>
      <w:r>
        <w:rPr>
          <w:spacing w:val="-3"/>
          <w:w w:val="90"/>
        </w:rPr>
        <w:t>s</w:t>
      </w:r>
      <w:r>
        <w:rPr>
          <w:spacing w:val="-3"/>
          <w:w w:val="136"/>
        </w:rPr>
        <w:t>t</w:t>
      </w:r>
      <w:r>
        <w:rPr>
          <w:spacing w:val="-1"/>
          <w:w w:val="104"/>
        </w:rPr>
        <w:t>o</w:t>
      </w:r>
      <w:r>
        <w:rPr>
          <w:spacing w:val="-1"/>
          <w:w w:val="101"/>
        </w:rPr>
        <w:t>m</w:t>
      </w:r>
      <w:r>
        <w:rPr>
          <w:spacing w:val="-1"/>
        </w:rPr>
        <w:t>e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1"/>
          <w:w w:val="104"/>
        </w:rPr>
        <w:t>po</w:t>
      </w:r>
      <w:r>
        <w:rPr>
          <w:spacing w:val="-1"/>
          <w:w w:val="105"/>
        </w:rPr>
        <w:t>r</w:t>
      </w:r>
      <w:r>
        <w:rPr>
          <w:spacing w:val="-1"/>
          <w:w w:val="136"/>
        </w:rPr>
        <w:t>t</w:t>
      </w:r>
      <w:r>
        <w:rPr>
          <w:spacing w:val="-1"/>
          <w:w w:val="94"/>
        </w:rPr>
        <w:t>a</w:t>
      </w:r>
      <w:r>
        <w:rPr>
          <w:spacing w:val="-1"/>
          <w:w w:val="97"/>
        </w:rPr>
        <w:t>l</w:t>
      </w:r>
      <w:r>
        <w:rPr>
          <w:spacing w:val="-1"/>
          <w:w w:val="52"/>
          <w:vertAlign w:val="superscript"/>
        </w:rPr>
        <w:t>1</w:t>
      </w:r>
      <w:r>
        <w:rPr>
          <w:spacing w:val="-1"/>
          <w:vertAlign w:val="superscript"/>
        </w:rPr>
        <w:t>3</w:t>
      </w:r>
      <w:r>
        <w:rPr>
          <w:w w:val="89"/>
        </w:rPr>
        <w:t>.</w:t>
      </w:r>
    </w:p>
    <w:p w14:paraId="7E9F36D9" w14:textId="77777777" w:rsidR="005C2F4A" w:rsidRDefault="005C2F4A">
      <w:pPr>
        <w:pStyle w:val="BodyText"/>
        <w:spacing w:before="8"/>
        <w:rPr>
          <w:sz w:val="29"/>
        </w:rPr>
      </w:pPr>
    </w:p>
    <w:p w14:paraId="3D081F83" w14:textId="77777777" w:rsidR="005C2F4A" w:rsidRDefault="00000000">
      <w:pPr>
        <w:pStyle w:val="BodyText"/>
        <w:spacing w:before="1"/>
        <w:ind w:left="580"/>
        <w:jc w:val="both"/>
      </w:pPr>
      <w:r>
        <w:rPr>
          <w:spacing w:val="-1"/>
          <w:w w:val="98"/>
        </w:rPr>
        <w:t>A</w:t>
      </w:r>
      <w:r>
        <w:rPr>
          <w:spacing w:val="-1"/>
          <w:w w:val="97"/>
        </w:rPr>
        <w:t>l</w:t>
      </w:r>
      <w:r>
        <w:rPr>
          <w:spacing w:val="1"/>
          <w:w w:val="90"/>
        </w:rPr>
        <w:t>s</w:t>
      </w:r>
      <w:r>
        <w:rPr>
          <w:spacing w:val="-6"/>
          <w:w w:val="104"/>
        </w:rPr>
        <w:t>o</w:t>
      </w:r>
      <w:r>
        <w:rPr>
          <w:w w:val="89"/>
        </w:rPr>
        <w:t>,</w:t>
      </w:r>
      <w:r>
        <w:rPr>
          <w:spacing w:val="-8"/>
        </w:rPr>
        <w:t xml:space="preserve"> </w:t>
      </w:r>
      <w:r>
        <w:rPr>
          <w:spacing w:val="-1"/>
          <w:w w:val="90"/>
        </w:rPr>
        <w:t>s</w:t>
      </w:r>
      <w:r>
        <w:rPr>
          <w:spacing w:val="-1"/>
          <w:w w:val="99"/>
        </w:rPr>
        <w:t>u</w:t>
      </w:r>
      <w:r>
        <w:rPr>
          <w:spacing w:val="-1"/>
          <w:w w:val="104"/>
        </w:rPr>
        <w:t>ppo</w:t>
      </w:r>
      <w:r>
        <w:rPr>
          <w:spacing w:val="-1"/>
          <w:w w:val="105"/>
        </w:rPr>
        <w:t>r</w:t>
      </w:r>
      <w:r>
        <w:rPr>
          <w:spacing w:val="-1"/>
          <w:w w:val="136"/>
        </w:rPr>
        <w:t>t</w:t>
      </w:r>
      <w:r>
        <w:rPr>
          <w:spacing w:val="-1"/>
          <w:w w:val="97"/>
        </w:rPr>
        <w:t>i</w:t>
      </w:r>
      <w:r>
        <w:rPr>
          <w:spacing w:val="-1"/>
          <w:w w:val="99"/>
        </w:rPr>
        <w:t>n</w:t>
      </w:r>
      <w:r>
        <w:rPr>
          <w:w w:val="104"/>
        </w:rPr>
        <w:t>g</w:t>
      </w:r>
      <w:r>
        <w:rPr>
          <w:spacing w:val="-8"/>
        </w:rPr>
        <w:t xml:space="preserve"> </w:t>
      </w:r>
      <w:r>
        <w:rPr>
          <w:spacing w:val="-1"/>
          <w:w w:val="97"/>
        </w:rPr>
        <w:t>i</w:t>
      </w:r>
      <w:r>
        <w:rPr>
          <w:spacing w:val="-4"/>
          <w:w w:val="99"/>
        </w:rPr>
        <w:t>n</w:t>
      </w:r>
      <w:r>
        <w:rPr>
          <w:spacing w:val="-1"/>
          <w:w w:val="133"/>
        </w:rPr>
        <w:t>f</w:t>
      </w:r>
      <w:r>
        <w:rPr>
          <w:spacing w:val="-5"/>
          <w:w w:val="105"/>
        </w:rPr>
        <w:t>r</w:t>
      </w:r>
      <w:r>
        <w:rPr>
          <w:spacing w:val="-1"/>
          <w:w w:val="94"/>
        </w:rPr>
        <w:t>a</w:t>
      </w:r>
      <w:r>
        <w:rPr>
          <w:spacing w:val="-3"/>
          <w:w w:val="90"/>
        </w:rPr>
        <w:t>s</w:t>
      </w:r>
      <w:r>
        <w:rPr>
          <w:spacing w:val="-1"/>
          <w:w w:val="136"/>
        </w:rPr>
        <w:t>t</w:t>
      </w:r>
      <w:r>
        <w:rPr>
          <w:spacing w:val="-3"/>
          <w:w w:val="105"/>
        </w:rPr>
        <w:t>r</w:t>
      </w:r>
      <w:r>
        <w:rPr>
          <w:spacing w:val="-1"/>
          <w:w w:val="99"/>
        </w:rPr>
        <w:t>u</w:t>
      </w:r>
      <w:r>
        <w:rPr>
          <w:spacing w:val="2"/>
          <w:w w:val="101"/>
        </w:rPr>
        <w:t>c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u</w:t>
      </w:r>
      <w:r>
        <w:rPr>
          <w:spacing w:val="-7"/>
          <w:w w:val="105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5"/>
          <w:w w:val="133"/>
        </w:rPr>
        <w:t>f</w:t>
      </w:r>
      <w:r>
        <w:rPr>
          <w:spacing w:val="-1"/>
          <w:w w:val="104"/>
        </w:rPr>
        <w:t>o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-8"/>
        </w:rPr>
        <w:t xml:space="preserve"> </w:t>
      </w:r>
      <w:r>
        <w:rPr>
          <w:spacing w:val="-1"/>
          <w:w w:val="101"/>
        </w:rPr>
        <w:t>c</w:t>
      </w:r>
      <w:r>
        <w:rPr>
          <w:spacing w:val="-1"/>
          <w:w w:val="97"/>
        </w:rPr>
        <w:t>l</w:t>
      </w:r>
      <w:r>
        <w:rPr>
          <w:spacing w:val="-1"/>
          <w:w w:val="99"/>
        </w:rPr>
        <w:t>u</w:t>
      </w:r>
      <w:r>
        <w:rPr>
          <w:spacing w:val="-3"/>
          <w:w w:val="90"/>
        </w:rPr>
        <w:t>s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1"/>
          <w:w w:val="90"/>
        </w:rPr>
        <w:t>s</w:t>
      </w:r>
      <w:r>
        <w:rPr>
          <w:spacing w:val="-1"/>
          <w:w w:val="99"/>
        </w:rPr>
        <w:t>h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u</w:t>
      </w:r>
      <w:r>
        <w:rPr>
          <w:spacing w:val="-1"/>
          <w:w w:val="97"/>
        </w:rPr>
        <w:t>l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1"/>
          <w:w w:val="104"/>
        </w:rPr>
        <w:t>b</w:t>
      </w:r>
      <w:r>
        <w:t>e</w:t>
      </w:r>
      <w:r>
        <w:rPr>
          <w:spacing w:val="-8"/>
        </w:rPr>
        <w:t xml:space="preserve"> </w:t>
      </w:r>
      <w:r>
        <w:rPr>
          <w:w w:val="94"/>
        </w:rPr>
        <w:t>a</w:t>
      </w:r>
      <w:r>
        <w:rPr>
          <w:spacing w:val="-8"/>
        </w:rPr>
        <w:t xml:space="preserve"> </w:t>
      </w:r>
      <w:r>
        <w:rPr>
          <w:spacing w:val="1"/>
          <w:w w:val="104"/>
        </w:rPr>
        <w:t>p</w:t>
      </w:r>
      <w:r>
        <w:rPr>
          <w:spacing w:val="-1"/>
          <w:w w:val="94"/>
        </w:rPr>
        <w:t>a</w:t>
      </w:r>
      <w:r>
        <w:rPr>
          <w:spacing w:val="-1"/>
          <w:w w:val="105"/>
        </w:rPr>
        <w:t>r</w:t>
      </w:r>
      <w:r>
        <w:rPr>
          <w:w w:val="136"/>
        </w:rPr>
        <w:t>t</w:t>
      </w:r>
      <w:r>
        <w:rPr>
          <w:spacing w:val="-8"/>
        </w:rPr>
        <w:t xml:space="preserve"> </w:t>
      </w:r>
      <w:r>
        <w:rPr>
          <w:spacing w:val="-7"/>
          <w:w w:val="104"/>
        </w:rPr>
        <w:t>o</w:t>
      </w:r>
      <w:r>
        <w:rPr>
          <w:w w:val="133"/>
        </w:rPr>
        <w:t>f</w:t>
      </w:r>
      <w:r>
        <w:rPr>
          <w:spacing w:val="-8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-8"/>
        </w:rPr>
        <w:t xml:space="preserve"> </w:t>
      </w:r>
      <w:r>
        <w:rPr>
          <w:spacing w:val="-23"/>
          <w:w w:val="101"/>
        </w:rPr>
        <w:t>T</w:t>
      </w:r>
      <w:r>
        <w:rPr>
          <w:spacing w:val="1"/>
        </w:rPr>
        <w:t>e</w:t>
      </w:r>
      <w:r>
        <w:rPr>
          <w:spacing w:val="-3"/>
          <w:w w:val="90"/>
        </w:rPr>
        <w:t>s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1"/>
          <w:w w:val="91"/>
        </w:rPr>
        <w:t>I</w:t>
      </w:r>
      <w:r>
        <w:rPr>
          <w:spacing w:val="-4"/>
          <w:w w:val="99"/>
        </w:rPr>
        <w:t>n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spacing w:val="-1"/>
          <w:w w:val="104"/>
        </w:rPr>
        <w:t>g</w:t>
      </w:r>
      <w:r>
        <w:rPr>
          <w:spacing w:val="-5"/>
          <w:w w:val="105"/>
        </w:rPr>
        <w:t>r</w:t>
      </w:r>
      <w:r>
        <w:rPr>
          <w:spacing w:val="-4"/>
          <w:w w:val="94"/>
        </w:rPr>
        <w:t>a</w:t>
      </w:r>
      <w:r>
        <w:rPr>
          <w:spacing w:val="-1"/>
          <w:w w:val="136"/>
        </w:rPr>
        <w:t>t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spacing w:val="-1"/>
          <w:w w:val="52"/>
          <w:vertAlign w:val="superscript"/>
        </w:rPr>
        <w:t>11</w:t>
      </w:r>
      <w:r>
        <w:rPr>
          <w:w w:val="89"/>
        </w:rPr>
        <w:t>.</w:t>
      </w:r>
    </w:p>
    <w:p w14:paraId="7BADC804" w14:textId="77777777" w:rsidR="005C2F4A" w:rsidRDefault="005C2F4A">
      <w:pPr>
        <w:pStyle w:val="BodyText"/>
        <w:spacing w:before="2"/>
        <w:rPr>
          <w:sz w:val="40"/>
        </w:rPr>
      </w:pPr>
    </w:p>
    <w:p w14:paraId="54DF4314" w14:textId="77777777" w:rsidR="005C2F4A" w:rsidRDefault="00000000">
      <w:pPr>
        <w:pStyle w:val="Heading2"/>
        <w:numPr>
          <w:ilvl w:val="1"/>
          <w:numId w:val="9"/>
        </w:numPr>
        <w:tabs>
          <w:tab w:val="left" w:pos="1086"/>
        </w:tabs>
        <w:spacing w:before="0"/>
        <w:ind w:left="1085" w:hanging="506"/>
        <w:jc w:val="left"/>
      </w:pPr>
      <w:bookmarkStart w:id="46" w:name="_TOC_250004"/>
      <w:r>
        <w:t>Hardware</w:t>
      </w:r>
      <w:r>
        <w:rPr>
          <w:spacing w:val="-21"/>
        </w:rPr>
        <w:t xml:space="preserve"> </w:t>
      </w:r>
      <w:bookmarkEnd w:id="46"/>
      <w:r>
        <w:t>requirements</w:t>
      </w:r>
    </w:p>
    <w:p w14:paraId="141D3940" w14:textId="77777777" w:rsidR="005C2F4A" w:rsidRDefault="005C2F4A">
      <w:pPr>
        <w:pStyle w:val="BodyText"/>
        <w:rPr>
          <w:sz w:val="20"/>
        </w:rPr>
      </w:pPr>
    </w:p>
    <w:p w14:paraId="4029FDB4" w14:textId="77777777" w:rsidR="005C2F4A" w:rsidRDefault="005C2F4A">
      <w:pPr>
        <w:pStyle w:val="BodyText"/>
        <w:rPr>
          <w:sz w:val="23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760"/>
        <w:gridCol w:w="1140"/>
        <w:gridCol w:w="1080"/>
        <w:gridCol w:w="900"/>
        <w:gridCol w:w="1620"/>
        <w:gridCol w:w="1540"/>
      </w:tblGrid>
      <w:tr w:rsidR="005C2F4A" w14:paraId="0E3EE489" w14:textId="77777777">
        <w:trPr>
          <w:trHeight w:val="1050"/>
        </w:trPr>
        <w:tc>
          <w:tcPr>
            <w:tcW w:w="2100" w:type="dxa"/>
            <w:shd w:val="clear" w:color="auto" w:fill="D5DAE3"/>
          </w:tcPr>
          <w:p w14:paraId="25F6B7BC" w14:textId="77777777" w:rsidR="005C2F4A" w:rsidRDefault="005C2F4A">
            <w:pPr>
              <w:pStyle w:val="TableParagraph"/>
              <w:spacing w:before="1"/>
              <w:rPr>
                <w:sz w:val="34"/>
              </w:rPr>
            </w:pPr>
          </w:p>
          <w:p w14:paraId="04F37CDE" w14:textId="77777777" w:rsidR="005C2F4A" w:rsidRDefault="00000000"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t>Node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760" w:type="dxa"/>
            <w:shd w:val="clear" w:color="auto" w:fill="D5DAE3"/>
          </w:tcPr>
          <w:p w14:paraId="0C0A14C3" w14:textId="77777777" w:rsidR="005C2F4A" w:rsidRDefault="005C2F4A">
            <w:pPr>
              <w:pStyle w:val="TableParagraph"/>
              <w:spacing w:before="1"/>
              <w:rPr>
                <w:sz w:val="34"/>
              </w:rPr>
            </w:pPr>
          </w:p>
          <w:p w14:paraId="79CB3495" w14:textId="77777777" w:rsidR="005C2F4A" w:rsidRDefault="00000000">
            <w:pPr>
              <w:pStyle w:val="TableParagraph"/>
              <w:ind w:left="135"/>
              <w:rPr>
                <w:sz w:val="20"/>
              </w:rPr>
            </w:pPr>
            <w:r>
              <w:rPr>
                <w:w w:val="105"/>
                <w:sz w:val="20"/>
              </w:rPr>
              <w:t>Node</w:t>
            </w:r>
          </w:p>
        </w:tc>
        <w:tc>
          <w:tcPr>
            <w:tcW w:w="1140" w:type="dxa"/>
            <w:shd w:val="clear" w:color="auto" w:fill="D5DAE3"/>
          </w:tcPr>
          <w:p w14:paraId="03AD3DBB" w14:textId="77777777" w:rsidR="005C2F4A" w:rsidRDefault="005C2F4A">
            <w:pPr>
              <w:pStyle w:val="TableParagraph"/>
              <w:spacing w:before="3"/>
              <w:rPr>
                <w:sz w:val="36"/>
              </w:rPr>
            </w:pPr>
          </w:p>
          <w:p w14:paraId="2825DD51" w14:textId="77777777" w:rsidR="005C2F4A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OS</w:t>
            </w:r>
          </w:p>
        </w:tc>
        <w:tc>
          <w:tcPr>
            <w:tcW w:w="1080" w:type="dxa"/>
            <w:shd w:val="clear" w:color="auto" w:fill="D5DAE3"/>
          </w:tcPr>
          <w:p w14:paraId="4FA8309C" w14:textId="77777777" w:rsidR="005C2F4A" w:rsidRDefault="00000000">
            <w:pPr>
              <w:pStyle w:val="TableParagraph"/>
              <w:spacing w:before="126"/>
              <w:ind w:left="140"/>
              <w:rPr>
                <w:sz w:val="20"/>
              </w:rPr>
            </w:pPr>
            <w:r>
              <w:rPr>
                <w:sz w:val="20"/>
              </w:rPr>
              <w:t>VCPU</w:t>
            </w:r>
          </w:p>
          <w:p w14:paraId="025DB5C1" w14:textId="77777777" w:rsidR="005C2F4A" w:rsidRDefault="00000000">
            <w:pPr>
              <w:pStyle w:val="TableParagraph"/>
              <w:spacing w:before="39" w:line="314" w:lineRule="auto"/>
              <w:ind w:left="140" w:right="411"/>
              <w:rPr>
                <w:sz w:val="20"/>
              </w:rPr>
            </w:pPr>
            <w:r>
              <w:rPr>
                <w:w w:val="105"/>
                <w:sz w:val="20"/>
              </w:rPr>
              <w:t>per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z w:val="20"/>
              </w:rPr>
              <w:t>Node</w:t>
            </w:r>
          </w:p>
        </w:tc>
        <w:tc>
          <w:tcPr>
            <w:tcW w:w="900" w:type="dxa"/>
            <w:shd w:val="clear" w:color="auto" w:fill="D5DAE3"/>
          </w:tcPr>
          <w:p w14:paraId="601261DC" w14:textId="77777777" w:rsidR="005C2F4A" w:rsidRDefault="00000000">
            <w:pPr>
              <w:pStyle w:val="TableParagraph"/>
              <w:spacing w:before="126"/>
              <w:ind w:left="140"/>
              <w:rPr>
                <w:sz w:val="20"/>
              </w:rPr>
            </w:pPr>
            <w:r>
              <w:rPr>
                <w:sz w:val="20"/>
              </w:rPr>
              <w:t>RAM</w:t>
            </w:r>
          </w:p>
          <w:p w14:paraId="3C413055" w14:textId="77777777" w:rsidR="005C2F4A" w:rsidRDefault="00000000">
            <w:pPr>
              <w:pStyle w:val="TableParagraph"/>
              <w:spacing w:before="39" w:line="314" w:lineRule="auto"/>
              <w:ind w:left="140" w:right="231"/>
              <w:rPr>
                <w:sz w:val="20"/>
              </w:rPr>
            </w:pPr>
            <w:r>
              <w:rPr>
                <w:w w:val="105"/>
                <w:sz w:val="20"/>
              </w:rPr>
              <w:t>per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z w:val="20"/>
              </w:rPr>
              <w:t>Node</w:t>
            </w:r>
          </w:p>
        </w:tc>
        <w:tc>
          <w:tcPr>
            <w:tcW w:w="1620" w:type="dxa"/>
            <w:shd w:val="clear" w:color="auto" w:fill="D5DAE3"/>
          </w:tcPr>
          <w:p w14:paraId="2BE7FD94" w14:textId="77777777" w:rsidR="005C2F4A" w:rsidRDefault="00000000">
            <w:pPr>
              <w:pStyle w:val="TableParagraph"/>
              <w:spacing w:before="126" w:line="280" w:lineRule="auto"/>
              <w:ind w:left="125" w:right="258"/>
              <w:rPr>
                <w:sz w:val="20"/>
              </w:rPr>
            </w:pPr>
            <w:r>
              <w:rPr>
                <w:sz w:val="20"/>
              </w:rPr>
              <w:t>Min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Root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disk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</w:p>
          <w:p w14:paraId="7DF7E24A" w14:textId="77777777" w:rsidR="005C2F4A" w:rsidRDefault="00000000">
            <w:pPr>
              <w:pStyle w:val="TableParagraph"/>
              <w:spacing w:before="32"/>
              <w:ind w:left="125"/>
              <w:rPr>
                <w:sz w:val="20"/>
              </w:rPr>
            </w:pPr>
            <w:r>
              <w:rPr>
                <w:w w:val="105"/>
                <w:sz w:val="20"/>
              </w:rPr>
              <w:t>Node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(GB)</w:t>
            </w:r>
          </w:p>
        </w:tc>
        <w:tc>
          <w:tcPr>
            <w:tcW w:w="1540" w:type="dxa"/>
            <w:shd w:val="clear" w:color="auto" w:fill="D5DAE3"/>
          </w:tcPr>
          <w:p w14:paraId="29B134AF" w14:textId="77777777" w:rsidR="005C2F4A" w:rsidRDefault="00000000">
            <w:pPr>
              <w:pStyle w:val="TableParagraph"/>
              <w:spacing w:before="126" w:line="280" w:lineRule="auto"/>
              <w:ind w:left="125" w:right="158"/>
              <w:rPr>
                <w:sz w:val="20"/>
              </w:rPr>
            </w:pPr>
            <w:r>
              <w:rPr>
                <w:sz w:val="20"/>
              </w:rPr>
              <w:t>NIC Ports per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Node</w:t>
            </w:r>
          </w:p>
        </w:tc>
      </w:tr>
      <w:tr w:rsidR="005C2F4A" w14:paraId="6619E93C" w14:textId="77777777">
        <w:trPr>
          <w:trHeight w:val="729"/>
        </w:trPr>
        <w:tc>
          <w:tcPr>
            <w:tcW w:w="2100" w:type="dxa"/>
            <w:shd w:val="clear" w:color="auto" w:fill="E7E6E6"/>
          </w:tcPr>
          <w:p w14:paraId="1DD20FC6" w14:textId="77777777" w:rsidR="005C2F4A" w:rsidRDefault="00000000">
            <w:pPr>
              <w:pStyle w:val="TableParagraph"/>
              <w:spacing w:before="134"/>
              <w:ind w:left="135"/>
              <w:rPr>
                <w:sz w:val="20"/>
              </w:rPr>
            </w:pPr>
            <w:r>
              <w:rPr>
                <w:sz w:val="20"/>
              </w:rPr>
              <w:t>Master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Node</w:t>
            </w:r>
          </w:p>
        </w:tc>
        <w:tc>
          <w:tcPr>
            <w:tcW w:w="760" w:type="dxa"/>
            <w:shd w:val="clear" w:color="auto" w:fill="E7E6E6"/>
          </w:tcPr>
          <w:p w14:paraId="1EB3D4A8" w14:textId="77777777" w:rsidR="005C2F4A" w:rsidRDefault="00000000">
            <w:pPr>
              <w:pStyle w:val="TableParagraph"/>
              <w:spacing w:before="134"/>
              <w:ind w:left="135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</w:p>
        </w:tc>
        <w:tc>
          <w:tcPr>
            <w:tcW w:w="1140" w:type="dxa"/>
            <w:shd w:val="clear" w:color="auto" w:fill="C3DEB3"/>
          </w:tcPr>
          <w:p w14:paraId="73F1ED92" w14:textId="77777777" w:rsidR="005C2F4A" w:rsidRDefault="00000000">
            <w:pPr>
              <w:pStyle w:val="TableParagraph"/>
              <w:spacing w:before="134"/>
              <w:ind w:left="140"/>
              <w:rPr>
                <w:sz w:val="20"/>
              </w:rPr>
            </w:pPr>
            <w:r>
              <w:rPr>
                <w:sz w:val="20"/>
              </w:rPr>
              <w:t>RHCOS</w:t>
            </w:r>
          </w:p>
        </w:tc>
        <w:tc>
          <w:tcPr>
            <w:tcW w:w="1080" w:type="dxa"/>
            <w:shd w:val="clear" w:color="auto" w:fill="C3DEB3"/>
          </w:tcPr>
          <w:p w14:paraId="2333F141" w14:textId="77777777" w:rsidR="005C2F4A" w:rsidRDefault="00000000">
            <w:pPr>
              <w:pStyle w:val="TableParagraph"/>
              <w:spacing w:before="134"/>
              <w:ind w:left="140"/>
              <w:rPr>
                <w:sz w:val="20"/>
              </w:rPr>
            </w:pPr>
            <w:r>
              <w:rPr>
                <w:w w:val="110"/>
                <w:sz w:val="20"/>
              </w:rPr>
              <w:t>44</w:t>
            </w:r>
          </w:p>
        </w:tc>
        <w:tc>
          <w:tcPr>
            <w:tcW w:w="900" w:type="dxa"/>
            <w:shd w:val="clear" w:color="auto" w:fill="C3DEB3"/>
          </w:tcPr>
          <w:p w14:paraId="1ABAFDCB" w14:textId="77777777" w:rsidR="005C2F4A" w:rsidRDefault="00000000">
            <w:pPr>
              <w:pStyle w:val="TableParagraph"/>
              <w:spacing w:before="134" w:line="280" w:lineRule="auto"/>
              <w:ind w:left="140" w:right="196"/>
              <w:rPr>
                <w:sz w:val="20"/>
              </w:rPr>
            </w:pPr>
            <w:r>
              <w:rPr>
                <w:w w:val="105"/>
                <w:sz w:val="20"/>
              </w:rPr>
              <w:t>780G</w:t>
            </w:r>
            <w:r>
              <w:rPr>
                <w:spacing w:val="-5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</w:t>
            </w:r>
          </w:p>
        </w:tc>
        <w:tc>
          <w:tcPr>
            <w:tcW w:w="1620" w:type="dxa"/>
            <w:shd w:val="clear" w:color="auto" w:fill="C3DEB3"/>
          </w:tcPr>
          <w:p w14:paraId="12A70A8C" w14:textId="77777777" w:rsidR="005C2F4A" w:rsidRDefault="00000000">
            <w:pPr>
              <w:pStyle w:val="TableParagraph"/>
              <w:spacing w:before="134" w:line="280" w:lineRule="auto"/>
              <w:ind w:left="140" w:right="253"/>
              <w:rPr>
                <w:sz w:val="20"/>
              </w:rPr>
            </w:pPr>
            <w:r>
              <w:rPr>
                <w:sz w:val="20"/>
              </w:rPr>
              <w:t>300GB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(Raid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pacing w:val="-1"/>
                <w:w w:val="55"/>
                <w:sz w:val="20"/>
              </w:rPr>
              <w:t>1</w:t>
            </w:r>
            <w:r>
              <w:rPr>
                <w:w w:val="120"/>
                <w:sz w:val="20"/>
              </w:rPr>
              <w:t>)</w:t>
            </w:r>
          </w:p>
        </w:tc>
        <w:tc>
          <w:tcPr>
            <w:tcW w:w="1540" w:type="dxa"/>
            <w:shd w:val="clear" w:color="auto" w:fill="C3DEB3"/>
          </w:tcPr>
          <w:p w14:paraId="2D4C605F" w14:textId="77777777" w:rsidR="005C2F4A" w:rsidRDefault="00000000">
            <w:pPr>
              <w:pStyle w:val="TableParagraph"/>
              <w:spacing w:before="134"/>
              <w:ind w:left="140"/>
              <w:rPr>
                <w:sz w:val="20"/>
              </w:rPr>
            </w:pPr>
            <w:r>
              <w:rPr>
                <w:w w:val="111"/>
                <w:sz w:val="20"/>
              </w:rPr>
              <w:t>4</w:t>
            </w:r>
          </w:p>
        </w:tc>
      </w:tr>
      <w:tr w:rsidR="005C2F4A" w14:paraId="532E476C" w14:textId="77777777">
        <w:trPr>
          <w:trHeight w:val="729"/>
        </w:trPr>
        <w:tc>
          <w:tcPr>
            <w:tcW w:w="2100" w:type="dxa"/>
            <w:shd w:val="clear" w:color="auto" w:fill="E7E6E6"/>
          </w:tcPr>
          <w:p w14:paraId="0B15A301" w14:textId="77777777" w:rsidR="005C2F4A" w:rsidRDefault="00000000">
            <w:pPr>
              <w:pStyle w:val="TableParagraph"/>
              <w:spacing w:before="129"/>
              <w:ind w:left="135"/>
              <w:rPr>
                <w:sz w:val="20"/>
              </w:rPr>
            </w:pPr>
            <w:r>
              <w:rPr>
                <w:sz w:val="20"/>
              </w:rPr>
              <w:t>Workers</w:t>
            </w:r>
          </w:p>
        </w:tc>
        <w:tc>
          <w:tcPr>
            <w:tcW w:w="760" w:type="dxa"/>
            <w:shd w:val="clear" w:color="auto" w:fill="E7E6E6"/>
          </w:tcPr>
          <w:p w14:paraId="581B08AC" w14:textId="77777777" w:rsidR="005C2F4A" w:rsidRDefault="00000000">
            <w:pPr>
              <w:pStyle w:val="TableParagraph"/>
              <w:spacing w:before="129"/>
              <w:ind w:left="135"/>
              <w:rPr>
                <w:sz w:val="20"/>
              </w:rPr>
            </w:pPr>
            <w:r>
              <w:rPr>
                <w:spacing w:val="-1"/>
                <w:w w:val="55"/>
                <w:sz w:val="20"/>
              </w:rPr>
              <w:t>1</w:t>
            </w:r>
            <w:r>
              <w:rPr>
                <w:w w:val="118"/>
                <w:sz w:val="20"/>
              </w:rPr>
              <w:t>0</w:t>
            </w:r>
          </w:p>
        </w:tc>
        <w:tc>
          <w:tcPr>
            <w:tcW w:w="1140" w:type="dxa"/>
            <w:shd w:val="clear" w:color="auto" w:fill="C3DEB3"/>
          </w:tcPr>
          <w:p w14:paraId="202887E0" w14:textId="77777777" w:rsidR="005C2F4A" w:rsidRDefault="00000000">
            <w:pPr>
              <w:pStyle w:val="TableParagraph"/>
              <w:spacing w:before="134"/>
              <w:ind w:left="140"/>
              <w:rPr>
                <w:sz w:val="20"/>
              </w:rPr>
            </w:pPr>
            <w:r>
              <w:rPr>
                <w:sz w:val="20"/>
              </w:rPr>
              <w:t>RHCOS</w:t>
            </w:r>
          </w:p>
        </w:tc>
        <w:tc>
          <w:tcPr>
            <w:tcW w:w="1080" w:type="dxa"/>
            <w:shd w:val="clear" w:color="auto" w:fill="C3DEB3"/>
          </w:tcPr>
          <w:p w14:paraId="4DF16A9A" w14:textId="77777777" w:rsidR="005C2F4A" w:rsidRDefault="00000000">
            <w:pPr>
              <w:pStyle w:val="TableParagraph"/>
              <w:spacing w:before="134"/>
              <w:ind w:left="140"/>
              <w:rPr>
                <w:sz w:val="20"/>
              </w:rPr>
            </w:pPr>
            <w:r>
              <w:rPr>
                <w:w w:val="110"/>
                <w:sz w:val="20"/>
              </w:rPr>
              <w:t>88</w:t>
            </w:r>
          </w:p>
        </w:tc>
        <w:tc>
          <w:tcPr>
            <w:tcW w:w="900" w:type="dxa"/>
            <w:shd w:val="clear" w:color="auto" w:fill="C3DEB3"/>
          </w:tcPr>
          <w:p w14:paraId="419361B3" w14:textId="77777777" w:rsidR="005C2F4A" w:rsidRDefault="00000000">
            <w:pPr>
              <w:pStyle w:val="TableParagraph"/>
              <w:spacing w:before="134"/>
              <w:ind w:left="140"/>
              <w:rPr>
                <w:sz w:val="20"/>
              </w:rPr>
            </w:pPr>
            <w:r>
              <w:rPr>
                <w:spacing w:val="-1"/>
                <w:w w:val="55"/>
                <w:sz w:val="20"/>
              </w:rPr>
              <w:t>1</w:t>
            </w:r>
            <w:r>
              <w:rPr>
                <w:spacing w:val="-4"/>
                <w:w w:val="102"/>
                <w:sz w:val="20"/>
              </w:rPr>
              <w:t>5</w:t>
            </w:r>
            <w:r>
              <w:rPr>
                <w:spacing w:val="-3"/>
                <w:w w:val="105"/>
                <w:sz w:val="20"/>
              </w:rPr>
              <w:t>3</w:t>
            </w:r>
            <w:r>
              <w:rPr>
                <w:w w:val="111"/>
                <w:sz w:val="20"/>
              </w:rPr>
              <w:t>6</w:t>
            </w:r>
          </w:p>
          <w:p w14:paraId="4E17DC01" w14:textId="77777777" w:rsidR="005C2F4A" w:rsidRDefault="00000000">
            <w:pPr>
              <w:pStyle w:val="TableParagraph"/>
              <w:spacing w:before="39"/>
              <w:ind w:left="140"/>
              <w:rPr>
                <w:sz w:val="20"/>
              </w:rPr>
            </w:pPr>
            <w:r>
              <w:rPr>
                <w:sz w:val="20"/>
              </w:rPr>
              <w:t>GB</w:t>
            </w:r>
          </w:p>
        </w:tc>
        <w:tc>
          <w:tcPr>
            <w:tcW w:w="1620" w:type="dxa"/>
            <w:shd w:val="clear" w:color="auto" w:fill="C3DEB3"/>
          </w:tcPr>
          <w:p w14:paraId="045FF340" w14:textId="77777777" w:rsidR="005C2F4A" w:rsidRDefault="00000000">
            <w:pPr>
              <w:pStyle w:val="TableParagraph"/>
              <w:spacing w:before="134" w:line="280" w:lineRule="auto"/>
              <w:ind w:left="140" w:right="253"/>
              <w:rPr>
                <w:sz w:val="20"/>
              </w:rPr>
            </w:pPr>
            <w:r>
              <w:rPr>
                <w:sz w:val="20"/>
              </w:rPr>
              <w:t>300GB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(Raid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pacing w:val="-1"/>
                <w:w w:val="55"/>
                <w:sz w:val="20"/>
              </w:rPr>
              <w:t>1</w:t>
            </w:r>
            <w:r>
              <w:rPr>
                <w:w w:val="120"/>
                <w:sz w:val="20"/>
              </w:rPr>
              <w:t>)</w:t>
            </w:r>
          </w:p>
        </w:tc>
        <w:tc>
          <w:tcPr>
            <w:tcW w:w="1540" w:type="dxa"/>
            <w:shd w:val="clear" w:color="auto" w:fill="C3DEB3"/>
          </w:tcPr>
          <w:p w14:paraId="70038C67" w14:textId="77777777" w:rsidR="005C2F4A" w:rsidRDefault="00000000">
            <w:pPr>
              <w:pStyle w:val="TableParagraph"/>
              <w:spacing w:before="134"/>
              <w:ind w:left="140"/>
              <w:rPr>
                <w:sz w:val="20"/>
              </w:rPr>
            </w:pPr>
            <w:r>
              <w:rPr>
                <w:w w:val="111"/>
                <w:sz w:val="20"/>
              </w:rPr>
              <w:t>4</w:t>
            </w:r>
          </w:p>
        </w:tc>
      </w:tr>
      <w:tr w:rsidR="005C2F4A" w14:paraId="4FFAE3AA" w14:textId="77777777">
        <w:trPr>
          <w:trHeight w:val="469"/>
        </w:trPr>
        <w:tc>
          <w:tcPr>
            <w:tcW w:w="2100" w:type="dxa"/>
            <w:shd w:val="clear" w:color="auto" w:fill="E7E6E6"/>
          </w:tcPr>
          <w:p w14:paraId="3176EBC0" w14:textId="77777777" w:rsidR="005C2F4A" w:rsidRDefault="00000000">
            <w:pPr>
              <w:pStyle w:val="TableParagraph"/>
              <w:spacing w:before="130"/>
              <w:ind w:left="135"/>
              <w:rPr>
                <w:sz w:val="20"/>
              </w:rPr>
            </w:pPr>
            <w:proofErr w:type="gramStart"/>
            <w:r>
              <w:rPr>
                <w:w w:val="110"/>
                <w:sz w:val="20"/>
              </w:rPr>
              <w:t>Bootstrap(</w:t>
            </w:r>
            <w:proofErr w:type="gramEnd"/>
            <w:r>
              <w:rPr>
                <w:w w:val="110"/>
                <w:sz w:val="20"/>
              </w:rPr>
              <w:t>VM)</w:t>
            </w:r>
          </w:p>
        </w:tc>
        <w:tc>
          <w:tcPr>
            <w:tcW w:w="760" w:type="dxa"/>
            <w:shd w:val="clear" w:color="auto" w:fill="E7E6E6"/>
          </w:tcPr>
          <w:p w14:paraId="3A3F05B5" w14:textId="77777777" w:rsidR="005C2F4A" w:rsidRDefault="00000000">
            <w:pPr>
              <w:pStyle w:val="TableParagraph"/>
              <w:spacing w:before="130"/>
              <w:ind w:left="135"/>
              <w:rPr>
                <w:sz w:val="20"/>
              </w:rPr>
            </w:pPr>
            <w:r>
              <w:rPr>
                <w:w w:val="55"/>
                <w:sz w:val="20"/>
              </w:rPr>
              <w:t>1</w:t>
            </w:r>
          </w:p>
        </w:tc>
        <w:tc>
          <w:tcPr>
            <w:tcW w:w="1140" w:type="dxa"/>
            <w:shd w:val="clear" w:color="auto" w:fill="C3DEB3"/>
          </w:tcPr>
          <w:p w14:paraId="1ECACC3E" w14:textId="77777777" w:rsidR="005C2F4A" w:rsidRDefault="00000000">
            <w:pPr>
              <w:pStyle w:val="TableParagraph"/>
              <w:spacing w:before="135"/>
              <w:ind w:left="140"/>
              <w:rPr>
                <w:sz w:val="20"/>
              </w:rPr>
            </w:pPr>
            <w:r>
              <w:rPr>
                <w:sz w:val="20"/>
              </w:rPr>
              <w:t>RHCOS</w:t>
            </w:r>
          </w:p>
        </w:tc>
        <w:tc>
          <w:tcPr>
            <w:tcW w:w="1080" w:type="dxa"/>
            <w:shd w:val="clear" w:color="auto" w:fill="C3DEB3"/>
          </w:tcPr>
          <w:p w14:paraId="650A380B" w14:textId="77777777" w:rsidR="005C2F4A" w:rsidRDefault="00000000">
            <w:pPr>
              <w:pStyle w:val="TableParagraph"/>
              <w:spacing w:before="135"/>
              <w:ind w:left="140"/>
              <w:rPr>
                <w:sz w:val="20"/>
              </w:rPr>
            </w:pPr>
            <w:r>
              <w:rPr>
                <w:w w:val="110"/>
                <w:sz w:val="20"/>
              </w:rPr>
              <w:t>8</w:t>
            </w:r>
          </w:p>
        </w:tc>
        <w:tc>
          <w:tcPr>
            <w:tcW w:w="900" w:type="dxa"/>
            <w:shd w:val="clear" w:color="auto" w:fill="C3DEB3"/>
          </w:tcPr>
          <w:p w14:paraId="5414EFD0" w14:textId="77777777" w:rsidR="005C2F4A" w:rsidRDefault="00000000">
            <w:pPr>
              <w:pStyle w:val="TableParagraph"/>
              <w:spacing w:before="135"/>
              <w:ind w:left="140"/>
              <w:rPr>
                <w:sz w:val="20"/>
              </w:rPr>
            </w:pPr>
            <w:r>
              <w:rPr>
                <w:spacing w:val="-1"/>
                <w:w w:val="55"/>
                <w:sz w:val="20"/>
              </w:rPr>
              <w:t>1</w:t>
            </w:r>
            <w:r>
              <w:rPr>
                <w:spacing w:val="-1"/>
                <w:w w:val="111"/>
                <w:sz w:val="20"/>
              </w:rPr>
              <w:t>6</w:t>
            </w:r>
            <w:r>
              <w:rPr>
                <w:spacing w:val="-1"/>
                <w:w w:val="102"/>
                <w:sz w:val="20"/>
              </w:rPr>
              <w:t>G</w:t>
            </w:r>
            <w:r>
              <w:rPr>
                <w:sz w:val="20"/>
              </w:rPr>
              <w:t>B</w:t>
            </w:r>
          </w:p>
        </w:tc>
        <w:tc>
          <w:tcPr>
            <w:tcW w:w="1620" w:type="dxa"/>
            <w:shd w:val="clear" w:color="auto" w:fill="C3DEB3"/>
          </w:tcPr>
          <w:p w14:paraId="4240D508" w14:textId="77777777" w:rsidR="005C2F4A" w:rsidRDefault="00000000">
            <w:pPr>
              <w:pStyle w:val="TableParagraph"/>
              <w:spacing w:before="135"/>
              <w:ind w:left="140"/>
              <w:rPr>
                <w:sz w:val="20"/>
              </w:rPr>
            </w:pPr>
            <w:r>
              <w:rPr>
                <w:w w:val="110"/>
                <w:sz w:val="20"/>
              </w:rPr>
              <w:t>300GB</w:t>
            </w:r>
          </w:p>
        </w:tc>
        <w:tc>
          <w:tcPr>
            <w:tcW w:w="1540" w:type="dxa"/>
            <w:shd w:val="clear" w:color="auto" w:fill="C3DEB3"/>
          </w:tcPr>
          <w:p w14:paraId="4C395EE9" w14:textId="77777777" w:rsidR="005C2F4A" w:rsidRDefault="00000000">
            <w:pPr>
              <w:pStyle w:val="TableParagraph"/>
              <w:spacing w:before="135"/>
              <w:ind w:left="140"/>
              <w:rPr>
                <w:sz w:val="20"/>
              </w:rPr>
            </w:pPr>
            <w:r>
              <w:rPr>
                <w:w w:val="95"/>
                <w:sz w:val="20"/>
              </w:rPr>
              <w:t>1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required</w:t>
            </w:r>
          </w:p>
        </w:tc>
      </w:tr>
      <w:tr w:rsidR="005C2F4A" w14:paraId="50C72CCE" w14:textId="77777777">
        <w:trPr>
          <w:trHeight w:val="470"/>
        </w:trPr>
        <w:tc>
          <w:tcPr>
            <w:tcW w:w="2100" w:type="dxa"/>
            <w:shd w:val="clear" w:color="auto" w:fill="E7E6E6"/>
          </w:tcPr>
          <w:p w14:paraId="66FCD47C" w14:textId="77777777" w:rsidR="005C2F4A" w:rsidRDefault="00000000">
            <w:pPr>
              <w:pStyle w:val="TableParagraph"/>
              <w:spacing w:before="125"/>
              <w:ind w:left="135"/>
              <w:rPr>
                <w:sz w:val="20"/>
              </w:rPr>
            </w:pPr>
            <w:proofErr w:type="gramStart"/>
            <w:r>
              <w:rPr>
                <w:w w:val="105"/>
                <w:sz w:val="20"/>
              </w:rPr>
              <w:t>Bastion(</w:t>
            </w:r>
            <w:proofErr w:type="gramEnd"/>
            <w:r>
              <w:rPr>
                <w:w w:val="105"/>
                <w:sz w:val="20"/>
              </w:rPr>
              <w:t>VM)</w:t>
            </w:r>
          </w:p>
        </w:tc>
        <w:tc>
          <w:tcPr>
            <w:tcW w:w="760" w:type="dxa"/>
            <w:shd w:val="clear" w:color="auto" w:fill="E7E6E6"/>
          </w:tcPr>
          <w:p w14:paraId="0C709030" w14:textId="77777777" w:rsidR="005C2F4A" w:rsidRDefault="00000000">
            <w:pPr>
              <w:pStyle w:val="TableParagraph"/>
              <w:spacing w:before="125"/>
              <w:ind w:left="135"/>
              <w:rPr>
                <w:sz w:val="20"/>
              </w:rPr>
            </w:pPr>
            <w:r>
              <w:rPr>
                <w:w w:val="55"/>
                <w:sz w:val="20"/>
              </w:rPr>
              <w:t>1</w:t>
            </w:r>
          </w:p>
        </w:tc>
        <w:tc>
          <w:tcPr>
            <w:tcW w:w="1140" w:type="dxa"/>
            <w:shd w:val="clear" w:color="auto" w:fill="C3DEB3"/>
          </w:tcPr>
          <w:p w14:paraId="55582D92" w14:textId="77777777" w:rsidR="005C2F4A" w:rsidRDefault="00000000">
            <w:pPr>
              <w:pStyle w:val="TableParagraph"/>
              <w:spacing w:before="125"/>
              <w:ind w:left="140"/>
              <w:rPr>
                <w:sz w:val="20"/>
              </w:rPr>
            </w:pPr>
            <w:r>
              <w:rPr>
                <w:spacing w:val="-1"/>
                <w:sz w:val="20"/>
              </w:rPr>
              <w:t>RHEL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9.x</w:t>
            </w:r>
          </w:p>
        </w:tc>
        <w:tc>
          <w:tcPr>
            <w:tcW w:w="1080" w:type="dxa"/>
            <w:shd w:val="clear" w:color="auto" w:fill="C3DEB3"/>
          </w:tcPr>
          <w:p w14:paraId="32D9135B" w14:textId="77777777" w:rsidR="005C2F4A" w:rsidRDefault="00000000">
            <w:pPr>
              <w:pStyle w:val="TableParagraph"/>
              <w:spacing w:before="130"/>
              <w:ind w:left="140"/>
              <w:rPr>
                <w:sz w:val="20"/>
              </w:rPr>
            </w:pPr>
            <w:r>
              <w:rPr>
                <w:w w:val="111"/>
                <w:sz w:val="20"/>
              </w:rPr>
              <w:t>4</w:t>
            </w:r>
          </w:p>
        </w:tc>
        <w:tc>
          <w:tcPr>
            <w:tcW w:w="900" w:type="dxa"/>
            <w:shd w:val="clear" w:color="auto" w:fill="C3DEB3"/>
          </w:tcPr>
          <w:p w14:paraId="4CC85151" w14:textId="77777777" w:rsidR="005C2F4A" w:rsidRDefault="00000000">
            <w:pPr>
              <w:pStyle w:val="TableParagraph"/>
              <w:spacing w:before="130"/>
              <w:ind w:left="140"/>
              <w:rPr>
                <w:sz w:val="20"/>
              </w:rPr>
            </w:pPr>
            <w:r>
              <w:rPr>
                <w:w w:val="105"/>
                <w:sz w:val="20"/>
              </w:rPr>
              <w:t>8GB</w:t>
            </w:r>
          </w:p>
        </w:tc>
        <w:tc>
          <w:tcPr>
            <w:tcW w:w="1620" w:type="dxa"/>
            <w:shd w:val="clear" w:color="auto" w:fill="C3DEB3"/>
          </w:tcPr>
          <w:p w14:paraId="3BE4604D" w14:textId="77777777" w:rsidR="005C2F4A" w:rsidRDefault="00000000">
            <w:pPr>
              <w:pStyle w:val="TableParagraph"/>
              <w:spacing w:before="130"/>
              <w:ind w:left="140"/>
              <w:rPr>
                <w:sz w:val="20"/>
              </w:rPr>
            </w:pPr>
            <w:r>
              <w:rPr>
                <w:w w:val="110"/>
                <w:sz w:val="20"/>
              </w:rPr>
              <w:t>300GB</w:t>
            </w:r>
          </w:p>
        </w:tc>
        <w:tc>
          <w:tcPr>
            <w:tcW w:w="1540" w:type="dxa"/>
            <w:shd w:val="clear" w:color="auto" w:fill="C3DEB3"/>
          </w:tcPr>
          <w:p w14:paraId="434F3593" w14:textId="77777777" w:rsidR="005C2F4A" w:rsidRDefault="00000000">
            <w:pPr>
              <w:pStyle w:val="TableParagraph"/>
              <w:spacing w:before="130"/>
              <w:ind w:left="140"/>
              <w:rPr>
                <w:sz w:val="20"/>
              </w:rPr>
            </w:pPr>
            <w:r>
              <w:rPr>
                <w:w w:val="95"/>
                <w:sz w:val="20"/>
              </w:rPr>
              <w:t>1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required</w:t>
            </w:r>
          </w:p>
        </w:tc>
      </w:tr>
    </w:tbl>
    <w:p w14:paraId="040EC3F7" w14:textId="77777777" w:rsidR="005C2F4A" w:rsidRDefault="005C2F4A">
      <w:pPr>
        <w:pStyle w:val="BodyText"/>
        <w:spacing w:before="9"/>
        <w:rPr>
          <w:sz w:val="23"/>
        </w:rPr>
      </w:pPr>
    </w:p>
    <w:p w14:paraId="45808823" w14:textId="77777777" w:rsidR="005C2F4A" w:rsidRDefault="00000000">
      <w:pPr>
        <w:pStyle w:val="BodyText"/>
        <w:spacing w:before="121"/>
        <w:ind w:left="673"/>
      </w:pPr>
      <w:r>
        <w:rPr>
          <w:spacing w:val="-1"/>
        </w:rPr>
        <w:t>Please</w:t>
      </w:r>
      <w:r>
        <w:rPr>
          <w:spacing w:val="-13"/>
        </w:rPr>
        <w:t xml:space="preserve"> </w:t>
      </w:r>
      <w:r>
        <w:t>note:</w:t>
      </w:r>
    </w:p>
    <w:p w14:paraId="6EF38366" w14:textId="77777777" w:rsidR="005C2F4A" w:rsidRDefault="005C2F4A">
      <w:pPr>
        <w:pStyle w:val="BodyText"/>
        <w:spacing w:before="2"/>
        <w:rPr>
          <w:sz w:val="34"/>
        </w:rPr>
      </w:pPr>
    </w:p>
    <w:p w14:paraId="0F04D459" w14:textId="77777777" w:rsidR="005C2F4A" w:rsidRDefault="00000000">
      <w:pPr>
        <w:pStyle w:val="ListParagraph"/>
        <w:numPr>
          <w:ilvl w:val="0"/>
          <w:numId w:val="6"/>
        </w:numPr>
        <w:tabs>
          <w:tab w:val="left" w:pos="1299"/>
          <w:tab w:val="left" w:pos="1300"/>
        </w:tabs>
        <w:spacing w:line="321" w:lineRule="auto"/>
        <w:ind w:right="825"/>
      </w:pPr>
      <w:r>
        <w:rPr>
          <w:w w:val="105"/>
        </w:rPr>
        <w:t>RHCOS installation for Bootstrap, Control plane &amp; Worker nodes will be done by UPI</w:t>
      </w:r>
      <w:r>
        <w:rPr>
          <w:spacing w:val="-59"/>
          <w:w w:val="105"/>
        </w:rPr>
        <w:t xml:space="preserve"> </w:t>
      </w:r>
      <w:r>
        <w:rPr>
          <w:w w:val="105"/>
        </w:rPr>
        <w:t>method.</w:t>
      </w:r>
    </w:p>
    <w:p w14:paraId="47530A36" w14:textId="77777777" w:rsidR="005C2F4A" w:rsidRDefault="00000000">
      <w:pPr>
        <w:pStyle w:val="ListParagraph"/>
        <w:numPr>
          <w:ilvl w:val="0"/>
          <w:numId w:val="6"/>
        </w:numPr>
        <w:tabs>
          <w:tab w:val="left" w:pos="1300"/>
        </w:tabs>
        <w:spacing w:before="2" w:line="321" w:lineRule="auto"/>
        <w:ind w:right="826"/>
      </w:pPr>
      <w:r>
        <w:rPr>
          <w:spacing w:val="-1"/>
          <w:w w:val="105"/>
        </w:rPr>
        <w:t>Worker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node</w:t>
      </w:r>
      <w:r>
        <w:rPr>
          <w:spacing w:val="-3"/>
          <w:w w:val="105"/>
        </w:rPr>
        <w:t xml:space="preserve"> </w:t>
      </w:r>
      <w:proofErr w:type="gramStart"/>
      <w:r>
        <w:rPr>
          <w:spacing w:val="-1"/>
          <w:w w:val="105"/>
        </w:rPr>
        <w:t>specification</w:t>
      </w:r>
      <w:proofErr w:type="gramEnd"/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2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hardware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models</w:t>
      </w:r>
      <w:r>
        <w:rPr>
          <w:spacing w:val="-14"/>
          <w:w w:val="105"/>
        </w:rPr>
        <w:t xml:space="preserve"> </w:t>
      </w:r>
      <w:r>
        <w:rPr>
          <w:w w:val="105"/>
        </w:rPr>
        <w:t>being</w:t>
      </w:r>
      <w:r>
        <w:rPr>
          <w:spacing w:val="-59"/>
          <w:w w:val="105"/>
        </w:rPr>
        <w:t xml:space="preserve"> </w:t>
      </w:r>
      <w:r>
        <w:rPr>
          <w:w w:val="105"/>
        </w:rPr>
        <w:t>deployed.</w:t>
      </w:r>
    </w:p>
    <w:p w14:paraId="57BB9614" w14:textId="77777777" w:rsidR="005C2F4A" w:rsidRDefault="005C2F4A">
      <w:pPr>
        <w:pStyle w:val="BodyText"/>
        <w:rPr>
          <w:sz w:val="20"/>
        </w:rPr>
      </w:pPr>
    </w:p>
    <w:p w14:paraId="52795CA6" w14:textId="77777777" w:rsidR="005C2F4A" w:rsidRDefault="005C2F4A">
      <w:pPr>
        <w:pStyle w:val="BodyText"/>
        <w:rPr>
          <w:sz w:val="20"/>
        </w:rPr>
      </w:pPr>
    </w:p>
    <w:p w14:paraId="14E42EEA" w14:textId="77777777" w:rsidR="005C2F4A" w:rsidRDefault="00E27344">
      <w:pPr>
        <w:pStyle w:val="BodyText"/>
        <w:spacing w:before="9"/>
        <w:rPr>
          <w:sz w:val="17"/>
        </w:rPr>
      </w:pPr>
      <w:r>
        <w:pict w14:anchorId="6136D845">
          <v:shape id="_x0000_s2052" alt="" style="position:absolute;margin-left:1in;margin-top:12.45pt;width:2in;height:.1pt;z-index:-15720960;mso-wrap-edited:f;mso-width-percent:0;mso-height-percent:0;mso-wrap-distance-left:0;mso-wrap-distance-right:0;mso-position-horizontal-relative:page;mso-width-percent:0;mso-height-percent:0" coordsize="2880,1270" path="m,l2880,e" filled="f">
            <v:path arrowok="t" o:connecttype="custom" o:connectlocs="0,0;1161288000,0" o:connectangles="0,0"/>
            <w10:wrap type="topAndBottom" anchorx="page"/>
          </v:shape>
        </w:pict>
      </w:r>
    </w:p>
    <w:p w14:paraId="10E87BFC" w14:textId="77777777" w:rsidR="005C2F4A" w:rsidRDefault="00000000">
      <w:pPr>
        <w:spacing w:before="53"/>
        <w:ind w:left="580"/>
        <w:rPr>
          <w:rFonts w:ascii="Tahoma"/>
          <w:sz w:val="18"/>
        </w:rPr>
      </w:pPr>
      <w:r>
        <w:rPr>
          <w:rFonts w:ascii="Tahoma"/>
          <w:spacing w:val="-1"/>
          <w:w w:val="63"/>
          <w:sz w:val="18"/>
          <w:vertAlign w:val="superscript"/>
        </w:rPr>
        <w:t>1</w:t>
      </w:r>
      <w:r>
        <w:rPr>
          <w:rFonts w:ascii="Tahoma"/>
          <w:w w:val="63"/>
          <w:sz w:val="18"/>
          <w:vertAlign w:val="superscript"/>
        </w:rPr>
        <w:t>1</w:t>
      </w:r>
      <w:r>
        <w:rPr>
          <w:rFonts w:ascii="Tahoma"/>
          <w:spacing w:val="-15"/>
          <w:sz w:val="18"/>
        </w:rPr>
        <w:t xml:space="preserve"> </w:t>
      </w:r>
      <w:r>
        <w:rPr>
          <w:rFonts w:ascii="Tahoma"/>
          <w:spacing w:val="-16"/>
          <w:w w:val="98"/>
          <w:sz w:val="18"/>
        </w:rPr>
        <w:t>T</w:t>
      </w:r>
      <w:r>
        <w:rPr>
          <w:rFonts w:ascii="Tahoma"/>
          <w:spacing w:val="-2"/>
          <w:w w:val="101"/>
          <w:sz w:val="18"/>
        </w:rPr>
        <w:t>e</w:t>
      </w:r>
      <w:r>
        <w:rPr>
          <w:rFonts w:ascii="Tahoma"/>
          <w:spacing w:val="-2"/>
          <w:w w:val="104"/>
          <w:sz w:val="18"/>
        </w:rPr>
        <w:t>s</w:t>
      </w:r>
      <w:r>
        <w:rPr>
          <w:rFonts w:ascii="Tahoma"/>
          <w:spacing w:val="-2"/>
          <w:w w:val="111"/>
          <w:sz w:val="18"/>
        </w:rPr>
        <w:t>t</w:t>
      </w:r>
      <w:r>
        <w:rPr>
          <w:rFonts w:ascii="Tahoma"/>
          <w:spacing w:val="1"/>
          <w:w w:val="101"/>
          <w:sz w:val="18"/>
        </w:rPr>
        <w:t>e</w:t>
      </w:r>
      <w:r>
        <w:rPr>
          <w:rFonts w:ascii="Tahoma"/>
          <w:w w:val="101"/>
          <w:sz w:val="18"/>
        </w:rPr>
        <w:t>d</w:t>
      </w:r>
      <w:r>
        <w:rPr>
          <w:rFonts w:ascii="Tahoma"/>
          <w:spacing w:val="-15"/>
          <w:sz w:val="18"/>
        </w:rPr>
        <w:t xml:space="preserve"> </w:t>
      </w:r>
      <w:r>
        <w:rPr>
          <w:rFonts w:ascii="Tahoma"/>
          <w:spacing w:val="-1"/>
          <w:w w:val="73"/>
          <w:sz w:val="18"/>
        </w:rPr>
        <w:t>I</w:t>
      </w:r>
      <w:r>
        <w:rPr>
          <w:rFonts w:ascii="Tahoma"/>
          <w:spacing w:val="-3"/>
          <w:sz w:val="18"/>
        </w:rPr>
        <w:t>n</w:t>
      </w:r>
      <w:r>
        <w:rPr>
          <w:rFonts w:ascii="Tahoma"/>
          <w:spacing w:val="-2"/>
          <w:w w:val="111"/>
          <w:sz w:val="18"/>
        </w:rPr>
        <w:t>t</w:t>
      </w:r>
      <w:r>
        <w:rPr>
          <w:rFonts w:ascii="Tahoma"/>
          <w:spacing w:val="1"/>
          <w:w w:val="101"/>
          <w:sz w:val="18"/>
        </w:rPr>
        <w:t>eg</w:t>
      </w:r>
      <w:r>
        <w:rPr>
          <w:rFonts w:ascii="Tahoma"/>
          <w:spacing w:val="-4"/>
          <w:w w:val="107"/>
          <w:sz w:val="18"/>
        </w:rPr>
        <w:t>r</w:t>
      </w:r>
      <w:r>
        <w:rPr>
          <w:rFonts w:ascii="Tahoma"/>
          <w:spacing w:val="-3"/>
          <w:w w:val="99"/>
          <w:sz w:val="18"/>
        </w:rPr>
        <w:t>a</w:t>
      </w:r>
      <w:r>
        <w:rPr>
          <w:rFonts w:ascii="Tahoma"/>
          <w:spacing w:val="-4"/>
          <w:w w:val="111"/>
          <w:sz w:val="18"/>
        </w:rPr>
        <w:t>t</w:t>
      </w:r>
      <w:r>
        <w:rPr>
          <w:rFonts w:ascii="Tahoma"/>
          <w:w w:val="110"/>
          <w:sz w:val="18"/>
        </w:rPr>
        <w:t>i</w:t>
      </w:r>
      <w:r>
        <w:rPr>
          <w:rFonts w:ascii="Tahoma"/>
          <w:spacing w:val="-1"/>
          <w:w w:val="101"/>
          <w:sz w:val="18"/>
        </w:rPr>
        <w:t>o</w:t>
      </w:r>
      <w:r>
        <w:rPr>
          <w:rFonts w:ascii="Tahoma"/>
          <w:sz w:val="18"/>
        </w:rPr>
        <w:t>n</w:t>
      </w:r>
      <w:r>
        <w:rPr>
          <w:rFonts w:ascii="Tahoma"/>
          <w:spacing w:val="-15"/>
          <w:sz w:val="18"/>
        </w:rPr>
        <w:t xml:space="preserve"> </w:t>
      </w:r>
      <w:r>
        <w:rPr>
          <w:rFonts w:ascii="Tahoma"/>
          <w:w w:val="109"/>
          <w:sz w:val="18"/>
        </w:rPr>
        <w:t>-</w:t>
      </w:r>
      <w:r>
        <w:rPr>
          <w:rFonts w:ascii="Tahoma"/>
          <w:spacing w:val="-15"/>
          <w:sz w:val="18"/>
        </w:rPr>
        <w:t xml:space="preserve"> </w:t>
      </w:r>
      <w:hyperlink r:id="rId57"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w w:val="61"/>
            <w:sz w:val="18"/>
            <w:u w:val="thick" w:color="1154CC"/>
          </w:rPr>
          <w:t>: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1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cc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ss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-5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5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7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spacing w:val="-11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2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w w:val="111"/>
            <w:sz w:val="18"/>
            <w:u w:val="thick" w:color="1154CC"/>
          </w:rPr>
          <w:t>4</w:t>
        </w:r>
        <w:r>
          <w:rPr>
            <w:rFonts w:ascii="Tahoma"/>
            <w:color w:val="1154CC"/>
            <w:w w:val="65"/>
            <w:sz w:val="18"/>
            <w:u w:val="thick" w:color="1154CC"/>
          </w:rPr>
          <w:t>1</w:t>
        </w:r>
        <w:r>
          <w:rPr>
            <w:rFonts w:ascii="Tahoma"/>
            <w:color w:val="1154CC"/>
            <w:w w:val="111"/>
            <w:sz w:val="18"/>
            <w:u w:val="thick" w:color="1154CC"/>
          </w:rPr>
          <w:t>2</w:t>
        </w:r>
        <w:r>
          <w:rPr>
            <w:rFonts w:ascii="Tahoma"/>
            <w:color w:val="1154CC"/>
            <w:w w:val="110"/>
            <w:sz w:val="18"/>
            <w:u w:val="thick" w:color="1154CC"/>
          </w:rPr>
          <w:t>8</w:t>
        </w:r>
        <w:r>
          <w:rPr>
            <w:rFonts w:ascii="Tahoma"/>
            <w:color w:val="1154CC"/>
            <w:w w:val="111"/>
            <w:sz w:val="18"/>
            <w:u w:val="thick" w:color="1154CC"/>
          </w:rPr>
          <w:t>42</w:t>
        </w:r>
        <w:r>
          <w:rPr>
            <w:rFonts w:ascii="Tahoma"/>
            <w:color w:val="1154CC"/>
            <w:w w:val="65"/>
            <w:sz w:val="18"/>
            <w:u w:val="thick" w:color="1154CC"/>
          </w:rPr>
          <w:t>1</w:t>
        </w:r>
      </w:hyperlink>
    </w:p>
    <w:p w14:paraId="41E93622" w14:textId="77777777" w:rsidR="005C2F4A" w:rsidRDefault="005C2F4A">
      <w:pPr>
        <w:rPr>
          <w:rFonts w:ascii="Tahoma"/>
          <w:sz w:val="18"/>
        </w:rPr>
        <w:sectPr w:rsidR="005C2F4A">
          <w:pgSz w:w="12240" w:h="15840"/>
          <w:pgMar w:top="1980" w:right="620" w:bottom="1360" w:left="860" w:header="1470" w:footer="1089" w:gutter="0"/>
          <w:cols w:space="720"/>
        </w:sectPr>
      </w:pPr>
    </w:p>
    <w:p w14:paraId="2ACE8A0C" w14:textId="77777777" w:rsidR="005C2F4A" w:rsidRDefault="00000000">
      <w:pPr>
        <w:pStyle w:val="Heading2"/>
        <w:numPr>
          <w:ilvl w:val="1"/>
          <w:numId w:val="9"/>
        </w:numPr>
        <w:tabs>
          <w:tab w:val="left" w:pos="1095"/>
        </w:tabs>
        <w:ind w:left="1094" w:hanging="515"/>
        <w:jc w:val="left"/>
      </w:pPr>
      <w:bookmarkStart w:id="47" w:name="_TOC_250003"/>
      <w:r>
        <w:lastRenderedPageBreak/>
        <w:t>Network</w:t>
      </w:r>
      <w:r>
        <w:rPr>
          <w:spacing w:val="-21"/>
        </w:rPr>
        <w:t xml:space="preserve"> </w:t>
      </w:r>
      <w:r>
        <w:t>Access</w:t>
      </w:r>
      <w:r>
        <w:rPr>
          <w:spacing w:val="-21"/>
        </w:rPr>
        <w:t xml:space="preserve"> </w:t>
      </w:r>
      <w:bookmarkEnd w:id="47"/>
      <w:r>
        <w:t>Requirements</w:t>
      </w:r>
    </w:p>
    <w:p w14:paraId="5092C414" w14:textId="77777777" w:rsidR="005C2F4A" w:rsidRDefault="00000000">
      <w:pPr>
        <w:pStyle w:val="BodyText"/>
        <w:spacing w:before="235" w:line="321" w:lineRule="auto"/>
        <w:ind w:left="580"/>
      </w:pP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shared</w:t>
      </w:r>
      <w:r>
        <w:rPr>
          <w:spacing w:val="20"/>
          <w:w w:val="105"/>
        </w:rPr>
        <w:t xml:space="preserve"> </w:t>
      </w:r>
      <w:r>
        <w:rPr>
          <w:w w:val="105"/>
        </w:rPr>
        <w:t>network</w:t>
      </w:r>
      <w:r>
        <w:rPr>
          <w:spacing w:val="20"/>
          <w:w w:val="105"/>
        </w:rPr>
        <w:t xml:space="preserve"> </w:t>
      </w:r>
      <w:r>
        <w:rPr>
          <w:w w:val="105"/>
        </w:rPr>
        <w:t>must</w:t>
      </w:r>
      <w:r>
        <w:rPr>
          <w:spacing w:val="21"/>
          <w:w w:val="105"/>
        </w:rPr>
        <w:t xml:space="preserve"> </w:t>
      </w:r>
      <w:r>
        <w:rPr>
          <w:w w:val="105"/>
        </w:rPr>
        <w:t>exist</w:t>
      </w:r>
      <w:r>
        <w:rPr>
          <w:spacing w:val="20"/>
          <w:w w:val="105"/>
        </w:rPr>
        <w:t xml:space="preserve"> </w:t>
      </w:r>
      <w:r>
        <w:rPr>
          <w:w w:val="105"/>
        </w:rPr>
        <w:t>between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master,</w:t>
      </w:r>
      <w:r>
        <w:rPr>
          <w:spacing w:val="20"/>
          <w:w w:val="105"/>
        </w:rPr>
        <w:t xml:space="preserve"> </w:t>
      </w:r>
      <w:r>
        <w:rPr>
          <w:w w:val="105"/>
        </w:rPr>
        <w:t>worker,</w:t>
      </w:r>
      <w:r>
        <w:rPr>
          <w:spacing w:val="20"/>
          <w:w w:val="105"/>
        </w:rPr>
        <w:t xml:space="preserve"> </w:t>
      </w:r>
      <w:r>
        <w:rPr>
          <w:w w:val="105"/>
        </w:rPr>
        <w:t>ODF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other</w:t>
      </w:r>
      <w:r>
        <w:rPr>
          <w:spacing w:val="9"/>
          <w:w w:val="105"/>
        </w:rPr>
        <w:t xml:space="preserve"> </w:t>
      </w:r>
      <w:r>
        <w:rPr>
          <w:w w:val="105"/>
        </w:rPr>
        <w:t>nodes</w:t>
      </w:r>
      <w:r>
        <w:rPr>
          <w:spacing w:val="10"/>
          <w:w w:val="105"/>
        </w:rPr>
        <w:t xml:space="preserve"> </w:t>
      </w:r>
      <w:r>
        <w:rPr>
          <w:w w:val="105"/>
        </w:rPr>
        <w:t>(bastion,</w:t>
      </w:r>
      <w:r>
        <w:rPr>
          <w:spacing w:val="-59"/>
          <w:w w:val="105"/>
        </w:rPr>
        <w:t xml:space="preserve"> </w:t>
      </w:r>
      <w:r>
        <w:rPr>
          <w:w w:val="105"/>
        </w:rPr>
        <w:t>bootstrap,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ceph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grafana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Dashboard)</w:t>
      </w:r>
    </w:p>
    <w:p w14:paraId="29790550" w14:textId="77777777" w:rsidR="005C2F4A" w:rsidRDefault="00000000">
      <w:pPr>
        <w:pStyle w:val="BodyText"/>
        <w:spacing w:before="2"/>
        <w:ind w:left="580"/>
      </w:pPr>
      <w:r>
        <w:t>Key</w:t>
      </w:r>
      <w:r>
        <w:rPr>
          <w:spacing w:val="-15"/>
        </w:rPr>
        <w:t xml:space="preserve"> </w:t>
      </w:r>
      <w:r>
        <w:t>activities</w:t>
      </w:r>
      <w:r>
        <w:rPr>
          <w:spacing w:val="-14"/>
        </w:rPr>
        <w:t xml:space="preserve"> </w:t>
      </w:r>
      <w:r>
        <w:t>are:</w:t>
      </w:r>
    </w:p>
    <w:p w14:paraId="22CDA3EF" w14:textId="77777777" w:rsidR="005C2F4A" w:rsidRDefault="00000000">
      <w:pPr>
        <w:pStyle w:val="ListParagraph"/>
        <w:numPr>
          <w:ilvl w:val="2"/>
          <w:numId w:val="9"/>
        </w:numPr>
        <w:tabs>
          <w:tab w:val="left" w:pos="1299"/>
          <w:tab w:val="left" w:pos="1300"/>
        </w:tabs>
        <w:spacing w:before="82"/>
        <w:rPr>
          <w:rFonts w:ascii="Arial MT" w:hAnsi="Arial MT"/>
        </w:rPr>
      </w:pPr>
      <w:r>
        <w:rPr>
          <w:spacing w:val="-1"/>
        </w:rPr>
        <w:t>Subnets</w:t>
      </w:r>
      <w:r>
        <w:rPr>
          <w:spacing w:val="-13"/>
        </w:rPr>
        <w:t xml:space="preserve"> </w:t>
      </w:r>
      <w:r>
        <w:rPr>
          <w:spacing w:val="-1"/>
        </w:rPr>
        <w:t>Required:</w:t>
      </w:r>
    </w:p>
    <w:p w14:paraId="4616C172" w14:textId="77777777" w:rsidR="005C2F4A" w:rsidRDefault="00000000">
      <w:pPr>
        <w:pStyle w:val="ListParagraph"/>
        <w:numPr>
          <w:ilvl w:val="0"/>
          <w:numId w:val="5"/>
        </w:numPr>
        <w:tabs>
          <w:tab w:val="left" w:pos="2020"/>
        </w:tabs>
        <w:spacing w:before="42"/>
      </w:pPr>
      <w:r>
        <w:t>Hosts</w:t>
      </w:r>
      <w:r>
        <w:rPr>
          <w:spacing w:val="-3"/>
        </w:rPr>
        <w:t xml:space="preserve"> </w:t>
      </w:r>
      <w:r>
        <w:t>Subnet</w:t>
      </w:r>
    </w:p>
    <w:p w14:paraId="72080009" w14:textId="77777777" w:rsidR="005C2F4A" w:rsidRDefault="00000000">
      <w:pPr>
        <w:pStyle w:val="BodyText"/>
        <w:spacing w:before="42" w:line="280" w:lineRule="auto"/>
        <w:ind w:left="2020" w:right="820"/>
      </w:pP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subnet</w:t>
      </w:r>
      <w:r>
        <w:rPr>
          <w:spacing w:val="5"/>
          <w:w w:val="105"/>
        </w:rPr>
        <w:t xml:space="preserve"> </w:t>
      </w:r>
      <w:r>
        <w:rPr>
          <w:w w:val="105"/>
        </w:rPr>
        <w:t>used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primary</w:t>
      </w:r>
      <w:r>
        <w:rPr>
          <w:spacing w:val="5"/>
          <w:w w:val="105"/>
        </w:rPr>
        <w:t xml:space="preserve"> </w:t>
      </w:r>
      <w:r>
        <w:rPr>
          <w:w w:val="105"/>
        </w:rPr>
        <w:t>interfaces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hosts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OpenShift</w:t>
      </w:r>
      <w:r>
        <w:rPr>
          <w:spacing w:val="5"/>
          <w:w w:val="105"/>
        </w:rPr>
        <w:t xml:space="preserve"> </w:t>
      </w:r>
      <w:r>
        <w:rPr>
          <w:w w:val="105"/>
        </w:rPr>
        <w:t>will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-59"/>
          <w:w w:val="105"/>
        </w:rPr>
        <w:t xml:space="preserve"> </w:t>
      </w:r>
      <w:r>
        <w:rPr>
          <w:w w:val="105"/>
        </w:rPr>
        <w:t>installed</w:t>
      </w:r>
      <w:r>
        <w:rPr>
          <w:spacing w:val="-12"/>
          <w:w w:val="105"/>
        </w:rPr>
        <w:t xml:space="preserve"> </w:t>
      </w:r>
      <w:r>
        <w:rPr>
          <w:w w:val="105"/>
        </w:rPr>
        <w:t>on.</w:t>
      </w:r>
    </w:p>
    <w:p w14:paraId="37F6605E" w14:textId="77777777" w:rsidR="005C2F4A" w:rsidRDefault="00000000">
      <w:pPr>
        <w:spacing w:line="175" w:lineRule="exact"/>
        <w:ind w:left="2020"/>
        <w:rPr>
          <w:sz w:val="16"/>
        </w:rPr>
      </w:pPr>
      <w:r>
        <w:rPr>
          <w:sz w:val="16"/>
        </w:rPr>
        <w:t>WARNING:</w:t>
      </w:r>
      <w:r>
        <w:rPr>
          <w:spacing w:val="-4"/>
          <w:sz w:val="16"/>
        </w:rPr>
        <w:t xml:space="preserve"> </w:t>
      </w:r>
      <w:r>
        <w:rPr>
          <w:sz w:val="16"/>
        </w:rPr>
        <w:t>must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3"/>
          <w:sz w:val="16"/>
        </w:rPr>
        <w:t xml:space="preserve"> </w:t>
      </w:r>
      <w:r>
        <w:rPr>
          <w:sz w:val="16"/>
        </w:rPr>
        <w:t>conflict</w:t>
      </w:r>
      <w:r>
        <w:rPr>
          <w:spacing w:val="-4"/>
          <w:sz w:val="16"/>
        </w:rPr>
        <w:t xml:space="preserve"> </w:t>
      </w:r>
      <w:r>
        <w:rPr>
          <w:sz w:val="16"/>
        </w:rPr>
        <w:t>with:</w:t>
      </w:r>
    </w:p>
    <w:p w14:paraId="01DBBCCF" w14:textId="77777777" w:rsidR="005C2F4A" w:rsidRDefault="00000000">
      <w:pPr>
        <w:pStyle w:val="ListParagraph"/>
        <w:numPr>
          <w:ilvl w:val="1"/>
          <w:numId w:val="5"/>
        </w:numPr>
        <w:tabs>
          <w:tab w:val="left" w:pos="2739"/>
          <w:tab w:val="left" w:pos="2740"/>
        </w:tabs>
        <w:spacing w:before="28"/>
        <w:rPr>
          <w:sz w:val="16"/>
        </w:rPr>
      </w:pPr>
      <w:r>
        <w:rPr>
          <w:sz w:val="16"/>
        </w:rPr>
        <w:t>Pod</w:t>
      </w:r>
      <w:r>
        <w:rPr>
          <w:spacing w:val="-8"/>
          <w:sz w:val="16"/>
        </w:rPr>
        <w:t xml:space="preserve"> </w:t>
      </w:r>
      <w:r>
        <w:rPr>
          <w:sz w:val="16"/>
        </w:rPr>
        <w:t>IP</w:t>
      </w:r>
      <w:r>
        <w:rPr>
          <w:spacing w:val="-8"/>
          <w:sz w:val="16"/>
        </w:rPr>
        <w:t xml:space="preserve"> </w:t>
      </w:r>
      <w:r>
        <w:rPr>
          <w:sz w:val="16"/>
        </w:rPr>
        <w:t>Subnet</w:t>
      </w:r>
    </w:p>
    <w:p w14:paraId="65E70FB0" w14:textId="77777777" w:rsidR="005C2F4A" w:rsidRDefault="00000000">
      <w:pPr>
        <w:pStyle w:val="ListParagraph"/>
        <w:numPr>
          <w:ilvl w:val="1"/>
          <w:numId w:val="5"/>
        </w:numPr>
        <w:tabs>
          <w:tab w:val="left" w:pos="2739"/>
          <w:tab w:val="left" w:pos="2740"/>
        </w:tabs>
        <w:spacing w:before="28"/>
        <w:rPr>
          <w:sz w:val="16"/>
        </w:rPr>
      </w:pPr>
      <w:r>
        <w:rPr>
          <w:sz w:val="16"/>
        </w:rPr>
        <w:t>Services</w:t>
      </w:r>
      <w:r>
        <w:rPr>
          <w:spacing w:val="-11"/>
          <w:sz w:val="16"/>
        </w:rPr>
        <w:t xml:space="preserve"> </w:t>
      </w:r>
      <w:r>
        <w:rPr>
          <w:sz w:val="16"/>
        </w:rPr>
        <w:t>IP</w:t>
      </w:r>
      <w:r>
        <w:rPr>
          <w:spacing w:val="-11"/>
          <w:sz w:val="16"/>
        </w:rPr>
        <w:t xml:space="preserve"> </w:t>
      </w:r>
      <w:r>
        <w:rPr>
          <w:sz w:val="16"/>
        </w:rPr>
        <w:t>Subnet</w:t>
      </w:r>
    </w:p>
    <w:p w14:paraId="6C51BF82" w14:textId="77777777" w:rsidR="005C2F4A" w:rsidRDefault="00000000">
      <w:pPr>
        <w:pStyle w:val="ListParagraph"/>
        <w:numPr>
          <w:ilvl w:val="0"/>
          <w:numId w:val="5"/>
        </w:numPr>
        <w:tabs>
          <w:tab w:val="left" w:pos="2020"/>
        </w:tabs>
        <w:spacing w:before="36"/>
      </w:pPr>
      <w:r>
        <w:t>Pod</w:t>
      </w:r>
      <w:r>
        <w:rPr>
          <w:spacing w:val="-7"/>
        </w:rPr>
        <w:t xml:space="preserve"> </w:t>
      </w:r>
      <w:r>
        <w:t>Subnet</w:t>
      </w:r>
    </w:p>
    <w:p w14:paraId="172CD6A4" w14:textId="77777777" w:rsidR="005C2F4A" w:rsidRDefault="00000000">
      <w:pPr>
        <w:pStyle w:val="BodyText"/>
        <w:spacing w:before="42" w:line="280" w:lineRule="auto"/>
        <w:ind w:left="2020" w:right="820"/>
      </w:pPr>
      <w:r>
        <w:rPr>
          <w:spacing w:val="-1"/>
          <w:w w:val="167"/>
        </w:rPr>
        <w:t>/</w:t>
      </w:r>
      <w:r>
        <w:rPr>
          <w:spacing w:val="-1"/>
          <w:w w:val="55"/>
        </w:rPr>
        <w:t>1</w:t>
      </w:r>
      <w:r>
        <w:rPr>
          <w:w w:val="111"/>
        </w:rPr>
        <w:t>4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-1"/>
          <w:w w:val="91"/>
        </w:rPr>
        <w:t>I</w:t>
      </w:r>
      <w:r>
        <w:rPr>
          <w:spacing w:val="-1"/>
        </w:rPr>
        <w:t>D</w:t>
      </w:r>
      <w:r>
        <w:rPr>
          <w:w w:val="89"/>
        </w:rPr>
        <w:t>R</w:t>
      </w:r>
      <w:r>
        <w:rPr>
          <w:spacing w:val="7"/>
        </w:rPr>
        <w:t xml:space="preserve"> </w:t>
      </w:r>
      <w:r>
        <w:rPr>
          <w:spacing w:val="-1"/>
          <w:w w:val="91"/>
        </w:rPr>
        <w:t>I</w:t>
      </w:r>
      <w:r>
        <w:rPr>
          <w:w w:val="98"/>
        </w:rPr>
        <w:t>P</w:t>
      </w:r>
      <w:r>
        <w:rPr>
          <w:spacing w:val="7"/>
        </w:rPr>
        <w:t xml:space="preserve"> </w:t>
      </w:r>
      <w:r>
        <w:rPr>
          <w:spacing w:val="-3"/>
          <w:w w:val="89"/>
        </w:rPr>
        <w:t>R</w:t>
      </w:r>
      <w:r>
        <w:rPr>
          <w:spacing w:val="-1"/>
          <w:w w:val="94"/>
        </w:rPr>
        <w:t>a</w:t>
      </w:r>
      <w:r>
        <w:rPr>
          <w:spacing w:val="-1"/>
          <w:w w:val="99"/>
        </w:rPr>
        <w:t>n</w:t>
      </w:r>
      <w:r>
        <w:rPr>
          <w:spacing w:val="-1"/>
          <w:w w:val="104"/>
        </w:rPr>
        <w:t>g</w:t>
      </w:r>
      <w:r>
        <w:t>e</w:t>
      </w:r>
      <w:r>
        <w:rPr>
          <w:spacing w:val="7"/>
        </w:rPr>
        <w:t xml:space="preserve"> </w:t>
      </w:r>
      <w:r>
        <w:rPr>
          <w:spacing w:val="-1"/>
          <w:w w:val="99"/>
        </w:rPr>
        <w:t>u</w:t>
      </w:r>
      <w:r>
        <w:rPr>
          <w:spacing w:val="1"/>
          <w:w w:val="90"/>
        </w:rPr>
        <w:t>s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7"/>
        </w:rPr>
        <w:t xml:space="preserve"> </w:t>
      </w:r>
      <w:r>
        <w:rPr>
          <w:spacing w:val="-5"/>
          <w:w w:val="133"/>
        </w:rPr>
        <w:t>f</w:t>
      </w:r>
      <w:r>
        <w:rPr>
          <w:spacing w:val="-1"/>
          <w:w w:val="104"/>
        </w:rPr>
        <w:t>o</w:t>
      </w:r>
      <w:r>
        <w:rPr>
          <w:w w:val="105"/>
        </w:rPr>
        <w:t>r</w:t>
      </w:r>
      <w:r>
        <w:rPr>
          <w:spacing w:val="7"/>
        </w:rPr>
        <w:t xml:space="preserve"> </w:t>
      </w:r>
      <w:r>
        <w:rPr>
          <w:spacing w:val="-1"/>
          <w:w w:val="93"/>
        </w:rPr>
        <w:t>S</w:t>
      </w:r>
      <w:r>
        <w:rPr>
          <w:spacing w:val="-1"/>
        </w:rPr>
        <w:t>D</w:t>
      </w:r>
      <w:r>
        <w:rPr>
          <w:spacing w:val="-1"/>
          <w:w w:val="102"/>
        </w:rPr>
        <w:t>N</w:t>
      </w:r>
      <w:r>
        <w:rPr>
          <w:w w:val="89"/>
        </w:rPr>
        <w:t>.</w:t>
      </w:r>
      <w:r>
        <w:rPr>
          <w:spacing w:val="7"/>
        </w:rPr>
        <w:t xml:space="preserve"> </w:t>
      </w:r>
      <w:r>
        <w:rPr>
          <w:spacing w:val="-1"/>
          <w:w w:val="101"/>
        </w:rPr>
        <w:t>T</w:t>
      </w:r>
      <w:r>
        <w:rPr>
          <w:spacing w:val="-1"/>
          <w:w w:val="99"/>
        </w:rPr>
        <w:t>h</w:t>
      </w:r>
      <w:r>
        <w:rPr>
          <w:spacing w:val="-1"/>
          <w:w w:val="97"/>
        </w:rPr>
        <w:t>i</w:t>
      </w:r>
      <w:r>
        <w:rPr>
          <w:w w:val="90"/>
        </w:rPr>
        <w:t>s</w:t>
      </w:r>
      <w:r>
        <w:rPr>
          <w:spacing w:val="7"/>
        </w:rPr>
        <w:t xml:space="preserve"> </w:t>
      </w:r>
      <w:r>
        <w:rPr>
          <w:spacing w:val="-1"/>
          <w:w w:val="90"/>
        </w:rPr>
        <w:t>s</w:t>
      </w:r>
      <w:r>
        <w:rPr>
          <w:spacing w:val="-1"/>
          <w:w w:val="99"/>
        </w:rPr>
        <w:t>h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u</w:t>
      </w:r>
      <w:r>
        <w:rPr>
          <w:spacing w:val="-1"/>
          <w:w w:val="97"/>
        </w:rPr>
        <w:t>l</w:t>
      </w:r>
      <w:r>
        <w:rPr>
          <w:w w:val="104"/>
        </w:rPr>
        <w:t>d</w:t>
      </w:r>
      <w:r>
        <w:rPr>
          <w:spacing w:val="7"/>
        </w:rPr>
        <w:t xml:space="preserve"> </w:t>
      </w:r>
      <w:r>
        <w:rPr>
          <w:spacing w:val="-1"/>
          <w:w w:val="104"/>
        </w:rPr>
        <w:t>b</w:t>
      </w:r>
      <w:r>
        <w:t>e</w:t>
      </w:r>
      <w:r>
        <w:rPr>
          <w:spacing w:val="7"/>
        </w:rPr>
        <w:t xml:space="preserve"> </w:t>
      </w:r>
      <w:r>
        <w:rPr>
          <w:spacing w:val="-1"/>
          <w:w w:val="104"/>
        </w:rPr>
        <w:t>b</w:t>
      </w:r>
      <w:r>
        <w:rPr>
          <w:spacing w:val="-1"/>
          <w:w w:val="97"/>
        </w:rPr>
        <w:t>i</w:t>
      </w:r>
      <w:r>
        <w:rPr>
          <w:w w:val="104"/>
        </w:rPr>
        <w:t>g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rPr>
          <w:spacing w:val="-1"/>
          <w:w w:val="99"/>
        </w:rPr>
        <w:t>n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u</w:t>
      </w:r>
      <w:r>
        <w:rPr>
          <w:spacing w:val="-1"/>
          <w:w w:val="104"/>
        </w:rPr>
        <w:t>g</w:t>
      </w:r>
      <w:r>
        <w:rPr>
          <w:w w:val="99"/>
        </w:rPr>
        <w:t>h</w:t>
      </w:r>
      <w:r>
        <w:rPr>
          <w:spacing w:val="-8"/>
        </w:rPr>
        <w:t xml:space="preserve"> </w:t>
      </w:r>
      <w:r>
        <w:rPr>
          <w:spacing w:val="-3"/>
          <w:w w:val="136"/>
        </w:rPr>
        <w:t>t</w:t>
      </w:r>
      <w:r>
        <w:rPr>
          <w:w w:val="104"/>
        </w:rPr>
        <w:t>o</w:t>
      </w:r>
      <w:r>
        <w:rPr>
          <w:spacing w:val="-8"/>
        </w:rPr>
        <w:t xml:space="preserve"> </w:t>
      </w:r>
      <w:r>
        <w:rPr>
          <w:spacing w:val="-4"/>
          <w:w w:val="101"/>
        </w:rPr>
        <w:t>c</w:t>
      </w:r>
      <w:r>
        <w:rPr>
          <w:spacing w:val="-4"/>
          <w:w w:val="104"/>
        </w:rPr>
        <w:t>o</w:t>
      </w:r>
      <w:r>
        <w:rPr>
          <w:spacing w:val="-4"/>
        </w:rPr>
        <w:t>v</w:t>
      </w:r>
      <w:r>
        <w:rPr>
          <w:spacing w:val="-1"/>
        </w:rPr>
        <w:t>e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2"/>
          <w:w w:val="99"/>
        </w:rPr>
        <w:t>n</w:t>
      </w:r>
      <w:r>
        <w:rPr>
          <w:spacing w:val="-1"/>
          <w:w w:val="99"/>
        </w:rPr>
        <w:t>u</w:t>
      </w:r>
      <w:r>
        <w:rPr>
          <w:spacing w:val="-1"/>
          <w:w w:val="101"/>
        </w:rPr>
        <w:t>m</w:t>
      </w:r>
      <w:r>
        <w:rPr>
          <w:spacing w:val="-1"/>
          <w:w w:val="104"/>
        </w:rPr>
        <w:t>b</w:t>
      </w:r>
      <w:r>
        <w:rPr>
          <w:spacing w:val="-1"/>
        </w:rPr>
        <w:t>e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7"/>
          <w:w w:val="104"/>
        </w:rPr>
        <w:t>o</w:t>
      </w:r>
      <w:r>
        <w:rPr>
          <w:w w:val="133"/>
        </w:rPr>
        <w:t xml:space="preserve">f </w:t>
      </w:r>
      <w:r>
        <w:rPr>
          <w:w w:val="105"/>
        </w:rPr>
        <w:t>pods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want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deploy</w:t>
      </w:r>
    </w:p>
    <w:p w14:paraId="2E330129" w14:textId="77777777" w:rsidR="005C2F4A" w:rsidRDefault="00000000">
      <w:pPr>
        <w:spacing w:line="175" w:lineRule="exact"/>
        <w:ind w:left="2020"/>
        <w:rPr>
          <w:sz w:val="16"/>
        </w:rPr>
      </w:pPr>
      <w:r>
        <w:rPr>
          <w:sz w:val="16"/>
        </w:rPr>
        <w:t>WARNING:</w:t>
      </w:r>
      <w:r>
        <w:rPr>
          <w:spacing w:val="-4"/>
          <w:sz w:val="16"/>
        </w:rPr>
        <w:t xml:space="preserve"> </w:t>
      </w:r>
      <w:r>
        <w:rPr>
          <w:sz w:val="16"/>
        </w:rPr>
        <w:t>must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3"/>
          <w:sz w:val="16"/>
        </w:rPr>
        <w:t xml:space="preserve"> </w:t>
      </w:r>
      <w:r>
        <w:rPr>
          <w:sz w:val="16"/>
        </w:rPr>
        <w:t>conflict</w:t>
      </w:r>
      <w:r>
        <w:rPr>
          <w:spacing w:val="-4"/>
          <w:sz w:val="16"/>
        </w:rPr>
        <w:t xml:space="preserve"> </w:t>
      </w:r>
      <w:r>
        <w:rPr>
          <w:sz w:val="16"/>
        </w:rPr>
        <w:t>with:</w:t>
      </w:r>
    </w:p>
    <w:p w14:paraId="75C0427B" w14:textId="77777777" w:rsidR="005C2F4A" w:rsidRDefault="00000000">
      <w:pPr>
        <w:pStyle w:val="ListParagraph"/>
        <w:numPr>
          <w:ilvl w:val="1"/>
          <w:numId w:val="5"/>
        </w:numPr>
        <w:tabs>
          <w:tab w:val="left" w:pos="2739"/>
          <w:tab w:val="left" w:pos="2740"/>
        </w:tabs>
        <w:spacing w:before="28"/>
        <w:rPr>
          <w:sz w:val="16"/>
        </w:rPr>
      </w:pPr>
      <w:r>
        <w:rPr>
          <w:sz w:val="16"/>
        </w:rPr>
        <w:t>Services</w:t>
      </w:r>
      <w:r>
        <w:rPr>
          <w:spacing w:val="-11"/>
          <w:sz w:val="16"/>
        </w:rPr>
        <w:t xml:space="preserve"> </w:t>
      </w:r>
      <w:r>
        <w:rPr>
          <w:sz w:val="16"/>
        </w:rPr>
        <w:t>IP</w:t>
      </w:r>
      <w:r>
        <w:rPr>
          <w:spacing w:val="-11"/>
          <w:sz w:val="16"/>
        </w:rPr>
        <w:t xml:space="preserve"> </w:t>
      </w:r>
      <w:r>
        <w:rPr>
          <w:sz w:val="16"/>
        </w:rPr>
        <w:t>Subnet</w:t>
      </w:r>
    </w:p>
    <w:p w14:paraId="6BC3588D" w14:textId="77777777" w:rsidR="005C2F4A" w:rsidRDefault="00000000">
      <w:pPr>
        <w:pStyle w:val="ListParagraph"/>
        <w:numPr>
          <w:ilvl w:val="1"/>
          <w:numId w:val="5"/>
        </w:numPr>
        <w:tabs>
          <w:tab w:val="left" w:pos="2739"/>
          <w:tab w:val="left" w:pos="2740"/>
        </w:tabs>
        <w:spacing w:before="28"/>
        <w:rPr>
          <w:sz w:val="16"/>
        </w:rPr>
      </w:pPr>
      <w:r>
        <w:rPr>
          <w:sz w:val="16"/>
        </w:rPr>
        <w:t>Network</w:t>
      </w:r>
      <w:r>
        <w:rPr>
          <w:spacing w:val="-3"/>
          <w:sz w:val="16"/>
        </w:rPr>
        <w:t xml:space="preserve"> </w:t>
      </w:r>
      <w:r>
        <w:rPr>
          <w:sz w:val="16"/>
        </w:rPr>
        <w:t>Bridge</w:t>
      </w:r>
      <w:r>
        <w:rPr>
          <w:spacing w:val="-2"/>
          <w:sz w:val="16"/>
        </w:rPr>
        <w:t xml:space="preserve"> </w:t>
      </w:r>
      <w:r>
        <w:rPr>
          <w:sz w:val="16"/>
        </w:rPr>
        <w:t>IP</w:t>
      </w:r>
      <w:r>
        <w:rPr>
          <w:spacing w:val="-2"/>
          <w:sz w:val="16"/>
        </w:rPr>
        <w:t xml:space="preserve"> </w:t>
      </w:r>
      <w:r>
        <w:rPr>
          <w:sz w:val="16"/>
        </w:rPr>
        <w:t>Subnet</w:t>
      </w:r>
    </w:p>
    <w:p w14:paraId="4028FA68" w14:textId="77777777" w:rsidR="005C2F4A" w:rsidRDefault="00000000">
      <w:pPr>
        <w:pStyle w:val="ListParagraph"/>
        <w:numPr>
          <w:ilvl w:val="1"/>
          <w:numId w:val="5"/>
        </w:numPr>
        <w:tabs>
          <w:tab w:val="left" w:pos="2739"/>
          <w:tab w:val="left" w:pos="2740"/>
        </w:tabs>
        <w:spacing w:before="27"/>
        <w:rPr>
          <w:sz w:val="16"/>
        </w:rPr>
      </w:pPr>
      <w:r>
        <w:rPr>
          <w:sz w:val="16"/>
        </w:rPr>
        <w:t>Hosts</w:t>
      </w:r>
      <w:r>
        <w:rPr>
          <w:spacing w:val="-6"/>
          <w:sz w:val="16"/>
        </w:rPr>
        <w:t xml:space="preserve"> </w:t>
      </w:r>
      <w:r>
        <w:rPr>
          <w:sz w:val="16"/>
        </w:rPr>
        <w:t>IP</w:t>
      </w:r>
      <w:r>
        <w:rPr>
          <w:spacing w:val="-6"/>
          <w:sz w:val="16"/>
        </w:rPr>
        <w:t xml:space="preserve"> </w:t>
      </w:r>
      <w:r>
        <w:rPr>
          <w:sz w:val="16"/>
        </w:rPr>
        <w:t>Subnet</w:t>
      </w:r>
    </w:p>
    <w:p w14:paraId="7F1B31E2" w14:textId="77777777" w:rsidR="005C2F4A" w:rsidRDefault="00000000">
      <w:pPr>
        <w:pStyle w:val="ListParagraph"/>
        <w:numPr>
          <w:ilvl w:val="1"/>
          <w:numId w:val="5"/>
        </w:numPr>
        <w:tabs>
          <w:tab w:val="left" w:pos="2739"/>
          <w:tab w:val="left" w:pos="2740"/>
        </w:tabs>
        <w:spacing w:before="28"/>
        <w:rPr>
          <w:sz w:val="16"/>
        </w:rPr>
      </w:pPr>
      <w:r>
        <w:rPr>
          <w:sz w:val="16"/>
        </w:rPr>
        <w:t>Any</w:t>
      </w:r>
      <w:r>
        <w:rPr>
          <w:spacing w:val="-7"/>
          <w:sz w:val="16"/>
        </w:rPr>
        <w:t xml:space="preserve"> </w:t>
      </w:r>
      <w:r>
        <w:rPr>
          <w:sz w:val="16"/>
        </w:rPr>
        <w:t>other</w:t>
      </w:r>
      <w:r>
        <w:rPr>
          <w:spacing w:val="-6"/>
          <w:sz w:val="16"/>
        </w:rPr>
        <w:t xml:space="preserve"> </w:t>
      </w:r>
      <w:r>
        <w:rPr>
          <w:sz w:val="16"/>
        </w:rPr>
        <w:t>CIDR</w:t>
      </w:r>
      <w:r>
        <w:rPr>
          <w:spacing w:val="-6"/>
          <w:sz w:val="16"/>
        </w:rPr>
        <w:t xml:space="preserve"> </w:t>
      </w:r>
      <w:r>
        <w:rPr>
          <w:sz w:val="16"/>
        </w:rPr>
        <w:t>in</w:t>
      </w:r>
      <w:r>
        <w:rPr>
          <w:spacing w:val="-7"/>
          <w:sz w:val="16"/>
        </w:rPr>
        <w:t xml:space="preserve"> </w:t>
      </w:r>
      <w:r>
        <w:rPr>
          <w:sz w:val="16"/>
        </w:rPr>
        <w:t>customer's</w:t>
      </w:r>
      <w:r>
        <w:rPr>
          <w:spacing w:val="-6"/>
          <w:sz w:val="16"/>
        </w:rPr>
        <w:t xml:space="preserve"> </w:t>
      </w:r>
      <w:r>
        <w:rPr>
          <w:sz w:val="16"/>
        </w:rPr>
        <w:t>datacenters</w:t>
      </w:r>
    </w:p>
    <w:p w14:paraId="51559D97" w14:textId="77777777" w:rsidR="005C2F4A" w:rsidRDefault="00000000">
      <w:pPr>
        <w:pStyle w:val="ListParagraph"/>
        <w:numPr>
          <w:ilvl w:val="0"/>
          <w:numId w:val="5"/>
        </w:numPr>
        <w:tabs>
          <w:tab w:val="left" w:pos="2020"/>
        </w:tabs>
        <w:spacing w:before="36"/>
      </w:pPr>
      <w:r>
        <w:t>Services</w:t>
      </w:r>
      <w:r>
        <w:rPr>
          <w:spacing w:val="-11"/>
        </w:rPr>
        <w:t xml:space="preserve"> </w:t>
      </w:r>
      <w:r>
        <w:t>Subnet</w:t>
      </w:r>
    </w:p>
    <w:p w14:paraId="5C8B98AC" w14:textId="77777777" w:rsidR="005C2F4A" w:rsidRDefault="00000000">
      <w:pPr>
        <w:pStyle w:val="BodyText"/>
        <w:spacing w:before="42"/>
        <w:ind w:left="2020"/>
      </w:pPr>
      <w:r>
        <w:rPr>
          <w:spacing w:val="-1"/>
          <w:w w:val="167"/>
        </w:rPr>
        <w:t>/</w:t>
      </w:r>
      <w:r>
        <w:rPr>
          <w:spacing w:val="-1"/>
          <w:w w:val="55"/>
        </w:rPr>
        <w:t>1</w:t>
      </w:r>
      <w:r>
        <w:rPr>
          <w:w w:val="111"/>
        </w:rPr>
        <w:t>6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rPr>
          <w:spacing w:val="-1"/>
          <w:w w:val="91"/>
        </w:rPr>
        <w:t>I</w:t>
      </w:r>
      <w:r>
        <w:rPr>
          <w:spacing w:val="-1"/>
        </w:rPr>
        <w:t>D</w:t>
      </w:r>
      <w:r>
        <w:rPr>
          <w:w w:val="89"/>
        </w:rPr>
        <w:t>R</w:t>
      </w:r>
      <w:r>
        <w:rPr>
          <w:spacing w:val="-8"/>
        </w:rPr>
        <w:t xml:space="preserve"> </w:t>
      </w:r>
      <w:r>
        <w:rPr>
          <w:spacing w:val="-1"/>
          <w:w w:val="91"/>
        </w:rPr>
        <w:t>I</w:t>
      </w:r>
      <w:r>
        <w:rPr>
          <w:w w:val="98"/>
        </w:rPr>
        <w:t>P</w:t>
      </w:r>
      <w:r>
        <w:rPr>
          <w:spacing w:val="-8"/>
        </w:rPr>
        <w:t xml:space="preserve"> </w:t>
      </w:r>
      <w:r>
        <w:rPr>
          <w:spacing w:val="-3"/>
          <w:w w:val="89"/>
        </w:rPr>
        <w:t>R</w:t>
      </w:r>
      <w:r>
        <w:rPr>
          <w:spacing w:val="-1"/>
          <w:w w:val="94"/>
        </w:rPr>
        <w:t>a</w:t>
      </w:r>
      <w:r>
        <w:rPr>
          <w:spacing w:val="-1"/>
          <w:w w:val="99"/>
        </w:rPr>
        <w:t>n</w:t>
      </w:r>
      <w:r>
        <w:rPr>
          <w:spacing w:val="-1"/>
          <w:w w:val="104"/>
        </w:rPr>
        <w:t>g</w:t>
      </w:r>
      <w:r>
        <w:t>e</w:t>
      </w:r>
      <w:r>
        <w:rPr>
          <w:spacing w:val="-8"/>
        </w:rPr>
        <w:t xml:space="preserve"> </w:t>
      </w:r>
      <w:r>
        <w:rPr>
          <w:spacing w:val="-1"/>
          <w:w w:val="99"/>
        </w:rPr>
        <w:t>u</w:t>
      </w:r>
      <w:r>
        <w:rPr>
          <w:spacing w:val="1"/>
          <w:w w:val="90"/>
        </w:rPr>
        <w:t>s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5"/>
          <w:w w:val="133"/>
        </w:rPr>
        <w:t>f</w:t>
      </w:r>
      <w:r>
        <w:rPr>
          <w:spacing w:val="-1"/>
          <w:w w:val="104"/>
        </w:rPr>
        <w:t>o</w:t>
      </w:r>
      <w:r>
        <w:rPr>
          <w:w w:val="105"/>
        </w:rPr>
        <w:t>r</w:t>
      </w:r>
      <w:r>
        <w:rPr>
          <w:spacing w:val="-8"/>
        </w:rPr>
        <w:t xml:space="preserve"> </w:t>
      </w:r>
      <w:r>
        <w:rPr>
          <w:spacing w:val="-1"/>
          <w:w w:val="93"/>
        </w:rPr>
        <w:t>S</w:t>
      </w:r>
      <w:r>
        <w:rPr>
          <w:spacing w:val="-1"/>
        </w:rPr>
        <w:t>D</w:t>
      </w:r>
      <w:r>
        <w:rPr>
          <w:w w:val="102"/>
        </w:rPr>
        <w:t>N</w:t>
      </w:r>
    </w:p>
    <w:p w14:paraId="726CF11F" w14:textId="77777777" w:rsidR="005C2F4A" w:rsidRDefault="00000000">
      <w:pPr>
        <w:spacing w:before="36"/>
        <w:ind w:left="2020"/>
        <w:rPr>
          <w:sz w:val="16"/>
        </w:rPr>
      </w:pPr>
      <w:r>
        <w:rPr>
          <w:sz w:val="16"/>
        </w:rPr>
        <w:t>WARNING:</w:t>
      </w:r>
      <w:r>
        <w:rPr>
          <w:spacing w:val="-3"/>
          <w:sz w:val="16"/>
        </w:rPr>
        <w:t xml:space="preserve"> </w:t>
      </w:r>
      <w:r>
        <w:rPr>
          <w:sz w:val="16"/>
        </w:rPr>
        <w:t>must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2"/>
          <w:sz w:val="16"/>
        </w:rPr>
        <w:t xml:space="preserve"> </w:t>
      </w:r>
      <w:r>
        <w:rPr>
          <w:sz w:val="16"/>
        </w:rPr>
        <w:t>conflict</w:t>
      </w:r>
      <w:r>
        <w:rPr>
          <w:spacing w:val="-3"/>
          <w:sz w:val="16"/>
        </w:rPr>
        <w:t xml:space="preserve"> </w:t>
      </w:r>
      <w:r>
        <w:rPr>
          <w:sz w:val="16"/>
        </w:rPr>
        <w:t>with</w:t>
      </w:r>
    </w:p>
    <w:p w14:paraId="586B2F04" w14:textId="77777777" w:rsidR="005C2F4A" w:rsidRDefault="00000000">
      <w:pPr>
        <w:pStyle w:val="ListParagraph"/>
        <w:numPr>
          <w:ilvl w:val="1"/>
          <w:numId w:val="5"/>
        </w:numPr>
        <w:tabs>
          <w:tab w:val="left" w:pos="2739"/>
          <w:tab w:val="left" w:pos="2740"/>
        </w:tabs>
        <w:spacing w:before="28"/>
        <w:rPr>
          <w:sz w:val="16"/>
        </w:rPr>
      </w:pPr>
      <w:r>
        <w:rPr>
          <w:sz w:val="16"/>
        </w:rPr>
        <w:t>Pod</w:t>
      </w:r>
      <w:r>
        <w:rPr>
          <w:spacing w:val="-8"/>
          <w:sz w:val="16"/>
        </w:rPr>
        <w:t xml:space="preserve"> </w:t>
      </w:r>
      <w:r>
        <w:rPr>
          <w:sz w:val="16"/>
        </w:rPr>
        <w:t>IP</w:t>
      </w:r>
      <w:r>
        <w:rPr>
          <w:spacing w:val="-8"/>
          <w:sz w:val="16"/>
        </w:rPr>
        <w:t xml:space="preserve"> </w:t>
      </w:r>
      <w:r>
        <w:rPr>
          <w:sz w:val="16"/>
        </w:rPr>
        <w:t>Subnet</w:t>
      </w:r>
    </w:p>
    <w:p w14:paraId="22F796EE" w14:textId="77777777" w:rsidR="005C2F4A" w:rsidRDefault="00000000">
      <w:pPr>
        <w:pStyle w:val="ListParagraph"/>
        <w:numPr>
          <w:ilvl w:val="1"/>
          <w:numId w:val="5"/>
        </w:numPr>
        <w:tabs>
          <w:tab w:val="left" w:pos="2739"/>
          <w:tab w:val="left" w:pos="2740"/>
        </w:tabs>
        <w:spacing w:before="28"/>
        <w:rPr>
          <w:sz w:val="16"/>
        </w:rPr>
      </w:pPr>
      <w:r>
        <w:rPr>
          <w:sz w:val="16"/>
        </w:rPr>
        <w:t>Network</w:t>
      </w:r>
      <w:r>
        <w:rPr>
          <w:spacing w:val="-3"/>
          <w:sz w:val="16"/>
        </w:rPr>
        <w:t xml:space="preserve"> </w:t>
      </w:r>
      <w:r>
        <w:rPr>
          <w:sz w:val="16"/>
        </w:rPr>
        <w:t>Bridge</w:t>
      </w:r>
      <w:r>
        <w:rPr>
          <w:spacing w:val="-2"/>
          <w:sz w:val="16"/>
        </w:rPr>
        <w:t xml:space="preserve"> </w:t>
      </w:r>
      <w:r>
        <w:rPr>
          <w:sz w:val="16"/>
        </w:rPr>
        <w:t>IP</w:t>
      </w:r>
      <w:r>
        <w:rPr>
          <w:spacing w:val="-2"/>
          <w:sz w:val="16"/>
        </w:rPr>
        <w:t xml:space="preserve"> </w:t>
      </w:r>
      <w:r>
        <w:rPr>
          <w:sz w:val="16"/>
        </w:rPr>
        <w:t>Subnet</w:t>
      </w:r>
    </w:p>
    <w:p w14:paraId="0F65E036" w14:textId="77777777" w:rsidR="005C2F4A" w:rsidRDefault="00000000">
      <w:pPr>
        <w:pStyle w:val="ListParagraph"/>
        <w:numPr>
          <w:ilvl w:val="1"/>
          <w:numId w:val="5"/>
        </w:numPr>
        <w:tabs>
          <w:tab w:val="left" w:pos="2739"/>
          <w:tab w:val="left" w:pos="2740"/>
        </w:tabs>
        <w:spacing w:before="28"/>
        <w:rPr>
          <w:sz w:val="16"/>
        </w:rPr>
      </w:pPr>
      <w:r>
        <w:rPr>
          <w:sz w:val="16"/>
        </w:rPr>
        <w:t>Hosts</w:t>
      </w:r>
      <w:r>
        <w:rPr>
          <w:spacing w:val="-6"/>
          <w:sz w:val="16"/>
        </w:rPr>
        <w:t xml:space="preserve"> </w:t>
      </w:r>
      <w:r>
        <w:rPr>
          <w:sz w:val="16"/>
        </w:rPr>
        <w:t>IP</w:t>
      </w:r>
      <w:r>
        <w:rPr>
          <w:spacing w:val="-6"/>
          <w:sz w:val="16"/>
        </w:rPr>
        <w:t xml:space="preserve"> </w:t>
      </w:r>
      <w:r>
        <w:rPr>
          <w:sz w:val="16"/>
        </w:rPr>
        <w:t>Subnet</w:t>
      </w:r>
    </w:p>
    <w:p w14:paraId="5257307D" w14:textId="77777777" w:rsidR="005C2F4A" w:rsidRDefault="00000000">
      <w:pPr>
        <w:pStyle w:val="ListParagraph"/>
        <w:numPr>
          <w:ilvl w:val="1"/>
          <w:numId w:val="5"/>
        </w:numPr>
        <w:tabs>
          <w:tab w:val="left" w:pos="2739"/>
          <w:tab w:val="left" w:pos="2740"/>
        </w:tabs>
        <w:spacing w:before="28"/>
        <w:rPr>
          <w:sz w:val="16"/>
        </w:rPr>
      </w:pPr>
      <w:r>
        <w:rPr>
          <w:sz w:val="16"/>
        </w:rPr>
        <w:t>Any</w:t>
      </w:r>
      <w:r>
        <w:rPr>
          <w:spacing w:val="-7"/>
          <w:sz w:val="16"/>
        </w:rPr>
        <w:t xml:space="preserve"> </w:t>
      </w:r>
      <w:r>
        <w:rPr>
          <w:sz w:val="16"/>
        </w:rPr>
        <w:t>other</w:t>
      </w:r>
      <w:r>
        <w:rPr>
          <w:spacing w:val="-6"/>
          <w:sz w:val="16"/>
        </w:rPr>
        <w:t xml:space="preserve"> </w:t>
      </w:r>
      <w:r>
        <w:rPr>
          <w:sz w:val="16"/>
        </w:rPr>
        <w:t>CIDR</w:t>
      </w:r>
      <w:r>
        <w:rPr>
          <w:spacing w:val="-6"/>
          <w:sz w:val="16"/>
        </w:rPr>
        <w:t xml:space="preserve"> </w:t>
      </w:r>
      <w:r>
        <w:rPr>
          <w:sz w:val="16"/>
        </w:rPr>
        <w:t>in</w:t>
      </w:r>
      <w:r>
        <w:rPr>
          <w:spacing w:val="-7"/>
          <w:sz w:val="16"/>
        </w:rPr>
        <w:t xml:space="preserve"> </w:t>
      </w:r>
      <w:r>
        <w:rPr>
          <w:sz w:val="16"/>
        </w:rPr>
        <w:t>customer's</w:t>
      </w:r>
      <w:r>
        <w:rPr>
          <w:spacing w:val="-6"/>
          <w:sz w:val="16"/>
        </w:rPr>
        <w:t xml:space="preserve"> </w:t>
      </w:r>
      <w:r>
        <w:rPr>
          <w:sz w:val="16"/>
        </w:rPr>
        <w:t>datacenters</w:t>
      </w:r>
    </w:p>
    <w:p w14:paraId="75EC0013" w14:textId="77777777" w:rsidR="005C2F4A" w:rsidRDefault="005C2F4A">
      <w:pPr>
        <w:pStyle w:val="BodyText"/>
        <w:spacing w:before="9"/>
        <w:rPr>
          <w:sz w:val="21"/>
        </w:rPr>
      </w:pPr>
    </w:p>
    <w:p w14:paraId="79CBE2D8" w14:textId="77777777" w:rsidR="005C2F4A" w:rsidRDefault="00000000">
      <w:pPr>
        <w:pStyle w:val="ListParagraph"/>
        <w:numPr>
          <w:ilvl w:val="0"/>
          <w:numId w:val="5"/>
        </w:numPr>
        <w:tabs>
          <w:tab w:val="left" w:pos="2053"/>
        </w:tabs>
        <w:spacing w:before="1"/>
        <w:ind w:left="2052" w:hanging="338"/>
      </w:pPr>
      <w:r>
        <w:t>Storage</w:t>
      </w:r>
      <w:r>
        <w:rPr>
          <w:spacing w:val="-3"/>
        </w:rPr>
        <w:t xml:space="preserve"> </w:t>
      </w:r>
      <w:r>
        <w:t>Subnet</w:t>
      </w:r>
    </w:p>
    <w:p w14:paraId="1DCA61BF" w14:textId="77777777" w:rsidR="005C2F4A" w:rsidRDefault="00000000">
      <w:pPr>
        <w:pStyle w:val="BodyText"/>
        <w:spacing w:before="42" w:line="280" w:lineRule="auto"/>
        <w:ind w:left="2020" w:right="845"/>
      </w:pPr>
      <w:r>
        <w:t>The subnet used</w:t>
      </w:r>
      <w:r>
        <w:rPr>
          <w:spacing w:val="1"/>
        </w:rPr>
        <w:t xml:space="preserve"> </w:t>
      </w:r>
      <w:r>
        <w:t>on the secondary</w:t>
      </w:r>
      <w:r>
        <w:rPr>
          <w:spacing w:val="1"/>
        </w:rPr>
        <w:t xml:space="preserve"> </w:t>
      </w:r>
      <w:r>
        <w:t>interfaces of the</w:t>
      </w:r>
      <w:r>
        <w:rPr>
          <w:spacing w:val="1"/>
        </w:rPr>
        <w:t xml:space="preserve"> </w:t>
      </w:r>
      <w:r>
        <w:t>hosts for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ceph</w:t>
      </w:r>
      <w:proofErr w:type="spellEnd"/>
      <w:r>
        <w:t xml:space="preserve"> storage</w:t>
      </w:r>
      <w:r>
        <w:rPr>
          <w:spacing w:val="-55"/>
        </w:rPr>
        <w:t xml:space="preserve"> </w:t>
      </w:r>
      <w:r>
        <w:rPr>
          <w:w w:val="105"/>
        </w:rPr>
        <w:t>network.</w:t>
      </w:r>
    </w:p>
    <w:p w14:paraId="781497CD" w14:textId="77777777" w:rsidR="005C2F4A" w:rsidRDefault="005C2F4A">
      <w:pPr>
        <w:pStyle w:val="BodyText"/>
        <w:spacing w:before="7"/>
        <w:rPr>
          <w:sz w:val="25"/>
        </w:rPr>
      </w:pPr>
    </w:p>
    <w:p w14:paraId="49109540" w14:textId="77777777" w:rsidR="005C2F4A" w:rsidRDefault="00000000">
      <w:pPr>
        <w:pStyle w:val="BodyText"/>
        <w:ind w:left="580"/>
      </w:pPr>
      <w:r>
        <w:t>These</w:t>
      </w:r>
      <w:r>
        <w:rPr>
          <w:spacing w:val="-5"/>
        </w:rPr>
        <w:t xml:space="preserve"> </w:t>
      </w:r>
      <w:r>
        <w:t>bonds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below.</w:t>
      </w:r>
    </w:p>
    <w:p w14:paraId="1C3A82CE" w14:textId="77777777" w:rsidR="005C2F4A" w:rsidRDefault="005C2F4A">
      <w:pPr>
        <w:pStyle w:val="BodyText"/>
        <w:rPr>
          <w:sz w:val="20"/>
        </w:rPr>
      </w:pPr>
    </w:p>
    <w:p w14:paraId="0BB8E86A" w14:textId="77777777" w:rsidR="005C2F4A" w:rsidRDefault="005C2F4A">
      <w:pPr>
        <w:pStyle w:val="BodyText"/>
        <w:spacing w:before="10" w:after="1"/>
        <w:rPr>
          <w:sz w:val="10"/>
        </w:rPr>
      </w:pPr>
    </w:p>
    <w:tbl>
      <w:tblPr>
        <w:tblW w:w="0" w:type="auto"/>
        <w:tblInd w:w="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0"/>
        <w:gridCol w:w="1300"/>
        <w:gridCol w:w="1720"/>
        <w:gridCol w:w="1720"/>
        <w:gridCol w:w="1580"/>
        <w:gridCol w:w="1940"/>
      </w:tblGrid>
      <w:tr w:rsidR="005C2F4A" w14:paraId="197A812B" w14:textId="77777777">
        <w:trPr>
          <w:trHeight w:val="789"/>
        </w:trPr>
        <w:tc>
          <w:tcPr>
            <w:tcW w:w="1160" w:type="dxa"/>
            <w:shd w:val="clear" w:color="auto" w:fill="999999"/>
          </w:tcPr>
          <w:p w14:paraId="4FB8DA3D" w14:textId="77777777" w:rsidR="005C2F4A" w:rsidRDefault="00000000">
            <w:pPr>
              <w:pStyle w:val="TableParagraph"/>
              <w:spacing w:before="135"/>
              <w:ind w:left="100" w:right="90"/>
              <w:jc w:val="center"/>
            </w:pPr>
            <w:r>
              <w:rPr>
                <w:color w:val="FFFFFF"/>
                <w:w w:val="105"/>
              </w:rPr>
              <w:t>Interface</w:t>
            </w:r>
          </w:p>
        </w:tc>
        <w:tc>
          <w:tcPr>
            <w:tcW w:w="1300" w:type="dxa"/>
            <w:shd w:val="clear" w:color="auto" w:fill="999999"/>
          </w:tcPr>
          <w:p w14:paraId="019924B0" w14:textId="77777777" w:rsidR="005C2F4A" w:rsidRDefault="00000000">
            <w:pPr>
              <w:pStyle w:val="TableParagraph"/>
              <w:spacing w:before="135"/>
              <w:ind w:left="93" w:right="83"/>
              <w:jc w:val="center"/>
            </w:pPr>
            <w:r>
              <w:rPr>
                <w:color w:val="FFFFFF"/>
              </w:rPr>
              <w:t>Bond</w:t>
            </w:r>
            <w:r>
              <w:rPr>
                <w:color w:val="FFFFFF"/>
                <w:spacing w:val="-9"/>
              </w:rPr>
              <w:t xml:space="preserve"> </w:t>
            </w:r>
            <w:r>
              <w:rPr>
                <w:color w:val="FFFFFF"/>
              </w:rPr>
              <w:t>Type</w:t>
            </w:r>
          </w:p>
        </w:tc>
        <w:tc>
          <w:tcPr>
            <w:tcW w:w="1720" w:type="dxa"/>
            <w:shd w:val="clear" w:color="auto" w:fill="999999"/>
          </w:tcPr>
          <w:p w14:paraId="6B213533" w14:textId="77777777" w:rsidR="005C2F4A" w:rsidRDefault="00000000">
            <w:pPr>
              <w:pStyle w:val="TableParagraph"/>
              <w:spacing w:before="135"/>
              <w:ind w:left="100" w:right="95"/>
              <w:jc w:val="center"/>
            </w:pPr>
            <w:r>
              <w:rPr>
                <w:color w:val="FFFFFF"/>
              </w:rPr>
              <w:t>Slave</w:t>
            </w:r>
            <w:r>
              <w:rPr>
                <w:color w:val="FFFFFF"/>
                <w:spacing w:val="-13"/>
              </w:rPr>
              <w:t xml:space="preserve"> </w:t>
            </w:r>
            <w:r>
              <w:rPr>
                <w:color w:val="FFFFFF"/>
              </w:rPr>
              <w:t>Interface</w:t>
            </w:r>
          </w:p>
        </w:tc>
        <w:tc>
          <w:tcPr>
            <w:tcW w:w="1720" w:type="dxa"/>
            <w:shd w:val="clear" w:color="auto" w:fill="999999"/>
          </w:tcPr>
          <w:p w14:paraId="7402C762" w14:textId="77777777" w:rsidR="005C2F4A" w:rsidRDefault="00000000">
            <w:pPr>
              <w:pStyle w:val="TableParagraph"/>
              <w:spacing w:before="135"/>
              <w:ind w:left="100" w:right="85"/>
              <w:jc w:val="center"/>
            </w:pPr>
            <w:r>
              <w:rPr>
                <w:color w:val="FFFFFF"/>
              </w:rPr>
              <w:t>Speed</w:t>
            </w:r>
            <w:r>
              <w:rPr>
                <w:color w:val="FFFFFF"/>
                <w:spacing w:val="-7"/>
              </w:rPr>
              <w:t xml:space="preserve"> </w:t>
            </w:r>
            <w:r>
              <w:rPr>
                <w:color w:val="FFFFFF"/>
              </w:rPr>
              <w:t>per</w:t>
            </w:r>
            <w:r>
              <w:rPr>
                <w:color w:val="FFFFFF"/>
                <w:spacing w:val="-7"/>
              </w:rPr>
              <w:t xml:space="preserve"> </w:t>
            </w:r>
            <w:r>
              <w:rPr>
                <w:color w:val="FFFFFF"/>
              </w:rPr>
              <w:t>NIC</w:t>
            </w:r>
          </w:p>
        </w:tc>
        <w:tc>
          <w:tcPr>
            <w:tcW w:w="1580" w:type="dxa"/>
            <w:shd w:val="clear" w:color="auto" w:fill="999999"/>
          </w:tcPr>
          <w:p w14:paraId="29A7E886" w14:textId="77777777" w:rsidR="005C2F4A" w:rsidRDefault="00000000">
            <w:pPr>
              <w:pStyle w:val="TableParagraph"/>
              <w:spacing w:before="135" w:line="280" w:lineRule="auto"/>
              <w:ind w:left="540" w:hanging="173"/>
            </w:pPr>
            <w:r>
              <w:rPr>
                <w:color w:val="FFFFFF"/>
              </w:rPr>
              <w:t>Network</w:t>
            </w:r>
            <w:r>
              <w:rPr>
                <w:color w:val="FFFFFF"/>
                <w:spacing w:val="-56"/>
              </w:rPr>
              <w:t xml:space="preserve"> </w:t>
            </w:r>
            <w:r>
              <w:rPr>
                <w:color w:val="FFFFFF"/>
                <w:w w:val="105"/>
              </w:rPr>
              <w:t>Type</w:t>
            </w:r>
          </w:p>
        </w:tc>
        <w:tc>
          <w:tcPr>
            <w:tcW w:w="1940" w:type="dxa"/>
            <w:shd w:val="clear" w:color="auto" w:fill="999999"/>
          </w:tcPr>
          <w:p w14:paraId="29902224" w14:textId="77777777" w:rsidR="005C2F4A" w:rsidRDefault="00000000">
            <w:pPr>
              <w:pStyle w:val="TableParagraph"/>
              <w:spacing w:before="135"/>
              <w:ind w:left="90" w:right="85"/>
              <w:jc w:val="center"/>
            </w:pPr>
            <w:r>
              <w:rPr>
                <w:color w:val="FFFFFF"/>
                <w:w w:val="105"/>
              </w:rPr>
              <w:t>Network</w:t>
            </w:r>
          </w:p>
        </w:tc>
      </w:tr>
      <w:tr w:rsidR="005C2F4A" w14:paraId="6F926D56" w14:textId="77777777">
        <w:trPr>
          <w:trHeight w:val="490"/>
        </w:trPr>
        <w:tc>
          <w:tcPr>
            <w:tcW w:w="1160" w:type="dxa"/>
          </w:tcPr>
          <w:p w14:paraId="0BBA0A0B" w14:textId="77777777" w:rsidR="005C2F4A" w:rsidRDefault="00000000">
            <w:pPr>
              <w:pStyle w:val="TableParagraph"/>
              <w:spacing w:before="122"/>
              <w:ind w:left="100" w:right="90"/>
              <w:jc w:val="center"/>
            </w:pPr>
            <w:r>
              <w:rPr>
                <w:w w:val="105"/>
              </w:rPr>
              <w:t>bond0</w:t>
            </w:r>
          </w:p>
        </w:tc>
        <w:tc>
          <w:tcPr>
            <w:tcW w:w="1300" w:type="dxa"/>
          </w:tcPr>
          <w:p w14:paraId="7B1FFD0B" w14:textId="77777777" w:rsidR="005C2F4A" w:rsidRDefault="00000000">
            <w:pPr>
              <w:pStyle w:val="TableParagraph"/>
              <w:spacing w:before="122"/>
              <w:ind w:left="93" w:right="83"/>
              <w:jc w:val="center"/>
            </w:pPr>
            <w:r>
              <w:t>LACP</w:t>
            </w:r>
          </w:p>
        </w:tc>
        <w:tc>
          <w:tcPr>
            <w:tcW w:w="1720" w:type="dxa"/>
          </w:tcPr>
          <w:p w14:paraId="153B7FEA" w14:textId="77777777" w:rsidR="005C2F4A" w:rsidRDefault="00000000">
            <w:pPr>
              <w:pStyle w:val="TableParagraph"/>
              <w:spacing w:before="122"/>
              <w:ind w:left="100" w:right="95"/>
              <w:jc w:val="center"/>
            </w:pPr>
            <w:r>
              <w:t>&lt;&lt;TBF&gt;&gt;</w:t>
            </w:r>
          </w:p>
        </w:tc>
        <w:tc>
          <w:tcPr>
            <w:tcW w:w="1720" w:type="dxa"/>
          </w:tcPr>
          <w:p w14:paraId="26A703A9" w14:textId="77777777" w:rsidR="005C2F4A" w:rsidRDefault="00000000">
            <w:pPr>
              <w:pStyle w:val="TableParagraph"/>
              <w:spacing w:before="122"/>
              <w:ind w:left="100" w:right="85"/>
              <w:jc w:val="center"/>
            </w:pP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8"/>
              </w:rPr>
              <w:t>0</w:t>
            </w:r>
            <w:r>
              <w:rPr>
                <w:spacing w:val="-1"/>
                <w:w w:val="102"/>
              </w:rPr>
              <w:t>G</w:t>
            </w:r>
            <w:r>
              <w:t>B</w:t>
            </w:r>
          </w:p>
        </w:tc>
        <w:tc>
          <w:tcPr>
            <w:tcW w:w="1580" w:type="dxa"/>
          </w:tcPr>
          <w:p w14:paraId="70442117" w14:textId="77777777" w:rsidR="005C2F4A" w:rsidRDefault="00000000">
            <w:pPr>
              <w:pStyle w:val="TableParagraph"/>
              <w:spacing w:before="122"/>
              <w:ind w:left="285" w:right="270"/>
              <w:jc w:val="center"/>
            </w:pPr>
            <w:r>
              <w:rPr>
                <w:w w:val="105"/>
              </w:rPr>
              <w:t>L3</w:t>
            </w:r>
          </w:p>
        </w:tc>
        <w:tc>
          <w:tcPr>
            <w:tcW w:w="1940" w:type="dxa"/>
          </w:tcPr>
          <w:p w14:paraId="00B66020" w14:textId="77777777" w:rsidR="005C2F4A" w:rsidRDefault="00000000">
            <w:pPr>
              <w:pStyle w:val="TableParagraph"/>
              <w:spacing w:before="122"/>
              <w:ind w:left="90" w:right="85"/>
              <w:jc w:val="center"/>
            </w:pPr>
            <w:r>
              <w:t>Machine</w:t>
            </w:r>
            <w:r>
              <w:rPr>
                <w:spacing w:val="-4"/>
              </w:rPr>
              <w:t xml:space="preserve"> </w:t>
            </w:r>
            <w:r>
              <w:t>Network</w:t>
            </w:r>
          </w:p>
        </w:tc>
      </w:tr>
      <w:tr w:rsidR="005C2F4A" w14:paraId="14B8016A" w14:textId="77777777">
        <w:trPr>
          <w:trHeight w:val="1070"/>
        </w:trPr>
        <w:tc>
          <w:tcPr>
            <w:tcW w:w="1160" w:type="dxa"/>
          </w:tcPr>
          <w:p w14:paraId="5F79618B" w14:textId="77777777" w:rsidR="005C2F4A" w:rsidRDefault="00000000">
            <w:pPr>
              <w:pStyle w:val="TableParagraph"/>
              <w:spacing w:before="118"/>
              <w:ind w:left="100" w:right="90"/>
              <w:jc w:val="center"/>
            </w:pPr>
            <w:r>
              <w:t>bond1</w:t>
            </w:r>
          </w:p>
        </w:tc>
        <w:tc>
          <w:tcPr>
            <w:tcW w:w="1300" w:type="dxa"/>
          </w:tcPr>
          <w:p w14:paraId="4EA00D0D" w14:textId="77777777" w:rsidR="005C2F4A" w:rsidRDefault="00000000">
            <w:pPr>
              <w:pStyle w:val="TableParagraph"/>
              <w:spacing w:before="118"/>
              <w:ind w:left="93" w:right="83"/>
              <w:jc w:val="center"/>
            </w:pPr>
            <w:r>
              <w:t>LACP</w:t>
            </w:r>
          </w:p>
        </w:tc>
        <w:tc>
          <w:tcPr>
            <w:tcW w:w="1720" w:type="dxa"/>
          </w:tcPr>
          <w:p w14:paraId="6D2199B7" w14:textId="77777777" w:rsidR="005C2F4A" w:rsidRDefault="00000000">
            <w:pPr>
              <w:pStyle w:val="TableParagraph"/>
              <w:spacing w:before="118"/>
              <w:ind w:left="100" w:right="95"/>
              <w:jc w:val="center"/>
            </w:pPr>
            <w:r>
              <w:t>&lt;&lt;TBF&gt;&gt;</w:t>
            </w:r>
          </w:p>
        </w:tc>
        <w:tc>
          <w:tcPr>
            <w:tcW w:w="1720" w:type="dxa"/>
          </w:tcPr>
          <w:p w14:paraId="3D12F432" w14:textId="77777777" w:rsidR="005C2F4A" w:rsidRDefault="00000000">
            <w:pPr>
              <w:pStyle w:val="TableParagraph"/>
              <w:spacing w:before="118"/>
              <w:ind w:left="100" w:right="85"/>
              <w:jc w:val="center"/>
            </w:pP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8"/>
              </w:rPr>
              <w:t>0</w:t>
            </w:r>
            <w:r>
              <w:rPr>
                <w:spacing w:val="-1"/>
                <w:w w:val="102"/>
              </w:rPr>
              <w:t>G</w:t>
            </w:r>
            <w:r>
              <w:t>B</w:t>
            </w:r>
          </w:p>
        </w:tc>
        <w:tc>
          <w:tcPr>
            <w:tcW w:w="1580" w:type="dxa"/>
          </w:tcPr>
          <w:p w14:paraId="1B2EFF9A" w14:textId="77777777" w:rsidR="005C2F4A" w:rsidRDefault="00000000">
            <w:pPr>
              <w:pStyle w:val="TableParagraph"/>
              <w:spacing w:before="118"/>
              <w:ind w:left="285" w:right="270"/>
              <w:jc w:val="center"/>
            </w:pPr>
            <w:r>
              <w:t>&lt;&lt;TBD&gt;&gt;</w:t>
            </w:r>
          </w:p>
        </w:tc>
        <w:tc>
          <w:tcPr>
            <w:tcW w:w="1940" w:type="dxa"/>
          </w:tcPr>
          <w:p w14:paraId="75107DD3" w14:textId="77777777" w:rsidR="005C2F4A" w:rsidRDefault="00000000">
            <w:pPr>
              <w:pStyle w:val="TableParagraph"/>
              <w:spacing w:before="118" w:line="280" w:lineRule="auto"/>
              <w:ind w:left="90" w:right="83"/>
              <w:jc w:val="center"/>
            </w:pPr>
            <w:proofErr w:type="spellStart"/>
            <w:r>
              <w:t>Multus</w:t>
            </w:r>
            <w:proofErr w:type="spellEnd"/>
            <w:r>
              <w:rPr>
                <w:spacing w:val="11"/>
              </w:rPr>
              <w:t xml:space="preserve"> </w:t>
            </w:r>
            <w:r>
              <w:t>Network</w:t>
            </w:r>
            <w:r>
              <w:rPr>
                <w:spacing w:val="12"/>
              </w:rPr>
              <w:t xml:space="preserve"> </w:t>
            </w:r>
            <w:proofErr w:type="gramStart"/>
            <w:r>
              <w:t>(</w:t>
            </w:r>
            <w:r>
              <w:rPr>
                <w:spacing w:val="-56"/>
              </w:rPr>
              <w:t xml:space="preserve"> </w:t>
            </w:r>
            <w:r>
              <w:t>Reserved</w:t>
            </w:r>
            <w:proofErr w:type="gramEnd"/>
            <w:r>
              <w:t xml:space="preserve"> For</w:t>
            </w:r>
            <w:r>
              <w:rPr>
                <w:spacing w:val="1"/>
              </w:rPr>
              <w:t xml:space="preserve"> </w:t>
            </w:r>
            <w:r>
              <w:t>Future</w:t>
            </w:r>
            <w:r>
              <w:rPr>
                <w:spacing w:val="-8"/>
              </w:rPr>
              <w:t xml:space="preserve"> </w:t>
            </w:r>
            <w:r>
              <w:t>use)</w:t>
            </w:r>
          </w:p>
        </w:tc>
      </w:tr>
    </w:tbl>
    <w:p w14:paraId="721AF96D" w14:textId="77777777" w:rsidR="005C2F4A" w:rsidRDefault="00000000">
      <w:pPr>
        <w:pStyle w:val="BodyText"/>
        <w:spacing w:before="228"/>
        <w:ind w:left="580"/>
      </w:pPr>
      <w:r>
        <w:t>Below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details:</w:t>
      </w:r>
    </w:p>
    <w:p w14:paraId="0FDFB41A" w14:textId="77777777" w:rsidR="005C2F4A" w:rsidRDefault="005C2F4A">
      <w:pPr>
        <w:sectPr w:rsidR="005C2F4A">
          <w:pgSz w:w="12240" w:h="15840"/>
          <w:pgMar w:top="1980" w:right="620" w:bottom="1360" w:left="860" w:header="1470" w:footer="1089" w:gutter="0"/>
          <w:cols w:space="720"/>
        </w:sectPr>
      </w:pPr>
    </w:p>
    <w:p w14:paraId="140CF355" w14:textId="77777777" w:rsidR="005C2F4A" w:rsidRDefault="005C2F4A">
      <w:pPr>
        <w:pStyle w:val="BodyText"/>
        <w:spacing w:before="2" w:after="1"/>
        <w:rPr>
          <w:sz w:val="11"/>
        </w:rPr>
      </w:pPr>
    </w:p>
    <w:p w14:paraId="4FDFCBF6" w14:textId="77777777" w:rsidR="005C2F4A" w:rsidRDefault="00000000">
      <w:pPr>
        <w:pStyle w:val="BodyText"/>
        <w:ind w:left="649"/>
        <w:rPr>
          <w:sz w:val="20"/>
        </w:rPr>
      </w:pPr>
      <w:r>
        <w:rPr>
          <w:noProof/>
          <w:sz w:val="20"/>
        </w:rPr>
        <w:drawing>
          <wp:inline distT="0" distB="0" distL="0" distR="0" wp14:anchorId="5CF32193" wp14:editId="765BDE17">
            <wp:extent cx="5959778" cy="796290"/>
            <wp:effectExtent l="0" t="0" r="0" b="0"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778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6C2A" w14:textId="77777777" w:rsidR="005C2F4A" w:rsidRDefault="005C2F4A">
      <w:pPr>
        <w:pStyle w:val="BodyText"/>
        <w:rPr>
          <w:sz w:val="20"/>
        </w:rPr>
      </w:pPr>
    </w:p>
    <w:p w14:paraId="40627241" w14:textId="77777777" w:rsidR="005C2F4A" w:rsidRDefault="005C2F4A">
      <w:pPr>
        <w:pStyle w:val="BodyText"/>
        <w:spacing w:before="10"/>
        <w:rPr>
          <w:sz w:val="25"/>
        </w:rPr>
      </w:pPr>
    </w:p>
    <w:p w14:paraId="1BC61024" w14:textId="77777777" w:rsidR="005C2F4A" w:rsidRDefault="00000000">
      <w:pPr>
        <w:pStyle w:val="ListParagraph"/>
        <w:numPr>
          <w:ilvl w:val="2"/>
          <w:numId w:val="9"/>
        </w:numPr>
        <w:tabs>
          <w:tab w:val="left" w:pos="1299"/>
          <w:tab w:val="left" w:pos="1300"/>
        </w:tabs>
        <w:rPr>
          <w:rFonts w:ascii="Arial MT" w:hAnsi="Arial MT"/>
        </w:rPr>
      </w:pPr>
      <w:r>
        <w:t>Ports 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opened:</w:t>
      </w:r>
    </w:p>
    <w:p w14:paraId="1865F778" w14:textId="77777777" w:rsidR="005C2F4A" w:rsidRDefault="005C2F4A">
      <w:pPr>
        <w:pStyle w:val="BodyText"/>
        <w:rPr>
          <w:sz w:val="20"/>
        </w:rPr>
      </w:pPr>
    </w:p>
    <w:p w14:paraId="1AD36786" w14:textId="77777777" w:rsidR="005C2F4A" w:rsidRDefault="005C2F4A">
      <w:pPr>
        <w:pStyle w:val="BodyText"/>
        <w:spacing w:before="6"/>
        <w:rPr>
          <w:sz w:val="14"/>
        </w:rPr>
      </w:pPr>
    </w:p>
    <w:tbl>
      <w:tblPr>
        <w:tblW w:w="0" w:type="auto"/>
        <w:tblInd w:w="5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0"/>
        <w:gridCol w:w="1000"/>
        <w:gridCol w:w="1800"/>
        <w:gridCol w:w="3920"/>
      </w:tblGrid>
      <w:tr w:rsidR="005C2F4A" w14:paraId="006B3020" w14:textId="77777777">
        <w:trPr>
          <w:trHeight w:val="770"/>
        </w:trPr>
        <w:tc>
          <w:tcPr>
            <w:tcW w:w="2960" w:type="dxa"/>
            <w:shd w:val="clear" w:color="auto" w:fill="B8B8B8"/>
          </w:tcPr>
          <w:p w14:paraId="3B374A9C" w14:textId="77777777" w:rsidR="005C2F4A" w:rsidRDefault="005C2F4A">
            <w:pPr>
              <w:pStyle w:val="TableParagraph"/>
              <w:spacing w:before="9"/>
              <w:rPr>
                <w:sz w:val="23"/>
              </w:rPr>
            </w:pPr>
          </w:p>
          <w:p w14:paraId="53360EB9" w14:textId="77777777" w:rsidR="005C2F4A" w:rsidRDefault="00000000">
            <w:pPr>
              <w:pStyle w:val="TableParagraph"/>
              <w:ind w:left="94"/>
            </w:pPr>
            <w:r>
              <w:t>Machine</w:t>
            </w:r>
          </w:p>
        </w:tc>
        <w:tc>
          <w:tcPr>
            <w:tcW w:w="1000" w:type="dxa"/>
            <w:shd w:val="clear" w:color="auto" w:fill="B8B8B8"/>
          </w:tcPr>
          <w:p w14:paraId="5BDFB70E" w14:textId="77777777" w:rsidR="005C2F4A" w:rsidRDefault="00000000">
            <w:pPr>
              <w:pStyle w:val="TableParagraph"/>
              <w:spacing w:before="124" w:line="280" w:lineRule="auto"/>
              <w:ind w:left="89" w:right="85"/>
            </w:pPr>
            <w:proofErr w:type="spellStart"/>
            <w:r>
              <w:rPr>
                <w:spacing w:val="-3"/>
                <w:w w:val="105"/>
              </w:rPr>
              <w:t>Protoco</w:t>
            </w:r>
            <w:proofErr w:type="spellEnd"/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l</w:t>
            </w:r>
          </w:p>
        </w:tc>
        <w:tc>
          <w:tcPr>
            <w:tcW w:w="1800" w:type="dxa"/>
            <w:shd w:val="clear" w:color="auto" w:fill="B8B8B8"/>
          </w:tcPr>
          <w:p w14:paraId="307E8AD9" w14:textId="77777777" w:rsidR="005C2F4A" w:rsidRDefault="005C2F4A">
            <w:pPr>
              <w:pStyle w:val="TableParagraph"/>
              <w:spacing w:before="9"/>
              <w:rPr>
                <w:sz w:val="23"/>
              </w:rPr>
            </w:pPr>
          </w:p>
          <w:p w14:paraId="01A17CDB" w14:textId="77777777" w:rsidR="005C2F4A" w:rsidRDefault="00000000">
            <w:pPr>
              <w:pStyle w:val="TableParagraph"/>
              <w:ind w:left="94"/>
            </w:pPr>
            <w:r>
              <w:rPr>
                <w:w w:val="110"/>
              </w:rPr>
              <w:t>Port</w:t>
            </w:r>
          </w:p>
        </w:tc>
        <w:tc>
          <w:tcPr>
            <w:tcW w:w="3920" w:type="dxa"/>
            <w:shd w:val="clear" w:color="auto" w:fill="B8B8B8"/>
          </w:tcPr>
          <w:p w14:paraId="2B3F7EC1" w14:textId="77777777" w:rsidR="005C2F4A" w:rsidRDefault="005C2F4A">
            <w:pPr>
              <w:pStyle w:val="TableParagraph"/>
              <w:spacing w:before="9"/>
              <w:rPr>
                <w:sz w:val="23"/>
              </w:rPr>
            </w:pPr>
          </w:p>
          <w:p w14:paraId="3DEE7780" w14:textId="77777777" w:rsidR="005C2F4A" w:rsidRDefault="00000000">
            <w:pPr>
              <w:pStyle w:val="TableParagraph"/>
              <w:ind w:left="94"/>
            </w:pPr>
            <w:r>
              <w:rPr>
                <w:w w:val="105"/>
              </w:rPr>
              <w:t>Description</w:t>
            </w:r>
          </w:p>
        </w:tc>
      </w:tr>
      <w:tr w:rsidR="005C2F4A" w14:paraId="708431A5" w14:textId="77777777">
        <w:trPr>
          <w:trHeight w:val="970"/>
        </w:trPr>
        <w:tc>
          <w:tcPr>
            <w:tcW w:w="2960" w:type="dxa"/>
            <w:tcBorders>
              <w:bottom w:val="nil"/>
            </w:tcBorders>
          </w:tcPr>
          <w:p w14:paraId="2B21E37D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bottom w:val="nil"/>
            </w:tcBorders>
          </w:tcPr>
          <w:p w14:paraId="4E20FE2A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 w14:paraId="62C368BC" w14:textId="77777777" w:rsidR="005C2F4A" w:rsidRDefault="00000000">
            <w:pPr>
              <w:pStyle w:val="TableParagraph"/>
              <w:spacing w:before="251"/>
              <w:ind w:left="94"/>
            </w:pPr>
            <w:r>
              <w:rPr>
                <w:w w:val="110"/>
              </w:rPr>
              <w:t>2379-2380</w:t>
            </w:r>
          </w:p>
        </w:tc>
        <w:tc>
          <w:tcPr>
            <w:tcW w:w="3920" w:type="dxa"/>
          </w:tcPr>
          <w:p w14:paraId="7D95E3DD" w14:textId="77777777" w:rsidR="005C2F4A" w:rsidRDefault="005C2F4A">
            <w:pPr>
              <w:pStyle w:val="TableParagraph"/>
              <w:spacing w:before="9"/>
              <w:rPr>
                <w:sz w:val="32"/>
              </w:rPr>
            </w:pPr>
          </w:p>
          <w:p w14:paraId="7A5380E1" w14:textId="77777777" w:rsidR="005C2F4A" w:rsidRDefault="00000000">
            <w:pPr>
              <w:pStyle w:val="TableParagraph"/>
              <w:ind w:left="94"/>
            </w:pPr>
            <w:proofErr w:type="spellStart"/>
            <w:r>
              <w:t>etcd</w:t>
            </w:r>
            <w:proofErr w:type="spellEnd"/>
            <w:r>
              <w:rPr>
                <w:spacing w:val="-7"/>
              </w:rPr>
              <w:t xml:space="preserve"> </w:t>
            </w:r>
            <w:r>
              <w:t>server,</w:t>
            </w:r>
            <w:r>
              <w:rPr>
                <w:spacing w:val="-6"/>
              </w:rPr>
              <w:t xml:space="preserve"> </w:t>
            </w:r>
            <w:r>
              <w:t>peer,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metrics</w:t>
            </w:r>
            <w:r>
              <w:rPr>
                <w:spacing w:val="-6"/>
              </w:rPr>
              <w:t xml:space="preserve"> </w:t>
            </w:r>
            <w:r>
              <w:t>ports</w:t>
            </w:r>
          </w:p>
        </w:tc>
      </w:tr>
      <w:tr w:rsidR="005C2F4A" w14:paraId="2005EE8D" w14:textId="77777777">
        <w:trPr>
          <w:trHeight w:val="490"/>
        </w:trPr>
        <w:tc>
          <w:tcPr>
            <w:tcW w:w="2960" w:type="dxa"/>
            <w:tcBorders>
              <w:top w:val="nil"/>
              <w:bottom w:val="nil"/>
            </w:tcBorders>
          </w:tcPr>
          <w:p w14:paraId="1A71752A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0DA8873B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 w14:paraId="1558940A" w14:textId="77777777" w:rsidR="005C2F4A" w:rsidRDefault="00000000">
            <w:pPr>
              <w:pStyle w:val="TableParagraph"/>
              <w:spacing w:before="127"/>
              <w:ind w:left="94"/>
            </w:pPr>
            <w:r>
              <w:rPr>
                <w:w w:val="110"/>
              </w:rPr>
              <w:t>6443</w:t>
            </w:r>
          </w:p>
        </w:tc>
        <w:tc>
          <w:tcPr>
            <w:tcW w:w="3920" w:type="dxa"/>
          </w:tcPr>
          <w:p w14:paraId="0234008E" w14:textId="77777777" w:rsidR="005C2F4A" w:rsidRDefault="00000000">
            <w:pPr>
              <w:pStyle w:val="TableParagraph"/>
              <w:spacing w:before="127"/>
              <w:ind w:left="94"/>
            </w:pPr>
            <w:r>
              <w:rPr>
                <w:spacing w:val="-1"/>
              </w:rPr>
              <w:t>Kubernetes</w:t>
            </w:r>
            <w:r>
              <w:rPr>
                <w:spacing w:val="-13"/>
              </w:rPr>
              <w:t xml:space="preserve"> </w:t>
            </w:r>
            <w:r>
              <w:t>API</w:t>
            </w:r>
          </w:p>
        </w:tc>
      </w:tr>
      <w:tr w:rsidR="005C2F4A" w14:paraId="55F3ABB1" w14:textId="77777777">
        <w:trPr>
          <w:trHeight w:val="393"/>
        </w:trPr>
        <w:tc>
          <w:tcPr>
            <w:tcW w:w="2960" w:type="dxa"/>
            <w:tcBorders>
              <w:top w:val="nil"/>
              <w:bottom w:val="nil"/>
            </w:tcBorders>
          </w:tcPr>
          <w:p w14:paraId="1E9D5C16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15E27FB4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tcBorders>
              <w:bottom w:val="nil"/>
            </w:tcBorders>
          </w:tcPr>
          <w:p w14:paraId="2D49C959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20" w:type="dxa"/>
            <w:tcBorders>
              <w:bottom w:val="nil"/>
            </w:tcBorders>
          </w:tcPr>
          <w:p w14:paraId="02BE3493" w14:textId="77777777" w:rsidR="005C2F4A" w:rsidRDefault="00000000">
            <w:pPr>
              <w:pStyle w:val="TableParagraph"/>
              <w:spacing w:before="123"/>
              <w:ind w:left="94"/>
            </w:pPr>
            <w:r>
              <w:t>Host</w:t>
            </w:r>
            <w:r>
              <w:rPr>
                <w:spacing w:val="68"/>
              </w:rPr>
              <w:t xml:space="preserve"> </w:t>
            </w:r>
            <w:r>
              <w:t xml:space="preserve">level  </w:t>
            </w:r>
            <w:r>
              <w:rPr>
                <w:spacing w:val="8"/>
              </w:rPr>
              <w:t xml:space="preserve"> </w:t>
            </w:r>
            <w:proofErr w:type="gramStart"/>
            <w:r>
              <w:t xml:space="preserve">services,  </w:t>
            </w:r>
            <w:r>
              <w:rPr>
                <w:spacing w:val="9"/>
              </w:rPr>
              <w:t xml:space="preserve"> </w:t>
            </w:r>
            <w:proofErr w:type="gramEnd"/>
            <w:r>
              <w:t>including</w:t>
            </w:r>
            <w:r>
              <w:rPr>
                <w:spacing w:val="110"/>
              </w:rPr>
              <w:t xml:space="preserve"> </w:t>
            </w:r>
            <w:r>
              <w:t>the</w:t>
            </w:r>
          </w:p>
        </w:tc>
      </w:tr>
      <w:tr w:rsidR="005C2F4A" w14:paraId="68674503" w14:textId="77777777">
        <w:trPr>
          <w:trHeight w:val="582"/>
        </w:trPr>
        <w:tc>
          <w:tcPr>
            <w:tcW w:w="2960" w:type="dxa"/>
            <w:tcBorders>
              <w:top w:val="nil"/>
              <w:bottom w:val="nil"/>
            </w:tcBorders>
          </w:tcPr>
          <w:p w14:paraId="000E794D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46503AD7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0EEE28F8" w14:textId="77777777" w:rsidR="005C2F4A" w:rsidRDefault="00000000">
            <w:pPr>
              <w:pStyle w:val="TableParagraph"/>
              <w:spacing w:before="192"/>
              <w:ind w:left="94"/>
            </w:pPr>
            <w:r>
              <w:rPr>
                <w:w w:val="115"/>
              </w:rPr>
              <w:t>9000-9999</w:t>
            </w:r>
          </w:p>
        </w:tc>
        <w:tc>
          <w:tcPr>
            <w:tcW w:w="3920" w:type="dxa"/>
            <w:tcBorders>
              <w:top w:val="nil"/>
              <w:bottom w:val="nil"/>
            </w:tcBorders>
          </w:tcPr>
          <w:p w14:paraId="61A6718E" w14:textId="77777777" w:rsidR="005C2F4A" w:rsidRDefault="00000000">
            <w:pPr>
              <w:pStyle w:val="TableParagraph"/>
              <w:spacing w:before="21"/>
              <w:ind w:left="94"/>
            </w:pPr>
            <w:r>
              <w:rPr>
                <w:spacing w:val="-1"/>
                <w:w w:val="99"/>
              </w:rPr>
              <w:t>n</w:t>
            </w:r>
            <w:r>
              <w:rPr>
                <w:spacing w:val="-1"/>
                <w:w w:val="104"/>
              </w:rPr>
              <w:t>od</w:t>
            </w:r>
            <w:r>
              <w:t xml:space="preserve">e  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e</w:t>
            </w:r>
            <w:r>
              <w:rPr>
                <w:spacing w:val="-1"/>
                <w:w w:val="97"/>
              </w:rPr>
              <w:t>x</w:t>
            </w:r>
            <w:r>
              <w:rPr>
                <w:spacing w:val="-1"/>
                <w:w w:val="104"/>
              </w:rPr>
              <w:t>po</w:t>
            </w:r>
            <w:r>
              <w:rPr>
                <w:spacing w:val="-1"/>
                <w:w w:val="105"/>
              </w:rPr>
              <w:t>r</w:t>
            </w:r>
            <w:r>
              <w:rPr>
                <w:spacing w:val="-3"/>
                <w:w w:val="136"/>
              </w:rPr>
              <w:t>t</w:t>
            </w:r>
            <w:r>
              <w:rPr>
                <w:spacing w:val="-1"/>
              </w:rPr>
              <w:t>e</w:t>
            </w:r>
            <w:r>
              <w:rPr>
                <w:w w:val="105"/>
              </w:rPr>
              <w:t>r</w:t>
            </w:r>
            <w:r>
              <w:t xml:space="preserve">  </w:t>
            </w:r>
            <w:r>
              <w:rPr>
                <w:spacing w:val="-20"/>
              </w:rPr>
              <w:t xml:space="preserve"> </w:t>
            </w:r>
            <w:proofErr w:type="gramStart"/>
            <w:r>
              <w:rPr>
                <w:spacing w:val="-1"/>
                <w:w w:val="104"/>
              </w:rPr>
              <w:t>o</w:t>
            </w:r>
            <w:r>
              <w:rPr>
                <w:w w:val="99"/>
              </w:rPr>
              <w:t>n</w:t>
            </w:r>
            <w:r>
              <w:t xml:space="preserve"> </w:t>
            </w:r>
            <w:r>
              <w:rPr>
                <w:spacing w:val="24"/>
              </w:rPr>
              <w:t xml:space="preserve"> </w:t>
            </w:r>
            <w:r>
              <w:rPr>
                <w:spacing w:val="-1"/>
                <w:w w:val="104"/>
              </w:rPr>
              <w:t>po</w:t>
            </w:r>
            <w:r>
              <w:rPr>
                <w:spacing w:val="-1"/>
                <w:w w:val="105"/>
              </w:rPr>
              <w:t>r</w:t>
            </w:r>
            <w:r>
              <w:rPr>
                <w:spacing w:val="2"/>
                <w:w w:val="136"/>
              </w:rPr>
              <w:t>t</w:t>
            </w:r>
            <w:r>
              <w:rPr>
                <w:w w:val="90"/>
              </w:rPr>
              <w:t>s</w:t>
            </w:r>
            <w:proofErr w:type="gramEnd"/>
            <w:r>
              <w:t xml:space="preserve"> </w:t>
            </w:r>
            <w:r>
              <w:rPr>
                <w:spacing w:val="24"/>
              </w:rPr>
              <w:t xml:space="preserve"> </w:t>
            </w:r>
            <w:r>
              <w:rPr>
                <w:spacing w:val="-3"/>
                <w:w w:val="111"/>
              </w:rPr>
              <w:t>9</w:t>
            </w: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8"/>
              </w:rPr>
              <w:t>00</w:t>
            </w:r>
            <w:r>
              <w:rPr>
                <w:spacing w:val="-6"/>
                <w:w w:val="136"/>
              </w:rPr>
              <w:t>-</w:t>
            </w:r>
            <w:r>
              <w:rPr>
                <w:spacing w:val="-3"/>
                <w:w w:val="111"/>
              </w:rPr>
              <w:t>9</w:t>
            </w:r>
            <w:r>
              <w:rPr>
                <w:spacing w:val="-1"/>
                <w:w w:val="55"/>
              </w:rPr>
              <w:t>1</w:t>
            </w:r>
            <w:r>
              <w:rPr>
                <w:spacing w:val="-3"/>
                <w:w w:val="118"/>
              </w:rPr>
              <w:t>0</w:t>
            </w:r>
            <w:r>
              <w:rPr>
                <w:w w:val="55"/>
              </w:rPr>
              <w:t>1</w:t>
            </w:r>
          </w:p>
          <w:p w14:paraId="495F4F05" w14:textId="77777777" w:rsidR="005C2F4A" w:rsidRDefault="00000000">
            <w:pPr>
              <w:pStyle w:val="TableParagraph"/>
              <w:spacing w:before="42"/>
              <w:ind w:left="94"/>
            </w:pPr>
            <w:r>
              <w:rPr>
                <w:w w:val="105"/>
              </w:rPr>
              <w:t>and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Cluster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Version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Operator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on</w:t>
            </w:r>
          </w:p>
        </w:tc>
      </w:tr>
      <w:tr w:rsidR="005C2F4A" w14:paraId="4ABAA414" w14:textId="77777777">
        <w:trPr>
          <w:trHeight w:val="318"/>
        </w:trPr>
        <w:tc>
          <w:tcPr>
            <w:tcW w:w="2960" w:type="dxa"/>
            <w:tcBorders>
              <w:top w:val="nil"/>
              <w:bottom w:val="nil"/>
            </w:tcBorders>
          </w:tcPr>
          <w:p w14:paraId="5CCF67E5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1BD193EF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52250633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20" w:type="dxa"/>
            <w:tcBorders>
              <w:top w:val="nil"/>
              <w:bottom w:val="nil"/>
            </w:tcBorders>
          </w:tcPr>
          <w:p w14:paraId="716BAC37" w14:textId="77777777" w:rsidR="005C2F4A" w:rsidRDefault="00000000">
            <w:pPr>
              <w:pStyle w:val="TableParagraph"/>
              <w:spacing w:before="21"/>
              <w:ind w:left="94"/>
            </w:pPr>
            <w:r>
              <w:rPr>
                <w:w w:val="110"/>
              </w:rPr>
              <w:t>port</w:t>
            </w:r>
            <w:r>
              <w:rPr>
                <w:spacing w:val="-12"/>
                <w:w w:val="110"/>
              </w:rPr>
              <w:t xml:space="preserve"> </w:t>
            </w:r>
            <w:r>
              <w:rPr>
                <w:w w:val="110"/>
              </w:rPr>
              <w:t>9099</w:t>
            </w:r>
          </w:p>
        </w:tc>
      </w:tr>
      <w:tr w:rsidR="005C2F4A" w14:paraId="3A0FBD1E" w14:textId="77777777">
        <w:trPr>
          <w:trHeight w:val="56"/>
        </w:trPr>
        <w:tc>
          <w:tcPr>
            <w:tcW w:w="2960" w:type="dxa"/>
            <w:vMerge w:val="restart"/>
            <w:tcBorders>
              <w:top w:val="nil"/>
              <w:bottom w:val="nil"/>
            </w:tcBorders>
          </w:tcPr>
          <w:p w14:paraId="753574E5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vMerge w:val="restart"/>
            <w:tcBorders>
              <w:top w:val="nil"/>
              <w:bottom w:val="nil"/>
            </w:tcBorders>
          </w:tcPr>
          <w:p w14:paraId="1ED26908" w14:textId="77777777" w:rsidR="005C2F4A" w:rsidRDefault="00000000">
            <w:pPr>
              <w:pStyle w:val="TableParagraph"/>
              <w:spacing w:before="48"/>
              <w:ind w:left="89"/>
            </w:pPr>
            <w:r>
              <w:t>TCP</w:t>
            </w:r>
          </w:p>
        </w:tc>
        <w:tc>
          <w:tcPr>
            <w:tcW w:w="1800" w:type="dxa"/>
            <w:tcBorders>
              <w:top w:val="nil"/>
            </w:tcBorders>
          </w:tcPr>
          <w:p w14:paraId="09142AB5" w14:textId="77777777" w:rsidR="005C2F4A" w:rsidRDefault="005C2F4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920" w:type="dxa"/>
            <w:tcBorders>
              <w:top w:val="nil"/>
            </w:tcBorders>
          </w:tcPr>
          <w:p w14:paraId="65B70A37" w14:textId="77777777" w:rsidR="005C2F4A" w:rsidRDefault="005C2F4A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5C2F4A" w14:paraId="3AB0B44E" w14:textId="77777777">
        <w:trPr>
          <w:trHeight w:val="789"/>
        </w:trPr>
        <w:tc>
          <w:tcPr>
            <w:tcW w:w="2960" w:type="dxa"/>
            <w:vMerge/>
            <w:tcBorders>
              <w:top w:val="nil"/>
              <w:bottom w:val="nil"/>
            </w:tcBorders>
          </w:tcPr>
          <w:p w14:paraId="08D6F946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3A25AFF2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800" w:type="dxa"/>
          </w:tcPr>
          <w:p w14:paraId="52DBB59F" w14:textId="77777777" w:rsidR="005C2F4A" w:rsidRDefault="00000000">
            <w:pPr>
              <w:pStyle w:val="TableParagraph"/>
              <w:spacing w:before="158"/>
              <w:ind w:left="94"/>
            </w:pPr>
            <w:r>
              <w:rPr>
                <w:spacing w:val="-1"/>
                <w:w w:val="55"/>
              </w:rPr>
              <w:t>1</w:t>
            </w:r>
            <w:r>
              <w:rPr>
                <w:spacing w:val="-6"/>
                <w:w w:val="118"/>
              </w:rPr>
              <w:t>0</w:t>
            </w:r>
            <w:r>
              <w:rPr>
                <w:spacing w:val="-5"/>
                <w:w w:val="98"/>
              </w:rPr>
              <w:t>2</w:t>
            </w:r>
            <w:r>
              <w:rPr>
                <w:spacing w:val="-6"/>
                <w:w w:val="111"/>
              </w:rPr>
              <w:t>4</w:t>
            </w:r>
            <w:r>
              <w:rPr>
                <w:spacing w:val="-1"/>
                <w:w w:val="111"/>
              </w:rPr>
              <w:t>9</w:t>
            </w:r>
            <w:r>
              <w:rPr>
                <w:spacing w:val="-6"/>
                <w:w w:val="136"/>
              </w:rPr>
              <w:t>-</w:t>
            </w:r>
            <w:r>
              <w:rPr>
                <w:spacing w:val="-1"/>
                <w:w w:val="55"/>
              </w:rPr>
              <w:t>1</w:t>
            </w:r>
            <w:r>
              <w:rPr>
                <w:spacing w:val="-6"/>
                <w:w w:val="118"/>
              </w:rPr>
              <w:t>0</w:t>
            </w:r>
            <w:r>
              <w:rPr>
                <w:spacing w:val="-1"/>
                <w:w w:val="98"/>
              </w:rPr>
              <w:t>2</w:t>
            </w:r>
            <w:r>
              <w:rPr>
                <w:spacing w:val="-6"/>
                <w:w w:val="102"/>
              </w:rPr>
              <w:t>5</w:t>
            </w:r>
            <w:r>
              <w:rPr>
                <w:w w:val="111"/>
              </w:rPr>
              <w:t>9</w:t>
            </w:r>
          </w:p>
        </w:tc>
        <w:tc>
          <w:tcPr>
            <w:tcW w:w="3920" w:type="dxa"/>
          </w:tcPr>
          <w:p w14:paraId="51D38561" w14:textId="77777777" w:rsidR="005C2F4A" w:rsidRDefault="00000000">
            <w:pPr>
              <w:pStyle w:val="TableParagraph"/>
              <w:spacing w:before="133" w:line="280" w:lineRule="auto"/>
              <w:ind w:left="94" w:right="97"/>
            </w:pPr>
            <w:r>
              <w:rPr>
                <w:spacing w:val="-1"/>
                <w:w w:val="110"/>
              </w:rPr>
              <w:t>The</w:t>
            </w:r>
            <w:r>
              <w:rPr>
                <w:spacing w:val="3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default</w:t>
            </w:r>
            <w:r>
              <w:rPr>
                <w:spacing w:val="30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ports</w:t>
            </w:r>
            <w:r>
              <w:rPr>
                <w:spacing w:val="29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that</w:t>
            </w:r>
            <w:r>
              <w:rPr>
                <w:spacing w:val="29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Kubernetes</w:t>
            </w:r>
            <w:r>
              <w:rPr>
                <w:spacing w:val="-61"/>
                <w:w w:val="110"/>
              </w:rPr>
              <w:t xml:space="preserve"> </w:t>
            </w:r>
            <w:r>
              <w:rPr>
                <w:w w:val="110"/>
              </w:rPr>
              <w:t>reserves</w:t>
            </w:r>
          </w:p>
        </w:tc>
      </w:tr>
      <w:tr w:rsidR="005C2F4A" w14:paraId="49FC243D" w14:textId="77777777">
        <w:trPr>
          <w:trHeight w:val="403"/>
        </w:trPr>
        <w:tc>
          <w:tcPr>
            <w:tcW w:w="2960" w:type="dxa"/>
            <w:tcBorders>
              <w:top w:val="nil"/>
              <w:bottom w:val="nil"/>
            </w:tcBorders>
          </w:tcPr>
          <w:p w14:paraId="2801D48D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6943F23F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tcBorders>
              <w:bottom w:val="nil"/>
            </w:tcBorders>
          </w:tcPr>
          <w:p w14:paraId="6EB15099" w14:textId="77777777" w:rsidR="005C2F4A" w:rsidRDefault="00000000">
            <w:pPr>
              <w:pStyle w:val="TableParagraph"/>
              <w:spacing w:before="120"/>
              <w:ind w:left="94"/>
            </w:pP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1"/>
              </w:rPr>
              <w:t>9</w:t>
            </w:r>
            <w:r>
              <w:rPr>
                <w:spacing w:val="-3"/>
                <w:w w:val="105"/>
              </w:rPr>
              <w:t>3</w:t>
            </w:r>
            <w:r>
              <w:rPr>
                <w:w w:val="111"/>
              </w:rPr>
              <w:t>6</w:t>
            </w:r>
          </w:p>
        </w:tc>
        <w:tc>
          <w:tcPr>
            <w:tcW w:w="3920" w:type="dxa"/>
            <w:vMerge w:val="restart"/>
          </w:tcPr>
          <w:p w14:paraId="236DE523" w14:textId="77777777" w:rsidR="005C2F4A" w:rsidRDefault="00000000">
            <w:pPr>
              <w:pStyle w:val="TableParagraph"/>
              <w:spacing w:before="240"/>
              <w:ind w:left="94"/>
            </w:pPr>
            <w:r>
              <w:t>Node</w:t>
            </w:r>
            <w:r>
              <w:rPr>
                <w:spacing w:val="6"/>
              </w:rPr>
              <w:t xml:space="preserve"> </w:t>
            </w:r>
            <w:r>
              <w:t>Metrics</w:t>
            </w:r>
            <w:r>
              <w:rPr>
                <w:spacing w:val="6"/>
              </w:rPr>
              <w:t xml:space="preserve"> </w:t>
            </w:r>
            <w:r>
              <w:t>Collection</w:t>
            </w:r>
            <w:r>
              <w:rPr>
                <w:spacing w:val="7"/>
              </w:rPr>
              <w:t xml:space="preserve"> </w:t>
            </w:r>
            <w:r>
              <w:t>Port</w:t>
            </w:r>
          </w:p>
        </w:tc>
      </w:tr>
      <w:tr w:rsidR="005C2F4A" w14:paraId="57862E0F" w14:textId="77777777">
        <w:trPr>
          <w:trHeight w:val="276"/>
        </w:trPr>
        <w:tc>
          <w:tcPr>
            <w:tcW w:w="2960" w:type="dxa"/>
            <w:vMerge w:val="restart"/>
            <w:tcBorders>
              <w:top w:val="nil"/>
              <w:bottom w:val="nil"/>
            </w:tcBorders>
          </w:tcPr>
          <w:p w14:paraId="69071EA9" w14:textId="77777777" w:rsidR="005C2F4A" w:rsidRDefault="00000000">
            <w:pPr>
              <w:pStyle w:val="TableParagraph"/>
              <w:spacing w:before="34"/>
              <w:ind w:left="94"/>
            </w:pPr>
            <w:r>
              <w:t>All</w:t>
            </w:r>
            <w:r>
              <w:rPr>
                <w:spacing w:val="1"/>
              </w:rPr>
              <w:t xml:space="preserve"> </w:t>
            </w:r>
            <w:r>
              <w:t>machines</w:t>
            </w:r>
            <w:r>
              <w:rPr>
                <w:spacing w:val="1"/>
              </w:rPr>
              <w:t xml:space="preserve"> </w:t>
            </w:r>
            <w:r>
              <w:t>&lt;--&gt;</w:t>
            </w:r>
          </w:p>
        </w:tc>
        <w:tc>
          <w:tcPr>
            <w:tcW w:w="1000" w:type="dxa"/>
            <w:vMerge w:val="restart"/>
            <w:tcBorders>
              <w:top w:val="nil"/>
              <w:bottom w:val="nil"/>
            </w:tcBorders>
          </w:tcPr>
          <w:p w14:paraId="513025D1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tcBorders>
              <w:top w:val="nil"/>
            </w:tcBorders>
          </w:tcPr>
          <w:p w14:paraId="3F279665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20" w:type="dxa"/>
            <w:vMerge/>
            <w:tcBorders>
              <w:top w:val="nil"/>
            </w:tcBorders>
          </w:tcPr>
          <w:p w14:paraId="6CC187DE" w14:textId="77777777" w:rsidR="005C2F4A" w:rsidRDefault="005C2F4A">
            <w:pPr>
              <w:rPr>
                <w:sz w:val="2"/>
                <w:szCs w:val="2"/>
              </w:rPr>
            </w:pPr>
          </w:p>
        </w:tc>
      </w:tr>
      <w:tr w:rsidR="005C2F4A" w14:paraId="37856EE0" w14:textId="77777777">
        <w:trPr>
          <w:trHeight w:val="4"/>
        </w:trPr>
        <w:tc>
          <w:tcPr>
            <w:tcW w:w="2960" w:type="dxa"/>
            <w:vMerge/>
            <w:tcBorders>
              <w:top w:val="nil"/>
              <w:bottom w:val="nil"/>
            </w:tcBorders>
          </w:tcPr>
          <w:p w14:paraId="51A1CA31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46D6A459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800" w:type="dxa"/>
            <w:tcBorders>
              <w:bottom w:val="nil"/>
            </w:tcBorders>
          </w:tcPr>
          <w:p w14:paraId="336BCF69" w14:textId="77777777" w:rsidR="005C2F4A" w:rsidRDefault="005C2F4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920" w:type="dxa"/>
            <w:vMerge w:val="restart"/>
          </w:tcPr>
          <w:p w14:paraId="4A00CA42" w14:textId="77777777" w:rsidR="005C2F4A" w:rsidRDefault="005C2F4A">
            <w:pPr>
              <w:pStyle w:val="TableParagraph"/>
              <w:spacing w:before="7"/>
            </w:pPr>
          </w:p>
          <w:p w14:paraId="1B5C1B06" w14:textId="77777777" w:rsidR="005C2F4A" w:rsidRDefault="00000000">
            <w:pPr>
              <w:pStyle w:val="TableParagraph"/>
              <w:ind w:left="94"/>
            </w:pPr>
            <w:r>
              <w:t>Kubernetes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NodePort</w:t>
            </w:r>
            <w:proofErr w:type="spellEnd"/>
          </w:p>
        </w:tc>
      </w:tr>
      <w:tr w:rsidR="005C2F4A" w14:paraId="0010E9C6" w14:textId="77777777">
        <w:trPr>
          <w:trHeight w:val="677"/>
        </w:trPr>
        <w:tc>
          <w:tcPr>
            <w:tcW w:w="2960" w:type="dxa"/>
            <w:tcBorders>
              <w:top w:val="nil"/>
              <w:bottom w:val="nil"/>
            </w:tcBorders>
          </w:tcPr>
          <w:p w14:paraId="14FB5BF9" w14:textId="77777777" w:rsidR="005C2F4A" w:rsidRDefault="00000000">
            <w:pPr>
              <w:pStyle w:val="TableParagraph"/>
              <w:spacing w:before="9"/>
              <w:ind w:left="146"/>
            </w:pPr>
            <w:r>
              <w:rPr>
                <w:w w:val="95"/>
              </w:rPr>
              <w:t>all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machines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0A0415B5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tcBorders>
              <w:top w:val="nil"/>
            </w:tcBorders>
          </w:tcPr>
          <w:p w14:paraId="59C187B6" w14:textId="77777777" w:rsidR="005C2F4A" w:rsidRDefault="00000000">
            <w:pPr>
              <w:pStyle w:val="TableParagraph"/>
              <w:spacing w:before="83"/>
              <w:ind w:left="94"/>
            </w:pPr>
            <w:r>
              <w:rPr>
                <w:w w:val="110"/>
              </w:rPr>
              <w:t>30000-32767</w:t>
            </w:r>
          </w:p>
        </w:tc>
        <w:tc>
          <w:tcPr>
            <w:tcW w:w="3920" w:type="dxa"/>
            <w:vMerge/>
            <w:tcBorders>
              <w:top w:val="nil"/>
            </w:tcBorders>
          </w:tcPr>
          <w:p w14:paraId="70802B7A" w14:textId="77777777" w:rsidR="005C2F4A" w:rsidRDefault="005C2F4A">
            <w:pPr>
              <w:rPr>
                <w:sz w:val="2"/>
                <w:szCs w:val="2"/>
              </w:rPr>
            </w:pPr>
          </w:p>
        </w:tc>
      </w:tr>
      <w:tr w:rsidR="005C2F4A" w14:paraId="074A50C7" w14:textId="77777777">
        <w:trPr>
          <w:trHeight w:val="729"/>
        </w:trPr>
        <w:tc>
          <w:tcPr>
            <w:tcW w:w="2960" w:type="dxa"/>
            <w:tcBorders>
              <w:top w:val="nil"/>
              <w:bottom w:val="nil"/>
            </w:tcBorders>
          </w:tcPr>
          <w:p w14:paraId="23E50D8C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</w:tcBorders>
          </w:tcPr>
          <w:p w14:paraId="25458BAE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 w14:paraId="780C4ED3" w14:textId="77777777" w:rsidR="005C2F4A" w:rsidRDefault="00000000">
            <w:pPr>
              <w:pStyle w:val="TableParagraph"/>
              <w:spacing w:before="132"/>
              <w:ind w:left="94"/>
            </w:pPr>
            <w:r>
              <w:rPr>
                <w:spacing w:val="-1"/>
                <w:w w:val="55"/>
              </w:rPr>
              <w:t>1</w:t>
            </w:r>
            <w:r>
              <w:rPr>
                <w:spacing w:val="-6"/>
                <w:w w:val="118"/>
              </w:rPr>
              <w:t>0</w:t>
            </w:r>
            <w:r>
              <w:rPr>
                <w:spacing w:val="-1"/>
                <w:w w:val="98"/>
              </w:rPr>
              <w:t>2</w:t>
            </w:r>
            <w:r>
              <w:rPr>
                <w:spacing w:val="-1"/>
                <w:w w:val="102"/>
              </w:rPr>
              <w:t>5</w:t>
            </w:r>
            <w:r>
              <w:rPr>
                <w:w w:val="111"/>
              </w:rPr>
              <w:t>6</w:t>
            </w:r>
          </w:p>
        </w:tc>
        <w:tc>
          <w:tcPr>
            <w:tcW w:w="3920" w:type="dxa"/>
          </w:tcPr>
          <w:p w14:paraId="0B38F2D6" w14:textId="77777777" w:rsidR="005C2F4A" w:rsidRDefault="005C2F4A">
            <w:pPr>
              <w:pStyle w:val="TableParagraph"/>
              <w:spacing w:before="3"/>
            </w:pPr>
          </w:p>
          <w:p w14:paraId="22C8AAB9" w14:textId="77777777" w:rsidR="005C2F4A" w:rsidRDefault="00000000">
            <w:pPr>
              <w:pStyle w:val="TableParagraph"/>
              <w:ind w:left="146"/>
            </w:pPr>
            <w:proofErr w:type="spellStart"/>
            <w:r>
              <w:rPr>
                <w:w w:val="105"/>
              </w:rPr>
              <w:t>openshift-sdn</w:t>
            </w:r>
            <w:proofErr w:type="spellEnd"/>
          </w:p>
        </w:tc>
      </w:tr>
      <w:tr w:rsidR="005C2F4A" w14:paraId="1ECC4D9E" w14:textId="77777777">
        <w:trPr>
          <w:trHeight w:val="970"/>
        </w:trPr>
        <w:tc>
          <w:tcPr>
            <w:tcW w:w="2960" w:type="dxa"/>
            <w:tcBorders>
              <w:top w:val="nil"/>
              <w:bottom w:val="nil"/>
            </w:tcBorders>
          </w:tcPr>
          <w:p w14:paraId="4909A667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bottom w:val="nil"/>
            </w:tcBorders>
          </w:tcPr>
          <w:p w14:paraId="12419B88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 w14:paraId="79F86946" w14:textId="77777777" w:rsidR="005C2F4A" w:rsidRDefault="00000000">
            <w:pPr>
              <w:pStyle w:val="TableParagraph"/>
              <w:spacing w:before="248"/>
              <w:ind w:left="94"/>
            </w:pPr>
            <w:r>
              <w:rPr>
                <w:w w:val="110"/>
              </w:rPr>
              <w:t>4789</w:t>
            </w:r>
          </w:p>
        </w:tc>
        <w:tc>
          <w:tcPr>
            <w:tcW w:w="3920" w:type="dxa"/>
          </w:tcPr>
          <w:p w14:paraId="49EB9D76" w14:textId="77777777" w:rsidR="005C2F4A" w:rsidRDefault="005C2F4A">
            <w:pPr>
              <w:pStyle w:val="TableParagraph"/>
              <w:spacing w:before="5"/>
              <w:rPr>
                <w:sz w:val="32"/>
              </w:rPr>
            </w:pPr>
          </w:p>
          <w:p w14:paraId="6F049B72" w14:textId="77777777" w:rsidR="005C2F4A" w:rsidRDefault="00000000">
            <w:pPr>
              <w:pStyle w:val="TableParagraph"/>
              <w:spacing w:before="1"/>
              <w:ind w:left="94"/>
            </w:pPr>
            <w:r>
              <w:t>VXLAN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GENEVE</w:t>
            </w:r>
          </w:p>
        </w:tc>
      </w:tr>
      <w:tr w:rsidR="005C2F4A" w14:paraId="53BCD7B8" w14:textId="77777777">
        <w:trPr>
          <w:trHeight w:val="490"/>
        </w:trPr>
        <w:tc>
          <w:tcPr>
            <w:tcW w:w="2960" w:type="dxa"/>
            <w:vMerge w:val="restart"/>
            <w:tcBorders>
              <w:top w:val="nil"/>
              <w:bottom w:val="nil"/>
            </w:tcBorders>
          </w:tcPr>
          <w:p w14:paraId="1ECA5AC7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vMerge w:val="restart"/>
            <w:tcBorders>
              <w:top w:val="nil"/>
              <w:bottom w:val="nil"/>
            </w:tcBorders>
          </w:tcPr>
          <w:p w14:paraId="5409367E" w14:textId="77777777" w:rsidR="005C2F4A" w:rsidRDefault="005C2F4A">
            <w:pPr>
              <w:pStyle w:val="TableParagraph"/>
              <w:rPr>
                <w:sz w:val="34"/>
              </w:rPr>
            </w:pPr>
          </w:p>
          <w:p w14:paraId="007C7471" w14:textId="77777777" w:rsidR="005C2F4A" w:rsidRDefault="00000000">
            <w:pPr>
              <w:pStyle w:val="TableParagraph"/>
              <w:ind w:left="89"/>
            </w:pPr>
            <w:r>
              <w:t>UDP</w:t>
            </w:r>
          </w:p>
        </w:tc>
        <w:tc>
          <w:tcPr>
            <w:tcW w:w="1800" w:type="dxa"/>
          </w:tcPr>
          <w:p w14:paraId="418BBF69" w14:textId="77777777" w:rsidR="005C2F4A" w:rsidRDefault="00000000">
            <w:pPr>
              <w:pStyle w:val="TableParagraph"/>
              <w:spacing w:before="124"/>
              <w:ind w:left="94"/>
            </w:pPr>
            <w:r>
              <w:rPr>
                <w:spacing w:val="-1"/>
                <w:w w:val="111"/>
              </w:rPr>
              <w:t>6</w:t>
            </w:r>
            <w:r>
              <w:rPr>
                <w:spacing w:val="-1"/>
                <w:w w:val="118"/>
              </w:rPr>
              <w:t>0</w:t>
            </w:r>
            <w:r>
              <w:rPr>
                <w:spacing w:val="-3"/>
                <w:w w:val="110"/>
              </w:rPr>
              <w:t>8</w:t>
            </w:r>
            <w:r>
              <w:rPr>
                <w:w w:val="55"/>
              </w:rPr>
              <w:t>1</w:t>
            </w:r>
          </w:p>
        </w:tc>
        <w:tc>
          <w:tcPr>
            <w:tcW w:w="3920" w:type="dxa"/>
          </w:tcPr>
          <w:p w14:paraId="293AE701" w14:textId="77777777" w:rsidR="005C2F4A" w:rsidRDefault="00000000">
            <w:pPr>
              <w:pStyle w:val="TableParagraph"/>
              <w:spacing w:before="124"/>
              <w:ind w:left="94"/>
            </w:pPr>
            <w:r>
              <w:t>VXLAN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GENEVE</w:t>
            </w:r>
          </w:p>
        </w:tc>
      </w:tr>
      <w:tr w:rsidR="005C2F4A" w14:paraId="2977F07A" w14:textId="77777777">
        <w:trPr>
          <w:trHeight w:val="390"/>
        </w:trPr>
        <w:tc>
          <w:tcPr>
            <w:tcW w:w="2960" w:type="dxa"/>
            <w:vMerge/>
            <w:tcBorders>
              <w:top w:val="nil"/>
              <w:bottom w:val="nil"/>
            </w:tcBorders>
          </w:tcPr>
          <w:p w14:paraId="0EAC9D31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0F171122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800" w:type="dxa"/>
            <w:tcBorders>
              <w:bottom w:val="nil"/>
            </w:tcBorders>
          </w:tcPr>
          <w:p w14:paraId="02F8FEE7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20" w:type="dxa"/>
            <w:tcBorders>
              <w:bottom w:val="nil"/>
            </w:tcBorders>
          </w:tcPr>
          <w:p w14:paraId="25578437" w14:textId="77777777" w:rsidR="005C2F4A" w:rsidRDefault="00000000">
            <w:pPr>
              <w:pStyle w:val="TableParagraph"/>
              <w:spacing w:before="120"/>
              <w:ind w:left="94"/>
            </w:pPr>
            <w:r>
              <w:t>Host</w:t>
            </w:r>
            <w:r>
              <w:rPr>
                <w:spacing w:val="68"/>
              </w:rPr>
              <w:t xml:space="preserve"> </w:t>
            </w:r>
            <w:r>
              <w:t xml:space="preserve">level  </w:t>
            </w:r>
            <w:r>
              <w:rPr>
                <w:spacing w:val="8"/>
              </w:rPr>
              <w:t xml:space="preserve"> </w:t>
            </w:r>
            <w:proofErr w:type="gramStart"/>
            <w:r>
              <w:t xml:space="preserve">services,  </w:t>
            </w:r>
            <w:r>
              <w:rPr>
                <w:spacing w:val="9"/>
              </w:rPr>
              <w:t xml:space="preserve"> </w:t>
            </w:r>
            <w:proofErr w:type="gramEnd"/>
            <w:r>
              <w:t>including</w:t>
            </w:r>
            <w:r>
              <w:rPr>
                <w:spacing w:val="110"/>
              </w:rPr>
              <w:t xml:space="preserve"> </w:t>
            </w:r>
            <w:r>
              <w:t>the</w:t>
            </w:r>
          </w:p>
        </w:tc>
      </w:tr>
      <w:tr w:rsidR="005C2F4A" w14:paraId="6C4469BD" w14:textId="77777777">
        <w:trPr>
          <w:trHeight w:val="679"/>
        </w:trPr>
        <w:tc>
          <w:tcPr>
            <w:tcW w:w="2960" w:type="dxa"/>
            <w:tcBorders>
              <w:top w:val="nil"/>
            </w:tcBorders>
          </w:tcPr>
          <w:p w14:paraId="79512F2A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</w:tcBorders>
          </w:tcPr>
          <w:p w14:paraId="3A8B5CF6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tcBorders>
              <w:top w:val="nil"/>
            </w:tcBorders>
          </w:tcPr>
          <w:p w14:paraId="0F7A2934" w14:textId="77777777" w:rsidR="005C2F4A" w:rsidRDefault="00000000">
            <w:pPr>
              <w:pStyle w:val="TableParagraph"/>
              <w:spacing w:before="46"/>
              <w:ind w:left="94"/>
            </w:pPr>
            <w:r>
              <w:rPr>
                <w:w w:val="115"/>
              </w:rPr>
              <w:t>9000-9999</w:t>
            </w:r>
          </w:p>
        </w:tc>
        <w:tc>
          <w:tcPr>
            <w:tcW w:w="3920" w:type="dxa"/>
            <w:tcBorders>
              <w:top w:val="nil"/>
            </w:tcBorders>
          </w:tcPr>
          <w:p w14:paraId="5C8B6F94" w14:textId="77777777" w:rsidR="005C2F4A" w:rsidRDefault="00000000">
            <w:pPr>
              <w:pStyle w:val="TableParagraph"/>
              <w:spacing w:before="21"/>
              <w:ind w:left="94"/>
            </w:pPr>
            <w:r>
              <w:rPr>
                <w:spacing w:val="-1"/>
                <w:w w:val="99"/>
              </w:rPr>
              <w:t>n</w:t>
            </w:r>
            <w:r>
              <w:rPr>
                <w:spacing w:val="-1"/>
                <w:w w:val="104"/>
              </w:rPr>
              <w:t>od</w:t>
            </w:r>
            <w:r>
              <w:t>e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e</w:t>
            </w:r>
            <w:r>
              <w:rPr>
                <w:spacing w:val="-1"/>
                <w:w w:val="97"/>
              </w:rPr>
              <w:t>x</w:t>
            </w:r>
            <w:r>
              <w:rPr>
                <w:spacing w:val="-1"/>
                <w:w w:val="104"/>
              </w:rPr>
              <w:t>po</w:t>
            </w:r>
            <w:r>
              <w:rPr>
                <w:spacing w:val="-1"/>
                <w:w w:val="105"/>
              </w:rPr>
              <w:t>r</w:t>
            </w:r>
            <w:r>
              <w:rPr>
                <w:spacing w:val="-3"/>
                <w:w w:val="136"/>
              </w:rPr>
              <w:t>t</w:t>
            </w:r>
            <w:r>
              <w:rPr>
                <w:spacing w:val="-1"/>
              </w:rPr>
              <w:t>e</w:t>
            </w:r>
            <w:r>
              <w:rPr>
                <w:w w:val="105"/>
              </w:rPr>
              <w:t>r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  <w:w w:val="104"/>
              </w:rPr>
              <w:t>o</w:t>
            </w:r>
            <w:r>
              <w:rPr>
                <w:w w:val="99"/>
              </w:rPr>
              <w:t>n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  <w:w w:val="104"/>
              </w:rPr>
              <w:t>po</w:t>
            </w:r>
            <w:r>
              <w:rPr>
                <w:spacing w:val="-1"/>
                <w:w w:val="105"/>
              </w:rPr>
              <w:t>r</w:t>
            </w:r>
            <w:r>
              <w:rPr>
                <w:spacing w:val="2"/>
                <w:w w:val="136"/>
              </w:rPr>
              <w:t>t</w:t>
            </w:r>
            <w:r>
              <w:rPr>
                <w:w w:val="90"/>
              </w:rPr>
              <w:t>s</w:t>
            </w:r>
            <w:r>
              <w:rPr>
                <w:spacing w:val="-8"/>
              </w:rPr>
              <w:t xml:space="preserve"> </w:t>
            </w:r>
            <w:r>
              <w:rPr>
                <w:spacing w:val="-3"/>
                <w:w w:val="111"/>
              </w:rPr>
              <w:t>9</w:t>
            </w: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8"/>
              </w:rPr>
              <w:t>00</w:t>
            </w:r>
            <w:r>
              <w:rPr>
                <w:spacing w:val="-6"/>
                <w:w w:val="136"/>
              </w:rPr>
              <w:t>-</w:t>
            </w:r>
            <w:r>
              <w:rPr>
                <w:spacing w:val="-3"/>
                <w:w w:val="111"/>
              </w:rPr>
              <w:t>9</w:t>
            </w:r>
            <w:r>
              <w:rPr>
                <w:spacing w:val="-1"/>
                <w:w w:val="55"/>
              </w:rPr>
              <w:t>1</w:t>
            </w:r>
            <w:r>
              <w:rPr>
                <w:spacing w:val="-3"/>
                <w:w w:val="118"/>
              </w:rPr>
              <w:t>0</w:t>
            </w:r>
            <w:r>
              <w:rPr>
                <w:spacing w:val="-1"/>
                <w:w w:val="55"/>
              </w:rPr>
              <w:t>1</w:t>
            </w:r>
            <w:r>
              <w:rPr>
                <w:w w:val="89"/>
              </w:rPr>
              <w:t>.</w:t>
            </w:r>
          </w:p>
        </w:tc>
      </w:tr>
    </w:tbl>
    <w:p w14:paraId="179963DC" w14:textId="77777777" w:rsidR="005C2F4A" w:rsidRDefault="005C2F4A">
      <w:pPr>
        <w:sectPr w:rsidR="005C2F4A">
          <w:pgSz w:w="12240" w:h="15840"/>
          <w:pgMar w:top="1980" w:right="620" w:bottom="1360" w:left="860" w:header="1470" w:footer="1089" w:gutter="0"/>
          <w:cols w:space="720"/>
        </w:sectPr>
      </w:pPr>
    </w:p>
    <w:p w14:paraId="7298AD7C" w14:textId="77777777" w:rsidR="005C2F4A" w:rsidRDefault="005C2F4A">
      <w:pPr>
        <w:pStyle w:val="BodyText"/>
        <w:spacing w:before="11"/>
        <w:rPr>
          <w:sz w:val="3"/>
        </w:rPr>
      </w:pPr>
    </w:p>
    <w:tbl>
      <w:tblPr>
        <w:tblW w:w="0" w:type="auto"/>
        <w:tblInd w:w="5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0"/>
        <w:gridCol w:w="1000"/>
        <w:gridCol w:w="1800"/>
        <w:gridCol w:w="3920"/>
      </w:tblGrid>
      <w:tr w:rsidR="005C2F4A" w14:paraId="48A2F264" w14:textId="77777777">
        <w:trPr>
          <w:trHeight w:val="1010"/>
        </w:trPr>
        <w:tc>
          <w:tcPr>
            <w:tcW w:w="2960" w:type="dxa"/>
          </w:tcPr>
          <w:p w14:paraId="66446196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</w:tcPr>
          <w:p w14:paraId="686094C7" w14:textId="77777777" w:rsidR="005C2F4A" w:rsidRDefault="005C2F4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 w14:paraId="5C38759A" w14:textId="77777777" w:rsidR="005C2F4A" w:rsidRDefault="005C2F4A">
            <w:pPr>
              <w:pStyle w:val="TableParagraph"/>
              <w:spacing w:before="1"/>
              <w:rPr>
                <w:sz w:val="36"/>
              </w:rPr>
            </w:pPr>
          </w:p>
          <w:p w14:paraId="7D047094" w14:textId="77777777" w:rsidR="005C2F4A" w:rsidRDefault="00000000">
            <w:pPr>
              <w:pStyle w:val="TableParagraph"/>
              <w:ind w:left="94"/>
            </w:pPr>
            <w:r>
              <w:rPr>
                <w:w w:val="110"/>
              </w:rPr>
              <w:t>30000-32767</w:t>
            </w:r>
          </w:p>
        </w:tc>
        <w:tc>
          <w:tcPr>
            <w:tcW w:w="3920" w:type="dxa"/>
          </w:tcPr>
          <w:p w14:paraId="2E5FE397" w14:textId="77777777" w:rsidR="005C2F4A" w:rsidRDefault="005C2F4A">
            <w:pPr>
              <w:pStyle w:val="TableParagraph"/>
              <w:spacing w:before="9"/>
              <w:rPr>
                <w:sz w:val="33"/>
              </w:rPr>
            </w:pPr>
          </w:p>
          <w:p w14:paraId="2FAADB11" w14:textId="77777777" w:rsidR="005C2F4A" w:rsidRDefault="00000000">
            <w:pPr>
              <w:pStyle w:val="TableParagraph"/>
              <w:ind w:left="94"/>
            </w:pPr>
            <w:r>
              <w:t>Kubernetes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NodePort</w:t>
            </w:r>
            <w:proofErr w:type="spellEnd"/>
          </w:p>
        </w:tc>
      </w:tr>
      <w:tr w:rsidR="005C2F4A" w14:paraId="7F122EB3" w14:textId="77777777">
        <w:trPr>
          <w:trHeight w:val="729"/>
        </w:trPr>
        <w:tc>
          <w:tcPr>
            <w:tcW w:w="2960" w:type="dxa"/>
            <w:vMerge w:val="restart"/>
          </w:tcPr>
          <w:p w14:paraId="2E39D0A7" w14:textId="77777777" w:rsidR="005C2F4A" w:rsidRDefault="00000000">
            <w:pPr>
              <w:pStyle w:val="TableParagraph"/>
              <w:spacing w:before="212" w:line="280" w:lineRule="auto"/>
              <w:ind w:left="94"/>
            </w:pPr>
            <w:r>
              <w:t>Load</w:t>
            </w:r>
            <w:r>
              <w:rPr>
                <w:spacing w:val="19"/>
              </w:rPr>
              <w:t xml:space="preserve"> </w:t>
            </w:r>
            <w:r>
              <w:t>Balancer</w:t>
            </w:r>
            <w:r>
              <w:rPr>
                <w:spacing w:val="5"/>
              </w:rPr>
              <w:t xml:space="preserve"> </w:t>
            </w:r>
            <w:r>
              <w:t>(Internal</w:t>
            </w:r>
            <w:r>
              <w:rPr>
                <w:spacing w:val="5"/>
              </w:rPr>
              <w:t xml:space="preserve"> </w:t>
            </w:r>
            <w:r>
              <w:t>API</w:t>
            </w:r>
            <w:r>
              <w:rPr>
                <w:spacing w:val="-56"/>
              </w:rPr>
              <w:t xml:space="preserve"> </w:t>
            </w:r>
            <w:r>
              <w:rPr>
                <w:w w:val="105"/>
              </w:rPr>
              <w:t>VIP)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&lt;--&gt;</w:t>
            </w:r>
          </w:p>
          <w:p w14:paraId="7B0666D7" w14:textId="77777777" w:rsidR="005C2F4A" w:rsidRDefault="00000000">
            <w:pPr>
              <w:pStyle w:val="TableParagraph"/>
              <w:spacing w:line="248" w:lineRule="exact"/>
              <w:ind w:left="94"/>
            </w:pPr>
            <w:r>
              <w:rPr>
                <w:spacing w:val="-3"/>
                <w:w w:val="105"/>
              </w:rPr>
              <w:t>Control,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3"/>
                <w:w w:val="105"/>
              </w:rPr>
              <w:t>Bootstrap</w:t>
            </w:r>
          </w:p>
        </w:tc>
        <w:tc>
          <w:tcPr>
            <w:tcW w:w="1000" w:type="dxa"/>
            <w:vMerge w:val="restart"/>
          </w:tcPr>
          <w:p w14:paraId="3FA42D95" w14:textId="77777777" w:rsidR="005C2F4A" w:rsidRDefault="005C2F4A">
            <w:pPr>
              <w:pStyle w:val="TableParagraph"/>
              <w:rPr>
                <w:sz w:val="28"/>
              </w:rPr>
            </w:pPr>
          </w:p>
          <w:p w14:paraId="18758120" w14:textId="77777777" w:rsidR="005C2F4A" w:rsidRDefault="00000000">
            <w:pPr>
              <w:pStyle w:val="TableParagraph"/>
              <w:spacing w:before="186"/>
              <w:ind w:left="89"/>
            </w:pPr>
            <w:r>
              <w:t>TCP</w:t>
            </w:r>
          </w:p>
        </w:tc>
        <w:tc>
          <w:tcPr>
            <w:tcW w:w="1800" w:type="dxa"/>
          </w:tcPr>
          <w:p w14:paraId="6EE773DA" w14:textId="77777777" w:rsidR="005C2F4A" w:rsidRDefault="00000000">
            <w:pPr>
              <w:pStyle w:val="TableParagraph"/>
              <w:spacing w:before="125"/>
              <w:ind w:left="94"/>
            </w:pPr>
            <w:r>
              <w:rPr>
                <w:w w:val="110"/>
              </w:rPr>
              <w:t>6443</w:t>
            </w:r>
          </w:p>
        </w:tc>
        <w:tc>
          <w:tcPr>
            <w:tcW w:w="3920" w:type="dxa"/>
          </w:tcPr>
          <w:p w14:paraId="40545A1F" w14:textId="77777777" w:rsidR="005C2F4A" w:rsidRDefault="00000000">
            <w:pPr>
              <w:pStyle w:val="TableParagraph"/>
              <w:spacing w:before="245"/>
              <w:ind w:left="94"/>
            </w:pPr>
            <w:r>
              <w:rPr>
                <w:spacing w:val="-1"/>
              </w:rPr>
              <w:t>Kubernetes</w:t>
            </w:r>
            <w:r>
              <w:rPr>
                <w:spacing w:val="-13"/>
              </w:rPr>
              <w:t xml:space="preserve"> </w:t>
            </w:r>
            <w:r>
              <w:t>API</w:t>
            </w:r>
          </w:p>
        </w:tc>
      </w:tr>
      <w:tr w:rsidR="005C2F4A" w14:paraId="386C8EF6" w14:textId="77777777">
        <w:trPr>
          <w:trHeight w:val="490"/>
        </w:trPr>
        <w:tc>
          <w:tcPr>
            <w:tcW w:w="2960" w:type="dxa"/>
            <w:vMerge/>
            <w:tcBorders>
              <w:top w:val="nil"/>
            </w:tcBorders>
          </w:tcPr>
          <w:p w14:paraId="77968841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</w:tcBorders>
          </w:tcPr>
          <w:p w14:paraId="64F60FC9" w14:textId="77777777" w:rsidR="005C2F4A" w:rsidRDefault="005C2F4A">
            <w:pPr>
              <w:rPr>
                <w:sz w:val="2"/>
                <w:szCs w:val="2"/>
              </w:rPr>
            </w:pPr>
          </w:p>
        </w:tc>
        <w:tc>
          <w:tcPr>
            <w:tcW w:w="1800" w:type="dxa"/>
          </w:tcPr>
          <w:p w14:paraId="4EC87AB2" w14:textId="77777777" w:rsidR="005C2F4A" w:rsidRDefault="00000000">
            <w:pPr>
              <w:pStyle w:val="TableParagraph"/>
              <w:spacing w:before="121"/>
              <w:ind w:left="94"/>
            </w:pPr>
            <w:r>
              <w:t>22623</w:t>
            </w:r>
          </w:p>
        </w:tc>
        <w:tc>
          <w:tcPr>
            <w:tcW w:w="3920" w:type="dxa"/>
          </w:tcPr>
          <w:p w14:paraId="7C17CEFC" w14:textId="77777777" w:rsidR="005C2F4A" w:rsidRDefault="00000000">
            <w:pPr>
              <w:pStyle w:val="TableParagraph"/>
              <w:spacing w:before="121"/>
              <w:ind w:left="94"/>
            </w:pPr>
            <w:r>
              <w:t>Machine</w:t>
            </w:r>
            <w:r>
              <w:rPr>
                <w:spacing w:val="-4"/>
              </w:rPr>
              <w:t xml:space="preserve"> </w:t>
            </w:r>
            <w:r>
              <w:t>config</w:t>
            </w:r>
          </w:p>
        </w:tc>
      </w:tr>
      <w:tr w:rsidR="005C2F4A" w14:paraId="3819562E" w14:textId="77777777">
        <w:trPr>
          <w:trHeight w:val="1050"/>
        </w:trPr>
        <w:tc>
          <w:tcPr>
            <w:tcW w:w="2960" w:type="dxa"/>
          </w:tcPr>
          <w:p w14:paraId="37B53F1F" w14:textId="77777777" w:rsidR="005C2F4A" w:rsidRDefault="00000000">
            <w:pPr>
              <w:pStyle w:val="TableParagraph"/>
              <w:spacing w:before="117"/>
              <w:ind w:left="94"/>
            </w:pPr>
            <w:r>
              <w:t>Load</w:t>
            </w:r>
            <w:r>
              <w:rPr>
                <w:spacing w:val="53"/>
              </w:rPr>
              <w:t xml:space="preserve"> </w:t>
            </w:r>
            <w:r>
              <w:t>Balancer</w:t>
            </w:r>
            <w:r>
              <w:rPr>
                <w:spacing w:val="110"/>
              </w:rPr>
              <w:t xml:space="preserve"> </w:t>
            </w:r>
            <w:r>
              <w:t>(API</w:t>
            </w:r>
            <w:r>
              <w:rPr>
                <w:spacing w:val="110"/>
              </w:rPr>
              <w:t xml:space="preserve"> </w:t>
            </w:r>
            <w:r>
              <w:t>VIP)</w:t>
            </w:r>
          </w:p>
          <w:p w14:paraId="3F43543D" w14:textId="77777777" w:rsidR="005C2F4A" w:rsidRDefault="00000000">
            <w:pPr>
              <w:pStyle w:val="TableParagraph"/>
              <w:spacing w:before="42"/>
              <w:ind w:left="94"/>
            </w:pPr>
            <w:r>
              <w:rPr>
                <w:w w:val="120"/>
              </w:rPr>
              <w:t>&lt;--&gt;</w:t>
            </w:r>
          </w:p>
          <w:p w14:paraId="1503890C" w14:textId="77777777" w:rsidR="005C2F4A" w:rsidRDefault="00000000">
            <w:pPr>
              <w:pStyle w:val="TableParagraph"/>
              <w:spacing w:before="42"/>
              <w:ind w:left="94"/>
            </w:pPr>
            <w:r>
              <w:rPr>
                <w:spacing w:val="-3"/>
                <w:w w:val="105"/>
              </w:rPr>
              <w:t>Control,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3"/>
                <w:w w:val="105"/>
              </w:rPr>
              <w:t>Bootstrap</w:t>
            </w:r>
          </w:p>
        </w:tc>
        <w:tc>
          <w:tcPr>
            <w:tcW w:w="1000" w:type="dxa"/>
          </w:tcPr>
          <w:p w14:paraId="43AD3F84" w14:textId="77777777" w:rsidR="005C2F4A" w:rsidRDefault="005C2F4A">
            <w:pPr>
              <w:pStyle w:val="TableParagraph"/>
              <w:rPr>
                <w:sz w:val="36"/>
              </w:rPr>
            </w:pPr>
          </w:p>
          <w:p w14:paraId="686A8098" w14:textId="77777777" w:rsidR="005C2F4A" w:rsidRDefault="00000000">
            <w:pPr>
              <w:pStyle w:val="TableParagraph"/>
              <w:ind w:left="89"/>
            </w:pPr>
            <w:r>
              <w:t>TCP</w:t>
            </w:r>
          </w:p>
        </w:tc>
        <w:tc>
          <w:tcPr>
            <w:tcW w:w="1800" w:type="dxa"/>
          </w:tcPr>
          <w:p w14:paraId="58D438A9" w14:textId="77777777" w:rsidR="005C2F4A" w:rsidRDefault="005C2F4A">
            <w:pPr>
              <w:pStyle w:val="TableParagraph"/>
              <w:spacing w:before="5"/>
              <w:rPr>
                <w:sz w:val="25"/>
              </w:rPr>
            </w:pPr>
          </w:p>
          <w:p w14:paraId="608E8562" w14:textId="77777777" w:rsidR="005C2F4A" w:rsidRDefault="00000000">
            <w:pPr>
              <w:pStyle w:val="TableParagraph"/>
              <w:ind w:left="94"/>
            </w:pPr>
            <w:r>
              <w:rPr>
                <w:w w:val="110"/>
              </w:rPr>
              <w:t>6443</w:t>
            </w:r>
          </w:p>
        </w:tc>
        <w:tc>
          <w:tcPr>
            <w:tcW w:w="3920" w:type="dxa"/>
          </w:tcPr>
          <w:p w14:paraId="569FE036" w14:textId="77777777" w:rsidR="005C2F4A" w:rsidRDefault="005C2F4A">
            <w:pPr>
              <w:pStyle w:val="TableParagraph"/>
              <w:rPr>
                <w:sz w:val="36"/>
              </w:rPr>
            </w:pPr>
          </w:p>
          <w:p w14:paraId="4E6948C4" w14:textId="77777777" w:rsidR="005C2F4A" w:rsidRDefault="00000000">
            <w:pPr>
              <w:pStyle w:val="TableParagraph"/>
              <w:ind w:left="94"/>
            </w:pPr>
            <w:r>
              <w:rPr>
                <w:spacing w:val="-1"/>
              </w:rPr>
              <w:t>Kubernetes</w:t>
            </w:r>
            <w:r>
              <w:rPr>
                <w:spacing w:val="-13"/>
              </w:rPr>
              <w:t xml:space="preserve"> </w:t>
            </w:r>
            <w:r>
              <w:t>API</w:t>
            </w:r>
          </w:p>
        </w:tc>
      </w:tr>
      <w:tr w:rsidR="005C2F4A" w14:paraId="3D9C1F75" w14:textId="77777777">
        <w:trPr>
          <w:trHeight w:val="1069"/>
        </w:trPr>
        <w:tc>
          <w:tcPr>
            <w:tcW w:w="2960" w:type="dxa"/>
          </w:tcPr>
          <w:p w14:paraId="3F0BE76C" w14:textId="77777777" w:rsidR="005C2F4A" w:rsidRDefault="00000000">
            <w:pPr>
              <w:pStyle w:val="TableParagraph"/>
              <w:spacing w:before="135"/>
              <w:ind w:left="94"/>
            </w:pPr>
            <w:r>
              <w:t>Application</w:t>
            </w:r>
            <w:r>
              <w:rPr>
                <w:spacing w:val="28"/>
              </w:rPr>
              <w:t xml:space="preserve"> </w:t>
            </w:r>
            <w:r>
              <w:t>Load</w:t>
            </w:r>
            <w:r>
              <w:rPr>
                <w:spacing w:val="84"/>
              </w:rPr>
              <w:t xml:space="preserve"> </w:t>
            </w:r>
            <w:r>
              <w:t>Balancer</w:t>
            </w:r>
          </w:p>
          <w:p w14:paraId="46B9E35D" w14:textId="77777777" w:rsidR="005C2F4A" w:rsidRDefault="00000000">
            <w:pPr>
              <w:pStyle w:val="TableParagraph"/>
              <w:spacing w:before="42"/>
              <w:ind w:left="94"/>
            </w:pPr>
            <w:r>
              <w:rPr>
                <w:w w:val="120"/>
              </w:rPr>
              <w:t>&lt;--&gt;</w:t>
            </w:r>
          </w:p>
          <w:p w14:paraId="64544B69" w14:textId="77777777" w:rsidR="005C2F4A" w:rsidRDefault="00000000">
            <w:pPr>
              <w:pStyle w:val="TableParagraph"/>
              <w:spacing w:before="42"/>
              <w:ind w:left="94"/>
            </w:pPr>
            <w:r>
              <w:t>Router</w:t>
            </w:r>
            <w:r>
              <w:rPr>
                <w:spacing w:val="-7"/>
              </w:rPr>
              <w:t xml:space="preserve"> </w:t>
            </w:r>
            <w:r>
              <w:t>Nodes</w:t>
            </w:r>
          </w:p>
        </w:tc>
        <w:tc>
          <w:tcPr>
            <w:tcW w:w="1000" w:type="dxa"/>
          </w:tcPr>
          <w:p w14:paraId="10DDF92D" w14:textId="77777777" w:rsidR="005C2F4A" w:rsidRDefault="005C2F4A">
            <w:pPr>
              <w:pStyle w:val="TableParagraph"/>
              <w:spacing w:before="7"/>
              <w:rPr>
                <w:sz w:val="37"/>
              </w:rPr>
            </w:pPr>
          </w:p>
          <w:p w14:paraId="2EACFAC1" w14:textId="77777777" w:rsidR="005C2F4A" w:rsidRDefault="00000000">
            <w:pPr>
              <w:pStyle w:val="TableParagraph"/>
              <w:ind w:left="89"/>
            </w:pPr>
            <w:r>
              <w:t>TCP</w:t>
            </w:r>
          </w:p>
        </w:tc>
        <w:tc>
          <w:tcPr>
            <w:tcW w:w="1800" w:type="dxa"/>
          </w:tcPr>
          <w:p w14:paraId="3D1C9BED" w14:textId="77777777" w:rsidR="005C2F4A" w:rsidRDefault="005C2F4A">
            <w:pPr>
              <w:pStyle w:val="TableParagraph"/>
              <w:rPr>
                <w:sz w:val="27"/>
              </w:rPr>
            </w:pPr>
          </w:p>
          <w:p w14:paraId="0D969676" w14:textId="77777777" w:rsidR="005C2F4A" w:rsidRDefault="00000000">
            <w:pPr>
              <w:pStyle w:val="TableParagraph"/>
              <w:ind w:left="94"/>
            </w:pPr>
            <w:r>
              <w:rPr>
                <w:spacing w:val="-1"/>
                <w:w w:val="111"/>
              </w:rPr>
              <w:t>4</w:t>
            </w:r>
            <w:r>
              <w:rPr>
                <w:spacing w:val="-4"/>
                <w:w w:val="111"/>
              </w:rPr>
              <w:t>4</w:t>
            </w:r>
            <w:r>
              <w:rPr>
                <w:spacing w:val="-5"/>
                <w:w w:val="105"/>
              </w:rPr>
              <w:t>3</w:t>
            </w:r>
            <w:r>
              <w:rPr>
                <w:w w:val="89"/>
              </w:rPr>
              <w:t>,</w:t>
            </w:r>
            <w:r>
              <w:rPr>
                <w:spacing w:val="-8"/>
              </w:rPr>
              <w:t xml:space="preserve"> </w:t>
            </w:r>
            <w:r>
              <w:rPr>
                <w:spacing w:val="-3"/>
                <w:w w:val="110"/>
              </w:rPr>
              <w:t>8</w:t>
            </w:r>
            <w:r>
              <w:rPr>
                <w:spacing w:val="-6"/>
                <w:w w:val="118"/>
              </w:rPr>
              <w:t>0</w:t>
            </w:r>
            <w:r>
              <w:rPr>
                <w:w w:val="89"/>
              </w:rPr>
              <w:t>,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1"/>
              </w:rPr>
              <w:t>9</w:t>
            </w:r>
            <w:r>
              <w:rPr>
                <w:spacing w:val="-3"/>
                <w:w w:val="105"/>
              </w:rPr>
              <w:t>3</w:t>
            </w:r>
            <w:r>
              <w:rPr>
                <w:w w:val="111"/>
              </w:rPr>
              <w:t>6</w:t>
            </w:r>
          </w:p>
        </w:tc>
        <w:tc>
          <w:tcPr>
            <w:tcW w:w="3920" w:type="dxa"/>
          </w:tcPr>
          <w:p w14:paraId="6516EBA8" w14:textId="77777777" w:rsidR="005C2F4A" w:rsidRDefault="005C2F4A">
            <w:pPr>
              <w:pStyle w:val="TableParagraph"/>
              <w:spacing w:before="7"/>
              <w:rPr>
                <w:sz w:val="37"/>
              </w:rPr>
            </w:pPr>
          </w:p>
          <w:p w14:paraId="3B5B6E1D" w14:textId="77777777" w:rsidR="005C2F4A" w:rsidRDefault="00000000">
            <w:pPr>
              <w:pStyle w:val="TableParagraph"/>
              <w:ind w:left="94"/>
            </w:pPr>
            <w:r>
              <w:t>Ingress</w:t>
            </w:r>
          </w:p>
        </w:tc>
      </w:tr>
      <w:tr w:rsidR="005C2F4A" w14:paraId="43EBBB6E" w14:textId="77777777">
        <w:trPr>
          <w:trHeight w:val="789"/>
        </w:trPr>
        <w:tc>
          <w:tcPr>
            <w:tcW w:w="2960" w:type="dxa"/>
          </w:tcPr>
          <w:p w14:paraId="296FABF0" w14:textId="77777777" w:rsidR="005C2F4A" w:rsidRDefault="00000000">
            <w:pPr>
              <w:pStyle w:val="TableParagraph"/>
              <w:spacing w:before="133" w:line="280" w:lineRule="auto"/>
              <w:ind w:left="94"/>
            </w:pPr>
            <w:r>
              <w:t>all-machine</w:t>
            </w:r>
            <w:r>
              <w:rPr>
                <w:spacing w:val="20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control</w:t>
            </w:r>
            <w:r>
              <w:rPr>
                <w:spacing w:val="2"/>
              </w:rPr>
              <w:t xml:space="preserve"> </w:t>
            </w:r>
            <w:r>
              <w:t>plane</w:t>
            </w:r>
            <w:r>
              <w:rPr>
                <w:spacing w:val="-55"/>
              </w:rPr>
              <w:t xml:space="preserve"> </w:t>
            </w:r>
            <w:r>
              <w:rPr>
                <w:w w:val="105"/>
              </w:rPr>
              <w:t>communications</w:t>
            </w:r>
          </w:p>
        </w:tc>
        <w:tc>
          <w:tcPr>
            <w:tcW w:w="1000" w:type="dxa"/>
          </w:tcPr>
          <w:p w14:paraId="3C23E743" w14:textId="77777777" w:rsidR="005C2F4A" w:rsidRDefault="005C2F4A">
            <w:pPr>
              <w:pStyle w:val="TableParagraph"/>
              <w:spacing w:before="7"/>
              <w:rPr>
                <w:sz w:val="24"/>
              </w:rPr>
            </w:pPr>
          </w:p>
          <w:p w14:paraId="486BBD59" w14:textId="77777777" w:rsidR="005C2F4A" w:rsidRDefault="00000000">
            <w:pPr>
              <w:pStyle w:val="TableParagraph"/>
              <w:ind w:left="89"/>
            </w:pPr>
            <w:r>
              <w:t>TCP</w:t>
            </w:r>
          </w:p>
        </w:tc>
        <w:tc>
          <w:tcPr>
            <w:tcW w:w="1800" w:type="dxa"/>
          </w:tcPr>
          <w:p w14:paraId="684BC829" w14:textId="77777777" w:rsidR="005C2F4A" w:rsidRDefault="00000000">
            <w:pPr>
              <w:pStyle w:val="TableParagraph"/>
              <w:spacing w:before="159"/>
              <w:ind w:left="94"/>
            </w:pPr>
            <w:r>
              <w:rPr>
                <w:w w:val="110"/>
              </w:rPr>
              <w:t>6443</w:t>
            </w:r>
          </w:p>
        </w:tc>
        <w:tc>
          <w:tcPr>
            <w:tcW w:w="3920" w:type="dxa"/>
          </w:tcPr>
          <w:p w14:paraId="3E4ABC03" w14:textId="77777777" w:rsidR="005C2F4A" w:rsidRDefault="005C2F4A">
            <w:pPr>
              <w:pStyle w:val="TableParagraph"/>
              <w:spacing w:before="7"/>
              <w:rPr>
                <w:sz w:val="24"/>
              </w:rPr>
            </w:pPr>
          </w:p>
          <w:p w14:paraId="541BA73D" w14:textId="77777777" w:rsidR="005C2F4A" w:rsidRDefault="00000000">
            <w:pPr>
              <w:pStyle w:val="TableParagraph"/>
              <w:ind w:left="94"/>
            </w:pPr>
            <w:r>
              <w:rPr>
                <w:spacing w:val="-1"/>
              </w:rPr>
              <w:t>Kubernetes</w:t>
            </w:r>
            <w:r>
              <w:rPr>
                <w:spacing w:val="-13"/>
              </w:rPr>
              <w:t xml:space="preserve"> </w:t>
            </w:r>
            <w:r>
              <w:t>API</w:t>
            </w:r>
          </w:p>
        </w:tc>
      </w:tr>
      <w:tr w:rsidR="005C2F4A" w14:paraId="033CF972" w14:textId="77777777">
        <w:trPr>
          <w:trHeight w:val="1350"/>
        </w:trPr>
        <w:tc>
          <w:tcPr>
            <w:tcW w:w="2960" w:type="dxa"/>
          </w:tcPr>
          <w:p w14:paraId="458256DC" w14:textId="77777777" w:rsidR="005C2F4A" w:rsidRDefault="005C2F4A">
            <w:pPr>
              <w:pStyle w:val="TableParagraph"/>
              <w:spacing w:before="5"/>
              <w:rPr>
                <w:sz w:val="23"/>
              </w:rPr>
            </w:pPr>
          </w:p>
          <w:p w14:paraId="344AFEFA" w14:textId="77777777" w:rsidR="005C2F4A" w:rsidRDefault="00000000">
            <w:pPr>
              <w:pStyle w:val="TableParagraph"/>
              <w:tabs>
                <w:tab w:val="left" w:pos="1066"/>
              </w:tabs>
              <w:spacing w:line="280" w:lineRule="auto"/>
              <w:ind w:left="94" w:right="89"/>
            </w:pPr>
            <w:r>
              <w:t>all-machine to LDAP server,</w:t>
            </w:r>
            <w:r>
              <w:rPr>
                <w:spacing w:val="-56"/>
              </w:rPr>
              <w:t xml:space="preserve"> </w:t>
            </w:r>
            <w:r>
              <w:t>SMTP,</w:t>
            </w:r>
            <w:r>
              <w:tab/>
              <w:t>NTP,</w:t>
            </w:r>
            <w:r>
              <w:rPr>
                <w:spacing w:val="15"/>
              </w:rPr>
              <w:t xml:space="preserve"> </w:t>
            </w:r>
            <w:r>
              <w:t>NFS,</w:t>
            </w:r>
            <w:r>
              <w:rPr>
                <w:spacing w:val="3"/>
              </w:rPr>
              <w:t xml:space="preserve"> </w:t>
            </w:r>
            <w:r>
              <w:t>SSH,</w:t>
            </w:r>
          </w:p>
          <w:p w14:paraId="3C249A7B" w14:textId="77777777" w:rsidR="005C2F4A" w:rsidRDefault="00000000">
            <w:pPr>
              <w:pStyle w:val="TableParagraph"/>
              <w:spacing w:line="248" w:lineRule="exact"/>
              <w:ind w:left="94"/>
            </w:pPr>
            <w:r>
              <w:rPr>
                <w:w w:val="95"/>
              </w:rPr>
              <w:t>Syslog,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DNS</w:t>
            </w:r>
          </w:p>
        </w:tc>
        <w:tc>
          <w:tcPr>
            <w:tcW w:w="1000" w:type="dxa"/>
          </w:tcPr>
          <w:p w14:paraId="63473C78" w14:textId="77777777" w:rsidR="005C2F4A" w:rsidRDefault="005C2F4A">
            <w:pPr>
              <w:pStyle w:val="TableParagraph"/>
              <w:rPr>
                <w:sz w:val="28"/>
              </w:rPr>
            </w:pPr>
          </w:p>
          <w:p w14:paraId="3EE7B4FD" w14:textId="77777777" w:rsidR="005C2F4A" w:rsidRDefault="00000000">
            <w:pPr>
              <w:pStyle w:val="TableParagraph"/>
              <w:spacing w:before="240"/>
              <w:ind w:left="89"/>
            </w:pPr>
            <w:r>
              <w:t>TCP</w:t>
            </w:r>
          </w:p>
        </w:tc>
        <w:tc>
          <w:tcPr>
            <w:tcW w:w="1800" w:type="dxa"/>
          </w:tcPr>
          <w:p w14:paraId="5A172F3E" w14:textId="77777777" w:rsidR="005C2F4A" w:rsidRDefault="00000000">
            <w:pPr>
              <w:pStyle w:val="TableParagraph"/>
              <w:tabs>
                <w:tab w:val="left" w:pos="1021"/>
              </w:tabs>
              <w:spacing w:before="120"/>
              <w:ind w:left="94"/>
            </w:pPr>
            <w:r>
              <w:t>LDAP</w:t>
            </w:r>
            <w:r>
              <w:tab/>
              <w:t>server,</w:t>
            </w:r>
          </w:p>
          <w:p w14:paraId="467C357D" w14:textId="77777777" w:rsidR="005C2F4A" w:rsidRDefault="00000000">
            <w:pPr>
              <w:pStyle w:val="TableParagraph"/>
              <w:tabs>
                <w:tab w:val="left" w:pos="1216"/>
              </w:tabs>
              <w:spacing w:before="42"/>
              <w:ind w:left="94"/>
            </w:pPr>
            <w:r>
              <w:t>SMTP,</w:t>
            </w:r>
            <w:r>
              <w:tab/>
              <w:t>NTP,</w:t>
            </w:r>
          </w:p>
          <w:p w14:paraId="261CDFB1" w14:textId="77777777" w:rsidR="005C2F4A" w:rsidRDefault="00000000">
            <w:pPr>
              <w:pStyle w:val="TableParagraph"/>
              <w:tabs>
                <w:tab w:val="left" w:pos="1187"/>
              </w:tabs>
              <w:spacing w:before="42"/>
              <w:ind w:left="94"/>
            </w:pPr>
            <w:r>
              <w:t>NFS,</w:t>
            </w:r>
            <w:r>
              <w:tab/>
              <w:t>SSH,</w:t>
            </w:r>
          </w:p>
          <w:p w14:paraId="3CBE56A1" w14:textId="77777777" w:rsidR="005C2F4A" w:rsidRDefault="00000000">
            <w:pPr>
              <w:pStyle w:val="TableParagraph"/>
              <w:spacing w:before="42"/>
              <w:ind w:left="94"/>
            </w:pPr>
            <w:proofErr w:type="spellStart"/>
            <w:proofErr w:type="gramStart"/>
            <w:r>
              <w:t>Syslog,DNS</w:t>
            </w:r>
            <w:proofErr w:type="spellEnd"/>
            <w:proofErr w:type="gramEnd"/>
          </w:p>
        </w:tc>
        <w:tc>
          <w:tcPr>
            <w:tcW w:w="3920" w:type="dxa"/>
          </w:tcPr>
          <w:p w14:paraId="6D0E2358" w14:textId="77777777" w:rsidR="005C2F4A" w:rsidRDefault="005C2F4A">
            <w:pPr>
              <w:pStyle w:val="TableParagraph"/>
              <w:rPr>
                <w:sz w:val="28"/>
              </w:rPr>
            </w:pPr>
          </w:p>
          <w:p w14:paraId="526EE466" w14:textId="77777777" w:rsidR="005C2F4A" w:rsidRDefault="00000000">
            <w:pPr>
              <w:pStyle w:val="TableParagraph"/>
              <w:spacing w:before="240"/>
              <w:ind w:left="94"/>
            </w:pPr>
            <w:r>
              <w:t>Infrastructure</w:t>
            </w:r>
            <w:r>
              <w:rPr>
                <w:spacing w:val="-5"/>
              </w:rPr>
              <w:t xml:space="preserve"> </w:t>
            </w:r>
            <w:r>
              <w:t>services</w:t>
            </w:r>
          </w:p>
        </w:tc>
      </w:tr>
      <w:tr w:rsidR="005C2F4A" w14:paraId="75924D9B" w14:textId="77777777">
        <w:trPr>
          <w:trHeight w:val="810"/>
        </w:trPr>
        <w:tc>
          <w:tcPr>
            <w:tcW w:w="2960" w:type="dxa"/>
          </w:tcPr>
          <w:p w14:paraId="553A3C77" w14:textId="77777777" w:rsidR="005C2F4A" w:rsidRDefault="00000000">
            <w:pPr>
              <w:pStyle w:val="TableParagraph"/>
              <w:tabs>
                <w:tab w:val="left" w:pos="777"/>
                <w:tab w:val="left" w:pos="1907"/>
              </w:tabs>
              <w:spacing w:before="143" w:line="280" w:lineRule="auto"/>
              <w:ind w:left="94" w:right="97"/>
            </w:pPr>
            <w:r>
              <w:t>OCP</w:t>
            </w:r>
            <w:r>
              <w:tab/>
              <w:t>Machines</w:t>
            </w:r>
            <w:r>
              <w:tab/>
              <w:t>to</w:t>
            </w:r>
            <w:r>
              <w:rPr>
                <w:spacing w:val="21"/>
              </w:rPr>
              <w:t xml:space="preserve"> </w:t>
            </w:r>
            <w:proofErr w:type="spellStart"/>
            <w:r>
              <w:t>Ceph</w:t>
            </w:r>
            <w:proofErr w:type="spellEnd"/>
            <w:r>
              <w:rPr>
                <w:spacing w:val="-56"/>
              </w:rPr>
              <w:t xml:space="preserve"> </w:t>
            </w:r>
            <w:r>
              <w:t>Machines</w:t>
            </w:r>
          </w:p>
        </w:tc>
        <w:tc>
          <w:tcPr>
            <w:tcW w:w="1000" w:type="dxa"/>
          </w:tcPr>
          <w:p w14:paraId="362E87F6" w14:textId="77777777" w:rsidR="005C2F4A" w:rsidRDefault="005C2F4A">
            <w:pPr>
              <w:pStyle w:val="TableParagraph"/>
              <w:spacing w:before="5"/>
              <w:rPr>
                <w:sz w:val="25"/>
              </w:rPr>
            </w:pPr>
          </w:p>
          <w:p w14:paraId="3222B3F9" w14:textId="77777777" w:rsidR="005C2F4A" w:rsidRDefault="00000000">
            <w:pPr>
              <w:pStyle w:val="TableParagraph"/>
              <w:ind w:left="89"/>
            </w:pPr>
            <w:r>
              <w:t>TCP</w:t>
            </w:r>
          </w:p>
        </w:tc>
        <w:tc>
          <w:tcPr>
            <w:tcW w:w="1800" w:type="dxa"/>
          </w:tcPr>
          <w:p w14:paraId="785F157F" w14:textId="77777777" w:rsidR="005C2F4A" w:rsidRDefault="00000000">
            <w:pPr>
              <w:pStyle w:val="TableParagraph"/>
              <w:tabs>
                <w:tab w:val="left" w:pos="1114"/>
              </w:tabs>
              <w:spacing w:before="129"/>
              <w:ind w:left="94"/>
            </w:pPr>
            <w:r>
              <w:rPr>
                <w:w w:val="105"/>
              </w:rPr>
              <w:t>3300,</w:t>
            </w:r>
            <w:r>
              <w:rPr>
                <w:w w:val="105"/>
              </w:rPr>
              <w:tab/>
              <w:t>6789,</w:t>
            </w:r>
          </w:p>
          <w:p w14:paraId="72C89242" w14:textId="77777777" w:rsidR="005C2F4A" w:rsidRDefault="00000000">
            <w:pPr>
              <w:pStyle w:val="TableParagraph"/>
              <w:spacing w:before="44"/>
              <w:ind w:left="94"/>
              <w:rPr>
                <w:sz w:val="24"/>
              </w:rPr>
            </w:pPr>
            <w:r>
              <w:rPr>
                <w:color w:val="404040"/>
                <w:w w:val="115"/>
                <w:sz w:val="24"/>
                <w:shd w:val="clear" w:color="auto" w:fill="FBFBFB"/>
              </w:rPr>
              <w:t>6800-7300</w:t>
            </w:r>
          </w:p>
        </w:tc>
        <w:tc>
          <w:tcPr>
            <w:tcW w:w="3920" w:type="dxa"/>
          </w:tcPr>
          <w:p w14:paraId="139FE830" w14:textId="77777777" w:rsidR="005C2F4A" w:rsidRDefault="005C2F4A">
            <w:pPr>
              <w:pStyle w:val="TableParagraph"/>
              <w:spacing w:before="5"/>
              <w:rPr>
                <w:sz w:val="25"/>
              </w:rPr>
            </w:pPr>
          </w:p>
          <w:p w14:paraId="789B36CD" w14:textId="77777777" w:rsidR="005C2F4A" w:rsidRDefault="00000000">
            <w:pPr>
              <w:pStyle w:val="TableParagraph"/>
              <w:ind w:left="94"/>
            </w:pPr>
            <w:proofErr w:type="spellStart"/>
            <w:r>
              <w:t>Ceph</w:t>
            </w:r>
            <w:proofErr w:type="spellEnd"/>
            <w:r>
              <w:rPr>
                <w:spacing w:val="-9"/>
              </w:rPr>
              <w:t xml:space="preserve"> </w:t>
            </w:r>
            <w:r>
              <w:t>OSD</w:t>
            </w:r>
            <w:r>
              <w:rPr>
                <w:spacing w:val="-9"/>
              </w:rPr>
              <w:t xml:space="preserve"> </w:t>
            </w:r>
            <w:r>
              <w:t>&amp;</w:t>
            </w:r>
            <w:r>
              <w:rPr>
                <w:spacing w:val="-8"/>
              </w:rPr>
              <w:t xml:space="preserve"> </w:t>
            </w:r>
            <w:proofErr w:type="spellStart"/>
            <w:r>
              <w:t>Ceph</w:t>
            </w:r>
            <w:proofErr w:type="spellEnd"/>
          </w:p>
        </w:tc>
      </w:tr>
    </w:tbl>
    <w:p w14:paraId="08B82C2C" w14:textId="77777777" w:rsidR="005C2F4A" w:rsidRDefault="005C2F4A">
      <w:pPr>
        <w:pStyle w:val="BodyText"/>
        <w:rPr>
          <w:sz w:val="20"/>
        </w:rPr>
      </w:pPr>
    </w:p>
    <w:p w14:paraId="1C834703" w14:textId="77777777" w:rsidR="005C2F4A" w:rsidRDefault="005C2F4A">
      <w:pPr>
        <w:pStyle w:val="BodyText"/>
        <w:spacing w:before="2"/>
      </w:pPr>
    </w:p>
    <w:p w14:paraId="73480C50" w14:textId="77777777" w:rsidR="005C2F4A" w:rsidRDefault="00000000">
      <w:pPr>
        <w:pStyle w:val="BodyText"/>
        <w:spacing w:before="128"/>
        <w:ind w:left="580"/>
      </w:pPr>
      <w:r>
        <w:t>Detailed</w:t>
      </w:r>
      <w:r>
        <w:rPr>
          <w:spacing w:val="-5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covered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RHOCP</w:t>
      </w:r>
      <w:r>
        <w:rPr>
          <w:spacing w:val="-5"/>
        </w:rPr>
        <w:t xml:space="preserve"> </w:t>
      </w:r>
      <w:r>
        <w:t>documentation</w:t>
      </w:r>
      <w:r>
        <w:rPr>
          <w:vertAlign w:val="superscript"/>
        </w:rPr>
        <w:t>42</w:t>
      </w:r>
      <w:r>
        <w:t>.</w:t>
      </w:r>
    </w:p>
    <w:p w14:paraId="2E0D4B2E" w14:textId="77777777" w:rsidR="005C2F4A" w:rsidRDefault="005C2F4A">
      <w:pPr>
        <w:sectPr w:rsidR="005C2F4A">
          <w:pgSz w:w="12240" w:h="15840"/>
          <w:pgMar w:top="1980" w:right="620" w:bottom="1360" w:left="860" w:header="1470" w:footer="1089" w:gutter="0"/>
          <w:cols w:space="720"/>
        </w:sectPr>
      </w:pPr>
    </w:p>
    <w:p w14:paraId="4F09EFC3" w14:textId="77777777" w:rsidR="005C2F4A" w:rsidRDefault="00000000">
      <w:pPr>
        <w:pStyle w:val="Heading2"/>
        <w:numPr>
          <w:ilvl w:val="1"/>
          <w:numId w:val="9"/>
        </w:numPr>
        <w:tabs>
          <w:tab w:val="left" w:pos="1102"/>
        </w:tabs>
        <w:ind w:left="1101" w:hanging="522"/>
        <w:jc w:val="left"/>
      </w:pPr>
      <w:r>
        <w:lastRenderedPageBreak/>
        <w:t>Persistence</w:t>
      </w:r>
      <w:r>
        <w:rPr>
          <w:spacing w:val="-20"/>
        </w:rPr>
        <w:t xml:space="preserve"> </w:t>
      </w:r>
      <w:r>
        <w:t>Storage</w:t>
      </w:r>
    </w:p>
    <w:p w14:paraId="4B3FF3B1" w14:textId="77777777" w:rsidR="005C2F4A" w:rsidRDefault="00000000">
      <w:pPr>
        <w:pStyle w:val="BodyText"/>
        <w:spacing w:before="235"/>
        <w:ind w:left="580"/>
      </w:pPr>
      <w:r>
        <w:t>Following</w:t>
      </w:r>
      <w:r>
        <w:rPr>
          <w:spacing w:val="-13"/>
        </w:rPr>
        <w:t xml:space="preserve"> </w:t>
      </w:r>
      <w:r>
        <w:t>OCP</w:t>
      </w:r>
      <w:r>
        <w:rPr>
          <w:spacing w:val="-12"/>
        </w:rPr>
        <w:t xml:space="preserve"> </w:t>
      </w:r>
      <w:r>
        <w:t>components</w:t>
      </w:r>
      <w:r>
        <w:rPr>
          <w:spacing w:val="-13"/>
        </w:rPr>
        <w:t xml:space="preserve"> </w:t>
      </w:r>
      <w:r>
        <w:t>require</w:t>
      </w:r>
      <w:r>
        <w:rPr>
          <w:spacing w:val="-12"/>
        </w:rPr>
        <w:t xml:space="preserve"> </w:t>
      </w:r>
      <w:r>
        <w:t>storage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below:</w:t>
      </w:r>
    </w:p>
    <w:p w14:paraId="6F749DB2" w14:textId="77777777" w:rsidR="005C2F4A" w:rsidRDefault="005C2F4A">
      <w:pPr>
        <w:pStyle w:val="BodyText"/>
        <w:rPr>
          <w:sz w:val="20"/>
        </w:rPr>
      </w:pPr>
    </w:p>
    <w:p w14:paraId="67D2B20B" w14:textId="77777777" w:rsidR="005C2F4A" w:rsidRDefault="005C2F4A">
      <w:pPr>
        <w:pStyle w:val="BodyText"/>
        <w:spacing w:before="8"/>
        <w:rPr>
          <w:sz w:val="13"/>
        </w:rPr>
      </w:pPr>
    </w:p>
    <w:tbl>
      <w:tblPr>
        <w:tblW w:w="0" w:type="auto"/>
        <w:tblInd w:w="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0"/>
        <w:gridCol w:w="1000"/>
        <w:gridCol w:w="1340"/>
        <w:gridCol w:w="940"/>
        <w:gridCol w:w="2280"/>
        <w:gridCol w:w="1380"/>
      </w:tblGrid>
      <w:tr w:rsidR="005C2F4A" w14:paraId="792525C0" w14:textId="77777777">
        <w:trPr>
          <w:trHeight w:val="330"/>
        </w:trPr>
        <w:tc>
          <w:tcPr>
            <w:tcW w:w="9360" w:type="dxa"/>
            <w:gridSpan w:val="6"/>
            <w:shd w:val="clear" w:color="auto" w:fill="FFF1CC"/>
          </w:tcPr>
          <w:p w14:paraId="19053DEB" w14:textId="77777777" w:rsidR="005C2F4A" w:rsidRDefault="00000000">
            <w:pPr>
              <w:pStyle w:val="TableParagraph"/>
              <w:spacing w:before="25"/>
              <w:ind w:left="4189" w:right="418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105"/>
              </w:rPr>
              <w:t>Logging</w:t>
            </w:r>
          </w:p>
        </w:tc>
      </w:tr>
      <w:tr w:rsidR="005C2F4A" w14:paraId="1D5A5B13" w14:textId="77777777">
        <w:trPr>
          <w:trHeight w:val="650"/>
        </w:trPr>
        <w:tc>
          <w:tcPr>
            <w:tcW w:w="2420" w:type="dxa"/>
            <w:shd w:val="clear" w:color="auto" w:fill="CCCCCC"/>
          </w:tcPr>
          <w:p w14:paraId="21263E99" w14:textId="77777777" w:rsidR="005C2F4A" w:rsidRDefault="005C2F4A">
            <w:pPr>
              <w:pStyle w:val="TableParagraph"/>
              <w:spacing w:before="2"/>
              <w:rPr>
                <w:sz w:val="31"/>
              </w:rPr>
            </w:pPr>
          </w:p>
          <w:p w14:paraId="533C3332" w14:textId="77777777" w:rsidR="005C2F4A" w:rsidRDefault="00000000">
            <w:pPr>
              <w:pStyle w:val="TableParagraph"/>
              <w:ind w:left="33" w:right="23"/>
              <w:jc w:val="center"/>
            </w:pPr>
            <w:r>
              <w:t>OCP</w:t>
            </w:r>
            <w:r>
              <w:rPr>
                <w:spacing w:val="4"/>
              </w:rPr>
              <w:t xml:space="preserve"> </w:t>
            </w:r>
            <w:r>
              <w:t>component</w:t>
            </w:r>
          </w:p>
        </w:tc>
        <w:tc>
          <w:tcPr>
            <w:tcW w:w="1000" w:type="dxa"/>
            <w:shd w:val="clear" w:color="auto" w:fill="CCCCCC"/>
          </w:tcPr>
          <w:p w14:paraId="4784E72C" w14:textId="77777777" w:rsidR="005C2F4A" w:rsidRDefault="00000000">
            <w:pPr>
              <w:pStyle w:val="TableParagraph"/>
              <w:spacing w:before="18"/>
              <w:ind w:left="282"/>
            </w:pPr>
            <w:r>
              <w:t>Disk</w:t>
            </w:r>
          </w:p>
          <w:p w14:paraId="50A54CF0" w14:textId="77777777" w:rsidR="005C2F4A" w:rsidRDefault="00000000">
            <w:pPr>
              <w:pStyle w:val="TableParagraph"/>
              <w:spacing w:before="86"/>
              <w:ind w:left="247"/>
            </w:pPr>
            <w:r>
              <w:t>Type</w:t>
            </w:r>
          </w:p>
        </w:tc>
        <w:tc>
          <w:tcPr>
            <w:tcW w:w="1340" w:type="dxa"/>
            <w:shd w:val="clear" w:color="auto" w:fill="CCCCCC"/>
          </w:tcPr>
          <w:p w14:paraId="708577BD" w14:textId="77777777" w:rsidR="005C2F4A" w:rsidRDefault="005C2F4A">
            <w:pPr>
              <w:pStyle w:val="TableParagraph"/>
              <w:spacing w:before="2"/>
              <w:rPr>
                <w:sz w:val="31"/>
              </w:rPr>
            </w:pPr>
          </w:p>
          <w:p w14:paraId="4B4F84B9" w14:textId="77777777" w:rsidR="005C2F4A" w:rsidRDefault="00000000">
            <w:pPr>
              <w:pStyle w:val="TableParagraph"/>
              <w:ind w:left="185" w:right="175"/>
              <w:jc w:val="center"/>
            </w:pPr>
            <w:r>
              <w:t>Size</w:t>
            </w:r>
            <w:r>
              <w:rPr>
                <w:spacing w:val="-7"/>
              </w:rPr>
              <w:t xml:space="preserve"> </w:t>
            </w:r>
            <w:r>
              <w:t>(TB)</w:t>
            </w:r>
          </w:p>
        </w:tc>
        <w:tc>
          <w:tcPr>
            <w:tcW w:w="940" w:type="dxa"/>
            <w:shd w:val="clear" w:color="auto" w:fill="CCCCCC"/>
          </w:tcPr>
          <w:p w14:paraId="44A378CF" w14:textId="77777777" w:rsidR="005C2F4A" w:rsidRDefault="00000000">
            <w:pPr>
              <w:pStyle w:val="TableParagraph"/>
              <w:spacing w:before="18"/>
              <w:ind w:left="119"/>
            </w:pPr>
            <w:r>
              <w:t>Access</w:t>
            </w:r>
          </w:p>
          <w:p w14:paraId="4E5E819A" w14:textId="77777777" w:rsidR="005C2F4A" w:rsidRDefault="00000000">
            <w:pPr>
              <w:pStyle w:val="TableParagraph"/>
              <w:spacing w:before="86"/>
              <w:ind w:left="217"/>
            </w:pPr>
            <w:r>
              <w:t>Type</w:t>
            </w:r>
          </w:p>
        </w:tc>
        <w:tc>
          <w:tcPr>
            <w:tcW w:w="2280" w:type="dxa"/>
            <w:shd w:val="clear" w:color="auto" w:fill="CCCCCC"/>
          </w:tcPr>
          <w:p w14:paraId="1A9EDA13" w14:textId="77777777" w:rsidR="005C2F4A" w:rsidRDefault="005C2F4A">
            <w:pPr>
              <w:pStyle w:val="TableParagraph"/>
              <w:spacing w:before="2"/>
              <w:rPr>
                <w:sz w:val="31"/>
              </w:rPr>
            </w:pPr>
          </w:p>
          <w:p w14:paraId="5B20B84F" w14:textId="77777777" w:rsidR="005C2F4A" w:rsidRDefault="00000000">
            <w:pPr>
              <w:pStyle w:val="TableParagraph"/>
              <w:ind w:left="184" w:right="169"/>
              <w:jc w:val="center"/>
            </w:pPr>
            <w:r>
              <w:t>Remarks</w:t>
            </w:r>
          </w:p>
        </w:tc>
        <w:tc>
          <w:tcPr>
            <w:tcW w:w="1380" w:type="dxa"/>
            <w:shd w:val="clear" w:color="auto" w:fill="B1B1B1"/>
          </w:tcPr>
          <w:p w14:paraId="114B8B64" w14:textId="77777777" w:rsidR="005C2F4A" w:rsidRDefault="005C2F4A">
            <w:pPr>
              <w:pStyle w:val="TableParagraph"/>
              <w:spacing w:before="10"/>
              <w:rPr>
                <w:sz w:val="30"/>
              </w:rPr>
            </w:pPr>
          </w:p>
          <w:p w14:paraId="1A2F22E5" w14:textId="77777777" w:rsidR="005C2F4A" w:rsidRDefault="00000000">
            <w:pPr>
              <w:pStyle w:val="TableParagraph"/>
              <w:ind w:left="57" w:right="4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No.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Pods</w:t>
            </w:r>
          </w:p>
        </w:tc>
      </w:tr>
      <w:tr w:rsidR="005C2F4A" w14:paraId="3966B404" w14:textId="77777777">
        <w:trPr>
          <w:trHeight w:val="330"/>
        </w:trPr>
        <w:tc>
          <w:tcPr>
            <w:tcW w:w="2420" w:type="dxa"/>
          </w:tcPr>
          <w:p w14:paraId="2E649E01" w14:textId="77777777" w:rsidR="005C2F4A" w:rsidRDefault="00000000">
            <w:pPr>
              <w:pStyle w:val="TableParagraph"/>
              <w:spacing w:before="23"/>
              <w:ind w:left="33" w:right="23"/>
              <w:jc w:val="center"/>
            </w:pPr>
            <w:r>
              <w:rPr>
                <w:w w:val="105"/>
              </w:rPr>
              <w:t>Loki-Backend</w:t>
            </w:r>
          </w:p>
        </w:tc>
        <w:tc>
          <w:tcPr>
            <w:tcW w:w="1000" w:type="dxa"/>
          </w:tcPr>
          <w:p w14:paraId="650E4562" w14:textId="77777777" w:rsidR="005C2F4A" w:rsidRDefault="00000000">
            <w:pPr>
              <w:pStyle w:val="TableParagraph"/>
              <w:spacing w:before="23"/>
              <w:ind w:left="135" w:right="125"/>
              <w:jc w:val="center"/>
            </w:pPr>
            <w:r>
              <w:rPr>
                <w:w w:val="105"/>
              </w:rPr>
              <w:t>Object</w:t>
            </w:r>
          </w:p>
        </w:tc>
        <w:tc>
          <w:tcPr>
            <w:tcW w:w="1340" w:type="dxa"/>
          </w:tcPr>
          <w:p w14:paraId="6F88A334" w14:textId="77777777" w:rsidR="005C2F4A" w:rsidRDefault="00000000">
            <w:pPr>
              <w:pStyle w:val="TableParagraph"/>
              <w:spacing w:before="23"/>
              <w:ind w:left="185" w:right="175"/>
              <w:jc w:val="center"/>
            </w:pPr>
            <w:r>
              <w:rPr>
                <w:w w:val="95"/>
              </w:rPr>
              <w:t>1TB</w:t>
            </w:r>
          </w:p>
        </w:tc>
        <w:tc>
          <w:tcPr>
            <w:tcW w:w="940" w:type="dxa"/>
          </w:tcPr>
          <w:p w14:paraId="67EA0397" w14:textId="77777777" w:rsidR="005C2F4A" w:rsidRDefault="00000000">
            <w:pPr>
              <w:pStyle w:val="TableParagraph"/>
              <w:spacing w:before="23"/>
              <w:ind w:left="221"/>
            </w:pPr>
            <w:r>
              <w:t>RWX</w:t>
            </w:r>
          </w:p>
        </w:tc>
        <w:tc>
          <w:tcPr>
            <w:tcW w:w="2280" w:type="dxa"/>
          </w:tcPr>
          <w:p w14:paraId="1798A1E2" w14:textId="77777777" w:rsidR="005C2F4A" w:rsidRDefault="00000000">
            <w:pPr>
              <w:pStyle w:val="TableParagraph"/>
              <w:spacing w:before="23"/>
              <w:ind w:left="184" w:right="169"/>
              <w:jc w:val="center"/>
            </w:pPr>
            <w:r>
              <w:rPr>
                <w:w w:val="95"/>
              </w:rPr>
              <w:t>15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days considering</w:t>
            </w:r>
          </w:p>
        </w:tc>
        <w:tc>
          <w:tcPr>
            <w:tcW w:w="1380" w:type="dxa"/>
          </w:tcPr>
          <w:p w14:paraId="55870F67" w14:textId="77777777" w:rsidR="005C2F4A" w:rsidRDefault="00000000">
            <w:pPr>
              <w:pStyle w:val="TableParagraph"/>
              <w:spacing w:before="23"/>
              <w:ind w:left="15"/>
              <w:jc w:val="center"/>
            </w:pPr>
            <w:r>
              <w:rPr>
                <w:w w:val="98"/>
              </w:rPr>
              <w:t>2</w:t>
            </w:r>
          </w:p>
        </w:tc>
      </w:tr>
      <w:tr w:rsidR="005C2F4A" w14:paraId="4E509293" w14:textId="77777777">
        <w:trPr>
          <w:trHeight w:val="649"/>
        </w:trPr>
        <w:tc>
          <w:tcPr>
            <w:tcW w:w="2420" w:type="dxa"/>
          </w:tcPr>
          <w:p w14:paraId="3414CFE0" w14:textId="77777777" w:rsidR="005C2F4A" w:rsidRDefault="00000000">
            <w:pPr>
              <w:pStyle w:val="TableParagraph"/>
              <w:spacing w:before="13"/>
              <w:ind w:left="33" w:right="23"/>
              <w:jc w:val="center"/>
            </w:pPr>
            <w:r>
              <w:rPr>
                <w:w w:val="105"/>
              </w:rPr>
              <w:t>storage-logging-</w:t>
            </w:r>
            <w:proofErr w:type="spellStart"/>
            <w:r>
              <w:rPr>
                <w:w w:val="105"/>
              </w:rPr>
              <w:t>loki</w:t>
            </w:r>
            <w:proofErr w:type="spellEnd"/>
            <w:r>
              <w:rPr>
                <w:w w:val="105"/>
              </w:rPr>
              <w:t>-c</w:t>
            </w:r>
          </w:p>
          <w:p w14:paraId="1D7796B9" w14:textId="77777777" w:rsidR="005C2F4A" w:rsidRDefault="00000000">
            <w:pPr>
              <w:pStyle w:val="TableParagraph"/>
              <w:spacing w:before="85"/>
              <w:ind w:left="33" w:right="23"/>
              <w:jc w:val="center"/>
            </w:pPr>
            <w:proofErr w:type="spellStart"/>
            <w:r>
              <w:rPr>
                <w:w w:val="105"/>
              </w:rPr>
              <w:t>ompactor</w:t>
            </w:r>
            <w:proofErr w:type="spellEnd"/>
          </w:p>
        </w:tc>
        <w:tc>
          <w:tcPr>
            <w:tcW w:w="1000" w:type="dxa"/>
          </w:tcPr>
          <w:p w14:paraId="0FDE0297" w14:textId="77777777" w:rsidR="005C2F4A" w:rsidRDefault="005C2F4A">
            <w:pPr>
              <w:pStyle w:val="TableParagraph"/>
              <w:spacing w:before="8"/>
              <w:rPr>
                <w:sz w:val="30"/>
              </w:rPr>
            </w:pPr>
          </w:p>
          <w:p w14:paraId="531603FE" w14:textId="77777777" w:rsidR="005C2F4A" w:rsidRDefault="00000000">
            <w:pPr>
              <w:pStyle w:val="TableParagraph"/>
              <w:ind w:left="135" w:right="125"/>
              <w:jc w:val="center"/>
            </w:pPr>
            <w:r>
              <w:t>Block</w:t>
            </w:r>
          </w:p>
        </w:tc>
        <w:tc>
          <w:tcPr>
            <w:tcW w:w="1340" w:type="dxa"/>
          </w:tcPr>
          <w:p w14:paraId="0EA3F667" w14:textId="77777777" w:rsidR="005C2F4A" w:rsidRDefault="005C2F4A">
            <w:pPr>
              <w:pStyle w:val="TableParagraph"/>
              <w:spacing w:before="8"/>
              <w:rPr>
                <w:sz w:val="30"/>
              </w:rPr>
            </w:pPr>
          </w:p>
          <w:p w14:paraId="433079B3" w14:textId="77777777" w:rsidR="005C2F4A" w:rsidRDefault="00000000">
            <w:pPr>
              <w:pStyle w:val="TableParagraph"/>
              <w:ind w:left="185" w:right="175"/>
              <w:jc w:val="center"/>
            </w:pP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8"/>
              </w:rPr>
              <w:t>0</w:t>
            </w:r>
            <w:r>
              <w:rPr>
                <w:spacing w:val="-1"/>
                <w:w w:val="102"/>
              </w:rPr>
              <w:t>G</w:t>
            </w:r>
            <w:r>
              <w:t>B</w:t>
            </w:r>
          </w:p>
        </w:tc>
        <w:tc>
          <w:tcPr>
            <w:tcW w:w="940" w:type="dxa"/>
          </w:tcPr>
          <w:p w14:paraId="35B9AF48" w14:textId="77777777" w:rsidR="005C2F4A" w:rsidRDefault="005C2F4A">
            <w:pPr>
              <w:pStyle w:val="TableParagraph"/>
              <w:spacing w:before="8"/>
              <w:rPr>
                <w:sz w:val="30"/>
              </w:rPr>
            </w:pPr>
          </w:p>
          <w:p w14:paraId="2F861C2C" w14:textId="77777777" w:rsidR="005C2F4A" w:rsidRDefault="00000000">
            <w:pPr>
              <w:pStyle w:val="TableParagraph"/>
              <w:ind w:left="204"/>
            </w:pPr>
            <w:r>
              <w:t>RWO</w:t>
            </w:r>
          </w:p>
        </w:tc>
        <w:tc>
          <w:tcPr>
            <w:tcW w:w="2280" w:type="dxa"/>
          </w:tcPr>
          <w:p w14:paraId="46F3949B" w14:textId="77777777" w:rsidR="005C2F4A" w:rsidRDefault="005C2F4A">
            <w:pPr>
              <w:pStyle w:val="TableParagraph"/>
              <w:spacing w:before="8"/>
              <w:rPr>
                <w:sz w:val="30"/>
              </w:rPr>
            </w:pPr>
          </w:p>
          <w:p w14:paraId="0998E93C" w14:textId="77777777" w:rsidR="005C2F4A" w:rsidRDefault="00000000">
            <w:pPr>
              <w:pStyle w:val="TableParagraph"/>
              <w:ind w:left="184" w:right="169"/>
              <w:jc w:val="center"/>
            </w:pP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97"/>
              </w:rPr>
              <w:t>x</w:t>
            </w: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8"/>
              </w:rPr>
              <w:t>0</w:t>
            </w:r>
            <w:r>
              <w:rPr>
                <w:spacing w:val="-1"/>
                <w:w w:val="102"/>
              </w:rPr>
              <w:t>G</w:t>
            </w:r>
            <w:r>
              <w:t>B</w:t>
            </w:r>
          </w:p>
        </w:tc>
        <w:tc>
          <w:tcPr>
            <w:tcW w:w="1380" w:type="dxa"/>
          </w:tcPr>
          <w:p w14:paraId="4A385DFD" w14:textId="77777777" w:rsidR="005C2F4A" w:rsidRDefault="005C2F4A">
            <w:pPr>
              <w:pStyle w:val="TableParagraph"/>
              <w:spacing w:before="8"/>
              <w:rPr>
                <w:sz w:val="30"/>
              </w:rPr>
            </w:pPr>
          </w:p>
          <w:p w14:paraId="6F7A9FC7" w14:textId="77777777" w:rsidR="005C2F4A" w:rsidRDefault="00000000">
            <w:pPr>
              <w:pStyle w:val="TableParagraph"/>
              <w:ind w:left="15"/>
              <w:jc w:val="center"/>
            </w:pPr>
            <w:r>
              <w:rPr>
                <w:w w:val="55"/>
              </w:rPr>
              <w:t>1</w:t>
            </w:r>
          </w:p>
        </w:tc>
      </w:tr>
      <w:tr w:rsidR="005C2F4A" w14:paraId="0C863F87" w14:textId="77777777">
        <w:trPr>
          <w:trHeight w:val="649"/>
        </w:trPr>
        <w:tc>
          <w:tcPr>
            <w:tcW w:w="2420" w:type="dxa"/>
          </w:tcPr>
          <w:p w14:paraId="0413DFDB" w14:textId="77777777" w:rsidR="005C2F4A" w:rsidRDefault="00000000">
            <w:pPr>
              <w:pStyle w:val="TableParagraph"/>
              <w:spacing w:before="17"/>
              <w:ind w:left="33" w:right="23"/>
              <w:jc w:val="center"/>
            </w:pPr>
            <w:r>
              <w:rPr>
                <w:w w:val="105"/>
              </w:rPr>
              <w:t>storage-logging-</w:t>
            </w:r>
            <w:proofErr w:type="spellStart"/>
            <w:r>
              <w:rPr>
                <w:w w:val="105"/>
              </w:rPr>
              <w:t>loki</w:t>
            </w:r>
            <w:proofErr w:type="spellEnd"/>
            <w:r>
              <w:rPr>
                <w:w w:val="105"/>
              </w:rPr>
              <w:t>-in</w:t>
            </w:r>
          </w:p>
          <w:p w14:paraId="097F8EDB" w14:textId="77777777" w:rsidR="005C2F4A" w:rsidRDefault="00000000">
            <w:pPr>
              <w:pStyle w:val="TableParagraph"/>
              <w:spacing w:before="86"/>
              <w:ind w:left="33" w:right="23"/>
              <w:jc w:val="center"/>
            </w:pPr>
            <w:proofErr w:type="spellStart"/>
            <w:r>
              <w:rPr>
                <w:w w:val="105"/>
              </w:rPr>
              <w:t>dex</w:t>
            </w:r>
            <w:proofErr w:type="spellEnd"/>
            <w:r>
              <w:rPr>
                <w:w w:val="105"/>
              </w:rPr>
              <w:t>-gateway</w:t>
            </w:r>
          </w:p>
        </w:tc>
        <w:tc>
          <w:tcPr>
            <w:tcW w:w="1000" w:type="dxa"/>
          </w:tcPr>
          <w:p w14:paraId="7D98272B" w14:textId="77777777" w:rsidR="005C2F4A" w:rsidRDefault="005C2F4A">
            <w:pPr>
              <w:pStyle w:val="TableParagraph"/>
              <w:spacing w:before="1"/>
              <w:rPr>
                <w:sz w:val="31"/>
              </w:rPr>
            </w:pPr>
          </w:p>
          <w:p w14:paraId="5123A4FD" w14:textId="77777777" w:rsidR="005C2F4A" w:rsidRDefault="00000000">
            <w:pPr>
              <w:pStyle w:val="TableParagraph"/>
              <w:ind w:left="135" w:right="125"/>
              <w:jc w:val="center"/>
            </w:pPr>
            <w:r>
              <w:t>Block</w:t>
            </w:r>
          </w:p>
        </w:tc>
        <w:tc>
          <w:tcPr>
            <w:tcW w:w="1340" w:type="dxa"/>
          </w:tcPr>
          <w:p w14:paraId="5F7D6E3A" w14:textId="77777777" w:rsidR="005C2F4A" w:rsidRDefault="005C2F4A">
            <w:pPr>
              <w:pStyle w:val="TableParagraph"/>
              <w:spacing w:before="1"/>
              <w:rPr>
                <w:sz w:val="31"/>
              </w:rPr>
            </w:pPr>
          </w:p>
          <w:p w14:paraId="69FA8B9F" w14:textId="77777777" w:rsidR="005C2F4A" w:rsidRDefault="00000000">
            <w:pPr>
              <w:pStyle w:val="TableParagraph"/>
              <w:ind w:left="185" w:right="175"/>
              <w:jc w:val="center"/>
            </w:pP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8"/>
              </w:rPr>
              <w:t>00</w:t>
            </w:r>
            <w:r>
              <w:rPr>
                <w:spacing w:val="-1"/>
                <w:w w:val="102"/>
              </w:rPr>
              <w:t>G</w:t>
            </w:r>
            <w:r>
              <w:t>B</w:t>
            </w:r>
          </w:p>
        </w:tc>
        <w:tc>
          <w:tcPr>
            <w:tcW w:w="940" w:type="dxa"/>
          </w:tcPr>
          <w:p w14:paraId="4BCB49D3" w14:textId="77777777" w:rsidR="005C2F4A" w:rsidRDefault="005C2F4A">
            <w:pPr>
              <w:pStyle w:val="TableParagraph"/>
              <w:spacing w:before="1"/>
              <w:rPr>
                <w:sz w:val="31"/>
              </w:rPr>
            </w:pPr>
          </w:p>
          <w:p w14:paraId="50DBEF2E" w14:textId="77777777" w:rsidR="005C2F4A" w:rsidRDefault="00000000">
            <w:pPr>
              <w:pStyle w:val="TableParagraph"/>
              <w:ind w:left="204"/>
            </w:pPr>
            <w:r>
              <w:t>RWO</w:t>
            </w:r>
          </w:p>
        </w:tc>
        <w:tc>
          <w:tcPr>
            <w:tcW w:w="2280" w:type="dxa"/>
          </w:tcPr>
          <w:p w14:paraId="20739526" w14:textId="77777777" w:rsidR="005C2F4A" w:rsidRDefault="005C2F4A">
            <w:pPr>
              <w:pStyle w:val="TableParagraph"/>
              <w:spacing w:before="1"/>
              <w:rPr>
                <w:sz w:val="31"/>
              </w:rPr>
            </w:pPr>
          </w:p>
          <w:p w14:paraId="0D2D99B1" w14:textId="77777777" w:rsidR="005C2F4A" w:rsidRDefault="00000000">
            <w:pPr>
              <w:pStyle w:val="TableParagraph"/>
              <w:ind w:left="184" w:right="169"/>
              <w:jc w:val="center"/>
            </w:pPr>
            <w:r>
              <w:rPr>
                <w:w w:val="105"/>
              </w:rPr>
              <w:t>2x50GB</w:t>
            </w:r>
          </w:p>
        </w:tc>
        <w:tc>
          <w:tcPr>
            <w:tcW w:w="1380" w:type="dxa"/>
          </w:tcPr>
          <w:p w14:paraId="296DC856" w14:textId="77777777" w:rsidR="005C2F4A" w:rsidRDefault="005C2F4A">
            <w:pPr>
              <w:pStyle w:val="TableParagraph"/>
              <w:spacing w:before="1"/>
              <w:rPr>
                <w:sz w:val="31"/>
              </w:rPr>
            </w:pPr>
          </w:p>
          <w:p w14:paraId="73AB4516" w14:textId="77777777" w:rsidR="005C2F4A" w:rsidRDefault="00000000">
            <w:pPr>
              <w:pStyle w:val="TableParagraph"/>
              <w:ind w:left="15"/>
              <w:jc w:val="center"/>
            </w:pPr>
            <w:r>
              <w:rPr>
                <w:w w:val="98"/>
              </w:rPr>
              <w:t>2</w:t>
            </w:r>
          </w:p>
        </w:tc>
      </w:tr>
      <w:tr w:rsidR="005C2F4A" w14:paraId="60019A46" w14:textId="77777777">
        <w:trPr>
          <w:trHeight w:val="650"/>
        </w:trPr>
        <w:tc>
          <w:tcPr>
            <w:tcW w:w="2420" w:type="dxa"/>
          </w:tcPr>
          <w:p w14:paraId="153FCC20" w14:textId="77777777" w:rsidR="005C2F4A" w:rsidRDefault="00000000">
            <w:pPr>
              <w:pStyle w:val="TableParagraph"/>
              <w:spacing w:before="21"/>
              <w:ind w:left="33" w:right="23"/>
              <w:jc w:val="center"/>
            </w:pPr>
            <w:r>
              <w:rPr>
                <w:w w:val="105"/>
              </w:rPr>
              <w:t>storage-logging-</w:t>
            </w:r>
            <w:proofErr w:type="spellStart"/>
            <w:r>
              <w:rPr>
                <w:w w:val="105"/>
              </w:rPr>
              <w:t>loki</w:t>
            </w:r>
            <w:proofErr w:type="spellEnd"/>
            <w:r>
              <w:rPr>
                <w:w w:val="105"/>
              </w:rPr>
              <w:t>-in</w:t>
            </w:r>
          </w:p>
          <w:p w14:paraId="4B86B64D" w14:textId="77777777" w:rsidR="005C2F4A" w:rsidRDefault="00000000">
            <w:pPr>
              <w:pStyle w:val="TableParagraph"/>
              <w:spacing w:before="86"/>
              <w:ind w:left="33" w:right="23"/>
              <w:jc w:val="center"/>
            </w:pPr>
            <w:proofErr w:type="spellStart"/>
            <w:r>
              <w:rPr>
                <w:w w:val="105"/>
              </w:rPr>
              <w:t>gester</w:t>
            </w:r>
            <w:proofErr w:type="spellEnd"/>
          </w:p>
        </w:tc>
        <w:tc>
          <w:tcPr>
            <w:tcW w:w="1000" w:type="dxa"/>
          </w:tcPr>
          <w:p w14:paraId="0A0C772D" w14:textId="77777777" w:rsidR="005C2F4A" w:rsidRDefault="005C2F4A">
            <w:pPr>
              <w:pStyle w:val="TableParagraph"/>
              <w:spacing w:before="5"/>
              <w:rPr>
                <w:sz w:val="31"/>
              </w:rPr>
            </w:pPr>
          </w:p>
          <w:p w14:paraId="1B44AC9A" w14:textId="77777777" w:rsidR="005C2F4A" w:rsidRDefault="00000000">
            <w:pPr>
              <w:pStyle w:val="TableParagraph"/>
              <w:ind w:left="135" w:right="125"/>
              <w:jc w:val="center"/>
            </w:pPr>
            <w:r>
              <w:t>Block</w:t>
            </w:r>
          </w:p>
        </w:tc>
        <w:tc>
          <w:tcPr>
            <w:tcW w:w="1340" w:type="dxa"/>
          </w:tcPr>
          <w:p w14:paraId="349E4CB7" w14:textId="77777777" w:rsidR="005C2F4A" w:rsidRDefault="005C2F4A">
            <w:pPr>
              <w:pStyle w:val="TableParagraph"/>
              <w:spacing w:before="5"/>
              <w:rPr>
                <w:sz w:val="31"/>
              </w:rPr>
            </w:pPr>
          </w:p>
          <w:p w14:paraId="37F1C7DF" w14:textId="77777777" w:rsidR="005C2F4A" w:rsidRDefault="00000000">
            <w:pPr>
              <w:pStyle w:val="TableParagraph"/>
              <w:ind w:left="185" w:right="175"/>
              <w:jc w:val="center"/>
            </w:pPr>
            <w:r>
              <w:rPr>
                <w:w w:val="105"/>
              </w:rPr>
              <w:t>30GB</w:t>
            </w:r>
          </w:p>
        </w:tc>
        <w:tc>
          <w:tcPr>
            <w:tcW w:w="940" w:type="dxa"/>
          </w:tcPr>
          <w:p w14:paraId="518D831D" w14:textId="77777777" w:rsidR="005C2F4A" w:rsidRDefault="005C2F4A">
            <w:pPr>
              <w:pStyle w:val="TableParagraph"/>
              <w:spacing w:before="5"/>
              <w:rPr>
                <w:sz w:val="31"/>
              </w:rPr>
            </w:pPr>
          </w:p>
          <w:p w14:paraId="3CEBC5DA" w14:textId="77777777" w:rsidR="005C2F4A" w:rsidRDefault="00000000">
            <w:pPr>
              <w:pStyle w:val="TableParagraph"/>
              <w:ind w:left="204"/>
            </w:pPr>
            <w:r>
              <w:t>RWO</w:t>
            </w:r>
          </w:p>
        </w:tc>
        <w:tc>
          <w:tcPr>
            <w:tcW w:w="2280" w:type="dxa"/>
          </w:tcPr>
          <w:p w14:paraId="3C121FA0" w14:textId="77777777" w:rsidR="005C2F4A" w:rsidRDefault="005C2F4A">
            <w:pPr>
              <w:pStyle w:val="TableParagraph"/>
              <w:spacing w:before="5"/>
              <w:rPr>
                <w:sz w:val="31"/>
              </w:rPr>
            </w:pPr>
          </w:p>
          <w:p w14:paraId="1E541864" w14:textId="77777777" w:rsidR="005C2F4A" w:rsidRDefault="00000000">
            <w:pPr>
              <w:pStyle w:val="TableParagraph"/>
              <w:ind w:left="184" w:right="169"/>
              <w:jc w:val="center"/>
            </w:pPr>
            <w:r>
              <w:rPr>
                <w:spacing w:val="-1"/>
                <w:w w:val="105"/>
              </w:rPr>
              <w:t>3</w:t>
            </w:r>
            <w:r>
              <w:rPr>
                <w:spacing w:val="-1"/>
                <w:w w:val="97"/>
              </w:rPr>
              <w:t>x</w:t>
            </w: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8"/>
              </w:rPr>
              <w:t>0</w:t>
            </w:r>
            <w:r>
              <w:rPr>
                <w:spacing w:val="-1"/>
                <w:w w:val="102"/>
              </w:rPr>
              <w:t>G</w:t>
            </w:r>
            <w:r>
              <w:t>B</w:t>
            </w:r>
          </w:p>
        </w:tc>
        <w:tc>
          <w:tcPr>
            <w:tcW w:w="1380" w:type="dxa"/>
          </w:tcPr>
          <w:p w14:paraId="1B3870F3" w14:textId="77777777" w:rsidR="005C2F4A" w:rsidRDefault="005C2F4A">
            <w:pPr>
              <w:pStyle w:val="TableParagraph"/>
              <w:spacing w:before="5"/>
              <w:rPr>
                <w:sz w:val="31"/>
              </w:rPr>
            </w:pPr>
          </w:p>
          <w:p w14:paraId="5F51CBBA" w14:textId="77777777" w:rsidR="005C2F4A" w:rsidRDefault="00000000">
            <w:pPr>
              <w:pStyle w:val="TableParagraph"/>
              <w:ind w:left="15"/>
              <w:jc w:val="center"/>
            </w:pPr>
            <w:r>
              <w:rPr>
                <w:w w:val="105"/>
              </w:rPr>
              <w:t>3</w:t>
            </w:r>
          </w:p>
        </w:tc>
      </w:tr>
      <w:tr w:rsidR="005C2F4A" w14:paraId="76E57477" w14:textId="77777777">
        <w:trPr>
          <w:trHeight w:val="649"/>
        </w:trPr>
        <w:tc>
          <w:tcPr>
            <w:tcW w:w="2420" w:type="dxa"/>
          </w:tcPr>
          <w:p w14:paraId="38886B5D" w14:textId="77777777" w:rsidR="005C2F4A" w:rsidRDefault="00000000">
            <w:pPr>
              <w:pStyle w:val="TableParagraph"/>
              <w:spacing w:before="26"/>
              <w:ind w:left="33" w:right="23"/>
              <w:jc w:val="center"/>
            </w:pPr>
            <w:proofErr w:type="spellStart"/>
            <w:r>
              <w:rPr>
                <w:w w:val="105"/>
              </w:rPr>
              <w:t>wal</w:t>
            </w:r>
            <w:proofErr w:type="spellEnd"/>
            <w:r>
              <w:rPr>
                <w:w w:val="105"/>
              </w:rPr>
              <w:t>-logging-</w:t>
            </w:r>
            <w:proofErr w:type="spellStart"/>
            <w:r>
              <w:rPr>
                <w:w w:val="105"/>
              </w:rPr>
              <w:t>loki</w:t>
            </w:r>
            <w:proofErr w:type="spellEnd"/>
            <w:r>
              <w:rPr>
                <w:w w:val="105"/>
              </w:rPr>
              <w:t>-ingest</w:t>
            </w:r>
          </w:p>
          <w:p w14:paraId="648B92E5" w14:textId="77777777" w:rsidR="005C2F4A" w:rsidRDefault="00000000">
            <w:pPr>
              <w:pStyle w:val="TableParagraph"/>
              <w:spacing w:before="86"/>
              <w:ind w:left="33" w:right="23"/>
              <w:jc w:val="center"/>
            </w:pPr>
            <w:r>
              <w:rPr>
                <w:w w:val="105"/>
              </w:rPr>
              <w:t>er</w:t>
            </w:r>
          </w:p>
        </w:tc>
        <w:tc>
          <w:tcPr>
            <w:tcW w:w="1000" w:type="dxa"/>
          </w:tcPr>
          <w:p w14:paraId="598F394D" w14:textId="77777777" w:rsidR="005C2F4A" w:rsidRDefault="005C2F4A">
            <w:pPr>
              <w:pStyle w:val="TableParagraph"/>
              <w:spacing w:before="10"/>
              <w:rPr>
                <w:sz w:val="31"/>
              </w:rPr>
            </w:pPr>
          </w:p>
          <w:p w14:paraId="66961E34" w14:textId="77777777" w:rsidR="005C2F4A" w:rsidRDefault="00000000">
            <w:pPr>
              <w:pStyle w:val="TableParagraph"/>
              <w:ind w:left="135" w:right="125"/>
              <w:jc w:val="center"/>
            </w:pPr>
            <w:r>
              <w:t>Block</w:t>
            </w:r>
          </w:p>
        </w:tc>
        <w:tc>
          <w:tcPr>
            <w:tcW w:w="1340" w:type="dxa"/>
          </w:tcPr>
          <w:p w14:paraId="2811ABED" w14:textId="77777777" w:rsidR="005C2F4A" w:rsidRDefault="005C2F4A">
            <w:pPr>
              <w:pStyle w:val="TableParagraph"/>
              <w:spacing w:before="10"/>
              <w:rPr>
                <w:sz w:val="31"/>
              </w:rPr>
            </w:pPr>
          </w:p>
          <w:p w14:paraId="48FD6050" w14:textId="77777777" w:rsidR="005C2F4A" w:rsidRDefault="00000000">
            <w:pPr>
              <w:pStyle w:val="TableParagraph"/>
              <w:ind w:left="185" w:right="175"/>
              <w:jc w:val="center"/>
            </w:pPr>
            <w:r>
              <w:rPr>
                <w:w w:val="105"/>
              </w:rPr>
              <w:t>450GB</w:t>
            </w:r>
          </w:p>
        </w:tc>
        <w:tc>
          <w:tcPr>
            <w:tcW w:w="940" w:type="dxa"/>
          </w:tcPr>
          <w:p w14:paraId="3B64C643" w14:textId="77777777" w:rsidR="005C2F4A" w:rsidRDefault="005C2F4A">
            <w:pPr>
              <w:pStyle w:val="TableParagraph"/>
              <w:spacing w:before="10"/>
              <w:rPr>
                <w:sz w:val="31"/>
              </w:rPr>
            </w:pPr>
          </w:p>
          <w:p w14:paraId="2416D314" w14:textId="77777777" w:rsidR="005C2F4A" w:rsidRDefault="00000000">
            <w:pPr>
              <w:pStyle w:val="TableParagraph"/>
              <w:ind w:left="204"/>
            </w:pPr>
            <w:r>
              <w:t>RWO</w:t>
            </w:r>
          </w:p>
        </w:tc>
        <w:tc>
          <w:tcPr>
            <w:tcW w:w="2280" w:type="dxa"/>
          </w:tcPr>
          <w:p w14:paraId="1AAC7ED5" w14:textId="77777777" w:rsidR="005C2F4A" w:rsidRDefault="005C2F4A">
            <w:pPr>
              <w:pStyle w:val="TableParagraph"/>
              <w:spacing w:before="10"/>
              <w:rPr>
                <w:sz w:val="31"/>
              </w:rPr>
            </w:pPr>
          </w:p>
          <w:p w14:paraId="668A7FAD" w14:textId="77777777" w:rsidR="005C2F4A" w:rsidRDefault="00000000">
            <w:pPr>
              <w:pStyle w:val="TableParagraph"/>
              <w:ind w:left="184" w:right="169"/>
              <w:jc w:val="center"/>
            </w:pPr>
            <w:r>
              <w:rPr>
                <w:spacing w:val="-1"/>
                <w:w w:val="105"/>
              </w:rPr>
              <w:t>3</w:t>
            </w:r>
            <w:r>
              <w:rPr>
                <w:spacing w:val="-1"/>
                <w:w w:val="97"/>
              </w:rPr>
              <w:t>x</w:t>
            </w: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02"/>
              </w:rPr>
              <w:t>5</w:t>
            </w:r>
            <w:r>
              <w:rPr>
                <w:spacing w:val="-1"/>
                <w:w w:val="118"/>
              </w:rPr>
              <w:t>0</w:t>
            </w:r>
            <w:r>
              <w:rPr>
                <w:spacing w:val="-1"/>
                <w:w w:val="102"/>
              </w:rPr>
              <w:t>G</w:t>
            </w:r>
            <w:r>
              <w:t>B</w:t>
            </w:r>
          </w:p>
        </w:tc>
        <w:tc>
          <w:tcPr>
            <w:tcW w:w="1380" w:type="dxa"/>
          </w:tcPr>
          <w:p w14:paraId="6A5108EE" w14:textId="77777777" w:rsidR="005C2F4A" w:rsidRDefault="005C2F4A">
            <w:pPr>
              <w:pStyle w:val="TableParagraph"/>
              <w:spacing w:before="10"/>
              <w:rPr>
                <w:sz w:val="31"/>
              </w:rPr>
            </w:pPr>
          </w:p>
          <w:p w14:paraId="41D080AE" w14:textId="77777777" w:rsidR="005C2F4A" w:rsidRDefault="00000000">
            <w:pPr>
              <w:pStyle w:val="TableParagraph"/>
              <w:ind w:left="15"/>
              <w:jc w:val="center"/>
            </w:pPr>
            <w:r>
              <w:rPr>
                <w:w w:val="105"/>
              </w:rPr>
              <w:t>3</w:t>
            </w:r>
          </w:p>
        </w:tc>
      </w:tr>
      <w:tr w:rsidR="005C2F4A" w14:paraId="525F44C4" w14:textId="77777777">
        <w:trPr>
          <w:trHeight w:val="330"/>
        </w:trPr>
        <w:tc>
          <w:tcPr>
            <w:tcW w:w="2420" w:type="dxa"/>
          </w:tcPr>
          <w:p w14:paraId="5BB1F097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0" w:type="dxa"/>
          </w:tcPr>
          <w:p w14:paraId="5467B855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0" w:type="dxa"/>
          </w:tcPr>
          <w:p w14:paraId="2A1768CD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0" w:type="dxa"/>
          </w:tcPr>
          <w:p w14:paraId="5F1C44BB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80" w:type="dxa"/>
          </w:tcPr>
          <w:p w14:paraId="5A85A5FB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</w:tcPr>
          <w:p w14:paraId="543D652D" w14:textId="77777777" w:rsidR="005C2F4A" w:rsidRDefault="005C2F4A">
            <w:pPr>
              <w:pStyle w:val="TableParagraph"/>
              <w:rPr>
                <w:rFonts w:ascii="Times New Roman"/>
              </w:rPr>
            </w:pPr>
          </w:p>
        </w:tc>
      </w:tr>
      <w:tr w:rsidR="005C2F4A" w14:paraId="12120790" w14:textId="77777777">
        <w:trPr>
          <w:trHeight w:val="650"/>
        </w:trPr>
        <w:tc>
          <w:tcPr>
            <w:tcW w:w="2420" w:type="dxa"/>
            <w:shd w:val="clear" w:color="auto" w:fill="CCCCCC"/>
          </w:tcPr>
          <w:p w14:paraId="2BDDEFBE" w14:textId="77777777" w:rsidR="005C2F4A" w:rsidRDefault="005C2F4A">
            <w:pPr>
              <w:pStyle w:val="TableParagraph"/>
              <w:spacing w:before="4"/>
              <w:rPr>
                <w:sz w:val="31"/>
              </w:rPr>
            </w:pPr>
          </w:p>
          <w:p w14:paraId="7C430C02" w14:textId="77777777" w:rsidR="005C2F4A" w:rsidRDefault="00000000">
            <w:pPr>
              <w:pStyle w:val="TableParagraph"/>
              <w:ind w:left="33" w:right="23"/>
              <w:jc w:val="center"/>
            </w:pPr>
            <w:r>
              <w:t>OCP</w:t>
            </w:r>
            <w:r>
              <w:rPr>
                <w:spacing w:val="4"/>
              </w:rPr>
              <w:t xml:space="preserve"> </w:t>
            </w:r>
            <w:r>
              <w:t>component</w:t>
            </w:r>
          </w:p>
        </w:tc>
        <w:tc>
          <w:tcPr>
            <w:tcW w:w="1000" w:type="dxa"/>
            <w:shd w:val="clear" w:color="auto" w:fill="CCCCCC"/>
          </w:tcPr>
          <w:p w14:paraId="3330AD93" w14:textId="77777777" w:rsidR="005C2F4A" w:rsidRDefault="00000000">
            <w:pPr>
              <w:pStyle w:val="TableParagraph"/>
              <w:spacing w:before="20"/>
              <w:ind w:left="282"/>
            </w:pPr>
            <w:r>
              <w:t>Disk</w:t>
            </w:r>
          </w:p>
          <w:p w14:paraId="6D7FBC30" w14:textId="77777777" w:rsidR="005C2F4A" w:rsidRDefault="00000000">
            <w:pPr>
              <w:pStyle w:val="TableParagraph"/>
              <w:spacing w:before="86"/>
              <w:ind w:left="247"/>
            </w:pPr>
            <w:r>
              <w:t>Type</w:t>
            </w:r>
          </w:p>
        </w:tc>
        <w:tc>
          <w:tcPr>
            <w:tcW w:w="1340" w:type="dxa"/>
            <w:shd w:val="clear" w:color="auto" w:fill="CCCCCC"/>
          </w:tcPr>
          <w:p w14:paraId="58636AD5" w14:textId="77777777" w:rsidR="005C2F4A" w:rsidRDefault="005C2F4A">
            <w:pPr>
              <w:pStyle w:val="TableParagraph"/>
              <w:spacing w:before="4"/>
              <w:rPr>
                <w:sz w:val="31"/>
              </w:rPr>
            </w:pPr>
          </w:p>
          <w:p w14:paraId="79064EB5" w14:textId="77777777" w:rsidR="005C2F4A" w:rsidRDefault="00000000">
            <w:pPr>
              <w:pStyle w:val="TableParagraph"/>
              <w:ind w:left="185" w:right="175"/>
              <w:jc w:val="center"/>
            </w:pPr>
            <w:r>
              <w:t>Size</w:t>
            </w:r>
            <w:r>
              <w:rPr>
                <w:spacing w:val="-7"/>
              </w:rPr>
              <w:t xml:space="preserve"> </w:t>
            </w:r>
            <w:r>
              <w:t>(TB)</w:t>
            </w:r>
          </w:p>
        </w:tc>
        <w:tc>
          <w:tcPr>
            <w:tcW w:w="940" w:type="dxa"/>
            <w:shd w:val="clear" w:color="auto" w:fill="CCCCCC"/>
          </w:tcPr>
          <w:p w14:paraId="02067416" w14:textId="77777777" w:rsidR="005C2F4A" w:rsidRDefault="00000000">
            <w:pPr>
              <w:pStyle w:val="TableParagraph"/>
              <w:spacing w:before="20"/>
              <w:ind w:left="119"/>
            </w:pPr>
            <w:r>
              <w:t>Access</w:t>
            </w:r>
          </w:p>
          <w:p w14:paraId="4CA02CE9" w14:textId="77777777" w:rsidR="005C2F4A" w:rsidRDefault="00000000">
            <w:pPr>
              <w:pStyle w:val="TableParagraph"/>
              <w:spacing w:before="86"/>
              <w:ind w:left="217"/>
            </w:pPr>
            <w:r>
              <w:t>Type</w:t>
            </w:r>
          </w:p>
        </w:tc>
        <w:tc>
          <w:tcPr>
            <w:tcW w:w="2280" w:type="dxa"/>
            <w:shd w:val="clear" w:color="auto" w:fill="CCCCCC"/>
          </w:tcPr>
          <w:p w14:paraId="37E7B3F9" w14:textId="77777777" w:rsidR="005C2F4A" w:rsidRDefault="005C2F4A">
            <w:pPr>
              <w:pStyle w:val="TableParagraph"/>
              <w:spacing w:before="4"/>
              <w:rPr>
                <w:sz w:val="31"/>
              </w:rPr>
            </w:pPr>
          </w:p>
          <w:p w14:paraId="4EF03352" w14:textId="77777777" w:rsidR="005C2F4A" w:rsidRDefault="00000000">
            <w:pPr>
              <w:pStyle w:val="TableParagraph"/>
              <w:ind w:left="184" w:right="169"/>
              <w:jc w:val="center"/>
            </w:pPr>
            <w:r>
              <w:t>Remarks</w:t>
            </w:r>
          </w:p>
        </w:tc>
        <w:tc>
          <w:tcPr>
            <w:tcW w:w="1380" w:type="dxa"/>
            <w:shd w:val="clear" w:color="auto" w:fill="B1B1B1"/>
          </w:tcPr>
          <w:p w14:paraId="6FED9EC9" w14:textId="77777777" w:rsidR="005C2F4A" w:rsidRDefault="005C2F4A">
            <w:pPr>
              <w:pStyle w:val="TableParagraph"/>
              <w:rPr>
                <w:sz w:val="31"/>
              </w:rPr>
            </w:pPr>
          </w:p>
          <w:p w14:paraId="09F18899" w14:textId="77777777" w:rsidR="005C2F4A" w:rsidRDefault="00000000">
            <w:pPr>
              <w:pStyle w:val="TableParagraph"/>
              <w:ind w:left="57" w:right="4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No.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Pods</w:t>
            </w:r>
          </w:p>
        </w:tc>
      </w:tr>
      <w:tr w:rsidR="005C2F4A" w14:paraId="3D5F79C5" w14:textId="77777777">
        <w:trPr>
          <w:trHeight w:val="649"/>
        </w:trPr>
        <w:tc>
          <w:tcPr>
            <w:tcW w:w="2420" w:type="dxa"/>
          </w:tcPr>
          <w:p w14:paraId="58B8D8B5" w14:textId="77777777" w:rsidR="005C2F4A" w:rsidRDefault="00000000">
            <w:pPr>
              <w:pStyle w:val="TableParagraph"/>
              <w:spacing w:before="25"/>
              <w:ind w:left="614"/>
            </w:pPr>
            <w:r>
              <w:rPr>
                <w:w w:val="110"/>
              </w:rPr>
              <w:t>Monitoring-</w:t>
            </w:r>
          </w:p>
          <w:p w14:paraId="465E76D6" w14:textId="77777777" w:rsidR="005C2F4A" w:rsidRDefault="00000000">
            <w:pPr>
              <w:pStyle w:val="TableParagraph"/>
              <w:spacing w:before="85"/>
              <w:ind w:left="603"/>
            </w:pPr>
            <w:r>
              <w:rPr>
                <w:w w:val="105"/>
              </w:rPr>
              <w:t>Prometheus</w:t>
            </w:r>
          </w:p>
        </w:tc>
        <w:tc>
          <w:tcPr>
            <w:tcW w:w="1000" w:type="dxa"/>
          </w:tcPr>
          <w:p w14:paraId="3101DCD7" w14:textId="77777777" w:rsidR="005C2F4A" w:rsidRDefault="005C2F4A">
            <w:pPr>
              <w:pStyle w:val="TableParagraph"/>
              <w:spacing w:before="8"/>
              <w:rPr>
                <w:sz w:val="31"/>
              </w:rPr>
            </w:pPr>
          </w:p>
          <w:p w14:paraId="2F81E991" w14:textId="77777777" w:rsidR="005C2F4A" w:rsidRDefault="00000000">
            <w:pPr>
              <w:pStyle w:val="TableParagraph"/>
              <w:ind w:left="135" w:right="125"/>
              <w:jc w:val="center"/>
            </w:pPr>
            <w:r>
              <w:t>Block</w:t>
            </w:r>
          </w:p>
        </w:tc>
        <w:tc>
          <w:tcPr>
            <w:tcW w:w="1340" w:type="dxa"/>
          </w:tcPr>
          <w:p w14:paraId="25EA21C4" w14:textId="77777777" w:rsidR="005C2F4A" w:rsidRDefault="005C2F4A">
            <w:pPr>
              <w:pStyle w:val="TableParagraph"/>
              <w:spacing w:before="8"/>
              <w:rPr>
                <w:sz w:val="31"/>
              </w:rPr>
            </w:pPr>
          </w:p>
          <w:p w14:paraId="221E17A0" w14:textId="77777777" w:rsidR="005C2F4A" w:rsidRDefault="00000000">
            <w:pPr>
              <w:pStyle w:val="TableParagraph"/>
              <w:ind w:left="185" w:right="175"/>
              <w:jc w:val="center"/>
            </w:pPr>
            <w:r>
              <w:rPr>
                <w:w w:val="110"/>
              </w:rPr>
              <w:t>200GB</w:t>
            </w:r>
          </w:p>
        </w:tc>
        <w:tc>
          <w:tcPr>
            <w:tcW w:w="940" w:type="dxa"/>
          </w:tcPr>
          <w:p w14:paraId="777D0A2C" w14:textId="77777777" w:rsidR="005C2F4A" w:rsidRDefault="005C2F4A">
            <w:pPr>
              <w:pStyle w:val="TableParagraph"/>
              <w:spacing w:before="8"/>
              <w:rPr>
                <w:sz w:val="31"/>
              </w:rPr>
            </w:pPr>
          </w:p>
          <w:p w14:paraId="12FC2AE8" w14:textId="77777777" w:rsidR="005C2F4A" w:rsidRDefault="00000000">
            <w:pPr>
              <w:pStyle w:val="TableParagraph"/>
              <w:ind w:left="204"/>
            </w:pPr>
            <w:r>
              <w:t>RWO</w:t>
            </w:r>
          </w:p>
        </w:tc>
        <w:tc>
          <w:tcPr>
            <w:tcW w:w="2280" w:type="dxa"/>
          </w:tcPr>
          <w:p w14:paraId="6F06AF90" w14:textId="77777777" w:rsidR="005C2F4A" w:rsidRDefault="005C2F4A">
            <w:pPr>
              <w:pStyle w:val="TableParagraph"/>
              <w:spacing w:before="8"/>
              <w:rPr>
                <w:sz w:val="31"/>
              </w:rPr>
            </w:pPr>
          </w:p>
          <w:p w14:paraId="6E8A2ABC" w14:textId="77777777" w:rsidR="005C2F4A" w:rsidRDefault="00000000">
            <w:pPr>
              <w:pStyle w:val="TableParagraph"/>
              <w:ind w:left="184" w:right="169"/>
              <w:jc w:val="center"/>
            </w:pPr>
            <w:r>
              <w:rPr>
                <w:spacing w:val="-1"/>
                <w:w w:val="98"/>
              </w:rPr>
              <w:t>2</w:t>
            </w:r>
            <w:r>
              <w:rPr>
                <w:spacing w:val="-1"/>
                <w:w w:val="118"/>
              </w:rPr>
              <w:t>0</w:t>
            </w:r>
            <w:r>
              <w:rPr>
                <w:w w:val="118"/>
              </w:rPr>
              <w:t>0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  <w:w w:val="102"/>
              </w:rPr>
              <w:t>G</w:t>
            </w:r>
            <w:r>
              <w:t>B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  <w:w w:val="120"/>
              </w:rPr>
              <w:t>(</w:t>
            </w: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8"/>
              </w:rPr>
              <w:t>00</w:t>
            </w:r>
            <w:r>
              <w:rPr>
                <w:spacing w:val="-1"/>
                <w:w w:val="97"/>
              </w:rPr>
              <w:t>x</w:t>
            </w:r>
            <w:r>
              <w:rPr>
                <w:spacing w:val="-1"/>
                <w:w w:val="98"/>
              </w:rPr>
              <w:t>2</w:t>
            </w:r>
            <w:r>
              <w:rPr>
                <w:w w:val="120"/>
              </w:rPr>
              <w:t>)</w:t>
            </w:r>
          </w:p>
        </w:tc>
        <w:tc>
          <w:tcPr>
            <w:tcW w:w="1380" w:type="dxa"/>
          </w:tcPr>
          <w:p w14:paraId="45965F10" w14:textId="77777777" w:rsidR="005C2F4A" w:rsidRDefault="005C2F4A">
            <w:pPr>
              <w:pStyle w:val="TableParagraph"/>
              <w:spacing w:before="8"/>
              <w:rPr>
                <w:sz w:val="31"/>
              </w:rPr>
            </w:pPr>
          </w:p>
          <w:p w14:paraId="34C9D0E4" w14:textId="77777777" w:rsidR="005C2F4A" w:rsidRDefault="00000000">
            <w:pPr>
              <w:pStyle w:val="TableParagraph"/>
              <w:ind w:left="15"/>
              <w:jc w:val="center"/>
            </w:pPr>
            <w:r>
              <w:rPr>
                <w:w w:val="98"/>
              </w:rPr>
              <w:t>2</w:t>
            </w:r>
          </w:p>
        </w:tc>
      </w:tr>
      <w:tr w:rsidR="005C2F4A" w14:paraId="476A05EE" w14:textId="77777777">
        <w:trPr>
          <w:trHeight w:val="670"/>
        </w:trPr>
        <w:tc>
          <w:tcPr>
            <w:tcW w:w="2420" w:type="dxa"/>
          </w:tcPr>
          <w:p w14:paraId="12CF4439" w14:textId="77777777" w:rsidR="005C2F4A" w:rsidRDefault="00000000">
            <w:pPr>
              <w:pStyle w:val="TableParagraph"/>
              <w:spacing w:before="29"/>
              <w:ind w:left="33" w:right="23"/>
              <w:jc w:val="center"/>
            </w:pPr>
            <w:r>
              <w:rPr>
                <w:w w:val="110"/>
              </w:rPr>
              <w:t>Monitoring-Alert</w:t>
            </w:r>
          </w:p>
          <w:p w14:paraId="34790763" w14:textId="77777777" w:rsidR="005C2F4A" w:rsidRDefault="00000000">
            <w:pPr>
              <w:pStyle w:val="TableParagraph"/>
              <w:spacing w:before="86"/>
              <w:ind w:left="33" w:right="23"/>
              <w:jc w:val="center"/>
            </w:pPr>
            <w:r>
              <w:t>Manager</w:t>
            </w:r>
          </w:p>
        </w:tc>
        <w:tc>
          <w:tcPr>
            <w:tcW w:w="1000" w:type="dxa"/>
          </w:tcPr>
          <w:p w14:paraId="221D4226" w14:textId="77777777" w:rsidR="005C2F4A" w:rsidRDefault="005C2F4A">
            <w:pPr>
              <w:pStyle w:val="TableParagraph"/>
              <w:spacing w:before="1"/>
              <w:rPr>
                <w:sz w:val="32"/>
              </w:rPr>
            </w:pPr>
          </w:p>
          <w:p w14:paraId="577F75D5" w14:textId="77777777" w:rsidR="005C2F4A" w:rsidRDefault="00000000">
            <w:pPr>
              <w:pStyle w:val="TableParagraph"/>
              <w:spacing w:before="1"/>
              <w:ind w:left="135" w:right="125"/>
              <w:jc w:val="center"/>
            </w:pPr>
            <w:r>
              <w:t>Block</w:t>
            </w:r>
          </w:p>
        </w:tc>
        <w:tc>
          <w:tcPr>
            <w:tcW w:w="1340" w:type="dxa"/>
          </w:tcPr>
          <w:p w14:paraId="4FD857E6" w14:textId="77777777" w:rsidR="005C2F4A" w:rsidRDefault="005C2F4A">
            <w:pPr>
              <w:pStyle w:val="TableParagraph"/>
              <w:spacing w:before="1"/>
              <w:rPr>
                <w:sz w:val="32"/>
              </w:rPr>
            </w:pPr>
          </w:p>
          <w:p w14:paraId="39B1057F" w14:textId="77777777" w:rsidR="005C2F4A" w:rsidRDefault="00000000">
            <w:pPr>
              <w:pStyle w:val="TableParagraph"/>
              <w:spacing w:before="1"/>
              <w:ind w:left="185" w:right="175"/>
              <w:jc w:val="center"/>
            </w:pPr>
            <w:r>
              <w:rPr>
                <w:w w:val="105"/>
              </w:rPr>
              <w:t>20GB</w:t>
            </w:r>
          </w:p>
        </w:tc>
        <w:tc>
          <w:tcPr>
            <w:tcW w:w="940" w:type="dxa"/>
          </w:tcPr>
          <w:p w14:paraId="572CA50A" w14:textId="77777777" w:rsidR="005C2F4A" w:rsidRDefault="005C2F4A">
            <w:pPr>
              <w:pStyle w:val="TableParagraph"/>
              <w:spacing w:before="1"/>
              <w:rPr>
                <w:sz w:val="32"/>
              </w:rPr>
            </w:pPr>
          </w:p>
          <w:p w14:paraId="66C44A8B" w14:textId="77777777" w:rsidR="005C2F4A" w:rsidRDefault="00000000">
            <w:pPr>
              <w:pStyle w:val="TableParagraph"/>
              <w:spacing w:before="1"/>
              <w:ind w:left="204"/>
            </w:pPr>
            <w:r>
              <w:t>RWO</w:t>
            </w:r>
          </w:p>
        </w:tc>
        <w:tc>
          <w:tcPr>
            <w:tcW w:w="2280" w:type="dxa"/>
          </w:tcPr>
          <w:p w14:paraId="136CB581" w14:textId="77777777" w:rsidR="005C2F4A" w:rsidRDefault="005C2F4A">
            <w:pPr>
              <w:pStyle w:val="TableParagraph"/>
              <w:spacing w:before="1"/>
              <w:rPr>
                <w:sz w:val="32"/>
              </w:rPr>
            </w:pPr>
          </w:p>
          <w:p w14:paraId="4C7BC4C5" w14:textId="77777777" w:rsidR="005C2F4A" w:rsidRDefault="00000000">
            <w:pPr>
              <w:pStyle w:val="TableParagraph"/>
              <w:spacing w:before="1"/>
              <w:ind w:left="184" w:right="169"/>
              <w:jc w:val="center"/>
            </w:pPr>
            <w:r>
              <w:rPr>
                <w:spacing w:val="-1"/>
                <w:w w:val="98"/>
              </w:rPr>
              <w:t>2</w:t>
            </w:r>
            <w:r>
              <w:rPr>
                <w:w w:val="118"/>
              </w:rPr>
              <w:t>0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  <w:w w:val="102"/>
              </w:rPr>
              <w:t>G</w:t>
            </w:r>
            <w:r>
              <w:t>B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  <w:w w:val="120"/>
              </w:rPr>
              <w:t>(</w:t>
            </w:r>
            <w:r>
              <w:rPr>
                <w:spacing w:val="-1"/>
                <w:w w:val="55"/>
              </w:rPr>
              <w:t>1</w:t>
            </w:r>
            <w:r>
              <w:rPr>
                <w:spacing w:val="-1"/>
                <w:w w:val="118"/>
              </w:rPr>
              <w:t>0</w:t>
            </w:r>
            <w:r>
              <w:rPr>
                <w:spacing w:val="-1"/>
                <w:w w:val="97"/>
              </w:rPr>
              <w:t>x</w:t>
            </w:r>
            <w:r>
              <w:rPr>
                <w:spacing w:val="-1"/>
                <w:w w:val="98"/>
              </w:rPr>
              <w:t>2</w:t>
            </w:r>
            <w:r>
              <w:rPr>
                <w:w w:val="120"/>
              </w:rPr>
              <w:t>)</w:t>
            </w:r>
          </w:p>
        </w:tc>
        <w:tc>
          <w:tcPr>
            <w:tcW w:w="1380" w:type="dxa"/>
          </w:tcPr>
          <w:p w14:paraId="4338882B" w14:textId="77777777" w:rsidR="005C2F4A" w:rsidRDefault="005C2F4A">
            <w:pPr>
              <w:pStyle w:val="TableParagraph"/>
              <w:spacing w:before="1"/>
              <w:rPr>
                <w:sz w:val="32"/>
              </w:rPr>
            </w:pPr>
          </w:p>
          <w:p w14:paraId="6ACCA1DA" w14:textId="77777777" w:rsidR="005C2F4A" w:rsidRDefault="00000000">
            <w:pPr>
              <w:pStyle w:val="TableParagraph"/>
              <w:spacing w:before="1"/>
              <w:ind w:left="15"/>
              <w:jc w:val="center"/>
            </w:pPr>
            <w:r>
              <w:rPr>
                <w:w w:val="98"/>
              </w:rPr>
              <w:t>2</w:t>
            </w:r>
          </w:p>
        </w:tc>
      </w:tr>
      <w:tr w:rsidR="005C2F4A" w14:paraId="1C06FF4D" w14:textId="77777777">
        <w:trPr>
          <w:trHeight w:val="309"/>
        </w:trPr>
        <w:tc>
          <w:tcPr>
            <w:tcW w:w="2420" w:type="dxa"/>
          </w:tcPr>
          <w:p w14:paraId="49725E4B" w14:textId="77777777" w:rsidR="005C2F4A" w:rsidRDefault="00000000">
            <w:pPr>
              <w:pStyle w:val="TableParagraph"/>
              <w:spacing w:before="13"/>
              <w:ind w:left="33" w:right="23"/>
              <w:jc w:val="center"/>
            </w:pPr>
            <w:r>
              <w:t>Internal</w:t>
            </w:r>
            <w:r>
              <w:rPr>
                <w:spacing w:val="-12"/>
              </w:rPr>
              <w:t xml:space="preserve"> </w:t>
            </w:r>
            <w:r>
              <w:t>Registry</w:t>
            </w:r>
          </w:p>
        </w:tc>
        <w:tc>
          <w:tcPr>
            <w:tcW w:w="1000" w:type="dxa"/>
          </w:tcPr>
          <w:p w14:paraId="43982D20" w14:textId="77777777" w:rsidR="005C2F4A" w:rsidRDefault="00000000">
            <w:pPr>
              <w:pStyle w:val="TableParagraph"/>
              <w:spacing w:before="13"/>
              <w:ind w:left="135" w:right="125"/>
              <w:jc w:val="center"/>
            </w:pPr>
            <w:r>
              <w:rPr>
                <w:w w:val="105"/>
              </w:rPr>
              <w:t>Object</w:t>
            </w:r>
          </w:p>
        </w:tc>
        <w:tc>
          <w:tcPr>
            <w:tcW w:w="1340" w:type="dxa"/>
          </w:tcPr>
          <w:p w14:paraId="40080236" w14:textId="77777777" w:rsidR="005C2F4A" w:rsidRDefault="00000000">
            <w:pPr>
              <w:pStyle w:val="TableParagraph"/>
              <w:spacing w:before="13"/>
              <w:ind w:left="185" w:right="175"/>
              <w:jc w:val="center"/>
            </w:pPr>
            <w:r>
              <w:rPr>
                <w:w w:val="95"/>
              </w:rPr>
              <w:t>1TB</w:t>
            </w:r>
          </w:p>
        </w:tc>
        <w:tc>
          <w:tcPr>
            <w:tcW w:w="940" w:type="dxa"/>
          </w:tcPr>
          <w:p w14:paraId="0E49A670" w14:textId="77777777" w:rsidR="005C2F4A" w:rsidRDefault="00000000">
            <w:pPr>
              <w:pStyle w:val="TableParagraph"/>
              <w:spacing w:before="13"/>
              <w:ind w:left="221"/>
            </w:pPr>
            <w:r>
              <w:t>RWX</w:t>
            </w:r>
          </w:p>
        </w:tc>
        <w:tc>
          <w:tcPr>
            <w:tcW w:w="2280" w:type="dxa"/>
          </w:tcPr>
          <w:p w14:paraId="3A82E1D7" w14:textId="77777777" w:rsidR="005C2F4A" w:rsidRDefault="00000000">
            <w:pPr>
              <w:pStyle w:val="TableParagraph"/>
              <w:spacing w:before="13"/>
              <w:ind w:left="184" w:right="169"/>
              <w:jc w:val="center"/>
            </w:pPr>
            <w:r>
              <w:rPr>
                <w:spacing w:val="-1"/>
                <w:w w:val="55"/>
              </w:rPr>
              <w:t>1</w:t>
            </w:r>
            <w:r>
              <w:rPr>
                <w:spacing w:val="-6"/>
                <w:w w:val="118"/>
              </w:rPr>
              <w:t>0</w:t>
            </w:r>
            <w:r>
              <w:rPr>
                <w:spacing w:val="-5"/>
                <w:w w:val="98"/>
              </w:rPr>
              <w:t>2</w:t>
            </w:r>
            <w:r>
              <w:rPr>
                <w:w w:val="111"/>
              </w:rPr>
              <w:t>4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  <w:w w:val="102"/>
              </w:rPr>
              <w:t>G</w:t>
            </w:r>
            <w:r>
              <w:t>B</w:t>
            </w:r>
          </w:p>
        </w:tc>
        <w:tc>
          <w:tcPr>
            <w:tcW w:w="1380" w:type="dxa"/>
          </w:tcPr>
          <w:p w14:paraId="4A1ED610" w14:textId="77777777" w:rsidR="005C2F4A" w:rsidRDefault="00000000">
            <w:pPr>
              <w:pStyle w:val="TableParagraph"/>
              <w:spacing w:before="13"/>
              <w:ind w:left="15"/>
              <w:jc w:val="center"/>
            </w:pPr>
            <w:r>
              <w:rPr>
                <w:w w:val="55"/>
              </w:rPr>
              <w:t>1</w:t>
            </w:r>
          </w:p>
        </w:tc>
      </w:tr>
      <w:tr w:rsidR="005C2F4A" w14:paraId="54A2617D" w14:textId="77777777">
        <w:trPr>
          <w:trHeight w:val="330"/>
        </w:trPr>
        <w:tc>
          <w:tcPr>
            <w:tcW w:w="2420" w:type="dxa"/>
          </w:tcPr>
          <w:p w14:paraId="537CFE7E" w14:textId="77777777" w:rsidR="005C2F4A" w:rsidRDefault="00000000">
            <w:pPr>
              <w:pStyle w:val="TableParagraph"/>
              <w:spacing w:before="23"/>
              <w:ind w:left="33" w:right="23"/>
              <w:jc w:val="center"/>
            </w:pPr>
            <w:r>
              <w:t>Compliance</w:t>
            </w:r>
            <w:r>
              <w:rPr>
                <w:spacing w:val="-1"/>
              </w:rPr>
              <w:t xml:space="preserve"> </w:t>
            </w:r>
            <w:r>
              <w:t>Operator</w:t>
            </w:r>
          </w:p>
        </w:tc>
        <w:tc>
          <w:tcPr>
            <w:tcW w:w="1000" w:type="dxa"/>
          </w:tcPr>
          <w:p w14:paraId="7D3C1996" w14:textId="77777777" w:rsidR="005C2F4A" w:rsidRDefault="00000000">
            <w:pPr>
              <w:pStyle w:val="TableParagraph"/>
              <w:spacing w:before="23"/>
              <w:ind w:left="135" w:right="125"/>
              <w:jc w:val="center"/>
            </w:pPr>
            <w:r>
              <w:t>Block</w:t>
            </w:r>
          </w:p>
        </w:tc>
        <w:tc>
          <w:tcPr>
            <w:tcW w:w="1340" w:type="dxa"/>
          </w:tcPr>
          <w:p w14:paraId="05AE8C54" w14:textId="77777777" w:rsidR="005C2F4A" w:rsidRDefault="00000000">
            <w:pPr>
              <w:pStyle w:val="TableParagraph"/>
              <w:spacing w:before="23"/>
              <w:ind w:left="185" w:right="175"/>
              <w:jc w:val="center"/>
            </w:pPr>
            <w:r>
              <w:rPr>
                <w:w w:val="105"/>
              </w:rPr>
              <w:t>50GB</w:t>
            </w:r>
          </w:p>
        </w:tc>
        <w:tc>
          <w:tcPr>
            <w:tcW w:w="940" w:type="dxa"/>
          </w:tcPr>
          <w:p w14:paraId="144A1729" w14:textId="77777777" w:rsidR="005C2F4A" w:rsidRDefault="00000000">
            <w:pPr>
              <w:pStyle w:val="TableParagraph"/>
              <w:spacing w:before="23"/>
              <w:ind w:left="204"/>
            </w:pPr>
            <w:r>
              <w:t>RWO</w:t>
            </w:r>
          </w:p>
        </w:tc>
        <w:tc>
          <w:tcPr>
            <w:tcW w:w="2280" w:type="dxa"/>
          </w:tcPr>
          <w:p w14:paraId="79672C8C" w14:textId="77777777" w:rsidR="005C2F4A" w:rsidRDefault="00000000">
            <w:pPr>
              <w:pStyle w:val="TableParagraph"/>
              <w:spacing w:before="23"/>
              <w:ind w:left="184" w:right="169"/>
              <w:jc w:val="center"/>
            </w:pPr>
            <w:r>
              <w:rPr>
                <w:spacing w:val="-1"/>
                <w:w w:val="102"/>
              </w:rPr>
              <w:t>5</w:t>
            </w:r>
            <w:r>
              <w:rPr>
                <w:w w:val="118"/>
              </w:rPr>
              <w:t>0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  <w:w w:val="102"/>
              </w:rPr>
              <w:t>G</w:t>
            </w:r>
            <w:r>
              <w:t>B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  <w:w w:val="120"/>
              </w:rPr>
              <w:t>(</w:t>
            </w:r>
            <w:r>
              <w:rPr>
                <w:spacing w:val="-1"/>
                <w:w w:val="102"/>
              </w:rPr>
              <w:t>5</w:t>
            </w:r>
            <w:r>
              <w:rPr>
                <w:w w:val="118"/>
              </w:rPr>
              <w:t>0</w:t>
            </w:r>
            <w:r>
              <w:rPr>
                <w:spacing w:val="-8"/>
              </w:rPr>
              <w:t xml:space="preserve"> </w:t>
            </w:r>
            <w:r>
              <w:rPr>
                <w:w w:val="97"/>
              </w:rPr>
              <w:t>x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  <w:w w:val="55"/>
              </w:rPr>
              <w:t>1</w:t>
            </w:r>
            <w:r>
              <w:rPr>
                <w:w w:val="120"/>
              </w:rPr>
              <w:t>)</w:t>
            </w:r>
          </w:p>
        </w:tc>
        <w:tc>
          <w:tcPr>
            <w:tcW w:w="1380" w:type="dxa"/>
          </w:tcPr>
          <w:p w14:paraId="062500F5" w14:textId="77777777" w:rsidR="005C2F4A" w:rsidRDefault="00000000">
            <w:pPr>
              <w:pStyle w:val="TableParagraph"/>
              <w:spacing w:before="23"/>
              <w:ind w:left="15"/>
              <w:jc w:val="center"/>
            </w:pPr>
            <w:r>
              <w:rPr>
                <w:w w:val="55"/>
              </w:rPr>
              <w:t>1</w:t>
            </w:r>
          </w:p>
        </w:tc>
      </w:tr>
      <w:tr w:rsidR="005C2F4A" w14:paraId="31E6A718" w14:textId="77777777">
        <w:trPr>
          <w:trHeight w:val="309"/>
        </w:trPr>
        <w:tc>
          <w:tcPr>
            <w:tcW w:w="2420" w:type="dxa"/>
          </w:tcPr>
          <w:p w14:paraId="7482D1DF" w14:textId="77777777" w:rsidR="005C2F4A" w:rsidRDefault="00000000">
            <w:pPr>
              <w:pStyle w:val="TableParagraph"/>
              <w:spacing w:before="13"/>
              <w:ind w:left="33" w:right="23"/>
              <w:jc w:val="center"/>
            </w:pPr>
            <w:r>
              <w:rPr>
                <w:spacing w:val="-2"/>
              </w:rPr>
              <w:t>ETCD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Backup</w:t>
            </w:r>
          </w:p>
        </w:tc>
        <w:tc>
          <w:tcPr>
            <w:tcW w:w="1000" w:type="dxa"/>
          </w:tcPr>
          <w:p w14:paraId="59BA5391" w14:textId="77777777" w:rsidR="005C2F4A" w:rsidRDefault="00000000">
            <w:pPr>
              <w:pStyle w:val="TableParagraph"/>
              <w:spacing w:before="13"/>
              <w:ind w:left="135" w:right="125"/>
              <w:jc w:val="center"/>
            </w:pPr>
            <w:r>
              <w:t>NFS</w:t>
            </w:r>
          </w:p>
        </w:tc>
        <w:tc>
          <w:tcPr>
            <w:tcW w:w="1340" w:type="dxa"/>
          </w:tcPr>
          <w:p w14:paraId="5C24CFBE" w14:textId="77777777" w:rsidR="005C2F4A" w:rsidRDefault="00000000">
            <w:pPr>
              <w:pStyle w:val="TableParagraph"/>
              <w:spacing w:before="13"/>
              <w:ind w:left="185" w:right="175"/>
              <w:jc w:val="center"/>
            </w:pPr>
            <w:r>
              <w:rPr>
                <w:w w:val="110"/>
              </w:rPr>
              <w:t>200GB</w:t>
            </w:r>
          </w:p>
        </w:tc>
        <w:tc>
          <w:tcPr>
            <w:tcW w:w="940" w:type="dxa"/>
          </w:tcPr>
          <w:p w14:paraId="0B42A5B6" w14:textId="77777777" w:rsidR="005C2F4A" w:rsidRDefault="00000000">
            <w:pPr>
              <w:pStyle w:val="TableParagraph"/>
              <w:spacing w:before="13"/>
              <w:ind w:left="243"/>
            </w:pPr>
            <w:r>
              <w:t>NFS</w:t>
            </w:r>
          </w:p>
        </w:tc>
        <w:tc>
          <w:tcPr>
            <w:tcW w:w="2280" w:type="dxa"/>
          </w:tcPr>
          <w:p w14:paraId="16DBE9FF" w14:textId="77777777" w:rsidR="005C2F4A" w:rsidRDefault="00000000">
            <w:pPr>
              <w:pStyle w:val="TableParagraph"/>
              <w:spacing w:before="13"/>
              <w:ind w:left="184" w:right="169"/>
              <w:jc w:val="center"/>
            </w:pPr>
            <w:r>
              <w:rPr>
                <w:w w:val="105"/>
              </w:rPr>
              <w:t>200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GB</w:t>
            </w:r>
          </w:p>
        </w:tc>
        <w:tc>
          <w:tcPr>
            <w:tcW w:w="1380" w:type="dxa"/>
          </w:tcPr>
          <w:p w14:paraId="0DAC9BEE" w14:textId="77777777" w:rsidR="005C2F4A" w:rsidRDefault="00000000">
            <w:pPr>
              <w:pStyle w:val="TableParagraph"/>
              <w:spacing w:before="13"/>
              <w:ind w:left="15"/>
              <w:jc w:val="center"/>
            </w:pPr>
            <w:r>
              <w:rPr>
                <w:w w:val="55"/>
              </w:rPr>
              <w:t>1</w:t>
            </w:r>
          </w:p>
        </w:tc>
      </w:tr>
    </w:tbl>
    <w:p w14:paraId="78A50EF2" w14:textId="77777777" w:rsidR="005C2F4A" w:rsidRDefault="005C2F4A">
      <w:pPr>
        <w:pStyle w:val="BodyText"/>
        <w:spacing w:before="7"/>
        <w:rPr>
          <w:sz w:val="23"/>
        </w:rPr>
      </w:pPr>
    </w:p>
    <w:p w14:paraId="6F3B41D6" w14:textId="4FE8C69B" w:rsidR="005C2F4A" w:rsidRDefault="00000000">
      <w:pPr>
        <w:pStyle w:val="BodyText"/>
        <w:spacing w:line="280" w:lineRule="auto"/>
        <w:ind w:left="580"/>
      </w:pPr>
      <w:proofErr w:type="gramStart"/>
      <w:r>
        <w:rPr>
          <w:w w:val="105"/>
        </w:rPr>
        <w:t>Note:-</w:t>
      </w:r>
      <w:proofErr w:type="gramEnd"/>
      <w:r>
        <w:rPr>
          <w:spacing w:val="-2"/>
          <w:w w:val="105"/>
        </w:rPr>
        <w:t xml:space="preserve"> </w:t>
      </w:r>
      <w:r w:rsidR="00F340AB">
        <w:rPr>
          <w:w w:val="105"/>
        </w:rPr>
        <w:t xml:space="preserve">CUSTOMER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monitor</w:t>
      </w:r>
      <w:r>
        <w:rPr>
          <w:spacing w:val="-2"/>
          <w:w w:val="105"/>
        </w:rPr>
        <w:t xml:space="preserve"> </w:t>
      </w:r>
      <w:r>
        <w:rPr>
          <w:w w:val="105"/>
        </w:rPr>
        <w:t>&amp;</w:t>
      </w:r>
      <w:r>
        <w:rPr>
          <w:spacing w:val="-1"/>
          <w:w w:val="105"/>
        </w:rPr>
        <w:t xml:space="preserve"> </w:t>
      </w:r>
      <w:r>
        <w:rPr>
          <w:w w:val="105"/>
        </w:rPr>
        <w:t>increase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storage</w:t>
      </w:r>
      <w:r>
        <w:rPr>
          <w:spacing w:val="-2"/>
          <w:w w:val="105"/>
        </w:rPr>
        <w:t xml:space="preserve"> </w:t>
      </w:r>
      <w:r>
        <w:rPr>
          <w:w w:val="105"/>
        </w:rPr>
        <w:t>size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future</w:t>
      </w:r>
      <w:r>
        <w:rPr>
          <w:spacing w:val="-13"/>
          <w:w w:val="105"/>
        </w:rPr>
        <w:t xml:space="preserve"> </w:t>
      </w:r>
      <w:r>
        <w:rPr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utilization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respective</w:t>
      </w:r>
      <w:r>
        <w:rPr>
          <w:spacing w:val="-58"/>
          <w:w w:val="105"/>
        </w:rPr>
        <w:t xml:space="preserve"> </w:t>
      </w:r>
      <w:r>
        <w:rPr>
          <w:w w:val="105"/>
        </w:rPr>
        <w:t>components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required.</w:t>
      </w:r>
    </w:p>
    <w:p w14:paraId="4F59AC8C" w14:textId="77777777" w:rsidR="005C2F4A" w:rsidRDefault="005C2F4A">
      <w:pPr>
        <w:spacing w:line="280" w:lineRule="auto"/>
        <w:sectPr w:rsidR="005C2F4A">
          <w:pgSz w:w="12240" w:h="15840"/>
          <w:pgMar w:top="1980" w:right="620" w:bottom="1360" w:left="860" w:header="1470" w:footer="1089" w:gutter="0"/>
          <w:cols w:space="720"/>
        </w:sectPr>
      </w:pPr>
    </w:p>
    <w:p w14:paraId="3E3D4FCD" w14:textId="77777777" w:rsidR="005C2F4A" w:rsidRDefault="005C2F4A">
      <w:pPr>
        <w:pStyle w:val="BodyText"/>
        <w:rPr>
          <w:sz w:val="20"/>
        </w:rPr>
      </w:pPr>
    </w:p>
    <w:p w14:paraId="512B3640" w14:textId="77777777" w:rsidR="005C2F4A" w:rsidRDefault="005C2F4A">
      <w:pPr>
        <w:pStyle w:val="BodyText"/>
        <w:spacing w:before="8"/>
        <w:rPr>
          <w:sz w:val="13"/>
        </w:rPr>
      </w:pPr>
    </w:p>
    <w:p w14:paraId="01CD19BC" w14:textId="77777777" w:rsidR="005C2F4A" w:rsidRDefault="00000000">
      <w:pPr>
        <w:pStyle w:val="BodyText"/>
        <w:ind w:left="631"/>
        <w:rPr>
          <w:sz w:val="20"/>
        </w:rPr>
      </w:pPr>
      <w:r>
        <w:rPr>
          <w:noProof/>
          <w:sz w:val="20"/>
        </w:rPr>
        <w:drawing>
          <wp:inline distT="0" distB="0" distL="0" distR="0" wp14:anchorId="3D640274" wp14:editId="40BEFDC6">
            <wp:extent cx="5890323" cy="3478434"/>
            <wp:effectExtent l="0" t="0" r="0" b="0"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23" cy="34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E4AA" w14:textId="77777777" w:rsidR="005C2F4A" w:rsidRDefault="005C2F4A">
      <w:pPr>
        <w:pStyle w:val="BodyText"/>
        <w:rPr>
          <w:sz w:val="20"/>
        </w:rPr>
      </w:pPr>
    </w:p>
    <w:p w14:paraId="04311D6A" w14:textId="77777777" w:rsidR="005C2F4A" w:rsidRDefault="005C2F4A">
      <w:pPr>
        <w:pStyle w:val="BodyText"/>
        <w:rPr>
          <w:sz w:val="20"/>
        </w:rPr>
      </w:pPr>
    </w:p>
    <w:p w14:paraId="6B4212D8" w14:textId="77777777" w:rsidR="005C2F4A" w:rsidRDefault="005C2F4A">
      <w:pPr>
        <w:pStyle w:val="BodyText"/>
        <w:rPr>
          <w:sz w:val="20"/>
        </w:rPr>
      </w:pPr>
    </w:p>
    <w:p w14:paraId="60D9D02B" w14:textId="77777777" w:rsidR="005C2F4A" w:rsidRDefault="005C2F4A">
      <w:pPr>
        <w:pStyle w:val="BodyText"/>
        <w:rPr>
          <w:sz w:val="20"/>
        </w:rPr>
      </w:pPr>
    </w:p>
    <w:p w14:paraId="1F13EA73" w14:textId="77777777" w:rsidR="005C2F4A" w:rsidRDefault="005C2F4A">
      <w:pPr>
        <w:pStyle w:val="BodyText"/>
        <w:spacing w:before="11"/>
        <w:rPr>
          <w:sz w:val="26"/>
        </w:rPr>
      </w:pPr>
    </w:p>
    <w:p w14:paraId="5A15F5AC" w14:textId="77777777" w:rsidR="005C2F4A" w:rsidRDefault="00000000">
      <w:pPr>
        <w:pStyle w:val="Heading2"/>
        <w:numPr>
          <w:ilvl w:val="1"/>
          <w:numId w:val="9"/>
        </w:numPr>
        <w:tabs>
          <w:tab w:val="left" w:pos="1090"/>
        </w:tabs>
        <w:spacing w:before="131"/>
        <w:ind w:left="1089" w:hanging="510"/>
        <w:jc w:val="left"/>
      </w:pPr>
      <w:r>
        <w:t>Internet</w:t>
      </w:r>
      <w:r>
        <w:rPr>
          <w:spacing w:val="-12"/>
        </w:rPr>
        <w:t xml:space="preserve"> </w:t>
      </w:r>
      <w:r>
        <w:t>Access</w:t>
      </w:r>
    </w:p>
    <w:p w14:paraId="177EB4A8" w14:textId="77777777" w:rsidR="005C2F4A" w:rsidRDefault="00000000">
      <w:pPr>
        <w:pStyle w:val="ListParagraph"/>
        <w:numPr>
          <w:ilvl w:val="2"/>
          <w:numId w:val="9"/>
        </w:numPr>
        <w:tabs>
          <w:tab w:val="left" w:pos="1299"/>
          <w:tab w:val="left" w:pos="1300"/>
        </w:tabs>
        <w:spacing w:before="231"/>
        <w:rPr>
          <w:rFonts w:ascii="Arial MT" w:hAnsi="Arial MT"/>
        </w:rPr>
      </w:pPr>
      <w:proofErr w:type="spellStart"/>
      <w:r>
        <w:t>Openshift</w:t>
      </w:r>
      <w:proofErr w:type="spellEnd"/>
      <w:r>
        <w:rPr>
          <w:spacing w:val="2"/>
        </w:rPr>
        <w:t xml:space="preserve"> </w:t>
      </w:r>
      <w:r>
        <w:t>Deployment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deployment.</w:t>
      </w:r>
    </w:p>
    <w:p w14:paraId="72E55D75" w14:textId="77777777" w:rsidR="005C2F4A" w:rsidRDefault="00000000">
      <w:pPr>
        <w:pStyle w:val="ListParagraph"/>
        <w:numPr>
          <w:ilvl w:val="2"/>
          <w:numId w:val="9"/>
        </w:numPr>
        <w:tabs>
          <w:tab w:val="left" w:pos="1299"/>
          <w:tab w:val="left" w:pos="1300"/>
        </w:tabs>
        <w:spacing w:before="82" w:line="321" w:lineRule="auto"/>
        <w:ind w:right="827"/>
        <w:rPr>
          <w:rFonts w:ascii="Arial MT" w:hAnsi="Arial MT"/>
        </w:rPr>
      </w:pPr>
      <w:r>
        <w:rPr>
          <w:w w:val="105"/>
        </w:rPr>
        <w:t>HTTP</w:t>
      </w:r>
      <w:r>
        <w:rPr>
          <w:spacing w:val="10"/>
          <w:w w:val="105"/>
        </w:rPr>
        <w:t xml:space="preserve"> </w:t>
      </w:r>
      <w:r>
        <w:rPr>
          <w:w w:val="105"/>
        </w:rPr>
        <w:t>Proxy</w:t>
      </w:r>
      <w:r>
        <w:rPr>
          <w:spacing w:val="10"/>
          <w:w w:val="105"/>
        </w:rPr>
        <w:t xml:space="preserve"> </w:t>
      </w:r>
      <w:r>
        <w:rPr>
          <w:w w:val="105"/>
        </w:rPr>
        <w:t>must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whitelisted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below</w:t>
      </w:r>
      <w:r>
        <w:rPr>
          <w:spacing w:val="11"/>
          <w:w w:val="105"/>
        </w:rPr>
        <w:t xml:space="preserve"> </w:t>
      </w:r>
      <w:r>
        <w:rPr>
          <w:w w:val="105"/>
        </w:rPr>
        <w:t>URLs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all</w:t>
      </w:r>
      <w:r>
        <w:rPr>
          <w:spacing w:val="-1"/>
          <w:w w:val="105"/>
        </w:rPr>
        <w:t xml:space="preserve"> </w:t>
      </w:r>
      <w:r>
        <w:rPr>
          <w:w w:val="105"/>
        </w:rPr>
        <w:t>nodes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Openshift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including</w:t>
      </w:r>
      <w:r>
        <w:rPr>
          <w:spacing w:val="-58"/>
          <w:w w:val="105"/>
        </w:rPr>
        <w:t xml:space="preserve"> </w:t>
      </w:r>
      <w:r>
        <w:rPr>
          <w:w w:val="105"/>
        </w:rPr>
        <w:t>Bastion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Bootstrap:</w:t>
      </w:r>
    </w:p>
    <w:p w14:paraId="643F35D5" w14:textId="77777777" w:rsidR="005C2F4A" w:rsidRDefault="005C2F4A">
      <w:pPr>
        <w:pStyle w:val="BodyText"/>
        <w:spacing w:before="8"/>
        <w:rPr>
          <w:sz w:val="26"/>
        </w:rPr>
      </w:pPr>
    </w:p>
    <w:tbl>
      <w:tblPr>
        <w:tblW w:w="0" w:type="auto"/>
        <w:tblInd w:w="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80"/>
        <w:gridCol w:w="880"/>
      </w:tblGrid>
      <w:tr w:rsidR="005C2F4A" w14:paraId="3AD01A99" w14:textId="77777777">
        <w:trPr>
          <w:trHeight w:val="289"/>
        </w:trPr>
        <w:tc>
          <w:tcPr>
            <w:tcW w:w="7180" w:type="dxa"/>
            <w:shd w:val="clear" w:color="auto" w:fill="F5F5F5"/>
          </w:tcPr>
          <w:p w14:paraId="68010E9C" w14:textId="77777777" w:rsidR="005C2F4A" w:rsidRDefault="00000000">
            <w:pPr>
              <w:pStyle w:val="TableParagraph"/>
              <w:spacing w:before="20"/>
              <w:ind w:left="29"/>
              <w:rPr>
                <w:sz w:val="20"/>
              </w:rPr>
            </w:pPr>
            <w:r>
              <w:rPr>
                <w:color w:val="333333"/>
                <w:sz w:val="20"/>
              </w:rPr>
              <w:t>URL</w:t>
            </w:r>
          </w:p>
        </w:tc>
        <w:tc>
          <w:tcPr>
            <w:tcW w:w="880" w:type="dxa"/>
            <w:shd w:val="clear" w:color="auto" w:fill="F5F5F5"/>
          </w:tcPr>
          <w:p w14:paraId="0B9A5589" w14:textId="77777777" w:rsidR="005C2F4A" w:rsidRDefault="00000000">
            <w:pPr>
              <w:pStyle w:val="TableParagraph"/>
              <w:spacing w:before="20"/>
              <w:ind w:left="34"/>
              <w:rPr>
                <w:sz w:val="20"/>
              </w:rPr>
            </w:pPr>
            <w:r>
              <w:rPr>
                <w:color w:val="333333"/>
                <w:w w:val="110"/>
                <w:sz w:val="20"/>
              </w:rPr>
              <w:t>Port</w:t>
            </w:r>
          </w:p>
        </w:tc>
      </w:tr>
      <w:tr w:rsidR="005C2F4A" w14:paraId="05AD1C60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5C993167" w14:textId="77777777" w:rsidR="005C2F4A" w:rsidRDefault="00000000">
            <w:pPr>
              <w:pStyle w:val="TableParagraph"/>
              <w:spacing w:before="48"/>
              <w:ind w:left="29"/>
              <w:rPr>
                <w:sz w:val="18"/>
              </w:rPr>
            </w:pPr>
            <w:hyperlink r:id="rId60">
              <w:r>
                <w:rPr>
                  <w:color w:val="1154CC"/>
                  <w:w w:val="105"/>
                  <w:sz w:val="18"/>
                  <w:u w:val="thick" w:color="1154CC"/>
                </w:rPr>
                <w:t>registry.redhat.io</w:t>
              </w:r>
            </w:hyperlink>
          </w:p>
        </w:tc>
        <w:tc>
          <w:tcPr>
            <w:tcW w:w="880" w:type="dxa"/>
          </w:tcPr>
          <w:p w14:paraId="7C0923BE" w14:textId="77777777" w:rsidR="005C2F4A" w:rsidRDefault="00000000">
            <w:pPr>
              <w:pStyle w:val="TableParagraph"/>
              <w:spacing w:before="20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4E0B7700" w14:textId="77777777">
        <w:trPr>
          <w:trHeight w:val="289"/>
        </w:trPr>
        <w:tc>
          <w:tcPr>
            <w:tcW w:w="7180" w:type="dxa"/>
            <w:shd w:val="clear" w:color="auto" w:fill="F9F9F9"/>
          </w:tcPr>
          <w:p w14:paraId="5D263503" w14:textId="77777777" w:rsidR="005C2F4A" w:rsidRDefault="00000000">
            <w:pPr>
              <w:pStyle w:val="TableParagraph"/>
              <w:spacing w:before="47"/>
              <w:ind w:left="29"/>
              <w:rPr>
                <w:sz w:val="18"/>
              </w:rPr>
            </w:pPr>
            <w:hyperlink r:id="rId61">
              <w:r>
                <w:rPr>
                  <w:color w:val="1154CC"/>
                  <w:sz w:val="18"/>
                  <w:u w:val="thick" w:color="1154CC"/>
                </w:rPr>
                <w:t>quay.io</w:t>
              </w:r>
            </w:hyperlink>
          </w:p>
        </w:tc>
        <w:tc>
          <w:tcPr>
            <w:tcW w:w="880" w:type="dxa"/>
            <w:shd w:val="clear" w:color="auto" w:fill="F9F9F9"/>
          </w:tcPr>
          <w:p w14:paraId="1DCC9F64" w14:textId="77777777" w:rsidR="005C2F4A" w:rsidRDefault="00000000">
            <w:pPr>
              <w:pStyle w:val="TableParagraph"/>
              <w:spacing w:before="19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4E92F4FA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28E11344" w14:textId="77777777" w:rsidR="005C2F4A" w:rsidRDefault="00000000">
            <w:pPr>
              <w:pStyle w:val="TableParagraph"/>
              <w:spacing w:before="47"/>
              <w:ind w:left="29"/>
              <w:rPr>
                <w:sz w:val="18"/>
              </w:rPr>
            </w:pPr>
            <w:hyperlink r:id="rId62">
              <w:r>
                <w:rPr>
                  <w:color w:val="1154CC"/>
                  <w:sz w:val="18"/>
                  <w:u w:val="thick" w:color="1154CC"/>
                </w:rPr>
                <w:t>cdn.quay.io</w:t>
              </w:r>
            </w:hyperlink>
          </w:p>
        </w:tc>
        <w:tc>
          <w:tcPr>
            <w:tcW w:w="880" w:type="dxa"/>
          </w:tcPr>
          <w:p w14:paraId="5DACF07E" w14:textId="77777777" w:rsidR="005C2F4A" w:rsidRDefault="00000000">
            <w:pPr>
              <w:pStyle w:val="TableParagraph"/>
              <w:spacing w:before="18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51C8A703" w14:textId="77777777">
        <w:trPr>
          <w:trHeight w:val="289"/>
        </w:trPr>
        <w:tc>
          <w:tcPr>
            <w:tcW w:w="7180" w:type="dxa"/>
            <w:shd w:val="clear" w:color="auto" w:fill="F9F9F9"/>
          </w:tcPr>
          <w:p w14:paraId="76CD078A" w14:textId="77777777" w:rsidR="005C2F4A" w:rsidRDefault="00000000">
            <w:pPr>
              <w:pStyle w:val="TableParagraph"/>
              <w:spacing w:before="46"/>
              <w:ind w:left="29"/>
              <w:rPr>
                <w:sz w:val="18"/>
              </w:rPr>
            </w:pPr>
            <w:hyperlink r:id="rId63">
              <w:r>
                <w:rPr>
                  <w:color w:val="1154CC"/>
                  <w:spacing w:val="-3"/>
                  <w:w w:val="101"/>
                  <w:sz w:val="18"/>
                  <w:u w:val="thick" w:color="1154CC"/>
                </w:rPr>
                <w:t>c</w:t>
              </w:r>
              <w:r>
                <w:rPr>
                  <w:color w:val="1154CC"/>
                  <w:w w:val="104"/>
                  <w:sz w:val="18"/>
                  <w:u w:val="thick" w:color="1154CC"/>
                </w:rPr>
                <w:t>d</w:t>
              </w:r>
              <w:r>
                <w:rPr>
                  <w:color w:val="1154CC"/>
                  <w:w w:val="99"/>
                  <w:sz w:val="18"/>
                  <w:u w:val="thick" w:color="1154CC"/>
                </w:rPr>
                <w:t>n</w:t>
              </w:r>
              <w:r>
                <w:rPr>
                  <w:color w:val="1154CC"/>
                  <w:spacing w:val="-2"/>
                  <w:w w:val="118"/>
                  <w:sz w:val="18"/>
                  <w:u w:val="thick" w:color="1154CC"/>
                </w:rPr>
                <w:t>0</w:t>
              </w:r>
              <w:r>
                <w:rPr>
                  <w:color w:val="1154CC"/>
                  <w:w w:val="55"/>
                  <w:sz w:val="18"/>
                  <w:u w:val="thick" w:color="1154CC"/>
                </w:rPr>
                <w:t>1</w:t>
              </w:r>
              <w:r>
                <w:rPr>
                  <w:color w:val="1154CC"/>
                  <w:spacing w:val="-5"/>
                  <w:w w:val="89"/>
                  <w:sz w:val="18"/>
                  <w:u w:val="thick" w:color="1154CC"/>
                </w:rPr>
                <w:t>.</w:t>
              </w:r>
              <w:r>
                <w:rPr>
                  <w:color w:val="1154CC"/>
                  <w:w w:val="104"/>
                  <w:sz w:val="18"/>
                  <w:u w:val="thick" w:color="1154CC"/>
                </w:rPr>
                <w:t>q</w:t>
              </w:r>
              <w:r>
                <w:rPr>
                  <w:color w:val="1154CC"/>
                  <w:w w:val="99"/>
                  <w:sz w:val="18"/>
                  <w:u w:val="thick" w:color="1154CC"/>
                </w:rPr>
                <w:t>u</w:t>
              </w:r>
              <w:r>
                <w:rPr>
                  <w:color w:val="1154CC"/>
                  <w:spacing w:val="-2"/>
                  <w:w w:val="94"/>
                  <w:sz w:val="18"/>
                  <w:u w:val="thick" w:color="1154CC"/>
                </w:rPr>
                <w:t>a</w:t>
              </w:r>
              <w:r>
                <w:rPr>
                  <w:color w:val="1154CC"/>
                  <w:spacing w:val="-12"/>
                  <w:w w:val="99"/>
                  <w:sz w:val="18"/>
                  <w:u w:val="thick" w:color="1154CC"/>
                </w:rPr>
                <w:t>y</w:t>
              </w:r>
              <w:r>
                <w:rPr>
                  <w:color w:val="1154CC"/>
                  <w:w w:val="89"/>
                  <w:sz w:val="18"/>
                  <w:u w:val="thick" w:color="1154CC"/>
                </w:rPr>
                <w:t>.</w:t>
              </w:r>
              <w:r>
                <w:rPr>
                  <w:color w:val="1154CC"/>
                  <w:w w:val="97"/>
                  <w:sz w:val="18"/>
                  <w:u w:val="thick" w:color="1154CC"/>
                </w:rPr>
                <w:t>i</w:t>
              </w:r>
              <w:r>
                <w:rPr>
                  <w:color w:val="1154CC"/>
                  <w:w w:val="104"/>
                  <w:sz w:val="18"/>
                  <w:u w:val="thick" w:color="1154CC"/>
                </w:rPr>
                <w:t>o</w:t>
              </w:r>
            </w:hyperlink>
          </w:p>
        </w:tc>
        <w:tc>
          <w:tcPr>
            <w:tcW w:w="880" w:type="dxa"/>
            <w:shd w:val="clear" w:color="auto" w:fill="F9F9F9"/>
          </w:tcPr>
          <w:p w14:paraId="32A7287A" w14:textId="77777777" w:rsidR="005C2F4A" w:rsidRDefault="00000000">
            <w:pPr>
              <w:pStyle w:val="TableParagraph"/>
              <w:spacing w:before="17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554E6DE2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19BBFE00" w14:textId="77777777" w:rsidR="005C2F4A" w:rsidRDefault="00000000">
            <w:pPr>
              <w:pStyle w:val="TableParagraph"/>
              <w:spacing w:before="45"/>
              <w:ind w:left="29"/>
              <w:rPr>
                <w:sz w:val="18"/>
              </w:rPr>
            </w:pPr>
            <w:hyperlink r:id="rId64">
              <w:r>
                <w:rPr>
                  <w:color w:val="1154CC"/>
                  <w:sz w:val="18"/>
                  <w:u w:val="thick" w:color="1154CC"/>
                </w:rPr>
                <w:t>cdn02.quay.io</w:t>
              </w:r>
            </w:hyperlink>
          </w:p>
        </w:tc>
        <w:tc>
          <w:tcPr>
            <w:tcW w:w="880" w:type="dxa"/>
          </w:tcPr>
          <w:p w14:paraId="5C0C0CA8" w14:textId="77777777" w:rsidR="005C2F4A" w:rsidRDefault="00000000">
            <w:pPr>
              <w:pStyle w:val="TableParagraph"/>
              <w:spacing w:before="17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14926FC4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3CDA63AC" w14:textId="77777777" w:rsidR="005C2F4A" w:rsidRDefault="00000000">
            <w:pPr>
              <w:pStyle w:val="TableParagraph"/>
              <w:spacing w:before="44"/>
              <w:ind w:left="29"/>
              <w:rPr>
                <w:sz w:val="18"/>
              </w:rPr>
            </w:pPr>
            <w:hyperlink r:id="rId65">
              <w:r>
                <w:rPr>
                  <w:color w:val="1154CC"/>
                  <w:sz w:val="18"/>
                  <w:u w:val="thick" w:color="1154CC"/>
                </w:rPr>
                <w:t>cdn03.quay.io</w:t>
              </w:r>
            </w:hyperlink>
          </w:p>
        </w:tc>
        <w:tc>
          <w:tcPr>
            <w:tcW w:w="880" w:type="dxa"/>
          </w:tcPr>
          <w:p w14:paraId="212E9EE5" w14:textId="77777777" w:rsidR="005C2F4A" w:rsidRDefault="00000000">
            <w:pPr>
              <w:pStyle w:val="TableParagraph"/>
              <w:spacing w:before="16"/>
              <w:ind w:left="34"/>
              <w:rPr>
                <w:sz w:val="20"/>
              </w:rPr>
            </w:pPr>
            <w:r>
              <w:rPr>
                <w:color w:val="535353"/>
                <w:w w:val="110"/>
                <w:sz w:val="20"/>
              </w:rPr>
              <w:t>443,80</w:t>
            </w:r>
          </w:p>
        </w:tc>
      </w:tr>
      <w:tr w:rsidR="005C2F4A" w14:paraId="6F9536BA" w14:textId="77777777">
        <w:trPr>
          <w:trHeight w:val="289"/>
        </w:trPr>
        <w:tc>
          <w:tcPr>
            <w:tcW w:w="7180" w:type="dxa"/>
            <w:shd w:val="clear" w:color="auto" w:fill="F9F9F9"/>
          </w:tcPr>
          <w:p w14:paraId="50D66B00" w14:textId="77777777" w:rsidR="005C2F4A" w:rsidRDefault="00000000">
            <w:pPr>
              <w:pStyle w:val="TableParagraph"/>
              <w:spacing w:before="44"/>
              <w:ind w:left="29"/>
              <w:rPr>
                <w:sz w:val="18"/>
              </w:rPr>
            </w:pPr>
            <w:hyperlink r:id="rId66">
              <w:r>
                <w:rPr>
                  <w:color w:val="1154CC"/>
                  <w:sz w:val="18"/>
                  <w:u w:val="thick" w:color="1154CC"/>
                </w:rPr>
                <w:t>sso.redhat.com</w:t>
              </w:r>
            </w:hyperlink>
          </w:p>
        </w:tc>
        <w:tc>
          <w:tcPr>
            <w:tcW w:w="880" w:type="dxa"/>
            <w:shd w:val="clear" w:color="auto" w:fill="F9F9F9"/>
          </w:tcPr>
          <w:p w14:paraId="4CD3ACB3" w14:textId="77777777" w:rsidR="005C2F4A" w:rsidRDefault="00000000">
            <w:pPr>
              <w:pStyle w:val="TableParagraph"/>
              <w:spacing w:before="15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05274D53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4A616665" w14:textId="77777777" w:rsidR="005C2F4A" w:rsidRDefault="00000000">
            <w:pPr>
              <w:pStyle w:val="TableParagraph"/>
              <w:spacing w:before="43"/>
              <w:ind w:left="29"/>
              <w:rPr>
                <w:sz w:val="18"/>
              </w:rPr>
            </w:pPr>
            <w:hyperlink r:id="rId67">
              <w:r>
                <w:rPr>
                  <w:color w:val="1154CC"/>
                  <w:w w:val="105"/>
                  <w:sz w:val="18"/>
                  <w:u w:val="thick" w:color="1154CC"/>
                </w:rPr>
                <w:t>cert-api.access.redhat.com</w:t>
              </w:r>
            </w:hyperlink>
          </w:p>
        </w:tc>
        <w:tc>
          <w:tcPr>
            <w:tcW w:w="880" w:type="dxa"/>
          </w:tcPr>
          <w:p w14:paraId="15A20F07" w14:textId="77777777" w:rsidR="005C2F4A" w:rsidRDefault="00000000">
            <w:pPr>
              <w:pStyle w:val="TableParagraph"/>
              <w:spacing w:before="15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5E8E19DE" w14:textId="77777777">
        <w:trPr>
          <w:trHeight w:val="289"/>
        </w:trPr>
        <w:tc>
          <w:tcPr>
            <w:tcW w:w="7180" w:type="dxa"/>
            <w:shd w:val="clear" w:color="auto" w:fill="F9F9F9"/>
          </w:tcPr>
          <w:p w14:paraId="4FCE0B18" w14:textId="77777777" w:rsidR="005C2F4A" w:rsidRDefault="00000000">
            <w:pPr>
              <w:pStyle w:val="TableParagraph"/>
              <w:spacing w:before="42"/>
              <w:ind w:left="29"/>
              <w:rPr>
                <w:sz w:val="18"/>
              </w:rPr>
            </w:pPr>
            <w:hyperlink r:id="rId68">
              <w:r>
                <w:rPr>
                  <w:color w:val="1154CC"/>
                  <w:sz w:val="18"/>
                  <w:u w:val="thick" w:color="1154CC"/>
                </w:rPr>
                <w:t>api.access.redhat.com</w:t>
              </w:r>
            </w:hyperlink>
          </w:p>
        </w:tc>
        <w:tc>
          <w:tcPr>
            <w:tcW w:w="880" w:type="dxa"/>
            <w:shd w:val="clear" w:color="auto" w:fill="F9F9F9"/>
          </w:tcPr>
          <w:p w14:paraId="2E8C7C6C" w14:textId="77777777" w:rsidR="005C2F4A" w:rsidRDefault="00000000">
            <w:pPr>
              <w:pStyle w:val="TableParagraph"/>
              <w:spacing w:before="14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</w:tbl>
    <w:p w14:paraId="0C83434D" w14:textId="77777777" w:rsidR="005C2F4A" w:rsidRDefault="005C2F4A">
      <w:pPr>
        <w:rPr>
          <w:sz w:val="20"/>
        </w:rPr>
        <w:sectPr w:rsidR="005C2F4A">
          <w:pgSz w:w="12240" w:h="15840"/>
          <w:pgMar w:top="1980" w:right="620" w:bottom="1360" w:left="860" w:header="1470" w:footer="1089" w:gutter="0"/>
          <w:cols w:space="720"/>
        </w:sectPr>
      </w:pPr>
    </w:p>
    <w:p w14:paraId="22B998CC" w14:textId="77777777" w:rsidR="005C2F4A" w:rsidRDefault="00E27344">
      <w:pPr>
        <w:pStyle w:val="BodyText"/>
        <w:spacing w:before="11"/>
        <w:rPr>
          <w:sz w:val="3"/>
        </w:rPr>
      </w:pPr>
      <w:r>
        <w:lastRenderedPageBreak/>
        <w:pict w14:anchorId="7A1A6267">
          <v:line id="_x0000_s2051" alt="" style="position:absolute;z-index:-17414144;mso-wrap-edited:f;mso-width-percent:0;mso-height-percent:0;mso-position-horizontal-relative:page;mso-position-vertical-relative:page;mso-width-percent:0;mso-height-percent:0" from="74pt,114.5pt" to="174pt,114.5pt" strokecolor="#1154cc" strokeweight="1pt">
            <w10:wrap anchorx="page" anchory="page"/>
          </v:line>
        </w:pict>
      </w:r>
    </w:p>
    <w:tbl>
      <w:tblPr>
        <w:tblW w:w="0" w:type="auto"/>
        <w:tblInd w:w="6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80"/>
        <w:gridCol w:w="880"/>
      </w:tblGrid>
      <w:tr w:rsidR="005C2F4A" w14:paraId="7DDA259A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452789F3" w14:textId="77777777" w:rsidR="005C2F4A" w:rsidRDefault="00000000">
            <w:pPr>
              <w:pStyle w:val="TableParagraph"/>
              <w:spacing w:before="39"/>
              <w:ind w:left="29"/>
              <w:rPr>
                <w:sz w:val="18"/>
              </w:rPr>
            </w:pPr>
            <w:hyperlink r:id="rId69">
              <w:r>
                <w:rPr>
                  <w:color w:val="1154CC"/>
                  <w:w w:val="105"/>
                  <w:sz w:val="18"/>
                </w:rPr>
                <w:t>infogw.api.openshift.com</w:t>
              </w:r>
            </w:hyperlink>
          </w:p>
        </w:tc>
        <w:tc>
          <w:tcPr>
            <w:tcW w:w="880" w:type="dxa"/>
          </w:tcPr>
          <w:p w14:paraId="18E3FFD4" w14:textId="77777777" w:rsidR="005C2F4A" w:rsidRDefault="00000000">
            <w:pPr>
              <w:pStyle w:val="TableParagraph"/>
              <w:spacing w:before="11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7F05604D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34E190FD" w14:textId="77777777" w:rsidR="005C2F4A" w:rsidRDefault="00000000">
            <w:pPr>
              <w:pStyle w:val="TableParagraph"/>
              <w:spacing w:before="38"/>
              <w:ind w:left="29"/>
              <w:rPr>
                <w:sz w:val="18"/>
              </w:rPr>
            </w:pPr>
            <w:r>
              <w:rPr>
                <w:color w:val="404040"/>
                <w:sz w:val="18"/>
              </w:rPr>
              <w:t>console.redhat.com/</w:t>
            </w:r>
            <w:proofErr w:type="spellStart"/>
            <w:r>
              <w:rPr>
                <w:color w:val="404040"/>
                <w:sz w:val="18"/>
              </w:rPr>
              <w:t>api</w:t>
            </w:r>
            <w:proofErr w:type="spellEnd"/>
            <w:r>
              <w:rPr>
                <w:color w:val="404040"/>
                <w:sz w:val="18"/>
              </w:rPr>
              <w:t>/ingress,</w:t>
            </w:r>
            <w:r>
              <w:rPr>
                <w:color w:val="404040"/>
                <w:spacing w:val="20"/>
                <w:sz w:val="18"/>
              </w:rPr>
              <w:t xml:space="preserve"> </w:t>
            </w:r>
            <w:r>
              <w:rPr>
                <w:color w:val="404040"/>
                <w:sz w:val="18"/>
              </w:rPr>
              <w:t>cloud.redhat.com/</w:t>
            </w:r>
            <w:proofErr w:type="spellStart"/>
            <w:r>
              <w:rPr>
                <w:color w:val="404040"/>
                <w:sz w:val="18"/>
              </w:rPr>
              <w:t>api</w:t>
            </w:r>
            <w:proofErr w:type="spellEnd"/>
            <w:r>
              <w:rPr>
                <w:color w:val="404040"/>
                <w:sz w:val="18"/>
              </w:rPr>
              <w:t>/ingress</w:t>
            </w:r>
          </w:p>
        </w:tc>
        <w:tc>
          <w:tcPr>
            <w:tcW w:w="880" w:type="dxa"/>
            <w:shd w:val="clear" w:color="auto" w:fill="F9F9F9"/>
          </w:tcPr>
          <w:p w14:paraId="4C84001E" w14:textId="77777777" w:rsidR="005C2F4A" w:rsidRDefault="00000000">
            <w:pPr>
              <w:pStyle w:val="TableParagraph"/>
              <w:spacing w:before="10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4B8123A4" w14:textId="77777777">
        <w:trPr>
          <w:trHeight w:val="270"/>
        </w:trPr>
        <w:tc>
          <w:tcPr>
            <w:tcW w:w="7180" w:type="dxa"/>
            <w:shd w:val="clear" w:color="auto" w:fill="F9F9F9"/>
          </w:tcPr>
          <w:p w14:paraId="0C4C6F46" w14:textId="77777777" w:rsidR="005C2F4A" w:rsidRDefault="00000000">
            <w:pPr>
              <w:pStyle w:val="TableParagraph"/>
              <w:spacing w:before="38"/>
              <w:ind w:left="29"/>
              <w:rPr>
                <w:sz w:val="18"/>
              </w:rPr>
            </w:pPr>
            <w:hyperlink r:id="rId70">
              <w:r>
                <w:rPr>
                  <w:color w:val="1154CC"/>
                  <w:w w:val="105"/>
                  <w:sz w:val="18"/>
                  <w:u w:val="thick" w:color="1154CC"/>
                </w:rPr>
                <w:t>mirror.openshift.com</w:t>
              </w:r>
            </w:hyperlink>
          </w:p>
        </w:tc>
        <w:tc>
          <w:tcPr>
            <w:tcW w:w="880" w:type="dxa"/>
          </w:tcPr>
          <w:p w14:paraId="6B55894C" w14:textId="77777777" w:rsidR="005C2F4A" w:rsidRDefault="00000000">
            <w:pPr>
              <w:pStyle w:val="TableParagraph"/>
              <w:spacing w:before="9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3773E9AC" w14:textId="77777777">
        <w:trPr>
          <w:trHeight w:val="289"/>
        </w:trPr>
        <w:tc>
          <w:tcPr>
            <w:tcW w:w="7180" w:type="dxa"/>
            <w:shd w:val="clear" w:color="auto" w:fill="F9F9F9"/>
          </w:tcPr>
          <w:p w14:paraId="34412E29" w14:textId="77777777" w:rsidR="005C2F4A" w:rsidRDefault="00000000">
            <w:pPr>
              <w:pStyle w:val="TableParagraph"/>
              <w:spacing w:before="57"/>
              <w:ind w:left="29"/>
              <w:rPr>
                <w:sz w:val="18"/>
              </w:rPr>
            </w:pPr>
            <w:hyperlink r:id="rId71">
              <w:r>
                <w:rPr>
                  <w:color w:val="1154CC"/>
                  <w:w w:val="105"/>
                  <w:sz w:val="18"/>
                  <w:u w:val="thick" w:color="1154CC"/>
                </w:rPr>
                <w:t>storage.googleapis.com/</w:t>
              </w:r>
              <w:proofErr w:type="spellStart"/>
              <w:r>
                <w:rPr>
                  <w:color w:val="1154CC"/>
                  <w:w w:val="105"/>
                  <w:sz w:val="18"/>
                  <w:u w:val="thick" w:color="1154CC"/>
                </w:rPr>
                <w:t>openshift</w:t>
              </w:r>
              <w:proofErr w:type="spellEnd"/>
              <w:r>
                <w:rPr>
                  <w:color w:val="1154CC"/>
                  <w:w w:val="105"/>
                  <w:sz w:val="18"/>
                  <w:u w:val="thick" w:color="1154CC"/>
                </w:rPr>
                <w:t>-release</w:t>
              </w:r>
            </w:hyperlink>
          </w:p>
        </w:tc>
        <w:tc>
          <w:tcPr>
            <w:tcW w:w="880" w:type="dxa"/>
            <w:shd w:val="clear" w:color="auto" w:fill="F9F9F9"/>
          </w:tcPr>
          <w:p w14:paraId="43949DBB" w14:textId="77777777" w:rsidR="005C2F4A" w:rsidRDefault="00000000">
            <w:pPr>
              <w:pStyle w:val="TableParagraph"/>
              <w:spacing w:before="28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441139FA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74D8440C" w14:textId="77777777" w:rsidR="005C2F4A" w:rsidRDefault="00000000">
            <w:pPr>
              <w:pStyle w:val="TableParagraph"/>
              <w:spacing w:before="56"/>
              <w:ind w:left="29"/>
              <w:rPr>
                <w:sz w:val="18"/>
              </w:rPr>
            </w:pPr>
            <w:hyperlink r:id="rId72">
              <w:r>
                <w:rPr>
                  <w:color w:val="1154CC"/>
                  <w:sz w:val="18"/>
                  <w:u w:val="thick" w:color="1154CC"/>
                </w:rPr>
                <w:t>quayio-production-s3.s3.amazonaws.com</w:t>
              </w:r>
            </w:hyperlink>
          </w:p>
        </w:tc>
        <w:tc>
          <w:tcPr>
            <w:tcW w:w="880" w:type="dxa"/>
            <w:shd w:val="clear" w:color="auto" w:fill="F9F9F9"/>
          </w:tcPr>
          <w:p w14:paraId="27B77506" w14:textId="77777777" w:rsidR="005C2F4A" w:rsidRDefault="00000000">
            <w:pPr>
              <w:pStyle w:val="TableParagraph"/>
              <w:spacing w:before="28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4268F5A3" w14:textId="77777777">
        <w:trPr>
          <w:trHeight w:val="289"/>
        </w:trPr>
        <w:tc>
          <w:tcPr>
            <w:tcW w:w="7180" w:type="dxa"/>
            <w:shd w:val="clear" w:color="auto" w:fill="F9F9F9"/>
          </w:tcPr>
          <w:p w14:paraId="63E9FAA5" w14:textId="77777777" w:rsidR="005C2F4A" w:rsidRDefault="00000000">
            <w:pPr>
              <w:pStyle w:val="TableParagraph"/>
              <w:spacing w:before="55"/>
              <w:ind w:left="29"/>
              <w:rPr>
                <w:sz w:val="18"/>
              </w:rPr>
            </w:pPr>
            <w:hyperlink r:id="rId73">
              <w:r>
                <w:rPr>
                  <w:color w:val="1154CC"/>
                  <w:w w:val="105"/>
                  <w:sz w:val="18"/>
                  <w:u w:val="thick" w:color="1154CC"/>
                </w:rPr>
                <w:t>api.openshift.com</w:t>
              </w:r>
            </w:hyperlink>
          </w:p>
        </w:tc>
        <w:tc>
          <w:tcPr>
            <w:tcW w:w="880" w:type="dxa"/>
          </w:tcPr>
          <w:p w14:paraId="22416914" w14:textId="77777777" w:rsidR="005C2F4A" w:rsidRDefault="00000000">
            <w:pPr>
              <w:pStyle w:val="TableParagraph"/>
              <w:spacing w:before="27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6850E336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4FA45218" w14:textId="77777777" w:rsidR="005C2F4A" w:rsidRDefault="00000000">
            <w:pPr>
              <w:pStyle w:val="TableParagraph"/>
              <w:spacing w:before="55"/>
              <w:ind w:left="29"/>
              <w:rPr>
                <w:sz w:val="18"/>
              </w:rPr>
            </w:pPr>
            <w:hyperlink r:id="rId74">
              <w:r>
                <w:rPr>
                  <w:color w:val="1154CC"/>
                  <w:sz w:val="18"/>
                  <w:u w:val="thick" w:color="1154CC"/>
                </w:rPr>
                <w:t>rhcos.mirror.openshift.com</w:t>
              </w:r>
            </w:hyperlink>
          </w:p>
        </w:tc>
        <w:tc>
          <w:tcPr>
            <w:tcW w:w="880" w:type="dxa"/>
            <w:shd w:val="clear" w:color="auto" w:fill="F9F9F9"/>
          </w:tcPr>
          <w:p w14:paraId="6DEE416D" w14:textId="77777777" w:rsidR="005C2F4A" w:rsidRDefault="00000000">
            <w:pPr>
              <w:pStyle w:val="TableParagraph"/>
              <w:spacing w:before="26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18AE6153" w14:textId="77777777">
        <w:trPr>
          <w:trHeight w:val="289"/>
        </w:trPr>
        <w:tc>
          <w:tcPr>
            <w:tcW w:w="7180" w:type="dxa"/>
            <w:shd w:val="clear" w:color="auto" w:fill="F9F9F9"/>
          </w:tcPr>
          <w:p w14:paraId="02298F20" w14:textId="77777777" w:rsidR="005C2F4A" w:rsidRDefault="00000000">
            <w:pPr>
              <w:pStyle w:val="TableParagraph"/>
              <w:spacing w:before="54"/>
              <w:ind w:left="29"/>
              <w:rPr>
                <w:sz w:val="18"/>
              </w:rPr>
            </w:pPr>
            <w:hyperlink r:id="rId75">
              <w:r>
                <w:rPr>
                  <w:color w:val="1154CC"/>
                  <w:w w:val="105"/>
                  <w:sz w:val="18"/>
                  <w:u w:val="thick" w:color="1154CC"/>
                </w:rPr>
                <w:t>console.redhat.com/</w:t>
              </w:r>
              <w:proofErr w:type="spellStart"/>
              <w:r>
                <w:rPr>
                  <w:color w:val="1154CC"/>
                  <w:w w:val="105"/>
                  <w:sz w:val="18"/>
                  <w:u w:val="thick" w:color="1154CC"/>
                </w:rPr>
                <w:t>openshift</w:t>
              </w:r>
              <w:proofErr w:type="spellEnd"/>
            </w:hyperlink>
          </w:p>
        </w:tc>
        <w:tc>
          <w:tcPr>
            <w:tcW w:w="880" w:type="dxa"/>
          </w:tcPr>
          <w:p w14:paraId="0F645F72" w14:textId="77777777" w:rsidR="005C2F4A" w:rsidRDefault="00000000">
            <w:pPr>
              <w:pStyle w:val="TableParagraph"/>
              <w:spacing w:before="26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277D6D7B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74D86D83" w14:textId="77777777" w:rsidR="005C2F4A" w:rsidRDefault="00000000">
            <w:pPr>
              <w:pStyle w:val="TableParagraph"/>
              <w:spacing w:before="53"/>
              <w:ind w:left="29"/>
              <w:rPr>
                <w:sz w:val="18"/>
              </w:rPr>
            </w:pPr>
            <w:hyperlink r:id="rId76">
              <w:r>
                <w:rPr>
                  <w:color w:val="1154CC"/>
                  <w:sz w:val="18"/>
                  <w:u w:val="thick" w:color="1154CC"/>
                </w:rPr>
                <w:t>registry.access.redhat.com</w:t>
              </w:r>
            </w:hyperlink>
          </w:p>
        </w:tc>
        <w:tc>
          <w:tcPr>
            <w:tcW w:w="880" w:type="dxa"/>
            <w:shd w:val="clear" w:color="auto" w:fill="F9F9F9"/>
          </w:tcPr>
          <w:p w14:paraId="2DEE3BEB" w14:textId="77777777" w:rsidR="005C2F4A" w:rsidRDefault="00000000">
            <w:pPr>
              <w:pStyle w:val="TableParagraph"/>
              <w:spacing w:before="25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23C699F7" w14:textId="77777777">
        <w:trPr>
          <w:trHeight w:val="289"/>
        </w:trPr>
        <w:tc>
          <w:tcPr>
            <w:tcW w:w="7180" w:type="dxa"/>
            <w:shd w:val="clear" w:color="auto" w:fill="F9F9F9"/>
          </w:tcPr>
          <w:p w14:paraId="11DDC9A0" w14:textId="77777777" w:rsidR="005C2F4A" w:rsidRDefault="00000000">
            <w:pPr>
              <w:pStyle w:val="TableParagraph"/>
              <w:spacing w:before="53"/>
              <w:ind w:left="29"/>
              <w:rPr>
                <w:sz w:val="18"/>
              </w:rPr>
            </w:pPr>
            <w:hyperlink r:id="rId77">
              <w:r>
                <w:rPr>
                  <w:color w:val="1154CC"/>
                  <w:sz w:val="18"/>
                  <w:u w:val="thick" w:color="1154CC"/>
                </w:rPr>
                <w:t>sso.redhat.com</w:t>
              </w:r>
            </w:hyperlink>
          </w:p>
        </w:tc>
        <w:tc>
          <w:tcPr>
            <w:tcW w:w="880" w:type="dxa"/>
          </w:tcPr>
          <w:p w14:paraId="048CAC9C" w14:textId="77777777" w:rsidR="005C2F4A" w:rsidRDefault="00000000">
            <w:pPr>
              <w:pStyle w:val="TableParagraph"/>
              <w:spacing w:before="24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710AC6E7" w14:textId="77777777">
        <w:trPr>
          <w:trHeight w:val="289"/>
        </w:trPr>
        <w:tc>
          <w:tcPr>
            <w:tcW w:w="7180" w:type="dxa"/>
            <w:shd w:val="clear" w:color="auto" w:fill="F9F9F9"/>
          </w:tcPr>
          <w:p w14:paraId="150D628A" w14:textId="77777777" w:rsidR="005C2F4A" w:rsidRDefault="00000000">
            <w:pPr>
              <w:pStyle w:val="TableParagraph"/>
              <w:spacing w:before="52"/>
              <w:ind w:left="29"/>
              <w:rPr>
                <w:sz w:val="18"/>
              </w:rPr>
            </w:pPr>
            <w:hyperlink r:id="rId78">
              <w:r>
                <w:rPr>
                  <w:color w:val="1154CC"/>
                  <w:w w:val="105"/>
                  <w:sz w:val="18"/>
                  <w:u w:val="thick" w:color="1154CC"/>
                </w:rPr>
                <w:t>registry.connect.redhat.com</w:t>
              </w:r>
            </w:hyperlink>
          </w:p>
        </w:tc>
        <w:tc>
          <w:tcPr>
            <w:tcW w:w="880" w:type="dxa"/>
          </w:tcPr>
          <w:p w14:paraId="3D89F863" w14:textId="77777777" w:rsidR="005C2F4A" w:rsidRDefault="00000000">
            <w:pPr>
              <w:pStyle w:val="TableParagraph"/>
              <w:spacing w:before="23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21BB3774" w14:textId="77777777">
        <w:trPr>
          <w:trHeight w:val="529"/>
        </w:trPr>
        <w:tc>
          <w:tcPr>
            <w:tcW w:w="7180" w:type="dxa"/>
            <w:shd w:val="clear" w:color="auto" w:fill="F9F9F9"/>
          </w:tcPr>
          <w:p w14:paraId="457D7D0F" w14:textId="77777777" w:rsidR="005C2F4A" w:rsidRDefault="00000000">
            <w:pPr>
              <w:pStyle w:val="TableParagraph"/>
              <w:spacing w:before="21"/>
              <w:ind w:left="29"/>
              <w:rPr>
                <w:sz w:val="18"/>
              </w:rPr>
            </w:pPr>
            <w:hyperlink r:id="rId79">
              <w:r>
                <w:rPr>
                  <w:color w:val="1154CC"/>
                  <w:w w:val="105"/>
                  <w:sz w:val="18"/>
                  <w:u w:val="thick" w:color="1154CC"/>
                </w:rPr>
                <w:t>r</w:t>
              </w:r>
              <w:r>
                <w:rPr>
                  <w:color w:val="1154CC"/>
                  <w:w w:val="99"/>
                  <w:sz w:val="18"/>
                  <w:u w:val="thick" w:color="1154CC"/>
                </w:rPr>
                <w:t>h</w:t>
              </w:r>
              <w:r>
                <w:rPr>
                  <w:color w:val="1154CC"/>
                  <w:w w:val="101"/>
                  <w:sz w:val="18"/>
                  <w:u w:val="thick" w:color="1154CC"/>
                </w:rPr>
                <w:t>c</w:t>
              </w:r>
              <w:r>
                <w:rPr>
                  <w:color w:val="1154CC"/>
                  <w:w w:val="111"/>
                  <w:sz w:val="18"/>
                  <w:u w:val="thick" w:color="1154CC"/>
                </w:rPr>
                <w:t>4</w:t>
              </w:r>
              <w:r>
                <w:rPr>
                  <w:color w:val="1154CC"/>
                  <w:w w:val="136"/>
                  <w:sz w:val="18"/>
                  <w:u w:val="thick" w:color="1154CC"/>
                </w:rPr>
                <w:t>t</w:t>
              </w:r>
              <w:r>
                <w:rPr>
                  <w:color w:val="1154CC"/>
                  <w:spacing w:val="1"/>
                  <w:w w:val="104"/>
                  <w:sz w:val="18"/>
                  <w:u w:val="thick" w:color="1154CC"/>
                </w:rPr>
                <w:t>p</w:t>
              </w:r>
              <w:r>
                <w:rPr>
                  <w:color w:val="1154CC"/>
                  <w:w w:val="136"/>
                  <w:sz w:val="18"/>
                  <w:u w:val="thick" w:color="1154CC"/>
                </w:rPr>
                <w:t>-</w:t>
              </w:r>
              <w:r>
                <w:rPr>
                  <w:color w:val="1154CC"/>
                  <w:w w:val="104"/>
                  <w:sz w:val="18"/>
                  <w:u w:val="thick" w:color="1154CC"/>
                </w:rPr>
                <w:t>p</w:t>
              </w:r>
              <w:r>
                <w:rPr>
                  <w:color w:val="1154CC"/>
                  <w:spacing w:val="-6"/>
                  <w:w w:val="105"/>
                  <w:sz w:val="18"/>
                  <w:u w:val="thick" w:color="1154CC"/>
                </w:rPr>
                <w:t>r</w:t>
              </w:r>
              <w:r>
                <w:rPr>
                  <w:color w:val="1154CC"/>
                  <w:w w:val="104"/>
                  <w:sz w:val="18"/>
                  <w:u w:val="thick" w:color="1154CC"/>
                </w:rPr>
                <w:t>od</w:t>
              </w:r>
              <w:r>
                <w:rPr>
                  <w:color w:val="1154CC"/>
                  <w:spacing w:val="-6"/>
                  <w:w w:val="136"/>
                  <w:sz w:val="18"/>
                  <w:u w:val="thick" w:color="1154CC"/>
                </w:rPr>
                <w:t>-</w:t>
              </w:r>
              <w:r>
                <w:rPr>
                  <w:color w:val="1154CC"/>
                  <w:w w:val="91"/>
                  <w:sz w:val="18"/>
                  <w:u w:val="thick" w:color="1154CC"/>
                </w:rPr>
                <w:t>z</w:t>
              </w:r>
              <w:r>
                <w:rPr>
                  <w:color w:val="1154CC"/>
                  <w:w w:val="110"/>
                  <w:sz w:val="18"/>
                  <w:u w:val="thick" w:color="1154CC"/>
                </w:rPr>
                <w:t>8</w:t>
              </w:r>
              <w:r>
                <w:rPr>
                  <w:color w:val="1154CC"/>
                  <w:w w:val="101"/>
                  <w:sz w:val="18"/>
                  <w:u w:val="thick" w:color="1154CC"/>
                </w:rPr>
                <w:t>c</w:t>
              </w:r>
              <w:r>
                <w:rPr>
                  <w:color w:val="1154CC"/>
                  <w:spacing w:val="-2"/>
                  <w:w w:val="97"/>
                  <w:sz w:val="18"/>
                  <w:u w:val="thick" w:color="1154CC"/>
                </w:rPr>
                <w:t>x</w:t>
              </w:r>
              <w:r>
                <w:rPr>
                  <w:color w:val="1154CC"/>
                  <w:w w:val="133"/>
                  <w:sz w:val="18"/>
                  <w:u w:val="thick" w:color="1154CC"/>
                </w:rPr>
                <w:t>f</w:t>
              </w:r>
              <w:r>
                <w:rPr>
                  <w:color w:val="1154CC"/>
                  <w:w w:val="136"/>
                  <w:sz w:val="18"/>
                  <w:u w:val="thick" w:color="1154CC"/>
                </w:rPr>
                <w:t>-</w:t>
              </w:r>
              <w:r>
                <w:rPr>
                  <w:color w:val="1154CC"/>
                  <w:w w:val="97"/>
                  <w:sz w:val="18"/>
                  <w:u w:val="thick" w:color="1154CC"/>
                </w:rPr>
                <w:t>i</w:t>
              </w:r>
              <w:r>
                <w:rPr>
                  <w:color w:val="1154CC"/>
                  <w:w w:val="101"/>
                  <w:sz w:val="18"/>
                  <w:u w:val="thick" w:color="1154CC"/>
                </w:rPr>
                <w:t>m</w:t>
              </w:r>
              <w:r>
                <w:rPr>
                  <w:color w:val="1154CC"/>
                  <w:w w:val="94"/>
                  <w:sz w:val="18"/>
                  <w:u w:val="thick" w:color="1154CC"/>
                </w:rPr>
                <w:t>a</w:t>
              </w:r>
              <w:r>
                <w:rPr>
                  <w:color w:val="1154CC"/>
                  <w:w w:val="104"/>
                  <w:sz w:val="18"/>
                  <w:u w:val="thick" w:color="1154CC"/>
                </w:rPr>
                <w:t>g</w:t>
              </w:r>
              <w:r>
                <w:rPr>
                  <w:color w:val="1154CC"/>
                  <w:sz w:val="18"/>
                  <w:u w:val="thick" w:color="1154CC"/>
                </w:rPr>
                <w:t>e</w:t>
              </w:r>
              <w:r>
                <w:rPr>
                  <w:color w:val="1154CC"/>
                  <w:w w:val="136"/>
                  <w:sz w:val="18"/>
                  <w:u w:val="thick" w:color="1154CC"/>
                </w:rPr>
                <w:t>-</w:t>
              </w:r>
              <w:r>
                <w:rPr>
                  <w:color w:val="1154CC"/>
                  <w:spacing w:val="-6"/>
                  <w:w w:val="105"/>
                  <w:sz w:val="18"/>
                  <w:u w:val="thick" w:color="1154CC"/>
                </w:rPr>
                <w:t>r</w:t>
              </w:r>
              <w:r>
                <w:rPr>
                  <w:color w:val="1154CC"/>
                  <w:sz w:val="18"/>
                  <w:u w:val="thick" w:color="1154CC"/>
                </w:rPr>
                <w:t>e</w:t>
              </w:r>
              <w:r>
                <w:rPr>
                  <w:color w:val="1154CC"/>
                  <w:w w:val="104"/>
                  <w:sz w:val="18"/>
                  <w:u w:val="thick" w:color="1154CC"/>
                </w:rPr>
                <w:t>g</w:t>
              </w:r>
              <w:r>
                <w:rPr>
                  <w:color w:val="1154CC"/>
                  <w:w w:val="97"/>
                  <w:sz w:val="18"/>
                  <w:u w:val="thick" w:color="1154CC"/>
                </w:rPr>
                <w:t>i</w:t>
              </w:r>
              <w:r>
                <w:rPr>
                  <w:color w:val="1154CC"/>
                  <w:spacing w:val="-2"/>
                  <w:w w:val="90"/>
                  <w:sz w:val="18"/>
                  <w:u w:val="thick" w:color="1154CC"/>
                </w:rPr>
                <w:t>s</w:t>
              </w:r>
              <w:r>
                <w:rPr>
                  <w:color w:val="1154CC"/>
                  <w:w w:val="136"/>
                  <w:sz w:val="18"/>
                  <w:u w:val="thick" w:color="1154CC"/>
                </w:rPr>
                <w:t>t</w:t>
              </w:r>
              <w:r>
                <w:rPr>
                  <w:color w:val="1154CC"/>
                  <w:spacing w:val="1"/>
                  <w:w w:val="105"/>
                  <w:sz w:val="18"/>
                  <w:u w:val="thick" w:color="1154CC"/>
                </w:rPr>
                <w:t>r</w:t>
              </w:r>
              <w:r>
                <w:rPr>
                  <w:color w:val="1154CC"/>
                  <w:w w:val="99"/>
                  <w:sz w:val="18"/>
                  <w:u w:val="thick" w:color="1154CC"/>
                </w:rPr>
                <w:t>y</w:t>
              </w:r>
              <w:r>
                <w:rPr>
                  <w:color w:val="1154CC"/>
                  <w:w w:val="136"/>
                  <w:sz w:val="18"/>
                  <w:u w:val="thick" w:color="1154CC"/>
                </w:rPr>
                <w:t>-</w:t>
              </w:r>
              <w:r>
                <w:rPr>
                  <w:color w:val="1154CC"/>
                  <w:w w:val="99"/>
                  <w:sz w:val="18"/>
                  <w:u w:val="thick" w:color="1154CC"/>
                </w:rPr>
                <w:t>u</w:t>
              </w:r>
              <w:r>
                <w:rPr>
                  <w:color w:val="1154CC"/>
                  <w:w w:val="90"/>
                  <w:sz w:val="18"/>
                  <w:u w:val="thick" w:color="1154CC"/>
                </w:rPr>
                <w:t>s</w:t>
              </w:r>
              <w:r>
                <w:rPr>
                  <w:color w:val="1154CC"/>
                  <w:spacing w:val="1"/>
                  <w:w w:val="136"/>
                  <w:sz w:val="18"/>
                  <w:u w:val="thick" w:color="1154CC"/>
                </w:rPr>
                <w:t>-</w:t>
              </w:r>
              <w:r>
                <w:rPr>
                  <w:color w:val="1154CC"/>
                  <w:spacing w:val="-2"/>
                  <w:sz w:val="18"/>
                  <w:u w:val="thick" w:color="1154CC"/>
                </w:rPr>
                <w:t>e</w:t>
              </w:r>
              <w:r>
                <w:rPr>
                  <w:color w:val="1154CC"/>
                  <w:w w:val="94"/>
                  <w:sz w:val="18"/>
                  <w:u w:val="thick" w:color="1154CC"/>
                </w:rPr>
                <w:t>a</w:t>
              </w:r>
              <w:r>
                <w:rPr>
                  <w:color w:val="1154CC"/>
                  <w:spacing w:val="-2"/>
                  <w:w w:val="90"/>
                  <w:sz w:val="18"/>
                  <w:u w:val="thick" w:color="1154CC"/>
                </w:rPr>
                <w:t>s</w:t>
              </w:r>
              <w:r>
                <w:rPr>
                  <w:color w:val="1154CC"/>
                  <w:spacing w:val="-2"/>
                  <w:w w:val="136"/>
                  <w:sz w:val="18"/>
                  <w:u w:val="thick" w:color="1154CC"/>
                </w:rPr>
                <w:t>t</w:t>
              </w:r>
              <w:r>
                <w:rPr>
                  <w:color w:val="1154CC"/>
                  <w:spacing w:val="-5"/>
                  <w:w w:val="136"/>
                  <w:sz w:val="18"/>
                  <w:u w:val="thick" w:color="1154CC"/>
                </w:rPr>
                <w:t>-</w:t>
              </w:r>
              <w:r>
                <w:rPr>
                  <w:color w:val="1154CC"/>
                  <w:w w:val="55"/>
                  <w:sz w:val="18"/>
                  <w:u w:val="thick" w:color="1154CC"/>
                </w:rPr>
                <w:t>1</w:t>
              </w:r>
              <w:r>
                <w:rPr>
                  <w:color w:val="1154CC"/>
                  <w:spacing w:val="1"/>
                  <w:w w:val="136"/>
                  <w:sz w:val="18"/>
                  <w:u w:val="thick" w:color="1154CC"/>
                </w:rPr>
                <w:t>-</w:t>
              </w:r>
              <w:r>
                <w:rPr>
                  <w:color w:val="1154CC"/>
                  <w:spacing w:val="-3"/>
                  <w:sz w:val="18"/>
                  <w:u w:val="thick" w:color="1154CC"/>
                </w:rPr>
                <w:t>ev</w:t>
              </w:r>
              <w:r>
                <w:rPr>
                  <w:color w:val="1154CC"/>
                  <w:sz w:val="18"/>
                  <w:u w:val="thick" w:color="1154CC"/>
                </w:rPr>
                <w:t>e</w:t>
              </w:r>
              <w:r>
                <w:rPr>
                  <w:color w:val="1154CC"/>
                  <w:w w:val="99"/>
                  <w:sz w:val="18"/>
                  <w:u w:val="thick" w:color="1154CC"/>
                </w:rPr>
                <w:t>n</w:t>
              </w:r>
              <w:r>
                <w:rPr>
                  <w:color w:val="1154CC"/>
                  <w:w w:val="97"/>
                  <w:sz w:val="18"/>
                  <w:u w:val="thick" w:color="1154CC"/>
                </w:rPr>
                <w:t>k</w:t>
              </w:r>
              <w:r>
                <w:rPr>
                  <w:color w:val="1154CC"/>
                  <w:w w:val="99"/>
                  <w:sz w:val="18"/>
                  <w:u w:val="thick" w:color="1154CC"/>
                </w:rPr>
                <w:t>y</w:t>
              </w:r>
              <w:r>
                <w:rPr>
                  <w:color w:val="1154CC"/>
                  <w:w w:val="97"/>
                  <w:sz w:val="18"/>
                  <w:u w:val="thick" w:color="1154CC"/>
                </w:rPr>
                <w:t>l</w:t>
              </w:r>
              <w:r>
                <w:rPr>
                  <w:color w:val="1154CC"/>
                  <w:spacing w:val="-3"/>
                  <w:sz w:val="18"/>
                  <w:u w:val="thick" w:color="1154CC"/>
                </w:rPr>
                <w:t>e</w:t>
              </w:r>
              <w:r>
                <w:rPr>
                  <w:color w:val="1154CC"/>
                  <w:spacing w:val="1"/>
                  <w:w w:val="133"/>
                  <w:sz w:val="18"/>
                  <w:u w:val="thick" w:color="1154CC"/>
                </w:rPr>
                <w:t>f</w:t>
              </w:r>
              <w:r>
                <w:rPr>
                  <w:color w:val="1154CC"/>
                  <w:spacing w:val="-4"/>
                  <w:w w:val="133"/>
                  <w:sz w:val="18"/>
                  <w:u w:val="thick" w:color="1154CC"/>
                </w:rPr>
                <w:t>f</w:t>
              </w:r>
              <w:r>
                <w:rPr>
                  <w:color w:val="1154CC"/>
                  <w:w w:val="104"/>
                  <w:sz w:val="18"/>
                  <w:u w:val="thick" w:color="1154CC"/>
                </w:rPr>
                <w:t>o</w:t>
              </w:r>
              <w:r>
                <w:rPr>
                  <w:color w:val="1154CC"/>
                  <w:w w:val="101"/>
                  <w:sz w:val="18"/>
                  <w:u w:val="thick" w:color="1154CC"/>
                </w:rPr>
                <w:t>c</w:t>
              </w:r>
              <w:r>
                <w:rPr>
                  <w:color w:val="1154CC"/>
                  <w:w w:val="97"/>
                  <w:sz w:val="18"/>
                  <w:u w:val="thick" w:color="1154CC"/>
                </w:rPr>
                <w:t>x</w:t>
              </w:r>
              <w:r>
                <w:rPr>
                  <w:color w:val="1154CC"/>
                  <w:w w:val="104"/>
                  <w:sz w:val="18"/>
                  <w:u w:val="thick" w:color="1154CC"/>
                </w:rPr>
                <w:t>q</w:t>
              </w:r>
              <w:r>
                <w:rPr>
                  <w:color w:val="1154CC"/>
                  <w:spacing w:val="-3"/>
                  <w:sz w:val="18"/>
                  <w:u w:val="thick" w:color="1154CC"/>
                </w:rPr>
                <w:t>v</w:t>
              </w:r>
              <w:r>
                <w:rPr>
                  <w:color w:val="1154CC"/>
                  <w:spacing w:val="-6"/>
                  <w:w w:val="104"/>
                  <w:sz w:val="18"/>
                  <w:u w:val="thick" w:color="1154CC"/>
                </w:rPr>
                <w:t>o</w:t>
              </w:r>
              <w:r>
                <w:rPr>
                  <w:color w:val="1154CC"/>
                  <w:w w:val="133"/>
                  <w:sz w:val="18"/>
                  <w:u w:val="thick" w:color="1154CC"/>
                </w:rPr>
                <w:t>f</w:t>
              </w:r>
              <w:r>
                <w:rPr>
                  <w:color w:val="1154CC"/>
                  <w:w w:val="105"/>
                  <w:sz w:val="18"/>
                  <w:u w:val="thick" w:color="1154CC"/>
                </w:rPr>
                <w:t>r</w:t>
              </w:r>
              <w:r>
                <w:rPr>
                  <w:color w:val="1154CC"/>
                  <w:w w:val="97"/>
                  <w:sz w:val="18"/>
                  <w:u w:val="thick" w:color="1154CC"/>
                </w:rPr>
                <w:t>k</w:t>
              </w:r>
              <w:r>
                <w:rPr>
                  <w:color w:val="1154CC"/>
                  <w:spacing w:val="-2"/>
                  <w:w w:val="89"/>
                  <w:sz w:val="18"/>
                  <w:u w:val="thick" w:color="1154CC"/>
                </w:rPr>
                <w:t>.</w:t>
              </w:r>
              <w:r>
                <w:rPr>
                  <w:color w:val="1154CC"/>
                  <w:w w:val="90"/>
                  <w:sz w:val="18"/>
                  <w:u w:val="thick" w:color="1154CC"/>
                </w:rPr>
                <w:t>s</w:t>
              </w:r>
              <w:r>
                <w:rPr>
                  <w:color w:val="1154CC"/>
                  <w:spacing w:val="-4"/>
                  <w:w w:val="105"/>
                  <w:sz w:val="18"/>
                  <w:u w:val="thick" w:color="1154CC"/>
                </w:rPr>
                <w:t>3</w:t>
              </w:r>
              <w:r>
                <w:rPr>
                  <w:color w:val="1154CC"/>
                  <w:spacing w:val="-5"/>
                  <w:w w:val="89"/>
                  <w:sz w:val="18"/>
                  <w:u w:val="thick" w:color="1154CC"/>
                </w:rPr>
                <w:t>.</w:t>
              </w:r>
              <w:r>
                <w:rPr>
                  <w:color w:val="1154CC"/>
                  <w:w w:val="104"/>
                  <w:sz w:val="18"/>
                  <w:u w:val="thick" w:color="1154CC"/>
                </w:rPr>
                <w:t>d</w:t>
              </w:r>
              <w:r>
                <w:rPr>
                  <w:color w:val="1154CC"/>
                  <w:w w:val="99"/>
                  <w:sz w:val="18"/>
                  <w:u w:val="thick" w:color="1154CC"/>
                </w:rPr>
                <w:t>u</w:t>
              </w:r>
              <w:r>
                <w:rPr>
                  <w:color w:val="1154CC"/>
                  <w:w w:val="94"/>
                  <w:sz w:val="18"/>
                  <w:u w:val="thick" w:color="1154CC"/>
                </w:rPr>
                <w:t>a</w:t>
              </w:r>
              <w:r>
                <w:rPr>
                  <w:color w:val="1154CC"/>
                  <w:w w:val="97"/>
                  <w:sz w:val="18"/>
                  <w:u w:val="thick" w:color="1154CC"/>
                </w:rPr>
                <w:t>l</w:t>
              </w:r>
              <w:r>
                <w:rPr>
                  <w:color w:val="1154CC"/>
                  <w:spacing w:val="-2"/>
                  <w:w w:val="90"/>
                  <w:sz w:val="18"/>
                  <w:u w:val="thick" w:color="1154CC"/>
                </w:rPr>
                <w:t>s</w:t>
              </w:r>
              <w:r>
                <w:rPr>
                  <w:color w:val="1154CC"/>
                  <w:w w:val="136"/>
                  <w:sz w:val="18"/>
                  <w:u w:val="thick" w:color="1154CC"/>
                </w:rPr>
                <w:t>t</w:t>
              </w:r>
              <w:r>
                <w:rPr>
                  <w:color w:val="1154CC"/>
                  <w:w w:val="94"/>
                  <w:sz w:val="18"/>
                  <w:u w:val="thick" w:color="1154CC"/>
                </w:rPr>
                <w:t>a</w:t>
              </w:r>
              <w:r>
                <w:rPr>
                  <w:color w:val="1154CC"/>
                  <w:w w:val="101"/>
                  <w:sz w:val="18"/>
                  <w:u w:val="thick" w:color="1154CC"/>
                </w:rPr>
                <w:t>c</w:t>
              </w:r>
              <w:r>
                <w:rPr>
                  <w:color w:val="1154CC"/>
                  <w:w w:val="97"/>
                  <w:sz w:val="18"/>
                  <w:u w:val="thick" w:color="1154CC"/>
                </w:rPr>
                <w:t>k</w:t>
              </w:r>
              <w:r>
                <w:rPr>
                  <w:color w:val="1154CC"/>
                  <w:spacing w:val="-5"/>
                  <w:w w:val="89"/>
                  <w:sz w:val="18"/>
                  <w:u w:val="thick" w:color="1154CC"/>
                </w:rPr>
                <w:t>.</w:t>
              </w:r>
              <w:r>
                <w:rPr>
                  <w:color w:val="1154CC"/>
                  <w:w w:val="99"/>
                  <w:sz w:val="18"/>
                  <w:u w:val="thick" w:color="1154CC"/>
                </w:rPr>
                <w:t>u</w:t>
              </w:r>
              <w:r>
                <w:rPr>
                  <w:color w:val="1154CC"/>
                  <w:w w:val="90"/>
                  <w:sz w:val="18"/>
                  <w:u w:val="thick" w:color="1154CC"/>
                </w:rPr>
                <w:t>s</w:t>
              </w:r>
              <w:r>
                <w:rPr>
                  <w:color w:val="1154CC"/>
                  <w:spacing w:val="1"/>
                  <w:w w:val="136"/>
                  <w:sz w:val="18"/>
                  <w:u w:val="thick" w:color="1154CC"/>
                </w:rPr>
                <w:t>-</w:t>
              </w:r>
              <w:r>
                <w:rPr>
                  <w:color w:val="1154CC"/>
                  <w:spacing w:val="-2"/>
                  <w:sz w:val="18"/>
                  <w:u w:val="thick" w:color="1154CC"/>
                </w:rPr>
                <w:t>e</w:t>
              </w:r>
              <w:r>
                <w:rPr>
                  <w:color w:val="1154CC"/>
                  <w:w w:val="94"/>
                  <w:sz w:val="18"/>
                  <w:u w:val="thick" w:color="1154CC"/>
                </w:rPr>
                <w:t>a</w:t>
              </w:r>
              <w:r>
                <w:rPr>
                  <w:color w:val="1154CC"/>
                  <w:spacing w:val="-2"/>
                  <w:w w:val="90"/>
                  <w:sz w:val="18"/>
                  <w:u w:val="thick" w:color="1154CC"/>
                </w:rPr>
                <w:t>s</w:t>
              </w:r>
              <w:r>
                <w:rPr>
                  <w:color w:val="1154CC"/>
                  <w:spacing w:val="-2"/>
                  <w:w w:val="136"/>
                  <w:sz w:val="18"/>
                  <w:u w:val="thick" w:color="1154CC"/>
                </w:rPr>
                <w:t>t</w:t>
              </w:r>
              <w:r>
                <w:rPr>
                  <w:color w:val="1154CC"/>
                  <w:w w:val="136"/>
                  <w:sz w:val="18"/>
                  <w:u w:val="thick" w:color="1154CC"/>
                </w:rPr>
                <w:t>-</w:t>
              </w:r>
            </w:hyperlink>
          </w:p>
          <w:p w14:paraId="7A338CED" w14:textId="77777777" w:rsidR="005C2F4A" w:rsidRDefault="00000000">
            <w:pPr>
              <w:pStyle w:val="TableParagraph"/>
              <w:spacing w:before="70"/>
              <w:ind w:left="29"/>
              <w:rPr>
                <w:sz w:val="18"/>
              </w:rPr>
            </w:pPr>
            <w:hyperlink r:id="rId80">
              <w:r>
                <w:rPr>
                  <w:color w:val="1154CC"/>
                  <w:sz w:val="18"/>
                  <w:u w:val="thick" w:color="1154CC"/>
                </w:rPr>
                <w:t>1.amazonaws.com</w:t>
              </w:r>
            </w:hyperlink>
          </w:p>
        </w:tc>
        <w:tc>
          <w:tcPr>
            <w:tcW w:w="880" w:type="dxa"/>
            <w:shd w:val="clear" w:color="auto" w:fill="F9F9F9"/>
          </w:tcPr>
          <w:p w14:paraId="26B25031" w14:textId="77777777" w:rsidR="005C2F4A" w:rsidRDefault="00000000">
            <w:pPr>
              <w:pStyle w:val="TableParagraph"/>
              <w:spacing w:before="23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53BF083A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264B13D7" w14:textId="77777777" w:rsidR="005C2F4A" w:rsidRDefault="00000000">
            <w:pPr>
              <w:pStyle w:val="TableParagraph"/>
              <w:spacing w:before="54"/>
              <w:ind w:left="29"/>
              <w:rPr>
                <w:sz w:val="18"/>
              </w:rPr>
            </w:pPr>
            <w:hyperlink r:id="rId81">
              <w:r>
                <w:rPr>
                  <w:color w:val="1154CC"/>
                  <w:w w:val="105"/>
                  <w:sz w:val="18"/>
                  <w:u w:val="thick" w:color="1154CC"/>
                </w:rPr>
                <w:t>oso-rhc4tp-docker-registry.s3-us-west-2.amazonaws.com</w:t>
              </w:r>
            </w:hyperlink>
          </w:p>
        </w:tc>
        <w:tc>
          <w:tcPr>
            <w:tcW w:w="880" w:type="dxa"/>
          </w:tcPr>
          <w:p w14:paraId="2944E983" w14:textId="77777777" w:rsidR="005C2F4A" w:rsidRDefault="00000000">
            <w:pPr>
              <w:pStyle w:val="TableParagraph"/>
              <w:spacing w:before="25"/>
              <w:ind w:left="34"/>
              <w:rPr>
                <w:sz w:val="20"/>
              </w:rPr>
            </w:pPr>
            <w:r>
              <w:rPr>
                <w:color w:val="535353"/>
                <w:w w:val="105"/>
                <w:sz w:val="20"/>
              </w:rPr>
              <w:t>443,</w:t>
            </w:r>
            <w:r>
              <w:rPr>
                <w:color w:val="535353"/>
                <w:spacing w:val="-4"/>
                <w:w w:val="105"/>
                <w:sz w:val="20"/>
              </w:rPr>
              <w:t xml:space="preserve"> </w:t>
            </w:r>
            <w:r>
              <w:rPr>
                <w:color w:val="535353"/>
                <w:w w:val="105"/>
                <w:sz w:val="20"/>
              </w:rPr>
              <w:t>80</w:t>
            </w:r>
          </w:p>
        </w:tc>
      </w:tr>
      <w:tr w:rsidR="005C2F4A" w14:paraId="039F9C42" w14:textId="77777777">
        <w:trPr>
          <w:trHeight w:val="290"/>
        </w:trPr>
        <w:tc>
          <w:tcPr>
            <w:tcW w:w="7180" w:type="dxa"/>
            <w:shd w:val="clear" w:color="auto" w:fill="F9F9F9"/>
          </w:tcPr>
          <w:p w14:paraId="62AB7767" w14:textId="77777777" w:rsidR="005C2F4A" w:rsidRDefault="00000000">
            <w:pPr>
              <w:pStyle w:val="TableParagraph"/>
              <w:spacing w:before="53"/>
              <w:ind w:left="29"/>
              <w:rPr>
                <w:sz w:val="18"/>
              </w:rPr>
            </w:pPr>
            <w:hyperlink r:id="rId82">
              <w:r>
                <w:rPr>
                  <w:color w:val="1154CC"/>
                  <w:w w:val="105"/>
                  <w:sz w:val="18"/>
                  <w:u w:val="thick" w:color="1154CC"/>
                </w:rPr>
                <w:t>download.sonatype.com/nexus/3/</w:t>
              </w:r>
            </w:hyperlink>
          </w:p>
        </w:tc>
        <w:tc>
          <w:tcPr>
            <w:tcW w:w="880" w:type="dxa"/>
          </w:tcPr>
          <w:p w14:paraId="67109E8E" w14:textId="77777777" w:rsidR="005C2F4A" w:rsidRDefault="00000000">
            <w:pPr>
              <w:pStyle w:val="TableParagraph"/>
              <w:spacing w:before="25"/>
              <w:ind w:left="34"/>
              <w:rPr>
                <w:sz w:val="20"/>
              </w:rPr>
            </w:pPr>
            <w:r>
              <w:rPr>
                <w:color w:val="535353"/>
                <w:w w:val="110"/>
                <w:sz w:val="20"/>
              </w:rPr>
              <w:t>443</w:t>
            </w:r>
          </w:p>
        </w:tc>
      </w:tr>
    </w:tbl>
    <w:p w14:paraId="1D3A4E52" w14:textId="77777777" w:rsidR="005C2F4A" w:rsidRDefault="005C2F4A">
      <w:pPr>
        <w:pStyle w:val="BodyText"/>
        <w:spacing w:before="9"/>
        <w:rPr>
          <w:sz w:val="23"/>
        </w:rPr>
      </w:pPr>
    </w:p>
    <w:p w14:paraId="60DB580F" w14:textId="77777777" w:rsidR="005C2F4A" w:rsidRDefault="00000000">
      <w:pPr>
        <w:pStyle w:val="Heading2"/>
        <w:numPr>
          <w:ilvl w:val="1"/>
          <w:numId w:val="9"/>
        </w:numPr>
        <w:tabs>
          <w:tab w:val="left" w:pos="1176"/>
        </w:tabs>
        <w:spacing w:before="131"/>
        <w:ind w:left="1175" w:hanging="596"/>
        <w:jc w:val="left"/>
      </w:pPr>
      <w:r>
        <w:t>Machine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Application</w:t>
      </w:r>
      <w:r>
        <w:rPr>
          <w:spacing w:val="17"/>
        </w:rPr>
        <w:t xml:space="preserve"> </w:t>
      </w:r>
      <w:proofErr w:type="gramStart"/>
      <w:r>
        <w:t>deployment(</w:t>
      </w:r>
      <w:proofErr w:type="gramEnd"/>
      <w:r>
        <w:t>Bastion</w:t>
      </w:r>
      <w:r>
        <w:rPr>
          <w:spacing w:val="17"/>
        </w:rPr>
        <w:t xml:space="preserve"> </w:t>
      </w:r>
      <w:r>
        <w:t>Node)</w:t>
      </w:r>
    </w:p>
    <w:p w14:paraId="59CE2119" w14:textId="77777777" w:rsidR="005C2F4A" w:rsidRDefault="00000000">
      <w:pPr>
        <w:pStyle w:val="BodyText"/>
        <w:spacing w:before="235" w:line="321" w:lineRule="auto"/>
        <w:ind w:left="580" w:right="820"/>
      </w:pPr>
      <w:r>
        <w:t>A</w:t>
      </w:r>
      <w:r>
        <w:rPr>
          <w:spacing w:val="22"/>
        </w:rPr>
        <w:t xml:space="preserve"> </w:t>
      </w:r>
      <w:r>
        <w:t>RHEL</w:t>
      </w:r>
      <w:r>
        <w:rPr>
          <w:spacing w:val="22"/>
        </w:rPr>
        <w:t xml:space="preserve"> </w:t>
      </w:r>
      <w:r>
        <w:t>machine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zone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required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access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OCP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deployment.</w:t>
      </w:r>
      <w:r>
        <w:rPr>
          <w:spacing w:val="7"/>
        </w:rPr>
        <w:t xml:space="preserve"> </w:t>
      </w:r>
      <w:r>
        <w:t>Tools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w w:val="105"/>
        </w:rPr>
        <w:t>installed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RHEL</w:t>
      </w:r>
      <w:r>
        <w:rPr>
          <w:spacing w:val="-12"/>
          <w:w w:val="105"/>
        </w:rPr>
        <w:t xml:space="preserve"> </w:t>
      </w:r>
      <w:r>
        <w:rPr>
          <w:w w:val="105"/>
        </w:rPr>
        <w:t>machine.</w:t>
      </w:r>
    </w:p>
    <w:p w14:paraId="53D89A44" w14:textId="77777777" w:rsidR="005C2F4A" w:rsidRDefault="00000000">
      <w:pPr>
        <w:pStyle w:val="ListParagraph"/>
        <w:numPr>
          <w:ilvl w:val="0"/>
          <w:numId w:val="4"/>
        </w:numPr>
        <w:tabs>
          <w:tab w:val="left" w:pos="2020"/>
        </w:tabs>
        <w:spacing w:before="2"/>
      </w:pPr>
      <w:r>
        <w:t>OC client</w:t>
      </w:r>
    </w:p>
    <w:p w14:paraId="37A308E8" w14:textId="77777777" w:rsidR="005C2F4A" w:rsidRDefault="00000000">
      <w:pPr>
        <w:pStyle w:val="ListParagraph"/>
        <w:numPr>
          <w:ilvl w:val="0"/>
          <w:numId w:val="4"/>
        </w:numPr>
        <w:tabs>
          <w:tab w:val="left" w:pos="2020"/>
        </w:tabs>
        <w:spacing w:before="86"/>
      </w:pPr>
      <w:proofErr w:type="spellStart"/>
      <w:r>
        <w:rPr>
          <w:w w:val="105"/>
        </w:rPr>
        <w:t>openshift</w:t>
      </w:r>
      <w:proofErr w:type="spellEnd"/>
      <w:r>
        <w:rPr>
          <w:w w:val="105"/>
        </w:rPr>
        <w:t>-install</w:t>
      </w:r>
    </w:p>
    <w:p w14:paraId="04997CD5" w14:textId="77777777" w:rsidR="005C2F4A" w:rsidRDefault="005C2F4A">
      <w:pPr>
        <w:pStyle w:val="BodyText"/>
        <w:rPr>
          <w:sz w:val="28"/>
        </w:rPr>
      </w:pPr>
    </w:p>
    <w:p w14:paraId="0F56B4F9" w14:textId="77777777" w:rsidR="005C2F4A" w:rsidRDefault="005C2F4A">
      <w:pPr>
        <w:pStyle w:val="BodyText"/>
        <w:spacing w:before="9"/>
        <w:rPr>
          <w:sz w:val="41"/>
        </w:rPr>
      </w:pPr>
    </w:p>
    <w:p w14:paraId="0C6973C6" w14:textId="77777777" w:rsidR="005C2F4A" w:rsidRDefault="00000000">
      <w:pPr>
        <w:pStyle w:val="Heading2"/>
        <w:numPr>
          <w:ilvl w:val="1"/>
          <w:numId w:val="9"/>
        </w:numPr>
        <w:tabs>
          <w:tab w:val="left" w:pos="1077"/>
        </w:tabs>
        <w:spacing w:before="0"/>
        <w:ind w:left="1076" w:hanging="497"/>
        <w:jc w:val="left"/>
      </w:pPr>
      <w:r>
        <w:rPr>
          <w:w w:val="110"/>
        </w:rPr>
        <w:t>Certificates</w:t>
      </w:r>
    </w:p>
    <w:p w14:paraId="448B3910" w14:textId="24DAB4AF" w:rsidR="005C2F4A" w:rsidRDefault="00F340AB">
      <w:pPr>
        <w:pStyle w:val="BodyText"/>
        <w:spacing w:before="235"/>
        <w:ind w:left="580"/>
      </w:pPr>
      <w:r>
        <w:t>CUSTOMER confirmed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proofErr w:type="spellStart"/>
      <w:r>
        <w:t>self</w:t>
      </w:r>
      <w:r>
        <w:rPr>
          <w:spacing w:val="3"/>
        </w:rPr>
        <w:t xml:space="preserve"> </w:t>
      </w:r>
      <w:r>
        <w:t>signed</w:t>
      </w:r>
      <w:proofErr w:type="spellEnd"/>
      <w:r>
        <w:rPr>
          <w:spacing w:val="4"/>
        </w:rPr>
        <w:t xml:space="preserve"> </w:t>
      </w:r>
      <w:r>
        <w:t>certificates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used.</w:t>
      </w:r>
    </w:p>
    <w:p w14:paraId="2C18F541" w14:textId="77777777" w:rsidR="005C2F4A" w:rsidRDefault="005C2F4A">
      <w:pPr>
        <w:pStyle w:val="BodyText"/>
        <w:spacing w:before="3"/>
        <w:rPr>
          <w:sz w:val="40"/>
        </w:rPr>
      </w:pPr>
    </w:p>
    <w:p w14:paraId="54857B4E" w14:textId="77777777" w:rsidR="005C2F4A" w:rsidRDefault="00000000">
      <w:pPr>
        <w:pStyle w:val="Heading2"/>
        <w:numPr>
          <w:ilvl w:val="1"/>
          <w:numId w:val="9"/>
        </w:numPr>
        <w:tabs>
          <w:tab w:val="left" w:pos="1101"/>
        </w:tabs>
        <w:spacing w:before="0"/>
        <w:ind w:left="1100" w:hanging="521"/>
        <w:jc w:val="left"/>
      </w:pPr>
      <w:r>
        <w:t>DNS</w:t>
      </w:r>
    </w:p>
    <w:p w14:paraId="1FD83E1F" w14:textId="77777777" w:rsidR="005C2F4A" w:rsidRDefault="00000000">
      <w:pPr>
        <w:pStyle w:val="BodyText"/>
        <w:spacing w:before="256" w:line="321" w:lineRule="auto"/>
        <w:ind w:left="580" w:right="826"/>
        <w:jc w:val="both"/>
      </w:pPr>
      <w:r>
        <w:t>OpenShift Container Platform requires a fully functional DNS server in the environment. This is</w:t>
      </w:r>
      <w:r>
        <w:rPr>
          <w:spacing w:val="1"/>
        </w:rPr>
        <w:t xml:space="preserve"> </w:t>
      </w:r>
      <w:r>
        <w:rPr>
          <w:w w:val="105"/>
        </w:rPr>
        <w:t>ideally a separate host running DNS software and can provide name resolution to hosts and</w:t>
      </w:r>
      <w:r>
        <w:rPr>
          <w:spacing w:val="-59"/>
          <w:w w:val="105"/>
        </w:rPr>
        <w:t xml:space="preserve"> </w:t>
      </w:r>
      <w:r>
        <w:t>containers</w:t>
      </w:r>
      <w:r>
        <w:rPr>
          <w:spacing w:val="-6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platform.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supporting</w:t>
      </w:r>
      <w:r>
        <w:rPr>
          <w:spacing w:val="-5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carried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are:</w:t>
      </w:r>
    </w:p>
    <w:p w14:paraId="45D3FC7C" w14:textId="77777777" w:rsidR="005C2F4A" w:rsidRDefault="00000000">
      <w:pPr>
        <w:pStyle w:val="ListParagraph"/>
        <w:numPr>
          <w:ilvl w:val="0"/>
          <w:numId w:val="3"/>
        </w:numPr>
        <w:tabs>
          <w:tab w:val="left" w:pos="1299"/>
          <w:tab w:val="left" w:pos="1300"/>
        </w:tabs>
        <w:spacing w:before="3"/>
      </w:pPr>
      <w:r>
        <w:t>Configuring</w:t>
      </w:r>
      <w:r>
        <w:rPr>
          <w:spacing w:val="-5"/>
        </w:rPr>
        <w:t xml:space="preserve"> </w:t>
      </w:r>
      <w:r>
        <w:t>hosts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forward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backward</w:t>
      </w:r>
      <w:r>
        <w:rPr>
          <w:spacing w:val="-5"/>
        </w:rPr>
        <w:t xml:space="preserve"> </w:t>
      </w:r>
      <w:r>
        <w:t>hostname</w:t>
      </w:r>
      <w:r>
        <w:rPr>
          <w:spacing w:val="-4"/>
        </w:rPr>
        <w:t xml:space="preserve"> </w:t>
      </w:r>
      <w:r>
        <w:t>resolution.</w:t>
      </w:r>
    </w:p>
    <w:p w14:paraId="7089F6FD" w14:textId="77777777" w:rsidR="005C2F4A" w:rsidRDefault="00000000">
      <w:pPr>
        <w:pStyle w:val="ListParagraph"/>
        <w:numPr>
          <w:ilvl w:val="0"/>
          <w:numId w:val="3"/>
        </w:numPr>
        <w:tabs>
          <w:tab w:val="left" w:pos="1300"/>
        </w:tabs>
        <w:spacing w:before="86"/>
      </w:pPr>
      <w:r>
        <w:t>Configuring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wildcard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use.</w:t>
      </w:r>
    </w:p>
    <w:p w14:paraId="77D52EDC" w14:textId="77777777" w:rsidR="005C2F4A" w:rsidRDefault="00000000">
      <w:pPr>
        <w:pStyle w:val="ListParagraph"/>
        <w:numPr>
          <w:ilvl w:val="0"/>
          <w:numId w:val="3"/>
        </w:numPr>
        <w:tabs>
          <w:tab w:val="left" w:pos="1300"/>
        </w:tabs>
        <w:spacing w:before="86"/>
      </w:pPr>
      <w:r>
        <w:t>Configuring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hostnames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remain</w:t>
      </w:r>
      <w:r>
        <w:rPr>
          <w:spacing w:val="-3"/>
        </w:rPr>
        <w:t xml:space="preserve"> </w:t>
      </w:r>
      <w:r>
        <w:t>resolvable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node</w:t>
      </w:r>
    </w:p>
    <w:p w14:paraId="48739DCA" w14:textId="77777777" w:rsidR="005C2F4A" w:rsidRDefault="005C2F4A">
      <w:pPr>
        <w:sectPr w:rsidR="005C2F4A">
          <w:pgSz w:w="12240" w:h="15840"/>
          <w:pgMar w:top="1980" w:right="620" w:bottom="1360" w:left="860" w:header="1470" w:footer="1089" w:gutter="0"/>
          <w:cols w:space="720"/>
        </w:sectPr>
      </w:pPr>
    </w:p>
    <w:p w14:paraId="16792F91" w14:textId="77777777" w:rsidR="005C2F4A" w:rsidRDefault="00000000">
      <w:pPr>
        <w:pStyle w:val="BodyText"/>
        <w:spacing w:before="67" w:line="645" w:lineRule="auto"/>
        <w:ind w:left="580" w:right="2109"/>
      </w:pPr>
      <w:r>
        <w:rPr>
          <w:spacing w:val="-1"/>
        </w:rPr>
        <w:lastRenderedPageBreak/>
        <w:t>D</w:t>
      </w:r>
      <w:r>
        <w:rPr>
          <w:spacing w:val="-4"/>
        </w:rPr>
        <w:t>e</w:t>
      </w:r>
      <w:r>
        <w:rPr>
          <w:spacing w:val="-1"/>
          <w:w w:val="136"/>
        </w:rPr>
        <w:t>t</w:t>
      </w:r>
      <w:r>
        <w:rPr>
          <w:spacing w:val="-1"/>
          <w:w w:val="94"/>
        </w:rPr>
        <w:t>a</w:t>
      </w:r>
      <w:r>
        <w:rPr>
          <w:spacing w:val="-1"/>
          <w:w w:val="97"/>
        </w:rPr>
        <w:t>il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3"/>
          <w:w w:val="90"/>
        </w:rPr>
        <w:t>s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spacing w:val="-1"/>
          <w:w w:val="104"/>
        </w:rPr>
        <w:t>p</w:t>
      </w:r>
      <w:r>
        <w:rPr>
          <w:w w:val="90"/>
        </w:rPr>
        <w:t>s</w:t>
      </w:r>
      <w:r>
        <w:rPr>
          <w:spacing w:val="-8"/>
        </w:rPr>
        <w:t xml:space="preserve"> </w:t>
      </w:r>
      <w:r>
        <w:rPr>
          <w:spacing w:val="-1"/>
          <w:w w:val="94"/>
        </w:rPr>
        <w:t>a</w:t>
      </w:r>
      <w:r>
        <w:rPr>
          <w:spacing w:val="-1"/>
          <w:w w:val="97"/>
        </w:rPr>
        <w:t>l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w w:val="104"/>
        </w:rPr>
        <w:t>g</w:t>
      </w:r>
      <w:r>
        <w:rPr>
          <w:spacing w:val="-8"/>
        </w:rPr>
        <w:t xml:space="preserve"> </w:t>
      </w:r>
      <w:r>
        <w:rPr>
          <w:spacing w:val="-1"/>
          <w:w w:val="96"/>
        </w:rPr>
        <w:t>w</w:t>
      </w:r>
      <w:r>
        <w:rPr>
          <w:spacing w:val="-1"/>
          <w:w w:val="97"/>
        </w:rPr>
        <w:t>i</w:t>
      </w:r>
      <w:r>
        <w:rPr>
          <w:spacing w:val="-1"/>
          <w:w w:val="136"/>
        </w:rPr>
        <w:t>t</w:t>
      </w:r>
      <w:r>
        <w:rPr>
          <w:w w:val="99"/>
        </w:rPr>
        <w:t>h</w:t>
      </w:r>
      <w:r>
        <w:rPr>
          <w:spacing w:val="-8"/>
        </w:rPr>
        <w:t xml:space="preserve"> </w:t>
      </w:r>
      <w:r>
        <w:rPr>
          <w:spacing w:val="-4"/>
        </w:rPr>
        <w:t>v</w:t>
      </w:r>
      <w:r>
        <w:rPr>
          <w:spacing w:val="-1"/>
        </w:rPr>
        <w:t>e</w:t>
      </w:r>
      <w:r>
        <w:rPr>
          <w:spacing w:val="-1"/>
          <w:w w:val="105"/>
        </w:rPr>
        <w:t>r</w:t>
      </w:r>
      <w:r>
        <w:rPr>
          <w:spacing w:val="-1"/>
          <w:w w:val="97"/>
        </w:rPr>
        <w:t>i</w:t>
      </w:r>
      <w:r>
        <w:rPr>
          <w:spacing w:val="-1"/>
          <w:w w:val="133"/>
        </w:rPr>
        <w:t>f</w:t>
      </w:r>
      <w:r>
        <w:rPr>
          <w:spacing w:val="-1"/>
          <w:w w:val="97"/>
        </w:rPr>
        <w:t>i</w:t>
      </w:r>
      <w:r>
        <w:rPr>
          <w:spacing w:val="-1"/>
          <w:w w:val="101"/>
        </w:rPr>
        <w:t>c</w:t>
      </w:r>
      <w:r>
        <w:rPr>
          <w:spacing w:val="-4"/>
          <w:w w:val="94"/>
        </w:rPr>
        <w:t>a</w:t>
      </w:r>
      <w:r>
        <w:rPr>
          <w:spacing w:val="-1"/>
          <w:w w:val="136"/>
        </w:rPr>
        <w:t>t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o</w:t>
      </w:r>
      <w:r>
        <w:rPr>
          <w:w w:val="99"/>
        </w:rPr>
        <w:t>n</w:t>
      </w:r>
      <w:r>
        <w:rPr>
          <w:spacing w:val="-8"/>
        </w:rPr>
        <w:t xml:space="preserve"> </w:t>
      </w:r>
      <w:r>
        <w:rPr>
          <w:spacing w:val="-3"/>
          <w:w w:val="90"/>
        </w:rPr>
        <w:t>s</w:t>
      </w:r>
      <w:r>
        <w:rPr>
          <w:spacing w:val="-3"/>
          <w:w w:val="136"/>
        </w:rPr>
        <w:t>t</w:t>
      </w:r>
      <w:r>
        <w:rPr>
          <w:spacing w:val="-1"/>
        </w:rPr>
        <w:t>e</w:t>
      </w:r>
      <w:r>
        <w:rPr>
          <w:spacing w:val="-1"/>
          <w:w w:val="104"/>
        </w:rPr>
        <w:t>p</w:t>
      </w:r>
      <w:r>
        <w:rPr>
          <w:w w:val="90"/>
        </w:rPr>
        <w:t>s</w:t>
      </w:r>
      <w:r>
        <w:rPr>
          <w:spacing w:val="-8"/>
        </w:rPr>
        <w:t xml:space="preserve"> </w:t>
      </w:r>
      <w:r>
        <w:rPr>
          <w:spacing w:val="-1"/>
          <w:w w:val="94"/>
        </w:rPr>
        <w:t>a</w:t>
      </w:r>
      <w:r>
        <w:rPr>
          <w:spacing w:val="-7"/>
          <w:w w:val="105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4"/>
          <w:w w:val="101"/>
        </w:rPr>
        <w:t>c</w:t>
      </w:r>
      <w:r>
        <w:rPr>
          <w:spacing w:val="-4"/>
          <w:w w:val="104"/>
        </w:rPr>
        <w:t>o</w:t>
      </w:r>
      <w:r>
        <w:rPr>
          <w:spacing w:val="-4"/>
        </w:rPr>
        <w:t>v</w:t>
      </w:r>
      <w:r>
        <w:rPr>
          <w:spacing w:val="-1"/>
        </w:rPr>
        <w:t>e</w:t>
      </w:r>
      <w:r>
        <w:rPr>
          <w:spacing w:val="-7"/>
          <w:w w:val="105"/>
        </w:rPr>
        <w:t>r</w:t>
      </w:r>
      <w:r>
        <w:rPr>
          <w:spacing w:val="-1"/>
        </w:rPr>
        <w:t>e</w:t>
      </w:r>
      <w:r>
        <w:rPr>
          <w:w w:val="104"/>
        </w:rPr>
        <w:t>d</w:t>
      </w:r>
      <w:r>
        <w:rPr>
          <w:spacing w:val="-8"/>
        </w:rPr>
        <w:t xml:space="preserve"> </w:t>
      </w:r>
      <w:r>
        <w:rPr>
          <w:spacing w:val="-1"/>
          <w:w w:val="97"/>
        </w:rPr>
        <w:t>i</w:t>
      </w:r>
      <w:r>
        <w:rPr>
          <w:w w:val="99"/>
        </w:rPr>
        <w:t>n</w:t>
      </w:r>
      <w:r>
        <w:rPr>
          <w:spacing w:val="-8"/>
        </w:rPr>
        <w:t xml:space="preserve"> </w:t>
      </w:r>
      <w:r>
        <w:rPr>
          <w:spacing w:val="-1"/>
          <w:w w:val="136"/>
        </w:rPr>
        <w:t>t</w:t>
      </w:r>
      <w:r>
        <w:rPr>
          <w:spacing w:val="-1"/>
          <w:w w:val="99"/>
        </w:rPr>
        <w:t>h</w:t>
      </w:r>
      <w:r>
        <w:t>e</w:t>
      </w:r>
      <w:r>
        <w:rPr>
          <w:spacing w:val="-8"/>
        </w:rPr>
        <w:t xml:space="preserve"> </w:t>
      </w:r>
      <w:r>
        <w:rPr>
          <w:spacing w:val="-1"/>
          <w:w w:val="104"/>
        </w:rPr>
        <w:t>do</w:t>
      </w:r>
      <w:r>
        <w:rPr>
          <w:spacing w:val="-1"/>
          <w:w w:val="101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101"/>
        </w:rPr>
        <w:t>m</w:t>
      </w:r>
      <w:r>
        <w:rPr>
          <w:spacing w:val="-1"/>
        </w:rPr>
        <w:t>e</w:t>
      </w:r>
      <w:r>
        <w:rPr>
          <w:spacing w:val="-4"/>
          <w:w w:val="99"/>
        </w:rPr>
        <w:t>n</w:t>
      </w:r>
      <w:r>
        <w:rPr>
          <w:spacing w:val="-1"/>
          <w:w w:val="136"/>
        </w:rPr>
        <w:t>t</w:t>
      </w:r>
      <w:r>
        <w:rPr>
          <w:spacing w:val="-4"/>
          <w:w w:val="94"/>
        </w:rPr>
        <w:t>a</w:t>
      </w:r>
      <w:r>
        <w:rPr>
          <w:spacing w:val="-1"/>
          <w:w w:val="136"/>
        </w:rPr>
        <w:t>t</w:t>
      </w:r>
      <w:r>
        <w:rPr>
          <w:spacing w:val="-1"/>
          <w:w w:val="97"/>
        </w:rPr>
        <w:t>i</w:t>
      </w:r>
      <w:r>
        <w:rPr>
          <w:spacing w:val="-1"/>
          <w:w w:val="104"/>
        </w:rPr>
        <w:t>o</w:t>
      </w:r>
      <w:r>
        <w:rPr>
          <w:spacing w:val="-1"/>
          <w:w w:val="99"/>
        </w:rPr>
        <w:t>n</w:t>
      </w:r>
      <w:r>
        <w:rPr>
          <w:spacing w:val="-1"/>
          <w:w w:val="52"/>
          <w:vertAlign w:val="superscript"/>
        </w:rPr>
        <w:t>1</w:t>
      </w:r>
      <w:r>
        <w:rPr>
          <w:spacing w:val="-1"/>
          <w:w w:val="94"/>
          <w:vertAlign w:val="superscript"/>
        </w:rPr>
        <w:t>2</w:t>
      </w:r>
      <w:r>
        <w:rPr>
          <w:w w:val="89"/>
        </w:rPr>
        <w:t xml:space="preserve">. </w:t>
      </w:r>
      <w:proofErr w:type="gramStart"/>
      <w:r>
        <w:t>Note</w:t>
      </w:r>
      <w:r>
        <w:rPr>
          <w:spacing w:val="-1"/>
        </w:rPr>
        <w:t xml:space="preserve"> </w:t>
      </w:r>
      <w:r>
        <w:t>:</w:t>
      </w:r>
      <w:proofErr w:type="gramEnd"/>
      <w:r>
        <w:t>-</w:t>
      </w:r>
      <w:r>
        <w:rPr>
          <w:spacing w:val="-1"/>
        </w:rPr>
        <w:t xml:space="preserve"> </w:t>
      </w:r>
      <w:r>
        <w:t>DNS requirements</w:t>
      </w:r>
      <w:r>
        <w:rPr>
          <w:spacing w:val="-1"/>
        </w:rPr>
        <w:t xml:space="preserve"> </w:t>
      </w:r>
      <w:r>
        <w:t>are part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separate pre-requisite</w:t>
      </w:r>
      <w:r>
        <w:rPr>
          <w:spacing w:val="-1"/>
        </w:rPr>
        <w:t xml:space="preserve"> </w:t>
      </w:r>
      <w:r>
        <w:t>excel document</w:t>
      </w:r>
    </w:p>
    <w:p w14:paraId="422297B5" w14:textId="77777777" w:rsidR="005C2F4A" w:rsidRDefault="005C2F4A">
      <w:pPr>
        <w:pStyle w:val="BodyText"/>
        <w:spacing w:before="7"/>
        <w:rPr>
          <w:sz w:val="32"/>
        </w:rPr>
      </w:pPr>
    </w:p>
    <w:p w14:paraId="4422BFEA" w14:textId="77777777" w:rsidR="005C2F4A" w:rsidRDefault="00000000">
      <w:pPr>
        <w:pStyle w:val="Heading2"/>
        <w:numPr>
          <w:ilvl w:val="1"/>
          <w:numId w:val="9"/>
        </w:numPr>
        <w:tabs>
          <w:tab w:val="left" w:pos="1101"/>
        </w:tabs>
        <w:spacing w:before="0"/>
        <w:ind w:left="1100" w:hanging="521"/>
        <w:jc w:val="left"/>
      </w:pPr>
      <w:r>
        <w:t>Miscellaneous</w:t>
      </w:r>
    </w:p>
    <w:p w14:paraId="04294097" w14:textId="77777777" w:rsidR="005C2F4A" w:rsidRDefault="005C2F4A">
      <w:pPr>
        <w:pStyle w:val="BodyText"/>
        <w:spacing w:before="11"/>
        <w:rPr>
          <w:sz w:val="38"/>
        </w:rPr>
      </w:pPr>
    </w:p>
    <w:p w14:paraId="3D9F8665" w14:textId="77777777" w:rsidR="005C2F4A" w:rsidRDefault="00000000">
      <w:pPr>
        <w:pStyle w:val="Heading3"/>
        <w:numPr>
          <w:ilvl w:val="2"/>
          <w:numId w:val="2"/>
        </w:numPr>
        <w:tabs>
          <w:tab w:val="left" w:pos="1172"/>
        </w:tabs>
      </w:pPr>
      <w:bookmarkStart w:id="48" w:name="_TOC_250002"/>
      <w:r>
        <w:rPr>
          <w:color w:val="424242"/>
        </w:rPr>
        <w:t>NTP</w:t>
      </w:r>
      <w:r>
        <w:rPr>
          <w:color w:val="424242"/>
          <w:spacing w:val="-19"/>
        </w:rPr>
        <w:t xml:space="preserve"> </w:t>
      </w:r>
      <w:bookmarkEnd w:id="48"/>
      <w:r>
        <w:rPr>
          <w:color w:val="424242"/>
        </w:rPr>
        <w:t>synchronization</w:t>
      </w:r>
    </w:p>
    <w:p w14:paraId="2BF3AA9B" w14:textId="75EA4421" w:rsidR="005C2F4A" w:rsidRDefault="00000000">
      <w:pPr>
        <w:pStyle w:val="BodyText"/>
        <w:spacing w:before="183" w:line="321" w:lineRule="auto"/>
        <w:ind w:left="580" w:right="817"/>
        <w:jc w:val="both"/>
      </w:pPr>
      <w:r>
        <w:t xml:space="preserve">Red Hat recommends keeping all the hosts in sync via multiple NTP servers. </w:t>
      </w:r>
      <w:r w:rsidR="00F340AB">
        <w:t xml:space="preserve">CUSTOMER </w:t>
      </w:r>
      <w:r>
        <w:t>will provide 4x</w:t>
      </w:r>
      <w:r>
        <w:rPr>
          <w:spacing w:val="1"/>
        </w:rPr>
        <w:t xml:space="preserve"> </w:t>
      </w:r>
      <w:r>
        <w:t xml:space="preserve">internal NTP servers from physical devices </w:t>
      </w:r>
      <w:proofErr w:type="spellStart"/>
      <w:r>
        <w:t>i.e</w:t>
      </w:r>
      <w:proofErr w:type="spellEnd"/>
      <w:r>
        <w:t xml:space="preserve"> network switches and the sync configuration will</w:t>
      </w:r>
      <w:r>
        <w:rPr>
          <w:spacing w:val="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config,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refer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Hat</w:t>
      </w:r>
      <w:r>
        <w:rPr>
          <w:spacing w:val="-6"/>
        </w:rPr>
        <w:t xml:space="preserve"> </w:t>
      </w:r>
      <w:r>
        <w:t>documentation.</w:t>
      </w:r>
    </w:p>
    <w:p w14:paraId="3DE4D4F3" w14:textId="77777777" w:rsidR="005C2F4A" w:rsidRDefault="005C2F4A">
      <w:pPr>
        <w:pStyle w:val="BodyText"/>
        <w:spacing w:before="1"/>
        <w:rPr>
          <w:sz w:val="29"/>
        </w:rPr>
      </w:pPr>
    </w:p>
    <w:p w14:paraId="0ECA438D" w14:textId="77777777" w:rsidR="005C2F4A" w:rsidRDefault="00000000">
      <w:pPr>
        <w:pStyle w:val="Heading3"/>
        <w:numPr>
          <w:ilvl w:val="2"/>
          <w:numId w:val="2"/>
        </w:numPr>
        <w:tabs>
          <w:tab w:val="left" w:pos="1252"/>
        </w:tabs>
        <w:ind w:left="1251" w:hanging="672"/>
      </w:pPr>
      <w:bookmarkStart w:id="49" w:name="_TOC_250001"/>
      <w:r>
        <w:rPr>
          <w:color w:val="424242"/>
          <w:spacing w:val="-1"/>
        </w:rPr>
        <w:t>ETD</w:t>
      </w:r>
      <w:r>
        <w:rPr>
          <w:color w:val="424242"/>
          <w:spacing w:val="-18"/>
        </w:rPr>
        <w:t xml:space="preserve"> </w:t>
      </w:r>
      <w:r>
        <w:rPr>
          <w:color w:val="424242"/>
          <w:spacing w:val="-1"/>
        </w:rPr>
        <w:t>Backup</w:t>
      </w:r>
      <w:r>
        <w:rPr>
          <w:color w:val="424242"/>
          <w:spacing w:val="-17"/>
        </w:rPr>
        <w:t xml:space="preserve"> </w:t>
      </w:r>
      <w:r>
        <w:rPr>
          <w:color w:val="424242"/>
          <w:spacing w:val="-1"/>
        </w:rPr>
        <w:t>and</w:t>
      </w:r>
      <w:r>
        <w:rPr>
          <w:color w:val="424242"/>
          <w:spacing w:val="-17"/>
        </w:rPr>
        <w:t xml:space="preserve"> </w:t>
      </w:r>
      <w:bookmarkEnd w:id="49"/>
      <w:r>
        <w:rPr>
          <w:color w:val="424242"/>
        </w:rPr>
        <w:t>Restore</w:t>
      </w:r>
    </w:p>
    <w:p w14:paraId="008E2077" w14:textId="77777777" w:rsidR="005C2F4A" w:rsidRDefault="005C2F4A">
      <w:pPr>
        <w:pStyle w:val="BodyText"/>
        <w:spacing w:before="8"/>
        <w:rPr>
          <w:sz w:val="45"/>
        </w:rPr>
      </w:pPr>
    </w:p>
    <w:p w14:paraId="67801719" w14:textId="77777777" w:rsidR="005C2F4A" w:rsidRDefault="00000000">
      <w:pPr>
        <w:pStyle w:val="BodyText"/>
        <w:spacing w:before="1" w:line="321" w:lineRule="auto"/>
        <w:ind w:left="580" w:right="820"/>
        <w:jc w:val="both"/>
      </w:pPr>
      <w:proofErr w:type="spellStart"/>
      <w:r>
        <w:rPr>
          <w:spacing w:val="-1"/>
          <w:w w:val="105"/>
        </w:rPr>
        <w:t>Redhat</w:t>
      </w:r>
      <w:proofErr w:type="spellEnd"/>
      <w:r>
        <w:rPr>
          <w:spacing w:val="-1"/>
          <w:w w:val="105"/>
        </w:rPr>
        <w:t xml:space="preserve"> Recommends </w:t>
      </w:r>
      <w:r>
        <w:rPr>
          <w:w w:val="105"/>
        </w:rPr>
        <w:t xml:space="preserve">to backup ETCD before OCP upgrade. </w:t>
      </w:r>
      <w:proofErr w:type="spellStart"/>
      <w:r>
        <w:rPr>
          <w:w w:val="105"/>
        </w:rPr>
        <w:t>etcd</w:t>
      </w:r>
      <w:proofErr w:type="spellEnd"/>
      <w:r>
        <w:rPr>
          <w:w w:val="105"/>
        </w:rPr>
        <w:t xml:space="preserve"> is the key-value store for</w:t>
      </w:r>
      <w:r>
        <w:rPr>
          <w:spacing w:val="1"/>
          <w:w w:val="105"/>
        </w:rPr>
        <w:t xml:space="preserve"> </w:t>
      </w:r>
      <w:r>
        <w:t>OpenShift</w:t>
      </w:r>
      <w:r>
        <w:rPr>
          <w:spacing w:val="-6"/>
        </w:rPr>
        <w:t xml:space="preserve"> </w:t>
      </w:r>
      <w:r>
        <w:t>Container</w:t>
      </w:r>
      <w:r>
        <w:rPr>
          <w:spacing w:val="-6"/>
        </w:rPr>
        <w:t xml:space="preserve"> </w:t>
      </w:r>
      <w:r>
        <w:t>Platform,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persists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resource</w:t>
      </w:r>
      <w:r>
        <w:rPr>
          <w:spacing w:val="-6"/>
        </w:rPr>
        <w:t xml:space="preserve"> </w:t>
      </w:r>
      <w:r>
        <w:t>objects.</w:t>
      </w:r>
    </w:p>
    <w:p w14:paraId="3802F7D2" w14:textId="77777777" w:rsidR="005C2F4A" w:rsidRDefault="005C2F4A">
      <w:pPr>
        <w:pStyle w:val="BodyText"/>
        <w:spacing w:before="8"/>
        <w:rPr>
          <w:sz w:val="29"/>
        </w:rPr>
      </w:pPr>
    </w:p>
    <w:p w14:paraId="64E9FB25" w14:textId="77777777" w:rsidR="005C2F4A" w:rsidRDefault="00000000">
      <w:pPr>
        <w:pStyle w:val="BodyText"/>
        <w:ind w:left="580"/>
      </w:pPr>
      <w:r>
        <w:t>Recommendations:</w:t>
      </w:r>
    </w:p>
    <w:p w14:paraId="7F549BB2" w14:textId="77777777" w:rsidR="005C2F4A" w:rsidRDefault="00000000">
      <w:pPr>
        <w:pStyle w:val="ListParagraph"/>
        <w:numPr>
          <w:ilvl w:val="3"/>
          <w:numId w:val="2"/>
        </w:numPr>
        <w:tabs>
          <w:tab w:val="left" w:pos="1299"/>
          <w:tab w:val="left" w:pos="1300"/>
        </w:tabs>
        <w:spacing w:before="86" w:line="321" w:lineRule="auto"/>
        <w:ind w:right="823"/>
      </w:pPr>
      <w:r>
        <w:rPr>
          <w:w w:val="105"/>
        </w:rPr>
        <w:t>Back</w:t>
      </w:r>
      <w:r>
        <w:rPr>
          <w:spacing w:val="-4"/>
          <w:w w:val="105"/>
        </w:rPr>
        <w:t xml:space="preserve"> </w:t>
      </w:r>
      <w:r>
        <w:rPr>
          <w:w w:val="105"/>
        </w:rPr>
        <w:t>up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cluster’s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etcd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performing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single</w:t>
      </w:r>
      <w:r>
        <w:rPr>
          <w:spacing w:val="-14"/>
          <w:w w:val="105"/>
        </w:rPr>
        <w:t xml:space="preserve"> </w:t>
      </w:r>
      <w:r>
        <w:rPr>
          <w:w w:val="105"/>
        </w:rPr>
        <w:t>invocation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backup</w:t>
      </w:r>
      <w:r>
        <w:rPr>
          <w:spacing w:val="-14"/>
          <w:w w:val="105"/>
        </w:rPr>
        <w:t xml:space="preserve"> </w:t>
      </w:r>
      <w:r>
        <w:rPr>
          <w:w w:val="105"/>
        </w:rPr>
        <w:t>script</w:t>
      </w:r>
      <w:r>
        <w:rPr>
          <w:spacing w:val="-59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control</w:t>
      </w:r>
      <w:r>
        <w:rPr>
          <w:spacing w:val="-11"/>
          <w:w w:val="105"/>
        </w:rPr>
        <w:t xml:space="preserve"> </w:t>
      </w:r>
      <w:r>
        <w:rPr>
          <w:w w:val="105"/>
        </w:rPr>
        <w:t>plane</w:t>
      </w:r>
      <w:r>
        <w:rPr>
          <w:spacing w:val="-12"/>
          <w:w w:val="105"/>
        </w:rPr>
        <w:t xml:space="preserve"> </w:t>
      </w:r>
      <w:r>
        <w:rPr>
          <w:w w:val="105"/>
        </w:rPr>
        <w:t>host.</w:t>
      </w:r>
    </w:p>
    <w:p w14:paraId="6BE5F306" w14:textId="77777777" w:rsidR="005C2F4A" w:rsidRDefault="00000000">
      <w:pPr>
        <w:pStyle w:val="ListParagraph"/>
        <w:numPr>
          <w:ilvl w:val="3"/>
          <w:numId w:val="2"/>
        </w:numPr>
        <w:tabs>
          <w:tab w:val="left" w:pos="1300"/>
        </w:tabs>
        <w:spacing w:before="2" w:line="321" w:lineRule="auto"/>
        <w:ind w:right="829"/>
      </w:pPr>
      <w:r>
        <w:rPr>
          <w:w w:val="105"/>
        </w:rPr>
        <w:t>Only</w:t>
      </w:r>
      <w:r>
        <w:rPr>
          <w:spacing w:val="-3"/>
          <w:w w:val="105"/>
        </w:rPr>
        <w:t xml:space="preserve"> </w:t>
      </w:r>
      <w:r>
        <w:rPr>
          <w:w w:val="105"/>
        </w:rPr>
        <w:t>save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backup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single</w:t>
      </w:r>
      <w:r>
        <w:rPr>
          <w:spacing w:val="-3"/>
          <w:w w:val="105"/>
        </w:rPr>
        <w:t xml:space="preserve"> </w:t>
      </w:r>
      <w:r>
        <w:rPr>
          <w:w w:val="105"/>
        </w:rPr>
        <w:t>control</w:t>
      </w:r>
      <w:r>
        <w:rPr>
          <w:spacing w:val="-2"/>
          <w:w w:val="105"/>
        </w:rPr>
        <w:t xml:space="preserve"> </w:t>
      </w:r>
      <w:r>
        <w:rPr>
          <w:w w:val="105"/>
        </w:rPr>
        <w:t>plane</w:t>
      </w:r>
      <w:r>
        <w:rPr>
          <w:spacing w:val="-3"/>
          <w:w w:val="105"/>
        </w:rPr>
        <w:t xml:space="preserve"> </w:t>
      </w:r>
      <w:r>
        <w:rPr>
          <w:w w:val="105"/>
        </w:rPr>
        <w:t>host.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take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backup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58"/>
          <w:w w:val="105"/>
        </w:rPr>
        <w:t xml:space="preserve"> </w:t>
      </w:r>
      <w:r>
        <w:rPr>
          <w:w w:val="105"/>
        </w:rPr>
        <w:t>control</w:t>
      </w:r>
      <w:r>
        <w:rPr>
          <w:spacing w:val="-12"/>
          <w:w w:val="105"/>
        </w:rPr>
        <w:t xml:space="preserve"> </w:t>
      </w:r>
      <w:r>
        <w:rPr>
          <w:w w:val="105"/>
        </w:rPr>
        <w:t>plane</w:t>
      </w:r>
      <w:r>
        <w:rPr>
          <w:spacing w:val="-12"/>
          <w:w w:val="105"/>
        </w:rPr>
        <w:t xml:space="preserve"> </w:t>
      </w:r>
      <w:r>
        <w:rPr>
          <w:w w:val="105"/>
        </w:rPr>
        <w:t>host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cluster.</w:t>
      </w:r>
    </w:p>
    <w:p w14:paraId="6FA914A7" w14:textId="77777777" w:rsidR="005C2F4A" w:rsidRDefault="005C2F4A">
      <w:pPr>
        <w:pStyle w:val="BodyText"/>
        <w:spacing w:before="8"/>
        <w:rPr>
          <w:sz w:val="29"/>
        </w:rPr>
      </w:pPr>
    </w:p>
    <w:p w14:paraId="448A4507" w14:textId="77777777" w:rsidR="005C2F4A" w:rsidRDefault="00000000">
      <w:pPr>
        <w:pStyle w:val="BodyText"/>
        <w:spacing w:before="1"/>
        <w:ind w:left="580"/>
      </w:pPr>
      <w:r>
        <w:t>Decisions:</w:t>
      </w:r>
    </w:p>
    <w:p w14:paraId="0786E8DA" w14:textId="5C279FE5" w:rsidR="005C2F4A" w:rsidRDefault="00000000">
      <w:pPr>
        <w:pStyle w:val="BodyText"/>
        <w:tabs>
          <w:tab w:val="left" w:pos="1299"/>
        </w:tabs>
        <w:spacing w:before="85" w:line="321" w:lineRule="auto"/>
        <w:ind w:left="1300" w:right="831" w:hanging="360"/>
      </w:pPr>
      <w:r>
        <w:t>1.</w:t>
      </w:r>
      <w:r>
        <w:tab/>
      </w:r>
      <w:r w:rsidR="00F340AB">
        <w:t xml:space="preserve">CUSTOMER </w:t>
      </w:r>
      <w:r>
        <w:t xml:space="preserve">Team has confirmed to take </w:t>
      </w:r>
      <w:proofErr w:type="spellStart"/>
      <w:r>
        <w:t>etcd</w:t>
      </w:r>
      <w:proofErr w:type="spellEnd"/>
      <w:r>
        <w:t xml:space="preserve"> backup and store in NFS Server. Details are added</w:t>
      </w:r>
      <w:r>
        <w:rPr>
          <w:spacing w:val="-56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Pre-Req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sheet.</w:t>
      </w:r>
    </w:p>
    <w:p w14:paraId="5D9F955C" w14:textId="77777777" w:rsidR="005C2F4A" w:rsidRDefault="00000000">
      <w:pPr>
        <w:pStyle w:val="BodyText"/>
        <w:spacing w:before="4" w:line="670" w:lineRule="exact"/>
        <w:ind w:left="580" w:right="1096"/>
      </w:pPr>
      <w:r>
        <w:rPr>
          <w:color w:val="535353"/>
        </w:rPr>
        <w:t>Note: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At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This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point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of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Time,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complete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rollback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up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of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2"/>
        </w:rPr>
        <w:t xml:space="preserve"> </w:t>
      </w:r>
      <w:proofErr w:type="spellStart"/>
      <w:r>
        <w:rPr>
          <w:color w:val="535353"/>
        </w:rPr>
        <w:t>Openshift</w:t>
      </w:r>
      <w:proofErr w:type="spellEnd"/>
      <w:r>
        <w:rPr>
          <w:color w:val="535353"/>
          <w:spacing w:val="2"/>
        </w:rPr>
        <w:t xml:space="preserve"> </w:t>
      </w:r>
      <w:r>
        <w:rPr>
          <w:color w:val="535353"/>
        </w:rPr>
        <w:t>cluster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is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supported.</w:t>
      </w:r>
      <w:r>
        <w:rPr>
          <w:color w:val="535353"/>
          <w:spacing w:val="1"/>
        </w:rPr>
        <w:t xml:space="preserve"> </w:t>
      </w:r>
      <w:r>
        <w:rPr>
          <w:color w:val="535353"/>
          <w:w w:val="105"/>
        </w:rPr>
        <w:t>For</w:t>
      </w:r>
      <w:r>
        <w:rPr>
          <w:color w:val="535353"/>
          <w:spacing w:val="-13"/>
          <w:w w:val="105"/>
        </w:rPr>
        <w:t xml:space="preserve"> </w:t>
      </w:r>
      <w:r>
        <w:rPr>
          <w:color w:val="535353"/>
          <w:w w:val="105"/>
        </w:rPr>
        <w:t>more</w:t>
      </w:r>
      <w:r>
        <w:rPr>
          <w:color w:val="535353"/>
          <w:spacing w:val="-12"/>
          <w:w w:val="105"/>
        </w:rPr>
        <w:t xml:space="preserve"> </w:t>
      </w:r>
      <w:proofErr w:type="gramStart"/>
      <w:r>
        <w:rPr>
          <w:color w:val="535353"/>
          <w:w w:val="105"/>
        </w:rPr>
        <w:t>information</w:t>
      </w:r>
      <w:proofErr w:type="gramEnd"/>
      <w:r>
        <w:rPr>
          <w:color w:val="535353"/>
          <w:spacing w:val="-12"/>
          <w:w w:val="105"/>
        </w:rPr>
        <w:t xml:space="preserve"> </w:t>
      </w:r>
      <w:r>
        <w:rPr>
          <w:color w:val="535353"/>
          <w:w w:val="105"/>
        </w:rPr>
        <w:t>please</w:t>
      </w:r>
      <w:r>
        <w:rPr>
          <w:color w:val="535353"/>
          <w:spacing w:val="-12"/>
          <w:w w:val="105"/>
        </w:rPr>
        <w:t xml:space="preserve"> </w:t>
      </w:r>
      <w:r>
        <w:rPr>
          <w:color w:val="535353"/>
          <w:w w:val="105"/>
        </w:rPr>
        <w:t>refer</w:t>
      </w:r>
      <w:r>
        <w:rPr>
          <w:color w:val="535353"/>
          <w:spacing w:val="-12"/>
          <w:w w:val="105"/>
        </w:rPr>
        <w:t xml:space="preserve"> </w:t>
      </w:r>
      <w:r>
        <w:rPr>
          <w:color w:val="535353"/>
          <w:w w:val="105"/>
        </w:rPr>
        <w:t>to:</w:t>
      </w:r>
    </w:p>
    <w:p w14:paraId="4E31E408" w14:textId="77777777" w:rsidR="005C2F4A" w:rsidRDefault="00000000">
      <w:pPr>
        <w:spacing w:line="321" w:lineRule="auto"/>
        <w:ind w:left="580" w:right="915"/>
        <w:rPr>
          <w:sz w:val="21"/>
        </w:rPr>
      </w:pPr>
      <w:hyperlink r:id="rId83">
        <w:r>
          <w:rPr>
            <w:color w:val="1154CC"/>
            <w:spacing w:val="-4"/>
            <w:w w:val="99"/>
            <w:sz w:val="21"/>
            <w:u w:val="thick" w:color="1154CC"/>
          </w:rPr>
          <w:t>h</w:t>
        </w:r>
        <w:r>
          <w:rPr>
            <w:color w:val="1154CC"/>
            <w:spacing w:val="2"/>
            <w:w w:val="136"/>
            <w:sz w:val="21"/>
            <w:u w:val="thick" w:color="1154CC"/>
          </w:rPr>
          <w:t>t</w:t>
        </w:r>
        <w:r>
          <w:rPr>
            <w:color w:val="1154CC"/>
            <w:w w:val="136"/>
            <w:sz w:val="21"/>
            <w:u w:val="thick" w:color="1154CC"/>
          </w:rPr>
          <w:t>t</w:t>
        </w:r>
        <w:r>
          <w:rPr>
            <w:color w:val="1154CC"/>
            <w:w w:val="104"/>
            <w:sz w:val="21"/>
            <w:u w:val="thick" w:color="1154CC"/>
          </w:rPr>
          <w:t>p</w:t>
        </w:r>
        <w:r>
          <w:rPr>
            <w:color w:val="1154CC"/>
            <w:w w:val="90"/>
            <w:sz w:val="21"/>
            <w:u w:val="thick" w:color="1154CC"/>
          </w:rPr>
          <w:t>s</w:t>
        </w:r>
        <w:r>
          <w:rPr>
            <w:color w:val="1154CC"/>
            <w:w w:val="89"/>
            <w:sz w:val="21"/>
            <w:u w:val="thick" w:color="1154CC"/>
          </w:rPr>
          <w:t>:</w:t>
        </w:r>
        <w:r>
          <w:rPr>
            <w:color w:val="1154CC"/>
            <w:spacing w:val="-35"/>
            <w:w w:val="167"/>
            <w:sz w:val="21"/>
            <w:u w:val="thick" w:color="1154CC"/>
          </w:rPr>
          <w:t>/</w:t>
        </w:r>
        <w:r>
          <w:rPr>
            <w:color w:val="1154CC"/>
            <w:spacing w:val="-18"/>
            <w:w w:val="167"/>
            <w:sz w:val="21"/>
            <w:u w:val="thick" w:color="1154CC"/>
          </w:rPr>
          <w:t>/</w:t>
        </w:r>
        <w:r>
          <w:rPr>
            <w:color w:val="1154CC"/>
            <w:w w:val="104"/>
            <w:sz w:val="21"/>
            <w:u w:val="thick" w:color="1154CC"/>
          </w:rPr>
          <w:t>do</w:t>
        </w:r>
        <w:r>
          <w:rPr>
            <w:color w:val="1154CC"/>
            <w:spacing w:val="1"/>
            <w:w w:val="101"/>
            <w:sz w:val="21"/>
            <w:u w:val="thick" w:color="1154CC"/>
          </w:rPr>
          <w:t>c</w:t>
        </w:r>
        <w:r>
          <w:rPr>
            <w:color w:val="1154CC"/>
            <w:spacing w:val="-3"/>
            <w:w w:val="90"/>
            <w:sz w:val="21"/>
            <w:u w:val="thick" w:color="1154CC"/>
          </w:rPr>
          <w:t>s</w:t>
        </w:r>
        <w:r>
          <w:rPr>
            <w:color w:val="1154CC"/>
            <w:spacing w:val="-6"/>
            <w:w w:val="89"/>
            <w:sz w:val="21"/>
            <w:u w:val="thick" w:color="1154CC"/>
          </w:rPr>
          <w:t>.</w:t>
        </w:r>
        <w:r>
          <w:rPr>
            <w:color w:val="1154CC"/>
            <w:w w:val="104"/>
            <w:sz w:val="21"/>
            <w:u w:val="thick" w:color="1154CC"/>
          </w:rPr>
          <w:t>op</w:t>
        </w:r>
        <w:r>
          <w:rPr>
            <w:color w:val="1154CC"/>
            <w:sz w:val="21"/>
            <w:u w:val="thick" w:color="1154CC"/>
          </w:rPr>
          <w:t>e</w:t>
        </w:r>
        <w:r>
          <w:rPr>
            <w:color w:val="1154CC"/>
            <w:w w:val="99"/>
            <w:sz w:val="21"/>
            <w:u w:val="thick" w:color="1154CC"/>
          </w:rPr>
          <w:t>n</w:t>
        </w:r>
        <w:r>
          <w:rPr>
            <w:color w:val="1154CC"/>
            <w:w w:val="90"/>
            <w:sz w:val="21"/>
            <w:u w:val="thick" w:color="1154CC"/>
          </w:rPr>
          <w:t>s</w:t>
        </w:r>
        <w:r>
          <w:rPr>
            <w:color w:val="1154CC"/>
            <w:w w:val="99"/>
            <w:sz w:val="21"/>
            <w:u w:val="thick" w:color="1154CC"/>
          </w:rPr>
          <w:t>h</w:t>
        </w:r>
        <w:r>
          <w:rPr>
            <w:color w:val="1154CC"/>
            <w:w w:val="97"/>
            <w:sz w:val="21"/>
            <w:u w:val="thick" w:color="1154CC"/>
          </w:rPr>
          <w:t>i</w:t>
        </w:r>
        <w:r>
          <w:rPr>
            <w:color w:val="1154CC"/>
            <w:spacing w:val="2"/>
            <w:w w:val="133"/>
            <w:sz w:val="21"/>
            <w:u w:val="thick" w:color="1154CC"/>
          </w:rPr>
          <w:t>f</w:t>
        </w:r>
        <w:r>
          <w:rPr>
            <w:color w:val="1154CC"/>
            <w:w w:val="136"/>
            <w:sz w:val="21"/>
            <w:u w:val="thick" w:color="1154CC"/>
          </w:rPr>
          <w:t>t</w:t>
        </w:r>
        <w:r>
          <w:rPr>
            <w:color w:val="1154CC"/>
            <w:spacing w:val="-6"/>
            <w:w w:val="89"/>
            <w:sz w:val="21"/>
            <w:u w:val="thick" w:color="1154CC"/>
          </w:rPr>
          <w:t>.</w:t>
        </w:r>
        <w:r>
          <w:rPr>
            <w:color w:val="1154CC"/>
            <w:spacing w:val="-4"/>
            <w:w w:val="101"/>
            <w:sz w:val="21"/>
            <w:u w:val="thick" w:color="1154CC"/>
          </w:rPr>
          <w:t>c</w:t>
        </w:r>
        <w:r>
          <w:rPr>
            <w:color w:val="1154CC"/>
            <w:w w:val="104"/>
            <w:sz w:val="21"/>
            <w:u w:val="thick" w:color="1154CC"/>
          </w:rPr>
          <w:t>o</w:t>
        </w:r>
        <w:r>
          <w:rPr>
            <w:color w:val="1154CC"/>
            <w:w w:val="101"/>
            <w:sz w:val="21"/>
            <w:u w:val="thick" w:color="1154CC"/>
          </w:rPr>
          <w:t>m</w:t>
        </w:r>
        <w:r>
          <w:rPr>
            <w:color w:val="1154CC"/>
            <w:spacing w:val="-18"/>
            <w:w w:val="167"/>
            <w:sz w:val="21"/>
            <w:u w:val="thick" w:color="1154CC"/>
          </w:rPr>
          <w:t>/</w:t>
        </w:r>
        <w:r>
          <w:rPr>
            <w:color w:val="1154CC"/>
            <w:spacing w:val="-4"/>
            <w:w w:val="101"/>
            <w:sz w:val="21"/>
            <w:u w:val="thick" w:color="1154CC"/>
          </w:rPr>
          <w:t>c</w:t>
        </w:r>
        <w:r>
          <w:rPr>
            <w:color w:val="1154CC"/>
            <w:w w:val="104"/>
            <w:sz w:val="21"/>
            <w:u w:val="thick" w:color="1154CC"/>
          </w:rPr>
          <w:t>o</w:t>
        </w:r>
        <w:r>
          <w:rPr>
            <w:color w:val="1154CC"/>
            <w:spacing w:val="-4"/>
            <w:w w:val="99"/>
            <w:sz w:val="21"/>
            <w:u w:val="thick" w:color="1154CC"/>
          </w:rPr>
          <w:t>n</w:t>
        </w:r>
        <w:r>
          <w:rPr>
            <w:color w:val="1154CC"/>
            <w:w w:val="136"/>
            <w:sz w:val="21"/>
            <w:u w:val="thick" w:color="1154CC"/>
          </w:rPr>
          <w:t>t</w:t>
        </w:r>
        <w:r>
          <w:rPr>
            <w:color w:val="1154CC"/>
            <w:w w:val="94"/>
            <w:sz w:val="21"/>
            <w:u w:val="thick" w:color="1154CC"/>
          </w:rPr>
          <w:t>a</w:t>
        </w:r>
        <w:r>
          <w:rPr>
            <w:color w:val="1154CC"/>
            <w:w w:val="97"/>
            <w:sz w:val="21"/>
            <w:u w:val="thick" w:color="1154CC"/>
          </w:rPr>
          <w:t>i</w:t>
        </w:r>
        <w:r>
          <w:rPr>
            <w:color w:val="1154CC"/>
            <w:w w:val="99"/>
            <w:sz w:val="21"/>
            <w:u w:val="thick" w:color="1154CC"/>
          </w:rPr>
          <w:t>n</w:t>
        </w:r>
        <w:r>
          <w:rPr>
            <w:color w:val="1154CC"/>
            <w:sz w:val="21"/>
            <w:u w:val="thick" w:color="1154CC"/>
          </w:rPr>
          <w:t>e</w:t>
        </w:r>
        <w:r>
          <w:rPr>
            <w:color w:val="1154CC"/>
            <w:spacing w:val="-5"/>
            <w:w w:val="105"/>
            <w:sz w:val="21"/>
            <w:u w:val="thick" w:color="1154CC"/>
          </w:rPr>
          <w:t>r</w:t>
        </w:r>
        <w:r>
          <w:rPr>
            <w:color w:val="1154CC"/>
            <w:w w:val="136"/>
            <w:sz w:val="21"/>
            <w:u w:val="thick" w:color="1154CC"/>
          </w:rPr>
          <w:t>-</w:t>
        </w:r>
        <w:r>
          <w:rPr>
            <w:color w:val="1154CC"/>
            <w:w w:val="104"/>
            <w:sz w:val="21"/>
            <w:u w:val="thick" w:color="1154CC"/>
          </w:rPr>
          <w:t>p</w:t>
        </w:r>
        <w:r>
          <w:rPr>
            <w:color w:val="1154CC"/>
            <w:w w:val="97"/>
            <w:sz w:val="21"/>
            <w:u w:val="thick" w:color="1154CC"/>
          </w:rPr>
          <w:t>l</w:t>
        </w:r>
        <w:r>
          <w:rPr>
            <w:color w:val="1154CC"/>
            <w:spacing w:val="-4"/>
            <w:w w:val="94"/>
            <w:sz w:val="21"/>
            <w:u w:val="thick" w:color="1154CC"/>
          </w:rPr>
          <w:t>a</w:t>
        </w:r>
        <w:r>
          <w:rPr>
            <w:color w:val="1154CC"/>
            <w:spacing w:val="2"/>
            <w:w w:val="136"/>
            <w:sz w:val="21"/>
            <w:u w:val="thick" w:color="1154CC"/>
          </w:rPr>
          <w:t>t</w:t>
        </w:r>
        <w:r>
          <w:rPr>
            <w:color w:val="1154CC"/>
            <w:spacing w:val="-5"/>
            <w:w w:val="133"/>
            <w:sz w:val="21"/>
            <w:u w:val="thick" w:color="1154CC"/>
          </w:rPr>
          <w:t>f</w:t>
        </w:r>
        <w:r>
          <w:rPr>
            <w:color w:val="1154CC"/>
            <w:w w:val="104"/>
            <w:sz w:val="21"/>
            <w:u w:val="thick" w:color="1154CC"/>
          </w:rPr>
          <w:t>o</w:t>
        </w:r>
        <w:r>
          <w:rPr>
            <w:color w:val="1154CC"/>
            <w:w w:val="105"/>
            <w:sz w:val="21"/>
            <w:u w:val="thick" w:color="1154CC"/>
          </w:rPr>
          <w:t>r</w:t>
        </w:r>
        <w:r>
          <w:rPr>
            <w:color w:val="1154CC"/>
            <w:w w:val="101"/>
            <w:sz w:val="21"/>
            <w:u w:val="thick" w:color="1154CC"/>
          </w:rPr>
          <w:t>m</w:t>
        </w:r>
        <w:r>
          <w:rPr>
            <w:color w:val="1154CC"/>
            <w:spacing w:val="-18"/>
            <w:w w:val="167"/>
            <w:sz w:val="21"/>
            <w:u w:val="thick" w:color="1154CC"/>
          </w:rPr>
          <w:t>/</w:t>
        </w:r>
        <w:r>
          <w:rPr>
            <w:color w:val="1154CC"/>
            <w:spacing w:val="-3"/>
            <w:w w:val="111"/>
            <w:sz w:val="21"/>
            <w:u w:val="thick" w:color="1154CC"/>
          </w:rPr>
          <w:t>4</w:t>
        </w:r>
        <w:r>
          <w:rPr>
            <w:color w:val="1154CC"/>
            <w:spacing w:val="-10"/>
            <w:w w:val="89"/>
            <w:sz w:val="21"/>
            <w:u w:val="thick" w:color="1154CC"/>
          </w:rPr>
          <w:t>.</w:t>
        </w:r>
        <w:r>
          <w:rPr>
            <w:color w:val="1154CC"/>
            <w:w w:val="55"/>
            <w:sz w:val="21"/>
            <w:u w:val="thick" w:color="1154CC"/>
          </w:rPr>
          <w:t>1</w:t>
        </w:r>
        <w:r>
          <w:rPr>
            <w:color w:val="1154CC"/>
            <w:w w:val="111"/>
            <w:sz w:val="21"/>
            <w:u w:val="thick" w:color="1154CC"/>
          </w:rPr>
          <w:t>4</w:t>
        </w:r>
        <w:r>
          <w:rPr>
            <w:color w:val="1154CC"/>
            <w:w w:val="167"/>
            <w:sz w:val="21"/>
            <w:u w:val="thick" w:color="1154CC"/>
          </w:rPr>
          <w:t>/</w:t>
        </w:r>
        <w:r>
          <w:rPr>
            <w:color w:val="1154CC"/>
            <w:spacing w:val="1"/>
            <w:w w:val="104"/>
            <w:sz w:val="21"/>
            <w:u w:val="thick" w:color="1154CC"/>
          </w:rPr>
          <w:t>b</w:t>
        </w:r>
        <w:r>
          <w:rPr>
            <w:color w:val="1154CC"/>
            <w:w w:val="94"/>
            <w:sz w:val="21"/>
            <w:u w:val="thick" w:color="1154CC"/>
          </w:rPr>
          <w:t>a</w:t>
        </w:r>
        <w:r>
          <w:rPr>
            <w:color w:val="1154CC"/>
            <w:w w:val="101"/>
            <w:sz w:val="21"/>
            <w:u w:val="thick" w:color="1154CC"/>
          </w:rPr>
          <w:t>c</w:t>
        </w:r>
        <w:r>
          <w:rPr>
            <w:color w:val="1154CC"/>
            <w:spacing w:val="-4"/>
            <w:w w:val="97"/>
            <w:sz w:val="21"/>
            <w:u w:val="thick" w:color="1154CC"/>
          </w:rPr>
          <w:t>k</w:t>
        </w:r>
        <w:r>
          <w:rPr>
            <w:color w:val="1154CC"/>
            <w:w w:val="99"/>
            <w:sz w:val="21"/>
            <w:u w:val="thick" w:color="1154CC"/>
          </w:rPr>
          <w:t>u</w:t>
        </w:r>
        <w:r>
          <w:rPr>
            <w:color w:val="1154CC"/>
            <w:spacing w:val="-3"/>
            <w:w w:val="104"/>
            <w:sz w:val="21"/>
            <w:u w:val="thick" w:color="1154CC"/>
          </w:rPr>
          <w:t>p</w:t>
        </w:r>
        <w:r>
          <w:rPr>
            <w:color w:val="1154CC"/>
            <w:w w:val="82"/>
            <w:sz w:val="21"/>
            <w:u w:val="thick" w:color="1154CC"/>
          </w:rPr>
          <w:t>_</w:t>
        </w:r>
        <w:r>
          <w:rPr>
            <w:color w:val="1154CC"/>
            <w:w w:val="94"/>
            <w:sz w:val="21"/>
            <w:u w:val="thick" w:color="1154CC"/>
          </w:rPr>
          <w:t>a</w:t>
        </w:r>
        <w:r>
          <w:rPr>
            <w:color w:val="1154CC"/>
            <w:w w:val="99"/>
            <w:sz w:val="21"/>
            <w:u w:val="thick" w:color="1154CC"/>
          </w:rPr>
          <w:t>n</w:t>
        </w:r>
        <w:r>
          <w:rPr>
            <w:color w:val="1154CC"/>
            <w:spacing w:val="6"/>
            <w:w w:val="104"/>
            <w:sz w:val="21"/>
            <w:u w:val="thick" w:color="1154CC"/>
          </w:rPr>
          <w:t>d</w:t>
        </w:r>
        <w:r>
          <w:rPr>
            <w:color w:val="1154CC"/>
            <w:w w:val="82"/>
            <w:sz w:val="21"/>
            <w:u w:val="thick" w:color="1154CC"/>
          </w:rPr>
          <w:t>_</w:t>
        </w:r>
        <w:r>
          <w:rPr>
            <w:color w:val="1154CC"/>
            <w:spacing w:val="-7"/>
            <w:w w:val="105"/>
            <w:sz w:val="21"/>
            <w:u w:val="thick" w:color="1154CC"/>
          </w:rPr>
          <w:t>r</w:t>
        </w:r>
        <w:r>
          <w:rPr>
            <w:color w:val="1154CC"/>
            <w:spacing w:val="1"/>
            <w:sz w:val="21"/>
            <w:u w:val="thick" w:color="1154CC"/>
          </w:rPr>
          <w:t>e</w:t>
        </w:r>
        <w:r>
          <w:rPr>
            <w:color w:val="1154CC"/>
            <w:spacing w:val="-3"/>
            <w:w w:val="90"/>
            <w:sz w:val="21"/>
            <w:u w:val="thick" w:color="1154CC"/>
          </w:rPr>
          <w:t>s</w:t>
        </w:r>
        <w:r>
          <w:rPr>
            <w:color w:val="1154CC"/>
            <w:spacing w:val="-3"/>
            <w:w w:val="136"/>
            <w:sz w:val="21"/>
            <w:u w:val="thick" w:color="1154CC"/>
          </w:rPr>
          <w:t>t</w:t>
        </w:r>
        <w:r>
          <w:rPr>
            <w:color w:val="1154CC"/>
            <w:w w:val="104"/>
            <w:sz w:val="21"/>
            <w:u w:val="thick" w:color="1154CC"/>
          </w:rPr>
          <w:t>o</w:t>
        </w:r>
        <w:r>
          <w:rPr>
            <w:color w:val="1154CC"/>
            <w:spacing w:val="-7"/>
            <w:w w:val="105"/>
            <w:sz w:val="21"/>
            <w:u w:val="thick" w:color="1154CC"/>
          </w:rPr>
          <w:t>r</w:t>
        </w:r>
        <w:r>
          <w:rPr>
            <w:color w:val="1154CC"/>
            <w:spacing w:val="-2"/>
            <w:sz w:val="21"/>
            <w:u w:val="thick" w:color="1154CC"/>
          </w:rPr>
          <w:t>e</w:t>
        </w:r>
        <w:r>
          <w:rPr>
            <w:color w:val="1154CC"/>
            <w:spacing w:val="-18"/>
            <w:w w:val="167"/>
            <w:sz w:val="21"/>
            <w:u w:val="thick" w:color="1154CC"/>
          </w:rPr>
          <w:t>/</w:t>
        </w:r>
        <w:r>
          <w:rPr>
            <w:color w:val="1154CC"/>
            <w:spacing w:val="-4"/>
            <w:w w:val="101"/>
            <w:sz w:val="21"/>
            <w:u w:val="thick" w:color="1154CC"/>
          </w:rPr>
          <w:t>c</w:t>
        </w:r>
        <w:r>
          <w:rPr>
            <w:color w:val="1154CC"/>
            <w:w w:val="104"/>
            <w:sz w:val="21"/>
            <w:u w:val="thick" w:color="1154CC"/>
          </w:rPr>
          <w:t>o</w:t>
        </w:r>
        <w:r>
          <w:rPr>
            <w:color w:val="1154CC"/>
            <w:spacing w:val="-4"/>
            <w:w w:val="99"/>
            <w:sz w:val="21"/>
            <w:u w:val="thick" w:color="1154CC"/>
          </w:rPr>
          <w:t>n</w:t>
        </w:r>
        <w:r>
          <w:rPr>
            <w:color w:val="1154CC"/>
            <w:w w:val="136"/>
            <w:sz w:val="21"/>
            <w:u w:val="thick" w:color="1154CC"/>
          </w:rPr>
          <w:t>t</w:t>
        </w:r>
        <w:r>
          <w:rPr>
            <w:color w:val="1154CC"/>
            <w:spacing w:val="-7"/>
            <w:w w:val="105"/>
            <w:sz w:val="21"/>
            <w:u w:val="thick" w:color="1154CC"/>
          </w:rPr>
          <w:t>r</w:t>
        </w:r>
        <w:r>
          <w:rPr>
            <w:color w:val="1154CC"/>
            <w:w w:val="104"/>
            <w:sz w:val="21"/>
            <w:u w:val="thick" w:color="1154CC"/>
          </w:rPr>
          <w:t>o</w:t>
        </w:r>
        <w:r>
          <w:rPr>
            <w:color w:val="1154CC"/>
            <w:spacing w:val="6"/>
            <w:w w:val="97"/>
            <w:sz w:val="21"/>
            <w:u w:val="thick" w:color="1154CC"/>
          </w:rPr>
          <w:t>l</w:t>
        </w:r>
        <w:r>
          <w:rPr>
            <w:color w:val="1154CC"/>
            <w:spacing w:val="6"/>
            <w:w w:val="82"/>
            <w:sz w:val="21"/>
            <w:u w:val="thick" w:color="1154CC"/>
          </w:rPr>
          <w:t>_</w:t>
        </w:r>
        <w:r>
          <w:rPr>
            <w:color w:val="1154CC"/>
            <w:w w:val="104"/>
            <w:sz w:val="21"/>
            <w:u w:val="thick" w:color="1154CC"/>
          </w:rPr>
          <w:t>p</w:t>
        </w:r>
        <w:r>
          <w:rPr>
            <w:color w:val="1154CC"/>
            <w:w w:val="97"/>
            <w:sz w:val="21"/>
            <w:u w:val="thick" w:color="1154CC"/>
          </w:rPr>
          <w:t>l</w:t>
        </w:r>
        <w:r>
          <w:rPr>
            <w:color w:val="1154CC"/>
            <w:w w:val="94"/>
            <w:sz w:val="21"/>
            <w:u w:val="thick" w:color="1154CC"/>
          </w:rPr>
          <w:t>a</w:t>
        </w:r>
        <w:r>
          <w:rPr>
            <w:color w:val="1154CC"/>
            <w:w w:val="99"/>
            <w:sz w:val="21"/>
            <w:u w:val="thick" w:color="1154CC"/>
          </w:rPr>
          <w:t>n</w:t>
        </w:r>
        <w:r>
          <w:rPr>
            <w:color w:val="1154CC"/>
            <w:sz w:val="21"/>
            <w:u w:val="thick" w:color="1154CC"/>
          </w:rPr>
          <w:t>e</w:t>
        </w:r>
        <w:r>
          <w:rPr>
            <w:color w:val="1154CC"/>
            <w:spacing w:val="4"/>
            <w:w w:val="82"/>
            <w:sz w:val="21"/>
            <w:u w:val="thick" w:color="1154CC"/>
          </w:rPr>
          <w:t>_</w:t>
        </w:r>
        <w:r>
          <w:rPr>
            <w:color w:val="1154CC"/>
            <w:spacing w:val="1"/>
            <w:w w:val="104"/>
            <w:sz w:val="21"/>
            <w:u w:val="thick" w:color="1154CC"/>
          </w:rPr>
          <w:t>b</w:t>
        </w:r>
        <w:r>
          <w:rPr>
            <w:color w:val="1154CC"/>
            <w:w w:val="94"/>
            <w:sz w:val="21"/>
            <w:u w:val="thick" w:color="1154CC"/>
          </w:rPr>
          <w:t>a</w:t>
        </w:r>
        <w:r>
          <w:rPr>
            <w:color w:val="1154CC"/>
            <w:w w:val="101"/>
            <w:sz w:val="21"/>
            <w:u w:val="thick" w:color="1154CC"/>
          </w:rPr>
          <w:t>c</w:t>
        </w:r>
        <w:r>
          <w:rPr>
            <w:color w:val="1154CC"/>
            <w:spacing w:val="-4"/>
            <w:w w:val="97"/>
            <w:sz w:val="21"/>
            <w:u w:val="thick" w:color="1154CC"/>
          </w:rPr>
          <w:t>k</w:t>
        </w:r>
        <w:r>
          <w:rPr>
            <w:color w:val="1154CC"/>
            <w:w w:val="99"/>
            <w:sz w:val="21"/>
            <w:u w:val="thick" w:color="1154CC"/>
          </w:rPr>
          <w:t>u</w:t>
        </w:r>
        <w:r>
          <w:rPr>
            <w:color w:val="1154CC"/>
            <w:spacing w:val="-3"/>
            <w:w w:val="104"/>
            <w:sz w:val="21"/>
            <w:u w:val="thick" w:color="1154CC"/>
          </w:rPr>
          <w:t>p</w:t>
        </w:r>
        <w:r>
          <w:rPr>
            <w:color w:val="1154CC"/>
            <w:w w:val="82"/>
            <w:sz w:val="21"/>
            <w:u w:val="thick" w:color="1154CC"/>
          </w:rPr>
          <w:t>_</w:t>
        </w:r>
        <w:r>
          <w:rPr>
            <w:color w:val="1154CC"/>
            <w:w w:val="94"/>
            <w:sz w:val="21"/>
            <w:u w:val="thick" w:color="1154CC"/>
          </w:rPr>
          <w:t>a</w:t>
        </w:r>
        <w:r>
          <w:rPr>
            <w:color w:val="1154CC"/>
            <w:w w:val="99"/>
            <w:sz w:val="21"/>
            <w:u w:val="thick" w:color="1154CC"/>
          </w:rPr>
          <w:t>n</w:t>
        </w:r>
      </w:hyperlink>
      <w:r>
        <w:rPr>
          <w:color w:val="1154CC"/>
          <w:w w:val="99"/>
          <w:sz w:val="21"/>
        </w:rPr>
        <w:t xml:space="preserve"> </w:t>
      </w:r>
      <w:hyperlink r:id="rId84">
        <w:proofErr w:type="spellStart"/>
        <w:r>
          <w:rPr>
            <w:color w:val="1154CC"/>
            <w:spacing w:val="6"/>
            <w:w w:val="104"/>
            <w:sz w:val="21"/>
            <w:u w:val="thick" w:color="1154CC"/>
          </w:rPr>
          <w:t>d</w:t>
        </w:r>
        <w:r>
          <w:rPr>
            <w:color w:val="1154CC"/>
            <w:w w:val="82"/>
            <w:sz w:val="21"/>
            <w:u w:val="thick" w:color="1154CC"/>
          </w:rPr>
          <w:t>_</w:t>
        </w:r>
        <w:r>
          <w:rPr>
            <w:color w:val="1154CC"/>
            <w:spacing w:val="-7"/>
            <w:w w:val="105"/>
            <w:sz w:val="21"/>
            <w:u w:val="thick" w:color="1154CC"/>
          </w:rPr>
          <w:t>r</w:t>
        </w:r>
        <w:r>
          <w:rPr>
            <w:color w:val="1154CC"/>
            <w:spacing w:val="1"/>
            <w:sz w:val="21"/>
            <w:u w:val="thick" w:color="1154CC"/>
          </w:rPr>
          <w:t>e</w:t>
        </w:r>
        <w:r>
          <w:rPr>
            <w:color w:val="1154CC"/>
            <w:spacing w:val="-3"/>
            <w:w w:val="90"/>
            <w:sz w:val="21"/>
            <w:u w:val="thick" w:color="1154CC"/>
          </w:rPr>
          <w:t>s</w:t>
        </w:r>
        <w:r>
          <w:rPr>
            <w:color w:val="1154CC"/>
            <w:spacing w:val="-3"/>
            <w:w w:val="136"/>
            <w:sz w:val="21"/>
            <w:u w:val="thick" w:color="1154CC"/>
          </w:rPr>
          <w:t>t</w:t>
        </w:r>
        <w:r>
          <w:rPr>
            <w:color w:val="1154CC"/>
            <w:w w:val="104"/>
            <w:sz w:val="21"/>
            <w:u w:val="thick" w:color="1154CC"/>
          </w:rPr>
          <w:t>o</w:t>
        </w:r>
        <w:r>
          <w:rPr>
            <w:color w:val="1154CC"/>
            <w:spacing w:val="-7"/>
            <w:w w:val="105"/>
            <w:sz w:val="21"/>
            <w:u w:val="thick" w:color="1154CC"/>
          </w:rPr>
          <w:t>r</w:t>
        </w:r>
        <w:r>
          <w:rPr>
            <w:color w:val="1154CC"/>
            <w:spacing w:val="-2"/>
            <w:sz w:val="21"/>
            <w:u w:val="thick" w:color="1154CC"/>
          </w:rPr>
          <w:t>e</w:t>
        </w:r>
        <w:proofErr w:type="spellEnd"/>
        <w:r>
          <w:rPr>
            <w:color w:val="1154CC"/>
            <w:w w:val="167"/>
            <w:sz w:val="21"/>
            <w:u w:val="thick" w:color="1154CC"/>
          </w:rPr>
          <w:t>/</w:t>
        </w:r>
        <w:r>
          <w:rPr>
            <w:color w:val="1154CC"/>
            <w:spacing w:val="1"/>
            <w:w w:val="104"/>
            <w:sz w:val="21"/>
            <w:u w:val="thick" w:color="1154CC"/>
          </w:rPr>
          <w:t>b</w:t>
        </w:r>
        <w:r>
          <w:rPr>
            <w:color w:val="1154CC"/>
            <w:w w:val="94"/>
            <w:sz w:val="21"/>
            <w:u w:val="thick" w:color="1154CC"/>
          </w:rPr>
          <w:t>a</w:t>
        </w:r>
        <w:r>
          <w:rPr>
            <w:color w:val="1154CC"/>
            <w:w w:val="101"/>
            <w:sz w:val="21"/>
            <w:u w:val="thick" w:color="1154CC"/>
          </w:rPr>
          <w:t>c</w:t>
        </w:r>
        <w:r>
          <w:rPr>
            <w:color w:val="1154CC"/>
            <w:w w:val="97"/>
            <w:sz w:val="21"/>
            <w:u w:val="thick" w:color="1154CC"/>
          </w:rPr>
          <w:t>ki</w:t>
        </w:r>
        <w:r>
          <w:rPr>
            <w:color w:val="1154CC"/>
            <w:w w:val="99"/>
            <w:sz w:val="21"/>
            <w:u w:val="thick" w:color="1154CC"/>
          </w:rPr>
          <w:t>n</w:t>
        </w:r>
        <w:r>
          <w:rPr>
            <w:color w:val="1154CC"/>
            <w:w w:val="104"/>
            <w:sz w:val="21"/>
            <w:u w:val="thick" w:color="1154CC"/>
          </w:rPr>
          <w:t>g</w:t>
        </w:r>
        <w:r>
          <w:rPr>
            <w:color w:val="1154CC"/>
            <w:w w:val="136"/>
            <w:sz w:val="21"/>
            <w:u w:val="thick" w:color="1154CC"/>
          </w:rPr>
          <w:t>-</w:t>
        </w:r>
        <w:r>
          <w:rPr>
            <w:color w:val="1154CC"/>
            <w:w w:val="99"/>
            <w:sz w:val="21"/>
            <w:u w:val="thick" w:color="1154CC"/>
          </w:rPr>
          <w:t>u</w:t>
        </w:r>
        <w:r>
          <w:rPr>
            <w:color w:val="1154CC"/>
            <w:spacing w:val="2"/>
            <w:w w:val="104"/>
            <w:sz w:val="21"/>
            <w:u w:val="thick" w:color="1154CC"/>
          </w:rPr>
          <w:t>p</w:t>
        </w:r>
        <w:r>
          <w:rPr>
            <w:color w:val="1154CC"/>
            <w:spacing w:val="2"/>
            <w:w w:val="136"/>
            <w:sz w:val="21"/>
            <w:u w:val="thick" w:color="1154CC"/>
          </w:rPr>
          <w:t>-</w:t>
        </w:r>
        <w:r>
          <w:rPr>
            <w:color w:val="1154CC"/>
            <w:spacing w:val="-4"/>
            <w:sz w:val="21"/>
            <w:u w:val="thick" w:color="1154CC"/>
          </w:rPr>
          <w:t>e</w:t>
        </w:r>
        <w:r>
          <w:rPr>
            <w:color w:val="1154CC"/>
            <w:spacing w:val="-3"/>
            <w:w w:val="136"/>
            <w:sz w:val="21"/>
            <w:u w:val="thick" w:color="1154CC"/>
          </w:rPr>
          <w:t>t</w:t>
        </w:r>
        <w:r>
          <w:rPr>
            <w:color w:val="1154CC"/>
            <w:spacing w:val="-4"/>
            <w:w w:val="101"/>
            <w:sz w:val="21"/>
            <w:u w:val="thick" w:color="1154CC"/>
          </w:rPr>
          <w:t>c</w:t>
        </w:r>
        <w:r>
          <w:rPr>
            <w:color w:val="1154CC"/>
            <w:w w:val="104"/>
            <w:sz w:val="21"/>
            <w:u w:val="thick" w:color="1154CC"/>
          </w:rPr>
          <w:t>d</w:t>
        </w:r>
        <w:r>
          <w:rPr>
            <w:color w:val="1154CC"/>
            <w:w w:val="89"/>
            <w:sz w:val="21"/>
            <w:u w:val="thick" w:color="1154CC"/>
          </w:rPr>
          <w:t>.</w:t>
        </w:r>
        <w:r>
          <w:rPr>
            <w:color w:val="1154CC"/>
            <w:spacing w:val="-4"/>
            <w:w w:val="99"/>
            <w:sz w:val="21"/>
            <w:u w:val="thick" w:color="1154CC"/>
          </w:rPr>
          <w:t>h</w:t>
        </w:r>
        <w:r>
          <w:rPr>
            <w:color w:val="1154CC"/>
            <w:w w:val="136"/>
            <w:sz w:val="21"/>
            <w:u w:val="thick" w:color="1154CC"/>
          </w:rPr>
          <w:t>t</w:t>
        </w:r>
        <w:r>
          <w:rPr>
            <w:color w:val="1154CC"/>
            <w:w w:val="101"/>
            <w:sz w:val="21"/>
            <w:u w:val="thick" w:color="1154CC"/>
          </w:rPr>
          <w:t>m</w:t>
        </w:r>
        <w:r>
          <w:rPr>
            <w:color w:val="1154CC"/>
            <w:w w:val="97"/>
            <w:sz w:val="21"/>
            <w:u w:val="thick" w:color="1154CC"/>
          </w:rPr>
          <w:t>l</w:t>
        </w:r>
      </w:hyperlink>
    </w:p>
    <w:p w14:paraId="6B05D92D" w14:textId="77777777" w:rsidR="005C2F4A" w:rsidRDefault="00E27344">
      <w:pPr>
        <w:pStyle w:val="BodyText"/>
        <w:spacing w:before="1"/>
        <w:rPr>
          <w:sz w:val="24"/>
        </w:rPr>
      </w:pPr>
      <w:r>
        <w:pict w14:anchorId="22F5B6AB">
          <v:shape id="_x0000_s2050" alt="" style="position:absolute;margin-left:1in;margin-top:16pt;width:2in;height:.1pt;z-index:-15719936;mso-wrap-edited:f;mso-width-percent:0;mso-height-percent:0;mso-wrap-distance-left:0;mso-wrap-distance-right:0;mso-position-horizontal-relative:page;mso-width-percent:0;mso-height-percent:0" coordsize="2880,1270" path="m,l2880,e" filled="f">
            <v:path arrowok="t" o:connecttype="custom" o:connectlocs="0,0;1161288000,0" o:connectangles="0,0"/>
            <w10:wrap type="topAndBottom" anchorx="page"/>
          </v:shape>
        </w:pict>
      </w:r>
    </w:p>
    <w:p w14:paraId="5A697E1F" w14:textId="77777777" w:rsidR="005C2F4A" w:rsidRDefault="00000000">
      <w:pPr>
        <w:spacing w:before="48"/>
        <w:ind w:left="580"/>
        <w:rPr>
          <w:rFonts w:ascii="Tahoma"/>
          <w:sz w:val="18"/>
        </w:rPr>
      </w:pPr>
      <w:r>
        <w:rPr>
          <w:rFonts w:ascii="Tahoma"/>
          <w:w w:val="95"/>
          <w:sz w:val="18"/>
          <w:vertAlign w:val="superscript"/>
        </w:rPr>
        <w:t>12</w:t>
      </w:r>
      <w:r>
        <w:rPr>
          <w:rFonts w:ascii="Tahoma"/>
          <w:spacing w:val="8"/>
          <w:w w:val="95"/>
          <w:sz w:val="18"/>
        </w:rPr>
        <w:t xml:space="preserve"> </w:t>
      </w:r>
      <w:r>
        <w:rPr>
          <w:rFonts w:ascii="Tahoma"/>
          <w:w w:val="95"/>
          <w:sz w:val="18"/>
        </w:rPr>
        <w:t>DNS</w:t>
      </w:r>
      <w:r>
        <w:rPr>
          <w:rFonts w:ascii="Tahoma"/>
          <w:spacing w:val="9"/>
          <w:w w:val="95"/>
          <w:sz w:val="18"/>
        </w:rPr>
        <w:t xml:space="preserve"> </w:t>
      </w:r>
      <w:proofErr w:type="gramStart"/>
      <w:r>
        <w:rPr>
          <w:rFonts w:ascii="Tahoma"/>
          <w:w w:val="95"/>
          <w:sz w:val="18"/>
        </w:rPr>
        <w:t>requirements(</w:t>
      </w:r>
      <w:proofErr w:type="gramEnd"/>
      <w:r>
        <w:rPr>
          <w:rFonts w:ascii="Tahoma"/>
          <w:w w:val="95"/>
          <w:sz w:val="18"/>
        </w:rPr>
        <w:t>Section</w:t>
      </w:r>
      <w:r>
        <w:rPr>
          <w:rFonts w:ascii="Tahoma"/>
          <w:spacing w:val="8"/>
          <w:w w:val="95"/>
          <w:sz w:val="18"/>
        </w:rPr>
        <w:t xml:space="preserve"> </w:t>
      </w:r>
      <w:r>
        <w:rPr>
          <w:rFonts w:ascii="Tahoma"/>
          <w:w w:val="95"/>
          <w:sz w:val="18"/>
        </w:rPr>
        <w:t>23.1.5):</w:t>
      </w:r>
    </w:p>
    <w:p w14:paraId="1C183EF6" w14:textId="77777777" w:rsidR="005C2F4A" w:rsidRDefault="00000000">
      <w:pPr>
        <w:spacing w:before="10" w:line="252" w:lineRule="auto"/>
        <w:ind w:left="580" w:right="820"/>
        <w:rPr>
          <w:rFonts w:ascii="Tahoma"/>
          <w:sz w:val="18"/>
        </w:rPr>
      </w:pPr>
      <w:hyperlink r:id="rId85" w:anchor="installation-user-provisioned-validating-dns_installing-platform-agnostic"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w w:val="61"/>
            <w:sz w:val="18"/>
            <w:u w:val="thick" w:color="1154CC"/>
          </w:rPr>
          <w:t>: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1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cc</w:t>
        </w:r>
        <w:r>
          <w:rPr>
            <w:rFonts w:ascii="Tahoma"/>
            <w:color w:val="1154CC"/>
            <w:spacing w:val="-2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ss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-5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5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7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w w:val="101"/>
            <w:sz w:val="18"/>
            <w:u w:val="thick" w:color="1154CC"/>
          </w:rPr>
          <w:t>d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2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1"/>
            <w:sz w:val="18"/>
            <w:u w:val="thick" w:color="1154CC"/>
          </w:rPr>
          <w:t>u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m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4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109"/>
            <w:sz w:val="18"/>
            <w:u w:val="thick" w:color="1154CC"/>
          </w:rPr>
          <w:t>-</w:t>
        </w:r>
        <w:r>
          <w:rPr>
            <w:rFonts w:ascii="Tahoma"/>
            <w:color w:val="1154CC"/>
            <w:sz w:val="18"/>
            <w:u w:val="thick" w:color="1154CC"/>
          </w:rPr>
          <w:t>u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pacing w:val="-9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pe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z w:val="18"/>
            <w:u w:val="thick" w:color="1154CC"/>
          </w:rPr>
          <w:t>h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1"/>
            <w:w w:val="102"/>
            <w:sz w:val="18"/>
            <w:u w:val="thick" w:color="1154CC"/>
          </w:rPr>
          <w:t>f</w:t>
        </w:r>
        <w:r>
          <w:rPr>
            <w:rFonts w:ascii="Tahoma"/>
            <w:color w:val="1154CC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w w:val="106"/>
            <w:sz w:val="18"/>
            <w:u w:val="thick" w:color="1154CC"/>
          </w:rPr>
          <w:t>c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1"/>
            <w:w w:val="101"/>
            <w:sz w:val="18"/>
            <w:u w:val="thick" w:color="1154CC"/>
          </w:rPr>
          <w:t>e</w:t>
        </w:r>
        <w:r>
          <w:rPr>
            <w:rFonts w:ascii="Tahoma"/>
            <w:color w:val="1154CC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w w:val="89"/>
            <w:sz w:val="18"/>
            <w:u w:val="thick" w:color="1154CC"/>
          </w:rPr>
          <w:t>_</w:t>
        </w:r>
        <w:r>
          <w:rPr>
            <w:rFonts w:ascii="Tahoma"/>
            <w:color w:val="1154CC"/>
            <w:w w:val="101"/>
            <w:sz w:val="18"/>
            <w:u w:val="thick" w:color="1154CC"/>
          </w:rPr>
          <w:t>p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pacing w:val="-3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pacing w:val="-5"/>
            <w:w w:val="102"/>
            <w:sz w:val="18"/>
            <w:u w:val="thick" w:color="1154CC"/>
          </w:rPr>
          <w:t>f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pacing w:val="-1"/>
            <w:w w:val="107"/>
            <w:sz w:val="18"/>
            <w:u w:val="thick" w:color="1154CC"/>
          </w:rPr>
          <w:t>r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1"/>
            <w:w w:val="111"/>
            <w:sz w:val="18"/>
            <w:u w:val="thick" w:color="1154CC"/>
          </w:rPr>
          <w:t>4</w:t>
        </w:r>
        <w:r>
          <w:rPr>
            <w:rFonts w:ascii="Tahoma"/>
            <w:color w:val="1154CC"/>
            <w:w w:val="71"/>
            <w:sz w:val="18"/>
            <w:u w:val="thick" w:color="1154CC"/>
          </w:rPr>
          <w:t>.</w:t>
        </w:r>
        <w:r>
          <w:rPr>
            <w:rFonts w:ascii="Tahoma"/>
            <w:color w:val="1154CC"/>
            <w:spacing w:val="-4"/>
            <w:w w:val="65"/>
            <w:sz w:val="18"/>
            <w:u w:val="thick" w:color="1154CC"/>
          </w:rPr>
          <w:t>1</w:t>
        </w:r>
        <w:r>
          <w:rPr>
            <w:rFonts w:ascii="Tahoma"/>
            <w:color w:val="1154CC"/>
            <w:w w:val="111"/>
            <w:sz w:val="18"/>
            <w:u w:val="thick" w:color="1154CC"/>
          </w:rPr>
          <w:t>4</w:t>
        </w:r>
        <w:r>
          <w:rPr>
            <w:rFonts w:ascii="Tahoma"/>
            <w:color w:val="1154CC"/>
            <w:spacing w:val="-2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spacing w:val="-3"/>
            <w:sz w:val="18"/>
            <w:u w:val="thick" w:color="1154CC"/>
          </w:rPr>
          <w:t>h</w:t>
        </w:r>
        <w:r>
          <w:rPr>
            <w:rFonts w:ascii="Tahoma"/>
            <w:color w:val="1154CC"/>
            <w:spacing w:val="-8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sz w:val="18"/>
            <w:u w:val="thick" w:color="1154CC"/>
          </w:rPr>
          <w:t>m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</w:t>
        </w:r>
        <w:r>
          <w:rPr>
            <w:rFonts w:ascii="Tahoma"/>
            <w:color w:val="1154CC"/>
            <w:spacing w:val="-2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ll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w w:val="101"/>
            <w:sz w:val="18"/>
            <w:u w:val="thick" w:color="1154CC"/>
          </w:rPr>
          <w:t>g</w:t>
        </w:r>
        <w:r>
          <w:rPr>
            <w:rFonts w:ascii="Tahoma"/>
            <w:color w:val="1154CC"/>
            <w:spacing w:val="-2"/>
            <w:w w:val="127"/>
            <w:sz w:val="18"/>
            <w:u w:val="thick" w:color="1154CC"/>
          </w:rPr>
          <w:t>/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spacing w:val="-2"/>
            <w:w w:val="104"/>
            <w:sz w:val="18"/>
            <w:u w:val="thick" w:color="1154CC"/>
          </w:rPr>
          <w:t>s</w:t>
        </w:r>
        <w:r>
          <w:rPr>
            <w:rFonts w:ascii="Tahoma"/>
            <w:color w:val="1154CC"/>
            <w:spacing w:val="-2"/>
            <w:w w:val="111"/>
            <w:sz w:val="18"/>
            <w:u w:val="thick" w:color="1154CC"/>
          </w:rPr>
          <w:t>t</w:t>
        </w:r>
        <w:r>
          <w:rPr>
            <w:rFonts w:ascii="Tahoma"/>
            <w:color w:val="1154CC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w w:val="111"/>
            <w:sz w:val="18"/>
            <w:u w:val="thick" w:color="1154CC"/>
          </w:rPr>
          <w:t>ll</w:t>
        </w:r>
        <w:r>
          <w:rPr>
            <w:rFonts w:ascii="Tahoma"/>
            <w:color w:val="1154CC"/>
            <w:w w:val="110"/>
            <w:sz w:val="18"/>
            <w:u w:val="thick" w:color="1154CC"/>
          </w:rPr>
          <w:t>i</w:t>
        </w:r>
        <w:r>
          <w:rPr>
            <w:rFonts w:ascii="Tahoma"/>
            <w:color w:val="1154CC"/>
            <w:spacing w:val="2"/>
            <w:sz w:val="18"/>
            <w:u w:val="thick" w:color="1154CC"/>
          </w:rPr>
          <w:t>n</w:t>
        </w:r>
        <w:r>
          <w:rPr>
            <w:rFonts w:ascii="Tahoma"/>
            <w:color w:val="1154CC"/>
            <w:w w:val="101"/>
            <w:sz w:val="18"/>
            <w:u w:val="thick" w:color="1154CC"/>
          </w:rPr>
          <w:t>g</w:t>
        </w:r>
        <w:r>
          <w:rPr>
            <w:rFonts w:ascii="Tahoma"/>
            <w:color w:val="1154CC"/>
            <w:spacing w:val="1"/>
            <w:w w:val="109"/>
            <w:sz w:val="18"/>
            <w:u w:val="thick" w:color="1154CC"/>
          </w:rPr>
          <w:t>-</w:t>
        </w:r>
        <w:r>
          <w:rPr>
            <w:rFonts w:ascii="Tahoma"/>
            <w:color w:val="1154CC"/>
            <w:spacing w:val="-1"/>
            <w:w w:val="101"/>
            <w:sz w:val="18"/>
            <w:u w:val="thick" w:color="1154CC"/>
          </w:rPr>
          <w:t>o</w:t>
        </w:r>
        <w:r>
          <w:rPr>
            <w:rFonts w:ascii="Tahoma"/>
            <w:color w:val="1154CC"/>
            <w:sz w:val="18"/>
            <w:u w:val="thick" w:color="1154CC"/>
          </w:rPr>
          <w:t>n</w:t>
        </w:r>
        <w:r>
          <w:rPr>
            <w:rFonts w:ascii="Tahoma"/>
            <w:color w:val="1154CC"/>
            <w:w w:val="109"/>
            <w:sz w:val="18"/>
            <w:u w:val="thick" w:color="1154CC"/>
          </w:rPr>
          <w:t>-</w:t>
        </w:r>
        <w:r>
          <w:rPr>
            <w:rFonts w:ascii="Tahoma"/>
            <w:color w:val="1154CC"/>
            <w:spacing w:val="2"/>
            <w:w w:val="99"/>
            <w:sz w:val="18"/>
            <w:u w:val="thick" w:color="1154CC"/>
          </w:rPr>
          <w:t>a</w:t>
        </w:r>
        <w:r>
          <w:rPr>
            <w:rFonts w:ascii="Tahoma"/>
            <w:color w:val="1154CC"/>
            <w:sz w:val="18"/>
            <w:u w:val="thick" w:color="1154CC"/>
          </w:rPr>
          <w:t>n</w:t>
        </w:r>
      </w:hyperlink>
      <w:r>
        <w:rPr>
          <w:rFonts w:ascii="Tahoma"/>
          <w:color w:val="1154CC"/>
          <w:sz w:val="18"/>
        </w:rPr>
        <w:t xml:space="preserve"> </w:t>
      </w:r>
      <w:hyperlink r:id="rId86" w:anchor="installation-user-provisioned-validating-dns_installing-platform-agnostic">
        <w:r>
          <w:rPr>
            <w:rFonts w:ascii="Tahoma"/>
            <w:color w:val="1154CC"/>
            <w:w w:val="105"/>
            <w:sz w:val="18"/>
            <w:u w:val="thick" w:color="1154CC"/>
          </w:rPr>
          <w:t>y-platform#installation-user-provisioned-validating-dns_installing-platform-agnostic</w:t>
        </w:r>
      </w:hyperlink>
    </w:p>
    <w:p w14:paraId="693412B8" w14:textId="77777777" w:rsidR="005C2F4A" w:rsidRDefault="005C2F4A">
      <w:pPr>
        <w:spacing w:line="252" w:lineRule="auto"/>
        <w:rPr>
          <w:rFonts w:ascii="Tahoma"/>
          <w:sz w:val="18"/>
        </w:rPr>
        <w:sectPr w:rsidR="005C2F4A">
          <w:pgSz w:w="12240" w:h="15840"/>
          <w:pgMar w:top="1980" w:right="620" w:bottom="1360" w:left="860" w:header="1470" w:footer="1089" w:gutter="0"/>
          <w:cols w:space="720"/>
        </w:sectPr>
      </w:pPr>
    </w:p>
    <w:p w14:paraId="0DBF1542" w14:textId="77777777" w:rsidR="005C2F4A" w:rsidRDefault="00000000">
      <w:pPr>
        <w:pStyle w:val="Heading2"/>
        <w:numPr>
          <w:ilvl w:val="1"/>
          <w:numId w:val="9"/>
        </w:numPr>
        <w:tabs>
          <w:tab w:val="left" w:pos="1206"/>
        </w:tabs>
        <w:ind w:left="1205" w:hanging="626"/>
        <w:jc w:val="left"/>
      </w:pPr>
      <w:r>
        <w:lastRenderedPageBreak/>
        <w:t>Software</w:t>
      </w:r>
      <w:r>
        <w:rPr>
          <w:spacing w:val="-19"/>
        </w:rPr>
        <w:t xml:space="preserve"> </w:t>
      </w:r>
      <w:r>
        <w:t>Versions</w:t>
      </w:r>
    </w:p>
    <w:p w14:paraId="769F347A" w14:textId="77777777" w:rsidR="005C2F4A" w:rsidRDefault="005C2F4A">
      <w:pPr>
        <w:pStyle w:val="BodyText"/>
        <w:rPr>
          <w:sz w:val="20"/>
        </w:rPr>
      </w:pPr>
    </w:p>
    <w:p w14:paraId="54AD32AA" w14:textId="77777777" w:rsidR="005C2F4A" w:rsidRDefault="005C2F4A">
      <w:pPr>
        <w:pStyle w:val="BodyText"/>
        <w:spacing w:before="11"/>
        <w:rPr>
          <w:sz w:val="29"/>
        </w:rPr>
      </w:pPr>
    </w:p>
    <w:tbl>
      <w:tblPr>
        <w:tblW w:w="0" w:type="auto"/>
        <w:tblInd w:w="61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0"/>
        <w:gridCol w:w="5040"/>
      </w:tblGrid>
      <w:tr w:rsidR="005C2F4A" w14:paraId="3F81E4BC" w14:textId="77777777">
        <w:trPr>
          <w:trHeight w:val="490"/>
        </w:trPr>
        <w:tc>
          <w:tcPr>
            <w:tcW w:w="4380" w:type="dxa"/>
            <w:shd w:val="clear" w:color="auto" w:fill="4A86E7"/>
          </w:tcPr>
          <w:p w14:paraId="137D97D3" w14:textId="77777777" w:rsidR="005C2F4A" w:rsidRDefault="00000000">
            <w:pPr>
              <w:pStyle w:val="TableParagraph"/>
              <w:spacing w:before="183"/>
              <w:ind w:left="29"/>
              <w:rPr>
                <w:sz w:val="20"/>
              </w:rPr>
            </w:pPr>
            <w:r>
              <w:rPr>
                <w:w w:val="105"/>
                <w:sz w:val="20"/>
              </w:rPr>
              <w:t>Product</w:t>
            </w:r>
          </w:p>
        </w:tc>
        <w:tc>
          <w:tcPr>
            <w:tcW w:w="5040" w:type="dxa"/>
            <w:shd w:val="clear" w:color="auto" w:fill="4A86E7"/>
          </w:tcPr>
          <w:p w14:paraId="54363AFD" w14:textId="77777777" w:rsidR="005C2F4A" w:rsidRDefault="00000000">
            <w:pPr>
              <w:pStyle w:val="TableParagraph"/>
              <w:spacing w:before="183"/>
              <w:ind w:left="44"/>
              <w:rPr>
                <w:sz w:val="20"/>
              </w:rPr>
            </w:pPr>
            <w:r>
              <w:rPr>
                <w:sz w:val="20"/>
              </w:rPr>
              <w:t>Version</w:t>
            </w:r>
          </w:p>
        </w:tc>
      </w:tr>
      <w:tr w:rsidR="005C2F4A" w14:paraId="439310FA" w14:textId="77777777">
        <w:trPr>
          <w:trHeight w:val="510"/>
        </w:trPr>
        <w:tc>
          <w:tcPr>
            <w:tcW w:w="4380" w:type="dxa"/>
          </w:tcPr>
          <w:p w14:paraId="7530DE8E" w14:textId="77777777" w:rsidR="005C2F4A" w:rsidRDefault="00000000">
            <w:pPr>
              <w:pStyle w:val="TableParagraph"/>
              <w:spacing w:before="188"/>
              <w:ind w:left="29"/>
              <w:rPr>
                <w:sz w:val="20"/>
              </w:rPr>
            </w:pPr>
            <w:r>
              <w:rPr>
                <w:sz w:val="20"/>
              </w:rPr>
              <w:t>OpenShift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Container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Platform</w:t>
            </w:r>
          </w:p>
        </w:tc>
        <w:tc>
          <w:tcPr>
            <w:tcW w:w="5040" w:type="dxa"/>
          </w:tcPr>
          <w:p w14:paraId="6ED6DAC1" w14:textId="77777777" w:rsidR="005C2F4A" w:rsidRDefault="00000000">
            <w:pPr>
              <w:pStyle w:val="TableParagraph"/>
              <w:spacing w:before="188"/>
              <w:ind w:right="27"/>
              <w:jc w:val="right"/>
              <w:rPr>
                <w:sz w:val="20"/>
              </w:rPr>
            </w:pPr>
            <w:r>
              <w:rPr>
                <w:spacing w:val="-3"/>
                <w:w w:val="111"/>
                <w:sz w:val="20"/>
              </w:rPr>
              <w:t>4</w:t>
            </w:r>
            <w:r>
              <w:rPr>
                <w:spacing w:val="-10"/>
                <w:w w:val="89"/>
                <w:sz w:val="20"/>
              </w:rPr>
              <w:t>.</w:t>
            </w:r>
            <w:r>
              <w:rPr>
                <w:spacing w:val="-1"/>
                <w:w w:val="55"/>
                <w:sz w:val="20"/>
              </w:rPr>
              <w:t>1</w:t>
            </w:r>
            <w:r>
              <w:rPr>
                <w:w w:val="111"/>
                <w:sz w:val="20"/>
              </w:rPr>
              <w:t>4</w:t>
            </w:r>
          </w:p>
        </w:tc>
      </w:tr>
      <w:tr w:rsidR="005C2F4A" w14:paraId="03B5C0FC" w14:textId="77777777">
        <w:trPr>
          <w:trHeight w:val="489"/>
        </w:trPr>
        <w:tc>
          <w:tcPr>
            <w:tcW w:w="4380" w:type="dxa"/>
          </w:tcPr>
          <w:p w14:paraId="7BFF3230" w14:textId="77777777" w:rsidR="005C2F4A" w:rsidRDefault="00000000">
            <w:pPr>
              <w:pStyle w:val="TableParagraph"/>
              <w:spacing w:before="173"/>
              <w:ind w:left="29"/>
              <w:rPr>
                <w:sz w:val="20"/>
              </w:rPr>
            </w:pPr>
            <w:r>
              <w:rPr>
                <w:sz w:val="20"/>
              </w:rPr>
              <w:t>OpenShift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Foundation</w:t>
            </w:r>
          </w:p>
        </w:tc>
        <w:tc>
          <w:tcPr>
            <w:tcW w:w="5040" w:type="dxa"/>
          </w:tcPr>
          <w:p w14:paraId="083566CF" w14:textId="77777777" w:rsidR="005C2F4A" w:rsidRDefault="00000000">
            <w:pPr>
              <w:pStyle w:val="TableParagraph"/>
              <w:spacing w:before="173"/>
              <w:ind w:right="27"/>
              <w:jc w:val="right"/>
              <w:rPr>
                <w:sz w:val="20"/>
              </w:rPr>
            </w:pPr>
            <w:r>
              <w:rPr>
                <w:spacing w:val="-3"/>
                <w:w w:val="111"/>
                <w:sz w:val="20"/>
              </w:rPr>
              <w:t>4</w:t>
            </w:r>
            <w:r>
              <w:rPr>
                <w:spacing w:val="-10"/>
                <w:w w:val="89"/>
                <w:sz w:val="20"/>
              </w:rPr>
              <w:t>.</w:t>
            </w:r>
            <w:r>
              <w:rPr>
                <w:spacing w:val="-1"/>
                <w:w w:val="55"/>
                <w:sz w:val="20"/>
              </w:rPr>
              <w:t>1</w:t>
            </w:r>
            <w:r>
              <w:rPr>
                <w:w w:val="111"/>
                <w:sz w:val="20"/>
              </w:rPr>
              <w:t>4</w:t>
            </w:r>
          </w:p>
        </w:tc>
      </w:tr>
      <w:tr w:rsidR="005C2F4A" w14:paraId="4DE075A5" w14:textId="77777777">
        <w:trPr>
          <w:trHeight w:val="490"/>
        </w:trPr>
        <w:tc>
          <w:tcPr>
            <w:tcW w:w="4380" w:type="dxa"/>
          </w:tcPr>
          <w:p w14:paraId="6EB93659" w14:textId="77777777" w:rsidR="005C2F4A" w:rsidRDefault="00000000">
            <w:pPr>
              <w:pStyle w:val="TableParagraph"/>
              <w:spacing w:before="178"/>
              <w:ind w:left="29"/>
              <w:rPr>
                <w:sz w:val="20"/>
              </w:rPr>
            </w:pPr>
            <w:r>
              <w:rPr>
                <w:sz w:val="20"/>
              </w:rPr>
              <w:t>Red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Hat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Enterprise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Linux</w:t>
            </w:r>
          </w:p>
        </w:tc>
        <w:tc>
          <w:tcPr>
            <w:tcW w:w="5040" w:type="dxa"/>
          </w:tcPr>
          <w:p w14:paraId="5266D404" w14:textId="77777777" w:rsidR="005C2F4A" w:rsidRDefault="00000000">
            <w:pPr>
              <w:pStyle w:val="TableParagraph"/>
              <w:spacing w:before="178"/>
              <w:ind w:right="27"/>
              <w:jc w:val="right"/>
              <w:rPr>
                <w:sz w:val="20"/>
              </w:rPr>
            </w:pPr>
            <w:r>
              <w:rPr>
                <w:sz w:val="20"/>
              </w:rPr>
              <w:t>9.x</w:t>
            </w:r>
          </w:p>
        </w:tc>
      </w:tr>
    </w:tbl>
    <w:p w14:paraId="370E0CC4" w14:textId="77777777" w:rsidR="005C2F4A" w:rsidRDefault="005C2F4A">
      <w:pPr>
        <w:pStyle w:val="BodyText"/>
        <w:rPr>
          <w:sz w:val="20"/>
        </w:rPr>
      </w:pPr>
    </w:p>
    <w:p w14:paraId="310C7C2B" w14:textId="77777777" w:rsidR="005C2F4A" w:rsidRDefault="005C2F4A">
      <w:pPr>
        <w:pStyle w:val="BodyText"/>
        <w:rPr>
          <w:sz w:val="20"/>
        </w:rPr>
      </w:pPr>
    </w:p>
    <w:p w14:paraId="4704439B" w14:textId="77777777" w:rsidR="005C2F4A" w:rsidRDefault="00000000">
      <w:pPr>
        <w:pStyle w:val="ListParagraph"/>
        <w:numPr>
          <w:ilvl w:val="1"/>
          <w:numId w:val="9"/>
        </w:numPr>
        <w:tabs>
          <w:tab w:val="left" w:pos="1093"/>
        </w:tabs>
        <w:spacing w:before="281"/>
        <w:ind w:left="1092" w:hanging="513"/>
        <w:jc w:val="left"/>
        <w:rPr>
          <w:sz w:val="32"/>
        </w:rPr>
      </w:pPr>
      <w:r>
        <w:rPr>
          <w:sz w:val="32"/>
        </w:rPr>
        <w:t>Hardware</w:t>
      </w:r>
      <w:r>
        <w:rPr>
          <w:spacing w:val="-11"/>
          <w:sz w:val="32"/>
        </w:rPr>
        <w:t xml:space="preserve"> </w:t>
      </w:r>
      <w:r>
        <w:rPr>
          <w:sz w:val="32"/>
        </w:rPr>
        <w:t>Supportability.</w:t>
      </w:r>
    </w:p>
    <w:p w14:paraId="09A25DD0" w14:textId="77777777" w:rsidR="005C2F4A" w:rsidRDefault="005C2F4A">
      <w:pPr>
        <w:pStyle w:val="BodyText"/>
        <w:rPr>
          <w:sz w:val="20"/>
        </w:rPr>
      </w:pPr>
    </w:p>
    <w:p w14:paraId="34F5B97F" w14:textId="77777777" w:rsidR="005C2F4A" w:rsidRDefault="005C2F4A">
      <w:pPr>
        <w:pStyle w:val="BodyText"/>
        <w:spacing w:before="9"/>
        <w:rPr>
          <w:sz w:val="29"/>
        </w:rPr>
      </w:pPr>
    </w:p>
    <w:tbl>
      <w:tblPr>
        <w:tblW w:w="0" w:type="auto"/>
        <w:tblInd w:w="61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0"/>
        <w:gridCol w:w="2060"/>
        <w:gridCol w:w="1400"/>
        <w:gridCol w:w="4580"/>
      </w:tblGrid>
      <w:tr w:rsidR="005C2F4A" w14:paraId="720EC376" w14:textId="77777777">
        <w:trPr>
          <w:trHeight w:val="510"/>
        </w:trPr>
        <w:tc>
          <w:tcPr>
            <w:tcW w:w="1380" w:type="dxa"/>
            <w:shd w:val="clear" w:color="auto" w:fill="4A86E7"/>
          </w:tcPr>
          <w:p w14:paraId="51DA1B2C" w14:textId="77777777" w:rsidR="005C2F4A" w:rsidRDefault="00000000">
            <w:pPr>
              <w:pStyle w:val="TableParagraph"/>
              <w:spacing w:before="182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Server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Role</w:t>
            </w:r>
          </w:p>
        </w:tc>
        <w:tc>
          <w:tcPr>
            <w:tcW w:w="2060" w:type="dxa"/>
            <w:shd w:val="clear" w:color="auto" w:fill="4A86E7"/>
          </w:tcPr>
          <w:p w14:paraId="37513F40" w14:textId="77777777" w:rsidR="005C2F4A" w:rsidRDefault="00000000">
            <w:pPr>
              <w:pStyle w:val="TableParagraph"/>
              <w:spacing w:before="182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Hardware</w:t>
            </w:r>
          </w:p>
        </w:tc>
        <w:tc>
          <w:tcPr>
            <w:tcW w:w="1400" w:type="dxa"/>
            <w:shd w:val="clear" w:color="auto" w:fill="4A86E7"/>
          </w:tcPr>
          <w:p w14:paraId="42F4530A" w14:textId="77777777" w:rsidR="005C2F4A" w:rsidRDefault="00000000">
            <w:pPr>
              <w:pStyle w:val="TableParagraph"/>
              <w:spacing w:before="182"/>
              <w:ind w:left="24" w:right="10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No</w:t>
            </w:r>
            <w:r>
              <w:rPr>
                <w:rFonts w:ascii="Arial"/>
                <w:b/>
                <w:spacing w:val="-16"/>
                <w:w w:val="105"/>
                <w:sz w:val="20"/>
              </w:rPr>
              <w:t xml:space="preserve"> </w:t>
            </w:r>
            <w:r>
              <w:rPr>
                <w:rFonts w:ascii="Arial"/>
                <w:b/>
                <w:w w:val="105"/>
                <w:sz w:val="20"/>
              </w:rPr>
              <w:t>of</w:t>
            </w:r>
            <w:r>
              <w:rPr>
                <w:rFonts w:ascii="Arial"/>
                <w:b/>
                <w:spacing w:val="-15"/>
                <w:w w:val="105"/>
                <w:sz w:val="20"/>
              </w:rPr>
              <w:t xml:space="preserve"> </w:t>
            </w:r>
            <w:r>
              <w:rPr>
                <w:rFonts w:ascii="Arial"/>
                <w:b/>
                <w:w w:val="105"/>
                <w:sz w:val="20"/>
              </w:rPr>
              <w:t>Nodes</w:t>
            </w:r>
          </w:p>
        </w:tc>
        <w:tc>
          <w:tcPr>
            <w:tcW w:w="4580" w:type="dxa"/>
            <w:shd w:val="clear" w:color="auto" w:fill="4A86E7"/>
          </w:tcPr>
          <w:p w14:paraId="322289D7" w14:textId="77777777" w:rsidR="005C2F4A" w:rsidRDefault="00000000">
            <w:pPr>
              <w:pStyle w:val="TableParagraph"/>
              <w:spacing w:before="182"/>
              <w:ind w:left="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Hardware</w:t>
            </w:r>
            <w:r>
              <w:rPr>
                <w:rFonts w:ascii="Arial"/>
                <w:b/>
                <w:spacing w:val="-6"/>
                <w:w w:val="105"/>
                <w:sz w:val="20"/>
              </w:rPr>
              <w:t xml:space="preserve"> </w:t>
            </w:r>
            <w:r>
              <w:rPr>
                <w:rFonts w:ascii="Arial"/>
                <w:b/>
                <w:w w:val="105"/>
                <w:sz w:val="20"/>
              </w:rPr>
              <w:t>Supportability</w:t>
            </w:r>
            <w:r>
              <w:rPr>
                <w:rFonts w:ascii="Arial"/>
                <w:b/>
                <w:spacing w:val="-5"/>
                <w:w w:val="105"/>
                <w:sz w:val="20"/>
              </w:rPr>
              <w:t xml:space="preserve"> </w:t>
            </w:r>
            <w:r>
              <w:rPr>
                <w:rFonts w:ascii="Arial"/>
                <w:b/>
                <w:w w:val="105"/>
                <w:sz w:val="20"/>
              </w:rPr>
              <w:t>Matrix</w:t>
            </w:r>
          </w:p>
        </w:tc>
      </w:tr>
      <w:tr w:rsidR="005C2F4A" w14:paraId="561849AA" w14:textId="77777777">
        <w:trPr>
          <w:trHeight w:val="669"/>
        </w:trPr>
        <w:tc>
          <w:tcPr>
            <w:tcW w:w="1380" w:type="dxa"/>
          </w:tcPr>
          <w:p w14:paraId="3B6D7536" w14:textId="77777777" w:rsidR="005C2F4A" w:rsidRDefault="005C2F4A">
            <w:pPr>
              <w:pStyle w:val="TableParagraph"/>
              <w:spacing w:before="8"/>
              <w:rPr>
                <w:sz w:val="31"/>
              </w:rPr>
            </w:pPr>
          </w:p>
          <w:p w14:paraId="71366F4E" w14:textId="77777777" w:rsidR="005C2F4A" w:rsidRDefault="00000000">
            <w:pPr>
              <w:pStyle w:val="TableParagraph"/>
              <w:ind w:left="365"/>
              <w:rPr>
                <w:sz w:val="20"/>
              </w:rPr>
            </w:pPr>
            <w:r>
              <w:rPr>
                <w:w w:val="105"/>
                <w:sz w:val="20"/>
              </w:rPr>
              <w:t>Master</w:t>
            </w:r>
          </w:p>
        </w:tc>
        <w:tc>
          <w:tcPr>
            <w:tcW w:w="2060" w:type="dxa"/>
          </w:tcPr>
          <w:p w14:paraId="5059099B" w14:textId="77777777" w:rsidR="005C2F4A" w:rsidRDefault="00000000">
            <w:pPr>
              <w:pStyle w:val="TableParagraph"/>
              <w:spacing w:before="54"/>
              <w:ind w:left="68" w:right="58"/>
              <w:jc w:val="center"/>
              <w:rPr>
                <w:sz w:val="20"/>
              </w:rPr>
            </w:pPr>
            <w:r>
              <w:rPr>
                <w:sz w:val="20"/>
              </w:rPr>
              <w:t>HPE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ProLiant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DL360</w:t>
            </w:r>
          </w:p>
          <w:p w14:paraId="02D26C55" w14:textId="77777777" w:rsidR="005C2F4A" w:rsidRDefault="00000000">
            <w:pPr>
              <w:pStyle w:val="TableParagraph"/>
              <w:spacing w:before="78"/>
              <w:ind w:left="68" w:right="58"/>
              <w:jc w:val="center"/>
              <w:rPr>
                <w:sz w:val="20"/>
              </w:rPr>
            </w:pPr>
            <w:r>
              <w:rPr>
                <w:spacing w:val="-1"/>
                <w:w w:val="102"/>
                <w:sz w:val="20"/>
              </w:rPr>
              <w:t>G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spacing w:val="-1"/>
                <w:w w:val="55"/>
                <w:sz w:val="20"/>
              </w:rPr>
              <w:t>1</w:t>
            </w:r>
            <w:r>
              <w:rPr>
                <w:w w:val="118"/>
                <w:sz w:val="20"/>
              </w:rPr>
              <w:t>0</w:t>
            </w:r>
          </w:p>
        </w:tc>
        <w:tc>
          <w:tcPr>
            <w:tcW w:w="1400" w:type="dxa"/>
          </w:tcPr>
          <w:p w14:paraId="5D92B75E" w14:textId="77777777" w:rsidR="005C2F4A" w:rsidRDefault="005C2F4A">
            <w:pPr>
              <w:pStyle w:val="TableParagraph"/>
              <w:spacing w:before="8"/>
              <w:rPr>
                <w:sz w:val="31"/>
              </w:rPr>
            </w:pPr>
          </w:p>
          <w:p w14:paraId="60917DB8" w14:textId="77777777" w:rsidR="005C2F4A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</w:p>
        </w:tc>
        <w:tc>
          <w:tcPr>
            <w:tcW w:w="4580" w:type="dxa"/>
          </w:tcPr>
          <w:p w14:paraId="4890F441" w14:textId="77777777" w:rsidR="005C2F4A" w:rsidRDefault="00000000">
            <w:pPr>
              <w:pStyle w:val="TableParagraph"/>
              <w:spacing w:before="54"/>
              <w:ind w:left="22" w:right="1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https://catalog.redhat.com/hardware/servers/deta</w:t>
            </w:r>
          </w:p>
          <w:p w14:paraId="7BF7377A" w14:textId="77777777" w:rsidR="005C2F4A" w:rsidRDefault="00000000">
            <w:pPr>
              <w:pStyle w:val="TableParagraph"/>
              <w:spacing w:before="78"/>
              <w:ind w:left="22" w:right="17"/>
              <w:jc w:val="center"/>
              <w:rPr>
                <w:sz w:val="20"/>
              </w:rPr>
            </w:pPr>
            <w:r>
              <w:rPr>
                <w:w w:val="115"/>
                <w:sz w:val="20"/>
              </w:rPr>
              <w:t>il/6589</w:t>
            </w:r>
          </w:p>
        </w:tc>
      </w:tr>
      <w:tr w:rsidR="005C2F4A" w14:paraId="25DE3540" w14:textId="77777777">
        <w:trPr>
          <w:trHeight w:val="690"/>
        </w:trPr>
        <w:tc>
          <w:tcPr>
            <w:tcW w:w="1380" w:type="dxa"/>
          </w:tcPr>
          <w:p w14:paraId="7CCEF2D1" w14:textId="77777777" w:rsidR="005C2F4A" w:rsidRDefault="005C2F4A">
            <w:pPr>
              <w:pStyle w:val="TableParagraph"/>
              <w:spacing w:before="10"/>
              <w:rPr>
                <w:sz w:val="32"/>
              </w:rPr>
            </w:pPr>
          </w:p>
          <w:p w14:paraId="2A4649FE" w14:textId="77777777" w:rsidR="005C2F4A" w:rsidRDefault="00000000">
            <w:pPr>
              <w:pStyle w:val="TableParagraph"/>
              <w:ind w:left="360"/>
              <w:rPr>
                <w:sz w:val="20"/>
              </w:rPr>
            </w:pPr>
            <w:r>
              <w:rPr>
                <w:sz w:val="20"/>
              </w:rPr>
              <w:t>Worker</w:t>
            </w:r>
          </w:p>
        </w:tc>
        <w:tc>
          <w:tcPr>
            <w:tcW w:w="2060" w:type="dxa"/>
          </w:tcPr>
          <w:p w14:paraId="659157BC" w14:textId="77777777" w:rsidR="005C2F4A" w:rsidRDefault="00000000">
            <w:pPr>
              <w:pStyle w:val="TableParagraph"/>
              <w:spacing w:before="9" w:line="304" w:lineRule="exact"/>
              <w:ind w:left="732" w:hanging="660"/>
              <w:rPr>
                <w:sz w:val="20"/>
              </w:rPr>
            </w:pPr>
            <w:r>
              <w:rPr>
                <w:sz w:val="20"/>
              </w:rPr>
              <w:t>HPE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ProLiant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DL560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pacing w:val="-1"/>
                <w:w w:val="102"/>
                <w:sz w:val="20"/>
              </w:rPr>
              <w:t>G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spacing w:val="-1"/>
                <w:w w:val="55"/>
                <w:sz w:val="20"/>
              </w:rPr>
              <w:t>1</w:t>
            </w:r>
            <w:r>
              <w:rPr>
                <w:w w:val="118"/>
                <w:sz w:val="20"/>
              </w:rPr>
              <w:t>0</w:t>
            </w:r>
          </w:p>
        </w:tc>
        <w:tc>
          <w:tcPr>
            <w:tcW w:w="1400" w:type="dxa"/>
          </w:tcPr>
          <w:p w14:paraId="13DFA58F" w14:textId="77777777" w:rsidR="005C2F4A" w:rsidRDefault="005C2F4A">
            <w:pPr>
              <w:pStyle w:val="TableParagraph"/>
              <w:spacing w:before="10"/>
              <w:rPr>
                <w:sz w:val="32"/>
              </w:rPr>
            </w:pPr>
          </w:p>
          <w:p w14:paraId="05DF25C3" w14:textId="77777777" w:rsidR="005C2F4A" w:rsidRDefault="00000000">
            <w:pPr>
              <w:pStyle w:val="TableParagraph"/>
              <w:ind w:left="24" w:right="9"/>
              <w:jc w:val="center"/>
              <w:rPr>
                <w:sz w:val="20"/>
              </w:rPr>
            </w:pPr>
            <w:r>
              <w:rPr>
                <w:spacing w:val="-1"/>
                <w:w w:val="55"/>
                <w:sz w:val="20"/>
              </w:rPr>
              <w:t>1</w:t>
            </w:r>
            <w:r>
              <w:rPr>
                <w:w w:val="118"/>
                <w:sz w:val="20"/>
              </w:rPr>
              <w:t>0</w:t>
            </w:r>
          </w:p>
        </w:tc>
        <w:tc>
          <w:tcPr>
            <w:tcW w:w="4580" w:type="dxa"/>
          </w:tcPr>
          <w:p w14:paraId="5CB84FE7" w14:textId="77777777" w:rsidR="005C2F4A" w:rsidRDefault="00000000">
            <w:pPr>
              <w:pStyle w:val="TableParagraph"/>
              <w:spacing w:before="9" w:line="304" w:lineRule="exact"/>
              <w:ind w:left="1945" w:right="26" w:hanging="191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https://catalog.redhat.com/hardware/servers/deta</w:t>
            </w:r>
            <w:r>
              <w:rPr>
                <w:spacing w:val="-53"/>
                <w:w w:val="10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il/6449</w:t>
            </w:r>
          </w:p>
        </w:tc>
      </w:tr>
    </w:tbl>
    <w:p w14:paraId="58AD940B" w14:textId="77777777" w:rsidR="005C2F4A" w:rsidRDefault="005C2F4A">
      <w:pPr>
        <w:pStyle w:val="BodyText"/>
        <w:rPr>
          <w:sz w:val="20"/>
        </w:rPr>
      </w:pPr>
    </w:p>
    <w:p w14:paraId="161541E4" w14:textId="77777777" w:rsidR="005C2F4A" w:rsidRDefault="005C2F4A">
      <w:pPr>
        <w:pStyle w:val="BodyText"/>
        <w:rPr>
          <w:sz w:val="20"/>
        </w:rPr>
      </w:pPr>
    </w:p>
    <w:p w14:paraId="488D7DC7" w14:textId="77777777" w:rsidR="005C2F4A" w:rsidRDefault="005C2F4A">
      <w:pPr>
        <w:pStyle w:val="BodyText"/>
        <w:rPr>
          <w:sz w:val="20"/>
        </w:rPr>
      </w:pPr>
    </w:p>
    <w:p w14:paraId="771F0CBD" w14:textId="77777777" w:rsidR="005C2F4A" w:rsidRDefault="005C2F4A">
      <w:pPr>
        <w:pStyle w:val="BodyText"/>
        <w:rPr>
          <w:sz w:val="20"/>
        </w:rPr>
      </w:pPr>
    </w:p>
    <w:p w14:paraId="7D389981" w14:textId="77777777" w:rsidR="005C2F4A" w:rsidRDefault="005C2F4A">
      <w:pPr>
        <w:pStyle w:val="BodyText"/>
        <w:rPr>
          <w:sz w:val="20"/>
        </w:rPr>
      </w:pPr>
    </w:p>
    <w:p w14:paraId="7F65EAD0" w14:textId="77777777" w:rsidR="005C2F4A" w:rsidRDefault="005C2F4A">
      <w:pPr>
        <w:pStyle w:val="BodyText"/>
        <w:spacing w:before="8"/>
        <w:rPr>
          <w:sz w:val="25"/>
        </w:rPr>
      </w:pPr>
    </w:p>
    <w:p w14:paraId="03EE1EA2" w14:textId="77777777" w:rsidR="005C2F4A" w:rsidRDefault="00000000">
      <w:pPr>
        <w:pStyle w:val="Heading2"/>
        <w:numPr>
          <w:ilvl w:val="1"/>
          <w:numId w:val="9"/>
        </w:numPr>
        <w:tabs>
          <w:tab w:val="left" w:pos="1170"/>
        </w:tabs>
        <w:spacing w:before="131"/>
        <w:ind w:left="1169" w:hanging="590"/>
        <w:jc w:val="left"/>
      </w:pPr>
      <w:r>
        <w:t>Red</w:t>
      </w:r>
      <w:r>
        <w:rPr>
          <w:spacing w:val="-12"/>
        </w:rPr>
        <w:t xml:space="preserve"> </w:t>
      </w:r>
      <w:r>
        <w:t>Hat</w:t>
      </w:r>
      <w:r>
        <w:rPr>
          <w:spacing w:val="-11"/>
        </w:rPr>
        <w:t xml:space="preserve"> </w:t>
      </w:r>
      <w:r>
        <w:t>Advanced</w:t>
      </w:r>
      <w:r>
        <w:rPr>
          <w:spacing w:val="-11"/>
        </w:rPr>
        <w:t xml:space="preserve"> </w:t>
      </w:r>
      <w:r>
        <w:t>Cluster</w:t>
      </w:r>
      <w:r>
        <w:rPr>
          <w:spacing w:val="-12"/>
        </w:rPr>
        <w:t xml:space="preserve"> </w:t>
      </w:r>
      <w:r>
        <w:t>Security:</w:t>
      </w:r>
    </w:p>
    <w:p w14:paraId="394F81B9" w14:textId="3C026D2F" w:rsidR="005C2F4A" w:rsidRDefault="00000000" w:rsidP="00F340AB">
      <w:pPr>
        <w:pStyle w:val="BodyText"/>
        <w:spacing w:before="213" w:line="276" w:lineRule="auto"/>
        <w:ind w:left="580" w:right="845"/>
        <w:rPr>
          <w:rFonts w:ascii="Arial MT"/>
        </w:rPr>
        <w:sectPr w:rsidR="005C2F4A">
          <w:pgSz w:w="12240" w:h="15840"/>
          <w:pgMar w:top="1980" w:right="620" w:bottom="1360" w:left="860" w:header="1470" w:footer="1089" w:gutter="0"/>
          <w:cols w:space="720"/>
        </w:sectPr>
      </w:pPr>
      <w:r>
        <w:rPr>
          <w:rFonts w:ascii="Arial MT"/>
        </w:rPr>
        <w:t xml:space="preserve">During the design discussion, </w:t>
      </w:r>
      <w:r w:rsidR="00F340AB">
        <w:rPr>
          <w:rFonts w:ascii="Arial MT"/>
        </w:rPr>
        <w:t xml:space="preserve">CUSTOMER </w:t>
      </w:r>
      <w:r>
        <w:rPr>
          <w:rFonts w:ascii="Arial MT"/>
        </w:rPr>
        <w:t xml:space="preserve">asked to install RHACS on the cluster which would </w:t>
      </w:r>
      <w:proofErr w:type="spellStart"/>
      <w:r>
        <w:rPr>
          <w:rFonts w:ascii="Arial MT"/>
        </w:rPr>
        <w:t>self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manage</w:t>
      </w:r>
      <w:proofErr w:type="spellEnd"/>
      <w:r>
        <w:rPr>
          <w:rFonts w:ascii="Arial MT"/>
          <w:spacing w:val="-5"/>
        </w:rPr>
        <w:t xml:space="preserve"> </w:t>
      </w:r>
      <w:r>
        <w:rPr>
          <w:rFonts w:ascii="Arial MT"/>
        </w:rPr>
        <w:t>itself.</w:t>
      </w:r>
      <w:r>
        <w:rPr>
          <w:rFonts w:ascii="Arial MT"/>
          <w:spacing w:val="-5"/>
        </w:rPr>
        <w:t xml:space="preserve"> </w:t>
      </w:r>
      <w:r w:rsidR="00F340AB">
        <w:rPr>
          <w:rFonts w:ascii="Arial MT"/>
        </w:rPr>
        <w:t xml:space="preserve">CUSTOMER </w:t>
      </w:r>
      <w:r>
        <w:rPr>
          <w:rFonts w:ascii="Arial MT"/>
        </w:rPr>
        <w:t>also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requested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create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gatekeeper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policy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RHACS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ensure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Selinux</w:t>
      </w:r>
      <w:proofErr w:type="spellEnd"/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enforced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RWX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persistent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Volumes.</w:t>
      </w:r>
    </w:p>
    <w:p w14:paraId="6D13E760" w14:textId="77777777" w:rsidR="005C2F4A" w:rsidRDefault="005C2F4A">
      <w:pPr>
        <w:rPr>
          <w:rFonts w:ascii="Arial MT"/>
          <w:sz w:val="17"/>
        </w:rPr>
        <w:sectPr w:rsidR="005C2F4A">
          <w:headerReference w:type="default" r:id="rId87"/>
          <w:footerReference w:type="default" r:id="rId88"/>
          <w:pgSz w:w="12240" w:h="15840"/>
          <w:pgMar w:top="1980" w:right="620" w:bottom="1280" w:left="860" w:header="1470" w:footer="1089" w:gutter="0"/>
          <w:cols w:space="720"/>
        </w:sectPr>
      </w:pPr>
    </w:p>
    <w:p w14:paraId="625B1337" w14:textId="77777777" w:rsidR="00166663" w:rsidRDefault="00166663" w:rsidP="00F340AB">
      <w:pPr>
        <w:pStyle w:val="Heading1"/>
        <w:spacing w:before="46"/>
        <w:ind w:left="0"/>
      </w:pPr>
    </w:p>
    <w:sectPr w:rsidR="00166663">
      <w:headerReference w:type="default" r:id="rId89"/>
      <w:footerReference w:type="default" r:id="rId90"/>
      <w:pgSz w:w="12240" w:h="15840"/>
      <w:pgMar w:top="1980" w:right="620" w:bottom="1280" w:left="860" w:header="1470" w:footer="10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BE73B" w14:textId="77777777" w:rsidR="00E27344" w:rsidRDefault="00E27344">
      <w:r>
        <w:separator/>
      </w:r>
    </w:p>
  </w:endnote>
  <w:endnote w:type="continuationSeparator" w:id="0">
    <w:p w14:paraId="017D6A09" w14:textId="77777777" w:rsidR="00E27344" w:rsidRDefault="00E27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333AE" w14:textId="620AB55C" w:rsidR="005C2F4A" w:rsidRDefault="005C2F4A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9D03A" w14:textId="555C240E" w:rsidR="005C2F4A" w:rsidRDefault="005C2F4A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5A524" w14:textId="0EFE6010" w:rsidR="005C2F4A" w:rsidRDefault="005C2F4A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BF330" w14:textId="3AAD3F03" w:rsidR="005C2F4A" w:rsidRDefault="005C2F4A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46693" w14:textId="1D0F6552" w:rsidR="005C2F4A" w:rsidRDefault="005C2F4A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D81EA" w14:textId="33FF50A5" w:rsidR="005C2F4A" w:rsidRDefault="00E27344">
    <w:pPr>
      <w:pStyle w:val="BodyText"/>
      <w:spacing w:line="14" w:lineRule="auto"/>
      <w:rPr>
        <w:sz w:val="20"/>
      </w:rPr>
    </w:pPr>
    <w:r>
      <w:pict w14:anchorId="26CF5418">
        <v:line id="_x0000_s1025" alt="" style="position:absolute;z-index:-17414144;mso-wrap-edited:f;mso-width-percent:0;mso-height-percent:0;mso-position-horizontal-relative:page;mso-position-vertical-relative:page;mso-width-percent:0;mso-height-percent:0" from="1in,677.7pt" to="3in,677.7pt">
          <w10:wrap anchorx="page" anchory="page"/>
        </v:lin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5FBCC" w14:textId="3C1B06D9" w:rsidR="005C2F4A" w:rsidRDefault="005C2F4A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8D30C" w14:textId="51E3D88F" w:rsidR="005C2F4A" w:rsidRDefault="005C2F4A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68F1B" w14:textId="1A9529B6" w:rsidR="005C2F4A" w:rsidRDefault="005C2F4A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00A2B" w14:textId="77777777" w:rsidR="00E27344" w:rsidRDefault="00E27344">
      <w:r>
        <w:separator/>
      </w:r>
    </w:p>
  </w:footnote>
  <w:footnote w:type="continuationSeparator" w:id="0">
    <w:p w14:paraId="212F3091" w14:textId="77777777" w:rsidR="00E27344" w:rsidRDefault="00E273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55F75" w14:textId="4AE004F0" w:rsidR="005C2F4A" w:rsidRDefault="005C2F4A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AF4B3" w14:textId="77777777" w:rsidR="005C2F4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95680" behindDoc="1" locked="0" layoutInCell="1" allowOverlap="1" wp14:anchorId="71F6DEB6" wp14:editId="26CACE5A">
          <wp:simplePos x="0" y="0"/>
          <wp:positionH relativeFrom="page">
            <wp:posOffset>5476875</wp:posOffset>
          </wp:positionH>
          <wp:positionV relativeFrom="page">
            <wp:posOffset>933450</wp:posOffset>
          </wp:positionV>
          <wp:extent cx="1362075" cy="333374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2075" cy="3333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2BE3D" w14:textId="676DFBF6" w:rsidR="005C2F4A" w:rsidRDefault="005C2F4A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AA4C8" w14:textId="23571FF9" w:rsidR="005C2F4A" w:rsidRDefault="005C2F4A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3E24F" w14:textId="72AEBC20" w:rsidR="005C2F4A" w:rsidRDefault="005C2F4A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37D2A" w14:textId="4255FCF8" w:rsidR="005C2F4A" w:rsidRDefault="005C2F4A">
    <w:pPr>
      <w:pStyle w:val="BodyText"/>
      <w:spacing w:line="14" w:lineRule="auto"/>
      <w:rPr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DBF83" w14:textId="32A8C96F" w:rsidR="005C2F4A" w:rsidRDefault="005C2F4A">
    <w:pPr>
      <w:pStyle w:val="BodyText"/>
      <w:spacing w:line="14" w:lineRule="auto"/>
      <w:rPr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2B29C" w14:textId="77777777" w:rsidR="005C2F4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05408" behindDoc="1" locked="0" layoutInCell="1" allowOverlap="1" wp14:anchorId="472DAC14" wp14:editId="3E2F5D0C">
          <wp:simplePos x="0" y="0"/>
          <wp:positionH relativeFrom="page">
            <wp:posOffset>5476875</wp:posOffset>
          </wp:positionH>
          <wp:positionV relativeFrom="page">
            <wp:posOffset>933450</wp:posOffset>
          </wp:positionV>
          <wp:extent cx="1362075" cy="333374"/>
          <wp:effectExtent l="0" t="0" r="0" b="0"/>
          <wp:wrapNone/>
          <wp:docPr id="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2075" cy="3333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37357" w14:textId="77777777" w:rsidR="005C2F4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06944" behindDoc="1" locked="0" layoutInCell="1" allowOverlap="1" wp14:anchorId="5F5F4715" wp14:editId="6536D841">
          <wp:simplePos x="0" y="0"/>
          <wp:positionH relativeFrom="page">
            <wp:posOffset>5476875</wp:posOffset>
          </wp:positionH>
          <wp:positionV relativeFrom="page">
            <wp:posOffset>933450</wp:posOffset>
          </wp:positionV>
          <wp:extent cx="1362075" cy="333374"/>
          <wp:effectExtent l="0" t="0" r="0" b="0"/>
          <wp:wrapNone/>
          <wp:docPr id="3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2075" cy="3333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6CE9"/>
    <w:multiLevelType w:val="hybridMultilevel"/>
    <w:tmpl w:val="EE62B698"/>
    <w:lvl w:ilvl="0" w:tplc="8EF8588C">
      <w:start w:val="1"/>
      <w:numFmt w:val="decimal"/>
      <w:lvlText w:val="%1."/>
      <w:lvlJc w:val="left"/>
      <w:pPr>
        <w:ind w:left="130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55"/>
        <w:sz w:val="22"/>
        <w:szCs w:val="22"/>
        <w:lang w:val="en-US" w:eastAsia="en-US" w:bidi="ar-SA"/>
      </w:rPr>
    </w:lvl>
    <w:lvl w:ilvl="1" w:tplc="4EAEDF4E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74E4E2C2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AE3806B8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3E50CDB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6CC4224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78DA9DAE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B2C017A2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2410C378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F10839"/>
    <w:multiLevelType w:val="multilevel"/>
    <w:tmpl w:val="51C8DF7E"/>
    <w:lvl w:ilvl="0">
      <w:start w:val="3"/>
      <w:numFmt w:val="decimal"/>
      <w:lvlText w:val="%1"/>
      <w:lvlJc w:val="left"/>
      <w:pPr>
        <w:ind w:left="1090" w:hanging="51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90" w:hanging="511"/>
        <w:jc w:val="left"/>
      </w:pPr>
      <w:rPr>
        <w:rFonts w:ascii="Microsoft Sans Serif" w:eastAsia="Microsoft Sans Serif" w:hAnsi="Microsoft Sans Serif" w:cs="Microsoft Sans Serif" w:hint="default"/>
        <w:spacing w:val="-7"/>
        <w:w w:val="8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0" w:hanging="591"/>
        <w:jc w:val="left"/>
      </w:pPr>
      <w:rPr>
        <w:rFonts w:ascii="Microsoft Sans Serif" w:eastAsia="Microsoft Sans Serif" w:hAnsi="Microsoft Sans Serif" w:cs="Microsoft Sans Serif" w:hint="default"/>
        <w:color w:val="424242"/>
        <w:spacing w:val="-13"/>
        <w:w w:val="55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13" w:hanging="734"/>
        <w:jc w:val="left"/>
      </w:pPr>
      <w:rPr>
        <w:rFonts w:ascii="Microsoft Sans Serif" w:eastAsia="Microsoft Sans Serif" w:hAnsi="Microsoft Sans Serif" w:cs="Microsoft Sans Serif" w:hint="default"/>
        <w:color w:val="424242"/>
        <w:spacing w:val="-13"/>
        <w:w w:val="55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F1731E"/>
    <w:multiLevelType w:val="multilevel"/>
    <w:tmpl w:val="217AB224"/>
    <w:lvl w:ilvl="0">
      <w:start w:val="3"/>
      <w:numFmt w:val="decimal"/>
      <w:lvlText w:val="%1"/>
      <w:lvlJc w:val="left"/>
      <w:pPr>
        <w:ind w:left="1313" w:hanging="7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3" w:hanging="734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313" w:hanging="734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13" w:hanging="734"/>
        <w:jc w:val="left"/>
      </w:pPr>
      <w:rPr>
        <w:rFonts w:ascii="Microsoft Sans Serif" w:eastAsia="Microsoft Sans Serif" w:hAnsi="Microsoft Sans Serif" w:cs="Microsoft Sans Serif" w:hint="default"/>
        <w:color w:val="424242"/>
        <w:spacing w:val="-13"/>
        <w:w w:val="55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024DFD"/>
    <w:multiLevelType w:val="multilevel"/>
    <w:tmpl w:val="39EEB952"/>
    <w:lvl w:ilvl="0">
      <w:start w:val="1"/>
      <w:numFmt w:val="decimal"/>
      <w:lvlText w:val="%1."/>
      <w:lvlJc w:val="left"/>
      <w:pPr>
        <w:ind w:left="1300" w:hanging="360"/>
        <w:jc w:val="right"/>
      </w:pPr>
      <w:rPr>
        <w:rFonts w:hint="default"/>
        <w:spacing w:val="-1"/>
        <w:w w:val="5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2" w:hanging="433"/>
        <w:jc w:val="right"/>
      </w:pPr>
      <w:rPr>
        <w:rFonts w:ascii="Microsoft Sans Serif" w:eastAsia="Microsoft Sans Serif" w:hAnsi="Microsoft Sans Serif" w:cs="Microsoft Sans Serif" w:hint="default"/>
        <w:spacing w:val="-15"/>
        <w:w w:val="55"/>
        <w:sz w:val="32"/>
        <w:szCs w:val="32"/>
        <w:lang w:val="en-US" w:eastAsia="en-US" w:bidi="ar-SA"/>
      </w:rPr>
    </w:lvl>
    <w:lvl w:ilvl="2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color w:val="333332"/>
        <w:w w:val="60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22304E2"/>
    <w:multiLevelType w:val="hybridMultilevel"/>
    <w:tmpl w:val="FB489954"/>
    <w:lvl w:ilvl="0" w:tplc="A89C0C4C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3184112E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97AE9044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E39EDB1A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16C6EEEE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E1C84C42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08F85BB4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80BE9D60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EA44E4C0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6F56FDA"/>
    <w:multiLevelType w:val="hybridMultilevel"/>
    <w:tmpl w:val="93ACC938"/>
    <w:lvl w:ilvl="0" w:tplc="DC7E51DA">
      <w:start w:val="1"/>
      <w:numFmt w:val="decimal"/>
      <w:lvlText w:val="%1."/>
      <w:lvlJc w:val="left"/>
      <w:pPr>
        <w:ind w:left="130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55"/>
        <w:sz w:val="22"/>
        <w:szCs w:val="22"/>
        <w:lang w:val="en-US" w:eastAsia="en-US" w:bidi="ar-SA"/>
      </w:rPr>
    </w:lvl>
    <w:lvl w:ilvl="1" w:tplc="8C26156A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E5AA4F26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C0D2A89E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3BE0637A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D9F8815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69A8C828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41AE1AB8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5A70DB32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8842472"/>
    <w:multiLevelType w:val="hybridMultilevel"/>
    <w:tmpl w:val="B67AFAF8"/>
    <w:lvl w:ilvl="0" w:tplc="A0241C8C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95C89CDA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E0E2C968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3C12EDF0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B314900E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D8641AC0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B886733A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FA1C96C6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A1D02958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89F495B"/>
    <w:multiLevelType w:val="hybridMultilevel"/>
    <w:tmpl w:val="D6121BD2"/>
    <w:lvl w:ilvl="0" w:tplc="883CC554">
      <w:numFmt w:val="bullet"/>
      <w:lvlText w:val="●"/>
      <w:lvlJc w:val="left"/>
      <w:pPr>
        <w:ind w:left="130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D0A268CE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12245FCA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5FA0E3FE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1C82EB84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C48A5B8A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4E82494C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54744A3A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F5C8AE66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CEA6BE7"/>
    <w:multiLevelType w:val="hybridMultilevel"/>
    <w:tmpl w:val="81562E00"/>
    <w:lvl w:ilvl="0" w:tplc="2C96F34A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E32835B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C1AC541C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2AC0962E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FFB437C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EE607246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50E4A53E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E424C72C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8BB2C386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6E55C7B"/>
    <w:multiLevelType w:val="hybridMultilevel"/>
    <w:tmpl w:val="3D881A1A"/>
    <w:lvl w:ilvl="0" w:tplc="9690A424">
      <w:start w:val="1"/>
      <w:numFmt w:val="decimal"/>
      <w:lvlText w:val="%1."/>
      <w:lvlJc w:val="left"/>
      <w:pPr>
        <w:ind w:left="130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55"/>
        <w:sz w:val="22"/>
        <w:szCs w:val="22"/>
        <w:lang w:val="en-US" w:eastAsia="en-US" w:bidi="ar-SA"/>
      </w:rPr>
    </w:lvl>
    <w:lvl w:ilvl="1" w:tplc="725CD808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3AA06062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F8E06EEA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62D62DD2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59A6BE7A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F6ACED10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43C67950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6AA6021A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850391F"/>
    <w:multiLevelType w:val="hybridMultilevel"/>
    <w:tmpl w:val="442E2720"/>
    <w:lvl w:ilvl="0" w:tplc="7CA68548">
      <w:start w:val="1"/>
      <w:numFmt w:val="decimal"/>
      <w:lvlText w:val="%1."/>
      <w:lvlJc w:val="left"/>
      <w:pPr>
        <w:ind w:left="130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55"/>
        <w:sz w:val="22"/>
        <w:szCs w:val="22"/>
        <w:lang w:val="en-US" w:eastAsia="en-US" w:bidi="ar-SA"/>
      </w:rPr>
    </w:lvl>
    <w:lvl w:ilvl="1" w:tplc="8774F578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A85693B4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D04218D8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9844D83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4E1AA5C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5B3EDD30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3E780388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DE725514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AD311D3"/>
    <w:multiLevelType w:val="hybridMultilevel"/>
    <w:tmpl w:val="F996A6AA"/>
    <w:lvl w:ilvl="0" w:tplc="340281C2">
      <w:start w:val="1"/>
      <w:numFmt w:val="lowerLetter"/>
      <w:lvlText w:val="%1."/>
      <w:lvlJc w:val="left"/>
      <w:pPr>
        <w:ind w:left="202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89"/>
        <w:sz w:val="22"/>
        <w:szCs w:val="22"/>
        <w:lang w:val="en-US" w:eastAsia="en-US" w:bidi="ar-SA"/>
      </w:rPr>
    </w:lvl>
    <w:lvl w:ilvl="1" w:tplc="8FB69CD2">
      <w:numFmt w:val="bullet"/>
      <w:lvlText w:val="•"/>
      <w:lvlJc w:val="left"/>
      <w:pPr>
        <w:ind w:left="2894" w:hanging="360"/>
      </w:pPr>
      <w:rPr>
        <w:rFonts w:hint="default"/>
        <w:lang w:val="en-US" w:eastAsia="en-US" w:bidi="ar-SA"/>
      </w:rPr>
    </w:lvl>
    <w:lvl w:ilvl="2" w:tplc="A28C5624">
      <w:numFmt w:val="bullet"/>
      <w:lvlText w:val="•"/>
      <w:lvlJc w:val="left"/>
      <w:pPr>
        <w:ind w:left="3768" w:hanging="360"/>
      </w:pPr>
      <w:rPr>
        <w:rFonts w:hint="default"/>
        <w:lang w:val="en-US" w:eastAsia="en-US" w:bidi="ar-SA"/>
      </w:rPr>
    </w:lvl>
    <w:lvl w:ilvl="3" w:tplc="F63E3190"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4" w:tplc="C12EB502">
      <w:numFmt w:val="bullet"/>
      <w:lvlText w:val="•"/>
      <w:lvlJc w:val="left"/>
      <w:pPr>
        <w:ind w:left="5516" w:hanging="360"/>
      </w:pPr>
      <w:rPr>
        <w:rFonts w:hint="default"/>
        <w:lang w:val="en-US" w:eastAsia="en-US" w:bidi="ar-SA"/>
      </w:rPr>
    </w:lvl>
    <w:lvl w:ilvl="5" w:tplc="86FE3992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FFE0FECC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 w:tplc="8026D394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  <w:lvl w:ilvl="8" w:tplc="930EF9D4">
      <w:numFmt w:val="bullet"/>
      <w:lvlText w:val="•"/>
      <w:lvlJc w:val="left"/>
      <w:pPr>
        <w:ind w:left="901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CEA4EC8"/>
    <w:multiLevelType w:val="hybridMultilevel"/>
    <w:tmpl w:val="044EA4F4"/>
    <w:lvl w:ilvl="0" w:tplc="D054C9E2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5F56CD68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CB10CB96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D7D009BC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DA2A3D52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E1CAA08C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B85E7CC8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6894508C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8042FB30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F8D71BE"/>
    <w:multiLevelType w:val="hybridMultilevel"/>
    <w:tmpl w:val="9B3CB6C4"/>
    <w:lvl w:ilvl="0" w:tplc="F0661726">
      <w:start w:val="1"/>
      <w:numFmt w:val="lowerLetter"/>
      <w:lvlText w:val="%1."/>
      <w:lvlJc w:val="left"/>
      <w:pPr>
        <w:ind w:left="202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89"/>
        <w:sz w:val="22"/>
        <w:szCs w:val="22"/>
        <w:lang w:val="en-US" w:eastAsia="en-US" w:bidi="ar-SA"/>
      </w:rPr>
    </w:lvl>
    <w:lvl w:ilvl="1" w:tplc="72186528">
      <w:numFmt w:val="bullet"/>
      <w:lvlText w:val="●"/>
      <w:lvlJc w:val="left"/>
      <w:pPr>
        <w:ind w:left="2740" w:hanging="360"/>
      </w:pPr>
      <w:rPr>
        <w:rFonts w:ascii="Arial MT" w:eastAsia="Arial MT" w:hAnsi="Arial MT" w:cs="Arial MT" w:hint="default"/>
        <w:w w:val="60"/>
        <w:sz w:val="16"/>
        <w:szCs w:val="16"/>
        <w:lang w:val="en-US" w:eastAsia="en-US" w:bidi="ar-SA"/>
      </w:rPr>
    </w:lvl>
    <w:lvl w:ilvl="2" w:tplc="272078C2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3" w:tplc="2460C600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4" w:tplc="9FCE188A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AF64161A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6" w:tplc="5F2A67A2">
      <w:numFmt w:val="bullet"/>
      <w:lvlText w:val="•"/>
      <w:lvlJc w:val="left"/>
      <w:pPr>
        <w:ind w:left="7195" w:hanging="360"/>
      </w:pPr>
      <w:rPr>
        <w:rFonts w:hint="default"/>
        <w:lang w:val="en-US" w:eastAsia="en-US" w:bidi="ar-SA"/>
      </w:rPr>
    </w:lvl>
    <w:lvl w:ilvl="7" w:tplc="3762F23A">
      <w:numFmt w:val="bullet"/>
      <w:lvlText w:val="•"/>
      <w:lvlJc w:val="left"/>
      <w:pPr>
        <w:ind w:left="8086" w:hanging="360"/>
      </w:pPr>
      <w:rPr>
        <w:rFonts w:hint="default"/>
        <w:lang w:val="en-US" w:eastAsia="en-US" w:bidi="ar-SA"/>
      </w:rPr>
    </w:lvl>
    <w:lvl w:ilvl="8" w:tplc="59487D08">
      <w:numFmt w:val="bullet"/>
      <w:lvlText w:val="•"/>
      <w:lvlJc w:val="left"/>
      <w:pPr>
        <w:ind w:left="897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2412C0E"/>
    <w:multiLevelType w:val="multilevel"/>
    <w:tmpl w:val="96326C10"/>
    <w:lvl w:ilvl="0">
      <w:start w:val="5"/>
      <w:numFmt w:val="decimal"/>
      <w:lvlText w:val="%1"/>
      <w:lvlJc w:val="left"/>
      <w:pPr>
        <w:ind w:left="1171" w:hanging="592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171" w:hanging="59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1" w:hanging="592"/>
        <w:jc w:val="left"/>
      </w:pPr>
      <w:rPr>
        <w:rFonts w:ascii="Microsoft Sans Serif" w:eastAsia="Microsoft Sans Serif" w:hAnsi="Microsoft Sans Serif" w:cs="Microsoft Sans Serif" w:hint="default"/>
        <w:color w:val="424242"/>
        <w:spacing w:val="-13"/>
        <w:w w:val="55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00" w:hanging="360"/>
        <w:jc w:val="left"/>
      </w:pPr>
      <w:rPr>
        <w:rFonts w:ascii="Microsoft Sans Serif" w:eastAsia="Microsoft Sans Serif" w:hAnsi="Microsoft Sans Serif" w:cs="Microsoft Sans Serif" w:hint="default"/>
        <w:color w:val="535353"/>
        <w:spacing w:val="-1"/>
        <w:w w:val="55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61910DD"/>
    <w:multiLevelType w:val="hybridMultilevel"/>
    <w:tmpl w:val="38522D64"/>
    <w:lvl w:ilvl="0" w:tplc="CE040166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F9F83656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CCC89960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9E383BAC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8AB6FF6C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6CE407B8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9AEA7D1A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E5BAAD6C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B2FC25F6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9133C89"/>
    <w:multiLevelType w:val="hybridMultilevel"/>
    <w:tmpl w:val="18B4FA42"/>
    <w:lvl w:ilvl="0" w:tplc="4588EC60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D69E25D8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465A3770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52089824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1DA6B6AA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396EB612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484E5CB0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44284342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CF1C0110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1180768"/>
    <w:multiLevelType w:val="multilevel"/>
    <w:tmpl w:val="B26A2F86"/>
    <w:lvl w:ilvl="0">
      <w:start w:val="3"/>
      <w:numFmt w:val="decimal"/>
      <w:lvlText w:val="%1"/>
      <w:lvlJc w:val="left"/>
      <w:pPr>
        <w:ind w:left="1878" w:hanging="579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78" w:hanging="57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78" w:hanging="579"/>
        <w:jc w:val="left"/>
      </w:pPr>
      <w:rPr>
        <w:rFonts w:ascii="Microsoft Sans Serif" w:eastAsia="Microsoft Sans Serif" w:hAnsi="Microsoft Sans Serif" w:cs="Microsoft Sans Serif" w:hint="default"/>
        <w:spacing w:val="-10"/>
        <w:w w:val="5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544" w:hanging="5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2" w:hanging="5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0" w:hanging="5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8" w:hanging="5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6" w:hanging="5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4" w:hanging="579"/>
      </w:pPr>
      <w:rPr>
        <w:rFonts w:hint="default"/>
        <w:lang w:val="en-US" w:eastAsia="en-US" w:bidi="ar-SA"/>
      </w:rPr>
    </w:lvl>
  </w:abstractNum>
  <w:abstractNum w:abstractNumId="18" w15:restartNumberingAfterBreak="0">
    <w:nsid w:val="42783355"/>
    <w:multiLevelType w:val="multilevel"/>
    <w:tmpl w:val="039E3A30"/>
    <w:lvl w:ilvl="0">
      <w:start w:val="3"/>
      <w:numFmt w:val="decimal"/>
      <w:lvlText w:val="%1"/>
      <w:lvlJc w:val="left"/>
      <w:pPr>
        <w:ind w:left="99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9" w:hanging="420"/>
        <w:jc w:val="left"/>
      </w:pPr>
      <w:rPr>
        <w:rFonts w:ascii="Microsoft Sans Serif" w:eastAsia="Microsoft Sans Serif" w:hAnsi="Microsoft Sans Serif" w:cs="Microsoft Sans Serif" w:hint="default"/>
        <w:spacing w:val="-15"/>
        <w:w w:val="55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0" w:hanging="511"/>
        <w:jc w:val="left"/>
      </w:pPr>
      <w:rPr>
        <w:rFonts w:ascii="Microsoft Sans Serif" w:eastAsia="Microsoft Sans Serif" w:hAnsi="Microsoft Sans Serif" w:cs="Microsoft Sans Serif" w:hint="default"/>
        <w:color w:val="424242"/>
        <w:spacing w:val="-13"/>
        <w:w w:val="55"/>
        <w:sz w:val="28"/>
        <w:szCs w:val="28"/>
        <w:lang w:val="en-US" w:eastAsia="en-US" w:bidi="ar-SA"/>
      </w:rPr>
    </w:lvl>
    <w:lvl w:ilvl="3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6EC1C4F"/>
    <w:multiLevelType w:val="hybridMultilevel"/>
    <w:tmpl w:val="98D010A4"/>
    <w:lvl w:ilvl="0" w:tplc="B83C61A6">
      <w:start w:val="1"/>
      <w:numFmt w:val="decimal"/>
      <w:lvlText w:val="%1."/>
      <w:lvlJc w:val="left"/>
      <w:pPr>
        <w:ind w:left="130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55"/>
        <w:sz w:val="22"/>
        <w:szCs w:val="22"/>
        <w:lang w:val="en-US" w:eastAsia="en-US" w:bidi="ar-SA"/>
      </w:rPr>
    </w:lvl>
    <w:lvl w:ilvl="1" w:tplc="9204174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0F5ED9E2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2F9A9584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7732599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25941402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F44831E2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2AF09E2E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FCA4A490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7A12B0E"/>
    <w:multiLevelType w:val="multilevel"/>
    <w:tmpl w:val="0A70EDE8"/>
    <w:lvl w:ilvl="0">
      <w:start w:val="3"/>
      <w:numFmt w:val="decimal"/>
      <w:lvlText w:val="%1"/>
      <w:lvlJc w:val="left"/>
      <w:pPr>
        <w:ind w:left="1316" w:hanging="73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16" w:hanging="73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16" w:hanging="737"/>
        <w:jc w:val="left"/>
      </w:pPr>
      <w:rPr>
        <w:rFonts w:ascii="Microsoft Sans Serif" w:eastAsia="Microsoft Sans Serif" w:hAnsi="Microsoft Sans Serif" w:cs="Microsoft Sans Serif" w:hint="default"/>
        <w:color w:val="424242"/>
        <w:spacing w:val="-13"/>
        <w:w w:val="55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00" w:hanging="360"/>
        <w:jc w:val="left"/>
      </w:pPr>
      <w:rPr>
        <w:rFonts w:hint="default"/>
        <w:spacing w:val="-1"/>
        <w:w w:val="55"/>
        <w:lang w:val="en-US" w:eastAsia="en-US" w:bidi="ar-SA"/>
      </w:rPr>
    </w:lvl>
    <w:lvl w:ilvl="4"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80B0FD3"/>
    <w:multiLevelType w:val="hybridMultilevel"/>
    <w:tmpl w:val="7436CC30"/>
    <w:lvl w:ilvl="0" w:tplc="CB7A7E26">
      <w:start w:val="1"/>
      <w:numFmt w:val="decimal"/>
      <w:lvlText w:val="%1."/>
      <w:lvlJc w:val="left"/>
      <w:pPr>
        <w:ind w:left="822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55"/>
        <w:sz w:val="22"/>
        <w:szCs w:val="22"/>
        <w:lang w:val="en-US" w:eastAsia="en-US" w:bidi="ar-SA"/>
      </w:rPr>
    </w:lvl>
    <w:lvl w:ilvl="1" w:tplc="0958C2D4">
      <w:numFmt w:val="bullet"/>
      <w:lvlText w:val="•"/>
      <w:lvlJc w:val="left"/>
      <w:pPr>
        <w:ind w:left="1229" w:hanging="360"/>
      </w:pPr>
      <w:rPr>
        <w:rFonts w:hint="default"/>
        <w:lang w:val="en-US" w:eastAsia="en-US" w:bidi="ar-SA"/>
      </w:rPr>
    </w:lvl>
    <w:lvl w:ilvl="2" w:tplc="B0E49550">
      <w:numFmt w:val="bullet"/>
      <w:lvlText w:val="•"/>
      <w:lvlJc w:val="left"/>
      <w:pPr>
        <w:ind w:left="1639" w:hanging="360"/>
      </w:pPr>
      <w:rPr>
        <w:rFonts w:hint="default"/>
        <w:lang w:val="en-US" w:eastAsia="en-US" w:bidi="ar-SA"/>
      </w:rPr>
    </w:lvl>
    <w:lvl w:ilvl="3" w:tplc="9FAC2B28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4" w:tplc="09344A14"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5" w:tplc="33D4C750">
      <w:numFmt w:val="bullet"/>
      <w:lvlText w:val="•"/>
      <w:lvlJc w:val="left"/>
      <w:pPr>
        <w:ind w:left="2867" w:hanging="360"/>
      </w:pPr>
      <w:rPr>
        <w:rFonts w:hint="default"/>
        <w:lang w:val="en-US" w:eastAsia="en-US" w:bidi="ar-SA"/>
      </w:rPr>
    </w:lvl>
    <w:lvl w:ilvl="6" w:tplc="CB48149A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7" w:tplc="D29081A0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8" w:tplc="7AB4E806">
      <w:numFmt w:val="bullet"/>
      <w:lvlText w:val="•"/>
      <w:lvlJc w:val="left"/>
      <w:pPr>
        <w:ind w:left="409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D340EC2"/>
    <w:multiLevelType w:val="multilevel"/>
    <w:tmpl w:val="D1FA1806"/>
    <w:lvl w:ilvl="0">
      <w:start w:val="5"/>
      <w:numFmt w:val="decimal"/>
      <w:lvlText w:val="%1"/>
      <w:lvlJc w:val="left"/>
      <w:pPr>
        <w:ind w:left="1224" w:hanging="2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4" w:hanging="285"/>
        <w:jc w:val="left"/>
      </w:pPr>
      <w:rPr>
        <w:rFonts w:ascii="Microsoft Sans Serif" w:eastAsia="Microsoft Sans Serif" w:hAnsi="Microsoft Sans Serif" w:cs="Microsoft Sans Serif" w:hint="default"/>
        <w:spacing w:val="-10"/>
        <w:w w:val="55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64" w:hanging="465"/>
        <w:jc w:val="left"/>
      </w:pPr>
      <w:rPr>
        <w:rFonts w:ascii="Microsoft Sans Serif" w:eastAsia="Microsoft Sans Serif" w:hAnsi="Microsoft Sans Serif" w:cs="Microsoft Sans Serif" w:hint="default"/>
        <w:spacing w:val="-10"/>
        <w:w w:val="5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760" w:hanging="4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0" w:hanging="4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0" w:hanging="4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4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0" w:hanging="465"/>
      </w:pPr>
      <w:rPr>
        <w:rFonts w:hint="default"/>
        <w:lang w:val="en-US" w:eastAsia="en-US" w:bidi="ar-SA"/>
      </w:rPr>
    </w:lvl>
  </w:abstractNum>
  <w:abstractNum w:abstractNumId="23" w15:restartNumberingAfterBreak="0">
    <w:nsid w:val="4DD6488A"/>
    <w:multiLevelType w:val="multilevel"/>
    <w:tmpl w:val="0EFAE024"/>
    <w:lvl w:ilvl="0">
      <w:start w:val="3"/>
      <w:numFmt w:val="decimal"/>
      <w:lvlText w:val="%1"/>
      <w:lvlJc w:val="left"/>
      <w:pPr>
        <w:ind w:left="131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5" w:hanging="736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315" w:hanging="736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15" w:hanging="736"/>
        <w:jc w:val="left"/>
      </w:pPr>
      <w:rPr>
        <w:rFonts w:ascii="Microsoft Sans Serif" w:eastAsia="Microsoft Sans Serif" w:hAnsi="Microsoft Sans Serif" w:cs="Microsoft Sans Serif" w:hint="default"/>
        <w:color w:val="424242"/>
        <w:spacing w:val="-13"/>
        <w:w w:val="55"/>
        <w:sz w:val="28"/>
        <w:szCs w:val="28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30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55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2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20561A6"/>
    <w:multiLevelType w:val="hybridMultilevel"/>
    <w:tmpl w:val="D31C9860"/>
    <w:lvl w:ilvl="0" w:tplc="005C33B2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B8982366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8C0E9D76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2F145CAC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958C8AB2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5" w:tplc="46A0D42C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4F6A2F04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35C643BE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28A258E4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29C6369"/>
    <w:multiLevelType w:val="multilevel"/>
    <w:tmpl w:val="D8A836A2"/>
    <w:lvl w:ilvl="0">
      <w:start w:val="3"/>
      <w:numFmt w:val="decimal"/>
      <w:lvlText w:val="%1"/>
      <w:lvlJc w:val="left"/>
      <w:pPr>
        <w:ind w:left="1228" w:hanging="2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8" w:hanging="289"/>
        <w:jc w:val="left"/>
      </w:pPr>
      <w:rPr>
        <w:rFonts w:ascii="Microsoft Sans Serif" w:eastAsia="Microsoft Sans Serif" w:hAnsi="Microsoft Sans Serif" w:cs="Microsoft Sans Serif" w:hint="default"/>
        <w:spacing w:val="-10"/>
        <w:w w:val="55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0" w:hanging="401"/>
        <w:jc w:val="left"/>
      </w:pPr>
      <w:rPr>
        <w:rFonts w:ascii="Microsoft Sans Serif" w:eastAsia="Microsoft Sans Serif" w:hAnsi="Microsoft Sans Serif" w:cs="Microsoft Sans Serif" w:hint="default"/>
        <w:spacing w:val="-10"/>
        <w:w w:val="55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173" w:hanging="514"/>
        <w:jc w:val="left"/>
      </w:pPr>
      <w:rPr>
        <w:rFonts w:ascii="Microsoft Sans Serif" w:eastAsia="Microsoft Sans Serif" w:hAnsi="Microsoft Sans Serif" w:cs="Microsoft Sans Serif" w:hint="default"/>
        <w:spacing w:val="-10"/>
        <w:w w:val="55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180" w:hanging="51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240" w:hanging="51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300" w:hanging="51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15" w:hanging="51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30" w:hanging="514"/>
      </w:pPr>
      <w:rPr>
        <w:rFonts w:hint="default"/>
        <w:lang w:val="en-US" w:eastAsia="en-US" w:bidi="ar-SA"/>
      </w:rPr>
    </w:lvl>
  </w:abstractNum>
  <w:abstractNum w:abstractNumId="26" w15:restartNumberingAfterBreak="0">
    <w:nsid w:val="539134FF"/>
    <w:multiLevelType w:val="multilevel"/>
    <w:tmpl w:val="AF9A58FA"/>
    <w:lvl w:ilvl="0">
      <w:start w:val="4"/>
      <w:numFmt w:val="decimal"/>
      <w:lvlText w:val="%1"/>
      <w:lvlJc w:val="left"/>
      <w:pPr>
        <w:ind w:left="1237" w:hanging="2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7" w:hanging="298"/>
        <w:jc w:val="left"/>
      </w:pPr>
      <w:rPr>
        <w:rFonts w:ascii="Microsoft Sans Serif" w:eastAsia="Microsoft Sans Serif" w:hAnsi="Microsoft Sans Serif" w:cs="Microsoft Sans Serif" w:hint="default"/>
        <w:spacing w:val="-10"/>
        <w:w w:val="55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74" w:hanging="475"/>
        <w:jc w:val="left"/>
      </w:pPr>
      <w:rPr>
        <w:rFonts w:ascii="Microsoft Sans Serif" w:eastAsia="Microsoft Sans Serif" w:hAnsi="Microsoft Sans Serif" w:cs="Microsoft Sans Serif" w:hint="default"/>
        <w:spacing w:val="-10"/>
        <w:w w:val="5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775" w:hanging="4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3" w:hanging="4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1" w:hanging="4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8" w:hanging="4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6" w:hanging="4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4" w:hanging="475"/>
      </w:pPr>
      <w:rPr>
        <w:rFonts w:hint="default"/>
        <w:lang w:val="en-US" w:eastAsia="en-US" w:bidi="ar-SA"/>
      </w:rPr>
    </w:lvl>
  </w:abstractNum>
  <w:abstractNum w:abstractNumId="27" w15:restartNumberingAfterBreak="0">
    <w:nsid w:val="54685C0F"/>
    <w:multiLevelType w:val="multilevel"/>
    <w:tmpl w:val="100E4338"/>
    <w:lvl w:ilvl="0">
      <w:start w:val="3"/>
      <w:numFmt w:val="decimal"/>
      <w:lvlText w:val="%1"/>
      <w:lvlJc w:val="left"/>
      <w:pPr>
        <w:ind w:left="1233" w:hanging="65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3" w:hanging="65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3" w:hanging="654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33" w:hanging="654"/>
        <w:jc w:val="left"/>
      </w:pPr>
      <w:rPr>
        <w:rFonts w:ascii="Microsoft Sans Serif" w:eastAsia="Microsoft Sans Serif" w:hAnsi="Microsoft Sans Serif" w:cs="Microsoft Sans Serif" w:hint="default"/>
        <w:color w:val="424242"/>
        <w:spacing w:val="-13"/>
        <w:w w:val="55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1300" w:hanging="360"/>
      </w:pPr>
      <w:rPr>
        <w:rFonts w:hint="default"/>
        <w:w w:val="60"/>
        <w:lang w:val="en-US" w:eastAsia="en-US" w:bidi="ar-SA"/>
      </w:rPr>
    </w:lvl>
    <w:lvl w:ilvl="5">
      <w:numFmt w:val="bullet"/>
      <w:lvlText w:val="○"/>
      <w:lvlJc w:val="left"/>
      <w:pPr>
        <w:ind w:left="2020" w:hanging="360"/>
      </w:pPr>
      <w:rPr>
        <w:rFonts w:ascii="Arial MT" w:eastAsia="Arial MT" w:hAnsi="Arial MT" w:cs="Arial MT" w:hint="default"/>
        <w:color w:val="212121"/>
        <w:w w:val="60"/>
        <w:sz w:val="22"/>
        <w:szCs w:val="22"/>
        <w:lang w:val="en-US" w:eastAsia="en-US" w:bidi="ar-SA"/>
      </w:rPr>
    </w:lvl>
    <w:lvl w:ilvl="6">
      <w:numFmt w:val="bullet"/>
      <w:lvlText w:val="■"/>
      <w:lvlJc w:val="left"/>
      <w:pPr>
        <w:ind w:left="27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7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8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B1874AD"/>
    <w:multiLevelType w:val="multilevel"/>
    <w:tmpl w:val="E742571E"/>
    <w:lvl w:ilvl="0">
      <w:start w:val="1"/>
      <w:numFmt w:val="decimal"/>
      <w:lvlText w:val="%1."/>
      <w:lvlJc w:val="left"/>
      <w:pPr>
        <w:ind w:left="895" w:hanging="316"/>
        <w:jc w:val="left"/>
      </w:pPr>
      <w:rPr>
        <w:rFonts w:ascii="Microsoft Sans Serif" w:eastAsia="Microsoft Sans Serif" w:hAnsi="Microsoft Sans Serif" w:cs="Microsoft Sans Serif" w:hint="default"/>
        <w:spacing w:val="-1"/>
        <w:w w:val="55"/>
        <w:sz w:val="40"/>
        <w:szCs w:val="4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85" w:hanging="417"/>
        <w:jc w:val="left"/>
      </w:pPr>
      <w:rPr>
        <w:rFonts w:ascii="Microsoft Sans Serif" w:eastAsia="Microsoft Sans Serif" w:hAnsi="Microsoft Sans Serif" w:cs="Microsoft Sans Serif" w:hint="default"/>
        <w:spacing w:val="-15"/>
        <w:w w:val="55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084" w:hanging="4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68" w:hanging="4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3" w:hanging="4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7" w:hanging="4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2" w:hanging="4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6" w:hanging="4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1" w:hanging="417"/>
      </w:pPr>
      <w:rPr>
        <w:rFonts w:hint="default"/>
        <w:lang w:val="en-US" w:eastAsia="en-US" w:bidi="ar-SA"/>
      </w:rPr>
    </w:lvl>
  </w:abstractNum>
  <w:abstractNum w:abstractNumId="29" w15:restartNumberingAfterBreak="0">
    <w:nsid w:val="6E865C69"/>
    <w:multiLevelType w:val="multilevel"/>
    <w:tmpl w:val="DB62BF04"/>
    <w:lvl w:ilvl="0">
      <w:start w:val="1"/>
      <w:numFmt w:val="decimal"/>
      <w:lvlText w:val="%1."/>
      <w:lvlJc w:val="left"/>
      <w:pPr>
        <w:ind w:left="753" w:hanging="174"/>
        <w:jc w:val="left"/>
      </w:pPr>
      <w:rPr>
        <w:rFonts w:ascii="Microsoft Sans Serif" w:eastAsia="Microsoft Sans Serif" w:hAnsi="Microsoft Sans Serif" w:cs="Microsoft Sans Serif" w:hint="default"/>
        <w:spacing w:val="-1"/>
        <w:w w:val="55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26" w:hanging="287"/>
        <w:jc w:val="left"/>
      </w:pPr>
      <w:rPr>
        <w:rFonts w:ascii="Microsoft Sans Serif" w:eastAsia="Microsoft Sans Serif" w:hAnsi="Microsoft Sans Serif" w:cs="Microsoft Sans Serif" w:hint="default"/>
        <w:spacing w:val="-10"/>
        <w:w w:val="55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80" w:hanging="2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0" w:hanging="2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0" w:hanging="2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0" w:hanging="2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0" w:hanging="2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2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287"/>
      </w:pPr>
      <w:rPr>
        <w:rFonts w:hint="default"/>
        <w:lang w:val="en-US" w:eastAsia="en-US" w:bidi="ar-SA"/>
      </w:rPr>
    </w:lvl>
  </w:abstractNum>
  <w:abstractNum w:abstractNumId="30" w15:restartNumberingAfterBreak="0">
    <w:nsid w:val="79B324FE"/>
    <w:multiLevelType w:val="multilevel"/>
    <w:tmpl w:val="B270E290"/>
    <w:lvl w:ilvl="0">
      <w:start w:val="4"/>
      <w:numFmt w:val="decimal"/>
      <w:lvlText w:val="%1"/>
      <w:lvlJc w:val="left"/>
      <w:pPr>
        <w:ind w:left="1184" w:hanging="60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84" w:hanging="60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4" w:hanging="605"/>
        <w:jc w:val="left"/>
      </w:pPr>
      <w:rPr>
        <w:rFonts w:ascii="Microsoft Sans Serif" w:eastAsia="Microsoft Sans Serif" w:hAnsi="Microsoft Sans Serif" w:cs="Microsoft Sans Serif" w:hint="default"/>
        <w:color w:val="424242"/>
        <w:spacing w:val="-13"/>
        <w:w w:val="55"/>
        <w:sz w:val="28"/>
        <w:szCs w:val="28"/>
        <w:lang w:val="en-US" w:eastAsia="en-US" w:bidi="ar-SA"/>
      </w:rPr>
    </w:lvl>
    <w:lvl w:ilvl="3">
      <w:numFmt w:val="bullet"/>
      <w:lvlText w:val="●"/>
      <w:lvlJc w:val="left"/>
      <w:pPr>
        <w:ind w:left="130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num w:numId="1" w16cid:durableId="395931780">
    <w:abstractNumId w:val="21"/>
  </w:num>
  <w:num w:numId="2" w16cid:durableId="417824050">
    <w:abstractNumId w:val="14"/>
  </w:num>
  <w:num w:numId="3" w16cid:durableId="1107315708">
    <w:abstractNumId w:val="9"/>
  </w:num>
  <w:num w:numId="4" w16cid:durableId="1080444126">
    <w:abstractNumId w:val="11"/>
  </w:num>
  <w:num w:numId="5" w16cid:durableId="1012486155">
    <w:abstractNumId w:val="13"/>
  </w:num>
  <w:num w:numId="6" w16cid:durableId="180702405">
    <w:abstractNumId w:val="5"/>
  </w:num>
  <w:num w:numId="7" w16cid:durableId="1155485387">
    <w:abstractNumId w:val="30"/>
  </w:num>
  <w:num w:numId="8" w16cid:durableId="1907565797">
    <w:abstractNumId w:val="12"/>
  </w:num>
  <w:num w:numId="9" w16cid:durableId="1549221161">
    <w:abstractNumId w:val="3"/>
  </w:num>
  <w:num w:numId="10" w16cid:durableId="888961189">
    <w:abstractNumId w:val="6"/>
  </w:num>
  <w:num w:numId="11" w16cid:durableId="1979798751">
    <w:abstractNumId w:val="24"/>
  </w:num>
  <w:num w:numId="12" w16cid:durableId="558443017">
    <w:abstractNumId w:val="20"/>
  </w:num>
  <w:num w:numId="13" w16cid:durableId="1728605174">
    <w:abstractNumId w:val="15"/>
  </w:num>
  <w:num w:numId="14" w16cid:durableId="564685284">
    <w:abstractNumId w:val="19"/>
  </w:num>
  <w:num w:numId="15" w16cid:durableId="389962308">
    <w:abstractNumId w:val="0"/>
  </w:num>
  <w:num w:numId="16" w16cid:durableId="1878158069">
    <w:abstractNumId w:val="8"/>
  </w:num>
  <w:num w:numId="17" w16cid:durableId="1228802177">
    <w:abstractNumId w:val="10"/>
  </w:num>
  <w:num w:numId="18" w16cid:durableId="1784224491">
    <w:abstractNumId w:val="16"/>
  </w:num>
  <w:num w:numId="19" w16cid:durableId="1284189557">
    <w:abstractNumId w:val="7"/>
  </w:num>
  <w:num w:numId="20" w16cid:durableId="2091122761">
    <w:abstractNumId w:val="1"/>
  </w:num>
  <w:num w:numId="21" w16cid:durableId="154957445">
    <w:abstractNumId w:val="23"/>
  </w:num>
  <w:num w:numId="22" w16cid:durableId="1312516575">
    <w:abstractNumId w:val="2"/>
  </w:num>
  <w:num w:numId="23" w16cid:durableId="2146699760">
    <w:abstractNumId w:val="27"/>
  </w:num>
  <w:num w:numId="24" w16cid:durableId="473328098">
    <w:abstractNumId w:val="18"/>
  </w:num>
  <w:num w:numId="25" w16cid:durableId="1595087178">
    <w:abstractNumId w:val="4"/>
  </w:num>
  <w:num w:numId="26" w16cid:durableId="1611819650">
    <w:abstractNumId w:val="28"/>
  </w:num>
  <w:num w:numId="27" w16cid:durableId="686754001">
    <w:abstractNumId w:val="22"/>
  </w:num>
  <w:num w:numId="28" w16cid:durableId="1523128712">
    <w:abstractNumId w:val="26"/>
  </w:num>
  <w:num w:numId="29" w16cid:durableId="820194289">
    <w:abstractNumId w:val="17"/>
  </w:num>
  <w:num w:numId="30" w16cid:durableId="1009483170">
    <w:abstractNumId w:val="25"/>
  </w:num>
  <w:num w:numId="31" w16cid:durableId="17860735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2F4A"/>
    <w:rsid w:val="00166663"/>
    <w:rsid w:val="001B783F"/>
    <w:rsid w:val="005C2F4A"/>
    <w:rsid w:val="006D3C2B"/>
    <w:rsid w:val="009D6870"/>
    <w:rsid w:val="00E27344"/>
    <w:rsid w:val="00F3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2"/>
    </o:shapelayout>
  </w:shapeDefaults>
  <w:decimalSymbol w:val="."/>
  <w:listSeparator w:val=","/>
  <w14:docId w14:val="34CB5AA9"/>
  <w15:docId w15:val="{6C0E47D8-F892-CE43-9386-5CFFEF464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85"/>
      <w:ind w:left="580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77"/>
      <w:ind w:left="58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170" w:hanging="734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6"/>
      <w:ind w:left="580"/>
    </w:pPr>
    <w:rPr>
      <w:rFonts w:ascii="Arial" w:eastAsia="Arial" w:hAnsi="Arial" w:cs="Arial"/>
      <w:b/>
      <w:bCs/>
    </w:rPr>
  </w:style>
  <w:style w:type="paragraph" w:styleId="TOC2">
    <w:name w:val="toc 2"/>
    <w:basedOn w:val="Normal"/>
    <w:uiPriority w:val="1"/>
    <w:qFormat/>
    <w:pPr>
      <w:spacing w:before="102"/>
      <w:ind w:left="580" w:hanging="240"/>
    </w:pPr>
  </w:style>
  <w:style w:type="paragraph" w:styleId="TOC3">
    <w:name w:val="toc 3"/>
    <w:basedOn w:val="Normal"/>
    <w:uiPriority w:val="1"/>
    <w:qFormat/>
    <w:pPr>
      <w:spacing w:before="102"/>
      <w:ind w:left="1297" w:hanging="358"/>
    </w:pPr>
  </w:style>
  <w:style w:type="paragraph" w:styleId="TOC4">
    <w:name w:val="toc 4"/>
    <w:basedOn w:val="Normal"/>
    <w:uiPriority w:val="1"/>
    <w:qFormat/>
    <w:pPr>
      <w:spacing w:before="102"/>
      <w:ind w:left="940"/>
    </w:pPr>
  </w:style>
  <w:style w:type="paragraph" w:styleId="TOC5">
    <w:name w:val="toc 5"/>
    <w:basedOn w:val="Normal"/>
    <w:uiPriority w:val="1"/>
    <w:qFormat/>
    <w:pPr>
      <w:spacing w:before="102"/>
      <w:ind w:left="1763" w:hanging="464"/>
    </w:pPr>
  </w:style>
  <w:style w:type="paragraph" w:styleId="TOC6">
    <w:name w:val="toc 6"/>
    <w:basedOn w:val="Normal"/>
    <w:uiPriority w:val="1"/>
    <w:qFormat/>
    <w:pPr>
      <w:spacing w:before="102"/>
      <w:ind w:left="2236" w:hanging="577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6"/>
      <w:ind w:left="58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30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340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40AB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F340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40AB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openshift.com/container-platform/4.11/monitoring/managing-metrics-targets.html" TargetMode="External"/><Relationship Id="rId21" Type="http://schemas.openxmlformats.org/officeDocument/2006/relationships/header" Target="header4.xml"/><Relationship Id="rId42" Type="http://schemas.openxmlformats.org/officeDocument/2006/relationships/image" Target="media/image9.png"/><Relationship Id="rId47" Type="http://schemas.openxmlformats.org/officeDocument/2006/relationships/image" Target="media/image10.jpeg"/><Relationship Id="rId63" Type="http://schemas.openxmlformats.org/officeDocument/2006/relationships/hyperlink" Target="http://cdn01.quay.io/" TargetMode="External"/><Relationship Id="rId68" Type="http://schemas.openxmlformats.org/officeDocument/2006/relationships/hyperlink" Target="http://api.access.redhat.com/" TargetMode="External"/><Relationship Id="rId84" Type="http://schemas.openxmlformats.org/officeDocument/2006/relationships/hyperlink" Target="https://docs.openshift.com/container-platform/4.14/backup_and_restore/control_plane_backup_and_restore/backing-up-etcd.html" TargetMode="External"/><Relationship Id="rId89" Type="http://schemas.openxmlformats.org/officeDocument/2006/relationships/header" Target="header9.xml"/><Relationship Id="rId16" Type="http://schemas.openxmlformats.org/officeDocument/2006/relationships/hyperlink" Target="https://access.redhat.com/documentation/en-us/openshift_container_platform/4.14/html/installing/installing-on-bare-metal" TargetMode="External"/><Relationship Id="rId11" Type="http://schemas.openxmlformats.org/officeDocument/2006/relationships/footer" Target="footer2.xml"/><Relationship Id="rId32" Type="http://schemas.openxmlformats.org/officeDocument/2006/relationships/footer" Target="footer5.xml"/><Relationship Id="rId37" Type="http://schemas.openxmlformats.org/officeDocument/2006/relationships/hyperlink" Target="https://docs.openshift.com/container-platform/4.14/logging/log_storage/cluster-logging-loki.html" TargetMode="External"/><Relationship Id="rId53" Type="http://schemas.openxmlformats.org/officeDocument/2006/relationships/footer" Target="footer6.xml"/><Relationship Id="rId58" Type="http://schemas.openxmlformats.org/officeDocument/2006/relationships/image" Target="media/image12.jpeg"/><Relationship Id="rId74" Type="http://schemas.openxmlformats.org/officeDocument/2006/relationships/hyperlink" Target="http://rhcos.mirror.openshift.com/" TargetMode="External"/><Relationship Id="rId79" Type="http://schemas.openxmlformats.org/officeDocument/2006/relationships/hyperlink" Target="http://rhc4tp-prod-z8cxf-image-registry-us-east-1-evenkyleffocxqvofrk.s3.dualstack.us-east-1.amazonaws.com/" TargetMode="External"/><Relationship Id="rId5" Type="http://schemas.openxmlformats.org/officeDocument/2006/relationships/footnotes" Target="footnotes.xml"/><Relationship Id="rId90" Type="http://schemas.openxmlformats.org/officeDocument/2006/relationships/footer" Target="footer9.xml"/><Relationship Id="rId14" Type="http://schemas.openxmlformats.org/officeDocument/2006/relationships/footer" Target="footer3.xml"/><Relationship Id="rId22" Type="http://schemas.openxmlformats.org/officeDocument/2006/relationships/footer" Target="footer4.xml"/><Relationship Id="rId27" Type="http://schemas.openxmlformats.org/officeDocument/2006/relationships/hyperlink" Target="https://docs.openshift.com/container-platform/4.11/monitoring/managing-metrics-targets.html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7.jpeg"/><Relationship Id="rId43" Type="http://schemas.openxmlformats.org/officeDocument/2006/relationships/hyperlink" Target="https://access.redhat.com/documentation/en-us/openshift_container_platform/4.14/html/updating_clusters/index" TargetMode="External"/><Relationship Id="rId48" Type="http://schemas.openxmlformats.org/officeDocument/2006/relationships/hyperlink" Target="https://access.redhat.com/documentation/en-us/openshift_container_platform/4.14/html-single/authentication_and_authorization/index" TargetMode="External"/><Relationship Id="rId56" Type="http://schemas.openxmlformats.org/officeDocument/2006/relationships/image" Target="media/image11.jpeg"/><Relationship Id="rId64" Type="http://schemas.openxmlformats.org/officeDocument/2006/relationships/hyperlink" Target="http://cdn02.quay.io/" TargetMode="External"/><Relationship Id="rId69" Type="http://schemas.openxmlformats.org/officeDocument/2006/relationships/hyperlink" Target="http://infogw.api.openshift.com/" TargetMode="External"/><Relationship Id="rId77" Type="http://schemas.openxmlformats.org/officeDocument/2006/relationships/hyperlink" Target="http://sso.redhat.com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access.redhat.com/documentation/en-us/openshift_container_platform/4.14/html-single/authentication_and_authorization/index" TargetMode="External"/><Relationship Id="rId72" Type="http://schemas.openxmlformats.org/officeDocument/2006/relationships/hyperlink" Target="http://quayio-production-s3.s3.amazonaws.com/" TargetMode="External"/><Relationship Id="rId80" Type="http://schemas.openxmlformats.org/officeDocument/2006/relationships/hyperlink" Target="http://rhc4tp-prod-z8cxf-image-registry-us-east-1-evenkyleffocxqvofrk.s3.dualstack.us-east-1.amazonaws.com/" TargetMode="External"/><Relationship Id="rId85" Type="http://schemas.openxmlformats.org/officeDocument/2006/relationships/hyperlink" Target="https://access.redhat.com/documentation/en-us/openshift_container_platform/4.14/html/installing/installing-on-any-platfor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yperlink" Target="https://access.redhat.com/documentation/en-us/openshift_container_platform/4.14/html/installing/installing-on-bare-metal" TargetMode="External"/><Relationship Id="rId25" Type="http://schemas.openxmlformats.org/officeDocument/2006/relationships/hyperlink" Target="https://docs.openshift.com/container-platform/4.11/monitoring/reviewing-monitoring-dashboards.html" TargetMode="External"/><Relationship Id="rId33" Type="http://schemas.openxmlformats.org/officeDocument/2006/relationships/hyperlink" Target="https://access.redhat.com/documentation/en-us/openshift_container_platform/4.14/html-single/monitoring/index" TargetMode="External"/><Relationship Id="rId38" Type="http://schemas.openxmlformats.org/officeDocument/2006/relationships/hyperlink" Target="https://access.redhat.com/documentation/en-us/openshift_container_platform/4.14/html/logging/log-storage" TargetMode="External"/><Relationship Id="rId46" Type="http://schemas.openxmlformats.org/officeDocument/2006/relationships/hyperlink" Target="https://12factor.net/" TargetMode="External"/><Relationship Id="rId59" Type="http://schemas.openxmlformats.org/officeDocument/2006/relationships/image" Target="media/image13.jpeg"/><Relationship Id="rId67" Type="http://schemas.openxmlformats.org/officeDocument/2006/relationships/hyperlink" Target="http://cert-api.access.redhat.com/" TargetMode="External"/><Relationship Id="rId20" Type="http://schemas.openxmlformats.org/officeDocument/2006/relationships/hyperlink" Target="https://sample-application.apps.devocp.example.local/" TargetMode="External"/><Relationship Id="rId41" Type="http://schemas.openxmlformats.org/officeDocument/2006/relationships/hyperlink" Target="https://access.redhat.com/documentation/en-us/openshift_container_platform/4.14/html-single/logging/index%23cluster-logging-deploy-storage-considerations_cluster-logging-deploying-about" TargetMode="External"/><Relationship Id="rId54" Type="http://schemas.openxmlformats.org/officeDocument/2006/relationships/header" Target="header7.xml"/><Relationship Id="rId62" Type="http://schemas.openxmlformats.org/officeDocument/2006/relationships/hyperlink" Target="http://cdn.quay.io/" TargetMode="External"/><Relationship Id="rId70" Type="http://schemas.openxmlformats.org/officeDocument/2006/relationships/hyperlink" Target="http://mirror.openshift.com/" TargetMode="External"/><Relationship Id="rId75" Type="http://schemas.openxmlformats.org/officeDocument/2006/relationships/hyperlink" Target="http://console.redhat.com/openshift" TargetMode="External"/><Relationship Id="rId83" Type="http://schemas.openxmlformats.org/officeDocument/2006/relationships/hyperlink" Target="https://docs.openshift.com/container-platform/4.14/backup_and_restore/control_plane_backup_and_restore/backing-up-etcd.html" TargetMode="External"/><Relationship Id="rId88" Type="http://schemas.openxmlformats.org/officeDocument/2006/relationships/footer" Target="footer8.xm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access.redhat.com/documentation/en-us/openshift_container_platform/4.14/html-single/logging/index" TargetMode="External"/><Relationship Id="rId23" Type="http://schemas.openxmlformats.org/officeDocument/2006/relationships/hyperlink" Target="https://docs.openshift.com/container-platform/4.11/monitoring/managing-metrics.html" TargetMode="External"/><Relationship Id="rId28" Type="http://schemas.openxmlformats.org/officeDocument/2006/relationships/hyperlink" Target="https://docs.openshift.com/container-platform/4.11/monitoring/troubleshooting-monitoring-issues.html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s://access.redhat.com/documentation/en-us/openshift_container_platform/4.14/html-single/authentication_and_authorization/index" TargetMode="External"/><Relationship Id="rId57" Type="http://schemas.openxmlformats.org/officeDocument/2006/relationships/hyperlink" Target="https://access.redhat.com/articles/4128421" TargetMode="External"/><Relationship Id="rId10" Type="http://schemas.openxmlformats.org/officeDocument/2006/relationships/header" Target="header2.xml"/><Relationship Id="rId31" Type="http://schemas.openxmlformats.org/officeDocument/2006/relationships/header" Target="header5.xml"/><Relationship Id="rId44" Type="http://schemas.openxmlformats.org/officeDocument/2006/relationships/hyperlink" Target="https://access.redhat.com/documentation/en-us/openshift_container_platform/4.14/html-single/scalability_and_performance/index" TargetMode="External"/><Relationship Id="rId52" Type="http://schemas.openxmlformats.org/officeDocument/2006/relationships/header" Target="header6.xml"/><Relationship Id="rId60" Type="http://schemas.openxmlformats.org/officeDocument/2006/relationships/hyperlink" Target="http://registry.redhat.io/" TargetMode="External"/><Relationship Id="rId65" Type="http://schemas.openxmlformats.org/officeDocument/2006/relationships/hyperlink" Target="https://cdn03.quay.io/" TargetMode="External"/><Relationship Id="rId73" Type="http://schemas.openxmlformats.org/officeDocument/2006/relationships/hyperlink" Target="http://api.openshift.com/" TargetMode="External"/><Relationship Id="rId78" Type="http://schemas.openxmlformats.org/officeDocument/2006/relationships/hyperlink" Target="http://registry.connect.redhat.com/" TargetMode="External"/><Relationship Id="rId81" Type="http://schemas.openxmlformats.org/officeDocument/2006/relationships/hyperlink" Target="http://oso-rhc4tp-docker-registry.s3-us-west-2.amazonaws.com/" TargetMode="External"/><Relationship Id="rId86" Type="http://schemas.openxmlformats.org/officeDocument/2006/relationships/hyperlink" Target="https://access.redhat.com/documentation/en-us/openshift_container_platform/4.14/html/installing/installing-on-any-platfor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39" Type="http://schemas.openxmlformats.org/officeDocument/2006/relationships/hyperlink" Target="https://access.redhat.com/documentation/en-us/openshift_container_platform/4.14/html/logging/log-storage" TargetMode="External"/><Relationship Id="rId34" Type="http://schemas.openxmlformats.org/officeDocument/2006/relationships/hyperlink" Target="https://access.redhat.com/documentation/en-us/openshift_container_platform/4.14/html-single/monitoring/index" TargetMode="External"/><Relationship Id="rId50" Type="http://schemas.openxmlformats.org/officeDocument/2006/relationships/hyperlink" Target="https://access.redhat.com/documentation/en-us/openshift_container_platform/4.14/html-single/authentication_and_authorization/index" TargetMode="External"/><Relationship Id="rId55" Type="http://schemas.openxmlformats.org/officeDocument/2006/relationships/footer" Target="footer7.xml"/><Relationship Id="rId76" Type="http://schemas.openxmlformats.org/officeDocument/2006/relationships/hyperlink" Target="http://registry.access.redhat.com/" TargetMode="External"/><Relationship Id="rId7" Type="http://schemas.openxmlformats.org/officeDocument/2006/relationships/header" Target="header1.xml"/><Relationship Id="rId71" Type="http://schemas.openxmlformats.org/officeDocument/2006/relationships/hyperlink" Target="http://storage.googleapis.com/openshift-release" TargetMode="External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s://docs.openshift.com/container-platform/4.11/monitoring/troubleshooting-monitoring-issues.html" TargetMode="External"/><Relationship Id="rId24" Type="http://schemas.openxmlformats.org/officeDocument/2006/relationships/hyperlink" Target="https://docs.openshift.com/container-platform/4.11/monitoring/managing-alerts.html" TargetMode="External"/><Relationship Id="rId40" Type="http://schemas.openxmlformats.org/officeDocument/2006/relationships/hyperlink" Target="https://access.redhat.com/documentation/en-us/openshift_container_platform/4.14/html-single/logging/index%23cluster-logging-deploy-storage-considerations_cluster-logging-deploying-about" TargetMode="External"/><Relationship Id="rId45" Type="http://schemas.openxmlformats.org/officeDocument/2006/relationships/hyperlink" Target="https://access.redhat.com/documentation/en-us/openshift_container_platform/4.14/html-single/scalability_and_performance/index" TargetMode="External"/><Relationship Id="rId66" Type="http://schemas.openxmlformats.org/officeDocument/2006/relationships/hyperlink" Target="http://sso.redhat.com/" TargetMode="External"/><Relationship Id="rId87" Type="http://schemas.openxmlformats.org/officeDocument/2006/relationships/header" Target="header8.xml"/><Relationship Id="rId61" Type="http://schemas.openxmlformats.org/officeDocument/2006/relationships/hyperlink" Target="http://quay.io/" TargetMode="External"/><Relationship Id="rId82" Type="http://schemas.openxmlformats.org/officeDocument/2006/relationships/hyperlink" Target="https://download.sonatype.com/nexus/3/" TargetMode="External"/><Relationship Id="rId19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44</Pages>
  <Words>7755</Words>
  <Characters>40950</Characters>
  <Application>Microsoft Office Word</Application>
  <DocSecurity>0</DocSecurity>
  <Lines>1240</Lines>
  <Paragraphs>839</Paragraphs>
  <ScaleCrop>false</ScaleCrop>
  <Company/>
  <LinksUpToDate>false</LinksUpToDate>
  <CharactersWithSpaces>47866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RHOCP GP Bogura EDA - OCP 4.14 LLD -v2.docx</dc:title>
  <cp:lastModifiedBy>Amit Sharma</cp:lastModifiedBy>
  <cp:revision>3</cp:revision>
  <dcterms:created xsi:type="dcterms:W3CDTF">2024-08-26T08:52:00Z</dcterms:created>
  <dcterms:modified xsi:type="dcterms:W3CDTF">2024-08-26T09:32:00Z</dcterms:modified>
</cp:coreProperties>
</file>