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00CE" w:rsidRDefault="00021063" w:rsidP="00021063">
      <w:pPr>
        <w:pStyle w:val="ListParagraph"/>
        <w:numPr>
          <w:ilvl w:val="0"/>
          <w:numId w:val="1"/>
        </w:numPr>
        <w:rPr>
          <w:b/>
          <w:sz w:val="28"/>
          <w:szCs w:val="28"/>
          <w:lang w:val="en-US"/>
        </w:rPr>
      </w:pPr>
      <w:r w:rsidRPr="00021063">
        <w:rPr>
          <w:b/>
          <w:sz w:val="28"/>
          <w:szCs w:val="28"/>
          <w:lang w:val="en-US"/>
        </w:rPr>
        <w:t>SUPERIORITY</w:t>
      </w:r>
      <w:r>
        <w:rPr>
          <w:b/>
          <w:sz w:val="28"/>
          <w:szCs w:val="28"/>
          <w:lang w:val="en-US"/>
        </w:rPr>
        <w:t>:</w:t>
      </w:r>
    </w:p>
    <w:p w:rsidR="00021063" w:rsidRDefault="00021063" w:rsidP="00021063">
      <w:pPr>
        <w:pStyle w:val="ListParagraph"/>
        <w:rPr>
          <w:b/>
          <w:sz w:val="28"/>
          <w:szCs w:val="28"/>
          <w:lang w:val="en-US"/>
        </w:rPr>
      </w:pPr>
    </w:p>
    <w:p w:rsidR="00021063" w:rsidRDefault="00021063" w:rsidP="00021063">
      <w:pPr>
        <w:pStyle w:val="ListParagraph"/>
        <w:rPr>
          <w:sz w:val="28"/>
          <w:szCs w:val="28"/>
          <w:lang w:val="en-US"/>
        </w:rPr>
      </w:pPr>
      <w:r w:rsidRPr="00757956">
        <w:rPr>
          <w:sz w:val="28"/>
          <w:szCs w:val="28"/>
          <w:lang w:val="en-US"/>
        </w:rPr>
        <w:t>Scholars of Muslim nation ha</w:t>
      </w:r>
      <w:r w:rsidR="00757956">
        <w:rPr>
          <w:sz w:val="28"/>
          <w:szCs w:val="28"/>
          <w:lang w:val="en-US"/>
        </w:rPr>
        <w:t>ve</w:t>
      </w:r>
      <w:r w:rsidRPr="00757956">
        <w:rPr>
          <w:sz w:val="28"/>
          <w:szCs w:val="28"/>
          <w:lang w:val="en-US"/>
        </w:rPr>
        <w:t xml:space="preserve"> defined Imamat as “Succession of prophet in the General Directorate of Religious and </w:t>
      </w:r>
      <w:r w:rsidR="00757956" w:rsidRPr="00757956">
        <w:rPr>
          <w:sz w:val="28"/>
          <w:szCs w:val="28"/>
          <w:lang w:val="en-US"/>
        </w:rPr>
        <w:t>W</w:t>
      </w:r>
      <w:r w:rsidRPr="00757956">
        <w:rPr>
          <w:sz w:val="28"/>
          <w:szCs w:val="28"/>
          <w:lang w:val="en-US"/>
        </w:rPr>
        <w:t>orld affairs”</w:t>
      </w:r>
      <w:r w:rsidR="00757956">
        <w:rPr>
          <w:sz w:val="28"/>
          <w:szCs w:val="28"/>
          <w:lang w:val="en-US"/>
        </w:rPr>
        <w:t xml:space="preserve"> Restriction of “General” is kept so that judges and head of the tribes gets excluded from it,</w:t>
      </w:r>
      <w:r w:rsidR="00465ED0">
        <w:rPr>
          <w:sz w:val="28"/>
          <w:szCs w:val="28"/>
          <w:lang w:val="en-US"/>
        </w:rPr>
        <w:t xml:space="preserve"> </w:t>
      </w:r>
      <w:r w:rsidR="00757956">
        <w:rPr>
          <w:sz w:val="28"/>
          <w:szCs w:val="28"/>
          <w:lang w:val="en-US"/>
        </w:rPr>
        <w:t>because although they have a presidency, their presidency is not general</w:t>
      </w:r>
    </w:p>
    <w:p w:rsidR="00465ED0" w:rsidRDefault="00465ED0" w:rsidP="00021063">
      <w:pPr>
        <w:pStyle w:val="ListParagraph"/>
        <w:rPr>
          <w:sz w:val="28"/>
          <w:szCs w:val="28"/>
          <w:lang w:val="en-US"/>
        </w:rPr>
      </w:pPr>
      <w:r>
        <w:rPr>
          <w:sz w:val="28"/>
          <w:szCs w:val="28"/>
          <w:lang w:val="en-US"/>
        </w:rPr>
        <w:t>(An Nuktatul Eataqadiyyah Page 39, Sharhul Mawaqife Vol 5 Page 345)</w:t>
      </w:r>
    </w:p>
    <w:p w:rsidR="00465ED0" w:rsidRDefault="00465ED0" w:rsidP="00021063">
      <w:pPr>
        <w:pStyle w:val="ListParagraph"/>
        <w:rPr>
          <w:sz w:val="28"/>
          <w:szCs w:val="28"/>
          <w:lang w:val="en-US"/>
        </w:rPr>
      </w:pPr>
    </w:p>
    <w:p w:rsidR="00AB3452" w:rsidRDefault="00465ED0" w:rsidP="00021063">
      <w:pPr>
        <w:pStyle w:val="ListParagraph"/>
        <w:rPr>
          <w:sz w:val="28"/>
          <w:szCs w:val="28"/>
          <w:lang w:val="en-US"/>
        </w:rPr>
      </w:pPr>
      <w:r>
        <w:rPr>
          <w:sz w:val="28"/>
          <w:szCs w:val="28"/>
          <w:lang w:val="en-US"/>
        </w:rPr>
        <w:t>Qazi Azoddin Eaji and Sharif Jurjani are two</w:t>
      </w:r>
      <w:r w:rsidR="00AB3452">
        <w:rPr>
          <w:sz w:val="28"/>
          <w:szCs w:val="28"/>
          <w:lang w:val="en-US"/>
        </w:rPr>
        <w:t xml:space="preserve"> great scholars of Ahle Sunnat who have defined as “The successor of the prophet in maintaining religion and protecting its laws, so that following of it is obligatory on the whole nation”</w:t>
      </w:r>
    </w:p>
    <w:p w:rsidR="00AB3452" w:rsidRDefault="00AB3452" w:rsidP="00021063">
      <w:pPr>
        <w:pStyle w:val="ListParagraph"/>
        <w:rPr>
          <w:sz w:val="28"/>
          <w:szCs w:val="28"/>
          <w:lang w:val="en-US"/>
        </w:rPr>
      </w:pPr>
      <w:r>
        <w:rPr>
          <w:sz w:val="28"/>
          <w:szCs w:val="28"/>
          <w:lang w:val="en-US"/>
        </w:rPr>
        <w:t>(Sharhul Mawaqife Vol 5 Page 345)</w:t>
      </w:r>
    </w:p>
    <w:p w:rsidR="00AB3452" w:rsidRDefault="00AB3452" w:rsidP="00021063">
      <w:pPr>
        <w:pStyle w:val="ListParagraph"/>
        <w:rPr>
          <w:sz w:val="28"/>
          <w:szCs w:val="28"/>
          <w:lang w:val="en-US"/>
        </w:rPr>
      </w:pPr>
      <w:r>
        <w:rPr>
          <w:sz w:val="28"/>
          <w:szCs w:val="28"/>
          <w:lang w:val="en-US"/>
        </w:rPr>
        <w:t>This seems to be better definition than the first one</w:t>
      </w:r>
    </w:p>
    <w:p w:rsidR="00BF79A6" w:rsidRDefault="00AB3452" w:rsidP="00021063">
      <w:pPr>
        <w:pStyle w:val="ListParagraph"/>
        <w:rPr>
          <w:sz w:val="28"/>
          <w:szCs w:val="28"/>
          <w:lang w:val="en-US"/>
        </w:rPr>
      </w:pPr>
      <w:r>
        <w:rPr>
          <w:sz w:val="28"/>
          <w:szCs w:val="28"/>
          <w:lang w:val="en-US"/>
        </w:rPr>
        <w:t xml:space="preserve">In any case from both the definitions following can be </w:t>
      </w:r>
      <w:r w:rsidR="00BF79A6">
        <w:rPr>
          <w:sz w:val="28"/>
          <w:szCs w:val="28"/>
          <w:lang w:val="en-US"/>
        </w:rPr>
        <w:t>concluded:</w:t>
      </w:r>
    </w:p>
    <w:p w:rsidR="00BF79A6" w:rsidRDefault="00BF79A6" w:rsidP="00BF79A6">
      <w:pPr>
        <w:pStyle w:val="ListParagraph"/>
        <w:numPr>
          <w:ilvl w:val="0"/>
          <w:numId w:val="2"/>
        </w:numPr>
        <w:rPr>
          <w:sz w:val="28"/>
          <w:szCs w:val="28"/>
          <w:lang w:val="en-US"/>
        </w:rPr>
      </w:pPr>
      <w:r>
        <w:rPr>
          <w:sz w:val="28"/>
          <w:szCs w:val="28"/>
          <w:lang w:val="en-US"/>
        </w:rPr>
        <w:t>Imam is head of nation in the affairs of religion and the world as was the case of prophet that he was head of nation in religious and worldly affairs</w:t>
      </w:r>
    </w:p>
    <w:p w:rsidR="00BF79A6" w:rsidRDefault="00BF79A6" w:rsidP="00BF79A6">
      <w:pPr>
        <w:pStyle w:val="ListParagraph"/>
        <w:numPr>
          <w:ilvl w:val="0"/>
          <w:numId w:val="2"/>
        </w:numPr>
        <w:rPr>
          <w:sz w:val="28"/>
          <w:szCs w:val="28"/>
          <w:lang w:val="en-US"/>
        </w:rPr>
      </w:pPr>
      <w:r>
        <w:rPr>
          <w:sz w:val="28"/>
          <w:szCs w:val="28"/>
          <w:lang w:val="en-US"/>
        </w:rPr>
        <w:t>Imam</w:t>
      </w:r>
      <w:r w:rsidRPr="00BF79A6">
        <w:rPr>
          <w:sz w:val="28"/>
          <w:szCs w:val="28"/>
          <w:lang w:val="en-US"/>
        </w:rPr>
        <w:t xml:space="preserve"> </w:t>
      </w:r>
      <w:r>
        <w:rPr>
          <w:sz w:val="28"/>
          <w:szCs w:val="28"/>
          <w:lang w:val="en-US"/>
        </w:rPr>
        <w:t>establishes religion after the demise of the prophet and protects laws of religion of Allah</w:t>
      </w:r>
    </w:p>
    <w:p w:rsidR="00BF79A6" w:rsidRDefault="00BF79A6" w:rsidP="00BF79A6">
      <w:pPr>
        <w:pStyle w:val="ListParagraph"/>
        <w:numPr>
          <w:ilvl w:val="0"/>
          <w:numId w:val="2"/>
        </w:numPr>
        <w:rPr>
          <w:sz w:val="28"/>
          <w:szCs w:val="28"/>
          <w:lang w:val="en-US"/>
        </w:rPr>
      </w:pPr>
      <w:r>
        <w:rPr>
          <w:sz w:val="28"/>
          <w:szCs w:val="28"/>
          <w:lang w:val="en-US"/>
        </w:rPr>
        <w:t>Obedience to Imam is obligatory on every one of the Muslim nation, like following of prophet was obligatory on every one.</w:t>
      </w:r>
    </w:p>
    <w:p w:rsidR="00B76658" w:rsidRDefault="00BF79A6" w:rsidP="00BF79A6">
      <w:pPr>
        <w:ind w:left="720"/>
        <w:rPr>
          <w:sz w:val="28"/>
          <w:szCs w:val="28"/>
          <w:lang w:val="en-US"/>
        </w:rPr>
      </w:pPr>
      <w:r>
        <w:rPr>
          <w:sz w:val="28"/>
          <w:szCs w:val="28"/>
          <w:lang w:val="en-US"/>
        </w:rPr>
        <w:t xml:space="preserve">In this way it is clear that prophet in knowing religion and acting on it was </w:t>
      </w:r>
      <w:r w:rsidR="00B76658">
        <w:rPr>
          <w:sz w:val="28"/>
          <w:szCs w:val="28"/>
          <w:lang w:val="en-US"/>
        </w:rPr>
        <w:t>better than every one of Muslim nation, on other side it can be said that complete obedience of prophet necessitates that in talking and acting he should be infallible from all mistakes and doubts, in other words he is superior in the Muslim nation, hence his successor also should be infallible and in knowledge and acting on it is superior to Muslim nation.</w:t>
      </w:r>
    </w:p>
    <w:p w:rsidR="002336E8" w:rsidRDefault="00B76658" w:rsidP="00BF79A6">
      <w:pPr>
        <w:ind w:left="720"/>
        <w:rPr>
          <w:sz w:val="28"/>
          <w:szCs w:val="28"/>
          <w:lang w:val="en-US"/>
        </w:rPr>
      </w:pPr>
      <w:r>
        <w:rPr>
          <w:sz w:val="28"/>
          <w:szCs w:val="28"/>
          <w:lang w:val="en-US"/>
        </w:rPr>
        <w:t xml:space="preserve">This is actually whatever intellect accepts, and opposite of it is against intellect and rare. Is it reasonable that someone whose knowledge regarding </w:t>
      </w:r>
      <w:r w:rsidR="00D547CA">
        <w:rPr>
          <w:sz w:val="28"/>
          <w:szCs w:val="28"/>
          <w:lang w:val="en-US"/>
        </w:rPr>
        <w:t xml:space="preserve">laws of religion, explanation on Ayats and acting on religion is better than others in Muslim nation still someone who is less in all these things to him becomes head of religious and worldly affairs of Muslim nation and occupies the chair of protecting religion in spite of having less </w:t>
      </w:r>
      <w:r w:rsidR="00D547CA">
        <w:rPr>
          <w:sz w:val="28"/>
          <w:szCs w:val="28"/>
          <w:lang w:val="en-US"/>
        </w:rPr>
        <w:lastRenderedPageBreak/>
        <w:t>in knowledge of religion and in action?</w:t>
      </w:r>
      <w:r w:rsidR="00BF79A6" w:rsidRPr="00BF79A6">
        <w:rPr>
          <w:sz w:val="28"/>
          <w:szCs w:val="28"/>
          <w:lang w:val="en-US"/>
        </w:rPr>
        <w:t xml:space="preserve"> </w:t>
      </w:r>
      <w:r w:rsidR="00D547CA">
        <w:rPr>
          <w:sz w:val="28"/>
          <w:szCs w:val="28"/>
          <w:lang w:val="en-US"/>
        </w:rPr>
        <w:t xml:space="preserve"> Is it logical that a superior person should follow less than him? Will it be sensible that an infallible is kept aside and a </w:t>
      </w:r>
      <w:r w:rsidR="002336E8">
        <w:rPr>
          <w:sz w:val="28"/>
          <w:szCs w:val="28"/>
          <w:lang w:val="en-US"/>
        </w:rPr>
        <w:t>no infallible</w:t>
      </w:r>
      <w:r w:rsidR="00D547CA">
        <w:rPr>
          <w:sz w:val="28"/>
          <w:szCs w:val="28"/>
          <w:lang w:val="en-US"/>
        </w:rPr>
        <w:t xml:space="preserve"> person </w:t>
      </w:r>
      <w:r w:rsidR="002336E8">
        <w:rPr>
          <w:sz w:val="28"/>
          <w:szCs w:val="28"/>
          <w:lang w:val="en-US"/>
        </w:rPr>
        <w:t>should be followed, No these are the things which intellect does not testifies.</w:t>
      </w:r>
    </w:p>
    <w:p w:rsidR="00D239A3" w:rsidRDefault="002336E8" w:rsidP="00BF79A6">
      <w:pPr>
        <w:ind w:left="720"/>
        <w:rPr>
          <w:sz w:val="28"/>
          <w:szCs w:val="28"/>
          <w:lang w:val="en-US"/>
        </w:rPr>
      </w:pPr>
      <w:r>
        <w:rPr>
          <w:sz w:val="28"/>
          <w:szCs w:val="28"/>
          <w:lang w:val="en-US"/>
        </w:rPr>
        <w:t>It is considered bad to put less superior over superior and in the same way in action, that is why Shiias are having belief that superiority should be a condition for Imam</w:t>
      </w:r>
      <w:r w:rsidR="00AE0D26">
        <w:rPr>
          <w:sz w:val="28"/>
          <w:szCs w:val="28"/>
          <w:lang w:val="en-US"/>
        </w:rPr>
        <w:t>, an Imam should be superior most person of nation. Superior most should be Imam</w:t>
      </w:r>
    </w:p>
    <w:p w:rsidR="00C31867" w:rsidRDefault="00C31867" w:rsidP="00BF79A6">
      <w:pPr>
        <w:ind w:left="720"/>
        <w:rPr>
          <w:sz w:val="28"/>
          <w:szCs w:val="28"/>
          <w:lang w:val="en-US"/>
        </w:rPr>
      </w:pPr>
      <w:r>
        <w:rPr>
          <w:sz w:val="28"/>
          <w:szCs w:val="28"/>
          <w:lang w:val="en-US"/>
        </w:rPr>
        <w:t>(Talkheesul Mohsal Page 431, Kashful Murad Page 495, Nahjul Imam Page 61-64, Nahjul Haqq Page 168, Al Amaslak Fi Usule Deen Page 205, Sharhe Babe Hadi Ashar Page 85-86, 102)</w:t>
      </w:r>
    </w:p>
    <w:p w:rsidR="00C31867" w:rsidRDefault="00C31867" w:rsidP="00BF79A6">
      <w:pPr>
        <w:ind w:left="720"/>
        <w:rPr>
          <w:sz w:val="28"/>
          <w:szCs w:val="28"/>
          <w:lang w:val="en-US"/>
        </w:rPr>
      </w:pPr>
      <w:r>
        <w:rPr>
          <w:sz w:val="28"/>
          <w:szCs w:val="28"/>
          <w:lang w:val="en-US"/>
        </w:rPr>
        <w:t>In between there are some Sunni scholars being with Shias for superiority of Imam (Nafahatul Ahzan Vol 8 Page 361-364)</w:t>
      </w:r>
    </w:p>
    <w:p w:rsidR="00E10C04" w:rsidRDefault="00C31867" w:rsidP="00BF79A6">
      <w:pPr>
        <w:ind w:left="720"/>
        <w:rPr>
          <w:sz w:val="28"/>
          <w:szCs w:val="28"/>
          <w:lang w:val="en-US"/>
        </w:rPr>
      </w:pPr>
      <w:r>
        <w:rPr>
          <w:sz w:val="28"/>
          <w:szCs w:val="28"/>
          <w:lang w:val="en-US"/>
        </w:rPr>
        <w:t xml:space="preserve">But some are not of this </w:t>
      </w:r>
      <w:r w:rsidR="00E10C04">
        <w:rPr>
          <w:sz w:val="28"/>
          <w:szCs w:val="28"/>
          <w:lang w:val="en-US"/>
        </w:rPr>
        <w:t>opinion (Sharhul Mawaqife Vol 5 Page 372-373)</w:t>
      </w:r>
    </w:p>
    <w:p w:rsidR="00E10C04" w:rsidRDefault="00E10C04" w:rsidP="00BF79A6">
      <w:pPr>
        <w:ind w:left="720"/>
        <w:rPr>
          <w:sz w:val="28"/>
          <w:szCs w:val="28"/>
          <w:lang w:val="en-US"/>
        </w:rPr>
      </w:pPr>
      <w:r>
        <w:rPr>
          <w:sz w:val="28"/>
          <w:szCs w:val="28"/>
          <w:lang w:val="en-US"/>
        </w:rPr>
        <w:t>Quran also does not recommend less superior persons preference on superior person</w:t>
      </w:r>
    </w:p>
    <w:p w:rsidR="00E10C04" w:rsidRDefault="00E10C04" w:rsidP="00BF79A6">
      <w:pPr>
        <w:ind w:left="720"/>
        <w:rPr>
          <w:sz w:val="28"/>
          <w:szCs w:val="28"/>
          <w:lang w:val="en-US"/>
        </w:rPr>
      </w:pPr>
      <w:r>
        <w:rPr>
          <w:sz w:val="28"/>
          <w:szCs w:val="28"/>
          <w:lang w:val="en-US"/>
        </w:rPr>
        <w:t>Ayat of Surae Yunus Ayat number 35</w:t>
      </w:r>
    </w:p>
    <w:p w:rsidR="00E10C04" w:rsidRDefault="00E10C04" w:rsidP="00BF79A6">
      <w:pPr>
        <w:ind w:left="720"/>
        <w:rPr>
          <w:sz w:val="28"/>
          <w:szCs w:val="28"/>
          <w:lang w:val="en-US"/>
        </w:rPr>
      </w:pPr>
      <w:r>
        <w:rPr>
          <w:sz w:val="28"/>
          <w:szCs w:val="28"/>
          <w:lang w:val="en-US"/>
        </w:rPr>
        <w:t>Translation:</w:t>
      </w:r>
    </w:p>
    <w:p w:rsidR="00CF5AC5" w:rsidRDefault="00E10C04" w:rsidP="00BF79A6">
      <w:pPr>
        <w:ind w:left="720"/>
        <w:rPr>
          <w:sz w:val="28"/>
          <w:szCs w:val="28"/>
          <w:lang w:val="en-US"/>
        </w:rPr>
      </w:pPr>
      <w:r>
        <w:rPr>
          <w:sz w:val="28"/>
          <w:szCs w:val="28"/>
          <w:lang w:val="en-US"/>
        </w:rPr>
        <w:t>Quran not only does not recommend but even considering them equal also considers incorrect, In the eyes of Quran Believers and criminals,</w:t>
      </w:r>
      <w:r w:rsidR="00CF5AC5">
        <w:rPr>
          <w:sz w:val="28"/>
          <w:szCs w:val="28"/>
          <w:lang w:val="en-US"/>
        </w:rPr>
        <w:t xml:space="preserve"> (Surae Qalam Ayat number 35)</w:t>
      </w:r>
      <w:r>
        <w:rPr>
          <w:sz w:val="28"/>
          <w:szCs w:val="28"/>
          <w:lang w:val="en-US"/>
        </w:rPr>
        <w:t xml:space="preserve"> good doers and corruptors,</w:t>
      </w:r>
      <w:r w:rsidR="00CF5AC5" w:rsidRPr="00CF5AC5">
        <w:rPr>
          <w:sz w:val="28"/>
          <w:szCs w:val="28"/>
          <w:lang w:val="en-US"/>
        </w:rPr>
        <w:t xml:space="preserve"> </w:t>
      </w:r>
      <w:r w:rsidR="00CF5AC5">
        <w:rPr>
          <w:sz w:val="28"/>
          <w:szCs w:val="28"/>
          <w:lang w:val="en-US"/>
        </w:rPr>
        <w:t xml:space="preserve">(Surae Saad Ayat number 28) </w:t>
      </w:r>
      <w:r>
        <w:rPr>
          <w:sz w:val="28"/>
          <w:szCs w:val="28"/>
          <w:lang w:val="en-US"/>
        </w:rPr>
        <w:t xml:space="preserve"> those who are careful regarding their duties in front of Allah and sinful people,</w:t>
      </w:r>
      <w:r w:rsidR="00CF5AC5" w:rsidRPr="00CF5AC5">
        <w:rPr>
          <w:sz w:val="28"/>
          <w:szCs w:val="28"/>
          <w:lang w:val="en-US"/>
        </w:rPr>
        <w:t xml:space="preserve"> </w:t>
      </w:r>
      <w:r w:rsidR="00CF5AC5">
        <w:rPr>
          <w:sz w:val="28"/>
          <w:szCs w:val="28"/>
          <w:lang w:val="en-US"/>
        </w:rPr>
        <w:t xml:space="preserve">(Surae Zomar Ayat number 9) </w:t>
      </w:r>
      <w:r>
        <w:rPr>
          <w:sz w:val="28"/>
          <w:szCs w:val="28"/>
          <w:lang w:val="en-US"/>
        </w:rPr>
        <w:t xml:space="preserve"> intellectuals and </w:t>
      </w:r>
      <w:r w:rsidR="00CF5AC5">
        <w:rPr>
          <w:sz w:val="28"/>
          <w:szCs w:val="28"/>
          <w:lang w:val="en-US"/>
        </w:rPr>
        <w:t>foolish,</w:t>
      </w:r>
      <w:r w:rsidR="00CF5AC5" w:rsidRPr="00CF5AC5">
        <w:rPr>
          <w:sz w:val="28"/>
          <w:szCs w:val="28"/>
          <w:lang w:val="en-US"/>
        </w:rPr>
        <w:t xml:space="preserve"> </w:t>
      </w:r>
      <w:r w:rsidR="00CF5AC5">
        <w:rPr>
          <w:sz w:val="28"/>
          <w:szCs w:val="28"/>
          <w:lang w:val="en-US"/>
        </w:rPr>
        <w:t>(Surae Sajdah Ayat number 18)  believers and debauchee are never equal</w:t>
      </w:r>
      <w:r>
        <w:rPr>
          <w:sz w:val="28"/>
          <w:szCs w:val="28"/>
          <w:lang w:val="en-US"/>
        </w:rPr>
        <w:t xml:space="preserve">  </w:t>
      </w:r>
    </w:p>
    <w:p w:rsidR="00CF5AC5" w:rsidRDefault="00CF5AC5" w:rsidP="00BF79A6">
      <w:pPr>
        <w:ind w:left="720"/>
        <w:rPr>
          <w:sz w:val="28"/>
          <w:szCs w:val="28"/>
          <w:lang w:val="en-US"/>
        </w:rPr>
      </w:pPr>
    </w:p>
    <w:p w:rsidR="00D239A3" w:rsidRDefault="00CF5AC5" w:rsidP="00CF5AC5">
      <w:pPr>
        <w:pStyle w:val="ListParagraph"/>
        <w:numPr>
          <w:ilvl w:val="0"/>
          <w:numId w:val="1"/>
        </w:numPr>
        <w:rPr>
          <w:b/>
          <w:sz w:val="28"/>
          <w:szCs w:val="28"/>
          <w:u w:val="single"/>
          <w:lang w:val="en-US"/>
        </w:rPr>
      </w:pPr>
      <w:r w:rsidRPr="00CF5AC5">
        <w:rPr>
          <w:b/>
          <w:sz w:val="28"/>
          <w:szCs w:val="28"/>
          <w:u w:val="single"/>
          <w:lang w:val="en-US"/>
        </w:rPr>
        <w:t>HADEES E TASHBEEH:</w:t>
      </w:r>
      <w:r w:rsidR="00E10C04" w:rsidRPr="00CF5AC5">
        <w:rPr>
          <w:b/>
          <w:sz w:val="28"/>
          <w:szCs w:val="28"/>
          <w:u w:val="single"/>
          <w:lang w:val="en-US"/>
        </w:rPr>
        <w:t xml:space="preserve"> </w:t>
      </w:r>
    </w:p>
    <w:p w:rsidR="00CF5AC5" w:rsidRDefault="00CF5AC5" w:rsidP="00CF5AC5">
      <w:pPr>
        <w:pStyle w:val="ListParagraph"/>
        <w:rPr>
          <w:b/>
          <w:sz w:val="28"/>
          <w:szCs w:val="28"/>
          <w:u w:val="single"/>
          <w:lang w:val="en-US"/>
        </w:rPr>
      </w:pPr>
    </w:p>
    <w:p w:rsidR="00A235E6" w:rsidRDefault="00CF5AC5" w:rsidP="00CF5AC5">
      <w:pPr>
        <w:pStyle w:val="ListParagraph"/>
        <w:rPr>
          <w:sz w:val="28"/>
          <w:szCs w:val="28"/>
          <w:lang w:val="en-US"/>
        </w:rPr>
      </w:pPr>
      <w:r w:rsidRPr="00CF5AC5">
        <w:rPr>
          <w:sz w:val="28"/>
          <w:szCs w:val="28"/>
          <w:lang w:val="en-US"/>
        </w:rPr>
        <w:t xml:space="preserve">Books of </w:t>
      </w:r>
      <w:r>
        <w:rPr>
          <w:sz w:val="28"/>
          <w:szCs w:val="28"/>
          <w:lang w:val="en-US"/>
        </w:rPr>
        <w:t>T</w:t>
      </w:r>
      <w:r w:rsidRPr="00CF5AC5">
        <w:rPr>
          <w:sz w:val="28"/>
          <w:szCs w:val="28"/>
          <w:lang w:val="en-US"/>
        </w:rPr>
        <w:t xml:space="preserve">raditions, Tafseer and </w:t>
      </w:r>
      <w:r>
        <w:rPr>
          <w:sz w:val="28"/>
          <w:szCs w:val="28"/>
          <w:lang w:val="en-US"/>
        </w:rPr>
        <w:t>H</w:t>
      </w:r>
      <w:r w:rsidRPr="00CF5AC5">
        <w:rPr>
          <w:sz w:val="28"/>
          <w:szCs w:val="28"/>
          <w:lang w:val="en-US"/>
        </w:rPr>
        <w:t>istory shows that</w:t>
      </w:r>
      <w:r>
        <w:rPr>
          <w:sz w:val="28"/>
          <w:szCs w:val="28"/>
          <w:lang w:val="en-US"/>
        </w:rPr>
        <w:t xml:space="preserve"> Holy Prophet sallalLaho alaihe wa aalehi wa sallam at different locations, in different times and in front of Muslims spoke about superiority of Ameerul Momeneen Ali alaihissalam</w:t>
      </w:r>
      <w:r w:rsidR="00A235E6">
        <w:rPr>
          <w:sz w:val="28"/>
          <w:szCs w:val="28"/>
          <w:lang w:val="en-US"/>
        </w:rPr>
        <w:t xml:space="preserve"> and one of the tradition for superiority of Ali </w:t>
      </w:r>
      <w:r w:rsidR="00A235E6">
        <w:rPr>
          <w:sz w:val="28"/>
          <w:szCs w:val="28"/>
          <w:lang w:val="en-US"/>
        </w:rPr>
        <w:lastRenderedPageBreak/>
        <w:t xml:space="preserve">alaihissalam is Hadees e Tashbeeh. A tradition which is narrated in the books of tradition of Ahle sunnat from </w:t>
      </w:r>
    </w:p>
    <w:p w:rsidR="00A235E6" w:rsidRDefault="00A235E6" w:rsidP="00A235E6">
      <w:pPr>
        <w:pStyle w:val="ListParagraph"/>
        <w:numPr>
          <w:ilvl w:val="0"/>
          <w:numId w:val="3"/>
        </w:numPr>
        <w:rPr>
          <w:sz w:val="28"/>
          <w:szCs w:val="28"/>
          <w:lang w:val="en-US"/>
        </w:rPr>
      </w:pPr>
      <w:r>
        <w:rPr>
          <w:sz w:val="28"/>
          <w:szCs w:val="28"/>
          <w:lang w:val="en-US"/>
        </w:rPr>
        <w:t>Jabir Ibne Abdullahe Ansari</w:t>
      </w:r>
    </w:p>
    <w:p w:rsidR="00A235E6" w:rsidRDefault="00A235E6" w:rsidP="00A235E6">
      <w:pPr>
        <w:pStyle w:val="ListParagraph"/>
        <w:numPr>
          <w:ilvl w:val="0"/>
          <w:numId w:val="3"/>
        </w:numPr>
        <w:rPr>
          <w:sz w:val="28"/>
          <w:szCs w:val="28"/>
          <w:lang w:val="en-US"/>
        </w:rPr>
      </w:pPr>
      <w:r>
        <w:rPr>
          <w:sz w:val="28"/>
          <w:szCs w:val="28"/>
          <w:lang w:val="en-US"/>
        </w:rPr>
        <w:t>Abdullah Ibne Abbas</w:t>
      </w:r>
    </w:p>
    <w:p w:rsidR="00A235E6" w:rsidRDefault="00A235E6" w:rsidP="00A235E6">
      <w:pPr>
        <w:pStyle w:val="ListParagraph"/>
        <w:numPr>
          <w:ilvl w:val="0"/>
          <w:numId w:val="3"/>
        </w:numPr>
        <w:rPr>
          <w:sz w:val="28"/>
          <w:szCs w:val="28"/>
          <w:lang w:val="en-US"/>
        </w:rPr>
      </w:pPr>
      <w:r>
        <w:rPr>
          <w:sz w:val="28"/>
          <w:szCs w:val="28"/>
          <w:lang w:val="en-US"/>
        </w:rPr>
        <w:t>Abu Saeed e Khudri</w:t>
      </w:r>
    </w:p>
    <w:p w:rsidR="00A235E6" w:rsidRDefault="00A235E6" w:rsidP="00A235E6">
      <w:pPr>
        <w:pStyle w:val="ListParagraph"/>
        <w:numPr>
          <w:ilvl w:val="0"/>
          <w:numId w:val="3"/>
        </w:numPr>
        <w:rPr>
          <w:sz w:val="28"/>
          <w:szCs w:val="28"/>
          <w:lang w:val="en-US"/>
        </w:rPr>
      </w:pPr>
      <w:r>
        <w:rPr>
          <w:sz w:val="28"/>
          <w:szCs w:val="28"/>
          <w:lang w:val="en-US"/>
        </w:rPr>
        <w:t>Anas Bin Malik</w:t>
      </w:r>
    </w:p>
    <w:p w:rsidR="00A235E6" w:rsidRDefault="00A235E6" w:rsidP="00A235E6">
      <w:pPr>
        <w:pStyle w:val="ListParagraph"/>
        <w:numPr>
          <w:ilvl w:val="0"/>
          <w:numId w:val="3"/>
        </w:numPr>
        <w:rPr>
          <w:sz w:val="28"/>
          <w:szCs w:val="28"/>
          <w:lang w:val="en-US"/>
        </w:rPr>
      </w:pPr>
      <w:r>
        <w:rPr>
          <w:sz w:val="28"/>
          <w:szCs w:val="28"/>
          <w:lang w:val="en-US"/>
        </w:rPr>
        <w:t>Abu Huraira</w:t>
      </w:r>
    </w:p>
    <w:p w:rsidR="00A235E6" w:rsidRDefault="00A235E6" w:rsidP="00A235E6">
      <w:pPr>
        <w:pStyle w:val="ListParagraph"/>
        <w:ind w:left="1080"/>
        <w:rPr>
          <w:sz w:val="28"/>
          <w:szCs w:val="28"/>
          <w:lang w:val="en-US"/>
        </w:rPr>
      </w:pPr>
      <w:r>
        <w:rPr>
          <w:sz w:val="28"/>
          <w:szCs w:val="28"/>
          <w:lang w:val="en-US"/>
        </w:rPr>
        <w:t>All above are companions of Holy Prophet sallalLaho alaihe wa Aalehi wa sallam and Abul Hamra servant of prophet and Haris Hamadani possessor of flag of Ali have narrated</w:t>
      </w:r>
    </w:p>
    <w:p w:rsidR="008A57AB" w:rsidRDefault="00A235E6" w:rsidP="00A235E6">
      <w:pPr>
        <w:pStyle w:val="ListParagraph"/>
        <w:ind w:left="1080"/>
        <w:rPr>
          <w:sz w:val="28"/>
          <w:szCs w:val="28"/>
          <w:lang w:val="en-US"/>
        </w:rPr>
      </w:pPr>
      <w:r>
        <w:rPr>
          <w:sz w:val="28"/>
          <w:szCs w:val="28"/>
          <w:lang w:val="en-US"/>
        </w:rPr>
        <w:t>Base of this hadees is all those qualities of prophets which were scattered in prophet</w:t>
      </w:r>
      <w:r w:rsidR="008A57AB">
        <w:rPr>
          <w:sz w:val="28"/>
          <w:szCs w:val="28"/>
          <w:lang w:val="en-US"/>
        </w:rPr>
        <w:t>s were gathered in Ali alaihissalam at one place. Knowledge and dignity of Hazrate Adam alaihissalam, Understanding, wisdom and piousness of Hazrate Nooh alaihissalam, Good morals and forbearance of Hazrate Ibrahim alaihissalam, Oaf of Hazrate Moosa alaihissalam, Piety and worship of Hazrate Esa alaihissalam,</w:t>
      </w:r>
    </w:p>
    <w:p w:rsidR="00F75172" w:rsidRDefault="008A57AB" w:rsidP="00A235E6">
      <w:pPr>
        <w:pStyle w:val="ListParagraph"/>
        <w:ind w:left="1080"/>
        <w:rPr>
          <w:sz w:val="28"/>
          <w:szCs w:val="28"/>
          <w:lang w:val="en-US"/>
        </w:rPr>
      </w:pPr>
      <w:r>
        <w:rPr>
          <w:sz w:val="28"/>
          <w:szCs w:val="28"/>
          <w:lang w:val="en-US"/>
        </w:rPr>
        <w:t>and beauty and perfection of Hazrate Mohammad sallalLaho alaihe wa aalehi wasallam</w:t>
      </w:r>
      <w:r w:rsidR="00F75172">
        <w:rPr>
          <w:sz w:val="28"/>
          <w:szCs w:val="28"/>
          <w:lang w:val="en-US"/>
        </w:rPr>
        <w:t xml:space="preserve">. </w:t>
      </w:r>
    </w:p>
    <w:p w:rsidR="00F75172" w:rsidRDefault="00F75172" w:rsidP="00A235E6">
      <w:pPr>
        <w:pStyle w:val="ListParagraph"/>
        <w:ind w:left="1080"/>
        <w:rPr>
          <w:sz w:val="28"/>
          <w:szCs w:val="28"/>
          <w:lang w:val="en-US"/>
        </w:rPr>
      </w:pPr>
      <w:r>
        <w:rPr>
          <w:sz w:val="28"/>
          <w:szCs w:val="28"/>
          <w:lang w:val="en-US"/>
        </w:rPr>
        <w:t>Hear is an example of Hadeese Tashbeeh</w:t>
      </w:r>
    </w:p>
    <w:p w:rsidR="00F75172" w:rsidRDefault="00F75172" w:rsidP="00A235E6">
      <w:pPr>
        <w:pStyle w:val="ListParagraph"/>
        <w:ind w:left="1080"/>
        <w:rPr>
          <w:sz w:val="28"/>
          <w:szCs w:val="28"/>
          <w:lang w:val="en-US"/>
        </w:rPr>
      </w:pPr>
    </w:p>
    <w:p w:rsidR="00F75172" w:rsidRDefault="00F75172" w:rsidP="00A235E6">
      <w:pPr>
        <w:pStyle w:val="ListParagraph"/>
        <w:ind w:left="1080"/>
        <w:rPr>
          <w:sz w:val="28"/>
          <w:szCs w:val="28"/>
          <w:lang w:val="en-US"/>
        </w:rPr>
      </w:pPr>
      <w:r>
        <w:rPr>
          <w:sz w:val="28"/>
          <w:szCs w:val="28"/>
          <w:lang w:val="en-US"/>
        </w:rPr>
        <w:t>Arabic of Hadees</w:t>
      </w:r>
    </w:p>
    <w:p w:rsidR="00F75172" w:rsidRDefault="00F75172" w:rsidP="00A235E6">
      <w:pPr>
        <w:pStyle w:val="ListParagraph"/>
        <w:ind w:left="1080"/>
        <w:rPr>
          <w:sz w:val="28"/>
          <w:szCs w:val="28"/>
          <w:lang w:val="en-US"/>
        </w:rPr>
      </w:pPr>
    </w:p>
    <w:p w:rsidR="00F75172" w:rsidRDefault="00F75172" w:rsidP="00A235E6">
      <w:pPr>
        <w:pStyle w:val="ListParagraph"/>
        <w:ind w:left="1080"/>
        <w:rPr>
          <w:sz w:val="28"/>
          <w:szCs w:val="28"/>
          <w:lang w:val="en-US"/>
        </w:rPr>
      </w:pPr>
    </w:p>
    <w:p w:rsidR="00B81B16" w:rsidRDefault="00F75172" w:rsidP="00F75172">
      <w:pPr>
        <w:pStyle w:val="ListParagraph"/>
        <w:ind w:left="1080"/>
        <w:rPr>
          <w:sz w:val="28"/>
          <w:szCs w:val="28"/>
          <w:lang w:val="en-US"/>
        </w:rPr>
      </w:pPr>
      <w:r>
        <w:rPr>
          <w:sz w:val="28"/>
          <w:szCs w:val="28"/>
          <w:lang w:val="en-US"/>
        </w:rPr>
        <w:t>Translation: Any, who wishes to see knowledge of Hazrate Adam alaihissalam, understanding of Hazrate Nooh alaihissalam, Being away from this world of Yahiya Bin Zakariah alaihissalam and hardness of Hazrat e Moosa Bin Imran alaihissalam should see Ali Ibne Abi Taalib Alaihissalam</w:t>
      </w:r>
    </w:p>
    <w:p w:rsidR="00B81B16" w:rsidRDefault="00B81B16" w:rsidP="00F75172">
      <w:pPr>
        <w:pStyle w:val="ListParagraph"/>
        <w:ind w:left="1080"/>
        <w:rPr>
          <w:sz w:val="28"/>
          <w:szCs w:val="28"/>
          <w:lang w:val="en-US"/>
        </w:rPr>
      </w:pPr>
      <w:r>
        <w:rPr>
          <w:sz w:val="28"/>
          <w:szCs w:val="28"/>
          <w:lang w:val="en-US"/>
        </w:rPr>
        <w:t>(Summary of Abaqatul Anwar, Hadees e Tashbeeh Page 155 narrated from Manaqibe Khwarazm Page 40)</w:t>
      </w:r>
    </w:p>
    <w:p w:rsidR="00B81B16" w:rsidRDefault="00B81B16" w:rsidP="00F75172">
      <w:pPr>
        <w:pStyle w:val="ListParagraph"/>
        <w:ind w:left="1080"/>
        <w:rPr>
          <w:sz w:val="28"/>
          <w:szCs w:val="28"/>
          <w:lang w:val="en-US"/>
        </w:rPr>
      </w:pPr>
      <w:r>
        <w:rPr>
          <w:sz w:val="28"/>
          <w:szCs w:val="28"/>
          <w:lang w:val="en-US"/>
        </w:rPr>
        <w:t xml:space="preserve">Hadeese Tashbeeh is also narrated in Shia sources, and narrators of traditions are </w:t>
      </w:r>
    </w:p>
    <w:p w:rsidR="00B81B16" w:rsidRDefault="00B81B16" w:rsidP="00B81B16">
      <w:pPr>
        <w:pStyle w:val="ListParagraph"/>
        <w:numPr>
          <w:ilvl w:val="0"/>
          <w:numId w:val="4"/>
        </w:numPr>
        <w:rPr>
          <w:sz w:val="28"/>
          <w:szCs w:val="28"/>
          <w:lang w:val="en-US"/>
        </w:rPr>
      </w:pPr>
      <w:r>
        <w:rPr>
          <w:sz w:val="28"/>
          <w:szCs w:val="28"/>
          <w:lang w:val="en-US"/>
        </w:rPr>
        <w:t>Hazrate Imam Hussain alaihissalam (Amali Sadooq Page 659)</w:t>
      </w:r>
    </w:p>
    <w:p w:rsidR="00B81B16" w:rsidRDefault="00B81B16" w:rsidP="00B81B16">
      <w:pPr>
        <w:pStyle w:val="ListParagraph"/>
        <w:numPr>
          <w:ilvl w:val="0"/>
          <w:numId w:val="4"/>
        </w:numPr>
        <w:rPr>
          <w:sz w:val="28"/>
          <w:szCs w:val="28"/>
          <w:lang w:val="en-US"/>
        </w:rPr>
      </w:pPr>
      <w:r>
        <w:rPr>
          <w:sz w:val="28"/>
          <w:szCs w:val="28"/>
          <w:lang w:val="en-US"/>
        </w:rPr>
        <w:t>Janabe Abuzar ( Ar Rauza Fi Fazael Ameerul Momemeneen Page 34 and 98)</w:t>
      </w:r>
    </w:p>
    <w:p w:rsidR="00F75172" w:rsidRDefault="00B81B16" w:rsidP="00B81B16">
      <w:pPr>
        <w:pStyle w:val="ListParagraph"/>
        <w:numPr>
          <w:ilvl w:val="0"/>
          <w:numId w:val="4"/>
        </w:numPr>
        <w:rPr>
          <w:sz w:val="28"/>
          <w:szCs w:val="28"/>
          <w:lang w:val="en-US"/>
        </w:rPr>
      </w:pPr>
      <w:r>
        <w:rPr>
          <w:sz w:val="28"/>
          <w:szCs w:val="28"/>
          <w:lang w:val="en-US"/>
        </w:rPr>
        <w:lastRenderedPageBreak/>
        <w:t>Ibne Abbas</w:t>
      </w:r>
      <w:r w:rsidR="00F75172" w:rsidRPr="00CF5AC5">
        <w:rPr>
          <w:sz w:val="28"/>
          <w:szCs w:val="28"/>
          <w:lang w:val="en-US"/>
        </w:rPr>
        <w:t xml:space="preserve"> </w:t>
      </w:r>
      <w:r>
        <w:rPr>
          <w:sz w:val="28"/>
          <w:szCs w:val="28"/>
          <w:lang w:val="en-US"/>
        </w:rPr>
        <w:t>(Kamalud Deen Vol 1 Page 25, Amaliye Shaikhe Mufeed Page 14, Amaliye Shakh Toosi Page 416)</w:t>
      </w:r>
    </w:p>
    <w:p w:rsidR="00B81B16" w:rsidRDefault="00B81B16" w:rsidP="00B81B16">
      <w:pPr>
        <w:pStyle w:val="ListParagraph"/>
        <w:ind w:left="1440"/>
        <w:rPr>
          <w:sz w:val="28"/>
          <w:szCs w:val="28"/>
          <w:lang w:val="en-US"/>
        </w:rPr>
      </w:pPr>
    </w:p>
    <w:p w:rsidR="00B81B16" w:rsidRDefault="00B81B16" w:rsidP="00B81B16">
      <w:pPr>
        <w:pStyle w:val="ListParagraph"/>
        <w:ind w:left="1440"/>
        <w:rPr>
          <w:sz w:val="28"/>
          <w:szCs w:val="28"/>
          <w:lang w:val="en-US"/>
        </w:rPr>
      </w:pPr>
      <w:r>
        <w:rPr>
          <w:sz w:val="28"/>
          <w:szCs w:val="28"/>
          <w:lang w:val="en-US"/>
        </w:rPr>
        <w:t>As an example from Hazrate Imame Hussain alaihissalam this hadees is narrated</w:t>
      </w:r>
      <w:r w:rsidR="00033153">
        <w:rPr>
          <w:sz w:val="28"/>
          <w:szCs w:val="28"/>
          <w:lang w:val="en-US"/>
        </w:rPr>
        <w:t>:</w:t>
      </w:r>
    </w:p>
    <w:p w:rsidR="00033153" w:rsidRDefault="00033153" w:rsidP="00B81B16">
      <w:pPr>
        <w:pStyle w:val="ListParagraph"/>
        <w:ind w:left="1440"/>
        <w:rPr>
          <w:sz w:val="28"/>
          <w:szCs w:val="28"/>
          <w:lang w:val="en-US"/>
        </w:rPr>
      </w:pPr>
      <w:r>
        <w:rPr>
          <w:sz w:val="28"/>
          <w:szCs w:val="28"/>
          <w:lang w:val="en-US"/>
        </w:rPr>
        <w:t>“Group of companions of Holy Prophet sallalLaho alaihe wa aalehi wa sallam were around prophet, meanwhile Hazrat Ali alaihissalam entered Hazrat saw Ali alaihissalam and said:</w:t>
      </w:r>
    </w:p>
    <w:p w:rsidR="00033153" w:rsidRDefault="00033153" w:rsidP="00B81B16">
      <w:pPr>
        <w:pStyle w:val="ListParagraph"/>
        <w:ind w:left="1440"/>
        <w:rPr>
          <w:sz w:val="28"/>
          <w:szCs w:val="28"/>
          <w:lang w:val="en-US"/>
        </w:rPr>
      </w:pPr>
      <w:r>
        <w:rPr>
          <w:sz w:val="28"/>
          <w:szCs w:val="28"/>
          <w:lang w:val="en-US"/>
        </w:rPr>
        <w:t>Arabic of Hadees</w:t>
      </w:r>
    </w:p>
    <w:p w:rsidR="00033153" w:rsidRDefault="00033153" w:rsidP="00B81B16">
      <w:pPr>
        <w:pStyle w:val="ListParagraph"/>
        <w:ind w:left="1440"/>
        <w:rPr>
          <w:sz w:val="28"/>
          <w:szCs w:val="28"/>
          <w:lang w:val="en-US"/>
        </w:rPr>
      </w:pPr>
    </w:p>
    <w:p w:rsidR="00033153" w:rsidRDefault="00033153" w:rsidP="00B81B16">
      <w:pPr>
        <w:pStyle w:val="ListParagraph"/>
        <w:ind w:left="1440"/>
        <w:rPr>
          <w:sz w:val="28"/>
          <w:szCs w:val="28"/>
          <w:lang w:val="en-US"/>
        </w:rPr>
      </w:pPr>
    </w:p>
    <w:p w:rsidR="00C65CF7" w:rsidRDefault="00033153" w:rsidP="00B81B16">
      <w:pPr>
        <w:pStyle w:val="ListParagraph"/>
        <w:ind w:left="1440"/>
        <w:rPr>
          <w:sz w:val="28"/>
          <w:szCs w:val="28"/>
          <w:lang w:val="en-US"/>
        </w:rPr>
      </w:pPr>
      <w:r>
        <w:rPr>
          <w:sz w:val="28"/>
          <w:szCs w:val="28"/>
          <w:lang w:val="en-US"/>
        </w:rPr>
        <w:t xml:space="preserve">Translation: “Anyone who wants to see beauty of Yusuf, Generosity of Ibrahim, Joy of </w:t>
      </w:r>
      <w:r w:rsidR="00C65CF7">
        <w:rPr>
          <w:sz w:val="28"/>
          <w:szCs w:val="28"/>
          <w:lang w:val="en-US"/>
        </w:rPr>
        <w:t>Sulaimon’s</w:t>
      </w:r>
      <w:r>
        <w:rPr>
          <w:sz w:val="28"/>
          <w:szCs w:val="28"/>
          <w:lang w:val="en-US"/>
        </w:rPr>
        <w:t xml:space="preserve"> freshness and Dawood’s</w:t>
      </w:r>
    </w:p>
    <w:p w:rsidR="00033153" w:rsidRDefault="00033153" w:rsidP="00B81B16">
      <w:pPr>
        <w:pStyle w:val="ListParagraph"/>
        <w:ind w:left="1440"/>
        <w:rPr>
          <w:sz w:val="28"/>
          <w:szCs w:val="28"/>
          <w:lang w:val="en-US"/>
        </w:rPr>
      </w:pPr>
      <w:r>
        <w:rPr>
          <w:sz w:val="28"/>
          <w:szCs w:val="28"/>
          <w:lang w:val="en-US"/>
        </w:rPr>
        <w:t xml:space="preserve"> ability should see this man (Ali alaihissalam)”</w:t>
      </w:r>
    </w:p>
    <w:p w:rsidR="00C65CF7" w:rsidRDefault="00C65CF7" w:rsidP="00B81B16">
      <w:pPr>
        <w:pStyle w:val="ListParagraph"/>
        <w:ind w:left="1440"/>
        <w:rPr>
          <w:sz w:val="28"/>
          <w:szCs w:val="28"/>
          <w:lang w:val="en-US"/>
        </w:rPr>
      </w:pPr>
      <w:r>
        <w:rPr>
          <w:sz w:val="28"/>
          <w:szCs w:val="28"/>
          <w:lang w:val="en-US"/>
        </w:rPr>
        <w:t>(Amali ye Sheikh Sadooq Page 659)</w:t>
      </w:r>
    </w:p>
    <w:p w:rsidR="00C65CF7" w:rsidRDefault="00C65CF7" w:rsidP="00B81B16">
      <w:pPr>
        <w:pStyle w:val="ListParagraph"/>
        <w:ind w:left="1440"/>
        <w:rPr>
          <w:sz w:val="28"/>
          <w:szCs w:val="28"/>
          <w:lang w:val="en-US"/>
        </w:rPr>
      </w:pPr>
    </w:p>
    <w:p w:rsidR="00C65CF7" w:rsidRDefault="00C65CF7" w:rsidP="00B81B16">
      <w:pPr>
        <w:pStyle w:val="ListParagraph"/>
        <w:ind w:left="1440"/>
        <w:rPr>
          <w:sz w:val="28"/>
          <w:szCs w:val="28"/>
          <w:lang w:val="en-US"/>
        </w:rPr>
      </w:pPr>
      <w:r>
        <w:rPr>
          <w:sz w:val="28"/>
          <w:szCs w:val="28"/>
          <w:lang w:val="en-US"/>
        </w:rPr>
        <w:t>Janabe Abuzare Ghafari is also among the narrators of Hadees e Tashbeeh, he says:</w:t>
      </w:r>
    </w:p>
    <w:p w:rsidR="00C65CF7" w:rsidRDefault="00C65CF7" w:rsidP="00B81B16">
      <w:pPr>
        <w:pStyle w:val="ListParagraph"/>
        <w:ind w:left="1440"/>
        <w:rPr>
          <w:sz w:val="28"/>
          <w:szCs w:val="28"/>
          <w:lang w:val="en-US"/>
        </w:rPr>
      </w:pPr>
      <w:r>
        <w:rPr>
          <w:sz w:val="28"/>
          <w:szCs w:val="28"/>
          <w:lang w:val="en-US"/>
        </w:rPr>
        <w:t>“I was near Holy Prophet, all of surden Hazrat stood up did roku and went to Sajdah and then told me :</w:t>
      </w:r>
    </w:p>
    <w:p w:rsidR="002547D8" w:rsidRDefault="00C65CF7" w:rsidP="00B81B16">
      <w:pPr>
        <w:pStyle w:val="ListParagraph"/>
        <w:ind w:left="1440"/>
        <w:rPr>
          <w:sz w:val="28"/>
          <w:szCs w:val="28"/>
          <w:lang w:val="en-US"/>
        </w:rPr>
      </w:pPr>
      <w:r>
        <w:rPr>
          <w:sz w:val="28"/>
          <w:szCs w:val="28"/>
          <w:lang w:val="en-US"/>
        </w:rPr>
        <w:t>“O Jundab anyone who wants to see intelligence of Adam alaihissalam, understanding of NOOH alaihissalam</w:t>
      </w:r>
      <w:r w:rsidR="001800A4">
        <w:rPr>
          <w:sz w:val="28"/>
          <w:szCs w:val="28"/>
          <w:lang w:val="en-US"/>
        </w:rPr>
        <w:t>, friendship to Allah of Janabe Ibrahim alaihissalam, prayers of Janabe Moosa alaihissalam, keeping away of Janabe Esa alaihissalam, patience of Janabe Ayoob alaihissalam in examination of Allah should see the person who is coming now, is like shining sun and moon</w:t>
      </w:r>
      <w:r w:rsidR="002547D8">
        <w:rPr>
          <w:sz w:val="28"/>
          <w:szCs w:val="28"/>
          <w:lang w:val="en-US"/>
        </w:rPr>
        <w:t>, is like the most brave and leader, May Allah curs his  enemies .People became excited to see the person and person who entered was Ali Ibne Abi Talib alaihissalam”</w:t>
      </w:r>
    </w:p>
    <w:p w:rsidR="006E274E" w:rsidRDefault="002547D8" w:rsidP="00B81B16">
      <w:pPr>
        <w:pStyle w:val="ListParagraph"/>
        <w:ind w:left="1440"/>
        <w:rPr>
          <w:sz w:val="28"/>
          <w:szCs w:val="28"/>
          <w:lang w:val="en-US"/>
        </w:rPr>
      </w:pPr>
      <w:r>
        <w:rPr>
          <w:sz w:val="28"/>
          <w:szCs w:val="28"/>
          <w:lang w:val="en-US"/>
        </w:rPr>
        <w:t>(Al Rawzatul Kaafi fi Fazaele Ameerul Momeneen Page 98-99)</w:t>
      </w:r>
    </w:p>
    <w:p w:rsidR="006E274E" w:rsidRDefault="006E274E" w:rsidP="00B81B16">
      <w:pPr>
        <w:pStyle w:val="ListParagraph"/>
        <w:ind w:left="1440"/>
        <w:rPr>
          <w:sz w:val="28"/>
          <w:szCs w:val="28"/>
          <w:lang w:val="en-US"/>
        </w:rPr>
      </w:pPr>
    </w:p>
    <w:p w:rsidR="006E274E" w:rsidRDefault="006E274E" w:rsidP="00B81B16">
      <w:pPr>
        <w:pStyle w:val="ListParagraph"/>
        <w:ind w:left="1440"/>
        <w:rPr>
          <w:sz w:val="28"/>
          <w:szCs w:val="28"/>
          <w:lang w:val="en-US"/>
        </w:rPr>
      </w:pPr>
      <w:r w:rsidRPr="006E274E">
        <w:rPr>
          <w:b/>
          <w:sz w:val="40"/>
          <w:szCs w:val="40"/>
          <w:u w:val="single"/>
          <w:lang w:val="en-US"/>
        </w:rPr>
        <w:t>THIS BOOK</w:t>
      </w:r>
      <w:r>
        <w:rPr>
          <w:sz w:val="28"/>
          <w:szCs w:val="28"/>
          <w:lang w:val="en-US"/>
        </w:rPr>
        <w:t>:</w:t>
      </w:r>
    </w:p>
    <w:p w:rsidR="006E274E" w:rsidRDefault="006E274E" w:rsidP="00B81B16">
      <w:pPr>
        <w:pStyle w:val="ListParagraph"/>
        <w:ind w:left="1440"/>
        <w:rPr>
          <w:sz w:val="28"/>
          <w:szCs w:val="28"/>
          <w:lang w:val="en-US"/>
        </w:rPr>
      </w:pPr>
    </w:p>
    <w:p w:rsidR="0050717D" w:rsidRDefault="006E274E" w:rsidP="00B81B16">
      <w:pPr>
        <w:pStyle w:val="ListParagraph"/>
        <w:ind w:left="1440"/>
        <w:rPr>
          <w:sz w:val="28"/>
          <w:szCs w:val="28"/>
          <w:lang w:val="en-US"/>
        </w:rPr>
      </w:pPr>
      <w:r>
        <w:rPr>
          <w:sz w:val="28"/>
          <w:szCs w:val="28"/>
          <w:lang w:val="en-US"/>
        </w:rPr>
        <w:t>Hadees e Tashbeeh shows superiority of Hazrate Ameerul Momeneen</w:t>
      </w:r>
      <w:r w:rsidR="008D7A66">
        <w:rPr>
          <w:sz w:val="28"/>
          <w:szCs w:val="28"/>
          <w:lang w:val="en-US"/>
        </w:rPr>
        <w:t xml:space="preserve"> over all the people, not only all people but also on all prophets except Holy Prophet sallalLaho alaihe wa aalehi wa </w:t>
      </w:r>
      <w:r w:rsidR="008D7A66">
        <w:rPr>
          <w:sz w:val="28"/>
          <w:szCs w:val="28"/>
          <w:lang w:val="en-US"/>
        </w:rPr>
        <w:lastRenderedPageBreak/>
        <w:t>sallam. And because Hazrate Ameerul Momeneen alaihissalam is superior to all then he is only eligible and most suited candidate for Khelafat and Imamat after Holy Prophet sallalLaho alaihe wa aalehi wa sallam and intellect don’t accept</w:t>
      </w:r>
      <w:r w:rsidR="0050717D">
        <w:rPr>
          <w:sz w:val="28"/>
          <w:szCs w:val="28"/>
          <w:lang w:val="en-US"/>
        </w:rPr>
        <w:t xml:space="preserve"> superior most should follow less superior, hence he only should be Khelafat and Imam after prophet.</w:t>
      </w:r>
    </w:p>
    <w:p w:rsidR="0050717D" w:rsidRDefault="0050717D" w:rsidP="00B81B16">
      <w:pPr>
        <w:pStyle w:val="ListParagraph"/>
        <w:ind w:left="1440"/>
        <w:rPr>
          <w:sz w:val="28"/>
          <w:szCs w:val="28"/>
          <w:lang w:val="en-US"/>
        </w:rPr>
      </w:pPr>
    </w:p>
    <w:p w:rsidR="00474543" w:rsidRDefault="0050717D" w:rsidP="00B81B16">
      <w:pPr>
        <w:pStyle w:val="ListParagraph"/>
        <w:ind w:left="1440"/>
        <w:rPr>
          <w:sz w:val="28"/>
          <w:szCs w:val="28"/>
          <w:lang w:val="en-US"/>
        </w:rPr>
      </w:pPr>
      <w:r>
        <w:rPr>
          <w:sz w:val="28"/>
          <w:szCs w:val="28"/>
          <w:lang w:val="en-US"/>
        </w:rPr>
        <w:t>As will follow Hadees e Tashbeeh has been narrated by forty scholars of Ahle Sunnat and names of companions already has been said</w:t>
      </w:r>
      <w:r w:rsidR="008D7A66">
        <w:rPr>
          <w:sz w:val="28"/>
          <w:szCs w:val="28"/>
          <w:lang w:val="en-US"/>
        </w:rPr>
        <w:t xml:space="preserve"> </w:t>
      </w:r>
      <w:r>
        <w:rPr>
          <w:sz w:val="28"/>
          <w:szCs w:val="28"/>
          <w:lang w:val="en-US"/>
        </w:rPr>
        <w:t>in spite of all these Molvi Abdul Aziz Dahlavi says that Hadeese Tashbeeh is not from Ahle Sunnat and books are not having this hadees</w:t>
      </w:r>
      <w:r w:rsidR="00474543">
        <w:rPr>
          <w:sz w:val="28"/>
          <w:szCs w:val="28"/>
          <w:lang w:val="en-US"/>
        </w:rPr>
        <w:t>. In the eyes of Mohaddise Dahlavi this hadees does not prove superiority of Ameerul Momeneen alaihissalam, also he does not consider this hadees as a prove for Imamat, he has put all this talk of him in the seventh chapter of his book Tohfae Ithna Ashariya, a book written on rejection of believes of Shias</w:t>
      </w:r>
    </w:p>
    <w:p w:rsidR="00474543" w:rsidRDefault="00474543" w:rsidP="00B81B16">
      <w:pPr>
        <w:pStyle w:val="ListParagraph"/>
        <w:ind w:left="1440"/>
        <w:rPr>
          <w:sz w:val="28"/>
          <w:szCs w:val="28"/>
          <w:lang w:val="en-US"/>
        </w:rPr>
      </w:pPr>
      <w:r>
        <w:rPr>
          <w:sz w:val="28"/>
          <w:szCs w:val="28"/>
          <w:lang w:val="en-US"/>
        </w:rPr>
        <w:t>(Most of his matter was taken from the book of “AS SWAEQ” of Molvi Nasrallah Kabuli)</w:t>
      </w:r>
    </w:p>
    <w:p w:rsidR="00AA5F14" w:rsidRDefault="00474543" w:rsidP="00B81B16">
      <w:pPr>
        <w:pStyle w:val="ListParagraph"/>
        <w:ind w:left="1440"/>
        <w:rPr>
          <w:sz w:val="28"/>
          <w:szCs w:val="28"/>
          <w:lang w:val="en-US"/>
        </w:rPr>
      </w:pPr>
      <w:r>
        <w:rPr>
          <w:sz w:val="28"/>
          <w:szCs w:val="28"/>
          <w:lang w:val="en-US"/>
        </w:rPr>
        <w:t>After he wrote the book there were many replies given by Shia scholars and wrote many books, among those replies one of them is ABAQATUL ANWAR FI IMAMATIL AIMMATIL ATHAR written by Hazrate Mir Hamid Hussain</w:t>
      </w:r>
      <w:r w:rsidR="00AA5F14">
        <w:rPr>
          <w:sz w:val="28"/>
          <w:szCs w:val="28"/>
          <w:lang w:val="en-US"/>
        </w:rPr>
        <w:t xml:space="preserve"> alaihir rehmah war rizwan (Died in 1306 Hijri), Mir Hamid Hussain wrote thousands of pages in reply to some less than hundred pages of seventh chapter of Tohfa in the best possible full of knowledge and complete in all aspect. For </w:t>
      </w:r>
      <w:r w:rsidR="005F2A70">
        <w:rPr>
          <w:sz w:val="28"/>
          <w:szCs w:val="28"/>
          <w:lang w:val="en-US"/>
        </w:rPr>
        <w:t>example,</w:t>
      </w:r>
      <w:r w:rsidR="00AA5F14">
        <w:rPr>
          <w:sz w:val="28"/>
          <w:szCs w:val="28"/>
          <w:lang w:val="en-US"/>
        </w:rPr>
        <w:t xml:space="preserve"> as against less than ten pages of Tohfa for Hadeese Tashbeeh Mir Hamid Hussain wrote four hundred pages of Abaqat in reply</w:t>
      </w:r>
    </w:p>
    <w:p w:rsidR="00D606E8" w:rsidRDefault="00AA5F14" w:rsidP="00B81B16">
      <w:pPr>
        <w:pStyle w:val="ListParagraph"/>
        <w:ind w:left="1440"/>
        <w:rPr>
          <w:sz w:val="28"/>
          <w:szCs w:val="28"/>
          <w:lang w:val="en-US"/>
        </w:rPr>
      </w:pPr>
      <w:r>
        <w:rPr>
          <w:sz w:val="28"/>
          <w:szCs w:val="28"/>
          <w:lang w:val="en-US"/>
        </w:rPr>
        <w:t xml:space="preserve">Mir Hamid Hussain wrote </w:t>
      </w:r>
      <w:r w:rsidR="005F2A70">
        <w:rPr>
          <w:sz w:val="28"/>
          <w:szCs w:val="28"/>
          <w:lang w:val="en-US"/>
        </w:rPr>
        <w:t>Abaqatul</w:t>
      </w:r>
      <w:r>
        <w:rPr>
          <w:sz w:val="28"/>
          <w:szCs w:val="28"/>
          <w:lang w:val="en-US"/>
        </w:rPr>
        <w:t xml:space="preserve"> in two parts , In the first part he has proved Welayat of Ameerul Momeneen from </w:t>
      </w:r>
      <w:r w:rsidR="005F2A70">
        <w:rPr>
          <w:sz w:val="28"/>
          <w:szCs w:val="28"/>
          <w:lang w:val="en-US"/>
        </w:rPr>
        <w:t>Ayat</w:t>
      </w:r>
      <w:r>
        <w:rPr>
          <w:sz w:val="28"/>
          <w:szCs w:val="28"/>
          <w:lang w:val="en-US"/>
        </w:rPr>
        <w:t xml:space="preserve"> </w:t>
      </w:r>
      <w:r w:rsidR="005F2A70">
        <w:rPr>
          <w:sz w:val="28"/>
          <w:szCs w:val="28"/>
          <w:lang w:val="en-US"/>
        </w:rPr>
        <w:t>Quran</w:t>
      </w:r>
      <w:r>
        <w:rPr>
          <w:sz w:val="28"/>
          <w:szCs w:val="28"/>
          <w:lang w:val="en-US"/>
        </w:rPr>
        <w:t xml:space="preserve"> and the second part through traditions he has proved Welayat of Ali alaihissalam</w:t>
      </w:r>
      <w:r w:rsidR="00D606E8">
        <w:rPr>
          <w:sz w:val="28"/>
          <w:szCs w:val="28"/>
          <w:lang w:val="en-US"/>
        </w:rPr>
        <w:t>. Research and points brought out by Mir Hamid Hussain in this book is a great treasure for the Shia scholars regarding the meaning, sources and the way of proving Imamat through these traditions.</w:t>
      </w:r>
    </w:p>
    <w:p w:rsidR="005D0D84" w:rsidRDefault="00D606E8" w:rsidP="00B81B16">
      <w:pPr>
        <w:pStyle w:val="ListParagraph"/>
        <w:ind w:left="1440"/>
        <w:rPr>
          <w:sz w:val="28"/>
          <w:szCs w:val="28"/>
          <w:lang w:val="en-US"/>
        </w:rPr>
      </w:pPr>
      <w:r>
        <w:rPr>
          <w:sz w:val="28"/>
          <w:szCs w:val="28"/>
          <w:lang w:val="en-US"/>
        </w:rPr>
        <w:lastRenderedPageBreak/>
        <w:t xml:space="preserve">Contemporary Scholar Janabe Ayatullahe Meelani has summarized the Persian written </w:t>
      </w:r>
      <w:r w:rsidR="00B919DB">
        <w:rPr>
          <w:sz w:val="28"/>
          <w:szCs w:val="28"/>
          <w:lang w:val="en-US"/>
        </w:rPr>
        <w:t>Abaqatul</w:t>
      </w:r>
      <w:r>
        <w:rPr>
          <w:sz w:val="28"/>
          <w:szCs w:val="28"/>
          <w:lang w:val="en-US"/>
        </w:rPr>
        <w:t xml:space="preserve"> and translated in to Arabic by the name of NAFAHATUL AZHAR FI KHOLASATE ABAQATUL ANWAR. This booklet is regarding Hadeese Tashbeeh translated in Persian by NABA PRINTERS and published. Hop</w:t>
      </w:r>
      <w:r w:rsidR="00B919DB">
        <w:rPr>
          <w:sz w:val="28"/>
          <w:szCs w:val="28"/>
          <w:lang w:val="en-US"/>
        </w:rPr>
        <w:t>e</w:t>
      </w:r>
      <w:r>
        <w:rPr>
          <w:sz w:val="28"/>
          <w:szCs w:val="28"/>
          <w:lang w:val="en-US"/>
        </w:rPr>
        <w:t xml:space="preserve">fully by reading </w:t>
      </w:r>
      <w:r w:rsidR="00B919DB">
        <w:rPr>
          <w:sz w:val="28"/>
          <w:szCs w:val="28"/>
          <w:lang w:val="en-US"/>
        </w:rPr>
        <w:t>this reader</w:t>
      </w:r>
      <w:r>
        <w:rPr>
          <w:sz w:val="28"/>
          <w:szCs w:val="28"/>
          <w:lang w:val="en-US"/>
        </w:rPr>
        <w:t xml:space="preserve"> will come to know how deep is the study of sahib Abaqatul Anwar regarding Hadeese Tashbeeh and they will get following conclusions</w:t>
      </w:r>
      <w:r w:rsidR="005D0D84">
        <w:rPr>
          <w:sz w:val="28"/>
          <w:szCs w:val="28"/>
          <w:lang w:val="en-US"/>
        </w:rPr>
        <w:t>:</w:t>
      </w:r>
    </w:p>
    <w:p w:rsidR="005D0D84" w:rsidRDefault="005D0D84" w:rsidP="00B81B16">
      <w:pPr>
        <w:pStyle w:val="ListParagraph"/>
        <w:ind w:left="1440"/>
        <w:rPr>
          <w:sz w:val="28"/>
          <w:szCs w:val="28"/>
          <w:lang w:val="en-US"/>
        </w:rPr>
      </w:pPr>
    </w:p>
    <w:p w:rsidR="005D0D84" w:rsidRDefault="005D0D84" w:rsidP="005D0D84">
      <w:pPr>
        <w:pStyle w:val="ListParagraph"/>
        <w:numPr>
          <w:ilvl w:val="0"/>
          <w:numId w:val="5"/>
        </w:numPr>
        <w:rPr>
          <w:sz w:val="28"/>
          <w:szCs w:val="28"/>
          <w:lang w:val="en-US"/>
        </w:rPr>
      </w:pPr>
      <w:r>
        <w:rPr>
          <w:sz w:val="28"/>
          <w:szCs w:val="28"/>
          <w:lang w:val="en-US"/>
        </w:rPr>
        <w:t xml:space="preserve">Hadeese Tashbeeh is available in the books of traditions of Ahle Sunnat also and from third century Hijri till tenth century Hijri forty </w:t>
      </w:r>
      <w:r w:rsidR="005F2A70">
        <w:rPr>
          <w:sz w:val="28"/>
          <w:szCs w:val="28"/>
          <w:lang w:val="en-US"/>
        </w:rPr>
        <w:t>Sunni</w:t>
      </w:r>
      <w:r>
        <w:rPr>
          <w:sz w:val="28"/>
          <w:szCs w:val="28"/>
          <w:lang w:val="en-US"/>
        </w:rPr>
        <w:t xml:space="preserve"> scholars have narrated it.</w:t>
      </w:r>
    </w:p>
    <w:p w:rsidR="005D0D84" w:rsidRDefault="005D0D84" w:rsidP="005D0D84">
      <w:pPr>
        <w:pStyle w:val="ListParagraph"/>
        <w:numPr>
          <w:ilvl w:val="0"/>
          <w:numId w:val="5"/>
        </w:numPr>
        <w:rPr>
          <w:sz w:val="28"/>
          <w:szCs w:val="28"/>
          <w:lang w:val="en-US"/>
        </w:rPr>
      </w:pPr>
      <w:r>
        <w:rPr>
          <w:sz w:val="28"/>
          <w:szCs w:val="28"/>
          <w:lang w:val="en-US"/>
        </w:rPr>
        <w:t>From literature and from conscious point of view Hadeese Tashbeeh is clear proof of superiority of Ali alaihissalam over all people, prophets except Holy prophet. Ayats of Quran and traditions narrated by scholars of Ahle Sunnat do support this fact</w:t>
      </w:r>
    </w:p>
    <w:p w:rsidR="005D0D84" w:rsidRDefault="005D0D84" w:rsidP="005D0D84">
      <w:pPr>
        <w:pStyle w:val="ListParagraph"/>
        <w:ind w:left="1800"/>
        <w:rPr>
          <w:sz w:val="28"/>
          <w:szCs w:val="28"/>
          <w:lang w:val="en-US"/>
        </w:rPr>
      </w:pPr>
    </w:p>
    <w:p w:rsidR="005F2A70" w:rsidRDefault="005D0D84" w:rsidP="005D0D84">
      <w:pPr>
        <w:pStyle w:val="ListParagraph"/>
        <w:ind w:left="1800"/>
        <w:rPr>
          <w:sz w:val="28"/>
          <w:szCs w:val="28"/>
          <w:lang w:val="en-US"/>
        </w:rPr>
      </w:pPr>
      <w:r>
        <w:rPr>
          <w:sz w:val="28"/>
          <w:szCs w:val="28"/>
          <w:lang w:val="en-US"/>
        </w:rPr>
        <w:t>At the end I thank the publisher for good guidance for a beneficial work and also the respected teacher Abdul Hussaine Taaleii who has guided at all time I thank him. It is the best gift for the readers of this book from the side of the writer which has got beneficial and deep knowledge.</w:t>
      </w:r>
    </w:p>
    <w:p w:rsidR="005F2A70" w:rsidRDefault="005F2A70" w:rsidP="005D0D84">
      <w:pPr>
        <w:pStyle w:val="ListParagraph"/>
        <w:ind w:left="1800"/>
        <w:rPr>
          <w:sz w:val="28"/>
          <w:szCs w:val="28"/>
          <w:lang w:val="en-US"/>
        </w:rPr>
      </w:pPr>
    </w:p>
    <w:p w:rsidR="005F2A70" w:rsidRDefault="005F2A70" w:rsidP="005D0D84">
      <w:pPr>
        <w:pStyle w:val="ListParagraph"/>
        <w:ind w:left="1800"/>
        <w:rPr>
          <w:sz w:val="28"/>
          <w:szCs w:val="28"/>
          <w:lang w:val="en-US"/>
        </w:rPr>
      </w:pPr>
    </w:p>
    <w:p w:rsidR="00176CAA" w:rsidRDefault="00176CAA" w:rsidP="005F2A70">
      <w:pPr>
        <w:pStyle w:val="ListParagraph"/>
        <w:ind w:left="1800"/>
        <w:jc w:val="center"/>
        <w:rPr>
          <w:b/>
          <w:sz w:val="40"/>
          <w:szCs w:val="40"/>
          <w:u w:val="single"/>
          <w:lang w:val="en-US"/>
        </w:rPr>
      </w:pPr>
    </w:p>
    <w:p w:rsidR="00176CAA" w:rsidRDefault="00176CAA" w:rsidP="005F2A70">
      <w:pPr>
        <w:pStyle w:val="ListParagraph"/>
        <w:ind w:left="1800"/>
        <w:jc w:val="center"/>
        <w:rPr>
          <w:b/>
          <w:sz w:val="40"/>
          <w:szCs w:val="40"/>
          <w:u w:val="single"/>
          <w:lang w:val="en-US"/>
        </w:rPr>
      </w:pPr>
    </w:p>
    <w:p w:rsidR="00176CAA" w:rsidRDefault="00176CAA" w:rsidP="005F2A70">
      <w:pPr>
        <w:pStyle w:val="ListParagraph"/>
        <w:ind w:left="1800"/>
        <w:jc w:val="center"/>
        <w:rPr>
          <w:b/>
          <w:sz w:val="40"/>
          <w:szCs w:val="40"/>
          <w:u w:val="single"/>
          <w:lang w:val="en-US"/>
        </w:rPr>
      </w:pPr>
    </w:p>
    <w:p w:rsidR="00176CAA" w:rsidRDefault="00176CAA" w:rsidP="005F2A70">
      <w:pPr>
        <w:pStyle w:val="ListParagraph"/>
        <w:ind w:left="1800"/>
        <w:jc w:val="center"/>
        <w:rPr>
          <w:b/>
          <w:sz w:val="40"/>
          <w:szCs w:val="40"/>
          <w:u w:val="single"/>
          <w:lang w:val="en-US"/>
        </w:rPr>
      </w:pPr>
    </w:p>
    <w:p w:rsidR="00176CAA" w:rsidRDefault="00176CAA" w:rsidP="005F2A70">
      <w:pPr>
        <w:pStyle w:val="ListParagraph"/>
        <w:ind w:left="1800"/>
        <w:jc w:val="center"/>
        <w:rPr>
          <w:b/>
          <w:sz w:val="40"/>
          <w:szCs w:val="40"/>
          <w:u w:val="single"/>
          <w:lang w:val="en-US"/>
        </w:rPr>
      </w:pPr>
    </w:p>
    <w:p w:rsidR="00176CAA" w:rsidRDefault="00176CAA" w:rsidP="005F2A70">
      <w:pPr>
        <w:pStyle w:val="ListParagraph"/>
        <w:ind w:left="1800"/>
        <w:jc w:val="center"/>
        <w:rPr>
          <w:b/>
          <w:sz w:val="40"/>
          <w:szCs w:val="40"/>
          <w:u w:val="single"/>
          <w:lang w:val="en-US"/>
        </w:rPr>
      </w:pPr>
    </w:p>
    <w:p w:rsidR="00176CAA" w:rsidRDefault="00176CAA" w:rsidP="005F2A70">
      <w:pPr>
        <w:pStyle w:val="ListParagraph"/>
        <w:ind w:left="1800"/>
        <w:jc w:val="center"/>
        <w:rPr>
          <w:b/>
          <w:sz w:val="40"/>
          <w:szCs w:val="40"/>
          <w:u w:val="single"/>
          <w:lang w:val="en-US"/>
        </w:rPr>
      </w:pPr>
    </w:p>
    <w:p w:rsidR="00176CAA" w:rsidRDefault="00176CAA" w:rsidP="005F2A70">
      <w:pPr>
        <w:pStyle w:val="ListParagraph"/>
        <w:ind w:left="1800"/>
        <w:jc w:val="center"/>
        <w:rPr>
          <w:b/>
          <w:sz w:val="40"/>
          <w:szCs w:val="40"/>
          <w:u w:val="single"/>
          <w:lang w:val="en-US"/>
        </w:rPr>
      </w:pPr>
    </w:p>
    <w:p w:rsidR="00176CAA" w:rsidRDefault="00176CAA" w:rsidP="005F2A70">
      <w:pPr>
        <w:pStyle w:val="ListParagraph"/>
        <w:ind w:left="1800"/>
        <w:jc w:val="center"/>
        <w:rPr>
          <w:b/>
          <w:sz w:val="40"/>
          <w:szCs w:val="40"/>
          <w:u w:val="single"/>
          <w:lang w:val="en-US"/>
        </w:rPr>
      </w:pPr>
    </w:p>
    <w:p w:rsidR="005F2A70" w:rsidRDefault="005F2A70" w:rsidP="005F2A70">
      <w:pPr>
        <w:pStyle w:val="ListParagraph"/>
        <w:ind w:left="1800"/>
        <w:jc w:val="center"/>
        <w:rPr>
          <w:b/>
          <w:sz w:val="40"/>
          <w:szCs w:val="40"/>
          <w:u w:val="single"/>
          <w:lang w:val="en-US"/>
        </w:rPr>
      </w:pPr>
      <w:r w:rsidRPr="005F2A70">
        <w:rPr>
          <w:b/>
          <w:sz w:val="40"/>
          <w:szCs w:val="40"/>
          <w:u w:val="single"/>
          <w:lang w:val="en-US"/>
        </w:rPr>
        <w:t>FAMILIARITY WITH HADEES E TASHBEEH</w:t>
      </w:r>
    </w:p>
    <w:p w:rsidR="005F2A70" w:rsidRDefault="005F2A70" w:rsidP="005F2A70">
      <w:pPr>
        <w:pStyle w:val="ListParagraph"/>
        <w:ind w:left="1800"/>
        <w:rPr>
          <w:sz w:val="28"/>
          <w:szCs w:val="28"/>
          <w:lang w:val="en-US"/>
        </w:rPr>
      </w:pPr>
    </w:p>
    <w:p w:rsidR="005F2A70" w:rsidRDefault="005F2A70" w:rsidP="005F2A70">
      <w:pPr>
        <w:pStyle w:val="ListParagraph"/>
        <w:ind w:left="1800"/>
        <w:rPr>
          <w:b/>
          <w:sz w:val="28"/>
          <w:szCs w:val="28"/>
          <w:u w:val="single"/>
          <w:lang w:val="en-US"/>
        </w:rPr>
      </w:pPr>
      <w:r w:rsidRPr="005F2A70">
        <w:rPr>
          <w:b/>
          <w:sz w:val="28"/>
          <w:szCs w:val="28"/>
          <w:u w:val="single"/>
          <w:lang w:val="en-US"/>
        </w:rPr>
        <w:t xml:space="preserve">DIFFERENT TEXTS OF HADEES E TASHBEEH </w:t>
      </w:r>
      <w:r>
        <w:rPr>
          <w:b/>
          <w:sz w:val="28"/>
          <w:szCs w:val="28"/>
          <w:u w:val="single"/>
          <w:lang w:val="en-US"/>
        </w:rPr>
        <w:t>:</w:t>
      </w:r>
    </w:p>
    <w:p w:rsidR="005F2A70" w:rsidRDefault="005F2A70" w:rsidP="005F2A70">
      <w:pPr>
        <w:pStyle w:val="ListParagraph"/>
        <w:ind w:left="1800"/>
        <w:rPr>
          <w:b/>
          <w:sz w:val="28"/>
          <w:szCs w:val="28"/>
          <w:u w:val="single"/>
          <w:lang w:val="en-US"/>
        </w:rPr>
      </w:pPr>
    </w:p>
    <w:p w:rsidR="005F2A70" w:rsidRDefault="005F2A70" w:rsidP="005F2A70">
      <w:pPr>
        <w:pStyle w:val="ListParagraph"/>
        <w:ind w:left="1800"/>
        <w:rPr>
          <w:sz w:val="28"/>
          <w:szCs w:val="28"/>
          <w:lang w:val="en-US"/>
        </w:rPr>
      </w:pPr>
      <w:r w:rsidRPr="005F2A70">
        <w:rPr>
          <w:sz w:val="28"/>
          <w:szCs w:val="28"/>
          <w:lang w:val="en-US"/>
        </w:rPr>
        <w:t>Hadees e Tashbeeh</w:t>
      </w:r>
      <w:r>
        <w:rPr>
          <w:sz w:val="28"/>
          <w:szCs w:val="28"/>
          <w:lang w:val="en-US"/>
        </w:rPr>
        <w:t xml:space="preserve"> has been narrated in different texts by different people from Holy Prophet sallalLaho alaihe wa aalehi wa sallam, different narrations of this hadees proves that prophet at different occasion and different time spoke about this hadees. Here are some of them:</w:t>
      </w:r>
    </w:p>
    <w:p w:rsidR="005F2A70" w:rsidRDefault="005F2A70" w:rsidP="005F2A70">
      <w:pPr>
        <w:pStyle w:val="ListParagraph"/>
        <w:numPr>
          <w:ilvl w:val="0"/>
          <w:numId w:val="6"/>
        </w:numPr>
        <w:rPr>
          <w:b/>
          <w:sz w:val="28"/>
          <w:szCs w:val="28"/>
          <w:u w:val="single"/>
          <w:lang w:val="en-US"/>
        </w:rPr>
      </w:pPr>
      <w:r w:rsidRPr="005F2A70">
        <w:rPr>
          <w:b/>
          <w:sz w:val="28"/>
          <w:szCs w:val="28"/>
          <w:u w:val="single"/>
          <w:lang w:val="en-US"/>
        </w:rPr>
        <w:t>NARRATION BY ABUL H</w:t>
      </w:r>
      <w:r w:rsidR="00176CAA">
        <w:rPr>
          <w:b/>
          <w:sz w:val="28"/>
          <w:szCs w:val="28"/>
          <w:u w:val="single"/>
          <w:lang w:val="en-US"/>
        </w:rPr>
        <w:t>A</w:t>
      </w:r>
      <w:r w:rsidRPr="005F2A70">
        <w:rPr>
          <w:b/>
          <w:sz w:val="28"/>
          <w:szCs w:val="28"/>
          <w:u w:val="single"/>
          <w:lang w:val="en-US"/>
        </w:rPr>
        <w:t>MRA:</w:t>
      </w:r>
    </w:p>
    <w:p w:rsidR="00176CAA" w:rsidRDefault="00176CAA" w:rsidP="005F2A70">
      <w:pPr>
        <w:pStyle w:val="ListParagraph"/>
        <w:ind w:left="2160"/>
        <w:rPr>
          <w:b/>
          <w:sz w:val="28"/>
          <w:szCs w:val="28"/>
          <w:u w:val="single"/>
          <w:lang w:val="en-US"/>
        </w:rPr>
      </w:pPr>
    </w:p>
    <w:p w:rsidR="005F2A70" w:rsidRPr="00176CAA" w:rsidRDefault="005F2A70" w:rsidP="005F2A70">
      <w:pPr>
        <w:pStyle w:val="ListParagraph"/>
        <w:ind w:left="2160"/>
        <w:rPr>
          <w:sz w:val="28"/>
          <w:szCs w:val="28"/>
          <w:lang w:val="en-US"/>
        </w:rPr>
      </w:pPr>
      <w:r w:rsidRPr="00176CAA">
        <w:rPr>
          <w:sz w:val="28"/>
          <w:szCs w:val="28"/>
          <w:lang w:val="en-US"/>
        </w:rPr>
        <w:t xml:space="preserve">Abul </w:t>
      </w:r>
      <w:r w:rsidR="00176CAA" w:rsidRPr="00176CAA">
        <w:rPr>
          <w:sz w:val="28"/>
          <w:szCs w:val="28"/>
          <w:lang w:val="en-US"/>
        </w:rPr>
        <w:t>Hamra</w:t>
      </w:r>
      <w:r w:rsidRPr="00176CAA">
        <w:rPr>
          <w:sz w:val="28"/>
          <w:szCs w:val="28"/>
          <w:lang w:val="en-US"/>
        </w:rPr>
        <w:t xml:space="preserve"> who was </w:t>
      </w:r>
      <w:r w:rsidR="00176CAA" w:rsidRPr="00176CAA">
        <w:rPr>
          <w:sz w:val="28"/>
          <w:szCs w:val="28"/>
          <w:lang w:val="en-US"/>
        </w:rPr>
        <w:t>servant</w:t>
      </w:r>
      <w:r w:rsidRPr="00176CAA">
        <w:rPr>
          <w:sz w:val="28"/>
          <w:szCs w:val="28"/>
          <w:lang w:val="en-US"/>
        </w:rPr>
        <w:t xml:space="preserve"> of prophet has narrated as</w:t>
      </w:r>
    </w:p>
    <w:p w:rsidR="005F2A70" w:rsidRDefault="00176CAA" w:rsidP="005D0D84">
      <w:pPr>
        <w:pStyle w:val="ListParagraph"/>
        <w:ind w:left="1800"/>
        <w:rPr>
          <w:sz w:val="28"/>
          <w:szCs w:val="28"/>
          <w:lang w:val="en-US"/>
        </w:rPr>
      </w:pPr>
      <w:r w:rsidRPr="00176CAA">
        <w:rPr>
          <w:sz w:val="28"/>
          <w:szCs w:val="28"/>
          <w:lang w:val="en-US"/>
        </w:rPr>
        <w:t>Arabic Text</w:t>
      </w:r>
    </w:p>
    <w:p w:rsidR="00176CAA" w:rsidRDefault="00176CAA" w:rsidP="005D0D84">
      <w:pPr>
        <w:pStyle w:val="ListParagraph"/>
        <w:ind w:left="1800"/>
        <w:rPr>
          <w:sz w:val="28"/>
          <w:szCs w:val="28"/>
          <w:lang w:val="en-US"/>
        </w:rPr>
      </w:pPr>
    </w:p>
    <w:p w:rsidR="00176CAA" w:rsidRDefault="00176CAA" w:rsidP="005D0D84">
      <w:pPr>
        <w:pStyle w:val="ListParagraph"/>
        <w:ind w:left="1800"/>
        <w:rPr>
          <w:sz w:val="28"/>
          <w:szCs w:val="28"/>
          <w:lang w:val="en-US"/>
        </w:rPr>
      </w:pPr>
    </w:p>
    <w:p w:rsidR="00176CAA" w:rsidRDefault="00176CAA" w:rsidP="005D0D84">
      <w:pPr>
        <w:pStyle w:val="ListParagraph"/>
        <w:ind w:left="1800"/>
        <w:rPr>
          <w:sz w:val="28"/>
          <w:szCs w:val="28"/>
          <w:lang w:val="en-US"/>
        </w:rPr>
      </w:pPr>
    </w:p>
    <w:p w:rsidR="00176CAA" w:rsidRDefault="00176CAA" w:rsidP="005D0D84">
      <w:pPr>
        <w:pStyle w:val="ListParagraph"/>
        <w:ind w:left="1800"/>
        <w:rPr>
          <w:sz w:val="28"/>
          <w:szCs w:val="28"/>
          <w:lang w:val="en-US"/>
        </w:rPr>
      </w:pPr>
      <w:r>
        <w:rPr>
          <w:sz w:val="28"/>
          <w:szCs w:val="28"/>
          <w:lang w:val="en-US"/>
        </w:rPr>
        <w:t>Translation: “Any, who wishes to see knowledge of Hazrate Adam alaihissalam, understanding of Hazrate Nooh alaihissalam, being away from this world of Yahiya Bin Zakariah alaihissalam and hardness of Hazrat e Moosa Bin Imran alaihissalam should see Ali Ibne Abi Taalib Alaihissalam”</w:t>
      </w:r>
    </w:p>
    <w:p w:rsidR="00176CAA" w:rsidRDefault="00176CAA" w:rsidP="005D0D84">
      <w:pPr>
        <w:pStyle w:val="ListParagraph"/>
        <w:ind w:left="1800"/>
        <w:rPr>
          <w:sz w:val="28"/>
          <w:szCs w:val="28"/>
          <w:lang w:val="en-US"/>
        </w:rPr>
      </w:pPr>
      <w:r>
        <w:rPr>
          <w:sz w:val="28"/>
          <w:szCs w:val="28"/>
          <w:lang w:val="en-US"/>
        </w:rPr>
        <w:t>Hadees e Tashbeeh with this text of Abul Hamra has been narrated by many scholars of Ahle Sunnat, some of them are as follows:</w:t>
      </w:r>
    </w:p>
    <w:p w:rsidR="00176CAA" w:rsidRDefault="005D406E" w:rsidP="00176CAA">
      <w:pPr>
        <w:pStyle w:val="ListParagraph"/>
        <w:numPr>
          <w:ilvl w:val="0"/>
          <w:numId w:val="7"/>
        </w:numPr>
        <w:rPr>
          <w:sz w:val="28"/>
          <w:szCs w:val="28"/>
          <w:lang w:val="en-US"/>
        </w:rPr>
      </w:pPr>
      <w:r>
        <w:rPr>
          <w:sz w:val="28"/>
          <w:szCs w:val="28"/>
          <w:lang w:val="en-US"/>
        </w:rPr>
        <w:t xml:space="preserve">Hakime Neeshapuri (Died in 405 Hijri) </w:t>
      </w:r>
      <w:r w:rsidR="00176CAA">
        <w:rPr>
          <w:sz w:val="28"/>
          <w:szCs w:val="28"/>
          <w:lang w:val="en-US"/>
        </w:rPr>
        <w:t>Kholasae Abaqatul Anwar Page 99</w:t>
      </w:r>
    </w:p>
    <w:p w:rsidR="00176CAA" w:rsidRDefault="00176CAA" w:rsidP="00176CAA">
      <w:pPr>
        <w:pStyle w:val="ListParagraph"/>
        <w:numPr>
          <w:ilvl w:val="0"/>
          <w:numId w:val="7"/>
        </w:numPr>
        <w:rPr>
          <w:sz w:val="28"/>
          <w:szCs w:val="28"/>
          <w:lang w:val="en-US"/>
        </w:rPr>
      </w:pPr>
      <w:r>
        <w:rPr>
          <w:sz w:val="28"/>
          <w:szCs w:val="28"/>
          <w:lang w:val="en-US"/>
        </w:rPr>
        <w:t>Manaqibe Khwarazm</w:t>
      </w:r>
      <w:r w:rsidR="00063225">
        <w:rPr>
          <w:sz w:val="28"/>
          <w:szCs w:val="28"/>
          <w:lang w:val="en-US"/>
        </w:rPr>
        <w:t xml:space="preserve"> by Khateebe Khwarazm (Died in </w:t>
      </w:r>
      <w:r w:rsidR="004060A1">
        <w:rPr>
          <w:sz w:val="28"/>
          <w:szCs w:val="28"/>
          <w:lang w:val="en-US"/>
        </w:rPr>
        <w:t>569 Hijri)</w:t>
      </w:r>
      <w:r w:rsidR="00063225">
        <w:rPr>
          <w:sz w:val="28"/>
          <w:szCs w:val="28"/>
          <w:lang w:val="en-US"/>
        </w:rPr>
        <w:t xml:space="preserve"> </w:t>
      </w:r>
      <w:r>
        <w:rPr>
          <w:sz w:val="28"/>
          <w:szCs w:val="28"/>
          <w:lang w:val="en-US"/>
        </w:rPr>
        <w:t xml:space="preserve"> Page 40</w:t>
      </w:r>
    </w:p>
    <w:p w:rsidR="005D406E" w:rsidRDefault="005D406E" w:rsidP="00176CAA">
      <w:pPr>
        <w:pStyle w:val="ListParagraph"/>
        <w:numPr>
          <w:ilvl w:val="0"/>
          <w:numId w:val="7"/>
        </w:numPr>
        <w:rPr>
          <w:sz w:val="28"/>
          <w:szCs w:val="28"/>
          <w:lang w:val="en-US"/>
        </w:rPr>
      </w:pPr>
      <w:r>
        <w:rPr>
          <w:sz w:val="28"/>
          <w:szCs w:val="28"/>
          <w:lang w:val="en-US"/>
        </w:rPr>
        <w:t xml:space="preserve">Ahmed Ibne Hussaine </w:t>
      </w:r>
      <w:r w:rsidR="00063225">
        <w:rPr>
          <w:sz w:val="28"/>
          <w:szCs w:val="28"/>
          <w:lang w:val="en-US"/>
        </w:rPr>
        <w:t>Baihaqi</w:t>
      </w:r>
      <w:r>
        <w:rPr>
          <w:sz w:val="28"/>
          <w:szCs w:val="28"/>
          <w:lang w:val="en-US"/>
        </w:rPr>
        <w:t xml:space="preserve"> (Died in 458 Hijri) Sharhe Nahjul Balagha by Ibne Abil Hadeed Vol 9 Page 148</w:t>
      </w:r>
    </w:p>
    <w:p w:rsidR="005D406E" w:rsidRDefault="005D406E" w:rsidP="005D406E">
      <w:pPr>
        <w:pStyle w:val="ListParagraph"/>
        <w:numPr>
          <w:ilvl w:val="0"/>
          <w:numId w:val="7"/>
        </w:numPr>
        <w:rPr>
          <w:sz w:val="28"/>
          <w:szCs w:val="28"/>
          <w:lang w:val="en-US"/>
        </w:rPr>
      </w:pPr>
      <w:r>
        <w:rPr>
          <w:sz w:val="28"/>
          <w:szCs w:val="28"/>
          <w:lang w:val="en-US"/>
        </w:rPr>
        <w:t>Hakime Haskani (Died in 490 Hijri) Shawahedud Tanzeel Vol 1 Page 100 &amp; 103</w:t>
      </w:r>
    </w:p>
    <w:p w:rsidR="00063225" w:rsidRDefault="005D406E" w:rsidP="00176CAA">
      <w:pPr>
        <w:pStyle w:val="ListParagraph"/>
        <w:numPr>
          <w:ilvl w:val="0"/>
          <w:numId w:val="7"/>
        </w:numPr>
        <w:rPr>
          <w:sz w:val="28"/>
          <w:szCs w:val="28"/>
          <w:lang w:val="en-US"/>
        </w:rPr>
      </w:pPr>
      <w:r>
        <w:rPr>
          <w:sz w:val="28"/>
          <w:szCs w:val="28"/>
          <w:lang w:val="en-US"/>
        </w:rPr>
        <w:t>Ibne Asakar (Died in 571 Hijri) Tareekhe Madeena Damishq</w:t>
      </w:r>
      <w:r w:rsidR="00063225">
        <w:rPr>
          <w:sz w:val="28"/>
          <w:szCs w:val="28"/>
          <w:lang w:val="en-US"/>
        </w:rPr>
        <w:t xml:space="preserve"> Vol 42 Page 313</w:t>
      </w:r>
    </w:p>
    <w:p w:rsidR="00063225" w:rsidRDefault="005D406E" w:rsidP="00063225">
      <w:pPr>
        <w:pStyle w:val="ListParagraph"/>
        <w:numPr>
          <w:ilvl w:val="0"/>
          <w:numId w:val="7"/>
        </w:numPr>
        <w:rPr>
          <w:sz w:val="28"/>
          <w:szCs w:val="28"/>
          <w:lang w:val="en-US"/>
        </w:rPr>
      </w:pPr>
      <w:r>
        <w:rPr>
          <w:sz w:val="28"/>
          <w:szCs w:val="28"/>
          <w:lang w:val="en-US"/>
        </w:rPr>
        <w:lastRenderedPageBreak/>
        <w:t xml:space="preserve"> </w:t>
      </w:r>
      <w:r w:rsidR="00176CAA">
        <w:rPr>
          <w:sz w:val="28"/>
          <w:szCs w:val="28"/>
          <w:lang w:val="en-US"/>
        </w:rPr>
        <w:t xml:space="preserve"> </w:t>
      </w:r>
      <w:r w:rsidR="00063225">
        <w:rPr>
          <w:sz w:val="28"/>
          <w:szCs w:val="28"/>
          <w:lang w:val="en-US"/>
        </w:rPr>
        <w:t>Abul Fat he Natanzi (Died in sixth century Hijri)</w:t>
      </w:r>
      <w:r w:rsidR="00063225" w:rsidRPr="00063225">
        <w:rPr>
          <w:sz w:val="28"/>
          <w:szCs w:val="28"/>
          <w:lang w:val="en-US"/>
        </w:rPr>
        <w:t xml:space="preserve"> </w:t>
      </w:r>
      <w:r w:rsidR="00063225">
        <w:rPr>
          <w:sz w:val="28"/>
          <w:szCs w:val="28"/>
          <w:lang w:val="en-US"/>
        </w:rPr>
        <w:t>Kholasae Abaqatul Anwar Page 150, narrated from Khasaes Alawiya</w:t>
      </w:r>
    </w:p>
    <w:p w:rsidR="00063225" w:rsidRDefault="00063225" w:rsidP="00063225">
      <w:pPr>
        <w:pStyle w:val="ListParagraph"/>
        <w:numPr>
          <w:ilvl w:val="0"/>
          <w:numId w:val="7"/>
        </w:numPr>
        <w:rPr>
          <w:sz w:val="28"/>
          <w:szCs w:val="28"/>
          <w:lang w:val="en-US"/>
        </w:rPr>
      </w:pPr>
      <w:r>
        <w:rPr>
          <w:sz w:val="28"/>
          <w:szCs w:val="28"/>
          <w:lang w:val="en-US"/>
        </w:rPr>
        <w:t>Shaherdar e Daylami (Died in 558 Hijri)</w:t>
      </w:r>
      <w:r w:rsidRPr="00063225">
        <w:rPr>
          <w:sz w:val="28"/>
          <w:szCs w:val="28"/>
          <w:lang w:val="en-US"/>
        </w:rPr>
        <w:t xml:space="preserve"> </w:t>
      </w:r>
      <w:r>
        <w:rPr>
          <w:sz w:val="28"/>
          <w:szCs w:val="28"/>
          <w:lang w:val="en-US"/>
        </w:rPr>
        <w:t xml:space="preserve">Kholasae Abaqatul Anwar Page 153 narrated from Musnade Firdausi </w:t>
      </w:r>
    </w:p>
    <w:p w:rsidR="004060A1" w:rsidRDefault="004060A1" w:rsidP="004060A1">
      <w:pPr>
        <w:pStyle w:val="ListParagraph"/>
        <w:numPr>
          <w:ilvl w:val="0"/>
          <w:numId w:val="7"/>
        </w:numPr>
        <w:rPr>
          <w:sz w:val="28"/>
          <w:szCs w:val="28"/>
          <w:lang w:val="en-US"/>
        </w:rPr>
      </w:pPr>
      <w:r>
        <w:rPr>
          <w:sz w:val="28"/>
          <w:szCs w:val="28"/>
          <w:lang w:val="en-US"/>
        </w:rPr>
        <w:t xml:space="preserve">Hakime Qazwini (Died in 590 Hijri) Kholasae Abaqatul Anwar Page 182 narrated from AR Reyazun Nazarah by Mohibuddine Tabari Vol 3 Page 196 and Zakhaerul Oqba Page 93  </w:t>
      </w:r>
    </w:p>
    <w:p w:rsidR="004060A1" w:rsidRDefault="00063225" w:rsidP="004060A1">
      <w:pPr>
        <w:pStyle w:val="ListParagraph"/>
        <w:numPr>
          <w:ilvl w:val="0"/>
          <w:numId w:val="7"/>
        </w:numPr>
        <w:rPr>
          <w:sz w:val="28"/>
          <w:szCs w:val="28"/>
          <w:lang w:val="en-US"/>
        </w:rPr>
      </w:pPr>
      <w:r>
        <w:rPr>
          <w:sz w:val="28"/>
          <w:szCs w:val="28"/>
          <w:lang w:val="en-US"/>
        </w:rPr>
        <w:t xml:space="preserve"> </w:t>
      </w:r>
      <w:r w:rsidR="004060A1">
        <w:rPr>
          <w:sz w:val="28"/>
          <w:szCs w:val="28"/>
          <w:lang w:val="en-US"/>
        </w:rPr>
        <w:t>Fakhreddin Raazi (Died in 606 Hijri), Kholasae Abaqatul Anwar Page 246-247 narrated from Al Arbaeen Fi Usuliddin Page 313</w:t>
      </w:r>
    </w:p>
    <w:p w:rsidR="00DC3571" w:rsidRDefault="00DC3571" w:rsidP="00DC3571">
      <w:pPr>
        <w:pStyle w:val="ListParagraph"/>
        <w:numPr>
          <w:ilvl w:val="0"/>
          <w:numId w:val="7"/>
        </w:numPr>
        <w:rPr>
          <w:sz w:val="28"/>
          <w:szCs w:val="28"/>
          <w:lang w:val="en-US"/>
        </w:rPr>
      </w:pPr>
      <w:r>
        <w:rPr>
          <w:sz w:val="28"/>
          <w:szCs w:val="28"/>
          <w:lang w:val="en-US"/>
        </w:rPr>
        <w:t>Ibne Talha Ash Shafaee (Died in 652 Hijri) Kholasae Abaqatul Anwar Page 203-204 narrated from Mataalebus Soaal Page 61</w:t>
      </w:r>
    </w:p>
    <w:p w:rsidR="00DC3571" w:rsidRDefault="00DC3571" w:rsidP="00DC3571">
      <w:pPr>
        <w:pStyle w:val="ListParagraph"/>
        <w:numPr>
          <w:ilvl w:val="0"/>
          <w:numId w:val="7"/>
        </w:numPr>
        <w:rPr>
          <w:sz w:val="28"/>
          <w:szCs w:val="28"/>
          <w:lang w:val="en-US"/>
        </w:rPr>
      </w:pPr>
      <w:r>
        <w:rPr>
          <w:sz w:val="28"/>
          <w:szCs w:val="28"/>
          <w:lang w:val="en-US"/>
        </w:rPr>
        <w:t xml:space="preserve">Mohibbud </w:t>
      </w:r>
      <w:r w:rsidR="00866810">
        <w:rPr>
          <w:sz w:val="28"/>
          <w:szCs w:val="28"/>
          <w:lang w:val="en-US"/>
        </w:rPr>
        <w:t>diene</w:t>
      </w:r>
      <w:r>
        <w:rPr>
          <w:sz w:val="28"/>
          <w:szCs w:val="28"/>
          <w:lang w:val="en-US"/>
        </w:rPr>
        <w:t xml:space="preserve"> Tabari (Died in 694 Hijri)</w:t>
      </w:r>
      <w:r w:rsidRPr="00DC3571">
        <w:rPr>
          <w:sz w:val="28"/>
          <w:szCs w:val="28"/>
          <w:lang w:val="en-US"/>
        </w:rPr>
        <w:t xml:space="preserve"> </w:t>
      </w:r>
      <w:r>
        <w:rPr>
          <w:sz w:val="28"/>
          <w:szCs w:val="28"/>
          <w:lang w:val="en-US"/>
        </w:rPr>
        <w:t>Kholasae Abaqatul Anwar Page 212 narrated from AR Reyazun Nazarah by Mohibuddine Tabari Vol 3 Page 197, Zakhaerul Aqba Page 93</w:t>
      </w:r>
    </w:p>
    <w:p w:rsidR="00DC3571" w:rsidRDefault="00DC3571" w:rsidP="00DC3571">
      <w:pPr>
        <w:pStyle w:val="ListParagraph"/>
        <w:numPr>
          <w:ilvl w:val="0"/>
          <w:numId w:val="7"/>
        </w:numPr>
        <w:rPr>
          <w:sz w:val="28"/>
          <w:szCs w:val="28"/>
          <w:lang w:val="en-US"/>
        </w:rPr>
      </w:pPr>
      <w:r>
        <w:rPr>
          <w:sz w:val="28"/>
          <w:szCs w:val="28"/>
          <w:lang w:val="en-US"/>
        </w:rPr>
        <w:t xml:space="preserve">  Sayed Shahabuddin e Ahmad (Died in ninth Century Hijri),</w:t>
      </w:r>
      <w:r w:rsidRPr="00DC3571">
        <w:rPr>
          <w:sz w:val="28"/>
          <w:szCs w:val="28"/>
          <w:lang w:val="en-US"/>
        </w:rPr>
        <w:t xml:space="preserve"> </w:t>
      </w:r>
      <w:r>
        <w:rPr>
          <w:sz w:val="28"/>
          <w:szCs w:val="28"/>
          <w:lang w:val="en-US"/>
        </w:rPr>
        <w:t>Kholasae Abaqatul Anwar Page 224-226 narrated from Tauzeehud Dalael</w:t>
      </w:r>
    </w:p>
    <w:p w:rsidR="00E81781" w:rsidRDefault="00DC3571" w:rsidP="00DC3571">
      <w:pPr>
        <w:pStyle w:val="ListParagraph"/>
        <w:numPr>
          <w:ilvl w:val="0"/>
          <w:numId w:val="7"/>
        </w:numPr>
        <w:rPr>
          <w:sz w:val="28"/>
          <w:szCs w:val="28"/>
          <w:lang w:val="en-US"/>
        </w:rPr>
      </w:pPr>
      <w:r>
        <w:rPr>
          <w:sz w:val="28"/>
          <w:szCs w:val="28"/>
          <w:lang w:val="en-US"/>
        </w:rPr>
        <w:t>Ibne Sabbaghe Maleki (Died in 855 Hijri)</w:t>
      </w:r>
      <w:r w:rsidRPr="00DC3571">
        <w:rPr>
          <w:sz w:val="28"/>
          <w:szCs w:val="28"/>
          <w:lang w:val="en-US"/>
        </w:rPr>
        <w:t xml:space="preserve"> </w:t>
      </w:r>
      <w:r>
        <w:rPr>
          <w:sz w:val="28"/>
          <w:szCs w:val="28"/>
          <w:lang w:val="en-US"/>
        </w:rPr>
        <w:t>Kholasae Abaqatul Anwar Page 228</w:t>
      </w:r>
      <w:r w:rsidR="00E81781">
        <w:rPr>
          <w:sz w:val="28"/>
          <w:szCs w:val="28"/>
          <w:lang w:val="en-US"/>
        </w:rPr>
        <w:t xml:space="preserve"> narrated from Fosulul Mohimmah Page 123</w:t>
      </w:r>
    </w:p>
    <w:p w:rsidR="000B0330" w:rsidRDefault="00E81781" w:rsidP="000B0330">
      <w:pPr>
        <w:pStyle w:val="ListParagraph"/>
        <w:numPr>
          <w:ilvl w:val="0"/>
          <w:numId w:val="7"/>
        </w:numPr>
        <w:rPr>
          <w:sz w:val="28"/>
          <w:szCs w:val="28"/>
          <w:lang w:val="en-US"/>
        </w:rPr>
      </w:pPr>
      <w:r w:rsidRPr="000B0330">
        <w:rPr>
          <w:sz w:val="28"/>
          <w:szCs w:val="28"/>
          <w:lang w:val="en-US"/>
        </w:rPr>
        <w:t>Kamaluddine Meebadi (Died in 870 Hijri) Kholasae Abaqatul Anwar Page 23</w:t>
      </w:r>
      <w:r w:rsidR="000B0330">
        <w:rPr>
          <w:sz w:val="28"/>
          <w:szCs w:val="28"/>
          <w:lang w:val="en-US"/>
        </w:rPr>
        <w:t>5</w:t>
      </w:r>
      <w:r w:rsidRPr="000B0330">
        <w:rPr>
          <w:sz w:val="28"/>
          <w:szCs w:val="28"/>
          <w:lang w:val="en-US"/>
        </w:rPr>
        <w:t xml:space="preserve"> narrated from </w:t>
      </w:r>
      <w:r w:rsidR="000B0330">
        <w:rPr>
          <w:sz w:val="28"/>
          <w:szCs w:val="28"/>
          <w:lang w:val="en-US"/>
        </w:rPr>
        <w:t>Al Fawateh</w:t>
      </w:r>
    </w:p>
    <w:p w:rsidR="000B0330" w:rsidRDefault="00E81781" w:rsidP="000B0330">
      <w:pPr>
        <w:pStyle w:val="ListParagraph"/>
        <w:numPr>
          <w:ilvl w:val="0"/>
          <w:numId w:val="7"/>
        </w:numPr>
        <w:rPr>
          <w:sz w:val="28"/>
          <w:szCs w:val="28"/>
          <w:lang w:val="en-US"/>
        </w:rPr>
      </w:pPr>
      <w:r w:rsidRPr="000B0330">
        <w:rPr>
          <w:sz w:val="28"/>
          <w:szCs w:val="28"/>
          <w:lang w:val="en-US"/>
        </w:rPr>
        <w:t xml:space="preserve">Jamalul Mohaddeseen e Shirazi (Died in 1000 Hijri) Kholasae Abaqatul Anwar Page 240 narrated from </w:t>
      </w:r>
      <w:r w:rsidR="000B0330">
        <w:rPr>
          <w:sz w:val="28"/>
          <w:szCs w:val="28"/>
          <w:lang w:val="en-US"/>
        </w:rPr>
        <w:t>Al Arbaeen fi Manaqibe Ameerul Momeneen</w:t>
      </w:r>
    </w:p>
    <w:p w:rsidR="00E81781" w:rsidRPr="000B0330" w:rsidRDefault="00E81781" w:rsidP="000B0330">
      <w:pPr>
        <w:pStyle w:val="ListParagraph"/>
        <w:ind w:left="2160"/>
        <w:rPr>
          <w:sz w:val="28"/>
          <w:szCs w:val="28"/>
          <w:lang w:val="en-US"/>
        </w:rPr>
      </w:pPr>
    </w:p>
    <w:p w:rsidR="00E81781" w:rsidRDefault="00E81781" w:rsidP="00DC3571">
      <w:pPr>
        <w:pStyle w:val="ListParagraph"/>
        <w:numPr>
          <w:ilvl w:val="0"/>
          <w:numId w:val="7"/>
        </w:numPr>
        <w:rPr>
          <w:sz w:val="28"/>
          <w:szCs w:val="28"/>
          <w:lang w:val="en-US"/>
        </w:rPr>
      </w:pPr>
      <w:bookmarkStart w:id="0" w:name="_GoBack"/>
      <w:r>
        <w:rPr>
          <w:sz w:val="28"/>
          <w:szCs w:val="28"/>
          <w:lang w:val="en-US"/>
        </w:rPr>
        <w:t xml:space="preserve">Ibne Katheer e Makki </w:t>
      </w:r>
      <w:bookmarkEnd w:id="0"/>
      <w:r>
        <w:rPr>
          <w:sz w:val="28"/>
          <w:szCs w:val="28"/>
          <w:lang w:val="en-US"/>
        </w:rPr>
        <w:t>(Died in 1048 Hijri) Kholasae Abaqatul Anwar Page 246-247 narrated from</w:t>
      </w:r>
      <w:r w:rsidR="000B0330" w:rsidRPr="000B0330">
        <w:rPr>
          <w:sz w:val="28"/>
          <w:szCs w:val="28"/>
          <w:lang w:val="en-US"/>
        </w:rPr>
        <w:t xml:space="preserve"> </w:t>
      </w:r>
      <w:r w:rsidR="000B0330">
        <w:rPr>
          <w:sz w:val="28"/>
          <w:szCs w:val="28"/>
          <w:lang w:val="en-US"/>
        </w:rPr>
        <w:t xml:space="preserve">Waseelatul Maal </w:t>
      </w:r>
      <w:r>
        <w:rPr>
          <w:sz w:val="28"/>
          <w:szCs w:val="28"/>
          <w:lang w:val="en-US"/>
        </w:rPr>
        <w:t xml:space="preserve"> </w:t>
      </w:r>
    </w:p>
    <w:p w:rsidR="000B0330" w:rsidRDefault="00E81781" w:rsidP="000B0330">
      <w:pPr>
        <w:pStyle w:val="ListParagraph"/>
        <w:numPr>
          <w:ilvl w:val="0"/>
          <w:numId w:val="7"/>
        </w:numPr>
        <w:rPr>
          <w:sz w:val="28"/>
          <w:szCs w:val="28"/>
          <w:lang w:val="en-US"/>
        </w:rPr>
      </w:pPr>
      <w:r w:rsidRPr="000B0330">
        <w:rPr>
          <w:sz w:val="28"/>
          <w:szCs w:val="28"/>
          <w:lang w:val="en-US"/>
        </w:rPr>
        <w:t>Waliullah e Dahlavi (Died in 1176 Hijri) Kholasae Abaqatul Anwar Page 247 narrated from</w:t>
      </w:r>
      <w:r w:rsidR="000B0330">
        <w:rPr>
          <w:sz w:val="28"/>
          <w:szCs w:val="28"/>
          <w:lang w:val="en-US"/>
        </w:rPr>
        <w:t xml:space="preserve"> Qurratul Ainain</w:t>
      </w:r>
    </w:p>
    <w:p w:rsidR="000B0330" w:rsidRDefault="000B0330" w:rsidP="000B0330">
      <w:pPr>
        <w:pStyle w:val="ListParagraph"/>
        <w:ind w:left="2160"/>
        <w:rPr>
          <w:sz w:val="28"/>
          <w:szCs w:val="28"/>
          <w:lang w:val="en-US"/>
        </w:rPr>
      </w:pPr>
    </w:p>
    <w:p w:rsidR="000B0330" w:rsidRDefault="00E81781" w:rsidP="000B0330">
      <w:pPr>
        <w:pStyle w:val="ListParagraph"/>
        <w:numPr>
          <w:ilvl w:val="0"/>
          <w:numId w:val="7"/>
        </w:numPr>
        <w:rPr>
          <w:sz w:val="28"/>
          <w:szCs w:val="28"/>
          <w:lang w:val="en-US"/>
        </w:rPr>
      </w:pPr>
      <w:r w:rsidRPr="000B0330">
        <w:rPr>
          <w:sz w:val="28"/>
          <w:szCs w:val="28"/>
          <w:lang w:val="en-US"/>
        </w:rPr>
        <w:lastRenderedPageBreak/>
        <w:t xml:space="preserve"> Ameer Mohammad Sanaani (Died in 1182 Hijri)</w:t>
      </w:r>
      <w:r w:rsidR="000B0330" w:rsidRPr="000B0330">
        <w:rPr>
          <w:sz w:val="28"/>
          <w:szCs w:val="28"/>
          <w:lang w:val="en-US"/>
        </w:rPr>
        <w:t xml:space="preserve"> Kholasae Abaqatul Anwar Page 212 </w:t>
      </w:r>
      <w:r w:rsidR="000B0330">
        <w:rPr>
          <w:sz w:val="28"/>
          <w:szCs w:val="28"/>
          <w:lang w:val="en-US"/>
        </w:rPr>
        <w:t xml:space="preserve">AR Rauzatun Nadeeya </w:t>
      </w:r>
    </w:p>
    <w:p w:rsidR="000B0330" w:rsidRDefault="000B0330" w:rsidP="00502FE9">
      <w:pPr>
        <w:pStyle w:val="ListParagraph"/>
        <w:numPr>
          <w:ilvl w:val="0"/>
          <w:numId w:val="7"/>
        </w:numPr>
        <w:rPr>
          <w:sz w:val="28"/>
          <w:szCs w:val="28"/>
          <w:lang w:val="en-US"/>
        </w:rPr>
      </w:pPr>
      <w:r>
        <w:rPr>
          <w:sz w:val="28"/>
          <w:szCs w:val="28"/>
          <w:lang w:val="en-US"/>
        </w:rPr>
        <w:t>Hafiz Shaikh Sulaimane Qundoozi Hanafi(Died in 1294 Hijri) narrated in Yanabiul Mawaddah Vol 2 Page 183</w:t>
      </w:r>
    </w:p>
    <w:p w:rsidR="00457476" w:rsidRDefault="00457476" w:rsidP="00457476">
      <w:pPr>
        <w:pStyle w:val="ListParagraph"/>
        <w:ind w:left="2160"/>
        <w:rPr>
          <w:sz w:val="28"/>
          <w:szCs w:val="28"/>
          <w:lang w:val="en-US"/>
        </w:rPr>
      </w:pPr>
    </w:p>
    <w:p w:rsidR="00457476" w:rsidRDefault="00457476" w:rsidP="00457476">
      <w:pPr>
        <w:pStyle w:val="ListParagraph"/>
        <w:ind w:left="2160"/>
        <w:rPr>
          <w:sz w:val="28"/>
          <w:szCs w:val="28"/>
          <w:lang w:val="en-US"/>
        </w:rPr>
      </w:pPr>
      <w:r>
        <w:rPr>
          <w:sz w:val="28"/>
          <w:szCs w:val="28"/>
          <w:lang w:val="en-US"/>
        </w:rPr>
        <w:t>Ibne Talha e Shafaee after narrating Hadees e Tashbeeh writes:</w:t>
      </w:r>
    </w:p>
    <w:p w:rsidR="006522FE" w:rsidRDefault="00457476" w:rsidP="00457476">
      <w:pPr>
        <w:pStyle w:val="ListParagraph"/>
        <w:ind w:left="2160"/>
        <w:rPr>
          <w:sz w:val="28"/>
          <w:szCs w:val="28"/>
          <w:lang w:val="en-US"/>
        </w:rPr>
      </w:pPr>
      <w:r>
        <w:rPr>
          <w:sz w:val="28"/>
          <w:szCs w:val="28"/>
          <w:lang w:val="en-US"/>
        </w:rPr>
        <w:t xml:space="preserve">“Prophet with this saying has specified intellect of Hazrate Adam, understanding of Hazrate Nooh, being away from world of Janabe Yahiya and toughness of Janabe Moosa alaihemussalam. In this way Prophet has mentioned the </w:t>
      </w:r>
      <w:r w:rsidR="006522FE">
        <w:rPr>
          <w:sz w:val="28"/>
          <w:szCs w:val="28"/>
          <w:lang w:val="en-US"/>
        </w:rPr>
        <w:t>characteristics</w:t>
      </w:r>
      <w:r>
        <w:rPr>
          <w:sz w:val="28"/>
          <w:szCs w:val="28"/>
          <w:lang w:val="en-US"/>
        </w:rPr>
        <w:t xml:space="preserve"> of prophets in him up to the </w:t>
      </w:r>
      <w:r w:rsidR="006522FE">
        <w:rPr>
          <w:sz w:val="28"/>
          <w:szCs w:val="28"/>
          <w:lang w:val="en-US"/>
        </w:rPr>
        <w:t>peak</w:t>
      </w:r>
      <w:r>
        <w:rPr>
          <w:sz w:val="28"/>
          <w:szCs w:val="28"/>
          <w:lang w:val="en-US"/>
        </w:rPr>
        <w:t xml:space="preserve"> of </w:t>
      </w:r>
      <w:r w:rsidR="006522FE">
        <w:rPr>
          <w:sz w:val="28"/>
          <w:szCs w:val="28"/>
          <w:lang w:val="en-US"/>
        </w:rPr>
        <w:t>similarity with the prophets and Messenger of God alaihemussalam”</w:t>
      </w:r>
    </w:p>
    <w:p w:rsidR="006522FE" w:rsidRDefault="006522FE" w:rsidP="00457476">
      <w:pPr>
        <w:pStyle w:val="ListParagraph"/>
        <w:ind w:left="2160"/>
        <w:rPr>
          <w:sz w:val="28"/>
          <w:szCs w:val="28"/>
          <w:lang w:val="en-US"/>
        </w:rPr>
      </w:pPr>
      <w:r>
        <w:rPr>
          <w:sz w:val="28"/>
          <w:szCs w:val="28"/>
          <w:lang w:val="en-US"/>
        </w:rPr>
        <w:t>(Kholasae Abaqatul Anwar</w:t>
      </w:r>
      <w:r w:rsidR="00457476">
        <w:rPr>
          <w:sz w:val="28"/>
          <w:szCs w:val="28"/>
          <w:lang w:val="en-US"/>
        </w:rPr>
        <w:t xml:space="preserve"> </w:t>
      </w:r>
      <w:r>
        <w:rPr>
          <w:sz w:val="28"/>
          <w:szCs w:val="28"/>
          <w:lang w:val="en-US"/>
        </w:rPr>
        <w:t>Hadees e Tashbeeh Page 204, narrated from Mataalebus Soaal Page 61)</w:t>
      </w:r>
    </w:p>
    <w:p w:rsidR="006522FE" w:rsidRDefault="006522FE" w:rsidP="00457476">
      <w:pPr>
        <w:pStyle w:val="ListParagraph"/>
        <w:ind w:left="2160"/>
        <w:rPr>
          <w:sz w:val="28"/>
          <w:szCs w:val="28"/>
          <w:lang w:val="en-US"/>
        </w:rPr>
      </w:pPr>
    </w:p>
    <w:p w:rsidR="006522FE" w:rsidRDefault="006522FE" w:rsidP="006522FE">
      <w:pPr>
        <w:pStyle w:val="ListParagraph"/>
        <w:numPr>
          <w:ilvl w:val="0"/>
          <w:numId w:val="6"/>
        </w:numPr>
        <w:rPr>
          <w:sz w:val="28"/>
          <w:szCs w:val="28"/>
          <w:lang w:val="en-US"/>
        </w:rPr>
      </w:pPr>
      <w:r w:rsidRPr="006522FE">
        <w:rPr>
          <w:b/>
          <w:sz w:val="28"/>
          <w:szCs w:val="28"/>
          <w:u w:val="single"/>
          <w:lang w:val="en-US"/>
        </w:rPr>
        <w:t>NARRATION OF ABU SAEED E KHUDRI</w:t>
      </w:r>
      <w:r>
        <w:rPr>
          <w:sz w:val="28"/>
          <w:szCs w:val="28"/>
          <w:lang w:val="en-US"/>
        </w:rPr>
        <w:t>:</w:t>
      </w:r>
      <w:r w:rsidR="00E81781" w:rsidRPr="000B0330">
        <w:rPr>
          <w:sz w:val="28"/>
          <w:szCs w:val="28"/>
          <w:lang w:val="en-US"/>
        </w:rPr>
        <w:t xml:space="preserve"> </w:t>
      </w:r>
    </w:p>
    <w:p w:rsidR="006522FE" w:rsidRDefault="006522FE" w:rsidP="006522FE">
      <w:pPr>
        <w:ind w:left="1800"/>
        <w:rPr>
          <w:sz w:val="28"/>
          <w:szCs w:val="28"/>
          <w:lang w:val="en-US"/>
        </w:rPr>
      </w:pPr>
      <w:r>
        <w:rPr>
          <w:sz w:val="28"/>
          <w:szCs w:val="28"/>
          <w:lang w:val="en-US"/>
        </w:rPr>
        <w:t>Abu Saeed e Khudri companion of Holy Prophet sallalLaho alaihe wa aalehi wa sallam said:</w:t>
      </w:r>
    </w:p>
    <w:p w:rsidR="006522FE" w:rsidRDefault="006522FE" w:rsidP="006522FE">
      <w:pPr>
        <w:ind w:left="1800"/>
        <w:rPr>
          <w:sz w:val="28"/>
          <w:szCs w:val="28"/>
          <w:lang w:val="en-US"/>
        </w:rPr>
      </w:pPr>
      <w:r>
        <w:rPr>
          <w:sz w:val="28"/>
          <w:szCs w:val="28"/>
          <w:lang w:val="en-US"/>
        </w:rPr>
        <w:t>“I was with prophet that Ali alaihissalam came to me , Hazrat saw towards Ali alaihissalam and said:</w:t>
      </w:r>
    </w:p>
    <w:p w:rsidR="006522FE" w:rsidRDefault="006522FE" w:rsidP="006522FE">
      <w:pPr>
        <w:ind w:left="1800"/>
        <w:rPr>
          <w:sz w:val="28"/>
          <w:szCs w:val="28"/>
          <w:lang w:val="en-US"/>
        </w:rPr>
      </w:pPr>
      <w:r>
        <w:rPr>
          <w:sz w:val="28"/>
          <w:szCs w:val="28"/>
          <w:lang w:val="en-US"/>
        </w:rPr>
        <w:t>Arabic Text</w:t>
      </w:r>
    </w:p>
    <w:p w:rsidR="006522FE" w:rsidRDefault="006522FE" w:rsidP="006522FE">
      <w:pPr>
        <w:ind w:left="1800"/>
        <w:rPr>
          <w:sz w:val="28"/>
          <w:szCs w:val="28"/>
          <w:lang w:val="en-US"/>
        </w:rPr>
      </w:pPr>
    </w:p>
    <w:p w:rsidR="006522FE" w:rsidRDefault="006522FE" w:rsidP="006522FE">
      <w:pPr>
        <w:ind w:left="1800"/>
        <w:rPr>
          <w:sz w:val="28"/>
          <w:szCs w:val="28"/>
          <w:lang w:val="en-US"/>
        </w:rPr>
      </w:pPr>
      <w:r>
        <w:rPr>
          <w:sz w:val="28"/>
          <w:szCs w:val="28"/>
          <w:lang w:val="en-US"/>
        </w:rPr>
        <w:t>Translation:</w:t>
      </w:r>
    </w:p>
    <w:p w:rsidR="00C7357F" w:rsidRDefault="006522FE" w:rsidP="006522FE">
      <w:pPr>
        <w:ind w:left="1800"/>
        <w:rPr>
          <w:sz w:val="28"/>
          <w:szCs w:val="28"/>
          <w:lang w:val="en-US"/>
        </w:rPr>
      </w:pPr>
      <w:r>
        <w:rPr>
          <w:sz w:val="28"/>
          <w:szCs w:val="28"/>
          <w:lang w:val="en-US"/>
        </w:rPr>
        <w:t>“Anyone who wants to see Adam in his knowledge, Nooh in his wisdom,</w:t>
      </w:r>
      <w:r w:rsidR="00C7357F">
        <w:rPr>
          <w:sz w:val="28"/>
          <w:szCs w:val="28"/>
          <w:lang w:val="en-US"/>
        </w:rPr>
        <w:t xml:space="preserve"> </w:t>
      </w:r>
      <w:r>
        <w:rPr>
          <w:sz w:val="28"/>
          <w:szCs w:val="28"/>
          <w:lang w:val="en-US"/>
        </w:rPr>
        <w:t xml:space="preserve">Ibrahim in his </w:t>
      </w:r>
      <w:r w:rsidR="00C7357F">
        <w:rPr>
          <w:sz w:val="28"/>
          <w:szCs w:val="28"/>
          <w:lang w:val="en-US"/>
        </w:rPr>
        <w:t>forbearance then he should see to this man (Ali alaihissalam)”</w:t>
      </w:r>
    </w:p>
    <w:p w:rsidR="00C7357F" w:rsidRDefault="00C7357F" w:rsidP="006522FE">
      <w:pPr>
        <w:ind w:left="1800"/>
        <w:rPr>
          <w:sz w:val="28"/>
          <w:szCs w:val="28"/>
          <w:lang w:val="en-US"/>
        </w:rPr>
      </w:pPr>
      <w:r>
        <w:rPr>
          <w:sz w:val="28"/>
          <w:szCs w:val="28"/>
          <w:lang w:val="en-US"/>
        </w:rPr>
        <w:t>Hadees e Tashbeeh from Abu Saeed Khudri narrated by Ibne Shaheen (Died in 185 Hijri) Kholasae Abaqatul Anwar, Hadees e Tashbeeh Page 88 narrated from Ketabus Sunnah.</w:t>
      </w:r>
    </w:p>
    <w:p w:rsidR="00C7357F" w:rsidRDefault="00C7357F" w:rsidP="006522FE">
      <w:pPr>
        <w:ind w:left="1800"/>
        <w:rPr>
          <w:sz w:val="28"/>
          <w:szCs w:val="28"/>
          <w:lang w:val="en-US"/>
        </w:rPr>
      </w:pPr>
      <w:r>
        <w:rPr>
          <w:sz w:val="28"/>
          <w:szCs w:val="28"/>
          <w:lang w:val="en-US"/>
        </w:rPr>
        <w:lastRenderedPageBreak/>
        <w:t>Ibne Shaheen in the eyes of Ahle Sunnah has been attributed with tittles of “Hafiz”,”Mofassir”,”Seqah”,”Ameen” and “Sadooq” Kholasae Abaqatul Anwar</w:t>
      </w:r>
      <w:r w:rsidR="00E81781" w:rsidRPr="006522FE">
        <w:rPr>
          <w:sz w:val="28"/>
          <w:szCs w:val="28"/>
          <w:lang w:val="en-US"/>
        </w:rPr>
        <w:t xml:space="preserve"> </w:t>
      </w:r>
      <w:r>
        <w:rPr>
          <w:sz w:val="28"/>
          <w:szCs w:val="28"/>
          <w:lang w:val="en-US"/>
        </w:rPr>
        <w:t>Page 88-96</w:t>
      </w:r>
    </w:p>
    <w:p w:rsidR="00F5157C" w:rsidRDefault="00C7357F" w:rsidP="00C7357F">
      <w:pPr>
        <w:pStyle w:val="ListParagraph"/>
        <w:numPr>
          <w:ilvl w:val="0"/>
          <w:numId w:val="6"/>
        </w:numPr>
        <w:rPr>
          <w:sz w:val="28"/>
          <w:szCs w:val="28"/>
          <w:lang w:val="en-US"/>
        </w:rPr>
      </w:pPr>
      <w:r w:rsidRPr="00C7357F">
        <w:rPr>
          <w:b/>
          <w:sz w:val="28"/>
          <w:szCs w:val="28"/>
          <w:u w:val="single"/>
          <w:lang w:val="en-US"/>
        </w:rPr>
        <w:t>NARRATION OF IBNE ABBAS</w:t>
      </w:r>
      <w:r>
        <w:rPr>
          <w:sz w:val="28"/>
          <w:szCs w:val="28"/>
          <w:lang w:val="en-US"/>
        </w:rPr>
        <w:t>:</w:t>
      </w:r>
      <w:r w:rsidR="00E81781" w:rsidRPr="00C7357F">
        <w:rPr>
          <w:sz w:val="28"/>
          <w:szCs w:val="28"/>
          <w:lang w:val="en-US"/>
        </w:rPr>
        <w:t xml:space="preserve"> </w:t>
      </w:r>
    </w:p>
    <w:p w:rsidR="00F5157C" w:rsidRDefault="00F5157C" w:rsidP="00F5157C">
      <w:pPr>
        <w:pStyle w:val="ListParagraph"/>
        <w:ind w:left="2160"/>
        <w:rPr>
          <w:b/>
          <w:sz w:val="28"/>
          <w:szCs w:val="28"/>
          <w:u w:val="single"/>
          <w:lang w:val="en-US"/>
        </w:rPr>
      </w:pPr>
    </w:p>
    <w:p w:rsidR="00176CAA" w:rsidRDefault="00F5157C" w:rsidP="00F5157C">
      <w:pPr>
        <w:pStyle w:val="ListParagraph"/>
        <w:ind w:left="2160"/>
        <w:rPr>
          <w:sz w:val="28"/>
          <w:szCs w:val="28"/>
          <w:lang w:val="en-US"/>
        </w:rPr>
      </w:pPr>
      <w:r w:rsidRPr="00F5157C">
        <w:rPr>
          <w:sz w:val="28"/>
          <w:szCs w:val="28"/>
          <w:lang w:val="en-US"/>
        </w:rPr>
        <w:t>Ibne Abbas companion of the Holy Prophet sallalLaho alaihe wa aalehi wa sallam says:</w:t>
      </w:r>
      <w:r w:rsidR="00E81781" w:rsidRPr="00F5157C">
        <w:rPr>
          <w:sz w:val="28"/>
          <w:szCs w:val="28"/>
          <w:lang w:val="en-US"/>
        </w:rPr>
        <w:t xml:space="preserve"> </w:t>
      </w:r>
    </w:p>
    <w:p w:rsidR="00F5157C" w:rsidRDefault="00F5157C" w:rsidP="00F5157C">
      <w:pPr>
        <w:pStyle w:val="ListParagraph"/>
        <w:ind w:left="2160"/>
        <w:rPr>
          <w:sz w:val="28"/>
          <w:szCs w:val="28"/>
          <w:lang w:val="en-US"/>
        </w:rPr>
      </w:pPr>
      <w:r>
        <w:rPr>
          <w:sz w:val="28"/>
          <w:szCs w:val="28"/>
          <w:lang w:val="en-US"/>
        </w:rPr>
        <w:t>“One day prophet was sitting with his companions meanwhile Ali alaihissalam came, as soon as prophet saw Ali alaihissalam Hazrat said:</w:t>
      </w:r>
    </w:p>
    <w:p w:rsidR="00F5157C" w:rsidRDefault="00F5157C" w:rsidP="00F5157C">
      <w:pPr>
        <w:pStyle w:val="ListParagraph"/>
        <w:ind w:left="2160"/>
        <w:rPr>
          <w:sz w:val="28"/>
          <w:szCs w:val="28"/>
          <w:lang w:val="en-US"/>
        </w:rPr>
      </w:pPr>
    </w:p>
    <w:p w:rsidR="00F5157C" w:rsidRDefault="00F5157C" w:rsidP="00F5157C">
      <w:pPr>
        <w:pStyle w:val="ListParagraph"/>
        <w:ind w:left="2160"/>
        <w:rPr>
          <w:sz w:val="28"/>
          <w:szCs w:val="28"/>
          <w:lang w:val="en-US"/>
        </w:rPr>
      </w:pPr>
      <w:r>
        <w:rPr>
          <w:sz w:val="28"/>
          <w:szCs w:val="28"/>
          <w:lang w:val="en-US"/>
        </w:rPr>
        <w:t>Arabic Text</w:t>
      </w:r>
    </w:p>
    <w:p w:rsidR="00F5157C" w:rsidRDefault="00F5157C" w:rsidP="00F5157C">
      <w:pPr>
        <w:pStyle w:val="ListParagraph"/>
        <w:ind w:left="2160"/>
        <w:rPr>
          <w:sz w:val="28"/>
          <w:szCs w:val="28"/>
          <w:lang w:val="en-US"/>
        </w:rPr>
      </w:pPr>
    </w:p>
    <w:p w:rsidR="00F478C8" w:rsidRDefault="00F5157C" w:rsidP="00F5157C">
      <w:pPr>
        <w:pStyle w:val="ListParagraph"/>
        <w:ind w:left="2160"/>
        <w:rPr>
          <w:sz w:val="28"/>
          <w:szCs w:val="28"/>
          <w:lang w:val="en-US"/>
        </w:rPr>
      </w:pPr>
      <w:r>
        <w:rPr>
          <w:sz w:val="28"/>
          <w:szCs w:val="28"/>
          <w:lang w:val="en-US"/>
        </w:rPr>
        <w:t xml:space="preserve">Translation:”Any one who wants to see Adam alaihissalam in his knowledge, Nooh in his wisdom and Ibrahim in his forbearance should look </w:t>
      </w:r>
      <w:r w:rsidR="00F478C8">
        <w:rPr>
          <w:sz w:val="28"/>
          <w:szCs w:val="28"/>
          <w:lang w:val="en-US"/>
        </w:rPr>
        <w:t>to Ali Ibne Abi Talib alaihissalam”</w:t>
      </w:r>
    </w:p>
    <w:p w:rsidR="00F478C8" w:rsidRDefault="00F478C8" w:rsidP="00F5157C">
      <w:pPr>
        <w:pStyle w:val="ListParagraph"/>
        <w:ind w:left="2160"/>
        <w:rPr>
          <w:sz w:val="28"/>
          <w:szCs w:val="28"/>
          <w:lang w:val="en-US"/>
        </w:rPr>
      </w:pPr>
      <w:r>
        <w:rPr>
          <w:sz w:val="28"/>
          <w:szCs w:val="28"/>
          <w:lang w:val="en-US"/>
        </w:rPr>
        <w:t>Above narration of Ibne Abbas has been narrated by following three great scholars of Ahle Sunnat</w:t>
      </w:r>
    </w:p>
    <w:p w:rsidR="00F478C8" w:rsidRDefault="00F478C8" w:rsidP="00F5157C">
      <w:pPr>
        <w:pStyle w:val="ListParagraph"/>
        <w:ind w:left="2160"/>
        <w:rPr>
          <w:sz w:val="28"/>
          <w:szCs w:val="28"/>
          <w:lang w:val="en-US"/>
        </w:rPr>
      </w:pPr>
      <w:r>
        <w:rPr>
          <w:sz w:val="28"/>
          <w:szCs w:val="28"/>
          <w:lang w:val="en-US"/>
        </w:rPr>
        <w:t>1.Ibne Batta Ukbari (Died in 387 Hijri)(</w:t>
      </w:r>
      <w:r w:rsidR="00F5157C">
        <w:rPr>
          <w:sz w:val="28"/>
          <w:szCs w:val="28"/>
          <w:lang w:val="en-US"/>
        </w:rPr>
        <w:t xml:space="preserve"> </w:t>
      </w:r>
      <w:r>
        <w:rPr>
          <w:sz w:val="28"/>
          <w:szCs w:val="28"/>
          <w:lang w:val="en-US"/>
        </w:rPr>
        <w:t>Kholasae Abaqatul Anwar</w:t>
      </w:r>
      <w:r w:rsidRPr="006522FE">
        <w:rPr>
          <w:sz w:val="28"/>
          <w:szCs w:val="28"/>
          <w:lang w:val="en-US"/>
        </w:rPr>
        <w:t xml:space="preserve"> </w:t>
      </w:r>
      <w:r>
        <w:rPr>
          <w:sz w:val="28"/>
          <w:szCs w:val="28"/>
          <w:lang w:val="en-US"/>
        </w:rPr>
        <w:t>Page 96, narrated from Kefayatut Talib Page 121)</w:t>
      </w:r>
    </w:p>
    <w:p w:rsidR="006F6B9B" w:rsidRDefault="00F478C8" w:rsidP="00F5157C">
      <w:pPr>
        <w:pStyle w:val="ListParagraph"/>
        <w:ind w:left="2160"/>
        <w:rPr>
          <w:sz w:val="28"/>
          <w:szCs w:val="28"/>
          <w:lang w:val="en-US"/>
        </w:rPr>
      </w:pPr>
      <w:r>
        <w:rPr>
          <w:sz w:val="28"/>
          <w:szCs w:val="28"/>
          <w:lang w:val="en-US"/>
        </w:rPr>
        <w:t xml:space="preserve">2. Mohammad Bin Yusuf Al Ganji As Shafaii (Died in 658 Hijri) </w:t>
      </w:r>
      <w:r w:rsidR="00F03931">
        <w:rPr>
          <w:sz w:val="28"/>
          <w:szCs w:val="28"/>
          <w:lang w:val="en-US"/>
        </w:rPr>
        <w:t>(Kholasae Abaqatul Anwar</w:t>
      </w:r>
      <w:r w:rsidR="00F03931" w:rsidRPr="006522FE">
        <w:rPr>
          <w:sz w:val="28"/>
          <w:szCs w:val="28"/>
          <w:lang w:val="en-US"/>
        </w:rPr>
        <w:t xml:space="preserve"> </w:t>
      </w:r>
      <w:r w:rsidR="00F03931">
        <w:rPr>
          <w:sz w:val="28"/>
          <w:szCs w:val="28"/>
          <w:lang w:val="en-US"/>
        </w:rPr>
        <w:t xml:space="preserve">Page 210, narrated from Kefayatut Talib Page 121) </w:t>
      </w:r>
    </w:p>
    <w:p w:rsidR="00F5157C" w:rsidRDefault="006F6B9B" w:rsidP="00F5157C">
      <w:pPr>
        <w:pStyle w:val="ListParagraph"/>
        <w:ind w:left="2160"/>
        <w:rPr>
          <w:sz w:val="28"/>
          <w:szCs w:val="28"/>
          <w:lang w:val="en-US"/>
        </w:rPr>
      </w:pPr>
      <w:r>
        <w:rPr>
          <w:sz w:val="28"/>
          <w:szCs w:val="28"/>
          <w:lang w:val="en-US"/>
        </w:rPr>
        <w:t>3. Mallae Irbali (Died in 570 Hijri) (Kholasae Abaqatul Anwar</w:t>
      </w:r>
      <w:r w:rsidRPr="006522FE">
        <w:rPr>
          <w:sz w:val="28"/>
          <w:szCs w:val="28"/>
          <w:lang w:val="en-US"/>
        </w:rPr>
        <w:t xml:space="preserve"> </w:t>
      </w:r>
      <w:r>
        <w:rPr>
          <w:sz w:val="28"/>
          <w:szCs w:val="28"/>
          <w:lang w:val="en-US"/>
        </w:rPr>
        <w:t>Page 193, narrated from Waseelatul Mota abbedeen Vol 5 Page 168)</w:t>
      </w:r>
      <w:r w:rsidR="00F5157C">
        <w:rPr>
          <w:sz w:val="28"/>
          <w:szCs w:val="28"/>
          <w:lang w:val="en-US"/>
        </w:rPr>
        <w:t xml:space="preserve"> </w:t>
      </w:r>
    </w:p>
    <w:p w:rsidR="00F03931" w:rsidRDefault="00F03931" w:rsidP="00F5157C">
      <w:pPr>
        <w:pStyle w:val="ListParagraph"/>
        <w:ind w:left="2160"/>
        <w:rPr>
          <w:sz w:val="28"/>
          <w:szCs w:val="28"/>
          <w:lang w:val="en-US"/>
        </w:rPr>
      </w:pPr>
      <w:r>
        <w:rPr>
          <w:sz w:val="28"/>
          <w:szCs w:val="28"/>
          <w:lang w:val="en-US"/>
        </w:rPr>
        <w:t>All these three scholars were from the aspect of science of men were reliable, authoritative and their books were considered reliable.</w:t>
      </w:r>
    </w:p>
    <w:p w:rsidR="00F03931" w:rsidRDefault="00F03931" w:rsidP="00F5157C">
      <w:pPr>
        <w:pStyle w:val="ListParagraph"/>
        <w:ind w:left="2160"/>
        <w:rPr>
          <w:sz w:val="28"/>
          <w:szCs w:val="28"/>
          <w:lang w:val="en-US"/>
        </w:rPr>
      </w:pPr>
      <w:r>
        <w:rPr>
          <w:sz w:val="28"/>
          <w:szCs w:val="28"/>
          <w:lang w:val="en-US"/>
        </w:rPr>
        <w:t>(Kholasae Abaqatul Anwar</w:t>
      </w:r>
      <w:r w:rsidRPr="006522FE">
        <w:rPr>
          <w:sz w:val="28"/>
          <w:szCs w:val="28"/>
          <w:lang w:val="en-US"/>
        </w:rPr>
        <w:t xml:space="preserve"> </w:t>
      </w:r>
      <w:r>
        <w:rPr>
          <w:sz w:val="28"/>
          <w:szCs w:val="28"/>
          <w:lang w:val="en-US"/>
        </w:rPr>
        <w:t>Page 96-99,193-200,210-211)</w:t>
      </w:r>
    </w:p>
    <w:p w:rsidR="00C834B1" w:rsidRDefault="00C834B1" w:rsidP="00F5157C">
      <w:pPr>
        <w:pStyle w:val="ListParagraph"/>
        <w:ind w:left="2160"/>
        <w:rPr>
          <w:sz w:val="28"/>
          <w:szCs w:val="28"/>
          <w:lang w:val="en-US"/>
        </w:rPr>
      </w:pPr>
      <w:r>
        <w:rPr>
          <w:sz w:val="28"/>
          <w:szCs w:val="28"/>
          <w:lang w:val="en-US"/>
        </w:rPr>
        <w:t xml:space="preserve"> </w:t>
      </w:r>
      <w:r w:rsidR="00F03931">
        <w:rPr>
          <w:sz w:val="28"/>
          <w:szCs w:val="28"/>
          <w:lang w:val="en-US"/>
        </w:rPr>
        <w:t xml:space="preserve">Al </w:t>
      </w:r>
      <w:r w:rsidR="0090684E">
        <w:rPr>
          <w:sz w:val="28"/>
          <w:szCs w:val="28"/>
          <w:lang w:val="en-US"/>
        </w:rPr>
        <w:t>Ganji as</w:t>
      </w:r>
      <w:r w:rsidR="00F03931">
        <w:rPr>
          <w:sz w:val="28"/>
          <w:szCs w:val="28"/>
          <w:lang w:val="en-US"/>
        </w:rPr>
        <w:t xml:space="preserve"> </w:t>
      </w:r>
      <w:r w:rsidR="0090684E">
        <w:rPr>
          <w:sz w:val="28"/>
          <w:szCs w:val="28"/>
          <w:lang w:val="en-US"/>
        </w:rPr>
        <w:t>Shafaee</w:t>
      </w:r>
      <w:r w:rsidR="00F03931">
        <w:rPr>
          <w:sz w:val="28"/>
          <w:szCs w:val="28"/>
          <w:lang w:val="en-US"/>
        </w:rPr>
        <w:t xml:space="preserve"> after narrating Hadeese Tashbeeh in his book of </w:t>
      </w:r>
      <w:r w:rsidR="0090684E">
        <w:rPr>
          <w:sz w:val="28"/>
          <w:szCs w:val="28"/>
          <w:lang w:val="en-US"/>
        </w:rPr>
        <w:t>Kefayatul</w:t>
      </w:r>
      <w:r w:rsidR="00F03931">
        <w:rPr>
          <w:sz w:val="28"/>
          <w:szCs w:val="28"/>
          <w:lang w:val="en-US"/>
        </w:rPr>
        <w:t xml:space="preserve"> Taalib</w:t>
      </w:r>
      <w:r>
        <w:rPr>
          <w:sz w:val="28"/>
          <w:szCs w:val="28"/>
          <w:lang w:val="en-US"/>
        </w:rPr>
        <w:t xml:space="preserve"> </w:t>
      </w:r>
      <w:r w:rsidR="00F03931">
        <w:rPr>
          <w:sz w:val="28"/>
          <w:szCs w:val="28"/>
          <w:lang w:val="en-US"/>
        </w:rPr>
        <w:t>Fi</w:t>
      </w:r>
      <w:r>
        <w:rPr>
          <w:sz w:val="28"/>
          <w:szCs w:val="28"/>
          <w:lang w:val="en-US"/>
        </w:rPr>
        <w:t xml:space="preserve"> Manaqibe Ali Ibne Abi Talib writes:</w:t>
      </w:r>
    </w:p>
    <w:p w:rsidR="00C834B1" w:rsidRDefault="00C834B1" w:rsidP="00F5157C">
      <w:pPr>
        <w:pStyle w:val="ListParagraph"/>
        <w:ind w:left="2160"/>
        <w:rPr>
          <w:sz w:val="28"/>
          <w:szCs w:val="28"/>
          <w:lang w:val="en-US"/>
        </w:rPr>
      </w:pPr>
      <w:r>
        <w:rPr>
          <w:sz w:val="28"/>
          <w:szCs w:val="28"/>
          <w:lang w:val="en-US"/>
        </w:rPr>
        <w:t xml:space="preserve">“Prophet by considering Ali alaihissalam knowledge like that of Adam Alaihissalam, wisdom of Nooh alaihissalam and forbearance of Ibrahim alaihissalam. Hence Ali alaihissalam </w:t>
      </w:r>
      <w:r>
        <w:rPr>
          <w:sz w:val="28"/>
          <w:szCs w:val="28"/>
          <w:lang w:val="en-US"/>
        </w:rPr>
        <w:lastRenderedPageBreak/>
        <w:t>was having characteristics of prophets and was adorned with great qualities”</w:t>
      </w:r>
    </w:p>
    <w:p w:rsidR="00C834B1" w:rsidRDefault="00C834B1" w:rsidP="00F5157C">
      <w:pPr>
        <w:pStyle w:val="ListParagraph"/>
        <w:ind w:left="2160"/>
        <w:rPr>
          <w:sz w:val="28"/>
          <w:szCs w:val="28"/>
          <w:lang w:val="en-US"/>
        </w:rPr>
      </w:pPr>
      <w:r>
        <w:rPr>
          <w:sz w:val="28"/>
          <w:szCs w:val="28"/>
          <w:lang w:val="en-US"/>
        </w:rPr>
        <w:t>(Kholasae Abaqatul Anwar</w:t>
      </w:r>
      <w:r w:rsidRPr="006522FE">
        <w:rPr>
          <w:sz w:val="28"/>
          <w:szCs w:val="28"/>
          <w:lang w:val="en-US"/>
        </w:rPr>
        <w:t xml:space="preserve"> </w:t>
      </w:r>
      <w:r>
        <w:rPr>
          <w:sz w:val="28"/>
          <w:szCs w:val="28"/>
          <w:lang w:val="en-US"/>
        </w:rPr>
        <w:t xml:space="preserve">Page 210, narrated from </w:t>
      </w:r>
      <w:r w:rsidR="0090684E">
        <w:rPr>
          <w:sz w:val="28"/>
          <w:szCs w:val="28"/>
          <w:lang w:val="en-US"/>
        </w:rPr>
        <w:t>Kefayatul</w:t>
      </w:r>
      <w:r>
        <w:rPr>
          <w:sz w:val="28"/>
          <w:szCs w:val="28"/>
          <w:lang w:val="en-US"/>
        </w:rPr>
        <w:t xml:space="preserve"> Taalib Fi Manaqibe Ali Ibne Abi Talib Page 121)</w:t>
      </w:r>
    </w:p>
    <w:p w:rsidR="00C834B1" w:rsidRDefault="00C834B1" w:rsidP="00F5157C">
      <w:pPr>
        <w:pStyle w:val="ListParagraph"/>
        <w:ind w:left="2160"/>
        <w:rPr>
          <w:sz w:val="28"/>
          <w:szCs w:val="28"/>
          <w:lang w:val="en-US"/>
        </w:rPr>
      </w:pPr>
    </w:p>
    <w:p w:rsidR="00C834B1" w:rsidRDefault="00C834B1" w:rsidP="00C834B1">
      <w:pPr>
        <w:pStyle w:val="ListParagraph"/>
        <w:numPr>
          <w:ilvl w:val="0"/>
          <w:numId w:val="6"/>
        </w:numPr>
        <w:rPr>
          <w:sz w:val="28"/>
          <w:szCs w:val="28"/>
          <w:lang w:val="en-US"/>
        </w:rPr>
      </w:pPr>
      <w:r w:rsidRPr="00C834B1">
        <w:rPr>
          <w:b/>
          <w:sz w:val="28"/>
          <w:szCs w:val="28"/>
          <w:u w:val="single"/>
          <w:lang w:val="en-US"/>
        </w:rPr>
        <w:t>NARRATION BY ABU HURAIRAH</w:t>
      </w:r>
      <w:r>
        <w:rPr>
          <w:sz w:val="28"/>
          <w:szCs w:val="28"/>
          <w:lang w:val="en-US"/>
        </w:rPr>
        <w:t>:</w:t>
      </w:r>
    </w:p>
    <w:p w:rsidR="0020159E" w:rsidRDefault="0020159E" w:rsidP="00C834B1">
      <w:pPr>
        <w:ind w:left="1800"/>
        <w:rPr>
          <w:sz w:val="28"/>
          <w:szCs w:val="28"/>
          <w:lang w:val="en-US"/>
        </w:rPr>
      </w:pPr>
      <w:r>
        <w:rPr>
          <w:sz w:val="28"/>
          <w:szCs w:val="28"/>
          <w:lang w:val="en-US"/>
        </w:rPr>
        <w:t>Abu Huraira has narrated that:</w:t>
      </w:r>
    </w:p>
    <w:p w:rsidR="0020159E" w:rsidRDefault="0090684E" w:rsidP="00C834B1">
      <w:pPr>
        <w:ind w:left="1800"/>
        <w:rPr>
          <w:sz w:val="28"/>
          <w:szCs w:val="28"/>
          <w:lang w:val="en-US"/>
        </w:rPr>
      </w:pPr>
      <w:r>
        <w:rPr>
          <w:sz w:val="28"/>
          <w:szCs w:val="28"/>
          <w:lang w:val="en-US"/>
        </w:rPr>
        <w:t>” Holy</w:t>
      </w:r>
      <w:r w:rsidR="0020159E">
        <w:rPr>
          <w:sz w:val="28"/>
          <w:szCs w:val="28"/>
          <w:lang w:val="en-US"/>
        </w:rPr>
        <w:t xml:space="preserve"> Prophet while sitting with his companions said:</w:t>
      </w:r>
    </w:p>
    <w:p w:rsidR="0020159E" w:rsidRDefault="0020159E" w:rsidP="00C834B1">
      <w:pPr>
        <w:ind w:left="1800"/>
        <w:rPr>
          <w:sz w:val="28"/>
          <w:szCs w:val="28"/>
          <w:lang w:val="en-US"/>
        </w:rPr>
      </w:pPr>
      <w:r>
        <w:rPr>
          <w:sz w:val="28"/>
          <w:szCs w:val="28"/>
          <w:lang w:val="en-US"/>
        </w:rPr>
        <w:t>Arabic Text</w:t>
      </w:r>
    </w:p>
    <w:p w:rsidR="0020159E" w:rsidRDefault="0020159E" w:rsidP="00C834B1">
      <w:pPr>
        <w:ind w:left="1800"/>
        <w:rPr>
          <w:sz w:val="28"/>
          <w:szCs w:val="28"/>
          <w:lang w:val="en-US"/>
        </w:rPr>
      </w:pPr>
    </w:p>
    <w:p w:rsidR="008874A3" w:rsidRDefault="0020159E" w:rsidP="00C834B1">
      <w:pPr>
        <w:ind w:left="1800"/>
        <w:rPr>
          <w:sz w:val="28"/>
          <w:szCs w:val="28"/>
          <w:lang w:val="en-US"/>
        </w:rPr>
      </w:pPr>
      <w:r>
        <w:rPr>
          <w:sz w:val="28"/>
          <w:szCs w:val="28"/>
          <w:lang w:val="en-US"/>
        </w:rPr>
        <w:t>Translation: If you want to see Adam alaihissalam in his Knowledge,</w:t>
      </w:r>
      <w:r w:rsidR="008874A3">
        <w:rPr>
          <w:sz w:val="28"/>
          <w:szCs w:val="28"/>
          <w:lang w:val="en-US"/>
        </w:rPr>
        <w:t xml:space="preserve"> </w:t>
      </w:r>
      <w:r>
        <w:rPr>
          <w:sz w:val="28"/>
          <w:szCs w:val="28"/>
          <w:lang w:val="en-US"/>
        </w:rPr>
        <w:t>Nooh alaihissalam in his mettle, Ibrahim alaihissalam in his creation,</w:t>
      </w:r>
      <w:r w:rsidR="008874A3">
        <w:rPr>
          <w:sz w:val="28"/>
          <w:szCs w:val="28"/>
          <w:lang w:val="en-US"/>
        </w:rPr>
        <w:t xml:space="preserve"> </w:t>
      </w:r>
      <w:r>
        <w:rPr>
          <w:sz w:val="28"/>
          <w:szCs w:val="28"/>
          <w:lang w:val="en-US"/>
        </w:rPr>
        <w:t>Moosa alaihissalam in his supplications,</w:t>
      </w:r>
      <w:r w:rsidR="008874A3">
        <w:rPr>
          <w:sz w:val="28"/>
          <w:szCs w:val="28"/>
          <w:lang w:val="en-US"/>
        </w:rPr>
        <w:t xml:space="preserve"> </w:t>
      </w:r>
      <w:r>
        <w:rPr>
          <w:sz w:val="28"/>
          <w:szCs w:val="28"/>
          <w:lang w:val="en-US"/>
        </w:rPr>
        <w:t>Isa a</w:t>
      </w:r>
      <w:r w:rsidR="008874A3">
        <w:rPr>
          <w:sz w:val="28"/>
          <w:szCs w:val="28"/>
          <w:lang w:val="en-US"/>
        </w:rPr>
        <w:t>laihissalam Sunna and Mohammad sallalLaho alaihe wa aalehi wa sallam gift and forbearance then you should see the one who is coming”</w:t>
      </w:r>
    </w:p>
    <w:p w:rsidR="008874A3" w:rsidRDefault="008874A3" w:rsidP="00C834B1">
      <w:pPr>
        <w:ind w:left="1800"/>
        <w:rPr>
          <w:sz w:val="28"/>
          <w:szCs w:val="28"/>
          <w:lang w:val="en-US"/>
        </w:rPr>
      </w:pPr>
      <w:r>
        <w:rPr>
          <w:sz w:val="28"/>
          <w:szCs w:val="28"/>
          <w:lang w:val="en-US"/>
        </w:rPr>
        <w:t>Than people to see that person raised their necks and the person who came was Ali Ibne Abi Talib alaihissalam.</w:t>
      </w:r>
    </w:p>
    <w:p w:rsidR="008874A3" w:rsidRDefault="008874A3" w:rsidP="00C834B1">
      <w:pPr>
        <w:ind w:left="1800"/>
        <w:rPr>
          <w:sz w:val="28"/>
          <w:szCs w:val="28"/>
          <w:lang w:val="en-US"/>
        </w:rPr>
      </w:pPr>
      <w:r>
        <w:rPr>
          <w:sz w:val="28"/>
          <w:szCs w:val="28"/>
          <w:lang w:val="en-US"/>
        </w:rPr>
        <w:t xml:space="preserve">Hadees Tashbeeh from Abu Huraira was narrated by </w:t>
      </w:r>
    </w:p>
    <w:p w:rsidR="00C903F7" w:rsidRDefault="008874A3" w:rsidP="008874A3">
      <w:pPr>
        <w:pStyle w:val="ListParagraph"/>
        <w:numPr>
          <w:ilvl w:val="0"/>
          <w:numId w:val="8"/>
        </w:numPr>
        <w:rPr>
          <w:sz w:val="28"/>
          <w:szCs w:val="28"/>
          <w:lang w:val="en-US"/>
        </w:rPr>
      </w:pPr>
      <w:r>
        <w:rPr>
          <w:sz w:val="28"/>
          <w:szCs w:val="28"/>
          <w:lang w:val="en-US"/>
        </w:rPr>
        <w:t xml:space="preserve">Yaqoote </w:t>
      </w:r>
      <w:r w:rsidR="00315B46">
        <w:rPr>
          <w:sz w:val="28"/>
          <w:szCs w:val="28"/>
          <w:lang w:val="en-US"/>
        </w:rPr>
        <w:t>Hamavi</w:t>
      </w:r>
      <w:r>
        <w:rPr>
          <w:sz w:val="28"/>
          <w:szCs w:val="28"/>
          <w:lang w:val="en-US"/>
        </w:rPr>
        <w:t xml:space="preserve"> (Died in 543 </w:t>
      </w:r>
      <w:r w:rsidR="00C903F7">
        <w:rPr>
          <w:sz w:val="28"/>
          <w:szCs w:val="28"/>
          <w:lang w:val="en-US"/>
        </w:rPr>
        <w:t>Hijri) (Moajamul Adibba Vol 5 Page 2342)</w:t>
      </w:r>
    </w:p>
    <w:p w:rsidR="00C903F7" w:rsidRDefault="00C903F7" w:rsidP="008874A3">
      <w:pPr>
        <w:pStyle w:val="ListParagraph"/>
        <w:numPr>
          <w:ilvl w:val="0"/>
          <w:numId w:val="8"/>
        </w:numPr>
        <w:rPr>
          <w:sz w:val="28"/>
          <w:szCs w:val="28"/>
          <w:lang w:val="en-US"/>
        </w:rPr>
      </w:pPr>
      <w:r>
        <w:rPr>
          <w:sz w:val="28"/>
          <w:szCs w:val="28"/>
          <w:lang w:val="en-US"/>
        </w:rPr>
        <w:t xml:space="preserve">Ibne Abil Hadeed Moatazeli (Died in 656 Hijri) (Sharhe Nahjul </w:t>
      </w:r>
      <w:r w:rsidR="00315B46">
        <w:rPr>
          <w:sz w:val="28"/>
          <w:szCs w:val="28"/>
          <w:lang w:val="en-US"/>
        </w:rPr>
        <w:t>Balaga</w:t>
      </w:r>
      <w:r>
        <w:rPr>
          <w:sz w:val="28"/>
          <w:szCs w:val="28"/>
          <w:lang w:val="en-US"/>
        </w:rPr>
        <w:t xml:space="preserve"> Vol 9 Page 168)</w:t>
      </w:r>
    </w:p>
    <w:p w:rsidR="00172BC4" w:rsidRDefault="00C903F7" w:rsidP="008874A3">
      <w:pPr>
        <w:pStyle w:val="ListParagraph"/>
        <w:numPr>
          <w:ilvl w:val="0"/>
          <w:numId w:val="8"/>
        </w:numPr>
        <w:rPr>
          <w:sz w:val="28"/>
          <w:szCs w:val="28"/>
          <w:lang w:val="en-US"/>
        </w:rPr>
      </w:pPr>
      <w:r>
        <w:rPr>
          <w:sz w:val="28"/>
          <w:szCs w:val="28"/>
          <w:lang w:val="en-US"/>
        </w:rPr>
        <w:t>Shaikh Sulaimane Qundoozi Hanafi (Died in 1294 Hijri)</w:t>
      </w:r>
      <w:r w:rsidR="00315B46">
        <w:rPr>
          <w:sz w:val="28"/>
          <w:szCs w:val="28"/>
          <w:lang w:val="en-US"/>
        </w:rPr>
        <w:t xml:space="preserve"> </w:t>
      </w:r>
      <w:r w:rsidR="00172BC4">
        <w:rPr>
          <w:sz w:val="28"/>
          <w:szCs w:val="28"/>
          <w:lang w:val="en-US"/>
        </w:rPr>
        <w:t>(Yanabiul Mawaddah Vol 1 Page 363)</w:t>
      </w:r>
    </w:p>
    <w:p w:rsidR="00172BC4" w:rsidRDefault="00172BC4" w:rsidP="00172BC4">
      <w:pPr>
        <w:pStyle w:val="ListParagraph"/>
        <w:ind w:left="2160"/>
        <w:rPr>
          <w:sz w:val="28"/>
          <w:szCs w:val="28"/>
          <w:lang w:val="en-US"/>
        </w:rPr>
      </w:pPr>
      <w:r>
        <w:rPr>
          <w:sz w:val="28"/>
          <w:szCs w:val="28"/>
          <w:lang w:val="en-US"/>
        </w:rPr>
        <w:t>(Kholasae Abaqatul Anwar</w:t>
      </w:r>
      <w:r w:rsidRPr="006522FE">
        <w:rPr>
          <w:sz w:val="28"/>
          <w:szCs w:val="28"/>
          <w:lang w:val="en-US"/>
        </w:rPr>
        <w:t xml:space="preserve"> </w:t>
      </w:r>
      <w:r>
        <w:rPr>
          <w:sz w:val="28"/>
          <w:szCs w:val="28"/>
          <w:lang w:val="en-US"/>
        </w:rPr>
        <w:t>Page 53-56)</w:t>
      </w:r>
    </w:p>
    <w:p w:rsidR="006C25EF" w:rsidRDefault="006C25EF" w:rsidP="00172BC4">
      <w:pPr>
        <w:pStyle w:val="ListParagraph"/>
        <w:ind w:left="2160"/>
        <w:rPr>
          <w:sz w:val="28"/>
          <w:szCs w:val="28"/>
          <w:lang w:val="en-US"/>
        </w:rPr>
      </w:pPr>
    </w:p>
    <w:p w:rsidR="006C25EF" w:rsidRDefault="006C25EF" w:rsidP="006C25EF">
      <w:pPr>
        <w:pStyle w:val="ListParagraph"/>
        <w:ind w:left="2160"/>
        <w:rPr>
          <w:sz w:val="28"/>
          <w:szCs w:val="28"/>
          <w:lang w:val="en-US"/>
        </w:rPr>
      </w:pPr>
      <w:r>
        <w:rPr>
          <w:sz w:val="28"/>
          <w:szCs w:val="28"/>
          <w:lang w:val="en-US"/>
        </w:rPr>
        <w:t>Hamavi has narrated this hadees from Abdur Razzak e Sanaani, from Mamar,</w:t>
      </w:r>
      <w:r w:rsidR="00315B46">
        <w:rPr>
          <w:sz w:val="28"/>
          <w:szCs w:val="28"/>
          <w:lang w:val="en-US"/>
        </w:rPr>
        <w:t xml:space="preserve"> </w:t>
      </w:r>
      <w:r>
        <w:rPr>
          <w:sz w:val="28"/>
          <w:szCs w:val="28"/>
          <w:lang w:val="en-US"/>
        </w:rPr>
        <w:t>from Zohri and from Saeed Ibne Mosayyab with the chain of Abu Hurairah</w:t>
      </w:r>
      <w:r w:rsidR="00315B46">
        <w:rPr>
          <w:sz w:val="28"/>
          <w:szCs w:val="28"/>
          <w:lang w:val="en-US"/>
        </w:rPr>
        <w:t xml:space="preserve"> </w:t>
      </w:r>
      <w:r>
        <w:rPr>
          <w:sz w:val="28"/>
          <w:szCs w:val="28"/>
          <w:lang w:val="en-US"/>
        </w:rPr>
        <w:t>(These four scholars of Ahle Sunnat are considered as great and reliable narrators of traditions)</w:t>
      </w:r>
      <w:r w:rsidR="00315B46">
        <w:rPr>
          <w:sz w:val="28"/>
          <w:szCs w:val="28"/>
          <w:lang w:val="en-US"/>
        </w:rPr>
        <w:t xml:space="preserve"> </w:t>
      </w:r>
      <w:r>
        <w:rPr>
          <w:sz w:val="28"/>
          <w:szCs w:val="28"/>
          <w:lang w:val="en-US"/>
        </w:rPr>
        <w:t>(Kholasae Abaqatul Anwar</w:t>
      </w:r>
      <w:r w:rsidRPr="006522FE">
        <w:rPr>
          <w:sz w:val="28"/>
          <w:szCs w:val="28"/>
          <w:lang w:val="en-US"/>
        </w:rPr>
        <w:t xml:space="preserve"> </w:t>
      </w:r>
      <w:r>
        <w:rPr>
          <w:sz w:val="28"/>
          <w:szCs w:val="28"/>
          <w:lang w:val="en-US"/>
        </w:rPr>
        <w:t>Page 31-49)</w:t>
      </w:r>
    </w:p>
    <w:p w:rsidR="006C25EF" w:rsidRDefault="006C25EF" w:rsidP="006C25EF">
      <w:pPr>
        <w:pStyle w:val="ListParagraph"/>
        <w:ind w:left="2160"/>
        <w:rPr>
          <w:sz w:val="28"/>
          <w:szCs w:val="28"/>
          <w:lang w:val="en-US"/>
        </w:rPr>
      </w:pPr>
      <w:r>
        <w:rPr>
          <w:sz w:val="28"/>
          <w:szCs w:val="28"/>
          <w:lang w:val="en-US"/>
        </w:rPr>
        <w:lastRenderedPageBreak/>
        <w:t>Samar Qandi and Ibne Abil Hadeed have considered this hadees from great Ahle sunnat scholar Ahmad Ibne Hambal (Yanabiul Mawaddah Vol 1 Page 363)</w:t>
      </w:r>
    </w:p>
    <w:p w:rsidR="00315B46" w:rsidRDefault="00315B46" w:rsidP="006C25EF">
      <w:pPr>
        <w:pStyle w:val="ListParagraph"/>
        <w:ind w:left="2160"/>
        <w:rPr>
          <w:sz w:val="28"/>
          <w:szCs w:val="28"/>
          <w:lang w:val="en-US"/>
        </w:rPr>
      </w:pPr>
    </w:p>
    <w:p w:rsidR="00315B46" w:rsidRDefault="00315B46" w:rsidP="00315B46">
      <w:pPr>
        <w:pStyle w:val="ListParagraph"/>
        <w:numPr>
          <w:ilvl w:val="0"/>
          <w:numId w:val="8"/>
        </w:numPr>
        <w:rPr>
          <w:b/>
          <w:sz w:val="28"/>
          <w:szCs w:val="28"/>
          <w:u w:val="single"/>
          <w:lang w:val="en-US"/>
        </w:rPr>
      </w:pPr>
      <w:r w:rsidRPr="00315B46">
        <w:rPr>
          <w:b/>
          <w:sz w:val="28"/>
          <w:szCs w:val="28"/>
          <w:u w:val="single"/>
          <w:lang w:val="en-US"/>
        </w:rPr>
        <w:t>NARRATION BY ANAS IBNE MAALIK:</w:t>
      </w:r>
    </w:p>
    <w:p w:rsidR="00315B46" w:rsidRDefault="00315B46" w:rsidP="00315B46">
      <w:pPr>
        <w:pStyle w:val="ListParagraph"/>
        <w:ind w:left="2160"/>
        <w:rPr>
          <w:b/>
          <w:sz w:val="28"/>
          <w:szCs w:val="28"/>
          <w:u w:val="single"/>
          <w:lang w:val="en-US"/>
        </w:rPr>
      </w:pPr>
    </w:p>
    <w:p w:rsidR="00315B46" w:rsidRDefault="00315B46" w:rsidP="00315B46">
      <w:pPr>
        <w:pStyle w:val="ListParagraph"/>
        <w:ind w:left="2160"/>
        <w:rPr>
          <w:sz w:val="28"/>
          <w:szCs w:val="28"/>
          <w:lang w:val="en-US"/>
        </w:rPr>
      </w:pPr>
      <w:r w:rsidRPr="00315B46">
        <w:rPr>
          <w:sz w:val="28"/>
          <w:szCs w:val="28"/>
          <w:lang w:val="en-US"/>
        </w:rPr>
        <w:t>Abu Hatim</w:t>
      </w:r>
      <w:r>
        <w:rPr>
          <w:sz w:val="28"/>
          <w:szCs w:val="28"/>
          <w:lang w:val="en-US"/>
        </w:rPr>
        <w:t xml:space="preserve"> e Raazi with his own authority narrated from Anas Ibne Maalik</w:t>
      </w:r>
    </w:p>
    <w:p w:rsidR="00315B46" w:rsidRDefault="00315B46" w:rsidP="00315B46">
      <w:pPr>
        <w:pStyle w:val="ListParagraph"/>
        <w:ind w:left="2160"/>
        <w:rPr>
          <w:sz w:val="28"/>
          <w:szCs w:val="28"/>
          <w:lang w:val="en-US"/>
        </w:rPr>
      </w:pPr>
      <w:r>
        <w:rPr>
          <w:sz w:val="28"/>
          <w:szCs w:val="28"/>
          <w:lang w:val="en-US"/>
        </w:rPr>
        <w:t>“In one of the house of Makkah we were discussing about Hazrat Ali alaihissalam that Holy Prophet sallalLaho alaihe wa aalehi wa sallam came to us and said:</w:t>
      </w:r>
    </w:p>
    <w:p w:rsidR="00315B46" w:rsidRDefault="00315B46" w:rsidP="00315B46">
      <w:pPr>
        <w:pStyle w:val="ListParagraph"/>
        <w:ind w:left="2160"/>
        <w:rPr>
          <w:sz w:val="28"/>
          <w:szCs w:val="28"/>
          <w:lang w:val="en-US"/>
        </w:rPr>
      </w:pPr>
      <w:r>
        <w:rPr>
          <w:sz w:val="28"/>
          <w:szCs w:val="28"/>
          <w:lang w:val="en-US"/>
        </w:rPr>
        <w:t>“Arabic Text</w:t>
      </w:r>
    </w:p>
    <w:p w:rsidR="00315B46" w:rsidRDefault="00315B46" w:rsidP="00315B46">
      <w:pPr>
        <w:pStyle w:val="ListParagraph"/>
        <w:ind w:left="2160"/>
        <w:rPr>
          <w:sz w:val="28"/>
          <w:szCs w:val="28"/>
          <w:lang w:val="en-US"/>
        </w:rPr>
      </w:pPr>
    </w:p>
    <w:p w:rsidR="00315B46" w:rsidRDefault="00315B46" w:rsidP="00315B46">
      <w:pPr>
        <w:pStyle w:val="ListParagraph"/>
        <w:ind w:left="2160"/>
        <w:rPr>
          <w:sz w:val="28"/>
          <w:szCs w:val="28"/>
          <w:lang w:val="en-US"/>
        </w:rPr>
      </w:pPr>
    </w:p>
    <w:p w:rsidR="00315B46" w:rsidRDefault="00315B46" w:rsidP="00315B46">
      <w:pPr>
        <w:pStyle w:val="ListParagraph"/>
        <w:ind w:left="2160"/>
        <w:rPr>
          <w:sz w:val="28"/>
          <w:szCs w:val="28"/>
          <w:lang w:val="en-US"/>
        </w:rPr>
      </w:pPr>
    </w:p>
    <w:p w:rsidR="00315B46" w:rsidRDefault="00315B46" w:rsidP="00315B46">
      <w:pPr>
        <w:pStyle w:val="ListParagraph"/>
        <w:ind w:left="2160"/>
        <w:rPr>
          <w:sz w:val="28"/>
          <w:szCs w:val="28"/>
          <w:lang w:val="en-US"/>
        </w:rPr>
      </w:pPr>
    </w:p>
    <w:p w:rsidR="00315B46" w:rsidRDefault="00315B46" w:rsidP="00315B46">
      <w:pPr>
        <w:pStyle w:val="ListParagraph"/>
        <w:ind w:left="2160"/>
        <w:rPr>
          <w:sz w:val="28"/>
          <w:szCs w:val="28"/>
          <w:lang w:val="en-US"/>
        </w:rPr>
      </w:pPr>
    </w:p>
    <w:p w:rsidR="00535241" w:rsidRDefault="00315B46" w:rsidP="00315B46">
      <w:pPr>
        <w:pStyle w:val="ListParagraph"/>
        <w:ind w:left="2160"/>
        <w:rPr>
          <w:sz w:val="28"/>
          <w:szCs w:val="28"/>
          <w:lang w:val="en-US"/>
        </w:rPr>
      </w:pPr>
      <w:r>
        <w:rPr>
          <w:sz w:val="28"/>
          <w:szCs w:val="28"/>
          <w:lang w:val="en-US"/>
        </w:rPr>
        <w:t xml:space="preserve">Translation: O people anyone who wants to see </w:t>
      </w:r>
      <w:r w:rsidR="00502FE9">
        <w:rPr>
          <w:sz w:val="28"/>
          <w:szCs w:val="28"/>
          <w:lang w:val="en-US"/>
        </w:rPr>
        <w:t xml:space="preserve">Knowledge </w:t>
      </w:r>
      <w:r>
        <w:rPr>
          <w:sz w:val="28"/>
          <w:szCs w:val="28"/>
          <w:lang w:val="en-US"/>
        </w:rPr>
        <w:t>of Hazrat Adam Alaihissalam,</w:t>
      </w:r>
      <w:r w:rsidR="00502FE9" w:rsidRPr="00502FE9">
        <w:rPr>
          <w:sz w:val="28"/>
          <w:szCs w:val="28"/>
          <w:lang w:val="en-US"/>
        </w:rPr>
        <w:t xml:space="preserve"> </w:t>
      </w:r>
      <w:r w:rsidR="00502FE9">
        <w:rPr>
          <w:sz w:val="28"/>
          <w:szCs w:val="28"/>
          <w:lang w:val="en-US"/>
        </w:rPr>
        <w:t xml:space="preserve">understanding of Nooh alaihissalam, forbearance of Ibrahim alaihissalam, hardness of Moosa alaihissalam, being away from </w:t>
      </w:r>
      <w:r w:rsidR="00535241">
        <w:rPr>
          <w:sz w:val="28"/>
          <w:szCs w:val="28"/>
          <w:lang w:val="en-US"/>
        </w:rPr>
        <w:t>materialistic World</w:t>
      </w:r>
      <w:r w:rsidR="00502FE9">
        <w:rPr>
          <w:sz w:val="28"/>
          <w:szCs w:val="28"/>
          <w:lang w:val="en-US"/>
        </w:rPr>
        <w:t>, beauty of Mohammad</w:t>
      </w:r>
      <w:r w:rsidR="00535241">
        <w:rPr>
          <w:sz w:val="28"/>
          <w:szCs w:val="28"/>
          <w:lang w:val="en-US"/>
        </w:rPr>
        <w:t>, trust worthiness of Jibraeel, brightening of stars, Rising of Sun and Shining of the Moon of the month then he should raise his neck and see this man, and pointed out to Hazrat Ali alaihissalam</w:t>
      </w:r>
    </w:p>
    <w:p w:rsidR="00535241" w:rsidRDefault="00535241" w:rsidP="00535241">
      <w:pPr>
        <w:pStyle w:val="ListParagraph"/>
        <w:ind w:left="2160"/>
        <w:rPr>
          <w:sz w:val="28"/>
          <w:szCs w:val="28"/>
          <w:lang w:val="en-US"/>
        </w:rPr>
      </w:pPr>
      <w:r>
        <w:rPr>
          <w:sz w:val="28"/>
          <w:szCs w:val="28"/>
          <w:lang w:val="en-US"/>
        </w:rPr>
        <w:t>(Kholasae Abaqatul Anwar</w:t>
      </w:r>
      <w:r w:rsidRPr="006522FE">
        <w:rPr>
          <w:sz w:val="28"/>
          <w:szCs w:val="28"/>
          <w:lang w:val="en-US"/>
        </w:rPr>
        <w:t xml:space="preserve"> </w:t>
      </w:r>
      <w:r>
        <w:rPr>
          <w:sz w:val="28"/>
          <w:szCs w:val="28"/>
          <w:lang w:val="en-US"/>
        </w:rPr>
        <w:t>Page 82, narrated from Zainul Fata Be Tafseer e Hal Ata)</w:t>
      </w:r>
    </w:p>
    <w:p w:rsidR="00535241" w:rsidRDefault="00535241" w:rsidP="00535241">
      <w:pPr>
        <w:pStyle w:val="ListParagraph"/>
        <w:ind w:left="2160"/>
        <w:rPr>
          <w:sz w:val="28"/>
          <w:szCs w:val="28"/>
          <w:lang w:val="en-US"/>
        </w:rPr>
      </w:pPr>
      <w:r>
        <w:rPr>
          <w:sz w:val="28"/>
          <w:szCs w:val="28"/>
          <w:lang w:val="en-US"/>
        </w:rPr>
        <w:t>Following Ahle Sunnat scholars have narrated this tradition from Anas Ibne Malik</w:t>
      </w:r>
    </w:p>
    <w:p w:rsidR="00535241" w:rsidRDefault="00535241" w:rsidP="00535241">
      <w:pPr>
        <w:pStyle w:val="ListParagraph"/>
        <w:ind w:left="2160"/>
        <w:rPr>
          <w:sz w:val="28"/>
          <w:szCs w:val="28"/>
          <w:lang w:val="en-US"/>
        </w:rPr>
      </w:pPr>
      <w:r>
        <w:rPr>
          <w:sz w:val="28"/>
          <w:szCs w:val="28"/>
          <w:lang w:val="en-US"/>
        </w:rPr>
        <w:t xml:space="preserve">1.Ibne Maghazeli (Died in 483 </w:t>
      </w:r>
      <w:r w:rsidR="0090684E">
        <w:rPr>
          <w:sz w:val="28"/>
          <w:szCs w:val="28"/>
          <w:lang w:val="en-US"/>
        </w:rPr>
        <w:t xml:space="preserve">Hijri) </w:t>
      </w:r>
      <w:r>
        <w:rPr>
          <w:sz w:val="28"/>
          <w:szCs w:val="28"/>
          <w:lang w:val="en-US"/>
        </w:rPr>
        <w:t>(Kholasae Abaqatul Anwar</w:t>
      </w:r>
      <w:r w:rsidRPr="006522FE">
        <w:rPr>
          <w:sz w:val="28"/>
          <w:szCs w:val="28"/>
          <w:lang w:val="en-US"/>
        </w:rPr>
        <w:t xml:space="preserve"> </w:t>
      </w:r>
      <w:r>
        <w:rPr>
          <w:sz w:val="28"/>
          <w:szCs w:val="28"/>
          <w:lang w:val="en-US"/>
        </w:rPr>
        <w:t>Page 128, narrated from Manaqibe Ali Ibne Abi Talib Page 212)</w:t>
      </w:r>
    </w:p>
    <w:p w:rsidR="00535241" w:rsidRDefault="00535241" w:rsidP="00535241">
      <w:pPr>
        <w:pStyle w:val="ListParagraph"/>
        <w:ind w:left="2160"/>
        <w:rPr>
          <w:sz w:val="28"/>
          <w:szCs w:val="28"/>
          <w:lang w:val="en-US"/>
        </w:rPr>
      </w:pPr>
      <w:r>
        <w:rPr>
          <w:sz w:val="28"/>
          <w:szCs w:val="28"/>
          <w:lang w:val="en-US"/>
        </w:rPr>
        <w:t>2.Asemi (Died in sixth Century Hijri) ((Kholasae Abaqatul Anwar</w:t>
      </w:r>
      <w:r w:rsidRPr="006522FE">
        <w:rPr>
          <w:sz w:val="28"/>
          <w:szCs w:val="28"/>
          <w:lang w:val="en-US"/>
        </w:rPr>
        <w:t xml:space="preserve"> </w:t>
      </w:r>
      <w:r>
        <w:rPr>
          <w:sz w:val="28"/>
          <w:szCs w:val="28"/>
          <w:lang w:val="en-US"/>
        </w:rPr>
        <w:t>Page146, narrated from Al Fata Be Tafseer e Hal Ata)</w:t>
      </w:r>
    </w:p>
    <w:p w:rsidR="00535241" w:rsidRDefault="00535241" w:rsidP="00535241">
      <w:pPr>
        <w:pStyle w:val="ListParagraph"/>
        <w:ind w:left="2160"/>
        <w:rPr>
          <w:sz w:val="28"/>
          <w:szCs w:val="28"/>
          <w:lang w:val="en-US"/>
        </w:rPr>
      </w:pPr>
      <w:r>
        <w:rPr>
          <w:sz w:val="28"/>
          <w:szCs w:val="28"/>
          <w:lang w:val="en-US"/>
        </w:rPr>
        <w:lastRenderedPageBreak/>
        <w:t>3. Ibrahim e Wasabi Yamani (Died in tenth century Hijri) ((Kholasae Abaqatul Anwar</w:t>
      </w:r>
      <w:r w:rsidRPr="006522FE">
        <w:rPr>
          <w:sz w:val="28"/>
          <w:szCs w:val="28"/>
          <w:lang w:val="en-US"/>
        </w:rPr>
        <w:t xml:space="preserve"> </w:t>
      </w:r>
      <w:r>
        <w:rPr>
          <w:sz w:val="28"/>
          <w:szCs w:val="28"/>
          <w:lang w:val="en-US"/>
        </w:rPr>
        <w:t>Page 237, narrated from Al Iktefa Fi Manaqebil Kholfa)</w:t>
      </w:r>
    </w:p>
    <w:p w:rsidR="00535241" w:rsidRDefault="00535241" w:rsidP="00535241">
      <w:pPr>
        <w:pStyle w:val="ListParagraph"/>
        <w:ind w:left="2160"/>
        <w:rPr>
          <w:sz w:val="28"/>
          <w:szCs w:val="28"/>
          <w:lang w:val="en-US"/>
        </w:rPr>
      </w:pPr>
      <w:r>
        <w:rPr>
          <w:sz w:val="28"/>
          <w:szCs w:val="28"/>
          <w:lang w:val="en-US"/>
        </w:rPr>
        <w:t xml:space="preserve">4. Mirza Mohammad Badkheshani (Died in Eleventh </w:t>
      </w:r>
      <w:r w:rsidR="00963F7E">
        <w:rPr>
          <w:sz w:val="28"/>
          <w:szCs w:val="28"/>
          <w:lang w:val="en-US"/>
        </w:rPr>
        <w:t>Century</w:t>
      </w:r>
      <w:r>
        <w:rPr>
          <w:sz w:val="28"/>
          <w:szCs w:val="28"/>
          <w:lang w:val="en-US"/>
        </w:rPr>
        <w:t xml:space="preserve"> Hijri) ((Kholasae Abaqatul Anwar</w:t>
      </w:r>
      <w:r w:rsidRPr="006522FE">
        <w:rPr>
          <w:sz w:val="28"/>
          <w:szCs w:val="28"/>
          <w:lang w:val="en-US"/>
        </w:rPr>
        <w:t xml:space="preserve"> </w:t>
      </w:r>
      <w:r>
        <w:rPr>
          <w:sz w:val="28"/>
          <w:szCs w:val="28"/>
          <w:lang w:val="en-US"/>
        </w:rPr>
        <w:t>Page 242, narrated from Miftahun Naja Fi Manaqibe Aale Aba)</w:t>
      </w:r>
    </w:p>
    <w:p w:rsidR="00535241" w:rsidRDefault="00535241" w:rsidP="00535241">
      <w:pPr>
        <w:pStyle w:val="ListParagraph"/>
        <w:ind w:left="2160"/>
        <w:rPr>
          <w:sz w:val="28"/>
          <w:szCs w:val="28"/>
          <w:lang w:val="en-US"/>
        </w:rPr>
      </w:pPr>
    </w:p>
    <w:p w:rsidR="00963F7E" w:rsidRDefault="00535241" w:rsidP="00535241">
      <w:pPr>
        <w:pStyle w:val="ListParagraph"/>
        <w:ind w:left="2160"/>
        <w:rPr>
          <w:sz w:val="28"/>
          <w:szCs w:val="28"/>
          <w:lang w:val="en-US"/>
        </w:rPr>
      </w:pPr>
      <w:r>
        <w:rPr>
          <w:sz w:val="28"/>
          <w:szCs w:val="28"/>
          <w:lang w:val="en-US"/>
        </w:rPr>
        <w:t>Asemi writes in the sermon of his book Zainul</w:t>
      </w:r>
    </w:p>
    <w:p w:rsidR="00963F7E" w:rsidRDefault="00535241" w:rsidP="00535241">
      <w:pPr>
        <w:pStyle w:val="ListParagraph"/>
        <w:ind w:left="2160"/>
        <w:rPr>
          <w:sz w:val="28"/>
          <w:szCs w:val="28"/>
          <w:lang w:val="en-US"/>
        </w:rPr>
      </w:pPr>
      <w:r>
        <w:rPr>
          <w:sz w:val="28"/>
          <w:szCs w:val="28"/>
          <w:lang w:val="en-US"/>
        </w:rPr>
        <w:t xml:space="preserve"> Fata Be Tafseere Surae Hal Ata:</w:t>
      </w:r>
    </w:p>
    <w:p w:rsidR="000E387E" w:rsidRDefault="00963F7E" w:rsidP="00535241">
      <w:pPr>
        <w:pStyle w:val="ListParagraph"/>
        <w:ind w:left="2160"/>
        <w:rPr>
          <w:sz w:val="28"/>
          <w:szCs w:val="28"/>
          <w:lang w:val="en-US"/>
        </w:rPr>
      </w:pPr>
      <w:r>
        <w:rPr>
          <w:sz w:val="28"/>
          <w:szCs w:val="28"/>
          <w:lang w:val="en-US"/>
        </w:rPr>
        <w:t xml:space="preserve">“Then in Ali Ibne Abi Talib alaihissalam similarity with our father Hazrate Adam Alaihissalam and other prophets are included, prophets from among them first Adam then Nooh then Ibrahim Khalil then Yusuf </w:t>
      </w:r>
      <w:r w:rsidR="0090684E">
        <w:rPr>
          <w:sz w:val="28"/>
          <w:szCs w:val="28"/>
          <w:lang w:val="en-US"/>
        </w:rPr>
        <w:t>Siddique</w:t>
      </w:r>
      <w:r>
        <w:rPr>
          <w:sz w:val="28"/>
          <w:szCs w:val="28"/>
          <w:lang w:val="en-US"/>
        </w:rPr>
        <w:t xml:space="preserve"> then Moosa Kalim then Dawood mighty then Sulaiman </w:t>
      </w:r>
      <w:r w:rsidR="0090684E">
        <w:rPr>
          <w:sz w:val="28"/>
          <w:szCs w:val="28"/>
          <w:lang w:val="en-US"/>
        </w:rPr>
        <w:t>thankful</w:t>
      </w:r>
      <w:r>
        <w:rPr>
          <w:sz w:val="28"/>
          <w:szCs w:val="28"/>
          <w:lang w:val="en-US"/>
        </w:rPr>
        <w:t xml:space="preserve"> then </w:t>
      </w:r>
      <w:r w:rsidR="0090684E">
        <w:rPr>
          <w:sz w:val="28"/>
          <w:szCs w:val="28"/>
          <w:lang w:val="en-US"/>
        </w:rPr>
        <w:t>Ayyub</w:t>
      </w:r>
      <w:r>
        <w:rPr>
          <w:sz w:val="28"/>
          <w:szCs w:val="28"/>
          <w:lang w:val="en-US"/>
        </w:rPr>
        <w:t xml:space="preserve"> patient then </w:t>
      </w:r>
      <w:r w:rsidR="0090684E">
        <w:rPr>
          <w:sz w:val="28"/>
          <w:szCs w:val="28"/>
          <w:lang w:val="en-US"/>
        </w:rPr>
        <w:t>Yahiya</w:t>
      </w:r>
      <w:r>
        <w:rPr>
          <w:sz w:val="28"/>
          <w:szCs w:val="28"/>
          <w:lang w:val="en-US"/>
        </w:rPr>
        <w:t xml:space="preserve"> Bin </w:t>
      </w:r>
      <w:r w:rsidR="003A2486">
        <w:rPr>
          <w:sz w:val="28"/>
          <w:szCs w:val="28"/>
          <w:lang w:val="en-US"/>
        </w:rPr>
        <w:t xml:space="preserve"> </w:t>
      </w:r>
      <w:r w:rsidR="0090684E">
        <w:rPr>
          <w:sz w:val="28"/>
          <w:szCs w:val="28"/>
          <w:lang w:val="en-US"/>
        </w:rPr>
        <w:t>Zakariah</w:t>
      </w:r>
      <w:r w:rsidR="003A2486">
        <w:rPr>
          <w:sz w:val="28"/>
          <w:szCs w:val="28"/>
          <w:lang w:val="en-US"/>
        </w:rPr>
        <w:t xml:space="preserve"> and Isa Roohullah and at the end Holy Prophet sallalLaho alaihe wa aalehi wa sallam all these reminds us that Ali has got qualities of prophets</w:t>
      </w:r>
      <w:r w:rsidR="000E387E">
        <w:rPr>
          <w:sz w:val="28"/>
          <w:szCs w:val="28"/>
          <w:lang w:val="en-US"/>
        </w:rPr>
        <w:t xml:space="preserve"> and we have tradition----------- narrates Hadees e Tashbeeh”</w:t>
      </w:r>
    </w:p>
    <w:p w:rsidR="000E387E" w:rsidRDefault="000E387E" w:rsidP="000E387E">
      <w:pPr>
        <w:pStyle w:val="ListParagraph"/>
        <w:ind w:left="2160"/>
        <w:rPr>
          <w:sz w:val="28"/>
          <w:szCs w:val="28"/>
          <w:lang w:val="en-US"/>
        </w:rPr>
      </w:pPr>
      <w:r>
        <w:rPr>
          <w:sz w:val="28"/>
          <w:szCs w:val="28"/>
          <w:lang w:val="en-US"/>
        </w:rPr>
        <w:t>(Kholasae Abaqatul Anwar</w:t>
      </w:r>
      <w:r w:rsidRPr="006522FE">
        <w:rPr>
          <w:sz w:val="28"/>
          <w:szCs w:val="28"/>
          <w:lang w:val="en-US"/>
        </w:rPr>
        <w:t xml:space="preserve"> </w:t>
      </w:r>
      <w:r>
        <w:rPr>
          <w:sz w:val="28"/>
          <w:szCs w:val="28"/>
          <w:lang w:val="en-US"/>
        </w:rPr>
        <w:t>Page 146)</w:t>
      </w:r>
    </w:p>
    <w:p w:rsidR="000E387E" w:rsidRDefault="000E387E" w:rsidP="000E387E">
      <w:pPr>
        <w:pStyle w:val="ListParagraph"/>
        <w:ind w:left="2160"/>
        <w:rPr>
          <w:sz w:val="28"/>
          <w:szCs w:val="28"/>
          <w:lang w:val="en-US"/>
        </w:rPr>
      </w:pPr>
    </w:p>
    <w:p w:rsidR="000E387E" w:rsidRDefault="000E387E" w:rsidP="000E387E">
      <w:pPr>
        <w:pStyle w:val="ListParagraph"/>
        <w:ind w:left="2160"/>
        <w:rPr>
          <w:sz w:val="28"/>
          <w:szCs w:val="28"/>
          <w:lang w:val="en-US"/>
        </w:rPr>
      </w:pPr>
      <w:r>
        <w:rPr>
          <w:sz w:val="28"/>
          <w:szCs w:val="28"/>
          <w:lang w:val="en-US"/>
        </w:rPr>
        <w:t>6.</w:t>
      </w:r>
      <w:r w:rsidRPr="000E387E">
        <w:rPr>
          <w:b/>
          <w:sz w:val="28"/>
          <w:szCs w:val="28"/>
          <w:u w:val="single"/>
          <w:lang w:val="en-US"/>
        </w:rPr>
        <w:t>NARRATION OF JABIR IBNE ABDULLAH ANSARI</w:t>
      </w:r>
      <w:r>
        <w:rPr>
          <w:sz w:val="28"/>
          <w:szCs w:val="28"/>
          <w:lang w:val="en-US"/>
        </w:rPr>
        <w:t>:</w:t>
      </w:r>
    </w:p>
    <w:p w:rsidR="000E387E" w:rsidRDefault="000E387E" w:rsidP="000E387E">
      <w:pPr>
        <w:pStyle w:val="ListParagraph"/>
        <w:ind w:left="2160"/>
        <w:rPr>
          <w:sz w:val="28"/>
          <w:szCs w:val="28"/>
          <w:lang w:val="en-US"/>
        </w:rPr>
      </w:pPr>
    </w:p>
    <w:p w:rsidR="000E387E" w:rsidRDefault="000E387E" w:rsidP="000E387E">
      <w:pPr>
        <w:pStyle w:val="ListParagraph"/>
        <w:ind w:left="2160"/>
        <w:rPr>
          <w:sz w:val="28"/>
          <w:szCs w:val="28"/>
          <w:lang w:val="en-US"/>
        </w:rPr>
      </w:pPr>
      <w:r>
        <w:rPr>
          <w:sz w:val="28"/>
          <w:szCs w:val="28"/>
          <w:lang w:val="en-US"/>
        </w:rPr>
        <w:t>Jabir Ibne Abdullah Ansari the great companion of prophet is also one of the narrator of Hadees E Tashbeeh. Sayed Ali Hamadani (Died in 776 Hijri) is leader of Irfan of Ahle Sunnat, Hamadani has been praised in the statements of great scholars of Ahle Sunnat (Kholasae Abaqatul Anwar</w:t>
      </w:r>
      <w:r w:rsidRPr="006522FE">
        <w:rPr>
          <w:sz w:val="28"/>
          <w:szCs w:val="28"/>
          <w:lang w:val="en-US"/>
        </w:rPr>
        <w:t xml:space="preserve"> </w:t>
      </w:r>
      <w:r>
        <w:rPr>
          <w:sz w:val="28"/>
          <w:szCs w:val="28"/>
          <w:lang w:val="en-US"/>
        </w:rPr>
        <w:t>Page 222-224) has narrated this tradition from Jabir Ibne Abdullah Ansari in this way:</w:t>
      </w:r>
    </w:p>
    <w:p w:rsidR="000E387E" w:rsidRDefault="000E387E" w:rsidP="000E387E">
      <w:pPr>
        <w:pStyle w:val="ListParagraph"/>
        <w:ind w:left="2160"/>
        <w:rPr>
          <w:sz w:val="28"/>
          <w:szCs w:val="28"/>
          <w:lang w:val="en-US"/>
        </w:rPr>
      </w:pPr>
      <w:r>
        <w:rPr>
          <w:sz w:val="28"/>
          <w:szCs w:val="28"/>
          <w:lang w:val="en-US"/>
        </w:rPr>
        <w:t>“Arabic Text</w:t>
      </w:r>
    </w:p>
    <w:p w:rsidR="000E387E" w:rsidRDefault="000E387E" w:rsidP="000E387E">
      <w:pPr>
        <w:pStyle w:val="ListParagraph"/>
        <w:ind w:left="2160"/>
        <w:rPr>
          <w:sz w:val="28"/>
          <w:szCs w:val="28"/>
          <w:lang w:val="en-US"/>
        </w:rPr>
      </w:pPr>
    </w:p>
    <w:p w:rsidR="00535241" w:rsidRDefault="00963F7E" w:rsidP="00535241">
      <w:pPr>
        <w:pStyle w:val="ListParagraph"/>
        <w:ind w:left="2160"/>
        <w:rPr>
          <w:sz w:val="28"/>
          <w:szCs w:val="28"/>
          <w:lang w:val="en-US"/>
        </w:rPr>
      </w:pPr>
      <w:r>
        <w:rPr>
          <w:sz w:val="28"/>
          <w:szCs w:val="28"/>
          <w:lang w:val="en-US"/>
        </w:rPr>
        <w:t xml:space="preserve"> </w:t>
      </w:r>
      <w:r w:rsidR="00535241">
        <w:rPr>
          <w:sz w:val="28"/>
          <w:szCs w:val="28"/>
          <w:lang w:val="en-US"/>
        </w:rPr>
        <w:t xml:space="preserve">  </w:t>
      </w:r>
    </w:p>
    <w:p w:rsidR="00535241" w:rsidRDefault="00535241" w:rsidP="00535241">
      <w:pPr>
        <w:pStyle w:val="ListParagraph"/>
        <w:ind w:left="2160"/>
        <w:rPr>
          <w:sz w:val="28"/>
          <w:szCs w:val="28"/>
          <w:lang w:val="en-US"/>
        </w:rPr>
      </w:pPr>
    </w:p>
    <w:p w:rsidR="00535241" w:rsidRDefault="00535241" w:rsidP="00535241">
      <w:pPr>
        <w:pStyle w:val="ListParagraph"/>
        <w:ind w:left="2160"/>
        <w:rPr>
          <w:sz w:val="28"/>
          <w:szCs w:val="28"/>
          <w:lang w:val="en-US"/>
        </w:rPr>
      </w:pPr>
    </w:p>
    <w:p w:rsidR="00535241" w:rsidRDefault="00535241" w:rsidP="00535241">
      <w:pPr>
        <w:pStyle w:val="ListParagraph"/>
        <w:ind w:left="2160"/>
        <w:rPr>
          <w:sz w:val="28"/>
          <w:szCs w:val="28"/>
          <w:lang w:val="en-US"/>
        </w:rPr>
      </w:pPr>
    </w:p>
    <w:p w:rsidR="005F2A70" w:rsidRDefault="005F2A70" w:rsidP="005D0D84">
      <w:pPr>
        <w:pStyle w:val="ListParagraph"/>
        <w:ind w:left="1800"/>
        <w:rPr>
          <w:sz w:val="28"/>
          <w:szCs w:val="28"/>
          <w:lang w:val="en-US"/>
        </w:rPr>
      </w:pPr>
    </w:p>
    <w:p w:rsidR="005F2A70" w:rsidRDefault="005F2A70" w:rsidP="005D0D84">
      <w:pPr>
        <w:pStyle w:val="ListParagraph"/>
        <w:ind w:left="1800"/>
        <w:rPr>
          <w:sz w:val="28"/>
          <w:szCs w:val="28"/>
          <w:lang w:val="en-US"/>
        </w:rPr>
      </w:pPr>
    </w:p>
    <w:p w:rsidR="005F2A70" w:rsidRDefault="005F2A70" w:rsidP="005D0D84">
      <w:pPr>
        <w:pStyle w:val="ListParagraph"/>
        <w:ind w:left="1800"/>
        <w:rPr>
          <w:sz w:val="28"/>
          <w:szCs w:val="28"/>
          <w:lang w:val="en-US"/>
        </w:rPr>
      </w:pPr>
    </w:p>
    <w:p w:rsidR="005F2A70" w:rsidRDefault="005F2A70" w:rsidP="005D0D84">
      <w:pPr>
        <w:pStyle w:val="ListParagraph"/>
        <w:ind w:left="1800"/>
        <w:rPr>
          <w:sz w:val="28"/>
          <w:szCs w:val="28"/>
          <w:lang w:val="en-US"/>
        </w:rPr>
      </w:pPr>
    </w:p>
    <w:p w:rsidR="005F2A70" w:rsidRDefault="000E387E" w:rsidP="005D0D84">
      <w:pPr>
        <w:pStyle w:val="ListParagraph"/>
        <w:ind w:left="1800"/>
        <w:rPr>
          <w:sz w:val="28"/>
          <w:szCs w:val="28"/>
          <w:lang w:val="en-US"/>
        </w:rPr>
      </w:pPr>
      <w:r>
        <w:rPr>
          <w:sz w:val="28"/>
          <w:szCs w:val="28"/>
          <w:lang w:val="en-US"/>
        </w:rPr>
        <w:t>Translation:</w:t>
      </w:r>
      <w:r w:rsidR="00292583">
        <w:rPr>
          <w:sz w:val="28"/>
          <w:szCs w:val="28"/>
          <w:lang w:val="en-US"/>
        </w:rPr>
        <w:t xml:space="preserve"> </w:t>
      </w:r>
      <w:r>
        <w:rPr>
          <w:sz w:val="28"/>
          <w:szCs w:val="28"/>
          <w:lang w:val="en-US"/>
        </w:rPr>
        <w:t>Anyone who wants to see owe of Israfeel</w:t>
      </w:r>
      <w:r w:rsidR="00292583">
        <w:rPr>
          <w:sz w:val="28"/>
          <w:szCs w:val="28"/>
          <w:lang w:val="en-US"/>
        </w:rPr>
        <w:t xml:space="preserve"> </w:t>
      </w:r>
      <w:r>
        <w:rPr>
          <w:sz w:val="28"/>
          <w:szCs w:val="28"/>
          <w:lang w:val="en-US"/>
        </w:rPr>
        <w:t>position of Mikaeel</w:t>
      </w:r>
      <w:r w:rsidR="00292583">
        <w:rPr>
          <w:sz w:val="28"/>
          <w:szCs w:val="28"/>
          <w:lang w:val="en-US"/>
        </w:rPr>
        <w:t>, greatness of Jibraeel</w:t>
      </w:r>
      <w:r w:rsidR="009A1F5E">
        <w:rPr>
          <w:sz w:val="28"/>
          <w:szCs w:val="28"/>
          <w:lang w:val="en-US"/>
        </w:rPr>
        <w:t xml:space="preserve">, compromising nature of Adam, goodness of Nooh, Nearness with Allah of Ibrahim, grief of </w:t>
      </w:r>
      <w:r w:rsidR="0090684E">
        <w:rPr>
          <w:sz w:val="28"/>
          <w:szCs w:val="28"/>
          <w:lang w:val="en-US"/>
        </w:rPr>
        <w:t>Yaqoobe</w:t>
      </w:r>
      <w:r w:rsidR="009A1F5E">
        <w:rPr>
          <w:sz w:val="28"/>
          <w:szCs w:val="28"/>
          <w:lang w:val="en-US"/>
        </w:rPr>
        <w:t>, Beauty of Yusuf, supplications of Moosa,</w:t>
      </w:r>
      <w:r w:rsidR="0090684E">
        <w:rPr>
          <w:sz w:val="28"/>
          <w:szCs w:val="28"/>
          <w:lang w:val="en-US"/>
        </w:rPr>
        <w:t xml:space="preserve"> </w:t>
      </w:r>
      <w:r w:rsidR="009A1F5E">
        <w:rPr>
          <w:sz w:val="28"/>
          <w:szCs w:val="28"/>
          <w:lang w:val="en-US"/>
        </w:rPr>
        <w:t xml:space="preserve">patience of </w:t>
      </w:r>
      <w:r w:rsidR="0090684E">
        <w:rPr>
          <w:sz w:val="28"/>
          <w:szCs w:val="28"/>
          <w:lang w:val="en-US"/>
        </w:rPr>
        <w:t>Ayyub</w:t>
      </w:r>
      <w:r w:rsidR="009A1F5E">
        <w:rPr>
          <w:sz w:val="28"/>
          <w:szCs w:val="28"/>
          <w:lang w:val="en-US"/>
        </w:rPr>
        <w:t xml:space="preserve">, being away from worldly affairs of </w:t>
      </w:r>
      <w:r w:rsidR="0090684E">
        <w:rPr>
          <w:sz w:val="28"/>
          <w:szCs w:val="28"/>
          <w:lang w:val="en-US"/>
        </w:rPr>
        <w:t>Yahiya</w:t>
      </w:r>
      <w:r w:rsidR="009A1F5E">
        <w:rPr>
          <w:sz w:val="28"/>
          <w:szCs w:val="28"/>
          <w:lang w:val="en-US"/>
        </w:rPr>
        <w:t>, methods of Isa, piousness of Yunus and good creation of Mohammad sallalLaho alaihe wa aalehi wa sallam then he should see Ali Ibne Abi Talib alaihissalam because in him are Nin</w:t>
      </w:r>
      <w:r w:rsidR="0090684E">
        <w:rPr>
          <w:sz w:val="28"/>
          <w:szCs w:val="28"/>
          <w:lang w:val="en-US"/>
        </w:rPr>
        <w:t>e</w:t>
      </w:r>
      <w:r w:rsidR="009A1F5E">
        <w:rPr>
          <w:sz w:val="28"/>
          <w:szCs w:val="28"/>
          <w:lang w:val="en-US"/>
        </w:rPr>
        <w:t>ty qualities of prophets</w:t>
      </w:r>
      <w:r w:rsidR="00CA6ECC">
        <w:rPr>
          <w:sz w:val="28"/>
          <w:szCs w:val="28"/>
          <w:lang w:val="en-US"/>
        </w:rPr>
        <w:t>, which is gathered only in him and not in anyone else”</w:t>
      </w:r>
    </w:p>
    <w:p w:rsidR="00CA6ECC" w:rsidRDefault="00CA6ECC" w:rsidP="005D0D84">
      <w:pPr>
        <w:pStyle w:val="ListParagraph"/>
        <w:ind w:left="1800"/>
        <w:rPr>
          <w:sz w:val="28"/>
          <w:szCs w:val="28"/>
          <w:lang w:val="en-US"/>
        </w:rPr>
      </w:pPr>
      <w:r>
        <w:rPr>
          <w:sz w:val="28"/>
          <w:szCs w:val="28"/>
          <w:lang w:val="en-US"/>
        </w:rPr>
        <w:t xml:space="preserve">Sayed </w:t>
      </w:r>
      <w:r w:rsidR="0090684E">
        <w:rPr>
          <w:sz w:val="28"/>
          <w:szCs w:val="28"/>
          <w:lang w:val="en-US"/>
        </w:rPr>
        <w:t>Hamadani</w:t>
      </w:r>
      <w:r>
        <w:rPr>
          <w:sz w:val="28"/>
          <w:szCs w:val="28"/>
          <w:lang w:val="en-US"/>
        </w:rPr>
        <w:t xml:space="preserve"> has brought all those </w:t>
      </w:r>
      <w:r w:rsidR="0090684E">
        <w:rPr>
          <w:sz w:val="28"/>
          <w:szCs w:val="28"/>
          <w:lang w:val="en-US"/>
        </w:rPr>
        <w:t>Ninety</w:t>
      </w:r>
      <w:r>
        <w:rPr>
          <w:sz w:val="28"/>
          <w:szCs w:val="28"/>
          <w:lang w:val="en-US"/>
        </w:rPr>
        <w:t xml:space="preserve"> qualities in his book JAWAHERUL AKHBAR</w:t>
      </w:r>
    </w:p>
    <w:p w:rsidR="00CA6ECC" w:rsidRDefault="00CA6ECC" w:rsidP="005D0D84">
      <w:pPr>
        <w:pStyle w:val="ListParagraph"/>
        <w:ind w:left="1800"/>
        <w:rPr>
          <w:sz w:val="28"/>
          <w:szCs w:val="28"/>
          <w:lang w:val="en-US"/>
        </w:rPr>
      </w:pPr>
    </w:p>
    <w:p w:rsidR="00CA6ECC" w:rsidRDefault="00CA6ECC" w:rsidP="005D0D84">
      <w:pPr>
        <w:pStyle w:val="ListParagraph"/>
        <w:ind w:left="1800"/>
        <w:rPr>
          <w:sz w:val="28"/>
          <w:szCs w:val="28"/>
          <w:lang w:val="en-US"/>
        </w:rPr>
      </w:pPr>
      <w:r>
        <w:rPr>
          <w:sz w:val="28"/>
          <w:szCs w:val="28"/>
          <w:lang w:val="en-US"/>
        </w:rPr>
        <w:t>7.</w:t>
      </w:r>
      <w:r w:rsidRPr="00CA6ECC">
        <w:rPr>
          <w:b/>
          <w:sz w:val="28"/>
          <w:szCs w:val="28"/>
          <w:u w:val="single"/>
          <w:lang w:val="en-US"/>
        </w:rPr>
        <w:t>NARRATION OF HARITH E HAMADANI</w:t>
      </w:r>
      <w:r>
        <w:rPr>
          <w:sz w:val="28"/>
          <w:szCs w:val="28"/>
          <w:lang w:val="en-US"/>
        </w:rPr>
        <w:t>:</w:t>
      </w:r>
    </w:p>
    <w:p w:rsidR="00CA6ECC" w:rsidRDefault="00CA6ECC" w:rsidP="005D0D84">
      <w:pPr>
        <w:pStyle w:val="ListParagraph"/>
        <w:ind w:left="1800"/>
        <w:rPr>
          <w:sz w:val="28"/>
          <w:szCs w:val="28"/>
          <w:lang w:val="en-US"/>
        </w:rPr>
      </w:pPr>
    </w:p>
    <w:p w:rsidR="00CA6ECC" w:rsidRDefault="00CA6ECC" w:rsidP="005D0D84">
      <w:pPr>
        <w:pStyle w:val="ListParagraph"/>
        <w:ind w:left="1800"/>
        <w:rPr>
          <w:sz w:val="28"/>
          <w:szCs w:val="28"/>
          <w:lang w:val="en-US"/>
        </w:rPr>
      </w:pPr>
      <w:r>
        <w:rPr>
          <w:sz w:val="28"/>
          <w:szCs w:val="28"/>
          <w:lang w:val="en-US"/>
        </w:rPr>
        <w:t>Harith e Hamadani flag holder of Hazrat Ali alaihissalam also has narrated Hadees e Tashbeeh, Harith says:</w:t>
      </w:r>
    </w:p>
    <w:p w:rsidR="00CA6ECC" w:rsidRDefault="00CA6ECC" w:rsidP="005D0D84">
      <w:pPr>
        <w:pStyle w:val="ListParagraph"/>
        <w:ind w:left="1800"/>
        <w:rPr>
          <w:sz w:val="28"/>
          <w:szCs w:val="28"/>
          <w:lang w:val="en-US"/>
        </w:rPr>
      </w:pPr>
      <w:r>
        <w:rPr>
          <w:sz w:val="28"/>
          <w:szCs w:val="28"/>
          <w:lang w:val="en-US"/>
        </w:rPr>
        <w:t>“Prophet in front of his own companions said:</w:t>
      </w:r>
    </w:p>
    <w:p w:rsidR="00CA6ECC" w:rsidRDefault="00CA6ECC" w:rsidP="005D0D84">
      <w:pPr>
        <w:pStyle w:val="ListParagraph"/>
        <w:ind w:left="1800"/>
        <w:rPr>
          <w:sz w:val="28"/>
          <w:szCs w:val="28"/>
          <w:lang w:val="en-US"/>
        </w:rPr>
      </w:pPr>
      <w:r>
        <w:rPr>
          <w:sz w:val="28"/>
          <w:szCs w:val="28"/>
          <w:lang w:val="en-US"/>
        </w:rPr>
        <w:t>Arabic Text:</w:t>
      </w:r>
    </w:p>
    <w:p w:rsidR="00CA6ECC" w:rsidRDefault="00CA6ECC" w:rsidP="005D0D84">
      <w:pPr>
        <w:pStyle w:val="ListParagraph"/>
        <w:ind w:left="1800"/>
        <w:rPr>
          <w:sz w:val="28"/>
          <w:szCs w:val="28"/>
          <w:lang w:val="en-US"/>
        </w:rPr>
      </w:pPr>
    </w:p>
    <w:p w:rsidR="00CA6ECC" w:rsidRDefault="00CA6ECC" w:rsidP="005D0D84">
      <w:pPr>
        <w:pStyle w:val="ListParagraph"/>
        <w:ind w:left="1800"/>
        <w:rPr>
          <w:sz w:val="28"/>
          <w:szCs w:val="28"/>
          <w:lang w:val="en-US"/>
        </w:rPr>
      </w:pPr>
    </w:p>
    <w:p w:rsidR="006F4DA9" w:rsidRDefault="00CA6ECC" w:rsidP="005D0D84">
      <w:pPr>
        <w:pStyle w:val="ListParagraph"/>
        <w:ind w:left="1800"/>
        <w:rPr>
          <w:sz w:val="28"/>
          <w:szCs w:val="28"/>
          <w:lang w:val="en-US"/>
        </w:rPr>
      </w:pPr>
      <w:r>
        <w:rPr>
          <w:sz w:val="28"/>
          <w:szCs w:val="28"/>
          <w:lang w:val="en-US"/>
        </w:rPr>
        <w:t>Translation: I</w:t>
      </w:r>
      <w:r w:rsidR="0090684E">
        <w:rPr>
          <w:sz w:val="28"/>
          <w:szCs w:val="28"/>
          <w:lang w:val="en-US"/>
        </w:rPr>
        <w:t xml:space="preserve"> </w:t>
      </w:r>
      <w:r>
        <w:rPr>
          <w:sz w:val="28"/>
          <w:szCs w:val="28"/>
          <w:lang w:val="en-US"/>
        </w:rPr>
        <w:t xml:space="preserve">wish to show you a person who possess Adams knowledge, </w:t>
      </w:r>
      <w:r w:rsidR="0090684E">
        <w:rPr>
          <w:sz w:val="28"/>
          <w:szCs w:val="28"/>
          <w:lang w:val="en-US"/>
        </w:rPr>
        <w:t>Noah’s</w:t>
      </w:r>
      <w:r>
        <w:rPr>
          <w:sz w:val="28"/>
          <w:szCs w:val="28"/>
          <w:lang w:val="en-US"/>
        </w:rPr>
        <w:t xml:space="preserve"> understanding and Ibrahim’s wisdom.</w:t>
      </w:r>
    </w:p>
    <w:p w:rsidR="006F4DA9" w:rsidRDefault="00CA6ECC" w:rsidP="005D0D84">
      <w:pPr>
        <w:pStyle w:val="ListParagraph"/>
        <w:ind w:left="1800"/>
        <w:rPr>
          <w:sz w:val="28"/>
          <w:szCs w:val="28"/>
          <w:lang w:val="en-US"/>
        </w:rPr>
      </w:pPr>
      <w:r>
        <w:rPr>
          <w:sz w:val="28"/>
          <w:szCs w:val="28"/>
          <w:lang w:val="en-US"/>
        </w:rPr>
        <w:t xml:space="preserve"> It was just a time that Ali entered</w:t>
      </w:r>
      <w:r w:rsidR="006F4DA9">
        <w:rPr>
          <w:sz w:val="28"/>
          <w:szCs w:val="28"/>
          <w:lang w:val="en-US"/>
        </w:rPr>
        <w:t xml:space="preserve">, Abu Bakr said: O prophet are you comparing someone with three of descended prophets? Salute to that person who is </w:t>
      </w:r>
      <w:r w:rsidR="0090684E">
        <w:rPr>
          <w:sz w:val="28"/>
          <w:szCs w:val="28"/>
          <w:lang w:val="en-US"/>
        </w:rPr>
        <w:t>he?</w:t>
      </w:r>
    </w:p>
    <w:p w:rsidR="00CA6ECC" w:rsidRDefault="006F4DA9" w:rsidP="005D0D84">
      <w:pPr>
        <w:pStyle w:val="ListParagraph"/>
        <w:ind w:left="1800"/>
        <w:rPr>
          <w:sz w:val="28"/>
          <w:szCs w:val="28"/>
          <w:lang w:val="en-US"/>
        </w:rPr>
      </w:pPr>
      <w:r>
        <w:rPr>
          <w:sz w:val="28"/>
          <w:szCs w:val="28"/>
          <w:lang w:val="en-US"/>
        </w:rPr>
        <w:t xml:space="preserve"> Prophet </w:t>
      </w:r>
      <w:r w:rsidR="0090684E">
        <w:rPr>
          <w:sz w:val="28"/>
          <w:szCs w:val="28"/>
          <w:lang w:val="en-US"/>
        </w:rPr>
        <w:t>replied: Do</w:t>
      </w:r>
      <w:r>
        <w:rPr>
          <w:sz w:val="28"/>
          <w:szCs w:val="28"/>
          <w:lang w:val="en-US"/>
        </w:rPr>
        <w:t xml:space="preserve"> you not know </w:t>
      </w:r>
      <w:r w:rsidR="0090684E">
        <w:rPr>
          <w:sz w:val="28"/>
          <w:szCs w:val="28"/>
          <w:lang w:val="en-US"/>
        </w:rPr>
        <w:t>him?</w:t>
      </w:r>
      <w:r>
        <w:rPr>
          <w:sz w:val="28"/>
          <w:szCs w:val="28"/>
          <w:lang w:val="en-US"/>
        </w:rPr>
        <w:t xml:space="preserve"> Abu Bakr said: Allah and his messenger knows better.</w:t>
      </w:r>
    </w:p>
    <w:p w:rsidR="006F4DA9" w:rsidRDefault="006F4DA9" w:rsidP="005D0D84">
      <w:pPr>
        <w:pStyle w:val="ListParagraph"/>
        <w:ind w:left="1800"/>
        <w:rPr>
          <w:sz w:val="28"/>
          <w:szCs w:val="28"/>
          <w:lang w:val="en-US"/>
        </w:rPr>
      </w:pPr>
      <w:r>
        <w:rPr>
          <w:sz w:val="28"/>
          <w:szCs w:val="28"/>
          <w:lang w:val="en-US"/>
        </w:rPr>
        <w:t>Prophet said that person is Abul Hasan Ali Ibne Abi Talib</w:t>
      </w:r>
    </w:p>
    <w:p w:rsidR="006F4DA9" w:rsidRDefault="006F4DA9" w:rsidP="005D0D84">
      <w:pPr>
        <w:pStyle w:val="ListParagraph"/>
        <w:ind w:left="1800"/>
        <w:rPr>
          <w:sz w:val="28"/>
          <w:szCs w:val="28"/>
          <w:lang w:val="en-US"/>
        </w:rPr>
      </w:pPr>
      <w:r>
        <w:rPr>
          <w:sz w:val="28"/>
          <w:szCs w:val="28"/>
          <w:lang w:val="en-US"/>
        </w:rPr>
        <w:t xml:space="preserve">Abu Bakr </w:t>
      </w:r>
      <w:r w:rsidR="0090684E">
        <w:rPr>
          <w:sz w:val="28"/>
          <w:szCs w:val="28"/>
          <w:lang w:val="en-US"/>
        </w:rPr>
        <w:t>said:</w:t>
      </w:r>
      <w:r>
        <w:rPr>
          <w:sz w:val="28"/>
          <w:szCs w:val="28"/>
          <w:lang w:val="en-US"/>
        </w:rPr>
        <w:t xml:space="preserve"> </w:t>
      </w:r>
      <w:r w:rsidR="0090684E">
        <w:rPr>
          <w:sz w:val="28"/>
          <w:szCs w:val="28"/>
          <w:lang w:val="en-US"/>
        </w:rPr>
        <w:t>Good,</w:t>
      </w:r>
      <w:r>
        <w:rPr>
          <w:sz w:val="28"/>
          <w:szCs w:val="28"/>
          <w:lang w:val="en-US"/>
        </w:rPr>
        <w:t xml:space="preserve"> Good O Abul Hasan from where these qualities were found?”</w:t>
      </w:r>
    </w:p>
    <w:p w:rsidR="006F4DA9" w:rsidRDefault="006F4DA9" w:rsidP="005D0D84">
      <w:pPr>
        <w:pStyle w:val="ListParagraph"/>
        <w:ind w:left="1800"/>
        <w:rPr>
          <w:sz w:val="28"/>
          <w:szCs w:val="28"/>
          <w:lang w:val="en-US"/>
        </w:rPr>
      </w:pPr>
      <w:r>
        <w:rPr>
          <w:sz w:val="28"/>
          <w:szCs w:val="28"/>
          <w:lang w:val="en-US"/>
        </w:rPr>
        <w:t>Following scholars of Ahle Sunnat have narrated this tradition of Harith Hamadani:</w:t>
      </w:r>
    </w:p>
    <w:p w:rsidR="006F4DA9" w:rsidRDefault="006F4DA9" w:rsidP="005D0D84">
      <w:pPr>
        <w:pStyle w:val="ListParagraph"/>
        <w:ind w:left="1800"/>
        <w:rPr>
          <w:sz w:val="28"/>
          <w:szCs w:val="28"/>
          <w:lang w:val="en-US"/>
        </w:rPr>
      </w:pPr>
      <w:r>
        <w:rPr>
          <w:sz w:val="28"/>
          <w:szCs w:val="28"/>
          <w:lang w:val="en-US"/>
        </w:rPr>
        <w:lastRenderedPageBreak/>
        <w:t>1.</w:t>
      </w:r>
      <w:r w:rsidR="007879FE">
        <w:rPr>
          <w:sz w:val="28"/>
          <w:szCs w:val="28"/>
          <w:lang w:val="en-US"/>
        </w:rPr>
        <w:t>Ibne Mardwayhe Isfahani (Died in 410 Hijri) (Manaqibe Ali Ibne Abi Talib by Ibne Mardwayhe Page 147)</w:t>
      </w:r>
    </w:p>
    <w:p w:rsidR="007879FE" w:rsidRDefault="007879FE" w:rsidP="007879FE">
      <w:pPr>
        <w:ind w:left="1770"/>
        <w:rPr>
          <w:sz w:val="28"/>
          <w:szCs w:val="28"/>
          <w:lang w:val="en-US"/>
        </w:rPr>
      </w:pPr>
      <w:r w:rsidRPr="007879FE">
        <w:rPr>
          <w:sz w:val="28"/>
          <w:szCs w:val="28"/>
          <w:lang w:val="en-US"/>
        </w:rPr>
        <w:t xml:space="preserve">2.Khatibe Khwarazm (Died in 569 Hijri) ((Kholasae Abaqatul </w:t>
      </w:r>
      <w:r>
        <w:rPr>
          <w:sz w:val="28"/>
          <w:szCs w:val="28"/>
          <w:lang w:val="en-US"/>
        </w:rPr>
        <w:t xml:space="preserve">               </w:t>
      </w:r>
      <w:r w:rsidRPr="007879FE">
        <w:rPr>
          <w:sz w:val="28"/>
          <w:szCs w:val="28"/>
          <w:lang w:val="en-US"/>
        </w:rPr>
        <w:t>Anwar Page 109, narrated from Manaqibe Khwarazm page44-45)</w:t>
      </w:r>
    </w:p>
    <w:p w:rsidR="007879FE" w:rsidRDefault="007879FE" w:rsidP="007879FE">
      <w:pPr>
        <w:ind w:left="1770"/>
        <w:rPr>
          <w:sz w:val="28"/>
          <w:szCs w:val="28"/>
          <w:lang w:val="en-US"/>
        </w:rPr>
      </w:pPr>
      <w:r>
        <w:rPr>
          <w:sz w:val="28"/>
          <w:szCs w:val="28"/>
          <w:lang w:val="en-US"/>
        </w:rPr>
        <w:t>3.Shahardar Daylami (Died in 558 Hijri)</w:t>
      </w:r>
      <w:r w:rsidR="006316B1">
        <w:rPr>
          <w:sz w:val="28"/>
          <w:szCs w:val="28"/>
          <w:lang w:val="en-US"/>
        </w:rPr>
        <w:t xml:space="preserve"> narrated from Ibne Mardwayhe</w:t>
      </w:r>
    </w:p>
    <w:p w:rsidR="00E54A89" w:rsidRPr="00E54A89" w:rsidRDefault="006316B1" w:rsidP="00E54A89">
      <w:pPr>
        <w:ind w:left="1695"/>
        <w:rPr>
          <w:sz w:val="28"/>
          <w:szCs w:val="28"/>
          <w:lang w:val="en-US"/>
        </w:rPr>
      </w:pPr>
      <w:r w:rsidRPr="00E54A89">
        <w:rPr>
          <w:sz w:val="28"/>
          <w:szCs w:val="28"/>
          <w:lang w:val="en-US"/>
        </w:rPr>
        <w:t xml:space="preserve">4.Abu Hamid </w:t>
      </w:r>
      <w:r w:rsidR="00C1484A" w:rsidRPr="00E54A89">
        <w:rPr>
          <w:sz w:val="28"/>
          <w:szCs w:val="28"/>
          <w:lang w:val="en-US"/>
        </w:rPr>
        <w:t xml:space="preserve">Salehani (Died in </w:t>
      </w:r>
      <w:r w:rsidR="00413E04" w:rsidRPr="00E54A89">
        <w:rPr>
          <w:sz w:val="28"/>
          <w:szCs w:val="28"/>
          <w:lang w:val="en-US"/>
        </w:rPr>
        <w:t>sixth or seventh Hijr</w:t>
      </w:r>
      <w:r w:rsidR="00E54A89" w:rsidRPr="00E54A89">
        <w:rPr>
          <w:sz w:val="28"/>
          <w:szCs w:val="28"/>
          <w:lang w:val="en-US"/>
        </w:rPr>
        <w:t>i</w:t>
      </w:r>
      <w:r w:rsidR="00413E04" w:rsidRPr="00E54A89">
        <w:rPr>
          <w:sz w:val="28"/>
          <w:szCs w:val="28"/>
          <w:lang w:val="en-US"/>
        </w:rPr>
        <w:t>)</w:t>
      </w:r>
      <w:r w:rsidR="00E54A89" w:rsidRPr="00E54A89">
        <w:rPr>
          <w:sz w:val="28"/>
          <w:szCs w:val="28"/>
          <w:lang w:val="en-US"/>
        </w:rPr>
        <w:t xml:space="preserve"> (Kholasae </w:t>
      </w:r>
      <w:r w:rsidR="00E54A89">
        <w:rPr>
          <w:sz w:val="28"/>
          <w:szCs w:val="28"/>
          <w:lang w:val="en-US"/>
        </w:rPr>
        <w:t xml:space="preserve">         </w:t>
      </w:r>
      <w:r w:rsidR="00E54A89" w:rsidRPr="00E54A89">
        <w:rPr>
          <w:sz w:val="28"/>
          <w:szCs w:val="28"/>
          <w:lang w:val="en-US"/>
        </w:rPr>
        <w:t>Abaqatul Anwar Page 200, narrated from Tauzeehud Dalael)</w:t>
      </w:r>
    </w:p>
    <w:p w:rsidR="00E54A89" w:rsidRDefault="00E54A89" w:rsidP="00E54A89">
      <w:pPr>
        <w:ind w:left="1665"/>
        <w:rPr>
          <w:sz w:val="28"/>
          <w:szCs w:val="28"/>
          <w:lang w:val="en-US"/>
        </w:rPr>
      </w:pPr>
      <w:r w:rsidRPr="00E54A89">
        <w:rPr>
          <w:sz w:val="28"/>
          <w:szCs w:val="28"/>
          <w:lang w:val="en-US"/>
        </w:rPr>
        <w:t>Ibne Mardwayhe and Saleh</w:t>
      </w:r>
      <w:r>
        <w:rPr>
          <w:sz w:val="28"/>
          <w:szCs w:val="28"/>
          <w:lang w:val="en-US"/>
        </w:rPr>
        <w:t>an</w:t>
      </w:r>
      <w:r w:rsidRPr="00E54A89">
        <w:rPr>
          <w:sz w:val="28"/>
          <w:szCs w:val="28"/>
          <w:lang w:val="en-US"/>
        </w:rPr>
        <w:t xml:space="preserve">i they both are among the great </w:t>
      </w:r>
      <w:r>
        <w:rPr>
          <w:sz w:val="28"/>
          <w:szCs w:val="28"/>
          <w:lang w:val="en-US"/>
        </w:rPr>
        <w:t xml:space="preserve">          </w:t>
      </w:r>
      <w:r w:rsidRPr="00E54A89">
        <w:rPr>
          <w:sz w:val="28"/>
          <w:szCs w:val="28"/>
          <w:lang w:val="en-US"/>
        </w:rPr>
        <w:t>scholars and n</w:t>
      </w:r>
      <w:r>
        <w:rPr>
          <w:sz w:val="28"/>
          <w:szCs w:val="28"/>
          <w:lang w:val="en-US"/>
        </w:rPr>
        <w:t>a</w:t>
      </w:r>
      <w:r w:rsidRPr="00E54A89">
        <w:rPr>
          <w:sz w:val="28"/>
          <w:szCs w:val="28"/>
          <w:lang w:val="en-US"/>
        </w:rPr>
        <w:t>rrators of tradition of Ahle Sunnat</w:t>
      </w:r>
    </w:p>
    <w:p w:rsidR="00E54A89" w:rsidRDefault="00E54A89" w:rsidP="00E54A89">
      <w:pPr>
        <w:ind w:left="1665"/>
        <w:rPr>
          <w:sz w:val="28"/>
          <w:szCs w:val="28"/>
          <w:lang w:val="en-US"/>
        </w:rPr>
      </w:pPr>
    </w:p>
    <w:p w:rsidR="00E54A89" w:rsidRDefault="00E54A89" w:rsidP="00E54A89">
      <w:pPr>
        <w:ind w:left="1665"/>
        <w:rPr>
          <w:b/>
          <w:sz w:val="28"/>
          <w:szCs w:val="28"/>
          <w:u w:val="single"/>
          <w:lang w:val="en-US"/>
        </w:rPr>
      </w:pPr>
      <w:r w:rsidRPr="00E54A89">
        <w:rPr>
          <w:b/>
          <w:sz w:val="28"/>
          <w:szCs w:val="28"/>
          <w:u w:val="single"/>
          <w:lang w:val="en-US"/>
        </w:rPr>
        <w:t>QUOTING HADEES E TASHBEEH IN THE FORM OF “INFALLIBLE SUBMISSION”</w:t>
      </w:r>
      <w:r w:rsidR="004E2CC4">
        <w:rPr>
          <w:b/>
          <w:sz w:val="28"/>
          <w:szCs w:val="28"/>
          <w:u w:val="single"/>
          <w:lang w:val="en-US"/>
        </w:rPr>
        <w:t>:</w:t>
      </w:r>
    </w:p>
    <w:p w:rsidR="007C6FF2" w:rsidRDefault="004E2CC4" w:rsidP="00E54A89">
      <w:pPr>
        <w:ind w:left="1665"/>
        <w:rPr>
          <w:sz w:val="28"/>
          <w:szCs w:val="28"/>
          <w:lang w:val="en-US"/>
        </w:rPr>
      </w:pPr>
      <w:r w:rsidRPr="004E2CC4">
        <w:rPr>
          <w:sz w:val="28"/>
          <w:szCs w:val="28"/>
          <w:lang w:val="en-US"/>
        </w:rPr>
        <w:t xml:space="preserve">Although the fame of Hadees e Tashbeeh is so </w:t>
      </w:r>
      <w:r>
        <w:rPr>
          <w:sz w:val="28"/>
          <w:szCs w:val="28"/>
          <w:lang w:val="en-US"/>
        </w:rPr>
        <w:t>s</w:t>
      </w:r>
      <w:r w:rsidRPr="004E2CC4">
        <w:rPr>
          <w:sz w:val="28"/>
          <w:szCs w:val="28"/>
          <w:lang w:val="en-US"/>
        </w:rPr>
        <w:t>uch that</w:t>
      </w:r>
      <w:r w:rsidR="007C6FF2">
        <w:rPr>
          <w:sz w:val="28"/>
          <w:szCs w:val="28"/>
          <w:lang w:val="en-US"/>
        </w:rPr>
        <w:t xml:space="preserve"> narrators have mentioned even without narrating all the chain because narration of it in the eyes of narrators are so reliable that he does not need the chains to be narrated, this type of traditions are called “IRSAL E MUSALLAM”</w:t>
      </w:r>
    </w:p>
    <w:p w:rsidR="007C6FF2" w:rsidRDefault="007C6FF2" w:rsidP="00E54A89">
      <w:pPr>
        <w:ind w:left="1665"/>
        <w:rPr>
          <w:sz w:val="28"/>
          <w:szCs w:val="28"/>
          <w:lang w:val="en-US"/>
        </w:rPr>
      </w:pPr>
      <w:r>
        <w:rPr>
          <w:sz w:val="28"/>
          <w:szCs w:val="28"/>
          <w:lang w:val="en-US"/>
        </w:rPr>
        <w:t>So many scholars of Ahle Sunnat have narrated Hadees e Tashbeeh in their books as “IRSAL E MUSALLAM”, few among them are as follows:</w:t>
      </w:r>
    </w:p>
    <w:p w:rsidR="007C6FF2" w:rsidRDefault="007C6FF2" w:rsidP="007C6FF2">
      <w:pPr>
        <w:ind w:left="1635"/>
        <w:rPr>
          <w:sz w:val="28"/>
          <w:szCs w:val="28"/>
          <w:lang w:val="en-US"/>
        </w:rPr>
      </w:pPr>
      <w:r>
        <w:rPr>
          <w:sz w:val="28"/>
          <w:szCs w:val="28"/>
          <w:lang w:val="en-US"/>
        </w:rPr>
        <w:t>1.</w:t>
      </w:r>
      <w:r w:rsidRPr="007C6FF2">
        <w:rPr>
          <w:sz w:val="28"/>
          <w:szCs w:val="28"/>
          <w:lang w:val="en-US"/>
        </w:rPr>
        <w:t xml:space="preserve">Abu Naeem e Isfahani (Died in 430 Hijri) (Kholasae Abaqatul </w:t>
      </w:r>
      <w:r>
        <w:rPr>
          <w:sz w:val="28"/>
          <w:szCs w:val="28"/>
          <w:lang w:val="en-US"/>
        </w:rPr>
        <w:t xml:space="preserve">  </w:t>
      </w:r>
      <w:r w:rsidRPr="007C6FF2">
        <w:rPr>
          <w:sz w:val="28"/>
          <w:szCs w:val="28"/>
          <w:lang w:val="en-US"/>
        </w:rPr>
        <w:t xml:space="preserve">Anwar Page </w:t>
      </w:r>
      <w:r>
        <w:rPr>
          <w:sz w:val="28"/>
          <w:szCs w:val="28"/>
          <w:lang w:val="en-US"/>
        </w:rPr>
        <w:t>114-124</w:t>
      </w:r>
      <w:r w:rsidRPr="007C6FF2">
        <w:rPr>
          <w:sz w:val="28"/>
          <w:szCs w:val="28"/>
          <w:lang w:val="en-US"/>
        </w:rPr>
        <w:t>)</w:t>
      </w:r>
    </w:p>
    <w:p w:rsidR="00C71064" w:rsidRDefault="00C71064" w:rsidP="007C6FF2">
      <w:pPr>
        <w:ind w:left="1635"/>
        <w:rPr>
          <w:sz w:val="28"/>
          <w:szCs w:val="28"/>
          <w:lang w:val="en-US"/>
        </w:rPr>
      </w:pPr>
      <w:r>
        <w:rPr>
          <w:sz w:val="28"/>
          <w:szCs w:val="28"/>
          <w:lang w:val="en-US"/>
        </w:rPr>
        <w:t>2.Azzuddin e Eaji (Died in 756 Hijri) (Al Mawaqife</w:t>
      </w:r>
    </w:p>
    <w:p w:rsidR="00C71064" w:rsidRDefault="00C71064" w:rsidP="007C6FF2">
      <w:pPr>
        <w:ind w:left="1635"/>
        <w:rPr>
          <w:sz w:val="28"/>
          <w:szCs w:val="28"/>
          <w:lang w:val="en-US"/>
        </w:rPr>
      </w:pPr>
      <w:r>
        <w:rPr>
          <w:sz w:val="28"/>
          <w:szCs w:val="28"/>
          <w:lang w:val="en-US"/>
        </w:rPr>
        <w:t xml:space="preserve"> Vol 3 Page 276)</w:t>
      </w:r>
    </w:p>
    <w:p w:rsidR="00C71064" w:rsidRDefault="00C71064" w:rsidP="00C71064">
      <w:pPr>
        <w:ind w:left="1635"/>
        <w:rPr>
          <w:sz w:val="28"/>
          <w:szCs w:val="28"/>
          <w:lang w:val="en-US"/>
        </w:rPr>
      </w:pPr>
      <w:r>
        <w:rPr>
          <w:sz w:val="28"/>
          <w:szCs w:val="28"/>
          <w:lang w:val="en-US"/>
        </w:rPr>
        <w:t>3.</w:t>
      </w:r>
      <w:r w:rsidRPr="00C71064">
        <w:rPr>
          <w:sz w:val="28"/>
          <w:szCs w:val="28"/>
          <w:lang w:val="en-US"/>
        </w:rPr>
        <w:t>Saadud Deen Taftazani (Died in 792 Hijri) (Sharhul Maqasid Vol 2 Page 300)</w:t>
      </w:r>
    </w:p>
    <w:p w:rsidR="00BD65DE" w:rsidRDefault="00C71064" w:rsidP="00C71064">
      <w:pPr>
        <w:ind w:left="1635"/>
        <w:rPr>
          <w:sz w:val="28"/>
          <w:szCs w:val="28"/>
          <w:lang w:val="en-US"/>
        </w:rPr>
      </w:pPr>
      <w:r>
        <w:rPr>
          <w:sz w:val="28"/>
          <w:szCs w:val="28"/>
          <w:lang w:val="en-US"/>
        </w:rPr>
        <w:t xml:space="preserve">All these scholars of Ahle Sunnat are considered as those who have </w:t>
      </w:r>
      <w:r w:rsidR="00BD65DE">
        <w:rPr>
          <w:sz w:val="28"/>
          <w:szCs w:val="28"/>
          <w:lang w:val="en-US"/>
        </w:rPr>
        <w:t>known perfectly</w:t>
      </w:r>
      <w:r>
        <w:rPr>
          <w:sz w:val="28"/>
          <w:szCs w:val="28"/>
          <w:lang w:val="en-US"/>
        </w:rPr>
        <w:t xml:space="preserve"> the believes of Ahle Sunnat</w:t>
      </w:r>
    </w:p>
    <w:p w:rsidR="007F4522" w:rsidRDefault="00BD65DE" w:rsidP="00C71064">
      <w:pPr>
        <w:ind w:left="1635"/>
        <w:rPr>
          <w:sz w:val="28"/>
          <w:szCs w:val="28"/>
          <w:lang w:val="en-US"/>
        </w:rPr>
      </w:pPr>
      <w:r>
        <w:rPr>
          <w:sz w:val="28"/>
          <w:szCs w:val="28"/>
          <w:lang w:val="en-US"/>
        </w:rPr>
        <w:lastRenderedPageBreak/>
        <w:t>As for example ,</w:t>
      </w:r>
      <w:r w:rsidRPr="00BD65DE">
        <w:rPr>
          <w:sz w:val="28"/>
          <w:szCs w:val="28"/>
          <w:lang w:val="en-US"/>
        </w:rPr>
        <w:t xml:space="preserve"> </w:t>
      </w:r>
      <w:r>
        <w:rPr>
          <w:sz w:val="28"/>
          <w:szCs w:val="28"/>
          <w:lang w:val="en-US"/>
        </w:rPr>
        <w:t>Mohammad Sadrul Aalim (Died in tenth or eleventh Hijri)</w:t>
      </w:r>
      <w:r w:rsidRPr="00C71064">
        <w:rPr>
          <w:sz w:val="28"/>
          <w:szCs w:val="28"/>
          <w:lang w:val="en-US"/>
        </w:rPr>
        <w:t xml:space="preserve"> </w:t>
      </w:r>
      <w:r>
        <w:rPr>
          <w:sz w:val="28"/>
          <w:szCs w:val="28"/>
          <w:lang w:val="en-US"/>
        </w:rPr>
        <w:t xml:space="preserve">narrates from  Abu Naeem Isfahani Hadees e Tashbeeh in the following words in three ways of “IRSALE MUSALLAM” that Holy Prophet </w:t>
      </w:r>
      <w:r w:rsidR="007F4522">
        <w:rPr>
          <w:sz w:val="28"/>
          <w:szCs w:val="28"/>
          <w:lang w:val="en-US"/>
        </w:rPr>
        <w:t>sallalLaho alaihe wa aalehi wa sallam said:</w:t>
      </w:r>
    </w:p>
    <w:p w:rsidR="007F4522" w:rsidRDefault="007F4522" w:rsidP="00C71064">
      <w:pPr>
        <w:ind w:left="1635"/>
        <w:rPr>
          <w:sz w:val="28"/>
          <w:szCs w:val="28"/>
          <w:lang w:val="en-US"/>
        </w:rPr>
      </w:pPr>
      <w:r>
        <w:rPr>
          <w:sz w:val="28"/>
          <w:szCs w:val="28"/>
          <w:lang w:val="en-US"/>
        </w:rPr>
        <w:t>Arabic Text:</w:t>
      </w:r>
    </w:p>
    <w:p w:rsidR="007F4522" w:rsidRDefault="007F4522" w:rsidP="00C71064">
      <w:pPr>
        <w:ind w:left="1635"/>
        <w:rPr>
          <w:sz w:val="28"/>
          <w:szCs w:val="28"/>
          <w:lang w:val="en-US"/>
        </w:rPr>
      </w:pPr>
    </w:p>
    <w:p w:rsidR="007F4522" w:rsidRDefault="007F4522" w:rsidP="00C71064">
      <w:pPr>
        <w:ind w:left="1635"/>
        <w:rPr>
          <w:sz w:val="28"/>
          <w:szCs w:val="28"/>
          <w:lang w:val="en-US"/>
        </w:rPr>
      </w:pPr>
    </w:p>
    <w:p w:rsidR="007F4522" w:rsidRDefault="007F4522" w:rsidP="00C71064">
      <w:pPr>
        <w:ind w:left="1635"/>
        <w:rPr>
          <w:sz w:val="28"/>
          <w:szCs w:val="28"/>
          <w:lang w:val="en-US"/>
        </w:rPr>
      </w:pPr>
      <w:r>
        <w:rPr>
          <w:sz w:val="28"/>
          <w:szCs w:val="28"/>
          <w:lang w:val="en-US"/>
        </w:rPr>
        <w:t>Translation: Anyone who wants to see Adam in his knowledge, Nooh in his understanding and Ibrahim in his nearness to Allah should see Ali Ibne Abi Talib alaihissalam</w:t>
      </w:r>
    </w:p>
    <w:p w:rsidR="00F10E82" w:rsidRDefault="007F4522" w:rsidP="00C71064">
      <w:pPr>
        <w:ind w:left="1635"/>
        <w:rPr>
          <w:sz w:val="28"/>
          <w:szCs w:val="28"/>
          <w:lang w:val="en-US"/>
        </w:rPr>
      </w:pPr>
      <w:r>
        <w:rPr>
          <w:sz w:val="28"/>
          <w:szCs w:val="28"/>
          <w:lang w:val="en-US"/>
        </w:rPr>
        <w:t>(Kholasae Abaqatul Anwar –Hadees e Tashbeeh Page 114, narrated from Maarejul Ula)</w:t>
      </w:r>
    </w:p>
    <w:p w:rsidR="00F10E82" w:rsidRDefault="00F10E82" w:rsidP="00C71064">
      <w:pPr>
        <w:ind w:left="1635"/>
        <w:rPr>
          <w:sz w:val="28"/>
          <w:szCs w:val="28"/>
          <w:lang w:val="en-US"/>
        </w:rPr>
      </w:pPr>
    </w:p>
    <w:p w:rsidR="00F10E82" w:rsidRDefault="00F10E82" w:rsidP="00C71064">
      <w:pPr>
        <w:ind w:left="1635"/>
        <w:rPr>
          <w:sz w:val="28"/>
          <w:szCs w:val="28"/>
          <w:lang w:val="en-US"/>
        </w:rPr>
      </w:pPr>
    </w:p>
    <w:p w:rsidR="00F10E82" w:rsidRDefault="00F10E82" w:rsidP="00C71064">
      <w:pPr>
        <w:ind w:left="1635"/>
        <w:rPr>
          <w:sz w:val="28"/>
          <w:szCs w:val="28"/>
          <w:lang w:val="en-US"/>
        </w:rPr>
      </w:pPr>
    </w:p>
    <w:p w:rsidR="00F10E82" w:rsidRDefault="00F10E82" w:rsidP="00C71064">
      <w:pPr>
        <w:ind w:left="1635"/>
        <w:rPr>
          <w:sz w:val="28"/>
          <w:szCs w:val="28"/>
          <w:lang w:val="en-US"/>
        </w:rPr>
      </w:pPr>
    </w:p>
    <w:p w:rsidR="00F10E82" w:rsidRDefault="00F10E82" w:rsidP="00C71064">
      <w:pPr>
        <w:ind w:left="1635"/>
        <w:rPr>
          <w:sz w:val="28"/>
          <w:szCs w:val="28"/>
          <w:lang w:val="en-US"/>
        </w:rPr>
      </w:pPr>
    </w:p>
    <w:p w:rsidR="00F10E82" w:rsidRDefault="00F10E82" w:rsidP="00C71064">
      <w:pPr>
        <w:ind w:left="1635"/>
        <w:rPr>
          <w:sz w:val="28"/>
          <w:szCs w:val="28"/>
          <w:lang w:val="en-US"/>
        </w:rPr>
      </w:pPr>
    </w:p>
    <w:p w:rsidR="00F10E82" w:rsidRDefault="00F10E82" w:rsidP="00C71064">
      <w:pPr>
        <w:ind w:left="1635"/>
        <w:rPr>
          <w:sz w:val="28"/>
          <w:szCs w:val="28"/>
          <w:lang w:val="en-US"/>
        </w:rPr>
      </w:pPr>
    </w:p>
    <w:p w:rsidR="00F10E82" w:rsidRDefault="00F10E82" w:rsidP="00C71064">
      <w:pPr>
        <w:ind w:left="1635"/>
        <w:rPr>
          <w:sz w:val="28"/>
          <w:szCs w:val="28"/>
          <w:lang w:val="en-US"/>
        </w:rPr>
      </w:pPr>
    </w:p>
    <w:p w:rsidR="00F10E82" w:rsidRDefault="00F10E82" w:rsidP="00C71064">
      <w:pPr>
        <w:ind w:left="1635"/>
        <w:rPr>
          <w:sz w:val="28"/>
          <w:szCs w:val="28"/>
          <w:lang w:val="en-US"/>
        </w:rPr>
      </w:pPr>
    </w:p>
    <w:p w:rsidR="00F10E82" w:rsidRDefault="00F10E82" w:rsidP="00C71064">
      <w:pPr>
        <w:ind w:left="1635"/>
        <w:rPr>
          <w:sz w:val="28"/>
          <w:szCs w:val="28"/>
          <w:lang w:val="en-US"/>
        </w:rPr>
      </w:pPr>
    </w:p>
    <w:p w:rsidR="00F10E82" w:rsidRDefault="00F10E82" w:rsidP="00C71064">
      <w:pPr>
        <w:ind w:left="1635"/>
        <w:rPr>
          <w:sz w:val="28"/>
          <w:szCs w:val="28"/>
          <w:lang w:val="en-US"/>
        </w:rPr>
      </w:pPr>
    </w:p>
    <w:p w:rsidR="00F10E82" w:rsidRDefault="00F10E82" w:rsidP="00C71064">
      <w:pPr>
        <w:ind w:left="1635"/>
        <w:rPr>
          <w:sz w:val="28"/>
          <w:szCs w:val="28"/>
          <w:lang w:val="en-US"/>
        </w:rPr>
      </w:pPr>
    </w:p>
    <w:p w:rsidR="00F10E82" w:rsidRDefault="00F10E82" w:rsidP="00C71064">
      <w:pPr>
        <w:ind w:left="1635"/>
        <w:rPr>
          <w:sz w:val="28"/>
          <w:szCs w:val="28"/>
          <w:lang w:val="en-US"/>
        </w:rPr>
      </w:pPr>
    </w:p>
    <w:p w:rsidR="00F10E82" w:rsidRDefault="00F10E82" w:rsidP="00C71064">
      <w:pPr>
        <w:ind w:left="1635"/>
        <w:rPr>
          <w:sz w:val="28"/>
          <w:szCs w:val="28"/>
          <w:lang w:val="en-US"/>
        </w:rPr>
      </w:pPr>
    </w:p>
    <w:p w:rsidR="00F10E82" w:rsidRDefault="00F10E82" w:rsidP="00C71064">
      <w:pPr>
        <w:ind w:left="1635"/>
        <w:rPr>
          <w:sz w:val="28"/>
          <w:szCs w:val="28"/>
          <w:lang w:val="en-US"/>
        </w:rPr>
      </w:pPr>
    </w:p>
    <w:p w:rsidR="00F10E82" w:rsidRDefault="00F10E82" w:rsidP="00C71064">
      <w:pPr>
        <w:ind w:left="1635"/>
        <w:rPr>
          <w:sz w:val="28"/>
          <w:szCs w:val="28"/>
          <w:lang w:val="en-US"/>
        </w:rPr>
      </w:pPr>
    </w:p>
    <w:p w:rsidR="00F10E82" w:rsidRDefault="00F10E82" w:rsidP="00C71064">
      <w:pPr>
        <w:ind w:left="1635"/>
        <w:rPr>
          <w:b/>
          <w:sz w:val="36"/>
          <w:szCs w:val="36"/>
          <w:u w:val="single"/>
          <w:lang w:val="en-US"/>
        </w:rPr>
      </w:pPr>
      <w:r w:rsidRPr="00F10E82">
        <w:rPr>
          <w:b/>
          <w:sz w:val="36"/>
          <w:szCs w:val="36"/>
          <w:u w:val="single"/>
          <w:lang w:val="en-US"/>
        </w:rPr>
        <w:t>HADEESE TASHBEEH IN THE COUPLET OF POETS</w:t>
      </w:r>
    </w:p>
    <w:p w:rsidR="00F10E82" w:rsidRDefault="00F10E82" w:rsidP="00C71064">
      <w:pPr>
        <w:ind w:left="1635"/>
        <w:rPr>
          <w:sz w:val="28"/>
          <w:szCs w:val="28"/>
          <w:lang w:val="en-US"/>
        </w:rPr>
      </w:pPr>
      <w:r w:rsidRPr="00F10E82">
        <w:rPr>
          <w:sz w:val="28"/>
          <w:szCs w:val="28"/>
          <w:lang w:val="en-US"/>
        </w:rPr>
        <w:t>There are number of poets who have brought Hadees e Tashbeeh in their couplets</w:t>
      </w:r>
      <w:r>
        <w:rPr>
          <w:sz w:val="28"/>
          <w:szCs w:val="28"/>
          <w:lang w:val="en-US"/>
        </w:rPr>
        <w:t xml:space="preserve"> in Arabic and Persian language, we here are narrating three poets with their couplets</w:t>
      </w:r>
    </w:p>
    <w:p w:rsidR="00F10E82" w:rsidRDefault="00F10E82" w:rsidP="00F10E82">
      <w:pPr>
        <w:pStyle w:val="ListParagraph"/>
        <w:numPr>
          <w:ilvl w:val="0"/>
          <w:numId w:val="11"/>
        </w:numPr>
        <w:rPr>
          <w:sz w:val="28"/>
          <w:szCs w:val="28"/>
          <w:lang w:val="en-US"/>
        </w:rPr>
      </w:pPr>
      <w:r w:rsidRPr="00F10E82">
        <w:rPr>
          <w:b/>
          <w:sz w:val="28"/>
          <w:szCs w:val="28"/>
          <w:u w:val="single"/>
          <w:lang w:val="en-US"/>
        </w:rPr>
        <w:t>MOFAJJA BASARI</w:t>
      </w:r>
      <w:r>
        <w:rPr>
          <w:sz w:val="28"/>
          <w:szCs w:val="28"/>
          <w:lang w:val="en-US"/>
        </w:rPr>
        <w:t xml:space="preserve"> (Died in 327 Hijri)</w:t>
      </w:r>
    </w:p>
    <w:p w:rsidR="00F10E82" w:rsidRDefault="00F10E82" w:rsidP="00F10E82">
      <w:pPr>
        <w:pStyle w:val="ListParagraph"/>
        <w:ind w:left="1995"/>
        <w:rPr>
          <w:b/>
          <w:sz w:val="28"/>
          <w:szCs w:val="28"/>
          <w:u w:val="single"/>
          <w:lang w:val="en-US"/>
        </w:rPr>
      </w:pPr>
    </w:p>
    <w:p w:rsidR="00F10E82" w:rsidRDefault="00F10E82" w:rsidP="00F10E82">
      <w:pPr>
        <w:pStyle w:val="ListParagraph"/>
        <w:ind w:left="1995"/>
        <w:rPr>
          <w:sz w:val="28"/>
          <w:szCs w:val="28"/>
          <w:lang w:val="en-US"/>
        </w:rPr>
      </w:pPr>
      <w:r w:rsidRPr="00F10E82">
        <w:rPr>
          <w:sz w:val="28"/>
          <w:szCs w:val="28"/>
          <w:lang w:val="en-US"/>
        </w:rPr>
        <w:t>Mohammad Bin Ahmad Bin Obaidullah</w:t>
      </w:r>
      <w:r w:rsidR="0099514E">
        <w:rPr>
          <w:sz w:val="28"/>
          <w:szCs w:val="28"/>
          <w:lang w:val="en-US"/>
        </w:rPr>
        <w:t xml:space="preserve">, known by MOFAJJA was writer and poet of Basra has placed Hadees e Tashbeeh in his couplets. Yaqoote Hamavi while explaining his life history says: </w:t>
      </w:r>
    </w:p>
    <w:p w:rsidR="0099514E" w:rsidRDefault="0099514E" w:rsidP="00F10E82">
      <w:pPr>
        <w:pStyle w:val="ListParagraph"/>
        <w:ind w:left="1995"/>
        <w:rPr>
          <w:sz w:val="28"/>
          <w:szCs w:val="28"/>
          <w:lang w:val="en-US"/>
        </w:rPr>
      </w:pPr>
      <w:r>
        <w:rPr>
          <w:sz w:val="28"/>
          <w:szCs w:val="28"/>
          <w:lang w:val="en-US"/>
        </w:rPr>
        <w:t>“Ode of the “essence of similarity” (ZATUL ASHBAH) is from him, and is given this name because poet has used Hadees e Tashbeeh in it, a tradition which has been narrated by Abdur Razzaq</w:t>
      </w:r>
      <w:r w:rsidR="009807BA">
        <w:rPr>
          <w:sz w:val="28"/>
          <w:szCs w:val="28"/>
          <w:lang w:val="en-US"/>
        </w:rPr>
        <w:t xml:space="preserve"> from Moammar, from Zohri from Saeed bin Mosayyab from Abu Horaira” (Moajamul Adibba Vol 5 Page 2342)</w:t>
      </w:r>
    </w:p>
    <w:p w:rsidR="003C3791" w:rsidRDefault="009807BA" w:rsidP="00F10E82">
      <w:pPr>
        <w:pStyle w:val="ListParagraph"/>
        <w:ind w:left="1995"/>
        <w:rPr>
          <w:sz w:val="28"/>
          <w:szCs w:val="28"/>
          <w:lang w:val="en-US"/>
        </w:rPr>
      </w:pPr>
      <w:r>
        <w:rPr>
          <w:sz w:val="28"/>
          <w:szCs w:val="28"/>
          <w:lang w:val="en-US"/>
        </w:rPr>
        <w:t>Some couplets from Qaseedae Mofajja</w:t>
      </w:r>
      <w:r w:rsidR="003C3791">
        <w:rPr>
          <w:sz w:val="28"/>
          <w:szCs w:val="28"/>
          <w:lang w:val="en-US"/>
        </w:rPr>
        <w:t>:</w:t>
      </w:r>
    </w:p>
    <w:p w:rsidR="003C3791" w:rsidRDefault="003C3791" w:rsidP="00F10E82">
      <w:pPr>
        <w:pStyle w:val="ListParagraph"/>
        <w:ind w:left="1995"/>
        <w:rPr>
          <w:sz w:val="28"/>
          <w:szCs w:val="28"/>
          <w:lang w:val="en-US"/>
        </w:rPr>
      </w:pPr>
      <w:r>
        <w:rPr>
          <w:sz w:val="28"/>
          <w:szCs w:val="28"/>
          <w:lang w:val="en-US"/>
        </w:rPr>
        <w:t>Arabic Text:</w:t>
      </w:r>
    </w:p>
    <w:p w:rsidR="003C3791" w:rsidRDefault="003C3791" w:rsidP="00F10E82">
      <w:pPr>
        <w:pStyle w:val="ListParagraph"/>
        <w:ind w:left="1995"/>
        <w:rPr>
          <w:sz w:val="28"/>
          <w:szCs w:val="28"/>
          <w:lang w:val="en-US"/>
        </w:rPr>
      </w:pPr>
    </w:p>
    <w:p w:rsidR="003C3791" w:rsidRDefault="003C3791" w:rsidP="00F10E82">
      <w:pPr>
        <w:pStyle w:val="ListParagraph"/>
        <w:ind w:left="1995"/>
        <w:rPr>
          <w:sz w:val="28"/>
          <w:szCs w:val="28"/>
          <w:lang w:val="en-US"/>
        </w:rPr>
      </w:pPr>
    </w:p>
    <w:p w:rsidR="003C3791" w:rsidRDefault="003C3791" w:rsidP="00F10E82">
      <w:pPr>
        <w:pStyle w:val="ListParagraph"/>
        <w:ind w:left="1995"/>
        <w:rPr>
          <w:sz w:val="28"/>
          <w:szCs w:val="28"/>
          <w:lang w:val="en-US"/>
        </w:rPr>
      </w:pPr>
    </w:p>
    <w:p w:rsidR="003C3791" w:rsidRDefault="003C3791" w:rsidP="00F10E82">
      <w:pPr>
        <w:pStyle w:val="ListParagraph"/>
        <w:ind w:left="1995"/>
        <w:rPr>
          <w:sz w:val="28"/>
          <w:szCs w:val="28"/>
          <w:lang w:val="en-US"/>
        </w:rPr>
      </w:pPr>
    </w:p>
    <w:p w:rsidR="003C3791" w:rsidRDefault="003C3791" w:rsidP="00F10E82">
      <w:pPr>
        <w:pStyle w:val="ListParagraph"/>
        <w:ind w:left="1995"/>
        <w:rPr>
          <w:sz w:val="28"/>
          <w:szCs w:val="28"/>
          <w:lang w:val="en-US"/>
        </w:rPr>
      </w:pPr>
    </w:p>
    <w:p w:rsidR="003C3791" w:rsidRDefault="003C3791" w:rsidP="00F10E82">
      <w:pPr>
        <w:pStyle w:val="ListParagraph"/>
        <w:ind w:left="1995"/>
        <w:rPr>
          <w:sz w:val="28"/>
          <w:szCs w:val="28"/>
          <w:lang w:val="en-US"/>
        </w:rPr>
      </w:pPr>
    </w:p>
    <w:p w:rsidR="003C3791" w:rsidRDefault="003C3791" w:rsidP="00F10E82">
      <w:pPr>
        <w:pStyle w:val="ListParagraph"/>
        <w:ind w:left="1995"/>
        <w:rPr>
          <w:sz w:val="28"/>
          <w:szCs w:val="28"/>
          <w:lang w:val="en-US"/>
        </w:rPr>
      </w:pPr>
    </w:p>
    <w:p w:rsidR="003C3791" w:rsidRDefault="003C3791" w:rsidP="00F10E82">
      <w:pPr>
        <w:pStyle w:val="ListParagraph"/>
        <w:ind w:left="1995"/>
        <w:rPr>
          <w:sz w:val="28"/>
          <w:szCs w:val="28"/>
          <w:lang w:val="en-US"/>
        </w:rPr>
      </w:pPr>
    </w:p>
    <w:p w:rsidR="003C3791" w:rsidRDefault="003C3791" w:rsidP="00F10E82">
      <w:pPr>
        <w:pStyle w:val="ListParagraph"/>
        <w:ind w:left="1995"/>
        <w:rPr>
          <w:sz w:val="28"/>
          <w:szCs w:val="28"/>
          <w:lang w:val="en-US"/>
        </w:rPr>
      </w:pPr>
      <w:r>
        <w:rPr>
          <w:sz w:val="28"/>
          <w:szCs w:val="28"/>
          <w:lang w:val="en-US"/>
        </w:rPr>
        <w:t>Translation:</w:t>
      </w:r>
    </w:p>
    <w:p w:rsidR="003C3791" w:rsidRDefault="003C3791" w:rsidP="003C3791">
      <w:pPr>
        <w:pStyle w:val="ListParagraph"/>
        <w:numPr>
          <w:ilvl w:val="0"/>
          <w:numId w:val="12"/>
        </w:numPr>
        <w:rPr>
          <w:sz w:val="28"/>
          <w:szCs w:val="28"/>
          <w:lang w:val="en-US"/>
        </w:rPr>
      </w:pPr>
      <w:r>
        <w:rPr>
          <w:sz w:val="28"/>
          <w:szCs w:val="28"/>
          <w:lang w:val="en-US"/>
        </w:rPr>
        <w:t>O the one who is saying bad to me because of love of Ali, get stand up and proceed to the hell</w:t>
      </w:r>
    </w:p>
    <w:p w:rsidR="003C3791" w:rsidRDefault="003C3791" w:rsidP="003C3791">
      <w:pPr>
        <w:pStyle w:val="ListParagraph"/>
        <w:numPr>
          <w:ilvl w:val="0"/>
          <w:numId w:val="12"/>
        </w:numPr>
        <w:rPr>
          <w:sz w:val="28"/>
          <w:szCs w:val="28"/>
          <w:lang w:val="en-US"/>
        </w:rPr>
      </w:pPr>
      <w:r>
        <w:rPr>
          <w:sz w:val="28"/>
          <w:szCs w:val="28"/>
          <w:lang w:val="en-US"/>
        </w:rPr>
        <w:t>Do you ironically criticize the best of creatures?</w:t>
      </w:r>
    </w:p>
    <w:p w:rsidR="003C3791" w:rsidRDefault="003C3791" w:rsidP="003C3791">
      <w:pPr>
        <w:pStyle w:val="ListParagraph"/>
        <w:ind w:left="2355"/>
        <w:rPr>
          <w:sz w:val="28"/>
          <w:szCs w:val="28"/>
          <w:lang w:val="en-US"/>
        </w:rPr>
      </w:pPr>
      <w:r>
        <w:rPr>
          <w:sz w:val="28"/>
          <w:szCs w:val="28"/>
          <w:lang w:val="en-US"/>
        </w:rPr>
        <w:t>And getting away far from right path</w:t>
      </w:r>
    </w:p>
    <w:p w:rsidR="007219A6" w:rsidRDefault="003C3791" w:rsidP="003C3791">
      <w:pPr>
        <w:pStyle w:val="ListParagraph"/>
        <w:numPr>
          <w:ilvl w:val="0"/>
          <w:numId w:val="12"/>
        </w:numPr>
        <w:rPr>
          <w:sz w:val="28"/>
          <w:szCs w:val="28"/>
          <w:lang w:val="en-US"/>
        </w:rPr>
      </w:pPr>
      <w:r>
        <w:rPr>
          <w:sz w:val="28"/>
          <w:szCs w:val="28"/>
          <w:lang w:val="en-US"/>
        </w:rPr>
        <w:t xml:space="preserve">Who is </w:t>
      </w:r>
      <w:r w:rsidR="007219A6">
        <w:rPr>
          <w:sz w:val="28"/>
          <w:szCs w:val="28"/>
          <w:lang w:val="en-US"/>
        </w:rPr>
        <w:t>in the middle age, youth, infancy, suckling and embryonic milk are like prophets</w:t>
      </w:r>
    </w:p>
    <w:p w:rsidR="007219A6" w:rsidRDefault="007219A6" w:rsidP="003C3791">
      <w:pPr>
        <w:pStyle w:val="ListParagraph"/>
        <w:numPr>
          <w:ilvl w:val="0"/>
          <w:numId w:val="12"/>
        </w:numPr>
        <w:rPr>
          <w:sz w:val="28"/>
          <w:szCs w:val="28"/>
          <w:lang w:val="en-US"/>
        </w:rPr>
      </w:pPr>
      <w:r>
        <w:rPr>
          <w:sz w:val="28"/>
          <w:szCs w:val="28"/>
          <w:lang w:val="en-US"/>
        </w:rPr>
        <w:t>In the knowledge he is similar to Adam, he has knowledge of the description of names and nick names</w:t>
      </w:r>
    </w:p>
    <w:p w:rsidR="007219A6" w:rsidRDefault="007219A6" w:rsidP="003C3791">
      <w:pPr>
        <w:pStyle w:val="ListParagraph"/>
        <w:numPr>
          <w:ilvl w:val="0"/>
          <w:numId w:val="12"/>
        </w:numPr>
        <w:rPr>
          <w:sz w:val="28"/>
          <w:szCs w:val="28"/>
          <w:lang w:val="en-US"/>
        </w:rPr>
      </w:pPr>
      <w:r>
        <w:rPr>
          <w:sz w:val="28"/>
          <w:szCs w:val="28"/>
          <w:lang w:val="en-US"/>
        </w:rPr>
        <w:lastRenderedPageBreak/>
        <w:t>He is the same who rescued the ship of Nooh and all those who were in it, and the ship got rescued on top of mountain of Judi</w:t>
      </w:r>
    </w:p>
    <w:p w:rsidR="007219A6" w:rsidRDefault="007219A6" w:rsidP="007219A6">
      <w:pPr>
        <w:pStyle w:val="ListParagraph"/>
        <w:ind w:left="2355"/>
        <w:rPr>
          <w:sz w:val="28"/>
          <w:szCs w:val="28"/>
          <w:lang w:val="en-US"/>
        </w:rPr>
      </w:pPr>
      <w:r>
        <w:rPr>
          <w:sz w:val="28"/>
          <w:szCs w:val="28"/>
          <w:lang w:val="en-US"/>
        </w:rPr>
        <w:t>(Moajamul Adibba Vol 5 Page 2342-2343)</w:t>
      </w:r>
    </w:p>
    <w:p w:rsidR="007219A6" w:rsidRDefault="007219A6" w:rsidP="007219A6">
      <w:pPr>
        <w:pStyle w:val="ListParagraph"/>
        <w:ind w:left="2355"/>
        <w:rPr>
          <w:sz w:val="28"/>
          <w:szCs w:val="28"/>
          <w:lang w:val="en-US"/>
        </w:rPr>
      </w:pPr>
    </w:p>
    <w:p w:rsidR="00B6693E" w:rsidRDefault="00B6693E" w:rsidP="007219A6">
      <w:pPr>
        <w:pStyle w:val="ListParagraph"/>
        <w:numPr>
          <w:ilvl w:val="0"/>
          <w:numId w:val="11"/>
        </w:numPr>
        <w:rPr>
          <w:sz w:val="28"/>
          <w:szCs w:val="28"/>
          <w:lang w:val="en-US"/>
        </w:rPr>
      </w:pPr>
      <w:r w:rsidRPr="00B6693E">
        <w:rPr>
          <w:b/>
          <w:sz w:val="28"/>
          <w:szCs w:val="28"/>
          <w:u w:val="single"/>
          <w:lang w:val="en-US"/>
        </w:rPr>
        <w:t>ODE GAZNAVI</w:t>
      </w:r>
      <w:r>
        <w:rPr>
          <w:sz w:val="28"/>
          <w:szCs w:val="28"/>
          <w:lang w:val="en-US"/>
        </w:rPr>
        <w:t xml:space="preserve"> (Died in 525 Hijri):</w:t>
      </w:r>
    </w:p>
    <w:p w:rsidR="00B6693E" w:rsidRDefault="00B6693E" w:rsidP="00B6693E">
      <w:pPr>
        <w:pStyle w:val="ListParagraph"/>
        <w:ind w:left="1995"/>
        <w:rPr>
          <w:b/>
          <w:sz w:val="28"/>
          <w:szCs w:val="28"/>
          <w:u w:val="single"/>
          <w:lang w:val="en-US"/>
        </w:rPr>
      </w:pPr>
    </w:p>
    <w:p w:rsidR="00B6693E" w:rsidRDefault="00B6693E" w:rsidP="00B6693E">
      <w:pPr>
        <w:pStyle w:val="ListParagraph"/>
        <w:ind w:left="1995"/>
        <w:rPr>
          <w:sz w:val="28"/>
          <w:szCs w:val="28"/>
          <w:lang w:val="en-US"/>
        </w:rPr>
      </w:pPr>
      <w:r w:rsidRPr="00B6693E">
        <w:rPr>
          <w:sz w:val="28"/>
          <w:szCs w:val="28"/>
          <w:lang w:val="en-US"/>
        </w:rPr>
        <w:t>A well-known Aarif</w:t>
      </w:r>
      <w:r>
        <w:rPr>
          <w:sz w:val="28"/>
          <w:szCs w:val="28"/>
          <w:lang w:val="en-US"/>
        </w:rPr>
        <w:t xml:space="preserve"> by the name of Sanaa Ghaznavi has used Hadees e Tashbeeh in his ode of “Hadeeqatul Haqeeqah” while praising Hazrate Ameerul Momeneen alaihissalam in the poem:</w:t>
      </w:r>
    </w:p>
    <w:p w:rsidR="00B6693E" w:rsidRDefault="00B6693E" w:rsidP="00B6693E">
      <w:pPr>
        <w:pStyle w:val="ListParagraph"/>
        <w:numPr>
          <w:ilvl w:val="0"/>
          <w:numId w:val="13"/>
        </w:numPr>
        <w:rPr>
          <w:sz w:val="28"/>
          <w:szCs w:val="28"/>
          <w:lang w:val="en-US"/>
        </w:rPr>
      </w:pPr>
      <w:r>
        <w:rPr>
          <w:sz w:val="28"/>
          <w:szCs w:val="28"/>
          <w:lang w:val="en-US"/>
        </w:rPr>
        <w:t>It was a world like Nooh Estach, it was a world with such a wide soul</w:t>
      </w:r>
    </w:p>
    <w:p w:rsidR="000639CB" w:rsidRDefault="000639CB" w:rsidP="00B6693E">
      <w:pPr>
        <w:pStyle w:val="ListParagraph"/>
        <w:numPr>
          <w:ilvl w:val="0"/>
          <w:numId w:val="13"/>
        </w:numPr>
        <w:rPr>
          <w:sz w:val="28"/>
          <w:szCs w:val="28"/>
          <w:lang w:val="en-US"/>
        </w:rPr>
      </w:pPr>
      <w:r>
        <w:rPr>
          <w:sz w:val="28"/>
          <w:szCs w:val="28"/>
          <w:lang w:val="en-US"/>
        </w:rPr>
        <w:t>His hart was world of meanings, words of him were water for leaving</w:t>
      </w:r>
    </w:p>
    <w:p w:rsidR="000639CB" w:rsidRDefault="000639CB" w:rsidP="000639CB">
      <w:pPr>
        <w:pStyle w:val="ListParagraph"/>
        <w:ind w:left="2355"/>
        <w:rPr>
          <w:sz w:val="28"/>
          <w:szCs w:val="28"/>
          <w:lang w:val="en-US"/>
        </w:rPr>
      </w:pPr>
      <w:r>
        <w:rPr>
          <w:sz w:val="28"/>
          <w:szCs w:val="28"/>
          <w:lang w:val="en-US"/>
        </w:rPr>
        <w:t>(Ostakh: yagane loghat namae dah khoda)</w:t>
      </w:r>
    </w:p>
    <w:p w:rsidR="000639CB" w:rsidRDefault="000639CB" w:rsidP="000639CB">
      <w:pPr>
        <w:ind w:left="720" w:firstLine="720"/>
        <w:rPr>
          <w:sz w:val="28"/>
          <w:szCs w:val="28"/>
          <w:lang w:val="en-US"/>
        </w:rPr>
      </w:pPr>
      <w:r>
        <w:rPr>
          <w:sz w:val="28"/>
          <w:szCs w:val="28"/>
          <w:lang w:val="en-US"/>
        </w:rPr>
        <w:t xml:space="preserve">  3.</w:t>
      </w:r>
      <w:r w:rsidRPr="000639CB">
        <w:rPr>
          <w:b/>
          <w:sz w:val="28"/>
          <w:szCs w:val="28"/>
          <w:u w:val="single"/>
          <w:lang w:val="en-US"/>
        </w:rPr>
        <w:t>ATTARE NEESHAPURI</w:t>
      </w:r>
      <w:r>
        <w:rPr>
          <w:b/>
          <w:sz w:val="28"/>
          <w:szCs w:val="28"/>
          <w:u w:val="single"/>
          <w:lang w:val="en-US"/>
        </w:rPr>
        <w:t xml:space="preserve"> (</w:t>
      </w:r>
      <w:r>
        <w:rPr>
          <w:sz w:val="28"/>
          <w:szCs w:val="28"/>
          <w:lang w:val="en-US"/>
        </w:rPr>
        <w:t>Died in 628 Hijri):</w:t>
      </w:r>
    </w:p>
    <w:p w:rsidR="00B461F8" w:rsidRDefault="000639CB" w:rsidP="000639CB">
      <w:pPr>
        <w:ind w:left="2160"/>
        <w:rPr>
          <w:sz w:val="28"/>
          <w:szCs w:val="28"/>
          <w:lang w:val="en-US"/>
        </w:rPr>
      </w:pPr>
      <w:r>
        <w:rPr>
          <w:sz w:val="28"/>
          <w:szCs w:val="28"/>
          <w:lang w:val="en-US"/>
        </w:rPr>
        <w:t xml:space="preserve">      Shaikh Fare dud Deen Attar Neeshapuri while reciting tragedy of sorrow referred the content of Hadeese Tashbeeh in couplets:</w:t>
      </w:r>
    </w:p>
    <w:p w:rsidR="00B461F8" w:rsidRDefault="00B461F8" w:rsidP="000639CB">
      <w:pPr>
        <w:ind w:left="2160"/>
        <w:rPr>
          <w:sz w:val="28"/>
          <w:szCs w:val="28"/>
          <w:lang w:val="en-US"/>
        </w:rPr>
      </w:pPr>
      <w:r>
        <w:rPr>
          <w:sz w:val="28"/>
          <w:szCs w:val="28"/>
          <w:lang w:val="en-US"/>
        </w:rPr>
        <w:t>1.O the son who is not aware of Ali, learn “Ayn”</w:t>
      </w:r>
      <w:r w:rsidR="00C323AA">
        <w:rPr>
          <w:sz w:val="28"/>
          <w:szCs w:val="28"/>
          <w:lang w:val="en-US"/>
        </w:rPr>
        <w:t>,” Lam</w:t>
      </w:r>
      <w:r>
        <w:rPr>
          <w:sz w:val="28"/>
          <w:szCs w:val="28"/>
          <w:lang w:val="en-US"/>
        </w:rPr>
        <w:t>” and “Ye” from Ali.</w:t>
      </w:r>
    </w:p>
    <w:p w:rsidR="00B461F8" w:rsidRDefault="00B461F8" w:rsidP="000639CB">
      <w:pPr>
        <w:ind w:left="2160"/>
        <w:rPr>
          <w:sz w:val="28"/>
          <w:szCs w:val="28"/>
          <w:lang w:val="en-US"/>
        </w:rPr>
      </w:pPr>
      <w:r>
        <w:rPr>
          <w:sz w:val="28"/>
          <w:szCs w:val="28"/>
          <w:lang w:val="en-US"/>
        </w:rPr>
        <w:t>2. Holy Prophet said, Adams Knowledge is in you, understanding of Nooh and the forbearance of Ibrahim is also in you</w:t>
      </w:r>
    </w:p>
    <w:p w:rsidR="00B461F8" w:rsidRDefault="00B461F8" w:rsidP="000639CB">
      <w:pPr>
        <w:ind w:left="2160"/>
        <w:rPr>
          <w:sz w:val="28"/>
          <w:szCs w:val="28"/>
          <w:lang w:val="en-US"/>
        </w:rPr>
      </w:pPr>
      <w:r>
        <w:rPr>
          <w:sz w:val="28"/>
          <w:szCs w:val="28"/>
          <w:lang w:val="en-US"/>
        </w:rPr>
        <w:t>3. Piousness of Yahiya and Moose’s nearness, who does not know that braveness in religion is Ali</w:t>
      </w:r>
    </w:p>
    <w:p w:rsidR="00C323AA" w:rsidRDefault="00B461F8" w:rsidP="000639CB">
      <w:pPr>
        <w:ind w:left="2160"/>
        <w:rPr>
          <w:sz w:val="28"/>
          <w:szCs w:val="28"/>
          <w:lang w:val="en-US"/>
        </w:rPr>
      </w:pPr>
      <w:r>
        <w:rPr>
          <w:sz w:val="28"/>
          <w:szCs w:val="28"/>
          <w:lang w:val="en-US"/>
        </w:rPr>
        <w:t>(Kholasae Hadees e Tashbeeh of Abaqatul Anwar Page 336)</w:t>
      </w:r>
    </w:p>
    <w:p w:rsidR="00C323AA" w:rsidRDefault="00C323AA" w:rsidP="000639CB">
      <w:pPr>
        <w:ind w:left="2160"/>
        <w:rPr>
          <w:sz w:val="28"/>
          <w:szCs w:val="28"/>
          <w:lang w:val="en-US"/>
        </w:rPr>
      </w:pPr>
    </w:p>
    <w:p w:rsidR="00C323AA" w:rsidRDefault="00C323AA" w:rsidP="000639CB">
      <w:pPr>
        <w:ind w:left="2160"/>
        <w:rPr>
          <w:b/>
          <w:sz w:val="28"/>
          <w:szCs w:val="28"/>
          <w:u w:val="single"/>
          <w:lang w:val="en-US"/>
        </w:rPr>
      </w:pPr>
    </w:p>
    <w:p w:rsidR="00C323AA" w:rsidRDefault="00C323AA" w:rsidP="000639CB">
      <w:pPr>
        <w:ind w:left="2160"/>
        <w:rPr>
          <w:b/>
          <w:sz w:val="28"/>
          <w:szCs w:val="28"/>
          <w:u w:val="single"/>
          <w:lang w:val="en-US"/>
        </w:rPr>
      </w:pPr>
    </w:p>
    <w:p w:rsidR="00C323AA" w:rsidRDefault="00C323AA" w:rsidP="000639CB">
      <w:pPr>
        <w:ind w:left="2160"/>
        <w:rPr>
          <w:b/>
          <w:sz w:val="28"/>
          <w:szCs w:val="28"/>
          <w:u w:val="single"/>
          <w:lang w:val="en-US"/>
        </w:rPr>
      </w:pPr>
    </w:p>
    <w:p w:rsidR="00C323AA" w:rsidRDefault="00C323AA" w:rsidP="000639CB">
      <w:pPr>
        <w:ind w:left="2160"/>
        <w:rPr>
          <w:b/>
          <w:sz w:val="28"/>
          <w:szCs w:val="28"/>
          <w:u w:val="single"/>
          <w:lang w:val="en-US"/>
        </w:rPr>
      </w:pPr>
    </w:p>
    <w:p w:rsidR="00C323AA" w:rsidRDefault="00C323AA" w:rsidP="000639CB">
      <w:pPr>
        <w:ind w:left="2160"/>
        <w:rPr>
          <w:sz w:val="28"/>
          <w:szCs w:val="28"/>
          <w:lang w:val="en-US"/>
        </w:rPr>
      </w:pPr>
      <w:r w:rsidRPr="00C323AA">
        <w:rPr>
          <w:b/>
          <w:sz w:val="28"/>
          <w:szCs w:val="28"/>
          <w:u w:val="single"/>
          <w:lang w:val="en-US"/>
        </w:rPr>
        <w:t>SCHOLARS WHO NARRATED HADEES E TASHBEEH:</w:t>
      </w:r>
      <w:r w:rsidR="00B461F8" w:rsidRPr="00C323AA">
        <w:rPr>
          <w:b/>
          <w:sz w:val="28"/>
          <w:szCs w:val="28"/>
          <w:u w:val="single"/>
          <w:lang w:val="en-US"/>
        </w:rPr>
        <w:t xml:space="preserve">  </w:t>
      </w:r>
    </w:p>
    <w:p w:rsidR="00C323AA" w:rsidRDefault="00C323AA" w:rsidP="000639CB">
      <w:pPr>
        <w:ind w:left="2160"/>
        <w:rPr>
          <w:sz w:val="28"/>
          <w:szCs w:val="28"/>
          <w:lang w:val="en-US"/>
        </w:rPr>
      </w:pPr>
      <w:r>
        <w:rPr>
          <w:sz w:val="28"/>
          <w:szCs w:val="28"/>
          <w:lang w:val="en-US"/>
        </w:rPr>
        <w:t>Great Scholars and writers of Ahle Sunnat in different centuries, in different text and with different chain of narrators have narrated Hadeese Tashbeeh from Holy Prophet sallalLaho alaihe wa aalehi wa sallam, and in their narration they have researched and included in their own poems, following are list of Scholars with their corresponding centuries in which they have leaved:</w:t>
      </w:r>
    </w:p>
    <w:p w:rsidR="000639CB" w:rsidRDefault="00C323AA" w:rsidP="000639CB">
      <w:pPr>
        <w:ind w:left="2160"/>
        <w:rPr>
          <w:b/>
          <w:sz w:val="28"/>
          <w:szCs w:val="28"/>
          <w:u w:val="single"/>
          <w:lang w:val="en-US"/>
        </w:rPr>
      </w:pPr>
      <w:r w:rsidRPr="000405AD">
        <w:rPr>
          <w:b/>
          <w:sz w:val="28"/>
          <w:szCs w:val="28"/>
          <w:u w:val="single"/>
          <w:lang w:val="en-US"/>
        </w:rPr>
        <w:t>THIRD CENTURI HIJRI:</w:t>
      </w:r>
      <w:r w:rsidR="000639CB" w:rsidRPr="000405AD">
        <w:rPr>
          <w:b/>
          <w:sz w:val="28"/>
          <w:szCs w:val="28"/>
          <w:u w:val="single"/>
          <w:lang w:val="en-US"/>
        </w:rPr>
        <w:t xml:space="preserve"> </w:t>
      </w:r>
    </w:p>
    <w:p w:rsidR="000405AD" w:rsidRDefault="000405AD" w:rsidP="000405AD">
      <w:pPr>
        <w:pStyle w:val="ListParagraph"/>
        <w:numPr>
          <w:ilvl w:val="0"/>
          <w:numId w:val="14"/>
        </w:numPr>
        <w:rPr>
          <w:sz w:val="28"/>
          <w:szCs w:val="28"/>
          <w:lang w:val="en-US"/>
        </w:rPr>
      </w:pPr>
      <w:r w:rsidRPr="000405AD">
        <w:rPr>
          <w:sz w:val="28"/>
          <w:szCs w:val="28"/>
          <w:lang w:val="en-US"/>
        </w:rPr>
        <w:t>Abdur Razzak Sanaani</w:t>
      </w:r>
      <w:r>
        <w:rPr>
          <w:sz w:val="28"/>
          <w:szCs w:val="28"/>
          <w:lang w:val="en-US"/>
        </w:rPr>
        <w:t xml:space="preserve"> (Died in 211 Hijri)</w:t>
      </w:r>
    </w:p>
    <w:p w:rsidR="000405AD" w:rsidRDefault="000405AD" w:rsidP="000405AD">
      <w:pPr>
        <w:pStyle w:val="ListParagraph"/>
        <w:numPr>
          <w:ilvl w:val="0"/>
          <w:numId w:val="14"/>
        </w:numPr>
        <w:rPr>
          <w:sz w:val="28"/>
          <w:szCs w:val="28"/>
          <w:lang w:val="en-US"/>
        </w:rPr>
      </w:pPr>
      <w:r>
        <w:rPr>
          <w:sz w:val="28"/>
          <w:szCs w:val="28"/>
          <w:lang w:val="en-US"/>
        </w:rPr>
        <w:t>Ahmad Bin Hambal (Died in 241 Hijri)</w:t>
      </w:r>
    </w:p>
    <w:p w:rsidR="000405AD" w:rsidRDefault="000405AD" w:rsidP="000405AD">
      <w:pPr>
        <w:pStyle w:val="ListParagraph"/>
        <w:numPr>
          <w:ilvl w:val="0"/>
          <w:numId w:val="14"/>
        </w:numPr>
        <w:rPr>
          <w:sz w:val="28"/>
          <w:szCs w:val="28"/>
          <w:lang w:val="en-US"/>
        </w:rPr>
      </w:pPr>
      <w:r>
        <w:rPr>
          <w:sz w:val="28"/>
          <w:szCs w:val="28"/>
          <w:lang w:val="en-US"/>
        </w:rPr>
        <w:t>Abu Hatim Raazi (Died in 277 Hijri)</w:t>
      </w:r>
    </w:p>
    <w:p w:rsidR="000405AD" w:rsidRDefault="000405AD" w:rsidP="000405AD">
      <w:pPr>
        <w:ind w:left="2160"/>
        <w:rPr>
          <w:b/>
          <w:sz w:val="28"/>
          <w:szCs w:val="28"/>
          <w:u w:val="single"/>
          <w:lang w:val="en-US"/>
        </w:rPr>
      </w:pPr>
      <w:r w:rsidRPr="000405AD">
        <w:rPr>
          <w:b/>
          <w:sz w:val="28"/>
          <w:szCs w:val="28"/>
          <w:u w:val="single"/>
          <w:lang w:val="en-US"/>
        </w:rPr>
        <w:t>FOURTH CENTURI HIJRI:</w:t>
      </w:r>
    </w:p>
    <w:p w:rsidR="000405AD" w:rsidRDefault="000405AD" w:rsidP="000405AD">
      <w:pPr>
        <w:pStyle w:val="ListParagraph"/>
        <w:numPr>
          <w:ilvl w:val="0"/>
          <w:numId w:val="15"/>
        </w:numPr>
        <w:rPr>
          <w:sz w:val="28"/>
          <w:szCs w:val="28"/>
          <w:lang w:val="en-US"/>
        </w:rPr>
      </w:pPr>
      <w:r w:rsidRPr="000405AD">
        <w:rPr>
          <w:sz w:val="28"/>
          <w:szCs w:val="28"/>
          <w:lang w:val="en-US"/>
        </w:rPr>
        <w:t>Ibne Shaheen (Died in 385 Hijri)</w:t>
      </w:r>
    </w:p>
    <w:p w:rsidR="000405AD" w:rsidRDefault="000405AD" w:rsidP="000405AD">
      <w:pPr>
        <w:pStyle w:val="ListParagraph"/>
        <w:numPr>
          <w:ilvl w:val="0"/>
          <w:numId w:val="15"/>
        </w:numPr>
        <w:rPr>
          <w:sz w:val="28"/>
          <w:szCs w:val="28"/>
          <w:lang w:val="en-US"/>
        </w:rPr>
      </w:pPr>
      <w:r>
        <w:rPr>
          <w:sz w:val="28"/>
          <w:szCs w:val="28"/>
          <w:lang w:val="en-US"/>
        </w:rPr>
        <w:t>Ibne Bettye Okbari (Died in 387 Hijri)</w:t>
      </w:r>
    </w:p>
    <w:p w:rsidR="000405AD" w:rsidRDefault="000405AD" w:rsidP="000405AD">
      <w:pPr>
        <w:ind w:left="2160"/>
        <w:rPr>
          <w:b/>
          <w:sz w:val="28"/>
          <w:szCs w:val="28"/>
          <w:u w:val="single"/>
          <w:lang w:val="en-US"/>
        </w:rPr>
      </w:pPr>
      <w:r w:rsidRPr="000405AD">
        <w:rPr>
          <w:b/>
          <w:sz w:val="28"/>
          <w:szCs w:val="28"/>
          <w:u w:val="single"/>
          <w:lang w:val="en-US"/>
        </w:rPr>
        <w:t xml:space="preserve">FIFTH CENTURI HIJRI: </w:t>
      </w:r>
    </w:p>
    <w:p w:rsidR="000405AD" w:rsidRDefault="000405AD" w:rsidP="000405AD">
      <w:pPr>
        <w:pStyle w:val="ListParagraph"/>
        <w:numPr>
          <w:ilvl w:val="0"/>
          <w:numId w:val="16"/>
        </w:numPr>
        <w:rPr>
          <w:sz w:val="28"/>
          <w:szCs w:val="28"/>
          <w:lang w:val="en-US"/>
        </w:rPr>
      </w:pPr>
      <w:r w:rsidRPr="00F35F85">
        <w:rPr>
          <w:sz w:val="28"/>
          <w:szCs w:val="28"/>
          <w:lang w:val="en-US"/>
        </w:rPr>
        <w:t>Hakime Nishapuri (</w:t>
      </w:r>
      <w:r w:rsidR="00F35F85" w:rsidRPr="00F35F85">
        <w:rPr>
          <w:sz w:val="28"/>
          <w:szCs w:val="28"/>
          <w:lang w:val="en-US"/>
        </w:rPr>
        <w:t>Died in 405 Hijri)</w:t>
      </w:r>
    </w:p>
    <w:p w:rsidR="00F35F85" w:rsidRDefault="00F35F85" w:rsidP="000405AD">
      <w:pPr>
        <w:pStyle w:val="ListParagraph"/>
        <w:numPr>
          <w:ilvl w:val="0"/>
          <w:numId w:val="16"/>
        </w:numPr>
        <w:rPr>
          <w:sz w:val="28"/>
          <w:szCs w:val="28"/>
          <w:lang w:val="en-US"/>
        </w:rPr>
      </w:pPr>
      <w:r>
        <w:rPr>
          <w:sz w:val="28"/>
          <w:szCs w:val="28"/>
          <w:lang w:val="en-US"/>
        </w:rPr>
        <w:t>Ibne Mardwayhe Isfahani (Died in 410 Hijri)</w:t>
      </w:r>
    </w:p>
    <w:p w:rsidR="00F35F85" w:rsidRDefault="00F35F85" w:rsidP="000405AD">
      <w:pPr>
        <w:pStyle w:val="ListParagraph"/>
        <w:numPr>
          <w:ilvl w:val="0"/>
          <w:numId w:val="16"/>
        </w:numPr>
        <w:rPr>
          <w:sz w:val="28"/>
          <w:szCs w:val="28"/>
          <w:lang w:val="en-US"/>
        </w:rPr>
      </w:pPr>
      <w:r>
        <w:rPr>
          <w:sz w:val="28"/>
          <w:szCs w:val="28"/>
          <w:lang w:val="en-US"/>
        </w:rPr>
        <w:t>Abu Naeem Isfahani (Died in 430 Hijri)</w:t>
      </w:r>
    </w:p>
    <w:p w:rsidR="00F35F85" w:rsidRDefault="00F35F85" w:rsidP="000405AD">
      <w:pPr>
        <w:pStyle w:val="ListParagraph"/>
        <w:numPr>
          <w:ilvl w:val="0"/>
          <w:numId w:val="16"/>
        </w:numPr>
        <w:rPr>
          <w:sz w:val="28"/>
          <w:szCs w:val="28"/>
          <w:lang w:val="en-US"/>
        </w:rPr>
      </w:pPr>
      <w:r>
        <w:rPr>
          <w:sz w:val="28"/>
          <w:szCs w:val="28"/>
          <w:lang w:val="en-US"/>
        </w:rPr>
        <w:t>Abu Bakr Baihaqi (Died in 458 Hijri)</w:t>
      </w:r>
    </w:p>
    <w:p w:rsidR="00F35F85" w:rsidRDefault="00F35F85" w:rsidP="000405AD">
      <w:pPr>
        <w:pStyle w:val="ListParagraph"/>
        <w:numPr>
          <w:ilvl w:val="0"/>
          <w:numId w:val="16"/>
        </w:numPr>
        <w:rPr>
          <w:sz w:val="28"/>
          <w:szCs w:val="28"/>
          <w:lang w:val="en-US"/>
        </w:rPr>
      </w:pPr>
      <w:r>
        <w:rPr>
          <w:sz w:val="28"/>
          <w:szCs w:val="28"/>
          <w:lang w:val="en-US"/>
        </w:rPr>
        <w:t>Ibne Maghazeli (Died in 483 Hijri)</w:t>
      </w:r>
    </w:p>
    <w:p w:rsidR="00F35F85" w:rsidRDefault="00F35F85" w:rsidP="000405AD">
      <w:pPr>
        <w:pStyle w:val="ListParagraph"/>
        <w:numPr>
          <w:ilvl w:val="0"/>
          <w:numId w:val="16"/>
        </w:numPr>
        <w:rPr>
          <w:sz w:val="28"/>
          <w:szCs w:val="28"/>
          <w:lang w:val="en-US"/>
        </w:rPr>
      </w:pPr>
      <w:r>
        <w:rPr>
          <w:sz w:val="28"/>
          <w:szCs w:val="28"/>
          <w:lang w:val="en-US"/>
        </w:rPr>
        <w:t>Hakime Hashkani (Died in 490 Hijri)</w:t>
      </w:r>
    </w:p>
    <w:p w:rsidR="00E55BD7" w:rsidRDefault="00E55BD7" w:rsidP="00F35F85">
      <w:pPr>
        <w:ind w:left="2160"/>
        <w:rPr>
          <w:b/>
          <w:sz w:val="28"/>
          <w:szCs w:val="28"/>
          <w:u w:val="single"/>
          <w:lang w:val="en-US"/>
        </w:rPr>
      </w:pPr>
    </w:p>
    <w:p w:rsidR="00E55BD7" w:rsidRDefault="00E55BD7" w:rsidP="00F35F85">
      <w:pPr>
        <w:ind w:left="2160"/>
        <w:rPr>
          <w:b/>
          <w:sz w:val="28"/>
          <w:szCs w:val="28"/>
          <w:u w:val="single"/>
          <w:lang w:val="en-US"/>
        </w:rPr>
      </w:pPr>
    </w:p>
    <w:p w:rsidR="00E55BD7" w:rsidRDefault="00E55BD7" w:rsidP="00F35F85">
      <w:pPr>
        <w:ind w:left="2160"/>
        <w:rPr>
          <w:b/>
          <w:sz w:val="28"/>
          <w:szCs w:val="28"/>
          <w:u w:val="single"/>
          <w:lang w:val="en-US"/>
        </w:rPr>
      </w:pPr>
    </w:p>
    <w:p w:rsidR="00E55BD7" w:rsidRDefault="00E55BD7" w:rsidP="00F35F85">
      <w:pPr>
        <w:ind w:left="2160"/>
        <w:rPr>
          <w:b/>
          <w:sz w:val="28"/>
          <w:szCs w:val="28"/>
          <w:u w:val="single"/>
          <w:lang w:val="en-US"/>
        </w:rPr>
      </w:pPr>
    </w:p>
    <w:p w:rsidR="00E55BD7" w:rsidRDefault="00E55BD7" w:rsidP="00F35F85">
      <w:pPr>
        <w:ind w:left="2160"/>
        <w:rPr>
          <w:b/>
          <w:sz w:val="28"/>
          <w:szCs w:val="28"/>
          <w:u w:val="single"/>
          <w:lang w:val="en-US"/>
        </w:rPr>
      </w:pPr>
    </w:p>
    <w:p w:rsidR="00E55BD7" w:rsidRDefault="00E55BD7" w:rsidP="00F35F85">
      <w:pPr>
        <w:ind w:left="2160"/>
        <w:rPr>
          <w:b/>
          <w:sz w:val="28"/>
          <w:szCs w:val="28"/>
          <w:u w:val="single"/>
          <w:lang w:val="en-US"/>
        </w:rPr>
      </w:pPr>
    </w:p>
    <w:p w:rsidR="00E55BD7" w:rsidRDefault="00E55BD7" w:rsidP="00F35F85">
      <w:pPr>
        <w:ind w:left="2160"/>
        <w:rPr>
          <w:b/>
          <w:sz w:val="28"/>
          <w:szCs w:val="28"/>
          <w:u w:val="single"/>
          <w:lang w:val="en-US"/>
        </w:rPr>
      </w:pPr>
    </w:p>
    <w:p w:rsidR="00E55BD7" w:rsidRDefault="00E55BD7" w:rsidP="00F35F85">
      <w:pPr>
        <w:ind w:left="2160"/>
        <w:rPr>
          <w:b/>
          <w:sz w:val="28"/>
          <w:szCs w:val="28"/>
          <w:u w:val="single"/>
          <w:lang w:val="en-US"/>
        </w:rPr>
      </w:pPr>
    </w:p>
    <w:p w:rsidR="00F35F85" w:rsidRDefault="00F35F85" w:rsidP="00F35F85">
      <w:pPr>
        <w:ind w:left="2160"/>
        <w:rPr>
          <w:b/>
          <w:sz w:val="28"/>
          <w:szCs w:val="28"/>
          <w:u w:val="single"/>
          <w:lang w:val="en-US"/>
        </w:rPr>
      </w:pPr>
      <w:r w:rsidRPr="00F35F85">
        <w:rPr>
          <w:b/>
          <w:sz w:val="28"/>
          <w:szCs w:val="28"/>
          <w:u w:val="single"/>
          <w:lang w:val="en-US"/>
        </w:rPr>
        <w:t xml:space="preserve">SIXTH CENTURI HIJRI:  </w:t>
      </w:r>
    </w:p>
    <w:p w:rsidR="00F35F85" w:rsidRDefault="00F35F85" w:rsidP="00F35F85">
      <w:pPr>
        <w:pStyle w:val="ListParagraph"/>
        <w:numPr>
          <w:ilvl w:val="0"/>
          <w:numId w:val="17"/>
        </w:numPr>
        <w:rPr>
          <w:sz w:val="28"/>
          <w:szCs w:val="28"/>
          <w:lang w:val="en-US"/>
        </w:rPr>
      </w:pPr>
      <w:r w:rsidRPr="00F35F85">
        <w:rPr>
          <w:sz w:val="28"/>
          <w:szCs w:val="28"/>
          <w:lang w:val="en-US"/>
        </w:rPr>
        <w:t>Shairwaih Daylami</w:t>
      </w:r>
      <w:r>
        <w:rPr>
          <w:sz w:val="28"/>
          <w:szCs w:val="28"/>
          <w:lang w:val="en-US"/>
        </w:rPr>
        <w:t xml:space="preserve"> (Died in 509 Hijri)</w:t>
      </w:r>
    </w:p>
    <w:p w:rsidR="00F35F85" w:rsidRDefault="00F35F85" w:rsidP="00F35F85">
      <w:pPr>
        <w:pStyle w:val="ListParagraph"/>
        <w:numPr>
          <w:ilvl w:val="0"/>
          <w:numId w:val="17"/>
        </w:numPr>
        <w:rPr>
          <w:sz w:val="28"/>
          <w:szCs w:val="28"/>
          <w:lang w:val="en-US"/>
        </w:rPr>
      </w:pPr>
      <w:r>
        <w:rPr>
          <w:sz w:val="28"/>
          <w:szCs w:val="28"/>
          <w:lang w:val="en-US"/>
        </w:rPr>
        <w:t>Aasmi</w:t>
      </w:r>
    </w:p>
    <w:p w:rsidR="00F35F85" w:rsidRDefault="00F35F85" w:rsidP="00F35F85">
      <w:pPr>
        <w:pStyle w:val="ListParagraph"/>
        <w:numPr>
          <w:ilvl w:val="0"/>
          <w:numId w:val="17"/>
        </w:numPr>
        <w:rPr>
          <w:sz w:val="28"/>
          <w:szCs w:val="28"/>
          <w:lang w:val="en-US"/>
        </w:rPr>
      </w:pPr>
      <w:r>
        <w:rPr>
          <w:sz w:val="28"/>
          <w:szCs w:val="28"/>
          <w:lang w:val="en-US"/>
        </w:rPr>
        <w:t>Abul Fatah e Natanzi</w:t>
      </w:r>
    </w:p>
    <w:p w:rsidR="00F35F85" w:rsidRDefault="00F35F85" w:rsidP="00F35F85">
      <w:pPr>
        <w:pStyle w:val="ListParagraph"/>
        <w:numPr>
          <w:ilvl w:val="0"/>
          <w:numId w:val="17"/>
        </w:numPr>
        <w:rPr>
          <w:sz w:val="28"/>
          <w:szCs w:val="28"/>
          <w:lang w:val="en-US"/>
        </w:rPr>
      </w:pPr>
      <w:r>
        <w:rPr>
          <w:sz w:val="28"/>
          <w:szCs w:val="28"/>
          <w:lang w:val="en-US"/>
        </w:rPr>
        <w:t>Sanai Ghaznavi (Died in 525 Hijri)</w:t>
      </w:r>
    </w:p>
    <w:p w:rsidR="00F35F85" w:rsidRDefault="00F35F85" w:rsidP="00F35F85">
      <w:pPr>
        <w:pStyle w:val="ListParagraph"/>
        <w:numPr>
          <w:ilvl w:val="0"/>
          <w:numId w:val="17"/>
        </w:numPr>
        <w:rPr>
          <w:sz w:val="28"/>
          <w:szCs w:val="28"/>
          <w:lang w:val="en-US"/>
        </w:rPr>
      </w:pPr>
      <w:r>
        <w:rPr>
          <w:sz w:val="28"/>
          <w:szCs w:val="28"/>
          <w:lang w:val="en-US"/>
        </w:rPr>
        <w:t xml:space="preserve">Ibne Asakar (Died in </w:t>
      </w:r>
      <w:r w:rsidR="00202DE2">
        <w:rPr>
          <w:sz w:val="28"/>
          <w:szCs w:val="28"/>
          <w:lang w:val="en-US"/>
        </w:rPr>
        <w:t>571 Hijri)</w:t>
      </w:r>
    </w:p>
    <w:p w:rsidR="00202DE2" w:rsidRDefault="00202DE2" w:rsidP="00F35F85">
      <w:pPr>
        <w:pStyle w:val="ListParagraph"/>
        <w:numPr>
          <w:ilvl w:val="0"/>
          <w:numId w:val="17"/>
        </w:numPr>
        <w:rPr>
          <w:sz w:val="28"/>
          <w:szCs w:val="28"/>
          <w:lang w:val="en-US"/>
        </w:rPr>
      </w:pPr>
      <w:r>
        <w:rPr>
          <w:sz w:val="28"/>
          <w:szCs w:val="28"/>
          <w:lang w:val="en-US"/>
        </w:rPr>
        <w:t>Shaherdar Daylami (Died in 558 Hijri)</w:t>
      </w:r>
    </w:p>
    <w:p w:rsidR="00202DE2" w:rsidRDefault="00202DE2" w:rsidP="00F35F85">
      <w:pPr>
        <w:pStyle w:val="ListParagraph"/>
        <w:numPr>
          <w:ilvl w:val="0"/>
          <w:numId w:val="17"/>
        </w:numPr>
        <w:rPr>
          <w:sz w:val="28"/>
          <w:szCs w:val="28"/>
          <w:lang w:val="en-US"/>
        </w:rPr>
      </w:pPr>
      <w:r>
        <w:rPr>
          <w:sz w:val="28"/>
          <w:szCs w:val="28"/>
          <w:lang w:val="en-US"/>
        </w:rPr>
        <w:t>Khatibe Khwarazm (Died in 569 Hijri)</w:t>
      </w:r>
    </w:p>
    <w:p w:rsidR="00202DE2" w:rsidRDefault="00202DE2" w:rsidP="00F35F85">
      <w:pPr>
        <w:pStyle w:val="ListParagraph"/>
        <w:numPr>
          <w:ilvl w:val="0"/>
          <w:numId w:val="17"/>
        </w:numPr>
        <w:rPr>
          <w:sz w:val="28"/>
          <w:szCs w:val="28"/>
          <w:lang w:val="en-US"/>
        </w:rPr>
      </w:pPr>
      <w:r>
        <w:rPr>
          <w:sz w:val="28"/>
          <w:szCs w:val="28"/>
          <w:lang w:val="en-US"/>
        </w:rPr>
        <w:t>Malla Irbali (Died in 570 Hijri)</w:t>
      </w:r>
    </w:p>
    <w:p w:rsidR="00202DE2" w:rsidRDefault="00202DE2" w:rsidP="00F35F85">
      <w:pPr>
        <w:pStyle w:val="ListParagraph"/>
        <w:numPr>
          <w:ilvl w:val="0"/>
          <w:numId w:val="17"/>
        </w:numPr>
        <w:rPr>
          <w:sz w:val="28"/>
          <w:szCs w:val="28"/>
          <w:lang w:val="en-US"/>
        </w:rPr>
      </w:pPr>
      <w:r>
        <w:rPr>
          <w:sz w:val="28"/>
          <w:szCs w:val="28"/>
          <w:lang w:val="en-US"/>
        </w:rPr>
        <w:t>Abul Khair Hakemi (Died in 590 Hijri)</w:t>
      </w:r>
    </w:p>
    <w:p w:rsidR="00202DE2" w:rsidRPr="00202DE2" w:rsidRDefault="00202DE2" w:rsidP="00202DE2">
      <w:pPr>
        <w:ind w:left="2160"/>
        <w:rPr>
          <w:b/>
          <w:sz w:val="28"/>
          <w:szCs w:val="28"/>
          <w:u w:val="single"/>
          <w:lang w:val="en-US"/>
        </w:rPr>
      </w:pPr>
      <w:r w:rsidRPr="00202DE2">
        <w:rPr>
          <w:b/>
          <w:sz w:val="28"/>
          <w:szCs w:val="28"/>
          <w:u w:val="single"/>
          <w:lang w:val="en-US"/>
        </w:rPr>
        <w:t xml:space="preserve">SEVENTH CENTURI HIJRI:  </w:t>
      </w:r>
    </w:p>
    <w:p w:rsidR="000405AD" w:rsidRDefault="00E55BD7" w:rsidP="00E55BD7">
      <w:pPr>
        <w:pStyle w:val="ListParagraph"/>
        <w:numPr>
          <w:ilvl w:val="0"/>
          <w:numId w:val="18"/>
        </w:numPr>
        <w:rPr>
          <w:sz w:val="28"/>
          <w:szCs w:val="28"/>
          <w:lang w:val="en-US"/>
        </w:rPr>
      </w:pPr>
      <w:r w:rsidRPr="00E55BD7">
        <w:rPr>
          <w:sz w:val="28"/>
          <w:szCs w:val="28"/>
          <w:lang w:val="en-US"/>
        </w:rPr>
        <w:t xml:space="preserve">Fakhre Raazi </w:t>
      </w:r>
      <w:r>
        <w:rPr>
          <w:sz w:val="28"/>
          <w:szCs w:val="28"/>
          <w:lang w:val="en-US"/>
        </w:rPr>
        <w:t>(Died in 606 Hijri)</w:t>
      </w:r>
    </w:p>
    <w:p w:rsidR="00E55BD7" w:rsidRDefault="00E55BD7" w:rsidP="00E55BD7">
      <w:pPr>
        <w:pStyle w:val="ListParagraph"/>
        <w:numPr>
          <w:ilvl w:val="0"/>
          <w:numId w:val="18"/>
        </w:numPr>
        <w:rPr>
          <w:sz w:val="28"/>
          <w:szCs w:val="28"/>
          <w:lang w:val="en-US"/>
        </w:rPr>
      </w:pPr>
      <w:r>
        <w:rPr>
          <w:sz w:val="28"/>
          <w:szCs w:val="28"/>
          <w:lang w:val="en-US"/>
        </w:rPr>
        <w:t>Abu Hamid Salehani</w:t>
      </w:r>
    </w:p>
    <w:p w:rsidR="00E55BD7" w:rsidRDefault="00E55BD7" w:rsidP="00E55BD7">
      <w:pPr>
        <w:pStyle w:val="ListParagraph"/>
        <w:numPr>
          <w:ilvl w:val="0"/>
          <w:numId w:val="18"/>
        </w:numPr>
        <w:rPr>
          <w:sz w:val="28"/>
          <w:szCs w:val="28"/>
          <w:lang w:val="en-US"/>
        </w:rPr>
      </w:pPr>
      <w:r>
        <w:rPr>
          <w:sz w:val="28"/>
          <w:szCs w:val="28"/>
          <w:lang w:val="en-US"/>
        </w:rPr>
        <w:t xml:space="preserve">Ibne Talha </w:t>
      </w:r>
      <w:r w:rsidR="00251CD4">
        <w:rPr>
          <w:sz w:val="28"/>
          <w:szCs w:val="28"/>
          <w:lang w:val="en-US"/>
        </w:rPr>
        <w:t>Shafaee</w:t>
      </w:r>
      <w:r>
        <w:rPr>
          <w:sz w:val="28"/>
          <w:szCs w:val="28"/>
          <w:lang w:val="en-US"/>
        </w:rPr>
        <w:t xml:space="preserve"> (Died in </w:t>
      </w:r>
      <w:r w:rsidR="00251CD4">
        <w:rPr>
          <w:sz w:val="28"/>
          <w:szCs w:val="28"/>
          <w:lang w:val="en-US"/>
        </w:rPr>
        <w:t>652 Hijri)</w:t>
      </w:r>
    </w:p>
    <w:p w:rsidR="00251CD4" w:rsidRDefault="00251CD4" w:rsidP="00E55BD7">
      <w:pPr>
        <w:pStyle w:val="ListParagraph"/>
        <w:numPr>
          <w:ilvl w:val="0"/>
          <w:numId w:val="18"/>
        </w:numPr>
        <w:rPr>
          <w:sz w:val="28"/>
          <w:szCs w:val="28"/>
          <w:lang w:val="en-US"/>
        </w:rPr>
      </w:pPr>
      <w:r>
        <w:rPr>
          <w:sz w:val="28"/>
          <w:szCs w:val="28"/>
          <w:lang w:val="en-US"/>
        </w:rPr>
        <w:t>Ibne Abil Hadeed (Died in 656 Hijri)</w:t>
      </w:r>
    </w:p>
    <w:p w:rsidR="00251CD4" w:rsidRDefault="00251CD4" w:rsidP="00E55BD7">
      <w:pPr>
        <w:pStyle w:val="ListParagraph"/>
        <w:numPr>
          <w:ilvl w:val="0"/>
          <w:numId w:val="18"/>
        </w:numPr>
        <w:rPr>
          <w:sz w:val="28"/>
          <w:szCs w:val="28"/>
          <w:lang w:val="en-US"/>
        </w:rPr>
      </w:pPr>
      <w:r>
        <w:rPr>
          <w:sz w:val="28"/>
          <w:szCs w:val="28"/>
          <w:lang w:val="en-US"/>
        </w:rPr>
        <w:t>Ganjiye Shafaee (Died in 658 Hijri)</w:t>
      </w:r>
    </w:p>
    <w:p w:rsidR="00251CD4" w:rsidRDefault="00251CD4" w:rsidP="00E55BD7">
      <w:pPr>
        <w:pStyle w:val="ListParagraph"/>
        <w:numPr>
          <w:ilvl w:val="0"/>
          <w:numId w:val="18"/>
        </w:numPr>
        <w:rPr>
          <w:sz w:val="28"/>
          <w:szCs w:val="28"/>
          <w:lang w:val="en-US"/>
        </w:rPr>
      </w:pPr>
      <w:r>
        <w:rPr>
          <w:sz w:val="28"/>
          <w:szCs w:val="28"/>
          <w:lang w:val="en-US"/>
        </w:rPr>
        <w:t>Mohibuddine Tabari (Died in 694 Hijri)</w:t>
      </w:r>
    </w:p>
    <w:p w:rsidR="00251CD4" w:rsidRDefault="00251CD4" w:rsidP="00251CD4">
      <w:pPr>
        <w:ind w:left="2160"/>
        <w:rPr>
          <w:sz w:val="28"/>
          <w:szCs w:val="28"/>
          <w:lang w:val="en-US"/>
        </w:rPr>
      </w:pPr>
      <w:r w:rsidRPr="00251CD4">
        <w:rPr>
          <w:b/>
          <w:sz w:val="28"/>
          <w:szCs w:val="28"/>
          <w:u w:val="single"/>
          <w:lang w:val="en-US"/>
        </w:rPr>
        <w:t>EIGTH CENTURI HIJRI</w:t>
      </w:r>
      <w:r>
        <w:rPr>
          <w:sz w:val="28"/>
          <w:szCs w:val="28"/>
          <w:lang w:val="en-US"/>
        </w:rPr>
        <w:t>:</w:t>
      </w:r>
    </w:p>
    <w:p w:rsidR="00251CD4" w:rsidRDefault="00251CD4" w:rsidP="00251CD4">
      <w:pPr>
        <w:ind w:left="2160"/>
        <w:rPr>
          <w:sz w:val="28"/>
          <w:szCs w:val="28"/>
          <w:lang w:val="en-US"/>
        </w:rPr>
      </w:pPr>
      <w:r w:rsidRPr="00251CD4">
        <w:rPr>
          <w:sz w:val="28"/>
          <w:szCs w:val="28"/>
          <w:lang w:val="en-US"/>
        </w:rPr>
        <w:t>1.</w:t>
      </w:r>
      <w:r>
        <w:rPr>
          <w:sz w:val="28"/>
          <w:szCs w:val="28"/>
          <w:lang w:val="en-US"/>
        </w:rPr>
        <w:t>Shaikhul Islam Hamuee (Died in 722 Hijri)</w:t>
      </w:r>
    </w:p>
    <w:p w:rsidR="00251CD4" w:rsidRDefault="00251CD4" w:rsidP="00251CD4">
      <w:pPr>
        <w:ind w:left="2160"/>
        <w:rPr>
          <w:sz w:val="28"/>
          <w:szCs w:val="28"/>
          <w:lang w:val="en-US"/>
        </w:rPr>
      </w:pPr>
      <w:r>
        <w:rPr>
          <w:sz w:val="28"/>
          <w:szCs w:val="28"/>
          <w:lang w:val="en-US"/>
        </w:rPr>
        <w:t>2. Azududdine Eijee (Died in 756 Hijri)</w:t>
      </w:r>
    </w:p>
    <w:p w:rsidR="00251CD4" w:rsidRDefault="00251CD4" w:rsidP="00251CD4">
      <w:pPr>
        <w:ind w:left="2160"/>
        <w:rPr>
          <w:sz w:val="28"/>
          <w:szCs w:val="28"/>
          <w:lang w:val="en-US"/>
        </w:rPr>
      </w:pPr>
      <w:r>
        <w:rPr>
          <w:sz w:val="28"/>
          <w:szCs w:val="28"/>
          <w:lang w:val="en-US"/>
        </w:rPr>
        <w:t>3. Sayed Ali Hamadani (Died in 776 Hijri)</w:t>
      </w:r>
    </w:p>
    <w:p w:rsidR="00251CD4" w:rsidRDefault="00251CD4" w:rsidP="00251CD4">
      <w:pPr>
        <w:ind w:left="2160"/>
        <w:rPr>
          <w:sz w:val="28"/>
          <w:szCs w:val="28"/>
          <w:lang w:val="en-US"/>
        </w:rPr>
      </w:pPr>
      <w:r>
        <w:rPr>
          <w:sz w:val="28"/>
          <w:szCs w:val="28"/>
          <w:lang w:val="en-US"/>
        </w:rPr>
        <w:t>4. Saadud Deen Taffeta zany (Died in 792 Hijri)</w:t>
      </w:r>
    </w:p>
    <w:p w:rsidR="00FD16B9" w:rsidRDefault="00251CD4" w:rsidP="00251CD4">
      <w:pPr>
        <w:ind w:left="2160"/>
        <w:rPr>
          <w:sz w:val="28"/>
          <w:szCs w:val="28"/>
          <w:lang w:val="en-US"/>
        </w:rPr>
      </w:pPr>
      <w:r>
        <w:rPr>
          <w:sz w:val="28"/>
          <w:szCs w:val="28"/>
          <w:lang w:val="en-US"/>
        </w:rPr>
        <w:t xml:space="preserve">5. Noorud Deen </w:t>
      </w:r>
      <w:r w:rsidR="00FD16B9">
        <w:rPr>
          <w:sz w:val="28"/>
          <w:szCs w:val="28"/>
          <w:lang w:val="en-US"/>
        </w:rPr>
        <w:t>Jafar bin Salaar</w:t>
      </w:r>
    </w:p>
    <w:p w:rsidR="00FD16B9" w:rsidRDefault="00FD16B9" w:rsidP="00251CD4">
      <w:pPr>
        <w:ind w:left="2160"/>
        <w:rPr>
          <w:sz w:val="28"/>
          <w:szCs w:val="28"/>
          <w:lang w:val="en-US"/>
        </w:rPr>
      </w:pPr>
      <w:r w:rsidRPr="00FD16B9">
        <w:rPr>
          <w:b/>
          <w:sz w:val="28"/>
          <w:szCs w:val="28"/>
          <w:u w:val="single"/>
          <w:lang w:val="en-US"/>
        </w:rPr>
        <w:t>NINTH CENTURY HIJRI</w:t>
      </w:r>
      <w:r>
        <w:rPr>
          <w:sz w:val="28"/>
          <w:szCs w:val="28"/>
          <w:lang w:val="en-US"/>
        </w:rPr>
        <w:t>:</w:t>
      </w:r>
    </w:p>
    <w:p w:rsidR="00FD16B9" w:rsidRDefault="00FD16B9" w:rsidP="00FD16B9">
      <w:pPr>
        <w:pStyle w:val="ListParagraph"/>
        <w:numPr>
          <w:ilvl w:val="0"/>
          <w:numId w:val="19"/>
        </w:numPr>
        <w:rPr>
          <w:sz w:val="28"/>
          <w:szCs w:val="28"/>
          <w:lang w:val="en-US"/>
        </w:rPr>
      </w:pPr>
      <w:r>
        <w:rPr>
          <w:sz w:val="28"/>
          <w:szCs w:val="28"/>
          <w:lang w:val="en-US"/>
        </w:rPr>
        <w:t>Shahabud Deen Ahmad</w:t>
      </w:r>
    </w:p>
    <w:p w:rsidR="00FD16B9" w:rsidRDefault="007720F9" w:rsidP="00FD16B9">
      <w:pPr>
        <w:pStyle w:val="ListParagraph"/>
        <w:numPr>
          <w:ilvl w:val="0"/>
          <w:numId w:val="19"/>
        </w:numPr>
        <w:rPr>
          <w:sz w:val="28"/>
          <w:szCs w:val="28"/>
          <w:lang w:val="en-US"/>
        </w:rPr>
      </w:pPr>
      <w:r>
        <w:rPr>
          <w:sz w:val="28"/>
          <w:szCs w:val="28"/>
          <w:lang w:val="en-US"/>
        </w:rPr>
        <w:t>Male Kul</w:t>
      </w:r>
      <w:r w:rsidR="00FD16B9">
        <w:rPr>
          <w:sz w:val="28"/>
          <w:szCs w:val="28"/>
          <w:lang w:val="en-US"/>
        </w:rPr>
        <w:t xml:space="preserve"> Ulema Hindi (Died in 839 Hijri)</w:t>
      </w:r>
    </w:p>
    <w:p w:rsidR="007720F9" w:rsidRDefault="00FD16B9" w:rsidP="00FD16B9">
      <w:pPr>
        <w:pStyle w:val="ListParagraph"/>
        <w:numPr>
          <w:ilvl w:val="0"/>
          <w:numId w:val="19"/>
        </w:numPr>
        <w:rPr>
          <w:sz w:val="28"/>
          <w:szCs w:val="28"/>
          <w:lang w:val="en-US"/>
        </w:rPr>
      </w:pPr>
      <w:r>
        <w:rPr>
          <w:sz w:val="28"/>
          <w:szCs w:val="28"/>
          <w:lang w:val="en-US"/>
        </w:rPr>
        <w:t>Ibne Sabbagh e Maleki (Died in 855 Hijri)</w:t>
      </w:r>
    </w:p>
    <w:p w:rsidR="007720F9" w:rsidRDefault="007720F9" w:rsidP="00FD16B9">
      <w:pPr>
        <w:pStyle w:val="ListParagraph"/>
        <w:numPr>
          <w:ilvl w:val="0"/>
          <w:numId w:val="19"/>
        </w:numPr>
        <w:rPr>
          <w:sz w:val="28"/>
          <w:szCs w:val="28"/>
          <w:lang w:val="en-US"/>
        </w:rPr>
      </w:pPr>
      <w:r>
        <w:rPr>
          <w:sz w:val="28"/>
          <w:szCs w:val="28"/>
          <w:lang w:val="en-US"/>
        </w:rPr>
        <w:t>Kamalud Deen Maibadi (Died in 870 Hijri)</w:t>
      </w:r>
    </w:p>
    <w:p w:rsidR="007720F9" w:rsidRDefault="007720F9" w:rsidP="00FD16B9">
      <w:pPr>
        <w:pStyle w:val="ListParagraph"/>
        <w:numPr>
          <w:ilvl w:val="0"/>
          <w:numId w:val="19"/>
        </w:numPr>
        <w:rPr>
          <w:sz w:val="28"/>
          <w:szCs w:val="28"/>
          <w:lang w:val="en-US"/>
        </w:rPr>
      </w:pPr>
      <w:r>
        <w:rPr>
          <w:sz w:val="28"/>
          <w:szCs w:val="28"/>
          <w:lang w:val="en-US"/>
        </w:rPr>
        <w:t>Safooriye Shafaee</w:t>
      </w:r>
      <w:r w:rsidR="00FD16B9" w:rsidRPr="00FD16B9">
        <w:rPr>
          <w:sz w:val="28"/>
          <w:szCs w:val="28"/>
          <w:lang w:val="en-US"/>
        </w:rPr>
        <w:t xml:space="preserve"> </w:t>
      </w:r>
      <w:r>
        <w:rPr>
          <w:sz w:val="28"/>
          <w:szCs w:val="28"/>
          <w:lang w:val="en-US"/>
        </w:rPr>
        <w:t>(Died in 894 Hijri)</w:t>
      </w:r>
    </w:p>
    <w:p w:rsidR="007720F9" w:rsidRDefault="007720F9" w:rsidP="007720F9">
      <w:pPr>
        <w:ind w:left="2160"/>
        <w:rPr>
          <w:sz w:val="28"/>
          <w:szCs w:val="28"/>
          <w:lang w:val="en-US"/>
        </w:rPr>
      </w:pPr>
    </w:p>
    <w:p w:rsidR="007720F9" w:rsidRDefault="007720F9" w:rsidP="007720F9">
      <w:pPr>
        <w:ind w:left="2160"/>
        <w:rPr>
          <w:sz w:val="28"/>
          <w:szCs w:val="28"/>
          <w:lang w:val="en-US"/>
        </w:rPr>
      </w:pPr>
    </w:p>
    <w:p w:rsidR="007720F9" w:rsidRDefault="007720F9" w:rsidP="007720F9">
      <w:pPr>
        <w:ind w:left="2160"/>
        <w:rPr>
          <w:sz w:val="28"/>
          <w:szCs w:val="28"/>
          <w:lang w:val="en-US"/>
        </w:rPr>
      </w:pPr>
      <w:r w:rsidRPr="007720F9">
        <w:rPr>
          <w:b/>
          <w:sz w:val="28"/>
          <w:szCs w:val="28"/>
          <w:u w:val="single"/>
          <w:lang w:val="en-US"/>
        </w:rPr>
        <w:t>TENTH CETURI HIJRI</w:t>
      </w:r>
      <w:r>
        <w:rPr>
          <w:sz w:val="28"/>
          <w:szCs w:val="28"/>
          <w:lang w:val="en-US"/>
        </w:rPr>
        <w:t>:</w:t>
      </w:r>
    </w:p>
    <w:p w:rsidR="007720F9" w:rsidRDefault="007720F9" w:rsidP="007720F9">
      <w:pPr>
        <w:pStyle w:val="ListParagraph"/>
        <w:numPr>
          <w:ilvl w:val="0"/>
          <w:numId w:val="20"/>
        </w:numPr>
        <w:rPr>
          <w:sz w:val="28"/>
          <w:szCs w:val="28"/>
          <w:lang w:val="en-US"/>
        </w:rPr>
      </w:pPr>
      <w:r>
        <w:rPr>
          <w:sz w:val="28"/>
          <w:szCs w:val="28"/>
          <w:lang w:val="en-US"/>
        </w:rPr>
        <w:t>Ibrahim Wasabi</w:t>
      </w:r>
    </w:p>
    <w:p w:rsidR="007720F9" w:rsidRDefault="007720F9" w:rsidP="007720F9">
      <w:pPr>
        <w:pStyle w:val="ListParagraph"/>
        <w:numPr>
          <w:ilvl w:val="0"/>
          <w:numId w:val="20"/>
        </w:numPr>
        <w:rPr>
          <w:sz w:val="28"/>
          <w:szCs w:val="28"/>
          <w:lang w:val="en-US"/>
        </w:rPr>
      </w:pPr>
      <w:r>
        <w:rPr>
          <w:sz w:val="28"/>
          <w:szCs w:val="28"/>
          <w:lang w:val="en-US"/>
        </w:rPr>
        <w:t>Jamalud Deen Shirazi (Died in 1000 Hijri)</w:t>
      </w:r>
    </w:p>
    <w:p w:rsidR="007720F9" w:rsidRDefault="007720F9" w:rsidP="007720F9">
      <w:pPr>
        <w:ind w:left="2160"/>
        <w:rPr>
          <w:b/>
          <w:sz w:val="28"/>
          <w:szCs w:val="28"/>
          <w:u w:val="single"/>
          <w:lang w:val="en-US"/>
        </w:rPr>
      </w:pPr>
      <w:r w:rsidRPr="007720F9">
        <w:rPr>
          <w:b/>
          <w:sz w:val="28"/>
          <w:szCs w:val="28"/>
          <w:u w:val="single"/>
          <w:lang w:val="en-US"/>
        </w:rPr>
        <w:t>ELEVENTH CENTURY HIJRI:</w:t>
      </w:r>
    </w:p>
    <w:p w:rsidR="007720F9" w:rsidRDefault="007720F9" w:rsidP="007720F9">
      <w:pPr>
        <w:pStyle w:val="ListParagraph"/>
        <w:numPr>
          <w:ilvl w:val="0"/>
          <w:numId w:val="21"/>
        </w:numPr>
        <w:rPr>
          <w:sz w:val="28"/>
          <w:szCs w:val="28"/>
          <w:lang w:val="en-US"/>
        </w:rPr>
      </w:pPr>
      <w:r w:rsidRPr="007720F9">
        <w:rPr>
          <w:sz w:val="28"/>
          <w:szCs w:val="28"/>
          <w:lang w:val="en-US"/>
        </w:rPr>
        <w:t>Ibne Katheer Makki</w:t>
      </w:r>
      <w:r>
        <w:rPr>
          <w:sz w:val="28"/>
          <w:szCs w:val="28"/>
          <w:lang w:val="en-US"/>
        </w:rPr>
        <w:t xml:space="preserve"> (Died in 1047 Hijri)</w:t>
      </w:r>
    </w:p>
    <w:p w:rsidR="007720F9" w:rsidRDefault="007720F9" w:rsidP="007720F9">
      <w:pPr>
        <w:pStyle w:val="ListParagraph"/>
        <w:numPr>
          <w:ilvl w:val="0"/>
          <w:numId w:val="21"/>
        </w:numPr>
        <w:rPr>
          <w:sz w:val="28"/>
          <w:szCs w:val="28"/>
          <w:lang w:val="en-US"/>
        </w:rPr>
      </w:pPr>
      <w:r>
        <w:rPr>
          <w:sz w:val="28"/>
          <w:szCs w:val="28"/>
          <w:lang w:val="en-US"/>
        </w:rPr>
        <w:t>Mirza Mohammad Badakhshan</w:t>
      </w:r>
    </w:p>
    <w:p w:rsidR="007720F9" w:rsidRDefault="007720F9" w:rsidP="007720F9">
      <w:pPr>
        <w:ind w:left="2160"/>
        <w:rPr>
          <w:b/>
          <w:sz w:val="28"/>
          <w:szCs w:val="28"/>
          <w:u w:val="single"/>
          <w:lang w:val="en-US"/>
        </w:rPr>
      </w:pPr>
      <w:r w:rsidRPr="007720F9">
        <w:rPr>
          <w:b/>
          <w:sz w:val="28"/>
          <w:szCs w:val="28"/>
          <w:u w:val="single"/>
          <w:lang w:val="en-US"/>
        </w:rPr>
        <w:t xml:space="preserve">TWELTH CENTURY HIJRI: </w:t>
      </w:r>
    </w:p>
    <w:p w:rsidR="007720F9" w:rsidRDefault="007720F9" w:rsidP="007720F9">
      <w:pPr>
        <w:pStyle w:val="ListParagraph"/>
        <w:numPr>
          <w:ilvl w:val="0"/>
          <w:numId w:val="22"/>
        </w:numPr>
        <w:rPr>
          <w:sz w:val="28"/>
          <w:szCs w:val="28"/>
          <w:lang w:val="en-US"/>
        </w:rPr>
      </w:pPr>
      <w:r w:rsidRPr="001838E7">
        <w:rPr>
          <w:sz w:val="28"/>
          <w:szCs w:val="28"/>
          <w:lang w:val="en-US"/>
        </w:rPr>
        <w:t xml:space="preserve">Mohammad Sadrul Aalim, Author of Book </w:t>
      </w:r>
      <w:r w:rsidR="001838E7" w:rsidRPr="001838E7">
        <w:rPr>
          <w:sz w:val="28"/>
          <w:szCs w:val="28"/>
          <w:lang w:val="en-US"/>
        </w:rPr>
        <w:t>Maarejul Ela</w:t>
      </w:r>
    </w:p>
    <w:p w:rsidR="001838E7" w:rsidRDefault="001838E7" w:rsidP="007720F9">
      <w:pPr>
        <w:pStyle w:val="ListParagraph"/>
        <w:numPr>
          <w:ilvl w:val="0"/>
          <w:numId w:val="22"/>
        </w:numPr>
        <w:rPr>
          <w:sz w:val="28"/>
          <w:szCs w:val="28"/>
          <w:lang w:val="en-US"/>
        </w:rPr>
      </w:pPr>
      <w:r>
        <w:rPr>
          <w:sz w:val="28"/>
          <w:szCs w:val="28"/>
          <w:lang w:val="en-US"/>
        </w:rPr>
        <w:t>Waliullah Dahlavi (Died in 1176 Hijri)</w:t>
      </w:r>
    </w:p>
    <w:p w:rsidR="001838E7" w:rsidRDefault="001838E7" w:rsidP="007720F9">
      <w:pPr>
        <w:pStyle w:val="ListParagraph"/>
        <w:numPr>
          <w:ilvl w:val="0"/>
          <w:numId w:val="22"/>
        </w:numPr>
        <w:rPr>
          <w:sz w:val="28"/>
          <w:szCs w:val="28"/>
          <w:lang w:val="en-US"/>
        </w:rPr>
      </w:pPr>
      <w:r>
        <w:rPr>
          <w:sz w:val="28"/>
          <w:szCs w:val="28"/>
          <w:lang w:val="en-US"/>
        </w:rPr>
        <w:t>Mohammad Sanaani (Died in 1182 Hijri)</w:t>
      </w:r>
    </w:p>
    <w:p w:rsidR="001838E7" w:rsidRDefault="001838E7" w:rsidP="001838E7">
      <w:pPr>
        <w:ind w:left="2160"/>
        <w:rPr>
          <w:sz w:val="28"/>
          <w:szCs w:val="28"/>
          <w:lang w:val="en-US"/>
        </w:rPr>
      </w:pPr>
      <w:r w:rsidRPr="001838E7">
        <w:rPr>
          <w:b/>
          <w:sz w:val="28"/>
          <w:szCs w:val="28"/>
          <w:u w:val="single"/>
          <w:lang w:val="en-US"/>
        </w:rPr>
        <w:t>THIRTEEN CENTURI HIJRI</w:t>
      </w:r>
      <w:r>
        <w:rPr>
          <w:sz w:val="28"/>
          <w:szCs w:val="28"/>
          <w:lang w:val="en-US"/>
        </w:rPr>
        <w:t>:</w:t>
      </w:r>
      <w:r w:rsidRPr="001838E7">
        <w:rPr>
          <w:sz w:val="28"/>
          <w:szCs w:val="28"/>
          <w:lang w:val="en-US"/>
        </w:rPr>
        <w:t xml:space="preserve"> </w:t>
      </w:r>
    </w:p>
    <w:p w:rsidR="001838E7" w:rsidRDefault="001838E7" w:rsidP="001838E7">
      <w:pPr>
        <w:pStyle w:val="ListParagraph"/>
        <w:numPr>
          <w:ilvl w:val="0"/>
          <w:numId w:val="23"/>
        </w:numPr>
        <w:rPr>
          <w:sz w:val="28"/>
          <w:szCs w:val="28"/>
          <w:lang w:val="en-US"/>
        </w:rPr>
      </w:pPr>
      <w:r>
        <w:rPr>
          <w:sz w:val="28"/>
          <w:szCs w:val="28"/>
          <w:lang w:val="en-US"/>
        </w:rPr>
        <w:t>Ajeeli Shafaee (Died in 1233 Hijri)</w:t>
      </w:r>
    </w:p>
    <w:p w:rsidR="001838E7" w:rsidRDefault="001838E7" w:rsidP="001838E7">
      <w:pPr>
        <w:pStyle w:val="ListParagraph"/>
        <w:numPr>
          <w:ilvl w:val="0"/>
          <w:numId w:val="23"/>
        </w:numPr>
        <w:rPr>
          <w:sz w:val="28"/>
          <w:szCs w:val="28"/>
          <w:lang w:val="en-US"/>
        </w:rPr>
      </w:pPr>
      <w:r>
        <w:rPr>
          <w:sz w:val="28"/>
          <w:szCs w:val="28"/>
          <w:lang w:val="en-US"/>
        </w:rPr>
        <w:t xml:space="preserve">Waliullah Lackhnavi </w:t>
      </w:r>
    </w:p>
    <w:p w:rsidR="001838E7" w:rsidRDefault="001838E7" w:rsidP="001838E7">
      <w:pPr>
        <w:pStyle w:val="ListParagraph"/>
        <w:numPr>
          <w:ilvl w:val="0"/>
          <w:numId w:val="23"/>
        </w:numPr>
        <w:rPr>
          <w:sz w:val="28"/>
          <w:szCs w:val="28"/>
          <w:lang w:val="en-US"/>
        </w:rPr>
      </w:pPr>
      <w:r>
        <w:rPr>
          <w:sz w:val="28"/>
          <w:szCs w:val="28"/>
          <w:lang w:val="en-US"/>
        </w:rPr>
        <w:t xml:space="preserve">Shaikh Sulaiman Qundoozi Hanafi (Died in 1293 Hijri) </w:t>
      </w:r>
    </w:p>
    <w:p w:rsidR="001838E7" w:rsidRDefault="001838E7" w:rsidP="001838E7">
      <w:pPr>
        <w:pStyle w:val="ListParagraph"/>
        <w:ind w:left="2520"/>
        <w:rPr>
          <w:sz w:val="28"/>
          <w:szCs w:val="28"/>
          <w:lang w:val="en-US"/>
        </w:rPr>
      </w:pPr>
    </w:p>
    <w:p w:rsidR="001838E7" w:rsidRDefault="001838E7" w:rsidP="001838E7">
      <w:pPr>
        <w:pStyle w:val="ListParagraph"/>
        <w:ind w:left="2520"/>
        <w:rPr>
          <w:b/>
          <w:sz w:val="28"/>
          <w:szCs w:val="28"/>
          <w:u w:val="single"/>
          <w:lang w:val="en-US"/>
        </w:rPr>
      </w:pPr>
      <w:r w:rsidRPr="001838E7">
        <w:rPr>
          <w:b/>
          <w:sz w:val="28"/>
          <w:szCs w:val="28"/>
          <w:u w:val="single"/>
          <w:lang w:val="en-US"/>
        </w:rPr>
        <w:t xml:space="preserve">TOTAL 46 SCHOLARS </w:t>
      </w:r>
    </w:p>
    <w:p w:rsidR="001838E7" w:rsidRDefault="001838E7" w:rsidP="001838E7">
      <w:pPr>
        <w:rPr>
          <w:b/>
          <w:sz w:val="28"/>
          <w:szCs w:val="28"/>
          <w:u w:val="single"/>
          <w:lang w:val="en-US"/>
        </w:rPr>
      </w:pPr>
      <w:r w:rsidRPr="001838E7">
        <w:rPr>
          <w:sz w:val="28"/>
          <w:szCs w:val="28"/>
          <w:lang w:val="en-US"/>
        </w:rPr>
        <w:tab/>
      </w:r>
      <w:r w:rsidRPr="001838E7">
        <w:rPr>
          <w:sz w:val="28"/>
          <w:szCs w:val="28"/>
          <w:lang w:val="en-US"/>
        </w:rPr>
        <w:tab/>
      </w:r>
      <w:r w:rsidRPr="001838E7">
        <w:rPr>
          <w:sz w:val="28"/>
          <w:szCs w:val="28"/>
          <w:lang w:val="en-US"/>
        </w:rPr>
        <w:tab/>
        <w:t xml:space="preserve"> </w:t>
      </w:r>
      <w:r w:rsidRPr="001838E7">
        <w:rPr>
          <w:b/>
          <w:sz w:val="28"/>
          <w:szCs w:val="28"/>
          <w:u w:val="single"/>
          <w:lang w:val="en-US"/>
        </w:rPr>
        <w:t>CONCLUSION:</w:t>
      </w:r>
    </w:p>
    <w:p w:rsidR="00122329" w:rsidRDefault="001838E7" w:rsidP="00251CD4">
      <w:pPr>
        <w:ind w:left="2160"/>
        <w:rPr>
          <w:sz w:val="28"/>
          <w:szCs w:val="28"/>
          <w:lang w:val="en-US"/>
        </w:rPr>
      </w:pPr>
      <w:r>
        <w:rPr>
          <w:sz w:val="28"/>
          <w:szCs w:val="28"/>
          <w:lang w:val="en-US"/>
        </w:rPr>
        <w:t xml:space="preserve">Hadees e Tashbeeh in the books of Ahle Sunnat has been narrated from Holy </w:t>
      </w:r>
      <w:r w:rsidR="00122329">
        <w:rPr>
          <w:sz w:val="28"/>
          <w:szCs w:val="28"/>
          <w:lang w:val="en-US"/>
        </w:rPr>
        <w:t>Prophet sallalLaho alaihe wa aalehi wa sallam. This Hadees has not only been narrated by great companions of prophet like</w:t>
      </w:r>
    </w:p>
    <w:p w:rsidR="00251CD4" w:rsidRDefault="00122329" w:rsidP="00251CD4">
      <w:pPr>
        <w:ind w:left="2160"/>
        <w:rPr>
          <w:sz w:val="28"/>
          <w:szCs w:val="28"/>
          <w:lang w:val="en-US"/>
        </w:rPr>
      </w:pPr>
      <w:r>
        <w:rPr>
          <w:sz w:val="28"/>
          <w:szCs w:val="28"/>
          <w:lang w:val="en-US"/>
        </w:rPr>
        <w:t>1. Jabir Ibne Abdullah Ansari</w:t>
      </w:r>
    </w:p>
    <w:p w:rsidR="00122329" w:rsidRDefault="00122329" w:rsidP="00251CD4">
      <w:pPr>
        <w:ind w:left="2160"/>
        <w:rPr>
          <w:sz w:val="28"/>
          <w:szCs w:val="28"/>
          <w:lang w:val="en-US"/>
        </w:rPr>
      </w:pPr>
      <w:r>
        <w:rPr>
          <w:sz w:val="28"/>
          <w:szCs w:val="28"/>
          <w:lang w:val="en-US"/>
        </w:rPr>
        <w:t>2.Abu Saeed Khudri</w:t>
      </w:r>
    </w:p>
    <w:p w:rsidR="00122329" w:rsidRDefault="00122329" w:rsidP="00251CD4">
      <w:pPr>
        <w:ind w:left="2160"/>
        <w:rPr>
          <w:sz w:val="28"/>
          <w:szCs w:val="28"/>
          <w:lang w:val="en-US"/>
        </w:rPr>
      </w:pPr>
      <w:r>
        <w:rPr>
          <w:sz w:val="28"/>
          <w:szCs w:val="28"/>
          <w:lang w:val="en-US"/>
        </w:rPr>
        <w:t>3.Ibne Abbas</w:t>
      </w:r>
    </w:p>
    <w:p w:rsidR="00122329" w:rsidRDefault="00122329" w:rsidP="00251CD4">
      <w:pPr>
        <w:ind w:left="2160"/>
        <w:rPr>
          <w:sz w:val="28"/>
          <w:szCs w:val="28"/>
          <w:lang w:val="en-US"/>
        </w:rPr>
      </w:pPr>
      <w:r>
        <w:rPr>
          <w:sz w:val="28"/>
          <w:szCs w:val="28"/>
          <w:lang w:val="en-US"/>
        </w:rPr>
        <w:t>4.Anas Bin Maalik</w:t>
      </w:r>
    </w:p>
    <w:p w:rsidR="00122329" w:rsidRDefault="00122329" w:rsidP="00251CD4">
      <w:pPr>
        <w:ind w:left="2160"/>
        <w:rPr>
          <w:sz w:val="28"/>
          <w:szCs w:val="28"/>
          <w:lang w:val="en-US"/>
        </w:rPr>
      </w:pPr>
      <w:r>
        <w:rPr>
          <w:sz w:val="28"/>
          <w:szCs w:val="28"/>
          <w:lang w:val="en-US"/>
        </w:rPr>
        <w:t xml:space="preserve">5.Abu Huraira </w:t>
      </w:r>
    </w:p>
    <w:p w:rsidR="00122329" w:rsidRDefault="00122329" w:rsidP="00251CD4">
      <w:pPr>
        <w:ind w:left="2160"/>
        <w:rPr>
          <w:sz w:val="28"/>
          <w:szCs w:val="28"/>
          <w:lang w:val="en-US"/>
        </w:rPr>
      </w:pPr>
      <w:r>
        <w:rPr>
          <w:sz w:val="28"/>
          <w:szCs w:val="28"/>
          <w:lang w:val="en-US"/>
        </w:rPr>
        <w:t>6. Abul Hamarah</w:t>
      </w:r>
    </w:p>
    <w:p w:rsidR="00122329" w:rsidRDefault="00122329" w:rsidP="00251CD4">
      <w:pPr>
        <w:ind w:left="2160"/>
        <w:rPr>
          <w:sz w:val="28"/>
          <w:szCs w:val="28"/>
          <w:lang w:val="en-US"/>
        </w:rPr>
      </w:pPr>
      <w:r>
        <w:rPr>
          <w:sz w:val="28"/>
          <w:szCs w:val="28"/>
          <w:lang w:val="en-US"/>
        </w:rPr>
        <w:lastRenderedPageBreak/>
        <w:t>But also narrated by followers of companions of prophet like:</w:t>
      </w:r>
    </w:p>
    <w:p w:rsidR="00122329" w:rsidRDefault="00122329" w:rsidP="00122329">
      <w:pPr>
        <w:pStyle w:val="ListParagraph"/>
        <w:numPr>
          <w:ilvl w:val="0"/>
          <w:numId w:val="24"/>
        </w:numPr>
        <w:rPr>
          <w:sz w:val="28"/>
          <w:szCs w:val="28"/>
          <w:lang w:val="en-US"/>
        </w:rPr>
      </w:pPr>
      <w:r>
        <w:rPr>
          <w:sz w:val="28"/>
          <w:szCs w:val="28"/>
          <w:lang w:val="en-US"/>
        </w:rPr>
        <w:t>Harith e Hamadani</w:t>
      </w:r>
    </w:p>
    <w:p w:rsidR="00122329" w:rsidRDefault="007B412D" w:rsidP="00122329">
      <w:pPr>
        <w:pStyle w:val="ListParagraph"/>
        <w:numPr>
          <w:ilvl w:val="0"/>
          <w:numId w:val="24"/>
        </w:numPr>
        <w:rPr>
          <w:sz w:val="28"/>
          <w:szCs w:val="28"/>
          <w:lang w:val="en-US"/>
        </w:rPr>
      </w:pPr>
      <w:r>
        <w:rPr>
          <w:sz w:val="28"/>
          <w:szCs w:val="28"/>
          <w:lang w:val="en-US"/>
        </w:rPr>
        <w:t>Saeed Bin Mosayyab</w:t>
      </w:r>
    </w:p>
    <w:p w:rsidR="007B412D" w:rsidRDefault="007B412D" w:rsidP="00122329">
      <w:pPr>
        <w:pStyle w:val="ListParagraph"/>
        <w:numPr>
          <w:ilvl w:val="0"/>
          <w:numId w:val="24"/>
        </w:numPr>
        <w:rPr>
          <w:sz w:val="28"/>
          <w:szCs w:val="28"/>
          <w:lang w:val="en-US"/>
        </w:rPr>
      </w:pPr>
      <w:r>
        <w:rPr>
          <w:sz w:val="28"/>
          <w:szCs w:val="28"/>
          <w:lang w:val="en-US"/>
        </w:rPr>
        <w:t>Ibne Shahab Zohri</w:t>
      </w:r>
    </w:p>
    <w:p w:rsidR="007B412D" w:rsidRDefault="007B412D" w:rsidP="007B412D">
      <w:pPr>
        <w:ind w:left="2160"/>
        <w:rPr>
          <w:sz w:val="28"/>
          <w:szCs w:val="28"/>
          <w:lang w:val="en-US"/>
        </w:rPr>
      </w:pPr>
      <w:r>
        <w:rPr>
          <w:sz w:val="28"/>
          <w:szCs w:val="28"/>
          <w:lang w:val="en-US"/>
        </w:rPr>
        <w:t>And from them Great Sunni Scholars and authors since third century hijri till thirteen century hijri forty six in numbers have narrated hadith Tashbeeh.</w:t>
      </w:r>
    </w:p>
    <w:p w:rsidR="007B412D" w:rsidRDefault="007B412D" w:rsidP="007B412D">
      <w:pPr>
        <w:ind w:left="2160"/>
        <w:rPr>
          <w:sz w:val="28"/>
          <w:szCs w:val="28"/>
          <w:lang w:val="en-US"/>
        </w:rPr>
      </w:pPr>
    </w:p>
    <w:p w:rsidR="007B412D" w:rsidRDefault="007B412D" w:rsidP="007B412D">
      <w:pPr>
        <w:ind w:left="2160"/>
        <w:rPr>
          <w:sz w:val="28"/>
          <w:szCs w:val="28"/>
          <w:lang w:val="en-US"/>
        </w:rPr>
      </w:pPr>
    </w:p>
    <w:p w:rsidR="007B412D" w:rsidRDefault="007B412D" w:rsidP="007B412D">
      <w:pPr>
        <w:ind w:left="2160"/>
        <w:rPr>
          <w:sz w:val="28"/>
          <w:szCs w:val="28"/>
          <w:lang w:val="en-US"/>
        </w:rPr>
      </w:pPr>
    </w:p>
    <w:p w:rsidR="007B412D" w:rsidRDefault="007B412D" w:rsidP="007B412D">
      <w:pPr>
        <w:ind w:left="2160"/>
        <w:rPr>
          <w:sz w:val="28"/>
          <w:szCs w:val="28"/>
          <w:lang w:val="en-US"/>
        </w:rPr>
      </w:pPr>
    </w:p>
    <w:p w:rsidR="007B412D" w:rsidRDefault="007B412D" w:rsidP="007B412D">
      <w:pPr>
        <w:ind w:left="2160"/>
        <w:rPr>
          <w:sz w:val="28"/>
          <w:szCs w:val="28"/>
          <w:lang w:val="en-US"/>
        </w:rPr>
      </w:pPr>
    </w:p>
    <w:p w:rsidR="007B412D" w:rsidRDefault="007B412D" w:rsidP="007B412D">
      <w:pPr>
        <w:ind w:left="2160"/>
        <w:rPr>
          <w:sz w:val="28"/>
          <w:szCs w:val="28"/>
          <w:lang w:val="en-US"/>
        </w:rPr>
      </w:pPr>
    </w:p>
    <w:p w:rsidR="007B412D" w:rsidRDefault="007B412D" w:rsidP="007B412D">
      <w:pPr>
        <w:ind w:left="2160"/>
        <w:rPr>
          <w:sz w:val="28"/>
          <w:szCs w:val="28"/>
          <w:lang w:val="en-US"/>
        </w:rPr>
      </w:pPr>
    </w:p>
    <w:p w:rsidR="007B412D" w:rsidRDefault="007B412D" w:rsidP="007B412D">
      <w:pPr>
        <w:ind w:left="2160"/>
        <w:rPr>
          <w:sz w:val="28"/>
          <w:szCs w:val="28"/>
          <w:lang w:val="en-US"/>
        </w:rPr>
      </w:pPr>
    </w:p>
    <w:p w:rsidR="007B412D" w:rsidRDefault="007B412D" w:rsidP="007B412D">
      <w:pPr>
        <w:ind w:left="2160"/>
        <w:rPr>
          <w:sz w:val="28"/>
          <w:szCs w:val="28"/>
          <w:lang w:val="en-US"/>
        </w:rPr>
      </w:pPr>
    </w:p>
    <w:p w:rsidR="007B412D" w:rsidRDefault="007B412D" w:rsidP="007B412D">
      <w:pPr>
        <w:ind w:left="2160"/>
        <w:rPr>
          <w:sz w:val="28"/>
          <w:szCs w:val="28"/>
          <w:lang w:val="en-US"/>
        </w:rPr>
      </w:pPr>
    </w:p>
    <w:p w:rsidR="007B412D" w:rsidRDefault="007B412D" w:rsidP="007B412D">
      <w:pPr>
        <w:ind w:left="2160"/>
        <w:rPr>
          <w:sz w:val="28"/>
          <w:szCs w:val="28"/>
          <w:lang w:val="en-US"/>
        </w:rPr>
      </w:pPr>
    </w:p>
    <w:p w:rsidR="007B412D" w:rsidRDefault="007B412D" w:rsidP="007B412D">
      <w:pPr>
        <w:ind w:left="2160"/>
        <w:rPr>
          <w:sz w:val="28"/>
          <w:szCs w:val="28"/>
          <w:lang w:val="en-US"/>
        </w:rPr>
      </w:pPr>
    </w:p>
    <w:p w:rsidR="007B412D" w:rsidRDefault="007B412D" w:rsidP="007B412D">
      <w:pPr>
        <w:ind w:left="2160"/>
        <w:rPr>
          <w:sz w:val="28"/>
          <w:szCs w:val="28"/>
          <w:lang w:val="en-US"/>
        </w:rPr>
      </w:pPr>
    </w:p>
    <w:p w:rsidR="007B412D" w:rsidRDefault="007B412D" w:rsidP="007B412D">
      <w:pPr>
        <w:ind w:left="2160"/>
        <w:rPr>
          <w:sz w:val="28"/>
          <w:szCs w:val="28"/>
          <w:lang w:val="en-US"/>
        </w:rPr>
      </w:pPr>
    </w:p>
    <w:p w:rsidR="007B412D" w:rsidRDefault="007B412D" w:rsidP="007B412D">
      <w:pPr>
        <w:ind w:left="2160"/>
        <w:rPr>
          <w:sz w:val="28"/>
          <w:szCs w:val="28"/>
          <w:lang w:val="en-US"/>
        </w:rPr>
      </w:pPr>
    </w:p>
    <w:p w:rsidR="007B412D" w:rsidRDefault="007B412D" w:rsidP="007B412D">
      <w:pPr>
        <w:ind w:left="2160"/>
        <w:rPr>
          <w:sz w:val="28"/>
          <w:szCs w:val="28"/>
          <w:lang w:val="en-US"/>
        </w:rPr>
      </w:pPr>
    </w:p>
    <w:p w:rsidR="007B412D" w:rsidRDefault="007B412D" w:rsidP="007B412D">
      <w:pPr>
        <w:ind w:left="2160"/>
        <w:rPr>
          <w:sz w:val="28"/>
          <w:szCs w:val="28"/>
          <w:lang w:val="en-US"/>
        </w:rPr>
      </w:pPr>
    </w:p>
    <w:p w:rsidR="007B412D" w:rsidRDefault="007B412D" w:rsidP="007B412D">
      <w:pPr>
        <w:ind w:left="2160"/>
        <w:rPr>
          <w:sz w:val="28"/>
          <w:szCs w:val="28"/>
          <w:lang w:val="en-US"/>
        </w:rPr>
      </w:pPr>
    </w:p>
    <w:p w:rsidR="007B412D" w:rsidRDefault="007B412D" w:rsidP="007B412D">
      <w:pPr>
        <w:ind w:left="2160"/>
        <w:rPr>
          <w:sz w:val="28"/>
          <w:szCs w:val="28"/>
          <w:lang w:val="en-US"/>
        </w:rPr>
      </w:pPr>
    </w:p>
    <w:p w:rsidR="007B412D" w:rsidRDefault="007B412D" w:rsidP="007B412D">
      <w:pPr>
        <w:ind w:left="2160"/>
        <w:rPr>
          <w:sz w:val="28"/>
          <w:szCs w:val="28"/>
          <w:lang w:val="en-US"/>
        </w:rPr>
      </w:pPr>
    </w:p>
    <w:p w:rsidR="007B412D" w:rsidRDefault="007B412D" w:rsidP="007B412D">
      <w:pPr>
        <w:ind w:left="2160"/>
        <w:rPr>
          <w:b/>
          <w:sz w:val="40"/>
          <w:szCs w:val="40"/>
          <w:u w:val="single"/>
          <w:lang w:val="en-US"/>
        </w:rPr>
      </w:pPr>
      <w:r w:rsidRPr="007B412D">
        <w:rPr>
          <w:b/>
          <w:sz w:val="40"/>
          <w:szCs w:val="40"/>
          <w:u w:val="single"/>
          <w:lang w:val="en-US"/>
        </w:rPr>
        <w:t>MESSAGE OF HADEES E TASHBEEH</w:t>
      </w:r>
    </w:p>
    <w:p w:rsidR="007B412D" w:rsidRDefault="00FA63FF" w:rsidP="00FA63FF">
      <w:pPr>
        <w:pStyle w:val="ListParagraph"/>
        <w:numPr>
          <w:ilvl w:val="0"/>
          <w:numId w:val="25"/>
        </w:numPr>
        <w:rPr>
          <w:sz w:val="28"/>
          <w:szCs w:val="28"/>
          <w:lang w:val="en-US"/>
        </w:rPr>
      </w:pPr>
      <w:r w:rsidRPr="00FA63FF">
        <w:rPr>
          <w:b/>
          <w:sz w:val="28"/>
          <w:szCs w:val="28"/>
          <w:u w:val="single"/>
          <w:lang w:val="en-US"/>
        </w:rPr>
        <w:t>EQUALITY WITH PROPHETS</w:t>
      </w:r>
      <w:r>
        <w:rPr>
          <w:sz w:val="28"/>
          <w:szCs w:val="28"/>
          <w:lang w:val="en-US"/>
        </w:rPr>
        <w:t>:</w:t>
      </w:r>
    </w:p>
    <w:p w:rsidR="00FA63FF" w:rsidRDefault="00FA63FF" w:rsidP="00FA63FF">
      <w:pPr>
        <w:pStyle w:val="ListParagraph"/>
        <w:ind w:left="2520"/>
        <w:rPr>
          <w:b/>
          <w:sz w:val="28"/>
          <w:szCs w:val="28"/>
          <w:u w:val="single"/>
          <w:lang w:val="en-US"/>
        </w:rPr>
      </w:pPr>
    </w:p>
    <w:p w:rsidR="00FA63FF" w:rsidRDefault="00FA63FF" w:rsidP="00FA63FF">
      <w:pPr>
        <w:pStyle w:val="ListParagraph"/>
        <w:ind w:left="2520"/>
        <w:rPr>
          <w:sz w:val="28"/>
          <w:szCs w:val="28"/>
          <w:lang w:val="en-US"/>
        </w:rPr>
      </w:pPr>
      <w:r w:rsidRPr="004F093C">
        <w:rPr>
          <w:sz w:val="28"/>
          <w:szCs w:val="28"/>
          <w:lang w:val="en-US"/>
        </w:rPr>
        <w:t>The combination of words in Hadees e Tashbeeh conveys meaning of Equality</w:t>
      </w:r>
    </w:p>
    <w:p w:rsidR="004F093C" w:rsidRDefault="004F093C" w:rsidP="00FA63FF">
      <w:pPr>
        <w:pStyle w:val="ListParagraph"/>
        <w:ind w:left="2520"/>
        <w:rPr>
          <w:sz w:val="28"/>
          <w:szCs w:val="28"/>
          <w:lang w:val="en-US"/>
        </w:rPr>
      </w:pPr>
      <w:r>
        <w:rPr>
          <w:sz w:val="28"/>
          <w:szCs w:val="28"/>
          <w:lang w:val="en-US"/>
        </w:rPr>
        <w:t>Actual sequence “Anyone who wishes to ------- see” points out that</w:t>
      </w:r>
      <w:r w:rsidR="00D86CB4">
        <w:rPr>
          <w:sz w:val="28"/>
          <w:szCs w:val="28"/>
          <w:lang w:val="en-US"/>
        </w:rPr>
        <w:t xml:space="preserve"> to look at a person is not same as to whom it is not order, this words are like those which is said: Anyone who want to see a best person in the city should see, nobody can deny that in these words there is no similarity</w:t>
      </w:r>
      <w:r w:rsidR="00AF3E89">
        <w:rPr>
          <w:sz w:val="28"/>
          <w:szCs w:val="28"/>
          <w:lang w:val="en-US"/>
        </w:rPr>
        <w:t>, means it cannot be said that the one whom it was ordered to see was not the best person of the city</w:t>
      </w:r>
      <w:r>
        <w:rPr>
          <w:sz w:val="28"/>
          <w:szCs w:val="28"/>
          <w:lang w:val="en-US"/>
        </w:rPr>
        <w:t xml:space="preserve"> </w:t>
      </w:r>
      <w:r w:rsidR="00AF3E89">
        <w:rPr>
          <w:sz w:val="28"/>
          <w:szCs w:val="28"/>
          <w:lang w:val="en-US"/>
        </w:rPr>
        <w:t>instead he is similar to the best person, in this talk it is not only said about the person that he is the best person but also it means that the person about whom it is said is the best person of the city</w:t>
      </w:r>
    </w:p>
    <w:p w:rsidR="00DB2BD3" w:rsidRDefault="00AF3E89" w:rsidP="00FA63FF">
      <w:pPr>
        <w:pStyle w:val="ListParagraph"/>
        <w:ind w:left="2520"/>
        <w:rPr>
          <w:sz w:val="28"/>
          <w:szCs w:val="28"/>
          <w:lang w:val="en-US"/>
        </w:rPr>
      </w:pPr>
      <w:r>
        <w:rPr>
          <w:sz w:val="28"/>
          <w:szCs w:val="28"/>
          <w:lang w:val="en-US"/>
        </w:rPr>
        <w:t xml:space="preserve">Yes, because in this hadees </w:t>
      </w:r>
      <w:r w:rsidR="00B2293C">
        <w:rPr>
          <w:sz w:val="28"/>
          <w:szCs w:val="28"/>
          <w:lang w:val="en-US"/>
        </w:rPr>
        <w:t xml:space="preserve">this identity and objectivity is not possible, the closest meaning, i.e equality is meant. Hence meaning of this hadees is this that anyone who wants to see Adam and want to see his knowledge should see Ali Ibne Abi Talib alaihissalam, because Ali in knowledge is equal to Adam and all knowledge’s which were around Adam Ali is equal to him or possessor of it. The other features mentioned in hadees are the same. Hence it is </w:t>
      </w:r>
      <w:r w:rsidR="00DB2BD3">
        <w:rPr>
          <w:sz w:val="28"/>
          <w:szCs w:val="28"/>
          <w:lang w:val="en-US"/>
        </w:rPr>
        <w:t xml:space="preserve">clear </w:t>
      </w:r>
      <w:r w:rsidR="00B2293C">
        <w:rPr>
          <w:sz w:val="28"/>
          <w:szCs w:val="28"/>
          <w:lang w:val="en-US"/>
        </w:rPr>
        <w:t>that</w:t>
      </w:r>
      <w:r w:rsidR="00DB2BD3">
        <w:rPr>
          <w:sz w:val="28"/>
          <w:szCs w:val="28"/>
          <w:lang w:val="en-US"/>
        </w:rPr>
        <w:t xml:space="preserve"> similarity or equality is in only qualities</w:t>
      </w:r>
      <w:r w:rsidR="00B2293C">
        <w:rPr>
          <w:sz w:val="28"/>
          <w:szCs w:val="28"/>
          <w:lang w:val="en-US"/>
        </w:rPr>
        <w:t xml:space="preserve"> </w:t>
      </w:r>
      <w:r w:rsidR="00DB2BD3">
        <w:rPr>
          <w:sz w:val="28"/>
          <w:szCs w:val="28"/>
          <w:lang w:val="en-US"/>
        </w:rPr>
        <w:t>otherwise the prophetic words will fall from the rhetoric it deserves</w:t>
      </w:r>
    </w:p>
    <w:p w:rsidR="00294E44" w:rsidRDefault="00DB2BD3" w:rsidP="00FA63FF">
      <w:pPr>
        <w:pStyle w:val="ListParagraph"/>
        <w:ind w:left="2520"/>
        <w:rPr>
          <w:sz w:val="28"/>
          <w:szCs w:val="28"/>
          <w:lang w:val="en-US"/>
        </w:rPr>
      </w:pPr>
      <w:r>
        <w:rPr>
          <w:sz w:val="28"/>
          <w:szCs w:val="28"/>
          <w:lang w:val="en-US"/>
        </w:rPr>
        <w:t>What comes to mind from similarity is</w:t>
      </w:r>
      <w:r w:rsidR="00294E44">
        <w:rPr>
          <w:sz w:val="28"/>
          <w:szCs w:val="28"/>
          <w:lang w:val="en-US"/>
        </w:rPr>
        <w:t>,</w:t>
      </w:r>
      <w:r>
        <w:rPr>
          <w:sz w:val="28"/>
          <w:szCs w:val="28"/>
          <w:lang w:val="en-US"/>
        </w:rPr>
        <w:t xml:space="preserve"> equality only.</w:t>
      </w:r>
    </w:p>
    <w:p w:rsidR="00294E44" w:rsidRDefault="00294E44" w:rsidP="00FA63FF">
      <w:pPr>
        <w:pStyle w:val="ListParagraph"/>
        <w:ind w:left="2520"/>
        <w:rPr>
          <w:sz w:val="28"/>
          <w:szCs w:val="28"/>
          <w:lang w:val="en-US"/>
        </w:rPr>
      </w:pPr>
    </w:p>
    <w:p w:rsidR="002548B4" w:rsidRDefault="00294E44" w:rsidP="00FA63FF">
      <w:pPr>
        <w:pStyle w:val="ListParagraph"/>
        <w:ind w:left="2520"/>
        <w:rPr>
          <w:sz w:val="28"/>
          <w:szCs w:val="28"/>
          <w:lang w:val="en-US"/>
        </w:rPr>
      </w:pPr>
      <w:r>
        <w:rPr>
          <w:sz w:val="28"/>
          <w:szCs w:val="28"/>
          <w:lang w:val="en-US"/>
        </w:rPr>
        <w:t xml:space="preserve">From the sentence “Zaid in knowledge, or in beauty, or in wealth is like Umar” we understand that equality between Zaid and Umar is explained in this sentence and everyone who listen to it understand that qualities between Zaid and Umar are attributed and they are </w:t>
      </w:r>
      <w:r>
        <w:rPr>
          <w:sz w:val="28"/>
          <w:szCs w:val="28"/>
          <w:lang w:val="en-US"/>
        </w:rPr>
        <w:lastRenderedPageBreak/>
        <w:t xml:space="preserve">similar in both of them and will not reject the same. </w:t>
      </w:r>
      <w:r w:rsidR="00C179FC">
        <w:rPr>
          <w:sz w:val="28"/>
          <w:szCs w:val="28"/>
          <w:lang w:val="en-US"/>
        </w:rPr>
        <w:t>Likewise, a situation when similarity does not remain in both of them is when Zaid is not knowledge is not equal to Umar and they cannot be said equal, in other words if Zaid is not equally beautiful to Umar it can be said Zaid is not as beautiful as Umar</w:t>
      </w:r>
      <w:r w:rsidR="002548B4">
        <w:rPr>
          <w:sz w:val="28"/>
          <w:szCs w:val="28"/>
          <w:lang w:val="en-US"/>
        </w:rPr>
        <w:t xml:space="preserve">. Hence with all of this what comes in mind is similarity between them is in qualities. </w:t>
      </w:r>
    </w:p>
    <w:p w:rsidR="00DE6215" w:rsidRDefault="002548B4" w:rsidP="00FA63FF">
      <w:pPr>
        <w:pStyle w:val="ListParagraph"/>
        <w:ind w:left="2520"/>
        <w:rPr>
          <w:sz w:val="28"/>
          <w:szCs w:val="28"/>
          <w:lang w:val="en-US"/>
        </w:rPr>
      </w:pPr>
      <w:r>
        <w:rPr>
          <w:sz w:val="28"/>
          <w:szCs w:val="28"/>
          <w:lang w:val="en-US"/>
        </w:rPr>
        <w:t xml:space="preserve">Scholars in scholarly discussion says: “KAZA FIL AYATIL KARIMAH” means like this is said in this Ayat of Quran or “KAZA FIL HADEESISH SHAREEF” means like this in that hadees. Scholars when they argue with tradition says: Muslim also has reminded like this or Bokhari also has narrated like this and whenever </w:t>
      </w:r>
      <w:r w:rsidR="00DE6215">
        <w:rPr>
          <w:sz w:val="28"/>
          <w:szCs w:val="28"/>
          <w:lang w:val="en-US"/>
        </w:rPr>
        <w:t>their</w:t>
      </w:r>
      <w:r>
        <w:rPr>
          <w:sz w:val="28"/>
          <w:szCs w:val="28"/>
          <w:lang w:val="en-US"/>
        </w:rPr>
        <w:t xml:space="preserve"> discussions are about act of Islam they may say Shafaee has said like this or Abu Hanifa</w:t>
      </w:r>
      <w:r w:rsidR="00DE6215">
        <w:rPr>
          <w:sz w:val="28"/>
          <w:szCs w:val="28"/>
          <w:lang w:val="en-US"/>
        </w:rPr>
        <w:t xml:space="preserve"> also has said like this--------.</w:t>
      </w:r>
    </w:p>
    <w:p w:rsidR="004A2366" w:rsidRDefault="00DE6215" w:rsidP="00FA63FF">
      <w:pPr>
        <w:pStyle w:val="ListParagraph"/>
        <w:ind w:left="2520"/>
        <w:rPr>
          <w:sz w:val="28"/>
          <w:szCs w:val="28"/>
          <w:lang w:val="en-US"/>
        </w:rPr>
      </w:pPr>
      <w:r>
        <w:rPr>
          <w:sz w:val="28"/>
          <w:szCs w:val="28"/>
          <w:lang w:val="en-US"/>
        </w:rPr>
        <w:t xml:space="preserve">It cannot be denied that they in their talks wants to show similarity and equality and what comes in mind of listeners is if complete similarity does not exist speaker would have not brought as a argument of </w:t>
      </w:r>
      <w:r w:rsidR="004A2366">
        <w:rPr>
          <w:sz w:val="28"/>
          <w:szCs w:val="28"/>
          <w:lang w:val="en-US"/>
        </w:rPr>
        <w:t>him, hence the similarity with Imam and prophets has come in Hadees e Tashbeeh is of same type and in this hadees proves complete qualities of prophets are compared with Ali alaihissalam</w:t>
      </w:r>
    </w:p>
    <w:p w:rsidR="004A2366" w:rsidRDefault="004A2366" w:rsidP="00FA63FF">
      <w:pPr>
        <w:pStyle w:val="ListParagraph"/>
        <w:ind w:left="2520"/>
        <w:rPr>
          <w:sz w:val="28"/>
          <w:szCs w:val="28"/>
          <w:lang w:val="en-US"/>
        </w:rPr>
      </w:pPr>
    </w:p>
    <w:p w:rsidR="004A2366" w:rsidRDefault="004A2366" w:rsidP="00FA63FF">
      <w:pPr>
        <w:pStyle w:val="ListParagraph"/>
        <w:ind w:left="2520"/>
        <w:rPr>
          <w:sz w:val="28"/>
          <w:szCs w:val="28"/>
          <w:lang w:val="en-US"/>
        </w:rPr>
      </w:pPr>
      <w:r w:rsidRPr="004A2366">
        <w:rPr>
          <w:b/>
          <w:sz w:val="28"/>
          <w:szCs w:val="28"/>
          <w:u w:val="single"/>
          <w:lang w:val="en-US"/>
        </w:rPr>
        <w:t xml:space="preserve">SIMILARITY BROUGHT IN AYATS OF QURAN: </w:t>
      </w:r>
      <w:r w:rsidR="002548B4" w:rsidRPr="004A2366">
        <w:rPr>
          <w:b/>
          <w:sz w:val="28"/>
          <w:szCs w:val="28"/>
          <w:u w:val="single"/>
          <w:lang w:val="en-US"/>
        </w:rPr>
        <w:t xml:space="preserve">  </w:t>
      </w:r>
    </w:p>
    <w:p w:rsidR="004A2366" w:rsidRDefault="004A2366" w:rsidP="00FA63FF">
      <w:pPr>
        <w:pStyle w:val="ListParagraph"/>
        <w:ind w:left="2520"/>
        <w:rPr>
          <w:sz w:val="28"/>
          <w:szCs w:val="28"/>
          <w:lang w:val="en-US"/>
        </w:rPr>
      </w:pPr>
    </w:p>
    <w:p w:rsidR="004A2366" w:rsidRDefault="004A2366" w:rsidP="00FA63FF">
      <w:pPr>
        <w:pStyle w:val="ListParagraph"/>
        <w:ind w:left="2520"/>
        <w:rPr>
          <w:sz w:val="28"/>
          <w:szCs w:val="28"/>
          <w:lang w:val="en-US"/>
        </w:rPr>
      </w:pPr>
      <w:r>
        <w:rPr>
          <w:sz w:val="28"/>
          <w:szCs w:val="28"/>
          <w:lang w:val="en-US"/>
        </w:rPr>
        <w:t>We read in Surae Ahqaf (46) Ayat 35 that Allah subhanahu wa taala says:</w:t>
      </w:r>
    </w:p>
    <w:p w:rsidR="004A2366" w:rsidRDefault="004A2366" w:rsidP="00FA63FF">
      <w:pPr>
        <w:pStyle w:val="ListParagraph"/>
        <w:ind w:left="2520"/>
        <w:rPr>
          <w:sz w:val="28"/>
          <w:szCs w:val="28"/>
          <w:lang w:val="en-US"/>
        </w:rPr>
      </w:pPr>
      <w:r>
        <w:rPr>
          <w:sz w:val="28"/>
          <w:szCs w:val="28"/>
          <w:lang w:val="en-US"/>
        </w:rPr>
        <w:t>Arabic Text:</w:t>
      </w:r>
    </w:p>
    <w:p w:rsidR="004A2366" w:rsidRDefault="004A2366" w:rsidP="00FA63FF">
      <w:pPr>
        <w:pStyle w:val="ListParagraph"/>
        <w:ind w:left="2520"/>
        <w:rPr>
          <w:sz w:val="28"/>
          <w:szCs w:val="28"/>
          <w:lang w:val="en-US"/>
        </w:rPr>
      </w:pPr>
    </w:p>
    <w:p w:rsidR="004A2366" w:rsidRDefault="004A2366" w:rsidP="00FA63FF">
      <w:pPr>
        <w:pStyle w:val="ListParagraph"/>
        <w:ind w:left="2520"/>
        <w:rPr>
          <w:sz w:val="28"/>
          <w:szCs w:val="28"/>
          <w:lang w:val="en-US"/>
        </w:rPr>
      </w:pPr>
    </w:p>
    <w:p w:rsidR="004A2366" w:rsidRDefault="004A2366" w:rsidP="00FA63FF">
      <w:pPr>
        <w:pStyle w:val="ListParagraph"/>
        <w:ind w:left="2520"/>
        <w:rPr>
          <w:sz w:val="28"/>
          <w:szCs w:val="28"/>
          <w:lang w:val="en-US"/>
        </w:rPr>
      </w:pPr>
      <w:r>
        <w:rPr>
          <w:sz w:val="28"/>
          <w:szCs w:val="28"/>
          <w:lang w:val="en-US"/>
        </w:rPr>
        <w:t>Translation: “Have patience like great messengers had patience”</w:t>
      </w:r>
      <w:r w:rsidR="00B2293C" w:rsidRPr="004A2366">
        <w:rPr>
          <w:sz w:val="28"/>
          <w:szCs w:val="28"/>
          <w:lang w:val="en-US"/>
        </w:rPr>
        <w:t xml:space="preserve"> </w:t>
      </w:r>
    </w:p>
    <w:p w:rsidR="001F0FBE" w:rsidRDefault="004A2366" w:rsidP="00FA63FF">
      <w:pPr>
        <w:pStyle w:val="ListParagraph"/>
        <w:ind w:left="2520"/>
        <w:rPr>
          <w:sz w:val="28"/>
          <w:szCs w:val="28"/>
          <w:lang w:val="en-US"/>
        </w:rPr>
      </w:pPr>
      <w:r>
        <w:rPr>
          <w:sz w:val="28"/>
          <w:szCs w:val="28"/>
          <w:lang w:val="en-US"/>
        </w:rPr>
        <w:t>It is clear that with this patience of our prophet is brought similar to other great messengers not that patience of our prophet was lesser than others</w:t>
      </w:r>
    </w:p>
    <w:p w:rsidR="00E17470" w:rsidRDefault="001F0FBE" w:rsidP="00FA63FF">
      <w:pPr>
        <w:pStyle w:val="ListParagraph"/>
        <w:ind w:left="2520"/>
        <w:rPr>
          <w:sz w:val="28"/>
          <w:szCs w:val="28"/>
          <w:lang w:val="en-US"/>
        </w:rPr>
      </w:pPr>
      <w:r>
        <w:rPr>
          <w:sz w:val="28"/>
          <w:szCs w:val="28"/>
          <w:lang w:val="en-US"/>
        </w:rPr>
        <w:lastRenderedPageBreak/>
        <w:t xml:space="preserve">Prove of Equality in Hadeese Tashbeeh is that which explainer of </w:t>
      </w:r>
      <w:r w:rsidR="009E1B34">
        <w:rPr>
          <w:sz w:val="28"/>
          <w:szCs w:val="28"/>
          <w:lang w:val="en-US"/>
        </w:rPr>
        <w:t>Ayat</w:t>
      </w:r>
      <w:r>
        <w:rPr>
          <w:sz w:val="28"/>
          <w:szCs w:val="28"/>
          <w:lang w:val="en-US"/>
        </w:rPr>
        <w:t xml:space="preserve"> were brought for patience from this </w:t>
      </w:r>
      <w:r w:rsidR="009E1B34">
        <w:rPr>
          <w:sz w:val="28"/>
          <w:szCs w:val="28"/>
          <w:lang w:val="en-US"/>
        </w:rPr>
        <w:t>Abu’s</w:t>
      </w:r>
      <w:r>
        <w:rPr>
          <w:sz w:val="28"/>
          <w:szCs w:val="28"/>
          <w:lang w:val="en-US"/>
        </w:rPr>
        <w:t xml:space="preserve"> Saood Mufassir Ahle Sunnat says: In this Ayat conditional answer is </w:t>
      </w:r>
      <w:r w:rsidR="009E1B34">
        <w:rPr>
          <w:sz w:val="28"/>
          <w:szCs w:val="28"/>
          <w:lang w:val="en-US"/>
        </w:rPr>
        <w:t xml:space="preserve">deleted. Whenever the disbelievers end up as mentioned above , then be patient over the hardships that befall them, because messengers </w:t>
      </w:r>
      <w:r w:rsidR="00E17470">
        <w:rPr>
          <w:sz w:val="28"/>
          <w:szCs w:val="28"/>
          <w:lang w:val="en-US"/>
        </w:rPr>
        <w:t>are steadfast and have patience because you are among them but of high ranks than them.</w:t>
      </w:r>
    </w:p>
    <w:p w:rsidR="00E17470" w:rsidRDefault="00E17470" w:rsidP="00E17470">
      <w:pPr>
        <w:ind w:left="2160"/>
        <w:rPr>
          <w:sz w:val="28"/>
          <w:szCs w:val="28"/>
          <w:lang w:val="en-US"/>
        </w:rPr>
      </w:pPr>
      <w:r>
        <w:rPr>
          <w:sz w:val="28"/>
          <w:szCs w:val="28"/>
          <w:lang w:val="en-US"/>
        </w:rPr>
        <w:t>(Kholasae Hadees e Tashbeeh of Abaqatul Anwar Page 33</w:t>
      </w:r>
      <w:r w:rsidR="009D603B">
        <w:rPr>
          <w:sz w:val="28"/>
          <w:szCs w:val="28"/>
          <w:lang w:val="en-US"/>
        </w:rPr>
        <w:t>5, narrated from Irshadul Aqlus Salim Vol 8 Page 90</w:t>
      </w:r>
      <w:r>
        <w:rPr>
          <w:sz w:val="28"/>
          <w:szCs w:val="28"/>
          <w:lang w:val="en-US"/>
        </w:rPr>
        <w:t>)</w:t>
      </w:r>
    </w:p>
    <w:p w:rsidR="009D603B" w:rsidRDefault="004424B3" w:rsidP="004424B3">
      <w:pPr>
        <w:pStyle w:val="ListParagraph"/>
        <w:numPr>
          <w:ilvl w:val="0"/>
          <w:numId w:val="25"/>
        </w:numPr>
        <w:rPr>
          <w:b/>
          <w:sz w:val="28"/>
          <w:szCs w:val="28"/>
          <w:u w:val="single"/>
          <w:lang w:val="en-US"/>
        </w:rPr>
      </w:pPr>
      <w:r w:rsidRPr="004424B3">
        <w:rPr>
          <w:b/>
          <w:sz w:val="28"/>
          <w:szCs w:val="28"/>
          <w:u w:val="single"/>
          <w:lang w:val="en-US"/>
        </w:rPr>
        <w:t>SUPERIORITY FROM OTHER PEOPLE OF NATION:</w:t>
      </w:r>
    </w:p>
    <w:p w:rsidR="004424B3" w:rsidRDefault="004424B3" w:rsidP="004424B3">
      <w:pPr>
        <w:pStyle w:val="ListParagraph"/>
        <w:ind w:left="2520"/>
        <w:rPr>
          <w:b/>
          <w:sz w:val="28"/>
          <w:szCs w:val="28"/>
          <w:u w:val="single"/>
          <w:lang w:val="en-US"/>
        </w:rPr>
      </w:pPr>
    </w:p>
    <w:p w:rsidR="00E17470" w:rsidRDefault="004424B3" w:rsidP="00FA63FF">
      <w:pPr>
        <w:pStyle w:val="ListParagraph"/>
        <w:ind w:left="2520"/>
        <w:rPr>
          <w:sz w:val="28"/>
          <w:szCs w:val="28"/>
          <w:lang w:val="en-US"/>
        </w:rPr>
      </w:pPr>
      <w:r w:rsidRPr="004424B3">
        <w:rPr>
          <w:sz w:val="28"/>
          <w:szCs w:val="28"/>
          <w:lang w:val="en-US"/>
        </w:rPr>
        <w:t>Other message of Hadees e Tashbeeh is the superiority of Hazrate Ameerul Momeneen alaihissalam over other people of the nation of Holy Prophet sallalLaho alaihe wa aalehi wa sallam</w:t>
      </w:r>
      <w:r>
        <w:rPr>
          <w:sz w:val="28"/>
          <w:szCs w:val="28"/>
          <w:lang w:val="en-US"/>
        </w:rPr>
        <w:t>.</w:t>
      </w:r>
      <w:r w:rsidR="00384283">
        <w:rPr>
          <w:sz w:val="28"/>
          <w:szCs w:val="28"/>
          <w:lang w:val="en-US"/>
        </w:rPr>
        <w:t xml:space="preserve"> </w:t>
      </w:r>
      <w:r>
        <w:rPr>
          <w:sz w:val="28"/>
          <w:szCs w:val="28"/>
          <w:lang w:val="en-US"/>
        </w:rPr>
        <w:t xml:space="preserve">Because as per this Hadees Hazrat Ali alaihissalam </w:t>
      </w:r>
      <w:r w:rsidR="00384283">
        <w:rPr>
          <w:sz w:val="28"/>
          <w:szCs w:val="28"/>
          <w:lang w:val="en-US"/>
        </w:rPr>
        <w:t>knowledge is equal to Hazrate Adam alaihissalam, understanding of him is equal to Nooh alaihissalam, forbearance is equal to that of Ibrahim alaihissalam, toughness is equal to that of Hazrat Moosa alaihissalam, piety is equal to that of Hazrat Esa alaihissalam, patience is equal to that of Hazrat Ayyub alaihissalam. It is clear that a person who possess knowledge of Hazrat Adam alaihissalam</w:t>
      </w:r>
      <w:r w:rsidR="00DC3B21">
        <w:rPr>
          <w:sz w:val="28"/>
          <w:szCs w:val="28"/>
          <w:lang w:val="en-US"/>
        </w:rPr>
        <w:t>, understanding of Hazrat Nooh alaihissalam, forbearance of Hazrat Ibrahim alaihissalam, toughness of Hazrat Moosa alaihissalam, piety of Hazrat Esa alaihissalam, patience of Hazrat Ayyub alaihissalam is superior to those who do not possess these attributes. And this personality possessing all these attributes in the whole nation of Hazrat Mohammad sallalLaho alaihe wa aalehi wasallam is only Hazrat Ali alaihissalam only and no one else.</w:t>
      </w:r>
    </w:p>
    <w:p w:rsidR="002E5F96" w:rsidRDefault="00DC3B21" w:rsidP="00FA63FF">
      <w:pPr>
        <w:pStyle w:val="ListParagraph"/>
        <w:ind w:left="2520"/>
        <w:rPr>
          <w:sz w:val="28"/>
          <w:szCs w:val="28"/>
          <w:lang w:val="en-US"/>
        </w:rPr>
      </w:pPr>
      <w:r>
        <w:rPr>
          <w:sz w:val="28"/>
          <w:szCs w:val="28"/>
          <w:lang w:val="en-US"/>
        </w:rPr>
        <w:t xml:space="preserve">Ameer Mohammad Sanaani, (Died in 1182 Hijri) well known scholar of Ahle Sunnat after narrating Hadees Tashbeeh </w:t>
      </w:r>
      <w:r w:rsidR="00460C11">
        <w:rPr>
          <w:sz w:val="28"/>
          <w:szCs w:val="28"/>
          <w:lang w:val="en-US"/>
        </w:rPr>
        <w:t xml:space="preserve">from Abul Hamra and Ibne Abbas emphasized that the seal of the prophet Hazrate Mohammad </w:t>
      </w:r>
      <w:r w:rsidR="00460C11">
        <w:rPr>
          <w:sz w:val="28"/>
          <w:szCs w:val="28"/>
          <w:lang w:val="en-US"/>
        </w:rPr>
        <w:lastRenderedPageBreak/>
        <w:t>sallalLaho alaihe wa aalehi  and writes at the end</w:t>
      </w:r>
      <w:r w:rsidR="003D3FAA">
        <w:rPr>
          <w:sz w:val="28"/>
          <w:szCs w:val="28"/>
          <w:lang w:val="en-US"/>
        </w:rPr>
        <w:t xml:space="preserve"> </w:t>
      </w:r>
      <w:r w:rsidR="00460C11">
        <w:rPr>
          <w:sz w:val="28"/>
          <w:szCs w:val="28"/>
          <w:lang w:val="en-US"/>
        </w:rPr>
        <w:t>wa sallam has ascribed these qualities of prophets i.e knowledge of Hazrat Adam alaihissalam, understanding of Hazrat Nooh alaihissalam, forbearance of Hazrat Ibrahim alaihissalam, toughness of Hazrat Moosa alaihissalam, piety of Hazrat Esa alaihissalam, patience of Hazrat Ayyub alaihissalam to Ali alaihissalam</w:t>
      </w:r>
      <w:r>
        <w:rPr>
          <w:sz w:val="28"/>
          <w:szCs w:val="28"/>
          <w:lang w:val="en-US"/>
        </w:rPr>
        <w:t xml:space="preserve"> </w:t>
      </w:r>
      <w:r w:rsidR="00332CD0">
        <w:rPr>
          <w:sz w:val="28"/>
          <w:szCs w:val="28"/>
          <w:lang w:val="en-US"/>
        </w:rPr>
        <w:t>, these are most complete status which Ali alaihissalam has got it because knowledge of prophets are without any defect, understanding of them is complete understanding, their piety is of highest degree, their ability is of greatest capability, it is sufficient to understand a person that Allah has showered these</w:t>
      </w:r>
      <w:r w:rsidR="002E5F96">
        <w:rPr>
          <w:sz w:val="28"/>
          <w:szCs w:val="28"/>
          <w:lang w:val="en-US"/>
        </w:rPr>
        <w:t xml:space="preserve"> many qualities to him and prophet was aware that Allah has completed the personality of Ali alaihissalam with these many qualities and then he said anyone who wants to see the qualities of these many prophets in a single man like in their life he should see Ali Ibne Abi Talib alaihissalam”</w:t>
      </w:r>
    </w:p>
    <w:p w:rsidR="002E5F96" w:rsidRDefault="002E5F96" w:rsidP="002E5F96">
      <w:pPr>
        <w:ind w:left="2520"/>
        <w:rPr>
          <w:sz w:val="28"/>
          <w:szCs w:val="28"/>
          <w:lang w:val="en-US"/>
        </w:rPr>
      </w:pPr>
      <w:r>
        <w:rPr>
          <w:sz w:val="28"/>
          <w:szCs w:val="28"/>
          <w:lang w:val="en-US"/>
        </w:rPr>
        <w:t>(Kholasae Hadees e Tashbeeh of Abaqatul Anwar Page 314-318, narrated from Rauzatun Nadeeya)</w:t>
      </w:r>
    </w:p>
    <w:p w:rsidR="002E5F96" w:rsidRDefault="002E5F96" w:rsidP="002E5F96">
      <w:pPr>
        <w:ind w:left="2520"/>
        <w:rPr>
          <w:sz w:val="28"/>
          <w:szCs w:val="28"/>
          <w:lang w:val="en-US"/>
        </w:rPr>
      </w:pPr>
    </w:p>
    <w:p w:rsidR="00DF7264" w:rsidRDefault="00DF7264" w:rsidP="002E5F96">
      <w:pPr>
        <w:ind w:left="2520"/>
        <w:rPr>
          <w:b/>
          <w:sz w:val="28"/>
          <w:szCs w:val="28"/>
          <w:u w:val="single"/>
          <w:lang w:val="en-US"/>
        </w:rPr>
      </w:pPr>
    </w:p>
    <w:p w:rsidR="00DF7264" w:rsidRDefault="00DF7264" w:rsidP="002E5F96">
      <w:pPr>
        <w:ind w:left="2520"/>
        <w:rPr>
          <w:b/>
          <w:sz w:val="28"/>
          <w:szCs w:val="28"/>
          <w:u w:val="single"/>
          <w:lang w:val="en-US"/>
        </w:rPr>
      </w:pPr>
    </w:p>
    <w:p w:rsidR="00DF7264" w:rsidRDefault="00DF7264" w:rsidP="002E5F96">
      <w:pPr>
        <w:ind w:left="2520"/>
        <w:rPr>
          <w:b/>
          <w:sz w:val="28"/>
          <w:szCs w:val="28"/>
          <w:u w:val="single"/>
          <w:lang w:val="en-US"/>
        </w:rPr>
      </w:pPr>
    </w:p>
    <w:p w:rsidR="00DF7264" w:rsidRDefault="00DF7264" w:rsidP="002E5F96">
      <w:pPr>
        <w:ind w:left="2520"/>
        <w:rPr>
          <w:b/>
          <w:sz w:val="28"/>
          <w:szCs w:val="28"/>
          <w:u w:val="single"/>
          <w:lang w:val="en-US"/>
        </w:rPr>
      </w:pPr>
    </w:p>
    <w:p w:rsidR="00DF7264" w:rsidRDefault="00DF7264" w:rsidP="002E5F96">
      <w:pPr>
        <w:ind w:left="2520"/>
        <w:rPr>
          <w:b/>
          <w:sz w:val="28"/>
          <w:szCs w:val="28"/>
          <w:u w:val="single"/>
          <w:lang w:val="en-US"/>
        </w:rPr>
      </w:pPr>
    </w:p>
    <w:p w:rsidR="00DF7264" w:rsidRDefault="00DF7264" w:rsidP="002E5F96">
      <w:pPr>
        <w:ind w:left="2520"/>
        <w:rPr>
          <w:b/>
          <w:sz w:val="28"/>
          <w:szCs w:val="28"/>
          <w:u w:val="single"/>
          <w:lang w:val="en-US"/>
        </w:rPr>
      </w:pPr>
    </w:p>
    <w:p w:rsidR="00DF7264" w:rsidRDefault="00DF7264" w:rsidP="002E5F96">
      <w:pPr>
        <w:ind w:left="2520"/>
        <w:rPr>
          <w:b/>
          <w:sz w:val="28"/>
          <w:szCs w:val="28"/>
          <w:u w:val="single"/>
          <w:lang w:val="en-US"/>
        </w:rPr>
      </w:pPr>
    </w:p>
    <w:p w:rsidR="00DF7264" w:rsidRDefault="00DF7264" w:rsidP="002E5F96">
      <w:pPr>
        <w:ind w:left="2520"/>
        <w:rPr>
          <w:b/>
          <w:sz w:val="28"/>
          <w:szCs w:val="28"/>
          <w:u w:val="single"/>
          <w:lang w:val="en-US"/>
        </w:rPr>
      </w:pPr>
    </w:p>
    <w:p w:rsidR="00DF7264" w:rsidRDefault="00DF7264" w:rsidP="002E5F96">
      <w:pPr>
        <w:ind w:left="2520"/>
        <w:rPr>
          <w:b/>
          <w:sz w:val="28"/>
          <w:szCs w:val="28"/>
          <w:u w:val="single"/>
          <w:lang w:val="en-US"/>
        </w:rPr>
      </w:pPr>
    </w:p>
    <w:p w:rsidR="00DF7264" w:rsidRDefault="00DF7264" w:rsidP="002E5F96">
      <w:pPr>
        <w:ind w:left="2520"/>
        <w:rPr>
          <w:b/>
          <w:sz w:val="28"/>
          <w:szCs w:val="28"/>
          <w:u w:val="single"/>
          <w:lang w:val="en-US"/>
        </w:rPr>
      </w:pPr>
    </w:p>
    <w:p w:rsidR="002E5F96" w:rsidRDefault="002E5F96" w:rsidP="002E5F96">
      <w:pPr>
        <w:ind w:left="2520"/>
        <w:rPr>
          <w:b/>
          <w:sz w:val="28"/>
          <w:szCs w:val="28"/>
          <w:u w:val="single"/>
          <w:lang w:val="en-US"/>
        </w:rPr>
      </w:pPr>
      <w:r w:rsidRPr="002360AB">
        <w:rPr>
          <w:b/>
          <w:sz w:val="28"/>
          <w:szCs w:val="28"/>
          <w:u w:val="single"/>
          <w:lang w:val="en-US"/>
        </w:rPr>
        <w:lastRenderedPageBreak/>
        <w:t xml:space="preserve">CONFESSION OF </w:t>
      </w:r>
      <w:r w:rsidR="002360AB" w:rsidRPr="002360AB">
        <w:rPr>
          <w:b/>
          <w:sz w:val="28"/>
          <w:szCs w:val="28"/>
          <w:u w:val="single"/>
          <w:lang w:val="en-US"/>
        </w:rPr>
        <w:t xml:space="preserve">SUPERIORITY OF ALI ALAIHISSALAM BY </w:t>
      </w:r>
      <w:r w:rsidRPr="002360AB">
        <w:rPr>
          <w:b/>
          <w:sz w:val="28"/>
          <w:szCs w:val="28"/>
          <w:u w:val="single"/>
          <w:lang w:val="en-US"/>
        </w:rPr>
        <w:t>ABU BAKR</w:t>
      </w:r>
      <w:r w:rsidR="002360AB" w:rsidRPr="002360AB">
        <w:rPr>
          <w:b/>
          <w:sz w:val="28"/>
          <w:szCs w:val="28"/>
          <w:u w:val="single"/>
          <w:lang w:val="en-US"/>
        </w:rPr>
        <w:t xml:space="preserve">  CONSIDERING HADEES E TASHBEEH</w:t>
      </w:r>
      <w:r w:rsidR="002360AB">
        <w:rPr>
          <w:b/>
          <w:sz w:val="28"/>
          <w:szCs w:val="28"/>
          <w:u w:val="single"/>
          <w:lang w:val="en-US"/>
        </w:rPr>
        <w:t xml:space="preserve"> :</w:t>
      </w:r>
    </w:p>
    <w:p w:rsidR="002360AB" w:rsidRDefault="002360AB" w:rsidP="002E5F96">
      <w:pPr>
        <w:ind w:left="2520"/>
        <w:rPr>
          <w:sz w:val="28"/>
          <w:szCs w:val="28"/>
          <w:lang w:val="en-US"/>
        </w:rPr>
      </w:pPr>
      <w:r w:rsidRPr="002360AB">
        <w:rPr>
          <w:sz w:val="28"/>
          <w:szCs w:val="28"/>
          <w:lang w:val="en-US"/>
        </w:rPr>
        <w:t>In the narration of hadees Tashbeeh by Harith Hamadani it has come</w:t>
      </w:r>
      <w:r>
        <w:rPr>
          <w:sz w:val="28"/>
          <w:szCs w:val="28"/>
          <w:lang w:val="en-US"/>
        </w:rPr>
        <w:t>:</w:t>
      </w:r>
    </w:p>
    <w:p w:rsidR="002360AB" w:rsidRDefault="002360AB" w:rsidP="002E5F96">
      <w:pPr>
        <w:ind w:left="2520"/>
        <w:rPr>
          <w:sz w:val="28"/>
          <w:szCs w:val="28"/>
          <w:lang w:val="en-US"/>
        </w:rPr>
      </w:pPr>
      <w:r>
        <w:rPr>
          <w:sz w:val="28"/>
          <w:szCs w:val="28"/>
          <w:lang w:val="en-US"/>
        </w:rPr>
        <w:t>Prophet sallalLaho alaihe wa aalehi wa sallam himself said while he was with a group of companions</w:t>
      </w:r>
    </w:p>
    <w:p w:rsidR="002360AB" w:rsidRDefault="002360AB" w:rsidP="002E5F96">
      <w:pPr>
        <w:ind w:left="2520"/>
        <w:rPr>
          <w:sz w:val="28"/>
          <w:szCs w:val="28"/>
          <w:lang w:val="en-US"/>
        </w:rPr>
      </w:pPr>
      <w:r>
        <w:rPr>
          <w:sz w:val="28"/>
          <w:szCs w:val="28"/>
          <w:lang w:val="en-US"/>
        </w:rPr>
        <w:t>“</w:t>
      </w:r>
      <w:r w:rsidR="00AA459B">
        <w:rPr>
          <w:sz w:val="28"/>
          <w:szCs w:val="28"/>
          <w:lang w:val="en-US"/>
        </w:rPr>
        <w:t xml:space="preserve">I want to show you </w:t>
      </w:r>
      <w:r>
        <w:rPr>
          <w:sz w:val="28"/>
          <w:szCs w:val="28"/>
          <w:lang w:val="en-US"/>
        </w:rPr>
        <w:t>Knowledge of Adam, understanding of Nooh and wisdom of Ibrahim” with in no time Hazrat Ali alaihissalam entered in the gathering</w:t>
      </w:r>
      <w:r w:rsidR="00DF7264">
        <w:rPr>
          <w:sz w:val="28"/>
          <w:szCs w:val="28"/>
          <w:lang w:val="en-US"/>
        </w:rPr>
        <w:t>, Abu Bakr said:</w:t>
      </w:r>
    </w:p>
    <w:p w:rsidR="00DF7264" w:rsidRDefault="00DF7264" w:rsidP="002E5F96">
      <w:pPr>
        <w:ind w:left="2520"/>
        <w:rPr>
          <w:sz w:val="28"/>
          <w:szCs w:val="28"/>
          <w:lang w:val="en-US"/>
        </w:rPr>
      </w:pPr>
      <w:r>
        <w:rPr>
          <w:sz w:val="28"/>
          <w:szCs w:val="28"/>
          <w:lang w:val="en-US"/>
        </w:rPr>
        <w:t>“O prophet are you comparing one person with three prophets send by Allah?”</w:t>
      </w:r>
    </w:p>
    <w:p w:rsidR="00DF7264" w:rsidRDefault="00DF7264" w:rsidP="002E5F96">
      <w:pPr>
        <w:ind w:left="2520"/>
        <w:rPr>
          <w:sz w:val="28"/>
          <w:szCs w:val="28"/>
          <w:lang w:val="en-US"/>
        </w:rPr>
      </w:pPr>
      <w:r>
        <w:rPr>
          <w:sz w:val="28"/>
          <w:szCs w:val="28"/>
          <w:lang w:val="en-US"/>
        </w:rPr>
        <w:t>Salute to that person O prophet who is that person</w:t>
      </w:r>
    </w:p>
    <w:p w:rsidR="00AA459B" w:rsidRDefault="00AA459B" w:rsidP="002E5F96">
      <w:pPr>
        <w:ind w:left="2520"/>
        <w:rPr>
          <w:sz w:val="28"/>
          <w:szCs w:val="28"/>
          <w:lang w:val="en-US"/>
        </w:rPr>
      </w:pPr>
      <w:r>
        <w:rPr>
          <w:sz w:val="28"/>
          <w:szCs w:val="28"/>
          <w:lang w:val="en-US"/>
        </w:rPr>
        <w:t>Prophet sallalLaho alaihe wa aalehi wa sallam said: Do you not recognize that person?</w:t>
      </w:r>
    </w:p>
    <w:p w:rsidR="00AA459B" w:rsidRDefault="00AA459B" w:rsidP="002E5F96">
      <w:pPr>
        <w:ind w:left="2520"/>
        <w:rPr>
          <w:sz w:val="28"/>
          <w:szCs w:val="28"/>
          <w:lang w:val="en-US"/>
        </w:rPr>
      </w:pPr>
      <w:r>
        <w:rPr>
          <w:sz w:val="28"/>
          <w:szCs w:val="28"/>
          <w:lang w:val="en-US"/>
        </w:rPr>
        <w:t>Abu Bakr said Allah and His prophet know better that who is he?</w:t>
      </w:r>
    </w:p>
    <w:p w:rsidR="00AA459B" w:rsidRDefault="00AA459B" w:rsidP="002E5F96">
      <w:pPr>
        <w:ind w:left="2520"/>
        <w:rPr>
          <w:sz w:val="28"/>
          <w:szCs w:val="28"/>
          <w:lang w:val="en-US"/>
        </w:rPr>
      </w:pPr>
      <w:r>
        <w:rPr>
          <w:sz w:val="28"/>
          <w:szCs w:val="28"/>
          <w:lang w:val="en-US"/>
        </w:rPr>
        <w:t>prophet</w:t>
      </w:r>
      <w:r w:rsidRPr="00AA459B">
        <w:rPr>
          <w:sz w:val="28"/>
          <w:szCs w:val="28"/>
          <w:lang w:val="en-US"/>
        </w:rPr>
        <w:t xml:space="preserve"> </w:t>
      </w:r>
      <w:r>
        <w:rPr>
          <w:sz w:val="28"/>
          <w:szCs w:val="28"/>
          <w:lang w:val="en-US"/>
        </w:rPr>
        <w:t>sallalLaho alaihe wa aalehi wa sallam said: that person is Abul Hasan Ali Ibne Abu Talib alaihissalam</w:t>
      </w:r>
    </w:p>
    <w:p w:rsidR="00893F04" w:rsidRDefault="00AA459B" w:rsidP="002E5F96">
      <w:pPr>
        <w:ind w:left="2520"/>
        <w:rPr>
          <w:sz w:val="28"/>
          <w:szCs w:val="28"/>
          <w:lang w:val="en-US"/>
        </w:rPr>
      </w:pPr>
      <w:r>
        <w:rPr>
          <w:sz w:val="28"/>
          <w:szCs w:val="28"/>
          <w:lang w:val="en-US"/>
        </w:rPr>
        <w:t>Abu Bakr said:</w:t>
      </w:r>
      <w:r w:rsidR="00893F04">
        <w:rPr>
          <w:sz w:val="28"/>
          <w:szCs w:val="28"/>
          <w:lang w:val="en-US"/>
        </w:rPr>
        <w:t xml:space="preserve"> Good, Good O Abul Hasan from where you got these similarities?”</w:t>
      </w:r>
    </w:p>
    <w:p w:rsidR="00893F04" w:rsidRDefault="00893F04" w:rsidP="00893F04">
      <w:pPr>
        <w:ind w:left="2520"/>
        <w:rPr>
          <w:sz w:val="28"/>
          <w:szCs w:val="28"/>
          <w:lang w:val="en-US"/>
        </w:rPr>
      </w:pPr>
      <w:r>
        <w:rPr>
          <w:sz w:val="28"/>
          <w:szCs w:val="28"/>
          <w:lang w:val="en-US"/>
        </w:rPr>
        <w:t>(Kholasae Hadees e Tashbeeh of Abaqatul Anwar Page 319, narrated from Manaqibe Khwarazm Page 44-45)</w:t>
      </w:r>
    </w:p>
    <w:p w:rsidR="00893F04" w:rsidRDefault="00893F04" w:rsidP="00893F04">
      <w:pPr>
        <w:ind w:left="2520"/>
        <w:rPr>
          <w:sz w:val="28"/>
          <w:szCs w:val="28"/>
          <w:lang w:val="en-US"/>
        </w:rPr>
      </w:pPr>
      <w:r>
        <w:rPr>
          <w:sz w:val="28"/>
          <w:szCs w:val="28"/>
          <w:lang w:val="en-US"/>
        </w:rPr>
        <w:t>In this tradition there are two important points:</w:t>
      </w:r>
    </w:p>
    <w:p w:rsidR="00893F04" w:rsidRDefault="00893F04" w:rsidP="00893F04">
      <w:pPr>
        <w:ind w:left="2520"/>
        <w:rPr>
          <w:sz w:val="28"/>
          <w:szCs w:val="28"/>
          <w:lang w:val="en-US"/>
        </w:rPr>
      </w:pPr>
      <w:r>
        <w:rPr>
          <w:sz w:val="28"/>
          <w:szCs w:val="28"/>
          <w:lang w:val="en-US"/>
        </w:rPr>
        <w:t>One is an open acceptance of Hadees Tashbeeh for Imams and prophets by Abu Bakr</w:t>
      </w:r>
    </w:p>
    <w:p w:rsidR="00EC1F49" w:rsidRDefault="00893F04" w:rsidP="00893F04">
      <w:pPr>
        <w:ind w:left="2520"/>
        <w:rPr>
          <w:sz w:val="28"/>
          <w:szCs w:val="28"/>
          <w:lang w:val="en-US"/>
        </w:rPr>
      </w:pPr>
      <w:r>
        <w:rPr>
          <w:sz w:val="28"/>
          <w:szCs w:val="28"/>
          <w:lang w:val="en-US"/>
        </w:rPr>
        <w:t xml:space="preserve">Second is confirmation of Abu Bakr for the statements of Holy Prophet and is considered in positive </w:t>
      </w:r>
      <w:r w:rsidR="00EC1F49">
        <w:rPr>
          <w:sz w:val="28"/>
          <w:szCs w:val="28"/>
          <w:lang w:val="en-US"/>
        </w:rPr>
        <w:t>sense</w:t>
      </w:r>
      <w:r>
        <w:rPr>
          <w:sz w:val="28"/>
          <w:szCs w:val="28"/>
          <w:lang w:val="en-US"/>
        </w:rPr>
        <w:t xml:space="preserve"> that </w:t>
      </w:r>
      <w:r w:rsidR="00EC1F49">
        <w:rPr>
          <w:sz w:val="28"/>
          <w:szCs w:val="28"/>
          <w:lang w:val="en-US"/>
        </w:rPr>
        <w:t xml:space="preserve">Abu Bakr considered this hadith for equality because he asked prophet you are comparing one person with qualities of three messengers send by Allah, because QIYAS in Persian is used for showing equality with other </w:t>
      </w:r>
    </w:p>
    <w:p w:rsidR="00EC1F49" w:rsidRDefault="00EC1F49" w:rsidP="00EC1F49">
      <w:pPr>
        <w:ind w:left="2520"/>
        <w:rPr>
          <w:sz w:val="28"/>
          <w:szCs w:val="28"/>
          <w:lang w:val="en-US"/>
        </w:rPr>
      </w:pPr>
      <w:r>
        <w:rPr>
          <w:sz w:val="28"/>
          <w:szCs w:val="28"/>
          <w:lang w:val="en-US"/>
        </w:rPr>
        <w:lastRenderedPageBreak/>
        <w:t>(Kholasae Hadees e Tashbeeh of Abaqatul Anwar Page 321, narrated from At Taritatu, Page 78, Sehahe Johari, MA wade Qaise wa Qaise, Al Qamoosul Moheet &amp; Maddaye Qaise)</w:t>
      </w:r>
    </w:p>
    <w:p w:rsidR="00EC1F49" w:rsidRDefault="00EC1F49" w:rsidP="00EC1F49">
      <w:pPr>
        <w:ind w:left="2520"/>
        <w:rPr>
          <w:sz w:val="28"/>
          <w:szCs w:val="28"/>
          <w:lang w:val="en-US"/>
        </w:rPr>
      </w:pPr>
      <w:r>
        <w:rPr>
          <w:sz w:val="28"/>
          <w:szCs w:val="28"/>
          <w:lang w:val="en-US"/>
        </w:rPr>
        <w:t>Over and above that Abu Bakr asked Ali alaihissalam</w:t>
      </w:r>
    </w:p>
    <w:p w:rsidR="00EC1F49" w:rsidRDefault="00EC1F49" w:rsidP="00EC1F49">
      <w:pPr>
        <w:ind w:left="2520"/>
        <w:rPr>
          <w:sz w:val="28"/>
          <w:szCs w:val="28"/>
          <w:lang w:val="en-US"/>
        </w:rPr>
      </w:pPr>
      <w:r>
        <w:rPr>
          <w:sz w:val="28"/>
          <w:szCs w:val="28"/>
          <w:lang w:val="en-US"/>
        </w:rPr>
        <w:t>Persin Text</w:t>
      </w:r>
    </w:p>
    <w:p w:rsidR="00D562DA" w:rsidRDefault="00D562DA" w:rsidP="00D562DA">
      <w:pPr>
        <w:ind w:left="2520"/>
        <w:rPr>
          <w:sz w:val="28"/>
          <w:szCs w:val="28"/>
          <w:lang w:val="en-US"/>
        </w:rPr>
      </w:pPr>
      <w:r>
        <w:rPr>
          <w:sz w:val="28"/>
          <w:szCs w:val="28"/>
          <w:lang w:val="en-US"/>
        </w:rPr>
        <w:t xml:space="preserve">“from where you got these similarities?” shows that he has considered equality in this tradition because he was thinking it is not existing in the Imam, this itself is again proof of superiority of Hazrat Ali alaihissalam </w:t>
      </w:r>
      <w:r w:rsidR="007D08DC">
        <w:rPr>
          <w:sz w:val="28"/>
          <w:szCs w:val="28"/>
          <w:lang w:val="en-US"/>
        </w:rPr>
        <w:t>because the words of prophet were testified by Abu Bakr. Hence Similarity of a person with prophets is sign of superiority of him.</w:t>
      </w:r>
    </w:p>
    <w:p w:rsidR="007D08DC" w:rsidRDefault="007D08DC" w:rsidP="00D562DA">
      <w:pPr>
        <w:ind w:left="2520"/>
        <w:rPr>
          <w:b/>
          <w:sz w:val="28"/>
          <w:szCs w:val="28"/>
          <w:u w:val="single"/>
          <w:lang w:val="en-US"/>
        </w:rPr>
      </w:pPr>
    </w:p>
    <w:p w:rsidR="007D08DC" w:rsidRDefault="007D08DC" w:rsidP="00D562DA">
      <w:pPr>
        <w:ind w:left="2520"/>
        <w:rPr>
          <w:b/>
          <w:sz w:val="28"/>
          <w:szCs w:val="28"/>
          <w:u w:val="single"/>
          <w:lang w:val="en-US"/>
        </w:rPr>
      </w:pPr>
    </w:p>
    <w:p w:rsidR="007D08DC" w:rsidRDefault="007D08DC" w:rsidP="00D562DA">
      <w:pPr>
        <w:ind w:left="2520"/>
        <w:rPr>
          <w:b/>
          <w:sz w:val="28"/>
          <w:szCs w:val="28"/>
          <w:u w:val="single"/>
          <w:lang w:val="en-US"/>
        </w:rPr>
      </w:pPr>
    </w:p>
    <w:p w:rsidR="007D08DC" w:rsidRDefault="007D08DC" w:rsidP="00D562DA">
      <w:pPr>
        <w:ind w:left="2520"/>
        <w:rPr>
          <w:b/>
          <w:sz w:val="28"/>
          <w:szCs w:val="28"/>
          <w:u w:val="single"/>
          <w:lang w:val="en-US"/>
        </w:rPr>
      </w:pPr>
    </w:p>
    <w:p w:rsidR="007D08DC" w:rsidRDefault="007D08DC" w:rsidP="00D562DA">
      <w:pPr>
        <w:ind w:left="2520"/>
        <w:rPr>
          <w:b/>
          <w:sz w:val="28"/>
          <w:szCs w:val="28"/>
          <w:u w:val="single"/>
          <w:lang w:val="en-US"/>
        </w:rPr>
      </w:pPr>
    </w:p>
    <w:p w:rsidR="007D08DC" w:rsidRDefault="007D08DC" w:rsidP="00D562DA">
      <w:pPr>
        <w:ind w:left="2520"/>
        <w:rPr>
          <w:b/>
          <w:sz w:val="28"/>
          <w:szCs w:val="28"/>
          <w:u w:val="single"/>
          <w:lang w:val="en-US"/>
        </w:rPr>
      </w:pPr>
    </w:p>
    <w:p w:rsidR="007D08DC" w:rsidRDefault="007D08DC" w:rsidP="00D562DA">
      <w:pPr>
        <w:ind w:left="2520"/>
        <w:rPr>
          <w:b/>
          <w:sz w:val="28"/>
          <w:szCs w:val="28"/>
          <w:u w:val="single"/>
          <w:lang w:val="en-US"/>
        </w:rPr>
      </w:pPr>
    </w:p>
    <w:p w:rsidR="007D08DC" w:rsidRDefault="007D08DC" w:rsidP="00D562DA">
      <w:pPr>
        <w:ind w:left="2520"/>
        <w:rPr>
          <w:b/>
          <w:sz w:val="28"/>
          <w:szCs w:val="28"/>
          <w:u w:val="single"/>
          <w:lang w:val="en-US"/>
        </w:rPr>
      </w:pPr>
    </w:p>
    <w:p w:rsidR="007D08DC" w:rsidRDefault="007D08DC" w:rsidP="00D562DA">
      <w:pPr>
        <w:ind w:left="2520"/>
        <w:rPr>
          <w:b/>
          <w:sz w:val="28"/>
          <w:szCs w:val="28"/>
          <w:u w:val="single"/>
          <w:lang w:val="en-US"/>
        </w:rPr>
      </w:pPr>
    </w:p>
    <w:p w:rsidR="007D08DC" w:rsidRDefault="007D08DC" w:rsidP="00D562DA">
      <w:pPr>
        <w:ind w:left="2520"/>
        <w:rPr>
          <w:b/>
          <w:sz w:val="28"/>
          <w:szCs w:val="28"/>
          <w:u w:val="single"/>
          <w:lang w:val="en-US"/>
        </w:rPr>
      </w:pPr>
    </w:p>
    <w:p w:rsidR="007D08DC" w:rsidRDefault="007D08DC" w:rsidP="00D562DA">
      <w:pPr>
        <w:ind w:left="2520"/>
        <w:rPr>
          <w:b/>
          <w:sz w:val="28"/>
          <w:szCs w:val="28"/>
          <w:u w:val="single"/>
          <w:lang w:val="en-US"/>
        </w:rPr>
      </w:pPr>
    </w:p>
    <w:p w:rsidR="007D08DC" w:rsidRDefault="007D08DC" w:rsidP="00D562DA">
      <w:pPr>
        <w:ind w:left="2520"/>
        <w:rPr>
          <w:b/>
          <w:sz w:val="28"/>
          <w:szCs w:val="28"/>
          <w:u w:val="single"/>
          <w:lang w:val="en-US"/>
        </w:rPr>
      </w:pPr>
    </w:p>
    <w:p w:rsidR="007D08DC" w:rsidRDefault="007D08DC" w:rsidP="00D562DA">
      <w:pPr>
        <w:ind w:left="2520"/>
        <w:rPr>
          <w:b/>
          <w:sz w:val="28"/>
          <w:szCs w:val="28"/>
          <w:u w:val="single"/>
          <w:lang w:val="en-US"/>
        </w:rPr>
      </w:pPr>
    </w:p>
    <w:p w:rsidR="007D08DC" w:rsidRDefault="007D08DC" w:rsidP="00D562DA">
      <w:pPr>
        <w:ind w:left="2520"/>
        <w:rPr>
          <w:b/>
          <w:sz w:val="28"/>
          <w:szCs w:val="28"/>
          <w:u w:val="single"/>
          <w:lang w:val="en-US"/>
        </w:rPr>
      </w:pPr>
    </w:p>
    <w:p w:rsidR="007D08DC" w:rsidRDefault="007D08DC" w:rsidP="00D562DA">
      <w:pPr>
        <w:ind w:left="2520"/>
        <w:rPr>
          <w:b/>
          <w:sz w:val="28"/>
          <w:szCs w:val="28"/>
          <w:u w:val="single"/>
          <w:lang w:val="en-US"/>
        </w:rPr>
      </w:pPr>
    </w:p>
    <w:p w:rsidR="007D08DC" w:rsidRDefault="007D08DC" w:rsidP="00D562DA">
      <w:pPr>
        <w:ind w:left="2520"/>
        <w:rPr>
          <w:b/>
          <w:sz w:val="28"/>
          <w:szCs w:val="28"/>
          <w:u w:val="single"/>
          <w:lang w:val="en-US"/>
        </w:rPr>
      </w:pPr>
    </w:p>
    <w:p w:rsidR="007D08DC" w:rsidRDefault="007D08DC" w:rsidP="00D562DA">
      <w:pPr>
        <w:ind w:left="2520"/>
        <w:rPr>
          <w:b/>
          <w:sz w:val="28"/>
          <w:szCs w:val="28"/>
          <w:u w:val="single"/>
          <w:lang w:val="en-US"/>
        </w:rPr>
      </w:pPr>
      <w:r w:rsidRPr="007D08DC">
        <w:rPr>
          <w:b/>
          <w:sz w:val="28"/>
          <w:szCs w:val="28"/>
          <w:u w:val="single"/>
          <w:lang w:val="en-US"/>
        </w:rPr>
        <w:t>SUPERIORITY OF HOLY PROPHET OVER OTHER PROPHETS IN QURAAN:</w:t>
      </w:r>
    </w:p>
    <w:p w:rsidR="007D08DC" w:rsidRDefault="007D08DC" w:rsidP="00D562DA">
      <w:pPr>
        <w:ind w:left="2520"/>
        <w:rPr>
          <w:sz w:val="28"/>
          <w:szCs w:val="28"/>
          <w:lang w:val="en-US"/>
        </w:rPr>
      </w:pPr>
      <w:r w:rsidRPr="007D08DC">
        <w:rPr>
          <w:sz w:val="28"/>
          <w:szCs w:val="28"/>
          <w:lang w:val="en-US"/>
        </w:rPr>
        <w:t xml:space="preserve">In Quran there are </w:t>
      </w:r>
      <w:r>
        <w:rPr>
          <w:sz w:val="28"/>
          <w:szCs w:val="28"/>
          <w:lang w:val="en-US"/>
        </w:rPr>
        <w:t xml:space="preserve">verses </w:t>
      </w:r>
      <w:r w:rsidR="00EA386A">
        <w:rPr>
          <w:sz w:val="28"/>
          <w:szCs w:val="28"/>
          <w:lang w:val="en-US"/>
        </w:rPr>
        <w:t>that after mentioning the names of a number of prophets and their characteristics, God commands the Holy Prophet</w:t>
      </w:r>
    </w:p>
    <w:p w:rsidR="00EA386A" w:rsidRDefault="00EA386A" w:rsidP="00D562DA">
      <w:pPr>
        <w:ind w:left="2520"/>
        <w:rPr>
          <w:sz w:val="28"/>
          <w:szCs w:val="28"/>
          <w:lang w:val="en-US"/>
        </w:rPr>
      </w:pPr>
      <w:r>
        <w:rPr>
          <w:sz w:val="28"/>
          <w:szCs w:val="28"/>
          <w:lang w:val="en-US"/>
        </w:rPr>
        <w:t>Arabic Text:</w:t>
      </w:r>
    </w:p>
    <w:p w:rsidR="00BD6433" w:rsidRDefault="00BD6433" w:rsidP="00D562DA">
      <w:pPr>
        <w:ind w:left="2520"/>
        <w:rPr>
          <w:sz w:val="28"/>
          <w:szCs w:val="28"/>
          <w:lang w:val="en-US"/>
        </w:rPr>
      </w:pPr>
      <w:r>
        <w:rPr>
          <w:sz w:val="28"/>
          <w:szCs w:val="28"/>
          <w:lang w:val="en-US"/>
        </w:rPr>
        <w:t>Translation: Than follow their guidance (Surae Ana am Ayat number 90)</w:t>
      </w:r>
    </w:p>
    <w:p w:rsidR="00C75566" w:rsidRDefault="00BD6433" w:rsidP="00D562DA">
      <w:pPr>
        <w:ind w:left="2520"/>
        <w:rPr>
          <w:sz w:val="28"/>
          <w:szCs w:val="28"/>
          <w:lang w:val="en-US"/>
        </w:rPr>
      </w:pPr>
      <w:r>
        <w:rPr>
          <w:sz w:val="28"/>
          <w:szCs w:val="28"/>
          <w:lang w:val="en-US"/>
        </w:rPr>
        <w:t>Great scholars have proved the superiority of Holy Prophet sallalLaho alaihe wa aalehi wa sallam over other prophets with this Ayat of Quran, Fakhre Raazi in explanation of above Ayat</w:t>
      </w:r>
      <w:r w:rsidR="00C75566">
        <w:rPr>
          <w:sz w:val="28"/>
          <w:szCs w:val="28"/>
          <w:lang w:val="en-US"/>
        </w:rPr>
        <w:t xml:space="preserve"> writes:</w:t>
      </w:r>
    </w:p>
    <w:p w:rsidR="00C0067B" w:rsidRDefault="00C75566" w:rsidP="00D562DA">
      <w:pPr>
        <w:ind w:left="2520"/>
        <w:rPr>
          <w:sz w:val="28"/>
          <w:szCs w:val="28"/>
          <w:lang w:val="en-US"/>
        </w:rPr>
      </w:pPr>
      <w:r>
        <w:rPr>
          <w:sz w:val="28"/>
          <w:szCs w:val="28"/>
          <w:lang w:val="en-US"/>
        </w:rPr>
        <w:t>“Scholars have proved superiority of Holy Prophet sallalLaho alaihe wa aalehi wa sallam over other prophets with this Ayat only</w:t>
      </w:r>
      <w:r w:rsidR="00801A1A">
        <w:rPr>
          <w:sz w:val="28"/>
          <w:szCs w:val="28"/>
          <w:lang w:val="en-US"/>
        </w:rPr>
        <w:t>. Allah subhanahu wa taala has taken name of each one of prophets with their special qualities with this reason that all of these qualities were available in our prophet sallalLaho alaihe wa aalehi wa sallam alone and ordered them to follow Mohammad sallalLaho alaihe wa aalehi wa sallam, and when Allah has ordered like this it is not possible that Hazrat also leave any chance in performing his own duties</w:t>
      </w:r>
      <w:r w:rsidR="00C0067B">
        <w:rPr>
          <w:sz w:val="28"/>
          <w:szCs w:val="28"/>
          <w:lang w:val="en-US"/>
        </w:rPr>
        <w:t>. Therefore, it is proved that what the prophets were commanded to achieve, he has achieved while such a thing is proved that whatever good qualities in all other prophets were scattered were collected in prophet Mohammed sallalLaho alaihe wa aalehi wa sallam alone and that is why such order was issued by Allah to follow is obligatory and hence he is superior to all other prophets”</w:t>
      </w:r>
    </w:p>
    <w:p w:rsidR="00EA386A" w:rsidRDefault="00C0067B" w:rsidP="00D562DA">
      <w:pPr>
        <w:ind w:left="2520"/>
        <w:rPr>
          <w:sz w:val="28"/>
          <w:szCs w:val="28"/>
          <w:lang w:val="en-US"/>
        </w:rPr>
      </w:pPr>
      <w:r>
        <w:rPr>
          <w:sz w:val="28"/>
          <w:szCs w:val="28"/>
          <w:lang w:val="en-US"/>
        </w:rPr>
        <w:t xml:space="preserve">(Kholasae Hadees e Tashbeeh of Abaqatul Anwar Page 306-310, narrated from Mafateehul Ghayb Vol 13, Page </w:t>
      </w:r>
      <w:r>
        <w:rPr>
          <w:sz w:val="28"/>
          <w:szCs w:val="28"/>
          <w:lang w:val="en-US"/>
        </w:rPr>
        <w:lastRenderedPageBreak/>
        <w:t>69-71, Also in Tafseer Neeshapuri</w:t>
      </w:r>
      <w:r w:rsidR="003B4A05">
        <w:rPr>
          <w:sz w:val="28"/>
          <w:szCs w:val="28"/>
          <w:lang w:val="en-US"/>
        </w:rPr>
        <w:t xml:space="preserve"> Vol 7, Page 185, As Serajul Muneer Vol 1 Page 435</w:t>
      </w:r>
      <w:r>
        <w:rPr>
          <w:sz w:val="28"/>
          <w:szCs w:val="28"/>
          <w:lang w:val="en-US"/>
        </w:rPr>
        <w:t>)</w:t>
      </w:r>
    </w:p>
    <w:p w:rsidR="00BC7B04" w:rsidRDefault="00BC7B04" w:rsidP="00D562DA">
      <w:pPr>
        <w:ind w:left="2520"/>
        <w:rPr>
          <w:sz w:val="28"/>
          <w:szCs w:val="28"/>
          <w:lang w:val="en-US"/>
        </w:rPr>
      </w:pPr>
      <w:r>
        <w:rPr>
          <w:sz w:val="28"/>
          <w:szCs w:val="28"/>
          <w:lang w:val="en-US"/>
        </w:rPr>
        <w:t>Scholars have concluded with this Ayat that our prophet is superior to all other prophets, Hadees Tashbeeh also proves superiority of our master Hazrat Ameerul Momeneen Ali Ibne Abi Talib alaihissalam over prophets, actually proving superiority of Ali alaihissalam over prophets on the basis of Hadees Tashbeeh is easier</w:t>
      </w:r>
      <w:r w:rsidR="00532D6A">
        <w:rPr>
          <w:sz w:val="28"/>
          <w:szCs w:val="28"/>
          <w:lang w:val="en-US"/>
        </w:rPr>
        <w:t xml:space="preserve"> than proving superiority of Holy Prophet over other prophets, because if following of prophets to Holy is his superiority as has been pointed out earlier than superiority of Ali alaihissalam over other prophets is proved in a better way</w:t>
      </w:r>
    </w:p>
    <w:p w:rsidR="00532D6A" w:rsidRDefault="00532D6A" w:rsidP="00D562DA">
      <w:pPr>
        <w:ind w:left="2520"/>
        <w:rPr>
          <w:sz w:val="28"/>
          <w:szCs w:val="28"/>
          <w:lang w:val="en-US"/>
        </w:rPr>
      </w:pPr>
      <w:r>
        <w:rPr>
          <w:sz w:val="28"/>
          <w:szCs w:val="28"/>
          <w:lang w:val="en-US"/>
        </w:rPr>
        <w:t>Other than this to argue on the basis of this Ayat needs a preface:</w:t>
      </w:r>
    </w:p>
    <w:p w:rsidR="00532D6A" w:rsidRDefault="00532D6A" w:rsidP="00D562DA">
      <w:pPr>
        <w:ind w:left="2520"/>
        <w:rPr>
          <w:sz w:val="28"/>
          <w:szCs w:val="28"/>
          <w:lang w:val="en-US"/>
        </w:rPr>
      </w:pPr>
      <w:r>
        <w:rPr>
          <w:sz w:val="28"/>
          <w:szCs w:val="28"/>
          <w:lang w:val="en-US"/>
        </w:rPr>
        <w:t xml:space="preserve">First: When the Messenger of Allah finds obedience to the </w:t>
      </w:r>
      <w:r w:rsidR="00702FBA">
        <w:rPr>
          <w:sz w:val="28"/>
          <w:szCs w:val="28"/>
          <w:lang w:val="en-US"/>
        </w:rPr>
        <w:t>command, it</w:t>
      </w:r>
      <w:r>
        <w:rPr>
          <w:sz w:val="28"/>
          <w:szCs w:val="28"/>
          <w:lang w:val="en-US"/>
        </w:rPr>
        <w:t xml:space="preserve"> is impossible for him to leave the command to follow</w:t>
      </w:r>
      <w:r w:rsidR="00702FBA">
        <w:rPr>
          <w:sz w:val="28"/>
          <w:szCs w:val="28"/>
          <w:lang w:val="en-US"/>
        </w:rPr>
        <w:t>.</w:t>
      </w:r>
    </w:p>
    <w:p w:rsidR="00702FBA" w:rsidRDefault="00702FBA" w:rsidP="00D562DA">
      <w:pPr>
        <w:ind w:left="2520"/>
        <w:rPr>
          <w:sz w:val="28"/>
          <w:szCs w:val="28"/>
          <w:lang w:val="en-US"/>
        </w:rPr>
      </w:pPr>
      <w:r>
        <w:rPr>
          <w:sz w:val="28"/>
          <w:szCs w:val="28"/>
          <w:lang w:val="en-US"/>
        </w:rPr>
        <w:t>Second: The guidance of the previous prophets means all the good qualities that belong to each of them.</w:t>
      </w:r>
    </w:p>
    <w:p w:rsidR="00215B8D" w:rsidRDefault="00702FBA" w:rsidP="00D562DA">
      <w:pPr>
        <w:ind w:left="2520"/>
        <w:rPr>
          <w:sz w:val="28"/>
          <w:szCs w:val="28"/>
          <w:lang w:val="en-US"/>
        </w:rPr>
      </w:pPr>
      <w:r>
        <w:rPr>
          <w:sz w:val="28"/>
          <w:szCs w:val="28"/>
          <w:lang w:val="en-US"/>
        </w:rPr>
        <w:t>Third: Following of Holy Prophet of previous prophets does not becomes hurdle in proving superiority of Holy Prophet</w:t>
      </w:r>
      <w:r w:rsidR="00215B8D">
        <w:rPr>
          <w:sz w:val="28"/>
          <w:szCs w:val="28"/>
          <w:lang w:val="en-US"/>
        </w:rPr>
        <w:t>. However, in the Hadees Tashbeeh does not require any of these preliminaries, and the Hadees itself proves the characteristics of the previous prophets for the IMAM without any preamble</w:t>
      </w:r>
    </w:p>
    <w:p w:rsidR="007A2A50" w:rsidRDefault="00215B8D" w:rsidP="00D562DA">
      <w:pPr>
        <w:ind w:left="2520"/>
        <w:rPr>
          <w:sz w:val="28"/>
          <w:szCs w:val="28"/>
          <w:lang w:val="en-US"/>
        </w:rPr>
      </w:pPr>
      <w:r>
        <w:rPr>
          <w:sz w:val="28"/>
          <w:szCs w:val="28"/>
          <w:lang w:val="en-US"/>
        </w:rPr>
        <w:t>Yes, while arguing with Ayat it has been reminded that Holy prophet is the center of all qualities of previous prophets which were scattered and that was the point in proving his superiority over all other prophets. Hadees Tashbeeh with same reasons proves superiority of Ali alaihissalam over prophets</w:t>
      </w:r>
      <w:r w:rsidR="007A2A50">
        <w:rPr>
          <w:sz w:val="28"/>
          <w:szCs w:val="28"/>
          <w:lang w:val="en-US"/>
        </w:rPr>
        <w:t xml:space="preserve"> except Holy Prophet and with this Ali alaihissalam is superior most in the nation of Mohammad sallalLaho alaihe wa aalehi wa sallam</w:t>
      </w:r>
    </w:p>
    <w:p w:rsidR="007A2A50" w:rsidRDefault="007A2A50" w:rsidP="00D562DA">
      <w:pPr>
        <w:ind w:left="2520"/>
        <w:rPr>
          <w:sz w:val="28"/>
          <w:szCs w:val="28"/>
          <w:lang w:val="en-US"/>
        </w:rPr>
      </w:pPr>
    </w:p>
    <w:p w:rsidR="00702FBA" w:rsidRDefault="007A2A50" w:rsidP="00D562DA">
      <w:pPr>
        <w:ind w:left="2520"/>
        <w:rPr>
          <w:b/>
          <w:sz w:val="28"/>
          <w:szCs w:val="28"/>
          <w:u w:val="single"/>
          <w:lang w:val="en-US"/>
        </w:rPr>
      </w:pPr>
      <w:r w:rsidRPr="00F41F7A">
        <w:rPr>
          <w:b/>
          <w:sz w:val="28"/>
          <w:szCs w:val="28"/>
          <w:u w:val="single"/>
          <w:lang w:val="en-US"/>
        </w:rPr>
        <w:t>CONFESSION OF IBNE TAYMIYYAH FOR SUPERIORITY OF A PERSON WHO IS SIMILAR TO HOLY PROPHET:</w:t>
      </w:r>
      <w:r w:rsidR="00215B8D" w:rsidRPr="00F41F7A">
        <w:rPr>
          <w:b/>
          <w:sz w:val="28"/>
          <w:szCs w:val="28"/>
          <w:u w:val="single"/>
          <w:lang w:val="en-US"/>
        </w:rPr>
        <w:t xml:space="preserve"> </w:t>
      </w:r>
      <w:r w:rsidR="00702FBA" w:rsidRPr="00F41F7A">
        <w:rPr>
          <w:b/>
          <w:sz w:val="28"/>
          <w:szCs w:val="28"/>
          <w:u w:val="single"/>
          <w:lang w:val="en-US"/>
        </w:rPr>
        <w:t xml:space="preserve"> </w:t>
      </w:r>
    </w:p>
    <w:p w:rsidR="00F41F7A" w:rsidRDefault="00F41F7A" w:rsidP="00D562DA">
      <w:pPr>
        <w:ind w:left="2520"/>
        <w:rPr>
          <w:sz w:val="28"/>
          <w:szCs w:val="28"/>
          <w:lang w:val="en-US"/>
        </w:rPr>
      </w:pPr>
      <w:r w:rsidRPr="00F41F7A">
        <w:rPr>
          <w:sz w:val="28"/>
          <w:szCs w:val="28"/>
          <w:lang w:val="en-US"/>
        </w:rPr>
        <w:t xml:space="preserve">Ibne Taymiyyah (Died in 728 Hijri) </w:t>
      </w:r>
      <w:r>
        <w:rPr>
          <w:sz w:val="28"/>
          <w:szCs w:val="28"/>
          <w:lang w:val="en-US"/>
        </w:rPr>
        <w:t>is from the scholars of Ahle Sunnat who is an open enemy of Shia, spoke about the similarity and Khelafat in this way:</w:t>
      </w:r>
    </w:p>
    <w:p w:rsidR="005F7345" w:rsidRDefault="00F41F7A" w:rsidP="00D562DA">
      <w:pPr>
        <w:ind w:left="2520"/>
        <w:rPr>
          <w:sz w:val="28"/>
          <w:szCs w:val="28"/>
          <w:lang w:val="en-US"/>
        </w:rPr>
      </w:pPr>
      <w:r>
        <w:rPr>
          <w:sz w:val="28"/>
          <w:szCs w:val="28"/>
          <w:lang w:val="en-US"/>
        </w:rPr>
        <w:t>“Holy Prophet is seal of good peoples and most similar people are</w:t>
      </w:r>
      <w:r w:rsidR="005F7345">
        <w:rPr>
          <w:sz w:val="28"/>
          <w:szCs w:val="28"/>
          <w:lang w:val="en-US"/>
        </w:rPr>
        <w:t xml:space="preserve"> </w:t>
      </w:r>
      <w:r>
        <w:rPr>
          <w:sz w:val="28"/>
          <w:szCs w:val="28"/>
          <w:lang w:val="en-US"/>
        </w:rPr>
        <w:t>superior to others who are not like this. The Caliphate is the successor of prophecy</w:t>
      </w:r>
      <w:r w:rsidR="005F7345">
        <w:rPr>
          <w:sz w:val="28"/>
          <w:szCs w:val="28"/>
          <w:lang w:val="en-US"/>
        </w:rPr>
        <w:t xml:space="preserve"> and not kingship.</w:t>
      </w:r>
    </w:p>
    <w:p w:rsidR="00702FBA" w:rsidRPr="007D08DC" w:rsidRDefault="005F7345" w:rsidP="005F7345">
      <w:pPr>
        <w:ind w:left="2520"/>
        <w:rPr>
          <w:sz w:val="28"/>
          <w:szCs w:val="28"/>
          <w:lang w:val="en-US"/>
        </w:rPr>
      </w:pPr>
      <w:r>
        <w:rPr>
          <w:sz w:val="28"/>
          <w:szCs w:val="28"/>
          <w:lang w:val="en-US"/>
        </w:rPr>
        <w:t xml:space="preserve">In this way anybody who is successor of prophet and sits at the place of him should be very much similar to him. And most similar person to prophet is superior to others, hence anyone who becomes </w:t>
      </w:r>
      <w:r w:rsidR="009931E7">
        <w:rPr>
          <w:sz w:val="28"/>
          <w:szCs w:val="28"/>
          <w:lang w:val="en-US"/>
        </w:rPr>
        <w:t>prophet’s</w:t>
      </w:r>
      <w:r>
        <w:rPr>
          <w:sz w:val="28"/>
          <w:szCs w:val="28"/>
          <w:lang w:val="en-US"/>
        </w:rPr>
        <w:t xml:space="preserve"> successor should be more similar and most similar is superior i.e Khalifa should be the most similar person to prophet</w:t>
      </w:r>
      <w:r w:rsidR="009931E7">
        <w:rPr>
          <w:sz w:val="28"/>
          <w:szCs w:val="28"/>
          <w:lang w:val="en-US"/>
        </w:rPr>
        <w:t>”</w:t>
      </w:r>
    </w:p>
    <w:p w:rsidR="007D08DC" w:rsidRDefault="005F7345" w:rsidP="00D562DA">
      <w:pPr>
        <w:ind w:left="2520"/>
        <w:rPr>
          <w:sz w:val="28"/>
          <w:szCs w:val="28"/>
          <w:lang w:val="en-US"/>
        </w:rPr>
      </w:pPr>
      <w:r>
        <w:rPr>
          <w:sz w:val="28"/>
          <w:szCs w:val="28"/>
          <w:lang w:val="en-US"/>
        </w:rPr>
        <w:t xml:space="preserve">(Kholasae Hadees e Tashbeeh of Abaqatul Anwar Page 322, narrated from Minhajus Sunnah </w:t>
      </w:r>
      <w:r w:rsidR="009931E7">
        <w:rPr>
          <w:sz w:val="28"/>
          <w:szCs w:val="28"/>
          <w:lang w:val="en-US"/>
        </w:rPr>
        <w:t>Vol 8 Page 228)</w:t>
      </w:r>
    </w:p>
    <w:p w:rsidR="00191EEB" w:rsidRDefault="009931E7" w:rsidP="00D562DA">
      <w:pPr>
        <w:ind w:left="2520"/>
        <w:rPr>
          <w:sz w:val="28"/>
          <w:szCs w:val="28"/>
          <w:lang w:val="en-US"/>
        </w:rPr>
      </w:pPr>
      <w:r>
        <w:rPr>
          <w:sz w:val="28"/>
          <w:szCs w:val="28"/>
          <w:lang w:val="en-US"/>
        </w:rPr>
        <w:t>In this please pay attention to the sentence” most similar person to prophet is superior to others” is concluded rightly and is correct, because there is no doubt that Holy Prophet is superior most of the people, and most similar person to the most superior will br superior to others</w:t>
      </w:r>
      <w:r w:rsidR="00191EEB">
        <w:rPr>
          <w:sz w:val="28"/>
          <w:szCs w:val="28"/>
          <w:lang w:val="en-US"/>
        </w:rPr>
        <w:t>.</w:t>
      </w:r>
    </w:p>
    <w:p w:rsidR="00191EEB" w:rsidRDefault="00191EEB" w:rsidP="00D562DA">
      <w:pPr>
        <w:ind w:left="2520"/>
        <w:rPr>
          <w:sz w:val="28"/>
          <w:szCs w:val="28"/>
          <w:lang w:val="en-US"/>
        </w:rPr>
      </w:pPr>
      <w:r>
        <w:rPr>
          <w:sz w:val="28"/>
          <w:szCs w:val="28"/>
          <w:lang w:val="en-US"/>
        </w:rPr>
        <w:t>Hadees Tashbeeh is actually a right and true way of choosing caliphate, because Ameerul Momeneen is the most similar to Holy prophet that all other three caliphs and anyone who is most similar will be superior, hence Ali alaihissalam was most superior to other three.</w:t>
      </w:r>
    </w:p>
    <w:p w:rsidR="00191EEB" w:rsidRDefault="00191EEB" w:rsidP="00D562DA">
      <w:pPr>
        <w:ind w:left="2520"/>
        <w:rPr>
          <w:sz w:val="28"/>
          <w:szCs w:val="28"/>
          <w:lang w:val="en-US"/>
        </w:rPr>
      </w:pPr>
      <w:r>
        <w:rPr>
          <w:sz w:val="28"/>
          <w:szCs w:val="28"/>
          <w:lang w:val="en-US"/>
        </w:rPr>
        <w:t>Think about this:</w:t>
      </w:r>
    </w:p>
    <w:p w:rsidR="009931E7" w:rsidRDefault="00191EEB" w:rsidP="00D562DA">
      <w:pPr>
        <w:ind w:left="2520"/>
        <w:rPr>
          <w:sz w:val="28"/>
          <w:szCs w:val="28"/>
          <w:lang w:val="en-US"/>
        </w:rPr>
      </w:pPr>
      <w:r>
        <w:rPr>
          <w:sz w:val="28"/>
          <w:szCs w:val="28"/>
          <w:lang w:val="en-US"/>
        </w:rPr>
        <w:t>“</w:t>
      </w:r>
      <w:r w:rsidR="008A3568">
        <w:rPr>
          <w:sz w:val="28"/>
          <w:szCs w:val="28"/>
          <w:lang w:val="en-US"/>
        </w:rPr>
        <w:t>Anybody who is successor of prophet and sits at the place of him should be very much similar to him. And most similar person to prophet is superior to others”</w:t>
      </w:r>
    </w:p>
    <w:p w:rsidR="008A3568" w:rsidRDefault="008A3568" w:rsidP="00D562DA">
      <w:pPr>
        <w:ind w:left="2520"/>
        <w:rPr>
          <w:sz w:val="28"/>
          <w:szCs w:val="28"/>
          <w:lang w:val="en-US"/>
        </w:rPr>
      </w:pPr>
      <w:r>
        <w:rPr>
          <w:sz w:val="28"/>
          <w:szCs w:val="28"/>
          <w:lang w:val="en-US"/>
        </w:rPr>
        <w:lastRenderedPageBreak/>
        <w:t>But those who took in their hand the le</w:t>
      </w:r>
      <w:r w:rsidR="00910D5C">
        <w:rPr>
          <w:sz w:val="28"/>
          <w:szCs w:val="28"/>
          <w:lang w:val="en-US"/>
        </w:rPr>
        <w:t>a</w:t>
      </w:r>
      <w:r>
        <w:rPr>
          <w:sz w:val="28"/>
          <w:szCs w:val="28"/>
          <w:lang w:val="en-US"/>
        </w:rPr>
        <w:t xml:space="preserve">der ship of Muslims after the prophet without permission of Allah and without satisfaction of prophet were actually </w:t>
      </w:r>
      <w:r w:rsidR="00910D5C">
        <w:rPr>
          <w:sz w:val="28"/>
          <w:szCs w:val="28"/>
          <w:lang w:val="en-US"/>
        </w:rPr>
        <w:t>cannot</w:t>
      </w:r>
      <w:r>
        <w:rPr>
          <w:sz w:val="28"/>
          <w:szCs w:val="28"/>
          <w:lang w:val="en-US"/>
        </w:rPr>
        <w:t xml:space="preserve"> be accounted as successor of prophet, talking their similarity with prophet does not have any meaning. Hadees Tashbeeh points out that most similar person to prophet was Ali alaihissalam and as per saying of Ibne </w:t>
      </w:r>
      <w:r w:rsidR="00910D5C">
        <w:rPr>
          <w:sz w:val="28"/>
          <w:szCs w:val="28"/>
          <w:lang w:val="en-US"/>
        </w:rPr>
        <w:t>Taymiyyah</w:t>
      </w:r>
      <w:r>
        <w:rPr>
          <w:sz w:val="28"/>
          <w:szCs w:val="28"/>
          <w:lang w:val="en-US"/>
        </w:rPr>
        <w:t xml:space="preserve"> most similar person to prophet is superior to all other people, </w:t>
      </w:r>
      <w:r w:rsidR="00910D5C">
        <w:rPr>
          <w:sz w:val="28"/>
          <w:szCs w:val="28"/>
          <w:lang w:val="en-US"/>
        </w:rPr>
        <w:t>then</w:t>
      </w:r>
      <w:r>
        <w:rPr>
          <w:sz w:val="28"/>
          <w:szCs w:val="28"/>
          <w:lang w:val="en-US"/>
        </w:rPr>
        <w:t xml:space="preserve"> Ali alaihissalam is superior to </w:t>
      </w:r>
      <w:r w:rsidR="00910D5C">
        <w:rPr>
          <w:sz w:val="28"/>
          <w:szCs w:val="28"/>
          <w:lang w:val="en-US"/>
        </w:rPr>
        <w:t>everyone</w:t>
      </w:r>
      <w:r>
        <w:rPr>
          <w:sz w:val="28"/>
          <w:szCs w:val="28"/>
          <w:lang w:val="en-US"/>
        </w:rPr>
        <w:t xml:space="preserve"> and he is only </w:t>
      </w:r>
      <w:r w:rsidR="00910D5C">
        <w:rPr>
          <w:sz w:val="28"/>
          <w:szCs w:val="28"/>
          <w:lang w:val="en-US"/>
        </w:rPr>
        <w:t>rightful</w:t>
      </w:r>
      <w:r>
        <w:rPr>
          <w:sz w:val="28"/>
          <w:szCs w:val="28"/>
          <w:lang w:val="en-US"/>
        </w:rPr>
        <w:t xml:space="preserve"> candidate of successorship</w:t>
      </w:r>
    </w:p>
    <w:p w:rsidR="008A3568" w:rsidRDefault="00910D5C" w:rsidP="00D562DA">
      <w:pPr>
        <w:ind w:left="2520"/>
        <w:rPr>
          <w:sz w:val="28"/>
          <w:szCs w:val="28"/>
          <w:lang w:val="en-US"/>
        </w:rPr>
      </w:pPr>
      <w:r>
        <w:rPr>
          <w:sz w:val="28"/>
          <w:szCs w:val="28"/>
          <w:lang w:val="en-US"/>
        </w:rPr>
        <w:t>Similarly,</w:t>
      </w:r>
      <w:r w:rsidR="008A3568">
        <w:rPr>
          <w:sz w:val="28"/>
          <w:szCs w:val="28"/>
          <w:lang w:val="en-US"/>
        </w:rPr>
        <w:t xml:space="preserve"> if condition for successorship of prophet works out to be this that similar most of prophet is the correct successor than successor should also be infallible and all three caliphs were not infallible</w:t>
      </w:r>
      <w:r>
        <w:rPr>
          <w:sz w:val="28"/>
          <w:szCs w:val="28"/>
          <w:lang w:val="en-US"/>
        </w:rPr>
        <w:t>.</w:t>
      </w:r>
    </w:p>
    <w:p w:rsidR="00910D5C" w:rsidRDefault="00910D5C" w:rsidP="00D562DA">
      <w:pPr>
        <w:ind w:left="2520"/>
        <w:rPr>
          <w:sz w:val="28"/>
          <w:szCs w:val="28"/>
          <w:lang w:val="en-US"/>
        </w:rPr>
      </w:pPr>
    </w:p>
    <w:p w:rsidR="00910D5C" w:rsidRDefault="00910D5C" w:rsidP="00910D5C">
      <w:pPr>
        <w:pStyle w:val="ListParagraph"/>
        <w:numPr>
          <w:ilvl w:val="0"/>
          <w:numId w:val="25"/>
        </w:numPr>
        <w:rPr>
          <w:b/>
          <w:sz w:val="28"/>
          <w:szCs w:val="28"/>
          <w:u w:val="single"/>
          <w:lang w:val="en-US"/>
        </w:rPr>
      </w:pPr>
      <w:r>
        <w:rPr>
          <w:b/>
          <w:sz w:val="28"/>
          <w:szCs w:val="28"/>
          <w:u w:val="single"/>
          <w:lang w:val="en-US"/>
        </w:rPr>
        <w:t>INFALLIBLETY:</w:t>
      </w:r>
    </w:p>
    <w:p w:rsidR="00910D5C" w:rsidRDefault="00910D5C" w:rsidP="00910D5C">
      <w:pPr>
        <w:pStyle w:val="ListParagraph"/>
        <w:ind w:left="2520"/>
        <w:rPr>
          <w:b/>
          <w:sz w:val="28"/>
          <w:szCs w:val="28"/>
          <w:u w:val="single"/>
          <w:lang w:val="en-US"/>
        </w:rPr>
      </w:pPr>
    </w:p>
    <w:p w:rsidR="00910D5C" w:rsidRDefault="00910D5C" w:rsidP="00910D5C">
      <w:pPr>
        <w:pStyle w:val="ListParagraph"/>
        <w:ind w:left="2520"/>
        <w:rPr>
          <w:b/>
          <w:sz w:val="28"/>
          <w:szCs w:val="28"/>
          <w:u w:val="single"/>
          <w:lang w:val="en-US"/>
        </w:rPr>
      </w:pPr>
      <w:r>
        <w:rPr>
          <w:b/>
          <w:sz w:val="28"/>
          <w:szCs w:val="28"/>
          <w:u w:val="single"/>
          <w:lang w:val="en-US"/>
        </w:rPr>
        <w:t>COMPARING NON INFALLIBLE WITH INFALLIBLE IS NOT CORRECT</w:t>
      </w:r>
    </w:p>
    <w:p w:rsidR="005558C7" w:rsidRDefault="00910D5C" w:rsidP="00910D5C">
      <w:pPr>
        <w:pStyle w:val="ListParagraph"/>
        <w:ind w:left="2520"/>
        <w:rPr>
          <w:sz w:val="28"/>
          <w:szCs w:val="28"/>
          <w:lang w:val="en-US"/>
        </w:rPr>
      </w:pPr>
      <w:r>
        <w:rPr>
          <w:sz w:val="28"/>
          <w:szCs w:val="28"/>
          <w:lang w:val="en-US"/>
        </w:rPr>
        <w:t>W</w:t>
      </w:r>
      <w:r w:rsidRPr="00910D5C">
        <w:rPr>
          <w:sz w:val="28"/>
          <w:szCs w:val="28"/>
          <w:lang w:val="en-US"/>
        </w:rPr>
        <w:t>ithout any doubt</w:t>
      </w:r>
      <w:r>
        <w:rPr>
          <w:sz w:val="28"/>
          <w:szCs w:val="28"/>
          <w:lang w:val="en-US"/>
        </w:rPr>
        <w:t xml:space="preserve">, similarity of Ameerul Momeneen alaihissalam with prophets and finding him superior to them proves his infallibility and if it was not like that prophet would have not said these statements Subooki writes </w:t>
      </w:r>
      <w:r w:rsidR="005558C7">
        <w:rPr>
          <w:sz w:val="28"/>
          <w:szCs w:val="28"/>
          <w:lang w:val="en-US"/>
        </w:rPr>
        <w:t>about</w:t>
      </w:r>
      <w:r>
        <w:rPr>
          <w:sz w:val="28"/>
          <w:szCs w:val="28"/>
          <w:lang w:val="en-US"/>
        </w:rPr>
        <w:t xml:space="preserve"> this</w:t>
      </w:r>
      <w:r w:rsidR="005558C7">
        <w:rPr>
          <w:sz w:val="28"/>
          <w:szCs w:val="28"/>
          <w:lang w:val="en-US"/>
        </w:rPr>
        <w:t>:</w:t>
      </w:r>
    </w:p>
    <w:p w:rsidR="008D7290" w:rsidRDefault="005558C7" w:rsidP="00910D5C">
      <w:pPr>
        <w:pStyle w:val="ListParagraph"/>
        <w:ind w:left="2520"/>
        <w:rPr>
          <w:sz w:val="28"/>
          <w:szCs w:val="28"/>
          <w:lang w:val="en-US"/>
        </w:rPr>
      </w:pPr>
      <w:r>
        <w:rPr>
          <w:sz w:val="28"/>
          <w:szCs w:val="28"/>
          <w:lang w:val="en-US"/>
        </w:rPr>
        <w:t xml:space="preserve">Zahbi says, </w:t>
      </w:r>
      <w:r w:rsidR="002A720E">
        <w:rPr>
          <w:sz w:val="28"/>
          <w:szCs w:val="28"/>
          <w:lang w:val="en-US"/>
        </w:rPr>
        <w:t>“</w:t>
      </w:r>
      <w:r>
        <w:rPr>
          <w:sz w:val="28"/>
          <w:szCs w:val="28"/>
          <w:lang w:val="en-US"/>
        </w:rPr>
        <w:t>Alqama has said</w:t>
      </w:r>
      <w:r w:rsidR="00884733">
        <w:rPr>
          <w:sz w:val="28"/>
          <w:szCs w:val="28"/>
          <w:lang w:val="en-US"/>
        </w:rPr>
        <w:t xml:space="preserve"> Abdullah Ibne Mas</w:t>
      </w:r>
      <w:r w:rsidR="008D7290">
        <w:rPr>
          <w:sz w:val="28"/>
          <w:szCs w:val="28"/>
          <w:lang w:val="en-US"/>
        </w:rPr>
        <w:t>’u</w:t>
      </w:r>
      <w:r w:rsidR="00884733">
        <w:rPr>
          <w:sz w:val="28"/>
          <w:szCs w:val="28"/>
          <w:lang w:val="en-US"/>
        </w:rPr>
        <w:t xml:space="preserve">d resembles the Prophet in his </w:t>
      </w:r>
      <w:r w:rsidR="002A720E">
        <w:rPr>
          <w:sz w:val="28"/>
          <w:szCs w:val="28"/>
          <w:lang w:val="en-US"/>
        </w:rPr>
        <w:t>appearance”, but I keep quiet about Ibne Mas</w:t>
      </w:r>
      <w:r w:rsidR="008D7290">
        <w:rPr>
          <w:sz w:val="28"/>
          <w:szCs w:val="28"/>
          <w:lang w:val="en-US"/>
        </w:rPr>
        <w:t>’u</w:t>
      </w:r>
      <w:r w:rsidR="002A720E">
        <w:rPr>
          <w:sz w:val="28"/>
          <w:szCs w:val="28"/>
          <w:lang w:val="en-US"/>
        </w:rPr>
        <w:t>d because I don’t dare to show anyone similar with Prophet and does not consider anyone’s good deed to compare with Prophet, Finally what I am happy about is to say that Abdullah followed him only in what he had taken from God Almighty and not in everything</w:t>
      </w:r>
      <w:r w:rsidR="008D7290">
        <w:rPr>
          <w:sz w:val="28"/>
          <w:szCs w:val="28"/>
          <w:lang w:val="en-US"/>
        </w:rPr>
        <w:t xml:space="preserve"> because Ibne Mas’ud is not based on being like the seal of the Prophet, and neither honest nor even that Allah choose him as his friend”</w:t>
      </w:r>
    </w:p>
    <w:p w:rsidR="008D7290" w:rsidRDefault="008D7290" w:rsidP="00910D5C">
      <w:pPr>
        <w:pStyle w:val="ListParagraph"/>
        <w:ind w:left="2520"/>
        <w:rPr>
          <w:sz w:val="28"/>
          <w:szCs w:val="28"/>
          <w:lang w:val="en-US"/>
        </w:rPr>
      </w:pPr>
      <w:r>
        <w:rPr>
          <w:sz w:val="28"/>
          <w:szCs w:val="28"/>
          <w:lang w:val="en-US"/>
        </w:rPr>
        <w:lastRenderedPageBreak/>
        <w:t>(Kholasae Hadees e Tashbeeh of Abaqatul Anwar Page 324, narrated from Tabaqat ush Shafeiya Vol 2 Page 296)</w:t>
      </w:r>
    </w:p>
    <w:p w:rsidR="007A04F6" w:rsidRDefault="007A04F6" w:rsidP="00910D5C">
      <w:pPr>
        <w:pStyle w:val="ListParagraph"/>
        <w:ind w:left="2520"/>
        <w:rPr>
          <w:sz w:val="28"/>
          <w:szCs w:val="28"/>
          <w:lang w:val="en-US"/>
        </w:rPr>
      </w:pPr>
    </w:p>
    <w:p w:rsidR="007A04F6" w:rsidRDefault="007A04F6" w:rsidP="00910D5C">
      <w:pPr>
        <w:pStyle w:val="ListParagraph"/>
        <w:ind w:left="2520"/>
        <w:rPr>
          <w:sz w:val="28"/>
          <w:szCs w:val="28"/>
          <w:lang w:val="en-US"/>
        </w:rPr>
      </w:pPr>
      <w:r>
        <w:rPr>
          <w:sz w:val="28"/>
          <w:szCs w:val="28"/>
          <w:lang w:val="en-US"/>
        </w:rPr>
        <w:t xml:space="preserve">Just see </w:t>
      </w:r>
      <w:r w:rsidR="0086293F">
        <w:rPr>
          <w:sz w:val="28"/>
          <w:szCs w:val="28"/>
          <w:lang w:val="en-US"/>
        </w:rPr>
        <w:t>Taj Uddin</w:t>
      </w:r>
      <w:r>
        <w:rPr>
          <w:sz w:val="28"/>
          <w:szCs w:val="28"/>
          <w:lang w:val="en-US"/>
        </w:rPr>
        <w:t xml:space="preserve"> Subki does not consider correct to compare Ibne Mas’ud and Abu Bakr with Prophet, according to this if Hazrat Ameerul Momeneen would have not been infallible Hazrat would have not said about him the qualities of previous prophets because these similarities are not correct without infallibility.</w:t>
      </w:r>
    </w:p>
    <w:p w:rsidR="0086293F" w:rsidRDefault="007A04F6" w:rsidP="00910D5C">
      <w:pPr>
        <w:pStyle w:val="ListParagraph"/>
        <w:ind w:left="2520"/>
        <w:rPr>
          <w:sz w:val="28"/>
          <w:szCs w:val="28"/>
          <w:lang w:val="en-US"/>
        </w:rPr>
      </w:pPr>
      <w:r>
        <w:rPr>
          <w:sz w:val="28"/>
          <w:szCs w:val="28"/>
          <w:lang w:val="en-US"/>
        </w:rPr>
        <w:t>Hence it is clear that the similarity of Ali alaihissalam with previous prophets is clear sign of his being infallible and if at all it would have been possible that similarity of Imam alaihissalam would have been the poetic or virtual similarity then not only Ibne Mas’ud but even First, second and Third Khalifa</w:t>
      </w:r>
      <w:r w:rsidR="0086293F">
        <w:rPr>
          <w:sz w:val="28"/>
          <w:szCs w:val="28"/>
          <w:lang w:val="en-US"/>
        </w:rPr>
        <w:t xml:space="preserve"> with all possible harshness and delay </w:t>
      </w:r>
      <w:r>
        <w:rPr>
          <w:sz w:val="28"/>
          <w:szCs w:val="28"/>
          <w:lang w:val="en-US"/>
        </w:rPr>
        <w:t>would have been</w:t>
      </w:r>
      <w:r w:rsidR="0086293F">
        <w:rPr>
          <w:sz w:val="28"/>
          <w:szCs w:val="28"/>
          <w:lang w:val="en-US"/>
        </w:rPr>
        <w:t xml:space="preserve"> made </w:t>
      </w:r>
      <w:r>
        <w:rPr>
          <w:sz w:val="28"/>
          <w:szCs w:val="28"/>
          <w:lang w:val="en-US"/>
        </w:rPr>
        <w:t>similar to prophet</w:t>
      </w:r>
      <w:r w:rsidR="0086293F">
        <w:rPr>
          <w:sz w:val="28"/>
          <w:szCs w:val="28"/>
          <w:lang w:val="en-US"/>
        </w:rPr>
        <w:t>.</w:t>
      </w:r>
    </w:p>
    <w:p w:rsidR="0086293F" w:rsidRDefault="0086293F" w:rsidP="00910D5C">
      <w:pPr>
        <w:pStyle w:val="ListParagraph"/>
        <w:ind w:left="2520"/>
        <w:rPr>
          <w:sz w:val="28"/>
          <w:szCs w:val="28"/>
          <w:lang w:val="en-US"/>
        </w:rPr>
      </w:pPr>
    </w:p>
    <w:p w:rsidR="0086293F" w:rsidRDefault="0086293F" w:rsidP="00910D5C">
      <w:pPr>
        <w:pStyle w:val="ListParagraph"/>
        <w:ind w:left="2520"/>
        <w:rPr>
          <w:b/>
          <w:sz w:val="28"/>
          <w:szCs w:val="28"/>
          <w:u w:val="single"/>
          <w:lang w:val="en-US"/>
        </w:rPr>
      </w:pPr>
      <w:r w:rsidRPr="0086293F">
        <w:rPr>
          <w:b/>
          <w:sz w:val="28"/>
          <w:szCs w:val="28"/>
          <w:u w:val="single"/>
          <w:lang w:val="en-US"/>
        </w:rPr>
        <w:t>PROHIBITION OF LIKENING SOME NON PROPHET TO PROPHET</w:t>
      </w:r>
      <w:r>
        <w:rPr>
          <w:b/>
          <w:sz w:val="28"/>
          <w:szCs w:val="28"/>
          <w:u w:val="single"/>
          <w:lang w:val="en-US"/>
        </w:rPr>
        <w:t>:</w:t>
      </w:r>
    </w:p>
    <w:p w:rsidR="0086293F" w:rsidRDefault="0086293F" w:rsidP="00910D5C">
      <w:pPr>
        <w:pStyle w:val="ListParagraph"/>
        <w:ind w:left="2520"/>
        <w:rPr>
          <w:b/>
          <w:sz w:val="28"/>
          <w:szCs w:val="28"/>
          <w:u w:val="single"/>
          <w:lang w:val="en-US"/>
        </w:rPr>
      </w:pPr>
    </w:p>
    <w:p w:rsidR="0086293F" w:rsidRDefault="0086293F" w:rsidP="00910D5C">
      <w:pPr>
        <w:pStyle w:val="ListParagraph"/>
        <w:ind w:left="2520"/>
        <w:rPr>
          <w:sz w:val="28"/>
          <w:szCs w:val="28"/>
          <w:lang w:val="en-US"/>
        </w:rPr>
      </w:pPr>
      <w:r w:rsidRPr="0086293F">
        <w:rPr>
          <w:sz w:val="28"/>
          <w:szCs w:val="28"/>
          <w:lang w:val="en-US"/>
        </w:rPr>
        <w:t>Co</w:t>
      </w:r>
      <w:r>
        <w:rPr>
          <w:sz w:val="28"/>
          <w:szCs w:val="28"/>
          <w:lang w:val="en-US"/>
        </w:rPr>
        <w:t>nside</w:t>
      </w:r>
      <w:r w:rsidRPr="0086293F">
        <w:rPr>
          <w:sz w:val="28"/>
          <w:szCs w:val="28"/>
          <w:lang w:val="en-US"/>
        </w:rPr>
        <w:t>ring non</w:t>
      </w:r>
      <w:r>
        <w:rPr>
          <w:sz w:val="28"/>
          <w:szCs w:val="28"/>
          <w:lang w:val="en-US"/>
        </w:rPr>
        <w:t>-</w:t>
      </w:r>
      <w:r w:rsidRPr="0086293F">
        <w:rPr>
          <w:sz w:val="28"/>
          <w:szCs w:val="28"/>
          <w:lang w:val="en-US"/>
        </w:rPr>
        <w:t xml:space="preserve"> prophet</w:t>
      </w:r>
      <w:r>
        <w:rPr>
          <w:sz w:val="28"/>
          <w:szCs w:val="28"/>
          <w:lang w:val="en-US"/>
        </w:rPr>
        <w:t xml:space="preserve"> similar </w:t>
      </w:r>
      <w:r w:rsidRPr="0086293F">
        <w:rPr>
          <w:sz w:val="28"/>
          <w:szCs w:val="28"/>
          <w:lang w:val="en-US"/>
        </w:rPr>
        <w:t>to prophet or even comparing conditions of non-prophet to that of prophet in the eyes of scholars of Ahle Sunnat is prohibited</w:t>
      </w:r>
      <w:r w:rsidR="0035634B">
        <w:rPr>
          <w:sz w:val="28"/>
          <w:szCs w:val="28"/>
          <w:lang w:val="en-US"/>
        </w:rPr>
        <w:t>.</w:t>
      </w:r>
    </w:p>
    <w:p w:rsidR="0035634B" w:rsidRDefault="0035634B" w:rsidP="00910D5C">
      <w:pPr>
        <w:pStyle w:val="ListParagraph"/>
        <w:ind w:left="2520"/>
        <w:rPr>
          <w:sz w:val="28"/>
          <w:szCs w:val="28"/>
          <w:lang w:val="en-US"/>
        </w:rPr>
      </w:pPr>
      <w:r>
        <w:rPr>
          <w:sz w:val="28"/>
          <w:szCs w:val="28"/>
          <w:lang w:val="en-US"/>
        </w:rPr>
        <w:t>(Kholasae Hadees e Tashbeeh of Abaqatul Anwar Page 325-331, narrated from Ash Shefa Be Tariff Hoqooqil Mustafa Vol 2 Page 521-529)</w:t>
      </w:r>
    </w:p>
    <w:p w:rsidR="0035634B" w:rsidRDefault="0035634B" w:rsidP="00910D5C">
      <w:pPr>
        <w:pStyle w:val="ListParagraph"/>
        <w:ind w:left="2520"/>
        <w:rPr>
          <w:sz w:val="28"/>
          <w:szCs w:val="28"/>
          <w:lang w:val="en-US"/>
        </w:rPr>
      </w:pPr>
      <w:r>
        <w:rPr>
          <w:sz w:val="28"/>
          <w:szCs w:val="28"/>
          <w:lang w:val="en-US"/>
        </w:rPr>
        <w:t>As per this if Ameerul Momeneen would have not been infallible like other companions giving similarity with previous prophets to him would have not been correct and would have been wrong.</w:t>
      </w:r>
    </w:p>
    <w:p w:rsidR="0035634B" w:rsidRDefault="0035634B" w:rsidP="00910D5C">
      <w:pPr>
        <w:pStyle w:val="ListParagraph"/>
        <w:ind w:left="2520"/>
        <w:rPr>
          <w:sz w:val="28"/>
          <w:szCs w:val="28"/>
          <w:lang w:val="en-US"/>
        </w:rPr>
      </w:pPr>
    </w:p>
    <w:p w:rsidR="0035634B" w:rsidRDefault="0035634B" w:rsidP="00910D5C">
      <w:pPr>
        <w:pStyle w:val="ListParagraph"/>
        <w:ind w:left="2520"/>
        <w:rPr>
          <w:b/>
          <w:sz w:val="28"/>
          <w:szCs w:val="28"/>
          <w:u w:val="single"/>
          <w:lang w:val="en-US"/>
        </w:rPr>
      </w:pPr>
      <w:r w:rsidRPr="0035634B">
        <w:rPr>
          <w:b/>
          <w:sz w:val="28"/>
          <w:szCs w:val="28"/>
          <w:u w:val="single"/>
          <w:lang w:val="en-US"/>
        </w:rPr>
        <w:t>CONCLUSION:</w:t>
      </w:r>
    </w:p>
    <w:p w:rsidR="0035634B" w:rsidRDefault="0035634B" w:rsidP="00910D5C">
      <w:pPr>
        <w:pStyle w:val="ListParagraph"/>
        <w:ind w:left="2520"/>
        <w:rPr>
          <w:b/>
          <w:sz w:val="28"/>
          <w:szCs w:val="28"/>
          <w:u w:val="single"/>
          <w:lang w:val="en-US"/>
        </w:rPr>
      </w:pPr>
    </w:p>
    <w:p w:rsidR="0035634B" w:rsidRPr="0035634B" w:rsidRDefault="0035634B" w:rsidP="00910D5C">
      <w:pPr>
        <w:pStyle w:val="ListParagraph"/>
        <w:ind w:left="2520"/>
        <w:rPr>
          <w:sz w:val="28"/>
          <w:szCs w:val="28"/>
          <w:lang w:val="en-US"/>
        </w:rPr>
      </w:pPr>
      <w:r w:rsidRPr="0035634B">
        <w:rPr>
          <w:sz w:val="28"/>
          <w:szCs w:val="28"/>
          <w:lang w:val="en-US"/>
        </w:rPr>
        <w:t xml:space="preserve">Hadees e Tashbeeh in the eyes of wise people gives clear and evident </w:t>
      </w:r>
      <w:r>
        <w:rPr>
          <w:sz w:val="28"/>
          <w:szCs w:val="28"/>
          <w:lang w:val="en-US"/>
        </w:rPr>
        <w:t>indication</w:t>
      </w:r>
      <w:r w:rsidRPr="0035634B">
        <w:rPr>
          <w:sz w:val="28"/>
          <w:szCs w:val="28"/>
          <w:lang w:val="en-US"/>
        </w:rPr>
        <w:t xml:space="preserve"> of Ameerul Momeneen </w:t>
      </w:r>
      <w:r>
        <w:rPr>
          <w:sz w:val="28"/>
          <w:szCs w:val="28"/>
          <w:lang w:val="en-US"/>
        </w:rPr>
        <w:t>qualities</w:t>
      </w:r>
      <w:r w:rsidR="008F0880">
        <w:rPr>
          <w:sz w:val="28"/>
          <w:szCs w:val="28"/>
          <w:lang w:val="en-US"/>
        </w:rPr>
        <w:t xml:space="preserve"> are similar to that of prophets mention in the tradition </w:t>
      </w:r>
      <w:r w:rsidR="008F0880">
        <w:rPr>
          <w:sz w:val="28"/>
          <w:szCs w:val="28"/>
          <w:lang w:val="en-US"/>
        </w:rPr>
        <w:lastRenderedPageBreak/>
        <w:t xml:space="preserve">and that which other prophets were possessing individually Hazrat Ali alaihissalam was having collectively, hence Hazrat Ali alaihissalam is superior to all prophets except Holy Prophet sallalLaho alaihe wa aalehi wa sallam. Hazrat Ali Alaihis salam’s superiority over prophets proves his superiority over everyone in the Muslim nation and this is the clear reason that only Ali alaihissalam was entitled to be Khalifa or Imam or successor of Holy Prophet sallalLaho alaihe wa aalehi wa sallam. </w:t>
      </w:r>
    </w:p>
    <w:p w:rsidR="007A04F6" w:rsidRDefault="007A04F6" w:rsidP="00910D5C">
      <w:pPr>
        <w:pStyle w:val="ListParagraph"/>
        <w:ind w:left="2520"/>
        <w:rPr>
          <w:sz w:val="28"/>
          <w:szCs w:val="28"/>
          <w:lang w:val="en-US"/>
        </w:rPr>
      </w:pPr>
      <w:r>
        <w:rPr>
          <w:sz w:val="28"/>
          <w:szCs w:val="28"/>
          <w:lang w:val="en-US"/>
        </w:rPr>
        <w:t xml:space="preserve"> </w:t>
      </w:r>
    </w:p>
    <w:p w:rsidR="00AA459B" w:rsidRPr="002360AB" w:rsidRDefault="00AA459B" w:rsidP="002E5F96">
      <w:pPr>
        <w:ind w:left="2520"/>
        <w:rPr>
          <w:sz w:val="28"/>
          <w:szCs w:val="28"/>
          <w:lang w:val="en-US"/>
        </w:rPr>
      </w:pPr>
    </w:p>
    <w:p w:rsidR="002E5F96" w:rsidRDefault="002E5F96" w:rsidP="00FA63FF">
      <w:pPr>
        <w:pStyle w:val="ListParagraph"/>
        <w:ind w:left="2520"/>
        <w:rPr>
          <w:sz w:val="28"/>
          <w:szCs w:val="28"/>
          <w:lang w:val="en-US"/>
        </w:rPr>
      </w:pPr>
    </w:p>
    <w:p w:rsidR="00E17470" w:rsidRDefault="00E17470" w:rsidP="00FA63FF">
      <w:pPr>
        <w:pStyle w:val="ListParagraph"/>
        <w:ind w:left="2520"/>
        <w:rPr>
          <w:sz w:val="28"/>
          <w:szCs w:val="28"/>
          <w:lang w:val="en-US"/>
        </w:rPr>
      </w:pPr>
    </w:p>
    <w:p w:rsidR="00122329" w:rsidRDefault="00122329" w:rsidP="00251CD4">
      <w:pPr>
        <w:ind w:left="2160"/>
        <w:rPr>
          <w:sz w:val="28"/>
          <w:szCs w:val="28"/>
          <w:lang w:val="en-US"/>
        </w:rPr>
      </w:pPr>
    </w:p>
    <w:p w:rsidR="00122329" w:rsidRPr="00251CD4" w:rsidRDefault="00122329" w:rsidP="00251CD4">
      <w:pPr>
        <w:ind w:left="2160"/>
        <w:rPr>
          <w:sz w:val="28"/>
          <w:szCs w:val="28"/>
          <w:lang w:val="en-US"/>
        </w:rPr>
      </w:pPr>
    </w:p>
    <w:p w:rsidR="009807BA" w:rsidRPr="00E55BD7" w:rsidRDefault="007219A6" w:rsidP="00B6693E">
      <w:pPr>
        <w:pStyle w:val="ListParagraph"/>
        <w:ind w:left="1995"/>
        <w:rPr>
          <w:sz w:val="28"/>
          <w:szCs w:val="28"/>
          <w:lang w:val="en-US"/>
        </w:rPr>
      </w:pPr>
      <w:r w:rsidRPr="00E55BD7">
        <w:rPr>
          <w:sz w:val="28"/>
          <w:szCs w:val="28"/>
          <w:lang w:val="en-US"/>
        </w:rPr>
        <w:t xml:space="preserve"> </w:t>
      </w:r>
      <w:r w:rsidR="003C3791" w:rsidRPr="00E55BD7">
        <w:rPr>
          <w:sz w:val="28"/>
          <w:szCs w:val="28"/>
          <w:lang w:val="en-US"/>
        </w:rPr>
        <w:t xml:space="preserve"> </w:t>
      </w:r>
      <w:r w:rsidR="009807BA" w:rsidRPr="00E55BD7">
        <w:rPr>
          <w:sz w:val="28"/>
          <w:szCs w:val="28"/>
          <w:lang w:val="en-US"/>
        </w:rPr>
        <w:t xml:space="preserve"> </w:t>
      </w:r>
    </w:p>
    <w:p w:rsidR="006316B1" w:rsidRPr="007879FE" w:rsidRDefault="00E54A89" w:rsidP="007879FE">
      <w:pPr>
        <w:ind w:left="1770"/>
        <w:rPr>
          <w:sz w:val="28"/>
          <w:szCs w:val="28"/>
          <w:lang w:val="en-US"/>
        </w:rPr>
      </w:pPr>
      <w:r>
        <w:rPr>
          <w:sz w:val="28"/>
          <w:szCs w:val="28"/>
          <w:lang w:val="en-US"/>
        </w:rPr>
        <w:t xml:space="preserve"> </w:t>
      </w:r>
      <w:r w:rsidR="00413E04">
        <w:rPr>
          <w:sz w:val="28"/>
          <w:szCs w:val="28"/>
          <w:lang w:val="en-US"/>
        </w:rPr>
        <w:t xml:space="preserve"> </w:t>
      </w:r>
    </w:p>
    <w:p w:rsidR="007879FE" w:rsidRDefault="007879FE" w:rsidP="007879FE">
      <w:pPr>
        <w:pStyle w:val="ListParagraph"/>
        <w:ind w:left="2160"/>
        <w:rPr>
          <w:sz w:val="28"/>
          <w:szCs w:val="28"/>
          <w:lang w:val="en-US"/>
        </w:rPr>
      </w:pPr>
    </w:p>
    <w:p w:rsidR="007879FE" w:rsidRDefault="007879FE" w:rsidP="005D0D84">
      <w:pPr>
        <w:pStyle w:val="ListParagraph"/>
        <w:ind w:left="1800"/>
        <w:rPr>
          <w:sz w:val="28"/>
          <w:szCs w:val="28"/>
          <w:lang w:val="en-US"/>
        </w:rPr>
      </w:pPr>
      <w:r>
        <w:rPr>
          <w:sz w:val="28"/>
          <w:szCs w:val="28"/>
          <w:lang w:val="en-US"/>
        </w:rPr>
        <w:t xml:space="preserve"> </w:t>
      </w:r>
    </w:p>
    <w:p w:rsidR="00C65CF7" w:rsidRPr="006E274E" w:rsidRDefault="00D606E8" w:rsidP="005D0D84">
      <w:pPr>
        <w:pStyle w:val="ListParagraph"/>
        <w:ind w:left="1800"/>
        <w:rPr>
          <w:sz w:val="28"/>
          <w:szCs w:val="28"/>
          <w:lang w:val="en-US"/>
        </w:rPr>
      </w:pPr>
      <w:r>
        <w:rPr>
          <w:sz w:val="28"/>
          <w:szCs w:val="28"/>
          <w:lang w:val="en-US"/>
        </w:rPr>
        <w:t xml:space="preserve"> </w:t>
      </w:r>
      <w:r w:rsidR="00AA5F14">
        <w:rPr>
          <w:sz w:val="28"/>
          <w:szCs w:val="28"/>
          <w:lang w:val="en-US"/>
        </w:rPr>
        <w:t xml:space="preserve"> </w:t>
      </w:r>
      <w:r w:rsidR="0050717D">
        <w:rPr>
          <w:sz w:val="28"/>
          <w:szCs w:val="28"/>
          <w:lang w:val="en-US"/>
        </w:rPr>
        <w:t xml:space="preserve">  </w:t>
      </w:r>
      <w:r w:rsidR="008D7A66">
        <w:rPr>
          <w:sz w:val="28"/>
          <w:szCs w:val="28"/>
          <w:lang w:val="en-US"/>
        </w:rPr>
        <w:t xml:space="preserve"> </w:t>
      </w:r>
      <w:r w:rsidR="002547D8" w:rsidRPr="006E274E">
        <w:rPr>
          <w:sz w:val="28"/>
          <w:szCs w:val="28"/>
          <w:lang w:val="en-US"/>
        </w:rPr>
        <w:t xml:space="preserve"> </w:t>
      </w:r>
    </w:p>
    <w:p w:rsidR="00CF5AC5" w:rsidRPr="00CF5AC5" w:rsidRDefault="00F75172" w:rsidP="00A235E6">
      <w:pPr>
        <w:pStyle w:val="ListParagraph"/>
        <w:ind w:left="1080"/>
        <w:rPr>
          <w:sz w:val="28"/>
          <w:szCs w:val="28"/>
          <w:lang w:val="en-US"/>
        </w:rPr>
      </w:pPr>
      <w:r>
        <w:rPr>
          <w:sz w:val="28"/>
          <w:szCs w:val="28"/>
          <w:lang w:val="en-US"/>
        </w:rPr>
        <w:t xml:space="preserve">, </w:t>
      </w:r>
    </w:p>
    <w:p w:rsidR="00D239A3" w:rsidRDefault="00D239A3" w:rsidP="00BF79A6">
      <w:pPr>
        <w:ind w:left="720"/>
        <w:rPr>
          <w:sz w:val="28"/>
          <w:szCs w:val="28"/>
          <w:lang w:val="en-US"/>
        </w:rPr>
      </w:pPr>
    </w:p>
    <w:p w:rsidR="00D239A3" w:rsidRDefault="00D239A3" w:rsidP="00BF79A6">
      <w:pPr>
        <w:ind w:left="720"/>
        <w:rPr>
          <w:sz w:val="28"/>
          <w:szCs w:val="28"/>
          <w:lang w:val="en-US"/>
        </w:rPr>
      </w:pPr>
    </w:p>
    <w:p w:rsidR="00D239A3" w:rsidRDefault="00D239A3" w:rsidP="00BF79A6">
      <w:pPr>
        <w:ind w:left="720"/>
        <w:rPr>
          <w:sz w:val="28"/>
          <w:szCs w:val="28"/>
          <w:lang w:val="en-US"/>
        </w:rPr>
      </w:pPr>
    </w:p>
    <w:p w:rsidR="00D239A3" w:rsidRDefault="00D239A3" w:rsidP="00BF79A6">
      <w:pPr>
        <w:ind w:left="720"/>
        <w:rPr>
          <w:sz w:val="28"/>
          <w:szCs w:val="28"/>
          <w:lang w:val="en-US"/>
        </w:rPr>
      </w:pPr>
    </w:p>
    <w:p w:rsidR="00D239A3" w:rsidRDefault="00D239A3" w:rsidP="00BF79A6">
      <w:pPr>
        <w:ind w:left="720"/>
        <w:rPr>
          <w:sz w:val="28"/>
          <w:szCs w:val="28"/>
          <w:lang w:val="en-US"/>
        </w:rPr>
      </w:pPr>
    </w:p>
    <w:p w:rsidR="00D239A3" w:rsidRDefault="00D239A3" w:rsidP="00BF79A6">
      <w:pPr>
        <w:ind w:left="720"/>
        <w:rPr>
          <w:sz w:val="28"/>
          <w:szCs w:val="28"/>
          <w:lang w:val="en-US"/>
        </w:rPr>
      </w:pPr>
    </w:p>
    <w:p w:rsidR="00D239A3" w:rsidRDefault="00D239A3" w:rsidP="00BF79A6">
      <w:pPr>
        <w:ind w:left="720"/>
        <w:rPr>
          <w:sz w:val="28"/>
          <w:szCs w:val="28"/>
          <w:lang w:val="en-US"/>
        </w:rPr>
      </w:pPr>
    </w:p>
    <w:p w:rsidR="00D239A3" w:rsidRDefault="00D239A3" w:rsidP="00BF79A6">
      <w:pPr>
        <w:ind w:left="720"/>
        <w:rPr>
          <w:sz w:val="28"/>
          <w:szCs w:val="28"/>
          <w:lang w:val="en-US"/>
        </w:rPr>
      </w:pPr>
    </w:p>
    <w:p w:rsidR="00D239A3" w:rsidRDefault="00D239A3" w:rsidP="00BF79A6">
      <w:pPr>
        <w:ind w:left="720"/>
        <w:rPr>
          <w:sz w:val="28"/>
          <w:szCs w:val="28"/>
          <w:lang w:val="en-US"/>
        </w:rPr>
      </w:pPr>
    </w:p>
    <w:p w:rsidR="00D239A3" w:rsidRDefault="00D239A3" w:rsidP="00BF79A6">
      <w:pPr>
        <w:ind w:left="720"/>
        <w:rPr>
          <w:sz w:val="28"/>
          <w:szCs w:val="28"/>
          <w:lang w:val="en-US"/>
        </w:rPr>
      </w:pPr>
    </w:p>
    <w:p w:rsidR="00D239A3" w:rsidRDefault="00D239A3" w:rsidP="00BF79A6">
      <w:pPr>
        <w:ind w:left="720"/>
        <w:rPr>
          <w:sz w:val="28"/>
          <w:szCs w:val="28"/>
          <w:lang w:val="en-US"/>
        </w:rPr>
      </w:pPr>
    </w:p>
    <w:p w:rsidR="00D239A3" w:rsidRDefault="00D239A3" w:rsidP="00BF79A6">
      <w:pPr>
        <w:ind w:left="720"/>
        <w:rPr>
          <w:sz w:val="28"/>
          <w:szCs w:val="28"/>
          <w:lang w:val="en-US"/>
        </w:rPr>
      </w:pPr>
    </w:p>
    <w:p w:rsidR="00D239A3" w:rsidRDefault="00D239A3" w:rsidP="00BF79A6">
      <w:pPr>
        <w:ind w:left="720"/>
        <w:rPr>
          <w:sz w:val="28"/>
          <w:szCs w:val="28"/>
          <w:lang w:val="en-US"/>
        </w:rPr>
      </w:pPr>
    </w:p>
    <w:p w:rsidR="00D239A3" w:rsidRDefault="00D239A3" w:rsidP="00BF79A6">
      <w:pPr>
        <w:ind w:left="720"/>
        <w:rPr>
          <w:sz w:val="28"/>
          <w:szCs w:val="28"/>
          <w:lang w:val="en-US"/>
        </w:rPr>
      </w:pPr>
    </w:p>
    <w:p w:rsidR="00D239A3" w:rsidRDefault="00D239A3" w:rsidP="00BF79A6">
      <w:pPr>
        <w:ind w:left="720"/>
        <w:rPr>
          <w:sz w:val="28"/>
          <w:szCs w:val="28"/>
          <w:lang w:val="en-US"/>
        </w:rPr>
      </w:pPr>
    </w:p>
    <w:p w:rsidR="00D239A3" w:rsidRDefault="00D239A3" w:rsidP="00BF79A6">
      <w:pPr>
        <w:ind w:left="720"/>
        <w:rPr>
          <w:sz w:val="28"/>
          <w:szCs w:val="28"/>
          <w:lang w:val="en-US"/>
        </w:rPr>
      </w:pPr>
    </w:p>
    <w:p w:rsidR="00D239A3" w:rsidRDefault="00D239A3" w:rsidP="00BF79A6">
      <w:pPr>
        <w:ind w:left="720"/>
        <w:rPr>
          <w:sz w:val="28"/>
          <w:szCs w:val="28"/>
          <w:lang w:val="en-US"/>
        </w:rPr>
      </w:pPr>
    </w:p>
    <w:p w:rsidR="00D239A3" w:rsidRDefault="00D239A3" w:rsidP="00BF79A6">
      <w:pPr>
        <w:ind w:left="720"/>
        <w:rPr>
          <w:sz w:val="28"/>
          <w:szCs w:val="28"/>
          <w:lang w:val="en-US"/>
        </w:rPr>
      </w:pPr>
    </w:p>
    <w:p w:rsidR="00D239A3" w:rsidRDefault="00D239A3" w:rsidP="00BF79A6">
      <w:pPr>
        <w:ind w:left="720"/>
        <w:rPr>
          <w:sz w:val="28"/>
          <w:szCs w:val="28"/>
          <w:lang w:val="en-US"/>
        </w:rPr>
      </w:pPr>
    </w:p>
    <w:p w:rsidR="00D239A3" w:rsidRDefault="00D239A3" w:rsidP="00BF79A6">
      <w:pPr>
        <w:ind w:left="720"/>
        <w:rPr>
          <w:sz w:val="28"/>
          <w:szCs w:val="28"/>
          <w:lang w:val="en-US"/>
        </w:rPr>
      </w:pPr>
    </w:p>
    <w:p w:rsidR="00D239A3" w:rsidRDefault="00D239A3" w:rsidP="00BF79A6">
      <w:pPr>
        <w:ind w:left="720"/>
        <w:rPr>
          <w:sz w:val="28"/>
          <w:szCs w:val="28"/>
          <w:lang w:val="en-US"/>
        </w:rPr>
      </w:pPr>
    </w:p>
    <w:p w:rsidR="00D239A3" w:rsidRDefault="00D239A3" w:rsidP="00BF79A6">
      <w:pPr>
        <w:ind w:left="720"/>
        <w:rPr>
          <w:sz w:val="28"/>
          <w:szCs w:val="28"/>
          <w:lang w:val="en-US"/>
        </w:rPr>
      </w:pPr>
    </w:p>
    <w:p w:rsidR="00D239A3" w:rsidRDefault="00D239A3" w:rsidP="00BF79A6">
      <w:pPr>
        <w:ind w:left="720"/>
        <w:rPr>
          <w:sz w:val="28"/>
          <w:szCs w:val="28"/>
          <w:lang w:val="en-US"/>
        </w:rPr>
      </w:pPr>
    </w:p>
    <w:p w:rsidR="00D239A3" w:rsidRDefault="00D239A3" w:rsidP="00BF79A6">
      <w:pPr>
        <w:ind w:left="720"/>
        <w:rPr>
          <w:sz w:val="28"/>
          <w:szCs w:val="28"/>
          <w:lang w:val="en-US"/>
        </w:rPr>
      </w:pPr>
    </w:p>
    <w:p w:rsidR="00D239A3" w:rsidRDefault="00D239A3" w:rsidP="00BF79A6">
      <w:pPr>
        <w:ind w:left="720"/>
        <w:rPr>
          <w:sz w:val="28"/>
          <w:szCs w:val="28"/>
          <w:lang w:val="en-US"/>
        </w:rPr>
      </w:pPr>
    </w:p>
    <w:p w:rsidR="00D239A3" w:rsidRDefault="00D239A3" w:rsidP="00BF79A6">
      <w:pPr>
        <w:ind w:left="720"/>
        <w:rPr>
          <w:sz w:val="28"/>
          <w:szCs w:val="28"/>
          <w:lang w:val="en-US"/>
        </w:rPr>
      </w:pPr>
    </w:p>
    <w:p w:rsidR="00D239A3" w:rsidRDefault="00D239A3" w:rsidP="00BF79A6">
      <w:pPr>
        <w:ind w:left="720"/>
        <w:rPr>
          <w:sz w:val="28"/>
          <w:szCs w:val="28"/>
          <w:lang w:val="en-US"/>
        </w:rPr>
      </w:pPr>
    </w:p>
    <w:p w:rsidR="00D239A3" w:rsidRDefault="00D239A3" w:rsidP="00BF79A6">
      <w:pPr>
        <w:ind w:left="720"/>
        <w:rPr>
          <w:sz w:val="28"/>
          <w:szCs w:val="28"/>
          <w:lang w:val="en-US"/>
        </w:rPr>
      </w:pPr>
    </w:p>
    <w:p w:rsidR="00D239A3" w:rsidRDefault="00D239A3" w:rsidP="00BF79A6">
      <w:pPr>
        <w:ind w:left="720"/>
        <w:rPr>
          <w:sz w:val="28"/>
          <w:szCs w:val="28"/>
          <w:lang w:val="en-US"/>
        </w:rPr>
      </w:pPr>
    </w:p>
    <w:p w:rsidR="00D239A3" w:rsidRDefault="00D239A3" w:rsidP="00BF79A6">
      <w:pPr>
        <w:ind w:left="720"/>
        <w:rPr>
          <w:sz w:val="28"/>
          <w:szCs w:val="28"/>
          <w:lang w:val="en-US"/>
        </w:rPr>
      </w:pPr>
    </w:p>
    <w:p w:rsidR="00D239A3" w:rsidRDefault="00D239A3" w:rsidP="00BF79A6">
      <w:pPr>
        <w:ind w:left="720"/>
        <w:rPr>
          <w:sz w:val="28"/>
          <w:szCs w:val="28"/>
          <w:lang w:val="en-US"/>
        </w:rPr>
      </w:pPr>
    </w:p>
    <w:p w:rsidR="00D239A3" w:rsidRDefault="00D239A3" w:rsidP="00BF79A6">
      <w:pPr>
        <w:ind w:left="720"/>
        <w:rPr>
          <w:sz w:val="28"/>
          <w:szCs w:val="28"/>
          <w:lang w:val="en-US"/>
        </w:rPr>
      </w:pPr>
    </w:p>
    <w:p w:rsidR="00465ED0" w:rsidRPr="00BF79A6" w:rsidRDefault="00D547CA" w:rsidP="00BF79A6">
      <w:pPr>
        <w:ind w:left="720"/>
        <w:rPr>
          <w:sz w:val="28"/>
          <w:szCs w:val="28"/>
          <w:lang w:val="en-US"/>
        </w:rPr>
      </w:pPr>
      <w:r>
        <w:rPr>
          <w:sz w:val="28"/>
          <w:szCs w:val="28"/>
          <w:lang w:val="en-US"/>
        </w:rPr>
        <w:t xml:space="preserve"> </w:t>
      </w:r>
    </w:p>
    <w:sectPr w:rsidR="00465ED0" w:rsidRPr="00BF79A6">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E6526" w:rsidRDefault="008E6526" w:rsidP="00021063">
      <w:pPr>
        <w:spacing w:after="0" w:line="240" w:lineRule="auto"/>
      </w:pPr>
      <w:r>
        <w:separator/>
      </w:r>
    </w:p>
  </w:endnote>
  <w:endnote w:type="continuationSeparator" w:id="0">
    <w:p w:rsidR="008E6526" w:rsidRDefault="008E6526" w:rsidP="000210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E6526" w:rsidRDefault="008E6526" w:rsidP="00021063">
      <w:pPr>
        <w:spacing w:after="0" w:line="240" w:lineRule="auto"/>
      </w:pPr>
      <w:r>
        <w:separator/>
      </w:r>
    </w:p>
  </w:footnote>
  <w:footnote w:type="continuationSeparator" w:id="0">
    <w:p w:rsidR="008E6526" w:rsidRDefault="008E6526" w:rsidP="000210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0C11" w:rsidRDefault="00460C11" w:rsidP="00021063">
    <w:pPr>
      <w:jc w:val="center"/>
      <w:rPr>
        <w:b/>
        <w:sz w:val="52"/>
        <w:szCs w:val="52"/>
        <w:u w:val="single"/>
        <w:lang w:val="en-US"/>
      </w:rPr>
    </w:pPr>
    <w:r w:rsidRPr="00811E4B">
      <w:rPr>
        <w:b/>
        <w:sz w:val="52"/>
        <w:szCs w:val="52"/>
        <w:u w:val="single"/>
        <w:lang w:val="en-US"/>
      </w:rPr>
      <w:t>PREFA</w:t>
    </w:r>
    <w:r>
      <w:rPr>
        <w:b/>
        <w:sz w:val="52"/>
        <w:szCs w:val="52"/>
        <w:u w:val="single"/>
        <w:lang w:val="en-US"/>
      </w:rPr>
      <w:t>C</w:t>
    </w:r>
    <w:r w:rsidRPr="00811E4B">
      <w:rPr>
        <w:b/>
        <w:sz w:val="52"/>
        <w:szCs w:val="52"/>
        <w:u w:val="single"/>
        <w:lang w:val="en-US"/>
      </w:rPr>
      <w:t>E</w:t>
    </w:r>
  </w:p>
  <w:p w:rsidR="00460C11" w:rsidRDefault="00460C11" w:rsidP="00021063">
    <w:pPr>
      <w:pStyle w:val="Header"/>
      <w:jc w:val="cent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0068B"/>
    <w:multiLevelType w:val="hybridMultilevel"/>
    <w:tmpl w:val="C06682DA"/>
    <w:lvl w:ilvl="0" w:tplc="AF1C745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1A533C0"/>
    <w:multiLevelType w:val="hybridMultilevel"/>
    <w:tmpl w:val="FF7A7818"/>
    <w:lvl w:ilvl="0" w:tplc="5454866A">
      <w:start w:val="1"/>
      <w:numFmt w:val="decimal"/>
      <w:lvlText w:val="%1."/>
      <w:lvlJc w:val="left"/>
      <w:pPr>
        <w:ind w:left="2160" w:hanging="360"/>
      </w:pPr>
      <w:rPr>
        <w:rFonts w:hint="default"/>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2" w15:restartNumberingAfterBreak="0">
    <w:nsid w:val="04903222"/>
    <w:multiLevelType w:val="hybridMultilevel"/>
    <w:tmpl w:val="540A5E0A"/>
    <w:lvl w:ilvl="0" w:tplc="FA6EEBF2">
      <w:start w:val="1"/>
      <w:numFmt w:val="decimal"/>
      <w:lvlText w:val="%1."/>
      <w:lvlJc w:val="left"/>
      <w:pPr>
        <w:ind w:left="2520" w:hanging="360"/>
      </w:pPr>
      <w:rPr>
        <w:rFonts w:hint="default"/>
        <w:b/>
        <w:u w:val="single"/>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3" w15:restartNumberingAfterBreak="0">
    <w:nsid w:val="087A590E"/>
    <w:multiLevelType w:val="hybridMultilevel"/>
    <w:tmpl w:val="A2AE5816"/>
    <w:lvl w:ilvl="0" w:tplc="24FAE4D0">
      <w:start w:val="1"/>
      <w:numFmt w:val="decimal"/>
      <w:lvlText w:val="%1."/>
      <w:lvlJc w:val="left"/>
      <w:pPr>
        <w:ind w:left="2520" w:hanging="36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4" w15:restartNumberingAfterBreak="0">
    <w:nsid w:val="09202E6C"/>
    <w:multiLevelType w:val="hybridMultilevel"/>
    <w:tmpl w:val="0A0CC0D6"/>
    <w:lvl w:ilvl="0" w:tplc="39B4011C">
      <w:start w:val="1"/>
      <w:numFmt w:val="decimal"/>
      <w:lvlText w:val="%1."/>
      <w:lvlJc w:val="left"/>
      <w:pPr>
        <w:ind w:left="2520" w:hanging="36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5" w15:restartNumberingAfterBreak="0">
    <w:nsid w:val="134151CE"/>
    <w:multiLevelType w:val="hybridMultilevel"/>
    <w:tmpl w:val="1326E212"/>
    <w:lvl w:ilvl="0" w:tplc="72B65540">
      <w:start w:val="1"/>
      <w:numFmt w:val="decimal"/>
      <w:lvlText w:val="%1."/>
      <w:lvlJc w:val="left"/>
      <w:pPr>
        <w:ind w:left="2520" w:hanging="36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6" w15:restartNumberingAfterBreak="0">
    <w:nsid w:val="1983654A"/>
    <w:multiLevelType w:val="hybridMultilevel"/>
    <w:tmpl w:val="19705E06"/>
    <w:lvl w:ilvl="0" w:tplc="6DE8E51C">
      <w:start w:val="1"/>
      <w:numFmt w:val="decimal"/>
      <w:lvlText w:val="%1."/>
      <w:lvlJc w:val="left"/>
      <w:pPr>
        <w:ind w:left="2520" w:hanging="36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7" w15:restartNumberingAfterBreak="0">
    <w:nsid w:val="1A6D097C"/>
    <w:multiLevelType w:val="hybridMultilevel"/>
    <w:tmpl w:val="6A500E94"/>
    <w:lvl w:ilvl="0" w:tplc="CC9053D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27146D1E"/>
    <w:multiLevelType w:val="hybridMultilevel"/>
    <w:tmpl w:val="9462E158"/>
    <w:lvl w:ilvl="0" w:tplc="BEEC170C">
      <w:start w:val="1"/>
      <w:numFmt w:val="decimal"/>
      <w:lvlText w:val="%1."/>
      <w:lvlJc w:val="left"/>
      <w:pPr>
        <w:ind w:left="2520" w:hanging="36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9" w15:restartNumberingAfterBreak="0">
    <w:nsid w:val="30F15577"/>
    <w:multiLevelType w:val="hybridMultilevel"/>
    <w:tmpl w:val="3A260ED6"/>
    <w:lvl w:ilvl="0" w:tplc="00E6C60C">
      <w:start w:val="1"/>
      <w:numFmt w:val="decimal"/>
      <w:lvlText w:val="%1."/>
      <w:lvlJc w:val="left"/>
      <w:pPr>
        <w:ind w:left="2355" w:hanging="360"/>
      </w:pPr>
      <w:rPr>
        <w:rFonts w:hint="default"/>
      </w:rPr>
    </w:lvl>
    <w:lvl w:ilvl="1" w:tplc="40090019" w:tentative="1">
      <w:start w:val="1"/>
      <w:numFmt w:val="lowerLetter"/>
      <w:lvlText w:val="%2."/>
      <w:lvlJc w:val="left"/>
      <w:pPr>
        <w:ind w:left="3075" w:hanging="360"/>
      </w:pPr>
    </w:lvl>
    <w:lvl w:ilvl="2" w:tplc="4009001B" w:tentative="1">
      <w:start w:val="1"/>
      <w:numFmt w:val="lowerRoman"/>
      <w:lvlText w:val="%3."/>
      <w:lvlJc w:val="right"/>
      <w:pPr>
        <w:ind w:left="3795" w:hanging="180"/>
      </w:pPr>
    </w:lvl>
    <w:lvl w:ilvl="3" w:tplc="4009000F" w:tentative="1">
      <w:start w:val="1"/>
      <w:numFmt w:val="decimal"/>
      <w:lvlText w:val="%4."/>
      <w:lvlJc w:val="left"/>
      <w:pPr>
        <w:ind w:left="4515" w:hanging="360"/>
      </w:pPr>
    </w:lvl>
    <w:lvl w:ilvl="4" w:tplc="40090019" w:tentative="1">
      <w:start w:val="1"/>
      <w:numFmt w:val="lowerLetter"/>
      <w:lvlText w:val="%5."/>
      <w:lvlJc w:val="left"/>
      <w:pPr>
        <w:ind w:left="5235" w:hanging="360"/>
      </w:pPr>
    </w:lvl>
    <w:lvl w:ilvl="5" w:tplc="4009001B" w:tentative="1">
      <w:start w:val="1"/>
      <w:numFmt w:val="lowerRoman"/>
      <w:lvlText w:val="%6."/>
      <w:lvlJc w:val="right"/>
      <w:pPr>
        <w:ind w:left="5955" w:hanging="180"/>
      </w:pPr>
    </w:lvl>
    <w:lvl w:ilvl="6" w:tplc="4009000F" w:tentative="1">
      <w:start w:val="1"/>
      <w:numFmt w:val="decimal"/>
      <w:lvlText w:val="%7."/>
      <w:lvlJc w:val="left"/>
      <w:pPr>
        <w:ind w:left="6675" w:hanging="360"/>
      </w:pPr>
    </w:lvl>
    <w:lvl w:ilvl="7" w:tplc="40090019" w:tentative="1">
      <w:start w:val="1"/>
      <w:numFmt w:val="lowerLetter"/>
      <w:lvlText w:val="%8."/>
      <w:lvlJc w:val="left"/>
      <w:pPr>
        <w:ind w:left="7395" w:hanging="360"/>
      </w:pPr>
    </w:lvl>
    <w:lvl w:ilvl="8" w:tplc="4009001B" w:tentative="1">
      <w:start w:val="1"/>
      <w:numFmt w:val="lowerRoman"/>
      <w:lvlText w:val="%9."/>
      <w:lvlJc w:val="right"/>
      <w:pPr>
        <w:ind w:left="8115" w:hanging="180"/>
      </w:pPr>
    </w:lvl>
  </w:abstractNum>
  <w:abstractNum w:abstractNumId="10" w15:restartNumberingAfterBreak="0">
    <w:nsid w:val="326641CC"/>
    <w:multiLevelType w:val="hybridMultilevel"/>
    <w:tmpl w:val="EEB8A4E6"/>
    <w:lvl w:ilvl="0" w:tplc="5A386EC4">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1" w15:restartNumberingAfterBreak="0">
    <w:nsid w:val="389E4AC5"/>
    <w:multiLevelType w:val="hybridMultilevel"/>
    <w:tmpl w:val="3BE08C9E"/>
    <w:lvl w:ilvl="0" w:tplc="AF642540">
      <w:start w:val="1"/>
      <w:numFmt w:val="decimal"/>
      <w:lvlText w:val="(%1)"/>
      <w:lvlJc w:val="left"/>
      <w:pPr>
        <w:ind w:left="2160" w:hanging="360"/>
      </w:pPr>
      <w:rPr>
        <w:rFonts w:hint="default"/>
      </w:rPr>
    </w:lvl>
    <w:lvl w:ilvl="1" w:tplc="40090019">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2" w15:restartNumberingAfterBreak="0">
    <w:nsid w:val="3CFA0FEC"/>
    <w:multiLevelType w:val="hybridMultilevel"/>
    <w:tmpl w:val="7542FA42"/>
    <w:lvl w:ilvl="0" w:tplc="BE984334">
      <w:start w:val="1"/>
      <w:numFmt w:val="decimal"/>
      <w:lvlText w:val="%1."/>
      <w:lvlJc w:val="left"/>
      <w:pPr>
        <w:ind w:left="2520" w:hanging="36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13" w15:restartNumberingAfterBreak="0">
    <w:nsid w:val="406C3B94"/>
    <w:multiLevelType w:val="hybridMultilevel"/>
    <w:tmpl w:val="689A4E88"/>
    <w:lvl w:ilvl="0" w:tplc="692AE038">
      <w:start w:val="1"/>
      <w:numFmt w:val="decimal"/>
      <w:lvlText w:val="%1."/>
      <w:lvlJc w:val="left"/>
      <w:pPr>
        <w:ind w:left="2520" w:hanging="36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14" w15:restartNumberingAfterBreak="0">
    <w:nsid w:val="4C370FDB"/>
    <w:multiLevelType w:val="hybridMultilevel"/>
    <w:tmpl w:val="1926208E"/>
    <w:lvl w:ilvl="0" w:tplc="C5F2534C">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4E8224D3"/>
    <w:multiLevelType w:val="hybridMultilevel"/>
    <w:tmpl w:val="01C8D420"/>
    <w:lvl w:ilvl="0" w:tplc="732AB5B2">
      <w:start w:val="1"/>
      <w:numFmt w:val="decimal"/>
      <w:lvlText w:val="%1."/>
      <w:lvlJc w:val="left"/>
      <w:pPr>
        <w:ind w:left="2520" w:hanging="36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16" w15:restartNumberingAfterBreak="0">
    <w:nsid w:val="55EF66FC"/>
    <w:multiLevelType w:val="hybridMultilevel"/>
    <w:tmpl w:val="52BEB978"/>
    <w:lvl w:ilvl="0" w:tplc="53D0CF68">
      <w:start w:val="1"/>
      <w:numFmt w:val="decimal"/>
      <w:lvlText w:val="%1."/>
      <w:lvlJc w:val="left"/>
      <w:pPr>
        <w:ind w:left="2025" w:hanging="360"/>
      </w:pPr>
      <w:rPr>
        <w:rFonts w:hint="default"/>
      </w:rPr>
    </w:lvl>
    <w:lvl w:ilvl="1" w:tplc="40090019" w:tentative="1">
      <w:start w:val="1"/>
      <w:numFmt w:val="lowerLetter"/>
      <w:lvlText w:val="%2."/>
      <w:lvlJc w:val="left"/>
      <w:pPr>
        <w:ind w:left="2745" w:hanging="360"/>
      </w:pPr>
    </w:lvl>
    <w:lvl w:ilvl="2" w:tplc="4009001B" w:tentative="1">
      <w:start w:val="1"/>
      <w:numFmt w:val="lowerRoman"/>
      <w:lvlText w:val="%3."/>
      <w:lvlJc w:val="right"/>
      <w:pPr>
        <w:ind w:left="3465" w:hanging="180"/>
      </w:pPr>
    </w:lvl>
    <w:lvl w:ilvl="3" w:tplc="4009000F" w:tentative="1">
      <w:start w:val="1"/>
      <w:numFmt w:val="decimal"/>
      <w:lvlText w:val="%4."/>
      <w:lvlJc w:val="left"/>
      <w:pPr>
        <w:ind w:left="4185" w:hanging="360"/>
      </w:pPr>
    </w:lvl>
    <w:lvl w:ilvl="4" w:tplc="40090019" w:tentative="1">
      <w:start w:val="1"/>
      <w:numFmt w:val="lowerLetter"/>
      <w:lvlText w:val="%5."/>
      <w:lvlJc w:val="left"/>
      <w:pPr>
        <w:ind w:left="4905" w:hanging="360"/>
      </w:pPr>
    </w:lvl>
    <w:lvl w:ilvl="5" w:tplc="4009001B" w:tentative="1">
      <w:start w:val="1"/>
      <w:numFmt w:val="lowerRoman"/>
      <w:lvlText w:val="%6."/>
      <w:lvlJc w:val="right"/>
      <w:pPr>
        <w:ind w:left="5625" w:hanging="180"/>
      </w:pPr>
    </w:lvl>
    <w:lvl w:ilvl="6" w:tplc="4009000F" w:tentative="1">
      <w:start w:val="1"/>
      <w:numFmt w:val="decimal"/>
      <w:lvlText w:val="%7."/>
      <w:lvlJc w:val="left"/>
      <w:pPr>
        <w:ind w:left="6345" w:hanging="360"/>
      </w:pPr>
    </w:lvl>
    <w:lvl w:ilvl="7" w:tplc="40090019" w:tentative="1">
      <w:start w:val="1"/>
      <w:numFmt w:val="lowerLetter"/>
      <w:lvlText w:val="%8."/>
      <w:lvlJc w:val="left"/>
      <w:pPr>
        <w:ind w:left="7065" w:hanging="360"/>
      </w:pPr>
    </w:lvl>
    <w:lvl w:ilvl="8" w:tplc="4009001B" w:tentative="1">
      <w:start w:val="1"/>
      <w:numFmt w:val="lowerRoman"/>
      <w:lvlText w:val="%9."/>
      <w:lvlJc w:val="right"/>
      <w:pPr>
        <w:ind w:left="7785" w:hanging="180"/>
      </w:pPr>
    </w:lvl>
  </w:abstractNum>
  <w:abstractNum w:abstractNumId="17" w15:restartNumberingAfterBreak="0">
    <w:nsid w:val="5A165107"/>
    <w:multiLevelType w:val="hybridMultilevel"/>
    <w:tmpl w:val="52121252"/>
    <w:lvl w:ilvl="0" w:tplc="C63C97FE">
      <w:start w:val="1"/>
      <w:numFmt w:val="decimal"/>
      <w:lvlText w:val="%1."/>
      <w:lvlJc w:val="left"/>
      <w:pPr>
        <w:ind w:left="1995" w:hanging="360"/>
      </w:pPr>
      <w:rPr>
        <w:rFonts w:hint="default"/>
      </w:rPr>
    </w:lvl>
    <w:lvl w:ilvl="1" w:tplc="40090019" w:tentative="1">
      <w:start w:val="1"/>
      <w:numFmt w:val="lowerLetter"/>
      <w:lvlText w:val="%2."/>
      <w:lvlJc w:val="left"/>
      <w:pPr>
        <w:ind w:left="2715" w:hanging="360"/>
      </w:pPr>
    </w:lvl>
    <w:lvl w:ilvl="2" w:tplc="4009001B" w:tentative="1">
      <w:start w:val="1"/>
      <w:numFmt w:val="lowerRoman"/>
      <w:lvlText w:val="%3."/>
      <w:lvlJc w:val="right"/>
      <w:pPr>
        <w:ind w:left="3435" w:hanging="180"/>
      </w:pPr>
    </w:lvl>
    <w:lvl w:ilvl="3" w:tplc="4009000F" w:tentative="1">
      <w:start w:val="1"/>
      <w:numFmt w:val="decimal"/>
      <w:lvlText w:val="%4."/>
      <w:lvlJc w:val="left"/>
      <w:pPr>
        <w:ind w:left="4155" w:hanging="360"/>
      </w:pPr>
    </w:lvl>
    <w:lvl w:ilvl="4" w:tplc="40090019" w:tentative="1">
      <w:start w:val="1"/>
      <w:numFmt w:val="lowerLetter"/>
      <w:lvlText w:val="%5."/>
      <w:lvlJc w:val="left"/>
      <w:pPr>
        <w:ind w:left="4875" w:hanging="360"/>
      </w:pPr>
    </w:lvl>
    <w:lvl w:ilvl="5" w:tplc="4009001B" w:tentative="1">
      <w:start w:val="1"/>
      <w:numFmt w:val="lowerRoman"/>
      <w:lvlText w:val="%6."/>
      <w:lvlJc w:val="right"/>
      <w:pPr>
        <w:ind w:left="5595" w:hanging="180"/>
      </w:pPr>
    </w:lvl>
    <w:lvl w:ilvl="6" w:tplc="4009000F" w:tentative="1">
      <w:start w:val="1"/>
      <w:numFmt w:val="decimal"/>
      <w:lvlText w:val="%7."/>
      <w:lvlJc w:val="left"/>
      <w:pPr>
        <w:ind w:left="6315" w:hanging="360"/>
      </w:pPr>
    </w:lvl>
    <w:lvl w:ilvl="7" w:tplc="40090019" w:tentative="1">
      <w:start w:val="1"/>
      <w:numFmt w:val="lowerLetter"/>
      <w:lvlText w:val="%8."/>
      <w:lvlJc w:val="left"/>
      <w:pPr>
        <w:ind w:left="7035" w:hanging="360"/>
      </w:pPr>
    </w:lvl>
    <w:lvl w:ilvl="8" w:tplc="4009001B" w:tentative="1">
      <w:start w:val="1"/>
      <w:numFmt w:val="lowerRoman"/>
      <w:lvlText w:val="%9."/>
      <w:lvlJc w:val="right"/>
      <w:pPr>
        <w:ind w:left="7755" w:hanging="180"/>
      </w:pPr>
    </w:lvl>
  </w:abstractNum>
  <w:abstractNum w:abstractNumId="18" w15:restartNumberingAfterBreak="0">
    <w:nsid w:val="63DB205D"/>
    <w:multiLevelType w:val="hybridMultilevel"/>
    <w:tmpl w:val="9466AED2"/>
    <w:lvl w:ilvl="0" w:tplc="F386EF00">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9" w15:restartNumberingAfterBreak="0">
    <w:nsid w:val="6540078B"/>
    <w:multiLevelType w:val="hybridMultilevel"/>
    <w:tmpl w:val="DD524C14"/>
    <w:lvl w:ilvl="0" w:tplc="025E3C62">
      <w:start w:val="1"/>
      <w:numFmt w:val="decimal"/>
      <w:lvlText w:val="%1."/>
      <w:lvlJc w:val="left"/>
      <w:pPr>
        <w:ind w:left="2160" w:hanging="360"/>
      </w:pPr>
      <w:rPr>
        <w:rFonts w:hint="default"/>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20" w15:restartNumberingAfterBreak="0">
    <w:nsid w:val="67B977DF"/>
    <w:multiLevelType w:val="hybridMultilevel"/>
    <w:tmpl w:val="B1DCD786"/>
    <w:lvl w:ilvl="0" w:tplc="2D98A4BE">
      <w:start w:val="1"/>
      <w:numFmt w:val="decimal"/>
      <w:lvlText w:val="%1."/>
      <w:lvlJc w:val="left"/>
      <w:pPr>
        <w:ind w:left="2355" w:hanging="360"/>
      </w:pPr>
      <w:rPr>
        <w:rFonts w:hint="default"/>
      </w:rPr>
    </w:lvl>
    <w:lvl w:ilvl="1" w:tplc="40090019" w:tentative="1">
      <w:start w:val="1"/>
      <w:numFmt w:val="lowerLetter"/>
      <w:lvlText w:val="%2."/>
      <w:lvlJc w:val="left"/>
      <w:pPr>
        <w:ind w:left="3075" w:hanging="360"/>
      </w:pPr>
    </w:lvl>
    <w:lvl w:ilvl="2" w:tplc="4009001B" w:tentative="1">
      <w:start w:val="1"/>
      <w:numFmt w:val="lowerRoman"/>
      <w:lvlText w:val="%3."/>
      <w:lvlJc w:val="right"/>
      <w:pPr>
        <w:ind w:left="3795" w:hanging="180"/>
      </w:pPr>
    </w:lvl>
    <w:lvl w:ilvl="3" w:tplc="4009000F" w:tentative="1">
      <w:start w:val="1"/>
      <w:numFmt w:val="decimal"/>
      <w:lvlText w:val="%4."/>
      <w:lvlJc w:val="left"/>
      <w:pPr>
        <w:ind w:left="4515" w:hanging="360"/>
      </w:pPr>
    </w:lvl>
    <w:lvl w:ilvl="4" w:tplc="40090019" w:tentative="1">
      <w:start w:val="1"/>
      <w:numFmt w:val="lowerLetter"/>
      <w:lvlText w:val="%5."/>
      <w:lvlJc w:val="left"/>
      <w:pPr>
        <w:ind w:left="5235" w:hanging="360"/>
      </w:pPr>
    </w:lvl>
    <w:lvl w:ilvl="5" w:tplc="4009001B" w:tentative="1">
      <w:start w:val="1"/>
      <w:numFmt w:val="lowerRoman"/>
      <w:lvlText w:val="%6."/>
      <w:lvlJc w:val="right"/>
      <w:pPr>
        <w:ind w:left="5955" w:hanging="180"/>
      </w:pPr>
    </w:lvl>
    <w:lvl w:ilvl="6" w:tplc="4009000F" w:tentative="1">
      <w:start w:val="1"/>
      <w:numFmt w:val="decimal"/>
      <w:lvlText w:val="%7."/>
      <w:lvlJc w:val="left"/>
      <w:pPr>
        <w:ind w:left="6675" w:hanging="360"/>
      </w:pPr>
    </w:lvl>
    <w:lvl w:ilvl="7" w:tplc="40090019" w:tentative="1">
      <w:start w:val="1"/>
      <w:numFmt w:val="lowerLetter"/>
      <w:lvlText w:val="%8."/>
      <w:lvlJc w:val="left"/>
      <w:pPr>
        <w:ind w:left="7395" w:hanging="360"/>
      </w:pPr>
    </w:lvl>
    <w:lvl w:ilvl="8" w:tplc="4009001B" w:tentative="1">
      <w:start w:val="1"/>
      <w:numFmt w:val="lowerRoman"/>
      <w:lvlText w:val="%9."/>
      <w:lvlJc w:val="right"/>
      <w:pPr>
        <w:ind w:left="8115" w:hanging="180"/>
      </w:pPr>
    </w:lvl>
  </w:abstractNum>
  <w:abstractNum w:abstractNumId="21" w15:restartNumberingAfterBreak="0">
    <w:nsid w:val="68F3130E"/>
    <w:multiLevelType w:val="hybridMultilevel"/>
    <w:tmpl w:val="C8FAA834"/>
    <w:lvl w:ilvl="0" w:tplc="FDF4FF7C">
      <w:start w:val="1"/>
      <w:numFmt w:val="decimal"/>
      <w:lvlText w:val="%1."/>
      <w:lvlJc w:val="left"/>
      <w:pPr>
        <w:ind w:left="2520" w:hanging="360"/>
      </w:pPr>
      <w:rPr>
        <w:rFonts w:hint="default"/>
        <w:b/>
        <w:u w:val="single"/>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22" w15:restartNumberingAfterBreak="0">
    <w:nsid w:val="69A06250"/>
    <w:multiLevelType w:val="hybridMultilevel"/>
    <w:tmpl w:val="F6247552"/>
    <w:lvl w:ilvl="0" w:tplc="CF14E4EC">
      <w:start w:val="1"/>
      <w:numFmt w:val="decimal"/>
      <w:lvlText w:val="%1."/>
      <w:lvlJc w:val="left"/>
      <w:pPr>
        <w:ind w:left="2520" w:hanging="36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23" w15:restartNumberingAfterBreak="0">
    <w:nsid w:val="6A1A34BF"/>
    <w:multiLevelType w:val="hybridMultilevel"/>
    <w:tmpl w:val="B0622742"/>
    <w:lvl w:ilvl="0" w:tplc="931CFE34">
      <w:start w:val="1"/>
      <w:numFmt w:val="decimal"/>
      <w:lvlText w:val="%1."/>
      <w:lvlJc w:val="left"/>
      <w:pPr>
        <w:ind w:left="2520" w:hanging="36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24" w15:restartNumberingAfterBreak="0">
    <w:nsid w:val="7E957A1A"/>
    <w:multiLevelType w:val="hybridMultilevel"/>
    <w:tmpl w:val="C8DC2B1E"/>
    <w:lvl w:ilvl="0" w:tplc="D758F236">
      <w:start w:val="1"/>
      <w:numFmt w:val="decimal"/>
      <w:lvlText w:val="%1."/>
      <w:lvlJc w:val="left"/>
      <w:pPr>
        <w:ind w:left="2520" w:hanging="360"/>
      </w:pPr>
      <w:rPr>
        <w:rFonts w:hint="default"/>
        <w:b/>
        <w:u w:val="single"/>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num w:numId="1">
    <w:abstractNumId w:val="14"/>
  </w:num>
  <w:num w:numId="2">
    <w:abstractNumId w:val="7"/>
  </w:num>
  <w:num w:numId="3">
    <w:abstractNumId w:val="0"/>
  </w:num>
  <w:num w:numId="4">
    <w:abstractNumId w:val="18"/>
  </w:num>
  <w:num w:numId="5">
    <w:abstractNumId w:val="10"/>
  </w:num>
  <w:num w:numId="6">
    <w:abstractNumId w:val="1"/>
  </w:num>
  <w:num w:numId="7">
    <w:abstractNumId w:val="11"/>
  </w:num>
  <w:num w:numId="8">
    <w:abstractNumId w:val="19"/>
  </w:num>
  <w:num w:numId="9">
    <w:abstractNumId w:val="4"/>
  </w:num>
  <w:num w:numId="10">
    <w:abstractNumId w:val="16"/>
  </w:num>
  <w:num w:numId="11">
    <w:abstractNumId w:val="17"/>
  </w:num>
  <w:num w:numId="12">
    <w:abstractNumId w:val="20"/>
  </w:num>
  <w:num w:numId="13">
    <w:abstractNumId w:val="9"/>
  </w:num>
  <w:num w:numId="14">
    <w:abstractNumId w:val="22"/>
  </w:num>
  <w:num w:numId="15">
    <w:abstractNumId w:val="3"/>
  </w:num>
  <w:num w:numId="16">
    <w:abstractNumId w:val="23"/>
  </w:num>
  <w:num w:numId="17">
    <w:abstractNumId w:val="12"/>
  </w:num>
  <w:num w:numId="18">
    <w:abstractNumId w:val="5"/>
  </w:num>
  <w:num w:numId="19">
    <w:abstractNumId w:val="24"/>
  </w:num>
  <w:num w:numId="20">
    <w:abstractNumId w:val="2"/>
  </w:num>
  <w:num w:numId="21">
    <w:abstractNumId w:val="13"/>
  </w:num>
  <w:num w:numId="22">
    <w:abstractNumId w:val="15"/>
  </w:num>
  <w:num w:numId="23">
    <w:abstractNumId w:val="21"/>
  </w:num>
  <w:num w:numId="24">
    <w:abstractNumId w:val="8"/>
  </w:num>
  <w:num w:numId="2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43C2"/>
    <w:rsid w:val="00021063"/>
    <w:rsid w:val="00033153"/>
    <w:rsid w:val="000405AD"/>
    <w:rsid w:val="00063225"/>
    <w:rsid w:val="000639CB"/>
    <w:rsid w:val="0007455D"/>
    <w:rsid w:val="000B0330"/>
    <w:rsid w:val="000D70EE"/>
    <w:rsid w:val="000E387E"/>
    <w:rsid w:val="000F60A7"/>
    <w:rsid w:val="00122329"/>
    <w:rsid w:val="00172BC4"/>
    <w:rsid w:val="00176CAA"/>
    <w:rsid w:val="001800A4"/>
    <w:rsid w:val="001838E7"/>
    <w:rsid w:val="00191EEB"/>
    <w:rsid w:val="001A3076"/>
    <w:rsid w:val="001F0FBE"/>
    <w:rsid w:val="0020159E"/>
    <w:rsid w:val="00202DE2"/>
    <w:rsid w:val="00215B8D"/>
    <w:rsid w:val="002336E8"/>
    <w:rsid w:val="002360AB"/>
    <w:rsid w:val="002451E9"/>
    <w:rsid w:val="00251CD4"/>
    <w:rsid w:val="002547D8"/>
    <w:rsid w:val="002548B4"/>
    <w:rsid w:val="00292583"/>
    <w:rsid w:val="00294E44"/>
    <w:rsid w:val="002A720E"/>
    <w:rsid w:val="002E5F96"/>
    <w:rsid w:val="00315B46"/>
    <w:rsid w:val="00332CD0"/>
    <w:rsid w:val="00355121"/>
    <w:rsid w:val="0035634B"/>
    <w:rsid w:val="00384283"/>
    <w:rsid w:val="003A2486"/>
    <w:rsid w:val="003B4A05"/>
    <w:rsid w:val="003C3791"/>
    <w:rsid w:val="003D3FAA"/>
    <w:rsid w:val="004060A1"/>
    <w:rsid w:val="00413E04"/>
    <w:rsid w:val="004424B3"/>
    <w:rsid w:val="00457476"/>
    <w:rsid w:val="00460C11"/>
    <w:rsid w:val="00465ED0"/>
    <w:rsid w:val="00474543"/>
    <w:rsid w:val="004A2366"/>
    <w:rsid w:val="004E2CC4"/>
    <w:rsid w:val="004F093C"/>
    <w:rsid w:val="00502FE9"/>
    <w:rsid w:val="0050717D"/>
    <w:rsid w:val="005300CE"/>
    <w:rsid w:val="00532D6A"/>
    <w:rsid w:val="00535241"/>
    <w:rsid w:val="005558C7"/>
    <w:rsid w:val="005C5530"/>
    <w:rsid w:val="005D0D84"/>
    <w:rsid w:val="005D406E"/>
    <w:rsid w:val="005F2A70"/>
    <w:rsid w:val="005F7345"/>
    <w:rsid w:val="006316B1"/>
    <w:rsid w:val="006522FE"/>
    <w:rsid w:val="006542DB"/>
    <w:rsid w:val="006C25EF"/>
    <w:rsid w:val="006E274E"/>
    <w:rsid w:val="006F4DA9"/>
    <w:rsid w:val="006F6B9B"/>
    <w:rsid w:val="00702FBA"/>
    <w:rsid w:val="007219A6"/>
    <w:rsid w:val="00757956"/>
    <w:rsid w:val="007720F9"/>
    <w:rsid w:val="007879FE"/>
    <w:rsid w:val="007A04F6"/>
    <w:rsid w:val="007A2A50"/>
    <w:rsid w:val="007B412D"/>
    <w:rsid w:val="007C6FF2"/>
    <w:rsid w:val="007D08DC"/>
    <w:rsid w:val="007F4522"/>
    <w:rsid w:val="00801A1A"/>
    <w:rsid w:val="0086293F"/>
    <w:rsid w:val="00866810"/>
    <w:rsid w:val="00884733"/>
    <w:rsid w:val="008874A3"/>
    <w:rsid w:val="00893F04"/>
    <w:rsid w:val="008A3568"/>
    <w:rsid w:val="008A57AB"/>
    <w:rsid w:val="008D7290"/>
    <w:rsid w:val="008D7A66"/>
    <w:rsid w:val="008E6526"/>
    <w:rsid w:val="008F0880"/>
    <w:rsid w:val="0090684E"/>
    <w:rsid w:val="00910D5C"/>
    <w:rsid w:val="00963F7E"/>
    <w:rsid w:val="009807BA"/>
    <w:rsid w:val="009931E7"/>
    <w:rsid w:val="0099514E"/>
    <w:rsid w:val="009A1F5E"/>
    <w:rsid w:val="009D603B"/>
    <w:rsid w:val="009E1B34"/>
    <w:rsid w:val="00A235E6"/>
    <w:rsid w:val="00AA459B"/>
    <w:rsid w:val="00AA5F14"/>
    <w:rsid w:val="00AB3452"/>
    <w:rsid w:val="00AE0D26"/>
    <w:rsid w:val="00AF3E89"/>
    <w:rsid w:val="00B2293C"/>
    <w:rsid w:val="00B40BEF"/>
    <w:rsid w:val="00B461F8"/>
    <w:rsid w:val="00B6693E"/>
    <w:rsid w:val="00B76658"/>
    <w:rsid w:val="00B81B16"/>
    <w:rsid w:val="00B843C2"/>
    <w:rsid w:val="00B919DB"/>
    <w:rsid w:val="00BC7B04"/>
    <w:rsid w:val="00BD6433"/>
    <w:rsid w:val="00BD65DE"/>
    <w:rsid w:val="00BF79A6"/>
    <w:rsid w:val="00C0067B"/>
    <w:rsid w:val="00C121AA"/>
    <w:rsid w:val="00C1484A"/>
    <w:rsid w:val="00C179FC"/>
    <w:rsid w:val="00C31867"/>
    <w:rsid w:val="00C323AA"/>
    <w:rsid w:val="00C65CF7"/>
    <w:rsid w:val="00C71064"/>
    <w:rsid w:val="00C72862"/>
    <w:rsid w:val="00C7357F"/>
    <w:rsid w:val="00C75566"/>
    <w:rsid w:val="00C834B1"/>
    <w:rsid w:val="00C903F7"/>
    <w:rsid w:val="00CA6ECC"/>
    <w:rsid w:val="00CF5AC5"/>
    <w:rsid w:val="00D239A3"/>
    <w:rsid w:val="00D547CA"/>
    <w:rsid w:val="00D562DA"/>
    <w:rsid w:val="00D606E8"/>
    <w:rsid w:val="00D86CB4"/>
    <w:rsid w:val="00DB2BD3"/>
    <w:rsid w:val="00DC3571"/>
    <w:rsid w:val="00DC3B21"/>
    <w:rsid w:val="00DE6215"/>
    <w:rsid w:val="00DF7264"/>
    <w:rsid w:val="00E10C04"/>
    <w:rsid w:val="00E17470"/>
    <w:rsid w:val="00E4257B"/>
    <w:rsid w:val="00E54A89"/>
    <w:rsid w:val="00E55BD7"/>
    <w:rsid w:val="00E81781"/>
    <w:rsid w:val="00EA386A"/>
    <w:rsid w:val="00EC1F49"/>
    <w:rsid w:val="00F03931"/>
    <w:rsid w:val="00F10E82"/>
    <w:rsid w:val="00F35F85"/>
    <w:rsid w:val="00F41F7A"/>
    <w:rsid w:val="00F478C8"/>
    <w:rsid w:val="00F5157C"/>
    <w:rsid w:val="00F75172"/>
    <w:rsid w:val="00FA63FF"/>
    <w:rsid w:val="00FD16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83592C0-E07E-49A0-9890-D1BC9A9EC1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21063"/>
    <w:pPr>
      <w:tabs>
        <w:tab w:val="center" w:pos="4513"/>
        <w:tab w:val="right" w:pos="9026"/>
      </w:tabs>
      <w:spacing w:after="0" w:line="240" w:lineRule="auto"/>
    </w:pPr>
  </w:style>
  <w:style w:type="character" w:customStyle="1" w:styleId="HeaderChar">
    <w:name w:val="Header Char"/>
    <w:basedOn w:val="DefaultParagraphFont"/>
    <w:link w:val="Header"/>
    <w:uiPriority w:val="99"/>
    <w:rsid w:val="00021063"/>
  </w:style>
  <w:style w:type="paragraph" w:styleId="Footer">
    <w:name w:val="footer"/>
    <w:basedOn w:val="Normal"/>
    <w:link w:val="FooterChar"/>
    <w:uiPriority w:val="99"/>
    <w:unhideWhenUsed/>
    <w:rsid w:val="00021063"/>
    <w:pPr>
      <w:tabs>
        <w:tab w:val="center" w:pos="4513"/>
        <w:tab w:val="right" w:pos="9026"/>
      </w:tabs>
      <w:spacing w:after="0" w:line="240" w:lineRule="auto"/>
    </w:pPr>
  </w:style>
  <w:style w:type="character" w:customStyle="1" w:styleId="FooterChar">
    <w:name w:val="Footer Char"/>
    <w:basedOn w:val="DefaultParagraphFont"/>
    <w:link w:val="Footer"/>
    <w:uiPriority w:val="99"/>
    <w:rsid w:val="00021063"/>
  </w:style>
  <w:style w:type="paragraph" w:styleId="ListParagraph">
    <w:name w:val="List Paragraph"/>
    <w:basedOn w:val="Normal"/>
    <w:uiPriority w:val="34"/>
    <w:qFormat/>
    <w:rsid w:val="000210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64992067">
      <w:bodyDiv w:val="1"/>
      <w:marLeft w:val="0"/>
      <w:marRight w:val="0"/>
      <w:marTop w:val="0"/>
      <w:marBottom w:val="0"/>
      <w:divBdr>
        <w:top w:val="none" w:sz="0" w:space="0" w:color="auto"/>
        <w:left w:val="none" w:sz="0" w:space="0" w:color="auto"/>
        <w:bottom w:val="none" w:sz="0" w:space="0" w:color="auto"/>
        <w:right w:val="none" w:sz="0" w:space="0" w:color="auto"/>
      </w:divBdr>
    </w:div>
    <w:div w:id="2119444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27008</TotalTime>
  <Pages>35</Pages>
  <Words>6652</Words>
  <Characters>37920</Characters>
  <Application>Microsoft Office Word</Application>
  <DocSecurity>0</DocSecurity>
  <Lines>316</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181</cp:revision>
  <dcterms:created xsi:type="dcterms:W3CDTF">2021-03-13T09:15:00Z</dcterms:created>
  <dcterms:modified xsi:type="dcterms:W3CDTF">2021-06-12T06:04:00Z</dcterms:modified>
</cp:coreProperties>
</file>