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EC0" w:rsidRDefault="009B7EC0">
      <w:r w:rsidRPr="009B7EC0">
        <w:rPr>
          <w:noProof/>
        </w:rPr>
        <w:drawing>
          <wp:inline distT="0" distB="0" distL="0" distR="0">
            <wp:extent cx="5943600" cy="1226759"/>
            <wp:effectExtent l="0" t="0" r="0" b="0"/>
            <wp:docPr id="1" name="Picture 1" descr="C:\Users\GLB-BAN-497\Downloads\Telegram Desktop\SocioBoard-v5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LB-BAN-497\Downloads\Telegram Desktop\SocioBoard-v5-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6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9B7EC0" w:rsidP="00913946">
            <w:pPr>
              <w:pStyle w:val="ContactInfo"/>
              <w:contextualSpacing w:val="0"/>
            </w:pPr>
            <w:r>
              <w:t>SocioBoard-5.0</w:t>
            </w:r>
          </w:p>
          <w:p w:rsidR="00692703" w:rsidRPr="00CF1A49" w:rsidRDefault="009B7EC0" w:rsidP="009B7EC0">
            <w:pPr>
              <w:pStyle w:val="ContactInfoEmphasis"/>
              <w:contextualSpacing w:val="0"/>
            </w:pPr>
            <w:r>
              <w:t xml:space="preserve">Git-Hub Link: </w:t>
            </w:r>
            <w:hyperlink r:id="rId9" w:history="1">
              <w:r w:rsidRPr="003A6819">
                <w:rPr>
                  <w:rStyle w:val="Hyperlink"/>
                </w:rPr>
                <w:t>https://github.com/socioboard/Socioboard-5.0</w:t>
              </w:r>
            </w:hyperlink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Default="009B7EC0" w:rsidP="00913946">
            <w:pPr>
              <w:contextualSpacing w:val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color w:val="24292E"/>
                <w:shd w:val="clear" w:color="auto" w:fill="FFFFFF"/>
              </w:rPr>
              <w:t>SocioBoard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 is a </w:t>
            </w:r>
            <w:r>
              <w:rPr>
                <w:rStyle w:val="Strong"/>
                <w:rFonts w:ascii="Segoe UI" w:hAnsi="Segoe UI" w:cs="Segoe UI"/>
                <w:color w:val="24292E"/>
                <w:shd w:val="clear" w:color="auto" w:fill="FFFFFF"/>
              </w:rPr>
              <w:t>powerful social media management and content marketing platform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. Using this software users can streamline their social media operations and content marketing. </w:t>
            </w:r>
            <w:r w:rsidRPr="0044353F">
              <w:rPr>
                <w:rFonts w:ascii="Segoe UI" w:hAnsi="Segoe UI" w:cs="Segoe UI"/>
                <w:b/>
                <w:color w:val="24292E"/>
                <w:shd w:val="clear" w:color="auto" w:fill="FFFFFF"/>
              </w:rPr>
              <w:t>We help brands and businesses better manage their social media presence and be successful and leading companies in this ever-evolving digital space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. Our vision is to provide a full-fledged and strong platform for users to enhance their social media management and get results with SocioBoard.</w:t>
            </w:r>
          </w:p>
          <w:p w:rsidR="003A6819" w:rsidRDefault="003A6819" w:rsidP="00913946">
            <w:pPr>
              <w:contextualSpacing w:val="0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  <w:p w:rsidR="003A6819" w:rsidRPr="00CF1A49" w:rsidRDefault="003A6819" w:rsidP="00913946">
            <w:pPr>
              <w:contextualSpacing w:val="0"/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For </w:t>
            </w:r>
            <w:r w:rsidR="0057488C">
              <w:rPr>
                <w:rFonts w:ascii="Segoe UI" w:hAnsi="Segoe UI" w:cs="Segoe UI"/>
                <w:b/>
                <w:color w:val="24292E"/>
                <w:shd w:val="clear" w:color="auto" w:fill="FFFFFF"/>
              </w:rPr>
              <w:t>Detailed Description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Please go through the content: </w:t>
            </w:r>
            <w:hyperlink r:id="rId10" w:anchor="readme" w:history="1">
              <w:r w:rsidRPr="003A6819">
                <w:rPr>
                  <w:rStyle w:val="Hyperlink"/>
                  <w:rFonts w:ascii="Segoe UI" w:hAnsi="Segoe UI" w:cs="Segoe UI"/>
                  <w:shd w:val="clear" w:color="auto" w:fill="FFFFFF"/>
                </w:rPr>
                <w:t>What is SocioBoard</w:t>
              </w:r>
            </w:hyperlink>
          </w:p>
        </w:tc>
      </w:tr>
    </w:tbl>
    <w:p w:rsidR="004E01EB" w:rsidRPr="0044353F" w:rsidRDefault="0044353F" w:rsidP="004E01EB">
      <w:pPr>
        <w:pStyle w:val="Heading1"/>
      </w:pPr>
      <w:r>
        <w:t>NODE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075F8F" w:rsidP="001D0BF1">
            <w:pPr>
              <w:pStyle w:val="Heading3"/>
              <w:contextualSpacing w:val="0"/>
              <w:outlineLvl w:val="2"/>
            </w:pPr>
            <w:r>
              <w:t xml:space="preserve">Socioboard-5.0 </w:t>
            </w:r>
            <w:r w:rsidRPr="00CF1A49">
              <w:t>–</w:t>
            </w:r>
            <w:r w:rsidR="001D0BF1" w:rsidRPr="00CF1A49">
              <w:t xml:space="preserve"> </w:t>
            </w:r>
            <w:r>
              <w:t>Current</w:t>
            </w:r>
          </w:p>
          <w:p w:rsidR="001D0BF1" w:rsidRPr="00CF1A49" w:rsidRDefault="00075F8F" w:rsidP="001D0BF1">
            <w:pPr>
              <w:pStyle w:val="Heading2"/>
              <w:contextualSpacing w:val="0"/>
              <w:outlineLvl w:val="1"/>
            </w:pPr>
            <w:r>
              <w:t>NOde Usage</w:t>
            </w:r>
          </w:p>
          <w:p w:rsidR="001E3120" w:rsidRDefault="00075F8F" w:rsidP="00075F8F">
            <w:pPr>
              <w:contextualSpacing w:val="0"/>
            </w:pPr>
            <w:r>
              <w:t>We using NODE for the API handlings as it’s one of the most popular programming language</w:t>
            </w:r>
            <w:r w:rsidR="008B6CA3">
              <w:t>s</w:t>
            </w:r>
            <w:r>
              <w:t xml:space="preserve"> to build the API’s to manage all categories of Projects</w:t>
            </w:r>
          </w:p>
          <w:p w:rsidR="006D1105" w:rsidRDefault="006D1105" w:rsidP="00075F8F">
            <w:pPr>
              <w:contextualSpacing w:val="0"/>
            </w:pPr>
          </w:p>
          <w:p w:rsidR="00075F8F" w:rsidRPr="006D1105" w:rsidRDefault="00075F8F" w:rsidP="00075F8F">
            <w:pPr>
              <w:pStyle w:val="Heading3"/>
              <w:contextualSpacing w:val="0"/>
              <w:outlineLvl w:val="2"/>
              <w:rPr>
                <w:color w:val="00B050"/>
                <w:sz w:val="24"/>
              </w:rPr>
            </w:pPr>
            <w:r w:rsidRPr="006D1105">
              <w:rPr>
                <w:color w:val="00B050"/>
                <w:sz w:val="24"/>
              </w:rPr>
              <w:t>COMponents</w:t>
            </w:r>
          </w:p>
          <w:p w:rsidR="00075F8F" w:rsidRDefault="00075F8F" w:rsidP="00075F8F">
            <w:pPr>
              <w:pStyle w:val="Heading3"/>
              <w:contextualSpacing w:val="0"/>
              <w:outlineLvl w:val="2"/>
            </w:pPr>
            <w:r>
              <w:t>Express</w:t>
            </w:r>
          </w:p>
          <w:p w:rsidR="00075F8F" w:rsidRDefault="00075F8F" w:rsidP="00075F8F">
            <w:pPr>
              <w:pStyle w:val="Heading3"/>
              <w:contextualSpacing w:val="0"/>
              <w:outlineLvl w:val="2"/>
            </w:pPr>
            <w:r>
              <w:t>MYSQL DATABASE</w:t>
            </w:r>
            <w:r w:rsidR="00C245B3">
              <w:t xml:space="preserve"> with</w:t>
            </w:r>
            <w:r>
              <w:t xml:space="preserve"> Sequelize-ORM</w:t>
            </w:r>
          </w:p>
          <w:p w:rsidR="00075F8F" w:rsidRDefault="00075F8F" w:rsidP="00075F8F">
            <w:pPr>
              <w:pStyle w:val="Heading3"/>
              <w:contextualSpacing w:val="0"/>
              <w:outlineLvl w:val="2"/>
            </w:pPr>
            <w:r>
              <w:t>MOngo DataBase</w:t>
            </w:r>
          </w:p>
          <w:p w:rsidR="00075F8F" w:rsidRDefault="00075F8F" w:rsidP="00075F8F">
            <w:pPr>
              <w:pStyle w:val="Heading3"/>
              <w:contextualSpacing w:val="0"/>
              <w:outlineLvl w:val="2"/>
            </w:pPr>
            <w:r>
              <w:t>Config for environments</w:t>
            </w:r>
          </w:p>
          <w:p w:rsidR="00075F8F" w:rsidRDefault="00075F8F" w:rsidP="00075F8F">
            <w:pPr>
              <w:pStyle w:val="Heading3"/>
              <w:contextualSpacing w:val="0"/>
              <w:outlineLvl w:val="2"/>
            </w:pPr>
            <w:r>
              <w:t>Swagger for Node API document</w:t>
            </w:r>
          </w:p>
          <w:p w:rsidR="00075F8F" w:rsidRDefault="00075F8F" w:rsidP="00075F8F">
            <w:pPr>
              <w:pStyle w:val="Heading3"/>
              <w:contextualSpacing w:val="0"/>
              <w:outlineLvl w:val="2"/>
            </w:pPr>
            <w:r>
              <w:t>Prettier – with custom options to evaluate code structure and standards</w:t>
            </w:r>
          </w:p>
          <w:p w:rsidR="00EC4BF2" w:rsidRDefault="00EC4BF2" w:rsidP="00075F8F">
            <w:pPr>
              <w:pStyle w:val="Heading3"/>
              <w:contextualSpacing w:val="0"/>
              <w:outlineLvl w:val="2"/>
            </w:pPr>
            <w:r>
              <w:t>0-level readme files for clear Instructions</w:t>
            </w:r>
          </w:p>
          <w:p w:rsidR="00EC4BF2" w:rsidRPr="00CF1A49" w:rsidRDefault="00EC4BF2" w:rsidP="00075F8F">
            <w:pPr>
              <w:pStyle w:val="Heading3"/>
              <w:contextualSpacing w:val="0"/>
              <w:outlineLvl w:val="2"/>
            </w:pPr>
            <w:r>
              <w:t>Developer documentation inside every file for</w:t>
            </w:r>
            <w:r w:rsidR="00B6302D">
              <w:t xml:space="preserve"> A</w:t>
            </w:r>
            <w:r>
              <w:t xml:space="preserve"> Clear understanding</w:t>
            </w:r>
          </w:p>
          <w:p w:rsidR="00075F8F" w:rsidRPr="00CF1A49" w:rsidRDefault="00075F8F" w:rsidP="00075F8F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2E1BF2" w:rsidP="00F61DF9">
            <w:pPr>
              <w:pStyle w:val="Heading2"/>
              <w:contextualSpacing w:val="0"/>
              <w:outlineLvl w:val="1"/>
            </w:pPr>
            <w:r>
              <w:t xml:space="preserve">PRE- </w:t>
            </w:r>
            <w:r>
              <w:rPr>
                <w:rStyle w:val="SubtleReference"/>
              </w:rPr>
              <w:t>Requirements</w:t>
            </w:r>
          </w:p>
          <w:p w:rsidR="002E1BF2" w:rsidRDefault="002E1BF2" w:rsidP="002E1BF2">
            <w:pPr>
              <w:pStyle w:val="Heading3"/>
              <w:contextualSpacing w:val="0"/>
              <w:outlineLvl w:val="2"/>
            </w:pPr>
            <w:r>
              <w:t>Node ^14 or Latest</w:t>
            </w:r>
          </w:p>
          <w:p w:rsidR="002E1BF2" w:rsidRDefault="002E1BF2" w:rsidP="002E1BF2">
            <w:pPr>
              <w:pStyle w:val="Heading3"/>
              <w:contextualSpacing w:val="0"/>
              <w:outlineLvl w:val="2"/>
            </w:pPr>
            <w:r>
              <w:t xml:space="preserve">NPm ^7 or Latest </w:t>
            </w:r>
          </w:p>
          <w:p w:rsidR="002E1BF2" w:rsidRDefault="002E1BF2" w:rsidP="002E1BF2">
            <w:pPr>
              <w:pStyle w:val="Heading3"/>
              <w:contextualSpacing w:val="0"/>
              <w:outlineLvl w:val="2"/>
            </w:pPr>
            <w:r>
              <w:t>Nodemon ^2 or Latest</w:t>
            </w:r>
          </w:p>
          <w:p w:rsidR="002E1BF2" w:rsidRDefault="00EC64E0" w:rsidP="002E1BF2">
            <w:pPr>
              <w:pStyle w:val="Heading3"/>
              <w:contextualSpacing w:val="0"/>
              <w:outlineLvl w:val="2"/>
            </w:pPr>
            <w:r>
              <w:t>Min 5 Free Ports</w:t>
            </w:r>
          </w:p>
          <w:p w:rsidR="00D62A13" w:rsidRPr="00CF1A49" w:rsidRDefault="00D62A13" w:rsidP="002E1BF2">
            <w:pPr>
              <w:pStyle w:val="Heading3"/>
              <w:contextualSpacing w:val="0"/>
              <w:outlineLvl w:val="2"/>
            </w:pPr>
            <w:r>
              <w:t>PM2 – for AutoMation &amp; Easy Management</w:t>
            </w:r>
          </w:p>
          <w:p w:rsidR="00F61DF9" w:rsidRDefault="00F61DF9" w:rsidP="00F61DF9"/>
        </w:tc>
      </w:tr>
    </w:tbl>
    <w:p w:rsidR="00DA59AA" w:rsidRPr="00CF1A49" w:rsidRDefault="00673DC0" w:rsidP="0097790C">
      <w:pPr>
        <w:pStyle w:val="Heading1"/>
      </w:pPr>
      <w:r>
        <w:lastRenderedPageBreak/>
        <w:t>PHP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FF4BAF" w:rsidP="001D0BF1">
            <w:pPr>
              <w:pStyle w:val="Heading3"/>
              <w:contextualSpacing w:val="0"/>
              <w:outlineLvl w:val="2"/>
            </w:pPr>
            <w:r>
              <w:t>Socioboard-5.0 -</w:t>
            </w:r>
            <w:r w:rsidR="001D0BF1" w:rsidRPr="00CF1A49">
              <w:t xml:space="preserve"> </w:t>
            </w:r>
            <w:r>
              <w:t>Current</w:t>
            </w:r>
          </w:p>
          <w:p w:rsidR="001D0BF1" w:rsidRPr="00CF1A49" w:rsidRDefault="00786CAE" w:rsidP="001D0BF1">
            <w:pPr>
              <w:pStyle w:val="Heading2"/>
              <w:contextualSpacing w:val="0"/>
              <w:outlineLvl w:val="1"/>
            </w:pPr>
            <w:r>
              <w:t xml:space="preserve">Laravel - </w:t>
            </w:r>
            <w:r>
              <w:rPr>
                <w:rStyle w:val="SubtleReference"/>
              </w:rPr>
              <w:t>Usage</w:t>
            </w:r>
          </w:p>
          <w:p w:rsidR="007538DC" w:rsidRPr="00CF1A49" w:rsidRDefault="00D4046D" w:rsidP="00755926">
            <w:pPr>
              <w:contextualSpacing w:val="0"/>
            </w:pPr>
            <w:r>
              <w:t>We using</w:t>
            </w:r>
            <w:r w:rsidR="002C7D67">
              <w:t xml:space="preserve"> Laravel for the front-</w:t>
            </w:r>
            <w:r>
              <w:t>end development, Laravel provides the vast features to organize, secure, quick coding with</w:t>
            </w:r>
            <w:r w:rsidR="00171F7A">
              <w:t xml:space="preserve"> the</w:t>
            </w:r>
            <w:r w:rsidR="00755926">
              <w:t xml:space="preserve"> better</w:t>
            </w:r>
            <w:r>
              <w:t xml:space="preserve"> performance boost.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CC2B76" w:rsidRPr="00CF1A49" w:rsidRDefault="00CC2B76" w:rsidP="00CC2B76">
            <w:pPr>
              <w:pStyle w:val="Heading2"/>
              <w:contextualSpacing w:val="0"/>
              <w:outlineLvl w:val="1"/>
            </w:pPr>
            <w:r>
              <w:t xml:space="preserve">PRE- </w:t>
            </w:r>
            <w:r>
              <w:rPr>
                <w:rStyle w:val="SubtleReference"/>
              </w:rPr>
              <w:t>Requirements</w:t>
            </w:r>
          </w:p>
          <w:p w:rsidR="00CC2B76" w:rsidRDefault="00CC2B76" w:rsidP="00CC2B76">
            <w:pPr>
              <w:pStyle w:val="Heading3"/>
              <w:contextualSpacing w:val="0"/>
              <w:outlineLvl w:val="2"/>
            </w:pPr>
            <w:r>
              <w:t xml:space="preserve">PHP </w:t>
            </w:r>
            <w:r w:rsidRPr="00CC2B76">
              <w:t>^</w:t>
            </w:r>
            <w:r w:rsidR="008D3420">
              <w:t>8</w:t>
            </w:r>
            <w:r w:rsidRPr="00CC2B76">
              <w:t xml:space="preserve"> or Latest</w:t>
            </w:r>
          </w:p>
          <w:p w:rsidR="00F61DF9" w:rsidRDefault="00CC2B76" w:rsidP="00CC2B76">
            <w:pPr>
              <w:pStyle w:val="Heading3"/>
              <w:outlineLvl w:val="2"/>
            </w:pPr>
            <w:r>
              <w:t>Laravel</w:t>
            </w:r>
            <w:r w:rsidR="00ED2ED3">
              <w:t xml:space="preserve"> ^8 OR LATEST </w:t>
            </w:r>
          </w:p>
          <w:p w:rsidR="00ED2ED3" w:rsidRDefault="00974ECD" w:rsidP="00CC2B76">
            <w:pPr>
              <w:pStyle w:val="Heading3"/>
              <w:outlineLvl w:val="2"/>
            </w:pPr>
            <w:r>
              <w:t>COMPOSER ^2 or LATEST</w:t>
            </w:r>
          </w:p>
          <w:p w:rsidR="00D534F9" w:rsidRDefault="00D534F9" w:rsidP="00CC2B76">
            <w:pPr>
              <w:pStyle w:val="Heading3"/>
              <w:outlineLvl w:val="2"/>
            </w:pPr>
          </w:p>
          <w:p w:rsidR="00D534F9" w:rsidRDefault="00D534F9" w:rsidP="00CC2B76">
            <w:pPr>
              <w:pStyle w:val="Heading3"/>
              <w:outlineLvl w:val="2"/>
            </w:pPr>
            <w:r>
              <w:t>1 PORT or NGIX or V-HOST</w:t>
            </w:r>
          </w:p>
          <w:p w:rsidR="00CC2B76" w:rsidRPr="008D3420" w:rsidRDefault="00CC2B76" w:rsidP="00CC2B76">
            <w:pPr>
              <w:pStyle w:val="Heading3"/>
              <w:outlineLvl w:val="2"/>
            </w:pPr>
          </w:p>
        </w:tc>
      </w:tr>
    </w:tbl>
    <w:p w:rsidR="00486277" w:rsidRPr="00CF1A49" w:rsidRDefault="00D4046D" w:rsidP="00486277">
      <w:pPr>
        <w:pStyle w:val="Heading1"/>
      </w:pPr>
      <w:r>
        <w:t>Services list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1A4AF9" w:rsidP="006E1507">
            <w:pPr>
              <w:pStyle w:val="ListBullet"/>
              <w:contextualSpacing w:val="0"/>
            </w:pPr>
            <w:r>
              <w:t>User Micro Service – NODE PORT 3001</w:t>
            </w:r>
          </w:p>
          <w:p w:rsidR="001F4E6D" w:rsidRDefault="001A4AF9" w:rsidP="001A4AF9">
            <w:pPr>
              <w:pStyle w:val="ListBullet"/>
              <w:contextualSpacing w:val="0"/>
            </w:pPr>
            <w:r>
              <w:t>Feeds Micro Service – NODE PORT 3002</w:t>
            </w:r>
          </w:p>
          <w:p w:rsidR="00A62454" w:rsidRDefault="00A62454" w:rsidP="001A4AF9">
            <w:pPr>
              <w:pStyle w:val="ListBullet"/>
              <w:contextualSpacing w:val="0"/>
            </w:pPr>
            <w:r>
              <w:t>Publish Micro Service – NODE PORT 3003</w:t>
            </w:r>
          </w:p>
          <w:p w:rsidR="00A065C7" w:rsidRDefault="00A065C7" w:rsidP="001A4AF9">
            <w:pPr>
              <w:pStyle w:val="ListBullet"/>
              <w:contextualSpacing w:val="0"/>
            </w:pPr>
            <w:r>
              <w:t>Update Micro Service – NODE PORT 3004</w:t>
            </w:r>
          </w:p>
          <w:p w:rsidR="00A065C7" w:rsidRPr="006E1507" w:rsidRDefault="006E7EB8" w:rsidP="001A4AF9">
            <w:pPr>
              <w:pStyle w:val="ListBullet"/>
              <w:contextualSpacing w:val="0"/>
            </w:pPr>
            <w:r>
              <w:t>Notification</w:t>
            </w:r>
            <w:r w:rsidR="00A065C7">
              <w:t xml:space="preserve"> Micro Service – NODE PORT 3005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7E7FCB" w:rsidP="006E1507">
            <w:pPr>
              <w:pStyle w:val="ListBullet"/>
              <w:contextualSpacing w:val="0"/>
            </w:pPr>
            <w:r>
              <w:t>Web Application SERVICE</w:t>
            </w:r>
            <w:r w:rsidR="00D957C5">
              <w:t>s Types</w:t>
            </w:r>
          </w:p>
          <w:p w:rsidR="001E3120" w:rsidRPr="006E1507" w:rsidRDefault="00F66D70" w:rsidP="006E1507">
            <w:pPr>
              <w:pStyle w:val="ListBullet"/>
              <w:contextualSpacing w:val="0"/>
            </w:pPr>
            <w:hyperlink r:id="rId11" w:history="1">
              <w:r w:rsidR="007E7FCB" w:rsidRPr="0013244E">
                <w:rPr>
                  <w:rStyle w:val="Hyperlink"/>
                </w:rPr>
                <w:t>http://local.socioboard.com/</w:t>
              </w:r>
            </w:hyperlink>
            <w:r w:rsidR="007E7FCB">
              <w:t xml:space="preserve"> </w:t>
            </w:r>
            <w:r w:rsidR="007115C8">
              <w:t xml:space="preserve">by </w:t>
            </w:r>
            <w:r w:rsidR="007115C8" w:rsidRPr="009C5DA0">
              <w:rPr>
                <w:highlight w:val="yellow"/>
              </w:rPr>
              <w:t>v-host</w:t>
            </w:r>
          </w:p>
          <w:p w:rsidR="001E3120" w:rsidRPr="006E1507" w:rsidRDefault="00946B03" w:rsidP="00946B03">
            <w:pPr>
              <w:pStyle w:val="ListBullet"/>
              <w:contextualSpacing w:val="0"/>
            </w:pPr>
            <w:r w:rsidRPr="00F023A5">
              <w:rPr>
                <w:b/>
              </w:rPr>
              <w:t>Or</w:t>
            </w:r>
            <w:r>
              <w:t xml:space="preserve"> </w:t>
            </w:r>
            <w:hyperlink r:id="rId12" w:history="1">
              <w:r w:rsidRPr="0013244E">
                <w:rPr>
                  <w:rStyle w:val="Hyperlink"/>
                </w:rPr>
                <w:t>http://localhost:8000</w:t>
              </w:r>
            </w:hyperlink>
            <w:r>
              <w:t xml:space="preserve"> by `</w:t>
            </w:r>
            <w:r w:rsidRPr="00946B03">
              <w:rPr>
                <w:highlight w:val="yellow"/>
              </w:rPr>
              <w:t>php artisan serve</w:t>
            </w:r>
            <w:r>
              <w:t>`</w:t>
            </w:r>
          </w:p>
        </w:tc>
      </w:tr>
    </w:tbl>
    <w:p w:rsidR="00AD782D" w:rsidRPr="00CF1A49" w:rsidRDefault="00D4046D" w:rsidP="0062312F">
      <w:pPr>
        <w:pStyle w:val="Heading1"/>
      </w:pPr>
      <w:r>
        <w:t>Service Check</w:t>
      </w:r>
    </w:p>
    <w:p w:rsidR="00B51D1B" w:rsidRDefault="00F023A5" w:rsidP="006E1507">
      <w:r>
        <w:t xml:space="preserve">Node Checking will be simple – </w:t>
      </w:r>
      <w:hyperlink r:id="rId13" w:history="1">
        <w:r w:rsidRPr="0013244E">
          <w:rPr>
            <w:rStyle w:val="Hyperlink"/>
          </w:rPr>
          <w:t>http://localhost:{PORT}/</w:t>
        </w:r>
      </w:hyperlink>
      <w:r>
        <w:t xml:space="preserve"> - If it opens Swagger Means Working fine, else </w:t>
      </w:r>
      <w:bookmarkStart w:id="0" w:name="_GoBack"/>
      <w:bookmarkEnd w:id="0"/>
      <w:r>
        <w:t>check loggers folder</w:t>
      </w:r>
    </w:p>
    <w:p w:rsidR="00F023A5" w:rsidRDefault="00F023A5" w:rsidP="006E1507"/>
    <w:p w:rsidR="00F023A5" w:rsidRPr="006E1507" w:rsidRDefault="00F023A5" w:rsidP="006E1507">
      <w:r>
        <w:t xml:space="preserve">PHP you can open the links it running – mostly </w:t>
      </w:r>
      <w:r w:rsidR="004D0C66">
        <w:t>above 2.</w:t>
      </w:r>
      <w:r>
        <w:t xml:space="preserve"> </w:t>
      </w:r>
      <w:r w:rsidR="004D0C66">
        <w:t>If</w:t>
      </w:r>
      <w:r>
        <w:t xml:space="preserve"> </w:t>
      </w:r>
      <w:r w:rsidR="00B6302D">
        <w:t xml:space="preserve">the </w:t>
      </w:r>
      <w:r>
        <w:t xml:space="preserve">page loads </w:t>
      </w:r>
      <w:r w:rsidR="004D0C66">
        <w:t>fine,</w:t>
      </w:r>
      <w:r>
        <w:t xml:space="preserve"> else check the storage/logs folder</w:t>
      </w:r>
    </w:p>
    <w:sectPr w:rsidR="00F023A5" w:rsidRPr="006E1507" w:rsidSect="005A1B10">
      <w:footerReference w:type="default" r:id="rId14"/>
      <w:headerReference w:type="first" r:id="rId15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D70" w:rsidRDefault="00F66D70" w:rsidP="0068194B">
      <w:r>
        <w:separator/>
      </w:r>
    </w:p>
    <w:p w:rsidR="00F66D70" w:rsidRDefault="00F66D70"/>
    <w:p w:rsidR="00F66D70" w:rsidRDefault="00F66D70"/>
  </w:endnote>
  <w:endnote w:type="continuationSeparator" w:id="0">
    <w:p w:rsidR="00F66D70" w:rsidRDefault="00F66D70" w:rsidP="0068194B">
      <w:r>
        <w:continuationSeparator/>
      </w:r>
    </w:p>
    <w:p w:rsidR="00F66D70" w:rsidRDefault="00F66D70"/>
    <w:p w:rsidR="00F66D70" w:rsidRDefault="00F66D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1B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D70" w:rsidRDefault="00F66D70" w:rsidP="0068194B">
      <w:r>
        <w:separator/>
      </w:r>
    </w:p>
    <w:p w:rsidR="00F66D70" w:rsidRDefault="00F66D70"/>
    <w:p w:rsidR="00F66D70" w:rsidRDefault="00F66D70"/>
  </w:footnote>
  <w:footnote w:type="continuationSeparator" w:id="0">
    <w:p w:rsidR="00F66D70" w:rsidRDefault="00F66D70" w:rsidP="0068194B">
      <w:r>
        <w:continuationSeparator/>
      </w:r>
    </w:p>
    <w:p w:rsidR="00F66D70" w:rsidRDefault="00F66D70"/>
    <w:p w:rsidR="00F66D70" w:rsidRDefault="00F66D7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C591A6E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10AC1C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cumentProtection w:edit="readOnly" w:formatting="1" w:enforcement="1" w:cryptProviderType="rsaAES" w:cryptAlgorithmClass="hash" w:cryptAlgorithmType="typeAny" w:cryptAlgorithmSid="14" w:cryptSpinCount="100000" w:hash="USQUeBETowGI56l1g+xhDVEd25XdkB89m6zc86uMS5MDFt6krcbjKmV5qCanuR9pGnc8BWXxQWVJJA1HGnU/Cw==" w:salt="w+jSDoFT8Ei5amEtYtn7H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EC0"/>
    <w:rsid w:val="000001EF"/>
    <w:rsid w:val="00007322"/>
    <w:rsid w:val="00007728"/>
    <w:rsid w:val="00024584"/>
    <w:rsid w:val="00024730"/>
    <w:rsid w:val="00055E95"/>
    <w:rsid w:val="0007021F"/>
    <w:rsid w:val="00075F8F"/>
    <w:rsid w:val="000B2BA5"/>
    <w:rsid w:val="000F2F8C"/>
    <w:rsid w:val="0010006E"/>
    <w:rsid w:val="001045A8"/>
    <w:rsid w:val="00114A91"/>
    <w:rsid w:val="001427E1"/>
    <w:rsid w:val="00163668"/>
    <w:rsid w:val="00171566"/>
    <w:rsid w:val="00171F7A"/>
    <w:rsid w:val="00174676"/>
    <w:rsid w:val="001755A8"/>
    <w:rsid w:val="00184014"/>
    <w:rsid w:val="00192008"/>
    <w:rsid w:val="001A4AF9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A591B"/>
    <w:rsid w:val="002B2958"/>
    <w:rsid w:val="002B3FC8"/>
    <w:rsid w:val="002C7D67"/>
    <w:rsid w:val="002D23C5"/>
    <w:rsid w:val="002D6137"/>
    <w:rsid w:val="002E1BF2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819"/>
    <w:rsid w:val="003A6ADF"/>
    <w:rsid w:val="003B5928"/>
    <w:rsid w:val="003D380F"/>
    <w:rsid w:val="003E0BF5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4353F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0C66"/>
    <w:rsid w:val="004E01EB"/>
    <w:rsid w:val="004E2794"/>
    <w:rsid w:val="00510392"/>
    <w:rsid w:val="00513E2A"/>
    <w:rsid w:val="00566A35"/>
    <w:rsid w:val="0056701E"/>
    <w:rsid w:val="00571B55"/>
    <w:rsid w:val="005740D7"/>
    <w:rsid w:val="0057488C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143F"/>
    <w:rsid w:val="006618E9"/>
    <w:rsid w:val="00673DC0"/>
    <w:rsid w:val="0068194B"/>
    <w:rsid w:val="00692703"/>
    <w:rsid w:val="006A1962"/>
    <w:rsid w:val="006B5D48"/>
    <w:rsid w:val="006B7D7B"/>
    <w:rsid w:val="006C1A5E"/>
    <w:rsid w:val="006D1105"/>
    <w:rsid w:val="006E1507"/>
    <w:rsid w:val="006E7EB8"/>
    <w:rsid w:val="007115C8"/>
    <w:rsid w:val="00712D8B"/>
    <w:rsid w:val="007273B7"/>
    <w:rsid w:val="00733E0A"/>
    <w:rsid w:val="0074403D"/>
    <w:rsid w:val="00746D44"/>
    <w:rsid w:val="007538DC"/>
    <w:rsid w:val="00755926"/>
    <w:rsid w:val="00757803"/>
    <w:rsid w:val="00786CAE"/>
    <w:rsid w:val="0079206B"/>
    <w:rsid w:val="00796076"/>
    <w:rsid w:val="007C0566"/>
    <w:rsid w:val="007C606B"/>
    <w:rsid w:val="007E6A61"/>
    <w:rsid w:val="007E7FCB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B6CA3"/>
    <w:rsid w:val="008C7056"/>
    <w:rsid w:val="008D3420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46B03"/>
    <w:rsid w:val="009510E7"/>
    <w:rsid w:val="00952C89"/>
    <w:rsid w:val="009571D8"/>
    <w:rsid w:val="009650EA"/>
    <w:rsid w:val="00974ECD"/>
    <w:rsid w:val="0097790C"/>
    <w:rsid w:val="0098506E"/>
    <w:rsid w:val="009A44CE"/>
    <w:rsid w:val="009B7EC0"/>
    <w:rsid w:val="009C4DFC"/>
    <w:rsid w:val="009C5DA0"/>
    <w:rsid w:val="009D44F8"/>
    <w:rsid w:val="009E3160"/>
    <w:rsid w:val="009F220C"/>
    <w:rsid w:val="009F3B05"/>
    <w:rsid w:val="009F4931"/>
    <w:rsid w:val="00A065C7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2454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02D"/>
    <w:rsid w:val="00B6332A"/>
    <w:rsid w:val="00B81760"/>
    <w:rsid w:val="00B8494C"/>
    <w:rsid w:val="00BA1546"/>
    <w:rsid w:val="00BB4E51"/>
    <w:rsid w:val="00BD431F"/>
    <w:rsid w:val="00BE423E"/>
    <w:rsid w:val="00BF61AC"/>
    <w:rsid w:val="00C245B3"/>
    <w:rsid w:val="00C47FA6"/>
    <w:rsid w:val="00C57FC6"/>
    <w:rsid w:val="00C66A7D"/>
    <w:rsid w:val="00C779DA"/>
    <w:rsid w:val="00C814F7"/>
    <w:rsid w:val="00CA4B4D"/>
    <w:rsid w:val="00CB35C3"/>
    <w:rsid w:val="00CC2B76"/>
    <w:rsid w:val="00CD323D"/>
    <w:rsid w:val="00CE4030"/>
    <w:rsid w:val="00CE64B3"/>
    <w:rsid w:val="00CF1A49"/>
    <w:rsid w:val="00D0630C"/>
    <w:rsid w:val="00D243A9"/>
    <w:rsid w:val="00D305E5"/>
    <w:rsid w:val="00D37CD3"/>
    <w:rsid w:val="00D4046D"/>
    <w:rsid w:val="00D534F9"/>
    <w:rsid w:val="00D62A13"/>
    <w:rsid w:val="00D66A52"/>
    <w:rsid w:val="00D66EFA"/>
    <w:rsid w:val="00D72A2D"/>
    <w:rsid w:val="00D9521A"/>
    <w:rsid w:val="00D957C5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BF2"/>
    <w:rsid w:val="00EC4CBF"/>
    <w:rsid w:val="00EC64E0"/>
    <w:rsid w:val="00ED2ED3"/>
    <w:rsid w:val="00EE2CA8"/>
    <w:rsid w:val="00EE60B9"/>
    <w:rsid w:val="00EF17E8"/>
    <w:rsid w:val="00EF51D9"/>
    <w:rsid w:val="00F023A5"/>
    <w:rsid w:val="00F130DD"/>
    <w:rsid w:val="00F24884"/>
    <w:rsid w:val="00F476C4"/>
    <w:rsid w:val="00F61DF9"/>
    <w:rsid w:val="00F66D70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F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CDA9FE-5262-4F12-83C7-458516E8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105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Strong">
    <w:name w:val="Strong"/>
    <w:basedOn w:val="DefaultParagraphFont"/>
    <w:uiPriority w:val="22"/>
    <w:qFormat/>
    <w:rsid w:val="009B7E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%7bPORT%7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00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.socioboard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socioboard/Socioboard-5.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ocioboard/Socioboard-5.0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LB-BAN-497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1C98E-6AE0-4B75-A393-6BDD4BEC3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158</TotalTime>
  <Pages>2</Pages>
  <Words>358</Words>
  <Characters>2042</Characters>
  <Application>Microsoft Office Word</Application>
  <DocSecurity>8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GLB-BAN-497</dc:creator>
  <cp:keywords/>
  <dc:description/>
  <cp:lastModifiedBy>GLB-BAN-497</cp:lastModifiedBy>
  <cp:revision>38</cp:revision>
  <dcterms:created xsi:type="dcterms:W3CDTF">2021-07-28T05:57:00Z</dcterms:created>
  <dcterms:modified xsi:type="dcterms:W3CDTF">2021-08-02T06:58:00Z</dcterms:modified>
  <cp:category/>
</cp:coreProperties>
</file>