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B13B" w14:textId="77777777" w:rsidR="001C7F2E" w:rsidRDefault="001C7F2E" w:rsidP="00D44AB8">
      <w:pPr>
        <w:jc w:val="right"/>
        <w:rPr>
          <w:sz w:val="48"/>
          <w:szCs w:val="48"/>
        </w:rPr>
      </w:pPr>
    </w:p>
    <w:p w14:paraId="12DCE64E" w14:textId="69CCFB90" w:rsidR="00D44AB8" w:rsidRDefault="00D44AB8" w:rsidP="00D44AB8">
      <w:pPr>
        <w:jc w:val="right"/>
        <w:rPr>
          <w:b/>
          <w:bCs/>
          <w:sz w:val="36"/>
          <w:szCs w:val="36"/>
          <w:rtl/>
        </w:rPr>
      </w:pPr>
      <w:r w:rsidRPr="00D44AB8">
        <w:rPr>
          <w:sz w:val="48"/>
          <w:szCs w:val="48"/>
        </w:rPr>
        <w:t>Project “Asas” — Intelligent Task Management System</w:t>
      </w:r>
    </w:p>
    <w:p w14:paraId="01A1CEAF" w14:textId="77777777" w:rsidR="004948D2" w:rsidRPr="004948D2" w:rsidRDefault="00000000" w:rsidP="004948D2">
      <w:pPr>
        <w:rPr>
          <w:sz w:val="48"/>
          <w:szCs w:val="48"/>
        </w:rPr>
      </w:pPr>
      <w:r>
        <w:rPr>
          <w:sz w:val="48"/>
          <w:szCs w:val="48"/>
        </w:rPr>
        <w:pict w14:anchorId="282EA133">
          <v:rect id="_x0000_i1025" style="width:0;height:1.5pt" o:hralign="center" o:hrstd="t" o:hr="t" fillcolor="#a0a0a0" stroked="f"/>
        </w:pict>
      </w:r>
    </w:p>
    <w:p w14:paraId="3782CD8A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48"/>
          <w:szCs w:val="48"/>
        </w:rPr>
        <w:t>Overview</w:t>
      </w:r>
    </w:p>
    <w:p w14:paraId="3014094B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In today’s business environment, organizations face recurring challenges such as fragmented task tracking across emails and messaging platforms, inefficient task distribution, limited visibility into progress, and weak team performance evaluation.</w:t>
      </w:r>
    </w:p>
    <w:p w14:paraId="0BB53F3E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“Asas”</w:t>
      </w:r>
      <w:r w:rsidRPr="004948D2">
        <w:rPr>
          <w:sz w:val="36"/>
          <w:szCs w:val="36"/>
        </w:rPr>
        <w:t xml:space="preserve"> is a unified digital platform (mobile application + web system) designed to optimize task management through intelligent automation, structured workflows, and data-driven insights.</w:t>
      </w:r>
    </w:p>
    <w:p w14:paraId="4347DB74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1FEAE231">
          <v:rect id="_x0000_i1026" style="width:0;height:1.5pt" o:hrstd="t" o:hr="t" fillcolor="#a0a0a0" stroked="f"/>
        </w:pict>
      </w:r>
    </w:p>
    <w:p w14:paraId="36BAD83E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Value Proposition &amp; Added Value (Integrated)</w:t>
      </w:r>
    </w:p>
    <w:p w14:paraId="390699F7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“Asas” enables organizations to centralize task management, intelligently assign work, and monitor execution in real time—while delivering a smarter, more efficient, and highly structured alternative to traditional tools.</w:t>
      </w:r>
    </w:p>
    <w:p w14:paraId="4D4D7198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Unlike conventional task management systems, “Asas” provides:</w:t>
      </w:r>
    </w:p>
    <w:p w14:paraId="2F0BBE65" w14:textId="77777777" w:rsidR="004948D2" w:rsidRPr="004948D2" w:rsidRDefault="004948D2">
      <w:pPr>
        <w:numPr>
          <w:ilvl w:val="0"/>
          <w:numId w:val="1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lastRenderedPageBreak/>
        <w:t>AI-driven task assignment</w:t>
      </w:r>
      <w:r w:rsidRPr="004948D2">
        <w:rPr>
          <w:sz w:val="36"/>
          <w:szCs w:val="36"/>
        </w:rPr>
        <w:t xml:space="preserve"> based on expertise, workload, and performance </w:t>
      </w:r>
    </w:p>
    <w:p w14:paraId="7093EAED" w14:textId="77777777" w:rsidR="004948D2" w:rsidRPr="004948D2" w:rsidRDefault="004948D2">
      <w:pPr>
        <w:numPr>
          <w:ilvl w:val="0"/>
          <w:numId w:val="1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Fully integrated task-based communication</w:t>
      </w:r>
      <w:r w:rsidRPr="004948D2">
        <w:rPr>
          <w:sz w:val="36"/>
          <w:szCs w:val="36"/>
        </w:rPr>
        <w:t xml:space="preserve">, eliminating scattered conversations </w:t>
      </w:r>
    </w:p>
    <w:p w14:paraId="75A875D0" w14:textId="77777777" w:rsidR="004948D2" w:rsidRPr="004948D2" w:rsidRDefault="004948D2">
      <w:pPr>
        <w:numPr>
          <w:ilvl w:val="0"/>
          <w:numId w:val="1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Real-time performance analytics</w:t>
      </w:r>
      <w:r w:rsidRPr="004948D2">
        <w:rPr>
          <w:sz w:val="36"/>
          <w:szCs w:val="36"/>
        </w:rPr>
        <w:t xml:space="preserve"> for informed decision-making </w:t>
      </w:r>
    </w:p>
    <w:p w14:paraId="5ABCA62B" w14:textId="77777777" w:rsidR="004948D2" w:rsidRPr="004948D2" w:rsidRDefault="004948D2">
      <w:pPr>
        <w:numPr>
          <w:ilvl w:val="0"/>
          <w:numId w:val="1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Advanced organizational control</w:t>
      </w:r>
      <w:r w:rsidRPr="004948D2">
        <w:rPr>
          <w:sz w:val="36"/>
          <w:szCs w:val="36"/>
        </w:rPr>
        <w:t xml:space="preserve"> through precise role-based permissions </w:t>
      </w:r>
    </w:p>
    <w:p w14:paraId="123FB855" w14:textId="77777777" w:rsidR="004948D2" w:rsidRPr="004948D2" w:rsidRDefault="004948D2">
      <w:pPr>
        <w:numPr>
          <w:ilvl w:val="0"/>
          <w:numId w:val="1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Automated workflows and smart alerts</w:t>
      </w:r>
      <w:r w:rsidRPr="004948D2">
        <w:rPr>
          <w:sz w:val="36"/>
          <w:szCs w:val="36"/>
        </w:rPr>
        <w:t xml:space="preserve"> that reduce manual oversight </w:t>
      </w:r>
    </w:p>
    <w:p w14:paraId="318F6042" w14:textId="05BF72B9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This means organizations don’t just manage </w:t>
      </w:r>
      <w:proofErr w:type="gramStart"/>
      <w:r w:rsidRPr="004948D2">
        <w:rPr>
          <w:sz w:val="36"/>
          <w:szCs w:val="36"/>
        </w:rPr>
        <w:t>tasks—</w:t>
      </w:r>
      <w:proofErr w:type="gramEnd"/>
      <w:r w:rsidRPr="004948D2">
        <w:rPr>
          <w:sz w:val="36"/>
          <w:szCs w:val="36"/>
        </w:rPr>
        <w:t xml:space="preserve">they </w:t>
      </w:r>
      <w:r w:rsidRPr="004948D2">
        <w:rPr>
          <w:b/>
          <w:bCs/>
          <w:sz w:val="36"/>
          <w:szCs w:val="36"/>
        </w:rPr>
        <w:t>optimize execution, improve resource utilization, and gain a measurable competitive advantage</w:t>
      </w:r>
      <w:r w:rsidRPr="004948D2">
        <w:rPr>
          <w:sz w:val="36"/>
          <w:szCs w:val="36"/>
        </w:rPr>
        <w:t>.</w:t>
      </w:r>
    </w:p>
    <w:p w14:paraId="646C9379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10F44247">
          <v:rect id="_x0000_i1027" style="width:0;height:1.5pt" o:hrstd="t" o:hr="t" fillcolor="#a0a0a0" stroked="f"/>
        </w:pict>
      </w:r>
    </w:p>
    <w:p w14:paraId="34627E72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Problem Statement</w:t>
      </w:r>
    </w:p>
    <w:p w14:paraId="4199AE0F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Organizations commonly suffer from:</w:t>
      </w:r>
    </w:p>
    <w:p w14:paraId="3FB75CB3" w14:textId="77777777" w:rsidR="004948D2" w:rsidRPr="004948D2" w:rsidRDefault="004948D2">
      <w:pPr>
        <w:numPr>
          <w:ilvl w:val="0"/>
          <w:numId w:val="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Task fragmentation across multiple tools (email, chat apps, calls) </w:t>
      </w:r>
    </w:p>
    <w:p w14:paraId="786C2467" w14:textId="77777777" w:rsidR="004948D2" w:rsidRPr="004948D2" w:rsidRDefault="004948D2">
      <w:pPr>
        <w:numPr>
          <w:ilvl w:val="0"/>
          <w:numId w:val="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Inefficient task allocation ignoring employee capabilities </w:t>
      </w:r>
    </w:p>
    <w:p w14:paraId="67BD7A67" w14:textId="77777777" w:rsidR="004948D2" w:rsidRPr="004948D2" w:rsidRDefault="004948D2">
      <w:pPr>
        <w:numPr>
          <w:ilvl w:val="0"/>
          <w:numId w:val="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Lack of real-time tracking and delayed issue detection </w:t>
      </w:r>
    </w:p>
    <w:p w14:paraId="6B0DAC57" w14:textId="77777777" w:rsidR="004948D2" w:rsidRPr="004948D2" w:rsidRDefault="004948D2">
      <w:pPr>
        <w:numPr>
          <w:ilvl w:val="0"/>
          <w:numId w:val="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lastRenderedPageBreak/>
        <w:t xml:space="preserve">Limited visibility into team performance and productivity </w:t>
      </w:r>
    </w:p>
    <w:p w14:paraId="0699672A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059F546B">
          <v:rect id="_x0000_i1028" style="width:0;height:1.5pt" o:hrstd="t" o:hr="t" fillcolor="#a0a0a0" stroked="f"/>
        </w:pict>
      </w:r>
    </w:p>
    <w:p w14:paraId="46177CEA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Solution</w:t>
      </w:r>
    </w:p>
    <w:p w14:paraId="0E2001DD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“Asas” delivers a comprehensive system built around six core capabilities:</w:t>
      </w:r>
    </w:p>
    <w:p w14:paraId="7CF4417D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4C76504E">
          <v:rect id="_x0000_i1029" style="width:0;height:1.5pt" o:hrstd="t" o:hr="t" fillcolor="#a0a0a0" stroked="f"/>
        </w:pict>
      </w:r>
    </w:p>
    <w:p w14:paraId="4181602E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1. Smart Task Assignment</w:t>
      </w:r>
    </w:p>
    <w:p w14:paraId="1B53A3A6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Automatically recommends the best-fit employee based on:</w:t>
      </w:r>
    </w:p>
    <w:p w14:paraId="72B9D019" w14:textId="77777777" w:rsidR="004948D2" w:rsidRPr="004948D2" w:rsidRDefault="004948D2">
      <w:pPr>
        <w:numPr>
          <w:ilvl w:val="0"/>
          <w:numId w:val="3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Experience and specialization </w:t>
      </w:r>
    </w:p>
    <w:p w14:paraId="5D714325" w14:textId="77777777" w:rsidR="004948D2" w:rsidRPr="004948D2" w:rsidRDefault="004948D2">
      <w:pPr>
        <w:numPr>
          <w:ilvl w:val="0"/>
          <w:numId w:val="3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Job role </w:t>
      </w:r>
    </w:p>
    <w:p w14:paraId="5D29CA37" w14:textId="77777777" w:rsidR="004948D2" w:rsidRPr="004948D2" w:rsidRDefault="004948D2">
      <w:pPr>
        <w:numPr>
          <w:ilvl w:val="0"/>
          <w:numId w:val="3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Current workload </w:t>
      </w:r>
    </w:p>
    <w:p w14:paraId="273F8FC6" w14:textId="77777777" w:rsidR="004948D2" w:rsidRPr="004948D2" w:rsidRDefault="004948D2">
      <w:pPr>
        <w:numPr>
          <w:ilvl w:val="0"/>
          <w:numId w:val="3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Average completion time </w:t>
      </w:r>
    </w:p>
    <w:p w14:paraId="4C7B7911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Includes:</w:t>
      </w:r>
    </w:p>
    <w:p w14:paraId="37E06EB9" w14:textId="77777777" w:rsidR="004948D2" w:rsidRPr="004948D2" w:rsidRDefault="004948D2">
      <w:pPr>
        <w:numPr>
          <w:ilvl w:val="0"/>
          <w:numId w:val="4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Task extension and rescheduling workflows </w:t>
      </w:r>
    </w:p>
    <w:p w14:paraId="3804781D" w14:textId="77777777" w:rsidR="004948D2" w:rsidRPr="004948D2" w:rsidRDefault="004948D2">
      <w:pPr>
        <w:numPr>
          <w:ilvl w:val="0"/>
          <w:numId w:val="4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Supervisor approval mechanisms </w:t>
      </w:r>
    </w:p>
    <w:p w14:paraId="1E80C043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71F3AC74">
          <v:rect id="_x0000_i1030" style="width:0;height:1.5pt" o:hrstd="t" o:hr="t" fillcolor="#a0a0a0" stroked="f"/>
        </w:pict>
      </w:r>
    </w:p>
    <w:p w14:paraId="4C5C8801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2. Automation Engine</w:t>
      </w:r>
    </w:p>
    <w:p w14:paraId="14DA7B03" w14:textId="77777777" w:rsidR="004948D2" w:rsidRPr="004948D2" w:rsidRDefault="004948D2">
      <w:pPr>
        <w:numPr>
          <w:ilvl w:val="0"/>
          <w:numId w:val="5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Automatic alerts for delayed tasks </w:t>
      </w:r>
    </w:p>
    <w:p w14:paraId="1CADE41B" w14:textId="77777777" w:rsidR="004948D2" w:rsidRPr="004948D2" w:rsidRDefault="004948D2">
      <w:pPr>
        <w:numPr>
          <w:ilvl w:val="0"/>
          <w:numId w:val="5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Instant notifications to employees and supervisors </w:t>
      </w:r>
    </w:p>
    <w:p w14:paraId="56149442" w14:textId="77777777" w:rsidR="004948D2" w:rsidRPr="004948D2" w:rsidRDefault="004948D2">
      <w:pPr>
        <w:numPr>
          <w:ilvl w:val="0"/>
          <w:numId w:val="5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lastRenderedPageBreak/>
        <w:t xml:space="preserve">Reduced dependency on manual follow-ups </w:t>
      </w:r>
    </w:p>
    <w:p w14:paraId="6E888782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2C2BE277">
          <v:rect id="_x0000_i1031" style="width:0;height:1.5pt" o:hrstd="t" o:hr="t" fillcolor="#a0a0a0" stroked="f"/>
        </w:pict>
      </w:r>
    </w:p>
    <w:p w14:paraId="06C376C6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3. Task-Centric Communication</w:t>
      </w:r>
    </w:p>
    <w:p w14:paraId="13B036D1" w14:textId="77777777" w:rsidR="004948D2" w:rsidRPr="004948D2" w:rsidRDefault="004948D2">
      <w:pPr>
        <w:numPr>
          <w:ilvl w:val="0"/>
          <w:numId w:val="6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Dedicated chat channel for each task </w:t>
      </w:r>
    </w:p>
    <w:p w14:paraId="6A339BD5" w14:textId="77777777" w:rsidR="004948D2" w:rsidRPr="004948D2" w:rsidRDefault="004948D2">
      <w:pPr>
        <w:numPr>
          <w:ilvl w:val="0"/>
          <w:numId w:val="6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All discussions linked directly to execution </w:t>
      </w:r>
    </w:p>
    <w:p w14:paraId="58EE2527" w14:textId="77777777" w:rsidR="004948D2" w:rsidRPr="004948D2" w:rsidRDefault="004948D2">
      <w:pPr>
        <w:numPr>
          <w:ilvl w:val="0"/>
          <w:numId w:val="6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Reduced information loss and improved clarity </w:t>
      </w:r>
    </w:p>
    <w:p w14:paraId="43141CCA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2A9BC0AE">
          <v:rect id="_x0000_i1032" style="width:0;height:1.5pt" o:hrstd="t" o:hr="t" fillcolor="#a0a0a0" stroked="f"/>
        </w:pict>
      </w:r>
    </w:p>
    <w:p w14:paraId="75A14021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4. Analytics &amp; Insights</w:t>
      </w:r>
    </w:p>
    <w:p w14:paraId="46262E85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Interactive dashboards showing:</w:t>
      </w:r>
    </w:p>
    <w:p w14:paraId="41D379F6" w14:textId="77777777" w:rsidR="004948D2" w:rsidRPr="004948D2" w:rsidRDefault="004948D2">
      <w:pPr>
        <w:numPr>
          <w:ilvl w:val="0"/>
          <w:numId w:val="7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Workload distribution </w:t>
      </w:r>
    </w:p>
    <w:p w14:paraId="68FA9D71" w14:textId="77777777" w:rsidR="004948D2" w:rsidRPr="004948D2" w:rsidRDefault="004948D2">
      <w:pPr>
        <w:numPr>
          <w:ilvl w:val="0"/>
          <w:numId w:val="7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Task completion efficiency </w:t>
      </w:r>
    </w:p>
    <w:p w14:paraId="7176F866" w14:textId="77777777" w:rsidR="004948D2" w:rsidRPr="004948D2" w:rsidRDefault="004948D2">
      <w:pPr>
        <w:numPr>
          <w:ilvl w:val="0"/>
          <w:numId w:val="7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Team performance metrics </w:t>
      </w:r>
    </w:p>
    <w:p w14:paraId="7C246706" w14:textId="77777777" w:rsidR="004948D2" w:rsidRPr="004948D2" w:rsidRDefault="004948D2">
      <w:pPr>
        <w:numPr>
          <w:ilvl w:val="0"/>
          <w:numId w:val="7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Bottleneck identification </w:t>
      </w:r>
    </w:p>
    <w:p w14:paraId="1B9148B1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343B97B2">
          <v:rect id="_x0000_i1033" style="width:0;height:1.5pt" o:hrstd="t" o:hr="t" fillcolor="#a0a0a0" stroked="f"/>
        </w:pict>
      </w:r>
    </w:p>
    <w:p w14:paraId="2F9E7D5A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5. Smart Notifications</w:t>
      </w:r>
    </w:p>
    <w:p w14:paraId="6E3BB15F" w14:textId="77777777" w:rsidR="004948D2" w:rsidRPr="004948D2" w:rsidRDefault="004948D2">
      <w:pPr>
        <w:numPr>
          <w:ilvl w:val="0"/>
          <w:numId w:val="8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Priority-based alerts </w:t>
      </w:r>
    </w:p>
    <w:p w14:paraId="031074E3" w14:textId="77777777" w:rsidR="004948D2" w:rsidRPr="004948D2" w:rsidRDefault="004948D2">
      <w:pPr>
        <w:numPr>
          <w:ilvl w:val="0"/>
          <w:numId w:val="8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Deadline reminders </w:t>
      </w:r>
    </w:p>
    <w:p w14:paraId="2960E72E" w14:textId="77777777" w:rsidR="004948D2" w:rsidRPr="004948D2" w:rsidRDefault="004948D2">
      <w:pPr>
        <w:numPr>
          <w:ilvl w:val="0"/>
          <w:numId w:val="8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Intelligent rescheduling updates </w:t>
      </w:r>
    </w:p>
    <w:p w14:paraId="0591AAD4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6D376240">
          <v:rect id="_x0000_i1034" style="width:0;height:1.5pt" o:hrstd="t" o:hr="t" fillcolor="#a0a0a0" stroked="f"/>
        </w:pict>
      </w:r>
    </w:p>
    <w:p w14:paraId="40534CB3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6. Advanced Role-Based Access Control (RBAC)</w:t>
      </w:r>
    </w:p>
    <w:p w14:paraId="56B24605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Structured hierarchy:</w:t>
      </w:r>
    </w:p>
    <w:p w14:paraId="1035033D" w14:textId="77777777" w:rsidR="004948D2" w:rsidRPr="004948D2" w:rsidRDefault="004948D2">
      <w:pPr>
        <w:numPr>
          <w:ilvl w:val="0"/>
          <w:numId w:val="9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lastRenderedPageBreak/>
        <w:t>Employee:</w:t>
      </w:r>
      <w:r w:rsidRPr="004948D2">
        <w:rPr>
          <w:sz w:val="36"/>
          <w:szCs w:val="36"/>
        </w:rPr>
        <w:t xml:space="preserve"> Access to assigned tasks only </w:t>
      </w:r>
    </w:p>
    <w:p w14:paraId="5CC9F155" w14:textId="77777777" w:rsidR="004948D2" w:rsidRPr="004948D2" w:rsidRDefault="004948D2">
      <w:pPr>
        <w:numPr>
          <w:ilvl w:val="0"/>
          <w:numId w:val="9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Department Manager:</w:t>
      </w:r>
      <w:r w:rsidRPr="004948D2">
        <w:rPr>
          <w:sz w:val="36"/>
          <w:szCs w:val="36"/>
        </w:rPr>
        <w:t xml:space="preserve"> Manages their own team </w:t>
      </w:r>
    </w:p>
    <w:p w14:paraId="4A3C303B" w14:textId="77777777" w:rsidR="004948D2" w:rsidRPr="004948D2" w:rsidRDefault="004948D2">
      <w:pPr>
        <w:numPr>
          <w:ilvl w:val="0"/>
          <w:numId w:val="9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Cross-department coordination:</w:t>
      </w:r>
      <w:r w:rsidRPr="004948D2">
        <w:rPr>
          <w:sz w:val="36"/>
          <w:szCs w:val="36"/>
        </w:rPr>
        <w:t xml:space="preserve"> Through managers </w:t>
      </w:r>
    </w:p>
    <w:p w14:paraId="021325EC" w14:textId="77777777" w:rsidR="004948D2" w:rsidRPr="004948D2" w:rsidRDefault="004948D2">
      <w:pPr>
        <w:numPr>
          <w:ilvl w:val="0"/>
          <w:numId w:val="9"/>
        </w:numPr>
        <w:jc w:val="right"/>
        <w:rPr>
          <w:sz w:val="36"/>
          <w:szCs w:val="36"/>
        </w:rPr>
      </w:pPr>
      <w:r w:rsidRPr="004948D2">
        <w:rPr>
          <w:b/>
          <w:bCs/>
          <w:sz w:val="36"/>
          <w:szCs w:val="36"/>
        </w:rPr>
        <w:t>CEO:</w:t>
      </w:r>
      <w:r w:rsidRPr="004948D2">
        <w:rPr>
          <w:sz w:val="36"/>
          <w:szCs w:val="36"/>
        </w:rPr>
        <w:t xml:space="preserve"> Full organizational visibility </w:t>
      </w:r>
    </w:p>
    <w:p w14:paraId="33A28416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>Includes:</w:t>
      </w:r>
    </w:p>
    <w:p w14:paraId="7CB2000E" w14:textId="77777777" w:rsidR="004948D2" w:rsidRPr="004948D2" w:rsidRDefault="004948D2">
      <w:pPr>
        <w:numPr>
          <w:ilvl w:val="0"/>
          <w:numId w:val="10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Multi-tenant architecture </w:t>
      </w:r>
    </w:p>
    <w:p w14:paraId="53B9158A" w14:textId="77777777" w:rsidR="004948D2" w:rsidRPr="004948D2" w:rsidRDefault="004948D2">
      <w:pPr>
        <w:numPr>
          <w:ilvl w:val="0"/>
          <w:numId w:val="10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Dedicated database per organization </w:t>
      </w:r>
    </w:p>
    <w:p w14:paraId="7E7C4418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00C1223F">
          <v:rect id="_x0000_i1035" style="width:0;height:1.5pt" o:hrstd="t" o:hr="t" fillcolor="#a0a0a0" stroked="f"/>
        </w:pict>
      </w:r>
    </w:p>
    <w:p w14:paraId="004D3B51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Technical Features</w:t>
      </w:r>
    </w:p>
    <w:p w14:paraId="2DE949CD" w14:textId="77777777" w:rsidR="004948D2" w:rsidRPr="004948D2" w:rsidRDefault="004948D2">
      <w:pPr>
        <w:numPr>
          <w:ilvl w:val="0"/>
          <w:numId w:val="11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Mobile applications (iOS / Android) </w:t>
      </w:r>
    </w:p>
    <w:p w14:paraId="69C0F9DD" w14:textId="77777777" w:rsidR="004948D2" w:rsidRPr="004948D2" w:rsidRDefault="004948D2">
      <w:pPr>
        <w:numPr>
          <w:ilvl w:val="0"/>
          <w:numId w:val="11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Web-based management platform </w:t>
      </w:r>
    </w:p>
    <w:p w14:paraId="2B3E8AF2" w14:textId="77777777" w:rsidR="004948D2" w:rsidRPr="004948D2" w:rsidRDefault="004948D2">
      <w:pPr>
        <w:numPr>
          <w:ilvl w:val="0"/>
          <w:numId w:val="11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Real-time push notifications </w:t>
      </w:r>
    </w:p>
    <w:p w14:paraId="196542D4" w14:textId="77777777" w:rsidR="004948D2" w:rsidRPr="004948D2" w:rsidRDefault="004948D2">
      <w:pPr>
        <w:numPr>
          <w:ilvl w:val="0"/>
          <w:numId w:val="11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Scalable cloud infrastructure </w:t>
      </w:r>
    </w:p>
    <w:p w14:paraId="5CC17B7B" w14:textId="77777777" w:rsidR="004948D2" w:rsidRPr="004948D2" w:rsidRDefault="004948D2">
      <w:pPr>
        <w:numPr>
          <w:ilvl w:val="0"/>
          <w:numId w:val="11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Enterprise-grade security </w:t>
      </w:r>
    </w:p>
    <w:p w14:paraId="05AB0DEE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0C4B7B12">
          <v:rect id="_x0000_i1036" style="width:0;height:1.5pt" o:hrstd="t" o:hr="t" fillcolor="#a0a0a0" stroked="f"/>
        </w:pict>
      </w:r>
    </w:p>
    <w:p w14:paraId="0E421AB0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Expected Impact</w:t>
      </w:r>
    </w:p>
    <w:p w14:paraId="19068065" w14:textId="77777777" w:rsidR="004948D2" w:rsidRPr="004948D2" w:rsidRDefault="004948D2">
      <w:pPr>
        <w:numPr>
          <w:ilvl w:val="0"/>
          <w:numId w:val="1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Increased productivity and efficiency </w:t>
      </w:r>
    </w:p>
    <w:p w14:paraId="29786DD9" w14:textId="77777777" w:rsidR="004948D2" w:rsidRPr="004948D2" w:rsidRDefault="004948D2">
      <w:pPr>
        <w:numPr>
          <w:ilvl w:val="0"/>
          <w:numId w:val="1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Reduced delays in task execution </w:t>
      </w:r>
    </w:p>
    <w:p w14:paraId="0C1AD86E" w14:textId="77777777" w:rsidR="004948D2" w:rsidRPr="004948D2" w:rsidRDefault="004948D2">
      <w:pPr>
        <w:numPr>
          <w:ilvl w:val="0"/>
          <w:numId w:val="1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Improved internal communication </w:t>
      </w:r>
    </w:p>
    <w:p w14:paraId="7CEDA915" w14:textId="77777777" w:rsidR="004948D2" w:rsidRPr="004948D2" w:rsidRDefault="004948D2">
      <w:pPr>
        <w:numPr>
          <w:ilvl w:val="0"/>
          <w:numId w:val="12"/>
        </w:num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Enhanced data-driven decision-making </w:t>
      </w:r>
    </w:p>
    <w:p w14:paraId="447C8284" w14:textId="77777777" w:rsidR="004948D2" w:rsidRPr="004948D2" w:rsidRDefault="00000000" w:rsidP="004948D2">
      <w:pPr>
        <w:jc w:val="right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6BD0D26">
          <v:rect id="_x0000_i1037" style="width:0;height:1.5pt" o:hrstd="t" o:hr="t" fillcolor="#a0a0a0" stroked="f"/>
        </w:pict>
      </w:r>
    </w:p>
    <w:p w14:paraId="77A7CD67" w14:textId="77777777" w:rsidR="004948D2" w:rsidRPr="004948D2" w:rsidRDefault="004948D2" w:rsidP="004948D2">
      <w:pPr>
        <w:jc w:val="right"/>
        <w:rPr>
          <w:b/>
          <w:bCs/>
          <w:sz w:val="36"/>
          <w:szCs w:val="36"/>
        </w:rPr>
      </w:pPr>
      <w:r w:rsidRPr="004948D2">
        <w:rPr>
          <w:b/>
          <w:bCs/>
          <w:sz w:val="36"/>
          <w:szCs w:val="36"/>
        </w:rPr>
        <w:t>Conclusion</w:t>
      </w:r>
    </w:p>
    <w:p w14:paraId="7B7FE53F" w14:textId="77777777" w:rsidR="004948D2" w:rsidRPr="004948D2" w:rsidRDefault="004948D2" w:rsidP="004948D2">
      <w:pPr>
        <w:jc w:val="right"/>
        <w:rPr>
          <w:sz w:val="36"/>
          <w:szCs w:val="36"/>
        </w:rPr>
      </w:pPr>
      <w:r w:rsidRPr="004948D2">
        <w:rPr>
          <w:sz w:val="36"/>
          <w:szCs w:val="36"/>
        </w:rPr>
        <w:t xml:space="preserve">“Asas” is not just a task management tool—it is an </w:t>
      </w:r>
      <w:r w:rsidRPr="004948D2">
        <w:rPr>
          <w:b/>
          <w:bCs/>
          <w:sz w:val="36"/>
          <w:szCs w:val="36"/>
        </w:rPr>
        <w:t>intelligent operational platform</w:t>
      </w:r>
      <w:r w:rsidRPr="004948D2">
        <w:rPr>
          <w:sz w:val="36"/>
          <w:szCs w:val="36"/>
        </w:rPr>
        <w:t xml:space="preserve"> that transforms how organizations plan, assign, execute, and analyze work. By combining smart automation, centralized communication, and advanced analytics, it enables teams to operate with higher efficiency, clarity, and control—creating a sustainable competitive edge.</w:t>
      </w:r>
    </w:p>
    <w:p w14:paraId="10EE1ACC" w14:textId="468C8DC5" w:rsidR="00C247EF" w:rsidRPr="004948D2" w:rsidRDefault="00C247EF" w:rsidP="00D44AB8">
      <w:pPr>
        <w:rPr>
          <w:sz w:val="36"/>
          <w:szCs w:val="36"/>
          <w:rtl/>
        </w:rPr>
      </w:pPr>
    </w:p>
    <w:sectPr w:rsidR="00C247EF" w:rsidRPr="004948D2" w:rsidSect="004A05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09"/>
    <w:multiLevelType w:val="multilevel"/>
    <w:tmpl w:val="7B9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13EF"/>
    <w:multiLevelType w:val="multilevel"/>
    <w:tmpl w:val="D09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0A62"/>
    <w:multiLevelType w:val="multilevel"/>
    <w:tmpl w:val="1D8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81A9A"/>
    <w:multiLevelType w:val="multilevel"/>
    <w:tmpl w:val="825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1F52"/>
    <w:multiLevelType w:val="multilevel"/>
    <w:tmpl w:val="956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031C"/>
    <w:multiLevelType w:val="multilevel"/>
    <w:tmpl w:val="E496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07692"/>
    <w:multiLevelType w:val="multilevel"/>
    <w:tmpl w:val="2F0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05319"/>
    <w:multiLevelType w:val="multilevel"/>
    <w:tmpl w:val="412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721D9"/>
    <w:multiLevelType w:val="multilevel"/>
    <w:tmpl w:val="6A2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F4826"/>
    <w:multiLevelType w:val="multilevel"/>
    <w:tmpl w:val="5790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615C3"/>
    <w:multiLevelType w:val="multilevel"/>
    <w:tmpl w:val="39A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F2238"/>
    <w:multiLevelType w:val="multilevel"/>
    <w:tmpl w:val="E6E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F6456"/>
    <w:multiLevelType w:val="multilevel"/>
    <w:tmpl w:val="176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64B3C"/>
    <w:multiLevelType w:val="multilevel"/>
    <w:tmpl w:val="149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D5F0B"/>
    <w:multiLevelType w:val="multilevel"/>
    <w:tmpl w:val="0C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C23E1"/>
    <w:multiLevelType w:val="multilevel"/>
    <w:tmpl w:val="486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C63CF"/>
    <w:multiLevelType w:val="multilevel"/>
    <w:tmpl w:val="A13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7653F"/>
    <w:multiLevelType w:val="multilevel"/>
    <w:tmpl w:val="DFB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82AE0"/>
    <w:multiLevelType w:val="multilevel"/>
    <w:tmpl w:val="F73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979AC"/>
    <w:multiLevelType w:val="multilevel"/>
    <w:tmpl w:val="259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D1AFC"/>
    <w:multiLevelType w:val="multilevel"/>
    <w:tmpl w:val="CBC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02756"/>
    <w:multiLevelType w:val="multilevel"/>
    <w:tmpl w:val="8D8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93DCE"/>
    <w:multiLevelType w:val="multilevel"/>
    <w:tmpl w:val="8B3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B0380"/>
    <w:multiLevelType w:val="multilevel"/>
    <w:tmpl w:val="EFDC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3124">
    <w:abstractNumId w:val="0"/>
  </w:num>
  <w:num w:numId="2" w16cid:durableId="944194396">
    <w:abstractNumId w:val="23"/>
  </w:num>
  <w:num w:numId="3" w16cid:durableId="1165515568">
    <w:abstractNumId w:val="13"/>
  </w:num>
  <w:num w:numId="4" w16cid:durableId="254822688">
    <w:abstractNumId w:val="2"/>
  </w:num>
  <w:num w:numId="5" w16cid:durableId="1825583075">
    <w:abstractNumId w:val="5"/>
  </w:num>
  <w:num w:numId="6" w16cid:durableId="619261223">
    <w:abstractNumId w:val="14"/>
  </w:num>
  <w:num w:numId="7" w16cid:durableId="1425220774">
    <w:abstractNumId w:val="18"/>
  </w:num>
  <w:num w:numId="8" w16cid:durableId="97413403">
    <w:abstractNumId w:val="6"/>
  </w:num>
  <w:num w:numId="9" w16cid:durableId="2085905170">
    <w:abstractNumId w:val="21"/>
  </w:num>
  <w:num w:numId="10" w16cid:durableId="1965382827">
    <w:abstractNumId w:val="22"/>
  </w:num>
  <w:num w:numId="11" w16cid:durableId="234322293">
    <w:abstractNumId w:val="19"/>
  </w:num>
  <w:num w:numId="12" w16cid:durableId="2054037020">
    <w:abstractNumId w:val="15"/>
  </w:num>
  <w:num w:numId="13" w16cid:durableId="1427194174">
    <w:abstractNumId w:val="20"/>
  </w:num>
  <w:num w:numId="14" w16cid:durableId="1416248051">
    <w:abstractNumId w:val="7"/>
  </w:num>
  <w:num w:numId="15" w16cid:durableId="1100642950">
    <w:abstractNumId w:val="10"/>
  </w:num>
  <w:num w:numId="16" w16cid:durableId="115175743">
    <w:abstractNumId w:val="9"/>
  </w:num>
  <w:num w:numId="17" w16cid:durableId="1816095694">
    <w:abstractNumId w:val="16"/>
  </w:num>
  <w:num w:numId="18" w16cid:durableId="786386199">
    <w:abstractNumId w:val="1"/>
  </w:num>
  <w:num w:numId="19" w16cid:durableId="1641376409">
    <w:abstractNumId w:val="11"/>
  </w:num>
  <w:num w:numId="20" w16cid:durableId="213346561">
    <w:abstractNumId w:val="12"/>
  </w:num>
  <w:num w:numId="21" w16cid:durableId="690230762">
    <w:abstractNumId w:val="3"/>
  </w:num>
  <w:num w:numId="22" w16cid:durableId="561330920">
    <w:abstractNumId w:val="17"/>
  </w:num>
  <w:num w:numId="23" w16cid:durableId="854005291">
    <w:abstractNumId w:val="8"/>
  </w:num>
  <w:num w:numId="24" w16cid:durableId="1947080840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A6"/>
    <w:rsid w:val="000C0DA6"/>
    <w:rsid w:val="001C7F2E"/>
    <w:rsid w:val="002F0583"/>
    <w:rsid w:val="004948D2"/>
    <w:rsid w:val="004A0585"/>
    <w:rsid w:val="00674115"/>
    <w:rsid w:val="009D3F91"/>
    <w:rsid w:val="00C247EF"/>
    <w:rsid w:val="00D44AB8"/>
    <w:rsid w:val="00F7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2C17D2"/>
  <w15:chartTrackingRefBased/>
  <w15:docId w15:val="{9A4EA331-6946-44A7-9646-2EDD04E7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C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0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0DA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0DA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0D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0DA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0D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0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C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C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C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C0D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0D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0D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C0D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0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ABDULBARI WADID RASHED ALRASHIDI</dc:creator>
  <cp:keywords/>
  <dc:description/>
  <cp:lastModifiedBy>ABDULBARI WADID RASHED ALRASHIDI</cp:lastModifiedBy>
  <cp:revision>7</cp:revision>
  <dcterms:created xsi:type="dcterms:W3CDTF">2026-04-10T14:05:00Z</dcterms:created>
  <dcterms:modified xsi:type="dcterms:W3CDTF">2026-06-22T20:38:00Z</dcterms:modified>
</cp:coreProperties>
</file>