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A028F" w14:textId="77777777" w:rsidR="004036B5" w:rsidRPr="004036B5" w:rsidRDefault="004036B5" w:rsidP="004036B5">
      <w:pPr>
        <w:rPr>
          <w:rFonts w:ascii="Times New Roman" w:hAnsi="Times New Roman" w:cs="Times New Roman"/>
          <w:b/>
          <w:bCs/>
          <w:sz w:val="24"/>
          <w:szCs w:val="24"/>
        </w:rPr>
      </w:pPr>
      <w:r w:rsidRPr="004036B5">
        <w:rPr>
          <w:rFonts w:ascii="Times New Roman" w:hAnsi="Times New Roman" w:cs="Times New Roman"/>
          <w:b/>
          <w:bCs/>
          <w:sz w:val="24"/>
          <w:szCs w:val="24"/>
        </w:rPr>
        <w:t>Introduction</w:t>
      </w:r>
    </w:p>
    <w:p w14:paraId="24612395" w14:textId="77777777" w:rsidR="004036B5" w:rsidRPr="004036B5" w:rsidRDefault="004036B5" w:rsidP="004036B5">
      <w:pPr>
        <w:rPr>
          <w:rFonts w:ascii="Times New Roman" w:hAnsi="Times New Roman" w:cs="Times New Roman"/>
          <w:sz w:val="24"/>
          <w:szCs w:val="24"/>
        </w:rPr>
      </w:pPr>
      <w:r w:rsidRPr="004036B5">
        <w:rPr>
          <w:rFonts w:ascii="Times New Roman" w:hAnsi="Times New Roman" w:cs="Times New Roman"/>
          <w:sz w:val="24"/>
          <w:szCs w:val="24"/>
        </w:rPr>
        <w:t>The project involves the design and implementation of three different machine learning models—Perceptron, a two-layer Neural Network, and Naive Bayes—to perform two classification tasks: recognizing handwritten digits and detecting faces in images. The models were trained and tested on separate datasets comprising scanned images of handwritten digits and pre-processed images where facial edges have been detected.</w:t>
      </w:r>
    </w:p>
    <w:p w14:paraId="3D9ED9E1" w14:textId="77777777" w:rsidR="004036B5" w:rsidRPr="004036B5" w:rsidRDefault="004036B5" w:rsidP="004036B5">
      <w:pPr>
        <w:rPr>
          <w:rFonts w:ascii="Times New Roman" w:hAnsi="Times New Roman" w:cs="Times New Roman"/>
          <w:b/>
          <w:bCs/>
          <w:sz w:val="24"/>
          <w:szCs w:val="24"/>
        </w:rPr>
      </w:pPr>
      <w:r w:rsidRPr="004036B5">
        <w:rPr>
          <w:rFonts w:ascii="Times New Roman" w:hAnsi="Times New Roman" w:cs="Times New Roman"/>
          <w:b/>
          <w:bCs/>
          <w:sz w:val="24"/>
          <w:szCs w:val="24"/>
        </w:rPr>
        <w:t>Project Overview</w:t>
      </w:r>
    </w:p>
    <w:p w14:paraId="121962E9" w14:textId="77777777" w:rsidR="004036B5" w:rsidRPr="004036B5" w:rsidRDefault="004036B5" w:rsidP="004036B5">
      <w:pPr>
        <w:rPr>
          <w:rFonts w:ascii="Times New Roman" w:hAnsi="Times New Roman" w:cs="Times New Roman"/>
          <w:sz w:val="24"/>
          <w:szCs w:val="24"/>
        </w:rPr>
      </w:pPr>
      <w:r w:rsidRPr="004036B5">
        <w:rPr>
          <w:rFonts w:ascii="Times New Roman" w:hAnsi="Times New Roman" w:cs="Times New Roman"/>
          <w:sz w:val="24"/>
          <w:szCs w:val="24"/>
        </w:rPr>
        <w:t>This project was part of the CS 440 course requirements at Rutgers University, under the guidance and structure provided by previous coursework at UC Berkeley's CS188 class. The main objective was to experiment with simple and complex models to understand their learning and generalization capabilities on optical character recognition (OCR) and face detection tasks.</w:t>
      </w:r>
    </w:p>
    <w:p w14:paraId="72F433C6" w14:textId="77777777" w:rsidR="004036B5" w:rsidRPr="004036B5" w:rsidRDefault="004036B5" w:rsidP="004036B5">
      <w:pPr>
        <w:rPr>
          <w:rFonts w:ascii="Times New Roman" w:hAnsi="Times New Roman" w:cs="Times New Roman"/>
          <w:b/>
          <w:bCs/>
          <w:sz w:val="24"/>
          <w:szCs w:val="24"/>
        </w:rPr>
      </w:pPr>
      <w:r w:rsidRPr="004036B5">
        <w:rPr>
          <w:rFonts w:ascii="Times New Roman" w:hAnsi="Times New Roman" w:cs="Times New Roman"/>
          <w:b/>
          <w:bCs/>
          <w:sz w:val="24"/>
          <w:szCs w:val="24"/>
        </w:rPr>
        <w:t>Methodology</w:t>
      </w:r>
    </w:p>
    <w:p w14:paraId="1D731670" w14:textId="77777777" w:rsidR="004036B5" w:rsidRPr="004036B5" w:rsidRDefault="004036B5" w:rsidP="004036B5">
      <w:pPr>
        <w:rPr>
          <w:rFonts w:ascii="Times New Roman" w:hAnsi="Times New Roman" w:cs="Times New Roman"/>
          <w:b/>
          <w:bCs/>
          <w:sz w:val="24"/>
          <w:szCs w:val="24"/>
        </w:rPr>
      </w:pPr>
      <w:r w:rsidRPr="004036B5">
        <w:rPr>
          <w:rFonts w:ascii="Times New Roman" w:hAnsi="Times New Roman" w:cs="Times New Roman"/>
          <w:b/>
          <w:bCs/>
          <w:sz w:val="24"/>
          <w:szCs w:val="24"/>
        </w:rPr>
        <w:t>Data Preparation</w:t>
      </w:r>
    </w:p>
    <w:p w14:paraId="6330828E" w14:textId="77777777" w:rsidR="004036B5" w:rsidRPr="004036B5" w:rsidRDefault="004036B5" w:rsidP="004036B5">
      <w:pPr>
        <w:rPr>
          <w:rFonts w:ascii="Times New Roman" w:hAnsi="Times New Roman" w:cs="Times New Roman"/>
          <w:sz w:val="24"/>
          <w:szCs w:val="24"/>
        </w:rPr>
      </w:pPr>
      <w:r w:rsidRPr="004036B5">
        <w:rPr>
          <w:rFonts w:ascii="Times New Roman" w:hAnsi="Times New Roman" w:cs="Times New Roman"/>
          <w:sz w:val="24"/>
          <w:szCs w:val="24"/>
        </w:rPr>
        <w:t>The data consisted of:</w:t>
      </w:r>
    </w:p>
    <w:p w14:paraId="570D6072" w14:textId="77777777" w:rsidR="004036B5" w:rsidRPr="004036B5" w:rsidRDefault="004036B5" w:rsidP="004036B5">
      <w:pPr>
        <w:numPr>
          <w:ilvl w:val="0"/>
          <w:numId w:val="2"/>
        </w:numPr>
        <w:rPr>
          <w:rFonts w:ascii="Times New Roman" w:hAnsi="Times New Roman" w:cs="Times New Roman"/>
          <w:sz w:val="24"/>
          <w:szCs w:val="24"/>
        </w:rPr>
      </w:pPr>
      <w:r w:rsidRPr="004036B5">
        <w:rPr>
          <w:rFonts w:ascii="Times New Roman" w:hAnsi="Times New Roman" w:cs="Times New Roman"/>
          <w:sz w:val="24"/>
          <w:szCs w:val="24"/>
        </w:rPr>
        <w:t>Handwritten digits from 0 to 9.</w:t>
      </w:r>
    </w:p>
    <w:p w14:paraId="3739CD9B" w14:textId="77777777" w:rsidR="004036B5" w:rsidRPr="004036B5" w:rsidRDefault="004036B5" w:rsidP="004036B5">
      <w:pPr>
        <w:numPr>
          <w:ilvl w:val="0"/>
          <w:numId w:val="2"/>
        </w:numPr>
        <w:rPr>
          <w:rFonts w:ascii="Times New Roman" w:hAnsi="Times New Roman" w:cs="Times New Roman"/>
          <w:sz w:val="24"/>
          <w:szCs w:val="24"/>
        </w:rPr>
      </w:pPr>
      <w:r w:rsidRPr="004036B5">
        <w:rPr>
          <w:rFonts w:ascii="Times New Roman" w:hAnsi="Times New Roman" w:cs="Times New Roman"/>
          <w:sz w:val="24"/>
          <w:szCs w:val="24"/>
        </w:rPr>
        <w:t>Edge-detected images of faces.</w:t>
      </w:r>
    </w:p>
    <w:p w14:paraId="3F918521" w14:textId="18F39A54" w:rsidR="004036B5" w:rsidRDefault="004036B5" w:rsidP="004036B5">
      <w:pPr>
        <w:rPr>
          <w:rFonts w:ascii="Times New Roman" w:hAnsi="Times New Roman" w:cs="Times New Roman"/>
          <w:sz w:val="24"/>
          <w:szCs w:val="24"/>
        </w:rPr>
      </w:pPr>
      <w:r w:rsidRPr="004036B5">
        <w:rPr>
          <w:rFonts w:ascii="Times New Roman" w:hAnsi="Times New Roman" w:cs="Times New Roman"/>
          <w:sz w:val="24"/>
          <w:szCs w:val="24"/>
        </w:rPr>
        <w:t>The images were split into training, validation, and testing sets. Each model was trained progressively on 10% to 100% of the training data to observe the scalability and performance improvements.</w:t>
      </w:r>
    </w:p>
    <w:p w14:paraId="5474461B" w14:textId="77777777" w:rsidR="00420666" w:rsidRPr="004036B5" w:rsidRDefault="00420666" w:rsidP="004036B5">
      <w:pPr>
        <w:rPr>
          <w:rFonts w:ascii="Times New Roman" w:hAnsi="Times New Roman" w:cs="Times New Roman"/>
          <w:sz w:val="24"/>
          <w:szCs w:val="24"/>
        </w:rPr>
      </w:pPr>
    </w:p>
    <w:p w14:paraId="4CAD2A50" w14:textId="77777777" w:rsidR="004036B5" w:rsidRPr="004036B5" w:rsidRDefault="004036B5" w:rsidP="004036B5">
      <w:pPr>
        <w:rPr>
          <w:rFonts w:ascii="Times New Roman" w:hAnsi="Times New Roman" w:cs="Times New Roman"/>
          <w:b/>
          <w:bCs/>
          <w:sz w:val="24"/>
          <w:szCs w:val="24"/>
        </w:rPr>
      </w:pPr>
      <w:r w:rsidRPr="004036B5">
        <w:rPr>
          <w:rFonts w:ascii="Times New Roman" w:hAnsi="Times New Roman" w:cs="Times New Roman"/>
          <w:b/>
          <w:bCs/>
          <w:sz w:val="24"/>
          <w:szCs w:val="24"/>
        </w:rPr>
        <w:t>Model Implementation</w:t>
      </w:r>
    </w:p>
    <w:p w14:paraId="2A3D2B69" w14:textId="77777777" w:rsidR="004036B5" w:rsidRPr="004036B5" w:rsidRDefault="004036B5" w:rsidP="004036B5">
      <w:pPr>
        <w:numPr>
          <w:ilvl w:val="0"/>
          <w:numId w:val="3"/>
        </w:numPr>
        <w:rPr>
          <w:rFonts w:ascii="Times New Roman" w:hAnsi="Times New Roman" w:cs="Times New Roman"/>
          <w:sz w:val="24"/>
          <w:szCs w:val="24"/>
        </w:rPr>
      </w:pPr>
      <w:r w:rsidRPr="004036B5">
        <w:rPr>
          <w:rFonts w:ascii="Times New Roman" w:hAnsi="Times New Roman" w:cs="Times New Roman"/>
          <w:b/>
          <w:bCs/>
          <w:sz w:val="24"/>
          <w:szCs w:val="24"/>
        </w:rPr>
        <w:t>Perceptron</w:t>
      </w:r>
      <w:r w:rsidRPr="004036B5">
        <w:rPr>
          <w:rFonts w:ascii="Times New Roman" w:hAnsi="Times New Roman" w:cs="Times New Roman"/>
          <w:sz w:val="24"/>
          <w:szCs w:val="24"/>
        </w:rPr>
        <w:t>: Implemented using the standard learning rule; weights were updated based on prediction errors.</w:t>
      </w:r>
    </w:p>
    <w:p w14:paraId="07B727A6" w14:textId="77777777" w:rsidR="004036B5" w:rsidRPr="004036B5" w:rsidRDefault="004036B5" w:rsidP="004036B5">
      <w:pPr>
        <w:numPr>
          <w:ilvl w:val="0"/>
          <w:numId w:val="3"/>
        </w:numPr>
        <w:rPr>
          <w:rFonts w:ascii="Times New Roman" w:hAnsi="Times New Roman" w:cs="Times New Roman"/>
          <w:sz w:val="24"/>
          <w:szCs w:val="24"/>
        </w:rPr>
      </w:pPr>
      <w:r w:rsidRPr="004036B5">
        <w:rPr>
          <w:rFonts w:ascii="Times New Roman" w:hAnsi="Times New Roman" w:cs="Times New Roman"/>
          <w:b/>
          <w:bCs/>
          <w:sz w:val="24"/>
          <w:szCs w:val="24"/>
        </w:rPr>
        <w:t>Neural Network</w:t>
      </w:r>
      <w:r w:rsidRPr="004036B5">
        <w:rPr>
          <w:rFonts w:ascii="Times New Roman" w:hAnsi="Times New Roman" w:cs="Times New Roman"/>
          <w:sz w:val="24"/>
          <w:szCs w:val="24"/>
        </w:rPr>
        <w:t xml:space="preserve">: A two-layer network with one hidden layer; used </w:t>
      </w:r>
      <w:proofErr w:type="spellStart"/>
      <w:r w:rsidRPr="004036B5">
        <w:rPr>
          <w:rFonts w:ascii="Times New Roman" w:hAnsi="Times New Roman" w:cs="Times New Roman"/>
          <w:sz w:val="24"/>
          <w:szCs w:val="24"/>
        </w:rPr>
        <w:t>ReLU</w:t>
      </w:r>
      <w:proofErr w:type="spellEnd"/>
      <w:r w:rsidRPr="004036B5">
        <w:rPr>
          <w:rFonts w:ascii="Times New Roman" w:hAnsi="Times New Roman" w:cs="Times New Roman"/>
          <w:sz w:val="24"/>
          <w:szCs w:val="24"/>
        </w:rPr>
        <w:t xml:space="preserve"> and </w:t>
      </w:r>
      <w:proofErr w:type="spellStart"/>
      <w:r w:rsidRPr="004036B5">
        <w:rPr>
          <w:rFonts w:ascii="Times New Roman" w:hAnsi="Times New Roman" w:cs="Times New Roman"/>
          <w:sz w:val="24"/>
          <w:szCs w:val="24"/>
        </w:rPr>
        <w:t>softmax</w:t>
      </w:r>
      <w:proofErr w:type="spellEnd"/>
      <w:r w:rsidRPr="004036B5">
        <w:rPr>
          <w:rFonts w:ascii="Times New Roman" w:hAnsi="Times New Roman" w:cs="Times New Roman"/>
          <w:sz w:val="24"/>
          <w:szCs w:val="24"/>
        </w:rPr>
        <w:t xml:space="preserve"> activation functions.</w:t>
      </w:r>
    </w:p>
    <w:p w14:paraId="1878D03E" w14:textId="7322BE99" w:rsidR="004036B5" w:rsidRDefault="004036B5" w:rsidP="004036B5">
      <w:pPr>
        <w:numPr>
          <w:ilvl w:val="0"/>
          <w:numId w:val="3"/>
        </w:numPr>
        <w:rPr>
          <w:rFonts w:ascii="Times New Roman" w:hAnsi="Times New Roman" w:cs="Times New Roman"/>
          <w:sz w:val="24"/>
          <w:szCs w:val="24"/>
        </w:rPr>
      </w:pPr>
      <w:r w:rsidRPr="004036B5">
        <w:rPr>
          <w:rFonts w:ascii="Times New Roman" w:hAnsi="Times New Roman" w:cs="Times New Roman"/>
          <w:b/>
          <w:bCs/>
          <w:sz w:val="24"/>
          <w:szCs w:val="24"/>
        </w:rPr>
        <w:t>Naive Bayes</w:t>
      </w:r>
      <w:r w:rsidRPr="004036B5">
        <w:rPr>
          <w:rFonts w:ascii="Times New Roman" w:hAnsi="Times New Roman" w:cs="Times New Roman"/>
          <w:sz w:val="24"/>
          <w:szCs w:val="24"/>
        </w:rPr>
        <w:t>: Employed probabilistic reasoning for classification based on Bayes' Theorem, assuming feature independence.</w:t>
      </w:r>
    </w:p>
    <w:p w14:paraId="16F6E673" w14:textId="77777777" w:rsidR="00420666" w:rsidRPr="004036B5" w:rsidRDefault="00420666" w:rsidP="00420666">
      <w:pPr>
        <w:ind w:left="720"/>
        <w:rPr>
          <w:rFonts w:ascii="Times New Roman" w:hAnsi="Times New Roman" w:cs="Times New Roman"/>
          <w:sz w:val="24"/>
          <w:szCs w:val="24"/>
        </w:rPr>
      </w:pPr>
    </w:p>
    <w:p w14:paraId="6DD99231" w14:textId="77777777" w:rsidR="004036B5" w:rsidRPr="004036B5" w:rsidRDefault="004036B5" w:rsidP="004036B5">
      <w:pPr>
        <w:rPr>
          <w:rFonts w:ascii="Times New Roman" w:hAnsi="Times New Roman" w:cs="Times New Roman"/>
          <w:b/>
          <w:bCs/>
          <w:sz w:val="24"/>
          <w:szCs w:val="24"/>
        </w:rPr>
      </w:pPr>
      <w:r w:rsidRPr="004036B5">
        <w:rPr>
          <w:rFonts w:ascii="Times New Roman" w:hAnsi="Times New Roman" w:cs="Times New Roman"/>
          <w:b/>
          <w:bCs/>
          <w:sz w:val="24"/>
          <w:szCs w:val="24"/>
        </w:rPr>
        <w:t>Feature Extraction</w:t>
      </w:r>
    </w:p>
    <w:p w14:paraId="4ECA606E" w14:textId="77777777" w:rsidR="004036B5" w:rsidRPr="004036B5" w:rsidRDefault="004036B5" w:rsidP="004036B5">
      <w:pPr>
        <w:numPr>
          <w:ilvl w:val="0"/>
          <w:numId w:val="4"/>
        </w:numPr>
        <w:rPr>
          <w:rFonts w:ascii="Times New Roman" w:hAnsi="Times New Roman" w:cs="Times New Roman"/>
          <w:sz w:val="24"/>
          <w:szCs w:val="24"/>
        </w:rPr>
      </w:pPr>
      <w:r w:rsidRPr="004036B5">
        <w:rPr>
          <w:rFonts w:ascii="Times New Roman" w:hAnsi="Times New Roman" w:cs="Times New Roman"/>
          <w:sz w:val="24"/>
          <w:szCs w:val="24"/>
        </w:rPr>
        <w:t>Direct pixel values were used as features for simplicity and effectiveness.</w:t>
      </w:r>
    </w:p>
    <w:p w14:paraId="44E234E7" w14:textId="77777777" w:rsidR="004036B5" w:rsidRPr="004036B5" w:rsidRDefault="004036B5" w:rsidP="004036B5">
      <w:pPr>
        <w:numPr>
          <w:ilvl w:val="0"/>
          <w:numId w:val="4"/>
        </w:numPr>
        <w:rPr>
          <w:rFonts w:ascii="Times New Roman" w:hAnsi="Times New Roman" w:cs="Times New Roman"/>
          <w:sz w:val="24"/>
          <w:szCs w:val="24"/>
        </w:rPr>
      </w:pPr>
      <w:r w:rsidRPr="004036B5">
        <w:rPr>
          <w:rFonts w:ascii="Times New Roman" w:hAnsi="Times New Roman" w:cs="Times New Roman"/>
          <w:sz w:val="24"/>
          <w:szCs w:val="24"/>
        </w:rPr>
        <w:t>Additional features such as pixel blocks (10x10 grids) were considered to simplify the input space and reduce dimensionality.</w:t>
      </w:r>
    </w:p>
    <w:p w14:paraId="35144CB3" w14:textId="4BD22D63" w:rsidR="004036B5" w:rsidRDefault="004036B5" w:rsidP="004036B5">
      <w:pPr>
        <w:rPr>
          <w:rFonts w:ascii="Times New Roman" w:hAnsi="Times New Roman" w:cs="Times New Roman"/>
          <w:b/>
          <w:bCs/>
          <w:sz w:val="24"/>
          <w:szCs w:val="24"/>
        </w:rPr>
      </w:pPr>
      <w:r w:rsidRPr="004036B5">
        <w:rPr>
          <w:rFonts w:ascii="Times New Roman" w:hAnsi="Times New Roman" w:cs="Times New Roman"/>
          <w:b/>
          <w:bCs/>
          <w:sz w:val="24"/>
          <w:szCs w:val="24"/>
        </w:rPr>
        <w:t>Results</w:t>
      </w:r>
    </w:p>
    <w:p w14:paraId="59240DD3" w14:textId="77777777" w:rsidR="00420666" w:rsidRPr="004036B5" w:rsidRDefault="00420666" w:rsidP="004036B5">
      <w:pPr>
        <w:rPr>
          <w:rFonts w:ascii="Times New Roman" w:hAnsi="Times New Roman" w:cs="Times New Roman"/>
          <w:b/>
          <w:bCs/>
          <w:sz w:val="24"/>
          <w:szCs w:val="24"/>
        </w:rPr>
      </w:pPr>
    </w:p>
    <w:p w14:paraId="61BF434A" w14:textId="01855537" w:rsidR="00420666" w:rsidRPr="004036B5" w:rsidRDefault="004036B5" w:rsidP="004036B5">
      <w:pPr>
        <w:rPr>
          <w:rFonts w:ascii="Times New Roman" w:hAnsi="Times New Roman" w:cs="Times New Roman"/>
          <w:b/>
          <w:bCs/>
          <w:sz w:val="24"/>
          <w:szCs w:val="24"/>
        </w:rPr>
      </w:pPr>
      <w:r w:rsidRPr="004036B5">
        <w:rPr>
          <w:rFonts w:ascii="Times New Roman" w:hAnsi="Times New Roman" w:cs="Times New Roman"/>
          <w:b/>
          <w:bCs/>
          <w:sz w:val="24"/>
          <w:szCs w:val="24"/>
        </w:rPr>
        <w:t>Naive Bayes</w:t>
      </w:r>
    </w:p>
    <w:p w14:paraId="3503AE2C" w14:textId="77777777" w:rsidR="004036B5" w:rsidRPr="004036B5" w:rsidRDefault="004036B5" w:rsidP="004036B5">
      <w:pPr>
        <w:numPr>
          <w:ilvl w:val="0"/>
          <w:numId w:val="5"/>
        </w:numPr>
        <w:rPr>
          <w:rFonts w:ascii="Times New Roman" w:hAnsi="Times New Roman" w:cs="Times New Roman"/>
          <w:sz w:val="24"/>
          <w:szCs w:val="24"/>
        </w:rPr>
      </w:pPr>
      <w:r w:rsidRPr="004036B5">
        <w:rPr>
          <w:rFonts w:ascii="Times New Roman" w:hAnsi="Times New Roman" w:cs="Times New Roman"/>
          <w:sz w:val="24"/>
          <w:szCs w:val="24"/>
        </w:rPr>
        <w:t>Digits: Accuracy improved from 69.1% to 76.3% as training data increased.</w:t>
      </w:r>
    </w:p>
    <w:p w14:paraId="04DA7549" w14:textId="3EA40346" w:rsidR="00420666" w:rsidRDefault="004036B5" w:rsidP="005D5E30">
      <w:pPr>
        <w:numPr>
          <w:ilvl w:val="0"/>
          <w:numId w:val="5"/>
        </w:numPr>
        <w:rPr>
          <w:rFonts w:ascii="Times New Roman" w:hAnsi="Times New Roman" w:cs="Times New Roman"/>
          <w:sz w:val="24"/>
          <w:szCs w:val="24"/>
        </w:rPr>
      </w:pPr>
      <w:r w:rsidRPr="004036B5">
        <w:rPr>
          <w:rFonts w:ascii="Times New Roman" w:hAnsi="Times New Roman" w:cs="Times New Roman"/>
          <w:sz w:val="24"/>
          <w:szCs w:val="24"/>
        </w:rPr>
        <w:t>Faces: Accuracy started at 66.0% and peaked at 94.0%, showing high effectiveness.</w:t>
      </w:r>
    </w:p>
    <w:p w14:paraId="53EF31CB" w14:textId="6725D9AB" w:rsidR="005D5E30" w:rsidRDefault="005D5E30" w:rsidP="00EE0EB5">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7912004" wp14:editId="3FC2C290">
            <wp:extent cx="5270523" cy="1999307"/>
            <wp:effectExtent l="0" t="0" r="635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270523" cy="1999307"/>
                    </a:xfrm>
                    <a:prstGeom prst="rect">
                      <a:avLst/>
                    </a:prstGeom>
                  </pic:spPr>
                </pic:pic>
              </a:graphicData>
            </a:graphic>
          </wp:inline>
        </w:drawing>
      </w:r>
    </w:p>
    <w:p w14:paraId="321C7014" w14:textId="1F560A34" w:rsidR="005D5E30" w:rsidRPr="005D5E30" w:rsidRDefault="005D5E30" w:rsidP="005D5E30">
      <w:pPr>
        <w:ind w:left="360"/>
        <w:jc w:val="center"/>
        <w:rPr>
          <w:rFonts w:ascii="Times New Roman" w:hAnsi="Times New Roman" w:cs="Times New Roman"/>
          <w:i/>
          <w:iCs/>
          <w:sz w:val="24"/>
          <w:szCs w:val="24"/>
        </w:rPr>
      </w:pPr>
      <w:r w:rsidRPr="005D5E30">
        <w:rPr>
          <w:rFonts w:ascii="Times New Roman" w:hAnsi="Times New Roman" w:cs="Times New Roman"/>
          <w:i/>
          <w:iCs/>
          <w:sz w:val="24"/>
          <w:szCs w:val="24"/>
        </w:rPr>
        <w:t xml:space="preserve">This Figure shows </w:t>
      </w:r>
      <w:r w:rsidRPr="005D5E30">
        <w:rPr>
          <w:rFonts w:ascii="Times New Roman" w:eastAsia="SimSun" w:hAnsi="Times New Roman" w:cs="Times New Roman"/>
          <w:i/>
          <w:iCs/>
          <w:sz w:val="24"/>
          <w:szCs w:val="24"/>
        </w:rPr>
        <w:t xml:space="preserve">the changing trend of time cost and accuracy with percentage of face image training data using </w:t>
      </w:r>
      <w:proofErr w:type="spellStart"/>
      <w:r>
        <w:rPr>
          <w:rFonts w:ascii="Times New Roman" w:eastAsia="SimSun" w:hAnsi="Times New Roman" w:cs="Times New Roman"/>
          <w:i/>
          <w:iCs/>
          <w:sz w:val="24"/>
          <w:szCs w:val="24"/>
        </w:rPr>
        <w:t>N</w:t>
      </w:r>
      <w:r w:rsidRPr="005D5E30">
        <w:rPr>
          <w:rFonts w:ascii="Times New Roman" w:eastAsia="SimSun" w:hAnsi="Times New Roman" w:cs="Times New Roman"/>
          <w:i/>
          <w:iCs/>
          <w:sz w:val="24"/>
          <w:szCs w:val="24"/>
        </w:rPr>
        <w:t>aiveBayes</w:t>
      </w:r>
      <w:proofErr w:type="spellEnd"/>
      <w:r w:rsidRPr="005D5E30">
        <w:rPr>
          <w:rFonts w:ascii="Times New Roman" w:eastAsia="SimSun" w:hAnsi="Times New Roman" w:cs="Times New Roman"/>
          <w:i/>
          <w:iCs/>
          <w:sz w:val="24"/>
          <w:szCs w:val="24"/>
        </w:rPr>
        <w:t xml:space="preserve"> method.</w:t>
      </w:r>
    </w:p>
    <w:p w14:paraId="6765C642" w14:textId="72224FF3" w:rsidR="00EF72E0" w:rsidRDefault="005D5E30" w:rsidP="00EE0EB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BE9B19" wp14:editId="2DAEE049">
            <wp:extent cx="5274680" cy="1986838"/>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274680" cy="1986838"/>
                    </a:xfrm>
                    <a:prstGeom prst="rect">
                      <a:avLst/>
                    </a:prstGeom>
                  </pic:spPr>
                </pic:pic>
              </a:graphicData>
            </a:graphic>
          </wp:inline>
        </w:drawing>
      </w:r>
    </w:p>
    <w:p w14:paraId="2962219A" w14:textId="6F96E42E" w:rsidR="00EF72E0" w:rsidRPr="00EF72E0" w:rsidRDefault="00EF72E0" w:rsidP="00EF72E0">
      <w:pPr>
        <w:ind w:left="360"/>
        <w:jc w:val="center"/>
        <w:rPr>
          <w:rFonts w:ascii="Times New Roman" w:hAnsi="Times New Roman" w:cs="Times New Roman"/>
          <w:i/>
          <w:iCs/>
          <w:sz w:val="24"/>
          <w:szCs w:val="24"/>
        </w:rPr>
      </w:pPr>
      <w:r w:rsidRPr="00EF72E0">
        <w:rPr>
          <w:rFonts w:ascii="Times New Roman" w:hAnsi="Times New Roman" w:cs="Times New Roman"/>
          <w:i/>
          <w:iCs/>
          <w:sz w:val="24"/>
          <w:szCs w:val="24"/>
        </w:rPr>
        <w:t xml:space="preserve">This Figure shows </w:t>
      </w:r>
      <w:proofErr w:type="spellStart"/>
      <w:r w:rsidRPr="00EF72E0">
        <w:rPr>
          <w:rFonts w:ascii="Times New Roman" w:hAnsi="Times New Roman" w:cs="Times New Roman"/>
          <w:i/>
          <w:iCs/>
          <w:sz w:val="24"/>
          <w:szCs w:val="24"/>
        </w:rPr>
        <w:t>shows</w:t>
      </w:r>
      <w:proofErr w:type="spellEnd"/>
      <w:r w:rsidRPr="00EF72E0">
        <w:rPr>
          <w:rFonts w:ascii="Times New Roman" w:hAnsi="Times New Roman" w:cs="Times New Roman"/>
          <w:i/>
          <w:iCs/>
          <w:sz w:val="24"/>
          <w:szCs w:val="24"/>
        </w:rPr>
        <w:t xml:space="preserve"> </w:t>
      </w:r>
      <w:r w:rsidRPr="00EF72E0">
        <w:rPr>
          <w:rFonts w:ascii="Times New Roman" w:eastAsia="SimSun" w:hAnsi="Times New Roman" w:cs="Times New Roman"/>
          <w:i/>
          <w:iCs/>
          <w:sz w:val="24"/>
          <w:szCs w:val="24"/>
        </w:rPr>
        <w:t xml:space="preserve">the changing trend of time cost and accuracy with percentage of face image training data using </w:t>
      </w:r>
      <w:proofErr w:type="spellStart"/>
      <w:r w:rsidRPr="00EF72E0">
        <w:rPr>
          <w:rFonts w:ascii="Times New Roman" w:eastAsia="SimSun" w:hAnsi="Times New Roman" w:cs="Times New Roman"/>
          <w:i/>
          <w:iCs/>
          <w:sz w:val="24"/>
          <w:szCs w:val="24"/>
        </w:rPr>
        <w:t>NaiveBayes</w:t>
      </w:r>
      <w:proofErr w:type="spellEnd"/>
      <w:r w:rsidRPr="00EF72E0">
        <w:rPr>
          <w:rFonts w:ascii="Times New Roman" w:eastAsia="SimSun" w:hAnsi="Times New Roman" w:cs="Times New Roman"/>
          <w:i/>
          <w:iCs/>
          <w:sz w:val="24"/>
          <w:szCs w:val="24"/>
        </w:rPr>
        <w:t xml:space="preserve"> method</w:t>
      </w:r>
      <w:r w:rsidRPr="00EF72E0">
        <w:rPr>
          <w:rFonts w:ascii="Times New Roman" w:eastAsia="SimSun" w:hAnsi="Times New Roman" w:cs="Times New Roman"/>
          <w:i/>
          <w:iCs/>
          <w:sz w:val="24"/>
          <w:szCs w:val="24"/>
        </w:rPr>
        <w:t xml:space="preserve"> with pooling size of 3*3</w:t>
      </w:r>
    </w:p>
    <w:p w14:paraId="351E5B8A" w14:textId="2A3FF02E" w:rsidR="005D5E30" w:rsidRDefault="005D5E30" w:rsidP="00EE0EB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5A5B06" wp14:editId="3E4031C9">
            <wp:extent cx="5266367" cy="19868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266367" cy="1986838"/>
                    </a:xfrm>
                    <a:prstGeom prst="rect">
                      <a:avLst/>
                    </a:prstGeom>
                  </pic:spPr>
                </pic:pic>
              </a:graphicData>
            </a:graphic>
          </wp:inline>
        </w:drawing>
      </w:r>
    </w:p>
    <w:p w14:paraId="71EDEF72" w14:textId="510EA944" w:rsidR="00226DAE" w:rsidRDefault="00226DAE" w:rsidP="00226DAE">
      <w:pPr>
        <w:ind w:left="360"/>
        <w:jc w:val="center"/>
        <w:rPr>
          <w:rFonts w:ascii="Times New Roman" w:hAnsi="Times New Roman" w:cs="Times New Roman"/>
          <w:i/>
          <w:iCs/>
          <w:sz w:val="24"/>
          <w:szCs w:val="24"/>
        </w:rPr>
      </w:pPr>
      <w:r w:rsidRPr="00226DAE">
        <w:rPr>
          <w:rFonts w:ascii="Times New Roman" w:hAnsi="Times New Roman" w:cs="Times New Roman"/>
          <w:i/>
          <w:iCs/>
          <w:sz w:val="24"/>
          <w:szCs w:val="24"/>
        </w:rPr>
        <w:t xml:space="preserve">This Figure shows </w:t>
      </w:r>
      <w:proofErr w:type="spellStart"/>
      <w:r w:rsidRPr="00226DAE">
        <w:rPr>
          <w:rFonts w:ascii="Times New Roman" w:hAnsi="Times New Roman" w:cs="Times New Roman"/>
          <w:i/>
          <w:iCs/>
          <w:sz w:val="24"/>
          <w:szCs w:val="24"/>
        </w:rPr>
        <w:t>shows</w:t>
      </w:r>
      <w:proofErr w:type="spellEnd"/>
      <w:r w:rsidRPr="00226DAE">
        <w:rPr>
          <w:rFonts w:ascii="Times New Roman" w:hAnsi="Times New Roman" w:cs="Times New Roman"/>
          <w:i/>
          <w:iCs/>
          <w:sz w:val="24"/>
          <w:szCs w:val="24"/>
        </w:rPr>
        <w:t xml:space="preserve"> the changing trend of time cost and accuracy with percentage of </w:t>
      </w:r>
      <w:r>
        <w:rPr>
          <w:rFonts w:ascii="Times New Roman" w:hAnsi="Times New Roman" w:cs="Times New Roman"/>
          <w:i/>
          <w:iCs/>
          <w:sz w:val="24"/>
          <w:szCs w:val="24"/>
        </w:rPr>
        <w:t>Digit</w:t>
      </w:r>
      <w:r w:rsidRPr="00226DAE">
        <w:rPr>
          <w:rFonts w:ascii="Times New Roman" w:hAnsi="Times New Roman" w:cs="Times New Roman"/>
          <w:i/>
          <w:iCs/>
          <w:sz w:val="24"/>
          <w:szCs w:val="24"/>
        </w:rPr>
        <w:t xml:space="preserve"> image training data using </w:t>
      </w:r>
      <w:proofErr w:type="spellStart"/>
      <w:r w:rsidRPr="00226DAE">
        <w:rPr>
          <w:rFonts w:ascii="Times New Roman" w:hAnsi="Times New Roman" w:cs="Times New Roman"/>
          <w:i/>
          <w:iCs/>
          <w:sz w:val="24"/>
          <w:szCs w:val="24"/>
        </w:rPr>
        <w:t>NaiveBayes</w:t>
      </w:r>
      <w:proofErr w:type="spellEnd"/>
      <w:r w:rsidRPr="00226DAE">
        <w:rPr>
          <w:rFonts w:ascii="Times New Roman" w:hAnsi="Times New Roman" w:cs="Times New Roman"/>
          <w:i/>
          <w:iCs/>
          <w:sz w:val="24"/>
          <w:szCs w:val="24"/>
        </w:rPr>
        <w:t xml:space="preserve"> method</w:t>
      </w:r>
      <w:r>
        <w:rPr>
          <w:rFonts w:ascii="Times New Roman" w:hAnsi="Times New Roman" w:cs="Times New Roman"/>
          <w:i/>
          <w:iCs/>
          <w:sz w:val="24"/>
          <w:szCs w:val="24"/>
        </w:rPr>
        <w:t>.</w:t>
      </w:r>
    </w:p>
    <w:p w14:paraId="3A806D38" w14:textId="6BEADD2D" w:rsidR="00031C60" w:rsidRDefault="00031C60" w:rsidP="00226DAE">
      <w:pPr>
        <w:ind w:left="360"/>
        <w:jc w:val="center"/>
        <w:rPr>
          <w:rFonts w:ascii="Times New Roman" w:hAnsi="Times New Roman" w:cs="Times New Roman"/>
          <w:i/>
          <w:iCs/>
          <w:sz w:val="24"/>
          <w:szCs w:val="24"/>
        </w:rPr>
      </w:pPr>
    </w:p>
    <w:p w14:paraId="2C33ED67" w14:textId="5F274B2D" w:rsidR="00031C60" w:rsidRDefault="00031C60" w:rsidP="00226DAE">
      <w:pPr>
        <w:ind w:left="360"/>
        <w:jc w:val="center"/>
        <w:rPr>
          <w:rFonts w:ascii="Times New Roman" w:hAnsi="Times New Roman" w:cs="Times New Roman"/>
          <w:i/>
          <w:iCs/>
          <w:sz w:val="24"/>
          <w:szCs w:val="24"/>
        </w:rPr>
      </w:pPr>
    </w:p>
    <w:p w14:paraId="017BF77C" w14:textId="0BD20660" w:rsidR="00031C60" w:rsidRDefault="00031C60" w:rsidP="00226DAE">
      <w:pPr>
        <w:ind w:left="360"/>
        <w:jc w:val="center"/>
        <w:rPr>
          <w:rFonts w:ascii="Times New Roman" w:hAnsi="Times New Roman" w:cs="Times New Roman"/>
          <w:i/>
          <w:iCs/>
          <w:sz w:val="24"/>
          <w:szCs w:val="24"/>
        </w:rPr>
      </w:pPr>
    </w:p>
    <w:p w14:paraId="134B3871" w14:textId="77777777" w:rsidR="00031C60" w:rsidRPr="005D5E30" w:rsidRDefault="00031C60" w:rsidP="00226DAE">
      <w:pPr>
        <w:ind w:left="360"/>
        <w:jc w:val="center"/>
        <w:rPr>
          <w:rFonts w:ascii="Times New Roman" w:hAnsi="Times New Roman" w:cs="Times New Roman"/>
          <w:sz w:val="24"/>
          <w:szCs w:val="24"/>
        </w:rPr>
      </w:pPr>
    </w:p>
    <w:p w14:paraId="7BD52CE9" w14:textId="77777777" w:rsidR="004036B5" w:rsidRPr="004036B5" w:rsidRDefault="004036B5" w:rsidP="004036B5">
      <w:pPr>
        <w:rPr>
          <w:rFonts w:ascii="Times New Roman" w:hAnsi="Times New Roman" w:cs="Times New Roman"/>
          <w:sz w:val="24"/>
          <w:szCs w:val="24"/>
        </w:rPr>
      </w:pPr>
      <w:r w:rsidRPr="004036B5">
        <w:rPr>
          <w:rFonts w:ascii="Times New Roman" w:hAnsi="Times New Roman" w:cs="Times New Roman"/>
          <w:b/>
          <w:bCs/>
          <w:sz w:val="24"/>
          <w:szCs w:val="24"/>
        </w:rPr>
        <w:lastRenderedPageBreak/>
        <w:t>Neural Network</w:t>
      </w:r>
    </w:p>
    <w:p w14:paraId="3C28D76A" w14:textId="77777777" w:rsidR="004036B5" w:rsidRPr="004036B5" w:rsidRDefault="004036B5" w:rsidP="004036B5">
      <w:pPr>
        <w:numPr>
          <w:ilvl w:val="0"/>
          <w:numId w:val="6"/>
        </w:numPr>
        <w:rPr>
          <w:rFonts w:ascii="Times New Roman" w:hAnsi="Times New Roman" w:cs="Times New Roman"/>
          <w:sz w:val="24"/>
          <w:szCs w:val="24"/>
        </w:rPr>
      </w:pPr>
      <w:r w:rsidRPr="004036B5">
        <w:rPr>
          <w:rFonts w:ascii="Times New Roman" w:hAnsi="Times New Roman" w:cs="Times New Roman"/>
          <w:sz w:val="24"/>
          <w:szCs w:val="24"/>
        </w:rPr>
        <w:t>Digits: Started at 76.4% accuracy with 500 training samples and reached 84.7% with 5000 samples.</w:t>
      </w:r>
    </w:p>
    <w:p w14:paraId="05DCBF39" w14:textId="411CF1A6" w:rsidR="004036B5" w:rsidRDefault="004036B5" w:rsidP="004036B5">
      <w:pPr>
        <w:numPr>
          <w:ilvl w:val="0"/>
          <w:numId w:val="6"/>
        </w:numPr>
        <w:rPr>
          <w:rFonts w:ascii="Times New Roman" w:hAnsi="Times New Roman" w:cs="Times New Roman"/>
          <w:sz w:val="24"/>
          <w:szCs w:val="24"/>
        </w:rPr>
      </w:pPr>
      <w:r w:rsidRPr="004036B5">
        <w:rPr>
          <w:rFonts w:ascii="Times New Roman" w:hAnsi="Times New Roman" w:cs="Times New Roman"/>
          <w:sz w:val="24"/>
          <w:szCs w:val="24"/>
        </w:rPr>
        <w:t>Faces: Showed significant variance, with accuracy ranging from 71.3% to 93.3%; some issues noted with potential overfitting or data anomalies.</w:t>
      </w:r>
    </w:p>
    <w:p w14:paraId="004908A4" w14:textId="505BE052" w:rsidR="00031C60" w:rsidRDefault="00031C60" w:rsidP="00CD629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32B466" wp14:editId="49361904">
            <wp:extent cx="5266367" cy="1995151"/>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266367" cy="1995151"/>
                    </a:xfrm>
                    <a:prstGeom prst="rect">
                      <a:avLst/>
                    </a:prstGeom>
                  </pic:spPr>
                </pic:pic>
              </a:graphicData>
            </a:graphic>
          </wp:inline>
        </w:drawing>
      </w:r>
    </w:p>
    <w:p w14:paraId="6FB9929C" w14:textId="79DCAC47" w:rsidR="00031C60" w:rsidRPr="00031C60" w:rsidRDefault="00031C60" w:rsidP="00031C60">
      <w:pPr>
        <w:ind w:left="720"/>
        <w:jc w:val="center"/>
        <w:rPr>
          <w:rFonts w:ascii="Times New Roman" w:hAnsi="Times New Roman" w:cs="Times New Roman"/>
          <w:i/>
          <w:iCs/>
          <w:sz w:val="24"/>
          <w:szCs w:val="24"/>
        </w:rPr>
      </w:pPr>
      <w:r w:rsidRPr="00031C60">
        <w:rPr>
          <w:rFonts w:ascii="Times New Roman" w:hAnsi="Times New Roman" w:cs="Times New Roman"/>
          <w:i/>
          <w:iCs/>
          <w:sz w:val="24"/>
          <w:szCs w:val="24"/>
        </w:rPr>
        <w:t xml:space="preserve">This Figure shows </w:t>
      </w:r>
      <w:r w:rsidRPr="00031C60">
        <w:rPr>
          <w:rFonts w:ascii="Times New Roman" w:eastAsia="SimSun" w:hAnsi="Times New Roman" w:cs="Times New Roman"/>
          <w:i/>
          <w:iCs/>
          <w:sz w:val="24"/>
          <w:szCs w:val="24"/>
        </w:rPr>
        <w:t xml:space="preserve">the changing trend of time cost and accuracy with percentage of face image training data using </w:t>
      </w:r>
      <w:r>
        <w:rPr>
          <w:rFonts w:ascii="Times New Roman" w:eastAsia="SimSun" w:hAnsi="Times New Roman" w:cs="Times New Roman"/>
          <w:i/>
          <w:iCs/>
          <w:sz w:val="24"/>
          <w:szCs w:val="24"/>
        </w:rPr>
        <w:t>N</w:t>
      </w:r>
      <w:r w:rsidRPr="00031C60">
        <w:rPr>
          <w:rFonts w:ascii="Times New Roman" w:eastAsia="SimSun" w:hAnsi="Times New Roman" w:cs="Times New Roman"/>
          <w:i/>
          <w:iCs/>
          <w:sz w:val="24"/>
          <w:szCs w:val="24"/>
        </w:rPr>
        <w:t>eural</w:t>
      </w:r>
      <w:r>
        <w:rPr>
          <w:rFonts w:ascii="Times New Roman" w:eastAsia="SimSun" w:hAnsi="Times New Roman" w:cs="Times New Roman"/>
          <w:i/>
          <w:iCs/>
          <w:sz w:val="24"/>
          <w:szCs w:val="24"/>
        </w:rPr>
        <w:t xml:space="preserve"> </w:t>
      </w:r>
      <w:r w:rsidRPr="00031C60">
        <w:rPr>
          <w:rFonts w:ascii="Times New Roman" w:eastAsia="SimSun" w:hAnsi="Times New Roman" w:cs="Times New Roman"/>
          <w:i/>
          <w:iCs/>
          <w:sz w:val="24"/>
          <w:szCs w:val="24"/>
        </w:rPr>
        <w:t>Network method.</w:t>
      </w:r>
    </w:p>
    <w:p w14:paraId="0F5C623C" w14:textId="77777777" w:rsidR="00031C60" w:rsidRDefault="00031C60" w:rsidP="00CD629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757056A" wp14:editId="3B6A80F3">
            <wp:extent cx="5270523" cy="1986838"/>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270523" cy="1986838"/>
                    </a:xfrm>
                    <a:prstGeom prst="rect">
                      <a:avLst/>
                    </a:prstGeom>
                  </pic:spPr>
                </pic:pic>
              </a:graphicData>
            </a:graphic>
          </wp:inline>
        </w:drawing>
      </w:r>
    </w:p>
    <w:p w14:paraId="0D6C1F3C" w14:textId="68E59AE5" w:rsidR="00031C60" w:rsidRDefault="00C825F8" w:rsidP="00C825F8">
      <w:pPr>
        <w:ind w:left="720"/>
        <w:jc w:val="center"/>
        <w:rPr>
          <w:rFonts w:ascii="Times New Roman" w:eastAsia="SimSun" w:hAnsi="Times New Roman" w:cs="Times New Roman"/>
          <w:i/>
          <w:iCs/>
          <w:sz w:val="24"/>
          <w:szCs w:val="24"/>
        </w:rPr>
      </w:pPr>
      <w:r w:rsidRPr="00031C60">
        <w:rPr>
          <w:rFonts w:ascii="Times New Roman" w:hAnsi="Times New Roman" w:cs="Times New Roman"/>
          <w:i/>
          <w:iCs/>
          <w:sz w:val="24"/>
          <w:szCs w:val="24"/>
        </w:rPr>
        <w:t xml:space="preserve">This Figure shows </w:t>
      </w:r>
      <w:r w:rsidRPr="00031C60">
        <w:rPr>
          <w:rFonts w:ascii="Times New Roman" w:eastAsia="SimSun" w:hAnsi="Times New Roman" w:cs="Times New Roman"/>
          <w:i/>
          <w:iCs/>
          <w:sz w:val="24"/>
          <w:szCs w:val="24"/>
        </w:rPr>
        <w:t xml:space="preserve">the changing trend of time cost and accuracy with percentage of face image training data using </w:t>
      </w:r>
      <w:r>
        <w:rPr>
          <w:rFonts w:ascii="Times New Roman" w:eastAsia="SimSun" w:hAnsi="Times New Roman" w:cs="Times New Roman"/>
          <w:i/>
          <w:iCs/>
          <w:sz w:val="24"/>
          <w:szCs w:val="24"/>
        </w:rPr>
        <w:t>N</w:t>
      </w:r>
      <w:r w:rsidRPr="00031C60">
        <w:rPr>
          <w:rFonts w:ascii="Times New Roman" w:eastAsia="SimSun" w:hAnsi="Times New Roman" w:cs="Times New Roman"/>
          <w:i/>
          <w:iCs/>
          <w:sz w:val="24"/>
          <w:szCs w:val="24"/>
        </w:rPr>
        <w:t>eural</w:t>
      </w:r>
      <w:r>
        <w:rPr>
          <w:rFonts w:ascii="Times New Roman" w:eastAsia="SimSun" w:hAnsi="Times New Roman" w:cs="Times New Roman"/>
          <w:i/>
          <w:iCs/>
          <w:sz w:val="24"/>
          <w:szCs w:val="24"/>
        </w:rPr>
        <w:t xml:space="preserve"> </w:t>
      </w:r>
      <w:r w:rsidRPr="00031C60">
        <w:rPr>
          <w:rFonts w:ascii="Times New Roman" w:eastAsia="SimSun" w:hAnsi="Times New Roman" w:cs="Times New Roman"/>
          <w:i/>
          <w:iCs/>
          <w:sz w:val="24"/>
          <w:szCs w:val="24"/>
        </w:rPr>
        <w:t>Network method</w:t>
      </w:r>
      <w:r>
        <w:rPr>
          <w:rFonts w:ascii="Times New Roman" w:eastAsia="SimSun" w:hAnsi="Times New Roman" w:cs="Times New Roman"/>
          <w:i/>
          <w:iCs/>
          <w:sz w:val="24"/>
          <w:szCs w:val="24"/>
        </w:rPr>
        <w:t xml:space="preserve"> but with pooling size of 3*3</w:t>
      </w:r>
      <w:r w:rsidR="00D12EED">
        <w:rPr>
          <w:rFonts w:ascii="Times New Roman" w:eastAsia="SimSun" w:hAnsi="Times New Roman" w:cs="Times New Roman"/>
          <w:i/>
          <w:iCs/>
          <w:sz w:val="24"/>
          <w:szCs w:val="24"/>
        </w:rPr>
        <w:t>.</w:t>
      </w:r>
    </w:p>
    <w:p w14:paraId="4B742B1E" w14:textId="42A6F544" w:rsidR="001D4F65" w:rsidRDefault="001D4F65" w:rsidP="00C825F8">
      <w:pPr>
        <w:ind w:left="720"/>
        <w:jc w:val="center"/>
        <w:rPr>
          <w:rFonts w:ascii="Times New Roman" w:hAnsi="Times New Roman" w:cs="Times New Roman"/>
          <w:i/>
          <w:iCs/>
          <w:sz w:val="24"/>
          <w:szCs w:val="24"/>
        </w:rPr>
      </w:pPr>
    </w:p>
    <w:p w14:paraId="1A1C039A" w14:textId="3FC2F2E0" w:rsidR="001D4F65" w:rsidRDefault="001D4F65" w:rsidP="00C825F8">
      <w:pPr>
        <w:ind w:left="720"/>
        <w:jc w:val="center"/>
        <w:rPr>
          <w:rFonts w:ascii="Times New Roman" w:hAnsi="Times New Roman" w:cs="Times New Roman"/>
          <w:i/>
          <w:iCs/>
          <w:sz w:val="24"/>
          <w:szCs w:val="24"/>
        </w:rPr>
      </w:pPr>
    </w:p>
    <w:p w14:paraId="34EC639A" w14:textId="77777777" w:rsidR="001D4F65" w:rsidRPr="00C825F8" w:rsidRDefault="001D4F65" w:rsidP="00C825F8">
      <w:pPr>
        <w:ind w:left="720"/>
        <w:jc w:val="center"/>
        <w:rPr>
          <w:rFonts w:ascii="Times New Roman" w:hAnsi="Times New Roman" w:cs="Times New Roman"/>
          <w:i/>
          <w:iCs/>
          <w:sz w:val="24"/>
          <w:szCs w:val="24"/>
        </w:rPr>
      </w:pPr>
    </w:p>
    <w:p w14:paraId="0E6F437A" w14:textId="2AC40256" w:rsidR="00420666" w:rsidRDefault="00031C60" w:rsidP="00CD6295">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3815659" wp14:editId="1319657B">
            <wp:extent cx="5274310" cy="198437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5274310" cy="1984375"/>
                    </a:xfrm>
                    <a:prstGeom prst="rect">
                      <a:avLst/>
                    </a:prstGeom>
                  </pic:spPr>
                </pic:pic>
              </a:graphicData>
            </a:graphic>
          </wp:inline>
        </w:drawing>
      </w:r>
    </w:p>
    <w:p w14:paraId="3C9A69AB" w14:textId="01AFE194" w:rsidR="001D4F65" w:rsidRPr="004036B5" w:rsidRDefault="001D4F65" w:rsidP="001D4F65">
      <w:pPr>
        <w:ind w:left="420"/>
        <w:jc w:val="center"/>
        <w:rPr>
          <w:rFonts w:ascii="Times New Roman" w:hAnsi="Times New Roman" w:cs="Times New Roman"/>
          <w:sz w:val="24"/>
          <w:szCs w:val="24"/>
        </w:rPr>
      </w:pPr>
      <w:r w:rsidRPr="00031C60">
        <w:rPr>
          <w:rFonts w:ascii="Times New Roman" w:hAnsi="Times New Roman" w:cs="Times New Roman"/>
          <w:i/>
          <w:iCs/>
          <w:sz w:val="24"/>
          <w:szCs w:val="24"/>
        </w:rPr>
        <w:t xml:space="preserve">This Figure shows </w:t>
      </w:r>
      <w:r w:rsidRPr="00031C60">
        <w:rPr>
          <w:rFonts w:ascii="Times New Roman" w:eastAsia="SimSun" w:hAnsi="Times New Roman" w:cs="Times New Roman"/>
          <w:i/>
          <w:iCs/>
          <w:sz w:val="24"/>
          <w:szCs w:val="24"/>
        </w:rPr>
        <w:t xml:space="preserve">the changing trend of time cost and accuracy with percentage of </w:t>
      </w:r>
      <w:r>
        <w:rPr>
          <w:rFonts w:ascii="Times New Roman" w:eastAsia="SimSun" w:hAnsi="Times New Roman" w:cs="Times New Roman"/>
          <w:i/>
          <w:iCs/>
          <w:sz w:val="24"/>
          <w:szCs w:val="24"/>
        </w:rPr>
        <w:t>Digit</w:t>
      </w:r>
      <w:r w:rsidRPr="00031C60">
        <w:rPr>
          <w:rFonts w:ascii="Times New Roman" w:eastAsia="SimSun" w:hAnsi="Times New Roman" w:cs="Times New Roman"/>
          <w:i/>
          <w:iCs/>
          <w:sz w:val="24"/>
          <w:szCs w:val="24"/>
        </w:rPr>
        <w:t xml:space="preserve"> image training data using </w:t>
      </w:r>
      <w:r>
        <w:rPr>
          <w:rFonts w:ascii="Times New Roman" w:eastAsia="SimSun" w:hAnsi="Times New Roman" w:cs="Times New Roman"/>
          <w:i/>
          <w:iCs/>
          <w:sz w:val="24"/>
          <w:szCs w:val="24"/>
        </w:rPr>
        <w:t>N</w:t>
      </w:r>
      <w:r w:rsidRPr="00031C60">
        <w:rPr>
          <w:rFonts w:ascii="Times New Roman" w:eastAsia="SimSun" w:hAnsi="Times New Roman" w:cs="Times New Roman"/>
          <w:i/>
          <w:iCs/>
          <w:sz w:val="24"/>
          <w:szCs w:val="24"/>
        </w:rPr>
        <w:t>eural</w:t>
      </w:r>
      <w:r>
        <w:rPr>
          <w:rFonts w:ascii="Times New Roman" w:eastAsia="SimSun" w:hAnsi="Times New Roman" w:cs="Times New Roman"/>
          <w:i/>
          <w:iCs/>
          <w:sz w:val="24"/>
          <w:szCs w:val="24"/>
        </w:rPr>
        <w:t xml:space="preserve"> </w:t>
      </w:r>
      <w:r w:rsidRPr="00031C60">
        <w:rPr>
          <w:rFonts w:ascii="Times New Roman" w:eastAsia="SimSun" w:hAnsi="Times New Roman" w:cs="Times New Roman"/>
          <w:i/>
          <w:iCs/>
          <w:sz w:val="24"/>
          <w:szCs w:val="24"/>
        </w:rPr>
        <w:t>Network method</w:t>
      </w:r>
      <w:r>
        <w:rPr>
          <w:rFonts w:ascii="Times New Roman" w:eastAsia="SimSun" w:hAnsi="Times New Roman" w:cs="Times New Roman"/>
          <w:i/>
          <w:iCs/>
          <w:sz w:val="24"/>
          <w:szCs w:val="24"/>
        </w:rPr>
        <w:t>.</w:t>
      </w:r>
    </w:p>
    <w:p w14:paraId="00A0ACA7" w14:textId="77777777" w:rsidR="004036B5" w:rsidRPr="004036B5" w:rsidRDefault="004036B5" w:rsidP="004036B5">
      <w:pPr>
        <w:rPr>
          <w:rFonts w:ascii="Times New Roman" w:hAnsi="Times New Roman" w:cs="Times New Roman"/>
          <w:sz w:val="24"/>
          <w:szCs w:val="24"/>
        </w:rPr>
      </w:pPr>
      <w:r w:rsidRPr="004036B5">
        <w:rPr>
          <w:rFonts w:ascii="Times New Roman" w:hAnsi="Times New Roman" w:cs="Times New Roman"/>
          <w:b/>
          <w:bCs/>
          <w:sz w:val="24"/>
          <w:szCs w:val="24"/>
        </w:rPr>
        <w:t>Perceptron</w:t>
      </w:r>
    </w:p>
    <w:p w14:paraId="2F0C25F6" w14:textId="77777777" w:rsidR="004036B5" w:rsidRPr="004036B5" w:rsidRDefault="004036B5" w:rsidP="004036B5">
      <w:pPr>
        <w:numPr>
          <w:ilvl w:val="0"/>
          <w:numId w:val="7"/>
        </w:numPr>
        <w:rPr>
          <w:rFonts w:ascii="Times New Roman" w:hAnsi="Times New Roman" w:cs="Times New Roman"/>
          <w:sz w:val="24"/>
          <w:szCs w:val="24"/>
        </w:rPr>
      </w:pPr>
      <w:r w:rsidRPr="004036B5">
        <w:rPr>
          <w:rFonts w:ascii="Times New Roman" w:hAnsi="Times New Roman" w:cs="Times New Roman"/>
          <w:sz w:val="24"/>
          <w:szCs w:val="24"/>
        </w:rPr>
        <w:t>Digits: High variability in performance, with accuracy peaking at 95.1%.</w:t>
      </w:r>
    </w:p>
    <w:p w14:paraId="0019170E" w14:textId="1F2B4CB3" w:rsidR="004036B5" w:rsidRDefault="004036B5" w:rsidP="004036B5">
      <w:pPr>
        <w:numPr>
          <w:ilvl w:val="0"/>
          <w:numId w:val="7"/>
        </w:numPr>
        <w:rPr>
          <w:rFonts w:ascii="Times New Roman" w:hAnsi="Times New Roman" w:cs="Times New Roman"/>
          <w:sz w:val="24"/>
          <w:szCs w:val="24"/>
        </w:rPr>
      </w:pPr>
      <w:r w:rsidRPr="004036B5">
        <w:rPr>
          <w:rFonts w:ascii="Times New Roman" w:hAnsi="Times New Roman" w:cs="Times New Roman"/>
          <w:sz w:val="24"/>
          <w:szCs w:val="24"/>
        </w:rPr>
        <w:t>Faces: Consistently improved performance, ending at 90.7% accuracy.</w:t>
      </w:r>
    </w:p>
    <w:p w14:paraId="6EF6A1D6" w14:textId="06AB8668" w:rsidR="004665D0" w:rsidRDefault="004665D0" w:rsidP="004176E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5B5332" wp14:editId="1E7043A7">
            <wp:extent cx="5274680" cy="200762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274680" cy="2007620"/>
                    </a:xfrm>
                    <a:prstGeom prst="rect">
                      <a:avLst/>
                    </a:prstGeom>
                  </pic:spPr>
                </pic:pic>
              </a:graphicData>
            </a:graphic>
          </wp:inline>
        </w:drawing>
      </w:r>
    </w:p>
    <w:p w14:paraId="7D4FFA67" w14:textId="55B57564" w:rsidR="004665D0" w:rsidRPr="00AF02E1" w:rsidRDefault="004665D0" w:rsidP="00AF02E1">
      <w:pPr>
        <w:pStyle w:val="ListParagraph"/>
        <w:tabs>
          <w:tab w:val="center" w:pos="3675"/>
          <w:tab w:val="center" w:pos="7980"/>
        </w:tabs>
        <w:ind w:firstLineChars="0" w:firstLine="0"/>
        <w:jc w:val="center"/>
        <w:rPr>
          <w:rFonts w:ascii="Times New Roman" w:eastAsia="SimSun" w:hAnsi="Times New Roman" w:cs="Times New Roman"/>
          <w:i/>
          <w:iCs/>
          <w:sz w:val="24"/>
          <w:szCs w:val="24"/>
        </w:rPr>
      </w:pPr>
      <w:r w:rsidRPr="004665D0">
        <w:rPr>
          <w:rFonts w:ascii="Times New Roman" w:hAnsi="Times New Roman" w:cs="Times New Roman"/>
          <w:i/>
          <w:iCs/>
          <w:sz w:val="24"/>
          <w:szCs w:val="24"/>
        </w:rPr>
        <w:t xml:space="preserve">This Figure shows </w:t>
      </w:r>
      <w:r w:rsidRPr="004665D0">
        <w:rPr>
          <w:rFonts w:ascii="Times New Roman" w:eastAsia="SimSun" w:hAnsi="Times New Roman" w:cs="Times New Roman"/>
          <w:i/>
          <w:iCs/>
          <w:sz w:val="24"/>
          <w:szCs w:val="24"/>
        </w:rPr>
        <w:t>the changing trend of time cost and accuracy with percentage of face image training data using perceptron method.</w:t>
      </w:r>
    </w:p>
    <w:p w14:paraId="23AE3FB8" w14:textId="77777777" w:rsidR="00AF02E1" w:rsidRDefault="004665D0" w:rsidP="004176E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CD09E9" wp14:editId="53E0144A">
            <wp:extent cx="5270523" cy="2040873"/>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5270523" cy="2040873"/>
                    </a:xfrm>
                    <a:prstGeom prst="rect">
                      <a:avLst/>
                    </a:prstGeom>
                  </pic:spPr>
                </pic:pic>
              </a:graphicData>
            </a:graphic>
          </wp:inline>
        </w:drawing>
      </w:r>
    </w:p>
    <w:p w14:paraId="301984D2" w14:textId="627D3042" w:rsidR="00AF02E1" w:rsidRPr="004665D0" w:rsidRDefault="00AF02E1" w:rsidP="00AF02E1">
      <w:pPr>
        <w:pStyle w:val="ListParagraph"/>
        <w:tabs>
          <w:tab w:val="center" w:pos="3675"/>
          <w:tab w:val="center" w:pos="7980"/>
        </w:tabs>
        <w:ind w:firstLineChars="0" w:firstLine="0"/>
        <w:jc w:val="center"/>
        <w:rPr>
          <w:rFonts w:ascii="Times New Roman" w:eastAsia="SimSun" w:hAnsi="Times New Roman" w:cs="Times New Roman"/>
          <w:i/>
          <w:iCs/>
          <w:sz w:val="24"/>
          <w:szCs w:val="24"/>
        </w:rPr>
      </w:pPr>
      <w:r w:rsidRPr="004665D0">
        <w:rPr>
          <w:rFonts w:ascii="Times New Roman" w:hAnsi="Times New Roman" w:cs="Times New Roman"/>
          <w:i/>
          <w:iCs/>
          <w:sz w:val="24"/>
          <w:szCs w:val="24"/>
        </w:rPr>
        <w:t xml:space="preserve">This Figure shows </w:t>
      </w:r>
      <w:r w:rsidRPr="004665D0">
        <w:rPr>
          <w:rFonts w:ascii="Times New Roman" w:eastAsia="SimSun" w:hAnsi="Times New Roman" w:cs="Times New Roman"/>
          <w:i/>
          <w:iCs/>
          <w:sz w:val="24"/>
          <w:szCs w:val="24"/>
        </w:rPr>
        <w:t>the changing trend of time cost and accuracy with percentage of face image training data using perceptron method</w:t>
      </w:r>
      <w:r>
        <w:rPr>
          <w:rFonts w:ascii="Times New Roman" w:eastAsia="SimSun" w:hAnsi="Times New Roman" w:cs="Times New Roman"/>
          <w:i/>
          <w:iCs/>
          <w:sz w:val="24"/>
          <w:szCs w:val="24"/>
        </w:rPr>
        <w:t xml:space="preserve"> but with pooling size of 3*3</w:t>
      </w:r>
    </w:p>
    <w:p w14:paraId="5E093BB6" w14:textId="77777777" w:rsidR="00AF02E1" w:rsidRDefault="00AF02E1" w:rsidP="00AF02E1">
      <w:pPr>
        <w:ind w:left="420"/>
        <w:rPr>
          <w:rFonts w:ascii="Times New Roman" w:hAnsi="Times New Roman" w:cs="Times New Roman"/>
          <w:sz w:val="24"/>
          <w:szCs w:val="24"/>
        </w:rPr>
      </w:pPr>
    </w:p>
    <w:p w14:paraId="1D6B1536" w14:textId="77777777" w:rsidR="00AF02E1" w:rsidRDefault="00AF02E1" w:rsidP="004665D0">
      <w:pPr>
        <w:ind w:left="420"/>
        <w:rPr>
          <w:rFonts w:ascii="Times New Roman" w:hAnsi="Times New Roman" w:cs="Times New Roman"/>
          <w:noProof/>
          <w:sz w:val="24"/>
          <w:szCs w:val="24"/>
        </w:rPr>
      </w:pPr>
    </w:p>
    <w:p w14:paraId="5B2A2AD2" w14:textId="77B1324F" w:rsidR="004665D0" w:rsidRDefault="004665D0" w:rsidP="004176E7">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BE2B782" wp14:editId="567744AE">
            <wp:extent cx="5274680" cy="1961898"/>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5274680" cy="1961898"/>
                    </a:xfrm>
                    <a:prstGeom prst="rect">
                      <a:avLst/>
                    </a:prstGeom>
                  </pic:spPr>
                </pic:pic>
              </a:graphicData>
            </a:graphic>
          </wp:inline>
        </w:drawing>
      </w:r>
    </w:p>
    <w:p w14:paraId="3B34A490" w14:textId="2915A61D" w:rsidR="00AF02E1" w:rsidRPr="004665D0" w:rsidRDefault="00AF02E1" w:rsidP="00AF02E1">
      <w:pPr>
        <w:pStyle w:val="ListParagraph"/>
        <w:tabs>
          <w:tab w:val="center" w:pos="3675"/>
          <w:tab w:val="center" w:pos="7980"/>
        </w:tabs>
        <w:ind w:firstLineChars="0" w:firstLine="0"/>
        <w:jc w:val="center"/>
        <w:rPr>
          <w:rFonts w:ascii="Times New Roman" w:eastAsia="SimSun" w:hAnsi="Times New Roman" w:cs="Times New Roman"/>
          <w:i/>
          <w:iCs/>
          <w:sz w:val="24"/>
          <w:szCs w:val="24"/>
        </w:rPr>
      </w:pPr>
      <w:r w:rsidRPr="004665D0">
        <w:rPr>
          <w:rFonts w:ascii="Times New Roman" w:hAnsi="Times New Roman" w:cs="Times New Roman"/>
          <w:i/>
          <w:iCs/>
          <w:sz w:val="24"/>
          <w:szCs w:val="24"/>
        </w:rPr>
        <w:t xml:space="preserve">This Figure shows </w:t>
      </w:r>
      <w:r w:rsidRPr="004665D0">
        <w:rPr>
          <w:rFonts w:ascii="Times New Roman" w:eastAsia="SimSun" w:hAnsi="Times New Roman" w:cs="Times New Roman"/>
          <w:i/>
          <w:iCs/>
          <w:sz w:val="24"/>
          <w:szCs w:val="24"/>
        </w:rPr>
        <w:t xml:space="preserve">the changing trend of time cost and accuracy with percentage of </w:t>
      </w:r>
      <w:r>
        <w:rPr>
          <w:rFonts w:ascii="Times New Roman" w:eastAsia="SimSun" w:hAnsi="Times New Roman" w:cs="Times New Roman"/>
          <w:i/>
          <w:iCs/>
          <w:sz w:val="24"/>
          <w:szCs w:val="24"/>
        </w:rPr>
        <w:t>Digit</w:t>
      </w:r>
      <w:r w:rsidRPr="004665D0">
        <w:rPr>
          <w:rFonts w:ascii="Times New Roman" w:eastAsia="SimSun" w:hAnsi="Times New Roman" w:cs="Times New Roman"/>
          <w:i/>
          <w:iCs/>
          <w:sz w:val="24"/>
          <w:szCs w:val="24"/>
        </w:rPr>
        <w:t xml:space="preserve"> image training data using perceptron method.</w:t>
      </w:r>
    </w:p>
    <w:p w14:paraId="6D99F496" w14:textId="77777777" w:rsidR="00AF02E1" w:rsidRDefault="00AF02E1" w:rsidP="00AF02E1">
      <w:pPr>
        <w:ind w:left="420"/>
        <w:rPr>
          <w:rFonts w:ascii="Times New Roman" w:hAnsi="Times New Roman" w:cs="Times New Roman"/>
          <w:sz w:val="24"/>
          <w:szCs w:val="24"/>
        </w:rPr>
      </w:pPr>
    </w:p>
    <w:p w14:paraId="63E3F4D6" w14:textId="77777777" w:rsidR="00AF02E1" w:rsidRPr="004036B5" w:rsidRDefault="00AF02E1" w:rsidP="004665D0">
      <w:pPr>
        <w:ind w:left="420"/>
        <w:rPr>
          <w:rFonts w:ascii="Times New Roman" w:hAnsi="Times New Roman" w:cs="Times New Roman"/>
          <w:sz w:val="24"/>
          <w:szCs w:val="24"/>
        </w:rPr>
      </w:pPr>
    </w:p>
    <w:p w14:paraId="5D96140B" w14:textId="77777777" w:rsidR="004036B5" w:rsidRPr="004036B5" w:rsidRDefault="004036B5" w:rsidP="004036B5">
      <w:pPr>
        <w:rPr>
          <w:rFonts w:ascii="Times New Roman" w:hAnsi="Times New Roman" w:cs="Times New Roman"/>
          <w:b/>
          <w:bCs/>
          <w:sz w:val="24"/>
          <w:szCs w:val="24"/>
        </w:rPr>
      </w:pPr>
      <w:r w:rsidRPr="004036B5">
        <w:rPr>
          <w:rFonts w:ascii="Times New Roman" w:hAnsi="Times New Roman" w:cs="Times New Roman"/>
          <w:b/>
          <w:bCs/>
          <w:sz w:val="24"/>
          <w:szCs w:val="24"/>
        </w:rPr>
        <w:t>Discussion</w:t>
      </w:r>
    </w:p>
    <w:p w14:paraId="618BC2AC" w14:textId="21797D5A" w:rsidR="004036B5" w:rsidRDefault="004036B5" w:rsidP="004036B5">
      <w:pPr>
        <w:rPr>
          <w:rFonts w:ascii="Times New Roman" w:hAnsi="Times New Roman" w:cs="Times New Roman"/>
          <w:sz w:val="24"/>
          <w:szCs w:val="24"/>
        </w:rPr>
      </w:pPr>
      <w:r w:rsidRPr="004036B5">
        <w:rPr>
          <w:rFonts w:ascii="Times New Roman" w:hAnsi="Times New Roman" w:cs="Times New Roman"/>
          <w:sz w:val="24"/>
          <w:szCs w:val="24"/>
        </w:rPr>
        <w:t>The results indicate that while simple models like Perceptron can perform remarkably well on digit classification, more complex models like Neural Networks are required to handle the nuances of face detection effectively. However, the Neural Network's performance on faces showed potential issues related to training stability and model configuration, suggesting a need for further parameter tuning and possibly more sophisticated regularization techniques.</w:t>
      </w:r>
    </w:p>
    <w:p w14:paraId="4CCAB3C5" w14:textId="77777777" w:rsidR="00420666" w:rsidRPr="004036B5" w:rsidRDefault="00420666" w:rsidP="004036B5">
      <w:pPr>
        <w:rPr>
          <w:rFonts w:ascii="Times New Roman" w:hAnsi="Times New Roman" w:cs="Times New Roman"/>
          <w:sz w:val="24"/>
          <w:szCs w:val="24"/>
        </w:rPr>
      </w:pPr>
    </w:p>
    <w:p w14:paraId="49B83A18" w14:textId="77777777" w:rsidR="004036B5" w:rsidRPr="004036B5" w:rsidRDefault="004036B5" w:rsidP="004036B5">
      <w:pPr>
        <w:rPr>
          <w:rFonts w:ascii="Times New Roman" w:hAnsi="Times New Roman" w:cs="Times New Roman"/>
          <w:b/>
          <w:bCs/>
          <w:sz w:val="24"/>
          <w:szCs w:val="24"/>
        </w:rPr>
      </w:pPr>
      <w:r w:rsidRPr="004036B5">
        <w:rPr>
          <w:rFonts w:ascii="Times New Roman" w:hAnsi="Times New Roman" w:cs="Times New Roman"/>
          <w:b/>
          <w:bCs/>
          <w:sz w:val="24"/>
          <w:szCs w:val="24"/>
        </w:rPr>
        <w:t>Conclusion</w:t>
      </w:r>
    </w:p>
    <w:p w14:paraId="3B997CFE" w14:textId="175F70C0" w:rsidR="004036B5" w:rsidRDefault="004036B5" w:rsidP="004036B5">
      <w:pPr>
        <w:rPr>
          <w:rFonts w:ascii="Times New Roman" w:hAnsi="Times New Roman" w:cs="Times New Roman"/>
          <w:sz w:val="24"/>
          <w:szCs w:val="24"/>
        </w:rPr>
      </w:pPr>
      <w:r w:rsidRPr="004036B5">
        <w:rPr>
          <w:rFonts w:ascii="Times New Roman" w:hAnsi="Times New Roman" w:cs="Times New Roman"/>
          <w:sz w:val="24"/>
          <w:szCs w:val="24"/>
        </w:rPr>
        <w:t>This project demonstrated the application of foundational machine learning concepts to practical classification tasks. Each model offered unique insights into the challenges and complexities of pattern recognition. The progressive training approach provided valuable data on how models respond to increasing training data sizes, informing future work on model tuning and selection.</w:t>
      </w:r>
    </w:p>
    <w:p w14:paraId="4375239B" w14:textId="77777777" w:rsidR="00420666" w:rsidRPr="004036B5" w:rsidRDefault="00420666" w:rsidP="004036B5">
      <w:pPr>
        <w:rPr>
          <w:rFonts w:ascii="Times New Roman" w:hAnsi="Times New Roman" w:cs="Times New Roman"/>
          <w:sz w:val="24"/>
          <w:szCs w:val="24"/>
        </w:rPr>
      </w:pPr>
    </w:p>
    <w:p w14:paraId="0A5CE0B0" w14:textId="77777777" w:rsidR="004036B5" w:rsidRPr="004036B5" w:rsidRDefault="004036B5" w:rsidP="004036B5">
      <w:pPr>
        <w:rPr>
          <w:rFonts w:ascii="Times New Roman" w:hAnsi="Times New Roman" w:cs="Times New Roman"/>
          <w:b/>
          <w:bCs/>
          <w:sz w:val="24"/>
          <w:szCs w:val="24"/>
        </w:rPr>
      </w:pPr>
      <w:r w:rsidRPr="004036B5">
        <w:rPr>
          <w:rFonts w:ascii="Times New Roman" w:hAnsi="Times New Roman" w:cs="Times New Roman"/>
          <w:b/>
          <w:bCs/>
          <w:sz w:val="24"/>
          <w:szCs w:val="24"/>
        </w:rPr>
        <w:t>References</w:t>
      </w:r>
    </w:p>
    <w:p w14:paraId="28246D32" w14:textId="77777777" w:rsidR="004036B5" w:rsidRPr="004036B5" w:rsidRDefault="004036B5" w:rsidP="004036B5">
      <w:pPr>
        <w:numPr>
          <w:ilvl w:val="0"/>
          <w:numId w:val="8"/>
        </w:numPr>
        <w:rPr>
          <w:rFonts w:ascii="Times New Roman" w:hAnsi="Times New Roman" w:cs="Times New Roman"/>
          <w:sz w:val="24"/>
          <w:szCs w:val="24"/>
        </w:rPr>
      </w:pPr>
      <w:r w:rsidRPr="004036B5">
        <w:rPr>
          <w:rFonts w:ascii="Times New Roman" w:hAnsi="Times New Roman" w:cs="Times New Roman"/>
          <w:sz w:val="24"/>
          <w:szCs w:val="24"/>
        </w:rPr>
        <w:t>Project guidelines and descriptions provided by CS 440: Introduction to Artificial Intelligence, Rutgers University.</w:t>
      </w:r>
    </w:p>
    <w:p w14:paraId="187DE5EB" w14:textId="77777777" w:rsidR="004036B5" w:rsidRPr="004036B5" w:rsidRDefault="004036B5" w:rsidP="004036B5">
      <w:pPr>
        <w:numPr>
          <w:ilvl w:val="0"/>
          <w:numId w:val="8"/>
        </w:numPr>
        <w:rPr>
          <w:rFonts w:ascii="Times New Roman" w:hAnsi="Times New Roman" w:cs="Times New Roman"/>
          <w:sz w:val="24"/>
          <w:szCs w:val="24"/>
        </w:rPr>
      </w:pPr>
      <w:r w:rsidRPr="004036B5">
        <w:rPr>
          <w:rFonts w:ascii="Times New Roman" w:hAnsi="Times New Roman" w:cs="Times New Roman"/>
          <w:sz w:val="24"/>
          <w:szCs w:val="24"/>
        </w:rPr>
        <w:t>Previous coursework and assignments from UC Berkeley's CS188 course.</w:t>
      </w:r>
    </w:p>
    <w:p w14:paraId="4C5F1C23" w14:textId="7BE97656" w:rsidR="00E636E9" w:rsidRPr="004036B5" w:rsidRDefault="00E636E9" w:rsidP="008B52C7">
      <w:pPr>
        <w:rPr>
          <w:rFonts w:ascii="Times New Roman" w:hAnsi="Times New Roman" w:cs="Times New Roman"/>
          <w:sz w:val="24"/>
          <w:szCs w:val="24"/>
        </w:rPr>
      </w:pPr>
    </w:p>
    <w:sectPr w:rsidR="00E636E9" w:rsidRPr="004036B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24BC5" w14:textId="77777777" w:rsidR="00393EE9" w:rsidRDefault="00393EE9" w:rsidP="008347CC">
      <w:r>
        <w:separator/>
      </w:r>
    </w:p>
  </w:endnote>
  <w:endnote w:type="continuationSeparator" w:id="0">
    <w:p w14:paraId="3F1B753B" w14:textId="77777777" w:rsidR="00393EE9" w:rsidRDefault="00393EE9" w:rsidP="00834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ABCC6" w14:textId="77777777" w:rsidR="00393EE9" w:rsidRDefault="00393EE9" w:rsidP="008347CC">
      <w:r>
        <w:separator/>
      </w:r>
    </w:p>
  </w:footnote>
  <w:footnote w:type="continuationSeparator" w:id="0">
    <w:p w14:paraId="1ADF4D7F" w14:textId="77777777" w:rsidR="00393EE9" w:rsidRDefault="00393EE9" w:rsidP="008347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071A3"/>
    <w:multiLevelType w:val="multilevel"/>
    <w:tmpl w:val="9F1C6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6D18A8"/>
    <w:multiLevelType w:val="multilevel"/>
    <w:tmpl w:val="17D81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DB1186"/>
    <w:multiLevelType w:val="multilevel"/>
    <w:tmpl w:val="EC0C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1C1117E"/>
    <w:multiLevelType w:val="multilevel"/>
    <w:tmpl w:val="7FEE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0B0B9A"/>
    <w:multiLevelType w:val="multilevel"/>
    <w:tmpl w:val="E710FFAE"/>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6F240E62"/>
    <w:multiLevelType w:val="multilevel"/>
    <w:tmpl w:val="06C8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43A343C"/>
    <w:multiLevelType w:val="multilevel"/>
    <w:tmpl w:val="46D6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9835C04"/>
    <w:multiLevelType w:val="multilevel"/>
    <w:tmpl w:val="AF32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5"/>
  </w:num>
  <w:num w:numId="3">
    <w:abstractNumId w:val="0"/>
  </w:num>
  <w:num w:numId="4">
    <w:abstractNumId w:val="2"/>
  </w:num>
  <w:num w:numId="5">
    <w:abstractNumId w:val="6"/>
  </w:num>
  <w:num w:numId="6">
    <w:abstractNumId w:val="7"/>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103"/>
    <w:rsid w:val="00031C60"/>
    <w:rsid w:val="00032E3D"/>
    <w:rsid w:val="00052D32"/>
    <w:rsid w:val="000C2800"/>
    <w:rsid w:val="000D10A3"/>
    <w:rsid w:val="000F7162"/>
    <w:rsid w:val="0011045F"/>
    <w:rsid w:val="00122240"/>
    <w:rsid w:val="00154F06"/>
    <w:rsid w:val="001D4F65"/>
    <w:rsid w:val="001F1E47"/>
    <w:rsid w:val="00201480"/>
    <w:rsid w:val="00213DBB"/>
    <w:rsid w:val="00226DAE"/>
    <w:rsid w:val="0027206C"/>
    <w:rsid w:val="002902E7"/>
    <w:rsid w:val="002A2167"/>
    <w:rsid w:val="002D3BC1"/>
    <w:rsid w:val="002F2697"/>
    <w:rsid w:val="0034654F"/>
    <w:rsid w:val="00377E5F"/>
    <w:rsid w:val="00393EE9"/>
    <w:rsid w:val="003949EB"/>
    <w:rsid w:val="004009CD"/>
    <w:rsid w:val="004036B5"/>
    <w:rsid w:val="004176E7"/>
    <w:rsid w:val="00420666"/>
    <w:rsid w:val="004242EE"/>
    <w:rsid w:val="004665D0"/>
    <w:rsid w:val="004C370B"/>
    <w:rsid w:val="004E0C49"/>
    <w:rsid w:val="00517834"/>
    <w:rsid w:val="00521804"/>
    <w:rsid w:val="005260DB"/>
    <w:rsid w:val="00535F5F"/>
    <w:rsid w:val="00547C61"/>
    <w:rsid w:val="005D5E30"/>
    <w:rsid w:val="006030B5"/>
    <w:rsid w:val="006B530F"/>
    <w:rsid w:val="006B6C7A"/>
    <w:rsid w:val="006C3FFB"/>
    <w:rsid w:val="006C558D"/>
    <w:rsid w:val="006D2307"/>
    <w:rsid w:val="00714A0C"/>
    <w:rsid w:val="00743975"/>
    <w:rsid w:val="00757B2F"/>
    <w:rsid w:val="00765690"/>
    <w:rsid w:val="007D44EE"/>
    <w:rsid w:val="007F3A77"/>
    <w:rsid w:val="008347CC"/>
    <w:rsid w:val="00851A63"/>
    <w:rsid w:val="008B1924"/>
    <w:rsid w:val="008B52C7"/>
    <w:rsid w:val="008C5DDA"/>
    <w:rsid w:val="008C66BF"/>
    <w:rsid w:val="008D07A5"/>
    <w:rsid w:val="009636C0"/>
    <w:rsid w:val="0096491C"/>
    <w:rsid w:val="009656D1"/>
    <w:rsid w:val="00967499"/>
    <w:rsid w:val="00A112B0"/>
    <w:rsid w:val="00AB5B96"/>
    <w:rsid w:val="00AF02E1"/>
    <w:rsid w:val="00AF1ACC"/>
    <w:rsid w:val="00AF4234"/>
    <w:rsid w:val="00B44A5A"/>
    <w:rsid w:val="00B62A18"/>
    <w:rsid w:val="00BB062B"/>
    <w:rsid w:val="00C4433C"/>
    <w:rsid w:val="00C518CB"/>
    <w:rsid w:val="00C825F8"/>
    <w:rsid w:val="00C83930"/>
    <w:rsid w:val="00CA3245"/>
    <w:rsid w:val="00CB2970"/>
    <w:rsid w:val="00CD6295"/>
    <w:rsid w:val="00D12EED"/>
    <w:rsid w:val="00D71BCC"/>
    <w:rsid w:val="00D81FD6"/>
    <w:rsid w:val="00D85908"/>
    <w:rsid w:val="00E0591F"/>
    <w:rsid w:val="00E17551"/>
    <w:rsid w:val="00E32E5A"/>
    <w:rsid w:val="00E636E9"/>
    <w:rsid w:val="00EB51C6"/>
    <w:rsid w:val="00EE0EB5"/>
    <w:rsid w:val="00EF72E0"/>
    <w:rsid w:val="00F11C5B"/>
    <w:rsid w:val="00F1558C"/>
    <w:rsid w:val="00F277B8"/>
    <w:rsid w:val="00F31176"/>
    <w:rsid w:val="00F41103"/>
    <w:rsid w:val="00F714EF"/>
    <w:rsid w:val="00FB290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13D33D"/>
  <w15:chartTrackingRefBased/>
  <w15:docId w15:val="{37426BFE-83C6-4F5F-9025-EE041A240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5F8"/>
    <w:pPr>
      <w:widowControl w:val="0"/>
      <w:jc w:val="both"/>
    </w:pPr>
  </w:style>
  <w:style w:type="paragraph" w:styleId="Heading1">
    <w:name w:val="heading 1"/>
    <w:basedOn w:val="Normal"/>
    <w:next w:val="Normal"/>
    <w:link w:val="Heading1Char"/>
    <w:uiPriority w:val="9"/>
    <w:qFormat/>
    <w:rsid w:val="00AF4234"/>
    <w:pPr>
      <w:keepNext/>
      <w:keepLines/>
      <w:spacing w:before="340" w:after="330" w:line="578" w:lineRule="auto"/>
      <w:outlineLvl w:val="0"/>
    </w:pPr>
    <w:rPr>
      <w:b/>
      <w:bCs/>
      <w:kern w:val="44"/>
      <w:sz w:val="44"/>
      <w:szCs w:val="44"/>
    </w:rPr>
  </w:style>
  <w:style w:type="paragraph" w:styleId="Heading3">
    <w:name w:val="heading 3"/>
    <w:basedOn w:val="Normal"/>
    <w:next w:val="Normal"/>
    <w:link w:val="Heading3Char"/>
    <w:uiPriority w:val="9"/>
    <w:semiHidden/>
    <w:unhideWhenUsed/>
    <w:qFormat/>
    <w:rsid w:val="004036B5"/>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036B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1103"/>
    <w:pPr>
      <w:ind w:firstLineChars="200" w:firstLine="420"/>
    </w:pPr>
  </w:style>
  <w:style w:type="character" w:styleId="PlaceholderText">
    <w:name w:val="Placeholder Text"/>
    <w:basedOn w:val="DefaultParagraphFont"/>
    <w:uiPriority w:val="99"/>
    <w:semiHidden/>
    <w:rsid w:val="00FB290D"/>
    <w:rPr>
      <w:color w:val="808080"/>
    </w:rPr>
  </w:style>
  <w:style w:type="character" w:customStyle="1" w:styleId="Heading1Char">
    <w:name w:val="Heading 1 Char"/>
    <w:basedOn w:val="DefaultParagraphFont"/>
    <w:link w:val="Heading1"/>
    <w:uiPriority w:val="9"/>
    <w:rsid w:val="00AF4234"/>
    <w:rPr>
      <w:b/>
      <w:bCs/>
      <w:kern w:val="44"/>
      <w:sz w:val="44"/>
      <w:szCs w:val="44"/>
    </w:rPr>
  </w:style>
  <w:style w:type="paragraph" w:styleId="Header">
    <w:name w:val="header"/>
    <w:basedOn w:val="Normal"/>
    <w:link w:val="HeaderChar"/>
    <w:uiPriority w:val="99"/>
    <w:unhideWhenUsed/>
    <w:rsid w:val="008347CC"/>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8347CC"/>
    <w:rPr>
      <w:sz w:val="18"/>
      <w:szCs w:val="18"/>
    </w:rPr>
  </w:style>
  <w:style w:type="paragraph" w:styleId="Footer">
    <w:name w:val="footer"/>
    <w:basedOn w:val="Normal"/>
    <w:link w:val="FooterChar"/>
    <w:uiPriority w:val="99"/>
    <w:unhideWhenUsed/>
    <w:rsid w:val="008347CC"/>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8347CC"/>
    <w:rPr>
      <w:sz w:val="18"/>
      <w:szCs w:val="18"/>
    </w:rPr>
  </w:style>
  <w:style w:type="table" w:styleId="TableGrid">
    <w:name w:val="Table Grid"/>
    <w:basedOn w:val="TableNormal"/>
    <w:uiPriority w:val="39"/>
    <w:rsid w:val="004C3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4036B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036B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97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473</TotalTime>
  <Pages>5</Pages>
  <Words>697</Words>
  <Characters>3976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琪</dc:creator>
  <cp:keywords/>
  <dc:description/>
  <cp:lastModifiedBy>abdul rehman rattu</cp:lastModifiedBy>
  <cp:revision>64</cp:revision>
  <dcterms:created xsi:type="dcterms:W3CDTF">2021-08-10T00:06:00Z</dcterms:created>
  <dcterms:modified xsi:type="dcterms:W3CDTF">2024-05-04T21:06:00Z</dcterms:modified>
</cp:coreProperties>
</file>