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4F6BA9" w14:textId="77777777" w:rsidR="00F9164C" w:rsidRDefault="00000000">
      <w:pPr>
        <w:spacing w:before="71"/>
        <w:ind w:left="14" w:right="5"/>
        <w:jc w:val="center"/>
        <w:rPr>
          <w:rFonts w:ascii="Arial"/>
          <w:b/>
          <w:sz w:val="17"/>
        </w:rPr>
      </w:pPr>
      <w:r>
        <w:rPr>
          <w:rFonts w:ascii="Arial"/>
          <w:b/>
          <w:color w:val="17365D"/>
          <w:sz w:val="17"/>
        </w:rPr>
        <w:t>WEEK</w:t>
      </w:r>
      <w:r>
        <w:rPr>
          <w:rFonts w:ascii="Arial"/>
          <w:b/>
          <w:color w:val="17365D"/>
          <w:spacing w:val="1"/>
          <w:sz w:val="17"/>
        </w:rPr>
        <w:t xml:space="preserve"> </w:t>
      </w:r>
      <w:r>
        <w:rPr>
          <w:rFonts w:ascii="Arial"/>
          <w:b/>
          <w:color w:val="17365D"/>
          <w:spacing w:val="-10"/>
          <w:sz w:val="17"/>
        </w:rPr>
        <w:t>4</w:t>
      </w:r>
    </w:p>
    <w:p w14:paraId="7BE217B2" w14:textId="77777777" w:rsidR="00F9164C" w:rsidRDefault="00000000">
      <w:pPr>
        <w:pStyle w:val="Heading2"/>
        <w:ind w:left="10" w:right="10"/>
      </w:pPr>
      <w:r>
        <w:rPr>
          <w:color w:val="17365D"/>
        </w:rPr>
        <w:t>VACS</w:t>
      </w:r>
      <w:r>
        <w:rPr>
          <w:color w:val="17365D"/>
          <w:spacing w:val="-7"/>
        </w:rPr>
        <w:t xml:space="preserve"> </w:t>
      </w:r>
      <w:r>
        <w:rPr>
          <w:color w:val="17365D"/>
        </w:rPr>
        <w:t>AI</w:t>
      </w:r>
      <w:r>
        <w:rPr>
          <w:color w:val="17365D"/>
          <w:spacing w:val="-4"/>
        </w:rPr>
        <w:t xml:space="preserve"> </w:t>
      </w:r>
      <w:r>
        <w:rPr>
          <w:color w:val="17365D"/>
        </w:rPr>
        <w:t>Patient</w:t>
      </w:r>
      <w:r>
        <w:rPr>
          <w:color w:val="17365D"/>
          <w:spacing w:val="-4"/>
        </w:rPr>
        <w:t xml:space="preserve"> </w:t>
      </w:r>
      <w:r>
        <w:rPr>
          <w:color w:val="17365D"/>
        </w:rPr>
        <w:t>&amp;</w:t>
      </w:r>
      <w:r>
        <w:rPr>
          <w:color w:val="17365D"/>
          <w:spacing w:val="-4"/>
        </w:rPr>
        <w:t xml:space="preserve"> </w:t>
      </w:r>
      <w:r>
        <w:rPr>
          <w:color w:val="17365D"/>
        </w:rPr>
        <w:t>Grading</w:t>
      </w:r>
      <w:r>
        <w:rPr>
          <w:color w:val="17365D"/>
          <w:spacing w:val="-4"/>
        </w:rPr>
        <w:t xml:space="preserve"> </w:t>
      </w:r>
      <w:r>
        <w:rPr>
          <w:color w:val="17365D"/>
        </w:rPr>
        <w:t>Issue</w:t>
      </w:r>
      <w:r>
        <w:rPr>
          <w:color w:val="17365D"/>
          <w:spacing w:val="-4"/>
        </w:rPr>
        <w:t xml:space="preserve"> </w:t>
      </w:r>
      <w:r>
        <w:rPr>
          <w:color w:val="17365D"/>
          <w:spacing w:val="-2"/>
        </w:rPr>
        <w:t>Report</w:t>
      </w:r>
    </w:p>
    <w:p w14:paraId="2BB3F7AF" w14:textId="77777777" w:rsidR="00F9164C" w:rsidRDefault="00000000">
      <w:pPr>
        <w:pStyle w:val="BodyText"/>
        <w:spacing w:before="30"/>
        <w:rPr>
          <w:rFonts w:ascii="Arial"/>
          <w:b/>
          <w:sz w:val="20"/>
        </w:rPr>
      </w:pPr>
      <w:r>
        <w:rPr>
          <w:rFonts w:ascii="Arial"/>
          <w:b/>
          <w:noProof/>
          <w:sz w:val="20"/>
        </w:rPr>
        <mc:AlternateContent>
          <mc:Choice Requires="wps">
            <w:drawing>
              <wp:anchor distT="0" distB="0" distL="0" distR="0" simplePos="0" relativeHeight="487587840" behindDoc="1" locked="0" layoutInCell="1" allowOverlap="1" wp14:anchorId="3EE722E7" wp14:editId="4432BF2D">
                <wp:simplePos x="0" y="0"/>
                <wp:positionH relativeFrom="page">
                  <wp:posOffset>511492</wp:posOffset>
                </wp:positionH>
                <wp:positionV relativeFrom="paragraph">
                  <wp:posOffset>180436</wp:posOffset>
                </wp:positionV>
                <wp:extent cx="6753225" cy="1270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53225" cy="12700"/>
                        </a:xfrm>
                        <a:custGeom>
                          <a:avLst/>
                          <a:gdLst/>
                          <a:ahLst/>
                          <a:cxnLst/>
                          <a:rect l="l" t="t" r="r" b="b"/>
                          <a:pathLst>
                            <a:path w="6753225" h="12700">
                              <a:moveTo>
                                <a:pt x="6752844" y="0"/>
                              </a:moveTo>
                              <a:lnTo>
                                <a:pt x="0" y="0"/>
                              </a:lnTo>
                              <a:lnTo>
                                <a:pt x="0" y="12700"/>
                              </a:lnTo>
                              <a:lnTo>
                                <a:pt x="6752844" y="12700"/>
                              </a:lnTo>
                              <a:lnTo>
                                <a:pt x="6752844" y="0"/>
                              </a:lnTo>
                              <a:close/>
                            </a:path>
                          </a:pathLst>
                        </a:custGeom>
                        <a:solidFill>
                          <a:srgbClr val="17365D"/>
                        </a:solidFill>
                      </wps:spPr>
                      <wps:bodyPr wrap="square" lIns="0" tIns="0" rIns="0" bIns="0" rtlCol="0">
                        <a:prstTxWarp prst="textNoShape">
                          <a:avLst/>
                        </a:prstTxWarp>
                        <a:noAutofit/>
                      </wps:bodyPr>
                    </wps:wsp>
                  </a:graphicData>
                </a:graphic>
              </wp:anchor>
            </w:drawing>
          </mc:Choice>
          <mc:Fallback>
            <w:pict>
              <v:shape w14:anchorId="4520A73A" id="Graphic 2" o:spid="_x0000_s1026" style="position:absolute;margin-left:40.25pt;margin-top:14.2pt;width:531.75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675322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" path="m6752844,l,,,12700r6752844,l6752844,xe" fillcolor="#17365d" stroked="f">
                <v:path arrowok="t"/>
                <w10:wrap type="topAndBottom" anchorx="page"/>
              </v:shape>
            </w:pict>
          </mc:Fallback>
        </mc:AlternateContent>
      </w:r>
    </w:p>
    <w:p w14:paraId="3231BD55" w14:textId="77777777" w:rsidR="00F9164C" w:rsidRDefault="00000000">
      <w:pPr>
        <w:spacing w:before="120"/>
        <w:ind w:left="10" w:right="7"/>
        <w:jc w:val="center"/>
        <w:rPr>
          <w:rFonts w:ascii="Arial"/>
          <w:b/>
          <w:sz w:val="25"/>
        </w:rPr>
      </w:pPr>
      <w:r>
        <w:rPr>
          <w:rFonts w:ascii="Arial"/>
          <w:b/>
          <w:color w:val="17365D"/>
          <w:sz w:val="25"/>
        </w:rPr>
        <w:t>Patient</w:t>
      </w:r>
      <w:r>
        <w:rPr>
          <w:rFonts w:ascii="Arial"/>
          <w:b/>
          <w:color w:val="17365D"/>
          <w:spacing w:val="-2"/>
          <w:sz w:val="25"/>
        </w:rPr>
        <w:t xml:space="preserve"> </w:t>
      </w:r>
      <w:r>
        <w:rPr>
          <w:rFonts w:ascii="Arial"/>
          <w:b/>
          <w:color w:val="17365D"/>
          <w:sz w:val="25"/>
        </w:rPr>
        <w:t>A:</w:t>
      </w:r>
      <w:r>
        <w:rPr>
          <w:rFonts w:ascii="Arial"/>
          <w:b/>
          <w:color w:val="17365D"/>
          <w:spacing w:val="-1"/>
          <w:sz w:val="25"/>
        </w:rPr>
        <w:t xml:space="preserve"> </w:t>
      </w:r>
      <w:r>
        <w:rPr>
          <w:rFonts w:ascii="Arial"/>
          <w:b/>
          <w:color w:val="17365D"/>
          <w:sz w:val="25"/>
        </w:rPr>
        <w:t>Michael</w:t>
      </w:r>
      <w:r>
        <w:rPr>
          <w:rFonts w:ascii="Arial"/>
          <w:b/>
          <w:color w:val="17365D"/>
          <w:spacing w:val="-5"/>
          <w:sz w:val="25"/>
        </w:rPr>
        <w:t xml:space="preserve"> </w:t>
      </w:r>
      <w:r>
        <w:rPr>
          <w:rFonts w:ascii="Arial"/>
          <w:b/>
          <w:color w:val="17365D"/>
          <w:spacing w:val="-2"/>
          <w:sz w:val="25"/>
        </w:rPr>
        <w:t>Thompson</w:t>
      </w:r>
    </w:p>
    <w:p w14:paraId="393927AB" w14:textId="77777777" w:rsidR="00F9164C" w:rsidRDefault="00000000">
      <w:pPr>
        <w:spacing w:before="26"/>
        <w:ind w:left="10" w:right="10"/>
        <w:jc w:val="center"/>
        <w:rPr>
          <w:rFonts w:ascii="Arial"/>
          <w:b/>
          <w:sz w:val="21"/>
        </w:rPr>
      </w:pPr>
      <w:r>
        <w:rPr>
          <w:rFonts w:ascii="Arial"/>
          <w:b/>
          <w:color w:val="666666"/>
          <w:sz w:val="21"/>
        </w:rPr>
        <w:t>Final</w:t>
      </w:r>
      <w:r>
        <w:rPr>
          <w:rFonts w:ascii="Arial"/>
          <w:b/>
          <w:color w:val="666666"/>
          <w:spacing w:val="-2"/>
          <w:sz w:val="21"/>
        </w:rPr>
        <w:t xml:space="preserve"> </w:t>
      </w:r>
      <w:r>
        <w:rPr>
          <w:rFonts w:ascii="Arial"/>
          <w:b/>
          <w:color w:val="666666"/>
          <w:sz w:val="21"/>
        </w:rPr>
        <w:t>Clinical</w:t>
      </w:r>
      <w:r>
        <w:rPr>
          <w:rFonts w:ascii="Arial"/>
          <w:b/>
          <w:color w:val="666666"/>
          <w:spacing w:val="-2"/>
          <w:sz w:val="21"/>
        </w:rPr>
        <w:t xml:space="preserve"> </w:t>
      </w:r>
      <w:r>
        <w:rPr>
          <w:rFonts w:ascii="Arial"/>
          <w:b/>
          <w:color w:val="666666"/>
          <w:sz w:val="21"/>
        </w:rPr>
        <w:t>and</w:t>
      </w:r>
      <w:r>
        <w:rPr>
          <w:rFonts w:ascii="Arial"/>
          <w:b/>
          <w:color w:val="666666"/>
          <w:spacing w:val="-2"/>
          <w:sz w:val="21"/>
        </w:rPr>
        <w:t xml:space="preserve"> </w:t>
      </w:r>
      <w:r>
        <w:rPr>
          <w:rFonts w:ascii="Arial"/>
          <w:b/>
          <w:color w:val="666666"/>
          <w:sz w:val="21"/>
        </w:rPr>
        <w:t>Operational</w:t>
      </w:r>
      <w:r>
        <w:rPr>
          <w:rFonts w:ascii="Arial"/>
          <w:b/>
          <w:color w:val="666666"/>
          <w:spacing w:val="-2"/>
          <w:sz w:val="21"/>
        </w:rPr>
        <w:t xml:space="preserve"> </w:t>
      </w:r>
      <w:r>
        <w:rPr>
          <w:rFonts w:ascii="Arial"/>
          <w:b/>
          <w:color w:val="666666"/>
          <w:spacing w:val="-4"/>
          <w:sz w:val="21"/>
        </w:rPr>
        <w:t>Audit</w:t>
      </w:r>
    </w:p>
    <w:p w14:paraId="60B39107" w14:textId="77777777" w:rsidR="00F9164C" w:rsidRDefault="00000000">
      <w:pPr>
        <w:pStyle w:val="BodyText"/>
        <w:spacing w:before="206" w:line="247" w:lineRule="auto"/>
        <w:ind w:left="835" w:right="871"/>
      </w:pPr>
      <w:r>
        <w:rPr>
          <w:rFonts w:ascii="Arial"/>
          <w:b/>
          <w:color w:val="17365D"/>
        </w:rPr>
        <w:t xml:space="preserve">Purpose: </w:t>
      </w:r>
      <w:r>
        <w:t>This report lists only confirmed system and data problems found by comparing the AI patient interview, the EMR screen shown</w:t>
      </w:r>
      <w:r>
        <w:rPr>
          <w:spacing w:val="-2"/>
        </w:rPr>
        <w:t xml:space="preserve"> </w:t>
      </w:r>
      <w:r>
        <w:t>to</w:t>
      </w:r>
      <w:r>
        <w:rPr>
          <w:spacing w:val="-2"/>
        </w:rPr>
        <w:t xml:space="preserve"> </w:t>
      </w:r>
      <w:r>
        <w:t>the</w:t>
      </w:r>
      <w:r>
        <w:rPr>
          <w:spacing w:val="-3"/>
        </w:rPr>
        <w:t xml:space="preserve"> </w:t>
      </w:r>
      <w:r>
        <w:t>student,</w:t>
      </w:r>
      <w:r>
        <w:rPr>
          <w:spacing w:val="-2"/>
        </w:rPr>
        <w:t xml:space="preserve"> </w:t>
      </w:r>
      <w:r>
        <w:t>the</w:t>
      </w:r>
      <w:r>
        <w:rPr>
          <w:spacing w:val="-2"/>
        </w:rPr>
        <w:t xml:space="preserve"> </w:t>
      </w:r>
      <w:r>
        <w:t>official</w:t>
      </w:r>
      <w:r>
        <w:rPr>
          <w:spacing w:val="-2"/>
        </w:rPr>
        <w:t xml:space="preserve"> </w:t>
      </w:r>
      <w:r>
        <w:t>Patient</w:t>
      </w:r>
      <w:r>
        <w:rPr>
          <w:spacing w:val="-2"/>
        </w:rPr>
        <w:t xml:space="preserve"> </w:t>
      </w:r>
      <w:r>
        <w:t>A</w:t>
      </w:r>
      <w:r>
        <w:rPr>
          <w:spacing w:val="-2"/>
        </w:rPr>
        <w:t xml:space="preserve"> </w:t>
      </w:r>
      <w:r>
        <w:t>answer</w:t>
      </w:r>
      <w:r>
        <w:rPr>
          <w:spacing w:val="-2"/>
        </w:rPr>
        <w:t xml:space="preserve"> </w:t>
      </w:r>
      <w:r>
        <w:t>key,</w:t>
      </w:r>
      <w:r>
        <w:rPr>
          <w:spacing w:val="-3"/>
        </w:rPr>
        <w:t xml:space="preserve"> </w:t>
      </w:r>
      <w:r>
        <w:t>and</w:t>
      </w:r>
      <w:r>
        <w:rPr>
          <w:spacing w:val="-2"/>
        </w:rPr>
        <w:t xml:space="preserve"> </w:t>
      </w:r>
      <w:r>
        <w:t>the AI</w:t>
      </w:r>
      <w:r>
        <w:rPr>
          <w:spacing w:val="-2"/>
        </w:rPr>
        <w:t xml:space="preserve"> </w:t>
      </w:r>
      <w:r>
        <w:t>grader.</w:t>
      </w:r>
      <w:r>
        <w:rPr>
          <w:spacing w:val="-2"/>
        </w:rPr>
        <w:t xml:space="preserve"> </w:t>
      </w:r>
      <w:r>
        <w:t>SOAP</w:t>
      </w:r>
      <w:r>
        <w:rPr>
          <w:spacing w:val="-2"/>
        </w:rPr>
        <w:t xml:space="preserve"> </w:t>
      </w:r>
      <w:r>
        <w:t>writing</w:t>
      </w:r>
      <w:r>
        <w:rPr>
          <w:spacing w:val="-2"/>
        </w:rPr>
        <w:t xml:space="preserve"> </w:t>
      </w:r>
      <w:r>
        <w:t>suggestions</w:t>
      </w:r>
      <w:r>
        <w:rPr>
          <w:spacing w:val="-2"/>
        </w:rPr>
        <w:t xml:space="preserve"> </w:t>
      </w:r>
      <w:r>
        <w:t>and</w:t>
      </w:r>
      <w:r>
        <w:rPr>
          <w:spacing w:val="-2"/>
        </w:rPr>
        <w:t xml:space="preserve"> </w:t>
      </w:r>
      <w:r>
        <w:t>personal</w:t>
      </w:r>
      <w:r>
        <w:rPr>
          <w:spacing w:val="-2"/>
        </w:rPr>
        <w:t xml:space="preserve"> </w:t>
      </w:r>
      <w:r>
        <w:t>review</w:t>
      </w:r>
      <w:r>
        <w:rPr>
          <w:spacing w:val="-2"/>
        </w:rPr>
        <w:t xml:space="preserve"> </w:t>
      </w:r>
      <w:r>
        <w:t>notes are excluded. Repeated problems are listed under each visit when they can affect grading independently.</w:t>
      </w:r>
    </w:p>
    <w:p w14:paraId="63CFA570" w14:textId="77777777" w:rsidR="00F9164C" w:rsidRDefault="00000000">
      <w:pPr>
        <w:pStyle w:val="Heading7"/>
        <w:spacing w:before="118"/>
      </w:pPr>
      <w:r>
        <w:rPr>
          <w:color w:val="17365D"/>
        </w:rPr>
        <w:t>Quick</w:t>
      </w:r>
      <w:r>
        <w:rPr>
          <w:color w:val="17365D"/>
          <w:spacing w:val="-3"/>
        </w:rPr>
        <w:t xml:space="preserve"> </w:t>
      </w:r>
      <w:r>
        <w:rPr>
          <w:color w:val="17365D"/>
        </w:rPr>
        <w:t>Guide</w:t>
      </w:r>
      <w:r>
        <w:rPr>
          <w:color w:val="17365D"/>
          <w:spacing w:val="-2"/>
        </w:rPr>
        <w:t xml:space="preserve"> </w:t>
      </w:r>
      <w:r>
        <w:rPr>
          <w:color w:val="17365D"/>
        </w:rPr>
        <w:t>for</w:t>
      </w:r>
      <w:r>
        <w:rPr>
          <w:color w:val="17365D"/>
          <w:spacing w:val="-5"/>
        </w:rPr>
        <w:t xml:space="preserve"> </w:t>
      </w:r>
      <w:r>
        <w:rPr>
          <w:color w:val="17365D"/>
        </w:rPr>
        <w:t>Non-Clinical</w:t>
      </w:r>
      <w:r>
        <w:rPr>
          <w:color w:val="17365D"/>
          <w:spacing w:val="-5"/>
        </w:rPr>
        <w:t xml:space="preserve"> </w:t>
      </w:r>
      <w:r>
        <w:rPr>
          <w:color w:val="17365D"/>
          <w:spacing w:val="-2"/>
        </w:rPr>
        <w:t>Readers</w:t>
      </w:r>
    </w:p>
    <w:p w14:paraId="300AA91B" w14:textId="77777777" w:rsidR="00F9164C" w:rsidRDefault="00F9164C">
      <w:pPr>
        <w:pStyle w:val="BodyText"/>
        <w:spacing w:before="3"/>
        <w:rPr>
          <w:rFonts w:ascii="Arial"/>
          <w:b/>
          <w:sz w:val="7"/>
        </w:rPr>
      </w:pPr>
    </w:p>
    <w:tbl>
      <w:tblPr>
        <w:tblW w:w="0" w:type="auto"/>
        <w:tblInd w:w="1410" w:type="dxa"/>
        <w:tblBorders>
          <w:top w:val="single" w:sz="6" w:space="0" w:color="7E8B99"/>
          <w:left w:val="single" w:sz="6" w:space="0" w:color="7E8B99"/>
          <w:bottom w:val="single" w:sz="6" w:space="0" w:color="7E8B99"/>
          <w:right w:val="single" w:sz="6" w:space="0" w:color="7E8B99"/>
          <w:insideH w:val="single" w:sz="6" w:space="0" w:color="7E8B99"/>
          <w:insideV w:val="single" w:sz="6" w:space="0" w:color="7E8B99"/>
        </w:tblBorders>
        <w:tblLayout w:type="fixed"/>
        <w:tblCellMar>
          <w:left w:w="0" w:type="dxa"/>
          <w:right w:w="0" w:type="dxa"/>
        </w:tblCellMar>
        <w:tblLook w:val="01E0" w:firstRow="1" w:lastRow="1" w:firstColumn="1" w:lastColumn="1" w:noHBand="0" w:noVBand="0"/>
      </w:tblPr>
      <w:tblGrid>
        <w:gridCol w:w="2231"/>
        <w:gridCol w:w="7203"/>
      </w:tblGrid>
      <w:tr w:rsidR="00F9164C" w14:paraId="2BC2CFA3" w14:textId="77777777">
        <w:trPr>
          <w:trHeight w:val="210"/>
        </w:trPr>
        <w:tc>
          <w:tcPr>
            <w:tcW w:w="2231" w:type="dxa"/>
            <w:shd w:val="clear" w:color="auto" w:fill="DDEBF7"/>
          </w:tcPr>
          <w:p w14:paraId="24064E79" w14:textId="77777777" w:rsidR="00F9164C" w:rsidRDefault="00000000">
            <w:pPr>
              <w:pStyle w:val="TableParagraph"/>
              <w:ind w:left="112"/>
              <w:rPr>
                <w:rFonts w:ascii="Arial"/>
                <w:b/>
                <w:sz w:val="16"/>
              </w:rPr>
            </w:pPr>
            <w:r>
              <w:rPr>
                <w:rFonts w:ascii="Arial"/>
                <w:b/>
                <w:color w:val="17365D"/>
                <w:spacing w:val="-4"/>
                <w:sz w:val="16"/>
              </w:rPr>
              <w:t>Term</w:t>
            </w:r>
          </w:p>
        </w:tc>
        <w:tc>
          <w:tcPr>
            <w:tcW w:w="7203" w:type="dxa"/>
            <w:shd w:val="clear" w:color="auto" w:fill="DDEBF7"/>
          </w:tcPr>
          <w:p w14:paraId="20FD2D62" w14:textId="77777777" w:rsidR="00F9164C" w:rsidRDefault="00000000">
            <w:pPr>
              <w:pStyle w:val="TableParagraph"/>
              <w:ind w:left="112"/>
              <w:rPr>
                <w:rFonts w:ascii="Arial"/>
                <w:b/>
                <w:sz w:val="16"/>
              </w:rPr>
            </w:pPr>
            <w:r>
              <w:rPr>
                <w:rFonts w:ascii="Arial"/>
                <w:b/>
                <w:color w:val="17365D"/>
                <w:sz w:val="16"/>
              </w:rPr>
              <w:t>Plain</w:t>
            </w:r>
            <w:r>
              <w:rPr>
                <w:rFonts w:ascii="Arial"/>
                <w:b/>
                <w:color w:val="17365D"/>
                <w:spacing w:val="-1"/>
                <w:sz w:val="16"/>
              </w:rPr>
              <w:t xml:space="preserve"> </w:t>
            </w:r>
            <w:r>
              <w:rPr>
                <w:rFonts w:ascii="Arial"/>
                <w:b/>
                <w:color w:val="17365D"/>
                <w:sz w:val="16"/>
              </w:rPr>
              <w:t xml:space="preserve">language </w:t>
            </w:r>
            <w:r>
              <w:rPr>
                <w:rFonts w:ascii="Arial"/>
                <w:b/>
                <w:color w:val="17365D"/>
                <w:spacing w:val="-2"/>
                <w:sz w:val="16"/>
              </w:rPr>
              <w:t>meaning</w:t>
            </w:r>
          </w:p>
        </w:tc>
      </w:tr>
      <w:tr w:rsidR="00F9164C" w14:paraId="25344D11" w14:textId="77777777">
        <w:trPr>
          <w:trHeight w:val="210"/>
        </w:trPr>
        <w:tc>
          <w:tcPr>
            <w:tcW w:w="2231" w:type="dxa"/>
          </w:tcPr>
          <w:p w14:paraId="6BA45B2E" w14:textId="77777777" w:rsidR="00F9164C" w:rsidRDefault="00000000">
            <w:pPr>
              <w:pStyle w:val="TableParagraph"/>
              <w:ind w:left="112"/>
              <w:rPr>
                <w:sz w:val="16"/>
              </w:rPr>
            </w:pPr>
            <w:r>
              <w:rPr>
                <w:sz w:val="16"/>
              </w:rPr>
              <w:t>AI</w:t>
            </w:r>
            <w:r>
              <w:rPr>
                <w:spacing w:val="-2"/>
                <w:sz w:val="16"/>
              </w:rPr>
              <w:t xml:space="preserve"> patient</w:t>
            </w:r>
          </w:p>
        </w:tc>
        <w:tc>
          <w:tcPr>
            <w:tcW w:w="7203" w:type="dxa"/>
          </w:tcPr>
          <w:p w14:paraId="1B4AF20B" w14:textId="77777777" w:rsidR="00F9164C" w:rsidRDefault="00000000">
            <w:pPr>
              <w:pStyle w:val="TableParagraph"/>
              <w:ind w:left="112"/>
              <w:rPr>
                <w:sz w:val="16"/>
              </w:rPr>
            </w:pPr>
            <w:r>
              <w:rPr>
                <w:sz w:val="16"/>
              </w:rPr>
              <w:t>The</w:t>
            </w:r>
            <w:r>
              <w:rPr>
                <w:spacing w:val="-4"/>
                <w:sz w:val="16"/>
              </w:rPr>
              <w:t xml:space="preserve"> </w:t>
            </w:r>
            <w:r>
              <w:rPr>
                <w:sz w:val="16"/>
              </w:rPr>
              <w:t>simulated</w:t>
            </w:r>
            <w:r>
              <w:rPr>
                <w:spacing w:val="-3"/>
                <w:sz w:val="16"/>
              </w:rPr>
              <w:t xml:space="preserve"> </w:t>
            </w:r>
            <w:r>
              <w:rPr>
                <w:sz w:val="16"/>
              </w:rPr>
              <w:t>patient</w:t>
            </w:r>
            <w:r>
              <w:rPr>
                <w:spacing w:val="-4"/>
                <w:sz w:val="16"/>
              </w:rPr>
              <w:t xml:space="preserve"> </w:t>
            </w:r>
            <w:r>
              <w:rPr>
                <w:sz w:val="16"/>
              </w:rPr>
              <w:t>the</w:t>
            </w:r>
            <w:r>
              <w:rPr>
                <w:spacing w:val="-3"/>
                <w:sz w:val="16"/>
              </w:rPr>
              <w:t xml:space="preserve"> </w:t>
            </w:r>
            <w:r>
              <w:rPr>
                <w:sz w:val="16"/>
              </w:rPr>
              <w:t>student</w:t>
            </w:r>
            <w:r>
              <w:rPr>
                <w:spacing w:val="-4"/>
                <w:sz w:val="16"/>
              </w:rPr>
              <w:t xml:space="preserve"> </w:t>
            </w:r>
            <w:r>
              <w:rPr>
                <w:spacing w:val="-2"/>
                <w:sz w:val="16"/>
              </w:rPr>
              <w:t>interviews.</w:t>
            </w:r>
          </w:p>
        </w:tc>
      </w:tr>
      <w:tr w:rsidR="00F9164C" w14:paraId="53CC2EEB" w14:textId="77777777">
        <w:trPr>
          <w:trHeight w:val="215"/>
        </w:trPr>
        <w:tc>
          <w:tcPr>
            <w:tcW w:w="2231" w:type="dxa"/>
          </w:tcPr>
          <w:p w14:paraId="627D3A13" w14:textId="77777777" w:rsidR="00F9164C" w:rsidRDefault="00000000">
            <w:pPr>
              <w:pStyle w:val="TableParagraph"/>
              <w:ind w:left="112"/>
              <w:rPr>
                <w:sz w:val="16"/>
              </w:rPr>
            </w:pPr>
            <w:r>
              <w:rPr>
                <w:spacing w:val="-5"/>
                <w:sz w:val="16"/>
              </w:rPr>
              <w:t>EMR</w:t>
            </w:r>
          </w:p>
        </w:tc>
        <w:tc>
          <w:tcPr>
            <w:tcW w:w="7203" w:type="dxa"/>
          </w:tcPr>
          <w:p w14:paraId="7929CDE1" w14:textId="77777777" w:rsidR="00F9164C" w:rsidRDefault="00000000">
            <w:pPr>
              <w:pStyle w:val="TableParagraph"/>
              <w:ind w:left="112"/>
              <w:rPr>
                <w:sz w:val="16"/>
              </w:rPr>
            </w:pPr>
            <w:r>
              <w:rPr>
                <w:sz w:val="16"/>
              </w:rPr>
              <w:t>The</w:t>
            </w:r>
            <w:r>
              <w:rPr>
                <w:spacing w:val="-3"/>
                <w:sz w:val="16"/>
              </w:rPr>
              <w:t xml:space="preserve"> </w:t>
            </w:r>
            <w:r>
              <w:rPr>
                <w:sz w:val="16"/>
              </w:rPr>
              <w:t>electronic</w:t>
            </w:r>
            <w:r>
              <w:rPr>
                <w:spacing w:val="-4"/>
                <w:sz w:val="16"/>
              </w:rPr>
              <w:t xml:space="preserve"> </w:t>
            </w:r>
            <w:r>
              <w:rPr>
                <w:sz w:val="16"/>
              </w:rPr>
              <w:t>patient</w:t>
            </w:r>
            <w:r>
              <w:rPr>
                <w:spacing w:val="-4"/>
                <w:sz w:val="16"/>
              </w:rPr>
              <w:t xml:space="preserve"> </w:t>
            </w:r>
            <w:r>
              <w:rPr>
                <w:sz w:val="16"/>
              </w:rPr>
              <w:t>chart</w:t>
            </w:r>
            <w:r>
              <w:rPr>
                <w:spacing w:val="-4"/>
                <w:sz w:val="16"/>
              </w:rPr>
              <w:t xml:space="preserve"> </w:t>
            </w:r>
            <w:proofErr w:type="gramStart"/>
            <w:r>
              <w:rPr>
                <w:sz w:val="16"/>
              </w:rPr>
              <w:t>shown</w:t>
            </w:r>
            <w:r>
              <w:rPr>
                <w:spacing w:val="-3"/>
                <w:sz w:val="16"/>
              </w:rPr>
              <w:t xml:space="preserve"> </w:t>
            </w:r>
            <w:r>
              <w:rPr>
                <w:sz w:val="16"/>
              </w:rPr>
              <w:t>to</w:t>
            </w:r>
            <w:proofErr w:type="gramEnd"/>
            <w:r>
              <w:rPr>
                <w:spacing w:val="-3"/>
                <w:sz w:val="16"/>
              </w:rPr>
              <w:t xml:space="preserve"> </w:t>
            </w:r>
            <w:r>
              <w:rPr>
                <w:sz w:val="16"/>
              </w:rPr>
              <w:t>the</w:t>
            </w:r>
            <w:r>
              <w:rPr>
                <w:spacing w:val="-2"/>
                <w:sz w:val="16"/>
              </w:rPr>
              <w:t xml:space="preserve"> student.</w:t>
            </w:r>
          </w:p>
        </w:tc>
      </w:tr>
      <w:tr w:rsidR="00F9164C" w14:paraId="48FD02D5" w14:textId="77777777">
        <w:trPr>
          <w:trHeight w:val="210"/>
        </w:trPr>
        <w:tc>
          <w:tcPr>
            <w:tcW w:w="2231" w:type="dxa"/>
          </w:tcPr>
          <w:p w14:paraId="5B30C2B7" w14:textId="77777777" w:rsidR="00F9164C" w:rsidRDefault="00000000">
            <w:pPr>
              <w:pStyle w:val="TableParagraph"/>
              <w:ind w:left="112"/>
              <w:rPr>
                <w:sz w:val="16"/>
              </w:rPr>
            </w:pPr>
            <w:r>
              <w:rPr>
                <w:sz w:val="16"/>
              </w:rPr>
              <w:t>Grader</w:t>
            </w:r>
            <w:r>
              <w:rPr>
                <w:spacing w:val="-6"/>
                <w:sz w:val="16"/>
              </w:rPr>
              <w:t xml:space="preserve"> </w:t>
            </w:r>
            <w:r>
              <w:rPr>
                <w:sz w:val="16"/>
              </w:rPr>
              <w:t>/</w:t>
            </w:r>
            <w:r>
              <w:rPr>
                <w:spacing w:val="1"/>
                <w:sz w:val="16"/>
              </w:rPr>
              <w:t xml:space="preserve"> </w:t>
            </w:r>
            <w:r>
              <w:rPr>
                <w:spacing w:val="-2"/>
                <w:sz w:val="16"/>
              </w:rPr>
              <w:t>rubric</w:t>
            </w:r>
          </w:p>
        </w:tc>
        <w:tc>
          <w:tcPr>
            <w:tcW w:w="7203" w:type="dxa"/>
          </w:tcPr>
          <w:p w14:paraId="78AABC0C" w14:textId="77777777" w:rsidR="00F9164C" w:rsidRDefault="00000000">
            <w:pPr>
              <w:pStyle w:val="TableParagraph"/>
              <w:ind w:left="112"/>
              <w:rPr>
                <w:sz w:val="16"/>
              </w:rPr>
            </w:pPr>
            <w:r>
              <w:rPr>
                <w:sz w:val="16"/>
              </w:rPr>
              <w:t>The</w:t>
            </w:r>
            <w:r>
              <w:rPr>
                <w:spacing w:val="-1"/>
                <w:sz w:val="16"/>
              </w:rPr>
              <w:t xml:space="preserve"> </w:t>
            </w:r>
            <w:r>
              <w:rPr>
                <w:sz w:val="16"/>
              </w:rPr>
              <w:t>AI</w:t>
            </w:r>
            <w:r>
              <w:rPr>
                <w:spacing w:val="-2"/>
                <w:sz w:val="16"/>
              </w:rPr>
              <w:t xml:space="preserve"> </w:t>
            </w:r>
            <w:r>
              <w:rPr>
                <w:sz w:val="16"/>
              </w:rPr>
              <w:t>scoring</w:t>
            </w:r>
            <w:r>
              <w:rPr>
                <w:spacing w:val="-1"/>
                <w:sz w:val="16"/>
              </w:rPr>
              <w:t xml:space="preserve"> </w:t>
            </w:r>
            <w:r>
              <w:rPr>
                <w:sz w:val="16"/>
              </w:rPr>
              <w:t>system</w:t>
            </w:r>
            <w:r>
              <w:rPr>
                <w:spacing w:val="-5"/>
                <w:sz w:val="16"/>
              </w:rPr>
              <w:t xml:space="preserve"> </w:t>
            </w:r>
            <w:r>
              <w:rPr>
                <w:sz w:val="16"/>
              </w:rPr>
              <w:t>and</w:t>
            </w:r>
            <w:r>
              <w:rPr>
                <w:spacing w:val="-1"/>
                <w:sz w:val="16"/>
              </w:rPr>
              <w:t xml:space="preserve"> </w:t>
            </w:r>
            <w:r>
              <w:rPr>
                <w:sz w:val="16"/>
              </w:rPr>
              <w:t>the facts</w:t>
            </w:r>
            <w:r>
              <w:rPr>
                <w:spacing w:val="-2"/>
                <w:sz w:val="16"/>
              </w:rPr>
              <w:t xml:space="preserve"> </w:t>
            </w:r>
            <w:r>
              <w:rPr>
                <w:sz w:val="16"/>
              </w:rPr>
              <w:t>it</w:t>
            </w:r>
            <w:r>
              <w:rPr>
                <w:spacing w:val="-6"/>
                <w:sz w:val="16"/>
              </w:rPr>
              <w:t xml:space="preserve"> </w:t>
            </w:r>
            <w:r>
              <w:rPr>
                <w:spacing w:val="-2"/>
                <w:sz w:val="16"/>
              </w:rPr>
              <w:t>expects.</w:t>
            </w:r>
          </w:p>
        </w:tc>
      </w:tr>
      <w:tr w:rsidR="00F9164C" w14:paraId="2ED2C581" w14:textId="77777777">
        <w:trPr>
          <w:trHeight w:val="210"/>
        </w:trPr>
        <w:tc>
          <w:tcPr>
            <w:tcW w:w="2231" w:type="dxa"/>
          </w:tcPr>
          <w:p w14:paraId="2D628391" w14:textId="77777777" w:rsidR="00F9164C" w:rsidRDefault="00000000">
            <w:pPr>
              <w:pStyle w:val="TableParagraph"/>
              <w:ind w:left="112"/>
              <w:rPr>
                <w:sz w:val="16"/>
              </w:rPr>
            </w:pPr>
            <w:r>
              <w:rPr>
                <w:sz w:val="16"/>
              </w:rPr>
              <w:t>Answer</w:t>
            </w:r>
            <w:r>
              <w:rPr>
                <w:spacing w:val="-3"/>
                <w:sz w:val="16"/>
              </w:rPr>
              <w:t xml:space="preserve"> </w:t>
            </w:r>
            <w:r>
              <w:rPr>
                <w:spacing w:val="-5"/>
                <w:sz w:val="16"/>
              </w:rPr>
              <w:t>key</w:t>
            </w:r>
          </w:p>
        </w:tc>
        <w:tc>
          <w:tcPr>
            <w:tcW w:w="7203" w:type="dxa"/>
          </w:tcPr>
          <w:p w14:paraId="375E1184" w14:textId="77777777" w:rsidR="00F9164C" w:rsidRDefault="00000000">
            <w:pPr>
              <w:pStyle w:val="TableParagraph"/>
              <w:ind w:left="112"/>
              <w:rPr>
                <w:sz w:val="16"/>
              </w:rPr>
            </w:pPr>
            <w:r>
              <w:rPr>
                <w:sz w:val="16"/>
              </w:rPr>
              <w:t>The</w:t>
            </w:r>
            <w:r>
              <w:rPr>
                <w:spacing w:val="-4"/>
                <w:sz w:val="16"/>
              </w:rPr>
              <w:t xml:space="preserve"> </w:t>
            </w:r>
            <w:r>
              <w:rPr>
                <w:sz w:val="16"/>
              </w:rPr>
              <w:t>official</w:t>
            </w:r>
            <w:r>
              <w:rPr>
                <w:spacing w:val="-5"/>
                <w:sz w:val="16"/>
              </w:rPr>
              <w:t xml:space="preserve"> </w:t>
            </w:r>
            <w:r>
              <w:rPr>
                <w:sz w:val="16"/>
              </w:rPr>
              <w:t>source</w:t>
            </w:r>
            <w:r>
              <w:rPr>
                <w:spacing w:val="-8"/>
                <w:sz w:val="16"/>
              </w:rPr>
              <w:t xml:space="preserve"> </w:t>
            </w:r>
            <w:r>
              <w:rPr>
                <w:sz w:val="16"/>
              </w:rPr>
              <w:t>document</w:t>
            </w:r>
            <w:r>
              <w:rPr>
                <w:spacing w:val="-5"/>
                <w:sz w:val="16"/>
              </w:rPr>
              <w:t xml:space="preserve"> </w:t>
            </w:r>
            <w:r>
              <w:rPr>
                <w:sz w:val="16"/>
              </w:rPr>
              <w:t>describing</w:t>
            </w:r>
            <w:r>
              <w:rPr>
                <w:spacing w:val="-3"/>
                <w:sz w:val="16"/>
              </w:rPr>
              <w:t xml:space="preserve"> </w:t>
            </w:r>
            <w:r>
              <w:rPr>
                <w:sz w:val="16"/>
              </w:rPr>
              <w:t>the</w:t>
            </w:r>
            <w:r>
              <w:rPr>
                <w:spacing w:val="-4"/>
                <w:sz w:val="16"/>
              </w:rPr>
              <w:t xml:space="preserve"> </w:t>
            </w:r>
            <w:r>
              <w:rPr>
                <w:sz w:val="16"/>
              </w:rPr>
              <w:t>intended</w:t>
            </w:r>
            <w:r>
              <w:rPr>
                <w:spacing w:val="-4"/>
                <w:sz w:val="16"/>
              </w:rPr>
              <w:t xml:space="preserve"> </w:t>
            </w:r>
            <w:r>
              <w:rPr>
                <w:sz w:val="16"/>
              </w:rPr>
              <w:t>patient</w:t>
            </w:r>
            <w:r>
              <w:rPr>
                <w:spacing w:val="-4"/>
                <w:sz w:val="16"/>
              </w:rPr>
              <w:t xml:space="preserve"> </w:t>
            </w:r>
            <w:r>
              <w:rPr>
                <w:sz w:val="16"/>
              </w:rPr>
              <w:t>state</w:t>
            </w:r>
            <w:r>
              <w:rPr>
                <w:spacing w:val="-3"/>
                <w:sz w:val="16"/>
              </w:rPr>
              <w:t xml:space="preserve"> </w:t>
            </w:r>
            <w:r>
              <w:rPr>
                <w:sz w:val="16"/>
              </w:rPr>
              <w:t>for</w:t>
            </w:r>
            <w:r>
              <w:rPr>
                <w:spacing w:val="-4"/>
                <w:sz w:val="16"/>
              </w:rPr>
              <w:t xml:space="preserve"> </w:t>
            </w:r>
            <w:r>
              <w:rPr>
                <w:sz w:val="16"/>
              </w:rPr>
              <w:t>that</w:t>
            </w:r>
            <w:r>
              <w:rPr>
                <w:spacing w:val="-4"/>
                <w:sz w:val="16"/>
              </w:rPr>
              <w:t xml:space="preserve"> </w:t>
            </w:r>
            <w:r>
              <w:rPr>
                <w:spacing w:val="-2"/>
                <w:sz w:val="16"/>
              </w:rPr>
              <w:t>visit.</w:t>
            </w:r>
          </w:p>
        </w:tc>
      </w:tr>
      <w:tr w:rsidR="00F9164C" w14:paraId="4E34046C" w14:textId="77777777">
        <w:trPr>
          <w:trHeight w:val="215"/>
        </w:trPr>
        <w:tc>
          <w:tcPr>
            <w:tcW w:w="2231" w:type="dxa"/>
          </w:tcPr>
          <w:p w14:paraId="66EFA374" w14:textId="77777777" w:rsidR="00F9164C" w:rsidRDefault="00000000">
            <w:pPr>
              <w:pStyle w:val="TableParagraph"/>
              <w:ind w:left="112"/>
              <w:rPr>
                <w:sz w:val="16"/>
              </w:rPr>
            </w:pPr>
            <w:r>
              <w:rPr>
                <w:spacing w:val="-2"/>
                <w:sz w:val="16"/>
              </w:rPr>
              <w:t>HFrEF</w:t>
            </w:r>
          </w:p>
        </w:tc>
        <w:tc>
          <w:tcPr>
            <w:tcW w:w="7203" w:type="dxa"/>
          </w:tcPr>
          <w:p w14:paraId="125E7ED2" w14:textId="77777777" w:rsidR="00F9164C" w:rsidRDefault="00000000">
            <w:pPr>
              <w:pStyle w:val="TableParagraph"/>
              <w:ind w:left="112"/>
              <w:rPr>
                <w:sz w:val="16"/>
              </w:rPr>
            </w:pPr>
            <w:r>
              <w:rPr>
                <w:sz w:val="16"/>
              </w:rPr>
              <w:t>Heart</w:t>
            </w:r>
            <w:r>
              <w:rPr>
                <w:spacing w:val="-6"/>
                <w:sz w:val="16"/>
              </w:rPr>
              <w:t xml:space="preserve"> </w:t>
            </w:r>
            <w:r>
              <w:rPr>
                <w:sz w:val="16"/>
              </w:rPr>
              <w:t>failure</w:t>
            </w:r>
            <w:r>
              <w:rPr>
                <w:spacing w:val="-2"/>
                <w:sz w:val="16"/>
              </w:rPr>
              <w:t xml:space="preserve"> </w:t>
            </w:r>
            <w:r>
              <w:rPr>
                <w:sz w:val="16"/>
              </w:rPr>
              <w:t>with</w:t>
            </w:r>
            <w:r>
              <w:rPr>
                <w:spacing w:val="-2"/>
                <w:sz w:val="16"/>
              </w:rPr>
              <w:t xml:space="preserve"> </w:t>
            </w:r>
            <w:r>
              <w:rPr>
                <w:sz w:val="16"/>
              </w:rPr>
              <w:t>reduced</w:t>
            </w:r>
            <w:r>
              <w:rPr>
                <w:spacing w:val="-6"/>
                <w:sz w:val="16"/>
              </w:rPr>
              <w:t xml:space="preserve"> </w:t>
            </w:r>
            <w:r>
              <w:rPr>
                <w:sz w:val="16"/>
              </w:rPr>
              <w:t>ejection</w:t>
            </w:r>
            <w:r>
              <w:rPr>
                <w:spacing w:val="-2"/>
                <w:sz w:val="16"/>
              </w:rPr>
              <w:t xml:space="preserve"> fraction.</w:t>
            </w:r>
          </w:p>
        </w:tc>
      </w:tr>
      <w:tr w:rsidR="00F9164C" w14:paraId="1BD816EB" w14:textId="77777777">
        <w:trPr>
          <w:trHeight w:val="210"/>
        </w:trPr>
        <w:tc>
          <w:tcPr>
            <w:tcW w:w="2231" w:type="dxa"/>
          </w:tcPr>
          <w:p w14:paraId="3C9A7DAC" w14:textId="77777777" w:rsidR="00F9164C" w:rsidRDefault="00000000">
            <w:pPr>
              <w:pStyle w:val="TableParagraph"/>
              <w:ind w:left="112"/>
              <w:rPr>
                <w:sz w:val="16"/>
              </w:rPr>
            </w:pPr>
            <w:proofErr w:type="spellStart"/>
            <w:r>
              <w:rPr>
                <w:spacing w:val="-2"/>
                <w:sz w:val="16"/>
              </w:rPr>
              <w:t>HFimpEF</w:t>
            </w:r>
            <w:proofErr w:type="spellEnd"/>
          </w:p>
        </w:tc>
        <w:tc>
          <w:tcPr>
            <w:tcW w:w="7203" w:type="dxa"/>
          </w:tcPr>
          <w:p w14:paraId="0DD4128B" w14:textId="77777777" w:rsidR="00F9164C" w:rsidRDefault="00000000">
            <w:pPr>
              <w:pStyle w:val="TableParagraph"/>
              <w:ind w:left="112"/>
              <w:rPr>
                <w:sz w:val="16"/>
              </w:rPr>
            </w:pPr>
            <w:r>
              <w:rPr>
                <w:sz w:val="16"/>
              </w:rPr>
              <w:t>Heart</w:t>
            </w:r>
            <w:r>
              <w:rPr>
                <w:spacing w:val="-3"/>
                <w:sz w:val="16"/>
              </w:rPr>
              <w:t xml:space="preserve"> </w:t>
            </w:r>
            <w:r>
              <w:rPr>
                <w:sz w:val="16"/>
              </w:rPr>
              <w:t>failure</w:t>
            </w:r>
            <w:r>
              <w:rPr>
                <w:spacing w:val="-2"/>
                <w:sz w:val="16"/>
              </w:rPr>
              <w:t xml:space="preserve"> </w:t>
            </w:r>
            <w:r>
              <w:rPr>
                <w:sz w:val="16"/>
              </w:rPr>
              <w:t>with</w:t>
            </w:r>
            <w:r>
              <w:rPr>
                <w:spacing w:val="-2"/>
                <w:sz w:val="16"/>
              </w:rPr>
              <w:t xml:space="preserve"> </w:t>
            </w:r>
            <w:r>
              <w:rPr>
                <w:sz w:val="16"/>
              </w:rPr>
              <w:t>improved</w:t>
            </w:r>
            <w:r>
              <w:rPr>
                <w:spacing w:val="-7"/>
                <w:sz w:val="16"/>
              </w:rPr>
              <w:t xml:space="preserve"> </w:t>
            </w:r>
            <w:r>
              <w:rPr>
                <w:sz w:val="16"/>
              </w:rPr>
              <w:t>ejection</w:t>
            </w:r>
            <w:r>
              <w:rPr>
                <w:spacing w:val="-2"/>
                <w:sz w:val="16"/>
              </w:rPr>
              <w:t xml:space="preserve"> </w:t>
            </w:r>
            <w:r>
              <w:rPr>
                <w:sz w:val="16"/>
              </w:rPr>
              <w:t>fraction</w:t>
            </w:r>
            <w:r>
              <w:rPr>
                <w:spacing w:val="-7"/>
                <w:sz w:val="16"/>
              </w:rPr>
              <w:t xml:space="preserve"> </w:t>
            </w:r>
            <w:r>
              <w:rPr>
                <w:sz w:val="16"/>
              </w:rPr>
              <w:t>after</w:t>
            </w:r>
            <w:r>
              <w:rPr>
                <w:spacing w:val="-6"/>
                <w:sz w:val="16"/>
              </w:rPr>
              <w:t xml:space="preserve"> </w:t>
            </w:r>
            <w:r>
              <w:rPr>
                <w:spacing w:val="-2"/>
                <w:sz w:val="16"/>
              </w:rPr>
              <w:t>treatment.</w:t>
            </w:r>
          </w:p>
        </w:tc>
      </w:tr>
      <w:tr w:rsidR="00F9164C" w14:paraId="0557CADA" w14:textId="77777777">
        <w:trPr>
          <w:trHeight w:val="210"/>
        </w:trPr>
        <w:tc>
          <w:tcPr>
            <w:tcW w:w="2231" w:type="dxa"/>
          </w:tcPr>
          <w:p w14:paraId="4BF40698" w14:textId="77777777" w:rsidR="00F9164C" w:rsidRDefault="00000000">
            <w:pPr>
              <w:pStyle w:val="TableParagraph"/>
              <w:ind w:left="112"/>
              <w:rPr>
                <w:sz w:val="16"/>
              </w:rPr>
            </w:pPr>
            <w:r>
              <w:rPr>
                <w:spacing w:val="-4"/>
                <w:sz w:val="16"/>
              </w:rPr>
              <w:t>GDMT</w:t>
            </w:r>
          </w:p>
        </w:tc>
        <w:tc>
          <w:tcPr>
            <w:tcW w:w="7203" w:type="dxa"/>
          </w:tcPr>
          <w:p w14:paraId="6BADCB29" w14:textId="77777777" w:rsidR="00F9164C" w:rsidRDefault="00000000">
            <w:pPr>
              <w:pStyle w:val="TableParagraph"/>
              <w:ind w:left="112"/>
              <w:rPr>
                <w:sz w:val="16"/>
              </w:rPr>
            </w:pPr>
            <w:r>
              <w:rPr>
                <w:sz w:val="16"/>
              </w:rPr>
              <w:t>Guideline</w:t>
            </w:r>
            <w:r>
              <w:rPr>
                <w:spacing w:val="-3"/>
                <w:sz w:val="16"/>
              </w:rPr>
              <w:t xml:space="preserve"> </w:t>
            </w:r>
            <w:r>
              <w:rPr>
                <w:sz w:val="16"/>
              </w:rPr>
              <w:t>directed</w:t>
            </w:r>
            <w:r>
              <w:rPr>
                <w:spacing w:val="-8"/>
                <w:sz w:val="16"/>
              </w:rPr>
              <w:t xml:space="preserve"> </w:t>
            </w:r>
            <w:r>
              <w:rPr>
                <w:sz w:val="16"/>
              </w:rPr>
              <w:t>medical</w:t>
            </w:r>
            <w:r>
              <w:rPr>
                <w:spacing w:val="-4"/>
                <w:sz w:val="16"/>
              </w:rPr>
              <w:t xml:space="preserve"> </w:t>
            </w:r>
            <w:r>
              <w:rPr>
                <w:sz w:val="16"/>
              </w:rPr>
              <w:t>therapy</w:t>
            </w:r>
            <w:r>
              <w:rPr>
                <w:spacing w:val="-4"/>
                <w:sz w:val="16"/>
              </w:rPr>
              <w:t xml:space="preserve"> </w:t>
            </w:r>
            <w:r>
              <w:rPr>
                <w:sz w:val="16"/>
              </w:rPr>
              <w:t>for</w:t>
            </w:r>
            <w:r>
              <w:rPr>
                <w:spacing w:val="-3"/>
                <w:sz w:val="16"/>
              </w:rPr>
              <w:t xml:space="preserve"> </w:t>
            </w:r>
            <w:r>
              <w:rPr>
                <w:sz w:val="16"/>
              </w:rPr>
              <w:t>heart</w:t>
            </w:r>
            <w:r>
              <w:rPr>
                <w:spacing w:val="-3"/>
                <w:sz w:val="16"/>
              </w:rPr>
              <w:t xml:space="preserve"> </w:t>
            </w:r>
            <w:r>
              <w:rPr>
                <w:spacing w:val="-2"/>
                <w:sz w:val="16"/>
              </w:rPr>
              <w:t>failure.</w:t>
            </w:r>
          </w:p>
        </w:tc>
      </w:tr>
      <w:tr w:rsidR="00F9164C" w14:paraId="4CCA7789" w14:textId="77777777">
        <w:trPr>
          <w:trHeight w:val="215"/>
        </w:trPr>
        <w:tc>
          <w:tcPr>
            <w:tcW w:w="2231" w:type="dxa"/>
          </w:tcPr>
          <w:p w14:paraId="140DB07D" w14:textId="77777777" w:rsidR="00F9164C" w:rsidRDefault="00000000">
            <w:pPr>
              <w:pStyle w:val="TableParagraph"/>
              <w:ind w:left="112"/>
              <w:rPr>
                <w:sz w:val="16"/>
              </w:rPr>
            </w:pPr>
            <w:r>
              <w:rPr>
                <w:spacing w:val="-4"/>
                <w:sz w:val="16"/>
              </w:rPr>
              <w:t>LVEF</w:t>
            </w:r>
          </w:p>
        </w:tc>
        <w:tc>
          <w:tcPr>
            <w:tcW w:w="7203" w:type="dxa"/>
          </w:tcPr>
          <w:p w14:paraId="6C387417" w14:textId="77777777" w:rsidR="00F9164C" w:rsidRDefault="00000000">
            <w:pPr>
              <w:pStyle w:val="TableParagraph"/>
              <w:ind w:left="112"/>
              <w:rPr>
                <w:sz w:val="16"/>
              </w:rPr>
            </w:pPr>
            <w:r>
              <w:rPr>
                <w:sz w:val="16"/>
              </w:rPr>
              <w:t>Left</w:t>
            </w:r>
            <w:r>
              <w:rPr>
                <w:spacing w:val="-5"/>
                <w:sz w:val="16"/>
              </w:rPr>
              <w:t xml:space="preserve"> </w:t>
            </w:r>
            <w:r>
              <w:rPr>
                <w:sz w:val="16"/>
              </w:rPr>
              <w:t>ventricular</w:t>
            </w:r>
            <w:r>
              <w:rPr>
                <w:spacing w:val="-3"/>
                <w:sz w:val="16"/>
              </w:rPr>
              <w:t xml:space="preserve"> </w:t>
            </w:r>
            <w:r>
              <w:rPr>
                <w:sz w:val="16"/>
              </w:rPr>
              <w:t>ejection</w:t>
            </w:r>
            <w:r>
              <w:rPr>
                <w:spacing w:val="-3"/>
                <w:sz w:val="16"/>
              </w:rPr>
              <w:t xml:space="preserve"> </w:t>
            </w:r>
            <w:r>
              <w:rPr>
                <w:sz w:val="16"/>
              </w:rPr>
              <w:t>fraction,</w:t>
            </w:r>
            <w:r>
              <w:rPr>
                <w:spacing w:val="-9"/>
                <w:sz w:val="16"/>
              </w:rPr>
              <w:t xml:space="preserve"> </w:t>
            </w:r>
            <w:r>
              <w:rPr>
                <w:sz w:val="16"/>
              </w:rPr>
              <w:t>a</w:t>
            </w:r>
            <w:r>
              <w:rPr>
                <w:spacing w:val="-3"/>
                <w:sz w:val="16"/>
              </w:rPr>
              <w:t xml:space="preserve"> </w:t>
            </w:r>
            <w:r>
              <w:rPr>
                <w:sz w:val="16"/>
              </w:rPr>
              <w:t>measure</w:t>
            </w:r>
            <w:r>
              <w:rPr>
                <w:spacing w:val="-3"/>
                <w:sz w:val="16"/>
              </w:rPr>
              <w:t xml:space="preserve"> </w:t>
            </w:r>
            <w:r>
              <w:rPr>
                <w:sz w:val="16"/>
              </w:rPr>
              <w:t>of</w:t>
            </w:r>
            <w:r>
              <w:rPr>
                <w:spacing w:val="-4"/>
                <w:sz w:val="16"/>
              </w:rPr>
              <w:t xml:space="preserve"> </w:t>
            </w:r>
            <w:r>
              <w:rPr>
                <w:sz w:val="16"/>
              </w:rPr>
              <w:t>heart</w:t>
            </w:r>
            <w:r>
              <w:rPr>
                <w:spacing w:val="-4"/>
                <w:sz w:val="16"/>
              </w:rPr>
              <w:t xml:space="preserve"> </w:t>
            </w:r>
            <w:r>
              <w:rPr>
                <w:sz w:val="16"/>
              </w:rPr>
              <w:t>pumping</w:t>
            </w:r>
            <w:r>
              <w:rPr>
                <w:spacing w:val="-3"/>
                <w:sz w:val="16"/>
              </w:rPr>
              <w:t xml:space="preserve"> </w:t>
            </w:r>
            <w:r>
              <w:rPr>
                <w:spacing w:val="-2"/>
                <w:sz w:val="16"/>
              </w:rPr>
              <w:t>function.</w:t>
            </w:r>
          </w:p>
        </w:tc>
      </w:tr>
      <w:tr w:rsidR="00F9164C" w14:paraId="007B9A58" w14:textId="77777777">
        <w:trPr>
          <w:trHeight w:val="210"/>
        </w:trPr>
        <w:tc>
          <w:tcPr>
            <w:tcW w:w="2231" w:type="dxa"/>
          </w:tcPr>
          <w:p w14:paraId="0E58B33E" w14:textId="77777777" w:rsidR="00F9164C" w:rsidRDefault="00000000">
            <w:pPr>
              <w:pStyle w:val="TableParagraph"/>
              <w:ind w:left="112"/>
              <w:rPr>
                <w:sz w:val="16"/>
              </w:rPr>
            </w:pPr>
            <w:r>
              <w:rPr>
                <w:sz w:val="16"/>
              </w:rPr>
              <w:t>BNP</w:t>
            </w:r>
            <w:r>
              <w:rPr>
                <w:spacing w:val="-4"/>
                <w:sz w:val="16"/>
              </w:rPr>
              <w:t xml:space="preserve"> </w:t>
            </w:r>
            <w:r>
              <w:rPr>
                <w:sz w:val="16"/>
              </w:rPr>
              <w:t>/</w:t>
            </w:r>
            <w:r>
              <w:rPr>
                <w:spacing w:val="-1"/>
                <w:sz w:val="16"/>
              </w:rPr>
              <w:t xml:space="preserve"> </w:t>
            </w:r>
            <w:r>
              <w:rPr>
                <w:sz w:val="16"/>
              </w:rPr>
              <w:t>NT</w:t>
            </w:r>
            <w:r>
              <w:rPr>
                <w:spacing w:val="1"/>
                <w:sz w:val="16"/>
              </w:rPr>
              <w:t xml:space="preserve"> </w:t>
            </w:r>
            <w:proofErr w:type="spellStart"/>
            <w:r>
              <w:rPr>
                <w:spacing w:val="-2"/>
                <w:sz w:val="16"/>
              </w:rPr>
              <w:t>proBNP</w:t>
            </w:r>
            <w:proofErr w:type="spellEnd"/>
          </w:p>
        </w:tc>
        <w:tc>
          <w:tcPr>
            <w:tcW w:w="7203" w:type="dxa"/>
          </w:tcPr>
          <w:p w14:paraId="7BE0F749" w14:textId="77777777" w:rsidR="00F9164C" w:rsidRDefault="00000000">
            <w:pPr>
              <w:pStyle w:val="TableParagraph"/>
              <w:ind w:left="112"/>
              <w:rPr>
                <w:sz w:val="16"/>
              </w:rPr>
            </w:pPr>
            <w:r>
              <w:rPr>
                <w:sz w:val="16"/>
              </w:rPr>
              <w:t>Related</w:t>
            </w:r>
            <w:r>
              <w:rPr>
                <w:spacing w:val="-3"/>
                <w:sz w:val="16"/>
              </w:rPr>
              <w:t xml:space="preserve"> </w:t>
            </w:r>
            <w:r>
              <w:rPr>
                <w:sz w:val="16"/>
              </w:rPr>
              <w:t>but</w:t>
            </w:r>
            <w:r>
              <w:rPr>
                <w:spacing w:val="-9"/>
                <w:sz w:val="16"/>
              </w:rPr>
              <w:t xml:space="preserve"> </w:t>
            </w:r>
            <w:r>
              <w:rPr>
                <w:sz w:val="16"/>
              </w:rPr>
              <w:t>different</w:t>
            </w:r>
            <w:r>
              <w:rPr>
                <w:spacing w:val="-3"/>
                <w:sz w:val="16"/>
              </w:rPr>
              <w:t xml:space="preserve"> </w:t>
            </w:r>
            <w:r>
              <w:rPr>
                <w:sz w:val="16"/>
              </w:rPr>
              <w:t>blood</w:t>
            </w:r>
            <w:r>
              <w:rPr>
                <w:spacing w:val="-3"/>
                <w:sz w:val="16"/>
              </w:rPr>
              <w:t xml:space="preserve"> </w:t>
            </w:r>
            <w:r>
              <w:rPr>
                <w:sz w:val="16"/>
              </w:rPr>
              <w:t>tests</w:t>
            </w:r>
            <w:r>
              <w:rPr>
                <w:spacing w:val="-4"/>
                <w:sz w:val="16"/>
              </w:rPr>
              <w:t xml:space="preserve"> </w:t>
            </w:r>
            <w:r>
              <w:rPr>
                <w:sz w:val="16"/>
              </w:rPr>
              <w:t>used</w:t>
            </w:r>
            <w:r>
              <w:rPr>
                <w:spacing w:val="-3"/>
                <w:sz w:val="16"/>
              </w:rPr>
              <w:t xml:space="preserve"> </w:t>
            </w:r>
            <w:r>
              <w:rPr>
                <w:sz w:val="16"/>
              </w:rPr>
              <w:t>to</w:t>
            </w:r>
            <w:r>
              <w:rPr>
                <w:spacing w:val="-7"/>
                <w:sz w:val="16"/>
              </w:rPr>
              <w:t xml:space="preserve"> </w:t>
            </w:r>
            <w:r>
              <w:rPr>
                <w:sz w:val="16"/>
              </w:rPr>
              <w:t>assess</w:t>
            </w:r>
            <w:r>
              <w:rPr>
                <w:spacing w:val="-4"/>
                <w:sz w:val="16"/>
              </w:rPr>
              <w:t xml:space="preserve"> </w:t>
            </w:r>
            <w:r>
              <w:rPr>
                <w:sz w:val="16"/>
              </w:rPr>
              <w:t>heart</w:t>
            </w:r>
            <w:r>
              <w:rPr>
                <w:spacing w:val="-4"/>
                <w:sz w:val="16"/>
              </w:rPr>
              <w:t xml:space="preserve"> </w:t>
            </w:r>
            <w:r>
              <w:rPr>
                <w:sz w:val="16"/>
              </w:rPr>
              <w:t>failure</w:t>
            </w:r>
            <w:r>
              <w:rPr>
                <w:spacing w:val="-3"/>
                <w:sz w:val="16"/>
              </w:rPr>
              <w:t xml:space="preserve"> </w:t>
            </w:r>
            <w:r>
              <w:rPr>
                <w:sz w:val="16"/>
              </w:rPr>
              <w:t>related</w:t>
            </w:r>
            <w:r>
              <w:rPr>
                <w:spacing w:val="-3"/>
                <w:sz w:val="16"/>
              </w:rPr>
              <w:t xml:space="preserve"> </w:t>
            </w:r>
            <w:r>
              <w:rPr>
                <w:sz w:val="16"/>
              </w:rPr>
              <w:t>cardiac</w:t>
            </w:r>
            <w:r>
              <w:rPr>
                <w:spacing w:val="-3"/>
                <w:sz w:val="16"/>
              </w:rPr>
              <w:t xml:space="preserve"> </w:t>
            </w:r>
            <w:r>
              <w:rPr>
                <w:spacing w:val="-2"/>
                <w:sz w:val="16"/>
              </w:rPr>
              <w:t>strain.</w:t>
            </w:r>
          </w:p>
        </w:tc>
      </w:tr>
      <w:tr w:rsidR="00F9164C" w14:paraId="1D58E491" w14:textId="77777777">
        <w:trPr>
          <w:trHeight w:val="210"/>
        </w:trPr>
        <w:tc>
          <w:tcPr>
            <w:tcW w:w="2231" w:type="dxa"/>
          </w:tcPr>
          <w:p w14:paraId="20DCC7F6" w14:textId="77777777" w:rsidR="00F9164C" w:rsidRDefault="00000000">
            <w:pPr>
              <w:pStyle w:val="TableParagraph"/>
              <w:ind w:left="112"/>
              <w:rPr>
                <w:sz w:val="16"/>
              </w:rPr>
            </w:pPr>
            <w:r>
              <w:rPr>
                <w:spacing w:val="-4"/>
                <w:sz w:val="16"/>
              </w:rPr>
              <w:t>HCTZ</w:t>
            </w:r>
          </w:p>
        </w:tc>
        <w:tc>
          <w:tcPr>
            <w:tcW w:w="7203" w:type="dxa"/>
          </w:tcPr>
          <w:p w14:paraId="50EFDF5D" w14:textId="77777777" w:rsidR="00F9164C" w:rsidRDefault="00000000">
            <w:pPr>
              <w:pStyle w:val="TableParagraph"/>
              <w:ind w:left="112"/>
              <w:rPr>
                <w:sz w:val="16"/>
              </w:rPr>
            </w:pPr>
            <w:r>
              <w:rPr>
                <w:sz w:val="16"/>
              </w:rPr>
              <w:t>Hydrochlorothiazide,</w:t>
            </w:r>
            <w:r>
              <w:rPr>
                <w:spacing w:val="-9"/>
                <w:sz w:val="16"/>
              </w:rPr>
              <w:t xml:space="preserve"> </w:t>
            </w:r>
            <w:r>
              <w:rPr>
                <w:sz w:val="16"/>
              </w:rPr>
              <w:t>a</w:t>
            </w:r>
            <w:r>
              <w:rPr>
                <w:spacing w:val="-4"/>
                <w:sz w:val="16"/>
              </w:rPr>
              <w:t xml:space="preserve"> </w:t>
            </w:r>
            <w:r>
              <w:rPr>
                <w:sz w:val="16"/>
              </w:rPr>
              <w:t>diuretic</w:t>
            </w:r>
            <w:r>
              <w:rPr>
                <w:spacing w:val="-5"/>
                <w:sz w:val="16"/>
              </w:rPr>
              <w:t xml:space="preserve"> </w:t>
            </w:r>
            <w:r>
              <w:rPr>
                <w:sz w:val="16"/>
              </w:rPr>
              <w:t>used</w:t>
            </w:r>
            <w:r>
              <w:rPr>
                <w:spacing w:val="-3"/>
                <w:sz w:val="16"/>
              </w:rPr>
              <w:t xml:space="preserve"> </w:t>
            </w:r>
            <w:r>
              <w:rPr>
                <w:sz w:val="16"/>
              </w:rPr>
              <w:t>for</w:t>
            </w:r>
            <w:r>
              <w:rPr>
                <w:spacing w:val="-4"/>
                <w:sz w:val="16"/>
              </w:rPr>
              <w:t xml:space="preserve"> </w:t>
            </w:r>
            <w:r>
              <w:rPr>
                <w:sz w:val="16"/>
              </w:rPr>
              <w:t>blood</w:t>
            </w:r>
            <w:r>
              <w:rPr>
                <w:spacing w:val="-3"/>
                <w:sz w:val="16"/>
              </w:rPr>
              <w:t xml:space="preserve"> </w:t>
            </w:r>
            <w:r>
              <w:rPr>
                <w:sz w:val="16"/>
              </w:rPr>
              <w:t>pressure</w:t>
            </w:r>
            <w:r>
              <w:rPr>
                <w:spacing w:val="-8"/>
                <w:sz w:val="16"/>
              </w:rPr>
              <w:t xml:space="preserve"> </w:t>
            </w:r>
            <w:r>
              <w:rPr>
                <w:sz w:val="16"/>
              </w:rPr>
              <w:t>or</w:t>
            </w:r>
            <w:r>
              <w:rPr>
                <w:spacing w:val="-4"/>
                <w:sz w:val="16"/>
              </w:rPr>
              <w:t xml:space="preserve"> </w:t>
            </w:r>
            <w:r>
              <w:rPr>
                <w:sz w:val="16"/>
              </w:rPr>
              <w:t>fluid</w:t>
            </w:r>
            <w:r>
              <w:rPr>
                <w:spacing w:val="-3"/>
                <w:sz w:val="16"/>
              </w:rPr>
              <w:t xml:space="preserve"> </w:t>
            </w:r>
            <w:r>
              <w:rPr>
                <w:spacing w:val="-2"/>
                <w:sz w:val="16"/>
              </w:rPr>
              <w:t>management.</w:t>
            </w:r>
          </w:p>
        </w:tc>
      </w:tr>
    </w:tbl>
    <w:p w14:paraId="76454E83" w14:textId="77777777" w:rsidR="00F9164C" w:rsidRDefault="00F9164C">
      <w:pPr>
        <w:pStyle w:val="BodyText"/>
        <w:rPr>
          <w:rFonts w:ascii="Arial"/>
          <w:b/>
          <w:sz w:val="22"/>
        </w:rPr>
      </w:pPr>
    </w:p>
    <w:p w14:paraId="5BE1EE80" w14:textId="77777777" w:rsidR="00F9164C" w:rsidRDefault="00F9164C">
      <w:pPr>
        <w:pStyle w:val="BodyText"/>
        <w:spacing w:before="38"/>
        <w:rPr>
          <w:rFonts w:ascii="Arial"/>
          <w:b/>
          <w:sz w:val="22"/>
        </w:rPr>
      </w:pPr>
    </w:p>
    <w:p w14:paraId="05878888" w14:textId="77777777" w:rsidR="00F9164C" w:rsidRDefault="00000000">
      <w:pPr>
        <w:pStyle w:val="Heading7"/>
      </w:pPr>
      <w:r>
        <w:rPr>
          <w:color w:val="17365D"/>
        </w:rPr>
        <w:t>Final</w:t>
      </w:r>
      <w:r>
        <w:rPr>
          <w:color w:val="17365D"/>
          <w:spacing w:val="-4"/>
        </w:rPr>
        <w:t xml:space="preserve"> </w:t>
      </w:r>
      <w:r>
        <w:rPr>
          <w:color w:val="17365D"/>
        </w:rPr>
        <w:t>Review</w:t>
      </w:r>
      <w:r>
        <w:rPr>
          <w:color w:val="17365D"/>
          <w:spacing w:val="1"/>
        </w:rPr>
        <w:t xml:space="preserve"> </w:t>
      </w:r>
      <w:r>
        <w:rPr>
          <w:color w:val="17365D"/>
          <w:spacing w:val="-2"/>
        </w:rPr>
        <w:t>Summary</w:t>
      </w:r>
    </w:p>
    <w:p w14:paraId="3B8D8FB1" w14:textId="77777777" w:rsidR="00F9164C" w:rsidRDefault="00000000">
      <w:pPr>
        <w:pStyle w:val="BodyText"/>
        <w:spacing w:before="85" w:line="242" w:lineRule="auto"/>
        <w:ind w:left="835" w:right="871"/>
      </w:pPr>
      <w:r>
        <w:t>This Patient A review contains 26 grouped findings across all 3 Week 4 visits. Only confirmed conflicts or missing information problems</w:t>
      </w:r>
      <w:r>
        <w:rPr>
          <w:spacing w:val="-2"/>
        </w:rPr>
        <w:t xml:space="preserve"> </w:t>
      </w:r>
      <w:r>
        <w:t>are</w:t>
      </w:r>
      <w:r>
        <w:rPr>
          <w:spacing w:val="-2"/>
        </w:rPr>
        <w:t xml:space="preserve"> </w:t>
      </w:r>
      <w:r>
        <w:t>included.</w:t>
      </w:r>
      <w:r>
        <w:rPr>
          <w:spacing w:val="-2"/>
        </w:rPr>
        <w:t xml:space="preserve"> </w:t>
      </w:r>
      <w:r>
        <w:t>Repeated</w:t>
      </w:r>
      <w:r>
        <w:rPr>
          <w:spacing w:val="-2"/>
        </w:rPr>
        <w:t xml:space="preserve"> </w:t>
      </w:r>
      <w:r>
        <w:t>issues</w:t>
      </w:r>
      <w:r>
        <w:rPr>
          <w:spacing w:val="-2"/>
        </w:rPr>
        <w:t xml:space="preserve"> </w:t>
      </w:r>
      <w:r>
        <w:t>are</w:t>
      </w:r>
      <w:r>
        <w:rPr>
          <w:spacing w:val="-2"/>
        </w:rPr>
        <w:t xml:space="preserve"> </w:t>
      </w:r>
      <w:r>
        <w:t>kept</w:t>
      </w:r>
      <w:r>
        <w:rPr>
          <w:spacing w:val="-2"/>
        </w:rPr>
        <w:t xml:space="preserve"> </w:t>
      </w:r>
      <w:r>
        <w:t>under</w:t>
      </w:r>
      <w:r>
        <w:rPr>
          <w:spacing w:val="-2"/>
        </w:rPr>
        <w:t xml:space="preserve"> </w:t>
      </w:r>
      <w:r>
        <w:t>each</w:t>
      </w:r>
      <w:r>
        <w:rPr>
          <w:spacing w:val="-2"/>
        </w:rPr>
        <w:t xml:space="preserve"> </w:t>
      </w:r>
      <w:r>
        <w:t>visit</w:t>
      </w:r>
      <w:r>
        <w:rPr>
          <w:spacing w:val="-2"/>
        </w:rPr>
        <w:t xml:space="preserve"> </w:t>
      </w:r>
      <w:r>
        <w:t>when</w:t>
      </w:r>
      <w:r>
        <w:rPr>
          <w:spacing w:val="-2"/>
        </w:rPr>
        <w:t xml:space="preserve"> </w:t>
      </w:r>
      <w:r>
        <w:t>they</w:t>
      </w:r>
      <w:r>
        <w:rPr>
          <w:spacing w:val="-1"/>
        </w:rPr>
        <w:t xml:space="preserve"> </w:t>
      </w:r>
      <w:r>
        <w:t>can</w:t>
      </w:r>
      <w:r>
        <w:rPr>
          <w:spacing w:val="-2"/>
        </w:rPr>
        <w:t xml:space="preserve"> </w:t>
      </w:r>
      <w:r>
        <w:t>affect</w:t>
      </w:r>
      <w:r>
        <w:rPr>
          <w:spacing w:val="-2"/>
        </w:rPr>
        <w:t xml:space="preserve"> </w:t>
      </w:r>
      <w:r>
        <w:t>grading</w:t>
      </w:r>
      <w:r>
        <w:rPr>
          <w:spacing w:val="-2"/>
        </w:rPr>
        <w:t xml:space="preserve"> </w:t>
      </w:r>
      <w:r>
        <w:t>independently.</w:t>
      </w:r>
      <w:r>
        <w:rPr>
          <w:spacing w:val="-1"/>
        </w:rPr>
        <w:t xml:space="preserve"> </w:t>
      </w:r>
      <w:r>
        <w:t>The</w:t>
      </w:r>
      <w:r>
        <w:rPr>
          <w:spacing w:val="-2"/>
        </w:rPr>
        <w:t xml:space="preserve"> </w:t>
      </w:r>
      <w:r>
        <w:t>overall</w:t>
      </w:r>
      <w:r>
        <w:rPr>
          <w:spacing w:val="-1"/>
        </w:rPr>
        <w:t xml:space="preserve"> </w:t>
      </w:r>
      <w:r>
        <w:t>pattern</w:t>
      </w:r>
      <w:r>
        <w:rPr>
          <w:spacing w:val="-1"/>
        </w:rPr>
        <w:t xml:space="preserve"> </w:t>
      </w:r>
      <w:r>
        <w:t>is a</w:t>
      </w:r>
      <w:r>
        <w:rPr>
          <w:spacing w:val="-2"/>
        </w:rPr>
        <w:t xml:space="preserve"> </w:t>
      </w:r>
      <w:r>
        <w:t>longitudinal</w:t>
      </w:r>
      <w:r>
        <w:rPr>
          <w:spacing w:val="-1"/>
        </w:rPr>
        <w:t xml:space="preserve"> </w:t>
      </w:r>
      <w:r>
        <w:t>synchronization</w:t>
      </w:r>
      <w:r>
        <w:rPr>
          <w:spacing w:val="-2"/>
        </w:rPr>
        <w:t xml:space="preserve"> </w:t>
      </w:r>
      <w:r>
        <w:t>failure:</w:t>
      </w:r>
      <w:r>
        <w:rPr>
          <w:spacing w:val="-2"/>
        </w:rPr>
        <w:t xml:space="preserve"> </w:t>
      </w:r>
      <w:r>
        <w:t>Tuesday</w:t>
      </w:r>
      <w:r>
        <w:rPr>
          <w:spacing w:val="-2"/>
        </w:rPr>
        <w:t xml:space="preserve"> </w:t>
      </w:r>
      <w:r>
        <w:t>and</w:t>
      </w:r>
      <w:r>
        <w:rPr>
          <w:spacing w:val="-1"/>
        </w:rPr>
        <w:t xml:space="preserve"> </w:t>
      </w:r>
      <w:r>
        <w:t>Thursday</w:t>
      </w:r>
      <w:r>
        <w:rPr>
          <w:spacing w:val="-2"/>
        </w:rPr>
        <w:t xml:space="preserve"> </w:t>
      </w:r>
      <w:r>
        <w:t>graders</w:t>
      </w:r>
      <w:r>
        <w:rPr>
          <w:spacing w:val="-2"/>
        </w:rPr>
        <w:t xml:space="preserve"> </w:t>
      </w:r>
      <w:r>
        <w:t>largely</w:t>
      </w:r>
      <w:r>
        <w:rPr>
          <w:spacing w:val="-2"/>
        </w:rPr>
        <w:t xml:space="preserve"> </w:t>
      </w:r>
      <w:r>
        <w:t>follow</w:t>
      </w:r>
      <w:r>
        <w:rPr>
          <w:spacing w:val="-1"/>
        </w:rPr>
        <w:t xml:space="preserve"> </w:t>
      </w:r>
      <w:r>
        <w:t>the</w:t>
      </w:r>
      <w:r>
        <w:rPr>
          <w:spacing w:val="-2"/>
        </w:rPr>
        <w:t xml:space="preserve"> </w:t>
      </w:r>
      <w:r>
        <w:t>official</w:t>
      </w:r>
      <w:r>
        <w:rPr>
          <w:spacing w:val="-1"/>
        </w:rPr>
        <w:t xml:space="preserve"> </w:t>
      </w:r>
      <w:r>
        <w:t>answer</w:t>
      </w:r>
      <w:r>
        <w:rPr>
          <w:spacing w:val="-2"/>
        </w:rPr>
        <w:t xml:space="preserve"> </w:t>
      </w:r>
      <w:r>
        <w:t>key,</w:t>
      </w:r>
      <w:r>
        <w:rPr>
          <w:spacing w:val="-2"/>
        </w:rPr>
        <w:t xml:space="preserve"> </w:t>
      </w:r>
      <w:r>
        <w:t>while</w:t>
      </w:r>
      <w:r>
        <w:rPr>
          <w:spacing w:val="-2"/>
        </w:rPr>
        <w:t xml:space="preserve"> </w:t>
      </w:r>
      <w:r>
        <w:t>Wednesday largely follows an alternate live case.</w:t>
      </w:r>
    </w:p>
    <w:p w14:paraId="40CE3B50" w14:textId="77777777" w:rsidR="00F9164C" w:rsidRDefault="00F9164C">
      <w:pPr>
        <w:pStyle w:val="BodyText"/>
        <w:spacing w:before="4"/>
        <w:rPr>
          <w:sz w:val="9"/>
        </w:rPr>
      </w:pPr>
    </w:p>
    <w:tbl>
      <w:tblPr>
        <w:tblW w:w="0" w:type="auto"/>
        <w:tblInd w:w="1410" w:type="dxa"/>
        <w:tblBorders>
          <w:top w:val="single" w:sz="6" w:space="0" w:color="7E8B99"/>
          <w:left w:val="single" w:sz="6" w:space="0" w:color="7E8B99"/>
          <w:bottom w:val="single" w:sz="6" w:space="0" w:color="7E8B99"/>
          <w:right w:val="single" w:sz="6" w:space="0" w:color="7E8B99"/>
          <w:insideH w:val="single" w:sz="6" w:space="0" w:color="7E8B99"/>
          <w:insideV w:val="single" w:sz="6" w:space="0" w:color="7E8B99"/>
        </w:tblBorders>
        <w:tblLayout w:type="fixed"/>
        <w:tblCellMar>
          <w:left w:w="0" w:type="dxa"/>
          <w:right w:w="0" w:type="dxa"/>
        </w:tblCellMar>
        <w:tblLook w:val="01E0" w:firstRow="1" w:lastRow="1" w:firstColumn="1" w:lastColumn="1" w:noHBand="0" w:noVBand="0"/>
      </w:tblPr>
      <w:tblGrid>
        <w:gridCol w:w="7848"/>
        <w:gridCol w:w="1585"/>
      </w:tblGrid>
      <w:tr w:rsidR="00F9164C" w14:paraId="69095AD2" w14:textId="77777777">
        <w:trPr>
          <w:trHeight w:val="210"/>
        </w:trPr>
        <w:tc>
          <w:tcPr>
            <w:tcW w:w="7848" w:type="dxa"/>
            <w:shd w:val="clear" w:color="auto" w:fill="DDEBF7"/>
          </w:tcPr>
          <w:p w14:paraId="42C646E0" w14:textId="77777777" w:rsidR="00F9164C" w:rsidRDefault="00000000">
            <w:pPr>
              <w:pStyle w:val="TableParagraph"/>
              <w:ind w:left="112"/>
              <w:rPr>
                <w:rFonts w:ascii="Arial"/>
                <w:b/>
                <w:sz w:val="16"/>
              </w:rPr>
            </w:pPr>
            <w:r>
              <w:rPr>
                <w:rFonts w:ascii="Arial"/>
                <w:b/>
                <w:color w:val="17365D"/>
                <w:spacing w:val="-2"/>
                <w:sz w:val="16"/>
              </w:rPr>
              <w:t>Encounter</w:t>
            </w:r>
          </w:p>
        </w:tc>
        <w:tc>
          <w:tcPr>
            <w:tcW w:w="1585" w:type="dxa"/>
            <w:shd w:val="clear" w:color="auto" w:fill="DDEBF7"/>
          </w:tcPr>
          <w:p w14:paraId="4B99DEE8" w14:textId="77777777" w:rsidR="00F9164C" w:rsidRDefault="00000000">
            <w:pPr>
              <w:pStyle w:val="TableParagraph"/>
              <w:ind w:left="113"/>
              <w:rPr>
                <w:rFonts w:ascii="Arial"/>
                <w:b/>
                <w:sz w:val="16"/>
              </w:rPr>
            </w:pPr>
            <w:r>
              <w:rPr>
                <w:rFonts w:ascii="Arial"/>
                <w:b/>
                <w:color w:val="17365D"/>
                <w:sz w:val="16"/>
              </w:rPr>
              <w:t>Grouped</w:t>
            </w:r>
            <w:r>
              <w:rPr>
                <w:rFonts w:ascii="Arial"/>
                <w:b/>
                <w:color w:val="17365D"/>
                <w:spacing w:val="-2"/>
                <w:sz w:val="16"/>
              </w:rPr>
              <w:t xml:space="preserve"> issues</w:t>
            </w:r>
          </w:p>
        </w:tc>
      </w:tr>
      <w:tr w:rsidR="00F9164C" w14:paraId="2173B5A5" w14:textId="77777777">
        <w:trPr>
          <w:trHeight w:val="440"/>
        </w:trPr>
        <w:tc>
          <w:tcPr>
            <w:tcW w:w="7848" w:type="dxa"/>
          </w:tcPr>
          <w:p w14:paraId="26EE23C0" w14:textId="77777777" w:rsidR="00F9164C" w:rsidRDefault="00000000">
            <w:pPr>
              <w:pStyle w:val="TableParagraph"/>
              <w:spacing w:before="1"/>
              <w:ind w:left="112"/>
              <w:rPr>
                <w:sz w:val="18"/>
              </w:rPr>
            </w:pPr>
            <w:r>
              <w:rPr>
                <w:sz w:val="18"/>
              </w:rPr>
              <w:t>Patient</w:t>
            </w:r>
            <w:r>
              <w:rPr>
                <w:spacing w:val="-5"/>
                <w:sz w:val="18"/>
              </w:rPr>
              <w:t xml:space="preserve"> </w:t>
            </w:r>
            <w:r>
              <w:rPr>
                <w:sz w:val="18"/>
              </w:rPr>
              <w:t>A</w:t>
            </w:r>
            <w:r>
              <w:rPr>
                <w:spacing w:val="-2"/>
                <w:sz w:val="18"/>
              </w:rPr>
              <w:t xml:space="preserve"> </w:t>
            </w:r>
            <w:r>
              <w:rPr>
                <w:sz w:val="18"/>
              </w:rPr>
              <w:t>–</w:t>
            </w:r>
            <w:r>
              <w:rPr>
                <w:spacing w:val="-2"/>
                <w:sz w:val="18"/>
              </w:rPr>
              <w:t xml:space="preserve"> </w:t>
            </w:r>
            <w:r>
              <w:rPr>
                <w:sz w:val="18"/>
              </w:rPr>
              <w:t>Michael</w:t>
            </w:r>
            <w:r>
              <w:rPr>
                <w:spacing w:val="-3"/>
                <w:sz w:val="18"/>
              </w:rPr>
              <w:t xml:space="preserve"> </w:t>
            </w:r>
            <w:r>
              <w:rPr>
                <w:sz w:val="18"/>
              </w:rPr>
              <w:t>Thompson</w:t>
            </w:r>
            <w:r>
              <w:rPr>
                <w:spacing w:val="-2"/>
                <w:sz w:val="18"/>
              </w:rPr>
              <w:t xml:space="preserve"> </w:t>
            </w:r>
            <w:r>
              <w:rPr>
                <w:sz w:val="18"/>
              </w:rPr>
              <w:t>–</w:t>
            </w:r>
            <w:r>
              <w:rPr>
                <w:spacing w:val="-2"/>
                <w:sz w:val="18"/>
              </w:rPr>
              <w:t xml:space="preserve"> </w:t>
            </w:r>
            <w:r>
              <w:rPr>
                <w:sz w:val="18"/>
              </w:rPr>
              <w:t>Tuesday</w:t>
            </w:r>
            <w:r>
              <w:rPr>
                <w:spacing w:val="-2"/>
                <w:sz w:val="18"/>
              </w:rPr>
              <w:t xml:space="preserve"> </w:t>
            </w:r>
            <w:r>
              <w:rPr>
                <w:sz w:val="18"/>
              </w:rPr>
              <w:t>Initial</w:t>
            </w:r>
            <w:r>
              <w:rPr>
                <w:spacing w:val="-1"/>
                <w:sz w:val="18"/>
              </w:rPr>
              <w:t xml:space="preserve"> </w:t>
            </w:r>
            <w:r>
              <w:rPr>
                <w:spacing w:val="-2"/>
                <w:sz w:val="18"/>
              </w:rPr>
              <w:t>Visit</w:t>
            </w:r>
          </w:p>
        </w:tc>
        <w:tc>
          <w:tcPr>
            <w:tcW w:w="1585" w:type="dxa"/>
          </w:tcPr>
          <w:p w14:paraId="18DE4116" w14:textId="77777777" w:rsidR="00F9164C" w:rsidRDefault="00000000">
            <w:pPr>
              <w:pStyle w:val="TableParagraph"/>
              <w:ind w:left="113"/>
              <w:rPr>
                <w:sz w:val="16"/>
              </w:rPr>
            </w:pPr>
            <w:r>
              <w:rPr>
                <w:spacing w:val="-5"/>
                <w:sz w:val="16"/>
              </w:rPr>
              <w:t>10</w:t>
            </w:r>
          </w:p>
        </w:tc>
      </w:tr>
      <w:tr w:rsidR="00F9164C" w14:paraId="3ABE4E26" w14:textId="77777777">
        <w:trPr>
          <w:trHeight w:val="435"/>
        </w:trPr>
        <w:tc>
          <w:tcPr>
            <w:tcW w:w="7848" w:type="dxa"/>
          </w:tcPr>
          <w:p w14:paraId="6F0C4DCF" w14:textId="77777777" w:rsidR="00F9164C" w:rsidRDefault="00000000">
            <w:pPr>
              <w:pStyle w:val="TableParagraph"/>
              <w:spacing w:before="1"/>
              <w:ind w:left="112"/>
              <w:rPr>
                <w:sz w:val="18"/>
              </w:rPr>
            </w:pPr>
            <w:r>
              <w:rPr>
                <w:sz w:val="18"/>
              </w:rPr>
              <w:t>Patient</w:t>
            </w:r>
            <w:r>
              <w:rPr>
                <w:spacing w:val="-4"/>
                <w:sz w:val="18"/>
              </w:rPr>
              <w:t xml:space="preserve"> </w:t>
            </w:r>
            <w:r>
              <w:rPr>
                <w:sz w:val="18"/>
              </w:rPr>
              <w:t>A</w:t>
            </w:r>
            <w:r>
              <w:rPr>
                <w:spacing w:val="-2"/>
                <w:sz w:val="18"/>
              </w:rPr>
              <w:t xml:space="preserve"> </w:t>
            </w:r>
            <w:r>
              <w:rPr>
                <w:sz w:val="18"/>
              </w:rPr>
              <w:t>–</w:t>
            </w:r>
            <w:r>
              <w:rPr>
                <w:spacing w:val="-1"/>
                <w:sz w:val="18"/>
              </w:rPr>
              <w:t xml:space="preserve"> </w:t>
            </w:r>
            <w:r>
              <w:rPr>
                <w:sz w:val="18"/>
              </w:rPr>
              <w:t>Michael</w:t>
            </w:r>
            <w:r>
              <w:rPr>
                <w:spacing w:val="-2"/>
                <w:sz w:val="18"/>
              </w:rPr>
              <w:t xml:space="preserve"> </w:t>
            </w:r>
            <w:r>
              <w:rPr>
                <w:sz w:val="18"/>
              </w:rPr>
              <w:t>Thompson</w:t>
            </w:r>
            <w:r>
              <w:rPr>
                <w:spacing w:val="-2"/>
                <w:sz w:val="18"/>
              </w:rPr>
              <w:t xml:space="preserve"> </w:t>
            </w:r>
            <w:r>
              <w:rPr>
                <w:sz w:val="18"/>
              </w:rPr>
              <w:t>–</w:t>
            </w:r>
            <w:r>
              <w:rPr>
                <w:spacing w:val="-2"/>
                <w:sz w:val="18"/>
              </w:rPr>
              <w:t xml:space="preserve"> </w:t>
            </w:r>
            <w:r>
              <w:rPr>
                <w:sz w:val="18"/>
              </w:rPr>
              <w:t>Wednesday</w:t>
            </w:r>
            <w:r>
              <w:rPr>
                <w:spacing w:val="-1"/>
                <w:sz w:val="18"/>
              </w:rPr>
              <w:t xml:space="preserve"> </w:t>
            </w:r>
            <w:r>
              <w:rPr>
                <w:sz w:val="18"/>
              </w:rPr>
              <w:t>3-Month</w:t>
            </w:r>
            <w:r>
              <w:rPr>
                <w:spacing w:val="-2"/>
                <w:sz w:val="18"/>
              </w:rPr>
              <w:t xml:space="preserve"> </w:t>
            </w:r>
            <w:r>
              <w:rPr>
                <w:sz w:val="18"/>
              </w:rPr>
              <w:t>Follow-</w:t>
            </w:r>
            <w:r>
              <w:rPr>
                <w:spacing w:val="-5"/>
                <w:sz w:val="18"/>
              </w:rPr>
              <w:t>Up</w:t>
            </w:r>
          </w:p>
        </w:tc>
        <w:tc>
          <w:tcPr>
            <w:tcW w:w="1585" w:type="dxa"/>
          </w:tcPr>
          <w:p w14:paraId="4611FA5B" w14:textId="77777777" w:rsidR="00F9164C" w:rsidRDefault="00000000">
            <w:pPr>
              <w:pStyle w:val="TableParagraph"/>
              <w:ind w:left="113"/>
              <w:rPr>
                <w:sz w:val="16"/>
              </w:rPr>
            </w:pPr>
            <w:r>
              <w:rPr>
                <w:spacing w:val="-10"/>
                <w:sz w:val="16"/>
              </w:rPr>
              <w:t>8</w:t>
            </w:r>
          </w:p>
        </w:tc>
      </w:tr>
      <w:tr w:rsidR="00F9164C" w14:paraId="581F5410" w14:textId="77777777">
        <w:trPr>
          <w:trHeight w:val="440"/>
        </w:trPr>
        <w:tc>
          <w:tcPr>
            <w:tcW w:w="7848" w:type="dxa"/>
          </w:tcPr>
          <w:p w14:paraId="31C8E085" w14:textId="77777777" w:rsidR="00F9164C" w:rsidRDefault="00000000">
            <w:pPr>
              <w:pStyle w:val="TableParagraph"/>
              <w:spacing w:before="1"/>
              <w:ind w:left="112"/>
              <w:rPr>
                <w:sz w:val="18"/>
              </w:rPr>
            </w:pPr>
            <w:r>
              <w:rPr>
                <w:sz w:val="18"/>
              </w:rPr>
              <w:t>Patient</w:t>
            </w:r>
            <w:r>
              <w:rPr>
                <w:spacing w:val="-4"/>
                <w:sz w:val="18"/>
              </w:rPr>
              <w:t xml:space="preserve"> </w:t>
            </w:r>
            <w:r>
              <w:rPr>
                <w:sz w:val="18"/>
              </w:rPr>
              <w:t>A</w:t>
            </w:r>
            <w:r>
              <w:rPr>
                <w:spacing w:val="-1"/>
                <w:sz w:val="18"/>
              </w:rPr>
              <w:t xml:space="preserve"> </w:t>
            </w:r>
            <w:r>
              <w:rPr>
                <w:sz w:val="18"/>
              </w:rPr>
              <w:t>–</w:t>
            </w:r>
            <w:r>
              <w:rPr>
                <w:spacing w:val="-2"/>
                <w:sz w:val="18"/>
              </w:rPr>
              <w:t xml:space="preserve"> </w:t>
            </w:r>
            <w:r>
              <w:rPr>
                <w:sz w:val="18"/>
              </w:rPr>
              <w:t>Michael</w:t>
            </w:r>
            <w:r>
              <w:rPr>
                <w:spacing w:val="-2"/>
                <w:sz w:val="18"/>
              </w:rPr>
              <w:t xml:space="preserve"> </w:t>
            </w:r>
            <w:r>
              <w:rPr>
                <w:sz w:val="18"/>
              </w:rPr>
              <w:t>Thompson</w:t>
            </w:r>
            <w:r>
              <w:rPr>
                <w:spacing w:val="-1"/>
                <w:sz w:val="18"/>
              </w:rPr>
              <w:t xml:space="preserve"> </w:t>
            </w:r>
            <w:r>
              <w:rPr>
                <w:sz w:val="18"/>
              </w:rPr>
              <w:t>–</w:t>
            </w:r>
            <w:r>
              <w:rPr>
                <w:spacing w:val="-2"/>
                <w:sz w:val="18"/>
              </w:rPr>
              <w:t xml:space="preserve"> </w:t>
            </w:r>
            <w:r>
              <w:rPr>
                <w:sz w:val="18"/>
              </w:rPr>
              <w:t>Thursday</w:t>
            </w:r>
            <w:r>
              <w:rPr>
                <w:spacing w:val="-1"/>
                <w:sz w:val="18"/>
              </w:rPr>
              <w:t xml:space="preserve"> </w:t>
            </w:r>
            <w:r>
              <w:rPr>
                <w:sz w:val="18"/>
              </w:rPr>
              <w:t>6-Month</w:t>
            </w:r>
            <w:r>
              <w:rPr>
                <w:spacing w:val="-2"/>
                <w:sz w:val="18"/>
              </w:rPr>
              <w:t xml:space="preserve"> </w:t>
            </w:r>
            <w:r>
              <w:rPr>
                <w:sz w:val="18"/>
              </w:rPr>
              <w:t>Follow-</w:t>
            </w:r>
            <w:r>
              <w:rPr>
                <w:spacing w:val="-5"/>
                <w:sz w:val="18"/>
              </w:rPr>
              <w:t>Up</w:t>
            </w:r>
          </w:p>
        </w:tc>
        <w:tc>
          <w:tcPr>
            <w:tcW w:w="1585" w:type="dxa"/>
          </w:tcPr>
          <w:p w14:paraId="025A2A8F" w14:textId="77777777" w:rsidR="00F9164C" w:rsidRDefault="00000000">
            <w:pPr>
              <w:pStyle w:val="TableParagraph"/>
              <w:ind w:left="113"/>
              <w:rPr>
                <w:sz w:val="16"/>
              </w:rPr>
            </w:pPr>
            <w:r>
              <w:rPr>
                <w:spacing w:val="-10"/>
                <w:sz w:val="16"/>
              </w:rPr>
              <w:t>8</w:t>
            </w:r>
          </w:p>
        </w:tc>
      </w:tr>
    </w:tbl>
    <w:p w14:paraId="44E8D8C9" w14:textId="77777777" w:rsidR="00F9164C" w:rsidRDefault="00F9164C">
      <w:pPr>
        <w:pStyle w:val="TableParagraph"/>
        <w:rPr>
          <w:sz w:val="16"/>
        </w:rPr>
        <w:sectPr w:rsidR="00F9164C">
          <w:footerReference w:type="default" r:id="rId7"/>
          <w:type w:val="continuous"/>
          <w:pgSz w:w="12240" w:h="15840"/>
          <w:pgMar w:top="720" w:right="0" w:bottom="540" w:left="0" w:header="0" w:footer="313" w:gutter="0"/>
          <w:pgNumType w:start="1"/>
          <w:cols w:space="720"/>
        </w:sectPr>
      </w:pPr>
    </w:p>
    <w:p w14:paraId="33D161E0" w14:textId="77777777" w:rsidR="00F9164C" w:rsidRDefault="00000000">
      <w:pPr>
        <w:pStyle w:val="Heading4"/>
      </w:pPr>
      <w:r>
        <w:rPr>
          <w:color w:val="1F3752"/>
        </w:rPr>
        <w:lastRenderedPageBreak/>
        <w:t>Patient</w:t>
      </w:r>
      <w:r>
        <w:rPr>
          <w:color w:val="1F3752"/>
          <w:spacing w:val="-1"/>
        </w:rPr>
        <w:t xml:space="preserve"> </w:t>
      </w:r>
      <w:r>
        <w:rPr>
          <w:color w:val="1F3752"/>
        </w:rPr>
        <w:t>A</w:t>
      </w:r>
      <w:r>
        <w:rPr>
          <w:color w:val="1F3752"/>
          <w:spacing w:val="-1"/>
        </w:rPr>
        <w:t xml:space="preserve"> </w:t>
      </w:r>
      <w:r>
        <w:rPr>
          <w:color w:val="1F3752"/>
        </w:rPr>
        <w:t>–</w:t>
      </w:r>
      <w:r>
        <w:rPr>
          <w:color w:val="1F3752"/>
          <w:spacing w:val="-2"/>
        </w:rPr>
        <w:t xml:space="preserve"> </w:t>
      </w:r>
      <w:r>
        <w:rPr>
          <w:color w:val="1F3752"/>
        </w:rPr>
        <w:t>Michael</w:t>
      </w:r>
      <w:r>
        <w:rPr>
          <w:color w:val="1F3752"/>
          <w:spacing w:val="-3"/>
        </w:rPr>
        <w:t xml:space="preserve"> </w:t>
      </w:r>
      <w:r>
        <w:rPr>
          <w:color w:val="1F3752"/>
        </w:rPr>
        <w:t>Thompson</w:t>
      </w:r>
      <w:r>
        <w:rPr>
          <w:color w:val="1F3752"/>
          <w:spacing w:val="4"/>
        </w:rPr>
        <w:t xml:space="preserve"> </w:t>
      </w:r>
      <w:r>
        <w:rPr>
          <w:color w:val="1F3752"/>
        </w:rPr>
        <w:t>–</w:t>
      </w:r>
      <w:r>
        <w:rPr>
          <w:color w:val="1F3752"/>
          <w:spacing w:val="-6"/>
        </w:rPr>
        <w:t xml:space="preserve"> </w:t>
      </w:r>
      <w:r>
        <w:rPr>
          <w:color w:val="1F3752"/>
        </w:rPr>
        <w:t>Tuesday</w:t>
      </w:r>
      <w:r>
        <w:rPr>
          <w:color w:val="1F3752"/>
          <w:spacing w:val="-3"/>
        </w:rPr>
        <w:t xml:space="preserve"> </w:t>
      </w:r>
      <w:r>
        <w:rPr>
          <w:color w:val="1F3752"/>
        </w:rPr>
        <w:t>Initial</w:t>
      </w:r>
      <w:r>
        <w:rPr>
          <w:color w:val="1F3752"/>
          <w:spacing w:val="1"/>
        </w:rPr>
        <w:t xml:space="preserve"> </w:t>
      </w:r>
      <w:r>
        <w:rPr>
          <w:color w:val="1F3752"/>
          <w:spacing w:val="-2"/>
        </w:rPr>
        <w:t>Visit</w:t>
      </w:r>
    </w:p>
    <w:p w14:paraId="02A49377" w14:textId="77777777" w:rsidR="00F9164C" w:rsidRDefault="00000000">
      <w:pPr>
        <w:spacing w:before="154" w:line="242" w:lineRule="auto"/>
        <w:ind w:left="835" w:right="871"/>
        <w:rPr>
          <w:sz w:val="21"/>
        </w:rPr>
      </w:pPr>
      <w:r>
        <w:rPr>
          <w:sz w:val="21"/>
        </w:rPr>
        <w:t>10</w:t>
      </w:r>
      <w:r>
        <w:rPr>
          <w:spacing w:val="-4"/>
          <w:sz w:val="21"/>
        </w:rPr>
        <w:t xml:space="preserve"> </w:t>
      </w:r>
      <w:r>
        <w:rPr>
          <w:sz w:val="21"/>
        </w:rPr>
        <w:t>confirmed</w:t>
      </w:r>
      <w:r>
        <w:rPr>
          <w:spacing w:val="-4"/>
          <w:sz w:val="21"/>
        </w:rPr>
        <w:t xml:space="preserve"> </w:t>
      </w:r>
      <w:r>
        <w:rPr>
          <w:sz w:val="21"/>
        </w:rPr>
        <w:t>system/data</w:t>
      </w:r>
      <w:r>
        <w:rPr>
          <w:spacing w:val="-4"/>
          <w:sz w:val="21"/>
        </w:rPr>
        <w:t xml:space="preserve"> </w:t>
      </w:r>
      <w:r>
        <w:rPr>
          <w:sz w:val="21"/>
        </w:rPr>
        <w:t>issues</w:t>
      </w:r>
      <w:r>
        <w:rPr>
          <w:spacing w:val="-2"/>
          <w:sz w:val="21"/>
        </w:rPr>
        <w:t xml:space="preserve"> </w:t>
      </w:r>
      <w:r>
        <w:rPr>
          <w:sz w:val="21"/>
        </w:rPr>
        <w:t>are</w:t>
      </w:r>
      <w:r>
        <w:rPr>
          <w:spacing w:val="-4"/>
          <w:sz w:val="21"/>
        </w:rPr>
        <w:t xml:space="preserve"> </w:t>
      </w:r>
      <w:r>
        <w:rPr>
          <w:sz w:val="21"/>
        </w:rPr>
        <w:t>included</w:t>
      </w:r>
      <w:r>
        <w:rPr>
          <w:spacing w:val="-4"/>
          <w:sz w:val="21"/>
        </w:rPr>
        <w:t xml:space="preserve"> </w:t>
      </w:r>
      <w:r>
        <w:rPr>
          <w:sz w:val="21"/>
        </w:rPr>
        <w:t>for</w:t>
      </w:r>
      <w:r>
        <w:rPr>
          <w:spacing w:val="-2"/>
          <w:sz w:val="21"/>
        </w:rPr>
        <w:t xml:space="preserve"> </w:t>
      </w:r>
      <w:r>
        <w:rPr>
          <w:sz w:val="21"/>
        </w:rPr>
        <w:t>this</w:t>
      </w:r>
      <w:r>
        <w:rPr>
          <w:spacing w:val="-2"/>
          <w:sz w:val="21"/>
        </w:rPr>
        <w:t xml:space="preserve"> </w:t>
      </w:r>
      <w:r>
        <w:rPr>
          <w:sz w:val="21"/>
        </w:rPr>
        <w:t>visit. Items</w:t>
      </w:r>
      <w:r>
        <w:rPr>
          <w:spacing w:val="-2"/>
          <w:sz w:val="21"/>
        </w:rPr>
        <w:t xml:space="preserve"> </w:t>
      </w:r>
      <w:r>
        <w:rPr>
          <w:sz w:val="21"/>
        </w:rPr>
        <w:t>are</w:t>
      </w:r>
      <w:r>
        <w:rPr>
          <w:spacing w:val="-4"/>
          <w:sz w:val="21"/>
        </w:rPr>
        <w:t xml:space="preserve"> </w:t>
      </w:r>
      <w:r>
        <w:rPr>
          <w:sz w:val="21"/>
        </w:rPr>
        <w:t>grouped</w:t>
      </w:r>
      <w:r>
        <w:rPr>
          <w:spacing w:val="-4"/>
          <w:sz w:val="21"/>
        </w:rPr>
        <w:t xml:space="preserve"> </w:t>
      </w:r>
      <w:r>
        <w:rPr>
          <w:sz w:val="21"/>
        </w:rPr>
        <w:t>so</w:t>
      </w:r>
      <w:r>
        <w:rPr>
          <w:spacing w:val="-4"/>
          <w:sz w:val="21"/>
        </w:rPr>
        <w:t xml:space="preserve"> </w:t>
      </w:r>
      <w:r>
        <w:rPr>
          <w:sz w:val="21"/>
        </w:rPr>
        <w:t>one</w:t>
      </w:r>
      <w:r>
        <w:rPr>
          <w:spacing w:val="-4"/>
          <w:sz w:val="21"/>
        </w:rPr>
        <w:t xml:space="preserve"> </w:t>
      </w:r>
      <w:r>
        <w:rPr>
          <w:sz w:val="21"/>
        </w:rPr>
        <w:t>underlying</w:t>
      </w:r>
      <w:r>
        <w:rPr>
          <w:spacing w:val="-4"/>
          <w:sz w:val="21"/>
        </w:rPr>
        <w:t xml:space="preserve"> </w:t>
      </w:r>
      <w:r>
        <w:rPr>
          <w:sz w:val="21"/>
        </w:rPr>
        <w:t>problem</w:t>
      </w:r>
      <w:r>
        <w:rPr>
          <w:spacing w:val="-2"/>
          <w:sz w:val="21"/>
        </w:rPr>
        <w:t xml:space="preserve"> </w:t>
      </w:r>
      <w:r>
        <w:rPr>
          <w:sz w:val="21"/>
        </w:rPr>
        <w:t>is</w:t>
      </w:r>
      <w:r>
        <w:rPr>
          <w:spacing w:val="-2"/>
          <w:sz w:val="21"/>
        </w:rPr>
        <w:t xml:space="preserve"> </w:t>
      </w:r>
      <w:r>
        <w:rPr>
          <w:sz w:val="21"/>
        </w:rPr>
        <w:t>not counted multiple times just because it caused several grader deductions.</w:t>
      </w:r>
    </w:p>
    <w:p w14:paraId="7EB9DB79" w14:textId="77777777" w:rsidR="00F9164C" w:rsidRDefault="00F9164C">
      <w:pPr>
        <w:pStyle w:val="BodyText"/>
        <w:spacing w:before="6" w:after="1"/>
        <w:rPr>
          <w:sz w:val="12"/>
        </w:rPr>
      </w:pPr>
    </w:p>
    <w:tbl>
      <w:tblPr>
        <w:tblW w:w="0" w:type="auto"/>
        <w:tblInd w:w="109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645"/>
        <w:gridCol w:w="6558"/>
        <w:gridCol w:w="2881"/>
      </w:tblGrid>
      <w:tr w:rsidR="00F9164C" w14:paraId="5DC71529" w14:textId="77777777">
        <w:trPr>
          <w:trHeight w:val="440"/>
        </w:trPr>
        <w:tc>
          <w:tcPr>
            <w:tcW w:w="645" w:type="dxa"/>
            <w:shd w:val="clear" w:color="auto" w:fill="D9EAF4"/>
          </w:tcPr>
          <w:p w14:paraId="3B25A759" w14:textId="77777777" w:rsidR="00F9164C" w:rsidRDefault="00000000">
            <w:pPr>
              <w:pStyle w:val="TableParagraph"/>
              <w:spacing w:before="111"/>
              <w:ind w:left="267"/>
              <w:rPr>
                <w:rFonts w:ascii="Arial"/>
                <w:b/>
                <w:sz w:val="19"/>
              </w:rPr>
            </w:pPr>
            <w:r>
              <w:rPr>
                <w:rFonts w:ascii="Arial"/>
                <w:b/>
                <w:color w:val="17365D"/>
                <w:spacing w:val="-10"/>
                <w:sz w:val="19"/>
              </w:rPr>
              <w:t>#</w:t>
            </w:r>
          </w:p>
        </w:tc>
        <w:tc>
          <w:tcPr>
            <w:tcW w:w="6558" w:type="dxa"/>
            <w:shd w:val="clear" w:color="auto" w:fill="D9EAF4"/>
          </w:tcPr>
          <w:p w14:paraId="2E91CB96" w14:textId="77777777" w:rsidR="00F9164C" w:rsidRDefault="00000000">
            <w:pPr>
              <w:pStyle w:val="TableParagraph"/>
              <w:spacing w:before="111"/>
              <w:ind w:left="12" w:right="2"/>
              <w:jc w:val="center"/>
              <w:rPr>
                <w:rFonts w:ascii="Arial"/>
                <w:b/>
                <w:sz w:val="19"/>
              </w:rPr>
            </w:pPr>
            <w:r>
              <w:rPr>
                <w:rFonts w:ascii="Arial"/>
                <w:b/>
                <w:color w:val="17365D"/>
                <w:spacing w:val="-2"/>
                <w:sz w:val="19"/>
              </w:rPr>
              <w:t>Issue</w:t>
            </w:r>
          </w:p>
        </w:tc>
        <w:tc>
          <w:tcPr>
            <w:tcW w:w="2881" w:type="dxa"/>
            <w:shd w:val="clear" w:color="auto" w:fill="D9EAF4"/>
          </w:tcPr>
          <w:p w14:paraId="2A3C138F" w14:textId="77777777" w:rsidR="00F9164C" w:rsidRDefault="00000000">
            <w:pPr>
              <w:pStyle w:val="TableParagraph"/>
              <w:spacing w:before="111"/>
              <w:ind w:left="14"/>
              <w:jc w:val="center"/>
              <w:rPr>
                <w:rFonts w:ascii="Arial"/>
                <w:b/>
                <w:sz w:val="19"/>
              </w:rPr>
            </w:pPr>
            <w:r>
              <w:rPr>
                <w:rFonts w:ascii="Arial"/>
                <w:b/>
                <w:color w:val="17365D"/>
                <w:sz w:val="19"/>
              </w:rPr>
              <w:t>Problem</w:t>
            </w:r>
            <w:r>
              <w:rPr>
                <w:rFonts w:ascii="Arial"/>
                <w:b/>
                <w:color w:val="17365D"/>
                <w:spacing w:val="-6"/>
                <w:sz w:val="19"/>
              </w:rPr>
              <w:t xml:space="preserve"> </w:t>
            </w:r>
            <w:r>
              <w:rPr>
                <w:rFonts w:ascii="Arial"/>
                <w:b/>
                <w:color w:val="17365D"/>
                <w:spacing w:val="-4"/>
                <w:sz w:val="19"/>
              </w:rPr>
              <w:t>type</w:t>
            </w:r>
          </w:p>
        </w:tc>
      </w:tr>
      <w:tr w:rsidR="00F9164C" w14:paraId="53CD3C02" w14:textId="77777777">
        <w:trPr>
          <w:trHeight w:val="435"/>
        </w:trPr>
        <w:tc>
          <w:tcPr>
            <w:tcW w:w="645" w:type="dxa"/>
          </w:tcPr>
          <w:p w14:paraId="3983B949" w14:textId="77777777" w:rsidR="00F9164C" w:rsidRDefault="00000000">
            <w:pPr>
              <w:pStyle w:val="TableParagraph"/>
              <w:spacing w:before="106"/>
              <w:ind w:left="267"/>
              <w:rPr>
                <w:sz w:val="19"/>
              </w:rPr>
            </w:pPr>
            <w:r>
              <w:rPr>
                <w:spacing w:val="-10"/>
                <w:sz w:val="19"/>
              </w:rPr>
              <w:t>1</w:t>
            </w:r>
          </w:p>
        </w:tc>
        <w:tc>
          <w:tcPr>
            <w:tcW w:w="6558" w:type="dxa"/>
          </w:tcPr>
          <w:p w14:paraId="0D67F4DF" w14:textId="77777777" w:rsidR="00F9164C" w:rsidRDefault="00000000">
            <w:pPr>
              <w:pStyle w:val="TableParagraph"/>
              <w:spacing w:line="215" w:lineRule="exact"/>
              <w:ind w:left="12" w:right="10"/>
              <w:jc w:val="center"/>
              <w:rPr>
                <w:sz w:val="19"/>
              </w:rPr>
            </w:pPr>
            <w:r>
              <w:rPr>
                <w:sz w:val="19"/>
              </w:rPr>
              <w:t>Symptom</w:t>
            </w:r>
            <w:r>
              <w:rPr>
                <w:spacing w:val="-1"/>
                <w:sz w:val="19"/>
              </w:rPr>
              <w:t xml:space="preserve"> </w:t>
            </w:r>
            <w:r>
              <w:rPr>
                <w:sz w:val="19"/>
              </w:rPr>
              <w:t>duration,</w:t>
            </w:r>
            <w:r>
              <w:rPr>
                <w:spacing w:val="-4"/>
                <w:sz w:val="19"/>
              </w:rPr>
              <w:t xml:space="preserve"> </w:t>
            </w:r>
            <w:r>
              <w:rPr>
                <w:sz w:val="19"/>
              </w:rPr>
              <w:t>fatigue,</w:t>
            </w:r>
            <w:r>
              <w:rPr>
                <w:spacing w:val="-1"/>
                <w:sz w:val="19"/>
              </w:rPr>
              <w:t xml:space="preserve"> </w:t>
            </w:r>
            <w:r>
              <w:rPr>
                <w:sz w:val="19"/>
              </w:rPr>
              <w:t>and</w:t>
            </w:r>
            <w:r>
              <w:rPr>
                <w:spacing w:val="-2"/>
                <w:sz w:val="19"/>
              </w:rPr>
              <w:t xml:space="preserve"> </w:t>
            </w:r>
            <w:r>
              <w:rPr>
                <w:sz w:val="19"/>
              </w:rPr>
              <w:t>exercise</w:t>
            </w:r>
            <w:r>
              <w:rPr>
                <w:spacing w:val="-7"/>
                <w:sz w:val="19"/>
              </w:rPr>
              <w:t xml:space="preserve"> </w:t>
            </w:r>
            <w:r>
              <w:rPr>
                <w:sz w:val="19"/>
              </w:rPr>
              <w:t>tolerance</w:t>
            </w:r>
            <w:r>
              <w:rPr>
                <w:spacing w:val="-3"/>
                <w:sz w:val="19"/>
              </w:rPr>
              <w:t xml:space="preserve"> </w:t>
            </w:r>
            <w:r>
              <w:rPr>
                <w:sz w:val="19"/>
              </w:rPr>
              <w:t>returned</w:t>
            </w:r>
            <w:r>
              <w:rPr>
                <w:spacing w:val="-7"/>
                <w:sz w:val="19"/>
              </w:rPr>
              <w:t xml:space="preserve"> </w:t>
            </w:r>
            <w:r>
              <w:rPr>
                <w:sz w:val="19"/>
              </w:rPr>
              <w:t>by</w:t>
            </w:r>
            <w:r>
              <w:rPr>
                <w:spacing w:val="-2"/>
                <w:sz w:val="19"/>
              </w:rPr>
              <w:t xml:space="preserve"> </w:t>
            </w:r>
            <w:r>
              <w:rPr>
                <w:sz w:val="19"/>
              </w:rPr>
              <w:t>the</w:t>
            </w:r>
            <w:r>
              <w:rPr>
                <w:spacing w:val="-2"/>
                <w:sz w:val="19"/>
              </w:rPr>
              <w:t xml:space="preserve"> </w:t>
            </w:r>
            <w:r>
              <w:rPr>
                <w:spacing w:val="-5"/>
                <w:sz w:val="19"/>
              </w:rPr>
              <w:t>AI</w:t>
            </w:r>
          </w:p>
          <w:p w14:paraId="6829D032" w14:textId="77777777" w:rsidR="00F9164C" w:rsidRDefault="00000000">
            <w:pPr>
              <w:pStyle w:val="TableParagraph"/>
              <w:spacing w:before="1" w:line="198" w:lineRule="exact"/>
              <w:ind w:left="12" w:right="8"/>
              <w:jc w:val="center"/>
              <w:rPr>
                <w:sz w:val="19"/>
              </w:rPr>
            </w:pPr>
            <w:r>
              <w:rPr>
                <w:sz w:val="19"/>
              </w:rPr>
              <w:t>patient</w:t>
            </w:r>
            <w:r>
              <w:rPr>
                <w:spacing w:val="-2"/>
                <w:sz w:val="19"/>
              </w:rPr>
              <w:t xml:space="preserve"> </w:t>
            </w:r>
            <w:proofErr w:type="gramStart"/>
            <w:r>
              <w:rPr>
                <w:sz w:val="19"/>
              </w:rPr>
              <w:t>do</w:t>
            </w:r>
            <w:proofErr w:type="gramEnd"/>
            <w:r>
              <w:rPr>
                <w:spacing w:val="-2"/>
                <w:sz w:val="19"/>
              </w:rPr>
              <w:t xml:space="preserve"> </w:t>
            </w:r>
            <w:r>
              <w:rPr>
                <w:sz w:val="19"/>
              </w:rPr>
              <w:t>not match</w:t>
            </w:r>
            <w:r>
              <w:rPr>
                <w:spacing w:val="-7"/>
                <w:sz w:val="19"/>
              </w:rPr>
              <w:t xml:space="preserve"> </w:t>
            </w:r>
            <w:r>
              <w:rPr>
                <w:sz w:val="19"/>
              </w:rPr>
              <w:t>the</w:t>
            </w:r>
            <w:r>
              <w:rPr>
                <w:spacing w:val="-2"/>
                <w:sz w:val="19"/>
              </w:rPr>
              <w:t xml:space="preserve"> </w:t>
            </w:r>
            <w:r>
              <w:rPr>
                <w:sz w:val="19"/>
              </w:rPr>
              <w:t>grader</w:t>
            </w:r>
            <w:r>
              <w:rPr>
                <w:spacing w:val="1"/>
                <w:sz w:val="19"/>
              </w:rPr>
              <w:t xml:space="preserve"> </w:t>
            </w:r>
            <w:r>
              <w:rPr>
                <w:spacing w:val="-2"/>
                <w:sz w:val="19"/>
              </w:rPr>
              <w:t>case.</w:t>
            </w:r>
          </w:p>
        </w:tc>
        <w:tc>
          <w:tcPr>
            <w:tcW w:w="2881" w:type="dxa"/>
          </w:tcPr>
          <w:p w14:paraId="27250F6B" w14:textId="77777777" w:rsidR="00F9164C" w:rsidRDefault="00000000">
            <w:pPr>
              <w:pStyle w:val="TableParagraph"/>
              <w:spacing w:before="106"/>
              <w:ind w:left="14" w:right="1"/>
              <w:jc w:val="center"/>
              <w:rPr>
                <w:sz w:val="19"/>
              </w:rPr>
            </w:pPr>
            <w:r>
              <w:rPr>
                <w:sz w:val="19"/>
              </w:rPr>
              <w:t>AI</w:t>
            </w:r>
            <w:r>
              <w:rPr>
                <w:spacing w:val="-1"/>
                <w:sz w:val="19"/>
              </w:rPr>
              <w:t xml:space="preserve"> </w:t>
            </w:r>
            <w:r>
              <w:rPr>
                <w:sz w:val="19"/>
              </w:rPr>
              <w:t>patient and</w:t>
            </w:r>
            <w:r>
              <w:rPr>
                <w:spacing w:val="-2"/>
                <w:sz w:val="19"/>
              </w:rPr>
              <w:t xml:space="preserve"> </w:t>
            </w:r>
            <w:r>
              <w:rPr>
                <w:sz w:val="19"/>
              </w:rPr>
              <w:t>grader</w:t>
            </w:r>
            <w:r>
              <w:rPr>
                <w:spacing w:val="-5"/>
                <w:sz w:val="19"/>
              </w:rPr>
              <w:t xml:space="preserve"> </w:t>
            </w:r>
            <w:r>
              <w:rPr>
                <w:spacing w:val="-2"/>
                <w:sz w:val="19"/>
              </w:rPr>
              <w:t>disagree</w:t>
            </w:r>
          </w:p>
        </w:tc>
      </w:tr>
      <w:tr w:rsidR="00F9164C" w14:paraId="68B2F2CA" w14:textId="77777777">
        <w:trPr>
          <w:trHeight w:val="440"/>
        </w:trPr>
        <w:tc>
          <w:tcPr>
            <w:tcW w:w="645" w:type="dxa"/>
          </w:tcPr>
          <w:p w14:paraId="03840527" w14:textId="77777777" w:rsidR="00F9164C" w:rsidRDefault="00000000">
            <w:pPr>
              <w:pStyle w:val="TableParagraph"/>
              <w:spacing w:before="111"/>
              <w:ind w:left="267"/>
              <w:rPr>
                <w:sz w:val="19"/>
              </w:rPr>
            </w:pPr>
            <w:r>
              <w:rPr>
                <w:spacing w:val="-10"/>
                <w:sz w:val="19"/>
              </w:rPr>
              <w:t>2</w:t>
            </w:r>
          </w:p>
        </w:tc>
        <w:tc>
          <w:tcPr>
            <w:tcW w:w="6558" w:type="dxa"/>
          </w:tcPr>
          <w:p w14:paraId="7AC65646" w14:textId="77777777" w:rsidR="00F9164C" w:rsidRDefault="00000000">
            <w:pPr>
              <w:pStyle w:val="TableParagraph"/>
              <w:spacing w:line="220" w:lineRule="atLeast"/>
              <w:ind w:left="1528" w:hanging="1256"/>
              <w:rPr>
                <w:sz w:val="19"/>
              </w:rPr>
            </w:pPr>
            <w:r>
              <w:rPr>
                <w:sz w:val="19"/>
              </w:rPr>
              <w:t>Hydrochlorothiazide</w:t>
            </w:r>
            <w:r>
              <w:rPr>
                <w:spacing w:val="-6"/>
                <w:sz w:val="19"/>
              </w:rPr>
              <w:t xml:space="preserve"> </w:t>
            </w:r>
            <w:r>
              <w:rPr>
                <w:sz w:val="19"/>
              </w:rPr>
              <w:t>restroom</w:t>
            </w:r>
            <w:r>
              <w:rPr>
                <w:spacing w:val="-4"/>
                <w:sz w:val="19"/>
              </w:rPr>
              <w:t xml:space="preserve"> </w:t>
            </w:r>
            <w:r>
              <w:rPr>
                <w:sz w:val="19"/>
              </w:rPr>
              <w:t>access</w:t>
            </w:r>
            <w:r>
              <w:rPr>
                <w:spacing w:val="-6"/>
                <w:sz w:val="19"/>
              </w:rPr>
              <w:t xml:space="preserve"> </w:t>
            </w:r>
            <w:r>
              <w:rPr>
                <w:sz w:val="19"/>
              </w:rPr>
              <w:t>adherence</w:t>
            </w:r>
            <w:r>
              <w:rPr>
                <w:spacing w:val="-6"/>
                <w:sz w:val="19"/>
              </w:rPr>
              <w:t xml:space="preserve"> </w:t>
            </w:r>
            <w:r>
              <w:rPr>
                <w:sz w:val="19"/>
              </w:rPr>
              <w:t>barrier</w:t>
            </w:r>
            <w:r>
              <w:rPr>
                <w:spacing w:val="-4"/>
                <w:sz w:val="19"/>
              </w:rPr>
              <w:t xml:space="preserve"> </w:t>
            </w:r>
            <w:r>
              <w:rPr>
                <w:sz w:val="19"/>
              </w:rPr>
              <w:t>required</w:t>
            </w:r>
            <w:r>
              <w:rPr>
                <w:spacing w:val="-6"/>
                <w:sz w:val="19"/>
              </w:rPr>
              <w:t xml:space="preserve"> </w:t>
            </w:r>
            <w:r>
              <w:rPr>
                <w:sz w:val="19"/>
              </w:rPr>
              <w:t>by</w:t>
            </w:r>
            <w:r>
              <w:rPr>
                <w:spacing w:val="-6"/>
                <w:sz w:val="19"/>
              </w:rPr>
              <w:t xml:space="preserve"> </w:t>
            </w:r>
            <w:r>
              <w:rPr>
                <w:sz w:val="19"/>
              </w:rPr>
              <w:t>the grader is directly denied by the AI patient.</w:t>
            </w:r>
          </w:p>
        </w:tc>
        <w:tc>
          <w:tcPr>
            <w:tcW w:w="2881" w:type="dxa"/>
          </w:tcPr>
          <w:p w14:paraId="25E8A29C" w14:textId="77777777" w:rsidR="00F9164C" w:rsidRDefault="00000000">
            <w:pPr>
              <w:pStyle w:val="TableParagraph"/>
              <w:spacing w:before="111"/>
              <w:ind w:left="14" w:right="1"/>
              <w:jc w:val="center"/>
              <w:rPr>
                <w:sz w:val="19"/>
              </w:rPr>
            </w:pPr>
            <w:r>
              <w:rPr>
                <w:sz w:val="19"/>
              </w:rPr>
              <w:t>AI</w:t>
            </w:r>
            <w:r>
              <w:rPr>
                <w:spacing w:val="-1"/>
                <w:sz w:val="19"/>
              </w:rPr>
              <w:t xml:space="preserve"> </w:t>
            </w:r>
            <w:r>
              <w:rPr>
                <w:sz w:val="19"/>
              </w:rPr>
              <w:t>patient and</w:t>
            </w:r>
            <w:r>
              <w:rPr>
                <w:spacing w:val="-2"/>
                <w:sz w:val="19"/>
              </w:rPr>
              <w:t xml:space="preserve"> </w:t>
            </w:r>
            <w:r>
              <w:rPr>
                <w:sz w:val="19"/>
              </w:rPr>
              <w:t>grader</w:t>
            </w:r>
            <w:r>
              <w:rPr>
                <w:spacing w:val="-5"/>
                <w:sz w:val="19"/>
              </w:rPr>
              <w:t xml:space="preserve"> </w:t>
            </w:r>
            <w:r>
              <w:rPr>
                <w:spacing w:val="-2"/>
                <w:sz w:val="19"/>
              </w:rPr>
              <w:t>disagree</w:t>
            </w:r>
          </w:p>
        </w:tc>
      </w:tr>
      <w:tr w:rsidR="00F9164C" w14:paraId="3E7E8A62" w14:textId="77777777">
        <w:trPr>
          <w:trHeight w:val="435"/>
        </w:trPr>
        <w:tc>
          <w:tcPr>
            <w:tcW w:w="645" w:type="dxa"/>
          </w:tcPr>
          <w:p w14:paraId="34193176" w14:textId="77777777" w:rsidR="00F9164C" w:rsidRDefault="00000000">
            <w:pPr>
              <w:pStyle w:val="TableParagraph"/>
              <w:spacing w:before="106"/>
              <w:ind w:left="267"/>
              <w:rPr>
                <w:sz w:val="19"/>
              </w:rPr>
            </w:pPr>
            <w:r>
              <w:rPr>
                <w:spacing w:val="-10"/>
                <w:sz w:val="19"/>
              </w:rPr>
              <w:t>3</w:t>
            </w:r>
          </w:p>
        </w:tc>
        <w:tc>
          <w:tcPr>
            <w:tcW w:w="6558" w:type="dxa"/>
          </w:tcPr>
          <w:p w14:paraId="458B3BEE" w14:textId="77777777" w:rsidR="00F9164C" w:rsidRDefault="00000000">
            <w:pPr>
              <w:pStyle w:val="TableParagraph"/>
              <w:spacing w:line="215" w:lineRule="exact"/>
              <w:ind w:left="12" w:right="11"/>
              <w:jc w:val="center"/>
              <w:rPr>
                <w:sz w:val="19"/>
              </w:rPr>
            </w:pPr>
            <w:r>
              <w:rPr>
                <w:sz w:val="19"/>
              </w:rPr>
              <w:t>Appendectomy</w:t>
            </w:r>
            <w:r>
              <w:rPr>
                <w:spacing w:val="-6"/>
                <w:sz w:val="19"/>
              </w:rPr>
              <w:t xml:space="preserve"> </w:t>
            </w:r>
            <w:r>
              <w:rPr>
                <w:sz w:val="19"/>
              </w:rPr>
              <w:t>required</w:t>
            </w:r>
            <w:r>
              <w:rPr>
                <w:spacing w:val="-3"/>
                <w:sz w:val="19"/>
              </w:rPr>
              <w:t xml:space="preserve"> </w:t>
            </w:r>
            <w:r>
              <w:rPr>
                <w:sz w:val="19"/>
              </w:rPr>
              <w:t>by</w:t>
            </w:r>
            <w:r>
              <w:rPr>
                <w:spacing w:val="-3"/>
                <w:sz w:val="19"/>
              </w:rPr>
              <w:t xml:space="preserve"> </w:t>
            </w:r>
            <w:r>
              <w:rPr>
                <w:sz w:val="19"/>
              </w:rPr>
              <w:t>the</w:t>
            </w:r>
            <w:r>
              <w:rPr>
                <w:spacing w:val="-4"/>
                <w:sz w:val="19"/>
              </w:rPr>
              <w:t xml:space="preserve"> </w:t>
            </w:r>
            <w:r>
              <w:rPr>
                <w:sz w:val="19"/>
              </w:rPr>
              <w:t>grader</w:t>
            </w:r>
            <w:r>
              <w:rPr>
                <w:spacing w:val="-1"/>
                <w:sz w:val="19"/>
              </w:rPr>
              <w:t xml:space="preserve"> </w:t>
            </w:r>
            <w:r>
              <w:rPr>
                <w:sz w:val="19"/>
              </w:rPr>
              <w:t>contradicts</w:t>
            </w:r>
            <w:r>
              <w:rPr>
                <w:spacing w:val="-7"/>
                <w:sz w:val="19"/>
              </w:rPr>
              <w:t xml:space="preserve"> </w:t>
            </w:r>
            <w:r>
              <w:rPr>
                <w:sz w:val="19"/>
              </w:rPr>
              <w:t>the</w:t>
            </w:r>
            <w:r>
              <w:rPr>
                <w:spacing w:val="-4"/>
                <w:sz w:val="19"/>
              </w:rPr>
              <w:t xml:space="preserve"> </w:t>
            </w:r>
            <w:r>
              <w:rPr>
                <w:sz w:val="19"/>
              </w:rPr>
              <w:t>AI</w:t>
            </w:r>
            <w:r>
              <w:rPr>
                <w:spacing w:val="-1"/>
                <w:sz w:val="19"/>
              </w:rPr>
              <w:t xml:space="preserve"> </w:t>
            </w:r>
            <w:r>
              <w:rPr>
                <w:sz w:val="19"/>
              </w:rPr>
              <w:t>patient</w:t>
            </w:r>
            <w:r>
              <w:rPr>
                <w:spacing w:val="-1"/>
                <w:sz w:val="19"/>
              </w:rPr>
              <w:t xml:space="preserve"> </w:t>
            </w:r>
            <w:r>
              <w:rPr>
                <w:spacing w:val="-2"/>
                <w:sz w:val="19"/>
              </w:rPr>
              <w:t>surgical</w:t>
            </w:r>
          </w:p>
          <w:p w14:paraId="0986FEEB" w14:textId="77777777" w:rsidR="00F9164C" w:rsidRDefault="00000000">
            <w:pPr>
              <w:pStyle w:val="TableParagraph"/>
              <w:spacing w:before="1" w:line="198" w:lineRule="exact"/>
              <w:ind w:left="12" w:right="5"/>
              <w:jc w:val="center"/>
              <w:rPr>
                <w:sz w:val="19"/>
              </w:rPr>
            </w:pPr>
            <w:r>
              <w:rPr>
                <w:spacing w:val="-2"/>
                <w:sz w:val="19"/>
              </w:rPr>
              <w:t>history.</w:t>
            </w:r>
          </w:p>
        </w:tc>
        <w:tc>
          <w:tcPr>
            <w:tcW w:w="2881" w:type="dxa"/>
          </w:tcPr>
          <w:p w14:paraId="1AEE2E9A" w14:textId="77777777" w:rsidR="00F9164C" w:rsidRDefault="00000000">
            <w:pPr>
              <w:pStyle w:val="TableParagraph"/>
              <w:spacing w:before="106"/>
              <w:ind w:left="14" w:right="1"/>
              <w:jc w:val="center"/>
              <w:rPr>
                <w:sz w:val="19"/>
              </w:rPr>
            </w:pPr>
            <w:r>
              <w:rPr>
                <w:sz w:val="19"/>
              </w:rPr>
              <w:t>AI</w:t>
            </w:r>
            <w:r>
              <w:rPr>
                <w:spacing w:val="-1"/>
                <w:sz w:val="19"/>
              </w:rPr>
              <w:t xml:space="preserve"> </w:t>
            </w:r>
            <w:r>
              <w:rPr>
                <w:sz w:val="19"/>
              </w:rPr>
              <w:t>patient and</w:t>
            </w:r>
            <w:r>
              <w:rPr>
                <w:spacing w:val="-2"/>
                <w:sz w:val="19"/>
              </w:rPr>
              <w:t xml:space="preserve"> </w:t>
            </w:r>
            <w:r>
              <w:rPr>
                <w:sz w:val="19"/>
              </w:rPr>
              <w:t>grader</w:t>
            </w:r>
            <w:r>
              <w:rPr>
                <w:spacing w:val="-5"/>
                <w:sz w:val="19"/>
              </w:rPr>
              <w:t xml:space="preserve"> </w:t>
            </w:r>
            <w:r>
              <w:rPr>
                <w:spacing w:val="-2"/>
                <w:sz w:val="19"/>
              </w:rPr>
              <w:t>disagree</w:t>
            </w:r>
          </w:p>
        </w:tc>
      </w:tr>
      <w:tr w:rsidR="00F9164C" w14:paraId="0840B2C9" w14:textId="77777777">
        <w:trPr>
          <w:trHeight w:val="435"/>
        </w:trPr>
        <w:tc>
          <w:tcPr>
            <w:tcW w:w="645" w:type="dxa"/>
          </w:tcPr>
          <w:p w14:paraId="178FB389" w14:textId="77777777" w:rsidR="00F9164C" w:rsidRDefault="00000000">
            <w:pPr>
              <w:pStyle w:val="TableParagraph"/>
              <w:spacing w:before="107"/>
              <w:ind w:left="267"/>
              <w:rPr>
                <w:sz w:val="19"/>
              </w:rPr>
            </w:pPr>
            <w:r>
              <w:rPr>
                <w:spacing w:val="-10"/>
                <w:sz w:val="19"/>
              </w:rPr>
              <w:t>4</w:t>
            </w:r>
          </w:p>
        </w:tc>
        <w:tc>
          <w:tcPr>
            <w:tcW w:w="6558" w:type="dxa"/>
          </w:tcPr>
          <w:p w14:paraId="7EE751C0" w14:textId="77777777" w:rsidR="00F9164C" w:rsidRDefault="00000000">
            <w:pPr>
              <w:pStyle w:val="TableParagraph"/>
              <w:spacing w:line="216" w:lineRule="exact"/>
              <w:ind w:left="3049" w:hanging="2911"/>
              <w:rPr>
                <w:sz w:val="19"/>
              </w:rPr>
            </w:pPr>
            <w:r>
              <w:rPr>
                <w:sz w:val="19"/>
              </w:rPr>
              <w:t>Family</w:t>
            </w:r>
            <w:r>
              <w:rPr>
                <w:spacing w:val="-4"/>
                <w:sz w:val="19"/>
              </w:rPr>
              <w:t xml:space="preserve"> </w:t>
            </w:r>
            <w:r>
              <w:rPr>
                <w:sz w:val="19"/>
              </w:rPr>
              <w:t>history</w:t>
            </w:r>
            <w:r>
              <w:rPr>
                <w:spacing w:val="-4"/>
                <w:sz w:val="19"/>
              </w:rPr>
              <w:t xml:space="preserve"> </w:t>
            </w:r>
            <w:r>
              <w:rPr>
                <w:sz w:val="19"/>
              </w:rPr>
              <w:t>and</w:t>
            </w:r>
            <w:r>
              <w:rPr>
                <w:spacing w:val="-4"/>
                <w:sz w:val="19"/>
              </w:rPr>
              <w:t xml:space="preserve"> </w:t>
            </w:r>
            <w:r>
              <w:rPr>
                <w:sz w:val="19"/>
              </w:rPr>
              <w:t>paternal</w:t>
            </w:r>
            <w:r>
              <w:rPr>
                <w:spacing w:val="-5"/>
                <w:sz w:val="19"/>
              </w:rPr>
              <w:t xml:space="preserve"> </w:t>
            </w:r>
            <w:r>
              <w:rPr>
                <w:sz w:val="19"/>
              </w:rPr>
              <w:t>myocardial</w:t>
            </w:r>
            <w:r>
              <w:rPr>
                <w:spacing w:val="-5"/>
                <w:sz w:val="19"/>
              </w:rPr>
              <w:t xml:space="preserve"> </w:t>
            </w:r>
            <w:r>
              <w:rPr>
                <w:sz w:val="19"/>
              </w:rPr>
              <w:t>infarction</w:t>
            </w:r>
            <w:r>
              <w:rPr>
                <w:spacing w:val="-4"/>
                <w:sz w:val="19"/>
              </w:rPr>
              <w:t xml:space="preserve"> </w:t>
            </w:r>
            <w:r>
              <w:rPr>
                <w:sz w:val="19"/>
              </w:rPr>
              <w:t>age</w:t>
            </w:r>
            <w:r>
              <w:rPr>
                <w:spacing w:val="-4"/>
                <w:sz w:val="19"/>
              </w:rPr>
              <w:t xml:space="preserve"> </w:t>
            </w:r>
            <w:r>
              <w:rPr>
                <w:sz w:val="19"/>
              </w:rPr>
              <w:t>differ</w:t>
            </w:r>
            <w:r>
              <w:rPr>
                <w:spacing w:val="-6"/>
                <w:sz w:val="19"/>
              </w:rPr>
              <w:t xml:space="preserve"> </w:t>
            </w:r>
            <w:r>
              <w:rPr>
                <w:sz w:val="19"/>
              </w:rPr>
              <w:t>from</w:t>
            </w:r>
            <w:r>
              <w:rPr>
                <w:spacing w:val="-2"/>
                <w:sz w:val="19"/>
              </w:rPr>
              <w:t xml:space="preserve"> </w:t>
            </w:r>
            <w:r>
              <w:rPr>
                <w:sz w:val="19"/>
              </w:rPr>
              <w:t>the</w:t>
            </w:r>
            <w:r>
              <w:rPr>
                <w:spacing w:val="-4"/>
                <w:sz w:val="19"/>
              </w:rPr>
              <w:t xml:space="preserve"> </w:t>
            </w:r>
            <w:r>
              <w:rPr>
                <w:sz w:val="19"/>
              </w:rPr>
              <w:t xml:space="preserve">grader </w:t>
            </w:r>
            <w:r>
              <w:rPr>
                <w:spacing w:val="-2"/>
                <w:sz w:val="19"/>
              </w:rPr>
              <w:t>case.</w:t>
            </w:r>
          </w:p>
        </w:tc>
        <w:tc>
          <w:tcPr>
            <w:tcW w:w="2881" w:type="dxa"/>
          </w:tcPr>
          <w:p w14:paraId="0B3841CB" w14:textId="77777777" w:rsidR="00F9164C" w:rsidRDefault="00000000">
            <w:pPr>
              <w:pStyle w:val="TableParagraph"/>
              <w:spacing w:before="107"/>
              <w:ind w:left="14" w:right="1"/>
              <w:jc w:val="center"/>
              <w:rPr>
                <w:sz w:val="19"/>
              </w:rPr>
            </w:pPr>
            <w:r>
              <w:rPr>
                <w:sz w:val="19"/>
              </w:rPr>
              <w:t>AI</w:t>
            </w:r>
            <w:r>
              <w:rPr>
                <w:spacing w:val="-1"/>
                <w:sz w:val="19"/>
              </w:rPr>
              <w:t xml:space="preserve"> </w:t>
            </w:r>
            <w:r>
              <w:rPr>
                <w:sz w:val="19"/>
              </w:rPr>
              <w:t>patient and</w:t>
            </w:r>
            <w:r>
              <w:rPr>
                <w:spacing w:val="-2"/>
                <w:sz w:val="19"/>
              </w:rPr>
              <w:t xml:space="preserve"> </w:t>
            </w:r>
            <w:r>
              <w:rPr>
                <w:sz w:val="19"/>
              </w:rPr>
              <w:t>grader</w:t>
            </w:r>
            <w:r>
              <w:rPr>
                <w:spacing w:val="-5"/>
                <w:sz w:val="19"/>
              </w:rPr>
              <w:t xml:space="preserve"> </w:t>
            </w:r>
            <w:r>
              <w:rPr>
                <w:spacing w:val="-2"/>
                <w:sz w:val="19"/>
              </w:rPr>
              <w:t>disagree</w:t>
            </w:r>
          </w:p>
        </w:tc>
      </w:tr>
      <w:tr w:rsidR="00F9164C" w14:paraId="215EE7BE" w14:textId="77777777">
        <w:trPr>
          <w:trHeight w:val="440"/>
        </w:trPr>
        <w:tc>
          <w:tcPr>
            <w:tcW w:w="645" w:type="dxa"/>
          </w:tcPr>
          <w:p w14:paraId="351778AD" w14:textId="77777777" w:rsidR="00F9164C" w:rsidRDefault="00000000">
            <w:pPr>
              <w:pStyle w:val="TableParagraph"/>
              <w:spacing w:before="111"/>
              <w:ind w:left="267"/>
              <w:rPr>
                <w:sz w:val="19"/>
              </w:rPr>
            </w:pPr>
            <w:r>
              <w:rPr>
                <w:spacing w:val="-10"/>
                <w:sz w:val="19"/>
              </w:rPr>
              <w:t>5</w:t>
            </w:r>
          </w:p>
        </w:tc>
        <w:tc>
          <w:tcPr>
            <w:tcW w:w="6558" w:type="dxa"/>
          </w:tcPr>
          <w:p w14:paraId="607D4C67" w14:textId="77777777" w:rsidR="00F9164C" w:rsidRDefault="00000000">
            <w:pPr>
              <w:pStyle w:val="TableParagraph"/>
              <w:spacing w:line="220" w:lineRule="atLeast"/>
              <w:ind w:left="2564" w:hanging="2431"/>
              <w:rPr>
                <w:sz w:val="19"/>
              </w:rPr>
            </w:pPr>
            <w:r>
              <w:rPr>
                <w:sz w:val="19"/>
              </w:rPr>
              <w:t>Smoking</w:t>
            </w:r>
            <w:r>
              <w:rPr>
                <w:spacing w:val="-4"/>
                <w:sz w:val="19"/>
              </w:rPr>
              <w:t xml:space="preserve"> </w:t>
            </w:r>
            <w:r>
              <w:rPr>
                <w:sz w:val="19"/>
              </w:rPr>
              <w:t>exposure</w:t>
            </w:r>
            <w:r>
              <w:rPr>
                <w:spacing w:val="-4"/>
                <w:sz w:val="19"/>
              </w:rPr>
              <w:t xml:space="preserve"> </w:t>
            </w:r>
            <w:r>
              <w:rPr>
                <w:sz w:val="19"/>
              </w:rPr>
              <w:t>and</w:t>
            </w:r>
            <w:r>
              <w:rPr>
                <w:spacing w:val="-4"/>
                <w:sz w:val="19"/>
              </w:rPr>
              <w:t xml:space="preserve"> </w:t>
            </w:r>
            <w:r>
              <w:rPr>
                <w:sz w:val="19"/>
              </w:rPr>
              <w:t>alcohol</w:t>
            </w:r>
            <w:r>
              <w:rPr>
                <w:spacing w:val="-6"/>
                <w:sz w:val="19"/>
              </w:rPr>
              <w:t xml:space="preserve"> </w:t>
            </w:r>
            <w:r>
              <w:rPr>
                <w:sz w:val="19"/>
              </w:rPr>
              <w:t>use</w:t>
            </w:r>
            <w:r>
              <w:rPr>
                <w:spacing w:val="-4"/>
                <w:sz w:val="19"/>
              </w:rPr>
              <w:t xml:space="preserve"> </w:t>
            </w:r>
            <w:r>
              <w:rPr>
                <w:sz w:val="19"/>
              </w:rPr>
              <w:t>required</w:t>
            </w:r>
            <w:r>
              <w:rPr>
                <w:spacing w:val="-4"/>
                <w:sz w:val="19"/>
              </w:rPr>
              <w:t xml:space="preserve"> </w:t>
            </w:r>
            <w:r>
              <w:rPr>
                <w:sz w:val="19"/>
              </w:rPr>
              <w:t>by</w:t>
            </w:r>
            <w:r>
              <w:rPr>
                <w:spacing w:val="-4"/>
                <w:sz w:val="19"/>
              </w:rPr>
              <w:t xml:space="preserve"> </w:t>
            </w:r>
            <w:r>
              <w:rPr>
                <w:sz w:val="19"/>
              </w:rPr>
              <w:t>the</w:t>
            </w:r>
            <w:r>
              <w:rPr>
                <w:spacing w:val="-4"/>
                <w:sz w:val="19"/>
              </w:rPr>
              <w:t xml:space="preserve"> </w:t>
            </w:r>
            <w:r>
              <w:rPr>
                <w:sz w:val="19"/>
              </w:rPr>
              <w:t>grader</w:t>
            </w:r>
            <w:r>
              <w:rPr>
                <w:spacing w:val="-7"/>
                <w:sz w:val="19"/>
              </w:rPr>
              <w:t xml:space="preserve"> </w:t>
            </w:r>
            <w:r>
              <w:rPr>
                <w:sz w:val="19"/>
              </w:rPr>
              <w:t>are</w:t>
            </w:r>
            <w:r>
              <w:rPr>
                <w:spacing w:val="-4"/>
                <w:sz w:val="19"/>
              </w:rPr>
              <w:t xml:space="preserve"> </w:t>
            </w:r>
            <w:r>
              <w:rPr>
                <w:sz w:val="19"/>
              </w:rPr>
              <w:t>not</w:t>
            </w:r>
            <w:r>
              <w:rPr>
                <w:spacing w:val="-2"/>
                <w:sz w:val="19"/>
              </w:rPr>
              <w:t xml:space="preserve"> </w:t>
            </w:r>
            <w:r>
              <w:rPr>
                <w:sz w:val="19"/>
              </w:rPr>
              <w:t>returned by the AI patient.</w:t>
            </w:r>
          </w:p>
        </w:tc>
        <w:tc>
          <w:tcPr>
            <w:tcW w:w="2881" w:type="dxa"/>
          </w:tcPr>
          <w:p w14:paraId="41E8F72A" w14:textId="77777777" w:rsidR="00F9164C" w:rsidRDefault="00000000">
            <w:pPr>
              <w:pStyle w:val="TableParagraph"/>
              <w:spacing w:before="111"/>
              <w:ind w:left="14" w:right="1"/>
              <w:jc w:val="center"/>
              <w:rPr>
                <w:sz w:val="19"/>
              </w:rPr>
            </w:pPr>
            <w:r>
              <w:rPr>
                <w:sz w:val="19"/>
              </w:rPr>
              <w:t>AI</w:t>
            </w:r>
            <w:r>
              <w:rPr>
                <w:spacing w:val="-1"/>
                <w:sz w:val="19"/>
              </w:rPr>
              <w:t xml:space="preserve"> </w:t>
            </w:r>
            <w:r>
              <w:rPr>
                <w:sz w:val="19"/>
              </w:rPr>
              <w:t>patient and</w:t>
            </w:r>
            <w:r>
              <w:rPr>
                <w:spacing w:val="-2"/>
                <w:sz w:val="19"/>
              </w:rPr>
              <w:t xml:space="preserve"> </w:t>
            </w:r>
            <w:r>
              <w:rPr>
                <w:sz w:val="19"/>
              </w:rPr>
              <w:t>grader</w:t>
            </w:r>
            <w:r>
              <w:rPr>
                <w:spacing w:val="-5"/>
                <w:sz w:val="19"/>
              </w:rPr>
              <w:t xml:space="preserve"> </w:t>
            </w:r>
            <w:r>
              <w:rPr>
                <w:spacing w:val="-2"/>
                <w:sz w:val="19"/>
              </w:rPr>
              <w:t>disagree</w:t>
            </w:r>
          </w:p>
        </w:tc>
      </w:tr>
      <w:tr w:rsidR="00F9164C" w14:paraId="7180709A" w14:textId="77777777">
        <w:trPr>
          <w:trHeight w:val="435"/>
        </w:trPr>
        <w:tc>
          <w:tcPr>
            <w:tcW w:w="645" w:type="dxa"/>
          </w:tcPr>
          <w:p w14:paraId="50ED2390" w14:textId="77777777" w:rsidR="00F9164C" w:rsidRDefault="00000000">
            <w:pPr>
              <w:pStyle w:val="TableParagraph"/>
              <w:spacing w:before="106"/>
              <w:ind w:left="267"/>
              <w:rPr>
                <w:sz w:val="19"/>
              </w:rPr>
            </w:pPr>
            <w:r>
              <w:rPr>
                <w:spacing w:val="-10"/>
                <w:sz w:val="19"/>
              </w:rPr>
              <w:t>6</w:t>
            </w:r>
          </w:p>
        </w:tc>
        <w:tc>
          <w:tcPr>
            <w:tcW w:w="6558" w:type="dxa"/>
          </w:tcPr>
          <w:p w14:paraId="347A265A" w14:textId="77777777" w:rsidR="00F9164C" w:rsidRDefault="00000000">
            <w:pPr>
              <w:pStyle w:val="TableParagraph"/>
              <w:spacing w:line="215" w:lineRule="exact"/>
              <w:ind w:left="12" w:right="6"/>
              <w:jc w:val="center"/>
              <w:rPr>
                <w:sz w:val="19"/>
              </w:rPr>
            </w:pPr>
            <w:r>
              <w:rPr>
                <w:sz w:val="19"/>
              </w:rPr>
              <w:t>Two</w:t>
            </w:r>
            <w:r>
              <w:rPr>
                <w:spacing w:val="-4"/>
                <w:sz w:val="19"/>
              </w:rPr>
              <w:t xml:space="preserve"> </w:t>
            </w:r>
            <w:r>
              <w:rPr>
                <w:sz w:val="19"/>
              </w:rPr>
              <w:t>Tuesday</w:t>
            </w:r>
            <w:r>
              <w:rPr>
                <w:spacing w:val="-4"/>
                <w:sz w:val="19"/>
              </w:rPr>
              <w:t xml:space="preserve"> </w:t>
            </w:r>
            <w:r>
              <w:rPr>
                <w:sz w:val="19"/>
              </w:rPr>
              <w:t>EMR</w:t>
            </w:r>
            <w:r>
              <w:rPr>
                <w:spacing w:val="-5"/>
                <w:sz w:val="19"/>
              </w:rPr>
              <w:t xml:space="preserve"> </w:t>
            </w:r>
            <w:r>
              <w:rPr>
                <w:sz w:val="19"/>
              </w:rPr>
              <w:t>screens</w:t>
            </w:r>
            <w:r>
              <w:rPr>
                <w:spacing w:val="-4"/>
                <w:sz w:val="19"/>
              </w:rPr>
              <w:t xml:space="preserve"> </w:t>
            </w:r>
            <w:r>
              <w:rPr>
                <w:sz w:val="19"/>
              </w:rPr>
              <w:t>show</w:t>
            </w:r>
            <w:r>
              <w:rPr>
                <w:spacing w:val="-5"/>
                <w:sz w:val="19"/>
              </w:rPr>
              <w:t xml:space="preserve"> </w:t>
            </w:r>
            <w:r>
              <w:rPr>
                <w:sz w:val="19"/>
              </w:rPr>
              <w:t>incompatible</w:t>
            </w:r>
            <w:r>
              <w:rPr>
                <w:spacing w:val="-4"/>
                <w:sz w:val="19"/>
              </w:rPr>
              <w:t xml:space="preserve"> </w:t>
            </w:r>
            <w:r>
              <w:rPr>
                <w:sz w:val="19"/>
              </w:rPr>
              <w:t>vital</w:t>
            </w:r>
            <w:r>
              <w:rPr>
                <w:spacing w:val="-5"/>
                <w:sz w:val="19"/>
              </w:rPr>
              <w:t xml:space="preserve"> </w:t>
            </w:r>
            <w:r>
              <w:rPr>
                <w:sz w:val="19"/>
              </w:rPr>
              <w:t>signs</w:t>
            </w:r>
            <w:r>
              <w:rPr>
                <w:spacing w:val="-3"/>
                <w:sz w:val="19"/>
              </w:rPr>
              <w:t xml:space="preserve"> </w:t>
            </w:r>
            <w:r>
              <w:rPr>
                <w:spacing w:val="-5"/>
                <w:sz w:val="19"/>
              </w:rPr>
              <w:t>and</w:t>
            </w:r>
          </w:p>
          <w:p w14:paraId="4D1E18C5" w14:textId="77777777" w:rsidR="00F9164C" w:rsidRDefault="00000000">
            <w:pPr>
              <w:pStyle w:val="TableParagraph"/>
              <w:spacing w:before="1" w:line="198" w:lineRule="exact"/>
              <w:ind w:left="12" w:right="7"/>
              <w:jc w:val="center"/>
              <w:rPr>
                <w:sz w:val="19"/>
              </w:rPr>
            </w:pPr>
            <w:r>
              <w:rPr>
                <w:sz w:val="19"/>
              </w:rPr>
              <w:t>anthropometric</w:t>
            </w:r>
            <w:r>
              <w:rPr>
                <w:spacing w:val="-2"/>
                <w:sz w:val="19"/>
              </w:rPr>
              <w:t xml:space="preserve"> </w:t>
            </w:r>
            <w:r>
              <w:rPr>
                <w:sz w:val="19"/>
              </w:rPr>
              <w:t>data</w:t>
            </w:r>
            <w:r>
              <w:rPr>
                <w:spacing w:val="-6"/>
                <w:sz w:val="19"/>
              </w:rPr>
              <w:t xml:space="preserve"> </w:t>
            </w:r>
            <w:r>
              <w:rPr>
                <w:sz w:val="19"/>
              </w:rPr>
              <w:t>for</w:t>
            </w:r>
            <w:r>
              <w:rPr>
                <w:spacing w:val="-3"/>
                <w:sz w:val="19"/>
              </w:rPr>
              <w:t xml:space="preserve"> </w:t>
            </w:r>
            <w:r>
              <w:rPr>
                <w:spacing w:val="-2"/>
                <w:sz w:val="19"/>
              </w:rPr>
              <w:t>Michael.</w:t>
            </w:r>
          </w:p>
        </w:tc>
        <w:tc>
          <w:tcPr>
            <w:tcW w:w="2881" w:type="dxa"/>
          </w:tcPr>
          <w:p w14:paraId="16A921C0" w14:textId="77777777" w:rsidR="00F9164C" w:rsidRDefault="00000000">
            <w:pPr>
              <w:pStyle w:val="TableParagraph"/>
              <w:spacing w:before="106"/>
              <w:ind w:left="14" w:right="6"/>
              <w:jc w:val="center"/>
              <w:rPr>
                <w:sz w:val="19"/>
              </w:rPr>
            </w:pPr>
            <w:r>
              <w:rPr>
                <w:sz w:val="19"/>
              </w:rPr>
              <w:t>Internal</w:t>
            </w:r>
            <w:r>
              <w:rPr>
                <w:spacing w:val="-2"/>
                <w:sz w:val="19"/>
              </w:rPr>
              <w:t xml:space="preserve"> </w:t>
            </w:r>
            <w:r>
              <w:rPr>
                <w:sz w:val="19"/>
              </w:rPr>
              <w:t>EMR</w:t>
            </w:r>
            <w:r>
              <w:rPr>
                <w:spacing w:val="-2"/>
                <w:sz w:val="19"/>
              </w:rPr>
              <w:t xml:space="preserve"> contradiction</w:t>
            </w:r>
          </w:p>
        </w:tc>
      </w:tr>
      <w:tr w:rsidR="00F9164C" w14:paraId="4B2D7B44" w14:textId="77777777">
        <w:trPr>
          <w:trHeight w:val="440"/>
        </w:trPr>
        <w:tc>
          <w:tcPr>
            <w:tcW w:w="645" w:type="dxa"/>
          </w:tcPr>
          <w:p w14:paraId="676CCA71" w14:textId="77777777" w:rsidR="00F9164C" w:rsidRDefault="00000000">
            <w:pPr>
              <w:pStyle w:val="TableParagraph"/>
              <w:spacing w:before="111"/>
              <w:ind w:left="267"/>
              <w:rPr>
                <w:sz w:val="19"/>
              </w:rPr>
            </w:pPr>
            <w:r>
              <w:rPr>
                <w:spacing w:val="-10"/>
                <w:sz w:val="19"/>
              </w:rPr>
              <w:t>7</w:t>
            </w:r>
          </w:p>
        </w:tc>
        <w:tc>
          <w:tcPr>
            <w:tcW w:w="6558" w:type="dxa"/>
          </w:tcPr>
          <w:p w14:paraId="539F2CB0" w14:textId="77777777" w:rsidR="00F9164C" w:rsidRDefault="00000000">
            <w:pPr>
              <w:pStyle w:val="TableParagraph"/>
              <w:spacing w:line="220" w:lineRule="atLeast"/>
              <w:ind w:left="2408" w:hanging="2171"/>
              <w:rPr>
                <w:sz w:val="19"/>
              </w:rPr>
            </w:pPr>
            <w:r>
              <w:rPr>
                <w:sz w:val="19"/>
              </w:rPr>
              <w:t>The</w:t>
            </w:r>
            <w:r>
              <w:rPr>
                <w:spacing w:val="-3"/>
                <w:sz w:val="19"/>
              </w:rPr>
              <w:t xml:space="preserve"> </w:t>
            </w:r>
            <w:r>
              <w:rPr>
                <w:sz w:val="19"/>
              </w:rPr>
              <w:t>grader</w:t>
            </w:r>
            <w:r>
              <w:rPr>
                <w:spacing w:val="-1"/>
                <w:sz w:val="19"/>
              </w:rPr>
              <w:t xml:space="preserve"> </w:t>
            </w:r>
            <w:r>
              <w:rPr>
                <w:sz w:val="19"/>
              </w:rPr>
              <w:t>requires</w:t>
            </w:r>
            <w:r>
              <w:rPr>
                <w:spacing w:val="-3"/>
                <w:sz w:val="19"/>
              </w:rPr>
              <w:t xml:space="preserve"> </w:t>
            </w:r>
            <w:r>
              <w:rPr>
                <w:sz w:val="19"/>
              </w:rPr>
              <w:t>a</w:t>
            </w:r>
            <w:r>
              <w:rPr>
                <w:spacing w:val="-3"/>
                <w:sz w:val="19"/>
              </w:rPr>
              <w:t xml:space="preserve"> </w:t>
            </w:r>
            <w:r>
              <w:rPr>
                <w:sz w:val="19"/>
              </w:rPr>
              <w:t>third</w:t>
            </w:r>
            <w:r>
              <w:rPr>
                <w:spacing w:val="-7"/>
                <w:sz w:val="19"/>
              </w:rPr>
              <w:t xml:space="preserve"> </w:t>
            </w:r>
            <w:r>
              <w:rPr>
                <w:sz w:val="19"/>
              </w:rPr>
              <w:t>vital</w:t>
            </w:r>
            <w:r>
              <w:rPr>
                <w:spacing w:val="-4"/>
                <w:sz w:val="19"/>
              </w:rPr>
              <w:t xml:space="preserve"> </w:t>
            </w:r>
            <w:r>
              <w:rPr>
                <w:sz w:val="19"/>
              </w:rPr>
              <w:t>sign</w:t>
            </w:r>
            <w:r>
              <w:rPr>
                <w:spacing w:val="-3"/>
                <w:sz w:val="19"/>
              </w:rPr>
              <w:t xml:space="preserve"> </w:t>
            </w:r>
            <w:r>
              <w:rPr>
                <w:sz w:val="19"/>
              </w:rPr>
              <w:t>set</w:t>
            </w:r>
            <w:r>
              <w:rPr>
                <w:spacing w:val="-1"/>
                <w:sz w:val="19"/>
              </w:rPr>
              <w:t xml:space="preserve"> </w:t>
            </w:r>
            <w:r>
              <w:rPr>
                <w:sz w:val="19"/>
              </w:rPr>
              <w:t>that</w:t>
            </w:r>
            <w:r>
              <w:rPr>
                <w:spacing w:val="-1"/>
                <w:sz w:val="19"/>
              </w:rPr>
              <w:t xml:space="preserve"> </w:t>
            </w:r>
            <w:r>
              <w:rPr>
                <w:sz w:val="19"/>
              </w:rPr>
              <w:t>does</w:t>
            </w:r>
            <w:r>
              <w:rPr>
                <w:spacing w:val="-3"/>
                <w:sz w:val="19"/>
              </w:rPr>
              <w:t xml:space="preserve"> </w:t>
            </w:r>
            <w:r>
              <w:rPr>
                <w:sz w:val="19"/>
              </w:rPr>
              <w:t>not</w:t>
            </w:r>
            <w:r>
              <w:rPr>
                <w:spacing w:val="-4"/>
                <w:sz w:val="19"/>
              </w:rPr>
              <w:t xml:space="preserve"> </w:t>
            </w:r>
            <w:r>
              <w:rPr>
                <w:sz w:val="19"/>
              </w:rPr>
              <w:t>match</w:t>
            </w:r>
            <w:r>
              <w:rPr>
                <w:spacing w:val="-7"/>
                <w:sz w:val="19"/>
              </w:rPr>
              <w:t xml:space="preserve"> </w:t>
            </w:r>
            <w:r>
              <w:rPr>
                <w:sz w:val="19"/>
              </w:rPr>
              <w:t>the</w:t>
            </w:r>
            <w:r>
              <w:rPr>
                <w:spacing w:val="-3"/>
                <w:sz w:val="19"/>
              </w:rPr>
              <w:t xml:space="preserve"> </w:t>
            </w:r>
            <w:r>
              <w:rPr>
                <w:sz w:val="19"/>
              </w:rPr>
              <w:t>primary Tuesday vitals table.</w:t>
            </w:r>
          </w:p>
        </w:tc>
        <w:tc>
          <w:tcPr>
            <w:tcW w:w="2881" w:type="dxa"/>
          </w:tcPr>
          <w:p w14:paraId="1C823B66" w14:textId="77777777" w:rsidR="00F9164C" w:rsidRDefault="00000000">
            <w:pPr>
              <w:pStyle w:val="TableParagraph"/>
              <w:spacing w:before="111"/>
              <w:ind w:left="14" w:right="1"/>
              <w:jc w:val="center"/>
              <w:rPr>
                <w:sz w:val="19"/>
              </w:rPr>
            </w:pPr>
            <w:r>
              <w:rPr>
                <w:sz w:val="19"/>
              </w:rPr>
              <w:t>EMR</w:t>
            </w:r>
            <w:r>
              <w:rPr>
                <w:spacing w:val="-3"/>
                <w:sz w:val="19"/>
              </w:rPr>
              <w:t xml:space="preserve"> </w:t>
            </w:r>
            <w:r>
              <w:rPr>
                <w:sz w:val="19"/>
              </w:rPr>
              <w:t>and</w:t>
            </w:r>
            <w:r>
              <w:rPr>
                <w:spacing w:val="-1"/>
                <w:sz w:val="19"/>
              </w:rPr>
              <w:t xml:space="preserve"> </w:t>
            </w:r>
            <w:r>
              <w:rPr>
                <w:sz w:val="19"/>
              </w:rPr>
              <w:t>grader</w:t>
            </w:r>
            <w:r>
              <w:rPr>
                <w:spacing w:val="1"/>
                <w:sz w:val="19"/>
              </w:rPr>
              <w:t xml:space="preserve"> </w:t>
            </w:r>
            <w:r>
              <w:rPr>
                <w:spacing w:val="-2"/>
                <w:sz w:val="19"/>
              </w:rPr>
              <w:t>disagree</w:t>
            </w:r>
          </w:p>
        </w:tc>
      </w:tr>
      <w:tr w:rsidR="00F9164C" w14:paraId="53B34456" w14:textId="77777777">
        <w:trPr>
          <w:trHeight w:val="435"/>
        </w:trPr>
        <w:tc>
          <w:tcPr>
            <w:tcW w:w="645" w:type="dxa"/>
          </w:tcPr>
          <w:p w14:paraId="2ADEB6EC" w14:textId="77777777" w:rsidR="00F9164C" w:rsidRDefault="00000000">
            <w:pPr>
              <w:pStyle w:val="TableParagraph"/>
              <w:spacing w:before="106"/>
              <w:ind w:left="267"/>
              <w:rPr>
                <w:sz w:val="19"/>
              </w:rPr>
            </w:pPr>
            <w:r>
              <w:rPr>
                <w:spacing w:val="-10"/>
                <w:sz w:val="19"/>
              </w:rPr>
              <w:t>8</w:t>
            </w:r>
          </w:p>
        </w:tc>
        <w:tc>
          <w:tcPr>
            <w:tcW w:w="6558" w:type="dxa"/>
          </w:tcPr>
          <w:p w14:paraId="3D1C3FB2" w14:textId="77777777" w:rsidR="00F9164C" w:rsidRDefault="00000000">
            <w:pPr>
              <w:pStyle w:val="TableParagraph"/>
              <w:spacing w:line="215" w:lineRule="exact"/>
              <w:ind w:left="12" w:right="7"/>
              <w:jc w:val="center"/>
              <w:rPr>
                <w:sz w:val="19"/>
              </w:rPr>
            </w:pPr>
            <w:r>
              <w:rPr>
                <w:sz w:val="19"/>
              </w:rPr>
              <w:t>Potassium</w:t>
            </w:r>
            <w:r>
              <w:rPr>
                <w:spacing w:val="-1"/>
                <w:sz w:val="19"/>
              </w:rPr>
              <w:t xml:space="preserve"> </w:t>
            </w:r>
            <w:r>
              <w:rPr>
                <w:sz w:val="19"/>
              </w:rPr>
              <w:t>and</w:t>
            </w:r>
            <w:r>
              <w:rPr>
                <w:spacing w:val="-3"/>
                <w:sz w:val="19"/>
              </w:rPr>
              <w:t xml:space="preserve"> </w:t>
            </w:r>
            <w:r>
              <w:rPr>
                <w:sz w:val="19"/>
              </w:rPr>
              <w:t>cardiac</w:t>
            </w:r>
            <w:r>
              <w:rPr>
                <w:spacing w:val="-3"/>
                <w:sz w:val="19"/>
              </w:rPr>
              <w:t xml:space="preserve"> </w:t>
            </w:r>
            <w:r>
              <w:rPr>
                <w:sz w:val="19"/>
              </w:rPr>
              <w:t>biomarker</w:t>
            </w:r>
            <w:r>
              <w:rPr>
                <w:spacing w:val="-1"/>
                <w:sz w:val="19"/>
              </w:rPr>
              <w:t xml:space="preserve"> </w:t>
            </w:r>
            <w:r>
              <w:rPr>
                <w:sz w:val="19"/>
              </w:rPr>
              <w:t>data</w:t>
            </w:r>
            <w:r>
              <w:rPr>
                <w:spacing w:val="-3"/>
                <w:sz w:val="19"/>
              </w:rPr>
              <w:t xml:space="preserve"> </w:t>
            </w:r>
            <w:r>
              <w:rPr>
                <w:sz w:val="19"/>
              </w:rPr>
              <w:t>are</w:t>
            </w:r>
            <w:r>
              <w:rPr>
                <w:spacing w:val="-7"/>
                <w:sz w:val="19"/>
              </w:rPr>
              <w:t xml:space="preserve"> </w:t>
            </w:r>
            <w:r>
              <w:rPr>
                <w:sz w:val="19"/>
              </w:rPr>
              <w:t>not</w:t>
            </w:r>
            <w:r>
              <w:rPr>
                <w:spacing w:val="-1"/>
                <w:sz w:val="19"/>
              </w:rPr>
              <w:t xml:space="preserve"> </w:t>
            </w:r>
            <w:r>
              <w:rPr>
                <w:sz w:val="19"/>
              </w:rPr>
              <w:t>synchronized</w:t>
            </w:r>
            <w:r>
              <w:rPr>
                <w:spacing w:val="-8"/>
                <w:sz w:val="19"/>
              </w:rPr>
              <w:t xml:space="preserve"> </w:t>
            </w:r>
            <w:r>
              <w:rPr>
                <w:sz w:val="19"/>
              </w:rPr>
              <w:t>across</w:t>
            </w:r>
            <w:r>
              <w:rPr>
                <w:spacing w:val="-3"/>
                <w:sz w:val="19"/>
              </w:rPr>
              <w:t xml:space="preserve"> </w:t>
            </w:r>
            <w:r>
              <w:rPr>
                <w:sz w:val="19"/>
              </w:rPr>
              <w:t>the</w:t>
            </w:r>
            <w:r>
              <w:rPr>
                <w:spacing w:val="-2"/>
                <w:sz w:val="19"/>
              </w:rPr>
              <w:t xml:space="preserve"> </w:t>
            </w:r>
            <w:proofErr w:type="gramStart"/>
            <w:r>
              <w:rPr>
                <w:spacing w:val="-4"/>
                <w:sz w:val="19"/>
              </w:rPr>
              <w:t>live</w:t>
            </w:r>
            <w:proofErr w:type="gramEnd"/>
          </w:p>
          <w:p w14:paraId="7FC45FD5" w14:textId="77777777" w:rsidR="00F9164C" w:rsidRDefault="00000000">
            <w:pPr>
              <w:pStyle w:val="TableParagraph"/>
              <w:spacing w:before="1" w:line="198" w:lineRule="exact"/>
              <w:ind w:left="12"/>
              <w:jc w:val="center"/>
              <w:rPr>
                <w:sz w:val="19"/>
              </w:rPr>
            </w:pPr>
            <w:r>
              <w:rPr>
                <w:sz w:val="19"/>
              </w:rPr>
              <w:t>EMR</w:t>
            </w:r>
            <w:r>
              <w:rPr>
                <w:spacing w:val="-3"/>
                <w:sz w:val="19"/>
              </w:rPr>
              <w:t xml:space="preserve"> </w:t>
            </w:r>
            <w:r>
              <w:rPr>
                <w:sz w:val="19"/>
              </w:rPr>
              <w:t xml:space="preserve">and </w:t>
            </w:r>
            <w:r>
              <w:rPr>
                <w:spacing w:val="-2"/>
                <w:sz w:val="19"/>
              </w:rPr>
              <w:t>grader.</w:t>
            </w:r>
          </w:p>
        </w:tc>
        <w:tc>
          <w:tcPr>
            <w:tcW w:w="2881" w:type="dxa"/>
          </w:tcPr>
          <w:p w14:paraId="2B9D7C38" w14:textId="77777777" w:rsidR="00F9164C" w:rsidRDefault="00000000">
            <w:pPr>
              <w:pStyle w:val="TableParagraph"/>
              <w:spacing w:before="106"/>
              <w:ind w:left="14" w:right="1"/>
              <w:jc w:val="center"/>
              <w:rPr>
                <w:sz w:val="19"/>
              </w:rPr>
            </w:pPr>
            <w:r>
              <w:rPr>
                <w:sz w:val="19"/>
              </w:rPr>
              <w:t>EMR</w:t>
            </w:r>
            <w:r>
              <w:rPr>
                <w:spacing w:val="-3"/>
                <w:sz w:val="19"/>
              </w:rPr>
              <w:t xml:space="preserve"> </w:t>
            </w:r>
            <w:r>
              <w:rPr>
                <w:sz w:val="19"/>
              </w:rPr>
              <w:t>and</w:t>
            </w:r>
            <w:r>
              <w:rPr>
                <w:spacing w:val="-1"/>
                <w:sz w:val="19"/>
              </w:rPr>
              <w:t xml:space="preserve"> </w:t>
            </w:r>
            <w:r>
              <w:rPr>
                <w:sz w:val="19"/>
              </w:rPr>
              <w:t>grader</w:t>
            </w:r>
            <w:r>
              <w:rPr>
                <w:spacing w:val="1"/>
                <w:sz w:val="19"/>
              </w:rPr>
              <w:t xml:space="preserve"> </w:t>
            </w:r>
            <w:r>
              <w:rPr>
                <w:spacing w:val="-2"/>
                <w:sz w:val="19"/>
              </w:rPr>
              <w:t>disagree</w:t>
            </w:r>
          </w:p>
        </w:tc>
      </w:tr>
      <w:tr w:rsidR="00F9164C" w14:paraId="58EB2949" w14:textId="77777777">
        <w:trPr>
          <w:trHeight w:val="435"/>
        </w:trPr>
        <w:tc>
          <w:tcPr>
            <w:tcW w:w="645" w:type="dxa"/>
          </w:tcPr>
          <w:p w14:paraId="1F5188D6" w14:textId="77777777" w:rsidR="00F9164C" w:rsidRDefault="00000000">
            <w:pPr>
              <w:pStyle w:val="TableParagraph"/>
              <w:spacing w:before="106"/>
              <w:ind w:left="267"/>
              <w:rPr>
                <w:sz w:val="19"/>
              </w:rPr>
            </w:pPr>
            <w:r>
              <w:rPr>
                <w:spacing w:val="-10"/>
                <w:sz w:val="19"/>
              </w:rPr>
              <w:t>9</w:t>
            </w:r>
          </w:p>
        </w:tc>
        <w:tc>
          <w:tcPr>
            <w:tcW w:w="6558" w:type="dxa"/>
          </w:tcPr>
          <w:p w14:paraId="15FB3B4F" w14:textId="77777777" w:rsidR="00F9164C" w:rsidRDefault="00000000">
            <w:pPr>
              <w:pStyle w:val="TableParagraph"/>
              <w:spacing w:line="216" w:lineRule="exact"/>
              <w:ind w:left="2048" w:hanging="1941"/>
              <w:rPr>
                <w:sz w:val="19"/>
              </w:rPr>
            </w:pPr>
            <w:r>
              <w:rPr>
                <w:sz w:val="19"/>
              </w:rPr>
              <w:t>Exact</w:t>
            </w:r>
            <w:r>
              <w:rPr>
                <w:spacing w:val="-2"/>
                <w:sz w:val="19"/>
              </w:rPr>
              <w:t xml:space="preserve"> </w:t>
            </w:r>
            <w:r>
              <w:rPr>
                <w:sz w:val="19"/>
              </w:rPr>
              <w:t>laboratory,</w:t>
            </w:r>
            <w:r>
              <w:rPr>
                <w:spacing w:val="-2"/>
                <w:sz w:val="19"/>
              </w:rPr>
              <w:t xml:space="preserve"> </w:t>
            </w:r>
            <w:r>
              <w:rPr>
                <w:sz w:val="19"/>
              </w:rPr>
              <w:t>lipid,</w:t>
            </w:r>
            <w:r>
              <w:rPr>
                <w:spacing w:val="-2"/>
                <w:sz w:val="19"/>
              </w:rPr>
              <w:t xml:space="preserve"> </w:t>
            </w:r>
            <w:r>
              <w:rPr>
                <w:sz w:val="19"/>
              </w:rPr>
              <w:t>and</w:t>
            </w:r>
            <w:r>
              <w:rPr>
                <w:spacing w:val="-4"/>
                <w:sz w:val="19"/>
              </w:rPr>
              <w:t xml:space="preserve"> </w:t>
            </w:r>
            <w:r>
              <w:rPr>
                <w:sz w:val="19"/>
              </w:rPr>
              <w:t>echocardiogram</w:t>
            </w:r>
            <w:r>
              <w:rPr>
                <w:spacing w:val="-2"/>
                <w:sz w:val="19"/>
              </w:rPr>
              <w:t xml:space="preserve"> </w:t>
            </w:r>
            <w:r>
              <w:rPr>
                <w:sz w:val="19"/>
              </w:rPr>
              <w:t>data</w:t>
            </w:r>
            <w:r>
              <w:rPr>
                <w:spacing w:val="-4"/>
                <w:sz w:val="19"/>
              </w:rPr>
              <w:t xml:space="preserve"> </w:t>
            </w:r>
            <w:r>
              <w:rPr>
                <w:sz w:val="19"/>
              </w:rPr>
              <w:t>required</w:t>
            </w:r>
            <w:r>
              <w:rPr>
                <w:spacing w:val="-4"/>
                <w:sz w:val="19"/>
              </w:rPr>
              <w:t xml:space="preserve"> </w:t>
            </w:r>
            <w:r>
              <w:rPr>
                <w:sz w:val="19"/>
              </w:rPr>
              <w:t>by</w:t>
            </w:r>
            <w:r>
              <w:rPr>
                <w:spacing w:val="-8"/>
                <w:sz w:val="19"/>
              </w:rPr>
              <w:t xml:space="preserve"> </w:t>
            </w:r>
            <w:r>
              <w:rPr>
                <w:sz w:val="19"/>
              </w:rPr>
              <w:t>the</w:t>
            </w:r>
            <w:r>
              <w:rPr>
                <w:spacing w:val="-4"/>
                <w:sz w:val="19"/>
              </w:rPr>
              <w:t xml:space="preserve"> </w:t>
            </w:r>
            <w:r>
              <w:rPr>
                <w:sz w:val="19"/>
              </w:rPr>
              <w:t>grader</w:t>
            </w:r>
            <w:r>
              <w:rPr>
                <w:spacing w:val="-7"/>
                <w:sz w:val="19"/>
              </w:rPr>
              <w:t xml:space="preserve"> </w:t>
            </w:r>
            <w:r>
              <w:rPr>
                <w:sz w:val="19"/>
              </w:rPr>
              <w:t>are not available in the live EMR.</w:t>
            </w:r>
          </w:p>
        </w:tc>
        <w:tc>
          <w:tcPr>
            <w:tcW w:w="2881" w:type="dxa"/>
          </w:tcPr>
          <w:p w14:paraId="621EF6B3" w14:textId="77777777" w:rsidR="00F9164C" w:rsidRDefault="00000000">
            <w:pPr>
              <w:pStyle w:val="TableParagraph"/>
              <w:spacing w:line="216" w:lineRule="exact"/>
              <w:ind w:left="958" w:hanging="496"/>
              <w:rPr>
                <w:sz w:val="19"/>
              </w:rPr>
            </w:pPr>
            <w:r>
              <w:rPr>
                <w:sz w:val="19"/>
              </w:rPr>
              <w:t>Required</w:t>
            </w:r>
            <w:r>
              <w:rPr>
                <w:spacing w:val="-14"/>
                <w:sz w:val="19"/>
              </w:rPr>
              <w:t xml:space="preserve"> </w:t>
            </w:r>
            <w:r>
              <w:rPr>
                <w:sz w:val="19"/>
              </w:rPr>
              <w:t>information</w:t>
            </w:r>
            <w:r>
              <w:rPr>
                <w:spacing w:val="-13"/>
                <w:sz w:val="19"/>
              </w:rPr>
              <w:t xml:space="preserve"> </w:t>
            </w:r>
            <w:r>
              <w:rPr>
                <w:sz w:val="19"/>
              </w:rPr>
              <w:t xml:space="preserve">is </w:t>
            </w:r>
            <w:r>
              <w:rPr>
                <w:spacing w:val="-2"/>
                <w:sz w:val="19"/>
              </w:rPr>
              <w:t>unavailable</w:t>
            </w:r>
          </w:p>
        </w:tc>
      </w:tr>
      <w:tr w:rsidR="00F9164C" w14:paraId="676D0FC1" w14:textId="77777777">
        <w:trPr>
          <w:trHeight w:val="440"/>
        </w:trPr>
        <w:tc>
          <w:tcPr>
            <w:tcW w:w="645" w:type="dxa"/>
          </w:tcPr>
          <w:p w14:paraId="509BC3D0" w14:textId="77777777" w:rsidR="00F9164C" w:rsidRDefault="00000000">
            <w:pPr>
              <w:pStyle w:val="TableParagraph"/>
              <w:spacing w:before="111"/>
              <w:ind w:left="217"/>
              <w:rPr>
                <w:sz w:val="19"/>
              </w:rPr>
            </w:pPr>
            <w:r>
              <w:rPr>
                <w:spacing w:val="-5"/>
                <w:sz w:val="19"/>
              </w:rPr>
              <w:t>10</w:t>
            </w:r>
          </w:p>
        </w:tc>
        <w:tc>
          <w:tcPr>
            <w:tcW w:w="6558" w:type="dxa"/>
          </w:tcPr>
          <w:p w14:paraId="02B3EACB" w14:textId="77777777" w:rsidR="00F9164C" w:rsidRDefault="00000000">
            <w:pPr>
              <w:pStyle w:val="TableParagraph"/>
              <w:spacing w:line="220" w:lineRule="atLeast"/>
              <w:ind w:left="2288" w:hanging="1966"/>
              <w:rPr>
                <w:sz w:val="19"/>
              </w:rPr>
            </w:pPr>
            <w:r>
              <w:rPr>
                <w:sz w:val="19"/>
              </w:rPr>
              <w:t>Preventive</w:t>
            </w:r>
            <w:r>
              <w:rPr>
                <w:spacing w:val="-4"/>
                <w:sz w:val="19"/>
              </w:rPr>
              <w:t xml:space="preserve"> </w:t>
            </w:r>
            <w:r>
              <w:rPr>
                <w:sz w:val="19"/>
              </w:rPr>
              <w:t>care</w:t>
            </w:r>
            <w:r>
              <w:rPr>
                <w:spacing w:val="-4"/>
                <w:sz w:val="19"/>
              </w:rPr>
              <w:t xml:space="preserve"> </w:t>
            </w:r>
            <w:r>
              <w:rPr>
                <w:sz w:val="19"/>
              </w:rPr>
              <w:t>and</w:t>
            </w:r>
            <w:r>
              <w:rPr>
                <w:spacing w:val="-4"/>
                <w:sz w:val="19"/>
              </w:rPr>
              <w:t xml:space="preserve"> </w:t>
            </w:r>
            <w:r>
              <w:rPr>
                <w:sz w:val="19"/>
              </w:rPr>
              <w:t>referral</w:t>
            </w:r>
            <w:r>
              <w:rPr>
                <w:spacing w:val="-6"/>
                <w:sz w:val="19"/>
              </w:rPr>
              <w:t xml:space="preserve"> </w:t>
            </w:r>
            <w:r>
              <w:rPr>
                <w:sz w:val="19"/>
              </w:rPr>
              <w:t>details</w:t>
            </w:r>
            <w:r>
              <w:rPr>
                <w:spacing w:val="-4"/>
                <w:sz w:val="19"/>
              </w:rPr>
              <w:t xml:space="preserve"> </w:t>
            </w:r>
            <w:r>
              <w:rPr>
                <w:sz w:val="19"/>
              </w:rPr>
              <w:t>required</w:t>
            </w:r>
            <w:r>
              <w:rPr>
                <w:spacing w:val="-4"/>
                <w:sz w:val="19"/>
              </w:rPr>
              <w:t xml:space="preserve"> </w:t>
            </w:r>
            <w:r>
              <w:rPr>
                <w:sz w:val="19"/>
              </w:rPr>
              <w:t>by</w:t>
            </w:r>
            <w:r>
              <w:rPr>
                <w:spacing w:val="-4"/>
                <w:sz w:val="19"/>
              </w:rPr>
              <w:t xml:space="preserve"> </w:t>
            </w:r>
            <w:r>
              <w:rPr>
                <w:sz w:val="19"/>
              </w:rPr>
              <w:t>the</w:t>
            </w:r>
            <w:r>
              <w:rPr>
                <w:spacing w:val="-4"/>
                <w:sz w:val="19"/>
              </w:rPr>
              <w:t xml:space="preserve"> </w:t>
            </w:r>
            <w:r>
              <w:rPr>
                <w:sz w:val="19"/>
              </w:rPr>
              <w:t>grader</w:t>
            </w:r>
            <w:r>
              <w:rPr>
                <w:spacing w:val="-7"/>
                <w:sz w:val="19"/>
              </w:rPr>
              <w:t xml:space="preserve"> </w:t>
            </w:r>
            <w:r>
              <w:rPr>
                <w:sz w:val="19"/>
              </w:rPr>
              <w:t>are</w:t>
            </w:r>
            <w:r>
              <w:rPr>
                <w:spacing w:val="-4"/>
                <w:sz w:val="19"/>
              </w:rPr>
              <w:t xml:space="preserve"> </w:t>
            </w:r>
            <w:r>
              <w:rPr>
                <w:sz w:val="19"/>
              </w:rPr>
              <w:t>not</w:t>
            </w:r>
            <w:r>
              <w:rPr>
                <w:spacing w:val="-2"/>
                <w:sz w:val="19"/>
              </w:rPr>
              <w:t xml:space="preserve"> </w:t>
            </w:r>
            <w:r>
              <w:rPr>
                <w:sz w:val="19"/>
              </w:rPr>
              <w:t>fully exposed to the student.</w:t>
            </w:r>
          </w:p>
        </w:tc>
        <w:tc>
          <w:tcPr>
            <w:tcW w:w="2881" w:type="dxa"/>
          </w:tcPr>
          <w:p w14:paraId="4B431442" w14:textId="77777777" w:rsidR="00F9164C" w:rsidRDefault="00000000">
            <w:pPr>
              <w:pStyle w:val="TableParagraph"/>
              <w:spacing w:line="220" w:lineRule="atLeast"/>
              <w:ind w:left="958" w:hanging="496"/>
              <w:rPr>
                <w:sz w:val="19"/>
              </w:rPr>
            </w:pPr>
            <w:r>
              <w:rPr>
                <w:sz w:val="19"/>
              </w:rPr>
              <w:t>Required</w:t>
            </w:r>
            <w:r>
              <w:rPr>
                <w:spacing w:val="-14"/>
                <w:sz w:val="19"/>
              </w:rPr>
              <w:t xml:space="preserve"> </w:t>
            </w:r>
            <w:r>
              <w:rPr>
                <w:sz w:val="19"/>
              </w:rPr>
              <w:t>information</w:t>
            </w:r>
            <w:r>
              <w:rPr>
                <w:spacing w:val="-13"/>
                <w:sz w:val="19"/>
              </w:rPr>
              <w:t xml:space="preserve"> </w:t>
            </w:r>
            <w:r>
              <w:rPr>
                <w:sz w:val="19"/>
              </w:rPr>
              <w:t xml:space="preserve">is </w:t>
            </w:r>
            <w:r>
              <w:rPr>
                <w:spacing w:val="-2"/>
                <w:sz w:val="19"/>
              </w:rPr>
              <w:t>unavailable</w:t>
            </w:r>
          </w:p>
        </w:tc>
      </w:tr>
    </w:tbl>
    <w:p w14:paraId="5E023F8B" w14:textId="77777777" w:rsidR="00F9164C" w:rsidRDefault="00F9164C">
      <w:pPr>
        <w:pStyle w:val="TableParagraph"/>
        <w:spacing w:line="220" w:lineRule="atLeast"/>
        <w:rPr>
          <w:sz w:val="19"/>
        </w:rPr>
        <w:sectPr w:rsidR="00F9164C">
          <w:pgSz w:w="12240" w:h="15840"/>
          <w:pgMar w:top="720" w:right="0" w:bottom="540" w:left="0" w:header="0" w:footer="313" w:gutter="0"/>
          <w:cols w:space="720"/>
        </w:sectPr>
      </w:pPr>
    </w:p>
    <w:p w14:paraId="174CAEEF" w14:textId="77777777" w:rsidR="00F9164C" w:rsidRDefault="00000000">
      <w:pPr>
        <w:pStyle w:val="Heading8"/>
        <w:spacing w:line="278" w:lineRule="auto"/>
        <w:ind w:right="871"/>
      </w:pPr>
      <w:r>
        <w:rPr>
          <w:color w:val="17365D"/>
        </w:rPr>
        <w:lastRenderedPageBreak/>
        <w:t>Issue</w:t>
      </w:r>
      <w:r>
        <w:rPr>
          <w:color w:val="17365D"/>
          <w:spacing w:val="-5"/>
        </w:rPr>
        <w:t xml:space="preserve"> </w:t>
      </w:r>
      <w:r>
        <w:rPr>
          <w:color w:val="17365D"/>
        </w:rPr>
        <w:t>1.</w:t>
      </w:r>
      <w:r>
        <w:rPr>
          <w:color w:val="17365D"/>
          <w:spacing w:val="-1"/>
        </w:rPr>
        <w:t xml:space="preserve"> </w:t>
      </w:r>
      <w:r>
        <w:rPr>
          <w:color w:val="17365D"/>
        </w:rPr>
        <w:t>Symptom</w:t>
      </w:r>
      <w:r>
        <w:rPr>
          <w:color w:val="17365D"/>
          <w:spacing w:val="-5"/>
        </w:rPr>
        <w:t xml:space="preserve"> </w:t>
      </w:r>
      <w:r>
        <w:rPr>
          <w:color w:val="17365D"/>
        </w:rPr>
        <w:t>duration,</w:t>
      </w:r>
      <w:r>
        <w:rPr>
          <w:color w:val="17365D"/>
          <w:spacing w:val="-1"/>
        </w:rPr>
        <w:t xml:space="preserve"> </w:t>
      </w:r>
      <w:r>
        <w:rPr>
          <w:color w:val="17365D"/>
        </w:rPr>
        <w:t>fatigue,</w:t>
      </w:r>
      <w:r>
        <w:rPr>
          <w:color w:val="17365D"/>
          <w:spacing w:val="-1"/>
        </w:rPr>
        <w:t xml:space="preserve"> </w:t>
      </w:r>
      <w:r>
        <w:rPr>
          <w:color w:val="17365D"/>
        </w:rPr>
        <w:t>and</w:t>
      </w:r>
      <w:r>
        <w:rPr>
          <w:color w:val="17365D"/>
          <w:spacing w:val="-6"/>
        </w:rPr>
        <w:t xml:space="preserve"> </w:t>
      </w:r>
      <w:r>
        <w:rPr>
          <w:color w:val="17365D"/>
        </w:rPr>
        <w:t>exercise</w:t>
      </w:r>
      <w:r>
        <w:rPr>
          <w:color w:val="17365D"/>
          <w:spacing w:val="-5"/>
        </w:rPr>
        <w:t xml:space="preserve"> </w:t>
      </w:r>
      <w:r>
        <w:rPr>
          <w:color w:val="17365D"/>
        </w:rPr>
        <w:t>tolerance</w:t>
      </w:r>
      <w:r>
        <w:rPr>
          <w:color w:val="17365D"/>
          <w:spacing w:val="-5"/>
        </w:rPr>
        <w:t xml:space="preserve"> </w:t>
      </w:r>
      <w:r>
        <w:rPr>
          <w:color w:val="17365D"/>
        </w:rPr>
        <w:t>returned</w:t>
      </w:r>
      <w:r>
        <w:rPr>
          <w:color w:val="17365D"/>
          <w:spacing w:val="-1"/>
        </w:rPr>
        <w:t xml:space="preserve"> </w:t>
      </w:r>
      <w:r>
        <w:rPr>
          <w:color w:val="17365D"/>
        </w:rPr>
        <w:t>by</w:t>
      </w:r>
      <w:r>
        <w:rPr>
          <w:color w:val="17365D"/>
          <w:spacing w:val="-5"/>
        </w:rPr>
        <w:t xml:space="preserve"> </w:t>
      </w:r>
      <w:r>
        <w:rPr>
          <w:color w:val="17365D"/>
        </w:rPr>
        <w:t>the</w:t>
      </w:r>
      <w:r>
        <w:rPr>
          <w:color w:val="17365D"/>
          <w:spacing w:val="-5"/>
        </w:rPr>
        <w:t xml:space="preserve"> </w:t>
      </w:r>
      <w:r>
        <w:rPr>
          <w:color w:val="17365D"/>
        </w:rPr>
        <w:t>AI</w:t>
      </w:r>
      <w:r>
        <w:rPr>
          <w:color w:val="17365D"/>
          <w:spacing w:val="-1"/>
        </w:rPr>
        <w:t xml:space="preserve"> </w:t>
      </w:r>
      <w:r>
        <w:rPr>
          <w:color w:val="17365D"/>
        </w:rPr>
        <w:t>patient</w:t>
      </w:r>
      <w:r>
        <w:rPr>
          <w:color w:val="17365D"/>
          <w:spacing w:val="-7"/>
        </w:rPr>
        <w:t xml:space="preserve"> </w:t>
      </w:r>
      <w:r>
        <w:rPr>
          <w:color w:val="17365D"/>
        </w:rPr>
        <w:t>do</w:t>
      </w:r>
      <w:r>
        <w:rPr>
          <w:color w:val="17365D"/>
          <w:spacing w:val="-6"/>
        </w:rPr>
        <w:t xml:space="preserve"> </w:t>
      </w:r>
      <w:r>
        <w:rPr>
          <w:color w:val="17365D"/>
        </w:rPr>
        <w:t>not</w:t>
      </w:r>
      <w:r>
        <w:rPr>
          <w:color w:val="17365D"/>
          <w:spacing w:val="-3"/>
        </w:rPr>
        <w:t xml:space="preserve"> </w:t>
      </w:r>
      <w:r>
        <w:rPr>
          <w:color w:val="17365D"/>
        </w:rPr>
        <w:t>match</w:t>
      </w:r>
      <w:r>
        <w:rPr>
          <w:color w:val="17365D"/>
          <w:spacing w:val="-1"/>
        </w:rPr>
        <w:t xml:space="preserve"> </w:t>
      </w:r>
      <w:r>
        <w:rPr>
          <w:color w:val="17365D"/>
        </w:rPr>
        <w:t>the grader case</w:t>
      </w:r>
    </w:p>
    <w:p w14:paraId="73DFCED4" w14:textId="77777777" w:rsidR="00F9164C" w:rsidRDefault="00000000">
      <w:pPr>
        <w:pStyle w:val="BodyText"/>
        <w:spacing w:before="73" w:line="244" w:lineRule="auto"/>
        <w:ind w:left="835" w:right="934"/>
      </w:pPr>
      <w:r>
        <w:rPr>
          <w:rFonts w:ascii="Arial"/>
          <w:b/>
          <w:color w:val="17365D"/>
        </w:rPr>
        <w:t>What</w:t>
      </w:r>
      <w:r>
        <w:rPr>
          <w:rFonts w:ascii="Arial"/>
          <w:b/>
          <w:color w:val="17365D"/>
          <w:spacing w:val="-3"/>
        </w:rPr>
        <w:t xml:space="preserve"> </w:t>
      </w:r>
      <w:r>
        <w:rPr>
          <w:rFonts w:ascii="Arial"/>
          <w:b/>
          <w:color w:val="17365D"/>
        </w:rPr>
        <w:t>the</w:t>
      </w:r>
      <w:r>
        <w:rPr>
          <w:rFonts w:ascii="Arial"/>
          <w:b/>
          <w:color w:val="17365D"/>
          <w:spacing w:val="-3"/>
        </w:rPr>
        <w:t xml:space="preserve"> </w:t>
      </w:r>
      <w:r>
        <w:rPr>
          <w:rFonts w:ascii="Arial"/>
          <w:b/>
          <w:color w:val="17365D"/>
        </w:rPr>
        <w:t>student</w:t>
      </w:r>
      <w:r>
        <w:rPr>
          <w:rFonts w:ascii="Arial"/>
          <w:b/>
          <w:color w:val="17365D"/>
          <w:spacing w:val="-3"/>
        </w:rPr>
        <w:t xml:space="preserve"> </w:t>
      </w:r>
      <w:r>
        <w:rPr>
          <w:rFonts w:ascii="Arial"/>
          <w:b/>
          <w:color w:val="17365D"/>
        </w:rPr>
        <w:t>saw or</w:t>
      </w:r>
      <w:r>
        <w:rPr>
          <w:rFonts w:ascii="Arial"/>
          <w:b/>
          <w:color w:val="17365D"/>
          <w:spacing w:val="-3"/>
        </w:rPr>
        <w:t xml:space="preserve"> </w:t>
      </w:r>
      <w:r>
        <w:rPr>
          <w:rFonts w:ascii="Arial"/>
          <w:b/>
          <w:color w:val="17365D"/>
        </w:rPr>
        <w:t>heard:</w:t>
      </w:r>
      <w:r>
        <w:rPr>
          <w:rFonts w:ascii="Arial"/>
          <w:b/>
          <w:color w:val="17365D"/>
          <w:spacing w:val="-2"/>
        </w:rPr>
        <w:t xml:space="preserve"> </w:t>
      </w:r>
      <w:r>
        <w:t>When</w:t>
      </w:r>
      <w:r>
        <w:rPr>
          <w:spacing w:val="-3"/>
        </w:rPr>
        <w:t xml:space="preserve"> </w:t>
      </w:r>
      <w:r>
        <w:t>directly</w:t>
      </w:r>
      <w:r>
        <w:rPr>
          <w:spacing w:val="-3"/>
        </w:rPr>
        <w:t xml:space="preserve"> </w:t>
      </w:r>
      <w:r>
        <w:t>asked</w:t>
      </w:r>
      <w:r>
        <w:rPr>
          <w:spacing w:val="-3"/>
        </w:rPr>
        <w:t xml:space="preserve"> </w:t>
      </w:r>
      <w:r>
        <w:t>when</w:t>
      </w:r>
      <w:r>
        <w:rPr>
          <w:spacing w:val="-3"/>
        </w:rPr>
        <w:t xml:space="preserve"> </w:t>
      </w:r>
      <w:r>
        <w:t>symptoms</w:t>
      </w:r>
      <w:r>
        <w:rPr>
          <w:spacing w:val="-3"/>
        </w:rPr>
        <w:t xml:space="preserve"> </w:t>
      </w:r>
      <w:r>
        <w:t>began</w:t>
      </w:r>
      <w:r>
        <w:rPr>
          <w:spacing w:val="-3"/>
        </w:rPr>
        <w:t xml:space="preserve"> </w:t>
      </w:r>
      <w:r>
        <w:t>and</w:t>
      </w:r>
      <w:r>
        <w:rPr>
          <w:spacing w:val="-3"/>
        </w:rPr>
        <w:t xml:space="preserve"> </w:t>
      </w:r>
      <w:r>
        <w:t>how</w:t>
      </w:r>
      <w:r>
        <w:rPr>
          <w:spacing w:val="-3"/>
        </w:rPr>
        <w:t xml:space="preserve"> </w:t>
      </w:r>
      <w:r>
        <w:t>they</w:t>
      </w:r>
      <w:r>
        <w:rPr>
          <w:spacing w:val="-3"/>
        </w:rPr>
        <w:t xml:space="preserve"> </w:t>
      </w:r>
      <w:r>
        <w:t>changed,</w:t>
      </w:r>
      <w:r>
        <w:rPr>
          <w:spacing w:val="-3"/>
        </w:rPr>
        <w:t xml:space="preserve"> </w:t>
      </w:r>
      <w:r>
        <w:t>Michael</w:t>
      </w:r>
      <w:r>
        <w:rPr>
          <w:spacing w:val="-3"/>
        </w:rPr>
        <w:t xml:space="preserve"> </w:t>
      </w:r>
      <w:r>
        <w:t>says</w:t>
      </w:r>
      <w:r>
        <w:rPr>
          <w:spacing w:val="-3"/>
        </w:rPr>
        <w:t xml:space="preserve"> </w:t>
      </w:r>
      <w:r>
        <w:t>he</w:t>
      </w:r>
      <w:r>
        <w:rPr>
          <w:spacing w:val="-3"/>
        </w:rPr>
        <w:t xml:space="preserve"> </w:t>
      </w:r>
      <w:r>
        <w:t xml:space="preserve">cannot give an exact start date and describes the symptoms as something that gradually crept up on him. He reports that his energy has been about the same and that he can perform normal work and household activities, with windedness mainly when he climbs stairs </w:t>
      </w:r>
      <w:r>
        <w:rPr>
          <w:spacing w:val="-2"/>
        </w:rPr>
        <w:t>quickly.</w:t>
      </w:r>
    </w:p>
    <w:p w14:paraId="6C0E8A35" w14:textId="77777777" w:rsidR="00F9164C" w:rsidRDefault="00000000">
      <w:pPr>
        <w:pStyle w:val="BodyText"/>
        <w:spacing w:before="86" w:line="242" w:lineRule="auto"/>
        <w:ind w:left="835" w:right="871"/>
      </w:pPr>
      <w:r>
        <w:rPr>
          <w:rFonts w:ascii="Arial"/>
          <w:b/>
          <w:color w:val="17365D"/>
        </w:rPr>
        <w:t>What</w:t>
      </w:r>
      <w:r>
        <w:rPr>
          <w:rFonts w:ascii="Arial"/>
          <w:b/>
          <w:color w:val="17365D"/>
          <w:spacing w:val="-3"/>
        </w:rPr>
        <w:t xml:space="preserve"> </w:t>
      </w:r>
      <w:r>
        <w:rPr>
          <w:rFonts w:ascii="Arial"/>
          <w:b/>
          <w:color w:val="17365D"/>
        </w:rPr>
        <w:t>the</w:t>
      </w:r>
      <w:r>
        <w:rPr>
          <w:rFonts w:ascii="Arial"/>
          <w:b/>
          <w:color w:val="17365D"/>
          <w:spacing w:val="-4"/>
        </w:rPr>
        <w:t xml:space="preserve"> </w:t>
      </w:r>
      <w:r>
        <w:rPr>
          <w:rFonts w:ascii="Arial"/>
          <w:b/>
          <w:color w:val="17365D"/>
        </w:rPr>
        <w:t>grader</w:t>
      </w:r>
      <w:r>
        <w:rPr>
          <w:rFonts w:ascii="Arial"/>
          <w:b/>
          <w:color w:val="17365D"/>
          <w:spacing w:val="-3"/>
        </w:rPr>
        <w:t xml:space="preserve"> </w:t>
      </w:r>
      <w:r>
        <w:rPr>
          <w:rFonts w:ascii="Arial"/>
          <w:b/>
          <w:color w:val="17365D"/>
        </w:rPr>
        <w:t>expected:</w:t>
      </w:r>
      <w:r>
        <w:rPr>
          <w:rFonts w:ascii="Arial"/>
          <w:b/>
          <w:color w:val="17365D"/>
          <w:spacing w:val="-3"/>
        </w:rPr>
        <w:t xml:space="preserve"> </w:t>
      </w:r>
      <w:r>
        <w:t>The</w:t>
      </w:r>
      <w:r>
        <w:rPr>
          <w:spacing w:val="-3"/>
        </w:rPr>
        <w:t xml:space="preserve"> </w:t>
      </w:r>
      <w:r>
        <w:t>grader</w:t>
      </w:r>
      <w:r>
        <w:rPr>
          <w:spacing w:val="-3"/>
        </w:rPr>
        <w:t xml:space="preserve"> </w:t>
      </w:r>
      <w:r>
        <w:t>and</w:t>
      </w:r>
      <w:r>
        <w:rPr>
          <w:spacing w:val="-3"/>
        </w:rPr>
        <w:t xml:space="preserve"> </w:t>
      </w:r>
      <w:r>
        <w:t>official</w:t>
      </w:r>
      <w:r>
        <w:rPr>
          <w:spacing w:val="-3"/>
        </w:rPr>
        <w:t xml:space="preserve"> </w:t>
      </w:r>
      <w:r>
        <w:t>Tuesday</w:t>
      </w:r>
      <w:r>
        <w:rPr>
          <w:spacing w:val="-3"/>
        </w:rPr>
        <w:t xml:space="preserve"> </w:t>
      </w:r>
      <w:r>
        <w:t>answer</w:t>
      </w:r>
      <w:r>
        <w:rPr>
          <w:spacing w:val="-3"/>
        </w:rPr>
        <w:t xml:space="preserve"> </w:t>
      </w:r>
      <w:r>
        <w:t>key</w:t>
      </w:r>
      <w:r>
        <w:rPr>
          <w:spacing w:val="-4"/>
        </w:rPr>
        <w:t xml:space="preserve"> </w:t>
      </w:r>
      <w:r>
        <w:t>require</w:t>
      </w:r>
      <w:r>
        <w:rPr>
          <w:spacing w:val="-3"/>
        </w:rPr>
        <w:t xml:space="preserve"> </w:t>
      </w:r>
      <w:r>
        <w:t>approximately</w:t>
      </w:r>
      <w:r>
        <w:rPr>
          <w:spacing w:val="-3"/>
        </w:rPr>
        <w:t xml:space="preserve"> </w:t>
      </w:r>
      <w:r>
        <w:t>6</w:t>
      </w:r>
      <w:r>
        <w:rPr>
          <w:spacing w:val="-4"/>
        </w:rPr>
        <w:t xml:space="preserve"> </w:t>
      </w:r>
      <w:r>
        <w:t>months</w:t>
      </w:r>
      <w:r>
        <w:rPr>
          <w:spacing w:val="-3"/>
        </w:rPr>
        <w:t xml:space="preserve"> </w:t>
      </w:r>
      <w:r>
        <w:t>of</w:t>
      </w:r>
      <w:r>
        <w:rPr>
          <w:spacing w:val="-4"/>
        </w:rPr>
        <w:t xml:space="preserve"> </w:t>
      </w:r>
      <w:r>
        <w:t>gradually</w:t>
      </w:r>
      <w:r>
        <w:rPr>
          <w:spacing w:val="-4"/>
        </w:rPr>
        <w:t xml:space="preserve"> </w:t>
      </w:r>
      <w:r>
        <w:t>worsening symptoms, fatigue as a positive symptom, reduced exercise tolerance, decreased physical activity, and an initial belief that the symptoms were due to aging, weight gain, or reduced fitness.</w:t>
      </w:r>
    </w:p>
    <w:p w14:paraId="04D90260" w14:textId="77777777" w:rsidR="00F9164C" w:rsidRDefault="00000000">
      <w:pPr>
        <w:pStyle w:val="BodyText"/>
        <w:spacing w:before="83" w:line="247" w:lineRule="auto"/>
        <w:ind w:left="835" w:right="1116"/>
        <w:jc w:val="both"/>
      </w:pPr>
      <w:r>
        <w:rPr>
          <w:rFonts w:ascii="Arial"/>
          <w:b/>
          <w:color w:val="17365D"/>
        </w:rPr>
        <w:t>Why</w:t>
      </w:r>
      <w:r>
        <w:rPr>
          <w:rFonts w:ascii="Arial"/>
          <w:b/>
          <w:color w:val="17365D"/>
          <w:spacing w:val="-2"/>
        </w:rPr>
        <w:t xml:space="preserve"> </w:t>
      </w:r>
      <w:r>
        <w:rPr>
          <w:rFonts w:ascii="Arial"/>
          <w:b/>
          <w:color w:val="17365D"/>
        </w:rPr>
        <w:t>this</w:t>
      </w:r>
      <w:r>
        <w:rPr>
          <w:rFonts w:ascii="Arial"/>
          <w:b/>
          <w:color w:val="17365D"/>
          <w:spacing w:val="-3"/>
        </w:rPr>
        <w:t xml:space="preserve"> </w:t>
      </w:r>
      <w:r>
        <w:rPr>
          <w:rFonts w:ascii="Arial"/>
          <w:b/>
          <w:color w:val="17365D"/>
        </w:rPr>
        <w:t>is</w:t>
      </w:r>
      <w:r>
        <w:rPr>
          <w:rFonts w:ascii="Arial"/>
          <w:b/>
          <w:color w:val="17365D"/>
          <w:spacing w:val="-2"/>
        </w:rPr>
        <w:t xml:space="preserve"> </w:t>
      </w:r>
      <w:r>
        <w:rPr>
          <w:rFonts w:ascii="Arial"/>
          <w:b/>
          <w:color w:val="17365D"/>
        </w:rPr>
        <w:t>a</w:t>
      </w:r>
      <w:r>
        <w:rPr>
          <w:rFonts w:ascii="Arial"/>
          <w:b/>
          <w:color w:val="17365D"/>
          <w:spacing w:val="-3"/>
        </w:rPr>
        <w:t xml:space="preserve"> </w:t>
      </w:r>
      <w:r>
        <w:rPr>
          <w:rFonts w:ascii="Arial"/>
          <w:b/>
          <w:color w:val="17365D"/>
        </w:rPr>
        <w:t>problem:</w:t>
      </w:r>
      <w:r>
        <w:rPr>
          <w:rFonts w:ascii="Arial"/>
          <w:b/>
          <w:color w:val="17365D"/>
          <w:spacing w:val="-1"/>
        </w:rPr>
        <w:t xml:space="preserve"> </w:t>
      </w:r>
      <w:r>
        <w:t>The</w:t>
      </w:r>
      <w:r>
        <w:rPr>
          <w:spacing w:val="-2"/>
        </w:rPr>
        <w:t xml:space="preserve"> </w:t>
      </w:r>
      <w:r>
        <w:t>student</w:t>
      </w:r>
      <w:r>
        <w:rPr>
          <w:spacing w:val="-2"/>
        </w:rPr>
        <w:t xml:space="preserve"> </w:t>
      </w:r>
      <w:r>
        <w:t>asked</w:t>
      </w:r>
      <w:r>
        <w:rPr>
          <w:spacing w:val="-3"/>
        </w:rPr>
        <w:t xml:space="preserve"> </w:t>
      </w:r>
      <w:r>
        <w:t>the</w:t>
      </w:r>
      <w:r>
        <w:rPr>
          <w:spacing w:val="-2"/>
        </w:rPr>
        <w:t xml:space="preserve"> </w:t>
      </w:r>
      <w:r>
        <w:t>relevant</w:t>
      </w:r>
      <w:r>
        <w:rPr>
          <w:spacing w:val="-2"/>
        </w:rPr>
        <w:t xml:space="preserve"> </w:t>
      </w:r>
      <w:r>
        <w:t>symptom</w:t>
      </w:r>
      <w:r>
        <w:rPr>
          <w:spacing w:val="-2"/>
        </w:rPr>
        <w:t xml:space="preserve"> </w:t>
      </w:r>
      <w:r>
        <w:t>questions,</w:t>
      </w:r>
      <w:r>
        <w:rPr>
          <w:spacing w:val="-3"/>
        </w:rPr>
        <w:t xml:space="preserve"> </w:t>
      </w:r>
      <w:r>
        <w:t>but</w:t>
      </w:r>
      <w:r>
        <w:rPr>
          <w:spacing w:val="-2"/>
        </w:rPr>
        <w:t xml:space="preserve"> </w:t>
      </w:r>
      <w:r>
        <w:t>the</w:t>
      </w:r>
      <w:r>
        <w:rPr>
          <w:spacing w:val="-3"/>
        </w:rPr>
        <w:t xml:space="preserve"> </w:t>
      </w:r>
      <w:r>
        <w:t>AI</w:t>
      </w:r>
      <w:r>
        <w:rPr>
          <w:spacing w:val="-2"/>
        </w:rPr>
        <w:t xml:space="preserve"> </w:t>
      </w:r>
      <w:r>
        <w:t>patient</w:t>
      </w:r>
      <w:r>
        <w:rPr>
          <w:spacing w:val="-2"/>
        </w:rPr>
        <w:t xml:space="preserve"> </w:t>
      </w:r>
      <w:r>
        <w:t>returned</w:t>
      </w:r>
      <w:r>
        <w:rPr>
          <w:spacing w:val="-2"/>
        </w:rPr>
        <w:t xml:space="preserve"> </w:t>
      </w:r>
      <w:r>
        <w:t>a</w:t>
      </w:r>
      <w:r>
        <w:rPr>
          <w:spacing w:val="-2"/>
        </w:rPr>
        <w:t xml:space="preserve"> </w:t>
      </w:r>
      <w:r>
        <w:t>milder</w:t>
      </w:r>
      <w:r>
        <w:rPr>
          <w:spacing w:val="-2"/>
        </w:rPr>
        <w:t xml:space="preserve"> </w:t>
      </w:r>
      <w:r>
        <w:t>and</w:t>
      </w:r>
      <w:r>
        <w:rPr>
          <w:spacing w:val="-2"/>
        </w:rPr>
        <w:t xml:space="preserve"> </w:t>
      </w:r>
      <w:r>
        <w:t>less</w:t>
      </w:r>
      <w:r>
        <w:rPr>
          <w:spacing w:val="-2"/>
        </w:rPr>
        <w:t xml:space="preserve"> </w:t>
      </w:r>
      <w:r>
        <w:t>specific symptom</w:t>
      </w:r>
      <w:r>
        <w:rPr>
          <w:spacing w:val="-1"/>
        </w:rPr>
        <w:t xml:space="preserve"> </w:t>
      </w:r>
      <w:r>
        <w:t>history</w:t>
      </w:r>
      <w:r>
        <w:rPr>
          <w:spacing w:val="-1"/>
        </w:rPr>
        <w:t xml:space="preserve"> </w:t>
      </w:r>
      <w:r>
        <w:t>than</w:t>
      </w:r>
      <w:r>
        <w:rPr>
          <w:spacing w:val="-2"/>
        </w:rPr>
        <w:t xml:space="preserve"> </w:t>
      </w:r>
      <w:r>
        <w:t>the</w:t>
      </w:r>
      <w:r>
        <w:rPr>
          <w:spacing w:val="-1"/>
        </w:rPr>
        <w:t xml:space="preserve"> </w:t>
      </w:r>
      <w:r>
        <w:t>facts</w:t>
      </w:r>
      <w:r>
        <w:rPr>
          <w:spacing w:val="-1"/>
        </w:rPr>
        <w:t xml:space="preserve"> </w:t>
      </w:r>
      <w:r>
        <w:t>used</w:t>
      </w:r>
      <w:r>
        <w:rPr>
          <w:spacing w:val="-1"/>
        </w:rPr>
        <w:t xml:space="preserve"> </w:t>
      </w:r>
      <w:r>
        <w:t>for</w:t>
      </w:r>
      <w:r>
        <w:rPr>
          <w:spacing w:val="-1"/>
        </w:rPr>
        <w:t xml:space="preserve"> </w:t>
      </w:r>
      <w:r>
        <w:t>grading.</w:t>
      </w:r>
      <w:r>
        <w:rPr>
          <w:spacing w:val="-2"/>
        </w:rPr>
        <w:t xml:space="preserve"> </w:t>
      </w:r>
      <w:r>
        <w:t>Documenting</w:t>
      </w:r>
      <w:r>
        <w:rPr>
          <w:spacing w:val="-1"/>
        </w:rPr>
        <w:t xml:space="preserve"> </w:t>
      </w:r>
      <w:r>
        <w:t>the</w:t>
      </w:r>
      <w:r>
        <w:rPr>
          <w:spacing w:val="-1"/>
        </w:rPr>
        <w:t xml:space="preserve"> </w:t>
      </w:r>
      <w:r>
        <w:t>hidden</w:t>
      </w:r>
      <w:r>
        <w:rPr>
          <w:spacing w:val="-1"/>
        </w:rPr>
        <w:t xml:space="preserve"> </w:t>
      </w:r>
      <w:r>
        <w:t>6-month</w:t>
      </w:r>
      <w:r>
        <w:rPr>
          <w:spacing w:val="-2"/>
        </w:rPr>
        <w:t xml:space="preserve"> </w:t>
      </w:r>
      <w:r>
        <w:t>course,</w:t>
      </w:r>
      <w:r>
        <w:rPr>
          <w:spacing w:val="-1"/>
        </w:rPr>
        <w:t xml:space="preserve"> </w:t>
      </w:r>
      <w:r>
        <w:t>fatigue,</w:t>
      </w:r>
      <w:r>
        <w:rPr>
          <w:spacing w:val="-1"/>
        </w:rPr>
        <w:t xml:space="preserve"> </w:t>
      </w:r>
      <w:r>
        <w:t>or</w:t>
      </w:r>
      <w:r>
        <w:rPr>
          <w:spacing w:val="-1"/>
        </w:rPr>
        <w:t xml:space="preserve"> </w:t>
      </w:r>
      <w:r>
        <w:t>reduced</w:t>
      </w:r>
      <w:r>
        <w:rPr>
          <w:spacing w:val="-1"/>
        </w:rPr>
        <w:t xml:space="preserve"> </w:t>
      </w:r>
      <w:r>
        <w:t>exercise</w:t>
      </w:r>
      <w:r>
        <w:rPr>
          <w:spacing w:val="-1"/>
        </w:rPr>
        <w:t xml:space="preserve"> </w:t>
      </w:r>
      <w:r>
        <w:t>tolerance would require replacing the fresh patient response with information the patient did not provide.</w:t>
      </w:r>
    </w:p>
    <w:p w14:paraId="143CDEBD" w14:textId="77777777" w:rsidR="00F9164C" w:rsidRDefault="00000000">
      <w:pPr>
        <w:pStyle w:val="BodyText"/>
        <w:spacing w:before="76" w:line="247" w:lineRule="auto"/>
        <w:ind w:left="835" w:right="1194"/>
        <w:jc w:val="both"/>
      </w:pPr>
      <w:r>
        <w:rPr>
          <w:rFonts w:ascii="Arial"/>
          <w:b/>
          <w:color w:val="17365D"/>
        </w:rPr>
        <w:t>Suggested</w:t>
      </w:r>
      <w:r>
        <w:rPr>
          <w:rFonts w:ascii="Arial"/>
          <w:b/>
          <w:color w:val="17365D"/>
          <w:spacing w:val="-2"/>
        </w:rPr>
        <w:t xml:space="preserve"> </w:t>
      </w:r>
      <w:r>
        <w:rPr>
          <w:rFonts w:ascii="Arial"/>
          <w:b/>
          <w:color w:val="17365D"/>
        </w:rPr>
        <w:t>fix:</w:t>
      </w:r>
      <w:r>
        <w:rPr>
          <w:rFonts w:ascii="Arial"/>
          <w:b/>
          <w:color w:val="17365D"/>
          <w:spacing w:val="-1"/>
        </w:rPr>
        <w:t xml:space="preserve"> </w:t>
      </w:r>
      <w:r>
        <w:t>Synchronize</w:t>
      </w:r>
      <w:r>
        <w:rPr>
          <w:spacing w:val="-2"/>
        </w:rPr>
        <w:t xml:space="preserve"> </w:t>
      </w:r>
      <w:r>
        <w:t>the</w:t>
      </w:r>
      <w:r>
        <w:rPr>
          <w:spacing w:val="-2"/>
        </w:rPr>
        <w:t xml:space="preserve"> </w:t>
      </w:r>
      <w:r>
        <w:t>Tuesday</w:t>
      </w:r>
      <w:r>
        <w:rPr>
          <w:spacing w:val="-2"/>
        </w:rPr>
        <w:t xml:space="preserve"> </w:t>
      </w:r>
      <w:r>
        <w:t>symptom</w:t>
      </w:r>
      <w:r>
        <w:rPr>
          <w:spacing w:val="-2"/>
        </w:rPr>
        <w:t xml:space="preserve"> </w:t>
      </w:r>
      <w:r>
        <w:t>history</w:t>
      </w:r>
      <w:r>
        <w:rPr>
          <w:spacing w:val="-1"/>
        </w:rPr>
        <w:t xml:space="preserve"> </w:t>
      </w:r>
      <w:r>
        <w:t>across</w:t>
      </w:r>
      <w:r>
        <w:rPr>
          <w:spacing w:val="-2"/>
        </w:rPr>
        <w:t xml:space="preserve"> </w:t>
      </w:r>
      <w:r>
        <w:t>the</w:t>
      </w:r>
      <w:r>
        <w:rPr>
          <w:spacing w:val="-2"/>
        </w:rPr>
        <w:t xml:space="preserve"> </w:t>
      </w:r>
      <w:r>
        <w:t>AI</w:t>
      </w:r>
      <w:r>
        <w:rPr>
          <w:spacing w:val="-2"/>
        </w:rPr>
        <w:t xml:space="preserve"> </w:t>
      </w:r>
      <w:r>
        <w:t>patient,</w:t>
      </w:r>
      <w:r>
        <w:rPr>
          <w:spacing w:val="-2"/>
        </w:rPr>
        <w:t xml:space="preserve"> </w:t>
      </w:r>
      <w:r>
        <w:t>answer</w:t>
      </w:r>
      <w:r>
        <w:rPr>
          <w:spacing w:val="-2"/>
        </w:rPr>
        <w:t xml:space="preserve"> </w:t>
      </w:r>
      <w:r>
        <w:t>key,</w:t>
      </w:r>
      <w:r>
        <w:rPr>
          <w:spacing w:val="-2"/>
        </w:rPr>
        <w:t xml:space="preserve"> </w:t>
      </w:r>
      <w:r>
        <w:t>and</w:t>
      </w:r>
      <w:r>
        <w:rPr>
          <w:spacing w:val="-2"/>
        </w:rPr>
        <w:t xml:space="preserve"> </w:t>
      </w:r>
      <w:r>
        <w:t>grader.</w:t>
      </w:r>
      <w:r>
        <w:rPr>
          <w:spacing w:val="-2"/>
        </w:rPr>
        <w:t xml:space="preserve"> </w:t>
      </w:r>
      <w:r>
        <w:t>If</w:t>
      </w:r>
      <w:r>
        <w:rPr>
          <w:spacing w:val="-2"/>
        </w:rPr>
        <w:t xml:space="preserve"> </w:t>
      </w:r>
      <w:r>
        <w:t>the</w:t>
      </w:r>
      <w:r>
        <w:rPr>
          <w:spacing w:val="-2"/>
        </w:rPr>
        <w:t xml:space="preserve"> </w:t>
      </w:r>
      <w:r>
        <w:t>6-month</w:t>
      </w:r>
      <w:r>
        <w:rPr>
          <w:spacing w:val="-2"/>
        </w:rPr>
        <w:t xml:space="preserve"> </w:t>
      </w:r>
      <w:r>
        <w:t>course, fatigue, reduced exercise tolerance, and initial symptom attribution are graded, the AI patient should return those facts when the student asks the matching questions.</w:t>
      </w:r>
    </w:p>
    <w:p w14:paraId="7E39C588" w14:textId="77777777" w:rsidR="00F9164C" w:rsidRDefault="00000000">
      <w:pPr>
        <w:spacing w:before="74"/>
        <w:ind w:left="835"/>
        <w:jc w:val="both"/>
        <w:rPr>
          <w:rFonts w:ascii="Arial"/>
          <w:i/>
          <w:sz w:val="15"/>
        </w:rPr>
      </w:pPr>
      <w:r>
        <w:rPr>
          <w:rFonts w:ascii="Arial"/>
          <w:i/>
          <w:color w:val="666666"/>
          <w:sz w:val="15"/>
        </w:rPr>
        <w:t>Evidence:</w:t>
      </w:r>
      <w:r>
        <w:rPr>
          <w:rFonts w:ascii="Arial"/>
          <w:i/>
          <w:color w:val="666666"/>
          <w:spacing w:val="-4"/>
          <w:sz w:val="15"/>
        </w:rPr>
        <w:t xml:space="preserve"> </w:t>
      </w:r>
      <w:r>
        <w:rPr>
          <w:rFonts w:ascii="Arial"/>
          <w:i/>
          <w:color w:val="666666"/>
          <w:sz w:val="15"/>
        </w:rPr>
        <w:t>Tuesday</w:t>
      </w:r>
      <w:r>
        <w:rPr>
          <w:rFonts w:ascii="Arial"/>
          <w:i/>
          <w:color w:val="666666"/>
          <w:spacing w:val="-1"/>
          <w:sz w:val="15"/>
        </w:rPr>
        <w:t xml:space="preserve"> </w:t>
      </w:r>
      <w:r>
        <w:rPr>
          <w:rFonts w:ascii="Arial"/>
          <w:i/>
          <w:color w:val="666666"/>
          <w:sz w:val="15"/>
        </w:rPr>
        <w:t>AI</w:t>
      </w:r>
      <w:r>
        <w:rPr>
          <w:rFonts w:ascii="Arial"/>
          <w:i/>
          <w:color w:val="666666"/>
          <w:spacing w:val="-4"/>
          <w:sz w:val="15"/>
        </w:rPr>
        <w:t xml:space="preserve"> </w:t>
      </w:r>
      <w:r>
        <w:rPr>
          <w:rFonts w:ascii="Arial"/>
          <w:i/>
          <w:color w:val="666666"/>
          <w:sz w:val="15"/>
        </w:rPr>
        <w:t>patient</w:t>
      </w:r>
      <w:r>
        <w:rPr>
          <w:rFonts w:ascii="Arial"/>
          <w:i/>
          <w:color w:val="666666"/>
          <w:spacing w:val="-3"/>
          <w:sz w:val="15"/>
        </w:rPr>
        <w:t xml:space="preserve"> </w:t>
      </w:r>
      <w:r>
        <w:rPr>
          <w:rFonts w:ascii="Arial"/>
          <w:i/>
          <w:color w:val="666666"/>
          <w:spacing w:val="-2"/>
          <w:sz w:val="15"/>
        </w:rPr>
        <w:t>interview.</w:t>
      </w:r>
    </w:p>
    <w:p w14:paraId="095C008D" w14:textId="77777777" w:rsidR="00F9164C" w:rsidRDefault="00F9164C">
      <w:pPr>
        <w:jc w:val="both"/>
        <w:rPr>
          <w:rFonts w:ascii="Arial"/>
          <w:i/>
          <w:sz w:val="15"/>
        </w:rPr>
        <w:sectPr w:rsidR="00F9164C">
          <w:pgSz w:w="12240" w:h="15840"/>
          <w:pgMar w:top="720" w:right="0" w:bottom="540" w:left="0" w:header="0" w:footer="313" w:gutter="0"/>
          <w:cols w:space="720"/>
        </w:sectPr>
      </w:pPr>
    </w:p>
    <w:p w14:paraId="298DC45E" w14:textId="77777777" w:rsidR="00F9164C" w:rsidRDefault="00000000">
      <w:pPr>
        <w:ind w:left="1604"/>
        <w:rPr>
          <w:rFonts w:ascii="Arial"/>
          <w:sz w:val="20"/>
        </w:rPr>
      </w:pPr>
      <w:r>
        <w:rPr>
          <w:rFonts w:ascii="Arial"/>
          <w:noProof/>
          <w:sz w:val="20"/>
        </w:rPr>
        <w:lastRenderedPageBreak/>
        <mc:AlternateContent>
          <mc:Choice Requires="wpg">
            <w:drawing>
              <wp:inline distT="0" distB="0" distL="0" distR="0" wp14:anchorId="69DCF138" wp14:editId="5C1EE34F">
                <wp:extent cx="5734050" cy="7414895"/>
                <wp:effectExtent l="0" t="0" r="0" b="5079"/>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4050" cy="7414895"/>
                          <a:chOff x="0" y="0"/>
                          <a:chExt cx="5734050" cy="7414895"/>
                        </a:xfrm>
                      </wpg:grpSpPr>
                      <pic:pic xmlns:pic="http://schemas.openxmlformats.org/drawingml/2006/picture">
                        <pic:nvPicPr>
                          <pic:cNvPr id="4" name="Image 4"/>
                          <pic:cNvPicPr/>
                        </pic:nvPicPr>
                        <pic:blipFill>
                          <a:blip r:embed="rId8" cstate="print"/>
                          <a:stretch>
                            <a:fillRect/>
                          </a:stretch>
                        </pic:blipFill>
                        <pic:spPr>
                          <a:xfrm>
                            <a:off x="319345" y="424048"/>
                            <a:ext cx="5095358" cy="6418945"/>
                          </a:xfrm>
                          <a:prstGeom prst="rect">
                            <a:avLst/>
                          </a:prstGeom>
                        </pic:spPr>
                      </pic:pic>
                      <wps:wsp>
                        <wps:cNvPr id="5" name="Graphic 5"/>
                        <wps:cNvSpPr/>
                        <wps:spPr>
                          <a:xfrm>
                            <a:off x="4762" y="4762"/>
                            <a:ext cx="5724525" cy="7405370"/>
                          </a:xfrm>
                          <a:custGeom>
                            <a:avLst/>
                            <a:gdLst/>
                            <a:ahLst/>
                            <a:cxnLst/>
                            <a:rect l="l" t="t" r="r" b="b"/>
                            <a:pathLst>
                              <a:path w="5724525" h="7405370">
                                <a:moveTo>
                                  <a:pt x="0" y="7405370"/>
                                </a:moveTo>
                                <a:lnTo>
                                  <a:pt x="5724525" y="7405370"/>
                                </a:lnTo>
                                <a:lnTo>
                                  <a:pt x="5724525" y="0"/>
                                </a:lnTo>
                                <a:lnTo>
                                  <a:pt x="0" y="0"/>
                                </a:lnTo>
                                <a:lnTo>
                                  <a:pt x="0" y="7405370"/>
                                </a:lnTo>
                                <a:close/>
                              </a:path>
                            </a:pathLst>
                          </a:custGeom>
                          <a:ln w="952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AE9240A" id="Group 3" o:spid="_x0000_s1026" style="width:451.5pt;height:583.85pt;mso-position-horizontal-relative:char;mso-position-vertical-relative:line" coordsize="57340,7414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&#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 o:spid="_x0000_s1027" type="#_x0000_t75" style="position:absolute;left:3193;top:4240;width:50954;height:641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">
                  <v:imagedata r:id="rId9" o:title=""/>
                </v:shape>
                <v:shape id="Graphic 5" o:spid="_x0000_s1028" style="position:absolute;left:47;top:47;width:57245;height:74054;visibility:visible;mso-wrap-style:square;v-text-anchor:top" coordsize="5724525,7405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" path="m,7405370r5724525,l5724525,,,,,7405370xe" filled="f" strokeweight=".26456mm">
                  <v:path arrowok="t"/>
                </v:shape>
                <w10:anchorlock/>
              </v:group>
            </w:pict>
          </mc:Fallback>
        </mc:AlternateContent>
      </w:r>
    </w:p>
    <w:p w14:paraId="3EB304E5" w14:textId="77777777" w:rsidR="00F9164C" w:rsidRDefault="00000000">
      <w:pPr>
        <w:spacing w:before="48"/>
        <w:ind w:left="15" w:right="5"/>
        <w:jc w:val="center"/>
        <w:rPr>
          <w:rFonts w:ascii="Arial"/>
          <w:i/>
          <w:sz w:val="15"/>
        </w:rPr>
      </w:pPr>
      <w:r>
        <w:rPr>
          <w:rFonts w:ascii="Arial"/>
          <w:i/>
          <w:color w:val="666666"/>
          <w:sz w:val="15"/>
        </w:rPr>
        <w:t>Michael</w:t>
      </w:r>
      <w:r>
        <w:rPr>
          <w:rFonts w:ascii="Arial"/>
          <w:i/>
          <w:color w:val="666666"/>
          <w:spacing w:val="-5"/>
          <w:sz w:val="15"/>
        </w:rPr>
        <w:t xml:space="preserve"> </w:t>
      </w:r>
      <w:r>
        <w:rPr>
          <w:rFonts w:ascii="Arial"/>
          <w:i/>
          <w:color w:val="666666"/>
          <w:sz w:val="15"/>
        </w:rPr>
        <w:t>describes</w:t>
      </w:r>
      <w:r>
        <w:rPr>
          <w:rFonts w:ascii="Arial"/>
          <w:i/>
          <w:color w:val="666666"/>
          <w:spacing w:val="-3"/>
          <w:sz w:val="15"/>
        </w:rPr>
        <w:t xml:space="preserve"> </w:t>
      </w:r>
      <w:r>
        <w:rPr>
          <w:rFonts w:ascii="Arial"/>
          <w:i/>
          <w:color w:val="666666"/>
          <w:sz w:val="15"/>
        </w:rPr>
        <w:t>the</w:t>
      </w:r>
      <w:r>
        <w:rPr>
          <w:rFonts w:ascii="Arial"/>
          <w:i/>
          <w:color w:val="666666"/>
          <w:spacing w:val="-2"/>
          <w:sz w:val="15"/>
        </w:rPr>
        <w:t xml:space="preserve"> </w:t>
      </w:r>
      <w:r>
        <w:rPr>
          <w:rFonts w:ascii="Arial"/>
          <w:i/>
          <w:color w:val="666666"/>
          <w:sz w:val="15"/>
        </w:rPr>
        <w:t>live</w:t>
      </w:r>
      <w:r>
        <w:rPr>
          <w:rFonts w:ascii="Arial"/>
          <w:i/>
          <w:color w:val="666666"/>
          <w:spacing w:val="-3"/>
          <w:sz w:val="15"/>
        </w:rPr>
        <w:t xml:space="preserve"> </w:t>
      </w:r>
      <w:r>
        <w:rPr>
          <w:rFonts w:ascii="Arial"/>
          <w:i/>
          <w:color w:val="666666"/>
          <w:sz w:val="15"/>
        </w:rPr>
        <w:t>symptom</w:t>
      </w:r>
      <w:r>
        <w:rPr>
          <w:rFonts w:ascii="Arial"/>
          <w:i/>
          <w:color w:val="666666"/>
          <w:spacing w:val="-3"/>
          <w:sz w:val="15"/>
        </w:rPr>
        <w:t xml:space="preserve"> </w:t>
      </w:r>
      <w:r>
        <w:rPr>
          <w:rFonts w:ascii="Arial"/>
          <w:i/>
          <w:color w:val="666666"/>
          <w:sz w:val="15"/>
        </w:rPr>
        <w:t>history</w:t>
      </w:r>
      <w:r>
        <w:rPr>
          <w:rFonts w:ascii="Arial"/>
          <w:i/>
          <w:color w:val="666666"/>
          <w:spacing w:val="-3"/>
          <w:sz w:val="15"/>
        </w:rPr>
        <w:t xml:space="preserve"> </w:t>
      </w:r>
      <w:r>
        <w:rPr>
          <w:rFonts w:ascii="Arial"/>
          <w:i/>
          <w:color w:val="666666"/>
          <w:sz w:val="15"/>
        </w:rPr>
        <w:t>and</w:t>
      </w:r>
      <w:r>
        <w:rPr>
          <w:rFonts w:ascii="Arial"/>
          <w:i/>
          <w:color w:val="666666"/>
          <w:spacing w:val="-2"/>
          <w:sz w:val="15"/>
        </w:rPr>
        <w:t xml:space="preserve"> </w:t>
      </w:r>
      <w:r>
        <w:rPr>
          <w:rFonts w:ascii="Arial"/>
          <w:i/>
          <w:color w:val="666666"/>
          <w:sz w:val="15"/>
        </w:rPr>
        <w:t>cannot</w:t>
      </w:r>
      <w:r>
        <w:rPr>
          <w:rFonts w:ascii="Arial"/>
          <w:i/>
          <w:color w:val="666666"/>
          <w:spacing w:val="-5"/>
          <w:sz w:val="15"/>
        </w:rPr>
        <w:t xml:space="preserve"> </w:t>
      </w:r>
      <w:r>
        <w:rPr>
          <w:rFonts w:ascii="Arial"/>
          <w:i/>
          <w:color w:val="666666"/>
          <w:sz w:val="15"/>
        </w:rPr>
        <w:t>provide</w:t>
      </w:r>
      <w:r>
        <w:rPr>
          <w:rFonts w:ascii="Arial"/>
          <w:i/>
          <w:color w:val="666666"/>
          <w:spacing w:val="-3"/>
          <w:sz w:val="15"/>
        </w:rPr>
        <w:t xml:space="preserve"> </w:t>
      </w:r>
      <w:r>
        <w:rPr>
          <w:rFonts w:ascii="Arial"/>
          <w:i/>
          <w:color w:val="666666"/>
          <w:sz w:val="15"/>
        </w:rPr>
        <w:t>the</w:t>
      </w:r>
      <w:r>
        <w:rPr>
          <w:rFonts w:ascii="Arial"/>
          <w:i/>
          <w:color w:val="666666"/>
          <w:spacing w:val="-2"/>
          <w:sz w:val="15"/>
        </w:rPr>
        <w:t xml:space="preserve"> </w:t>
      </w:r>
      <w:r>
        <w:rPr>
          <w:rFonts w:ascii="Arial"/>
          <w:i/>
          <w:color w:val="666666"/>
          <w:sz w:val="15"/>
        </w:rPr>
        <w:t>intended</w:t>
      </w:r>
      <w:r>
        <w:rPr>
          <w:rFonts w:ascii="Arial"/>
          <w:i/>
          <w:color w:val="666666"/>
          <w:spacing w:val="-2"/>
          <w:sz w:val="15"/>
        </w:rPr>
        <w:t xml:space="preserve"> </w:t>
      </w:r>
      <w:r>
        <w:rPr>
          <w:rFonts w:ascii="Arial"/>
          <w:i/>
          <w:color w:val="666666"/>
          <w:sz w:val="15"/>
        </w:rPr>
        <w:t>6-month</w:t>
      </w:r>
      <w:r>
        <w:rPr>
          <w:rFonts w:ascii="Arial"/>
          <w:i/>
          <w:color w:val="666666"/>
          <w:spacing w:val="-2"/>
          <w:sz w:val="15"/>
        </w:rPr>
        <w:t xml:space="preserve"> timeline.</w:t>
      </w:r>
    </w:p>
    <w:p w14:paraId="74CF8840" w14:textId="77777777" w:rsidR="00F9164C" w:rsidRDefault="00000000">
      <w:pPr>
        <w:spacing w:before="138"/>
        <w:ind w:left="835"/>
        <w:rPr>
          <w:rFonts w:ascii="Arial"/>
          <w:i/>
          <w:sz w:val="15"/>
        </w:rPr>
      </w:pPr>
      <w:r>
        <w:rPr>
          <w:rFonts w:ascii="Arial"/>
          <w:i/>
          <w:color w:val="666666"/>
          <w:sz w:val="15"/>
        </w:rPr>
        <w:t>Grader</w:t>
      </w:r>
      <w:r>
        <w:rPr>
          <w:rFonts w:ascii="Arial"/>
          <w:i/>
          <w:color w:val="666666"/>
          <w:spacing w:val="-6"/>
          <w:sz w:val="15"/>
        </w:rPr>
        <w:t xml:space="preserve"> </w:t>
      </w:r>
      <w:r>
        <w:rPr>
          <w:rFonts w:ascii="Arial"/>
          <w:i/>
          <w:color w:val="666666"/>
          <w:sz w:val="15"/>
        </w:rPr>
        <w:t>evidence:</w:t>
      </w:r>
      <w:r>
        <w:rPr>
          <w:rFonts w:ascii="Arial"/>
          <w:i/>
          <w:color w:val="666666"/>
          <w:spacing w:val="-5"/>
          <w:sz w:val="15"/>
        </w:rPr>
        <w:t xml:space="preserve"> </w:t>
      </w:r>
      <w:r>
        <w:rPr>
          <w:rFonts w:ascii="Arial"/>
          <w:i/>
          <w:color w:val="666666"/>
          <w:sz w:val="15"/>
        </w:rPr>
        <w:t>Tuesday</w:t>
      </w:r>
      <w:r>
        <w:rPr>
          <w:rFonts w:ascii="Arial"/>
          <w:i/>
          <w:color w:val="666666"/>
          <w:spacing w:val="-3"/>
          <w:sz w:val="15"/>
        </w:rPr>
        <w:t xml:space="preserve"> </w:t>
      </w:r>
      <w:r>
        <w:rPr>
          <w:rFonts w:ascii="Arial"/>
          <w:i/>
          <w:color w:val="666666"/>
          <w:sz w:val="15"/>
        </w:rPr>
        <w:t>grading</w:t>
      </w:r>
      <w:r>
        <w:rPr>
          <w:rFonts w:ascii="Arial"/>
          <w:i/>
          <w:color w:val="666666"/>
          <w:spacing w:val="-2"/>
          <w:sz w:val="15"/>
        </w:rPr>
        <w:t xml:space="preserve"> feedback.</w:t>
      </w:r>
    </w:p>
    <w:p w14:paraId="58AAEEE4" w14:textId="77777777" w:rsidR="00F9164C" w:rsidRDefault="00F9164C">
      <w:pPr>
        <w:rPr>
          <w:rFonts w:ascii="Arial"/>
          <w:i/>
          <w:sz w:val="15"/>
        </w:rPr>
        <w:sectPr w:rsidR="00F9164C">
          <w:pgSz w:w="12240" w:h="15840"/>
          <w:pgMar w:top="800" w:right="0" w:bottom="540" w:left="0" w:header="0" w:footer="313" w:gutter="0"/>
          <w:cols w:space="720"/>
        </w:sectPr>
      </w:pPr>
    </w:p>
    <w:p w14:paraId="309B938B" w14:textId="77777777" w:rsidR="00F9164C" w:rsidRDefault="00000000">
      <w:pPr>
        <w:ind w:left="1604"/>
        <w:rPr>
          <w:rFonts w:ascii="Arial"/>
          <w:sz w:val="20"/>
        </w:rPr>
      </w:pPr>
      <w:r>
        <w:rPr>
          <w:rFonts w:ascii="Arial"/>
          <w:noProof/>
          <w:sz w:val="20"/>
        </w:rPr>
        <w:lastRenderedPageBreak/>
        <mc:AlternateContent>
          <mc:Choice Requires="wpg">
            <w:drawing>
              <wp:inline distT="0" distB="0" distL="0" distR="0" wp14:anchorId="2803321B" wp14:editId="1DA5F892">
                <wp:extent cx="5734050" cy="7414895"/>
                <wp:effectExtent l="0" t="0" r="0" b="5079"/>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4050" cy="7414895"/>
                          <a:chOff x="0" y="0"/>
                          <a:chExt cx="5734050" cy="7414895"/>
                        </a:xfrm>
                      </wpg:grpSpPr>
                      <pic:pic xmlns:pic="http://schemas.openxmlformats.org/drawingml/2006/picture">
                        <pic:nvPicPr>
                          <pic:cNvPr id="7" name="Image 7"/>
                          <pic:cNvPicPr/>
                        </pic:nvPicPr>
                        <pic:blipFill>
                          <a:blip r:embed="rId10" cstate="print"/>
                          <a:stretch>
                            <a:fillRect/>
                          </a:stretch>
                        </pic:blipFill>
                        <pic:spPr>
                          <a:xfrm>
                            <a:off x="200183" y="161953"/>
                            <a:ext cx="5300316" cy="7128984"/>
                          </a:xfrm>
                          <a:prstGeom prst="rect">
                            <a:avLst/>
                          </a:prstGeom>
                        </pic:spPr>
                      </pic:pic>
                      <wps:wsp>
                        <wps:cNvPr id="8" name="Graphic 8"/>
                        <wps:cNvSpPr/>
                        <wps:spPr>
                          <a:xfrm>
                            <a:off x="4762" y="4762"/>
                            <a:ext cx="5724525" cy="7405370"/>
                          </a:xfrm>
                          <a:custGeom>
                            <a:avLst/>
                            <a:gdLst/>
                            <a:ahLst/>
                            <a:cxnLst/>
                            <a:rect l="l" t="t" r="r" b="b"/>
                            <a:pathLst>
                              <a:path w="5724525" h="7405370">
                                <a:moveTo>
                                  <a:pt x="0" y="7405370"/>
                                </a:moveTo>
                                <a:lnTo>
                                  <a:pt x="5724525" y="7405370"/>
                                </a:lnTo>
                                <a:lnTo>
                                  <a:pt x="5724525" y="0"/>
                                </a:lnTo>
                                <a:lnTo>
                                  <a:pt x="0" y="0"/>
                                </a:lnTo>
                                <a:lnTo>
                                  <a:pt x="0" y="7405370"/>
                                </a:lnTo>
                                <a:close/>
                              </a:path>
                            </a:pathLst>
                          </a:custGeom>
                          <a:ln w="952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236F7AEE" id="Group 6" o:spid="_x0000_s1026" style="width:451.5pt;height:583.85pt;mso-position-horizontal-relative:char;mso-position-vertical-relative:line" coordsize="57340,7414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">
                <v:shape id="Image 7" o:spid="_x0000_s1027" type="#_x0000_t75" style="position:absolute;left:2001;top:1619;width:53003;height:712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">
                  <v:imagedata r:id="rId11" o:title=""/>
                </v:shape>
                <v:shape id="Graphic 8" o:spid="_x0000_s1028" style="position:absolute;left:47;top:47;width:57245;height:74054;visibility:visible;mso-wrap-style:square;v-text-anchor:top" coordsize="5724525,7405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" path="m,7405370r5724525,l5724525,,,,,7405370xe" filled="f" strokeweight=".26456mm">
                  <v:path arrowok="t"/>
                </v:shape>
                <w10:anchorlock/>
              </v:group>
            </w:pict>
          </mc:Fallback>
        </mc:AlternateContent>
      </w:r>
    </w:p>
    <w:p w14:paraId="5B7818DB" w14:textId="77777777" w:rsidR="00F9164C" w:rsidRDefault="00000000">
      <w:pPr>
        <w:spacing w:before="48"/>
        <w:ind w:left="10" w:right="15"/>
        <w:jc w:val="center"/>
        <w:rPr>
          <w:rFonts w:ascii="Arial"/>
          <w:i/>
          <w:sz w:val="15"/>
        </w:rPr>
      </w:pPr>
      <w:r>
        <w:rPr>
          <w:rFonts w:ascii="Arial"/>
          <w:i/>
          <w:color w:val="666666"/>
          <w:sz w:val="15"/>
        </w:rPr>
        <w:t>The</w:t>
      </w:r>
      <w:r>
        <w:rPr>
          <w:rFonts w:ascii="Arial"/>
          <w:i/>
          <w:color w:val="666666"/>
          <w:spacing w:val="-3"/>
          <w:sz w:val="15"/>
        </w:rPr>
        <w:t xml:space="preserve"> </w:t>
      </w:r>
      <w:r>
        <w:rPr>
          <w:rFonts w:ascii="Arial"/>
          <w:i/>
          <w:color w:val="666666"/>
          <w:sz w:val="15"/>
        </w:rPr>
        <w:t>grader</w:t>
      </w:r>
      <w:r>
        <w:rPr>
          <w:rFonts w:ascii="Arial"/>
          <w:i/>
          <w:color w:val="666666"/>
          <w:spacing w:val="-4"/>
          <w:sz w:val="15"/>
        </w:rPr>
        <w:t xml:space="preserve"> </w:t>
      </w:r>
      <w:r>
        <w:rPr>
          <w:rFonts w:ascii="Arial"/>
          <w:i/>
          <w:color w:val="666666"/>
          <w:sz w:val="15"/>
        </w:rPr>
        <w:t>requires</w:t>
      </w:r>
      <w:r>
        <w:rPr>
          <w:rFonts w:ascii="Arial"/>
          <w:i/>
          <w:color w:val="666666"/>
          <w:spacing w:val="-4"/>
          <w:sz w:val="15"/>
        </w:rPr>
        <w:t xml:space="preserve"> </w:t>
      </w:r>
      <w:r>
        <w:rPr>
          <w:rFonts w:ascii="Arial"/>
          <w:i/>
          <w:color w:val="666666"/>
          <w:sz w:val="15"/>
        </w:rPr>
        <w:t>the</w:t>
      </w:r>
      <w:r>
        <w:rPr>
          <w:rFonts w:ascii="Arial"/>
          <w:i/>
          <w:color w:val="666666"/>
          <w:spacing w:val="-2"/>
          <w:sz w:val="15"/>
        </w:rPr>
        <w:t xml:space="preserve"> </w:t>
      </w:r>
      <w:r>
        <w:rPr>
          <w:rFonts w:ascii="Arial"/>
          <w:i/>
          <w:color w:val="666666"/>
          <w:sz w:val="15"/>
        </w:rPr>
        <w:t>hidden</w:t>
      </w:r>
      <w:r>
        <w:rPr>
          <w:rFonts w:ascii="Arial"/>
          <w:i/>
          <w:color w:val="666666"/>
          <w:spacing w:val="-3"/>
          <w:sz w:val="15"/>
        </w:rPr>
        <w:t xml:space="preserve"> </w:t>
      </w:r>
      <w:r>
        <w:rPr>
          <w:rFonts w:ascii="Arial"/>
          <w:i/>
          <w:color w:val="666666"/>
          <w:sz w:val="15"/>
        </w:rPr>
        <w:t>symptom</w:t>
      </w:r>
      <w:r>
        <w:rPr>
          <w:rFonts w:ascii="Arial"/>
          <w:i/>
          <w:color w:val="666666"/>
          <w:spacing w:val="-4"/>
          <w:sz w:val="15"/>
        </w:rPr>
        <w:t xml:space="preserve"> </w:t>
      </w:r>
      <w:r>
        <w:rPr>
          <w:rFonts w:ascii="Arial"/>
          <w:i/>
          <w:color w:val="666666"/>
          <w:sz w:val="15"/>
        </w:rPr>
        <w:t>duration,</w:t>
      </w:r>
      <w:r>
        <w:rPr>
          <w:rFonts w:ascii="Arial"/>
          <w:i/>
          <w:color w:val="666666"/>
          <w:spacing w:val="-5"/>
          <w:sz w:val="15"/>
        </w:rPr>
        <w:t xml:space="preserve"> </w:t>
      </w:r>
      <w:r>
        <w:rPr>
          <w:rFonts w:ascii="Arial"/>
          <w:i/>
          <w:color w:val="666666"/>
          <w:sz w:val="15"/>
        </w:rPr>
        <w:t>fatigue,</w:t>
      </w:r>
      <w:r>
        <w:rPr>
          <w:rFonts w:ascii="Arial"/>
          <w:i/>
          <w:color w:val="666666"/>
          <w:spacing w:val="-6"/>
          <w:sz w:val="15"/>
        </w:rPr>
        <w:t xml:space="preserve"> </w:t>
      </w:r>
      <w:r>
        <w:rPr>
          <w:rFonts w:ascii="Arial"/>
          <w:i/>
          <w:color w:val="666666"/>
          <w:sz w:val="15"/>
        </w:rPr>
        <w:t>reduced</w:t>
      </w:r>
      <w:r>
        <w:rPr>
          <w:rFonts w:ascii="Arial"/>
          <w:i/>
          <w:color w:val="666666"/>
          <w:spacing w:val="-3"/>
          <w:sz w:val="15"/>
        </w:rPr>
        <w:t xml:space="preserve"> </w:t>
      </w:r>
      <w:r>
        <w:rPr>
          <w:rFonts w:ascii="Arial"/>
          <w:i/>
          <w:color w:val="666666"/>
          <w:sz w:val="15"/>
        </w:rPr>
        <w:t>exercise</w:t>
      </w:r>
      <w:r>
        <w:rPr>
          <w:rFonts w:ascii="Arial"/>
          <w:i/>
          <w:color w:val="666666"/>
          <w:spacing w:val="-7"/>
          <w:sz w:val="15"/>
        </w:rPr>
        <w:t xml:space="preserve"> </w:t>
      </w:r>
      <w:r>
        <w:rPr>
          <w:rFonts w:ascii="Arial"/>
          <w:i/>
          <w:color w:val="666666"/>
          <w:sz w:val="15"/>
        </w:rPr>
        <w:t>tolerance,</w:t>
      </w:r>
      <w:r>
        <w:rPr>
          <w:rFonts w:ascii="Arial"/>
          <w:i/>
          <w:color w:val="666666"/>
          <w:spacing w:val="-6"/>
          <w:sz w:val="15"/>
        </w:rPr>
        <w:t xml:space="preserve"> </w:t>
      </w:r>
      <w:r>
        <w:rPr>
          <w:rFonts w:ascii="Arial"/>
          <w:i/>
          <w:color w:val="666666"/>
          <w:sz w:val="15"/>
        </w:rPr>
        <w:t>and</w:t>
      </w:r>
      <w:r>
        <w:rPr>
          <w:rFonts w:ascii="Arial"/>
          <w:i/>
          <w:color w:val="666666"/>
          <w:spacing w:val="-3"/>
          <w:sz w:val="15"/>
        </w:rPr>
        <w:t xml:space="preserve"> </w:t>
      </w:r>
      <w:r>
        <w:rPr>
          <w:rFonts w:ascii="Arial"/>
          <w:i/>
          <w:color w:val="666666"/>
          <w:sz w:val="15"/>
        </w:rPr>
        <w:t>attribution</w:t>
      </w:r>
      <w:r>
        <w:rPr>
          <w:rFonts w:ascii="Arial"/>
          <w:i/>
          <w:color w:val="666666"/>
          <w:spacing w:val="-2"/>
          <w:sz w:val="15"/>
        </w:rPr>
        <w:t xml:space="preserve"> details.</w:t>
      </w:r>
    </w:p>
    <w:p w14:paraId="679FA341" w14:textId="77777777" w:rsidR="00F9164C" w:rsidRDefault="00F9164C">
      <w:pPr>
        <w:jc w:val="center"/>
        <w:rPr>
          <w:rFonts w:ascii="Arial"/>
          <w:i/>
          <w:sz w:val="15"/>
        </w:rPr>
      </w:pPr>
    </w:p>
    <w:p w14:paraId="09CD76A8" w14:textId="77777777" w:rsidR="00421BCA" w:rsidRPr="00421BCA" w:rsidRDefault="00421BCA">
      <w:pPr>
        <w:jc w:val="center"/>
        <w:rPr>
          <w:rFonts w:ascii="Arial"/>
          <w:i/>
          <w:color w:val="EE0000"/>
          <w:sz w:val="36"/>
          <w:szCs w:val="36"/>
        </w:rPr>
      </w:pPr>
      <w:r w:rsidRPr="00421BCA">
        <w:rPr>
          <w:rFonts w:ascii="Arial"/>
          <w:i/>
          <w:color w:val="EE0000"/>
          <w:sz w:val="36"/>
          <w:szCs w:val="36"/>
        </w:rPr>
        <w:t>Correction</w:t>
      </w:r>
    </w:p>
    <w:p w14:paraId="295E6FD6" w14:textId="67ABFA78" w:rsidR="00421BCA" w:rsidRDefault="00421BCA">
      <w:pPr>
        <w:jc w:val="center"/>
        <w:rPr>
          <w:rFonts w:ascii="Arial"/>
          <w:i/>
          <w:sz w:val="15"/>
        </w:rPr>
        <w:sectPr w:rsidR="00421BCA">
          <w:pgSz w:w="12240" w:h="15840"/>
          <w:pgMar w:top="800" w:right="0" w:bottom="540" w:left="0" w:header="0" w:footer="313" w:gutter="0"/>
          <w:cols w:space="720"/>
        </w:sectPr>
      </w:pPr>
      <w:r w:rsidRPr="00421BCA">
        <w:rPr>
          <w:rFonts w:ascii="Arial"/>
          <w:i/>
          <w:sz w:val="15"/>
        </w:rPr>
        <w:lastRenderedPageBreak/>
        <w:drawing>
          <wp:inline distT="0" distB="0" distL="0" distR="0" wp14:anchorId="4BB4C8B3" wp14:editId="71846593">
            <wp:extent cx="6331275" cy="2883048"/>
            <wp:effectExtent l="0" t="0" r="0" b="0"/>
            <wp:docPr id="1561266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266528" name=""/>
                    <pic:cNvPicPr/>
                  </pic:nvPicPr>
                  <pic:blipFill>
                    <a:blip r:embed="rId12"/>
                    <a:stretch>
                      <a:fillRect/>
                    </a:stretch>
                  </pic:blipFill>
                  <pic:spPr>
                    <a:xfrm>
                      <a:off x="0" y="0"/>
                      <a:ext cx="6331275" cy="2883048"/>
                    </a:xfrm>
                    <a:prstGeom prst="rect">
                      <a:avLst/>
                    </a:prstGeom>
                  </pic:spPr>
                </pic:pic>
              </a:graphicData>
            </a:graphic>
          </wp:inline>
        </w:drawing>
      </w:r>
    </w:p>
    <w:p w14:paraId="26F53C43" w14:textId="77777777" w:rsidR="00F9164C" w:rsidRDefault="00000000">
      <w:pPr>
        <w:pStyle w:val="Heading8"/>
        <w:spacing w:line="278" w:lineRule="auto"/>
        <w:ind w:right="871"/>
      </w:pPr>
      <w:r>
        <w:rPr>
          <w:color w:val="17365D"/>
        </w:rPr>
        <w:lastRenderedPageBreak/>
        <w:t>Issue</w:t>
      </w:r>
      <w:r>
        <w:rPr>
          <w:color w:val="17365D"/>
          <w:spacing w:val="-4"/>
        </w:rPr>
        <w:t xml:space="preserve"> </w:t>
      </w:r>
      <w:r>
        <w:rPr>
          <w:color w:val="17365D"/>
        </w:rPr>
        <w:t>2. Hydrochlorothiazide</w:t>
      </w:r>
      <w:r>
        <w:rPr>
          <w:color w:val="17365D"/>
          <w:spacing w:val="-4"/>
        </w:rPr>
        <w:t xml:space="preserve"> </w:t>
      </w:r>
      <w:r>
        <w:rPr>
          <w:color w:val="17365D"/>
        </w:rPr>
        <w:t>restroom</w:t>
      </w:r>
      <w:r>
        <w:rPr>
          <w:color w:val="17365D"/>
          <w:spacing w:val="-4"/>
        </w:rPr>
        <w:t xml:space="preserve"> </w:t>
      </w:r>
      <w:r>
        <w:rPr>
          <w:color w:val="17365D"/>
        </w:rPr>
        <w:t>access</w:t>
      </w:r>
      <w:r>
        <w:rPr>
          <w:color w:val="17365D"/>
          <w:spacing w:val="-4"/>
        </w:rPr>
        <w:t xml:space="preserve"> </w:t>
      </w:r>
      <w:r>
        <w:rPr>
          <w:color w:val="17365D"/>
        </w:rPr>
        <w:t>adherence</w:t>
      </w:r>
      <w:r>
        <w:rPr>
          <w:color w:val="17365D"/>
          <w:spacing w:val="-4"/>
        </w:rPr>
        <w:t xml:space="preserve"> </w:t>
      </w:r>
      <w:r>
        <w:rPr>
          <w:color w:val="17365D"/>
        </w:rPr>
        <w:t>barrier</w:t>
      </w:r>
      <w:r>
        <w:rPr>
          <w:color w:val="17365D"/>
          <w:spacing w:val="-4"/>
        </w:rPr>
        <w:t xml:space="preserve"> </w:t>
      </w:r>
      <w:r>
        <w:rPr>
          <w:color w:val="17365D"/>
        </w:rPr>
        <w:t>required by</w:t>
      </w:r>
      <w:r>
        <w:rPr>
          <w:color w:val="17365D"/>
          <w:spacing w:val="-4"/>
        </w:rPr>
        <w:t xml:space="preserve"> </w:t>
      </w:r>
      <w:r>
        <w:rPr>
          <w:color w:val="17365D"/>
        </w:rPr>
        <w:t>the</w:t>
      </w:r>
      <w:r>
        <w:rPr>
          <w:color w:val="17365D"/>
          <w:spacing w:val="-4"/>
        </w:rPr>
        <w:t xml:space="preserve"> </w:t>
      </w:r>
      <w:r>
        <w:rPr>
          <w:color w:val="17365D"/>
        </w:rPr>
        <w:t>grader</w:t>
      </w:r>
      <w:r>
        <w:rPr>
          <w:color w:val="17365D"/>
          <w:spacing w:val="-4"/>
        </w:rPr>
        <w:t xml:space="preserve"> </w:t>
      </w:r>
      <w:r>
        <w:rPr>
          <w:color w:val="17365D"/>
        </w:rPr>
        <w:t>is</w:t>
      </w:r>
      <w:r>
        <w:rPr>
          <w:color w:val="17365D"/>
          <w:spacing w:val="-4"/>
        </w:rPr>
        <w:t xml:space="preserve"> </w:t>
      </w:r>
      <w:r>
        <w:rPr>
          <w:color w:val="17365D"/>
        </w:rPr>
        <w:t>directly</w:t>
      </w:r>
      <w:r>
        <w:rPr>
          <w:color w:val="17365D"/>
          <w:spacing w:val="-4"/>
        </w:rPr>
        <w:t xml:space="preserve"> </w:t>
      </w:r>
      <w:r>
        <w:rPr>
          <w:color w:val="17365D"/>
        </w:rPr>
        <w:t>denied by the AI patient</w:t>
      </w:r>
    </w:p>
    <w:p w14:paraId="29158FD0" w14:textId="77777777" w:rsidR="00F9164C" w:rsidRDefault="00000000">
      <w:pPr>
        <w:pStyle w:val="BodyText"/>
        <w:spacing w:before="73" w:line="247" w:lineRule="auto"/>
        <w:ind w:left="835" w:right="871"/>
      </w:pPr>
      <w:r>
        <w:rPr>
          <w:rFonts w:ascii="Arial"/>
          <w:b/>
          <w:color w:val="17365D"/>
        </w:rPr>
        <w:t>What</w:t>
      </w:r>
      <w:r>
        <w:rPr>
          <w:rFonts w:ascii="Arial"/>
          <w:b/>
          <w:color w:val="17365D"/>
          <w:spacing w:val="-2"/>
        </w:rPr>
        <w:t xml:space="preserve"> </w:t>
      </w:r>
      <w:r>
        <w:rPr>
          <w:rFonts w:ascii="Arial"/>
          <w:b/>
          <w:color w:val="17365D"/>
        </w:rPr>
        <w:t>the</w:t>
      </w:r>
      <w:r>
        <w:rPr>
          <w:rFonts w:ascii="Arial"/>
          <w:b/>
          <w:color w:val="17365D"/>
          <w:spacing w:val="-3"/>
        </w:rPr>
        <w:t xml:space="preserve"> </w:t>
      </w:r>
      <w:r>
        <w:rPr>
          <w:rFonts w:ascii="Arial"/>
          <w:b/>
          <w:color w:val="17365D"/>
        </w:rPr>
        <w:t>student</w:t>
      </w:r>
      <w:r>
        <w:rPr>
          <w:rFonts w:ascii="Arial"/>
          <w:b/>
          <w:color w:val="17365D"/>
          <w:spacing w:val="-2"/>
        </w:rPr>
        <w:t xml:space="preserve"> </w:t>
      </w:r>
      <w:r>
        <w:rPr>
          <w:rFonts w:ascii="Arial"/>
          <w:b/>
          <w:color w:val="17365D"/>
        </w:rPr>
        <w:t>saw or</w:t>
      </w:r>
      <w:r>
        <w:rPr>
          <w:rFonts w:ascii="Arial"/>
          <w:b/>
          <w:color w:val="17365D"/>
          <w:spacing w:val="-2"/>
        </w:rPr>
        <w:t xml:space="preserve"> </w:t>
      </w:r>
      <w:r>
        <w:rPr>
          <w:rFonts w:ascii="Arial"/>
          <w:b/>
          <w:color w:val="17365D"/>
        </w:rPr>
        <w:t>heard:</w:t>
      </w:r>
      <w:r>
        <w:rPr>
          <w:rFonts w:ascii="Arial"/>
          <w:b/>
          <w:color w:val="17365D"/>
          <w:spacing w:val="-1"/>
        </w:rPr>
        <w:t xml:space="preserve"> </w:t>
      </w:r>
      <w:r>
        <w:t>Michael</w:t>
      </w:r>
      <w:r>
        <w:rPr>
          <w:spacing w:val="-3"/>
        </w:rPr>
        <w:t xml:space="preserve"> </w:t>
      </w:r>
      <w:r>
        <w:t>is</w:t>
      </w:r>
      <w:r>
        <w:rPr>
          <w:spacing w:val="-2"/>
        </w:rPr>
        <w:t xml:space="preserve"> </w:t>
      </w:r>
      <w:r>
        <w:t>specifically</w:t>
      </w:r>
      <w:r>
        <w:rPr>
          <w:spacing w:val="-2"/>
        </w:rPr>
        <w:t xml:space="preserve"> </w:t>
      </w:r>
      <w:r>
        <w:t>asked</w:t>
      </w:r>
      <w:r>
        <w:rPr>
          <w:spacing w:val="-8"/>
        </w:rPr>
        <w:t xml:space="preserve"> </w:t>
      </w:r>
      <w:r>
        <w:t>whether</w:t>
      </w:r>
      <w:r>
        <w:rPr>
          <w:spacing w:val="-2"/>
        </w:rPr>
        <w:t xml:space="preserve"> </w:t>
      </w:r>
      <w:r>
        <w:t>he</w:t>
      </w:r>
      <w:r>
        <w:rPr>
          <w:spacing w:val="-2"/>
        </w:rPr>
        <w:t xml:space="preserve"> </w:t>
      </w:r>
      <w:r>
        <w:t>ever</w:t>
      </w:r>
      <w:r>
        <w:rPr>
          <w:spacing w:val="-2"/>
        </w:rPr>
        <w:t xml:space="preserve"> </w:t>
      </w:r>
      <w:r>
        <w:t>skips</w:t>
      </w:r>
      <w:r>
        <w:rPr>
          <w:spacing w:val="-2"/>
        </w:rPr>
        <w:t xml:space="preserve"> </w:t>
      </w:r>
      <w:r>
        <w:t>or</w:t>
      </w:r>
      <w:r>
        <w:rPr>
          <w:spacing w:val="-2"/>
        </w:rPr>
        <w:t xml:space="preserve"> </w:t>
      </w:r>
      <w:r>
        <w:t>delays</w:t>
      </w:r>
      <w:r>
        <w:rPr>
          <w:spacing w:val="-2"/>
        </w:rPr>
        <w:t xml:space="preserve"> </w:t>
      </w:r>
      <w:r>
        <w:t>the</w:t>
      </w:r>
      <w:r>
        <w:rPr>
          <w:spacing w:val="-2"/>
        </w:rPr>
        <w:t xml:space="preserve"> </w:t>
      </w:r>
      <w:r>
        <w:t>water</w:t>
      </w:r>
      <w:r>
        <w:rPr>
          <w:spacing w:val="-2"/>
        </w:rPr>
        <w:t xml:space="preserve"> </w:t>
      </w:r>
      <w:r>
        <w:t>pill</w:t>
      </w:r>
      <w:r>
        <w:rPr>
          <w:spacing w:val="-2"/>
        </w:rPr>
        <w:t xml:space="preserve"> </w:t>
      </w:r>
      <w:r>
        <w:t>because</w:t>
      </w:r>
      <w:r>
        <w:rPr>
          <w:spacing w:val="-3"/>
        </w:rPr>
        <w:t xml:space="preserve"> </w:t>
      </w:r>
      <w:r>
        <w:t>of</w:t>
      </w:r>
      <w:r>
        <w:rPr>
          <w:spacing w:val="-2"/>
        </w:rPr>
        <w:t xml:space="preserve"> </w:t>
      </w:r>
      <w:r>
        <w:t xml:space="preserve">urination, work, travel, or restroom access. He states that he takes it every day as prescribed and that restroom access has not been a </w:t>
      </w:r>
      <w:r>
        <w:rPr>
          <w:spacing w:val="-2"/>
        </w:rPr>
        <w:t>problem.</w:t>
      </w:r>
    </w:p>
    <w:p w14:paraId="3B3ADE41" w14:textId="77777777" w:rsidR="00F9164C" w:rsidRDefault="00000000">
      <w:pPr>
        <w:pStyle w:val="BodyText"/>
        <w:spacing w:before="76" w:line="249" w:lineRule="auto"/>
        <w:ind w:left="835" w:right="871"/>
      </w:pPr>
      <w:r>
        <w:rPr>
          <w:rFonts w:ascii="Arial"/>
          <w:b/>
          <w:color w:val="17365D"/>
        </w:rPr>
        <w:t>What</w:t>
      </w:r>
      <w:r>
        <w:rPr>
          <w:rFonts w:ascii="Arial"/>
          <w:b/>
          <w:color w:val="17365D"/>
          <w:spacing w:val="-3"/>
        </w:rPr>
        <w:t xml:space="preserve"> </w:t>
      </w:r>
      <w:r>
        <w:rPr>
          <w:rFonts w:ascii="Arial"/>
          <w:b/>
          <w:color w:val="17365D"/>
        </w:rPr>
        <w:t>the</w:t>
      </w:r>
      <w:r>
        <w:rPr>
          <w:rFonts w:ascii="Arial"/>
          <w:b/>
          <w:color w:val="17365D"/>
          <w:spacing w:val="-4"/>
        </w:rPr>
        <w:t xml:space="preserve"> </w:t>
      </w:r>
      <w:r>
        <w:rPr>
          <w:rFonts w:ascii="Arial"/>
          <w:b/>
          <w:color w:val="17365D"/>
        </w:rPr>
        <w:t>grader</w:t>
      </w:r>
      <w:r>
        <w:rPr>
          <w:rFonts w:ascii="Arial"/>
          <w:b/>
          <w:color w:val="17365D"/>
          <w:spacing w:val="-3"/>
        </w:rPr>
        <w:t xml:space="preserve"> </w:t>
      </w:r>
      <w:r>
        <w:rPr>
          <w:rFonts w:ascii="Arial"/>
          <w:b/>
          <w:color w:val="17365D"/>
        </w:rPr>
        <w:t>expected:</w:t>
      </w:r>
      <w:r>
        <w:rPr>
          <w:rFonts w:ascii="Arial"/>
          <w:b/>
          <w:color w:val="17365D"/>
          <w:spacing w:val="-3"/>
        </w:rPr>
        <w:t xml:space="preserve"> </w:t>
      </w:r>
      <w:r>
        <w:t>The</w:t>
      </w:r>
      <w:r>
        <w:rPr>
          <w:spacing w:val="-3"/>
        </w:rPr>
        <w:t xml:space="preserve"> </w:t>
      </w:r>
      <w:r>
        <w:t>grader</w:t>
      </w:r>
      <w:r>
        <w:rPr>
          <w:spacing w:val="-3"/>
        </w:rPr>
        <w:t xml:space="preserve"> </w:t>
      </w:r>
      <w:r>
        <w:t>requires</w:t>
      </w:r>
      <w:r>
        <w:rPr>
          <w:spacing w:val="-3"/>
        </w:rPr>
        <w:t xml:space="preserve"> </w:t>
      </w:r>
      <w:r>
        <w:t>Michael</w:t>
      </w:r>
      <w:r>
        <w:rPr>
          <w:spacing w:val="-3"/>
        </w:rPr>
        <w:t xml:space="preserve"> </w:t>
      </w:r>
      <w:r>
        <w:t>to</w:t>
      </w:r>
      <w:r>
        <w:rPr>
          <w:spacing w:val="-3"/>
        </w:rPr>
        <w:t xml:space="preserve"> </w:t>
      </w:r>
      <w:r>
        <w:t>occasionally</w:t>
      </w:r>
      <w:r>
        <w:rPr>
          <w:spacing w:val="-3"/>
        </w:rPr>
        <w:t xml:space="preserve"> </w:t>
      </w:r>
      <w:r>
        <w:t>skip</w:t>
      </w:r>
      <w:r>
        <w:rPr>
          <w:spacing w:val="-3"/>
        </w:rPr>
        <w:t xml:space="preserve"> </w:t>
      </w:r>
      <w:r>
        <w:t>hydrochlorothiazide</w:t>
      </w:r>
      <w:r>
        <w:rPr>
          <w:spacing w:val="-3"/>
        </w:rPr>
        <w:t xml:space="preserve"> </w:t>
      </w:r>
      <w:r>
        <w:t>when</w:t>
      </w:r>
      <w:r>
        <w:rPr>
          <w:spacing w:val="-4"/>
        </w:rPr>
        <w:t xml:space="preserve"> </w:t>
      </w:r>
      <w:r>
        <w:t>he</w:t>
      </w:r>
      <w:r>
        <w:rPr>
          <w:spacing w:val="-3"/>
        </w:rPr>
        <w:t xml:space="preserve"> </w:t>
      </w:r>
      <w:r>
        <w:t>expects</w:t>
      </w:r>
      <w:r>
        <w:rPr>
          <w:spacing w:val="-3"/>
        </w:rPr>
        <w:t xml:space="preserve"> </w:t>
      </w:r>
      <w:r>
        <w:t>limited</w:t>
      </w:r>
      <w:r>
        <w:rPr>
          <w:spacing w:val="-3"/>
        </w:rPr>
        <w:t xml:space="preserve"> </w:t>
      </w:r>
      <w:r>
        <w:t>restroom access and deducts because the SOAP note documents the patient denial instead.</w:t>
      </w:r>
    </w:p>
    <w:p w14:paraId="5C6D2639" w14:textId="77777777" w:rsidR="00F9164C" w:rsidRDefault="00000000">
      <w:pPr>
        <w:pStyle w:val="BodyText"/>
        <w:spacing w:before="75" w:line="242" w:lineRule="auto"/>
        <w:ind w:left="835" w:right="934"/>
      </w:pPr>
      <w:r>
        <w:rPr>
          <w:rFonts w:ascii="Arial"/>
          <w:b/>
          <w:color w:val="17365D"/>
        </w:rPr>
        <w:t>Why</w:t>
      </w:r>
      <w:r>
        <w:rPr>
          <w:rFonts w:ascii="Arial"/>
          <w:b/>
          <w:color w:val="17365D"/>
          <w:spacing w:val="-2"/>
        </w:rPr>
        <w:t xml:space="preserve"> </w:t>
      </w:r>
      <w:r>
        <w:rPr>
          <w:rFonts w:ascii="Arial"/>
          <w:b/>
          <w:color w:val="17365D"/>
        </w:rPr>
        <w:t>this</w:t>
      </w:r>
      <w:r>
        <w:rPr>
          <w:rFonts w:ascii="Arial"/>
          <w:b/>
          <w:color w:val="17365D"/>
          <w:spacing w:val="-3"/>
        </w:rPr>
        <w:t xml:space="preserve"> </w:t>
      </w:r>
      <w:r>
        <w:rPr>
          <w:rFonts w:ascii="Arial"/>
          <w:b/>
          <w:color w:val="17365D"/>
        </w:rPr>
        <w:t>is</w:t>
      </w:r>
      <w:r>
        <w:rPr>
          <w:rFonts w:ascii="Arial"/>
          <w:b/>
          <w:color w:val="17365D"/>
          <w:spacing w:val="-2"/>
        </w:rPr>
        <w:t xml:space="preserve"> </w:t>
      </w:r>
      <w:r>
        <w:rPr>
          <w:rFonts w:ascii="Arial"/>
          <w:b/>
          <w:color w:val="17365D"/>
        </w:rPr>
        <w:t>a</w:t>
      </w:r>
      <w:r>
        <w:rPr>
          <w:rFonts w:ascii="Arial"/>
          <w:b/>
          <w:color w:val="17365D"/>
          <w:spacing w:val="-3"/>
        </w:rPr>
        <w:t xml:space="preserve"> </w:t>
      </w:r>
      <w:r>
        <w:rPr>
          <w:rFonts w:ascii="Arial"/>
          <w:b/>
          <w:color w:val="17365D"/>
        </w:rPr>
        <w:t>problem:</w:t>
      </w:r>
      <w:r>
        <w:rPr>
          <w:rFonts w:ascii="Arial"/>
          <w:b/>
          <w:color w:val="17365D"/>
          <w:spacing w:val="-1"/>
        </w:rPr>
        <w:t xml:space="preserve"> </w:t>
      </w:r>
      <w:r>
        <w:t>This</w:t>
      </w:r>
      <w:r>
        <w:rPr>
          <w:spacing w:val="-2"/>
        </w:rPr>
        <w:t xml:space="preserve"> </w:t>
      </w:r>
      <w:r>
        <w:t>is</w:t>
      </w:r>
      <w:r>
        <w:rPr>
          <w:spacing w:val="-2"/>
        </w:rPr>
        <w:t xml:space="preserve"> </w:t>
      </w:r>
      <w:r>
        <w:t>a</w:t>
      </w:r>
      <w:r>
        <w:rPr>
          <w:spacing w:val="-2"/>
        </w:rPr>
        <w:t xml:space="preserve"> </w:t>
      </w:r>
      <w:r>
        <w:t>direct</w:t>
      </w:r>
      <w:r>
        <w:rPr>
          <w:spacing w:val="-3"/>
        </w:rPr>
        <w:t xml:space="preserve"> </w:t>
      </w:r>
      <w:r>
        <w:t>contradiction</w:t>
      </w:r>
      <w:r>
        <w:rPr>
          <w:spacing w:val="-2"/>
        </w:rPr>
        <w:t xml:space="preserve"> </w:t>
      </w:r>
      <w:r>
        <w:t>after</w:t>
      </w:r>
      <w:r>
        <w:rPr>
          <w:spacing w:val="-2"/>
        </w:rPr>
        <w:t xml:space="preserve"> </w:t>
      </w:r>
      <w:r>
        <w:t>the</w:t>
      </w:r>
      <w:r>
        <w:rPr>
          <w:spacing w:val="-2"/>
        </w:rPr>
        <w:t xml:space="preserve"> </w:t>
      </w:r>
      <w:r>
        <w:t>exact</w:t>
      </w:r>
      <w:r>
        <w:rPr>
          <w:spacing w:val="-2"/>
        </w:rPr>
        <w:t xml:space="preserve"> </w:t>
      </w:r>
      <w:r>
        <w:t>adherence</w:t>
      </w:r>
      <w:r>
        <w:rPr>
          <w:spacing w:val="-2"/>
        </w:rPr>
        <w:t xml:space="preserve"> </w:t>
      </w:r>
      <w:r>
        <w:t>barrier</w:t>
      </w:r>
      <w:r>
        <w:rPr>
          <w:spacing w:val="-2"/>
        </w:rPr>
        <w:t xml:space="preserve"> </w:t>
      </w:r>
      <w:r>
        <w:t>was</w:t>
      </w:r>
      <w:r>
        <w:rPr>
          <w:spacing w:val="-2"/>
        </w:rPr>
        <w:t xml:space="preserve"> </w:t>
      </w:r>
      <w:r>
        <w:t>queried.</w:t>
      </w:r>
      <w:r>
        <w:rPr>
          <w:spacing w:val="-3"/>
        </w:rPr>
        <w:t xml:space="preserve"> </w:t>
      </w:r>
      <w:r>
        <w:t>The</w:t>
      </w:r>
      <w:r>
        <w:rPr>
          <w:spacing w:val="-2"/>
        </w:rPr>
        <w:t xml:space="preserve"> </w:t>
      </w:r>
      <w:r>
        <w:t>student</w:t>
      </w:r>
      <w:r>
        <w:rPr>
          <w:spacing w:val="-2"/>
        </w:rPr>
        <w:t xml:space="preserve"> </w:t>
      </w:r>
      <w:r>
        <w:t>should</w:t>
      </w:r>
      <w:r>
        <w:rPr>
          <w:spacing w:val="-2"/>
        </w:rPr>
        <w:t xml:space="preserve"> </w:t>
      </w:r>
      <w:r>
        <w:t>not</w:t>
      </w:r>
      <w:r>
        <w:rPr>
          <w:spacing w:val="-2"/>
        </w:rPr>
        <w:t xml:space="preserve"> </w:t>
      </w:r>
      <w:r>
        <w:t>create an adherence problem that the AI patient explicitly denies.</w:t>
      </w:r>
    </w:p>
    <w:p w14:paraId="626044E7" w14:textId="77777777" w:rsidR="00F9164C" w:rsidRDefault="00000000">
      <w:pPr>
        <w:pStyle w:val="BodyText"/>
        <w:spacing w:before="81" w:line="249" w:lineRule="auto"/>
        <w:ind w:left="835" w:right="934"/>
      </w:pPr>
      <w:r>
        <w:rPr>
          <w:rFonts w:ascii="Arial"/>
          <w:b/>
          <w:color w:val="17365D"/>
        </w:rPr>
        <w:t>Suggested</w:t>
      </w:r>
      <w:r>
        <w:rPr>
          <w:rFonts w:ascii="Arial"/>
          <w:b/>
          <w:color w:val="17365D"/>
          <w:spacing w:val="-3"/>
        </w:rPr>
        <w:t xml:space="preserve"> </w:t>
      </w:r>
      <w:r>
        <w:rPr>
          <w:rFonts w:ascii="Arial"/>
          <w:b/>
          <w:color w:val="17365D"/>
        </w:rPr>
        <w:t>fix:</w:t>
      </w:r>
      <w:r>
        <w:rPr>
          <w:rFonts w:ascii="Arial"/>
          <w:b/>
          <w:color w:val="17365D"/>
          <w:spacing w:val="-2"/>
        </w:rPr>
        <w:t xml:space="preserve"> </w:t>
      </w:r>
      <w:r>
        <w:t>Align</w:t>
      </w:r>
      <w:r>
        <w:rPr>
          <w:spacing w:val="-3"/>
        </w:rPr>
        <w:t xml:space="preserve"> </w:t>
      </w:r>
      <w:r>
        <w:t>hydrochlorothiazide</w:t>
      </w:r>
      <w:r>
        <w:rPr>
          <w:spacing w:val="-3"/>
        </w:rPr>
        <w:t xml:space="preserve"> </w:t>
      </w:r>
      <w:r>
        <w:t>adherence</w:t>
      </w:r>
      <w:r>
        <w:rPr>
          <w:spacing w:val="-3"/>
        </w:rPr>
        <w:t xml:space="preserve"> </w:t>
      </w:r>
      <w:r>
        <w:t>behavior</w:t>
      </w:r>
      <w:r>
        <w:rPr>
          <w:spacing w:val="-3"/>
        </w:rPr>
        <w:t xml:space="preserve"> </w:t>
      </w:r>
      <w:r>
        <w:t>across</w:t>
      </w:r>
      <w:r>
        <w:rPr>
          <w:spacing w:val="-3"/>
        </w:rPr>
        <w:t xml:space="preserve"> </w:t>
      </w:r>
      <w:r>
        <w:t>the</w:t>
      </w:r>
      <w:r>
        <w:rPr>
          <w:spacing w:val="-3"/>
        </w:rPr>
        <w:t xml:space="preserve"> </w:t>
      </w:r>
      <w:r>
        <w:t>AI</w:t>
      </w:r>
      <w:r>
        <w:rPr>
          <w:spacing w:val="-3"/>
        </w:rPr>
        <w:t xml:space="preserve"> </w:t>
      </w:r>
      <w:r>
        <w:t>patient,</w:t>
      </w:r>
      <w:r>
        <w:rPr>
          <w:spacing w:val="-3"/>
        </w:rPr>
        <w:t xml:space="preserve"> </w:t>
      </w:r>
      <w:r>
        <w:t>answer</w:t>
      </w:r>
      <w:r>
        <w:rPr>
          <w:spacing w:val="-3"/>
        </w:rPr>
        <w:t xml:space="preserve"> </w:t>
      </w:r>
      <w:r>
        <w:t>key,</w:t>
      </w:r>
      <w:r>
        <w:rPr>
          <w:spacing w:val="-3"/>
        </w:rPr>
        <w:t xml:space="preserve"> </w:t>
      </w:r>
      <w:r>
        <w:t>and</w:t>
      </w:r>
      <w:r>
        <w:rPr>
          <w:spacing w:val="-3"/>
        </w:rPr>
        <w:t xml:space="preserve"> </w:t>
      </w:r>
      <w:r>
        <w:t>grader.</w:t>
      </w:r>
      <w:r>
        <w:rPr>
          <w:spacing w:val="-3"/>
        </w:rPr>
        <w:t xml:space="preserve"> </w:t>
      </w:r>
      <w:r>
        <w:t>If</w:t>
      </w:r>
      <w:r>
        <w:rPr>
          <w:spacing w:val="-3"/>
        </w:rPr>
        <w:t xml:space="preserve"> </w:t>
      </w:r>
      <w:r>
        <w:t>restroom</w:t>
      </w:r>
      <w:r>
        <w:rPr>
          <w:spacing w:val="-3"/>
        </w:rPr>
        <w:t xml:space="preserve"> </w:t>
      </w:r>
      <w:r>
        <w:t>access</w:t>
      </w:r>
      <w:r>
        <w:rPr>
          <w:spacing w:val="-3"/>
        </w:rPr>
        <w:t xml:space="preserve"> </w:t>
      </w:r>
      <w:r>
        <w:t>is an intended barrier, the AI patient should disclose it when asked directly.</w:t>
      </w:r>
    </w:p>
    <w:p w14:paraId="224036D9" w14:textId="77777777" w:rsidR="00F9164C" w:rsidRDefault="00F9164C">
      <w:pPr>
        <w:pStyle w:val="BodyText"/>
        <w:spacing w:before="81"/>
      </w:pPr>
    </w:p>
    <w:p w14:paraId="1484F003" w14:textId="77777777" w:rsidR="00F9164C" w:rsidRDefault="00000000">
      <w:pPr>
        <w:spacing w:before="1"/>
        <w:ind w:left="835"/>
        <w:rPr>
          <w:rFonts w:ascii="Arial"/>
          <w:i/>
          <w:sz w:val="15"/>
        </w:rPr>
      </w:pPr>
      <w:r>
        <w:rPr>
          <w:rFonts w:ascii="Arial"/>
          <w:i/>
          <w:noProof/>
          <w:sz w:val="15"/>
        </w:rPr>
        <mc:AlternateContent>
          <mc:Choice Requires="wpg">
            <w:drawing>
              <wp:anchor distT="0" distB="0" distL="0" distR="0" simplePos="0" relativeHeight="487589376" behindDoc="1" locked="0" layoutInCell="1" allowOverlap="1" wp14:anchorId="033DCCD0" wp14:editId="74E6FDE2">
                <wp:simplePos x="0" y="0"/>
                <wp:positionH relativeFrom="page">
                  <wp:posOffset>1368488</wp:posOffset>
                </wp:positionH>
                <wp:positionV relativeFrom="paragraph">
                  <wp:posOffset>140498</wp:posOffset>
                </wp:positionV>
                <wp:extent cx="5037455" cy="6513195"/>
                <wp:effectExtent l="0" t="0" r="0" b="0"/>
                <wp:wrapTopAndBottom/>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37455" cy="6513195"/>
                          <a:chOff x="0" y="0"/>
                          <a:chExt cx="5037455" cy="6513195"/>
                        </a:xfrm>
                      </wpg:grpSpPr>
                      <pic:pic xmlns:pic="http://schemas.openxmlformats.org/drawingml/2006/picture">
                        <pic:nvPicPr>
                          <pic:cNvPr id="10" name="Image 10"/>
                          <pic:cNvPicPr/>
                        </pic:nvPicPr>
                        <pic:blipFill>
                          <a:blip r:embed="rId13" cstate="print"/>
                          <a:stretch>
                            <a:fillRect/>
                          </a:stretch>
                        </pic:blipFill>
                        <pic:spPr>
                          <a:xfrm>
                            <a:off x="381176" y="233461"/>
                            <a:ext cx="4136519" cy="5612694"/>
                          </a:xfrm>
                          <a:prstGeom prst="rect">
                            <a:avLst/>
                          </a:prstGeom>
                        </pic:spPr>
                      </pic:pic>
                      <wps:wsp>
                        <wps:cNvPr id="11" name="Graphic 11"/>
                        <wps:cNvSpPr/>
                        <wps:spPr>
                          <a:xfrm>
                            <a:off x="4762" y="4762"/>
                            <a:ext cx="5027930" cy="6503670"/>
                          </a:xfrm>
                          <a:custGeom>
                            <a:avLst/>
                            <a:gdLst/>
                            <a:ahLst/>
                            <a:cxnLst/>
                            <a:rect l="l" t="t" r="r" b="b"/>
                            <a:pathLst>
                              <a:path w="5027930" h="6503670">
                                <a:moveTo>
                                  <a:pt x="0" y="6503670"/>
                                </a:moveTo>
                                <a:lnTo>
                                  <a:pt x="5027676" y="6503670"/>
                                </a:lnTo>
                                <a:lnTo>
                                  <a:pt x="5027676" y="0"/>
                                </a:lnTo>
                                <a:lnTo>
                                  <a:pt x="0" y="0"/>
                                </a:lnTo>
                                <a:lnTo>
                                  <a:pt x="0" y="650367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5D160DC" id="Group 9" o:spid="_x0000_s1026" style="position:absolute;margin-left:107.75pt;margin-top:11.05pt;width:396.65pt;height:512.85pt;z-index:-15727104;mso-wrap-distance-left:0;mso-wrap-distance-right:0;mso-position-horizontal-relative:page" coordsize="50374,6513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">
                <v:shape id="Image 10" o:spid="_x0000_s1027" type="#_x0000_t75" style="position:absolute;left:3811;top:2334;width:41365;height:561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">
                  <v:imagedata r:id="rId14" o:title=""/>
                </v:shape>
                <v:shape id="Graphic 11" o:spid="_x0000_s1028" style="position:absolute;left:47;top:47;width:50279;height:65037;visibility:visible;mso-wrap-style:square;v-text-anchor:top" coordsize="5027930,6503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" path="m,6503670r5027676,l5027676,,,,,6503670xe" filled="f">
                  <v:path arrowok="t"/>
                </v:shape>
                <w10:wrap type="topAndBottom" anchorx="page"/>
              </v:group>
            </w:pict>
          </mc:Fallback>
        </mc:AlternateContent>
      </w:r>
      <w:r>
        <w:rPr>
          <w:rFonts w:ascii="Arial"/>
          <w:i/>
          <w:color w:val="666666"/>
          <w:sz w:val="15"/>
        </w:rPr>
        <w:t>Evidence:</w:t>
      </w:r>
      <w:r>
        <w:rPr>
          <w:rFonts w:ascii="Arial"/>
          <w:i/>
          <w:color w:val="666666"/>
          <w:spacing w:val="-4"/>
          <w:sz w:val="15"/>
        </w:rPr>
        <w:t xml:space="preserve"> </w:t>
      </w:r>
      <w:r>
        <w:rPr>
          <w:rFonts w:ascii="Arial"/>
          <w:i/>
          <w:color w:val="666666"/>
          <w:sz w:val="15"/>
        </w:rPr>
        <w:t>Tuesday</w:t>
      </w:r>
      <w:r>
        <w:rPr>
          <w:rFonts w:ascii="Arial"/>
          <w:i/>
          <w:color w:val="666666"/>
          <w:spacing w:val="-1"/>
          <w:sz w:val="15"/>
        </w:rPr>
        <w:t xml:space="preserve"> </w:t>
      </w:r>
      <w:r>
        <w:rPr>
          <w:rFonts w:ascii="Arial"/>
          <w:i/>
          <w:color w:val="666666"/>
          <w:sz w:val="15"/>
        </w:rPr>
        <w:t>AI</w:t>
      </w:r>
      <w:r>
        <w:rPr>
          <w:rFonts w:ascii="Arial"/>
          <w:i/>
          <w:color w:val="666666"/>
          <w:spacing w:val="-4"/>
          <w:sz w:val="15"/>
        </w:rPr>
        <w:t xml:space="preserve"> </w:t>
      </w:r>
      <w:r>
        <w:rPr>
          <w:rFonts w:ascii="Arial"/>
          <w:i/>
          <w:color w:val="666666"/>
          <w:sz w:val="15"/>
        </w:rPr>
        <w:t>patient</w:t>
      </w:r>
      <w:r>
        <w:rPr>
          <w:rFonts w:ascii="Arial"/>
          <w:i/>
          <w:color w:val="666666"/>
          <w:spacing w:val="-3"/>
          <w:sz w:val="15"/>
        </w:rPr>
        <w:t xml:space="preserve"> </w:t>
      </w:r>
      <w:r>
        <w:rPr>
          <w:rFonts w:ascii="Arial"/>
          <w:i/>
          <w:color w:val="666666"/>
          <w:spacing w:val="-2"/>
          <w:sz w:val="15"/>
        </w:rPr>
        <w:t>interview.</w:t>
      </w:r>
    </w:p>
    <w:p w14:paraId="4AF85A03" w14:textId="77777777" w:rsidR="00F9164C" w:rsidRDefault="00000000">
      <w:pPr>
        <w:spacing w:before="75"/>
        <w:ind w:left="10" w:right="13"/>
        <w:jc w:val="center"/>
        <w:rPr>
          <w:rFonts w:ascii="Arial"/>
          <w:i/>
          <w:sz w:val="15"/>
        </w:rPr>
      </w:pPr>
      <w:r>
        <w:rPr>
          <w:rFonts w:ascii="Arial"/>
          <w:i/>
          <w:color w:val="666666"/>
          <w:sz w:val="15"/>
        </w:rPr>
        <w:t>Michael</w:t>
      </w:r>
      <w:r>
        <w:rPr>
          <w:rFonts w:ascii="Arial"/>
          <w:i/>
          <w:color w:val="666666"/>
          <w:spacing w:val="-2"/>
          <w:sz w:val="15"/>
        </w:rPr>
        <w:t xml:space="preserve"> </w:t>
      </w:r>
      <w:r>
        <w:rPr>
          <w:rFonts w:ascii="Arial"/>
          <w:i/>
          <w:color w:val="666666"/>
          <w:sz w:val="15"/>
        </w:rPr>
        <w:t>states</w:t>
      </w:r>
      <w:r>
        <w:rPr>
          <w:rFonts w:ascii="Arial"/>
          <w:i/>
          <w:color w:val="666666"/>
          <w:spacing w:val="-2"/>
          <w:sz w:val="15"/>
        </w:rPr>
        <w:t xml:space="preserve"> </w:t>
      </w:r>
      <w:r>
        <w:rPr>
          <w:rFonts w:ascii="Arial"/>
          <w:i/>
          <w:color w:val="666666"/>
          <w:sz w:val="15"/>
        </w:rPr>
        <w:t>that</w:t>
      </w:r>
      <w:r>
        <w:rPr>
          <w:rFonts w:ascii="Arial"/>
          <w:i/>
          <w:color w:val="666666"/>
          <w:spacing w:val="-4"/>
          <w:sz w:val="15"/>
        </w:rPr>
        <w:t xml:space="preserve"> </w:t>
      </w:r>
      <w:r>
        <w:rPr>
          <w:rFonts w:ascii="Arial"/>
          <w:i/>
          <w:color w:val="666666"/>
          <w:sz w:val="15"/>
        </w:rPr>
        <w:t>he</w:t>
      </w:r>
      <w:r>
        <w:rPr>
          <w:rFonts w:ascii="Arial"/>
          <w:i/>
          <w:color w:val="666666"/>
          <w:spacing w:val="-1"/>
          <w:sz w:val="15"/>
        </w:rPr>
        <w:t xml:space="preserve"> </w:t>
      </w:r>
      <w:r>
        <w:rPr>
          <w:rFonts w:ascii="Arial"/>
          <w:i/>
          <w:color w:val="666666"/>
          <w:sz w:val="15"/>
        </w:rPr>
        <w:t>takes</w:t>
      </w:r>
      <w:r>
        <w:rPr>
          <w:rFonts w:ascii="Arial"/>
          <w:i/>
          <w:color w:val="666666"/>
          <w:spacing w:val="-3"/>
          <w:sz w:val="15"/>
        </w:rPr>
        <w:t xml:space="preserve"> </w:t>
      </w:r>
      <w:r>
        <w:rPr>
          <w:rFonts w:ascii="Arial"/>
          <w:i/>
          <w:color w:val="666666"/>
          <w:sz w:val="15"/>
        </w:rPr>
        <w:t>the</w:t>
      </w:r>
      <w:r>
        <w:rPr>
          <w:rFonts w:ascii="Arial"/>
          <w:i/>
          <w:color w:val="666666"/>
          <w:spacing w:val="-1"/>
          <w:sz w:val="15"/>
        </w:rPr>
        <w:t xml:space="preserve"> </w:t>
      </w:r>
      <w:r>
        <w:rPr>
          <w:rFonts w:ascii="Arial"/>
          <w:i/>
          <w:color w:val="666666"/>
          <w:sz w:val="15"/>
        </w:rPr>
        <w:t>water</w:t>
      </w:r>
      <w:r>
        <w:rPr>
          <w:rFonts w:ascii="Arial"/>
          <w:i/>
          <w:color w:val="666666"/>
          <w:spacing w:val="-2"/>
          <w:sz w:val="15"/>
        </w:rPr>
        <w:t xml:space="preserve"> </w:t>
      </w:r>
      <w:r>
        <w:rPr>
          <w:rFonts w:ascii="Arial"/>
          <w:i/>
          <w:color w:val="666666"/>
          <w:sz w:val="15"/>
        </w:rPr>
        <w:t>pill</w:t>
      </w:r>
      <w:r>
        <w:rPr>
          <w:rFonts w:ascii="Arial"/>
          <w:i/>
          <w:color w:val="666666"/>
          <w:spacing w:val="-1"/>
          <w:sz w:val="15"/>
        </w:rPr>
        <w:t xml:space="preserve"> </w:t>
      </w:r>
      <w:r>
        <w:rPr>
          <w:rFonts w:ascii="Arial"/>
          <w:i/>
          <w:color w:val="666666"/>
          <w:sz w:val="15"/>
        </w:rPr>
        <w:t>every</w:t>
      </w:r>
      <w:r>
        <w:rPr>
          <w:rFonts w:ascii="Arial"/>
          <w:i/>
          <w:color w:val="666666"/>
          <w:spacing w:val="-3"/>
          <w:sz w:val="15"/>
        </w:rPr>
        <w:t xml:space="preserve"> </w:t>
      </w:r>
      <w:r>
        <w:rPr>
          <w:rFonts w:ascii="Arial"/>
          <w:i/>
          <w:color w:val="666666"/>
          <w:sz w:val="15"/>
        </w:rPr>
        <w:t>day</w:t>
      </w:r>
      <w:r>
        <w:rPr>
          <w:rFonts w:ascii="Arial"/>
          <w:i/>
          <w:color w:val="666666"/>
          <w:spacing w:val="-2"/>
          <w:sz w:val="15"/>
        </w:rPr>
        <w:t xml:space="preserve"> </w:t>
      </w:r>
      <w:r>
        <w:rPr>
          <w:rFonts w:ascii="Arial"/>
          <w:i/>
          <w:color w:val="666666"/>
          <w:sz w:val="15"/>
        </w:rPr>
        <w:t>and</w:t>
      </w:r>
      <w:r>
        <w:rPr>
          <w:rFonts w:ascii="Arial"/>
          <w:i/>
          <w:color w:val="666666"/>
          <w:spacing w:val="-1"/>
          <w:sz w:val="15"/>
        </w:rPr>
        <w:t xml:space="preserve"> </w:t>
      </w:r>
      <w:r>
        <w:rPr>
          <w:rFonts w:ascii="Arial"/>
          <w:i/>
          <w:color w:val="666666"/>
          <w:sz w:val="15"/>
        </w:rPr>
        <w:t>restroom</w:t>
      </w:r>
      <w:r>
        <w:rPr>
          <w:rFonts w:ascii="Arial"/>
          <w:i/>
          <w:color w:val="666666"/>
          <w:spacing w:val="-2"/>
          <w:sz w:val="15"/>
        </w:rPr>
        <w:t xml:space="preserve"> </w:t>
      </w:r>
      <w:r>
        <w:rPr>
          <w:rFonts w:ascii="Arial"/>
          <w:i/>
          <w:color w:val="666666"/>
          <w:sz w:val="15"/>
        </w:rPr>
        <w:t>access</w:t>
      </w:r>
      <w:r>
        <w:rPr>
          <w:rFonts w:ascii="Arial"/>
          <w:i/>
          <w:color w:val="666666"/>
          <w:spacing w:val="-3"/>
          <w:sz w:val="15"/>
        </w:rPr>
        <w:t xml:space="preserve"> </w:t>
      </w:r>
      <w:r>
        <w:rPr>
          <w:rFonts w:ascii="Arial"/>
          <w:i/>
          <w:color w:val="666666"/>
          <w:sz w:val="15"/>
        </w:rPr>
        <w:t>has</w:t>
      </w:r>
      <w:r>
        <w:rPr>
          <w:rFonts w:ascii="Arial"/>
          <w:i/>
          <w:color w:val="666666"/>
          <w:spacing w:val="-2"/>
          <w:sz w:val="15"/>
        </w:rPr>
        <w:t xml:space="preserve"> </w:t>
      </w:r>
      <w:r>
        <w:rPr>
          <w:rFonts w:ascii="Arial"/>
          <w:i/>
          <w:color w:val="666666"/>
          <w:sz w:val="15"/>
        </w:rPr>
        <w:t>not</w:t>
      </w:r>
      <w:r>
        <w:rPr>
          <w:rFonts w:ascii="Arial"/>
          <w:i/>
          <w:color w:val="666666"/>
          <w:spacing w:val="-4"/>
          <w:sz w:val="15"/>
        </w:rPr>
        <w:t xml:space="preserve"> </w:t>
      </w:r>
      <w:r>
        <w:rPr>
          <w:rFonts w:ascii="Arial"/>
          <w:i/>
          <w:color w:val="666666"/>
          <w:sz w:val="15"/>
        </w:rPr>
        <w:t>been</w:t>
      </w:r>
      <w:r>
        <w:rPr>
          <w:rFonts w:ascii="Arial"/>
          <w:i/>
          <w:color w:val="666666"/>
          <w:spacing w:val="-1"/>
          <w:sz w:val="15"/>
        </w:rPr>
        <w:t xml:space="preserve"> </w:t>
      </w:r>
      <w:r>
        <w:rPr>
          <w:rFonts w:ascii="Arial"/>
          <w:i/>
          <w:color w:val="666666"/>
          <w:sz w:val="15"/>
        </w:rPr>
        <w:t>an</w:t>
      </w:r>
      <w:r>
        <w:rPr>
          <w:rFonts w:ascii="Arial"/>
          <w:i/>
          <w:color w:val="666666"/>
          <w:spacing w:val="-1"/>
          <w:sz w:val="15"/>
        </w:rPr>
        <w:t xml:space="preserve"> </w:t>
      </w:r>
      <w:r>
        <w:rPr>
          <w:rFonts w:ascii="Arial"/>
          <w:i/>
          <w:color w:val="666666"/>
          <w:spacing w:val="-2"/>
          <w:sz w:val="15"/>
        </w:rPr>
        <w:t>issue.</w:t>
      </w:r>
    </w:p>
    <w:p w14:paraId="34A20466" w14:textId="77777777" w:rsidR="00F9164C" w:rsidRDefault="00000000">
      <w:pPr>
        <w:spacing w:before="143"/>
        <w:ind w:left="835"/>
        <w:rPr>
          <w:rFonts w:ascii="Arial"/>
          <w:i/>
          <w:sz w:val="15"/>
        </w:rPr>
      </w:pPr>
      <w:r>
        <w:rPr>
          <w:rFonts w:ascii="Arial"/>
          <w:i/>
          <w:color w:val="666666"/>
          <w:sz w:val="15"/>
        </w:rPr>
        <w:t>Grader</w:t>
      </w:r>
      <w:r>
        <w:rPr>
          <w:rFonts w:ascii="Arial"/>
          <w:i/>
          <w:color w:val="666666"/>
          <w:spacing w:val="-6"/>
          <w:sz w:val="15"/>
        </w:rPr>
        <w:t xml:space="preserve"> </w:t>
      </w:r>
      <w:r>
        <w:rPr>
          <w:rFonts w:ascii="Arial"/>
          <w:i/>
          <w:color w:val="666666"/>
          <w:sz w:val="15"/>
        </w:rPr>
        <w:t>evidence:</w:t>
      </w:r>
      <w:r>
        <w:rPr>
          <w:rFonts w:ascii="Arial"/>
          <w:i/>
          <w:color w:val="666666"/>
          <w:spacing w:val="-5"/>
          <w:sz w:val="15"/>
        </w:rPr>
        <w:t xml:space="preserve"> </w:t>
      </w:r>
      <w:r>
        <w:rPr>
          <w:rFonts w:ascii="Arial"/>
          <w:i/>
          <w:color w:val="666666"/>
          <w:sz w:val="15"/>
        </w:rPr>
        <w:t>Tuesday</w:t>
      </w:r>
      <w:r>
        <w:rPr>
          <w:rFonts w:ascii="Arial"/>
          <w:i/>
          <w:color w:val="666666"/>
          <w:spacing w:val="-3"/>
          <w:sz w:val="15"/>
        </w:rPr>
        <w:t xml:space="preserve"> </w:t>
      </w:r>
      <w:r>
        <w:rPr>
          <w:rFonts w:ascii="Arial"/>
          <w:i/>
          <w:color w:val="666666"/>
          <w:sz w:val="15"/>
        </w:rPr>
        <w:t>grading</w:t>
      </w:r>
      <w:r>
        <w:rPr>
          <w:rFonts w:ascii="Arial"/>
          <w:i/>
          <w:color w:val="666666"/>
          <w:spacing w:val="-2"/>
          <w:sz w:val="15"/>
        </w:rPr>
        <w:t xml:space="preserve"> feedback.</w:t>
      </w:r>
    </w:p>
    <w:p w14:paraId="468F98B1" w14:textId="77777777" w:rsidR="00F9164C" w:rsidRDefault="00F9164C">
      <w:pPr>
        <w:rPr>
          <w:rFonts w:ascii="Arial"/>
          <w:i/>
          <w:sz w:val="15"/>
        </w:rPr>
        <w:sectPr w:rsidR="00F9164C">
          <w:pgSz w:w="12240" w:h="15840"/>
          <w:pgMar w:top="720" w:right="0" w:bottom="540" w:left="0" w:header="0" w:footer="313" w:gutter="0"/>
          <w:cols w:space="720"/>
        </w:sectPr>
      </w:pPr>
    </w:p>
    <w:p w14:paraId="0DE19DC3" w14:textId="77777777" w:rsidR="00F9164C" w:rsidRDefault="00000000">
      <w:pPr>
        <w:ind w:left="1604"/>
        <w:rPr>
          <w:rFonts w:ascii="Arial"/>
          <w:sz w:val="20"/>
        </w:rPr>
      </w:pPr>
      <w:r>
        <w:rPr>
          <w:rFonts w:ascii="Arial"/>
          <w:noProof/>
          <w:sz w:val="20"/>
        </w:rPr>
        <w:lastRenderedPageBreak/>
        <mc:AlternateContent>
          <mc:Choice Requires="wpg">
            <w:drawing>
              <wp:inline distT="0" distB="0" distL="0" distR="0" wp14:anchorId="5CA6BB64" wp14:editId="036FD8A7">
                <wp:extent cx="5734050" cy="7414895"/>
                <wp:effectExtent l="0" t="0" r="0" b="5079"/>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4050" cy="7414895"/>
                          <a:chOff x="0" y="0"/>
                          <a:chExt cx="5734050" cy="7414895"/>
                        </a:xfrm>
                      </wpg:grpSpPr>
                      <pic:pic xmlns:pic="http://schemas.openxmlformats.org/drawingml/2006/picture">
                        <pic:nvPicPr>
                          <pic:cNvPr id="13" name="Image 13"/>
                          <pic:cNvPicPr/>
                        </pic:nvPicPr>
                        <pic:blipFill>
                          <a:blip r:embed="rId10" cstate="print"/>
                          <a:stretch>
                            <a:fillRect/>
                          </a:stretch>
                        </pic:blipFill>
                        <pic:spPr>
                          <a:xfrm>
                            <a:off x="200183" y="161953"/>
                            <a:ext cx="5300316" cy="7128984"/>
                          </a:xfrm>
                          <a:prstGeom prst="rect">
                            <a:avLst/>
                          </a:prstGeom>
                        </pic:spPr>
                      </pic:pic>
                      <wps:wsp>
                        <wps:cNvPr id="14" name="Graphic 14"/>
                        <wps:cNvSpPr/>
                        <wps:spPr>
                          <a:xfrm>
                            <a:off x="4762" y="4762"/>
                            <a:ext cx="5724525" cy="7405370"/>
                          </a:xfrm>
                          <a:custGeom>
                            <a:avLst/>
                            <a:gdLst/>
                            <a:ahLst/>
                            <a:cxnLst/>
                            <a:rect l="l" t="t" r="r" b="b"/>
                            <a:pathLst>
                              <a:path w="5724525" h="7405370">
                                <a:moveTo>
                                  <a:pt x="0" y="7405370"/>
                                </a:moveTo>
                                <a:lnTo>
                                  <a:pt x="5724525" y="7405370"/>
                                </a:lnTo>
                                <a:lnTo>
                                  <a:pt x="5724525" y="0"/>
                                </a:lnTo>
                                <a:lnTo>
                                  <a:pt x="0" y="0"/>
                                </a:lnTo>
                                <a:lnTo>
                                  <a:pt x="0" y="7405370"/>
                                </a:lnTo>
                                <a:close/>
                              </a:path>
                            </a:pathLst>
                          </a:custGeom>
                          <a:ln w="952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2A476059" id="Group 12" o:spid="_x0000_s1026" style="width:451.5pt;height:583.85pt;mso-position-horizontal-relative:char;mso-position-vertical-relative:line" coordsize="57340,7414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">
                <v:shape id="Image 13" o:spid="_x0000_s1027" type="#_x0000_t75" style="position:absolute;left:2001;top:1619;width:53003;height:712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">
                  <v:imagedata r:id="rId11" o:title=""/>
                </v:shape>
                <v:shape id="Graphic 14" o:spid="_x0000_s1028" style="position:absolute;left:47;top:47;width:57245;height:74054;visibility:visible;mso-wrap-style:square;v-text-anchor:top" coordsize="5724525,7405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" path="m,7405370r5724525,l5724525,,,,,7405370xe" filled="f" strokeweight=".26456mm">
                  <v:path arrowok="t"/>
                </v:shape>
                <w10:anchorlock/>
              </v:group>
            </w:pict>
          </mc:Fallback>
        </mc:AlternateContent>
      </w:r>
    </w:p>
    <w:p w14:paraId="236E050D" w14:textId="77777777" w:rsidR="00F9164C" w:rsidRDefault="00000000">
      <w:pPr>
        <w:spacing w:before="48"/>
        <w:ind w:left="10" w:right="10"/>
        <w:jc w:val="center"/>
        <w:rPr>
          <w:rFonts w:ascii="Arial"/>
          <w:i/>
          <w:sz w:val="15"/>
        </w:rPr>
      </w:pPr>
      <w:r>
        <w:rPr>
          <w:rFonts w:ascii="Arial"/>
          <w:i/>
          <w:color w:val="666666"/>
          <w:sz w:val="15"/>
        </w:rPr>
        <w:t>The</w:t>
      </w:r>
      <w:r>
        <w:rPr>
          <w:rFonts w:ascii="Arial"/>
          <w:i/>
          <w:color w:val="666666"/>
          <w:spacing w:val="-4"/>
          <w:sz w:val="15"/>
        </w:rPr>
        <w:t xml:space="preserve"> </w:t>
      </w:r>
      <w:r>
        <w:rPr>
          <w:rFonts w:ascii="Arial"/>
          <w:i/>
          <w:color w:val="666666"/>
          <w:sz w:val="15"/>
        </w:rPr>
        <w:t>grader</w:t>
      </w:r>
      <w:r>
        <w:rPr>
          <w:rFonts w:ascii="Arial"/>
          <w:i/>
          <w:color w:val="666666"/>
          <w:spacing w:val="-5"/>
          <w:sz w:val="15"/>
        </w:rPr>
        <w:t xml:space="preserve"> </w:t>
      </w:r>
      <w:r>
        <w:rPr>
          <w:rFonts w:ascii="Arial"/>
          <w:i/>
          <w:color w:val="666666"/>
          <w:sz w:val="15"/>
        </w:rPr>
        <w:t>requires</w:t>
      </w:r>
      <w:r>
        <w:rPr>
          <w:rFonts w:ascii="Arial"/>
          <w:i/>
          <w:color w:val="666666"/>
          <w:spacing w:val="-5"/>
          <w:sz w:val="15"/>
        </w:rPr>
        <w:t xml:space="preserve"> </w:t>
      </w:r>
      <w:r>
        <w:rPr>
          <w:rFonts w:ascii="Arial"/>
          <w:i/>
          <w:color w:val="666666"/>
          <w:sz w:val="15"/>
        </w:rPr>
        <w:t>the</w:t>
      </w:r>
      <w:r>
        <w:rPr>
          <w:rFonts w:ascii="Arial"/>
          <w:i/>
          <w:color w:val="666666"/>
          <w:spacing w:val="-4"/>
          <w:sz w:val="15"/>
        </w:rPr>
        <w:t xml:space="preserve"> </w:t>
      </w:r>
      <w:r>
        <w:rPr>
          <w:rFonts w:ascii="Arial"/>
          <w:i/>
          <w:color w:val="666666"/>
          <w:sz w:val="15"/>
        </w:rPr>
        <w:t>opposite</w:t>
      </w:r>
      <w:r>
        <w:rPr>
          <w:rFonts w:ascii="Arial"/>
          <w:i/>
          <w:color w:val="666666"/>
          <w:spacing w:val="-4"/>
          <w:sz w:val="15"/>
        </w:rPr>
        <w:t xml:space="preserve"> </w:t>
      </w:r>
      <w:r>
        <w:rPr>
          <w:rFonts w:ascii="Arial"/>
          <w:i/>
          <w:color w:val="666666"/>
          <w:sz w:val="15"/>
        </w:rPr>
        <w:t>hydrochlorothiazide</w:t>
      </w:r>
      <w:r>
        <w:rPr>
          <w:rFonts w:ascii="Arial"/>
          <w:i/>
          <w:color w:val="666666"/>
          <w:spacing w:val="-4"/>
          <w:sz w:val="15"/>
        </w:rPr>
        <w:t xml:space="preserve"> </w:t>
      </w:r>
      <w:r>
        <w:rPr>
          <w:rFonts w:ascii="Arial"/>
          <w:i/>
          <w:color w:val="666666"/>
          <w:sz w:val="15"/>
        </w:rPr>
        <w:t>adherence</w:t>
      </w:r>
      <w:r>
        <w:rPr>
          <w:rFonts w:ascii="Arial"/>
          <w:i/>
          <w:color w:val="666666"/>
          <w:spacing w:val="-3"/>
          <w:sz w:val="15"/>
        </w:rPr>
        <w:t xml:space="preserve"> </w:t>
      </w:r>
      <w:r>
        <w:rPr>
          <w:rFonts w:ascii="Arial"/>
          <w:i/>
          <w:color w:val="666666"/>
          <w:spacing w:val="-2"/>
          <w:sz w:val="15"/>
        </w:rPr>
        <w:t>history.</w:t>
      </w:r>
    </w:p>
    <w:p w14:paraId="45F1B4E1" w14:textId="77777777" w:rsidR="00F9164C" w:rsidRDefault="00F9164C">
      <w:pPr>
        <w:jc w:val="center"/>
        <w:rPr>
          <w:rFonts w:ascii="Arial"/>
          <w:i/>
          <w:sz w:val="15"/>
        </w:rPr>
      </w:pPr>
    </w:p>
    <w:p w14:paraId="46C0D2EE" w14:textId="77777777" w:rsidR="00B265D4" w:rsidRPr="00B265D4" w:rsidRDefault="00B265D4">
      <w:pPr>
        <w:jc w:val="center"/>
        <w:rPr>
          <w:rFonts w:ascii="Arial"/>
          <w:i/>
          <w:color w:val="EE0000"/>
          <w:sz w:val="32"/>
          <w:szCs w:val="32"/>
        </w:rPr>
      </w:pPr>
      <w:r w:rsidRPr="00B265D4">
        <w:rPr>
          <w:rFonts w:ascii="Arial"/>
          <w:i/>
          <w:color w:val="EE0000"/>
          <w:sz w:val="32"/>
          <w:szCs w:val="32"/>
        </w:rPr>
        <w:t>Correction</w:t>
      </w:r>
    </w:p>
    <w:p w14:paraId="4EC49AF0" w14:textId="5373F6A4" w:rsidR="00B265D4" w:rsidRDefault="00B265D4">
      <w:pPr>
        <w:jc w:val="center"/>
        <w:rPr>
          <w:rFonts w:ascii="Arial"/>
          <w:i/>
          <w:sz w:val="15"/>
        </w:rPr>
        <w:sectPr w:rsidR="00B265D4">
          <w:pgSz w:w="12240" w:h="15840"/>
          <w:pgMar w:top="800" w:right="0" w:bottom="540" w:left="0" w:header="0" w:footer="313" w:gutter="0"/>
          <w:cols w:space="720"/>
        </w:sectPr>
      </w:pPr>
      <w:r w:rsidRPr="00B265D4">
        <w:rPr>
          <w:rFonts w:ascii="Arial"/>
          <w:i/>
          <w:sz w:val="15"/>
        </w:rPr>
        <w:lastRenderedPageBreak/>
        <w:drawing>
          <wp:inline distT="0" distB="0" distL="0" distR="0" wp14:anchorId="22C9CB58" wp14:editId="68E39828">
            <wp:extent cx="7772400" cy="1981200"/>
            <wp:effectExtent l="0" t="0" r="0" b="0"/>
            <wp:docPr id="1226225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225631" name=""/>
                    <pic:cNvPicPr/>
                  </pic:nvPicPr>
                  <pic:blipFill>
                    <a:blip r:embed="rId15"/>
                    <a:stretch>
                      <a:fillRect/>
                    </a:stretch>
                  </pic:blipFill>
                  <pic:spPr>
                    <a:xfrm>
                      <a:off x="0" y="0"/>
                      <a:ext cx="7772400" cy="1981200"/>
                    </a:xfrm>
                    <a:prstGeom prst="rect">
                      <a:avLst/>
                    </a:prstGeom>
                  </pic:spPr>
                </pic:pic>
              </a:graphicData>
            </a:graphic>
          </wp:inline>
        </w:drawing>
      </w:r>
    </w:p>
    <w:p w14:paraId="6778D382" w14:textId="77777777" w:rsidR="00F9164C" w:rsidRDefault="00000000">
      <w:pPr>
        <w:pStyle w:val="Heading8"/>
      </w:pPr>
      <w:r>
        <w:rPr>
          <w:color w:val="17365D"/>
        </w:rPr>
        <w:lastRenderedPageBreak/>
        <w:t>Issue</w:t>
      </w:r>
      <w:r>
        <w:rPr>
          <w:color w:val="17365D"/>
          <w:spacing w:val="-6"/>
        </w:rPr>
        <w:t xml:space="preserve"> </w:t>
      </w:r>
      <w:r>
        <w:rPr>
          <w:color w:val="17365D"/>
        </w:rPr>
        <w:t>3. Appendectomy</w:t>
      </w:r>
      <w:r>
        <w:rPr>
          <w:color w:val="17365D"/>
          <w:spacing w:val="-4"/>
        </w:rPr>
        <w:t xml:space="preserve"> </w:t>
      </w:r>
      <w:r>
        <w:rPr>
          <w:color w:val="17365D"/>
        </w:rPr>
        <w:t>required by</w:t>
      </w:r>
      <w:r>
        <w:rPr>
          <w:color w:val="17365D"/>
          <w:spacing w:val="-4"/>
        </w:rPr>
        <w:t xml:space="preserve"> </w:t>
      </w:r>
      <w:r>
        <w:rPr>
          <w:color w:val="17365D"/>
        </w:rPr>
        <w:t>the</w:t>
      </w:r>
      <w:r>
        <w:rPr>
          <w:color w:val="17365D"/>
          <w:spacing w:val="-4"/>
        </w:rPr>
        <w:t xml:space="preserve"> </w:t>
      </w:r>
      <w:r>
        <w:rPr>
          <w:color w:val="17365D"/>
        </w:rPr>
        <w:t>grader</w:t>
      </w:r>
      <w:r>
        <w:rPr>
          <w:color w:val="17365D"/>
          <w:spacing w:val="-3"/>
        </w:rPr>
        <w:t xml:space="preserve"> </w:t>
      </w:r>
      <w:r>
        <w:rPr>
          <w:color w:val="17365D"/>
        </w:rPr>
        <w:t>contradicts</w:t>
      </w:r>
      <w:r>
        <w:rPr>
          <w:color w:val="17365D"/>
          <w:spacing w:val="-4"/>
        </w:rPr>
        <w:t xml:space="preserve"> </w:t>
      </w:r>
      <w:r>
        <w:rPr>
          <w:color w:val="17365D"/>
        </w:rPr>
        <w:t>the</w:t>
      </w:r>
      <w:r>
        <w:rPr>
          <w:color w:val="17365D"/>
          <w:spacing w:val="-4"/>
        </w:rPr>
        <w:t xml:space="preserve"> </w:t>
      </w:r>
      <w:r>
        <w:rPr>
          <w:color w:val="17365D"/>
        </w:rPr>
        <w:t>AI patient</w:t>
      </w:r>
      <w:r>
        <w:rPr>
          <w:color w:val="17365D"/>
          <w:spacing w:val="-2"/>
        </w:rPr>
        <w:t xml:space="preserve"> </w:t>
      </w:r>
      <w:r>
        <w:rPr>
          <w:color w:val="17365D"/>
        </w:rPr>
        <w:t>surgical</w:t>
      </w:r>
      <w:r>
        <w:rPr>
          <w:color w:val="17365D"/>
          <w:spacing w:val="-4"/>
        </w:rPr>
        <w:t xml:space="preserve"> </w:t>
      </w:r>
      <w:r>
        <w:rPr>
          <w:color w:val="17365D"/>
          <w:spacing w:val="-2"/>
        </w:rPr>
        <w:t>history</w:t>
      </w:r>
    </w:p>
    <w:p w14:paraId="215718C4" w14:textId="77777777" w:rsidR="00F9164C" w:rsidRDefault="00000000">
      <w:pPr>
        <w:pStyle w:val="BodyText"/>
        <w:spacing w:before="117" w:line="242" w:lineRule="auto"/>
        <w:ind w:left="835" w:right="871"/>
      </w:pPr>
      <w:r>
        <w:rPr>
          <w:rFonts w:ascii="Arial"/>
          <w:b/>
          <w:color w:val="17365D"/>
        </w:rPr>
        <w:t>What</w:t>
      </w:r>
      <w:r>
        <w:rPr>
          <w:rFonts w:ascii="Arial"/>
          <w:b/>
          <w:color w:val="17365D"/>
          <w:spacing w:val="-2"/>
        </w:rPr>
        <w:t xml:space="preserve"> </w:t>
      </w:r>
      <w:r>
        <w:rPr>
          <w:rFonts w:ascii="Arial"/>
          <w:b/>
          <w:color w:val="17365D"/>
        </w:rPr>
        <w:t>the</w:t>
      </w:r>
      <w:r>
        <w:rPr>
          <w:rFonts w:ascii="Arial"/>
          <w:b/>
          <w:color w:val="17365D"/>
          <w:spacing w:val="-3"/>
        </w:rPr>
        <w:t xml:space="preserve"> </w:t>
      </w:r>
      <w:r>
        <w:rPr>
          <w:rFonts w:ascii="Arial"/>
          <w:b/>
          <w:color w:val="17365D"/>
        </w:rPr>
        <w:t>student</w:t>
      </w:r>
      <w:r>
        <w:rPr>
          <w:rFonts w:ascii="Arial"/>
          <w:b/>
          <w:color w:val="17365D"/>
          <w:spacing w:val="-2"/>
        </w:rPr>
        <w:t xml:space="preserve"> </w:t>
      </w:r>
      <w:r>
        <w:rPr>
          <w:rFonts w:ascii="Arial"/>
          <w:b/>
          <w:color w:val="17365D"/>
        </w:rPr>
        <w:t>saw or</w:t>
      </w:r>
      <w:r>
        <w:rPr>
          <w:rFonts w:ascii="Arial"/>
          <w:b/>
          <w:color w:val="17365D"/>
          <w:spacing w:val="-2"/>
        </w:rPr>
        <w:t xml:space="preserve"> </w:t>
      </w:r>
      <w:r>
        <w:rPr>
          <w:rFonts w:ascii="Arial"/>
          <w:b/>
          <w:color w:val="17365D"/>
        </w:rPr>
        <w:t>heard:</w:t>
      </w:r>
      <w:r>
        <w:rPr>
          <w:rFonts w:ascii="Arial"/>
          <w:b/>
          <w:color w:val="17365D"/>
          <w:spacing w:val="-1"/>
        </w:rPr>
        <w:t xml:space="preserve"> </w:t>
      </w:r>
      <w:r>
        <w:t>When</w:t>
      </w:r>
      <w:r>
        <w:rPr>
          <w:spacing w:val="-3"/>
        </w:rPr>
        <w:t xml:space="preserve"> </w:t>
      </w:r>
      <w:r>
        <w:t>asked</w:t>
      </w:r>
      <w:r>
        <w:rPr>
          <w:spacing w:val="-3"/>
        </w:rPr>
        <w:t xml:space="preserve"> </w:t>
      </w:r>
      <w:r>
        <w:t>whether</w:t>
      </w:r>
      <w:r>
        <w:rPr>
          <w:spacing w:val="-2"/>
        </w:rPr>
        <w:t xml:space="preserve"> </w:t>
      </w:r>
      <w:r>
        <w:t>he</w:t>
      </w:r>
      <w:r>
        <w:rPr>
          <w:spacing w:val="-2"/>
        </w:rPr>
        <w:t xml:space="preserve"> </w:t>
      </w:r>
      <w:r>
        <w:t>has</w:t>
      </w:r>
      <w:r>
        <w:rPr>
          <w:spacing w:val="-8"/>
        </w:rPr>
        <w:t xml:space="preserve"> </w:t>
      </w:r>
      <w:r>
        <w:t>had</w:t>
      </w:r>
      <w:r>
        <w:rPr>
          <w:spacing w:val="-3"/>
        </w:rPr>
        <w:t xml:space="preserve"> </w:t>
      </w:r>
      <w:r>
        <w:t>any</w:t>
      </w:r>
      <w:r>
        <w:rPr>
          <w:spacing w:val="-2"/>
        </w:rPr>
        <w:t xml:space="preserve"> </w:t>
      </w:r>
      <w:r>
        <w:t>surgeries</w:t>
      </w:r>
      <w:r>
        <w:rPr>
          <w:spacing w:val="-2"/>
        </w:rPr>
        <w:t xml:space="preserve"> </w:t>
      </w:r>
      <w:r>
        <w:t>or</w:t>
      </w:r>
      <w:r>
        <w:rPr>
          <w:spacing w:val="-3"/>
        </w:rPr>
        <w:t xml:space="preserve"> </w:t>
      </w:r>
      <w:r>
        <w:t>procedures,</w:t>
      </w:r>
      <w:r>
        <w:rPr>
          <w:spacing w:val="-2"/>
        </w:rPr>
        <w:t xml:space="preserve"> </w:t>
      </w:r>
      <w:r>
        <w:t>Michael</w:t>
      </w:r>
      <w:r>
        <w:rPr>
          <w:spacing w:val="-2"/>
        </w:rPr>
        <w:t xml:space="preserve"> </w:t>
      </w:r>
      <w:r>
        <w:t>states</w:t>
      </w:r>
      <w:r>
        <w:rPr>
          <w:spacing w:val="-2"/>
        </w:rPr>
        <w:t xml:space="preserve"> </w:t>
      </w:r>
      <w:r>
        <w:t>that</w:t>
      </w:r>
      <w:r>
        <w:rPr>
          <w:spacing w:val="-3"/>
        </w:rPr>
        <w:t xml:space="preserve"> </w:t>
      </w:r>
      <w:r>
        <w:t>he</w:t>
      </w:r>
      <w:r>
        <w:rPr>
          <w:spacing w:val="-2"/>
        </w:rPr>
        <w:t xml:space="preserve"> </w:t>
      </w:r>
      <w:r>
        <w:t>cannot think of any prior surgery or procedure.</w:t>
      </w:r>
    </w:p>
    <w:p w14:paraId="255DD851" w14:textId="77777777" w:rsidR="00F9164C" w:rsidRDefault="00000000">
      <w:pPr>
        <w:pStyle w:val="BodyText"/>
        <w:spacing w:before="82" w:line="249" w:lineRule="auto"/>
        <w:ind w:left="835" w:right="934"/>
      </w:pPr>
      <w:r>
        <w:rPr>
          <w:rFonts w:ascii="Arial"/>
          <w:b/>
          <w:color w:val="17365D"/>
        </w:rPr>
        <w:t>What</w:t>
      </w:r>
      <w:r>
        <w:rPr>
          <w:rFonts w:ascii="Arial"/>
          <w:b/>
          <w:color w:val="17365D"/>
          <w:spacing w:val="-2"/>
        </w:rPr>
        <w:t xml:space="preserve"> </w:t>
      </w:r>
      <w:r>
        <w:rPr>
          <w:rFonts w:ascii="Arial"/>
          <w:b/>
          <w:color w:val="17365D"/>
        </w:rPr>
        <w:t>the</w:t>
      </w:r>
      <w:r>
        <w:rPr>
          <w:rFonts w:ascii="Arial"/>
          <w:b/>
          <w:color w:val="17365D"/>
          <w:spacing w:val="-3"/>
        </w:rPr>
        <w:t xml:space="preserve"> </w:t>
      </w:r>
      <w:r>
        <w:rPr>
          <w:rFonts w:ascii="Arial"/>
          <w:b/>
          <w:color w:val="17365D"/>
        </w:rPr>
        <w:t>grader</w:t>
      </w:r>
      <w:r>
        <w:rPr>
          <w:rFonts w:ascii="Arial"/>
          <w:b/>
          <w:color w:val="17365D"/>
          <w:spacing w:val="-2"/>
        </w:rPr>
        <w:t xml:space="preserve"> </w:t>
      </w:r>
      <w:r>
        <w:rPr>
          <w:rFonts w:ascii="Arial"/>
          <w:b/>
          <w:color w:val="17365D"/>
        </w:rPr>
        <w:t>expected:</w:t>
      </w:r>
      <w:r>
        <w:rPr>
          <w:rFonts w:ascii="Arial"/>
          <w:b/>
          <w:color w:val="17365D"/>
          <w:spacing w:val="-2"/>
        </w:rPr>
        <w:t xml:space="preserve"> </w:t>
      </w:r>
      <w:r>
        <w:t>The</w:t>
      </w:r>
      <w:r>
        <w:rPr>
          <w:spacing w:val="-2"/>
        </w:rPr>
        <w:t xml:space="preserve"> </w:t>
      </w:r>
      <w:r>
        <w:t>official</w:t>
      </w:r>
      <w:r>
        <w:rPr>
          <w:spacing w:val="-2"/>
        </w:rPr>
        <w:t xml:space="preserve"> </w:t>
      </w:r>
      <w:r>
        <w:t>Master</w:t>
      </w:r>
      <w:r>
        <w:rPr>
          <w:spacing w:val="-2"/>
        </w:rPr>
        <w:t xml:space="preserve"> </w:t>
      </w:r>
      <w:r>
        <w:t>Profile</w:t>
      </w:r>
      <w:r>
        <w:rPr>
          <w:spacing w:val="-3"/>
        </w:rPr>
        <w:t xml:space="preserve"> </w:t>
      </w:r>
      <w:r>
        <w:t>and</w:t>
      </w:r>
      <w:r>
        <w:rPr>
          <w:spacing w:val="-2"/>
        </w:rPr>
        <w:t xml:space="preserve"> </w:t>
      </w:r>
      <w:r>
        <w:t>grader</w:t>
      </w:r>
      <w:r>
        <w:rPr>
          <w:spacing w:val="-2"/>
        </w:rPr>
        <w:t xml:space="preserve"> </w:t>
      </w:r>
      <w:proofErr w:type="gramStart"/>
      <w:r>
        <w:t>require</w:t>
      </w:r>
      <w:proofErr w:type="gramEnd"/>
      <w:r>
        <w:rPr>
          <w:spacing w:val="-3"/>
        </w:rPr>
        <w:t xml:space="preserve"> </w:t>
      </w:r>
      <w:r>
        <w:t>an</w:t>
      </w:r>
      <w:r>
        <w:rPr>
          <w:spacing w:val="-2"/>
        </w:rPr>
        <w:t xml:space="preserve"> </w:t>
      </w:r>
      <w:r>
        <w:t>appendectomy</w:t>
      </w:r>
      <w:r>
        <w:rPr>
          <w:spacing w:val="-2"/>
        </w:rPr>
        <w:t xml:space="preserve"> </w:t>
      </w:r>
      <w:r>
        <w:t>at</w:t>
      </w:r>
      <w:r>
        <w:rPr>
          <w:spacing w:val="-2"/>
        </w:rPr>
        <w:t xml:space="preserve"> </w:t>
      </w:r>
      <w:r>
        <w:t>age</w:t>
      </w:r>
      <w:r>
        <w:rPr>
          <w:spacing w:val="-3"/>
        </w:rPr>
        <w:t xml:space="preserve"> </w:t>
      </w:r>
      <w:r>
        <w:t>24</w:t>
      </w:r>
      <w:r>
        <w:rPr>
          <w:spacing w:val="-2"/>
        </w:rPr>
        <w:t xml:space="preserve"> </w:t>
      </w:r>
      <w:r>
        <w:t>and</w:t>
      </w:r>
      <w:r>
        <w:rPr>
          <w:spacing w:val="-3"/>
        </w:rPr>
        <w:t xml:space="preserve"> </w:t>
      </w:r>
      <w:r>
        <w:t>deduct</w:t>
      </w:r>
      <w:r>
        <w:rPr>
          <w:spacing w:val="-3"/>
        </w:rPr>
        <w:t xml:space="preserve"> </w:t>
      </w:r>
      <w:r>
        <w:t>when</w:t>
      </w:r>
      <w:r>
        <w:rPr>
          <w:spacing w:val="-2"/>
        </w:rPr>
        <w:t xml:space="preserve"> </w:t>
      </w:r>
      <w:r>
        <w:t>prior surgery is denied.</w:t>
      </w:r>
    </w:p>
    <w:p w14:paraId="1C406F59" w14:textId="77777777" w:rsidR="00F9164C" w:rsidRDefault="00000000">
      <w:pPr>
        <w:pStyle w:val="BodyText"/>
        <w:spacing w:before="75" w:line="242" w:lineRule="auto"/>
        <w:ind w:left="835" w:right="871"/>
      </w:pPr>
      <w:r>
        <w:rPr>
          <w:rFonts w:ascii="Arial"/>
          <w:b/>
          <w:color w:val="17365D"/>
        </w:rPr>
        <w:t>Why</w:t>
      </w:r>
      <w:r>
        <w:rPr>
          <w:rFonts w:ascii="Arial"/>
          <w:b/>
          <w:color w:val="17365D"/>
          <w:spacing w:val="-2"/>
        </w:rPr>
        <w:t xml:space="preserve"> </w:t>
      </w:r>
      <w:r>
        <w:rPr>
          <w:rFonts w:ascii="Arial"/>
          <w:b/>
          <w:color w:val="17365D"/>
        </w:rPr>
        <w:t>this</w:t>
      </w:r>
      <w:r>
        <w:rPr>
          <w:rFonts w:ascii="Arial"/>
          <w:b/>
          <w:color w:val="17365D"/>
          <w:spacing w:val="-3"/>
        </w:rPr>
        <w:t xml:space="preserve"> </w:t>
      </w:r>
      <w:r>
        <w:rPr>
          <w:rFonts w:ascii="Arial"/>
          <w:b/>
          <w:color w:val="17365D"/>
        </w:rPr>
        <w:t>is</w:t>
      </w:r>
      <w:r>
        <w:rPr>
          <w:rFonts w:ascii="Arial"/>
          <w:b/>
          <w:color w:val="17365D"/>
          <w:spacing w:val="-2"/>
        </w:rPr>
        <w:t xml:space="preserve"> </w:t>
      </w:r>
      <w:r>
        <w:rPr>
          <w:rFonts w:ascii="Arial"/>
          <w:b/>
          <w:color w:val="17365D"/>
        </w:rPr>
        <w:t>a</w:t>
      </w:r>
      <w:r>
        <w:rPr>
          <w:rFonts w:ascii="Arial"/>
          <w:b/>
          <w:color w:val="17365D"/>
          <w:spacing w:val="-3"/>
        </w:rPr>
        <w:t xml:space="preserve"> </w:t>
      </w:r>
      <w:r>
        <w:rPr>
          <w:rFonts w:ascii="Arial"/>
          <w:b/>
          <w:color w:val="17365D"/>
        </w:rPr>
        <w:t>problem:</w:t>
      </w:r>
      <w:r>
        <w:rPr>
          <w:rFonts w:ascii="Arial"/>
          <w:b/>
          <w:color w:val="17365D"/>
          <w:spacing w:val="-1"/>
        </w:rPr>
        <w:t xml:space="preserve"> </w:t>
      </w:r>
      <w:r>
        <w:t>A</w:t>
      </w:r>
      <w:r>
        <w:rPr>
          <w:spacing w:val="-3"/>
        </w:rPr>
        <w:t xml:space="preserve"> </w:t>
      </w:r>
      <w:r>
        <w:t>surgical</w:t>
      </w:r>
      <w:r>
        <w:rPr>
          <w:spacing w:val="-3"/>
        </w:rPr>
        <w:t xml:space="preserve"> </w:t>
      </w:r>
      <w:r>
        <w:t>history</w:t>
      </w:r>
      <w:r>
        <w:rPr>
          <w:spacing w:val="-3"/>
        </w:rPr>
        <w:t xml:space="preserve"> </w:t>
      </w:r>
      <w:r>
        <w:t>is</w:t>
      </w:r>
      <w:r>
        <w:rPr>
          <w:spacing w:val="-3"/>
        </w:rPr>
        <w:t xml:space="preserve"> </w:t>
      </w:r>
      <w:r>
        <w:t>a</w:t>
      </w:r>
      <w:r>
        <w:rPr>
          <w:spacing w:val="-3"/>
        </w:rPr>
        <w:t xml:space="preserve"> </w:t>
      </w:r>
      <w:r>
        <w:t>patient</w:t>
      </w:r>
      <w:r>
        <w:rPr>
          <w:spacing w:val="-3"/>
        </w:rPr>
        <w:t xml:space="preserve"> </w:t>
      </w:r>
      <w:proofErr w:type="gramStart"/>
      <w:r>
        <w:t>specific</w:t>
      </w:r>
      <w:r>
        <w:rPr>
          <w:spacing w:val="-3"/>
        </w:rPr>
        <w:t xml:space="preserve"> </w:t>
      </w:r>
      <w:r>
        <w:t>fact</w:t>
      </w:r>
      <w:proofErr w:type="gramEnd"/>
      <w:r>
        <w:t>.</w:t>
      </w:r>
      <w:r>
        <w:rPr>
          <w:spacing w:val="-3"/>
        </w:rPr>
        <w:t xml:space="preserve"> </w:t>
      </w:r>
      <w:r>
        <w:t>The</w:t>
      </w:r>
      <w:r>
        <w:rPr>
          <w:spacing w:val="-3"/>
        </w:rPr>
        <w:t xml:space="preserve"> </w:t>
      </w:r>
      <w:r>
        <w:t>student</w:t>
      </w:r>
      <w:r>
        <w:rPr>
          <w:spacing w:val="-3"/>
        </w:rPr>
        <w:t xml:space="preserve"> </w:t>
      </w:r>
      <w:r>
        <w:t>should</w:t>
      </w:r>
      <w:r>
        <w:rPr>
          <w:spacing w:val="-3"/>
        </w:rPr>
        <w:t xml:space="preserve"> </w:t>
      </w:r>
      <w:r>
        <w:t>not</w:t>
      </w:r>
      <w:r>
        <w:rPr>
          <w:spacing w:val="-3"/>
        </w:rPr>
        <w:t xml:space="preserve"> </w:t>
      </w:r>
      <w:r>
        <w:t>document</w:t>
      </w:r>
      <w:r>
        <w:rPr>
          <w:spacing w:val="-3"/>
        </w:rPr>
        <w:t xml:space="preserve"> </w:t>
      </w:r>
      <w:r>
        <w:t>an</w:t>
      </w:r>
      <w:r>
        <w:rPr>
          <w:spacing w:val="-3"/>
        </w:rPr>
        <w:t xml:space="preserve"> </w:t>
      </w:r>
      <w:r>
        <w:t>appendectomy</w:t>
      </w:r>
      <w:r>
        <w:rPr>
          <w:spacing w:val="-3"/>
        </w:rPr>
        <w:t xml:space="preserve"> </w:t>
      </w:r>
      <w:r>
        <w:t>after</w:t>
      </w:r>
      <w:r>
        <w:rPr>
          <w:spacing w:val="-3"/>
        </w:rPr>
        <w:t xml:space="preserve"> </w:t>
      </w:r>
      <w:r>
        <w:t>the simulated patient denies prior surgery.</w:t>
      </w:r>
    </w:p>
    <w:p w14:paraId="6EFC6D97" w14:textId="77777777" w:rsidR="00F9164C" w:rsidRDefault="00000000">
      <w:pPr>
        <w:pStyle w:val="BodyText"/>
        <w:spacing w:before="82" w:line="249" w:lineRule="auto"/>
        <w:ind w:left="835" w:right="934"/>
      </w:pPr>
      <w:r>
        <w:rPr>
          <w:rFonts w:ascii="Arial"/>
          <w:b/>
          <w:color w:val="17365D"/>
        </w:rPr>
        <w:t>Suggested</w:t>
      </w:r>
      <w:r>
        <w:rPr>
          <w:rFonts w:ascii="Arial"/>
          <w:b/>
          <w:color w:val="17365D"/>
          <w:spacing w:val="-3"/>
        </w:rPr>
        <w:t xml:space="preserve"> </w:t>
      </w:r>
      <w:r>
        <w:rPr>
          <w:rFonts w:ascii="Arial"/>
          <w:b/>
          <w:color w:val="17365D"/>
        </w:rPr>
        <w:t>fix:</w:t>
      </w:r>
      <w:r>
        <w:rPr>
          <w:rFonts w:ascii="Arial"/>
          <w:b/>
          <w:color w:val="17365D"/>
          <w:spacing w:val="-2"/>
        </w:rPr>
        <w:t xml:space="preserve"> </w:t>
      </w:r>
      <w:r>
        <w:t>Persist</w:t>
      </w:r>
      <w:r>
        <w:rPr>
          <w:spacing w:val="-3"/>
        </w:rPr>
        <w:t xml:space="preserve"> </w:t>
      </w:r>
      <w:r>
        <w:t>the</w:t>
      </w:r>
      <w:r>
        <w:rPr>
          <w:spacing w:val="-3"/>
        </w:rPr>
        <w:t xml:space="preserve"> </w:t>
      </w:r>
      <w:r>
        <w:t>intended</w:t>
      </w:r>
      <w:r>
        <w:rPr>
          <w:spacing w:val="-3"/>
        </w:rPr>
        <w:t xml:space="preserve"> </w:t>
      </w:r>
      <w:r>
        <w:t>appendectomy</w:t>
      </w:r>
      <w:r>
        <w:rPr>
          <w:spacing w:val="-3"/>
        </w:rPr>
        <w:t xml:space="preserve"> </w:t>
      </w:r>
      <w:r>
        <w:t>history</w:t>
      </w:r>
      <w:r>
        <w:rPr>
          <w:spacing w:val="-3"/>
        </w:rPr>
        <w:t xml:space="preserve"> </w:t>
      </w:r>
      <w:r>
        <w:t>in</w:t>
      </w:r>
      <w:r>
        <w:rPr>
          <w:spacing w:val="-3"/>
        </w:rPr>
        <w:t xml:space="preserve"> </w:t>
      </w:r>
      <w:r>
        <w:t>the</w:t>
      </w:r>
      <w:r>
        <w:rPr>
          <w:spacing w:val="-3"/>
        </w:rPr>
        <w:t xml:space="preserve"> </w:t>
      </w:r>
      <w:r>
        <w:t>AI</w:t>
      </w:r>
      <w:r>
        <w:rPr>
          <w:spacing w:val="-3"/>
        </w:rPr>
        <w:t xml:space="preserve"> </w:t>
      </w:r>
      <w:r>
        <w:t>patient</w:t>
      </w:r>
      <w:r>
        <w:rPr>
          <w:spacing w:val="-3"/>
        </w:rPr>
        <w:t xml:space="preserve"> </w:t>
      </w:r>
      <w:r>
        <w:t>memory</w:t>
      </w:r>
      <w:r>
        <w:rPr>
          <w:spacing w:val="-3"/>
        </w:rPr>
        <w:t xml:space="preserve"> </w:t>
      </w:r>
      <w:r>
        <w:t>and</w:t>
      </w:r>
      <w:r>
        <w:rPr>
          <w:spacing w:val="-3"/>
        </w:rPr>
        <w:t xml:space="preserve"> </w:t>
      </w:r>
      <w:r>
        <w:t>visible</w:t>
      </w:r>
      <w:r>
        <w:rPr>
          <w:spacing w:val="-3"/>
        </w:rPr>
        <w:t xml:space="preserve"> </w:t>
      </w:r>
      <w:r>
        <w:t>chart.</w:t>
      </w:r>
      <w:r>
        <w:rPr>
          <w:spacing w:val="-3"/>
        </w:rPr>
        <w:t xml:space="preserve"> </w:t>
      </w:r>
      <w:r>
        <w:t>If</w:t>
      </w:r>
      <w:r>
        <w:rPr>
          <w:spacing w:val="-3"/>
        </w:rPr>
        <w:t xml:space="preserve"> </w:t>
      </w:r>
      <w:r>
        <w:t>appendectomy</w:t>
      </w:r>
      <w:r>
        <w:rPr>
          <w:spacing w:val="-3"/>
        </w:rPr>
        <w:t xml:space="preserve"> </w:t>
      </w:r>
      <w:r>
        <w:t>is</w:t>
      </w:r>
      <w:r>
        <w:rPr>
          <w:spacing w:val="-3"/>
        </w:rPr>
        <w:t xml:space="preserve"> </w:t>
      </w:r>
      <w:r>
        <w:t>graded, the patient should disclose it when asked about past surgery or procedures.</w:t>
      </w:r>
    </w:p>
    <w:p w14:paraId="650525E6" w14:textId="77777777" w:rsidR="00F9164C" w:rsidRDefault="00000000">
      <w:pPr>
        <w:spacing w:before="72"/>
        <w:ind w:left="835"/>
        <w:rPr>
          <w:rFonts w:ascii="Arial"/>
          <w:i/>
          <w:sz w:val="15"/>
        </w:rPr>
      </w:pPr>
      <w:r>
        <w:rPr>
          <w:rFonts w:ascii="Arial"/>
          <w:i/>
          <w:noProof/>
          <w:sz w:val="15"/>
        </w:rPr>
        <mc:AlternateContent>
          <mc:Choice Requires="wpg">
            <w:drawing>
              <wp:anchor distT="0" distB="0" distL="0" distR="0" simplePos="0" relativeHeight="487590400" behindDoc="1" locked="0" layoutInCell="1" allowOverlap="1" wp14:anchorId="74D732AA" wp14:editId="7EBFA634">
                <wp:simplePos x="0" y="0"/>
                <wp:positionH relativeFrom="page">
                  <wp:posOffset>1400238</wp:posOffset>
                </wp:positionH>
                <wp:positionV relativeFrom="paragraph">
                  <wp:posOffset>186286</wp:posOffset>
                </wp:positionV>
                <wp:extent cx="4977765" cy="6436360"/>
                <wp:effectExtent l="0" t="0" r="0" b="0"/>
                <wp:wrapTopAndBottom/>
                <wp:docPr id="15"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977765" cy="6436360"/>
                          <a:chOff x="0" y="0"/>
                          <a:chExt cx="4977765" cy="6436360"/>
                        </a:xfrm>
                      </wpg:grpSpPr>
                      <pic:pic xmlns:pic="http://schemas.openxmlformats.org/drawingml/2006/picture">
                        <pic:nvPicPr>
                          <pic:cNvPr id="16" name="Image 16"/>
                          <pic:cNvPicPr/>
                        </pic:nvPicPr>
                        <pic:blipFill>
                          <a:blip r:embed="rId16" cstate="print"/>
                          <a:stretch>
                            <a:fillRect/>
                          </a:stretch>
                        </pic:blipFill>
                        <pic:spPr>
                          <a:xfrm>
                            <a:off x="358974" y="219144"/>
                            <a:ext cx="4159204" cy="5975974"/>
                          </a:xfrm>
                          <a:prstGeom prst="rect">
                            <a:avLst/>
                          </a:prstGeom>
                        </pic:spPr>
                      </pic:pic>
                      <wps:wsp>
                        <wps:cNvPr id="17" name="Graphic 17"/>
                        <wps:cNvSpPr/>
                        <wps:spPr>
                          <a:xfrm>
                            <a:off x="4762" y="4762"/>
                            <a:ext cx="4968240" cy="6426835"/>
                          </a:xfrm>
                          <a:custGeom>
                            <a:avLst/>
                            <a:gdLst/>
                            <a:ahLst/>
                            <a:cxnLst/>
                            <a:rect l="l" t="t" r="r" b="b"/>
                            <a:pathLst>
                              <a:path w="4968240" h="6426835">
                                <a:moveTo>
                                  <a:pt x="0" y="6426708"/>
                                </a:moveTo>
                                <a:lnTo>
                                  <a:pt x="4968240" y="6426708"/>
                                </a:lnTo>
                                <a:lnTo>
                                  <a:pt x="4968240" y="0"/>
                                </a:lnTo>
                                <a:lnTo>
                                  <a:pt x="0" y="0"/>
                                </a:lnTo>
                                <a:lnTo>
                                  <a:pt x="0" y="6426708"/>
                                </a:lnTo>
                                <a:close/>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DF233C6" id="Group 15" o:spid="_x0000_s1026" style="position:absolute;margin-left:110.25pt;margin-top:14.65pt;width:391.95pt;height:506.8pt;z-index:-15726080;mso-wrap-distance-left:0;mso-wrap-distance-right:0;mso-position-horizontal-relative:page" coordsize="49777,6436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">
                <v:shape id="Image 16" o:spid="_x0000_s1027" type="#_x0000_t75" style="position:absolute;left:3589;top:2191;width:41592;height:597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">
                  <v:imagedata r:id="rId17" o:title=""/>
                </v:shape>
                <v:shape id="Graphic 17" o:spid="_x0000_s1028" style="position:absolute;left:47;top:47;width:49683;height:64268;visibility:visible;mso-wrap-style:square;v-text-anchor:top" coordsize="4968240,6426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" path="m,6426708r4968240,l4968240,,,,,6426708xe" filled="f" strokeweight=".26456mm">
                  <v:path arrowok="t"/>
                </v:shape>
                <w10:wrap type="topAndBottom" anchorx="page"/>
              </v:group>
            </w:pict>
          </mc:Fallback>
        </mc:AlternateContent>
      </w:r>
      <w:r>
        <w:rPr>
          <w:rFonts w:ascii="Arial"/>
          <w:i/>
          <w:color w:val="666666"/>
          <w:sz w:val="15"/>
        </w:rPr>
        <w:t>Evidence:</w:t>
      </w:r>
      <w:r>
        <w:rPr>
          <w:rFonts w:ascii="Arial"/>
          <w:i/>
          <w:color w:val="666666"/>
          <w:spacing w:val="-4"/>
          <w:sz w:val="15"/>
        </w:rPr>
        <w:t xml:space="preserve"> </w:t>
      </w:r>
      <w:r>
        <w:rPr>
          <w:rFonts w:ascii="Arial"/>
          <w:i/>
          <w:color w:val="666666"/>
          <w:sz w:val="15"/>
        </w:rPr>
        <w:t>Tuesday</w:t>
      </w:r>
      <w:r>
        <w:rPr>
          <w:rFonts w:ascii="Arial"/>
          <w:i/>
          <w:color w:val="666666"/>
          <w:spacing w:val="-1"/>
          <w:sz w:val="15"/>
        </w:rPr>
        <w:t xml:space="preserve"> </w:t>
      </w:r>
      <w:r>
        <w:rPr>
          <w:rFonts w:ascii="Arial"/>
          <w:i/>
          <w:color w:val="666666"/>
          <w:sz w:val="15"/>
        </w:rPr>
        <w:t>AI</w:t>
      </w:r>
      <w:r>
        <w:rPr>
          <w:rFonts w:ascii="Arial"/>
          <w:i/>
          <w:color w:val="666666"/>
          <w:spacing w:val="-4"/>
          <w:sz w:val="15"/>
        </w:rPr>
        <w:t xml:space="preserve"> </w:t>
      </w:r>
      <w:r>
        <w:rPr>
          <w:rFonts w:ascii="Arial"/>
          <w:i/>
          <w:color w:val="666666"/>
          <w:sz w:val="15"/>
        </w:rPr>
        <w:t>patient</w:t>
      </w:r>
      <w:r>
        <w:rPr>
          <w:rFonts w:ascii="Arial"/>
          <w:i/>
          <w:color w:val="666666"/>
          <w:spacing w:val="-3"/>
          <w:sz w:val="15"/>
        </w:rPr>
        <w:t xml:space="preserve"> </w:t>
      </w:r>
      <w:r>
        <w:rPr>
          <w:rFonts w:ascii="Arial"/>
          <w:i/>
          <w:color w:val="666666"/>
          <w:spacing w:val="-2"/>
          <w:sz w:val="15"/>
        </w:rPr>
        <w:t>interview.</w:t>
      </w:r>
    </w:p>
    <w:p w14:paraId="118BE610" w14:textId="77777777" w:rsidR="00F9164C" w:rsidRDefault="00000000">
      <w:pPr>
        <w:spacing w:before="77"/>
        <w:ind w:left="12" w:right="5"/>
        <w:jc w:val="center"/>
        <w:rPr>
          <w:rFonts w:ascii="Arial"/>
          <w:i/>
          <w:sz w:val="15"/>
        </w:rPr>
      </w:pPr>
      <w:r>
        <w:rPr>
          <w:rFonts w:ascii="Arial"/>
          <w:i/>
          <w:color w:val="666666"/>
          <w:sz w:val="15"/>
        </w:rPr>
        <w:t>Michael</w:t>
      </w:r>
      <w:r>
        <w:rPr>
          <w:rFonts w:ascii="Arial"/>
          <w:i/>
          <w:color w:val="666666"/>
          <w:spacing w:val="-3"/>
          <w:sz w:val="15"/>
        </w:rPr>
        <w:t xml:space="preserve"> </w:t>
      </w:r>
      <w:r>
        <w:rPr>
          <w:rFonts w:ascii="Arial"/>
          <w:i/>
          <w:color w:val="666666"/>
          <w:sz w:val="15"/>
        </w:rPr>
        <w:t>denies</w:t>
      </w:r>
      <w:r>
        <w:rPr>
          <w:rFonts w:ascii="Arial"/>
          <w:i/>
          <w:color w:val="666666"/>
          <w:spacing w:val="-3"/>
          <w:sz w:val="15"/>
        </w:rPr>
        <w:t xml:space="preserve"> </w:t>
      </w:r>
      <w:r>
        <w:rPr>
          <w:rFonts w:ascii="Arial"/>
          <w:i/>
          <w:color w:val="666666"/>
          <w:sz w:val="15"/>
        </w:rPr>
        <w:t>prior</w:t>
      </w:r>
      <w:r>
        <w:rPr>
          <w:rFonts w:ascii="Arial"/>
          <w:i/>
          <w:color w:val="666666"/>
          <w:spacing w:val="-4"/>
          <w:sz w:val="15"/>
        </w:rPr>
        <w:t xml:space="preserve"> </w:t>
      </w:r>
      <w:r>
        <w:rPr>
          <w:rFonts w:ascii="Arial"/>
          <w:i/>
          <w:color w:val="666666"/>
          <w:sz w:val="15"/>
        </w:rPr>
        <w:t>surgeries</w:t>
      </w:r>
      <w:r>
        <w:rPr>
          <w:rFonts w:ascii="Arial"/>
          <w:i/>
          <w:color w:val="666666"/>
          <w:spacing w:val="-3"/>
          <w:sz w:val="15"/>
        </w:rPr>
        <w:t xml:space="preserve"> </w:t>
      </w:r>
      <w:r>
        <w:rPr>
          <w:rFonts w:ascii="Arial"/>
          <w:i/>
          <w:color w:val="666666"/>
          <w:sz w:val="15"/>
        </w:rPr>
        <w:t>or</w:t>
      </w:r>
      <w:r>
        <w:rPr>
          <w:rFonts w:ascii="Arial"/>
          <w:i/>
          <w:color w:val="666666"/>
          <w:spacing w:val="-3"/>
          <w:sz w:val="15"/>
        </w:rPr>
        <w:t xml:space="preserve"> </w:t>
      </w:r>
      <w:r>
        <w:rPr>
          <w:rFonts w:ascii="Arial"/>
          <w:i/>
          <w:color w:val="666666"/>
          <w:spacing w:val="-2"/>
          <w:sz w:val="15"/>
        </w:rPr>
        <w:t>procedures.</w:t>
      </w:r>
    </w:p>
    <w:p w14:paraId="3F05B0CE" w14:textId="77777777" w:rsidR="00F9164C" w:rsidRDefault="00000000">
      <w:pPr>
        <w:spacing w:before="142"/>
        <w:ind w:left="835"/>
        <w:rPr>
          <w:rFonts w:ascii="Arial"/>
          <w:i/>
          <w:sz w:val="15"/>
        </w:rPr>
      </w:pPr>
      <w:r>
        <w:rPr>
          <w:rFonts w:ascii="Arial"/>
          <w:i/>
          <w:color w:val="666666"/>
          <w:sz w:val="15"/>
        </w:rPr>
        <w:t>Answer</w:t>
      </w:r>
      <w:r>
        <w:rPr>
          <w:rFonts w:ascii="Arial"/>
          <w:i/>
          <w:color w:val="666666"/>
          <w:spacing w:val="-3"/>
          <w:sz w:val="15"/>
        </w:rPr>
        <w:t xml:space="preserve"> </w:t>
      </w:r>
      <w:r>
        <w:rPr>
          <w:rFonts w:ascii="Arial"/>
          <w:i/>
          <w:color w:val="666666"/>
          <w:sz w:val="15"/>
        </w:rPr>
        <w:t>key</w:t>
      </w:r>
      <w:r>
        <w:rPr>
          <w:rFonts w:ascii="Arial"/>
          <w:i/>
          <w:color w:val="666666"/>
          <w:spacing w:val="-3"/>
          <w:sz w:val="15"/>
        </w:rPr>
        <w:t xml:space="preserve"> </w:t>
      </w:r>
      <w:r>
        <w:rPr>
          <w:rFonts w:ascii="Arial"/>
          <w:i/>
          <w:color w:val="666666"/>
          <w:sz w:val="15"/>
        </w:rPr>
        <w:t>evidence:</w:t>
      </w:r>
      <w:r>
        <w:rPr>
          <w:rFonts w:ascii="Arial"/>
          <w:i/>
          <w:color w:val="666666"/>
          <w:spacing w:val="-4"/>
          <w:sz w:val="15"/>
        </w:rPr>
        <w:t xml:space="preserve"> </w:t>
      </w:r>
      <w:r>
        <w:rPr>
          <w:rFonts w:ascii="Arial"/>
          <w:i/>
          <w:color w:val="666666"/>
          <w:sz w:val="15"/>
        </w:rPr>
        <w:t>Patient</w:t>
      </w:r>
      <w:r>
        <w:rPr>
          <w:rFonts w:ascii="Arial"/>
          <w:i/>
          <w:color w:val="666666"/>
          <w:spacing w:val="-5"/>
          <w:sz w:val="15"/>
        </w:rPr>
        <w:t xml:space="preserve"> </w:t>
      </w:r>
      <w:r>
        <w:rPr>
          <w:rFonts w:ascii="Arial"/>
          <w:i/>
          <w:color w:val="666666"/>
          <w:sz w:val="15"/>
        </w:rPr>
        <w:t>A</w:t>
      </w:r>
      <w:r>
        <w:rPr>
          <w:rFonts w:ascii="Arial"/>
          <w:i/>
          <w:color w:val="666666"/>
          <w:spacing w:val="-3"/>
          <w:sz w:val="15"/>
        </w:rPr>
        <w:t xml:space="preserve"> </w:t>
      </w:r>
      <w:r>
        <w:rPr>
          <w:rFonts w:ascii="Arial"/>
          <w:i/>
          <w:color w:val="666666"/>
          <w:sz w:val="15"/>
        </w:rPr>
        <w:t>Master</w:t>
      </w:r>
      <w:r>
        <w:rPr>
          <w:rFonts w:ascii="Arial"/>
          <w:i/>
          <w:color w:val="666666"/>
          <w:spacing w:val="-2"/>
          <w:sz w:val="15"/>
        </w:rPr>
        <w:t xml:space="preserve"> Profile.</w:t>
      </w:r>
    </w:p>
    <w:p w14:paraId="585CA321" w14:textId="77777777" w:rsidR="00F9164C" w:rsidRDefault="00F9164C">
      <w:pPr>
        <w:rPr>
          <w:rFonts w:ascii="Arial"/>
          <w:i/>
          <w:sz w:val="15"/>
        </w:rPr>
        <w:sectPr w:rsidR="00F9164C">
          <w:pgSz w:w="12240" w:h="15840"/>
          <w:pgMar w:top="720" w:right="0" w:bottom="540" w:left="0" w:header="0" w:footer="313" w:gutter="0"/>
          <w:cols w:space="720"/>
        </w:sectPr>
      </w:pPr>
    </w:p>
    <w:p w14:paraId="74EB1016" w14:textId="77777777" w:rsidR="00F9164C" w:rsidRDefault="00000000">
      <w:pPr>
        <w:ind w:left="3334"/>
        <w:rPr>
          <w:rFonts w:ascii="Arial"/>
          <w:sz w:val="20"/>
        </w:rPr>
      </w:pPr>
      <w:r>
        <w:rPr>
          <w:rFonts w:ascii="Arial"/>
          <w:noProof/>
          <w:sz w:val="20"/>
        </w:rPr>
        <w:lastRenderedPageBreak/>
        <mc:AlternateContent>
          <mc:Choice Requires="wpg">
            <w:drawing>
              <wp:inline distT="0" distB="0" distL="0" distR="0" wp14:anchorId="1958223D" wp14:editId="65262FB0">
                <wp:extent cx="3537585" cy="4388485"/>
                <wp:effectExtent l="0" t="0" r="0" b="2539"/>
                <wp:docPr id="18"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537585" cy="4388485"/>
                          <a:chOff x="0" y="0"/>
                          <a:chExt cx="3537585" cy="4388485"/>
                        </a:xfrm>
                      </wpg:grpSpPr>
                      <pic:pic xmlns:pic="http://schemas.openxmlformats.org/drawingml/2006/picture">
                        <pic:nvPicPr>
                          <pic:cNvPr id="19" name="Image 19"/>
                          <pic:cNvPicPr/>
                        </pic:nvPicPr>
                        <pic:blipFill>
                          <a:blip r:embed="rId18" cstate="print"/>
                          <a:stretch>
                            <a:fillRect/>
                          </a:stretch>
                        </pic:blipFill>
                        <pic:spPr>
                          <a:xfrm>
                            <a:off x="462307" y="80924"/>
                            <a:ext cx="2941116" cy="4197287"/>
                          </a:xfrm>
                          <a:prstGeom prst="rect">
                            <a:avLst/>
                          </a:prstGeom>
                        </pic:spPr>
                      </pic:pic>
                      <wps:wsp>
                        <wps:cNvPr id="20" name="Graphic 20"/>
                        <wps:cNvSpPr/>
                        <wps:spPr>
                          <a:xfrm>
                            <a:off x="4762" y="4762"/>
                            <a:ext cx="3528060" cy="4378960"/>
                          </a:xfrm>
                          <a:custGeom>
                            <a:avLst/>
                            <a:gdLst/>
                            <a:ahLst/>
                            <a:cxnLst/>
                            <a:rect l="l" t="t" r="r" b="b"/>
                            <a:pathLst>
                              <a:path w="3528060" h="4378960">
                                <a:moveTo>
                                  <a:pt x="0" y="4378833"/>
                                </a:moveTo>
                                <a:lnTo>
                                  <a:pt x="3528060" y="4378833"/>
                                </a:lnTo>
                                <a:lnTo>
                                  <a:pt x="3528060" y="0"/>
                                </a:lnTo>
                                <a:lnTo>
                                  <a:pt x="0" y="0"/>
                                </a:lnTo>
                                <a:lnTo>
                                  <a:pt x="0" y="4378833"/>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0D9E2D2" id="Group 18" o:spid="_x0000_s1026" style="width:278.55pt;height:345.55pt;mso-position-horizontal-relative:char;mso-position-vertical-relative:line" coordsize="35375,4388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">
                <v:shape id="Image 19" o:spid="_x0000_s1027" type="#_x0000_t75" style="position:absolute;left:4623;top:809;width:29411;height:419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">
                  <v:imagedata r:id="rId19" o:title=""/>
                </v:shape>
                <v:shape id="Graphic 20" o:spid="_x0000_s1028" style="position:absolute;left:47;top:47;width:35281;height:43790;visibility:visible;mso-wrap-style:square;v-text-anchor:top" coordsize="3528060,4378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" path="m,4378833r3528060,l3528060,,,,,4378833xe" filled="f">
                  <v:path arrowok="t"/>
                </v:shape>
                <w10:anchorlock/>
              </v:group>
            </w:pict>
          </mc:Fallback>
        </mc:AlternateContent>
      </w:r>
    </w:p>
    <w:p w14:paraId="78D519CB" w14:textId="77777777" w:rsidR="00F9164C" w:rsidRDefault="00000000">
      <w:pPr>
        <w:spacing w:before="56"/>
        <w:ind w:left="10" w:right="9"/>
        <w:jc w:val="center"/>
        <w:rPr>
          <w:rFonts w:ascii="Arial"/>
          <w:i/>
          <w:sz w:val="15"/>
        </w:rPr>
      </w:pPr>
      <w:r>
        <w:rPr>
          <w:rFonts w:ascii="Arial"/>
          <w:i/>
          <w:color w:val="666666"/>
          <w:sz w:val="15"/>
        </w:rPr>
        <w:t>The</w:t>
      </w:r>
      <w:r>
        <w:rPr>
          <w:rFonts w:ascii="Arial"/>
          <w:i/>
          <w:color w:val="666666"/>
          <w:spacing w:val="-3"/>
          <w:sz w:val="15"/>
        </w:rPr>
        <w:t xml:space="preserve"> </w:t>
      </w:r>
      <w:r>
        <w:rPr>
          <w:rFonts w:ascii="Arial"/>
          <w:i/>
          <w:color w:val="666666"/>
          <w:sz w:val="15"/>
        </w:rPr>
        <w:t>official</w:t>
      </w:r>
      <w:r>
        <w:rPr>
          <w:rFonts w:ascii="Arial"/>
          <w:i/>
          <w:color w:val="666666"/>
          <w:spacing w:val="-2"/>
          <w:sz w:val="15"/>
        </w:rPr>
        <w:t xml:space="preserve"> </w:t>
      </w:r>
      <w:r>
        <w:rPr>
          <w:rFonts w:ascii="Arial"/>
          <w:i/>
          <w:color w:val="666666"/>
          <w:sz w:val="15"/>
        </w:rPr>
        <w:t>Master</w:t>
      </w:r>
      <w:r>
        <w:rPr>
          <w:rFonts w:ascii="Arial"/>
          <w:i/>
          <w:color w:val="666666"/>
          <w:spacing w:val="-3"/>
          <w:sz w:val="15"/>
        </w:rPr>
        <w:t xml:space="preserve"> </w:t>
      </w:r>
      <w:r>
        <w:rPr>
          <w:rFonts w:ascii="Arial"/>
          <w:i/>
          <w:color w:val="666666"/>
          <w:sz w:val="15"/>
        </w:rPr>
        <w:t>Profile</w:t>
      </w:r>
      <w:r>
        <w:rPr>
          <w:rFonts w:ascii="Arial"/>
          <w:i/>
          <w:color w:val="666666"/>
          <w:spacing w:val="-3"/>
          <w:sz w:val="15"/>
        </w:rPr>
        <w:t xml:space="preserve"> </w:t>
      </w:r>
      <w:r>
        <w:rPr>
          <w:rFonts w:ascii="Arial"/>
          <w:i/>
          <w:color w:val="666666"/>
          <w:sz w:val="15"/>
        </w:rPr>
        <w:t>includes</w:t>
      </w:r>
      <w:r>
        <w:rPr>
          <w:rFonts w:ascii="Arial"/>
          <w:i/>
          <w:color w:val="666666"/>
          <w:spacing w:val="-3"/>
          <w:sz w:val="15"/>
        </w:rPr>
        <w:t xml:space="preserve"> </w:t>
      </w:r>
      <w:r>
        <w:rPr>
          <w:rFonts w:ascii="Arial"/>
          <w:i/>
          <w:color w:val="666666"/>
          <w:sz w:val="15"/>
        </w:rPr>
        <w:t>appendectomy</w:t>
      </w:r>
      <w:r>
        <w:rPr>
          <w:rFonts w:ascii="Arial"/>
          <w:i/>
          <w:color w:val="666666"/>
          <w:spacing w:val="-3"/>
          <w:sz w:val="15"/>
        </w:rPr>
        <w:t xml:space="preserve"> </w:t>
      </w:r>
      <w:r>
        <w:rPr>
          <w:rFonts w:ascii="Arial"/>
          <w:i/>
          <w:color w:val="666666"/>
          <w:sz w:val="15"/>
        </w:rPr>
        <w:t>at</w:t>
      </w:r>
      <w:r>
        <w:rPr>
          <w:rFonts w:ascii="Arial"/>
          <w:i/>
          <w:color w:val="666666"/>
          <w:spacing w:val="-5"/>
          <w:sz w:val="15"/>
        </w:rPr>
        <w:t xml:space="preserve"> </w:t>
      </w:r>
      <w:r>
        <w:rPr>
          <w:rFonts w:ascii="Arial"/>
          <w:i/>
          <w:color w:val="666666"/>
          <w:sz w:val="15"/>
        </w:rPr>
        <w:t>age</w:t>
      </w:r>
      <w:r>
        <w:rPr>
          <w:rFonts w:ascii="Arial"/>
          <w:i/>
          <w:color w:val="666666"/>
          <w:spacing w:val="-2"/>
          <w:sz w:val="15"/>
        </w:rPr>
        <w:t xml:space="preserve"> </w:t>
      </w:r>
      <w:r>
        <w:rPr>
          <w:rFonts w:ascii="Arial"/>
          <w:i/>
          <w:color w:val="666666"/>
          <w:spacing w:val="-5"/>
          <w:sz w:val="15"/>
        </w:rPr>
        <w:t>24.</w:t>
      </w:r>
    </w:p>
    <w:p w14:paraId="00FA7B85" w14:textId="77777777" w:rsidR="00F9164C" w:rsidRDefault="00F9164C">
      <w:pPr>
        <w:jc w:val="center"/>
        <w:rPr>
          <w:rFonts w:ascii="Arial"/>
          <w:i/>
          <w:sz w:val="15"/>
        </w:rPr>
      </w:pPr>
    </w:p>
    <w:p w14:paraId="3C8810EA" w14:textId="77777777" w:rsidR="00DD0FEB" w:rsidRPr="00DD0FEB" w:rsidRDefault="00DD0FEB">
      <w:pPr>
        <w:jc w:val="center"/>
        <w:rPr>
          <w:rFonts w:ascii="Arial"/>
          <w:i/>
          <w:color w:val="EE0000"/>
          <w:sz w:val="32"/>
          <w:szCs w:val="32"/>
        </w:rPr>
      </w:pPr>
      <w:r w:rsidRPr="00DD0FEB">
        <w:rPr>
          <w:rFonts w:ascii="Arial"/>
          <w:i/>
          <w:color w:val="EE0000"/>
          <w:sz w:val="32"/>
          <w:szCs w:val="32"/>
        </w:rPr>
        <w:t>Correction</w:t>
      </w:r>
    </w:p>
    <w:p w14:paraId="224B800D" w14:textId="2B00957D" w:rsidR="00DD0FEB" w:rsidRDefault="00DD0FEB">
      <w:pPr>
        <w:jc w:val="center"/>
        <w:rPr>
          <w:rFonts w:ascii="Arial"/>
          <w:i/>
          <w:sz w:val="15"/>
        </w:rPr>
        <w:sectPr w:rsidR="00DD0FEB">
          <w:pgSz w:w="12240" w:h="15840"/>
          <w:pgMar w:top="800" w:right="0" w:bottom="540" w:left="0" w:header="0" w:footer="313" w:gutter="0"/>
          <w:cols w:space="720"/>
        </w:sectPr>
      </w:pPr>
      <w:r w:rsidRPr="00DD0FEB">
        <w:rPr>
          <w:rFonts w:ascii="Arial"/>
          <w:i/>
          <w:sz w:val="15"/>
        </w:rPr>
        <w:drawing>
          <wp:inline distT="0" distB="0" distL="0" distR="0" wp14:anchorId="5073B919" wp14:editId="0290C203">
            <wp:extent cx="6305874" cy="1314518"/>
            <wp:effectExtent l="0" t="0" r="0" b="0"/>
            <wp:docPr id="581981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981955" name=""/>
                    <pic:cNvPicPr/>
                  </pic:nvPicPr>
                  <pic:blipFill>
                    <a:blip r:embed="rId20"/>
                    <a:stretch>
                      <a:fillRect/>
                    </a:stretch>
                  </pic:blipFill>
                  <pic:spPr>
                    <a:xfrm>
                      <a:off x="0" y="0"/>
                      <a:ext cx="6305874" cy="1314518"/>
                    </a:xfrm>
                    <a:prstGeom prst="rect">
                      <a:avLst/>
                    </a:prstGeom>
                  </pic:spPr>
                </pic:pic>
              </a:graphicData>
            </a:graphic>
          </wp:inline>
        </w:drawing>
      </w:r>
    </w:p>
    <w:p w14:paraId="457C3D93" w14:textId="77777777" w:rsidR="00F9164C" w:rsidRDefault="00000000">
      <w:pPr>
        <w:pStyle w:val="Heading8"/>
      </w:pPr>
      <w:r>
        <w:rPr>
          <w:color w:val="17365D"/>
        </w:rPr>
        <w:lastRenderedPageBreak/>
        <w:t>Issue</w:t>
      </w:r>
      <w:r>
        <w:rPr>
          <w:color w:val="17365D"/>
          <w:spacing w:val="-6"/>
        </w:rPr>
        <w:t xml:space="preserve"> </w:t>
      </w:r>
      <w:r>
        <w:rPr>
          <w:color w:val="17365D"/>
        </w:rPr>
        <w:t>4. Family</w:t>
      </w:r>
      <w:r>
        <w:rPr>
          <w:color w:val="17365D"/>
          <w:spacing w:val="-4"/>
        </w:rPr>
        <w:t xml:space="preserve"> </w:t>
      </w:r>
      <w:r>
        <w:rPr>
          <w:color w:val="17365D"/>
        </w:rPr>
        <w:t>history</w:t>
      </w:r>
      <w:r>
        <w:rPr>
          <w:color w:val="17365D"/>
          <w:spacing w:val="-4"/>
        </w:rPr>
        <w:t xml:space="preserve"> </w:t>
      </w:r>
      <w:r>
        <w:rPr>
          <w:color w:val="17365D"/>
        </w:rPr>
        <w:t>and</w:t>
      </w:r>
      <w:r>
        <w:rPr>
          <w:color w:val="17365D"/>
          <w:spacing w:val="-5"/>
        </w:rPr>
        <w:t xml:space="preserve"> </w:t>
      </w:r>
      <w:r>
        <w:rPr>
          <w:color w:val="17365D"/>
        </w:rPr>
        <w:t>paternal myocardial infarction age</w:t>
      </w:r>
      <w:r>
        <w:rPr>
          <w:color w:val="17365D"/>
          <w:spacing w:val="-4"/>
        </w:rPr>
        <w:t xml:space="preserve"> </w:t>
      </w:r>
      <w:r>
        <w:rPr>
          <w:color w:val="17365D"/>
        </w:rPr>
        <w:t>differ</w:t>
      </w:r>
      <w:r>
        <w:rPr>
          <w:color w:val="17365D"/>
          <w:spacing w:val="-4"/>
        </w:rPr>
        <w:t xml:space="preserve"> </w:t>
      </w:r>
      <w:r>
        <w:rPr>
          <w:color w:val="17365D"/>
        </w:rPr>
        <w:t>from</w:t>
      </w:r>
      <w:r>
        <w:rPr>
          <w:color w:val="17365D"/>
          <w:spacing w:val="-4"/>
        </w:rPr>
        <w:t xml:space="preserve"> </w:t>
      </w:r>
      <w:r>
        <w:rPr>
          <w:color w:val="17365D"/>
        </w:rPr>
        <w:t>the</w:t>
      </w:r>
      <w:r>
        <w:rPr>
          <w:color w:val="17365D"/>
          <w:spacing w:val="-4"/>
        </w:rPr>
        <w:t xml:space="preserve"> </w:t>
      </w:r>
      <w:r>
        <w:rPr>
          <w:color w:val="17365D"/>
        </w:rPr>
        <w:t>grader</w:t>
      </w:r>
      <w:r>
        <w:rPr>
          <w:color w:val="17365D"/>
          <w:spacing w:val="-3"/>
        </w:rPr>
        <w:t xml:space="preserve"> </w:t>
      </w:r>
      <w:r>
        <w:rPr>
          <w:color w:val="17365D"/>
          <w:spacing w:val="-4"/>
        </w:rPr>
        <w:t>case</w:t>
      </w:r>
    </w:p>
    <w:p w14:paraId="4A531BD9" w14:textId="77777777" w:rsidR="00F9164C" w:rsidRDefault="00000000">
      <w:pPr>
        <w:spacing w:before="117"/>
        <w:ind w:left="835"/>
        <w:rPr>
          <w:sz w:val="18"/>
        </w:rPr>
      </w:pPr>
      <w:r>
        <w:rPr>
          <w:rFonts w:ascii="Arial"/>
          <w:b/>
          <w:color w:val="17365D"/>
          <w:sz w:val="18"/>
        </w:rPr>
        <w:t>What</w:t>
      </w:r>
      <w:r>
        <w:rPr>
          <w:rFonts w:ascii="Arial"/>
          <w:b/>
          <w:color w:val="17365D"/>
          <w:spacing w:val="-3"/>
          <w:sz w:val="18"/>
        </w:rPr>
        <w:t xml:space="preserve"> </w:t>
      </w:r>
      <w:r>
        <w:rPr>
          <w:rFonts w:ascii="Arial"/>
          <w:b/>
          <w:color w:val="17365D"/>
          <w:sz w:val="18"/>
        </w:rPr>
        <w:t>the</w:t>
      </w:r>
      <w:r>
        <w:rPr>
          <w:rFonts w:ascii="Arial"/>
          <w:b/>
          <w:color w:val="17365D"/>
          <w:spacing w:val="-1"/>
          <w:sz w:val="18"/>
        </w:rPr>
        <w:t xml:space="preserve"> </w:t>
      </w:r>
      <w:r>
        <w:rPr>
          <w:rFonts w:ascii="Arial"/>
          <w:b/>
          <w:color w:val="17365D"/>
          <w:sz w:val="18"/>
        </w:rPr>
        <w:t>student</w:t>
      </w:r>
      <w:r>
        <w:rPr>
          <w:rFonts w:ascii="Arial"/>
          <w:b/>
          <w:color w:val="17365D"/>
          <w:spacing w:val="-1"/>
          <w:sz w:val="18"/>
        </w:rPr>
        <w:t xml:space="preserve"> </w:t>
      </w:r>
      <w:r>
        <w:rPr>
          <w:rFonts w:ascii="Arial"/>
          <w:b/>
          <w:color w:val="17365D"/>
          <w:sz w:val="18"/>
        </w:rPr>
        <w:t>saw</w:t>
      </w:r>
      <w:r>
        <w:rPr>
          <w:rFonts w:ascii="Arial"/>
          <w:b/>
          <w:color w:val="17365D"/>
          <w:spacing w:val="4"/>
          <w:sz w:val="18"/>
        </w:rPr>
        <w:t xml:space="preserve"> </w:t>
      </w:r>
      <w:r>
        <w:rPr>
          <w:rFonts w:ascii="Arial"/>
          <w:b/>
          <w:color w:val="17365D"/>
          <w:sz w:val="18"/>
        </w:rPr>
        <w:t xml:space="preserve">or heard: </w:t>
      </w:r>
      <w:r>
        <w:rPr>
          <w:sz w:val="18"/>
        </w:rPr>
        <w:t>Michael</w:t>
      </w:r>
      <w:r>
        <w:rPr>
          <w:spacing w:val="-1"/>
          <w:sz w:val="18"/>
        </w:rPr>
        <w:t xml:space="preserve"> </w:t>
      </w:r>
      <w:r>
        <w:rPr>
          <w:sz w:val="18"/>
        </w:rPr>
        <w:t>reports</w:t>
      </w:r>
      <w:r>
        <w:rPr>
          <w:spacing w:val="-1"/>
          <w:sz w:val="18"/>
        </w:rPr>
        <w:t xml:space="preserve"> </w:t>
      </w:r>
      <w:r>
        <w:rPr>
          <w:sz w:val="18"/>
        </w:rPr>
        <w:t>that</w:t>
      </w:r>
      <w:r>
        <w:rPr>
          <w:spacing w:val="-2"/>
          <w:sz w:val="18"/>
        </w:rPr>
        <w:t xml:space="preserve"> </w:t>
      </w:r>
      <w:r>
        <w:rPr>
          <w:sz w:val="18"/>
        </w:rPr>
        <w:t>his father</w:t>
      </w:r>
      <w:r>
        <w:rPr>
          <w:spacing w:val="-6"/>
          <w:sz w:val="18"/>
        </w:rPr>
        <w:t xml:space="preserve"> </w:t>
      </w:r>
      <w:r>
        <w:rPr>
          <w:sz w:val="18"/>
        </w:rPr>
        <w:t>had</w:t>
      </w:r>
      <w:r>
        <w:rPr>
          <w:spacing w:val="-2"/>
          <w:sz w:val="18"/>
        </w:rPr>
        <w:t xml:space="preserve"> </w:t>
      </w:r>
      <w:r>
        <w:rPr>
          <w:sz w:val="18"/>
        </w:rPr>
        <w:t>coronary artery</w:t>
      </w:r>
      <w:r>
        <w:rPr>
          <w:spacing w:val="-2"/>
          <w:sz w:val="18"/>
        </w:rPr>
        <w:t xml:space="preserve"> </w:t>
      </w:r>
      <w:r>
        <w:rPr>
          <w:sz w:val="18"/>
        </w:rPr>
        <w:t>disease, heart failure,</w:t>
      </w:r>
      <w:r>
        <w:rPr>
          <w:spacing w:val="-1"/>
          <w:sz w:val="18"/>
        </w:rPr>
        <w:t xml:space="preserve"> </w:t>
      </w:r>
      <w:r>
        <w:rPr>
          <w:sz w:val="18"/>
        </w:rPr>
        <w:t>and a</w:t>
      </w:r>
      <w:r>
        <w:rPr>
          <w:spacing w:val="-1"/>
          <w:sz w:val="18"/>
        </w:rPr>
        <w:t xml:space="preserve"> </w:t>
      </w:r>
      <w:r>
        <w:rPr>
          <w:sz w:val="18"/>
        </w:rPr>
        <w:t>heart</w:t>
      </w:r>
      <w:r>
        <w:rPr>
          <w:spacing w:val="-2"/>
          <w:sz w:val="18"/>
        </w:rPr>
        <w:t xml:space="preserve"> </w:t>
      </w:r>
      <w:r>
        <w:rPr>
          <w:sz w:val="18"/>
        </w:rPr>
        <w:t>attack</w:t>
      </w:r>
      <w:r>
        <w:rPr>
          <w:spacing w:val="-1"/>
          <w:sz w:val="18"/>
        </w:rPr>
        <w:t xml:space="preserve"> </w:t>
      </w:r>
      <w:r>
        <w:rPr>
          <w:sz w:val="18"/>
        </w:rPr>
        <w:t>at</w:t>
      </w:r>
      <w:r>
        <w:rPr>
          <w:spacing w:val="4"/>
          <w:sz w:val="18"/>
        </w:rPr>
        <w:t xml:space="preserve"> </w:t>
      </w:r>
      <w:r>
        <w:rPr>
          <w:spacing w:val="-5"/>
          <w:sz w:val="18"/>
        </w:rPr>
        <w:t>age</w:t>
      </w:r>
    </w:p>
    <w:p w14:paraId="71603FCD" w14:textId="77777777" w:rsidR="00F9164C" w:rsidRDefault="00000000">
      <w:pPr>
        <w:pStyle w:val="BodyText"/>
        <w:spacing w:before="3"/>
        <w:ind w:left="835"/>
      </w:pPr>
      <w:r>
        <w:t>64.</w:t>
      </w:r>
      <w:r>
        <w:rPr>
          <w:spacing w:val="-4"/>
        </w:rPr>
        <w:t xml:space="preserve"> </w:t>
      </w:r>
      <w:r>
        <w:t>He</w:t>
      </w:r>
      <w:r>
        <w:rPr>
          <w:spacing w:val="-4"/>
        </w:rPr>
        <w:t xml:space="preserve"> </w:t>
      </w:r>
      <w:r>
        <w:t>reports</w:t>
      </w:r>
      <w:r>
        <w:rPr>
          <w:spacing w:val="-4"/>
        </w:rPr>
        <w:t xml:space="preserve"> </w:t>
      </w:r>
      <w:r>
        <w:t>that</w:t>
      </w:r>
      <w:r>
        <w:rPr>
          <w:spacing w:val="-3"/>
        </w:rPr>
        <w:t xml:space="preserve"> </w:t>
      </w:r>
      <w:r>
        <w:t>his</w:t>
      </w:r>
      <w:r>
        <w:rPr>
          <w:spacing w:val="-4"/>
        </w:rPr>
        <w:t xml:space="preserve"> </w:t>
      </w:r>
      <w:r>
        <w:t>mother</w:t>
      </w:r>
      <w:r>
        <w:rPr>
          <w:spacing w:val="-4"/>
        </w:rPr>
        <w:t xml:space="preserve"> </w:t>
      </w:r>
      <w:r>
        <w:t>has</w:t>
      </w:r>
      <w:r>
        <w:rPr>
          <w:spacing w:val="-3"/>
        </w:rPr>
        <w:t xml:space="preserve"> </w:t>
      </w:r>
      <w:r>
        <w:rPr>
          <w:spacing w:val="-2"/>
        </w:rPr>
        <w:t>hypertension.</w:t>
      </w:r>
    </w:p>
    <w:p w14:paraId="147C91DD" w14:textId="77777777" w:rsidR="00F9164C" w:rsidRDefault="00000000">
      <w:pPr>
        <w:pStyle w:val="BodyText"/>
        <w:spacing w:before="83" w:line="249" w:lineRule="auto"/>
        <w:ind w:left="835" w:right="871"/>
      </w:pPr>
      <w:r>
        <w:rPr>
          <w:rFonts w:ascii="Arial"/>
          <w:b/>
          <w:color w:val="17365D"/>
        </w:rPr>
        <w:t>What</w:t>
      </w:r>
      <w:r>
        <w:rPr>
          <w:rFonts w:ascii="Arial"/>
          <w:b/>
          <w:color w:val="17365D"/>
          <w:spacing w:val="-2"/>
        </w:rPr>
        <w:t xml:space="preserve"> </w:t>
      </w:r>
      <w:r>
        <w:rPr>
          <w:rFonts w:ascii="Arial"/>
          <w:b/>
          <w:color w:val="17365D"/>
        </w:rPr>
        <w:t>the</w:t>
      </w:r>
      <w:r>
        <w:rPr>
          <w:rFonts w:ascii="Arial"/>
          <w:b/>
          <w:color w:val="17365D"/>
          <w:spacing w:val="-3"/>
        </w:rPr>
        <w:t xml:space="preserve"> </w:t>
      </w:r>
      <w:r>
        <w:rPr>
          <w:rFonts w:ascii="Arial"/>
          <w:b/>
          <w:color w:val="17365D"/>
        </w:rPr>
        <w:t>grader</w:t>
      </w:r>
      <w:r>
        <w:rPr>
          <w:rFonts w:ascii="Arial"/>
          <w:b/>
          <w:color w:val="17365D"/>
          <w:spacing w:val="-2"/>
        </w:rPr>
        <w:t xml:space="preserve"> </w:t>
      </w:r>
      <w:r>
        <w:rPr>
          <w:rFonts w:ascii="Arial"/>
          <w:b/>
          <w:color w:val="17365D"/>
        </w:rPr>
        <w:t>expected:</w:t>
      </w:r>
      <w:r>
        <w:rPr>
          <w:rFonts w:ascii="Arial"/>
          <w:b/>
          <w:color w:val="17365D"/>
          <w:spacing w:val="-2"/>
        </w:rPr>
        <w:t xml:space="preserve"> </w:t>
      </w:r>
      <w:r>
        <w:t>The</w:t>
      </w:r>
      <w:r>
        <w:rPr>
          <w:spacing w:val="-2"/>
        </w:rPr>
        <w:t xml:space="preserve"> </w:t>
      </w:r>
      <w:r>
        <w:t>grader</w:t>
      </w:r>
      <w:r>
        <w:rPr>
          <w:spacing w:val="-2"/>
        </w:rPr>
        <w:t xml:space="preserve"> </w:t>
      </w:r>
      <w:r>
        <w:t>and</w:t>
      </w:r>
      <w:r>
        <w:rPr>
          <w:spacing w:val="-2"/>
        </w:rPr>
        <w:t xml:space="preserve"> </w:t>
      </w:r>
      <w:r>
        <w:t>Master</w:t>
      </w:r>
      <w:r>
        <w:rPr>
          <w:spacing w:val="-2"/>
        </w:rPr>
        <w:t xml:space="preserve"> </w:t>
      </w:r>
      <w:r>
        <w:t>Profile</w:t>
      </w:r>
      <w:r>
        <w:rPr>
          <w:spacing w:val="-2"/>
        </w:rPr>
        <w:t xml:space="preserve"> </w:t>
      </w:r>
      <w:r>
        <w:t>require</w:t>
      </w:r>
      <w:r>
        <w:rPr>
          <w:spacing w:val="-2"/>
        </w:rPr>
        <w:t xml:space="preserve"> </w:t>
      </w:r>
      <w:r>
        <w:t>paternal</w:t>
      </w:r>
      <w:r>
        <w:rPr>
          <w:spacing w:val="-2"/>
        </w:rPr>
        <w:t xml:space="preserve"> </w:t>
      </w:r>
      <w:r>
        <w:t>hypertension</w:t>
      </w:r>
      <w:r>
        <w:rPr>
          <w:spacing w:val="-2"/>
        </w:rPr>
        <w:t xml:space="preserve"> </w:t>
      </w:r>
      <w:r>
        <w:t>with</w:t>
      </w:r>
      <w:r>
        <w:rPr>
          <w:spacing w:val="-2"/>
        </w:rPr>
        <w:t xml:space="preserve"> </w:t>
      </w:r>
      <w:r>
        <w:t>myocardial</w:t>
      </w:r>
      <w:r>
        <w:rPr>
          <w:spacing w:val="-2"/>
        </w:rPr>
        <w:t xml:space="preserve"> </w:t>
      </w:r>
      <w:r>
        <w:t>infarction</w:t>
      </w:r>
      <w:r>
        <w:rPr>
          <w:spacing w:val="-3"/>
        </w:rPr>
        <w:t xml:space="preserve"> </w:t>
      </w:r>
      <w:r>
        <w:t>at</w:t>
      </w:r>
      <w:r>
        <w:rPr>
          <w:spacing w:val="-2"/>
        </w:rPr>
        <w:t xml:space="preserve"> </w:t>
      </w:r>
      <w:r>
        <w:t>age</w:t>
      </w:r>
      <w:r>
        <w:rPr>
          <w:spacing w:val="-3"/>
        </w:rPr>
        <w:t xml:space="preserve"> </w:t>
      </w:r>
      <w:r>
        <w:t>62</w:t>
      </w:r>
      <w:r>
        <w:rPr>
          <w:spacing w:val="-2"/>
        </w:rPr>
        <w:t xml:space="preserve"> </w:t>
      </w:r>
      <w:r>
        <w:t>and maternal type 2 diabetes mellitus.</w:t>
      </w:r>
    </w:p>
    <w:p w14:paraId="09F47E77" w14:textId="77777777" w:rsidR="00F9164C" w:rsidRDefault="00000000">
      <w:pPr>
        <w:pStyle w:val="BodyText"/>
        <w:spacing w:before="75" w:line="242" w:lineRule="auto"/>
        <w:ind w:left="835" w:right="871"/>
      </w:pPr>
      <w:r>
        <w:rPr>
          <w:rFonts w:ascii="Arial"/>
          <w:b/>
          <w:color w:val="17365D"/>
        </w:rPr>
        <w:t>Why</w:t>
      </w:r>
      <w:r>
        <w:rPr>
          <w:rFonts w:ascii="Arial"/>
          <w:b/>
          <w:color w:val="17365D"/>
          <w:spacing w:val="-3"/>
        </w:rPr>
        <w:t xml:space="preserve"> </w:t>
      </w:r>
      <w:r>
        <w:rPr>
          <w:rFonts w:ascii="Arial"/>
          <w:b/>
          <w:color w:val="17365D"/>
        </w:rPr>
        <w:t>this</w:t>
      </w:r>
      <w:r>
        <w:rPr>
          <w:rFonts w:ascii="Arial"/>
          <w:b/>
          <w:color w:val="17365D"/>
          <w:spacing w:val="-4"/>
        </w:rPr>
        <w:t xml:space="preserve"> </w:t>
      </w:r>
      <w:r>
        <w:rPr>
          <w:rFonts w:ascii="Arial"/>
          <w:b/>
          <w:color w:val="17365D"/>
        </w:rPr>
        <w:t>is</w:t>
      </w:r>
      <w:r>
        <w:rPr>
          <w:rFonts w:ascii="Arial"/>
          <w:b/>
          <w:color w:val="17365D"/>
          <w:spacing w:val="-3"/>
        </w:rPr>
        <w:t xml:space="preserve"> </w:t>
      </w:r>
      <w:r>
        <w:rPr>
          <w:rFonts w:ascii="Arial"/>
          <w:b/>
          <w:color w:val="17365D"/>
        </w:rPr>
        <w:t>a</w:t>
      </w:r>
      <w:r>
        <w:rPr>
          <w:rFonts w:ascii="Arial"/>
          <w:b/>
          <w:color w:val="17365D"/>
          <w:spacing w:val="-4"/>
        </w:rPr>
        <w:t xml:space="preserve"> </w:t>
      </w:r>
      <w:r>
        <w:rPr>
          <w:rFonts w:ascii="Arial"/>
          <w:b/>
          <w:color w:val="17365D"/>
        </w:rPr>
        <w:t>problem:</w:t>
      </w:r>
      <w:r>
        <w:rPr>
          <w:rFonts w:ascii="Arial"/>
          <w:b/>
          <w:color w:val="17365D"/>
          <w:spacing w:val="-2"/>
        </w:rPr>
        <w:t xml:space="preserve"> </w:t>
      </w:r>
      <w:r>
        <w:t>The</w:t>
      </w:r>
      <w:r>
        <w:rPr>
          <w:spacing w:val="-3"/>
        </w:rPr>
        <w:t xml:space="preserve"> </w:t>
      </w:r>
      <w:r>
        <w:t>student</w:t>
      </w:r>
      <w:r>
        <w:rPr>
          <w:spacing w:val="-3"/>
        </w:rPr>
        <w:t xml:space="preserve"> </w:t>
      </w:r>
      <w:r>
        <w:t>asked</w:t>
      </w:r>
      <w:r>
        <w:rPr>
          <w:spacing w:val="-4"/>
        </w:rPr>
        <w:t xml:space="preserve"> </w:t>
      </w:r>
      <w:r>
        <w:t>for</w:t>
      </w:r>
      <w:r>
        <w:rPr>
          <w:spacing w:val="-3"/>
        </w:rPr>
        <w:t xml:space="preserve"> </w:t>
      </w:r>
      <w:r>
        <w:t>family</w:t>
      </w:r>
      <w:r>
        <w:rPr>
          <w:spacing w:val="-3"/>
        </w:rPr>
        <w:t xml:space="preserve"> </w:t>
      </w:r>
      <w:r>
        <w:t>history</w:t>
      </w:r>
      <w:r>
        <w:rPr>
          <w:spacing w:val="-3"/>
        </w:rPr>
        <w:t xml:space="preserve"> </w:t>
      </w:r>
      <w:r>
        <w:t>and</w:t>
      </w:r>
      <w:r>
        <w:rPr>
          <w:spacing w:val="-3"/>
        </w:rPr>
        <w:t xml:space="preserve"> </w:t>
      </w:r>
      <w:r>
        <w:t>documented</w:t>
      </w:r>
      <w:r>
        <w:rPr>
          <w:spacing w:val="-4"/>
        </w:rPr>
        <w:t xml:space="preserve"> </w:t>
      </w:r>
      <w:r>
        <w:t>the</w:t>
      </w:r>
      <w:r>
        <w:rPr>
          <w:spacing w:val="-3"/>
        </w:rPr>
        <w:t xml:space="preserve"> </w:t>
      </w:r>
      <w:r>
        <w:t>response</w:t>
      </w:r>
      <w:r>
        <w:rPr>
          <w:spacing w:val="-3"/>
        </w:rPr>
        <w:t xml:space="preserve"> </w:t>
      </w:r>
      <w:r>
        <w:t>provided.</w:t>
      </w:r>
      <w:r>
        <w:rPr>
          <w:spacing w:val="-3"/>
        </w:rPr>
        <w:t xml:space="preserve"> </w:t>
      </w:r>
      <w:r>
        <w:t>Substituting</w:t>
      </w:r>
      <w:r>
        <w:rPr>
          <w:spacing w:val="-4"/>
        </w:rPr>
        <w:t xml:space="preserve"> </w:t>
      </w:r>
      <w:r>
        <w:t>a</w:t>
      </w:r>
      <w:r>
        <w:rPr>
          <w:spacing w:val="-3"/>
        </w:rPr>
        <w:t xml:space="preserve"> </w:t>
      </w:r>
      <w:r>
        <w:t>different myocardial infarction age and different parental diagnoses would make the SOAP note inconsistent with the interview.</w:t>
      </w:r>
    </w:p>
    <w:p w14:paraId="03A45108" w14:textId="77777777" w:rsidR="00F9164C" w:rsidRDefault="00000000">
      <w:pPr>
        <w:pStyle w:val="BodyText"/>
        <w:spacing w:before="82" w:line="249" w:lineRule="auto"/>
        <w:ind w:left="835" w:right="871"/>
      </w:pPr>
      <w:r>
        <w:rPr>
          <w:rFonts w:ascii="Arial"/>
          <w:b/>
          <w:color w:val="17365D"/>
        </w:rPr>
        <w:t>Suggested</w:t>
      </w:r>
      <w:r>
        <w:rPr>
          <w:rFonts w:ascii="Arial"/>
          <w:b/>
          <w:color w:val="17365D"/>
          <w:spacing w:val="-3"/>
        </w:rPr>
        <w:t xml:space="preserve"> </w:t>
      </w:r>
      <w:r>
        <w:rPr>
          <w:rFonts w:ascii="Arial"/>
          <w:b/>
          <w:color w:val="17365D"/>
        </w:rPr>
        <w:t>fix:</w:t>
      </w:r>
      <w:r>
        <w:rPr>
          <w:rFonts w:ascii="Arial"/>
          <w:b/>
          <w:color w:val="17365D"/>
          <w:spacing w:val="-2"/>
        </w:rPr>
        <w:t xml:space="preserve"> </w:t>
      </w:r>
      <w:r>
        <w:t>Use</w:t>
      </w:r>
      <w:r>
        <w:rPr>
          <w:spacing w:val="-2"/>
        </w:rPr>
        <w:t xml:space="preserve"> </w:t>
      </w:r>
      <w:r>
        <w:t>one</w:t>
      </w:r>
      <w:r>
        <w:rPr>
          <w:spacing w:val="-3"/>
        </w:rPr>
        <w:t xml:space="preserve"> </w:t>
      </w:r>
      <w:r>
        <w:t>persistent</w:t>
      </w:r>
      <w:r>
        <w:rPr>
          <w:spacing w:val="-2"/>
        </w:rPr>
        <w:t xml:space="preserve"> </w:t>
      </w:r>
      <w:r>
        <w:t>family</w:t>
      </w:r>
      <w:r>
        <w:rPr>
          <w:spacing w:val="-3"/>
        </w:rPr>
        <w:t xml:space="preserve"> </w:t>
      </w:r>
      <w:r>
        <w:t>history</w:t>
      </w:r>
      <w:r>
        <w:rPr>
          <w:spacing w:val="-2"/>
        </w:rPr>
        <w:t xml:space="preserve"> </w:t>
      </w:r>
      <w:r>
        <w:t>across</w:t>
      </w:r>
      <w:r>
        <w:rPr>
          <w:spacing w:val="-2"/>
        </w:rPr>
        <w:t xml:space="preserve"> </w:t>
      </w:r>
      <w:r>
        <w:t>the</w:t>
      </w:r>
      <w:r>
        <w:rPr>
          <w:spacing w:val="-3"/>
        </w:rPr>
        <w:t xml:space="preserve"> </w:t>
      </w:r>
      <w:r>
        <w:t>Master</w:t>
      </w:r>
      <w:r>
        <w:rPr>
          <w:spacing w:val="-2"/>
        </w:rPr>
        <w:t xml:space="preserve"> </w:t>
      </w:r>
      <w:r>
        <w:t>Profile,</w:t>
      </w:r>
      <w:r>
        <w:rPr>
          <w:spacing w:val="-2"/>
        </w:rPr>
        <w:t xml:space="preserve"> </w:t>
      </w:r>
      <w:r>
        <w:t>AI</w:t>
      </w:r>
      <w:r>
        <w:rPr>
          <w:spacing w:val="-2"/>
        </w:rPr>
        <w:t xml:space="preserve"> </w:t>
      </w:r>
      <w:r>
        <w:t>patient,</w:t>
      </w:r>
      <w:r>
        <w:rPr>
          <w:spacing w:val="-2"/>
        </w:rPr>
        <w:t xml:space="preserve"> </w:t>
      </w:r>
      <w:r>
        <w:t>EMR,</w:t>
      </w:r>
      <w:r>
        <w:rPr>
          <w:spacing w:val="-3"/>
        </w:rPr>
        <w:t xml:space="preserve"> </w:t>
      </w:r>
      <w:r>
        <w:t>and</w:t>
      </w:r>
      <w:r>
        <w:rPr>
          <w:spacing w:val="-2"/>
        </w:rPr>
        <w:t xml:space="preserve"> </w:t>
      </w:r>
      <w:r>
        <w:t>grader.</w:t>
      </w:r>
      <w:r>
        <w:rPr>
          <w:spacing w:val="-2"/>
        </w:rPr>
        <w:t xml:space="preserve"> </w:t>
      </w:r>
      <w:r>
        <w:t>The</w:t>
      </w:r>
      <w:r>
        <w:rPr>
          <w:spacing w:val="-2"/>
        </w:rPr>
        <w:t xml:space="preserve"> </w:t>
      </w:r>
      <w:r>
        <w:t>same</w:t>
      </w:r>
      <w:r>
        <w:rPr>
          <w:spacing w:val="-2"/>
        </w:rPr>
        <w:t xml:space="preserve"> </w:t>
      </w:r>
      <w:r>
        <w:t>family</w:t>
      </w:r>
      <w:r>
        <w:rPr>
          <w:spacing w:val="-2"/>
        </w:rPr>
        <w:t xml:space="preserve"> </w:t>
      </w:r>
      <w:r>
        <w:t>history should be returned on every encounter when the student asks for it.</w:t>
      </w:r>
    </w:p>
    <w:p w14:paraId="51C5636A" w14:textId="77777777" w:rsidR="00F9164C" w:rsidRDefault="00000000">
      <w:pPr>
        <w:spacing w:before="72"/>
        <w:ind w:left="835"/>
        <w:rPr>
          <w:rFonts w:ascii="Arial"/>
          <w:i/>
          <w:sz w:val="15"/>
        </w:rPr>
      </w:pPr>
      <w:r>
        <w:rPr>
          <w:rFonts w:ascii="Arial"/>
          <w:i/>
          <w:noProof/>
          <w:sz w:val="15"/>
        </w:rPr>
        <mc:AlternateContent>
          <mc:Choice Requires="wpg">
            <w:drawing>
              <wp:anchor distT="0" distB="0" distL="0" distR="0" simplePos="0" relativeHeight="487591424" behindDoc="1" locked="0" layoutInCell="1" allowOverlap="1" wp14:anchorId="05004F41" wp14:editId="77ED1BB2">
                <wp:simplePos x="0" y="0"/>
                <wp:positionH relativeFrom="page">
                  <wp:posOffset>1171575</wp:posOffset>
                </wp:positionH>
                <wp:positionV relativeFrom="paragraph">
                  <wp:posOffset>186387</wp:posOffset>
                </wp:positionV>
                <wp:extent cx="5428615" cy="7019925"/>
                <wp:effectExtent l="0" t="0" r="0" b="0"/>
                <wp:wrapTopAndBottom/>
                <wp:docPr id="21" name="Group 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28615" cy="7019925"/>
                          <a:chOff x="0" y="0"/>
                          <a:chExt cx="5428615" cy="7019925"/>
                        </a:xfrm>
                      </wpg:grpSpPr>
                      <pic:pic xmlns:pic="http://schemas.openxmlformats.org/drawingml/2006/picture">
                        <pic:nvPicPr>
                          <pic:cNvPr id="22" name="Image 22"/>
                          <pic:cNvPicPr/>
                        </pic:nvPicPr>
                        <pic:blipFill>
                          <a:blip r:embed="rId16" cstate="print"/>
                          <a:stretch>
                            <a:fillRect/>
                          </a:stretch>
                        </pic:blipFill>
                        <pic:spPr>
                          <a:xfrm>
                            <a:off x="390815" y="238272"/>
                            <a:ext cx="4537362" cy="6519298"/>
                          </a:xfrm>
                          <a:prstGeom prst="rect">
                            <a:avLst/>
                          </a:prstGeom>
                        </pic:spPr>
                      </pic:pic>
                      <wps:wsp>
                        <wps:cNvPr id="23" name="Graphic 23"/>
                        <wps:cNvSpPr/>
                        <wps:spPr>
                          <a:xfrm>
                            <a:off x="4762" y="4762"/>
                            <a:ext cx="5419090" cy="7010400"/>
                          </a:xfrm>
                          <a:custGeom>
                            <a:avLst/>
                            <a:gdLst/>
                            <a:ahLst/>
                            <a:cxnLst/>
                            <a:rect l="l" t="t" r="r" b="b"/>
                            <a:pathLst>
                              <a:path w="5419090" h="7010400">
                                <a:moveTo>
                                  <a:pt x="0" y="7010146"/>
                                </a:moveTo>
                                <a:lnTo>
                                  <a:pt x="5419090" y="7010146"/>
                                </a:lnTo>
                                <a:lnTo>
                                  <a:pt x="5419090" y="0"/>
                                </a:lnTo>
                                <a:lnTo>
                                  <a:pt x="0" y="0"/>
                                </a:lnTo>
                                <a:lnTo>
                                  <a:pt x="0" y="7010146"/>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AFBA9CE" id="Group 21" o:spid="_x0000_s1026" style="position:absolute;margin-left:92.25pt;margin-top:14.7pt;width:427.45pt;height:552.75pt;z-index:-15725056;mso-wrap-distance-left:0;mso-wrap-distance-right:0;mso-position-horizontal-relative:page" coordsize="54286,7019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&#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">
                <v:shape id="Image 22" o:spid="_x0000_s1027" type="#_x0000_t75" style="position:absolute;left:3908;top:2382;width:45373;height:651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">
                  <v:imagedata r:id="rId17" o:title=""/>
                </v:shape>
                <v:shape id="Graphic 23" o:spid="_x0000_s1028" style="position:absolute;left:47;top:47;width:54191;height:70104;visibility:visible;mso-wrap-style:square;v-text-anchor:top" coordsize="5419090,7010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" path="m,7010146r5419090,l5419090,,,,,7010146xe" filled="f">
                  <v:path arrowok="t"/>
                </v:shape>
                <w10:wrap type="topAndBottom" anchorx="page"/>
              </v:group>
            </w:pict>
          </mc:Fallback>
        </mc:AlternateContent>
      </w:r>
      <w:r>
        <w:rPr>
          <w:rFonts w:ascii="Arial"/>
          <w:i/>
          <w:color w:val="666666"/>
          <w:sz w:val="15"/>
        </w:rPr>
        <w:t>Evidence:</w:t>
      </w:r>
      <w:r>
        <w:rPr>
          <w:rFonts w:ascii="Arial"/>
          <w:i/>
          <w:color w:val="666666"/>
          <w:spacing w:val="-4"/>
          <w:sz w:val="15"/>
        </w:rPr>
        <w:t xml:space="preserve"> </w:t>
      </w:r>
      <w:r>
        <w:rPr>
          <w:rFonts w:ascii="Arial"/>
          <w:i/>
          <w:color w:val="666666"/>
          <w:sz w:val="15"/>
        </w:rPr>
        <w:t>Tuesday</w:t>
      </w:r>
      <w:r>
        <w:rPr>
          <w:rFonts w:ascii="Arial"/>
          <w:i/>
          <w:color w:val="666666"/>
          <w:spacing w:val="-1"/>
          <w:sz w:val="15"/>
        </w:rPr>
        <w:t xml:space="preserve"> </w:t>
      </w:r>
      <w:r>
        <w:rPr>
          <w:rFonts w:ascii="Arial"/>
          <w:i/>
          <w:color w:val="666666"/>
          <w:sz w:val="15"/>
        </w:rPr>
        <w:t>AI</w:t>
      </w:r>
      <w:r>
        <w:rPr>
          <w:rFonts w:ascii="Arial"/>
          <w:i/>
          <w:color w:val="666666"/>
          <w:spacing w:val="-4"/>
          <w:sz w:val="15"/>
        </w:rPr>
        <w:t xml:space="preserve"> </w:t>
      </w:r>
      <w:r>
        <w:rPr>
          <w:rFonts w:ascii="Arial"/>
          <w:i/>
          <w:color w:val="666666"/>
          <w:sz w:val="15"/>
        </w:rPr>
        <w:t>patient</w:t>
      </w:r>
      <w:r>
        <w:rPr>
          <w:rFonts w:ascii="Arial"/>
          <w:i/>
          <w:color w:val="666666"/>
          <w:spacing w:val="-3"/>
          <w:sz w:val="15"/>
        </w:rPr>
        <w:t xml:space="preserve"> </w:t>
      </w:r>
      <w:r>
        <w:rPr>
          <w:rFonts w:ascii="Arial"/>
          <w:i/>
          <w:color w:val="666666"/>
          <w:spacing w:val="-2"/>
          <w:sz w:val="15"/>
        </w:rPr>
        <w:t>interview.</w:t>
      </w:r>
    </w:p>
    <w:p w14:paraId="1C83CC9A" w14:textId="77777777" w:rsidR="00F9164C" w:rsidRDefault="00000000">
      <w:pPr>
        <w:spacing w:before="78"/>
        <w:ind w:left="10" w:right="9"/>
        <w:jc w:val="center"/>
        <w:rPr>
          <w:rFonts w:ascii="Arial"/>
          <w:i/>
          <w:sz w:val="15"/>
        </w:rPr>
      </w:pPr>
      <w:r>
        <w:rPr>
          <w:rFonts w:ascii="Arial"/>
          <w:i/>
          <w:color w:val="666666"/>
          <w:sz w:val="15"/>
        </w:rPr>
        <w:t>Michael</w:t>
      </w:r>
      <w:r>
        <w:rPr>
          <w:rFonts w:ascii="Arial"/>
          <w:i/>
          <w:color w:val="666666"/>
          <w:spacing w:val="-2"/>
          <w:sz w:val="15"/>
        </w:rPr>
        <w:t xml:space="preserve"> </w:t>
      </w:r>
      <w:r>
        <w:rPr>
          <w:rFonts w:ascii="Arial"/>
          <w:i/>
          <w:color w:val="666666"/>
          <w:sz w:val="15"/>
        </w:rPr>
        <w:t>gives</w:t>
      </w:r>
      <w:r>
        <w:rPr>
          <w:rFonts w:ascii="Arial"/>
          <w:i/>
          <w:color w:val="666666"/>
          <w:spacing w:val="-3"/>
          <w:sz w:val="15"/>
        </w:rPr>
        <w:t xml:space="preserve"> </w:t>
      </w:r>
      <w:r>
        <w:rPr>
          <w:rFonts w:ascii="Arial"/>
          <w:i/>
          <w:color w:val="666666"/>
          <w:sz w:val="15"/>
        </w:rPr>
        <w:t>paternal</w:t>
      </w:r>
      <w:r>
        <w:rPr>
          <w:rFonts w:ascii="Arial"/>
          <w:i/>
          <w:color w:val="666666"/>
          <w:spacing w:val="-2"/>
          <w:sz w:val="15"/>
        </w:rPr>
        <w:t xml:space="preserve"> </w:t>
      </w:r>
      <w:r>
        <w:rPr>
          <w:rFonts w:ascii="Arial"/>
          <w:i/>
          <w:color w:val="666666"/>
          <w:sz w:val="15"/>
        </w:rPr>
        <w:t>MI</w:t>
      </w:r>
      <w:r>
        <w:rPr>
          <w:rFonts w:ascii="Arial"/>
          <w:i/>
          <w:color w:val="666666"/>
          <w:spacing w:val="-5"/>
          <w:sz w:val="15"/>
        </w:rPr>
        <w:t xml:space="preserve"> </w:t>
      </w:r>
      <w:r>
        <w:rPr>
          <w:rFonts w:ascii="Arial"/>
          <w:i/>
          <w:color w:val="666666"/>
          <w:sz w:val="15"/>
        </w:rPr>
        <w:t>at</w:t>
      </w:r>
      <w:r>
        <w:rPr>
          <w:rFonts w:ascii="Arial"/>
          <w:i/>
          <w:color w:val="666666"/>
          <w:spacing w:val="-5"/>
          <w:sz w:val="15"/>
        </w:rPr>
        <w:t xml:space="preserve"> </w:t>
      </w:r>
      <w:r>
        <w:rPr>
          <w:rFonts w:ascii="Arial"/>
          <w:i/>
          <w:color w:val="666666"/>
          <w:sz w:val="15"/>
        </w:rPr>
        <w:t>age</w:t>
      </w:r>
      <w:r>
        <w:rPr>
          <w:rFonts w:ascii="Arial"/>
          <w:i/>
          <w:color w:val="666666"/>
          <w:spacing w:val="-2"/>
          <w:sz w:val="15"/>
        </w:rPr>
        <w:t xml:space="preserve"> </w:t>
      </w:r>
      <w:r>
        <w:rPr>
          <w:rFonts w:ascii="Arial"/>
          <w:i/>
          <w:color w:val="666666"/>
          <w:sz w:val="15"/>
        </w:rPr>
        <w:t>64</w:t>
      </w:r>
      <w:r>
        <w:rPr>
          <w:rFonts w:ascii="Arial"/>
          <w:i/>
          <w:color w:val="666666"/>
          <w:spacing w:val="-2"/>
          <w:sz w:val="15"/>
        </w:rPr>
        <w:t xml:space="preserve"> </w:t>
      </w:r>
      <w:r>
        <w:rPr>
          <w:rFonts w:ascii="Arial"/>
          <w:i/>
          <w:color w:val="666666"/>
          <w:sz w:val="15"/>
        </w:rPr>
        <w:t>and</w:t>
      </w:r>
      <w:r>
        <w:rPr>
          <w:rFonts w:ascii="Arial"/>
          <w:i/>
          <w:color w:val="666666"/>
          <w:spacing w:val="-2"/>
          <w:sz w:val="15"/>
        </w:rPr>
        <w:t xml:space="preserve"> </w:t>
      </w:r>
      <w:r>
        <w:rPr>
          <w:rFonts w:ascii="Arial"/>
          <w:i/>
          <w:color w:val="666666"/>
          <w:sz w:val="15"/>
        </w:rPr>
        <w:t>maternal</w:t>
      </w:r>
      <w:r>
        <w:rPr>
          <w:rFonts w:ascii="Arial"/>
          <w:i/>
          <w:color w:val="666666"/>
          <w:spacing w:val="-1"/>
          <w:sz w:val="15"/>
        </w:rPr>
        <w:t xml:space="preserve"> </w:t>
      </w:r>
      <w:r>
        <w:rPr>
          <w:rFonts w:ascii="Arial"/>
          <w:i/>
          <w:color w:val="666666"/>
          <w:spacing w:val="-2"/>
          <w:sz w:val="15"/>
        </w:rPr>
        <w:t>hypertension.</w:t>
      </w:r>
    </w:p>
    <w:p w14:paraId="074CE36D" w14:textId="77777777" w:rsidR="00F9164C" w:rsidRDefault="00000000">
      <w:pPr>
        <w:spacing w:before="143"/>
        <w:ind w:left="835"/>
        <w:rPr>
          <w:rFonts w:ascii="Arial"/>
          <w:i/>
          <w:sz w:val="15"/>
        </w:rPr>
      </w:pPr>
      <w:r>
        <w:rPr>
          <w:rFonts w:ascii="Arial"/>
          <w:i/>
          <w:color w:val="666666"/>
          <w:sz w:val="15"/>
        </w:rPr>
        <w:t>Answer</w:t>
      </w:r>
      <w:r>
        <w:rPr>
          <w:rFonts w:ascii="Arial"/>
          <w:i/>
          <w:color w:val="666666"/>
          <w:spacing w:val="-3"/>
          <w:sz w:val="15"/>
        </w:rPr>
        <w:t xml:space="preserve"> </w:t>
      </w:r>
      <w:r>
        <w:rPr>
          <w:rFonts w:ascii="Arial"/>
          <w:i/>
          <w:color w:val="666666"/>
          <w:sz w:val="15"/>
        </w:rPr>
        <w:t>key</w:t>
      </w:r>
      <w:r>
        <w:rPr>
          <w:rFonts w:ascii="Arial"/>
          <w:i/>
          <w:color w:val="666666"/>
          <w:spacing w:val="-3"/>
          <w:sz w:val="15"/>
        </w:rPr>
        <w:t xml:space="preserve"> </w:t>
      </w:r>
      <w:r>
        <w:rPr>
          <w:rFonts w:ascii="Arial"/>
          <w:i/>
          <w:color w:val="666666"/>
          <w:sz w:val="15"/>
        </w:rPr>
        <w:t>evidence:</w:t>
      </w:r>
      <w:r>
        <w:rPr>
          <w:rFonts w:ascii="Arial"/>
          <w:i/>
          <w:color w:val="666666"/>
          <w:spacing w:val="-5"/>
          <w:sz w:val="15"/>
        </w:rPr>
        <w:t xml:space="preserve"> </w:t>
      </w:r>
      <w:r>
        <w:rPr>
          <w:rFonts w:ascii="Arial"/>
          <w:i/>
          <w:color w:val="666666"/>
          <w:sz w:val="15"/>
        </w:rPr>
        <w:t>Tuesday</w:t>
      </w:r>
      <w:r>
        <w:rPr>
          <w:rFonts w:ascii="Arial"/>
          <w:i/>
          <w:color w:val="666666"/>
          <w:spacing w:val="-3"/>
          <w:sz w:val="15"/>
        </w:rPr>
        <w:t xml:space="preserve"> </w:t>
      </w:r>
      <w:r>
        <w:rPr>
          <w:rFonts w:ascii="Arial"/>
          <w:i/>
          <w:color w:val="666666"/>
          <w:sz w:val="15"/>
        </w:rPr>
        <w:t>official</w:t>
      </w:r>
      <w:r>
        <w:rPr>
          <w:rFonts w:ascii="Arial"/>
          <w:i/>
          <w:color w:val="666666"/>
          <w:spacing w:val="-2"/>
          <w:sz w:val="15"/>
        </w:rPr>
        <w:t xml:space="preserve"> </w:t>
      </w:r>
      <w:r>
        <w:rPr>
          <w:rFonts w:ascii="Arial"/>
          <w:i/>
          <w:color w:val="666666"/>
          <w:sz w:val="15"/>
        </w:rPr>
        <w:t>answer</w:t>
      </w:r>
      <w:r>
        <w:rPr>
          <w:rFonts w:ascii="Arial"/>
          <w:i/>
          <w:color w:val="666666"/>
          <w:spacing w:val="-3"/>
          <w:sz w:val="15"/>
        </w:rPr>
        <w:t xml:space="preserve"> </w:t>
      </w:r>
      <w:r>
        <w:rPr>
          <w:rFonts w:ascii="Arial"/>
          <w:i/>
          <w:color w:val="666666"/>
          <w:spacing w:val="-4"/>
          <w:sz w:val="15"/>
        </w:rPr>
        <w:t>key.</w:t>
      </w:r>
    </w:p>
    <w:p w14:paraId="2BBD77E8" w14:textId="77777777" w:rsidR="00F9164C" w:rsidRDefault="00F9164C">
      <w:pPr>
        <w:rPr>
          <w:rFonts w:ascii="Arial"/>
          <w:i/>
          <w:sz w:val="15"/>
        </w:rPr>
        <w:sectPr w:rsidR="00F9164C">
          <w:pgSz w:w="12240" w:h="15840"/>
          <w:pgMar w:top="720" w:right="0" w:bottom="540" w:left="0" w:header="0" w:footer="313" w:gutter="0"/>
          <w:cols w:space="720"/>
        </w:sectPr>
      </w:pPr>
    </w:p>
    <w:p w14:paraId="1EADD8AC" w14:textId="77777777" w:rsidR="00F9164C" w:rsidRDefault="00000000">
      <w:pPr>
        <w:ind w:left="2924"/>
        <w:rPr>
          <w:rFonts w:ascii="Arial"/>
          <w:sz w:val="20"/>
        </w:rPr>
      </w:pPr>
      <w:r>
        <w:rPr>
          <w:rFonts w:ascii="Arial"/>
          <w:noProof/>
          <w:sz w:val="20"/>
        </w:rPr>
        <w:lastRenderedPageBreak/>
        <mc:AlternateContent>
          <mc:Choice Requires="wpg">
            <w:drawing>
              <wp:inline distT="0" distB="0" distL="0" distR="0" wp14:anchorId="5E4C6683" wp14:editId="34058A54">
                <wp:extent cx="4056379" cy="5292090"/>
                <wp:effectExtent l="0" t="0" r="0" b="3810"/>
                <wp:docPr id="24" name="Group 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056379" cy="5292090"/>
                          <a:chOff x="0" y="0"/>
                          <a:chExt cx="4056379" cy="5292090"/>
                        </a:xfrm>
                      </wpg:grpSpPr>
                      <pic:pic xmlns:pic="http://schemas.openxmlformats.org/drawingml/2006/picture">
                        <pic:nvPicPr>
                          <pic:cNvPr id="25" name="Image 25"/>
                          <pic:cNvPicPr/>
                        </pic:nvPicPr>
                        <pic:blipFill>
                          <a:blip r:embed="rId21" cstate="print"/>
                          <a:stretch>
                            <a:fillRect/>
                          </a:stretch>
                        </pic:blipFill>
                        <pic:spPr>
                          <a:xfrm>
                            <a:off x="619589" y="80910"/>
                            <a:ext cx="2707442" cy="4958538"/>
                          </a:xfrm>
                          <a:prstGeom prst="rect">
                            <a:avLst/>
                          </a:prstGeom>
                        </pic:spPr>
                      </pic:pic>
                      <wps:wsp>
                        <wps:cNvPr id="26" name="Graphic 26"/>
                        <wps:cNvSpPr/>
                        <wps:spPr>
                          <a:xfrm>
                            <a:off x="4762" y="4762"/>
                            <a:ext cx="4046854" cy="5282565"/>
                          </a:xfrm>
                          <a:custGeom>
                            <a:avLst/>
                            <a:gdLst/>
                            <a:ahLst/>
                            <a:cxnLst/>
                            <a:rect l="l" t="t" r="r" b="b"/>
                            <a:pathLst>
                              <a:path w="4046854" h="5282565">
                                <a:moveTo>
                                  <a:pt x="0" y="5282438"/>
                                </a:moveTo>
                                <a:lnTo>
                                  <a:pt x="4046854" y="5282438"/>
                                </a:lnTo>
                                <a:lnTo>
                                  <a:pt x="4046854" y="0"/>
                                </a:lnTo>
                                <a:lnTo>
                                  <a:pt x="0" y="0"/>
                                </a:lnTo>
                                <a:lnTo>
                                  <a:pt x="0" y="5282438"/>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20F9A907" id="Group 24" o:spid="_x0000_s1026" style="width:319.4pt;height:416.7pt;mso-position-horizontal-relative:char;mso-position-vertical-relative:line" coordsize="40563,5292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">
                <v:shape id="Image 25" o:spid="_x0000_s1027" type="#_x0000_t75" style="position:absolute;left:6195;top:809;width:27075;height:495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">
                  <v:imagedata r:id="rId22" o:title=""/>
                </v:shape>
                <v:shape id="Graphic 26" o:spid="_x0000_s1028" style="position:absolute;left:47;top:47;width:40469;height:52826;visibility:visible;mso-wrap-style:square;v-text-anchor:top" coordsize="4046854,52825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" path="m,5282438r4046854,l4046854,,,,,5282438xe" filled="f">
                  <v:path arrowok="t"/>
                </v:shape>
                <w10:anchorlock/>
              </v:group>
            </w:pict>
          </mc:Fallback>
        </mc:AlternateContent>
      </w:r>
    </w:p>
    <w:p w14:paraId="0E5E0CB6" w14:textId="77777777" w:rsidR="00F9164C" w:rsidRDefault="00000000">
      <w:pPr>
        <w:spacing w:before="52"/>
        <w:ind w:left="10" w:right="7"/>
        <w:jc w:val="center"/>
        <w:rPr>
          <w:rFonts w:ascii="Arial"/>
          <w:i/>
          <w:sz w:val="15"/>
        </w:rPr>
      </w:pPr>
      <w:r>
        <w:rPr>
          <w:rFonts w:ascii="Arial"/>
          <w:i/>
          <w:color w:val="666666"/>
          <w:sz w:val="15"/>
        </w:rPr>
        <w:t>The</w:t>
      </w:r>
      <w:r>
        <w:rPr>
          <w:rFonts w:ascii="Arial"/>
          <w:i/>
          <w:color w:val="666666"/>
          <w:spacing w:val="-2"/>
          <w:sz w:val="15"/>
        </w:rPr>
        <w:t xml:space="preserve"> </w:t>
      </w:r>
      <w:r>
        <w:rPr>
          <w:rFonts w:ascii="Arial"/>
          <w:i/>
          <w:color w:val="666666"/>
          <w:sz w:val="15"/>
        </w:rPr>
        <w:t>intended</w:t>
      </w:r>
      <w:r>
        <w:rPr>
          <w:rFonts w:ascii="Arial"/>
          <w:i/>
          <w:color w:val="666666"/>
          <w:spacing w:val="-2"/>
          <w:sz w:val="15"/>
        </w:rPr>
        <w:t xml:space="preserve"> </w:t>
      </w:r>
      <w:r>
        <w:rPr>
          <w:rFonts w:ascii="Arial"/>
          <w:i/>
          <w:color w:val="666666"/>
          <w:sz w:val="15"/>
        </w:rPr>
        <w:t>family</w:t>
      </w:r>
      <w:r>
        <w:rPr>
          <w:rFonts w:ascii="Arial"/>
          <w:i/>
          <w:color w:val="666666"/>
          <w:spacing w:val="-3"/>
          <w:sz w:val="15"/>
        </w:rPr>
        <w:t xml:space="preserve"> </w:t>
      </w:r>
      <w:r>
        <w:rPr>
          <w:rFonts w:ascii="Arial"/>
          <w:i/>
          <w:color w:val="666666"/>
          <w:sz w:val="15"/>
        </w:rPr>
        <w:t>history</w:t>
      </w:r>
      <w:r>
        <w:rPr>
          <w:rFonts w:ascii="Arial"/>
          <w:i/>
          <w:color w:val="666666"/>
          <w:spacing w:val="-3"/>
          <w:sz w:val="15"/>
        </w:rPr>
        <w:t xml:space="preserve"> </w:t>
      </w:r>
      <w:r>
        <w:rPr>
          <w:rFonts w:ascii="Arial"/>
          <w:i/>
          <w:color w:val="666666"/>
          <w:sz w:val="15"/>
        </w:rPr>
        <w:t>is</w:t>
      </w:r>
      <w:r>
        <w:rPr>
          <w:rFonts w:ascii="Arial"/>
          <w:i/>
          <w:color w:val="666666"/>
          <w:spacing w:val="-3"/>
          <w:sz w:val="15"/>
        </w:rPr>
        <w:t xml:space="preserve"> </w:t>
      </w:r>
      <w:r>
        <w:rPr>
          <w:rFonts w:ascii="Arial"/>
          <w:i/>
          <w:color w:val="666666"/>
          <w:sz w:val="15"/>
        </w:rPr>
        <w:t>paternal</w:t>
      </w:r>
      <w:r>
        <w:rPr>
          <w:rFonts w:ascii="Arial"/>
          <w:i/>
          <w:color w:val="666666"/>
          <w:spacing w:val="-2"/>
          <w:sz w:val="15"/>
        </w:rPr>
        <w:t xml:space="preserve"> </w:t>
      </w:r>
      <w:r>
        <w:rPr>
          <w:rFonts w:ascii="Arial"/>
          <w:i/>
          <w:color w:val="666666"/>
          <w:sz w:val="15"/>
        </w:rPr>
        <w:t>hypertension</w:t>
      </w:r>
      <w:r>
        <w:rPr>
          <w:rFonts w:ascii="Arial"/>
          <w:i/>
          <w:color w:val="666666"/>
          <w:spacing w:val="-2"/>
          <w:sz w:val="15"/>
        </w:rPr>
        <w:t xml:space="preserve"> </w:t>
      </w:r>
      <w:r>
        <w:rPr>
          <w:rFonts w:ascii="Arial"/>
          <w:i/>
          <w:color w:val="666666"/>
          <w:sz w:val="15"/>
        </w:rPr>
        <w:t>and</w:t>
      </w:r>
      <w:r>
        <w:rPr>
          <w:rFonts w:ascii="Arial"/>
          <w:i/>
          <w:color w:val="666666"/>
          <w:spacing w:val="-2"/>
          <w:sz w:val="15"/>
        </w:rPr>
        <w:t xml:space="preserve"> </w:t>
      </w:r>
      <w:r>
        <w:rPr>
          <w:rFonts w:ascii="Arial"/>
          <w:i/>
          <w:color w:val="666666"/>
          <w:sz w:val="15"/>
        </w:rPr>
        <w:t>MI</w:t>
      </w:r>
      <w:r>
        <w:rPr>
          <w:rFonts w:ascii="Arial"/>
          <w:i/>
          <w:color w:val="666666"/>
          <w:spacing w:val="-5"/>
          <w:sz w:val="15"/>
        </w:rPr>
        <w:t xml:space="preserve"> </w:t>
      </w:r>
      <w:r>
        <w:rPr>
          <w:rFonts w:ascii="Arial"/>
          <w:i/>
          <w:color w:val="666666"/>
          <w:sz w:val="15"/>
        </w:rPr>
        <w:t>at</w:t>
      </w:r>
      <w:r>
        <w:rPr>
          <w:rFonts w:ascii="Arial"/>
          <w:i/>
          <w:color w:val="666666"/>
          <w:spacing w:val="-5"/>
          <w:sz w:val="15"/>
        </w:rPr>
        <w:t xml:space="preserve"> </w:t>
      </w:r>
      <w:r>
        <w:rPr>
          <w:rFonts w:ascii="Arial"/>
          <w:i/>
          <w:color w:val="666666"/>
          <w:sz w:val="15"/>
        </w:rPr>
        <w:t>age</w:t>
      </w:r>
      <w:r>
        <w:rPr>
          <w:rFonts w:ascii="Arial"/>
          <w:i/>
          <w:color w:val="666666"/>
          <w:spacing w:val="-2"/>
          <w:sz w:val="15"/>
        </w:rPr>
        <w:t xml:space="preserve"> </w:t>
      </w:r>
      <w:r>
        <w:rPr>
          <w:rFonts w:ascii="Arial"/>
          <w:i/>
          <w:color w:val="666666"/>
          <w:sz w:val="15"/>
        </w:rPr>
        <w:t>62</w:t>
      </w:r>
      <w:r>
        <w:rPr>
          <w:rFonts w:ascii="Arial"/>
          <w:i/>
          <w:color w:val="666666"/>
          <w:spacing w:val="-2"/>
          <w:sz w:val="15"/>
        </w:rPr>
        <w:t xml:space="preserve"> </w:t>
      </w:r>
      <w:r>
        <w:rPr>
          <w:rFonts w:ascii="Arial"/>
          <w:i/>
          <w:color w:val="666666"/>
          <w:sz w:val="15"/>
        </w:rPr>
        <w:t>with</w:t>
      </w:r>
      <w:r>
        <w:rPr>
          <w:rFonts w:ascii="Arial"/>
          <w:i/>
          <w:color w:val="666666"/>
          <w:spacing w:val="-2"/>
          <w:sz w:val="15"/>
        </w:rPr>
        <w:t xml:space="preserve"> </w:t>
      </w:r>
      <w:r>
        <w:rPr>
          <w:rFonts w:ascii="Arial"/>
          <w:i/>
          <w:color w:val="666666"/>
          <w:sz w:val="15"/>
        </w:rPr>
        <w:t>maternal</w:t>
      </w:r>
      <w:r>
        <w:rPr>
          <w:rFonts w:ascii="Arial"/>
          <w:i/>
          <w:color w:val="666666"/>
          <w:spacing w:val="-2"/>
          <w:sz w:val="15"/>
        </w:rPr>
        <w:t xml:space="preserve"> </w:t>
      </w:r>
      <w:r>
        <w:rPr>
          <w:rFonts w:ascii="Arial"/>
          <w:i/>
          <w:color w:val="666666"/>
          <w:sz w:val="15"/>
        </w:rPr>
        <w:t>type</w:t>
      </w:r>
      <w:r>
        <w:rPr>
          <w:rFonts w:ascii="Arial"/>
          <w:i/>
          <w:color w:val="666666"/>
          <w:spacing w:val="-2"/>
          <w:sz w:val="15"/>
        </w:rPr>
        <w:t xml:space="preserve"> </w:t>
      </w:r>
      <w:r>
        <w:rPr>
          <w:rFonts w:ascii="Arial"/>
          <w:i/>
          <w:color w:val="666666"/>
          <w:sz w:val="15"/>
        </w:rPr>
        <w:t>2</w:t>
      </w:r>
      <w:r>
        <w:rPr>
          <w:rFonts w:ascii="Arial"/>
          <w:i/>
          <w:color w:val="666666"/>
          <w:spacing w:val="-1"/>
          <w:sz w:val="15"/>
        </w:rPr>
        <w:t xml:space="preserve"> </w:t>
      </w:r>
      <w:r>
        <w:rPr>
          <w:rFonts w:ascii="Arial"/>
          <w:i/>
          <w:color w:val="666666"/>
          <w:spacing w:val="-2"/>
          <w:sz w:val="15"/>
        </w:rPr>
        <w:t>diabetes.</w:t>
      </w:r>
    </w:p>
    <w:p w14:paraId="7C69DD31" w14:textId="77777777" w:rsidR="00F9164C" w:rsidRDefault="00F9164C">
      <w:pPr>
        <w:jc w:val="center"/>
        <w:rPr>
          <w:rFonts w:ascii="Arial"/>
          <w:i/>
          <w:sz w:val="15"/>
        </w:rPr>
      </w:pPr>
    </w:p>
    <w:p w14:paraId="6C6D1C6E" w14:textId="77777777" w:rsidR="00DD0FEB" w:rsidRPr="00DD0FEB" w:rsidRDefault="00DD0FEB">
      <w:pPr>
        <w:jc w:val="center"/>
        <w:rPr>
          <w:rFonts w:ascii="Arial"/>
          <w:i/>
          <w:color w:val="EE0000"/>
          <w:sz w:val="32"/>
          <w:szCs w:val="32"/>
        </w:rPr>
      </w:pPr>
      <w:r w:rsidRPr="00DD0FEB">
        <w:rPr>
          <w:rFonts w:ascii="Arial"/>
          <w:i/>
          <w:color w:val="EE0000"/>
          <w:sz w:val="32"/>
          <w:szCs w:val="32"/>
        </w:rPr>
        <w:t>Correction</w:t>
      </w:r>
    </w:p>
    <w:p w14:paraId="491A6DDF" w14:textId="544E17F4" w:rsidR="00DD0FEB" w:rsidRDefault="00DD0FEB">
      <w:pPr>
        <w:jc w:val="center"/>
        <w:rPr>
          <w:rFonts w:ascii="Arial"/>
          <w:i/>
          <w:sz w:val="15"/>
        </w:rPr>
        <w:sectPr w:rsidR="00DD0FEB">
          <w:pgSz w:w="12240" w:h="15840"/>
          <w:pgMar w:top="800" w:right="0" w:bottom="540" w:left="0" w:header="0" w:footer="313" w:gutter="0"/>
          <w:cols w:space="720"/>
        </w:sectPr>
      </w:pPr>
      <w:r w:rsidRPr="00DD0FEB">
        <w:rPr>
          <w:rFonts w:ascii="Arial"/>
          <w:i/>
          <w:sz w:val="15"/>
        </w:rPr>
        <w:drawing>
          <wp:inline distT="0" distB="0" distL="0" distR="0" wp14:anchorId="52F9D1EB" wp14:editId="54F6FBE3">
            <wp:extent cx="6140766" cy="1600282"/>
            <wp:effectExtent l="0" t="0" r="0" b="0"/>
            <wp:docPr id="1137168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168752" name=""/>
                    <pic:cNvPicPr/>
                  </pic:nvPicPr>
                  <pic:blipFill>
                    <a:blip r:embed="rId23"/>
                    <a:stretch>
                      <a:fillRect/>
                    </a:stretch>
                  </pic:blipFill>
                  <pic:spPr>
                    <a:xfrm>
                      <a:off x="0" y="0"/>
                      <a:ext cx="6140766" cy="1600282"/>
                    </a:xfrm>
                    <a:prstGeom prst="rect">
                      <a:avLst/>
                    </a:prstGeom>
                  </pic:spPr>
                </pic:pic>
              </a:graphicData>
            </a:graphic>
          </wp:inline>
        </w:drawing>
      </w:r>
    </w:p>
    <w:p w14:paraId="15F5CFFE" w14:textId="77777777" w:rsidR="00F9164C" w:rsidRDefault="00000000">
      <w:pPr>
        <w:pStyle w:val="Heading8"/>
      </w:pPr>
      <w:r>
        <w:rPr>
          <w:color w:val="17365D"/>
        </w:rPr>
        <w:lastRenderedPageBreak/>
        <w:t>Issue</w:t>
      </w:r>
      <w:r>
        <w:rPr>
          <w:color w:val="17365D"/>
          <w:spacing w:val="-6"/>
        </w:rPr>
        <w:t xml:space="preserve"> </w:t>
      </w:r>
      <w:r>
        <w:rPr>
          <w:color w:val="17365D"/>
        </w:rPr>
        <w:t>5. Smoking</w:t>
      </w:r>
      <w:r>
        <w:rPr>
          <w:color w:val="17365D"/>
          <w:spacing w:val="1"/>
        </w:rPr>
        <w:t xml:space="preserve"> </w:t>
      </w:r>
      <w:r>
        <w:rPr>
          <w:color w:val="17365D"/>
        </w:rPr>
        <w:t>exposure</w:t>
      </w:r>
      <w:r>
        <w:rPr>
          <w:color w:val="17365D"/>
          <w:spacing w:val="-4"/>
        </w:rPr>
        <w:t xml:space="preserve"> </w:t>
      </w:r>
      <w:r>
        <w:rPr>
          <w:color w:val="17365D"/>
        </w:rPr>
        <w:t>and</w:t>
      </w:r>
      <w:r>
        <w:rPr>
          <w:color w:val="17365D"/>
          <w:spacing w:val="1"/>
        </w:rPr>
        <w:t xml:space="preserve"> </w:t>
      </w:r>
      <w:r>
        <w:rPr>
          <w:color w:val="17365D"/>
        </w:rPr>
        <w:t>alcohol</w:t>
      </w:r>
      <w:r>
        <w:rPr>
          <w:color w:val="17365D"/>
          <w:spacing w:val="-5"/>
        </w:rPr>
        <w:t xml:space="preserve"> </w:t>
      </w:r>
      <w:r>
        <w:rPr>
          <w:color w:val="17365D"/>
        </w:rPr>
        <w:t>use</w:t>
      </w:r>
      <w:r>
        <w:rPr>
          <w:color w:val="17365D"/>
          <w:spacing w:val="-3"/>
        </w:rPr>
        <w:t xml:space="preserve"> </w:t>
      </w:r>
      <w:r>
        <w:rPr>
          <w:color w:val="17365D"/>
        </w:rPr>
        <w:t>required by</w:t>
      </w:r>
      <w:r>
        <w:rPr>
          <w:color w:val="17365D"/>
          <w:spacing w:val="-3"/>
        </w:rPr>
        <w:t xml:space="preserve"> </w:t>
      </w:r>
      <w:r>
        <w:rPr>
          <w:color w:val="17365D"/>
        </w:rPr>
        <w:t>the</w:t>
      </w:r>
      <w:r>
        <w:rPr>
          <w:color w:val="17365D"/>
          <w:spacing w:val="-4"/>
        </w:rPr>
        <w:t xml:space="preserve"> </w:t>
      </w:r>
      <w:r>
        <w:rPr>
          <w:color w:val="17365D"/>
        </w:rPr>
        <w:t>grader</w:t>
      </w:r>
      <w:r>
        <w:rPr>
          <w:color w:val="17365D"/>
          <w:spacing w:val="-3"/>
        </w:rPr>
        <w:t xml:space="preserve"> </w:t>
      </w:r>
      <w:r>
        <w:rPr>
          <w:color w:val="17365D"/>
        </w:rPr>
        <w:t>are</w:t>
      </w:r>
      <w:r>
        <w:rPr>
          <w:color w:val="17365D"/>
          <w:spacing w:val="-4"/>
        </w:rPr>
        <w:t xml:space="preserve"> </w:t>
      </w:r>
      <w:r>
        <w:rPr>
          <w:color w:val="17365D"/>
        </w:rPr>
        <w:t>not</w:t>
      </w:r>
      <w:r>
        <w:rPr>
          <w:color w:val="17365D"/>
          <w:spacing w:val="-1"/>
        </w:rPr>
        <w:t xml:space="preserve"> </w:t>
      </w:r>
      <w:r>
        <w:rPr>
          <w:color w:val="17365D"/>
        </w:rPr>
        <w:t>returned by</w:t>
      </w:r>
      <w:r>
        <w:rPr>
          <w:color w:val="17365D"/>
          <w:spacing w:val="-3"/>
        </w:rPr>
        <w:t xml:space="preserve"> </w:t>
      </w:r>
      <w:r>
        <w:rPr>
          <w:color w:val="17365D"/>
        </w:rPr>
        <w:t>the</w:t>
      </w:r>
      <w:r>
        <w:rPr>
          <w:color w:val="17365D"/>
          <w:spacing w:val="-4"/>
        </w:rPr>
        <w:t xml:space="preserve"> </w:t>
      </w:r>
      <w:r>
        <w:rPr>
          <w:color w:val="17365D"/>
        </w:rPr>
        <w:t>AI</w:t>
      </w:r>
      <w:r>
        <w:rPr>
          <w:color w:val="17365D"/>
          <w:spacing w:val="1"/>
        </w:rPr>
        <w:t xml:space="preserve"> </w:t>
      </w:r>
      <w:r>
        <w:rPr>
          <w:color w:val="17365D"/>
          <w:spacing w:val="-2"/>
        </w:rPr>
        <w:t>patient</w:t>
      </w:r>
    </w:p>
    <w:p w14:paraId="1238FDCC" w14:textId="77777777" w:rsidR="00F9164C" w:rsidRDefault="00000000">
      <w:pPr>
        <w:pStyle w:val="BodyText"/>
        <w:spacing w:before="117" w:line="242" w:lineRule="auto"/>
        <w:ind w:left="835" w:right="871"/>
      </w:pPr>
      <w:r>
        <w:rPr>
          <w:rFonts w:ascii="Arial"/>
          <w:b/>
          <w:color w:val="17365D"/>
        </w:rPr>
        <w:t>What</w:t>
      </w:r>
      <w:r>
        <w:rPr>
          <w:rFonts w:ascii="Arial"/>
          <w:b/>
          <w:color w:val="17365D"/>
          <w:spacing w:val="-2"/>
        </w:rPr>
        <w:t xml:space="preserve"> </w:t>
      </w:r>
      <w:r>
        <w:rPr>
          <w:rFonts w:ascii="Arial"/>
          <w:b/>
          <w:color w:val="17365D"/>
        </w:rPr>
        <w:t>the</w:t>
      </w:r>
      <w:r>
        <w:rPr>
          <w:rFonts w:ascii="Arial"/>
          <w:b/>
          <w:color w:val="17365D"/>
          <w:spacing w:val="-3"/>
        </w:rPr>
        <w:t xml:space="preserve"> </w:t>
      </w:r>
      <w:r>
        <w:rPr>
          <w:rFonts w:ascii="Arial"/>
          <w:b/>
          <w:color w:val="17365D"/>
        </w:rPr>
        <w:t>student</w:t>
      </w:r>
      <w:r>
        <w:rPr>
          <w:rFonts w:ascii="Arial"/>
          <w:b/>
          <w:color w:val="17365D"/>
          <w:spacing w:val="-2"/>
        </w:rPr>
        <w:t xml:space="preserve"> </w:t>
      </w:r>
      <w:r>
        <w:rPr>
          <w:rFonts w:ascii="Arial"/>
          <w:b/>
          <w:color w:val="17365D"/>
        </w:rPr>
        <w:t>saw or</w:t>
      </w:r>
      <w:r>
        <w:rPr>
          <w:rFonts w:ascii="Arial"/>
          <w:b/>
          <w:color w:val="17365D"/>
          <w:spacing w:val="-2"/>
        </w:rPr>
        <w:t xml:space="preserve"> </w:t>
      </w:r>
      <w:r>
        <w:rPr>
          <w:rFonts w:ascii="Arial"/>
          <w:b/>
          <w:color w:val="17365D"/>
        </w:rPr>
        <w:t>heard:</w:t>
      </w:r>
      <w:r>
        <w:rPr>
          <w:rFonts w:ascii="Arial"/>
          <w:b/>
          <w:color w:val="17365D"/>
          <w:spacing w:val="-1"/>
        </w:rPr>
        <w:t xml:space="preserve"> </w:t>
      </w:r>
      <w:r>
        <w:t>Michael</w:t>
      </w:r>
      <w:r>
        <w:rPr>
          <w:spacing w:val="-3"/>
        </w:rPr>
        <w:t xml:space="preserve"> </w:t>
      </w:r>
      <w:r>
        <w:t>reports</w:t>
      </w:r>
      <w:r>
        <w:rPr>
          <w:spacing w:val="-3"/>
        </w:rPr>
        <w:t xml:space="preserve"> </w:t>
      </w:r>
      <w:r>
        <w:t>that</w:t>
      </w:r>
      <w:r>
        <w:rPr>
          <w:spacing w:val="-3"/>
        </w:rPr>
        <w:t xml:space="preserve"> </w:t>
      </w:r>
      <w:r>
        <w:t>he</w:t>
      </w:r>
      <w:r>
        <w:rPr>
          <w:spacing w:val="-2"/>
        </w:rPr>
        <w:t xml:space="preserve"> </w:t>
      </w:r>
      <w:r>
        <w:t>is</w:t>
      </w:r>
      <w:r>
        <w:rPr>
          <w:spacing w:val="-3"/>
        </w:rPr>
        <w:t xml:space="preserve"> </w:t>
      </w:r>
      <w:r>
        <w:t>a</w:t>
      </w:r>
      <w:r>
        <w:rPr>
          <w:spacing w:val="-2"/>
        </w:rPr>
        <w:t xml:space="preserve"> </w:t>
      </w:r>
      <w:r>
        <w:t>former</w:t>
      </w:r>
      <w:r>
        <w:rPr>
          <w:spacing w:val="-2"/>
        </w:rPr>
        <w:t xml:space="preserve"> </w:t>
      </w:r>
      <w:r>
        <w:t>smoker</w:t>
      </w:r>
      <w:r>
        <w:rPr>
          <w:spacing w:val="-2"/>
        </w:rPr>
        <w:t xml:space="preserve"> </w:t>
      </w:r>
      <w:r>
        <w:t>who</w:t>
      </w:r>
      <w:r>
        <w:rPr>
          <w:spacing w:val="-2"/>
        </w:rPr>
        <w:t xml:space="preserve"> </w:t>
      </w:r>
      <w:r>
        <w:t>quit</w:t>
      </w:r>
      <w:r>
        <w:rPr>
          <w:spacing w:val="-2"/>
        </w:rPr>
        <w:t xml:space="preserve"> </w:t>
      </w:r>
      <w:r>
        <w:t>about</w:t>
      </w:r>
      <w:r>
        <w:rPr>
          <w:spacing w:val="-2"/>
        </w:rPr>
        <w:t xml:space="preserve"> </w:t>
      </w:r>
      <w:r>
        <w:t>5</w:t>
      </w:r>
      <w:r>
        <w:rPr>
          <w:spacing w:val="-3"/>
        </w:rPr>
        <w:t xml:space="preserve"> </w:t>
      </w:r>
      <w:r>
        <w:t>years</w:t>
      </w:r>
      <w:r>
        <w:rPr>
          <w:spacing w:val="-3"/>
        </w:rPr>
        <w:t xml:space="preserve"> </w:t>
      </w:r>
      <w:r>
        <w:t>ago</w:t>
      </w:r>
      <w:r>
        <w:rPr>
          <w:spacing w:val="-2"/>
        </w:rPr>
        <w:t xml:space="preserve"> </w:t>
      </w:r>
      <w:r>
        <w:t>but</w:t>
      </w:r>
      <w:r>
        <w:rPr>
          <w:spacing w:val="-2"/>
        </w:rPr>
        <w:t xml:space="preserve"> </w:t>
      </w:r>
      <w:r>
        <w:t>cannot</w:t>
      </w:r>
      <w:r>
        <w:rPr>
          <w:spacing w:val="-2"/>
        </w:rPr>
        <w:t xml:space="preserve"> </w:t>
      </w:r>
      <w:r>
        <w:t>remember</w:t>
      </w:r>
      <w:r>
        <w:rPr>
          <w:spacing w:val="-2"/>
        </w:rPr>
        <w:t xml:space="preserve"> </w:t>
      </w:r>
      <w:r>
        <w:t>the amount he previously smoked. He describes alcohol use as rare, usually a glass of wine or beer on special occasions.</w:t>
      </w:r>
    </w:p>
    <w:p w14:paraId="2F6D2944" w14:textId="77777777" w:rsidR="00F9164C" w:rsidRDefault="00000000">
      <w:pPr>
        <w:pStyle w:val="BodyText"/>
        <w:spacing w:before="82" w:line="249" w:lineRule="auto"/>
        <w:ind w:left="835" w:right="871"/>
      </w:pPr>
      <w:r>
        <w:rPr>
          <w:rFonts w:ascii="Arial"/>
          <w:b/>
          <w:color w:val="17365D"/>
        </w:rPr>
        <w:t>What</w:t>
      </w:r>
      <w:r>
        <w:rPr>
          <w:rFonts w:ascii="Arial"/>
          <w:b/>
          <w:color w:val="17365D"/>
          <w:spacing w:val="-2"/>
        </w:rPr>
        <w:t xml:space="preserve"> </w:t>
      </w:r>
      <w:r>
        <w:rPr>
          <w:rFonts w:ascii="Arial"/>
          <w:b/>
          <w:color w:val="17365D"/>
        </w:rPr>
        <w:t>the</w:t>
      </w:r>
      <w:r>
        <w:rPr>
          <w:rFonts w:ascii="Arial"/>
          <w:b/>
          <w:color w:val="17365D"/>
          <w:spacing w:val="-3"/>
        </w:rPr>
        <w:t xml:space="preserve"> </w:t>
      </w:r>
      <w:r>
        <w:rPr>
          <w:rFonts w:ascii="Arial"/>
          <w:b/>
          <w:color w:val="17365D"/>
        </w:rPr>
        <w:t>grader</w:t>
      </w:r>
      <w:r>
        <w:rPr>
          <w:rFonts w:ascii="Arial"/>
          <w:b/>
          <w:color w:val="17365D"/>
          <w:spacing w:val="-2"/>
        </w:rPr>
        <w:t xml:space="preserve"> </w:t>
      </w:r>
      <w:r>
        <w:rPr>
          <w:rFonts w:ascii="Arial"/>
          <w:b/>
          <w:color w:val="17365D"/>
        </w:rPr>
        <w:t>expected:</w:t>
      </w:r>
      <w:r>
        <w:rPr>
          <w:rFonts w:ascii="Arial"/>
          <w:b/>
          <w:color w:val="17365D"/>
          <w:spacing w:val="-2"/>
        </w:rPr>
        <w:t xml:space="preserve"> </w:t>
      </w:r>
      <w:r>
        <w:t>The</w:t>
      </w:r>
      <w:r>
        <w:rPr>
          <w:spacing w:val="-2"/>
        </w:rPr>
        <w:t xml:space="preserve"> </w:t>
      </w:r>
      <w:r>
        <w:t>grader</w:t>
      </w:r>
      <w:r>
        <w:rPr>
          <w:spacing w:val="-2"/>
        </w:rPr>
        <w:t xml:space="preserve"> </w:t>
      </w:r>
      <w:r>
        <w:t>and</w:t>
      </w:r>
      <w:r>
        <w:rPr>
          <w:spacing w:val="-2"/>
        </w:rPr>
        <w:t xml:space="preserve"> </w:t>
      </w:r>
      <w:r>
        <w:t>answer</w:t>
      </w:r>
      <w:r>
        <w:rPr>
          <w:spacing w:val="-2"/>
        </w:rPr>
        <w:t xml:space="preserve"> </w:t>
      </w:r>
      <w:r>
        <w:t>key</w:t>
      </w:r>
      <w:r>
        <w:rPr>
          <w:spacing w:val="-2"/>
        </w:rPr>
        <w:t xml:space="preserve"> </w:t>
      </w:r>
      <w:r>
        <w:t>require</w:t>
      </w:r>
      <w:r>
        <w:rPr>
          <w:spacing w:val="-2"/>
        </w:rPr>
        <w:t xml:space="preserve"> </w:t>
      </w:r>
      <w:r>
        <w:t>a</w:t>
      </w:r>
      <w:r>
        <w:rPr>
          <w:spacing w:val="-2"/>
        </w:rPr>
        <w:t xml:space="preserve"> </w:t>
      </w:r>
      <w:r>
        <w:t>20-pack</w:t>
      </w:r>
      <w:r>
        <w:rPr>
          <w:spacing w:val="-3"/>
        </w:rPr>
        <w:t xml:space="preserve"> </w:t>
      </w:r>
      <w:r>
        <w:t>year</w:t>
      </w:r>
      <w:r>
        <w:rPr>
          <w:spacing w:val="-3"/>
        </w:rPr>
        <w:t xml:space="preserve"> </w:t>
      </w:r>
      <w:r>
        <w:t>smoking</w:t>
      </w:r>
      <w:r>
        <w:rPr>
          <w:spacing w:val="-3"/>
        </w:rPr>
        <w:t xml:space="preserve"> </w:t>
      </w:r>
      <w:r>
        <w:t>history</w:t>
      </w:r>
      <w:r>
        <w:rPr>
          <w:spacing w:val="-3"/>
        </w:rPr>
        <w:t xml:space="preserve"> </w:t>
      </w:r>
      <w:r>
        <w:t>and</w:t>
      </w:r>
      <w:r>
        <w:rPr>
          <w:spacing w:val="-3"/>
        </w:rPr>
        <w:t xml:space="preserve"> </w:t>
      </w:r>
      <w:r>
        <w:t>1</w:t>
      </w:r>
      <w:r>
        <w:rPr>
          <w:spacing w:val="-3"/>
        </w:rPr>
        <w:t xml:space="preserve"> </w:t>
      </w:r>
      <w:r>
        <w:t>to</w:t>
      </w:r>
      <w:r>
        <w:rPr>
          <w:spacing w:val="-3"/>
        </w:rPr>
        <w:t xml:space="preserve"> </w:t>
      </w:r>
      <w:r>
        <w:t>2</w:t>
      </w:r>
      <w:r>
        <w:rPr>
          <w:spacing w:val="-3"/>
        </w:rPr>
        <w:t xml:space="preserve"> </w:t>
      </w:r>
      <w:r>
        <w:t>alcoholic</w:t>
      </w:r>
      <w:r>
        <w:rPr>
          <w:spacing w:val="-3"/>
        </w:rPr>
        <w:t xml:space="preserve"> </w:t>
      </w:r>
      <w:r>
        <w:t xml:space="preserve">beverages on </w:t>
      </w:r>
      <w:r>
        <w:rPr>
          <w:spacing w:val="-2"/>
        </w:rPr>
        <w:t>weekends.</w:t>
      </w:r>
    </w:p>
    <w:p w14:paraId="09D4EB5A" w14:textId="77777777" w:rsidR="00F9164C" w:rsidRDefault="00000000">
      <w:pPr>
        <w:pStyle w:val="BodyText"/>
        <w:spacing w:before="75" w:line="242" w:lineRule="auto"/>
        <w:ind w:left="835" w:right="871"/>
      </w:pPr>
      <w:r>
        <w:rPr>
          <w:rFonts w:ascii="Arial"/>
          <w:b/>
          <w:color w:val="17365D"/>
        </w:rPr>
        <w:t>Why</w:t>
      </w:r>
      <w:r>
        <w:rPr>
          <w:rFonts w:ascii="Arial"/>
          <w:b/>
          <w:color w:val="17365D"/>
          <w:spacing w:val="-2"/>
        </w:rPr>
        <w:t xml:space="preserve"> </w:t>
      </w:r>
      <w:r>
        <w:rPr>
          <w:rFonts w:ascii="Arial"/>
          <w:b/>
          <w:color w:val="17365D"/>
        </w:rPr>
        <w:t>this</w:t>
      </w:r>
      <w:r>
        <w:rPr>
          <w:rFonts w:ascii="Arial"/>
          <w:b/>
          <w:color w:val="17365D"/>
          <w:spacing w:val="-3"/>
        </w:rPr>
        <w:t xml:space="preserve"> </w:t>
      </w:r>
      <w:r>
        <w:rPr>
          <w:rFonts w:ascii="Arial"/>
          <w:b/>
          <w:color w:val="17365D"/>
        </w:rPr>
        <w:t>is</w:t>
      </w:r>
      <w:r>
        <w:rPr>
          <w:rFonts w:ascii="Arial"/>
          <w:b/>
          <w:color w:val="17365D"/>
          <w:spacing w:val="-2"/>
        </w:rPr>
        <w:t xml:space="preserve"> </w:t>
      </w:r>
      <w:r>
        <w:rPr>
          <w:rFonts w:ascii="Arial"/>
          <w:b/>
          <w:color w:val="17365D"/>
        </w:rPr>
        <w:t>a</w:t>
      </w:r>
      <w:r>
        <w:rPr>
          <w:rFonts w:ascii="Arial"/>
          <w:b/>
          <w:color w:val="17365D"/>
          <w:spacing w:val="-3"/>
        </w:rPr>
        <w:t xml:space="preserve"> </w:t>
      </w:r>
      <w:r>
        <w:rPr>
          <w:rFonts w:ascii="Arial"/>
          <w:b/>
          <w:color w:val="17365D"/>
        </w:rPr>
        <w:t>problem:</w:t>
      </w:r>
      <w:r>
        <w:rPr>
          <w:rFonts w:ascii="Arial"/>
          <w:b/>
          <w:color w:val="17365D"/>
          <w:spacing w:val="-1"/>
        </w:rPr>
        <w:t xml:space="preserve"> </w:t>
      </w:r>
      <w:r>
        <w:t>The</w:t>
      </w:r>
      <w:r>
        <w:rPr>
          <w:spacing w:val="-2"/>
        </w:rPr>
        <w:t xml:space="preserve"> </w:t>
      </w:r>
      <w:r>
        <w:t>student</w:t>
      </w:r>
      <w:r>
        <w:rPr>
          <w:spacing w:val="-2"/>
        </w:rPr>
        <w:t xml:space="preserve"> </w:t>
      </w:r>
      <w:r>
        <w:t>can</w:t>
      </w:r>
      <w:r>
        <w:rPr>
          <w:spacing w:val="-2"/>
        </w:rPr>
        <w:t xml:space="preserve"> </w:t>
      </w:r>
      <w:r>
        <w:t>document</w:t>
      </w:r>
      <w:r>
        <w:rPr>
          <w:spacing w:val="-2"/>
        </w:rPr>
        <w:t xml:space="preserve"> </w:t>
      </w:r>
      <w:r>
        <w:t>former</w:t>
      </w:r>
      <w:r>
        <w:rPr>
          <w:spacing w:val="-2"/>
        </w:rPr>
        <w:t xml:space="preserve"> </w:t>
      </w:r>
      <w:r>
        <w:t>smoking</w:t>
      </w:r>
      <w:r>
        <w:rPr>
          <w:spacing w:val="-2"/>
        </w:rPr>
        <w:t xml:space="preserve"> </w:t>
      </w:r>
      <w:r>
        <w:t>and</w:t>
      </w:r>
      <w:r>
        <w:rPr>
          <w:spacing w:val="-2"/>
        </w:rPr>
        <w:t xml:space="preserve"> </w:t>
      </w:r>
      <w:r>
        <w:t>occasional</w:t>
      </w:r>
      <w:r>
        <w:rPr>
          <w:spacing w:val="-2"/>
        </w:rPr>
        <w:t xml:space="preserve"> </w:t>
      </w:r>
      <w:r>
        <w:t>alcohol</w:t>
      </w:r>
      <w:r>
        <w:rPr>
          <w:spacing w:val="-2"/>
        </w:rPr>
        <w:t xml:space="preserve"> </w:t>
      </w:r>
      <w:r>
        <w:t>use,</w:t>
      </w:r>
      <w:r>
        <w:rPr>
          <w:spacing w:val="-2"/>
        </w:rPr>
        <w:t xml:space="preserve"> </w:t>
      </w:r>
      <w:r>
        <w:t>but</w:t>
      </w:r>
      <w:r>
        <w:rPr>
          <w:spacing w:val="-2"/>
        </w:rPr>
        <w:t xml:space="preserve"> </w:t>
      </w:r>
      <w:r>
        <w:t>the</w:t>
      </w:r>
      <w:r>
        <w:rPr>
          <w:spacing w:val="-2"/>
        </w:rPr>
        <w:t xml:space="preserve"> </w:t>
      </w:r>
      <w:r>
        <w:t>exact</w:t>
      </w:r>
      <w:r>
        <w:rPr>
          <w:spacing w:val="-2"/>
        </w:rPr>
        <w:t xml:space="preserve"> </w:t>
      </w:r>
      <w:r>
        <w:t>pack</w:t>
      </w:r>
      <w:r>
        <w:rPr>
          <w:spacing w:val="-2"/>
        </w:rPr>
        <w:t xml:space="preserve"> </w:t>
      </w:r>
      <w:r>
        <w:t>year</w:t>
      </w:r>
      <w:r>
        <w:rPr>
          <w:spacing w:val="-2"/>
        </w:rPr>
        <w:t xml:space="preserve"> </w:t>
      </w:r>
      <w:r>
        <w:t>exposure and weekend drinking pattern are not available from the live interview. Adding them would require inventing patient history.</w:t>
      </w:r>
    </w:p>
    <w:p w14:paraId="48558069" w14:textId="77777777" w:rsidR="00F9164C" w:rsidRDefault="00000000">
      <w:pPr>
        <w:pStyle w:val="BodyText"/>
        <w:spacing w:before="82" w:line="249" w:lineRule="auto"/>
        <w:ind w:left="835" w:right="871"/>
      </w:pPr>
      <w:r>
        <w:rPr>
          <w:rFonts w:ascii="Arial"/>
          <w:b/>
          <w:color w:val="17365D"/>
        </w:rPr>
        <w:t>Suggested</w:t>
      </w:r>
      <w:r>
        <w:rPr>
          <w:rFonts w:ascii="Arial"/>
          <w:b/>
          <w:color w:val="17365D"/>
          <w:spacing w:val="-2"/>
        </w:rPr>
        <w:t xml:space="preserve"> </w:t>
      </w:r>
      <w:r>
        <w:rPr>
          <w:rFonts w:ascii="Arial"/>
          <w:b/>
          <w:color w:val="17365D"/>
        </w:rPr>
        <w:t>fix:</w:t>
      </w:r>
      <w:r>
        <w:rPr>
          <w:rFonts w:ascii="Arial"/>
          <w:b/>
          <w:color w:val="17365D"/>
          <w:spacing w:val="-1"/>
        </w:rPr>
        <w:t xml:space="preserve"> </w:t>
      </w:r>
      <w:r>
        <w:t>Synchronize</w:t>
      </w:r>
      <w:r>
        <w:rPr>
          <w:spacing w:val="-2"/>
        </w:rPr>
        <w:t xml:space="preserve"> </w:t>
      </w:r>
      <w:r>
        <w:t>tobacco</w:t>
      </w:r>
      <w:r>
        <w:rPr>
          <w:spacing w:val="-2"/>
        </w:rPr>
        <w:t xml:space="preserve"> </w:t>
      </w:r>
      <w:r>
        <w:t>exposure</w:t>
      </w:r>
      <w:r>
        <w:rPr>
          <w:spacing w:val="-2"/>
        </w:rPr>
        <w:t xml:space="preserve"> </w:t>
      </w:r>
      <w:r>
        <w:t>and</w:t>
      </w:r>
      <w:r>
        <w:rPr>
          <w:spacing w:val="-2"/>
        </w:rPr>
        <w:t xml:space="preserve"> </w:t>
      </w:r>
      <w:r>
        <w:t>alcohol</w:t>
      </w:r>
      <w:r>
        <w:rPr>
          <w:spacing w:val="-2"/>
        </w:rPr>
        <w:t xml:space="preserve"> </w:t>
      </w:r>
      <w:r>
        <w:t>quantity/frequency</w:t>
      </w:r>
      <w:r>
        <w:rPr>
          <w:spacing w:val="-2"/>
        </w:rPr>
        <w:t xml:space="preserve"> </w:t>
      </w:r>
      <w:r>
        <w:t>across</w:t>
      </w:r>
      <w:r>
        <w:rPr>
          <w:spacing w:val="-2"/>
        </w:rPr>
        <w:t xml:space="preserve"> </w:t>
      </w:r>
      <w:r>
        <w:t>the</w:t>
      </w:r>
      <w:r>
        <w:rPr>
          <w:spacing w:val="-2"/>
        </w:rPr>
        <w:t xml:space="preserve"> </w:t>
      </w:r>
      <w:r>
        <w:t>AI</w:t>
      </w:r>
      <w:r>
        <w:rPr>
          <w:spacing w:val="-2"/>
        </w:rPr>
        <w:t xml:space="preserve"> </w:t>
      </w:r>
      <w:r>
        <w:t>patient</w:t>
      </w:r>
      <w:r>
        <w:rPr>
          <w:spacing w:val="-2"/>
        </w:rPr>
        <w:t xml:space="preserve"> </w:t>
      </w:r>
      <w:r>
        <w:t>and</w:t>
      </w:r>
      <w:r>
        <w:rPr>
          <w:spacing w:val="-2"/>
        </w:rPr>
        <w:t xml:space="preserve"> </w:t>
      </w:r>
      <w:r>
        <w:t>grader.</w:t>
      </w:r>
      <w:r>
        <w:rPr>
          <w:spacing w:val="-2"/>
        </w:rPr>
        <w:t xml:space="preserve"> </w:t>
      </w:r>
      <w:r>
        <w:t>If</w:t>
      </w:r>
      <w:r>
        <w:rPr>
          <w:spacing w:val="-2"/>
        </w:rPr>
        <w:t xml:space="preserve"> </w:t>
      </w:r>
      <w:r>
        <w:t>exact</w:t>
      </w:r>
      <w:r>
        <w:rPr>
          <w:spacing w:val="-2"/>
        </w:rPr>
        <w:t xml:space="preserve"> </w:t>
      </w:r>
      <w:r>
        <w:t>pack</w:t>
      </w:r>
      <w:r>
        <w:rPr>
          <w:spacing w:val="-2"/>
        </w:rPr>
        <w:t xml:space="preserve"> </w:t>
      </w:r>
      <w:r>
        <w:t>years and weekend drinking are graded, the patient should return those details when directly asked.</w:t>
      </w:r>
    </w:p>
    <w:p w14:paraId="132C1623" w14:textId="77777777" w:rsidR="00F9164C" w:rsidRDefault="00000000">
      <w:pPr>
        <w:spacing w:before="72"/>
        <w:ind w:left="835"/>
        <w:rPr>
          <w:rFonts w:ascii="Arial"/>
          <w:i/>
          <w:sz w:val="15"/>
        </w:rPr>
      </w:pPr>
      <w:r>
        <w:rPr>
          <w:rFonts w:ascii="Arial"/>
          <w:i/>
          <w:noProof/>
          <w:sz w:val="15"/>
        </w:rPr>
        <mc:AlternateContent>
          <mc:Choice Requires="wpg">
            <w:drawing>
              <wp:anchor distT="0" distB="0" distL="0" distR="0" simplePos="0" relativeHeight="487592448" behindDoc="1" locked="0" layoutInCell="1" allowOverlap="1" wp14:anchorId="53989114" wp14:editId="1F02A0EE">
                <wp:simplePos x="0" y="0"/>
                <wp:positionH relativeFrom="page">
                  <wp:posOffset>1222375</wp:posOffset>
                </wp:positionH>
                <wp:positionV relativeFrom="paragraph">
                  <wp:posOffset>186286</wp:posOffset>
                </wp:positionV>
                <wp:extent cx="5332730" cy="6896100"/>
                <wp:effectExtent l="0" t="0" r="0" b="0"/>
                <wp:wrapTopAndBottom/>
                <wp:docPr id="27" name="Group 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32730" cy="6896100"/>
                          <a:chOff x="0" y="0"/>
                          <a:chExt cx="5332730" cy="6896100"/>
                        </a:xfrm>
                      </wpg:grpSpPr>
                      <pic:pic xmlns:pic="http://schemas.openxmlformats.org/drawingml/2006/picture">
                        <pic:nvPicPr>
                          <pic:cNvPr id="28" name="Image 28"/>
                          <pic:cNvPicPr/>
                        </pic:nvPicPr>
                        <pic:blipFill>
                          <a:blip r:embed="rId24" cstate="print"/>
                          <a:stretch>
                            <a:fillRect/>
                          </a:stretch>
                        </pic:blipFill>
                        <pic:spPr>
                          <a:xfrm>
                            <a:off x="390775" y="233501"/>
                            <a:ext cx="4460631" cy="6104539"/>
                          </a:xfrm>
                          <a:prstGeom prst="rect">
                            <a:avLst/>
                          </a:prstGeom>
                        </pic:spPr>
                      </pic:pic>
                      <wps:wsp>
                        <wps:cNvPr id="29" name="Graphic 29"/>
                        <wps:cNvSpPr/>
                        <wps:spPr>
                          <a:xfrm>
                            <a:off x="4762" y="4762"/>
                            <a:ext cx="5323205" cy="6886575"/>
                          </a:xfrm>
                          <a:custGeom>
                            <a:avLst/>
                            <a:gdLst/>
                            <a:ahLst/>
                            <a:cxnLst/>
                            <a:rect l="l" t="t" r="r" b="b"/>
                            <a:pathLst>
                              <a:path w="5323205" h="6886575">
                                <a:moveTo>
                                  <a:pt x="0" y="6886067"/>
                                </a:moveTo>
                                <a:lnTo>
                                  <a:pt x="5323205" y="6886067"/>
                                </a:lnTo>
                                <a:lnTo>
                                  <a:pt x="5323205" y="0"/>
                                </a:lnTo>
                                <a:lnTo>
                                  <a:pt x="0" y="0"/>
                                </a:lnTo>
                                <a:lnTo>
                                  <a:pt x="0" y="6886067"/>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22F8E30" id="Group 27" o:spid="_x0000_s1026" style="position:absolute;margin-left:96.25pt;margin-top:14.65pt;width:419.9pt;height:543pt;z-index:-15724032;mso-wrap-distance-left:0;mso-wrap-distance-right:0;mso-position-horizontal-relative:page" coordsize="53327,6896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">
                <v:shape id="Image 28" o:spid="_x0000_s1027" type="#_x0000_t75" style="position:absolute;left:3907;top:2335;width:44607;height:610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">
                  <v:imagedata r:id="rId25" o:title=""/>
                </v:shape>
                <v:shape id="Graphic 29" o:spid="_x0000_s1028" style="position:absolute;left:47;top:47;width:53232;height:68866;visibility:visible;mso-wrap-style:square;v-text-anchor:top" coordsize="5323205,6886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" path="m,6886067r5323205,l5323205,,,,,6886067xe" filled="f">
                  <v:path arrowok="t"/>
                </v:shape>
                <w10:wrap type="topAndBottom" anchorx="page"/>
              </v:group>
            </w:pict>
          </mc:Fallback>
        </mc:AlternateContent>
      </w:r>
      <w:r>
        <w:rPr>
          <w:rFonts w:ascii="Arial"/>
          <w:i/>
          <w:color w:val="666666"/>
          <w:sz w:val="15"/>
        </w:rPr>
        <w:t>Evidence:</w:t>
      </w:r>
      <w:r>
        <w:rPr>
          <w:rFonts w:ascii="Arial"/>
          <w:i/>
          <w:color w:val="666666"/>
          <w:spacing w:val="-4"/>
          <w:sz w:val="15"/>
        </w:rPr>
        <w:t xml:space="preserve"> </w:t>
      </w:r>
      <w:r>
        <w:rPr>
          <w:rFonts w:ascii="Arial"/>
          <w:i/>
          <w:color w:val="666666"/>
          <w:sz w:val="15"/>
        </w:rPr>
        <w:t>Tuesday</w:t>
      </w:r>
      <w:r>
        <w:rPr>
          <w:rFonts w:ascii="Arial"/>
          <w:i/>
          <w:color w:val="666666"/>
          <w:spacing w:val="-1"/>
          <w:sz w:val="15"/>
        </w:rPr>
        <w:t xml:space="preserve"> </w:t>
      </w:r>
      <w:r>
        <w:rPr>
          <w:rFonts w:ascii="Arial"/>
          <w:i/>
          <w:color w:val="666666"/>
          <w:sz w:val="15"/>
        </w:rPr>
        <w:t>AI</w:t>
      </w:r>
      <w:r>
        <w:rPr>
          <w:rFonts w:ascii="Arial"/>
          <w:i/>
          <w:color w:val="666666"/>
          <w:spacing w:val="-4"/>
          <w:sz w:val="15"/>
        </w:rPr>
        <w:t xml:space="preserve"> </w:t>
      </w:r>
      <w:r>
        <w:rPr>
          <w:rFonts w:ascii="Arial"/>
          <w:i/>
          <w:color w:val="666666"/>
          <w:sz w:val="15"/>
        </w:rPr>
        <w:t>patient</w:t>
      </w:r>
      <w:r>
        <w:rPr>
          <w:rFonts w:ascii="Arial"/>
          <w:i/>
          <w:color w:val="666666"/>
          <w:spacing w:val="-3"/>
          <w:sz w:val="15"/>
        </w:rPr>
        <w:t xml:space="preserve"> </w:t>
      </w:r>
      <w:r>
        <w:rPr>
          <w:rFonts w:ascii="Arial"/>
          <w:i/>
          <w:color w:val="666666"/>
          <w:spacing w:val="-2"/>
          <w:sz w:val="15"/>
        </w:rPr>
        <w:t>interview.</w:t>
      </w:r>
    </w:p>
    <w:p w14:paraId="1D59F5F6" w14:textId="77777777" w:rsidR="00F9164C" w:rsidRDefault="00000000">
      <w:pPr>
        <w:spacing w:before="73"/>
        <w:ind w:left="10" w:right="11"/>
        <w:jc w:val="center"/>
        <w:rPr>
          <w:rFonts w:ascii="Arial"/>
          <w:i/>
          <w:sz w:val="15"/>
        </w:rPr>
      </w:pPr>
      <w:r>
        <w:rPr>
          <w:rFonts w:ascii="Arial"/>
          <w:i/>
          <w:color w:val="666666"/>
          <w:sz w:val="15"/>
        </w:rPr>
        <w:t>Michael</w:t>
      </w:r>
      <w:r>
        <w:rPr>
          <w:rFonts w:ascii="Arial"/>
          <w:i/>
          <w:color w:val="666666"/>
          <w:spacing w:val="-4"/>
          <w:sz w:val="15"/>
        </w:rPr>
        <w:t xml:space="preserve"> </w:t>
      </w:r>
      <w:r>
        <w:rPr>
          <w:rFonts w:ascii="Arial"/>
          <w:i/>
          <w:color w:val="666666"/>
          <w:sz w:val="15"/>
        </w:rPr>
        <w:t>cannot</w:t>
      </w:r>
      <w:r>
        <w:rPr>
          <w:rFonts w:ascii="Arial"/>
          <w:i/>
          <w:color w:val="666666"/>
          <w:spacing w:val="-7"/>
          <w:sz w:val="15"/>
        </w:rPr>
        <w:t xml:space="preserve"> </w:t>
      </w:r>
      <w:r>
        <w:rPr>
          <w:rFonts w:ascii="Arial"/>
          <w:i/>
          <w:color w:val="666666"/>
          <w:sz w:val="15"/>
        </w:rPr>
        <w:t>quantify</w:t>
      </w:r>
      <w:r>
        <w:rPr>
          <w:rFonts w:ascii="Arial"/>
          <w:i/>
          <w:color w:val="666666"/>
          <w:spacing w:val="-5"/>
          <w:sz w:val="15"/>
        </w:rPr>
        <w:t xml:space="preserve"> </w:t>
      </w:r>
      <w:r>
        <w:rPr>
          <w:rFonts w:ascii="Arial"/>
          <w:i/>
          <w:color w:val="666666"/>
          <w:sz w:val="15"/>
        </w:rPr>
        <w:t>prior</w:t>
      </w:r>
      <w:r>
        <w:rPr>
          <w:rFonts w:ascii="Arial"/>
          <w:i/>
          <w:color w:val="666666"/>
          <w:spacing w:val="-4"/>
          <w:sz w:val="15"/>
        </w:rPr>
        <w:t xml:space="preserve"> </w:t>
      </w:r>
      <w:r>
        <w:rPr>
          <w:rFonts w:ascii="Arial"/>
          <w:i/>
          <w:color w:val="666666"/>
          <w:sz w:val="15"/>
        </w:rPr>
        <w:t>smoking</w:t>
      </w:r>
      <w:r>
        <w:rPr>
          <w:rFonts w:ascii="Arial"/>
          <w:i/>
          <w:color w:val="666666"/>
          <w:spacing w:val="-4"/>
          <w:sz w:val="15"/>
        </w:rPr>
        <w:t xml:space="preserve"> </w:t>
      </w:r>
      <w:r>
        <w:rPr>
          <w:rFonts w:ascii="Arial"/>
          <w:i/>
          <w:color w:val="666666"/>
          <w:sz w:val="15"/>
        </w:rPr>
        <w:t>exposure</w:t>
      </w:r>
      <w:r>
        <w:rPr>
          <w:rFonts w:ascii="Arial"/>
          <w:i/>
          <w:color w:val="666666"/>
          <w:spacing w:val="-4"/>
          <w:sz w:val="15"/>
        </w:rPr>
        <w:t xml:space="preserve"> </w:t>
      </w:r>
      <w:r>
        <w:rPr>
          <w:rFonts w:ascii="Arial"/>
          <w:i/>
          <w:color w:val="666666"/>
          <w:sz w:val="15"/>
        </w:rPr>
        <w:t>and</w:t>
      </w:r>
      <w:r>
        <w:rPr>
          <w:rFonts w:ascii="Arial"/>
          <w:i/>
          <w:color w:val="666666"/>
          <w:spacing w:val="-4"/>
          <w:sz w:val="15"/>
        </w:rPr>
        <w:t xml:space="preserve"> </w:t>
      </w:r>
      <w:r>
        <w:rPr>
          <w:rFonts w:ascii="Arial"/>
          <w:i/>
          <w:color w:val="666666"/>
          <w:sz w:val="15"/>
        </w:rPr>
        <w:t>describes</w:t>
      </w:r>
      <w:r>
        <w:rPr>
          <w:rFonts w:ascii="Arial"/>
          <w:i/>
          <w:color w:val="666666"/>
          <w:spacing w:val="-4"/>
          <w:sz w:val="15"/>
        </w:rPr>
        <w:t xml:space="preserve"> </w:t>
      </w:r>
      <w:r>
        <w:rPr>
          <w:rFonts w:ascii="Arial"/>
          <w:i/>
          <w:color w:val="666666"/>
          <w:sz w:val="15"/>
        </w:rPr>
        <w:t>rare</w:t>
      </w:r>
      <w:r>
        <w:rPr>
          <w:rFonts w:ascii="Arial"/>
          <w:i/>
          <w:color w:val="666666"/>
          <w:spacing w:val="-4"/>
          <w:sz w:val="15"/>
        </w:rPr>
        <w:t xml:space="preserve"> </w:t>
      </w:r>
      <w:r>
        <w:rPr>
          <w:rFonts w:ascii="Arial"/>
          <w:i/>
          <w:color w:val="666666"/>
          <w:sz w:val="15"/>
        </w:rPr>
        <w:t>special</w:t>
      </w:r>
      <w:r>
        <w:rPr>
          <w:rFonts w:ascii="Arial"/>
          <w:i/>
          <w:color w:val="666666"/>
          <w:spacing w:val="-4"/>
          <w:sz w:val="15"/>
        </w:rPr>
        <w:t xml:space="preserve"> </w:t>
      </w:r>
      <w:r>
        <w:rPr>
          <w:rFonts w:ascii="Arial"/>
          <w:i/>
          <w:color w:val="666666"/>
          <w:sz w:val="15"/>
        </w:rPr>
        <w:t>occasion</w:t>
      </w:r>
      <w:r>
        <w:rPr>
          <w:rFonts w:ascii="Arial"/>
          <w:i/>
          <w:color w:val="666666"/>
          <w:spacing w:val="-4"/>
          <w:sz w:val="15"/>
        </w:rPr>
        <w:t xml:space="preserve"> </w:t>
      </w:r>
      <w:r>
        <w:rPr>
          <w:rFonts w:ascii="Arial"/>
          <w:i/>
          <w:color w:val="666666"/>
          <w:sz w:val="15"/>
        </w:rPr>
        <w:t>alcohol</w:t>
      </w:r>
      <w:r>
        <w:rPr>
          <w:rFonts w:ascii="Arial"/>
          <w:i/>
          <w:color w:val="666666"/>
          <w:spacing w:val="-3"/>
          <w:sz w:val="15"/>
        </w:rPr>
        <w:t xml:space="preserve"> </w:t>
      </w:r>
      <w:r>
        <w:rPr>
          <w:rFonts w:ascii="Arial"/>
          <w:i/>
          <w:color w:val="666666"/>
          <w:spacing w:val="-4"/>
          <w:sz w:val="15"/>
        </w:rPr>
        <w:t>use.</w:t>
      </w:r>
    </w:p>
    <w:p w14:paraId="1F3DAF84" w14:textId="77777777" w:rsidR="00F9164C" w:rsidRDefault="00000000">
      <w:pPr>
        <w:spacing w:before="143"/>
        <w:ind w:left="835"/>
        <w:rPr>
          <w:rFonts w:ascii="Arial"/>
          <w:i/>
          <w:sz w:val="15"/>
        </w:rPr>
      </w:pPr>
      <w:r>
        <w:rPr>
          <w:rFonts w:ascii="Arial"/>
          <w:i/>
          <w:color w:val="666666"/>
          <w:sz w:val="15"/>
        </w:rPr>
        <w:t>Answer</w:t>
      </w:r>
      <w:r>
        <w:rPr>
          <w:rFonts w:ascii="Arial"/>
          <w:i/>
          <w:color w:val="666666"/>
          <w:spacing w:val="-3"/>
          <w:sz w:val="15"/>
        </w:rPr>
        <w:t xml:space="preserve"> </w:t>
      </w:r>
      <w:r>
        <w:rPr>
          <w:rFonts w:ascii="Arial"/>
          <w:i/>
          <w:color w:val="666666"/>
          <w:sz w:val="15"/>
        </w:rPr>
        <w:t>key</w:t>
      </w:r>
      <w:r>
        <w:rPr>
          <w:rFonts w:ascii="Arial"/>
          <w:i/>
          <w:color w:val="666666"/>
          <w:spacing w:val="-3"/>
          <w:sz w:val="15"/>
        </w:rPr>
        <w:t xml:space="preserve"> </w:t>
      </w:r>
      <w:r>
        <w:rPr>
          <w:rFonts w:ascii="Arial"/>
          <w:i/>
          <w:color w:val="666666"/>
          <w:sz w:val="15"/>
        </w:rPr>
        <w:t>evidence:</w:t>
      </w:r>
      <w:r>
        <w:rPr>
          <w:rFonts w:ascii="Arial"/>
          <w:i/>
          <w:color w:val="666666"/>
          <w:spacing w:val="-5"/>
          <w:sz w:val="15"/>
        </w:rPr>
        <w:t xml:space="preserve"> </w:t>
      </w:r>
      <w:r>
        <w:rPr>
          <w:rFonts w:ascii="Arial"/>
          <w:i/>
          <w:color w:val="666666"/>
          <w:sz w:val="15"/>
        </w:rPr>
        <w:t>Tuesday</w:t>
      </w:r>
      <w:r>
        <w:rPr>
          <w:rFonts w:ascii="Arial"/>
          <w:i/>
          <w:color w:val="666666"/>
          <w:spacing w:val="-3"/>
          <w:sz w:val="15"/>
        </w:rPr>
        <w:t xml:space="preserve"> </w:t>
      </w:r>
      <w:r>
        <w:rPr>
          <w:rFonts w:ascii="Arial"/>
          <w:i/>
          <w:color w:val="666666"/>
          <w:sz w:val="15"/>
        </w:rPr>
        <w:t>official</w:t>
      </w:r>
      <w:r>
        <w:rPr>
          <w:rFonts w:ascii="Arial"/>
          <w:i/>
          <w:color w:val="666666"/>
          <w:spacing w:val="-2"/>
          <w:sz w:val="15"/>
        </w:rPr>
        <w:t xml:space="preserve"> </w:t>
      </w:r>
      <w:r>
        <w:rPr>
          <w:rFonts w:ascii="Arial"/>
          <w:i/>
          <w:color w:val="666666"/>
          <w:sz w:val="15"/>
        </w:rPr>
        <w:t>answer</w:t>
      </w:r>
      <w:r>
        <w:rPr>
          <w:rFonts w:ascii="Arial"/>
          <w:i/>
          <w:color w:val="666666"/>
          <w:spacing w:val="-3"/>
          <w:sz w:val="15"/>
        </w:rPr>
        <w:t xml:space="preserve"> </w:t>
      </w:r>
      <w:r>
        <w:rPr>
          <w:rFonts w:ascii="Arial"/>
          <w:i/>
          <w:color w:val="666666"/>
          <w:spacing w:val="-4"/>
          <w:sz w:val="15"/>
        </w:rPr>
        <w:t>key.</w:t>
      </w:r>
    </w:p>
    <w:p w14:paraId="1C8329EE" w14:textId="77777777" w:rsidR="00F9164C" w:rsidRDefault="00F9164C">
      <w:pPr>
        <w:rPr>
          <w:rFonts w:ascii="Arial"/>
          <w:i/>
          <w:sz w:val="15"/>
        </w:rPr>
        <w:sectPr w:rsidR="00F9164C">
          <w:pgSz w:w="12240" w:h="15840"/>
          <w:pgMar w:top="720" w:right="0" w:bottom="540" w:left="0" w:header="0" w:footer="313" w:gutter="0"/>
          <w:cols w:space="720"/>
        </w:sectPr>
      </w:pPr>
    </w:p>
    <w:p w14:paraId="6EEC542B" w14:textId="77777777" w:rsidR="00F9164C" w:rsidRDefault="00000000">
      <w:pPr>
        <w:ind w:left="3584"/>
        <w:rPr>
          <w:rFonts w:ascii="Arial"/>
          <w:sz w:val="20"/>
        </w:rPr>
      </w:pPr>
      <w:r>
        <w:rPr>
          <w:rFonts w:ascii="Arial"/>
          <w:noProof/>
          <w:sz w:val="20"/>
        </w:rPr>
        <w:lastRenderedPageBreak/>
        <mc:AlternateContent>
          <mc:Choice Requires="wpg">
            <w:drawing>
              <wp:inline distT="0" distB="0" distL="0" distR="0" wp14:anchorId="42E49D2F" wp14:editId="576EDBEE">
                <wp:extent cx="3218815" cy="5982970"/>
                <wp:effectExtent l="0" t="0" r="0" b="8254"/>
                <wp:docPr id="30" name="Group 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218815" cy="5982970"/>
                          <a:chOff x="0" y="0"/>
                          <a:chExt cx="3218815" cy="5982970"/>
                        </a:xfrm>
                      </wpg:grpSpPr>
                      <pic:pic xmlns:pic="http://schemas.openxmlformats.org/drawingml/2006/picture">
                        <pic:nvPicPr>
                          <pic:cNvPr id="31" name="Image 31"/>
                          <pic:cNvPicPr/>
                        </pic:nvPicPr>
                        <pic:blipFill>
                          <a:blip r:embed="rId26" cstate="print"/>
                          <a:stretch>
                            <a:fillRect/>
                          </a:stretch>
                        </pic:blipFill>
                        <pic:spPr>
                          <a:xfrm>
                            <a:off x="619848" y="9588"/>
                            <a:ext cx="2589377" cy="5792186"/>
                          </a:xfrm>
                          <a:prstGeom prst="rect">
                            <a:avLst/>
                          </a:prstGeom>
                        </pic:spPr>
                      </pic:pic>
                      <wps:wsp>
                        <wps:cNvPr id="32" name="Graphic 32"/>
                        <wps:cNvSpPr/>
                        <wps:spPr>
                          <a:xfrm>
                            <a:off x="4762" y="4762"/>
                            <a:ext cx="3209290" cy="5973445"/>
                          </a:xfrm>
                          <a:custGeom>
                            <a:avLst/>
                            <a:gdLst/>
                            <a:ahLst/>
                            <a:cxnLst/>
                            <a:rect l="l" t="t" r="r" b="b"/>
                            <a:pathLst>
                              <a:path w="3209290" h="5973445">
                                <a:moveTo>
                                  <a:pt x="0" y="5973191"/>
                                </a:moveTo>
                                <a:lnTo>
                                  <a:pt x="3209290" y="5973191"/>
                                </a:lnTo>
                                <a:lnTo>
                                  <a:pt x="3209290" y="0"/>
                                </a:lnTo>
                                <a:lnTo>
                                  <a:pt x="0" y="0"/>
                                </a:lnTo>
                                <a:lnTo>
                                  <a:pt x="0" y="5973191"/>
                                </a:lnTo>
                                <a:close/>
                              </a:path>
                            </a:pathLst>
                          </a:custGeom>
                          <a:ln w="952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2D783BE9" id="Group 30" o:spid="_x0000_s1026" style="width:253.45pt;height:471.1pt;mso-position-horizontal-relative:char;mso-position-vertical-relative:line" coordsize="32188,5982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&#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">
                <v:shape id="Image 31" o:spid="_x0000_s1027" type="#_x0000_t75" style="position:absolute;left:6198;top:95;width:25894;height:579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">
                  <v:imagedata r:id="rId27" o:title=""/>
                </v:shape>
                <v:shape id="Graphic 32" o:spid="_x0000_s1028" style="position:absolute;left:47;top:47;width:32093;height:59735;visibility:visible;mso-wrap-style:square;v-text-anchor:top" coordsize="3209290,5973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" path="m,5973191r3209290,l3209290,,,,,5973191xe" filled="f" strokeweight=".26456mm">
                  <v:path arrowok="t"/>
                </v:shape>
                <w10:anchorlock/>
              </v:group>
            </w:pict>
          </mc:Fallback>
        </mc:AlternateContent>
      </w:r>
    </w:p>
    <w:p w14:paraId="7B65E51C" w14:textId="77777777" w:rsidR="00F9164C" w:rsidRDefault="00000000">
      <w:pPr>
        <w:spacing w:before="57"/>
        <w:ind w:left="10" w:right="11"/>
        <w:jc w:val="center"/>
        <w:rPr>
          <w:rFonts w:ascii="Arial"/>
          <w:i/>
          <w:sz w:val="15"/>
        </w:rPr>
      </w:pPr>
      <w:r>
        <w:rPr>
          <w:rFonts w:ascii="Arial"/>
          <w:i/>
          <w:color w:val="666666"/>
          <w:sz w:val="15"/>
        </w:rPr>
        <w:t>The</w:t>
      </w:r>
      <w:r>
        <w:rPr>
          <w:rFonts w:ascii="Arial"/>
          <w:i/>
          <w:color w:val="666666"/>
          <w:spacing w:val="-2"/>
          <w:sz w:val="15"/>
        </w:rPr>
        <w:t xml:space="preserve"> </w:t>
      </w:r>
      <w:r>
        <w:rPr>
          <w:rFonts w:ascii="Arial"/>
          <w:i/>
          <w:color w:val="666666"/>
          <w:sz w:val="15"/>
        </w:rPr>
        <w:t>answer</w:t>
      </w:r>
      <w:r>
        <w:rPr>
          <w:rFonts w:ascii="Arial"/>
          <w:i/>
          <w:color w:val="666666"/>
          <w:spacing w:val="-3"/>
          <w:sz w:val="15"/>
        </w:rPr>
        <w:t xml:space="preserve"> </w:t>
      </w:r>
      <w:r>
        <w:rPr>
          <w:rFonts w:ascii="Arial"/>
          <w:i/>
          <w:color w:val="666666"/>
          <w:sz w:val="15"/>
        </w:rPr>
        <w:t>key</w:t>
      </w:r>
      <w:r>
        <w:rPr>
          <w:rFonts w:ascii="Arial"/>
          <w:i/>
          <w:color w:val="666666"/>
          <w:spacing w:val="-2"/>
          <w:sz w:val="15"/>
        </w:rPr>
        <w:t xml:space="preserve"> </w:t>
      </w:r>
      <w:r>
        <w:rPr>
          <w:rFonts w:ascii="Arial"/>
          <w:i/>
          <w:color w:val="666666"/>
          <w:sz w:val="15"/>
        </w:rPr>
        <w:t>requires</w:t>
      </w:r>
      <w:r>
        <w:rPr>
          <w:rFonts w:ascii="Arial"/>
          <w:i/>
          <w:color w:val="666666"/>
          <w:spacing w:val="-3"/>
          <w:sz w:val="15"/>
        </w:rPr>
        <w:t xml:space="preserve"> </w:t>
      </w:r>
      <w:r>
        <w:rPr>
          <w:rFonts w:ascii="Arial"/>
          <w:i/>
          <w:color w:val="666666"/>
          <w:sz w:val="15"/>
        </w:rPr>
        <w:t>20</w:t>
      </w:r>
      <w:r>
        <w:rPr>
          <w:rFonts w:ascii="Arial"/>
          <w:i/>
          <w:color w:val="666666"/>
          <w:spacing w:val="-1"/>
          <w:sz w:val="15"/>
        </w:rPr>
        <w:t xml:space="preserve"> </w:t>
      </w:r>
      <w:r>
        <w:rPr>
          <w:rFonts w:ascii="Arial"/>
          <w:i/>
          <w:color w:val="666666"/>
          <w:sz w:val="15"/>
        </w:rPr>
        <w:t>pack</w:t>
      </w:r>
      <w:r>
        <w:rPr>
          <w:rFonts w:ascii="Arial"/>
          <w:i/>
          <w:color w:val="666666"/>
          <w:spacing w:val="-3"/>
          <w:sz w:val="15"/>
        </w:rPr>
        <w:t xml:space="preserve"> </w:t>
      </w:r>
      <w:r>
        <w:rPr>
          <w:rFonts w:ascii="Arial"/>
          <w:i/>
          <w:color w:val="666666"/>
          <w:sz w:val="15"/>
        </w:rPr>
        <w:t>years</w:t>
      </w:r>
      <w:r>
        <w:rPr>
          <w:rFonts w:ascii="Arial"/>
          <w:i/>
          <w:color w:val="666666"/>
          <w:spacing w:val="-2"/>
          <w:sz w:val="15"/>
        </w:rPr>
        <w:t xml:space="preserve"> </w:t>
      </w:r>
      <w:r>
        <w:rPr>
          <w:rFonts w:ascii="Arial"/>
          <w:i/>
          <w:color w:val="666666"/>
          <w:sz w:val="15"/>
        </w:rPr>
        <w:t>and</w:t>
      </w:r>
      <w:r>
        <w:rPr>
          <w:rFonts w:ascii="Arial"/>
          <w:i/>
          <w:color w:val="666666"/>
          <w:spacing w:val="-2"/>
          <w:sz w:val="15"/>
        </w:rPr>
        <w:t xml:space="preserve"> </w:t>
      </w:r>
      <w:r>
        <w:rPr>
          <w:rFonts w:ascii="Arial"/>
          <w:i/>
          <w:color w:val="666666"/>
          <w:sz w:val="15"/>
        </w:rPr>
        <w:t>1</w:t>
      </w:r>
      <w:r>
        <w:rPr>
          <w:rFonts w:ascii="Arial"/>
          <w:i/>
          <w:color w:val="666666"/>
          <w:spacing w:val="-2"/>
          <w:sz w:val="15"/>
        </w:rPr>
        <w:t xml:space="preserve"> </w:t>
      </w:r>
      <w:r>
        <w:rPr>
          <w:rFonts w:ascii="Arial"/>
          <w:i/>
          <w:color w:val="666666"/>
          <w:sz w:val="15"/>
        </w:rPr>
        <w:t>to</w:t>
      </w:r>
      <w:r>
        <w:rPr>
          <w:rFonts w:ascii="Arial"/>
          <w:i/>
          <w:color w:val="666666"/>
          <w:spacing w:val="-1"/>
          <w:sz w:val="15"/>
        </w:rPr>
        <w:t xml:space="preserve"> </w:t>
      </w:r>
      <w:r>
        <w:rPr>
          <w:rFonts w:ascii="Arial"/>
          <w:i/>
          <w:color w:val="666666"/>
          <w:sz w:val="15"/>
        </w:rPr>
        <w:t>2</w:t>
      </w:r>
      <w:r>
        <w:rPr>
          <w:rFonts w:ascii="Arial"/>
          <w:i/>
          <w:color w:val="666666"/>
          <w:spacing w:val="-2"/>
          <w:sz w:val="15"/>
        </w:rPr>
        <w:t xml:space="preserve"> </w:t>
      </w:r>
      <w:r>
        <w:rPr>
          <w:rFonts w:ascii="Arial"/>
          <w:i/>
          <w:color w:val="666666"/>
          <w:sz w:val="15"/>
        </w:rPr>
        <w:t>alcoholic</w:t>
      </w:r>
      <w:r>
        <w:rPr>
          <w:rFonts w:ascii="Arial"/>
          <w:i/>
          <w:color w:val="666666"/>
          <w:spacing w:val="-2"/>
          <w:sz w:val="15"/>
        </w:rPr>
        <w:t xml:space="preserve"> </w:t>
      </w:r>
      <w:r>
        <w:rPr>
          <w:rFonts w:ascii="Arial"/>
          <w:i/>
          <w:color w:val="666666"/>
          <w:sz w:val="15"/>
        </w:rPr>
        <w:t>beverages</w:t>
      </w:r>
      <w:r>
        <w:rPr>
          <w:rFonts w:ascii="Arial"/>
          <w:i/>
          <w:color w:val="666666"/>
          <w:spacing w:val="-3"/>
          <w:sz w:val="15"/>
        </w:rPr>
        <w:t xml:space="preserve"> </w:t>
      </w:r>
      <w:r>
        <w:rPr>
          <w:rFonts w:ascii="Arial"/>
          <w:i/>
          <w:color w:val="666666"/>
          <w:sz w:val="15"/>
        </w:rPr>
        <w:t>on</w:t>
      </w:r>
      <w:r>
        <w:rPr>
          <w:rFonts w:ascii="Arial"/>
          <w:i/>
          <w:color w:val="666666"/>
          <w:spacing w:val="-1"/>
          <w:sz w:val="15"/>
        </w:rPr>
        <w:t xml:space="preserve"> </w:t>
      </w:r>
      <w:r>
        <w:rPr>
          <w:rFonts w:ascii="Arial"/>
          <w:i/>
          <w:color w:val="666666"/>
          <w:spacing w:val="-2"/>
          <w:sz w:val="15"/>
        </w:rPr>
        <w:t>weekends.</w:t>
      </w:r>
    </w:p>
    <w:p w14:paraId="17FC8DCD" w14:textId="77777777" w:rsidR="00F9164C" w:rsidRDefault="00F9164C">
      <w:pPr>
        <w:jc w:val="center"/>
        <w:rPr>
          <w:rFonts w:ascii="Arial"/>
          <w:i/>
          <w:sz w:val="15"/>
        </w:rPr>
      </w:pPr>
    </w:p>
    <w:p w14:paraId="638E76AD" w14:textId="77777777" w:rsidR="00DD0FEB" w:rsidRPr="00DD0FEB" w:rsidRDefault="00DD0FEB">
      <w:pPr>
        <w:jc w:val="center"/>
        <w:rPr>
          <w:rFonts w:ascii="Arial"/>
          <w:i/>
          <w:color w:val="EE0000"/>
          <w:sz w:val="32"/>
          <w:szCs w:val="32"/>
        </w:rPr>
      </w:pPr>
      <w:r w:rsidRPr="00DD0FEB">
        <w:rPr>
          <w:rFonts w:ascii="Arial"/>
          <w:i/>
          <w:color w:val="EE0000"/>
          <w:sz w:val="32"/>
          <w:szCs w:val="32"/>
        </w:rPr>
        <w:t>Correction</w:t>
      </w:r>
    </w:p>
    <w:p w14:paraId="0F136E2B" w14:textId="4EDFAC75" w:rsidR="00DD0FEB" w:rsidRDefault="00DD0FEB">
      <w:pPr>
        <w:jc w:val="center"/>
        <w:rPr>
          <w:rFonts w:ascii="Arial"/>
          <w:i/>
          <w:sz w:val="15"/>
        </w:rPr>
        <w:sectPr w:rsidR="00DD0FEB">
          <w:pgSz w:w="12240" w:h="15840"/>
          <w:pgMar w:top="800" w:right="0" w:bottom="540" w:left="0" w:header="0" w:footer="313" w:gutter="0"/>
          <w:cols w:space="720"/>
        </w:sectPr>
      </w:pPr>
      <w:r w:rsidRPr="00DD0FEB">
        <w:rPr>
          <w:rFonts w:ascii="Arial"/>
          <w:i/>
          <w:sz w:val="15"/>
        </w:rPr>
        <w:drawing>
          <wp:inline distT="0" distB="0" distL="0" distR="0" wp14:anchorId="75E7EFA6" wp14:editId="5DE1A9C4">
            <wp:extent cx="6159817" cy="1530429"/>
            <wp:effectExtent l="0" t="0" r="0" b="0"/>
            <wp:docPr id="1198979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979443" name=""/>
                    <pic:cNvPicPr/>
                  </pic:nvPicPr>
                  <pic:blipFill>
                    <a:blip r:embed="rId28"/>
                    <a:stretch>
                      <a:fillRect/>
                    </a:stretch>
                  </pic:blipFill>
                  <pic:spPr>
                    <a:xfrm>
                      <a:off x="0" y="0"/>
                      <a:ext cx="6159817" cy="1530429"/>
                    </a:xfrm>
                    <a:prstGeom prst="rect">
                      <a:avLst/>
                    </a:prstGeom>
                  </pic:spPr>
                </pic:pic>
              </a:graphicData>
            </a:graphic>
          </wp:inline>
        </w:drawing>
      </w:r>
    </w:p>
    <w:p w14:paraId="777618FF" w14:textId="77777777" w:rsidR="00F9164C" w:rsidRDefault="00000000">
      <w:pPr>
        <w:pStyle w:val="Heading8"/>
      </w:pPr>
      <w:r>
        <w:rPr>
          <w:color w:val="17365D"/>
        </w:rPr>
        <w:lastRenderedPageBreak/>
        <w:t>Issue</w:t>
      </w:r>
      <w:r>
        <w:rPr>
          <w:color w:val="17365D"/>
          <w:spacing w:val="-6"/>
        </w:rPr>
        <w:t xml:space="preserve"> </w:t>
      </w:r>
      <w:r>
        <w:rPr>
          <w:color w:val="17365D"/>
        </w:rPr>
        <w:t>6.</w:t>
      </w:r>
      <w:r>
        <w:rPr>
          <w:color w:val="17365D"/>
          <w:spacing w:val="1"/>
        </w:rPr>
        <w:t xml:space="preserve"> </w:t>
      </w:r>
      <w:r>
        <w:rPr>
          <w:color w:val="17365D"/>
        </w:rPr>
        <w:t>Two</w:t>
      </w:r>
      <w:r>
        <w:rPr>
          <w:color w:val="17365D"/>
          <w:spacing w:val="-4"/>
        </w:rPr>
        <w:t xml:space="preserve"> </w:t>
      </w:r>
      <w:r>
        <w:rPr>
          <w:color w:val="17365D"/>
        </w:rPr>
        <w:t>Tuesday</w:t>
      </w:r>
      <w:r>
        <w:rPr>
          <w:color w:val="17365D"/>
          <w:spacing w:val="-3"/>
        </w:rPr>
        <w:t xml:space="preserve"> </w:t>
      </w:r>
      <w:r>
        <w:rPr>
          <w:color w:val="17365D"/>
        </w:rPr>
        <w:t>EMR</w:t>
      </w:r>
      <w:r>
        <w:rPr>
          <w:color w:val="17365D"/>
          <w:spacing w:val="-4"/>
        </w:rPr>
        <w:t xml:space="preserve"> </w:t>
      </w:r>
      <w:r>
        <w:rPr>
          <w:color w:val="17365D"/>
        </w:rPr>
        <w:t>screens</w:t>
      </w:r>
      <w:r>
        <w:rPr>
          <w:color w:val="17365D"/>
          <w:spacing w:val="-3"/>
        </w:rPr>
        <w:t xml:space="preserve"> </w:t>
      </w:r>
      <w:r>
        <w:rPr>
          <w:color w:val="17365D"/>
        </w:rPr>
        <w:t>show</w:t>
      </w:r>
      <w:r>
        <w:rPr>
          <w:color w:val="17365D"/>
          <w:spacing w:val="1"/>
        </w:rPr>
        <w:t xml:space="preserve"> </w:t>
      </w:r>
      <w:r>
        <w:rPr>
          <w:color w:val="17365D"/>
        </w:rPr>
        <w:t>incompatible</w:t>
      </w:r>
      <w:r>
        <w:rPr>
          <w:color w:val="17365D"/>
          <w:spacing w:val="-8"/>
        </w:rPr>
        <w:t xml:space="preserve"> </w:t>
      </w:r>
      <w:r>
        <w:rPr>
          <w:color w:val="17365D"/>
        </w:rPr>
        <w:t>vital signs</w:t>
      </w:r>
      <w:r>
        <w:rPr>
          <w:color w:val="17365D"/>
          <w:spacing w:val="-3"/>
        </w:rPr>
        <w:t xml:space="preserve"> </w:t>
      </w:r>
      <w:r>
        <w:rPr>
          <w:color w:val="17365D"/>
        </w:rPr>
        <w:t>and</w:t>
      </w:r>
      <w:r>
        <w:rPr>
          <w:color w:val="17365D"/>
          <w:spacing w:val="-4"/>
        </w:rPr>
        <w:t xml:space="preserve"> </w:t>
      </w:r>
      <w:r>
        <w:rPr>
          <w:color w:val="17365D"/>
        </w:rPr>
        <w:t>anthropometric</w:t>
      </w:r>
      <w:r>
        <w:rPr>
          <w:color w:val="17365D"/>
          <w:spacing w:val="-3"/>
        </w:rPr>
        <w:t xml:space="preserve"> </w:t>
      </w:r>
      <w:r>
        <w:rPr>
          <w:color w:val="17365D"/>
        </w:rPr>
        <w:t>data</w:t>
      </w:r>
      <w:r>
        <w:rPr>
          <w:color w:val="17365D"/>
          <w:spacing w:val="-3"/>
        </w:rPr>
        <w:t xml:space="preserve"> </w:t>
      </w:r>
      <w:r>
        <w:rPr>
          <w:color w:val="17365D"/>
        </w:rPr>
        <w:t>for</w:t>
      </w:r>
      <w:r>
        <w:rPr>
          <w:color w:val="17365D"/>
          <w:spacing w:val="-3"/>
        </w:rPr>
        <w:t xml:space="preserve"> </w:t>
      </w:r>
      <w:r>
        <w:rPr>
          <w:color w:val="17365D"/>
          <w:spacing w:val="-2"/>
        </w:rPr>
        <w:t>Michael</w:t>
      </w:r>
    </w:p>
    <w:p w14:paraId="08A9E361" w14:textId="77777777" w:rsidR="00F9164C" w:rsidRDefault="00000000">
      <w:pPr>
        <w:pStyle w:val="BodyText"/>
        <w:spacing w:before="117" w:line="244" w:lineRule="auto"/>
        <w:ind w:left="835" w:right="934"/>
      </w:pPr>
      <w:r>
        <w:rPr>
          <w:rFonts w:ascii="Arial"/>
          <w:b/>
          <w:color w:val="17365D"/>
        </w:rPr>
        <w:t>What</w:t>
      </w:r>
      <w:r>
        <w:rPr>
          <w:rFonts w:ascii="Arial"/>
          <w:b/>
          <w:color w:val="17365D"/>
          <w:spacing w:val="-2"/>
        </w:rPr>
        <w:t xml:space="preserve"> </w:t>
      </w:r>
      <w:r>
        <w:rPr>
          <w:rFonts w:ascii="Arial"/>
          <w:b/>
          <w:color w:val="17365D"/>
        </w:rPr>
        <w:t>the</w:t>
      </w:r>
      <w:r>
        <w:rPr>
          <w:rFonts w:ascii="Arial"/>
          <w:b/>
          <w:color w:val="17365D"/>
          <w:spacing w:val="-3"/>
        </w:rPr>
        <w:t xml:space="preserve"> </w:t>
      </w:r>
      <w:r>
        <w:rPr>
          <w:rFonts w:ascii="Arial"/>
          <w:b/>
          <w:color w:val="17365D"/>
        </w:rPr>
        <w:t>student</w:t>
      </w:r>
      <w:r>
        <w:rPr>
          <w:rFonts w:ascii="Arial"/>
          <w:b/>
          <w:color w:val="17365D"/>
          <w:spacing w:val="-2"/>
        </w:rPr>
        <w:t xml:space="preserve"> </w:t>
      </w:r>
      <w:r>
        <w:rPr>
          <w:rFonts w:ascii="Arial"/>
          <w:b/>
          <w:color w:val="17365D"/>
        </w:rPr>
        <w:t>saw or</w:t>
      </w:r>
      <w:r>
        <w:rPr>
          <w:rFonts w:ascii="Arial"/>
          <w:b/>
          <w:color w:val="17365D"/>
          <w:spacing w:val="-2"/>
        </w:rPr>
        <w:t xml:space="preserve"> </w:t>
      </w:r>
      <w:r>
        <w:rPr>
          <w:rFonts w:ascii="Arial"/>
          <w:b/>
          <w:color w:val="17365D"/>
        </w:rPr>
        <w:t>heard:</w:t>
      </w:r>
      <w:r>
        <w:rPr>
          <w:rFonts w:ascii="Arial"/>
          <w:b/>
          <w:color w:val="17365D"/>
          <w:spacing w:val="-1"/>
        </w:rPr>
        <w:t xml:space="preserve"> </w:t>
      </w:r>
      <w:r>
        <w:t>One</w:t>
      </w:r>
      <w:r>
        <w:rPr>
          <w:spacing w:val="-3"/>
        </w:rPr>
        <w:t xml:space="preserve"> </w:t>
      </w:r>
      <w:r>
        <w:t>Tuesday</w:t>
      </w:r>
      <w:r>
        <w:rPr>
          <w:spacing w:val="-3"/>
        </w:rPr>
        <w:t xml:space="preserve"> </w:t>
      </w:r>
      <w:r>
        <w:t>Vitals</w:t>
      </w:r>
      <w:r>
        <w:rPr>
          <w:spacing w:val="-3"/>
        </w:rPr>
        <w:t xml:space="preserve"> </w:t>
      </w:r>
      <w:r>
        <w:t>table</w:t>
      </w:r>
      <w:r>
        <w:rPr>
          <w:spacing w:val="-3"/>
        </w:rPr>
        <w:t xml:space="preserve"> </w:t>
      </w:r>
      <w:r>
        <w:t>shows</w:t>
      </w:r>
      <w:r>
        <w:rPr>
          <w:spacing w:val="-3"/>
        </w:rPr>
        <w:t xml:space="preserve"> </w:t>
      </w:r>
      <w:r>
        <w:t>BP</w:t>
      </w:r>
      <w:r>
        <w:rPr>
          <w:spacing w:val="-3"/>
        </w:rPr>
        <w:t xml:space="preserve"> </w:t>
      </w:r>
      <w:r>
        <w:t>138/86</w:t>
      </w:r>
      <w:r>
        <w:rPr>
          <w:spacing w:val="-3"/>
        </w:rPr>
        <w:t xml:space="preserve"> </w:t>
      </w:r>
      <w:r>
        <w:t>mmHg,</w:t>
      </w:r>
      <w:r>
        <w:rPr>
          <w:spacing w:val="-3"/>
        </w:rPr>
        <w:t xml:space="preserve"> </w:t>
      </w:r>
      <w:r>
        <w:t>repeat</w:t>
      </w:r>
      <w:r>
        <w:rPr>
          <w:spacing w:val="-3"/>
        </w:rPr>
        <w:t xml:space="preserve"> </w:t>
      </w:r>
      <w:r>
        <w:t>BP</w:t>
      </w:r>
      <w:r>
        <w:rPr>
          <w:spacing w:val="-3"/>
        </w:rPr>
        <w:t xml:space="preserve"> </w:t>
      </w:r>
      <w:r>
        <w:t>136/84</w:t>
      </w:r>
      <w:r>
        <w:rPr>
          <w:spacing w:val="-3"/>
        </w:rPr>
        <w:t xml:space="preserve"> </w:t>
      </w:r>
      <w:r>
        <w:t>mmHg,</w:t>
      </w:r>
      <w:r>
        <w:rPr>
          <w:spacing w:val="-3"/>
        </w:rPr>
        <w:t xml:space="preserve"> </w:t>
      </w:r>
      <w:r>
        <w:t>HR</w:t>
      </w:r>
      <w:r>
        <w:rPr>
          <w:spacing w:val="-3"/>
        </w:rPr>
        <w:t xml:space="preserve"> </w:t>
      </w:r>
      <w:r>
        <w:t>82</w:t>
      </w:r>
      <w:r>
        <w:rPr>
          <w:spacing w:val="-3"/>
        </w:rPr>
        <w:t xml:space="preserve"> </w:t>
      </w:r>
      <w:r>
        <w:t>bpm,</w:t>
      </w:r>
      <w:r>
        <w:rPr>
          <w:spacing w:val="-3"/>
        </w:rPr>
        <w:t xml:space="preserve"> </w:t>
      </w:r>
      <w:r>
        <w:t xml:space="preserve">weight 102 kg, height 5 feet 10 inches, and BMI 32.2 kg/m2. A separate Tuesday Key vitals screen supplied from the same Patient A encounter shows BP 128/78 mmHg, repeat BP 126/76 mmHg, HR 88 bpm, weight 84 kg, height 5 feet 5 inches, and BMI 30.8 </w:t>
      </w:r>
      <w:r>
        <w:rPr>
          <w:spacing w:val="-2"/>
        </w:rPr>
        <w:t>kg/m2.</w:t>
      </w:r>
    </w:p>
    <w:p w14:paraId="7884B3B6" w14:textId="77777777" w:rsidR="00F9164C" w:rsidRDefault="00000000">
      <w:pPr>
        <w:pStyle w:val="BodyText"/>
        <w:spacing w:before="80" w:line="244" w:lineRule="auto"/>
        <w:ind w:left="835" w:right="871"/>
      </w:pPr>
      <w:r>
        <w:rPr>
          <w:rFonts w:ascii="Arial"/>
          <w:b/>
          <w:color w:val="17365D"/>
        </w:rPr>
        <w:t>What</w:t>
      </w:r>
      <w:r>
        <w:rPr>
          <w:rFonts w:ascii="Arial"/>
          <w:b/>
          <w:color w:val="17365D"/>
          <w:spacing w:val="-2"/>
        </w:rPr>
        <w:t xml:space="preserve"> </w:t>
      </w:r>
      <w:r>
        <w:rPr>
          <w:rFonts w:ascii="Arial"/>
          <w:b/>
          <w:color w:val="17365D"/>
        </w:rPr>
        <w:t>the</w:t>
      </w:r>
      <w:r>
        <w:rPr>
          <w:rFonts w:ascii="Arial"/>
          <w:b/>
          <w:color w:val="17365D"/>
          <w:spacing w:val="-3"/>
        </w:rPr>
        <w:t xml:space="preserve"> </w:t>
      </w:r>
      <w:r>
        <w:rPr>
          <w:rFonts w:ascii="Arial"/>
          <w:b/>
          <w:color w:val="17365D"/>
        </w:rPr>
        <w:t>grader</w:t>
      </w:r>
      <w:r>
        <w:rPr>
          <w:rFonts w:ascii="Arial"/>
          <w:b/>
          <w:color w:val="17365D"/>
          <w:spacing w:val="-2"/>
        </w:rPr>
        <w:t xml:space="preserve"> </w:t>
      </w:r>
      <w:r>
        <w:rPr>
          <w:rFonts w:ascii="Arial"/>
          <w:b/>
          <w:color w:val="17365D"/>
        </w:rPr>
        <w:t>expected:</w:t>
      </w:r>
      <w:r>
        <w:rPr>
          <w:rFonts w:ascii="Arial"/>
          <w:b/>
          <w:color w:val="17365D"/>
          <w:spacing w:val="-2"/>
        </w:rPr>
        <w:t xml:space="preserve"> </w:t>
      </w:r>
      <w:r>
        <w:t>The</w:t>
      </w:r>
      <w:r>
        <w:rPr>
          <w:spacing w:val="-2"/>
        </w:rPr>
        <w:t xml:space="preserve"> </w:t>
      </w:r>
      <w:r>
        <w:t>grader</w:t>
      </w:r>
      <w:r>
        <w:rPr>
          <w:spacing w:val="-2"/>
        </w:rPr>
        <w:t xml:space="preserve"> </w:t>
      </w:r>
      <w:r>
        <w:t>expects</w:t>
      </w:r>
      <w:r>
        <w:rPr>
          <w:spacing w:val="-2"/>
        </w:rPr>
        <w:t xml:space="preserve"> </w:t>
      </w:r>
      <w:r>
        <w:t>yet</w:t>
      </w:r>
      <w:r>
        <w:rPr>
          <w:spacing w:val="-2"/>
        </w:rPr>
        <w:t xml:space="preserve"> </w:t>
      </w:r>
      <w:r>
        <w:t>another</w:t>
      </w:r>
      <w:r>
        <w:rPr>
          <w:spacing w:val="-2"/>
        </w:rPr>
        <w:t xml:space="preserve"> </w:t>
      </w:r>
      <w:r>
        <w:t>Tuesday</w:t>
      </w:r>
      <w:r>
        <w:rPr>
          <w:spacing w:val="-2"/>
        </w:rPr>
        <w:t xml:space="preserve"> </w:t>
      </w:r>
      <w:r>
        <w:t>objective</w:t>
      </w:r>
      <w:r>
        <w:rPr>
          <w:spacing w:val="-3"/>
        </w:rPr>
        <w:t xml:space="preserve"> </w:t>
      </w:r>
      <w:r>
        <w:t>state</w:t>
      </w:r>
      <w:r>
        <w:rPr>
          <w:spacing w:val="-2"/>
        </w:rPr>
        <w:t xml:space="preserve"> </w:t>
      </w:r>
      <w:r>
        <w:t>based</w:t>
      </w:r>
      <w:r>
        <w:rPr>
          <w:spacing w:val="-2"/>
        </w:rPr>
        <w:t xml:space="preserve"> </w:t>
      </w:r>
      <w:r>
        <w:t>on</w:t>
      </w:r>
      <w:r>
        <w:rPr>
          <w:spacing w:val="-3"/>
        </w:rPr>
        <w:t xml:space="preserve"> </w:t>
      </w:r>
      <w:r>
        <w:t>the</w:t>
      </w:r>
      <w:r>
        <w:rPr>
          <w:spacing w:val="-2"/>
        </w:rPr>
        <w:t xml:space="preserve"> </w:t>
      </w:r>
      <w:r>
        <w:t>official</w:t>
      </w:r>
      <w:r>
        <w:rPr>
          <w:spacing w:val="-2"/>
        </w:rPr>
        <w:t xml:space="preserve"> </w:t>
      </w:r>
      <w:r>
        <w:t>answer</w:t>
      </w:r>
      <w:r>
        <w:rPr>
          <w:spacing w:val="-2"/>
        </w:rPr>
        <w:t xml:space="preserve"> </w:t>
      </w:r>
      <w:r>
        <w:t>key.</w:t>
      </w:r>
      <w:r>
        <w:rPr>
          <w:spacing w:val="-2"/>
        </w:rPr>
        <w:t xml:space="preserve"> </w:t>
      </w:r>
      <w:r>
        <w:t>This</w:t>
      </w:r>
      <w:r>
        <w:rPr>
          <w:spacing w:val="-2"/>
        </w:rPr>
        <w:t xml:space="preserve"> </w:t>
      </w:r>
      <w:r>
        <w:t>issue</w:t>
      </w:r>
      <w:r>
        <w:rPr>
          <w:spacing w:val="-2"/>
        </w:rPr>
        <w:t xml:space="preserve"> </w:t>
      </w:r>
      <w:r>
        <w:t xml:space="preserve">is present even before comparing the student data with the grader because the student facing Tuesday evidence itself is internally </w:t>
      </w:r>
      <w:r>
        <w:rPr>
          <w:spacing w:val="-2"/>
        </w:rPr>
        <w:t>inconsistent.</w:t>
      </w:r>
    </w:p>
    <w:p w14:paraId="15EF4528" w14:textId="77777777" w:rsidR="00F9164C" w:rsidRDefault="00000000">
      <w:pPr>
        <w:pStyle w:val="BodyText"/>
        <w:spacing w:before="83" w:line="242" w:lineRule="auto"/>
        <w:ind w:left="835" w:right="871"/>
      </w:pPr>
      <w:r>
        <w:rPr>
          <w:rFonts w:ascii="Arial"/>
          <w:b/>
          <w:color w:val="17365D"/>
        </w:rPr>
        <w:t>Why</w:t>
      </w:r>
      <w:r>
        <w:rPr>
          <w:rFonts w:ascii="Arial"/>
          <w:b/>
          <w:color w:val="17365D"/>
          <w:spacing w:val="-2"/>
        </w:rPr>
        <w:t xml:space="preserve"> </w:t>
      </w:r>
      <w:r>
        <w:rPr>
          <w:rFonts w:ascii="Arial"/>
          <w:b/>
          <w:color w:val="17365D"/>
        </w:rPr>
        <w:t>this</w:t>
      </w:r>
      <w:r>
        <w:rPr>
          <w:rFonts w:ascii="Arial"/>
          <w:b/>
          <w:color w:val="17365D"/>
          <w:spacing w:val="-3"/>
        </w:rPr>
        <w:t xml:space="preserve"> </w:t>
      </w:r>
      <w:r>
        <w:rPr>
          <w:rFonts w:ascii="Arial"/>
          <w:b/>
          <w:color w:val="17365D"/>
        </w:rPr>
        <w:t>is</w:t>
      </w:r>
      <w:r>
        <w:rPr>
          <w:rFonts w:ascii="Arial"/>
          <w:b/>
          <w:color w:val="17365D"/>
          <w:spacing w:val="-2"/>
        </w:rPr>
        <w:t xml:space="preserve"> </w:t>
      </w:r>
      <w:r>
        <w:rPr>
          <w:rFonts w:ascii="Arial"/>
          <w:b/>
          <w:color w:val="17365D"/>
        </w:rPr>
        <w:t>a</w:t>
      </w:r>
      <w:r>
        <w:rPr>
          <w:rFonts w:ascii="Arial"/>
          <w:b/>
          <w:color w:val="17365D"/>
          <w:spacing w:val="-3"/>
        </w:rPr>
        <w:t xml:space="preserve"> </w:t>
      </w:r>
      <w:r>
        <w:rPr>
          <w:rFonts w:ascii="Arial"/>
          <w:b/>
          <w:color w:val="17365D"/>
        </w:rPr>
        <w:t>problem:</w:t>
      </w:r>
      <w:r>
        <w:rPr>
          <w:rFonts w:ascii="Arial"/>
          <w:b/>
          <w:color w:val="17365D"/>
          <w:spacing w:val="-1"/>
        </w:rPr>
        <w:t xml:space="preserve"> </w:t>
      </w:r>
      <w:r>
        <w:t>Two</w:t>
      </w:r>
      <w:r>
        <w:rPr>
          <w:spacing w:val="-2"/>
        </w:rPr>
        <w:t xml:space="preserve"> </w:t>
      </w:r>
      <w:r>
        <w:t>different</w:t>
      </w:r>
      <w:r>
        <w:rPr>
          <w:spacing w:val="-2"/>
        </w:rPr>
        <w:t xml:space="preserve"> </w:t>
      </w:r>
      <w:r>
        <w:t>heights,</w:t>
      </w:r>
      <w:r>
        <w:rPr>
          <w:spacing w:val="-2"/>
        </w:rPr>
        <w:t xml:space="preserve"> </w:t>
      </w:r>
      <w:r>
        <w:t>weights,</w:t>
      </w:r>
      <w:r>
        <w:rPr>
          <w:spacing w:val="-3"/>
        </w:rPr>
        <w:t xml:space="preserve"> </w:t>
      </w:r>
      <w:r>
        <w:t>heart</w:t>
      </w:r>
      <w:r>
        <w:rPr>
          <w:spacing w:val="-2"/>
        </w:rPr>
        <w:t xml:space="preserve"> </w:t>
      </w:r>
      <w:r>
        <w:t>rates,</w:t>
      </w:r>
      <w:r>
        <w:rPr>
          <w:spacing w:val="-2"/>
        </w:rPr>
        <w:t xml:space="preserve"> </w:t>
      </w:r>
      <w:r>
        <w:t>and</w:t>
      </w:r>
      <w:r>
        <w:rPr>
          <w:spacing w:val="-2"/>
        </w:rPr>
        <w:t xml:space="preserve"> </w:t>
      </w:r>
      <w:r>
        <w:t>blood</w:t>
      </w:r>
      <w:r>
        <w:rPr>
          <w:spacing w:val="-2"/>
        </w:rPr>
        <w:t xml:space="preserve"> </w:t>
      </w:r>
      <w:r>
        <w:t>pressures</w:t>
      </w:r>
      <w:r>
        <w:rPr>
          <w:spacing w:val="-2"/>
        </w:rPr>
        <w:t xml:space="preserve"> </w:t>
      </w:r>
      <w:r>
        <w:t>cannot</w:t>
      </w:r>
      <w:r>
        <w:rPr>
          <w:spacing w:val="-2"/>
        </w:rPr>
        <w:t xml:space="preserve"> </w:t>
      </w:r>
      <w:r>
        <w:t>represent</w:t>
      </w:r>
      <w:r>
        <w:rPr>
          <w:spacing w:val="-2"/>
        </w:rPr>
        <w:t xml:space="preserve"> </w:t>
      </w:r>
      <w:r>
        <w:t>the</w:t>
      </w:r>
      <w:r>
        <w:rPr>
          <w:spacing w:val="-2"/>
        </w:rPr>
        <w:t xml:space="preserve"> </w:t>
      </w:r>
      <w:r>
        <w:t>same</w:t>
      </w:r>
      <w:r>
        <w:rPr>
          <w:spacing w:val="-2"/>
        </w:rPr>
        <w:t xml:space="preserve"> </w:t>
      </w:r>
      <w:r>
        <w:t>patient</w:t>
      </w:r>
      <w:r>
        <w:rPr>
          <w:spacing w:val="-2"/>
        </w:rPr>
        <w:t xml:space="preserve"> </w:t>
      </w:r>
      <w:r>
        <w:t>at</w:t>
      </w:r>
      <w:r>
        <w:rPr>
          <w:spacing w:val="-2"/>
        </w:rPr>
        <w:t xml:space="preserve"> </w:t>
      </w:r>
      <w:r>
        <w:t>the same encounter timestamp. The difference is too large to be explained by rounding or repeat measurement.</w:t>
      </w:r>
    </w:p>
    <w:p w14:paraId="173CC2B6" w14:textId="77777777" w:rsidR="00F9164C" w:rsidRDefault="00000000">
      <w:pPr>
        <w:pStyle w:val="BodyText"/>
        <w:spacing w:before="81" w:line="249" w:lineRule="auto"/>
        <w:ind w:left="835" w:right="871"/>
      </w:pPr>
      <w:r>
        <w:rPr>
          <w:rFonts w:ascii="Arial"/>
          <w:b/>
          <w:color w:val="17365D"/>
        </w:rPr>
        <w:t>Suggested</w:t>
      </w:r>
      <w:r>
        <w:rPr>
          <w:rFonts w:ascii="Arial"/>
          <w:b/>
          <w:color w:val="17365D"/>
          <w:spacing w:val="-2"/>
        </w:rPr>
        <w:t xml:space="preserve"> </w:t>
      </w:r>
      <w:r>
        <w:rPr>
          <w:rFonts w:ascii="Arial"/>
          <w:b/>
          <w:color w:val="17365D"/>
        </w:rPr>
        <w:t>fix:</w:t>
      </w:r>
      <w:r>
        <w:rPr>
          <w:rFonts w:ascii="Arial"/>
          <w:b/>
          <w:color w:val="17365D"/>
          <w:spacing w:val="-1"/>
        </w:rPr>
        <w:t xml:space="preserve"> </w:t>
      </w:r>
      <w:r>
        <w:t>Identify</w:t>
      </w:r>
      <w:r>
        <w:rPr>
          <w:spacing w:val="-2"/>
        </w:rPr>
        <w:t xml:space="preserve"> </w:t>
      </w:r>
      <w:r>
        <w:t>which</w:t>
      </w:r>
      <w:r>
        <w:rPr>
          <w:spacing w:val="-2"/>
        </w:rPr>
        <w:t xml:space="preserve"> </w:t>
      </w:r>
      <w:r>
        <w:t>Tuesday</w:t>
      </w:r>
      <w:r>
        <w:rPr>
          <w:spacing w:val="-2"/>
        </w:rPr>
        <w:t xml:space="preserve"> </w:t>
      </w:r>
      <w:r>
        <w:t>objective</w:t>
      </w:r>
      <w:r>
        <w:rPr>
          <w:spacing w:val="-2"/>
        </w:rPr>
        <w:t xml:space="preserve"> </w:t>
      </w:r>
      <w:r>
        <w:t>dataset</w:t>
      </w:r>
      <w:r>
        <w:rPr>
          <w:spacing w:val="-2"/>
        </w:rPr>
        <w:t xml:space="preserve"> </w:t>
      </w:r>
      <w:r>
        <w:t>is</w:t>
      </w:r>
      <w:r>
        <w:rPr>
          <w:spacing w:val="-2"/>
        </w:rPr>
        <w:t xml:space="preserve"> </w:t>
      </w:r>
      <w:r>
        <w:t>intended</w:t>
      </w:r>
      <w:r>
        <w:rPr>
          <w:spacing w:val="-2"/>
        </w:rPr>
        <w:t xml:space="preserve"> </w:t>
      </w:r>
      <w:r>
        <w:t>and</w:t>
      </w:r>
      <w:r>
        <w:rPr>
          <w:spacing w:val="-2"/>
        </w:rPr>
        <w:t xml:space="preserve"> </w:t>
      </w:r>
      <w:r>
        <w:t>remove</w:t>
      </w:r>
      <w:r>
        <w:rPr>
          <w:spacing w:val="-2"/>
        </w:rPr>
        <w:t xml:space="preserve"> </w:t>
      </w:r>
      <w:r>
        <w:t>the</w:t>
      </w:r>
      <w:r>
        <w:rPr>
          <w:spacing w:val="-2"/>
        </w:rPr>
        <w:t xml:space="preserve"> </w:t>
      </w:r>
      <w:r>
        <w:t>other</w:t>
      </w:r>
      <w:r>
        <w:rPr>
          <w:spacing w:val="-2"/>
        </w:rPr>
        <w:t xml:space="preserve"> </w:t>
      </w:r>
      <w:r>
        <w:t>one</w:t>
      </w:r>
      <w:r>
        <w:rPr>
          <w:spacing w:val="-2"/>
        </w:rPr>
        <w:t xml:space="preserve"> </w:t>
      </w:r>
      <w:r>
        <w:t>from</w:t>
      </w:r>
      <w:r>
        <w:rPr>
          <w:spacing w:val="-2"/>
        </w:rPr>
        <w:t xml:space="preserve"> </w:t>
      </w:r>
      <w:r>
        <w:t>the</w:t>
      </w:r>
      <w:r>
        <w:rPr>
          <w:spacing w:val="-2"/>
        </w:rPr>
        <w:t xml:space="preserve"> </w:t>
      </w:r>
      <w:r>
        <w:t>Patient</w:t>
      </w:r>
      <w:r>
        <w:rPr>
          <w:spacing w:val="-2"/>
        </w:rPr>
        <w:t xml:space="preserve"> </w:t>
      </w:r>
      <w:r>
        <w:t>A</w:t>
      </w:r>
      <w:r>
        <w:rPr>
          <w:spacing w:val="-2"/>
        </w:rPr>
        <w:t xml:space="preserve"> </w:t>
      </w:r>
      <w:r>
        <w:t>encounter.</w:t>
      </w:r>
      <w:r>
        <w:rPr>
          <w:spacing w:val="-2"/>
        </w:rPr>
        <w:t xml:space="preserve"> </w:t>
      </w:r>
      <w:r>
        <w:t>All Tuesday widgets should read from the same vital sign and anthropometric source.</w:t>
      </w:r>
    </w:p>
    <w:p w14:paraId="110675EB" w14:textId="77777777" w:rsidR="00F9164C" w:rsidRDefault="00000000">
      <w:pPr>
        <w:spacing w:before="74"/>
        <w:ind w:left="835"/>
        <w:rPr>
          <w:rFonts w:ascii="Arial"/>
          <w:i/>
          <w:sz w:val="15"/>
        </w:rPr>
      </w:pPr>
      <w:r>
        <w:rPr>
          <w:rFonts w:ascii="Arial"/>
          <w:i/>
          <w:noProof/>
          <w:sz w:val="15"/>
        </w:rPr>
        <mc:AlternateContent>
          <mc:Choice Requires="wpg">
            <w:drawing>
              <wp:anchor distT="0" distB="0" distL="0" distR="0" simplePos="0" relativeHeight="487593472" behindDoc="1" locked="0" layoutInCell="1" allowOverlap="1" wp14:anchorId="52F81AB8" wp14:editId="1325D5D8">
                <wp:simplePos x="0" y="0"/>
                <wp:positionH relativeFrom="page">
                  <wp:posOffset>974725</wp:posOffset>
                </wp:positionH>
                <wp:positionV relativeFrom="paragraph">
                  <wp:posOffset>186142</wp:posOffset>
                </wp:positionV>
                <wp:extent cx="5824855" cy="4401820"/>
                <wp:effectExtent l="0" t="0" r="0" b="0"/>
                <wp:wrapTopAndBottom/>
                <wp:docPr id="33" name="Group 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24855" cy="4401820"/>
                          <a:chOff x="0" y="0"/>
                          <a:chExt cx="5824855" cy="4401820"/>
                        </a:xfrm>
                      </wpg:grpSpPr>
                      <pic:pic xmlns:pic="http://schemas.openxmlformats.org/drawingml/2006/picture">
                        <pic:nvPicPr>
                          <pic:cNvPr id="34" name="Image 34"/>
                          <pic:cNvPicPr/>
                        </pic:nvPicPr>
                        <pic:blipFill>
                          <a:blip r:embed="rId29" cstate="print"/>
                          <a:stretch>
                            <a:fillRect/>
                          </a:stretch>
                        </pic:blipFill>
                        <pic:spPr>
                          <a:xfrm>
                            <a:off x="9525" y="9461"/>
                            <a:ext cx="5805805" cy="4382770"/>
                          </a:xfrm>
                          <a:prstGeom prst="rect">
                            <a:avLst/>
                          </a:prstGeom>
                        </pic:spPr>
                      </pic:pic>
                      <wps:wsp>
                        <wps:cNvPr id="35" name="Graphic 35"/>
                        <wps:cNvSpPr/>
                        <wps:spPr>
                          <a:xfrm>
                            <a:off x="4762" y="4762"/>
                            <a:ext cx="5815330" cy="4392295"/>
                          </a:xfrm>
                          <a:custGeom>
                            <a:avLst/>
                            <a:gdLst/>
                            <a:ahLst/>
                            <a:cxnLst/>
                            <a:rect l="l" t="t" r="r" b="b"/>
                            <a:pathLst>
                              <a:path w="5815330" h="4392295">
                                <a:moveTo>
                                  <a:pt x="0" y="4392295"/>
                                </a:moveTo>
                                <a:lnTo>
                                  <a:pt x="5815330" y="4392295"/>
                                </a:lnTo>
                                <a:lnTo>
                                  <a:pt x="5815330" y="0"/>
                                </a:lnTo>
                                <a:lnTo>
                                  <a:pt x="0" y="0"/>
                                </a:lnTo>
                                <a:lnTo>
                                  <a:pt x="0" y="4392295"/>
                                </a:lnTo>
                                <a:close/>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1E5CFFD" id="Group 33" o:spid="_x0000_s1026" style="position:absolute;margin-left:76.75pt;margin-top:14.65pt;width:458.65pt;height:346.6pt;z-index:-15723008;mso-wrap-distance-left:0;mso-wrap-distance-right:0;mso-position-horizontal-relative:page" coordsize="58248,4401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">
                <v:shape id="Image 34" o:spid="_x0000_s1027" type="#_x0000_t75" style="position:absolute;left:95;top:94;width:58058;height:438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">
                  <v:imagedata r:id="rId30" o:title=""/>
                </v:shape>
                <v:shape id="Graphic 35" o:spid="_x0000_s1028" style="position:absolute;left:47;top:47;width:58153;height:43923;visibility:visible;mso-wrap-style:square;v-text-anchor:top" coordsize="5815330,43922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" path="m,4392295r5815330,l5815330,,,,,4392295xe" filled="f" strokeweight=".26456mm">
                  <v:path arrowok="t"/>
                </v:shape>
                <w10:wrap type="topAndBottom" anchorx="page"/>
              </v:group>
            </w:pict>
          </mc:Fallback>
        </mc:AlternateContent>
      </w:r>
      <w:r>
        <w:rPr>
          <w:rFonts w:ascii="Arial"/>
          <w:i/>
          <w:color w:val="666666"/>
          <w:sz w:val="15"/>
        </w:rPr>
        <w:t>Evidence:</w:t>
      </w:r>
      <w:r>
        <w:rPr>
          <w:rFonts w:ascii="Arial"/>
          <w:i/>
          <w:color w:val="666666"/>
          <w:spacing w:val="-6"/>
          <w:sz w:val="15"/>
        </w:rPr>
        <w:t xml:space="preserve"> </w:t>
      </w:r>
      <w:r>
        <w:rPr>
          <w:rFonts w:ascii="Arial"/>
          <w:i/>
          <w:color w:val="666666"/>
          <w:sz w:val="15"/>
        </w:rPr>
        <w:t>Tuesday</w:t>
      </w:r>
      <w:r>
        <w:rPr>
          <w:rFonts w:ascii="Arial"/>
          <w:i/>
          <w:color w:val="666666"/>
          <w:spacing w:val="-4"/>
          <w:sz w:val="15"/>
        </w:rPr>
        <w:t xml:space="preserve"> </w:t>
      </w:r>
      <w:r>
        <w:rPr>
          <w:rFonts w:ascii="Arial"/>
          <w:i/>
          <w:color w:val="666666"/>
          <w:sz w:val="15"/>
        </w:rPr>
        <w:t>detailed</w:t>
      </w:r>
      <w:r>
        <w:rPr>
          <w:rFonts w:ascii="Arial"/>
          <w:i/>
          <w:color w:val="666666"/>
          <w:spacing w:val="-3"/>
          <w:sz w:val="15"/>
        </w:rPr>
        <w:t xml:space="preserve"> </w:t>
      </w:r>
      <w:r>
        <w:rPr>
          <w:rFonts w:ascii="Arial"/>
          <w:i/>
          <w:color w:val="666666"/>
          <w:sz w:val="15"/>
        </w:rPr>
        <w:t>Vitals</w:t>
      </w:r>
      <w:r>
        <w:rPr>
          <w:rFonts w:ascii="Arial"/>
          <w:i/>
          <w:color w:val="666666"/>
          <w:spacing w:val="-3"/>
          <w:sz w:val="15"/>
        </w:rPr>
        <w:t xml:space="preserve"> </w:t>
      </w:r>
      <w:r>
        <w:rPr>
          <w:rFonts w:ascii="Arial"/>
          <w:i/>
          <w:color w:val="666666"/>
          <w:spacing w:val="-2"/>
          <w:sz w:val="15"/>
        </w:rPr>
        <w:t>table.</w:t>
      </w:r>
    </w:p>
    <w:p w14:paraId="3FE67BE2" w14:textId="77777777" w:rsidR="00F9164C" w:rsidRDefault="00000000">
      <w:pPr>
        <w:spacing w:before="80"/>
        <w:ind w:left="10" w:right="10"/>
        <w:jc w:val="center"/>
        <w:rPr>
          <w:rFonts w:ascii="Arial"/>
          <w:i/>
          <w:sz w:val="15"/>
        </w:rPr>
      </w:pPr>
      <w:r>
        <w:rPr>
          <w:rFonts w:ascii="Arial"/>
          <w:i/>
          <w:color w:val="666666"/>
          <w:sz w:val="15"/>
        </w:rPr>
        <w:t>One</w:t>
      </w:r>
      <w:r>
        <w:rPr>
          <w:rFonts w:ascii="Arial"/>
          <w:i/>
          <w:color w:val="666666"/>
          <w:spacing w:val="-1"/>
          <w:sz w:val="15"/>
        </w:rPr>
        <w:t xml:space="preserve"> </w:t>
      </w:r>
      <w:r>
        <w:rPr>
          <w:rFonts w:ascii="Arial"/>
          <w:i/>
          <w:color w:val="666666"/>
          <w:sz w:val="15"/>
        </w:rPr>
        <w:t>Tuesday</w:t>
      </w:r>
      <w:r>
        <w:rPr>
          <w:rFonts w:ascii="Arial"/>
          <w:i/>
          <w:color w:val="666666"/>
          <w:spacing w:val="-2"/>
          <w:sz w:val="15"/>
        </w:rPr>
        <w:t xml:space="preserve"> </w:t>
      </w:r>
      <w:r>
        <w:rPr>
          <w:rFonts w:ascii="Arial"/>
          <w:i/>
          <w:color w:val="666666"/>
          <w:sz w:val="15"/>
        </w:rPr>
        <w:t>screen</w:t>
      </w:r>
      <w:r>
        <w:rPr>
          <w:rFonts w:ascii="Arial"/>
          <w:i/>
          <w:color w:val="666666"/>
          <w:spacing w:val="-1"/>
          <w:sz w:val="15"/>
        </w:rPr>
        <w:t xml:space="preserve"> </w:t>
      </w:r>
      <w:r>
        <w:rPr>
          <w:rFonts w:ascii="Arial"/>
          <w:i/>
          <w:color w:val="666666"/>
          <w:sz w:val="15"/>
        </w:rPr>
        <w:t>shows</w:t>
      </w:r>
      <w:r>
        <w:rPr>
          <w:rFonts w:ascii="Arial"/>
          <w:i/>
          <w:color w:val="666666"/>
          <w:spacing w:val="-2"/>
          <w:sz w:val="15"/>
        </w:rPr>
        <w:t xml:space="preserve"> </w:t>
      </w:r>
      <w:r>
        <w:rPr>
          <w:rFonts w:ascii="Arial"/>
          <w:i/>
          <w:color w:val="666666"/>
          <w:sz w:val="15"/>
        </w:rPr>
        <w:t>BP</w:t>
      </w:r>
      <w:r>
        <w:rPr>
          <w:rFonts w:ascii="Arial"/>
          <w:i/>
          <w:color w:val="666666"/>
          <w:spacing w:val="-2"/>
          <w:sz w:val="15"/>
        </w:rPr>
        <w:t xml:space="preserve"> </w:t>
      </w:r>
      <w:r>
        <w:rPr>
          <w:rFonts w:ascii="Arial"/>
          <w:i/>
          <w:color w:val="666666"/>
          <w:sz w:val="15"/>
        </w:rPr>
        <w:t>138/86,</w:t>
      </w:r>
      <w:r>
        <w:rPr>
          <w:rFonts w:ascii="Arial"/>
          <w:i/>
          <w:color w:val="666666"/>
          <w:spacing w:val="-4"/>
          <w:sz w:val="15"/>
        </w:rPr>
        <w:t xml:space="preserve"> </w:t>
      </w:r>
      <w:r>
        <w:rPr>
          <w:rFonts w:ascii="Arial"/>
          <w:i/>
          <w:color w:val="666666"/>
          <w:sz w:val="15"/>
        </w:rPr>
        <w:t>HR</w:t>
      </w:r>
      <w:r>
        <w:rPr>
          <w:rFonts w:ascii="Arial"/>
          <w:i/>
          <w:color w:val="666666"/>
          <w:spacing w:val="-1"/>
          <w:sz w:val="15"/>
        </w:rPr>
        <w:t xml:space="preserve"> </w:t>
      </w:r>
      <w:r>
        <w:rPr>
          <w:rFonts w:ascii="Arial"/>
          <w:i/>
          <w:color w:val="666666"/>
          <w:sz w:val="15"/>
        </w:rPr>
        <w:t>82,</w:t>
      </w:r>
      <w:r>
        <w:rPr>
          <w:rFonts w:ascii="Arial"/>
          <w:i/>
          <w:color w:val="666666"/>
          <w:spacing w:val="-4"/>
          <w:sz w:val="15"/>
        </w:rPr>
        <w:t xml:space="preserve"> </w:t>
      </w:r>
      <w:r>
        <w:rPr>
          <w:rFonts w:ascii="Arial"/>
          <w:i/>
          <w:color w:val="666666"/>
          <w:sz w:val="15"/>
        </w:rPr>
        <w:t>weight</w:t>
      </w:r>
      <w:r>
        <w:rPr>
          <w:rFonts w:ascii="Arial"/>
          <w:i/>
          <w:color w:val="666666"/>
          <w:spacing w:val="-4"/>
          <w:sz w:val="15"/>
        </w:rPr>
        <w:t xml:space="preserve"> </w:t>
      </w:r>
      <w:r>
        <w:rPr>
          <w:rFonts w:ascii="Arial"/>
          <w:i/>
          <w:color w:val="666666"/>
          <w:sz w:val="15"/>
        </w:rPr>
        <w:t>102</w:t>
      </w:r>
      <w:r>
        <w:rPr>
          <w:rFonts w:ascii="Arial"/>
          <w:i/>
          <w:color w:val="666666"/>
          <w:spacing w:val="-1"/>
          <w:sz w:val="15"/>
        </w:rPr>
        <w:t xml:space="preserve"> </w:t>
      </w:r>
      <w:r>
        <w:rPr>
          <w:rFonts w:ascii="Arial"/>
          <w:i/>
          <w:color w:val="666666"/>
          <w:sz w:val="15"/>
        </w:rPr>
        <w:t>kg,</w:t>
      </w:r>
      <w:r>
        <w:rPr>
          <w:rFonts w:ascii="Arial"/>
          <w:i/>
          <w:color w:val="666666"/>
          <w:spacing w:val="-4"/>
          <w:sz w:val="15"/>
        </w:rPr>
        <w:t xml:space="preserve"> </w:t>
      </w:r>
      <w:r>
        <w:rPr>
          <w:rFonts w:ascii="Arial"/>
          <w:i/>
          <w:color w:val="666666"/>
          <w:sz w:val="15"/>
        </w:rPr>
        <w:t>height</w:t>
      </w:r>
      <w:r>
        <w:rPr>
          <w:rFonts w:ascii="Arial"/>
          <w:i/>
          <w:color w:val="666666"/>
          <w:spacing w:val="-4"/>
          <w:sz w:val="15"/>
        </w:rPr>
        <w:t xml:space="preserve"> </w:t>
      </w:r>
      <w:r>
        <w:rPr>
          <w:rFonts w:ascii="Arial"/>
          <w:i/>
          <w:color w:val="666666"/>
          <w:sz w:val="15"/>
        </w:rPr>
        <w:t>5</w:t>
      </w:r>
      <w:r>
        <w:rPr>
          <w:rFonts w:ascii="Arial"/>
          <w:i/>
          <w:color w:val="666666"/>
          <w:spacing w:val="-1"/>
          <w:sz w:val="15"/>
        </w:rPr>
        <w:t xml:space="preserve"> </w:t>
      </w:r>
      <w:r>
        <w:rPr>
          <w:rFonts w:ascii="Arial"/>
          <w:i/>
          <w:color w:val="666666"/>
          <w:sz w:val="15"/>
        </w:rPr>
        <w:t>feet</w:t>
      </w:r>
      <w:r>
        <w:rPr>
          <w:rFonts w:ascii="Arial"/>
          <w:i/>
          <w:color w:val="666666"/>
          <w:spacing w:val="-4"/>
          <w:sz w:val="15"/>
        </w:rPr>
        <w:t xml:space="preserve"> </w:t>
      </w:r>
      <w:r>
        <w:rPr>
          <w:rFonts w:ascii="Arial"/>
          <w:i/>
          <w:color w:val="666666"/>
          <w:sz w:val="15"/>
        </w:rPr>
        <w:t>10</w:t>
      </w:r>
      <w:r>
        <w:rPr>
          <w:rFonts w:ascii="Arial"/>
          <w:i/>
          <w:color w:val="666666"/>
          <w:spacing w:val="-1"/>
          <w:sz w:val="15"/>
        </w:rPr>
        <w:t xml:space="preserve"> </w:t>
      </w:r>
      <w:r>
        <w:rPr>
          <w:rFonts w:ascii="Arial"/>
          <w:i/>
          <w:color w:val="666666"/>
          <w:sz w:val="15"/>
        </w:rPr>
        <w:t>inches,</w:t>
      </w:r>
      <w:r>
        <w:rPr>
          <w:rFonts w:ascii="Arial"/>
          <w:i/>
          <w:color w:val="666666"/>
          <w:spacing w:val="-4"/>
          <w:sz w:val="15"/>
        </w:rPr>
        <w:t xml:space="preserve"> </w:t>
      </w:r>
      <w:r>
        <w:rPr>
          <w:rFonts w:ascii="Arial"/>
          <w:i/>
          <w:color w:val="666666"/>
          <w:sz w:val="15"/>
        </w:rPr>
        <w:t>and</w:t>
      </w:r>
      <w:r>
        <w:rPr>
          <w:rFonts w:ascii="Arial"/>
          <w:i/>
          <w:color w:val="666666"/>
          <w:spacing w:val="-1"/>
          <w:sz w:val="15"/>
        </w:rPr>
        <w:t xml:space="preserve"> </w:t>
      </w:r>
      <w:r>
        <w:rPr>
          <w:rFonts w:ascii="Arial"/>
          <w:i/>
          <w:color w:val="666666"/>
          <w:sz w:val="15"/>
        </w:rPr>
        <w:t>BMI</w:t>
      </w:r>
      <w:r>
        <w:rPr>
          <w:rFonts w:ascii="Arial"/>
          <w:i/>
          <w:color w:val="666666"/>
          <w:spacing w:val="-4"/>
          <w:sz w:val="15"/>
        </w:rPr>
        <w:t xml:space="preserve"> </w:t>
      </w:r>
      <w:r>
        <w:rPr>
          <w:rFonts w:ascii="Arial"/>
          <w:i/>
          <w:color w:val="666666"/>
          <w:spacing w:val="-2"/>
          <w:sz w:val="15"/>
        </w:rPr>
        <w:t>32.2.</w:t>
      </w:r>
    </w:p>
    <w:p w14:paraId="082B59D5" w14:textId="77777777" w:rsidR="00F9164C" w:rsidRDefault="00000000">
      <w:pPr>
        <w:spacing w:before="143"/>
        <w:ind w:left="835"/>
        <w:rPr>
          <w:rFonts w:ascii="Arial"/>
          <w:i/>
          <w:sz w:val="15"/>
        </w:rPr>
      </w:pPr>
      <w:r>
        <w:rPr>
          <w:rFonts w:ascii="Arial"/>
          <w:i/>
          <w:color w:val="666666"/>
          <w:sz w:val="15"/>
        </w:rPr>
        <w:t>Evidence:</w:t>
      </w:r>
      <w:r>
        <w:rPr>
          <w:rFonts w:ascii="Arial"/>
          <w:i/>
          <w:color w:val="666666"/>
          <w:spacing w:val="-5"/>
          <w:sz w:val="15"/>
        </w:rPr>
        <w:t xml:space="preserve"> </w:t>
      </w:r>
      <w:r>
        <w:rPr>
          <w:rFonts w:ascii="Arial"/>
          <w:i/>
          <w:color w:val="666666"/>
          <w:sz w:val="15"/>
        </w:rPr>
        <w:t>Tuesday</w:t>
      </w:r>
      <w:r>
        <w:rPr>
          <w:rFonts w:ascii="Arial"/>
          <w:i/>
          <w:color w:val="666666"/>
          <w:spacing w:val="-2"/>
          <w:sz w:val="15"/>
        </w:rPr>
        <w:t xml:space="preserve"> </w:t>
      </w:r>
      <w:r>
        <w:rPr>
          <w:rFonts w:ascii="Arial"/>
          <w:i/>
          <w:color w:val="666666"/>
          <w:sz w:val="15"/>
        </w:rPr>
        <w:t>Key</w:t>
      </w:r>
      <w:r>
        <w:rPr>
          <w:rFonts w:ascii="Arial"/>
          <w:i/>
          <w:color w:val="666666"/>
          <w:spacing w:val="-2"/>
          <w:sz w:val="15"/>
        </w:rPr>
        <w:t xml:space="preserve"> </w:t>
      </w:r>
      <w:r>
        <w:rPr>
          <w:rFonts w:ascii="Arial"/>
          <w:i/>
          <w:color w:val="666666"/>
          <w:sz w:val="15"/>
        </w:rPr>
        <w:t>vitals</w:t>
      </w:r>
      <w:r>
        <w:rPr>
          <w:rFonts w:ascii="Arial"/>
          <w:i/>
          <w:color w:val="666666"/>
          <w:spacing w:val="-2"/>
          <w:sz w:val="15"/>
        </w:rPr>
        <w:t xml:space="preserve"> panel.</w:t>
      </w:r>
    </w:p>
    <w:p w14:paraId="0221F3DC" w14:textId="77777777" w:rsidR="00F9164C" w:rsidRDefault="00F9164C">
      <w:pPr>
        <w:rPr>
          <w:rFonts w:ascii="Arial"/>
          <w:i/>
          <w:sz w:val="15"/>
        </w:rPr>
        <w:sectPr w:rsidR="00F9164C">
          <w:pgSz w:w="12240" w:h="15840"/>
          <w:pgMar w:top="720" w:right="0" w:bottom="540" w:left="0" w:header="0" w:footer="313" w:gutter="0"/>
          <w:cols w:space="720"/>
        </w:sectPr>
      </w:pPr>
    </w:p>
    <w:p w14:paraId="6B94EA3A" w14:textId="77777777" w:rsidR="00F9164C" w:rsidRDefault="00000000">
      <w:pPr>
        <w:ind w:left="4294"/>
        <w:rPr>
          <w:rFonts w:ascii="Arial"/>
          <w:sz w:val="20"/>
        </w:rPr>
      </w:pPr>
      <w:r>
        <w:rPr>
          <w:rFonts w:ascii="Arial"/>
          <w:noProof/>
          <w:sz w:val="20"/>
        </w:rPr>
        <w:lastRenderedPageBreak/>
        <mc:AlternateContent>
          <mc:Choice Requires="wpg">
            <w:drawing>
              <wp:inline distT="0" distB="0" distL="0" distR="0" wp14:anchorId="2D898082" wp14:editId="0F13C82E">
                <wp:extent cx="2321560" cy="3516629"/>
                <wp:effectExtent l="0" t="0" r="0" b="7620"/>
                <wp:docPr id="36" name="Group 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321560" cy="3516629"/>
                          <a:chOff x="0" y="0"/>
                          <a:chExt cx="2321560" cy="3516629"/>
                        </a:xfrm>
                      </wpg:grpSpPr>
                      <pic:pic xmlns:pic="http://schemas.openxmlformats.org/drawingml/2006/picture">
                        <pic:nvPicPr>
                          <pic:cNvPr id="37" name="Image 37"/>
                          <pic:cNvPicPr/>
                        </pic:nvPicPr>
                        <pic:blipFill>
                          <a:blip r:embed="rId31" cstate="print"/>
                          <a:stretch>
                            <a:fillRect/>
                          </a:stretch>
                        </pic:blipFill>
                        <pic:spPr>
                          <a:xfrm>
                            <a:off x="9461" y="9461"/>
                            <a:ext cx="2302510" cy="3497326"/>
                          </a:xfrm>
                          <a:prstGeom prst="rect">
                            <a:avLst/>
                          </a:prstGeom>
                        </pic:spPr>
                      </pic:pic>
                      <wps:wsp>
                        <wps:cNvPr id="38" name="Graphic 38"/>
                        <wps:cNvSpPr/>
                        <wps:spPr>
                          <a:xfrm>
                            <a:off x="4762" y="4762"/>
                            <a:ext cx="2312035" cy="3507104"/>
                          </a:xfrm>
                          <a:custGeom>
                            <a:avLst/>
                            <a:gdLst/>
                            <a:ahLst/>
                            <a:cxnLst/>
                            <a:rect l="l" t="t" r="r" b="b"/>
                            <a:pathLst>
                              <a:path w="2312035" h="3507104">
                                <a:moveTo>
                                  <a:pt x="0" y="3506851"/>
                                </a:moveTo>
                                <a:lnTo>
                                  <a:pt x="2312035" y="3506851"/>
                                </a:lnTo>
                                <a:lnTo>
                                  <a:pt x="2312035" y="0"/>
                                </a:lnTo>
                                <a:lnTo>
                                  <a:pt x="0" y="0"/>
                                </a:lnTo>
                                <a:lnTo>
                                  <a:pt x="0" y="3506851"/>
                                </a:lnTo>
                                <a:close/>
                              </a:path>
                            </a:pathLst>
                          </a:custGeom>
                          <a:ln w="952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A8D4C62" id="Group 36" o:spid="_x0000_s1026" style="width:182.8pt;height:276.9pt;mso-position-horizontal-relative:char;mso-position-vertical-relative:line" coordsize="23215,3516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">
                <v:shape id="Image 37" o:spid="_x0000_s1027" type="#_x0000_t75" style="position:absolute;left:94;top:94;width:23025;height:349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">
                  <v:imagedata r:id="rId32" o:title=""/>
                </v:shape>
                <v:shape id="Graphic 38" o:spid="_x0000_s1028" style="position:absolute;left:47;top:47;width:23120;height:35071;visibility:visible;mso-wrap-style:square;v-text-anchor:top" coordsize="2312035,35071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" path="m,3506851r2312035,l2312035,,,,,3506851xe" filled="f" strokeweight=".26456mm">
                  <v:path arrowok="t"/>
                </v:shape>
                <w10:anchorlock/>
              </v:group>
            </w:pict>
          </mc:Fallback>
        </mc:AlternateContent>
      </w:r>
    </w:p>
    <w:p w14:paraId="4AEAB2D3" w14:textId="77777777" w:rsidR="00F9164C" w:rsidRDefault="00000000">
      <w:pPr>
        <w:spacing w:before="41"/>
        <w:ind w:left="10" w:right="10"/>
        <w:jc w:val="center"/>
        <w:rPr>
          <w:rFonts w:ascii="Arial"/>
          <w:i/>
          <w:sz w:val="15"/>
        </w:rPr>
      </w:pPr>
      <w:r>
        <w:rPr>
          <w:rFonts w:ascii="Arial"/>
          <w:i/>
          <w:color w:val="666666"/>
          <w:sz w:val="15"/>
        </w:rPr>
        <w:t>A</w:t>
      </w:r>
      <w:r>
        <w:rPr>
          <w:rFonts w:ascii="Arial"/>
          <w:i/>
          <w:color w:val="666666"/>
          <w:spacing w:val="-2"/>
          <w:sz w:val="15"/>
        </w:rPr>
        <w:t xml:space="preserve"> </w:t>
      </w:r>
      <w:r>
        <w:rPr>
          <w:rFonts w:ascii="Arial"/>
          <w:i/>
          <w:color w:val="666666"/>
          <w:sz w:val="15"/>
        </w:rPr>
        <w:t>second</w:t>
      </w:r>
      <w:r>
        <w:rPr>
          <w:rFonts w:ascii="Arial"/>
          <w:i/>
          <w:color w:val="666666"/>
          <w:spacing w:val="-1"/>
          <w:sz w:val="15"/>
        </w:rPr>
        <w:t xml:space="preserve"> </w:t>
      </w:r>
      <w:r>
        <w:rPr>
          <w:rFonts w:ascii="Arial"/>
          <w:i/>
          <w:color w:val="666666"/>
          <w:sz w:val="15"/>
        </w:rPr>
        <w:t>Tuesday</w:t>
      </w:r>
      <w:r>
        <w:rPr>
          <w:rFonts w:ascii="Arial"/>
          <w:i/>
          <w:color w:val="666666"/>
          <w:spacing w:val="-2"/>
          <w:sz w:val="15"/>
        </w:rPr>
        <w:t xml:space="preserve"> </w:t>
      </w:r>
      <w:r>
        <w:rPr>
          <w:rFonts w:ascii="Arial"/>
          <w:i/>
          <w:color w:val="666666"/>
          <w:sz w:val="15"/>
        </w:rPr>
        <w:t>screen shows</w:t>
      </w:r>
      <w:r>
        <w:rPr>
          <w:rFonts w:ascii="Arial"/>
          <w:i/>
          <w:color w:val="666666"/>
          <w:spacing w:val="-2"/>
          <w:sz w:val="15"/>
        </w:rPr>
        <w:t xml:space="preserve"> </w:t>
      </w:r>
      <w:r>
        <w:rPr>
          <w:rFonts w:ascii="Arial"/>
          <w:i/>
          <w:color w:val="666666"/>
          <w:sz w:val="15"/>
        </w:rPr>
        <w:t>BP</w:t>
      </w:r>
      <w:r>
        <w:rPr>
          <w:rFonts w:ascii="Arial"/>
          <w:i/>
          <w:color w:val="666666"/>
          <w:spacing w:val="-2"/>
          <w:sz w:val="15"/>
        </w:rPr>
        <w:t xml:space="preserve"> </w:t>
      </w:r>
      <w:r>
        <w:rPr>
          <w:rFonts w:ascii="Arial"/>
          <w:i/>
          <w:color w:val="666666"/>
          <w:sz w:val="15"/>
        </w:rPr>
        <w:t>128/78,</w:t>
      </w:r>
      <w:r>
        <w:rPr>
          <w:rFonts w:ascii="Arial"/>
          <w:i/>
          <w:color w:val="666666"/>
          <w:spacing w:val="-4"/>
          <w:sz w:val="15"/>
        </w:rPr>
        <w:t xml:space="preserve"> </w:t>
      </w:r>
      <w:r>
        <w:rPr>
          <w:rFonts w:ascii="Arial"/>
          <w:i/>
          <w:color w:val="666666"/>
          <w:sz w:val="15"/>
        </w:rPr>
        <w:t>HR 88,</w:t>
      </w:r>
      <w:r>
        <w:rPr>
          <w:rFonts w:ascii="Arial"/>
          <w:i/>
          <w:color w:val="666666"/>
          <w:spacing w:val="-4"/>
          <w:sz w:val="15"/>
        </w:rPr>
        <w:t xml:space="preserve"> </w:t>
      </w:r>
      <w:r>
        <w:rPr>
          <w:rFonts w:ascii="Arial"/>
          <w:i/>
          <w:color w:val="666666"/>
          <w:sz w:val="15"/>
        </w:rPr>
        <w:t>weight</w:t>
      </w:r>
      <w:r>
        <w:rPr>
          <w:rFonts w:ascii="Arial"/>
          <w:i/>
          <w:color w:val="666666"/>
          <w:spacing w:val="-4"/>
          <w:sz w:val="15"/>
        </w:rPr>
        <w:t xml:space="preserve"> </w:t>
      </w:r>
      <w:r>
        <w:rPr>
          <w:rFonts w:ascii="Arial"/>
          <w:i/>
          <w:color w:val="666666"/>
          <w:sz w:val="15"/>
        </w:rPr>
        <w:t>84</w:t>
      </w:r>
      <w:r>
        <w:rPr>
          <w:rFonts w:ascii="Arial"/>
          <w:i/>
          <w:color w:val="666666"/>
          <w:spacing w:val="-1"/>
          <w:sz w:val="15"/>
        </w:rPr>
        <w:t xml:space="preserve"> </w:t>
      </w:r>
      <w:r>
        <w:rPr>
          <w:rFonts w:ascii="Arial"/>
          <w:i/>
          <w:color w:val="666666"/>
          <w:sz w:val="15"/>
        </w:rPr>
        <w:t>kg,</w:t>
      </w:r>
      <w:r>
        <w:rPr>
          <w:rFonts w:ascii="Arial"/>
          <w:i/>
          <w:color w:val="666666"/>
          <w:spacing w:val="-3"/>
          <w:sz w:val="15"/>
        </w:rPr>
        <w:t xml:space="preserve"> </w:t>
      </w:r>
      <w:r>
        <w:rPr>
          <w:rFonts w:ascii="Arial"/>
          <w:i/>
          <w:color w:val="666666"/>
          <w:sz w:val="15"/>
        </w:rPr>
        <w:t>height</w:t>
      </w:r>
      <w:r>
        <w:rPr>
          <w:rFonts w:ascii="Arial"/>
          <w:i/>
          <w:color w:val="666666"/>
          <w:spacing w:val="-4"/>
          <w:sz w:val="15"/>
        </w:rPr>
        <w:t xml:space="preserve"> </w:t>
      </w:r>
      <w:r>
        <w:rPr>
          <w:rFonts w:ascii="Arial"/>
          <w:i/>
          <w:color w:val="666666"/>
          <w:sz w:val="15"/>
        </w:rPr>
        <w:t>5</w:t>
      </w:r>
      <w:r>
        <w:rPr>
          <w:rFonts w:ascii="Arial"/>
          <w:i/>
          <w:color w:val="666666"/>
          <w:spacing w:val="-1"/>
          <w:sz w:val="15"/>
        </w:rPr>
        <w:t xml:space="preserve"> </w:t>
      </w:r>
      <w:r>
        <w:rPr>
          <w:rFonts w:ascii="Arial"/>
          <w:i/>
          <w:color w:val="666666"/>
          <w:sz w:val="15"/>
        </w:rPr>
        <w:t>feet</w:t>
      </w:r>
      <w:r>
        <w:rPr>
          <w:rFonts w:ascii="Arial"/>
          <w:i/>
          <w:color w:val="666666"/>
          <w:spacing w:val="-4"/>
          <w:sz w:val="15"/>
        </w:rPr>
        <w:t xml:space="preserve"> </w:t>
      </w:r>
      <w:r>
        <w:rPr>
          <w:rFonts w:ascii="Arial"/>
          <w:i/>
          <w:color w:val="666666"/>
          <w:sz w:val="15"/>
        </w:rPr>
        <w:t>5 inches,</w:t>
      </w:r>
      <w:r>
        <w:rPr>
          <w:rFonts w:ascii="Arial"/>
          <w:i/>
          <w:color w:val="666666"/>
          <w:spacing w:val="-4"/>
          <w:sz w:val="15"/>
        </w:rPr>
        <w:t xml:space="preserve"> </w:t>
      </w:r>
      <w:r>
        <w:rPr>
          <w:rFonts w:ascii="Arial"/>
          <w:i/>
          <w:color w:val="666666"/>
          <w:sz w:val="15"/>
        </w:rPr>
        <w:t>and</w:t>
      </w:r>
      <w:r>
        <w:rPr>
          <w:rFonts w:ascii="Arial"/>
          <w:i/>
          <w:color w:val="666666"/>
          <w:spacing w:val="-1"/>
          <w:sz w:val="15"/>
        </w:rPr>
        <w:t xml:space="preserve"> </w:t>
      </w:r>
      <w:r>
        <w:rPr>
          <w:rFonts w:ascii="Arial"/>
          <w:i/>
          <w:color w:val="666666"/>
          <w:sz w:val="15"/>
        </w:rPr>
        <w:t>BMI</w:t>
      </w:r>
      <w:r>
        <w:rPr>
          <w:rFonts w:ascii="Arial"/>
          <w:i/>
          <w:color w:val="666666"/>
          <w:spacing w:val="-3"/>
          <w:sz w:val="15"/>
        </w:rPr>
        <w:t xml:space="preserve"> </w:t>
      </w:r>
      <w:r>
        <w:rPr>
          <w:rFonts w:ascii="Arial"/>
          <w:i/>
          <w:color w:val="666666"/>
          <w:spacing w:val="-2"/>
          <w:sz w:val="15"/>
        </w:rPr>
        <w:t>30.8.</w:t>
      </w:r>
    </w:p>
    <w:p w14:paraId="0A1E1CA7" w14:textId="77777777" w:rsidR="00F9164C" w:rsidRDefault="00F9164C">
      <w:pPr>
        <w:jc w:val="center"/>
        <w:rPr>
          <w:rFonts w:ascii="Arial"/>
          <w:i/>
          <w:sz w:val="15"/>
        </w:rPr>
      </w:pPr>
    </w:p>
    <w:p w14:paraId="7B0AFEDA" w14:textId="77777777" w:rsidR="00DD0FEB" w:rsidRPr="00DD0FEB" w:rsidRDefault="00DD0FEB">
      <w:pPr>
        <w:jc w:val="center"/>
        <w:rPr>
          <w:rFonts w:ascii="Arial"/>
          <w:i/>
          <w:color w:val="EE0000"/>
          <w:sz w:val="32"/>
          <w:szCs w:val="32"/>
        </w:rPr>
      </w:pPr>
      <w:r w:rsidRPr="00DD0FEB">
        <w:rPr>
          <w:rFonts w:ascii="Arial"/>
          <w:i/>
          <w:color w:val="EE0000"/>
          <w:sz w:val="32"/>
          <w:szCs w:val="32"/>
        </w:rPr>
        <w:t>Correction</w:t>
      </w:r>
    </w:p>
    <w:p w14:paraId="28DB2DE2" w14:textId="23D5115B" w:rsidR="00DD0FEB" w:rsidRDefault="00DD0FEB">
      <w:pPr>
        <w:jc w:val="center"/>
        <w:rPr>
          <w:rFonts w:ascii="Arial"/>
          <w:i/>
          <w:sz w:val="15"/>
        </w:rPr>
        <w:sectPr w:rsidR="00DD0FEB">
          <w:pgSz w:w="12240" w:h="15840"/>
          <w:pgMar w:top="800" w:right="0" w:bottom="540" w:left="0" w:header="0" w:footer="313" w:gutter="0"/>
          <w:cols w:space="720"/>
        </w:sectPr>
      </w:pPr>
      <w:r w:rsidRPr="00DD0FEB">
        <w:rPr>
          <w:rFonts w:ascii="Arial"/>
          <w:i/>
          <w:sz w:val="15"/>
        </w:rPr>
        <w:drawing>
          <wp:inline distT="0" distB="0" distL="0" distR="0" wp14:anchorId="6162276A" wp14:editId="59DAC049">
            <wp:extent cx="7772400" cy="4078605"/>
            <wp:effectExtent l="0" t="0" r="0" b="0"/>
            <wp:docPr id="66106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06091" name=""/>
                    <pic:cNvPicPr/>
                  </pic:nvPicPr>
                  <pic:blipFill>
                    <a:blip r:embed="rId33"/>
                    <a:stretch>
                      <a:fillRect/>
                    </a:stretch>
                  </pic:blipFill>
                  <pic:spPr>
                    <a:xfrm>
                      <a:off x="0" y="0"/>
                      <a:ext cx="7772400" cy="4078605"/>
                    </a:xfrm>
                    <a:prstGeom prst="rect">
                      <a:avLst/>
                    </a:prstGeom>
                  </pic:spPr>
                </pic:pic>
              </a:graphicData>
            </a:graphic>
          </wp:inline>
        </w:drawing>
      </w:r>
      <w:r w:rsidRPr="00DD0FEB">
        <w:rPr>
          <w:noProof/>
        </w:rPr>
        <w:t xml:space="preserve"> </w:t>
      </w:r>
      <w:r w:rsidRPr="00DD0FEB">
        <w:rPr>
          <w:rFonts w:ascii="Arial"/>
          <w:i/>
          <w:sz w:val="15"/>
        </w:rPr>
        <w:lastRenderedPageBreak/>
        <w:drawing>
          <wp:inline distT="0" distB="0" distL="0" distR="0" wp14:anchorId="136CA57A" wp14:editId="4A1507B2">
            <wp:extent cx="7283824" cy="6102664"/>
            <wp:effectExtent l="0" t="0" r="0" b="0"/>
            <wp:docPr id="1814284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284788" name=""/>
                    <pic:cNvPicPr/>
                  </pic:nvPicPr>
                  <pic:blipFill>
                    <a:blip r:embed="rId34"/>
                    <a:stretch>
                      <a:fillRect/>
                    </a:stretch>
                  </pic:blipFill>
                  <pic:spPr>
                    <a:xfrm>
                      <a:off x="0" y="0"/>
                      <a:ext cx="7283824" cy="6102664"/>
                    </a:xfrm>
                    <a:prstGeom prst="rect">
                      <a:avLst/>
                    </a:prstGeom>
                  </pic:spPr>
                </pic:pic>
              </a:graphicData>
            </a:graphic>
          </wp:inline>
        </w:drawing>
      </w:r>
    </w:p>
    <w:p w14:paraId="7B7BF9C9" w14:textId="77777777" w:rsidR="00F9164C" w:rsidRDefault="00000000">
      <w:pPr>
        <w:pStyle w:val="Heading8"/>
      </w:pPr>
      <w:r>
        <w:rPr>
          <w:color w:val="17365D"/>
        </w:rPr>
        <w:lastRenderedPageBreak/>
        <w:t>Issue</w:t>
      </w:r>
      <w:r>
        <w:rPr>
          <w:color w:val="17365D"/>
          <w:spacing w:val="-6"/>
        </w:rPr>
        <w:t xml:space="preserve"> </w:t>
      </w:r>
      <w:r>
        <w:rPr>
          <w:color w:val="17365D"/>
        </w:rPr>
        <w:t>7.</w:t>
      </w:r>
      <w:r>
        <w:rPr>
          <w:color w:val="17365D"/>
          <w:spacing w:val="1"/>
        </w:rPr>
        <w:t xml:space="preserve"> </w:t>
      </w:r>
      <w:r>
        <w:rPr>
          <w:color w:val="17365D"/>
        </w:rPr>
        <w:t>The</w:t>
      </w:r>
      <w:r>
        <w:rPr>
          <w:color w:val="17365D"/>
          <w:spacing w:val="-3"/>
        </w:rPr>
        <w:t xml:space="preserve"> </w:t>
      </w:r>
      <w:r>
        <w:rPr>
          <w:color w:val="17365D"/>
        </w:rPr>
        <w:t>grader</w:t>
      </w:r>
      <w:r>
        <w:rPr>
          <w:color w:val="17365D"/>
          <w:spacing w:val="-3"/>
        </w:rPr>
        <w:t xml:space="preserve"> </w:t>
      </w:r>
      <w:r>
        <w:rPr>
          <w:color w:val="17365D"/>
        </w:rPr>
        <w:t>requires</w:t>
      </w:r>
      <w:r>
        <w:rPr>
          <w:color w:val="17365D"/>
          <w:spacing w:val="-3"/>
        </w:rPr>
        <w:t xml:space="preserve"> </w:t>
      </w:r>
      <w:r>
        <w:rPr>
          <w:color w:val="17365D"/>
        </w:rPr>
        <w:t>a</w:t>
      </w:r>
      <w:r>
        <w:rPr>
          <w:color w:val="17365D"/>
          <w:spacing w:val="-3"/>
        </w:rPr>
        <w:t xml:space="preserve"> </w:t>
      </w:r>
      <w:r>
        <w:rPr>
          <w:color w:val="17365D"/>
        </w:rPr>
        <w:t>third</w:t>
      </w:r>
      <w:r>
        <w:rPr>
          <w:color w:val="17365D"/>
          <w:spacing w:val="-4"/>
        </w:rPr>
        <w:t xml:space="preserve"> </w:t>
      </w:r>
      <w:r>
        <w:rPr>
          <w:color w:val="17365D"/>
        </w:rPr>
        <w:t>vital</w:t>
      </w:r>
      <w:r>
        <w:rPr>
          <w:color w:val="17365D"/>
          <w:spacing w:val="1"/>
        </w:rPr>
        <w:t xml:space="preserve"> </w:t>
      </w:r>
      <w:r>
        <w:rPr>
          <w:color w:val="17365D"/>
        </w:rPr>
        <w:t>sign set</w:t>
      </w:r>
      <w:r>
        <w:rPr>
          <w:color w:val="17365D"/>
          <w:spacing w:val="-1"/>
        </w:rPr>
        <w:t xml:space="preserve"> </w:t>
      </w:r>
      <w:r>
        <w:rPr>
          <w:color w:val="17365D"/>
        </w:rPr>
        <w:t>that</w:t>
      </w:r>
      <w:r>
        <w:rPr>
          <w:color w:val="17365D"/>
          <w:spacing w:val="-1"/>
        </w:rPr>
        <w:t xml:space="preserve"> </w:t>
      </w:r>
      <w:r>
        <w:rPr>
          <w:color w:val="17365D"/>
        </w:rPr>
        <w:t>does</w:t>
      </w:r>
      <w:r>
        <w:rPr>
          <w:color w:val="17365D"/>
          <w:spacing w:val="-3"/>
        </w:rPr>
        <w:t xml:space="preserve"> </w:t>
      </w:r>
      <w:r>
        <w:rPr>
          <w:color w:val="17365D"/>
        </w:rPr>
        <w:t>not</w:t>
      </w:r>
      <w:r>
        <w:rPr>
          <w:color w:val="17365D"/>
          <w:spacing w:val="-1"/>
        </w:rPr>
        <w:t xml:space="preserve"> </w:t>
      </w:r>
      <w:r>
        <w:rPr>
          <w:color w:val="17365D"/>
        </w:rPr>
        <w:t>match</w:t>
      </w:r>
      <w:r>
        <w:rPr>
          <w:color w:val="17365D"/>
          <w:spacing w:val="1"/>
        </w:rPr>
        <w:t xml:space="preserve"> </w:t>
      </w:r>
      <w:r>
        <w:rPr>
          <w:color w:val="17365D"/>
        </w:rPr>
        <w:t>the</w:t>
      </w:r>
      <w:r>
        <w:rPr>
          <w:color w:val="17365D"/>
          <w:spacing w:val="-8"/>
        </w:rPr>
        <w:t xml:space="preserve"> </w:t>
      </w:r>
      <w:r>
        <w:rPr>
          <w:color w:val="17365D"/>
        </w:rPr>
        <w:t>primary</w:t>
      </w:r>
      <w:r>
        <w:rPr>
          <w:color w:val="17365D"/>
          <w:spacing w:val="-3"/>
        </w:rPr>
        <w:t xml:space="preserve"> </w:t>
      </w:r>
      <w:r>
        <w:rPr>
          <w:color w:val="17365D"/>
        </w:rPr>
        <w:t>Tuesday</w:t>
      </w:r>
      <w:r>
        <w:rPr>
          <w:color w:val="17365D"/>
          <w:spacing w:val="-3"/>
        </w:rPr>
        <w:t xml:space="preserve"> </w:t>
      </w:r>
      <w:r>
        <w:rPr>
          <w:color w:val="17365D"/>
        </w:rPr>
        <w:t>vitals</w:t>
      </w:r>
      <w:r>
        <w:rPr>
          <w:color w:val="17365D"/>
          <w:spacing w:val="-3"/>
        </w:rPr>
        <w:t xml:space="preserve"> </w:t>
      </w:r>
      <w:r>
        <w:rPr>
          <w:color w:val="17365D"/>
          <w:spacing w:val="-2"/>
        </w:rPr>
        <w:t>table</w:t>
      </w:r>
    </w:p>
    <w:p w14:paraId="5E2A872F" w14:textId="77777777" w:rsidR="00F9164C" w:rsidRDefault="00000000">
      <w:pPr>
        <w:pStyle w:val="BodyText"/>
        <w:spacing w:before="117" w:line="242" w:lineRule="auto"/>
        <w:ind w:left="835" w:right="871"/>
      </w:pPr>
      <w:r>
        <w:rPr>
          <w:rFonts w:ascii="Arial"/>
          <w:b/>
          <w:color w:val="17365D"/>
        </w:rPr>
        <w:t>What</w:t>
      </w:r>
      <w:r>
        <w:rPr>
          <w:rFonts w:ascii="Arial"/>
          <w:b/>
          <w:color w:val="17365D"/>
          <w:spacing w:val="-3"/>
        </w:rPr>
        <w:t xml:space="preserve"> </w:t>
      </w:r>
      <w:r>
        <w:rPr>
          <w:rFonts w:ascii="Arial"/>
          <w:b/>
          <w:color w:val="17365D"/>
        </w:rPr>
        <w:t>the</w:t>
      </w:r>
      <w:r>
        <w:rPr>
          <w:rFonts w:ascii="Arial"/>
          <w:b/>
          <w:color w:val="17365D"/>
          <w:spacing w:val="-4"/>
        </w:rPr>
        <w:t xml:space="preserve"> </w:t>
      </w:r>
      <w:r>
        <w:rPr>
          <w:rFonts w:ascii="Arial"/>
          <w:b/>
          <w:color w:val="17365D"/>
        </w:rPr>
        <w:t>student</w:t>
      </w:r>
      <w:r>
        <w:rPr>
          <w:rFonts w:ascii="Arial"/>
          <w:b/>
          <w:color w:val="17365D"/>
          <w:spacing w:val="-3"/>
        </w:rPr>
        <w:t xml:space="preserve"> </w:t>
      </w:r>
      <w:r>
        <w:rPr>
          <w:rFonts w:ascii="Arial"/>
          <w:b/>
          <w:color w:val="17365D"/>
        </w:rPr>
        <w:t>saw or</w:t>
      </w:r>
      <w:r>
        <w:rPr>
          <w:rFonts w:ascii="Arial"/>
          <w:b/>
          <w:color w:val="17365D"/>
          <w:spacing w:val="-3"/>
        </w:rPr>
        <w:t xml:space="preserve"> </w:t>
      </w:r>
      <w:r>
        <w:rPr>
          <w:rFonts w:ascii="Arial"/>
          <w:b/>
          <w:color w:val="17365D"/>
        </w:rPr>
        <w:t>heard:</w:t>
      </w:r>
      <w:r>
        <w:rPr>
          <w:rFonts w:ascii="Arial"/>
          <w:b/>
          <w:color w:val="17365D"/>
          <w:spacing w:val="-2"/>
        </w:rPr>
        <w:t xml:space="preserve"> </w:t>
      </w:r>
      <w:r>
        <w:t>The</w:t>
      </w:r>
      <w:r>
        <w:rPr>
          <w:spacing w:val="-3"/>
        </w:rPr>
        <w:t xml:space="preserve"> </w:t>
      </w:r>
      <w:r>
        <w:t>primary</w:t>
      </w:r>
      <w:r>
        <w:rPr>
          <w:spacing w:val="-3"/>
        </w:rPr>
        <w:t xml:space="preserve"> </w:t>
      </w:r>
      <w:r>
        <w:t>Tuesday</w:t>
      </w:r>
      <w:r>
        <w:rPr>
          <w:spacing w:val="-3"/>
        </w:rPr>
        <w:t xml:space="preserve"> </w:t>
      </w:r>
      <w:r>
        <w:t>Vitals</w:t>
      </w:r>
      <w:r>
        <w:rPr>
          <w:spacing w:val="-4"/>
        </w:rPr>
        <w:t xml:space="preserve"> </w:t>
      </w:r>
      <w:r>
        <w:t>table</w:t>
      </w:r>
      <w:r>
        <w:rPr>
          <w:spacing w:val="-3"/>
        </w:rPr>
        <w:t xml:space="preserve"> </w:t>
      </w:r>
      <w:r>
        <w:t>shows</w:t>
      </w:r>
      <w:r>
        <w:rPr>
          <w:spacing w:val="-3"/>
        </w:rPr>
        <w:t xml:space="preserve"> </w:t>
      </w:r>
      <w:r>
        <w:t>office</w:t>
      </w:r>
      <w:r>
        <w:rPr>
          <w:spacing w:val="-3"/>
        </w:rPr>
        <w:t xml:space="preserve"> </w:t>
      </w:r>
      <w:r>
        <w:t>BP</w:t>
      </w:r>
      <w:r>
        <w:rPr>
          <w:spacing w:val="-4"/>
        </w:rPr>
        <w:t xml:space="preserve"> </w:t>
      </w:r>
      <w:r>
        <w:t>138/86</w:t>
      </w:r>
      <w:r>
        <w:rPr>
          <w:spacing w:val="-4"/>
        </w:rPr>
        <w:t xml:space="preserve"> </w:t>
      </w:r>
      <w:r>
        <w:t>mmHg,</w:t>
      </w:r>
      <w:r>
        <w:rPr>
          <w:spacing w:val="-3"/>
        </w:rPr>
        <w:t xml:space="preserve"> </w:t>
      </w:r>
      <w:r>
        <w:t>repeat</w:t>
      </w:r>
      <w:r>
        <w:rPr>
          <w:spacing w:val="-3"/>
        </w:rPr>
        <w:t xml:space="preserve"> </w:t>
      </w:r>
      <w:r>
        <w:t>BP</w:t>
      </w:r>
      <w:r>
        <w:rPr>
          <w:spacing w:val="-3"/>
        </w:rPr>
        <w:t xml:space="preserve"> </w:t>
      </w:r>
      <w:r>
        <w:t>136/84</w:t>
      </w:r>
      <w:r>
        <w:rPr>
          <w:spacing w:val="-3"/>
        </w:rPr>
        <w:t xml:space="preserve"> </w:t>
      </w:r>
      <w:r>
        <w:t>mmHg, respiratory rate 16/min, temperature 98.6 F, and SpO2 96%.</w:t>
      </w:r>
    </w:p>
    <w:p w14:paraId="2090F6F5" w14:textId="77777777" w:rsidR="00F9164C" w:rsidRDefault="00000000">
      <w:pPr>
        <w:spacing w:before="82"/>
        <w:ind w:left="835"/>
        <w:rPr>
          <w:sz w:val="18"/>
        </w:rPr>
      </w:pPr>
      <w:r>
        <w:rPr>
          <w:rFonts w:ascii="Arial"/>
          <w:b/>
          <w:color w:val="17365D"/>
          <w:sz w:val="18"/>
        </w:rPr>
        <w:t>What</w:t>
      </w:r>
      <w:r>
        <w:rPr>
          <w:rFonts w:ascii="Arial"/>
          <w:b/>
          <w:color w:val="17365D"/>
          <w:spacing w:val="-1"/>
          <w:sz w:val="18"/>
        </w:rPr>
        <w:t xml:space="preserve"> </w:t>
      </w:r>
      <w:r>
        <w:rPr>
          <w:rFonts w:ascii="Arial"/>
          <w:b/>
          <w:color w:val="17365D"/>
          <w:sz w:val="18"/>
        </w:rPr>
        <w:t>the</w:t>
      </w:r>
      <w:r>
        <w:rPr>
          <w:rFonts w:ascii="Arial"/>
          <w:b/>
          <w:color w:val="17365D"/>
          <w:spacing w:val="-2"/>
          <w:sz w:val="18"/>
        </w:rPr>
        <w:t xml:space="preserve"> </w:t>
      </w:r>
      <w:r>
        <w:rPr>
          <w:rFonts w:ascii="Arial"/>
          <w:b/>
          <w:color w:val="17365D"/>
          <w:sz w:val="18"/>
        </w:rPr>
        <w:t>grader</w:t>
      </w:r>
      <w:r>
        <w:rPr>
          <w:rFonts w:ascii="Arial"/>
          <w:b/>
          <w:color w:val="17365D"/>
          <w:spacing w:val="-1"/>
          <w:sz w:val="18"/>
        </w:rPr>
        <w:t xml:space="preserve"> </w:t>
      </w:r>
      <w:r>
        <w:rPr>
          <w:rFonts w:ascii="Arial"/>
          <w:b/>
          <w:color w:val="17365D"/>
          <w:sz w:val="18"/>
        </w:rPr>
        <w:t xml:space="preserve">expected: </w:t>
      </w:r>
      <w:r>
        <w:rPr>
          <w:sz w:val="18"/>
        </w:rPr>
        <w:t>The</w:t>
      </w:r>
      <w:r>
        <w:rPr>
          <w:spacing w:val="-1"/>
          <w:sz w:val="18"/>
        </w:rPr>
        <w:t xml:space="preserve"> </w:t>
      </w:r>
      <w:r>
        <w:rPr>
          <w:sz w:val="18"/>
        </w:rPr>
        <w:t>grader</w:t>
      </w:r>
      <w:r>
        <w:rPr>
          <w:spacing w:val="-1"/>
          <w:sz w:val="18"/>
        </w:rPr>
        <w:t xml:space="preserve"> </w:t>
      </w:r>
      <w:r>
        <w:rPr>
          <w:sz w:val="18"/>
        </w:rPr>
        <w:t>and</w:t>
      </w:r>
      <w:r>
        <w:rPr>
          <w:spacing w:val="-1"/>
          <w:sz w:val="18"/>
        </w:rPr>
        <w:t xml:space="preserve"> </w:t>
      </w:r>
      <w:r>
        <w:rPr>
          <w:sz w:val="18"/>
        </w:rPr>
        <w:t>official answer</w:t>
      </w:r>
      <w:r>
        <w:rPr>
          <w:spacing w:val="-1"/>
          <w:sz w:val="18"/>
        </w:rPr>
        <w:t xml:space="preserve"> </w:t>
      </w:r>
      <w:r>
        <w:rPr>
          <w:sz w:val="18"/>
        </w:rPr>
        <w:t>key</w:t>
      </w:r>
      <w:r>
        <w:rPr>
          <w:spacing w:val="-1"/>
          <w:sz w:val="18"/>
        </w:rPr>
        <w:t xml:space="preserve"> </w:t>
      </w:r>
      <w:r>
        <w:rPr>
          <w:sz w:val="18"/>
        </w:rPr>
        <w:t>expect office</w:t>
      </w:r>
      <w:r>
        <w:rPr>
          <w:spacing w:val="-1"/>
          <w:sz w:val="18"/>
        </w:rPr>
        <w:t xml:space="preserve"> </w:t>
      </w:r>
      <w:r>
        <w:rPr>
          <w:sz w:val="18"/>
        </w:rPr>
        <w:t>BP</w:t>
      </w:r>
      <w:r>
        <w:rPr>
          <w:spacing w:val="-1"/>
          <w:sz w:val="18"/>
        </w:rPr>
        <w:t xml:space="preserve"> </w:t>
      </w:r>
      <w:r>
        <w:rPr>
          <w:sz w:val="18"/>
        </w:rPr>
        <w:t>138/84</w:t>
      </w:r>
      <w:r>
        <w:rPr>
          <w:spacing w:val="-1"/>
          <w:sz w:val="18"/>
        </w:rPr>
        <w:t xml:space="preserve"> </w:t>
      </w:r>
      <w:r>
        <w:rPr>
          <w:sz w:val="18"/>
        </w:rPr>
        <w:t>mmHg,</w:t>
      </w:r>
      <w:r>
        <w:rPr>
          <w:spacing w:val="-1"/>
          <w:sz w:val="18"/>
        </w:rPr>
        <w:t xml:space="preserve"> </w:t>
      </w:r>
      <w:r>
        <w:rPr>
          <w:sz w:val="18"/>
        </w:rPr>
        <w:t>respiratory</w:t>
      </w:r>
      <w:r>
        <w:rPr>
          <w:spacing w:val="-1"/>
          <w:sz w:val="18"/>
        </w:rPr>
        <w:t xml:space="preserve"> </w:t>
      </w:r>
      <w:r>
        <w:rPr>
          <w:sz w:val="18"/>
        </w:rPr>
        <w:t>rate</w:t>
      </w:r>
      <w:r>
        <w:rPr>
          <w:spacing w:val="-1"/>
          <w:sz w:val="18"/>
        </w:rPr>
        <w:t xml:space="preserve"> </w:t>
      </w:r>
      <w:r>
        <w:rPr>
          <w:sz w:val="18"/>
        </w:rPr>
        <w:t>18/min,</w:t>
      </w:r>
      <w:r>
        <w:rPr>
          <w:spacing w:val="-1"/>
          <w:sz w:val="18"/>
        </w:rPr>
        <w:t xml:space="preserve"> </w:t>
      </w:r>
      <w:r>
        <w:rPr>
          <w:spacing w:val="-2"/>
          <w:sz w:val="18"/>
        </w:rPr>
        <w:t>temperature</w:t>
      </w:r>
    </w:p>
    <w:p w14:paraId="745EE985" w14:textId="77777777" w:rsidR="00F9164C" w:rsidRDefault="00000000">
      <w:pPr>
        <w:pStyle w:val="BodyText"/>
        <w:spacing w:before="8"/>
        <w:ind w:left="835"/>
      </w:pPr>
      <w:r>
        <w:t>98.4</w:t>
      </w:r>
      <w:r>
        <w:rPr>
          <w:spacing w:val="-4"/>
        </w:rPr>
        <w:t xml:space="preserve"> </w:t>
      </w:r>
      <w:r>
        <w:t>F,</w:t>
      </w:r>
      <w:r>
        <w:rPr>
          <w:spacing w:val="-3"/>
        </w:rPr>
        <w:t xml:space="preserve"> </w:t>
      </w:r>
      <w:r>
        <w:t>and</w:t>
      </w:r>
      <w:r>
        <w:rPr>
          <w:spacing w:val="-3"/>
        </w:rPr>
        <w:t xml:space="preserve"> </w:t>
      </w:r>
      <w:r>
        <w:t>SpO2</w:t>
      </w:r>
      <w:r>
        <w:rPr>
          <w:spacing w:val="-3"/>
        </w:rPr>
        <w:t xml:space="preserve"> </w:t>
      </w:r>
      <w:r>
        <w:t>98%</w:t>
      </w:r>
      <w:r>
        <w:rPr>
          <w:spacing w:val="-3"/>
        </w:rPr>
        <w:t xml:space="preserve"> </w:t>
      </w:r>
      <w:r>
        <w:t>on</w:t>
      </w:r>
      <w:r>
        <w:rPr>
          <w:spacing w:val="-2"/>
        </w:rPr>
        <w:t xml:space="preserve"> </w:t>
      </w:r>
      <w:r>
        <w:t>room</w:t>
      </w:r>
      <w:r>
        <w:rPr>
          <w:spacing w:val="-3"/>
        </w:rPr>
        <w:t xml:space="preserve"> </w:t>
      </w:r>
      <w:r>
        <w:rPr>
          <w:spacing w:val="-4"/>
        </w:rPr>
        <w:t>air.</w:t>
      </w:r>
    </w:p>
    <w:p w14:paraId="78318F52" w14:textId="77777777" w:rsidR="00F9164C" w:rsidRDefault="00000000">
      <w:pPr>
        <w:pStyle w:val="BodyText"/>
        <w:spacing w:before="83" w:line="242" w:lineRule="auto"/>
        <w:ind w:left="835" w:right="871"/>
      </w:pPr>
      <w:r>
        <w:rPr>
          <w:rFonts w:ascii="Arial"/>
          <w:b/>
          <w:color w:val="17365D"/>
        </w:rPr>
        <w:t>Why</w:t>
      </w:r>
      <w:r>
        <w:rPr>
          <w:rFonts w:ascii="Arial"/>
          <w:b/>
          <w:color w:val="17365D"/>
          <w:spacing w:val="-2"/>
        </w:rPr>
        <w:t xml:space="preserve"> </w:t>
      </w:r>
      <w:r>
        <w:rPr>
          <w:rFonts w:ascii="Arial"/>
          <w:b/>
          <w:color w:val="17365D"/>
        </w:rPr>
        <w:t>this</w:t>
      </w:r>
      <w:r>
        <w:rPr>
          <w:rFonts w:ascii="Arial"/>
          <w:b/>
          <w:color w:val="17365D"/>
          <w:spacing w:val="-3"/>
        </w:rPr>
        <w:t xml:space="preserve"> </w:t>
      </w:r>
      <w:r>
        <w:rPr>
          <w:rFonts w:ascii="Arial"/>
          <w:b/>
          <w:color w:val="17365D"/>
        </w:rPr>
        <w:t>is</w:t>
      </w:r>
      <w:r>
        <w:rPr>
          <w:rFonts w:ascii="Arial"/>
          <w:b/>
          <w:color w:val="17365D"/>
          <w:spacing w:val="-2"/>
        </w:rPr>
        <w:t xml:space="preserve"> </w:t>
      </w:r>
      <w:r>
        <w:rPr>
          <w:rFonts w:ascii="Arial"/>
          <w:b/>
          <w:color w:val="17365D"/>
        </w:rPr>
        <w:t>a</w:t>
      </w:r>
      <w:r>
        <w:rPr>
          <w:rFonts w:ascii="Arial"/>
          <w:b/>
          <w:color w:val="17365D"/>
          <w:spacing w:val="-3"/>
        </w:rPr>
        <w:t xml:space="preserve"> </w:t>
      </w:r>
      <w:r>
        <w:rPr>
          <w:rFonts w:ascii="Arial"/>
          <w:b/>
          <w:color w:val="17365D"/>
        </w:rPr>
        <w:t>problem:</w:t>
      </w:r>
      <w:r>
        <w:rPr>
          <w:rFonts w:ascii="Arial"/>
          <w:b/>
          <w:color w:val="17365D"/>
          <w:spacing w:val="-1"/>
        </w:rPr>
        <w:t xml:space="preserve"> </w:t>
      </w:r>
      <w:r>
        <w:t>The</w:t>
      </w:r>
      <w:r>
        <w:rPr>
          <w:spacing w:val="-2"/>
        </w:rPr>
        <w:t xml:space="preserve"> </w:t>
      </w:r>
      <w:r>
        <w:t>student</w:t>
      </w:r>
      <w:r>
        <w:rPr>
          <w:spacing w:val="-2"/>
        </w:rPr>
        <w:t xml:space="preserve"> </w:t>
      </w:r>
      <w:r>
        <w:t>is</w:t>
      </w:r>
      <w:r>
        <w:rPr>
          <w:spacing w:val="-2"/>
        </w:rPr>
        <w:t xml:space="preserve"> </w:t>
      </w:r>
      <w:r>
        <w:t>penalized</w:t>
      </w:r>
      <w:r>
        <w:rPr>
          <w:spacing w:val="-2"/>
        </w:rPr>
        <w:t xml:space="preserve"> </w:t>
      </w:r>
      <w:r>
        <w:t>for</w:t>
      </w:r>
      <w:r>
        <w:rPr>
          <w:spacing w:val="-2"/>
        </w:rPr>
        <w:t xml:space="preserve"> </w:t>
      </w:r>
      <w:r>
        <w:t>transcribing</w:t>
      </w:r>
      <w:r>
        <w:rPr>
          <w:spacing w:val="-2"/>
        </w:rPr>
        <w:t xml:space="preserve"> </w:t>
      </w:r>
      <w:r>
        <w:t>objective</w:t>
      </w:r>
      <w:r>
        <w:rPr>
          <w:spacing w:val="-2"/>
        </w:rPr>
        <w:t xml:space="preserve"> </w:t>
      </w:r>
      <w:r>
        <w:t>values</w:t>
      </w:r>
      <w:r>
        <w:rPr>
          <w:spacing w:val="-2"/>
        </w:rPr>
        <w:t xml:space="preserve"> </w:t>
      </w:r>
      <w:r>
        <w:t>exactly</w:t>
      </w:r>
      <w:r>
        <w:rPr>
          <w:spacing w:val="-2"/>
        </w:rPr>
        <w:t xml:space="preserve"> </w:t>
      </w:r>
      <w:r>
        <w:t>as</w:t>
      </w:r>
      <w:r>
        <w:rPr>
          <w:spacing w:val="-2"/>
        </w:rPr>
        <w:t xml:space="preserve"> </w:t>
      </w:r>
      <w:r>
        <w:t>displayed</w:t>
      </w:r>
      <w:r>
        <w:rPr>
          <w:spacing w:val="-2"/>
        </w:rPr>
        <w:t xml:space="preserve"> </w:t>
      </w:r>
      <w:r>
        <w:t>in</w:t>
      </w:r>
      <w:r>
        <w:rPr>
          <w:spacing w:val="-2"/>
        </w:rPr>
        <w:t xml:space="preserve"> </w:t>
      </w:r>
      <w:r>
        <w:t>the</w:t>
      </w:r>
      <w:r>
        <w:rPr>
          <w:spacing w:val="-3"/>
        </w:rPr>
        <w:t xml:space="preserve"> </w:t>
      </w:r>
      <w:r>
        <w:t>main</w:t>
      </w:r>
      <w:r>
        <w:rPr>
          <w:spacing w:val="-2"/>
        </w:rPr>
        <w:t xml:space="preserve"> </w:t>
      </w:r>
      <w:r>
        <w:t>Tuesday</w:t>
      </w:r>
      <w:r>
        <w:rPr>
          <w:spacing w:val="-2"/>
        </w:rPr>
        <w:t xml:space="preserve"> </w:t>
      </w:r>
      <w:r>
        <w:t>Vitals table. Combined with the second conflicting Key vitals panel, the grader effectively introduces a third objective state.</w:t>
      </w:r>
    </w:p>
    <w:p w14:paraId="20542E4F" w14:textId="77777777" w:rsidR="00F9164C" w:rsidRDefault="00000000">
      <w:pPr>
        <w:pStyle w:val="BodyText"/>
        <w:spacing w:before="82" w:line="249" w:lineRule="auto"/>
        <w:ind w:left="835" w:right="871"/>
      </w:pPr>
      <w:r>
        <w:rPr>
          <w:rFonts w:ascii="Arial"/>
          <w:b/>
          <w:color w:val="17365D"/>
        </w:rPr>
        <w:t>Suggested</w:t>
      </w:r>
      <w:r>
        <w:rPr>
          <w:rFonts w:ascii="Arial"/>
          <w:b/>
          <w:color w:val="17365D"/>
          <w:spacing w:val="-3"/>
        </w:rPr>
        <w:t xml:space="preserve"> </w:t>
      </w:r>
      <w:r>
        <w:rPr>
          <w:rFonts w:ascii="Arial"/>
          <w:b/>
          <w:color w:val="17365D"/>
        </w:rPr>
        <w:t>fix:</w:t>
      </w:r>
      <w:r>
        <w:rPr>
          <w:rFonts w:ascii="Arial"/>
          <w:b/>
          <w:color w:val="17365D"/>
          <w:spacing w:val="-2"/>
        </w:rPr>
        <w:t xml:space="preserve"> </w:t>
      </w:r>
      <w:r>
        <w:t>Choose</w:t>
      </w:r>
      <w:r>
        <w:rPr>
          <w:spacing w:val="-3"/>
        </w:rPr>
        <w:t xml:space="preserve"> </w:t>
      </w:r>
      <w:r>
        <w:t>one</w:t>
      </w:r>
      <w:r>
        <w:rPr>
          <w:spacing w:val="-2"/>
        </w:rPr>
        <w:t xml:space="preserve"> </w:t>
      </w:r>
      <w:r>
        <w:t>Tuesday</w:t>
      </w:r>
      <w:r>
        <w:rPr>
          <w:spacing w:val="-2"/>
        </w:rPr>
        <w:t xml:space="preserve"> </w:t>
      </w:r>
      <w:r>
        <w:t>vital</w:t>
      </w:r>
      <w:r>
        <w:rPr>
          <w:spacing w:val="-2"/>
        </w:rPr>
        <w:t xml:space="preserve"> </w:t>
      </w:r>
      <w:r>
        <w:t>sign</w:t>
      </w:r>
      <w:r>
        <w:rPr>
          <w:spacing w:val="-3"/>
        </w:rPr>
        <w:t xml:space="preserve"> </w:t>
      </w:r>
      <w:r>
        <w:t>dataset</w:t>
      </w:r>
      <w:r>
        <w:rPr>
          <w:spacing w:val="-2"/>
        </w:rPr>
        <w:t xml:space="preserve"> </w:t>
      </w:r>
      <w:r>
        <w:t>and</w:t>
      </w:r>
      <w:r>
        <w:rPr>
          <w:spacing w:val="-3"/>
        </w:rPr>
        <w:t xml:space="preserve"> </w:t>
      </w:r>
      <w:r>
        <w:t>update</w:t>
      </w:r>
      <w:r>
        <w:rPr>
          <w:spacing w:val="-2"/>
        </w:rPr>
        <w:t xml:space="preserve"> </w:t>
      </w:r>
      <w:r>
        <w:t>every</w:t>
      </w:r>
      <w:r>
        <w:rPr>
          <w:spacing w:val="-2"/>
        </w:rPr>
        <w:t xml:space="preserve"> </w:t>
      </w:r>
      <w:r>
        <w:t>EMR</w:t>
      </w:r>
      <w:r>
        <w:rPr>
          <w:spacing w:val="-2"/>
        </w:rPr>
        <w:t xml:space="preserve"> </w:t>
      </w:r>
      <w:r>
        <w:t>widget</w:t>
      </w:r>
      <w:r>
        <w:rPr>
          <w:spacing w:val="-2"/>
        </w:rPr>
        <w:t xml:space="preserve"> </w:t>
      </w:r>
      <w:r>
        <w:t>and</w:t>
      </w:r>
      <w:r>
        <w:rPr>
          <w:spacing w:val="-3"/>
        </w:rPr>
        <w:t xml:space="preserve"> </w:t>
      </w:r>
      <w:r>
        <w:t>the</w:t>
      </w:r>
      <w:r>
        <w:rPr>
          <w:spacing w:val="-2"/>
        </w:rPr>
        <w:t xml:space="preserve"> </w:t>
      </w:r>
      <w:r>
        <w:t>grader</w:t>
      </w:r>
      <w:r>
        <w:rPr>
          <w:spacing w:val="-2"/>
        </w:rPr>
        <w:t xml:space="preserve"> </w:t>
      </w:r>
      <w:r>
        <w:t>together.</w:t>
      </w:r>
      <w:r>
        <w:rPr>
          <w:spacing w:val="-2"/>
        </w:rPr>
        <w:t xml:space="preserve"> </w:t>
      </w:r>
      <w:r>
        <w:t>The</w:t>
      </w:r>
      <w:r>
        <w:rPr>
          <w:spacing w:val="-2"/>
        </w:rPr>
        <w:t xml:space="preserve"> </w:t>
      </w:r>
      <w:r>
        <w:t>grader</w:t>
      </w:r>
      <w:r>
        <w:rPr>
          <w:spacing w:val="-2"/>
        </w:rPr>
        <w:t xml:space="preserve"> </w:t>
      </w:r>
      <w:r>
        <w:t xml:space="preserve">should compare the SOAP </w:t>
      </w:r>
      <w:proofErr w:type="gramStart"/>
      <w:r>
        <w:t>note</w:t>
      </w:r>
      <w:proofErr w:type="gramEnd"/>
      <w:r>
        <w:t xml:space="preserve"> against the exact values displayed to the student.</w:t>
      </w:r>
    </w:p>
    <w:p w14:paraId="5881475E" w14:textId="77777777" w:rsidR="00F9164C" w:rsidRDefault="00000000">
      <w:pPr>
        <w:spacing w:before="73"/>
        <w:ind w:left="835"/>
        <w:rPr>
          <w:rFonts w:ascii="Arial"/>
          <w:i/>
          <w:sz w:val="15"/>
        </w:rPr>
      </w:pPr>
      <w:r>
        <w:rPr>
          <w:rFonts w:ascii="Arial"/>
          <w:i/>
          <w:noProof/>
          <w:sz w:val="15"/>
        </w:rPr>
        <mc:AlternateContent>
          <mc:Choice Requires="wpg">
            <w:drawing>
              <wp:anchor distT="0" distB="0" distL="0" distR="0" simplePos="0" relativeHeight="487594496" behindDoc="1" locked="0" layoutInCell="1" allowOverlap="1" wp14:anchorId="04F35518" wp14:editId="06143F08">
                <wp:simplePos x="0" y="0"/>
                <wp:positionH relativeFrom="page">
                  <wp:posOffset>974725</wp:posOffset>
                </wp:positionH>
                <wp:positionV relativeFrom="paragraph">
                  <wp:posOffset>186641</wp:posOffset>
                </wp:positionV>
                <wp:extent cx="5824855" cy="4401820"/>
                <wp:effectExtent l="0" t="0" r="0" b="0"/>
                <wp:wrapTopAndBottom/>
                <wp:docPr id="39" name="Group 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24855" cy="4401820"/>
                          <a:chOff x="0" y="0"/>
                          <a:chExt cx="5824855" cy="4401820"/>
                        </a:xfrm>
                      </wpg:grpSpPr>
                      <pic:pic xmlns:pic="http://schemas.openxmlformats.org/drawingml/2006/picture">
                        <pic:nvPicPr>
                          <pic:cNvPr id="40" name="Image 40"/>
                          <pic:cNvPicPr/>
                        </pic:nvPicPr>
                        <pic:blipFill>
                          <a:blip r:embed="rId29" cstate="print"/>
                          <a:stretch>
                            <a:fillRect/>
                          </a:stretch>
                        </pic:blipFill>
                        <pic:spPr>
                          <a:xfrm>
                            <a:off x="9525" y="9588"/>
                            <a:ext cx="5805805" cy="4382770"/>
                          </a:xfrm>
                          <a:prstGeom prst="rect">
                            <a:avLst/>
                          </a:prstGeom>
                        </pic:spPr>
                      </pic:pic>
                      <wps:wsp>
                        <wps:cNvPr id="41" name="Graphic 41"/>
                        <wps:cNvSpPr/>
                        <wps:spPr>
                          <a:xfrm>
                            <a:off x="4762" y="4762"/>
                            <a:ext cx="5815330" cy="4392295"/>
                          </a:xfrm>
                          <a:custGeom>
                            <a:avLst/>
                            <a:gdLst/>
                            <a:ahLst/>
                            <a:cxnLst/>
                            <a:rect l="l" t="t" r="r" b="b"/>
                            <a:pathLst>
                              <a:path w="5815330" h="4392295">
                                <a:moveTo>
                                  <a:pt x="0" y="4392295"/>
                                </a:moveTo>
                                <a:lnTo>
                                  <a:pt x="5815330" y="4392295"/>
                                </a:lnTo>
                                <a:lnTo>
                                  <a:pt x="5815330" y="0"/>
                                </a:lnTo>
                                <a:lnTo>
                                  <a:pt x="0" y="0"/>
                                </a:lnTo>
                                <a:lnTo>
                                  <a:pt x="0" y="4392295"/>
                                </a:lnTo>
                                <a:close/>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6F44DC1" id="Group 39" o:spid="_x0000_s1026" style="position:absolute;margin-left:76.75pt;margin-top:14.7pt;width:458.65pt;height:346.6pt;z-index:-15721984;mso-wrap-distance-left:0;mso-wrap-distance-right:0;mso-position-horizontal-relative:page" coordsize="58248,4401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">
                <v:shape id="Image 40" o:spid="_x0000_s1027" type="#_x0000_t75" style="position:absolute;left:95;top:95;width:58058;height:438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">
                  <v:imagedata r:id="rId30" o:title=""/>
                </v:shape>
                <v:shape id="Graphic 41" o:spid="_x0000_s1028" style="position:absolute;left:47;top:47;width:58153;height:43923;visibility:visible;mso-wrap-style:square;v-text-anchor:top" coordsize="5815330,43922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" path="m,4392295r5815330,l5815330,,,,,4392295xe" filled="f" strokeweight=".26456mm">
                  <v:path arrowok="t"/>
                </v:shape>
                <w10:wrap type="topAndBottom" anchorx="page"/>
              </v:group>
            </w:pict>
          </mc:Fallback>
        </mc:AlternateContent>
      </w:r>
      <w:r>
        <w:rPr>
          <w:rFonts w:ascii="Arial"/>
          <w:i/>
          <w:color w:val="666666"/>
          <w:sz w:val="15"/>
        </w:rPr>
        <w:t>Evidence:</w:t>
      </w:r>
      <w:r>
        <w:rPr>
          <w:rFonts w:ascii="Arial"/>
          <w:i/>
          <w:color w:val="666666"/>
          <w:spacing w:val="-5"/>
          <w:sz w:val="15"/>
        </w:rPr>
        <w:t xml:space="preserve"> </w:t>
      </w:r>
      <w:r>
        <w:rPr>
          <w:rFonts w:ascii="Arial"/>
          <w:i/>
          <w:color w:val="666666"/>
          <w:sz w:val="15"/>
        </w:rPr>
        <w:t>Tuesday</w:t>
      </w:r>
      <w:r>
        <w:rPr>
          <w:rFonts w:ascii="Arial"/>
          <w:i/>
          <w:color w:val="666666"/>
          <w:spacing w:val="-3"/>
          <w:sz w:val="15"/>
        </w:rPr>
        <w:t xml:space="preserve"> </w:t>
      </w:r>
      <w:r>
        <w:rPr>
          <w:rFonts w:ascii="Arial"/>
          <w:i/>
          <w:color w:val="666666"/>
          <w:sz w:val="15"/>
        </w:rPr>
        <w:t>primary</w:t>
      </w:r>
      <w:r>
        <w:rPr>
          <w:rFonts w:ascii="Arial"/>
          <w:i/>
          <w:color w:val="666666"/>
          <w:spacing w:val="-3"/>
          <w:sz w:val="15"/>
        </w:rPr>
        <w:t xml:space="preserve"> </w:t>
      </w:r>
      <w:r>
        <w:rPr>
          <w:rFonts w:ascii="Arial"/>
          <w:i/>
          <w:color w:val="666666"/>
          <w:sz w:val="15"/>
        </w:rPr>
        <w:t>Vitals</w:t>
      </w:r>
      <w:r>
        <w:rPr>
          <w:rFonts w:ascii="Arial"/>
          <w:i/>
          <w:color w:val="666666"/>
          <w:spacing w:val="-3"/>
          <w:sz w:val="15"/>
        </w:rPr>
        <w:t xml:space="preserve"> </w:t>
      </w:r>
      <w:r>
        <w:rPr>
          <w:rFonts w:ascii="Arial"/>
          <w:i/>
          <w:color w:val="666666"/>
          <w:spacing w:val="-2"/>
          <w:sz w:val="15"/>
        </w:rPr>
        <w:t>table.</w:t>
      </w:r>
    </w:p>
    <w:p w14:paraId="729BC39A" w14:textId="77777777" w:rsidR="00F9164C" w:rsidRDefault="00000000">
      <w:pPr>
        <w:spacing w:before="79"/>
        <w:ind w:left="10" w:right="13"/>
        <w:jc w:val="center"/>
        <w:rPr>
          <w:rFonts w:ascii="Arial"/>
          <w:i/>
          <w:sz w:val="15"/>
        </w:rPr>
      </w:pPr>
      <w:r>
        <w:rPr>
          <w:rFonts w:ascii="Arial"/>
          <w:i/>
          <w:color w:val="666666"/>
          <w:sz w:val="15"/>
        </w:rPr>
        <w:t>The</w:t>
      </w:r>
      <w:r>
        <w:rPr>
          <w:rFonts w:ascii="Arial"/>
          <w:i/>
          <w:color w:val="666666"/>
          <w:spacing w:val="-2"/>
          <w:sz w:val="15"/>
        </w:rPr>
        <w:t xml:space="preserve"> </w:t>
      </w:r>
      <w:r>
        <w:rPr>
          <w:rFonts w:ascii="Arial"/>
          <w:i/>
          <w:color w:val="666666"/>
          <w:sz w:val="15"/>
        </w:rPr>
        <w:t>primary</w:t>
      </w:r>
      <w:r>
        <w:rPr>
          <w:rFonts w:ascii="Arial"/>
          <w:i/>
          <w:color w:val="666666"/>
          <w:spacing w:val="-3"/>
          <w:sz w:val="15"/>
        </w:rPr>
        <w:t xml:space="preserve"> </w:t>
      </w:r>
      <w:r>
        <w:rPr>
          <w:rFonts w:ascii="Arial"/>
          <w:i/>
          <w:color w:val="666666"/>
          <w:sz w:val="15"/>
        </w:rPr>
        <w:t>Tuesday</w:t>
      </w:r>
      <w:r>
        <w:rPr>
          <w:rFonts w:ascii="Arial"/>
          <w:i/>
          <w:color w:val="666666"/>
          <w:spacing w:val="-3"/>
          <w:sz w:val="15"/>
        </w:rPr>
        <w:t xml:space="preserve"> </w:t>
      </w:r>
      <w:r>
        <w:rPr>
          <w:rFonts w:ascii="Arial"/>
          <w:i/>
          <w:color w:val="666666"/>
          <w:sz w:val="15"/>
        </w:rPr>
        <w:t>Vitals</w:t>
      </w:r>
      <w:r>
        <w:rPr>
          <w:rFonts w:ascii="Arial"/>
          <w:i/>
          <w:color w:val="666666"/>
          <w:spacing w:val="-3"/>
          <w:sz w:val="15"/>
        </w:rPr>
        <w:t xml:space="preserve"> </w:t>
      </w:r>
      <w:r>
        <w:rPr>
          <w:rFonts w:ascii="Arial"/>
          <w:i/>
          <w:color w:val="666666"/>
          <w:sz w:val="15"/>
        </w:rPr>
        <w:t>screen</w:t>
      </w:r>
      <w:r>
        <w:rPr>
          <w:rFonts w:ascii="Arial"/>
          <w:i/>
          <w:color w:val="666666"/>
          <w:spacing w:val="-2"/>
          <w:sz w:val="15"/>
        </w:rPr>
        <w:t xml:space="preserve"> </w:t>
      </w:r>
      <w:r>
        <w:rPr>
          <w:rFonts w:ascii="Arial"/>
          <w:i/>
          <w:color w:val="666666"/>
          <w:sz w:val="15"/>
        </w:rPr>
        <w:t>displays</w:t>
      </w:r>
      <w:r>
        <w:rPr>
          <w:rFonts w:ascii="Arial"/>
          <w:i/>
          <w:color w:val="666666"/>
          <w:spacing w:val="-3"/>
          <w:sz w:val="15"/>
        </w:rPr>
        <w:t xml:space="preserve"> </w:t>
      </w:r>
      <w:r>
        <w:rPr>
          <w:rFonts w:ascii="Arial"/>
          <w:i/>
          <w:color w:val="666666"/>
          <w:sz w:val="15"/>
        </w:rPr>
        <w:t>BP</w:t>
      </w:r>
      <w:r>
        <w:rPr>
          <w:rFonts w:ascii="Arial"/>
          <w:i/>
          <w:color w:val="666666"/>
          <w:spacing w:val="-3"/>
          <w:sz w:val="15"/>
        </w:rPr>
        <w:t xml:space="preserve"> </w:t>
      </w:r>
      <w:r>
        <w:rPr>
          <w:rFonts w:ascii="Arial"/>
          <w:i/>
          <w:color w:val="666666"/>
          <w:sz w:val="15"/>
        </w:rPr>
        <w:t>138/86,</w:t>
      </w:r>
      <w:r>
        <w:rPr>
          <w:rFonts w:ascii="Arial"/>
          <w:i/>
          <w:color w:val="666666"/>
          <w:spacing w:val="-5"/>
          <w:sz w:val="15"/>
        </w:rPr>
        <w:t xml:space="preserve"> </w:t>
      </w:r>
      <w:r>
        <w:rPr>
          <w:rFonts w:ascii="Arial"/>
          <w:i/>
          <w:color w:val="666666"/>
          <w:sz w:val="15"/>
        </w:rPr>
        <w:t>RR</w:t>
      </w:r>
      <w:r>
        <w:rPr>
          <w:rFonts w:ascii="Arial"/>
          <w:i/>
          <w:color w:val="666666"/>
          <w:spacing w:val="-2"/>
          <w:sz w:val="15"/>
        </w:rPr>
        <w:t xml:space="preserve"> </w:t>
      </w:r>
      <w:r>
        <w:rPr>
          <w:rFonts w:ascii="Arial"/>
          <w:i/>
          <w:color w:val="666666"/>
          <w:sz w:val="15"/>
        </w:rPr>
        <w:t>16,</w:t>
      </w:r>
      <w:r>
        <w:rPr>
          <w:rFonts w:ascii="Arial"/>
          <w:i/>
          <w:color w:val="666666"/>
          <w:spacing w:val="-5"/>
          <w:sz w:val="15"/>
        </w:rPr>
        <w:t xml:space="preserve"> </w:t>
      </w:r>
      <w:r>
        <w:rPr>
          <w:rFonts w:ascii="Arial"/>
          <w:i/>
          <w:color w:val="666666"/>
          <w:sz w:val="15"/>
        </w:rPr>
        <w:t>temperature</w:t>
      </w:r>
      <w:r>
        <w:rPr>
          <w:rFonts w:ascii="Arial"/>
          <w:i/>
          <w:color w:val="666666"/>
          <w:spacing w:val="-7"/>
          <w:sz w:val="15"/>
        </w:rPr>
        <w:t xml:space="preserve"> </w:t>
      </w:r>
      <w:r>
        <w:rPr>
          <w:rFonts w:ascii="Arial"/>
          <w:i/>
          <w:color w:val="666666"/>
          <w:sz w:val="15"/>
        </w:rPr>
        <w:t>98.6</w:t>
      </w:r>
      <w:r>
        <w:rPr>
          <w:rFonts w:ascii="Arial"/>
          <w:i/>
          <w:color w:val="666666"/>
          <w:spacing w:val="-2"/>
          <w:sz w:val="15"/>
        </w:rPr>
        <w:t xml:space="preserve"> </w:t>
      </w:r>
      <w:r>
        <w:rPr>
          <w:rFonts w:ascii="Arial"/>
          <w:i/>
          <w:color w:val="666666"/>
          <w:sz w:val="15"/>
        </w:rPr>
        <w:t>F,</w:t>
      </w:r>
      <w:r>
        <w:rPr>
          <w:rFonts w:ascii="Arial"/>
          <w:i/>
          <w:color w:val="666666"/>
          <w:spacing w:val="-5"/>
          <w:sz w:val="15"/>
        </w:rPr>
        <w:t xml:space="preserve"> </w:t>
      </w:r>
      <w:r>
        <w:rPr>
          <w:rFonts w:ascii="Arial"/>
          <w:i/>
          <w:color w:val="666666"/>
          <w:sz w:val="15"/>
        </w:rPr>
        <w:t>and</w:t>
      </w:r>
      <w:r>
        <w:rPr>
          <w:rFonts w:ascii="Arial"/>
          <w:i/>
          <w:color w:val="666666"/>
          <w:spacing w:val="-2"/>
          <w:sz w:val="15"/>
        </w:rPr>
        <w:t xml:space="preserve"> </w:t>
      </w:r>
      <w:r>
        <w:rPr>
          <w:rFonts w:ascii="Arial"/>
          <w:i/>
          <w:color w:val="666666"/>
          <w:sz w:val="15"/>
        </w:rPr>
        <w:t>SpO2</w:t>
      </w:r>
      <w:r>
        <w:rPr>
          <w:rFonts w:ascii="Arial"/>
          <w:i/>
          <w:color w:val="666666"/>
          <w:spacing w:val="-1"/>
          <w:sz w:val="15"/>
        </w:rPr>
        <w:t xml:space="preserve"> </w:t>
      </w:r>
      <w:r>
        <w:rPr>
          <w:rFonts w:ascii="Arial"/>
          <w:i/>
          <w:color w:val="666666"/>
          <w:spacing w:val="-4"/>
          <w:sz w:val="15"/>
        </w:rPr>
        <w:t>96%.</w:t>
      </w:r>
    </w:p>
    <w:p w14:paraId="5CABDEB5" w14:textId="77777777" w:rsidR="00F9164C" w:rsidRDefault="00000000">
      <w:pPr>
        <w:spacing w:before="143"/>
        <w:ind w:left="835"/>
        <w:rPr>
          <w:rFonts w:ascii="Arial"/>
          <w:i/>
          <w:sz w:val="15"/>
        </w:rPr>
      </w:pPr>
      <w:r>
        <w:rPr>
          <w:rFonts w:ascii="Arial"/>
          <w:i/>
          <w:color w:val="666666"/>
          <w:sz w:val="15"/>
        </w:rPr>
        <w:t>Answer</w:t>
      </w:r>
      <w:r>
        <w:rPr>
          <w:rFonts w:ascii="Arial"/>
          <w:i/>
          <w:color w:val="666666"/>
          <w:spacing w:val="-4"/>
          <w:sz w:val="15"/>
        </w:rPr>
        <w:t xml:space="preserve"> </w:t>
      </w:r>
      <w:r>
        <w:rPr>
          <w:rFonts w:ascii="Arial"/>
          <w:i/>
          <w:color w:val="666666"/>
          <w:sz w:val="15"/>
        </w:rPr>
        <w:t>key</w:t>
      </w:r>
      <w:r>
        <w:rPr>
          <w:rFonts w:ascii="Arial"/>
          <w:i/>
          <w:color w:val="666666"/>
          <w:spacing w:val="-4"/>
          <w:sz w:val="15"/>
        </w:rPr>
        <w:t xml:space="preserve"> </w:t>
      </w:r>
      <w:r>
        <w:rPr>
          <w:rFonts w:ascii="Arial"/>
          <w:i/>
          <w:color w:val="666666"/>
          <w:sz w:val="15"/>
        </w:rPr>
        <w:t>evidence:</w:t>
      </w:r>
      <w:r>
        <w:rPr>
          <w:rFonts w:ascii="Arial"/>
          <w:i/>
          <w:color w:val="666666"/>
          <w:spacing w:val="-5"/>
          <w:sz w:val="15"/>
        </w:rPr>
        <w:t xml:space="preserve"> </w:t>
      </w:r>
      <w:r>
        <w:rPr>
          <w:rFonts w:ascii="Arial"/>
          <w:i/>
          <w:color w:val="666666"/>
          <w:sz w:val="15"/>
        </w:rPr>
        <w:t>Tuesday</w:t>
      </w:r>
      <w:r>
        <w:rPr>
          <w:rFonts w:ascii="Arial"/>
          <w:i/>
          <w:color w:val="666666"/>
          <w:spacing w:val="-4"/>
          <w:sz w:val="15"/>
        </w:rPr>
        <w:t xml:space="preserve"> </w:t>
      </w:r>
      <w:r>
        <w:rPr>
          <w:rFonts w:ascii="Arial"/>
          <w:i/>
          <w:color w:val="666666"/>
          <w:sz w:val="15"/>
        </w:rPr>
        <w:t>intended</w:t>
      </w:r>
      <w:r>
        <w:rPr>
          <w:rFonts w:ascii="Arial"/>
          <w:i/>
          <w:color w:val="666666"/>
          <w:spacing w:val="-3"/>
          <w:sz w:val="15"/>
        </w:rPr>
        <w:t xml:space="preserve"> </w:t>
      </w:r>
      <w:r>
        <w:rPr>
          <w:rFonts w:ascii="Arial"/>
          <w:i/>
          <w:color w:val="666666"/>
          <w:sz w:val="15"/>
        </w:rPr>
        <w:t>vital</w:t>
      </w:r>
      <w:r>
        <w:rPr>
          <w:rFonts w:ascii="Arial"/>
          <w:i/>
          <w:color w:val="666666"/>
          <w:spacing w:val="-2"/>
          <w:sz w:val="15"/>
        </w:rPr>
        <w:t xml:space="preserve"> signs.</w:t>
      </w:r>
    </w:p>
    <w:p w14:paraId="488BB805" w14:textId="77777777" w:rsidR="00F9164C" w:rsidRDefault="00F9164C">
      <w:pPr>
        <w:rPr>
          <w:rFonts w:ascii="Arial"/>
          <w:i/>
          <w:sz w:val="15"/>
        </w:rPr>
        <w:sectPr w:rsidR="00F9164C">
          <w:pgSz w:w="12240" w:h="15840"/>
          <w:pgMar w:top="720" w:right="0" w:bottom="540" w:left="0" w:header="0" w:footer="313" w:gutter="0"/>
          <w:cols w:space="720"/>
        </w:sectPr>
      </w:pPr>
    </w:p>
    <w:p w14:paraId="331F71BB" w14:textId="77777777" w:rsidR="00F9164C" w:rsidRDefault="00000000">
      <w:pPr>
        <w:ind w:left="4454"/>
        <w:rPr>
          <w:rFonts w:ascii="Arial"/>
          <w:sz w:val="20"/>
        </w:rPr>
      </w:pPr>
      <w:r>
        <w:rPr>
          <w:rFonts w:ascii="Arial"/>
          <w:noProof/>
          <w:sz w:val="20"/>
        </w:rPr>
        <w:lastRenderedPageBreak/>
        <mc:AlternateContent>
          <mc:Choice Requires="wpg">
            <w:drawing>
              <wp:inline distT="0" distB="0" distL="0" distR="0" wp14:anchorId="51C2CA0E" wp14:editId="38CE651C">
                <wp:extent cx="2115820" cy="3503929"/>
                <wp:effectExtent l="0" t="0" r="0" b="1270"/>
                <wp:docPr id="42" name="Group 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15820" cy="3503929"/>
                          <a:chOff x="0" y="0"/>
                          <a:chExt cx="2115820" cy="3503929"/>
                        </a:xfrm>
                      </wpg:grpSpPr>
                      <pic:pic xmlns:pic="http://schemas.openxmlformats.org/drawingml/2006/picture">
                        <pic:nvPicPr>
                          <pic:cNvPr id="43" name="Image 43"/>
                          <pic:cNvPicPr/>
                        </pic:nvPicPr>
                        <pic:blipFill>
                          <a:blip r:embed="rId35" cstate="print"/>
                          <a:stretch>
                            <a:fillRect/>
                          </a:stretch>
                        </pic:blipFill>
                        <pic:spPr>
                          <a:xfrm>
                            <a:off x="166700" y="114341"/>
                            <a:ext cx="1891629" cy="3322792"/>
                          </a:xfrm>
                          <a:prstGeom prst="rect">
                            <a:avLst/>
                          </a:prstGeom>
                        </pic:spPr>
                      </pic:pic>
                      <wps:wsp>
                        <wps:cNvPr id="44" name="Graphic 44"/>
                        <wps:cNvSpPr/>
                        <wps:spPr>
                          <a:xfrm>
                            <a:off x="4762" y="4762"/>
                            <a:ext cx="2106295" cy="3494404"/>
                          </a:xfrm>
                          <a:custGeom>
                            <a:avLst/>
                            <a:gdLst/>
                            <a:ahLst/>
                            <a:cxnLst/>
                            <a:rect l="l" t="t" r="r" b="b"/>
                            <a:pathLst>
                              <a:path w="2106295" h="3494404">
                                <a:moveTo>
                                  <a:pt x="0" y="3494404"/>
                                </a:moveTo>
                                <a:lnTo>
                                  <a:pt x="2106041" y="3494404"/>
                                </a:lnTo>
                                <a:lnTo>
                                  <a:pt x="2106041" y="0"/>
                                </a:lnTo>
                                <a:lnTo>
                                  <a:pt x="0" y="0"/>
                                </a:lnTo>
                                <a:lnTo>
                                  <a:pt x="0" y="3494404"/>
                                </a:lnTo>
                                <a:close/>
                              </a:path>
                            </a:pathLst>
                          </a:custGeom>
                          <a:ln w="952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CB6EA84" id="Group 42" o:spid="_x0000_s1026" style="width:166.6pt;height:275.9pt;mso-position-horizontal-relative:char;mso-position-vertical-relative:line" coordsize="21158,3503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">
                <v:shape id="Image 43" o:spid="_x0000_s1027" type="#_x0000_t75" style="position:absolute;left:1667;top:1143;width:18916;height:332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">
                  <v:imagedata r:id="rId36" o:title=""/>
                </v:shape>
                <v:shape id="Graphic 44" o:spid="_x0000_s1028" style="position:absolute;left:47;top:47;width:21063;height:34944;visibility:visible;mso-wrap-style:square;v-text-anchor:top" coordsize="2106295,34944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" path="m,3494404r2106041,l2106041,,,,,3494404xe" filled="f" strokeweight=".26456mm">
                  <v:path arrowok="t"/>
                </v:shape>
                <w10:anchorlock/>
              </v:group>
            </w:pict>
          </mc:Fallback>
        </mc:AlternateContent>
      </w:r>
    </w:p>
    <w:p w14:paraId="585AEB93" w14:textId="77777777" w:rsidR="00F9164C" w:rsidRDefault="00000000">
      <w:pPr>
        <w:spacing w:before="51"/>
        <w:ind w:left="11" w:right="5"/>
        <w:jc w:val="center"/>
        <w:rPr>
          <w:rFonts w:ascii="Arial"/>
          <w:i/>
          <w:sz w:val="15"/>
        </w:rPr>
      </w:pPr>
      <w:r>
        <w:rPr>
          <w:rFonts w:ascii="Arial"/>
          <w:i/>
          <w:color w:val="666666"/>
          <w:sz w:val="15"/>
        </w:rPr>
        <w:t>The</w:t>
      </w:r>
      <w:r>
        <w:rPr>
          <w:rFonts w:ascii="Arial"/>
          <w:i/>
          <w:color w:val="666666"/>
          <w:spacing w:val="-3"/>
          <w:sz w:val="15"/>
        </w:rPr>
        <w:t xml:space="preserve"> </w:t>
      </w:r>
      <w:r>
        <w:rPr>
          <w:rFonts w:ascii="Arial"/>
          <w:i/>
          <w:color w:val="666666"/>
          <w:sz w:val="15"/>
        </w:rPr>
        <w:t>official</w:t>
      </w:r>
      <w:r>
        <w:rPr>
          <w:rFonts w:ascii="Arial"/>
          <w:i/>
          <w:color w:val="666666"/>
          <w:spacing w:val="-2"/>
          <w:sz w:val="15"/>
        </w:rPr>
        <w:t xml:space="preserve"> </w:t>
      </w:r>
      <w:r>
        <w:rPr>
          <w:rFonts w:ascii="Arial"/>
          <w:i/>
          <w:color w:val="666666"/>
          <w:sz w:val="15"/>
        </w:rPr>
        <w:t>answer</w:t>
      </w:r>
      <w:r>
        <w:rPr>
          <w:rFonts w:ascii="Arial"/>
          <w:i/>
          <w:color w:val="666666"/>
          <w:spacing w:val="-4"/>
          <w:sz w:val="15"/>
        </w:rPr>
        <w:t xml:space="preserve"> </w:t>
      </w:r>
      <w:r>
        <w:rPr>
          <w:rFonts w:ascii="Arial"/>
          <w:i/>
          <w:color w:val="666666"/>
          <w:sz w:val="15"/>
        </w:rPr>
        <w:t>key</w:t>
      </w:r>
      <w:r>
        <w:rPr>
          <w:rFonts w:ascii="Arial"/>
          <w:i/>
          <w:color w:val="666666"/>
          <w:spacing w:val="-3"/>
          <w:sz w:val="15"/>
        </w:rPr>
        <w:t xml:space="preserve"> </w:t>
      </w:r>
      <w:proofErr w:type="gramStart"/>
      <w:r>
        <w:rPr>
          <w:rFonts w:ascii="Arial"/>
          <w:i/>
          <w:color w:val="666666"/>
          <w:sz w:val="15"/>
        </w:rPr>
        <w:t>begins</w:t>
      </w:r>
      <w:proofErr w:type="gramEnd"/>
      <w:r>
        <w:rPr>
          <w:rFonts w:ascii="Arial"/>
          <w:i/>
          <w:color w:val="666666"/>
          <w:spacing w:val="-3"/>
          <w:sz w:val="15"/>
        </w:rPr>
        <w:t xml:space="preserve"> </w:t>
      </w:r>
      <w:r>
        <w:rPr>
          <w:rFonts w:ascii="Arial"/>
          <w:i/>
          <w:color w:val="666666"/>
          <w:sz w:val="15"/>
        </w:rPr>
        <w:t>the</w:t>
      </w:r>
      <w:r>
        <w:rPr>
          <w:rFonts w:ascii="Arial"/>
          <w:i/>
          <w:color w:val="666666"/>
          <w:spacing w:val="-3"/>
          <w:sz w:val="15"/>
        </w:rPr>
        <w:t xml:space="preserve"> </w:t>
      </w:r>
      <w:r>
        <w:rPr>
          <w:rFonts w:ascii="Arial"/>
          <w:i/>
          <w:color w:val="666666"/>
          <w:sz w:val="15"/>
        </w:rPr>
        <w:t>intended</w:t>
      </w:r>
      <w:r>
        <w:rPr>
          <w:rFonts w:ascii="Arial"/>
          <w:i/>
          <w:color w:val="666666"/>
          <w:spacing w:val="-2"/>
          <w:sz w:val="15"/>
        </w:rPr>
        <w:t xml:space="preserve"> </w:t>
      </w:r>
      <w:r>
        <w:rPr>
          <w:rFonts w:ascii="Arial"/>
          <w:i/>
          <w:color w:val="666666"/>
          <w:sz w:val="15"/>
        </w:rPr>
        <w:t>Tuesday</w:t>
      </w:r>
      <w:r>
        <w:rPr>
          <w:rFonts w:ascii="Arial"/>
          <w:i/>
          <w:color w:val="666666"/>
          <w:spacing w:val="-4"/>
          <w:sz w:val="15"/>
        </w:rPr>
        <w:t xml:space="preserve"> </w:t>
      </w:r>
      <w:r>
        <w:rPr>
          <w:rFonts w:ascii="Arial"/>
          <w:i/>
          <w:color w:val="666666"/>
          <w:sz w:val="15"/>
        </w:rPr>
        <w:t>vital</w:t>
      </w:r>
      <w:r>
        <w:rPr>
          <w:rFonts w:ascii="Arial"/>
          <w:i/>
          <w:color w:val="666666"/>
          <w:spacing w:val="-2"/>
          <w:sz w:val="15"/>
        </w:rPr>
        <w:t xml:space="preserve"> </w:t>
      </w:r>
      <w:r>
        <w:rPr>
          <w:rFonts w:ascii="Arial"/>
          <w:i/>
          <w:color w:val="666666"/>
          <w:sz w:val="15"/>
        </w:rPr>
        <w:t>sign</w:t>
      </w:r>
      <w:r>
        <w:rPr>
          <w:rFonts w:ascii="Arial"/>
          <w:i/>
          <w:color w:val="666666"/>
          <w:spacing w:val="-2"/>
          <w:sz w:val="15"/>
        </w:rPr>
        <w:t xml:space="preserve"> </w:t>
      </w:r>
      <w:r>
        <w:rPr>
          <w:rFonts w:ascii="Arial"/>
          <w:i/>
          <w:color w:val="666666"/>
          <w:spacing w:val="-4"/>
          <w:sz w:val="15"/>
        </w:rPr>
        <w:t>set.</w:t>
      </w:r>
    </w:p>
    <w:p w14:paraId="330C3BAC" w14:textId="77777777" w:rsidR="00F9164C" w:rsidRDefault="00000000">
      <w:pPr>
        <w:spacing w:before="138"/>
        <w:ind w:left="835"/>
        <w:rPr>
          <w:rFonts w:ascii="Arial"/>
          <w:i/>
          <w:sz w:val="15"/>
        </w:rPr>
      </w:pPr>
      <w:r>
        <w:rPr>
          <w:rFonts w:ascii="Arial"/>
          <w:i/>
          <w:color w:val="666666"/>
          <w:sz w:val="15"/>
        </w:rPr>
        <w:t>Grader</w:t>
      </w:r>
      <w:r>
        <w:rPr>
          <w:rFonts w:ascii="Arial"/>
          <w:i/>
          <w:color w:val="666666"/>
          <w:spacing w:val="-6"/>
          <w:sz w:val="15"/>
        </w:rPr>
        <w:t xml:space="preserve"> </w:t>
      </w:r>
      <w:r>
        <w:rPr>
          <w:rFonts w:ascii="Arial"/>
          <w:i/>
          <w:color w:val="666666"/>
          <w:sz w:val="15"/>
        </w:rPr>
        <w:t>evidence:</w:t>
      </w:r>
      <w:r>
        <w:rPr>
          <w:rFonts w:ascii="Arial"/>
          <w:i/>
          <w:color w:val="666666"/>
          <w:spacing w:val="-5"/>
          <w:sz w:val="15"/>
        </w:rPr>
        <w:t xml:space="preserve"> </w:t>
      </w:r>
      <w:r>
        <w:rPr>
          <w:rFonts w:ascii="Arial"/>
          <w:i/>
          <w:color w:val="666666"/>
          <w:sz w:val="15"/>
        </w:rPr>
        <w:t>Tuesday</w:t>
      </w:r>
      <w:r>
        <w:rPr>
          <w:rFonts w:ascii="Arial"/>
          <w:i/>
          <w:color w:val="666666"/>
          <w:spacing w:val="-3"/>
          <w:sz w:val="15"/>
        </w:rPr>
        <w:t xml:space="preserve"> </w:t>
      </w:r>
      <w:r>
        <w:rPr>
          <w:rFonts w:ascii="Arial"/>
          <w:i/>
          <w:color w:val="666666"/>
          <w:sz w:val="15"/>
        </w:rPr>
        <w:t>grading</w:t>
      </w:r>
      <w:r>
        <w:rPr>
          <w:rFonts w:ascii="Arial"/>
          <w:i/>
          <w:color w:val="666666"/>
          <w:spacing w:val="-2"/>
          <w:sz w:val="15"/>
        </w:rPr>
        <w:t xml:space="preserve"> feedback.</w:t>
      </w:r>
    </w:p>
    <w:p w14:paraId="775A0415" w14:textId="77777777" w:rsidR="00F9164C" w:rsidRDefault="00F9164C">
      <w:pPr>
        <w:rPr>
          <w:rFonts w:ascii="Arial"/>
          <w:i/>
          <w:sz w:val="15"/>
        </w:rPr>
        <w:sectPr w:rsidR="00F9164C">
          <w:pgSz w:w="12240" w:h="15840"/>
          <w:pgMar w:top="800" w:right="0" w:bottom="540" w:left="0" w:header="0" w:footer="313" w:gutter="0"/>
          <w:cols w:space="720"/>
        </w:sectPr>
      </w:pPr>
    </w:p>
    <w:p w14:paraId="535B8839" w14:textId="77777777" w:rsidR="00F9164C" w:rsidRDefault="00000000">
      <w:pPr>
        <w:ind w:left="1604"/>
        <w:rPr>
          <w:rFonts w:ascii="Arial"/>
          <w:sz w:val="20"/>
        </w:rPr>
      </w:pPr>
      <w:r>
        <w:rPr>
          <w:rFonts w:ascii="Arial"/>
          <w:noProof/>
          <w:sz w:val="20"/>
        </w:rPr>
        <w:lastRenderedPageBreak/>
        <mc:AlternateContent>
          <mc:Choice Requires="wpg">
            <w:drawing>
              <wp:inline distT="0" distB="0" distL="0" distR="0" wp14:anchorId="6109BDD5" wp14:editId="4DC48C57">
                <wp:extent cx="5734050" cy="7414895"/>
                <wp:effectExtent l="0" t="0" r="0" b="5079"/>
                <wp:docPr id="45" name="Group 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4050" cy="7414895"/>
                          <a:chOff x="0" y="0"/>
                          <a:chExt cx="5734050" cy="7414895"/>
                        </a:xfrm>
                      </wpg:grpSpPr>
                      <pic:pic xmlns:pic="http://schemas.openxmlformats.org/drawingml/2006/picture">
                        <pic:nvPicPr>
                          <pic:cNvPr id="46" name="Image 46"/>
                          <pic:cNvPicPr/>
                        </pic:nvPicPr>
                        <pic:blipFill>
                          <a:blip r:embed="rId37" cstate="print"/>
                          <a:stretch>
                            <a:fillRect/>
                          </a:stretch>
                        </pic:blipFill>
                        <pic:spPr>
                          <a:xfrm>
                            <a:off x="200183" y="161953"/>
                            <a:ext cx="5300316" cy="7128984"/>
                          </a:xfrm>
                          <a:prstGeom prst="rect">
                            <a:avLst/>
                          </a:prstGeom>
                        </pic:spPr>
                      </pic:pic>
                      <wps:wsp>
                        <wps:cNvPr id="47" name="Graphic 47"/>
                        <wps:cNvSpPr/>
                        <wps:spPr>
                          <a:xfrm>
                            <a:off x="4762" y="4762"/>
                            <a:ext cx="5724525" cy="7405370"/>
                          </a:xfrm>
                          <a:custGeom>
                            <a:avLst/>
                            <a:gdLst/>
                            <a:ahLst/>
                            <a:cxnLst/>
                            <a:rect l="l" t="t" r="r" b="b"/>
                            <a:pathLst>
                              <a:path w="5724525" h="7405370">
                                <a:moveTo>
                                  <a:pt x="0" y="7405370"/>
                                </a:moveTo>
                                <a:lnTo>
                                  <a:pt x="5724525" y="7405370"/>
                                </a:lnTo>
                                <a:lnTo>
                                  <a:pt x="5724525" y="0"/>
                                </a:lnTo>
                                <a:lnTo>
                                  <a:pt x="0" y="0"/>
                                </a:lnTo>
                                <a:lnTo>
                                  <a:pt x="0" y="7405370"/>
                                </a:lnTo>
                                <a:close/>
                              </a:path>
                            </a:pathLst>
                          </a:custGeom>
                          <a:ln w="952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74C46B6" id="Group 45" o:spid="_x0000_s1026" style="width:451.5pt;height:583.85pt;mso-position-horizontal-relative:char;mso-position-vertical-relative:line" coordsize="57340,7414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po6inU0dRSYjH1f8A5COk/wDX&#10;dv8A0Bq2R0rG1f8A5COk/wDXdv8A0Bq2R0rhw/8AFreq/wDSUbS+FC0UUV3mQUUUUAIehrH8PD/R&#10;Zf8Ar4l/9Datmoo0VB8q7a5p0r1YVf5b/iWpWi13HAdafSHilroRmgooopj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">
                <v:shape id="Image 46" o:spid="_x0000_s1027" type="#_x0000_t75" style="position:absolute;left:2001;top:1619;width:53003;height:712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">
                  <v:imagedata r:id="rId38" o:title=""/>
                </v:shape>
                <v:shape id="Graphic 47" o:spid="_x0000_s1028" style="position:absolute;left:47;top:47;width:57245;height:74054;visibility:visible;mso-wrap-style:square;v-text-anchor:top" coordsize="5724525,7405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" path="m,7405370r5724525,l5724525,,,,,7405370xe" filled="f" strokeweight=".26456mm">
                  <v:path arrowok="t"/>
                </v:shape>
                <w10:anchorlock/>
              </v:group>
            </w:pict>
          </mc:Fallback>
        </mc:AlternateContent>
      </w:r>
    </w:p>
    <w:p w14:paraId="7985D070" w14:textId="77777777" w:rsidR="00F9164C" w:rsidRDefault="00000000">
      <w:pPr>
        <w:spacing w:before="48"/>
        <w:ind w:left="10" w:right="5"/>
        <w:jc w:val="center"/>
        <w:rPr>
          <w:rFonts w:ascii="Arial"/>
          <w:i/>
          <w:sz w:val="15"/>
        </w:rPr>
      </w:pPr>
      <w:r>
        <w:rPr>
          <w:rFonts w:ascii="Arial"/>
          <w:i/>
          <w:color w:val="666666"/>
          <w:sz w:val="15"/>
        </w:rPr>
        <w:t>The</w:t>
      </w:r>
      <w:r>
        <w:rPr>
          <w:rFonts w:ascii="Arial"/>
          <w:i/>
          <w:color w:val="666666"/>
          <w:spacing w:val="-3"/>
          <w:sz w:val="15"/>
        </w:rPr>
        <w:t xml:space="preserve"> </w:t>
      </w:r>
      <w:r>
        <w:rPr>
          <w:rFonts w:ascii="Arial"/>
          <w:i/>
          <w:color w:val="666666"/>
          <w:sz w:val="15"/>
        </w:rPr>
        <w:t>grader</w:t>
      </w:r>
      <w:r>
        <w:rPr>
          <w:rFonts w:ascii="Arial"/>
          <w:i/>
          <w:color w:val="666666"/>
          <w:spacing w:val="-3"/>
          <w:sz w:val="15"/>
        </w:rPr>
        <w:t xml:space="preserve"> </w:t>
      </w:r>
      <w:r>
        <w:rPr>
          <w:rFonts w:ascii="Arial"/>
          <w:i/>
          <w:color w:val="666666"/>
          <w:sz w:val="15"/>
        </w:rPr>
        <w:t>expects</w:t>
      </w:r>
      <w:r>
        <w:rPr>
          <w:rFonts w:ascii="Arial"/>
          <w:i/>
          <w:color w:val="666666"/>
          <w:spacing w:val="-3"/>
          <w:sz w:val="15"/>
        </w:rPr>
        <w:t xml:space="preserve"> </w:t>
      </w:r>
      <w:r>
        <w:rPr>
          <w:rFonts w:ascii="Arial"/>
          <w:i/>
          <w:color w:val="666666"/>
          <w:sz w:val="15"/>
        </w:rPr>
        <w:t>the</w:t>
      </w:r>
      <w:r>
        <w:rPr>
          <w:rFonts w:ascii="Arial"/>
          <w:i/>
          <w:color w:val="666666"/>
          <w:spacing w:val="-2"/>
          <w:sz w:val="15"/>
        </w:rPr>
        <w:t xml:space="preserve"> </w:t>
      </w:r>
      <w:r>
        <w:rPr>
          <w:rFonts w:ascii="Arial"/>
          <w:i/>
          <w:color w:val="666666"/>
          <w:sz w:val="15"/>
        </w:rPr>
        <w:t>answer</w:t>
      </w:r>
      <w:r>
        <w:rPr>
          <w:rFonts w:ascii="Arial"/>
          <w:i/>
          <w:color w:val="666666"/>
          <w:spacing w:val="-3"/>
          <w:sz w:val="15"/>
        </w:rPr>
        <w:t xml:space="preserve"> </w:t>
      </w:r>
      <w:r>
        <w:rPr>
          <w:rFonts w:ascii="Arial"/>
          <w:i/>
          <w:color w:val="666666"/>
          <w:sz w:val="15"/>
        </w:rPr>
        <w:t>key</w:t>
      </w:r>
      <w:r>
        <w:rPr>
          <w:rFonts w:ascii="Arial"/>
          <w:i/>
          <w:color w:val="666666"/>
          <w:spacing w:val="-3"/>
          <w:sz w:val="15"/>
        </w:rPr>
        <w:t xml:space="preserve"> </w:t>
      </w:r>
      <w:r>
        <w:rPr>
          <w:rFonts w:ascii="Arial"/>
          <w:i/>
          <w:color w:val="666666"/>
          <w:sz w:val="15"/>
        </w:rPr>
        <w:t>values</w:t>
      </w:r>
      <w:r>
        <w:rPr>
          <w:rFonts w:ascii="Arial"/>
          <w:i/>
          <w:color w:val="666666"/>
          <w:spacing w:val="-4"/>
          <w:sz w:val="15"/>
        </w:rPr>
        <w:t xml:space="preserve"> </w:t>
      </w:r>
      <w:r>
        <w:rPr>
          <w:rFonts w:ascii="Arial"/>
          <w:i/>
          <w:color w:val="666666"/>
          <w:sz w:val="15"/>
        </w:rPr>
        <w:t>rather</w:t>
      </w:r>
      <w:r>
        <w:rPr>
          <w:rFonts w:ascii="Arial"/>
          <w:i/>
          <w:color w:val="666666"/>
          <w:spacing w:val="-3"/>
          <w:sz w:val="15"/>
        </w:rPr>
        <w:t xml:space="preserve"> </w:t>
      </w:r>
      <w:r>
        <w:rPr>
          <w:rFonts w:ascii="Arial"/>
          <w:i/>
          <w:color w:val="666666"/>
          <w:sz w:val="15"/>
        </w:rPr>
        <w:t>than</w:t>
      </w:r>
      <w:r>
        <w:rPr>
          <w:rFonts w:ascii="Arial"/>
          <w:i/>
          <w:color w:val="666666"/>
          <w:spacing w:val="-2"/>
          <w:sz w:val="15"/>
        </w:rPr>
        <w:t xml:space="preserve"> </w:t>
      </w:r>
      <w:r>
        <w:rPr>
          <w:rFonts w:ascii="Arial"/>
          <w:i/>
          <w:color w:val="666666"/>
          <w:sz w:val="15"/>
        </w:rPr>
        <w:t>the</w:t>
      </w:r>
      <w:r>
        <w:rPr>
          <w:rFonts w:ascii="Arial"/>
          <w:i/>
          <w:color w:val="666666"/>
          <w:spacing w:val="-2"/>
          <w:sz w:val="15"/>
        </w:rPr>
        <w:t xml:space="preserve"> </w:t>
      </w:r>
      <w:r>
        <w:rPr>
          <w:rFonts w:ascii="Arial"/>
          <w:i/>
          <w:color w:val="666666"/>
          <w:sz w:val="15"/>
        </w:rPr>
        <w:t>primary</w:t>
      </w:r>
      <w:r>
        <w:rPr>
          <w:rFonts w:ascii="Arial"/>
          <w:i/>
          <w:color w:val="666666"/>
          <w:spacing w:val="-3"/>
          <w:sz w:val="15"/>
        </w:rPr>
        <w:t xml:space="preserve"> </w:t>
      </w:r>
      <w:r>
        <w:rPr>
          <w:rFonts w:ascii="Arial"/>
          <w:i/>
          <w:color w:val="666666"/>
          <w:sz w:val="15"/>
        </w:rPr>
        <w:t>live</w:t>
      </w:r>
      <w:r>
        <w:rPr>
          <w:rFonts w:ascii="Arial"/>
          <w:i/>
          <w:color w:val="666666"/>
          <w:spacing w:val="-2"/>
          <w:sz w:val="15"/>
        </w:rPr>
        <w:t xml:space="preserve"> </w:t>
      </w:r>
      <w:r>
        <w:rPr>
          <w:rFonts w:ascii="Arial"/>
          <w:i/>
          <w:color w:val="666666"/>
          <w:sz w:val="15"/>
        </w:rPr>
        <w:t>Vitals</w:t>
      </w:r>
      <w:r>
        <w:rPr>
          <w:rFonts w:ascii="Arial"/>
          <w:i/>
          <w:color w:val="666666"/>
          <w:spacing w:val="-3"/>
          <w:sz w:val="15"/>
        </w:rPr>
        <w:t xml:space="preserve"> </w:t>
      </w:r>
      <w:r>
        <w:rPr>
          <w:rFonts w:ascii="Arial"/>
          <w:i/>
          <w:color w:val="666666"/>
          <w:spacing w:val="-2"/>
          <w:sz w:val="15"/>
        </w:rPr>
        <w:t>table.</w:t>
      </w:r>
    </w:p>
    <w:p w14:paraId="7DBDB460" w14:textId="77777777" w:rsidR="00F9164C" w:rsidRDefault="00F9164C">
      <w:pPr>
        <w:jc w:val="center"/>
        <w:rPr>
          <w:rFonts w:ascii="Arial"/>
          <w:i/>
          <w:sz w:val="15"/>
        </w:rPr>
      </w:pPr>
    </w:p>
    <w:p w14:paraId="2499AA62" w14:textId="77777777" w:rsidR="00DD0FEB" w:rsidRPr="00DD0FEB" w:rsidRDefault="00DD0FEB">
      <w:pPr>
        <w:jc w:val="center"/>
        <w:rPr>
          <w:rFonts w:ascii="Arial"/>
          <w:i/>
          <w:color w:val="EE0000"/>
          <w:sz w:val="32"/>
          <w:szCs w:val="32"/>
        </w:rPr>
      </w:pPr>
      <w:r w:rsidRPr="00DD0FEB">
        <w:rPr>
          <w:rFonts w:ascii="Arial"/>
          <w:i/>
          <w:color w:val="EE0000"/>
          <w:sz w:val="32"/>
          <w:szCs w:val="32"/>
        </w:rPr>
        <w:t>Correction</w:t>
      </w:r>
    </w:p>
    <w:p w14:paraId="1D9A61CF" w14:textId="5E0C7792" w:rsidR="00DD0FEB" w:rsidRDefault="00DD0FEB">
      <w:pPr>
        <w:jc w:val="center"/>
        <w:rPr>
          <w:rFonts w:ascii="Arial"/>
          <w:i/>
          <w:sz w:val="15"/>
        </w:rPr>
        <w:sectPr w:rsidR="00DD0FEB">
          <w:pgSz w:w="12240" w:h="15840"/>
          <w:pgMar w:top="800" w:right="0" w:bottom="540" w:left="0" w:header="0" w:footer="313" w:gutter="0"/>
          <w:cols w:space="720"/>
        </w:sectPr>
      </w:pPr>
      <w:r w:rsidRPr="00DD0FEB">
        <w:rPr>
          <w:rFonts w:ascii="Arial"/>
          <w:i/>
          <w:sz w:val="15"/>
        </w:rPr>
        <w:lastRenderedPageBreak/>
        <w:drawing>
          <wp:inline distT="0" distB="0" distL="0" distR="0" wp14:anchorId="1F53FDE6" wp14:editId="74401C92">
            <wp:extent cx="7283824" cy="6102664"/>
            <wp:effectExtent l="0" t="0" r="0" b="0"/>
            <wp:docPr id="1737886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886530" name=""/>
                    <pic:cNvPicPr/>
                  </pic:nvPicPr>
                  <pic:blipFill>
                    <a:blip r:embed="rId34"/>
                    <a:stretch>
                      <a:fillRect/>
                    </a:stretch>
                  </pic:blipFill>
                  <pic:spPr>
                    <a:xfrm>
                      <a:off x="0" y="0"/>
                      <a:ext cx="7283824" cy="6102664"/>
                    </a:xfrm>
                    <a:prstGeom prst="rect">
                      <a:avLst/>
                    </a:prstGeom>
                  </pic:spPr>
                </pic:pic>
              </a:graphicData>
            </a:graphic>
          </wp:inline>
        </w:drawing>
      </w:r>
    </w:p>
    <w:p w14:paraId="46A70543" w14:textId="77777777" w:rsidR="00F9164C" w:rsidRDefault="00000000">
      <w:pPr>
        <w:pStyle w:val="Heading8"/>
      </w:pPr>
      <w:r>
        <w:rPr>
          <w:color w:val="17365D"/>
        </w:rPr>
        <w:lastRenderedPageBreak/>
        <w:t>Issue</w:t>
      </w:r>
      <w:r>
        <w:rPr>
          <w:color w:val="17365D"/>
          <w:spacing w:val="-6"/>
        </w:rPr>
        <w:t xml:space="preserve"> </w:t>
      </w:r>
      <w:r>
        <w:rPr>
          <w:color w:val="17365D"/>
        </w:rPr>
        <w:t>8.</w:t>
      </w:r>
      <w:r>
        <w:rPr>
          <w:color w:val="17365D"/>
          <w:spacing w:val="1"/>
        </w:rPr>
        <w:t xml:space="preserve"> </w:t>
      </w:r>
      <w:r>
        <w:rPr>
          <w:color w:val="17365D"/>
        </w:rPr>
        <w:t>Potassium</w:t>
      </w:r>
      <w:r>
        <w:rPr>
          <w:color w:val="17365D"/>
          <w:spacing w:val="-3"/>
        </w:rPr>
        <w:t xml:space="preserve"> </w:t>
      </w:r>
      <w:r>
        <w:rPr>
          <w:color w:val="17365D"/>
        </w:rPr>
        <w:t>and</w:t>
      </w:r>
      <w:r>
        <w:rPr>
          <w:color w:val="17365D"/>
          <w:spacing w:val="1"/>
        </w:rPr>
        <w:t xml:space="preserve"> </w:t>
      </w:r>
      <w:r>
        <w:rPr>
          <w:color w:val="17365D"/>
        </w:rPr>
        <w:t>cardiac</w:t>
      </w:r>
      <w:r>
        <w:rPr>
          <w:color w:val="17365D"/>
          <w:spacing w:val="-3"/>
        </w:rPr>
        <w:t xml:space="preserve"> </w:t>
      </w:r>
      <w:r>
        <w:rPr>
          <w:color w:val="17365D"/>
        </w:rPr>
        <w:t>biomarker</w:t>
      </w:r>
      <w:r>
        <w:rPr>
          <w:color w:val="17365D"/>
          <w:spacing w:val="-3"/>
        </w:rPr>
        <w:t xml:space="preserve"> </w:t>
      </w:r>
      <w:r>
        <w:rPr>
          <w:color w:val="17365D"/>
        </w:rPr>
        <w:t>data</w:t>
      </w:r>
      <w:r>
        <w:rPr>
          <w:color w:val="17365D"/>
          <w:spacing w:val="-4"/>
        </w:rPr>
        <w:t xml:space="preserve"> </w:t>
      </w:r>
      <w:r>
        <w:rPr>
          <w:color w:val="17365D"/>
        </w:rPr>
        <w:t>are</w:t>
      </w:r>
      <w:r>
        <w:rPr>
          <w:color w:val="17365D"/>
          <w:spacing w:val="-3"/>
        </w:rPr>
        <w:t xml:space="preserve"> </w:t>
      </w:r>
      <w:r>
        <w:rPr>
          <w:color w:val="17365D"/>
        </w:rPr>
        <w:t>not</w:t>
      </w:r>
      <w:r>
        <w:rPr>
          <w:color w:val="17365D"/>
          <w:spacing w:val="-1"/>
        </w:rPr>
        <w:t xml:space="preserve"> </w:t>
      </w:r>
      <w:r>
        <w:rPr>
          <w:color w:val="17365D"/>
        </w:rPr>
        <w:t>synchronized</w:t>
      </w:r>
      <w:r>
        <w:rPr>
          <w:color w:val="17365D"/>
          <w:spacing w:val="-4"/>
        </w:rPr>
        <w:t xml:space="preserve"> </w:t>
      </w:r>
      <w:r>
        <w:rPr>
          <w:color w:val="17365D"/>
        </w:rPr>
        <w:t>across</w:t>
      </w:r>
      <w:r>
        <w:rPr>
          <w:color w:val="17365D"/>
          <w:spacing w:val="-3"/>
        </w:rPr>
        <w:t xml:space="preserve"> </w:t>
      </w:r>
      <w:r>
        <w:rPr>
          <w:color w:val="17365D"/>
        </w:rPr>
        <w:t>the</w:t>
      </w:r>
      <w:r>
        <w:rPr>
          <w:color w:val="17365D"/>
          <w:spacing w:val="-3"/>
        </w:rPr>
        <w:t xml:space="preserve"> </w:t>
      </w:r>
      <w:r>
        <w:rPr>
          <w:color w:val="17365D"/>
        </w:rPr>
        <w:t>live</w:t>
      </w:r>
      <w:r>
        <w:rPr>
          <w:color w:val="17365D"/>
          <w:spacing w:val="-3"/>
        </w:rPr>
        <w:t xml:space="preserve"> </w:t>
      </w:r>
      <w:r>
        <w:rPr>
          <w:color w:val="17365D"/>
        </w:rPr>
        <w:t>EMR</w:t>
      </w:r>
      <w:r>
        <w:rPr>
          <w:color w:val="17365D"/>
          <w:spacing w:val="-3"/>
        </w:rPr>
        <w:t xml:space="preserve"> </w:t>
      </w:r>
      <w:r>
        <w:rPr>
          <w:color w:val="17365D"/>
        </w:rPr>
        <w:t>and</w:t>
      </w:r>
      <w:r>
        <w:rPr>
          <w:color w:val="17365D"/>
          <w:spacing w:val="-4"/>
        </w:rPr>
        <w:t xml:space="preserve"> </w:t>
      </w:r>
      <w:r>
        <w:rPr>
          <w:color w:val="17365D"/>
          <w:spacing w:val="-2"/>
        </w:rPr>
        <w:t>grader</w:t>
      </w:r>
    </w:p>
    <w:p w14:paraId="1081A49F" w14:textId="77777777" w:rsidR="00F9164C" w:rsidRDefault="00000000">
      <w:pPr>
        <w:spacing w:before="117"/>
        <w:ind w:left="835"/>
        <w:rPr>
          <w:sz w:val="18"/>
        </w:rPr>
      </w:pPr>
      <w:r>
        <w:rPr>
          <w:rFonts w:ascii="Arial"/>
          <w:b/>
          <w:color w:val="17365D"/>
          <w:sz w:val="18"/>
        </w:rPr>
        <w:t>What</w:t>
      </w:r>
      <w:r>
        <w:rPr>
          <w:rFonts w:ascii="Arial"/>
          <w:b/>
          <w:color w:val="17365D"/>
          <w:spacing w:val="-1"/>
          <w:sz w:val="18"/>
        </w:rPr>
        <w:t xml:space="preserve"> </w:t>
      </w:r>
      <w:r>
        <w:rPr>
          <w:rFonts w:ascii="Arial"/>
          <w:b/>
          <w:color w:val="17365D"/>
          <w:sz w:val="18"/>
        </w:rPr>
        <w:t>the</w:t>
      </w:r>
      <w:r>
        <w:rPr>
          <w:rFonts w:ascii="Arial"/>
          <w:b/>
          <w:color w:val="17365D"/>
          <w:spacing w:val="-2"/>
          <w:sz w:val="18"/>
        </w:rPr>
        <w:t xml:space="preserve"> </w:t>
      </w:r>
      <w:r>
        <w:rPr>
          <w:rFonts w:ascii="Arial"/>
          <w:b/>
          <w:color w:val="17365D"/>
          <w:sz w:val="18"/>
        </w:rPr>
        <w:t>student</w:t>
      </w:r>
      <w:r>
        <w:rPr>
          <w:rFonts w:ascii="Arial"/>
          <w:b/>
          <w:color w:val="17365D"/>
          <w:spacing w:val="-1"/>
          <w:sz w:val="18"/>
        </w:rPr>
        <w:t xml:space="preserve"> </w:t>
      </w:r>
      <w:r>
        <w:rPr>
          <w:rFonts w:ascii="Arial"/>
          <w:b/>
          <w:color w:val="17365D"/>
          <w:sz w:val="18"/>
        </w:rPr>
        <w:t>saw</w:t>
      </w:r>
      <w:r>
        <w:rPr>
          <w:rFonts w:ascii="Arial"/>
          <w:b/>
          <w:color w:val="17365D"/>
          <w:spacing w:val="3"/>
          <w:sz w:val="18"/>
        </w:rPr>
        <w:t xml:space="preserve"> </w:t>
      </w:r>
      <w:r>
        <w:rPr>
          <w:rFonts w:ascii="Arial"/>
          <w:b/>
          <w:color w:val="17365D"/>
          <w:sz w:val="18"/>
        </w:rPr>
        <w:t xml:space="preserve">or heard: </w:t>
      </w:r>
      <w:r>
        <w:rPr>
          <w:sz w:val="18"/>
        </w:rPr>
        <w:t>The</w:t>
      </w:r>
      <w:r>
        <w:rPr>
          <w:spacing w:val="-1"/>
          <w:sz w:val="18"/>
        </w:rPr>
        <w:t xml:space="preserve"> </w:t>
      </w:r>
      <w:r>
        <w:rPr>
          <w:sz w:val="18"/>
        </w:rPr>
        <w:t>live</w:t>
      </w:r>
      <w:r>
        <w:rPr>
          <w:spacing w:val="-1"/>
          <w:sz w:val="18"/>
        </w:rPr>
        <w:t xml:space="preserve"> </w:t>
      </w:r>
      <w:r>
        <w:rPr>
          <w:sz w:val="18"/>
        </w:rPr>
        <w:t>laboratory</w:t>
      </w:r>
      <w:r>
        <w:rPr>
          <w:spacing w:val="-1"/>
          <w:sz w:val="18"/>
        </w:rPr>
        <w:t xml:space="preserve"> </w:t>
      </w:r>
      <w:r>
        <w:rPr>
          <w:sz w:val="18"/>
        </w:rPr>
        <w:t>panel reports</w:t>
      </w:r>
      <w:r>
        <w:rPr>
          <w:spacing w:val="-1"/>
          <w:sz w:val="18"/>
        </w:rPr>
        <w:t xml:space="preserve"> </w:t>
      </w:r>
      <w:r>
        <w:rPr>
          <w:sz w:val="18"/>
        </w:rPr>
        <w:t>potassium</w:t>
      </w:r>
      <w:r>
        <w:rPr>
          <w:spacing w:val="-1"/>
          <w:sz w:val="18"/>
        </w:rPr>
        <w:t xml:space="preserve"> </w:t>
      </w:r>
      <w:r>
        <w:rPr>
          <w:sz w:val="18"/>
        </w:rPr>
        <w:t>4.2</w:t>
      </w:r>
      <w:r>
        <w:rPr>
          <w:spacing w:val="-1"/>
          <w:sz w:val="18"/>
        </w:rPr>
        <w:t xml:space="preserve"> </w:t>
      </w:r>
      <w:proofErr w:type="spellStart"/>
      <w:r>
        <w:rPr>
          <w:sz w:val="18"/>
        </w:rPr>
        <w:t>mEq</w:t>
      </w:r>
      <w:proofErr w:type="spellEnd"/>
      <w:r>
        <w:rPr>
          <w:sz w:val="18"/>
        </w:rPr>
        <w:t>/L</w:t>
      </w:r>
      <w:r>
        <w:rPr>
          <w:spacing w:val="-1"/>
          <w:sz w:val="18"/>
        </w:rPr>
        <w:t xml:space="preserve"> </w:t>
      </w:r>
      <w:r>
        <w:rPr>
          <w:sz w:val="18"/>
        </w:rPr>
        <w:t>and</w:t>
      </w:r>
      <w:r>
        <w:rPr>
          <w:spacing w:val="-1"/>
          <w:sz w:val="18"/>
        </w:rPr>
        <w:t xml:space="preserve"> </w:t>
      </w:r>
      <w:r>
        <w:rPr>
          <w:sz w:val="18"/>
        </w:rPr>
        <w:t>NT</w:t>
      </w:r>
      <w:r>
        <w:rPr>
          <w:spacing w:val="-1"/>
          <w:sz w:val="18"/>
        </w:rPr>
        <w:t xml:space="preserve"> </w:t>
      </w:r>
      <w:proofErr w:type="spellStart"/>
      <w:r>
        <w:rPr>
          <w:sz w:val="18"/>
        </w:rPr>
        <w:t>proBNP</w:t>
      </w:r>
      <w:proofErr w:type="spellEnd"/>
      <w:r>
        <w:rPr>
          <w:spacing w:val="-1"/>
          <w:sz w:val="18"/>
        </w:rPr>
        <w:t xml:space="preserve"> </w:t>
      </w:r>
      <w:r>
        <w:rPr>
          <w:sz w:val="18"/>
        </w:rPr>
        <w:t>320</w:t>
      </w:r>
      <w:r>
        <w:rPr>
          <w:spacing w:val="-1"/>
          <w:sz w:val="18"/>
        </w:rPr>
        <w:t xml:space="preserve"> </w:t>
      </w:r>
      <w:proofErr w:type="spellStart"/>
      <w:r>
        <w:rPr>
          <w:spacing w:val="-2"/>
          <w:sz w:val="18"/>
        </w:rPr>
        <w:t>pg</w:t>
      </w:r>
      <w:proofErr w:type="spellEnd"/>
      <w:r>
        <w:rPr>
          <w:spacing w:val="-2"/>
          <w:sz w:val="18"/>
        </w:rPr>
        <w:t>/</w:t>
      </w:r>
      <w:proofErr w:type="spellStart"/>
      <w:r>
        <w:rPr>
          <w:spacing w:val="-2"/>
          <w:sz w:val="18"/>
        </w:rPr>
        <w:t>mL.</w:t>
      </w:r>
      <w:proofErr w:type="spellEnd"/>
    </w:p>
    <w:p w14:paraId="589533F6" w14:textId="77777777" w:rsidR="00F9164C" w:rsidRDefault="00000000">
      <w:pPr>
        <w:spacing w:before="83"/>
        <w:ind w:left="835"/>
        <w:rPr>
          <w:sz w:val="18"/>
        </w:rPr>
      </w:pPr>
      <w:r>
        <w:rPr>
          <w:rFonts w:ascii="Arial"/>
          <w:b/>
          <w:color w:val="17365D"/>
          <w:sz w:val="18"/>
        </w:rPr>
        <w:t>What</w:t>
      </w:r>
      <w:r>
        <w:rPr>
          <w:rFonts w:ascii="Arial"/>
          <w:b/>
          <w:color w:val="17365D"/>
          <w:spacing w:val="-1"/>
          <w:sz w:val="18"/>
        </w:rPr>
        <w:t xml:space="preserve"> </w:t>
      </w:r>
      <w:r>
        <w:rPr>
          <w:rFonts w:ascii="Arial"/>
          <w:b/>
          <w:color w:val="17365D"/>
          <w:sz w:val="18"/>
        </w:rPr>
        <w:t>the</w:t>
      </w:r>
      <w:r>
        <w:rPr>
          <w:rFonts w:ascii="Arial"/>
          <w:b/>
          <w:color w:val="17365D"/>
          <w:spacing w:val="-2"/>
          <w:sz w:val="18"/>
        </w:rPr>
        <w:t xml:space="preserve"> </w:t>
      </w:r>
      <w:r>
        <w:rPr>
          <w:rFonts w:ascii="Arial"/>
          <w:b/>
          <w:color w:val="17365D"/>
          <w:sz w:val="18"/>
        </w:rPr>
        <w:t>grader</w:t>
      </w:r>
      <w:r>
        <w:rPr>
          <w:rFonts w:ascii="Arial"/>
          <w:b/>
          <w:color w:val="17365D"/>
          <w:spacing w:val="-1"/>
          <w:sz w:val="18"/>
        </w:rPr>
        <w:t xml:space="preserve"> </w:t>
      </w:r>
      <w:r>
        <w:rPr>
          <w:rFonts w:ascii="Arial"/>
          <w:b/>
          <w:color w:val="17365D"/>
          <w:sz w:val="18"/>
        </w:rPr>
        <w:t>expected:</w:t>
      </w:r>
      <w:r>
        <w:rPr>
          <w:rFonts w:ascii="Arial"/>
          <w:b/>
          <w:color w:val="17365D"/>
          <w:spacing w:val="-1"/>
          <w:sz w:val="18"/>
        </w:rPr>
        <w:t xml:space="preserve"> </w:t>
      </w:r>
      <w:r>
        <w:rPr>
          <w:sz w:val="18"/>
        </w:rPr>
        <w:t>The</w:t>
      </w:r>
      <w:r>
        <w:rPr>
          <w:spacing w:val="-1"/>
          <w:sz w:val="18"/>
        </w:rPr>
        <w:t xml:space="preserve"> </w:t>
      </w:r>
      <w:r>
        <w:rPr>
          <w:sz w:val="18"/>
        </w:rPr>
        <w:t>grader and</w:t>
      </w:r>
      <w:r>
        <w:rPr>
          <w:spacing w:val="-1"/>
          <w:sz w:val="18"/>
        </w:rPr>
        <w:t xml:space="preserve"> </w:t>
      </w:r>
      <w:r>
        <w:rPr>
          <w:sz w:val="18"/>
        </w:rPr>
        <w:t>official</w:t>
      </w:r>
      <w:r>
        <w:rPr>
          <w:spacing w:val="-1"/>
          <w:sz w:val="18"/>
        </w:rPr>
        <w:t xml:space="preserve"> </w:t>
      </w:r>
      <w:r>
        <w:rPr>
          <w:sz w:val="18"/>
        </w:rPr>
        <w:t>answer</w:t>
      </w:r>
      <w:r>
        <w:rPr>
          <w:spacing w:val="-1"/>
          <w:sz w:val="18"/>
        </w:rPr>
        <w:t xml:space="preserve"> </w:t>
      </w:r>
      <w:r>
        <w:rPr>
          <w:sz w:val="18"/>
        </w:rPr>
        <w:t>key</w:t>
      </w:r>
      <w:r>
        <w:rPr>
          <w:spacing w:val="-1"/>
          <w:sz w:val="18"/>
        </w:rPr>
        <w:t xml:space="preserve"> </w:t>
      </w:r>
      <w:r>
        <w:rPr>
          <w:sz w:val="18"/>
        </w:rPr>
        <w:t>expect</w:t>
      </w:r>
      <w:r>
        <w:rPr>
          <w:spacing w:val="-1"/>
          <w:sz w:val="18"/>
        </w:rPr>
        <w:t xml:space="preserve"> </w:t>
      </w:r>
      <w:r>
        <w:rPr>
          <w:sz w:val="18"/>
        </w:rPr>
        <w:t>potassium 4.3</w:t>
      </w:r>
      <w:r>
        <w:rPr>
          <w:spacing w:val="-1"/>
          <w:sz w:val="18"/>
        </w:rPr>
        <w:t xml:space="preserve"> </w:t>
      </w:r>
      <w:proofErr w:type="spellStart"/>
      <w:r>
        <w:rPr>
          <w:sz w:val="18"/>
        </w:rPr>
        <w:t>mEq</w:t>
      </w:r>
      <w:proofErr w:type="spellEnd"/>
      <w:r>
        <w:rPr>
          <w:sz w:val="18"/>
        </w:rPr>
        <w:t>/L</w:t>
      </w:r>
      <w:r>
        <w:rPr>
          <w:spacing w:val="-1"/>
          <w:sz w:val="18"/>
        </w:rPr>
        <w:t xml:space="preserve"> </w:t>
      </w:r>
      <w:r>
        <w:rPr>
          <w:sz w:val="18"/>
        </w:rPr>
        <w:t>and</w:t>
      </w:r>
      <w:r>
        <w:rPr>
          <w:spacing w:val="-1"/>
          <w:sz w:val="18"/>
        </w:rPr>
        <w:t xml:space="preserve"> </w:t>
      </w:r>
      <w:r>
        <w:rPr>
          <w:sz w:val="18"/>
        </w:rPr>
        <w:t>BNP</w:t>
      </w:r>
      <w:r>
        <w:rPr>
          <w:spacing w:val="-1"/>
          <w:sz w:val="18"/>
        </w:rPr>
        <w:t xml:space="preserve"> </w:t>
      </w:r>
      <w:r>
        <w:rPr>
          <w:sz w:val="18"/>
        </w:rPr>
        <w:t xml:space="preserve">320 </w:t>
      </w:r>
      <w:proofErr w:type="spellStart"/>
      <w:r>
        <w:rPr>
          <w:spacing w:val="-2"/>
          <w:sz w:val="18"/>
        </w:rPr>
        <w:t>pg</w:t>
      </w:r>
      <w:proofErr w:type="spellEnd"/>
      <w:r>
        <w:rPr>
          <w:spacing w:val="-2"/>
          <w:sz w:val="18"/>
        </w:rPr>
        <w:t>/</w:t>
      </w:r>
      <w:proofErr w:type="spellStart"/>
      <w:r>
        <w:rPr>
          <w:spacing w:val="-2"/>
          <w:sz w:val="18"/>
        </w:rPr>
        <w:t>mL.</w:t>
      </w:r>
      <w:proofErr w:type="spellEnd"/>
    </w:p>
    <w:p w14:paraId="6EF75A27" w14:textId="77777777" w:rsidR="00F9164C" w:rsidRDefault="00000000">
      <w:pPr>
        <w:pStyle w:val="BodyText"/>
        <w:spacing w:before="83" w:line="249" w:lineRule="auto"/>
        <w:ind w:left="835" w:right="871"/>
      </w:pPr>
      <w:r>
        <w:rPr>
          <w:rFonts w:ascii="Arial"/>
          <w:b/>
          <w:color w:val="17365D"/>
        </w:rPr>
        <w:t>Why</w:t>
      </w:r>
      <w:r>
        <w:rPr>
          <w:rFonts w:ascii="Arial"/>
          <w:b/>
          <w:color w:val="17365D"/>
          <w:spacing w:val="-2"/>
        </w:rPr>
        <w:t xml:space="preserve"> </w:t>
      </w:r>
      <w:r>
        <w:rPr>
          <w:rFonts w:ascii="Arial"/>
          <w:b/>
          <w:color w:val="17365D"/>
        </w:rPr>
        <w:t>this</w:t>
      </w:r>
      <w:r>
        <w:rPr>
          <w:rFonts w:ascii="Arial"/>
          <w:b/>
          <w:color w:val="17365D"/>
          <w:spacing w:val="-3"/>
        </w:rPr>
        <w:t xml:space="preserve"> </w:t>
      </w:r>
      <w:r>
        <w:rPr>
          <w:rFonts w:ascii="Arial"/>
          <w:b/>
          <w:color w:val="17365D"/>
        </w:rPr>
        <w:t>is</w:t>
      </w:r>
      <w:r>
        <w:rPr>
          <w:rFonts w:ascii="Arial"/>
          <w:b/>
          <w:color w:val="17365D"/>
          <w:spacing w:val="-2"/>
        </w:rPr>
        <w:t xml:space="preserve"> </w:t>
      </w:r>
      <w:r>
        <w:rPr>
          <w:rFonts w:ascii="Arial"/>
          <w:b/>
          <w:color w:val="17365D"/>
        </w:rPr>
        <w:t>a</w:t>
      </w:r>
      <w:r>
        <w:rPr>
          <w:rFonts w:ascii="Arial"/>
          <w:b/>
          <w:color w:val="17365D"/>
          <w:spacing w:val="-3"/>
        </w:rPr>
        <w:t xml:space="preserve"> </w:t>
      </w:r>
      <w:r>
        <w:rPr>
          <w:rFonts w:ascii="Arial"/>
          <w:b/>
          <w:color w:val="17365D"/>
        </w:rPr>
        <w:t>problem:</w:t>
      </w:r>
      <w:r>
        <w:rPr>
          <w:rFonts w:ascii="Arial"/>
          <w:b/>
          <w:color w:val="17365D"/>
          <w:spacing w:val="-1"/>
        </w:rPr>
        <w:t xml:space="preserve"> </w:t>
      </w:r>
      <w:r>
        <w:t>Potassium</w:t>
      </w:r>
      <w:r>
        <w:rPr>
          <w:spacing w:val="-3"/>
        </w:rPr>
        <w:t xml:space="preserve"> </w:t>
      </w:r>
      <w:r>
        <w:t>can</w:t>
      </w:r>
      <w:r>
        <w:rPr>
          <w:spacing w:val="-3"/>
        </w:rPr>
        <w:t xml:space="preserve"> </w:t>
      </w:r>
      <w:r>
        <w:t>affect</w:t>
      </w:r>
      <w:r>
        <w:rPr>
          <w:spacing w:val="-3"/>
        </w:rPr>
        <w:t xml:space="preserve"> </w:t>
      </w:r>
      <w:r>
        <w:t>medication</w:t>
      </w:r>
      <w:r>
        <w:rPr>
          <w:spacing w:val="-3"/>
        </w:rPr>
        <w:t xml:space="preserve"> </w:t>
      </w:r>
      <w:r>
        <w:t>safety</w:t>
      </w:r>
      <w:r>
        <w:rPr>
          <w:spacing w:val="-3"/>
        </w:rPr>
        <w:t xml:space="preserve"> </w:t>
      </w:r>
      <w:r>
        <w:t>decisions,</w:t>
      </w:r>
      <w:r>
        <w:rPr>
          <w:spacing w:val="-3"/>
        </w:rPr>
        <w:t xml:space="preserve"> </w:t>
      </w:r>
      <w:r>
        <w:t>and</w:t>
      </w:r>
      <w:r>
        <w:rPr>
          <w:spacing w:val="-3"/>
        </w:rPr>
        <w:t xml:space="preserve"> </w:t>
      </w:r>
      <w:r>
        <w:t>BNP</w:t>
      </w:r>
      <w:r>
        <w:rPr>
          <w:spacing w:val="-3"/>
        </w:rPr>
        <w:t xml:space="preserve"> </w:t>
      </w:r>
      <w:r>
        <w:t>and</w:t>
      </w:r>
      <w:r>
        <w:rPr>
          <w:spacing w:val="-3"/>
        </w:rPr>
        <w:t xml:space="preserve"> </w:t>
      </w:r>
      <w:r>
        <w:t>NT</w:t>
      </w:r>
      <w:r>
        <w:rPr>
          <w:spacing w:val="-3"/>
        </w:rPr>
        <w:t xml:space="preserve"> </w:t>
      </w:r>
      <w:proofErr w:type="spellStart"/>
      <w:r>
        <w:t>proBNP</w:t>
      </w:r>
      <w:proofErr w:type="spellEnd"/>
      <w:r>
        <w:rPr>
          <w:spacing w:val="-3"/>
        </w:rPr>
        <w:t xml:space="preserve"> </w:t>
      </w:r>
      <w:r>
        <w:t>are</w:t>
      </w:r>
      <w:r>
        <w:rPr>
          <w:spacing w:val="-3"/>
        </w:rPr>
        <w:t xml:space="preserve"> </w:t>
      </w:r>
      <w:r>
        <w:t>related</w:t>
      </w:r>
      <w:r>
        <w:rPr>
          <w:spacing w:val="-3"/>
        </w:rPr>
        <w:t xml:space="preserve"> </w:t>
      </w:r>
      <w:r>
        <w:t>but</w:t>
      </w:r>
      <w:r>
        <w:rPr>
          <w:spacing w:val="-3"/>
        </w:rPr>
        <w:t xml:space="preserve"> </w:t>
      </w:r>
      <w:r>
        <w:t>distinct laboratory tests. The student should not be penalized for using the displayed potassium value or exact biomarker name.</w:t>
      </w:r>
    </w:p>
    <w:p w14:paraId="224A78B0" w14:textId="77777777" w:rsidR="00F9164C" w:rsidRDefault="00000000">
      <w:pPr>
        <w:pStyle w:val="BodyText"/>
        <w:spacing w:before="75" w:line="242" w:lineRule="auto"/>
        <w:ind w:left="835" w:right="871"/>
      </w:pPr>
      <w:r>
        <w:rPr>
          <w:rFonts w:ascii="Arial"/>
          <w:b/>
          <w:color w:val="17365D"/>
        </w:rPr>
        <w:t>Suggested</w:t>
      </w:r>
      <w:r>
        <w:rPr>
          <w:rFonts w:ascii="Arial"/>
          <w:b/>
          <w:color w:val="17365D"/>
          <w:spacing w:val="-3"/>
        </w:rPr>
        <w:t xml:space="preserve"> </w:t>
      </w:r>
      <w:r>
        <w:rPr>
          <w:rFonts w:ascii="Arial"/>
          <w:b/>
          <w:color w:val="17365D"/>
        </w:rPr>
        <w:t>fix:</w:t>
      </w:r>
      <w:r>
        <w:rPr>
          <w:rFonts w:ascii="Arial"/>
          <w:b/>
          <w:color w:val="17365D"/>
          <w:spacing w:val="-2"/>
        </w:rPr>
        <w:t xml:space="preserve"> </w:t>
      </w:r>
      <w:r>
        <w:t>Synchronize</w:t>
      </w:r>
      <w:r>
        <w:rPr>
          <w:spacing w:val="-3"/>
        </w:rPr>
        <w:t xml:space="preserve"> </w:t>
      </w:r>
      <w:r>
        <w:t>potassium</w:t>
      </w:r>
      <w:r>
        <w:rPr>
          <w:spacing w:val="-2"/>
        </w:rPr>
        <w:t xml:space="preserve"> </w:t>
      </w:r>
      <w:r>
        <w:t>and</w:t>
      </w:r>
      <w:r>
        <w:rPr>
          <w:spacing w:val="-3"/>
        </w:rPr>
        <w:t xml:space="preserve"> </w:t>
      </w:r>
      <w:r>
        <w:t>the</w:t>
      </w:r>
      <w:r>
        <w:rPr>
          <w:spacing w:val="-3"/>
        </w:rPr>
        <w:t xml:space="preserve"> </w:t>
      </w:r>
      <w:r>
        <w:t>natriuretic</w:t>
      </w:r>
      <w:r>
        <w:rPr>
          <w:spacing w:val="-3"/>
        </w:rPr>
        <w:t xml:space="preserve"> </w:t>
      </w:r>
      <w:r>
        <w:t>peptide</w:t>
      </w:r>
      <w:r>
        <w:rPr>
          <w:spacing w:val="-3"/>
        </w:rPr>
        <w:t xml:space="preserve"> </w:t>
      </w:r>
      <w:r>
        <w:t>assay</w:t>
      </w:r>
      <w:r>
        <w:rPr>
          <w:spacing w:val="-3"/>
        </w:rPr>
        <w:t xml:space="preserve"> </w:t>
      </w:r>
      <w:r>
        <w:t>across</w:t>
      </w:r>
      <w:r>
        <w:rPr>
          <w:spacing w:val="-3"/>
        </w:rPr>
        <w:t xml:space="preserve"> </w:t>
      </w:r>
      <w:r>
        <w:t>the</w:t>
      </w:r>
      <w:r>
        <w:rPr>
          <w:spacing w:val="-3"/>
        </w:rPr>
        <w:t xml:space="preserve"> </w:t>
      </w:r>
      <w:r>
        <w:t>answer</w:t>
      </w:r>
      <w:r>
        <w:rPr>
          <w:spacing w:val="-2"/>
        </w:rPr>
        <w:t xml:space="preserve"> </w:t>
      </w:r>
      <w:r>
        <w:t>key,</w:t>
      </w:r>
      <w:r>
        <w:rPr>
          <w:spacing w:val="-3"/>
        </w:rPr>
        <w:t xml:space="preserve"> </w:t>
      </w:r>
      <w:r>
        <w:t>live</w:t>
      </w:r>
      <w:r>
        <w:rPr>
          <w:spacing w:val="-3"/>
        </w:rPr>
        <w:t xml:space="preserve"> </w:t>
      </w:r>
      <w:r>
        <w:t>laboratory</w:t>
      </w:r>
      <w:r>
        <w:rPr>
          <w:spacing w:val="-3"/>
        </w:rPr>
        <w:t xml:space="preserve"> </w:t>
      </w:r>
      <w:r>
        <w:t>panel,</w:t>
      </w:r>
      <w:r>
        <w:rPr>
          <w:spacing w:val="-3"/>
        </w:rPr>
        <w:t xml:space="preserve"> </w:t>
      </w:r>
      <w:r>
        <w:t>educational prompts, trends, and grader. Use one exact test name and one exact value.</w:t>
      </w:r>
    </w:p>
    <w:p w14:paraId="1E04CEC8" w14:textId="77777777" w:rsidR="00F9164C" w:rsidRDefault="00000000">
      <w:pPr>
        <w:spacing w:before="80"/>
        <w:ind w:left="835"/>
        <w:rPr>
          <w:rFonts w:ascii="Arial"/>
          <w:i/>
          <w:sz w:val="15"/>
        </w:rPr>
      </w:pPr>
      <w:r>
        <w:rPr>
          <w:rFonts w:ascii="Arial"/>
          <w:i/>
          <w:noProof/>
          <w:sz w:val="15"/>
        </w:rPr>
        <mc:AlternateContent>
          <mc:Choice Requires="wpg">
            <w:drawing>
              <wp:anchor distT="0" distB="0" distL="0" distR="0" simplePos="0" relativeHeight="487596032" behindDoc="1" locked="0" layoutInCell="1" allowOverlap="1" wp14:anchorId="0848B808" wp14:editId="68C8B6E3">
                <wp:simplePos x="0" y="0"/>
                <wp:positionH relativeFrom="page">
                  <wp:posOffset>974725</wp:posOffset>
                </wp:positionH>
                <wp:positionV relativeFrom="paragraph">
                  <wp:posOffset>192676</wp:posOffset>
                </wp:positionV>
                <wp:extent cx="5824220" cy="1887220"/>
                <wp:effectExtent l="0" t="0" r="0" b="0"/>
                <wp:wrapTopAndBottom/>
                <wp:docPr id="48" name="Group 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24220" cy="1887220"/>
                          <a:chOff x="0" y="0"/>
                          <a:chExt cx="5824220" cy="1887220"/>
                        </a:xfrm>
                      </wpg:grpSpPr>
                      <pic:pic xmlns:pic="http://schemas.openxmlformats.org/drawingml/2006/picture">
                        <pic:nvPicPr>
                          <pic:cNvPr id="49" name="Image 49"/>
                          <pic:cNvPicPr/>
                        </pic:nvPicPr>
                        <pic:blipFill>
                          <a:blip r:embed="rId39" cstate="print"/>
                          <a:stretch>
                            <a:fillRect/>
                          </a:stretch>
                        </pic:blipFill>
                        <pic:spPr>
                          <a:xfrm>
                            <a:off x="9525" y="9588"/>
                            <a:ext cx="5805170" cy="1868170"/>
                          </a:xfrm>
                          <a:prstGeom prst="rect">
                            <a:avLst/>
                          </a:prstGeom>
                        </pic:spPr>
                      </pic:pic>
                      <wps:wsp>
                        <wps:cNvPr id="50" name="Graphic 50"/>
                        <wps:cNvSpPr/>
                        <wps:spPr>
                          <a:xfrm>
                            <a:off x="4762" y="4762"/>
                            <a:ext cx="5814695" cy="1877695"/>
                          </a:xfrm>
                          <a:custGeom>
                            <a:avLst/>
                            <a:gdLst/>
                            <a:ahLst/>
                            <a:cxnLst/>
                            <a:rect l="l" t="t" r="r" b="b"/>
                            <a:pathLst>
                              <a:path w="5814695" h="1877695">
                                <a:moveTo>
                                  <a:pt x="0" y="1877695"/>
                                </a:moveTo>
                                <a:lnTo>
                                  <a:pt x="5814695" y="1877695"/>
                                </a:lnTo>
                                <a:lnTo>
                                  <a:pt x="5814695" y="0"/>
                                </a:lnTo>
                                <a:lnTo>
                                  <a:pt x="0" y="0"/>
                                </a:lnTo>
                                <a:lnTo>
                                  <a:pt x="0" y="1877695"/>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063ECF8" id="Group 48" o:spid="_x0000_s1026" style="position:absolute;margin-left:76.75pt;margin-top:15.15pt;width:458.6pt;height:148.6pt;z-index:-15720448;mso-wrap-distance-left:0;mso-wrap-distance-right:0;mso-position-horizontal-relative:page" coordsize="58242,1887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">
                <v:shape id="Image 49" o:spid="_x0000_s1027" type="#_x0000_t75" style="position:absolute;left:95;top:95;width:58051;height:186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">
                  <v:imagedata r:id="rId40" o:title=""/>
                </v:shape>
                <v:shape id="Graphic 50" o:spid="_x0000_s1028" style="position:absolute;left:47;top:47;width:58147;height:18777;visibility:visible;mso-wrap-style:square;v-text-anchor:top" coordsize="5814695,1877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" path="m,1877695r5814695,l5814695,,,,,1877695xe" filled="f">
                  <v:path arrowok="t"/>
                </v:shape>
                <w10:wrap type="topAndBottom" anchorx="page"/>
              </v:group>
            </w:pict>
          </mc:Fallback>
        </mc:AlternateContent>
      </w:r>
      <w:r>
        <w:rPr>
          <w:rFonts w:ascii="Arial"/>
          <w:i/>
          <w:color w:val="666666"/>
          <w:sz w:val="15"/>
        </w:rPr>
        <w:t>Evidence:</w:t>
      </w:r>
      <w:r>
        <w:rPr>
          <w:rFonts w:ascii="Arial"/>
          <w:i/>
          <w:color w:val="666666"/>
          <w:spacing w:val="-6"/>
          <w:sz w:val="15"/>
        </w:rPr>
        <w:t xml:space="preserve"> </w:t>
      </w:r>
      <w:r>
        <w:rPr>
          <w:rFonts w:ascii="Arial"/>
          <w:i/>
          <w:color w:val="666666"/>
          <w:sz w:val="15"/>
        </w:rPr>
        <w:t>Tuesday</w:t>
      </w:r>
      <w:r>
        <w:rPr>
          <w:rFonts w:ascii="Arial"/>
          <w:i/>
          <w:color w:val="666666"/>
          <w:spacing w:val="-3"/>
          <w:sz w:val="15"/>
        </w:rPr>
        <w:t xml:space="preserve"> </w:t>
      </w:r>
      <w:r>
        <w:rPr>
          <w:rFonts w:ascii="Arial"/>
          <w:i/>
          <w:color w:val="666666"/>
          <w:sz w:val="15"/>
        </w:rPr>
        <w:t>live</w:t>
      </w:r>
      <w:r>
        <w:rPr>
          <w:rFonts w:ascii="Arial"/>
          <w:i/>
          <w:color w:val="666666"/>
          <w:spacing w:val="-2"/>
          <w:sz w:val="15"/>
        </w:rPr>
        <w:t xml:space="preserve"> </w:t>
      </w:r>
      <w:r>
        <w:rPr>
          <w:rFonts w:ascii="Arial"/>
          <w:i/>
          <w:color w:val="666666"/>
          <w:sz w:val="15"/>
        </w:rPr>
        <w:t>laboratory</w:t>
      </w:r>
      <w:r>
        <w:rPr>
          <w:rFonts w:ascii="Arial"/>
          <w:i/>
          <w:color w:val="666666"/>
          <w:spacing w:val="-3"/>
          <w:sz w:val="15"/>
        </w:rPr>
        <w:t xml:space="preserve"> </w:t>
      </w:r>
      <w:r>
        <w:rPr>
          <w:rFonts w:ascii="Arial"/>
          <w:i/>
          <w:color w:val="666666"/>
          <w:spacing w:val="-2"/>
          <w:sz w:val="15"/>
        </w:rPr>
        <w:t>panel.</w:t>
      </w:r>
    </w:p>
    <w:p w14:paraId="397D9623" w14:textId="77777777" w:rsidR="00F9164C" w:rsidRDefault="00000000">
      <w:pPr>
        <w:spacing w:before="81" w:line="439" w:lineRule="auto"/>
        <w:ind w:left="835" w:right="3265" w:firstLine="2871"/>
        <w:rPr>
          <w:rFonts w:ascii="Arial"/>
          <w:i/>
          <w:sz w:val="15"/>
        </w:rPr>
      </w:pPr>
      <w:r>
        <w:rPr>
          <w:rFonts w:ascii="Arial"/>
          <w:i/>
          <w:color w:val="666666"/>
          <w:sz w:val="15"/>
        </w:rPr>
        <w:t>The</w:t>
      </w:r>
      <w:r>
        <w:rPr>
          <w:rFonts w:ascii="Arial"/>
          <w:i/>
          <w:color w:val="666666"/>
          <w:spacing w:val="-3"/>
          <w:sz w:val="15"/>
        </w:rPr>
        <w:t xml:space="preserve"> </w:t>
      </w:r>
      <w:r>
        <w:rPr>
          <w:rFonts w:ascii="Arial"/>
          <w:i/>
          <w:color w:val="666666"/>
          <w:sz w:val="15"/>
        </w:rPr>
        <w:t>live</w:t>
      </w:r>
      <w:r>
        <w:rPr>
          <w:rFonts w:ascii="Arial"/>
          <w:i/>
          <w:color w:val="666666"/>
          <w:spacing w:val="-3"/>
          <w:sz w:val="15"/>
        </w:rPr>
        <w:t xml:space="preserve"> </w:t>
      </w:r>
      <w:r>
        <w:rPr>
          <w:rFonts w:ascii="Arial"/>
          <w:i/>
          <w:color w:val="666666"/>
          <w:sz w:val="15"/>
        </w:rPr>
        <w:t>EMR</w:t>
      </w:r>
      <w:r>
        <w:rPr>
          <w:rFonts w:ascii="Arial"/>
          <w:i/>
          <w:color w:val="666666"/>
          <w:spacing w:val="-3"/>
          <w:sz w:val="15"/>
        </w:rPr>
        <w:t xml:space="preserve"> </w:t>
      </w:r>
      <w:r>
        <w:rPr>
          <w:rFonts w:ascii="Arial"/>
          <w:i/>
          <w:color w:val="666666"/>
          <w:sz w:val="15"/>
        </w:rPr>
        <w:t>displays</w:t>
      </w:r>
      <w:r>
        <w:rPr>
          <w:rFonts w:ascii="Arial"/>
          <w:i/>
          <w:color w:val="666666"/>
          <w:spacing w:val="-4"/>
          <w:sz w:val="15"/>
        </w:rPr>
        <w:t xml:space="preserve"> </w:t>
      </w:r>
      <w:r>
        <w:rPr>
          <w:rFonts w:ascii="Arial"/>
          <w:i/>
          <w:color w:val="666666"/>
          <w:sz w:val="15"/>
        </w:rPr>
        <w:t>potassium</w:t>
      </w:r>
      <w:r>
        <w:rPr>
          <w:rFonts w:ascii="Arial"/>
          <w:i/>
          <w:color w:val="666666"/>
          <w:spacing w:val="-4"/>
          <w:sz w:val="15"/>
        </w:rPr>
        <w:t xml:space="preserve"> </w:t>
      </w:r>
      <w:r>
        <w:rPr>
          <w:rFonts w:ascii="Arial"/>
          <w:i/>
          <w:color w:val="666666"/>
          <w:sz w:val="15"/>
        </w:rPr>
        <w:t>4.2</w:t>
      </w:r>
      <w:r>
        <w:rPr>
          <w:rFonts w:ascii="Arial"/>
          <w:i/>
          <w:color w:val="666666"/>
          <w:spacing w:val="-3"/>
          <w:sz w:val="15"/>
        </w:rPr>
        <w:t xml:space="preserve"> </w:t>
      </w:r>
      <w:proofErr w:type="spellStart"/>
      <w:r>
        <w:rPr>
          <w:rFonts w:ascii="Arial"/>
          <w:i/>
          <w:color w:val="666666"/>
          <w:sz w:val="15"/>
        </w:rPr>
        <w:t>mEq</w:t>
      </w:r>
      <w:proofErr w:type="spellEnd"/>
      <w:r>
        <w:rPr>
          <w:rFonts w:ascii="Arial"/>
          <w:i/>
          <w:color w:val="666666"/>
          <w:sz w:val="15"/>
        </w:rPr>
        <w:t>/L</w:t>
      </w:r>
      <w:r>
        <w:rPr>
          <w:rFonts w:ascii="Arial"/>
          <w:i/>
          <w:color w:val="666666"/>
          <w:spacing w:val="-3"/>
          <w:sz w:val="15"/>
        </w:rPr>
        <w:t xml:space="preserve"> </w:t>
      </w:r>
      <w:r>
        <w:rPr>
          <w:rFonts w:ascii="Arial"/>
          <w:i/>
          <w:color w:val="666666"/>
          <w:sz w:val="15"/>
        </w:rPr>
        <w:t>and</w:t>
      </w:r>
      <w:r>
        <w:rPr>
          <w:rFonts w:ascii="Arial"/>
          <w:i/>
          <w:color w:val="666666"/>
          <w:spacing w:val="-3"/>
          <w:sz w:val="15"/>
        </w:rPr>
        <w:t xml:space="preserve"> </w:t>
      </w:r>
      <w:r>
        <w:rPr>
          <w:rFonts w:ascii="Arial"/>
          <w:i/>
          <w:color w:val="666666"/>
          <w:sz w:val="15"/>
        </w:rPr>
        <w:t>NT</w:t>
      </w:r>
      <w:r>
        <w:rPr>
          <w:rFonts w:ascii="Arial"/>
          <w:i/>
          <w:color w:val="666666"/>
          <w:spacing w:val="-6"/>
          <w:sz w:val="15"/>
        </w:rPr>
        <w:t xml:space="preserve"> </w:t>
      </w:r>
      <w:proofErr w:type="spellStart"/>
      <w:r>
        <w:rPr>
          <w:rFonts w:ascii="Arial"/>
          <w:i/>
          <w:color w:val="666666"/>
          <w:sz w:val="15"/>
        </w:rPr>
        <w:t>proBNP</w:t>
      </w:r>
      <w:proofErr w:type="spellEnd"/>
      <w:r>
        <w:rPr>
          <w:rFonts w:ascii="Arial"/>
          <w:i/>
          <w:color w:val="666666"/>
          <w:spacing w:val="-4"/>
          <w:sz w:val="15"/>
        </w:rPr>
        <w:t xml:space="preserve"> </w:t>
      </w:r>
      <w:r>
        <w:rPr>
          <w:rFonts w:ascii="Arial"/>
          <w:i/>
          <w:color w:val="666666"/>
          <w:sz w:val="15"/>
        </w:rPr>
        <w:t>320</w:t>
      </w:r>
      <w:r>
        <w:rPr>
          <w:rFonts w:ascii="Arial"/>
          <w:i/>
          <w:color w:val="666666"/>
          <w:spacing w:val="-3"/>
          <w:sz w:val="15"/>
        </w:rPr>
        <w:t xml:space="preserve"> </w:t>
      </w:r>
      <w:proofErr w:type="spellStart"/>
      <w:r>
        <w:rPr>
          <w:rFonts w:ascii="Arial"/>
          <w:i/>
          <w:color w:val="666666"/>
          <w:sz w:val="15"/>
        </w:rPr>
        <w:t>pg</w:t>
      </w:r>
      <w:proofErr w:type="spellEnd"/>
      <w:r>
        <w:rPr>
          <w:rFonts w:ascii="Arial"/>
          <w:i/>
          <w:color w:val="666666"/>
          <w:sz w:val="15"/>
        </w:rPr>
        <w:t>/</w:t>
      </w:r>
      <w:proofErr w:type="spellStart"/>
      <w:r>
        <w:rPr>
          <w:rFonts w:ascii="Arial"/>
          <w:i/>
          <w:color w:val="666666"/>
          <w:sz w:val="15"/>
        </w:rPr>
        <w:t>mL.</w:t>
      </w:r>
      <w:proofErr w:type="spellEnd"/>
      <w:r>
        <w:rPr>
          <w:rFonts w:ascii="Arial"/>
          <w:i/>
          <w:color w:val="666666"/>
          <w:sz w:val="15"/>
        </w:rPr>
        <w:t xml:space="preserve"> Answer key evidence: Tuesday laboratory data.</w:t>
      </w:r>
    </w:p>
    <w:p w14:paraId="21F5A17F" w14:textId="77777777" w:rsidR="00F9164C" w:rsidRDefault="00000000">
      <w:pPr>
        <w:pStyle w:val="BodyText"/>
        <w:spacing w:before="7"/>
        <w:rPr>
          <w:rFonts w:ascii="Arial"/>
          <w:i/>
          <w:sz w:val="4"/>
        </w:rPr>
      </w:pPr>
      <w:r>
        <w:rPr>
          <w:rFonts w:ascii="Arial"/>
          <w:i/>
          <w:noProof/>
          <w:sz w:val="4"/>
        </w:rPr>
        <w:drawing>
          <wp:anchor distT="0" distB="0" distL="0" distR="0" simplePos="0" relativeHeight="487596544" behindDoc="1" locked="0" layoutInCell="1" allowOverlap="1" wp14:anchorId="771D1434" wp14:editId="319D04C1">
            <wp:simplePos x="0" y="0"/>
            <wp:positionH relativeFrom="page">
              <wp:posOffset>2997253</wp:posOffset>
            </wp:positionH>
            <wp:positionV relativeFrom="paragraph">
              <wp:posOffset>49114</wp:posOffset>
            </wp:positionV>
            <wp:extent cx="1484902" cy="4114800"/>
            <wp:effectExtent l="0" t="0" r="0" b="0"/>
            <wp:wrapTopAndBottom/>
            <wp:docPr id="51" name="Image 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 name="Image 51"/>
                    <pic:cNvPicPr/>
                  </pic:nvPicPr>
                  <pic:blipFill>
                    <a:blip r:embed="rId41" cstate="print"/>
                    <a:stretch>
                      <a:fillRect/>
                    </a:stretch>
                  </pic:blipFill>
                  <pic:spPr>
                    <a:xfrm>
                      <a:off x="0" y="0"/>
                      <a:ext cx="1484902" cy="4114800"/>
                    </a:xfrm>
                    <a:prstGeom prst="rect">
                      <a:avLst/>
                    </a:prstGeom>
                  </pic:spPr>
                </pic:pic>
              </a:graphicData>
            </a:graphic>
          </wp:anchor>
        </w:drawing>
      </w:r>
    </w:p>
    <w:p w14:paraId="67414460" w14:textId="77777777" w:rsidR="00F9164C" w:rsidRDefault="00000000">
      <w:pPr>
        <w:spacing w:before="138"/>
        <w:ind w:left="10" w:right="11"/>
        <w:jc w:val="center"/>
        <w:rPr>
          <w:rFonts w:ascii="Arial"/>
          <w:i/>
          <w:sz w:val="15"/>
        </w:rPr>
      </w:pPr>
      <w:r>
        <w:rPr>
          <w:rFonts w:ascii="Arial"/>
          <w:i/>
          <w:color w:val="666666"/>
          <w:sz w:val="15"/>
        </w:rPr>
        <w:t>The</w:t>
      </w:r>
      <w:r>
        <w:rPr>
          <w:rFonts w:ascii="Arial"/>
          <w:i/>
          <w:color w:val="666666"/>
          <w:spacing w:val="-5"/>
          <w:sz w:val="15"/>
        </w:rPr>
        <w:t xml:space="preserve"> </w:t>
      </w:r>
      <w:r>
        <w:rPr>
          <w:rFonts w:ascii="Arial"/>
          <w:i/>
          <w:color w:val="666666"/>
          <w:sz w:val="15"/>
        </w:rPr>
        <w:t>official</w:t>
      </w:r>
      <w:r>
        <w:rPr>
          <w:rFonts w:ascii="Arial"/>
          <w:i/>
          <w:color w:val="666666"/>
          <w:spacing w:val="-2"/>
          <w:sz w:val="15"/>
        </w:rPr>
        <w:t xml:space="preserve"> </w:t>
      </w:r>
      <w:r>
        <w:rPr>
          <w:rFonts w:ascii="Arial"/>
          <w:i/>
          <w:color w:val="666666"/>
          <w:sz w:val="15"/>
        </w:rPr>
        <w:t>answer</w:t>
      </w:r>
      <w:r>
        <w:rPr>
          <w:rFonts w:ascii="Arial"/>
          <w:i/>
          <w:color w:val="666666"/>
          <w:spacing w:val="-3"/>
          <w:sz w:val="15"/>
        </w:rPr>
        <w:t xml:space="preserve"> </w:t>
      </w:r>
      <w:r>
        <w:rPr>
          <w:rFonts w:ascii="Arial"/>
          <w:i/>
          <w:color w:val="666666"/>
          <w:sz w:val="15"/>
        </w:rPr>
        <w:t>key</w:t>
      </w:r>
      <w:r>
        <w:rPr>
          <w:rFonts w:ascii="Arial"/>
          <w:i/>
          <w:color w:val="666666"/>
          <w:spacing w:val="-3"/>
          <w:sz w:val="15"/>
        </w:rPr>
        <w:t xml:space="preserve"> </w:t>
      </w:r>
      <w:r>
        <w:rPr>
          <w:rFonts w:ascii="Arial"/>
          <w:i/>
          <w:color w:val="666666"/>
          <w:sz w:val="15"/>
        </w:rPr>
        <w:t>uses</w:t>
      </w:r>
      <w:r>
        <w:rPr>
          <w:rFonts w:ascii="Arial"/>
          <w:i/>
          <w:color w:val="666666"/>
          <w:spacing w:val="-3"/>
          <w:sz w:val="15"/>
        </w:rPr>
        <w:t xml:space="preserve"> </w:t>
      </w:r>
      <w:r>
        <w:rPr>
          <w:rFonts w:ascii="Arial"/>
          <w:i/>
          <w:color w:val="666666"/>
          <w:sz w:val="15"/>
        </w:rPr>
        <w:t>BNP</w:t>
      </w:r>
      <w:r>
        <w:rPr>
          <w:rFonts w:ascii="Arial"/>
          <w:i/>
          <w:color w:val="666666"/>
          <w:spacing w:val="-3"/>
          <w:sz w:val="15"/>
        </w:rPr>
        <w:t xml:space="preserve"> </w:t>
      </w:r>
      <w:r>
        <w:rPr>
          <w:rFonts w:ascii="Arial"/>
          <w:i/>
          <w:color w:val="666666"/>
          <w:sz w:val="15"/>
        </w:rPr>
        <w:t>320</w:t>
      </w:r>
      <w:r>
        <w:rPr>
          <w:rFonts w:ascii="Arial"/>
          <w:i/>
          <w:color w:val="666666"/>
          <w:spacing w:val="-2"/>
          <w:sz w:val="15"/>
        </w:rPr>
        <w:t xml:space="preserve"> </w:t>
      </w:r>
      <w:proofErr w:type="spellStart"/>
      <w:r>
        <w:rPr>
          <w:rFonts w:ascii="Arial"/>
          <w:i/>
          <w:color w:val="666666"/>
          <w:sz w:val="15"/>
        </w:rPr>
        <w:t>pg</w:t>
      </w:r>
      <w:proofErr w:type="spellEnd"/>
      <w:r>
        <w:rPr>
          <w:rFonts w:ascii="Arial"/>
          <w:i/>
          <w:color w:val="666666"/>
          <w:sz w:val="15"/>
        </w:rPr>
        <w:t>/mL</w:t>
      </w:r>
      <w:r>
        <w:rPr>
          <w:rFonts w:ascii="Arial"/>
          <w:i/>
          <w:color w:val="666666"/>
          <w:spacing w:val="-2"/>
          <w:sz w:val="15"/>
        </w:rPr>
        <w:t xml:space="preserve"> </w:t>
      </w:r>
      <w:r>
        <w:rPr>
          <w:rFonts w:ascii="Arial"/>
          <w:i/>
          <w:color w:val="666666"/>
          <w:sz w:val="15"/>
        </w:rPr>
        <w:t>and</w:t>
      </w:r>
      <w:r>
        <w:rPr>
          <w:rFonts w:ascii="Arial"/>
          <w:i/>
          <w:color w:val="666666"/>
          <w:spacing w:val="-2"/>
          <w:sz w:val="15"/>
        </w:rPr>
        <w:t xml:space="preserve"> </w:t>
      </w:r>
      <w:r>
        <w:rPr>
          <w:rFonts w:ascii="Arial"/>
          <w:i/>
          <w:color w:val="666666"/>
          <w:sz w:val="15"/>
        </w:rPr>
        <w:t>a</w:t>
      </w:r>
      <w:r>
        <w:rPr>
          <w:rFonts w:ascii="Arial"/>
          <w:i/>
          <w:color w:val="666666"/>
          <w:spacing w:val="-2"/>
          <w:sz w:val="15"/>
        </w:rPr>
        <w:t xml:space="preserve"> </w:t>
      </w:r>
      <w:r>
        <w:rPr>
          <w:rFonts w:ascii="Arial"/>
          <w:i/>
          <w:color w:val="666666"/>
          <w:sz w:val="15"/>
        </w:rPr>
        <w:t>different</w:t>
      </w:r>
      <w:r>
        <w:rPr>
          <w:rFonts w:ascii="Arial"/>
          <w:i/>
          <w:color w:val="666666"/>
          <w:spacing w:val="-5"/>
          <w:sz w:val="15"/>
        </w:rPr>
        <w:t xml:space="preserve"> </w:t>
      </w:r>
      <w:r>
        <w:rPr>
          <w:rFonts w:ascii="Arial"/>
          <w:i/>
          <w:color w:val="666666"/>
          <w:sz w:val="15"/>
        </w:rPr>
        <w:t>potassium</w:t>
      </w:r>
      <w:r>
        <w:rPr>
          <w:rFonts w:ascii="Arial"/>
          <w:i/>
          <w:color w:val="666666"/>
          <w:spacing w:val="-3"/>
          <w:sz w:val="15"/>
        </w:rPr>
        <w:t xml:space="preserve"> </w:t>
      </w:r>
      <w:r>
        <w:rPr>
          <w:rFonts w:ascii="Arial"/>
          <w:i/>
          <w:color w:val="666666"/>
          <w:sz w:val="15"/>
        </w:rPr>
        <w:t>value</w:t>
      </w:r>
      <w:r>
        <w:rPr>
          <w:rFonts w:ascii="Arial"/>
          <w:i/>
          <w:color w:val="666666"/>
          <w:spacing w:val="-6"/>
          <w:sz w:val="15"/>
        </w:rPr>
        <w:t xml:space="preserve"> </w:t>
      </w:r>
      <w:r>
        <w:rPr>
          <w:rFonts w:ascii="Arial"/>
          <w:i/>
          <w:color w:val="666666"/>
          <w:sz w:val="15"/>
        </w:rPr>
        <w:t>from</w:t>
      </w:r>
      <w:r>
        <w:rPr>
          <w:rFonts w:ascii="Arial"/>
          <w:i/>
          <w:color w:val="666666"/>
          <w:spacing w:val="-3"/>
          <w:sz w:val="15"/>
        </w:rPr>
        <w:t xml:space="preserve"> </w:t>
      </w:r>
      <w:r>
        <w:rPr>
          <w:rFonts w:ascii="Arial"/>
          <w:i/>
          <w:color w:val="666666"/>
          <w:sz w:val="15"/>
        </w:rPr>
        <w:t>the</w:t>
      </w:r>
      <w:r>
        <w:rPr>
          <w:rFonts w:ascii="Arial"/>
          <w:i/>
          <w:color w:val="666666"/>
          <w:spacing w:val="-2"/>
          <w:sz w:val="15"/>
        </w:rPr>
        <w:t xml:space="preserve"> </w:t>
      </w:r>
      <w:r>
        <w:rPr>
          <w:rFonts w:ascii="Arial"/>
          <w:i/>
          <w:color w:val="666666"/>
          <w:sz w:val="15"/>
        </w:rPr>
        <w:t>live</w:t>
      </w:r>
      <w:r>
        <w:rPr>
          <w:rFonts w:ascii="Arial"/>
          <w:i/>
          <w:color w:val="666666"/>
          <w:spacing w:val="-2"/>
          <w:sz w:val="15"/>
        </w:rPr>
        <w:t xml:space="preserve"> panel.</w:t>
      </w:r>
    </w:p>
    <w:p w14:paraId="5898EF5B" w14:textId="77777777" w:rsidR="00F9164C" w:rsidRDefault="00F9164C">
      <w:pPr>
        <w:jc w:val="center"/>
        <w:rPr>
          <w:rFonts w:ascii="Arial"/>
          <w:i/>
          <w:sz w:val="15"/>
        </w:rPr>
      </w:pPr>
    </w:p>
    <w:p w14:paraId="1A24B331" w14:textId="77777777" w:rsidR="00B76189" w:rsidRPr="00B76189" w:rsidRDefault="00B76189">
      <w:pPr>
        <w:jc w:val="center"/>
        <w:rPr>
          <w:rFonts w:ascii="Arial"/>
          <w:i/>
          <w:color w:val="EE0000"/>
          <w:sz w:val="32"/>
          <w:szCs w:val="32"/>
        </w:rPr>
      </w:pPr>
      <w:r w:rsidRPr="00B76189">
        <w:rPr>
          <w:rFonts w:ascii="Arial"/>
          <w:i/>
          <w:color w:val="EE0000"/>
          <w:sz w:val="32"/>
          <w:szCs w:val="32"/>
        </w:rPr>
        <w:t>Correction</w:t>
      </w:r>
    </w:p>
    <w:p w14:paraId="4DE8FC67" w14:textId="2B26C033" w:rsidR="00B76189" w:rsidRDefault="00B76189">
      <w:pPr>
        <w:jc w:val="center"/>
        <w:rPr>
          <w:rFonts w:ascii="Arial"/>
          <w:i/>
          <w:sz w:val="15"/>
        </w:rPr>
        <w:sectPr w:rsidR="00B76189">
          <w:pgSz w:w="12240" w:h="15840"/>
          <w:pgMar w:top="720" w:right="0" w:bottom="540" w:left="0" w:header="0" w:footer="313" w:gutter="0"/>
          <w:cols w:space="720"/>
        </w:sectPr>
      </w:pPr>
      <w:r w:rsidRPr="00B76189">
        <w:rPr>
          <w:rFonts w:ascii="Arial"/>
          <w:i/>
          <w:sz w:val="15"/>
        </w:rPr>
        <w:lastRenderedPageBreak/>
        <w:drawing>
          <wp:inline distT="0" distB="0" distL="0" distR="0" wp14:anchorId="08A82EDC" wp14:editId="371A6897">
            <wp:extent cx="7131417" cy="5753396"/>
            <wp:effectExtent l="0" t="0" r="0" b="0"/>
            <wp:docPr id="1003810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810535" name=""/>
                    <pic:cNvPicPr/>
                  </pic:nvPicPr>
                  <pic:blipFill>
                    <a:blip r:embed="rId42"/>
                    <a:stretch>
                      <a:fillRect/>
                    </a:stretch>
                  </pic:blipFill>
                  <pic:spPr>
                    <a:xfrm>
                      <a:off x="0" y="0"/>
                      <a:ext cx="7131417" cy="5753396"/>
                    </a:xfrm>
                    <a:prstGeom prst="rect">
                      <a:avLst/>
                    </a:prstGeom>
                  </pic:spPr>
                </pic:pic>
              </a:graphicData>
            </a:graphic>
          </wp:inline>
        </w:drawing>
      </w:r>
    </w:p>
    <w:p w14:paraId="7E27D9F9" w14:textId="77777777" w:rsidR="00F9164C" w:rsidRDefault="00000000">
      <w:pPr>
        <w:pStyle w:val="Heading8"/>
        <w:spacing w:line="278" w:lineRule="auto"/>
        <w:ind w:right="871"/>
      </w:pPr>
      <w:r>
        <w:rPr>
          <w:color w:val="17365D"/>
        </w:rPr>
        <w:lastRenderedPageBreak/>
        <w:t>Issue</w:t>
      </w:r>
      <w:r>
        <w:rPr>
          <w:color w:val="17365D"/>
          <w:spacing w:val="-4"/>
        </w:rPr>
        <w:t xml:space="preserve"> </w:t>
      </w:r>
      <w:r>
        <w:rPr>
          <w:color w:val="17365D"/>
        </w:rPr>
        <w:t>9. Exact</w:t>
      </w:r>
      <w:r>
        <w:rPr>
          <w:color w:val="17365D"/>
          <w:spacing w:val="-2"/>
        </w:rPr>
        <w:t xml:space="preserve"> </w:t>
      </w:r>
      <w:r>
        <w:rPr>
          <w:color w:val="17365D"/>
        </w:rPr>
        <w:t>laboratory, lipid, and</w:t>
      </w:r>
      <w:r>
        <w:rPr>
          <w:color w:val="17365D"/>
          <w:spacing w:val="-5"/>
        </w:rPr>
        <w:t xml:space="preserve"> </w:t>
      </w:r>
      <w:r>
        <w:rPr>
          <w:color w:val="17365D"/>
        </w:rPr>
        <w:t>echocardiogram</w:t>
      </w:r>
      <w:r>
        <w:rPr>
          <w:color w:val="17365D"/>
          <w:spacing w:val="-4"/>
        </w:rPr>
        <w:t xml:space="preserve"> </w:t>
      </w:r>
      <w:r>
        <w:rPr>
          <w:color w:val="17365D"/>
        </w:rPr>
        <w:t>data</w:t>
      </w:r>
      <w:r>
        <w:rPr>
          <w:color w:val="17365D"/>
          <w:spacing w:val="-4"/>
        </w:rPr>
        <w:t xml:space="preserve"> </w:t>
      </w:r>
      <w:r>
        <w:rPr>
          <w:color w:val="17365D"/>
        </w:rPr>
        <w:t>required by</w:t>
      </w:r>
      <w:r>
        <w:rPr>
          <w:color w:val="17365D"/>
          <w:spacing w:val="-4"/>
        </w:rPr>
        <w:t xml:space="preserve"> </w:t>
      </w:r>
      <w:r>
        <w:rPr>
          <w:color w:val="17365D"/>
        </w:rPr>
        <w:t>the</w:t>
      </w:r>
      <w:r>
        <w:rPr>
          <w:color w:val="17365D"/>
          <w:spacing w:val="-4"/>
        </w:rPr>
        <w:t xml:space="preserve"> </w:t>
      </w:r>
      <w:r>
        <w:rPr>
          <w:color w:val="17365D"/>
        </w:rPr>
        <w:t>grader</w:t>
      </w:r>
      <w:r>
        <w:rPr>
          <w:color w:val="17365D"/>
          <w:spacing w:val="-4"/>
        </w:rPr>
        <w:t xml:space="preserve"> </w:t>
      </w:r>
      <w:r>
        <w:rPr>
          <w:color w:val="17365D"/>
        </w:rPr>
        <w:t>are</w:t>
      </w:r>
      <w:r>
        <w:rPr>
          <w:color w:val="17365D"/>
          <w:spacing w:val="-4"/>
        </w:rPr>
        <w:t xml:space="preserve"> </w:t>
      </w:r>
      <w:r>
        <w:rPr>
          <w:color w:val="17365D"/>
        </w:rPr>
        <w:t>not</w:t>
      </w:r>
      <w:r>
        <w:rPr>
          <w:color w:val="17365D"/>
          <w:spacing w:val="-2"/>
        </w:rPr>
        <w:t xml:space="preserve"> </w:t>
      </w:r>
      <w:r>
        <w:rPr>
          <w:color w:val="17365D"/>
        </w:rPr>
        <w:t>available</w:t>
      </w:r>
      <w:r>
        <w:rPr>
          <w:color w:val="17365D"/>
          <w:spacing w:val="-4"/>
        </w:rPr>
        <w:t xml:space="preserve"> </w:t>
      </w:r>
      <w:r>
        <w:rPr>
          <w:color w:val="17365D"/>
        </w:rPr>
        <w:t>in</w:t>
      </w:r>
      <w:r>
        <w:rPr>
          <w:color w:val="17365D"/>
          <w:spacing w:val="-5"/>
        </w:rPr>
        <w:t xml:space="preserve"> </w:t>
      </w:r>
      <w:r>
        <w:rPr>
          <w:color w:val="17365D"/>
        </w:rPr>
        <w:t>the live EMR</w:t>
      </w:r>
    </w:p>
    <w:p w14:paraId="59E22E80" w14:textId="77777777" w:rsidR="00F9164C" w:rsidRDefault="00000000">
      <w:pPr>
        <w:pStyle w:val="BodyText"/>
        <w:spacing w:before="73" w:line="247" w:lineRule="auto"/>
        <w:ind w:left="835" w:right="934"/>
      </w:pPr>
      <w:r>
        <w:rPr>
          <w:rFonts w:ascii="Arial"/>
          <w:b/>
          <w:color w:val="17365D"/>
        </w:rPr>
        <w:t xml:space="preserve">What the student saw or heard: </w:t>
      </w:r>
      <w:r>
        <w:t>The live CMP panel exposes only potassium, serum creatinine, and eGFR. The Lipid Panel screen says that no results are available for the visit, and the Missing / Needed Labs screen also shows no results. The visible echocardiogram</w:t>
      </w:r>
      <w:r>
        <w:rPr>
          <w:spacing w:val="-3"/>
        </w:rPr>
        <w:t xml:space="preserve"> </w:t>
      </w:r>
      <w:r>
        <w:t>information</w:t>
      </w:r>
      <w:r>
        <w:rPr>
          <w:spacing w:val="-3"/>
        </w:rPr>
        <w:t xml:space="preserve"> </w:t>
      </w:r>
      <w:r>
        <w:t>shows</w:t>
      </w:r>
      <w:r>
        <w:rPr>
          <w:spacing w:val="-3"/>
        </w:rPr>
        <w:t xml:space="preserve"> </w:t>
      </w:r>
      <w:r>
        <w:t>LVEF</w:t>
      </w:r>
      <w:r>
        <w:rPr>
          <w:spacing w:val="-3"/>
        </w:rPr>
        <w:t xml:space="preserve"> </w:t>
      </w:r>
      <w:r>
        <w:t>35%</w:t>
      </w:r>
      <w:r>
        <w:rPr>
          <w:spacing w:val="-3"/>
        </w:rPr>
        <w:t xml:space="preserve"> </w:t>
      </w:r>
      <w:r>
        <w:t>and</w:t>
      </w:r>
      <w:r>
        <w:rPr>
          <w:spacing w:val="-3"/>
        </w:rPr>
        <w:t xml:space="preserve"> </w:t>
      </w:r>
      <w:r>
        <w:t>mild</w:t>
      </w:r>
      <w:r>
        <w:rPr>
          <w:spacing w:val="-3"/>
        </w:rPr>
        <w:t xml:space="preserve"> </w:t>
      </w:r>
      <w:r>
        <w:t>LV</w:t>
      </w:r>
      <w:r>
        <w:rPr>
          <w:spacing w:val="-2"/>
        </w:rPr>
        <w:t xml:space="preserve"> </w:t>
      </w:r>
      <w:r>
        <w:t>dilation</w:t>
      </w:r>
      <w:r>
        <w:rPr>
          <w:spacing w:val="-3"/>
        </w:rPr>
        <w:t xml:space="preserve"> </w:t>
      </w:r>
      <w:r>
        <w:t>but</w:t>
      </w:r>
      <w:r>
        <w:rPr>
          <w:spacing w:val="-2"/>
        </w:rPr>
        <w:t xml:space="preserve"> </w:t>
      </w:r>
      <w:r>
        <w:t>does</w:t>
      </w:r>
      <w:r>
        <w:rPr>
          <w:spacing w:val="-2"/>
        </w:rPr>
        <w:t xml:space="preserve"> </w:t>
      </w:r>
      <w:r>
        <w:t>not</w:t>
      </w:r>
      <w:r>
        <w:rPr>
          <w:spacing w:val="-3"/>
        </w:rPr>
        <w:t xml:space="preserve"> </w:t>
      </w:r>
      <w:r>
        <w:t>display</w:t>
      </w:r>
      <w:r>
        <w:rPr>
          <w:spacing w:val="-2"/>
        </w:rPr>
        <w:t xml:space="preserve"> </w:t>
      </w:r>
      <w:r>
        <w:t>the</w:t>
      </w:r>
      <w:r>
        <w:rPr>
          <w:spacing w:val="-3"/>
        </w:rPr>
        <w:t xml:space="preserve"> </w:t>
      </w:r>
      <w:r>
        <w:t>complete</w:t>
      </w:r>
      <w:r>
        <w:rPr>
          <w:spacing w:val="-3"/>
        </w:rPr>
        <w:t xml:space="preserve"> </w:t>
      </w:r>
      <w:r>
        <w:t>intended</w:t>
      </w:r>
      <w:r>
        <w:rPr>
          <w:spacing w:val="-3"/>
        </w:rPr>
        <w:t xml:space="preserve"> </w:t>
      </w:r>
      <w:r>
        <w:t>valvular</w:t>
      </w:r>
      <w:r>
        <w:rPr>
          <w:spacing w:val="-3"/>
        </w:rPr>
        <w:t xml:space="preserve"> </w:t>
      </w:r>
      <w:r>
        <w:t>statement.</w:t>
      </w:r>
    </w:p>
    <w:p w14:paraId="551EC6E1" w14:textId="77777777" w:rsidR="00F9164C" w:rsidRDefault="00000000">
      <w:pPr>
        <w:pStyle w:val="BodyText"/>
        <w:spacing w:before="76" w:line="249" w:lineRule="auto"/>
        <w:ind w:left="835" w:right="934"/>
      </w:pPr>
      <w:r>
        <w:rPr>
          <w:rFonts w:ascii="Arial"/>
          <w:b/>
          <w:color w:val="17365D"/>
        </w:rPr>
        <w:t>What</w:t>
      </w:r>
      <w:r>
        <w:rPr>
          <w:rFonts w:ascii="Arial"/>
          <w:b/>
          <w:color w:val="17365D"/>
          <w:spacing w:val="-2"/>
        </w:rPr>
        <w:t xml:space="preserve"> </w:t>
      </w:r>
      <w:r>
        <w:rPr>
          <w:rFonts w:ascii="Arial"/>
          <w:b/>
          <w:color w:val="17365D"/>
        </w:rPr>
        <w:t>the</w:t>
      </w:r>
      <w:r>
        <w:rPr>
          <w:rFonts w:ascii="Arial"/>
          <w:b/>
          <w:color w:val="17365D"/>
          <w:spacing w:val="-3"/>
        </w:rPr>
        <w:t xml:space="preserve"> </w:t>
      </w:r>
      <w:r>
        <w:rPr>
          <w:rFonts w:ascii="Arial"/>
          <w:b/>
          <w:color w:val="17365D"/>
        </w:rPr>
        <w:t>grader</w:t>
      </w:r>
      <w:r>
        <w:rPr>
          <w:rFonts w:ascii="Arial"/>
          <w:b/>
          <w:color w:val="17365D"/>
          <w:spacing w:val="-2"/>
        </w:rPr>
        <w:t xml:space="preserve"> </w:t>
      </w:r>
      <w:r>
        <w:rPr>
          <w:rFonts w:ascii="Arial"/>
          <w:b/>
          <w:color w:val="17365D"/>
        </w:rPr>
        <w:t>expected:</w:t>
      </w:r>
      <w:r>
        <w:rPr>
          <w:rFonts w:ascii="Arial"/>
          <w:b/>
          <w:color w:val="17365D"/>
          <w:spacing w:val="-2"/>
        </w:rPr>
        <w:t xml:space="preserve"> </w:t>
      </w:r>
      <w:r>
        <w:t>The</w:t>
      </w:r>
      <w:r>
        <w:rPr>
          <w:spacing w:val="-2"/>
        </w:rPr>
        <w:t xml:space="preserve"> </w:t>
      </w:r>
      <w:r>
        <w:t>grader</w:t>
      </w:r>
      <w:r>
        <w:rPr>
          <w:spacing w:val="-2"/>
        </w:rPr>
        <w:t xml:space="preserve"> </w:t>
      </w:r>
      <w:r>
        <w:t>and</w:t>
      </w:r>
      <w:r>
        <w:rPr>
          <w:spacing w:val="-2"/>
        </w:rPr>
        <w:t xml:space="preserve"> </w:t>
      </w:r>
      <w:r>
        <w:t>answer</w:t>
      </w:r>
      <w:r>
        <w:rPr>
          <w:spacing w:val="-2"/>
        </w:rPr>
        <w:t xml:space="preserve"> </w:t>
      </w:r>
      <w:r>
        <w:t>key</w:t>
      </w:r>
      <w:r>
        <w:rPr>
          <w:spacing w:val="-2"/>
        </w:rPr>
        <w:t xml:space="preserve"> </w:t>
      </w:r>
      <w:r>
        <w:t>require</w:t>
      </w:r>
      <w:r>
        <w:rPr>
          <w:spacing w:val="-2"/>
        </w:rPr>
        <w:t xml:space="preserve"> </w:t>
      </w:r>
      <w:r>
        <w:t>sodium,</w:t>
      </w:r>
      <w:r>
        <w:rPr>
          <w:spacing w:val="-2"/>
        </w:rPr>
        <w:t xml:space="preserve"> </w:t>
      </w:r>
      <w:r>
        <w:t>BUN,</w:t>
      </w:r>
      <w:r>
        <w:rPr>
          <w:spacing w:val="-2"/>
        </w:rPr>
        <w:t xml:space="preserve"> </w:t>
      </w:r>
      <w:r>
        <w:t>glucose,</w:t>
      </w:r>
      <w:r>
        <w:rPr>
          <w:spacing w:val="-3"/>
        </w:rPr>
        <w:t xml:space="preserve"> </w:t>
      </w:r>
      <w:r>
        <w:t>AST,</w:t>
      </w:r>
      <w:r>
        <w:rPr>
          <w:spacing w:val="-2"/>
        </w:rPr>
        <w:t xml:space="preserve"> </w:t>
      </w:r>
      <w:r>
        <w:t>ALT,</w:t>
      </w:r>
      <w:r>
        <w:rPr>
          <w:spacing w:val="-3"/>
        </w:rPr>
        <w:t xml:space="preserve"> </w:t>
      </w:r>
      <w:r>
        <w:t>full</w:t>
      </w:r>
      <w:r>
        <w:rPr>
          <w:spacing w:val="-2"/>
        </w:rPr>
        <w:t xml:space="preserve"> </w:t>
      </w:r>
      <w:r>
        <w:t>lipid</w:t>
      </w:r>
      <w:r>
        <w:rPr>
          <w:spacing w:val="-2"/>
        </w:rPr>
        <w:t xml:space="preserve"> </w:t>
      </w:r>
      <w:r>
        <w:t>values,</w:t>
      </w:r>
      <w:r>
        <w:rPr>
          <w:spacing w:val="-2"/>
        </w:rPr>
        <w:t xml:space="preserve"> </w:t>
      </w:r>
      <w:r>
        <w:t>and</w:t>
      </w:r>
      <w:r>
        <w:rPr>
          <w:spacing w:val="-3"/>
        </w:rPr>
        <w:t xml:space="preserve"> </w:t>
      </w:r>
      <w:r>
        <w:t>no significant valvular abnormalities, among other objective facts.</w:t>
      </w:r>
    </w:p>
    <w:p w14:paraId="18C09289" w14:textId="77777777" w:rsidR="00F9164C" w:rsidRDefault="00000000">
      <w:pPr>
        <w:pStyle w:val="BodyText"/>
        <w:spacing w:before="75" w:line="242" w:lineRule="auto"/>
        <w:ind w:left="835" w:right="934"/>
      </w:pPr>
      <w:r>
        <w:rPr>
          <w:rFonts w:ascii="Arial"/>
          <w:b/>
          <w:color w:val="17365D"/>
        </w:rPr>
        <w:t>Why</w:t>
      </w:r>
      <w:r>
        <w:rPr>
          <w:rFonts w:ascii="Arial"/>
          <w:b/>
          <w:color w:val="17365D"/>
          <w:spacing w:val="-2"/>
        </w:rPr>
        <w:t xml:space="preserve"> </w:t>
      </w:r>
      <w:r>
        <w:rPr>
          <w:rFonts w:ascii="Arial"/>
          <w:b/>
          <w:color w:val="17365D"/>
        </w:rPr>
        <w:t>this</w:t>
      </w:r>
      <w:r>
        <w:rPr>
          <w:rFonts w:ascii="Arial"/>
          <w:b/>
          <w:color w:val="17365D"/>
          <w:spacing w:val="-3"/>
        </w:rPr>
        <w:t xml:space="preserve"> </w:t>
      </w:r>
      <w:r>
        <w:rPr>
          <w:rFonts w:ascii="Arial"/>
          <w:b/>
          <w:color w:val="17365D"/>
        </w:rPr>
        <w:t>is</w:t>
      </w:r>
      <w:r>
        <w:rPr>
          <w:rFonts w:ascii="Arial"/>
          <w:b/>
          <w:color w:val="17365D"/>
          <w:spacing w:val="-2"/>
        </w:rPr>
        <w:t xml:space="preserve"> </w:t>
      </w:r>
      <w:r>
        <w:rPr>
          <w:rFonts w:ascii="Arial"/>
          <w:b/>
          <w:color w:val="17365D"/>
        </w:rPr>
        <w:t>a</w:t>
      </w:r>
      <w:r>
        <w:rPr>
          <w:rFonts w:ascii="Arial"/>
          <w:b/>
          <w:color w:val="17365D"/>
          <w:spacing w:val="-3"/>
        </w:rPr>
        <w:t xml:space="preserve"> </w:t>
      </w:r>
      <w:r>
        <w:rPr>
          <w:rFonts w:ascii="Arial"/>
          <w:b/>
          <w:color w:val="17365D"/>
        </w:rPr>
        <w:t>problem:</w:t>
      </w:r>
      <w:r>
        <w:rPr>
          <w:rFonts w:ascii="Arial"/>
          <w:b/>
          <w:color w:val="17365D"/>
          <w:spacing w:val="-1"/>
        </w:rPr>
        <w:t xml:space="preserve"> </w:t>
      </w:r>
      <w:r>
        <w:t>These</w:t>
      </w:r>
      <w:r>
        <w:rPr>
          <w:spacing w:val="-2"/>
        </w:rPr>
        <w:t xml:space="preserve"> </w:t>
      </w:r>
      <w:r>
        <w:t>are</w:t>
      </w:r>
      <w:r>
        <w:rPr>
          <w:spacing w:val="-3"/>
        </w:rPr>
        <w:t xml:space="preserve"> </w:t>
      </w:r>
      <w:r>
        <w:t>exact</w:t>
      </w:r>
      <w:r>
        <w:rPr>
          <w:spacing w:val="-2"/>
        </w:rPr>
        <w:t xml:space="preserve"> </w:t>
      </w:r>
      <w:r>
        <w:t>objective</w:t>
      </w:r>
      <w:r>
        <w:rPr>
          <w:spacing w:val="-2"/>
        </w:rPr>
        <w:t xml:space="preserve"> </w:t>
      </w:r>
      <w:r>
        <w:t>values</w:t>
      </w:r>
      <w:r>
        <w:rPr>
          <w:spacing w:val="-2"/>
        </w:rPr>
        <w:t xml:space="preserve"> </w:t>
      </w:r>
      <w:r>
        <w:t>and</w:t>
      </w:r>
      <w:r>
        <w:rPr>
          <w:spacing w:val="-2"/>
        </w:rPr>
        <w:t xml:space="preserve"> </w:t>
      </w:r>
      <w:r>
        <w:t>findings.</w:t>
      </w:r>
      <w:r>
        <w:rPr>
          <w:spacing w:val="-2"/>
        </w:rPr>
        <w:t xml:space="preserve"> </w:t>
      </w:r>
      <w:r>
        <w:t>A</w:t>
      </w:r>
      <w:r>
        <w:rPr>
          <w:spacing w:val="-3"/>
        </w:rPr>
        <w:t xml:space="preserve"> </w:t>
      </w:r>
      <w:r>
        <w:t>student</w:t>
      </w:r>
      <w:r>
        <w:rPr>
          <w:spacing w:val="-3"/>
        </w:rPr>
        <w:t xml:space="preserve"> </w:t>
      </w:r>
      <w:r>
        <w:t>cannot</w:t>
      </w:r>
      <w:r>
        <w:rPr>
          <w:spacing w:val="-2"/>
        </w:rPr>
        <w:t xml:space="preserve"> </w:t>
      </w:r>
      <w:r>
        <w:t>safely</w:t>
      </w:r>
      <w:r>
        <w:rPr>
          <w:spacing w:val="-2"/>
        </w:rPr>
        <w:t xml:space="preserve"> </w:t>
      </w:r>
      <w:r>
        <w:t>infer</w:t>
      </w:r>
      <w:r>
        <w:rPr>
          <w:spacing w:val="-2"/>
        </w:rPr>
        <w:t xml:space="preserve"> </w:t>
      </w:r>
      <w:r>
        <w:t>or</w:t>
      </w:r>
      <w:r>
        <w:rPr>
          <w:spacing w:val="-2"/>
        </w:rPr>
        <w:t xml:space="preserve"> </w:t>
      </w:r>
      <w:r>
        <w:t>invent</w:t>
      </w:r>
      <w:r>
        <w:rPr>
          <w:spacing w:val="-3"/>
        </w:rPr>
        <w:t xml:space="preserve"> </w:t>
      </w:r>
      <w:r>
        <w:t>them</w:t>
      </w:r>
      <w:r>
        <w:rPr>
          <w:spacing w:val="-2"/>
        </w:rPr>
        <w:t xml:space="preserve"> </w:t>
      </w:r>
      <w:r>
        <w:t>when</w:t>
      </w:r>
      <w:r>
        <w:rPr>
          <w:spacing w:val="-3"/>
        </w:rPr>
        <w:t xml:space="preserve"> </w:t>
      </w:r>
      <w:r>
        <w:t>the student facing panels do not display them.</w:t>
      </w:r>
    </w:p>
    <w:p w14:paraId="2EC261B8" w14:textId="77777777" w:rsidR="00F9164C" w:rsidRDefault="00000000">
      <w:pPr>
        <w:pStyle w:val="BodyText"/>
        <w:spacing w:before="81" w:line="249" w:lineRule="auto"/>
        <w:ind w:left="835" w:right="871"/>
      </w:pPr>
      <w:r>
        <w:rPr>
          <w:rFonts w:ascii="Arial"/>
          <w:b/>
          <w:color w:val="17365D"/>
        </w:rPr>
        <w:t>Suggested</w:t>
      </w:r>
      <w:r>
        <w:rPr>
          <w:rFonts w:ascii="Arial"/>
          <w:b/>
          <w:color w:val="17365D"/>
          <w:spacing w:val="-2"/>
        </w:rPr>
        <w:t xml:space="preserve"> </w:t>
      </w:r>
      <w:r>
        <w:rPr>
          <w:rFonts w:ascii="Arial"/>
          <w:b/>
          <w:color w:val="17365D"/>
        </w:rPr>
        <w:t>fix:</w:t>
      </w:r>
      <w:r>
        <w:rPr>
          <w:rFonts w:ascii="Arial"/>
          <w:b/>
          <w:color w:val="17365D"/>
          <w:spacing w:val="-2"/>
        </w:rPr>
        <w:t xml:space="preserve"> </w:t>
      </w:r>
      <w:r>
        <w:t>Expose</w:t>
      </w:r>
      <w:r>
        <w:rPr>
          <w:spacing w:val="-2"/>
        </w:rPr>
        <w:t xml:space="preserve"> </w:t>
      </w:r>
      <w:r>
        <w:t>every</w:t>
      </w:r>
      <w:r>
        <w:rPr>
          <w:spacing w:val="-2"/>
        </w:rPr>
        <w:t xml:space="preserve"> </w:t>
      </w:r>
      <w:r>
        <w:t>objective</w:t>
      </w:r>
      <w:r>
        <w:rPr>
          <w:spacing w:val="-2"/>
        </w:rPr>
        <w:t xml:space="preserve"> </w:t>
      </w:r>
      <w:r>
        <w:t>fact</w:t>
      </w:r>
      <w:r>
        <w:rPr>
          <w:spacing w:val="-2"/>
        </w:rPr>
        <w:t xml:space="preserve"> </w:t>
      </w:r>
      <w:r>
        <w:t>that</w:t>
      </w:r>
      <w:r>
        <w:rPr>
          <w:spacing w:val="-2"/>
        </w:rPr>
        <w:t xml:space="preserve"> </w:t>
      </w:r>
      <w:r>
        <w:t>is</w:t>
      </w:r>
      <w:r>
        <w:rPr>
          <w:spacing w:val="-2"/>
        </w:rPr>
        <w:t xml:space="preserve"> </w:t>
      </w:r>
      <w:r>
        <w:t>used</w:t>
      </w:r>
      <w:r>
        <w:rPr>
          <w:spacing w:val="-2"/>
        </w:rPr>
        <w:t xml:space="preserve"> </w:t>
      </w:r>
      <w:r>
        <w:t>for</w:t>
      </w:r>
      <w:r>
        <w:rPr>
          <w:spacing w:val="-2"/>
        </w:rPr>
        <w:t xml:space="preserve"> </w:t>
      </w:r>
      <w:r>
        <w:t>grading</w:t>
      </w:r>
      <w:r>
        <w:rPr>
          <w:spacing w:val="-2"/>
        </w:rPr>
        <w:t xml:space="preserve"> </w:t>
      </w:r>
      <w:r>
        <w:t>or</w:t>
      </w:r>
      <w:r>
        <w:rPr>
          <w:spacing w:val="-1"/>
        </w:rPr>
        <w:t xml:space="preserve"> </w:t>
      </w:r>
      <w:r>
        <w:t>remove</w:t>
      </w:r>
      <w:r>
        <w:rPr>
          <w:spacing w:val="-2"/>
        </w:rPr>
        <w:t xml:space="preserve"> </w:t>
      </w:r>
      <w:r>
        <w:t>hidden</w:t>
      </w:r>
      <w:r>
        <w:rPr>
          <w:spacing w:val="-2"/>
        </w:rPr>
        <w:t xml:space="preserve"> </w:t>
      </w:r>
      <w:r>
        <w:t>values</w:t>
      </w:r>
      <w:r>
        <w:rPr>
          <w:spacing w:val="-2"/>
        </w:rPr>
        <w:t xml:space="preserve"> </w:t>
      </w:r>
      <w:r>
        <w:t>from</w:t>
      </w:r>
      <w:r>
        <w:rPr>
          <w:spacing w:val="-2"/>
        </w:rPr>
        <w:t xml:space="preserve"> </w:t>
      </w:r>
      <w:r>
        <w:t>the</w:t>
      </w:r>
      <w:r>
        <w:rPr>
          <w:spacing w:val="-2"/>
        </w:rPr>
        <w:t xml:space="preserve"> </w:t>
      </w:r>
      <w:r>
        <w:t>rubric.</w:t>
      </w:r>
      <w:r>
        <w:rPr>
          <w:spacing w:val="-2"/>
        </w:rPr>
        <w:t xml:space="preserve"> </w:t>
      </w:r>
      <w:r>
        <w:t>If</w:t>
      </w:r>
      <w:r>
        <w:rPr>
          <w:spacing w:val="-2"/>
        </w:rPr>
        <w:t xml:space="preserve"> </w:t>
      </w:r>
      <w:r>
        <w:t>a</w:t>
      </w:r>
      <w:r>
        <w:rPr>
          <w:spacing w:val="-2"/>
        </w:rPr>
        <w:t xml:space="preserve"> </w:t>
      </w:r>
      <w:r>
        <w:t>test</w:t>
      </w:r>
      <w:r>
        <w:rPr>
          <w:spacing w:val="-2"/>
        </w:rPr>
        <w:t xml:space="preserve"> </w:t>
      </w:r>
      <w:proofErr w:type="gramStart"/>
      <w:r>
        <w:t>is</w:t>
      </w:r>
      <w:r>
        <w:rPr>
          <w:spacing w:val="-2"/>
        </w:rPr>
        <w:t xml:space="preserve"> </w:t>
      </w:r>
      <w:r>
        <w:t>intentionally</w:t>
      </w:r>
      <w:proofErr w:type="gramEnd"/>
      <w:r>
        <w:t xml:space="preserve"> unavailable, the grader should accept documentation that the result is unavailable.</w:t>
      </w:r>
    </w:p>
    <w:p w14:paraId="722BA269" w14:textId="77777777" w:rsidR="00F9164C" w:rsidRDefault="00000000">
      <w:pPr>
        <w:spacing w:before="73"/>
        <w:ind w:left="835"/>
        <w:rPr>
          <w:rFonts w:ascii="Arial"/>
          <w:i/>
          <w:sz w:val="15"/>
        </w:rPr>
      </w:pPr>
      <w:r>
        <w:rPr>
          <w:rFonts w:ascii="Arial"/>
          <w:i/>
          <w:noProof/>
          <w:sz w:val="15"/>
        </w:rPr>
        <mc:AlternateContent>
          <mc:Choice Requires="wpg">
            <w:drawing>
              <wp:anchor distT="0" distB="0" distL="0" distR="0" simplePos="0" relativeHeight="487597056" behindDoc="1" locked="0" layoutInCell="1" allowOverlap="1" wp14:anchorId="6FCC2F4F" wp14:editId="073FE9AE">
                <wp:simplePos x="0" y="0"/>
                <wp:positionH relativeFrom="page">
                  <wp:posOffset>930275</wp:posOffset>
                </wp:positionH>
                <wp:positionV relativeFrom="paragraph">
                  <wp:posOffset>186144</wp:posOffset>
                </wp:positionV>
                <wp:extent cx="5916930" cy="3462654"/>
                <wp:effectExtent l="0" t="0" r="0" b="0"/>
                <wp:wrapTopAndBottom/>
                <wp:docPr id="52" name="Group 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16930" cy="3462654"/>
                          <a:chOff x="0" y="0"/>
                          <a:chExt cx="5916930" cy="3462654"/>
                        </a:xfrm>
                      </wpg:grpSpPr>
                      <pic:pic xmlns:pic="http://schemas.openxmlformats.org/drawingml/2006/picture">
                        <pic:nvPicPr>
                          <pic:cNvPr id="53" name="Image 53"/>
                          <pic:cNvPicPr/>
                        </pic:nvPicPr>
                        <pic:blipFill>
                          <a:blip r:embed="rId43" cstate="print"/>
                          <a:stretch>
                            <a:fillRect/>
                          </a:stretch>
                        </pic:blipFill>
                        <pic:spPr>
                          <a:xfrm>
                            <a:off x="47637" y="61980"/>
                            <a:ext cx="5821655" cy="2853000"/>
                          </a:xfrm>
                          <a:prstGeom prst="rect">
                            <a:avLst/>
                          </a:prstGeom>
                        </pic:spPr>
                      </pic:pic>
                      <wps:wsp>
                        <wps:cNvPr id="54" name="Graphic 54"/>
                        <wps:cNvSpPr/>
                        <wps:spPr>
                          <a:xfrm>
                            <a:off x="4762" y="4762"/>
                            <a:ext cx="5907405" cy="3453129"/>
                          </a:xfrm>
                          <a:custGeom>
                            <a:avLst/>
                            <a:gdLst/>
                            <a:ahLst/>
                            <a:cxnLst/>
                            <a:rect l="l" t="t" r="r" b="b"/>
                            <a:pathLst>
                              <a:path w="5907405" h="3453129">
                                <a:moveTo>
                                  <a:pt x="0" y="3453129"/>
                                </a:moveTo>
                                <a:lnTo>
                                  <a:pt x="5907405" y="3453129"/>
                                </a:lnTo>
                                <a:lnTo>
                                  <a:pt x="5907405" y="0"/>
                                </a:lnTo>
                                <a:lnTo>
                                  <a:pt x="0" y="0"/>
                                </a:lnTo>
                                <a:lnTo>
                                  <a:pt x="0" y="3453129"/>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4FE22D7" id="Group 52" o:spid="_x0000_s1026" style="position:absolute;margin-left:73.25pt;margin-top:14.65pt;width:465.9pt;height:272.65pt;z-index:-15719424;mso-wrap-distance-left:0;mso-wrap-distance-right:0;mso-position-horizontal-relative:page" coordsize="59169,3462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">
                <v:shape id="Image 53" o:spid="_x0000_s1027" type="#_x0000_t75" style="position:absolute;left:476;top:619;width:58216;height:285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">
                  <v:imagedata r:id="rId44" o:title=""/>
                </v:shape>
                <v:shape id="Graphic 54" o:spid="_x0000_s1028" style="position:absolute;left:47;top:47;width:59074;height:34531;visibility:visible;mso-wrap-style:square;v-text-anchor:top" coordsize="5907405,34531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" path="m,3453129r5907405,l5907405,,,,,3453129xe" filled="f">
                  <v:path arrowok="t"/>
                </v:shape>
                <w10:wrap type="topAndBottom" anchorx="page"/>
              </v:group>
            </w:pict>
          </mc:Fallback>
        </mc:AlternateContent>
      </w:r>
      <w:r>
        <w:rPr>
          <w:rFonts w:ascii="Arial"/>
          <w:i/>
          <w:color w:val="666666"/>
          <w:sz w:val="15"/>
        </w:rPr>
        <w:t>Evidence:</w:t>
      </w:r>
      <w:r>
        <w:rPr>
          <w:rFonts w:ascii="Arial"/>
          <w:i/>
          <w:color w:val="666666"/>
          <w:spacing w:val="-6"/>
          <w:sz w:val="15"/>
        </w:rPr>
        <w:t xml:space="preserve"> </w:t>
      </w:r>
      <w:r>
        <w:rPr>
          <w:rFonts w:ascii="Arial"/>
          <w:i/>
          <w:color w:val="666666"/>
          <w:sz w:val="15"/>
        </w:rPr>
        <w:t>Tuesday</w:t>
      </w:r>
      <w:r>
        <w:rPr>
          <w:rFonts w:ascii="Arial"/>
          <w:i/>
          <w:color w:val="666666"/>
          <w:spacing w:val="-3"/>
          <w:sz w:val="15"/>
        </w:rPr>
        <w:t xml:space="preserve"> </w:t>
      </w:r>
      <w:r>
        <w:rPr>
          <w:rFonts w:ascii="Arial"/>
          <w:i/>
          <w:color w:val="666666"/>
          <w:sz w:val="15"/>
        </w:rPr>
        <w:t>live</w:t>
      </w:r>
      <w:r>
        <w:rPr>
          <w:rFonts w:ascii="Arial"/>
          <w:i/>
          <w:color w:val="666666"/>
          <w:spacing w:val="-3"/>
          <w:sz w:val="15"/>
        </w:rPr>
        <w:t xml:space="preserve"> </w:t>
      </w:r>
      <w:r>
        <w:rPr>
          <w:rFonts w:ascii="Arial"/>
          <w:i/>
          <w:color w:val="666666"/>
          <w:sz w:val="15"/>
        </w:rPr>
        <w:t>objective</w:t>
      </w:r>
      <w:r>
        <w:rPr>
          <w:rFonts w:ascii="Arial"/>
          <w:i/>
          <w:color w:val="666666"/>
          <w:spacing w:val="-2"/>
          <w:sz w:val="15"/>
        </w:rPr>
        <w:t xml:space="preserve"> panels.</w:t>
      </w:r>
    </w:p>
    <w:p w14:paraId="0F029CCB" w14:textId="77777777" w:rsidR="00F9164C" w:rsidRDefault="00000000">
      <w:pPr>
        <w:spacing w:before="79"/>
        <w:ind w:left="10" w:right="10"/>
        <w:jc w:val="center"/>
        <w:rPr>
          <w:rFonts w:ascii="Arial"/>
          <w:i/>
          <w:sz w:val="15"/>
        </w:rPr>
      </w:pPr>
      <w:r>
        <w:rPr>
          <w:rFonts w:ascii="Arial"/>
          <w:i/>
          <w:color w:val="666666"/>
          <w:sz w:val="15"/>
        </w:rPr>
        <w:t>The</w:t>
      </w:r>
      <w:r>
        <w:rPr>
          <w:rFonts w:ascii="Arial"/>
          <w:i/>
          <w:color w:val="666666"/>
          <w:spacing w:val="-2"/>
          <w:sz w:val="15"/>
        </w:rPr>
        <w:t xml:space="preserve"> </w:t>
      </w:r>
      <w:r>
        <w:rPr>
          <w:rFonts w:ascii="Arial"/>
          <w:i/>
          <w:color w:val="666666"/>
          <w:sz w:val="15"/>
        </w:rPr>
        <w:t>live</w:t>
      </w:r>
      <w:r>
        <w:rPr>
          <w:rFonts w:ascii="Arial"/>
          <w:i/>
          <w:color w:val="666666"/>
          <w:spacing w:val="-2"/>
          <w:sz w:val="15"/>
        </w:rPr>
        <w:t xml:space="preserve"> </w:t>
      </w:r>
      <w:r>
        <w:rPr>
          <w:rFonts w:ascii="Arial"/>
          <w:i/>
          <w:color w:val="666666"/>
          <w:sz w:val="15"/>
        </w:rPr>
        <w:t>CMP</w:t>
      </w:r>
      <w:r>
        <w:rPr>
          <w:rFonts w:ascii="Arial"/>
          <w:i/>
          <w:color w:val="666666"/>
          <w:spacing w:val="-3"/>
          <w:sz w:val="15"/>
        </w:rPr>
        <w:t xml:space="preserve"> </w:t>
      </w:r>
      <w:r>
        <w:rPr>
          <w:rFonts w:ascii="Arial"/>
          <w:i/>
          <w:color w:val="666666"/>
          <w:sz w:val="15"/>
        </w:rPr>
        <w:t>is</w:t>
      </w:r>
      <w:r>
        <w:rPr>
          <w:rFonts w:ascii="Arial"/>
          <w:i/>
          <w:color w:val="666666"/>
          <w:spacing w:val="-3"/>
          <w:sz w:val="15"/>
        </w:rPr>
        <w:t xml:space="preserve"> </w:t>
      </w:r>
      <w:r>
        <w:rPr>
          <w:rFonts w:ascii="Arial"/>
          <w:i/>
          <w:color w:val="666666"/>
          <w:sz w:val="15"/>
        </w:rPr>
        <w:t>incomplete</w:t>
      </w:r>
      <w:r>
        <w:rPr>
          <w:rFonts w:ascii="Arial"/>
          <w:i/>
          <w:color w:val="666666"/>
          <w:spacing w:val="-2"/>
          <w:sz w:val="15"/>
        </w:rPr>
        <w:t xml:space="preserve"> </w:t>
      </w:r>
      <w:r>
        <w:rPr>
          <w:rFonts w:ascii="Arial"/>
          <w:i/>
          <w:color w:val="666666"/>
          <w:sz w:val="15"/>
        </w:rPr>
        <w:t>and</w:t>
      </w:r>
      <w:r>
        <w:rPr>
          <w:rFonts w:ascii="Arial"/>
          <w:i/>
          <w:color w:val="666666"/>
          <w:spacing w:val="-1"/>
          <w:sz w:val="15"/>
        </w:rPr>
        <w:t xml:space="preserve"> </w:t>
      </w:r>
      <w:r>
        <w:rPr>
          <w:rFonts w:ascii="Arial"/>
          <w:i/>
          <w:color w:val="666666"/>
          <w:sz w:val="15"/>
        </w:rPr>
        <w:t>the</w:t>
      </w:r>
      <w:r>
        <w:rPr>
          <w:rFonts w:ascii="Arial"/>
          <w:i/>
          <w:color w:val="666666"/>
          <w:spacing w:val="-2"/>
          <w:sz w:val="15"/>
        </w:rPr>
        <w:t xml:space="preserve"> </w:t>
      </w:r>
      <w:r>
        <w:rPr>
          <w:rFonts w:ascii="Arial"/>
          <w:i/>
          <w:color w:val="666666"/>
          <w:sz w:val="15"/>
        </w:rPr>
        <w:t>lipid</w:t>
      </w:r>
      <w:r>
        <w:rPr>
          <w:rFonts w:ascii="Arial"/>
          <w:i/>
          <w:color w:val="666666"/>
          <w:spacing w:val="-2"/>
          <w:sz w:val="15"/>
        </w:rPr>
        <w:t xml:space="preserve"> </w:t>
      </w:r>
      <w:r>
        <w:rPr>
          <w:rFonts w:ascii="Arial"/>
          <w:i/>
          <w:color w:val="666666"/>
          <w:sz w:val="15"/>
        </w:rPr>
        <w:t>and</w:t>
      </w:r>
      <w:r>
        <w:rPr>
          <w:rFonts w:ascii="Arial"/>
          <w:i/>
          <w:color w:val="666666"/>
          <w:spacing w:val="-2"/>
          <w:sz w:val="15"/>
        </w:rPr>
        <w:t xml:space="preserve"> </w:t>
      </w:r>
      <w:r>
        <w:rPr>
          <w:rFonts w:ascii="Arial"/>
          <w:i/>
          <w:color w:val="666666"/>
          <w:sz w:val="15"/>
        </w:rPr>
        <w:t>Missing</w:t>
      </w:r>
      <w:r>
        <w:rPr>
          <w:rFonts w:ascii="Arial"/>
          <w:i/>
          <w:color w:val="666666"/>
          <w:spacing w:val="-2"/>
          <w:sz w:val="15"/>
        </w:rPr>
        <w:t xml:space="preserve"> </w:t>
      </w:r>
      <w:r>
        <w:rPr>
          <w:rFonts w:ascii="Arial"/>
          <w:i/>
          <w:color w:val="666666"/>
          <w:sz w:val="15"/>
        </w:rPr>
        <w:t>/</w:t>
      </w:r>
      <w:r>
        <w:rPr>
          <w:rFonts w:ascii="Arial"/>
          <w:i/>
          <w:color w:val="666666"/>
          <w:spacing w:val="-4"/>
          <w:sz w:val="15"/>
        </w:rPr>
        <w:t xml:space="preserve"> </w:t>
      </w:r>
      <w:r>
        <w:rPr>
          <w:rFonts w:ascii="Arial"/>
          <w:i/>
          <w:color w:val="666666"/>
          <w:sz w:val="15"/>
        </w:rPr>
        <w:t>Needed</w:t>
      </w:r>
      <w:r>
        <w:rPr>
          <w:rFonts w:ascii="Arial"/>
          <w:i/>
          <w:color w:val="666666"/>
          <w:spacing w:val="-2"/>
          <w:sz w:val="15"/>
        </w:rPr>
        <w:t xml:space="preserve"> </w:t>
      </w:r>
      <w:r>
        <w:rPr>
          <w:rFonts w:ascii="Arial"/>
          <w:i/>
          <w:color w:val="666666"/>
          <w:sz w:val="15"/>
        </w:rPr>
        <w:t>Labs</w:t>
      </w:r>
      <w:r>
        <w:rPr>
          <w:rFonts w:ascii="Arial"/>
          <w:i/>
          <w:color w:val="666666"/>
          <w:spacing w:val="-3"/>
          <w:sz w:val="15"/>
        </w:rPr>
        <w:t xml:space="preserve"> </w:t>
      </w:r>
      <w:r>
        <w:rPr>
          <w:rFonts w:ascii="Arial"/>
          <w:i/>
          <w:color w:val="666666"/>
          <w:sz w:val="15"/>
        </w:rPr>
        <w:t>panels</w:t>
      </w:r>
      <w:r>
        <w:rPr>
          <w:rFonts w:ascii="Arial"/>
          <w:i/>
          <w:color w:val="666666"/>
          <w:spacing w:val="-3"/>
          <w:sz w:val="15"/>
        </w:rPr>
        <w:t xml:space="preserve"> </w:t>
      </w:r>
      <w:r>
        <w:rPr>
          <w:rFonts w:ascii="Arial"/>
          <w:i/>
          <w:color w:val="666666"/>
          <w:sz w:val="15"/>
        </w:rPr>
        <w:t>show</w:t>
      </w:r>
      <w:r>
        <w:rPr>
          <w:rFonts w:ascii="Arial"/>
          <w:i/>
          <w:color w:val="666666"/>
          <w:spacing w:val="-2"/>
          <w:sz w:val="15"/>
        </w:rPr>
        <w:t xml:space="preserve"> </w:t>
      </w:r>
      <w:r>
        <w:rPr>
          <w:rFonts w:ascii="Arial"/>
          <w:i/>
          <w:color w:val="666666"/>
          <w:sz w:val="15"/>
        </w:rPr>
        <w:t>no</w:t>
      </w:r>
      <w:r>
        <w:rPr>
          <w:rFonts w:ascii="Arial"/>
          <w:i/>
          <w:color w:val="666666"/>
          <w:spacing w:val="-1"/>
          <w:sz w:val="15"/>
        </w:rPr>
        <w:t xml:space="preserve"> </w:t>
      </w:r>
      <w:r>
        <w:rPr>
          <w:rFonts w:ascii="Arial"/>
          <w:i/>
          <w:color w:val="666666"/>
          <w:spacing w:val="-2"/>
          <w:sz w:val="15"/>
        </w:rPr>
        <w:t>results.</w:t>
      </w:r>
    </w:p>
    <w:p w14:paraId="7245DAF4" w14:textId="77777777" w:rsidR="00F9164C" w:rsidRDefault="00000000">
      <w:pPr>
        <w:spacing w:before="142"/>
        <w:ind w:left="835"/>
        <w:rPr>
          <w:rFonts w:ascii="Arial"/>
          <w:i/>
          <w:sz w:val="15"/>
        </w:rPr>
      </w:pPr>
      <w:r>
        <w:rPr>
          <w:rFonts w:ascii="Arial"/>
          <w:i/>
          <w:color w:val="666666"/>
          <w:sz w:val="15"/>
        </w:rPr>
        <w:t>Answer</w:t>
      </w:r>
      <w:r>
        <w:rPr>
          <w:rFonts w:ascii="Arial"/>
          <w:i/>
          <w:color w:val="666666"/>
          <w:spacing w:val="-4"/>
          <w:sz w:val="15"/>
        </w:rPr>
        <w:t xml:space="preserve"> </w:t>
      </w:r>
      <w:r>
        <w:rPr>
          <w:rFonts w:ascii="Arial"/>
          <w:i/>
          <w:color w:val="666666"/>
          <w:sz w:val="15"/>
        </w:rPr>
        <w:t>key</w:t>
      </w:r>
      <w:r>
        <w:rPr>
          <w:rFonts w:ascii="Arial"/>
          <w:i/>
          <w:color w:val="666666"/>
          <w:spacing w:val="-4"/>
          <w:sz w:val="15"/>
        </w:rPr>
        <w:t xml:space="preserve"> </w:t>
      </w:r>
      <w:r>
        <w:rPr>
          <w:rFonts w:ascii="Arial"/>
          <w:i/>
          <w:color w:val="666666"/>
          <w:sz w:val="15"/>
        </w:rPr>
        <w:t>evidence:</w:t>
      </w:r>
      <w:r>
        <w:rPr>
          <w:rFonts w:ascii="Arial"/>
          <w:i/>
          <w:color w:val="666666"/>
          <w:spacing w:val="-6"/>
          <w:sz w:val="15"/>
        </w:rPr>
        <w:t xml:space="preserve"> </w:t>
      </w:r>
      <w:r>
        <w:rPr>
          <w:rFonts w:ascii="Arial"/>
          <w:i/>
          <w:color w:val="666666"/>
          <w:sz w:val="15"/>
        </w:rPr>
        <w:t>Tuesday</w:t>
      </w:r>
      <w:r>
        <w:rPr>
          <w:rFonts w:ascii="Arial"/>
          <w:i/>
          <w:color w:val="666666"/>
          <w:spacing w:val="-4"/>
          <w:sz w:val="15"/>
        </w:rPr>
        <w:t xml:space="preserve"> </w:t>
      </w:r>
      <w:r>
        <w:rPr>
          <w:rFonts w:ascii="Arial"/>
          <w:i/>
          <w:color w:val="666666"/>
          <w:sz w:val="15"/>
        </w:rPr>
        <w:t>intended</w:t>
      </w:r>
      <w:r>
        <w:rPr>
          <w:rFonts w:ascii="Arial"/>
          <w:i/>
          <w:color w:val="666666"/>
          <w:spacing w:val="-3"/>
          <w:sz w:val="15"/>
        </w:rPr>
        <w:t xml:space="preserve"> </w:t>
      </w:r>
      <w:r>
        <w:rPr>
          <w:rFonts w:ascii="Arial"/>
          <w:i/>
          <w:color w:val="666666"/>
          <w:sz w:val="15"/>
        </w:rPr>
        <w:t>laboratory</w:t>
      </w:r>
      <w:r>
        <w:rPr>
          <w:rFonts w:ascii="Arial"/>
          <w:i/>
          <w:color w:val="666666"/>
          <w:spacing w:val="-4"/>
          <w:sz w:val="15"/>
        </w:rPr>
        <w:t xml:space="preserve"> </w:t>
      </w:r>
      <w:r>
        <w:rPr>
          <w:rFonts w:ascii="Arial"/>
          <w:i/>
          <w:color w:val="666666"/>
          <w:sz w:val="15"/>
        </w:rPr>
        <w:t>and</w:t>
      </w:r>
      <w:r>
        <w:rPr>
          <w:rFonts w:ascii="Arial"/>
          <w:i/>
          <w:color w:val="666666"/>
          <w:spacing w:val="-3"/>
          <w:sz w:val="15"/>
        </w:rPr>
        <w:t xml:space="preserve"> </w:t>
      </w:r>
      <w:r>
        <w:rPr>
          <w:rFonts w:ascii="Arial"/>
          <w:i/>
          <w:color w:val="666666"/>
          <w:sz w:val="15"/>
        </w:rPr>
        <w:t>echocardiogram</w:t>
      </w:r>
      <w:r>
        <w:rPr>
          <w:rFonts w:ascii="Arial"/>
          <w:i/>
          <w:color w:val="666666"/>
          <w:spacing w:val="-4"/>
          <w:sz w:val="15"/>
        </w:rPr>
        <w:t xml:space="preserve"> data.</w:t>
      </w:r>
    </w:p>
    <w:p w14:paraId="7CEDC038" w14:textId="77777777" w:rsidR="00F9164C" w:rsidRDefault="00F9164C">
      <w:pPr>
        <w:rPr>
          <w:rFonts w:ascii="Arial"/>
          <w:i/>
          <w:sz w:val="15"/>
        </w:rPr>
        <w:sectPr w:rsidR="00F9164C">
          <w:pgSz w:w="12240" w:h="15840"/>
          <w:pgMar w:top="720" w:right="0" w:bottom="540" w:left="0" w:header="0" w:footer="313" w:gutter="0"/>
          <w:cols w:space="720"/>
        </w:sectPr>
      </w:pPr>
    </w:p>
    <w:p w14:paraId="47F40EAB" w14:textId="77777777" w:rsidR="00F9164C" w:rsidRDefault="00000000">
      <w:pPr>
        <w:ind w:left="4064"/>
        <w:rPr>
          <w:rFonts w:ascii="Arial"/>
          <w:sz w:val="20"/>
        </w:rPr>
      </w:pPr>
      <w:r>
        <w:rPr>
          <w:rFonts w:ascii="Arial"/>
          <w:noProof/>
          <w:sz w:val="20"/>
        </w:rPr>
        <w:lastRenderedPageBreak/>
        <mc:AlternateContent>
          <mc:Choice Requires="wpg">
            <w:drawing>
              <wp:inline distT="0" distB="0" distL="0" distR="0" wp14:anchorId="39F474FA" wp14:editId="72388092">
                <wp:extent cx="2609850" cy="5886450"/>
                <wp:effectExtent l="0" t="0" r="0" b="0"/>
                <wp:docPr id="55" name="Group 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09850" cy="5886450"/>
                          <a:chOff x="0" y="0"/>
                          <a:chExt cx="2609850" cy="5886450"/>
                        </a:xfrm>
                      </wpg:grpSpPr>
                      <pic:pic xmlns:pic="http://schemas.openxmlformats.org/drawingml/2006/picture">
                        <pic:nvPicPr>
                          <pic:cNvPr id="56" name="Image 56"/>
                          <pic:cNvPicPr/>
                        </pic:nvPicPr>
                        <pic:blipFill>
                          <a:blip r:embed="rId45" cstate="print"/>
                          <a:stretch>
                            <a:fillRect/>
                          </a:stretch>
                        </pic:blipFill>
                        <pic:spPr>
                          <a:xfrm>
                            <a:off x="166913" y="181050"/>
                            <a:ext cx="1927593" cy="5562352"/>
                          </a:xfrm>
                          <a:prstGeom prst="rect">
                            <a:avLst/>
                          </a:prstGeom>
                        </pic:spPr>
                      </pic:pic>
                      <wps:wsp>
                        <wps:cNvPr id="57" name="Graphic 57"/>
                        <wps:cNvSpPr/>
                        <wps:spPr>
                          <a:xfrm>
                            <a:off x="4762" y="4762"/>
                            <a:ext cx="2600325" cy="5876925"/>
                          </a:xfrm>
                          <a:custGeom>
                            <a:avLst/>
                            <a:gdLst/>
                            <a:ahLst/>
                            <a:cxnLst/>
                            <a:rect l="l" t="t" r="r" b="b"/>
                            <a:pathLst>
                              <a:path w="2600325" h="5876925">
                                <a:moveTo>
                                  <a:pt x="0" y="5876925"/>
                                </a:moveTo>
                                <a:lnTo>
                                  <a:pt x="2600325" y="5876925"/>
                                </a:lnTo>
                                <a:lnTo>
                                  <a:pt x="2600325" y="0"/>
                                </a:lnTo>
                                <a:lnTo>
                                  <a:pt x="0" y="0"/>
                                </a:lnTo>
                                <a:lnTo>
                                  <a:pt x="0" y="5876925"/>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B459DA2" id="Group 55" o:spid="_x0000_s1026" style="width:205.5pt;height:463.5pt;mso-position-horizontal-relative:char;mso-position-vertical-relative:line" coordsize="26098,5886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">
                <v:shape id="Image 56" o:spid="_x0000_s1027" type="#_x0000_t75" style="position:absolute;left:1669;top:1810;width:19276;height:556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">
                  <v:imagedata r:id="rId46" o:title=""/>
                </v:shape>
                <v:shape id="Graphic 57" o:spid="_x0000_s1028" style="position:absolute;left:47;top:47;width:26003;height:58769;visibility:visible;mso-wrap-style:square;v-text-anchor:top" coordsize="2600325,5876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" path="m,5876925r2600325,l2600325,,,,,5876925xe" filled="f">
                  <v:path arrowok="t"/>
                </v:shape>
                <w10:anchorlock/>
              </v:group>
            </w:pict>
          </mc:Fallback>
        </mc:AlternateContent>
      </w:r>
    </w:p>
    <w:p w14:paraId="78E3865E" w14:textId="77777777" w:rsidR="00F9164C" w:rsidRDefault="00000000">
      <w:pPr>
        <w:spacing w:before="47"/>
        <w:ind w:left="10" w:right="10"/>
        <w:jc w:val="center"/>
        <w:rPr>
          <w:rFonts w:ascii="Arial"/>
          <w:i/>
          <w:sz w:val="15"/>
        </w:rPr>
      </w:pPr>
      <w:r>
        <w:rPr>
          <w:rFonts w:ascii="Arial"/>
          <w:i/>
          <w:color w:val="666666"/>
          <w:sz w:val="15"/>
        </w:rPr>
        <w:t>The</w:t>
      </w:r>
      <w:r>
        <w:rPr>
          <w:rFonts w:ascii="Arial"/>
          <w:i/>
          <w:color w:val="666666"/>
          <w:spacing w:val="-5"/>
          <w:sz w:val="15"/>
        </w:rPr>
        <w:t xml:space="preserve"> </w:t>
      </w:r>
      <w:r>
        <w:rPr>
          <w:rFonts w:ascii="Arial"/>
          <w:i/>
          <w:color w:val="666666"/>
          <w:sz w:val="15"/>
        </w:rPr>
        <w:t>official</w:t>
      </w:r>
      <w:r>
        <w:rPr>
          <w:rFonts w:ascii="Arial"/>
          <w:i/>
          <w:color w:val="666666"/>
          <w:spacing w:val="-2"/>
          <w:sz w:val="15"/>
        </w:rPr>
        <w:t xml:space="preserve"> </w:t>
      </w:r>
      <w:r>
        <w:rPr>
          <w:rFonts w:ascii="Arial"/>
          <w:i/>
          <w:color w:val="666666"/>
          <w:sz w:val="15"/>
        </w:rPr>
        <w:t>answer</w:t>
      </w:r>
      <w:r>
        <w:rPr>
          <w:rFonts w:ascii="Arial"/>
          <w:i/>
          <w:color w:val="666666"/>
          <w:spacing w:val="-4"/>
          <w:sz w:val="15"/>
        </w:rPr>
        <w:t xml:space="preserve"> </w:t>
      </w:r>
      <w:r>
        <w:rPr>
          <w:rFonts w:ascii="Arial"/>
          <w:i/>
          <w:color w:val="666666"/>
          <w:sz w:val="15"/>
        </w:rPr>
        <w:t>key</w:t>
      </w:r>
      <w:r>
        <w:rPr>
          <w:rFonts w:ascii="Arial"/>
          <w:i/>
          <w:color w:val="666666"/>
          <w:spacing w:val="-3"/>
          <w:sz w:val="15"/>
        </w:rPr>
        <w:t xml:space="preserve"> </w:t>
      </w:r>
      <w:r>
        <w:rPr>
          <w:rFonts w:ascii="Arial"/>
          <w:i/>
          <w:color w:val="666666"/>
          <w:sz w:val="15"/>
        </w:rPr>
        <w:t>contains</w:t>
      </w:r>
      <w:r>
        <w:rPr>
          <w:rFonts w:ascii="Arial"/>
          <w:i/>
          <w:color w:val="666666"/>
          <w:spacing w:val="-4"/>
          <w:sz w:val="15"/>
        </w:rPr>
        <w:t xml:space="preserve"> </w:t>
      </w:r>
      <w:r>
        <w:rPr>
          <w:rFonts w:ascii="Arial"/>
          <w:i/>
          <w:color w:val="666666"/>
          <w:sz w:val="15"/>
        </w:rPr>
        <w:t>BNP,</w:t>
      </w:r>
      <w:r>
        <w:rPr>
          <w:rFonts w:ascii="Arial"/>
          <w:i/>
          <w:color w:val="666666"/>
          <w:spacing w:val="-5"/>
          <w:sz w:val="15"/>
        </w:rPr>
        <w:t xml:space="preserve"> </w:t>
      </w:r>
      <w:r>
        <w:rPr>
          <w:rFonts w:ascii="Arial"/>
          <w:i/>
          <w:color w:val="666666"/>
          <w:sz w:val="15"/>
        </w:rPr>
        <w:t>full</w:t>
      </w:r>
      <w:r>
        <w:rPr>
          <w:rFonts w:ascii="Arial"/>
          <w:i/>
          <w:color w:val="666666"/>
          <w:spacing w:val="-3"/>
          <w:sz w:val="15"/>
        </w:rPr>
        <w:t xml:space="preserve"> </w:t>
      </w:r>
      <w:r>
        <w:rPr>
          <w:rFonts w:ascii="Arial"/>
          <w:i/>
          <w:color w:val="666666"/>
          <w:sz w:val="15"/>
        </w:rPr>
        <w:t>lipid</w:t>
      </w:r>
      <w:r>
        <w:rPr>
          <w:rFonts w:ascii="Arial"/>
          <w:i/>
          <w:color w:val="666666"/>
          <w:spacing w:val="-2"/>
          <w:sz w:val="15"/>
        </w:rPr>
        <w:t xml:space="preserve"> </w:t>
      </w:r>
      <w:r>
        <w:rPr>
          <w:rFonts w:ascii="Arial"/>
          <w:i/>
          <w:color w:val="666666"/>
          <w:sz w:val="15"/>
        </w:rPr>
        <w:t>values,</w:t>
      </w:r>
      <w:r>
        <w:rPr>
          <w:rFonts w:ascii="Arial"/>
          <w:i/>
          <w:color w:val="666666"/>
          <w:spacing w:val="-6"/>
          <w:sz w:val="15"/>
        </w:rPr>
        <w:t xml:space="preserve"> </w:t>
      </w:r>
      <w:r>
        <w:rPr>
          <w:rFonts w:ascii="Arial"/>
          <w:i/>
          <w:color w:val="666666"/>
          <w:sz w:val="15"/>
        </w:rPr>
        <w:t>and</w:t>
      </w:r>
      <w:r>
        <w:rPr>
          <w:rFonts w:ascii="Arial"/>
          <w:i/>
          <w:color w:val="666666"/>
          <w:spacing w:val="-2"/>
          <w:sz w:val="15"/>
        </w:rPr>
        <w:t xml:space="preserve"> </w:t>
      </w:r>
      <w:r>
        <w:rPr>
          <w:rFonts w:ascii="Arial"/>
          <w:i/>
          <w:color w:val="666666"/>
          <w:sz w:val="15"/>
        </w:rPr>
        <w:t>the</w:t>
      </w:r>
      <w:r>
        <w:rPr>
          <w:rFonts w:ascii="Arial"/>
          <w:i/>
          <w:color w:val="666666"/>
          <w:spacing w:val="-3"/>
          <w:sz w:val="15"/>
        </w:rPr>
        <w:t xml:space="preserve"> </w:t>
      </w:r>
      <w:r>
        <w:rPr>
          <w:rFonts w:ascii="Arial"/>
          <w:i/>
          <w:color w:val="666666"/>
          <w:sz w:val="15"/>
        </w:rPr>
        <w:t>intended</w:t>
      </w:r>
      <w:r>
        <w:rPr>
          <w:rFonts w:ascii="Arial"/>
          <w:i/>
          <w:color w:val="666666"/>
          <w:spacing w:val="-2"/>
          <w:sz w:val="15"/>
        </w:rPr>
        <w:t xml:space="preserve"> </w:t>
      </w:r>
      <w:r>
        <w:rPr>
          <w:rFonts w:ascii="Arial"/>
          <w:i/>
          <w:color w:val="666666"/>
          <w:sz w:val="15"/>
        </w:rPr>
        <w:t>echocardiogram</w:t>
      </w:r>
      <w:r>
        <w:rPr>
          <w:rFonts w:ascii="Arial"/>
          <w:i/>
          <w:color w:val="666666"/>
          <w:spacing w:val="-3"/>
          <w:sz w:val="15"/>
        </w:rPr>
        <w:t xml:space="preserve"> </w:t>
      </w:r>
      <w:r>
        <w:rPr>
          <w:rFonts w:ascii="Arial"/>
          <w:i/>
          <w:color w:val="666666"/>
          <w:spacing w:val="-2"/>
          <w:sz w:val="15"/>
        </w:rPr>
        <w:t>interpretation.</w:t>
      </w:r>
    </w:p>
    <w:p w14:paraId="77DF3D43" w14:textId="77777777" w:rsidR="00F9164C" w:rsidRDefault="00F9164C">
      <w:pPr>
        <w:jc w:val="center"/>
        <w:rPr>
          <w:rFonts w:ascii="Arial"/>
          <w:i/>
          <w:sz w:val="15"/>
        </w:rPr>
      </w:pPr>
    </w:p>
    <w:p w14:paraId="0A4EC256" w14:textId="77777777" w:rsidR="00045A91" w:rsidRPr="00045A91" w:rsidRDefault="00045A91">
      <w:pPr>
        <w:jc w:val="center"/>
        <w:rPr>
          <w:rFonts w:ascii="Arial"/>
          <w:i/>
          <w:color w:val="EE0000"/>
          <w:sz w:val="32"/>
          <w:szCs w:val="32"/>
        </w:rPr>
      </w:pPr>
      <w:r w:rsidRPr="00045A91">
        <w:rPr>
          <w:rFonts w:ascii="Arial"/>
          <w:i/>
          <w:color w:val="EE0000"/>
          <w:sz w:val="32"/>
          <w:szCs w:val="32"/>
        </w:rPr>
        <w:t>Correction</w:t>
      </w:r>
    </w:p>
    <w:p w14:paraId="4BA6B298" w14:textId="430EA90D" w:rsidR="00045A91" w:rsidRDefault="00045A91">
      <w:pPr>
        <w:jc w:val="center"/>
        <w:rPr>
          <w:rFonts w:ascii="Arial"/>
          <w:i/>
          <w:sz w:val="15"/>
        </w:rPr>
        <w:sectPr w:rsidR="00045A91">
          <w:pgSz w:w="12240" w:h="15840"/>
          <w:pgMar w:top="800" w:right="0" w:bottom="540" w:left="0" w:header="0" w:footer="313" w:gutter="0"/>
          <w:cols w:space="720"/>
        </w:sectPr>
      </w:pPr>
      <w:r w:rsidRPr="00045A91">
        <w:rPr>
          <w:rFonts w:ascii="Arial"/>
          <w:i/>
          <w:sz w:val="15"/>
        </w:rPr>
        <w:lastRenderedPageBreak/>
        <w:drawing>
          <wp:inline distT="0" distB="0" distL="0" distR="0" wp14:anchorId="24782CF5" wp14:editId="3161794A">
            <wp:extent cx="5378726" cy="5162815"/>
            <wp:effectExtent l="0" t="0" r="0" b="0"/>
            <wp:docPr id="1131530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530644" name=""/>
                    <pic:cNvPicPr/>
                  </pic:nvPicPr>
                  <pic:blipFill>
                    <a:blip r:embed="rId47"/>
                    <a:stretch>
                      <a:fillRect/>
                    </a:stretch>
                  </pic:blipFill>
                  <pic:spPr>
                    <a:xfrm>
                      <a:off x="0" y="0"/>
                      <a:ext cx="5378726" cy="5162815"/>
                    </a:xfrm>
                    <a:prstGeom prst="rect">
                      <a:avLst/>
                    </a:prstGeom>
                  </pic:spPr>
                </pic:pic>
              </a:graphicData>
            </a:graphic>
          </wp:inline>
        </w:drawing>
      </w:r>
    </w:p>
    <w:p w14:paraId="551E412B" w14:textId="77777777" w:rsidR="00F9164C" w:rsidRDefault="00000000">
      <w:pPr>
        <w:pStyle w:val="Heading8"/>
      </w:pPr>
      <w:r>
        <w:rPr>
          <w:color w:val="17365D"/>
        </w:rPr>
        <w:lastRenderedPageBreak/>
        <w:t>Issue</w:t>
      </w:r>
      <w:r>
        <w:rPr>
          <w:color w:val="17365D"/>
          <w:spacing w:val="-6"/>
        </w:rPr>
        <w:t xml:space="preserve"> </w:t>
      </w:r>
      <w:r>
        <w:rPr>
          <w:color w:val="17365D"/>
        </w:rPr>
        <w:t>10.</w:t>
      </w:r>
      <w:r>
        <w:rPr>
          <w:color w:val="17365D"/>
          <w:spacing w:val="1"/>
        </w:rPr>
        <w:t xml:space="preserve"> </w:t>
      </w:r>
      <w:r>
        <w:rPr>
          <w:color w:val="17365D"/>
        </w:rPr>
        <w:t>Preventive</w:t>
      </w:r>
      <w:r>
        <w:rPr>
          <w:color w:val="17365D"/>
          <w:spacing w:val="-4"/>
        </w:rPr>
        <w:t xml:space="preserve"> </w:t>
      </w:r>
      <w:r>
        <w:rPr>
          <w:color w:val="17365D"/>
        </w:rPr>
        <w:t>care</w:t>
      </w:r>
      <w:r>
        <w:rPr>
          <w:color w:val="17365D"/>
          <w:spacing w:val="-3"/>
        </w:rPr>
        <w:t xml:space="preserve"> </w:t>
      </w:r>
      <w:r>
        <w:rPr>
          <w:color w:val="17365D"/>
        </w:rPr>
        <w:t>and</w:t>
      </w:r>
      <w:r>
        <w:rPr>
          <w:color w:val="17365D"/>
          <w:spacing w:val="1"/>
        </w:rPr>
        <w:t xml:space="preserve"> </w:t>
      </w:r>
      <w:r>
        <w:rPr>
          <w:color w:val="17365D"/>
        </w:rPr>
        <w:t>referral details</w:t>
      </w:r>
      <w:r>
        <w:rPr>
          <w:color w:val="17365D"/>
          <w:spacing w:val="-3"/>
        </w:rPr>
        <w:t xml:space="preserve"> </w:t>
      </w:r>
      <w:r>
        <w:rPr>
          <w:color w:val="17365D"/>
        </w:rPr>
        <w:t>required by</w:t>
      </w:r>
      <w:r>
        <w:rPr>
          <w:color w:val="17365D"/>
          <w:spacing w:val="-3"/>
        </w:rPr>
        <w:t xml:space="preserve"> </w:t>
      </w:r>
      <w:r>
        <w:rPr>
          <w:color w:val="17365D"/>
        </w:rPr>
        <w:t>the</w:t>
      </w:r>
      <w:r>
        <w:rPr>
          <w:color w:val="17365D"/>
          <w:spacing w:val="-3"/>
        </w:rPr>
        <w:t xml:space="preserve"> </w:t>
      </w:r>
      <w:r>
        <w:rPr>
          <w:color w:val="17365D"/>
        </w:rPr>
        <w:t>grader</w:t>
      </w:r>
      <w:r>
        <w:rPr>
          <w:color w:val="17365D"/>
          <w:spacing w:val="-3"/>
        </w:rPr>
        <w:t xml:space="preserve"> </w:t>
      </w:r>
      <w:r>
        <w:rPr>
          <w:color w:val="17365D"/>
        </w:rPr>
        <w:t>are</w:t>
      </w:r>
      <w:r>
        <w:rPr>
          <w:color w:val="17365D"/>
          <w:spacing w:val="-4"/>
        </w:rPr>
        <w:t xml:space="preserve"> </w:t>
      </w:r>
      <w:r>
        <w:rPr>
          <w:color w:val="17365D"/>
        </w:rPr>
        <w:t>not</w:t>
      </w:r>
      <w:r>
        <w:rPr>
          <w:color w:val="17365D"/>
          <w:spacing w:val="-1"/>
        </w:rPr>
        <w:t xml:space="preserve"> </w:t>
      </w:r>
      <w:r>
        <w:rPr>
          <w:color w:val="17365D"/>
        </w:rPr>
        <w:t>fully</w:t>
      </w:r>
      <w:r>
        <w:rPr>
          <w:color w:val="17365D"/>
          <w:spacing w:val="-3"/>
        </w:rPr>
        <w:t xml:space="preserve"> </w:t>
      </w:r>
      <w:r>
        <w:rPr>
          <w:color w:val="17365D"/>
        </w:rPr>
        <w:t>exposed to</w:t>
      </w:r>
      <w:r>
        <w:rPr>
          <w:color w:val="17365D"/>
          <w:spacing w:val="-4"/>
        </w:rPr>
        <w:t xml:space="preserve"> </w:t>
      </w:r>
      <w:r>
        <w:rPr>
          <w:color w:val="17365D"/>
        </w:rPr>
        <w:t>the</w:t>
      </w:r>
      <w:r>
        <w:rPr>
          <w:color w:val="17365D"/>
          <w:spacing w:val="-3"/>
        </w:rPr>
        <w:t xml:space="preserve"> </w:t>
      </w:r>
      <w:r>
        <w:rPr>
          <w:color w:val="17365D"/>
          <w:spacing w:val="-2"/>
        </w:rPr>
        <w:t>student</w:t>
      </w:r>
    </w:p>
    <w:p w14:paraId="04B6E132" w14:textId="77777777" w:rsidR="00F9164C" w:rsidRDefault="00000000">
      <w:pPr>
        <w:pStyle w:val="BodyText"/>
        <w:spacing w:before="117" w:line="244" w:lineRule="auto"/>
        <w:ind w:left="835" w:right="934"/>
      </w:pPr>
      <w:r>
        <w:rPr>
          <w:rFonts w:ascii="Arial"/>
          <w:b/>
          <w:color w:val="17365D"/>
        </w:rPr>
        <w:t>What</w:t>
      </w:r>
      <w:r>
        <w:rPr>
          <w:rFonts w:ascii="Arial"/>
          <w:b/>
          <w:color w:val="17365D"/>
          <w:spacing w:val="-2"/>
        </w:rPr>
        <w:t xml:space="preserve"> </w:t>
      </w:r>
      <w:r>
        <w:rPr>
          <w:rFonts w:ascii="Arial"/>
          <w:b/>
          <w:color w:val="17365D"/>
        </w:rPr>
        <w:t>the</w:t>
      </w:r>
      <w:r>
        <w:rPr>
          <w:rFonts w:ascii="Arial"/>
          <w:b/>
          <w:color w:val="17365D"/>
          <w:spacing w:val="-3"/>
        </w:rPr>
        <w:t xml:space="preserve"> </w:t>
      </w:r>
      <w:r>
        <w:rPr>
          <w:rFonts w:ascii="Arial"/>
          <w:b/>
          <w:color w:val="17365D"/>
        </w:rPr>
        <w:t>student</w:t>
      </w:r>
      <w:r>
        <w:rPr>
          <w:rFonts w:ascii="Arial"/>
          <w:b/>
          <w:color w:val="17365D"/>
          <w:spacing w:val="-2"/>
        </w:rPr>
        <w:t xml:space="preserve"> </w:t>
      </w:r>
      <w:r>
        <w:rPr>
          <w:rFonts w:ascii="Arial"/>
          <w:b/>
          <w:color w:val="17365D"/>
        </w:rPr>
        <w:t>saw or</w:t>
      </w:r>
      <w:r>
        <w:rPr>
          <w:rFonts w:ascii="Arial"/>
          <w:b/>
          <w:color w:val="17365D"/>
          <w:spacing w:val="-2"/>
        </w:rPr>
        <w:t xml:space="preserve"> </w:t>
      </w:r>
      <w:r>
        <w:rPr>
          <w:rFonts w:ascii="Arial"/>
          <w:b/>
          <w:color w:val="17365D"/>
        </w:rPr>
        <w:t>heard:</w:t>
      </w:r>
      <w:r>
        <w:rPr>
          <w:rFonts w:ascii="Arial"/>
          <w:b/>
          <w:color w:val="17365D"/>
          <w:spacing w:val="-1"/>
        </w:rPr>
        <w:t xml:space="preserve"> </w:t>
      </w:r>
      <w:r>
        <w:t>The</w:t>
      </w:r>
      <w:r>
        <w:rPr>
          <w:spacing w:val="-2"/>
        </w:rPr>
        <w:t xml:space="preserve"> </w:t>
      </w:r>
      <w:r>
        <w:t>live</w:t>
      </w:r>
      <w:r>
        <w:rPr>
          <w:spacing w:val="-2"/>
        </w:rPr>
        <w:t xml:space="preserve"> </w:t>
      </w:r>
      <w:r>
        <w:t>immunization</w:t>
      </w:r>
      <w:r>
        <w:rPr>
          <w:spacing w:val="-2"/>
        </w:rPr>
        <w:t xml:space="preserve"> </w:t>
      </w:r>
      <w:r>
        <w:t>panel</w:t>
      </w:r>
      <w:r>
        <w:rPr>
          <w:spacing w:val="-2"/>
        </w:rPr>
        <w:t xml:space="preserve"> </w:t>
      </w:r>
      <w:r>
        <w:t>displays</w:t>
      </w:r>
      <w:r>
        <w:rPr>
          <w:spacing w:val="-2"/>
        </w:rPr>
        <w:t xml:space="preserve"> </w:t>
      </w:r>
      <w:r>
        <w:t>influenza</w:t>
      </w:r>
      <w:r>
        <w:rPr>
          <w:spacing w:val="-2"/>
        </w:rPr>
        <w:t xml:space="preserve"> </w:t>
      </w:r>
      <w:r>
        <w:t>as</w:t>
      </w:r>
      <w:r>
        <w:rPr>
          <w:spacing w:val="-2"/>
        </w:rPr>
        <w:t xml:space="preserve"> </w:t>
      </w:r>
      <w:r>
        <w:t>up</w:t>
      </w:r>
      <w:r>
        <w:rPr>
          <w:spacing w:val="-2"/>
        </w:rPr>
        <w:t xml:space="preserve"> </w:t>
      </w:r>
      <w:r>
        <w:t>to</w:t>
      </w:r>
      <w:r>
        <w:rPr>
          <w:spacing w:val="-2"/>
        </w:rPr>
        <w:t xml:space="preserve"> </w:t>
      </w:r>
      <w:r>
        <w:t>date</w:t>
      </w:r>
      <w:r>
        <w:rPr>
          <w:spacing w:val="-2"/>
        </w:rPr>
        <w:t xml:space="preserve"> </w:t>
      </w:r>
      <w:r>
        <w:t>but</w:t>
      </w:r>
      <w:r>
        <w:rPr>
          <w:spacing w:val="-2"/>
        </w:rPr>
        <w:t xml:space="preserve"> </w:t>
      </w:r>
      <w:r>
        <w:t>does</w:t>
      </w:r>
      <w:r>
        <w:rPr>
          <w:spacing w:val="-2"/>
        </w:rPr>
        <w:t xml:space="preserve"> </w:t>
      </w:r>
      <w:r>
        <w:t>not</w:t>
      </w:r>
      <w:r>
        <w:rPr>
          <w:spacing w:val="-3"/>
        </w:rPr>
        <w:t xml:space="preserve"> </w:t>
      </w:r>
      <w:r>
        <w:t>display</w:t>
      </w:r>
      <w:r>
        <w:rPr>
          <w:spacing w:val="-2"/>
        </w:rPr>
        <w:t xml:space="preserve"> </w:t>
      </w:r>
      <w:r>
        <w:t>the</w:t>
      </w:r>
      <w:r>
        <w:rPr>
          <w:spacing w:val="-3"/>
        </w:rPr>
        <w:t xml:space="preserve"> </w:t>
      </w:r>
      <w:r>
        <w:t>full</w:t>
      </w:r>
      <w:r>
        <w:rPr>
          <w:spacing w:val="-2"/>
        </w:rPr>
        <w:t xml:space="preserve"> </w:t>
      </w:r>
      <w:r>
        <w:t>COVID, pneumococcal, Shingrix, and Tdap history used by the grader. The visible encounter identifies an ambulatory care clinic and says the patient was referred for GDMT optimization after a new nonischemic cardiomyopathy diagnosis, but it does not clearly identify the exact primary care referral pathway and cardiology clinic qualifier required by the grader.</w:t>
      </w:r>
    </w:p>
    <w:p w14:paraId="76E9F515" w14:textId="77777777" w:rsidR="00F9164C" w:rsidRDefault="00000000">
      <w:pPr>
        <w:pStyle w:val="BodyText"/>
        <w:spacing w:before="80" w:line="244" w:lineRule="auto"/>
        <w:ind w:left="835" w:right="871"/>
      </w:pPr>
      <w:r>
        <w:rPr>
          <w:rFonts w:ascii="Arial"/>
          <w:b/>
          <w:color w:val="17365D"/>
        </w:rPr>
        <w:t xml:space="preserve">What the grader expected: </w:t>
      </w:r>
      <w:r>
        <w:t>The grader expects COVID primary series status, pneumococcal status, Shingrix status, a Tdap interval,</w:t>
      </w:r>
      <w:r>
        <w:rPr>
          <w:spacing w:val="-3"/>
        </w:rPr>
        <w:t xml:space="preserve"> </w:t>
      </w:r>
      <w:r>
        <w:t>PCP</w:t>
      </w:r>
      <w:r>
        <w:rPr>
          <w:spacing w:val="-2"/>
        </w:rPr>
        <w:t xml:space="preserve"> </w:t>
      </w:r>
      <w:r>
        <w:t>referral,</w:t>
      </w:r>
      <w:r>
        <w:rPr>
          <w:spacing w:val="-2"/>
        </w:rPr>
        <w:t xml:space="preserve"> </w:t>
      </w:r>
      <w:r>
        <w:t>progressive</w:t>
      </w:r>
      <w:r>
        <w:rPr>
          <w:spacing w:val="-2"/>
        </w:rPr>
        <w:t xml:space="preserve"> </w:t>
      </w:r>
      <w:r>
        <w:t>dyspnea</w:t>
      </w:r>
      <w:r>
        <w:rPr>
          <w:spacing w:val="-3"/>
        </w:rPr>
        <w:t xml:space="preserve"> </w:t>
      </w:r>
      <w:r>
        <w:t>and</w:t>
      </w:r>
      <w:r>
        <w:rPr>
          <w:spacing w:val="-2"/>
        </w:rPr>
        <w:t xml:space="preserve"> </w:t>
      </w:r>
      <w:r>
        <w:t>reduced</w:t>
      </w:r>
      <w:r>
        <w:rPr>
          <w:spacing w:val="-3"/>
        </w:rPr>
        <w:t xml:space="preserve"> </w:t>
      </w:r>
      <w:r>
        <w:t>exercise</w:t>
      </w:r>
      <w:r>
        <w:rPr>
          <w:spacing w:val="-2"/>
        </w:rPr>
        <w:t xml:space="preserve"> </w:t>
      </w:r>
      <w:r>
        <w:t>tolerance</w:t>
      </w:r>
      <w:r>
        <w:rPr>
          <w:spacing w:val="-3"/>
        </w:rPr>
        <w:t xml:space="preserve"> </w:t>
      </w:r>
      <w:r>
        <w:t>as</w:t>
      </w:r>
      <w:r>
        <w:rPr>
          <w:spacing w:val="-2"/>
        </w:rPr>
        <w:t xml:space="preserve"> </w:t>
      </w:r>
      <w:r>
        <w:t>referral</w:t>
      </w:r>
      <w:r>
        <w:rPr>
          <w:spacing w:val="-2"/>
        </w:rPr>
        <w:t xml:space="preserve"> </w:t>
      </w:r>
      <w:r>
        <w:t>triggers,</w:t>
      </w:r>
      <w:r>
        <w:rPr>
          <w:spacing w:val="-2"/>
        </w:rPr>
        <w:t xml:space="preserve"> </w:t>
      </w:r>
      <w:r>
        <w:t>and</w:t>
      </w:r>
      <w:r>
        <w:rPr>
          <w:spacing w:val="-3"/>
        </w:rPr>
        <w:t xml:space="preserve"> </w:t>
      </w:r>
      <w:r>
        <w:t>an</w:t>
      </w:r>
      <w:r>
        <w:rPr>
          <w:spacing w:val="-2"/>
        </w:rPr>
        <w:t xml:space="preserve"> </w:t>
      </w:r>
      <w:r>
        <w:t>ambulatory</w:t>
      </w:r>
      <w:r>
        <w:rPr>
          <w:spacing w:val="-2"/>
        </w:rPr>
        <w:t xml:space="preserve"> </w:t>
      </w:r>
      <w:r>
        <w:t>care</w:t>
      </w:r>
      <w:r>
        <w:rPr>
          <w:spacing w:val="-2"/>
        </w:rPr>
        <w:t xml:space="preserve"> </w:t>
      </w:r>
      <w:r>
        <w:t>cardiology clinic setting.</w:t>
      </w:r>
    </w:p>
    <w:p w14:paraId="086C1022" w14:textId="77777777" w:rsidR="00F9164C" w:rsidRDefault="00000000">
      <w:pPr>
        <w:pStyle w:val="BodyText"/>
        <w:spacing w:before="83" w:line="242" w:lineRule="auto"/>
        <w:ind w:left="835" w:right="871"/>
      </w:pPr>
      <w:r>
        <w:rPr>
          <w:rFonts w:ascii="Arial"/>
          <w:b/>
          <w:color w:val="17365D"/>
        </w:rPr>
        <w:t>Why</w:t>
      </w:r>
      <w:r>
        <w:rPr>
          <w:rFonts w:ascii="Arial"/>
          <w:b/>
          <w:color w:val="17365D"/>
          <w:spacing w:val="-2"/>
        </w:rPr>
        <w:t xml:space="preserve"> </w:t>
      </w:r>
      <w:r>
        <w:rPr>
          <w:rFonts w:ascii="Arial"/>
          <w:b/>
          <w:color w:val="17365D"/>
        </w:rPr>
        <w:t>this</w:t>
      </w:r>
      <w:r>
        <w:rPr>
          <w:rFonts w:ascii="Arial"/>
          <w:b/>
          <w:color w:val="17365D"/>
          <w:spacing w:val="-3"/>
        </w:rPr>
        <w:t xml:space="preserve"> </w:t>
      </w:r>
      <w:r>
        <w:rPr>
          <w:rFonts w:ascii="Arial"/>
          <w:b/>
          <w:color w:val="17365D"/>
        </w:rPr>
        <w:t>is</w:t>
      </w:r>
      <w:r>
        <w:rPr>
          <w:rFonts w:ascii="Arial"/>
          <w:b/>
          <w:color w:val="17365D"/>
          <w:spacing w:val="-2"/>
        </w:rPr>
        <w:t xml:space="preserve"> </w:t>
      </w:r>
      <w:r>
        <w:rPr>
          <w:rFonts w:ascii="Arial"/>
          <w:b/>
          <w:color w:val="17365D"/>
        </w:rPr>
        <w:t>a</w:t>
      </w:r>
      <w:r>
        <w:rPr>
          <w:rFonts w:ascii="Arial"/>
          <w:b/>
          <w:color w:val="17365D"/>
          <w:spacing w:val="-3"/>
        </w:rPr>
        <w:t xml:space="preserve"> </w:t>
      </w:r>
      <w:r>
        <w:rPr>
          <w:rFonts w:ascii="Arial"/>
          <w:b/>
          <w:color w:val="17365D"/>
        </w:rPr>
        <w:t>problem:</w:t>
      </w:r>
      <w:r>
        <w:rPr>
          <w:rFonts w:ascii="Arial"/>
          <w:b/>
          <w:color w:val="17365D"/>
          <w:spacing w:val="-1"/>
        </w:rPr>
        <w:t xml:space="preserve"> </w:t>
      </w:r>
      <w:r>
        <w:t>These</w:t>
      </w:r>
      <w:r>
        <w:rPr>
          <w:spacing w:val="-2"/>
        </w:rPr>
        <w:t xml:space="preserve"> </w:t>
      </w:r>
      <w:r>
        <w:t>are</w:t>
      </w:r>
      <w:r>
        <w:rPr>
          <w:spacing w:val="-3"/>
        </w:rPr>
        <w:t xml:space="preserve"> </w:t>
      </w:r>
      <w:r>
        <w:t>chart</w:t>
      </w:r>
      <w:r>
        <w:rPr>
          <w:spacing w:val="-2"/>
        </w:rPr>
        <w:t xml:space="preserve"> </w:t>
      </w:r>
      <w:r>
        <w:t>facts</w:t>
      </w:r>
      <w:r>
        <w:rPr>
          <w:spacing w:val="-2"/>
        </w:rPr>
        <w:t xml:space="preserve"> </w:t>
      </w:r>
      <w:r>
        <w:t>rather</w:t>
      </w:r>
      <w:r>
        <w:rPr>
          <w:spacing w:val="-2"/>
        </w:rPr>
        <w:t xml:space="preserve"> </w:t>
      </w:r>
      <w:r>
        <w:t>than</w:t>
      </w:r>
      <w:r>
        <w:rPr>
          <w:spacing w:val="-2"/>
        </w:rPr>
        <w:t xml:space="preserve"> </w:t>
      </w:r>
      <w:r>
        <w:t>clinical</w:t>
      </w:r>
      <w:r>
        <w:rPr>
          <w:spacing w:val="-2"/>
        </w:rPr>
        <w:t xml:space="preserve"> </w:t>
      </w:r>
      <w:r>
        <w:t>interpretations.</w:t>
      </w:r>
      <w:r>
        <w:rPr>
          <w:spacing w:val="-2"/>
        </w:rPr>
        <w:t xml:space="preserve"> </w:t>
      </w:r>
      <w:r>
        <w:t>The</w:t>
      </w:r>
      <w:r>
        <w:rPr>
          <w:spacing w:val="-2"/>
        </w:rPr>
        <w:t xml:space="preserve"> </w:t>
      </w:r>
      <w:r>
        <w:t>student</w:t>
      </w:r>
      <w:r>
        <w:rPr>
          <w:spacing w:val="-2"/>
        </w:rPr>
        <w:t xml:space="preserve"> </w:t>
      </w:r>
      <w:r>
        <w:t>should</w:t>
      </w:r>
      <w:r>
        <w:rPr>
          <w:spacing w:val="-2"/>
        </w:rPr>
        <w:t xml:space="preserve"> </w:t>
      </w:r>
      <w:r>
        <w:t>not</w:t>
      </w:r>
      <w:r>
        <w:rPr>
          <w:spacing w:val="-3"/>
        </w:rPr>
        <w:t xml:space="preserve"> </w:t>
      </w:r>
      <w:r>
        <w:t>have</w:t>
      </w:r>
      <w:r>
        <w:rPr>
          <w:spacing w:val="-2"/>
        </w:rPr>
        <w:t xml:space="preserve"> </w:t>
      </w:r>
      <w:r>
        <w:t>to</w:t>
      </w:r>
      <w:r>
        <w:rPr>
          <w:spacing w:val="-3"/>
        </w:rPr>
        <w:t xml:space="preserve"> </w:t>
      </w:r>
      <w:r>
        <w:t>infer</w:t>
      </w:r>
      <w:r>
        <w:rPr>
          <w:spacing w:val="-2"/>
        </w:rPr>
        <w:t xml:space="preserve"> </w:t>
      </w:r>
      <w:r>
        <w:t>a</w:t>
      </w:r>
      <w:r>
        <w:rPr>
          <w:spacing w:val="-2"/>
        </w:rPr>
        <w:t xml:space="preserve"> </w:t>
      </w:r>
      <w:r>
        <w:t>referral source, clinic type, or vaccine history that is not visible.</w:t>
      </w:r>
    </w:p>
    <w:p w14:paraId="34B3923D" w14:textId="77777777" w:rsidR="00F9164C" w:rsidRDefault="00000000">
      <w:pPr>
        <w:pStyle w:val="BodyText"/>
        <w:spacing w:before="81" w:line="249" w:lineRule="auto"/>
        <w:ind w:left="835" w:right="871"/>
      </w:pPr>
      <w:r>
        <w:rPr>
          <w:rFonts w:ascii="Arial"/>
          <w:b/>
          <w:color w:val="17365D"/>
        </w:rPr>
        <w:t>Suggested</w:t>
      </w:r>
      <w:r>
        <w:rPr>
          <w:rFonts w:ascii="Arial"/>
          <w:b/>
          <w:color w:val="17365D"/>
          <w:spacing w:val="-4"/>
        </w:rPr>
        <w:t xml:space="preserve"> </w:t>
      </w:r>
      <w:r>
        <w:rPr>
          <w:rFonts w:ascii="Arial"/>
          <w:b/>
          <w:color w:val="17365D"/>
        </w:rPr>
        <w:t>fix:</w:t>
      </w:r>
      <w:r>
        <w:rPr>
          <w:rFonts w:ascii="Arial"/>
          <w:b/>
          <w:color w:val="17365D"/>
          <w:spacing w:val="-3"/>
        </w:rPr>
        <w:t xml:space="preserve"> </w:t>
      </w:r>
      <w:r>
        <w:t>Display</w:t>
      </w:r>
      <w:r>
        <w:rPr>
          <w:spacing w:val="-3"/>
        </w:rPr>
        <w:t xml:space="preserve"> </w:t>
      </w:r>
      <w:r>
        <w:t>the</w:t>
      </w:r>
      <w:r>
        <w:rPr>
          <w:spacing w:val="-3"/>
        </w:rPr>
        <w:t xml:space="preserve"> </w:t>
      </w:r>
      <w:r>
        <w:t>complete</w:t>
      </w:r>
      <w:r>
        <w:rPr>
          <w:spacing w:val="-3"/>
        </w:rPr>
        <w:t xml:space="preserve"> </w:t>
      </w:r>
      <w:r>
        <w:t>graded</w:t>
      </w:r>
      <w:r>
        <w:rPr>
          <w:spacing w:val="-3"/>
        </w:rPr>
        <w:t xml:space="preserve"> </w:t>
      </w:r>
      <w:r>
        <w:t>immunization</w:t>
      </w:r>
      <w:r>
        <w:rPr>
          <w:spacing w:val="-3"/>
        </w:rPr>
        <w:t xml:space="preserve"> </w:t>
      </w:r>
      <w:r>
        <w:t>record</w:t>
      </w:r>
      <w:r>
        <w:rPr>
          <w:spacing w:val="-3"/>
        </w:rPr>
        <w:t xml:space="preserve"> </w:t>
      </w:r>
      <w:r>
        <w:t>and</w:t>
      </w:r>
      <w:r>
        <w:rPr>
          <w:spacing w:val="-3"/>
        </w:rPr>
        <w:t xml:space="preserve"> </w:t>
      </w:r>
      <w:r>
        <w:t>the</w:t>
      </w:r>
      <w:r>
        <w:rPr>
          <w:spacing w:val="-4"/>
        </w:rPr>
        <w:t xml:space="preserve"> </w:t>
      </w:r>
      <w:r>
        <w:t>exact</w:t>
      </w:r>
      <w:r>
        <w:rPr>
          <w:spacing w:val="-3"/>
        </w:rPr>
        <w:t xml:space="preserve"> </w:t>
      </w:r>
      <w:r>
        <w:t>referral</w:t>
      </w:r>
      <w:r>
        <w:rPr>
          <w:spacing w:val="-3"/>
        </w:rPr>
        <w:t xml:space="preserve"> </w:t>
      </w:r>
      <w:r>
        <w:t>source,</w:t>
      </w:r>
      <w:r>
        <w:rPr>
          <w:spacing w:val="-3"/>
        </w:rPr>
        <w:t xml:space="preserve"> </w:t>
      </w:r>
      <w:r>
        <w:t>referral</w:t>
      </w:r>
      <w:r>
        <w:rPr>
          <w:spacing w:val="-3"/>
        </w:rPr>
        <w:t xml:space="preserve"> </w:t>
      </w:r>
      <w:r>
        <w:t>reason,</w:t>
      </w:r>
      <w:r>
        <w:rPr>
          <w:spacing w:val="-3"/>
        </w:rPr>
        <w:t xml:space="preserve"> </w:t>
      </w:r>
      <w:r>
        <w:t>and</w:t>
      </w:r>
      <w:r>
        <w:rPr>
          <w:spacing w:val="-4"/>
        </w:rPr>
        <w:t xml:space="preserve"> </w:t>
      </w:r>
      <w:r>
        <w:t>clinic</w:t>
      </w:r>
      <w:r>
        <w:rPr>
          <w:spacing w:val="-3"/>
        </w:rPr>
        <w:t xml:space="preserve"> </w:t>
      </w:r>
      <w:r>
        <w:t>setting</w:t>
      </w:r>
      <w:r>
        <w:rPr>
          <w:spacing w:val="-3"/>
        </w:rPr>
        <w:t xml:space="preserve"> </w:t>
      </w:r>
      <w:r>
        <w:t>in the student facing encounter. Otherwise remove those exact facts from grading.</w:t>
      </w:r>
    </w:p>
    <w:p w14:paraId="67FDF63D" w14:textId="77777777" w:rsidR="00F9164C" w:rsidRDefault="00F9164C">
      <w:pPr>
        <w:pStyle w:val="BodyText"/>
        <w:spacing w:before="81"/>
      </w:pPr>
    </w:p>
    <w:p w14:paraId="14DC7853" w14:textId="77777777" w:rsidR="00F9164C" w:rsidRDefault="00000000">
      <w:pPr>
        <w:spacing w:before="1"/>
        <w:ind w:left="835"/>
        <w:rPr>
          <w:rFonts w:ascii="Arial"/>
          <w:i/>
          <w:sz w:val="15"/>
        </w:rPr>
      </w:pPr>
      <w:r>
        <w:rPr>
          <w:rFonts w:ascii="Arial"/>
          <w:i/>
          <w:noProof/>
          <w:sz w:val="15"/>
        </w:rPr>
        <mc:AlternateContent>
          <mc:Choice Requires="wpg">
            <w:drawing>
              <wp:anchor distT="0" distB="0" distL="0" distR="0" simplePos="0" relativeHeight="487598080" behindDoc="1" locked="0" layoutInCell="1" allowOverlap="1" wp14:anchorId="7CA95480" wp14:editId="071BAF42">
                <wp:simplePos x="0" y="0"/>
                <wp:positionH relativeFrom="page">
                  <wp:posOffset>1019175</wp:posOffset>
                </wp:positionH>
                <wp:positionV relativeFrom="paragraph">
                  <wp:posOffset>140433</wp:posOffset>
                </wp:positionV>
                <wp:extent cx="5732780" cy="1099185"/>
                <wp:effectExtent l="0" t="0" r="0" b="0"/>
                <wp:wrapTopAndBottom/>
                <wp:docPr id="58" name="Group 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2780" cy="1099185"/>
                          <a:chOff x="0" y="0"/>
                          <a:chExt cx="5732780" cy="1099185"/>
                        </a:xfrm>
                      </wpg:grpSpPr>
                      <pic:pic xmlns:pic="http://schemas.openxmlformats.org/drawingml/2006/picture">
                        <pic:nvPicPr>
                          <pic:cNvPr id="59" name="Image 59"/>
                          <pic:cNvPicPr/>
                        </pic:nvPicPr>
                        <pic:blipFill>
                          <a:blip r:embed="rId48" cstate="print"/>
                          <a:stretch>
                            <a:fillRect/>
                          </a:stretch>
                        </pic:blipFill>
                        <pic:spPr>
                          <a:xfrm>
                            <a:off x="9525" y="9461"/>
                            <a:ext cx="5713476" cy="1080134"/>
                          </a:xfrm>
                          <a:prstGeom prst="rect">
                            <a:avLst/>
                          </a:prstGeom>
                        </pic:spPr>
                      </pic:pic>
                      <wps:wsp>
                        <wps:cNvPr id="60" name="Graphic 60"/>
                        <wps:cNvSpPr/>
                        <wps:spPr>
                          <a:xfrm>
                            <a:off x="4762" y="4762"/>
                            <a:ext cx="5723255" cy="1089660"/>
                          </a:xfrm>
                          <a:custGeom>
                            <a:avLst/>
                            <a:gdLst/>
                            <a:ahLst/>
                            <a:cxnLst/>
                            <a:rect l="l" t="t" r="r" b="b"/>
                            <a:pathLst>
                              <a:path w="5723255" h="1089660">
                                <a:moveTo>
                                  <a:pt x="0" y="1089659"/>
                                </a:moveTo>
                                <a:lnTo>
                                  <a:pt x="5723128" y="1089659"/>
                                </a:lnTo>
                                <a:lnTo>
                                  <a:pt x="5723128" y="0"/>
                                </a:lnTo>
                                <a:lnTo>
                                  <a:pt x="0" y="0"/>
                                </a:lnTo>
                                <a:lnTo>
                                  <a:pt x="0" y="1089659"/>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7830C88" id="Group 58" o:spid="_x0000_s1026" style="position:absolute;margin-left:80.25pt;margin-top:11.05pt;width:451.4pt;height:86.55pt;z-index:-15718400;mso-wrap-distance-left:0;mso-wrap-distance-right:0;mso-position-horizontal-relative:page" coordsize="57327,1099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">
                <v:shape id="Image 59" o:spid="_x0000_s1027" type="#_x0000_t75" style="position:absolute;left:95;top:94;width:57135;height:108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">
                  <v:imagedata r:id="rId49" o:title=""/>
                </v:shape>
                <v:shape id="Graphic 60" o:spid="_x0000_s1028" style="position:absolute;left:47;top:47;width:57233;height:10897;visibility:visible;mso-wrap-style:square;v-text-anchor:top" coordsize="5723255,1089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" path="m,1089659r5723128,l5723128,,,,,1089659xe" filled="f">
                  <v:path arrowok="t"/>
                </v:shape>
                <w10:wrap type="topAndBottom" anchorx="page"/>
              </v:group>
            </w:pict>
          </mc:Fallback>
        </mc:AlternateContent>
      </w:r>
      <w:r>
        <w:rPr>
          <w:rFonts w:ascii="Arial"/>
          <w:i/>
          <w:color w:val="666666"/>
          <w:sz w:val="15"/>
        </w:rPr>
        <w:t>Evidence:</w:t>
      </w:r>
      <w:r>
        <w:rPr>
          <w:rFonts w:ascii="Arial"/>
          <w:i/>
          <w:color w:val="666666"/>
          <w:spacing w:val="-6"/>
          <w:sz w:val="15"/>
        </w:rPr>
        <w:t xml:space="preserve"> </w:t>
      </w:r>
      <w:r>
        <w:rPr>
          <w:rFonts w:ascii="Arial"/>
          <w:i/>
          <w:color w:val="666666"/>
          <w:sz w:val="15"/>
        </w:rPr>
        <w:t>Tuesday</w:t>
      </w:r>
      <w:r>
        <w:rPr>
          <w:rFonts w:ascii="Arial"/>
          <w:i/>
          <w:color w:val="666666"/>
          <w:spacing w:val="-3"/>
          <w:sz w:val="15"/>
        </w:rPr>
        <w:t xml:space="preserve"> </w:t>
      </w:r>
      <w:r>
        <w:rPr>
          <w:rFonts w:ascii="Arial"/>
          <w:i/>
          <w:color w:val="666666"/>
          <w:sz w:val="15"/>
        </w:rPr>
        <w:t>live</w:t>
      </w:r>
      <w:r>
        <w:rPr>
          <w:rFonts w:ascii="Arial"/>
          <w:i/>
          <w:color w:val="666666"/>
          <w:spacing w:val="-3"/>
          <w:sz w:val="15"/>
        </w:rPr>
        <w:t xml:space="preserve"> </w:t>
      </w:r>
      <w:r>
        <w:rPr>
          <w:rFonts w:ascii="Arial"/>
          <w:i/>
          <w:color w:val="666666"/>
          <w:sz w:val="15"/>
        </w:rPr>
        <w:t>immunization</w:t>
      </w:r>
      <w:r>
        <w:rPr>
          <w:rFonts w:ascii="Arial"/>
          <w:i/>
          <w:color w:val="666666"/>
          <w:spacing w:val="-2"/>
          <w:sz w:val="15"/>
        </w:rPr>
        <w:t xml:space="preserve"> panel.</w:t>
      </w:r>
    </w:p>
    <w:p w14:paraId="6900CCC9" w14:textId="77777777" w:rsidR="00F9164C" w:rsidRDefault="00000000">
      <w:pPr>
        <w:spacing w:before="79"/>
        <w:ind w:left="10" w:right="10"/>
        <w:jc w:val="center"/>
        <w:rPr>
          <w:rFonts w:ascii="Arial"/>
          <w:i/>
          <w:sz w:val="15"/>
        </w:rPr>
      </w:pPr>
      <w:r>
        <w:rPr>
          <w:rFonts w:ascii="Arial"/>
          <w:i/>
          <w:color w:val="666666"/>
          <w:sz w:val="15"/>
        </w:rPr>
        <w:t>Only</w:t>
      </w:r>
      <w:r>
        <w:rPr>
          <w:rFonts w:ascii="Arial"/>
          <w:i/>
          <w:color w:val="666666"/>
          <w:spacing w:val="-5"/>
          <w:sz w:val="15"/>
        </w:rPr>
        <w:t xml:space="preserve"> </w:t>
      </w:r>
      <w:r>
        <w:rPr>
          <w:rFonts w:ascii="Arial"/>
          <w:i/>
          <w:color w:val="666666"/>
          <w:sz w:val="15"/>
        </w:rPr>
        <w:t>influenza</w:t>
      </w:r>
      <w:r>
        <w:rPr>
          <w:rFonts w:ascii="Arial"/>
          <w:i/>
          <w:color w:val="666666"/>
          <w:spacing w:val="-3"/>
          <w:sz w:val="15"/>
        </w:rPr>
        <w:t xml:space="preserve"> </w:t>
      </w:r>
      <w:r>
        <w:rPr>
          <w:rFonts w:ascii="Arial"/>
          <w:i/>
          <w:color w:val="666666"/>
          <w:sz w:val="15"/>
        </w:rPr>
        <w:t>is</w:t>
      </w:r>
      <w:r>
        <w:rPr>
          <w:rFonts w:ascii="Arial"/>
          <w:i/>
          <w:color w:val="666666"/>
          <w:spacing w:val="-4"/>
          <w:sz w:val="15"/>
        </w:rPr>
        <w:t xml:space="preserve"> </w:t>
      </w:r>
      <w:r>
        <w:rPr>
          <w:rFonts w:ascii="Arial"/>
          <w:i/>
          <w:color w:val="666666"/>
          <w:sz w:val="15"/>
        </w:rPr>
        <w:t>visible</w:t>
      </w:r>
      <w:r>
        <w:rPr>
          <w:rFonts w:ascii="Arial"/>
          <w:i/>
          <w:color w:val="666666"/>
          <w:spacing w:val="-3"/>
          <w:sz w:val="15"/>
        </w:rPr>
        <w:t xml:space="preserve"> </w:t>
      </w:r>
      <w:r>
        <w:rPr>
          <w:rFonts w:ascii="Arial"/>
          <w:i/>
          <w:color w:val="666666"/>
          <w:sz w:val="15"/>
        </w:rPr>
        <w:t>in</w:t>
      </w:r>
      <w:r>
        <w:rPr>
          <w:rFonts w:ascii="Arial"/>
          <w:i/>
          <w:color w:val="666666"/>
          <w:spacing w:val="-4"/>
          <w:sz w:val="15"/>
        </w:rPr>
        <w:t xml:space="preserve"> </w:t>
      </w:r>
      <w:r>
        <w:rPr>
          <w:rFonts w:ascii="Arial"/>
          <w:i/>
          <w:color w:val="666666"/>
          <w:sz w:val="15"/>
        </w:rPr>
        <w:t>the</w:t>
      </w:r>
      <w:r>
        <w:rPr>
          <w:rFonts w:ascii="Arial"/>
          <w:i/>
          <w:color w:val="666666"/>
          <w:spacing w:val="-3"/>
          <w:sz w:val="15"/>
        </w:rPr>
        <w:t xml:space="preserve"> </w:t>
      </w:r>
      <w:r>
        <w:rPr>
          <w:rFonts w:ascii="Arial"/>
          <w:i/>
          <w:color w:val="666666"/>
          <w:sz w:val="15"/>
        </w:rPr>
        <w:t>live</w:t>
      </w:r>
      <w:r>
        <w:rPr>
          <w:rFonts w:ascii="Arial"/>
          <w:i/>
          <w:color w:val="666666"/>
          <w:spacing w:val="-3"/>
          <w:sz w:val="15"/>
        </w:rPr>
        <w:t xml:space="preserve"> </w:t>
      </w:r>
      <w:r>
        <w:rPr>
          <w:rFonts w:ascii="Arial"/>
          <w:i/>
          <w:color w:val="666666"/>
          <w:sz w:val="15"/>
        </w:rPr>
        <w:t>Tuesday</w:t>
      </w:r>
      <w:r>
        <w:rPr>
          <w:rFonts w:ascii="Arial"/>
          <w:i/>
          <w:color w:val="666666"/>
          <w:spacing w:val="-4"/>
          <w:sz w:val="15"/>
        </w:rPr>
        <w:t xml:space="preserve"> </w:t>
      </w:r>
      <w:r>
        <w:rPr>
          <w:rFonts w:ascii="Arial"/>
          <w:i/>
          <w:color w:val="666666"/>
          <w:sz w:val="15"/>
        </w:rPr>
        <w:t>immunization</w:t>
      </w:r>
      <w:r>
        <w:rPr>
          <w:rFonts w:ascii="Arial"/>
          <w:i/>
          <w:color w:val="666666"/>
          <w:spacing w:val="-3"/>
          <w:sz w:val="15"/>
        </w:rPr>
        <w:t xml:space="preserve"> </w:t>
      </w:r>
      <w:r>
        <w:rPr>
          <w:rFonts w:ascii="Arial"/>
          <w:i/>
          <w:color w:val="666666"/>
          <w:spacing w:val="-2"/>
          <w:sz w:val="15"/>
        </w:rPr>
        <w:t>section.</w:t>
      </w:r>
    </w:p>
    <w:p w14:paraId="5EBD238B" w14:textId="77777777" w:rsidR="00F9164C" w:rsidRDefault="00000000">
      <w:pPr>
        <w:spacing w:before="142"/>
        <w:ind w:left="835"/>
        <w:rPr>
          <w:rFonts w:ascii="Arial"/>
          <w:i/>
          <w:sz w:val="15"/>
        </w:rPr>
      </w:pPr>
      <w:proofErr w:type="gramStart"/>
      <w:r>
        <w:rPr>
          <w:rFonts w:ascii="Arial"/>
          <w:i/>
          <w:color w:val="666666"/>
          <w:sz w:val="15"/>
        </w:rPr>
        <w:t>Answer</w:t>
      </w:r>
      <w:r>
        <w:rPr>
          <w:rFonts w:ascii="Arial"/>
          <w:i/>
          <w:color w:val="666666"/>
          <w:spacing w:val="-4"/>
          <w:sz w:val="15"/>
        </w:rPr>
        <w:t xml:space="preserve"> </w:t>
      </w:r>
      <w:r>
        <w:rPr>
          <w:rFonts w:ascii="Arial"/>
          <w:i/>
          <w:color w:val="666666"/>
          <w:sz w:val="15"/>
        </w:rPr>
        <w:t>key</w:t>
      </w:r>
      <w:proofErr w:type="gramEnd"/>
      <w:r>
        <w:rPr>
          <w:rFonts w:ascii="Arial"/>
          <w:i/>
          <w:color w:val="666666"/>
          <w:spacing w:val="-4"/>
          <w:sz w:val="15"/>
        </w:rPr>
        <w:t xml:space="preserve"> </w:t>
      </w:r>
      <w:r>
        <w:rPr>
          <w:rFonts w:ascii="Arial"/>
          <w:i/>
          <w:color w:val="666666"/>
          <w:sz w:val="15"/>
        </w:rPr>
        <w:t>evidence:</w:t>
      </w:r>
      <w:r>
        <w:rPr>
          <w:rFonts w:ascii="Arial"/>
          <w:i/>
          <w:color w:val="666666"/>
          <w:spacing w:val="-6"/>
          <w:sz w:val="15"/>
        </w:rPr>
        <w:t xml:space="preserve"> </w:t>
      </w:r>
      <w:r>
        <w:rPr>
          <w:rFonts w:ascii="Arial"/>
          <w:i/>
          <w:color w:val="666666"/>
          <w:sz w:val="15"/>
        </w:rPr>
        <w:t>Tuesday</w:t>
      </w:r>
      <w:r>
        <w:rPr>
          <w:rFonts w:ascii="Arial"/>
          <w:i/>
          <w:color w:val="666666"/>
          <w:spacing w:val="-4"/>
          <w:sz w:val="15"/>
        </w:rPr>
        <w:t xml:space="preserve"> </w:t>
      </w:r>
      <w:r>
        <w:rPr>
          <w:rFonts w:ascii="Arial"/>
          <w:i/>
          <w:color w:val="666666"/>
          <w:sz w:val="15"/>
        </w:rPr>
        <w:t>intended</w:t>
      </w:r>
      <w:r>
        <w:rPr>
          <w:rFonts w:ascii="Arial"/>
          <w:i/>
          <w:color w:val="666666"/>
          <w:spacing w:val="-3"/>
          <w:sz w:val="15"/>
        </w:rPr>
        <w:t xml:space="preserve"> </w:t>
      </w:r>
      <w:r>
        <w:rPr>
          <w:rFonts w:ascii="Arial"/>
          <w:i/>
          <w:color w:val="666666"/>
          <w:sz w:val="15"/>
        </w:rPr>
        <w:t>referral</w:t>
      </w:r>
      <w:r>
        <w:rPr>
          <w:rFonts w:ascii="Arial"/>
          <w:i/>
          <w:color w:val="666666"/>
          <w:spacing w:val="-3"/>
          <w:sz w:val="15"/>
        </w:rPr>
        <w:t xml:space="preserve"> </w:t>
      </w:r>
      <w:r>
        <w:rPr>
          <w:rFonts w:ascii="Arial"/>
          <w:i/>
          <w:color w:val="666666"/>
          <w:sz w:val="15"/>
        </w:rPr>
        <w:t>and</w:t>
      </w:r>
      <w:r>
        <w:rPr>
          <w:rFonts w:ascii="Arial"/>
          <w:i/>
          <w:color w:val="666666"/>
          <w:spacing w:val="-3"/>
          <w:sz w:val="15"/>
        </w:rPr>
        <w:t xml:space="preserve"> </w:t>
      </w:r>
      <w:r>
        <w:rPr>
          <w:rFonts w:ascii="Arial"/>
          <w:i/>
          <w:color w:val="666666"/>
          <w:sz w:val="15"/>
        </w:rPr>
        <w:t>preventive</w:t>
      </w:r>
      <w:r>
        <w:rPr>
          <w:rFonts w:ascii="Arial"/>
          <w:i/>
          <w:color w:val="666666"/>
          <w:spacing w:val="-3"/>
          <w:sz w:val="15"/>
        </w:rPr>
        <w:t xml:space="preserve"> </w:t>
      </w:r>
      <w:r>
        <w:rPr>
          <w:rFonts w:ascii="Arial"/>
          <w:i/>
          <w:color w:val="666666"/>
          <w:sz w:val="15"/>
        </w:rPr>
        <w:t>care</w:t>
      </w:r>
      <w:r>
        <w:rPr>
          <w:rFonts w:ascii="Arial"/>
          <w:i/>
          <w:color w:val="666666"/>
          <w:spacing w:val="-3"/>
          <w:sz w:val="15"/>
        </w:rPr>
        <w:t xml:space="preserve"> </w:t>
      </w:r>
      <w:r>
        <w:rPr>
          <w:rFonts w:ascii="Arial"/>
          <w:i/>
          <w:color w:val="666666"/>
          <w:spacing w:val="-2"/>
          <w:sz w:val="15"/>
        </w:rPr>
        <w:t>information.</w:t>
      </w:r>
    </w:p>
    <w:p w14:paraId="19097440" w14:textId="77777777" w:rsidR="00F9164C" w:rsidRDefault="00F9164C">
      <w:pPr>
        <w:rPr>
          <w:rFonts w:ascii="Arial"/>
          <w:i/>
          <w:sz w:val="15"/>
        </w:rPr>
        <w:sectPr w:rsidR="00F9164C">
          <w:pgSz w:w="12240" w:h="15840"/>
          <w:pgMar w:top="720" w:right="0" w:bottom="540" w:left="0" w:header="0" w:footer="313" w:gutter="0"/>
          <w:cols w:space="720"/>
        </w:sectPr>
      </w:pPr>
    </w:p>
    <w:p w14:paraId="1ABD6C2E" w14:textId="77777777" w:rsidR="00F9164C" w:rsidRDefault="00000000">
      <w:pPr>
        <w:ind w:left="2634"/>
        <w:rPr>
          <w:rFonts w:ascii="Arial"/>
          <w:sz w:val="20"/>
        </w:rPr>
      </w:pPr>
      <w:r>
        <w:rPr>
          <w:rFonts w:ascii="Arial"/>
          <w:noProof/>
          <w:sz w:val="20"/>
        </w:rPr>
        <w:lastRenderedPageBreak/>
        <mc:AlternateContent>
          <mc:Choice Requires="wpg">
            <w:drawing>
              <wp:inline distT="0" distB="0" distL="0" distR="0" wp14:anchorId="4C1F3B16" wp14:editId="652A991A">
                <wp:extent cx="4425315" cy="5655945"/>
                <wp:effectExtent l="0" t="0" r="0" b="1904"/>
                <wp:docPr id="61" name="Group 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425315" cy="5655945"/>
                          <a:chOff x="0" y="0"/>
                          <a:chExt cx="4425315" cy="5655945"/>
                        </a:xfrm>
                      </wpg:grpSpPr>
                      <pic:pic xmlns:pic="http://schemas.openxmlformats.org/drawingml/2006/picture">
                        <pic:nvPicPr>
                          <pic:cNvPr id="62" name="Image 62"/>
                          <pic:cNvPicPr/>
                        </pic:nvPicPr>
                        <pic:blipFill>
                          <a:blip r:embed="rId50" cstate="print"/>
                          <a:stretch>
                            <a:fillRect/>
                          </a:stretch>
                        </pic:blipFill>
                        <pic:spPr>
                          <a:xfrm>
                            <a:off x="133302" y="52345"/>
                            <a:ext cx="3948624" cy="5460593"/>
                          </a:xfrm>
                          <a:prstGeom prst="rect">
                            <a:avLst/>
                          </a:prstGeom>
                        </pic:spPr>
                      </pic:pic>
                      <wps:wsp>
                        <wps:cNvPr id="63" name="Graphic 63"/>
                        <wps:cNvSpPr/>
                        <wps:spPr>
                          <a:xfrm>
                            <a:off x="4762" y="4762"/>
                            <a:ext cx="4415790" cy="5646420"/>
                          </a:xfrm>
                          <a:custGeom>
                            <a:avLst/>
                            <a:gdLst/>
                            <a:ahLst/>
                            <a:cxnLst/>
                            <a:rect l="l" t="t" r="r" b="b"/>
                            <a:pathLst>
                              <a:path w="4415790" h="5646420">
                                <a:moveTo>
                                  <a:pt x="0" y="5646420"/>
                                </a:moveTo>
                                <a:lnTo>
                                  <a:pt x="4415409" y="5646420"/>
                                </a:lnTo>
                                <a:lnTo>
                                  <a:pt x="4415409" y="0"/>
                                </a:lnTo>
                                <a:lnTo>
                                  <a:pt x="0" y="0"/>
                                </a:lnTo>
                                <a:lnTo>
                                  <a:pt x="0" y="564642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1AAC194" id="Group 61" o:spid="_x0000_s1026" style="width:348.45pt;height:445.35pt;mso-position-horizontal-relative:char;mso-position-vertical-relative:line" coordsize="44253,5655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">
                <v:shape id="Image 62" o:spid="_x0000_s1027" type="#_x0000_t75" style="position:absolute;left:1333;top:523;width:39486;height:546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">
                  <v:imagedata r:id="rId51" o:title=""/>
                </v:shape>
                <v:shape id="Graphic 63" o:spid="_x0000_s1028" style="position:absolute;left:47;top:47;width:44158;height:56464;visibility:visible;mso-wrap-style:square;v-text-anchor:top" coordsize="4415790,5646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" path="m,5646420r4415409,l4415409,,,,,5646420xe" filled="f">
                  <v:path arrowok="t"/>
                </v:shape>
                <w10:anchorlock/>
              </v:group>
            </w:pict>
          </mc:Fallback>
        </mc:AlternateContent>
      </w:r>
    </w:p>
    <w:p w14:paraId="6FEBEBA3" w14:textId="77777777" w:rsidR="00F9164C" w:rsidRDefault="00000000">
      <w:pPr>
        <w:spacing w:before="62"/>
        <w:ind w:left="11" w:right="5"/>
        <w:jc w:val="center"/>
        <w:rPr>
          <w:rFonts w:ascii="Arial"/>
          <w:i/>
          <w:sz w:val="15"/>
        </w:rPr>
      </w:pPr>
      <w:r>
        <w:rPr>
          <w:rFonts w:ascii="Arial"/>
          <w:i/>
          <w:color w:val="666666"/>
          <w:sz w:val="15"/>
        </w:rPr>
        <w:t>The</w:t>
      </w:r>
      <w:r>
        <w:rPr>
          <w:rFonts w:ascii="Arial"/>
          <w:i/>
          <w:color w:val="666666"/>
          <w:spacing w:val="-3"/>
          <w:sz w:val="15"/>
        </w:rPr>
        <w:t xml:space="preserve"> </w:t>
      </w:r>
      <w:r>
        <w:rPr>
          <w:rFonts w:ascii="Arial"/>
          <w:i/>
          <w:color w:val="666666"/>
          <w:sz w:val="15"/>
        </w:rPr>
        <w:t>official</w:t>
      </w:r>
      <w:r>
        <w:rPr>
          <w:rFonts w:ascii="Arial"/>
          <w:i/>
          <w:color w:val="666666"/>
          <w:spacing w:val="-2"/>
          <w:sz w:val="15"/>
        </w:rPr>
        <w:t xml:space="preserve"> </w:t>
      </w:r>
      <w:r>
        <w:rPr>
          <w:rFonts w:ascii="Arial"/>
          <w:i/>
          <w:color w:val="666666"/>
          <w:sz w:val="15"/>
        </w:rPr>
        <w:t>answer</w:t>
      </w:r>
      <w:r>
        <w:rPr>
          <w:rFonts w:ascii="Arial"/>
          <w:i/>
          <w:color w:val="666666"/>
          <w:spacing w:val="-4"/>
          <w:sz w:val="15"/>
        </w:rPr>
        <w:t xml:space="preserve"> </w:t>
      </w:r>
      <w:r>
        <w:rPr>
          <w:rFonts w:ascii="Arial"/>
          <w:i/>
          <w:color w:val="666666"/>
          <w:sz w:val="15"/>
        </w:rPr>
        <w:t>key</w:t>
      </w:r>
      <w:r>
        <w:rPr>
          <w:rFonts w:ascii="Arial"/>
          <w:i/>
          <w:color w:val="666666"/>
          <w:spacing w:val="-3"/>
          <w:sz w:val="15"/>
        </w:rPr>
        <w:t xml:space="preserve"> </w:t>
      </w:r>
      <w:r>
        <w:rPr>
          <w:rFonts w:ascii="Arial"/>
          <w:i/>
          <w:color w:val="666666"/>
          <w:sz w:val="15"/>
        </w:rPr>
        <w:t>defines</w:t>
      </w:r>
      <w:r>
        <w:rPr>
          <w:rFonts w:ascii="Arial"/>
          <w:i/>
          <w:color w:val="666666"/>
          <w:spacing w:val="-4"/>
          <w:sz w:val="15"/>
        </w:rPr>
        <w:t xml:space="preserve"> </w:t>
      </w:r>
      <w:r>
        <w:rPr>
          <w:rFonts w:ascii="Arial"/>
          <w:i/>
          <w:color w:val="666666"/>
          <w:sz w:val="15"/>
        </w:rPr>
        <w:t>the</w:t>
      </w:r>
      <w:r>
        <w:rPr>
          <w:rFonts w:ascii="Arial"/>
          <w:i/>
          <w:color w:val="666666"/>
          <w:spacing w:val="-2"/>
          <w:sz w:val="15"/>
        </w:rPr>
        <w:t xml:space="preserve"> </w:t>
      </w:r>
      <w:r>
        <w:rPr>
          <w:rFonts w:ascii="Arial"/>
          <w:i/>
          <w:color w:val="666666"/>
          <w:sz w:val="15"/>
        </w:rPr>
        <w:t>referral</w:t>
      </w:r>
      <w:r>
        <w:rPr>
          <w:rFonts w:ascii="Arial"/>
          <w:i/>
          <w:color w:val="666666"/>
          <w:spacing w:val="-3"/>
          <w:sz w:val="15"/>
        </w:rPr>
        <w:t xml:space="preserve"> </w:t>
      </w:r>
      <w:r>
        <w:rPr>
          <w:rFonts w:ascii="Arial"/>
          <w:i/>
          <w:color w:val="666666"/>
          <w:sz w:val="15"/>
        </w:rPr>
        <w:t>and</w:t>
      </w:r>
      <w:r>
        <w:rPr>
          <w:rFonts w:ascii="Arial"/>
          <w:i/>
          <w:color w:val="666666"/>
          <w:spacing w:val="-2"/>
          <w:sz w:val="15"/>
        </w:rPr>
        <w:t xml:space="preserve"> </w:t>
      </w:r>
      <w:r>
        <w:rPr>
          <w:rFonts w:ascii="Arial"/>
          <w:i/>
          <w:color w:val="666666"/>
          <w:sz w:val="15"/>
        </w:rPr>
        <w:t>clinic</w:t>
      </w:r>
      <w:r>
        <w:rPr>
          <w:rFonts w:ascii="Arial"/>
          <w:i/>
          <w:color w:val="666666"/>
          <w:spacing w:val="-3"/>
          <w:sz w:val="15"/>
        </w:rPr>
        <w:t xml:space="preserve"> </w:t>
      </w:r>
      <w:r>
        <w:rPr>
          <w:rFonts w:ascii="Arial"/>
          <w:i/>
          <w:color w:val="666666"/>
          <w:spacing w:val="-2"/>
          <w:sz w:val="15"/>
        </w:rPr>
        <w:t>context.</w:t>
      </w:r>
    </w:p>
    <w:p w14:paraId="48BBBEA1" w14:textId="77777777" w:rsidR="00F9164C" w:rsidRDefault="00F9164C">
      <w:pPr>
        <w:pStyle w:val="BodyText"/>
        <w:rPr>
          <w:rFonts w:ascii="Arial"/>
          <w:i/>
          <w:sz w:val="15"/>
        </w:rPr>
      </w:pPr>
    </w:p>
    <w:p w14:paraId="658D0E69" w14:textId="77777777" w:rsidR="00F9164C" w:rsidRDefault="00F9164C">
      <w:pPr>
        <w:pStyle w:val="BodyText"/>
        <w:spacing w:before="8"/>
        <w:rPr>
          <w:rFonts w:ascii="Arial"/>
          <w:i/>
          <w:sz w:val="15"/>
        </w:rPr>
      </w:pPr>
    </w:p>
    <w:p w14:paraId="6F6ECFDF" w14:textId="77777777" w:rsidR="00F9164C" w:rsidRDefault="00000000">
      <w:pPr>
        <w:ind w:left="835"/>
        <w:rPr>
          <w:rFonts w:ascii="Arial"/>
          <w:i/>
          <w:sz w:val="15"/>
        </w:rPr>
      </w:pPr>
      <w:r>
        <w:rPr>
          <w:rFonts w:ascii="Arial"/>
          <w:i/>
          <w:color w:val="666666"/>
          <w:sz w:val="15"/>
        </w:rPr>
        <w:t>Answer</w:t>
      </w:r>
      <w:r>
        <w:rPr>
          <w:rFonts w:ascii="Arial"/>
          <w:i/>
          <w:color w:val="666666"/>
          <w:spacing w:val="-4"/>
          <w:sz w:val="15"/>
        </w:rPr>
        <w:t xml:space="preserve"> </w:t>
      </w:r>
      <w:r>
        <w:rPr>
          <w:rFonts w:ascii="Arial"/>
          <w:i/>
          <w:color w:val="666666"/>
          <w:sz w:val="15"/>
        </w:rPr>
        <w:t>key</w:t>
      </w:r>
      <w:r>
        <w:rPr>
          <w:rFonts w:ascii="Arial"/>
          <w:i/>
          <w:color w:val="666666"/>
          <w:spacing w:val="-4"/>
          <w:sz w:val="15"/>
        </w:rPr>
        <w:t xml:space="preserve"> </w:t>
      </w:r>
      <w:r>
        <w:rPr>
          <w:rFonts w:ascii="Arial"/>
          <w:i/>
          <w:color w:val="666666"/>
          <w:sz w:val="15"/>
        </w:rPr>
        <w:t>evidence:</w:t>
      </w:r>
      <w:r>
        <w:rPr>
          <w:rFonts w:ascii="Arial"/>
          <w:i/>
          <w:color w:val="666666"/>
          <w:spacing w:val="-6"/>
          <w:sz w:val="15"/>
        </w:rPr>
        <w:t xml:space="preserve"> </w:t>
      </w:r>
      <w:r>
        <w:rPr>
          <w:rFonts w:ascii="Arial"/>
          <w:i/>
          <w:color w:val="666666"/>
          <w:sz w:val="15"/>
        </w:rPr>
        <w:t>Tuesday</w:t>
      </w:r>
      <w:r>
        <w:rPr>
          <w:rFonts w:ascii="Arial"/>
          <w:i/>
          <w:color w:val="666666"/>
          <w:spacing w:val="-3"/>
          <w:sz w:val="15"/>
        </w:rPr>
        <w:t xml:space="preserve"> </w:t>
      </w:r>
      <w:r>
        <w:rPr>
          <w:rFonts w:ascii="Arial"/>
          <w:i/>
          <w:color w:val="666666"/>
          <w:sz w:val="15"/>
        </w:rPr>
        <w:t>immunization</w:t>
      </w:r>
      <w:r>
        <w:rPr>
          <w:rFonts w:ascii="Arial"/>
          <w:i/>
          <w:color w:val="666666"/>
          <w:spacing w:val="-3"/>
          <w:sz w:val="15"/>
        </w:rPr>
        <w:t xml:space="preserve"> </w:t>
      </w:r>
      <w:r>
        <w:rPr>
          <w:rFonts w:ascii="Arial"/>
          <w:i/>
          <w:color w:val="666666"/>
          <w:sz w:val="15"/>
        </w:rPr>
        <w:t>and</w:t>
      </w:r>
      <w:r>
        <w:rPr>
          <w:rFonts w:ascii="Arial"/>
          <w:i/>
          <w:color w:val="666666"/>
          <w:spacing w:val="-3"/>
          <w:sz w:val="15"/>
        </w:rPr>
        <w:t xml:space="preserve"> </w:t>
      </w:r>
      <w:r>
        <w:rPr>
          <w:rFonts w:ascii="Arial"/>
          <w:i/>
          <w:color w:val="666666"/>
          <w:sz w:val="15"/>
        </w:rPr>
        <w:t>social</w:t>
      </w:r>
      <w:r>
        <w:rPr>
          <w:rFonts w:ascii="Arial"/>
          <w:i/>
          <w:color w:val="666666"/>
          <w:spacing w:val="-2"/>
          <w:sz w:val="15"/>
        </w:rPr>
        <w:t xml:space="preserve"> history.</w:t>
      </w:r>
    </w:p>
    <w:p w14:paraId="09299646" w14:textId="77777777" w:rsidR="00F9164C" w:rsidRDefault="00F9164C">
      <w:pPr>
        <w:rPr>
          <w:rFonts w:ascii="Arial"/>
          <w:i/>
          <w:sz w:val="15"/>
        </w:rPr>
        <w:sectPr w:rsidR="00F9164C">
          <w:pgSz w:w="12240" w:h="15840"/>
          <w:pgMar w:top="800" w:right="0" w:bottom="540" w:left="0" w:header="0" w:footer="313" w:gutter="0"/>
          <w:cols w:space="720"/>
        </w:sectPr>
      </w:pPr>
    </w:p>
    <w:p w14:paraId="1B76C370" w14:textId="77777777" w:rsidR="00F9164C" w:rsidRDefault="00000000">
      <w:pPr>
        <w:ind w:left="3574"/>
        <w:rPr>
          <w:rFonts w:ascii="Arial"/>
          <w:sz w:val="20"/>
        </w:rPr>
      </w:pPr>
      <w:r>
        <w:rPr>
          <w:rFonts w:ascii="Arial"/>
          <w:noProof/>
          <w:sz w:val="20"/>
        </w:rPr>
        <w:lastRenderedPageBreak/>
        <mc:AlternateContent>
          <mc:Choice Requires="wpg">
            <w:drawing>
              <wp:inline distT="0" distB="0" distL="0" distR="0" wp14:anchorId="2E4059AE" wp14:editId="75BD3CE1">
                <wp:extent cx="3232150" cy="5018405"/>
                <wp:effectExtent l="0" t="0" r="0" b="1270"/>
                <wp:docPr id="64" name="Group 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232150" cy="5018405"/>
                          <a:chOff x="0" y="0"/>
                          <a:chExt cx="3232150" cy="5018405"/>
                        </a:xfrm>
                      </wpg:grpSpPr>
                      <pic:pic xmlns:pic="http://schemas.openxmlformats.org/drawingml/2006/picture">
                        <pic:nvPicPr>
                          <pic:cNvPr id="65" name="Image 65"/>
                          <pic:cNvPicPr/>
                        </pic:nvPicPr>
                        <pic:blipFill>
                          <a:blip r:embed="rId52" cstate="print"/>
                          <a:stretch>
                            <a:fillRect/>
                          </a:stretch>
                        </pic:blipFill>
                        <pic:spPr>
                          <a:xfrm>
                            <a:off x="123865" y="9461"/>
                            <a:ext cx="2936369" cy="4842082"/>
                          </a:xfrm>
                          <a:prstGeom prst="rect">
                            <a:avLst/>
                          </a:prstGeom>
                        </pic:spPr>
                      </pic:pic>
                      <wps:wsp>
                        <wps:cNvPr id="66" name="Graphic 66"/>
                        <wps:cNvSpPr/>
                        <wps:spPr>
                          <a:xfrm>
                            <a:off x="4762" y="4762"/>
                            <a:ext cx="3222625" cy="5008880"/>
                          </a:xfrm>
                          <a:custGeom>
                            <a:avLst/>
                            <a:gdLst/>
                            <a:ahLst/>
                            <a:cxnLst/>
                            <a:rect l="l" t="t" r="r" b="b"/>
                            <a:pathLst>
                              <a:path w="3222625" h="5008880">
                                <a:moveTo>
                                  <a:pt x="0" y="5008880"/>
                                </a:moveTo>
                                <a:lnTo>
                                  <a:pt x="3222371" y="5008880"/>
                                </a:lnTo>
                                <a:lnTo>
                                  <a:pt x="3222371" y="0"/>
                                </a:lnTo>
                                <a:lnTo>
                                  <a:pt x="0" y="0"/>
                                </a:lnTo>
                                <a:lnTo>
                                  <a:pt x="0" y="500888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58C275B" id="Group 64" o:spid="_x0000_s1026" style="width:254.5pt;height:395.15pt;mso-position-horizontal-relative:char;mso-position-vertical-relative:line" coordsize="32321,5018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">
                <v:shape id="Image 65" o:spid="_x0000_s1027" type="#_x0000_t75" style="position:absolute;left:1238;top:94;width:29364;height:484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">
                  <v:imagedata r:id="rId53" o:title=""/>
                </v:shape>
                <v:shape id="Graphic 66" o:spid="_x0000_s1028" style="position:absolute;left:47;top:47;width:32226;height:50089;visibility:visible;mso-wrap-style:square;v-text-anchor:top" coordsize="3222625,5008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" path="m,5008880r3222371,l3222371,,,,,5008880xe" filled="f">
                  <v:path arrowok="t"/>
                </v:shape>
                <w10:anchorlock/>
              </v:group>
            </w:pict>
          </mc:Fallback>
        </mc:AlternateContent>
      </w:r>
    </w:p>
    <w:p w14:paraId="36346885" w14:textId="77777777" w:rsidR="00F9164C" w:rsidRDefault="00000000">
      <w:pPr>
        <w:spacing w:before="67"/>
        <w:ind w:left="10" w:right="12"/>
        <w:jc w:val="center"/>
        <w:rPr>
          <w:rFonts w:ascii="Arial"/>
          <w:i/>
          <w:sz w:val="15"/>
        </w:rPr>
      </w:pPr>
      <w:r>
        <w:rPr>
          <w:rFonts w:ascii="Arial"/>
          <w:i/>
          <w:color w:val="666666"/>
          <w:sz w:val="15"/>
        </w:rPr>
        <w:t>The</w:t>
      </w:r>
      <w:r>
        <w:rPr>
          <w:rFonts w:ascii="Arial"/>
          <w:i/>
          <w:color w:val="666666"/>
          <w:spacing w:val="-4"/>
          <w:sz w:val="15"/>
        </w:rPr>
        <w:t xml:space="preserve"> </w:t>
      </w:r>
      <w:r>
        <w:rPr>
          <w:rFonts w:ascii="Arial"/>
          <w:i/>
          <w:color w:val="666666"/>
          <w:sz w:val="15"/>
        </w:rPr>
        <w:t>official</w:t>
      </w:r>
      <w:r>
        <w:rPr>
          <w:rFonts w:ascii="Arial"/>
          <w:i/>
          <w:color w:val="666666"/>
          <w:spacing w:val="-3"/>
          <w:sz w:val="15"/>
        </w:rPr>
        <w:t xml:space="preserve"> </w:t>
      </w:r>
      <w:r>
        <w:rPr>
          <w:rFonts w:ascii="Arial"/>
          <w:i/>
          <w:color w:val="666666"/>
          <w:sz w:val="15"/>
        </w:rPr>
        <w:t>answer</w:t>
      </w:r>
      <w:r>
        <w:rPr>
          <w:rFonts w:ascii="Arial"/>
          <w:i/>
          <w:color w:val="666666"/>
          <w:spacing w:val="-4"/>
          <w:sz w:val="15"/>
        </w:rPr>
        <w:t xml:space="preserve"> </w:t>
      </w:r>
      <w:r>
        <w:rPr>
          <w:rFonts w:ascii="Arial"/>
          <w:i/>
          <w:color w:val="666666"/>
          <w:sz w:val="15"/>
        </w:rPr>
        <w:t>key</w:t>
      </w:r>
      <w:r>
        <w:rPr>
          <w:rFonts w:ascii="Arial"/>
          <w:i/>
          <w:color w:val="666666"/>
          <w:spacing w:val="-4"/>
          <w:sz w:val="15"/>
        </w:rPr>
        <w:t xml:space="preserve"> </w:t>
      </w:r>
      <w:r>
        <w:rPr>
          <w:rFonts w:ascii="Arial"/>
          <w:i/>
          <w:color w:val="666666"/>
          <w:sz w:val="15"/>
        </w:rPr>
        <w:t>contains</w:t>
      </w:r>
      <w:r>
        <w:rPr>
          <w:rFonts w:ascii="Arial"/>
          <w:i/>
          <w:color w:val="666666"/>
          <w:spacing w:val="-5"/>
          <w:sz w:val="15"/>
        </w:rPr>
        <w:t xml:space="preserve"> </w:t>
      </w:r>
      <w:proofErr w:type="gramStart"/>
      <w:r>
        <w:rPr>
          <w:rFonts w:ascii="Arial"/>
          <w:i/>
          <w:color w:val="666666"/>
          <w:sz w:val="15"/>
        </w:rPr>
        <w:t>the</w:t>
      </w:r>
      <w:r>
        <w:rPr>
          <w:rFonts w:ascii="Arial"/>
          <w:i/>
          <w:color w:val="666666"/>
          <w:spacing w:val="-3"/>
          <w:sz w:val="15"/>
        </w:rPr>
        <w:t xml:space="preserve"> </w:t>
      </w:r>
      <w:r>
        <w:rPr>
          <w:rFonts w:ascii="Arial"/>
          <w:i/>
          <w:color w:val="666666"/>
          <w:sz w:val="15"/>
        </w:rPr>
        <w:t>additional</w:t>
      </w:r>
      <w:proofErr w:type="gramEnd"/>
      <w:r>
        <w:rPr>
          <w:rFonts w:ascii="Arial"/>
          <w:i/>
          <w:color w:val="666666"/>
          <w:spacing w:val="-3"/>
          <w:sz w:val="15"/>
        </w:rPr>
        <w:t xml:space="preserve"> </w:t>
      </w:r>
      <w:r>
        <w:rPr>
          <w:rFonts w:ascii="Arial"/>
          <w:i/>
          <w:color w:val="666666"/>
          <w:sz w:val="15"/>
        </w:rPr>
        <w:t>preventive</w:t>
      </w:r>
      <w:r>
        <w:rPr>
          <w:rFonts w:ascii="Arial"/>
          <w:i/>
          <w:color w:val="666666"/>
          <w:spacing w:val="-3"/>
          <w:sz w:val="15"/>
        </w:rPr>
        <w:t xml:space="preserve"> </w:t>
      </w:r>
      <w:r>
        <w:rPr>
          <w:rFonts w:ascii="Arial"/>
          <w:i/>
          <w:color w:val="666666"/>
          <w:sz w:val="15"/>
        </w:rPr>
        <w:t>care</w:t>
      </w:r>
      <w:r>
        <w:rPr>
          <w:rFonts w:ascii="Arial"/>
          <w:i/>
          <w:color w:val="666666"/>
          <w:spacing w:val="-3"/>
          <w:sz w:val="15"/>
        </w:rPr>
        <w:t xml:space="preserve"> </w:t>
      </w:r>
      <w:r>
        <w:rPr>
          <w:rFonts w:ascii="Arial"/>
          <w:i/>
          <w:color w:val="666666"/>
          <w:spacing w:val="-2"/>
          <w:sz w:val="15"/>
        </w:rPr>
        <w:t>information.</w:t>
      </w:r>
    </w:p>
    <w:p w14:paraId="3B818929" w14:textId="77777777" w:rsidR="00F9164C" w:rsidRDefault="00F9164C">
      <w:pPr>
        <w:jc w:val="center"/>
        <w:rPr>
          <w:rFonts w:ascii="Arial"/>
          <w:i/>
          <w:sz w:val="15"/>
        </w:rPr>
      </w:pPr>
    </w:p>
    <w:p w14:paraId="557AC65C" w14:textId="77777777" w:rsidR="00045A91" w:rsidRPr="00045A91" w:rsidRDefault="00045A91">
      <w:pPr>
        <w:jc w:val="center"/>
        <w:rPr>
          <w:rFonts w:ascii="Arial"/>
          <w:i/>
          <w:color w:val="EE0000"/>
          <w:sz w:val="32"/>
          <w:szCs w:val="32"/>
        </w:rPr>
      </w:pPr>
      <w:r w:rsidRPr="00045A91">
        <w:rPr>
          <w:rFonts w:ascii="Arial"/>
          <w:i/>
          <w:color w:val="EE0000"/>
          <w:sz w:val="32"/>
          <w:szCs w:val="32"/>
        </w:rPr>
        <w:t>Correction</w:t>
      </w:r>
    </w:p>
    <w:p w14:paraId="139A7F13" w14:textId="3F72241A" w:rsidR="00045A91" w:rsidRDefault="00045A91">
      <w:pPr>
        <w:jc w:val="center"/>
        <w:rPr>
          <w:rFonts w:ascii="Arial"/>
          <w:i/>
          <w:sz w:val="15"/>
        </w:rPr>
        <w:sectPr w:rsidR="00045A91">
          <w:pgSz w:w="12240" w:h="15840"/>
          <w:pgMar w:top="800" w:right="0" w:bottom="540" w:left="0" w:header="0" w:footer="313" w:gutter="0"/>
          <w:cols w:space="720"/>
        </w:sectPr>
      </w:pPr>
      <w:r w:rsidRPr="00045A91">
        <w:rPr>
          <w:rFonts w:ascii="Arial"/>
          <w:i/>
          <w:sz w:val="15"/>
        </w:rPr>
        <w:drawing>
          <wp:inline distT="0" distB="0" distL="0" distR="0" wp14:anchorId="18DFDE60" wp14:editId="4378D9BD">
            <wp:extent cx="7772400" cy="3011805"/>
            <wp:effectExtent l="0" t="0" r="0" b="0"/>
            <wp:docPr id="239715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715258" name=""/>
                    <pic:cNvPicPr/>
                  </pic:nvPicPr>
                  <pic:blipFill>
                    <a:blip r:embed="rId54"/>
                    <a:stretch>
                      <a:fillRect/>
                    </a:stretch>
                  </pic:blipFill>
                  <pic:spPr>
                    <a:xfrm>
                      <a:off x="0" y="0"/>
                      <a:ext cx="7772400" cy="3011805"/>
                    </a:xfrm>
                    <a:prstGeom prst="rect">
                      <a:avLst/>
                    </a:prstGeom>
                  </pic:spPr>
                </pic:pic>
              </a:graphicData>
            </a:graphic>
          </wp:inline>
        </w:drawing>
      </w:r>
    </w:p>
    <w:p w14:paraId="2909BDB1" w14:textId="77777777" w:rsidR="00F9164C" w:rsidRDefault="00000000">
      <w:pPr>
        <w:pStyle w:val="Heading4"/>
      </w:pPr>
      <w:r>
        <w:rPr>
          <w:color w:val="1F3752"/>
        </w:rPr>
        <w:lastRenderedPageBreak/>
        <w:t>Patient</w:t>
      </w:r>
      <w:r>
        <w:rPr>
          <w:color w:val="1F3752"/>
          <w:spacing w:val="-1"/>
        </w:rPr>
        <w:t xml:space="preserve"> </w:t>
      </w:r>
      <w:r>
        <w:rPr>
          <w:color w:val="1F3752"/>
        </w:rPr>
        <w:t>A</w:t>
      </w:r>
      <w:r>
        <w:rPr>
          <w:color w:val="1F3752"/>
          <w:spacing w:val="-1"/>
        </w:rPr>
        <w:t xml:space="preserve"> </w:t>
      </w:r>
      <w:r>
        <w:rPr>
          <w:color w:val="1F3752"/>
        </w:rPr>
        <w:t>–</w:t>
      </w:r>
      <w:r>
        <w:rPr>
          <w:color w:val="1F3752"/>
          <w:spacing w:val="-3"/>
        </w:rPr>
        <w:t xml:space="preserve"> </w:t>
      </w:r>
      <w:r>
        <w:rPr>
          <w:color w:val="1F3752"/>
        </w:rPr>
        <w:t>Michael</w:t>
      </w:r>
      <w:r>
        <w:rPr>
          <w:color w:val="1F3752"/>
          <w:spacing w:val="-4"/>
        </w:rPr>
        <w:t xml:space="preserve"> </w:t>
      </w:r>
      <w:r>
        <w:rPr>
          <w:color w:val="1F3752"/>
        </w:rPr>
        <w:t>Thompson</w:t>
      </w:r>
      <w:r>
        <w:rPr>
          <w:color w:val="1F3752"/>
          <w:spacing w:val="4"/>
        </w:rPr>
        <w:t xml:space="preserve"> </w:t>
      </w:r>
      <w:r>
        <w:rPr>
          <w:color w:val="1F3752"/>
        </w:rPr>
        <w:t>–</w:t>
      </w:r>
      <w:r>
        <w:rPr>
          <w:color w:val="1F3752"/>
          <w:spacing w:val="-7"/>
        </w:rPr>
        <w:t xml:space="preserve"> </w:t>
      </w:r>
      <w:r>
        <w:rPr>
          <w:color w:val="1F3752"/>
        </w:rPr>
        <w:t>Wednesday</w:t>
      </w:r>
      <w:r>
        <w:rPr>
          <w:color w:val="1F3752"/>
          <w:spacing w:val="-3"/>
        </w:rPr>
        <w:t xml:space="preserve"> </w:t>
      </w:r>
      <w:r>
        <w:rPr>
          <w:color w:val="1F3752"/>
        </w:rPr>
        <w:t>3-Month</w:t>
      </w:r>
      <w:r>
        <w:rPr>
          <w:color w:val="1F3752"/>
          <w:spacing w:val="1"/>
        </w:rPr>
        <w:t xml:space="preserve"> </w:t>
      </w:r>
      <w:r>
        <w:rPr>
          <w:color w:val="1F3752"/>
        </w:rPr>
        <w:t>Follow-</w:t>
      </w:r>
      <w:r>
        <w:rPr>
          <w:color w:val="1F3752"/>
          <w:spacing w:val="-5"/>
        </w:rPr>
        <w:t>Up</w:t>
      </w:r>
    </w:p>
    <w:p w14:paraId="75BEF535" w14:textId="77777777" w:rsidR="00F9164C" w:rsidRDefault="00000000">
      <w:pPr>
        <w:spacing w:before="154" w:line="242" w:lineRule="auto"/>
        <w:ind w:left="835" w:right="871"/>
        <w:rPr>
          <w:sz w:val="21"/>
        </w:rPr>
      </w:pPr>
      <w:r>
        <w:rPr>
          <w:sz w:val="21"/>
        </w:rPr>
        <w:t>8</w:t>
      </w:r>
      <w:r>
        <w:rPr>
          <w:spacing w:val="-4"/>
          <w:sz w:val="21"/>
        </w:rPr>
        <w:t xml:space="preserve"> </w:t>
      </w:r>
      <w:r>
        <w:rPr>
          <w:sz w:val="21"/>
        </w:rPr>
        <w:t>confirmed</w:t>
      </w:r>
      <w:r>
        <w:rPr>
          <w:spacing w:val="-4"/>
          <w:sz w:val="21"/>
        </w:rPr>
        <w:t xml:space="preserve"> </w:t>
      </w:r>
      <w:r>
        <w:rPr>
          <w:sz w:val="21"/>
        </w:rPr>
        <w:t>system/data</w:t>
      </w:r>
      <w:r>
        <w:rPr>
          <w:spacing w:val="-4"/>
          <w:sz w:val="21"/>
        </w:rPr>
        <w:t xml:space="preserve"> </w:t>
      </w:r>
      <w:r>
        <w:rPr>
          <w:sz w:val="21"/>
        </w:rPr>
        <w:t>issues</w:t>
      </w:r>
      <w:r>
        <w:rPr>
          <w:spacing w:val="-2"/>
          <w:sz w:val="21"/>
        </w:rPr>
        <w:t xml:space="preserve"> </w:t>
      </w:r>
      <w:r>
        <w:rPr>
          <w:sz w:val="21"/>
        </w:rPr>
        <w:t>are</w:t>
      </w:r>
      <w:r>
        <w:rPr>
          <w:spacing w:val="-4"/>
          <w:sz w:val="21"/>
        </w:rPr>
        <w:t xml:space="preserve"> </w:t>
      </w:r>
      <w:r>
        <w:rPr>
          <w:sz w:val="21"/>
        </w:rPr>
        <w:t>included</w:t>
      </w:r>
      <w:r>
        <w:rPr>
          <w:spacing w:val="-4"/>
          <w:sz w:val="21"/>
        </w:rPr>
        <w:t xml:space="preserve"> </w:t>
      </w:r>
      <w:r>
        <w:rPr>
          <w:sz w:val="21"/>
        </w:rPr>
        <w:t>for</w:t>
      </w:r>
      <w:r>
        <w:rPr>
          <w:spacing w:val="-2"/>
          <w:sz w:val="21"/>
        </w:rPr>
        <w:t xml:space="preserve"> </w:t>
      </w:r>
      <w:r>
        <w:rPr>
          <w:sz w:val="21"/>
        </w:rPr>
        <w:t>this</w:t>
      </w:r>
      <w:r>
        <w:rPr>
          <w:spacing w:val="-2"/>
          <w:sz w:val="21"/>
        </w:rPr>
        <w:t xml:space="preserve"> </w:t>
      </w:r>
      <w:r>
        <w:rPr>
          <w:sz w:val="21"/>
        </w:rPr>
        <w:t>visit. Items</w:t>
      </w:r>
      <w:r>
        <w:rPr>
          <w:spacing w:val="-2"/>
          <w:sz w:val="21"/>
        </w:rPr>
        <w:t xml:space="preserve"> </w:t>
      </w:r>
      <w:r>
        <w:rPr>
          <w:sz w:val="21"/>
        </w:rPr>
        <w:t>are</w:t>
      </w:r>
      <w:r>
        <w:rPr>
          <w:spacing w:val="-4"/>
          <w:sz w:val="21"/>
        </w:rPr>
        <w:t xml:space="preserve"> </w:t>
      </w:r>
      <w:r>
        <w:rPr>
          <w:sz w:val="21"/>
        </w:rPr>
        <w:t>grouped</w:t>
      </w:r>
      <w:r>
        <w:rPr>
          <w:spacing w:val="-4"/>
          <w:sz w:val="21"/>
        </w:rPr>
        <w:t xml:space="preserve"> </w:t>
      </w:r>
      <w:r>
        <w:rPr>
          <w:sz w:val="21"/>
        </w:rPr>
        <w:t>so</w:t>
      </w:r>
      <w:r>
        <w:rPr>
          <w:spacing w:val="-4"/>
          <w:sz w:val="21"/>
        </w:rPr>
        <w:t xml:space="preserve"> </w:t>
      </w:r>
      <w:r>
        <w:rPr>
          <w:sz w:val="21"/>
        </w:rPr>
        <w:t>one</w:t>
      </w:r>
      <w:r>
        <w:rPr>
          <w:spacing w:val="-4"/>
          <w:sz w:val="21"/>
        </w:rPr>
        <w:t xml:space="preserve"> </w:t>
      </w:r>
      <w:r>
        <w:rPr>
          <w:sz w:val="21"/>
        </w:rPr>
        <w:t>underlying</w:t>
      </w:r>
      <w:r>
        <w:rPr>
          <w:spacing w:val="-4"/>
          <w:sz w:val="21"/>
        </w:rPr>
        <w:t xml:space="preserve"> </w:t>
      </w:r>
      <w:r>
        <w:rPr>
          <w:sz w:val="21"/>
        </w:rPr>
        <w:t>problem</w:t>
      </w:r>
      <w:r>
        <w:rPr>
          <w:spacing w:val="-2"/>
          <w:sz w:val="21"/>
        </w:rPr>
        <w:t xml:space="preserve"> </w:t>
      </w:r>
      <w:r>
        <w:rPr>
          <w:sz w:val="21"/>
        </w:rPr>
        <w:t>is</w:t>
      </w:r>
      <w:r>
        <w:rPr>
          <w:spacing w:val="-2"/>
          <w:sz w:val="21"/>
        </w:rPr>
        <w:t xml:space="preserve"> </w:t>
      </w:r>
      <w:r>
        <w:rPr>
          <w:sz w:val="21"/>
        </w:rPr>
        <w:t>not counted multiple times just because it caused several grader deductions.</w:t>
      </w:r>
    </w:p>
    <w:p w14:paraId="39D1DE27" w14:textId="77777777" w:rsidR="00F9164C" w:rsidRDefault="00F9164C">
      <w:pPr>
        <w:pStyle w:val="BodyText"/>
        <w:rPr>
          <w:sz w:val="20"/>
        </w:rPr>
      </w:pPr>
    </w:p>
    <w:p w14:paraId="43444739" w14:textId="77777777" w:rsidR="00F9164C" w:rsidRDefault="00F9164C">
      <w:pPr>
        <w:pStyle w:val="BodyText"/>
        <w:spacing w:before="39" w:after="1"/>
        <w:rPr>
          <w:sz w:val="20"/>
        </w:rPr>
      </w:pPr>
    </w:p>
    <w:tbl>
      <w:tblPr>
        <w:tblW w:w="0" w:type="auto"/>
        <w:tblInd w:w="109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645"/>
        <w:gridCol w:w="6558"/>
        <w:gridCol w:w="2881"/>
      </w:tblGrid>
      <w:tr w:rsidR="00F9164C" w14:paraId="6F0C83AC" w14:textId="77777777">
        <w:trPr>
          <w:trHeight w:val="215"/>
        </w:trPr>
        <w:tc>
          <w:tcPr>
            <w:tcW w:w="645" w:type="dxa"/>
            <w:shd w:val="clear" w:color="auto" w:fill="D9EAF4"/>
          </w:tcPr>
          <w:p w14:paraId="2D6D335E" w14:textId="77777777" w:rsidR="00F9164C" w:rsidRDefault="00000000">
            <w:pPr>
              <w:pStyle w:val="TableParagraph"/>
              <w:spacing w:line="195" w:lineRule="exact"/>
              <w:ind w:left="107"/>
              <w:rPr>
                <w:rFonts w:ascii="Arial"/>
                <w:b/>
                <w:sz w:val="19"/>
              </w:rPr>
            </w:pPr>
            <w:r>
              <w:rPr>
                <w:rFonts w:ascii="Arial"/>
                <w:b/>
                <w:color w:val="17365D"/>
                <w:spacing w:val="-10"/>
                <w:sz w:val="19"/>
              </w:rPr>
              <w:t>#</w:t>
            </w:r>
          </w:p>
        </w:tc>
        <w:tc>
          <w:tcPr>
            <w:tcW w:w="6558" w:type="dxa"/>
            <w:shd w:val="clear" w:color="auto" w:fill="D9EAF4"/>
          </w:tcPr>
          <w:p w14:paraId="515878EF" w14:textId="77777777" w:rsidR="00F9164C" w:rsidRDefault="00000000">
            <w:pPr>
              <w:pStyle w:val="TableParagraph"/>
              <w:spacing w:line="195" w:lineRule="exact"/>
              <w:ind w:left="107"/>
              <w:rPr>
                <w:rFonts w:ascii="Arial"/>
                <w:b/>
                <w:sz w:val="19"/>
              </w:rPr>
            </w:pPr>
            <w:r>
              <w:rPr>
                <w:rFonts w:ascii="Arial"/>
                <w:b/>
                <w:color w:val="17365D"/>
                <w:spacing w:val="-2"/>
                <w:sz w:val="19"/>
              </w:rPr>
              <w:t>Issue</w:t>
            </w:r>
          </w:p>
        </w:tc>
        <w:tc>
          <w:tcPr>
            <w:tcW w:w="2881" w:type="dxa"/>
            <w:shd w:val="clear" w:color="auto" w:fill="D9EAF4"/>
          </w:tcPr>
          <w:p w14:paraId="4A245638" w14:textId="77777777" w:rsidR="00F9164C" w:rsidRDefault="00000000">
            <w:pPr>
              <w:pStyle w:val="TableParagraph"/>
              <w:spacing w:line="195" w:lineRule="exact"/>
              <w:ind w:left="107"/>
              <w:rPr>
                <w:rFonts w:ascii="Arial"/>
                <w:b/>
                <w:sz w:val="19"/>
              </w:rPr>
            </w:pPr>
            <w:r>
              <w:rPr>
                <w:rFonts w:ascii="Arial"/>
                <w:b/>
                <w:color w:val="17365D"/>
                <w:sz w:val="19"/>
              </w:rPr>
              <w:t>Problem</w:t>
            </w:r>
            <w:r>
              <w:rPr>
                <w:rFonts w:ascii="Arial"/>
                <w:b/>
                <w:color w:val="17365D"/>
                <w:spacing w:val="-6"/>
                <w:sz w:val="19"/>
              </w:rPr>
              <w:t xml:space="preserve"> </w:t>
            </w:r>
            <w:r>
              <w:rPr>
                <w:rFonts w:ascii="Arial"/>
                <w:b/>
                <w:color w:val="17365D"/>
                <w:spacing w:val="-4"/>
                <w:sz w:val="19"/>
              </w:rPr>
              <w:t>type</w:t>
            </w:r>
          </w:p>
        </w:tc>
      </w:tr>
      <w:tr w:rsidR="00F9164C" w14:paraId="483D8EC0" w14:textId="77777777">
        <w:trPr>
          <w:trHeight w:val="440"/>
        </w:trPr>
        <w:tc>
          <w:tcPr>
            <w:tcW w:w="645" w:type="dxa"/>
          </w:tcPr>
          <w:p w14:paraId="4E245BD0" w14:textId="77777777" w:rsidR="00F9164C" w:rsidRDefault="00000000">
            <w:pPr>
              <w:pStyle w:val="TableParagraph"/>
              <w:spacing w:before="111"/>
              <w:ind w:left="107"/>
              <w:rPr>
                <w:sz w:val="19"/>
              </w:rPr>
            </w:pPr>
            <w:r>
              <w:rPr>
                <w:spacing w:val="-10"/>
                <w:sz w:val="19"/>
              </w:rPr>
              <w:t>1</w:t>
            </w:r>
          </w:p>
        </w:tc>
        <w:tc>
          <w:tcPr>
            <w:tcW w:w="6558" w:type="dxa"/>
          </w:tcPr>
          <w:p w14:paraId="63E31DFE" w14:textId="77777777" w:rsidR="00F9164C" w:rsidRDefault="00000000">
            <w:pPr>
              <w:pStyle w:val="TableParagraph"/>
              <w:spacing w:line="220" w:lineRule="atLeast"/>
              <w:ind w:left="107" w:right="218"/>
              <w:rPr>
                <w:sz w:val="19"/>
              </w:rPr>
            </w:pPr>
            <w:r>
              <w:rPr>
                <w:sz w:val="19"/>
              </w:rPr>
              <w:t>The</w:t>
            </w:r>
            <w:r>
              <w:rPr>
                <w:spacing w:val="-4"/>
                <w:sz w:val="19"/>
              </w:rPr>
              <w:t xml:space="preserve"> </w:t>
            </w:r>
            <w:r>
              <w:rPr>
                <w:sz w:val="19"/>
              </w:rPr>
              <w:t>live</w:t>
            </w:r>
            <w:r>
              <w:rPr>
                <w:spacing w:val="-4"/>
                <w:sz w:val="19"/>
              </w:rPr>
              <w:t xml:space="preserve"> </w:t>
            </w:r>
            <w:r>
              <w:rPr>
                <w:sz w:val="19"/>
              </w:rPr>
              <w:t>medication</w:t>
            </w:r>
            <w:r>
              <w:rPr>
                <w:spacing w:val="-4"/>
                <w:sz w:val="19"/>
              </w:rPr>
              <w:t xml:space="preserve"> </w:t>
            </w:r>
            <w:r>
              <w:rPr>
                <w:sz w:val="19"/>
              </w:rPr>
              <w:t>and</w:t>
            </w:r>
            <w:r>
              <w:rPr>
                <w:spacing w:val="-4"/>
                <w:sz w:val="19"/>
              </w:rPr>
              <w:t xml:space="preserve"> </w:t>
            </w:r>
            <w:r>
              <w:rPr>
                <w:sz w:val="19"/>
              </w:rPr>
              <w:t>GDMT</w:t>
            </w:r>
            <w:r>
              <w:rPr>
                <w:spacing w:val="-5"/>
                <w:sz w:val="19"/>
              </w:rPr>
              <w:t xml:space="preserve"> </w:t>
            </w:r>
            <w:r>
              <w:rPr>
                <w:sz w:val="19"/>
              </w:rPr>
              <w:t>state</w:t>
            </w:r>
            <w:r>
              <w:rPr>
                <w:spacing w:val="-4"/>
                <w:sz w:val="19"/>
              </w:rPr>
              <w:t xml:space="preserve"> </w:t>
            </w:r>
            <w:proofErr w:type="gramStart"/>
            <w:r>
              <w:rPr>
                <w:sz w:val="19"/>
              </w:rPr>
              <w:t>does</w:t>
            </w:r>
            <w:proofErr w:type="gramEnd"/>
            <w:r>
              <w:rPr>
                <w:spacing w:val="-4"/>
                <w:sz w:val="19"/>
              </w:rPr>
              <w:t xml:space="preserve"> </w:t>
            </w:r>
            <w:r>
              <w:rPr>
                <w:sz w:val="19"/>
              </w:rPr>
              <w:t>not</w:t>
            </w:r>
            <w:r>
              <w:rPr>
                <w:spacing w:val="-6"/>
                <w:sz w:val="19"/>
              </w:rPr>
              <w:t xml:space="preserve"> </w:t>
            </w:r>
            <w:r>
              <w:rPr>
                <w:sz w:val="19"/>
              </w:rPr>
              <w:t>match</w:t>
            </w:r>
            <w:r>
              <w:rPr>
                <w:spacing w:val="-8"/>
                <w:sz w:val="19"/>
              </w:rPr>
              <w:t xml:space="preserve"> </w:t>
            </w:r>
            <w:r>
              <w:rPr>
                <w:sz w:val="19"/>
              </w:rPr>
              <w:t>the</w:t>
            </w:r>
            <w:r>
              <w:rPr>
                <w:spacing w:val="-4"/>
                <w:sz w:val="19"/>
              </w:rPr>
              <w:t xml:space="preserve"> </w:t>
            </w:r>
            <w:r>
              <w:rPr>
                <w:sz w:val="19"/>
              </w:rPr>
              <w:t>official Wednesday case.</w:t>
            </w:r>
          </w:p>
        </w:tc>
        <w:tc>
          <w:tcPr>
            <w:tcW w:w="2881" w:type="dxa"/>
          </w:tcPr>
          <w:p w14:paraId="1B02748A" w14:textId="77777777" w:rsidR="00F9164C" w:rsidRDefault="00000000">
            <w:pPr>
              <w:pStyle w:val="TableParagraph"/>
              <w:spacing w:line="220" w:lineRule="atLeast"/>
              <w:ind w:left="107"/>
              <w:rPr>
                <w:sz w:val="19"/>
              </w:rPr>
            </w:pPr>
            <w:r>
              <w:rPr>
                <w:sz w:val="19"/>
              </w:rPr>
              <w:t>Answer</w:t>
            </w:r>
            <w:r>
              <w:rPr>
                <w:spacing w:val="-10"/>
                <w:sz w:val="19"/>
              </w:rPr>
              <w:t xml:space="preserve"> </w:t>
            </w:r>
            <w:r>
              <w:rPr>
                <w:sz w:val="19"/>
              </w:rPr>
              <w:t>key</w:t>
            </w:r>
            <w:r>
              <w:rPr>
                <w:spacing w:val="-11"/>
                <w:sz w:val="19"/>
              </w:rPr>
              <w:t xml:space="preserve"> </w:t>
            </w:r>
            <w:r>
              <w:rPr>
                <w:sz w:val="19"/>
              </w:rPr>
              <w:t>and</w:t>
            </w:r>
            <w:r>
              <w:rPr>
                <w:spacing w:val="-11"/>
                <w:sz w:val="19"/>
              </w:rPr>
              <w:t xml:space="preserve"> </w:t>
            </w:r>
            <w:r>
              <w:rPr>
                <w:sz w:val="19"/>
              </w:rPr>
              <w:t>live</w:t>
            </w:r>
            <w:r>
              <w:rPr>
                <w:spacing w:val="-11"/>
                <w:sz w:val="19"/>
              </w:rPr>
              <w:t xml:space="preserve"> </w:t>
            </w:r>
            <w:r>
              <w:rPr>
                <w:sz w:val="19"/>
              </w:rPr>
              <w:t xml:space="preserve">case </w:t>
            </w:r>
            <w:r>
              <w:rPr>
                <w:spacing w:val="-2"/>
                <w:sz w:val="19"/>
              </w:rPr>
              <w:t>disagree</w:t>
            </w:r>
          </w:p>
        </w:tc>
      </w:tr>
      <w:tr w:rsidR="00F9164C" w14:paraId="1B9FB787" w14:textId="77777777">
        <w:trPr>
          <w:trHeight w:val="435"/>
        </w:trPr>
        <w:tc>
          <w:tcPr>
            <w:tcW w:w="645" w:type="dxa"/>
          </w:tcPr>
          <w:p w14:paraId="7C9A3390" w14:textId="77777777" w:rsidR="00F9164C" w:rsidRDefault="00000000">
            <w:pPr>
              <w:pStyle w:val="TableParagraph"/>
              <w:spacing w:before="106"/>
              <w:ind w:left="107"/>
              <w:rPr>
                <w:sz w:val="19"/>
              </w:rPr>
            </w:pPr>
            <w:r>
              <w:rPr>
                <w:spacing w:val="-10"/>
                <w:sz w:val="19"/>
              </w:rPr>
              <w:t>2</w:t>
            </w:r>
          </w:p>
        </w:tc>
        <w:tc>
          <w:tcPr>
            <w:tcW w:w="6558" w:type="dxa"/>
          </w:tcPr>
          <w:p w14:paraId="42B91705" w14:textId="77777777" w:rsidR="00F9164C" w:rsidRDefault="00000000">
            <w:pPr>
              <w:pStyle w:val="TableParagraph"/>
              <w:spacing w:line="215" w:lineRule="exact"/>
              <w:ind w:left="107"/>
              <w:rPr>
                <w:sz w:val="19"/>
              </w:rPr>
            </w:pPr>
            <w:r>
              <w:rPr>
                <w:sz w:val="19"/>
              </w:rPr>
              <w:t>Symptom response</w:t>
            </w:r>
            <w:r>
              <w:rPr>
                <w:spacing w:val="-2"/>
                <w:sz w:val="19"/>
              </w:rPr>
              <w:t xml:space="preserve"> </w:t>
            </w:r>
            <w:r>
              <w:rPr>
                <w:sz w:val="19"/>
              </w:rPr>
              <w:t>and</w:t>
            </w:r>
            <w:r>
              <w:rPr>
                <w:spacing w:val="-7"/>
                <w:sz w:val="19"/>
              </w:rPr>
              <w:t xml:space="preserve"> </w:t>
            </w:r>
            <w:r>
              <w:rPr>
                <w:sz w:val="19"/>
              </w:rPr>
              <w:t>functional</w:t>
            </w:r>
            <w:r>
              <w:rPr>
                <w:spacing w:val="-4"/>
                <w:sz w:val="19"/>
              </w:rPr>
              <w:t xml:space="preserve"> </w:t>
            </w:r>
            <w:r>
              <w:rPr>
                <w:sz w:val="19"/>
              </w:rPr>
              <w:t>status</w:t>
            </w:r>
            <w:r>
              <w:rPr>
                <w:spacing w:val="-2"/>
                <w:sz w:val="19"/>
              </w:rPr>
              <w:t xml:space="preserve"> </w:t>
            </w:r>
            <w:r>
              <w:rPr>
                <w:sz w:val="19"/>
              </w:rPr>
              <w:t>returned</w:t>
            </w:r>
            <w:r>
              <w:rPr>
                <w:spacing w:val="-1"/>
                <w:sz w:val="19"/>
              </w:rPr>
              <w:t xml:space="preserve"> </w:t>
            </w:r>
            <w:r>
              <w:rPr>
                <w:sz w:val="19"/>
              </w:rPr>
              <w:t>by</w:t>
            </w:r>
            <w:r>
              <w:rPr>
                <w:spacing w:val="-6"/>
                <w:sz w:val="19"/>
              </w:rPr>
              <w:t xml:space="preserve"> </w:t>
            </w:r>
            <w:r>
              <w:rPr>
                <w:sz w:val="19"/>
              </w:rPr>
              <w:t>the</w:t>
            </w:r>
            <w:r>
              <w:rPr>
                <w:spacing w:val="-2"/>
                <w:sz w:val="19"/>
              </w:rPr>
              <w:t xml:space="preserve"> </w:t>
            </w:r>
            <w:r>
              <w:rPr>
                <w:sz w:val="19"/>
              </w:rPr>
              <w:t>AI</w:t>
            </w:r>
            <w:r>
              <w:rPr>
                <w:spacing w:val="-4"/>
                <w:sz w:val="19"/>
              </w:rPr>
              <w:t xml:space="preserve"> </w:t>
            </w:r>
            <w:r>
              <w:rPr>
                <w:sz w:val="19"/>
              </w:rPr>
              <w:t>patient do</w:t>
            </w:r>
            <w:r>
              <w:rPr>
                <w:spacing w:val="-1"/>
                <w:sz w:val="19"/>
              </w:rPr>
              <w:t xml:space="preserve"> </w:t>
            </w:r>
            <w:r>
              <w:rPr>
                <w:spacing w:val="-5"/>
                <w:sz w:val="19"/>
              </w:rPr>
              <w:t>not</w:t>
            </w:r>
          </w:p>
          <w:p w14:paraId="51B4F075" w14:textId="77777777" w:rsidR="00F9164C" w:rsidRDefault="00000000">
            <w:pPr>
              <w:pStyle w:val="TableParagraph"/>
              <w:spacing w:before="1" w:line="198" w:lineRule="exact"/>
              <w:ind w:left="107"/>
              <w:rPr>
                <w:sz w:val="19"/>
              </w:rPr>
            </w:pPr>
            <w:r>
              <w:rPr>
                <w:sz w:val="19"/>
              </w:rPr>
              <w:t>match</w:t>
            </w:r>
            <w:r>
              <w:rPr>
                <w:spacing w:val="-3"/>
                <w:sz w:val="19"/>
              </w:rPr>
              <w:t xml:space="preserve"> </w:t>
            </w:r>
            <w:r>
              <w:rPr>
                <w:sz w:val="19"/>
              </w:rPr>
              <w:t>the</w:t>
            </w:r>
            <w:r>
              <w:rPr>
                <w:spacing w:val="-6"/>
                <w:sz w:val="19"/>
              </w:rPr>
              <w:t xml:space="preserve"> </w:t>
            </w:r>
            <w:r>
              <w:rPr>
                <w:sz w:val="19"/>
              </w:rPr>
              <w:t>official</w:t>
            </w:r>
            <w:r>
              <w:rPr>
                <w:spacing w:val="-4"/>
                <w:sz w:val="19"/>
              </w:rPr>
              <w:t xml:space="preserve"> </w:t>
            </w:r>
            <w:r>
              <w:rPr>
                <w:sz w:val="19"/>
              </w:rPr>
              <w:t>follow</w:t>
            </w:r>
            <w:r>
              <w:rPr>
                <w:spacing w:val="-4"/>
                <w:sz w:val="19"/>
              </w:rPr>
              <w:t xml:space="preserve"> </w:t>
            </w:r>
            <w:r>
              <w:rPr>
                <w:sz w:val="19"/>
              </w:rPr>
              <w:t>up</w:t>
            </w:r>
            <w:r>
              <w:rPr>
                <w:spacing w:val="-2"/>
                <w:sz w:val="19"/>
              </w:rPr>
              <w:t xml:space="preserve"> history.</w:t>
            </w:r>
          </w:p>
        </w:tc>
        <w:tc>
          <w:tcPr>
            <w:tcW w:w="2881" w:type="dxa"/>
          </w:tcPr>
          <w:p w14:paraId="2579A9F3" w14:textId="77777777" w:rsidR="00F9164C" w:rsidRDefault="00000000">
            <w:pPr>
              <w:pStyle w:val="TableParagraph"/>
              <w:spacing w:line="215" w:lineRule="exact"/>
              <w:ind w:left="107"/>
              <w:rPr>
                <w:sz w:val="19"/>
              </w:rPr>
            </w:pPr>
            <w:r>
              <w:rPr>
                <w:sz w:val="19"/>
              </w:rPr>
              <w:t>AI</w:t>
            </w:r>
            <w:r>
              <w:rPr>
                <w:spacing w:val="-2"/>
                <w:sz w:val="19"/>
              </w:rPr>
              <w:t xml:space="preserve"> </w:t>
            </w:r>
            <w:r>
              <w:rPr>
                <w:sz w:val="19"/>
              </w:rPr>
              <w:t>patient</w:t>
            </w:r>
            <w:r>
              <w:rPr>
                <w:spacing w:val="-1"/>
                <w:sz w:val="19"/>
              </w:rPr>
              <w:t xml:space="preserve"> </w:t>
            </w:r>
            <w:r>
              <w:rPr>
                <w:sz w:val="19"/>
              </w:rPr>
              <w:t>and</w:t>
            </w:r>
            <w:r>
              <w:rPr>
                <w:spacing w:val="-3"/>
                <w:sz w:val="19"/>
              </w:rPr>
              <w:t xml:space="preserve"> </w:t>
            </w:r>
            <w:r>
              <w:rPr>
                <w:sz w:val="19"/>
              </w:rPr>
              <w:t>answer</w:t>
            </w:r>
            <w:r>
              <w:rPr>
                <w:spacing w:val="-1"/>
                <w:sz w:val="19"/>
              </w:rPr>
              <w:t xml:space="preserve"> </w:t>
            </w:r>
            <w:r>
              <w:rPr>
                <w:spacing w:val="-5"/>
                <w:sz w:val="19"/>
              </w:rPr>
              <w:t>key</w:t>
            </w:r>
          </w:p>
          <w:p w14:paraId="477982E7" w14:textId="77777777" w:rsidR="00F9164C" w:rsidRDefault="00000000">
            <w:pPr>
              <w:pStyle w:val="TableParagraph"/>
              <w:spacing w:before="1" w:line="198" w:lineRule="exact"/>
              <w:ind w:left="107"/>
              <w:rPr>
                <w:sz w:val="19"/>
              </w:rPr>
            </w:pPr>
            <w:r>
              <w:rPr>
                <w:spacing w:val="-2"/>
                <w:sz w:val="19"/>
              </w:rPr>
              <w:t>disagree</w:t>
            </w:r>
          </w:p>
        </w:tc>
      </w:tr>
      <w:tr w:rsidR="00F9164C" w14:paraId="35DA437F" w14:textId="77777777">
        <w:trPr>
          <w:trHeight w:val="435"/>
        </w:trPr>
        <w:tc>
          <w:tcPr>
            <w:tcW w:w="645" w:type="dxa"/>
          </w:tcPr>
          <w:p w14:paraId="59508730" w14:textId="77777777" w:rsidR="00F9164C" w:rsidRDefault="00000000">
            <w:pPr>
              <w:pStyle w:val="TableParagraph"/>
              <w:spacing w:before="111"/>
              <w:ind w:left="107"/>
              <w:rPr>
                <w:sz w:val="19"/>
              </w:rPr>
            </w:pPr>
            <w:r>
              <w:rPr>
                <w:spacing w:val="-10"/>
                <w:sz w:val="19"/>
              </w:rPr>
              <w:t>3</w:t>
            </w:r>
          </w:p>
        </w:tc>
        <w:tc>
          <w:tcPr>
            <w:tcW w:w="6558" w:type="dxa"/>
          </w:tcPr>
          <w:p w14:paraId="015F31C8" w14:textId="77777777" w:rsidR="00F9164C" w:rsidRDefault="00000000">
            <w:pPr>
              <w:pStyle w:val="TableParagraph"/>
              <w:spacing w:line="216" w:lineRule="exact"/>
              <w:ind w:left="107" w:right="218"/>
              <w:rPr>
                <w:sz w:val="19"/>
              </w:rPr>
            </w:pPr>
            <w:r>
              <w:rPr>
                <w:sz w:val="19"/>
              </w:rPr>
              <w:t>Home</w:t>
            </w:r>
            <w:r>
              <w:rPr>
                <w:spacing w:val="-5"/>
                <w:sz w:val="19"/>
              </w:rPr>
              <w:t xml:space="preserve"> </w:t>
            </w:r>
            <w:r>
              <w:rPr>
                <w:sz w:val="19"/>
              </w:rPr>
              <w:t>blood</w:t>
            </w:r>
            <w:r>
              <w:rPr>
                <w:spacing w:val="-5"/>
                <w:sz w:val="19"/>
              </w:rPr>
              <w:t xml:space="preserve"> </w:t>
            </w:r>
            <w:r>
              <w:rPr>
                <w:sz w:val="19"/>
              </w:rPr>
              <w:t>pressure</w:t>
            </w:r>
            <w:r>
              <w:rPr>
                <w:spacing w:val="-5"/>
                <w:sz w:val="19"/>
              </w:rPr>
              <w:t xml:space="preserve"> </w:t>
            </w:r>
            <w:r>
              <w:rPr>
                <w:sz w:val="19"/>
              </w:rPr>
              <w:t>and</w:t>
            </w:r>
            <w:r>
              <w:rPr>
                <w:spacing w:val="-5"/>
                <w:sz w:val="19"/>
              </w:rPr>
              <w:t xml:space="preserve"> </w:t>
            </w:r>
            <w:r>
              <w:rPr>
                <w:sz w:val="19"/>
              </w:rPr>
              <w:t>weight</w:t>
            </w:r>
            <w:r>
              <w:rPr>
                <w:spacing w:val="-3"/>
                <w:sz w:val="19"/>
              </w:rPr>
              <w:t xml:space="preserve"> </w:t>
            </w:r>
            <w:r>
              <w:rPr>
                <w:sz w:val="19"/>
              </w:rPr>
              <w:t>monitoring</w:t>
            </w:r>
            <w:r>
              <w:rPr>
                <w:spacing w:val="-5"/>
                <w:sz w:val="19"/>
              </w:rPr>
              <w:t xml:space="preserve"> </w:t>
            </w:r>
            <w:r>
              <w:rPr>
                <w:sz w:val="19"/>
              </w:rPr>
              <w:t>expected</w:t>
            </w:r>
            <w:r>
              <w:rPr>
                <w:spacing w:val="-5"/>
                <w:sz w:val="19"/>
              </w:rPr>
              <w:t xml:space="preserve"> </w:t>
            </w:r>
            <w:r>
              <w:rPr>
                <w:sz w:val="19"/>
              </w:rPr>
              <w:t>by</w:t>
            </w:r>
            <w:r>
              <w:rPr>
                <w:spacing w:val="-5"/>
                <w:sz w:val="19"/>
              </w:rPr>
              <w:t xml:space="preserve"> </w:t>
            </w:r>
            <w:r>
              <w:rPr>
                <w:sz w:val="19"/>
              </w:rPr>
              <w:t>the</w:t>
            </w:r>
            <w:r>
              <w:rPr>
                <w:spacing w:val="-5"/>
                <w:sz w:val="19"/>
              </w:rPr>
              <w:t xml:space="preserve"> </w:t>
            </w:r>
            <w:r>
              <w:rPr>
                <w:sz w:val="19"/>
              </w:rPr>
              <w:t>answer</w:t>
            </w:r>
            <w:r>
              <w:rPr>
                <w:spacing w:val="-3"/>
                <w:sz w:val="19"/>
              </w:rPr>
              <w:t xml:space="preserve"> </w:t>
            </w:r>
            <w:r>
              <w:rPr>
                <w:sz w:val="19"/>
              </w:rPr>
              <w:t>key are not present in the live AI patient.</w:t>
            </w:r>
          </w:p>
        </w:tc>
        <w:tc>
          <w:tcPr>
            <w:tcW w:w="2881" w:type="dxa"/>
          </w:tcPr>
          <w:p w14:paraId="3C056401" w14:textId="77777777" w:rsidR="00F9164C" w:rsidRDefault="00000000">
            <w:pPr>
              <w:pStyle w:val="TableParagraph"/>
              <w:spacing w:line="216" w:lineRule="exact"/>
              <w:ind w:left="107"/>
              <w:rPr>
                <w:sz w:val="19"/>
              </w:rPr>
            </w:pPr>
            <w:r>
              <w:rPr>
                <w:sz w:val="19"/>
              </w:rPr>
              <w:t>AI</w:t>
            </w:r>
            <w:r>
              <w:rPr>
                <w:spacing w:val="-9"/>
                <w:sz w:val="19"/>
              </w:rPr>
              <w:t xml:space="preserve"> </w:t>
            </w:r>
            <w:r>
              <w:rPr>
                <w:sz w:val="19"/>
              </w:rPr>
              <w:t>patient</w:t>
            </w:r>
            <w:r>
              <w:rPr>
                <w:spacing w:val="-9"/>
                <w:sz w:val="19"/>
              </w:rPr>
              <w:t xml:space="preserve"> </w:t>
            </w:r>
            <w:r>
              <w:rPr>
                <w:sz w:val="19"/>
              </w:rPr>
              <w:t>and</w:t>
            </w:r>
            <w:r>
              <w:rPr>
                <w:spacing w:val="-10"/>
                <w:sz w:val="19"/>
              </w:rPr>
              <w:t xml:space="preserve"> </w:t>
            </w:r>
            <w:r>
              <w:rPr>
                <w:sz w:val="19"/>
              </w:rPr>
              <w:t>answer</w:t>
            </w:r>
            <w:r>
              <w:rPr>
                <w:spacing w:val="-9"/>
                <w:sz w:val="19"/>
              </w:rPr>
              <w:t xml:space="preserve"> </w:t>
            </w:r>
            <w:r>
              <w:rPr>
                <w:sz w:val="19"/>
              </w:rPr>
              <w:t xml:space="preserve">key </w:t>
            </w:r>
            <w:r>
              <w:rPr>
                <w:spacing w:val="-2"/>
                <w:sz w:val="19"/>
              </w:rPr>
              <w:t>disagree</w:t>
            </w:r>
          </w:p>
        </w:tc>
      </w:tr>
      <w:tr w:rsidR="00F9164C" w14:paraId="22744CE4" w14:textId="77777777">
        <w:trPr>
          <w:trHeight w:val="440"/>
        </w:trPr>
        <w:tc>
          <w:tcPr>
            <w:tcW w:w="645" w:type="dxa"/>
          </w:tcPr>
          <w:p w14:paraId="115C28DF" w14:textId="77777777" w:rsidR="00F9164C" w:rsidRDefault="00000000">
            <w:pPr>
              <w:pStyle w:val="TableParagraph"/>
              <w:spacing w:before="112"/>
              <w:ind w:left="107"/>
              <w:rPr>
                <w:sz w:val="19"/>
              </w:rPr>
            </w:pPr>
            <w:r>
              <w:rPr>
                <w:spacing w:val="-10"/>
                <w:sz w:val="19"/>
              </w:rPr>
              <w:t>4</w:t>
            </w:r>
          </w:p>
        </w:tc>
        <w:tc>
          <w:tcPr>
            <w:tcW w:w="6558" w:type="dxa"/>
          </w:tcPr>
          <w:p w14:paraId="17989C4D" w14:textId="77777777" w:rsidR="00F9164C" w:rsidRDefault="00000000">
            <w:pPr>
              <w:pStyle w:val="TableParagraph"/>
              <w:spacing w:line="220" w:lineRule="atLeast"/>
              <w:ind w:left="107"/>
              <w:rPr>
                <w:sz w:val="19"/>
              </w:rPr>
            </w:pPr>
            <w:r>
              <w:rPr>
                <w:sz w:val="19"/>
              </w:rPr>
              <w:t>Adherence</w:t>
            </w:r>
            <w:r>
              <w:rPr>
                <w:spacing w:val="-3"/>
                <w:sz w:val="19"/>
              </w:rPr>
              <w:t xml:space="preserve"> </w:t>
            </w:r>
            <w:r>
              <w:rPr>
                <w:sz w:val="19"/>
              </w:rPr>
              <w:t>and</w:t>
            </w:r>
            <w:r>
              <w:rPr>
                <w:spacing w:val="-3"/>
                <w:sz w:val="19"/>
              </w:rPr>
              <w:t xml:space="preserve"> </w:t>
            </w:r>
            <w:r>
              <w:rPr>
                <w:sz w:val="19"/>
              </w:rPr>
              <w:t>lifestyle</w:t>
            </w:r>
            <w:r>
              <w:rPr>
                <w:spacing w:val="-3"/>
                <w:sz w:val="19"/>
              </w:rPr>
              <w:t xml:space="preserve"> </w:t>
            </w:r>
            <w:r>
              <w:rPr>
                <w:sz w:val="19"/>
              </w:rPr>
              <w:t>progress</w:t>
            </w:r>
            <w:r>
              <w:rPr>
                <w:spacing w:val="-3"/>
                <w:sz w:val="19"/>
              </w:rPr>
              <w:t xml:space="preserve"> </w:t>
            </w:r>
            <w:r>
              <w:rPr>
                <w:sz w:val="19"/>
              </w:rPr>
              <w:t>in</w:t>
            </w:r>
            <w:r>
              <w:rPr>
                <w:spacing w:val="-3"/>
                <w:sz w:val="19"/>
              </w:rPr>
              <w:t xml:space="preserve"> </w:t>
            </w:r>
            <w:r>
              <w:rPr>
                <w:sz w:val="19"/>
              </w:rPr>
              <w:t>the</w:t>
            </w:r>
            <w:r>
              <w:rPr>
                <w:spacing w:val="-3"/>
                <w:sz w:val="19"/>
              </w:rPr>
              <w:t xml:space="preserve"> </w:t>
            </w:r>
            <w:r>
              <w:rPr>
                <w:sz w:val="19"/>
              </w:rPr>
              <w:t>answer</w:t>
            </w:r>
            <w:r>
              <w:rPr>
                <w:spacing w:val="-1"/>
                <w:sz w:val="19"/>
              </w:rPr>
              <w:t xml:space="preserve"> </w:t>
            </w:r>
            <w:r>
              <w:rPr>
                <w:sz w:val="19"/>
              </w:rPr>
              <w:t>key</w:t>
            </w:r>
            <w:r>
              <w:rPr>
                <w:spacing w:val="-3"/>
                <w:sz w:val="19"/>
              </w:rPr>
              <w:t xml:space="preserve"> </w:t>
            </w:r>
            <w:r>
              <w:rPr>
                <w:sz w:val="19"/>
              </w:rPr>
              <w:t>are</w:t>
            </w:r>
            <w:r>
              <w:rPr>
                <w:spacing w:val="-3"/>
                <w:sz w:val="19"/>
              </w:rPr>
              <w:t xml:space="preserve"> </w:t>
            </w:r>
            <w:r>
              <w:rPr>
                <w:sz w:val="19"/>
              </w:rPr>
              <w:t>not</w:t>
            </w:r>
            <w:r>
              <w:rPr>
                <w:spacing w:val="-5"/>
                <w:sz w:val="19"/>
              </w:rPr>
              <w:t xml:space="preserve"> </w:t>
            </w:r>
            <w:r>
              <w:rPr>
                <w:sz w:val="19"/>
              </w:rPr>
              <w:t>returned</w:t>
            </w:r>
            <w:r>
              <w:rPr>
                <w:spacing w:val="-3"/>
                <w:sz w:val="19"/>
              </w:rPr>
              <w:t xml:space="preserve"> </w:t>
            </w:r>
            <w:r>
              <w:rPr>
                <w:sz w:val="19"/>
              </w:rPr>
              <w:t>by</w:t>
            </w:r>
            <w:r>
              <w:rPr>
                <w:spacing w:val="-3"/>
                <w:sz w:val="19"/>
              </w:rPr>
              <w:t xml:space="preserve"> </w:t>
            </w:r>
            <w:r>
              <w:rPr>
                <w:sz w:val="19"/>
              </w:rPr>
              <w:t>the live AI patient.</w:t>
            </w:r>
          </w:p>
        </w:tc>
        <w:tc>
          <w:tcPr>
            <w:tcW w:w="2881" w:type="dxa"/>
          </w:tcPr>
          <w:p w14:paraId="54B0ECAB" w14:textId="77777777" w:rsidR="00F9164C" w:rsidRDefault="00000000">
            <w:pPr>
              <w:pStyle w:val="TableParagraph"/>
              <w:spacing w:line="220" w:lineRule="atLeast"/>
              <w:ind w:left="107"/>
              <w:rPr>
                <w:sz w:val="19"/>
              </w:rPr>
            </w:pPr>
            <w:r>
              <w:rPr>
                <w:sz w:val="19"/>
              </w:rPr>
              <w:t>AI</w:t>
            </w:r>
            <w:r>
              <w:rPr>
                <w:spacing w:val="-9"/>
                <w:sz w:val="19"/>
              </w:rPr>
              <w:t xml:space="preserve"> </w:t>
            </w:r>
            <w:r>
              <w:rPr>
                <w:sz w:val="19"/>
              </w:rPr>
              <w:t>patient</w:t>
            </w:r>
            <w:r>
              <w:rPr>
                <w:spacing w:val="-9"/>
                <w:sz w:val="19"/>
              </w:rPr>
              <w:t xml:space="preserve"> </w:t>
            </w:r>
            <w:r>
              <w:rPr>
                <w:sz w:val="19"/>
              </w:rPr>
              <w:t>and</w:t>
            </w:r>
            <w:r>
              <w:rPr>
                <w:spacing w:val="-10"/>
                <w:sz w:val="19"/>
              </w:rPr>
              <w:t xml:space="preserve"> </w:t>
            </w:r>
            <w:r>
              <w:rPr>
                <w:sz w:val="19"/>
              </w:rPr>
              <w:t>answer</w:t>
            </w:r>
            <w:r>
              <w:rPr>
                <w:spacing w:val="-9"/>
                <w:sz w:val="19"/>
              </w:rPr>
              <w:t xml:space="preserve"> </w:t>
            </w:r>
            <w:r>
              <w:rPr>
                <w:sz w:val="19"/>
              </w:rPr>
              <w:t xml:space="preserve">key </w:t>
            </w:r>
            <w:r>
              <w:rPr>
                <w:spacing w:val="-2"/>
                <w:sz w:val="19"/>
              </w:rPr>
              <w:t>disagree</w:t>
            </w:r>
          </w:p>
        </w:tc>
      </w:tr>
      <w:tr w:rsidR="00F9164C" w14:paraId="38EBC572" w14:textId="77777777">
        <w:trPr>
          <w:trHeight w:val="435"/>
        </w:trPr>
        <w:tc>
          <w:tcPr>
            <w:tcW w:w="645" w:type="dxa"/>
          </w:tcPr>
          <w:p w14:paraId="62B68877" w14:textId="77777777" w:rsidR="00F9164C" w:rsidRDefault="00000000">
            <w:pPr>
              <w:pStyle w:val="TableParagraph"/>
              <w:spacing w:before="106"/>
              <w:ind w:left="107"/>
              <w:rPr>
                <w:sz w:val="19"/>
              </w:rPr>
            </w:pPr>
            <w:r>
              <w:rPr>
                <w:spacing w:val="-10"/>
                <w:sz w:val="19"/>
              </w:rPr>
              <w:t>5</w:t>
            </w:r>
          </w:p>
        </w:tc>
        <w:tc>
          <w:tcPr>
            <w:tcW w:w="6558" w:type="dxa"/>
          </w:tcPr>
          <w:p w14:paraId="0F9E1B92" w14:textId="77777777" w:rsidR="00F9164C" w:rsidRDefault="00000000">
            <w:pPr>
              <w:pStyle w:val="TableParagraph"/>
              <w:spacing w:line="216" w:lineRule="exact"/>
              <w:ind w:left="107"/>
              <w:rPr>
                <w:sz w:val="19"/>
              </w:rPr>
            </w:pPr>
            <w:r>
              <w:rPr>
                <w:sz w:val="19"/>
              </w:rPr>
              <w:t>Visible</w:t>
            </w:r>
            <w:r>
              <w:rPr>
                <w:spacing w:val="-4"/>
                <w:sz w:val="19"/>
              </w:rPr>
              <w:t xml:space="preserve"> </w:t>
            </w:r>
            <w:r>
              <w:rPr>
                <w:sz w:val="19"/>
              </w:rPr>
              <w:t>Wednesday</w:t>
            </w:r>
            <w:r>
              <w:rPr>
                <w:spacing w:val="-4"/>
                <w:sz w:val="19"/>
              </w:rPr>
              <w:t xml:space="preserve"> </w:t>
            </w:r>
            <w:r>
              <w:rPr>
                <w:sz w:val="19"/>
              </w:rPr>
              <w:t>vital</w:t>
            </w:r>
            <w:r>
              <w:rPr>
                <w:spacing w:val="-6"/>
                <w:sz w:val="19"/>
              </w:rPr>
              <w:t xml:space="preserve"> </w:t>
            </w:r>
            <w:r>
              <w:rPr>
                <w:sz w:val="19"/>
              </w:rPr>
              <w:t>signs</w:t>
            </w:r>
            <w:r>
              <w:rPr>
                <w:spacing w:val="-4"/>
                <w:sz w:val="19"/>
              </w:rPr>
              <w:t xml:space="preserve"> </w:t>
            </w:r>
            <w:r>
              <w:rPr>
                <w:sz w:val="19"/>
              </w:rPr>
              <w:t>and</w:t>
            </w:r>
            <w:r>
              <w:rPr>
                <w:spacing w:val="-4"/>
                <w:sz w:val="19"/>
              </w:rPr>
              <w:t xml:space="preserve"> </w:t>
            </w:r>
            <w:r>
              <w:rPr>
                <w:sz w:val="19"/>
              </w:rPr>
              <w:t>weight</w:t>
            </w:r>
            <w:r>
              <w:rPr>
                <w:spacing w:val="-2"/>
                <w:sz w:val="19"/>
              </w:rPr>
              <w:t xml:space="preserve"> </w:t>
            </w:r>
            <w:r>
              <w:rPr>
                <w:sz w:val="19"/>
              </w:rPr>
              <w:t>differ</w:t>
            </w:r>
            <w:r>
              <w:rPr>
                <w:spacing w:val="-2"/>
                <w:sz w:val="19"/>
              </w:rPr>
              <w:t xml:space="preserve"> </w:t>
            </w:r>
            <w:r>
              <w:rPr>
                <w:sz w:val="19"/>
              </w:rPr>
              <w:t>from</w:t>
            </w:r>
            <w:r>
              <w:rPr>
                <w:spacing w:val="-7"/>
                <w:sz w:val="19"/>
              </w:rPr>
              <w:t xml:space="preserve"> </w:t>
            </w:r>
            <w:r>
              <w:rPr>
                <w:sz w:val="19"/>
              </w:rPr>
              <w:t>the</w:t>
            </w:r>
            <w:r>
              <w:rPr>
                <w:spacing w:val="-9"/>
                <w:sz w:val="19"/>
              </w:rPr>
              <w:t xml:space="preserve"> </w:t>
            </w:r>
            <w:r>
              <w:rPr>
                <w:sz w:val="19"/>
              </w:rPr>
              <w:t>official</w:t>
            </w:r>
            <w:r>
              <w:rPr>
                <w:spacing w:val="-6"/>
                <w:sz w:val="19"/>
              </w:rPr>
              <w:t xml:space="preserve"> </w:t>
            </w:r>
            <w:r>
              <w:rPr>
                <w:sz w:val="19"/>
              </w:rPr>
              <w:t>answer</w:t>
            </w:r>
            <w:r>
              <w:rPr>
                <w:spacing w:val="-2"/>
                <w:sz w:val="19"/>
              </w:rPr>
              <w:t xml:space="preserve"> </w:t>
            </w:r>
            <w:r>
              <w:rPr>
                <w:sz w:val="19"/>
              </w:rPr>
              <w:t>key while the grader accepts the live values.</w:t>
            </w:r>
          </w:p>
        </w:tc>
        <w:tc>
          <w:tcPr>
            <w:tcW w:w="2881" w:type="dxa"/>
          </w:tcPr>
          <w:p w14:paraId="3F945774" w14:textId="77777777" w:rsidR="00F9164C" w:rsidRDefault="00000000">
            <w:pPr>
              <w:pStyle w:val="TableParagraph"/>
              <w:spacing w:line="216" w:lineRule="exact"/>
              <w:ind w:left="107" w:right="151"/>
              <w:rPr>
                <w:sz w:val="19"/>
              </w:rPr>
            </w:pPr>
            <w:r>
              <w:rPr>
                <w:sz w:val="19"/>
              </w:rPr>
              <w:t>Answer</w:t>
            </w:r>
            <w:r>
              <w:rPr>
                <w:spacing w:val="-12"/>
                <w:sz w:val="19"/>
              </w:rPr>
              <w:t xml:space="preserve"> </w:t>
            </w:r>
            <w:r>
              <w:rPr>
                <w:sz w:val="19"/>
              </w:rPr>
              <w:t>key</w:t>
            </w:r>
            <w:r>
              <w:rPr>
                <w:spacing w:val="-14"/>
                <w:sz w:val="19"/>
              </w:rPr>
              <w:t xml:space="preserve"> </w:t>
            </w:r>
            <w:r>
              <w:rPr>
                <w:sz w:val="19"/>
              </w:rPr>
              <w:t>and</w:t>
            </w:r>
            <w:r>
              <w:rPr>
                <w:spacing w:val="-13"/>
                <w:sz w:val="19"/>
              </w:rPr>
              <w:t xml:space="preserve"> </w:t>
            </w:r>
            <w:r>
              <w:rPr>
                <w:sz w:val="19"/>
              </w:rPr>
              <w:t xml:space="preserve">grader </w:t>
            </w:r>
            <w:r>
              <w:rPr>
                <w:spacing w:val="-2"/>
                <w:sz w:val="19"/>
              </w:rPr>
              <w:t>disagree</w:t>
            </w:r>
          </w:p>
        </w:tc>
      </w:tr>
      <w:tr w:rsidR="00F9164C" w14:paraId="5238F245" w14:textId="77777777">
        <w:trPr>
          <w:trHeight w:val="440"/>
        </w:trPr>
        <w:tc>
          <w:tcPr>
            <w:tcW w:w="645" w:type="dxa"/>
          </w:tcPr>
          <w:p w14:paraId="48028B1E" w14:textId="77777777" w:rsidR="00F9164C" w:rsidRDefault="00000000">
            <w:pPr>
              <w:pStyle w:val="TableParagraph"/>
              <w:spacing w:before="111"/>
              <w:ind w:left="107"/>
              <w:rPr>
                <w:sz w:val="19"/>
              </w:rPr>
            </w:pPr>
            <w:r>
              <w:rPr>
                <w:spacing w:val="-10"/>
                <w:sz w:val="19"/>
              </w:rPr>
              <w:t>6</w:t>
            </w:r>
          </w:p>
        </w:tc>
        <w:tc>
          <w:tcPr>
            <w:tcW w:w="6558" w:type="dxa"/>
          </w:tcPr>
          <w:p w14:paraId="249FDC89" w14:textId="77777777" w:rsidR="00F9164C" w:rsidRDefault="00000000">
            <w:pPr>
              <w:pStyle w:val="TableParagraph"/>
              <w:spacing w:line="220" w:lineRule="atLeast"/>
              <w:ind w:left="107" w:right="218"/>
              <w:rPr>
                <w:sz w:val="19"/>
              </w:rPr>
            </w:pPr>
            <w:r>
              <w:rPr>
                <w:sz w:val="19"/>
              </w:rPr>
              <w:t>The</w:t>
            </w:r>
            <w:r>
              <w:rPr>
                <w:spacing w:val="-4"/>
                <w:sz w:val="19"/>
              </w:rPr>
              <w:t xml:space="preserve"> </w:t>
            </w:r>
            <w:r>
              <w:rPr>
                <w:sz w:val="19"/>
              </w:rPr>
              <w:t>grader</w:t>
            </w:r>
            <w:r>
              <w:rPr>
                <w:spacing w:val="-2"/>
                <w:sz w:val="19"/>
              </w:rPr>
              <w:t xml:space="preserve"> </w:t>
            </w:r>
            <w:r>
              <w:rPr>
                <w:sz w:val="19"/>
              </w:rPr>
              <w:t>requires</w:t>
            </w:r>
            <w:r>
              <w:rPr>
                <w:spacing w:val="-4"/>
                <w:sz w:val="19"/>
              </w:rPr>
              <w:t xml:space="preserve"> </w:t>
            </w:r>
            <w:r>
              <w:rPr>
                <w:sz w:val="19"/>
              </w:rPr>
              <w:t>a</w:t>
            </w:r>
            <w:r>
              <w:rPr>
                <w:spacing w:val="-4"/>
                <w:sz w:val="19"/>
              </w:rPr>
              <w:t xml:space="preserve"> </w:t>
            </w:r>
            <w:r>
              <w:rPr>
                <w:sz w:val="19"/>
              </w:rPr>
              <w:t>2</w:t>
            </w:r>
            <w:r>
              <w:rPr>
                <w:spacing w:val="-4"/>
                <w:sz w:val="19"/>
              </w:rPr>
              <w:t xml:space="preserve"> </w:t>
            </w:r>
            <w:r>
              <w:rPr>
                <w:sz w:val="19"/>
              </w:rPr>
              <w:t>kg</w:t>
            </w:r>
            <w:r>
              <w:rPr>
                <w:spacing w:val="-9"/>
                <w:sz w:val="19"/>
              </w:rPr>
              <w:t xml:space="preserve"> </w:t>
            </w:r>
            <w:r>
              <w:rPr>
                <w:sz w:val="19"/>
              </w:rPr>
              <w:t>weight</w:t>
            </w:r>
            <w:r>
              <w:rPr>
                <w:spacing w:val="-2"/>
                <w:sz w:val="19"/>
              </w:rPr>
              <w:t xml:space="preserve"> </w:t>
            </w:r>
            <w:r>
              <w:rPr>
                <w:sz w:val="19"/>
              </w:rPr>
              <w:t>decrease</w:t>
            </w:r>
            <w:r>
              <w:rPr>
                <w:spacing w:val="-4"/>
                <w:sz w:val="19"/>
              </w:rPr>
              <w:t xml:space="preserve"> </w:t>
            </w:r>
            <w:r>
              <w:rPr>
                <w:sz w:val="19"/>
              </w:rPr>
              <w:t>that</w:t>
            </w:r>
            <w:r>
              <w:rPr>
                <w:spacing w:val="-2"/>
                <w:sz w:val="19"/>
              </w:rPr>
              <w:t xml:space="preserve"> </w:t>
            </w:r>
            <w:r>
              <w:rPr>
                <w:sz w:val="19"/>
              </w:rPr>
              <w:t>is</w:t>
            </w:r>
            <w:r>
              <w:rPr>
                <w:spacing w:val="-4"/>
                <w:sz w:val="19"/>
              </w:rPr>
              <w:t xml:space="preserve"> </w:t>
            </w:r>
            <w:r>
              <w:rPr>
                <w:sz w:val="19"/>
              </w:rPr>
              <w:t>supported</w:t>
            </w:r>
            <w:r>
              <w:rPr>
                <w:spacing w:val="-4"/>
                <w:sz w:val="19"/>
              </w:rPr>
              <w:t xml:space="preserve"> </w:t>
            </w:r>
            <w:r>
              <w:rPr>
                <w:sz w:val="19"/>
              </w:rPr>
              <w:t>by</w:t>
            </w:r>
            <w:r>
              <w:rPr>
                <w:spacing w:val="-4"/>
                <w:sz w:val="19"/>
              </w:rPr>
              <w:t xml:space="preserve"> </w:t>
            </w:r>
            <w:r>
              <w:rPr>
                <w:sz w:val="19"/>
              </w:rPr>
              <w:t>neither the live baseline nor the answer key.</w:t>
            </w:r>
          </w:p>
        </w:tc>
        <w:tc>
          <w:tcPr>
            <w:tcW w:w="2881" w:type="dxa"/>
          </w:tcPr>
          <w:p w14:paraId="23DC370F" w14:textId="77777777" w:rsidR="00F9164C" w:rsidRDefault="00000000">
            <w:pPr>
              <w:pStyle w:val="TableParagraph"/>
              <w:spacing w:line="220" w:lineRule="atLeast"/>
              <w:ind w:left="107"/>
              <w:rPr>
                <w:sz w:val="19"/>
              </w:rPr>
            </w:pPr>
            <w:r>
              <w:rPr>
                <w:sz w:val="19"/>
              </w:rPr>
              <w:t>Grader</w:t>
            </w:r>
            <w:r>
              <w:rPr>
                <w:spacing w:val="-14"/>
                <w:sz w:val="19"/>
              </w:rPr>
              <w:t xml:space="preserve"> </w:t>
            </w:r>
            <w:r>
              <w:rPr>
                <w:sz w:val="19"/>
              </w:rPr>
              <w:t>trend</w:t>
            </w:r>
            <w:r>
              <w:rPr>
                <w:spacing w:val="-13"/>
                <w:sz w:val="19"/>
              </w:rPr>
              <w:t xml:space="preserve"> </w:t>
            </w:r>
            <w:r>
              <w:rPr>
                <w:sz w:val="19"/>
              </w:rPr>
              <w:t xml:space="preserve">calculation </w:t>
            </w:r>
            <w:r>
              <w:rPr>
                <w:spacing w:val="-2"/>
                <w:sz w:val="19"/>
              </w:rPr>
              <w:t>mismatch</w:t>
            </w:r>
          </w:p>
        </w:tc>
      </w:tr>
      <w:tr w:rsidR="00F9164C" w14:paraId="0451D7E2" w14:textId="77777777">
        <w:trPr>
          <w:trHeight w:val="435"/>
        </w:trPr>
        <w:tc>
          <w:tcPr>
            <w:tcW w:w="645" w:type="dxa"/>
          </w:tcPr>
          <w:p w14:paraId="6DB32744" w14:textId="77777777" w:rsidR="00F9164C" w:rsidRDefault="00000000">
            <w:pPr>
              <w:pStyle w:val="TableParagraph"/>
              <w:spacing w:before="107"/>
              <w:ind w:left="107"/>
              <w:rPr>
                <w:sz w:val="19"/>
              </w:rPr>
            </w:pPr>
            <w:r>
              <w:rPr>
                <w:spacing w:val="-10"/>
                <w:sz w:val="19"/>
              </w:rPr>
              <w:t>7</w:t>
            </w:r>
          </w:p>
        </w:tc>
        <w:tc>
          <w:tcPr>
            <w:tcW w:w="6558" w:type="dxa"/>
          </w:tcPr>
          <w:p w14:paraId="0CF6529E" w14:textId="77777777" w:rsidR="00F9164C" w:rsidRDefault="00000000">
            <w:pPr>
              <w:pStyle w:val="TableParagraph"/>
              <w:spacing w:line="215" w:lineRule="exact"/>
              <w:ind w:left="107"/>
              <w:rPr>
                <w:sz w:val="19"/>
              </w:rPr>
            </w:pPr>
            <w:r>
              <w:rPr>
                <w:sz w:val="19"/>
              </w:rPr>
              <w:t>BNP</w:t>
            </w:r>
            <w:r>
              <w:rPr>
                <w:spacing w:val="-3"/>
                <w:sz w:val="19"/>
              </w:rPr>
              <w:t xml:space="preserve"> </w:t>
            </w:r>
            <w:r>
              <w:rPr>
                <w:sz w:val="19"/>
              </w:rPr>
              <w:t>and</w:t>
            </w:r>
            <w:r>
              <w:rPr>
                <w:spacing w:val="-2"/>
                <w:sz w:val="19"/>
              </w:rPr>
              <w:t xml:space="preserve"> </w:t>
            </w:r>
            <w:r>
              <w:rPr>
                <w:sz w:val="19"/>
              </w:rPr>
              <w:t>NT</w:t>
            </w:r>
            <w:r>
              <w:rPr>
                <w:spacing w:val="-3"/>
                <w:sz w:val="19"/>
              </w:rPr>
              <w:t xml:space="preserve"> </w:t>
            </w:r>
            <w:proofErr w:type="spellStart"/>
            <w:r>
              <w:rPr>
                <w:sz w:val="19"/>
              </w:rPr>
              <w:t>proBNP</w:t>
            </w:r>
            <w:proofErr w:type="spellEnd"/>
            <w:r>
              <w:rPr>
                <w:spacing w:val="-3"/>
                <w:sz w:val="19"/>
              </w:rPr>
              <w:t xml:space="preserve"> </w:t>
            </w:r>
            <w:r>
              <w:rPr>
                <w:sz w:val="19"/>
              </w:rPr>
              <w:t>naming</w:t>
            </w:r>
            <w:r>
              <w:rPr>
                <w:spacing w:val="-2"/>
                <w:sz w:val="19"/>
              </w:rPr>
              <w:t xml:space="preserve"> </w:t>
            </w:r>
            <w:r>
              <w:rPr>
                <w:sz w:val="19"/>
              </w:rPr>
              <w:t>is</w:t>
            </w:r>
            <w:r>
              <w:rPr>
                <w:spacing w:val="-2"/>
                <w:sz w:val="19"/>
              </w:rPr>
              <w:t xml:space="preserve"> </w:t>
            </w:r>
            <w:r>
              <w:rPr>
                <w:sz w:val="19"/>
              </w:rPr>
              <w:t>inconsistent across</w:t>
            </w:r>
            <w:r>
              <w:rPr>
                <w:spacing w:val="-2"/>
                <w:sz w:val="19"/>
              </w:rPr>
              <w:t xml:space="preserve"> </w:t>
            </w:r>
            <w:proofErr w:type="gramStart"/>
            <w:r>
              <w:rPr>
                <w:sz w:val="19"/>
              </w:rPr>
              <w:t>the</w:t>
            </w:r>
            <w:r>
              <w:rPr>
                <w:spacing w:val="-2"/>
                <w:sz w:val="19"/>
              </w:rPr>
              <w:t xml:space="preserve"> Wednesday</w:t>
            </w:r>
            <w:proofErr w:type="gramEnd"/>
          </w:p>
          <w:p w14:paraId="60CC3510" w14:textId="77777777" w:rsidR="00F9164C" w:rsidRDefault="00000000">
            <w:pPr>
              <w:pStyle w:val="TableParagraph"/>
              <w:spacing w:before="2" w:line="198" w:lineRule="exact"/>
              <w:ind w:left="107"/>
              <w:rPr>
                <w:sz w:val="19"/>
              </w:rPr>
            </w:pPr>
            <w:r>
              <w:rPr>
                <w:spacing w:val="-2"/>
                <w:sz w:val="19"/>
              </w:rPr>
              <w:t>sources.</w:t>
            </w:r>
          </w:p>
        </w:tc>
        <w:tc>
          <w:tcPr>
            <w:tcW w:w="2881" w:type="dxa"/>
          </w:tcPr>
          <w:p w14:paraId="151C9376" w14:textId="77777777" w:rsidR="00F9164C" w:rsidRDefault="00000000">
            <w:pPr>
              <w:pStyle w:val="TableParagraph"/>
              <w:spacing w:before="107"/>
              <w:ind w:left="107"/>
              <w:rPr>
                <w:sz w:val="19"/>
              </w:rPr>
            </w:pPr>
            <w:r>
              <w:rPr>
                <w:sz w:val="19"/>
              </w:rPr>
              <w:t>Terminology</w:t>
            </w:r>
            <w:r>
              <w:rPr>
                <w:spacing w:val="-3"/>
                <w:sz w:val="19"/>
              </w:rPr>
              <w:t xml:space="preserve"> </w:t>
            </w:r>
            <w:r>
              <w:rPr>
                <w:sz w:val="19"/>
              </w:rPr>
              <w:t>/</w:t>
            </w:r>
            <w:r>
              <w:rPr>
                <w:spacing w:val="-2"/>
                <w:sz w:val="19"/>
              </w:rPr>
              <w:t xml:space="preserve"> </w:t>
            </w:r>
            <w:r>
              <w:rPr>
                <w:sz w:val="19"/>
              </w:rPr>
              <w:t>data</w:t>
            </w:r>
            <w:r>
              <w:rPr>
                <w:spacing w:val="-2"/>
                <w:sz w:val="19"/>
              </w:rPr>
              <w:t xml:space="preserve"> mismatch</w:t>
            </w:r>
          </w:p>
        </w:tc>
      </w:tr>
      <w:tr w:rsidR="00F9164C" w14:paraId="2BFF4D21" w14:textId="77777777">
        <w:trPr>
          <w:trHeight w:val="435"/>
        </w:trPr>
        <w:tc>
          <w:tcPr>
            <w:tcW w:w="645" w:type="dxa"/>
          </w:tcPr>
          <w:p w14:paraId="52D3AD8D" w14:textId="77777777" w:rsidR="00F9164C" w:rsidRDefault="00000000">
            <w:pPr>
              <w:pStyle w:val="TableParagraph"/>
              <w:spacing w:before="111"/>
              <w:ind w:left="107"/>
              <w:rPr>
                <w:sz w:val="19"/>
              </w:rPr>
            </w:pPr>
            <w:r>
              <w:rPr>
                <w:spacing w:val="-10"/>
                <w:sz w:val="19"/>
              </w:rPr>
              <w:t>8</w:t>
            </w:r>
          </w:p>
        </w:tc>
        <w:tc>
          <w:tcPr>
            <w:tcW w:w="6558" w:type="dxa"/>
          </w:tcPr>
          <w:p w14:paraId="1DB5D9C2" w14:textId="77777777" w:rsidR="00F9164C" w:rsidRDefault="00000000">
            <w:pPr>
              <w:pStyle w:val="TableParagraph"/>
              <w:spacing w:line="216" w:lineRule="exact"/>
              <w:ind w:left="107"/>
              <w:rPr>
                <w:sz w:val="19"/>
              </w:rPr>
            </w:pPr>
            <w:r>
              <w:rPr>
                <w:sz w:val="19"/>
              </w:rPr>
              <w:t>Three</w:t>
            </w:r>
            <w:r>
              <w:rPr>
                <w:spacing w:val="-4"/>
                <w:sz w:val="19"/>
              </w:rPr>
              <w:t xml:space="preserve"> </w:t>
            </w:r>
            <w:proofErr w:type="gramStart"/>
            <w:r>
              <w:rPr>
                <w:sz w:val="19"/>
              </w:rPr>
              <w:t>month</w:t>
            </w:r>
            <w:proofErr w:type="gramEnd"/>
            <w:r>
              <w:rPr>
                <w:spacing w:val="-4"/>
                <w:sz w:val="19"/>
              </w:rPr>
              <w:t xml:space="preserve"> </w:t>
            </w:r>
            <w:r>
              <w:rPr>
                <w:sz w:val="19"/>
              </w:rPr>
              <w:t>follow</w:t>
            </w:r>
            <w:r>
              <w:rPr>
                <w:spacing w:val="-6"/>
                <w:sz w:val="19"/>
              </w:rPr>
              <w:t xml:space="preserve"> </w:t>
            </w:r>
            <w:r>
              <w:rPr>
                <w:sz w:val="19"/>
              </w:rPr>
              <w:t>up</w:t>
            </w:r>
            <w:r>
              <w:rPr>
                <w:spacing w:val="-4"/>
                <w:sz w:val="19"/>
              </w:rPr>
              <w:t xml:space="preserve"> </w:t>
            </w:r>
            <w:r>
              <w:rPr>
                <w:sz w:val="19"/>
              </w:rPr>
              <w:t>vitals</w:t>
            </w:r>
            <w:r>
              <w:rPr>
                <w:spacing w:val="-4"/>
                <w:sz w:val="19"/>
              </w:rPr>
              <w:t xml:space="preserve"> </w:t>
            </w:r>
            <w:r>
              <w:rPr>
                <w:sz w:val="19"/>
              </w:rPr>
              <w:t>and</w:t>
            </w:r>
            <w:r>
              <w:rPr>
                <w:spacing w:val="-4"/>
                <w:sz w:val="19"/>
              </w:rPr>
              <w:t xml:space="preserve"> </w:t>
            </w:r>
            <w:r>
              <w:rPr>
                <w:sz w:val="19"/>
              </w:rPr>
              <w:t>laboratory</w:t>
            </w:r>
            <w:r>
              <w:rPr>
                <w:spacing w:val="-4"/>
                <w:sz w:val="19"/>
              </w:rPr>
              <w:t xml:space="preserve"> </w:t>
            </w:r>
            <w:r>
              <w:rPr>
                <w:sz w:val="19"/>
              </w:rPr>
              <w:t>results</w:t>
            </w:r>
            <w:r>
              <w:rPr>
                <w:spacing w:val="-8"/>
                <w:sz w:val="19"/>
              </w:rPr>
              <w:t xml:space="preserve"> </w:t>
            </w:r>
            <w:r>
              <w:rPr>
                <w:sz w:val="19"/>
              </w:rPr>
              <w:t>reuse</w:t>
            </w:r>
            <w:r>
              <w:rPr>
                <w:spacing w:val="-4"/>
                <w:sz w:val="19"/>
              </w:rPr>
              <w:t xml:space="preserve"> </w:t>
            </w:r>
            <w:r>
              <w:rPr>
                <w:sz w:val="19"/>
              </w:rPr>
              <w:t>the</w:t>
            </w:r>
            <w:r>
              <w:rPr>
                <w:spacing w:val="-9"/>
                <w:sz w:val="19"/>
              </w:rPr>
              <w:t xml:space="preserve"> </w:t>
            </w:r>
            <w:r>
              <w:rPr>
                <w:sz w:val="19"/>
              </w:rPr>
              <w:t xml:space="preserve">baseline </w:t>
            </w:r>
            <w:r>
              <w:rPr>
                <w:spacing w:val="-2"/>
                <w:sz w:val="19"/>
              </w:rPr>
              <w:t>timestamps.</w:t>
            </w:r>
          </w:p>
        </w:tc>
        <w:tc>
          <w:tcPr>
            <w:tcW w:w="2881" w:type="dxa"/>
          </w:tcPr>
          <w:p w14:paraId="646FB1A7" w14:textId="77777777" w:rsidR="00F9164C" w:rsidRDefault="00000000">
            <w:pPr>
              <w:pStyle w:val="TableParagraph"/>
              <w:spacing w:before="111"/>
              <w:ind w:left="107"/>
              <w:rPr>
                <w:sz w:val="19"/>
              </w:rPr>
            </w:pPr>
            <w:r>
              <w:rPr>
                <w:sz w:val="19"/>
              </w:rPr>
              <w:t>Longitudinal</w:t>
            </w:r>
            <w:r>
              <w:rPr>
                <w:spacing w:val="-6"/>
                <w:sz w:val="19"/>
              </w:rPr>
              <w:t xml:space="preserve"> </w:t>
            </w:r>
            <w:r>
              <w:rPr>
                <w:sz w:val="19"/>
              </w:rPr>
              <w:t>data</w:t>
            </w:r>
            <w:r>
              <w:rPr>
                <w:spacing w:val="-4"/>
                <w:sz w:val="19"/>
              </w:rPr>
              <w:t xml:space="preserve"> </w:t>
            </w:r>
            <w:r>
              <w:rPr>
                <w:sz w:val="19"/>
              </w:rPr>
              <w:t>integrity</w:t>
            </w:r>
            <w:r>
              <w:rPr>
                <w:spacing w:val="-4"/>
                <w:sz w:val="19"/>
              </w:rPr>
              <w:t xml:space="preserve"> </w:t>
            </w:r>
            <w:r>
              <w:rPr>
                <w:spacing w:val="-2"/>
                <w:sz w:val="19"/>
              </w:rPr>
              <w:t>issue</w:t>
            </w:r>
          </w:p>
        </w:tc>
      </w:tr>
    </w:tbl>
    <w:p w14:paraId="7C3EAF52" w14:textId="77777777" w:rsidR="00F9164C" w:rsidRDefault="00000000">
      <w:pPr>
        <w:pStyle w:val="Heading8"/>
        <w:spacing w:before="164"/>
      </w:pPr>
      <w:r>
        <w:rPr>
          <w:color w:val="17365D"/>
        </w:rPr>
        <w:t>Issue</w:t>
      </w:r>
      <w:r>
        <w:rPr>
          <w:color w:val="17365D"/>
          <w:spacing w:val="-6"/>
        </w:rPr>
        <w:t xml:space="preserve"> </w:t>
      </w:r>
      <w:r>
        <w:rPr>
          <w:color w:val="17365D"/>
        </w:rPr>
        <w:t>1.</w:t>
      </w:r>
      <w:r>
        <w:rPr>
          <w:color w:val="17365D"/>
          <w:spacing w:val="1"/>
        </w:rPr>
        <w:t xml:space="preserve"> </w:t>
      </w:r>
      <w:r>
        <w:rPr>
          <w:color w:val="17365D"/>
        </w:rPr>
        <w:t>The</w:t>
      </w:r>
      <w:r>
        <w:rPr>
          <w:color w:val="17365D"/>
          <w:spacing w:val="-4"/>
        </w:rPr>
        <w:t xml:space="preserve"> </w:t>
      </w:r>
      <w:r>
        <w:rPr>
          <w:color w:val="17365D"/>
        </w:rPr>
        <w:t>live</w:t>
      </w:r>
      <w:r>
        <w:rPr>
          <w:color w:val="17365D"/>
          <w:spacing w:val="-3"/>
        </w:rPr>
        <w:t xml:space="preserve"> </w:t>
      </w:r>
      <w:r>
        <w:rPr>
          <w:color w:val="17365D"/>
        </w:rPr>
        <w:t>medication</w:t>
      </w:r>
      <w:r>
        <w:rPr>
          <w:color w:val="17365D"/>
          <w:spacing w:val="-5"/>
        </w:rPr>
        <w:t xml:space="preserve"> </w:t>
      </w:r>
      <w:r>
        <w:rPr>
          <w:color w:val="17365D"/>
        </w:rPr>
        <w:t>and</w:t>
      </w:r>
      <w:r>
        <w:rPr>
          <w:color w:val="17365D"/>
          <w:spacing w:val="-4"/>
        </w:rPr>
        <w:t xml:space="preserve"> </w:t>
      </w:r>
      <w:r>
        <w:rPr>
          <w:color w:val="17365D"/>
        </w:rPr>
        <w:t>GDMT state</w:t>
      </w:r>
      <w:r>
        <w:rPr>
          <w:color w:val="17365D"/>
          <w:spacing w:val="-3"/>
        </w:rPr>
        <w:t xml:space="preserve"> </w:t>
      </w:r>
      <w:proofErr w:type="gramStart"/>
      <w:r>
        <w:rPr>
          <w:color w:val="17365D"/>
        </w:rPr>
        <w:t>does</w:t>
      </w:r>
      <w:proofErr w:type="gramEnd"/>
      <w:r>
        <w:rPr>
          <w:color w:val="17365D"/>
          <w:spacing w:val="-8"/>
        </w:rPr>
        <w:t xml:space="preserve"> </w:t>
      </w:r>
      <w:r>
        <w:rPr>
          <w:color w:val="17365D"/>
        </w:rPr>
        <w:t>not</w:t>
      </w:r>
      <w:r>
        <w:rPr>
          <w:color w:val="17365D"/>
          <w:spacing w:val="-2"/>
        </w:rPr>
        <w:t xml:space="preserve"> </w:t>
      </w:r>
      <w:r>
        <w:rPr>
          <w:color w:val="17365D"/>
        </w:rPr>
        <w:t>match</w:t>
      </w:r>
      <w:r>
        <w:rPr>
          <w:color w:val="17365D"/>
          <w:spacing w:val="1"/>
        </w:rPr>
        <w:t xml:space="preserve"> </w:t>
      </w:r>
      <w:r>
        <w:rPr>
          <w:color w:val="17365D"/>
        </w:rPr>
        <w:t>the</w:t>
      </w:r>
      <w:r>
        <w:rPr>
          <w:color w:val="17365D"/>
          <w:spacing w:val="-4"/>
        </w:rPr>
        <w:t xml:space="preserve"> </w:t>
      </w:r>
      <w:r>
        <w:rPr>
          <w:color w:val="17365D"/>
        </w:rPr>
        <w:t>official</w:t>
      </w:r>
      <w:r>
        <w:rPr>
          <w:color w:val="17365D"/>
          <w:spacing w:val="1"/>
        </w:rPr>
        <w:t xml:space="preserve"> </w:t>
      </w:r>
      <w:r>
        <w:rPr>
          <w:color w:val="17365D"/>
        </w:rPr>
        <w:t>Wednesday</w:t>
      </w:r>
      <w:r>
        <w:rPr>
          <w:color w:val="17365D"/>
          <w:spacing w:val="-3"/>
        </w:rPr>
        <w:t xml:space="preserve"> </w:t>
      </w:r>
      <w:r>
        <w:rPr>
          <w:color w:val="17365D"/>
          <w:spacing w:val="-4"/>
        </w:rPr>
        <w:t>case</w:t>
      </w:r>
    </w:p>
    <w:p w14:paraId="0BD8CFCF" w14:textId="77777777" w:rsidR="00F9164C" w:rsidRDefault="00000000">
      <w:pPr>
        <w:spacing w:before="117"/>
        <w:ind w:left="835"/>
        <w:rPr>
          <w:sz w:val="18"/>
        </w:rPr>
      </w:pPr>
      <w:r>
        <w:rPr>
          <w:rFonts w:ascii="Arial"/>
          <w:b/>
          <w:color w:val="17365D"/>
          <w:sz w:val="18"/>
        </w:rPr>
        <w:t>What</w:t>
      </w:r>
      <w:r>
        <w:rPr>
          <w:rFonts w:ascii="Arial"/>
          <w:b/>
          <w:color w:val="17365D"/>
          <w:spacing w:val="-1"/>
          <w:sz w:val="18"/>
        </w:rPr>
        <w:t xml:space="preserve"> </w:t>
      </w:r>
      <w:r>
        <w:rPr>
          <w:rFonts w:ascii="Arial"/>
          <w:b/>
          <w:color w:val="17365D"/>
          <w:sz w:val="18"/>
        </w:rPr>
        <w:t>the</w:t>
      </w:r>
      <w:r>
        <w:rPr>
          <w:rFonts w:ascii="Arial"/>
          <w:b/>
          <w:color w:val="17365D"/>
          <w:spacing w:val="-2"/>
          <w:sz w:val="18"/>
        </w:rPr>
        <w:t xml:space="preserve"> </w:t>
      </w:r>
      <w:r>
        <w:rPr>
          <w:rFonts w:ascii="Arial"/>
          <w:b/>
          <w:color w:val="17365D"/>
          <w:sz w:val="18"/>
        </w:rPr>
        <w:t>student</w:t>
      </w:r>
      <w:r>
        <w:rPr>
          <w:rFonts w:ascii="Arial"/>
          <w:b/>
          <w:color w:val="17365D"/>
          <w:spacing w:val="-1"/>
          <w:sz w:val="18"/>
        </w:rPr>
        <w:t xml:space="preserve"> </w:t>
      </w:r>
      <w:r>
        <w:rPr>
          <w:rFonts w:ascii="Arial"/>
          <w:b/>
          <w:color w:val="17365D"/>
          <w:sz w:val="18"/>
        </w:rPr>
        <w:t>saw</w:t>
      </w:r>
      <w:r>
        <w:rPr>
          <w:rFonts w:ascii="Arial"/>
          <w:b/>
          <w:color w:val="17365D"/>
          <w:spacing w:val="3"/>
          <w:sz w:val="18"/>
        </w:rPr>
        <w:t xml:space="preserve"> </w:t>
      </w:r>
      <w:r>
        <w:rPr>
          <w:rFonts w:ascii="Arial"/>
          <w:b/>
          <w:color w:val="17365D"/>
          <w:sz w:val="18"/>
        </w:rPr>
        <w:t>or</w:t>
      </w:r>
      <w:r>
        <w:rPr>
          <w:rFonts w:ascii="Arial"/>
          <w:b/>
          <w:color w:val="17365D"/>
          <w:spacing w:val="-1"/>
          <w:sz w:val="18"/>
        </w:rPr>
        <w:t xml:space="preserve"> </w:t>
      </w:r>
      <w:r>
        <w:rPr>
          <w:rFonts w:ascii="Arial"/>
          <w:b/>
          <w:color w:val="17365D"/>
          <w:sz w:val="18"/>
        </w:rPr>
        <w:t xml:space="preserve">heard: </w:t>
      </w:r>
      <w:r>
        <w:rPr>
          <w:sz w:val="18"/>
        </w:rPr>
        <w:t>The live</w:t>
      </w:r>
      <w:r>
        <w:rPr>
          <w:spacing w:val="-1"/>
          <w:sz w:val="18"/>
        </w:rPr>
        <w:t xml:space="preserve"> </w:t>
      </w:r>
      <w:r>
        <w:rPr>
          <w:sz w:val="18"/>
        </w:rPr>
        <w:t>Wednesday</w:t>
      </w:r>
      <w:r>
        <w:rPr>
          <w:spacing w:val="-1"/>
          <w:sz w:val="18"/>
        </w:rPr>
        <w:t xml:space="preserve"> </w:t>
      </w:r>
      <w:r>
        <w:rPr>
          <w:sz w:val="18"/>
        </w:rPr>
        <w:t>EMR</w:t>
      </w:r>
      <w:r>
        <w:rPr>
          <w:spacing w:val="-1"/>
          <w:sz w:val="18"/>
        </w:rPr>
        <w:t xml:space="preserve"> </w:t>
      </w:r>
      <w:r>
        <w:rPr>
          <w:sz w:val="18"/>
        </w:rPr>
        <w:t>and</w:t>
      </w:r>
      <w:r>
        <w:rPr>
          <w:spacing w:val="-1"/>
          <w:sz w:val="18"/>
        </w:rPr>
        <w:t xml:space="preserve"> </w:t>
      </w:r>
      <w:r>
        <w:rPr>
          <w:sz w:val="18"/>
        </w:rPr>
        <w:t>AI</w:t>
      </w:r>
      <w:r>
        <w:rPr>
          <w:spacing w:val="-1"/>
          <w:sz w:val="18"/>
        </w:rPr>
        <w:t xml:space="preserve"> </w:t>
      </w:r>
      <w:r>
        <w:rPr>
          <w:sz w:val="18"/>
        </w:rPr>
        <w:t>patient show</w:t>
      </w:r>
      <w:r>
        <w:rPr>
          <w:spacing w:val="-1"/>
          <w:sz w:val="18"/>
        </w:rPr>
        <w:t xml:space="preserve"> </w:t>
      </w:r>
      <w:r>
        <w:rPr>
          <w:sz w:val="18"/>
        </w:rPr>
        <w:t>sacubitril/valsartan</w:t>
      </w:r>
      <w:r>
        <w:rPr>
          <w:spacing w:val="-1"/>
          <w:sz w:val="18"/>
        </w:rPr>
        <w:t xml:space="preserve"> </w:t>
      </w:r>
      <w:r>
        <w:rPr>
          <w:sz w:val="18"/>
        </w:rPr>
        <w:t>24/26</w:t>
      </w:r>
      <w:r>
        <w:rPr>
          <w:spacing w:val="-1"/>
          <w:sz w:val="18"/>
        </w:rPr>
        <w:t xml:space="preserve"> </w:t>
      </w:r>
      <w:r>
        <w:rPr>
          <w:sz w:val="18"/>
        </w:rPr>
        <w:t>mg</w:t>
      </w:r>
      <w:r>
        <w:rPr>
          <w:spacing w:val="-1"/>
          <w:sz w:val="18"/>
        </w:rPr>
        <w:t xml:space="preserve"> </w:t>
      </w:r>
      <w:r>
        <w:rPr>
          <w:sz w:val="18"/>
        </w:rPr>
        <w:t>twice</w:t>
      </w:r>
      <w:r>
        <w:rPr>
          <w:spacing w:val="-1"/>
          <w:sz w:val="18"/>
        </w:rPr>
        <w:t xml:space="preserve"> </w:t>
      </w:r>
      <w:r>
        <w:rPr>
          <w:sz w:val="18"/>
        </w:rPr>
        <w:t xml:space="preserve">daily, </w:t>
      </w:r>
      <w:r>
        <w:rPr>
          <w:spacing w:val="-2"/>
          <w:sz w:val="18"/>
        </w:rPr>
        <w:t>carvedilol</w:t>
      </w:r>
    </w:p>
    <w:p w14:paraId="17A8E4C9" w14:textId="77777777" w:rsidR="00F9164C" w:rsidRDefault="00000000">
      <w:pPr>
        <w:pStyle w:val="BodyText"/>
        <w:spacing w:before="3" w:line="249" w:lineRule="auto"/>
        <w:ind w:left="835" w:right="871"/>
      </w:pPr>
      <w:r>
        <w:t>3.125</w:t>
      </w:r>
      <w:r>
        <w:rPr>
          <w:spacing w:val="-2"/>
        </w:rPr>
        <w:t xml:space="preserve"> </w:t>
      </w:r>
      <w:r>
        <w:t>mg</w:t>
      </w:r>
      <w:r>
        <w:rPr>
          <w:spacing w:val="-2"/>
        </w:rPr>
        <w:t xml:space="preserve"> </w:t>
      </w:r>
      <w:r>
        <w:t>twice</w:t>
      </w:r>
      <w:r>
        <w:rPr>
          <w:spacing w:val="-2"/>
        </w:rPr>
        <w:t xml:space="preserve"> </w:t>
      </w:r>
      <w:r>
        <w:t>daily,</w:t>
      </w:r>
      <w:r>
        <w:rPr>
          <w:spacing w:val="-2"/>
        </w:rPr>
        <w:t xml:space="preserve"> </w:t>
      </w:r>
      <w:r>
        <w:t>spironolactone</w:t>
      </w:r>
      <w:r>
        <w:rPr>
          <w:spacing w:val="-2"/>
        </w:rPr>
        <w:t xml:space="preserve"> </w:t>
      </w:r>
      <w:r>
        <w:t>25</w:t>
      </w:r>
      <w:r>
        <w:rPr>
          <w:spacing w:val="-2"/>
        </w:rPr>
        <w:t xml:space="preserve"> </w:t>
      </w:r>
      <w:r>
        <w:t>mg</w:t>
      </w:r>
      <w:r>
        <w:rPr>
          <w:spacing w:val="-2"/>
        </w:rPr>
        <w:t xml:space="preserve"> </w:t>
      </w:r>
      <w:r>
        <w:t>daily,</w:t>
      </w:r>
      <w:r>
        <w:rPr>
          <w:spacing w:val="-2"/>
        </w:rPr>
        <w:t xml:space="preserve"> </w:t>
      </w:r>
      <w:r>
        <w:t>dapagliflozin 10</w:t>
      </w:r>
      <w:r>
        <w:rPr>
          <w:spacing w:val="-2"/>
        </w:rPr>
        <w:t xml:space="preserve"> </w:t>
      </w:r>
      <w:r>
        <w:t>mg</w:t>
      </w:r>
      <w:r>
        <w:rPr>
          <w:spacing w:val="-2"/>
        </w:rPr>
        <w:t xml:space="preserve"> </w:t>
      </w:r>
      <w:r>
        <w:t>daily,</w:t>
      </w:r>
      <w:r>
        <w:rPr>
          <w:spacing w:val="-2"/>
        </w:rPr>
        <w:t xml:space="preserve"> </w:t>
      </w:r>
      <w:r>
        <w:t>hydrochlorothiazide</w:t>
      </w:r>
      <w:r>
        <w:rPr>
          <w:spacing w:val="-2"/>
        </w:rPr>
        <w:t xml:space="preserve"> </w:t>
      </w:r>
      <w:r>
        <w:t>25</w:t>
      </w:r>
      <w:r>
        <w:rPr>
          <w:spacing w:val="-2"/>
        </w:rPr>
        <w:t xml:space="preserve"> </w:t>
      </w:r>
      <w:r>
        <w:t>mg</w:t>
      </w:r>
      <w:r>
        <w:rPr>
          <w:spacing w:val="-2"/>
        </w:rPr>
        <w:t xml:space="preserve"> </w:t>
      </w:r>
      <w:r>
        <w:t>daily,</w:t>
      </w:r>
      <w:r>
        <w:rPr>
          <w:spacing w:val="-2"/>
        </w:rPr>
        <w:t xml:space="preserve"> </w:t>
      </w:r>
      <w:r>
        <w:t>and</w:t>
      </w:r>
      <w:r>
        <w:rPr>
          <w:spacing w:val="-2"/>
        </w:rPr>
        <w:t xml:space="preserve"> </w:t>
      </w:r>
      <w:r>
        <w:t>atorvastatin</w:t>
      </w:r>
      <w:r>
        <w:rPr>
          <w:spacing w:val="-1"/>
        </w:rPr>
        <w:t xml:space="preserve"> </w:t>
      </w:r>
      <w:r>
        <w:t>40</w:t>
      </w:r>
      <w:r>
        <w:rPr>
          <w:spacing w:val="-1"/>
        </w:rPr>
        <w:t xml:space="preserve"> </w:t>
      </w:r>
      <w:r>
        <w:t>mg daily. The live clinical problem is symptomatic orthostasis while the patient is already receiving all four foundational HFrEF classes.</w:t>
      </w:r>
    </w:p>
    <w:p w14:paraId="455DA96B" w14:textId="77777777" w:rsidR="00F9164C" w:rsidRDefault="00000000">
      <w:pPr>
        <w:pStyle w:val="BodyText"/>
        <w:spacing w:before="75" w:line="244" w:lineRule="auto"/>
        <w:ind w:left="835" w:right="871"/>
      </w:pPr>
      <w:r>
        <w:rPr>
          <w:rFonts w:ascii="Arial"/>
          <w:b/>
          <w:color w:val="17365D"/>
        </w:rPr>
        <w:t xml:space="preserve">What the grader expected: </w:t>
      </w:r>
      <w:r>
        <w:t>The official Wednesday answer key expects sacubitril/valsartan 49/51 mg twice daily, metoprolol succinate</w:t>
      </w:r>
      <w:r>
        <w:rPr>
          <w:spacing w:val="-2"/>
        </w:rPr>
        <w:t xml:space="preserve"> </w:t>
      </w:r>
      <w:r>
        <w:t>50</w:t>
      </w:r>
      <w:r>
        <w:rPr>
          <w:spacing w:val="-3"/>
        </w:rPr>
        <w:t xml:space="preserve"> </w:t>
      </w:r>
      <w:r>
        <w:t>mg</w:t>
      </w:r>
      <w:r>
        <w:rPr>
          <w:spacing w:val="-2"/>
        </w:rPr>
        <w:t xml:space="preserve"> </w:t>
      </w:r>
      <w:r>
        <w:t>daily,</w:t>
      </w:r>
      <w:r>
        <w:rPr>
          <w:spacing w:val="-2"/>
        </w:rPr>
        <w:t xml:space="preserve"> </w:t>
      </w:r>
      <w:r>
        <w:t>empagliflozin</w:t>
      </w:r>
      <w:r>
        <w:rPr>
          <w:spacing w:val="-3"/>
        </w:rPr>
        <w:t xml:space="preserve"> </w:t>
      </w:r>
      <w:r>
        <w:t>10</w:t>
      </w:r>
      <w:r>
        <w:rPr>
          <w:spacing w:val="-2"/>
        </w:rPr>
        <w:t xml:space="preserve"> </w:t>
      </w:r>
      <w:r>
        <w:t>mg</w:t>
      </w:r>
      <w:r>
        <w:rPr>
          <w:spacing w:val="-2"/>
        </w:rPr>
        <w:t xml:space="preserve"> </w:t>
      </w:r>
      <w:r>
        <w:t>daily,</w:t>
      </w:r>
      <w:r>
        <w:rPr>
          <w:spacing w:val="-2"/>
        </w:rPr>
        <w:t xml:space="preserve"> </w:t>
      </w:r>
      <w:r>
        <w:t>atorvastatin</w:t>
      </w:r>
      <w:r>
        <w:rPr>
          <w:spacing w:val="-2"/>
        </w:rPr>
        <w:t xml:space="preserve"> </w:t>
      </w:r>
      <w:r>
        <w:t>40</w:t>
      </w:r>
      <w:r>
        <w:rPr>
          <w:spacing w:val="-2"/>
        </w:rPr>
        <w:t xml:space="preserve"> </w:t>
      </w:r>
      <w:r>
        <w:t>mg</w:t>
      </w:r>
      <w:r>
        <w:rPr>
          <w:spacing w:val="-2"/>
        </w:rPr>
        <w:t xml:space="preserve"> </w:t>
      </w:r>
      <w:r>
        <w:t>daily,</w:t>
      </w:r>
      <w:r>
        <w:rPr>
          <w:spacing w:val="-2"/>
        </w:rPr>
        <w:t xml:space="preserve"> </w:t>
      </w:r>
      <w:r>
        <w:t>and</w:t>
      </w:r>
      <w:r>
        <w:rPr>
          <w:spacing w:val="-3"/>
        </w:rPr>
        <w:t xml:space="preserve"> </w:t>
      </w:r>
      <w:r>
        <w:t>specifically</w:t>
      </w:r>
      <w:r>
        <w:rPr>
          <w:spacing w:val="-2"/>
        </w:rPr>
        <w:t xml:space="preserve"> </w:t>
      </w:r>
      <w:r>
        <w:t>states</w:t>
      </w:r>
      <w:r>
        <w:rPr>
          <w:spacing w:val="-2"/>
        </w:rPr>
        <w:t xml:space="preserve"> </w:t>
      </w:r>
      <w:r>
        <w:t>that</w:t>
      </w:r>
      <w:r>
        <w:rPr>
          <w:spacing w:val="-2"/>
        </w:rPr>
        <w:t xml:space="preserve"> </w:t>
      </w:r>
      <w:r>
        <w:t>the</w:t>
      </w:r>
      <w:r>
        <w:rPr>
          <w:spacing w:val="-2"/>
        </w:rPr>
        <w:t xml:space="preserve"> </w:t>
      </w:r>
      <w:r>
        <w:t>patient</w:t>
      </w:r>
      <w:r>
        <w:rPr>
          <w:spacing w:val="-2"/>
        </w:rPr>
        <w:t xml:space="preserve"> </w:t>
      </w:r>
      <w:r>
        <w:t>is</w:t>
      </w:r>
      <w:r>
        <w:rPr>
          <w:spacing w:val="-2"/>
        </w:rPr>
        <w:t xml:space="preserve"> </w:t>
      </w:r>
      <w:r>
        <w:t>not</w:t>
      </w:r>
      <w:r>
        <w:rPr>
          <w:spacing w:val="-2"/>
        </w:rPr>
        <w:t xml:space="preserve"> </w:t>
      </w:r>
      <w:r>
        <w:t>yet</w:t>
      </w:r>
      <w:r>
        <w:rPr>
          <w:spacing w:val="-2"/>
        </w:rPr>
        <w:t xml:space="preserve"> </w:t>
      </w:r>
      <w:r>
        <w:t>receiving an MRA. The intended learning task is to evaluate spironolactone initiation. The Wednesday grader, however, praises the alternate live regimen and hydrochlorothiazide discontinuation.</w:t>
      </w:r>
    </w:p>
    <w:p w14:paraId="353942C4" w14:textId="77777777" w:rsidR="00F9164C" w:rsidRDefault="00000000">
      <w:pPr>
        <w:pStyle w:val="BodyText"/>
        <w:spacing w:before="80" w:line="244" w:lineRule="auto"/>
        <w:ind w:left="835" w:right="934"/>
      </w:pPr>
      <w:r>
        <w:rPr>
          <w:rFonts w:ascii="Arial"/>
          <w:b/>
          <w:color w:val="17365D"/>
        </w:rPr>
        <w:t xml:space="preserve">Why this is a problem: </w:t>
      </w:r>
      <w:r>
        <w:t>The official case and the live/grader case represent different stages of treatment and lead to different clinical</w:t>
      </w:r>
      <w:r>
        <w:rPr>
          <w:spacing w:val="-2"/>
        </w:rPr>
        <w:t xml:space="preserve"> </w:t>
      </w:r>
      <w:r>
        <w:t>decisions.</w:t>
      </w:r>
      <w:r>
        <w:rPr>
          <w:spacing w:val="-2"/>
        </w:rPr>
        <w:t xml:space="preserve"> </w:t>
      </w:r>
      <w:r>
        <w:t>A</w:t>
      </w:r>
      <w:r>
        <w:rPr>
          <w:spacing w:val="-2"/>
        </w:rPr>
        <w:t xml:space="preserve"> </w:t>
      </w:r>
      <w:r>
        <w:t>student</w:t>
      </w:r>
      <w:r>
        <w:rPr>
          <w:spacing w:val="-2"/>
        </w:rPr>
        <w:t xml:space="preserve"> </w:t>
      </w:r>
      <w:r>
        <w:t>cannot</w:t>
      </w:r>
      <w:r>
        <w:rPr>
          <w:spacing w:val="-2"/>
        </w:rPr>
        <w:t xml:space="preserve"> </w:t>
      </w:r>
      <w:r>
        <w:t>simultaneously</w:t>
      </w:r>
      <w:r>
        <w:rPr>
          <w:spacing w:val="-2"/>
        </w:rPr>
        <w:t xml:space="preserve"> </w:t>
      </w:r>
      <w:r>
        <w:t>initiate</w:t>
      </w:r>
      <w:r>
        <w:rPr>
          <w:spacing w:val="-2"/>
        </w:rPr>
        <w:t xml:space="preserve"> </w:t>
      </w:r>
      <w:r>
        <w:t>an</w:t>
      </w:r>
      <w:r>
        <w:rPr>
          <w:spacing w:val="-2"/>
        </w:rPr>
        <w:t xml:space="preserve"> </w:t>
      </w:r>
      <w:r>
        <w:t>MRA</w:t>
      </w:r>
      <w:r>
        <w:rPr>
          <w:spacing w:val="-2"/>
        </w:rPr>
        <w:t xml:space="preserve"> </w:t>
      </w:r>
      <w:r>
        <w:t>and</w:t>
      </w:r>
      <w:r>
        <w:rPr>
          <w:spacing w:val="-2"/>
        </w:rPr>
        <w:t xml:space="preserve"> </w:t>
      </w:r>
      <w:r>
        <w:t>discontinue</w:t>
      </w:r>
      <w:r>
        <w:rPr>
          <w:spacing w:val="-2"/>
        </w:rPr>
        <w:t xml:space="preserve"> </w:t>
      </w:r>
      <w:r>
        <w:t>nonessential</w:t>
      </w:r>
      <w:r>
        <w:rPr>
          <w:spacing w:val="-2"/>
        </w:rPr>
        <w:t xml:space="preserve"> </w:t>
      </w:r>
      <w:r>
        <w:t>blood</w:t>
      </w:r>
      <w:r>
        <w:rPr>
          <w:spacing w:val="-3"/>
        </w:rPr>
        <w:t xml:space="preserve"> </w:t>
      </w:r>
      <w:r>
        <w:t>pressure</w:t>
      </w:r>
      <w:r>
        <w:rPr>
          <w:spacing w:val="-2"/>
        </w:rPr>
        <w:t xml:space="preserve"> </w:t>
      </w:r>
      <w:r>
        <w:t>therapy</w:t>
      </w:r>
      <w:r>
        <w:rPr>
          <w:spacing w:val="-3"/>
        </w:rPr>
        <w:t xml:space="preserve"> </w:t>
      </w:r>
      <w:r>
        <w:t>because the MRA is already present in the live case.</w:t>
      </w:r>
    </w:p>
    <w:p w14:paraId="70C32B52" w14:textId="77777777" w:rsidR="00F9164C" w:rsidRDefault="00000000">
      <w:pPr>
        <w:pStyle w:val="BodyText"/>
        <w:spacing w:before="82" w:line="242" w:lineRule="auto"/>
        <w:ind w:left="835" w:right="871"/>
      </w:pPr>
      <w:r>
        <w:rPr>
          <w:rFonts w:ascii="Arial"/>
          <w:b/>
          <w:color w:val="17365D"/>
        </w:rPr>
        <w:t>Suggested</w:t>
      </w:r>
      <w:r>
        <w:rPr>
          <w:rFonts w:ascii="Arial"/>
          <w:b/>
          <w:color w:val="17365D"/>
          <w:spacing w:val="-3"/>
        </w:rPr>
        <w:t xml:space="preserve"> </w:t>
      </w:r>
      <w:r>
        <w:rPr>
          <w:rFonts w:ascii="Arial"/>
          <w:b/>
          <w:color w:val="17365D"/>
        </w:rPr>
        <w:t>fix:</w:t>
      </w:r>
      <w:r>
        <w:rPr>
          <w:rFonts w:ascii="Arial"/>
          <w:b/>
          <w:color w:val="17365D"/>
          <w:spacing w:val="-2"/>
        </w:rPr>
        <w:t xml:space="preserve"> </w:t>
      </w:r>
      <w:r>
        <w:t>Choose</w:t>
      </w:r>
      <w:r>
        <w:rPr>
          <w:spacing w:val="-3"/>
        </w:rPr>
        <w:t xml:space="preserve"> </w:t>
      </w:r>
      <w:r>
        <w:t>one</w:t>
      </w:r>
      <w:r>
        <w:rPr>
          <w:spacing w:val="-2"/>
        </w:rPr>
        <w:t xml:space="preserve"> </w:t>
      </w:r>
      <w:r>
        <w:t>Wednesday</w:t>
      </w:r>
      <w:r>
        <w:rPr>
          <w:spacing w:val="-3"/>
        </w:rPr>
        <w:t xml:space="preserve"> </w:t>
      </w:r>
      <w:r>
        <w:t>longitudinal</w:t>
      </w:r>
      <w:r>
        <w:rPr>
          <w:spacing w:val="-2"/>
        </w:rPr>
        <w:t xml:space="preserve"> </w:t>
      </w:r>
      <w:r>
        <w:t>state</w:t>
      </w:r>
      <w:r>
        <w:rPr>
          <w:spacing w:val="-2"/>
        </w:rPr>
        <w:t xml:space="preserve"> </w:t>
      </w:r>
      <w:r>
        <w:t>and update</w:t>
      </w:r>
      <w:r>
        <w:rPr>
          <w:spacing w:val="-2"/>
        </w:rPr>
        <w:t xml:space="preserve"> </w:t>
      </w:r>
      <w:r>
        <w:t>the</w:t>
      </w:r>
      <w:r>
        <w:rPr>
          <w:spacing w:val="-3"/>
        </w:rPr>
        <w:t xml:space="preserve"> </w:t>
      </w:r>
      <w:r>
        <w:t>answer</w:t>
      </w:r>
      <w:r>
        <w:rPr>
          <w:spacing w:val="-2"/>
        </w:rPr>
        <w:t xml:space="preserve"> </w:t>
      </w:r>
      <w:r>
        <w:t>key,</w:t>
      </w:r>
      <w:r>
        <w:rPr>
          <w:spacing w:val="-2"/>
        </w:rPr>
        <w:t xml:space="preserve"> </w:t>
      </w:r>
      <w:r>
        <w:t>live</w:t>
      </w:r>
      <w:r>
        <w:rPr>
          <w:spacing w:val="-2"/>
        </w:rPr>
        <w:t xml:space="preserve"> </w:t>
      </w:r>
      <w:r>
        <w:t>EMR,</w:t>
      </w:r>
      <w:r>
        <w:rPr>
          <w:spacing w:val="-3"/>
        </w:rPr>
        <w:t xml:space="preserve"> </w:t>
      </w:r>
      <w:r>
        <w:t>AI</w:t>
      </w:r>
      <w:r>
        <w:rPr>
          <w:spacing w:val="-2"/>
        </w:rPr>
        <w:t xml:space="preserve"> </w:t>
      </w:r>
      <w:r>
        <w:t>patient,</w:t>
      </w:r>
      <w:r>
        <w:rPr>
          <w:spacing w:val="-3"/>
        </w:rPr>
        <w:t xml:space="preserve"> </w:t>
      </w:r>
      <w:r>
        <w:t>and</w:t>
      </w:r>
      <w:r>
        <w:rPr>
          <w:spacing w:val="-2"/>
        </w:rPr>
        <w:t xml:space="preserve"> </w:t>
      </w:r>
      <w:r>
        <w:t>grader</w:t>
      </w:r>
      <w:r>
        <w:rPr>
          <w:spacing w:val="-2"/>
        </w:rPr>
        <w:t xml:space="preserve"> </w:t>
      </w:r>
      <w:r>
        <w:t>together. The medication list and learning objective should be identical across components.</w:t>
      </w:r>
    </w:p>
    <w:p w14:paraId="0A61EBFE" w14:textId="77777777" w:rsidR="00F9164C" w:rsidRDefault="00000000">
      <w:pPr>
        <w:spacing w:before="80"/>
        <w:ind w:left="835"/>
        <w:rPr>
          <w:rFonts w:ascii="Arial"/>
          <w:i/>
          <w:sz w:val="15"/>
        </w:rPr>
      </w:pPr>
      <w:r>
        <w:rPr>
          <w:rFonts w:ascii="Arial"/>
          <w:i/>
          <w:color w:val="666666"/>
          <w:sz w:val="15"/>
        </w:rPr>
        <w:t>Evidence:</w:t>
      </w:r>
      <w:r>
        <w:rPr>
          <w:rFonts w:ascii="Arial"/>
          <w:i/>
          <w:color w:val="666666"/>
          <w:spacing w:val="-7"/>
          <w:sz w:val="15"/>
        </w:rPr>
        <w:t xml:space="preserve"> </w:t>
      </w:r>
      <w:r>
        <w:rPr>
          <w:rFonts w:ascii="Arial"/>
          <w:i/>
          <w:color w:val="666666"/>
          <w:sz w:val="15"/>
        </w:rPr>
        <w:t>Wednesday</w:t>
      </w:r>
      <w:r>
        <w:rPr>
          <w:rFonts w:ascii="Arial"/>
          <w:i/>
          <w:color w:val="666666"/>
          <w:spacing w:val="-5"/>
          <w:sz w:val="15"/>
        </w:rPr>
        <w:t xml:space="preserve"> </w:t>
      </w:r>
      <w:r>
        <w:rPr>
          <w:rFonts w:ascii="Arial"/>
          <w:i/>
          <w:color w:val="666666"/>
          <w:sz w:val="15"/>
        </w:rPr>
        <w:t>live</w:t>
      </w:r>
      <w:r>
        <w:rPr>
          <w:rFonts w:ascii="Arial"/>
          <w:i/>
          <w:color w:val="666666"/>
          <w:spacing w:val="-4"/>
          <w:sz w:val="15"/>
        </w:rPr>
        <w:t xml:space="preserve"> </w:t>
      </w:r>
      <w:r>
        <w:rPr>
          <w:rFonts w:ascii="Arial"/>
          <w:i/>
          <w:color w:val="666666"/>
          <w:sz w:val="15"/>
        </w:rPr>
        <w:t>medication</w:t>
      </w:r>
      <w:r>
        <w:rPr>
          <w:rFonts w:ascii="Arial"/>
          <w:i/>
          <w:color w:val="666666"/>
          <w:spacing w:val="-3"/>
          <w:sz w:val="15"/>
        </w:rPr>
        <w:t xml:space="preserve"> </w:t>
      </w:r>
      <w:r>
        <w:rPr>
          <w:rFonts w:ascii="Arial"/>
          <w:i/>
          <w:color w:val="666666"/>
          <w:spacing w:val="-2"/>
          <w:sz w:val="15"/>
        </w:rPr>
        <w:t>list.</w:t>
      </w:r>
    </w:p>
    <w:p w14:paraId="69A724D8" w14:textId="77777777" w:rsidR="00F9164C" w:rsidRDefault="00F9164C">
      <w:pPr>
        <w:rPr>
          <w:rFonts w:ascii="Arial"/>
          <w:i/>
          <w:sz w:val="15"/>
        </w:rPr>
        <w:sectPr w:rsidR="00F9164C">
          <w:pgSz w:w="12240" w:h="15840"/>
          <w:pgMar w:top="720" w:right="0" w:bottom="540" w:left="0" w:header="0" w:footer="313" w:gutter="0"/>
          <w:cols w:space="720"/>
        </w:sectPr>
      </w:pPr>
    </w:p>
    <w:p w14:paraId="4C3D6DCD" w14:textId="77777777" w:rsidR="00F9164C" w:rsidRDefault="00000000">
      <w:pPr>
        <w:ind w:left="1620"/>
        <w:rPr>
          <w:rFonts w:ascii="Arial"/>
          <w:sz w:val="20"/>
        </w:rPr>
      </w:pPr>
      <w:r>
        <w:rPr>
          <w:rFonts w:ascii="Arial"/>
          <w:noProof/>
          <w:sz w:val="20"/>
        </w:rPr>
        <w:lastRenderedPageBreak/>
        <w:drawing>
          <wp:inline distT="0" distB="0" distL="0" distR="0" wp14:anchorId="77D56751" wp14:editId="50E977B3">
            <wp:extent cx="5748966" cy="6080760"/>
            <wp:effectExtent l="0" t="0" r="0" b="0"/>
            <wp:docPr id="67" name="Image 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7" name="Image 67"/>
                    <pic:cNvPicPr/>
                  </pic:nvPicPr>
                  <pic:blipFill>
                    <a:blip r:embed="rId55" cstate="print"/>
                    <a:stretch>
                      <a:fillRect/>
                    </a:stretch>
                  </pic:blipFill>
                  <pic:spPr>
                    <a:xfrm>
                      <a:off x="0" y="0"/>
                      <a:ext cx="5748966" cy="6080760"/>
                    </a:xfrm>
                    <a:prstGeom prst="rect">
                      <a:avLst/>
                    </a:prstGeom>
                  </pic:spPr>
                </pic:pic>
              </a:graphicData>
            </a:graphic>
          </wp:inline>
        </w:drawing>
      </w:r>
    </w:p>
    <w:p w14:paraId="6BAA2A8F" w14:textId="77777777" w:rsidR="00F9164C" w:rsidRDefault="00000000">
      <w:pPr>
        <w:spacing w:before="21"/>
        <w:ind w:left="10" w:right="10"/>
        <w:jc w:val="center"/>
        <w:rPr>
          <w:rFonts w:ascii="Arial"/>
          <w:i/>
          <w:sz w:val="15"/>
        </w:rPr>
      </w:pPr>
      <w:r>
        <w:rPr>
          <w:rFonts w:ascii="Arial"/>
          <w:i/>
          <w:color w:val="666666"/>
          <w:sz w:val="15"/>
        </w:rPr>
        <w:t>The</w:t>
      </w:r>
      <w:r>
        <w:rPr>
          <w:rFonts w:ascii="Arial"/>
          <w:i/>
          <w:color w:val="666666"/>
          <w:spacing w:val="-5"/>
          <w:sz w:val="15"/>
        </w:rPr>
        <w:t xml:space="preserve"> </w:t>
      </w:r>
      <w:r>
        <w:rPr>
          <w:rFonts w:ascii="Arial"/>
          <w:i/>
          <w:color w:val="666666"/>
          <w:sz w:val="15"/>
        </w:rPr>
        <w:t>live</w:t>
      </w:r>
      <w:r>
        <w:rPr>
          <w:rFonts w:ascii="Arial"/>
          <w:i/>
          <w:color w:val="666666"/>
          <w:spacing w:val="-2"/>
          <w:sz w:val="15"/>
        </w:rPr>
        <w:t xml:space="preserve"> </w:t>
      </w:r>
      <w:r>
        <w:rPr>
          <w:rFonts w:ascii="Arial"/>
          <w:i/>
          <w:color w:val="666666"/>
          <w:sz w:val="15"/>
        </w:rPr>
        <w:t>Wednesday</w:t>
      </w:r>
      <w:r>
        <w:rPr>
          <w:rFonts w:ascii="Arial"/>
          <w:i/>
          <w:color w:val="666666"/>
          <w:spacing w:val="-3"/>
          <w:sz w:val="15"/>
        </w:rPr>
        <w:t xml:space="preserve"> </w:t>
      </w:r>
      <w:r>
        <w:rPr>
          <w:rFonts w:ascii="Arial"/>
          <w:i/>
          <w:color w:val="666666"/>
          <w:sz w:val="15"/>
        </w:rPr>
        <w:t>EMR</w:t>
      </w:r>
      <w:r>
        <w:rPr>
          <w:rFonts w:ascii="Arial"/>
          <w:i/>
          <w:color w:val="666666"/>
          <w:spacing w:val="-2"/>
          <w:sz w:val="15"/>
        </w:rPr>
        <w:t xml:space="preserve"> </w:t>
      </w:r>
      <w:r>
        <w:rPr>
          <w:rFonts w:ascii="Arial"/>
          <w:i/>
          <w:color w:val="666666"/>
          <w:sz w:val="15"/>
        </w:rPr>
        <w:t>shows</w:t>
      </w:r>
      <w:r>
        <w:rPr>
          <w:rFonts w:ascii="Arial"/>
          <w:i/>
          <w:color w:val="666666"/>
          <w:spacing w:val="-3"/>
          <w:sz w:val="15"/>
        </w:rPr>
        <w:t xml:space="preserve"> </w:t>
      </w:r>
      <w:r>
        <w:rPr>
          <w:rFonts w:ascii="Arial"/>
          <w:i/>
          <w:color w:val="666666"/>
          <w:sz w:val="15"/>
        </w:rPr>
        <w:t>all</w:t>
      </w:r>
      <w:r>
        <w:rPr>
          <w:rFonts w:ascii="Arial"/>
          <w:i/>
          <w:color w:val="666666"/>
          <w:spacing w:val="-3"/>
          <w:sz w:val="15"/>
        </w:rPr>
        <w:t xml:space="preserve"> </w:t>
      </w:r>
      <w:r>
        <w:rPr>
          <w:rFonts w:ascii="Arial"/>
          <w:i/>
          <w:color w:val="666666"/>
          <w:sz w:val="15"/>
        </w:rPr>
        <w:t>four</w:t>
      </w:r>
      <w:r>
        <w:rPr>
          <w:rFonts w:ascii="Arial"/>
          <w:i/>
          <w:color w:val="666666"/>
          <w:spacing w:val="-3"/>
          <w:sz w:val="15"/>
        </w:rPr>
        <w:t xml:space="preserve"> </w:t>
      </w:r>
      <w:r>
        <w:rPr>
          <w:rFonts w:ascii="Arial"/>
          <w:i/>
          <w:color w:val="666666"/>
          <w:sz w:val="15"/>
        </w:rPr>
        <w:t>foundational</w:t>
      </w:r>
      <w:r>
        <w:rPr>
          <w:rFonts w:ascii="Arial"/>
          <w:i/>
          <w:color w:val="666666"/>
          <w:spacing w:val="-2"/>
          <w:sz w:val="15"/>
        </w:rPr>
        <w:t xml:space="preserve"> </w:t>
      </w:r>
      <w:r>
        <w:rPr>
          <w:rFonts w:ascii="Arial"/>
          <w:i/>
          <w:color w:val="666666"/>
          <w:sz w:val="15"/>
        </w:rPr>
        <w:t>HFrEF</w:t>
      </w:r>
      <w:r>
        <w:rPr>
          <w:rFonts w:ascii="Arial"/>
          <w:i/>
          <w:color w:val="666666"/>
          <w:spacing w:val="-5"/>
          <w:sz w:val="15"/>
        </w:rPr>
        <w:t xml:space="preserve"> </w:t>
      </w:r>
      <w:r>
        <w:rPr>
          <w:rFonts w:ascii="Arial"/>
          <w:i/>
          <w:color w:val="666666"/>
          <w:sz w:val="15"/>
        </w:rPr>
        <w:t>classes</w:t>
      </w:r>
      <w:r>
        <w:rPr>
          <w:rFonts w:ascii="Arial"/>
          <w:i/>
          <w:color w:val="666666"/>
          <w:spacing w:val="-3"/>
          <w:sz w:val="15"/>
        </w:rPr>
        <w:t xml:space="preserve"> </w:t>
      </w:r>
      <w:r>
        <w:rPr>
          <w:rFonts w:ascii="Arial"/>
          <w:i/>
          <w:color w:val="666666"/>
          <w:sz w:val="15"/>
        </w:rPr>
        <w:t>plus</w:t>
      </w:r>
      <w:r>
        <w:rPr>
          <w:rFonts w:ascii="Arial"/>
          <w:i/>
          <w:color w:val="666666"/>
          <w:spacing w:val="-3"/>
          <w:sz w:val="15"/>
        </w:rPr>
        <w:t xml:space="preserve"> </w:t>
      </w:r>
      <w:r>
        <w:rPr>
          <w:rFonts w:ascii="Arial"/>
          <w:i/>
          <w:color w:val="666666"/>
          <w:spacing w:val="-2"/>
          <w:sz w:val="15"/>
        </w:rPr>
        <w:t>hydrochlorothiazide.</w:t>
      </w:r>
    </w:p>
    <w:p w14:paraId="7A2FAF06" w14:textId="77777777" w:rsidR="00F9164C" w:rsidRDefault="00000000">
      <w:pPr>
        <w:spacing w:before="143"/>
        <w:ind w:left="835"/>
        <w:rPr>
          <w:rFonts w:ascii="Arial"/>
          <w:i/>
          <w:sz w:val="15"/>
        </w:rPr>
      </w:pPr>
      <w:r>
        <w:rPr>
          <w:rFonts w:ascii="Arial"/>
          <w:i/>
          <w:color w:val="666666"/>
          <w:sz w:val="15"/>
        </w:rPr>
        <w:t>Answer</w:t>
      </w:r>
      <w:r>
        <w:rPr>
          <w:rFonts w:ascii="Arial"/>
          <w:i/>
          <w:color w:val="666666"/>
          <w:spacing w:val="-5"/>
          <w:sz w:val="15"/>
        </w:rPr>
        <w:t xml:space="preserve"> </w:t>
      </w:r>
      <w:r>
        <w:rPr>
          <w:rFonts w:ascii="Arial"/>
          <w:i/>
          <w:color w:val="666666"/>
          <w:sz w:val="15"/>
        </w:rPr>
        <w:t>key</w:t>
      </w:r>
      <w:r>
        <w:rPr>
          <w:rFonts w:ascii="Arial"/>
          <w:i/>
          <w:color w:val="666666"/>
          <w:spacing w:val="-4"/>
          <w:sz w:val="15"/>
        </w:rPr>
        <w:t xml:space="preserve"> </w:t>
      </w:r>
      <w:r>
        <w:rPr>
          <w:rFonts w:ascii="Arial"/>
          <w:i/>
          <w:color w:val="666666"/>
          <w:sz w:val="15"/>
        </w:rPr>
        <w:t>evidence:</w:t>
      </w:r>
      <w:r>
        <w:rPr>
          <w:rFonts w:ascii="Arial"/>
          <w:i/>
          <w:color w:val="666666"/>
          <w:spacing w:val="-7"/>
          <w:sz w:val="15"/>
        </w:rPr>
        <w:t xml:space="preserve"> </w:t>
      </w:r>
      <w:r>
        <w:rPr>
          <w:rFonts w:ascii="Arial"/>
          <w:i/>
          <w:color w:val="666666"/>
          <w:sz w:val="15"/>
        </w:rPr>
        <w:t>Wednesday</w:t>
      </w:r>
      <w:r>
        <w:rPr>
          <w:rFonts w:ascii="Arial"/>
          <w:i/>
          <w:color w:val="666666"/>
          <w:spacing w:val="-4"/>
          <w:sz w:val="15"/>
        </w:rPr>
        <w:t xml:space="preserve"> </w:t>
      </w:r>
      <w:r>
        <w:rPr>
          <w:rFonts w:ascii="Arial"/>
          <w:i/>
          <w:color w:val="666666"/>
          <w:sz w:val="15"/>
        </w:rPr>
        <w:t>intended</w:t>
      </w:r>
      <w:r>
        <w:rPr>
          <w:rFonts w:ascii="Arial"/>
          <w:i/>
          <w:color w:val="666666"/>
          <w:spacing w:val="-4"/>
          <w:sz w:val="15"/>
        </w:rPr>
        <w:t xml:space="preserve"> </w:t>
      </w:r>
      <w:r>
        <w:rPr>
          <w:rFonts w:ascii="Arial"/>
          <w:i/>
          <w:color w:val="666666"/>
          <w:sz w:val="15"/>
        </w:rPr>
        <w:t>medication</w:t>
      </w:r>
      <w:r>
        <w:rPr>
          <w:rFonts w:ascii="Arial"/>
          <w:i/>
          <w:color w:val="666666"/>
          <w:spacing w:val="-3"/>
          <w:sz w:val="15"/>
        </w:rPr>
        <w:t xml:space="preserve"> </w:t>
      </w:r>
      <w:r>
        <w:rPr>
          <w:rFonts w:ascii="Arial"/>
          <w:i/>
          <w:color w:val="666666"/>
          <w:spacing w:val="-4"/>
          <w:sz w:val="15"/>
        </w:rPr>
        <w:t>list.</w:t>
      </w:r>
    </w:p>
    <w:p w14:paraId="125A7BC8" w14:textId="77777777" w:rsidR="00F9164C" w:rsidRDefault="00F9164C">
      <w:pPr>
        <w:rPr>
          <w:rFonts w:ascii="Arial"/>
          <w:i/>
          <w:sz w:val="15"/>
        </w:rPr>
        <w:sectPr w:rsidR="00F9164C">
          <w:pgSz w:w="12240" w:h="15840"/>
          <w:pgMar w:top="800" w:right="0" w:bottom="540" w:left="0" w:header="0" w:footer="313" w:gutter="0"/>
          <w:cols w:space="720"/>
        </w:sectPr>
      </w:pPr>
    </w:p>
    <w:p w14:paraId="344B7236" w14:textId="77777777" w:rsidR="00F9164C" w:rsidRDefault="00F9164C">
      <w:pPr>
        <w:pStyle w:val="BodyText"/>
        <w:spacing w:before="10"/>
        <w:rPr>
          <w:rFonts w:ascii="Arial"/>
          <w:i/>
          <w:sz w:val="3"/>
        </w:rPr>
      </w:pPr>
    </w:p>
    <w:p w14:paraId="4D695131" w14:textId="77777777" w:rsidR="00F9164C" w:rsidRDefault="00000000">
      <w:pPr>
        <w:ind w:left="2580"/>
        <w:rPr>
          <w:rFonts w:ascii="Arial"/>
          <w:sz w:val="20"/>
        </w:rPr>
      </w:pPr>
      <w:r>
        <w:rPr>
          <w:rFonts w:ascii="Arial"/>
          <w:noProof/>
          <w:sz w:val="20"/>
        </w:rPr>
        <w:drawing>
          <wp:inline distT="0" distB="0" distL="0" distR="0" wp14:anchorId="27A1EFD0" wp14:editId="0A79B39E">
            <wp:extent cx="2400858" cy="6024562"/>
            <wp:effectExtent l="0" t="0" r="0" b="0"/>
            <wp:docPr id="68" name="Image 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8" name="Image 68"/>
                    <pic:cNvPicPr/>
                  </pic:nvPicPr>
                  <pic:blipFill>
                    <a:blip r:embed="rId56" cstate="print"/>
                    <a:stretch>
                      <a:fillRect/>
                    </a:stretch>
                  </pic:blipFill>
                  <pic:spPr>
                    <a:xfrm>
                      <a:off x="0" y="0"/>
                      <a:ext cx="2400858" cy="6024562"/>
                    </a:xfrm>
                    <a:prstGeom prst="rect">
                      <a:avLst/>
                    </a:prstGeom>
                  </pic:spPr>
                </pic:pic>
              </a:graphicData>
            </a:graphic>
          </wp:inline>
        </w:drawing>
      </w:r>
    </w:p>
    <w:p w14:paraId="5C5C9AE4" w14:textId="77777777" w:rsidR="00F9164C" w:rsidRDefault="00F9164C">
      <w:pPr>
        <w:pStyle w:val="BodyText"/>
        <w:rPr>
          <w:rFonts w:ascii="Arial"/>
          <w:i/>
          <w:sz w:val="15"/>
        </w:rPr>
      </w:pPr>
    </w:p>
    <w:p w14:paraId="67AF11B7" w14:textId="77777777" w:rsidR="00F9164C" w:rsidRDefault="00F9164C">
      <w:pPr>
        <w:pStyle w:val="BodyText"/>
        <w:rPr>
          <w:rFonts w:ascii="Arial"/>
          <w:i/>
          <w:sz w:val="15"/>
        </w:rPr>
      </w:pPr>
    </w:p>
    <w:p w14:paraId="4247811B" w14:textId="77777777" w:rsidR="00F9164C" w:rsidRDefault="00F9164C">
      <w:pPr>
        <w:pStyle w:val="BodyText"/>
        <w:rPr>
          <w:rFonts w:ascii="Arial"/>
          <w:i/>
          <w:sz w:val="15"/>
        </w:rPr>
      </w:pPr>
    </w:p>
    <w:p w14:paraId="4C30CAAA" w14:textId="77777777" w:rsidR="00F9164C" w:rsidRDefault="00F9164C">
      <w:pPr>
        <w:pStyle w:val="BodyText"/>
        <w:rPr>
          <w:rFonts w:ascii="Arial"/>
          <w:i/>
          <w:sz w:val="15"/>
        </w:rPr>
      </w:pPr>
    </w:p>
    <w:p w14:paraId="06DBBE24" w14:textId="77777777" w:rsidR="00F9164C" w:rsidRDefault="00F9164C">
      <w:pPr>
        <w:pStyle w:val="BodyText"/>
        <w:rPr>
          <w:rFonts w:ascii="Arial"/>
          <w:i/>
          <w:sz w:val="15"/>
        </w:rPr>
      </w:pPr>
    </w:p>
    <w:p w14:paraId="371A3183" w14:textId="77777777" w:rsidR="00F9164C" w:rsidRDefault="00F9164C">
      <w:pPr>
        <w:pStyle w:val="BodyText"/>
        <w:spacing w:before="130"/>
        <w:rPr>
          <w:rFonts w:ascii="Arial"/>
          <w:i/>
          <w:sz w:val="15"/>
        </w:rPr>
      </w:pPr>
    </w:p>
    <w:p w14:paraId="02EA3E8B" w14:textId="77777777" w:rsidR="00F9164C" w:rsidRDefault="00000000">
      <w:pPr>
        <w:spacing w:before="1" w:line="439" w:lineRule="auto"/>
        <w:ind w:left="835" w:right="3265" w:firstLine="2821"/>
        <w:rPr>
          <w:rFonts w:ascii="Arial"/>
          <w:i/>
          <w:sz w:val="15"/>
        </w:rPr>
      </w:pPr>
      <w:r>
        <w:rPr>
          <w:rFonts w:ascii="Arial"/>
          <w:i/>
          <w:color w:val="666666"/>
          <w:sz w:val="15"/>
        </w:rPr>
        <w:t>The</w:t>
      </w:r>
      <w:r>
        <w:rPr>
          <w:rFonts w:ascii="Arial"/>
          <w:i/>
          <w:color w:val="666666"/>
          <w:spacing w:val="-3"/>
          <w:sz w:val="15"/>
        </w:rPr>
        <w:t xml:space="preserve"> </w:t>
      </w:r>
      <w:r>
        <w:rPr>
          <w:rFonts w:ascii="Arial"/>
          <w:i/>
          <w:color w:val="666666"/>
          <w:sz w:val="15"/>
        </w:rPr>
        <w:t>official</w:t>
      </w:r>
      <w:r>
        <w:rPr>
          <w:rFonts w:ascii="Arial"/>
          <w:i/>
          <w:color w:val="666666"/>
          <w:spacing w:val="-3"/>
          <w:sz w:val="15"/>
        </w:rPr>
        <w:t xml:space="preserve"> </w:t>
      </w:r>
      <w:r>
        <w:rPr>
          <w:rFonts w:ascii="Arial"/>
          <w:i/>
          <w:color w:val="666666"/>
          <w:sz w:val="15"/>
        </w:rPr>
        <w:t>Wednesday</w:t>
      </w:r>
      <w:r>
        <w:rPr>
          <w:rFonts w:ascii="Arial"/>
          <w:i/>
          <w:color w:val="666666"/>
          <w:spacing w:val="-4"/>
          <w:sz w:val="15"/>
        </w:rPr>
        <w:t xml:space="preserve"> </w:t>
      </w:r>
      <w:r>
        <w:rPr>
          <w:rFonts w:ascii="Arial"/>
          <w:i/>
          <w:color w:val="666666"/>
          <w:sz w:val="15"/>
        </w:rPr>
        <w:t>answer</w:t>
      </w:r>
      <w:r>
        <w:rPr>
          <w:rFonts w:ascii="Arial"/>
          <w:i/>
          <w:color w:val="666666"/>
          <w:spacing w:val="-4"/>
          <w:sz w:val="15"/>
        </w:rPr>
        <w:t xml:space="preserve"> </w:t>
      </w:r>
      <w:r>
        <w:rPr>
          <w:rFonts w:ascii="Arial"/>
          <w:i/>
          <w:color w:val="666666"/>
          <w:sz w:val="15"/>
        </w:rPr>
        <w:t>key</w:t>
      </w:r>
      <w:r>
        <w:rPr>
          <w:rFonts w:ascii="Arial"/>
          <w:i/>
          <w:color w:val="666666"/>
          <w:spacing w:val="-4"/>
          <w:sz w:val="15"/>
        </w:rPr>
        <w:t xml:space="preserve"> </w:t>
      </w:r>
      <w:r>
        <w:rPr>
          <w:rFonts w:ascii="Arial"/>
          <w:i/>
          <w:color w:val="666666"/>
          <w:sz w:val="15"/>
        </w:rPr>
        <w:t>uses</w:t>
      </w:r>
      <w:r>
        <w:rPr>
          <w:rFonts w:ascii="Arial"/>
          <w:i/>
          <w:color w:val="666666"/>
          <w:spacing w:val="-4"/>
          <w:sz w:val="15"/>
        </w:rPr>
        <w:t xml:space="preserve"> </w:t>
      </w:r>
      <w:r>
        <w:rPr>
          <w:rFonts w:ascii="Arial"/>
          <w:i/>
          <w:color w:val="666666"/>
          <w:sz w:val="15"/>
        </w:rPr>
        <w:t>a</w:t>
      </w:r>
      <w:r>
        <w:rPr>
          <w:rFonts w:ascii="Arial"/>
          <w:i/>
          <w:color w:val="666666"/>
          <w:spacing w:val="-3"/>
          <w:sz w:val="15"/>
        </w:rPr>
        <w:t xml:space="preserve"> </w:t>
      </w:r>
      <w:r>
        <w:rPr>
          <w:rFonts w:ascii="Arial"/>
          <w:i/>
          <w:color w:val="666666"/>
          <w:sz w:val="15"/>
        </w:rPr>
        <w:t>different</w:t>
      </w:r>
      <w:r>
        <w:rPr>
          <w:rFonts w:ascii="Arial"/>
          <w:i/>
          <w:color w:val="666666"/>
          <w:spacing w:val="-6"/>
          <w:sz w:val="15"/>
        </w:rPr>
        <w:t xml:space="preserve"> </w:t>
      </w:r>
      <w:r>
        <w:rPr>
          <w:rFonts w:ascii="Arial"/>
          <w:i/>
          <w:color w:val="666666"/>
          <w:sz w:val="15"/>
        </w:rPr>
        <w:t>regimen</w:t>
      </w:r>
      <w:r>
        <w:rPr>
          <w:rFonts w:ascii="Arial"/>
          <w:i/>
          <w:color w:val="666666"/>
          <w:spacing w:val="-3"/>
          <w:sz w:val="15"/>
        </w:rPr>
        <w:t xml:space="preserve"> </w:t>
      </w:r>
      <w:r>
        <w:rPr>
          <w:rFonts w:ascii="Arial"/>
          <w:i/>
          <w:color w:val="666666"/>
          <w:sz w:val="15"/>
        </w:rPr>
        <w:t>and</w:t>
      </w:r>
      <w:r>
        <w:rPr>
          <w:rFonts w:ascii="Arial"/>
          <w:i/>
          <w:color w:val="666666"/>
          <w:spacing w:val="-3"/>
          <w:sz w:val="15"/>
        </w:rPr>
        <w:t xml:space="preserve"> </w:t>
      </w:r>
      <w:r>
        <w:rPr>
          <w:rFonts w:ascii="Arial"/>
          <w:i/>
          <w:color w:val="666666"/>
          <w:sz w:val="15"/>
        </w:rPr>
        <w:t>no</w:t>
      </w:r>
      <w:r>
        <w:rPr>
          <w:rFonts w:ascii="Arial"/>
          <w:i/>
          <w:color w:val="666666"/>
          <w:spacing w:val="-3"/>
          <w:sz w:val="15"/>
        </w:rPr>
        <w:t xml:space="preserve"> </w:t>
      </w:r>
      <w:r>
        <w:rPr>
          <w:rFonts w:ascii="Arial"/>
          <w:i/>
          <w:color w:val="666666"/>
          <w:sz w:val="15"/>
        </w:rPr>
        <w:t>MRA. Grader evidence: Wednesday AI feedback.</w:t>
      </w:r>
    </w:p>
    <w:p w14:paraId="6F6E06B4" w14:textId="77777777" w:rsidR="00F9164C" w:rsidRDefault="00F9164C">
      <w:pPr>
        <w:spacing w:line="439" w:lineRule="auto"/>
        <w:rPr>
          <w:rFonts w:ascii="Arial"/>
          <w:i/>
          <w:sz w:val="15"/>
        </w:rPr>
        <w:sectPr w:rsidR="00F9164C">
          <w:pgSz w:w="12240" w:h="15840"/>
          <w:pgMar w:top="1820" w:right="0" w:bottom="540" w:left="0" w:header="0" w:footer="313" w:gutter="0"/>
          <w:cols w:space="720"/>
        </w:sectPr>
      </w:pPr>
    </w:p>
    <w:p w14:paraId="6B0407AC" w14:textId="77777777" w:rsidR="00F9164C" w:rsidRDefault="00000000">
      <w:pPr>
        <w:ind w:left="2197"/>
        <w:rPr>
          <w:rFonts w:ascii="Arial"/>
          <w:sz w:val="20"/>
        </w:rPr>
      </w:pPr>
      <w:r>
        <w:rPr>
          <w:rFonts w:ascii="Arial"/>
          <w:noProof/>
          <w:sz w:val="20"/>
        </w:rPr>
        <w:lastRenderedPageBreak/>
        <w:drawing>
          <wp:inline distT="0" distB="0" distL="0" distR="0" wp14:anchorId="79EC5896" wp14:editId="7B0F686D">
            <wp:extent cx="4973300" cy="4524375"/>
            <wp:effectExtent l="0" t="0" r="0" b="0"/>
            <wp:docPr id="69" name="Image 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9" name="Image 69"/>
                    <pic:cNvPicPr/>
                  </pic:nvPicPr>
                  <pic:blipFill>
                    <a:blip r:embed="rId57" cstate="print"/>
                    <a:stretch>
                      <a:fillRect/>
                    </a:stretch>
                  </pic:blipFill>
                  <pic:spPr>
                    <a:xfrm>
                      <a:off x="0" y="0"/>
                      <a:ext cx="4973300" cy="4524375"/>
                    </a:xfrm>
                    <a:prstGeom prst="rect">
                      <a:avLst/>
                    </a:prstGeom>
                  </pic:spPr>
                </pic:pic>
              </a:graphicData>
            </a:graphic>
          </wp:inline>
        </w:drawing>
      </w:r>
    </w:p>
    <w:p w14:paraId="14A751FD" w14:textId="77777777" w:rsidR="00F9164C" w:rsidRDefault="00F9164C">
      <w:pPr>
        <w:pStyle w:val="BodyText"/>
        <w:rPr>
          <w:rFonts w:ascii="Arial"/>
          <w:i/>
          <w:sz w:val="15"/>
        </w:rPr>
      </w:pPr>
    </w:p>
    <w:p w14:paraId="72011E2A" w14:textId="77777777" w:rsidR="00F9164C" w:rsidRDefault="00F9164C">
      <w:pPr>
        <w:pStyle w:val="BodyText"/>
        <w:rPr>
          <w:rFonts w:ascii="Arial"/>
          <w:i/>
          <w:sz w:val="15"/>
        </w:rPr>
      </w:pPr>
    </w:p>
    <w:p w14:paraId="2FEF277F" w14:textId="77777777" w:rsidR="00F9164C" w:rsidRDefault="00F9164C">
      <w:pPr>
        <w:pStyle w:val="BodyText"/>
        <w:rPr>
          <w:rFonts w:ascii="Arial"/>
          <w:i/>
          <w:sz w:val="15"/>
        </w:rPr>
      </w:pPr>
    </w:p>
    <w:p w14:paraId="04CAFEE5" w14:textId="77777777" w:rsidR="00F9164C" w:rsidRDefault="00F9164C">
      <w:pPr>
        <w:pStyle w:val="BodyText"/>
        <w:rPr>
          <w:rFonts w:ascii="Arial"/>
          <w:i/>
          <w:sz w:val="15"/>
        </w:rPr>
      </w:pPr>
    </w:p>
    <w:p w14:paraId="7AA13CCD" w14:textId="77777777" w:rsidR="00F9164C" w:rsidRDefault="00F9164C">
      <w:pPr>
        <w:pStyle w:val="BodyText"/>
        <w:rPr>
          <w:rFonts w:ascii="Arial"/>
          <w:i/>
          <w:sz w:val="15"/>
        </w:rPr>
      </w:pPr>
    </w:p>
    <w:p w14:paraId="16A68BB9" w14:textId="77777777" w:rsidR="00F9164C" w:rsidRDefault="00F9164C">
      <w:pPr>
        <w:pStyle w:val="BodyText"/>
        <w:rPr>
          <w:rFonts w:ascii="Arial"/>
          <w:i/>
          <w:sz w:val="15"/>
        </w:rPr>
      </w:pPr>
    </w:p>
    <w:p w14:paraId="0E4AE671" w14:textId="77777777" w:rsidR="00F9164C" w:rsidRDefault="00F9164C">
      <w:pPr>
        <w:pStyle w:val="BodyText"/>
        <w:rPr>
          <w:rFonts w:ascii="Arial"/>
          <w:i/>
          <w:sz w:val="15"/>
        </w:rPr>
      </w:pPr>
    </w:p>
    <w:p w14:paraId="6A77334C" w14:textId="77777777" w:rsidR="00F9164C" w:rsidRDefault="00F9164C">
      <w:pPr>
        <w:pStyle w:val="BodyText"/>
        <w:rPr>
          <w:rFonts w:ascii="Arial"/>
          <w:i/>
          <w:sz w:val="15"/>
        </w:rPr>
      </w:pPr>
    </w:p>
    <w:p w14:paraId="79F7D7ED" w14:textId="77777777" w:rsidR="00F9164C" w:rsidRDefault="00F9164C">
      <w:pPr>
        <w:pStyle w:val="BodyText"/>
        <w:rPr>
          <w:rFonts w:ascii="Arial"/>
          <w:i/>
          <w:sz w:val="15"/>
        </w:rPr>
      </w:pPr>
    </w:p>
    <w:p w14:paraId="34239FD3" w14:textId="77777777" w:rsidR="00F9164C" w:rsidRDefault="00F9164C">
      <w:pPr>
        <w:pStyle w:val="BodyText"/>
        <w:rPr>
          <w:rFonts w:ascii="Arial"/>
          <w:i/>
          <w:sz w:val="15"/>
        </w:rPr>
      </w:pPr>
    </w:p>
    <w:p w14:paraId="55B73DE3" w14:textId="77777777" w:rsidR="00F9164C" w:rsidRDefault="00F9164C">
      <w:pPr>
        <w:pStyle w:val="BodyText"/>
        <w:rPr>
          <w:rFonts w:ascii="Arial"/>
          <w:i/>
          <w:sz w:val="15"/>
        </w:rPr>
      </w:pPr>
    </w:p>
    <w:p w14:paraId="71CE1E4E" w14:textId="77777777" w:rsidR="00F9164C" w:rsidRDefault="00F9164C">
      <w:pPr>
        <w:pStyle w:val="BodyText"/>
        <w:rPr>
          <w:rFonts w:ascii="Arial"/>
          <w:i/>
          <w:sz w:val="15"/>
        </w:rPr>
      </w:pPr>
    </w:p>
    <w:p w14:paraId="0B6D854F" w14:textId="77777777" w:rsidR="00F9164C" w:rsidRDefault="00F9164C">
      <w:pPr>
        <w:pStyle w:val="BodyText"/>
        <w:rPr>
          <w:rFonts w:ascii="Arial"/>
          <w:i/>
          <w:sz w:val="15"/>
        </w:rPr>
      </w:pPr>
    </w:p>
    <w:p w14:paraId="039FDBA1" w14:textId="77777777" w:rsidR="00F9164C" w:rsidRDefault="00F9164C">
      <w:pPr>
        <w:pStyle w:val="BodyText"/>
        <w:rPr>
          <w:rFonts w:ascii="Arial"/>
          <w:i/>
          <w:sz w:val="15"/>
        </w:rPr>
      </w:pPr>
    </w:p>
    <w:p w14:paraId="26B95E3F" w14:textId="77777777" w:rsidR="00F9164C" w:rsidRDefault="00F9164C">
      <w:pPr>
        <w:pStyle w:val="BodyText"/>
        <w:rPr>
          <w:rFonts w:ascii="Arial"/>
          <w:i/>
          <w:sz w:val="15"/>
        </w:rPr>
      </w:pPr>
    </w:p>
    <w:p w14:paraId="3061578D" w14:textId="77777777" w:rsidR="00F9164C" w:rsidRDefault="00F9164C">
      <w:pPr>
        <w:pStyle w:val="BodyText"/>
        <w:rPr>
          <w:rFonts w:ascii="Arial"/>
          <w:i/>
          <w:sz w:val="15"/>
        </w:rPr>
      </w:pPr>
    </w:p>
    <w:p w14:paraId="21688CB3" w14:textId="77777777" w:rsidR="00F9164C" w:rsidRDefault="00F9164C">
      <w:pPr>
        <w:pStyle w:val="BodyText"/>
        <w:rPr>
          <w:rFonts w:ascii="Arial"/>
          <w:i/>
          <w:sz w:val="15"/>
        </w:rPr>
      </w:pPr>
    </w:p>
    <w:p w14:paraId="42EA65A6" w14:textId="77777777" w:rsidR="00F9164C" w:rsidRDefault="00F9164C">
      <w:pPr>
        <w:pStyle w:val="BodyText"/>
        <w:rPr>
          <w:rFonts w:ascii="Arial"/>
          <w:i/>
          <w:sz w:val="15"/>
        </w:rPr>
      </w:pPr>
    </w:p>
    <w:p w14:paraId="354A7B1B" w14:textId="77777777" w:rsidR="00F9164C" w:rsidRDefault="00F9164C">
      <w:pPr>
        <w:pStyle w:val="BodyText"/>
        <w:rPr>
          <w:rFonts w:ascii="Arial"/>
          <w:i/>
          <w:sz w:val="15"/>
        </w:rPr>
      </w:pPr>
    </w:p>
    <w:p w14:paraId="05618092" w14:textId="77777777" w:rsidR="00F9164C" w:rsidRDefault="00F9164C">
      <w:pPr>
        <w:pStyle w:val="BodyText"/>
        <w:rPr>
          <w:rFonts w:ascii="Arial"/>
          <w:i/>
          <w:sz w:val="15"/>
        </w:rPr>
      </w:pPr>
    </w:p>
    <w:p w14:paraId="088E18A4" w14:textId="77777777" w:rsidR="00F9164C" w:rsidRDefault="00F9164C">
      <w:pPr>
        <w:pStyle w:val="BodyText"/>
        <w:rPr>
          <w:rFonts w:ascii="Arial"/>
          <w:i/>
          <w:sz w:val="15"/>
        </w:rPr>
      </w:pPr>
    </w:p>
    <w:p w14:paraId="4E53F683" w14:textId="77777777" w:rsidR="00F9164C" w:rsidRDefault="00F9164C">
      <w:pPr>
        <w:pStyle w:val="BodyText"/>
        <w:rPr>
          <w:rFonts w:ascii="Arial"/>
          <w:i/>
          <w:sz w:val="15"/>
        </w:rPr>
      </w:pPr>
    </w:p>
    <w:p w14:paraId="0624DC81" w14:textId="77777777" w:rsidR="00F9164C" w:rsidRDefault="00F9164C">
      <w:pPr>
        <w:pStyle w:val="BodyText"/>
        <w:spacing w:before="26"/>
        <w:rPr>
          <w:rFonts w:ascii="Arial"/>
          <w:i/>
          <w:sz w:val="15"/>
        </w:rPr>
      </w:pPr>
    </w:p>
    <w:p w14:paraId="4F2BFD54" w14:textId="77777777" w:rsidR="00F9164C" w:rsidRDefault="00000000">
      <w:pPr>
        <w:ind w:left="10" w:right="6"/>
        <w:jc w:val="center"/>
        <w:rPr>
          <w:rFonts w:ascii="Arial"/>
          <w:i/>
          <w:sz w:val="15"/>
        </w:rPr>
      </w:pPr>
      <w:r>
        <w:rPr>
          <w:rFonts w:ascii="Arial"/>
          <w:i/>
          <w:color w:val="666666"/>
          <w:sz w:val="15"/>
        </w:rPr>
        <w:t>The</w:t>
      </w:r>
      <w:r>
        <w:rPr>
          <w:rFonts w:ascii="Arial"/>
          <w:i/>
          <w:color w:val="666666"/>
          <w:spacing w:val="-5"/>
          <w:sz w:val="15"/>
        </w:rPr>
        <w:t xml:space="preserve"> </w:t>
      </w:r>
      <w:r>
        <w:rPr>
          <w:rFonts w:ascii="Arial"/>
          <w:i/>
          <w:color w:val="666666"/>
          <w:sz w:val="15"/>
        </w:rPr>
        <w:t>grader</w:t>
      </w:r>
      <w:r>
        <w:rPr>
          <w:rFonts w:ascii="Arial"/>
          <w:i/>
          <w:color w:val="666666"/>
          <w:spacing w:val="-5"/>
          <w:sz w:val="15"/>
        </w:rPr>
        <w:t xml:space="preserve"> </w:t>
      </w:r>
      <w:r>
        <w:rPr>
          <w:rFonts w:ascii="Arial"/>
          <w:i/>
          <w:color w:val="666666"/>
          <w:sz w:val="15"/>
        </w:rPr>
        <w:t>accepts</w:t>
      </w:r>
      <w:r>
        <w:rPr>
          <w:rFonts w:ascii="Arial"/>
          <w:i/>
          <w:color w:val="666666"/>
          <w:spacing w:val="-5"/>
          <w:sz w:val="15"/>
        </w:rPr>
        <w:t xml:space="preserve"> </w:t>
      </w:r>
      <w:r>
        <w:rPr>
          <w:rFonts w:ascii="Arial"/>
          <w:i/>
          <w:color w:val="666666"/>
          <w:sz w:val="15"/>
        </w:rPr>
        <w:t>the</w:t>
      </w:r>
      <w:r>
        <w:rPr>
          <w:rFonts w:ascii="Arial"/>
          <w:i/>
          <w:color w:val="666666"/>
          <w:spacing w:val="-4"/>
          <w:sz w:val="15"/>
        </w:rPr>
        <w:t xml:space="preserve"> </w:t>
      </w:r>
      <w:r>
        <w:rPr>
          <w:rFonts w:ascii="Arial"/>
          <w:i/>
          <w:color w:val="666666"/>
          <w:sz w:val="15"/>
        </w:rPr>
        <w:t>live</w:t>
      </w:r>
      <w:r>
        <w:rPr>
          <w:rFonts w:ascii="Arial"/>
          <w:i/>
          <w:color w:val="666666"/>
          <w:spacing w:val="-5"/>
          <w:sz w:val="15"/>
        </w:rPr>
        <w:t xml:space="preserve"> </w:t>
      </w:r>
      <w:r>
        <w:rPr>
          <w:rFonts w:ascii="Arial"/>
          <w:i/>
          <w:color w:val="666666"/>
          <w:sz w:val="15"/>
        </w:rPr>
        <w:t>orthostasis</w:t>
      </w:r>
      <w:r>
        <w:rPr>
          <w:rFonts w:ascii="Arial"/>
          <w:i/>
          <w:color w:val="666666"/>
          <w:spacing w:val="-5"/>
          <w:sz w:val="15"/>
        </w:rPr>
        <w:t xml:space="preserve"> </w:t>
      </w:r>
      <w:r>
        <w:rPr>
          <w:rFonts w:ascii="Arial"/>
          <w:i/>
          <w:color w:val="666666"/>
          <w:sz w:val="15"/>
        </w:rPr>
        <w:t>and</w:t>
      </w:r>
      <w:r>
        <w:rPr>
          <w:rFonts w:ascii="Arial"/>
          <w:i/>
          <w:color w:val="666666"/>
          <w:spacing w:val="-4"/>
          <w:sz w:val="15"/>
        </w:rPr>
        <w:t xml:space="preserve"> </w:t>
      </w:r>
      <w:r>
        <w:rPr>
          <w:rFonts w:ascii="Arial"/>
          <w:i/>
          <w:color w:val="666666"/>
          <w:sz w:val="15"/>
        </w:rPr>
        <w:t>hydrochlorothiazide</w:t>
      </w:r>
      <w:r>
        <w:rPr>
          <w:rFonts w:ascii="Arial"/>
          <w:i/>
          <w:color w:val="666666"/>
          <w:spacing w:val="-4"/>
          <w:sz w:val="15"/>
        </w:rPr>
        <w:t xml:space="preserve"> </w:t>
      </w:r>
      <w:r>
        <w:rPr>
          <w:rFonts w:ascii="Arial"/>
          <w:i/>
          <w:color w:val="666666"/>
          <w:sz w:val="15"/>
        </w:rPr>
        <w:t>discontinuation</w:t>
      </w:r>
      <w:r>
        <w:rPr>
          <w:rFonts w:ascii="Arial"/>
          <w:i/>
          <w:color w:val="666666"/>
          <w:spacing w:val="-4"/>
          <w:sz w:val="15"/>
        </w:rPr>
        <w:t xml:space="preserve"> </w:t>
      </w:r>
      <w:r>
        <w:rPr>
          <w:rFonts w:ascii="Arial"/>
          <w:i/>
          <w:color w:val="666666"/>
          <w:spacing w:val="-2"/>
          <w:sz w:val="15"/>
        </w:rPr>
        <w:t>scenario.</w:t>
      </w:r>
    </w:p>
    <w:p w14:paraId="65A26FC2" w14:textId="77777777" w:rsidR="00F9164C" w:rsidRDefault="00F9164C">
      <w:pPr>
        <w:pStyle w:val="BodyText"/>
        <w:spacing w:before="13"/>
        <w:rPr>
          <w:rFonts w:ascii="Arial"/>
          <w:i/>
          <w:sz w:val="15"/>
        </w:rPr>
      </w:pPr>
    </w:p>
    <w:p w14:paraId="23A64310" w14:textId="77777777" w:rsidR="00F9164C" w:rsidRDefault="00000000">
      <w:pPr>
        <w:pStyle w:val="Heading8"/>
        <w:spacing w:before="1" w:line="273" w:lineRule="auto"/>
        <w:ind w:right="871"/>
      </w:pPr>
      <w:r>
        <w:rPr>
          <w:color w:val="17365D"/>
        </w:rPr>
        <w:t>Issue</w:t>
      </w:r>
      <w:r>
        <w:rPr>
          <w:color w:val="17365D"/>
          <w:spacing w:val="-5"/>
        </w:rPr>
        <w:t xml:space="preserve"> </w:t>
      </w:r>
      <w:r>
        <w:rPr>
          <w:color w:val="17365D"/>
        </w:rPr>
        <w:t>2.</w:t>
      </w:r>
      <w:r>
        <w:rPr>
          <w:color w:val="17365D"/>
          <w:spacing w:val="-1"/>
        </w:rPr>
        <w:t xml:space="preserve"> </w:t>
      </w:r>
      <w:r>
        <w:rPr>
          <w:color w:val="17365D"/>
        </w:rPr>
        <w:t>Symptom</w:t>
      </w:r>
      <w:r>
        <w:rPr>
          <w:color w:val="17365D"/>
          <w:spacing w:val="-5"/>
        </w:rPr>
        <w:t xml:space="preserve"> </w:t>
      </w:r>
      <w:r>
        <w:rPr>
          <w:color w:val="17365D"/>
        </w:rPr>
        <w:t>response</w:t>
      </w:r>
      <w:r>
        <w:rPr>
          <w:color w:val="17365D"/>
          <w:spacing w:val="-5"/>
        </w:rPr>
        <w:t xml:space="preserve"> </w:t>
      </w:r>
      <w:r>
        <w:rPr>
          <w:color w:val="17365D"/>
        </w:rPr>
        <w:t>and</w:t>
      </w:r>
      <w:r>
        <w:rPr>
          <w:color w:val="17365D"/>
          <w:spacing w:val="-1"/>
        </w:rPr>
        <w:t xml:space="preserve"> </w:t>
      </w:r>
      <w:r>
        <w:rPr>
          <w:color w:val="17365D"/>
        </w:rPr>
        <w:t>functional</w:t>
      </w:r>
      <w:r>
        <w:rPr>
          <w:color w:val="17365D"/>
          <w:spacing w:val="-1"/>
        </w:rPr>
        <w:t xml:space="preserve"> </w:t>
      </w:r>
      <w:r>
        <w:rPr>
          <w:color w:val="17365D"/>
        </w:rPr>
        <w:t>status</w:t>
      </w:r>
      <w:r>
        <w:rPr>
          <w:color w:val="17365D"/>
          <w:spacing w:val="-5"/>
        </w:rPr>
        <w:t xml:space="preserve"> </w:t>
      </w:r>
      <w:r>
        <w:rPr>
          <w:color w:val="17365D"/>
        </w:rPr>
        <w:t>returned</w:t>
      </w:r>
      <w:r>
        <w:rPr>
          <w:color w:val="17365D"/>
          <w:spacing w:val="-1"/>
        </w:rPr>
        <w:t xml:space="preserve"> </w:t>
      </w:r>
      <w:r>
        <w:rPr>
          <w:color w:val="17365D"/>
        </w:rPr>
        <w:t>by</w:t>
      </w:r>
      <w:r>
        <w:rPr>
          <w:color w:val="17365D"/>
          <w:spacing w:val="-5"/>
        </w:rPr>
        <w:t xml:space="preserve"> </w:t>
      </w:r>
      <w:r>
        <w:rPr>
          <w:color w:val="17365D"/>
        </w:rPr>
        <w:t>the</w:t>
      </w:r>
      <w:r>
        <w:rPr>
          <w:color w:val="17365D"/>
          <w:spacing w:val="-5"/>
        </w:rPr>
        <w:t xml:space="preserve"> </w:t>
      </w:r>
      <w:r>
        <w:rPr>
          <w:color w:val="17365D"/>
        </w:rPr>
        <w:t>AI</w:t>
      </w:r>
      <w:r>
        <w:rPr>
          <w:color w:val="17365D"/>
          <w:spacing w:val="-6"/>
        </w:rPr>
        <w:t xml:space="preserve"> </w:t>
      </w:r>
      <w:r>
        <w:rPr>
          <w:color w:val="17365D"/>
        </w:rPr>
        <w:t>patient</w:t>
      </w:r>
      <w:r>
        <w:rPr>
          <w:color w:val="17365D"/>
          <w:spacing w:val="-3"/>
        </w:rPr>
        <w:t xml:space="preserve"> </w:t>
      </w:r>
      <w:r>
        <w:rPr>
          <w:color w:val="17365D"/>
        </w:rPr>
        <w:t>do</w:t>
      </w:r>
      <w:r>
        <w:rPr>
          <w:color w:val="17365D"/>
          <w:spacing w:val="-1"/>
        </w:rPr>
        <w:t xml:space="preserve"> </w:t>
      </w:r>
      <w:r>
        <w:rPr>
          <w:color w:val="17365D"/>
        </w:rPr>
        <w:t>not</w:t>
      </w:r>
      <w:r>
        <w:rPr>
          <w:color w:val="17365D"/>
          <w:spacing w:val="-3"/>
        </w:rPr>
        <w:t xml:space="preserve"> </w:t>
      </w:r>
      <w:r>
        <w:rPr>
          <w:color w:val="17365D"/>
        </w:rPr>
        <w:t>match</w:t>
      </w:r>
      <w:r>
        <w:rPr>
          <w:color w:val="17365D"/>
          <w:spacing w:val="-1"/>
        </w:rPr>
        <w:t xml:space="preserve"> </w:t>
      </w:r>
      <w:r>
        <w:rPr>
          <w:color w:val="17365D"/>
        </w:rPr>
        <w:t>the</w:t>
      </w:r>
      <w:r>
        <w:rPr>
          <w:color w:val="17365D"/>
          <w:spacing w:val="-5"/>
        </w:rPr>
        <w:t xml:space="preserve"> </w:t>
      </w:r>
      <w:r>
        <w:rPr>
          <w:color w:val="17365D"/>
        </w:rPr>
        <w:t>official follow up history</w:t>
      </w:r>
    </w:p>
    <w:p w14:paraId="3C6791A2" w14:textId="77777777" w:rsidR="00F9164C" w:rsidRDefault="00000000">
      <w:pPr>
        <w:pStyle w:val="BodyText"/>
        <w:spacing w:before="83" w:line="242" w:lineRule="auto"/>
        <w:ind w:left="835" w:right="871"/>
      </w:pPr>
      <w:r>
        <w:rPr>
          <w:rFonts w:ascii="Arial"/>
          <w:b/>
          <w:color w:val="17365D"/>
        </w:rPr>
        <w:t>What</w:t>
      </w:r>
      <w:r>
        <w:rPr>
          <w:rFonts w:ascii="Arial"/>
          <w:b/>
          <w:color w:val="17365D"/>
          <w:spacing w:val="-2"/>
        </w:rPr>
        <w:t xml:space="preserve"> </w:t>
      </w:r>
      <w:r>
        <w:rPr>
          <w:rFonts w:ascii="Arial"/>
          <w:b/>
          <w:color w:val="17365D"/>
        </w:rPr>
        <w:t>the</w:t>
      </w:r>
      <w:r>
        <w:rPr>
          <w:rFonts w:ascii="Arial"/>
          <w:b/>
          <w:color w:val="17365D"/>
          <w:spacing w:val="-3"/>
        </w:rPr>
        <w:t xml:space="preserve"> </w:t>
      </w:r>
      <w:r>
        <w:rPr>
          <w:rFonts w:ascii="Arial"/>
          <w:b/>
          <w:color w:val="17365D"/>
        </w:rPr>
        <w:t>student</w:t>
      </w:r>
      <w:r>
        <w:rPr>
          <w:rFonts w:ascii="Arial"/>
          <w:b/>
          <w:color w:val="17365D"/>
          <w:spacing w:val="-2"/>
        </w:rPr>
        <w:t xml:space="preserve"> </w:t>
      </w:r>
      <w:r>
        <w:rPr>
          <w:rFonts w:ascii="Arial"/>
          <w:b/>
          <w:color w:val="17365D"/>
        </w:rPr>
        <w:t>saw or</w:t>
      </w:r>
      <w:r>
        <w:rPr>
          <w:rFonts w:ascii="Arial"/>
          <w:b/>
          <w:color w:val="17365D"/>
          <w:spacing w:val="-2"/>
        </w:rPr>
        <w:t xml:space="preserve"> </w:t>
      </w:r>
      <w:r>
        <w:rPr>
          <w:rFonts w:ascii="Arial"/>
          <w:b/>
          <w:color w:val="17365D"/>
        </w:rPr>
        <w:t>heard:</w:t>
      </w:r>
      <w:r>
        <w:rPr>
          <w:rFonts w:ascii="Arial"/>
          <w:b/>
          <w:color w:val="17365D"/>
          <w:spacing w:val="-1"/>
        </w:rPr>
        <w:t xml:space="preserve"> </w:t>
      </w:r>
      <w:r>
        <w:t>The</w:t>
      </w:r>
      <w:r>
        <w:rPr>
          <w:spacing w:val="-2"/>
        </w:rPr>
        <w:t xml:space="preserve"> </w:t>
      </w:r>
      <w:r>
        <w:t>live</w:t>
      </w:r>
      <w:r>
        <w:rPr>
          <w:spacing w:val="-2"/>
        </w:rPr>
        <w:t xml:space="preserve"> </w:t>
      </w:r>
      <w:r>
        <w:t>AI</w:t>
      </w:r>
      <w:r>
        <w:rPr>
          <w:spacing w:val="-3"/>
        </w:rPr>
        <w:t xml:space="preserve"> </w:t>
      </w:r>
      <w:r>
        <w:t>patient</w:t>
      </w:r>
      <w:r>
        <w:rPr>
          <w:spacing w:val="-3"/>
        </w:rPr>
        <w:t xml:space="preserve"> </w:t>
      </w:r>
      <w:r>
        <w:t>reports</w:t>
      </w:r>
      <w:r>
        <w:rPr>
          <w:spacing w:val="-2"/>
        </w:rPr>
        <w:t xml:space="preserve"> </w:t>
      </w:r>
      <w:r>
        <w:t>that</w:t>
      </w:r>
      <w:r>
        <w:rPr>
          <w:spacing w:val="-2"/>
        </w:rPr>
        <w:t xml:space="preserve"> </w:t>
      </w:r>
      <w:r>
        <w:t>edema</w:t>
      </w:r>
      <w:r>
        <w:rPr>
          <w:spacing w:val="-2"/>
        </w:rPr>
        <w:t xml:space="preserve"> </w:t>
      </w:r>
      <w:r>
        <w:t>is</w:t>
      </w:r>
      <w:r>
        <w:rPr>
          <w:spacing w:val="-3"/>
        </w:rPr>
        <w:t xml:space="preserve"> </w:t>
      </w:r>
      <w:r>
        <w:t>completely</w:t>
      </w:r>
      <w:r>
        <w:rPr>
          <w:spacing w:val="-2"/>
        </w:rPr>
        <w:t xml:space="preserve"> </w:t>
      </w:r>
      <w:r>
        <w:t>gone,</w:t>
      </w:r>
      <w:r>
        <w:rPr>
          <w:spacing w:val="-2"/>
        </w:rPr>
        <w:t xml:space="preserve"> </w:t>
      </w:r>
      <w:r>
        <w:t>he</w:t>
      </w:r>
      <w:r>
        <w:rPr>
          <w:spacing w:val="-3"/>
        </w:rPr>
        <w:t xml:space="preserve"> </w:t>
      </w:r>
      <w:r>
        <w:t>has</w:t>
      </w:r>
      <w:r>
        <w:rPr>
          <w:spacing w:val="-2"/>
        </w:rPr>
        <w:t xml:space="preserve"> </w:t>
      </w:r>
      <w:r>
        <w:t>not</w:t>
      </w:r>
      <w:r>
        <w:rPr>
          <w:spacing w:val="-3"/>
        </w:rPr>
        <w:t xml:space="preserve"> </w:t>
      </w:r>
      <w:r>
        <w:t>noticed</w:t>
      </w:r>
      <w:r>
        <w:rPr>
          <w:spacing w:val="-3"/>
        </w:rPr>
        <w:t xml:space="preserve"> </w:t>
      </w:r>
      <w:r>
        <w:t>shortness</w:t>
      </w:r>
      <w:r>
        <w:rPr>
          <w:spacing w:val="-2"/>
        </w:rPr>
        <w:t xml:space="preserve"> </w:t>
      </w:r>
      <w:r>
        <w:t>of</w:t>
      </w:r>
      <w:r>
        <w:rPr>
          <w:spacing w:val="-2"/>
        </w:rPr>
        <w:t xml:space="preserve"> </w:t>
      </w:r>
      <w:r>
        <w:t>breath lately, stairs are fine, and he can perform usual activities without meaningful fatigue or dyspnea. His primary problem is brief positional dizziness.</w:t>
      </w:r>
    </w:p>
    <w:p w14:paraId="6C4ABF01" w14:textId="77777777" w:rsidR="00F9164C" w:rsidRDefault="00000000">
      <w:pPr>
        <w:pStyle w:val="BodyText"/>
        <w:spacing w:before="87" w:line="242" w:lineRule="auto"/>
        <w:ind w:left="835" w:right="871"/>
      </w:pPr>
      <w:r>
        <w:rPr>
          <w:rFonts w:ascii="Arial"/>
          <w:b/>
          <w:color w:val="17365D"/>
        </w:rPr>
        <w:t xml:space="preserve">What the grader expected: </w:t>
      </w:r>
      <w:r>
        <w:t>The official answer key expects improvement but persistent mild symptoms: residual shortness of breath</w:t>
      </w:r>
      <w:r>
        <w:rPr>
          <w:spacing w:val="-2"/>
        </w:rPr>
        <w:t xml:space="preserve"> </w:t>
      </w:r>
      <w:r>
        <w:t>with</w:t>
      </w:r>
      <w:r>
        <w:rPr>
          <w:spacing w:val="-1"/>
        </w:rPr>
        <w:t xml:space="preserve"> </w:t>
      </w:r>
      <w:r>
        <w:t>more</w:t>
      </w:r>
      <w:r>
        <w:rPr>
          <w:spacing w:val="-2"/>
        </w:rPr>
        <w:t xml:space="preserve"> </w:t>
      </w:r>
      <w:r>
        <w:t>strenuous</w:t>
      </w:r>
      <w:r>
        <w:rPr>
          <w:spacing w:val="-2"/>
        </w:rPr>
        <w:t xml:space="preserve"> </w:t>
      </w:r>
      <w:r>
        <w:t>exertion,</w:t>
      </w:r>
      <w:r>
        <w:rPr>
          <w:spacing w:val="-1"/>
        </w:rPr>
        <w:t xml:space="preserve"> </w:t>
      </w:r>
      <w:r>
        <w:t>improved</w:t>
      </w:r>
      <w:r>
        <w:rPr>
          <w:spacing w:val="-1"/>
        </w:rPr>
        <w:t xml:space="preserve"> </w:t>
      </w:r>
      <w:r>
        <w:t>but</w:t>
      </w:r>
      <w:r>
        <w:rPr>
          <w:spacing w:val="-2"/>
        </w:rPr>
        <w:t xml:space="preserve"> </w:t>
      </w:r>
      <w:r>
        <w:t>not</w:t>
      </w:r>
      <w:r>
        <w:rPr>
          <w:spacing w:val="-2"/>
        </w:rPr>
        <w:t xml:space="preserve"> </w:t>
      </w:r>
      <w:r>
        <w:t>fully</w:t>
      </w:r>
      <w:r>
        <w:rPr>
          <w:spacing w:val="-1"/>
        </w:rPr>
        <w:t xml:space="preserve"> </w:t>
      </w:r>
      <w:r>
        <w:t>normal</w:t>
      </w:r>
      <w:r>
        <w:rPr>
          <w:spacing w:val="-2"/>
        </w:rPr>
        <w:t xml:space="preserve"> </w:t>
      </w:r>
      <w:r>
        <w:t>exercise</w:t>
      </w:r>
      <w:r>
        <w:rPr>
          <w:spacing w:val="-2"/>
        </w:rPr>
        <w:t xml:space="preserve"> </w:t>
      </w:r>
      <w:r>
        <w:t>tolerance,</w:t>
      </w:r>
      <w:r>
        <w:rPr>
          <w:spacing w:val="-2"/>
        </w:rPr>
        <w:t xml:space="preserve"> </w:t>
      </w:r>
      <w:r>
        <w:t>walking</w:t>
      </w:r>
      <w:r>
        <w:rPr>
          <w:spacing w:val="-2"/>
        </w:rPr>
        <w:t xml:space="preserve"> </w:t>
      </w:r>
      <w:r>
        <w:t>about</w:t>
      </w:r>
      <w:r>
        <w:rPr>
          <w:spacing w:val="-2"/>
        </w:rPr>
        <w:t xml:space="preserve"> </w:t>
      </w:r>
      <w:r>
        <w:t>20</w:t>
      </w:r>
      <w:r>
        <w:rPr>
          <w:spacing w:val="-2"/>
        </w:rPr>
        <w:t xml:space="preserve"> </w:t>
      </w:r>
      <w:r>
        <w:t>to</w:t>
      </w:r>
      <w:r>
        <w:rPr>
          <w:spacing w:val="-2"/>
        </w:rPr>
        <w:t xml:space="preserve"> </w:t>
      </w:r>
      <w:r>
        <w:t>30</w:t>
      </w:r>
      <w:r>
        <w:rPr>
          <w:spacing w:val="-2"/>
        </w:rPr>
        <w:t xml:space="preserve"> </w:t>
      </w:r>
      <w:r>
        <w:t>minutes</w:t>
      </w:r>
      <w:r>
        <w:rPr>
          <w:spacing w:val="-2"/>
        </w:rPr>
        <w:t xml:space="preserve"> </w:t>
      </w:r>
      <w:r>
        <w:t>most</w:t>
      </w:r>
      <w:r>
        <w:rPr>
          <w:spacing w:val="-2"/>
        </w:rPr>
        <w:t xml:space="preserve"> </w:t>
      </w:r>
      <w:r>
        <w:t>days, improved stair tolerance, and occasional mild dizziness.</w:t>
      </w:r>
    </w:p>
    <w:p w14:paraId="0A8E6A53" w14:textId="77777777" w:rsidR="00F9164C" w:rsidRDefault="00F9164C">
      <w:pPr>
        <w:pStyle w:val="BodyText"/>
        <w:spacing w:line="242" w:lineRule="auto"/>
        <w:sectPr w:rsidR="00F9164C">
          <w:pgSz w:w="12240" w:h="15840"/>
          <w:pgMar w:top="1400" w:right="0" w:bottom="540" w:left="0" w:header="0" w:footer="313" w:gutter="0"/>
          <w:cols w:space="720"/>
        </w:sectPr>
      </w:pPr>
    </w:p>
    <w:p w14:paraId="1491A76E" w14:textId="77777777" w:rsidR="00F9164C" w:rsidRDefault="00000000">
      <w:pPr>
        <w:pStyle w:val="BodyText"/>
        <w:spacing w:before="71" w:line="249" w:lineRule="auto"/>
        <w:ind w:left="835" w:right="871"/>
      </w:pPr>
      <w:r>
        <w:rPr>
          <w:rFonts w:ascii="Arial"/>
          <w:b/>
          <w:color w:val="17365D"/>
        </w:rPr>
        <w:lastRenderedPageBreak/>
        <w:t>Why</w:t>
      </w:r>
      <w:r>
        <w:rPr>
          <w:rFonts w:ascii="Arial"/>
          <w:b/>
          <w:color w:val="17365D"/>
          <w:spacing w:val="-2"/>
        </w:rPr>
        <w:t xml:space="preserve"> </w:t>
      </w:r>
      <w:r>
        <w:rPr>
          <w:rFonts w:ascii="Arial"/>
          <w:b/>
          <w:color w:val="17365D"/>
        </w:rPr>
        <w:t>this</w:t>
      </w:r>
      <w:r>
        <w:rPr>
          <w:rFonts w:ascii="Arial"/>
          <w:b/>
          <w:color w:val="17365D"/>
          <w:spacing w:val="-3"/>
        </w:rPr>
        <w:t xml:space="preserve"> </w:t>
      </w:r>
      <w:r>
        <w:rPr>
          <w:rFonts w:ascii="Arial"/>
          <w:b/>
          <w:color w:val="17365D"/>
        </w:rPr>
        <w:t>is</w:t>
      </w:r>
      <w:r>
        <w:rPr>
          <w:rFonts w:ascii="Arial"/>
          <w:b/>
          <w:color w:val="17365D"/>
          <w:spacing w:val="-2"/>
        </w:rPr>
        <w:t xml:space="preserve"> </w:t>
      </w:r>
      <w:r>
        <w:rPr>
          <w:rFonts w:ascii="Arial"/>
          <w:b/>
          <w:color w:val="17365D"/>
        </w:rPr>
        <w:t>a</w:t>
      </w:r>
      <w:r>
        <w:rPr>
          <w:rFonts w:ascii="Arial"/>
          <w:b/>
          <w:color w:val="17365D"/>
          <w:spacing w:val="-3"/>
        </w:rPr>
        <w:t xml:space="preserve"> </w:t>
      </w:r>
      <w:r>
        <w:rPr>
          <w:rFonts w:ascii="Arial"/>
          <w:b/>
          <w:color w:val="17365D"/>
        </w:rPr>
        <w:t>problem:</w:t>
      </w:r>
      <w:r>
        <w:rPr>
          <w:rFonts w:ascii="Arial"/>
          <w:b/>
          <w:color w:val="17365D"/>
          <w:spacing w:val="-1"/>
        </w:rPr>
        <w:t xml:space="preserve"> </w:t>
      </w:r>
      <w:r>
        <w:t>The</w:t>
      </w:r>
      <w:r>
        <w:rPr>
          <w:spacing w:val="-2"/>
        </w:rPr>
        <w:t xml:space="preserve"> </w:t>
      </w:r>
      <w:r>
        <w:t>follow</w:t>
      </w:r>
      <w:r>
        <w:rPr>
          <w:spacing w:val="-2"/>
        </w:rPr>
        <w:t xml:space="preserve"> </w:t>
      </w:r>
      <w:r>
        <w:t>up</w:t>
      </w:r>
      <w:r>
        <w:rPr>
          <w:spacing w:val="-2"/>
        </w:rPr>
        <w:t xml:space="preserve"> </w:t>
      </w:r>
      <w:r>
        <w:t>visit</w:t>
      </w:r>
      <w:r>
        <w:rPr>
          <w:spacing w:val="-2"/>
        </w:rPr>
        <w:t xml:space="preserve"> </w:t>
      </w:r>
      <w:r>
        <w:t>is</w:t>
      </w:r>
      <w:r>
        <w:rPr>
          <w:spacing w:val="-2"/>
        </w:rPr>
        <w:t xml:space="preserve"> </w:t>
      </w:r>
      <w:r>
        <w:t>supposed</w:t>
      </w:r>
      <w:r>
        <w:rPr>
          <w:spacing w:val="-2"/>
        </w:rPr>
        <w:t xml:space="preserve"> </w:t>
      </w:r>
      <w:r>
        <w:t>to</w:t>
      </w:r>
      <w:r>
        <w:rPr>
          <w:spacing w:val="-3"/>
        </w:rPr>
        <w:t xml:space="preserve"> </w:t>
      </w:r>
      <w:r>
        <w:t>assess</w:t>
      </w:r>
      <w:r>
        <w:rPr>
          <w:spacing w:val="-2"/>
        </w:rPr>
        <w:t xml:space="preserve"> </w:t>
      </w:r>
      <w:r>
        <w:t>change</w:t>
      </w:r>
      <w:r>
        <w:rPr>
          <w:spacing w:val="-2"/>
        </w:rPr>
        <w:t xml:space="preserve"> </w:t>
      </w:r>
      <w:r>
        <w:t>from</w:t>
      </w:r>
      <w:r>
        <w:rPr>
          <w:spacing w:val="-2"/>
        </w:rPr>
        <w:t xml:space="preserve"> </w:t>
      </w:r>
      <w:r>
        <w:t>baseline.</w:t>
      </w:r>
      <w:r>
        <w:rPr>
          <w:spacing w:val="-2"/>
        </w:rPr>
        <w:t xml:space="preserve"> </w:t>
      </w:r>
      <w:r>
        <w:t>The</w:t>
      </w:r>
      <w:r>
        <w:rPr>
          <w:spacing w:val="-2"/>
        </w:rPr>
        <w:t xml:space="preserve"> </w:t>
      </w:r>
      <w:r>
        <w:t>live</w:t>
      </w:r>
      <w:r>
        <w:rPr>
          <w:spacing w:val="-2"/>
        </w:rPr>
        <w:t xml:space="preserve"> </w:t>
      </w:r>
      <w:r>
        <w:t>patient</w:t>
      </w:r>
      <w:r>
        <w:rPr>
          <w:spacing w:val="-2"/>
        </w:rPr>
        <w:t xml:space="preserve"> </w:t>
      </w:r>
      <w:r>
        <w:t>is</w:t>
      </w:r>
      <w:r>
        <w:rPr>
          <w:spacing w:val="-2"/>
        </w:rPr>
        <w:t xml:space="preserve"> </w:t>
      </w:r>
      <w:r>
        <w:t>substantially</w:t>
      </w:r>
      <w:r>
        <w:rPr>
          <w:spacing w:val="-2"/>
        </w:rPr>
        <w:t xml:space="preserve"> </w:t>
      </w:r>
      <w:r>
        <w:t>more improved than the intended case, which changes NYHA interpretation and the rationale for titration.</w:t>
      </w:r>
    </w:p>
    <w:p w14:paraId="32D0E00F" w14:textId="77777777" w:rsidR="00F9164C" w:rsidRDefault="00000000">
      <w:pPr>
        <w:pStyle w:val="BodyText"/>
        <w:spacing w:before="75" w:line="242" w:lineRule="auto"/>
        <w:ind w:left="835" w:right="830"/>
      </w:pPr>
      <w:r>
        <w:rPr>
          <w:rFonts w:ascii="Arial"/>
          <w:b/>
          <w:color w:val="17365D"/>
        </w:rPr>
        <w:t>Suggested</w:t>
      </w:r>
      <w:r>
        <w:rPr>
          <w:rFonts w:ascii="Arial"/>
          <w:b/>
          <w:color w:val="17365D"/>
          <w:spacing w:val="-3"/>
        </w:rPr>
        <w:t xml:space="preserve"> </w:t>
      </w:r>
      <w:r>
        <w:rPr>
          <w:rFonts w:ascii="Arial"/>
          <w:b/>
          <w:color w:val="17365D"/>
        </w:rPr>
        <w:t>fix:</w:t>
      </w:r>
      <w:r>
        <w:rPr>
          <w:rFonts w:ascii="Arial"/>
          <w:b/>
          <w:color w:val="17365D"/>
          <w:spacing w:val="-2"/>
        </w:rPr>
        <w:t xml:space="preserve"> </w:t>
      </w:r>
      <w:r>
        <w:t>Carry</w:t>
      </w:r>
      <w:r>
        <w:rPr>
          <w:spacing w:val="-2"/>
        </w:rPr>
        <w:t xml:space="preserve"> </w:t>
      </w:r>
      <w:r>
        <w:t>the</w:t>
      </w:r>
      <w:r>
        <w:rPr>
          <w:spacing w:val="-3"/>
        </w:rPr>
        <w:t xml:space="preserve"> </w:t>
      </w:r>
      <w:r>
        <w:t>intended</w:t>
      </w:r>
      <w:r>
        <w:rPr>
          <w:spacing w:val="-2"/>
        </w:rPr>
        <w:t xml:space="preserve"> </w:t>
      </w:r>
      <w:r>
        <w:t>longitudinal</w:t>
      </w:r>
      <w:r>
        <w:rPr>
          <w:spacing w:val="-2"/>
        </w:rPr>
        <w:t xml:space="preserve"> </w:t>
      </w:r>
      <w:r>
        <w:t>symptom</w:t>
      </w:r>
      <w:r>
        <w:rPr>
          <w:spacing w:val="-2"/>
        </w:rPr>
        <w:t xml:space="preserve"> </w:t>
      </w:r>
      <w:r>
        <w:t>state</w:t>
      </w:r>
      <w:r>
        <w:rPr>
          <w:spacing w:val="-3"/>
        </w:rPr>
        <w:t xml:space="preserve"> </w:t>
      </w:r>
      <w:r>
        <w:t>into</w:t>
      </w:r>
      <w:r>
        <w:rPr>
          <w:spacing w:val="-2"/>
        </w:rPr>
        <w:t xml:space="preserve"> </w:t>
      </w:r>
      <w:r>
        <w:t>the</w:t>
      </w:r>
      <w:r>
        <w:rPr>
          <w:spacing w:val="-2"/>
        </w:rPr>
        <w:t xml:space="preserve"> </w:t>
      </w:r>
      <w:r>
        <w:t>Wednesday</w:t>
      </w:r>
      <w:r>
        <w:rPr>
          <w:spacing w:val="-2"/>
        </w:rPr>
        <w:t xml:space="preserve"> </w:t>
      </w:r>
      <w:r>
        <w:t>AI</w:t>
      </w:r>
      <w:r>
        <w:rPr>
          <w:spacing w:val="-3"/>
        </w:rPr>
        <w:t xml:space="preserve"> </w:t>
      </w:r>
      <w:r>
        <w:t>patient.</w:t>
      </w:r>
      <w:r>
        <w:rPr>
          <w:spacing w:val="-2"/>
        </w:rPr>
        <w:t xml:space="preserve"> </w:t>
      </w:r>
      <w:r>
        <w:t>The</w:t>
      </w:r>
      <w:r>
        <w:rPr>
          <w:spacing w:val="-3"/>
        </w:rPr>
        <w:t xml:space="preserve"> </w:t>
      </w:r>
      <w:r>
        <w:t>same</w:t>
      </w:r>
      <w:r>
        <w:rPr>
          <w:spacing w:val="-2"/>
        </w:rPr>
        <w:t xml:space="preserve"> </w:t>
      </w:r>
      <w:r>
        <w:t>degree</w:t>
      </w:r>
      <w:r>
        <w:rPr>
          <w:spacing w:val="-2"/>
        </w:rPr>
        <w:t xml:space="preserve"> </w:t>
      </w:r>
      <w:r>
        <w:t>of</w:t>
      </w:r>
      <w:r>
        <w:rPr>
          <w:spacing w:val="-3"/>
        </w:rPr>
        <w:t xml:space="preserve"> </w:t>
      </w:r>
      <w:r>
        <w:t>improvement</w:t>
      </w:r>
      <w:r>
        <w:rPr>
          <w:spacing w:val="-2"/>
        </w:rPr>
        <w:t xml:space="preserve"> </w:t>
      </w:r>
      <w:r>
        <w:t>and residual limitation should appear in the answer key, interview, and grader.</w:t>
      </w:r>
    </w:p>
    <w:p w14:paraId="123062AA" w14:textId="77777777" w:rsidR="00F9164C" w:rsidRDefault="00000000">
      <w:pPr>
        <w:spacing w:before="80"/>
        <w:ind w:left="835"/>
        <w:rPr>
          <w:rFonts w:ascii="Arial"/>
          <w:i/>
          <w:sz w:val="15"/>
        </w:rPr>
      </w:pPr>
      <w:r>
        <w:rPr>
          <w:rFonts w:ascii="Arial"/>
          <w:i/>
          <w:color w:val="666666"/>
          <w:sz w:val="15"/>
        </w:rPr>
        <w:t>Evidence:</w:t>
      </w:r>
      <w:r>
        <w:rPr>
          <w:rFonts w:ascii="Arial"/>
          <w:i/>
          <w:color w:val="666666"/>
          <w:spacing w:val="-5"/>
          <w:sz w:val="15"/>
        </w:rPr>
        <w:t xml:space="preserve"> </w:t>
      </w:r>
      <w:r>
        <w:rPr>
          <w:rFonts w:ascii="Arial"/>
          <w:i/>
          <w:color w:val="666666"/>
          <w:sz w:val="15"/>
        </w:rPr>
        <w:t>Wednesday</w:t>
      </w:r>
      <w:r>
        <w:rPr>
          <w:rFonts w:ascii="Arial"/>
          <w:i/>
          <w:color w:val="666666"/>
          <w:spacing w:val="-2"/>
          <w:sz w:val="15"/>
        </w:rPr>
        <w:t xml:space="preserve"> </w:t>
      </w:r>
      <w:r>
        <w:rPr>
          <w:rFonts w:ascii="Arial"/>
          <w:i/>
          <w:color w:val="666666"/>
          <w:sz w:val="15"/>
        </w:rPr>
        <w:t>AI</w:t>
      </w:r>
      <w:r>
        <w:rPr>
          <w:rFonts w:ascii="Arial"/>
          <w:i/>
          <w:color w:val="666666"/>
          <w:spacing w:val="-4"/>
          <w:sz w:val="15"/>
        </w:rPr>
        <w:t xml:space="preserve"> </w:t>
      </w:r>
      <w:r>
        <w:rPr>
          <w:rFonts w:ascii="Arial"/>
          <w:i/>
          <w:color w:val="666666"/>
          <w:sz w:val="15"/>
        </w:rPr>
        <w:t>patient</w:t>
      </w:r>
      <w:r>
        <w:rPr>
          <w:rFonts w:ascii="Arial"/>
          <w:i/>
          <w:color w:val="666666"/>
          <w:spacing w:val="-4"/>
          <w:sz w:val="15"/>
        </w:rPr>
        <w:t xml:space="preserve"> </w:t>
      </w:r>
      <w:r>
        <w:rPr>
          <w:rFonts w:ascii="Arial"/>
          <w:i/>
          <w:color w:val="666666"/>
          <w:spacing w:val="-2"/>
          <w:sz w:val="15"/>
        </w:rPr>
        <w:t>interview.</w:t>
      </w:r>
    </w:p>
    <w:p w14:paraId="6545C49C" w14:textId="77777777" w:rsidR="00F9164C" w:rsidRDefault="00F9164C">
      <w:pPr>
        <w:pStyle w:val="BodyText"/>
        <w:rPr>
          <w:rFonts w:ascii="Arial"/>
          <w:i/>
          <w:sz w:val="20"/>
        </w:rPr>
      </w:pPr>
    </w:p>
    <w:p w14:paraId="40947EFF" w14:textId="77777777" w:rsidR="00F9164C" w:rsidRDefault="00000000">
      <w:pPr>
        <w:pStyle w:val="BodyText"/>
        <w:spacing w:before="164"/>
        <w:rPr>
          <w:rFonts w:ascii="Arial"/>
          <w:i/>
          <w:sz w:val="20"/>
        </w:rPr>
      </w:pPr>
      <w:r>
        <w:rPr>
          <w:rFonts w:ascii="Arial"/>
          <w:i/>
          <w:noProof/>
          <w:sz w:val="20"/>
        </w:rPr>
        <w:drawing>
          <wp:anchor distT="0" distB="0" distL="0" distR="0" simplePos="0" relativeHeight="487599616" behindDoc="1" locked="0" layoutInCell="1" allowOverlap="1" wp14:anchorId="19261A35" wp14:editId="65C8196D">
            <wp:simplePos x="0" y="0"/>
            <wp:positionH relativeFrom="page">
              <wp:posOffset>1333754</wp:posOffset>
            </wp:positionH>
            <wp:positionV relativeFrom="paragraph">
              <wp:posOffset>265540</wp:posOffset>
            </wp:positionV>
            <wp:extent cx="4993032" cy="6553200"/>
            <wp:effectExtent l="0" t="0" r="0" b="0"/>
            <wp:wrapTopAndBottom/>
            <wp:docPr id="70" name="Image 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0" name="Image 70"/>
                    <pic:cNvPicPr/>
                  </pic:nvPicPr>
                  <pic:blipFill>
                    <a:blip r:embed="rId58" cstate="print"/>
                    <a:stretch>
                      <a:fillRect/>
                    </a:stretch>
                  </pic:blipFill>
                  <pic:spPr>
                    <a:xfrm>
                      <a:off x="0" y="0"/>
                      <a:ext cx="4993032" cy="6553200"/>
                    </a:xfrm>
                    <a:prstGeom prst="rect">
                      <a:avLst/>
                    </a:prstGeom>
                  </pic:spPr>
                </pic:pic>
              </a:graphicData>
            </a:graphic>
          </wp:anchor>
        </w:drawing>
      </w:r>
    </w:p>
    <w:p w14:paraId="1BD8CCD0" w14:textId="77777777" w:rsidR="00F9164C" w:rsidRDefault="00F9164C">
      <w:pPr>
        <w:pStyle w:val="BodyText"/>
        <w:rPr>
          <w:rFonts w:ascii="Arial"/>
          <w:i/>
          <w:sz w:val="15"/>
        </w:rPr>
      </w:pPr>
    </w:p>
    <w:p w14:paraId="673608AC" w14:textId="77777777" w:rsidR="00F9164C" w:rsidRDefault="00F9164C">
      <w:pPr>
        <w:pStyle w:val="BodyText"/>
        <w:rPr>
          <w:rFonts w:ascii="Arial"/>
          <w:i/>
          <w:sz w:val="15"/>
        </w:rPr>
      </w:pPr>
    </w:p>
    <w:p w14:paraId="1EF7A8C5" w14:textId="77777777" w:rsidR="00F9164C" w:rsidRDefault="00F9164C">
      <w:pPr>
        <w:pStyle w:val="BodyText"/>
        <w:rPr>
          <w:rFonts w:ascii="Arial"/>
          <w:i/>
          <w:sz w:val="15"/>
        </w:rPr>
      </w:pPr>
    </w:p>
    <w:p w14:paraId="1E1251D4" w14:textId="77777777" w:rsidR="00F9164C" w:rsidRDefault="00F9164C">
      <w:pPr>
        <w:pStyle w:val="BodyText"/>
        <w:spacing w:before="113"/>
        <w:rPr>
          <w:rFonts w:ascii="Arial"/>
          <w:i/>
          <w:sz w:val="15"/>
        </w:rPr>
      </w:pPr>
    </w:p>
    <w:p w14:paraId="3FD9F7B3" w14:textId="77777777" w:rsidR="00F9164C" w:rsidRDefault="00000000">
      <w:pPr>
        <w:ind w:left="10" w:right="5"/>
        <w:jc w:val="center"/>
        <w:rPr>
          <w:rFonts w:ascii="Arial"/>
          <w:i/>
          <w:sz w:val="15"/>
        </w:rPr>
      </w:pPr>
      <w:r>
        <w:rPr>
          <w:rFonts w:ascii="Arial"/>
          <w:i/>
          <w:color w:val="666666"/>
          <w:sz w:val="15"/>
        </w:rPr>
        <w:t>The</w:t>
      </w:r>
      <w:r>
        <w:rPr>
          <w:rFonts w:ascii="Arial"/>
          <w:i/>
          <w:color w:val="666666"/>
          <w:spacing w:val="-3"/>
          <w:sz w:val="15"/>
        </w:rPr>
        <w:t xml:space="preserve"> </w:t>
      </w:r>
      <w:r>
        <w:rPr>
          <w:rFonts w:ascii="Arial"/>
          <w:i/>
          <w:color w:val="666666"/>
          <w:sz w:val="15"/>
        </w:rPr>
        <w:t>live</w:t>
      </w:r>
      <w:r>
        <w:rPr>
          <w:rFonts w:ascii="Arial"/>
          <w:i/>
          <w:color w:val="666666"/>
          <w:spacing w:val="-3"/>
          <w:sz w:val="15"/>
        </w:rPr>
        <w:t xml:space="preserve"> </w:t>
      </w:r>
      <w:r>
        <w:rPr>
          <w:rFonts w:ascii="Arial"/>
          <w:i/>
          <w:color w:val="666666"/>
          <w:sz w:val="15"/>
        </w:rPr>
        <w:t>patient</w:t>
      </w:r>
      <w:r>
        <w:rPr>
          <w:rFonts w:ascii="Arial"/>
          <w:i/>
          <w:color w:val="666666"/>
          <w:spacing w:val="-5"/>
          <w:sz w:val="15"/>
        </w:rPr>
        <w:t xml:space="preserve"> </w:t>
      </w:r>
      <w:r>
        <w:rPr>
          <w:rFonts w:ascii="Arial"/>
          <w:i/>
          <w:color w:val="666666"/>
          <w:sz w:val="15"/>
        </w:rPr>
        <w:t>reports</w:t>
      </w:r>
      <w:r>
        <w:rPr>
          <w:rFonts w:ascii="Arial"/>
          <w:i/>
          <w:color w:val="666666"/>
          <w:spacing w:val="-4"/>
          <w:sz w:val="15"/>
        </w:rPr>
        <w:t xml:space="preserve"> </w:t>
      </w:r>
      <w:r>
        <w:rPr>
          <w:rFonts w:ascii="Arial"/>
          <w:i/>
          <w:color w:val="666666"/>
          <w:sz w:val="15"/>
        </w:rPr>
        <w:t>near</w:t>
      </w:r>
      <w:r>
        <w:rPr>
          <w:rFonts w:ascii="Arial"/>
          <w:i/>
          <w:color w:val="666666"/>
          <w:spacing w:val="-4"/>
          <w:sz w:val="15"/>
        </w:rPr>
        <w:t xml:space="preserve"> </w:t>
      </w:r>
      <w:r>
        <w:rPr>
          <w:rFonts w:ascii="Arial"/>
          <w:i/>
          <w:color w:val="666666"/>
          <w:sz w:val="15"/>
        </w:rPr>
        <w:t>complete</w:t>
      </w:r>
      <w:r>
        <w:rPr>
          <w:rFonts w:ascii="Arial"/>
          <w:i/>
          <w:color w:val="666666"/>
          <w:spacing w:val="-2"/>
          <w:sz w:val="15"/>
        </w:rPr>
        <w:t xml:space="preserve"> </w:t>
      </w:r>
      <w:r>
        <w:rPr>
          <w:rFonts w:ascii="Arial"/>
          <w:i/>
          <w:color w:val="666666"/>
          <w:sz w:val="15"/>
        </w:rPr>
        <w:t>symptom</w:t>
      </w:r>
      <w:r>
        <w:rPr>
          <w:rFonts w:ascii="Arial"/>
          <w:i/>
          <w:color w:val="666666"/>
          <w:spacing w:val="-4"/>
          <w:sz w:val="15"/>
        </w:rPr>
        <w:t xml:space="preserve"> </w:t>
      </w:r>
      <w:r>
        <w:rPr>
          <w:rFonts w:ascii="Arial"/>
          <w:i/>
          <w:color w:val="666666"/>
          <w:sz w:val="15"/>
        </w:rPr>
        <w:t>resolution</w:t>
      </w:r>
      <w:r>
        <w:rPr>
          <w:rFonts w:ascii="Arial"/>
          <w:i/>
          <w:color w:val="666666"/>
          <w:spacing w:val="-3"/>
          <w:sz w:val="15"/>
        </w:rPr>
        <w:t xml:space="preserve"> </w:t>
      </w:r>
      <w:r>
        <w:rPr>
          <w:rFonts w:ascii="Arial"/>
          <w:i/>
          <w:color w:val="666666"/>
          <w:sz w:val="15"/>
        </w:rPr>
        <w:t>apart</w:t>
      </w:r>
      <w:r>
        <w:rPr>
          <w:rFonts w:ascii="Arial"/>
          <w:i/>
          <w:color w:val="666666"/>
          <w:spacing w:val="-5"/>
          <w:sz w:val="15"/>
        </w:rPr>
        <w:t xml:space="preserve"> </w:t>
      </w:r>
      <w:r>
        <w:rPr>
          <w:rFonts w:ascii="Arial"/>
          <w:i/>
          <w:color w:val="666666"/>
          <w:sz w:val="15"/>
        </w:rPr>
        <w:t>from</w:t>
      </w:r>
      <w:r>
        <w:rPr>
          <w:rFonts w:ascii="Arial"/>
          <w:i/>
          <w:color w:val="666666"/>
          <w:spacing w:val="-4"/>
          <w:sz w:val="15"/>
        </w:rPr>
        <w:t xml:space="preserve"> </w:t>
      </w:r>
      <w:r>
        <w:rPr>
          <w:rFonts w:ascii="Arial"/>
          <w:i/>
          <w:color w:val="666666"/>
          <w:sz w:val="15"/>
        </w:rPr>
        <w:t>positional</w:t>
      </w:r>
      <w:r>
        <w:rPr>
          <w:rFonts w:ascii="Arial"/>
          <w:i/>
          <w:color w:val="666666"/>
          <w:spacing w:val="-2"/>
          <w:sz w:val="15"/>
        </w:rPr>
        <w:t xml:space="preserve"> dizziness.</w:t>
      </w:r>
    </w:p>
    <w:p w14:paraId="28006505" w14:textId="77777777" w:rsidR="00F9164C" w:rsidRDefault="00000000">
      <w:pPr>
        <w:spacing w:before="143"/>
        <w:ind w:left="835"/>
        <w:rPr>
          <w:rFonts w:ascii="Arial"/>
          <w:i/>
          <w:sz w:val="15"/>
        </w:rPr>
      </w:pPr>
      <w:r>
        <w:rPr>
          <w:rFonts w:ascii="Arial"/>
          <w:i/>
          <w:color w:val="666666"/>
          <w:sz w:val="15"/>
        </w:rPr>
        <w:t>Evidence:</w:t>
      </w:r>
      <w:r>
        <w:rPr>
          <w:rFonts w:ascii="Arial"/>
          <w:i/>
          <w:color w:val="666666"/>
          <w:spacing w:val="-5"/>
          <w:sz w:val="15"/>
        </w:rPr>
        <w:t xml:space="preserve"> </w:t>
      </w:r>
      <w:r>
        <w:rPr>
          <w:rFonts w:ascii="Arial"/>
          <w:i/>
          <w:color w:val="666666"/>
          <w:sz w:val="15"/>
        </w:rPr>
        <w:t>Wednesday</w:t>
      </w:r>
      <w:r>
        <w:rPr>
          <w:rFonts w:ascii="Arial"/>
          <w:i/>
          <w:color w:val="666666"/>
          <w:spacing w:val="-2"/>
          <w:sz w:val="15"/>
        </w:rPr>
        <w:t xml:space="preserve"> </w:t>
      </w:r>
      <w:r>
        <w:rPr>
          <w:rFonts w:ascii="Arial"/>
          <w:i/>
          <w:color w:val="666666"/>
          <w:sz w:val="15"/>
        </w:rPr>
        <w:t>AI</w:t>
      </w:r>
      <w:r>
        <w:rPr>
          <w:rFonts w:ascii="Arial"/>
          <w:i/>
          <w:color w:val="666666"/>
          <w:spacing w:val="-4"/>
          <w:sz w:val="15"/>
        </w:rPr>
        <w:t xml:space="preserve"> </w:t>
      </w:r>
      <w:r>
        <w:rPr>
          <w:rFonts w:ascii="Arial"/>
          <w:i/>
          <w:color w:val="666666"/>
          <w:sz w:val="15"/>
        </w:rPr>
        <w:t>patient</w:t>
      </w:r>
      <w:r>
        <w:rPr>
          <w:rFonts w:ascii="Arial"/>
          <w:i/>
          <w:color w:val="666666"/>
          <w:spacing w:val="-4"/>
          <w:sz w:val="15"/>
        </w:rPr>
        <w:t xml:space="preserve"> </w:t>
      </w:r>
      <w:r>
        <w:rPr>
          <w:rFonts w:ascii="Arial"/>
          <w:i/>
          <w:color w:val="666666"/>
          <w:spacing w:val="-2"/>
          <w:sz w:val="15"/>
        </w:rPr>
        <w:t>interview.</w:t>
      </w:r>
    </w:p>
    <w:p w14:paraId="3230463C" w14:textId="77777777" w:rsidR="00F9164C" w:rsidRDefault="00F9164C">
      <w:pPr>
        <w:rPr>
          <w:rFonts w:ascii="Arial"/>
          <w:i/>
          <w:sz w:val="15"/>
        </w:rPr>
        <w:sectPr w:rsidR="00F9164C">
          <w:pgSz w:w="12240" w:h="15840"/>
          <w:pgMar w:top="720" w:right="0" w:bottom="540" w:left="0" w:header="0" w:footer="313" w:gutter="0"/>
          <w:cols w:space="720"/>
        </w:sectPr>
      </w:pPr>
    </w:p>
    <w:p w14:paraId="01034856" w14:textId="77777777" w:rsidR="00F9164C" w:rsidRDefault="00000000">
      <w:pPr>
        <w:ind w:left="2100"/>
        <w:rPr>
          <w:rFonts w:ascii="Arial"/>
          <w:sz w:val="20"/>
        </w:rPr>
      </w:pPr>
      <w:r>
        <w:rPr>
          <w:rFonts w:ascii="Arial"/>
          <w:noProof/>
          <w:sz w:val="20"/>
        </w:rPr>
        <w:lastRenderedPageBreak/>
        <w:drawing>
          <wp:inline distT="0" distB="0" distL="0" distR="0" wp14:anchorId="488450F3" wp14:editId="172258C4">
            <wp:extent cx="4995910" cy="6667500"/>
            <wp:effectExtent l="0" t="0" r="0" b="0"/>
            <wp:docPr id="71" name="Image 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1" name="Image 71"/>
                    <pic:cNvPicPr/>
                  </pic:nvPicPr>
                  <pic:blipFill>
                    <a:blip r:embed="rId59" cstate="print"/>
                    <a:stretch>
                      <a:fillRect/>
                    </a:stretch>
                  </pic:blipFill>
                  <pic:spPr>
                    <a:xfrm>
                      <a:off x="0" y="0"/>
                      <a:ext cx="4995910" cy="6667500"/>
                    </a:xfrm>
                    <a:prstGeom prst="rect">
                      <a:avLst/>
                    </a:prstGeom>
                  </pic:spPr>
                </pic:pic>
              </a:graphicData>
            </a:graphic>
          </wp:inline>
        </w:drawing>
      </w:r>
    </w:p>
    <w:p w14:paraId="75FACB3A" w14:textId="77777777" w:rsidR="00F9164C" w:rsidRDefault="00F9164C">
      <w:pPr>
        <w:pStyle w:val="BodyText"/>
        <w:rPr>
          <w:rFonts w:ascii="Arial"/>
          <w:i/>
          <w:sz w:val="15"/>
        </w:rPr>
      </w:pPr>
    </w:p>
    <w:p w14:paraId="315374EC" w14:textId="77777777" w:rsidR="00F9164C" w:rsidRDefault="00F9164C">
      <w:pPr>
        <w:pStyle w:val="BodyText"/>
        <w:rPr>
          <w:rFonts w:ascii="Arial"/>
          <w:i/>
          <w:sz w:val="15"/>
        </w:rPr>
      </w:pPr>
    </w:p>
    <w:p w14:paraId="69B942B2" w14:textId="77777777" w:rsidR="00F9164C" w:rsidRDefault="00F9164C">
      <w:pPr>
        <w:pStyle w:val="BodyText"/>
        <w:spacing w:before="160"/>
        <w:rPr>
          <w:rFonts w:ascii="Arial"/>
          <w:i/>
          <w:sz w:val="15"/>
        </w:rPr>
      </w:pPr>
    </w:p>
    <w:p w14:paraId="03409304" w14:textId="77777777" w:rsidR="00F9164C" w:rsidRDefault="00000000">
      <w:pPr>
        <w:spacing w:before="1"/>
        <w:ind w:left="10" w:right="8"/>
        <w:jc w:val="center"/>
        <w:rPr>
          <w:rFonts w:ascii="Arial"/>
          <w:i/>
          <w:sz w:val="15"/>
        </w:rPr>
      </w:pPr>
      <w:r>
        <w:rPr>
          <w:rFonts w:ascii="Arial"/>
          <w:i/>
          <w:color w:val="666666"/>
          <w:sz w:val="15"/>
        </w:rPr>
        <w:t>The</w:t>
      </w:r>
      <w:r>
        <w:rPr>
          <w:rFonts w:ascii="Arial"/>
          <w:i/>
          <w:color w:val="666666"/>
          <w:spacing w:val="-2"/>
          <w:sz w:val="15"/>
        </w:rPr>
        <w:t xml:space="preserve"> </w:t>
      </w:r>
      <w:r>
        <w:rPr>
          <w:rFonts w:ascii="Arial"/>
          <w:i/>
          <w:color w:val="666666"/>
          <w:sz w:val="15"/>
        </w:rPr>
        <w:t>live</w:t>
      </w:r>
      <w:r>
        <w:rPr>
          <w:rFonts w:ascii="Arial"/>
          <w:i/>
          <w:color w:val="666666"/>
          <w:spacing w:val="-2"/>
          <w:sz w:val="15"/>
        </w:rPr>
        <w:t xml:space="preserve"> </w:t>
      </w:r>
      <w:r>
        <w:rPr>
          <w:rFonts w:ascii="Arial"/>
          <w:i/>
          <w:color w:val="666666"/>
          <w:sz w:val="15"/>
        </w:rPr>
        <w:t>patient</w:t>
      </w:r>
      <w:r>
        <w:rPr>
          <w:rFonts w:ascii="Arial"/>
          <w:i/>
          <w:color w:val="666666"/>
          <w:spacing w:val="-5"/>
          <w:sz w:val="15"/>
        </w:rPr>
        <w:t xml:space="preserve"> </w:t>
      </w:r>
      <w:r>
        <w:rPr>
          <w:rFonts w:ascii="Arial"/>
          <w:i/>
          <w:color w:val="666666"/>
          <w:sz w:val="15"/>
        </w:rPr>
        <w:t>reports</w:t>
      </w:r>
      <w:r>
        <w:rPr>
          <w:rFonts w:ascii="Arial"/>
          <w:i/>
          <w:color w:val="666666"/>
          <w:spacing w:val="-2"/>
          <w:sz w:val="15"/>
        </w:rPr>
        <w:t xml:space="preserve"> </w:t>
      </w:r>
      <w:r>
        <w:rPr>
          <w:rFonts w:ascii="Arial"/>
          <w:i/>
          <w:color w:val="666666"/>
          <w:sz w:val="15"/>
        </w:rPr>
        <w:t>stairs</w:t>
      </w:r>
      <w:r>
        <w:rPr>
          <w:rFonts w:ascii="Arial"/>
          <w:i/>
          <w:color w:val="666666"/>
          <w:spacing w:val="-3"/>
          <w:sz w:val="15"/>
        </w:rPr>
        <w:t xml:space="preserve"> </w:t>
      </w:r>
      <w:r>
        <w:rPr>
          <w:rFonts w:ascii="Arial"/>
          <w:i/>
          <w:color w:val="666666"/>
          <w:sz w:val="15"/>
        </w:rPr>
        <w:t>are</w:t>
      </w:r>
      <w:r>
        <w:rPr>
          <w:rFonts w:ascii="Arial"/>
          <w:i/>
          <w:color w:val="666666"/>
          <w:spacing w:val="-2"/>
          <w:sz w:val="15"/>
        </w:rPr>
        <w:t xml:space="preserve"> </w:t>
      </w:r>
      <w:r>
        <w:rPr>
          <w:rFonts w:ascii="Arial"/>
          <w:i/>
          <w:color w:val="666666"/>
          <w:sz w:val="15"/>
        </w:rPr>
        <w:t>fine</w:t>
      </w:r>
      <w:r>
        <w:rPr>
          <w:rFonts w:ascii="Arial"/>
          <w:i/>
          <w:color w:val="666666"/>
          <w:spacing w:val="-1"/>
          <w:sz w:val="15"/>
        </w:rPr>
        <w:t xml:space="preserve"> </w:t>
      </w:r>
      <w:r>
        <w:rPr>
          <w:rFonts w:ascii="Arial"/>
          <w:i/>
          <w:color w:val="666666"/>
          <w:sz w:val="15"/>
        </w:rPr>
        <w:t>and</w:t>
      </w:r>
      <w:r>
        <w:rPr>
          <w:rFonts w:ascii="Arial"/>
          <w:i/>
          <w:color w:val="666666"/>
          <w:spacing w:val="-2"/>
          <w:sz w:val="15"/>
        </w:rPr>
        <w:t xml:space="preserve"> </w:t>
      </w:r>
      <w:r>
        <w:rPr>
          <w:rFonts w:ascii="Arial"/>
          <w:i/>
          <w:color w:val="666666"/>
          <w:sz w:val="15"/>
        </w:rPr>
        <w:t>edema</w:t>
      </w:r>
      <w:r>
        <w:rPr>
          <w:rFonts w:ascii="Arial"/>
          <w:i/>
          <w:color w:val="666666"/>
          <w:spacing w:val="-2"/>
          <w:sz w:val="15"/>
        </w:rPr>
        <w:t xml:space="preserve"> </w:t>
      </w:r>
      <w:r>
        <w:rPr>
          <w:rFonts w:ascii="Arial"/>
          <w:i/>
          <w:color w:val="666666"/>
          <w:sz w:val="15"/>
        </w:rPr>
        <w:t>is</w:t>
      </w:r>
      <w:r>
        <w:rPr>
          <w:rFonts w:ascii="Arial"/>
          <w:i/>
          <w:color w:val="666666"/>
          <w:spacing w:val="-2"/>
          <w:sz w:val="15"/>
        </w:rPr>
        <w:t xml:space="preserve"> </w:t>
      </w:r>
      <w:r>
        <w:rPr>
          <w:rFonts w:ascii="Arial"/>
          <w:i/>
          <w:color w:val="666666"/>
          <w:spacing w:val="-4"/>
          <w:sz w:val="15"/>
        </w:rPr>
        <w:t>gone.</w:t>
      </w:r>
    </w:p>
    <w:p w14:paraId="5F54A697" w14:textId="77777777" w:rsidR="00F9164C" w:rsidRDefault="00000000">
      <w:pPr>
        <w:spacing w:before="142"/>
        <w:ind w:left="835"/>
        <w:rPr>
          <w:rFonts w:ascii="Arial"/>
          <w:i/>
          <w:sz w:val="15"/>
        </w:rPr>
      </w:pPr>
      <w:r>
        <w:rPr>
          <w:rFonts w:ascii="Arial"/>
          <w:i/>
          <w:color w:val="666666"/>
          <w:sz w:val="15"/>
        </w:rPr>
        <w:t>Answer</w:t>
      </w:r>
      <w:r>
        <w:rPr>
          <w:rFonts w:ascii="Arial"/>
          <w:i/>
          <w:color w:val="666666"/>
          <w:spacing w:val="-4"/>
          <w:sz w:val="15"/>
        </w:rPr>
        <w:t xml:space="preserve"> </w:t>
      </w:r>
      <w:r>
        <w:rPr>
          <w:rFonts w:ascii="Arial"/>
          <w:i/>
          <w:color w:val="666666"/>
          <w:sz w:val="15"/>
        </w:rPr>
        <w:t>key</w:t>
      </w:r>
      <w:r>
        <w:rPr>
          <w:rFonts w:ascii="Arial"/>
          <w:i/>
          <w:color w:val="666666"/>
          <w:spacing w:val="-4"/>
          <w:sz w:val="15"/>
        </w:rPr>
        <w:t xml:space="preserve"> </w:t>
      </w:r>
      <w:r>
        <w:rPr>
          <w:rFonts w:ascii="Arial"/>
          <w:i/>
          <w:color w:val="666666"/>
          <w:sz w:val="15"/>
        </w:rPr>
        <w:t>evidence:</w:t>
      </w:r>
      <w:r>
        <w:rPr>
          <w:rFonts w:ascii="Arial"/>
          <w:i/>
          <w:color w:val="666666"/>
          <w:spacing w:val="-5"/>
          <w:sz w:val="15"/>
        </w:rPr>
        <w:t xml:space="preserve"> </w:t>
      </w:r>
      <w:r>
        <w:rPr>
          <w:rFonts w:ascii="Arial"/>
          <w:i/>
          <w:color w:val="666666"/>
          <w:sz w:val="15"/>
        </w:rPr>
        <w:t>Wednesday</w:t>
      </w:r>
      <w:r>
        <w:rPr>
          <w:rFonts w:ascii="Arial"/>
          <w:i/>
          <w:color w:val="666666"/>
          <w:spacing w:val="-4"/>
          <w:sz w:val="15"/>
        </w:rPr>
        <w:t xml:space="preserve"> </w:t>
      </w:r>
      <w:r>
        <w:rPr>
          <w:rFonts w:ascii="Arial"/>
          <w:i/>
          <w:color w:val="666666"/>
          <w:sz w:val="15"/>
        </w:rPr>
        <w:t>intended</w:t>
      </w:r>
      <w:r>
        <w:rPr>
          <w:rFonts w:ascii="Arial"/>
          <w:i/>
          <w:color w:val="666666"/>
          <w:spacing w:val="-3"/>
          <w:sz w:val="15"/>
        </w:rPr>
        <w:t xml:space="preserve"> </w:t>
      </w:r>
      <w:r>
        <w:rPr>
          <w:rFonts w:ascii="Arial"/>
          <w:i/>
          <w:color w:val="666666"/>
          <w:sz w:val="15"/>
        </w:rPr>
        <w:t>symptom</w:t>
      </w:r>
      <w:r>
        <w:rPr>
          <w:rFonts w:ascii="Arial"/>
          <w:i/>
          <w:color w:val="666666"/>
          <w:spacing w:val="-3"/>
          <w:sz w:val="15"/>
        </w:rPr>
        <w:t xml:space="preserve"> </w:t>
      </w:r>
      <w:r>
        <w:rPr>
          <w:rFonts w:ascii="Arial"/>
          <w:i/>
          <w:color w:val="666666"/>
          <w:spacing w:val="-2"/>
          <w:sz w:val="15"/>
        </w:rPr>
        <w:t>history.</w:t>
      </w:r>
    </w:p>
    <w:p w14:paraId="4D87DA28" w14:textId="77777777" w:rsidR="00F9164C" w:rsidRDefault="00F9164C">
      <w:pPr>
        <w:rPr>
          <w:rFonts w:ascii="Arial"/>
          <w:i/>
          <w:sz w:val="15"/>
        </w:rPr>
        <w:sectPr w:rsidR="00F9164C">
          <w:pgSz w:w="12240" w:h="15840"/>
          <w:pgMar w:top="1340" w:right="0" w:bottom="540" w:left="0" w:header="0" w:footer="313" w:gutter="0"/>
          <w:cols w:space="720"/>
        </w:sectPr>
      </w:pPr>
    </w:p>
    <w:p w14:paraId="6FC8FF34" w14:textId="77777777" w:rsidR="00F9164C" w:rsidRDefault="00F9164C">
      <w:pPr>
        <w:pStyle w:val="BodyText"/>
        <w:rPr>
          <w:rFonts w:ascii="Arial"/>
          <w:i/>
          <w:sz w:val="20"/>
        </w:rPr>
      </w:pPr>
    </w:p>
    <w:p w14:paraId="0CF36375" w14:textId="77777777" w:rsidR="00F9164C" w:rsidRDefault="00F9164C">
      <w:pPr>
        <w:pStyle w:val="BodyText"/>
        <w:spacing w:before="155"/>
        <w:rPr>
          <w:rFonts w:ascii="Arial"/>
          <w:i/>
          <w:sz w:val="20"/>
        </w:rPr>
      </w:pPr>
    </w:p>
    <w:p w14:paraId="703B32D4" w14:textId="77777777" w:rsidR="00F9164C" w:rsidRDefault="00000000">
      <w:pPr>
        <w:ind w:left="2678"/>
        <w:rPr>
          <w:rFonts w:ascii="Arial"/>
          <w:sz w:val="20"/>
        </w:rPr>
      </w:pPr>
      <w:r>
        <w:rPr>
          <w:rFonts w:ascii="Arial"/>
          <w:noProof/>
          <w:sz w:val="20"/>
        </w:rPr>
        <w:drawing>
          <wp:inline distT="0" distB="0" distL="0" distR="0" wp14:anchorId="1BB40C8E" wp14:editId="655263A6">
            <wp:extent cx="4353937" cy="5338762"/>
            <wp:effectExtent l="0" t="0" r="0" b="0"/>
            <wp:docPr id="72" name="Image 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2" name="Image 72"/>
                    <pic:cNvPicPr/>
                  </pic:nvPicPr>
                  <pic:blipFill>
                    <a:blip r:embed="rId60" cstate="print"/>
                    <a:stretch>
                      <a:fillRect/>
                    </a:stretch>
                  </pic:blipFill>
                  <pic:spPr>
                    <a:xfrm>
                      <a:off x="0" y="0"/>
                      <a:ext cx="4353937" cy="5338762"/>
                    </a:xfrm>
                    <a:prstGeom prst="rect">
                      <a:avLst/>
                    </a:prstGeom>
                  </pic:spPr>
                </pic:pic>
              </a:graphicData>
            </a:graphic>
          </wp:inline>
        </w:drawing>
      </w:r>
    </w:p>
    <w:p w14:paraId="2A19D91E" w14:textId="77777777" w:rsidR="00F9164C" w:rsidRDefault="00F9164C">
      <w:pPr>
        <w:pStyle w:val="BodyText"/>
        <w:rPr>
          <w:rFonts w:ascii="Arial"/>
          <w:i/>
          <w:sz w:val="15"/>
        </w:rPr>
      </w:pPr>
    </w:p>
    <w:p w14:paraId="3CAB0F2B" w14:textId="77777777" w:rsidR="00F9164C" w:rsidRDefault="00F9164C">
      <w:pPr>
        <w:pStyle w:val="BodyText"/>
        <w:rPr>
          <w:rFonts w:ascii="Arial"/>
          <w:i/>
          <w:sz w:val="15"/>
        </w:rPr>
      </w:pPr>
    </w:p>
    <w:p w14:paraId="0971B21A" w14:textId="77777777" w:rsidR="00F9164C" w:rsidRDefault="00F9164C">
      <w:pPr>
        <w:pStyle w:val="BodyText"/>
        <w:rPr>
          <w:rFonts w:ascii="Arial"/>
          <w:i/>
          <w:sz w:val="15"/>
        </w:rPr>
      </w:pPr>
    </w:p>
    <w:p w14:paraId="69CA3BE0" w14:textId="77777777" w:rsidR="00F9164C" w:rsidRDefault="00F9164C">
      <w:pPr>
        <w:pStyle w:val="BodyText"/>
        <w:rPr>
          <w:rFonts w:ascii="Arial"/>
          <w:i/>
          <w:sz w:val="15"/>
        </w:rPr>
      </w:pPr>
    </w:p>
    <w:p w14:paraId="0E67F591" w14:textId="77777777" w:rsidR="00F9164C" w:rsidRDefault="00F9164C">
      <w:pPr>
        <w:pStyle w:val="BodyText"/>
        <w:rPr>
          <w:rFonts w:ascii="Arial"/>
          <w:i/>
          <w:sz w:val="15"/>
        </w:rPr>
      </w:pPr>
    </w:p>
    <w:p w14:paraId="45447273" w14:textId="77777777" w:rsidR="00F9164C" w:rsidRDefault="00F9164C">
      <w:pPr>
        <w:pStyle w:val="BodyText"/>
        <w:rPr>
          <w:rFonts w:ascii="Arial"/>
          <w:i/>
          <w:sz w:val="15"/>
        </w:rPr>
      </w:pPr>
    </w:p>
    <w:p w14:paraId="6DE77726" w14:textId="77777777" w:rsidR="00F9164C" w:rsidRDefault="00F9164C">
      <w:pPr>
        <w:pStyle w:val="BodyText"/>
        <w:rPr>
          <w:rFonts w:ascii="Arial"/>
          <w:i/>
          <w:sz w:val="15"/>
        </w:rPr>
      </w:pPr>
    </w:p>
    <w:p w14:paraId="63D2D0AF" w14:textId="77777777" w:rsidR="00F9164C" w:rsidRDefault="00F9164C">
      <w:pPr>
        <w:pStyle w:val="BodyText"/>
        <w:rPr>
          <w:rFonts w:ascii="Arial"/>
          <w:i/>
          <w:sz w:val="15"/>
        </w:rPr>
      </w:pPr>
    </w:p>
    <w:p w14:paraId="299CA85C" w14:textId="77777777" w:rsidR="00F9164C" w:rsidRDefault="00F9164C">
      <w:pPr>
        <w:pStyle w:val="BodyText"/>
        <w:spacing w:before="122"/>
        <w:rPr>
          <w:rFonts w:ascii="Arial"/>
          <w:i/>
          <w:sz w:val="15"/>
        </w:rPr>
      </w:pPr>
    </w:p>
    <w:p w14:paraId="79F3A2A4" w14:textId="77777777" w:rsidR="00F9164C" w:rsidRDefault="00000000">
      <w:pPr>
        <w:ind w:left="10" w:right="6"/>
        <w:jc w:val="center"/>
        <w:rPr>
          <w:rFonts w:ascii="Arial"/>
          <w:i/>
          <w:sz w:val="15"/>
        </w:rPr>
      </w:pPr>
      <w:r>
        <w:rPr>
          <w:rFonts w:ascii="Arial"/>
          <w:i/>
          <w:color w:val="666666"/>
          <w:sz w:val="15"/>
        </w:rPr>
        <w:t>The</w:t>
      </w:r>
      <w:r>
        <w:rPr>
          <w:rFonts w:ascii="Arial"/>
          <w:i/>
          <w:color w:val="666666"/>
          <w:spacing w:val="-5"/>
          <w:sz w:val="15"/>
        </w:rPr>
        <w:t xml:space="preserve"> </w:t>
      </w:r>
      <w:r>
        <w:rPr>
          <w:rFonts w:ascii="Arial"/>
          <w:i/>
          <w:color w:val="666666"/>
          <w:sz w:val="15"/>
        </w:rPr>
        <w:t>answer</w:t>
      </w:r>
      <w:r>
        <w:rPr>
          <w:rFonts w:ascii="Arial"/>
          <w:i/>
          <w:color w:val="666666"/>
          <w:spacing w:val="-3"/>
          <w:sz w:val="15"/>
        </w:rPr>
        <w:t xml:space="preserve"> </w:t>
      </w:r>
      <w:r>
        <w:rPr>
          <w:rFonts w:ascii="Arial"/>
          <w:i/>
          <w:color w:val="666666"/>
          <w:sz w:val="15"/>
        </w:rPr>
        <w:t>key</w:t>
      </w:r>
      <w:r>
        <w:rPr>
          <w:rFonts w:ascii="Arial"/>
          <w:i/>
          <w:color w:val="666666"/>
          <w:spacing w:val="-3"/>
          <w:sz w:val="15"/>
        </w:rPr>
        <w:t xml:space="preserve"> </w:t>
      </w:r>
      <w:r>
        <w:rPr>
          <w:rFonts w:ascii="Arial"/>
          <w:i/>
          <w:color w:val="666666"/>
          <w:sz w:val="15"/>
        </w:rPr>
        <w:t>expects</w:t>
      </w:r>
      <w:r>
        <w:rPr>
          <w:rFonts w:ascii="Arial"/>
          <w:i/>
          <w:color w:val="666666"/>
          <w:spacing w:val="-3"/>
          <w:sz w:val="15"/>
        </w:rPr>
        <w:t xml:space="preserve"> </w:t>
      </w:r>
      <w:r>
        <w:rPr>
          <w:rFonts w:ascii="Arial"/>
          <w:i/>
          <w:color w:val="666666"/>
          <w:sz w:val="15"/>
        </w:rPr>
        <w:t>residual</w:t>
      </w:r>
      <w:r>
        <w:rPr>
          <w:rFonts w:ascii="Arial"/>
          <w:i/>
          <w:color w:val="666666"/>
          <w:spacing w:val="-3"/>
          <w:sz w:val="15"/>
        </w:rPr>
        <w:t xml:space="preserve"> </w:t>
      </w:r>
      <w:r>
        <w:rPr>
          <w:rFonts w:ascii="Arial"/>
          <w:i/>
          <w:color w:val="666666"/>
          <w:sz w:val="15"/>
        </w:rPr>
        <w:t>exertional</w:t>
      </w:r>
      <w:r>
        <w:rPr>
          <w:rFonts w:ascii="Arial"/>
          <w:i/>
          <w:color w:val="666666"/>
          <w:spacing w:val="-2"/>
          <w:sz w:val="15"/>
        </w:rPr>
        <w:t xml:space="preserve"> </w:t>
      </w:r>
      <w:r>
        <w:rPr>
          <w:rFonts w:ascii="Arial"/>
          <w:i/>
          <w:color w:val="666666"/>
          <w:sz w:val="15"/>
        </w:rPr>
        <w:t>symptoms</w:t>
      </w:r>
      <w:r>
        <w:rPr>
          <w:rFonts w:ascii="Arial"/>
          <w:i/>
          <w:color w:val="666666"/>
          <w:spacing w:val="-3"/>
          <w:sz w:val="15"/>
        </w:rPr>
        <w:t xml:space="preserve"> </w:t>
      </w:r>
      <w:r>
        <w:rPr>
          <w:rFonts w:ascii="Arial"/>
          <w:i/>
          <w:color w:val="666666"/>
          <w:sz w:val="15"/>
        </w:rPr>
        <w:t>and</w:t>
      </w:r>
      <w:r>
        <w:rPr>
          <w:rFonts w:ascii="Arial"/>
          <w:i/>
          <w:color w:val="666666"/>
          <w:spacing w:val="-2"/>
          <w:sz w:val="15"/>
        </w:rPr>
        <w:t xml:space="preserve"> </w:t>
      </w:r>
      <w:r>
        <w:rPr>
          <w:rFonts w:ascii="Arial"/>
          <w:i/>
          <w:color w:val="666666"/>
          <w:sz w:val="15"/>
        </w:rPr>
        <w:t>walking</w:t>
      </w:r>
      <w:r>
        <w:rPr>
          <w:rFonts w:ascii="Arial"/>
          <w:i/>
          <w:color w:val="666666"/>
          <w:spacing w:val="-3"/>
          <w:sz w:val="15"/>
        </w:rPr>
        <w:t xml:space="preserve"> </w:t>
      </w:r>
      <w:r>
        <w:rPr>
          <w:rFonts w:ascii="Arial"/>
          <w:i/>
          <w:color w:val="666666"/>
          <w:sz w:val="15"/>
        </w:rPr>
        <w:t>20</w:t>
      </w:r>
      <w:r>
        <w:rPr>
          <w:rFonts w:ascii="Arial"/>
          <w:i/>
          <w:color w:val="666666"/>
          <w:spacing w:val="-2"/>
          <w:sz w:val="15"/>
        </w:rPr>
        <w:t xml:space="preserve"> </w:t>
      </w:r>
      <w:r>
        <w:rPr>
          <w:rFonts w:ascii="Arial"/>
          <w:i/>
          <w:color w:val="666666"/>
          <w:sz w:val="15"/>
        </w:rPr>
        <w:t>to</w:t>
      </w:r>
      <w:r>
        <w:rPr>
          <w:rFonts w:ascii="Arial"/>
          <w:i/>
          <w:color w:val="666666"/>
          <w:spacing w:val="-2"/>
          <w:sz w:val="15"/>
        </w:rPr>
        <w:t xml:space="preserve"> </w:t>
      </w:r>
      <w:r>
        <w:rPr>
          <w:rFonts w:ascii="Arial"/>
          <w:i/>
          <w:color w:val="666666"/>
          <w:sz w:val="15"/>
        </w:rPr>
        <w:t>30</w:t>
      </w:r>
      <w:r>
        <w:rPr>
          <w:rFonts w:ascii="Arial"/>
          <w:i/>
          <w:color w:val="666666"/>
          <w:spacing w:val="-7"/>
          <w:sz w:val="15"/>
        </w:rPr>
        <w:t xml:space="preserve"> </w:t>
      </w:r>
      <w:r>
        <w:rPr>
          <w:rFonts w:ascii="Arial"/>
          <w:i/>
          <w:color w:val="666666"/>
          <w:sz w:val="15"/>
        </w:rPr>
        <w:t>minutes</w:t>
      </w:r>
      <w:r>
        <w:rPr>
          <w:rFonts w:ascii="Arial"/>
          <w:i/>
          <w:color w:val="666666"/>
          <w:spacing w:val="-3"/>
          <w:sz w:val="15"/>
        </w:rPr>
        <w:t xml:space="preserve"> </w:t>
      </w:r>
      <w:r>
        <w:rPr>
          <w:rFonts w:ascii="Arial"/>
          <w:i/>
          <w:color w:val="666666"/>
          <w:sz w:val="15"/>
        </w:rPr>
        <w:t>most</w:t>
      </w:r>
      <w:r>
        <w:rPr>
          <w:rFonts w:ascii="Arial"/>
          <w:i/>
          <w:color w:val="666666"/>
          <w:spacing w:val="-5"/>
          <w:sz w:val="15"/>
        </w:rPr>
        <w:t xml:space="preserve"> </w:t>
      </w:r>
      <w:r>
        <w:rPr>
          <w:rFonts w:ascii="Arial"/>
          <w:i/>
          <w:color w:val="666666"/>
          <w:spacing w:val="-2"/>
          <w:sz w:val="15"/>
        </w:rPr>
        <w:t>days.</w:t>
      </w:r>
    </w:p>
    <w:p w14:paraId="12B369E3" w14:textId="77777777" w:rsidR="00F9164C" w:rsidRDefault="00F9164C">
      <w:pPr>
        <w:pStyle w:val="BodyText"/>
        <w:spacing w:before="14"/>
        <w:rPr>
          <w:rFonts w:ascii="Arial"/>
          <w:i/>
          <w:sz w:val="15"/>
        </w:rPr>
      </w:pPr>
    </w:p>
    <w:p w14:paraId="07F1EA22" w14:textId="77777777" w:rsidR="00F9164C" w:rsidRDefault="00000000">
      <w:pPr>
        <w:pStyle w:val="Heading8"/>
        <w:spacing w:before="0" w:line="273" w:lineRule="auto"/>
        <w:ind w:right="871"/>
      </w:pPr>
      <w:r>
        <w:rPr>
          <w:color w:val="17365D"/>
        </w:rPr>
        <w:t>Issue</w:t>
      </w:r>
      <w:r>
        <w:rPr>
          <w:color w:val="17365D"/>
          <w:spacing w:val="-5"/>
        </w:rPr>
        <w:t xml:space="preserve"> </w:t>
      </w:r>
      <w:r>
        <w:rPr>
          <w:color w:val="17365D"/>
        </w:rPr>
        <w:t>3.</w:t>
      </w:r>
      <w:r>
        <w:rPr>
          <w:color w:val="17365D"/>
          <w:spacing w:val="-1"/>
        </w:rPr>
        <w:t xml:space="preserve"> </w:t>
      </w:r>
      <w:r>
        <w:rPr>
          <w:color w:val="17365D"/>
        </w:rPr>
        <w:t>Home</w:t>
      </w:r>
      <w:r>
        <w:rPr>
          <w:color w:val="17365D"/>
          <w:spacing w:val="-5"/>
        </w:rPr>
        <w:t xml:space="preserve"> </w:t>
      </w:r>
      <w:r>
        <w:rPr>
          <w:color w:val="17365D"/>
        </w:rPr>
        <w:t>blood</w:t>
      </w:r>
      <w:r>
        <w:rPr>
          <w:color w:val="17365D"/>
          <w:spacing w:val="-1"/>
        </w:rPr>
        <w:t xml:space="preserve"> </w:t>
      </w:r>
      <w:r>
        <w:rPr>
          <w:color w:val="17365D"/>
        </w:rPr>
        <w:t>pressure</w:t>
      </w:r>
      <w:r>
        <w:rPr>
          <w:color w:val="17365D"/>
          <w:spacing w:val="-5"/>
        </w:rPr>
        <w:t xml:space="preserve"> </w:t>
      </w:r>
      <w:r>
        <w:rPr>
          <w:color w:val="17365D"/>
        </w:rPr>
        <w:t>and</w:t>
      </w:r>
      <w:r>
        <w:rPr>
          <w:color w:val="17365D"/>
          <w:spacing w:val="-1"/>
        </w:rPr>
        <w:t xml:space="preserve"> </w:t>
      </w:r>
      <w:r>
        <w:rPr>
          <w:color w:val="17365D"/>
        </w:rPr>
        <w:t>weight</w:t>
      </w:r>
      <w:r>
        <w:rPr>
          <w:color w:val="17365D"/>
          <w:spacing w:val="-7"/>
        </w:rPr>
        <w:t xml:space="preserve"> </w:t>
      </w:r>
      <w:r>
        <w:rPr>
          <w:color w:val="17365D"/>
        </w:rPr>
        <w:t>monitoring</w:t>
      </w:r>
      <w:r>
        <w:rPr>
          <w:color w:val="17365D"/>
          <w:spacing w:val="-1"/>
        </w:rPr>
        <w:t xml:space="preserve"> </w:t>
      </w:r>
      <w:r>
        <w:rPr>
          <w:color w:val="17365D"/>
        </w:rPr>
        <w:t>expected</w:t>
      </w:r>
      <w:r>
        <w:rPr>
          <w:color w:val="17365D"/>
          <w:spacing w:val="-1"/>
        </w:rPr>
        <w:t xml:space="preserve"> </w:t>
      </w:r>
      <w:r>
        <w:rPr>
          <w:color w:val="17365D"/>
        </w:rPr>
        <w:t>by</w:t>
      </w:r>
      <w:r>
        <w:rPr>
          <w:color w:val="17365D"/>
          <w:spacing w:val="-5"/>
        </w:rPr>
        <w:t xml:space="preserve"> </w:t>
      </w:r>
      <w:r>
        <w:rPr>
          <w:color w:val="17365D"/>
        </w:rPr>
        <w:t>the</w:t>
      </w:r>
      <w:r>
        <w:rPr>
          <w:color w:val="17365D"/>
          <w:spacing w:val="-5"/>
        </w:rPr>
        <w:t xml:space="preserve"> </w:t>
      </w:r>
      <w:r>
        <w:rPr>
          <w:color w:val="17365D"/>
        </w:rPr>
        <w:t>answer</w:t>
      </w:r>
      <w:r>
        <w:rPr>
          <w:color w:val="17365D"/>
          <w:spacing w:val="-5"/>
        </w:rPr>
        <w:t xml:space="preserve"> </w:t>
      </w:r>
      <w:r>
        <w:rPr>
          <w:color w:val="17365D"/>
        </w:rPr>
        <w:t>key</w:t>
      </w:r>
      <w:r>
        <w:rPr>
          <w:color w:val="17365D"/>
          <w:spacing w:val="-5"/>
        </w:rPr>
        <w:t xml:space="preserve"> </w:t>
      </w:r>
      <w:r>
        <w:rPr>
          <w:color w:val="17365D"/>
        </w:rPr>
        <w:t>are</w:t>
      </w:r>
      <w:r>
        <w:rPr>
          <w:color w:val="17365D"/>
          <w:spacing w:val="-5"/>
        </w:rPr>
        <w:t xml:space="preserve"> </w:t>
      </w:r>
      <w:r>
        <w:rPr>
          <w:color w:val="17365D"/>
        </w:rPr>
        <w:t>not</w:t>
      </w:r>
      <w:r>
        <w:rPr>
          <w:color w:val="17365D"/>
          <w:spacing w:val="-3"/>
        </w:rPr>
        <w:t xml:space="preserve"> </w:t>
      </w:r>
      <w:r>
        <w:rPr>
          <w:color w:val="17365D"/>
        </w:rPr>
        <w:t>present</w:t>
      </w:r>
      <w:r>
        <w:rPr>
          <w:color w:val="17365D"/>
          <w:spacing w:val="-3"/>
        </w:rPr>
        <w:t xml:space="preserve"> </w:t>
      </w:r>
      <w:r>
        <w:rPr>
          <w:color w:val="17365D"/>
        </w:rPr>
        <w:t>in</w:t>
      </w:r>
      <w:r>
        <w:rPr>
          <w:color w:val="17365D"/>
          <w:spacing w:val="-1"/>
        </w:rPr>
        <w:t xml:space="preserve"> </w:t>
      </w:r>
      <w:r>
        <w:rPr>
          <w:color w:val="17365D"/>
        </w:rPr>
        <w:t>the live AI patient</w:t>
      </w:r>
    </w:p>
    <w:p w14:paraId="66AFC476" w14:textId="77777777" w:rsidR="00F9164C" w:rsidRDefault="00000000">
      <w:pPr>
        <w:pStyle w:val="BodyText"/>
        <w:spacing w:before="83" w:line="244" w:lineRule="auto"/>
        <w:ind w:left="835" w:right="871"/>
      </w:pPr>
      <w:r>
        <w:rPr>
          <w:rFonts w:ascii="Arial"/>
          <w:b/>
          <w:color w:val="17365D"/>
        </w:rPr>
        <w:t>What</w:t>
      </w:r>
      <w:r>
        <w:rPr>
          <w:rFonts w:ascii="Arial"/>
          <w:b/>
          <w:color w:val="17365D"/>
          <w:spacing w:val="-2"/>
        </w:rPr>
        <w:t xml:space="preserve"> </w:t>
      </w:r>
      <w:r>
        <w:rPr>
          <w:rFonts w:ascii="Arial"/>
          <w:b/>
          <w:color w:val="17365D"/>
        </w:rPr>
        <w:t>the</w:t>
      </w:r>
      <w:r>
        <w:rPr>
          <w:rFonts w:ascii="Arial"/>
          <w:b/>
          <w:color w:val="17365D"/>
          <w:spacing w:val="-3"/>
        </w:rPr>
        <w:t xml:space="preserve"> </w:t>
      </w:r>
      <w:r>
        <w:rPr>
          <w:rFonts w:ascii="Arial"/>
          <w:b/>
          <w:color w:val="17365D"/>
        </w:rPr>
        <w:t>student</w:t>
      </w:r>
      <w:r>
        <w:rPr>
          <w:rFonts w:ascii="Arial"/>
          <w:b/>
          <w:color w:val="17365D"/>
          <w:spacing w:val="-2"/>
        </w:rPr>
        <w:t xml:space="preserve"> </w:t>
      </w:r>
      <w:r>
        <w:rPr>
          <w:rFonts w:ascii="Arial"/>
          <w:b/>
          <w:color w:val="17365D"/>
        </w:rPr>
        <w:t>saw or</w:t>
      </w:r>
      <w:r>
        <w:rPr>
          <w:rFonts w:ascii="Arial"/>
          <w:b/>
          <w:color w:val="17365D"/>
          <w:spacing w:val="-2"/>
        </w:rPr>
        <w:t xml:space="preserve"> </w:t>
      </w:r>
      <w:r>
        <w:rPr>
          <w:rFonts w:ascii="Arial"/>
          <w:b/>
          <w:color w:val="17365D"/>
        </w:rPr>
        <w:t>heard:</w:t>
      </w:r>
      <w:r>
        <w:rPr>
          <w:rFonts w:ascii="Arial"/>
          <w:b/>
          <w:color w:val="17365D"/>
          <w:spacing w:val="-1"/>
        </w:rPr>
        <w:t xml:space="preserve"> </w:t>
      </w:r>
      <w:r>
        <w:t>Michael</w:t>
      </w:r>
      <w:r>
        <w:rPr>
          <w:spacing w:val="-3"/>
        </w:rPr>
        <w:t xml:space="preserve"> </w:t>
      </w:r>
      <w:r>
        <w:t>states</w:t>
      </w:r>
      <w:r>
        <w:rPr>
          <w:spacing w:val="-3"/>
        </w:rPr>
        <w:t xml:space="preserve"> </w:t>
      </w:r>
      <w:r>
        <w:t>that</w:t>
      </w:r>
      <w:r>
        <w:rPr>
          <w:spacing w:val="-3"/>
        </w:rPr>
        <w:t xml:space="preserve"> </w:t>
      </w:r>
      <w:r>
        <w:t>he</w:t>
      </w:r>
      <w:r>
        <w:rPr>
          <w:spacing w:val="-2"/>
        </w:rPr>
        <w:t xml:space="preserve"> </w:t>
      </w:r>
      <w:r>
        <w:t>is</w:t>
      </w:r>
      <w:r>
        <w:rPr>
          <w:spacing w:val="-3"/>
        </w:rPr>
        <w:t xml:space="preserve"> </w:t>
      </w:r>
      <w:r>
        <w:t>not</w:t>
      </w:r>
      <w:r>
        <w:rPr>
          <w:spacing w:val="-3"/>
        </w:rPr>
        <w:t xml:space="preserve"> </w:t>
      </w:r>
      <w:r>
        <w:t>consistently</w:t>
      </w:r>
      <w:r>
        <w:rPr>
          <w:spacing w:val="-2"/>
        </w:rPr>
        <w:t xml:space="preserve"> </w:t>
      </w:r>
      <w:r>
        <w:t>weighing</w:t>
      </w:r>
      <w:r>
        <w:rPr>
          <w:spacing w:val="-3"/>
        </w:rPr>
        <w:t xml:space="preserve"> </w:t>
      </w:r>
      <w:r>
        <w:t>himself</w:t>
      </w:r>
      <w:r>
        <w:rPr>
          <w:spacing w:val="-3"/>
        </w:rPr>
        <w:t xml:space="preserve"> </w:t>
      </w:r>
      <w:r>
        <w:t>and</w:t>
      </w:r>
      <w:r>
        <w:rPr>
          <w:spacing w:val="-3"/>
        </w:rPr>
        <w:t xml:space="preserve"> </w:t>
      </w:r>
      <w:r>
        <w:t>does</w:t>
      </w:r>
      <w:r>
        <w:rPr>
          <w:spacing w:val="-3"/>
        </w:rPr>
        <w:t xml:space="preserve"> </w:t>
      </w:r>
      <w:r>
        <w:t>not</w:t>
      </w:r>
      <w:r>
        <w:rPr>
          <w:spacing w:val="-2"/>
        </w:rPr>
        <w:t xml:space="preserve"> </w:t>
      </w:r>
      <w:r>
        <w:t>have</w:t>
      </w:r>
      <w:r>
        <w:rPr>
          <w:spacing w:val="-2"/>
        </w:rPr>
        <w:t xml:space="preserve"> </w:t>
      </w:r>
      <w:r>
        <w:t>a</w:t>
      </w:r>
      <w:r>
        <w:rPr>
          <w:spacing w:val="-3"/>
        </w:rPr>
        <w:t xml:space="preserve"> </w:t>
      </w:r>
      <w:r>
        <w:t>routine</w:t>
      </w:r>
      <w:r>
        <w:rPr>
          <w:spacing w:val="-2"/>
        </w:rPr>
        <w:t xml:space="preserve"> </w:t>
      </w:r>
      <w:r>
        <w:t>for</w:t>
      </w:r>
      <w:r>
        <w:rPr>
          <w:spacing w:val="-3"/>
        </w:rPr>
        <w:t xml:space="preserve"> </w:t>
      </w:r>
      <w:r>
        <w:t>home blood pressure or pulse monitoring, so he cannot provide typical readings.</w:t>
      </w:r>
    </w:p>
    <w:p w14:paraId="0010BFDC" w14:textId="77777777" w:rsidR="00F9164C" w:rsidRDefault="00000000">
      <w:pPr>
        <w:pStyle w:val="BodyText"/>
        <w:spacing w:before="78" w:line="249" w:lineRule="auto"/>
        <w:ind w:left="835" w:right="871"/>
      </w:pPr>
      <w:r>
        <w:rPr>
          <w:rFonts w:ascii="Arial"/>
          <w:b/>
          <w:color w:val="17365D"/>
        </w:rPr>
        <w:t>What</w:t>
      </w:r>
      <w:r>
        <w:rPr>
          <w:rFonts w:ascii="Arial"/>
          <w:b/>
          <w:color w:val="17365D"/>
          <w:spacing w:val="-2"/>
        </w:rPr>
        <w:t xml:space="preserve"> </w:t>
      </w:r>
      <w:r>
        <w:rPr>
          <w:rFonts w:ascii="Arial"/>
          <w:b/>
          <w:color w:val="17365D"/>
        </w:rPr>
        <w:t>the</w:t>
      </w:r>
      <w:r>
        <w:rPr>
          <w:rFonts w:ascii="Arial"/>
          <w:b/>
          <w:color w:val="17365D"/>
          <w:spacing w:val="-3"/>
        </w:rPr>
        <w:t xml:space="preserve"> </w:t>
      </w:r>
      <w:r>
        <w:rPr>
          <w:rFonts w:ascii="Arial"/>
          <w:b/>
          <w:color w:val="17365D"/>
        </w:rPr>
        <w:t>grader</w:t>
      </w:r>
      <w:r>
        <w:rPr>
          <w:rFonts w:ascii="Arial"/>
          <w:b/>
          <w:color w:val="17365D"/>
          <w:spacing w:val="-2"/>
        </w:rPr>
        <w:t xml:space="preserve"> </w:t>
      </w:r>
      <w:r>
        <w:rPr>
          <w:rFonts w:ascii="Arial"/>
          <w:b/>
          <w:color w:val="17365D"/>
        </w:rPr>
        <w:t>expected:</w:t>
      </w:r>
      <w:r>
        <w:rPr>
          <w:rFonts w:ascii="Arial"/>
          <w:b/>
          <w:color w:val="17365D"/>
          <w:spacing w:val="-2"/>
        </w:rPr>
        <w:t xml:space="preserve"> </w:t>
      </w:r>
      <w:r>
        <w:t>The</w:t>
      </w:r>
      <w:r>
        <w:rPr>
          <w:spacing w:val="-2"/>
        </w:rPr>
        <w:t xml:space="preserve"> </w:t>
      </w:r>
      <w:r>
        <w:t>answer</w:t>
      </w:r>
      <w:r>
        <w:rPr>
          <w:spacing w:val="-2"/>
        </w:rPr>
        <w:t xml:space="preserve"> </w:t>
      </w:r>
      <w:r>
        <w:t>key</w:t>
      </w:r>
      <w:r>
        <w:rPr>
          <w:spacing w:val="-2"/>
        </w:rPr>
        <w:t xml:space="preserve"> </w:t>
      </w:r>
      <w:r>
        <w:t>requires</w:t>
      </w:r>
      <w:r>
        <w:rPr>
          <w:spacing w:val="-3"/>
        </w:rPr>
        <w:t xml:space="preserve"> </w:t>
      </w:r>
      <w:r>
        <w:t>daily</w:t>
      </w:r>
      <w:r>
        <w:rPr>
          <w:spacing w:val="-2"/>
        </w:rPr>
        <w:t xml:space="preserve"> </w:t>
      </w:r>
      <w:r>
        <w:t>stable</w:t>
      </w:r>
      <w:r>
        <w:rPr>
          <w:spacing w:val="-3"/>
        </w:rPr>
        <w:t xml:space="preserve"> </w:t>
      </w:r>
      <w:r>
        <w:t>weights,</w:t>
      </w:r>
      <w:r>
        <w:rPr>
          <w:spacing w:val="-2"/>
        </w:rPr>
        <w:t xml:space="preserve"> </w:t>
      </w:r>
      <w:r>
        <w:t>regular</w:t>
      </w:r>
      <w:r>
        <w:rPr>
          <w:spacing w:val="-2"/>
        </w:rPr>
        <w:t xml:space="preserve"> </w:t>
      </w:r>
      <w:r>
        <w:t>home</w:t>
      </w:r>
      <w:r>
        <w:rPr>
          <w:spacing w:val="-3"/>
        </w:rPr>
        <w:t xml:space="preserve"> </w:t>
      </w:r>
      <w:r>
        <w:t>blood</w:t>
      </w:r>
      <w:r>
        <w:rPr>
          <w:spacing w:val="-2"/>
        </w:rPr>
        <w:t xml:space="preserve"> </w:t>
      </w:r>
      <w:r>
        <w:t>pressure</w:t>
      </w:r>
      <w:r>
        <w:rPr>
          <w:spacing w:val="-2"/>
        </w:rPr>
        <w:t xml:space="preserve"> </w:t>
      </w:r>
      <w:r>
        <w:t>monitoring</w:t>
      </w:r>
      <w:r>
        <w:rPr>
          <w:spacing w:val="-2"/>
        </w:rPr>
        <w:t xml:space="preserve"> </w:t>
      </w:r>
      <w:r>
        <w:t>with</w:t>
      </w:r>
      <w:r>
        <w:rPr>
          <w:spacing w:val="-2"/>
        </w:rPr>
        <w:t xml:space="preserve"> </w:t>
      </w:r>
      <w:r>
        <w:t>an</w:t>
      </w:r>
      <w:r>
        <w:rPr>
          <w:spacing w:val="-3"/>
        </w:rPr>
        <w:t xml:space="preserve"> </w:t>
      </w:r>
      <w:r>
        <w:t>average of 120/74 mmHg, and average home heart rate of 66 bpm.</w:t>
      </w:r>
    </w:p>
    <w:p w14:paraId="1D9CF7FF" w14:textId="77777777" w:rsidR="00F9164C" w:rsidRDefault="00000000">
      <w:pPr>
        <w:pStyle w:val="BodyText"/>
        <w:spacing w:before="74" w:line="242" w:lineRule="auto"/>
        <w:ind w:left="835" w:right="871"/>
      </w:pPr>
      <w:r>
        <w:rPr>
          <w:rFonts w:ascii="Arial"/>
          <w:b/>
          <w:color w:val="17365D"/>
        </w:rPr>
        <w:t>Why</w:t>
      </w:r>
      <w:r>
        <w:rPr>
          <w:rFonts w:ascii="Arial"/>
          <w:b/>
          <w:color w:val="17365D"/>
          <w:spacing w:val="-2"/>
        </w:rPr>
        <w:t xml:space="preserve"> </w:t>
      </w:r>
      <w:r>
        <w:rPr>
          <w:rFonts w:ascii="Arial"/>
          <w:b/>
          <w:color w:val="17365D"/>
        </w:rPr>
        <w:t>this</w:t>
      </w:r>
      <w:r>
        <w:rPr>
          <w:rFonts w:ascii="Arial"/>
          <w:b/>
          <w:color w:val="17365D"/>
          <w:spacing w:val="-3"/>
        </w:rPr>
        <w:t xml:space="preserve"> </w:t>
      </w:r>
      <w:r>
        <w:rPr>
          <w:rFonts w:ascii="Arial"/>
          <w:b/>
          <w:color w:val="17365D"/>
        </w:rPr>
        <w:t>is</w:t>
      </w:r>
      <w:r>
        <w:rPr>
          <w:rFonts w:ascii="Arial"/>
          <w:b/>
          <w:color w:val="17365D"/>
          <w:spacing w:val="-2"/>
        </w:rPr>
        <w:t xml:space="preserve"> </w:t>
      </w:r>
      <w:r>
        <w:rPr>
          <w:rFonts w:ascii="Arial"/>
          <w:b/>
          <w:color w:val="17365D"/>
        </w:rPr>
        <w:t>a</w:t>
      </w:r>
      <w:r>
        <w:rPr>
          <w:rFonts w:ascii="Arial"/>
          <w:b/>
          <w:color w:val="17365D"/>
          <w:spacing w:val="-3"/>
        </w:rPr>
        <w:t xml:space="preserve"> </w:t>
      </w:r>
      <w:r>
        <w:rPr>
          <w:rFonts w:ascii="Arial"/>
          <w:b/>
          <w:color w:val="17365D"/>
        </w:rPr>
        <w:t>problem:</w:t>
      </w:r>
      <w:r>
        <w:rPr>
          <w:rFonts w:ascii="Arial"/>
          <w:b/>
          <w:color w:val="17365D"/>
          <w:spacing w:val="-1"/>
        </w:rPr>
        <w:t xml:space="preserve"> </w:t>
      </w:r>
      <w:r>
        <w:t>The</w:t>
      </w:r>
      <w:r>
        <w:rPr>
          <w:spacing w:val="-2"/>
        </w:rPr>
        <w:t xml:space="preserve"> </w:t>
      </w:r>
      <w:r>
        <w:t>student</w:t>
      </w:r>
      <w:r>
        <w:rPr>
          <w:spacing w:val="-2"/>
        </w:rPr>
        <w:t xml:space="preserve"> </w:t>
      </w:r>
      <w:r>
        <w:t>directly</w:t>
      </w:r>
      <w:r>
        <w:rPr>
          <w:spacing w:val="-2"/>
        </w:rPr>
        <w:t xml:space="preserve"> </w:t>
      </w:r>
      <w:r>
        <w:t>asked</w:t>
      </w:r>
      <w:r>
        <w:rPr>
          <w:spacing w:val="-2"/>
        </w:rPr>
        <w:t xml:space="preserve"> </w:t>
      </w:r>
      <w:r>
        <w:t>about</w:t>
      </w:r>
      <w:r>
        <w:rPr>
          <w:spacing w:val="-2"/>
        </w:rPr>
        <w:t xml:space="preserve"> </w:t>
      </w:r>
      <w:r>
        <w:t>home</w:t>
      </w:r>
      <w:r>
        <w:rPr>
          <w:spacing w:val="-2"/>
        </w:rPr>
        <w:t xml:space="preserve"> </w:t>
      </w:r>
      <w:r>
        <w:t>monitoring.</w:t>
      </w:r>
      <w:r>
        <w:rPr>
          <w:spacing w:val="-2"/>
        </w:rPr>
        <w:t xml:space="preserve"> </w:t>
      </w:r>
      <w:r>
        <w:t>The</w:t>
      </w:r>
      <w:r>
        <w:rPr>
          <w:spacing w:val="-2"/>
        </w:rPr>
        <w:t xml:space="preserve"> </w:t>
      </w:r>
      <w:r>
        <w:t>required</w:t>
      </w:r>
      <w:r>
        <w:rPr>
          <w:spacing w:val="-3"/>
        </w:rPr>
        <w:t xml:space="preserve"> </w:t>
      </w:r>
      <w:r>
        <w:t>daily</w:t>
      </w:r>
      <w:r>
        <w:rPr>
          <w:spacing w:val="-2"/>
        </w:rPr>
        <w:t xml:space="preserve"> </w:t>
      </w:r>
      <w:r>
        <w:t>routine</w:t>
      </w:r>
      <w:r>
        <w:rPr>
          <w:spacing w:val="-2"/>
        </w:rPr>
        <w:t xml:space="preserve"> </w:t>
      </w:r>
      <w:r>
        <w:t>and</w:t>
      </w:r>
      <w:r>
        <w:rPr>
          <w:spacing w:val="-2"/>
        </w:rPr>
        <w:t xml:space="preserve"> </w:t>
      </w:r>
      <w:r>
        <w:t>numeric</w:t>
      </w:r>
      <w:r>
        <w:rPr>
          <w:spacing w:val="-2"/>
        </w:rPr>
        <w:t xml:space="preserve"> </w:t>
      </w:r>
      <w:r>
        <w:t>averages</w:t>
      </w:r>
      <w:r>
        <w:rPr>
          <w:spacing w:val="-2"/>
        </w:rPr>
        <w:t xml:space="preserve"> </w:t>
      </w:r>
      <w:r>
        <w:t>cannot be documented when the patient says the routine does not exist.</w:t>
      </w:r>
    </w:p>
    <w:p w14:paraId="29E2B766" w14:textId="77777777" w:rsidR="00F9164C" w:rsidRDefault="00F9164C">
      <w:pPr>
        <w:pStyle w:val="BodyText"/>
        <w:spacing w:line="242" w:lineRule="auto"/>
        <w:sectPr w:rsidR="00F9164C">
          <w:pgSz w:w="12240" w:h="15840"/>
          <w:pgMar w:top="1820" w:right="0" w:bottom="540" w:left="0" w:header="0" w:footer="313" w:gutter="0"/>
          <w:cols w:space="720"/>
        </w:sectPr>
      </w:pPr>
    </w:p>
    <w:p w14:paraId="79A28949" w14:textId="77777777" w:rsidR="00F9164C" w:rsidRDefault="00000000">
      <w:pPr>
        <w:pStyle w:val="BodyText"/>
        <w:spacing w:before="71" w:line="249" w:lineRule="auto"/>
        <w:ind w:left="835" w:right="963"/>
      </w:pPr>
      <w:r>
        <w:rPr>
          <w:rFonts w:ascii="Arial"/>
          <w:b/>
          <w:color w:val="17365D"/>
        </w:rPr>
        <w:lastRenderedPageBreak/>
        <w:t>Suggested</w:t>
      </w:r>
      <w:r>
        <w:rPr>
          <w:rFonts w:ascii="Arial"/>
          <w:b/>
          <w:color w:val="17365D"/>
          <w:spacing w:val="-3"/>
        </w:rPr>
        <w:t xml:space="preserve"> </w:t>
      </w:r>
      <w:r>
        <w:rPr>
          <w:rFonts w:ascii="Arial"/>
          <w:b/>
          <w:color w:val="17365D"/>
        </w:rPr>
        <w:t>fix:</w:t>
      </w:r>
      <w:r>
        <w:rPr>
          <w:rFonts w:ascii="Arial"/>
          <w:b/>
          <w:color w:val="17365D"/>
          <w:spacing w:val="-2"/>
        </w:rPr>
        <w:t xml:space="preserve"> </w:t>
      </w:r>
      <w:r>
        <w:t>Synchronize</w:t>
      </w:r>
      <w:r>
        <w:rPr>
          <w:spacing w:val="-3"/>
        </w:rPr>
        <w:t xml:space="preserve"> </w:t>
      </w:r>
      <w:r>
        <w:t>home</w:t>
      </w:r>
      <w:r>
        <w:rPr>
          <w:spacing w:val="-3"/>
        </w:rPr>
        <w:t xml:space="preserve"> </w:t>
      </w:r>
      <w:r>
        <w:t>monitoring</w:t>
      </w:r>
      <w:r>
        <w:rPr>
          <w:spacing w:val="-3"/>
        </w:rPr>
        <w:t xml:space="preserve"> </w:t>
      </w:r>
      <w:r>
        <w:t>behavior</w:t>
      </w:r>
      <w:r>
        <w:rPr>
          <w:spacing w:val="-3"/>
        </w:rPr>
        <w:t xml:space="preserve"> </w:t>
      </w:r>
      <w:r>
        <w:t>across</w:t>
      </w:r>
      <w:r>
        <w:rPr>
          <w:spacing w:val="-3"/>
        </w:rPr>
        <w:t xml:space="preserve"> </w:t>
      </w:r>
      <w:r>
        <w:t>the</w:t>
      </w:r>
      <w:r>
        <w:rPr>
          <w:spacing w:val="-3"/>
        </w:rPr>
        <w:t xml:space="preserve"> </w:t>
      </w:r>
      <w:r>
        <w:t>follow</w:t>
      </w:r>
      <w:r>
        <w:rPr>
          <w:spacing w:val="-3"/>
        </w:rPr>
        <w:t xml:space="preserve"> </w:t>
      </w:r>
      <w:r>
        <w:t>up</w:t>
      </w:r>
      <w:r>
        <w:rPr>
          <w:spacing w:val="-3"/>
        </w:rPr>
        <w:t xml:space="preserve"> </w:t>
      </w:r>
      <w:r>
        <w:t>AI</w:t>
      </w:r>
      <w:r>
        <w:rPr>
          <w:spacing w:val="-3"/>
        </w:rPr>
        <w:t xml:space="preserve"> </w:t>
      </w:r>
      <w:r>
        <w:t>patient,</w:t>
      </w:r>
      <w:r>
        <w:rPr>
          <w:spacing w:val="-3"/>
        </w:rPr>
        <w:t xml:space="preserve"> </w:t>
      </w:r>
      <w:r>
        <w:t>visible</w:t>
      </w:r>
      <w:r>
        <w:rPr>
          <w:spacing w:val="-3"/>
        </w:rPr>
        <w:t xml:space="preserve"> </w:t>
      </w:r>
      <w:r>
        <w:t>chart,</w:t>
      </w:r>
      <w:r>
        <w:rPr>
          <w:spacing w:val="-3"/>
        </w:rPr>
        <w:t xml:space="preserve"> </w:t>
      </w:r>
      <w:r>
        <w:t>and</w:t>
      </w:r>
      <w:r>
        <w:rPr>
          <w:spacing w:val="-3"/>
        </w:rPr>
        <w:t xml:space="preserve"> </w:t>
      </w:r>
      <w:r>
        <w:t>answer</w:t>
      </w:r>
      <w:r>
        <w:rPr>
          <w:spacing w:val="-3"/>
        </w:rPr>
        <w:t xml:space="preserve"> </w:t>
      </w:r>
      <w:r>
        <w:t>key.</w:t>
      </w:r>
      <w:r>
        <w:rPr>
          <w:spacing w:val="-3"/>
        </w:rPr>
        <w:t xml:space="preserve"> </w:t>
      </w:r>
      <w:r>
        <w:t>If</w:t>
      </w:r>
      <w:r>
        <w:rPr>
          <w:spacing w:val="-3"/>
        </w:rPr>
        <w:t xml:space="preserve"> </w:t>
      </w:r>
      <w:r>
        <w:t>averages are graded, make the log or averages available to the student.</w:t>
      </w:r>
    </w:p>
    <w:p w14:paraId="6B79AF6D" w14:textId="77777777" w:rsidR="00F9164C" w:rsidRDefault="00000000">
      <w:pPr>
        <w:spacing w:before="73"/>
        <w:ind w:left="835"/>
        <w:rPr>
          <w:rFonts w:ascii="Arial"/>
          <w:i/>
          <w:sz w:val="15"/>
        </w:rPr>
      </w:pPr>
      <w:r>
        <w:rPr>
          <w:rFonts w:ascii="Arial"/>
          <w:i/>
          <w:color w:val="666666"/>
          <w:sz w:val="15"/>
        </w:rPr>
        <w:t>Evidence:</w:t>
      </w:r>
      <w:r>
        <w:rPr>
          <w:rFonts w:ascii="Arial"/>
          <w:i/>
          <w:color w:val="666666"/>
          <w:spacing w:val="-5"/>
          <w:sz w:val="15"/>
        </w:rPr>
        <w:t xml:space="preserve"> </w:t>
      </w:r>
      <w:r>
        <w:rPr>
          <w:rFonts w:ascii="Arial"/>
          <w:i/>
          <w:color w:val="666666"/>
          <w:sz w:val="15"/>
        </w:rPr>
        <w:t>Wednesday</w:t>
      </w:r>
      <w:r>
        <w:rPr>
          <w:rFonts w:ascii="Arial"/>
          <w:i/>
          <w:color w:val="666666"/>
          <w:spacing w:val="-2"/>
          <w:sz w:val="15"/>
        </w:rPr>
        <w:t xml:space="preserve"> </w:t>
      </w:r>
      <w:r>
        <w:rPr>
          <w:rFonts w:ascii="Arial"/>
          <w:i/>
          <w:color w:val="666666"/>
          <w:sz w:val="15"/>
        </w:rPr>
        <w:t>AI</w:t>
      </w:r>
      <w:r>
        <w:rPr>
          <w:rFonts w:ascii="Arial"/>
          <w:i/>
          <w:color w:val="666666"/>
          <w:spacing w:val="-4"/>
          <w:sz w:val="15"/>
        </w:rPr>
        <w:t xml:space="preserve"> </w:t>
      </w:r>
      <w:r>
        <w:rPr>
          <w:rFonts w:ascii="Arial"/>
          <w:i/>
          <w:color w:val="666666"/>
          <w:sz w:val="15"/>
        </w:rPr>
        <w:t>patient</w:t>
      </w:r>
      <w:r>
        <w:rPr>
          <w:rFonts w:ascii="Arial"/>
          <w:i/>
          <w:color w:val="666666"/>
          <w:spacing w:val="-4"/>
          <w:sz w:val="15"/>
        </w:rPr>
        <w:t xml:space="preserve"> </w:t>
      </w:r>
      <w:r>
        <w:rPr>
          <w:rFonts w:ascii="Arial"/>
          <w:i/>
          <w:color w:val="666666"/>
          <w:spacing w:val="-2"/>
          <w:sz w:val="15"/>
        </w:rPr>
        <w:t>interview.</w:t>
      </w:r>
    </w:p>
    <w:p w14:paraId="364BD6D1" w14:textId="77777777" w:rsidR="00F9164C" w:rsidRDefault="00F9164C">
      <w:pPr>
        <w:pStyle w:val="BodyText"/>
        <w:rPr>
          <w:rFonts w:ascii="Arial"/>
          <w:i/>
          <w:sz w:val="20"/>
        </w:rPr>
      </w:pPr>
    </w:p>
    <w:p w14:paraId="167CF143" w14:textId="77777777" w:rsidR="00F9164C" w:rsidRDefault="00000000">
      <w:pPr>
        <w:pStyle w:val="BodyText"/>
        <w:spacing w:before="99"/>
        <w:rPr>
          <w:rFonts w:ascii="Arial"/>
          <w:i/>
          <w:sz w:val="20"/>
        </w:rPr>
      </w:pPr>
      <w:r>
        <w:rPr>
          <w:rFonts w:ascii="Arial"/>
          <w:i/>
          <w:noProof/>
          <w:sz w:val="20"/>
        </w:rPr>
        <w:drawing>
          <wp:anchor distT="0" distB="0" distL="0" distR="0" simplePos="0" relativeHeight="487600128" behindDoc="1" locked="0" layoutInCell="1" allowOverlap="1" wp14:anchorId="24C5BCC2" wp14:editId="50E73611">
            <wp:simplePos x="0" y="0"/>
            <wp:positionH relativeFrom="page">
              <wp:posOffset>1333754</wp:posOffset>
            </wp:positionH>
            <wp:positionV relativeFrom="paragraph">
              <wp:posOffset>224749</wp:posOffset>
            </wp:positionV>
            <wp:extent cx="4992260" cy="6515100"/>
            <wp:effectExtent l="0" t="0" r="0" b="0"/>
            <wp:wrapTopAndBottom/>
            <wp:docPr id="73" name="Image 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3" name="Image 73"/>
                    <pic:cNvPicPr/>
                  </pic:nvPicPr>
                  <pic:blipFill>
                    <a:blip r:embed="rId61" cstate="print"/>
                    <a:stretch>
                      <a:fillRect/>
                    </a:stretch>
                  </pic:blipFill>
                  <pic:spPr>
                    <a:xfrm>
                      <a:off x="0" y="0"/>
                      <a:ext cx="4992260" cy="6515100"/>
                    </a:xfrm>
                    <a:prstGeom prst="rect">
                      <a:avLst/>
                    </a:prstGeom>
                  </pic:spPr>
                </pic:pic>
              </a:graphicData>
            </a:graphic>
          </wp:anchor>
        </w:drawing>
      </w:r>
    </w:p>
    <w:p w14:paraId="524048F1" w14:textId="77777777" w:rsidR="00F9164C" w:rsidRDefault="00F9164C">
      <w:pPr>
        <w:pStyle w:val="BodyText"/>
        <w:rPr>
          <w:rFonts w:ascii="Arial"/>
          <w:i/>
          <w:sz w:val="15"/>
        </w:rPr>
      </w:pPr>
    </w:p>
    <w:p w14:paraId="073B28D6" w14:textId="77777777" w:rsidR="00F9164C" w:rsidRDefault="00F9164C">
      <w:pPr>
        <w:pStyle w:val="BodyText"/>
        <w:rPr>
          <w:rFonts w:ascii="Arial"/>
          <w:i/>
          <w:sz w:val="15"/>
        </w:rPr>
      </w:pPr>
    </w:p>
    <w:p w14:paraId="039A40B5" w14:textId="77777777" w:rsidR="00F9164C" w:rsidRDefault="00F9164C">
      <w:pPr>
        <w:pStyle w:val="BodyText"/>
        <w:rPr>
          <w:rFonts w:ascii="Arial"/>
          <w:i/>
          <w:sz w:val="15"/>
        </w:rPr>
      </w:pPr>
    </w:p>
    <w:p w14:paraId="4FB1249D" w14:textId="77777777" w:rsidR="00F9164C" w:rsidRDefault="00F9164C">
      <w:pPr>
        <w:pStyle w:val="BodyText"/>
        <w:rPr>
          <w:rFonts w:ascii="Arial"/>
          <w:i/>
          <w:sz w:val="15"/>
        </w:rPr>
      </w:pPr>
    </w:p>
    <w:p w14:paraId="59D6721A" w14:textId="77777777" w:rsidR="00F9164C" w:rsidRDefault="00F9164C">
      <w:pPr>
        <w:pStyle w:val="BodyText"/>
        <w:spacing w:before="64"/>
        <w:rPr>
          <w:rFonts w:ascii="Arial"/>
          <w:i/>
          <w:sz w:val="15"/>
        </w:rPr>
      </w:pPr>
    </w:p>
    <w:p w14:paraId="12E42BD6" w14:textId="77777777" w:rsidR="00F9164C" w:rsidRDefault="00000000">
      <w:pPr>
        <w:spacing w:before="1"/>
        <w:ind w:left="10" w:right="9"/>
        <w:jc w:val="center"/>
        <w:rPr>
          <w:rFonts w:ascii="Arial"/>
          <w:i/>
          <w:sz w:val="15"/>
        </w:rPr>
      </w:pPr>
      <w:r>
        <w:rPr>
          <w:rFonts w:ascii="Arial"/>
          <w:i/>
          <w:color w:val="666666"/>
          <w:sz w:val="15"/>
        </w:rPr>
        <w:t>Michael</w:t>
      </w:r>
      <w:r>
        <w:rPr>
          <w:rFonts w:ascii="Arial"/>
          <w:i/>
          <w:color w:val="666666"/>
          <w:spacing w:val="-2"/>
          <w:sz w:val="15"/>
        </w:rPr>
        <w:t xml:space="preserve"> </w:t>
      </w:r>
      <w:r>
        <w:rPr>
          <w:rFonts w:ascii="Arial"/>
          <w:i/>
          <w:color w:val="666666"/>
          <w:sz w:val="15"/>
        </w:rPr>
        <w:t>reports</w:t>
      </w:r>
      <w:r>
        <w:rPr>
          <w:rFonts w:ascii="Arial"/>
          <w:i/>
          <w:color w:val="666666"/>
          <w:spacing w:val="-3"/>
          <w:sz w:val="15"/>
        </w:rPr>
        <w:t xml:space="preserve"> </w:t>
      </w:r>
      <w:r>
        <w:rPr>
          <w:rFonts w:ascii="Arial"/>
          <w:i/>
          <w:color w:val="666666"/>
          <w:sz w:val="15"/>
        </w:rPr>
        <w:t>inconsistent</w:t>
      </w:r>
      <w:r>
        <w:rPr>
          <w:rFonts w:ascii="Arial"/>
          <w:i/>
          <w:color w:val="666666"/>
          <w:spacing w:val="-5"/>
          <w:sz w:val="15"/>
        </w:rPr>
        <w:t xml:space="preserve"> </w:t>
      </w:r>
      <w:r>
        <w:rPr>
          <w:rFonts w:ascii="Arial"/>
          <w:i/>
          <w:color w:val="666666"/>
          <w:sz w:val="15"/>
        </w:rPr>
        <w:t>weights</w:t>
      </w:r>
      <w:r>
        <w:rPr>
          <w:rFonts w:ascii="Arial"/>
          <w:i/>
          <w:color w:val="666666"/>
          <w:spacing w:val="-3"/>
          <w:sz w:val="15"/>
        </w:rPr>
        <w:t xml:space="preserve"> </w:t>
      </w:r>
      <w:r>
        <w:rPr>
          <w:rFonts w:ascii="Arial"/>
          <w:i/>
          <w:color w:val="666666"/>
          <w:sz w:val="15"/>
        </w:rPr>
        <w:t>and</w:t>
      </w:r>
      <w:r>
        <w:rPr>
          <w:rFonts w:ascii="Arial"/>
          <w:i/>
          <w:color w:val="666666"/>
          <w:spacing w:val="-1"/>
          <w:sz w:val="15"/>
        </w:rPr>
        <w:t xml:space="preserve"> </w:t>
      </w:r>
      <w:r>
        <w:rPr>
          <w:rFonts w:ascii="Arial"/>
          <w:i/>
          <w:color w:val="666666"/>
          <w:sz w:val="15"/>
        </w:rPr>
        <w:t>no</w:t>
      </w:r>
      <w:r>
        <w:rPr>
          <w:rFonts w:ascii="Arial"/>
          <w:i/>
          <w:color w:val="666666"/>
          <w:spacing w:val="-2"/>
          <w:sz w:val="15"/>
        </w:rPr>
        <w:t xml:space="preserve"> </w:t>
      </w:r>
      <w:r>
        <w:rPr>
          <w:rFonts w:ascii="Arial"/>
          <w:i/>
          <w:color w:val="666666"/>
          <w:sz w:val="15"/>
        </w:rPr>
        <w:t>home</w:t>
      </w:r>
      <w:r>
        <w:rPr>
          <w:rFonts w:ascii="Arial"/>
          <w:i/>
          <w:color w:val="666666"/>
          <w:spacing w:val="-2"/>
          <w:sz w:val="15"/>
        </w:rPr>
        <w:t xml:space="preserve"> </w:t>
      </w:r>
      <w:r>
        <w:rPr>
          <w:rFonts w:ascii="Arial"/>
          <w:i/>
          <w:color w:val="666666"/>
          <w:sz w:val="15"/>
        </w:rPr>
        <w:t>BP</w:t>
      </w:r>
      <w:r>
        <w:rPr>
          <w:rFonts w:ascii="Arial"/>
          <w:i/>
          <w:color w:val="666666"/>
          <w:spacing w:val="-3"/>
          <w:sz w:val="15"/>
        </w:rPr>
        <w:t xml:space="preserve"> </w:t>
      </w:r>
      <w:r>
        <w:rPr>
          <w:rFonts w:ascii="Arial"/>
          <w:i/>
          <w:color w:val="666666"/>
          <w:sz w:val="15"/>
        </w:rPr>
        <w:t>or</w:t>
      </w:r>
      <w:r>
        <w:rPr>
          <w:rFonts w:ascii="Arial"/>
          <w:i/>
          <w:color w:val="666666"/>
          <w:spacing w:val="-3"/>
          <w:sz w:val="15"/>
        </w:rPr>
        <w:t xml:space="preserve"> </w:t>
      </w:r>
      <w:r>
        <w:rPr>
          <w:rFonts w:ascii="Arial"/>
          <w:i/>
          <w:color w:val="666666"/>
          <w:sz w:val="15"/>
        </w:rPr>
        <w:t>pulse</w:t>
      </w:r>
      <w:r>
        <w:rPr>
          <w:rFonts w:ascii="Arial"/>
          <w:i/>
          <w:color w:val="666666"/>
          <w:spacing w:val="-1"/>
          <w:sz w:val="15"/>
        </w:rPr>
        <w:t xml:space="preserve"> </w:t>
      </w:r>
      <w:r>
        <w:rPr>
          <w:rFonts w:ascii="Arial"/>
          <w:i/>
          <w:color w:val="666666"/>
          <w:spacing w:val="-2"/>
          <w:sz w:val="15"/>
        </w:rPr>
        <w:t>routine.</w:t>
      </w:r>
    </w:p>
    <w:p w14:paraId="567262CB" w14:textId="77777777" w:rsidR="00F9164C" w:rsidRDefault="00000000">
      <w:pPr>
        <w:spacing w:before="138"/>
        <w:ind w:left="835"/>
        <w:rPr>
          <w:rFonts w:ascii="Arial"/>
          <w:i/>
          <w:sz w:val="15"/>
        </w:rPr>
      </w:pPr>
      <w:r>
        <w:rPr>
          <w:rFonts w:ascii="Arial"/>
          <w:i/>
          <w:color w:val="666666"/>
          <w:sz w:val="15"/>
        </w:rPr>
        <w:t>Answer</w:t>
      </w:r>
      <w:r>
        <w:rPr>
          <w:rFonts w:ascii="Arial"/>
          <w:i/>
          <w:color w:val="666666"/>
          <w:spacing w:val="-5"/>
          <w:sz w:val="15"/>
        </w:rPr>
        <w:t xml:space="preserve"> </w:t>
      </w:r>
      <w:r>
        <w:rPr>
          <w:rFonts w:ascii="Arial"/>
          <w:i/>
          <w:color w:val="666666"/>
          <w:sz w:val="15"/>
        </w:rPr>
        <w:t>key</w:t>
      </w:r>
      <w:r>
        <w:rPr>
          <w:rFonts w:ascii="Arial"/>
          <w:i/>
          <w:color w:val="666666"/>
          <w:spacing w:val="-4"/>
          <w:sz w:val="15"/>
        </w:rPr>
        <w:t xml:space="preserve"> </w:t>
      </w:r>
      <w:r>
        <w:rPr>
          <w:rFonts w:ascii="Arial"/>
          <w:i/>
          <w:color w:val="666666"/>
          <w:sz w:val="15"/>
        </w:rPr>
        <w:t>evidence:</w:t>
      </w:r>
      <w:r>
        <w:rPr>
          <w:rFonts w:ascii="Arial"/>
          <w:i/>
          <w:color w:val="666666"/>
          <w:spacing w:val="-6"/>
          <w:sz w:val="15"/>
        </w:rPr>
        <w:t xml:space="preserve"> </w:t>
      </w:r>
      <w:r>
        <w:rPr>
          <w:rFonts w:ascii="Arial"/>
          <w:i/>
          <w:color w:val="666666"/>
          <w:sz w:val="15"/>
        </w:rPr>
        <w:t>Wednesday</w:t>
      </w:r>
      <w:r>
        <w:rPr>
          <w:rFonts w:ascii="Arial"/>
          <w:i/>
          <w:color w:val="666666"/>
          <w:spacing w:val="-4"/>
          <w:sz w:val="15"/>
        </w:rPr>
        <w:t xml:space="preserve"> </w:t>
      </w:r>
      <w:r>
        <w:rPr>
          <w:rFonts w:ascii="Arial"/>
          <w:i/>
          <w:color w:val="666666"/>
          <w:sz w:val="15"/>
        </w:rPr>
        <w:t>home</w:t>
      </w:r>
      <w:r>
        <w:rPr>
          <w:rFonts w:ascii="Arial"/>
          <w:i/>
          <w:color w:val="666666"/>
          <w:spacing w:val="-3"/>
          <w:sz w:val="15"/>
        </w:rPr>
        <w:t xml:space="preserve"> </w:t>
      </w:r>
      <w:r>
        <w:rPr>
          <w:rFonts w:ascii="Arial"/>
          <w:i/>
          <w:color w:val="666666"/>
          <w:sz w:val="15"/>
        </w:rPr>
        <w:t>monitoring</w:t>
      </w:r>
      <w:r>
        <w:rPr>
          <w:rFonts w:ascii="Arial"/>
          <w:i/>
          <w:color w:val="666666"/>
          <w:spacing w:val="-3"/>
          <w:sz w:val="15"/>
        </w:rPr>
        <w:t xml:space="preserve"> </w:t>
      </w:r>
      <w:r>
        <w:rPr>
          <w:rFonts w:ascii="Arial"/>
          <w:i/>
          <w:color w:val="666666"/>
          <w:spacing w:val="-4"/>
          <w:sz w:val="15"/>
        </w:rPr>
        <w:t>log.</w:t>
      </w:r>
    </w:p>
    <w:p w14:paraId="7D44EC78" w14:textId="77777777" w:rsidR="00F9164C" w:rsidRDefault="00F9164C">
      <w:pPr>
        <w:rPr>
          <w:rFonts w:ascii="Arial"/>
          <w:i/>
          <w:sz w:val="15"/>
        </w:rPr>
        <w:sectPr w:rsidR="00F9164C">
          <w:pgSz w:w="12240" w:h="15840"/>
          <w:pgMar w:top="720" w:right="0" w:bottom="540" w:left="0" w:header="0" w:footer="313" w:gutter="0"/>
          <w:cols w:space="720"/>
        </w:sectPr>
      </w:pPr>
    </w:p>
    <w:p w14:paraId="5830B8EB" w14:textId="77777777" w:rsidR="00F9164C" w:rsidRDefault="00F9164C">
      <w:pPr>
        <w:pStyle w:val="BodyText"/>
        <w:spacing w:before="6"/>
        <w:rPr>
          <w:rFonts w:ascii="Arial"/>
          <w:i/>
          <w:sz w:val="6"/>
        </w:rPr>
      </w:pPr>
    </w:p>
    <w:p w14:paraId="6032FCFD" w14:textId="77777777" w:rsidR="00F9164C" w:rsidRDefault="00000000">
      <w:pPr>
        <w:ind w:left="2678"/>
        <w:rPr>
          <w:rFonts w:ascii="Arial"/>
          <w:sz w:val="20"/>
        </w:rPr>
      </w:pPr>
      <w:r>
        <w:rPr>
          <w:rFonts w:ascii="Arial"/>
          <w:noProof/>
          <w:sz w:val="20"/>
        </w:rPr>
        <w:drawing>
          <wp:inline distT="0" distB="0" distL="0" distR="0" wp14:anchorId="511210FA" wp14:editId="3D2228C1">
            <wp:extent cx="1300464" cy="5886450"/>
            <wp:effectExtent l="0" t="0" r="0" b="0"/>
            <wp:docPr id="74" name="Image 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4" name="Image 74"/>
                    <pic:cNvPicPr/>
                  </pic:nvPicPr>
                  <pic:blipFill>
                    <a:blip r:embed="rId62" cstate="print"/>
                    <a:stretch>
                      <a:fillRect/>
                    </a:stretch>
                  </pic:blipFill>
                  <pic:spPr>
                    <a:xfrm>
                      <a:off x="0" y="0"/>
                      <a:ext cx="1300464" cy="5886450"/>
                    </a:xfrm>
                    <a:prstGeom prst="rect">
                      <a:avLst/>
                    </a:prstGeom>
                  </pic:spPr>
                </pic:pic>
              </a:graphicData>
            </a:graphic>
          </wp:inline>
        </w:drawing>
      </w:r>
    </w:p>
    <w:p w14:paraId="1F206C26" w14:textId="77777777" w:rsidR="00F9164C" w:rsidRDefault="00F9164C">
      <w:pPr>
        <w:pStyle w:val="BodyText"/>
        <w:rPr>
          <w:rFonts w:ascii="Arial"/>
          <w:i/>
          <w:sz w:val="15"/>
        </w:rPr>
      </w:pPr>
    </w:p>
    <w:p w14:paraId="39E1B968" w14:textId="77777777" w:rsidR="00F9164C" w:rsidRDefault="00F9164C">
      <w:pPr>
        <w:pStyle w:val="BodyText"/>
        <w:rPr>
          <w:rFonts w:ascii="Arial"/>
          <w:i/>
          <w:sz w:val="15"/>
        </w:rPr>
      </w:pPr>
    </w:p>
    <w:p w14:paraId="2392AF30" w14:textId="77777777" w:rsidR="00F9164C" w:rsidRDefault="00F9164C">
      <w:pPr>
        <w:pStyle w:val="BodyText"/>
        <w:rPr>
          <w:rFonts w:ascii="Arial"/>
          <w:i/>
          <w:sz w:val="15"/>
        </w:rPr>
      </w:pPr>
    </w:p>
    <w:p w14:paraId="4D578733" w14:textId="77777777" w:rsidR="00F9164C" w:rsidRDefault="00F9164C">
      <w:pPr>
        <w:pStyle w:val="BodyText"/>
        <w:rPr>
          <w:rFonts w:ascii="Arial"/>
          <w:i/>
          <w:sz w:val="15"/>
        </w:rPr>
      </w:pPr>
    </w:p>
    <w:p w14:paraId="31EA834C" w14:textId="77777777" w:rsidR="00F9164C" w:rsidRDefault="00F9164C">
      <w:pPr>
        <w:pStyle w:val="BodyText"/>
        <w:rPr>
          <w:rFonts w:ascii="Arial"/>
          <w:i/>
          <w:sz w:val="15"/>
        </w:rPr>
      </w:pPr>
    </w:p>
    <w:p w14:paraId="0CBBD74D" w14:textId="77777777" w:rsidR="00F9164C" w:rsidRDefault="00F9164C">
      <w:pPr>
        <w:pStyle w:val="BodyText"/>
        <w:rPr>
          <w:rFonts w:ascii="Arial"/>
          <w:i/>
          <w:sz w:val="15"/>
        </w:rPr>
      </w:pPr>
    </w:p>
    <w:p w14:paraId="1D3F4C8A" w14:textId="77777777" w:rsidR="00F9164C" w:rsidRDefault="00F9164C">
      <w:pPr>
        <w:pStyle w:val="BodyText"/>
        <w:spacing w:before="145"/>
        <w:rPr>
          <w:rFonts w:ascii="Arial"/>
          <w:i/>
          <w:sz w:val="15"/>
        </w:rPr>
      </w:pPr>
    </w:p>
    <w:p w14:paraId="2067FA04" w14:textId="77777777" w:rsidR="00F9164C" w:rsidRDefault="00000000">
      <w:pPr>
        <w:spacing w:before="1"/>
        <w:ind w:left="10" w:right="10"/>
        <w:jc w:val="center"/>
        <w:rPr>
          <w:rFonts w:ascii="Arial"/>
          <w:i/>
          <w:sz w:val="15"/>
        </w:rPr>
      </w:pPr>
      <w:r>
        <w:rPr>
          <w:rFonts w:ascii="Arial"/>
          <w:i/>
          <w:color w:val="666666"/>
          <w:sz w:val="15"/>
        </w:rPr>
        <w:t>The</w:t>
      </w:r>
      <w:r>
        <w:rPr>
          <w:rFonts w:ascii="Arial"/>
          <w:i/>
          <w:color w:val="666666"/>
          <w:spacing w:val="-5"/>
          <w:sz w:val="15"/>
        </w:rPr>
        <w:t xml:space="preserve"> </w:t>
      </w:r>
      <w:r>
        <w:rPr>
          <w:rFonts w:ascii="Arial"/>
          <w:i/>
          <w:color w:val="666666"/>
          <w:sz w:val="15"/>
        </w:rPr>
        <w:t>answer</w:t>
      </w:r>
      <w:r>
        <w:rPr>
          <w:rFonts w:ascii="Arial"/>
          <w:i/>
          <w:color w:val="666666"/>
          <w:spacing w:val="-3"/>
          <w:sz w:val="15"/>
        </w:rPr>
        <w:t xml:space="preserve"> </w:t>
      </w:r>
      <w:r>
        <w:rPr>
          <w:rFonts w:ascii="Arial"/>
          <w:i/>
          <w:color w:val="666666"/>
          <w:sz w:val="15"/>
        </w:rPr>
        <w:t>key</w:t>
      </w:r>
      <w:r>
        <w:rPr>
          <w:rFonts w:ascii="Arial"/>
          <w:i/>
          <w:color w:val="666666"/>
          <w:spacing w:val="-3"/>
          <w:sz w:val="15"/>
        </w:rPr>
        <w:t xml:space="preserve"> </w:t>
      </w:r>
      <w:r>
        <w:rPr>
          <w:rFonts w:ascii="Arial"/>
          <w:i/>
          <w:color w:val="666666"/>
          <w:sz w:val="15"/>
        </w:rPr>
        <w:t>requires</w:t>
      </w:r>
      <w:r>
        <w:rPr>
          <w:rFonts w:ascii="Arial"/>
          <w:i/>
          <w:color w:val="666666"/>
          <w:spacing w:val="-3"/>
          <w:sz w:val="15"/>
        </w:rPr>
        <w:t xml:space="preserve"> </w:t>
      </w:r>
      <w:r>
        <w:rPr>
          <w:rFonts w:ascii="Arial"/>
          <w:i/>
          <w:color w:val="666666"/>
          <w:sz w:val="15"/>
        </w:rPr>
        <w:t>daily</w:t>
      </w:r>
      <w:r>
        <w:rPr>
          <w:rFonts w:ascii="Arial"/>
          <w:i/>
          <w:color w:val="666666"/>
          <w:spacing w:val="-3"/>
          <w:sz w:val="15"/>
        </w:rPr>
        <w:t xml:space="preserve"> </w:t>
      </w:r>
      <w:r>
        <w:rPr>
          <w:rFonts w:ascii="Arial"/>
          <w:i/>
          <w:color w:val="666666"/>
          <w:sz w:val="15"/>
        </w:rPr>
        <w:t>stable</w:t>
      </w:r>
      <w:r>
        <w:rPr>
          <w:rFonts w:ascii="Arial"/>
          <w:i/>
          <w:color w:val="666666"/>
          <w:spacing w:val="-2"/>
          <w:sz w:val="15"/>
        </w:rPr>
        <w:t xml:space="preserve"> </w:t>
      </w:r>
      <w:r>
        <w:rPr>
          <w:rFonts w:ascii="Arial"/>
          <w:i/>
          <w:color w:val="666666"/>
          <w:sz w:val="15"/>
        </w:rPr>
        <w:t>weights</w:t>
      </w:r>
      <w:r>
        <w:rPr>
          <w:rFonts w:ascii="Arial"/>
          <w:i/>
          <w:color w:val="666666"/>
          <w:spacing w:val="-4"/>
          <w:sz w:val="15"/>
        </w:rPr>
        <w:t xml:space="preserve"> </w:t>
      </w:r>
      <w:r>
        <w:rPr>
          <w:rFonts w:ascii="Arial"/>
          <w:i/>
          <w:color w:val="666666"/>
          <w:sz w:val="15"/>
        </w:rPr>
        <w:t>and</w:t>
      </w:r>
      <w:r>
        <w:rPr>
          <w:rFonts w:ascii="Arial"/>
          <w:i/>
          <w:color w:val="666666"/>
          <w:spacing w:val="-2"/>
          <w:sz w:val="15"/>
        </w:rPr>
        <w:t xml:space="preserve"> </w:t>
      </w:r>
      <w:r>
        <w:rPr>
          <w:rFonts w:ascii="Arial"/>
          <w:i/>
          <w:color w:val="666666"/>
          <w:sz w:val="15"/>
        </w:rPr>
        <w:t>specific</w:t>
      </w:r>
      <w:r>
        <w:rPr>
          <w:rFonts w:ascii="Arial"/>
          <w:i/>
          <w:color w:val="666666"/>
          <w:spacing w:val="-3"/>
          <w:sz w:val="15"/>
        </w:rPr>
        <w:t xml:space="preserve"> </w:t>
      </w:r>
      <w:r>
        <w:rPr>
          <w:rFonts w:ascii="Arial"/>
          <w:i/>
          <w:color w:val="666666"/>
          <w:sz w:val="15"/>
        </w:rPr>
        <w:t>home</w:t>
      </w:r>
      <w:r>
        <w:rPr>
          <w:rFonts w:ascii="Arial"/>
          <w:i/>
          <w:color w:val="666666"/>
          <w:spacing w:val="-2"/>
          <w:sz w:val="15"/>
        </w:rPr>
        <w:t xml:space="preserve"> </w:t>
      </w:r>
      <w:r>
        <w:rPr>
          <w:rFonts w:ascii="Arial"/>
          <w:i/>
          <w:color w:val="666666"/>
          <w:sz w:val="15"/>
        </w:rPr>
        <w:t>BP</w:t>
      </w:r>
      <w:r>
        <w:rPr>
          <w:rFonts w:ascii="Arial"/>
          <w:i/>
          <w:color w:val="666666"/>
          <w:spacing w:val="-3"/>
          <w:sz w:val="15"/>
        </w:rPr>
        <w:t xml:space="preserve"> </w:t>
      </w:r>
      <w:r>
        <w:rPr>
          <w:rFonts w:ascii="Arial"/>
          <w:i/>
          <w:color w:val="666666"/>
          <w:sz w:val="15"/>
        </w:rPr>
        <w:t>and</w:t>
      </w:r>
      <w:r>
        <w:rPr>
          <w:rFonts w:ascii="Arial"/>
          <w:i/>
          <w:color w:val="666666"/>
          <w:spacing w:val="-2"/>
          <w:sz w:val="15"/>
        </w:rPr>
        <w:t xml:space="preserve"> </w:t>
      </w:r>
      <w:r>
        <w:rPr>
          <w:rFonts w:ascii="Arial"/>
          <w:i/>
          <w:color w:val="666666"/>
          <w:sz w:val="15"/>
        </w:rPr>
        <w:t>HR</w:t>
      </w:r>
      <w:r>
        <w:rPr>
          <w:rFonts w:ascii="Arial"/>
          <w:i/>
          <w:color w:val="666666"/>
          <w:spacing w:val="-2"/>
          <w:sz w:val="15"/>
        </w:rPr>
        <w:t xml:space="preserve"> averages.</w:t>
      </w:r>
    </w:p>
    <w:p w14:paraId="4FEF218D" w14:textId="77777777" w:rsidR="00F9164C" w:rsidRDefault="00F9164C">
      <w:pPr>
        <w:pStyle w:val="BodyText"/>
        <w:spacing w:before="13"/>
        <w:rPr>
          <w:rFonts w:ascii="Arial"/>
          <w:i/>
          <w:sz w:val="15"/>
        </w:rPr>
      </w:pPr>
    </w:p>
    <w:p w14:paraId="23E6FD9C" w14:textId="77777777" w:rsidR="00F9164C" w:rsidRDefault="00000000">
      <w:pPr>
        <w:pStyle w:val="Heading8"/>
        <w:spacing w:before="0"/>
      </w:pPr>
      <w:r>
        <w:rPr>
          <w:color w:val="17365D"/>
        </w:rPr>
        <w:t>Issue</w:t>
      </w:r>
      <w:r>
        <w:rPr>
          <w:color w:val="17365D"/>
          <w:spacing w:val="-6"/>
        </w:rPr>
        <w:t xml:space="preserve"> </w:t>
      </w:r>
      <w:r>
        <w:rPr>
          <w:color w:val="17365D"/>
        </w:rPr>
        <w:t>4.</w:t>
      </w:r>
      <w:r>
        <w:rPr>
          <w:color w:val="17365D"/>
          <w:spacing w:val="1"/>
        </w:rPr>
        <w:t xml:space="preserve"> </w:t>
      </w:r>
      <w:r>
        <w:rPr>
          <w:color w:val="17365D"/>
        </w:rPr>
        <w:t>Adherence</w:t>
      </w:r>
      <w:r>
        <w:rPr>
          <w:color w:val="17365D"/>
          <w:spacing w:val="-4"/>
        </w:rPr>
        <w:t xml:space="preserve"> </w:t>
      </w:r>
      <w:r>
        <w:rPr>
          <w:color w:val="17365D"/>
        </w:rPr>
        <w:t>and</w:t>
      </w:r>
      <w:r>
        <w:rPr>
          <w:color w:val="17365D"/>
          <w:spacing w:val="1"/>
        </w:rPr>
        <w:t xml:space="preserve"> </w:t>
      </w:r>
      <w:r>
        <w:rPr>
          <w:color w:val="17365D"/>
        </w:rPr>
        <w:t>lifestyle</w:t>
      </w:r>
      <w:r>
        <w:rPr>
          <w:color w:val="17365D"/>
          <w:spacing w:val="-4"/>
        </w:rPr>
        <w:t xml:space="preserve"> </w:t>
      </w:r>
      <w:r>
        <w:rPr>
          <w:color w:val="17365D"/>
        </w:rPr>
        <w:t>progress</w:t>
      </w:r>
      <w:r>
        <w:rPr>
          <w:color w:val="17365D"/>
          <w:spacing w:val="-3"/>
        </w:rPr>
        <w:t xml:space="preserve"> </w:t>
      </w:r>
      <w:r>
        <w:rPr>
          <w:color w:val="17365D"/>
        </w:rPr>
        <w:t>in the</w:t>
      </w:r>
      <w:r>
        <w:rPr>
          <w:color w:val="17365D"/>
          <w:spacing w:val="-3"/>
        </w:rPr>
        <w:t xml:space="preserve"> </w:t>
      </w:r>
      <w:r>
        <w:rPr>
          <w:color w:val="17365D"/>
        </w:rPr>
        <w:t>answer</w:t>
      </w:r>
      <w:r>
        <w:rPr>
          <w:color w:val="17365D"/>
          <w:spacing w:val="-4"/>
        </w:rPr>
        <w:t xml:space="preserve"> </w:t>
      </w:r>
      <w:r>
        <w:rPr>
          <w:color w:val="17365D"/>
        </w:rPr>
        <w:t>key</w:t>
      </w:r>
      <w:r>
        <w:rPr>
          <w:color w:val="17365D"/>
          <w:spacing w:val="2"/>
        </w:rPr>
        <w:t xml:space="preserve"> </w:t>
      </w:r>
      <w:r>
        <w:rPr>
          <w:color w:val="17365D"/>
        </w:rPr>
        <w:t>are</w:t>
      </w:r>
      <w:r>
        <w:rPr>
          <w:color w:val="17365D"/>
          <w:spacing w:val="-4"/>
        </w:rPr>
        <w:t xml:space="preserve"> </w:t>
      </w:r>
      <w:r>
        <w:rPr>
          <w:color w:val="17365D"/>
        </w:rPr>
        <w:t>not</w:t>
      </w:r>
      <w:r>
        <w:rPr>
          <w:color w:val="17365D"/>
          <w:spacing w:val="-1"/>
        </w:rPr>
        <w:t xml:space="preserve"> </w:t>
      </w:r>
      <w:r>
        <w:rPr>
          <w:color w:val="17365D"/>
        </w:rPr>
        <w:t>returned by</w:t>
      </w:r>
      <w:r>
        <w:rPr>
          <w:color w:val="17365D"/>
          <w:spacing w:val="-3"/>
        </w:rPr>
        <w:t xml:space="preserve"> </w:t>
      </w:r>
      <w:r>
        <w:rPr>
          <w:color w:val="17365D"/>
        </w:rPr>
        <w:t>the</w:t>
      </w:r>
      <w:r>
        <w:rPr>
          <w:color w:val="17365D"/>
          <w:spacing w:val="-4"/>
        </w:rPr>
        <w:t xml:space="preserve"> </w:t>
      </w:r>
      <w:r>
        <w:rPr>
          <w:color w:val="17365D"/>
        </w:rPr>
        <w:t>live</w:t>
      </w:r>
      <w:r>
        <w:rPr>
          <w:color w:val="17365D"/>
          <w:spacing w:val="-3"/>
        </w:rPr>
        <w:t xml:space="preserve"> </w:t>
      </w:r>
      <w:r>
        <w:rPr>
          <w:color w:val="17365D"/>
        </w:rPr>
        <w:t>AI</w:t>
      </w:r>
      <w:r>
        <w:rPr>
          <w:color w:val="17365D"/>
          <w:spacing w:val="-4"/>
        </w:rPr>
        <w:t xml:space="preserve"> </w:t>
      </w:r>
      <w:r>
        <w:rPr>
          <w:color w:val="17365D"/>
          <w:spacing w:val="-2"/>
        </w:rPr>
        <w:t>patient</w:t>
      </w:r>
    </w:p>
    <w:p w14:paraId="6F9C05E9" w14:textId="77777777" w:rsidR="00F9164C" w:rsidRDefault="00000000">
      <w:pPr>
        <w:pStyle w:val="BodyText"/>
        <w:spacing w:before="112" w:line="242" w:lineRule="auto"/>
        <w:ind w:left="835" w:right="871"/>
      </w:pPr>
      <w:r>
        <w:rPr>
          <w:rFonts w:ascii="Arial"/>
          <w:b/>
          <w:color w:val="17365D"/>
        </w:rPr>
        <w:t>What</w:t>
      </w:r>
      <w:r>
        <w:rPr>
          <w:rFonts w:ascii="Arial"/>
          <w:b/>
          <w:color w:val="17365D"/>
          <w:spacing w:val="-2"/>
        </w:rPr>
        <w:t xml:space="preserve"> </w:t>
      </w:r>
      <w:r>
        <w:rPr>
          <w:rFonts w:ascii="Arial"/>
          <w:b/>
          <w:color w:val="17365D"/>
        </w:rPr>
        <w:t>the</w:t>
      </w:r>
      <w:r>
        <w:rPr>
          <w:rFonts w:ascii="Arial"/>
          <w:b/>
          <w:color w:val="17365D"/>
          <w:spacing w:val="-3"/>
        </w:rPr>
        <w:t xml:space="preserve"> </w:t>
      </w:r>
      <w:r>
        <w:rPr>
          <w:rFonts w:ascii="Arial"/>
          <w:b/>
          <w:color w:val="17365D"/>
        </w:rPr>
        <w:t>student</w:t>
      </w:r>
      <w:r>
        <w:rPr>
          <w:rFonts w:ascii="Arial"/>
          <w:b/>
          <w:color w:val="17365D"/>
          <w:spacing w:val="-2"/>
        </w:rPr>
        <w:t xml:space="preserve"> </w:t>
      </w:r>
      <w:r>
        <w:rPr>
          <w:rFonts w:ascii="Arial"/>
          <w:b/>
          <w:color w:val="17365D"/>
        </w:rPr>
        <w:t>saw or</w:t>
      </w:r>
      <w:r>
        <w:rPr>
          <w:rFonts w:ascii="Arial"/>
          <w:b/>
          <w:color w:val="17365D"/>
          <w:spacing w:val="-2"/>
        </w:rPr>
        <w:t xml:space="preserve"> </w:t>
      </w:r>
      <w:r>
        <w:rPr>
          <w:rFonts w:ascii="Arial"/>
          <w:b/>
          <w:color w:val="17365D"/>
        </w:rPr>
        <w:t>heard:</w:t>
      </w:r>
      <w:r>
        <w:rPr>
          <w:rFonts w:ascii="Arial"/>
          <w:b/>
          <w:color w:val="17365D"/>
          <w:spacing w:val="-1"/>
        </w:rPr>
        <w:t xml:space="preserve"> </w:t>
      </w:r>
      <w:r>
        <w:t>The</w:t>
      </w:r>
      <w:r>
        <w:rPr>
          <w:spacing w:val="-2"/>
        </w:rPr>
        <w:t xml:space="preserve"> </w:t>
      </w:r>
      <w:r>
        <w:t>live</w:t>
      </w:r>
      <w:r>
        <w:rPr>
          <w:spacing w:val="-2"/>
        </w:rPr>
        <w:t xml:space="preserve"> </w:t>
      </w:r>
      <w:r>
        <w:t>patient</w:t>
      </w:r>
      <w:r>
        <w:rPr>
          <w:spacing w:val="-2"/>
        </w:rPr>
        <w:t xml:space="preserve"> </w:t>
      </w:r>
      <w:r>
        <w:t>reports</w:t>
      </w:r>
      <w:r>
        <w:rPr>
          <w:spacing w:val="-2"/>
        </w:rPr>
        <w:t xml:space="preserve"> </w:t>
      </w:r>
      <w:r>
        <w:t>that</w:t>
      </w:r>
      <w:r>
        <w:rPr>
          <w:spacing w:val="-2"/>
        </w:rPr>
        <w:t xml:space="preserve"> </w:t>
      </w:r>
      <w:r>
        <w:t>he</w:t>
      </w:r>
      <w:r>
        <w:rPr>
          <w:spacing w:val="-2"/>
        </w:rPr>
        <w:t xml:space="preserve"> </w:t>
      </w:r>
      <w:r>
        <w:t>cannot</w:t>
      </w:r>
      <w:r>
        <w:rPr>
          <w:spacing w:val="-2"/>
        </w:rPr>
        <w:t xml:space="preserve"> </w:t>
      </w:r>
      <w:r>
        <w:t>recall</w:t>
      </w:r>
      <w:r>
        <w:rPr>
          <w:spacing w:val="-2"/>
        </w:rPr>
        <w:t xml:space="preserve"> </w:t>
      </w:r>
      <w:r>
        <w:t>missing</w:t>
      </w:r>
      <w:r>
        <w:rPr>
          <w:spacing w:val="-2"/>
        </w:rPr>
        <w:t xml:space="preserve"> </w:t>
      </w:r>
      <w:r>
        <w:t>doses</w:t>
      </w:r>
      <w:r>
        <w:rPr>
          <w:spacing w:val="-2"/>
        </w:rPr>
        <w:t xml:space="preserve"> </w:t>
      </w:r>
      <w:r>
        <w:t>and</w:t>
      </w:r>
      <w:r>
        <w:rPr>
          <w:spacing w:val="-3"/>
        </w:rPr>
        <w:t xml:space="preserve"> </w:t>
      </w:r>
      <w:r>
        <w:t>denies</w:t>
      </w:r>
      <w:r>
        <w:rPr>
          <w:spacing w:val="-2"/>
        </w:rPr>
        <w:t xml:space="preserve"> </w:t>
      </w:r>
      <w:r>
        <w:t>barriers.</w:t>
      </w:r>
      <w:r>
        <w:rPr>
          <w:spacing w:val="-2"/>
        </w:rPr>
        <w:t xml:space="preserve"> </w:t>
      </w:r>
      <w:r>
        <w:t>He</w:t>
      </w:r>
      <w:r>
        <w:rPr>
          <w:spacing w:val="-2"/>
        </w:rPr>
        <w:t xml:space="preserve"> </w:t>
      </w:r>
      <w:r>
        <w:t>says</w:t>
      </w:r>
      <w:r>
        <w:rPr>
          <w:spacing w:val="-3"/>
        </w:rPr>
        <w:t xml:space="preserve"> </w:t>
      </w:r>
      <w:r>
        <w:t>he</w:t>
      </w:r>
      <w:r>
        <w:rPr>
          <w:spacing w:val="-2"/>
        </w:rPr>
        <w:t xml:space="preserve"> </w:t>
      </w:r>
      <w:r>
        <w:t>has made no specific dietary changes and no specific exercise or activity changes since the previous visit.</w:t>
      </w:r>
    </w:p>
    <w:p w14:paraId="4F9BBD58" w14:textId="77777777" w:rsidR="00F9164C" w:rsidRDefault="00000000">
      <w:pPr>
        <w:pStyle w:val="BodyText"/>
        <w:spacing w:before="87" w:line="242" w:lineRule="auto"/>
        <w:ind w:left="835" w:right="830"/>
      </w:pPr>
      <w:r>
        <w:rPr>
          <w:rFonts w:ascii="Arial"/>
          <w:b/>
          <w:color w:val="17365D"/>
        </w:rPr>
        <w:t>What</w:t>
      </w:r>
      <w:r>
        <w:rPr>
          <w:rFonts w:ascii="Arial"/>
          <w:b/>
          <w:color w:val="17365D"/>
          <w:spacing w:val="-3"/>
        </w:rPr>
        <w:t xml:space="preserve"> </w:t>
      </w:r>
      <w:r>
        <w:rPr>
          <w:rFonts w:ascii="Arial"/>
          <w:b/>
          <w:color w:val="17365D"/>
        </w:rPr>
        <w:t>the</w:t>
      </w:r>
      <w:r>
        <w:rPr>
          <w:rFonts w:ascii="Arial"/>
          <w:b/>
          <w:color w:val="17365D"/>
          <w:spacing w:val="-4"/>
        </w:rPr>
        <w:t xml:space="preserve"> </w:t>
      </w:r>
      <w:r>
        <w:rPr>
          <w:rFonts w:ascii="Arial"/>
          <w:b/>
          <w:color w:val="17365D"/>
        </w:rPr>
        <w:t>grader</w:t>
      </w:r>
      <w:r>
        <w:rPr>
          <w:rFonts w:ascii="Arial"/>
          <w:b/>
          <w:color w:val="17365D"/>
          <w:spacing w:val="-3"/>
        </w:rPr>
        <w:t xml:space="preserve"> </w:t>
      </w:r>
      <w:r>
        <w:rPr>
          <w:rFonts w:ascii="Arial"/>
          <w:b/>
          <w:color w:val="17365D"/>
        </w:rPr>
        <w:t>expected:</w:t>
      </w:r>
      <w:r>
        <w:rPr>
          <w:rFonts w:ascii="Arial"/>
          <w:b/>
          <w:color w:val="17365D"/>
          <w:spacing w:val="-3"/>
        </w:rPr>
        <w:t xml:space="preserve"> </w:t>
      </w:r>
      <w:r>
        <w:t>The</w:t>
      </w:r>
      <w:r>
        <w:rPr>
          <w:spacing w:val="-3"/>
        </w:rPr>
        <w:t xml:space="preserve"> </w:t>
      </w:r>
      <w:r>
        <w:t>official</w:t>
      </w:r>
      <w:r>
        <w:rPr>
          <w:spacing w:val="-3"/>
        </w:rPr>
        <w:t xml:space="preserve"> </w:t>
      </w:r>
      <w:r>
        <w:t>answer</w:t>
      </w:r>
      <w:r>
        <w:rPr>
          <w:spacing w:val="-3"/>
        </w:rPr>
        <w:t xml:space="preserve"> </w:t>
      </w:r>
      <w:r>
        <w:t>key</w:t>
      </w:r>
      <w:r>
        <w:rPr>
          <w:spacing w:val="-4"/>
        </w:rPr>
        <w:t xml:space="preserve"> </w:t>
      </w:r>
      <w:r>
        <w:t>requires</w:t>
      </w:r>
      <w:r>
        <w:rPr>
          <w:spacing w:val="-3"/>
        </w:rPr>
        <w:t xml:space="preserve"> </w:t>
      </w:r>
      <w:r>
        <w:t>occasional</w:t>
      </w:r>
      <w:r>
        <w:rPr>
          <w:spacing w:val="-3"/>
        </w:rPr>
        <w:t xml:space="preserve"> </w:t>
      </w:r>
      <w:r>
        <w:t>missed</w:t>
      </w:r>
      <w:r>
        <w:rPr>
          <w:spacing w:val="-4"/>
        </w:rPr>
        <w:t xml:space="preserve"> </w:t>
      </w:r>
      <w:r>
        <w:t>evening</w:t>
      </w:r>
      <w:r>
        <w:rPr>
          <w:spacing w:val="-4"/>
        </w:rPr>
        <w:t xml:space="preserve"> </w:t>
      </w:r>
      <w:r>
        <w:t>sacubitril/valsartan</w:t>
      </w:r>
      <w:r>
        <w:rPr>
          <w:spacing w:val="-3"/>
        </w:rPr>
        <w:t xml:space="preserve"> </w:t>
      </w:r>
      <w:r>
        <w:t>doses</w:t>
      </w:r>
      <w:r>
        <w:rPr>
          <w:spacing w:val="-3"/>
        </w:rPr>
        <w:t xml:space="preserve"> </w:t>
      </w:r>
      <w:r>
        <w:t>about</w:t>
      </w:r>
      <w:r>
        <w:rPr>
          <w:spacing w:val="-4"/>
        </w:rPr>
        <w:t xml:space="preserve"> </w:t>
      </w:r>
      <w:r>
        <w:t>once every 1 to 2 weeks, walking 20 to 30 minutes most days, and active efforts to reduce sodium and read food labels.</w:t>
      </w:r>
    </w:p>
    <w:p w14:paraId="24BBC2FF" w14:textId="77777777" w:rsidR="00F9164C" w:rsidRDefault="00000000">
      <w:pPr>
        <w:pStyle w:val="BodyText"/>
        <w:spacing w:before="82" w:line="249" w:lineRule="auto"/>
        <w:ind w:left="835" w:right="871"/>
      </w:pPr>
      <w:r>
        <w:rPr>
          <w:rFonts w:ascii="Arial"/>
          <w:b/>
          <w:color w:val="17365D"/>
        </w:rPr>
        <w:t>Why</w:t>
      </w:r>
      <w:r>
        <w:rPr>
          <w:rFonts w:ascii="Arial"/>
          <w:b/>
          <w:color w:val="17365D"/>
          <w:spacing w:val="-2"/>
        </w:rPr>
        <w:t xml:space="preserve"> </w:t>
      </w:r>
      <w:r>
        <w:rPr>
          <w:rFonts w:ascii="Arial"/>
          <w:b/>
          <w:color w:val="17365D"/>
        </w:rPr>
        <w:t>this</w:t>
      </w:r>
      <w:r>
        <w:rPr>
          <w:rFonts w:ascii="Arial"/>
          <w:b/>
          <w:color w:val="17365D"/>
          <w:spacing w:val="-3"/>
        </w:rPr>
        <w:t xml:space="preserve"> </w:t>
      </w:r>
      <w:r>
        <w:rPr>
          <w:rFonts w:ascii="Arial"/>
          <w:b/>
          <w:color w:val="17365D"/>
        </w:rPr>
        <w:t>is</w:t>
      </w:r>
      <w:r>
        <w:rPr>
          <w:rFonts w:ascii="Arial"/>
          <w:b/>
          <w:color w:val="17365D"/>
          <w:spacing w:val="-2"/>
        </w:rPr>
        <w:t xml:space="preserve"> </w:t>
      </w:r>
      <w:r>
        <w:rPr>
          <w:rFonts w:ascii="Arial"/>
          <w:b/>
          <w:color w:val="17365D"/>
        </w:rPr>
        <w:t>a</w:t>
      </w:r>
      <w:r>
        <w:rPr>
          <w:rFonts w:ascii="Arial"/>
          <w:b/>
          <w:color w:val="17365D"/>
          <w:spacing w:val="-3"/>
        </w:rPr>
        <w:t xml:space="preserve"> </w:t>
      </w:r>
      <w:r>
        <w:rPr>
          <w:rFonts w:ascii="Arial"/>
          <w:b/>
          <w:color w:val="17365D"/>
        </w:rPr>
        <w:t>problem:</w:t>
      </w:r>
      <w:r>
        <w:rPr>
          <w:rFonts w:ascii="Arial"/>
          <w:b/>
          <w:color w:val="17365D"/>
          <w:spacing w:val="-2"/>
        </w:rPr>
        <w:t xml:space="preserve"> </w:t>
      </w:r>
      <w:r>
        <w:t>These</w:t>
      </w:r>
      <w:r>
        <w:rPr>
          <w:spacing w:val="-2"/>
        </w:rPr>
        <w:t xml:space="preserve"> </w:t>
      </w:r>
      <w:r>
        <w:t>details</w:t>
      </w:r>
      <w:r>
        <w:rPr>
          <w:spacing w:val="-2"/>
        </w:rPr>
        <w:t xml:space="preserve"> </w:t>
      </w:r>
      <w:r>
        <w:t>are</w:t>
      </w:r>
      <w:r>
        <w:rPr>
          <w:spacing w:val="-2"/>
        </w:rPr>
        <w:t xml:space="preserve"> </w:t>
      </w:r>
      <w:r>
        <w:t>used</w:t>
      </w:r>
      <w:r>
        <w:rPr>
          <w:spacing w:val="-2"/>
        </w:rPr>
        <w:t xml:space="preserve"> </w:t>
      </w:r>
      <w:r>
        <w:t>to</w:t>
      </w:r>
      <w:r>
        <w:rPr>
          <w:spacing w:val="-2"/>
        </w:rPr>
        <w:t xml:space="preserve"> </w:t>
      </w:r>
      <w:r>
        <w:t>grade</w:t>
      </w:r>
      <w:r>
        <w:rPr>
          <w:spacing w:val="-2"/>
        </w:rPr>
        <w:t xml:space="preserve"> </w:t>
      </w:r>
      <w:r>
        <w:t>adherence</w:t>
      </w:r>
      <w:r>
        <w:rPr>
          <w:spacing w:val="-2"/>
        </w:rPr>
        <w:t xml:space="preserve"> </w:t>
      </w:r>
      <w:r>
        <w:t>and</w:t>
      </w:r>
      <w:r>
        <w:rPr>
          <w:spacing w:val="-3"/>
        </w:rPr>
        <w:t xml:space="preserve"> </w:t>
      </w:r>
      <w:r>
        <w:t>self-management</w:t>
      </w:r>
      <w:r>
        <w:rPr>
          <w:spacing w:val="-3"/>
        </w:rPr>
        <w:t xml:space="preserve"> </w:t>
      </w:r>
      <w:r>
        <w:t>progress.</w:t>
      </w:r>
      <w:r>
        <w:rPr>
          <w:spacing w:val="-2"/>
        </w:rPr>
        <w:t xml:space="preserve"> </w:t>
      </w:r>
      <w:r>
        <w:t>The</w:t>
      </w:r>
      <w:r>
        <w:rPr>
          <w:spacing w:val="-3"/>
        </w:rPr>
        <w:t xml:space="preserve"> </w:t>
      </w:r>
      <w:r>
        <w:t>student</w:t>
      </w:r>
      <w:r>
        <w:rPr>
          <w:spacing w:val="-2"/>
        </w:rPr>
        <w:t xml:space="preserve"> </w:t>
      </w:r>
      <w:r>
        <w:t>cannot</w:t>
      </w:r>
      <w:r>
        <w:rPr>
          <w:spacing w:val="-2"/>
        </w:rPr>
        <w:t xml:space="preserve"> </w:t>
      </w:r>
      <w:r>
        <w:t>report improvement or a missed dose pattern that the patient explicitly does not provide.</w:t>
      </w:r>
    </w:p>
    <w:p w14:paraId="523464F0" w14:textId="77777777" w:rsidR="00F9164C" w:rsidRDefault="00F9164C">
      <w:pPr>
        <w:pStyle w:val="BodyText"/>
        <w:spacing w:line="249" w:lineRule="auto"/>
        <w:sectPr w:rsidR="00F9164C">
          <w:pgSz w:w="12240" w:h="15840"/>
          <w:pgMar w:top="1820" w:right="0" w:bottom="540" w:left="0" w:header="0" w:footer="313" w:gutter="0"/>
          <w:cols w:space="720"/>
        </w:sectPr>
      </w:pPr>
    </w:p>
    <w:p w14:paraId="3F111CC9" w14:textId="77777777" w:rsidR="00F9164C" w:rsidRDefault="00000000">
      <w:pPr>
        <w:pStyle w:val="BodyText"/>
        <w:spacing w:before="71" w:line="249" w:lineRule="auto"/>
        <w:ind w:left="835" w:right="871"/>
      </w:pPr>
      <w:r>
        <w:rPr>
          <w:rFonts w:ascii="Arial"/>
          <w:b/>
          <w:color w:val="17365D"/>
        </w:rPr>
        <w:lastRenderedPageBreak/>
        <w:t>Suggested</w:t>
      </w:r>
      <w:r>
        <w:rPr>
          <w:rFonts w:ascii="Arial"/>
          <w:b/>
          <w:color w:val="17365D"/>
          <w:spacing w:val="-2"/>
        </w:rPr>
        <w:t xml:space="preserve"> </w:t>
      </w:r>
      <w:r>
        <w:rPr>
          <w:rFonts w:ascii="Arial"/>
          <w:b/>
          <w:color w:val="17365D"/>
        </w:rPr>
        <w:t>fix:</w:t>
      </w:r>
      <w:r>
        <w:rPr>
          <w:rFonts w:ascii="Arial"/>
          <w:b/>
          <w:color w:val="17365D"/>
          <w:spacing w:val="-1"/>
        </w:rPr>
        <w:t xml:space="preserve"> </w:t>
      </w:r>
      <w:r>
        <w:t>Persist</w:t>
      </w:r>
      <w:r>
        <w:rPr>
          <w:spacing w:val="-2"/>
        </w:rPr>
        <w:t xml:space="preserve"> </w:t>
      </w:r>
      <w:r>
        <w:t>the</w:t>
      </w:r>
      <w:r>
        <w:rPr>
          <w:spacing w:val="-2"/>
        </w:rPr>
        <w:t xml:space="preserve"> </w:t>
      </w:r>
      <w:r>
        <w:t>intended</w:t>
      </w:r>
      <w:r>
        <w:rPr>
          <w:spacing w:val="-2"/>
        </w:rPr>
        <w:t xml:space="preserve"> </w:t>
      </w:r>
      <w:r>
        <w:t>adherence</w:t>
      </w:r>
      <w:r>
        <w:rPr>
          <w:spacing w:val="-2"/>
        </w:rPr>
        <w:t xml:space="preserve"> </w:t>
      </w:r>
      <w:r>
        <w:t>and</w:t>
      </w:r>
      <w:r>
        <w:rPr>
          <w:spacing w:val="-2"/>
        </w:rPr>
        <w:t xml:space="preserve"> </w:t>
      </w:r>
      <w:r>
        <w:t>lifestyle</w:t>
      </w:r>
      <w:r>
        <w:rPr>
          <w:spacing w:val="-2"/>
        </w:rPr>
        <w:t xml:space="preserve"> </w:t>
      </w:r>
      <w:r>
        <w:t>history</w:t>
      </w:r>
      <w:r>
        <w:rPr>
          <w:spacing w:val="-2"/>
        </w:rPr>
        <w:t xml:space="preserve"> </w:t>
      </w:r>
      <w:r>
        <w:t>into</w:t>
      </w:r>
      <w:r>
        <w:rPr>
          <w:spacing w:val="-2"/>
        </w:rPr>
        <w:t xml:space="preserve"> </w:t>
      </w:r>
      <w:r>
        <w:t>the</w:t>
      </w:r>
      <w:r>
        <w:rPr>
          <w:spacing w:val="-2"/>
        </w:rPr>
        <w:t xml:space="preserve"> </w:t>
      </w:r>
      <w:r>
        <w:t>Wednesday</w:t>
      </w:r>
      <w:r>
        <w:rPr>
          <w:spacing w:val="-2"/>
        </w:rPr>
        <w:t xml:space="preserve"> </w:t>
      </w:r>
      <w:r>
        <w:t>AI</w:t>
      </w:r>
      <w:r>
        <w:rPr>
          <w:spacing w:val="-2"/>
        </w:rPr>
        <w:t xml:space="preserve"> </w:t>
      </w:r>
      <w:r>
        <w:t>patient.</w:t>
      </w:r>
      <w:r>
        <w:rPr>
          <w:spacing w:val="-2"/>
        </w:rPr>
        <w:t xml:space="preserve"> </w:t>
      </w:r>
      <w:r>
        <w:t>If</w:t>
      </w:r>
      <w:r>
        <w:rPr>
          <w:spacing w:val="-2"/>
        </w:rPr>
        <w:t xml:space="preserve"> </w:t>
      </w:r>
      <w:r>
        <w:t>the</w:t>
      </w:r>
      <w:r>
        <w:rPr>
          <w:spacing w:val="-2"/>
        </w:rPr>
        <w:t xml:space="preserve"> </w:t>
      </w:r>
      <w:r>
        <w:t>grader</w:t>
      </w:r>
      <w:r>
        <w:rPr>
          <w:spacing w:val="-2"/>
        </w:rPr>
        <w:t xml:space="preserve"> </w:t>
      </w:r>
      <w:r>
        <w:t>values</w:t>
      </w:r>
      <w:r>
        <w:rPr>
          <w:spacing w:val="-2"/>
        </w:rPr>
        <w:t xml:space="preserve"> </w:t>
      </w:r>
      <w:r>
        <w:t>a</w:t>
      </w:r>
      <w:r>
        <w:rPr>
          <w:spacing w:val="-2"/>
        </w:rPr>
        <w:t xml:space="preserve"> </w:t>
      </w:r>
      <w:r>
        <w:t>specific missed dose frequency or sodium and exercise progress, those facts should be returned by the patient when asked.</w:t>
      </w:r>
    </w:p>
    <w:p w14:paraId="0E8A1D72" w14:textId="77777777" w:rsidR="00F9164C" w:rsidRDefault="00000000">
      <w:pPr>
        <w:spacing w:before="73"/>
        <w:ind w:left="835"/>
        <w:rPr>
          <w:rFonts w:ascii="Arial"/>
          <w:i/>
          <w:sz w:val="15"/>
        </w:rPr>
      </w:pPr>
      <w:r>
        <w:rPr>
          <w:rFonts w:ascii="Arial"/>
          <w:i/>
          <w:color w:val="666666"/>
          <w:sz w:val="15"/>
        </w:rPr>
        <w:t>Evidence:</w:t>
      </w:r>
      <w:r>
        <w:rPr>
          <w:rFonts w:ascii="Arial"/>
          <w:i/>
          <w:color w:val="666666"/>
          <w:spacing w:val="-5"/>
          <w:sz w:val="15"/>
        </w:rPr>
        <w:t xml:space="preserve"> </w:t>
      </w:r>
      <w:r>
        <w:rPr>
          <w:rFonts w:ascii="Arial"/>
          <w:i/>
          <w:color w:val="666666"/>
          <w:sz w:val="15"/>
        </w:rPr>
        <w:t>Wednesday</w:t>
      </w:r>
      <w:r>
        <w:rPr>
          <w:rFonts w:ascii="Arial"/>
          <w:i/>
          <w:color w:val="666666"/>
          <w:spacing w:val="-2"/>
          <w:sz w:val="15"/>
        </w:rPr>
        <w:t xml:space="preserve"> </w:t>
      </w:r>
      <w:r>
        <w:rPr>
          <w:rFonts w:ascii="Arial"/>
          <w:i/>
          <w:color w:val="666666"/>
          <w:sz w:val="15"/>
        </w:rPr>
        <w:t>AI</w:t>
      </w:r>
      <w:r>
        <w:rPr>
          <w:rFonts w:ascii="Arial"/>
          <w:i/>
          <w:color w:val="666666"/>
          <w:spacing w:val="-4"/>
          <w:sz w:val="15"/>
        </w:rPr>
        <w:t xml:space="preserve"> </w:t>
      </w:r>
      <w:r>
        <w:rPr>
          <w:rFonts w:ascii="Arial"/>
          <w:i/>
          <w:color w:val="666666"/>
          <w:sz w:val="15"/>
        </w:rPr>
        <w:t>patient</w:t>
      </w:r>
      <w:r>
        <w:rPr>
          <w:rFonts w:ascii="Arial"/>
          <w:i/>
          <w:color w:val="666666"/>
          <w:spacing w:val="-4"/>
          <w:sz w:val="15"/>
        </w:rPr>
        <w:t xml:space="preserve"> </w:t>
      </w:r>
      <w:r>
        <w:rPr>
          <w:rFonts w:ascii="Arial"/>
          <w:i/>
          <w:color w:val="666666"/>
          <w:spacing w:val="-2"/>
          <w:sz w:val="15"/>
        </w:rPr>
        <w:t>interview.</w:t>
      </w:r>
    </w:p>
    <w:p w14:paraId="63984A65" w14:textId="77777777" w:rsidR="00F9164C" w:rsidRDefault="00000000">
      <w:pPr>
        <w:pStyle w:val="BodyText"/>
        <w:spacing w:before="149"/>
        <w:rPr>
          <w:rFonts w:ascii="Arial"/>
          <w:i/>
          <w:sz w:val="20"/>
        </w:rPr>
      </w:pPr>
      <w:r>
        <w:rPr>
          <w:rFonts w:ascii="Arial"/>
          <w:i/>
          <w:noProof/>
          <w:sz w:val="20"/>
        </w:rPr>
        <w:drawing>
          <wp:anchor distT="0" distB="0" distL="0" distR="0" simplePos="0" relativeHeight="487600640" behindDoc="1" locked="0" layoutInCell="1" allowOverlap="1" wp14:anchorId="62823719" wp14:editId="3888A2C2">
            <wp:simplePos x="0" y="0"/>
            <wp:positionH relativeFrom="page">
              <wp:posOffset>1333754</wp:posOffset>
            </wp:positionH>
            <wp:positionV relativeFrom="paragraph">
              <wp:posOffset>256417</wp:posOffset>
            </wp:positionV>
            <wp:extent cx="4992260" cy="6743700"/>
            <wp:effectExtent l="0" t="0" r="0" b="0"/>
            <wp:wrapTopAndBottom/>
            <wp:docPr id="75" name="Image 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5" name="Image 75"/>
                    <pic:cNvPicPr/>
                  </pic:nvPicPr>
                  <pic:blipFill>
                    <a:blip r:embed="rId63" cstate="print"/>
                    <a:stretch>
                      <a:fillRect/>
                    </a:stretch>
                  </pic:blipFill>
                  <pic:spPr>
                    <a:xfrm>
                      <a:off x="0" y="0"/>
                      <a:ext cx="4992260" cy="6743700"/>
                    </a:xfrm>
                    <a:prstGeom prst="rect">
                      <a:avLst/>
                    </a:prstGeom>
                  </pic:spPr>
                </pic:pic>
              </a:graphicData>
            </a:graphic>
          </wp:anchor>
        </w:drawing>
      </w:r>
    </w:p>
    <w:p w14:paraId="646AF66E" w14:textId="77777777" w:rsidR="00F9164C" w:rsidRDefault="00F9164C">
      <w:pPr>
        <w:pStyle w:val="BodyText"/>
        <w:rPr>
          <w:rFonts w:ascii="Arial"/>
          <w:i/>
          <w:sz w:val="15"/>
        </w:rPr>
      </w:pPr>
    </w:p>
    <w:p w14:paraId="767CCFD2" w14:textId="77777777" w:rsidR="00F9164C" w:rsidRDefault="00F9164C">
      <w:pPr>
        <w:pStyle w:val="BodyText"/>
        <w:rPr>
          <w:rFonts w:ascii="Arial"/>
          <w:i/>
          <w:sz w:val="15"/>
        </w:rPr>
      </w:pPr>
    </w:p>
    <w:p w14:paraId="2D3DA0C7" w14:textId="77777777" w:rsidR="00F9164C" w:rsidRDefault="00F9164C">
      <w:pPr>
        <w:pStyle w:val="BodyText"/>
        <w:rPr>
          <w:rFonts w:ascii="Arial"/>
          <w:i/>
          <w:sz w:val="15"/>
        </w:rPr>
      </w:pPr>
    </w:p>
    <w:p w14:paraId="304DC4F1" w14:textId="77777777" w:rsidR="00F9164C" w:rsidRDefault="00F9164C">
      <w:pPr>
        <w:pStyle w:val="BodyText"/>
        <w:spacing w:before="57"/>
        <w:rPr>
          <w:rFonts w:ascii="Arial"/>
          <w:i/>
          <w:sz w:val="15"/>
        </w:rPr>
      </w:pPr>
    </w:p>
    <w:p w14:paraId="32891271" w14:textId="77777777" w:rsidR="00F9164C" w:rsidRDefault="00000000">
      <w:pPr>
        <w:ind w:left="10" w:right="10"/>
        <w:jc w:val="center"/>
        <w:rPr>
          <w:rFonts w:ascii="Arial"/>
          <w:i/>
          <w:sz w:val="15"/>
        </w:rPr>
      </w:pPr>
      <w:r>
        <w:rPr>
          <w:rFonts w:ascii="Arial"/>
          <w:i/>
          <w:color w:val="666666"/>
          <w:sz w:val="15"/>
        </w:rPr>
        <w:t>The</w:t>
      </w:r>
      <w:r>
        <w:rPr>
          <w:rFonts w:ascii="Arial"/>
          <w:i/>
          <w:color w:val="666666"/>
          <w:spacing w:val="-5"/>
          <w:sz w:val="15"/>
        </w:rPr>
        <w:t xml:space="preserve"> </w:t>
      </w:r>
      <w:r>
        <w:rPr>
          <w:rFonts w:ascii="Arial"/>
          <w:i/>
          <w:color w:val="666666"/>
          <w:sz w:val="15"/>
        </w:rPr>
        <w:t>patient</w:t>
      </w:r>
      <w:r>
        <w:rPr>
          <w:rFonts w:ascii="Arial"/>
          <w:i/>
          <w:color w:val="666666"/>
          <w:spacing w:val="-6"/>
          <w:sz w:val="15"/>
        </w:rPr>
        <w:t xml:space="preserve"> </w:t>
      </w:r>
      <w:r>
        <w:rPr>
          <w:rFonts w:ascii="Arial"/>
          <w:i/>
          <w:color w:val="666666"/>
          <w:sz w:val="15"/>
        </w:rPr>
        <w:t>reports</w:t>
      </w:r>
      <w:r>
        <w:rPr>
          <w:rFonts w:ascii="Arial"/>
          <w:i/>
          <w:color w:val="666666"/>
          <w:spacing w:val="-3"/>
          <w:sz w:val="15"/>
        </w:rPr>
        <w:t xml:space="preserve"> </w:t>
      </w:r>
      <w:r>
        <w:rPr>
          <w:rFonts w:ascii="Arial"/>
          <w:i/>
          <w:color w:val="666666"/>
          <w:sz w:val="15"/>
        </w:rPr>
        <w:t>consistent</w:t>
      </w:r>
      <w:r>
        <w:rPr>
          <w:rFonts w:ascii="Arial"/>
          <w:i/>
          <w:color w:val="666666"/>
          <w:spacing w:val="-6"/>
          <w:sz w:val="15"/>
        </w:rPr>
        <w:t xml:space="preserve"> </w:t>
      </w:r>
      <w:r>
        <w:rPr>
          <w:rFonts w:ascii="Arial"/>
          <w:i/>
          <w:color w:val="666666"/>
          <w:sz w:val="15"/>
        </w:rPr>
        <w:t>adherence</w:t>
      </w:r>
      <w:r>
        <w:rPr>
          <w:rFonts w:ascii="Arial"/>
          <w:i/>
          <w:color w:val="666666"/>
          <w:spacing w:val="-2"/>
          <w:sz w:val="15"/>
        </w:rPr>
        <w:t xml:space="preserve"> </w:t>
      </w:r>
      <w:r>
        <w:rPr>
          <w:rFonts w:ascii="Arial"/>
          <w:i/>
          <w:color w:val="666666"/>
          <w:sz w:val="15"/>
        </w:rPr>
        <w:t>without</w:t>
      </w:r>
      <w:r>
        <w:rPr>
          <w:rFonts w:ascii="Arial"/>
          <w:i/>
          <w:color w:val="666666"/>
          <w:spacing w:val="-6"/>
          <w:sz w:val="15"/>
        </w:rPr>
        <w:t xml:space="preserve"> </w:t>
      </w:r>
      <w:r>
        <w:rPr>
          <w:rFonts w:ascii="Arial"/>
          <w:i/>
          <w:color w:val="666666"/>
          <w:sz w:val="15"/>
        </w:rPr>
        <w:t>a</w:t>
      </w:r>
      <w:r>
        <w:rPr>
          <w:rFonts w:ascii="Arial"/>
          <w:i/>
          <w:color w:val="666666"/>
          <w:spacing w:val="-3"/>
          <w:sz w:val="15"/>
        </w:rPr>
        <w:t xml:space="preserve"> </w:t>
      </w:r>
      <w:r>
        <w:rPr>
          <w:rFonts w:ascii="Arial"/>
          <w:i/>
          <w:color w:val="666666"/>
          <w:sz w:val="15"/>
        </w:rPr>
        <w:t>recalled</w:t>
      </w:r>
      <w:r>
        <w:rPr>
          <w:rFonts w:ascii="Arial"/>
          <w:i/>
          <w:color w:val="666666"/>
          <w:spacing w:val="-2"/>
          <w:sz w:val="15"/>
        </w:rPr>
        <w:t xml:space="preserve"> </w:t>
      </w:r>
      <w:r>
        <w:rPr>
          <w:rFonts w:ascii="Arial"/>
          <w:i/>
          <w:color w:val="666666"/>
          <w:sz w:val="15"/>
        </w:rPr>
        <w:t>missed</w:t>
      </w:r>
      <w:r>
        <w:rPr>
          <w:rFonts w:ascii="Arial"/>
          <w:i/>
          <w:color w:val="666666"/>
          <w:spacing w:val="-3"/>
          <w:sz w:val="15"/>
        </w:rPr>
        <w:t xml:space="preserve"> </w:t>
      </w:r>
      <w:r>
        <w:rPr>
          <w:rFonts w:ascii="Arial"/>
          <w:i/>
          <w:color w:val="666666"/>
          <w:sz w:val="15"/>
        </w:rPr>
        <w:t>dose</w:t>
      </w:r>
      <w:r>
        <w:rPr>
          <w:rFonts w:ascii="Arial"/>
          <w:i/>
          <w:color w:val="666666"/>
          <w:spacing w:val="-2"/>
          <w:sz w:val="15"/>
        </w:rPr>
        <w:t xml:space="preserve"> pattern.</w:t>
      </w:r>
    </w:p>
    <w:p w14:paraId="4F953811" w14:textId="77777777" w:rsidR="00F9164C" w:rsidRDefault="00000000">
      <w:pPr>
        <w:spacing w:before="138"/>
        <w:ind w:left="835"/>
        <w:rPr>
          <w:rFonts w:ascii="Arial"/>
          <w:i/>
          <w:sz w:val="15"/>
        </w:rPr>
      </w:pPr>
      <w:r>
        <w:rPr>
          <w:rFonts w:ascii="Arial"/>
          <w:i/>
          <w:color w:val="666666"/>
          <w:sz w:val="15"/>
        </w:rPr>
        <w:t>Evidence:</w:t>
      </w:r>
      <w:r>
        <w:rPr>
          <w:rFonts w:ascii="Arial"/>
          <w:i/>
          <w:color w:val="666666"/>
          <w:spacing w:val="-5"/>
          <w:sz w:val="15"/>
        </w:rPr>
        <w:t xml:space="preserve"> </w:t>
      </w:r>
      <w:r>
        <w:rPr>
          <w:rFonts w:ascii="Arial"/>
          <w:i/>
          <w:color w:val="666666"/>
          <w:sz w:val="15"/>
        </w:rPr>
        <w:t>Wednesday</w:t>
      </w:r>
      <w:r>
        <w:rPr>
          <w:rFonts w:ascii="Arial"/>
          <w:i/>
          <w:color w:val="666666"/>
          <w:spacing w:val="-2"/>
          <w:sz w:val="15"/>
        </w:rPr>
        <w:t xml:space="preserve"> </w:t>
      </w:r>
      <w:r>
        <w:rPr>
          <w:rFonts w:ascii="Arial"/>
          <w:i/>
          <w:color w:val="666666"/>
          <w:sz w:val="15"/>
        </w:rPr>
        <w:t>AI</w:t>
      </w:r>
      <w:r>
        <w:rPr>
          <w:rFonts w:ascii="Arial"/>
          <w:i/>
          <w:color w:val="666666"/>
          <w:spacing w:val="-4"/>
          <w:sz w:val="15"/>
        </w:rPr>
        <w:t xml:space="preserve"> </w:t>
      </w:r>
      <w:r>
        <w:rPr>
          <w:rFonts w:ascii="Arial"/>
          <w:i/>
          <w:color w:val="666666"/>
          <w:sz w:val="15"/>
        </w:rPr>
        <w:t>patient</w:t>
      </w:r>
      <w:r>
        <w:rPr>
          <w:rFonts w:ascii="Arial"/>
          <w:i/>
          <w:color w:val="666666"/>
          <w:spacing w:val="-4"/>
          <w:sz w:val="15"/>
        </w:rPr>
        <w:t xml:space="preserve"> </w:t>
      </w:r>
      <w:r>
        <w:rPr>
          <w:rFonts w:ascii="Arial"/>
          <w:i/>
          <w:color w:val="666666"/>
          <w:spacing w:val="-2"/>
          <w:sz w:val="15"/>
        </w:rPr>
        <w:t>interview.</w:t>
      </w:r>
    </w:p>
    <w:p w14:paraId="2A94B4CD" w14:textId="77777777" w:rsidR="00F9164C" w:rsidRDefault="00F9164C">
      <w:pPr>
        <w:rPr>
          <w:rFonts w:ascii="Arial"/>
          <w:i/>
          <w:sz w:val="15"/>
        </w:rPr>
        <w:sectPr w:rsidR="00F9164C">
          <w:pgSz w:w="12240" w:h="15840"/>
          <w:pgMar w:top="720" w:right="0" w:bottom="540" w:left="0" w:header="0" w:footer="313" w:gutter="0"/>
          <w:cols w:space="720"/>
        </w:sectPr>
      </w:pPr>
    </w:p>
    <w:p w14:paraId="25E8E109" w14:textId="77777777" w:rsidR="00F9164C" w:rsidRDefault="00000000">
      <w:pPr>
        <w:ind w:left="2100"/>
        <w:rPr>
          <w:rFonts w:ascii="Arial"/>
          <w:sz w:val="20"/>
        </w:rPr>
      </w:pPr>
      <w:r>
        <w:rPr>
          <w:rFonts w:ascii="Arial"/>
          <w:noProof/>
          <w:sz w:val="20"/>
        </w:rPr>
        <w:lastRenderedPageBreak/>
        <w:drawing>
          <wp:inline distT="0" distB="0" distL="0" distR="0" wp14:anchorId="6CD8BCCC" wp14:editId="51CFD385">
            <wp:extent cx="4995995" cy="6515100"/>
            <wp:effectExtent l="0" t="0" r="0" b="0"/>
            <wp:docPr id="76" name="Image 7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6" name="Image 76"/>
                    <pic:cNvPicPr/>
                  </pic:nvPicPr>
                  <pic:blipFill>
                    <a:blip r:embed="rId61" cstate="print"/>
                    <a:stretch>
                      <a:fillRect/>
                    </a:stretch>
                  </pic:blipFill>
                  <pic:spPr>
                    <a:xfrm>
                      <a:off x="0" y="0"/>
                      <a:ext cx="4995995" cy="6515100"/>
                    </a:xfrm>
                    <a:prstGeom prst="rect">
                      <a:avLst/>
                    </a:prstGeom>
                  </pic:spPr>
                </pic:pic>
              </a:graphicData>
            </a:graphic>
          </wp:inline>
        </w:drawing>
      </w:r>
    </w:p>
    <w:p w14:paraId="720DD176" w14:textId="77777777" w:rsidR="00F9164C" w:rsidRDefault="00F9164C">
      <w:pPr>
        <w:pStyle w:val="BodyText"/>
        <w:rPr>
          <w:rFonts w:ascii="Arial"/>
          <w:i/>
          <w:sz w:val="15"/>
        </w:rPr>
      </w:pPr>
    </w:p>
    <w:p w14:paraId="172988BE" w14:textId="77777777" w:rsidR="00F9164C" w:rsidRDefault="00F9164C">
      <w:pPr>
        <w:pStyle w:val="BodyText"/>
        <w:rPr>
          <w:rFonts w:ascii="Arial"/>
          <w:i/>
          <w:sz w:val="15"/>
        </w:rPr>
      </w:pPr>
    </w:p>
    <w:p w14:paraId="2F6F91A7" w14:textId="77777777" w:rsidR="00F9164C" w:rsidRDefault="00F9164C">
      <w:pPr>
        <w:pStyle w:val="BodyText"/>
        <w:rPr>
          <w:rFonts w:ascii="Arial"/>
          <w:i/>
          <w:sz w:val="15"/>
        </w:rPr>
      </w:pPr>
    </w:p>
    <w:p w14:paraId="66338916" w14:textId="77777777" w:rsidR="00F9164C" w:rsidRDefault="00F9164C">
      <w:pPr>
        <w:pStyle w:val="BodyText"/>
        <w:rPr>
          <w:rFonts w:ascii="Arial"/>
          <w:i/>
          <w:sz w:val="15"/>
        </w:rPr>
      </w:pPr>
    </w:p>
    <w:p w14:paraId="621EED87" w14:textId="77777777" w:rsidR="00F9164C" w:rsidRDefault="00F9164C">
      <w:pPr>
        <w:pStyle w:val="BodyText"/>
        <w:spacing w:before="55"/>
        <w:rPr>
          <w:rFonts w:ascii="Arial"/>
          <w:i/>
          <w:sz w:val="15"/>
        </w:rPr>
      </w:pPr>
    </w:p>
    <w:p w14:paraId="578B3A65" w14:textId="77777777" w:rsidR="00F9164C" w:rsidRDefault="00000000">
      <w:pPr>
        <w:spacing w:before="1"/>
        <w:ind w:left="10" w:right="7"/>
        <w:jc w:val="center"/>
        <w:rPr>
          <w:rFonts w:ascii="Arial"/>
          <w:i/>
          <w:sz w:val="15"/>
        </w:rPr>
      </w:pPr>
      <w:r>
        <w:rPr>
          <w:rFonts w:ascii="Arial"/>
          <w:i/>
          <w:color w:val="666666"/>
          <w:sz w:val="15"/>
        </w:rPr>
        <w:t>The</w:t>
      </w:r>
      <w:r>
        <w:rPr>
          <w:rFonts w:ascii="Arial"/>
          <w:i/>
          <w:color w:val="666666"/>
          <w:spacing w:val="-2"/>
          <w:sz w:val="15"/>
        </w:rPr>
        <w:t xml:space="preserve"> </w:t>
      </w:r>
      <w:r>
        <w:rPr>
          <w:rFonts w:ascii="Arial"/>
          <w:i/>
          <w:color w:val="666666"/>
          <w:sz w:val="15"/>
        </w:rPr>
        <w:t>patient</w:t>
      </w:r>
      <w:r>
        <w:rPr>
          <w:rFonts w:ascii="Arial"/>
          <w:i/>
          <w:color w:val="666666"/>
          <w:spacing w:val="-4"/>
          <w:sz w:val="15"/>
        </w:rPr>
        <w:t xml:space="preserve"> </w:t>
      </w:r>
      <w:r>
        <w:rPr>
          <w:rFonts w:ascii="Arial"/>
          <w:i/>
          <w:color w:val="666666"/>
          <w:sz w:val="15"/>
        </w:rPr>
        <w:t>reports</w:t>
      </w:r>
      <w:r>
        <w:rPr>
          <w:rFonts w:ascii="Arial"/>
          <w:i/>
          <w:color w:val="666666"/>
          <w:spacing w:val="-3"/>
          <w:sz w:val="15"/>
        </w:rPr>
        <w:t xml:space="preserve"> </w:t>
      </w:r>
      <w:r>
        <w:rPr>
          <w:rFonts w:ascii="Arial"/>
          <w:i/>
          <w:color w:val="666666"/>
          <w:sz w:val="15"/>
        </w:rPr>
        <w:t>no</w:t>
      </w:r>
      <w:r>
        <w:rPr>
          <w:rFonts w:ascii="Arial"/>
          <w:i/>
          <w:color w:val="666666"/>
          <w:spacing w:val="-1"/>
          <w:sz w:val="15"/>
        </w:rPr>
        <w:t xml:space="preserve"> </w:t>
      </w:r>
      <w:r>
        <w:rPr>
          <w:rFonts w:ascii="Arial"/>
          <w:i/>
          <w:color w:val="666666"/>
          <w:sz w:val="15"/>
        </w:rPr>
        <w:t>specific</w:t>
      </w:r>
      <w:r>
        <w:rPr>
          <w:rFonts w:ascii="Arial"/>
          <w:i/>
          <w:color w:val="666666"/>
          <w:spacing w:val="-3"/>
          <w:sz w:val="15"/>
        </w:rPr>
        <w:t xml:space="preserve"> </w:t>
      </w:r>
      <w:r>
        <w:rPr>
          <w:rFonts w:ascii="Arial"/>
          <w:i/>
          <w:color w:val="666666"/>
          <w:sz w:val="15"/>
        </w:rPr>
        <w:t>diet</w:t>
      </w:r>
      <w:r>
        <w:rPr>
          <w:rFonts w:ascii="Arial"/>
          <w:i/>
          <w:color w:val="666666"/>
          <w:spacing w:val="-4"/>
          <w:sz w:val="15"/>
        </w:rPr>
        <w:t xml:space="preserve"> </w:t>
      </w:r>
      <w:r>
        <w:rPr>
          <w:rFonts w:ascii="Arial"/>
          <w:i/>
          <w:color w:val="666666"/>
          <w:sz w:val="15"/>
        </w:rPr>
        <w:t>or</w:t>
      </w:r>
      <w:r>
        <w:rPr>
          <w:rFonts w:ascii="Arial"/>
          <w:i/>
          <w:color w:val="666666"/>
          <w:spacing w:val="-3"/>
          <w:sz w:val="15"/>
        </w:rPr>
        <w:t xml:space="preserve"> </w:t>
      </w:r>
      <w:r>
        <w:rPr>
          <w:rFonts w:ascii="Arial"/>
          <w:i/>
          <w:color w:val="666666"/>
          <w:sz w:val="15"/>
        </w:rPr>
        <w:t>exercise</w:t>
      </w:r>
      <w:r>
        <w:rPr>
          <w:rFonts w:ascii="Arial"/>
          <w:i/>
          <w:color w:val="666666"/>
          <w:spacing w:val="-1"/>
          <w:sz w:val="15"/>
        </w:rPr>
        <w:t xml:space="preserve"> </w:t>
      </w:r>
      <w:r>
        <w:rPr>
          <w:rFonts w:ascii="Arial"/>
          <w:i/>
          <w:color w:val="666666"/>
          <w:spacing w:val="-2"/>
          <w:sz w:val="15"/>
        </w:rPr>
        <w:t>changes.</w:t>
      </w:r>
    </w:p>
    <w:p w14:paraId="134C132E" w14:textId="77777777" w:rsidR="00F9164C" w:rsidRDefault="00000000">
      <w:pPr>
        <w:spacing w:before="142"/>
        <w:ind w:left="835"/>
        <w:rPr>
          <w:rFonts w:ascii="Arial"/>
          <w:i/>
          <w:sz w:val="15"/>
        </w:rPr>
      </w:pPr>
      <w:r>
        <w:rPr>
          <w:rFonts w:ascii="Arial"/>
          <w:i/>
          <w:color w:val="666666"/>
          <w:sz w:val="15"/>
        </w:rPr>
        <w:t>Answer</w:t>
      </w:r>
      <w:r>
        <w:rPr>
          <w:rFonts w:ascii="Arial"/>
          <w:i/>
          <w:color w:val="666666"/>
          <w:spacing w:val="-4"/>
          <w:sz w:val="15"/>
        </w:rPr>
        <w:t xml:space="preserve"> </w:t>
      </w:r>
      <w:r>
        <w:rPr>
          <w:rFonts w:ascii="Arial"/>
          <w:i/>
          <w:color w:val="666666"/>
          <w:sz w:val="15"/>
        </w:rPr>
        <w:t>key</w:t>
      </w:r>
      <w:r>
        <w:rPr>
          <w:rFonts w:ascii="Arial"/>
          <w:i/>
          <w:color w:val="666666"/>
          <w:spacing w:val="-4"/>
          <w:sz w:val="15"/>
        </w:rPr>
        <w:t xml:space="preserve"> </w:t>
      </w:r>
      <w:r>
        <w:rPr>
          <w:rFonts w:ascii="Arial"/>
          <w:i/>
          <w:color w:val="666666"/>
          <w:sz w:val="15"/>
        </w:rPr>
        <w:t>evidence:</w:t>
      </w:r>
      <w:r>
        <w:rPr>
          <w:rFonts w:ascii="Arial"/>
          <w:i/>
          <w:color w:val="666666"/>
          <w:spacing w:val="-6"/>
          <w:sz w:val="15"/>
        </w:rPr>
        <w:t xml:space="preserve"> </w:t>
      </w:r>
      <w:r>
        <w:rPr>
          <w:rFonts w:ascii="Arial"/>
          <w:i/>
          <w:color w:val="666666"/>
          <w:sz w:val="15"/>
        </w:rPr>
        <w:t>Wednesday</w:t>
      </w:r>
      <w:r>
        <w:rPr>
          <w:rFonts w:ascii="Arial"/>
          <w:i/>
          <w:color w:val="666666"/>
          <w:spacing w:val="-4"/>
          <w:sz w:val="15"/>
        </w:rPr>
        <w:t xml:space="preserve"> </w:t>
      </w:r>
      <w:r>
        <w:rPr>
          <w:rFonts w:ascii="Arial"/>
          <w:i/>
          <w:color w:val="666666"/>
          <w:sz w:val="15"/>
        </w:rPr>
        <w:t>intended</w:t>
      </w:r>
      <w:r>
        <w:rPr>
          <w:rFonts w:ascii="Arial"/>
          <w:i/>
          <w:color w:val="666666"/>
          <w:spacing w:val="-3"/>
          <w:sz w:val="15"/>
        </w:rPr>
        <w:t xml:space="preserve"> </w:t>
      </w:r>
      <w:r>
        <w:rPr>
          <w:rFonts w:ascii="Arial"/>
          <w:i/>
          <w:color w:val="666666"/>
          <w:sz w:val="15"/>
        </w:rPr>
        <w:t>social</w:t>
      </w:r>
      <w:r>
        <w:rPr>
          <w:rFonts w:ascii="Arial"/>
          <w:i/>
          <w:color w:val="666666"/>
          <w:spacing w:val="-3"/>
          <w:sz w:val="15"/>
        </w:rPr>
        <w:t xml:space="preserve"> </w:t>
      </w:r>
      <w:r>
        <w:rPr>
          <w:rFonts w:ascii="Arial"/>
          <w:i/>
          <w:color w:val="666666"/>
          <w:sz w:val="15"/>
        </w:rPr>
        <w:t>and</w:t>
      </w:r>
      <w:r>
        <w:rPr>
          <w:rFonts w:ascii="Arial"/>
          <w:i/>
          <w:color w:val="666666"/>
          <w:spacing w:val="-3"/>
          <w:sz w:val="15"/>
        </w:rPr>
        <w:t xml:space="preserve"> </w:t>
      </w:r>
      <w:r>
        <w:rPr>
          <w:rFonts w:ascii="Arial"/>
          <w:i/>
          <w:color w:val="666666"/>
          <w:sz w:val="15"/>
        </w:rPr>
        <w:t>lifestyle</w:t>
      </w:r>
      <w:r>
        <w:rPr>
          <w:rFonts w:ascii="Arial"/>
          <w:i/>
          <w:color w:val="666666"/>
          <w:spacing w:val="-2"/>
          <w:sz w:val="15"/>
        </w:rPr>
        <w:t xml:space="preserve"> progress.</w:t>
      </w:r>
    </w:p>
    <w:p w14:paraId="6888810F" w14:textId="77777777" w:rsidR="00F9164C" w:rsidRDefault="00F9164C">
      <w:pPr>
        <w:rPr>
          <w:rFonts w:ascii="Arial"/>
          <w:i/>
          <w:sz w:val="15"/>
        </w:rPr>
        <w:sectPr w:rsidR="00F9164C">
          <w:pgSz w:w="12240" w:h="15840"/>
          <w:pgMar w:top="1340" w:right="0" w:bottom="540" w:left="0" w:header="0" w:footer="313" w:gutter="0"/>
          <w:cols w:space="720"/>
        </w:sectPr>
      </w:pPr>
    </w:p>
    <w:p w14:paraId="57CC02E0" w14:textId="77777777" w:rsidR="00F9164C" w:rsidRDefault="00F9164C">
      <w:pPr>
        <w:pStyle w:val="BodyText"/>
        <w:spacing w:before="6"/>
        <w:rPr>
          <w:rFonts w:ascii="Arial"/>
          <w:i/>
          <w:sz w:val="4"/>
        </w:rPr>
      </w:pPr>
    </w:p>
    <w:p w14:paraId="489730D4" w14:textId="77777777" w:rsidR="00F9164C" w:rsidRDefault="00000000">
      <w:pPr>
        <w:ind w:left="2580"/>
        <w:rPr>
          <w:rFonts w:ascii="Arial"/>
          <w:sz w:val="20"/>
        </w:rPr>
      </w:pPr>
      <w:r>
        <w:rPr>
          <w:rFonts w:ascii="Arial"/>
          <w:noProof/>
          <w:sz w:val="20"/>
        </w:rPr>
        <w:drawing>
          <wp:inline distT="0" distB="0" distL="0" distR="0" wp14:anchorId="2CF2876F" wp14:editId="6F42794D">
            <wp:extent cx="2400858" cy="5905500"/>
            <wp:effectExtent l="0" t="0" r="0" b="0"/>
            <wp:docPr id="77" name="Image 7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7" name="Image 77"/>
                    <pic:cNvPicPr/>
                  </pic:nvPicPr>
                  <pic:blipFill>
                    <a:blip r:embed="rId64" cstate="print"/>
                    <a:stretch>
                      <a:fillRect/>
                    </a:stretch>
                  </pic:blipFill>
                  <pic:spPr>
                    <a:xfrm>
                      <a:off x="0" y="0"/>
                      <a:ext cx="2400858" cy="5905500"/>
                    </a:xfrm>
                    <a:prstGeom prst="rect">
                      <a:avLst/>
                    </a:prstGeom>
                  </pic:spPr>
                </pic:pic>
              </a:graphicData>
            </a:graphic>
          </wp:inline>
        </w:drawing>
      </w:r>
    </w:p>
    <w:p w14:paraId="6B390C9B" w14:textId="77777777" w:rsidR="00F9164C" w:rsidRDefault="00F9164C">
      <w:pPr>
        <w:pStyle w:val="BodyText"/>
        <w:rPr>
          <w:rFonts w:ascii="Arial"/>
          <w:i/>
          <w:sz w:val="15"/>
        </w:rPr>
      </w:pPr>
    </w:p>
    <w:p w14:paraId="06A57D1D" w14:textId="77777777" w:rsidR="00F9164C" w:rsidRDefault="00F9164C">
      <w:pPr>
        <w:pStyle w:val="BodyText"/>
        <w:rPr>
          <w:rFonts w:ascii="Arial"/>
          <w:i/>
          <w:sz w:val="15"/>
        </w:rPr>
      </w:pPr>
    </w:p>
    <w:p w14:paraId="15BD7D1B" w14:textId="77777777" w:rsidR="00F9164C" w:rsidRDefault="00F9164C">
      <w:pPr>
        <w:pStyle w:val="BodyText"/>
        <w:rPr>
          <w:rFonts w:ascii="Arial"/>
          <w:i/>
          <w:sz w:val="15"/>
        </w:rPr>
      </w:pPr>
    </w:p>
    <w:p w14:paraId="217537CC" w14:textId="77777777" w:rsidR="00F9164C" w:rsidRDefault="00F9164C">
      <w:pPr>
        <w:pStyle w:val="BodyText"/>
        <w:rPr>
          <w:rFonts w:ascii="Arial"/>
          <w:i/>
          <w:sz w:val="15"/>
        </w:rPr>
      </w:pPr>
    </w:p>
    <w:p w14:paraId="28EA4F6C" w14:textId="77777777" w:rsidR="00F9164C" w:rsidRDefault="00F9164C">
      <w:pPr>
        <w:pStyle w:val="BodyText"/>
        <w:rPr>
          <w:rFonts w:ascii="Arial"/>
          <w:i/>
          <w:sz w:val="15"/>
        </w:rPr>
      </w:pPr>
    </w:p>
    <w:p w14:paraId="3FF5B28F" w14:textId="77777777" w:rsidR="00F9164C" w:rsidRDefault="00F9164C">
      <w:pPr>
        <w:pStyle w:val="BodyText"/>
        <w:rPr>
          <w:rFonts w:ascii="Arial"/>
          <w:i/>
          <w:sz w:val="15"/>
        </w:rPr>
      </w:pPr>
    </w:p>
    <w:p w14:paraId="4FCFE6FF" w14:textId="77777777" w:rsidR="00F9164C" w:rsidRDefault="00F9164C">
      <w:pPr>
        <w:pStyle w:val="BodyText"/>
        <w:spacing w:before="138"/>
        <w:rPr>
          <w:rFonts w:ascii="Arial"/>
          <w:i/>
          <w:sz w:val="15"/>
        </w:rPr>
      </w:pPr>
    </w:p>
    <w:p w14:paraId="75DDB6AD" w14:textId="77777777" w:rsidR="00F9164C" w:rsidRDefault="00000000">
      <w:pPr>
        <w:spacing w:before="1"/>
        <w:ind w:left="10" w:right="12"/>
        <w:jc w:val="center"/>
        <w:rPr>
          <w:rFonts w:ascii="Arial"/>
          <w:i/>
          <w:sz w:val="15"/>
        </w:rPr>
      </w:pPr>
      <w:r>
        <w:rPr>
          <w:rFonts w:ascii="Arial"/>
          <w:i/>
          <w:color w:val="666666"/>
          <w:sz w:val="15"/>
        </w:rPr>
        <w:t>The</w:t>
      </w:r>
      <w:r>
        <w:rPr>
          <w:rFonts w:ascii="Arial"/>
          <w:i/>
          <w:color w:val="666666"/>
          <w:spacing w:val="-5"/>
          <w:sz w:val="15"/>
        </w:rPr>
        <w:t xml:space="preserve"> </w:t>
      </w:r>
      <w:r>
        <w:rPr>
          <w:rFonts w:ascii="Arial"/>
          <w:i/>
          <w:color w:val="666666"/>
          <w:sz w:val="15"/>
        </w:rPr>
        <w:t>answer</w:t>
      </w:r>
      <w:r>
        <w:rPr>
          <w:rFonts w:ascii="Arial"/>
          <w:i/>
          <w:color w:val="666666"/>
          <w:spacing w:val="-3"/>
          <w:sz w:val="15"/>
        </w:rPr>
        <w:t xml:space="preserve"> </w:t>
      </w:r>
      <w:r>
        <w:rPr>
          <w:rFonts w:ascii="Arial"/>
          <w:i/>
          <w:color w:val="666666"/>
          <w:sz w:val="15"/>
        </w:rPr>
        <w:t>key</w:t>
      </w:r>
      <w:r>
        <w:rPr>
          <w:rFonts w:ascii="Arial"/>
          <w:i/>
          <w:color w:val="666666"/>
          <w:spacing w:val="-3"/>
          <w:sz w:val="15"/>
        </w:rPr>
        <w:t xml:space="preserve"> </w:t>
      </w:r>
      <w:r>
        <w:rPr>
          <w:rFonts w:ascii="Arial"/>
          <w:i/>
          <w:color w:val="666666"/>
          <w:sz w:val="15"/>
        </w:rPr>
        <w:t>requires</w:t>
      </w:r>
      <w:r>
        <w:rPr>
          <w:rFonts w:ascii="Arial"/>
          <w:i/>
          <w:color w:val="666666"/>
          <w:spacing w:val="-3"/>
          <w:sz w:val="15"/>
        </w:rPr>
        <w:t xml:space="preserve"> </w:t>
      </w:r>
      <w:r>
        <w:rPr>
          <w:rFonts w:ascii="Arial"/>
          <w:i/>
          <w:color w:val="666666"/>
          <w:sz w:val="15"/>
        </w:rPr>
        <w:t>weekend</w:t>
      </w:r>
      <w:r>
        <w:rPr>
          <w:rFonts w:ascii="Arial"/>
          <w:i/>
          <w:color w:val="666666"/>
          <w:spacing w:val="-2"/>
          <w:sz w:val="15"/>
        </w:rPr>
        <w:t xml:space="preserve"> </w:t>
      </w:r>
      <w:r>
        <w:rPr>
          <w:rFonts w:ascii="Arial"/>
          <w:i/>
          <w:color w:val="666666"/>
          <w:sz w:val="15"/>
        </w:rPr>
        <w:t>alcohol</w:t>
      </w:r>
      <w:r>
        <w:rPr>
          <w:rFonts w:ascii="Arial"/>
          <w:i/>
          <w:color w:val="666666"/>
          <w:spacing w:val="-2"/>
          <w:sz w:val="15"/>
        </w:rPr>
        <w:t xml:space="preserve"> </w:t>
      </w:r>
      <w:r>
        <w:rPr>
          <w:rFonts w:ascii="Arial"/>
          <w:i/>
          <w:color w:val="666666"/>
          <w:sz w:val="15"/>
        </w:rPr>
        <w:t>use,</w:t>
      </w:r>
      <w:r>
        <w:rPr>
          <w:rFonts w:ascii="Arial"/>
          <w:i/>
          <w:color w:val="666666"/>
          <w:spacing w:val="-5"/>
          <w:sz w:val="15"/>
        </w:rPr>
        <w:t xml:space="preserve"> </w:t>
      </w:r>
      <w:r>
        <w:rPr>
          <w:rFonts w:ascii="Arial"/>
          <w:i/>
          <w:color w:val="666666"/>
          <w:sz w:val="15"/>
        </w:rPr>
        <w:t>walking</w:t>
      </w:r>
      <w:r>
        <w:rPr>
          <w:rFonts w:ascii="Arial"/>
          <w:i/>
          <w:color w:val="666666"/>
          <w:spacing w:val="-2"/>
          <w:sz w:val="15"/>
        </w:rPr>
        <w:t xml:space="preserve"> </w:t>
      </w:r>
      <w:r>
        <w:rPr>
          <w:rFonts w:ascii="Arial"/>
          <w:i/>
          <w:color w:val="666666"/>
          <w:sz w:val="15"/>
        </w:rPr>
        <w:t>most</w:t>
      </w:r>
      <w:r>
        <w:rPr>
          <w:rFonts w:ascii="Arial"/>
          <w:i/>
          <w:color w:val="666666"/>
          <w:spacing w:val="-5"/>
          <w:sz w:val="15"/>
        </w:rPr>
        <w:t xml:space="preserve"> </w:t>
      </w:r>
      <w:r>
        <w:rPr>
          <w:rFonts w:ascii="Arial"/>
          <w:i/>
          <w:color w:val="666666"/>
          <w:sz w:val="15"/>
        </w:rPr>
        <w:t>days,</w:t>
      </w:r>
      <w:r>
        <w:rPr>
          <w:rFonts w:ascii="Arial"/>
          <w:i/>
          <w:color w:val="666666"/>
          <w:spacing w:val="-4"/>
          <w:sz w:val="15"/>
        </w:rPr>
        <w:t xml:space="preserve"> </w:t>
      </w:r>
      <w:r>
        <w:rPr>
          <w:rFonts w:ascii="Arial"/>
          <w:i/>
          <w:color w:val="666666"/>
          <w:sz w:val="15"/>
        </w:rPr>
        <w:t>and</w:t>
      </w:r>
      <w:r>
        <w:rPr>
          <w:rFonts w:ascii="Arial"/>
          <w:i/>
          <w:color w:val="666666"/>
          <w:spacing w:val="-2"/>
          <w:sz w:val="15"/>
        </w:rPr>
        <w:t xml:space="preserve"> </w:t>
      </w:r>
      <w:r>
        <w:rPr>
          <w:rFonts w:ascii="Arial"/>
          <w:i/>
          <w:color w:val="666666"/>
          <w:sz w:val="15"/>
        </w:rPr>
        <w:t>sodium</w:t>
      </w:r>
      <w:r>
        <w:rPr>
          <w:rFonts w:ascii="Arial"/>
          <w:i/>
          <w:color w:val="666666"/>
          <w:spacing w:val="-3"/>
          <w:sz w:val="15"/>
        </w:rPr>
        <w:t xml:space="preserve"> </w:t>
      </w:r>
      <w:r>
        <w:rPr>
          <w:rFonts w:ascii="Arial"/>
          <w:i/>
          <w:color w:val="666666"/>
          <w:spacing w:val="-2"/>
          <w:sz w:val="15"/>
        </w:rPr>
        <w:t>reduction.</w:t>
      </w:r>
    </w:p>
    <w:p w14:paraId="55B5F638" w14:textId="77777777" w:rsidR="00F9164C" w:rsidRDefault="00F9164C">
      <w:pPr>
        <w:pStyle w:val="BodyText"/>
        <w:spacing w:before="13"/>
        <w:rPr>
          <w:rFonts w:ascii="Arial"/>
          <w:i/>
          <w:sz w:val="15"/>
        </w:rPr>
      </w:pPr>
    </w:p>
    <w:p w14:paraId="40B3A76C" w14:textId="77777777" w:rsidR="00F9164C" w:rsidRDefault="00000000">
      <w:pPr>
        <w:pStyle w:val="Heading8"/>
        <w:spacing w:before="0" w:line="273" w:lineRule="auto"/>
        <w:ind w:right="871"/>
      </w:pPr>
      <w:r>
        <w:rPr>
          <w:color w:val="17365D"/>
        </w:rPr>
        <w:t>Issue</w:t>
      </w:r>
      <w:r>
        <w:rPr>
          <w:color w:val="17365D"/>
          <w:spacing w:val="-3"/>
        </w:rPr>
        <w:t xml:space="preserve"> </w:t>
      </w:r>
      <w:r>
        <w:rPr>
          <w:color w:val="17365D"/>
        </w:rPr>
        <w:t>5. Visible</w:t>
      </w:r>
      <w:r>
        <w:rPr>
          <w:color w:val="17365D"/>
          <w:spacing w:val="-8"/>
        </w:rPr>
        <w:t xml:space="preserve"> </w:t>
      </w:r>
      <w:r>
        <w:rPr>
          <w:color w:val="17365D"/>
        </w:rPr>
        <w:t>Wednesday</w:t>
      </w:r>
      <w:r>
        <w:rPr>
          <w:color w:val="17365D"/>
          <w:spacing w:val="-3"/>
        </w:rPr>
        <w:t xml:space="preserve"> </w:t>
      </w:r>
      <w:r>
        <w:rPr>
          <w:color w:val="17365D"/>
        </w:rPr>
        <w:t>vital signs</w:t>
      </w:r>
      <w:r>
        <w:rPr>
          <w:color w:val="17365D"/>
          <w:spacing w:val="-3"/>
        </w:rPr>
        <w:t xml:space="preserve"> </w:t>
      </w:r>
      <w:r>
        <w:rPr>
          <w:color w:val="17365D"/>
        </w:rPr>
        <w:t>and</w:t>
      </w:r>
      <w:r>
        <w:rPr>
          <w:color w:val="17365D"/>
          <w:spacing w:val="-4"/>
        </w:rPr>
        <w:t xml:space="preserve"> </w:t>
      </w:r>
      <w:r>
        <w:rPr>
          <w:color w:val="17365D"/>
        </w:rPr>
        <w:t>weight</w:t>
      </w:r>
      <w:r>
        <w:rPr>
          <w:color w:val="17365D"/>
          <w:spacing w:val="-6"/>
        </w:rPr>
        <w:t xml:space="preserve"> </w:t>
      </w:r>
      <w:r>
        <w:rPr>
          <w:color w:val="17365D"/>
        </w:rPr>
        <w:t>differ</w:t>
      </w:r>
      <w:r>
        <w:rPr>
          <w:color w:val="17365D"/>
          <w:spacing w:val="-3"/>
        </w:rPr>
        <w:t xml:space="preserve"> </w:t>
      </w:r>
      <w:r>
        <w:rPr>
          <w:color w:val="17365D"/>
        </w:rPr>
        <w:t>from</w:t>
      </w:r>
      <w:r>
        <w:rPr>
          <w:color w:val="17365D"/>
          <w:spacing w:val="-3"/>
        </w:rPr>
        <w:t xml:space="preserve"> </w:t>
      </w:r>
      <w:r>
        <w:rPr>
          <w:color w:val="17365D"/>
        </w:rPr>
        <w:t>the</w:t>
      </w:r>
      <w:r>
        <w:rPr>
          <w:color w:val="17365D"/>
          <w:spacing w:val="-3"/>
        </w:rPr>
        <w:t xml:space="preserve"> </w:t>
      </w:r>
      <w:r>
        <w:rPr>
          <w:color w:val="17365D"/>
        </w:rPr>
        <w:t>official</w:t>
      </w:r>
      <w:r>
        <w:rPr>
          <w:color w:val="17365D"/>
          <w:spacing w:val="-4"/>
        </w:rPr>
        <w:t xml:space="preserve"> </w:t>
      </w:r>
      <w:r>
        <w:rPr>
          <w:color w:val="17365D"/>
        </w:rPr>
        <w:t>answer</w:t>
      </w:r>
      <w:r>
        <w:rPr>
          <w:color w:val="17365D"/>
          <w:spacing w:val="-3"/>
        </w:rPr>
        <w:t xml:space="preserve"> </w:t>
      </w:r>
      <w:r>
        <w:rPr>
          <w:color w:val="17365D"/>
        </w:rPr>
        <w:t>key</w:t>
      </w:r>
      <w:r>
        <w:rPr>
          <w:color w:val="17365D"/>
          <w:spacing w:val="-3"/>
        </w:rPr>
        <w:t xml:space="preserve"> </w:t>
      </w:r>
      <w:r>
        <w:rPr>
          <w:color w:val="17365D"/>
        </w:rPr>
        <w:t>while</w:t>
      </w:r>
      <w:r>
        <w:rPr>
          <w:color w:val="17365D"/>
          <w:spacing w:val="-3"/>
        </w:rPr>
        <w:t xml:space="preserve"> </w:t>
      </w:r>
      <w:r>
        <w:rPr>
          <w:color w:val="17365D"/>
        </w:rPr>
        <w:t>the</w:t>
      </w:r>
      <w:r>
        <w:rPr>
          <w:color w:val="17365D"/>
          <w:spacing w:val="-3"/>
        </w:rPr>
        <w:t xml:space="preserve"> </w:t>
      </w:r>
      <w:r>
        <w:rPr>
          <w:color w:val="17365D"/>
        </w:rPr>
        <w:t>grader accepts the live values</w:t>
      </w:r>
    </w:p>
    <w:p w14:paraId="472AB559" w14:textId="77777777" w:rsidR="00F9164C" w:rsidRDefault="00000000">
      <w:pPr>
        <w:spacing w:before="83" w:line="244" w:lineRule="auto"/>
        <w:ind w:left="835" w:right="1000"/>
        <w:jc w:val="both"/>
        <w:rPr>
          <w:sz w:val="18"/>
        </w:rPr>
      </w:pPr>
      <w:r>
        <w:rPr>
          <w:rFonts w:ascii="Arial"/>
          <w:b/>
          <w:color w:val="17365D"/>
          <w:sz w:val="18"/>
        </w:rPr>
        <w:t>What</w:t>
      </w:r>
      <w:r>
        <w:rPr>
          <w:rFonts w:ascii="Arial"/>
          <w:b/>
          <w:color w:val="17365D"/>
          <w:spacing w:val="-2"/>
          <w:sz w:val="18"/>
        </w:rPr>
        <w:t xml:space="preserve"> </w:t>
      </w:r>
      <w:r>
        <w:rPr>
          <w:rFonts w:ascii="Arial"/>
          <w:b/>
          <w:color w:val="17365D"/>
          <w:sz w:val="18"/>
        </w:rPr>
        <w:t>the</w:t>
      </w:r>
      <w:r>
        <w:rPr>
          <w:rFonts w:ascii="Arial"/>
          <w:b/>
          <w:color w:val="17365D"/>
          <w:spacing w:val="-3"/>
          <w:sz w:val="18"/>
        </w:rPr>
        <w:t xml:space="preserve"> </w:t>
      </w:r>
      <w:r>
        <w:rPr>
          <w:rFonts w:ascii="Arial"/>
          <w:b/>
          <w:color w:val="17365D"/>
          <w:sz w:val="18"/>
        </w:rPr>
        <w:t>student</w:t>
      </w:r>
      <w:r>
        <w:rPr>
          <w:rFonts w:ascii="Arial"/>
          <w:b/>
          <w:color w:val="17365D"/>
          <w:spacing w:val="-2"/>
          <w:sz w:val="18"/>
        </w:rPr>
        <w:t xml:space="preserve"> </w:t>
      </w:r>
      <w:r>
        <w:rPr>
          <w:rFonts w:ascii="Arial"/>
          <w:b/>
          <w:color w:val="17365D"/>
          <w:sz w:val="18"/>
        </w:rPr>
        <w:t>saw or</w:t>
      </w:r>
      <w:r>
        <w:rPr>
          <w:rFonts w:ascii="Arial"/>
          <w:b/>
          <w:color w:val="17365D"/>
          <w:spacing w:val="-2"/>
          <w:sz w:val="18"/>
        </w:rPr>
        <w:t xml:space="preserve"> </w:t>
      </w:r>
      <w:r>
        <w:rPr>
          <w:rFonts w:ascii="Arial"/>
          <w:b/>
          <w:color w:val="17365D"/>
          <w:sz w:val="18"/>
        </w:rPr>
        <w:t>heard:</w:t>
      </w:r>
      <w:r>
        <w:rPr>
          <w:rFonts w:ascii="Arial"/>
          <w:b/>
          <w:color w:val="17365D"/>
          <w:spacing w:val="-1"/>
          <w:sz w:val="18"/>
        </w:rPr>
        <w:t xml:space="preserve"> </w:t>
      </w:r>
      <w:r>
        <w:rPr>
          <w:sz w:val="18"/>
        </w:rPr>
        <w:t>The</w:t>
      </w:r>
      <w:r>
        <w:rPr>
          <w:spacing w:val="-2"/>
          <w:sz w:val="18"/>
        </w:rPr>
        <w:t xml:space="preserve"> </w:t>
      </w:r>
      <w:r>
        <w:rPr>
          <w:sz w:val="18"/>
        </w:rPr>
        <w:t>live</w:t>
      </w:r>
      <w:r>
        <w:rPr>
          <w:spacing w:val="-2"/>
          <w:sz w:val="18"/>
        </w:rPr>
        <w:t xml:space="preserve"> </w:t>
      </w:r>
      <w:r>
        <w:rPr>
          <w:sz w:val="18"/>
        </w:rPr>
        <w:t>EMR</w:t>
      </w:r>
      <w:r>
        <w:rPr>
          <w:spacing w:val="-2"/>
          <w:sz w:val="18"/>
        </w:rPr>
        <w:t xml:space="preserve"> </w:t>
      </w:r>
      <w:r>
        <w:rPr>
          <w:sz w:val="18"/>
        </w:rPr>
        <w:t>shows</w:t>
      </w:r>
      <w:r>
        <w:rPr>
          <w:spacing w:val="-2"/>
          <w:sz w:val="18"/>
        </w:rPr>
        <w:t xml:space="preserve"> </w:t>
      </w:r>
      <w:r>
        <w:rPr>
          <w:sz w:val="18"/>
        </w:rPr>
        <w:t>BP</w:t>
      </w:r>
      <w:r>
        <w:rPr>
          <w:spacing w:val="-2"/>
          <w:sz w:val="18"/>
        </w:rPr>
        <w:t xml:space="preserve"> </w:t>
      </w:r>
      <w:r>
        <w:rPr>
          <w:sz w:val="18"/>
        </w:rPr>
        <w:t>106/68</w:t>
      </w:r>
      <w:r>
        <w:rPr>
          <w:spacing w:val="-2"/>
          <w:sz w:val="18"/>
        </w:rPr>
        <w:t xml:space="preserve"> </w:t>
      </w:r>
      <w:r>
        <w:rPr>
          <w:sz w:val="18"/>
        </w:rPr>
        <w:t>mmHg,</w:t>
      </w:r>
      <w:r>
        <w:rPr>
          <w:spacing w:val="-2"/>
          <w:sz w:val="18"/>
        </w:rPr>
        <w:t xml:space="preserve"> </w:t>
      </w:r>
      <w:r>
        <w:rPr>
          <w:sz w:val="18"/>
        </w:rPr>
        <w:t>repeat</w:t>
      </w:r>
      <w:r>
        <w:rPr>
          <w:spacing w:val="-2"/>
          <w:sz w:val="18"/>
        </w:rPr>
        <w:t xml:space="preserve"> </w:t>
      </w:r>
      <w:r>
        <w:rPr>
          <w:sz w:val="18"/>
        </w:rPr>
        <w:t>BP</w:t>
      </w:r>
      <w:r>
        <w:rPr>
          <w:spacing w:val="-2"/>
          <w:sz w:val="18"/>
        </w:rPr>
        <w:t xml:space="preserve"> </w:t>
      </w:r>
      <w:r>
        <w:rPr>
          <w:sz w:val="18"/>
        </w:rPr>
        <w:t>104/66</w:t>
      </w:r>
      <w:r>
        <w:rPr>
          <w:spacing w:val="-2"/>
          <w:sz w:val="18"/>
        </w:rPr>
        <w:t xml:space="preserve"> </w:t>
      </w:r>
      <w:r>
        <w:rPr>
          <w:sz w:val="18"/>
        </w:rPr>
        <w:t>mmHg,</w:t>
      </w:r>
      <w:r>
        <w:rPr>
          <w:spacing w:val="-3"/>
          <w:sz w:val="18"/>
        </w:rPr>
        <w:t xml:space="preserve"> </w:t>
      </w:r>
      <w:r>
        <w:rPr>
          <w:sz w:val="18"/>
        </w:rPr>
        <w:t>HR</w:t>
      </w:r>
      <w:r>
        <w:rPr>
          <w:spacing w:val="-2"/>
          <w:sz w:val="18"/>
        </w:rPr>
        <w:t xml:space="preserve"> </w:t>
      </w:r>
      <w:r>
        <w:rPr>
          <w:sz w:val="18"/>
        </w:rPr>
        <w:t>62</w:t>
      </w:r>
      <w:r>
        <w:rPr>
          <w:spacing w:val="-2"/>
          <w:sz w:val="18"/>
        </w:rPr>
        <w:t xml:space="preserve"> </w:t>
      </w:r>
      <w:r>
        <w:rPr>
          <w:sz w:val="18"/>
        </w:rPr>
        <w:t>bpm,</w:t>
      </w:r>
      <w:r>
        <w:rPr>
          <w:spacing w:val="-3"/>
          <w:sz w:val="18"/>
        </w:rPr>
        <w:t xml:space="preserve"> </w:t>
      </w:r>
      <w:r>
        <w:rPr>
          <w:sz w:val="18"/>
        </w:rPr>
        <w:t>temperature</w:t>
      </w:r>
      <w:r>
        <w:rPr>
          <w:spacing w:val="-2"/>
          <w:sz w:val="18"/>
        </w:rPr>
        <w:t xml:space="preserve"> </w:t>
      </w:r>
      <w:r>
        <w:rPr>
          <w:sz w:val="18"/>
        </w:rPr>
        <w:t>98.6 F, SpO2 97%, and weight 101 kg.</w:t>
      </w:r>
    </w:p>
    <w:p w14:paraId="4C7BEC60" w14:textId="77777777" w:rsidR="00F9164C" w:rsidRDefault="00000000">
      <w:pPr>
        <w:pStyle w:val="BodyText"/>
        <w:spacing w:before="78" w:line="247" w:lineRule="auto"/>
        <w:ind w:left="835" w:right="920"/>
        <w:jc w:val="both"/>
      </w:pPr>
      <w:proofErr w:type="gramStart"/>
      <w:r>
        <w:rPr>
          <w:rFonts w:ascii="Arial"/>
          <w:b/>
          <w:color w:val="17365D"/>
        </w:rPr>
        <w:t>What</w:t>
      </w:r>
      <w:r>
        <w:rPr>
          <w:rFonts w:ascii="Arial"/>
          <w:b/>
          <w:color w:val="17365D"/>
          <w:spacing w:val="-2"/>
        </w:rPr>
        <w:t xml:space="preserve"> </w:t>
      </w:r>
      <w:r>
        <w:rPr>
          <w:rFonts w:ascii="Arial"/>
          <w:b/>
          <w:color w:val="17365D"/>
        </w:rPr>
        <w:t>the</w:t>
      </w:r>
      <w:proofErr w:type="gramEnd"/>
      <w:r>
        <w:rPr>
          <w:rFonts w:ascii="Arial"/>
          <w:b/>
          <w:color w:val="17365D"/>
          <w:spacing w:val="-3"/>
        </w:rPr>
        <w:t xml:space="preserve"> </w:t>
      </w:r>
      <w:r>
        <w:rPr>
          <w:rFonts w:ascii="Arial"/>
          <w:b/>
          <w:color w:val="17365D"/>
        </w:rPr>
        <w:t>grader</w:t>
      </w:r>
      <w:r>
        <w:rPr>
          <w:rFonts w:ascii="Arial"/>
          <w:b/>
          <w:color w:val="17365D"/>
          <w:spacing w:val="-2"/>
        </w:rPr>
        <w:t xml:space="preserve"> </w:t>
      </w:r>
      <w:r>
        <w:rPr>
          <w:rFonts w:ascii="Arial"/>
          <w:b/>
          <w:color w:val="17365D"/>
        </w:rPr>
        <w:t>expected:</w:t>
      </w:r>
      <w:r>
        <w:rPr>
          <w:rFonts w:ascii="Arial"/>
          <w:b/>
          <w:color w:val="17365D"/>
          <w:spacing w:val="-2"/>
        </w:rPr>
        <w:t xml:space="preserve"> </w:t>
      </w:r>
      <w:r>
        <w:t>The</w:t>
      </w:r>
      <w:r>
        <w:rPr>
          <w:spacing w:val="-2"/>
        </w:rPr>
        <w:t xml:space="preserve"> </w:t>
      </w:r>
      <w:r>
        <w:t>official</w:t>
      </w:r>
      <w:r>
        <w:rPr>
          <w:spacing w:val="-2"/>
        </w:rPr>
        <w:t xml:space="preserve"> </w:t>
      </w:r>
      <w:r>
        <w:t>Wednesday</w:t>
      </w:r>
      <w:r>
        <w:rPr>
          <w:spacing w:val="-2"/>
        </w:rPr>
        <w:t xml:space="preserve"> </w:t>
      </w:r>
      <w:r>
        <w:t>answer</w:t>
      </w:r>
      <w:r>
        <w:rPr>
          <w:spacing w:val="-2"/>
        </w:rPr>
        <w:t xml:space="preserve"> </w:t>
      </w:r>
      <w:r>
        <w:t>key</w:t>
      </w:r>
      <w:r>
        <w:rPr>
          <w:spacing w:val="-3"/>
        </w:rPr>
        <w:t xml:space="preserve"> </w:t>
      </w:r>
      <w:r>
        <w:t>expects</w:t>
      </w:r>
      <w:r>
        <w:rPr>
          <w:spacing w:val="-2"/>
        </w:rPr>
        <w:t xml:space="preserve"> </w:t>
      </w:r>
      <w:r>
        <w:t>BP</w:t>
      </w:r>
      <w:r>
        <w:rPr>
          <w:spacing w:val="-2"/>
        </w:rPr>
        <w:t xml:space="preserve"> </w:t>
      </w:r>
      <w:r>
        <w:t>118/72</w:t>
      </w:r>
      <w:r>
        <w:rPr>
          <w:spacing w:val="-2"/>
        </w:rPr>
        <w:t xml:space="preserve"> </w:t>
      </w:r>
      <w:r>
        <w:t>mmHg,</w:t>
      </w:r>
      <w:r>
        <w:rPr>
          <w:spacing w:val="-2"/>
        </w:rPr>
        <w:t xml:space="preserve"> </w:t>
      </w:r>
      <w:r>
        <w:t>HR</w:t>
      </w:r>
      <w:r>
        <w:rPr>
          <w:spacing w:val="-2"/>
        </w:rPr>
        <w:t xml:space="preserve"> </w:t>
      </w:r>
      <w:r>
        <w:t>68</w:t>
      </w:r>
      <w:r>
        <w:rPr>
          <w:spacing w:val="-3"/>
        </w:rPr>
        <w:t xml:space="preserve"> </w:t>
      </w:r>
      <w:r>
        <w:t>bpm,</w:t>
      </w:r>
      <w:r>
        <w:rPr>
          <w:spacing w:val="-2"/>
        </w:rPr>
        <w:t xml:space="preserve"> </w:t>
      </w:r>
      <w:r>
        <w:t>temperature</w:t>
      </w:r>
      <w:r>
        <w:rPr>
          <w:spacing w:val="-2"/>
        </w:rPr>
        <w:t xml:space="preserve"> </w:t>
      </w:r>
      <w:r>
        <w:t>98.2</w:t>
      </w:r>
      <w:r>
        <w:rPr>
          <w:spacing w:val="-2"/>
        </w:rPr>
        <w:t xml:space="preserve"> </w:t>
      </w:r>
      <w:r>
        <w:t>F,</w:t>
      </w:r>
      <w:r>
        <w:rPr>
          <w:spacing w:val="-2"/>
        </w:rPr>
        <w:t xml:space="preserve"> </w:t>
      </w:r>
      <w:r>
        <w:t>SpO2 98%</w:t>
      </w:r>
      <w:r>
        <w:rPr>
          <w:spacing w:val="-2"/>
        </w:rPr>
        <w:t xml:space="preserve"> </w:t>
      </w:r>
      <w:r>
        <w:t>on</w:t>
      </w:r>
      <w:r>
        <w:rPr>
          <w:spacing w:val="-2"/>
        </w:rPr>
        <w:t xml:space="preserve"> </w:t>
      </w:r>
      <w:r>
        <w:t>room</w:t>
      </w:r>
      <w:r>
        <w:rPr>
          <w:spacing w:val="-2"/>
        </w:rPr>
        <w:t xml:space="preserve"> </w:t>
      </w:r>
      <w:r>
        <w:t>air,</w:t>
      </w:r>
      <w:r>
        <w:rPr>
          <w:spacing w:val="-2"/>
        </w:rPr>
        <w:t xml:space="preserve"> </w:t>
      </w:r>
      <w:r>
        <w:t>and</w:t>
      </w:r>
      <w:r>
        <w:rPr>
          <w:spacing w:val="-2"/>
        </w:rPr>
        <w:t xml:space="preserve"> </w:t>
      </w:r>
      <w:r>
        <w:t>weight</w:t>
      </w:r>
      <w:r>
        <w:rPr>
          <w:spacing w:val="-1"/>
        </w:rPr>
        <w:t xml:space="preserve"> </w:t>
      </w:r>
      <w:r>
        <w:t>99</w:t>
      </w:r>
      <w:r>
        <w:rPr>
          <w:spacing w:val="-2"/>
        </w:rPr>
        <w:t xml:space="preserve"> </w:t>
      </w:r>
      <w:r>
        <w:t>kg.</w:t>
      </w:r>
      <w:r>
        <w:rPr>
          <w:spacing w:val="-2"/>
        </w:rPr>
        <w:t xml:space="preserve"> </w:t>
      </w:r>
      <w:r>
        <w:t>The</w:t>
      </w:r>
      <w:r>
        <w:rPr>
          <w:spacing w:val="-2"/>
        </w:rPr>
        <w:t xml:space="preserve"> </w:t>
      </w:r>
      <w:r>
        <w:t>Wednesday</w:t>
      </w:r>
      <w:r>
        <w:rPr>
          <w:spacing w:val="-2"/>
        </w:rPr>
        <w:t xml:space="preserve"> </w:t>
      </w:r>
      <w:r>
        <w:t>grader</w:t>
      </w:r>
      <w:r>
        <w:rPr>
          <w:spacing w:val="-2"/>
        </w:rPr>
        <w:t xml:space="preserve"> </w:t>
      </w:r>
      <w:r>
        <w:t>nevertheless</w:t>
      </w:r>
      <w:r>
        <w:rPr>
          <w:spacing w:val="-2"/>
        </w:rPr>
        <w:t xml:space="preserve"> </w:t>
      </w:r>
      <w:r>
        <w:t>treats</w:t>
      </w:r>
      <w:r>
        <w:rPr>
          <w:spacing w:val="-2"/>
        </w:rPr>
        <w:t xml:space="preserve"> </w:t>
      </w:r>
      <w:r>
        <w:t>the</w:t>
      </w:r>
      <w:r>
        <w:rPr>
          <w:spacing w:val="-2"/>
        </w:rPr>
        <w:t xml:space="preserve"> </w:t>
      </w:r>
      <w:r>
        <w:t>live</w:t>
      </w:r>
      <w:r>
        <w:rPr>
          <w:spacing w:val="-2"/>
        </w:rPr>
        <w:t xml:space="preserve"> </w:t>
      </w:r>
      <w:r>
        <w:t>low</w:t>
      </w:r>
      <w:r>
        <w:rPr>
          <w:spacing w:val="-2"/>
        </w:rPr>
        <w:t xml:space="preserve"> </w:t>
      </w:r>
      <w:r>
        <w:t>blood</w:t>
      </w:r>
      <w:r>
        <w:rPr>
          <w:spacing w:val="-1"/>
        </w:rPr>
        <w:t xml:space="preserve"> </w:t>
      </w:r>
      <w:r>
        <w:t>pressure</w:t>
      </w:r>
      <w:r>
        <w:rPr>
          <w:spacing w:val="-2"/>
        </w:rPr>
        <w:t xml:space="preserve"> </w:t>
      </w:r>
      <w:r>
        <w:t>and</w:t>
      </w:r>
      <w:r>
        <w:rPr>
          <w:spacing w:val="-2"/>
        </w:rPr>
        <w:t xml:space="preserve"> </w:t>
      </w:r>
      <w:r>
        <w:t>orthostasis</w:t>
      </w:r>
      <w:r>
        <w:rPr>
          <w:spacing w:val="-2"/>
        </w:rPr>
        <w:t xml:space="preserve"> </w:t>
      </w:r>
      <w:r>
        <w:t>state as the correct case.</w:t>
      </w:r>
    </w:p>
    <w:p w14:paraId="4927FEEF" w14:textId="77777777" w:rsidR="00F9164C" w:rsidRDefault="00F9164C">
      <w:pPr>
        <w:pStyle w:val="BodyText"/>
        <w:spacing w:line="247" w:lineRule="auto"/>
        <w:jc w:val="both"/>
        <w:sectPr w:rsidR="00F9164C">
          <w:pgSz w:w="12240" w:h="15840"/>
          <w:pgMar w:top="1820" w:right="0" w:bottom="540" w:left="0" w:header="0" w:footer="313" w:gutter="0"/>
          <w:cols w:space="720"/>
        </w:sectPr>
      </w:pPr>
    </w:p>
    <w:p w14:paraId="1E6BEB6C" w14:textId="77777777" w:rsidR="00F9164C" w:rsidRDefault="00000000">
      <w:pPr>
        <w:pStyle w:val="BodyText"/>
        <w:spacing w:before="71" w:line="249" w:lineRule="auto"/>
        <w:ind w:left="835" w:right="871"/>
      </w:pPr>
      <w:r>
        <w:rPr>
          <w:rFonts w:ascii="Arial"/>
          <w:b/>
          <w:color w:val="17365D"/>
        </w:rPr>
        <w:lastRenderedPageBreak/>
        <w:t>Why</w:t>
      </w:r>
      <w:r>
        <w:rPr>
          <w:rFonts w:ascii="Arial"/>
          <w:b/>
          <w:color w:val="17365D"/>
          <w:spacing w:val="-2"/>
        </w:rPr>
        <w:t xml:space="preserve"> </w:t>
      </w:r>
      <w:r>
        <w:rPr>
          <w:rFonts w:ascii="Arial"/>
          <w:b/>
          <w:color w:val="17365D"/>
        </w:rPr>
        <w:t>this</w:t>
      </w:r>
      <w:r>
        <w:rPr>
          <w:rFonts w:ascii="Arial"/>
          <w:b/>
          <w:color w:val="17365D"/>
          <w:spacing w:val="-3"/>
        </w:rPr>
        <w:t xml:space="preserve"> </w:t>
      </w:r>
      <w:r>
        <w:rPr>
          <w:rFonts w:ascii="Arial"/>
          <w:b/>
          <w:color w:val="17365D"/>
        </w:rPr>
        <w:t>is</w:t>
      </w:r>
      <w:r>
        <w:rPr>
          <w:rFonts w:ascii="Arial"/>
          <w:b/>
          <w:color w:val="17365D"/>
          <w:spacing w:val="-2"/>
        </w:rPr>
        <w:t xml:space="preserve"> </w:t>
      </w:r>
      <w:r>
        <w:rPr>
          <w:rFonts w:ascii="Arial"/>
          <w:b/>
          <w:color w:val="17365D"/>
        </w:rPr>
        <w:t>a</w:t>
      </w:r>
      <w:r>
        <w:rPr>
          <w:rFonts w:ascii="Arial"/>
          <w:b/>
          <w:color w:val="17365D"/>
          <w:spacing w:val="-3"/>
        </w:rPr>
        <w:t xml:space="preserve"> </w:t>
      </w:r>
      <w:r>
        <w:rPr>
          <w:rFonts w:ascii="Arial"/>
          <w:b/>
          <w:color w:val="17365D"/>
        </w:rPr>
        <w:t>problem:</w:t>
      </w:r>
      <w:r>
        <w:rPr>
          <w:rFonts w:ascii="Arial"/>
          <w:b/>
          <w:color w:val="17365D"/>
          <w:spacing w:val="-1"/>
        </w:rPr>
        <w:t xml:space="preserve"> </w:t>
      </w:r>
      <w:r>
        <w:t>These</w:t>
      </w:r>
      <w:r>
        <w:rPr>
          <w:spacing w:val="-2"/>
        </w:rPr>
        <w:t xml:space="preserve"> </w:t>
      </w:r>
      <w:r>
        <w:t>are</w:t>
      </w:r>
      <w:r>
        <w:rPr>
          <w:spacing w:val="-3"/>
        </w:rPr>
        <w:t xml:space="preserve"> </w:t>
      </w:r>
      <w:r>
        <w:t>not</w:t>
      </w:r>
      <w:r>
        <w:rPr>
          <w:spacing w:val="-2"/>
        </w:rPr>
        <w:t xml:space="preserve"> </w:t>
      </w:r>
      <w:r>
        <w:t>trivial</w:t>
      </w:r>
      <w:r>
        <w:rPr>
          <w:spacing w:val="-2"/>
        </w:rPr>
        <w:t xml:space="preserve"> </w:t>
      </w:r>
      <w:r>
        <w:t>differences.</w:t>
      </w:r>
      <w:r>
        <w:rPr>
          <w:spacing w:val="-3"/>
        </w:rPr>
        <w:t xml:space="preserve"> </w:t>
      </w:r>
      <w:r>
        <w:t>They</w:t>
      </w:r>
      <w:r>
        <w:rPr>
          <w:spacing w:val="-2"/>
        </w:rPr>
        <w:t xml:space="preserve"> </w:t>
      </w:r>
      <w:r>
        <w:t>determine</w:t>
      </w:r>
      <w:r>
        <w:rPr>
          <w:spacing w:val="-2"/>
        </w:rPr>
        <w:t xml:space="preserve"> </w:t>
      </w:r>
      <w:r>
        <w:t>whether</w:t>
      </w:r>
      <w:r>
        <w:rPr>
          <w:spacing w:val="-2"/>
        </w:rPr>
        <w:t xml:space="preserve"> </w:t>
      </w:r>
      <w:r>
        <w:t>GDMT</w:t>
      </w:r>
      <w:r>
        <w:rPr>
          <w:spacing w:val="-2"/>
        </w:rPr>
        <w:t xml:space="preserve"> </w:t>
      </w:r>
      <w:r>
        <w:t>should</w:t>
      </w:r>
      <w:r>
        <w:rPr>
          <w:spacing w:val="-3"/>
        </w:rPr>
        <w:t xml:space="preserve"> </w:t>
      </w:r>
      <w:r>
        <w:t>be</w:t>
      </w:r>
      <w:r>
        <w:rPr>
          <w:spacing w:val="-2"/>
        </w:rPr>
        <w:t xml:space="preserve"> </w:t>
      </w:r>
      <w:r>
        <w:t>titrated,</w:t>
      </w:r>
      <w:r>
        <w:rPr>
          <w:spacing w:val="-2"/>
        </w:rPr>
        <w:t xml:space="preserve"> </w:t>
      </w:r>
      <w:r>
        <w:t>held,</w:t>
      </w:r>
      <w:r>
        <w:rPr>
          <w:spacing w:val="-3"/>
        </w:rPr>
        <w:t xml:space="preserve"> </w:t>
      </w:r>
      <w:r>
        <w:t>or</w:t>
      </w:r>
      <w:r>
        <w:rPr>
          <w:spacing w:val="-2"/>
        </w:rPr>
        <w:t xml:space="preserve"> </w:t>
      </w:r>
      <w:r>
        <w:t>deescalated. The answer key and grader should not point to different objective states.</w:t>
      </w:r>
    </w:p>
    <w:p w14:paraId="2D33447C" w14:textId="77777777" w:rsidR="00F9164C" w:rsidRDefault="00000000">
      <w:pPr>
        <w:pStyle w:val="BodyText"/>
        <w:spacing w:before="75" w:line="242" w:lineRule="auto"/>
        <w:ind w:left="835" w:right="871"/>
      </w:pPr>
      <w:r>
        <w:rPr>
          <w:rFonts w:ascii="Arial"/>
          <w:b/>
          <w:color w:val="17365D"/>
        </w:rPr>
        <w:t>Suggested</w:t>
      </w:r>
      <w:r>
        <w:rPr>
          <w:rFonts w:ascii="Arial"/>
          <w:b/>
          <w:color w:val="17365D"/>
          <w:spacing w:val="-3"/>
        </w:rPr>
        <w:t xml:space="preserve"> </w:t>
      </w:r>
      <w:r>
        <w:rPr>
          <w:rFonts w:ascii="Arial"/>
          <w:b/>
          <w:color w:val="17365D"/>
        </w:rPr>
        <w:t>fix:</w:t>
      </w:r>
      <w:r>
        <w:rPr>
          <w:rFonts w:ascii="Arial"/>
          <w:b/>
          <w:color w:val="17365D"/>
          <w:spacing w:val="-2"/>
        </w:rPr>
        <w:t xml:space="preserve"> </w:t>
      </w:r>
      <w:r>
        <w:t>Create</w:t>
      </w:r>
      <w:r>
        <w:rPr>
          <w:spacing w:val="-2"/>
        </w:rPr>
        <w:t xml:space="preserve"> </w:t>
      </w:r>
      <w:r>
        <w:t>one</w:t>
      </w:r>
      <w:r>
        <w:rPr>
          <w:spacing w:val="-2"/>
        </w:rPr>
        <w:t xml:space="preserve"> </w:t>
      </w:r>
      <w:r>
        <w:t>Wednesday</w:t>
      </w:r>
      <w:r>
        <w:rPr>
          <w:spacing w:val="-2"/>
        </w:rPr>
        <w:t xml:space="preserve"> </w:t>
      </w:r>
      <w:r>
        <w:t>objective</w:t>
      </w:r>
      <w:r>
        <w:rPr>
          <w:spacing w:val="-3"/>
        </w:rPr>
        <w:t xml:space="preserve"> </w:t>
      </w:r>
      <w:r>
        <w:t>dataset</w:t>
      </w:r>
      <w:r>
        <w:rPr>
          <w:spacing w:val="-2"/>
        </w:rPr>
        <w:t xml:space="preserve"> </w:t>
      </w:r>
      <w:r>
        <w:t>and</w:t>
      </w:r>
      <w:r>
        <w:rPr>
          <w:spacing w:val="-3"/>
        </w:rPr>
        <w:t xml:space="preserve"> </w:t>
      </w:r>
      <w:r>
        <w:t>use</w:t>
      </w:r>
      <w:r>
        <w:rPr>
          <w:spacing w:val="-2"/>
        </w:rPr>
        <w:t xml:space="preserve"> </w:t>
      </w:r>
      <w:r>
        <w:t>it</w:t>
      </w:r>
      <w:r>
        <w:rPr>
          <w:spacing w:val="-2"/>
        </w:rPr>
        <w:t xml:space="preserve"> </w:t>
      </w:r>
      <w:r>
        <w:t>for</w:t>
      </w:r>
      <w:r>
        <w:rPr>
          <w:spacing w:val="-2"/>
        </w:rPr>
        <w:t xml:space="preserve"> </w:t>
      </w:r>
      <w:r>
        <w:t>the</w:t>
      </w:r>
      <w:r>
        <w:rPr>
          <w:spacing w:val="-2"/>
        </w:rPr>
        <w:t xml:space="preserve"> </w:t>
      </w:r>
      <w:r>
        <w:t>answer</w:t>
      </w:r>
      <w:r>
        <w:rPr>
          <w:spacing w:val="-2"/>
        </w:rPr>
        <w:t xml:space="preserve"> </w:t>
      </w:r>
      <w:r>
        <w:t>key,</w:t>
      </w:r>
      <w:r>
        <w:rPr>
          <w:spacing w:val="-2"/>
        </w:rPr>
        <w:t xml:space="preserve"> </w:t>
      </w:r>
      <w:r>
        <w:t>live</w:t>
      </w:r>
      <w:r>
        <w:rPr>
          <w:spacing w:val="-2"/>
        </w:rPr>
        <w:t xml:space="preserve"> </w:t>
      </w:r>
      <w:r>
        <w:t>EMR,</w:t>
      </w:r>
      <w:r>
        <w:rPr>
          <w:spacing w:val="-3"/>
        </w:rPr>
        <w:t xml:space="preserve"> </w:t>
      </w:r>
      <w:r>
        <w:t>and</w:t>
      </w:r>
      <w:r>
        <w:rPr>
          <w:spacing w:val="-2"/>
        </w:rPr>
        <w:t xml:space="preserve"> </w:t>
      </w:r>
      <w:r>
        <w:t>grader.</w:t>
      </w:r>
      <w:r>
        <w:rPr>
          <w:spacing w:val="-2"/>
        </w:rPr>
        <w:t xml:space="preserve"> </w:t>
      </w:r>
      <w:r>
        <w:t>Regression</w:t>
      </w:r>
      <w:r>
        <w:rPr>
          <w:spacing w:val="-3"/>
        </w:rPr>
        <w:t xml:space="preserve"> </w:t>
      </w:r>
      <w:r>
        <w:t>testing should compare the exact values before release.</w:t>
      </w:r>
    </w:p>
    <w:p w14:paraId="22D71002" w14:textId="77777777" w:rsidR="00F9164C" w:rsidRDefault="00000000">
      <w:pPr>
        <w:spacing w:before="80"/>
        <w:ind w:left="835"/>
        <w:rPr>
          <w:rFonts w:ascii="Arial"/>
          <w:i/>
          <w:sz w:val="15"/>
        </w:rPr>
      </w:pPr>
      <w:r>
        <w:rPr>
          <w:rFonts w:ascii="Arial"/>
          <w:i/>
          <w:noProof/>
          <w:sz w:val="15"/>
        </w:rPr>
        <w:drawing>
          <wp:anchor distT="0" distB="0" distL="0" distR="0" simplePos="0" relativeHeight="487601152" behindDoc="1" locked="0" layoutInCell="1" allowOverlap="1" wp14:anchorId="64345FDA" wp14:editId="484E2927">
            <wp:simplePos x="0" y="0"/>
            <wp:positionH relativeFrom="page">
              <wp:posOffset>1028700</wp:posOffset>
            </wp:positionH>
            <wp:positionV relativeFrom="paragraph">
              <wp:posOffset>190736</wp:posOffset>
            </wp:positionV>
            <wp:extent cx="5669518" cy="4701730"/>
            <wp:effectExtent l="0" t="0" r="0" b="0"/>
            <wp:wrapTopAndBottom/>
            <wp:docPr id="78" name="Image 7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8" name="Image 78"/>
                    <pic:cNvPicPr/>
                  </pic:nvPicPr>
                  <pic:blipFill>
                    <a:blip r:embed="rId65" cstate="print"/>
                    <a:stretch>
                      <a:fillRect/>
                    </a:stretch>
                  </pic:blipFill>
                  <pic:spPr>
                    <a:xfrm>
                      <a:off x="0" y="0"/>
                      <a:ext cx="5669518" cy="4701730"/>
                    </a:xfrm>
                    <a:prstGeom prst="rect">
                      <a:avLst/>
                    </a:prstGeom>
                  </pic:spPr>
                </pic:pic>
              </a:graphicData>
            </a:graphic>
          </wp:anchor>
        </w:drawing>
      </w:r>
      <w:r>
        <w:rPr>
          <w:rFonts w:ascii="Arial"/>
          <w:i/>
          <w:color w:val="666666"/>
          <w:sz w:val="15"/>
        </w:rPr>
        <w:t>Evidence:</w:t>
      </w:r>
      <w:r>
        <w:rPr>
          <w:rFonts w:ascii="Arial"/>
          <w:i/>
          <w:color w:val="666666"/>
          <w:spacing w:val="-5"/>
          <w:sz w:val="15"/>
        </w:rPr>
        <w:t xml:space="preserve"> </w:t>
      </w:r>
      <w:r>
        <w:rPr>
          <w:rFonts w:ascii="Arial"/>
          <w:i/>
          <w:color w:val="666666"/>
          <w:sz w:val="15"/>
        </w:rPr>
        <w:t>Wednesday</w:t>
      </w:r>
      <w:r>
        <w:rPr>
          <w:rFonts w:ascii="Arial"/>
          <w:i/>
          <w:color w:val="666666"/>
          <w:spacing w:val="-3"/>
          <w:sz w:val="15"/>
        </w:rPr>
        <w:t xml:space="preserve"> </w:t>
      </w:r>
      <w:r>
        <w:rPr>
          <w:rFonts w:ascii="Arial"/>
          <w:i/>
          <w:color w:val="666666"/>
          <w:sz w:val="15"/>
        </w:rPr>
        <w:t>live</w:t>
      </w:r>
      <w:r>
        <w:rPr>
          <w:rFonts w:ascii="Arial"/>
          <w:i/>
          <w:color w:val="666666"/>
          <w:spacing w:val="-2"/>
          <w:sz w:val="15"/>
        </w:rPr>
        <w:t xml:space="preserve"> </w:t>
      </w:r>
      <w:r>
        <w:rPr>
          <w:rFonts w:ascii="Arial"/>
          <w:i/>
          <w:color w:val="666666"/>
          <w:sz w:val="15"/>
        </w:rPr>
        <w:t>vital</w:t>
      </w:r>
      <w:r>
        <w:rPr>
          <w:rFonts w:ascii="Arial"/>
          <w:i/>
          <w:color w:val="666666"/>
          <w:spacing w:val="-2"/>
          <w:sz w:val="15"/>
        </w:rPr>
        <w:t xml:space="preserve"> signs.</w:t>
      </w:r>
    </w:p>
    <w:p w14:paraId="2F8DD0BA" w14:textId="77777777" w:rsidR="00F9164C" w:rsidRDefault="00000000">
      <w:pPr>
        <w:spacing w:before="138"/>
        <w:ind w:left="10" w:right="9"/>
        <w:jc w:val="center"/>
        <w:rPr>
          <w:rFonts w:ascii="Arial"/>
          <w:i/>
          <w:sz w:val="15"/>
        </w:rPr>
      </w:pPr>
      <w:r>
        <w:rPr>
          <w:rFonts w:ascii="Arial"/>
          <w:i/>
          <w:color w:val="666666"/>
          <w:sz w:val="15"/>
        </w:rPr>
        <w:t>The</w:t>
      </w:r>
      <w:r>
        <w:rPr>
          <w:rFonts w:ascii="Arial"/>
          <w:i/>
          <w:color w:val="666666"/>
          <w:spacing w:val="-3"/>
          <w:sz w:val="15"/>
        </w:rPr>
        <w:t xml:space="preserve"> </w:t>
      </w:r>
      <w:r>
        <w:rPr>
          <w:rFonts w:ascii="Arial"/>
          <w:i/>
          <w:color w:val="666666"/>
          <w:sz w:val="15"/>
        </w:rPr>
        <w:t>live</w:t>
      </w:r>
      <w:r>
        <w:rPr>
          <w:rFonts w:ascii="Arial"/>
          <w:i/>
          <w:color w:val="666666"/>
          <w:spacing w:val="-3"/>
          <w:sz w:val="15"/>
        </w:rPr>
        <w:t xml:space="preserve"> </w:t>
      </w:r>
      <w:r>
        <w:rPr>
          <w:rFonts w:ascii="Arial"/>
          <w:i/>
          <w:color w:val="666666"/>
          <w:sz w:val="15"/>
        </w:rPr>
        <w:t>Wednesday</w:t>
      </w:r>
      <w:r>
        <w:rPr>
          <w:rFonts w:ascii="Arial"/>
          <w:i/>
          <w:color w:val="666666"/>
          <w:spacing w:val="-4"/>
          <w:sz w:val="15"/>
        </w:rPr>
        <w:t xml:space="preserve"> </w:t>
      </w:r>
      <w:r>
        <w:rPr>
          <w:rFonts w:ascii="Arial"/>
          <w:i/>
          <w:color w:val="666666"/>
          <w:sz w:val="15"/>
        </w:rPr>
        <w:t>EMR</w:t>
      </w:r>
      <w:r>
        <w:rPr>
          <w:rFonts w:ascii="Arial"/>
          <w:i/>
          <w:color w:val="666666"/>
          <w:spacing w:val="-2"/>
          <w:sz w:val="15"/>
        </w:rPr>
        <w:t xml:space="preserve"> </w:t>
      </w:r>
      <w:r>
        <w:rPr>
          <w:rFonts w:ascii="Arial"/>
          <w:i/>
          <w:color w:val="666666"/>
          <w:sz w:val="15"/>
        </w:rPr>
        <w:t>shows</w:t>
      </w:r>
      <w:r>
        <w:rPr>
          <w:rFonts w:ascii="Arial"/>
          <w:i/>
          <w:color w:val="666666"/>
          <w:spacing w:val="-4"/>
          <w:sz w:val="15"/>
        </w:rPr>
        <w:t xml:space="preserve"> </w:t>
      </w:r>
      <w:r>
        <w:rPr>
          <w:rFonts w:ascii="Arial"/>
          <w:i/>
          <w:color w:val="666666"/>
          <w:sz w:val="15"/>
        </w:rPr>
        <w:t>the</w:t>
      </w:r>
      <w:r>
        <w:rPr>
          <w:rFonts w:ascii="Arial"/>
          <w:i/>
          <w:color w:val="666666"/>
          <w:spacing w:val="-3"/>
          <w:sz w:val="15"/>
        </w:rPr>
        <w:t xml:space="preserve"> </w:t>
      </w:r>
      <w:r>
        <w:rPr>
          <w:rFonts w:ascii="Arial"/>
          <w:i/>
          <w:color w:val="666666"/>
          <w:sz w:val="15"/>
        </w:rPr>
        <w:t>low</w:t>
      </w:r>
      <w:r>
        <w:rPr>
          <w:rFonts w:ascii="Arial"/>
          <w:i/>
          <w:color w:val="666666"/>
          <w:spacing w:val="-2"/>
          <w:sz w:val="15"/>
        </w:rPr>
        <w:t xml:space="preserve"> </w:t>
      </w:r>
      <w:r>
        <w:rPr>
          <w:rFonts w:ascii="Arial"/>
          <w:i/>
          <w:color w:val="666666"/>
          <w:sz w:val="15"/>
        </w:rPr>
        <w:t>blood</w:t>
      </w:r>
      <w:r>
        <w:rPr>
          <w:rFonts w:ascii="Arial"/>
          <w:i/>
          <w:color w:val="666666"/>
          <w:spacing w:val="-3"/>
          <w:sz w:val="15"/>
        </w:rPr>
        <w:t xml:space="preserve"> </w:t>
      </w:r>
      <w:r>
        <w:rPr>
          <w:rFonts w:ascii="Arial"/>
          <w:i/>
          <w:color w:val="666666"/>
          <w:sz w:val="15"/>
        </w:rPr>
        <w:t>pressure</w:t>
      </w:r>
      <w:r>
        <w:rPr>
          <w:rFonts w:ascii="Arial"/>
          <w:i/>
          <w:color w:val="666666"/>
          <w:spacing w:val="-3"/>
          <w:sz w:val="15"/>
        </w:rPr>
        <w:t xml:space="preserve"> </w:t>
      </w:r>
      <w:r>
        <w:rPr>
          <w:rFonts w:ascii="Arial"/>
          <w:i/>
          <w:color w:val="666666"/>
          <w:sz w:val="15"/>
        </w:rPr>
        <w:t>orthostasis</w:t>
      </w:r>
      <w:r>
        <w:rPr>
          <w:rFonts w:ascii="Arial"/>
          <w:i/>
          <w:color w:val="666666"/>
          <w:spacing w:val="-3"/>
          <w:sz w:val="15"/>
        </w:rPr>
        <w:t xml:space="preserve"> </w:t>
      </w:r>
      <w:r>
        <w:rPr>
          <w:rFonts w:ascii="Arial"/>
          <w:i/>
          <w:color w:val="666666"/>
          <w:spacing w:val="-2"/>
          <w:sz w:val="15"/>
        </w:rPr>
        <w:t>state.</w:t>
      </w:r>
    </w:p>
    <w:p w14:paraId="6E8D4BA8" w14:textId="77777777" w:rsidR="00F9164C" w:rsidRDefault="00000000">
      <w:pPr>
        <w:spacing w:before="142"/>
        <w:ind w:left="835"/>
        <w:rPr>
          <w:rFonts w:ascii="Arial"/>
          <w:i/>
          <w:sz w:val="15"/>
        </w:rPr>
      </w:pPr>
      <w:r>
        <w:rPr>
          <w:rFonts w:ascii="Arial"/>
          <w:i/>
          <w:color w:val="666666"/>
          <w:sz w:val="15"/>
        </w:rPr>
        <w:t>Answer</w:t>
      </w:r>
      <w:r>
        <w:rPr>
          <w:rFonts w:ascii="Arial"/>
          <w:i/>
          <w:color w:val="666666"/>
          <w:spacing w:val="-4"/>
          <w:sz w:val="15"/>
        </w:rPr>
        <w:t xml:space="preserve"> </w:t>
      </w:r>
      <w:r>
        <w:rPr>
          <w:rFonts w:ascii="Arial"/>
          <w:i/>
          <w:color w:val="666666"/>
          <w:sz w:val="15"/>
        </w:rPr>
        <w:t>key</w:t>
      </w:r>
      <w:r>
        <w:rPr>
          <w:rFonts w:ascii="Arial"/>
          <w:i/>
          <w:color w:val="666666"/>
          <w:spacing w:val="-3"/>
          <w:sz w:val="15"/>
        </w:rPr>
        <w:t xml:space="preserve"> </w:t>
      </w:r>
      <w:r>
        <w:rPr>
          <w:rFonts w:ascii="Arial"/>
          <w:i/>
          <w:color w:val="666666"/>
          <w:sz w:val="15"/>
        </w:rPr>
        <w:t>evidence:</w:t>
      </w:r>
      <w:r>
        <w:rPr>
          <w:rFonts w:ascii="Arial"/>
          <w:i/>
          <w:color w:val="666666"/>
          <w:spacing w:val="-5"/>
          <w:sz w:val="15"/>
        </w:rPr>
        <w:t xml:space="preserve"> </w:t>
      </w:r>
      <w:r>
        <w:rPr>
          <w:rFonts w:ascii="Arial"/>
          <w:i/>
          <w:color w:val="666666"/>
          <w:sz w:val="15"/>
        </w:rPr>
        <w:t>Wednesday</w:t>
      </w:r>
      <w:r>
        <w:rPr>
          <w:rFonts w:ascii="Arial"/>
          <w:i/>
          <w:color w:val="666666"/>
          <w:spacing w:val="-4"/>
          <w:sz w:val="15"/>
        </w:rPr>
        <w:t xml:space="preserve"> </w:t>
      </w:r>
      <w:r>
        <w:rPr>
          <w:rFonts w:ascii="Arial"/>
          <w:i/>
          <w:color w:val="666666"/>
          <w:sz w:val="15"/>
        </w:rPr>
        <w:t>intended</w:t>
      </w:r>
      <w:r>
        <w:rPr>
          <w:rFonts w:ascii="Arial"/>
          <w:i/>
          <w:color w:val="666666"/>
          <w:spacing w:val="-2"/>
          <w:sz w:val="15"/>
        </w:rPr>
        <w:t xml:space="preserve"> </w:t>
      </w:r>
      <w:r>
        <w:rPr>
          <w:rFonts w:ascii="Arial"/>
          <w:i/>
          <w:color w:val="666666"/>
          <w:sz w:val="15"/>
        </w:rPr>
        <w:t>vital</w:t>
      </w:r>
      <w:r>
        <w:rPr>
          <w:rFonts w:ascii="Arial"/>
          <w:i/>
          <w:color w:val="666666"/>
          <w:spacing w:val="-2"/>
          <w:sz w:val="15"/>
        </w:rPr>
        <w:t xml:space="preserve"> signs.</w:t>
      </w:r>
    </w:p>
    <w:p w14:paraId="3D9C4EF0" w14:textId="77777777" w:rsidR="00F9164C" w:rsidRDefault="00F9164C">
      <w:pPr>
        <w:rPr>
          <w:rFonts w:ascii="Arial"/>
          <w:i/>
          <w:sz w:val="15"/>
        </w:rPr>
        <w:sectPr w:rsidR="00F9164C">
          <w:pgSz w:w="12240" w:h="15840"/>
          <w:pgMar w:top="720" w:right="0" w:bottom="540" w:left="0" w:header="0" w:footer="313" w:gutter="0"/>
          <w:cols w:space="720"/>
        </w:sectPr>
      </w:pPr>
    </w:p>
    <w:p w14:paraId="308D1E09" w14:textId="77777777" w:rsidR="00F9164C" w:rsidRDefault="00F9164C">
      <w:pPr>
        <w:pStyle w:val="BodyText"/>
        <w:spacing w:before="10"/>
        <w:rPr>
          <w:rFonts w:ascii="Arial"/>
          <w:i/>
          <w:sz w:val="3"/>
        </w:rPr>
      </w:pPr>
    </w:p>
    <w:p w14:paraId="30C618BC" w14:textId="77777777" w:rsidR="00F9164C" w:rsidRDefault="00000000">
      <w:pPr>
        <w:ind w:left="2580"/>
        <w:rPr>
          <w:rFonts w:ascii="Arial"/>
          <w:sz w:val="20"/>
        </w:rPr>
      </w:pPr>
      <w:r>
        <w:rPr>
          <w:rFonts w:ascii="Arial"/>
          <w:noProof/>
          <w:sz w:val="20"/>
        </w:rPr>
        <w:drawing>
          <wp:inline distT="0" distB="0" distL="0" distR="0" wp14:anchorId="798D99C7" wp14:editId="4851549D">
            <wp:extent cx="2400858" cy="6024562"/>
            <wp:effectExtent l="0" t="0" r="0" b="0"/>
            <wp:docPr id="79" name="Image 7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9" name="Image 79"/>
                    <pic:cNvPicPr/>
                  </pic:nvPicPr>
                  <pic:blipFill>
                    <a:blip r:embed="rId56" cstate="print"/>
                    <a:stretch>
                      <a:fillRect/>
                    </a:stretch>
                  </pic:blipFill>
                  <pic:spPr>
                    <a:xfrm>
                      <a:off x="0" y="0"/>
                      <a:ext cx="2400858" cy="6024562"/>
                    </a:xfrm>
                    <a:prstGeom prst="rect">
                      <a:avLst/>
                    </a:prstGeom>
                  </pic:spPr>
                </pic:pic>
              </a:graphicData>
            </a:graphic>
          </wp:inline>
        </w:drawing>
      </w:r>
    </w:p>
    <w:p w14:paraId="3AAFB97E" w14:textId="77777777" w:rsidR="00F9164C" w:rsidRDefault="00F9164C">
      <w:pPr>
        <w:pStyle w:val="BodyText"/>
        <w:rPr>
          <w:rFonts w:ascii="Arial"/>
          <w:i/>
          <w:sz w:val="15"/>
        </w:rPr>
      </w:pPr>
    </w:p>
    <w:p w14:paraId="026BDE69" w14:textId="77777777" w:rsidR="00F9164C" w:rsidRDefault="00F9164C">
      <w:pPr>
        <w:pStyle w:val="BodyText"/>
        <w:rPr>
          <w:rFonts w:ascii="Arial"/>
          <w:i/>
          <w:sz w:val="15"/>
        </w:rPr>
      </w:pPr>
    </w:p>
    <w:p w14:paraId="7F400821" w14:textId="77777777" w:rsidR="00F9164C" w:rsidRDefault="00F9164C">
      <w:pPr>
        <w:pStyle w:val="BodyText"/>
        <w:rPr>
          <w:rFonts w:ascii="Arial"/>
          <w:i/>
          <w:sz w:val="15"/>
        </w:rPr>
      </w:pPr>
    </w:p>
    <w:p w14:paraId="5684DDB7" w14:textId="77777777" w:rsidR="00F9164C" w:rsidRDefault="00F9164C">
      <w:pPr>
        <w:pStyle w:val="BodyText"/>
        <w:rPr>
          <w:rFonts w:ascii="Arial"/>
          <w:i/>
          <w:sz w:val="15"/>
        </w:rPr>
      </w:pPr>
    </w:p>
    <w:p w14:paraId="423A8C79" w14:textId="77777777" w:rsidR="00F9164C" w:rsidRDefault="00F9164C">
      <w:pPr>
        <w:pStyle w:val="BodyText"/>
        <w:rPr>
          <w:rFonts w:ascii="Arial"/>
          <w:i/>
          <w:sz w:val="15"/>
        </w:rPr>
      </w:pPr>
    </w:p>
    <w:p w14:paraId="5B2BD360" w14:textId="77777777" w:rsidR="00F9164C" w:rsidRDefault="00F9164C">
      <w:pPr>
        <w:pStyle w:val="BodyText"/>
        <w:spacing w:before="130"/>
        <w:rPr>
          <w:rFonts w:ascii="Arial"/>
          <w:i/>
          <w:sz w:val="15"/>
        </w:rPr>
      </w:pPr>
    </w:p>
    <w:p w14:paraId="3B58E669" w14:textId="77777777" w:rsidR="00F9164C" w:rsidRDefault="00000000">
      <w:pPr>
        <w:spacing w:before="1"/>
        <w:ind w:left="10" w:right="12"/>
        <w:jc w:val="center"/>
        <w:rPr>
          <w:rFonts w:ascii="Arial"/>
          <w:i/>
          <w:sz w:val="15"/>
        </w:rPr>
      </w:pPr>
      <w:r>
        <w:rPr>
          <w:rFonts w:ascii="Arial"/>
          <w:i/>
          <w:color w:val="666666"/>
          <w:sz w:val="15"/>
        </w:rPr>
        <w:t>The</w:t>
      </w:r>
      <w:r>
        <w:rPr>
          <w:rFonts w:ascii="Arial"/>
          <w:i/>
          <w:color w:val="666666"/>
          <w:spacing w:val="-2"/>
          <w:sz w:val="15"/>
        </w:rPr>
        <w:t xml:space="preserve"> </w:t>
      </w:r>
      <w:r>
        <w:rPr>
          <w:rFonts w:ascii="Arial"/>
          <w:i/>
          <w:color w:val="666666"/>
          <w:sz w:val="15"/>
        </w:rPr>
        <w:t>official</w:t>
      </w:r>
      <w:r>
        <w:rPr>
          <w:rFonts w:ascii="Arial"/>
          <w:i/>
          <w:color w:val="666666"/>
          <w:spacing w:val="-1"/>
          <w:sz w:val="15"/>
        </w:rPr>
        <w:t xml:space="preserve"> </w:t>
      </w:r>
      <w:r>
        <w:rPr>
          <w:rFonts w:ascii="Arial"/>
          <w:i/>
          <w:color w:val="666666"/>
          <w:sz w:val="15"/>
        </w:rPr>
        <w:t>answer</w:t>
      </w:r>
      <w:r>
        <w:rPr>
          <w:rFonts w:ascii="Arial"/>
          <w:i/>
          <w:color w:val="666666"/>
          <w:spacing w:val="-3"/>
          <w:sz w:val="15"/>
        </w:rPr>
        <w:t xml:space="preserve"> </w:t>
      </w:r>
      <w:r>
        <w:rPr>
          <w:rFonts w:ascii="Arial"/>
          <w:i/>
          <w:color w:val="666666"/>
          <w:sz w:val="15"/>
        </w:rPr>
        <w:t>key</w:t>
      </w:r>
      <w:r>
        <w:rPr>
          <w:rFonts w:ascii="Arial"/>
          <w:i/>
          <w:color w:val="666666"/>
          <w:spacing w:val="-2"/>
          <w:sz w:val="15"/>
        </w:rPr>
        <w:t xml:space="preserve"> </w:t>
      </w:r>
      <w:r>
        <w:rPr>
          <w:rFonts w:ascii="Arial"/>
          <w:i/>
          <w:color w:val="666666"/>
          <w:sz w:val="15"/>
        </w:rPr>
        <w:t>lists</w:t>
      </w:r>
      <w:r>
        <w:rPr>
          <w:rFonts w:ascii="Arial"/>
          <w:i/>
          <w:color w:val="666666"/>
          <w:spacing w:val="-3"/>
          <w:sz w:val="15"/>
        </w:rPr>
        <w:t xml:space="preserve"> </w:t>
      </w:r>
      <w:r>
        <w:rPr>
          <w:rFonts w:ascii="Arial"/>
          <w:i/>
          <w:color w:val="666666"/>
          <w:sz w:val="15"/>
        </w:rPr>
        <w:t>different</w:t>
      </w:r>
      <w:r>
        <w:rPr>
          <w:rFonts w:ascii="Arial"/>
          <w:i/>
          <w:color w:val="666666"/>
          <w:spacing w:val="-4"/>
          <w:sz w:val="15"/>
        </w:rPr>
        <w:t xml:space="preserve"> </w:t>
      </w:r>
      <w:r>
        <w:rPr>
          <w:rFonts w:ascii="Arial"/>
          <w:i/>
          <w:color w:val="666666"/>
          <w:sz w:val="15"/>
        </w:rPr>
        <w:t>BP,</w:t>
      </w:r>
      <w:r>
        <w:rPr>
          <w:rFonts w:ascii="Arial"/>
          <w:i/>
          <w:color w:val="666666"/>
          <w:spacing w:val="-5"/>
          <w:sz w:val="15"/>
        </w:rPr>
        <w:t xml:space="preserve"> </w:t>
      </w:r>
      <w:r>
        <w:rPr>
          <w:rFonts w:ascii="Arial"/>
          <w:i/>
          <w:color w:val="666666"/>
          <w:sz w:val="15"/>
        </w:rPr>
        <w:t>HR,</w:t>
      </w:r>
      <w:r>
        <w:rPr>
          <w:rFonts w:ascii="Arial"/>
          <w:i/>
          <w:color w:val="666666"/>
          <w:spacing w:val="-4"/>
          <w:sz w:val="15"/>
        </w:rPr>
        <w:t xml:space="preserve"> </w:t>
      </w:r>
      <w:r>
        <w:rPr>
          <w:rFonts w:ascii="Arial"/>
          <w:i/>
          <w:color w:val="666666"/>
          <w:sz w:val="15"/>
        </w:rPr>
        <w:t>temperature,</w:t>
      </w:r>
      <w:r>
        <w:rPr>
          <w:rFonts w:ascii="Arial"/>
          <w:i/>
          <w:color w:val="666666"/>
          <w:spacing w:val="-5"/>
          <w:sz w:val="15"/>
        </w:rPr>
        <w:t xml:space="preserve"> </w:t>
      </w:r>
      <w:r>
        <w:rPr>
          <w:rFonts w:ascii="Arial"/>
          <w:i/>
          <w:color w:val="666666"/>
          <w:sz w:val="15"/>
        </w:rPr>
        <w:t>and</w:t>
      </w:r>
      <w:r>
        <w:rPr>
          <w:rFonts w:ascii="Arial"/>
          <w:i/>
          <w:color w:val="666666"/>
          <w:spacing w:val="-1"/>
          <w:sz w:val="15"/>
        </w:rPr>
        <w:t xml:space="preserve"> </w:t>
      </w:r>
      <w:r>
        <w:rPr>
          <w:rFonts w:ascii="Arial"/>
          <w:i/>
          <w:color w:val="666666"/>
          <w:sz w:val="15"/>
        </w:rPr>
        <w:t>weight</w:t>
      </w:r>
      <w:r>
        <w:rPr>
          <w:rFonts w:ascii="Arial"/>
          <w:i/>
          <w:color w:val="666666"/>
          <w:spacing w:val="-4"/>
          <w:sz w:val="15"/>
        </w:rPr>
        <w:t xml:space="preserve"> </w:t>
      </w:r>
      <w:r>
        <w:rPr>
          <w:rFonts w:ascii="Arial"/>
          <w:i/>
          <w:color w:val="666666"/>
          <w:spacing w:val="-2"/>
          <w:sz w:val="15"/>
        </w:rPr>
        <w:t>values.</w:t>
      </w:r>
    </w:p>
    <w:p w14:paraId="5C8C307F" w14:textId="77777777" w:rsidR="00F9164C" w:rsidRDefault="00000000">
      <w:pPr>
        <w:spacing w:before="142"/>
        <w:ind w:left="835"/>
        <w:rPr>
          <w:rFonts w:ascii="Arial"/>
          <w:i/>
          <w:sz w:val="15"/>
        </w:rPr>
      </w:pPr>
      <w:r>
        <w:rPr>
          <w:rFonts w:ascii="Arial"/>
          <w:i/>
          <w:color w:val="666666"/>
          <w:sz w:val="15"/>
        </w:rPr>
        <w:t>Grader</w:t>
      </w:r>
      <w:r>
        <w:rPr>
          <w:rFonts w:ascii="Arial"/>
          <w:i/>
          <w:color w:val="666666"/>
          <w:spacing w:val="-5"/>
          <w:sz w:val="15"/>
        </w:rPr>
        <w:t xml:space="preserve"> </w:t>
      </w:r>
      <w:r>
        <w:rPr>
          <w:rFonts w:ascii="Arial"/>
          <w:i/>
          <w:color w:val="666666"/>
          <w:sz w:val="15"/>
        </w:rPr>
        <w:t>evidence:</w:t>
      </w:r>
      <w:r>
        <w:rPr>
          <w:rFonts w:ascii="Arial"/>
          <w:i/>
          <w:color w:val="666666"/>
          <w:spacing w:val="-4"/>
          <w:sz w:val="15"/>
        </w:rPr>
        <w:t xml:space="preserve"> </w:t>
      </w:r>
      <w:r>
        <w:rPr>
          <w:rFonts w:ascii="Arial"/>
          <w:i/>
          <w:color w:val="666666"/>
          <w:sz w:val="15"/>
        </w:rPr>
        <w:t>Wednesday</w:t>
      </w:r>
      <w:r>
        <w:rPr>
          <w:rFonts w:ascii="Arial"/>
          <w:i/>
          <w:color w:val="666666"/>
          <w:spacing w:val="-3"/>
          <w:sz w:val="15"/>
        </w:rPr>
        <w:t xml:space="preserve"> </w:t>
      </w:r>
      <w:r>
        <w:rPr>
          <w:rFonts w:ascii="Arial"/>
          <w:i/>
          <w:color w:val="666666"/>
          <w:sz w:val="15"/>
        </w:rPr>
        <w:t>AI</w:t>
      </w:r>
      <w:r>
        <w:rPr>
          <w:rFonts w:ascii="Arial"/>
          <w:i/>
          <w:color w:val="666666"/>
          <w:spacing w:val="-4"/>
          <w:sz w:val="15"/>
        </w:rPr>
        <w:t xml:space="preserve"> </w:t>
      </w:r>
      <w:r>
        <w:rPr>
          <w:rFonts w:ascii="Arial"/>
          <w:i/>
          <w:color w:val="666666"/>
          <w:spacing w:val="-2"/>
          <w:sz w:val="15"/>
        </w:rPr>
        <w:t>feedback.</w:t>
      </w:r>
    </w:p>
    <w:p w14:paraId="092D56A0" w14:textId="77777777" w:rsidR="00F9164C" w:rsidRDefault="00F9164C">
      <w:pPr>
        <w:rPr>
          <w:rFonts w:ascii="Arial"/>
          <w:i/>
          <w:sz w:val="15"/>
        </w:rPr>
        <w:sectPr w:rsidR="00F9164C">
          <w:pgSz w:w="12240" w:h="15840"/>
          <w:pgMar w:top="1820" w:right="0" w:bottom="540" w:left="0" w:header="0" w:footer="313" w:gutter="0"/>
          <w:cols w:space="720"/>
        </w:sectPr>
      </w:pPr>
    </w:p>
    <w:p w14:paraId="2B60ED7A" w14:textId="77777777" w:rsidR="00F9164C" w:rsidRDefault="00000000">
      <w:pPr>
        <w:ind w:left="2197"/>
        <w:rPr>
          <w:rFonts w:ascii="Arial"/>
          <w:sz w:val="20"/>
        </w:rPr>
      </w:pPr>
      <w:r>
        <w:rPr>
          <w:rFonts w:ascii="Arial"/>
          <w:noProof/>
          <w:sz w:val="20"/>
        </w:rPr>
        <w:lastRenderedPageBreak/>
        <w:drawing>
          <wp:inline distT="0" distB="0" distL="0" distR="0" wp14:anchorId="7327E579" wp14:editId="5C9B3603">
            <wp:extent cx="4973300" cy="4524375"/>
            <wp:effectExtent l="0" t="0" r="0" b="0"/>
            <wp:docPr id="80" name="Image 8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0" name="Image 80"/>
                    <pic:cNvPicPr/>
                  </pic:nvPicPr>
                  <pic:blipFill>
                    <a:blip r:embed="rId57" cstate="print"/>
                    <a:stretch>
                      <a:fillRect/>
                    </a:stretch>
                  </pic:blipFill>
                  <pic:spPr>
                    <a:xfrm>
                      <a:off x="0" y="0"/>
                      <a:ext cx="4973300" cy="4524375"/>
                    </a:xfrm>
                    <a:prstGeom prst="rect">
                      <a:avLst/>
                    </a:prstGeom>
                  </pic:spPr>
                </pic:pic>
              </a:graphicData>
            </a:graphic>
          </wp:inline>
        </w:drawing>
      </w:r>
    </w:p>
    <w:p w14:paraId="40832162" w14:textId="77777777" w:rsidR="00F9164C" w:rsidRDefault="00F9164C">
      <w:pPr>
        <w:pStyle w:val="BodyText"/>
        <w:rPr>
          <w:rFonts w:ascii="Arial"/>
          <w:i/>
          <w:sz w:val="15"/>
        </w:rPr>
      </w:pPr>
    </w:p>
    <w:p w14:paraId="01A4920F" w14:textId="77777777" w:rsidR="00F9164C" w:rsidRDefault="00F9164C">
      <w:pPr>
        <w:pStyle w:val="BodyText"/>
        <w:rPr>
          <w:rFonts w:ascii="Arial"/>
          <w:i/>
          <w:sz w:val="15"/>
        </w:rPr>
      </w:pPr>
    </w:p>
    <w:p w14:paraId="2183FAAE" w14:textId="77777777" w:rsidR="00F9164C" w:rsidRDefault="00F9164C">
      <w:pPr>
        <w:pStyle w:val="BodyText"/>
        <w:rPr>
          <w:rFonts w:ascii="Arial"/>
          <w:i/>
          <w:sz w:val="15"/>
        </w:rPr>
      </w:pPr>
    </w:p>
    <w:p w14:paraId="5F34A5A6" w14:textId="77777777" w:rsidR="00F9164C" w:rsidRDefault="00F9164C">
      <w:pPr>
        <w:pStyle w:val="BodyText"/>
        <w:rPr>
          <w:rFonts w:ascii="Arial"/>
          <w:i/>
          <w:sz w:val="15"/>
        </w:rPr>
      </w:pPr>
    </w:p>
    <w:p w14:paraId="01C3BEBE" w14:textId="77777777" w:rsidR="00F9164C" w:rsidRDefault="00F9164C">
      <w:pPr>
        <w:pStyle w:val="BodyText"/>
        <w:rPr>
          <w:rFonts w:ascii="Arial"/>
          <w:i/>
          <w:sz w:val="15"/>
        </w:rPr>
      </w:pPr>
    </w:p>
    <w:p w14:paraId="4D792A55" w14:textId="77777777" w:rsidR="00F9164C" w:rsidRDefault="00F9164C">
      <w:pPr>
        <w:pStyle w:val="BodyText"/>
        <w:rPr>
          <w:rFonts w:ascii="Arial"/>
          <w:i/>
          <w:sz w:val="15"/>
        </w:rPr>
      </w:pPr>
    </w:p>
    <w:p w14:paraId="3C59D845" w14:textId="77777777" w:rsidR="00F9164C" w:rsidRDefault="00F9164C">
      <w:pPr>
        <w:pStyle w:val="BodyText"/>
        <w:rPr>
          <w:rFonts w:ascii="Arial"/>
          <w:i/>
          <w:sz w:val="15"/>
        </w:rPr>
      </w:pPr>
    </w:p>
    <w:p w14:paraId="5DCAB44B" w14:textId="77777777" w:rsidR="00F9164C" w:rsidRDefault="00F9164C">
      <w:pPr>
        <w:pStyle w:val="BodyText"/>
        <w:rPr>
          <w:rFonts w:ascii="Arial"/>
          <w:i/>
          <w:sz w:val="15"/>
        </w:rPr>
      </w:pPr>
    </w:p>
    <w:p w14:paraId="44738A4C" w14:textId="77777777" w:rsidR="00F9164C" w:rsidRDefault="00F9164C">
      <w:pPr>
        <w:pStyle w:val="BodyText"/>
        <w:rPr>
          <w:rFonts w:ascii="Arial"/>
          <w:i/>
          <w:sz w:val="15"/>
        </w:rPr>
      </w:pPr>
    </w:p>
    <w:p w14:paraId="1F8D526A" w14:textId="77777777" w:rsidR="00F9164C" w:rsidRDefault="00F9164C">
      <w:pPr>
        <w:pStyle w:val="BodyText"/>
        <w:rPr>
          <w:rFonts w:ascii="Arial"/>
          <w:i/>
          <w:sz w:val="15"/>
        </w:rPr>
      </w:pPr>
    </w:p>
    <w:p w14:paraId="0B9F66F5" w14:textId="77777777" w:rsidR="00F9164C" w:rsidRDefault="00F9164C">
      <w:pPr>
        <w:pStyle w:val="BodyText"/>
        <w:rPr>
          <w:rFonts w:ascii="Arial"/>
          <w:i/>
          <w:sz w:val="15"/>
        </w:rPr>
      </w:pPr>
    </w:p>
    <w:p w14:paraId="7D3D6C30" w14:textId="77777777" w:rsidR="00F9164C" w:rsidRDefault="00F9164C">
      <w:pPr>
        <w:pStyle w:val="BodyText"/>
        <w:rPr>
          <w:rFonts w:ascii="Arial"/>
          <w:i/>
          <w:sz w:val="15"/>
        </w:rPr>
      </w:pPr>
    </w:p>
    <w:p w14:paraId="386C6D91" w14:textId="77777777" w:rsidR="00F9164C" w:rsidRDefault="00F9164C">
      <w:pPr>
        <w:pStyle w:val="BodyText"/>
        <w:rPr>
          <w:rFonts w:ascii="Arial"/>
          <w:i/>
          <w:sz w:val="15"/>
        </w:rPr>
      </w:pPr>
    </w:p>
    <w:p w14:paraId="32B41E88" w14:textId="77777777" w:rsidR="00F9164C" w:rsidRDefault="00F9164C">
      <w:pPr>
        <w:pStyle w:val="BodyText"/>
        <w:rPr>
          <w:rFonts w:ascii="Arial"/>
          <w:i/>
          <w:sz w:val="15"/>
        </w:rPr>
      </w:pPr>
    </w:p>
    <w:p w14:paraId="43040C7E" w14:textId="77777777" w:rsidR="00F9164C" w:rsidRDefault="00F9164C">
      <w:pPr>
        <w:pStyle w:val="BodyText"/>
        <w:rPr>
          <w:rFonts w:ascii="Arial"/>
          <w:i/>
          <w:sz w:val="15"/>
        </w:rPr>
      </w:pPr>
    </w:p>
    <w:p w14:paraId="0D600363" w14:textId="77777777" w:rsidR="00F9164C" w:rsidRDefault="00F9164C">
      <w:pPr>
        <w:pStyle w:val="BodyText"/>
        <w:rPr>
          <w:rFonts w:ascii="Arial"/>
          <w:i/>
          <w:sz w:val="15"/>
        </w:rPr>
      </w:pPr>
    </w:p>
    <w:p w14:paraId="376E96A0" w14:textId="77777777" w:rsidR="00F9164C" w:rsidRDefault="00F9164C">
      <w:pPr>
        <w:pStyle w:val="BodyText"/>
        <w:rPr>
          <w:rFonts w:ascii="Arial"/>
          <w:i/>
          <w:sz w:val="15"/>
        </w:rPr>
      </w:pPr>
    </w:p>
    <w:p w14:paraId="289551AB" w14:textId="77777777" w:rsidR="00F9164C" w:rsidRDefault="00F9164C">
      <w:pPr>
        <w:pStyle w:val="BodyText"/>
        <w:rPr>
          <w:rFonts w:ascii="Arial"/>
          <w:i/>
          <w:sz w:val="15"/>
        </w:rPr>
      </w:pPr>
    </w:p>
    <w:p w14:paraId="036AC2EC" w14:textId="77777777" w:rsidR="00F9164C" w:rsidRDefault="00F9164C">
      <w:pPr>
        <w:pStyle w:val="BodyText"/>
        <w:rPr>
          <w:rFonts w:ascii="Arial"/>
          <w:i/>
          <w:sz w:val="15"/>
        </w:rPr>
      </w:pPr>
    </w:p>
    <w:p w14:paraId="31C49B3F" w14:textId="77777777" w:rsidR="00F9164C" w:rsidRDefault="00F9164C">
      <w:pPr>
        <w:pStyle w:val="BodyText"/>
        <w:rPr>
          <w:rFonts w:ascii="Arial"/>
          <w:i/>
          <w:sz w:val="15"/>
        </w:rPr>
      </w:pPr>
    </w:p>
    <w:p w14:paraId="5E848C9D" w14:textId="77777777" w:rsidR="00F9164C" w:rsidRDefault="00F9164C">
      <w:pPr>
        <w:pStyle w:val="BodyText"/>
        <w:rPr>
          <w:rFonts w:ascii="Arial"/>
          <w:i/>
          <w:sz w:val="15"/>
        </w:rPr>
      </w:pPr>
    </w:p>
    <w:p w14:paraId="1E133CE0" w14:textId="77777777" w:rsidR="00F9164C" w:rsidRDefault="00F9164C">
      <w:pPr>
        <w:pStyle w:val="BodyText"/>
        <w:rPr>
          <w:rFonts w:ascii="Arial"/>
          <w:i/>
          <w:sz w:val="15"/>
        </w:rPr>
      </w:pPr>
    </w:p>
    <w:p w14:paraId="63132F0C" w14:textId="77777777" w:rsidR="00F9164C" w:rsidRDefault="00F9164C">
      <w:pPr>
        <w:pStyle w:val="BodyText"/>
        <w:spacing w:before="26"/>
        <w:rPr>
          <w:rFonts w:ascii="Arial"/>
          <w:i/>
          <w:sz w:val="15"/>
        </w:rPr>
      </w:pPr>
    </w:p>
    <w:p w14:paraId="7200B8BF" w14:textId="77777777" w:rsidR="00F9164C" w:rsidRDefault="00000000">
      <w:pPr>
        <w:ind w:left="10" w:right="10"/>
        <w:jc w:val="center"/>
        <w:rPr>
          <w:rFonts w:ascii="Arial"/>
          <w:i/>
          <w:sz w:val="15"/>
        </w:rPr>
      </w:pPr>
      <w:r>
        <w:rPr>
          <w:rFonts w:ascii="Arial"/>
          <w:i/>
          <w:color w:val="666666"/>
          <w:sz w:val="15"/>
        </w:rPr>
        <w:t>The</w:t>
      </w:r>
      <w:r>
        <w:rPr>
          <w:rFonts w:ascii="Arial"/>
          <w:i/>
          <w:color w:val="666666"/>
          <w:spacing w:val="-5"/>
          <w:sz w:val="15"/>
        </w:rPr>
        <w:t xml:space="preserve"> </w:t>
      </w:r>
      <w:r>
        <w:rPr>
          <w:rFonts w:ascii="Arial"/>
          <w:i/>
          <w:color w:val="666666"/>
          <w:sz w:val="15"/>
        </w:rPr>
        <w:t>grader</w:t>
      </w:r>
      <w:r>
        <w:rPr>
          <w:rFonts w:ascii="Arial"/>
          <w:i/>
          <w:color w:val="666666"/>
          <w:spacing w:val="-3"/>
          <w:sz w:val="15"/>
        </w:rPr>
        <w:t xml:space="preserve"> </w:t>
      </w:r>
      <w:r>
        <w:rPr>
          <w:rFonts w:ascii="Arial"/>
          <w:i/>
          <w:color w:val="666666"/>
          <w:sz w:val="15"/>
        </w:rPr>
        <w:t>praises</w:t>
      </w:r>
      <w:r>
        <w:rPr>
          <w:rFonts w:ascii="Arial"/>
          <w:i/>
          <w:color w:val="666666"/>
          <w:spacing w:val="-4"/>
          <w:sz w:val="15"/>
        </w:rPr>
        <w:t xml:space="preserve"> </w:t>
      </w:r>
      <w:r>
        <w:rPr>
          <w:rFonts w:ascii="Arial"/>
          <w:i/>
          <w:color w:val="666666"/>
          <w:sz w:val="15"/>
        </w:rPr>
        <w:t>the</w:t>
      </w:r>
      <w:r>
        <w:rPr>
          <w:rFonts w:ascii="Arial"/>
          <w:i/>
          <w:color w:val="666666"/>
          <w:spacing w:val="-2"/>
          <w:sz w:val="15"/>
        </w:rPr>
        <w:t xml:space="preserve"> </w:t>
      </w:r>
      <w:r>
        <w:rPr>
          <w:rFonts w:ascii="Arial"/>
          <w:i/>
          <w:color w:val="666666"/>
          <w:sz w:val="15"/>
        </w:rPr>
        <w:t>live</w:t>
      </w:r>
      <w:r>
        <w:rPr>
          <w:rFonts w:ascii="Arial"/>
          <w:i/>
          <w:color w:val="666666"/>
          <w:spacing w:val="-2"/>
          <w:sz w:val="15"/>
        </w:rPr>
        <w:t xml:space="preserve"> </w:t>
      </w:r>
      <w:r>
        <w:rPr>
          <w:rFonts w:ascii="Arial"/>
          <w:i/>
          <w:color w:val="666666"/>
          <w:sz w:val="15"/>
        </w:rPr>
        <w:t>orthostasis</w:t>
      </w:r>
      <w:r>
        <w:rPr>
          <w:rFonts w:ascii="Arial"/>
          <w:i/>
          <w:color w:val="666666"/>
          <w:spacing w:val="-4"/>
          <w:sz w:val="15"/>
        </w:rPr>
        <w:t xml:space="preserve"> </w:t>
      </w:r>
      <w:r>
        <w:rPr>
          <w:rFonts w:ascii="Arial"/>
          <w:i/>
          <w:color w:val="666666"/>
          <w:sz w:val="15"/>
        </w:rPr>
        <w:t>assessment</w:t>
      </w:r>
      <w:r>
        <w:rPr>
          <w:rFonts w:ascii="Arial"/>
          <w:i/>
          <w:color w:val="666666"/>
          <w:spacing w:val="-5"/>
          <w:sz w:val="15"/>
        </w:rPr>
        <w:t xml:space="preserve"> </w:t>
      </w:r>
      <w:r>
        <w:rPr>
          <w:rFonts w:ascii="Arial"/>
          <w:i/>
          <w:color w:val="666666"/>
          <w:sz w:val="15"/>
        </w:rPr>
        <w:t>rather</w:t>
      </w:r>
      <w:r>
        <w:rPr>
          <w:rFonts w:ascii="Arial"/>
          <w:i/>
          <w:color w:val="666666"/>
          <w:spacing w:val="-4"/>
          <w:sz w:val="15"/>
        </w:rPr>
        <w:t xml:space="preserve"> </w:t>
      </w:r>
      <w:r>
        <w:rPr>
          <w:rFonts w:ascii="Arial"/>
          <w:i/>
          <w:color w:val="666666"/>
          <w:sz w:val="15"/>
        </w:rPr>
        <w:t>than</w:t>
      </w:r>
      <w:r>
        <w:rPr>
          <w:rFonts w:ascii="Arial"/>
          <w:i/>
          <w:color w:val="666666"/>
          <w:spacing w:val="-2"/>
          <w:sz w:val="15"/>
        </w:rPr>
        <w:t xml:space="preserve"> </w:t>
      </w:r>
      <w:r>
        <w:rPr>
          <w:rFonts w:ascii="Arial"/>
          <w:i/>
          <w:color w:val="666666"/>
          <w:sz w:val="15"/>
        </w:rPr>
        <w:t>the</w:t>
      </w:r>
      <w:r>
        <w:rPr>
          <w:rFonts w:ascii="Arial"/>
          <w:i/>
          <w:color w:val="666666"/>
          <w:spacing w:val="-2"/>
          <w:sz w:val="15"/>
        </w:rPr>
        <w:t xml:space="preserve"> </w:t>
      </w:r>
      <w:r>
        <w:rPr>
          <w:rFonts w:ascii="Arial"/>
          <w:i/>
          <w:color w:val="666666"/>
          <w:sz w:val="15"/>
        </w:rPr>
        <w:t>official</w:t>
      </w:r>
      <w:r>
        <w:rPr>
          <w:rFonts w:ascii="Arial"/>
          <w:i/>
          <w:color w:val="666666"/>
          <w:spacing w:val="-3"/>
          <w:sz w:val="15"/>
        </w:rPr>
        <w:t xml:space="preserve"> </w:t>
      </w:r>
      <w:r>
        <w:rPr>
          <w:rFonts w:ascii="Arial"/>
          <w:i/>
          <w:color w:val="666666"/>
          <w:sz w:val="15"/>
        </w:rPr>
        <w:t>answer</w:t>
      </w:r>
      <w:r>
        <w:rPr>
          <w:rFonts w:ascii="Arial"/>
          <w:i/>
          <w:color w:val="666666"/>
          <w:spacing w:val="-3"/>
          <w:sz w:val="15"/>
        </w:rPr>
        <w:t xml:space="preserve"> </w:t>
      </w:r>
      <w:r>
        <w:rPr>
          <w:rFonts w:ascii="Arial"/>
          <w:i/>
          <w:color w:val="666666"/>
          <w:sz w:val="15"/>
        </w:rPr>
        <w:t>key</w:t>
      </w:r>
      <w:r>
        <w:rPr>
          <w:rFonts w:ascii="Arial"/>
          <w:i/>
          <w:color w:val="666666"/>
          <w:spacing w:val="-3"/>
          <w:sz w:val="15"/>
        </w:rPr>
        <w:t xml:space="preserve"> </w:t>
      </w:r>
      <w:r>
        <w:rPr>
          <w:rFonts w:ascii="Arial"/>
          <w:i/>
          <w:color w:val="666666"/>
          <w:spacing w:val="-2"/>
          <w:sz w:val="15"/>
        </w:rPr>
        <w:t>state.</w:t>
      </w:r>
    </w:p>
    <w:p w14:paraId="20BC6BFA" w14:textId="77777777" w:rsidR="00F9164C" w:rsidRDefault="00F9164C">
      <w:pPr>
        <w:pStyle w:val="BodyText"/>
        <w:spacing w:before="13"/>
        <w:rPr>
          <w:rFonts w:ascii="Arial"/>
          <w:i/>
          <w:sz w:val="15"/>
        </w:rPr>
      </w:pPr>
    </w:p>
    <w:p w14:paraId="77872192" w14:textId="77777777" w:rsidR="00F9164C" w:rsidRDefault="00000000">
      <w:pPr>
        <w:pStyle w:val="Heading8"/>
        <w:spacing w:before="1" w:line="273" w:lineRule="auto"/>
        <w:ind w:right="871"/>
      </w:pPr>
      <w:r>
        <w:rPr>
          <w:color w:val="17365D"/>
        </w:rPr>
        <w:t>Issue</w:t>
      </w:r>
      <w:r>
        <w:rPr>
          <w:color w:val="17365D"/>
          <w:spacing w:val="-3"/>
        </w:rPr>
        <w:t xml:space="preserve"> </w:t>
      </w:r>
      <w:r>
        <w:rPr>
          <w:color w:val="17365D"/>
        </w:rPr>
        <w:t>6. The</w:t>
      </w:r>
      <w:r>
        <w:rPr>
          <w:color w:val="17365D"/>
          <w:spacing w:val="-3"/>
        </w:rPr>
        <w:t xml:space="preserve"> </w:t>
      </w:r>
      <w:r>
        <w:rPr>
          <w:color w:val="17365D"/>
        </w:rPr>
        <w:t>grader</w:t>
      </w:r>
      <w:r>
        <w:rPr>
          <w:color w:val="17365D"/>
          <w:spacing w:val="-3"/>
        </w:rPr>
        <w:t xml:space="preserve"> </w:t>
      </w:r>
      <w:r>
        <w:rPr>
          <w:color w:val="17365D"/>
        </w:rPr>
        <w:t>requires</w:t>
      </w:r>
      <w:r>
        <w:rPr>
          <w:color w:val="17365D"/>
          <w:spacing w:val="-3"/>
        </w:rPr>
        <w:t xml:space="preserve"> </w:t>
      </w:r>
      <w:r>
        <w:rPr>
          <w:color w:val="17365D"/>
        </w:rPr>
        <w:t>a</w:t>
      </w:r>
      <w:r>
        <w:rPr>
          <w:color w:val="17365D"/>
          <w:spacing w:val="-3"/>
        </w:rPr>
        <w:t xml:space="preserve"> </w:t>
      </w:r>
      <w:r>
        <w:rPr>
          <w:color w:val="17365D"/>
        </w:rPr>
        <w:t>2</w:t>
      </w:r>
      <w:r>
        <w:rPr>
          <w:color w:val="17365D"/>
          <w:spacing w:val="-3"/>
        </w:rPr>
        <w:t xml:space="preserve"> </w:t>
      </w:r>
      <w:r>
        <w:rPr>
          <w:color w:val="17365D"/>
        </w:rPr>
        <w:t>kg weight</w:t>
      </w:r>
      <w:r>
        <w:rPr>
          <w:color w:val="17365D"/>
          <w:spacing w:val="-6"/>
        </w:rPr>
        <w:t xml:space="preserve"> </w:t>
      </w:r>
      <w:r>
        <w:rPr>
          <w:color w:val="17365D"/>
        </w:rPr>
        <w:t>decrease</w:t>
      </w:r>
      <w:r>
        <w:rPr>
          <w:color w:val="17365D"/>
          <w:spacing w:val="-3"/>
        </w:rPr>
        <w:t xml:space="preserve"> </w:t>
      </w:r>
      <w:r>
        <w:rPr>
          <w:color w:val="17365D"/>
        </w:rPr>
        <w:t>that</w:t>
      </w:r>
      <w:r>
        <w:rPr>
          <w:color w:val="17365D"/>
          <w:spacing w:val="-1"/>
        </w:rPr>
        <w:t xml:space="preserve"> </w:t>
      </w:r>
      <w:r>
        <w:rPr>
          <w:color w:val="17365D"/>
        </w:rPr>
        <w:t>is</w:t>
      </w:r>
      <w:r>
        <w:rPr>
          <w:color w:val="17365D"/>
          <w:spacing w:val="-3"/>
        </w:rPr>
        <w:t xml:space="preserve"> </w:t>
      </w:r>
      <w:r>
        <w:rPr>
          <w:color w:val="17365D"/>
        </w:rPr>
        <w:t>supported by</w:t>
      </w:r>
      <w:r>
        <w:rPr>
          <w:color w:val="17365D"/>
          <w:spacing w:val="-3"/>
        </w:rPr>
        <w:t xml:space="preserve"> </w:t>
      </w:r>
      <w:r>
        <w:rPr>
          <w:color w:val="17365D"/>
        </w:rPr>
        <w:t>neither</w:t>
      </w:r>
      <w:r>
        <w:rPr>
          <w:color w:val="17365D"/>
          <w:spacing w:val="-3"/>
        </w:rPr>
        <w:t xml:space="preserve"> </w:t>
      </w:r>
      <w:r>
        <w:rPr>
          <w:color w:val="17365D"/>
        </w:rPr>
        <w:t>the</w:t>
      </w:r>
      <w:r>
        <w:rPr>
          <w:color w:val="17365D"/>
          <w:spacing w:val="-3"/>
        </w:rPr>
        <w:t xml:space="preserve"> </w:t>
      </w:r>
      <w:r>
        <w:rPr>
          <w:color w:val="17365D"/>
        </w:rPr>
        <w:t>live</w:t>
      </w:r>
      <w:r>
        <w:rPr>
          <w:color w:val="17365D"/>
          <w:spacing w:val="-3"/>
        </w:rPr>
        <w:t xml:space="preserve"> </w:t>
      </w:r>
      <w:r>
        <w:rPr>
          <w:color w:val="17365D"/>
        </w:rPr>
        <w:t>baseline</w:t>
      </w:r>
      <w:r>
        <w:rPr>
          <w:color w:val="17365D"/>
          <w:spacing w:val="-3"/>
        </w:rPr>
        <w:t xml:space="preserve"> </w:t>
      </w:r>
      <w:r>
        <w:rPr>
          <w:color w:val="17365D"/>
        </w:rPr>
        <w:t>nor</w:t>
      </w:r>
      <w:r>
        <w:rPr>
          <w:color w:val="17365D"/>
          <w:spacing w:val="-8"/>
        </w:rPr>
        <w:t xml:space="preserve"> </w:t>
      </w:r>
      <w:r>
        <w:rPr>
          <w:color w:val="17365D"/>
        </w:rPr>
        <w:t>the answer key</w:t>
      </w:r>
    </w:p>
    <w:p w14:paraId="161FD062" w14:textId="77777777" w:rsidR="00F9164C" w:rsidRDefault="00000000">
      <w:pPr>
        <w:spacing w:before="83" w:line="244" w:lineRule="auto"/>
        <w:ind w:left="835" w:right="830"/>
        <w:rPr>
          <w:sz w:val="18"/>
        </w:rPr>
      </w:pPr>
      <w:r>
        <w:rPr>
          <w:rFonts w:ascii="Arial"/>
          <w:b/>
          <w:color w:val="17365D"/>
          <w:sz w:val="18"/>
        </w:rPr>
        <w:t>What</w:t>
      </w:r>
      <w:r>
        <w:rPr>
          <w:rFonts w:ascii="Arial"/>
          <w:b/>
          <w:color w:val="17365D"/>
          <w:spacing w:val="-2"/>
          <w:sz w:val="18"/>
        </w:rPr>
        <w:t xml:space="preserve"> </w:t>
      </w:r>
      <w:r>
        <w:rPr>
          <w:rFonts w:ascii="Arial"/>
          <w:b/>
          <w:color w:val="17365D"/>
          <w:sz w:val="18"/>
        </w:rPr>
        <w:t>the</w:t>
      </w:r>
      <w:r>
        <w:rPr>
          <w:rFonts w:ascii="Arial"/>
          <w:b/>
          <w:color w:val="17365D"/>
          <w:spacing w:val="-3"/>
          <w:sz w:val="18"/>
        </w:rPr>
        <w:t xml:space="preserve"> </w:t>
      </w:r>
      <w:r>
        <w:rPr>
          <w:rFonts w:ascii="Arial"/>
          <w:b/>
          <w:color w:val="17365D"/>
          <w:sz w:val="18"/>
        </w:rPr>
        <w:t>student</w:t>
      </w:r>
      <w:r>
        <w:rPr>
          <w:rFonts w:ascii="Arial"/>
          <w:b/>
          <w:color w:val="17365D"/>
          <w:spacing w:val="-2"/>
          <w:sz w:val="18"/>
        </w:rPr>
        <w:t xml:space="preserve"> </w:t>
      </w:r>
      <w:r>
        <w:rPr>
          <w:rFonts w:ascii="Arial"/>
          <w:b/>
          <w:color w:val="17365D"/>
          <w:sz w:val="18"/>
        </w:rPr>
        <w:t>saw or</w:t>
      </w:r>
      <w:r>
        <w:rPr>
          <w:rFonts w:ascii="Arial"/>
          <w:b/>
          <w:color w:val="17365D"/>
          <w:spacing w:val="-2"/>
          <w:sz w:val="18"/>
        </w:rPr>
        <w:t xml:space="preserve"> </w:t>
      </w:r>
      <w:r>
        <w:rPr>
          <w:rFonts w:ascii="Arial"/>
          <w:b/>
          <w:color w:val="17365D"/>
          <w:sz w:val="18"/>
        </w:rPr>
        <w:t>heard:</w:t>
      </w:r>
      <w:r>
        <w:rPr>
          <w:rFonts w:ascii="Arial"/>
          <w:b/>
          <w:color w:val="17365D"/>
          <w:spacing w:val="-1"/>
          <w:sz w:val="18"/>
        </w:rPr>
        <w:t xml:space="preserve"> </w:t>
      </w:r>
      <w:r>
        <w:rPr>
          <w:sz w:val="18"/>
        </w:rPr>
        <w:t>The</w:t>
      </w:r>
      <w:r>
        <w:rPr>
          <w:spacing w:val="-2"/>
          <w:sz w:val="18"/>
        </w:rPr>
        <w:t xml:space="preserve"> </w:t>
      </w:r>
      <w:r>
        <w:rPr>
          <w:sz w:val="18"/>
        </w:rPr>
        <w:t>live</w:t>
      </w:r>
      <w:r>
        <w:rPr>
          <w:spacing w:val="-2"/>
          <w:sz w:val="18"/>
        </w:rPr>
        <w:t xml:space="preserve"> </w:t>
      </w:r>
      <w:r>
        <w:rPr>
          <w:sz w:val="18"/>
        </w:rPr>
        <w:t>Tuesday</w:t>
      </w:r>
      <w:r>
        <w:rPr>
          <w:spacing w:val="-2"/>
          <w:sz w:val="18"/>
        </w:rPr>
        <w:t xml:space="preserve"> </w:t>
      </w:r>
      <w:r>
        <w:rPr>
          <w:sz w:val="18"/>
        </w:rPr>
        <w:t>weight</w:t>
      </w:r>
      <w:r>
        <w:rPr>
          <w:spacing w:val="-2"/>
          <w:sz w:val="18"/>
        </w:rPr>
        <w:t xml:space="preserve"> </w:t>
      </w:r>
      <w:r>
        <w:rPr>
          <w:sz w:val="18"/>
        </w:rPr>
        <w:t>is</w:t>
      </w:r>
      <w:r>
        <w:rPr>
          <w:spacing w:val="-2"/>
          <w:sz w:val="18"/>
        </w:rPr>
        <w:t xml:space="preserve"> </w:t>
      </w:r>
      <w:r>
        <w:rPr>
          <w:sz w:val="18"/>
        </w:rPr>
        <w:t>102</w:t>
      </w:r>
      <w:r>
        <w:rPr>
          <w:spacing w:val="-2"/>
          <w:sz w:val="18"/>
        </w:rPr>
        <w:t xml:space="preserve"> </w:t>
      </w:r>
      <w:r>
        <w:rPr>
          <w:sz w:val="18"/>
        </w:rPr>
        <w:t>kg,</w:t>
      </w:r>
      <w:r>
        <w:rPr>
          <w:spacing w:val="-2"/>
          <w:sz w:val="18"/>
        </w:rPr>
        <w:t xml:space="preserve"> </w:t>
      </w:r>
      <w:r>
        <w:rPr>
          <w:sz w:val="18"/>
        </w:rPr>
        <w:t>and</w:t>
      </w:r>
      <w:r>
        <w:rPr>
          <w:spacing w:val="-2"/>
          <w:sz w:val="18"/>
        </w:rPr>
        <w:t xml:space="preserve"> </w:t>
      </w:r>
      <w:r>
        <w:rPr>
          <w:sz w:val="18"/>
        </w:rPr>
        <w:t>the</w:t>
      </w:r>
      <w:r>
        <w:rPr>
          <w:spacing w:val="-2"/>
          <w:sz w:val="18"/>
        </w:rPr>
        <w:t xml:space="preserve"> </w:t>
      </w:r>
      <w:r>
        <w:rPr>
          <w:sz w:val="18"/>
        </w:rPr>
        <w:t>live</w:t>
      </w:r>
      <w:r>
        <w:rPr>
          <w:spacing w:val="-3"/>
          <w:sz w:val="18"/>
        </w:rPr>
        <w:t xml:space="preserve"> </w:t>
      </w:r>
      <w:r>
        <w:rPr>
          <w:sz w:val="18"/>
        </w:rPr>
        <w:t>Wednesday</w:t>
      </w:r>
      <w:r>
        <w:rPr>
          <w:spacing w:val="-2"/>
          <w:sz w:val="18"/>
        </w:rPr>
        <w:t xml:space="preserve"> </w:t>
      </w:r>
      <w:r>
        <w:rPr>
          <w:sz w:val="18"/>
        </w:rPr>
        <w:t>weight</w:t>
      </w:r>
      <w:r>
        <w:rPr>
          <w:spacing w:val="-2"/>
          <w:sz w:val="18"/>
        </w:rPr>
        <w:t xml:space="preserve"> </w:t>
      </w:r>
      <w:r>
        <w:rPr>
          <w:sz w:val="18"/>
        </w:rPr>
        <w:t>is</w:t>
      </w:r>
      <w:r>
        <w:rPr>
          <w:spacing w:val="-2"/>
          <w:sz w:val="18"/>
        </w:rPr>
        <w:t xml:space="preserve"> </w:t>
      </w:r>
      <w:r>
        <w:rPr>
          <w:sz w:val="18"/>
        </w:rPr>
        <w:t>101</w:t>
      </w:r>
      <w:r>
        <w:rPr>
          <w:spacing w:val="-2"/>
          <w:sz w:val="18"/>
        </w:rPr>
        <w:t xml:space="preserve"> </w:t>
      </w:r>
      <w:r>
        <w:rPr>
          <w:sz w:val="18"/>
        </w:rPr>
        <w:t>kg,</w:t>
      </w:r>
      <w:r>
        <w:rPr>
          <w:spacing w:val="-2"/>
          <w:sz w:val="18"/>
        </w:rPr>
        <w:t xml:space="preserve"> </w:t>
      </w:r>
      <w:r>
        <w:rPr>
          <w:sz w:val="18"/>
        </w:rPr>
        <w:t>which</w:t>
      </w:r>
      <w:r>
        <w:rPr>
          <w:spacing w:val="-2"/>
          <w:sz w:val="18"/>
        </w:rPr>
        <w:t xml:space="preserve"> </w:t>
      </w:r>
      <w:r>
        <w:rPr>
          <w:sz w:val="18"/>
        </w:rPr>
        <w:t>represents</w:t>
      </w:r>
      <w:r>
        <w:rPr>
          <w:spacing w:val="-2"/>
          <w:sz w:val="18"/>
        </w:rPr>
        <w:t xml:space="preserve"> </w:t>
      </w:r>
      <w:r>
        <w:rPr>
          <w:sz w:val="18"/>
        </w:rPr>
        <w:t>a</w:t>
      </w:r>
      <w:r>
        <w:rPr>
          <w:spacing w:val="-2"/>
          <w:sz w:val="18"/>
        </w:rPr>
        <w:t xml:space="preserve"> </w:t>
      </w:r>
      <w:r>
        <w:rPr>
          <w:sz w:val="18"/>
        </w:rPr>
        <w:t>1 kg decrease.</w:t>
      </w:r>
    </w:p>
    <w:p w14:paraId="5D89FA45" w14:textId="77777777" w:rsidR="00F9164C" w:rsidRDefault="00000000">
      <w:pPr>
        <w:pStyle w:val="BodyText"/>
        <w:spacing w:before="77" w:line="247" w:lineRule="auto"/>
        <w:ind w:left="835" w:right="830"/>
      </w:pPr>
      <w:r>
        <w:rPr>
          <w:rFonts w:ascii="Arial"/>
          <w:b/>
          <w:color w:val="17365D"/>
        </w:rPr>
        <w:t xml:space="preserve">What the grader expected: </w:t>
      </w:r>
      <w:r>
        <w:t>The Wednesday grader deducts because the SOAP note does not describe 101 kg as a 2 kg decrease from</w:t>
      </w:r>
      <w:r>
        <w:rPr>
          <w:spacing w:val="-2"/>
        </w:rPr>
        <w:t xml:space="preserve"> </w:t>
      </w:r>
      <w:r>
        <w:t>baseline.</w:t>
      </w:r>
      <w:r>
        <w:rPr>
          <w:spacing w:val="-2"/>
        </w:rPr>
        <w:t xml:space="preserve"> </w:t>
      </w:r>
      <w:r>
        <w:t>The</w:t>
      </w:r>
      <w:r>
        <w:rPr>
          <w:spacing w:val="-2"/>
        </w:rPr>
        <w:t xml:space="preserve"> </w:t>
      </w:r>
      <w:r>
        <w:t>official</w:t>
      </w:r>
      <w:r>
        <w:rPr>
          <w:spacing w:val="-2"/>
        </w:rPr>
        <w:t xml:space="preserve"> </w:t>
      </w:r>
      <w:r>
        <w:t>answer</w:t>
      </w:r>
      <w:r>
        <w:rPr>
          <w:spacing w:val="-2"/>
        </w:rPr>
        <w:t xml:space="preserve"> </w:t>
      </w:r>
      <w:r>
        <w:t>key</w:t>
      </w:r>
      <w:r>
        <w:rPr>
          <w:spacing w:val="-2"/>
        </w:rPr>
        <w:t xml:space="preserve"> </w:t>
      </w:r>
      <w:r>
        <w:t>also</w:t>
      </w:r>
      <w:r>
        <w:rPr>
          <w:spacing w:val="-2"/>
        </w:rPr>
        <w:t xml:space="preserve"> </w:t>
      </w:r>
      <w:r>
        <w:t>does</w:t>
      </w:r>
      <w:r>
        <w:rPr>
          <w:spacing w:val="-2"/>
        </w:rPr>
        <w:t xml:space="preserve"> </w:t>
      </w:r>
      <w:r>
        <w:t>not</w:t>
      </w:r>
      <w:r>
        <w:rPr>
          <w:spacing w:val="-2"/>
        </w:rPr>
        <w:t xml:space="preserve"> </w:t>
      </w:r>
      <w:r>
        <w:t>support</w:t>
      </w:r>
      <w:r>
        <w:rPr>
          <w:spacing w:val="-2"/>
        </w:rPr>
        <w:t xml:space="preserve"> </w:t>
      </w:r>
      <w:r>
        <w:t>that</w:t>
      </w:r>
      <w:r>
        <w:rPr>
          <w:spacing w:val="-2"/>
        </w:rPr>
        <w:t xml:space="preserve"> </w:t>
      </w:r>
      <w:r>
        <w:t>value</w:t>
      </w:r>
      <w:r>
        <w:rPr>
          <w:spacing w:val="-2"/>
        </w:rPr>
        <w:t xml:space="preserve"> </w:t>
      </w:r>
      <w:r>
        <w:t>because</w:t>
      </w:r>
      <w:r>
        <w:rPr>
          <w:spacing w:val="-2"/>
        </w:rPr>
        <w:t xml:space="preserve"> </w:t>
      </w:r>
      <w:r>
        <w:t>it</w:t>
      </w:r>
      <w:r>
        <w:rPr>
          <w:spacing w:val="-2"/>
        </w:rPr>
        <w:t xml:space="preserve"> </w:t>
      </w:r>
      <w:r>
        <w:t>lists</w:t>
      </w:r>
      <w:r>
        <w:rPr>
          <w:spacing w:val="-2"/>
        </w:rPr>
        <w:t xml:space="preserve"> </w:t>
      </w:r>
      <w:r>
        <w:t>102</w:t>
      </w:r>
      <w:r>
        <w:rPr>
          <w:spacing w:val="-2"/>
        </w:rPr>
        <w:t xml:space="preserve"> </w:t>
      </w:r>
      <w:r>
        <w:t>kg</w:t>
      </w:r>
      <w:r>
        <w:rPr>
          <w:spacing w:val="-2"/>
        </w:rPr>
        <w:t xml:space="preserve"> </w:t>
      </w:r>
      <w:r>
        <w:t>on</w:t>
      </w:r>
      <w:r>
        <w:rPr>
          <w:spacing w:val="-2"/>
        </w:rPr>
        <w:t xml:space="preserve"> </w:t>
      </w:r>
      <w:r>
        <w:t>Tuesday</w:t>
      </w:r>
      <w:r>
        <w:rPr>
          <w:spacing w:val="-2"/>
        </w:rPr>
        <w:t xml:space="preserve"> </w:t>
      </w:r>
      <w:r>
        <w:t>and</w:t>
      </w:r>
      <w:r>
        <w:rPr>
          <w:spacing w:val="-2"/>
        </w:rPr>
        <w:t xml:space="preserve"> </w:t>
      </w:r>
      <w:r>
        <w:t>99</w:t>
      </w:r>
      <w:r>
        <w:rPr>
          <w:spacing w:val="-2"/>
        </w:rPr>
        <w:t xml:space="preserve"> </w:t>
      </w:r>
      <w:r>
        <w:t>kg</w:t>
      </w:r>
      <w:r>
        <w:rPr>
          <w:spacing w:val="-2"/>
        </w:rPr>
        <w:t xml:space="preserve"> </w:t>
      </w:r>
      <w:r>
        <w:t>on</w:t>
      </w:r>
      <w:r>
        <w:rPr>
          <w:spacing w:val="-2"/>
        </w:rPr>
        <w:t xml:space="preserve"> </w:t>
      </w:r>
      <w:r>
        <w:t>Wednesday, which would be a 3 kg decrease.</w:t>
      </w:r>
    </w:p>
    <w:p w14:paraId="11530B86" w14:textId="77777777" w:rsidR="00F9164C" w:rsidRDefault="00F9164C">
      <w:pPr>
        <w:pStyle w:val="BodyText"/>
        <w:spacing w:line="247" w:lineRule="auto"/>
        <w:sectPr w:rsidR="00F9164C">
          <w:pgSz w:w="12240" w:h="15840"/>
          <w:pgMar w:top="1400" w:right="0" w:bottom="540" w:left="0" w:header="0" w:footer="313" w:gutter="0"/>
          <w:cols w:space="720"/>
        </w:sectPr>
      </w:pPr>
    </w:p>
    <w:p w14:paraId="39EDE115" w14:textId="77777777" w:rsidR="00F9164C" w:rsidRDefault="00000000">
      <w:pPr>
        <w:pStyle w:val="BodyText"/>
        <w:spacing w:before="71" w:line="249" w:lineRule="auto"/>
        <w:ind w:left="835" w:right="934"/>
      </w:pPr>
      <w:r>
        <w:rPr>
          <w:rFonts w:ascii="Arial"/>
          <w:b/>
          <w:color w:val="17365D"/>
        </w:rPr>
        <w:lastRenderedPageBreak/>
        <w:t>Why</w:t>
      </w:r>
      <w:r>
        <w:rPr>
          <w:rFonts w:ascii="Arial"/>
          <w:b/>
          <w:color w:val="17365D"/>
          <w:spacing w:val="-2"/>
        </w:rPr>
        <w:t xml:space="preserve"> </w:t>
      </w:r>
      <w:r>
        <w:rPr>
          <w:rFonts w:ascii="Arial"/>
          <w:b/>
          <w:color w:val="17365D"/>
        </w:rPr>
        <w:t>this</w:t>
      </w:r>
      <w:r>
        <w:rPr>
          <w:rFonts w:ascii="Arial"/>
          <w:b/>
          <w:color w:val="17365D"/>
          <w:spacing w:val="-3"/>
        </w:rPr>
        <w:t xml:space="preserve"> </w:t>
      </w:r>
      <w:r>
        <w:rPr>
          <w:rFonts w:ascii="Arial"/>
          <w:b/>
          <w:color w:val="17365D"/>
        </w:rPr>
        <w:t>is</w:t>
      </w:r>
      <w:r>
        <w:rPr>
          <w:rFonts w:ascii="Arial"/>
          <w:b/>
          <w:color w:val="17365D"/>
          <w:spacing w:val="-2"/>
        </w:rPr>
        <w:t xml:space="preserve"> </w:t>
      </w:r>
      <w:r>
        <w:rPr>
          <w:rFonts w:ascii="Arial"/>
          <w:b/>
          <w:color w:val="17365D"/>
        </w:rPr>
        <w:t>a</w:t>
      </w:r>
      <w:r>
        <w:rPr>
          <w:rFonts w:ascii="Arial"/>
          <w:b/>
          <w:color w:val="17365D"/>
          <w:spacing w:val="-3"/>
        </w:rPr>
        <w:t xml:space="preserve"> </w:t>
      </w:r>
      <w:r>
        <w:rPr>
          <w:rFonts w:ascii="Arial"/>
          <w:b/>
          <w:color w:val="17365D"/>
        </w:rPr>
        <w:t>problem:</w:t>
      </w:r>
      <w:r>
        <w:rPr>
          <w:rFonts w:ascii="Arial"/>
          <w:b/>
          <w:color w:val="17365D"/>
          <w:spacing w:val="-1"/>
        </w:rPr>
        <w:t xml:space="preserve"> </w:t>
      </w:r>
      <w:r>
        <w:t>The</w:t>
      </w:r>
      <w:r>
        <w:rPr>
          <w:spacing w:val="-2"/>
        </w:rPr>
        <w:t xml:space="preserve"> </w:t>
      </w:r>
      <w:r>
        <w:t>required</w:t>
      </w:r>
      <w:r>
        <w:rPr>
          <w:spacing w:val="-2"/>
        </w:rPr>
        <w:t xml:space="preserve"> </w:t>
      </w:r>
      <w:r>
        <w:t>trend</w:t>
      </w:r>
      <w:r>
        <w:rPr>
          <w:spacing w:val="-2"/>
        </w:rPr>
        <w:t xml:space="preserve"> </w:t>
      </w:r>
      <w:r>
        <w:t>matches</w:t>
      </w:r>
      <w:r>
        <w:rPr>
          <w:spacing w:val="-2"/>
        </w:rPr>
        <w:t xml:space="preserve"> </w:t>
      </w:r>
      <w:r>
        <w:t>neither</w:t>
      </w:r>
      <w:r>
        <w:rPr>
          <w:spacing w:val="-2"/>
        </w:rPr>
        <w:t xml:space="preserve"> </w:t>
      </w:r>
      <w:r>
        <w:t>available</w:t>
      </w:r>
      <w:r>
        <w:rPr>
          <w:spacing w:val="-2"/>
        </w:rPr>
        <w:t xml:space="preserve"> </w:t>
      </w:r>
      <w:r>
        <w:t>data</w:t>
      </w:r>
      <w:r>
        <w:rPr>
          <w:spacing w:val="-3"/>
        </w:rPr>
        <w:t xml:space="preserve"> </w:t>
      </w:r>
      <w:r>
        <w:t>source.</w:t>
      </w:r>
      <w:r>
        <w:rPr>
          <w:spacing w:val="-2"/>
        </w:rPr>
        <w:t xml:space="preserve"> </w:t>
      </w:r>
      <w:r>
        <w:t>This</w:t>
      </w:r>
      <w:r>
        <w:rPr>
          <w:spacing w:val="-3"/>
        </w:rPr>
        <w:t xml:space="preserve"> </w:t>
      </w:r>
      <w:r>
        <w:t>suggests</w:t>
      </w:r>
      <w:r>
        <w:rPr>
          <w:spacing w:val="-3"/>
        </w:rPr>
        <w:t xml:space="preserve"> </w:t>
      </w:r>
      <w:r>
        <w:t>a</w:t>
      </w:r>
      <w:r>
        <w:rPr>
          <w:spacing w:val="-2"/>
        </w:rPr>
        <w:t xml:space="preserve"> </w:t>
      </w:r>
      <w:r>
        <w:t>stale</w:t>
      </w:r>
      <w:r>
        <w:rPr>
          <w:spacing w:val="-2"/>
        </w:rPr>
        <w:t xml:space="preserve"> </w:t>
      </w:r>
      <w:r>
        <w:t>or</w:t>
      </w:r>
      <w:r>
        <w:rPr>
          <w:spacing w:val="-2"/>
        </w:rPr>
        <w:t xml:space="preserve"> </w:t>
      </w:r>
      <w:r>
        <w:t>third</w:t>
      </w:r>
      <w:r>
        <w:rPr>
          <w:spacing w:val="-2"/>
        </w:rPr>
        <w:t xml:space="preserve"> </w:t>
      </w:r>
      <w:r>
        <w:t>baseline</w:t>
      </w:r>
      <w:r>
        <w:rPr>
          <w:spacing w:val="-2"/>
        </w:rPr>
        <w:t xml:space="preserve"> </w:t>
      </w:r>
      <w:r>
        <w:t>value in the grading logic and makes the trend deduction impossible to reproduce.</w:t>
      </w:r>
    </w:p>
    <w:p w14:paraId="75E0AE74" w14:textId="77777777" w:rsidR="00F9164C" w:rsidRDefault="00000000">
      <w:pPr>
        <w:pStyle w:val="BodyText"/>
        <w:spacing w:before="75" w:line="242" w:lineRule="auto"/>
        <w:ind w:left="835" w:right="871"/>
      </w:pPr>
      <w:r>
        <w:rPr>
          <w:rFonts w:ascii="Arial"/>
          <w:b/>
          <w:color w:val="17365D"/>
        </w:rPr>
        <w:t>Suggested</w:t>
      </w:r>
      <w:r>
        <w:rPr>
          <w:rFonts w:ascii="Arial"/>
          <w:b/>
          <w:color w:val="17365D"/>
          <w:spacing w:val="-3"/>
        </w:rPr>
        <w:t xml:space="preserve"> </w:t>
      </w:r>
      <w:r>
        <w:rPr>
          <w:rFonts w:ascii="Arial"/>
          <w:b/>
          <w:color w:val="17365D"/>
        </w:rPr>
        <w:t>fix:</w:t>
      </w:r>
      <w:r>
        <w:rPr>
          <w:rFonts w:ascii="Arial"/>
          <w:b/>
          <w:color w:val="17365D"/>
          <w:spacing w:val="-2"/>
        </w:rPr>
        <w:t xml:space="preserve"> </w:t>
      </w:r>
      <w:r>
        <w:t>Calculate</w:t>
      </w:r>
      <w:r>
        <w:rPr>
          <w:spacing w:val="-3"/>
        </w:rPr>
        <w:t xml:space="preserve"> </w:t>
      </w:r>
      <w:r>
        <w:t>trend</w:t>
      </w:r>
      <w:r>
        <w:rPr>
          <w:spacing w:val="-3"/>
        </w:rPr>
        <w:t xml:space="preserve"> </w:t>
      </w:r>
      <w:r>
        <w:t>values</w:t>
      </w:r>
      <w:r>
        <w:rPr>
          <w:spacing w:val="-2"/>
        </w:rPr>
        <w:t xml:space="preserve"> </w:t>
      </w:r>
      <w:r>
        <w:t>from</w:t>
      </w:r>
      <w:r>
        <w:rPr>
          <w:spacing w:val="-2"/>
        </w:rPr>
        <w:t xml:space="preserve"> </w:t>
      </w:r>
      <w:r>
        <w:t>the</w:t>
      </w:r>
      <w:r>
        <w:rPr>
          <w:spacing w:val="-3"/>
        </w:rPr>
        <w:t xml:space="preserve"> </w:t>
      </w:r>
      <w:r>
        <w:t>same</w:t>
      </w:r>
      <w:r>
        <w:rPr>
          <w:spacing w:val="-2"/>
        </w:rPr>
        <w:t xml:space="preserve"> </w:t>
      </w:r>
      <w:r>
        <w:t>encounter</w:t>
      </w:r>
      <w:r>
        <w:rPr>
          <w:spacing w:val="-2"/>
        </w:rPr>
        <w:t xml:space="preserve"> </w:t>
      </w:r>
      <w:r>
        <w:t>dataset</w:t>
      </w:r>
      <w:r>
        <w:rPr>
          <w:spacing w:val="-2"/>
        </w:rPr>
        <w:t xml:space="preserve"> </w:t>
      </w:r>
      <w:r>
        <w:t>shown</w:t>
      </w:r>
      <w:r>
        <w:rPr>
          <w:spacing w:val="-3"/>
        </w:rPr>
        <w:t xml:space="preserve"> </w:t>
      </w:r>
      <w:r>
        <w:t>to</w:t>
      </w:r>
      <w:r>
        <w:rPr>
          <w:spacing w:val="-2"/>
        </w:rPr>
        <w:t xml:space="preserve"> </w:t>
      </w:r>
      <w:r>
        <w:t>the</w:t>
      </w:r>
      <w:r>
        <w:rPr>
          <w:spacing w:val="-2"/>
        </w:rPr>
        <w:t xml:space="preserve"> </w:t>
      </w:r>
      <w:r>
        <w:t>student.</w:t>
      </w:r>
      <w:r>
        <w:rPr>
          <w:spacing w:val="-2"/>
        </w:rPr>
        <w:t xml:space="preserve"> </w:t>
      </w:r>
      <w:r>
        <w:t>Add</w:t>
      </w:r>
      <w:r>
        <w:rPr>
          <w:spacing w:val="-2"/>
        </w:rPr>
        <w:t xml:space="preserve"> </w:t>
      </w:r>
      <w:r>
        <w:t>automated</w:t>
      </w:r>
      <w:r>
        <w:rPr>
          <w:spacing w:val="-3"/>
        </w:rPr>
        <w:t xml:space="preserve"> </w:t>
      </w:r>
      <w:r>
        <w:t>checks</w:t>
      </w:r>
      <w:r>
        <w:rPr>
          <w:spacing w:val="-3"/>
        </w:rPr>
        <w:t xml:space="preserve"> </w:t>
      </w:r>
      <w:r>
        <w:t>that</w:t>
      </w:r>
      <w:r>
        <w:rPr>
          <w:spacing w:val="-2"/>
        </w:rPr>
        <w:t xml:space="preserve"> </w:t>
      </w:r>
      <w:r>
        <w:t>compare the baseline and follow up values used by the grader before a trend-based deduction is generated.</w:t>
      </w:r>
    </w:p>
    <w:p w14:paraId="47919173" w14:textId="77777777" w:rsidR="00F9164C" w:rsidRDefault="00000000">
      <w:pPr>
        <w:spacing w:before="80"/>
        <w:ind w:left="835"/>
        <w:rPr>
          <w:rFonts w:ascii="Arial"/>
          <w:i/>
          <w:sz w:val="15"/>
        </w:rPr>
      </w:pPr>
      <w:r>
        <w:rPr>
          <w:rFonts w:ascii="Arial"/>
          <w:i/>
          <w:noProof/>
          <w:sz w:val="15"/>
        </w:rPr>
        <w:drawing>
          <wp:anchor distT="0" distB="0" distL="0" distR="0" simplePos="0" relativeHeight="487601664" behindDoc="1" locked="0" layoutInCell="1" allowOverlap="1" wp14:anchorId="4973F006" wp14:editId="7FCBF556">
            <wp:simplePos x="0" y="0"/>
            <wp:positionH relativeFrom="page">
              <wp:posOffset>1028700</wp:posOffset>
            </wp:positionH>
            <wp:positionV relativeFrom="paragraph">
              <wp:posOffset>190736</wp:posOffset>
            </wp:positionV>
            <wp:extent cx="5753071" cy="4341876"/>
            <wp:effectExtent l="0" t="0" r="0" b="0"/>
            <wp:wrapTopAndBottom/>
            <wp:docPr id="81" name="Image 8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1" name="Image 81"/>
                    <pic:cNvPicPr/>
                  </pic:nvPicPr>
                  <pic:blipFill>
                    <a:blip r:embed="rId29" cstate="print"/>
                    <a:stretch>
                      <a:fillRect/>
                    </a:stretch>
                  </pic:blipFill>
                  <pic:spPr>
                    <a:xfrm>
                      <a:off x="0" y="0"/>
                      <a:ext cx="5753071" cy="4341876"/>
                    </a:xfrm>
                    <a:prstGeom prst="rect">
                      <a:avLst/>
                    </a:prstGeom>
                  </pic:spPr>
                </pic:pic>
              </a:graphicData>
            </a:graphic>
          </wp:anchor>
        </w:drawing>
      </w:r>
      <w:r>
        <w:rPr>
          <w:rFonts w:ascii="Arial"/>
          <w:i/>
          <w:color w:val="666666"/>
          <w:sz w:val="15"/>
        </w:rPr>
        <w:t>Evidence:</w:t>
      </w:r>
      <w:r>
        <w:rPr>
          <w:rFonts w:ascii="Arial"/>
          <w:i/>
          <w:color w:val="666666"/>
          <w:spacing w:val="-5"/>
          <w:sz w:val="15"/>
        </w:rPr>
        <w:t xml:space="preserve"> </w:t>
      </w:r>
      <w:r>
        <w:rPr>
          <w:rFonts w:ascii="Arial"/>
          <w:i/>
          <w:color w:val="666666"/>
          <w:sz w:val="15"/>
        </w:rPr>
        <w:t>Tuesday</w:t>
      </w:r>
      <w:r>
        <w:rPr>
          <w:rFonts w:ascii="Arial"/>
          <w:i/>
          <w:color w:val="666666"/>
          <w:spacing w:val="-3"/>
          <w:sz w:val="15"/>
        </w:rPr>
        <w:t xml:space="preserve"> </w:t>
      </w:r>
      <w:r>
        <w:rPr>
          <w:rFonts w:ascii="Arial"/>
          <w:i/>
          <w:color w:val="666666"/>
          <w:sz w:val="15"/>
        </w:rPr>
        <w:t>live</w:t>
      </w:r>
      <w:r>
        <w:rPr>
          <w:rFonts w:ascii="Arial"/>
          <w:i/>
          <w:color w:val="666666"/>
          <w:spacing w:val="-2"/>
          <w:sz w:val="15"/>
        </w:rPr>
        <w:t xml:space="preserve"> </w:t>
      </w:r>
      <w:r>
        <w:rPr>
          <w:rFonts w:ascii="Arial"/>
          <w:i/>
          <w:color w:val="666666"/>
          <w:sz w:val="15"/>
        </w:rPr>
        <w:t>baseline</w:t>
      </w:r>
      <w:r>
        <w:rPr>
          <w:rFonts w:ascii="Arial"/>
          <w:i/>
          <w:color w:val="666666"/>
          <w:spacing w:val="-2"/>
          <w:sz w:val="15"/>
        </w:rPr>
        <w:t xml:space="preserve"> weight.</w:t>
      </w:r>
    </w:p>
    <w:p w14:paraId="3685C59D" w14:textId="77777777" w:rsidR="00F9164C" w:rsidRDefault="00000000">
      <w:pPr>
        <w:spacing w:before="34"/>
        <w:ind w:left="13" w:right="5"/>
        <w:jc w:val="center"/>
        <w:rPr>
          <w:rFonts w:ascii="Arial"/>
          <w:i/>
          <w:sz w:val="15"/>
        </w:rPr>
      </w:pPr>
      <w:r>
        <w:rPr>
          <w:rFonts w:ascii="Arial"/>
          <w:i/>
          <w:color w:val="666666"/>
          <w:sz w:val="15"/>
        </w:rPr>
        <w:t>The</w:t>
      </w:r>
      <w:r>
        <w:rPr>
          <w:rFonts w:ascii="Arial"/>
          <w:i/>
          <w:color w:val="666666"/>
          <w:spacing w:val="-4"/>
          <w:sz w:val="15"/>
        </w:rPr>
        <w:t xml:space="preserve"> </w:t>
      </w:r>
      <w:r>
        <w:rPr>
          <w:rFonts w:ascii="Arial"/>
          <w:i/>
          <w:color w:val="666666"/>
          <w:sz w:val="15"/>
        </w:rPr>
        <w:t>live</w:t>
      </w:r>
      <w:r>
        <w:rPr>
          <w:rFonts w:ascii="Arial"/>
          <w:i/>
          <w:color w:val="666666"/>
          <w:spacing w:val="-1"/>
          <w:sz w:val="15"/>
        </w:rPr>
        <w:t xml:space="preserve"> </w:t>
      </w:r>
      <w:r>
        <w:rPr>
          <w:rFonts w:ascii="Arial"/>
          <w:i/>
          <w:color w:val="666666"/>
          <w:sz w:val="15"/>
        </w:rPr>
        <w:t>Tuesday</w:t>
      </w:r>
      <w:r>
        <w:rPr>
          <w:rFonts w:ascii="Arial"/>
          <w:i/>
          <w:color w:val="666666"/>
          <w:spacing w:val="-2"/>
          <w:sz w:val="15"/>
        </w:rPr>
        <w:t xml:space="preserve"> </w:t>
      </w:r>
      <w:r>
        <w:rPr>
          <w:rFonts w:ascii="Arial"/>
          <w:i/>
          <w:color w:val="666666"/>
          <w:sz w:val="15"/>
        </w:rPr>
        <w:t>weight</w:t>
      </w:r>
      <w:r>
        <w:rPr>
          <w:rFonts w:ascii="Arial"/>
          <w:i/>
          <w:color w:val="666666"/>
          <w:spacing w:val="-4"/>
          <w:sz w:val="15"/>
        </w:rPr>
        <w:t xml:space="preserve"> </w:t>
      </w:r>
      <w:r>
        <w:rPr>
          <w:rFonts w:ascii="Arial"/>
          <w:i/>
          <w:color w:val="666666"/>
          <w:sz w:val="15"/>
        </w:rPr>
        <w:t>is</w:t>
      </w:r>
      <w:r>
        <w:rPr>
          <w:rFonts w:ascii="Arial"/>
          <w:i/>
          <w:color w:val="666666"/>
          <w:spacing w:val="-2"/>
          <w:sz w:val="15"/>
        </w:rPr>
        <w:t xml:space="preserve"> </w:t>
      </w:r>
      <w:r>
        <w:rPr>
          <w:rFonts w:ascii="Arial"/>
          <w:i/>
          <w:color w:val="666666"/>
          <w:sz w:val="15"/>
        </w:rPr>
        <w:t>102</w:t>
      </w:r>
      <w:r>
        <w:rPr>
          <w:rFonts w:ascii="Arial"/>
          <w:i/>
          <w:color w:val="666666"/>
          <w:spacing w:val="-1"/>
          <w:sz w:val="15"/>
        </w:rPr>
        <w:t xml:space="preserve"> </w:t>
      </w:r>
      <w:r>
        <w:rPr>
          <w:rFonts w:ascii="Arial"/>
          <w:i/>
          <w:color w:val="666666"/>
          <w:spacing w:val="-5"/>
          <w:sz w:val="15"/>
        </w:rPr>
        <w:t>kg.</w:t>
      </w:r>
    </w:p>
    <w:p w14:paraId="44FAF3E6" w14:textId="77777777" w:rsidR="00F9164C" w:rsidRDefault="00000000">
      <w:pPr>
        <w:spacing w:before="138"/>
        <w:ind w:left="835"/>
        <w:rPr>
          <w:rFonts w:ascii="Arial"/>
          <w:i/>
          <w:sz w:val="15"/>
        </w:rPr>
      </w:pPr>
      <w:r>
        <w:rPr>
          <w:rFonts w:ascii="Arial"/>
          <w:i/>
          <w:color w:val="666666"/>
          <w:sz w:val="15"/>
        </w:rPr>
        <w:t>Evidence:</w:t>
      </w:r>
      <w:r>
        <w:rPr>
          <w:rFonts w:ascii="Arial"/>
          <w:i/>
          <w:color w:val="666666"/>
          <w:spacing w:val="-5"/>
          <w:sz w:val="15"/>
        </w:rPr>
        <w:t xml:space="preserve"> </w:t>
      </w:r>
      <w:r>
        <w:rPr>
          <w:rFonts w:ascii="Arial"/>
          <w:i/>
          <w:color w:val="666666"/>
          <w:sz w:val="15"/>
        </w:rPr>
        <w:t>Wednesday</w:t>
      </w:r>
      <w:r>
        <w:rPr>
          <w:rFonts w:ascii="Arial"/>
          <w:i/>
          <w:color w:val="666666"/>
          <w:spacing w:val="-3"/>
          <w:sz w:val="15"/>
        </w:rPr>
        <w:t xml:space="preserve"> </w:t>
      </w:r>
      <w:r>
        <w:rPr>
          <w:rFonts w:ascii="Arial"/>
          <w:i/>
          <w:color w:val="666666"/>
          <w:sz w:val="15"/>
        </w:rPr>
        <w:t>live</w:t>
      </w:r>
      <w:r>
        <w:rPr>
          <w:rFonts w:ascii="Arial"/>
          <w:i/>
          <w:color w:val="666666"/>
          <w:spacing w:val="-2"/>
          <w:sz w:val="15"/>
        </w:rPr>
        <w:t xml:space="preserve"> </w:t>
      </w:r>
      <w:r>
        <w:rPr>
          <w:rFonts w:ascii="Arial"/>
          <w:i/>
          <w:color w:val="666666"/>
          <w:sz w:val="15"/>
        </w:rPr>
        <w:t>follow</w:t>
      </w:r>
      <w:r>
        <w:rPr>
          <w:rFonts w:ascii="Arial"/>
          <w:i/>
          <w:color w:val="666666"/>
          <w:spacing w:val="-2"/>
          <w:sz w:val="15"/>
        </w:rPr>
        <w:t xml:space="preserve"> </w:t>
      </w:r>
      <w:r>
        <w:rPr>
          <w:rFonts w:ascii="Arial"/>
          <w:i/>
          <w:color w:val="666666"/>
          <w:sz w:val="15"/>
        </w:rPr>
        <w:t>up</w:t>
      </w:r>
      <w:r>
        <w:rPr>
          <w:rFonts w:ascii="Arial"/>
          <w:i/>
          <w:color w:val="666666"/>
          <w:spacing w:val="-2"/>
          <w:sz w:val="15"/>
        </w:rPr>
        <w:t xml:space="preserve"> weight.</w:t>
      </w:r>
    </w:p>
    <w:p w14:paraId="6A6B8C8E" w14:textId="77777777" w:rsidR="00F9164C" w:rsidRDefault="00F9164C">
      <w:pPr>
        <w:rPr>
          <w:rFonts w:ascii="Arial"/>
          <w:i/>
          <w:sz w:val="15"/>
        </w:rPr>
        <w:sectPr w:rsidR="00F9164C">
          <w:pgSz w:w="12240" w:h="15840"/>
          <w:pgMar w:top="720" w:right="0" w:bottom="540" w:left="0" w:header="0" w:footer="313" w:gutter="0"/>
          <w:cols w:space="720"/>
        </w:sectPr>
      </w:pPr>
    </w:p>
    <w:p w14:paraId="3AFC00CC" w14:textId="77777777" w:rsidR="00F9164C" w:rsidRDefault="00000000">
      <w:pPr>
        <w:ind w:left="1620"/>
        <w:rPr>
          <w:rFonts w:ascii="Arial"/>
          <w:sz w:val="20"/>
        </w:rPr>
      </w:pPr>
      <w:r>
        <w:rPr>
          <w:rFonts w:ascii="Arial"/>
          <w:noProof/>
          <w:sz w:val="20"/>
        </w:rPr>
        <w:lastRenderedPageBreak/>
        <w:drawing>
          <wp:inline distT="0" distB="0" distL="0" distR="0" wp14:anchorId="4E8FD84E" wp14:editId="7F6A101C">
            <wp:extent cx="5674232" cy="4701730"/>
            <wp:effectExtent l="0" t="0" r="0" b="0"/>
            <wp:docPr id="82" name="Image 8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2" name="Image 82"/>
                    <pic:cNvPicPr/>
                  </pic:nvPicPr>
                  <pic:blipFill>
                    <a:blip r:embed="rId65" cstate="print"/>
                    <a:stretch>
                      <a:fillRect/>
                    </a:stretch>
                  </pic:blipFill>
                  <pic:spPr>
                    <a:xfrm>
                      <a:off x="0" y="0"/>
                      <a:ext cx="5674232" cy="4701730"/>
                    </a:xfrm>
                    <a:prstGeom prst="rect">
                      <a:avLst/>
                    </a:prstGeom>
                  </pic:spPr>
                </pic:pic>
              </a:graphicData>
            </a:graphic>
          </wp:inline>
        </w:drawing>
      </w:r>
    </w:p>
    <w:p w14:paraId="70B76A72" w14:textId="77777777" w:rsidR="00F9164C" w:rsidRDefault="00000000">
      <w:pPr>
        <w:spacing w:before="131"/>
        <w:ind w:left="10" w:right="7"/>
        <w:jc w:val="center"/>
        <w:rPr>
          <w:rFonts w:ascii="Arial"/>
          <w:i/>
          <w:sz w:val="15"/>
        </w:rPr>
      </w:pPr>
      <w:r>
        <w:rPr>
          <w:rFonts w:ascii="Arial"/>
          <w:i/>
          <w:color w:val="666666"/>
          <w:sz w:val="15"/>
        </w:rPr>
        <w:t>The</w:t>
      </w:r>
      <w:r>
        <w:rPr>
          <w:rFonts w:ascii="Arial"/>
          <w:i/>
          <w:color w:val="666666"/>
          <w:spacing w:val="-2"/>
          <w:sz w:val="15"/>
        </w:rPr>
        <w:t xml:space="preserve"> </w:t>
      </w:r>
      <w:r>
        <w:rPr>
          <w:rFonts w:ascii="Arial"/>
          <w:i/>
          <w:color w:val="666666"/>
          <w:sz w:val="15"/>
        </w:rPr>
        <w:t>live</w:t>
      </w:r>
      <w:r>
        <w:rPr>
          <w:rFonts w:ascii="Arial"/>
          <w:i/>
          <w:color w:val="666666"/>
          <w:spacing w:val="-2"/>
          <w:sz w:val="15"/>
        </w:rPr>
        <w:t xml:space="preserve"> </w:t>
      </w:r>
      <w:r>
        <w:rPr>
          <w:rFonts w:ascii="Arial"/>
          <w:i/>
          <w:color w:val="666666"/>
          <w:sz w:val="15"/>
        </w:rPr>
        <w:t>Wednesday</w:t>
      </w:r>
      <w:r>
        <w:rPr>
          <w:rFonts w:ascii="Arial"/>
          <w:i/>
          <w:color w:val="666666"/>
          <w:spacing w:val="-3"/>
          <w:sz w:val="15"/>
        </w:rPr>
        <w:t xml:space="preserve"> </w:t>
      </w:r>
      <w:r>
        <w:rPr>
          <w:rFonts w:ascii="Arial"/>
          <w:i/>
          <w:color w:val="666666"/>
          <w:sz w:val="15"/>
        </w:rPr>
        <w:t>weight</w:t>
      </w:r>
      <w:r>
        <w:rPr>
          <w:rFonts w:ascii="Arial"/>
          <w:i/>
          <w:color w:val="666666"/>
          <w:spacing w:val="-4"/>
          <w:sz w:val="15"/>
        </w:rPr>
        <w:t xml:space="preserve"> </w:t>
      </w:r>
      <w:r>
        <w:rPr>
          <w:rFonts w:ascii="Arial"/>
          <w:i/>
          <w:color w:val="666666"/>
          <w:sz w:val="15"/>
        </w:rPr>
        <w:t>is</w:t>
      </w:r>
      <w:r>
        <w:rPr>
          <w:rFonts w:ascii="Arial"/>
          <w:i/>
          <w:color w:val="666666"/>
          <w:spacing w:val="-3"/>
          <w:sz w:val="15"/>
        </w:rPr>
        <w:t xml:space="preserve"> </w:t>
      </w:r>
      <w:r>
        <w:rPr>
          <w:rFonts w:ascii="Arial"/>
          <w:i/>
          <w:color w:val="666666"/>
          <w:sz w:val="15"/>
        </w:rPr>
        <w:t>101</w:t>
      </w:r>
      <w:r>
        <w:rPr>
          <w:rFonts w:ascii="Arial"/>
          <w:i/>
          <w:color w:val="666666"/>
          <w:spacing w:val="-1"/>
          <w:sz w:val="15"/>
        </w:rPr>
        <w:t xml:space="preserve"> </w:t>
      </w:r>
      <w:r>
        <w:rPr>
          <w:rFonts w:ascii="Arial"/>
          <w:i/>
          <w:color w:val="666666"/>
          <w:spacing w:val="-5"/>
          <w:sz w:val="15"/>
        </w:rPr>
        <w:t>kg.</w:t>
      </w:r>
    </w:p>
    <w:p w14:paraId="477B9D89" w14:textId="77777777" w:rsidR="00F9164C" w:rsidRDefault="00000000">
      <w:pPr>
        <w:spacing w:before="139"/>
        <w:ind w:left="835"/>
        <w:rPr>
          <w:rFonts w:ascii="Arial"/>
          <w:i/>
          <w:sz w:val="15"/>
        </w:rPr>
      </w:pPr>
      <w:r>
        <w:rPr>
          <w:rFonts w:ascii="Arial"/>
          <w:i/>
          <w:color w:val="666666"/>
          <w:sz w:val="15"/>
        </w:rPr>
        <w:t>Grader</w:t>
      </w:r>
      <w:r>
        <w:rPr>
          <w:rFonts w:ascii="Arial"/>
          <w:i/>
          <w:color w:val="666666"/>
          <w:spacing w:val="-5"/>
          <w:sz w:val="15"/>
        </w:rPr>
        <w:t xml:space="preserve"> </w:t>
      </w:r>
      <w:r>
        <w:rPr>
          <w:rFonts w:ascii="Arial"/>
          <w:i/>
          <w:color w:val="666666"/>
          <w:sz w:val="15"/>
        </w:rPr>
        <w:t>evidence:</w:t>
      </w:r>
      <w:r>
        <w:rPr>
          <w:rFonts w:ascii="Arial"/>
          <w:i/>
          <w:color w:val="666666"/>
          <w:spacing w:val="-4"/>
          <w:sz w:val="15"/>
        </w:rPr>
        <w:t xml:space="preserve"> </w:t>
      </w:r>
      <w:r>
        <w:rPr>
          <w:rFonts w:ascii="Arial"/>
          <w:i/>
          <w:color w:val="666666"/>
          <w:sz w:val="15"/>
        </w:rPr>
        <w:t>Wednesday</w:t>
      </w:r>
      <w:r>
        <w:rPr>
          <w:rFonts w:ascii="Arial"/>
          <w:i/>
          <w:color w:val="666666"/>
          <w:spacing w:val="-3"/>
          <w:sz w:val="15"/>
        </w:rPr>
        <w:t xml:space="preserve"> </w:t>
      </w:r>
      <w:r>
        <w:rPr>
          <w:rFonts w:ascii="Arial"/>
          <w:i/>
          <w:color w:val="666666"/>
          <w:sz w:val="15"/>
        </w:rPr>
        <w:t>AI</w:t>
      </w:r>
      <w:r>
        <w:rPr>
          <w:rFonts w:ascii="Arial"/>
          <w:i/>
          <w:color w:val="666666"/>
          <w:spacing w:val="-4"/>
          <w:sz w:val="15"/>
        </w:rPr>
        <w:t xml:space="preserve"> </w:t>
      </w:r>
      <w:r>
        <w:rPr>
          <w:rFonts w:ascii="Arial"/>
          <w:i/>
          <w:color w:val="666666"/>
          <w:spacing w:val="-2"/>
          <w:sz w:val="15"/>
        </w:rPr>
        <w:t>feedback.</w:t>
      </w:r>
    </w:p>
    <w:p w14:paraId="6C577000" w14:textId="77777777" w:rsidR="00F9164C" w:rsidRDefault="00F9164C">
      <w:pPr>
        <w:rPr>
          <w:rFonts w:ascii="Arial"/>
          <w:i/>
          <w:sz w:val="15"/>
        </w:rPr>
        <w:sectPr w:rsidR="00F9164C">
          <w:pgSz w:w="12240" w:h="15840"/>
          <w:pgMar w:top="800" w:right="0" w:bottom="540" w:left="0" w:header="0" w:footer="313" w:gutter="0"/>
          <w:cols w:space="720"/>
        </w:sectPr>
      </w:pPr>
    </w:p>
    <w:p w14:paraId="7170AB08" w14:textId="77777777" w:rsidR="00F9164C" w:rsidRDefault="00000000">
      <w:pPr>
        <w:ind w:left="2100"/>
        <w:rPr>
          <w:rFonts w:ascii="Arial"/>
          <w:sz w:val="20"/>
        </w:rPr>
      </w:pPr>
      <w:r>
        <w:rPr>
          <w:rFonts w:ascii="Arial"/>
          <w:noProof/>
          <w:sz w:val="20"/>
        </w:rPr>
        <w:lastRenderedPageBreak/>
        <w:drawing>
          <wp:inline distT="0" distB="0" distL="0" distR="0" wp14:anchorId="22F8F1F8" wp14:editId="43676ADF">
            <wp:extent cx="5067529" cy="3748087"/>
            <wp:effectExtent l="0" t="0" r="0" b="0"/>
            <wp:docPr id="83" name="Image 8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3" name="Image 83"/>
                    <pic:cNvPicPr/>
                  </pic:nvPicPr>
                  <pic:blipFill>
                    <a:blip r:embed="rId66" cstate="print"/>
                    <a:stretch>
                      <a:fillRect/>
                    </a:stretch>
                  </pic:blipFill>
                  <pic:spPr>
                    <a:xfrm>
                      <a:off x="0" y="0"/>
                      <a:ext cx="5067529" cy="3748087"/>
                    </a:xfrm>
                    <a:prstGeom prst="rect">
                      <a:avLst/>
                    </a:prstGeom>
                  </pic:spPr>
                </pic:pic>
              </a:graphicData>
            </a:graphic>
          </wp:inline>
        </w:drawing>
      </w:r>
    </w:p>
    <w:p w14:paraId="0A5E35A4" w14:textId="77777777" w:rsidR="00F9164C" w:rsidRDefault="00000000">
      <w:pPr>
        <w:spacing w:before="88"/>
        <w:ind w:left="11" w:right="5"/>
        <w:jc w:val="center"/>
        <w:rPr>
          <w:rFonts w:ascii="Arial"/>
          <w:i/>
          <w:sz w:val="15"/>
        </w:rPr>
      </w:pPr>
      <w:r>
        <w:rPr>
          <w:rFonts w:ascii="Arial"/>
          <w:i/>
          <w:color w:val="666666"/>
          <w:sz w:val="15"/>
        </w:rPr>
        <w:t>The</w:t>
      </w:r>
      <w:r>
        <w:rPr>
          <w:rFonts w:ascii="Arial"/>
          <w:i/>
          <w:color w:val="666666"/>
          <w:spacing w:val="-2"/>
          <w:sz w:val="15"/>
        </w:rPr>
        <w:t xml:space="preserve"> </w:t>
      </w:r>
      <w:r>
        <w:rPr>
          <w:rFonts w:ascii="Arial"/>
          <w:i/>
          <w:color w:val="666666"/>
          <w:sz w:val="15"/>
        </w:rPr>
        <w:t>grader</w:t>
      </w:r>
      <w:r>
        <w:rPr>
          <w:rFonts w:ascii="Arial"/>
          <w:i/>
          <w:color w:val="666666"/>
          <w:spacing w:val="-3"/>
          <w:sz w:val="15"/>
        </w:rPr>
        <w:t xml:space="preserve"> </w:t>
      </w:r>
      <w:r>
        <w:rPr>
          <w:rFonts w:ascii="Arial"/>
          <w:i/>
          <w:color w:val="666666"/>
          <w:sz w:val="15"/>
        </w:rPr>
        <w:t>states</w:t>
      </w:r>
      <w:r>
        <w:rPr>
          <w:rFonts w:ascii="Arial"/>
          <w:i/>
          <w:color w:val="666666"/>
          <w:spacing w:val="-3"/>
          <w:sz w:val="15"/>
        </w:rPr>
        <w:t xml:space="preserve"> </w:t>
      </w:r>
      <w:r>
        <w:rPr>
          <w:rFonts w:ascii="Arial"/>
          <w:i/>
          <w:color w:val="666666"/>
          <w:sz w:val="15"/>
        </w:rPr>
        <w:t>that</w:t>
      </w:r>
      <w:r>
        <w:rPr>
          <w:rFonts w:ascii="Arial"/>
          <w:i/>
          <w:color w:val="666666"/>
          <w:spacing w:val="-4"/>
          <w:sz w:val="15"/>
        </w:rPr>
        <w:t xml:space="preserve"> </w:t>
      </w:r>
      <w:r>
        <w:rPr>
          <w:rFonts w:ascii="Arial"/>
          <w:i/>
          <w:color w:val="666666"/>
          <w:sz w:val="15"/>
        </w:rPr>
        <w:t>101</w:t>
      </w:r>
      <w:r>
        <w:rPr>
          <w:rFonts w:ascii="Arial"/>
          <w:i/>
          <w:color w:val="666666"/>
          <w:spacing w:val="-2"/>
          <w:sz w:val="15"/>
        </w:rPr>
        <w:t xml:space="preserve"> </w:t>
      </w:r>
      <w:r>
        <w:rPr>
          <w:rFonts w:ascii="Arial"/>
          <w:i/>
          <w:color w:val="666666"/>
          <w:sz w:val="15"/>
        </w:rPr>
        <w:t>kg</w:t>
      </w:r>
      <w:r>
        <w:rPr>
          <w:rFonts w:ascii="Arial"/>
          <w:i/>
          <w:color w:val="666666"/>
          <w:spacing w:val="-2"/>
          <w:sz w:val="15"/>
        </w:rPr>
        <w:t xml:space="preserve"> </w:t>
      </w:r>
      <w:r>
        <w:rPr>
          <w:rFonts w:ascii="Arial"/>
          <w:i/>
          <w:color w:val="666666"/>
          <w:sz w:val="15"/>
        </w:rPr>
        <w:t>should</w:t>
      </w:r>
      <w:r>
        <w:rPr>
          <w:rFonts w:ascii="Arial"/>
          <w:i/>
          <w:color w:val="666666"/>
          <w:spacing w:val="-1"/>
          <w:sz w:val="15"/>
        </w:rPr>
        <w:t xml:space="preserve"> </w:t>
      </w:r>
      <w:r>
        <w:rPr>
          <w:rFonts w:ascii="Arial"/>
          <w:i/>
          <w:color w:val="666666"/>
          <w:sz w:val="15"/>
        </w:rPr>
        <w:t>be</w:t>
      </w:r>
      <w:r>
        <w:rPr>
          <w:rFonts w:ascii="Arial"/>
          <w:i/>
          <w:color w:val="666666"/>
          <w:spacing w:val="-2"/>
          <w:sz w:val="15"/>
        </w:rPr>
        <w:t xml:space="preserve"> </w:t>
      </w:r>
      <w:r>
        <w:rPr>
          <w:rFonts w:ascii="Arial"/>
          <w:i/>
          <w:color w:val="666666"/>
          <w:sz w:val="15"/>
        </w:rPr>
        <w:t>interpreted</w:t>
      </w:r>
      <w:r>
        <w:rPr>
          <w:rFonts w:ascii="Arial"/>
          <w:i/>
          <w:color w:val="666666"/>
          <w:spacing w:val="-2"/>
          <w:sz w:val="15"/>
        </w:rPr>
        <w:t xml:space="preserve"> </w:t>
      </w:r>
      <w:r>
        <w:rPr>
          <w:rFonts w:ascii="Arial"/>
          <w:i/>
          <w:color w:val="666666"/>
          <w:sz w:val="15"/>
        </w:rPr>
        <w:t>as</w:t>
      </w:r>
      <w:r>
        <w:rPr>
          <w:rFonts w:ascii="Arial"/>
          <w:i/>
          <w:color w:val="666666"/>
          <w:spacing w:val="-2"/>
          <w:sz w:val="15"/>
        </w:rPr>
        <w:t xml:space="preserve"> </w:t>
      </w:r>
      <w:r>
        <w:rPr>
          <w:rFonts w:ascii="Arial"/>
          <w:i/>
          <w:color w:val="666666"/>
          <w:sz w:val="15"/>
        </w:rPr>
        <w:t>a</w:t>
      </w:r>
      <w:r>
        <w:rPr>
          <w:rFonts w:ascii="Arial"/>
          <w:i/>
          <w:color w:val="666666"/>
          <w:spacing w:val="-2"/>
          <w:sz w:val="15"/>
        </w:rPr>
        <w:t xml:space="preserve"> </w:t>
      </w:r>
      <w:r>
        <w:rPr>
          <w:rFonts w:ascii="Arial"/>
          <w:i/>
          <w:color w:val="666666"/>
          <w:sz w:val="15"/>
        </w:rPr>
        <w:t>2</w:t>
      </w:r>
      <w:r>
        <w:rPr>
          <w:rFonts w:ascii="Arial"/>
          <w:i/>
          <w:color w:val="666666"/>
          <w:spacing w:val="-2"/>
          <w:sz w:val="15"/>
        </w:rPr>
        <w:t xml:space="preserve"> </w:t>
      </w:r>
      <w:r>
        <w:rPr>
          <w:rFonts w:ascii="Arial"/>
          <w:i/>
          <w:color w:val="666666"/>
          <w:sz w:val="15"/>
        </w:rPr>
        <w:t>kg</w:t>
      </w:r>
      <w:r>
        <w:rPr>
          <w:rFonts w:ascii="Arial"/>
          <w:i/>
          <w:color w:val="666666"/>
          <w:spacing w:val="-1"/>
          <w:sz w:val="15"/>
        </w:rPr>
        <w:t xml:space="preserve"> </w:t>
      </w:r>
      <w:r>
        <w:rPr>
          <w:rFonts w:ascii="Arial"/>
          <w:i/>
          <w:color w:val="666666"/>
          <w:spacing w:val="-2"/>
          <w:sz w:val="15"/>
        </w:rPr>
        <w:t>decrease.</w:t>
      </w:r>
    </w:p>
    <w:p w14:paraId="5B3C7F10" w14:textId="77777777" w:rsidR="00F9164C" w:rsidRDefault="00F9164C">
      <w:pPr>
        <w:pStyle w:val="BodyText"/>
        <w:rPr>
          <w:rFonts w:ascii="Arial"/>
          <w:i/>
          <w:sz w:val="15"/>
        </w:rPr>
      </w:pPr>
    </w:p>
    <w:p w14:paraId="3AE36247" w14:textId="77777777" w:rsidR="00F9164C" w:rsidRDefault="00F9164C">
      <w:pPr>
        <w:pStyle w:val="BodyText"/>
        <w:rPr>
          <w:rFonts w:ascii="Arial"/>
          <w:i/>
          <w:sz w:val="15"/>
        </w:rPr>
      </w:pPr>
    </w:p>
    <w:p w14:paraId="403E12FD" w14:textId="77777777" w:rsidR="00F9164C" w:rsidRDefault="00F9164C">
      <w:pPr>
        <w:pStyle w:val="BodyText"/>
        <w:spacing w:before="104"/>
        <w:rPr>
          <w:rFonts w:ascii="Arial"/>
          <w:i/>
          <w:sz w:val="15"/>
        </w:rPr>
      </w:pPr>
    </w:p>
    <w:p w14:paraId="286B3B8B" w14:textId="77777777" w:rsidR="00F9164C" w:rsidRDefault="00000000">
      <w:pPr>
        <w:pStyle w:val="Heading8"/>
        <w:spacing w:before="0"/>
      </w:pPr>
      <w:r>
        <w:rPr>
          <w:color w:val="17365D"/>
        </w:rPr>
        <w:t>Issue</w:t>
      </w:r>
      <w:r>
        <w:rPr>
          <w:color w:val="17365D"/>
          <w:spacing w:val="-4"/>
        </w:rPr>
        <w:t xml:space="preserve"> </w:t>
      </w:r>
      <w:r>
        <w:rPr>
          <w:color w:val="17365D"/>
        </w:rPr>
        <w:t>7. BNP</w:t>
      </w:r>
      <w:r>
        <w:rPr>
          <w:color w:val="17365D"/>
          <w:spacing w:val="-2"/>
        </w:rPr>
        <w:t xml:space="preserve"> </w:t>
      </w:r>
      <w:r>
        <w:rPr>
          <w:color w:val="17365D"/>
        </w:rPr>
        <w:t xml:space="preserve">and NT </w:t>
      </w:r>
      <w:proofErr w:type="spellStart"/>
      <w:r>
        <w:rPr>
          <w:color w:val="17365D"/>
        </w:rPr>
        <w:t>proBNP</w:t>
      </w:r>
      <w:proofErr w:type="spellEnd"/>
      <w:r>
        <w:rPr>
          <w:color w:val="17365D"/>
          <w:spacing w:val="-1"/>
        </w:rPr>
        <w:t xml:space="preserve"> </w:t>
      </w:r>
      <w:r>
        <w:rPr>
          <w:color w:val="17365D"/>
        </w:rPr>
        <w:t>naming is</w:t>
      </w:r>
      <w:r>
        <w:rPr>
          <w:color w:val="17365D"/>
          <w:spacing w:val="-9"/>
        </w:rPr>
        <w:t xml:space="preserve"> </w:t>
      </w:r>
      <w:r>
        <w:rPr>
          <w:color w:val="17365D"/>
        </w:rPr>
        <w:t>inconsistent</w:t>
      </w:r>
      <w:r>
        <w:rPr>
          <w:color w:val="17365D"/>
          <w:spacing w:val="-1"/>
        </w:rPr>
        <w:t xml:space="preserve"> </w:t>
      </w:r>
      <w:r>
        <w:rPr>
          <w:color w:val="17365D"/>
        </w:rPr>
        <w:t>across</w:t>
      </w:r>
      <w:r>
        <w:rPr>
          <w:color w:val="17365D"/>
          <w:spacing w:val="-4"/>
        </w:rPr>
        <w:t xml:space="preserve"> </w:t>
      </w:r>
      <w:r>
        <w:rPr>
          <w:color w:val="17365D"/>
        </w:rPr>
        <w:t>the</w:t>
      </w:r>
      <w:r>
        <w:rPr>
          <w:color w:val="17365D"/>
          <w:spacing w:val="-4"/>
        </w:rPr>
        <w:t xml:space="preserve"> </w:t>
      </w:r>
      <w:r>
        <w:rPr>
          <w:color w:val="17365D"/>
        </w:rPr>
        <w:t>Wednesday</w:t>
      </w:r>
      <w:r>
        <w:rPr>
          <w:color w:val="17365D"/>
          <w:spacing w:val="-3"/>
        </w:rPr>
        <w:t xml:space="preserve"> </w:t>
      </w:r>
      <w:r>
        <w:rPr>
          <w:color w:val="17365D"/>
          <w:spacing w:val="-2"/>
        </w:rPr>
        <w:t>sources</w:t>
      </w:r>
    </w:p>
    <w:p w14:paraId="34D80FD9" w14:textId="77777777" w:rsidR="00F9164C" w:rsidRDefault="00000000">
      <w:pPr>
        <w:pStyle w:val="BodyText"/>
        <w:spacing w:before="112" w:line="249" w:lineRule="auto"/>
        <w:ind w:left="835" w:right="871"/>
      </w:pPr>
      <w:r>
        <w:rPr>
          <w:rFonts w:ascii="Arial"/>
          <w:b/>
          <w:color w:val="17365D"/>
        </w:rPr>
        <w:t>What</w:t>
      </w:r>
      <w:r>
        <w:rPr>
          <w:rFonts w:ascii="Arial"/>
          <w:b/>
          <w:color w:val="17365D"/>
          <w:spacing w:val="-2"/>
        </w:rPr>
        <w:t xml:space="preserve"> </w:t>
      </w:r>
      <w:r>
        <w:rPr>
          <w:rFonts w:ascii="Arial"/>
          <w:b/>
          <w:color w:val="17365D"/>
        </w:rPr>
        <w:t>the</w:t>
      </w:r>
      <w:r>
        <w:rPr>
          <w:rFonts w:ascii="Arial"/>
          <w:b/>
          <w:color w:val="17365D"/>
          <w:spacing w:val="-3"/>
        </w:rPr>
        <w:t xml:space="preserve"> </w:t>
      </w:r>
      <w:r>
        <w:rPr>
          <w:rFonts w:ascii="Arial"/>
          <w:b/>
          <w:color w:val="17365D"/>
        </w:rPr>
        <w:t>student</w:t>
      </w:r>
      <w:r>
        <w:rPr>
          <w:rFonts w:ascii="Arial"/>
          <w:b/>
          <w:color w:val="17365D"/>
          <w:spacing w:val="-2"/>
        </w:rPr>
        <w:t xml:space="preserve"> </w:t>
      </w:r>
      <w:r>
        <w:rPr>
          <w:rFonts w:ascii="Arial"/>
          <w:b/>
          <w:color w:val="17365D"/>
        </w:rPr>
        <w:t>saw or</w:t>
      </w:r>
      <w:r>
        <w:rPr>
          <w:rFonts w:ascii="Arial"/>
          <w:b/>
          <w:color w:val="17365D"/>
          <w:spacing w:val="-2"/>
        </w:rPr>
        <w:t xml:space="preserve"> </w:t>
      </w:r>
      <w:r>
        <w:rPr>
          <w:rFonts w:ascii="Arial"/>
          <w:b/>
          <w:color w:val="17365D"/>
        </w:rPr>
        <w:t>heard:</w:t>
      </w:r>
      <w:r>
        <w:rPr>
          <w:rFonts w:ascii="Arial"/>
          <w:b/>
          <w:color w:val="17365D"/>
          <w:spacing w:val="-1"/>
        </w:rPr>
        <w:t xml:space="preserve"> </w:t>
      </w:r>
      <w:r>
        <w:t>The</w:t>
      </w:r>
      <w:r>
        <w:rPr>
          <w:spacing w:val="-2"/>
        </w:rPr>
        <w:t xml:space="preserve"> </w:t>
      </w:r>
      <w:r>
        <w:t>live</w:t>
      </w:r>
      <w:r>
        <w:rPr>
          <w:spacing w:val="-2"/>
        </w:rPr>
        <w:t xml:space="preserve"> </w:t>
      </w:r>
      <w:r>
        <w:t>Wednesday</w:t>
      </w:r>
      <w:r>
        <w:rPr>
          <w:spacing w:val="-2"/>
        </w:rPr>
        <w:t xml:space="preserve"> </w:t>
      </w:r>
      <w:r>
        <w:t>laboratory</w:t>
      </w:r>
      <w:r>
        <w:rPr>
          <w:spacing w:val="-2"/>
        </w:rPr>
        <w:t xml:space="preserve"> </w:t>
      </w:r>
      <w:r>
        <w:t>panel</w:t>
      </w:r>
      <w:r>
        <w:rPr>
          <w:spacing w:val="-2"/>
        </w:rPr>
        <w:t xml:space="preserve"> </w:t>
      </w:r>
      <w:r>
        <w:t>identifies</w:t>
      </w:r>
      <w:r>
        <w:rPr>
          <w:spacing w:val="-2"/>
        </w:rPr>
        <w:t xml:space="preserve"> </w:t>
      </w:r>
      <w:r>
        <w:t>NT</w:t>
      </w:r>
      <w:r>
        <w:rPr>
          <w:spacing w:val="-2"/>
        </w:rPr>
        <w:t xml:space="preserve"> </w:t>
      </w:r>
      <w:proofErr w:type="spellStart"/>
      <w:r>
        <w:t>proBNP</w:t>
      </w:r>
      <w:proofErr w:type="spellEnd"/>
      <w:r>
        <w:rPr>
          <w:spacing w:val="-2"/>
        </w:rPr>
        <w:t xml:space="preserve"> </w:t>
      </w:r>
      <w:r>
        <w:t>165</w:t>
      </w:r>
      <w:r>
        <w:rPr>
          <w:spacing w:val="-3"/>
        </w:rPr>
        <w:t xml:space="preserve"> </w:t>
      </w:r>
      <w:proofErr w:type="spellStart"/>
      <w:r>
        <w:t>pg</w:t>
      </w:r>
      <w:proofErr w:type="spellEnd"/>
      <w:r>
        <w:t>/mL,</w:t>
      </w:r>
      <w:r>
        <w:rPr>
          <w:spacing w:val="-2"/>
        </w:rPr>
        <w:t xml:space="preserve"> </w:t>
      </w:r>
      <w:r>
        <w:t>and</w:t>
      </w:r>
      <w:r>
        <w:rPr>
          <w:spacing w:val="-2"/>
        </w:rPr>
        <w:t xml:space="preserve"> </w:t>
      </w:r>
      <w:r>
        <w:t>the</w:t>
      </w:r>
      <w:r>
        <w:rPr>
          <w:spacing w:val="-3"/>
        </w:rPr>
        <w:t xml:space="preserve"> </w:t>
      </w:r>
      <w:r>
        <w:t>grader</w:t>
      </w:r>
      <w:r>
        <w:rPr>
          <w:spacing w:val="-2"/>
        </w:rPr>
        <w:t xml:space="preserve"> </w:t>
      </w:r>
      <w:r>
        <w:t>also</w:t>
      </w:r>
      <w:r>
        <w:rPr>
          <w:spacing w:val="-3"/>
        </w:rPr>
        <w:t xml:space="preserve"> </w:t>
      </w:r>
      <w:r>
        <w:t xml:space="preserve">refers to NT </w:t>
      </w:r>
      <w:proofErr w:type="spellStart"/>
      <w:r>
        <w:t>proBNP</w:t>
      </w:r>
      <w:proofErr w:type="spellEnd"/>
      <w:r>
        <w:t xml:space="preserve"> 165 </w:t>
      </w:r>
      <w:proofErr w:type="spellStart"/>
      <w:r>
        <w:t>pg</w:t>
      </w:r>
      <w:proofErr w:type="spellEnd"/>
      <w:r>
        <w:t xml:space="preserve">/mL with baseline NT </w:t>
      </w:r>
      <w:proofErr w:type="spellStart"/>
      <w:r>
        <w:t>proBNP</w:t>
      </w:r>
      <w:proofErr w:type="spellEnd"/>
      <w:r>
        <w:t xml:space="preserve"> 320 </w:t>
      </w:r>
      <w:proofErr w:type="spellStart"/>
      <w:r>
        <w:t>pg</w:t>
      </w:r>
      <w:proofErr w:type="spellEnd"/>
      <w:r>
        <w:t>/</w:t>
      </w:r>
      <w:proofErr w:type="spellStart"/>
      <w:r>
        <w:t>mL.</w:t>
      </w:r>
      <w:proofErr w:type="spellEnd"/>
    </w:p>
    <w:p w14:paraId="5FE4D531" w14:textId="77777777" w:rsidR="00F9164C" w:rsidRDefault="00000000">
      <w:pPr>
        <w:pStyle w:val="BodyText"/>
        <w:spacing w:before="75" w:line="242" w:lineRule="auto"/>
        <w:ind w:left="835" w:right="871"/>
      </w:pPr>
      <w:r>
        <w:rPr>
          <w:rFonts w:ascii="Arial"/>
          <w:b/>
          <w:color w:val="17365D"/>
        </w:rPr>
        <w:t>What</w:t>
      </w:r>
      <w:r>
        <w:rPr>
          <w:rFonts w:ascii="Arial"/>
          <w:b/>
          <w:color w:val="17365D"/>
          <w:spacing w:val="-2"/>
        </w:rPr>
        <w:t xml:space="preserve"> </w:t>
      </w:r>
      <w:r>
        <w:rPr>
          <w:rFonts w:ascii="Arial"/>
          <w:b/>
          <w:color w:val="17365D"/>
        </w:rPr>
        <w:t>the</w:t>
      </w:r>
      <w:r>
        <w:rPr>
          <w:rFonts w:ascii="Arial"/>
          <w:b/>
          <w:color w:val="17365D"/>
          <w:spacing w:val="-3"/>
        </w:rPr>
        <w:t xml:space="preserve"> </w:t>
      </w:r>
      <w:r>
        <w:rPr>
          <w:rFonts w:ascii="Arial"/>
          <w:b/>
          <w:color w:val="17365D"/>
        </w:rPr>
        <w:t>grader</w:t>
      </w:r>
      <w:r>
        <w:rPr>
          <w:rFonts w:ascii="Arial"/>
          <w:b/>
          <w:color w:val="17365D"/>
          <w:spacing w:val="-2"/>
        </w:rPr>
        <w:t xml:space="preserve"> </w:t>
      </w:r>
      <w:r>
        <w:rPr>
          <w:rFonts w:ascii="Arial"/>
          <w:b/>
          <w:color w:val="17365D"/>
        </w:rPr>
        <w:t>expected:</w:t>
      </w:r>
      <w:r>
        <w:rPr>
          <w:rFonts w:ascii="Arial"/>
          <w:b/>
          <w:color w:val="17365D"/>
          <w:spacing w:val="-2"/>
        </w:rPr>
        <w:t xml:space="preserve"> </w:t>
      </w:r>
      <w:r>
        <w:t>The</w:t>
      </w:r>
      <w:r>
        <w:rPr>
          <w:spacing w:val="-2"/>
        </w:rPr>
        <w:t xml:space="preserve"> </w:t>
      </w:r>
      <w:r>
        <w:t>official</w:t>
      </w:r>
      <w:r>
        <w:rPr>
          <w:spacing w:val="-2"/>
        </w:rPr>
        <w:t xml:space="preserve"> </w:t>
      </w:r>
      <w:r>
        <w:t>Wednesday</w:t>
      </w:r>
      <w:r>
        <w:rPr>
          <w:spacing w:val="-2"/>
        </w:rPr>
        <w:t xml:space="preserve"> </w:t>
      </w:r>
      <w:r>
        <w:t>answer</w:t>
      </w:r>
      <w:r>
        <w:rPr>
          <w:spacing w:val="-2"/>
        </w:rPr>
        <w:t xml:space="preserve"> </w:t>
      </w:r>
      <w:r>
        <w:t>key</w:t>
      </w:r>
      <w:r>
        <w:rPr>
          <w:spacing w:val="-3"/>
        </w:rPr>
        <w:t xml:space="preserve"> </w:t>
      </w:r>
      <w:r>
        <w:t>uses</w:t>
      </w:r>
      <w:r>
        <w:rPr>
          <w:spacing w:val="-2"/>
        </w:rPr>
        <w:t xml:space="preserve"> </w:t>
      </w:r>
      <w:r>
        <w:t>BNP</w:t>
      </w:r>
      <w:r>
        <w:rPr>
          <w:spacing w:val="-2"/>
        </w:rPr>
        <w:t xml:space="preserve"> </w:t>
      </w:r>
      <w:r>
        <w:t>165</w:t>
      </w:r>
      <w:r>
        <w:rPr>
          <w:spacing w:val="-2"/>
        </w:rPr>
        <w:t xml:space="preserve"> </w:t>
      </w:r>
      <w:proofErr w:type="spellStart"/>
      <w:r>
        <w:t>pg</w:t>
      </w:r>
      <w:proofErr w:type="spellEnd"/>
      <w:r>
        <w:t>/mL</w:t>
      </w:r>
      <w:r>
        <w:rPr>
          <w:spacing w:val="-3"/>
        </w:rPr>
        <w:t xml:space="preserve"> </w:t>
      </w:r>
      <w:r>
        <w:t>with</w:t>
      </w:r>
      <w:r>
        <w:rPr>
          <w:spacing w:val="-2"/>
        </w:rPr>
        <w:t xml:space="preserve"> </w:t>
      </w:r>
      <w:r>
        <w:t>prior</w:t>
      </w:r>
      <w:r>
        <w:rPr>
          <w:spacing w:val="-2"/>
        </w:rPr>
        <w:t xml:space="preserve"> </w:t>
      </w:r>
      <w:r>
        <w:t>BNP</w:t>
      </w:r>
      <w:r>
        <w:rPr>
          <w:spacing w:val="-3"/>
        </w:rPr>
        <w:t xml:space="preserve"> </w:t>
      </w:r>
      <w:r>
        <w:t>320</w:t>
      </w:r>
      <w:r>
        <w:rPr>
          <w:spacing w:val="-2"/>
        </w:rPr>
        <w:t xml:space="preserve"> </w:t>
      </w:r>
      <w:proofErr w:type="spellStart"/>
      <w:r>
        <w:t>pg</w:t>
      </w:r>
      <w:proofErr w:type="spellEnd"/>
      <w:r>
        <w:t>/mL,</w:t>
      </w:r>
      <w:r>
        <w:rPr>
          <w:spacing w:val="-2"/>
        </w:rPr>
        <w:t xml:space="preserve"> </w:t>
      </w:r>
      <w:r>
        <w:t>and</w:t>
      </w:r>
      <w:r>
        <w:rPr>
          <w:spacing w:val="-3"/>
        </w:rPr>
        <w:t xml:space="preserve"> </w:t>
      </w:r>
      <w:r>
        <w:t>the</w:t>
      </w:r>
      <w:r>
        <w:rPr>
          <w:spacing w:val="-2"/>
        </w:rPr>
        <w:t xml:space="preserve"> </w:t>
      </w:r>
      <w:r>
        <w:t>Guiding Question asks why BNP trending is useful.</w:t>
      </w:r>
    </w:p>
    <w:p w14:paraId="68D39F13" w14:textId="77777777" w:rsidR="00F9164C" w:rsidRDefault="00000000">
      <w:pPr>
        <w:pStyle w:val="BodyText"/>
        <w:spacing w:before="82" w:line="249" w:lineRule="auto"/>
        <w:ind w:left="835" w:right="830"/>
      </w:pPr>
      <w:r>
        <w:rPr>
          <w:rFonts w:ascii="Arial"/>
          <w:b/>
          <w:color w:val="17365D"/>
        </w:rPr>
        <w:t>Why</w:t>
      </w:r>
      <w:r>
        <w:rPr>
          <w:rFonts w:ascii="Arial"/>
          <w:b/>
          <w:color w:val="17365D"/>
          <w:spacing w:val="-1"/>
        </w:rPr>
        <w:t xml:space="preserve"> </w:t>
      </w:r>
      <w:r>
        <w:rPr>
          <w:rFonts w:ascii="Arial"/>
          <w:b/>
          <w:color w:val="17365D"/>
        </w:rPr>
        <w:t>this</w:t>
      </w:r>
      <w:r>
        <w:rPr>
          <w:rFonts w:ascii="Arial"/>
          <w:b/>
          <w:color w:val="17365D"/>
          <w:spacing w:val="-2"/>
        </w:rPr>
        <w:t xml:space="preserve"> </w:t>
      </w:r>
      <w:r>
        <w:rPr>
          <w:rFonts w:ascii="Arial"/>
          <w:b/>
          <w:color w:val="17365D"/>
        </w:rPr>
        <w:t>is</w:t>
      </w:r>
      <w:r>
        <w:rPr>
          <w:rFonts w:ascii="Arial"/>
          <w:b/>
          <w:color w:val="17365D"/>
          <w:spacing w:val="-1"/>
        </w:rPr>
        <w:t xml:space="preserve"> </w:t>
      </w:r>
      <w:r>
        <w:rPr>
          <w:rFonts w:ascii="Arial"/>
          <w:b/>
          <w:color w:val="17365D"/>
        </w:rPr>
        <w:t>a</w:t>
      </w:r>
      <w:r>
        <w:rPr>
          <w:rFonts w:ascii="Arial"/>
          <w:b/>
          <w:color w:val="17365D"/>
          <w:spacing w:val="-2"/>
        </w:rPr>
        <w:t xml:space="preserve"> </w:t>
      </w:r>
      <w:r>
        <w:rPr>
          <w:rFonts w:ascii="Arial"/>
          <w:b/>
          <w:color w:val="17365D"/>
        </w:rPr>
        <w:t xml:space="preserve">problem: </w:t>
      </w:r>
      <w:r>
        <w:t>BNP</w:t>
      </w:r>
      <w:r>
        <w:rPr>
          <w:spacing w:val="-2"/>
        </w:rPr>
        <w:t xml:space="preserve"> </w:t>
      </w:r>
      <w:r>
        <w:t>and</w:t>
      </w:r>
      <w:r>
        <w:rPr>
          <w:spacing w:val="-2"/>
        </w:rPr>
        <w:t xml:space="preserve"> </w:t>
      </w:r>
      <w:r>
        <w:t>NT</w:t>
      </w:r>
      <w:r>
        <w:rPr>
          <w:spacing w:val="-2"/>
        </w:rPr>
        <w:t xml:space="preserve"> </w:t>
      </w:r>
      <w:proofErr w:type="spellStart"/>
      <w:r>
        <w:t>proBNP</w:t>
      </w:r>
      <w:proofErr w:type="spellEnd"/>
      <w:r>
        <w:rPr>
          <w:spacing w:val="-2"/>
        </w:rPr>
        <w:t xml:space="preserve"> </w:t>
      </w:r>
      <w:r>
        <w:t>are</w:t>
      </w:r>
      <w:r>
        <w:rPr>
          <w:spacing w:val="-2"/>
        </w:rPr>
        <w:t xml:space="preserve"> </w:t>
      </w:r>
      <w:r>
        <w:t>related</w:t>
      </w:r>
      <w:r>
        <w:rPr>
          <w:spacing w:val="-2"/>
        </w:rPr>
        <w:t xml:space="preserve"> </w:t>
      </w:r>
      <w:r>
        <w:t>but</w:t>
      </w:r>
      <w:r>
        <w:rPr>
          <w:spacing w:val="-2"/>
        </w:rPr>
        <w:t xml:space="preserve"> </w:t>
      </w:r>
      <w:r>
        <w:t>different</w:t>
      </w:r>
      <w:r>
        <w:rPr>
          <w:spacing w:val="-2"/>
        </w:rPr>
        <w:t xml:space="preserve"> </w:t>
      </w:r>
      <w:r>
        <w:t>assays.</w:t>
      </w:r>
      <w:r>
        <w:rPr>
          <w:spacing w:val="-2"/>
        </w:rPr>
        <w:t xml:space="preserve"> </w:t>
      </w:r>
      <w:r>
        <w:t>Reusing</w:t>
      </w:r>
      <w:r>
        <w:rPr>
          <w:spacing w:val="-2"/>
        </w:rPr>
        <w:t xml:space="preserve"> </w:t>
      </w:r>
      <w:r>
        <w:t>the</w:t>
      </w:r>
      <w:r>
        <w:rPr>
          <w:spacing w:val="-2"/>
        </w:rPr>
        <w:t xml:space="preserve"> </w:t>
      </w:r>
      <w:r>
        <w:t>same</w:t>
      </w:r>
      <w:r>
        <w:rPr>
          <w:spacing w:val="-2"/>
        </w:rPr>
        <w:t xml:space="preserve"> </w:t>
      </w:r>
      <w:r>
        <w:t>numeric</w:t>
      </w:r>
      <w:r>
        <w:rPr>
          <w:spacing w:val="-2"/>
        </w:rPr>
        <w:t xml:space="preserve"> </w:t>
      </w:r>
      <w:r>
        <w:t>values</w:t>
      </w:r>
      <w:r>
        <w:rPr>
          <w:spacing w:val="-2"/>
        </w:rPr>
        <w:t xml:space="preserve"> </w:t>
      </w:r>
      <w:r>
        <w:t>while</w:t>
      </w:r>
      <w:r>
        <w:rPr>
          <w:spacing w:val="-2"/>
        </w:rPr>
        <w:t xml:space="preserve"> </w:t>
      </w:r>
      <w:r>
        <w:t>changing</w:t>
      </w:r>
      <w:r>
        <w:rPr>
          <w:spacing w:val="-2"/>
        </w:rPr>
        <w:t xml:space="preserve"> </w:t>
      </w:r>
      <w:r>
        <w:t>the test name creates educational and grading ambiguity.</w:t>
      </w:r>
    </w:p>
    <w:p w14:paraId="198A99C9" w14:textId="77777777" w:rsidR="00F9164C" w:rsidRDefault="00000000">
      <w:pPr>
        <w:pStyle w:val="BodyText"/>
        <w:spacing w:before="74" w:line="244" w:lineRule="auto"/>
        <w:ind w:left="835" w:right="963"/>
      </w:pPr>
      <w:r>
        <w:rPr>
          <w:rFonts w:ascii="Arial"/>
          <w:b/>
          <w:color w:val="17365D"/>
        </w:rPr>
        <w:t>Suggested</w:t>
      </w:r>
      <w:r>
        <w:rPr>
          <w:rFonts w:ascii="Arial"/>
          <w:b/>
          <w:color w:val="17365D"/>
          <w:spacing w:val="-3"/>
        </w:rPr>
        <w:t xml:space="preserve"> </w:t>
      </w:r>
      <w:r>
        <w:rPr>
          <w:rFonts w:ascii="Arial"/>
          <w:b/>
          <w:color w:val="17365D"/>
        </w:rPr>
        <w:t>fix:</w:t>
      </w:r>
      <w:r>
        <w:rPr>
          <w:rFonts w:ascii="Arial"/>
          <w:b/>
          <w:color w:val="17365D"/>
          <w:spacing w:val="-2"/>
        </w:rPr>
        <w:t xml:space="preserve"> </w:t>
      </w:r>
      <w:r>
        <w:t>Choose</w:t>
      </w:r>
      <w:r>
        <w:rPr>
          <w:spacing w:val="-3"/>
        </w:rPr>
        <w:t xml:space="preserve"> </w:t>
      </w:r>
      <w:r>
        <w:t>one</w:t>
      </w:r>
      <w:r>
        <w:rPr>
          <w:spacing w:val="-2"/>
        </w:rPr>
        <w:t xml:space="preserve"> </w:t>
      </w:r>
      <w:r>
        <w:t>natriuretic</w:t>
      </w:r>
      <w:r>
        <w:rPr>
          <w:spacing w:val="-3"/>
        </w:rPr>
        <w:t xml:space="preserve"> </w:t>
      </w:r>
      <w:r>
        <w:t>peptide</w:t>
      </w:r>
      <w:r>
        <w:rPr>
          <w:spacing w:val="-2"/>
        </w:rPr>
        <w:t xml:space="preserve"> </w:t>
      </w:r>
      <w:r>
        <w:t>assay</w:t>
      </w:r>
      <w:r>
        <w:rPr>
          <w:spacing w:val="-3"/>
        </w:rPr>
        <w:t xml:space="preserve"> </w:t>
      </w:r>
      <w:r>
        <w:t>for</w:t>
      </w:r>
      <w:r>
        <w:rPr>
          <w:spacing w:val="-2"/>
        </w:rPr>
        <w:t xml:space="preserve"> </w:t>
      </w:r>
      <w:r>
        <w:t>the</w:t>
      </w:r>
      <w:r>
        <w:rPr>
          <w:spacing w:val="-3"/>
        </w:rPr>
        <w:t xml:space="preserve"> </w:t>
      </w:r>
      <w:r>
        <w:t>case</w:t>
      </w:r>
      <w:r>
        <w:rPr>
          <w:spacing w:val="-2"/>
        </w:rPr>
        <w:t xml:space="preserve"> </w:t>
      </w:r>
      <w:r>
        <w:t>and</w:t>
      </w:r>
      <w:r>
        <w:rPr>
          <w:spacing w:val="-2"/>
        </w:rPr>
        <w:t xml:space="preserve"> </w:t>
      </w:r>
      <w:r>
        <w:t>use</w:t>
      </w:r>
      <w:r>
        <w:rPr>
          <w:spacing w:val="-3"/>
        </w:rPr>
        <w:t xml:space="preserve"> </w:t>
      </w:r>
      <w:r>
        <w:t>the</w:t>
      </w:r>
      <w:r>
        <w:rPr>
          <w:spacing w:val="-2"/>
        </w:rPr>
        <w:t xml:space="preserve"> </w:t>
      </w:r>
      <w:r>
        <w:t>exact</w:t>
      </w:r>
      <w:r>
        <w:rPr>
          <w:spacing w:val="-2"/>
        </w:rPr>
        <w:t xml:space="preserve"> </w:t>
      </w:r>
      <w:r>
        <w:t>same</w:t>
      </w:r>
      <w:r>
        <w:rPr>
          <w:spacing w:val="-3"/>
        </w:rPr>
        <w:t xml:space="preserve"> </w:t>
      </w:r>
      <w:r>
        <w:t>name</w:t>
      </w:r>
      <w:r>
        <w:rPr>
          <w:spacing w:val="-2"/>
        </w:rPr>
        <w:t xml:space="preserve"> </w:t>
      </w:r>
      <w:r>
        <w:t>in</w:t>
      </w:r>
      <w:r>
        <w:rPr>
          <w:spacing w:val="-3"/>
        </w:rPr>
        <w:t xml:space="preserve"> </w:t>
      </w:r>
      <w:r>
        <w:t>all</w:t>
      </w:r>
      <w:r>
        <w:rPr>
          <w:spacing w:val="-2"/>
        </w:rPr>
        <w:t xml:space="preserve"> </w:t>
      </w:r>
      <w:r>
        <w:t>visits,</w:t>
      </w:r>
      <w:r>
        <w:rPr>
          <w:spacing w:val="-3"/>
        </w:rPr>
        <w:t xml:space="preserve"> </w:t>
      </w:r>
      <w:r>
        <w:t>answer</w:t>
      </w:r>
      <w:r>
        <w:rPr>
          <w:spacing w:val="-2"/>
        </w:rPr>
        <w:t xml:space="preserve"> </w:t>
      </w:r>
      <w:r>
        <w:t>keys, laboratory panels, educational questions, trends, and grader rules.</w:t>
      </w:r>
    </w:p>
    <w:p w14:paraId="753A6D7D" w14:textId="77777777" w:rsidR="00F9164C" w:rsidRDefault="00000000">
      <w:pPr>
        <w:spacing w:before="77"/>
        <w:ind w:left="835"/>
        <w:rPr>
          <w:rFonts w:ascii="Arial"/>
          <w:i/>
          <w:sz w:val="15"/>
        </w:rPr>
      </w:pPr>
      <w:r>
        <w:rPr>
          <w:rFonts w:ascii="Arial"/>
          <w:i/>
          <w:color w:val="666666"/>
          <w:sz w:val="15"/>
        </w:rPr>
        <w:t>Evidence:</w:t>
      </w:r>
      <w:r>
        <w:rPr>
          <w:rFonts w:ascii="Arial"/>
          <w:i/>
          <w:color w:val="666666"/>
          <w:spacing w:val="-6"/>
          <w:sz w:val="15"/>
        </w:rPr>
        <w:t xml:space="preserve"> </w:t>
      </w:r>
      <w:r>
        <w:rPr>
          <w:rFonts w:ascii="Arial"/>
          <w:i/>
          <w:color w:val="666666"/>
          <w:sz w:val="15"/>
        </w:rPr>
        <w:t>Wednesday</w:t>
      </w:r>
      <w:r>
        <w:rPr>
          <w:rFonts w:ascii="Arial"/>
          <w:i/>
          <w:color w:val="666666"/>
          <w:spacing w:val="-4"/>
          <w:sz w:val="15"/>
        </w:rPr>
        <w:t xml:space="preserve"> </w:t>
      </w:r>
      <w:r>
        <w:rPr>
          <w:rFonts w:ascii="Arial"/>
          <w:i/>
          <w:color w:val="666666"/>
          <w:sz w:val="15"/>
        </w:rPr>
        <w:t>live</w:t>
      </w:r>
      <w:r>
        <w:rPr>
          <w:rFonts w:ascii="Arial"/>
          <w:i/>
          <w:color w:val="666666"/>
          <w:spacing w:val="-3"/>
          <w:sz w:val="15"/>
        </w:rPr>
        <w:t xml:space="preserve"> </w:t>
      </w:r>
      <w:r>
        <w:rPr>
          <w:rFonts w:ascii="Arial"/>
          <w:i/>
          <w:color w:val="666666"/>
          <w:sz w:val="15"/>
        </w:rPr>
        <w:t>cardiac</w:t>
      </w:r>
      <w:r>
        <w:rPr>
          <w:rFonts w:ascii="Arial"/>
          <w:i/>
          <w:color w:val="666666"/>
          <w:spacing w:val="-4"/>
          <w:sz w:val="15"/>
        </w:rPr>
        <w:t xml:space="preserve"> </w:t>
      </w:r>
      <w:r>
        <w:rPr>
          <w:rFonts w:ascii="Arial"/>
          <w:i/>
          <w:color w:val="666666"/>
          <w:sz w:val="15"/>
        </w:rPr>
        <w:t>biomarker</w:t>
      </w:r>
      <w:r>
        <w:rPr>
          <w:rFonts w:ascii="Arial"/>
          <w:i/>
          <w:color w:val="666666"/>
          <w:spacing w:val="-3"/>
          <w:sz w:val="15"/>
        </w:rPr>
        <w:t xml:space="preserve"> </w:t>
      </w:r>
      <w:r>
        <w:rPr>
          <w:rFonts w:ascii="Arial"/>
          <w:i/>
          <w:color w:val="666666"/>
          <w:spacing w:val="-2"/>
          <w:sz w:val="15"/>
        </w:rPr>
        <w:t>panel.</w:t>
      </w:r>
    </w:p>
    <w:p w14:paraId="5D873A76" w14:textId="77777777" w:rsidR="00F9164C" w:rsidRDefault="00000000">
      <w:pPr>
        <w:pStyle w:val="BodyText"/>
        <w:spacing w:before="40"/>
        <w:rPr>
          <w:rFonts w:ascii="Arial"/>
          <w:i/>
          <w:sz w:val="20"/>
        </w:rPr>
      </w:pPr>
      <w:r>
        <w:rPr>
          <w:rFonts w:ascii="Arial"/>
          <w:i/>
          <w:noProof/>
          <w:sz w:val="20"/>
        </w:rPr>
        <w:drawing>
          <wp:anchor distT="0" distB="0" distL="0" distR="0" simplePos="0" relativeHeight="487602176" behindDoc="1" locked="0" layoutInCell="1" allowOverlap="1" wp14:anchorId="717BB431" wp14:editId="31BCAB12">
            <wp:simplePos x="0" y="0"/>
            <wp:positionH relativeFrom="page">
              <wp:posOffset>1028700</wp:posOffset>
            </wp:positionH>
            <wp:positionV relativeFrom="paragraph">
              <wp:posOffset>187095</wp:posOffset>
            </wp:positionV>
            <wp:extent cx="5731856" cy="2105977"/>
            <wp:effectExtent l="0" t="0" r="0" b="0"/>
            <wp:wrapTopAndBottom/>
            <wp:docPr id="84" name="Image 8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4" name="Image 84"/>
                    <pic:cNvPicPr/>
                  </pic:nvPicPr>
                  <pic:blipFill>
                    <a:blip r:embed="rId67" cstate="print"/>
                    <a:stretch>
                      <a:fillRect/>
                    </a:stretch>
                  </pic:blipFill>
                  <pic:spPr>
                    <a:xfrm>
                      <a:off x="0" y="0"/>
                      <a:ext cx="5731856" cy="2105977"/>
                    </a:xfrm>
                    <a:prstGeom prst="rect">
                      <a:avLst/>
                    </a:prstGeom>
                  </pic:spPr>
                </pic:pic>
              </a:graphicData>
            </a:graphic>
          </wp:anchor>
        </w:drawing>
      </w:r>
    </w:p>
    <w:p w14:paraId="27DAA9FE" w14:textId="77777777" w:rsidR="00F9164C" w:rsidRDefault="00000000">
      <w:pPr>
        <w:spacing w:before="72"/>
        <w:ind w:left="10" w:right="9"/>
        <w:jc w:val="center"/>
        <w:rPr>
          <w:rFonts w:ascii="Arial"/>
          <w:i/>
          <w:sz w:val="15"/>
        </w:rPr>
      </w:pPr>
      <w:r>
        <w:rPr>
          <w:rFonts w:ascii="Arial"/>
          <w:i/>
          <w:color w:val="666666"/>
          <w:sz w:val="15"/>
        </w:rPr>
        <w:t>The</w:t>
      </w:r>
      <w:r>
        <w:rPr>
          <w:rFonts w:ascii="Arial"/>
          <w:i/>
          <w:color w:val="666666"/>
          <w:spacing w:val="-2"/>
          <w:sz w:val="15"/>
        </w:rPr>
        <w:t xml:space="preserve"> </w:t>
      </w:r>
      <w:r>
        <w:rPr>
          <w:rFonts w:ascii="Arial"/>
          <w:i/>
          <w:color w:val="666666"/>
          <w:sz w:val="15"/>
        </w:rPr>
        <w:t>live</w:t>
      </w:r>
      <w:r>
        <w:rPr>
          <w:rFonts w:ascii="Arial"/>
          <w:i/>
          <w:color w:val="666666"/>
          <w:spacing w:val="-2"/>
          <w:sz w:val="15"/>
        </w:rPr>
        <w:t xml:space="preserve"> </w:t>
      </w:r>
      <w:r>
        <w:rPr>
          <w:rFonts w:ascii="Arial"/>
          <w:i/>
          <w:color w:val="666666"/>
          <w:sz w:val="15"/>
        </w:rPr>
        <w:t>Wednesday</w:t>
      </w:r>
      <w:r>
        <w:rPr>
          <w:rFonts w:ascii="Arial"/>
          <w:i/>
          <w:color w:val="666666"/>
          <w:spacing w:val="-3"/>
          <w:sz w:val="15"/>
        </w:rPr>
        <w:t xml:space="preserve"> </w:t>
      </w:r>
      <w:r>
        <w:rPr>
          <w:rFonts w:ascii="Arial"/>
          <w:i/>
          <w:color w:val="666666"/>
          <w:sz w:val="15"/>
        </w:rPr>
        <w:t>EMR</w:t>
      </w:r>
      <w:r>
        <w:rPr>
          <w:rFonts w:ascii="Arial"/>
          <w:i/>
          <w:color w:val="666666"/>
          <w:spacing w:val="-2"/>
          <w:sz w:val="15"/>
        </w:rPr>
        <w:t xml:space="preserve"> </w:t>
      </w:r>
      <w:r>
        <w:rPr>
          <w:rFonts w:ascii="Arial"/>
          <w:i/>
          <w:color w:val="666666"/>
          <w:sz w:val="15"/>
        </w:rPr>
        <w:t>identifies</w:t>
      </w:r>
      <w:r>
        <w:rPr>
          <w:rFonts w:ascii="Arial"/>
          <w:i/>
          <w:color w:val="666666"/>
          <w:spacing w:val="-3"/>
          <w:sz w:val="15"/>
        </w:rPr>
        <w:t xml:space="preserve"> </w:t>
      </w:r>
      <w:r>
        <w:rPr>
          <w:rFonts w:ascii="Arial"/>
          <w:i/>
          <w:color w:val="666666"/>
          <w:sz w:val="15"/>
        </w:rPr>
        <w:t>NT</w:t>
      </w:r>
      <w:r>
        <w:rPr>
          <w:rFonts w:ascii="Arial"/>
          <w:i/>
          <w:color w:val="666666"/>
          <w:spacing w:val="-5"/>
          <w:sz w:val="15"/>
        </w:rPr>
        <w:t xml:space="preserve"> </w:t>
      </w:r>
      <w:proofErr w:type="spellStart"/>
      <w:r>
        <w:rPr>
          <w:rFonts w:ascii="Arial"/>
          <w:i/>
          <w:color w:val="666666"/>
          <w:sz w:val="15"/>
        </w:rPr>
        <w:t>proBNP</w:t>
      </w:r>
      <w:proofErr w:type="spellEnd"/>
      <w:r>
        <w:rPr>
          <w:rFonts w:ascii="Arial"/>
          <w:i/>
          <w:color w:val="666666"/>
          <w:spacing w:val="-3"/>
          <w:sz w:val="15"/>
        </w:rPr>
        <w:t xml:space="preserve"> </w:t>
      </w:r>
      <w:r>
        <w:rPr>
          <w:rFonts w:ascii="Arial"/>
          <w:i/>
          <w:color w:val="666666"/>
          <w:sz w:val="15"/>
        </w:rPr>
        <w:t>165</w:t>
      </w:r>
      <w:r>
        <w:rPr>
          <w:rFonts w:ascii="Arial"/>
          <w:i/>
          <w:color w:val="666666"/>
          <w:spacing w:val="-1"/>
          <w:sz w:val="15"/>
        </w:rPr>
        <w:t xml:space="preserve"> </w:t>
      </w:r>
      <w:proofErr w:type="spellStart"/>
      <w:r>
        <w:rPr>
          <w:rFonts w:ascii="Arial"/>
          <w:i/>
          <w:color w:val="666666"/>
          <w:spacing w:val="-2"/>
          <w:sz w:val="15"/>
        </w:rPr>
        <w:t>pg</w:t>
      </w:r>
      <w:proofErr w:type="spellEnd"/>
      <w:r>
        <w:rPr>
          <w:rFonts w:ascii="Arial"/>
          <w:i/>
          <w:color w:val="666666"/>
          <w:spacing w:val="-2"/>
          <w:sz w:val="15"/>
        </w:rPr>
        <w:t>/</w:t>
      </w:r>
      <w:proofErr w:type="spellStart"/>
      <w:r>
        <w:rPr>
          <w:rFonts w:ascii="Arial"/>
          <w:i/>
          <w:color w:val="666666"/>
          <w:spacing w:val="-2"/>
          <w:sz w:val="15"/>
        </w:rPr>
        <w:t>mL.</w:t>
      </w:r>
      <w:proofErr w:type="spellEnd"/>
    </w:p>
    <w:p w14:paraId="0AB8490C" w14:textId="77777777" w:rsidR="00F9164C" w:rsidRDefault="00000000">
      <w:pPr>
        <w:spacing w:before="138"/>
        <w:ind w:left="835"/>
        <w:rPr>
          <w:rFonts w:ascii="Arial"/>
          <w:i/>
          <w:sz w:val="15"/>
        </w:rPr>
      </w:pPr>
      <w:r>
        <w:rPr>
          <w:rFonts w:ascii="Arial"/>
          <w:i/>
          <w:color w:val="666666"/>
          <w:sz w:val="15"/>
        </w:rPr>
        <w:t>Evidence:</w:t>
      </w:r>
      <w:r>
        <w:rPr>
          <w:rFonts w:ascii="Arial"/>
          <w:i/>
          <w:color w:val="666666"/>
          <w:spacing w:val="-6"/>
          <w:sz w:val="15"/>
        </w:rPr>
        <w:t xml:space="preserve"> </w:t>
      </w:r>
      <w:r>
        <w:rPr>
          <w:rFonts w:ascii="Arial"/>
          <w:i/>
          <w:color w:val="666666"/>
          <w:sz w:val="15"/>
        </w:rPr>
        <w:t>Wednesday</w:t>
      </w:r>
      <w:r>
        <w:rPr>
          <w:rFonts w:ascii="Arial"/>
          <w:i/>
          <w:color w:val="666666"/>
          <w:spacing w:val="-4"/>
          <w:sz w:val="15"/>
        </w:rPr>
        <w:t xml:space="preserve"> </w:t>
      </w:r>
      <w:r>
        <w:rPr>
          <w:rFonts w:ascii="Arial"/>
          <w:i/>
          <w:color w:val="666666"/>
          <w:sz w:val="15"/>
        </w:rPr>
        <w:t>Guiding</w:t>
      </w:r>
      <w:r>
        <w:rPr>
          <w:rFonts w:ascii="Arial"/>
          <w:i/>
          <w:color w:val="666666"/>
          <w:spacing w:val="-3"/>
          <w:sz w:val="15"/>
        </w:rPr>
        <w:t xml:space="preserve"> </w:t>
      </w:r>
      <w:r>
        <w:rPr>
          <w:rFonts w:ascii="Arial"/>
          <w:i/>
          <w:color w:val="666666"/>
          <w:spacing w:val="-2"/>
          <w:sz w:val="15"/>
        </w:rPr>
        <w:t>Question.</w:t>
      </w:r>
    </w:p>
    <w:p w14:paraId="5AD707AE" w14:textId="77777777" w:rsidR="00F9164C" w:rsidRDefault="00F9164C">
      <w:pPr>
        <w:rPr>
          <w:rFonts w:ascii="Arial"/>
          <w:i/>
          <w:sz w:val="15"/>
        </w:rPr>
        <w:sectPr w:rsidR="00F9164C">
          <w:pgSz w:w="12240" w:h="15840"/>
          <w:pgMar w:top="1380" w:right="0" w:bottom="540" w:left="0" w:header="0" w:footer="313" w:gutter="0"/>
          <w:cols w:space="720"/>
        </w:sectPr>
      </w:pPr>
    </w:p>
    <w:p w14:paraId="064E9281" w14:textId="77777777" w:rsidR="00F9164C" w:rsidRDefault="00000000">
      <w:pPr>
        <w:ind w:left="1620"/>
        <w:rPr>
          <w:rFonts w:ascii="Arial"/>
          <w:sz w:val="20"/>
        </w:rPr>
      </w:pPr>
      <w:r>
        <w:rPr>
          <w:rFonts w:ascii="Arial"/>
          <w:noProof/>
          <w:sz w:val="20"/>
        </w:rPr>
        <w:lastRenderedPageBreak/>
        <w:drawing>
          <wp:inline distT="0" distB="0" distL="0" distR="0" wp14:anchorId="2DFBA157" wp14:editId="29694B3E">
            <wp:extent cx="5701658" cy="2326004"/>
            <wp:effectExtent l="0" t="0" r="0" b="0"/>
            <wp:docPr id="85" name="Image 8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5" name="Image 85"/>
                    <pic:cNvPicPr/>
                  </pic:nvPicPr>
                  <pic:blipFill>
                    <a:blip r:embed="rId68" cstate="print"/>
                    <a:stretch>
                      <a:fillRect/>
                    </a:stretch>
                  </pic:blipFill>
                  <pic:spPr>
                    <a:xfrm>
                      <a:off x="0" y="0"/>
                      <a:ext cx="5701658" cy="2326004"/>
                    </a:xfrm>
                    <a:prstGeom prst="rect">
                      <a:avLst/>
                    </a:prstGeom>
                  </pic:spPr>
                </pic:pic>
              </a:graphicData>
            </a:graphic>
          </wp:inline>
        </w:drawing>
      </w:r>
    </w:p>
    <w:p w14:paraId="0F570EBF" w14:textId="77777777" w:rsidR="00F9164C" w:rsidRDefault="00000000">
      <w:pPr>
        <w:spacing w:before="83"/>
        <w:ind w:left="10" w:right="7"/>
        <w:jc w:val="center"/>
        <w:rPr>
          <w:rFonts w:ascii="Arial"/>
          <w:i/>
          <w:sz w:val="15"/>
        </w:rPr>
      </w:pPr>
      <w:r>
        <w:rPr>
          <w:rFonts w:ascii="Arial"/>
          <w:i/>
          <w:color w:val="666666"/>
          <w:sz w:val="15"/>
        </w:rPr>
        <w:t>The</w:t>
      </w:r>
      <w:r>
        <w:rPr>
          <w:rFonts w:ascii="Arial"/>
          <w:i/>
          <w:color w:val="666666"/>
          <w:spacing w:val="-2"/>
          <w:sz w:val="15"/>
        </w:rPr>
        <w:t xml:space="preserve"> </w:t>
      </w:r>
      <w:r>
        <w:rPr>
          <w:rFonts w:ascii="Arial"/>
          <w:i/>
          <w:color w:val="666666"/>
          <w:sz w:val="15"/>
        </w:rPr>
        <w:t>educational</w:t>
      </w:r>
      <w:r>
        <w:rPr>
          <w:rFonts w:ascii="Arial"/>
          <w:i/>
          <w:color w:val="666666"/>
          <w:spacing w:val="-2"/>
          <w:sz w:val="15"/>
        </w:rPr>
        <w:t xml:space="preserve"> </w:t>
      </w:r>
      <w:r>
        <w:rPr>
          <w:rFonts w:ascii="Arial"/>
          <w:i/>
          <w:color w:val="666666"/>
          <w:sz w:val="15"/>
        </w:rPr>
        <w:t>prompt</w:t>
      </w:r>
      <w:r>
        <w:rPr>
          <w:rFonts w:ascii="Arial"/>
          <w:i/>
          <w:color w:val="666666"/>
          <w:spacing w:val="-5"/>
          <w:sz w:val="15"/>
        </w:rPr>
        <w:t xml:space="preserve"> </w:t>
      </w:r>
      <w:r>
        <w:rPr>
          <w:rFonts w:ascii="Arial"/>
          <w:i/>
          <w:color w:val="666666"/>
          <w:sz w:val="15"/>
        </w:rPr>
        <w:t>asks</w:t>
      </w:r>
      <w:r>
        <w:rPr>
          <w:rFonts w:ascii="Arial"/>
          <w:i/>
          <w:color w:val="666666"/>
          <w:spacing w:val="-3"/>
          <w:sz w:val="15"/>
        </w:rPr>
        <w:t xml:space="preserve"> </w:t>
      </w:r>
      <w:r>
        <w:rPr>
          <w:rFonts w:ascii="Arial"/>
          <w:i/>
          <w:color w:val="666666"/>
          <w:sz w:val="15"/>
        </w:rPr>
        <w:t>about</w:t>
      </w:r>
      <w:r>
        <w:rPr>
          <w:rFonts w:ascii="Arial"/>
          <w:i/>
          <w:color w:val="666666"/>
          <w:spacing w:val="-5"/>
          <w:sz w:val="15"/>
        </w:rPr>
        <w:t xml:space="preserve"> </w:t>
      </w:r>
      <w:r>
        <w:rPr>
          <w:rFonts w:ascii="Arial"/>
          <w:i/>
          <w:color w:val="666666"/>
          <w:sz w:val="15"/>
        </w:rPr>
        <w:t>BNP</w:t>
      </w:r>
      <w:r>
        <w:rPr>
          <w:rFonts w:ascii="Arial"/>
          <w:i/>
          <w:color w:val="666666"/>
          <w:spacing w:val="-2"/>
          <w:sz w:val="15"/>
        </w:rPr>
        <w:t xml:space="preserve"> trending.</w:t>
      </w:r>
    </w:p>
    <w:p w14:paraId="19DD6B7D" w14:textId="77777777" w:rsidR="00F9164C" w:rsidRDefault="00000000">
      <w:pPr>
        <w:spacing w:before="142"/>
        <w:ind w:left="835"/>
        <w:rPr>
          <w:rFonts w:ascii="Arial"/>
          <w:i/>
          <w:sz w:val="15"/>
        </w:rPr>
      </w:pPr>
      <w:r>
        <w:rPr>
          <w:rFonts w:ascii="Arial"/>
          <w:i/>
          <w:color w:val="666666"/>
          <w:sz w:val="15"/>
        </w:rPr>
        <w:t>Answer</w:t>
      </w:r>
      <w:r>
        <w:rPr>
          <w:rFonts w:ascii="Arial"/>
          <w:i/>
          <w:color w:val="666666"/>
          <w:spacing w:val="-4"/>
          <w:sz w:val="15"/>
        </w:rPr>
        <w:t xml:space="preserve"> </w:t>
      </w:r>
      <w:r>
        <w:rPr>
          <w:rFonts w:ascii="Arial"/>
          <w:i/>
          <w:color w:val="666666"/>
          <w:sz w:val="15"/>
        </w:rPr>
        <w:t>key</w:t>
      </w:r>
      <w:r>
        <w:rPr>
          <w:rFonts w:ascii="Arial"/>
          <w:i/>
          <w:color w:val="666666"/>
          <w:spacing w:val="-4"/>
          <w:sz w:val="15"/>
        </w:rPr>
        <w:t xml:space="preserve"> </w:t>
      </w:r>
      <w:r>
        <w:rPr>
          <w:rFonts w:ascii="Arial"/>
          <w:i/>
          <w:color w:val="666666"/>
          <w:sz w:val="15"/>
        </w:rPr>
        <w:t>evidence:</w:t>
      </w:r>
      <w:r>
        <w:rPr>
          <w:rFonts w:ascii="Arial"/>
          <w:i/>
          <w:color w:val="666666"/>
          <w:spacing w:val="-5"/>
          <w:sz w:val="15"/>
        </w:rPr>
        <w:t xml:space="preserve"> </w:t>
      </w:r>
      <w:r>
        <w:rPr>
          <w:rFonts w:ascii="Arial"/>
          <w:i/>
          <w:color w:val="666666"/>
          <w:sz w:val="15"/>
        </w:rPr>
        <w:t>Wednesday</w:t>
      </w:r>
      <w:r>
        <w:rPr>
          <w:rFonts w:ascii="Arial"/>
          <w:i/>
          <w:color w:val="666666"/>
          <w:spacing w:val="-3"/>
          <w:sz w:val="15"/>
        </w:rPr>
        <w:t xml:space="preserve"> </w:t>
      </w:r>
      <w:r>
        <w:rPr>
          <w:rFonts w:ascii="Arial"/>
          <w:i/>
          <w:color w:val="666666"/>
          <w:sz w:val="15"/>
        </w:rPr>
        <w:t>intended</w:t>
      </w:r>
      <w:r>
        <w:rPr>
          <w:rFonts w:ascii="Arial"/>
          <w:i/>
          <w:color w:val="666666"/>
          <w:spacing w:val="-3"/>
          <w:sz w:val="15"/>
        </w:rPr>
        <w:t xml:space="preserve"> </w:t>
      </w:r>
      <w:r>
        <w:rPr>
          <w:rFonts w:ascii="Arial"/>
          <w:i/>
          <w:color w:val="666666"/>
          <w:sz w:val="15"/>
        </w:rPr>
        <w:t>laboratory</w:t>
      </w:r>
      <w:r>
        <w:rPr>
          <w:rFonts w:ascii="Arial"/>
          <w:i/>
          <w:color w:val="666666"/>
          <w:spacing w:val="-3"/>
          <w:sz w:val="15"/>
        </w:rPr>
        <w:t xml:space="preserve"> </w:t>
      </w:r>
      <w:r>
        <w:rPr>
          <w:rFonts w:ascii="Arial"/>
          <w:i/>
          <w:color w:val="666666"/>
          <w:spacing w:val="-4"/>
          <w:sz w:val="15"/>
        </w:rPr>
        <w:t>data.</w:t>
      </w:r>
    </w:p>
    <w:p w14:paraId="5E71536E" w14:textId="77777777" w:rsidR="00F9164C" w:rsidRDefault="00000000">
      <w:pPr>
        <w:pStyle w:val="BodyText"/>
        <w:spacing w:before="4"/>
        <w:rPr>
          <w:rFonts w:ascii="Arial"/>
          <w:i/>
          <w:sz w:val="15"/>
        </w:rPr>
      </w:pPr>
      <w:r>
        <w:rPr>
          <w:rFonts w:ascii="Arial"/>
          <w:i/>
          <w:noProof/>
          <w:sz w:val="15"/>
        </w:rPr>
        <w:drawing>
          <wp:anchor distT="0" distB="0" distL="0" distR="0" simplePos="0" relativeHeight="487602688" behindDoc="1" locked="0" layoutInCell="1" allowOverlap="1" wp14:anchorId="47784BAF" wp14:editId="6CFC6152">
            <wp:simplePos x="0" y="0"/>
            <wp:positionH relativeFrom="page">
              <wp:posOffset>1197656</wp:posOffset>
            </wp:positionH>
            <wp:positionV relativeFrom="paragraph">
              <wp:posOffset>127655</wp:posOffset>
            </wp:positionV>
            <wp:extent cx="1310333" cy="5891212"/>
            <wp:effectExtent l="0" t="0" r="0" b="0"/>
            <wp:wrapTopAndBottom/>
            <wp:docPr id="86" name="Image 8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6" name="Image 86"/>
                    <pic:cNvPicPr/>
                  </pic:nvPicPr>
                  <pic:blipFill>
                    <a:blip r:embed="rId69" cstate="print"/>
                    <a:stretch>
                      <a:fillRect/>
                    </a:stretch>
                  </pic:blipFill>
                  <pic:spPr>
                    <a:xfrm>
                      <a:off x="0" y="0"/>
                      <a:ext cx="1310333" cy="5891212"/>
                    </a:xfrm>
                    <a:prstGeom prst="rect">
                      <a:avLst/>
                    </a:prstGeom>
                  </pic:spPr>
                </pic:pic>
              </a:graphicData>
            </a:graphic>
          </wp:anchor>
        </w:drawing>
      </w:r>
    </w:p>
    <w:p w14:paraId="3C9A8591" w14:textId="77777777" w:rsidR="00F9164C" w:rsidRDefault="00F9164C">
      <w:pPr>
        <w:pStyle w:val="BodyText"/>
        <w:spacing w:before="134"/>
        <w:rPr>
          <w:rFonts w:ascii="Arial"/>
          <w:i/>
          <w:sz w:val="15"/>
        </w:rPr>
      </w:pPr>
    </w:p>
    <w:p w14:paraId="0F02E704" w14:textId="77777777" w:rsidR="00F9164C" w:rsidRDefault="00000000">
      <w:pPr>
        <w:spacing w:before="1"/>
        <w:ind w:left="10" w:right="9"/>
        <w:jc w:val="center"/>
        <w:rPr>
          <w:rFonts w:ascii="Arial"/>
          <w:i/>
          <w:sz w:val="15"/>
        </w:rPr>
      </w:pPr>
      <w:r>
        <w:rPr>
          <w:rFonts w:ascii="Arial"/>
          <w:i/>
          <w:color w:val="666666"/>
          <w:sz w:val="15"/>
        </w:rPr>
        <w:t>The</w:t>
      </w:r>
      <w:r>
        <w:rPr>
          <w:rFonts w:ascii="Arial"/>
          <w:i/>
          <w:color w:val="666666"/>
          <w:spacing w:val="-2"/>
          <w:sz w:val="15"/>
        </w:rPr>
        <w:t xml:space="preserve"> </w:t>
      </w:r>
      <w:r>
        <w:rPr>
          <w:rFonts w:ascii="Arial"/>
          <w:i/>
          <w:color w:val="666666"/>
          <w:sz w:val="15"/>
        </w:rPr>
        <w:t>official</w:t>
      </w:r>
      <w:r>
        <w:rPr>
          <w:rFonts w:ascii="Arial"/>
          <w:i/>
          <w:color w:val="666666"/>
          <w:spacing w:val="-1"/>
          <w:sz w:val="15"/>
        </w:rPr>
        <w:t xml:space="preserve"> </w:t>
      </w:r>
      <w:r>
        <w:rPr>
          <w:rFonts w:ascii="Arial"/>
          <w:i/>
          <w:color w:val="666666"/>
          <w:sz w:val="15"/>
        </w:rPr>
        <w:t>answer</w:t>
      </w:r>
      <w:r>
        <w:rPr>
          <w:rFonts w:ascii="Arial"/>
          <w:i/>
          <w:color w:val="666666"/>
          <w:spacing w:val="-3"/>
          <w:sz w:val="15"/>
        </w:rPr>
        <w:t xml:space="preserve"> </w:t>
      </w:r>
      <w:r>
        <w:rPr>
          <w:rFonts w:ascii="Arial"/>
          <w:i/>
          <w:color w:val="666666"/>
          <w:sz w:val="15"/>
        </w:rPr>
        <w:t>key</w:t>
      </w:r>
      <w:r>
        <w:rPr>
          <w:rFonts w:ascii="Arial"/>
          <w:i/>
          <w:color w:val="666666"/>
          <w:spacing w:val="-2"/>
          <w:sz w:val="15"/>
        </w:rPr>
        <w:t xml:space="preserve"> </w:t>
      </w:r>
      <w:r>
        <w:rPr>
          <w:rFonts w:ascii="Arial"/>
          <w:i/>
          <w:color w:val="666666"/>
          <w:sz w:val="15"/>
        </w:rPr>
        <w:t>also</w:t>
      </w:r>
      <w:r>
        <w:rPr>
          <w:rFonts w:ascii="Arial"/>
          <w:i/>
          <w:color w:val="666666"/>
          <w:spacing w:val="-2"/>
          <w:sz w:val="15"/>
        </w:rPr>
        <w:t xml:space="preserve"> </w:t>
      </w:r>
      <w:r>
        <w:rPr>
          <w:rFonts w:ascii="Arial"/>
          <w:i/>
          <w:color w:val="666666"/>
          <w:sz w:val="15"/>
        </w:rPr>
        <w:t>uses</w:t>
      </w:r>
      <w:r>
        <w:rPr>
          <w:rFonts w:ascii="Arial"/>
          <w:i/>
          <w:color w:val="666666"/>
          <w:spacing w:val="-2"/>
          <w:sz w:val="15"/>
        </w:rPr>
        <w:t xml:space="preserve"> </w:t>
      </w:r>
      <w:r>
        <w:rPr>
          <w:rFonts w:ascii="Arial"/>
          <w:i/>
          <w:color w:val="666666"/>
          <w:sz w:val="15"/>
        </w:rPr>
        <w:t>BNP</w:t>
      </w:r>
      <w:r>
        <w:rPr>
          <w:rFonts w:ascii="Arial"/>
          <w:i/>
          <w:color w:val="666666"/>
          <w:spacing w:val="-2"/>
          <w:sz w:val="15"/>
        </w:rPr>
        <w:t xml:space="preserve"> </w:t>
      </w:r>
      <w:r>
        <w:rPr>
          <w:rFonts w:ascii="Arial"/>
          <w:i/>
          <w:color w:val="666666"/>
          <w:sz w:val="15"/>
        </w:rPr>
        <w:t>rather</w:t>
      </w:r>
      <w:r>
        <w:rPr>
          <w:rFonts w:ascii="Arial"/>
          <w:i/>
          <w:color w:val="666666"/>
          <w:spacing w:val="-3"/>
          <w:sz w:val="15"/>
        </w:rPr>
        <w:t xml:space="preserve"> </w:t>
      </w:r>
      <w:r>
        <w:rPr>
          <w:rFonts w:ascii="Arial"/>
          <w:i/>
          <w:color w:val="666666"/>
          <w:sz w:val="15"/>
        </w:rPr>
        <w:t>than</w:t>
      </w:r>
      <w:r>
        <w:rPr>
          <w:rFonts w:ascii="Arial"/>
          <w:i/>
          <w:color w:val="666666"/>
          <w:spacing w:val="-1"/>
          <w:sz w:val="15"/>
        </w:rPr>
        <w:t xml:space="preserve"> </w:t>
      </w:r>
      <w:r>
        <w:rPr>
          <w:rFonts w:ascii="Arial"/>
          <w:i/>
          <w:color w:val="666666"/>
          <w:sz w:val="15"/>
        </w:rPr>
        <w:t>NT</w:t>
      </w:r>
      <w:r>
        <w:rPr>
          <w:rFonts w:ascii="Arial"/>
          <w:i/>
          <w:color w:val="666666"/>
          <w:spacing w:val="-4"/>
          <w:sz w:val="15"/>
        </w:rPr>
        <w:t xml:space="preserve"> </w:t>
      </w:r>
      <w:proofErr w:type="spellStart"/>
      <w:r>
        <w:rPr>
          <w:rFonts w:ascii="Arial"/>
          <w:i/>
          <w:color w:val="666666"/>
          <w:spacing w:val="-2"/>
          <w:sz w:val="15"/>
        </w:rPr>
        <w:t>proBNP</w:t>
      </w:r>
      <w:proofErr w:type="spellEnd"/>
      <w:r>
        <w:rPr>
          <w:rFonts w:ascii="Arial"/>
          <w:i/>
          <w:color w:val="666666"/>
          <w:spacing w:val="-2"/>
          <w:sz w:val="15"/>
        </w:rPr>
        <w:t>.</w:t>
      </w:r>
    </w:p>
    <w:p w14:paraId="7D654809" w14:textId="77777777" w:rsidR="00F9164C" w:rsidRDefault="00F9164C">
      <w:pPr>
        <w:jc w:val="center"/>
        <w:rPr>
          <w:rFonts w:ascii="Arial"/>
          <w:i/>
          <w:sz w:val="15"/>
        </w:rPr>
        <w:sectPr w:rsidR="00F9164C">
          <w:pgSz w:w="12240" w:h="15840"/>
          <w:pgMar w:top="800" w:right="0" w:bottom="540" w:left="0" w:header="0" w:footer="313" w:gutter="0"/>
          <w:cols w:space="720"/>
        </w:sectPr>
      </w:pPr>
    </w:p>
    <w:p w14:paraId="31897B54" w14:textId="77777777" w:rsidR="00F9164C" w:rsidRDefault="00000000">
      <w:pPr>
        <w:pStyle w:val="Heading8"/>
      </w:pPr>
      <w:r>
        <w:rPr>
          <w:color w:val="17365D"/>
        </w:rPr>
        <w:lastRenderedPageBreak/>
        <w:t>Issue</w:t>
      </w:r>
      <w:r>
        <w:rPr>
          <w:color w:val="17365D"/>
          <w:spacing w:val="-6"/>
        </w:rPr>
        <w:t xml:space="preserve"> </w:t>
      </w:r>
      <w:r>
        <w:rPr>
          <w:color w:val="17365D"/>
        </w:rPr>
        <w:t>8. Three</w:t>
      </w:r>
      <w:r>
        <w:rPr>
          <w:color w:val="17365D"/>
          <w:spacing w:val="-3"/>
        </w:rPr>
        <w:t xml:space="preserve"> </w:t>
      </w:r>
      <w:proofErr w:type="gramStart"/>
      <w:r>
        <w:rPr>
          <w:color w:val="17365D"/>
        </w:rPr>
        <w:t>month</w:t>
      </w:r>
      <w:proofErr w:type="gramEnd"/>
      <w:r>
        <w:rPr>
          <w:color w:val="17365D"/>
        </w:rPr>
        <w:t xml:space="preserve"> follow</w:t>
      </w:r>
      <w:r>
        <w:rPr>
          <w:color w:val="17365D"/>
          <w:spacing w:val="-4"/>
        </w:rPr>
        <w:t xml:space="preserve"> </w:t>
      </w:r>
      <w:r>
        <w:rPr>
          <w:color w:val="17365D"/>
        </w:rPr>
        <w:t>up</w:t>
      </w:r>
      <w:r>
        <w:rPr>
          <w:color w:val="17365D"/>
          <w:spacing w:val="-4"/>
        </w:rPr>
        <w:t xml:space="preserve"> </w:t>
      </w:r>
      <w:r>
        <w:rPr>
          <w:color w:val="17365D"/>
        </w:rPr>
        <w:t>vitals</w:t>
      </w:r>
      <w:r>
        <w:rPr>
          <w:color w:val="17365D"/>
          <w:spacing w:val="-4"/>
        </w:rPr>
        <w:t xml:space="preserve"> </w:t>
      </w:r>
      <w:r>
        <w:rPr>
          <w:color w:val="17365D"/>
        </w:rPr>
        <w:t>and</w:t>
      </w:r>
      <w:r>
        <w:rPr>
          <w:color w:val="17365D"/>
          <w:spacing w:val="1"/>
        </w:rPr>
        <w:t xml:space="preserve"> </w:t>
      </w:r>
      <w:r>
        <w:rPr>
          <w:color w:val="17365D"/>
        </w:rPr>
        <w:t>laboratory</w:t>
      </w:r>
      <w:r>
        <w:rPr>
          <w:color w:val="17365D"/>
          <w:spacing w:val="-4"/>
        </w:rPr>
        <w:t xml:space="preserve"> </w:t>
      </w:r>
      <w:r>
        <w:rPr>
          <w:color w:val="17365D"/>
        </w:rPr>
        <w:t>results</w:t>
      </w:r>
      <w:r>
        <w:rPr>
          <w:color w:val="17365D"/>
          <w:spacing w:val="-3"/>
        </w:rPr>
        <w:t xml:space="preserve"> </w:t>
      </w:r>
      <w:r>
        <w:rPr>
          <w:color w:val="17365D"/>
        </w:rPr>
        <w:t>reuse</w:t>
      </w:r>
      <w:r>
        <w:rPr>
          <w:color w:val="17365D"/>
          <w:spacing w:val="-4"/>
        </w:rPr>
        <w:t xml:space="preserve"> </w:t>
      </w:r>
      <w:r>
        <w:rPr>
          <w:color w:val="17365D"/>
        </w:rPr>
        <w:t>the</w:t>
      </w:r>
      <w:r>
        <w:rPr>
          <w:color w:val="17365D"/>
          <w:spacing w:val="-3"/>
        </w:rPr>
        <w:t xml:space="preserve"> </w:t>
      </w:r>
      <w:r>
        <w:rPr>
          <w:color w:val="17365D"/>
        </w:rPr>
        <w:t>baseline</w:t>
      </w:r>
      <w:r>
        <w:rPr>
          <w:color w:val="17365D"/>
          <w:spacing w:val="-3"/>
        </w:rPr>
        <w:t xml:space="preserve"> </w:t>
      </w:r>
      <w:r>
        <w:rPr>
          <w:color w:val="17365D"/>
          <w:spacing w:val="-2"/>
        </w:rPr>
        <w:t>timestamps</w:t>
      </w:r>
    </w:p>
    <w:p w14:paraId="024D1B50" w14:textId="77777777" w:rsidR="00F9164C" w:rsidRDefault="00000000">
      <w:pPr>
        <w:pStyle w:val="BodyText"/>
        <w:spacing w:before="117" w:line="242" w:lineRule="auto"/>
        <w:ind w:left="835" w:right="871"/>
      </w:pPr>
      <w:r>
        <w:rPr>
          <w:rFonts w:ascii="Arial"/>
          <w:b/>
          <w:color w:val="17365D"/>
        </w:rPr>
        <w:t xml:space="preserve">What the student saw or heard: </w:t>
      </w:r>
      <w:r>
        <w:t>The Wednesday encounter is</w:t>
      </w:r>
      <w:r>
        <w:rPr>
          <w:spacing w:val="-1"/>
        </w:rPr>
        <w:t xml:space="preserve"> </w:t>
      </w:r>
      <w:r>
        <w:t>labeled a 3 month follow up, but the vital sign table still uses 06/23/2026</w:t>
      </w:r>
      <w:r>
        <w:rPr>
          <w:spacing w:val="-3"/>
        </w:rPr>
        <w:t xml:space="preserve"> </w:t>
      </w:r>
      <w:r>
        <w:t>at</w:t>
      </w:r>
      <w:r>
        <w:rPr>
          <w:spacing w:val="-3"/>
        </w:rPr>
        <w:t xml:space="preserve"> </w:t>
      </w:r>
      <w:r>
        <w:t>09:14,</w:t>
      </w:r>
      <w:r>
        <w:rPr>
          <w:spacing w:val="-3"/>
        </w:rPr>
        <w:t xml:space="preserve"> </w:t>
      </w:r>
      <w:r>
        <w:t>the</w:t>
      </w:r>
      <w:r>
        <w:rPr>
          <w:spacing w:val="-3"/>
        </w:rPr>
        <w:t xml:space="preserve"> </w:t>
      </w:r>
      <w:r>
        <w:t>same</w:t>
      </w:r>
      <w:r>
        <w:rPr>
          <w:spacing w:val="-3"/>
        </w:rPr>
        <w:t xml:space="preserve"> </w:t>
      </w:r>
      <w:r>
        <w:t>timestamp</w:t>
      </w:r>
      <w:r>
        <w:rPr>
          <w:spacing w:val="-3"/>
        </w:rPr>
        <w:t xml:space="preserve"> </w:t>
      </w:r>
      <w:r>
        <w:t>used</w:t>
      </w:r>
      <w:r>
        <w:rPr>
          <w:spacing w:val="-3"/>
        </w:rPr>
        <w:t xml:space="preserve"> </w:t>
      </w:r>
      <w:r>
        <w:t>on</w:t>
      </w:r>
      <w:r>
        <w:rPr>
          <w:spacing w:val="-3"/>
        </w:rPr>
        <w:t xml:space="preserve"> </w:t>
      </w:r>
      <w:r>
        <w:t>Tuesday.</w:t>
      </w:r>
      <w:r>
        <w:rPr>
          <w:spacing w:val="-2"/>
        </w:rPr>
        <w:t xml:space="preserve"> </w:t>
      </w:r>
      <w:r>
        <w:t>The</w:t>
      </w:r>
      <w:r>
        <w:rPr>
          <w:spacing w:val="-3"/>
        </w:rPr>
        <w:t xml:space="preserve"> </w:t>
      </w:r>
      <w:r>
        <w:t>Wednesday</w:t>
      </w:r>
      <w:r>
        <w:rPr>
          <w:spacing w:val="-3"/>
        </w:rPr>
        <w:t xml:space="preserve"> </w:t>
      </w:r>
      <w:r>
        <w:t>laboratory</w:t>
      </w:r>
      <w:r>
        <w:rPr>
          <w:spacing w:val="-3"/>
        </w:rPr>
        <w:t xml:space="preserve"> </w:t>
      </w:r>
      <w:r>
        <w:t>values</w:t>
      </w:r>
      <w:r>
        <w:rPr>
          <w:spacing w:val="-2"/>
        </w:rPr>
        <w:t xml:space="preserve"> </w:t>
      </w:r>
      <w:r>
        <w:t>also</w:t>
      </w:r>
      <w:r>
        <w:rPr>
          <w:spacing w:val="-3"/>
        </w:rPr>
        <w:t xml:space="preserve"> </w:t>
      </w:r>
      <w:r>
        <w:t>use</w:t>
      </w:r>
      <w:r>
        <w:rPr>
          <w:spacing w:val="-3"/>
        </w:rPr>
        <w:t xml:space="preserve"> </w:t>
      </w:r>
      <w:r>
        <w:t>the</w:t>
      </w:r>
      <w:r>
        <w:rPr>
          <w:spacing w:val="-3"/>
        </w:rPr>
        <w:t xml:space="preserve"> </w:t>
      </w:r>
      <w:r>
        <w:t>same</w:t>
      </w:r>
      <w:r>
        <w:rPr>
          <w:spacing w:val="-3"/>
        </w:rPr>
        <w:t xml:space="preserve"> </w:t>
      </w:r>
      <w:r>
        <w:t xml:space="preserve">06/09/2026 at 07:50 collection time as the Tuesday baseline despite different potassium, creatinine, eGFR, and NT </w:t>
      </w:r>
      <w:proofErr w:type="spellStart"/>
      <w:r>
        <w:t>proBNP</w:t>
      </w:r>
      <w:proofErr w:type="spellEnd"/>
      <w:r>
        <w:t xml:space="preserve"> results.</w:t>
      </w:r>
    </w:p>
    <w:p w14:paraId="631D7EB6" w14:textId="77777777" w:rsidR="00F9164C" w:rsidRDefault="00000000">
      <w:pPr>
        <w:pStyle w:val="BodyText"/>
        <w:spacing w:before="88" w:line="242" w:lineRule="auto"/>
        <w:ind w:left="835" w:right="871"/>
      </w:pPr>
      <w:r>
        <w:rPr>
          <w:rFonts w:ascii="Arial"/>
          <w:b/>
          <w:color w:val="17365D"/>
        </w:rPr>
        <w:t>What</w:t>
      </w:r>
      <w:r>
        <w:rPr>
          <w:rFonts w:ascii="Arial"/>
          <w:b/>
          <w:color w:val="17365D"/>
          <w:spacing w:val="-2"/>
        </w:rPr>
        <w:t xml:space="preserve"> </w:t>
      </w:r>
      <w:r>
        <w:rPr>
          <w:rFonts w:ascii="Arial"/>
          <w:b/>
          <w:color w:val="17365D"/>
        </w:rPr>
        <w:t>the</w:t>
      </w:r>
      <w:r>
        <w:rPr>
          <w:rFonts w:ascii="Arial"/>
          <w:b/>
          <w:color w:val="17365D"/>
          <w:spacing w:val="-3"/>
        </w:rPr>
        <w:t xml:space="preserve"> </w:t>
      </w:r>
      <w:r>
        <w:rPr>
          <w:rFonts w:ascii="Arial"/>
          <w:b/>
          <w:color w:val="17365D"/>
        </w:rPr>
        <w:t>grader</w:t>
      </w:r>
      <w:r>
        <w:rPr>
          <w:rFonts w:ascii="Arial"/>
          <w:b/>
          <w:color w:val="17365D"/>
          <w:spacing w:val="-2"/>
        </w:rPr>
        <w:t xml:space="preserve"> </w:t>
      </w:r>
      <w:r>
        <w:rPr>
          <w:rFonts w:ascii="Arial"/>
          <w:b/>
          <w:color w:val="17365D"/>
        </w:rPr>
        <w:t>expected:</w:t>
      </w:r>
      <w:r>
        <w:rPr>
          <w:rFonts w:ascii="Arial"/>
          <w:b/>
          <w:color w:val="17365D"/>
          <w:spacing w:val="-2"/>
        </w:rPr>
        <w:t xml:space="preserve"> </w:t>
      </w:r>
      <w:r>
        <w:t>The</w:t>
      </w:r>
      <w:r>
        <w:rPr>
          <w:spacing w:val="-2"/>
        </w:rPr>
        <w:t xml:space="preserve"> </w:t>
      </w:r>
      <w:r>
        <w:t>answer</w:t>
      </w:r>
      <w:r>
        <w:rPr>
          <w:spacing w:val="-2"/>
        </w:rPr>
        <w:t xml:space="preserve"> </w:t>
      </w:r>
      <w:r>
        <w:t>key</w:t>
      </w:r>
      <w:r>
        <w:rPr>
          <w:spacing w:val="-2"/>
        </w:rPr>
        <w:t xml:space="preserve"> </w:t>
      </w:r>
      <w:r>
        <w:t>treats</w:t>
      </w:r>
      <w:r>
        <w:rPr>
          <w:spacing w:val="-3"/>
        </w:rPr>
        <w:t xml:space="preserve"> </w:t>
      </w:r>
      <w:r>
        <w:t>Wednesday</w:t>
      </w:r>
      <w:r>
        <w:rPr>
          <w:spacing w:val="-2"/>
        </w:rPr>
        <w:t xml:space="preserve"> </w:t>
      </w:r>
      <w:r>
        <w:t>as</w:t>
      </w:r>
      <w:r>
        <w:rPr>
          <w:spacing w:val="-2"/>
        </w:rPr>
        <w:t xml:space="preserve"> </w:t>
      </w:r>
      <w:r>
        <w:t>a</w:t>
      </w:r>
      <w:r>
        <w:rPr>
          <w:spacing w:val="-2"/>
        </w:rPr>
        <w:t xml:space="preserve"> </w:t>
      </w:r>
      <w:r>
        <w:t>true</w:t>
      </w:r>
      <w:r>
        <w:rPr>
          <w:spacing w:val="-3"/>
        </w:rPr>
        <w:t xml:space="preserve"> </w:t>
      </w:r>
      <w:r>
        <w:t>3</w:t>
      </w:r>
      <w:r>
        <w:rPr>
          <w:spacing w:val="-2"/>
        </w:rPr>
        <w:t xml:space="preserve"> </w:t>
      </w:r>
      <w:r>
        <w:t>month</w:t>
      </w:r>
      <w:r>
        <w:rPr>
          <w:spacing w:val="-3"/>
        </w:rPr>
        <w:t xml:space="preserve"> </w:t>
      </w:r>
      <w:r>
        <w:t>longitudinal</w:t>
      </w:r>
      <w:r>
        <w:rPr>
          <w:spacing w:val="-2"/>
        </w:rPr>
        <w:t xml:space="preserve"> </w:t>
      </w:r>
      <w:r>
        <w:t>follow</w:t>
      </w:r>
      <w:r>
        <w:rPr>
          <w:spacing w:val="-2"/>
        </w:rPr>
        <w:t xml:space="preserve"> </w:t>
      </w:r>
      <w:r>
        <w:t>up</w:t>
      </w:r>
      <w:r>
        <w:rPr>
          <w:spacing w:val="-3"/>
        </w:rPr>
        <w:t xml:space="preserve"> </w:t>
      </w:r>
      <w:r>
        <w:t>with</w:t>
      </w:r>
      <w:r>
        <w:rPr>
          <w:spacing w:val="-2"/>
        </w:rPr>
        <w:t xml:space="preserve"> </w:t>
      </w:r>
      <w:r>
        <w:t>new</w:t>
      </w:r>
      <w:r>
        <w:rPr>
          <w:spacing w:val="-2"/>
        </w:rPr>
        <w:t xml:space="preserve"> </w:t>
      </w:r>
      <w:r>
        <w:t>objective</w:t>
      </w:r>
      <w:r>
        <w:rPr>
          <w:spacing w:val="-2"/>
        </w:rPr>
        <w:t xml:space="preserve"> </w:t>
      </w:r>
      <w:r>
        <w:t xml:space="preserve">data and </w:t>
      </w:r>
      <w:r>
        <w:rPr>
          <w:spacing w:val="-2"/>
        </w:rPr>
        <w:t>trends.</w:t>
      </w:r>
    </w:p>
    <w:p w14:paraId="7D93043A" w14:textId="77777777" w:rsidR="00F9164C" w:rsidRDefault="00000000">
      <w:pPr>
        <w:pStyle w:val="BodyText"/>
        <w:spacing w:before="82" w:line="242" w:lineRule="auto"/>
        <w:ind w:left="835" w:right="934"/>
      </w:pPr>
      <w:r>
        <w:rPr>
          <w:rFonts w:ascii="Arial"/>
          <w:b/>
          <w:color w:val="17365D"/>
        </w:rPr>
        <w:t>Why</w:t>
      </w:r>
      <w:r>
        <w:rPr>
          <w:rFonts w:ascii="Arial"/>
          <w:b/>
          <w:color w:val="17365D"/>
          <w:spacing w:val="-2"/>
        </w:rPr>
        <w:t xml:space="preserve"> </w:t>
      </w:r>
      <w:r>
        <w:rPr>
          <w:rFonts w:ascii="Arial"/>
          <w:b/>
          <w:color w:val="17365D"/>
        </w:rPr>
        <w:t>this</w:t>
      </w:r>
      <w:r>
        <w:rPr>
          <w:rFonts w:ascii="Arial"/>
          <w:b/>
          <w:color w:val="17365D"/>
          <w:spacing w:val="-3"/>
        </w:rPr>
        <w:t xml:space="preserve"> </w:t>
      </w:r>
      <w:r>
        <w:rPr>
          <w:rFonts w:ascii="Arial"/>
          <w:b/>
          <w:color w:val="17365D"/>
        </w:rPr>
        <w:t>is</w:t>
      </w:r>
      <w:r>
        <w:rPr>
          <w:rFonts w:ascii="Arial"/>
          <w:b/>
          <w:color w:val="17365D"/>
          <w:spacing w:val="-2"/>
        </w:rPr>
        <w:t xml:space="preserve"> </w:t>
      </w:r>
      <w:r>
        <w:rPr>
          <w:rFonts w:ascii="Arial"/>
          <w:b/>
          <w:color w:val="17365D"/>
        </w:rPr>
        <w:t>a</w:t>
      </w:r>
      <w:r>
        <w:rPr>
          <w:rFonts w:ascii="Arial"/>
          <w:b/>
          <w:color w:val="17365D"/>
          <w:spacing w:val="-3"/>
        </w:rPr>
        <w:t xml:space="preserve"> </w:t>
      </w:r>
      <w:r>
        <w:rPr>
          <w:rFonts w:ascii="Arial"/>
          <w:b/>
          <w:color w:val="17365D"/>
        </w:rPr>
        <w:t>problem:</w:t>
      </w:r>
      <w:r>
        <w:rPr>
          <w:rFonts w:ascii="Arial"/>
          <w:b/>
          <w:color w:val="17365D"/>
          <w:spacing w:val="-1"/>
        </w:rPr>
        <w:t xml:space="preserve"> </w:t>
      </w:r>
      <w:r>
        <w:t>Different</w:t>
      </w:r>
      <w:r>
        <w:rPr>
          <w:spacing w:val="-3"/>
        </w:rPr>
        <w:t xml:space="preserve"> </w:t>
      </w:r>
      <w:r>
        <w:t>measurements</w:t>
      </w:r>
      <w:r>
        <w:rPr>
          <w:spacing w:val="-2"/>
        </w:rPr>
        <w:t xml:space="preserve"> </w:t>
      </w:r>
      <w:r>
        <w:t>cannot</w:t>
      </w:r>
      <w:r>
        <w:rPr>
          <w:spacing w:val="-2"/>
        </w:rPr>
        <w:t xml:space="preserve"> </w:t>
      </w:r>
      <w:r>
        <w:t>all</w:t>
      </w:r>
      <w:r>
        <w:rPr>
          <w:spacing w:val="-2"/>
        </w:rPr>
        <w:t xml:space="preserve"> </w:t>
      </w:r>
      <w:r>
        <w:t>come</w:t>
      </w:r>
      <w:r>
        <w:rPr>
          <w:spacing w:val="-2"/>
        </w:rPr>
        <w:t xml:space="preserve"> </w:t>
      </w:r>
      <w:r>
        <w:t>from</w:t>
      </w:r>
      <w:r>
        <w:rPr>
          <w:spacing w:val="-2"/>
        </w:rPr>
        <w:t xml:space="preserve"> </w:t>
      </w:r>
      <w:r>
        <w:t>the</w:t>
      </w:r>
      <w:r>
        <w:rPr>
          <w:spacing w:val="-2"/>
        </w:rPr>
        <w:t xml:space="preserve"> </w:t>
      </w:r>
      <w:r>
        <w:t>same</w:t>
      </w:r>
      <w:r>
        <w:rPr>
          <w:spacing w:val="-2"/>
        </w:rPr>
        <w:t xml:space="preserve"> </w:t>
      </w:r>
      <w:r>
        <w:t>exact</w:t>
      </w:r>
      <w:r>
        <w:rPr>
          <w:spacing w:val="-3"/>
        </w:rPr>
        <w:t xml:space="preserve"> </w:t>
      </w:r>
      <w:r>
        <w:t>encounter</w:t>
      </w:r>
      <w:r>
        <w:rPr>
          <w:spacing w:val="-2"/>
        </w:rPr>
        <w:t xml:space="preserve"> </w:t>
      </w:r>
      <w:r>
        <w:t>time</w:t>
      </w:r>
      <w:r>
        <w:rPr>
          <w:spacing w:val="-3"/>
        </w:rPr>
        <w:t xml:space="preserve"> </w:t>
      </w:r>
      <w:r>
        <w:t>and</w:t>
      </w:r>
      <w:r>
        <w:rPr>
          <w:spacing w:val="-2"/>
        </w:rPr>
        <w:t xml:space="preserve"> </w:t>
      </w:r>
      <w:r>
        <w:t>the</w:t>
      </w:r>
      <w:r>
        <w:rPr>
          <w:spacing w:val="-2"/>
        </w:rPr>
        <w:t xml:space="preserve"> </w:t>
      </w:r>
      <w:r>
        <w:t>same</w:t>
      </w:r>
      <w:r>
        <w:rPr>
          <w:spacing w:val="-3"/>
        </w:rPr>
        <w:t xml:space="preserve"> </w:t>
      </w:r>
      <w:r>
        <w:t>exact laboratory specimen. The static metadata makes valid longitudinal trends clinically impossible as displayed.</w:t>
      </w:r>
    </w:p>
    <w:p w14:paraId="0C161C6F" w14:textId="77777777" w:rsidR="00F9164C" w:rsidRDefault="00000000">
      <w:pPr>
        <w:pStyle w:val="BodyText"/>
        <w:spacing w:before="87" w:line="242" w:lineRule="auto"/>
        <w:ind w:left="835" w:right="871"/>
      </w:pPr>
      <w:r>
        <w:rPr>
          <w:rFonts w:ascii="Arial"/>
          <w:b/>
          <w:color w:val="17365D"/>
        </w:rPr>
        <w:t>Suggested</w:t>
      </w:r>
      <w:r>
        <w:rPr>
          <w:rFonts w:ascii="Arial"/>
          <w:b/>
          <w:color w:val="17365D"/>
          <w:spacing w:val="-2"/>
        </w:rPr>
        <w:t xml:space="preserve"> </w:t>
      </w:r>
      <w:r>
        <w:rPr>
          <w:rFonts w:ascii="Arial"/>
          <w:b/>
          <w:color w:val="17365D"/>
        </w:rPr>
        <w:t>fix:</w:t>
      </w:r>
      <w:r>
        <w:rPr>
          <w:rFonts w:ascii="Arial"/>
          <w:b/>
          <w:color w:val="17365D"/>
          <w:spacing w:val="-2"/>
        </w:rPr>
        <w:t xml:space="preserve"> </w:t>
      </w:r>
      <w:r>
        <w:t>Assign</w:t>
      </w:r>
      <w:r>
        <w:rPr>
          <w:spacing w:val="-2"/>
        </w:rPr>
        <w:t xml:space="preserve"> </w:t>
      </w:r>
      <w:r>
        <w:t>encounter</w:t>
      </w:r>
      <w:r>
        <w:rPr>
          <w:spacing w:val="-3"/>
        </w:rPr>
        <w:t xml:space="preserve"> </w:t>
      </w:r>
      <w:r>
        <w:t>specific</w:t>
      </w:r>
      <w:r>
        <w:rPr>
          <w:spacing w:val="-2"/>
        </w:rPr>
        <w:t xml:space="preserve"> </w:t>
      </w:r>
      <w:r>
        <w:t>vital</w:t>
      </w:r>
      <w:r>
        <w:rPr>
          <w:spacing w:val="-3"/>
        </w:rPr>
        <w:t xml:space="preserve"> </w:t>
      </w:r>
      <w:r>
        <w:t>sign</w:t>
      </w:r>
      <w:r>
        <w:rPr>
          <w:spacing w:val="-2"/>
        </w:rPr>
        <w:t xml:space="preserve"> </w:t>
      </w:r>
      <w:r>
        <w:t>dates</w:t>
      </w:r>
      <w:r>
        <w:rPr>
          <w:spacing w:val="-3"/>
        </w:rPr>
        <w:t xml:space="preserve"> </w:t>
      </w:r>
      <w:r>
        <w:t>and</w:t>
      </w:r>
      <w:r>
        <w:rPr>
          <w:spacing w:val="-2"/>
        </w:rPr>
        <w:t xml:space="preserve"> </w:t>
      </w:r>
      <w:r>
        <w:t>separate</w:t>
      </w:r>
      <w:r>
        <w:rPr>
          <w:spacing w:val="-3"/>
        </w:rPr>
        <w:t xml:space="preserve"> </w:t>
      </w:r>
      <w:r>
        <w:t>laboratory</w:t>
      </w:r>
      <w:r>
        <w:rPr>
          <w:spacing w:val="-2"/>
        </w:rPr>
        <w:t xml:space="preserve"> </w:t>
      </w:r>
      <w:r>
        <w:t>collection</w:t>
      </w:r>
      <w:r>
        <w:rPr>
          <w:spacing w:val="-3"/>
        </w:rPr>
        <w:t xml:space="preserve"> </w:t>
      </w:r>
      <w:r>
        <w:t>dates</w:t>
      </w:r>
      <w:r>
        <w:rPr>
          <w:spacing w:val="-2"/>
        </w:rPr>
        <w:t xml:space="preserve"> </w:t>
      </w:r>
      <w:r>
        <w:t>for</w:t>
      </w:r>
      <w:r>
        <w:rPr>
          <w:spacing w:val="-3"/>
        </w:rPr>
        <w:t xml:space="preserve"> </w:t>
      </w:r>
      <w:r>
        <w:t>the</w:t>
      </w:r>
      <w:r>
        <w:rPr>
          <w:spacing w:val="-2"/>
        </w:rPr>
        <w:t xml:space="preserve"> </w:t>
      </w:r>
      <w:r>
        <w:t>3-month</w:t>
      </w:r>
      <w:r>
        <w:rPr>
          <w:spacing w:val="-3"/>
        </w:rPr>
        <w:t xml:space="preserve"> </w:t>
      </w:r>
      <w:r>
        <w:t>visit.</w:t>
      </w:r>
      <w:r>
        <w:rPr>
          <w:spacing w:val="-2"/>
        </w:rPr>
        <w:t xml:space="preserve"> </w:t>
      </w:r>
      <w:r>
        <w:t>Trend</w:t>
      </w:r>
      <w:r>
        <w:rPr>
          <w:spacing w:val="-2"/>
        </w:rPr>
        <w:t xml:space="preserve"> </w:t>
      </w:r>
      <w:r>
        <w:t>logic should reference dated results rather than reusing baseline timestamps.</w:t>
      </w:r>
    </w:p>
    <w:p w14:paraId="474D8F70" w14:textId="77777777" w:rsidR="00F9164C" w:rsidRDefault="00000000">
      <w:pPr>
        <w:spacing w:before="80"/>
        <w:ind w:left="835"/>
        <w:rPr>
          <w:rFonts w:ascii="Arial"/>
          <w:i/>
          <w:sz w:val="15"/>
        </w:rPr>
      </w:pPr>
      <w:r>
        <w:rPr>
          <w:rFonts w:ascii="Arial"/>
          <w:i/>
          <w:noProof/>
          <w:sz w:val="15"/>
        </w:rPr>
        <mc:AlternateContent>
          <mc:Choice Requires="wpg">
            <w:drawing>
              <wp:anchor distT="0" distB="0" distL="0" distR="0" simplePos="0" relativeHeight="487603200" behindDoc="1" locked="0" layoutInCell="1" allowOverlap="1" wp14:anchorId="292E8472" wp14:editId="789BD46A">
                <wp:simplePos x="0" y="0"/>
                <wp:positionH relativeFrom="page">
                  <wp:posOffset>1063625</wp:posOffset>
                </wp:positionH>
                <wp:positionV relativeFrom="paragraph">
                  <wp:posOffset>192068</wp:posOffset>
                </wp:positionV>
                <wp:extent cx="5643880" cy="6771640"/>
                <wp:effectExtent l="0" t="0" r="0" b="0"/>
                <wp:wrapTopAndBottom/>
                <wp:docPr id="87" name="Group 8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43880" cy="6771640"/>
                          <a:chOff x="0" y="0"/>
                          <a:chExt cx="5643880" cy="6771640"/>
                        </a:xfrm>
                      </wpg:grpSpPr>
                      <pic:pic xmlns:pic="http://schemas.openxmlformats.org/drawingml/2006/picture">
                        <pic:nvPicPr>
                          <pic:cNvPr id="88" name="Image 88"/>
                          <pic:cNvPicPr/>
                        </pic:nvPicPr>
                        <pic:blipFill>
                          <a:blip r:embed="rId70" cstate="print"/>
                          <a:stretch>
                            <a:fillRect/>
                          </a:stretch>
                        </pic:blipFill>
                        <pic:spPr>
                          <a:xfrm>
                            <a:off x="122016" y="89476"/>
                            <a:ext cx="4786002" cy="6672638"/>
                          </a:xfrm>
                          <a:prstGeom prst="rect">
                            <a:avLst/>
                          </a:prstGeom>
                        </pic:spPr>
                      </pic:pic>
                      <wps:wsp>
                        <wps:cNvPr id="89" name="Graphic 89"/>
                        <wps:cNvSpPr/>
                        <wps:spPr>
                          <a:xfrm>
                            <a:off x="4762" y="4762"/>
                            <a:ext cx="5634355" cy="6762115"/>
                          </a:xfrm>
                          <a:custGeom>
                            <a:avLst/>
                            <a:gdLst/>
                            <a:ahLst/>
                            <a:cxnLst/>
                            <a:rect l="l" t="t" r="r" b="b"/>
                            <a:pathLst>
                              <a:path w="5634355" h="6762115">
                                <a:moveTo>
                                  <a:pt x="0" y="6762115"/>
                                </a:moveTo>
                                <a:lnTo>
                                  <a:pt x="5634101" y="6762115"/>
                                </a:lnTo>
                                <a:lnTo>
                                  <a:pt x="5634101" y="0"/>
                                </a:lnTo>
                                <a:lnTo>
                                  <a:pt x="0" y="0"/>
                                </a:lnTo>
                                <a:lnTo>
                                  <a:pt x="0" y="6762115"/>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9190138" id="Group 87" o:spid="_x0000_s1026" style="position:absolute;margin-left:83.75pt;margin-top:15.1pt;width:444.4pt;height:533.2pt;z-index:-15713280;mso-wrap-distance-left:0;mso-wrap-distance-right:0;mso-position-horizontal-relative:page" coordsize="56438,6771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I54VuIZImLBXUqSjlGAIxwwIIPuDkVn+G&#10;fDOm+D9EttI0m3NtY2+4ojyvK7MzF3d3clndmZmZ2JZmYkkkk1qUUAFFFFABRRRQAUUUUAFFFFAB&#10;WXceGdNu/E+n+IZbbfrFhZ3NhbXPmMPLguHgeZNudp3NawHJBI2cEAtnU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">
                <v:shape id="Image 88" o:spid="_x0000_s1027" type="#_x0000_t75" style="position:absolute;left:1220;top:894;width:47860;height:667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">
                  <v:imagedata r:id="rId71" o:title=""/>
                </v:shape>
                <v:shape id="Graphic 89" o:spid="_x0000_s1028" style="position:absolute;left:47;top:47;width:56344;height:67621;visibility:visible;mso-wrap-style:square;v-text-anchor:top" coordsize="5634355,6762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" path="m,6762115r5634101,l5634101,,,,,6762115xe" filled="f">
                  <v:path arrowok="t"/>
                </v:shape>
                <w10:wrap type="topAndBottom" anchorx="page"/>
              </v:group>
            </w:pict>
          </mc:Fallback>
        </mc:AlternateContent>
      </w:r>
      <w:r>
        <w:rPr>
          <w:rFonts w:ascii="Arial"/>
          <w:i/>
          <w:color w:val="666666"/>
          <w:sz w:val="15"/>
        </w:rPr>
        <w:t>Evidence:</w:t>
      </w:r>
      <w:r>
        <w:rPr>
          <w:rFonts w:ascii="Arial"/>
          <w:i/>
          <w:color w:val="666666"/>
          <w:spacing w:val="-7"/>
          <w:sz w:val="15"/>
        </w:rPr>
        <w:t xml:space="preserve"> </w:t>
      </w:r>
      <w:r>
        <w:rPr>
          <w:rFonts w:ascii="Arial"/>
          <w:i/>
          <w:color w:val="666666"/>
          <w:sz w:val="15"/>
        </w:rPr>
        <w:t>longitudinal</w:t>
      </w:r>
      <w:r>
        <w:rPr>
          <w:rFonts w:ascii="Arial"/>
          <w:i/>
          <w:color w:val="666666"/>
          <w:spacing w:val="-3"/>
          <w:sz w:val="15"/>
        </w:rPr>
        <w:t xml:space="preserve"> </w:t>
      </w:r>
      <w:r>
        <w:rPr>
          <w:rFonts w:ascii="Arial"/>
          <w:i/>
          <w:color w:val="666666"/>
          <w:sz w:val="15"/>
        </w:rPr>
        <w:t>vital</w:t>
      </w:r>
      <w:r>
        <w:rPr>
          <w:rFonts w:ascii="Arial"/>
          <w:i/>
          <w:color w:val="666666"/>
          <w:spacing w:val="-3"/>
          <w:sz w:val="15"/>
        </w:rPr>
        <w:t xml:space="preserve"> </w:t>
      </w:r>
      <w:r>
        <w:rPr>
          <w:rFonts w:ascii="Arial"/>
          <w:i/>
          <w:color w:val="666666"/>
          <w:sz w:val="15"/>
        </w:rPr>
        <w:t>sign</w:t>
      </w:r>
      <w:r>
        <w:rPr>
          <w:rFonts w:ascii="Arial"/>
          <w:i/>
          <w:color w:val="666666"/>
          <w:spacing w:val="-3"/>
          <w:sz w:val="15"/>
        </w:rPr>
        <w:t xml:space="preserve"> </w:t>
      </w:r>
      <w:r>
        <w:rPr>
          <w:rFonts w:ascii="Arial"/>
          <w:i/>
          <w:color w:val="666666"/>
          <w:spacing w:val="-2"/>
          <w:sz w:val="15"/>
        </w:rPr>
        <w:t>timestamps.</w:t>
      </w:r>
    </w:p>
    <w:p w14:paraId="05848F9C" w14:textId="77777777" w:rsidR="00F9164C" w:rsidRDefault="00000000">
      <w:pPr>
        <w:spacing w:before="92"/>
        <w:ind w:left="10" w:right="10"/>
        <w:jc w:val="center"/>
        <w:rPr>
          <w:rFonts w:ascii="Arial"/>
          <w:i/>
          <w:sz w:val="15"/>
        </w:rPr>
      </w:pPr>
      <w:r>
        <w:rPr>
          <w:rFonts w:ascii="Arial"/>
          <w:i/>
          <w:color w:val="666666"/>
          <w:sz w:val="15"/>
        </w:rPr>
        <w:t>Tuesday,</w:t>
      </w:r>
      <w:r>
        <w:rPr>
          <w:rFonts w:ascii="Arial"/>
          <w:i/>
          <w:color w:val="666666"/>
          <w:spacing w:val="-8"/>
          <w:sz w:val="15"/>
        </w:rPr>
        <w:t xml:space="preserve"> </w:t>
      </w:r>
      <w:r>
        <w:rPr>
          <w:rFonts w:ascii="Arial"/>
          <w:i/>
          <w:color w:val="666666"/>
          <w:sz w:val="15"/>
        </w:rPr>
        <w:t>Wednesday,</w:t>
      </w:r>
      <w:r>
        <w:rPr>
          <w:rFonts w:ascii="Arial"/>
          <w:i/>
          <w:color w:val="666666"/>
          <w:spacing w:val="-6"/>
          <w:sz w:val="15"/>
        </w:rPr>
        <w:t xml:space="preserve"> </w:t>
      </w:r>
      <w:r>
        <w:rPr>
          <w:rFonts w:ascii="Arial"/>
          <w:i/>
          <w:color w:val="666666"/>
          <w:sz w:val="15"/>
        </w:rPr>
        <w:t>and</w:t>
      </w:r>
      <w:r>
        <w:rPr>
          <w:rFonts w:ascii="Arial"/>
          <w:i/>
          <w:color w:val="666666"/>
          <w:spacing w:val="-2"/>
          <w:sz w:val="15"/>
        </w:rPr>
        <w:t xml:space="preserve"> </w:t>
      </w:r>
      <w:r>
        <w:rPr>
          <w:rFonts w:ascii="Arial"/>
          <w:i/>
          <w:color w:val="666666"/>
          <w:sz w:val="15"/>
        </w:rPr>
        <w:t>Thursday</w:t>
      </w:r>
      <w:r>
        <w:rPr>
          <w:rFonts w:ascii="Arial"/>
          <w:i/>
          <w:color w:val="666666"/>
          <w:spacing w:val="-4"/>
          <w:sz w:val="15"/>
        </w:rPr>
        <w:t xml:space="preserve"> </w:t>
      </w:r>
      <w:r>
        <w:rPr>
          <w:rFonts w:ascii="Arial"/>
          <w:i/>
          <w:color w:val="666666"/>
          <w:sz w:val="15"/>
        </w:rPr>
        <w:t>use</w:t>
      </w:r>
      <w:r>
        <w:rPr>
          <w:rFonts w:ascii="Arial"/>
          <w:i/>
          <w:color w:val="666666"/>
          <w:spacing w:val="-3"/>
          <w:sz w:val="15"/>
        </w:rPr>
        <w:t xml:space="preserve"> </w:t>
      </w:r>
      <w:r>
        <w:rPr>
          <w:rFonts w:ascii="Arial"/>
          <w:i/>
          <w:color w:val="666666"/>
          <w:sz w:val="15"/>
        </w:rPr>
        <w:t>the</w:t>
      </w:r>
      <w:r>
        <w:rPr>
          <w:rFonts w:ascii="Arial"/>
          <w:i/>
          <w:color w:val="666666"/>
          <w:spacing w:val="-2"/>
          <w:sz w:val="15"/>
        </w:rPr>
        <w:t xml:space="preserve"> </w:t>
      </w:r>
      <w:r>
        <w:rPr>
          <w:rFonts w:ascii="Arial"/>
          <w:i/>
          <w:color w:val="666666"/>
          <w:sz w:val="15"/>
        </w:rPr>
        <w:t>same</w:t>
      </w:r>
      <w:r>
        <w:rPr>
          <w:rFonts w:ascii="Arial"/>
          <w:i/>
          <w:color w:val="666666"/>
          <w:spacing w:val="-3"/>
          <w:sz w:val="15"/>
        </w:rPr>
        <w:t xml:space="preserve"> </w:t>
      </w:r>
      <w:r>
        <w:rPr>
          <w:rFonts w:ascii="Arial"/>
          <w:i/>
          <w:color w:val="666666"/>
          <w:sz w:val="15"/>
        </w:rPr>
        <w:t>vital</w:t>
      </w:r>
      <w:r>
        <w:rPr>
          <w:rFonts w:ascii="Arial"/>
          <w:i/>
          <w:color w:val="666666"/>
          <w:spacing w:val="-3"/>
          <w:sz w:val="15"/>
        </w:rPr>
        <w:t xml:space="preserve"> </w:t>
      </w:r>
      <w:r>
        <w:rPr>
          <w:rFonts w:ascii="Arial"/>
          <w:i/>
          <w:color w:val="666666"/>
          <w:sz w:val="15"/>
        </w:rPr>
        <w:t>sign</w:t>
      </w:r>
      <w:r>
        <w:rPr>
          <w:rFonts w:ascii="Arial"/>
          <w:i/>
          <w:color w:val="666666"/>
          <w:spacing w:val="-3"/>
          <w:sz w:val="15"/>
        </w:rPr>
        <w:t xml:space="preserve"> </w:t>
      </w:r>
      <w:r>
        <w:rPr>
          <w:rFonts w:ascii="Arial"/>
          <w:i/>
          <w:color w:val="666666"/>
          <w:sz w:val="15"/>
        </w:rPr>
        <w:t>timestamp</w:t>
      </w:r>
      <w:r>
        <w:rPr>
          <w:rFonts w:ascii="Arial"/>
          <w:i/>
          <w:color w:val="666666"/>
          <w:spacing w:val="-2"/>
          <w:sz w:val="15"/>
        </w:rPr>
        <w:t xml:space="preserve"> </w:t>
      </w:r>
      <w:r>
        <w:rPr>
          <w:rFonts w:ascii="Arial"/>
          <w:i/>
          <w:color w:val="666666"/>
          <w:sz w:val="15"/>
        </w:rPr>
        <w:t>despite</w:t>
      </w:r>
      <w:r>
        <w:rPr>
          <w:rFonts w:ascii="Arial"/>
          <w:i/>
          <w:color w:val="666666"/>
          <w:spacing w:val="-3"/>
          <w:sz w:val="15"/>
        </w:rPr>
        <w:t xml:space="preserve"> </w:t>
      </w:r>
      <w:r>
        <w:rPr>
          <w:rFonts w:ascii="Arial"/>
          <w:i/>
          <w:color w:val="666666"/>
          <w:sz w:val="15"/>
        </w:rPr>
        <w:t>different</w:t>
      </w:r>
      <w:r>
        <w:rPr>
          <w:rFonts w:ascii="Arial"/>
          <w:i/>
          <w:color w:val="666666"/>
          <w:spacing w:val="-5"/>
          <w:sz w:val="15"/>
        </w:rPr>
        <w:t xml:space="preserve"> </w:t>
      </w:r>
      <w:r>
        <w:rPr>
          <w:rFonts w:ascii="Arial"/>
          <w:i/>
          <w:color w:val="666666"/>
          <w:spacing w:val="-2"/>
          <w:sz w:val="15"/>
        </w:rPr>
        <w:t>values.</w:t>
      </w:r>
    </w:p>
    <w:p w14:paraId="498617EE" w14:textId="77777777" w:rsidR="00F9164C" w:rsidRDefault="00000000">
      <w:pPr>
        <w:spacing w:before="138"/>
        <w:ind w:left="835"/>
        <w:rPr>
          <w:rFonts w:ascii="Arial"/>
          <w:i/>
          <w:sz w:val="15"/>
        </w:rPr>
      </w:pPr>
      <w:r>
        <w:rPr>
          <w:rFonts w:ascii="Arial"/>
          <w:i/>
          <w:color w:val="666666"/>
          <w:sz w:val="15"/>
        </w:rPr>
        <w:t>Evidence:</w:t>
      </w:r>
      <w:r>
        <w:rPr>
          <w:rFonts w:ascii="Arial"/>
          <w:i/>
          <w:color w:val="666666"/>
          <w:spacing w:val="-6"/>
          <w:sz w:val="15"/>
        </w:rPr>
        <w:t xml:space="preserve"> </w:t>
      </w:r>
      <w:r>
        <w:rPr>
          <w:rFonts w:ascii="Arial"/>
          <w:i/>
          <w:color w:val="666666"/>
          <w:sz w:val="15"/>
        </w:rPr>
        <w:t>longitudinal</w:t>
      </w:r>
      <w:r>
        <w:rPr>
          <w:rFonts w:ascii="Arial"/>
          <w:i/>
          <w:color w:val="666666"/>
          <w:spacing w:val="-3"/>
          <w:sz w:val="15"/>
        </w:rPr>
        <w:t xml:space="preserve"> </w:t>
      </w:r>
      <w:r>
        <w:rPr>
          <w:rFonts w:ascii="Arial"/>
          <w:i/>
          <w:color w:val="666666"/>
          <w:sz w:val="15"/>
        </w:rPr>
        <w:t>laboratory</w:t>
      </w:r>
      <w:r>
        <w:rPr>
          <w:rFonts w:ascii="Arial"/>
          <w:i/>
          <w:color w:val="666666"/>
          <w:spacing w:val="-4"/>
          <w:sz w:val="15"/>
        </w:rPr>
        <w:t xml:space="preserve"> </w:t>
      </w:r>
      <w:r>
        <w:rPr>
          <w:rFonts w:ascii="Arial"/>
          <w:i/>
          <w:color w:val="666666"/>
          <w:spacing w:val="-2"/>
          <w:sz w:val="15"/>
        </w:rPr>
        <w:t>timestamps.</w:t>
      </w:r>
    </w:p>
    <w:p w14:paraId="3850F182" w14:textId="77777777" w:rsidR="00F9164C" w:rsidRDefault="00F9164C">
      <w:pPr>
        <w:rPr>
          <w:rFonts w:ascii="Arial"/>
          <w:i/>
          <w:sz w:val="15"/>
        </w:rPr>
        <w:sectPr w:rsidR="00F9164C">
          <w:pgSz w:w="12240" w:h="15840"/>
          <w:pgMar w:top="720" w:right="0" w:bottom="540" w:left="0" w:header="0" w:footer="313" w:gutter="0"/>
          <w:cols w:space="720"/>
        </w:sectPr>
      </w:pPr>
    </w:p>
    <w:p w14:paraId="144DDF39" w14:textId="77777777" w:rsidR="00F9164C" w:rsidRDefault="00000000">
      <w:pPr>
        <w:ind w:left="1560"/>
        <w:rPr>
          <w:rFonts w:ascii="Arial"/>
          <w:sz w:val="20"/>
        </w:rPr>
      </w:pPr>
      <w:r>
        <w:rPr>
          <w:rFonts w:ascii="Arial"/>
          <w:noProof/>
          <w:sz w:val="20"/>
        </w:rPr>
        <w:lastRenderedPageBreak/>
        <w:drawing>
          <wp:inline distT="0" distB="0" distL="0" distR="0" wp14:anchorId="0D30DFE5" wp14:editId="270A118F">
            <wp:extent cx="5764044" cy="5856732"/>
            <wp:effectExtent l="0" t="0" r="0" b="0"/>
            <wp:docPr id="90" name="Image 9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0" name="Image 90"/>
                    <pic:cNvPicPr/>
                  </pic:nvPicPr>
                  <pic:blipFill>
                    <a:blip r:embed="rId72" cstate="print"/>
                    <a:stretch>
                      <a:fillRect/>
                    </a:stretch>
                  </pic:blipFill>
                  <pic:spPr>
                    <a:xfrm>
                      <a:off x="0" y="0"/>
                      <a:ext cx="5764044" cy="5856732"/>
                    </a:xfrm>
                    <a:prstGeom prst="rect">
                      <a:avLst/>
                    </a:prstGeom>
                  </pic:spPr>
                </pic:pic>
              </a:graphicData>
            </a:graphic>
          </wp:inline>
        </w:drawing>
      </w:r>
    </w:p>
    <w:p w14:paraId="0A793CC4" w14:textId="77777777" w:rsidR="00F9164C" w:rsidRDefault="00F9164C">
      <w:pPr>
        <w:pStyle w:val="BodyText"/>
        <w:spacing w:before="31"/>
        <w:rPr>
          <w:rFonts w:ascii="Arial"/>
          <w:i/>
          <w:sz w:val="15"/>
        </w:rPr>
      </w:pPr>
    </w:p>
    <w:p w14:paraId="681CE160" w14:textId="77777777" w:rsidR="00F9164C" w:rsidRDefault="00000000">
      <w:pPr>
        <w:ind w:left="10" w:right="10"/>
        <w:jc w:val="center"/>
        <w:rPr>
          <w:rFonts w:ascii="Arial"/>
          <w:i/>
          <w:sz w:val="15"/>
        </w:rPr>
      </w:pPr>
      <w:r>
        <w:rPr>
          <w:rFonts w:ascii="Arial"/>
          <w:i/>
          <w:color w:val="666666"/>
          <w:sz w:val="15"/>
        </w:rPr>
        <w:t>The</w:t>
      </w:r>
      <w:r>
        <w:rPr>
          <w:rFonts w:ascii="Arial"/>
          <w:i/>
          <w:color w:val="666666"/>
          <w:spacing w:val="-6"/>
          <w:sz w:val="15"/>
        </w:rPr>
        <w:t xml:space="preserve"> </w:t>
      </w:r>
      <w:r>
        <w:rPr>
          <w:rFonts w:ascii="Arial"/>
          <w:i/>
          <w:color w:val="666666"/>
          <w:sz w:val="15"/>
        </w:rPr>
        <w:t>biomarker</w:t>
      </w:r>
      <w:r>
        <w:rPr>
          <w:rFonts w:ascii="Arial"/>
          <w:i/>
          <w:color w:val="666666"/>
          <w:spacing w:val="-4"/>
          <w:sz w:val="15"/>
        </w:rPr>
        <w:t xml:space="preserve"> </w:t>
      </w:r>
      <w:r>
        <w:rPr>
          <w:rFonts w:ascii="Arial"/>
          <w:i/>
          <w:color w:val="666666"/>
          <w:sz w:val="15"/>
        </w:rPr>
        <w:t>and</w:t>
      </w:r>
      <w:r>
        <w:rPr>
          <w:rFonts w:ascii="Arial"/>
          <w:i/>
          <w:color w:val="666666"/>
          <w:spacing w:val="-4"/>
          <w:sz w:val="15"/>
        </w:rPr>
        <w:t xml:space="preserve"> </w:t>
      </w:r>
      <w:r>
        <w:rPr>
          <w:rFonts w:ascii="Arial"/>
          <w:i/>
          <w:color w:val="666666"/>
          <w:sz w:val="15"/>
        </w:rPr>
        <w:t>renal</w:t>
      </w:r>
      <w:r>
        <w:rPr>
          <w:rFonts w:ascii="Arial"/>
          <w:i/>
          <w:color w:val="666666"/>
          <w:spacing w:val="-3"/>
          <w:sz w:val="15"/>
        </w:rPr>
        <w:t xml:space="preserve"> </w:t>
      </w:r>
      <w:r>
        <w:rPr>
          <w:rFonts w:ascii="Arial"/>
          <w:i/>
          <w:color w:val="666666"/>
          <w:sz w:val="15"/>
        </w:rPr>
        <w:t>values</w:t>
      </w:r>
      <w:r>
        <w:rPr>
          <w:rFonts w:ascii="Arial"/>
          <w:i/>
          <w:color w:val="666666"/>
          <w:spacing w:val="-4"/>
          <w:sz w:val="15"/>
        </w:rPr>
        <w:t xml:space="preserve"> </w:t>
      </w:r>
      <w:r>
        <w:rPr>
          <w:rFonts w:ascii="Arial"/>
          <w:i/>
          <w:color w:val="666666"/>
          <w:sz w:val="15"/>
        </w:rPr>
        <w:t>change</w:t>
      </w:r>
      <w:r>
        <w:rPr>
          <w:rFonts w:ascii="Arial"/>
          <w:i/>
          <w:color w:val="666666"/>
          <w:spacing w:val="-4"/>
          <w:sz w:val="15"/>
        </w:rPr>
        <w:t xml:space="preserve"> </w:t>
      </w:r>
      <w:r>
        <w:rPr>
          <w:rFonts w:ascii="Arial"/>
          <w:i/>
          <w:color w:val="666666"/>
          <w:sz w:val="15"/>
        </w:rPr>
        <w:t>while</w:t>
      </w:r>
      <w:r>
        <w:rPr>
          <w:rFonts w:ascii="Arial"/>
          <w:i/>
          <w:color w:val="666666"/>
          <w:spacing w:val="-3"/>
          <w:sz w:val="15"/>
        </w:rPr>
        <w:t xml:space="preserve"> </w:t>
      </w:r>
      <w:r>
        <w:rPr>
          <w:rFonts w:ascii="Arial"/>
          <w:i/>
          <w:color w:val="666666"/>
          <w:sz w:val="15"/>
        </w:rPr>
        <w:t>the</w:t>
      </w:r>
      <w:r>
        <w:rPr>
          <w:rFonts w:ascii="Arial"/>
          <w:i/>
          <w:color w:val="666666"/>
          <w:spacing w:val="-3"/>
          <w:sz w:val="15"/>
        </w:rPr>
        <w:t xml:space="preserve"> </w:t>
      </w:r>
      <w:r>
        <w:rPr>
          <w:rFonts w:ascii="Arial"/>
          <w:i/>
          <w:color w:val="666666"/>
          <w:sz w:val="15"/>
        </w:rPr>
        <w:t>collection</w:t>
      </w:r>
      <w:r>
        <w:rPr>
          <w:rFonts w:ascii="Arial"/>
          <w:i/>
          <w:color w:val="666666"/>
          <w:spacing w:val="-4"/>
          <w:sz w:val="15"/>
        </w:rPr>
        <w:t xml:space="preserve"> </w:t>
      </w:r>
      <w:r>
        <w:rPr>
          <w:rFonts w:ascii="Arial"/>
          <w:i/>
          <w:color w:val="666666"/>
          <w:sz w:val="15"/>
        </w:rPr>
        <w:t>timestamp</w:t>
      </w:r>
      <w:r>
        <w:rPr>
          <w:rFonts w:ascii="Arial"/>
          <w:i/>
          <w:color w:val="666666"/>
          <w:spacing w:val="-3"/>
          <w:sz w:val="15"/>
        </w:rPr>
        <w:t xml:space="preserve"> </w:t>
      </w:r>
      <w:r>
        <w:rPr>
          <w:rFonts w:ascii="Arial"/>
          <w:i/>
          <w:color w:val="666666"/>
          <w:sz w:val="15"/>
        </w:rPr>
        <w:t>remains</w:t>
      </w:r>
      <w:r>
        <w:rPr>
          <w:rFonts w:ascii="Arial"/>
          <w:i/>
          <w:color w:val="666666"/>
          <w:spacing w:val="-4"/>
          <w:sz w:val="15"/>
        </w:rPr>
        <w:t xml:space="preserve"> </w:t>
      </w:r>
      <w:r>
        <w:rPr>
          <w:rFonts w:ascii="Arial"/>
          <w:i/>
          <w:color w:val="666666"/>
          <w:spacing w:val="-2"/>
          <w:sz w:val="15"/>
        </w:rPr>
        <w:t>identical.</w:t>
      </w:r>
    </w:p>
    <w:p w14:paraId="36FF063A" w14:textId="77777777" w:rsidR="00F9164C" w:rsidRDefault="00F9164C">
      <w:pPr>
        <w:jc w:val="center"/>
        <w:rPr>
          <w:rFonts w:ascii="Arial"/>
          <w:i/>
          <w:sz w:val="15"/>
        </w:rPr>
        <w:sectPr w:rsidR="00F9164C">
          <w:pgSz w:w="12240" w:h="15840"/>
          <w:pgMar w:top="1000" w:right="0" w:bottom="540" w:left="0" w:header="0" w:footer="313" w:gutter="0"/>
          <w:cols w:space="720"/>
        </w:sectPr>
      </w:pPr>
    </w:p>
    <w:p w14:paraId="709EBD8D" w14:textId="77777777" w:rsidR="00F9164C" w:rsidRDefault="00000000">
      <w:pPr>
        <w:pStyle w:val="Heading4"/>
      </w:pPr>
      <w:r>
        <w:rPr>
          <w:color w:val="1F3752"/>
        </w:rPr>
        <w:lastRenderedPageBreak/>
        <w:t>Patient</w:t>
      </w:r>
      <w:r>
        <w:rPr>
          <w:color w:val="1F3752"/>
          <w:spacing w:val="-1"/>
        </w:rPr>
        <w:t xml:space="preserve"> </w:t>
      </w:r>
      <w:r>
        <w:rPr>
          <w:color w:val="1F3752"/>
        </w:rPr>
        <w:t>A</w:t>
      </w:r>
      <w:r>
        <w:rPr>
          <w:color w:val="1F3752"/>
          <w:spacing w:val="-1"/>
        </w:rPr>
        <w:t xml:space="preserve"> </w:t>
      </w:r>
      <w:r>
        <w:rPr>
          <w:color w:val="1F3752"/>
        </w:rPr>
        <w:t>–</w:t>
      </w:r>
      <w:r>
        <w:rPr>
          <w:color w:val="1F3752"/>
          <w:spacing w:val="-2"/>
        </w:rPr>
        <w:t xml:space="preserve"> </w:t>
      </w:r>
      <w:r>
        <w:rPr>
          <w:color w:val="1F3752"/>
        </w:rPr>
        <w:t>Michael</w:t>
      </w:r>
      <w:r>
        <w:rPr>
          <w:color w:val="1F3752"/>
          <w:spacing w:val="-4"/>
        </w:rPr>
        <w:t xml:space="preserve"> </w:t>
      </w:r>
      <w:r>
        <w:rPr>
          <w:color w:val="1F3752"/>
        </w:rPr>
        <w:t>Thompson</w:t>
      </w:r>
      <w:r>
        <w:rPr>
          <w:color w:val="1F3752"/>
          <w:spacing w:val="4"/>
        </w:rPr>
        <w:t xml:space="preserve"> </w:t>
      </w:r>
      <w:r>
        <w:rPr>
          <w:color w:val="1F3752"/>
        </w:rPr>
        <w:t>–</w:t>
      </w:r>
      <w:r>
        <w:rPr>
          <w:color w:val="1F3752"/>
          <w:spacing w:val="-6"/>
        </w:rPr>
        <w:t xml:space="preserve"> </w:t>
      </w:r>
      <w:r>
        <w:rPr>
          <w:color w:val="1F3752"/>
        </w:rPr>
        <w:t>Thursday</w:t>
      </w:r>
      <w:r>
        <w:rPr>
          <w:color w:val="1F3752"/>
          <w:spacing w:val="-3"/>
        </w:rPr>
        <w:t xml:space="preserve"> </w:t>
      </w:r>
      <w:r>
        <w:rPr>
          <w:color w:val="1F3752"/>
        </w:rPr>
        <w:t>6-Month</w:t>
      </w:r>
      <w:r>
        <w:rPr>
          <w:color w:val="1F3752"/>
          <w:spacing w:val="1"/>
        </w:rPr>
        <w:t xml:space="preserve"> </w:t>
      </w:r>
      <w:r>
        <w:rPr>
          <w:color w:val="1F3752"/>
        </w:rPr>
        <w:t>Follow-</w:t>
      </w:r>
      <w:r>
        <w:rPr>
          <w:color w:val="1F3752"/>
          <w:spacing w:val="-5"/>
        </w:rPr>
        <w:t>Up</w:t>
      </w:r>
    </w:p>
    <w:p w14:paraId="14DACC4D" w14:textId="77777777" w:rsidR="00F9164C" w:rsidRDefault="00000000">
      <w:pPr>
        <w:spacing w:before="154" w:line="242" w:lineRule="auto"/>
        <w:ind w:left="835" w:right="871"/>
        <w:rPr>
          <w:sz w:val="21"/>
        </w:rPr>
      </w:pPr>
      <w:r>
        <w:rPr>
          <w:sz w:val="21"/>
        </w:rPr>
        <w:t>8</w:t>
      </w:r>
      <w:r>
        <w:rPr>
          <w:spacing w:val="-4"/>
          <w:sz w:val="21"/>
        </w:rPr>
        <w:t xml:space="preserve"> </w:t>
      </w:r>
      <w:r>
        <w:rPr>
          <w:sz w:val="21"/>
        </w:rPr>
        <w:t>confirmed</w:t>
      </w:r>
      <w:r>
        <w:rPr>
          <w:spacing w:val="-4"/>
          <w:sz w:val="21"/>
        </w:rPr>
        <w:t xml:space="preserve"> </w:t>
      </w:r>
      <w:r>
        <w:rPr>
          <w:sz w:val="21"/>
        </w:rPr>
        <w:t>system/data</w:t>
      </w:r>
      <w:r>
        <w:rPr>
          <w:spacing w:val="-4"/>
          <w:sz w:val="21"/>
        </w:rPr>
        <w:t xml:space="preserve"> </w:t>
      </w:r>
      <w:r>
        <w:rPr>
          <w:sz w:val="21"/>
        </w:rPr>
        <w:t>issues</w:t>
      </w:r>
      <w:r>
        <w:rPr>
          <w:spacing w:val="-2"/>
          <w:sz w:val="21"/>
        </w:rPr>
        <w:t xml:space="preserve"> </w:t>
      </w:r>
      <w:r>
        <w:rPr>
          <w:sz w:val="21"/>
        </w:rPr>
        <w:t>are</w:t>
      </w:r>
      <w:r>
        <w:rPr>
          <w:spacing w:val="-4"/>
          <w:sz w:val="21"/>
        </w:rPr>
        <w:t xml:space="preserve"> </w:t>
      </w:r>
      <w:r>
        <w:rPr>
          <w:sz w:val="21"/>
        </w:rPr>
        <w:t>included</w:t>
      </w:r>
      <w:r>
        <w:rPr>
          <w:spacing w:val="-4"/>
          <w:sz w:val="21"/>
        </w:rPr>
        <w:t xml:space="preserve"> </w:t>
      </w:r>
      <w:r>
        <w:rPr>
          <w:sz w:val="21"/>
        </w:rPr>
        <w:t>for</w:t>
      </w:r>
      <w:r>
        <w:rPr>
          <w:spacing w:val="-2"/>
          <w:sz w:val="21"/>
        </w:rPr>
        <w:t xml:space="preserve"> </w:t>
      </w:r>
      <w:r>
        <w:rPr>
          <w:sz w:val="21"/>
        </w:rPr>
        <w:t>this</w:t>
      </w:r>
      <w:r>
        <w:rPr>
          <w:spacing w:val="-2"/>
          <w:sz w:val="21"/>
        </w:rPr>
        <w:t xml:space="preserve"> </w:t>
      </w:r>
      <w:r>
        <w:rPr>
          <w:sz w:val="21"/>
        </w:rPr>
        <w:t>visit. Items</w:t>
      </w:r>
      <w:r>
        <w:rPr>
          <w:spacing w:val="-2"/>
          <w:sz w:val="21"/>
        </w:rPr>
        <w:t xml:space="preserve"> </w:t>
      </w:r>
      <w:r>
        <w:rPr>
          <w:sz w:val="21"/>
        </w:rPr>
        <w:t>are</w:t>
      </w:r>
      <w:r>
        <w:rPr>
          <w:spacing w:val="-4"/>
          <w:sz w:val="21"/>
        </w:rPr>
        <w:t xml:space="preserve"> </w:t>
      </w:r>
      <w:r>
        <w:rPr>
          <w:sz w:val="21"/>
        </w:rPr>
        <w:t>grouped</w:t>
      </w:r>
      <w:r>
        <w:rPr>
          <w:spacing w:val="-4"/>
          <w:sz w:val="21"/>
        </w:rPr>
        <w:t xml:space="preserve"> </w:t>
      </w:r>
      <w:r>
        <w:rPr>
          <w:sz w:val="21"/>
        </w:rPr>
        <w:t>so</w:t>
      </w:r>
      <w:r>
        <w:rPr>
          <w:spacing w:val="-4"/>
          <w:sz w:val="21"/>
        </w:rPr>
        <w:t xml:space="preserve"> </w:t>
      </w:r>
      <w:r>
        <w:rPr>
          <w:sz w:val="21"/>
        </w:rPr>
        <w:t>one</w:t>
      </w:r>
      <w:r>
        <w:rPr>
          <w:spacing w:val="-4"/>
          <w:sz w:val="21"/>
        </w:rPr>
        <w:t xml:space="preserve"> </w:t>
      </w:r>
      <w:r>
        <w:rPr>
          <w:sz w:val="21"/>
        </w:rPr>
        <w:t>underlying</w:t>
      </w:r>
      <w:r>
        <w:rPr>
          <w:spacing w:val="-4"/>
          <w:sz w:val="21"/>
        </w:rPr>
        <w:t xml:space="preserve"> </w:t>
      </w:r>
      <w:r>
        <w:rPr>
          <w:sz w:val="21"/>
        </w:rPr>
        <w:t>problem</w:t>
      </w:r>
      <w:r>
        <w:rPr>
          <w:spacing w:val="-2"/>
          <w:sz w:val="21"/>
        </w:rPr>
        <w:t xml:space="preserve"> </w:t>
      </w:r>
      <w:r>
        <w:rPr>
          <w:sz w:val="21"/>
        </w:rPr>
        <w:t>is</w:t>
      </w:r>
      <w:r>
        <w:rPr>
          <w:spacing w:val="-2"/>
          <w:sz w:val="21"/>
        </w:rPr>
        <w:t xml:space="preserve"> </w:t>
      </w:r>
      <w:r>
        <w:rPr>
          <w:sz w:val="21"/>
        </w:rPr>
        <w:t>not counted multiple times just because it caused several grader deductions.</w:t>
      </w:r>
    </w:p>
    <w:p w14:paraId="28DC660A" w14:textId="77777777" w:rsidR="00F9164C" w:rsidRDefault="00F9164C">
      <w:pPr>
        <w:pStyle w:val="BodyText"/>
        <w:spacing w:before="6" w:after="1"/>
        <w:rPr>
          <w:sz w:val="12"/>
        </w:rPr>
      </w:pPr>
    </w:p>
    <w:tbl>
      <w:tblPr>
        <w:tblW w:w="0" w:type="auto"/>
        <w:tblInd w:w="109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645"/>
        <w:gridCol w:w="6558"/>
        <w:gridCol w:w="2881"/>
      </w:tblGrid>
      <w:tr w:rsidR="00F9164C" w14:paraId="2DA3F094" w14:textId="77777777">
        <w:trPr>
          <w:trHeight w:val="220"/>
        </w:trPr>
        <w:tc>
          <w:tcPr>
            <w:tcW w:w="645" w:type="dxa"/>
            <w:shd w:val="clear" w:color="auto" w:fill="D9EAF4"/>
          </w:tcPr>
          <w:p w14:paraId="2A434CB9" w14:textId="77777777" w:rsidR="00F9164C" w:rsidRDefault="00000000">
            <w:pPr>
              <w:pStyle w:val="TableParagraph"/>
              <w:spacing w:before="1" w:line="198" w:lineRule="exact"/>
              <w:ind w:left="107"/>
              <w:rPr>
                <w:rFonts w:ascii="Arial"/>
                <w:b/>
                <w:sz w:val="19"/>
              </w:rPr>
            </w:pPr>
            <w:r>
              <w:rPr>
                <w:rFonts w:ascii="Arial"/>
                <w:b/>
                <w:color w:val="17365D"/>
                <w:spacing w:val="-10"/>
                <w:sz w:val="19"/>
              </w:rPr>
              <w:t>#</w:t>
            </w:r>
          </w:p>
        </w:tc>
        <w:tc>
          <w:tcPr>
            <w:tcW w:w="6558" w:type="dxa"/>
            <w:shd w:val="clear" w:color="auto" w:fill="D9EAF4"/>
          </w:tcPr>
          <w:p w14:paraId="72E32CCC" w14:textId="77777777" w:rsidR="00F9164C" w:rsidRDefault="00000000">
            <w:pPr>
              <w:pStyle w:val="TableParagraph"/>
              <w:spacing w:before="1" w:line="198" w:lineRule="exact"/>
              <w:ind w:left="107"/>
              <w:rPr>
                <w:rFonts w:ascii="Arial"/>
                <w:b/>
                <w:sz w:val="19"/>
              </w:rPr>
            </w:pPr>
            <w:r>
              <w:rPr>
                <w:rFonts w:ascii="Arial"/>
                <w:b/>
                <w:color w:val="17365D"/>
                <w:spacing w:val="-2"/>
                <w:sz w:val="19"/>
              </w:rPr>
              <w:t>Issue</w:t>
            </w:r>
          </w:p>
        </w:tc>
        <w:tc>
          <w:tcPr>
            <w:tcW w:w="2881" w:type="dxa"/>
            <w:shd w:val="clear" w:color="auto" w:fill="D9EAF4"/>
          </w:tcPr>
          <w:p w14:paraId="103A74EA" w14:textId="77777777" w:rsidR="00F9164C" w:rsidRDefault="00000000">
            <w:pPr>
              <w:pStyle w:val="TableParagraph"/>
              <w:spacing w:before="1" w:line="198" w:lineRule="exact"/>
              <w:ind w:left="107"/>
              <w:rPr>
                <w:rFonts w:ascii="Arial"/>
                <w:b/>
                <w:sz w:val="19"/>
              </w:rPr>
            </w:pPr>
            <w:r>
              <w:rPr>
                <w:rFonts w:ascii="Arial"/>
                <w:b/>
                <w:color w:val="17365D"/>
                <w:sz w:val="19"/>
              </w:rPr>
              <w:t>Problem</w:t>
            </w:r>
            <w:r>
              <w:rPr>
                <w:rFonts w:ascii="Arial"/>
                <w:b/>
                <w:color w:val="17365D"/>
                <w:spacing w:val="-6"/>
                <w:sz w:val="19"/>
              </w:rPr>
              <w:t xml:space="preserve"> </w:t>
            </w:r>
            <w:r>
              <w:rPr>
                <w:rFonts w:ascii="Arial"/>
                <w:b/>
                <w:color w:val="17365D"/>
                <w:spacing w:val="-4"/>
                <w:sz w:val="19"/>
              </w:rPr>
              <w:t>type</w:t>
            </w:r>
          </w:p>
        </w:tc>
      </w:tr>
      <w:tr w:rsidR="00F9164C" w14:paraId="0F09DBC9" w14:textId="77777777">
        <w:trPr>
          <w:trHeight w:val="435"/>
        </w:trPr>
        <w:tc>
          <w:tcPr>
            <w:tcW w:w="645" w:type="dxa"/>
          </w:tcPr>
          <w:p w14:paraId="055120C1" w14:textId="77777777" w:rsidR="00F9164C" w:rsidRDefault="00000000">
            <w:pPr>
              <w:pStyle w:val="TableParagraph"/>
              <w:spacing w:before="112"/>
              <w:ind w:left="107"/>
              <w:rPr>
                <w:sz w:val="19"/>
              </w:rPr>
            </w:pPr>
            <w:r>
              <w:rPr>
                <w:spacing w:val="-10"/>
                <w:sz w:val="19"/>
              </w:rPr>
              <w:t>1</w:t>
            </w:r>
          </w:p>
        </w:tc>
        <w:tc>
          <w:tcPr>
            <w:tcW w:w="6558" w:type="dxa"/>
          </w:tcPr>
          <w:p w14:paraId="14624E6E" w14:textId="77777777" w:rsidR="00F9164C" w:rsidRDefault="00000000">
            <w:pPr>
              <w:pStyle w:val="TableParagraph"/>
              <w:spacing w:line="216" w:lineRule="exact"/>
              <w:ind w:left="107"/>
              <w:rPr>
                <w:sz w:val="19"/>
              </w:rPr>
            </w:pPr>
            <w:proofErr w:type="spellStart"/>
            <w:r>
              <w:rPr>
                <w:sz w:val="19"/>
              </w:rPr>
              <w:t>HFimpEF</w:t>
            </w:r>
            <w:proofErr w:type="spellEnd"/>
            <w:r>
              <w:rPr>
                <w:spacing w:val="-5"/>
                <w:sz w:val="19"/>
              </w:rPr>
              <w:t xml:space="preserve"> </w:t>
            </w:r>
            <w:r>
              <w:rPr>
                <w:sz w:val="19"/>
              </w:rPr>
              <w:t>and</w:t>
            </w:r>
            <w:r>
              <w:rPr>
                <w:spacing w:val="-4"/>
                <w:sz w:val="19"/>
              </w:rPr>
              <w:t xml:space="preserve"> </w:t>
            </w:r>
            <w:r>
              <w:rPr>
                <w:sz w:val="19"/>
              </w:rPr>
              <w:t>repeat</w:t>
            </w:r>
            <w:r>
              <w:rPr>
                <w:spacing w:val="-3"/>
                <w:sz w:val="19"/>
              </w:rPr>
              <w:t xml:space="preserve"> </w:t>
            </w:r>
            <w:r>
              <w:rPr>
                <w:sz w:val="19"/>
              </w:rPr>
              <w:t>LVEF</w:t>
            </w:r>
            <w:r>
              <w:rPr>
                <w:spacing w:val="-5"/>
                <w:sz w:val="19"/>
              </w:rPr>
              <w:t xml:space="preserve"> </w:t>
            </w:r>
            <w:r>
              <w:rPr>
                <w:sz w:val="19"/>
              </w:rPr>
              <w:t>improvement</w:t>
            </w:r>
            <w:r>
              <w:rPr>
                <w:spacing w:val="-3"/>
                <w:sz w:val="19"/>
              </w:rPr>
              <w:t xml:space="preserve"> </w:t>
            </w:r>
            <w:r>
              <w:rPr>
                <w:sz w:val="19"/>
              </w:rPr>
              <w:t>required</w:t>
            </w:r>
            <w:r>
              <w:rPr>
                <w:spacing w:val="-4"/>
                <w:sz w:val="19"/>
              </w:rPr>
              <w:t xml:space="preserve"> </w:t>
            </w:r>
            <w:r>
              <w:rPr>
                <w:sz w:val="19"/>
              </w:rPr>
              <w:t>by</w:t>
            </w:r>
            <w:r>
              <w:rPr>
                <w:spacing w:val="-4"/>
                <w:sz w:val="19"/>
              </w:rPr>
              <w:t xml:space="preserve"> </w:t>
            </w:r>
            <w:r>
              <w:rPr>
                <w:sz w:val="19"/>
              </w:rPr>
              <w:t>the</w:t>
            </w:r>
            <w:r>
              <w:rPr>
                <w:spacing w:val="-4"/>
                <w:sz w:val="19"/>
              </w:rPr>
              <w:t xml:space="preserve"> </w:t>
            </w:r>
            <w:r>
              <w:rPr>
                <w:sz w:val="19"/>
              </w:rPr>
              <w:t>grader</w:t>
            </w:r>
            <w:r>
              <w:rPr>
                <w:spacing w:val="-3"/>
                <w:sz w:val="19"/>
              </w:rPr>
              <w:t xml:space="preserve"> </w:t>
            </w:r>
            <w:r>
              <w:rPr>
                <w:sz w:val="19"/>
              </w:rPr>
              <w:t>are</w:t>
            </w:r>
            <w:r>
              <w:rPr>
                <w:spacing w:val="-4"/>
                <w:sz w:val="19"/>
              </w:rPr>
              <w:t xml:space="preserve"> </w:t>
            </w:r>
            <w:r>
              <w:rPr>
                <w:sz w:val="19"/>
              </w:rPr>
              <w:t>not visible in the live Thursday case.</w:t>
            </w:r>
          </w:p>
        </w:tc>
        <w:tc>
          <w:tcPr>
            <w:tcW w:w="2881" w:type="dxa"/>
          </w:tcPr>
          <w:p w14:paraId="1A677BEC" w14:textId="77777777" w:rsidR="00F9164C" w:rsidRDefault="00000000">
            <w:pPr>
              <w:pStyle w:val="TableParagraph"/>
              <w:spacing w:line="216" w:lineRule="exact"/>
              <w:ind w:left="107"/>
              <w:rPr>
                <w:sz w:val="19"/>
              </w:rPr>
            </w:pPr>
            <w:r>
              <w:rPr>
                <w:sz w:val="19"/>
              </w:rPr>
              <w:t>Required</w:t>
            </w:r>
            <w:r>
              <w:rPr>
                <w:spacing w:val="-14"/>
                <w:sz w:val="19"/>
              </w:rPr>
              <w:t xml:space="preserve"> </w:t>
            </w:r>
            <w:r>
              <w:rPr>
                <w:sz w:val="19"/>
              </w:rPr>
              <w:t>information</w:t>
            </w:r>
            <w:r>
              <w:rPr>
                <w:spacing w:val="-13"/>
                <w:sz w:val="19"/>
              </w:rPr>
              <w:t xml:space="preserve"> </w:t>
            </w:r>
            <w:r>
              <w:rPr>
                <w:sz w:val="19"/>
              </w:rPr>
              <w:t xml:space="preserve">is </w:t>
            </w:r>
            <w:r>
              <w:rPr>
                <w:spacing w:val="-2"/>
                <w:sz w:val="19"/>
              </w:rPr>
              <w:t>unavailable</w:t>
            </w:r>
          </w:p>
        </w:tc>
      </w:tr>
      <w:tr w:rsidR="00F9164C" w14:paraId="0C958C94" w14:textId="77777777">
        <w:trPr>
          <w:trHeight w:val="440"/>
        </w:trPr>
        <w:tc>
          <w:tcPr>
            <w:tcW w:w="645" w:type="dxa"/>
          </w:tcPr>
          <w:p w14:paraId="084179B3" w14:textId="77777777" w:rsidR="00F9164C" w:rsidRDefault="00000000">
            <w:pPr>
              <w:pStyle w:val="TableParagraph"/>
              <w:spacing w:before="111"/>
              <w:ind w:left="107"/>
              <w:rPr>
                <w:sz w:val="19"/>
              </w:rPr>
            </w:pPr>
            <w:r>
              <w:rPr>
                <w:spacing w:val="-10"/>
                <w:sz w:val="19"/>
              </w:rPr>
              <w:t>2</w:t>
            </w:r>
          </w:p>
        </w:tc>
        <w:tc>
          <w:tcPr>
            <w:tcW w:w="6558" w:type="dxa"/>
          </w:tcPr>
          <w:p w14:paraId="52E68D09" w14:textId="77777777" w:rsidR="00F9164C" w:rsidRDefault="00000000">
            <w:pPr>
              <w:pStyle w:val="TableParagraph"/>
              <w:spacing w:line="220" w:lineRule="atLeast"/>
              <w:ind w:left="107"/>
              <w:rPr>
                <w:sz w:val="19"/>
              </w:rPr>
            </w:pPr>
            <w:r>
              <w:rPr>
                <w:sz w:val="19"/>
              </w:rPr>
              <w:t>Medication</w:t>
            </w:r>
            <w:r>
              <w:rPr>
                <w:spacing w:val="-3"/>
                <w:sz w:val="19"/>
              </w:rPr>
              <w:t xml:space="preserve"> </w:t>
            </w:r>
            <w:r>
              <w:rPr>
                <w:sz w:val="19"/>
              </w:rPr>
              <w:t>agents</w:t>
            </w:r>
            <w:r>
              <w:rPr>
                <w:spacing w:val="-3"/>
                <w:sz w:val="19"/>
              </w:rPr>
              <w:t xml:space="preserve"> </w:t>
            </w:r>
            <w:r>
              <w:rPr>
                <w:sz w:val="19"/>
              </w:rPr>
              <w:t>and</w:t>
            </w:r>
            <w:r>
              <w:rPr>
                <w:spacing w:val="-3"/>
                <w:sz w:val="19"/>
              </w:rPr>
              <w:t xml:space="preserve"> </w:t>
            </w:r>
            <w:r>
              <w:rPr>
                <w:sz w:val="19"/>
              </w:rPr>
              <w:t>doses</w:t>
            </w:r>
            <w:r>
              <w:rPr>
                <w:spacing w:val="-3"/>
                <w:sz w:val="19"/>
              </w:rPr>
              <w:t xml:space="preserve"> </w:t>
            </w:r>
            <w:r>
              <w:rPr>
                <w:sz w:val="19"/>
              </w:rPr>
              <w:t>in</w:t>
            </w:r>
            <w:r>
              <w:rPr>
                <w:spacing w:val="-3"/>
                <w:sz w:val="19"/>
              </w:rPr>
              <w:t xml:space="preserve"> </w:t>
            </w:r>
            <w:r>
              <w:rPr>
                <w:sz w:val="19"/>
              </w:rPr>
              <w:t>the</w:t>
            </w:r>
            <w:r>
              <w:rPr>
                <w:spacing w:val="-3"/>
                <w:sz w:val="19"/>
              </w:rPr>
              <w:t xml:space="preserve"> </w:t>
            </w:r>
            <w:r>
              <w:rPr>
                <w:sz w:val="19"/>
              </w:rPr>
              <w:t>live</w:t>
            </w:r>
            <w:r>
              <w:rPr>
                <w:spacing w:val="-3"/>
                <w:sz w:val="19"/>
              </w:rPr>
              <w:t xml:space="preserve"> </w:t>
            </w:r>
            <w:r>
              <w:rPr>
                <w:sz w:val="19"/>
              </w:rPr>
              <w:t>Thursday</w:t>
            </w:r>
            <w:r>
              <w:rPr>
                <w:spacing w:val="-3"/>
                <w:sz w:val="19"/>
              </w:rPr>
              <w:t xml:space="preserve"> </w:t>
            </w:r>
            <w:r>
              <w:rPr>
                <w:sz w:val="19"/>
              </w:rPr>
              <w:t>EMR</w:t>
            </w:r>
            <w:r>
              <w:rPr>
                <w:spacing w:val="-5"/>
                <w:sz w:val="19"/>
              </w:rPr>
              <w:t xml:space="preserve"> </w:t>
            </w:r>
            <w:r>
              <w:rPr>
                <w:sz w:val="19"/>
              </w:rPr>
              <w:t>do</w:t>
            </w:r>
            <w:r>
              <w:rPr>
                <w:spacing w:val="-3"/>
                <w:sz w:val="19"/>
              </w:rPr>
              <w:t xml:space="preserve"> </w:t>
            </w:r>
            <w:r>
              <w:rPr>
                <w:sz w:val="19"/>
              </w:rPr>
              <w:t>not</w:t>
            </w:r>
            <w:r>
              <w:rPr>
                <w:spacing w:val="-1"/>
                <w:sz w:val="19"/>
              </w:rPr>
              <w:t xml:space="preserve"> </w:t>
            </w:r>
            <w:r>
              <w:rPr>
                <w:sz w:val="19"/>
              </w:rPr>
              <w:t>match</w:t>
            </w:r>
            <w:r>
              <w:rPr>
                <w:spacing w:val="-8"/>
                <w:sz w:val="19"/>
              </w:rPr>
              <w:t xml:space="preserve"> </w:t>
            </w:r>
            <w:r>
              <w:rPr>
                <w:sz w:val="19"/>
              </w:rPr>
              <w:t>the grader case.</w:t>
            </w:r>
          </w:p>
        </w:tc>
        <w:tc>
          <w:tcPr>
            <w:tcW w:w="2881" w:type="dxa"/>
          </w:tcPr>
          <w:p w14:paraId="71BD7745" w14:textId="77777777" w:rsidR="00F9164C" w:rsidRDefault="00000000">
            <w:pPr>
              <w:pStyle w:val="TableParagraph"/>
              <w:spacing w:before="111"/>
              <w:ind w:left="107"/>
              <w:rPr>
                <w:sz w:val="19"/>
              </w:rPr>
            </w:pPr>
            <w:r>
              <w:rPr>
                <w:sz w:val="19"/>
              </w:rPr>
              <w:t>EMR</w:t>
            </w:r>
            <w:r>
              <w:rPr>
                <w:spacing w:val="-3"/>
                <w:sz w:val="19"/>
              </w:rPr>
              <w:t xml:space="preserve"> </w:t>
            </w:r>
            <w:r>
              <w:rPr>
                <w:sz w:val="19"/>
              </w:rPr>
              <w:t>and</w:t>
            </w:r>
            <w:r>
              <w:rPr>
                <w:spacing w:val="-1"/>
                <w:sz w:val="19"/>
              </w:rPr>
              <w:t xml:space="preserve"> </w:t>
            </w:r>
            <w:r>
              <w:rPr>
                <w:sz w:val="19"/>
              </w:rPr>
              <w:t>grader</w:t>
            </w:r>
            <w:r>
              <w:rPr>
                <w:spacing w:val="1"/>
                <w:sz w:val="19"/>
              </w:rPr>
              <w:t xml:space="preserve"> </w:t>
            </w:r>
            <w:r>
              <w:rPr>
                <w:spacing w:val="-2"/>
                <w:sz w:val="19"/>
              </w:rPr>
              <w:t>disagree</w:t>
            </w:r>
          </w:p>
        </w:tc>
      </w:tr>
      <w:tr w:rsidR="00F9164C" w14:paraId="02F6DC31" w14:textId="77777777">
        <w:trPr>
          <w:trHeight w:val="435"/>
        </w:trPr>
        <w:tc>
          <w:tcPr>
            <w:tcW w:w="645" w:type="dxa"/>
          </w:tcPr>
          <w:p w14:paraId="603EBCA4" w14:textId="77777777" w:rsidR="00F9164C" w:rsidRDefault="00000000">
            <w:pPr>
              <w:pStyle w:val="TableParagraph"/>
              <w:spacing w:before="106"/>
              <w:ind w:left="107"/>
              <w:rPr>
                <w:sz w:val="19"/>
              </w:rPr>
            </w:pPr>
            <w:r>
              <w:rPr>
                <w:spacing w:val="-10"/>
                <w:sz w:val="19"/>
              </w:rPr>
              <w:t>3</w:t>
            </w:r>
          </w:p>
        </w:tc>
        <w:tc>
          <w:tcPr>
            <w:tcW w:w="6558" w:type="dxa"/>
          </w:tcPr>
          <w:p w14:paraId="61D7C63A" w14:textId="77777777" w:rsidR="00F9164C" w:rsidRDefault="00000000">
            <w:pPr>
              <w:pStyle w:val="TableParagraph"/>
              <w:spacing w:line="216" w:lineRule="exact"/>
              <w:ind w:left="107" w:right="29"/>
              <w:rPr>
                <w:sz w:val="19"/>
              </w:rPr>
            </w:pPr>
            <w:r>
              <w:rPr>
                <w:sz w:val="19"/>
              </w:rPr>
              <w:t>Thursday</w:t>
            </w:r>
            <w:r>
              <w:rPr>
                <w:spacing w:val="-3"/>
                <w:sz w:val="19"/>
              </w:rPr>
              <w:t xml:space="preserve"> </w:t>
            </w:r>
            <w:r>
              <w:rPr>
                <w:sz w:val="19"/>
              </w:rPr>
              <w:t>vital</w:t>
            </w:r>
            <w:r>
              <w:rPr>
                <w:spacing w:val="-5"/>
                <w:sz w:val="19"/>
              </w:rPr>
              <w:t xml:space="preserve"> </w:t>
            </w:r>
            <w:r>
              <w:rPr>
                <w:sz w:val="19"/>
              </w:rPr>
              <w:t>signs</w:t>
            </w:r>
            <w:r>
              <w:rPr>
                <w:spacing w:val="-3"/>
                <w:sz w:val="19"/>
              </w:rPr>
              <w:t xml:space="preserve"> </w:t>
            </w:r>
            <w:r>
              <w:rPr>
                <w:sz w:val="19"/>
              </w:rPr>
              <w:t>and</w:t>
            </w:r>
            <w:r>
              <w:rPr>
                <w:spacing w:val="-3"/>
                <w:sz w:val="19"/>
              </w:rPr>
              <w:t xml:space="preserve"> </w:t>
            </w:r>
            <w:r>
              <w:rPr>
                <w:sz w:val="19"/>
              </w:rPr>
              <w:t>weight</w:t>
            </w:r>
            <w:r>
              <w:rPr>
                <w:spacing w:val="-1"/>
                <w:sz w:val="19"/>
              </w:rPr>
              <w:t xml:space="preserve"> </w:t>
            </w:r>
            <w:r>
              <w:rPr>
                <w:sz w:val="19"/>
              </w:rPr>
              <w:t>in</w:t>
            </w:r>
            <w:r>
              <w:rPr>
                <w:spacing w:val="-3"/>
                <w:sz w:val="19"/>
              </w:rPr>
              <w:t xml:space="preserve"> </w:t>
            </w:r>
            <w:r>
              <w:rPr>
                <w:sz w:val="19"/>
              </w:rPr>
              <w:t>the</w:t>
            </w:r>
            <w:r>
              <w:rPr>
                <w:spacing w:val="-3"/>
                <w:sz w:val="19"/>
              </w:rPr>
              <w:t xml:space="preserve"> </w:t>
            </w:r>
            <w:r>
              <w:rPr>
                <w:sz w:val="19"/>
              </w:rPr>
              <w:t>live</w:t>
            </w:r>
            <w:r>
              <w:rPr>
                <w:spacing w:val="-3"/>
                <w:sz w:val="19"/>
              </w:rPr>
              <w:t xml:space="preserve"> </w:t>
            </w:r>
            <w:r>
              <w:rPr>
                <w:sz w:val="19"/>
              </w:rPr>
              <w:t>EMR</w:t>
            </w:r>
            <w:r>
              <w:rPr>
                <w:spacing w:val="-5"/>
                <w:sz w:val="19"/>
              </w:rPr>
              <w:t xml:space="preserve"> </w:t>
            </w:r>
            <w:r>
              <w:rPr>
                <w:sz w:val="19"/>
              </w:rPr>
              <w:t>differ</w:t>
            </w:r>
            <w:r>
              <w:rPr>
                <w:spacing w:val="-6"/>
                <w:sz w:val="19"/>
              </w:rPr>
              <w:t xml:space="preserve"> </w:t>
            </w:r>
            <w:r>
              <w:rPr>
                <w:sz w:val="19"/>
              </w:rPr>
              <w:t>from</w:t>
            </w:r>
            <w:r>
              <w:rPr>
                <w:spacing w:val="-6"/>
                <w:sz w:val="19"/>
              </w:rPr>
              <w:t xml:space="preserve"> </w:t>
            </w:r>
            <w:r>
              <w:rPr>
                <w:sz w:val="19"/>
              </w:rPr>
              <w:t>the</w:t>
            </w:r>
            <w:r>
              <w:rPr>
                <w:spacing w:val="-3"/>
                <w:sz w:val="19"/>
              </w:rPr>
              <w:t xml:space="preserve"> </w:t>
            </w:r>
            <w:r>
              <w:rPr>
                <w:sz w:val="19"/>
              </w:rPr>
              <w:t>values</w:t>
            </w:r>
            <w:r>
              <w:rPr>
                <w:spacing w:val="-3"/>
                <w:sz w:val="19"/>
              </w:rPr>
              <w:t xml:space="preserve"> </w:t>
            </w:r>
            <w:r>
              <w:rPr>
                <w:sz w:val="19"/>
              </w:rPr>
              <w:t>used by the grader.</w:t>
            </w:r>
          </w:p>
        </w:tc>
        <w:tc>
          <w:tcPr>
            <w:tcW w:w="2881" w:type="dxa"/>
          </w:tcPr>
          <w:p w14:paraId="2DDC996E" w14:textId="77777777" w:rsidR="00F9164C" w:rsidRDefault="00000000">
            <w:pPr>
              <w:pStyle w:val="TableParagraph"/>
              <w:spacing w:before="106"/>
              <w:ind w:left="107"/>
              <w:rPr>
                <w:sz w:val="19"/>
              </w:rPr>
            </w:pPr>
            <w:r>
              <w:rPr>
                <w:sz w:val="19"/>
              </w:rPr>
              <w:t>EMR</w:t>
            </w:r>
            <w:r>
              <w:rPr>
                <w:spacing w:val="-3"/>
                <w:sz w:val="19"/>
              </w:rPr>
              <w:t xml:space="preserve"> </w:t>
            </w:r>
            <w:r>
              <w:rPr>
                <w:sz w:val="19"/>
              </w:rPr>
              <w:t>and</w:t>
            </w:r>
            <w:r>
              <w:rPr>
                <w:spacing w:val="-1"/>
                <w:sz w:val="19"/>
              </w:rPr>
              <w:t xml:space="preserve"> </w:t>
            </w:r>
            <w:r>
              <w:rPr>
                <w:sz w:val="19"/>
              </w:rPr>
              <w:t>grader</w:t>
            </w:r>
            <w:r>
              <w:rPr>
                <w:spacing w:val="1"/>
                <w:sz w:val="19"/>
              </w:rPr>
              <w:t xml:space="preserve"> </w:t>
            </w:r>
            <w:r>
              <w:rPr>
                <w:spacing w:val="-2"/>
                <w:sz w:val="19"/>
              </w:rPr>
              <w:t>disagree</w:t>
            </w:r>
          </w:p>
        </w:tc>
      </w:tr>
      <w:tr w:rsidR="00F9164C" w14:paraId="5370E667" w14:textId="77777777">
        <w:trPr>
          <w:trHeight w:val="440"/>
        </w:trPr>
        <w:tc>
          <w:tcPr>
            <w:tcW w:w="645" w:type="dxa"/>
          </w:tcPr>
          <w:p w14:paraId="536A055D" w14:textId="77777777" w:rsidR="00F9164C" w:rsidRDefault="00000000">
            <w:pPr>
              <w:pStyle w:val="TableParagraph"/>
              <w:spacing w:before="111"/>
              <w:ind w:left="107"/>
              <w:rPr>
                <w:sz w:val="19"/>
              </w:rPr>
            </w:pPr>
            <w:r>
              <w:rPr>
                <w:spacing w:val="-10"/>
                <w:sz w:val="19"/>
              </w:rPr>
              <w:t>4</w:t>
            </w:r>
          </w:p>
        </w:tc>
        <w:tc>
          <w:tcPr>
            <w:tcW w:w="6558" w:type="dxa"/>
          </w:tcPr>
          <w:p w14:paraId="255C9828" w14:textId="77777777" w:rsidR="00F9164C" w:rsidRDefault="00000000">
            <w:pPr>
              <w:pStyle w:val="TableParagraph"/>
              <w:spacing w:line="220" w:lineRule="exact"/>
              <w:ind w:left="107" w:right="218"/>
              <w:rPr>
                <w:sz w:val="19"/>
              </w:rPr>
            </w:pPr>
            <w:r>
              <w:rPr>
                <w:sz w:val="19"/>
              </w:rPr>
              <w:t>Daily</w:t>
            </w:r>
            <w:r>
              <w:rPr>
                <w:spacing w:val="-5"/>
                <w:sz w:val="19"/>
              </w:rPr>
              <w:t xml:space="preserve"> </w:t>
            </w:r>
            <w:r>
              <w:rPr>
                <w:sz w:val="19"/>
              </w:rPr>
              <w:t>home</w:t>
            </w:r>
            <w:r>
              <w:rPr>
                <w:spacing w:val="-5"/>
                <w:sz w:val="19"/>
              </w:rPr>
              <w:t xml:space="preserve"> </w:t>
            </w:r>
            <w:r>
              <w:rPr>
                <w:sz w:val="19"/>
              </w:rPr>
              <w:t>monitoring,</w:t>
            </w:r>
            <w:r>
              <w:rPr>
                <w:spacing w:val="-3"/>
                <w:sz w:val="19"/>
              </w:rPr>
              <w:t xml:space="preserve"> </w:t>
            </w:r>
            <w:r>
              <w:rPr>
                <w:sz w:val="19"/>
              </w:rPr>
              <w:t>sodium</w:t>
            </w:r>
            <w:r>
              <w:rPr>
                <w:spacing w:val="-3"/>
                <w:sz w:val="19"/>
              </w:rPr>
              <w:t xml:space="preserve"> </w:t>
            </w:r>
            <w:r>
              <w:rPr>
                <w:sz w:val="19"/>
              </w:rPr>
              <w:t>restriction,</w:t>
            </w:r>
            <w:r>
              <w:rPr>
                <w:spacing w:val="-3"/>
                <w:sz w:val="19"/>
              </w:rPr>
              <w:t xml:space="preserve"> </w:t>
            </w:r>
            <w:r>
              <w:rPr>
                <w:sz w:val="19"/>
              </w:rPr>
              <w:t>and</w:t>
            </w:r>
            <w:r>
              <w:rPr>
                <w:spacing w:val="-5"/>
                <w:sz w:val="19"/>
              </w:rPr>
              <w:t xml:space="preserve"> </w:t>
            </w:r>
            <w:r>
              <w:rPr>
                <w:sz w:val="19"/>
              </w:rPr>
              <w:t>activity</w:t>
            </w:r>
            <w:r>
              <w:rPr>
                <w:spacing w:val="-8"/>
                <w:sz w:val="19"/>
              </w:rPr>
              <w:t xml:space="preserve"> </w:t>
            </w:r>
            <w:r>
              <w:rPr>
                <w:sz w:val="19"/>
              </w:rPr>
              <w:t>required</w:t>
            </w:r>
            <w:r>
              <w:rPr>
                <w:spacing w:val="-5"/>
                <w:sz w:val="19"/>
              </w:rPr>
              <w:t xml:space="preserve"> </w:t>
            </w:r>
            <w:r>
              <w:rPr>
                <w:sz w:val="19"/>
              </w:rPr>
              <w:t>by</w:t>
            </w:r>
            <w:r>
              <w:rPr>
                <w:spacing w:val="-5"/>
                <w:sz w:val="19"/>
              </w:rPr>
              <w:t xml:space="preserve"> </w:t>
            </w:r>
            <w:r>
              <w:rPr>
                <w:sz w:val="19"/>
              </w:rPr>
              <w:t>the grader conflict with the AI patient.</w:t>
            </w:r>
          </w:p>
        </w:tc>
        <w:tc>
          <w:tcPr>
            <w:tcW w:w="2881" w:type="dxa"/>
          </w:tcPr>
          <w:p w14:paraId="6C45F911" w14:textId="77777777" w:rsidR="00F9164C" w:rsidRDefault="00000000">
            <w:pPr>
              <w:pStyle w:val="TableParagraph"/>
              <w:spacing w:before="111"/>
              <w:ind w:left="107"/>
              <w:rPr>
                <w:sz w:val="19"/>
              </w:rPr>
            </w:pPr>
            <w:r>
              <w:rPr>
                <w:sz w:val="19"/>
              </w:rPr>
              <w:t>AI</w:t>
            </w:r>
            <w:r>
              <w:rPr>
                <w:spacing w:val="-1"/>
                <w:sz w:val="19"/>
              </w:rPr>
              <w:t xml:space="preserve"> </w:t>
            </w:r>
            <w:r>
              <w:rPr>
                <w:sz w:val="19"/>
              </w:rPr>
              <w:t>patient and</w:t>
            </w:r>
            <w:r>
              <w:rPr>
                <w:spacing w:val="-2"/>
                <w:sz w:val="19"/>
              </w:rPr>
              <w:t xml:space="preserve"> </w:t>
            </w:r>
            <w:r>
              <w:rPr>
                <w:sz w:val="19"/>
              </w:rPr>
              <w:t>grader</w:t>
            </w:r>
            <w:r>
              <w:rPr>
                <w:spacing w:val="-5"/>
                <w:sz w:val="19"/>
              </w:rPr>
              <w:t xml:space="preserve"> </w:t>
            </w:r>
            <w:r>
              <w:rPr>
                <w:spacing w:val="-2"/>
                <w:sz w:val="19"/>
              </w:rPr>
              <w:t>disagree</w:t>
            </w:r>
          </w:p>
        </w:tc>
      </w:tr>
      <w:tr w:rsidR="00F9164C" w14:paraId="61BE38DB" w14:textId="77777777">
        <w:trPr>
          <w:trHeight w:val="435"/>
        </w:trPr>
        <w:tc>
          <w:tcPr>
            <w:tcW w:w="645" w:type="dxa"/>
          </w:tcPr>
          <w:p w14:paraId="2D43E68B" w14:textId="77777777" w:rsidR="00F9164C" w:rsidRDefault="00000000">
            <w:pPr>
              <w:pStyle w:val="TableParagraph"/>
              <w:spacing w:before="106"/>
              <w:ind w:left="107"/>
              <w:rPr>
                <w:sz w:val="19"/>
              </w:rPr>
            </w:pPr>
            <w:r>
              <w:rPr>
                <w:spacing w:val="-10"/>
                <w:sz w:val="19"/>
              </w:rPr>
              <w:t>5</w:t>
            </w:r>
          </w:p>
        </w:tc>
        <w:tc>
          <w:tcPr>
            <w:tcW w:w="6558" w:type="dxa"/>
          </w:tcPr>
          <w:p w14:paraId="20F03645" w14:textId="77777777" w:rsidR="00F9164C" w:rsidRDefault="00000000">
            <w:pPr>
              <w:pStyle w:val="TableParagraph"/>
              <w:spacing w:line="215" w:lineRule="exact"/>
              <w:ind w:left="107"/>
              <w:rPr>
                <w:sz w:val="19"/>
              </w:rPr>
            </w:pPr>
            <w:r>
              <w:rPr>
                <w:sz w:val="19"/>
              </w:rPr>
              <w:t>Surgical,</w:t>
            </w:r>
            <w:r>
              <w:rPr>
                <w:spacing w:val="-4"/>
                <w:sz w:val="19"/>
              </w:rPr>
              <w:t xml:space="preserve"> </w:t>
            </w:r>
            <w:r>
              <w:rPr>
                <w:sz w:val="19"/>
              </w:rPr>
              <w:t>family,</w:t>
            </w:r>
            <w:r>
              <w:rPr>
                <w:spacing w:val="-3"/>
                <w:sz w:val="19"/>
              </w:rPr>
              <w:t xml:space="preserve"> </w:t>
            </w:r>
            <w:r>
              <w:rPr>
                <w:sz w:val="19"/>
              </w:rPr>
              <w:t>smoking,</w:t>
            </w:r>
            <w:r>
              <w:rPr>
                <w:spacing w:val="-3"/>
                <w:sz w:val="19"/>
              </w:rPr>
              <w:t xml:space="preserve"> </w:t>
            </w:r>
            <w:r>
              <w:rPr>
                <w:sz w:val="19"/>
              </w:rPr>
              <w:t>and</w:t>
            </w:r>
            <w:r>
              <w:rPr>
                <w:spacing w:val="-5"/>
                <w:sz w:val="19"/>
              </w:rPr>
              <w:t xml:space="preserve"> </w:t>
            </w:r>
            <w:r>
              <w:rPr>
                <w:sz w:val="19"/>
              </w:rPr>
              <w:t>alcohol</w:t>
            </w:r>
            <w:r>
              <w:rPr>
                <w:spacing w:val="-7"/>
                <w:sz w:val="19"/>
              </w:rPr>
              <w:t xml:space="preserve"> </w:t>
            </w:r>
            <w:r>
              <w:rPr>
                <w:sz w:val="19"/>
              </w:rPr>
              <w:t>history</w:t>
            </w:r>
            <w:r>
              <w:rPr>
                <w:spacing w:val="-4"/>
                <w:sz w:val="19"/>
              </w:rPr>
              <w:t xml:space="preserve"> </w:t>
            </w:r>
            <w:r>
              <w:rPr>
                <w:sz w:val="19"/>
              </w:rPr>
              <w:t>again</w:t>
            </w:r>
            <w:r>
              <w:rPr>
                <w:spacing w:val="-5"/>
                <w:sz w:val="19"/>
              </w:rPr>
              <w:t xml:space="preserve"> </w:t>
            </w:r>
            <w:r>
              <w:rPr>
                <w:sz w:val="19"/>
              </w:rPr>
              <w:t>conflict</w:t>
            </w:r>
            <w:r>
              <w:rPr>
                <w:spacing w:val="-4"/>
                <w:sz w:val="19"/>
              </w:rPr>
              <w:t xml:space="preserve"> </w:t>
            </w:r>
            <w:r>
              <w:rPr>
                <w:sz w:val="19"/>
              </w:rPr>
              <w:t>with</w:t>
            </w:r>
            <w:r>
              <w:rPr>
                <w:spacing w:val="-4"/>
                <w:sz w:val="19"/>
              </w:rPr>
              <w:t xml:space="preserve"> </w:t>
            </w:r>
            <w:r>
              <w:rPr>
                <w:spacing w:val="-5"/>
                <w:sz w:val="19"/>
              </w:rPr>
              <w:t>the</w:t>
            </w:r>
          </w:p>
          <w:p w14:paraId="3A5EAB64" w14:textId="77777777" w:rsidR="00F9164C" w:rsidRDefault="00000000">
            <w:pPr>
              <w:pStyle w:val="TableParagraph"/>
              <w:spacing w:before="1" w:line="198" w:lineRule="exact"/>
              <w:ind w:left="107"/>
              <w:rPr>
                <w:sz w:val="19"/>
              </w:rPr>
            </w:pPr>
            <w:r>
              <w:rPr>
                <w:sz w:val="19"/>
              </w:rPr>
              <w:t>persistent</w:t>
            </w:r>
            <w:r>
              <w:rPr>
                <w:spacing w:val="-2"/>
                <w:sz w:val="19"/>
              </w:rPr>
              <w:t xml:space="preserve"> </w:t>
            </w:r>
            <w:r>
              <w:rPr>
                <w:sz w:val="19"/>
              </w:rPr>
              <w:t>grader</w:t>
            </w:r>
            <w:r>
              <w:rPr>
                <w:spacing w:val="-1"/>
                <w:sz w:val="19"/>
              </w:rPr>
              <w:t xml:space="preserve"> </w:t>
            </w:r>
            <w:r>
              <w:rPr>
                <w:spacing w:val="-2"/>
                <w:sz w:val="19"/>
              </w:rPr>
              <w:t>case.</w:t>
            </w:r>
          </w:p>
        </w:tc>
        <w:tc>
          <w:tcPr>
            <w:tcW w:w="2881" w:type="dxa"/>
          </w:tcPr>
          <w:p w14:paraId="5CE1E941" w14:textId="77777777" w:rsidR="00F9164C" w:rsidRDefault="00000000">
            <w:pPr>
              <w:pStyle w:val="TableParagraph"/>
              <w:spacing w:before="106"/>
              <w:ind w:left="107"/>
              <w:rPr>
                <w:sz w:val="19"/>
              </w:rPr>
            </w:pPr>
            <w:r>
              <w:rPr>
                <w:sz w:val="19"/>
              </w:rPr>
              <w:t>AI</w:t>
            </w:r>
            <w:r>
              <w:rPr>
                <w:spacing w:val="-1"/>
                <w:sz w:val="19"/>
              </w:rPr>
              <w:t xml:space="preserve"> </w:t>
            </w:r>
            <w:r>
              <w:rPr>
                <w:sz w:val="19"/>
              </w:rPr>
              <w:t>patient and</w:t>
            </w:r>
            <w:r>
              <w:rPr>
                <w:spacing w:val="-2"/>
                <w:sz w:val="19"/>
              </w:rPr>
              <w:t xml:space="preserve"> </w:t>
            </w:r>
            <w:r>
              <w:rPr>
                <w:sz w:val="19"/>
              </w:rPr>
              <w:t>grader</w:t>
            </w:r>
            <w:r>
              <w:rPr>
                <w:spacing w:val="-5"/>
                <w:sz w:val="19"/>
              </w:rPr>
              <w:t xml:space="preserve"> </w:t>
            </w:r>
            <w:r>
              <w:rPr>
                <w:spacing w:val="-2"/>
                <w:sz w:val="19"/>
              </w:rPr>
              <w:t>disagree</w:t>
            </w:r>
          </w:p>
        </w:tc>
      </w:tr>
      <w:tr w:rsidR="00F9164C" w14:paraId="614DF3B0" w14:textId="77777777">
        <w:trPr>
          <w:trHeight w:val="435"/>
        </w:trPr>
        <w:tc>
          <w:tcPr>
            <w:tcW w:w="645" w:type="dxa"/>
          </w:tcPr>
          <w:p w14:paraId="59980605" w14:textId="77777777" w:rsidR="00F9164C" w:rsidRDefault="00000000">
            <w:pPr>
              <w:pStyle w:val="TableParagraph"/>
              <w:spacing w:before="111"/>
              <w:ind w:left="107"/>
              <w:rPr>
                <w:sz w:val="19"/>
              </w:rPr>
            </w:pPr>
            <w:r>
              <w:rPr>
                <w:spacing w:val="-10"/>
                <w:sz w:val="19"/>
              </w:rPr>
              <w:t>6</w:t>
            </w:r>
          </w:p>
        </w:tc>
        <w:tc>
          <w:tcPr>
            <w:tcW w:w="6558" w:type="dxa"/>
          </w:tcPr>
          <w:p w14:paraId="382BCD33" w14:textId="77777777" w:rsidR="00F9164C" w:rsidRDefault="00000000">
            <w:pPr>
              <w:pStyle w:val="TableParagraph"/>
              <w:spacing w:line="216" w:lineRule="exact"/>
              <w:ind w:left="107"/>
              <w:rPr>
                <w:sz w:val="19"/>
              </w:rPr>
            </w:pPr>
            <w:r>
              <w:rPr>
                <w:sz w:val="19"/>
              </w:rPr>
              <w:t>Thursday</w:t>
            </w:r>
            <w:r>
              <w:rPr>
                <w:spacing w:val="-4"/>
                <w:sz w:val="19"/>
              </w:rPr>
              <w:t xml:space="preserve"> </w:t>
            </w:r>
            <w:r>
              <w:rPr>
                <w:sz w:val="19"/>
              </w:rPr>
              <w:t>preventive</w:t>
            </w:r>
            <w:r>
              <w:rPr>
                <w:spacing w:val="-4"/>
                <w:sz w:val="19"/>
              </w:rPr>
              <w:t xml:space="preserve"> </w:t>
            </w:r>
            <w:r>
              <w:rPr>
                <w:sz w:val="19"/>
              </w:rPr>
              <w:t>care</w:t>
            </w:r>
            <w:r>
              <w:rPr>
                <w:spacing w:val="-4"/>
                <w:sz w:val="19"/>
              </w:rPr>
              <w:t xml:space="preserve"> </w:t>
            </w:r>
            <w:r>
              <w:rPr>
                <w:sz w:val="19"/>
              </w:rPr>
              <w:t>updates</w:t>
            </w:r>
            <w:r>
              <w:rPr>
                <w:spacing w:val="-4"/>
                <w:sz w:val="19"/>
              </w:rPr>
              <w:t xml:space="preserve"> </w:t>
            </w:r>
            <w:r>
              <w:rPr>
                <w:sz w:val="19"/>
              </w:rPr>
              <w:t>required</w:t>
            </w:r>
            <w:r>
              <w:rPr>
                <w:spacing w:val="-4"/>
                <w:sz w:val="19"/>
              </w:rPr>
              <w:t xml:space="preserve"> </w:t>
            </w:r>
            <w:r>
              <w:rPr>
                <w:sz w:val="19"/>
              </w:rPr>
              <w:t>by</w:t>
            </w:r>
            <w:r>
              <w:rPr>
                <w:spacing w:val="-8"/>
                <w:sz w:val="19"/>
              </w:rPr>
              <w:t xml:space="preserve"> </w:t>
            </w:r>
            <w:r>
              <w:rPr>
                <w:sz w:val="19"/>
              </w:rPr>
              <w:t>the</w:t>
            </w:r>
            <w:r>
              <w:rPr>
                <w:spacing w:val="-4"/>
                <w:sz w:val="19"/>
              </w:rPr>
              <w:t xml:space="preserve"> </w:t>
            </w:r>
            <w:r>
              <w:rPr>
                <w:sz w:val="19"/>
              </w:rPr>
              <w:t>answer</w:t>
            </w:r>
            <w:r>
              <w:rPr>
                <w:spacing w:val="-2"/>
                <w:sz w:val="19"/>
              </w:rPr>
              <w:t xml:space="preserve"> </w:t>
            </w:r>
            <w:r>
              <w:rPr>
                <w:sz w:val="19"/>
              </w:rPr>
              <w:t>key</w:t>
            </w:r>
            <w:r>
              <w:rPr>
                <w:spacing w:val="-4"/>
                <w:sz w:val="19"/>
              </w:rPr>
              <w:t xml:space="preserve"> </w:t>
            </w:r>
            <w:r>
              <w:rPr>
                <w:sz w:val="19"/>
              </w:rPr>
              <w:t>are</w:t>
            </w:r>
            <w:r>
              <w:rPr>
                <w:spacing w:val="-4"/>
                <w:sz w:val="19"/>
              </w:rPr>
              <w:t xml:space="preserve"> </w:t>
            </w:r>
            <w:r>
              <w:rPr>
                <w:sz w:val="19"/>
              </w:rPr>
              <w:t>not exposed in the live immunization panel.</w:t>
            </w:r>
          </w:p>
        </w:tc>
        <w:tc>
          <w:tcPr>
            <w:tcW w:w="2881" w:type="dxa"/>
          </w:tcPr>
          <w:p w14:paraId="036C0023" w14:textId="77777777" w:rsidR="00F9164C" w:rsidRDefault="00000000">
            <w:pPr>
              <w:pStyle w:val="TableParagraph"/>
              <w:spacing w:line="216" w:lineRule="exact"/>
              <w:ind w:left="107"/>
              <w:rPr>
                <w:sz w:val="19"/>
              </w:rPr>
            </w:pPr>
            <w:r>
              <w:rPr>
                <w:sz w:val="19"/>
              </w:rPr>
              <w:t>Required</w:t>
            </w:r>
            <w:r>
              <w:rPr>
                <w:spacing w:val="-14"/>
                <w:sz w:val="19"/>
              </w:rPr>
              <w:t xml:space="preserve"> </w:t>
            </w:r>
            <w:r>
              <w:rPr>
                <w:sz w:val="19"/>
              </w:rPr>
              <w:t>information</w:t>
            </w:r>
            <w:r>
              <w:rPr>
                <w:spacing w:val="-13"/>
                <w:sz w:val="19"/>
              </w:rPr>
              <w:t xml:space="preserve"> </w:t>
            </w:r>
            <w:r>
              <w:rPr>
                <w:sz w:val="19"/>
              </w:rPr>
              <w:t xml:space="preserve">is </w:t>
            </w:r>
            <w:r>
              <w:rPr>
                <w:spacing w:val="-2"/>
                <w:sz w:val="19"/>
              </w:rPr>
              <w:t>unavailable</w:t>
            </w:r>
          </w:p>
        </w:tc>
      </w:tr>
      <w:tr w:rsidR="00F9164C" w14:paraId="68999314" w14:textId="77777777">
        <w:trPr>
          <w:trHeight w:val="440"/>
        </w:trPr>
        <w:tc>
          <w:tcPr>
            <w:tcW w:w="645" w:type="dxa"/>
          </w:tcPr>
          <w:p w14:paraId="068A90E4" w14:textId="77777777" w:rsidR="00F9164C" w:rsidRDefault="00000000">
            <w:pPr>
              <w:pStyle w:val="TableParagraph"/>
              <w:spacing w:before="111"/>
              <w:ind w:left="107"/>
              <w:rPr>
                <w:sz w:val="19"/>
              </w:rPr>
            </w:pPr>
            <w:r>
              <w:rPr>
                <w:spacing w:val="-10"/>
                <w:sz w:val="19"/>
              </w:rPr>
              <w:t>7</w:t>
            </w:r>
          </w:p>
        </w:tc>
        <w:tc>
          <w:tcPr>
            <w:tcW w:w="6558" w:type="dxa"/>
          </w:tcPr>
          <w:p w14:paraId="0CE5282A" w14:textId="77777777" w:rsidR="00F9164C" w:rsidRDefault="00000000">
            <w:pPr>
              <w:pStyle w:val="TableParagraph"/>
              <w:spacing w:line="220" w:lineRule="atLeast"/>
              <w:ind w:left="107"/>
              <w:rPr>
                <w:sz w:val="19"/>
              </w:rPr>
            </w:pPr>
            <w:r>
              <w:rPr>
                <w:sz w:val="19"/>
              </w:rPr>
              <w:t>The</w:t>
            </w:r>
            <w:r>
              <w:rPr>
                <w:spacing w:val="-4"/>
                <w:sz w:val="19"/>
              </w:rPr>
              <w:t xml:space="preserve"> </w:t>
            </w:r>
            <w:r>
              <w:rPr>
                <w:sz w:val="19"/>
              </w:rPr>
              <w:t>same</w:t>
            </w:r>
            <w:r>
              <w:rPr>
                <w:spacing w:val="-4"/>
                <w:sz w:val="19"/>
              </w:rPr>
              <w:t xml:space="preserve"> </w:t>
            </w:r>
            <w:r>
              <w:rPr>
                <w:sz w:val="19"/>
              </w:rPr>
              <w:t>Thursday</w:t>
            </w:r>
            <w:r>
              <w:rPr>
                <w:spacing w:val="-4"/>
                <w:sz w:val="19"/>
              </w:rPr>
              <w:t xml:space="preserve"> </w:t>
            </w:r>
            <w:r>
              <w:rPr>
                <w:sz w:val="19"/>
              </w:rPr>
              <w:t>encounter</w:t>
            </w:r>
            <w:r>
              <w:rPr>
                <w:spacing w:val="-2"/>
                <w:sz w:val="19"/>
              </w:rPr>
              <w:t xml:space="preserve"> </w:t>
            </w:r>
            <w:r>
              <w:rPr>
                <w:sz w:val="19"/>
              </w:rPr>
              <w:t>is</w:t>
            </w:r>
            <w:r>
              <w:rPr>
                <w:spacing w:val="-4"/>
                <w:sz w:val="19"/>
              </w:rPr>
              <w:t xml:space="preserve"> </w:t>
            </w:r>
            <w:r>
              <w:rPr>
                <w:sz w:val="19"/>
              </w:rPr>
              <w:t>labeled</w:t>
            </w:r>
            <w:r>
              <w:rPr>
                <w:spacing w:val="-4"/>
                <w:sz w:val="19"/>
              </w:rPr>
              <w:t xml:space="preserve"> </w:t>
            </w:r>
            <w:r>
              <w:rPr>
                <w:sz w:val="19"/>
              </w:rPr>
              <w:t>both</w:t>
            </w:r>
            <w:r>
              <w:rPr>
                <w:spacing w:val="-4"/>
                <w:sz w:val="19"/>
              </w:rPr>
              <w:t xml:space="preserve"> </w:t>
            </w:r>
            <w:r>
              <w:rPr>
                <w:sz w:val="19"/>
              </w:rPr>
              <w:t>a</w:t>
            </w:r>
            <w:r>
              <w:rPr>
                <w:spacing w:val="-4"/>
                <w:sz w:val="19"/>
              </w:rPr>
              <w:t xml:space="preserve"> </w:t>
            </w:r>
            <w:r>
              <w:rPr>
                <w:sz w:val="19"/>
              </w:rPr>
              <w:t>6</w:t>
            </w:r>
            <w:r>
              <w:rPr>
                <w:spacing w:val="-4"/>
                <w:sz w:val="19"/>
              </w:rPr>
              <w:t xml:space="preserve"> </w:t>
            </w:r>
            <w:r>
              <w:rPr>
                <w:sz w:val="19"/>
              </w:rPr>
              <w:t>Month</w:t>
            </w:r>
            <w:r>
              <w:rPr>
                <w:spacing w:val="-8"/>
                <w:sz w:val="19"/>
              </w:rPr>
              <w:t xml:space="preserve"> </w:t>
            </w:r>
            <w:r>
              <w:rPr>
                <w:sz w:val="19"/>
              </w:rPr>
              <w:t>Follow</w:t>
            </w:r>
            <w:r>
              <w:rPr>
                <w:spacing w:val="-5"/>
                <w:sz w:val="19"/>
              </w:rPr>
              <w:t xml:space="preserve"> </w:t>
            </w:r>
            <w:r>
              <w:rPr>
                <w:sz w:val="19"/>
              </w:rPr>
              <w:t>Up</w:t>
            </w:r>
            <w:r>
              <w:rPr>
                <w:spacing w:val="-4"/>
                <w:sz w:val="19"/>
              </w:rPr>
              <w:t xml:space="preserve"> </w:t>
            </w:r>
            <w:r>
              <w:rPr>
                <w:sz w:val="19"/>
              </w:rPr>
              <w:t>and</w:t>
            </w:r>
            <w:r>
              <w:rPr>
                <w:spacing w:val="-4"/>
                <w:sz w:val="19"/>
              </w:rPr>
              <w:t xml:space="preserve"> </w:t>
            </w:r>
            <w:r>
              <w:rPr>
                <w:sz w:val="19"/>
              </w:rPr>
              <w:t>an Initial Ambulatory Care Pharmacist Visit.</w:t>
            </w:r>
          </w:p>
        </w:tc>
        <w:tc>
          <w:tcPr>
            <w:tcW w:w="2881" w:type="dxa"/>
          </w:tcPr>
          <w:p w14:paraId="4E42829D" w14:textId="77777777" w:rsidR="00F9164C" w:rsidRDefault="00000000">
            <w:pPr>
              <w:pStyle w:val="TableParagraph"/>
              <w:spacing w:before="111"/>
              <w:ind w:left="107"/>
              <w:rPr>
                <w:sz w:val="19"/>
              </w:rPr>
            </w:pPr>
            <w:r>
              <w:rPr>
                <w:sz w:val="19"/>
              </w:rPr>
              <w:t>Internal</w:t>
            </w:r>
            <w:r>
              <w:rPr>
                <w:spacing w:val="-2"/>
                <w:sz w:val="19"/>
              </w:rPr>
              <w:t xml:space="preserve"> </w:t>
            </w:r>
            <w:r>
              <w:rPr>
                <w:sz w:val="19"/>
              </w:rPr>
              <w:t>EMR</w:t>
            </w:r>
            <w:r>
              <w:rPr>
                <w:spacing w:val="-2"/>
                <w:sz w:val="19"/>
              </w:rPr>
              <w:t xml:space="preserve"> contradiction</w:t>
            </w:r>
          </w:p>
        </w:tc>
      </w:tr>
      <w:tr w:rsidR="00F9164C" w14:paraId="3C01A81C" w14:textId="77777777">
        <w:trPr>
          <w:trHeight w:val="435"/>
        </w:trPr>
        <w:tc>
          <w:tcPr>
            <w:tcW w:w="645" w:type="dxa"/>
          </w:tcPr>
          <w:p w14:paraId="66AC627F" w14:textId="77777777" w:rsidR="00F9164C" w:rsidRDefault="00000000">
            <w:pPr>
              <w:pStyle w:val="TableParagraph"/>
              <w:spacing w:before="107"/>
              <w:ind w:left="107"/>
              <w:rPr>
                <w:sz w:val="19"/>
              </w:rPr>
            </w:pPr>
            <w:r>
              <w:rPr>
                <w:spacing w:val="-10"/>
                <w:sz w:val="19"/>
              </w:rPr>
              <w:t>8</w:t>
            </w:r>
          </w:p>
        </w:tc>
        <w:tc>
          <w:tcPr>
            <w:tcW w:w="6558" w:type="dxa"/>
          </w:tcPr>
          <w:p w14:paraId="7E4B821E" w14:textId="77777777" w:rsidR="00F9164C" w:rsidRDefault="00000000">
            <w:pPr>
              <w:pStyle w:val="TableParagraph"/>
              <w:spacing w:line="216" w:lineRule="exact"/>
              <w:ind w:left="107"/>
              <w:rPr>
                <w:sz w:val="19"/>
              </w:rPr>
            </w:pPr>
            <w:r>
              <w:rPr>
                <w:sz w:val="19"/>
              </w:rPr>
              <w:t>Six</w:t>
            </w:r>
            <w:r>
              <w:rPr>
                <w:spacing w:val="-4"/>
                <w:sz w:val="19"/>
              </w:rPr>
              <w:t xml:space="preserve"> </w:t>
            </w:r>
            <w:proofErr w:type="gramStart"/>
            <w:r>
              <w:rPr>
                <w:sz w:val="19"/>
              </w:rPr>
              <w:t>month</w:t>
            </w:r>
            <w:r>
              <w:rPr>
                <w:spacing w:val="-3"/>
                <w:sz w:val="19"/>
              </w:rPr>
              <w:t xml:space="preserve"> </w:t>
            </w:r>
            <w:r>
              <w:rPr>
                <w:sz w:val="19"/>
              </w:rPr>
              <w:t>follow</w:t>
            </w:r>
            <w:proofErr w:type="gramEnd"/>
            <w:r>
              <w:rPr>
                <w:spacing w:val="-4"/>
                <w:sz w:val="19"/>
              </w:rPr>
              <w:t xml:space="preserve"> </w:t>
            </w:r>
            <w:proofErr w:type="gramStart"/>
            <w:r>
              <w:rPr>
                <w:sz w:val="19"/>
              </w:rPr>
              <w:t>up</w:t>
            </w:r>
            <w:proofErr w:type="gramEnd"/>
            <w:r>
              <w:rPr>
                <w:spacing w:val="-4"/>
                <w:sz w:val="19"/>
              </w:rPr>
              <w:t xml:space="preserve"> </w:t>
            </w:r>
            <w:r>
              <w:rPr>
                <w:sz w:val="19"/>
              </w:rPr>
              <w:t>vitals</w:t>
            </w:r>
            <w:r>
              <w:rPr>
                <w:spacing w:val="-3"/>
                <w:sz w:val="19"/>
              </w:rPr>
              <w:t xml:space="preserve"> </w:t>
            </w:r>
            <w:r>
              <w:rPr>
                <w:sz w:val="19"/>
              </w:rPr>
              <w:t>and</w:t>
            </w:r>
            <w:r>
              <w:rPr>
                <w:spacing w:val="-3"/>
                <w:sz w:val="19"/>
              </w:rPr>
              <w:t xml:space="preserve"> </w:t>
            </w:r>
            <w:r>
              <w:rPr>
                <w:sz w:val="19"/>
              </w:rPr>
              <w:t>laboratory</w:t>
            </w:r>
            <w:r>
              <w:rPr>
                <w:spacing w:val="-3"/>
                <w:sz w:val="19"/>
              </w:rPr>
              <w:t xml:space="preserve"> </w:t>
            </w:r>
            <w:r>
              <w:rPr>
                <w:sz w:val="19"/>
              </w:rPr>
              <w:t>results</w:t>
            </w:r>
            <w:r>
              <w:rPr>
                <w:spacing w:val="-3"/>
                <w:sz w:val="19"/>
              </w:rPr>
              <w:t xml:space="preserve"> </w:t>
            </w:r>
            <w:r>
              <w:rPr>
                <w:sz w:val="19"/>
              </w:rPr>
              <w:t>continue</w:t>
            </w:r>
            <w:r>
              <w:rPr>
                <w:spacing w:val="-3"/>
                <w:sz w:val="19"/>
              </w:rPr>
              <w:t xml:space="preserve"> </w:t>
            </w:r>
            <w:r>
              <w:rPr>
                <w:sz w:val="19"/>
              </w:rPr>
              <w:t>to</w:t>
            </w:r>
            <w:r>
              <w:rPr>
                <w:spacing w:val="-7"/>
                <w:sz w:val="19"/>
              </w:rPr>
              <w:t xml:space="preserve"> </w:t>
            </w:r>
            <w:r>
              <w:rPr>
                <w:sz w:val="19"/>
              </w:rPr>
              <w:t>reuse</w:t>
            </w:r>
            <w:r>
              <w:rPr>
                <w:spacing w:val="-3"/>
                <w:sz w:val="19"/>
              </w:rPr>
              <w:t xml:space="preserve"> </w:t>
            </w:r>
            <w:r>
              <w:rPr>
                <w:spacing w:val="-2"/>
                <w:sz w:val="19"/>
              </w:rPr>
              <w:t>baseline</w:t>
            </w:r>
          </w:p>
          <w:p w14:paraId="31CBACE3" w14:textId="77777777" w:rsidR="00F9164C" w:rsidRDefault="00000000">
            <w:pPr>
              <w:pStyle w:val="TableParagraph"/>
              <w:spacing w:before="1" w:line="198" w:lineRule="exact"/>
              <w:ind w:left="107"/>
              <w:rPr>
                <w:sz w:val="19"/>
              </w:rPr>
            </w:pPr>
            <w:r>
              <w:rPr>
                <w:spacing w:val="-2"/>
                <w:sz w:val="19"/>
              </w:rPr>
              <w:t>timestamps.</w:t>
            </w:r>
          </w:p>
        </w:tc>
        <w:tc>
          <w:tcPr>
            <w:tcW w:w="2881" w:type="dxa"/>
          </w:tcPr>
          <w:p w14:paraId="6DB46132" w14:textId="77777777" w:rsidR="00F9164C" w:rsidRDefault="00000000">
            <w:pPr>
              <w:pStyle w:val="TableParagraph"/>
              <w:spacing w:before="107"/>
              <w:ind w:left="107"/>
              <w:rPr>
                <w:sz w:val="19"/>
              </w:rPr>
            </w:pPr>
            <w:r>
              <w:rPr>
                <w:sz w:val="19"/>
              </w:rPr>
              <w:t>Longitudinal</w:t>
            </w:r>
            <w:r>
              <w:rPr>
                <w:spacing w:val="-6"/>
                <w:sz w:val="19"/>
              </w:rPr>
              <w:t xml:space="preserve"> </w:t>
            </w:r>
            <w:r>
              <w:rPr>
                <w:sz w:val="19"/>
              </w:rPr>
              <w:t>data</w:t>
            </w:r>
            <w:r>
              <w:rPr>
                <w:spacing w:val="-4"/>
                <w:sz w:val="19"/>
              </w:rPr>
              <w:t xml:space="preserve"> </w:t>
            </w:r>
            <w:r>
              <w:rPr>
                <w:sz w:val="19"/>
              </w:rPr>
              <w:t>integrity</w:t>
            </w:r>
            <w:r>
              <w:rPr>
                <w:spacing w:val="-4"/>
                <w:sz w:val="19"/>
              </w:rPr>
              <w:t xml:space="preserve"> </w:t>
            </w:r>
            <w:r>
              <w:rPr>
                <w:spacing w:val="-2"/>
                <w:sz w:val="19"/>
              </w:rPr>
              <w:t>issue</w:t>
            </w:r>
          </w:p>
        </w:tc>
      </w:tr>
    </w:tbl>
    <w:p w14:paraId="269B1835" w14:textId="77777777" w:rsidR="00F9164C" w:rsidRDefault="00000000">
      <w:pPr>
        <w:pStyle w:val="Heading8"/>
        <w:spacing w:before="164" w:line="278" w:lineRule="auto"/>
        <w:ind w:right="934"/>
      </w:pPr>
      <w:r>
        <w:rPr>
          <w:color w:val="17365D"/>
        </w:rPr>
        <w:t>Issue</w:t>
      </w:r>
      <w:r>
        <w:rPr>
          <w:color w:val="17365D"/>
          <w:spacing w:val="-5"/>
        </w:rPr>
        <w:t xml:space="preserve"> </w:t>
      </w:r>
      <w:r>
        <w:rPr>
          <w:color w:val="17365D"/>
        </w:rPr>
        <w:t>1.</w:t>
      </w:r>
      <w:r>
        <w:rPr>
          <w:color w:val="17365D"/>
          <w:spacing w:val="-1"/>
        </w:rPr>
        <w:t xml:space="preserve"> </w:t>
      </w:r>
      <w:proofErr w:type="spellStart"/>
      <w:r>
        <w:rPr>
          <w:color w:val="17365D"/>
        </w:rPr>
        <w:t>HFimpEF</w:t>
      </w:r>
      <w:proofErr w:type="spellEnd"/>
      <w:r>
        <w:rPr>
          <w:color w:val="17365D"/>
          <w:spacing w:val="-1"/>
        </w:rPr>
        <w:t xml:space="preserve"> </w:t>
      </w:r>
      <w:r>
        <w:rPr>
          <w:color w:val="17365D"/>
        </w:rPr>
        <w:t>and</w:t>
      </w:r>
      <w:r>
        <w:rPr>
          <w:color w:val="17365D"/>
          <w:spacing w:val="-1"/>
        </w:rPr>
        <w:t xml:space="preserve"> </w:t>
      </w:r>
      <w:r>
        <w:rPr>
          <w:color w:val="17365D"/>
        </w:rPr>
        <w:t>repeat</w:t>
      </w:r>
      <w:r>
        <w:rPr>
          <w:color w:val="17365D"/>
          <w:spacing w:val="-3"/>
        </w:rPr>
        <w:t xml:space="preserve"> </w:t>
      </w:r>
      <w:r>
        <w:rPr>
          <w:color w:val="17365D"/>
        </w:rPr>
        <w:t>LVEF</w:t>
      </w:r>
      <w:r>
        <w:rPr>
          <w:color w:val="17365D"/>
          <w:spacing w:val="-2"/>
        </w:rPr>
        <w:t xml:space="preserve"> </w:t>
      </w:r>
      <w:r>
        <w:rPr>
          <w:color w:val="17365D"/>
        </w:rPr>
        <w:t>improvement</w:t>
      </w:r>
      <w:r>
        <w:rPr>
          <w:color w:val="17365D"/>
          <w:spacing w:val="-3"/>
        </w:rPr>
        <w:t xml:space="preserve"> </w:t>
      </w:r>
      <w:r>
        <w:rPr>
          <w:color w:val="17365D"/>
        </w:rPr>
        <w:t>required</w:t>
      </w:r>
      <w:r>
        <w:rPr>
          <w:color w:val="17365D"/>
          <w:spacing w:val="-1"/>
        </w:rPr>
        <w:t xml:space="preserve"> </w:t>
      </w:r>
      <w:r>
        <w:rPr>
          <w:color w:val="17365D"/>
        </w:rPr>
        <w:t>by</w:t>
      </w:r>
      <w:r>
        <w:rPr>
          <w:color w:val="17365D"/>
          <w:spacing w:val="-5"/>
        </w:rPr>
        <w:t xml:space="preserve"> </w:t>
      </w:r>
      <w:r>
        <w:rPr>
          <w:color w:val="17365D"/>
        </w:rPr>
        <w:t>the</w:t>
      </w:r>
      <w:r>
        <w:rPr>
          <w:color w:val="17365D"/>
          <w:spacing w:val="-5"/>
        </w:rPr>
        <w:t xml:space="preserve"> </w:t>
      </w:r>
      <w:r>
        <w:rPr>
          <w:color w:val="17365D"/>
        </w:rPr>
        <w:t>grader</w:t>
      </w:r>
      <w:r>
        <w:rPr>
          <w:color w:val="17365D"/>
          <w:spacing w:val="-5"/>
        </w:rPr>
        <w:t xml:space="preserve"> </w:t>
      </w:r>
      <w:r>
        <w:rPr>
          <w:color w:val="17365D"/>
        </w:rPr>
        <w:t>are</w:t>
      </w:r>
      <w:r>
        <w:rPr>
          <w:color w:val="17365D"/>
          <w:spacing w:val="-5"/>
        </w:rPr>
        <w:t xml:space="preserve"> </w:t>
      </w:r>
      <w:r>
        <w:rPr>
          <w:color w:val="17365D"/>
        </w:rPr>
        <w:t>not</w:t>
      </w:r>
      <w:r>
        <w:rPr>
          <w:color w:val="17365D"/>
          <w:spacing w:val="-3"/>
        </w:rPr>
        <w:t xml:space="preserve"> </w:t>
      </w:r>
      <w:r>
        <w:rPr>
          <w:color w:val="17365D"/>
        </w:rPr>
        <w:t>visible</w:t>
      </w:r>
      <w:r>
        <w:rPr>
          <w:color w:val="17365D"/>
          <w:spacing w:val="-5"/>
        </w:rPr>
        <w:t xml:space="preserve"> </w:t>
      </w:r>
      <w:r>
        <w:rPr>
          <w:color w:val="17365D"/>
        </w:rPr>
        <w:t>in</w:t>
      </w:r>
      <w:r>
        <w:rPr>
          <w:color w:val="17365D"/>
          <w:spacing w:val="-1"/>
        </w:rPr>
        <w:t xml:space="preserve"> </w:t>
      </w:r>
      <w:r>
        <w:rPr>
          <w:color w:val="17365D"/>
        </w:rPr>
        <w:t>the</w:t>
      </w:r>
      <w:r>
        <w:rPr>
          <w:color w:val="17365D"/>
          <w:spacing w:val="-5"/>
        </w:rPr>
        <w:t xml:space="preserve"> </w:t>
      </w:r>
      <w:r>
        <w:rPr>
          <w:color w:val="17365D"/>
        </w:rPr>
        <w:t>live Thursday case</w:t>
      </w:r>
    </w:p>
    <w:p w14:paraId="26FC8185" w14:textId="77777777" w:rsidR="00F9164C" w:rsidRDefault="00000000">
      <w:pPr>
        <w:pStyle w:val="BodyText"/>
        <w:spacing w:before="73" w:line="247" w:lineRule="auto"/>
        <w:ind w:left="835" w:right="871"/>
      </w:pPr>
      <w:r>
        <w:rPr>
          <w:rFonts w:ascii="Arial"/>
          <w:b/>
          <w:color w:val="17365D"/>
        </w:rPr>
        <w:t>What</w:t>
      </w:r>
      <w:r>
        <w:rPr>
          <w:rFonts w:ascii="Arial"/>
          <w:b/>
          <w:color w:val="17365D"/>
          <w:spacing w:val="-3"/>
        </w:rPr>
        <w:t xml:space="preserve"> </w:t>
      </w:r>
      <w:r>
        <w:rPr>
          <w:rFonts w:ascii="Arial"/>
          <w:b/>
          <w:color w:val="17365D"/>
        </w:rPr>
        <w:t>the</w:t>
      </w:r>
      <w:r>
        <w:rPr>
          <w:rFonts w:ascii="Arial"/>
          <w:b/>
          <w:color w:val="17365D"/>
          <w:spacing w:val="-4"/>
        </w:rPr>
        <w:t xml:space="preserve"> </w:t>
      </w:r>
      <w:r>
        <w:rPr>
          <w:rFonts w:ascii="Arial"/>
          <w:b/>
          <w:color w:val="17365D"/>
        </w:rPr>
        <w:t>student</w:t>
      </w:r>
      <w:r>
        <w:rPr>
          <w:rFonts w:ascii="Arial"/>
          <w:b/>
          <w:color w:val="17365D"/>
          <w:spacing w:val="-3"/>
        </w:rPr>
        <w:t xml:space="preserve"> </w:t>
      </w:r>
      <w:r>
        <w:rPr>
          <w:rFonts w:ascii="Arial"/>
          <w:b/>
          <w:color w:val="17365D"/>
        </w:rPr>
        <w:t>saw or</w:t>
      </w:r>
      <w:r>
        <w:rPr>
          <w:rFonts w:ascii="Arial"/>
          <w:b/>
          <w:color w:val="17365D"/>
          <w:spacing w:val="-3"/>
        </w:rPr>
        <w:t xml:space="preserve"> </w:t>
      </w:r>
      <w:r>
        <w:rPr>
          <w:rFonts w:ascii="Arial"/>
          <w:b/>
          <w:color w:val="17365D"/>
        </w:rPr>
        <w:t>heard:</w:t>
      </w:r>
      <w:r>
        <w:rPr>
          <w:rFonts w:ascii="Arial"/>
          <w:b/>
          <w:color w:val="17365D"/>
          <w:spacing w:val="-2"/>
        </w:rPr>
        <w:t xml:space="preserve"> </w:t>
      </w:r>
      <w:r>
        <w:t>The</w:t>
      </w:r>
      <w:r>
        <w:rPr>
          <w:spacing w:val="-3"/>
        </w:rPr>
        <w:t xml:space="preserve"> </w:t>
      </w:r>
      <w:r>
        <w:t>live</w:t>
      </w:r>
      <w:r>
        <w:rPr>
          <w:spacing w:val="-3"/>
        </w:rPr>
        <w:t xml:space="preserve"> </w:t>
      </w:r>
      <w:r>
        <w:t>Thursday</w:t>
      </w:r>
      <w:r>
        <w:rPr>
          <w:spacing w:val="-3"/>
        </w:rPr>
        <w:t xml:space="preserve"> </w:t>
      </w:r>
      <w:r>
        <w:t>problem</w:t>
      </w:r>
      <w:r>
        <w:rPr>
          <w:spacing w:val="-3"/>
        </w:rPr>
        <w:t xml:space="preserve"> </w:t>
      </w:r>
      <w:r>
        <w:t>list</w:t>
      </w:r>
      <w:r>
        <w:rPr>
          <w:spacing w:val="-3"/>
        </w:rPr>
        <w:t xml:space="preserve"> </w:t>
      </w:r>
      <w:r>
        <w:t>states</w:t>
      </w:r>
      <w:r>
        <w:rPr>
          <w:spacing w:val="-3"/>
        </w:rPr>
        <w:t xml:space="preserve"> </w:t>
      </w:r>
      <w:r>
        <w:t>HFrEF,</w:t>
      </w:r>
      <w:r>
        <w:rPr>
          <w:spacing w:val="-3"/>
        </w:rPr>
        <w:t xml:space="preserve"> </w:t>
      </w:r>
      <w:r>
        <w:t>stable,</w:t>
      </w:r>
      <w:r>
        <w:rPr>
          <w:spacing w:val="-4"/>
        </w:rPr>
        <w:t xml:space="preserve"> </w:t>
      </w:r>
      <w:r>
        <w:t>requires</w:t>
      </w:r>
      <w:r>
        <w:rPr>
          <w:spacing w:val="-3"/>
        </w:rPr>
        <w:t xml:space="preserve"> </w:t>
      </w:r>
      <w:r>
        <w:t>GDMT</w:t>
      </w:r>
      <w:r>
        <w:rPr>
          <w:spacing w:val="-3"/>
        </w:rPr>
        <w:t xml:space="preserve"> </w:t>
      </w:r>
      <w:r>
        <w:t>titration.</w:t>
      </w:r>
      <w:r>
        <w:rPr>
          <w:spacing w:val="-3"/>
        </w:rPr>
        <w:t xml:space="preserve"> </w:t>
      </w:r>
      <w:r>
        <w:t>The</w:t>
      </w:r>
      <w:r>
        <w:rPr>
          <w:spacing w:val="-4"/>
        </w:rPr>
        <w:t xml:space="preserve"> </w:t>
      </w:r>
      <w:r>
        <w:t>live</w:t>
      </w:r>
      <w:r>
        <w:rPr>
          <w:spacing w:val="-3"/>
        </w:rPr>
        <w:t xml:space="preserve"> </w:t>
      </w:r>
      <w:r>
        <w:t xml:space="preserve">evidence shows NT </w:t>
      </w:r>
      <w:proofErr w:type="spellStart"/>
      <w:r>
        <w:t>proBNP</w:t>
      </w:r>
      <w:proofErr w:type="spellEnd"/>
      <w:r>
        <w:t xml:space="preserve"> 92 </w:t>
      </w:r>
      <w:proofErr w:type="spellStart"/>
      <w:r>
        <w:t>pg</w:t>
      </w:r>
      <w:proofErr w:type="spellEnd"/>
      <w:r>
        <w:t>/mL but does not display a repeat LVEF of 45% or a visible prior to current EF trend. The patient asks whether doses still need to be increased rather than whether medications can be stopped because the EF improved.</w:t>
      </w:r>
    </w:p>
    <w:p w14:paraId="4001A41B" w14:textId="77777777" w:rsidR="00F9164C" w:rsidRDefault="00000000">
      <w:pPr>
        <w:pStyle w:val="BodyText"/>
        <w:spacing w:before="76" w:line="242" w:lineRule="auto"/>
        <w:ind w:left="835" w:right="871"/>
      </w:pPr>
      <w:r>
        <w:rPr>
          <w:rFonts w:ascii="Arial"/>
          <w:b/>
          <w:color w:val="17365D"/>
        </w:rPr>
        <w:t>What</w:t>
      </w:r>
      <w:r>
        <w:rPr>
          <w:rFonts w:ascii="Arial"/>
          <w:b/>
          <w:color w:val="17365D"/>
          <w:spacing w:val="-3"/>
        </w:rPr>
        <w:t xml:space="preserve"> </w:t>
      </w:r>
      <w:r>
        <w:rPr>
          <w:rFonts w:ascii="Arial"/>
          <w:b/>
          <w:color w:val="17365D"/>
        </w:rPr>
        <w:t>the</w:t>
      </w:r>
      <w:r>
        <w:rPr>
          <w:rFonts w:ascii="Arial"/>
          <w:b/>
          <w:color w:val="17365D"/>
          <w:spacing w:val="-3"/>
        </w:rPr>
        <w:t xml:space="preserve"> </w:t>
      </w:r>
      <w:r>
        <w:rPr>
          <w:rFonts w:ascii="Arial"/>
          <w:b/>
          <w:color w:val="17365D"/>
        </w:rPr>
        <w:t>grader</w:t>
      </w:r>
      <w:r>
        <w:rPr>
          <w:rFonts w:ascii="Arial"/>
          <w:b/>
          <w:color w:val="17365D"/>
          <w:spacing w:val="-3"/>
        </w:rPr>
        <w:t xml:space="preserve"> </w:t>
      </w:r>
      <w:r>
        <w:rPr>
          <w:rFonts w:ascii="Arial"/>
          <w:b/>
          <w:color w:val="17365D"/>
        </w:rPr>
        <w:t>expected:</w:t>
      </w:r>
      <w:r>
        <w:rPr>
          <w:rFonts w:ascii="Arial"/>
          <w:b/>
          <w:color w:val="17365D"/>
          <w:spacing w:val="-3"/>
        </w:rPr>
        <w:t xml:space="preserve"> </w:t>
      </w:r>
      <w:r>
        <w:t>The</w:t>
      </w:r>
      <w:r>
        <w:rPr>
          <w:spacing w:val="-3"/>
        </w:rPr>
        <w:t xml:space="preserve"> </w:t>
      </w:r>
      <w:r>
        <w:t>official</w:t>
      </w:r>
      <w:r>
        <w:rPr>
          <w:spacing w:val="-3"/>
        </w:rPr>
        <w:t xml:space="preserve"> </w:t>
      </w:r>
      <w:r>
        <w:t>answer</w:t>
      </w:r>
      <w:r>
        <w:rPr>
          <w:spacing w:val="-3"/>
        </w:rPr>
        <w:t xml:space="preserve"> </w:t>
      </w:r>
      <w:r>
        <w:t>key</w:t>
      </w:r>
      <w:r>
        <w:rPr>
          <w:spacing w:val="-3"/>
        </w:rPr>
        <w:t xml:space="preserve"> </w:t>
      </w:r>
      <w:r>
        <w:t>and</w:t>
      </w:r>
      <w:r>
        <w:rPr>
          <w:spacing w:val="-3"/>
        </w:rPr>
        <w:t xml:space="preserve"> </w:t>
      </w:r>
      <w:r>
        <w:t>grader</w:t>
      </w:r>
      <w:r>
        <w:rPr>
          <w:spacing w:val="-3"/>
        </w:rPr>
        <w:t xml:space="preserve"> </w:t>
      </w:r>
      <w:proofErr w:type="gramStart"/>
      <w:r>
        <w:t>require</w:t>
      </w:r>
      <w:proofErr w:type="gramEnd"/>
      <w:r>
        <w:rPr>
          <w:spacing w:val="-3"/>
        </w:rPr>
        <w:t xml:space="preserve"> </w:t>
      </w:r>
      <w:proofErr w:type="spellStart"/>
      <w:r>
        <w:t>HFimpEF</w:t>
      </w:r>
      <w:proofErr w:type="spellEnd"/>
      <w:r>
        <w:rPr>
          <w:spacing w:val="-3"/>
        </w:rPr>
        <w:t xml:space="preserve"> </w:t>
      </w:r>
      <w:r>
        <w:t>with</w:t>
      </w:r>
      <w:r>
        <w:rPr>
          <w:spacing w:val="-3"/>
        </w:rPr>
        <w:t xml:space="preserve"> </w:t>
      </w:r>
      <w:r>
        <w:t>LVEF</w:t>
      </w:r>
      <w:r>
        <w:rPr>
          <w:spacing w:val="-3"/>
        </w:rPr>
        <w:t xml:space="preserve"> </w:t>
      </w:r>
      <w:r>
        <w:t>improving</w:t>
      </w:r>
      <w:r>
        <w:rPr>
          <w:spacing w:val="-3"/>
        </w:rPr>
        <w:t xml:space="preserve"> </w:t>
      </w:r>
      <w:r>
        <w:t>from</w:t>
      </w:r>
      <w:r>
        <w:rPr>
          <w:spacing w:val="-3"/>
        </w:rPr>
        <w:t xml:space="preserve"> </w:t>
      </w:r>
      <w:r>
        <w:t>35%</w:t>
      </w:r>
      <w:r>
        <w:rPr>
          <w:spacing w:val="-3"/>
        </w:rPr>
        <w:t xml:space="preserve"> </w:t>
      </w:r>
      <w:r>
        <w:t>to</w:t>
      </w:r>
      <w:r>
        <w:rPr>
          <w:spacing w:val="-3"/>
        </w:rPr>
        <w:t xml:space="preserve"> </w:t>
      </w:r>
      <w:r>
        <w:t>45%, interpretation of improved systolic function, and counseling that treatment success does not mean cure.</w:t>
      </w:r>
    </w:p>
    <w:p w14:paraId="1A018304" w14:textId="77777777" w:rsidR="00F9164C" w:rsidRDefault="00000000">
      <w:pPr>
        <w:pStyle w:val="BodyText"/>
        <w:spacing w:before="87" w:line="242" w:lineRule="auto"/>
        <w:ind w:left="835" w:right="871"/>
      </w:pPr>
      <w:r>
        <w:rPr>
          <w:rFonts w:ascii="Arial"/>
          <w:b/>
          <w:color w:val="17365D"/>
        </w:rPr>
        <w:t>Why</w:t>
      </w:r>
      <w:r>
        <w:rPr>
          <w:rFonts w:ascii="Arial"/>
          <w:b/>
          <w:color w:val="17365D"/>
          <w:spacing w:val="-2"/>
        </w:rPr>
        <w:t xml:space="preserve"> </w:t>
      </w:r>
      <w:r>
        <w:rPr>
          <w:rFonts w:ascii="Arial"/>
          <w:b/>
          <w:color w:val="17365D"/>
        </w:rPr>
        <w:t>this</w:t>
      </w:r>
      <w:r>
        <w:rPr>
          <w:rFonts w:ascii="Arial"/>
          <w:b/>
          <w:color w:val="17365D"/>
          <w:spacing w:val="-3"/>
        </w:rPr>
        <w:t xml:space="preserve"> </w:t>
      </w:r>
      <w:r>
        <w:rPr>
          <w:rFonts w:ascii="Arial"/>
          <w:b/>
          <w:color w:val="17365D"/>
        </w:rPr>
        <w:t>is</w:t>
      </w:r>
      <w:r>
        <w:rPr>
          <w:rFonts w:ascii="Arial"/>
          <w:b/>
          <w:color w:val="17365D"/>
          <w:spacing w:val="-2"/>
        </w:rPr>
        <w:t xml:space="preserve"> </w:t>
      </w:r>
      <w:r>
        <w:rPr>
          <w:rFonts w:ascii="Arial"/>
          <w:b/>
          <w:color w:val="17365D"/>
        </w:rPr>
        <w:t>a</w:t>
      </w:r>
      <w:r>
        <w:rPr>
          <w:rFonts w:ascii="Arial"/>
          <w:b/>
          <w:color w:val="17365D"/>
          <w:spacing w:val="-3"/>
        </w:rPr>
        <w:t xml:space="preserve"> </w:t>
      </w:r>
      <w:r>
        <w:rPr>
          <w:rFonts w:ascii="Arial"/>
          <w:b/>
          <w:color w:val="17365D"/>
        </w:rPr>
        <w:t>problem:</w:t>
      </w:r>
      <w:r>
        <w:rPr>
          <w:rFonts w:ascii="Arial"/>
          <w:b/>
          <w:color w:val="17365D"/>
          <w:spacing w:val="-1"/>
        </w:rPr>
        <w:t xml:space="preserve"> </w:t>
      </w:r>
      <w:proofErr w:type="spellStart"/>
      <w:r>
        <w:t>HFimpEF</w:t>
      </w:r>
      <w:proofErr w:type="spellEnd"/>
      <w:r>
        <w:rPr>
          <w:spacing w:val="-2"/>
        </w:rPr>
        <w:t xml:space="preserve"> </w:t>
      </w:r>
      <w:r>
        <w:t>requires</w:t>
      </w:r>
      <w:r>
        <w:rPr>
          <w:spacing w:val="-2"/>
        </w:rPr>
        <w:t xml:space="preserve"> </w:t>
      </w:r>
      <w:r>
        <w:t>objective</w:t>
      </w:r>
      <w:r>
        <w:rPr>
          <w:spacing w:val="-2"/>
        </w:rPr>
        <w:t xml:space="preserve"> </w:t>
      </w:r>
      <w:r>
        <w:t>EF</w:t>
      </w:r>
      <w:r>
        <w:rPr>
          <w:spacing w:val="-3"/>
        </w:rPr>
        <w:t xml:space="preserve"> </w:t>
      </w:r>
      <w:r>
        <w:t>improvement.</w:t>
      </w:r>
      <w:r>
        <w:rPr>
          <w:spacing w:val="-2"/>
        </w:rPr>
        <w:t xml:space="preserve"> </w:t>
      </w:r>
      <w:r>
        <w:t>A</w:t>
      </w:r>
      <w:r>
        <w:rPr>
          <w:spacing w:val="-2"/>
        </w:rPr>
        <w:t xml:space="preserve"> </w:t>
      </w:r>
      <w:r>
        <w:t>student</w:t>
      </w:r>
      <w:r>
        <w:rPr>
          <w:spacing w:val="-2"/>
        </w:rPr>
        <w:t xml:space="preserve"> </w:t>
      </w:r>
      <w:r>
        <w:t>should</w:t>
      </w:r>
      <w:r>
        <w:rPr>
          <w:spacing w:val="-3"/>
        </w:rPr>
        <w:t xml:space="preserve"> </w:t>
      </w:r>
      <w:r>
        <w:t>not</w:t>
      </w:r>
      <w:r>
        <w:rPr>
          <w:spacing w:val="-2"/>
        </w:rPr>
        <w:t xml:space="preserve"> </w:t>
      </w:r>
      <w:r>
        <w:t>diagnose</w:t>
      </w:r>
      <w:r>
        <w:rPr>
          <w:spacing w:val="-3"/>
        </w:rPr>
        <w:t xml:space="preserve"> </w:t>
      </w:r>
      <w:proofErr w:type="spellStart"/>
      <w:r>
        <w:t>HFimpEF</w:t>
      </w:r>
      <w:proofErr w:type="spellEnd"/>
      <w:r>
        <w:rPr>
          <w:spacing w:val="-2"/>
        </w:rPr>
        <w:t xml:space="preserve"> </w:t>
      </w:r>
      <w:r>
        <w:t>or</w:t>
      </w:r>
      <w:r>
        <w:rPr>
          <w:spacing w:val="-2"/>
        </w:rPr>
        <w:t xml:space="preserve"> </w:t>
      </w:r>
      <w:r>
        <w:t>document</w:t>
      </w:r>
      <w:r>
        <w:rPr>
          <w:spacing w:val="-3"/>
        </w:rPr>
        <w:t xml:space="preserve"> </w:t>
      </w:r>
      <w:r>
        <w:t>LVEF 45% when the repeat echocardiogram is not visible in the live chart.</w:t>
      </w:r>
    </w:p>
    <w:p w14:paraId="470BF6D0" w14:textId="77777777" w:rsidR="00F9164C" w:rsidRDefault="00000000">
      <w:pPr>
        <w:pStyle w:val="BodyText"/>
        <w:spacing w:before="82" w:line="244" w:lineRule="auto"/>
        <w:ind w:left="835" w:right="934"/>
      </w:pPr>
      <w:r>
        <w:rPr>
          <w:rFonts w:ascii="Arial"/>
          <w:b/>
          <w:color w:val="17365D"/>
        </w:rPr>
        <w:t>Suggested</w:t>
      </w:r>
      <w:r>
        <w:rPr>
          <w:rFonts w:ascii="Arial"/>
          <w:b/>
          <w:color w:val="17365D"/>
          <w:spacing w:val="-3"/>
        </w:rPr>
        <w:t xml:space="preserve"> </w:t>
      </w:r>
      <w:r>
        <w:rPr>
          <w:rFonts w:ascii="Arial"/>
          <w:b/>
          <w:color w:val="17365D"/>
        </w:rPr>
        <w:t>fix:</w:t>
      </w:r>
      <w:r>
        <w:rPr>
          <w:rFonts w:ascii="Arial"/>
          <w:b/>
          <w:color w:val="17365D"/>
          <w:spacing w:val="-2"/>
        </w:rPr>
        <w:t xml:space="preserve"> </w:t>
      </w:r>
      <w:r>
        <w:t>Expose</w:t>
      </w:r>
      <w:r>
        <w:rPr>
          <w:spacing w:val="-3"/>
        </w:rPr>
        <w:t xml:space="preserve"> </w:t>
      </w:r>
      <w:r>
        <w:t>the</w:t>
      </w:r>
      <w:r>
        <w:rPr>
          <w:spacing w:val="-3"/>
        </w:rPr>
        <w:t xml:space="preserve"> </w:t>
      </w:r>
      <w:r>
        <w:t>repeat</w:t>
      </w:r>
      <w:r>
        <w:rPr>
          <w:spacing w:val="-3"/>
        </w:rPr>
        <w:t xml:space="preserve"> </w:t>
      </w:r>
      <w:r>
        <w:t>echocardiogram</w:t>
      </w:r>
      <w:r>
        <w:rPr>
          <w:spacing w:val="-2"/>
        </w:rPr>
        <w:t xml:space="preserve"> </w:t>
      </w:r>
      <w:r>
        <w:t>and</w:t>
      </w:r>
      <w:r>
        <w:rPr>
          <w:spacing w:val="-3"/>
        </w:rPr>
        <w:t xml:space="preserve"> </w:t>
      </w:r>
      <w:r>
        <w:t>the</w:t>
      </w:r>
      <w:r>
        <w:rPr>
          <w:spacing w:val="-3"/>
        </w:rPr>
        <w:t xml:space="preserve"> </w:t>
      </w:r>
      <w:r>
        <w:t>35%</w:t>
      </w:r>
      <w:r>
        <w:rPr>
          <w:spacing w:val="-3"/>
        </w:rPr>
        <w:t xml:space="preserve"> </w:t>
      </w:r>
      <w:r>
        <w:t>to</w:t>
      </w:r>
      <w:r>
        <w:rPr>
          <w:spacing w:val="-3"/>
        </w:rPr>
        <w:t xml:space="preserve"> </w:t>
      </w:r>
      <w:r>
        <w:t>45%</w:t>
      </w:r>
      <w:r>
        <w:rPr>
          <w:spacing w:val="-3"/>
        </w:rPr>
        <w:t xml:space="preserve"> </w:t>
      </w:r>
      <w:r>
        <w:t>EF</w:t>
      </w:r>
      <w:r>
        <w:rPr>
          <w:spacing w:val="-3"/>
        </w:rPr>
        <w:t xml:space="preserve"> </w:t>
      </w:r>
      <w:r>
        <w:t>trend</w:t>
      </w:r>
      <w:r>
        <w:rPr>
          <w:spacing w:val="-3"/>
        </w:rPr>
        <w:t xml:space="preserve"> </w:t>
      </w:r>
      <w:r>
        <w:t>in</w:t>
      </w:r>
      <w:r>
        <w:rPr>
          <w:spacing w:val="-3"/>
        </w:rPr>
        <w:t xml:space="preserve"> </w:t>
      </w:r>
      <w:r>
        <w:t>the</w:t>
      </w:r>
      <w:r>
        <w:rPr>
          <w:spacing w:val="-3"/>
        </w:rPr>
        <w:t xml:space="preserve"> </w:t>
      </w:r>
      <w:r>
        <w:t>Thursday</w:t>
      </w:r>
      <w:r>
        <w:rPr>
          <w:spacing w:val="-3"/>
        </w:rPr>
        <w:t xml:space="preserve"> </w:t>
      </w:r>
      <w:r>
        <w:t>live</w:t>
      </w:r>
      <w:r>
        <w:rPr>
          <w:spacing w:val="-3"/>
        </w:rPr>
        <w:t xml:space="preserve"> </w:t>
      </w:r>
      <w:r>
        <w:t>EMR</w:t>
      </w:r>
      <w:r>
        <w:rPr>
          <w:spacing w:val="-2"/>
        </w:rPr>
        <w:t xml:space="preserve"> </w:t>
      </w:r>
      <w:r>
        <w:t>before</w:t>
      </w:r>
      <w:r>
        <w:rPr>
          <w:spacing w:val="-3"/>
        </w:rPr>
        <w:t xml:space="preserve"> </w:t>
      </w:r>
      <w:r>
        <w:t xml:space="preserve">grading </w:t>
      </w:r>
      <w:proofErr w:type="spellStart"/>
      <w:r>
        <w:t>HFimpEF</w:t>
      </w:r>
      <w:proofErr w:type="spellEnd"/>
      <w:r>
        <w:t>. If the live HFrEF titration case is intended instead, update the answer key and grader to that case.</w:t>
      </w:r>
    </w:p>
    <w:p w14:paraId="3108528B" w14:textId="77777777" w:rsidR="00F9164C" w:rsidRDefault="00000000">
      <w:pPr>
        <w:spacing w:before="81"/>
        <w:ind w:left="835"/>
        <w:rPr>
          <w:rFonts w:ascii="Arial"/>
          <w:i/>
          <w:sz w:val="15"/>
        </w:rPr>
      </w:pPr>
      <w:r>
        <w:rPr>
          <w:rFonts w:ascii="Arial"/>
          <w:i/>
          <w:noProof/>
          <w:sz w:val="15"/>
        </w:rPr>
        <w:drawing>
          <wp:anchor distT="0" distB="0" distL="0" distR="0" simplePos="0" relativeHeight="487603712" behindDoc="1" locked="0" layoutInCell="1" allowOverlap="1" wp14:anchorId="48506BB9" wp14:editId="50416AB4">
            <wp:simplePos x="0" y="0"/>
            <wp:positionH relativeFrom="page">
              <wp:posOffset>1028700</wp:posOffset>
            </wp:positionH>
            <wp:positionV relativeFrom="paragraph">
              <wp:posOffset>186778</wp:posOffset>
            </wp:positionV>
            <wp:extent cx="5728917" cy="1948814"/>
            <wp:effectExtent l="0" t="0" r="0" b="0"/>
            <wp:wrapTopAndBottom/>
            <wp:docPr id="91" name="Image 9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1" name="Image 91"/>
                    <pic:cNvPicPr/>
                  </pic:nvPicPr>
                  <pic:blipFill>
                    <a:blip r:embed="rId73" cstate="print"/>
                    <a:stretch>
                      <a:fillRect/>
                    </a:stretch>
                  </pic:blipFill>
                  <pic:spPr>
                    <a:xfrm>
                      <a:off x="0" y="0"/>
                      <a:ext cx="5728917" cy="1948814"/>
                    </a:xfrm>
                    <a:prstGeom prst="rect">
                      <a:avLst/>
                    </a:prstGeom>
                  </pic:spPr>
                </pic:pic>
              </a:graphicData>
            </a:graphic>
          </wp:anchor>
        </w:drawing>
      </w:r>
      <w:r>
        <w:rPr>
          <w:rFonts w:ascii="Arial"/>
          <w:i/>
          <w:color w:val="666666"/>
          <w:sz w:val="15"/>
        </w:rPr>
        <w:t>Evidence:</w:t>
      </w:r>
      <w:r>
        <w:rPr>
          <w:rFonts w:ascii="Arial"/>
          <w:i/>
          <w:color w:val="666666"/>
          <w:spacing w:val="-7"/>
          <w:sz w:val="15"/>
        </w:rPr>
        <w:t xml:space="preserve"> </w:t>
      </w:r>
      <w:r>
        <w:rPr>
          <w:rFonts w:ascii="Arial"/>
          <w:i/>
          <w:color w:val="666666"/>
          <w:sz w:val="15"/>
        </w:rPr>
        <w:t>Thursday</w:t>
      </w:r>
      <w:r>
        <w:rPr>
          <w:rFonts w:ascii="Arial"/>
          <w:i/>
          <w:color w:val="666666"/>
          <w:spacing w:val="-3"/>
          <w:sz w:val="15"/>
        </w:rPr>
        <w:t xml:space="preserve"> </w:t>
      </w:r>
      <w:r>
        <w:rPr>
          <w:rFonts w:ascii="Arial"/>
          <w:i/>
          <w:color w:val="666666"/>
          <w:sz w:val="15"/>
        </w:rPr>
        <w:t>live</w:t>
      </w:r>
      <w:r>
        <w:rPr>
          <w:rFonts w:ascii="Arial"/>
          <w:i/>
          <w:color w:val="666666"/>
          <w:spacing w:val="-2"/>
          <w:sz w:val="15"/>
        </w:rPr>
        <w:t xml:space="preserve"> </w:t>
      </w:r>
      <w:r>
        <w:rPr>
          <w:rFonts w:ascii="Arial"/>
          <w:i/>
          <w:color w:val="666666"/>
          <w:sz w:val="15"/>
        </w:rPr>
        <w:t>cardiac</w:t>
      </w:r>
      <w:r>
        <w:rPr>
          <w:rFonts w:ascii="Arial"/>
          <w:i/>
          <w:color w:val="666666"/>
          <w:spacing w:val="-2"/>
          <w:sz w:val="15"/>
        </w:rPr>
        <w:t xml:space="preserve"> </w:t>
      </w:r>
      <w:r>
        <w:rPr>
          <w:rFonts w:ascii="Arial"/>
          <w:i/>
          <w:color w:val="666666"/>
          <w:spacing w:val="-4"/>
          <w:sz w:val="15"/>
        </w:rPr>
        <w:t>data.</w:t>
      </w:r>
    </w:p>
    <w:p w14:paraId="27537531" w14:textId="77777777" w:rsidR="00F9164C" w:rsidRDefault="00000000">
      <w:pPr>
        <w:spacing w:before="69"/>
        <w:ind w:left="10" w:right="11"/>
        <w:jc w:val="center"/>
        <w:rPr>
          <w:rFonts w:ascii="Arial"/>
          <w:i/>
          <w:sz w:val="15"/>
        </w:rPr>
      </w:pPr>
      <w:r>
        <w:rPr>
          <w:rFonts w:ascii="Arial"/>
          <w:i/>
          <w:color w:val="666666"/>
          <w:sz w:val="15"/>
        </w:rPr>
        <w:t>The</w:t>
      </w:r>
      <w:r>
        <w:rPr>
          <w:rFonts w:ascii="Arial"/>
          <w:i/>
          <w:color w:val="666666"/>
          <w:spacing w:val="-3"/>
          <w:sz w:val="15"/>
        </w:rPr>
        <w:t xml:space="preserve"> </w:t>
      </w:r>
      <w:r>
        <w:rPr>
          <w:rFonts w:ascii="Arial"/>
          <w:i/>
          <w:color w:val="666666"/>
          <w:sz w:val="15"/>
        </w:rPr>
        <w:t>live</w:t>
      </w:r>
      <w:r>
        <w:rPr>
          <w:rFonts w:ascii="Arial"/>
          <w:i/>
          <w:color w:val="666666"/>
          <w:spacing w:val="-2"/>
          <w:sz w:val="15"/>
        </w:rPr>
        <w:t xml:space="preserve"> </w:t>
      </w:r>
      <w:r>
        <w:rPr>
          <w:rFonts w:ascii="Arial"/>
          <w:i/>
          <w:color w:val="666666"/>
          <w:sz w:val="15"/>
        </w:rPr>
        <w:t>Thursday</w:t>
      </w:r>
      <w:r>
        <w:rPr>
          <w:rFonts w:ascii="Arial"/>
          <w:i/>
          <w:color w:val="666666"/>
          <w:spacing w:val="-4"/>
          <w:sz w:val="15"/>
        </w:rPr>
        <w:t xml:space="preserve"> </w:t>
      </w:r>
      <w:r>
        <w:rPr>
          <w:rFonts w:ascii="Arial"/>
          <w:i/>
          <w:color w:val="666666"/>
          <w:sz w:val="15"/>
        </w:rPr>
        <w:t>encounter</w:t>
      </w:r>
      <w:r>
        <w:rPr>
          <w:rFonts w:ascii="Arial"/>
          <w:i/>
          <w:color w:val="666666"/>
          <w:spacing w:val="-3"/>
          <w:sz w:val="15"/>
        </w:rPr>
        <w:t xml:space="preserve"> </w:t>
      </w:r>
      <w:r>
        <w:rPr>
          <w:rFonts w:ascii="Arial"/>
          <w:i/>
          <w:color w:val="666666"/>
          <w:sz w:val="15"/>
        </w:rPr>
        <w:t>shows</w:t>
      </w:r>
      <w:r>
        <w:rPr>
          <w:rFonts w:ascii="Arial"/>
          <w:i/>
          <w:color w:val="666666"/>
          <w:spacing w:val="-3"/>
          <w:sz w:val="15"/>
        </w:rPr>
        <w:t xml:space="preserve"> </w:t>
      </w:r>
      <w:r>
        <w:rPr>
          <w:rFonts w:ascii="Arial"/>
          <w:i/>
          <w:color w:val="666666"/>
          <w:sz w:val="15"/>
        </w:rPr>
        <w:t>NT</w:t>
      </w:r>
      <w:r>
        <w:rPr>
          <w:rFonts w:ascii="Arial"/>
          <w:i/>
          <w:color w:val="666666"/>
          <w:spacing w:val="-6"/>
          <w:sz w:val="15"/>
        </w:rPr>
        <w:t xml:space="preserve"> </w:t>
      </w:r>
      <w:proofErr w:type="spellStart"/>
      <w:r>
        <w:rPr>
          <w:rFonts w:ascii="Arial"/>
          <w:i/>
          <w:color w:val="666666"/>
          <w:sz w:val="15"/>
        </w:rPr>
        <w:t>proBNP</w:t>
      </w:r>
      <w:proofErr w:type="spellEnd"/>
      <w:r>
        <w:rPr>
          <w:rFonts w:ascii="Arial"/>
          <w:i/>
          <w:color w:val="666666"/>
          <w:spacing w:val="-3"/>
          <w:sz w:val="15"/>
        </w:rPr>
        <w:t xml:space="preserve"> </w:t>
      </w:r>
      <w:r>
        <w:rPr>
          <w:rFonts w:ascii="Arial"/>
          <w:i/>
          <w:color w:val="666666"/>
          <w:sz w:val="15"/>
        </w:rPr>
        <w:t>92</w:t>
      </w:r>
      <w:r>
        <w:rPr>
          <w:rFonts w:ascii="Arial"/>
          <w:i/>
          <w:color w:val="666666"/>
          <w:spacing w:val="-2"/>
          <w:sz w:val="15"/>
        </w:rPr>
        <w:t xml:space="preserve"> </w:t>
      </w:r>
      <w:proofErr w:type="spellStart"/>
      <w:r>
        <w:rPr>
          <w:rFonts w:ascii="Arial"/>
          <w:i/>
          <w:color w:val="666666"/>
          <w:sz w:val="15"/>
        </w:rPr>
        <w:t>pg</w:t>
      </w:r>
      <w:proofErr w:type="spellEnd"/>
      <w:r>
        <w:rPr>
          <w:rFonts w:ascii="Arial"/>
          <w:i/>
          <w:color w:val="666666"/>
          <w:sz w:val="15"/>
        </w:rPr>
        <w:t>/mL</w:t>
      </w:r>
      <w:r>
        <w:rPr>
          <w:rFonts w:ascii="Arial"/>
          <w:i/>
          <w:color w:val="666666"/>
          <w:spacing w:val="-3"/>
          <w:sz w:val="15"/>
        </w:rPr>
        <w:t xml:space="preserve"> </w:t>
      </w:r>
      <w:r>
        <w:rPr>
          <w:rFonts w:ascii="Arial"/>
          <w:i/>
          <w:color w:val="666666"/>
          <w:sz w:val="15"/>
        </w:rPr>
        <w:t>without</w:t>
      </w:r>
      <w:r>
        <w:rPr>
          <w:rFonts w:ascii="Arial"/>
          <w:i/>
          <w:color w:val="666666"/>
          <w:spacing w:val="-5"/>
          <w:sz w:val="15"/>
        </w:rPr>
        <w:t xml:space="preserve"> </w:t>
      </w:r>
      <w:r>
        <w:rPr>
          <w:rFonts w:ascii="Arial"/>
          <w:i/>
          <w:color w:val="666666"/>
          <w:sz w:val="15"/>
        </w:rPr>
        <w:t>the</w:t>
      </w:r>
      <w:r>
        <w:rPr>
          <w:rFonts w:ascii="Arial"/>
          <w:i/>
          <w:color w:val="666666"/>
          <w:spacing w:val="-3"/>
          <w:sz w:val="15"/>
        </w:rPr>
        <w:t xml:space="preserve"> </w:t>
      </w:r>
      <w:r>
        <w:rPr>
          <w:rFonts w:ascii="Arial"/>
          <w:i/>
          <w:color w:val="666666"/>
          <w:sz w:val="15"/>
        </w:rPr>
        <w:t>required</w:t>
      </w:r>
      <w:r>
        <w:rPr>
          <w:rFonts w:ascii="Arial"/>
          <w:i/>
          <w:color w:val="666666"/>
          <w:spacing w:val="-2"/>
          <w:sz w:val="15"/>
        </w:rPr>
        <w:t xml:space="preserve"> </w:t>
      </w:r>
      <w:r>
        <w:rPr>
          <w:rFonts w:ascii="Arial"/>
          <w:i/>
          <w:color w:val="666666"/>
          <w:sz w:val="15"/>
        </w:rPr>
        <w:t>repeat</w:t>
      </w:r>
      <w:r>
        <w:rPr>
          <w:rFonts w:ascii="Arial"/>
          <w:i/>
          <w:color w:val="666666"/>
          <w:spacing w:val="-5"/>
          <w:sz w:val="15"/>
        </w:rPr>
        <w:t xml:space="preserve"> </w:t>
      </w:r>
      <w:r>
        <w:rPr>
          <w:rFonts w:ascii="Arial"/>
          <w:i/>
          <w:color w:val="666666"/>
          <w:sz w:val="15"/>
        </w:rPr>
        <w:t>EF</w:t>
      </w:r>
      <w:r>
        <w:rPr>
          <w:rFonts w:ascii="Arial"/>
          <w:i/>
          <w:color w:val="666666"/>
          <w:spacing w:val="-5"/>
          <w:sz w:val="15"/>
        </w:rPr>
        <w:t xml:space="preserve"> </w:t>
      </w:r>
      <w:r>
        <w:rPr>
          <w:rFonts w:ascii="Arial"/>
          <w:i/>
          <w:color w:val="666666"/>
          <w:spacing w:val="-2"/>
          <w:sz w:val="15"/>
        </w:rPr>
        <w:t>evidence.</w:t>
      </w:r>
    </w:p>
    <w:p w14:paraId="47C39258" w14:textId="77777777" w:rsidR="00F9164C" w:rsidRDefault="00000000">
      <w:pPr>
        <w:spacing w:before="143"/>
        <w:ind w:left="835"/>
        <w:rPr>
          <w:rFonts w:ascii="Arial"/>
          <w:i/>
          <w:sz w:val="15"/>
        </w:rPr>
      </w:pPr>
      <w:r>
        <w:rPr>
          <w:rFonts w:ascii="Arial"/>
          <w:i/>
          <w:color w:val="666666"/>
          <w:sz w:val="15"/>
        </w:rPr>
        <w:t>Answer</w:t>
      </w:r>
      <w:r>
        <w:rPr>
          <w:rFonts w:ascii="Arial"/>
          <w:i/>
          <w:color w:val="666666"/>
          <w:spacing w:val="-4"/>
          <w:sz w:val="15"/>
        </w:rPr>
        <w:t xml:space="preserve"> </w:t>
      </w:r>
      <w:r>
        <w:rPr>
          <w:rFonts w:ascii="Arial"/>
          <w:i/>
          <w:color w:val="666666"/>
          <w:sz w:val="15"/>
        </w:rPr>
        <w:t>key</w:t>
      </w:r>
      <w:r>
        <w:rPr>
          <w:rFonts w:ascii="Arial"/>
          <w:i/>
          <w:color w:val="666666"/>
          <w:spacing w:val="-4"/>
          <w:sz w:val="15"/>
        </w:rPr>
        <w:t xml:space="preserve"> </w:t>
      </w:r>
      <w:r>
        <w:rPr>
          <w:rFonts w:ascii="Arial"/>
          <w:i/>
          <w:color w:val="666666"/>
          <w:sz w:val="15"/>
        </w:rPr>
        <w:t>evidence:</w:t>
      </w:r>
      <w:r>
        <w:rPr>
          <w:rFonts w:ascii="Arial"/>
          <w:i/>
          <w:color w:val="666666"/>
          <w:spacing w:val="-5"/>
          <w:sz w:val="15"/>
        </w:rPr>
        <w:t xml:space="preserve"> </w:t>
      </w:r>
      <w:r>
        <w:rPr>
          <w:rFonts w:ascii="Arial"/>
          <w:i/>
          <w:color w:val="666666"/>
          <w:sz w:val="15"/>
        </w:rPr>
        <w:t>Thursday</w:t>
      </w:r>
      <w:r>
        <w:rPr>
          <w:rFonts w:ascii="Arial"/>
          <w:i/>
          <w:color w:val="666666"/>
          <w:spacing w:val="-4"/>
          <w:sz w:val="15"/>
        </w:rPr>
        <w:t xml:space="preserve"> </w:t>
      </w:r>
      <w:r>
        <w:rPr>
          <w:rFonts w:ascii="Arial"/>
          <w:i/>
          <w:color w:val="666666"/>
          <w:sz w:val="15"/>
        </w:rPr>
        <w:t>intended</w:t>
      </w:r>
      <w:r>
        <w:rPr>
          <w:rFonts w:ascii="Arial"/>
          <w:i/>
          <w:color w:val="666666"/>
          <w:spacing w:val="-2"/>
          <w:sz w:val="15"/>
        </w:rPr>
        <w:t xml:space="preserve"> </w:t>
      </w:r>
      <w:r>
        <w:rPr>
          <w:rFonts w:ascii="Arial"/>
          <w:i/>
          <w:color w:val="666666"/>
          <w:sz w:val="15"/>
        </w:rPr>
        <w:t>BNP</w:t>
      </w:r>
      <w:r>
        <w:rPr>
          <w:rFonts w:ascii="Arial"/>
          <w:i/>
          <w:color w:val="666666"/>
          <w:spacing w:val="-4"/>
          <w:sz w:val="15"/>
        </w:rPr>
        <w:t xml:space="preserve"> </w:t>
      </w:r>
      <w:r>
        <w:rPr>
          <w:rFonts w:ascii="Arial"/>
          <w:i/>
          <w:color w:val="666666"/>
          <w:sz w:val="15"/>
        </w:rPr>
        <w:t>and</w:t>
      </w:r>
      <w:r>
        <w:rPr>
          <w:rFonts w:ascii="Arial"/>
          <w:i/>
          <w:color w:val="666666"/>
          <w:spacing w:val="-2"/>
          <w:sz w:val="15"/>
        </w:rPr>
        <w:t xml:space="preserve"> </w:t>
      </w:r>
      <w:r>
        <w:rPr>
          <w:rFonts w:ascii="Arial"/>
          <w:i/>
          <w:color w:val="666666"/>
          <w:sz w:val="15"/>
        </w:rPr>
        <w:t>repeat</w:t>
      </w:r>
      <w:r>
        <w:rPr>
          <w:rFonts w:ascii="Arial"/>
          <w:i/>
          <w:color w:val="666666"/>
          <w:spacing w:val="-6"/>
          <w:sz w:val="15"/>
        </w:rPr>
        <w:t xml:space="preserve"> </w:t>
      </w:r>
      <w:r>
        <w:rPr>
          <w:rFonts w:ascii="Arial"/>
          <w:i/>
          <w:color w:val="666666"/>
          <w:sz w:val="15"/>
        </w:rPr>
        <w:t>echocardiogram</w:t>
      </w:r>
      <w:r>
        <w:rPr>
          <w:rFonts w:ascii="Arial"/>
          <w:i/>
          <w:color w:val="666666"/>
          <w:spacing w:val="-3"/>
          <w:sz w:val="15"/>
        </w:rPr>
        <w:t xml:space="preserve"> </w:t>
      </w:r>
      <w:r>
        <w:rPr>
          <w:rFonts w:ascii="Arial"/>
          <w:i/>
          <w:color w:val="666666"/>
          <w:spacing w:val="-2"/>
          <w:sz w:val="15"/>
        </w:rPr>
        <w:t>data.</w:t>
      </w:r>
    </w:p>
    <w:p w14:paraId="34D226FE" w14:textId="77777777" w:rsidR="00F9164C" w:rsidRDefault="00F9164C">
      <w:pPr>
        <w:rPr>
          <w:rFonts w:ascii="Arial"/>
          <w:i/>
          <w:sz w:val="15"/>
        </w:rPr>
        <w:sectPr w:rsidR="00F9164C">
          <w:pgSz w:w="12240" w:h="15840"/>
          <w:pgMar w:top="720" w:right="0" w:bottom="540" w:left="0" w:header="0" w:footer="313" w:gutter="0"/>
          <w:cols w:space="720"/>
        </w:sectPr>
      </w:pPr>
    </w:p>
    <w:p w14:paraId="7D2E9CC3" w14:textId="77777777" w:rsidR="00F9164C" w:rsidRDefault="00000000">
      <w:pPr>
        <w:ind w:left="1486"/>
        <w:rPr>
          <w:rFonts w:ascii="Arial"/>
          <w:sz w:val="20"/>
        </w:rPr>
      </w:pPr>
      <w:r>
        <w:rPr>
          <w:rFonts w:ascii="Arial"/>
          <w:noProof/>
          <w:sz w:val="20"/>
        </w:rPr>
        <w:lastRenderedPageBreak/>
        <w:drawing>
          <wp:inline distT="0" distB="0" distL="0" distR="0" wp14:anchorId="78A754B4" wp14:editId="46696B03">
            <wp:extent cx="1507304" cy="3667315"/>
            <wp:effectExtent l="0" t="0" r="0" b="0"/>
            <wp:docPr id="92" name="Image 9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2" name="Image 92"/>
                    <pic:cNvPicPr/>
                  </pic:nvPicPr>
                  <pic:blipFill>
                    <a:blip r:embed="rId74" cstate="print"/>
                    <a:stretch>
                      <a:fillRect/>
                    </a:stretch>
                  </pic:blipFill>
                  <pic:spPr>
                    <a:xfrm>
                      <a:off x="0" y="0"/>
                      <a:ext cx="1507304" cy="3667315"/>
                    </a:xfrm>
                    <a:prstGeom prst="rect">
                      <a:avLst/>
                    </a:prstGeom>
                  </pic:spPr>
                </pic:pic>
              </a:graphicData>
            </a:graphic>
          </wp:inline>
        </w:drawing>
      </w:r>
    </w:p>
    <w:p w14:paraId="0040D16A" w14:textId="77777777" w:rsidR="00F9164C" w:rsidRDefault="00F9164C">
      <w:pPr>
        <w:pStyle w:val="BodyText"/>
        <w:rPr>
          <w:rFonts w:ascii="Arial"/>
          <w:i/>
          <w:sz w:val="15"/>
        </w:rPr>
      </w:pPr>
    </w:p>
    <w:p w14:paraId="51AE8AA0" w14:textId="77777777" w:rsidR="00F9164C" w:rsidRDefault="00F9164C">
      <w:pPr>
        <w:pStyle w:val="BodyText"/>
        <w:rPr>
          <w:rFonts w:ascii="Arial"/>
          <w:i/>
          <w:sz w:val="15"/>
        </w:rPr>
      </w:pPr>
    </w:p>
    <w:p w14:paraId="30090208" w14:textId="77777777" w:rsidR="00F9164C" w:rsidRDefault="00F9164C">
      <w:pPr>
        <w:pStyle w:val="BodyText"/>
        <w:rPr>
          <w:rFonts w:ascii="Arial"/>
          <w:i/>
          <w:sz w:val="15"/>
        </w:rPr>
      </w:pPr>
    </w:p>
    <w:p w14:paraId="649FAFF7" w14:textId="77777777" w:rsidR="00F9164C" w:rsidRDefault="00F9164C">
      <w:pPr>
        <w:pStyle w:val="BodyText"/>
        <w:spacing w:before="105"/>
        <w:rPr>
          <w:rFonts w:ascii="Arial"/>
          <w:i/>
          <w:sz w:val="15"/>
        </w:rPr>
      </w:pPr>
    </w:p>
    <w:p w14:paraId="5D2E865F" w14:textId="77777777" w:rsidR="00F9164C" w:rsidRDefault="00000000">
      <w:pPr>
        <w:ind w:left="10" w:right="5"/>
        <w:jc w:val="center"/>
        <w:rPr>
          <w:rFonts w:ascii="Arial"/>
          <w:i/>
          <w:sz w:val="15"/>
        </w:rPr>
      </w:pPr>
      <w:r>
        <w:rPr>
          <w:rFonts w:ascii="Arial"/>
          <w:i/>
          <w:color w:val="666666"/>
          <w:sz w:val="15"/>
        </w:rPr>
        <w:t>The</w:t>
      </w:r>
      <w:r>
        <w:rPr>
          <w:rFonts w:ascii="Arial"/>
          <w:i/>
          <w:color w:val="666666"/>
          <w:spacing w:val="-2"/>
          <w:sz w:val="15"/>
        </w:rPr>
        <w:t xml:space="preserve"> </w:t>
      </w:r>
      <w:r>
        <w:rPr>
          <w:rFonts w:ascii="Arial"/>
          <w:i/>
          <w:color w:val="666666"/>
          <w:sz w:val="15"/>
        </w:rPr>
        <w:t>official</w:t>
      </w:r>
      <w:r>
        <w:rPr>
          <w:rFonts w:ascii="Arial"/>
          <w:i/>
          <w:color w:val="666666"/>
          <w:spacing w:val="-2"/>
          <w:sz w:val="15"/>
        </w:rPr>
        <w:t xml:space="preserve"> </w:t>
      </w:r>
      <w:r>
        <w:rPr>
          <w:rFonts w:ascii="Arial"/>
          <w:i/>
          <w:color w:val="666666"/>
          <w:sz w:val="15"/>
        </w:rPr>
        <w:t>answer</w:t>
      </w:r>
      <w:r>
        <w:rPr>
          <w:rFonts w:ascii="Arial"/>
          <w:i/>
          <w:color w:val="666666"/>
          <w:spacing w:val="-3"/>
          <w:sz w:val="15"/>
        </w:rPr>
        <w:t xml:space="preserve"> </w:t>
      </w:r>
      <w:r>
        <w:rPr>
          <w:rFonts w:ascii="Arial"/>
          <w:i/>
          <w:color w:val="666666"/>
          <w:sz w:val="15"/>
        </w:rPr>
        <w:t>key</w:t>
      </w:r>
      <w:r>
        <w:rPr>
          <w:rFonts w:ascii="Arial"/>
          <w:i/>
          <w:color w:val="666666"/>
          <w:spacing w:val="-3"/>
          <w:sz w:val="15"/>
        </w:rPr>
        <w:t xml:space="preserve"> </w:t>
      </w:r>
      <w:r>
        <w:rPr>
          <w:rFonts w:ascii="Arial"/>
          <w:i/>
          <w:color w:val="666666"/>
          <w:sz w:val="15"/>
        </w:rPr>
        <w:t>contains</w:t>
      </w:r>
      <w:r>
        <w:rPr>
          <w:rFonts w:ascii="Arial"/>
          <w:i/>
          <w:color w:val="666666"/>
          <w:spacing w:val="-2"/>
          <w:sz w:val="15"/>
        </w:rPr>
        <w:t xml:space="preserve"> </w:t>
      </w:r>
      <w:r>
        <w:rPr>
          <w:rFonts w:ascii="Arial"/>
          <w:i/>
          <w:color w:val="666666"/>
          <w:sz w:val="15"/>
        </w:rPr>
        <w:t>BNP</w:t>
      </w:r>
      <w:r>
        <w:rPr>
          <w:rFonts w:ascii="Arial"/>
          <w:i/>
          <w:color w:val="666666"/>
          <w:spacing w:val="-3"/>
          <w:sz w:val="15"/>
        </w:rPr>
        <w:t xml:space="preserve"> </w:t>
      </w:r>
      <w:r>
        <w:rPr>
          <w:rFonts w:ascii="Arial"/>
          <w:i/>
          <w:color w:val="666666"/>
          <w:sz w:val="15"/>
        </w:rPr>
        <w:t>92</w:t>
      </w:r>
      <w:r>
        <w:rPr>
          <w:rFonts w:ascii="Arial"/>
          <w:i/>
          <w:color w:val="666666"/>
          <w:spacing w:val="-2"/>
          <w:sz w:val="15"/>
        </w:rPr>
        <w:t xml:space="preserve"> </w:t>
      </w:r>
      <w:r>
        <w:rPr>
          <w:rFonts w:ascii="Arial"/>
          <w:i/>
          <w:color w:val="666666"/>
          <w:sz w:val="15"/>
        </w:rPr>
        <w:t>and</w:t>
      </w:r>
      <w:r>
        <w:rPr>
          <w:rFonts w:ascii="Arial"/>
          <w:i/>
          <w:color w:val="666666"/>
          <w:spacing w:val="-2"/>
          <w:sz w:val="15"/>
        </w:rPr>
        <w:t xml:space="preserve"> </w:t>
      </w:r>
      <w:r>
        <w:rPr>
          <w:rFonts w:ascii="Arial"/>
          <w:i/>
          <w:color w:val="666666"/>
          <w:sz w:val="15"/>
        </w:rPr>
        <w:t>repeat</w:t>
      </w:r>
      <w:r>
        <w:rPr>
          <w:rFonts w:ascii="Arial"/>
          <w:i/>
          <w:color w:val="666666"/>
          <w:spacing w:val="-5"/>
          <w:sz w:val="15"/>
        </w:rPr>
        <w:t xml:space="preserve"> </w:t>
      </w:r>
      <w:r>
        <w:rPr>
          <w:rFonts w:ascii="Arial"/>
          <w:i/>
          <w:color w:val="666666"/>
          <w:sz w:val="15"/>
        </w:rPr>
        <w:t>LVEF</w:t>
      </w:r>
      <w:r>
        <w:rPr>
          <w:rFonts w:ascii="Arial"/>
          <w:i/>
          <w:color w:val="666666"/>
          <w:spacing w:val="-4"/>
          <w:sz w:val="15"/>
        </w:rPr>
        <w:t xml:space="preserve"> </w:t>
      </w:r>
      <w:r>
        <w:rPr>
          <w:rFonts w:ascii="Arial"/>
          <w:i/>
          <w:color w:val="666666"/>
          <w:sz w:val="15"/>
        </w:rPr>
        <w:t>45%</w:t>
      </w:r>
      <w:r>
        <w:rPr>
          <w:rFonts w:ascii="Arial"/>
          <w:i/>
          <w:color w:val="666666"/>
          <w:spacing w:val="-2"/>
          <w:sz w:val="15"/>
        </w:rPr>
        <w:t xml:space="preserve"> </w:t>
      </w:r>
      <w:r>
        <w:rPr>
          <w:rFonts w:ascii="Arial"/>
          <w:i/>
          <w:color w:val="666666"/>
          <w:sz w:val="15"/>
        </w:rPr>
        <w:t>from</w:t>
      </w:r>
      <w:r>
        <w:rPr>
          <w:rFonts w:ascii="Arial"/>
          <w:i/>
          <w:color w:val="666666"/>
          <w:spacing w:val="-3"/>
          <w:sz w:val="15"/>
        </w:rPr>
        <w:t xml:space="preserve"> </w:t>
      </w:r>
      <w:r>
        <w:rPr>
          <w:rFonts w:ascii="Arial"/>
          <w:i/>
          <w:color w:val="666666"/>
          <w:sz w:val="15"/>
        </w:rPr>
        <w:t>a</w:t>
      </w:r>
      <w:r>
        <w:rPr>
          <w:rFonts w:ascii="Arial"/>
          <w:i/>
          <w:color w:val="666666"/>
          <w:spacing w:val="-2"/>
          <w:sz w:val="15"/>
        </w:rPr>
        <w:t xml:space="preserve"> </w:t>
      </w:r>
      <w:r>
        <w:rPr>
          <w:rFonts w:ascii="Arial"/>
          <w:i/>
          <w:color w:val="666666"/>
          <w:sz w:val="15"/>
        </w:rPr>
        <w:t>previous</w:t>
      </w:r>
      <w:r>
        <w:rPr>
          <w:rFonts w:ascii="Arial"/>
          <w:i/>
          <w:color w:val="666666"/>
          <w:spacing w:val="-2"/>
          <w:sz w:val="15"/>
        </w:rPr>
        <w:t xml:space="preserve"> </w:t>
      </w:r>
      <w:r>
        <w:rPr>
          <w:rFonts w:ascii="Arial"/>
          <w:i/>
          <w:color w:val="666666"/>
          <w:spacing w:val="-4"/>
          <w:sz w:val="15"/>
        </w:rPr>
        <w:t>35%.</w:t>
      </w:r>
    </w:p>
    <w:p w14:paraId="5CE5DD13" w14:textId="77777777" w:rsidR="00F9164C" w:rsidRDefault="00000000">
      <w:pPr>
        <w:spacing w:before="138"/>
        <w:ind w:left="835"/>
        <w:rPr>
          <w:rFonts w:ascii="Arial"/>
          <w:i/>
          <w:sz w:val="15"/>
        </w:rPr>
      </w:pPr>
      <w:r>
        <w:rPr>
          <w:rFonts w:ascii="Arial"/>
          <w:i/>
          <w:color w:val="666666"/>
          <w:sz w:val="15"/>
        </w:rPr>
        <w:t>Grader</w:t>
      </w:r>
      <w:r>
        <w:rPr>
          <w:rFonts w:ascii="Arial"/>
          <w:i/>
          <w:color w:val="666666"/>
          <w:spacing w:val="-4"/>
          <w:sz w:val="15"/>
        </w:rPr>
        <w:t xml:space="preserve"> </w:t>
      </w:r>
      <w:r>
        <w:rPr>
          <w:rFonts w:ascii="Arial"/>
          <w:i/>
          <w:color w:val="666666"/>
          <w:sz w:val="15"/>
        </w:rPr>
        <w:t>evidence:</w:t>
      </w:r>
      <w:r>
        <w:rPr>
          <w:rFonts w:ascii="Arial"/>
          <w:i/>
          <w:color w:val="666666"/>
          <w:spacing w:val="-5"/>
          <w:sz w:val="15"/>
        </w:rPr>
        <w:t xml:space="preserve"> </w:t>
      </w:r>
      <w:r>
        <w:rPr>
          <w:rFonts w:ascii="Arial"/>
          <w:i/>
          <w:color w:val="666666"/>
          <w:sz w:val="15"/>
        </w:rPr>
        <w:t>Thursday</w:t>
      </w:r>
      <w:r>
        <w:rPr>
          <w:rFonts w:ascii="Arial"/>
          <w:i/>
          <w:color w:val="666666"/>
          <w:spacing w:val="-4"/>
          <w:sz w:val="15"/>
        </w:rPr>
        <w:t xml:space="preserve"> </w:t>
      </w:r>
      <w:r>
        <w:rPr>
          <w:rFonts w:ascii="Arial"/>
          <w:i/>
          <w:color w:val="666666"/>
          <w:sz w:val="15"/>
        </w:rPr>
        <w:t>grading</w:t>
      </w:r>
      <w:r>
        <w:rPr>
          <w:rFonts w:ascii="Arial"/>
          <w:i/>
          <w:color w:val="666666"/>
          <w:spacing w:val="-2"/>
          <w:sz w:val="15"/>
        </w:rPr>
        <w:t xml:space="preserve"> feedback.</w:t>
      </w:r>
    </w:p>
    <w:p w14:paraId="795F17B0" w14:textId="77777777" w:rsidR="00F9164C" w:rsidRDefault="00F9164C">
      <w:pPr>
        <w:rPr>
          <w:rFonts w:ascii="Arial"/>
          <w:i/>
          <w:sz w:val="15"/>
        </w:rPr>
        <w:sectPr w:rsidR="00F9164C">
          <w:pgSz w:w="12240" w:h="15840"/>
          <w:pgMar w:top="1480" w:right="0" w:bottom="540" w:left="0" w:header="0" w:footer="313" w:gutter="0"/>
          <w:cols w:space="720"/>
        </w:sectPr>
      </w:pPr>
    </w:p>
    <w:p w14:paraId="501CA975" w14:textId="77777777" w:rsidR="00F9164C" w:rsidRDefault="00000000">
      <w:pPr>
        <w:ind w:left="1920"/>
        <w:rPr>
          <w:rFonts w:ascii="Arial"/>
          <w:sz w:val="20"/>
        </w:rPr>
      </w:pPr>
      <w:r>
        <w:rPr>
          <w:rFonts w:ascii="Arial"/>
          <w:noProof/>
          <w:sz w:val="20"/>
        </w:rPr>
        <w:lastRenderedPageBreak/>
        <w:drawing>
          <wp:inline distT="0" distB="0" distL="0" distR="0" wp14:anchorId="553B220A" wp14:editId="5895AC34">
            <wp:extent cx="5300840" cy="7124700"/>
            <wp:effectExtent l="0" t="0" r="0" b="0"/>
            <wp:docPr id="93" name="Image 9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3" name="Image 93"/>
                    <pic:cNvPicPr/>
                  </pic:nvPicPr>
                  <pic:blipFill>
                    <a:blip r:embed="rId75" cstate="print"/>
                    <a:stretch>
                      <a:fillRect/>
                    </a:stretch>
                  </pic:blipFill>
                  <pic:spPr>
                    <a:xfrm>
                      <a:off x="0" y="0"/>
                      <a:ext cx="5300840" cy="7124700"/>
                    </a:xfrm>
                    <a:prstGeom prst="rect">
                      <a:avLst/>
                    </a:prstGeom>
                  </pic:spPr>
                </pic:pic>
              </a:graphicData>
            </a:graphic>
          </wp:inline>
        </w:drawing>
      </w:r>
    </w:p>
    <w:p w14:paraId="769DC458" w14:textId="77777777" w:rsidR="00F9164C" w:rsidRDefault="00F9164C">
      <w:pPr>
        <w:pStyle w:val="BodyText"/>
        <w:spacing w:before="85"/>
        <w:rPr>
          <w:rFonts w:ascii="Arial"/>
          <w:i/>
          <w:sz w:val="15"/>
        </w:rPr>
      </w:pPr>
    </w:p>
    <w:p w14:paraId="1D8251D1" w14:textId="77777777" w:rsidR="00F9164C" w:rsidRDefault="00000000">
      <w:pPr>
        <w:spacing w:before="1"/>
        <w:ind w:left="11" w:right="5"/>
        <w:jc w:val="center"/>
        <w:rPr>
          <w:rFonts w:ascii="Arial"/>
          <w:i/>
          <w:sz w:val="15"/>
        </w:rPr>
      </w:pPr>
      <w:r>
        <w:rPr>
          <w:rFonts w:ascii="Arial"/>
          <w:i/>
          <w:color w:val="666666"/>
          <w:sz w:val="15"/>
        </w:rPr>
        <w:t>The</w:t>
      </w:r>
      <w:r>
        <w:rPr>
          <w:rFonts w:ascii="Arial"/>
          <w:i/>
          <w:color w:val="666666"/>
          <w:spacing w:val="-2"/>
          <w:sz w:val="15"/>
        </w:rPr>
        <w:t xml:space="preserve"> </w:t>
      </w:r>
      <w:r>
        <w:rPr>
          <w:rFonts w:ascii="Arial"/>
          <w:i/>
          <w:color w:val="666666"/>
          <w:sz w:val="15"/>
        </w:rPr>
        <w:t>grader</w:t>
      </w:r>
      <w:r>
        <w:rPr>
          <w:rFonts w:ascii="Arial"/>
          <w:i/>
          <w:color w:val="666666"/>
          <w:spacing w:val="-3"/>
          <w:sz w:val="15"/>
        </w:rPr>
        <w:t xml:space="preserve"> </w:t>
      </w:r>
      <w:r>
        <w:rPr>
          <w:rFonts w:ascii="Arial"/>
          <w:i/>
          <w:color w:val="666666"/>
          <w:sz w:val="15"/>
        </w:rPr>
        <w:t>requires</w:t>
      </w:r>
      <w:r>
        <w:rPr>
          <w:rFonts w:ascii="Arial"/>
          <w:i/>
          <w:color w:val="666666"/>
          <w:spacing w:val="-3"/>
          <w:sz w:val="15"/>
        </w:rPr>
        <w:t xml:space="preserve"> </w:t>
      </w:r>
      <w:r>
        <w:rPr>
          <w:rFonts w:ascii="Arial"/>
          <w:i/>
          <w:color w:val="666666"/>
          <w:sz w:val="15"/>
        </w:rPr>
        <w:t>the</w:t>
      </w:r>
      <w:r>
        <w:rPr>
          <w:rFonts w:ascii="Arial"/>
          <w:i/>
          <w:color w:val="666666"/>
          <w:spacing w:val="-2"/>
          <w:sz w:val="15"/>
        </w:rPr>
        <w:t xml:space="preserve"> </w:t>
      </w:r>
      <w:r>
        <w:rPr>
          <w:rFonts w:ascii="Arial"/>
          <w:i/>
          <w:color w:val="666666"/>
          <w:sz w:val="15"/>
        </w:rPr>
        <w:t>hidden</w:t>
      </w:r>
      <w:r>
        <w:rPr>
          <w:rFonts w:ascii="Arial"/>
          <w:i/>
          <w:color w:val="666666"/>
          <w:spacing w:val="-2"/>
          <w:sz w:val="15"/>
        </w:rPr>
        <w:t xml:space="preserve"> </w:t>
      </w:r>
      <w:r>
        <w:rPr>
          <w:rFonts w:ascii="Arial"/>
          <w:i/>
          <w:color w:val="666666"/>
          <w:sz w:val="15"/>
        </w:rPr>
        <w:t>EF</w:t>
      </w:r>
      <w:r>
        <w:rPr>
          <w:rFonts w:ascii="Arial"/>
          <w:i/>
          <w:color w:val="666666"/>
          <w:spacing w:val="-5"/>
          <w:sz w:val="15"/>
        </w:rPr>
        <w:t xml:space="preserve"> </w:t>
      </w:r>
      <w:r>
        <w:rPr>
          <w:rFonts w:ascii="Arial"/>
          <w:i/>
          <w:color w:val="666666"/>
          <w:sz w:val="15"/>
        </w:rPr>
        <w:t>trend</w:t>
      </w:r>
      <w:r>
        <w:rPr>
          <w:rFonts w:ascii="Arial"/>
          <w:i/>
          <w:color w:val="666666"/>
          <w:spacing w:val="-2"/>
          <w:sz w:val="15"/>
        </w:rPr>
        <w:t xml:space="preserve"> </w:t>
      </w:r>
      <w:r>
        <w:rPr>
          <w:rFonts w:ascii="Arial"/>
          <w:i/>
          <w:color w:val="666666"/>
          <w:sz w:val="15"/>
        </w:rPr>
        <w:t>and</w:t>
      </w:r>
      <w:r>
        <w:rPr>
          <w:rFonts w:ascii="Arial"/>
          <w:i/>
          <w:color w:val="666666"/>
          <w:spacing w:val="-2"/>
          <w:sz w:val="15"/>
        </w:rPr>
        <w:t xml:space="preserve"> </w:t>
      </w:r>
      <w:proofErr w:type="spellStart"/>
      <w:r>
        <w:rPr>
          <w:rFonts w:ascii="Arial"/>
          <w:i/>
          <w:color w:val="666666"/>
          <w:sz w:val="15"/>
        </w:rPr>
        <w:t>HFimpEF</w:t>
      </w:r>
      <w:proofErr w:type="spellEnd"/>
      <w:r>
        <w:rPr>
          <w:rFonts w:ascii="Arial"/>
          <w:i/>
          <w:color w:val="666666"/>
          <w:spacing w:val="-4"/>
          <w:sz w:val="15"/>
        </w:rPr>
        <w:t xml:space="preserve"> </w:t>
      </w:r>
      <w:r>
        <w:rPr>
          <w:rFonts w:ascii="Arial"/>
          <w:i/>
          <w:color w:val="666666"/>
          <w:spacing w:val="-2"/>
          <w:sz w:val="15"/>
        </w:rPr>
        <w:t>interpretation.</w:t>
      </w:r>
    </w:p>
    <w:p w14:paraId="2B897D7E" w14:textId="77777777" w:rsidR="00F9164C" w:rsidRDefault="00F9164C">
      <w:pPr>
        <w:pStyle w:val="BodyText"/>
        <w:spacing w:before="13"/>
        <w:rPr>
          <w:rFonts w:ascii="Arial"/>
          <w:i/>
          <w:sz w:val="15"/>
        </w:rPr>
      </w:pPr>
    </w:p>
    <w:p w14:paraId="54A017F3" w14:textId="77777777" w:rsidR="00F9164C" w:rsidRDefault="00000000">
      <w:pPr>
        <w:pStyle w:val="Heading8"/>
        <w:spacing w:before="0"/>
      </w:pPr>
      <w:r>
        <w:rPr>
          <w:color w:val="17365D"/>
        </w:rPr>
        <w:t>Issue</w:t>
      </w:r>
      <w:r>
        <w:rPr>
          <w:color w:val="17365D"/>
          <w:spacing w:val="-6"/>
        </w:rPr>
        <w:t xml:space="preserve"> </w:t>
      </w:r>
      <w:r>
        <w:rPr>
          <w:color w:val="17365D"/>
        </w:rPr>
        <w:t>2.</w:t>
      </w:r>
      <w:r>
        <w:rPr>
          <w:color w:val="17365D"/>
          <w:spacing w:val="1"/>
        </w:rPr>
        <w:t xml:space="preserve"> </w:t>
      </w:r>
      <w:r>
        <w:rPr>
          <w:color w:val="17365D"/>
        </w:rPr>
        <w:t>Medication agents</w:t>
      </w:r>
      <w:r>
        <w:rPr>
          <w:color w:val="17365D"/>
          <w:spacing w:val="-3"/>
        </w:rPr>
        <w:t xml:space="preserve"> </w:t>
      </w:r>
      <w:r>
        <w:rPr>
          <w:color w:val="17365D"/>
        </w:rPr>
        <w:t>and doses</w:t>
      </w:r>
      <w:r>
        <w:rPr>
          <w:color w:val="17365D"/>
          <w:spacing w:val="-3"/>
        </w:rPr>
        <w:t xml:space="preserve"> </w:t>
      </w:r>
      <w:r>
        <w:rPr>
          <w:color w:val="17365D"/>
        </w:rPr>
        <w:t>in</w:t>
      </w:r>
      <w:r>
        <w:rPr>
          <w:color w:val="17365D"/>
          <w:spacing w:val="1"/>
        </w:rPr>
        <w:t xml:space="preserve"> </w:t>
      </w:r>
      <w:r>
        <w:rPr>
          <w:color w:val="17365D"/>
        </w:rPr>
        <w:t>the</w:t>
      </w:r>
      <w:r>
        <w:rPr>
          <w:color w:val="17365D"/>
          <w:spacing w:val="-4"/>
        </w:rPr>
        <w:t xml:space="preserve"> </w:t>
      </w:r>
      <w:r>
        <w:rPr>
          <w:color w:val="17365D"/>
        </w:rPr>
        <w:t>live</w:t>
      </w:r>
      <w:r>
        <w:rPr>
          <w:color w:val="17365D"/>
          <w:spacing w:val="-8"/>
        </w:rPr>
        <w:t xml:space="preserve"> </w:t>
      </w:r>
      <w:r>
        <w:rPr>
          <w:color w:val="17365D"/>
        </w:rPr>
        <w:t>Thursday</w:t>
      </w:r>
      <w:r>
        <w:rPr>
          <w:color w:val="17365D"/>
          <w:spacing w:val="-3"/>
        </w:rPr>
        <w:t xml:space="preserve"> </w:t>
      </w:r>
      <w:r>
        <w:rPr>
          <w:color w:val="17365D"/>
        </w:rPr>
        <w:t>EMR</w:t>
      </w:r>
      <w:r>
        <w:rPr>
          <w:color w:val="17365D"/>
          <w:spacing w:val="-4"/>
        </w:rPr>
        <w:t xml:space="preserve"> </w:t>
      </w:r>
      <w:r>
        <w:rPr>
          <w:color w:val="17365D"/>
        </w:rPr>
        <w:t>do</w:t>
      </w:r>
      <w:r>
        <w:rPr>
          <w:color w:val="17365D"/>
          <w:spacing w:val="1"/>
        </w:rPr>
        <w:t xml:space="preserve"> </w:t>
      </w:r>
      <w:r>
        <w:rPr>
          <w:color w:val="17365D"/>
        </w:rPr>
        <w:t>not</w:t>
      </w:r>
      <w:r>
        <w:rPr>
          <w:color w:val="17365D"/>
          <w:spacing w:val="-6"/>
        </w:rPr>
        <w:t xml:space="preserve"> </w:t>
      </w:r>
      <w:r>
        <w:rPr>
          <w:color w:val="17365D"/>
        </w:rPr>
        <w:t>match the</w:t>
      </w:r>
      <w:r>
        <w:rPr>
          <w:color w:val="17365D"/>
          <w:spacing w:val="-3"/>
        </w:rPr>
        <w:t xml:space="preserve"> </w:t>
      </w:r>
      <w:r>
        <w:rPr>
          <w:color w:val="17365D"/>
        </w:rPr>
        <w:t>grader</w:t>
      </w:r>
      <w:r>
        <w:rPr>
          <w:color w:val="17365D"/>
          <w:spacing w:val="-3"/>
        </w:rPr>
        <w:t xml:space="preserve"> </w:t>
      </w:r>
      <w:r>
        <w:rPr>
          <w:color w:val="17365D"/>
          <w:spacing w:val="-4"/>
        </w:rPr>
        <w:t>case</w:t>
      </w:r>
    </w:p>
    <w:p w14:paraId="1CC3A291" w14:textId="77777777" w:rsidR="00F9164C" w:rsidRDefault="00000000">
      <w:pPr>
        <w:pStyle w:val="BodyText"/>
        <w:spacing w:before="112" w:line="242" w:lineRule="auto"/>
        <w:ind w:left="835" w:right="871"/>
      </w:pPr>
      <w:r>
        <w:rPr>
          <w:rFonts w:ascii="Arial"/>
          <w:b/>
          <w:color w:val="17365D"/>
        </w:rPr>
        <w:t>What</w:t>
      </w:r>
      <w:r>
        <w:rPr>
          <w:rFonts w:ascii="Arial"/>
          <w:b/>
          <w:color w:val="17365D"/>
          <w:spacing w:val="-2"/>
        </w:rPr>
        <w:t xml:space="preserve"> </w:t>
      </w:r>
      <w:r>
        <w:rPr>
          <w:rFonts w:ascii="Arial"/>
          <w:b/>
          <w:color w:val="17365D"/>
        </w:rPr>
        <w:t>the</w:t>
      </w:r>
      <w:r>
        <w:rPr>
          <w:rFonts w:ascii="Arial"/>
          <w:b/>
          <w:color w:val="17365D"/>
          <w:spacing w:val="-3"/>
        </w:rPr>
        <w:t xml:space="preserve"> </w:t>
      </w:r>
      <w:r>
        <w:rPr>
          <w:rFonts w:ascii="Arial"/>
          <w:b/>
          <w:color w:val="17365D"/>
        </w:rPr>
        <w:t>student</w:t>
      </w:r>
      <w:r>
        <w:rPr>
          <w:rFonts w:ascii="Arial"/>
          <w:b/>
          <w:color w:val="17365D"/>
          <w:spacing w:val="-2"/>
        </w:rPr>
        <w:t xml:space="preserve"> </w:t>
      </w:r>
      <w:r>
        <w:rPr>
          <w:rFonts w:ascii="Arial"/>
          <w:b/>
          <w:color w:val="17365D"/>
        </w:rPr>
        <w:t>saw or</w:t>
      </w:r>
      <w:r>
        <w:rPr>
          <w:rFonts w:ascii="Arial"/>
          <w:b/>
          <w:color w:val="17365D"/>
          <w:spacing w:val="-2"/>
        </w:rPr>
        <w:t xml:space="preserve"> </w:t>
      </w:r>
      <w:r>
        <w:rPr>
          <w:rFonts w:ascii="Arial"/>
          <w:b/>
          <w:color w:val="17365D"/>
        </w:rPr>
        <w:t>heard:</w:t>
      </w:r>
      <w:r>
        <w:rPr>
          <w:rFonts w:ascii="Arial"/>
          <w:b/>
          <w:color w:val="17365D"/>
          <w:spacing w:val="-2"/>
        </w:rPr>
        <w:t xml:space="preserve"> </w:t>
      </w:r>
      <w:r>
        <w:t>The</w:t>
      </w:r>
      <w:r>
        <w:rPr>
          <w:spacing w:val="-2"/>
        </w:rPr>
        <w:t xml:space="preserve"> </w:t>
      </w:r>
      <w:r>
        <w:t>live</w:t>
      </w:r>
      <w:r>
        <w:rPr>
          <w:spacing w:val="-3"/>
        </w:rPr>
        <w:t xml:space="preserve"> </w:t>
      </w:r>
      <w:r>
        <w:t>Thursday</w:t>
      </w:r>
      <w:r>
        <w:rPr>
          <w:spacing w:val="-2"/>
        </w:rPr>
        <w:t xml:space="preserve"> </w:t>
      </w:r>
      <w:r>
        <w:t>medication</w:t>
      </w:r>
      <w:r>
        <w:rPr>
          <w:spacing w:val="-8"/>
        </w:rPr>
        <w:t xml:space="preserve"> </w:t>
      </w:r>
      <w:r>
        <w:t>list</w:t>
      </w:r>
      <w:r>
        <w:rPr>
          <w:spacing w:val="-2"/>
        </w:rPr>
        <w:t xml:space="preserve"> </w:t>
      </w:r>
      <w:r>
        <w:t>shows</w:t>
      </w:r>
      <w:r>
        <w:rPr>
          <w:spacing w:val="-3"/>
        </w:rPr>
        <w:t xml:space="preserve"> </w:t>
      </w:r>
      <w:r>
        <w:t>sacubitril/valsartan</w:t>
      </w:r>
      <w:r>
        <w:rPr>
          <w:spacing w:val="-2"/>
        </w:rPr>
        <w:t xml:space="preserve"> </w:t>
      </w:r>
      <w:r>
        <w:t>24/26</w:t>
      </w:r>
      <w:r>
        <w:rPr>
          <w:spacing w:val="-3"/>
        </w:rPr>
        <w:t xml:space="preserve"> </w:t>
      </w:r>
      <w:r>
        <w:t>mg</w:t>
      </w:r>
      <w:r>
        <w:rPr>
          <w:spacing w:val="-2"/>
        </w:rPr>
        <w:t xml:space="preserve"> </w:t>
      </w:r>
      <w:r>
        <w:t>twice</w:t>
      </w:r>
      <w:r>
        <w:rPr>
          <w:spacing w:val="-3"/>
        </w:rPr>
        <w:t xml:space="preserve"> </w:t>
      </w:r>
      <w:r>
        <w:t>daily,</w:t>
      </w:r>
      <w:r>
        <w:rPr>
          <w:spacing w:val="-2"/>
        </w:rPr>
        <w:t xml:space="preserve"> </w:t>
      </w:r>
      <w:r>
        <w:t>carvedilol</w:t>
      </w:r>
      <w:r>
        <w:rPr>
          <w:spacing w:val="-3"/>
        </w:rPr>
        <w:t xml:space="preserve"> </w:t>
      </w:r>
      <w:r>
        <w:t>3.125 mg twice daily, spironolactone 25 mg daily, dapagliflozin 10 mg daily, and atorvastatin 40 mg daily.</w:t>
      </w:r>
    </w:p>
    <w:p w14:paraId="18404DA0" w14:textId="77777777" w:rsidR="00F9164C" w:rsidRDefault="00000000">
      <w:pPr>
        <w:pStyle w:val="BodyText"/>
        <w:spacing w:before="87" w:line="242" w:lineRule="auto"/>
        <w:ind w:left="835" w:right="871"/>
      </w:pPr>
      <w:r>
        <w:rPr>
          <w:rFonts w:ascii="Arial"/>
          <w:b/>
          <w:color w:val="17365D"/>
        </w:rPr>
        <w:t>What</w:t>
      </w:r>
      <w:r>
        <w:rPr>
          <w:rFonts w:ascii="Arial"/>
          <w:b/>
          <w:color w:val="17365D"/>
          <w:spacing w:val="-3"/>
        </w:rPr>
        <w:t xml:space="preserve"> </w:t>
      </w:r>
      <w:r>
        <w:rPr>
          <w:rFonts w:ascii="Arial"/>
          <w:b/>
          <w:color w:val="17365D"/>
        </w:rPr>
        <w:t>the</w:t>
      </w:r>
      <w:r>
        <w:rPr>
          <w:rFonts w:ascii="Arial"/>
          <w:b/>
          <w:color w:val="17365D"/>
          <w:spacing w:val="-4"/>
        </w:rPr>
        <w:t xml:space="preserve"> </w:t>
      </w:r>
      <w:r>
        <w:rPr>
          <w:rFonts w:ascii="Arial"/>
          <w:b/>
          <w:color w:val="17365D"/>
        </w:rPr>
        <w:t>grader</w:t>
      </w:r>
      <w:r>
        <w:rPr>
          <w:rFonts w:ascii="Arial"/>
          <w:b/>
          <w:color w:val="17365D"/>
          <w:spacing w:val="-3"/>
        </w:rPr>
        <w:t xml:space="preserve"> </w:t>
      </w:r>
      <w:r>
        <w:rPr>
          <w:rFonts w:ascii="Arial"/>
          <w:b/>
          <w:color w:val="17365D"/>
        </w:rPr>
        <w:t>expected:</w:t>
      </w:r>
      <w:r>
        <w:rPr>
          <w:rFonts w:ascii="Arial"/>
          <w:b/>
          <w:color w:val="17365D"/>
          <w:spacing w:val="-3"/>
        </w:rPr>
        <w:t xml:space="preserve"> </w:t>
      </w:r>
      <w:r>
        <w:t>The</w:t>
      </w:r>
      <w:r>
        <w:rPr>
          <w:spacing w:val="-3"/>
        </w:rPr>
        <w:t xml:space="preserve"> </w:t>
      </w:r>
      <w:r>
        <w:t>official</w:t>
      </w:r>
      <w:r>
        <w:rPr>
          <w:spacing w:val="-3"/>
        </w:rPr>
        <w:t xml:space="preserve"> </w:t>
      </w:r>
      <w:r>
        <w:t>answer</w:t>
      </w:r>
      <w:r>
        <w:rPr>
          <w:spacing w:val="-3"/>
        </w:rPr>
        <w:t xml:space="preserve"> </w:t>
      </w:r>
      <w:r>
        <w:t>key</w:t>
      </w:r>
      <w:r>
        <w:rPr>
          <w:spacing w:val="-4"/>
        </w:rPr>
        <w:t xml:space="preserve"> </w:t>
      </w:r>
      <w:r>
        <w:t>and</w:t>
      </w:r>
      <w:r>
        <w:rPr>
          <w:spacing w:val="-3"/>
        </w:rPr>
        <w:t xml:space="preserve"> </w:t>
      </w:r>
      <w:r>
        <w:t>grader</w:t>
      </w:r>
      <w:r>
        <w:rPr>
          <w:spacing w:val="-3"/>
        </w:rPr>
        <w:t xml:space="preserve"> </w:t>
      </w:r>
      <w:r>
        <w:t>expect</w:t>
      </w:r>
      <w:r>
        <w:rPr>
          <w:spacing w:val="-4"/>
        </w:rPr>
        <w:t xml:space="preserve"> </w:t>
      </w:r>
      <w:r>
        <w:t>sacubitril/valsartan</w:t>
      </w:r>
      <w:r>
        <w:rPr>
          <w:spacing w:val="-3"/>
        </w:rPr>
        <w:t xml:space="preserve"> </w:t>
      </w:r>
      <w:r>
        <w:t>97/103</w:t>
      </w:r>
      <w:r>
        <w:rPr>
          <w:spacing w:val="-3"/>
        </w:rPr>
        <w:t xml:space="preserve"> </w:t>
      </w:r>
      <w:r>
        <w:t>mg</w:t>
      </w:r>
      <w:r>
        <w:rPr>
          <w:spacing w:val="-3"/>
        </w:rPr>
        <w:t xml:space="preserve"> </w:t>
      </w:r>
      <w:r>
        <w:t>twice</w:t>
      </w:r>
      <w:r>
        <w:rPr>
          <w:spacing w:val="-4"/>
        </w:rPr>
        <w:t xml:space="preserve"> </w:t>
      </w:r>
      <w:r>
        <w:t>daily,</w:t>
      </w:r>
      <w:r>
        <w:rPr>
          <w:spacing w:val="-3"/>
        </w:rPr>
        <w:t xml:space="preserve"> </w:t>
      </w:r>
      <w:r>
        <w:t>metoprolol succinate 100 mg daily, empagliflozin 10 mg daily, spironolactone 25 mg daily, and atorvastatin 40 mg daily.</w:t>
      </w:r>
    </w:p>
    <w:p w14:paraId="75EEA865" w14:textId="77777777" w:rsidR="00F9164C" w:rsidRDefault="00000000">
      <w:pPr>
        <w:pStyle w:val="BodyText"/>
        <w:spacing w:before="82" w:line="249" w:lineRule="auto"/>
        <w:ind w:left="835" w:right="871"/>
      </w:pPr>
      <w:r>
        <w:rPr>
          <w:rFonts w:ascii="Arial"/>
          <w:b/>
          <w:color w:val="17365D"/>
        </w:rPr>
        <w:t>Why</w:t>
      </w:r>
      <w:r>
        <w:rPr>
          <w:rFonts w:ascii="Arial"/>
          <w:b/>
          <w:color w:val="17365D"/>
          <w:spacing w:val="-2"/>
        </w:rPr>
        <w:t xml:space="preserve"> </w:t>
      </w:r>
      <w:r>
        <w:rPr>
          <w:rFonts w:ascii="Arial"/>
          <w:b/>
          <w:color w:val="17365D"/>
        </w:rPr>
        <w:t>this</w:t>
      </w:r>
      <w:r>
        <w:rPr>
          <w:rFonts w:ascii="Arial"/>
          <w:b/>
          <w:color w:val="17365D"/>
          <w:spacing w:val="-3"/>
        </w:rPr>
        <w:t xml:space="preserve"> </w:t>
      </w:r>
      <w:r>
        <w:rPr>
          <w:rFonts w:ascii="Arial"/>
          <w:b/>
          <w:color w:val="17365D"/>
        </w:rPr>
        <w:t>is</w:t>
      </w:r>
      <w:r>
        <w:rPr>
          <w:rFonts w:ascii="Arial"/>
          <w:b/>
          <w:color w:val="17365D"/>
          <w:spacing w:val="-2"/>
        </w:rPr>
        <w:t xml:space="preserve"> </w:t>
      </w:r>
      <w:r>
        <w:rPr>
          <w:rFonts w:ascii="Arial"/>
          <w:b/>
          <w:color w:val="17365D"/>
        </w:rPr>
        <w:t>a</w:t>
      </w:r>
      <w:r>
        <w:rPr>
          <w:rFonts w:ascii="Arial"/>
          <w:b/>
          <w:color w:val="17365D"/>
          <w:spacing w:val="-3"/>
        </w:rPr>
        <w:t xml:space="preserve"> </w:t>
      </w:r>
      <w:r>
        <w:rPr>
          <w:rFonts w:ascii="Arial"/>
          <w:b/>
          <w:color w:val="17365D"/>
        </w:rPr>
        <w:t>problem:</w:t>
      </w:r>
      <w:r>
        <w:rPr>
          <w:rFonts w:ascii="Arial"/>
          <w:b/>
          <w:color w:val="17365D"/>
          <w:spacing w:val="-1"/>
        </w:rPr>
        <w:t xml:space="preserve"> </w:t>
      </w:r>
      <w:r>
        <w:t>The</w:t>
      </w:r>
      <w:r>
        <w:rPr>
          <w:spacing w:val="-2"/>
        </w:rPr>
        <w:t xml:space="preserve"> </w:t>
      </w:r>
      <w:r>
        <w:t>student</w:t>
      </w:r>
      <w:r>
        <w:rPr>
          <w:spacing w:val="-2"/>
        </w:rPr>
        <w:t xml:space="preserve"> </w:t>
      </w:r>
      <w:r>
        <w:t>is</w:t>
      </w:r>
      <w:r>
        <w:rPr>
          <w:spacing w:val="-2"/>
        </w:rPr>
        <w:t xml:space="preserve"> </w:t>
      </w:r>
      <w:r>
        <w:t>penalized</w:t>
      </w:r>
      <w:r>
        <w:rPr>
          <w:spacing w:val="-2"/>
        </w:rPr>
        <w:t xml:space="preserve"> </w:t>
      </w:r>
      <w:r>
        <w:t>for</w:t>
      </w:r>
      <w:r>
        <w:rPr>
          <w:spacing w:val="-2"/>
        </w:rPr>
        <w:t xml:space="preserve"> </w:t>
      </w:r>
      <w:r>
        <w:t>accurately</w:t>
      </w:r>
      <w:r>
        <w:rPr>
          <w:spacing w:val="-2"/>
        </w:rPr>
        <w:t xml:space="preserve"> </w:t>
      </w:r>
      <w:r>
        <w:t>documenting</w:t>
      </w:r>
      <w:r>
        <w:rPr>
          <w:spacing w:val="-3"/>
        </w:rPr>
        <w:t xml:space="preserve"> </w:t>
      </w:r>
      <w:r>
        <w:t>the</w:t>
      </w:r>
      <w:r>
        <w:rPr>
          <w:spacing w:val="-2"/>
        </w:rPr>
        <w:t xml:space="preserve"> </w:t>
      </w:r>
      <w:r>
        <w:t>live</w:t>
      </w:r>
      <w:r>
        <w:rPr>
          <w:spacing w:val="-2"/>
        </w:rPr>
        <w:t xml:space="preserve"> </w:t>
      </w:r>
      <w:r>
        <w:t>medication</w:t>
      </w:r>
      <w:r>
        <w:rPr>
          <w:spacing w:val="-2"/>
        </w:rPr>
        <w:t xml:space="preserve"> </w:t>
      </w:r>
      <w:r>
        <w:t>list.</w:t>
      </w:r>
      <w:r>
        <w:rPr>
          <w:spacing w:val="-3"/>
        </w:rPr>
        <w:t xml:space="preserve"> </w:t>
      </w:r>
      <w:r>
        <w:t>The</w:t>
      </w:r>
      <w:r>
        <w:rPr>
          <w:spacing w:val="-2"/>
        </w:rPr>
        <w:t xml:space="preserve"> </w:t>
      </w:r>
      <w:r>
        <w:t>differences</w:t>
      </w:r>
      <w:r>
        <w:rPr>
          <w:spacing w:val="-2"/>
        </w:rPr>
        <w:t xml:space="preserve"> </w:t>
      </w:r>
      <w:r>
        <w:t>are</w:t>
      </w:r>
      <w:r>
        <w:rPr>
          <w:spacing w:val="-3"/>
        </w:rPr>
        <w:t xml:space="preserve"> </w:t>
      </w:r>
      <w:r>
        <w:t>clinically important because they change dose optimization, heart rate control, tolerability, and counseling.</w:t>
      </w:r>
    </w:p>
    <w:p w14:paraId="5FBF3083" w14:textId="77777777" w:rsidR="00F9164C" w:rsidRDefault="00F9164C">
      <w:pPr>
        <w:pStyle w:val="BodyText"/>
        <w:spacing w:line="249" w:lineRule="auto"/>
        <w:sectPr w:rsidR="00F9164C">
          <w:pgSz w:w="12240" w:h="15840"/>
          <w:pgMar w:top="1040" w:right="0" w:bottom="540" w:left="0" w:header="0" w:footer="313" w:gutter="0"/>
          <w:cols w:space="720"/>
        </w:sectPr>
      </w:pPr>
    </w:p>
    <w:p w14:paraId="44B4FB50" w14:textId="77777777" w:rsidR="00F9164C" w:rsidRDefault="00000000">
      <w:pPr>
        <w:pStyle w:val="BodyText"/>
        <w:spacing w:before="71" w:line="249" w:lineRule="auto"/>
        <w:ind w:left="835" w:right="871"/>
      </w:pPr>
      <w:r>
        <w:rPr>
          <w:rFonts w:ascii="Arial"/>
          <w:b/>
          <w:color w:val="17365D"/>
        </w:rPr>
        <w:lastRenderedPageBreak/>
        <w:t>Suggested</w:t>
      </w:r>
      <w:r>
        <w:rPr>
          <w:rFonts w:ascii="Arial"/>
          <w:b/>
          <w:color w:val="17365D"/>
          <w:spacing w:val="-3"/>
        </w:rPr>
        <w:t xml:space="preserve"> </w:t>
      </w:r>
      <w:r>
        <w:rPr>
          <w:rFonts w:ascii="Arial"/>
          <w:b/>
          <w:color w:val="17365D"/>
        </w:rPr>
        <w:t>fix:</w:t>
      </w:r>
      <w:r>
        <w:rPr>
          <w:rFonts w:ascii="Arial"/>
          <w:b/>
          <w:color w:val="17365D"/>
          <w:spacing w:val="-2"/>
        </w:rPr>
        <w:t xml:space="preserve"> </w:t>
      </w:r>
      <w:r>
        <w:t>Make</w:t>
      </w:r>
      <w:r>
        <w:rPr>
          <w:spacing w:val="-2"/>
        </w:rPr>
        <w:t xml:space="preserve"> </w:t>
      </w:r>
      <w:r>
        <w:t>the</w:t>
      </w:r>
      <w:r>
        <w:rPr>
          <w:spacing w:val="-2"/>
        </w:rPr>
        <w:t xml:space="preserve"> </w:t>
      </w:r>
      <w:r>
        <w:t>Thursday</w:t>
      </w:r>
      <w:r>
        <w:rPr>
          <w:spacing w:val="-2"/>
        </w:rPr>
        <w:t xml:space="preserve"> </w:t>
      </w:r>
      <w:r>
        <w:t>EMR</w:t>
      </w:r>
      <w:r>
        <w:rPr>
          <w:spacing w:val="-2"/>
        </w:rPr>
        <w:t xml:space="preserve"> </w:t>
      </w:r>
      <w:r>
        <w:t>and</w:t>
      </w:r>
      <w:r>
        <w:rPr>
          <w:spacing w:val="-3"/>
        </w:rPr>
        <w:t xml:space="preserve"> </w:t>
      </w:r>
      <w:r>
        <w:t>grader</w:t>
      </w:r>
      <w:r>
        <w:rPr>
          <w:spacing w:val="-2"/>
        </w:rPr>
        <w:t xml:space="preserve"> </w:t>
      </w:r>
      <w:r>
        <w:t>use</w:t>
      </w:r>
      <w:r>
        <w:rPr>
          <w:spacing w:val="-2"/>
        </w:rPr>
        <w:t xml:space="preserve"> </w:t>
      </w:r>
      <w:r>
        <w:t>the</w:t>
      </w:r>
      <w:r>
        <w:rPr>
          <w:spacing w:val="-2"/>
        </w:rPr>
        <w:t xml:space="preserve"> </w:t>
      </w:r>
      <w:r>
        <w:t>same</w:t>
      </w:r>
      <w:r>
        <w:rPr>
          <w:spacing w:val="-2"/>
        </w:rPr>
        <w:t xml:space="preserve"> </w:t>
      </w:r>
      <w:r>
        <w:t>maintenance</w:t>
      </w:r>
      <w:r>
        <w:rPr>
          <w:spacing w:val="-2"/>
        </w:rPr>
        <w:t xml:space="preserve"> </w:t>
      </w:r>
      <w:r>
        <w:t>regimen.</w:t>
      </w:r>
      <w:r>
        <w:rPr>
          <w:spacing w:val="-2"/>
        </w:rPr>
        <w:t xml:space="preserve"> </w:t>
      </w:r>
      <w:r>
        <w:t>If</w:t>
      </w:r>
      <w:r>
        <w:rPr>
          <w:spacing w:val="-2"/>
        </w:rPr>
        <w:t xml:space="preserve"> </w:t>
      </w:r>
      <w:r>
        <w:t>the</w:t>
      </w:r>
      <w:r>
        <w:rPr>
          <w:spacing w:val="-3"/>
        </w:rPr>
        <w:t xml:space="preserve"> </w:t>
      </w:r>
      <w:r>
        <w:t>answer</w:t>
      </w:r>
      <w:r>
        <w:rPr>
          <w:spacing w:val="-2"/>
        </w:rPr>
        <w:t xml:space="preserve"> </w:t>
      </w:r>
      <w:r>
        <w:t>key</w:t>
      </w:r>
      <w:r>
        <w:rPr>
          <w:spacing w:val="-2"/>
        </w:rPr>
        <w:t xml:space="preserve"> </w:t>
      </w:r>
      <w:r>
        <w:t>regimen</w:t>
      </w:r>
      <w:r>
        <w:rPr>
          <w:spacing w:val="-2"/>
        </w:rPr>
        <w:t xml:space="preserve"> </w:t>
      </w:r>
      <w:r>
        <w:t>is</w:t>
      </w:r>
      <w:r>
        <w:rPr>
          <w:spacing w:val="-2"/>
        </w:rPr>
        <w:t xml:space="preserve"> </w:t>
      </w:r>
      <w:r>
        <w:t>intended, update the live medication list and AI patient medication memory to those exact agents and doses.</w:t>
      </w:r>
    </w:p>
    <w:p w14:paraId="6E1A1137" w14:textId="77777777" w:rsidR="00F9164C" w:rsidRDefault="00000000">
      <w:pPr>
        <w:spacing w:before="73"/>
        <w:ind w:left="835"/>
        <w:rPr>
          <w:rFonts w:ascii="Arial"/>
          <w:i/>
          <w:sz w:val="15"/>
        </w:rPr>
      </w:pPr>
      <w:r>
        <w:rPr>
          <w:rFonts w:ascii="Arial"/>
          <w:i/>
          <w:noProof/>
          <w:sz w:val="15"/>
        </w:rPr>
        <w:drawing>
          <wp:anchor distT="0" distB="0" distL="0" distR="0" simplePos="0" relativeHeight="487604224" behindDoc="1" locked="0" layoutInCell="1" allowOverlap="1" wp14:anchorId="00FC272D" wp14:editId="6477AC7B">
            <wp:simplePos x="0" y="0"/>
            <wp:positionH relativeFrom="page">
              <wp:posOffset>1028700</wp:posOffset>
            </wp:positionH>
            <wp:positionV relativeFrom="paragraph">
              <wp:posOffset>183563</wp:posOffset>
            </wp:positionV>
            <wp:extent cx="5726956" cy="4431982"/>
            <wp:effectExtent l="0" t="0" r="0" b="0"/>
            <wp:wrapTopAndBottom/>
            <wp:docPr id="94" name="Image 9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4" name="Image 94"/>
                    <pic:cNvPicPr/>
                  </pic:nvPicPr>
                  <pic:blipFill>
                    <a:blip r:embed="rId76" cstate="print"/>
                    <a:stretch>
                      <a:fillRect/>
                    </a:stretch>
                  </pic:blipFill>
                  <pic:spPr>
                    <a:xfrm>
                      <a:off x="0" y="0"/>
                      <a:ext cx="5726956" cy="4431982"/>
                    </a:xfrm>
                    <a:prstGeom prst="rect">
                      <a:avLst/>
                    </a:prstGeom>
                  </pic:spPr>
                </pic:pic>
              </a:graphicData>
            </a:graphic>
          </wp:anchor>
        </w:drawing>
      </w:r>
      <w:r>
        <w:rPr>
          <w:rFonts w:ascii="Arial"/>
          <w:i/>
          <w:color w:val="666666"/>
          <w:sz w:val="15"/>
        </w:rPr>
        <w:t>Evidence:</w:t>
      </w:r>
      <w:r>
        <w:rPr>
          <w:rFonts w:ascii="Arial"/>
          <w:i/>
          <w:color w:val="666666"/>
          <w:spacing w:val="-6"/>
          <w:sz w:val="15"/>
        </w:rPr>
        <w:t xml:space="preserve"> </w:t>
      </w:r>
      <w:r>
        <w:rPr>
          <w:rFonts w:ascii="Arial"/>
          <w:i/>
          <w:color w:val="666666"/>
          <w:sz w:val="15"/>
        </w:rPr>
        <w:t>Thursday</w:t>
      </w:r>
      <w:r>
        <w:rPr>
          <w:rFonts w:ascii="Arial"/>
          <w:i/>
          <w:color w:val="666666"/>
          <w:spacing w:val="-4"/>
          <w:sz w:val="15"/>
        </w:rPr>
        <w:t xml:space="preserve"> </w:t>
      </w:r>
      <w:r>
        <w:rPr>
          <w:rFonts w:ascii="Arial"/>
          <w:i/>
          <w:color w:val="666666"/>
          <w:sz w:val="15"/>
        </w:rPr>
        <w:t>live</w:t>
      </w:r>
      <w:r>
        <w:rPr>
          <w:rFonts w:ascii="Arial"/>
          <w:i/>
          <w:color w:val="666666"/>
          <w:spacing w:val="-3"/>
          <w:sz w:val="15"/>
        </w:rPr>
        <w:t xml:space="preserve"> </w:t>
      </w:r>
      <w:r>
        <w:rPr>
          <w:rFonts w:ascii="Arial"/>
          <w:i/>
          <w:color w:val="666666"/>
          <w:sz w:val="15"/>
        </w:rPr>
        <w:t>medication</w:t>
      </w:r>
      <w:r>
        <w:rPr>
          <w:rFonts w:ascii="Arial"/>
          <w:i/>
          <w:color w:val="666666"/>
          <w:spacing w:val="-3"/>
          <w:sz w:val="15"/>
        </w:rPr>
        <w:t xml:space="preserve"> </w:t>
      </w:r>
      <w:r>
        <w:rPr>
          <w:rFonts w:ascii="Arial"/>
          <w:i/>
          <w:color w:val="666666"/>
          <w:spacing w:val="-4"/>
          <w:sz w:val="15"/>
        </w:rPr>
        <w:t>list.</w:t>
      </w:r>
    </w:p>
    <w:p w14:paraId="79134D0F" w14:textId="77777777" w:rsidR="00F9164C" w:rsidRDefault="00000000">
      <w:pPr>
        <w:spacing w:before="62"/>
        <w:ind w:left="10" w:right="10"/>
        <w:jc w:val="center"/>
        <w:rPr>
          <w:rFonts w:ascii="Arial"/>
          <w:i/>
          <w:sz w:val="15"/>
        </w:rPr>
      </w:pPr>
      <w:r>
        <w:rPr>
          <w:rFonts w:ascii="Arial"/>
          <w:i/>
          <w:color w:val="666666"/>
          <w:sz w:val="15"/>
        </w:rPr>
        <w:t>The</w:t>
      </w:r>
      <w:r>
        <w:rPr>
          <w:rFonts w:ascii="Arial"/>
          <w:i/>
          <w:color w:val="666666"/>
          <w:spacing w:val="-6"/>
          <w:sz w:val="15"/>
        </w:rPr>
        <w:t xml:space="preserve"> </w:t>
      </w:r>
      <w:r>
        <w:rPr>
          <w:rFonts w:ascii="Arial"/>
          <w:i/>
          <w:color w:val="666666"/>
          <w:sz w:val="15"/>
        </w:rPr>
        <w:t>live</w:t>
      </w:r>
      <w:r>
        <w:rPr>
          <w:rFonts w:ascii="Arial"/>
          <w:i/>
          <w:color w:val="666666"/>
          <w:spacing w:val="-3"/>
          <w:sz w:val="15"/>
        </w:rPr>
        <w:t xml:space="preserve"> </w:t>
      </w:r>
      <w:r>
        <w:rPr>
          <w:rFonts w:ascii="Arial"/>
          <w:i/>
          <w:color w:val="666666"/>
          <w:sz w:val="15"/>
        </w:rPr>
        <w:t>Thursday</w:t>
      </w:r>
      <w:r>
        <w:rPr>
          <w:rFonts w:ascii="Arial"/>
          <w:i/>
          <w:color w:val="666666"/>
          <w:spacing w:val="-4"/>
          <w:sz w:val="15"/>
        </w:rPr>
        <w:t xml:space="preserve"> </w:t>
      </w:r>
      <w:r>
        <w:rPr>
          <w:rFonts w:ascii="Arial"/>
          <w:i/>
          <w:color w:val="666666"/>
          <w:sz w:val="15"/>
        </w:rPr>
        <w:t>EMR</w:t>
      </w:r>
      <w:r>
        <w:rPr>
          <w:rFonts w:ascii="Arial"/>
          <w:i/>
          <w:color w:val="666666"/>
          <w:spacing w:val="-3"/>
          <w:sz w:val="15"/>
        </w:rPr>
        <w:t xml:space="preserve"> </w:t>
      </w:r>
      <w:r>
        <w:rPr>
          <w:rFonts w:ascii="Arial"/>
          <w:i/>
          <w:color w:val="666666"/>
          <w:sz w:val="15"/>
        </w:rPr>
        <w:t>displays</w:t>
      </w:r>
      <w:r>
        <w:rPr>
          <w:rFonts w:ascii="Arial"/>
          <w:i/>
          <w:color w:val="666666"/>
          <w:spacing w:val="-4"/>
          <w:sz w:val="15"/>
        </w:rPr>
        <w:t xml:space="preserve"> </w:t>
      </w:r>
      <w:r>
        <w:rPr>
          <w:rFonts w:ascii="Arial"/>
          <w:i/>
          <w:color w:val="666666"/>
          <w:sz w:val="15"/>
        </w:rPr>
        <w:t>low</w:t>
      </w:r>
      <w:r>
        <w:rPr>
          <w:rFonts w:ascii="Arial"/>
          <w:i/>
          <w:color w:val="666666"/>
          <w:spacing w:val="-3"/>
          <w:sz w:val="15"/>
        </w:rPr>
        <w:t xml:space="preserve"> </w:t>
      </w:r>
      <w:r>
        <w:rPr>
          <w:rFonts w:ascii="Arial"/>
          <w:i/>
          <w:color w:val="666666"/>
          <w:sz w:val="15"/>
        </w:rPr>
        <w:t>dose</w:t>
      </w:r>
      <w:r>
        <w:rPr>
          <w:rFonts w:ascii="Arial"/>
          <w:i/>
          <w:color w:val="666666"/>
          <w:spacing w:val="-3"/>
          <w:sz w:val="15"/>
        </w:rPr>
        <w:t xml:space="preserve"> </w:t>
      </w:r>
      <w:r>
        <w:rPr>
          <w:rFonts w:ascii="Arial"/>
          <w:i/>
          <w:color w:val="666666"/>
          <w:sz w:val="15"/>
        </w:rPr>
        <w:t>Entresto,</w:t>
      </w:r>
      <w:r>
        <w:rPr>
          <w:rFonts w:ascii="Arial"/>
          <w:i/>
          <w:color w:val="666666"/>
          <w:spacing w:val="-5"/>
          <w:sz w:val="15"/>
        </w:rPr>
        <w:t xml:space="preserve"> </w:t>
      </w:r>
      <w:r>
        <w:rPr>
          <w:rFonts w:ascii="Arial"/>
          <w:i/>
          <w:color w:val="666666"/>
          <w:sz w:val="15"/>
        </w:rPr>
        <w:t>carvedilol,</w:t>
      </w:r>
      <w:r>
        <w:rPr>
          <w:rFonts w:ascii="Arial"/>
          <w:i/>
          <w:color w:val="666666"/>
          <w:spacing w:val="-6"/>
          <w:sz w:val="15"/>
        </w:rPr>
        <w:t xml:space="preserve"> </w:t>
      </w:r>
      <w:r>
        <w:rPr>
          <w:rFonts w:ascii="Arial"/>
          <w:i/>
          <w:color w:val="666666"/>
          <w:sz w:val="15"/>
        </w:rPr>
        <w:t>dapagliflozin,</w:t>
      </w:r>
      <w:r>
        <w:rPr>
          <w:rFonts w:ascii="Arial"/>
          <w:i/>
          <w:color w:val="666666"/>
          <w:spacing w:val="-11"/>
          <w:sz w:val="15"/>
        </w:rPr>
        <w:t xml:space="preserve"> </w:t>
      </w:r>
      <w:r>
        <w:rPr>
          <w:rFonts w:ascii="Arial"/>
          <w:i/>
          <w:color w:val="666666"/>
          <w:sz w:val="15"/>
        </w:rPr>
        <w:t>spironolactone,</w:t>
      </w:r>
      <w:r>
        <w:rPr>
          <w:rFonts w:ascii="Arial"/>
          <w:i/>
          <w:color w:val="666666"/>
          <w:spacing w:val="-5"/>
          <w:sz w:val="15"/>
        </w:rPr>
        <w:t xml:space="preserve"> </w:t>
      </w:r>
      <w:r>
        <w:rPr>
          <w:rFonts w:ascii="Arial"/>
          <w:i/>
          <w:color w:val="666666"/>
          <w:sz w:val="15"/>
        </w:rPr>
        <w:t>and</w:t>
      </w:r>
      <w:r>
        <w:rPr>
          <w:rFonts w:ascii="Arial"/>
          <w:i/>
          <w:color w:val="666666"/>
          <w:spacing w:val="-3"/>
          <w:sz w:val="15"/>
        </w:rPr>
        <w:t xml:space="preserve"> </w:t>
      </w:r>
      <w:r>
        <w:rPr>
          <w:rFonts w:ascii="Arial"/>
          <w:i/>
          <w:color w:val="666666"/>
          <w:spacing w:val="-2"/>
          <w:sz w:val="15"/>
        </w:rPr>
        <w:t>atorvastatin.</w:t>
      </w:r>
    </w:p>
    <w:p w14:paraId="74802FCF" w14:textId="77777777" w:rsidR="00F9164C" w:rsidRDefault="00000000">
      <w:pPr>
        <w:spacing w:before="142"/>
        <w:ind w:left="835"/>
        <w:rPr>
          <w:rFonts w:ascii="Arial"/>
          <w:i/>
          <w:sz w:val="15"/>
        </w:rPr>
      </w:pPr>
      <w:r>
        <w:rPr>
          <w:rFonts w:ascii="Arial"/>
          <w:i/>
          <w:color w:val="666666"/>
          <w:sz w:val="15"/>
        </w:rPr>
        <w:t>Answer</w:t>
      </w:r>
      <w:r>
        <w:rPr>
          <w:rFonts w:ascii="Arial"/>
          <w:i/>
          <w:color w:val="666666"/>
          <w:spacing w:val="-5"/>
          <w:sz w:val="15"/>
        </w:rPr>
        <w:t xml:space="preserve"> </w:t>
      </w:r>
      <w:r>
        <w:rPr>
          <w:rFonts w:ascii="Arial"/>
          <w:i/>
          <w:color w:val="666666"/>
          <w:sz w:val="15"/>
        </w:rPr>
        <w:t>key</w:t>
      </w:r>
      <w:r>
        <w:rPr>
          <w:rFonts w:ascii="Arial"/>
          <w:i/>
          <w:color w:val="666666"/>
          <w:spacing w:val="-4"/>
          <w:sz w:val="15"/>
        </w:rPr>
        <w:t xml:space="preserve"> </w:t>
      </w:r>
      <w:r>
        <w:rPr>
          <w:rFonts w:ascii="Arial"/>
          <w:i/>
          <w:color w:val="666666"/>
          <w:sz w:val="15"/>
        </w:rPr>
        <w:t>evidence:</w:t>
      </w:r>
      <w:r>
        <w:rPr>
          <w:rFonts w:ascii="Arial"/>
          <w:i/>
          <w:color w:val="666666"/>
          <w:spacing w:val="-6"/>
          <w:sz w:val="15"/>
        </w:rPr>
        <w:t xml:space="preserve"> </w:t>
      </w:r>
      <w:r>
        <w:rPr>
          <w:rFonts w:ascii="Arial"/>
          <w:i/>
          <w:color w:val="666666"/>
          <w:sz w:val="15"/>
        </w:rPr>
        <w:t>Thursday</w:t>
      </w:r>
      <w:r>
        <w:rPr>
          <w:rFonts w:ascii="Arial"/>
          <w:i/>
          <w:color w:val="666666"/>
          <w:spacing w:val="-4"/>
          <w:sz w:val="15"/>
        </w:rPr>
        <w:t xml:space="preserve"> </w:t>
      </w:r>
      <w:r>
        <w:rPr>
          <w:rFonts w:ascii="Arial"/>
          <w:i/>
          <w:color w:val="666666"/>
          <w:sz w:val="15"/>
        </w:rPr>
        <w:t>intended</w:t>
      </w:r>
      <w:r>
        <w:rPr>
          <w:rFonts w:ascii="Arial"/>
          <w:i/>
          <w:color w:val="666666"/>
          <w:spacing w:val="-3"/>
          <w:sz w:val="15"/>
        </w:rPr>
        <w:t xml:space="preserve"> </w:t>
      </w:r>
      <w:r>
        <w:rPr>
          <w:rFonts w:ascii="Arial"/>
          <w:i/>
          <w:color w:val="666666"/>
          <w:sz w:val="15"/>
        </w:rPr>
        <w:t>medication</w:t>
      </w:r>
      <w:r>
        <w:rPr>
          <w:rFonts w:ascii="Arial"/>
          <w:i/>
          <w:color w:val="666666"/>
          <w:spacing w:val="-3"/>
          <w:sz w:val="15"/>
        </w:rPr>
        <w:t xml:space="preserve"> </w:t>
      </w:r>
      <w:r>
        <w:rPr>
          <w:rFonts w:ascii="Arial"/>
          <w:i/>
          <w:color w:val="666666"/>
          <w:spacing w:val="-4"/>
          <w:sz w:val="15"/>
        </w:rPr>
        <w:t>list.</w:t>
      </w:r>
    </w:p>
    <w:p w14:paraId="74B6FFAC" w14:textId="77777777" w:rsidR="00F9164C" w:rsidRDefault="00F9164C">
      <w:pPr>
        <w:rPr>
          <w:rFonts w:ascii="Arial"/>
          <w:i/>
          <w:sz w:val="15"/>
        </w:rPr>
        <w:sectPr w:rsidR="00F9164C">
          <w:pgSz w:w="12240" w:h="15840"/>
          <w:pgMar w:top="720" w:right="0" w:bottom="540" w:left="0" w:header="0" w:footer="313" w:gutter="0"/>
          <w:cols w:space="720"/>
        </w:sectPr>
      </w:pPr>
    </w:p>
    <w:p w14:paraId="2B7B63D8" w14:textId="77777777" w:rsidR="00F9164C" w:rsidRDefault="00F9164C">
      <w:pPr>
        <w:pStyle w:val="BodyText"/>
        <w:rPr>
          <w:rFonts w:ascii="Arial"/>
          <w:i/>
          <w:sz w:val="20"/>
        </w:rPr>
      </w:pPr>
    </w:p>
    <w:p w14:paraId="37B220C6" w14:textId="77777777" w:rsidR="00F9164C" w:rsidRDefault="00F9164C">
      <w:pPr>
        <w:pStyle w:val="BodyText"/>
        <w:spacing w:before="155"/>
        <w:rPr>
          <w:rFonts w:ascii="Arial"/>
          <w:i/>
          <w:sz w:val="20"/>
        </w:rPr>
      </w:pPr>
    </w:p>
    <w:p w14:paraId="47A01476" w14:textId="77777777" w:rsidR="00F9164C" w:rsidRDefault="00000000">
      <w:pPr>
        <w:ind w:left="2678"/>
        <w:rPr>
          <w:rFonts w:ascii="Arial"/>
          <w:sz w:val="20"/>
        </w:rPr>
      </w:pPr>
      <w:r>
        <w:rPr>
          <w:rFonts w:ascii="Arial"/>
          <w:noProof/>
          <w:sz w:val="20"/>
        </w:rPr>
        <w:drawing>
          <wp:inline distT="0" distB="0" distL="0" distR="0" wp14:anchorId="5E20E14B" wp14:editId="2E6FF428">
            <wp:extent cx="2319876" cy="5495925"/>
            <wp:effectExtent l="0" t="0" r="0" b="0"/>
            <wp:docPr id="95" name="Image 9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5" name="Image 95"/>
                    <pic:cNvPicPr/>
                  </pic:nvPicPr>
                  <pic:blipFill>
                    <a:blip r:embed="rId77" cstate="print"/>
                    <a:stretch>
                      <a:fillRect/>
                    </a:stretch>
                  </pic:blipFill>
                  <pic:spPr>
                    <a:xfrm>
                      <a:off x="0" y="0"/>
                      <a:ext cx="2319876" cy="5495925"/>
                    </a:xfrm>
                    <a:prstGeom prst="rect">
                      <a:avLst/>
                    </a:prstGeom>
                  </pic:spPr>
                </pic:pic>
              </a:graphicData>
            </a:graphic>
          </wp:inline>
        </w:drawing>
      </w:r>
    </w:p>
    <w:p w14:paraId="633DC61C" w14:textId="77777777" w:rsidR="00F9164C" w:rsidRDefault="00F9164C">
      <w:pPr>
        <w:pStyle w:val="BodyText"/>
        <w:rPr>
          <w:rFonts w:ascii="Arial"/>
          <w:i/>
          <w:sz w:val="15"/>
        </w:rPr>
      </w:pPr>
    </w:p>
    <w:p w14:paraId="53E618CE" w14:textId="77777777" w:rsidR="00F9164C" w:rsidRDefault="00F9164C">
      <w:pPr>
        <w:pStyle w:val="BodyText"/>
        <w:rPr>
          <w:rFonts w:ascii="Arial"/>
          <w:i/>
          <w:sz w:val="15"/>
        </w:rPr>
      </w:pPr>
    </w:p>
    <w:p w14:paraId="3D52819C" w14:textId="77777777" w:rsidR="00F9164C" w:rsidRDefault="00F9164C">
      <w:pPr>
        <w:pStyle w:val="BodyText"/>
        <w:rPr>
          <w:rFonts w:ascii="Arial"/>
          <w:i/>
          <w:sz w:val="15"/>
        </w:rPr>
      </w:pPr>
    </w:p>
    <w:p w14:paraId="2143114B" w14:textId="77777777" w:rsidR="00F9164C" w:rsidRDefault="00F9164C">
      <w:pPr>
        <w:pStyle w:val="BodyText"/>
        <w:rPr>
          <w:rFonts w:ascii="Arial"/>
          <w:i/>
          <w:sz w:val="15"/>
        </w:rPr>
      </w:pPr>
    </w:p>
    <w:p w14:paraId="24FB38FF" w14:textId="77777777" w:rsidR="00F9164C" w:rsidRDefault="00F9164C">
      <w:pPr>
        <w:pStyle w:val="BodyText"/>
        <w:rPr>
          <w:rFonts w:ascii="Arial"/>
          <w:i/>
          <w:sz w:val="15"/>
        </w:rPr>
      </w:pPr>
    </w:p>
    <w:p w14:paraId="54C664CE" w14:textId="77777777" w:rsidR="00F9164C" w:rsidRDefault="00F9164C">
      <w:pPr>
        <w:pStyle w:val="BodyText"/>
        <w:rPr>
          <w:rFonts w:ascii="Arial"/>
          <w:i/>
          <w:sz w:val="15"/>
        </w:rPr>
      </w:pPr>
    </w:p>
    <w:p w14:paraId="5A160854" w14:textId="77777777" w:rsidR="00F9164C" w:rsidRDefault="00F9164C">
      <w:pPr>
        <w:pStyle w:val="BodyText"/>
        <w:rPr>
          <w:rFonts w:ascii="Arial"/>
          <w:i/>
          <w:sz w:val="15"/>
        </w:rPr>
      </w:pPr>
    </w:p>
    <w:p w14:paraId="1A4A6206" w14:textId="77777777" w:rsidR="00F9164C" w:rsidRDefault="00F9164C">
      <w:pPr>
        <w:pStyle w:val="BodyText"/>
        <w:spacing w:before="47"/>
        <w:rPr>
          <w:rFonts w:ascii="Arial"/>
          <w:i/>
          <w:sz w:val="15"/>
        </w:rPr>
      </w:pPr>
    </w:p>
    <w:p w14:paraId="329F3C0C" w14:textId="77777777" w:rsidR="00F9164C" w:rsidRDefault="00000000">
      <w:pPr>
        <w:spacing w:before="1"/>
        <w:ind w:left="10" w:right="10"/>
        <w:jc w:val="center"/>
        <w:rPr>
          <w:rFonts w:ascii="Arial"/>
          <w:i/>
          <w:sz w:val="15"/>
        </w:rPr>
      </w:pPr>
      <w:r>
        <w:rPr>
          <w:rFonts w:ascii="Arial"/>
          <w:i/>
          <w:color w:val="666666"/>
          <w:sz w:val="15"/>
        </w:rPr>
        <w:t>The</w:t>
      </w:r>
      <w:r>
        <w:rPr>
          <w:rFonts w:ascii="Arial"/>
          <w:i/>
          <w:color w:val="666666"/>
          <w:spacing w:val="-5"/>
          <w:sz w:val="15"/>
        </w:rPr>
        <w:t xml:space="preserve"> </w:t>
      </w:r>
      <w:r>
        <w:rPr>
          <w:rFonts w:ascii="Arial"/>
          <w:i/>
          <w:color w:val="666666"/>
          <w:sz w:val="15"/>
        </w:rPr>
        <w:t>official</w:t>
      </w:r>
      <w:r>
        <w:rPr>
          <w:rFonts w:ascii="Arial"/>
          <w:i/>
          <w:color w:val="666666"/>
          <w:spacing w:val="-2"/>
          <w:sz w:val="15"/>
        </w:rPr>
        <w:t xml:space="preserve"> </w:t>
      </w:r>
      <w:r>
        <w:rPr>
          <w:rFonts w:ascii="Arial"/>
          <w:i/>
          <w:color w:val="666666"/>
          <w:sz w:val="15"/>
        </w:rPr>
        <w:t>answer</w:t>
      </w:r>
      <w:r>
        <w:rPr>
          <w:rFonts w:ascii="Arial"/>
          <w:i/>
          <w:color w:val="666666"/>
          <w:spacing w:val="-4"/>
          <w:sz w:val="15"/>
        </w:rPr>
        <w:t xml:space="preserve"> </w:t>
      </w:r>
      <w:r>
        <w:rPr>
          <w:rFonts w:ascii="Arial"/>
          <w:i/>
          <w:color w:val="666666"/>
          <w:sz w:val="15"/>
        </w:rPr>
        <w:t>key</w:t>
      </w:r>
      <w:r>
        <w:rPr>
          <w:rFonts w:ascii="Arial"/>
          <w:i/>
          <w:color w:val="666666"/>
          <w:spacing w:val="-3"/>
          <w:sz w:val="15"/>
        </w:rPr>
        <w:t xml:space="preserve"> </w:t>
      </w:r>
      <w:r>
        <w:rPr>
          <w:rFonts w:ascii="Arial"/>
          <w:i/>
          <w:color w:val="666666"/>
          <w:sz w:val="15"/>
        </w:rPr>
        <w:t>uses</w:t>
      </w:r>
      <w:r>
        <w:rPr>
          <w:rFonts w:ascii="Arial"/>
          <w:i/>
          <w:color w:val="666666"/>
          <w:spacing w:val="-4"/>
          <w:sz w:val="15"/>
        </w:rPr>
        <w:t xml:space="preserve"> </w:t>
      </w:r>
      <w:r>
        <w:rPr>
          <w:rFonts w:ascii="Arial"/>
          <w:i/>
          <w:color w:val="666666"/>
          <w:sz w:val="15"/>
        </w:rPr>
        <w:t>high</w:t>
      </w:r>
      <w:r>
        <w:rPr>
          <w:rFonts w:ascii="Arial"/>
          <w:i/>
          <w:color w:val="666666"/>
          <w:spacing w:val="-2"/>
          <w:sz w:val="15"/>
        </w:rPr>
        <w:t xml:space="preserve"> </w:t>
      </w:r>
      <w:r>
        <w:rPr>
          <w:rFonts w:ascii="Arial"/>
          <w:i/>
          <w:color w:val="666666"/>
          <w:sz w:val="15"/>
        </w:rPr>
        <w:t>dose</w:t>
      </w:r>
      <w:r>
        <w:rPr>
          <w:rFonts w:ascii="Arial"/>
          <w:i/>
          <w:color w:val="666666"/>
          <w:spacing w:val="-3"/>
          <w:sz w:val="15"/>
        </w:rPr>
        <w:t xml:space="preserve"> </w:t>
      </w:r>
      <w:r>
        <w:rPr>
          <w:rFonts w:ascii="Arial"/>
          <w:i/>
          <w:color w:val="666666"/>
          <w:sz w:val="15"/>
        </w:rPr>
        <w:t>Entresto,</w:t>
      </w:r>
      <w:r>
        <w:rPr>
          <w:rFonts w:ascii="Arial"/>
          <w:i/>
          <w:color w:val="666666"/>
          <w:spacing w:val="-5"/>
          <w:sz w:val="15"/>
        </w:rPr>
        <w:t xml:space="preserve"> </w:t>
      </w:r>
      <w:r>
        <w:rPr>
          <w:rFonts w:ascii="Arial"/>
          <w:i/>
          <w:color w:val="666666"/>
          <w:sz w:val="15"/>
        </w:rPr>
        <w:t>metoprolol</w:t>
      </w:r>
      <w:r>
        <w:rPr>
          <w:rFonts w:ascii="Arial"/>
          <w:i/>
          <w:color w:val="666666"/>
          <w:spacing w:val="-3"/>
          <w:sz w:val="15"/>
        </w:rPr>
        <w:t xml:space="preserve"> </w:t>
      </w:r>
      <w:r>
        <w:rPr>
          <w:rFonts w:ascii="Arial"/>
          <w:i/>
          <w:color w:val="666666"/>
          <w:sz w:val="15"/>
        </w:rPr>
        <w:t>succinate,</w:t>
      </w:r>
      <w:r>
        <w:rPr>
          <w:rFonts w:ascii="Arial"/>
          <w:i/>
          <w:color w:val="666666"/>
          <w:spacing w:val="-5"/>
          <w:sz w:val="15"/>
        </w:rPr>
        <w:t xml:space="preserve"> </w:t>
      </w:r>
      <w:r>
        <w:rPr>
          <w:rFonts w:ascii="Arial"/>
          <w:i/>
          <w:color w:val="666666"/>
          <w:sz w:val="15"/>
        </w:rPr>
        <w:t>and</w:t>
      </w:r>
      <w:r>
        <w:rPr>
          <w:rFonts w:ascii="Arial"/>
          <w:i/>
          <w:color w:val="666666"/>
          <w:spacing w:val="-2"/>
          <w:sz w:val="15"/>
        </w:rPr>
        <w:t xml:space="preserve"> empagliflozin.</w:t>
      </w:r>
    </w:p>
    <w:p w14:paraId="21CF7739" w14:textId="77777777" w:rsidR="00F9164C" w:rsidRDefault="00000000">
      <w:pPr>
        <w:spacing w:before="142"/>
        <w:ind w:left="835"/>
        <w:rPr>
          <w:rFonts w:ascii="Arial"/>
          <w:i/>
          <w:sz w:val="15"/>
        </w:rPr>
      </w:pPr>
      <w:r>
        <w:rPr>
          <w:rFonts w:ascii="Arial"/>
          <w:i/>
          <w:color w:val="666666"/>
          <w:sz w:val="15"/>
        </w:rPr>
        <w:t>Grader</w:t>
      </w:r>
      <w:r>
        <w:rPr>
          <w:rFonts w:ascii="Arial"/>
          <w:i/>
          <w:color w:val="666666"/>
          <w:spacing w:val="-4"/>
          <w:sz w:val="15"/>
        </w:rPr>
        <w:t xml:space="preserve"> </w:t>
      </w:r>
      <w:r>
        <w:rPr>
          <w:rFonts w:ascii="Arial"/>
          <w:i/>
          <w:color w:val="666666"/>
          <w:sz w:val="15"/>
        </w:rPr>
        <w:t>evidence:</w:t>
      </w:r>
      <w:r>
        <w:rPr>
          <w:rFonts w:ascii="Arial"/>
          <w:i/>
          <w:color w:val="666666"/>
          <w:spacing w:val="-5"/>
          <w:sz w:val="15"/>
        </w:rPr>
        <w:t xml:space="preserve"> </w:t>
      </w:r>
      <w:r>
        <w:rPr>
          <w:rFonts w:ascii="Arial"/>
          <w:i/>
          <w:color w:val="666666"/>
          <w:sz w:val="15"/>
        </w:rPr>
        <w:t>Thursday</w:t>
      </w:r>
      <w:r>
        <w:rPr>
          <w:rFonts w:ascii="Arial"/>
          <w:i/>
          <w:color w:val="666666"/>
          <w:spacing w:val="-4"/>
          <w:sz w:val="15"/>
        </w:rPr>
        <w:t xml:space="preserve"> </w:t>
      </w:r>
      <w:r>
        <w:rPr>
          <w:rFonts w:ascii="Arial"/>
          <w:i/>
          <w:color w:val="666666"/>
          <w:sz w:val="15"/>
        </w:rPr>
        <w:t>grading</w:t>
      </w:r>
      <w:r>
        <w:rPr>
          <w:rFonts w:ascii="Arial"/>
          <w:i/>
          <w:color w:val="666666"/>
          <w:spacing w:val="-2"/>
          <w:sz w:val="15"/>
        </w:rPr>
        <w:t xml:space="preserve"> feedback.</w:t>
      </w:r>
    </w:p>
    <w:p w14:paraId="2F1D7789" w14:textId="77777777" w:rsidR="00F9164C" w:rsidRDefault="00F9164C">
      <w:pPr>
        <w:rPr>
          <w:rFonts w:ascii="Arial"/>
          <w:i/>
          <w:sz w:val="15"/>
        </w:rPr>
        <w:sectPr w:rsidR="00F9164C">
          <w:pgSz w:w="12240" w:h="15840"/>
          <w:pgMar w:top="1820" w:right="0" w:bottom="540" w:left="0" w:header="0" w:footer="313" w:gutter="0"/>
          <w:cols w:space="720"/>
        </w:sectPr>
      </w:pPr>
    </w:p>
    <w:p w14:paraId="187F9498" w14:textId="77777777" w:rsidR="00F9164C" w:rsidRDefault="00000000">
      <w:pPr>
        <w:ind w:left="1920"/>
        <w:rPr>
          <w:rFonts w:ascii="Arial"/>
          <w:sz w:val="20"/>
        </w:rPr>
      </w:pPr>
      <w:r>
        <w:rPr>
          <w:rFonts w:ascii="Arial"/>
          <w:noProof/>
          <w:sz w:val="20"/>
        </w:rPr>
        <w:lastRenderedPageBreak/>
        <w:drawing>
          <wp:inline distT="0" distB="0" distL="0" distR="0" wp14:anchorId="17F66A51" wp14:editId="63595959">
            <wp:extent cx="5300840" cy="7124700"/>
            <wp:effectExtent l="0" t="0" r="0" b="0"/>
            <wp:docPr id="96" name="Image 9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6" name="Image 96"/>
                    <pic:cNvPicPr/>
                  </pic:nvPicPr>
                  <pic:blipFill>
                    <a:blip r:embed="rId78" cstate="print"/>
                    <a:stretch>
                      <a:fillRect/>
                    </a:stretch>
                  </pic:blipFill>
                  <pic:spPr>
                    <a:xfrm>
                      <a:off x="0" y="0"/>
                      <a:ext cx="5300840" cy="7124700"/>
                    </a:xfrm>
                    <a:prstGeom prst="rect">
                      <a:avLst/>
                    </a:prstGeom>
                  </pic:spPr>
                </pic:pic>
              </a:graphicData>
            </a:graphic>
          </wp:inline>
        </w:drawing>
      </w:r>
    </w:p>
    <w:p w14:paraId="71744C2E" w14:textId="77777777" w:rsidR="00F9164C" w:rsidRDefault="00F9164C">
      <w:pPr>
        <w:pStyle w:val="BodyText"/>
        <w:spacing w:before="85"/>
        <w:rPr>
          <w:rFonts w:ascii="Arial"/>
          <w:i/>
          <w:sz w:val="15"/>
        </w:rPr>
      </w:pPr>
    </w:p>
    <w:p w14:paraId="159B6D0F" w14:textId="77777777" w:rsidR="00F9164C" w:rsidRDefault="00000000">
      <w:pPr>
        <w:spacing w:before="1"/>
        <w:ind w:left="10" w:right="9"/>
        <w:jc w:val="center"/>
        <w:rPr>
          <w:rFonts w:ascii="Arial"/>
          <w:i/>
          <w:sz w:val="15"/>
        </w:rPr>
      </w:pPr>
      <w:r>
        <w:rPr>
          <w:rFonts w:ascii="Arial"/>
          <w:i/>
          <w:color w:val="666666"/>
          <w:sz w:val="15"/>
        </w:rPr>
        <w:t>The</w:t>
      </w:r>
      <w:r>
        <w:rPr>
          <w:rFonts w:ascii="Arial"/>
          <w:i/>
          <w:color w:val="666666"/>
          <w:spacing w:val="-3"/>
          <w:sz w:val="15"/>
        </w:rPr>
        <w:t xml:space="preserve"> </w:t>
      </w:r>
      <w:r>
        <w:rPr>
          <w:rFonts w:ascii="Arial"/>
          <w:i/>
          <w:color w:val="666666"/>
          <w:sz w:val="15"/>
        </w:rPr>
        <w:t>grader</w:t>
      </w:r>
      <w:r>
        <w:rPr>
          <w:rFonts w:ascii="Arial"/>
          <w:i/>
          <w:color w:val="666666"/>
          <w:spacing w:val="-3"/>
          <w:sz w:val="15"/>
        </w:rPr>
        <w:t xml:space="preserve"> </w:t>
      </w:r>
      <w:r>
        <w:rPr>
          <w:rFonts w:ascii="Arial"/>
          <w:i/>
          <w:color w:val="666666"/>
          <w:sz w:val="15"/>
        </w:rPr>
        <w:t>deducts</w:t>
      </w:r>
      <w:r>
        <w:rPr>
          <w:rFonts w:ascii="Arial"/>
          <w:i/>
          <w:color w:val="666666"/>
          <w:spacing w:val="-3"/>
          <w:sz w:val="15"/>
        </w:rPr>
        <w:t xml:space="preserve"> </w:t>
      </w:r>
      <w:r>
        <w:rPr>
          <w:rFonts w:ascii="Arial"/>
          <w:i/>
          <w:color w:val="666666"/>
          <w:sz w:val="15"/>
        </w:rPr>
        <w:t>for</w:t>
      </w:r>
      <w:r>
        <w:rPr>
          <w:rFonts w:ascii="Arial"/>
          <w:i/>
          <w:color w:val="666666"/>
          <w:spacing w:val="-3"/>
          <w:sz w:val="15"/>
        </w:rPr>
        <w:t xml:space="preserve"> </w:t>
      </w:r>
      <w:r>
        <w:rPr>
          <w:rFonts w:ascii="Arial"/>
          <w:i/>
          <w:color w:val="666666"/>
          <w:sz w:val="15"/>
        </w:rPr>
        <w:t>the</w:t>
      </w:r>
      <w:r>
        <w:rPr>
          <w:rFonts w:ascii="Arial"/>
          <w:i/>
          <w:color w:val="666666"/>
          <w:spacing w:val="-3"/>
          <w:sz w:val="15"/>
        </w:rPr>
        <w:t xml:space="preserve"> </w:t>
      </w:r>
      <w:r>
        <w:rPr>
          <w:rFonts w:ascii="Arial"/>
          <w:i/>
          <w:color w:val="666666"/>
          <w:sz w:val="15"/>
        </w:rPr>
        <w:t>live</w:t>
      </w:r>
      <w:r>
        <w:rPr>
          <w:rFonts w:ascii="Arial"/>
          <w:i/>
          <w:color w:val="666666"/>
          <w:spacing w:val="-2"/>
          <w:sz w:val="15"/>
        </w:rPr>
        <w:t xml:space="preserve"> </w:t>
      </w:r>
      <w:r>
        <w:rPr>
          <w:rFonts w:ascii="Arial"/>
          <w:i/>
          <w:color w:val="666666"/>
          <w:sz w:val="15"/>
        </w:rPr>
        <w:t>medication</w:t>
      </w:r>
      <w:r>
        <w:rPr>
          <w:rFonts w:ascii="Arial"/>
          <w:i/>
          <w:color w:val="666666"/>
          <w:spacing w:val="-2"/>
          <w:sz w:val="15"/>
        </w:rPr>
        <w:t xml:space="preserve"> </w:t>
      </w:r>
      <w:r>
        <w:rPr>
          <w:rFonts w:ascii="Arial"/>
          <w:i/>
          <w:color w:val="666666"/>
          <w:sz w:val="15"/>
        </w:rPr>
        <w:t>names</w:t>
      </w:r>
      <w:r>
        <w:rPr>
          <w:rFonts w:ascii="Arial"/>
          <w:i/>
          <w:color w:val="666666"/>
          <w:spacing w:val="-3"/>
          <w:sz w:val="15"/>
        </w:rPr>
        <w:t xml:space="preserve"> </w:t>
      </w:r>
      <w:r>
        <w:rPr>
          <w:rFonts w:ascii="Arial"/>
          <w:i/>
          <w:color w:val="666666"/>
          <w:sz w:val="15"/>
        </w:rPr>
        <w:t>and</w:t>
      </w:r>
      <w:r>
        <w:rPr>
          <w:rFonts w:ascii="Arial"/>
          <w:i/>
          <w:color w:val="666666"/>
          <w:spacing w:val="-2"/>
          <w:sz w:val="15"/>
        </w:rPr>
        <w:t xml:space="preserve"> doses.</w:t>
      </w:r>
    </w:p>
    <w:p w14:paraId="06B3A51B" w14:textId="77777777" w:rsidR="00F9164C" w:rsidRDefault="00F9164C">
      <w:pPr>
        <w:pStyle w:val="BodyText"/>
        <w:spacing w:before="13"/>
        <w:rPr>
          <w:rFonts w:ascii="Arial"/>
          <w:i/>
          <w:sz w:val="15"/>
        </w:rPr>
      </w:pPr>
    </w:p>
    <w:p w14:paraId="34D1A951" w14:textId="77777777" w:rsidR="00F9164C" w:rsidRDefault="00000000">
      <w:pPr>
        <w:pStyle w:val="Heading8"/>
        <w:spacing w:before="0"/>
      </w:pPr>
      <w:r>
        <w:rPr>
          <w:color w:val="17365D"/>
        </w:rPr>
        <w:t>Issue</w:t>
      </w:r>
      <w:r>
        <w:rPr>
          <w:color w:val="17365D"/>
          <w:spacing w:val="-5"/>
        </w:rPr>
        <w:t xml:space="preserve"> </w:t>
      </w:r>
      <w:r>
        <w:rPr>
          <w:color w:val="17365D"/>
        </w:rPr>
        <w:t>3.</w:t>
      </w:r>
      <w:r>
        <w:rPr>
          <w:color w:val="17365D"/>
          <w:spacing w:val="1"/>
        </w:rPr>
        <w:t xml:space="preserve"> </w:t>
      </w:r>
      <w:r>
        <w:rPr>
          <w:color w:val="17365D"/>
        </w:rPr>
        <w:t>Thursday</w:t>
      </w:r>
      <w:r>
        <w:rPr>
          <w:color w:val="17365D"/>
          <w:spacing w:val="-3"/>
        </w:rPr>
        <w:t xml:space="preserve"> </w:t>
      </w:r>
      <w:r>
        <w:rPr>
          <w:color w:val="17365D"/>
        </w:rPr>
        <w:t>vital</w:t>
      </w:r>
      <w:r>
        <w:rPr>
          <w:color w:val="17365D"/>
          <w:spacing w:val="1"/>
        </w:rPr>
        <w:t xml:space="preserve"> </w:t>
      </w:r>
      <w:r>
        <w:rPr>
          <w:color w:val="17365D"/>
        </w:rPr>
        <w:t>signs</w:t>
      </w:r>
      <w:r>
        <w:rPr>
          <w:color w:val="17365D"/>
          <w:spacing w:val="-3"/>
        </w:rPr>
        <w:t xml:space="preserve"> </w:t>
      </w:r>
      <w:r>
        <w:rPr>
          <w:color w:val="17365D"/>
        </w:rPr>
        <w:t>and</w:t>
      </w:r>
      <w:r>
        <w:rPr>
          <w:color w:val="17365D"/>
          <w:spacing w:val="1"/>
        </w:rPr>
        <w:t xml:space="preserve"> </w:t>
      </w:r>
      <w:r>
        <w:rPr>
          <w:color w:val="17365D"/>
        </w:rPr>
        <w:t>weight</w:t>
      </w:r>
      <w:r>
        <w:rPr>
          <w:color w:val="17365D"/>
          <w:spacing w:val="-6"/>
        </w:rPr>
        <w:t xml:space="preserve"> </w:t>
      </w:r>
      <w:r>
        <w:rPr>
          <w:color w:val="17365D"/>
        </w:rPr>
        <w:t>in</w:t>
      </w:r>
      <w:r>
        <w:rPr>
          <w:color w:val="17365D"/>
          <w:spacing w:val="1"/>
        </w:rPr>
        <w:t xml:space="preserve"> </w:t>
      </w:r>
      <w:r>
        <w:rPr>
          <w:color w:val="17365D"/>
        </w:rPr>
        <w:t>the</w:t>
      </w:r>
      <w:r>
        <w:rPr>
          <w:color w:val="17365D"/>
          <w:spacing w:val="-3"/>
        </w:rPr>
        <w:t xml:space="preserve"> </w:t>
      </w:r>
      <w:r>
        <w:rPr>
          <w:color w:val="17365D"/>
        </w:rPr>
        <w:t>live</w:t>
      </w:r>
      <w:r>
        <w:rPr>
          <w:color w:val="17365D"/>
          <w:spacing w:val="-8"/>
        </w:rPr>
        <w:t xml:space="preserve"> </w:t>
      </w:r>
      <w:r>
        <w:rPr>
          <w:color w:val="17365D"/>
        </w:rPr>
        <w:t>EMR</w:t>
      </w:r>
      <w:r>
        <w:rPr>
          <w:color w:val="17365D"/>
          <w:spacing w:val="-2"/>
        </w:rPr>
        <w:t xml:space="preserve"> </w:t>
      </w:r>
      <w:r>
        <w:rPr>
          <w:color w:val="17365D"/>
        </w:rPr>
        <w:t>differ</w:t>
      </w:r>
      <w:r>
        <w:rPr>
          <w:color w:val="17365D"/>
          <w:spacing w:val="-3"/>
        </w:rPr>
        <w:t xml:space="preserve"> </w:t>
      </w:r>
      <w:r>
        <w:rPr>
          <w:color w:val="17365D"/>
        </w:rPr>
        <w:t>from</w:t>
      </w:r>
      <w:r>
        <w:rPr>
          <w:color w:val="17365D"/>
          <w:spacing w:val="-3"/>
        </w:rPr>
        <w:t xml:space="preserve"> </w:t>
      </w:r>
      <w:r>
        <w:rPr>
          <w:color w:val="17365D"/>
        </w:rPr>
        <w:t>the</w:t>
      </w:r>
      <w:r>
        <w:rPr>
          <w:color w:val="17365D"/>
          <w:spacing w:val="-3"/>
        </w:rPr>
        <w:t xml:space="preserve"> </w:t>
      </w:r>
      <w:r>
        <w:rPr>
          <w:color w:val="17365D"/>
        </w:rPr>
        <w:t>values</w:t>
      </w:r>
      <w:r>
        <w:rPr>
          <w:color w:val="17365D"/>
          <w:spacing w:val="-3"/>
        </w:rPr>
        <w:t xml:space="preserve"> </w:t>
      </w:r>
      <w:r>
        <w:rPr>
          <w:color w:val="17365D"/>
        </w:rPr>
        <w:t>used</w:t>
      </w:r>
      <w:r>
        <w:rPr>
          <w:color w:val="17365D"/>
          <w:spacing w:val="1"/>
        </w:rPr>
        <w:t xml:space="preserve"> </w:t>
      </w:r>
      <w:r>
        <w:rPr>
          <w:color w:val="17365D"/>
        </w:rPr>
        <w:t>by</w:t>
      </w:r>
      <w:r>
        <w:rPr>
          <w:color w:val="17365D"/>
          <w:spacing w:val="-3"/>
        </w:rPr>
        <w:t xml:space="preserve"> </w:t>
      </w:r>
      <w:r>
        <w:rPr>
          <w:color w:val="17365D"/>
        </w:rPr>
        <w:t>the</w:t>
      </w:r>
      <w:r>
        <w:rPr>
          <w:color w:val="17365D"/>
          <w:spacing w:val="-7"/>
        </w:rPr>
        <w:t xml:space="preserve"> </w:t>
      </w:r>
      <w:r>
        <w:rPr>
          <w:color w:val="17365D"/>
          <w:spacing w:val="-2"/>
        </w:rPr>
        <w:t>grader</w:t>
      </w:r>
    </w:p>
    <w:p w14:paraId="6A595E37" w14:textId="77777777" w:rsidR="00F9164C" w:rsidRDefault="00000000">
      <w:pPr>
        <w:pStyle w:val="BodyText"/>
        <w:spacing w:before="112" w:line="242" w:lineRule="auto"/>
        <w:ind w:left="835" w:right="871"/>
      </w:pPr>
      <w:r>
        <w:rPr>
          <w:rFonts w:ascii="Arial"/>
          <w:b/>
          <w:color w:val="17365D"/>
        </w:rPr>
        <w:t>What</w:t>
      </w:r>
      <w:r>
        <w:rPr>
          <w:rFonts w:ascii="Arial"/>
          <w:b/>
          <w:color w:val="17365D"/>
          <w:spacing w:val="-3"/>
        </w:rPr>
        <w:t xml:space="preserve"> </w:t>
      </w:r>
      <w:r>
        <w:rPr>
          <w:rFonts w:ascii="Arial"/>
          <w:b/>
          <w:color w:val="17365D"/>
        </w:rPr>
        <w:t>the</w:t>
      </w:r>
      <w:r>
        <w:rPr>
          <w:rFonts w:ascii="Arial"/>
          <w:b/>
          <w:color w:val="17365D"/>
          <w:spacing w:val="-4"/>
        </w:rPr>
        <w:t xml:space="preserve"> </w:t>
      </w:r>
      <w:r>
        <w:rPr>
          <w:rFonts w:ascii="Arial"/>
          <w:b/>
          <w:color w:val="17365D"/>
        </w:rPr>
        <w:t>student</w:t>
      </w:r>
      <w:r>
        <w:rPr>
          <w:rFonts w:ascii="Arial"/>
          <w:b/>
          <w:color w:val="17365D"/>
          <w:spacing w:val="-3"/>
        </w:rPr>
        <w:t xml:space="preserve"> </w:t>
      </w:r>
      <w:r>
        <w:rPr>
          <w:rFonts w:ascii="Arial"/>
          <w:b/>
          <w:color w:val="17365D"/>
        </w:rPr>
        <w:t>saw or</w:t>
      </w:r>
      <w:r>
        <w:rPr>
          <w:rFonts w:ascii="Arial"/>
          <w:b/>
          <w:color w:val="17365D"/>
          <w:spacing w:val="-3"/>
        </w:rPr>
        <w:t xml:space="preserve"> </w:t>
      </w:r>
      <w:r>
        <w:rPr>
          <w:rFonts w:ascii="Arial"/>
          <w:b/>
          <w:color w:val="17365D"/>
        </w:rPr>
        <w:t>heard:</w:t>
      </w:r>
      <w:r>
        <w:rPr>
          <w:rFonts w:ascii="Arial"/>
          <w:b/>
          <w:color w:val="17365D"/>
          <w:spacing w:val="-2"/>
        </w:rPr>
        <w:t xml:space="preserve"> </w:t>
      </w:r>
      <w:r>
        <w:t>The</w:t>
      </w:r>
      <w:r>
        <w:rPr>
          <w:spacing w:val="-3"/>
        </w:rPr>
        <w:t xml:space="preserve"> </w:t>
      </w:r>
      <w:r>
        <w:t>live</w:t>
      </w:r>
      <w:r>
        <w:rPr>
          <w:spacing w:val="-3"/>
        </w:rPr>
        <w:t xml:space="preserve"> </w:t>
      </w:r>
      <w:r>
        <w:t>Thursday</w:t>
      </w:r>
      <w:r>
        <w:rPr>
          <w:spacing w:val="-3"/>
        </w:rPr>
        <w:t xml:space="preserve"> </w:t>
      </w:r>
      <w:r>
        <w:t>EMR</w:t>
      </w:r>
      <w:r>
        <w:rPr>
          <w:spacing w:val="-3"/>
        </w:rPr>
        <w:t xml:space="preserve"> </w:t>
      </w:r>
      <w:r>
        <w:t>shows</w:t>
      </w:r>
      <w:r>
        <w:rPr>
          <w:spacing w:val="-3"/>
        </w:rPr>
        <w:t xml:space="preserve"> </w:t>
      </w:r>
      <w:r>
        <w:t>BP</w:t>
      </w:r>
      <w:r>
        <w:rPr>
          <w:spacing w:val="-3"/>
        </w:rPr>
        <w:t xml:space="preserve"> </w:t>
      </w:r>
      <w:r>
        <w:t>122/78</w:t>
      </w:r>
      <w:r>
        <w:rPr>
          <w:spacing w:val="-3"/>
        </w:rPr>
        <w:t xml:space="preserve"> </w:t>
      </w:r>
      <w:r>
        <w:t>mmHg,</w:t>
      </w:r>
      <w:r>
        <w:rPr>
          <w:spacing w:val="-3"/>
        </w:rPr>
        <w:t xml:space="preserve"> </w:t>
      </w:r>
      <w:r>
        <w:t>repeat</w:t>
      </w:r>
      <w:r>
        <w:rPr>
          <w:spacing w:val="-3"/>
        </w:rPr>
        <w:t xml:space="preserve"> </w:t>
      </w:r>
      <w:r>
        <w:t>BP</w:t>
      </w:r>
      <w:r>
        <w:rPr>
          <w:spacing w:val="-3"/>
        </w:rPr>
        <w:t xml:space="preserve"> </w:t>
      </w:r>
      <w:r>
        <w:t>120/76</w:t>
      </w:r>
      <w:r>
        <w:rPr>
          <w:spacing w:val="-3"/>
        </w:rPr>
        <w:t xml:space="preserve"> </w:t>
      </w:r>
      <w:r>
        <w:t>mmHg,</w:t>
      </w:r>
      <w:r>
        <w:rPr>
          <w:spacing w:val="-4"/>
        </w:rPr>
        <w:t xml:space="preserve"> </w:t>
      </w:r>
      <w:r>
        <w:t>HR</w:t>
      </w:r>
      <w:r>
        <w:rPr>
          <w:spacing w:val="-3"/>
        </w:rPr>
        <w:t xml:space="preserve"> </w:t>
      </w:r>
      <w:r>
        <w:t>70</w:t>
      </w:r>
      <w:r>
        <w:rPr>
          <w:spacing w:val="-3"/>
        </w:rPr>
        <w:t xml:space="preserve"> </w:t>
      </w:r>
      <w:r>
        <w:t>bpm, temperature 98.6 F, SpO2 97%, weight 101 kg, and BMI 31.9 kg/m2.</w:t>
      </w:r>
    </w:p>
    <w:p w14:paraId="0180635D" w14:textId="77777777" w:rsidR="00F9164C" w:rsidRDefault="00000000">
      <w:pPr>
        <w:pStyle w:val="BodyText"/>
        <w:spacing w:before="87" w:line="242" w:lineRule="auto"/>
        <w:ind w:left="835" w:right="871"/>
      </w:pPr>
      <w:r>
        <w:rPr>
          <w:rFonts w:ascii="Arial"/>
          <w:b/>
          <w:color w:val="17365D"/>
        </w:rPr>
        <w:t>What</w:t>
      </w:r>
      <w:r>
        <w:rPr>
          <w:rFonts w:ascii="Arial"/>
          <w:b/>
          <w:color w:val="17365D"/>
          <w:spacing w:val="-2"/>
        </w:rPr>
        <w:t xml:space="preserve"> </w:t>
      </w:r>
      <w:r>
        <w:rPr>
          <w:rFonts w:ascii="Arial"/>
          <w:b/>
          <w:color w:val="17365D"/>
        </w:rPr>
        <w:t>the</w:t>
      </w:r>
      <w:r>
        <w:rPr>
          <w:rFonts w:ascii="Arial"/>
          <w:b/>
          <w:color w:val="17365D"/>
          <w:spacing w:val="-3"/>
        </w:rPr>
        <w:t xml:space="preserve"> </w:t>
      </w:r>
      <w:r>
        <w:rPr>
          <w:rFonts w:ascii="Arial"/>
          <w:b/>
          <w:color w:val="17365D"/>
        </w:rPr>
        <w:t>grader</w:t>
      </w:r>
      <w:r>
        <w:rPr>
          <w:rFonts w:ascii="Arial"/>
          <w:b/>
          <w:color w:val="17365D"/>
          <w:spacing w:val="-2"/>
        </w:rPr>
        <w:t xml:space="preserve"> </w:t>
      </w:r>
      <w:r>
        <w:rPr>
          <w:rFonts w:ascii="Arial"/>
          <w:b/>
          <w:color w:val="17365D"/>
        </w:rPr>
        <w:t>expected:</w:t>
      </w:r>
      <w:r>
        <w:rPr>
          <w:rFonts w:ascii="Arial"/>
          <w:b/>
          <w:color w:val="17365D"/>
          <w:spacing w:val="-2"/>
        </w:rPr>
        <w:t xml:space="preserve"> </w:t>
      </w:r>
      <w:r>
        <w:t>The</w:t>
      </w:r>
      <w:r>
        <w:rPr>
          <w:spacing w:val="-2"/>
        </w:rPr>
        <w:t xml:space="preserve"> </w:t>
      </w:r>
      <w:r>
        <w:t>answer</w:t>
      </w:r>
      <w:r>
        <w:rPr>
          <w:spacing w:val="-2"/>
        </w:rPr>
        <w:t xml:space="preserve"> </w:t>
      </w:r>
      <w:r>
        <w:t>key</w:t>
      </w:r>
      <w:r>
        <w:rPr>
          <w:spacing w:val="-2"/>
        </w:rPr>
        <w:t xml:space="preserve"> </w:t>
      </w:r>
      <w:r>
        <w:t>and</w:t>
      </w:r>
      <w:r>
        <w:rPr>
          <w:spacing w:val="-3"/>
        </w:rPr>
        <w:t xml:space="preserve"> </w:t>
      </w:r>
      <w:r>
        <w:t>grader</w:t>
      </w:r>
      <w:r>
        <w:rPr>
          <w:spacing w:val="-2"/>
        </w:rPr>
        <w:t xml:space="preserve"> </w:t>
      </w:r>
      <w:r>
        <w:t>expect</w:t>
      </w:r>
      <w:r>
        <w:rPr>
          <w:spacing w:val="-2"/>
        </w:rPr>
        <w:t xml:space="preserve"> </w:t>
      </w:r>
      <w:r>
        <w:t>BP</w:t>
      </w:r>
      <w:r>
        <w:rPr>
          <w:spacing w:val="-2"/>
        </w:rPr>
        <w:t xml:space="preserve"> </w:t>
      </w:r>
      <w:r>
        <w:t>112/68</w:t>
      </w:r>
      <w:r>
        <w:rPr>
          <w:spacing w:val="-2"/>
        </w:rPr>
        <w:t xml:space="preserve"> </w:t>
      </w:r>
      <w:r>
        <w:t>mmHg,</w:t>
      </w:r>
      <w:r>
        <w:rPr>
          <w:spacing w:val="-3"/>
        </w:rPr>
        <w:t xml:space="preserve"> </w:t>
      </w:r>
      <w:r>
        <w:t>HR</w:t>
      </w:r>
      <w:r>
        <w:rPr>
          <w:spacing w:val="-2"/>
        </w:rPr>
        <w:t xml:space="preserve"> </w:t>
      </w:r>
      <w:r>
        <w:t>62</w:t>
      </w:r>
      <w:r>
        <w:rPr>
          <w:spacing w:val="-2"/>
        </w:rPr>
        <w:t xml:space="preserve"> </w:t>
      </w:r>
      <w:r>
        <w:t>bpm,</w:t>
      </w:r>
      <w:r>
        <w:rPr>
          <w:spacing w:val="-3"/>
        </w:rPr>
        <w:t xml:space="preserve"> </w:t>
      </w:r>
      <w:r>
        <w:t>temperature</w:t>
      </w:r>
      <w:r>
        <w:rPr>
          <w:spacing w:val="-2"/>
        </w:rPr>
        <w:t xml:space="preserve"> </w:t>
      </w:r>
      <w:r>
        <w:t>98.1</w:t>
      </w:r>
      <w:r>
        <w:rPr>
          <w:spacing w:val="-2"/>
        </w:rPr>
        <w:t xml:space="preserve"> </w:t>
      </w:r>
      <w:r>
        <w:t>F,</w:t>
      </w:r>
      <w:r>
        <w:rPr>
          <w:spacing w:val="-3"/>
        </w:rPr>
        <w:t xml:space="preserve"> </w:t>
      </w:r>
      <w:r>
        <w:t>SpO2</w:t>
      </w:r>
      <w:r>
        <w:rPr>
          <w:spacing w:val="-2"/>
        </w:rPr>
        <w:t xml:space="preserve"> </w:t>
      </w:r>
      <w:r>
        <w:t>98%</w:t>
      </w:r>
      <w:r>
        <w:rPr>
          <w:spacing w:val="-2"/>
        </w:rPr>
        <w:t xml:space="preserve"> </w:t>
      </w:r>
      <w:r>
        <w:t>on room air, weight 97 kg, and BMI 30.7 kg/m2.</w:t>
      </w:r>
    </w:p>
    <w:p w14:paraId="3570922B" w14:textId="77777777" w:rsidR="00F9164C" w:rsidRDefault="00000000">
      <w:pPr>
        <w:pStyle w:val="BodyText"/>
        <w:spacing w:before="82" w:line="249" w:lineRule="auto"/>
        <w:ind w:left="835" w:right="934"/>
      </w:pPr>
      <w:r>
        <w:rPr>
          <w:rFonts w:ascii="Arial"/>
          <w:b/>
          <w:color w:val="17365D"/>
        </w:rPr>
        <w:t>Why</w:t>
      </w:r>
      <w:r>
        <w:rPr>
          <w:rFonts w:ascii="Arial"/>
          <w:b/>
          <w:color w:val="17365D"/>
          <w:spacing w:val="-2"/>
        </w:rPr>
        <w:t xml:space="preserve"> </w:t>
      </w:r>
      <w:r>
        <w:rPr>
          <w:rFonts w:ascii="Arial"/>
          <w:b/>
          <w:color w:val="17365D"/>
        </w:rPr>
        <w:t>this</w:t>
      </w:r>
      <w:r>
        <w:rPr>
          <w:rFonts w:ascii="Arial"/>
          <w:b/>
          <w:color w:val="17365D"/>
          <w:spacing w:val="-3"/>
        </w:rPr>
        <w:t xml:space="preserve"> </w:t>
      </w:r>
      <w:r>
        <w:rPr>
          <w:rFonts w:ascii="Arial"/>
          <w:b/>
          <w:color w:val="17365D"/>
        </w:rPr>
        <w:t>is</w:t>
      </w:r>
      <w:r>
        <w:rPr>
          <w:rFonts w:ascii="Arial"/>
          <w:b/>
          <w:color w:val="17365D"/>
          <w:spacing w:val="-2"/>
        </w:rPr>
        <w:t xml:space="preserve"> </w:t>
      </w:r>
      <w:r>
        <w:rPr>
          <w:rFonts w:ascii="Arial"/>
          <w:b/>
          <w:color w:val="17365D"/>
        </w:rPr>
        <w:t>a</w:t>
      </w:r>
      <w:r>
        <w:rPr>
          <w:rFonts w:ascii="Arial"/>
          <w:b/>
          <w:color w:val="17365D"/>
          <w:spacing w:val="-3"/>
        </w:rPr>
        <w:t xml:space="preserve"> </w:t>
      </w:r>
      <w:r>
        <w:rPr>
          <w:rFonts w:ascii="Arial"/>
          <w:b/>
          <w:color w:val="17365D"/>
        </w:rPr>
        <w:t>problem:</w:t>
      </w:r>
      <w:r>
        <w:rPr>
          <w:rFonts w:ascii="Arial"/>
          <w:b/>
          <w:color w:val="17365D"/>
          <w:spacing w:val="-1"/>
        </w:rPr>
        <w:t xml:space="preserve"> </w:t>
      </w:r>
      <w:r>
        <w:t>The</w:t>
      </w:r>
      <w:r>
        <w:rPr>
          <w:spacing w:val="-2"/>
        </w:rPr>
        <w:t xml:space="preserve"> </w:t>
      </w:r>
      <w:r>
        <w:t>SOAP</w:t>
      </w:r>
      <w:r>
        <w:rPr>
          <w:spacing w:val="-3"/>
        </w:rPr>
        <w:t xml:space="preserve"> </w:t>
      </w:r>
      <w:r>
        <w:t>note</w:t>
      </w:r>
      <w:r>
        <w:rPr>
          <w:spacing w:val="-2"/>
        </w:rPr>
        <w:t xml:space="preserve"> </w:t>
      </w:r>
      <w:r>
        <w:t>uses</w:t>
      </w:r>
      <w:r>
        <w:rPr>
          <w:spacing w:val="-2"/>
        </w:rPr>
        <w:t xml:space="preserve"> </w:t>
      </w:r>
      <w:r>
        <w:t>the</w:t>
      </w:r>
      <w:r>
        <w:rPr>
          <w:spacing w:val="-2"/>
        </w:rPr>
        <w:t xml:space="preserve"> </w:t>
      </w:r>
      <w:r>
        <w:t>actual</w:t>
      </w:r>
      <w:r>
        <w:rPr>
          <w:spacing w:val="-2"/>
        </w:rPr>
        <w:t xml:space="preserve"> </w:t>
      </w:r>
      <w:r>
        <w:t>visible</w:t>
      </w:r>
      <w:r>
        <w:rPr>
          <w:spacing w:val="-3"/>
        </w:rPr>
        <w:t xml:space="preserve"> </w:t>
      </w:r>
      <w:r>
        <w:t>objective</w:t>
      </w:r>
      <w:r>
        <w:rPr>
          <w:spacing w:val="-2"/>
        </w:rPr>
        <w:t xml:space="preserve"> </w:t>
      </w:r>
      <w:r>
        <w:t>measurements</w:t>
      </w:r>
      <w:r>
        <w:rPr>
          <w:spacing w:val="-3"/>
        </w:rPr>
        <w:t xml:space="preserve"> </w:t>
      </w:r>
      <w:r>
        <w:t>but</w:t>
      </w:r>
      <w:r>
        <w:rPr>
          <w:spacing w:val="-2"/>
        </w:rPr>
        <w:t xml:space="preserve"> </w:t>
      </w:r>
      <w:r>
        <w:t>is</w:t>
      </w:r>
      <w:r>
        <w:rPr>
          <w:spacing w:val="-2"/>
        </w:rPr>
        <w:t xml:space="preserve"> </w:t>
      </w:r>
      <w:r>
        <w:t>penalized</w:t>
      </w:r>
      <w:r>
        <w:rPr>
          <w:spacing w:val="-2"/>
        </w:rPr>
        <w:t xml:space="preserve"> </w:t>
      </w:r>
      <w:r>
        <w:t>for</w:t>
      </w:r>
      <w:r>
        <w:rPr>
          <w:spacing w:val="-2"/>
        </w:rPr>
        <w:t xml:space="preserve"> </w:t>
      </w:r>
      <w:r>
        <w:t>not</w:t>
      </w:r>
      <w:r>
        <w:rPr>
          <w:spacing w:val="-2"/>
        </w:rPr>
        <w:t xml:space="preserve"> </w:t>
      </w:r>
      <w:r>
        <w:t>using</w:t>
      </w:r>
      <w:r>
        <w:rPr>
          <w:spacing w:val="-3"/>
        </w:rPr>
        <w:t xml:space="preserve"> </w:t>
      </w:r>
      <w:r>
        <w:t>hidden values. These differences also affect decisions about further GDMT titration and tolerability.</w:t>
      </w:r>
    </w:p>
    <w:p w14:paraId="3AA45BFB" w14:textId="77777777" w:rsidR="00F9164C" w:rsidRDefault="00F9164C">
      <w:pPr>
        <w:pStyle w:val="BodyText"/>
        <w:spacing w:line="249" w:lineRule="auto"/>
        <w:sectPr w:rsidR="00F9164C">
          <w:pgSz w:w="12240" w:h="15840"/>
          <w:pgMar w:top="1040" w:right="0" w:bottom="540" w:left="0" w:header="0" w:footer="313" w:gutter="0"/>
          <w:cols w:space="720"/>
        </w:sectPr>
      </w:pPr>
    </w:p>
    <w:p w14:paraId="4E6981C0" w14:textId="77777777" w:rsidR="00F9164C" w:rsidRDefault="00000000">
      <w:pPr>
        <w:pStyle w:val="BodyText"/>
        <w:spacing w:before="71" w:line="249" w:lineRule="auto"/>
        <w:ind w:left="835" w:right="871"/>
      </w:pPr>
      <w:r>
        <w:rPr>
          <w:rFonts w:ascii="Arial"/>
          <w:b/>
          <w:color w:val="17365D"/>
        </w:rPr>
        <w:lastRenderedPageBreak/>
        <w:t>Suggested</w:t>
      </w:r>
      <w:r>
        <w:rPr>
          <w:rFonts w:ascii="Arial"/>
          <w:b/>
          <w:color w:val="17365D"/>
          <w:spacing w:val="-3"/>
        </w:rPr>
        <w:t xml:space="preserve"> </w:t>
      </w:r>
      <w:r>
        <w:rPr>
          <w:rFonts w:ascii="Arial"/>
          <w:b/>
          <w:color w:val="17365D"/>
        </w:rPr>
        <w:t>fix:</w:t>
      </w:r>
      <w:r>
        <w:rPr>
          <w:rFonts w:ascii="Arial"/>
          <w:b/>
          <w:color w:val="17365D"/>
          <w:spacing w:val="-2"/>
        </w:rPr>
        <w:t xml:space="preserve"> </w:t>
      </w:r>
      <w:r>
        <w:t>Synchronize</w:t>
      </w:r>
      <w:r>
        <w:rPr>
          <w:spacing w:val="-3"/>
        </w:rPr>
        <w:t xml:space="preserve"> </w:t>
      </w:r>
      <w:r>
        <w:t>Thursday</w:t>
      </w:r>
      <w:r>
        <w:rPr>
          <w:spacing w:val="-2"/>
        </w:rPr>
        <w:t xml:space="preserve"> </w:t>
      </w:r>
      <w:r>
        <w:t>vitals</w:t>
      </w:r>
      <w:r>
        <w:rPr>
          <w:spacing w:val="-3"/>
        </w:rPr>
        <w:t xml:space="preserve"> </w:t>
      </w:r>
      <w:r>
        <w:t>and</w:t>
      </w:r>
      <w:r>
        <w:rPr>
          <w:spacing w:val="-3"/>
        </w:rPr>
        <w:t xml:space="preserve"> </w:t>
      </w:r>
      <w:r>
        <w:t>anthropometrics</w:t>
      </w:r>
      <w:r>
        <w:rPr>
          <w:spacing w:val="-3"/>
        </w:rPr>
        <w:t xml:space="preserve"> </w:t>
      </w:r>
      <w:r>
        <w:t>across</w:t>
      </w:r>
      <w:r>
        <w:rPr>
          <w:spacing w:val="-3"/>
        </w:rPr>
        <w:t xml:space="preserve"> </w:t>
      </w:r>
      <w:r>
        <w:t>the</w:t>
      </w:r>
      <w:r>
        <w:rPr>
          <w:spacing w:val="-3"/>
        </w:rPr>
        <w:t xml:space="preserve"> </w:t>
      </w:r>
      <w:r>
        <w:t>live</w:t>
      </w:r>
      <w:r>
        <w:rPr>
          <w:spacing w:val="-3"/>
        </w:rPr>
        <w:t xml:space="preserve"> </w:t>
      </w:r>
      <w:r>
        <w:t>EMR,</w:t>
      </w:r>
      <w:r>
        <w:rPr>
          <w:spacing w:val="-3"/>
        </w:rPr>
        <w:t xml:space="preserve"> </w:t>
      </w:r>
      <w:r>
        <w:t>answer</w:t>
      </w:r>
      <w:r>
        <w:rPr>
          <w:spacing w:val="-3"/>
        </w:rPr>
        <w:t xml:space="preserve"> </w:t>
      </w:r>
      <w:r>
        <w:t>key,</w:t>
      </w:r>
      <w:r>
        <w:rPr>
          <w:spacing w:val="-3"/>
        </w:rPr>
        <w:t xml:space="preserve"> </w:t>
      </w:r>
      <w:r>
        <w:t>and</w:t>
      </w:r>
      <w:r>
        <w:rPr>
          <w:spacing w:val="-3"/>
        </w:rPr>
        <w:t xml:space="preserve"> </w:t>
      </w:r>
      <w:r>
        <w:t>grader.</w:t>
      </w:r>
      <w:r>
        <w:rPr>
          <w:spacing w:val="-3"/>
        </w:rPr>
        <w:t xml:space="preserve"> </w:t>
      </w:r>
      <w:r>
        <w:t>Objective</w:t>
      </w:r>
      <w:r>
        <w:rPr>
          <w:spacing w:val="-3"/>
        </w:rPr>
        <w:t xml:space="preserve"> </w:t>
      </w:r>
      <w:r>
        <w:t>data should be graded against the exact values displayed to the student.</w:t>
      </w:r>
    </w:p>
    <w:p w14:paraId="40A38D39" w14:textId="77777777" w:rsidR="00F9164C" w:rsidRDefault="00000000">
      <w:pPr>
        <w:spacing w:before="73"/>
        <w:ind w:left="835"/>
        <w:rPr>
          <w:rFonts w:ascii="Arial"/>
          <w:i/>
          <w:sz w:val="15"/>
        </w:rPr>
      </w:pPr>
      <w:r>
        <w:rPr>
          <w:rFonts w:ascii="Arial"/>
          <w:i/>
          <w:noProof/>
          <w:sz w:val="15"/>
        </w:rPr>
        <w:drawing>
          <wp:anchor distT="0" distB="0" distL="0" distR="0" simplePos="0" relativeHeight="487604736" behindDoc="1" locked="0" layoutInCell="1" allowOverlap="1" wp14:anchorId="75C5A6D0" wp14:editId="3A9D6097">
            <wp:simplePos x="0" y="0"/>
            <wp:positionH relativeFrom="page">
              <wp:posOffset>1028700</wp:posOffset>
            </wp:positionH>
            <wp:positionV relativeFrom="paragraph">
              <wp:posOffset>183563</wp:posOffset>
            </wp:positionV>
            <wp:extent cx="5726956" cy="4431982"/>
            <wp:effectExtent l="0" t="0" r="0" b="0"/>
            <wp:wrapTopAndBottom/>
            <wp:docPr id="97" name="Image 9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7" name="Image 97"/>
                    <pic:cNvPicPr/>
                  </pic:nvPicPr>
                  <pic:blipFill>
                    <a:blip r:embed="rId79" cstate="print"/>
                    <a:stretch>
                      <a:fillRect/>
                    </a:stretch>
                  </pic:blipFill>
                  <pic:spPr>
                    <a:xfrm>
                      <a:off x="0" y="0"/>
                      <a:ext cx="5726956" cy="4431982"/>
                    </a:xfrm>
                    <a:prstGeom prst="rect">
                      <a:avLst/>
                    </a:prstGeom>
                  </pic:spPr>
                </pic:pic>
              </a:graphicData>
            </a:graphic>
          </wp:anchor>
        </w:drawing>
      </w:r>
      <w:r>
        <w:rPr>
          <w:rFonts w:ascii="Arial"/>
          <w:i/>
          <w:color w:val="666666"/>
          <w:sz w:val="15"/>
        </w:rPr>
        <w:t>Evidence:</w:t>
      </w:r>
      <w:r>
        <w:rPr>
          <w:rFonts w:ascii="Arial"/>
          <w:i/>
          <w:color w:val="666666"/>
          <w:spacing w:val="-6"/>
          <w:sz w:val="15"/>
        </w:rPr>
        <w:t xml:space="preserve"> </w:t>
      </w:r>
      <w:r>
        <w:rPr>
          <w:rFonts w:ascii="Arial"/>
          <w:i/>
          <w:color w:val="666666"/>
          <w:sz w:val="15"/>
        </w:rPr>
        <w:t>Thursday</w:t>
      </w:r>
      <w:r>
        <w:rPr>
          <w:rFonts w:ascii="Arial"/>
          <w:i/>
          <w:color w:val="666666"/>
          <w:spacing w:val="-3"/>
          <w:sz w:val="15"/>
        </w:rPr>
        <w:t xml:space="preserve"> </w:t>
      </w:r>
      <w:r>
        <w:rPr>
          <w:rFonts w:ascii="Arial"/>
          <w:i/>
          <w:color w:val="666666"/>
          <w:sz w:val="15"/>
        </w:rPr>
        <w:t>live</w:t>
      </w:r>
      <w:r>
        <w:rPr>
          <w:rFonts w:ascii="Arial"/>
          <w:i/>
          <w:color w:val="666666"/>
          <w:spacing w:val="-3"/>
          <w:sz w:val="15"/>
        </w:rPr>
        <w:t xml:space="preserve"> </w:t>
      </w:r>
      <w:r>
        <w:rPr>
          <w:rFonts w:ascii="Arial"/>
          <w:i/>
          <w:color w:val="666666"/>
          <w:sz w:val="15"/>
        </w:rPr>
        <w:t>vital</w:t>
      </w:r>
      <w:r>
        <w:rPr>
          <w:rFonts w:ascii="Arial"/>
          <w:i/>
          <w:color w:val="666666"/>
          <w:spacing w:val="-2"/>
          <w:sz w:val="15"/>
        </w:rPr>
        <w:t xml:space="preserve"> signs.</w:t>
      </w:r>
    </w:p>
    <w:p w14:paraId="5D6DA1D1" w14:textId="77777777" w:rsidR="00F9164C" w:rsidRDefault="00000000">
      <w:pPr>
        <w:spacing w:before="62"/>
        <w:ind w:left="10" w:right="9"/>
        <w:jc w:val="center"/>
        <w:rPr>
          <w:rFonts w:ascii="Arial"/>
          <w:i/>
          <w:sz w:val="15"/>
        </w:rPr>
      </w:pPr>
      <w:r>
        <w:rPr>
          <w:rFonts w:ascii="Arial"/>
          <w:i/>
          <w:color w:val="666666"/>
          <w:sz w:val="15"/>
        </w:rPr>
        <w:t>The</w:t>
      </w:r>
      <w:r>
        <w:rPr>
          <w:rFonts w:ascii="Arial"/>
          <w:i/>
          <w:color w:val="666666"/>
          <w:spacing w:val="-2"/>
          <w:sz w:val="15"/>
        </w:rPr>
        <w:t xml:space="preserve"> </w:t>
      </w:r>
      <w:r>
        <w:rPr>
          <w:rFonts w:ascii="Arial"/>
          <w:i/>
          <w:color w:val="666666"/>
          <w:sz w:val="15"/>
        </w:rPr>
        <w:t>live</w:t>
      </w:r>
      <w:r>
        <w:rPr>
          <w:rFonts w:ascii="Arial"/>
          <w:i/>
          <w:color w:val="666666"/>
          <w:spacing w:val="-1"/>
          <w:sz w:val="15"/>
        </w:rPr>
        <w:t xml:space="preserve"> </w:t>
      </w:r>
      <w:r>
        <w:rPr>
          <w:rFonts w:ascii="Arial"/>
          <w:i/>
          <w:color w:val="666666"/>
          <w:sz w:val="15"/>
        </w:rPr>
        <w:t>Thursday</w:t>
      </w:r>
      <w:r>
        <w:rPr>
          <w:rFonts w:ascii="Arial"/>
          <w:i/>
          <w:color w:val="666666"/>
          <w:spacing w:val="-3"/>
          <w:sz w:val="15"/>
        </w:rPr>
        <w:t xml:space="preserve"> </w:t>
      </w:r>
      <w:r>
        <w:rPr>
          <w:rFonts w:ascii="Arial"/>
          <w:i/>
          <w:color w:val="666666"/>
          <w:sz w:val="15"/>
        </w:rPr>
        <w:t>EMR</w:t>
      </w:r>
      <w:r>
        <w:rPr>
          <w:rFonts w:ascii="Arial"/>
          <w:i/>
          <w:color w:val="666666"/>
          <w:spacing w:val="-1"/>
          <w:sz w:val="15"/>
        </w:rPr>
        <w:t xml:space="preserve"> </w:t>
      </w:r>
      <w:r>
        <w:rPr>
          <w:rFonts w:ascii="Arial"/>
          <w:i/>
          <w:color w:val="666666"/>
          <w:sz w:val="15"/>
        </w:rPr>
        <w:t>shows</w:t>
      </w:r>
      <w:r>
        <w:rPr>
          <w:rFonts w:ascii="Arial"/>
          <w:i/>
          <w:color w:val="666666"/>
          <w:spacing w:val="-2"/>
          <w:sz w:val="15"/>
        </w:rPr>
        <w:t xml:space="preserve"> </w:t>
      </w:r>
      <w:r>
        <w:rPr>
          <w:rFonts w:ascii="Arial"/>
          <w:i/>
          <w:color w:val="666666"/>
          <w:sz w:val="15"/>
        </w:rPr>
        <w:t>BP</w:t>
      </w:r>
      <w:r>
        <w:rPr>
          <w:rFonts w:ascii="Arial"/>
          <w:i/>
          <w:color w:val="666666"/>
          <w:spacing w:val="-3"/>
          <w:sz w:val="15"/>
        </w:rPr>
        <w:t xml:space="preserve"> </w:t>
      </w:r>
      <w:r>
        <w:rPr>
          <w:rFonts w:ascii="Arial"/>
          <w:i/>
          <w:color w:val="666666"/>
          <w:sz w:val="15"/>
        </w:rPr>
        <w:t>122/78,</w:t>
      </w:r>
      <w:r>
        <w:rPr>
          <w:rFonts w:ascii="Arial"/>
          <w:i/>
          <w:color w:val="666666"/>
          <w:spacing w:val="-4"/>
          <w:sz w:val="15"/>
        </w:rPr>
        <w:t xml:space="preserve"> </w:t>
      </w:r>
      <w:r>
        <w:rPr>
          <w:rFonts w:ascii="Arial"/>
          <w:i/>
          <w:color w:val="666666"/>
          <w:sz w:val="15"/>
        </w:rPr>
        <w:t>HR</w:t>
      </w:r>
      <w:r>
        <w:rPr>
          <w:rFonts w:ascii="Arial"/>
          <w:i/>
          <w:color w:val="666666"/>
          <w:spacing w:val="-1"/>
          <w:sz w:val="15"/>
        </w:rPr>
        <w:t xml:space="preserve"> </w:t>
      </w:r>
      <w:r>
        <w:rPr>
          <w:rFonts w:ascii="Arial"/>
          <w:i/>
          <w:color w:val="666666"/>
          <w:sz w:val="15"/>
        </w:rPr>
        <w:t>70,</w:t>
      </w:r>
      <w:r>
        <w:rPr>
          <w:rFonts w:ascii="Arial"/>
          <w:i/>
          <w:color w:val="666666"/>
          <w:spacing w:val="-5"/>
          <w:sz w:val="15"/>
        </w:rPr>
        <w:t xml:space="preserve"> </w:t>
      </w:r>
      <w:r>
        <w:rPr>
          <w:rFonts w:ascii="Arial"/>
          <w:i/>
          <w:color w:val="666666"/>
          <w:sz w:val="15"/>
        </w:rPr>
        <w:t>weight</w:t>
      </w:r>
      <w:r>
        <w:rPr>
          <w:rFonts w:ascii="Arial"/>
          <w:i/>
          <w:color w:val="666666"/>
          <w:spacing w:val="-4"/>
          <w:sz w:val="15"/>
        </w:rPr>
        <w:t xml:space="preserve"> </w:t>
      </w:r>
      <w:r>
        <w:rPr>
          <w:rFonts w:ascii="Arial"/>
          <w:i/>
          <w:color w:val="666666"/>
          <w:sz w:val="15"/>
        </w:rPr>
        <w:t>101</w:t>
      </w:r>
      <w:r>
        <w:rPr>
          <w:rFonts w:ascii="Arial"/>
          <w:i/>
          <w:color w:val="666666"/>
          <w:spacing w:val="-1"/>
          <w:sz w:val="15"/>
        </w:rPr>
        <w:t xml:space="preserve"> </w:t>
      </w:r>
      <w:r>
        <w:rPr>
          <w:rFonts w:ascii="Arial"/>
          <w:i/>
          <w:color w:val="666666"/>
          <w:sz w:val="15"/>
        </w:rPr>
        <w:t>kg,</w:t>
      </w:r>
      <w:r>
        <w:rPr>
          <w:rFonts w:ascii="Arial"/>
          <w:i/>
          <w:color w:val="666666"/>
          <w:spacing w:val="-5"/>
          <w:sz w:val="15"/>
        </w:rPr>
        <w:t xml:space="preserve"> </w:t>
      </w:r>
      <w:r>
        <w:rPr>
          <w:rFonts w:ascii="Arial"/>
          <w:i/>
          <w:color w:val="666666"/>
          <w:sz w:val="15"/>
        </w:rPr>
        <w:t>and</w:t>
      </w:r>
      <w:r>
        <w:rPr>
          <w:rFonts w:ascii="Arial"/>
          <w:i/>
          <w:color w:val="666666"/>
          <w:spacing w:val="-1"/>
          <w:sz w:val="15"/>
        </w:rPr>
        <w:t xml:space="preserve"> </w:t>
      </w:r>
      <w:r>
        <w:rPr>
          <w:rFonts w:ascii="Arial"/>
          <w:i/>
          <w:color w:val="666666"/>
          <w:sz w:val="15"/>
        </w:rPr>
        <w:t>BMI</w:t>
      </w:r>
      <w:r>
        <w:rPr>
          <w:rFonts w:ascii="Arial"/>
          <w:i/>
          <w:color w:val="666666"/>
          <w:spacing w:val="-4"/>
          <w:sz w:val="15"/>
        </w:rPr>
        <w:t xml:space="preserve"> </w:t>
      </w:r>
      <w:r>
        <w:rPr>
          <w:rFonts w:ascii="Arial"/>
          <w:i/>
          <w:color w:val="666666"/>
          <w:spacing w:val="-2"/>
          <w:sz w:val="15"/>
        </w:rPr>
        <w:t>31.9.</w:t>
      </w:r>
    </w:p>
    <w:p w14:paraId="51E5AE29" w14:textId="77777777" w:rsidR="00F9164C" w:rsidRDefault="00000000">
      <w:pPr>
        <w:spacing w:before="142"/>
        <w:ind w:left="835"/>
        <w:rPr>
          <w:rFonts w:ascii="Arial"/>
          <w:i/>
          <w:sz w:val="15"/>
        </w:rPr>
      </w:pPr>
      <w:r>
        <w:rPr>
          <w:rFonts w:ascii="Arial"/>
          <w:i/>
          <w:color w:val="666666"/>
          <w:sz w:val="15"/>
        </w:rPr>
        <w:t>Answer</w:t>
      </w:r>
      <w:r>
        <w:rPr>
          <w:rFonts w:ascii="Arial"/>
          <w:i/>
          <w:color w:val="666666"/>
          <w:spacing w:val="-6"/>
          <w:sz w:val="15"/>
        </w:rPr>
        <w:t xml:space="preserve"> </w:t>
      </w:r>
      <w:r>
        <w:rPr>
          <w:rFonts w:ascii="Arial"/>
          <w:i/>
          <w:color w:val="666666"/>
          <w:sz w:val="15"/>
        </w:rPr>
        <w:t>key</w:t>
      </w:r>
      <w:r>
        <w:rPr>
          <w:rFonts w:ascii="Arial"/>
          <w:i/>
          <w:color w:val="666666"/>
          <w:spacing w:val="-4"/>
          <w:sz w:val="15"/>
        </w:rPr>
        <w:t xml:space="preserve"> </w:t>
      </w:r>
      <w:r>
        <w:rPr>
          <w:rFonts w:ascii="Arial"/>
          <w:i/>
          <w:color w:val="666666"/>
          <w:sz w:val="15"/>
        </w:rPr>
        <w:t>evidence:</w:t>
      </w:r>
      <w:r>
        <w:rPr>
          <w:rFonts w:ascii="Arial"/>
          <w:i/>
          <w:color w:val="666666"/>
          <w:spacing w:val="-6"/>
          <w:sz w:val="15"/>
        </w:rPr>
        <w:t xml:space="preserve"> </w:t>
      </w:r>
      <w:r>
        <w:rPr>
          <w:rFonts w:ascii="Arial"/>
          <w:i/>
          <w:color w:val="666666"/>
          <w:sz w:val="15"/>
        </w:rPr>
        <w:t>Thursday</w:t>
      </w:r>
      <w:r>
        <w:rPr>
          <w:rFonts w:ascii="Arial"/>
          <w:i/>
          <w:color w:val="666666"/>
          <w:spacing w:val="-4"/>
          <w:sz w:val="15"/>
        </w:rPr>
        <w:t xml:space="preserve"> </w:t>
      </w:r>
      <w:r>
        <w:rPr>
          <w:rFonts w:ascii="Arial"/>
          <w:i/>
          <w:color w:val="666666"/>
          <w:sz w:val="15"/>
        </w:rPr>
        <w:t>intended</w:t>
      </w:r>
      <w:r>
        <w:rPr>
          <w:rFonts w:ascii="Arial"/>
          <w:i/>
          <w:color w:val="666666"/>
          <w:spacing w:val="-3"/>
          <w:sz w:val="15"/>
        </w:rPr>
        <w:t xml:space="preserve"> </w:t>
      </w:r>
      <w:r>
        <w:rPr>
          <w:rFonts w:ascii="Arial"/>
          <w:i/>
          <w:color w:val="666666"/>
          <w:sz w:val="15"/>
        </w:rPr>
        <w:t>vital</w:t>
      </w:r>
      <w:r>
        <w:rPr>
          <w:rFonts w:ascii="Arial"/>
          <w:i/>
          <w:color w:val="666666"/>
          <w:spacing w:val="-2"/>
          <w:sz w:val="15"/>
        </w:rPr>
        <w:t xml:space="preserve"> signs.</w:t>
      </w:r>
    </w:p>
    <w:p w14:paraId="73572F90" w14:textId="77777777" w:rsidR="00F9164C" w:rsidRDefault="00F9164C">
      <w:pPr>
        <w:rPr>
          <w:rFonts w:ascii="Arial"/>
          <w:i/>
          <w:sz w:val="15"/>
        </w:rPr>
        <w:sectPr w:rsidR="00F9164C">
          <w:pgSz w:w="12240" w:h="15840"/>
          <w:pgMar w:top="720" w:right="0" w:bottom="540" w:left="0" w:header="0" w:footer="313" w:gutter="0"/>
          <w:cols w:space="720"/>
        </w:sectPr>
      </w:pPr>
    </w:p>
    <w:p w14:paraId="72C88AE4" w14:textId="77777777" w:rsidR="00F9164C" w:rsidRDefault="00F9164C">
      <w:pPr>
        <w:pStyle w:val="BodyText"/>
        <w:rPr>
          <w:rFonts w:ascii="Arial"/>
          <w:i/>
          <w:sz w:val="20"/>
        </w:rPr>
      </w:pPr>
    </w:p>
    <w:p w14:paraId="1285361B" w14:textId="77777777" w:rsidR="00F9164C" w:rsidRDefault="00F9164C">
      <w:pPr>
        <w:pStyle w:val="BodyText"/>
        <w:spacing w:before="155"/>
        <w:rPr>
          <w:rFonts w:ascii="Arial"/>
          <w:i/>
          <w:sz w:val="20"/>
        </w:rPr>
      </w:pPr>
    </w:p>
    <w:p w14:paraId="1B79653B" w14:textId="77777777" w:rsidR="00F9164C" w:rsidRDefault="00000000">
      <w:pPr>
        <w:ind w:left="2678"/>
        <w:rPr>
          <w:rFonts w:ascii="Arial"/>
          <w:sz w:val="20"/>
        </w:rPr>
      </w:pPr>
      <w:r>
        <w:rPr>
          <w:rFonts w:ascii="Arial"/>
          <w:noProof/>
          <w:sz w:val="20"/>
        </w:rPr>
        <w:drawing>
          <wp:inline distT="0" distB="0" distL="0" distR="0" wp14:anchorId="428F5167" wp14:editId="0F32C060">
            <wp:extent cx="2319876" cy="5495925"/>
            <wp:effectExtent l="0" t="0" r="0" b="0"/>
            <wp:docPr id="98" name="Image 9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8" name="Image 98"/>
                    <pic:cNvPicPr/>
                  </pic:nvPicPr>
                  <pic:blipFill>
                    <a:blip r:embed="rId77" cstate="print"/>
                    <a:stretch>
                      <a:fillRect/>
                    </a:stretch>
                  </pic:blipFill>
                  <pic:spPr>
                    <a:xfrm>
                      <a:off x="0" y="0"/>
                      <a:ext cx="2319876" cy="5495925"/>
                    </a:xfrm>
                    <a:prstGeom prst="rect">
                      <a:avLst/>
                    </a:prstGeom>
                  </pic:spPr>
                </pic:pic>
              </a:graphicData>
            </a:graphic>
          </wp:inline>
        </w:drawing>
      </w:r>
    </w:p>
    <w:p w14:paraId="1B2D3D7C" w14:textId="77777777" w:rsidR="00F9164C" w:rsidRDefault="00F9164C">
      <w:pPr>
        <w:pStyle w:val="BodyText"/>
        <w:rPr>
          <w:rFonts w:ascii="Arial"/>
          <w:i/>
          <w:sz w:val="15"/>
        </w:rPr>
      </w:pPr>
    </w:p>
    <w:p w14:paraId="319C889A" w14:textId="77777777" w:rsidR="00F9164C" w:rsidRDefault="00F9164C">
      <w:pPr>
        <w:pStyle w:val="BodyText"/>
        <w:rPr>
          <w:rFonts w:ascii="Arial"/>
          <w:i/>
          <w:sz w:val="15"/>
        </w:rPr>
      </w:pPr>
    </w:p>
    <w:p w14:paraId="5D314B85" w14:textId="77777777" w:rsidR="00F9164C" w:rsidRDefault="00F9164C">
      <w:pPr>
        <w:pStyle w:val="BodyText"/>
        <w:rPr>
          <w:rFonts w:ascii="Arial"/>
          <w:i/>
          <w:sz w:val="15"/>
        </w:rPr>
      </w:pPr>
    </w:p>
    <w:p w14:paraId="472B0369" w14:textId="77777777" w:rsidR="00F9164C" w:rsidRDefault="00F9164C">
      <w:pPr>
        <w:pStyle w:val="BodyText"/>
        <w:rPr>
          <w:rFonts w:ascii="Arial"/>
          <w:i/>
          <w:sz w:val="15"/>
        </w:rPr>
      </w:pPr>
    </w:p>
    <w:p w14:paraId="582EA1AB" w14:textId="77777777" w:rsidR="00F9164C" w:rsidRDefault="00F9164C">
      <w:pPr>
        <w:pStyle w:val="BodyText"/>
        <w:rPr>
          <w:rFonts w:ascii="Arial"/>
          <w:i/>
          <w:sz w:val="15"/>
        </w:rPr>
      </w:pPr>
    </w:p>
    <w:p w14:paraId="0FFD04C0" w14:textId="77777777" w:rsidR="00F9164C" w:rsidRDefault="00F9164C">
      <w:pPr>
        <w:pStyle w:val="BodyText"/>
        <w:rPr>
          <w:rFonts w:ascii="Arial"/>
          <w:i/>
          <w:sz w:val="15"/>
        </w:rPr>
      </w:pPr>
    </w:p>
    <w:p w14:paraId="78ABF53D" w14:textId="77777777" w:rsidR="00F9164C" w:rsidRDefault="00F9164C">
      <w:pPr>
        <w:pStyle w:val="BodyText"/>
        <w:rPr>
          <w:rFonts w:ascii="Arial"/>
          <w:i/>
          <w:sz w:val="15"/>
        </w:rPr>
      </w:pPr>
    </w:p>
    <w:p w14:paraId="77EC2DE7" w14:textId="77777777" w:rsidR="00F9164C" w:rsidRDefault="00F9164C">
      <w:pPr>
        <w:pStyle w:val="BodyText"/>
        <w:spacing w:before="47"/>
        <w:rPr>
          <w:rFonts w:ascii="Arial"/>
          <w:i/>
          <w:sz w:val="15"/>
        </w:rPr>
      </w:pPr>
    </w:p>
    <w:p w14:paraId="3AA9E3CA" w14:textId="77777777" w:rsidR="00F9164C" w:rsidRDefault="00000000">
      <w:pPr>
        <w:spacing w:before="1"/>
        <w:ind w:left="10" w:right="11"/>
        <w:jc w:val="center"/>
        <w:rPr>
          <w:rFonts w:ascii="Arial"/>
          <w:i/>
          <w:sz w:val="15"/>
        </w:rPr>
      </w:pPr>
      <w:r>
        <w:rPr>
          <w:rFonts w:ascii="Arial"/>
          <w:i/>
          <w:color w:val="666666"/>
          <w:sz w:val="15"/>
        </w:rPr>
        <w:t>The</w:t>
      </w:r>
      <w:r>
        <w:rPr>
          <w:rFonts w:ascii="Arial"/>
          <w:i/>
          <w:color w:val="666666"/>
          <w:spacing w:val="-2"/>
          <w:sz w:val="15"/>
        </w:rPr>
        <w:t xml:space="preserve"> </w:t>
      </w:r>
      <w:r>
        <w:rPr>
          <w:rFonts w:ascii="Arial"/>
          <w:i/>
          <w:color w:val="666666"/>
          <w:sz w:val="15"/>
        </w:rPr>
        <w:t>official</w:t>
      </w:r>
      <w:r>
        <w:rPr>
          <w:rFonts w:ascii="Arial"/>
          <w:i/>
          <w:color w:val="666666"/>
          <w:spacing w:val="-1"/>
          <w:sz w:val="15"/>
        </w:rPr>
        <w:t xml:space="preserve"> </w:t>
      </w:r>
      <w:r>
        <w:rPr>
          <w:rFonts w:ascii="Arial"/>
          <w:i/>
          <w:color w:val="666666"/>
          <w:sz w:val="15"/>
        </w:rPr>
        <w:t>answer</w:t>
      </w:r>
      <w:r>
        <w:rPr>
          <w:rFonts w:ascii="Arial"/>
          <w:i/>
          <w:color w:val="666666"/>
          <w:spacing w:val="-3"/>
          <w:sz w:val="15"/>
        </w:rPr>
        <w:t xml:space="preserve"> </w:t>
      </w:r>
      <w:r>
        <w:rPr>
          <w:rFonts w:ascii="Arial"/>
          <w:i/>
          <w:color w:val="666666"/>
          <w:sz w:val="15"/>
        </w:rPr>
        <w:t>key</w:t>
      </w:r>
      <w:r>
        <w:rPr>
          <w:rFonts w:ascii="Arial"/>
          <w:i/>
          <w:color w:val="666666"/>
          <w:spacing w:val="-2"/>
          <w:sz w:val="15"/>
        </w:rPr>
        <w:t xml:space="preserve"> </w:t>
      </w:r>
      <w:r>
        <w:rPr>
          <w:rFonts w:ascii="Arial"/>
          <w:i/>
          <w:color w:val="666666"/>
          <w:sz w:val="15"/>
        </w:rPr>
        <w:t>lists</w:t>
      </w:r>
      <w:r>
        <w:rPr>
          <w:rFonts w:ascii="Arial"/>
          <w:i/>
          <w:color w:val="666666"/>
          <w:spacing w:val="-3"/>
          <w:sz w:val="15"/>
        </w:rPr>
        <w:t xml:space="preserve"> </w:t>
      </w:r>
      <w:r>
        <w:rPr>
          <w:rFonts w:ascii="Arial"/>
          <w:i/>
          <w:color w:val="666666"/>
          <w:sz w:val="15"/>
        </w:rPr>
        <w:t>a</w:t>
      </w:r>
      <w:r>
        <w:rPr>
          <w:rFonts w:ascii="Arial"/>
          <w:i/>
          <w:color w:val="666666"/>
          <w:spacing w:val="-1"/>
          <w:sz w:val="15"/>
        </w:rPr>
        <w:t xml:space="preserve"> </w:t>
      </w:r>
      <w:r>
        <w:rPr>
          <w:rFonts w:ascii="Arial"/>
          <w:i/>
          <w:color w:val="666666"/>
          <w:sz w:val="15"/>
        </w:rPr>
        <w:t>different</w:t>
      </w:r>
      <w:r>
        <w:rPr>
          <w:rFonts w:ascii="Arial"/>
          <w:i/>
          <w:color w:val="666666"/>
          <w:spacing w:val="-4"/>
          <w:sz w:val="15"/>
        </w:rPr>
        <w:t xml:space="preserve"> </w:t>
      </w:r>
      <w:r>
        <w:rPr>
          <w:rFonts w:ascii="Arial"/>
          <w:i/>
          <w:color w:val="666666"/>
          <w:sz w:val="15"/>
        </w:rPr>
        <w:t>BP,</w:t>
      </w:r>
      <w:r>
        <w:rPr>
          <w:rFonts w:ascii="Arial"/>
          <w:i/>
          <w:color w:val="666666"/>
          <w:spacing w:val="-5"/>
          <w:sz w:val="15"/>
        </w:rPr>
        <w:t xml:space="preserve"> </w:t>
      </w:r>
      <w:r>
        <w:rPr>
          <w:rFonts w:ascii="Arial"/>
          <w:i/>
          <w:color w:val="666666"/>
          <w:sz w:val="15"/>
        </w:rPr>
        <w:t>HR,</w:t>
      </w:r>
      <w:r>
        <w:rPr>
          <w:rFonts w:ascii="Arial"/>
          <w:i/>
          <w:color w:val="666666"/>
          <w:spacing w:val="-4"/>
          <w:sz w:val="15"/>
        </w:rPr>
        <w:t xml:space="preserve"> </w:t>
      </w:r>
      <w:r>
        <w:rPr>
          <w:rFonts w:ascii="Arial"/>
          <w:i/>
          <w:color w:val="666666"/>
          <w:sz w:val="15"/>
        </w:rPr>
        <w:t>temperature,</w:t>
      </w:r>
      <w:r>
        <w:rPr>
          <w:rFonts w:ascii="Arial"/>
          <w:i/>
          <w:color w:val="666666"/>
          <w:spacing w:val="-5"/>
          <w:sz w:val="15"/>
        </w:rPr>
        <w:t xml:space="preserve"> </w:t>
      </w:r>
      <w:r>
        <w:rPr>
          <w:rFonts w:ascii="Arial"/>
          <w:i/>
          <w:color w:val="666666"/>
          <w:sz w:val="15"/>
        </w:rPr>
        <w:t>and</w:t>
      </w:r>
      <w:r>
        <w:rPr>
          <w:rFonts w:ascii="Arial"/>
          <w:i/>
          <w:color w:val="666666"/>
          <w:spacing w:val="-1"/>
          <w:sz w:val="15"/>
        </w:rPr>
        <w:t xml:space="preserve"> </w:t>
      </w:r>
      <w:r>
        <w:rPr>
          <w:rFonts w:ascii="Arial"/>
          <w:i/>
          <w:color w:val="666666"/>
          <w:sz w:val="15"/>
        </w:rPr>
        <w:t>weight</w:t>
      </w:r>
      <w:r>
        <w:rPr>
          <w:rFonts w:ascii="Arial"/>
          <w:i/>
          <w:color w:val="666666"/>
          <w:spacing w:val="-4"/>
          <w:sz w:val="15"/>
        </w:rPr>
        <w:t xml:space="preserve"> </w:t>
      </w:r>
      <w:r>
        <w:rPr>
          <w:rFonts w:ascii="Arial"/>
          <w:i/>
          <w:color w:val="666666"/>
          <w:spacing w:val="-2"/>
          <w:sz w:val="15"/>
        </w:rPr>
        <w:t>state.</w:t>
      </w:r>
    </w:p>
    <w:p w14:paraId="22949360" w14:textId="77777777" w:rsidR="00F9164C" w:rsidRDefault="00000000">
      <w:pPr>
        <w:spacing w:before="142"/>
        <w:ind w:left="835"/>
        <w:rPr>
          <w:rFonts w:ascii="Arial"/>
          <w:i/>
          <w:sz w:val="15"/>
        </w:rPr>
      </w:pPr>
      <w:r>
        <w:rPr>
          <w:rFonts w:ascii="Arial"/>
          <w:i/>
          <w:color w:val="666666"/>
          <w:sz w:val="15"/>
        </w:rPr>
        <w:t>Grader</w:t>
      </w:r>
      <w:r>
        <w:rPr>
          <w:rFonts w:ascii="Arial"/>
          <w:i/>
          <w:color w:val="666666"/>
          <w:spacing w:val="-4"/>
          <w:sz w:val="15"/>
        </w:rPr>
        <w:t xml:space="preserve"> </w:t>
      </w:r>
      <w:r>
        <w:rPr>
          <w:rFonts w:ascii="Arial"/>
          <w:i/>
          <w:color w:val="666666"/>
          <w:sz w:val="15"/>
        </w:rPr>
        <w:t>evidence:</w:t>
      </w:r>
      <w:r>
        <w:rPr>
          <w:rFonts w:ascii="Arial"/>
          <w:i/>
          <w:color w:val="666666"/>
          <w:spacing w:val="-5"/>
          <w:sz w:val="15"/>
        </w:rPr>
        <w:t xml:space="preserve"> </w:t>
      </w:r>
      <w:r>
        <w:rPr>
          <w:rFonts w:ascii="Arial"/>
          <w:i/>
          <w:color w:val="666666"/>
          <w:sz w:val="15"/>
        </w:rPr>
        <w:t>Thursday</w:t>
      </w:r>
      <w:r>
        <w:rPr>
          <w:rFonts w:ascii="Arial"/>
          <w:i/>
          <w:color w:val="666666"/>
          <w:spacing w:val="-4"/>
          <w:sz w:val="15"/>
        </w:rPr>
        <w:t xml:space="preserve"> </w:t>
      </w:r>
      <w:r>
        <w:rPr>
          <w:rFonts w:ascii="Arial"/>
          <w:i/>
          <w:color w:val="666666"/>
          <w:sz w:val="15"/>
        </w:rPr>
        <w:t>grading</w:t>
      </w:r>
      <w:r>
        <w:rPr>
          <w:rFonts w:ascii="Arial"/>
          <w:i/>
          <w:color w:val="666666"/>
          <w:spacing w:val="-2"/>
          <w:sz w:val="15"/>
        </w:rPr>
        <w:t xml:space="preserve"> feedback.</w:t>
      </w:r>
    </w:p>
    <w:p w14:paraId="38E69F4B" w14:textId="77777777" w:rsidR="00F9164C" w:rsidRDefault="00F9164C">
      <w:pPr>
        <w:rPr>
          <w:rFonts w:ascii="Arial"/>
          <w:i/>
          <w:sz w:val="15"/>
        </w:rPr>
        <w:sectPr w:rsidR="00F9164C">
          <w:pgSz w:w="12240" w:h="15840"/>
          <w:pgMar w:top="1820" w:right="0" w:bottom="540" w:left="0" w:header="0" w:footer="313" w:gutter="0"/>
          <w:cols w:space="720"/>
        </w:sectPr>
      </w:pPr>
    </w:p>
    <w:p w14:paraId="0279DCC9" w14:textId="77777777" w:rsidR="00F9164C" w:rsidRDefault="00000000">
      <w:pPr>
        <w:ind w:left="1920"/>
        <w:rPr>
          <w:rFonts w:ascii="Arial"/>
          <w:sz w:val="20"/>
        </w:rPr>
      </w:pPr>
      <w:r>
        <w:rPr>
          <w:rFonts w:ascii="Arial"/>
          <w:noProof/>
          <w:sz w:val="20"/>
        </w:rPr>
        <w:lastRenderedPageBreak/>
        <w:drawing>
          <wp:inline distT="0" distB="0" distL="0" distR="0" wp14:anchorId="290AE231" wp14:editId="219437F0">
            <wp:extent cx="5300840" cy="7124700"/>
            <wp:effectExtent l="0" t="0" r="0" b="0"/>
            <wp:docPr id="99" name="Image 9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9" name="Image 99"/>
                    <pic:cNvPicPr/>
                  </pic:nvPicPr>
                  <pic:blipFill>
                    <a:blip r:embed="rId75" cstate="print"/>
                    <a:stretch>
                      <a:fillRect/>
                    </a:stretch>
                  </pic:blipFill>
                  <pic:spPr>
                    <a:xfrm>
                      <a:off x="0" y="0"/>
                      <a:ext cx="5300840" cy="7124700"/>
                    </a:xfrm>
                    <a:prstGeom prst="rect">
                      <a:avLst/>
                    </a:prstGeom>
                  </pic:spPr>
                </pic:pic>
              </a:graphicData>
            </a:graphic>
          </wp:inline>
        </w:drawing>
      </w:r>
    </w:p>
    <w:p w14:paraId="1817CB03" w14:textId="77777777" w:rsidR="00F9164C" w:rsidRDefault="00F9164C">
      <w:pPr>
        <w:pStyle w:val="BodyText"/>
        <w:spacing w:before="85"/>
        <w:rPr>
          <w:rFonts w:ascii="Arial"/>
          <w:i/>
          <w:sz w:val="15"/>
        </w:rPr>
      </w:pPr>
    </w:p>
    <w:p w14:paraId="63D3EA36" w14:textId="77777777" w:rsidR="00F9164C" w:rsidRDefault="00000000">
      <w:pPr>
        <w:spacing w:before="1"/>
        <w:ind w:left="11" w:right="5"/>
        <w:jc w:val="center"/>
        <w:rPr>
          <w:rFonts w:ascii="Arial"/>
          <w:i/>
          <w:sz w:val="15"/>
        </w:rPr>
      </w:pPr>
      <w:r>
        <w:rPr>
          <w:rFonts w:ascii="Arial"/>
          <w:i/>
          <w:color w:val="666666"/>
          <w:sz w:val="15"/>
        </w:rPr>
        <w:t>The</w:t>
      </w:r>
      <w:r>
        <w:rPr>
          <w:rFonts w:ascii="Arial"/>
          <w:i/>
          <w:color w:val="666666"/>
          <w:spacing w:val="-3"/>
          <w:sz w:val="15"/>
        </w:rPr>
        <w:t xml:space="preserve"> </w:t>
      </w:r>
      <w:r>
        <w:rPr>
          <w:rFonts w:ascii="Arial"/>
          <w:i/>
          <w:color w:val="666666"/>
          <w:sz w:val="15"/>
        </w:rPr>
        <w:t>grader</w:t>
      </w:r>
      <w:r>
        <w:rPr>
          <w:rFonts w:ascii="Arial"/>
          <w:i/>
          <w:color w:val="666666"/>
          <w:spacing w:val="-3"/>
          <w:sz w:val="15"/>
        </w:rPr>
        <w:t xml:space="preserve"> </w:t>
      </w:r>
      <w:r>
        <w:rPr>
          <w:rFonts w:ascii="Arial"/>
          <w:i/>
          <w:color w:val="666666"/>
          <w:sz w:val="15"/>
        </w:rPr>
        <w:t>requires</w:t>
      </w:r>
      <w:r>
        <w:rPr>
          <w:rFonts w:ascii="Arial"/>
          <w:i/>
          <w:color w:val="666666"/>
          <w:spacing w:val="-3"/>
          <w:sz w:val="15"/>
        </w:rPr>
        <w:t xml:space="preserve"> </w:t>
      </w:r>
      <w:r>
        <w:rPr>
          <w:rFonts w:ascii="Arial"/>
          <w:i/>
          <w:color w:val="666666"/>
          <w:sz w:val="15"/>
        </w:rPr>
        <w:t>the</w:t>
      </w:r>
      <w:r>
        <w:rPr>
          <w:rFonts w:ascii="Arial"/>
          <w:i/>
          <w:color w:val="666666"/>
          <w:spacing w:val="-3"/>
          <w:sz w:val="15"/>
        </w:rPr>
        <w:t xml:space="preserve"> </w:t>
      </w:r>
      <w:r>
        <w:rPr>
          <w:rFonts w:ascii="Arial"/>
          <w:i/>
          <w:color w:val="666666"/>
          <w:sz w:val="15"/>
        </w:rPr>
        <w:t>different</w:t>
      </w:r>
      <w:r>
        <w:rPr>
          <w:rFonts w:ascii="Arial"/>
          <w:i/>
          <w:color w:val="666666"/>
          <w:spacing w:val="-5"/>
          <w:sz w:val="15"/>
        </w:rPr>
        <w:t xml:space="preserve"> </w:t>
      </w:r>
      <w:r>
        <w:rPr>
          <w:rFonts w:ascii="Arial"/>
          <w:i/>
          <w:color w:val="666666"/>
          <w:sz w:val="15"/>
        </w:rPr>
        <w:t>hidden</w:t>
      </w:r>
      <w:r>
        <w:rPr>
          <w:rFonts w:ascii="Arial"/>
          <w:i/>
          <w:color w:val="666666"/>
          <w:spacing w:val="-2"/>
          <w:sz w:val="15"/>
        </w:rPr>
        <w:t xml:space="preserve"> </w:t>
      </w:r>
      <w:r>
        <w:rPr>
          <w:rFonts w:ascii="Arial"/>
          <w:i/>
          <w:color w:val="666666"/>
          <w:sz w:val="15"/>
        </w:rPr>
        <w:t>vital</w:t>
      </w:r>
      <w:r>
        <w:rPr>
          <w:rFonts w:ascii="Arial"/>
          <w:i/>
          <w:color w:val="666666"/>
          <w:spacing w:val="-3"/>
          <w:sz w:val="15"/>
        </w:rPr>
        <w:t xml:space="preserve"> </w:t>
      </w:r>
      <w:r>
        <w:rPr>
          <w:rFonts w:ascii="Arial"/>
          <w:i/>
          <w:color w:val="666666"/>
          <w:sz w:val="15"/>
        </w:rPr>
        <w:t>signs</w:t>
      </w:r>
      <w:r>
        <w:rPr>
          <w:rFonts w:ascii="Arial"/>
          <w:i/>
          <w:color w:val="666666"/>
          <w:spacing w:val="-3"/>
          <w:sz w:val="15"/>
        </w:rPr>
        <w:t xml:space="preserve"> </w:t>
      </w:r>
      <w:r>
        <w:rPr>
          <w:rFonts w:ascii="Arial"/>
          <w:i/>
          <w:color w:val="666666"/>
          <w:sz w:val="15"/>
        </w:rPr>
        <w:t>and</w:t>
      </w:r>
      <w:r>
        <w:rPr>
          <w:rFonts w:ascii="Arial"/>
          <w:i/>
          <w:color w:val="666666"/>
          <w:spacing w:val="-2"/>
          <w:sz w:val="15"/>
        </w:rPr>
        <w:t xml:space="preserve"> weight.</w:t>
      </w:r>
    </w:p>
    <w:p w14:paraId="53CD0C55" w14:textId="77777777" w:rsidR="00F9164C" w:rsidRDefault="00F9164C">
      <w:pPr>
        <w:pStyle w:val="BodyText"/>
        <w:spacing w:before="13"/>
        <w:rPr>
          <w:rFonts w:ascii="Arial"/>
          <w:i/>
          <w:sz w:val="15"/>
        </w:rPr>
      </w:pPr>
    </w:p>
    <w:p w14:paraId="7C5EF63C" w14:textId="77777777" w:rsidR="00F9164C" w:rsidRDefault="00000000">
      <w:pPr>
        <w:pStyle w:val="Heading8"/>
        <w:spacing w:before="0" w:line="273" w:lineRule="auto"/>
        <w:ind w:right="871"/>
      </w:pPr>
      <w:r>
        <w:rPr>
          <w:color w:val="17365D"/>
        </w:rPr>
        <w:t>Issue</w:t>
      </w:r>
      <w:r>
        <w:rPr>
          <w:color w:val="17365D"/>
          <w:spacing w:val="-5"/>
        </w:rPr>
        <w:t xml:space="preserve"> </w:t>
      </w:r>
      <w:r>
        <w:rPr>
          <w:color w:val="17365D"/>
        </w:rPr>
        <w:t>4.</w:t>
      </w:r>
      <w:r>
        <w:rPr>
          <w:color w:val="17365D"/>
          <w:spacing w:val="-1"/>
        </w:rPr>
        <w:t xml:space="preserve"> </w:t>
      </w:r>
      <w:r>
        <w:rPr>
          <w:color w:val="17365D"/>
        </w:rPr>
        <w:t>Daily</w:t>
      </w:r>
      <w:r>
        <w:rPr>
          <w:color w:val="17365D"/>
          <w:spacing w:val="-5"/>
        </w:rPr>
        <w:t xml:space="preserve"> </w:t>
      </w:r>
      <w:r>
        <w:rPr>
          <w:color w:val="17365D"/>
        </w:rPr>
        <w:t>home</w:t>
      </w:r>
      <w:r>
        <w:rPr>
          <w:color w:val="17365D"/>
          <w:spacing w:val="-5"/>
        </w:rPr>
        <w:t xml:space="preserve"> </w:t>
      </w:r>
      <w:r>
        <w:rPr>
          <w:color w:val="17365D"/>
        </w:rPr>
        <w:t>monitoring,</w:t>
      </w:r>
      <w:r>
        <w:rPr>
          <w:color w:val="17365D"/>
          <w:spacing w:val="-1"/>
        </w:rPr>
        <w:t xml:space="preserve"> </w:t>
      </w:r>
      <w:r>
        <w:rPr>
          <w:color w:val="17365D"/>
        </w:rPr>
        <w:t>sodium</w:t>
      </w:r>
      <w:r>
        <w:rPr>
          <w:color w:val="17365D"/>
          <w:spacing w:val="-5"/>
        </w:rPr>
        <w:t xml:space="preserve"> </w:t>
      </w:r>
      <w:r>
        <w:rPr>
          <w:color w:val="17365D"/>
        </w:rPr>
        <w:t>restriction,</w:t>
      </w:r>
      <w:r>
        <w:rPr>
          <w:color w:val="17365D"/>
          <w:spacing w:val="-6"/>
        </w:rPr>
        <w:t xml:space="preserve"> </w:t>
      </w:r>
      <w:r>
        <w:rPr>
          <w:color w:val="17365D"/>
        </w:rPr>
        <w:t>and</w:t>
      </w:r>
      <w:r>
        <w:rPr>
          <w:color w:val="17365D"/>
          <w:spacing w:val="-1"/>
        </w:rPr>
        <w:t xml:space="preserve"> </w:t>
      </w:r>
      <w:r>
        <w:rPr>
          <w:color w:val="17365D"/>
        </w:rPr>
        <w:t>activity</w:t>
      </w:r>
      <w:r>
        <w:rPr>
          <w:color w:val="17365D"/>
          <w:spacing w:val="-5"/>
        </w:rPr>
        <w:t xml:space="preserve"> </w:t>
      </w:r>
      <w:r>
        <w:rPr>
          <w:color w:val="17365D"/>
        </w:rPr>
        <w:t>required</w:t>
      </w:r>
      <w:r>
        <w:rPr>
          <w:color w:val="17365D"/>
          <w:spacing w:val="-1"/>
        </w:rPr>
        <w:t xml:space="preserve"> </w:t>
      </w:r>
      <w:r>
        <w:rPr>
          <w:color w:val="17365D"/>
        </w:rPr>
        <w:t>by</w:t>
      </w:r>
      <w:r>
        <w:rPr>
          <w:color w:val="17365D"/>
          <w:spacing w:val="-5"/>
        </w:rPr>
        <w:t xml:space="preserve"> </w:t>
      </w:r>
      <w:r>
        <w:rPr>
          <w:color w:val="17365D"/>
        </w:rPr>
        <w:t>the</w:t>
      </w:r>
      <w:r>
        <w:rPr>
          <w:color w:val="17365D"/>
          <w:spacing w:val="-5"/>
        </w:rPr>
        <w:t xml:space="preserve"> </w:t>
      </w:r>
      <w:r>
        <w:rPr>
          <w:color w:val="17365D"/>
        </w:rPr>
        <w:t>grader</w:t>
      </w:r>
      <w:r>
        <w:rPr>
          <w:color w:val="17365D"/>
          <w:spacing w:val="-5"/>
        </w:rPr>
        <w:t xml:space="preserve"> </w:t>
      </w:r>
      <w:r>
        <w:rPr>
          <w:color w:val="17365D"/>
        </w:rPr>
        <w:t>conflict</w:t>
      </w:r>
      <w:r>
        <w:rPr>
          <w:color w:val="17365D"/>
          <w:spacing w:val="-3"/>
        </w:rPr>
        <w:t xml:space="preserve"> </w:t>
      </w:r>
      <w:r>
        <w:rPr>
          <w:color w:val="17365D"/>
        </w:rPr>
        <w:t>with</w:t>
      </w:r>
      <w:r>
        <w:rPr>
          <w:color w:val="17365D"/>
          <w:spacing w:val="-1"/>
        </w:rPr>
        <w:t xml:space="preserve"> </w:t>
      </w:r>
      <w:r>
        <w:rPr>
          <w:color w:val="17365D"/>
        </w:rPr>
        <w:t>the</w:t>
      </w:r>
      <w:r>
        <w:rPr>
          <w:color w:val="17365D"/>
          <w:spacing w:val="-5"/>
        </w:rPr>
        <w:t xml:space="preserve"> </w:t>
      </w:r>
      <w:r>
        <w:rPr>
          <w:color w:val="17365D"/>
        </w:rPr>
        <w:t xml:space="preserve">AI </w:t>
      </w:r>
      <w:r>
        <w:rPr>
          <w:color w:val="17365D"/>
          <w:spacing w:val="-2"/>
        </w:rPr>
        <w:t>patient</w:t>
      </w:r>
    </w:p>
    <w:p w14:paraId="6219686F" w14:textId="77777777" w:rsidR="00F9164C" w:rsidRDefault="00000000">
      <w:pPr>
        <w:pStyle w:val="BodyText"/>
        <w:spacing w:before="83" w:line="242" w:lineRule="auto"/>
        <w:ind w:left="835" w:right="1316"/>
        <w:jc w:val="both"/>
      </w:pPr>
      <w:r>
        <w:rPr>
          <w:rFonts w:ascii="Arial"/>
          <w:b/>
          <w:color w:val="17365D"/>
        </w:rPr>
        <w:t>What</w:t>
      </w:r>
      <w:r>
        <w:rPr>
          <w:rFonts w:ascii="Arial"/>
          <w:b/>
          <w:color w:val="17365D"/>
          <w:spacing w:val="-1"/>
        </w:rPr>
        <w:t xml:space="preserve"> </w:t>
      </w:r>
      <w:r>
        <w:rPr>
          <w:rFonts w:ascii="Arial"/>
          <w:b/>
          <w:color w:val="17365D"/>
        </w:rPr>
        <w:t>the</w:t>
      </w:r>
      <w:r>
        <w:rPr>
          <w:rFonts w:ascii="Arial"/>
          <w:b/>
          <w:color w:val="17365D"/>
          <w:spacing w:val="-2"/>
        </w:rPr>
        <w:t xml:space="preserve"> </w:t>
      </w:r>
      <w:r>
        <w:rPr>
          <w:rFonts w:ascii="Arial"/>
          <w:b/>
          <w:color w:val="17365D"/>
        </w:rPr>
        <w:t>student</w:t>
      </w:r>
      <w:r>
        <w:rPr>
          <w:rFonts w:ascii="Arial"/>
          <w:b/>
          <w:color w:val="17365D"/>
          <w:spacing w:val="-1"/>
        </w:rPr>
        <w:t xml:space="preserve"> </w:t>
      </w:r>
      <w:r>
        <w:rPr>
          <w:rFonts w:ascii="Arial"/>
          <w:b/>
          <w:color w:val="17365D"/>
        </w:rPr>
        <w:t>saw or</w:t>
      </w:r>
      <w:r>
        <w:rPr>
          <w:rFonts w:ascii="Arial"/>
          <w:b/>
          <w:color w:val="17365D"/>
          <w:spacing w:val="-1"/>
        </w:rPr>
        <w:t xml:space="preserve"> </w:t>
      </w:r>
      <w:r>
        <w:rPr>
          <w:rFonts w:ascii="Arial"/>
          <w:b/>
          <w:color w:val="17365D"/>
        </w:rPr>
        <w:t xml:space="preserve">heard: </w:t>
      </w:r>
      <w:r>
        <w:t>Michael</w:t>
      </w:r>
      <w:r>
        <w:rPr>
          <w:spacing w:val="-2"/>
        </w:rPr>
        <w:t xml:space="preserve"> </w:t>
      </w:r>
      <w:r>
        <w:t>states</w:t>
      </w:r>
      <w:r>
        <w:rPr>
          <w:spacing w:val="-2"/>
        </w:rPr>
        <w:t xml:space="preserve"> </w:t>
      </w:r>
      <w:r>
        <w:t>that</w:t>
      </w:r>
      <w:r>
        <w:rPr>
          <w:spacing w:val="-2"/>
        </w:rPr>
        <w:t xml:space="preserve"> </w:t>
      </w:r>
      <w:r>
        <w:t>he</w:t>
      </w:r>
      <w:r>
        <w:rPr>
          <w:spacing w:val="-1"/>
        </w:rPr>
        <w:t xml:space="preserve"> </w:t>
      </w:r>
      <w:r>
        <w:t>does</w:t>
      </w:r>
      <w:r>
        <w:rPr>
          <w:spacing w:val="-1"/>
        </w:rPr>
        <w:t xml:space="preserve"> </w:t>
      </w:r>
      <w:r>
        <w:t>not</w:t>
      </w:r>
      <w:r>
        <w:rPr>
          <w:spacing w:val="-1"/>
        </w:rPr>
        <w:t xml:space="preserve"> </w:t>
      </w:r>
      <w:r>
        <w:t>regularly</w:t>
      </w:r>
      <w:r>
        <w:rPr>
          <w:spacing w:val="-1"/>
        </w:rPr>
        <w:t xml:space="preserve"> </w:t>
      </w:r>
      <w:r>
        <w:t>weigh</w:t>
      </w:r>
      <w:r>
        <w:rPr>
          <w:spacing w:val="-1"/>
        </w:rPr>
        <w:t xml:space="preserve"> </w:t>
      </w:r>
      <w:r>
        <w:t>himself</w:t>
      </w:r>
      <w:r>
        <w:rPr>
          <w:spacing w:val="-1"/>
        </w:rPr>
        <w:t xml:space="preserve"> </w:t>
      </w:r>
      <w:r>
        <w:t>at</w:t>
      </w:r>
      <w:r>
        <w:rPr>
          <w:spacing w:val="-1"/>
        </w:rPr>
        <w:t xml:space="preserve"> </w:t>
      </w:r>
      <w:r>
        <w:t>home,</w:t>
      </w:r>
      <w:r>
        <w:rPr>
          <w:spacing w:val="-1"/>
        </w:rPr>
        <w:t xml:space="preserve"> </w:t>
      </w:r>
      <w:r>
        <w:t>cannot</w:t>
      </w:r>
      <w:r>
        <w:rPr>
          <w:spacing w:val="-1"/>
        </w:rPr>
        <w:t xml:space="preserve"> </w:t>
      </w:r>
      <w:r>
        <w:t>describe</w:t>
      </w:r>
      <w:r>
        <w:rPr>
          <w:spacing w:val="-1"/>
        </w:rPr>
        <w:t xml:space="preserve"> </w:t>
      </w:r>
      <w:proofErr w:type="gramStart"/>
      <w:r>
        <w:t>day</w:t>
      </w:r>
      <w:r>
        <w:rPr>
          <w:spacing w:val="-1"/>
        </w:rPr>
        <w:t xml:space="preserve"> </w:t>
      </w:r>
      <w:r>
        <w:t>to</w:t>
      </w:r>
      <w:r>
        <w:rPr>
          <w:spacing w:val="-2"/>
        </w:rPr>
        <w:t xml:space="preserve"> </w:t>
      </w:r>
      <w:r>
        <w:t>day</w:t>
      </w:r>
      <w:proofErr w:type="gramEnd"/>
      <w:r>
        <w:t xml:space="preserve"> weight</w:t>
      </w:r>
      <w:r>
        <w:rPr>
          <w:spacing w:val="-2"/>
        </w:rPr>
        <w:t xml:space="preserve"> </w:t>
      </w:r>
      <w:r>
        <w:t>changes,</w:t>
      </w:r>
      <w:r>
        <w:rPr>
          <w:spacing w:val="-2"/>
        </w:rPr>
        <w:t xml:space="preserve"> </w:t>
      </w:r>
      <w:r>
        <w:t>has</w:t>
      </w:r>
      <w:r>
        <w:rPr>
          <w:spacing w:val="-3"/>
        </w:rPr>
        <w:t xml:space="preserve"> </w:t>
      </w:r>
      <w:r>
        <w:t>not</w:t>
      </w:r>
      <w:r>
        <w:rPr>
          <w:spacing w:val="-2"/>
        </w:rPr>
        <w:t xml:space="preserve"> </w:t>
      </w:r>
      <w:r>
        <w:t>been</w:t>
      </w:r>
      <w:r>
        <w:rPr>
          <w:spacing w:val="-2"/>
        </w:rPr>
        <w:t xml:space="preserve"> </w:t>
      </w:r>
      <w:r>
        <w:t>given</w:t>
      </w:r>
      <w:r>
        <w:rPr>
          <w:spacing w:val="-2"/>
        </w:rPr>
        <w:t xml:space="preserve"> </w:t>
      </w:r>
      <w:r>
        <w:t>a</w:t>
      </w:r>
      <w:r>
        <w:rPr>
          <w:spacing w:val="-2"/>
        </w:rPr>
        <w:t xml:space="preserve"> </w:t>
      </w:r>
      <w:r>
        <w:t>specific</w:t>
      </w:r>
      <w:r>
        <w:rPr>
          <w:spacing w:val="-2"/>
        </w:rPr>
        <w:t xml:space="preserve"> </w:t>
      </w:r>
      <w:r>
        <w:t>sodium</w:t>
      </w:r>
      <w:r>
        <w:rPr>
          <w:spacing w:val="-2"/>
        </w:rPr>
        <w:t xml:space="preserve"> </w:t>
      </w:r>
      <w:r>
        <w:t>or</w:t>
      </w:r>
      <w:r>
        <w:rPr>
          <w:spacing w:val="-2"/>
        </w:rPr>
        <w:t xml:space="preserve"> </w:t>
      </w:r>
      <w:r>
        <w:t>fluid</w:t>
      </w:r>
      <w:r>
        <w:rPr>
          <w:spacing w:val="-2"/>
        </w:rPr>
        <w:t xml:space="preserve"> </w:t>
      </w:r>
      <w:r>
        <w:t>goal,</w:t>
      </w:r>
      <w:r>
        <w:rPr>
          <w:spacing w:val="-2"/>
        </w:rPr>
        <w:t xml:space="preserve"> </w:t>
      </w:r>
      <w:r>
        <w:t>has</w:t>
      </w:r>
      <w:r>
        <w:rPr>
          <w:spacing w:val="-2"/>
        </w:rPr>
        <w:t xml:space="preserve"> </w:t>
      </w:r>
      <w:r>
        <w:t>not</w:t>
      </w:r>
      <w:r>
        <w:rPr>
          <w:spacing w:val="-2"/>
        </w:rPr>
        <w:t xml:space="preserve"> </w:t>
      </w:r>
      <w:r>
        <w:t>made</w:t>
      </w:r>
      <w:r>
        <w:rPr>
          <w:spacing w:val="-2"/>
        </w:rPr>
        <w:t xml:space="preserve"> </w:t>
      </w:r>
      <w:r>
        <w:t>major</w:t>
      </w:r>
      <w:r>
        <w:rPr>
          <w:spacing w:val="-3"/>
        </w:rPr>
        <w:t xml:space="preserve"> </w:t>
      </w:r>
      <w:r>
        <w:t>lifestyle</w:t>
      </w:r>
      <w:r>
        <w:rPr>
          <w:spacing w:val="-3"/>
        </w:rPr>
        <w:t xml:space="preserve"> </w:t>
      </w:r>
      <w:r>
        <w:t>changes,</w:t>
      </w:r>
      <w:r>
        <w:rPr>
          <w:spacing w:val="-2"/>
        </w:rPr>
        <w:t xml:space="preserve"> </w:t>
      </w:r>
      <w:r>
        <w:t>and</w:t>
      </w:r>
      <w:r>
        <w:rPr>
          <w:spacing w:val="-3"/>
        </w:rPr>
        <w:t xml:space="preserve"> </w:t>
      </w:r>
      <w:r>
        <w:t>does</w:t>
      </w:r>
      <w:r>
        <w:rPr>
          <w:spacing w:val="-3"/>
        </w:rPr>
        <w:t xml:space="preserve"> </w:t>
      </w:r>
      <w:r>
        <w:t>not</w:t>
      </w:r>
      <w:r>
        <w:rPr>
          <w:spacing w:val="-2"/>
        </w:rPr>
        <w:t xml:space="preserve"> </w:t>
      </w:r>
      <w:r>
        <w:t>have</w:t>
      </w:r>
      <w:r>
        <w:rPr>
          <w:spacing w:val="-2"/>
        </w:rPr>
        <w:t xml:space="preserve"> </w:t>
      </w:r>
      <w:r>
        <w:t>a structured exercise routine.</w:t>
      </w:r>
    </w:p>
    <w:p w14:paraId="03C86848" w14:textId="77777777" w:rsidR="00F9164C" w:rsidRDefault="00000000">
      <w:pPr>
        <w:pStyle w:val="BodyText"/>
        <w:spacing w:before="88" w:line="242" w:lineRule="auto"/>
        <w:ind w:left="835" w:right="1086"/>
        <w:jc w:val="both"/>
      </w:pPr>
      <w:r>
        <w:rPr>
          <w:rFonts w:ascii="Arial"/>
          <w:b/>
          <w:color w:val="17365D"/>
        </w:rPr>
        <w:t>What</w:t>
      </w:r>
      <w:r>
        <w:rPr>
          <w:rFonts w:ascii="Arial"/>
          <w:b/>
          <w:color w:val="17365D"/>
          <w:spacing w:val="-2"/>
        </w:rPr>
        <w:t xml:space="preserve"> </w:t>
      </w:r>
      <w:r>
        <w:rPr>
          <w:rFonts w:ascii="Arial"/>
          <w:b/>
          <w:color w:val="17365D"/>
        </w:rPr>
        <w:t>the</w:t>
      </w:r>
      <w:r>
        <w:rPr>
          <w:rFonts w:ascii="Arial"/>
          <w:b/>
          <w:color w:val="17365D"/>
          <w:spacing w:val="-3"/>
        </w:rPr>
        <w:t xml:space="preserve"> </w:t>
      </w:r>
      <w:r>
        <w:rPr>
          <w:rFonts w:ascii="Arial"/>
          <w:b/>
          <w:color w:val="17365D"/>
        </w:rPr>
        <w:t>grader</w:t>
      </w:r>
      <w:r>
        <w:rPr>
          <w:rFonts w:ascii="Arial"/>
          <w:b/>
          <w:color w:val="17365D"/>
          <w:spacing w:val="-2"/>
        </w:rPr>
        <w:t xml:space="preserve"> </w:t>
      </w:r>
      <w:r>
        <w:rPr>
          <w:rFonts w:ascii="Arial"/>
          <w:b/>
          <w:color w:val="17365D"/>
        </w:rPr>
        <w:t>expected:</w:t>
      </w:r>
      <w:r>
        <w:rPr>
          <w:rFonts w:ascii="Arial"/>
          <w:b/>
          <w:color w:val="17365D"/>
          <w:spacing w:val="-2"/>
        </w:rPr>
        <w:t xml:space="preserve"> </w:t>
      </w:r>
      <w:r>
        <w:t>The</w:t>
      </w:r>
      <w:r>
        <w:rPr>
          <w:spacing w:val="-2"/>
        </w:rPr>
        <w:t xml:space="preserve"> </w:t>
      </w:r>
      <w:r>
        <w:t>answer</w:t>
      </w:r>
      <w:r>
        <w:rPr>
          <w:spacing w:val="-2"/>
        </w:rPr>
        <w:t xml:space="preserve"> </w:t>
      </w:r>
      <w:r>
        <w:t>key</w:t>
      </w:r>
      <w:r>
        <w:rPr>
          <w:spacing w:val="-2"/>
        </w:rPr>
        <w:t xml:space="preserve"> </w:t>
      </w:r>
      <w:r>
        <w:t>and</w:t>
      </w:r>
      <w:r>
        <w:rPr>
          <w:spacing w:val="-3"/>
        </w:rPr>
        <w:t xml:space="preserve"> </w:t>
      </w:r>
      <w:r>
        <w:t>grader</w:t>
      </w:r>
      <w:r>
        <w:rPr>
          <w:spacing w:val="-2"/>
        </w:rPr>
        <w:t xml:space="preserve"> </w:t>
      </w:r>
      <w:r>
        <w:t>require</w:t>
      </w:r>
      <w:r>
        <w:rPr>
          <w:spacing w:val="-2"/>
        </w:rPr>
        <w:t xml:space="preserve"> </w:t>
      </w:r>
      <w:r>
        <w:t>stable</w:t>
      </w:r>
      <w:r>
        <w:rPr>
          <w:spacing w:val="-3"/>
        </w:rPr>
        <w:t xml:space="preserve"> </w:t>
      </w:r>
      <w:r>
        <w:t>daily</w:t>
      </w:r>
      <w:r>
        <w:rPr>
          <w:spacing w:val="-2"/>
        </w:rPr>
        <w:t xml:space="preserve"> </w:t>
      </w:r>
      <w:r>
        <w:t>weights,</w:t>
      </w:r>
      <w:r>
        <w:rPr>
          <w:spacing w:val="-2"/>
        </w:rPr>
        <w:t xml:space="preserve"> </w:t>
      </w:r>
      <w:r>
        <w:t>home</w:t>
      </w:r>
      <w:r>
        <w:rPr>
          <w:spacing w:val="-2"/>
        </w:rPr>
        <w:t xml:space="preserve"> </w:t>
      </w:r>
      <w:r>
        <w:t>BP</w:t>
      </w:r>
      <w:r>
        <w:rPr>
          <w:spacing w:val="-2"/>
        </w:rPr>
        <w:t xml:space="preserve"> </w:t>
      </w:r>
      <w:r>
        <w:t>and</w:t>
      </w:r>
      <w:r>
        <w:rPr>
          <w:spacing w:val="-2"/>
        </w:rPr>
        <w:t xml:space="preserve"> </w:t>
      </w:r>
      <w:r>
        <w:t>HR</w:t>
      </w:r>
      <w:r>
        <w:rPr>
          <w:spacing w:val="-2"/>
        </w:rPr>
        <w:t xml:space="preserve"> </w:t>
      </w:r>
      <w:r>
        <w:t>monitoring,</w:t>
      </w:r>
      <w:r>
        <w:rPr>
          <w:spacing w:val="-2"/>
        </w:rPr>
        <w:t xml:space="preserve"> </w:t>
      </w:r>
      <w:r>
        <w:t>active</w:t>
      </w:r>
      <w:r>
        <w:rPr>
          <w:spacing w:val="-2"/>
        </w:rPr>
        <w:t xml:space="preserve"> </w:t>
      </w:r>
      <w:r>
        <w:t>sodium restriction, improved dietary habits, and walking 30 to 40 minutes most days.</w:t>
      </w:r>
    </w:p>
    <w:p w14:paraId="3A555298" w14:textId="77777777" w:rsidR="00F9164C" w:rsidRDefault="00F9164C">
      <w:pPr>
        <w:pStyle w:val="BodyText"/>
        <w:spacing w:line="242" w:lineRule="auto"/>
        <w:jc w:val="both"/>
        <w:sectPr w:rsidR="00F9164C">
          <w:pgSz w:w="12240" w:h="15840"/>
          <w:pgMar w:top="1040" w:right="0" w:bottom="540" w:left="0" w:header="0" w:footer="313" w:gutter="0"/>
          <w:cols w:space="720"/>
        </w:sectPr>
      </w:pPr>
    </w:p>
    <w:p w14:paraId="764E7326" w14:textId="77777777" w:rsidR="00F9164C" w:rsidRDefault="00000000">
      <w:pPr>
        <w:pStyle w:val="BodyText"/>
        <w:spacing w:before="71" w:line="249" w:lineRule="auto"/>
        <w:ind w:left="835" w:right="871"/>
      </w:pPr>
      <w:r>
        <w:rPr>
          <w:rFonts w:ascii="Arial"/>
          <w:b/>
          <w:color w:val="17365D"/>
        </w:rPr>
        <w:lastRenderedPageBreak/>
        <w:t>Why</w:t>
      </w:r>
      <w:r>
        <w:rPr>
          <w:rFonts w:ascii="Arial"/>
          <w:b/>
          <w:color w:val="17365D"/>
          <w:spacing w:val="-2"/>
        </w:rPr>
        <w:t xml:space="preserve"> </w:t>
      </w:r>
      <w:r>
        <w:rPr>
          <w:rFonts w:ascii="Arial"/>
          <w:b/>
          <w:color w:val="17365D"/>
        </w:rPr>
        <w:t>this</w:t>
      </w:r>
      <w:r>
        <w:rPr>
          <w:rFonts w:ascii="Arial"/>
          <w:b/>
          <w:color w:val="17365D"/>
          <w:spacing w:val="-3"/>
        </w:rPr>
        <w:t xml:space="preserve"> </w:t>
      </w:r>
      <w:r>
        <w:rPr>
          <w:rFonts w:ascii="Arial"/>
          <w:b/>
          <w:color w:val="17365D"/>
        </w:rPr>
        <w:t>is</w:t>
      </w:r>
      <w:r>
        <w:rPr>
          <w:rFonts w:ascii="Arial"/>
          <w:b/>
          <w:color w:val="17365D"/>
          <w:spacing w:val="-2"/>
        </w:rPr>
        <w:t xml:space="preserve"> </w:t>
      </w:r>
      <w:r>
        <w:rPr>
          <w:rFonts w:ascii="Arial"/>
          <w:b/>
          <w:color w:val="17365D"/>
        </w:rPr>
        <w:t>a</w:t>
      </w:r>
      <w:r>
        <w:rPr>
          <w:rFonts w:ascii="Arial"/>
          <w:b/>
          <w:color w:val="17365D"/>
          <w:spacing w:val="-3"/>
        </w:rPr>
        <w:t xml:space="preserve"> </w:t>
      </w:r>
      <w:r>
        <w:rPr>
          <w:rFonts w:ascii="Arial"/>
          <w:b/>
          <w:color w:val="17365D"/>
        </w:rPr>
        <w:t>problem:</w:t>
      </w:r>
      <w:r>
        <w:rPr>
          <w:rFonts w:ascii="Arial"/>
          <w:b/>
          <w:color w:val="17365D"/>
          <w:spacing w:val="-2"/>
        </w:rPr>
        <w:t xml:space="preserve"> </w:t>
      </w:r>
      <w:r>
        <w:t>The</w:t>
      </w:r>
      <w:r>
        <w:rPr>
          <w:spacing w:val="-2"/>
        </w:rPr>
        <w:t xml:space="preserve"> </w:t>
      </w:r>
      <w:r>
        <w:t>student</w:t>
      </w:r>
      <w:r>
        <w:rPr>
          <w:spacing w:val="-2"/>
        </w:rPr>
        <w:t xml:space="preserve"> </w:t>
      </w:r>
      <w:r>
        <w:t>asked</w:t>
      </w:r>
      <w:r>
        <w:rPr>
          <w:spacing w:val="-3"/>
        </w:rPr>
        <w:t xml:space="preserve"> </w:t>
      </w:r>
      <w:r>
        <w:t>about</w:t>
      </w:r>
      <w:r>
        <w:rPr>
          <w:spacing w:val="-3"/>
        </w:rPr>
        <w:t xml:space="preserve"> </w:t>
      </w:r>
      <w:r>
        <w:t>each</w:t>
      </w:r>
      <w:r>
        <w:rPr>
          <w:spacing w:val="-2"/>
        </w:rPr>
        <w:t xml:space="preserve"> </w:t>
      </w:r>
      <w:r>
        <w:t>of</w:t>
      </w:r>
      <w:r>
        <w:rPr>
          <w:spacing w:val="-3"/>
        </w:rPr>
        <w:t xml:space="preserve"> </w:t>
      </w:r>
      <w:r>
        <w:t>these</w:t>
      </w:r>
      <w:r>
        <w:rPr>
          <w:spacing w:val="-2"/>
        </w:rPr>
        <w:t xml:space="preserve"> </w:t>
      </w:r>
      <w:r>
        <w:t>self-management</w:t>
      </w:r>
      <w:r>
        <w:rPr>
          <w:spacing w:val="-3"/>
        </w:rPr>
        <w:t xml:space="preserve"> </w:t>
      </w:r>
      <w:r>
        <w:t>behaviors</w:t>
      </w:r>
      <w:r>
        <w:rPr>
          <w:spacing w:val="-2"/>
        </w:rPr>
        <w:t xml:space="preserve"> </w:t>
      </w:r>
      <w:r>
        <w:t>and</w:t>
      </w:r>
      <w:r>
        <w:rPr>
          <w:spacing w:val="-2"/>
        </w:rPr>
        <w:t xml:space="preserve"> </w:t>
      </w:r>
      <w:r>
        <w:t>documented</w:t>
      </w:r>
      <w:r>
        <w:rPr>
          <w:spacing w:val="-2"/>
        </w:rPr>
        <w:t xml:space="preserve"> </w:t>
      </w:r>
      <w:r>
        <w:t>the</w:t>
      </w:r>
      <w:r>
        <w:rPr>
          <w:spacing w:val="-3"/>
        </w:rPr>
        <w:t xml:space="preserve"> </w:t>
      </w:r>
      <w:r>
        <w:t>responses returned by the AI patient. Adding a daily routine or sodium goal would require inventing data.</w:t>
      </w:r>
    </w:p>
    <w:p w14:paraId="3AA46228" w14:textId="77777777" w:rsidR="00F9164C" w:rsidRDefault="00000000">
      <w:pPr>
        <w:pStyle w:val="BodyText"/>
        <w:spacing w:before="75" w:line="242" w:lineRule="auto"/>
        <w:ind w:left="835" w:right="871"/>
      </w:pPr>
      <w:r>
        <w:rPr>
          <w:rFonts w:ascii="Arial"/>
          <w:b/>
          <w:color w:val="17365D"/>
        </w:rPr>
        <w:t>Suggested</w:t>
      </w:r>
      <w:r>
        <w:rPr>
          <w:rFonts w:ascii="Arial"/>
          <w:b/>
          <w:color w:val="17365D"/>
          <w:spacing w:val="-3"/>
        </w:rPr>
        <w:t xml:space="preserve"> </w:t>
      </w:r>
      <w:r>
        <w:rPr>
          <w:rFonts w:ascii="Arial"/>
          <w:b/>
          <w:color w:val="17365D"/>
        </w:rPr>
        <w:t>fix:</w:t>
      </w:r>
      <w:r>
        <w:rPr>
          <w:rFonts w:ascii="Arial"/>
          <w:b/>
          <w:color w:val="17365D"/>
          <w:spacing w:val="-2"/>
        </w:rPr>
        <w:t xml:space="preserve"> </w:t>
      </w:r>
      <w:proofErr w:type="gramStart"/>
      <w:r>
        <w:t>Persist</w:t>
      </w:r>
      <w:proofErr w:type="gramEnd"/>
      <w:r>
        <w:rPr>
          <w:spacing w:val="-3"/>
        </w:rPr>
        <w:t xml:space="preserve"> </w:t>
      </w:r>
      <w:r>
        <w:t>the</w:t>
      </w:r>
      <w:r>
        <w:rPr>
          <w:spacing w:val="-3"/>
        </w:rPr>
        <w:t xml:space="preserve"> </w:t>
      </w:r>
      <w:r>
        <w:t>intended</w:t>
      </w:r>
      <w:r>
        <w:rPr>
          <w:spacing w:val="-3"/>
        </w:rPr>
        <w:t xml:space="preserve"> </w:t>
      </w:r>
      <w:r>
        <w:t>maintenance</w:t>
      </w:r>
      <w:r>
        <w:rPr>
          <w:spacing w:val="-3"/>
        </w:rPr>
        <w:t xml:space="preserve"> </w:t>
      </w:r>
      <w:r>
        <w:t>behaviors</w:t>
      </w:r>
      <w:r>
        <w:rPr>
          <w:spacing w:val="-3"/>
        </w:rPr>
        <w:t xml:space="preserve"> </w:t>
      </w:r>
      <w:r>
        <w:t>in</w:t>
      </w:r>
      <w:r>
        <w:rPr>
          <w:spacing w:val="-3"/>
        </w:rPr>
        <w:t xml:space="preserve"> </w:t>
      </w:r>
      <w:r>
        <w:t>the</w:t>
      </w:r>
      <w:r>
        <w:rPr>
          <w:spacing w:val="-3"/>
        </w:rPr>
        <w:t xml:space="preserve"> </w:t>
      </w:r>
      <w:r>
        <w:t>Thursday</w:t>
      </w:r>
      <w:r>
        <w:rPr>
          <w:spacing w:val="-3"/>
        </w:rPr>
        <w:t xml:space="preserve"> </w:t>
      </w:r>
      <w:r>
        <w:t>AI</w:t>
      </w:r>
      <w:r>
        <w:rPr>
          <w:spacing w:val="-3"/>
        </w:rPr>
        <w:t xml:space="preserve"> </w:t>
      </w:r>
      <w:r>
        <w:t>patient</w:t>
      </w:r>
      <w:r>
        <w:rPr>
          <w:spacing w:val="-3"/>
        </w:rPr>
        <w:t xml:space="preserve"> </w:t>
      </w:r>
      <w:r>
        <w:t>memory</w:t>
      </w:r>
      <w:r>
        <w:rPr>
          <w:spacing w:val="-2"/>
        </w:rPr>
        <w:t xml:space="preserve"> </w:t>
      </w:r>
      <w:r>
        <w:t>and</w:t>
      </w:r>
      <w:r>
        <w:rPr>
          <w:spacing w:val="-3"/>
        </w:rPr>
        <w:t xml:space="preserve"> </w:t>
      </w:r>
      <w:r>
        <w:t>visible</w:t>
      </w:r>
      <w:r>
        <w:rPr>
          <w:spacing w:val="-3"/>
        </w:rPr>
        <w:t xml:space="preserve"> </w:t>
      </w:r>
      <w:r>
        <w:t>chart.</w:t>
      </w:r>
      <w:r>
        <w:rPr>
          <w:spacing w:val="-2"/>
        </w:rPr>
        <w:t xml:space="preserve"> </w:t>
      </w:r>
      <w:r>
        <w:t>If</w:t>
      </w:r>
      <w:r>
        <w:rPr>
          <w:spacing w:val="-3"/>
        </w:rPr>
        <w:t xml:space="preserve"> </w:t>
      </w:r>
      <w:r>
        <w:t>daily</w:t>
      </w:r>
      <w:r>
        <w:rPr>
          <w:spacing w:val="-3"/>
        </w:rPr>
        <w:t xml:space="preserve"> </w:t>
      </w:r>
      <w:r>
        <w:t>weights, sodium restriction, and regular walking are graded, the patient should report them when directly asked.</w:t>
      </w:r>
    </w:p>
    <w:p w14:paraId="4F565AFE" w14:textId="77777777" w:rsidR="00F9164C" w:rsidRDefault="00000000">
      <w:pPr>
        <w:spacing w:before="80"/>
        <w:ind w:left="835"/>
        <w:rPr>
          <w:rFonts w:ascii="Arial"/>
          <w:i/>
          <w:sz w:val="15"/>
        </w:rPr>
      </w:pPr>
      <w:r>
        <w:rPr>
          <w:rFonts w:ascii="Arial"/>
          <w:i/>
          <w:noProof/>
          <w:sz w:val="15"/>
        </w:rPr>
        <w:drawing>
          <wp:anchor distT="0" distB="0" distL="0" distR="0" simplePos="0" relativeHeight="487605248" behindDoc="1" locked="0" layoutInCell="1" allowOverlap="1" wp14:anchorId="4E32A643" wp14:editId="08213B66">
            <wp:simplePos x="0" y="0"/>
            <wp:positionH relativeFrom="page">
              <wp:posOffset>1074419</wp:posOffset>
            </wp:positionH>
            <wp:positionV relativeFrom="paragraph">
              <wp:posOffset>190736</wp:posOffset>
            </wp:positionV>
            <wp:extent cx="5638435" cy="2003393"/>
            <wp:effectExtent l="0" t="0" r="0" b="0"/>
            <wp:wrapTopAndBottom/>
            <wp:docPr id="100" name="Image 10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 name="Image 100"/>
                    <pic:cNvPicPr/>
                  </pic:nvPicPr>
                  <pic:blipFill>
                    <a:blip r:embed="rId80" cstate="print"/>
                    <a:stretch>
                      <a:fillRect/>
                    </a:stretch>
                  </pic:blipFill>
                  <pic:spPr>
                    <a:xfrm>
                      <a:off x="0" y="0"/>
                      <a:ext cx="5638435" cy="2003393"/>
                    </a:xfrm>
                    <a:prstGeom prst="rect">
                      <a:avLst/>
                    </a:prstGeom>
                  </pic:spPr>
                </pic:pic>
              </a:graphicData>
            </a:graphic>
          </wp:anchor>
        </w:drawing>
      </w:r>
      <w:r>
        <w:rPr>
          <w:rFonts w:ascii="Arial"/>
          <w:i/>
          <w:color w:val="666666"/>
          <w:sz w:val="15"/>
        </w:rPr>
        <w:t>Evidence:</w:t>
      </w:r>
      <w:r>
        <w:rPr>
          <w:rFonts w:ascii="Arial"/>
          <w:i/>
          <w:color w:val="666666"/>
          <w:spacing w:val="-5"/>
          <w:sz w:val="15"/>
        </w:rPr>
        <w:t xml:space="preserve"> </w:t>
      </w:r>
      <w:r>
        <w:rPr>
          <w:rFonts w:ascii="Arial"/>
          <w:i/>
          <w:color w:val="666666"/>
          <w:sz w:val="15"/>
        </w:rPr>
        <w:t>Thursday</w:t>
      </w:r>
      <w:r>
        <w:rPr>
          <w:rFonts w:ascii="Arial"/>
          <w:i/>
          <w:color w:val="666666"/>
          <w:spacing w:val="-3"/>
          <w:sz w:val="15"/>
        </w:rPr>
        <w:t xml:space="preserve"> </w:t>
      </w:r>
      <w:r>
        <w:rPr>
          <w:rFonts w:ascii="Arial"/>
          <w:i/>
          <w:color w:val="666666"/>
          <w:sz w:val="15"/>
        </w:rPr>
        <w:t>patient</w:t>
      </w:r>
      <w:r>
        <w:rPr>
          <w:rFonts w:ascii="Arial"/>
          <w:i/>
          <w:color w:val="666666"/>
          <w:spacing w:val="-5"/>
          <w:sz w:val="15"/>
        </w:rPr>
        <w:t xml:space="preserve"> </w:t>
      </w:r>
      <w:r>
        <w:rPr>
          <w:rFonts w:ascii="Arial"/>
          <w:i/>
          <w:color w:val="666666"/>
          <w:sz w:val="15"/>
        </w:rPr>
        <w:t>interview:</w:t>
      </w:r>
      <w:r>
        <w:rPr>
          <w:rFonts w:ascii="Arial"/>
          <w:i/>
          <w:color w:val="666666"/>
          <w:spacing w:val="-5"/>
          <w:sz w:val="15"/>
        </w:rPr>
        <w:t xml:space="preserve"> </w:t>
      </w:r>
      <w:r>
        <w:rPr>
          <w:rFonts w:ascii="Arial"/>
          <w:i/>
          <w:color w:val="666666"/>
          <w:sz w:val="15"/>
        </w:rPr>
        <w:t>home</w:t>
      </w:r>
      <w:r>
        <w:rPr>
          <w:rFonts w:ascii="Arial"/>
          <w:i/>
          <w:color w:val="666666"/>
          <w:spacing w:val="-3"/>
          <w:sz w:val="15"/>
        </w:rPr>
        <w:t xml:space="preserve"> </w:t>
      </w:r>
      <w:r>
        <w:rPr>
          <w:rFonts w:ascii="Arial"/>
          <w:i/>
          <w:color w:val="666666"/>
          <w:sz w:val="15"/>
        </w:rPr>
        <w:t>weight</w:t>
      </w:r>
      <w:r>
        <w:rPr>
          <w:rFonts w:ascii="Arial"/>
          <w:i/>
          <w:color w:val="666666"/>
          <w:spacing w:val="-4"/>
          <w:sz w:val="15"/>
        </w:rPr>
        <w:t xml:space="preserve"> </w:t>
      </w:r>
      <w:r>
        <w:rPr>
          <w:rFonts w:ascii="Arial"/>
          <w:i/>
          <w:color w:val="666666"/>
          <w:spacing w:val="-2"/>
          <w:sz w:val="15"/>
        </w:rPr>
        <w:t>monitoring.</w:t>
      </w:r>
    </w:p>
    <w:p w14:paraId="3EEDA089" w14:textId="77777777" w:rsidR="00F9164C" w:rsidRDefault="00000000">
      <w:pPr>
        <w:spacing w:before="65"/>
        <w:ind w:left="10" w:right="9"/>
        <w:jc w:val="center"/>
        <w:rPr>
          <w:rFonts w:ascii="Arial"/>
          <w:i/>
          <w:sz w:val="15"/>
        </w:rPr>
      </w:pPr>
      <w:r>
        <w:rPr>
          <w:rFonts w:ascii="Arial"/>
          <w:i/>
          <w:color w:val="666666"/>
          <w:sz w:val="15"/>
        </w:rPr>
        <w:t>Michael</w:t>
      </w:r>
      <w:r>
        <w:rPr>
          <w:rFonts w:ascii="Arial"/>
          <w:i/>
          <w:color w:val="666666"/>
          <w:spacing w:val="-2"/>
          <w:sz w:val="15"/>
        </w:rPr>
        <w:t xml:space="preserve"> </w:t>
      </w:r>
      <w:r>
        <w:rPr>
          <w:rFonts w:ascii="Arial"/>
          <w:i/>
          <w:color w:val="666666"/>
          <w:sz w:val="15"/>
        </w:rPr>
        <w:t>states</w:t>
      </w:r>
      <w:r>
        <w:rPr>
          <w:rFonts w:ascii="Arial"/>
          <w:i/>
          <w:color w:val="666666"/>
          <w:spacing w:val="-2"/>
          <w:sz w:val="15"/>
        </w:rPr>
        <w:t xml:space="preserve"> </w:t>
      </w:r>
      <w:r>
        <w:rPr>
          <w:rFonts w:ascii="Arial"/>
          <w:i/>
          <w:color w:val="666666"/>
          <w:sz w:val="15"/>
        </w:rPr>
        <w:t>that</w:t>
      </w:r>
      <w:r>
        <w:rPr>
          <w:rFonts w:ascii="Arial"/>
          <w:i/>
          <w:color w:val="666666"/>
          <w:spacing w:val="-4"/>
          <w:sz w:val="15"/>
        </w:rPr>
        <w:t xml:space="preserve"> </w:t>
      </w:r>
      <w:r>
        <w:rPr>
          <w:rFonts w:ascii="Arial"/>
          <w:i/>
          <w:color w:val="666666"/>
          <w:sz w:val="15"/>
        </w:rPr>
        <w:t>he</w:t>
      </w:r>
      <w:r>
        <w:rPr>
          <w:rFonts w:ascii="Arial"/>
          <w:i/>
          <w:color w:val="666666"/>
          <w:spacing w:val="-1"/>
          <w:sz w:val="15"/>
        </w:rPr>
        <w:t xml:space="preserve"> </w:t>
      </w:r>
      <w:r>
        <w:rPr>
          <w:rFonts w:ascii="Arial"/>
          <w:i/>
          <w:color w:val="666666"/>
          <w:sz w:val="15"/>
        </w:rPr>
        <w:t>does</w:t>
      </w:r>
      <w:r>
        <w:rPr>
          <w:rFonts w:ascii="Arial"/>
          <w:i/>
          <w:color w:val="666666"/>
          <w:spacing w:val="-2"/>
          <w:sz w:val="15"/>
        </w:rPr>
        <w:t xml:space="preserve"> </w:t>
      </w:r>
      <w:r>
        <w:rPr>
          <w:rFonts w:ascii="Arial"/>
          <w:i/>
          <w:color w:val="666666"/>
          <w:sz w:val="15"/>
        </w:rPr>
        <w:t>not</w:t>
      </w:r>
      <w:r>
        <w:rPr>
          <w:rFonts w:ascii="Arial"/>
          <w:i/>
          <w:color w:val="666666"/>
          <w:spacing w:val="-4"/>
          <w:sz w:val="15"/>
        </w:rPr>
        <w:t xml:space="preserve"> </w:t>
      </w:r>
      <w:r>
        <w:rPr>
          <w:rFonts w:ascii="Arial"/>
          <w:i/>
          <w:color w:val="666666"/>
          <w:sz w:val="15"/>
        </w:rPr>
        <w:t>weigh</w:t>
      </w:r>
      <w:r>
        <w:rPr>
          <w:rFonts w:ascii="Arial"/>
          <w:i/>
          <w:color w:val="666666"/>
          <w:spacing w:val="-1"/>
          <w:sz w:val="15"/>
        </w:rPr>
        <w:t xml:space="preserve"> </w:t>
      </w:r>
      <w:r>
        <w:rPr>
          <w:rFonts w:ascii="Arial"/>
          <w:i/>
          <w:color w:val="666666"/>
          <w:sz w:val="15"/>
        </w:rPr>
        <w:t>himself</w:t>
      </w:r>
      <w:r>
        <w:rPr>
          <w:rFonts w:ascii="Arial"/>
          <w:i/>
          <w:color w:val="666666"/>
          <w:spacing w:val="-4"/>
          <w:sz w:val="15"/>
        </w:rPr>
        <w:t xml:space="preserve"> </w:t>
      </w:r>
      <w:r>
        <w:rPr>
          <w:rFonts w:ascii="Arial"/>
          <w:i/>
          <w:color w:val="666666"/>
          <w:sz w:val="15"/>
        </w:rPr>
        <w:t>regularly</w:t>
      </w:r>
      <w:r>
        <w:rPr>
          <w:rFonts w:ascii="Arial"/>
          <w:i/>
          <w:color w:val="666666"/>
          <w:spacing w:val="-2"/>
          <w:sz w:val="15"/>
        </w:rPr>
        <w:t xml:space="preserve"> </w:t>
      </w:r>
      <w:r>
        <w:rPr>
          <w:rFonts w:ascii="Arial"/>
          <w:i/>
          <w:color w:val="666666"/>
          <w:sz w:val="15"/>
        </w:rPr>
        <w:t>at</w:t>
      </w:r>
      <w:r>
        <w:rPr>
          <w:rFonts w:ascii="Arial"/>
          <w:i/>
          <w:color w:val="666666"/>
          <w:spacing w:val="-4"/>
          <w:sz w:val="15"/>
        </w:rPr>
        <w:t xml:space="preserve"> home.</w:t>
      </w:r>
    </w:p>
    <w:p w14:paraId="3D346E94" w14:textId="77777777" w:rsidR="00F9164C" w:rsidRDefault="00000000">
      <w:pPr>
        <w:spacing w:before="144"/>
        <w:ind w:left="835"/>
        <w:rPr>
          <w:rFonts w:ascii="Arial"/>
          <w:i/>
          <w:sz w:val="15"/>
        </w:rPr>
      </w:pPr>
      <w:r>
        <w:rPr>
          <w:rFonts w:ascii="Arial"/>
          <w:i/>
          <w:noProof/>
          <w:sz w:val="15"/>
        </w:rPr>
        <w:drawing>
          <wp:anchor distT="0" distB="0" distL="0" distR="0" simplePos="0" relativeHeight="487605760" behindDoc="1" locked="0" layoutInCell="1" allowOverlap="1" wp14:anchorId="7DF07079" wp14:editId="0C17C98C">
            <wp:simplePos x="0" y="0"/>
            <wp:positionH relativeFrom="page">
              <wp:posOffset>1074419</wp:posOffset>
            </wp:positionH>
            <wp:positionV relativeFrom="paragraph">
              <wp:posOffset>228196</wp:posOffset>
            </wp:positionV>
            <wp:extent cx="5635907" cy="2063019"/>
            <wp:effectExtent l="0" t="0" r="0" b="0"/>
            <wp:wrapTopAndBottom/>
            <wp:docPr id="101" name="Image 10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1" name="Image 101"/>
                    <pic:cNvPicPr/>
                  </pic:nvPicPr>
                  <pic:blipFill>
                    <a:blip r:embed="rId81" cstate="print"/>
                    <a:stretch>
                      <a:fillRect/>
                    </a:stretch>
                  </pic:blipFill>
                  <pic:spPr>
                    <a:xfrm>
                      <a:off x="0" y="0"/>
                      <a:ext cx="5635907" cy="2063019"/>
                    </a:xfrm>
                    <a:prstGeom prst="rect">
                      <a:avLst/>
                    </a:prstGeom>
                  </pic:spPr>
                </pic:pic>
              </a:graphicData>
            </a:graphic>
          </wp:anchor>
        </w:drawing>
      </w:r>
      <w:r>
        <w:rPr>
          <w:rFonts w:ascii="Arial"/>
          <w:i/>
          <w:color w:val="666666"/>
          <w:sz w:val="15"/>
        </w:rPr>
        <w:t>Evidence:</w:t>
      </w:r>
      <w:r>
        <w:rPr>
          <w:rFonts w:ascii="Arial"/>
          <w:i/>
          <w:color w:val="666666"/>
          <w:spacing w:val="-6"/>
          <w:sz w:val="15"/>
        </w:rPr>
        <w:t xml:space="preserve"> </w:t>
      </w:r>
      <w:r>
        <w:rPr>
          <w:rFonts w:ascii="Arial"/>
          <w:i/>
          <w:color w:val="666666"/>
          <w:sz w:val="15"/>
        </w:rPr>
        <w:t>Thursday</w:t>
      </w:r>
      <w:r>
        <w:rPr>
          <w:rFonts w:ascii="Arial"/>
          <w:i/>
          <w:color w:val="666666"/>
          <w:spacing w:val="-4"/>
          <w:sz w:val="15"/>
        </w:rPr>
        <w:t xml:space="preserve"> </w:t>
      </w:r>
      <w:r>
        <w:rPr>
          <w:rFonts w:ascii="Arial"/>
          <w:i/>
          <w:color w:val="666666"/>
          <w:sz w:val="15"/>
        </w:rPr>
        <w:t>patient</w:t>
      </w:r>
      <w:r>
        <w:rPr>
          <w:rFonts w:ascii="Arial"/>
          <w:i/>
          <w:color w:val="666666"/>
          <w:spacing w:val="-5"/>
          <w:sz w:val="15"/>
        </w:rPr>
        <w:t xml:space="preserve"> </w:t>
      </w:r>
      <w:r>
        <w:rPr>
          <w:rFonts w:ascii="Arial"/>
          <w:i/>
          <w:color w:val="666666"/>
          <w:sz w:val="15"/>
        </w:rPr>
        <w:t>interview:</w:t>
      </w:r>
      <w:r>
        <w:rPr>
          <w:rFonts w:ascii="Arial"/>
          <w:i/>
          <w:color w:val="666666"/>
          <w:spacing w:val="-6"/>
          <w:sz w:val="15"/>
        </w:rPr>
        <w:t xml:space="preserve"> </w:t>
      </w:r>
      <w:r>
        <w:rPr>
          <w:rFonts w:ascii="Arial"/>
          <w:i/>
          <w:color w:val="666666"/>
          <w:sz w:val="15"/>
        </w:rPr>
        <w:t>sodium</w:t>
      </w:r>
      <w:r>
        <w:rPr>
          <w:rFonts w:ascii="Arial"/>
          <w:i/>
          <w:color w:val="666666"/>
          <w:spacing w:val="-3"/>
          <w:sz w:val="15"/>
        </w:rPr>
        <w:t xml:space="preserve"> </w:t>
      </w:r>
      <w:r>
        <w:rPr>
          <w:rFonts w:ascii="Arial"/>
          <w:i/>
          <w:color w:val="666666"/>
          <w:sz w:val="15"/>
        </w:rPr>
        <w:t>and</w:t>
      </w:r>
      <w:r>
        <w:rPr>
          <w:rFonts w:ascii="Arial"/>
          <w:i/>
          <w:color w:val="666666"/>
          <w:spacing w:val="-3"/>
          <w:sz w:val="15"/>
        </w:rPr>
        <w:t xml:space="preserve"> </w:t>
      </w:r>
      <w:r>
        <w:rPr>
          <w:rFonts w:ascii="Arial"/>
          <w:i/>
          <w:color w:val="666666"/>
          <w:sz w:val="15"/>
        </w:rPr>
        <w:t>fluid</w:t>
      </w:r>
      <w:r>
        <w:rPr>
          <w:rFonts w:ascii="Arial"/>
          <w:i/>
          <w:color w:val="666666"/>
          <w:spacing w:val="-2"/>
          <w:sz w:val="15"/>
        </w:rPr>
        <w:t xml:space="preserve"> goals.</w:t>
      </w:r>
    </w:p>
    <w:p w14:paraId="1F82F032" w14:textId="77777777" w:rsidR="00F9164C" w:rsidRDefault="00000000">
      <w:pPr>
        <w:spacing w:before="71"/>
        <w:ind w:left="10" w:right="9"/>
        <w:jc w:val="center"/>
        <w:rPr>
          <w:rFonts w:ascii="Arial"/>
          <w:i/>
          <w:sz w:val="15"/>
        </w:rPr>
      </w:pPr>
      <w:r>
        <w:rPr>
          <w:rFonts w:ascii="Arial"/>
          <w:i/>
          <w:color w:val="666666"/>
          <w:sz w:val="15"/>
        </w:rPr>
        <w:t>Michael</w:t>
      </w:r>
      <w:r>
        <w:rPr>
          <w:rFonts w:ascii="Arial"/>
          <w:i/>
          <w:color w:val="666666"/>
          <w:spacing w:val="-2"/>
          <w:sz w:val="15"/>
        </w:rPr>
        <w:t xml:space="preserve"> </w:t>
      </w:r>
      <w:r>
        <w:rPr>
          <w:rFonts w:ascii="Arial"/>
          <w:i/>
          <w:color w:val="666666"/>
          <w:sz w:val="15"/>
        </w:rPr>
        <w:t>states</w:t>
      </w:r>
      <w:r>
        <w:rPr>
          <w:rFonts w:ascii="Arial"/>
          <w:i/>
          <w:color w:val="666666"/>
          <w:spacing w:val="-2"/>
          <w:sz w:val="15"/>
        </w:rPr>
        <w:t xml:space="preserve"> </w:t>
      </w:r>
      <w:r>
        <w:rPr>
          <w:rFonts w:ascii="Arial"/>
          <w:i/>
          <w:color w:val="666666"/>
          <w:sz w:val="15"/>
        </w:rPr>
        <w:t>that</w:t>
      </w:r>
      <w:r>
        <w:rPr>
          <w:rFonts w:ascii="Arial"/>
          <w:i/>
          <w:color w:val="666666"/>
          <w:spacing w:val="-5"/>
          <w:sz w:val="15"/>
        </w:rPr>
        <w:t xml:space="preserve"> </w:t>
      </w:r>
      <w:r>
        <w:rPr>
          <w:rFonts w:ascii="Arial"/>
          <w:i/>
          <w:color w:val="666666"/>
          <w:sz w:val="15"/>
        </w:rPr>
        <w:t>he</w:t>
      </w:r>
      <w:r>
        <w:rPr>
          <w:rFonts w:ascii="Arial"/>
          <w:i/>
          <w:color w:val="666666"/>
          <w:spacing w:val="-1"/>
          <w:sz w:val="15"/>
        </w:rPr>
        <w:t xml:space="preserve"> </w:t>
      </w:r>
      <w:r>
        <w:rPr>
          <w:rFonts w:ascii="Arial"/>
          <w:i/>
          <w:color w:val="666666"/>
          <w:sz w:val="15"/>
        </w:rPr>
        <w:t>has</w:t>
      </w:r>
      <w:r>
        <w:rPr>
          <w:rFonts w:ascii="Arial"/>
          <w:i/>
          <w:color w:val="666666"/>
          <w:spacing w:val="-2"/>
          <w:sz w:val="15"/>
        </w:rPr>
        <w:t xml:space="preserve"> </w:t>
      </w:r>
      <w:r>
        <w:rPr>
          <w:rFonts w:ascii="Arial"/>
          <w:i/>
          <w:color w:val="666666"/>
          <w:sz w:val="15"/>
        </w:rPr>
        <w:t>not</w:t>
      </w:r>
      <w:r>
        <w:rPr>
          <w:rFonts w:ascii="Arial"/>
          <w:i/>
          <w:color w:val="666666"/>
          <w:spacing w:val="-5"/>
          <w:sz w:val="15"/>
        </w:rPr>
        <w:t xml:space="preserve"> </w:t>
      </w:r>
      <w:r>
        <w:rPr>
          <w:rFonts w:ascii="Arial"/>
          <w:i/>
          <w:color w:val="666666"/>
          <w:sz w:val="15"/>
        </w:rPr>
        <w:t>been</w:t>
      </w:r>
      <w:r>
        <w:rPr>
          <w:rFonts w:ascii="Arial"/>
          <w:i/>
          <w:color w:val="666666"/>
          <w:spacing w:val="-1"/>
          <w:sz w:val="15"/>
        </w:rPr>
        <w:t xml:space="preserve"> </w:t>
      </w:r>
      <w:r>
        <w:rPr>
          <w:rFonts w:ascii="Arial"/>
          <w:i/>
          <w:color w:val="666666"/>
          <w:sz w:val="15"/>
        </w:rPr>
        <w:t>given</w:t>
      </w:r>
      <w:r>
        <w:rPr>
          <w:rFonts w:ascii="Arial"/>
          <w:i/>
          <w:color w:val="666666"/>
          <w:spacing w:val="-2"/>
          <w:sz w:val="15"/>
        </w:rPr>
        <w:t xml:space="preserve"> </w:t>
      </w:r>
      <w:r>
        <w:rPr>
          <w:rFonts w:ascii="Arial"/>
          <w:i/>
          <w:color w:val="666666"/>
          <w:sz w:val="15"/>
        </w:rPr>
        <w:t>a</w:t>
      </w:r>
      <w:r>
        <w:rPr>
          <w:rFonts w:ascii="Arial"/>
          <w:i/>
          <w:color w:val="666666"/>
          <w:spacing w:val="-1"/>
          <w:sz w:val="15"/>
        </w:rPr>
        <w:t xml:space="preserve"> </w:t>
      </w:r>
      <w:r>
        <w:rPr>
          <w:rFonts w:ascii="Arial"/>
          <w:i/>
          <w:color w:val="666666"/>
          <w:sz w:val="15"/>
        </w:rPr>
        <w:t>specific</w:t>
      </w:r>
      <w:r>
        <w:rPr>
          <w:rFonts w:ascii="Arial"/>
          <w:i/>
          <w:color w:val="666666"/>
          <w:spacing w:val="-2"/>
          <w:sz w:val="15"/>
        </w:rPr>
        <w:t xml:space="preserve"> </w:t>
      </w:r>
      <w:r>
        <w:rPr>
          <w:rFonts w:ascii="Arial"/>
          <w:i/>
          <w:color w:val="666666"/>
          <w:sz w:val="15"/>
        </w:rPr>
        <w:t>sodium</w:t>
      </w:r>
      <w:r>
        <w:rPr>
          <w:rFonts w:ascii="Arial"/>
          <w:i/>
          <w:color w:val="666666"/>
          <w:spacing w:val="-3"/>
          <w:sz w:val="15"/>
        </w:rPr>
        <w:t xml:space="preserve"> </w:t>
      </w:r>
      <w:r>
        <w:rPr>
          <w:rFonts w:ascii="Arial"/>
          <w:i/>
          <w:color w:val="666666"/>
          <w:sz w:val="15"/>
        </w:rPr>
        <w:t>or</w:t>
      </w:r>
      <w:r>
        <w:rPr>
          <w:rFonts w:ascii="Arial"/>
          <w:i/>
          <w:color w:val="666666"/>
          <w:spacing w:val="-2"/>
          <w:sz w:val="15"/>
        </w:rPr>
        <w:t xml:space="preserve"> </w:t>
      </w:r>
      <w:r>
        <w:rPr>
          <w:rFonts w:ascii="Arial"/>
          <w:i/>
          <w:color w:val="666666"/>
          <w:sz w:val="15"/>
        </w:rPr>
        <w:t>fluid</w:t>
      </w:r>
      <w:r>
        <w:rPr>
          <w:rFonts w:ascii="Arial"/>
          <w:i/>
          <w:color w:val="666666"/>
          <w:spacing w:val="-1"/>
          <w:sz w:val="15"/>
        </w:rPr>
        <w:t xml:space="preserve"> </w:t>
      </w:r>
      <w:r>
        <w:rPr>
          <w:rFonts w:ascii="Arial"/>
          <w:i/>
          <w:color w:val="666666"/>
          <w:spacing w:val="-2"/>
          <w:sz w:val="15"/>
        </w:rPr>
        <w:t>target.</w:t>
      </w:r>
    </w:p>
    <w:p w14:paraId="7D456C20" w14:textId="77777777" w:rsidR="00F9164C" w:rsidRDefault="00000000">
      <w:pPr>
        <w:spacing w:before="138"/>
        <w:ind w:left="835"/>
        <w:rPr>
          <w:rFonts w:ascii="Arial"/>
          <w:i/>
          <w:sz w:val="15"/>
        </w:rPr>
      </w:pPr>
      <w:r>
        <w:rPr>
          <w:rFonts w:ascii="Arial"/>
          <w:i/>
          <w:noProof/>
          <w:sz w:val="15"/>
        </w:rPr>
        <w:drawing>
          <wp:anchor distT="0" distB="0" distL="0" distR="0" simplePos="0" relativeHeight="487606272" behindDoc="1" locked="0" layoutInCell="1" allowOverlap="1" wp14:anchorId="079BAF71" wp14:editId="7AA642A3">
            <wp:simplePos x="0" y="0"/>
            <wp:positionH relativeFrom="page">
              <wp:posOffset>1074419</wp:posOffset>
            </wp:positionH>
            <wp:positionV relativeFrom="paragraph">
              <wp:posOffset>225974</wp:posOffset>
            </wp:positionV>
            <wp:extent cx="5623501" cy="2133600"/>
            <wp:effectExtent l="0" t="0" r="0" b="0"/>
            <wp:wrapTopAndBottom/>
            <wp:docPr id="102" name="Image 10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2" name="Image 102"/>
                    <pic:cNvPicPr/>
                  </pic:nvPicPr>
                  <pic:blipFill>
                    <a:blip r:embed="rId82" cstate="print"/>
                    <a:stretch>
                      <a:fillRect/>
                    </a:stretch>
                  </pic:blipFill>
                  <pic:spPr>
                    <a:xfrm>
                      <a:off x="0" y="0"/>
                      <a:ext cx="5623501" cy="2133600"/>
                    </a:xfrm>
                    <a:prstGeom prst="rect">
                      <a:avLst/>
                    </a:prstGeom>
                  </pic:spPr>
                </pic:pic>
              </a:graphicData>
            </a:graphic>
          </wp:anchor>
        </w:drawing>
      </w:r>
      <w:r>
        <w:rPr>
          <w:rFonts w:ascii="Arial"/>
          <w:i/>
          <w:color w:val="666666"/>
          <w:sz w:val="15"/>
        </w:rPr>
        <w:t>Evidence:</w:t>
      </w:r>
      <w:r>
        <w:rPr>
          <w:rFonts w:ascii="Arial"/>
          <w:i/>
          <w:color w:val="666666"/>
          <w:spacing w:val="-6"/>
          <w:sz w:val="15"/>
        </w:rPr>
        <w:t xml:space="preserve"> </w:t>
      </w:r>
      <w:r>
        <w:rPr>
          <w:rFonts w:ascii="Arial"/>
          <w:i/>
          <w:color w:val="666666"/>
          <w:sz w:val="15"/>
        </w:rPr>
        <w:t>Thursday</w:t>
      </w:r>
      <w:r>
        <w:rPr>
          <w:rFonts w:ascii="Arial"/>
          <w:i/>
          <w:color w:val="666666"/>
          <w:spacing w:val="-4"/>
          <w:sz w:val="15"/>
        </w:rPr>
        <w:t xml:space="preserve"> </w:t>
      </w:r>
      <w:r>
        <w:rPr>
          <w:rFonts w:ascii="Arial"/>
          <w:i/>
          <w:color w:val="666666"/>
          <w:sz w:val="15"/>
        </w:rPr>
        <w:t>patient</w:t>
      </w:r>
      <w:r>
        <w:rPr>
          <w:rFonts w:ascii="Arial"/>
          <w:i/>
          <w:color w:val="666666"/>
          <w:spacing w:val="-5"/>
          <w:sz w:val="15"/>
        </w:rPr>
        <w:t xml:space="preserve"> </w:t>
      </w:r>
      <w:r>
        <w:rPr>
          <w:rFonts w:ascii="Arial"/>
          <w:i/>
          <w:color w:val="666666"/>
          <w:sz w:val="15"/>
        </w:rPr>
        <w:t>interview:</w:t>
      </w:r>
      <w:r>
        <w:rPr>
          <w:rFonts w:ascii="Arial"/>
          <w:i/>
          <w:color w:val="666666"/>
          <w:spacing w:val="-6"/>
          <w:sz w:val="15"/>
        </w:rPr>
        <w:t xml:space="preserve"> </w:t>
      </w:r>
      <w:r>
        <w:rPr>
          <w:rFonts w:ascii="Arial"/>
          <w:i/>
          <w:color w:val="666666"/>
          <w:sz w:val="15"/>
        </w:rPr>
        <w:t>lifestyle</w:t>
      </w:r>
      <w:r>
        <w:rPr>
          <w:rFonts w:ascii="Arial"/>
          <w:i/>
          <w:color w:val="666666"/>
          <w:spacing w:val="-2"/>
          <w:sz w:val="15"/>
        </w:rPr>
        <w:t xml:space="preserve"> change.</w:t>
      </w:r>
    </w:p>
    <w:p w14:paraId="6B521024" w14:textId="77777777" w:rsidR="00F9164C" w:rsidRDefault="00000000">
      <w:pPr>
        <w:spacing w:before="78"/>
        <w:ind w:left="11" w:right="5"/>
        <w:jc w:val="center"/>
        <w:rPr>
          <w:rFonts w:ascii="Arial"/>
          <w:i/>
          <w:sz w:val="15"/>
        </w:rPr>
      </w:pPr>
      <w:r>
        <w:rPr>
          <w:rFonts w:ascii="Arial"/>
          <w:i/>
          <w:color w:val="666666"/>
          <w:sz w:val="15"/>
        </w:rPr>
        <w:t>Michael</w:t>
      </w:r>
      <w:r>
        <w:rPr>
          <w:rFonts w:ascii="Arial"/>
          <w:i/>
          <w:color w:val="666666"/>
          <w:spacing w:val="-4"/>
          <w:sz w:val="15"/>
        </w:rPr>
        <w:t xml:space="preserve"> </w:t>
      </w:r>
      <w:r>
        <w:rPr>
          <w:rFonts w:ascii="Arial"/>
          <w:i/>
          <w:color w:val="666666"/>
          <w:sz w:val="15"/>
        </w:rPr>
        <w:t>reports</w:t>
      </w:r>
      <w:r>
        <w:rPr>
          <w:rFonts w:ascii="Arial"/>
          <w:i/>
          <w:color w:val="666666"/>
          <w:spacing w:val="-4"/>
          <w:sz w:val="15"/>
        </w:rPr>
        <w:t xml:space="preserve"> </w:t>
      </w:r>
      <w:r>
        <w:rPr>
          <w:rFonts w:ascii="Arial"/>
          <w:i/>
          <w:color w:val="666666"/>
          <w:sz w:val="15"/>
        </w:rPr>
        <w:t>no</w:t>
      </w:r>
      <w:r>
        <w:rPr>
          <w:rFonts w:ascii="Arial"/>
          <w:i/>
          <w:color w:val="666666"/>
          <w:spacing w:val="-3"/>
          <w:sz w:val="15"/>
        </w:rPr>
        <w:t xml:space="preserve"> </w:t>
      </w:r>
      <w:r>
        <w:rPr>
          <w:rFonts w:ascii="Arial"/>
          <w:i/>
          <w:color w:val="666666"/>
          <w:sz w:val="15"/>
        </w:rPr>
        <w:t>major</w:t>
      </w:r>
      <w:r>
        <w:rPr>
          <w:rFonts w:ascii="Arial"/>
          <w:i/>
          <w:color w:val="666666"/>
          <w:spacing w:val="-4"/>
          <w:sz w:val="15"/>
        </w:rPr>
        <w:t xml:space="preserve"> </w:t>
      </w:r>
      <w:r>
        <w:rPr>
          <w:rFonts w:ascii="Arial"/>
          <w:i/>
          <w:color w:val="666666"/>
          <w:sz w:val="15"/>
        </w:rPr>
        <w:t>lifestyle</w:t>
      </w:r>
      <w:r>
        <w:rPr>
          <w:rFonts w:ascii="Arial"/>
          <w:i/>
          <w:color w:val="666666"/>
          <w:spacing w:val="-3"/>
          <w:sz w:val="15"/>
        </w:rPr>
        <w:t xml:space="preserve"> </w:t>
      </w:r>
      <w:proofErr w:type="gramStart"/>
      <w:r>
        <w:rPr>
          <w:rFonts w:ascii="Arial"/>
          <w:i/>
          <w:color w:val="666666"/>
          <w:sz w:val="15"/>
        </w:rPr>
        <w:t>change</w:t>
      </w:r>
      <w:proofErr w:type="gramEnd"/>
      <w:r>
        <w:rPr>
          <w:rFonts w:ascii="Arial"/>
          <w:i/>
          <w:color w:val="666666"/>
          <w:spacing w:val="-3"/>
          <w:sz w:val="15"/>
        </w:rPr>
        <w:t xml:space="preserve"> </w:t>
      </w:r>
      <w:r>
        <w:rPr>
          <w:rFonts w:ascii="Arial"/>
          <w:i/>
          <w:color w:val="666666"/>
          <w:sz w:val="15"/>
        </w:rPr>
        <w:t>or</w:t>
      </w:r>
      <w:r>
        <w:rPr>
          <w:rFonts w:ascii="Arial"/>
          <w:i/>
          <w:color w:val="666666"/>
          <w:spacing w:val="-4"/>
          <w:sz w:val="15"/>
        </w:rPr>
        <w:t xml:space="preserve"> </w:t>
      </w:r>
      <w:r>
        <w:rPr>
          <w:rFonts w:ascii="Arial"/>
          <w:i/>
          <w:color w:val="666666"/>
          <w:sz w:val="15"/>
        </w:rPr>
        <w:t>structured</w:t>
      </w:r>
      <w:r>
        <w:rPr>
          <w:rFonts w:ascii="Arial"/>
          <w:i/>
          <w:color w:val="666666"/>
          <w:spacing w:val="-3"/>
          <w:sz w:val="15"/>
        </w:rPr>
        <w:t xml:space="preserve"> </w:t>
      </w:r>
      <w:r>
        <w:rPr>
          <w:rFonts w:ascii="Arial"/>
          <w:i/>
          <w:color w:val="666666"/>
          <w:sz w:val="15"/>
        </w:rPr>
        <w:t>exercise</w:t>
      </w:r>
      <w:r>
        <w:rPr>
          <w:rFonts w:ascii="Arial"/>
          <w:i/>
          <w:color w:val="666666"/>
          <w:spacing w:val="-3"/>
          <w:sz w:val="15"/>
        </w:rPr>
        <w:t xml:space="preserve"> </w:t>
      </w:r>
      <w:r>
        <w:rPr>
          <w:rFonts w:ascii="Arial"/>
          <w:i/>
          <w:color w:val="666666"/>
          <w:spacing w:val="-2"/>
          <w:sz w:val="15"/>
        </w:rPr>
        <w:t>routine.</w:t>
      </w:r>
    </w:p>
    <w:p w14:paraId="4642337B" w14:textId="77777777" w:rsidR="00F9164C" w:rsidRDefault="00000000">
      <w:pPr>
        <w:spacing w:before="143"/>
        <w:ind w:left="835"/>
        <w:rPr>
          <w:rFonts w:ascii="Arial"/>
          <w:i/>
          <w:sz w:val="15"/>
        </w:rPr>
      </w:pPr>
      <w:r>
        <w:rPr>
          <w:rFonts w:ascii="Arial"/>
          <w:i/>
          <w:color w:val="666666"/>
          <w:sz w:val="15"/>
        </w:rPr>
        <w:t>Answer</w:t>
      </w:r>
      <w:r>
        <w:rPr>
          <w:rFonts w:ascii="Arial"/>
          <w:i/>
          <w:color w:val="666666"/>
          <w:spacing w:val="-5"/>
          <w:sz w:val="15"/>
        </w:rPr>
        <w:t xml:space="preserve"> </w:t>
      </w:r>
      <w:r>
        <w:rPr>
          <w:rFonts w:ascii="Arial"/>
          <w:i/>
          <w:color w:val="666666"/>
          <w:sz w:val="15"/>
        </w:rPr>
        <w:t>key</w:t>
      </w:r>
      <w:r>
        <w:rPr>
          <w:rFonts w:ascii="Arial"/>
          <w:i/>
          <w:color w:val="666666"/>
          <w:spacing w:val="-4"/>
          <w:sz w:val="15"/>
        </w:rPr>
        <w:t xml:space="preserve"> </w:t>
      </w:r>
      <w:r>
        <w:rPr>
          <w:rFonts w:ascii="Arial"/>
          <w:i/>
          <w:color w:val="666666"/>
          <w:sz w:val="15"/>
        </w:rPr>
        <w:t>evidence:</w:t>
      </w:r>
      <w:r>
        <w:rPr>
          <w:rFonts w:ascii="Arial"/>
          <w:i/>
          <w:color w:val="666666"/>
          <w:spacing w:val="-6"/>
          <w:sz w:val="15"/>
        </w:rPr>
        <w:t xml:space="preserve"> </w:t>
      </w:r>
      <w:r>
        <w:rPr>
          <w:rFonts w:ascii="Arial"/>
          <w:i/>
          <w:color w:val="666666"/>
          <w:sz w:val="15"/>
        </w:rPr>
        <w:t>Thursday</w:t>
      </w:r>
      <w:r>
        <w:rPr>
          <w:rFonts w:ascii="Arial"/>
          <w:i/>
          <w:color w:val="666666"/>
          <w:spacing w:val="-5"/>
          <w:sz w:val="15"/>
        </w:rPr>
        <w:t xml:space="preserve"> </w:t>
      </w:r>
      <w:r>
        <w:rPr>
          <w:rFonts w:ascii="Arial"/>
          <w:i/>
          <w:color w:val="666666"/>
          <w:sz w:val="15"/>
        </w:rPr>
        <w:t>intended</w:t>
      </w:r>
      <w:r>
        <w:rPr>
          <w:rFonts w:ascii="Arial"/>
          <w:i/>
          <w:color w:val="666666"/>
          <w:spacing w:val="-3"/>
          <w:sz w:val="15"/>
        </w:rPr>
        <w:t xml:space="preserve"> </w:t>
      </w:r>
      <w:r>
        <w:rPr>
          <w:rFonts w:ascii="Arial"/>
          <w:i/>
          <w:color w:val="666666"/>
          <w:sz w:val="15"/>
        </w:rPr>
        <w:t>home</w:t>
      </w:r>
      <w:r>
        <w:rPr>
          <w:rFonts w:ascii="Arial"/>
          <w:i/>
          <w:color w:val="666666"/>
          <w:spacing w:val="-3"/>
          <w:sz w:val="15"/>
        </w:rPr>
        <w:t xml:space="preserve"> </w:t>
      </w:r>
      <w:r>
        <w:rPr>
          <w:rFonts w:ascii="Arial"/>
          <w:i/>
          <w:color w:val="666666"/>
          <w:sz w:val="15"/>
        </w:rPr>
        <w:t>monitoring</w:t>
      </w:r>
      <w:r>
        <w:rPr>
          <w:rFonts w:ascii="Arial"/>
          <w:i/>
          <w:color w:val="666666"/>
          <w:spacing w:val="-4"/>
          <w:sz w:val="15"/>
        </w:rPr>
        <w:t xml:space="preserve"> </w:t>
      </w:r>
      <w:r>
        <w:rPr>
          <w:rFonts w:ascii="Arial"/>
          <w:i/>
          <w:color w:val="666666"/>
          <w:sz w:val="15"/>
        </w:rPr>
        <w:t>and</w:t>
      </w:r>
      <w:r>
        <w:rPr>
          <w:rFonts w:ascii="Arial"/>
          <w:i/>
          <w:color w:val="666666"/>
          <w:spacing w:val="-3"/>
          <w:sz w:val="15"/>
        </w:rPr>
        <w:t xml:space="preserve"> </w:t>
      </w:r>
      <w:r>
        <w:rPr>
          <w:rFonts w:ascii="Arial"/>
          <w:i/>
          <w:color w:val="666666"/>
          <w:sz w:val="15"/>
        </w:rPr>
        <w:t>lifestyle</w:t>
      </w:r>
      <w:r>
        <w:rPr>
          <w:rFonts w:ascii="Arial"/>
          <w:i/>
          <w:color w:val="666666"/>
          <w:spacing w:val="-3"/>
          <w:sz w:val="15"/>
        </w:rPr>
        <w:t xml:space="preserve"> </w:t>
      </w:r>
      <w:r>
        <w:rPr>
          <w:rFonts w:ascii="Arial"/>
          <w:i/>
          <w:color w:val="666666"/>
          <w:spacing w:val="-2"/>
          <w:sz w:val="15"/>
        </w:rPr>
        <w:t>state.</w:t>
      </w:r>
    </w:p>
    <w:p w14:paraId="74BDE001" w14:textId="77777777" w:rsidR="00F9164C" w:rsidRDefault="00F9164C">
      <w:pPr>
        <w:rPr>
          <w:rFonts w:ascii="Arial"/>
          <w:i/>
          <w:sz w:val="15"/>
        </w:rPr>
        <w:sectPr w:rsidR="00F9164C">
          <w:pgSz w:w="12240" w:h="15840"/>
          <w:pgMar w:top="720" w:right="0" w:bottom="540" w:left="0" w:header="0" w:footer="313" w:gutter="0"/>
          <w:cols w:space="720"/>
        </w:sectPr>
      </w:pPr>
    </w:p>
    <w:p w14:paraId="33477CE7" w14:textId="77777777" w:rsidR="00F9164C" w:rsidRDefault="00F9164C">
      <w:pPr>
        <w:pStyle w:val="BodyText"/>
        <w:spacing w:before="6"/>
        <w:rPr>
          <w:rFonts w:ascii="Arial"/>
          <w:i/>
          <w:sz w:val="6"/>
        </w:rPr>
      </w:pPr>
    </w:p>
    <w:p w14:paraId="588F6B2E" w14:textId="77777777" w:rsidR="00F9164C" w:rsidRDefault="00000000">
      <w:pPr>
        <w:ind w:left="2678"/>
        <w:rPr>
          <w:rFonts w:ascii="Arial"/>
          <w:sz w:val="20"/>
        </w:rPr>
      </w:pPr>
      <w:r>
        <w:rPr>
          <w:rFonts w:ascii="Arial"/>
          <w:noProof/>
          <w:sz w:val="20"/>
        </w:rPr>
        <w:drawing>
          <wp:inline distT="0" distB="0" distL="0" distR="0" wp14:anchorId="57575715" wp14:editId="4CB4A1CF">
            <wp:extent cx="1762534" cy="5900737"/>
            <wp:effectExtent l="0" t="0" r="0" b="0"/>
            <wp:docPr id="103" name="Image 10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3" name="Image 103"/>
                    <pic:cNvPicPr/>
                  </pic:nvPicPr>
                  <pic:blipFill>
                    <a:blip r:embed="rId83" cstate="print"/>
                    <a:stretch>
                      <a:fillRect/>
                    </a:stretch>
                  </pic:blipFill>
                  <pic:spPr>
                    <a:xfrm>
                      <a:off x="0" y="0"/>
                      <a:ext cx="1762534" cy="5900737"/>
                    </a:xfrm>
                    <a:prstGeom prst="rect">
                      <a:avLst/>
                    </a:prstGeom>
                  </pic:spPr>
                </pic:pic>
              </a:graphicData>
            </a:graphic>
          </wp:inline>
        </w:drawing>
      </w:r>
    </w:p>
    <w:p w14:paraId="110FA592" w14:textId="77777777" w:rsidR="00F9164C" w:rsidRDefault="00F9164C">
      <w:pPr>
        <w:pStyle w:val="BodyText"/>
        <w:rPr>
          <w:rFonts w:ascii="Arial"/>
          <w:i/>
          <w:sz w:val="15"/>
        </w:rPr>
      </w:pPr>
    </w:p>
    <w:p w14:paraId="204F8E0F" w14:textId="77777777" w:rsidR="00F9164C" w:rsidRDefault="00F9164C">
      <w:pPr>
        <w:pStyle w:val="BodyText"/>
        <w:rPr>
          <w:rFonts w:ascii="Arial"/>
          <w:i/>
          <w:sz w:val="15"/>
        </w:rPr>
      </w:pPr>
    </w:p>
    <w:p w14:paraId="27099BE2" w14:textId="77777777" w:rsidR="00F9164C" w:rsidRDefault="00F9164C">
      <w:pPr>
        <w:pStyle w:val="BodyText"/>
        <w:rPr>
          <w:rFonts w:ascii="Arial"/>
          <w:i/>
          <w:sz w:val="15"/>
        </w:rPr>
      </w:pPr>
    </w:p>
    <w:p w14:paraId="36ADFD0D" w14:textId="77777777" w:rsidR="00F9164C" w:rsidRDefault="00F9164C">
      <w:pPr>
        <w:pStyle w:val="BodyText"/>
        <w:rPr>
          <w:rFonts w:ascii="Arial"/>
          <w:i/>
          <w:sz w:val="15"/>
        </w:rPr>
      </w:pPr>
    </w:p>
    <w:p w14:paraId="4BD1AE4B" w14:textId="77777777" w:rsidR="00F9164C" w:rsidRDefault="00F9164C">
      <w:pPr>
        <w:pStyle w:val="BodyText"/>
        <w:rPr>
          <w:rFonts w:ascii="Arial"/>
          <w:i/>
          <w:sz w:val="15"/>
        </w:rPr>
      </w:pPr>
    </w:p>
    <w:p w14:paraId="46185387" w14:textId="77777777" w:rsidR="00F9164C" w:rsidRDefault="00F9164C">
      <w:pPr>
        <w:pStyle w:val="BodyText"/>
        <w:rPr>
          <w:rFonts w:ascii="Arial"/>
          <w:i/>
          <w:sz w:val="15"/>
        </w:rPr>
      </w:pPr>
    </w:p>
    <w:p w14:paraId="2E494B8B" w14:textId="77777777" w:rsidR="00F9164C" w:rsidRDefault="00F9164C">
      <w:pPr>
        <w:pStyle w:val="BodyText"/>
        <w:spacing w:before="122"/>
        <w:rPr>
          <w:rFonts w:ascii="Arial"/>
          <w:i/>
          <w:sz w:val="15"/>
        </w:rPr>
      </w:pPr>
    </w:p>
    <w:p w14:paraId="4CE3E3BE" w14:textId="77777777" w:rsidR="00F9164C" w:rsidRDefault="00000000">
      <w:pPr>
        <w:spacing w:before="1"/>
        <w:ind w:left="10" w:right="10"/>
        <w:jc w:val="center"/>
        <w:rPr>
          <w:rFonts w:ascii="Arial"/>
          <w:i/>
          <w:sz w:val="15"/>
        </w:rPr>
      </w:pPr>
      <w:r>
        <w:rPr>
          <w:rFonts w:ascii="Arial"/>
          <w:i/>
          <w:color w:val="666666"/>
          <w:sz w:val="15"/>
        </w:rPr>
        <w:t>The</w:t>
      </w:r>
      <w:r>
        <w:rPr>
          <w:rFonts w:ascii="Arial"/>
          <w:i/>
          <w:color w:val="666666"/>
          <w:spacing w:val="-3"/>
          <w:sz w:val="15"/>
        </w:rPr>
        <w:t xml:space="preserve"> </w:t>
      </w:r>
      <w:r>
        <w:rPr>
          <w:rFonts w:ascii="Arial"/>
          <w:i/>
          <w:color w:val="666666"/>
          <w:sz w:val="15"/>
        </w:rPr>
        <w:t>answer</w:t>
      </w:r>
      <w:r>
        <w:rPr>
          <w:rFonts w:ascii="Arial"/>
          <w:i/>
          <w:color w:val="666666"/>
          <w:spacing w:val="-3"/>
          <w:sz w:val="15"/>
        </w:rPr>
        <w:t xml:space="preserve"> </w:t>
      </w:r>
      <w:r>
        <w:rPr>
          <w:rFonts w:ascii="Arial"/>
          <w:i/>
          <w:color w:val="666666"/>
          <w:sz w:val="15"/>
        </w:rPr>
        <w:t>key</w:t>
      </w:r>
      <w:r>
        <w:rPr>
          <w:rFonts w:ascii="Arial"/>
          <w:i/>
          <w:color w:val="666666"/>
          <w:spacing w:val="-3"/>
          <w:sz w:val="15"/>
        </w:rPr>
        <w:t xml:space="preserve"> </w:t>
      </w:r>
      <w:r>
        <w:rPr>
          <w:rFonts w:ascii="Arial"/>
          <w:i/>
          <w:color w:val="666666"/>
          <w:sz w:val="15"/>
        </w:rPr>
        <w:t>requires</w:t>
      </w:r>
      <w:r>
        <w:rPr>
          <w:rFonts w:ascii="Arial"/>
          <w:i/>
          <w:color w:val="666666"/>
          <w:spacing w:val="-3"/>
          <w:sz w:val="15"/>
        </w:rPr>
        <w:t xml:space="preserve"> </w:t>
      </w:r>
      <w:r>
        <w:rPr>
          <w:rFonts w:ascii="Arial"/>
          <w:i/>
          <w:color w:val="666666"/>
          <w:sz w:val="15"/>
        </w:rPr>
        <w:t>daily</w:t>
      </w:r>
      <w:r>
        <w:rPr>
          <w:rFonts w:ascii="Arial"/>
          <w:i/>
          <w:color w:val="666666"/>
          <w:spacing w:val="-3"/>
          <w:sz w:val="15"/>
        </w:rPr>
        <w:t xml:space="preserve"> </w:t>
      </w:r>
      <w:r>
        <w:rPr>
          <w:rFonts w:ascii="Arial"/>
          <w:i/>
          <w:color w:val="666666"/>
          <w:sz w:val="15"/>
        </w:rPr>
        <w:t>stable</w:t>
      </w:r>
      <w:r>
        <w:rPr>
          <w:rFonts w:ascii="Arial"/>
          <w:i/>
          <w:color w:val="666666"/>
          <w:spacing w:val="-2"/>
          <w:sz w:val="15"/>
        </w:rPr>
        <w:t xml:space="preserve"> </w:t>
      </w:r>
      <w:r>
        <w:rPr>
          <w:rFonts w:ascii="Arial"/>
          <w:i/>
          <w:color w:val="666666"/>
          <w:sz w:val="15"/>
        </w:rPr>
        <w:t>weights</w:t>
      </w:r>
      <w:r>
        <w:rPr>
          <w:rFonts w:ascii="Arial"/>
          <w:i/>
          <w:color w:val="666666"/>
          <w:spacing w:val="-4"/>
          <w:sz w:val="15"/>
        </w:rPr>
        <w:t xml:space="preserve"> </w:t>
      </w:r>
      <w:r>
        <w:rPr>
          <w:rFonts w:ascii="Arial"/>
          <w:i/>
          <w:color w:val="666666"/>
          <w:sz w:val="15"/>
        </w:rPr>
        <w:t>and</w:t>
      </w:r>
      <w:r>
        <w:rPr>
          <w:rFonts w:ascii="Arial"/>
          <w:i/>
          <w:color w:val="666666"/>
          <w:spacing w:val="-2"/>
          <w:sz w:val="15"/>
        </w:rPr>
        <w:t xml:space="preserve"> </w:t>
      </w:r>
      <w:r>
        <w:rPr>
          <w:rFonts w:ascii="Arial"/>
          <w:i/>
          <w:color w:val="666666"/>
          <w:sz w:val="15"/>
        </w:rPr>
        <w:t>specific</w:t>
      </w:r>
      <w:r>
        <w:rPr>
          <w:rFonts w:ascii="Arial"/>
          <w:i/>
          <w:color w:val="666666"/>
          <w:spacing w:val="-3"/>
          <w:sz w:val="15"/>
        </w:rPr>
        <w:t xml:space="preserve"> </w:t>
      </w:r>
      <w:r>
        <w:rPr>
          <w:rFonts w:ascii="Arial"/>
          <w:i/>
          <w:color w:val="666666"/>
          <w:sz w:val="15"/>
        </w:rPr>
        <w:t>home</w:t>
      </w:r>
      <w:r>
        <w:rPr>
          <w:rFonts w:ascii="Arial"/>
          <w:i/>
          <w:color w:val="666666"/>
          <w:spacing w:val="-2"/>
          <w:sz w:val="15"/>
        </w:rPr>
        <w:t xml:space="preserve"> </w:t>
      </w:r>
      <w:r>
        <w:rPr>
          <w:rFonts w:ascii="Arial"/>
          <w:i/>
          <w:color w:val="666666"/>
          <w:sz w:val="15"/>
        </w:rPr>
        <w:t>BP</w:t>
      </w:r>
      <w:r>
        <w:rPr>
          <w:rFonts w:ascii="Arial"/>
          <w:i/>
          <w:color w:val="666666"/>
          <w:spacing w:val="-3"/>
          <w:sz w:val="15"/>
        </w:rPr>
        <w:t xml:space="preserve"> </w:t>
      </w:r>
      <w:r>
        <w:rPr>
          <w:rFonts w:ascii="Arial"/>
          <w:i/>
          <w:color w:val="666666"/>
          <w:sz w:val="15"/>
        </w:rPr>
        <w:t>and</w:t>
      </w:r>
      <w:r>
        <w:rPr>
          <w:rFonts w:ascii="Arial"/>
          <w:i/>
          <w:color w:val="666666"/>
          <w:spacing w:val="-2"/>
          <w:sz w:val="15"/>
        </w:rPr>
        <w:t xml:space="preserve"> </w:t>
      </w:r>
      <w:r>
        <w:rPr>
          <w:rFonts w:ascii="Arial"/>
          <w:i/>
          <w:color w:val="666666"/>
          <w:sz w:val="15"/>
        </w:rPr>
        <w:t>HR</w:t>
      </w:r>
      <w:r>
        <w:rPr>
          <w:rFonts w:ascii="Arial"/>
          <w:i/>
          <w:color w:val="666666"/>
          <w:spacing w:val="-2"/>
          <w:sz w:val="15"/>
        </w:rPr>
        <w:t xml:space="preserve"> values.</w:t>
      </w:r>
    </w:p>
    <w:p w14:paraId="5DA4DE77" w14:textId="77777777" w:rsidR="00F9164C" w:rsidRDefault="00F9164C">
      <w:pPr>
        <w:pStyle w:val="BodyText"/>
        <w:spacing w:before="13"/>
        <w:rPr>
          <w:rFonts w:ascii="Arial"/>
          <w:i/>
          <w:sz w:val="15"/>
        </w:rPr>
      </w:pPr>
    </w:p>
    <w:p w14:paraId="18F77165" w14:textId="77777777" w:rsidR="00F9164C" w:rsidRDefault="00000000">
      <w:pPr>
        <w:pStyle w:val="Heading8"/>
        <w:spacing w:before="0"/>
      </w:pPr>
      <w:r>
        <w:rPr>
          <w:color w:val="17365D"/>
        </w:rPr>
        <w:t>Issue</w:t>
      </w:r>
      <w:r>
        <w:rPr>
          <w:color w:val="17365D"/>
          <w:spacing w:val="-5"/>
        </w:rPr>
        <w:t xml:space="preserve"> </w:t>
      </w:r>
      <w:r>
        <w:rPr>
          <w:color w:val="17365D"/>
        </w:rPr>
        <w:t>5.</w:t>
      </w:r>
      <w:r>
        <w:rPr>
          <w:color w:val="17365D"/>
          <w:spacing w:val="-2"/>
        </w:rPr>
        <w:t xml:space="preserve"> </w:t>
      </w:r>
      <w:r>
        <w:rPr>
          <w:color w:val="17365D"/>
        </w:rPr>
        <w:t>Surgical,</w:t>
      </w:r>
      <w:r>
        <w:rPr>
          <w:color w:val="17365D"/>
          <w:spacing w:val="-1"/>
        </w:rPr>
        <w:t xml:space="preserve"> </w:t>
      </w:r>
      <w:r>
        <w:rPr>
          <w:color w:val="17365D"/>
        </w:rPr>
        <w:t>family,</w:t>
      </w:r>
      <w:r>
        <w:rPr>
          <w:color w:val="17365D"/>
          <w:spacing w:val="-1"/>
        </w:rPr>
        <w:t xml:space="preserve"> </w:t>
      </w:r>
      <w:r>
        <w:rPr>
          <w:color w:val="17365D"/>
        </w:rPr>
        <w:t>smoking,</w:t>
      </w:r>
      <w:r>
        <w:rPr>
          <w:color w:val="17365D"/>
          <w:spacing w:val="-1"/>
        </w:rPr>
        <w:t xml:space="preserve"> </w:t>
      </w:r>
      <w:r>
        <w:rPr>
          <w:color w:val="17365D"/>
        </w:rPr>
        <w:t>and</w:t>
      </w:r>
      <w:r>
        <w:rPr>
          <w:color w:val="17365D"/>
          <w:spacing w:val="-1"/>
        </w:rPr>
        <w:t xml:space="preserve"> </w:t>
      </w:r>
      <w:r>
        <w:rPr>
          <w:color w:val="17365D"/>
        </w:rPr>
        <w:t>alcohol</w:t>
      </w:r>
      <w:r>
        <w:rPr>
          <w:color w:val="17365D"/>
          <w:spacing w:val="-6"/>
        </w:rPr>
        <w:t xml:space="preserve"> </w:t>
      </w:r>
      <w:r>
        <w:rPr>
          <w:color w:val="17365D"/>
        </w:rPr>
        <w:t>history</w:t>
      </w:r>
      <w:r>
        <w:rPr>
          <w:color w:val="17365D"/>
          <w:spacing w:val="-5"/>
        </w:rPr>
        <w:t xml:space="preserve"> </w:t>
      </w:r>
      <w:r>
        <w:rPr>
          <w:color w:val="17365D"/>
        </w:rPr>
        <w:t>again</w:t>
      </w:r>
      <w:r>
        <w:rPr>
          <w:color w:val="17365D"/>
          <w:spacing w:val="-1"/>
        </w:rPr>
        <w:t xml:space="preserve"> </w:t>
      </w:r>
      <w:r>
        <w:rPr>
          <w:color w:val="17365D"/>
        </w:rPr>
        <w:t>conflict</w:t>
      </w:r>
      <w:r>
        <w:rPr>
          <w:color w:val="17365D"/>
          <w:spacing w:val="-3"/>
        </w:rPr>
        <w:t xml:space="preserve"> </w:t>
      </w:r>
      <w:r>
        <w:rPr>
          <w:color w:val="17365D"/>
        </w:rPr>
        <w:t>with</w:t>
      </w:r>
      <w:r>
        <w:rPr>
          <w:color w:val="17365D"/>
          <w:spacing w:val="-1"/>
        </w:rPr>
        <w:t xml:space="preserve"> </w:t>
      </w:r>
      <w:r>
        <w:rPr>
          <w:color w:val="17365D"/>
        </w:rPr>
        <w:t>the</w:t>
      </w:r>
      <w:r>
        <w:rPr>
          <w:color w:val="17365D"/>
          <w:spacing w:val="-10"/>
        </w:rPr>
        <w:t xml:space="preserve"> </w:t>
      </w:r>
      <w:r>
        <w:rPr>
          <w:color w:val="17365D"/>
        </w:rPr>
        <w:t>persistent</w:t>
      </w:r>
      <w:r>
        <w:rPr>
          <w:color w:val="17365D"/>
          <w:spacing w:val="-3"/>
        </w:rPr>
        <w:t xml:space="preserve"> </w:t>
      </w:r>
      <w:r>
        <w:rPr>
          <w:color w:val="17365D"/>
        </w:rPr>
        <w:t>grader</w:t>
      </w:r>
      <w:r>
        <w:rPr>
          <w:color w:val="17365D"/>
          <w:spacing w:val="-4"/>
        </w:rPr>
        <w:t xml:space="preserve"> case</w:t>
      </w:r>
    </w:p>
    <w:p w14:paraId="67C5F453" w14:textId="77777777" w:rsidR="00F9164C" w:rsidRDefault="00000000">
      <w:pPr>
        <w:pStyle w:val="BodyText"/>
        <w:spacing w:before="112" w:line="247" w:lineRule="auto"/>
        <w:ind w:left="835" w:right="871"/>
      </w:pPr>
      <w:r>
        <w:rPr>
          <w:rFonts w:ascii="Arial"/>
          <w:b/>
          <w:color w:val="17365D"/>
        </w:rPr>
        <w:t>What</w:t>
      </w:r>
      <w:r>
        <w:rPr>
          <w:rFonts w:ascii="Arial"/>
          <w:b/>
          <w:color w:val="17365D"/>
          <w:spacing w:val="-3"/>
        </w:rPr>
        <w:t xml:space="preserve"> </w:t>
      </w:r>
      <w:r>
        <w:rPr>
          <w:rFonts w:ascii="Arial"/>
          <w:b/>
          <w:color w:val="17365D"/>
        </w:rPr>
        <w:t>the</w:t>
      </w:r>
      <w:r>
        <w:rPr>
          <w:rFonts w:ascii="Arial"/>
          <w:b/>
          <w:color w:val="17365D"/>
          <w:spacing w:val="-4"/>
        </w:rPr>
        <w:t xml:space="preserve"> </w:t>
      </w:r>
      <w:r>
        <w:rPr>
          <w:rFonts w:ascii="Arial"/>
          <w:b/>
          <w:color w:val="17365D"/>
        </w:rPr>
        <w:t>student</w:t>
      </w:r>
      <w:r>
        <w:rPr>
          <w:rFonts w:ascii="Arial"/>
          <w:b/>
          <w:color w:val="17365D"/>
          <w:spacing w:val="-3"/>
        </w:rPr>
        <w:t xml:space="preserve"> </w:t>
      </w:r>
      <w:r>
        <w:rPr>
          <w:rFonts w:ascii="Arial"/>
          <w:b/>
          <w:color w:val="17365D"/>
        </w:rPr>
        <w:t>saw or</w:t>
      </w:r>
      <w:r>
        <w:rPr>
          <w:rFonts w:ascii="Arial"/>
          <w:b/>
          <w:color w:val="17365D"/>
          <w:spacing w:val="-3"/>
        </w:rPr>
        <w:t xml:space="preserve"> </w:t>
      </w:r>
      <w:r>
        <w:rPr>
          <w:rFonts w:ascii="Arial"/>
          <w:b/>
          <w:color w:val="17365D"/>
        </w:rPr>
        <w:t>heard:</w:t>
      </w:r>
      <w:r>
        <w:rPr>
          <w:rFonts w:ascii="Arial"/>
          <w:b/>
          <w:color w:val="17365D"/>
          <w:spacing w:val="-2"/>
        </w:rPr>
        <w:t xml:space="preserve"> </w:t>
      </w:r>
      <w:r>
        <w:t>The</w:t>
      </w:r>
      <w:r>
        <w:rPr>
          <w:spacing w:val="-3"/>
        </w:rPr>
        <w:t xml:space="preserve"> </w:t>
      </w:r>
      <w:r>
        <w:t>Thursday</w:t>
      </w:r>
      <w:r>
        <w:rPr>
          <w:spacing w:val="-3"/>
        </w:rPr>
        <w:t xml:space="preserve"> </w:t>
      </w:r>
      <w:r>
        <w:t>AI</w:t>
      </w:r>
      <w:r>
        <w:rPr>
          <w:spacing w:val="-3"/>
        </w:rPr>
        <w:t xml:space="preserve"> </w:t>
      </w:r>
      <w:r>
        <w:t>patient</w:t>
      </w:r>
      <w:r>
        <w:rPr>
          <w:spacing w:val="-3"/>
        </w:rPr>
        <w:t xml:space="preserve"> </w:t>
      </w:r>
      <w:r>
        <w:t>again</w:t>
      </w:r>
      <w:r>
        <w:rPr>
          <w:spacing w:val="-3"/>
        </w:rPr>
        <w:t xml:space="preserve"> </w:t>
      </w:r>
      <w:r>
        <w:t>reports</w:t>
      </w:r>
      <w:r>
        <w:rPr>
          <w:spacing w:val="-3"/>
        </w:rPr>
        <w:t xml:space="preserve"> </w:t>
      </w:r>
      <w:r>
        <w:t>no</w:t>
      </w:r>
      <w:r>
        <w:rPr>
          <w:spacing w:val="-3"/>
        </w:rPr>
        <w:t xml:space="preserve"> </w:t>
      </w:r>
      <w:r>
        <w:t>recalled</w:t>
      </w:r>
      <w:r>
        <w:rPr>
          <w:spacing w:val="-4"/>
        </w:rPr>
        <w:t xml:space="preserve"> </w:t>
      </w:r>
      <w:r>
        <w:t>surgery,</w:t>
      </w:r>
      <w:r>
        <w:rPr>
          <w:spacing w:val="-3"/>
        </w:rPr>
        <w:t xml:space="preserve"> </w:t>
      </w:r>
      <w:r>
        <w:t>father</w:t>
      </w:r>
      <w:r>
        <w:rPr>
          <w:spacing w:val="-3"/>
        </w:rPr>
        <w:t xml:space="preserve"> </w:t>
      </w:r>
      <w:r>
        <w:t>with</w:t>
      </w:r>
      <w:r>
        <w:rPr>
          <w:spacing w:val="-3"/>
        </w:rPr>
        <w:t xml:space="preserve"> </w:t>
      </w:r>
      <w:r>
        <w:t>coronary</w:t>
      </w:r>
      <w:r>
        <w:rPr>
          <w:spacing w:val="-3"/>
        </w:rPr>
        <w:t xml:space="preserve"> </w:t>
      </w:r>
      <w:r>
        <w:t>artery</w:t>
      </w:r>
      <w:r>
        <w:rPr>
          <w:spacing w:val="-3"/>
        </w:rPr>
        <w:t xml:space="preserve"> </w:t>
      </w:r>
      <w:r>
        <w:t>disease, heart failure, and myocardial infarction at age 64, mother with hypertension, former smoking without a recalled amount, and rare alcohol limited to special occasions.</w:t>
      </w:r>
    </w:p>
    <w:p w14:paraId="303AFCAE" w14:textId="77777777" w:rsidR="00F9164C" w:rsidRDefault="00000000">
      <w:pPr>
        <w:pStyle w:val="BodyText"/>
        <w:spacing w:before="76" w:line="247" w:lineRule="auto"/>
        <w:ind w:left="835" w:right="871"/>
      </w:pPr>
      <w:r>
        <w:rPr>
          <w:rFonts w:ascii="Arial"/>
          <w:b/>
          <w:color w:val="17365D"/>
        </w:rPr>
        <w:t>What</w:t>
      </w:r>
      <w:r>
        <w:rPr>
          <w:rFonts w:ascii="Arial"/>
          <w:b/>
          <w:color w:val="17365D"/>
          <w:spacing w:val="-2"/>
        </w:rPr>
        <w:t xml:space="preserve"> </w:t>
      </w:r>
      <w:r>
        <w:rPr>
          <w:rFonts w:ascii="Arial"/>
          <w:b/>
          <w:color w:val="17365D"/>
        </w:rPr>
        <w:t>the</w:t>
      </w:r>
      <w:r>
        <w:rPr>
          <w:rFonts w:ascii="Arial"/>
          <w:b/>
          <w:color w:val="17365D"/>
          <w:spacing w:val="-3"/>
        </w:rPr>
        <w:t xml:space="preserve"> </w:t>
      </w:r>
      <w:r>
        <w:rPr>
          <w:rFonts w:ascii="Arial"/>
          <w:b/>
          <w:color w:val="17365D"/>
        </w:rPr>
        <w:t>grader</w:t>
      </w:r>
      <w:r>
        <w:rPr>
          <w:rFonts w:ascii="Arial"/>
          <w:b/>
          <w:color w:val="17365D"/>
          <w:spacing w:val="-2"/>
        </w:rPr>
        <w:t xml:space="preserve"> </w:t>
      </w:r>
      <w:r>
        <w:rPr>
          <w:rFonts w:ascii="Arial"/>
          <w:b/>
          <w:color w:val="17365D"/>
        </w:rPr>
        <w:t>expected:</w:t>
      </w:r>
      <w:r>
        <w:rPr>
          <w:rFonts w:ascii="Arial"/>
          <w:b/>
          <w:color w:val="17365D"/>
          <w:spacing w:val="-2"/>
        </w:rPr>
        <w:t xml:space="preserve"> </w:t>
      </w:r>
      <w:r>
        <w:t>The</w:t>
      </w:r>
      <w:r>
        <w:rPr>
          <w:spacing w:val="-2"/>
        </w:rPr>
        <w:t xml:space="preserve"> </w:t>
      </w:r>
      <w:r>
        <w:t>persistent</w:t>
      </w:r>
      <w:r>
        <w:rPr>
          <w:spacing w:val="-2"/>
        </w:rPr>
        <w:t xml:space="preserve"> </w:t>
      </w:r>
      <w:r>
        <w:t>official</w:t>
      </w:r>
      <w:r>
        <w:rPr>
          <w:spacing w:val="-3"/>
        </w:rPr>
        <w:t xml:space="preserve"> </w:t>
      </w:r>
      <w:r>
        <w:t>case</w:t>
      </w:r>
      <w:r>
        <w:rPr>
          <w:spacing w:val="-2"/>
        </w:rPr>
        <w:t xml:space="preserve"> </w:t>
      </w:r>
      <w:r>
        <w:t>requires</w:t>
      </w:r>
      <w:r>
        <w:rPr>
          <w:spacing w:val="-2"/>
        </w:rPr>
        <w:t xml:space="preserve"> </w:t>
      </w:r>
      <w:r>
        <w:t>appendectomy</w:t>
      </w:r>
      <w:r>
        <w:rPr>
          <w:spacing w:val="-2"/>
        </w:rPr>
        <w:t xml:space="preserve"> </w:t>
      </w:r>
      <w:r>
        <w:t>at</w:t>
      </w:r>
      <w:r>
        <w:rPr>
          <w:spacing w:val="-3"/>
        </w:rPr>
        <w:t xml:space="preserve"> </w:t>
      </w:r>
      <w:r>
        <w:t>age</w:t>
      </w:r>
      <w:r>
        <w:rPr>
          <w:spacing w:val="-2"/>
        </w:rPr>
        <w:t xml:space="preserve"> </w:t>
      </w:r>
      <w:r>
        <w:t>24,</w:t>
      </w:r>
      <w:r>
        <w:rPr>
          <w:spacing w:val="-2"/>
        </w:rPr>
        <w:t xml:space="preserve"> </w:t>
      </w:r>
      <w:r>
        <w:t>father</w:t>
      </w:r>
      <w:r>
        <w:rPr>
          <w:spacing w:val="-3"/>
        </w:rPr>
        <w:t xml:space="preserve"> </w:t>
      </w:r>
      <w:r>
        <w:t>with</w:t>
      </w:r>
      <w:r>
        <w:rPr>
          <w:spacing w:val="-2"/>
        </w:rPr>
        <w:t xml:space="preserve"> </w:t>
      </w:r>
      <w:r>
        <w:t>hypertension</w:t>
      </w:r>
      <w:r>
        <w:rPr>
          <w:spacing w:val="-2"/>
        </w:rPr>
        <w:t xml:space="preserve"> </w:t>
      </w:r>
      <w:r>
        <w:t>and</w:t>
      </w:r>
      <w:r>
        <w:rPr>
          <w:spacing w:val="-2"/>
        </w:rPr>
        <w:t xml:space="preserve"> </w:t>
      </w:r>
      <w:r>
        <w:t>myocardial infarction at age 62, mother with type 2 diabetes, 20 pack years of smoking, and 1 to 2 alcoholic drinks on weekends. The grader deducts for the live alternate history.</w:t>
      </w:r>
    </w:p>
    <w:p w14:paraId="61FC6198" w14:textId="77777777" w:rsidR="00F9164C" w:rsidRDefault="00F9164C">
      <w:pPr>
        <w:pStyle w:val="BodyText"/>
        <w:spacing w:line="247" w:lineRule="auto"/>
        <w:sectPr w:rsidR="00F9164C">
          <w:pgSz w:w="12240" w:h="15840"/>
          <w:pgMar w:top="1820" w:right="0" w:bottom="540" w:left="0" w:header="0" w:footer="313" w:gutter="0"/>
          <w:cols w:space="720"/>
        </w:sectPr>
      </w:pPr>
    </w:p>
    <w:p w14:paraId="2A3901E0" w14:textId="77777777" w:rsidR="00F9164C" w:rsidRDefault="00000000">
      <w:pPr>
        <w:pStyle w:val="BodyText"/>
        <w:spacing w:before="71" w:line="249" w:lineRule="auto"/>
        <w:ind w:left="835" w:right="871"/>
      </w:pPr>
      <w:r>
        <w:rPr>
          <w:rFonts w:ascii="Arial"/>
          <w:b/>
          <w:color w:val="17365D"/>
        </w:rPr>
        <w:lastRenderedPageBreak/>
        <w:t>Why</w:t>
      </w:r>
      <w:r>
        <w:rPr>
          <w:rFonts w:ascii="Arial"/>
          <w:b/>
          <w:color w:val="17365D"/>
          <w:spacing w:val="-2"/>
        </w:rPr>
        <w:t xml:space="preserve"> </w:t>
      </w:r>
      <w:r>
        <w:rPr>
          <w:rFonts w:ascii="Arial"/>
          <w:b/>
          <w:color w:val="17365D"/>
        </w:rPr>
        <w:t>this</w:t>
      </w:r>
      <w:r>
        <w:rPr>
          <w:rFonts w:ascii="Arial"/>
          <w:b/>
          <w:color w:val="17365D"/>
          <w:spacing w:val="-3"/>
        </w:rPr>
        <w:t xml:space="preserve"> </w:t>
      </w:r>
      <w:r>
        <w:rPr>
          <w:rFonts w:ascii="Arial"/>
          <w:b/>
          <w:color w:val="17365D"/>
        </w:rPr>
        <w:t>is</w:t>
      </w:r>
      <w:r>
        <w:rPr>
          <w:rFonts w:ascii="Arial"/>
          <w:b/>
          <w:color w:val="17365D"/>
          <w:spacing w:val="-2"/>
        </w:rPr>
        <w:t xml:space="preserve"> </w:t>
      </w:r>
      <w:r>
        <w:rPr>
          <w:rFonts w:ascii="Arial"/>
          <w:b/>
          <w:color w:val="17365D"/>
        </w:rPr>
        <w:t>a</w:t>
      </w:r>
      <w:r>
        <w:rPr>
          <w:rFonts w:ascii="Arial"/>
          <w:b/>
          <w:color w:val="17365D"/>
          <w:spacing w:val="-3"/>
        </w:rPr>
        <w:t xml:space="preserve"> </w:t>
      </w:r>
      <w:r>
        <w:rPr>
          <w:rFonts w:ascii="Arial"/>
          <w:b/>
          <w:color w:val="17365D"/>
        </w:rPr>
        <w:t>problem:</w:t>
      </w:r>
      <w:r>
        <w:rPr>
          <w:rFonts w:ascii="Arial"/>
          <w:b/>
          <w:color w:val="17365D"/>
          <w:spacing w:val="-1"/>
        </w:rPr>
        <w:t xml:space="preserve"> </w:t>
      </w:r>
      <w:r>
        <w:t>These</w:t>
      </w:r>
      <w:r>
        <w:rPr>
          <w:spacing w:val="-2"/>
        </w:rPr>
        <w:t xml:space="preserve"> </w:t>
      </w:r>
      <w:r>
        <w:t>are</w:t>
      </w:r>
      <w:r>
        <w:rPr>
          <w:spacing w:val="-3"/>
        </w:rPr>
        <w:t xml:space="preserve"> </w:t>
      </w:r>
      <w:r>
        <w:t>stable</w:t>
      </w:r>
      <w:r>
        <w:rPr>
          <w:spacing w:val="-2"/>
        </w:rPr>
        <w:t xml:space="preserve"> </w:t>
      </w:r>
      <w:r>
        <w:t>historical</w:t>
      </w:r>
      <w:r>
        <w:rPr>
          <w:spacing w:val="-2"/>
        </w:rPr>
        <w:t xml:space="preserve"> </w:t>
      </w:r>
      <w:r>
        <w:t>facts</w:t>
      </w:r>
      <w:r>
        <w:rPr>
          <w:spacing w:val="-3"/>
        </w:rPr>
        <w:t xml:space="preserve"> </w:t>
      </w:r>
      <w:r>
        <w:t>and</w:t>
      </w:r>
      <w:r>
        <w:rPr>
          <w:spacing w:val="-2"/>
        </w:rPr>
        <w:t xml:space="preserve"> </w:t>
      </w:r>
      <w:r>
        <w:t>should</w:t>
      </w:r>
      <w:r>
        <w:rPr>
          <w:spacing w:val="-2"/>
        </w:rPr>
        <w:t xml:space="preserve"> </w:t>
      </w:r>
      <w:r>
        <w:t>not</w:t>
      </w:r>
      <w:r>
        <w:rPr>
          <w:spacing w:val="-3"/>
        </w:rPr>
        <w:t xml:space="preserve"> </w:t>
      </w:r>
      <w:r>
        <w:t>change</w:t>
      </w:r>
      <w:r>
        <w:rPr>
          <w:spacing w:val="-3"/>
        </w:rPr>
        <w:t xml:space="preserve"> </w:t>
      </w:r>
      <w:r>
        <w:t>by</w:t>
      </w:r>
      <w:r>
        <w:rPr>
          <w:spacing w:val="-2"/>
        </w:rPr>
        <w:t xml:space="preserve"> </w:t>
      </w:r>
      <w:r>
        <w:t>visit.</w:t>
      </w:r>
      <w:r>
        <w:rPr>
          <w:spacing w:val="-2"/>
        </w:rPr>
        <w:t xml:space="preserve"> </w:t>
      </w:r>
      <w:r>
        <w:t>The</w:t>
      </w:r>
      <w:r>
        <w:rPr>
          <w:spacing w:val="-3"/>
        </w:rPr>
        <w:t xml:space="preserve"> </w:t>
      </w:r>
      <w:r>
        <w:t>repeated</w:t>
      </w:r>
      <w:r>
        <w:rPr>
          <w:spacing w:val="-2"/>
        </w:rPr>
        <w:t xml:space="preserve"> </w:t>
      </w:r>
      <w:r>
        <w:t>contradiction</w:t>
      </w:r>
      <w:r>
        <w:rPr>
          <w:spacing w:val="-2"/>
        </w:rPr>
        <w:t xml:space="preserve"> </w:t>
      </w:r>
      <w:r>
        <w:t>confirms</w:t>
      </w:r>
      <w:r>
        <w:rPr>
          <w:spacing w:val="-2"/>
        </w:rPr>
        <w:t xml:space="preserve"> </w:t>
      </w:r>
      <w:r>
        <w:t xml:space="preserve">that different case versions </w:t>
      </w:r>
      <w:proofErr w:type="gramStart"/>
      <w:r>
        <w:t>are persisting</w:t>
      </w:r>
      <w:proofErr w:type="gramEnd"/>
      <w:r>
        <w:t xml:space="preserve"> across components.</w:t>
      </w:r>
    </w:p>
    <w:p w14:paraId="6809B94D" w14:textId="77777777" w:rsidR="00F9164C" w:rsidRDefault="00000000">
      <w:pPr>
        <w:pStyle w:val="BodyText"/>
        <w:spacing w:before="75" w:line="242" w:lineRule="auto"/>
        <w:ind w:left="835" w:right="871"/>
      </w:pPr>
      <w:r>
        <w:rPr>
          <w:rFonts w:ascii="Arial"/>
          <w:b/>
          <w:color w:val="17365D"/>
        </w:rPr>
        <w:t>Suggested</w:t>
      </w:r>
      <w:r>
        <w:rPr>
          <w:rFonts w:ascii="Arial"/>
          <w:b/>
          <w:color w:val="17365D"/>
          <w:spacing w:val="-3"/>
        </w:rPr>
        <w:t xml:space="preserve"> </w:t>
      </w:r>
      <w:r>
        <w:rPr>
          <w:rFonts w:ascii="Arial"/>
          <w:b/>
          <w:color w:val="17365D"/>
        </w:rPr>
        <w:t>fix:</w:t>
      </w:r>
      <w:r>
        <w:rPr>
          <w:rFonts w:ascii="Arial"/>
          <w:b/>
          <w:color w:val="17365D"/>
          <w:spacing w:val="-2"/>
        </w:rPr>
        <w:t xml:space="preserve"> </w:t>
      </w:r>
      <w:r>
        <w:t>Use</w:t>
      </w:r>
      <w:r>
        <w:rPr>
          <w:spacing w:val="-2"/>
        </w:rPr>
        <w:t xml:space="preserve"> </w:t>
      </w:r>
      <w:r>
        <w:t>one</w:t>
      </w:r>
      <w:r>
        <w:rPr>
          <w:spacing w:val="-3"/>
        </w:rPr>
        <w:t xml:space="preserve"> </w:t>
      </w:r>
      <w:r>
        <w:t>persistent</w:t>
      </w:r>
      <w:r>
        <w:rPr>
          <w:spacing w:val="-2"/>
        </w:rPr>
        <w:t xml:space="preserve"> </w:t>
      </w:r>
      <w:r>
        <w:t>Patient</w:t>
      </w:r>
      <w:r>
        <w:rPr>
          <w:spacing w:val="-2"/>
        </w:rPr>
        <w:t xml:space="preserve"> </w:t>
      </w:r>
      <w:r>
        <w:t>A</w:t>
      </w:r>
      <w:r>
        <w:rPr>
          <w:spacing w:val="-3"/>
        </w:rPr>
        <w:t xml:space="preserve"> </w:t>
      </w:r>
      <w:r>
        <w:t>history</w:t>
      </w:r>
      <w:r>
        <w:rPr>
          <w:spacing w:val="-2"/>
        </w:rPr>
        <w:t xml:space="preserve"> </w:t>
      </w:r>
      <w:r>
        <w:t>object</w:t>
      </w:r>
      <w:r>
        <w:rPr>
          <w:spacing w:val="-2"/>
        </w:rPr>
        <w:t xml:space="preserve"> </w:t>
      </w:r>
      <w:r>
        <w:t>for</w:t>
      </w:r>
      <w:r>
        <w:rPr>
          <w:spacing w:val="-2"/>
        </w:rPr>
        <w:t xml:space="preserve"> </w:t>
      </w:r>
      <w:r>
        <w:t>all</w:t>
      </w:r>
      <w:r>
        <w:rPr>
          <w:spacing w:val="-2"/>
        </w:rPr>
        <w:t xml:space="preserve"> </w:t>
      </w:r>
      <w:r>
        <w:t>visits.</w:t>
      </w:r>
      <w:r>
        <w:rPr>
          <w:spacing w:val="-3"/>
        </w:rPr>
        <w:t xml:space="preserve"> </w:t>
      </w:r>
      <w:r>
        <w:t>Surgical,</w:t>
      </w:r>
      <w:r>
        <w:rPr>
          <w:spacing w:val="-3"/>
        </w:rPr>
        <w:t xml:space="preserve"> </w:t>
      </w:r>
      <w:r>
        <w:t>family,</w:t>
      </w:r>
      <w:r>
        <w:rPr>
          <w:spacing w:val="-2"/>
        </w:rPr>
        <w:t xml:space="preserve"> </w:t>
      </w:r>
      <w:r>
        <w:t>tobacco,</w:t>
      </w:r>
      <w:r>
        <w:rPr>
          <w:spacing w:val="-3"/>
        </w:rPr>
        <w:t xml:space="preserve"> </w:t>
      </w:r>
      <w:r>
        <w:t>and</w:t>
      </w:r>
      <w:r>
        <w:rPr>
          <w:spacing w:val="-2"/>
        </w:rPr>
        <w:t xml:space="preserve"> </w:t>
      </w:r>
      <w:r>
        <w:t>alcohol</w:t>
      </w:r>
      <w:r>
        <w:rPr>
          <w:spacing w:val="-2"/>
        </w:rPr>
        <w:t xml:space="preserve"> </w:t>
      </w:r>
      <w:r>
        <w:t>history</w:t>
      </w:r>
      <w:r>
        <w:rPr>
          <w:spacing w:val="-2"/>
        </w:rPr>
        <w:t xml:space="preserve"> </w:t>
      </w:r>
      <w:r>
        <w:t>should</w:t>
      </w:r>
      <w:r>
        <w:rPr>
          <w:spacing w:val="-2"/>
        </w:rPr>
        <w:t xml:space="preserve"> </w:t>
      </w:r>
      <w:r>
        <w:t>be loaded from the same source into the AI patient, chart, answer key, and grader.</w:t>
      </w:r>
    </w:p>
    <w:p w14:paraId="5816B163" w14:textId="77777777" w:rsidR="00F9164C" w:rsidRDefault="00000000">
      <w:pPr>
        <w:spacing w:before="80"/>
        <w:ind w:left="835"/>
        <w:rPr>
          <w:rFonts w:ascii="Arial"/>
          <w:i/>
          <w:sz w:val="15"/>
        </w:rPr>
      </w:pPr>
      <w:r>
        <w:rPr>
          <w:rFonts w:ascii="Arial"/>
          <w:i/>
          <w:noProof/>
          <w:sz w:val="15"/>
        </w:rPr>
        <w:drawing>
          <wp:anchor distT="0" distB="0" distL="0" distR="0" simplePos="0" relativeHeight="487606784" behindDoc="1" locked="0" layoutInCell="1" allowOverlap="1" wp14:anchorId="48B07297" wp14:editId="3428F661">
            <wp:simplePos x="0" y="0"/>
            <wp:positionH relativeFrom="page">
              <wp:posOffset>1074419</wp:posOffset>
            </wp:positionH>
            <wp:positionV relativeFrom="paragraph">
              <wp:posOffset>190736</wp:posOffset>
            </wp:positionV>
            <wp:extent cx="5615877" cy="1546478"/>
            <wp:effectExtent l="0" t="0" r="0" b="0"/>
            <wp:wrapTopAndBottom/>
            <wp:docPr id="104" name="Image 10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4" name="Image 104"/>
                    <pic:cNvPicPr/>
                  </pic:nvPicPr>
                  <pic:blipFill>
                    <a:blip r:embed="rId84" cstate="print"/>
                    <a:stretch>
                      <a:fillRect/>
                    </a:stretch>
                  </pic:blipFill>
                  <pic:spPr>
                    <a:xfrm>
                      <a:off x="0" y="0"/>
                      <a:ext cx="5615877" cy="1546478"/>
                    </a:xfrm>
                    <a:prstGeom prst="rect">
                      <a:avLst/>
                    </a:prstGeom>
                  </pic:spPr>
                </pic:pic>
              </a:graphicData>
            </a:graphic>
          </wp:anchor>
        </w:drawing>
      </w:r>
      <w:r>
        <w:rPr>
          <w:rFonts w:ascii="Arial"/>
          <w:i/>
          <w:color w:val="666666"/>
          <w:sz w:val="15"/>
        </w:rPr>
        <w:t>Evidence:</w:t>
      </w:r>
      <w:r>
        <w:rPr>
          <w:rFonts w:ascii="Arial"/>
          <w:i/>
          <w:color w:val="666666"/>
          <w:spacing w:val="-6"/>
          <w:sz w:val="15"/>
        </w:rPr>
        <w:t xml:space="preserve"> </w:t>
      </w:r>
      <w:r>
        <w:rPr>
          <w:rFonts w:ascii="Arial"/>
          <w:i/>
          <w:color w:val="666666"/>
          <w:sz w:val="15"/>
        </w:rPr>
        <w:t>Thursday</w:t>
      </w:r>
      <w:r>
        <w:rPr>
          <w:rFonts w:ascii="Arial"/>
          <w:i/>
          <w:color w:val="666666"/>
          <w:spacing w:val="-4"/>
          <w:sz w:val="15"/>
        </w:rPr>
        <w:t xml:space="preserve"> </w:t>
      </w:r>
      <w:r>
        <w:rPr>
          <w:rFonts w:ascii="Arial"/>
          <w:i/>
          <w:color w:val="666666"/>
          <w:sz w:val="15"/>
        </w:rPr>
        <w:t>patient</w:t>
      </w:r>
      <w:r>
        <w:rPr>
          <w:rFonts w:ascii="Arial"/>
          <w:i/>
          <w:color w:val="666666"/>
          <w:spacing w:val="-6"/>
          <w:sz w:val="15"/>
        </w:rPr>
        <w:t xml:space="preserve"> </w:t>
      </w:r>
      <w:r>
        <w:rPr>
          <w:rFonts w:ascii="Arial"/>
          <w:i/>
          <w:color w:val="666666"/>
          <w:sz w:val="15"/>
        </w:rPr>
        <w:t>interview:</w:t>
      </w:r>
      <w:r>
        <w:rPr>
          <w:rFonts w:ascii="Arial"/>
          <w:i/>
          <w:color w:val="666666"/>
          <w:spacing w:val="-5"/>
          <w:sz w:val="15"/>
        </w:rPr>
        <w:t xml:space="preserve"> </w:t>
      </w:r>
      <w:r>
        <w:rPr>
          <w:rFonts w:ascii="Arial"/>
          <w:i/>
          <w:color w:val="666666"/>
          <w:spacing w:val="-2"/>
          <w:sz w:val="15"/>
        </w:rPr>
        <w:t>surgery.</w:t>
      </w:r>
    </w:p>
    <w:p w14:paraId="79A00AD0" w14:textId="77777777" w:rsidR="00F9164C" w:rsidRDefault="00000000">
      <w:pPr>
        <w:spacing w:before="135"/>
        <w:ind w:left="12" w:right="5"/>
        <w:jc w:val="center"/>
        <w:rPr>
          <w:rFonts w:ascii="Arial"/>
          <w:i/>
          <w:sz w:val="15"/>
        </w:rPr>
      </w:pPr>
      <w:r>
        <w:rPr>
          <w:rFonts w:ascii="Arial"/>
          <w:i/>
          <w:color w:val="666666"/>
          <w:sz w:val="15"/>
        </w:rPr>
        <w:t>Michael</w:t>
      </w:r>
      <w:r>
        <w:rPr>
          <w:rFonts w:ascii="Arial"/>
          <w:i/>
          <w:color w:val="666666"/>
          <w:spacing w:val="-2"/>
          <w:sz w:val="15"/>
        </w:rPr>
        <w:t xml:space="preserve"> </w:t>
      </w:r>
      <w:r>
        <w:rPr>
          <w:rFonts w:ascii="Arial"/>
          <w:i/>
          <w:color w:val="666666"/>
          <w:sz w:val="15"/>
        </w:rPr>
        <w:t>again</w:t>
      </w:r>
      <w:r>
        <w:rPr>
          <w:rFonts w:ascii="Arial"/>
          <w:i/>
          <w:color w:val="666666"/>
          <w:spacing w:val="-2"/>
          <w:sz w:val="15"/>
        </w:rPr>
        <w:t xml:space="preserve"> </w:t>
      </w:r>
      <w:r>
        <w:rPr>
          <w:rFonts w:ascii="Arial"/>
          <w:i/>
          <w:color w:val="666666"/>
          <w:sz w:val="15"/>
        </w:rPr>
        <w:t>denies</w:t>
      </w:r>
      <w:r>
        <w:rPr>
          <w:rFonts w:ascii="Arial"/>
          <w:i/>
          <w:color w:val="666666"/>
          <w:spacing w:val="-3"/>
          <w:sz w:val="15"/>
        </w:rPr>
        <w:t xml:space="preserve"> </w:t>
      </w:r>
      <w:r>
        <w:rPr>
          <w:rFonts w:ascii="Arial"/>
          <w:i/>
          <w:color w:val="666666"/>
          <w:sz w:val="15"/>
        </w:rPr>
        <w:t>prior</w:t>
      </w:r>
      <w:r>
        <w:rPr>
          <w:rFonts w:ascii="Arial"/>
          <w:i/>
          <w:color w:val="666666"/>
          <w:spacing w:val="-3"/>
          <w:sz w:val="15"/>
        </w:rPr>
        <w:t xml:space="preserve"> </w:t>
      </w:r>
      <w:r>
        <w:rPr>
          <w:rFonts w:ascii="Arial"/>
          <w:i/>
          <w:color w:val="666666"/>
          <w:sz w:val="15"/>
        </w:rPr>
        <w:t>surgery</w:t>
      </w:r>
      <w:r>
        <w:rPr>
          <w:rFonts w:ascii="Arial"/>
          <w:i/>
          <w:color w:val="666666"/>
          <w:spacing w:val="-3"/>
          <w:sz w:val="15"/>
        </w:rPr>
        <w:t xml:space="preserve"> </w:t>
      </w:r>
      <w:r>
        <w:rPr>
          <w:rFonts w:ascii="Arial"/>
          <w:i/>
          <w:color w:val="666666"/>
          <w:sz w:val="15"/>
        </w:rPr>
        <w:t>or</w:t>
      </w:r>
      <w:r>
        <w:rPr>
          <w:rFonts w:ascii="Arial"/>
          <w:i/>
          <w:color w:val="666666"/>
          <w:spacing w:val="-2"/>
          <w:sz w:val="15"/>
        </w:rPr>
        <w:t xml:space="preserve"> procedures.</w:t>
      </w:r>
    </w:p>
    <w:p w14:paraId="0BCBC454" w14:textId="77777777" w:rsidR="00F9164C" w:rsidRDefault="00000000">
      <w:pPr>
        <w:spacing w:before="143"/>
        <w:ind w:left="835"/>
        <w:rPr>
          <w:rFonts w:ascii="Arial"/>
          <w:i/>
          <w:sz w:val="15"/>
        </w:rPr>
      </w:pPr>
      <w:r>
        <w:rPr>
          <w:rFonts w:ascii="Arial"/>
          <w:i/>
          <w:color w:val="666666"/>
          <w:sz w:val="15"/>
        </w:rPr>
        <w:t>Evidence:</w:t>
      </w:r>
      <w:r>
        <w:rPr>
          <w:rFonts w:ascii="Arial"/>
          <w:i/>
          <w:color w:val="666666"/>
          <w:spacing w:val="-4"/>
          <w:sz w:val="15"/>
        </w:rPr>
        <w:t xml:space="preserve"> </w:t>
      </w:r>
      <w:r>
        <w:rPr>
          <w:rFonts w:ascii="Arial"/>
          <w:i/>
          <w:color w:val="666666"/>
          <w:sz w:val="15"/>
        </w:rPr>
        <w:t>Thursday</w:t>
      </w:r>
      <w:r>
        <w:rPr>
          <w:rFonts w:ascii="Arial"/>
          <w:i/>
          <w:color w:val="666666"/>
          <w:spacing w:val="-2"/>
          <w:sz w:val="15"/>
        </w:rPr>
        <w:t xml:space="preserve"> </w:t>
      </w:r>
      <w:r>
        <w:rPr>
          <w:rFonts w:ascii="Arial"/>
          <w:i/>
          <w:color w:val="666666"/>
          <w:sz w:val="15"/>
        </w:rPr>
        <w:t>AI</w:t>
      </w:r>
      <w:r>
        <w:rPr>
          <w:rFonts w:ascii="Arial"/>
          <w:i/>
          <w:color w:val="666666"/>
          <w:spacing w:val="-4"/>
          <w:sz w:val="15"/>
        </w:rPr>
        <w:t xml:space="preserve"> </w:t>
      </w:r>
      <w:r>
        <w:rPr>
          <w:rFonts w:ascii="Arial"/>
          <w:i/>
          <w:color w:val="666666"/>
          <w:sz w:val="15"/>
        </w:rPr>
        <w:t>patient</w:t>
      </w:r>
      <w:r>
        <w:rPr>
          <w:rFonts w:ascii="Arial"/>
          <w:i/>
          <w:color w:val="666666"/>
          <w:spacing w:val="-3"/>
          <w:sz w:val="15"/>
        </w:rPr>
        <w:t xml:space="preserve"> </w:t>
      </w:r>
      <w:r>
        <w:rPr>
          <w:rFonts w:ascii="Arial"/>
          <w:i/>
          <w:color w:val="666666"/>
          <w:spacing w:val="-2"/>
          <w:sz w:val="15"/>
        </w:rPr>
        <w:t>interview.</w:t>
      </w:r>
    </w:p>
    <w:p w14:paraId="23377A3F" w14:textId="77777777" w:rsidR="00F9164C" w:rsidRDefault="00F9164C">
      <w:pPr>
        <w:rPr>
          <w:rFonts w:ascii="Arial"/>
          <w:i/>
          <w:sz w:val="15"/>
        </w:rPr>
        <w:sectPr w:rsidR="00F9164C">
          <w:pgSz w:w="12240" w:h="15840"/>
          <w:pgMar w:top="720" w:right="0" w:bottom="540" w:left="0" w:header="0" w:footer="313" w:gutter="0"/>
          <w:cols w:space="720"/>
        </w:sectPr>
      </w:pPr>
    </w:p>
    <w:p w14:paraId="2259916A" w14:textId="77777777" w:rsidR="00F9164C" w:rsidRDefault="00000000">
      <w:pPr>
        <w:ind w:left="1965"/>
        <w:rPr>
          <w:rFonts w:ascii="Arial"/>
          <w:sz w:val="20"/>
        </w:rPr>
      </w:pPr>
      <w:r>
        <w:rPr>
          <w:rFonts w:ascii="Arial"/>
          <w:noProof/>
          <w:sz w:val="20"/>
        </w:rPr>
        <w:lastRenderedPageBreak/>
        <w:drawing>
          <wp:inline distT="0" distB="0" distL="0" distR="0" wp14:anchorId="2280B3D1" wp14:editId="3E7F24D4">
            <wp:extent cx="5268549" cy="7100887"/>
            <wp:effectExtent l="0" t="0" r="0" b="0"/>
            <wp:docPr id="105" name="Image 10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5" name="Image 105"/>
                    <pic:cNvPicPr/>
                  </pic:nvPicPr>
                  <pic:blipFill>
                    <a:blip r:embed="rId85" cstate="print"/>
                    <a:stretch>
                      <a:fillRect/>
                    </a:stretch>
                  </pic:blipFill>
                  <pic:spPr>
                    <a:xfrm>
                      <a:off x="0" y="0"/>
                      <a:ext cx="5268549" cy="7100887"/>
                    </a:xfrm>
                    <a:prstGeom prst="rect">
                      <a:avLst/>
                    </a:prstGeom>
                  </pic:spPr>
                </pic:pic>
              </a:graphicData>
            </a:graphic>
          </wp:inline>
        </w:drawing>
      </w:r>
    </w:p>
    <w:p w14:paraId="612C50C5" w14:textId="77777777" w:rsidR="00F9164C" w:rsidRDefault="00F9164C">
      <w:pPr>
        <w:pStyle w:val="BodyText"/>
        <w:spacing w:before="142"/>
        <w:rPr>
          <w:rFonts w:ascii="Arial"/>
          <w:i/>
          <w:sz w:val="15"/>
        </w:rPr>
      </w:pPr>
    </w:p>
    <w:p w14:paraId="7C23776B" w14:textId="77777777" w:rsidR="00F9164C" w:rsidRDefault="00000000">
      <w:pPr>
        <w:spacing w:before="1"/>
        <w:ind w:left="12" w:right="5"/>
        <w:jc w:val="center"/>
        <w:rPr>
          <w:rFonts w:ascii="Arial"/>
          <w:i/>
          <w:sz w:val="15"/>
        </w:rPr>
      </w:pPr>
      <w:r>
        <w:rPr>
          <w:rFonts w:ascii="Arial"/>
          <w:i/>
          <w:color w:val="666666"/>
          <w:sz w:val="15"/>
        </w:rPr>
        <w:t>Michael</w:t>
      </w:r>
      <w:r>
        <w:rPr>
          <w:rFonts w:ascii="Arial"/>
          <w:i/>
          <w:color w:val="666666"/>
          <w:spacing w:val="-4"/>
          <w:sz w:val="15"/>
        </w:rPr>
        <w:t xml:space="preserve"> </w:t>
      </w:r>
      <w:r>
        <w:rPr>
          <w:rFonts w:ascii="Arial"/>
          <w:i/>
          <w:color w:val="666666"/>
          <w:sz w:val="15"/>
        </w:rPr>
        <w:t>gives</w:t>
      </w:r>
      <w:r>
        <w:rPr>
          <w:rFonts w:ascii="Arial"/>
          <w:i/>
          <w:color w:val="666666"/>
          <w:spacing w:val="-5"/>
          <w:sz w:val="15"/>
        </w:rPr>
        <w:t xml:space="preserve"> </w:t>
      </w:r>
      <w:r>
        <w:rPr>
          <w:rFonts w:ascii="Arial"/>
          <w:i/>
          <w:color w:val="666666"/>
          <w:sz w:val="15"/>
        </w:rPr>
        <w:t>the</w:t>
      </w:r>
      <w:r>
        <w:rPr>
          <w:rFonts w:ascii="Arial"/>
          <w:i/>
          <w:color w:val="666666"/>
          <w:spacing w:val="-3"/>
          <w:sz w:val="15"/>
        </w:rPr>
        <w:t xml:space="preserve"> </w:t>
      </w:r>
      <w:r>
        <w:rPr>
          <w:rFonts w:ascii="Arial"/>
          <w:i/>
          <w:color w:val="666666"/>
          <w:sz w:val="15"/>
        </w:rPr>
        <w:t>alternate</w:t>
      </w:r>
      <w:r>
        <w:rPr>
          <w:rFonts w:ascii="Arial"/>
          <w:i/>
          <w:color w:val="666666"/>
          <w:spacing w:val="-4"/>
          <w:sz w:val="15"/>
        </w:rPr>
        <w:t xml:space="preserve"> </w:t>
      </w:r>
      <w:r>
        <w:rPr>
          <w:rFonts w:ascii="Arial"/>
          <w:i/>
          <w:color w:val="666666"/>
          <w:sz w:val="15"/>
        </w:rPr>
        <w:t>family</w:t>
      </w:r>
      <w:r>
        <w:rPr>
          <w:rFonts w:ascii="Arial"/>
          <w:i/>
          <w:color w:val="666666"/>
          <w:spacing w:val="-4"/>
          <w:sz w:val="15"/>
        </w:rPr>
        <w:t xml:space="preserve"> </w:t>
      </w:r>
      <w:r>
        <w:rPr>
          <w:rFonts w:ascii="Arial"/>
          <w:i/>
          <w:color w:val="666666"/>
          <w:sz w:val="15"/>
        </w:rPr>
        <w:t>and</w:t>
      </w:r>
      <w:r>
        <w:rPr>
          <w:rFonts w:ascii="Arial"/>
          <w:i/>
          <w:color w:val="666666"/>
          <w:spacing w:val="-4"/>
          <w:sz w:val="15"/>
        </w:rPr>
        <w:t xml:space="preserve"> </w:t>
      </w:r>
      <w:r>
        <w:rPr>
          <w:rFonts w:ascii="Arial"/>
          <w:i/>
          <w:color w:val="666666"/>
          <w:sz w:val="15"/>
        </w:rPr>
        <w:t>medication</w:t>
      </w:r>
      <w:r>
        <w:rPr>
          <w:rFonts w:ascii="Arial"/>
          <w:i/>
          <w:color w:val="666666"/>
          <w:spacing w:val="-3"/>
          <w:sz w:val="15"/>
        </w:rPr>
        <w:t xml:space="preserve"> </w:t>
      </w:r>
      <w:r>
        <w:rPr>
          <w:rFonts w:ascii="Arial"/>
          <w:i/>
          <w:color w:val="666666"/>
          <w:spacing w:val="-2"/>
          <w:sz w:val="15"/>
        </w:rPr>
        <w:t>history.</w:t>
      </w:r>
    </w:p>
    <w:p w14:paraId="77A94C9D" w14:textId="77777777" w:rsidR="00F9164C" w:rsidRDefault="00000000">
      <w:pPr>
        <w:spacing w:before="142"/>
        <w:ind w:left="835"/>
        <w:rPr>
          <w:rFonts w:ascii="Arial"/>
          <w:i/>
          <w:sz w:val="15"/>
        </w:rPr>
      </w:pPr>
      <w:r>
        <w:rPr>
          <w:rFonts w:ascii="Arial"/>
          <w:i/>
          <w:color w:val="666666"/>
          <w:sz w:val="15"/>
        </w:rPr>
        <w:t>Evidence:</w:t>
      </w:r>
      <w:r>
        <w:rPr>
          <w:rFonts w:ascii="Arial"/>
          <w:i/>
          <w:color w:val="666666"/>
          <w:spacing w:val="-4"/>
          <w:sz w:val="15"/>
        </w:rPr>
        <w:t xml:space="preserve"> </w:t>
      </w:r>
      <w:r>
        <w:rPr>
          <w:rFonts w:ascii="Arial"/>
          <w:i/>
          <w:color w:val="666666"/>
          <w:sz w:val="15"/>
        </w:rPr>
        <w:t>Thursday</w:t>
      </w:r>
      <w:r>
        <w:rPr>
          <w:rFonts w:ascii="Arial"/>
          <w:i/>
          <w:color w:val="666666"/>
          <w:spacing w:val="-2"/>
          <w:sz w:val="15"/>
        </w:rPr>
        <w:t xml:space="preserve"> </w:t>
      </w:r>
      <w:r>
        <w:rPr>
          <w:rFonts w:ascii="Arial"/>
          <w:i/>
          <w:color w:val="666666"/>
          <w:sz w:val="15"/>
        </w:rPr>
        <w:t>AI</w:t>
      </w:r>
      <w:r>
        <w:rPr>
          <w:rFonts w:ascii="Arial"/>
          <w:i/>
          <w:color w:val="666666"/>
          <w:spacing w:val="-4"/>
          <w:sz w:val="15"/>
        </w:rPr>
        <w:t xml:space="preserve"> </w:t>
      </w:r>
      <w:r>
        <w:rPr>
          <w:rFonts w:ascii="Arial"/>
          <w:i/>
          <w:color w:val="666666"/>
          <w:sz w:val="15"/>
        </w:rPr>
        <w:t>patient</w:t>
      </w:r>
      <w:r>
        <w:rPr>
          <w:rFonts w:ascii="Arial"/>
          <w:i/>
          <w:color w:val="666666"/>
          <w:spacing w:val="-3"/>
          <w:sz w:val="15"/>
        </w:rPr>
        <w:t xml:space="preserve"> </w:t>
      </w:r>
      <w:r>
        <w:rPr>
          <w:rFonts w:ascii="Arial"/>
          <w:i/>
          <w:color w:val="666666"/>
          <w:spacing w:val="-2"/>
          <w:sz w:val="15"/>
        </w:rPr>
        <w:t>interview.</w:t>
      </w:r>
    </w:p>
    <w:p w14:paraId="34ED0FE8" w14:textId="77777777" w:rsidR="00F9164C" w:rsidRDefault="00F9164C">
      <w:pPr>
        <w:rPr>
          <w:rFonts w:ascii="Arial"/>
          <w:i/>
          <w:sz w:val="15"/>
        </w:rPr>
        <w:sectPr w:rsidR="00F9164C">
          <w:pgSz w:w="12240" w:h="15840"/>
          <w:pgMar w:top="1020" w:right="0" w:bottom="540" w:left="0" w:header="0" w:footer="313" w:gutter="0"/>
          <w:cols w:space="720"/>
        </w:sectPr>
      </w:pPr>
    </w:p>
    <w:p w14:paraId="05880E47" w14:textId="77777777" w:rsidR="00F9164C" w:rsidRDefault="00000000">
      <w:pPr>
        <w:ind w:left="1965"/>
        <w:rPr>
          <w:rFonts w:ascii="Arial"/>
          <w:sz w:val="20"/>
        </w:rPr>
      </w:pPr>
      <w:r>
        <w:rPr>
          <w:rFonts w:ascii="Arial"/>
          <w:noProof/>
          <w:sz w:val="20"/>
        </w:rPr>
        <w:lastRenderedPageBreak/>
        <w:drawing>
          <wp:inline distT="0" distB="0" distL="0" distR="0" wp14:anchorId="2EB4B2EE" wp14:editId="65412D19">
            <wp:extent cx="5268549" cy="7100887"/>
            <wp:effectExtent l="0" t="0" r="0" b="0"/>
            <wp:docPr id="106" name="Image 10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6" name="Image 106"/>
                    <pic:cNvPicPr/>
                  </pic:nvPicPr>
                  <pic:blipFill>
                    <a:blip r:embed="rId86" cstate="print"/>
                    <a:stretch>
                      <a:fillRect/>
                    </a:stretch>
                  </pic:blipFill>
                  <pic:spPr>
                    <a:xfrm>
                      <a:off x="0" y="0"/>
                      <a:ext cx="5268549" cy="7100887"/>
                    </a:xfrm>
                    <a:prstGeom prst="rect">
                      <a:avLst/>
                    </a:prstGeom>
                  </pic:spPr>
                </pic:pic>
              </a:graphicData>
            </a:graphic>
          </wp:inline>
        </w:drawing>
      </w:r>
    </w:p>
    <w:p w14:paraId="4F9868D9" w14:textId="77777777" w:rsidR="00F9164C" w:rsidRDefault="00F9164C">
      <w:pPr>
        <w:pStyle w:val="BodyText"/>
        <w:spacing w:before="142"/>
        <w:rPr>
          <w:rFonts w:ascii="Arial"/>
          <w:i/>
          <w:sz w:val="15"/>
        </w:rPr>
      </w:pPr>
    </w:p>
    <w:p w14:paraId="24FB295F" w14:textId="77777777" w:rsidR="00F9164C" w:rsidRDefault="00000000">
      <w:pPr>
        <w:spacing w:before="1"/>
        <w:ind w:left="10" w:right="8"/>
        <w:jc w:val="center"/>
        <w:rPr>
          <w:rFonts w:ascii="Arial"/>
          <w:i/>
          <w:sz w:val="15"/>
        </w:rPr>
      </w:pPr>
      <w:r>
        <w:rPr>
          <w:rFonts w:ascii="Arial"/>
          <w:i/>
          <w:color w:val="666666"/>
          <w:sz w:val="15"/>
        </w:rPr>
        <w:t>Michael</w:t>
      </w:r>
      <w:r>
        <w:rPr>
          <w:rFonts w:ascii="Arial"/>
          <w:i/>
          <w:color w:val="666666"/>
          <w:spacing w:val="-4"/>
          <w:sz w:val="15"/>
        </w:rPr>
        <w:t xml:space="preserve"> </w:t>
      </w:r>
      <w:r>
        <w:rPr>
          <w:rFonts w:ascii="Arial"/>
          <w:i/>
          <w:color w:val="666666"/>
          <w:sz w:val="15"/>
        </w:rPr>
        <w:t>gives</w:t>
      </w:r>
      <w:r>
        <w:rPr>
          <w:rFonts w:ascii="Arial"/>
          <w:i/>
          <w:color w:val="666666"/>
          <w:spacing w:val="-4"/>
          <w:sz w:val="15"/>
        </w:rPr>
        <w:t xml:space="preserve"> </w:t>
      </w:r>
      <w:r>
        <w:rPr>
          <w:rFonts w:ascii="Arial"/>
          <w:i/>
          <w:color w:val="666666"/>
          <w:sz w:val="15"/>
        </w:rPr>
        <w:t>the</w:t>
      </w:r>
      <w:r>
        <w:rPr>
          <w:rFonts w:ascii="Arial"/>
          <w:i/>
          <w:color w:val="666666"/>
          <w:spacing w:val="-3"/>
          <w:sz w:val="15"/>
        </w:rPr>
        <w:t xml:space="preserve"> </w:t>
      </w:r>
      <w:r>
        <w:rPr>
          <w:rFonts w:ascii="Arial"/>
          <w:i/>
          <w:color w:val="666666"/>
          <w:sz w:val="15"/>
        </w:rPr>
        <w:t>alternate</w:t>
      </w:r>
      <w:r>
        <w:rPr>
          <w:rFonts w:ascii="Arial"/>
          <w:i/>
          <w:color w:val="666666"/>
          <w:spacing w:val="-4"/>
          <w:sz w:val="15"/>
        </w:rPr>
        <w:t xml:space="preserve"> </w:t>
      </w:r>
      <w:r>
        <w:rPr>
          <w:rFonts w:ascii="Arial"/>
          <w:i/>
          <w:color w:val="666666"/>
          <w:sz w:val="15"/>
        </w:rPr>
        <w:t>smoking</w:t>
      </w:r>
      <w:r>
        <w:rPr>
          <w:rFonts w:ascii="Arial"/>
          <w:i/>
          <w:color w:val="666666"/>
          <w:spacing w:val="-3"/>
          <w:sz w:val="15"/>
        </w:rPr>
        <w:t xml:space="preserve"> </w:t>
      </w:r>
      <w:r>
        <w:rPr>
          <w:rFonts w:ascii="Arial"/>
          <w:i/>
          <w:color w:val="666666"/>
          <w:sz w:val="15"/>
        </w:rPr>
        <w:t>and</w:t>
      </w:r>
      <w:r>
        <w:rPr>
          <w:rFonts w:ascii="Arial"/>
          <w:i/>
          <w:color w:val="666666"/>
          <w:spacing w:val="-3"/>
          <w:sz w:val="15"/>
        </w:rPr>
        <w:t xml:space="preserve"> </w:t>
      </w:r>
      <w:r>
        <w:rPr>
          <w:rFonts w:ascii="Arial"/>
          <w:i/>
          <w:color w:val="666666"/>
          <w:sz w:val="15"/>
        </w:rPr>
        <w:t>alcohol</w:t>
      </w:r>
      <w:r>
        <w:rPr>
          <w:rFonts w:ascii="Arial"/>
          <w:i/>
          <w:color w:val="666666"/>
          <w:spacing w:val="-3"/>
          <w:sz w:val="15"/>
        </w:rPr>
        <w:t xml:space="preserve"> </w:t>
      </w:r>
      <w:r>
        <w:rPr>
          <w:rFonts w:ascii="Arial"/>
          <w:i/>
          <w:color w:val="666666"/>
          <w:spacing w:val="-2"/>
          <w:sz w:val="15"/>
        </w:rPr>
        <w:t>history.</w:t>
      </w:r>
    </w:p>
    <w:p w14:paraId="526EE180" w14:textId="77777777" w:rsidR="00F9164C" w:rsidRDefault="00000000">
      <w:pPr>
        <w:spacing w:before="142"/>
        <w:ind w:left="835"/>
        <w:rPr>
          <w:rFonts w:ascii="Arial"/>
          <w:i/>
          <w:sz w:val="15"/>
        </w:rPr>
      </w:pPr>
      <w:r>
        <w:rPr>
          <w:rFonts w:ascii="Arial"/>
          <w:i/>
          <w:color w:val="666666"/>
          <w:sz w:val="15"/>
        </w:rPr>
        <w:t>Answer</w:t>
      </w:r>
      <w:r>
        <w:rPr>
          <w:rFonts w:ascii="Arial"/>
          <w:i/>
          <w:color w:val="666666"/>
          <w:spacing w:val="-4"/>
          <w:sz w:val="15"/>
        </w:rPr>
        <w:t xml:space="preserve"> </w:t>
      </w:r>
      <w:r>
        <w:rPr>
          <w:rFonts w:ascii="Arial"/>
          <w:i/>
          <w:color w:val="666666"/>
          <w:sz w:val="15"/>
        </w:rPr>
        <w:t>key</w:t>
      </w:r>
      <w:r>
        <w:rPr>
          <w:rFonts w:ascii="Arial"/>
          <w:i/>
          <w:color w:val="666666"/>
          <w:spacing w:val="-4"/>
          <w:sz w:val="15"/>
        </w:rPr>
        <w:t xml:space="preserve"> </w:t>
      </w:r>
      <w:r>
        <w:rPr>
          <w:rFonts w:ascii="Arial"/>
          <w:i/>
          <w:color w:val="666666"/>
          <w:sz w:val="15"/>
        </w:rPr>
        <w:t>evidence:</w:t>
      </w:r>
      <w:r>
        <w:rPr>
          <w:rFonts w:ascii="Arial"/>
          <w:i/>
          <w:color w:val="666666"/>
          <w:spacing w:val="-6"/>
          <w:sz w:val="15"/>
        </w:rPr>
        <w:t xml:space="preserve"> </w:t>
      </w:r>
      <w:r>
        <w:rPr>
          <w:rFonts w:ascii="Arial"/>
          <w:i/>
          <w:color w:val="666666"/>
          <w:sz w:val="15"/>
        </w:rPr>
        <w:t>official</w:t>
      </w:r>
      <w:r>
        <w:rPr>
          <w:rFonts w:ascii="Arial"/>
          <w:i/>
          <w:color w:val="666666"/>
          <w:spacing w:val="-3"/>
          <w:sz w:val="15"/>
        </w:rPr>
        <w:t xml:space="preserve"> </w:t>
      </w:r>
      <w:r>
        <w:rPr>
          <w:rFonts w:ascii="Arial"/>
          <w:i/>
          <w:color w:val="666666"/>
          <w:sz w:val="15"/>
        </w:rPr>
        <w:t>persistent</w:t>
      </w:r>
      <w:r>
        <w:rPr>
          <w:rFonts w:ascii="Arial"/>
          <w:i/>
          <w:color w:val="666666"/>
          <w:spacing w:val="-5"/>
          <w:sz w:val="15"/>
        </w:rPr>
        <w:t xml:space="preserve"> </w:t>
      </w:r>
      <w:r>
        <w:rPr>
          <w:rFonts w:ascii="Arial"/>
          <w:i/>
          <w:color w:val="666666"/>
          <w:spacing w:val="-2"/>
          <w:sz w:val="15"/>
        </w:rPr>
        <w:t>history.</w:t>
      </w:r>
    </w:p>
    <w:p w14:paraId="02CDC9FD" w14:textId="77777777" w:rsidR="00F9164C" w:rsidRDefault="00F9164C">
      <w:pPr>
        <w:rPr>
          <w:rFonts w:ascii="Arial"/>
          <w:i/>
          <w:sz w:val="15"/>
        </w:rPr>
        <w:sectPr w:rsidR="00F9164C">
          <w:pgSz w:w="12240" w:h="15840"/>
          <w:pgMar w:top="1020" w:right="0" w:bottom="540" w:left="0" w:header="0" w:footer="313" w:gutter="0"/>
          <w:cols w:space="720"/>
        </w:sectPr>
      </w:pPr>
    </w:p>
    <w:p w14:paraId="2BCAA443" w14:textId="77777777" w:rsidR="00F9164C" w:rsidRDefault="00F9164C">
      <w:pPr>
        <w:pStyle w:val="BodyText"/>
        <w:spacing w:before="107" w:after="1"/>
        <w:rPr>
          <w:rFonts w:ascii="Arial"/>
          <w:i/>
          <w:sz w:val="20"/>
        </w:rPr>
      </w:pPr>
    </w:p>
    <w:p w14:paraId="180C5E69" w14:textId="77777777" w:rsidR="00F9164C" w:rsidRDefault="00000000">
      <w:pPr>
        <w:ind w:left="2678"/>
        <w:rPr>
          <w:rFonts w:ascii="Arial"/>
          <w:sz w:val="20"/>
        </w:rPr>
      </w:pPr>
      <w:r>
        <w:rPr>
          <w:rFonts w:ascii="Arial"/>
          <w:noProof/>
          <w:sz w:val="20"/>
        </w:rPr>
        <w:drawing>
          <wp:inline distT="0" distB="0" distL="0" distR="0" wp14:anchorId="106C13B8" wp14:editId="1D3D2215">
            <wp:extent cx="3991902" cy="5738812"/>
            <wp:effectExtent l="0" t="0" r="0" b="0"/>
            <wp:docPr id="107" name="Image 10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7" name="Image 107"/>
                    <pic:cNvPicPr/>
                  </pic:nvPicPr>
                  <pic:blipFill>
                    <a:blip r:embed="rId87" cstate="print"/>
                    <a:stretch>
                      <a:fillRect/>
                    </a:stretch>
                  </pic:blipFill>
                  <pic:spPr>
                    <a:xfrm>
                      <a:off x="0" y="0"/>
                      <a:ext cx="3991902" cy="5738812"/>
                    </a:xfrm>
                    <a:prstGeom prst="rect">
                      <a:avLst/>
                    </a:prstGeom>
                  </pic:spPr>
                </pic:pic>
              </a:graphicData>
            </a:graphic>
          </wp:inline>
        </w:drawing>
      </w:r>
    </w:p>
    <w:p w14:paraId="2D8E91E0" w14:textId="77777777" w:rsidR="00F9164C" w:rsidRDefault="00F9164C">
      <w:pPr>
        <w:pStyle w:val="BodyText"/>
        <w:rPr>
          <w:rFonts w:ascii="Arial"/>
          <w:i/>
          <w:sz w:val="15"/>
        </w:rPr>
      </w:pPr>
    </w:p>
    <w:p w14:paraId="517F0CE6" w14:textId="77777777" w:rsidR="00F9164C" w:rsidRDefault="00F9164C">
      <w:pPr>
        <w:pStyle w:val="BodyText"/>
        <w:rPr>
          <w:rFonts w:ascii="Arial"/>
          <w:i/>
          <w:sz w:val="15"/>
        </w:rPr>
      </w:pPr>
    </w:p>
    <w:p w14:paraId="121EBB2F" w14:textId="77777777" w:rsidR="00F9164C" w:rsidRDefault="00F9164C">
      <w:pPr>
        <w:pStyle w:val="BodyText"/>
        <w:rPr>
          <w:rFonts w:ascii="Arial"/>
          <w:i/>
          <w:sz w:val="15"/>
        </w:rPr>
      </w:pPr>
    </w:p>
    <w:p w14:paraId="3FFFB591" w14:textId="77777777" w:rsidR="00F9164C" w:rsidRDefault="00F9164C">
      <w:pPr>
        <w:pStyle w:val="BodyText"/>
        <w:rPr>
          <w:rFonts w:ascii="Arial"/>
          <w:i/>
          <w:sz w:val="15"/>
        </w:rPr>
      </w:pPr>
    </w:p>
    <w:p w14:paraId="4FE55E0E" w14:textId="77777777" w:rsidR="00F9164C" w:rsidRDefault="00F9164C">
      <w:pPr>
        <w:pStyle w:val="BodyText"/>
        <w:rPr>
          <w:rFonts w:ascii="Arial"/>
          <w:i/>
          <w:sz w:val="15"/>
        </w:rPr>
      </w:pPr>
    </w:p>
    <w:p w14:paraId="2D562BE2" w14:textId="77777777" w:rsidR="00F9164C" w:rsidRDefault="00F9164C">
      <w:pPr>
        <w:pStyle w:val="BodyText"/>
        <w:rPr>
          <w:rFonts w:ascii="Arial"/>
          <w:i/>
          <w:sz w:val="15"/>
        </w:rPr>
      </w:pPr>
    </w:p>
    <w:p w14:paraId="5DDE4D0C" w14:textId="77777777" w:rsidR="00F9164C" w:rsidRDefault="00F9164C">
      <w:pPr>
        <w:pStyle w:val="BodyText"/>
        <w:spacing w:before="115"/>
        <w:rPr>
          <w:rFonts w:ascii="Arial"/>
          <w:i/>
          <w:sz w:val="15"/>
        </w:rPr>
      </w:pPr>
    </w:p>
    <w:p w14:paraId="343EBE4B" w14:textId="77777777" w:rsidR="00F9164C" w:rsidRDefault="00000000">
      <w:pPr>
        <w:ind w:left="10" w:right="10"/>
        <w:jc w:val="center"/>
        <w:rPr>
          <w:rFonts w:ascii="Arial"/>
          <w:i/>
          <w:sz w:val="15"/>
        </w:rPr>
      </w:pPr>
      <w:r>
        <w:rPr>
          <w:rFonts w:ascii="Arial"/>
          <w:i/>
          <w:color w:val="666666"/>
          <w:sz w:val="15"/>
        </w:rPr>
        <w:t>The</w:t>
      </w:r>
      <w:r>
        <w:rPr>
          <w:rFonts w:ascii="Arial"/>
          <w:i/>
          <w:color w:val="666666"/>
          <w:spacing w:val="-4"/>
          <w:sz w:val="15"/>
        </w:rPr>
        <w:t xml:space="preserve"> </w:t>
      </w:r>
      <w:r>
        <w:rPr>
          <w:rFonts w:ascii="Arial"/>
          <w:i/>
          <w:color w:val="666666"/>
          <w:sz w:val="15"/>
        </w:rPr>
        <w:t>Master</w:t>
      </w:r>
      <w:r>
        <w:rPr>
          <w:rFonts w:ascii="Arial"/>
          <w:i/>
          <w:color w:val="666666"/>
          <w:spacing w:val="-4"/>
          <w:sz w:val="15"/>
        </w:rPr>
        <w:t xml:space="preserve"> </w:t>
      </w:r>
      <w:r>
        <w:rPr>
          <w:rFonts w:ascii="Arial"/>
          <w:i/>
          <w:color w:val="666666"/>
          <w:sz w:val="15"/>
        </w:rPr>
        <w:t>Profile</w:t>
      </w:r>
      <w:r>
        <w:rPr>
          <w:rFonts w:ascii="Arial"/>
          <w:i/>
          <w:color w:val="666666"/>
          <w:spacing w:val="-3"/>
          <w:sz w:val="15"/>
        </w:rPr>
        <w:t xml:space="preserve"> </w:t>
      </w:r>
      <w:r>
        <w:rPr>
          <w:rFonts w:ascii="Arial"/>
          <w:i/>
          <w:color w:val="666666"/>
          <w:sz w:val="15"/>
        </w:rPr>
        <w:t>contains</w:t>
      </w:r>
      <w:r>
        <w:rPr>
          <w:rFonts w:ascii="Arial"/>
          <w:i/>
          <w:color w:val="666666"/>
          <w:spacing w:val="-4"/>
          <w:sz w:val="15"/>
        </w:rPr>
        <w:t xml:space="preserve"> </w:t>
      </w:r>
      <w:r>
        <w:rPr>
          <w:rFonts w:ascii="Arial"/>
          <w:i/>
          <w:color w:val="666666"/>
          <w:sz w:val="15"/>
        </w:rPr>
        <w:t>the</w:t>
      </w:r>
      <w:r>
        <w:rPr>
          <w:rFonts w:ascii="Arial"/>
          <w:i/>
          <w:color w:val="666666"/>
          <w:spacing w:val="-3"/>
          <w:sz w:val="15"/>
        </w:rPr>
        <w:t xml:space="preserve"> </w:t>
      </w:r>
      <w:r>
        <w:rPr>
          <w:rFonts w:ascii="Arial"/>
          <w:i/>
          <w:color w:val="666666"/>
          <w:sz w:val="15"/>
        </w:rPr>
        <w:t>intended</w:t>
      </w:r>
      <w:r>
        <w:rPr>
          <w:rFonts w:ascii="Arial"/>
          <w:i/>
          <w:color w:val="666666"/>
          <w:spacing w:val="-3"/>
          <w:sz w:val="15"/>
        </w:rPr>
        <w:t xml:space="preserve"> </w:t>
      </w:r>
      <w:r>
        <w:rPr>
          <w:rFonts w:ascii="Arial"/>
          <w:i/>
          <w:color w:val="666666"/>
          <w:sz w:val="15"/>
        </w:rPr>
        <w:t>appendectomy</w:t>
      </w:r>
      <w:r>
        <w:rPr>
          <w:rFonts w:ascii="Arial"/>
          <w:i/>
          <w:color w:val="666666"/>
          <w:spacing w:val="-4"/>
          <w:sz w:val="15"/>
        </w:rPr>
        <w:t xml:space="preserve"> </w:t>
      </w:r>
      <w:r>
        <w:rPr>
          <w:rFonts w:ascii="Arial"/>
          <w:i/>
          <w:color w:val="666666"/>
          <w:sz w:val="15"/>
        </w:rPr>
        <w:t>and</w:t>
      </w:r>
      <w:r>
        <w:rPr>
          <w:rFonts w:ascii="Arial"/>
          <w:i/>
          <w:color w:val="666666"/>
          <w:spacing w:val="-4"/>
          <w:sz w:val="15"/>
        </w:rPr>
        <w:t xml:space="preserve"> </w:t>
      </w:r>
      <w:r>
        <w:rPr>
          <w:rFonts w:ascii="Arial"/>
          <w:i/>
          <w:color w:val="666666"/>
          <w:sz w:val="15"/>
        </w:rPr>
        <w:t>persistent</w:t>
      </w:r>
      <w:r>
        <w:rPr>
          <w:rFonts w:ascii="Arial"/>
          <w:i/>
          <w:color w:val="666666"/>
          <w:spacing w:val="-6"/>
          <w:sz w:val="15"/>
        </w:rPr>
        <w:t xml:space="preserve"> </w:t>
      </w:r>
      <w:r>
        <w:rPr>
          <w:rFonts w:ascii="Arial"/>
          <w:i/>
          <w:color w:val="666666"/>
          <w:sz w:val="15"/>
        </w:rPr>
        <w:t>patient</w:t>
      </w:r>
      <w:r>
        <w:rPr>
          <w:rFonts w:ascii="Arial"/>
          <w:i/>
          <w:color w:val="666666"/>
          <w:spacing w:val="-5"/>
          <w:sz w:val="15"/>
        </w:rPr>
        <w:t xml:space="preserve"> </w:t>
      </w:r>
      <w:r>
        <w:rPr>
          <w:rFonts w:ascii="Arial"/>
          <w:i/>
          <w:color w:val="666666"/>
          <w:spacing w:val="-2"/>
          <w:sz w:val="15"/>
        </w:rPr>
        <w:t>history.</w:t>
      </w:r>
    </w:p>
    <w:p w14:paraId="66172387" w14:textId="77777777" w:rsidR="00F9164C" w:rsidRDefault="00F9164C">
      <w:pPr>
        <w:pStyle w:val="BodyText"/>
        <w:spacing w:before="13"/>
        <w:rPr>
          <w:rFonts w:ascii="Arial"/>
          <w:i/>
          <w:sz w:val="15"/>
        </w:rPr>
      </w:pPr>
    </w:p>
    <w:p w14:paraId="20BADB8B" w14:textId="77777777" w:rsidR="00F9164C" w:rsidRDefault="00000000">
      <w:pPr>
        <w:pStyle w:val="Heading8"/>
        <w:spacing w:before="1" w:line="273" w:lineRule="auto"/>
        <w:ind w:right="871"/>
      </w:pPr>
      <w:r>
        <w:rPr>
          <w:color w:val="17365D"/>
        </w:rPr>
        <w:t>Issue</w:t>
      </w:r>
      <w:r>
        <w:rPr>
          <w:color w:val="17365D"/>
          <w:spacing w:val="-4"/>
        </w:rPr>
        <w:t xml:space="preserve"> </w:t>
      </w:r>
      <w:r>
        <w:rPr>
          <w:color w:val="17365D"/>
        </w:rPr>
        <w:t>6. Thursday</w:t>
      </w:r>
      <w:r>
        <w:rPr>
          <w:color w:val="17365D"/>
          <w:spacing w:val="-4"/>
        </w:rPr>
        <w:t xml:space="preserve"> </w:t>
      </w:r>
      <w:r>
        <w:rPr>
          <w:color w:val="17365D"/>
        </w:rPr>
        <w:t>preventive</w:t>
      </w:r>
      <w:r>
        <w:rPr>
          <w:color w:val="17365D"/>
          <w:spacing w:val="-4"/>
        </w:rPr>
        <w:t xml:space="preserve"> </w:t>
      </w:r>
      <w:r>
        <w:rPr>
          <w:color w:val="17365D"/>
        </w:rPr>
        <w:t>care</w:t>
      </w:r>
      <w:r>
        <w:rPr>
          <w:color w:val="17365D"/>
          <w:spacing w:val="-4"/>
        </w:rPr>
        <w:t xml:space="preserve"> </w:t>
      </w:r>
      <w:r>
        <w:rPr>
          <w:color w:val="17365D"/>
        </w:rPr>
        <w:t>updates</w:t>
      </w:r>
      <w:r>
        <w:rPr>
          <w:color w:val="17365D"/>
          <w:spacing w:val="-4"/>
        </w:rPr>
        <w:t xml:space="preserve"> </w:t>
      </w:r>
      <w:r>
        <w:rPr>
          <w:color w:val="17365D"/>
        </w:rPr>
        <w:t>required by</w:t>
      </w:r>
      <w:r>
        <w:rPr>
          <w:color w:val="17365D"/>
          <w:spacing w:val="-4"/>
        </w:rPr>
        <w:t xml:space="preserve"> </w:t>
      </w:r>
      <w:r>
        <w:rPr>
          <w:color w:val="17365D"/>
        </w:rPr>
        <w:t>the</w:t>
      </w:r>
      <w:r>
        <w:rPr>
          <w:color w:val="17365D"/>
          <w:spacing w:val="-4"/>
        </w:rPr>
        <w:t xml:space="preserve"> </w:t>
      </w:r>
      <w:r>
        <w:rPr>
          <w:color w:val="17365D"/>
        </w:rPr>
        <w:t>answer</w:t>
      </w:r>
      <w:r>
        <w:rPr>
          <w:color w:val="17365D"/>
          <w:spacing w:val="-4"/>
        </w:rPr>
        <w:t xml:space="preserve"> </w:t>
      </w:r>
      <w:r>
        <w:rPr>
          <w:color w:val="17365D"/>
        </w:rPr>
        <w:t>key</w:t>
      </w:r>
      <w:r>
        <w:rPr>
          <w:color w:val="17365D"/>
          <w:spacing w:val="-4"/>
        </w:rPr>
        <w:t xml:space="preserve"> </w:t>
      </w:r>
      <w:r>
        <w:rPr>
          <w:color w:val="17365D"/>
        </w:rPr>
        <w:t>are</w:t>
      </w:r>
      <w:r>
        <w:rPr>
          <w:color w:val="17365D"/>
          <w:spacing w:val="-4"/>
        </w:rPr>
        <w:t xml:space="preserve"> </w:t>
      </w:r>
      <w:r>
        <w:rPr>
          <w:color w:val="17365D"/>
        </w:rPr>
        <w:t>not</w:t>
      </w:r>
      <w:r>
        <w:rPr>
          <w:color w:val="17365D"/>
          <w:spacing w:val="-2"/>
        </w:rPr>
        <w:t xml:space="preserve"> </w:t>
      </w:r>
      <w:r>
        <w:rPr>
          <w:color w:val="17365D"/>
        </w:rPr>
        <w:t>exposed in the</w:t>
      </w:r>
      <w:r>
        <w:rPr>
          <w:color w:val="17365D"/>
          <w:spacing w:val="-4"/>
        </w:rPr>
        <w:t xml:space="preserve"> </w:t>
      </w:r>
      <w:r>
        <w:rPr>
          <w:color w:val="17365D"/>
        </w:rPr>
        <w:t>live immunization panel</w:t>
      </w:r>
    </w:p>
    <w:p w14:paraId="3B8533BF" w14:textId="77777777" w:rsidR="00F9164C" w:rsidRDefault="00000000">
      <w:pPr>
        <w:pStyle w:val="BodyText"/>
        <w:spacing w:before="82" w:line="244" w:lineRule="auto"/>
        <w:ind w:left="835" w:right="871"/>
      </w:pPr>
      <w:r>
        <w:rPr>
          <w:rFonts w:ascii="Arial"/>
          <w:b/>
          <w:color w:val="17365D"/>
        </w:rPr>
        <w:t>What</w:t>
      </w:r>
      <w:r>
        <w:rPr>
          <w:rFonts w:ascii="Arial"/>
          <w:b/>
          <w:color w:val="17365D"/>
          <w:spacing w:val="-2"/>
        </w:rPr>
        <w:t xml:space="preserve"> </w:t>
      </w:r>
      <w:r>
        <w:rPr>
          <w:rFonts w:ascii="Arial"/>
          <w:b/>
          <w:color w:val="17365D"/>
        </w:rPr>
        <w:t>the</w:t>
      </w:r>
      <w:r>
        <w:rPr>
          <w:rFonts w:ascii="Arial"/>
          <w:b/>
          <w:color w:val="17365D"/>
          <w:spacing w:val="-3"/>
        </w:rPr>
        <w:t xml:space="preserve"> </w:t>
      </w:r>
      <w:r>
        <w:rPr>
          <w:rFonts w:ascii="Arial"/>
          <w:b/>
          <w:color w:val="17365D"/>
        </w:rPr>
        <w:t>student</w:t>
      </w:r>
      <w:r>
        <w:rPr>
          <w:rFonts w:ascii="Arial"/>
          <w:b/>
          <w:color w:val="17365D"/>
          <w:spacing w:val="-2"/>
        </w:rPr>
        <w:t xml:space="preserve"> </w:t>
      </w:r>
      <w:r>
        <w:rPr>
          <w:rFonts w:ascii="Arial"/>
          <w:b/>
          <w:color w:val="17365D"/>
        </w:rPr>
        <w:t>saw or</w:t>
      </w:r>
      <w:r>
        <w:rPr>
          <w:rFonts w:ascii="Arial"/>
          <w:b/>
          <w:color w:val="17365D"/>
          <w:spacing w:val="-2"/>
        </w:rPr>
        <w:t xml:space="preserve"> </w:t>
      </w:r>
      <w:r>
        <w:rPr>
          <w:rFonts w:ascii="Arial"/>
          <w:b/>
          <w:color w:val="17365D"/>
        </w:rPr>
        <w:t>heard:</w:t>
      </w:r>
      <w:r>
        <w:rPr>
          <w:rFonts w:ascii="Arial"/>
          <w:b/>
          <w:color w:val="17365D"/>
          <w:spacing w:val="-1"/>
        </w:rPr>
        <w:t xml:space="preserve"> </w:t>
      </w:r>
      <w:r>
        <w:t>The</w:t>
      </w:r>
      <w:r>
        <w:rPr>
          <w:spacing w:val="-2"/>
        </w:rPr>
        <w:t xml:space="preserve"> </w:t>
      </w:r>
      <w:r>
        <w:t>live</w:t>
      </w:r>
      <w:r>
        <w:rPr>
          <w:spacing w:val="-2"/>
        </w:rPr>
        <w:t xml:space="preserve"> </w:t>
      </w:r>
      <w:r>
        <w:t>Thursday</w:t>
      </w:r>
      <w:r>
        <w:rPr>
          <w:spacing w:val="-2"/>
        </w:rPr>
        <w:t xml:space="preserve"> </w:t>
      </w:r>
      <w:r>
        <w:t>immunization</w:t>
      </w:r>
      <w:r>
        <w:rPr>
          <w:spacing w:val="-2"/>
        </w:rPr>
        <w:t xml:space="preserve"> </w:t>
      </w:r>
      <w:r>
        <w:t>section</w:t>
      </w:r>
      <w:r>
        <w:rPr>
          <w:spacing w:val="-2"/>
        </w:rPr>
        <w:t xml:space="preserve"> </w:t>
      </w:r>
      <w:r>
        <w:t>shows</w:t>
      </w:r>
      <w:r>
        <w:rPr>
          <w:spacing w:val="-2"/>
        </w:rPr>
        <w:t xml:space="preserve"> </w:t>
      </w:r>
      <w:r>
        <w:t>influenza</w:t>
      </w:r>
      <w:r>
        <w:rPr>
          <w:spacing w:val="-2"/>
        </w:rPr>
        <w:t xml:space="preserve"> </w:t>
      </w:r>
      <w:r>
        <w:t>as</w:t>
      </w:r>
      <w:r>
        <w:rPr>
          <w:spacing w:val="-2"/>
        </w:rPr>
        <w:t xml:space="preserve"> </w:t>
      </w:r>
      <w:r>
        <w:t>up</w:t>
      </w:r>
      <w:r>
        <w:rPr>
          <w:spacing w:val="-2"/>
        </w:rPr>
        <w:t xml:space="preserve"> </w:t>
      </w:r>
      <w:r>
        <w:t>to</w:t>
      </w:r>
      <w:r>
        <w:rPr>
          <w:spacing w:val="-3"/>
        </w:rPr>
        <w:t xml:space="preserve"> </w:t>
      </w:r>
      <w:r>
        <w:t>date</w:t>
      </w:r>
      <w:r>
        <w:rPr>
          <w:spacing w:val="-2"/>
        </w:rPr>
        <w:t xml:space="preserve"> </w:t>
      </w:r>
      <w:r>
        <w:t>and</w:t>
      </w:r>
      <w:r>
        <w:rPr>
          <w:spacing w:val="-2"/>
        </w:rPr>
        <w:t xml:space="preserve"> </w:t>
      </w:r>
      <w:r>
        <w:t>does</w:t>
      </w:r>
      <w:r>
        <w:rPr>
          <w:spacing w:val="-2"/>
        </w:rPr>
        <w:t xml:space="preserve"> </w:t>
      </w:r>
      <w:r>
        <w:t>not</w:t>
      </w:r>
      <w:r>
        <w:rPr>
          <w:spacing w:val="-2"/>
        </w:rPr>
        <w:t xml:space="preserve"> </w:t>
      </w:r>
      <w:r>
        <w:t>display</w:t>
      </w:r>
      <w:r>
        <w:rPr>
          <w:spacing w:val="-3"/>
        </w:rPr>
        <w:t xml:space="preserve"> </w:t>
      </w:r>
      <w:r>
        <w:t>the new pneumococcal vaccine or Shingrix dose described in the official follow up case.</w:t>
      </w:r>
    </w:p>
    <w:p w14:paraId="001EEE79" w14:textId="77777777" w:rsidR="00F9164C" w:rsidRDefault="00000000">
      <w:pPr>
        <w:pStyle w:val="BodyText"/>
        <w:spacing w:before="78" w:line="249" w:lineRule="auto"/>
        <w:ind w:left="835" w:right="871"/>
      </w:pPr>
      <w:r>
        <w:rPr>
          <w:rFonts w:ascii="Arial"/>
          <w:b/>
          <w:color w:val="17365D"/>
        </w:rPr>
        <w:t>What</w:t>
      </w:r>
      <w:r>
        <w:rPr>
          <w:rFonts w:ascii="Arial"/>
          <w:b/>
          <w:color w:val="17365D"/>
          <w:spacing w:val="-3"/>
        </w:rPr>
        <w:t xml:space="preserve"> </w:t>
      </w:r>
      <w:r>
        <w:rPr>
          <w:rFonts w:ascii="Arial"/>
          <w:b/>
          <w:color w:val="17365D"/>
        </w:rPr>
        <w:t>the</w:t>
      </w:r>
      <w:r>
        <w:rPr>
          <w:rFonts w:ascii="Arial"/>
          <w:b/>
          <w:color w:val="17365D"/>
          <w:spacing w:val="-4"/>
        </w:rPr>
        <w:t xml:space="preserve"> </w:t>
      </w:r>
      <w:r>
        <w:rPr>
          <w:rFonts w:ascii="Arial"/>
          <w:b/>
          <w:color w:val="17365D"/>
        </w:rPr>
        <w:t>grader</w:t>
      </w:r>
      <w:r>
        <w:rPr>
          <w:rFonts w:ascii="Arial"/>
          <w:b/>
          <w:color w:val="17365D"/>
          <w:spacing w:val="-3"/>
        </w:rPr>
        <w:t xml:space="preserve"> </w:t>
      </w:r>
      <w:r>
        <w:rPr>
          <w:rFonts w:ascii="Arial"/>
          <w:b/>
          <w:color w:val="17365D"/>
        </w:rPr>
        <w:t>expected:</w:t>
      </w:r>
      <w:r>
        <w:rPr>
          <w:rFonts w:ascii="Arial"/>
          <w:b/>
          <w:color w:val="17365D"/>
          <w:spacing w:val="-3"/>
        </w:rPr>
        <w:t xml:space="preserve"> </w:t>
      </w:r>
      <w:r>
        <w:t>The</w:t>
      </w:r>
      <w:r>
        <w:rPr>
          <w:spacing w:val="-3"/>
        </w:rPr>
        <w:t xml:space="preserve"> </w:t>
      </w:r>
      <w:r>
        <w:t>Thursday</w:t>
      </w:r>
      <w:r>
        <w:rPr>
          <w:spacing w:val="-3"/>
        </w:rPr>
        <w:t xml:space="preserve"> </w:t>
      </w:r>
      <w:r>
        <w:t>answer</w:t>
      </w:r>
      <w:r>
        <w:rPr>
          <w:spacing w:val="-3"/>
        </w:rPr>
        <w:t xml:space="preserve"> </w:t>
      </w:r>
      <w:r>
        <w:t>key</w:t>
      </w:r>
      <w:r>
        <w:rPr>
          <w:spacing w:val="-4"/>
        </w:rPr>
        <w:t xml:space="preserve"> </w:t>
      </w:r>
      <w:r>
        <w:t>states</w:t>
      </w:r>
      <w:r>
        <w:rPr>
          <w:spacing w:val="-3"/>
        </w:rPr>
        <w:t xml:space="preserve"> </w:t>
      </w:r>
      <w:r>
        <w:t>that</w:t>
      </w:r>
      <w:r>
        <w:rPr>
          <w:spacing w:val="-3"/>
        </w:rPr>
        <w:t xml:space="preserve"> </w:t>
      </w:r>
      <w:r>
        <w:t>pneumococcal</w:t>
      </w:r>
      <w:r>
        <w:rPr>
          <w:spacing w:val="-3"/>
        </w:rPr>
        <w:t xml:space="preserve"> </w:t>
      </w:r>
      <w:r>
        <w:t>vaccine</w:t>
      </w:r>
      <w:r>
        <w:rPr>
          <w:spacing w:val="-3"/>
        </w:rPr>
        <w:t xml:space="preserve"> </w:t>
      </w:r>
      <w:r>
        <w:t>was</w:t>
      </w:r>
      <w:r>
        <w:rPr>
          <w:spacing w:val="-3"/>
        </w:rPr>
        <w:t xml:space="preserve"> </w:t>
      </w:r>
      <w:r>
        <w:t>received</w:t>
      </w:r>
      <w:r>
        <w:rPr>
          <w:spacing w:val="-3"/>
        </w:rPr>
        <w:t xml:space="preserve"> </w:t>
      </w:r>
      <w:r>
        <w:t>since</w:t>
      </w:r>
      <w:r>
        <w:rPr>
          <w:spacing w:val="-3"/>
        </w:rPr>
        <w:t xml:space="preserve"> </w:t>
      </w:r>
      <w:r>
        <w:t>the</w:t>
      </w:r>
      <w:r>
        <w:rPr>
          <w:spacing w:val="-3"/>
        </w:rPr>
        <w:t xml:space="preserve"> </w:t>
      </w:r>
      <w:r>
        <w:t>last</w:t>
      </w:r>
      <w:r>
        <w:rPr>
          <w:spacing w:val="-3"/>
        </w:rPr>
        <w:t xml:space="preserve"> </w:t>
      </w:r>
      <w:r>
        <w:t>visit</w:t>
      </w:r>
      <w:r>
        <w:rPr>
          <w:spacing w:val="-3"/>
        </w:rPr>
        <w:t xml:space="preserve"> </w:t>
      </w:r>
      <w:r>
        <w:t>and Shingrix dose number 1 was received. The grader also deducts for missing preventive care items.</w:t>
      </w:r>
    </w:p>
    <w:p w14:paraId="3DAF4165" w14:textId="77777777" w:rsidR="00F9164C" w:rsidRDefault="00000000">
      <w:pPr>
        <w:pStyle w:val="BodyText"/>
        <w:spacing w:before="75" w:line="242" w:lineRule="auto"/>
        <w:ind w:left="835" w:right="871"/>
      </w:pPr>
      <w:r>
        <w:rPr>
          <w:rFonts w:ascii="Arial"/>
          <w:b/>
          <w:color w:val="17365D"/>
        </w:rPr>
        <w:t>Why</w:t>
      </w:r>
      <w:r>
        <w:rPr>
          <w:rFonts w:ascii="Arial"/>
          <w:b/>
          <w:color w:val="17365D"/>
          <w:spacing w:val="-2"/>
        </w:rPr>
        <w:t xml:space="preserve"> </w:t>
      </w:r>
      <w:r>
        <w:rPr>
          <w:rFonts w:ascii="Arial"/>
          <w:b/>
          <w:color w:val="17365D"/>
        </w:rPr>
        <w:t>this</w:t>
      </w:r>
      <w:r>
        <w:rPr>
          <w:rFonts w:ascii="Arial"/>
          <w:b/>
          <w:color w:val="17365D"/>
          <w:spacing w:val="-3"/>
        </w:rPr>
        <w:t xml:space="preserve"> </w:t>
      </w:r>
      <w:r>
        <w:rPr>
          <w:rFonts w:ascii="Arial"/>
          <w:b/>
          <w:color w:val="17365D"/>
        </w:rPr>
        <w:t>is</w:t>
      </w:r>
      <w:r>
        <w:rPr>
          <w:rFonts w:ascii="Arial"/>
          <w:b/>
          <w:color w:val="17365D"/>
          <w:spacing w:val="-2"/>
        </w:rPr>
        <w:t xml:space="preserve"> </w:t>
      </w:r>
      <w:r>
        <w:rPr>
          <w:rFonts w:ascii="Arial"/>
          <w:b/>
          <w:color w:val="17365D"/>
        </w:rPr>
        <w:t>a</w:t>
      </w:r>
      <w:r>
        <w:rPr>
          <w:rFonts w:ascii="Arial"/>
          <w:b/>
          <w:color w:val="17365D"/>
          <w:spacing w:val="-3"/>
        </w:rPr>
        <w:t xml:space="preserve"> </w:t>
      </w:r>
      <w:r>
        <w:rPr>
          <w:rFonts w:ascii="Arial"/>
          <w:b/>
          <w:color w:val="17365D"/>
        </w:rPr>
        <w:t>problem:</w:t>
      </w:r>
      <w:r>
        <w:rPr>
          <w:rFonts w:ascii="Arial"/>
          <w:b/>
          <w:color w:val="17365D"/>
          <w:spacing w:val="-1"/>
        </w:rPr>
        <w:t xml:space="preserve"> </w:t>
      </w:r>
      <w:r>
        <w:t>The</w:t>
      </w:r>
      <w:r>
        <w:rPr>
          <w:spacing w:val="-2"/>
        </w:rPr>
        <w:t xml:space="preserve"> </w:t>
      </w:r>
      <w:r>
        <w:t>student</w:t>
      </w:r>
      <w:r>
        <w:rPr>
          <w:spacing w:val="-2"/>
        </w:rPr>
        <w:t xml:space="preserve"> </w:t>
      </w:r>
      <w:r>
        <w:t>cannot</w:t>
      </w:r>
      <w:r>
        <w:rPr>
          <w:spacing w:val="-2"/>
        </w:rPr>
        <w:t xml:space="preserve"> </w:t>
      </w:r>
      <w:r>
        <w:t>document</w:t>
      </w:r>
      <w:r>
        <w:rPr>
          <w:spacing w:val="-2"/>
        </w:rPr>
        <w:t xml:space="preserve"> </w:t>
      </w:r>
      <w:r>
        <w:t>interval</w:t>
      </w:r>
      <w:r>
        <w:rPr>
          <w:spacing w:val="-2"/>
        </w:rPr>
        <w:t xml:space="preserve"> </w:t>
      </w:r>
      <w:r>
        <w:t>vaccine</w:t>
      </w:r>
      <w:r>
        <w:rPr>
          <w:spacing w:val="-2"/>
        </w:rPr>
        <w:t xml:space="preserve"> </w:t>
      </w:r>
      <w:r>
        <w:t>updates</w:t>
      </w:r>
      <w:r>
        <w:rPr>
          <w:spacing w:val="-2"/>
        </w:rPr>
        <w:t xml:space="preserve"> </w:t>
      </w:r>
      <w:r>
        <w:t>that</w:t>
      </w:r>
      <w:r>
        <w:rPr>
          <w:spacing w:val="-2"/>
        </w:rPr>
        <w:t xml:space="preserve"> </w:t>
      </w:r>
      <w:r>
        <w:t>are</w:t>
      </w:r>
      <w:r>
        <w:rPr>
          <w:spacing w:val="-2"/>
        </w:rPr>
        <w:t xml:space="preserve"> </w:t>
      </w:r>
      <w:r>
        <w:t>not</w:t>
      </w:r>
      <w:r>
        <w:rPr>
          <w:spacing w:val="-3"/>
        </w:rPr>
        <w:t xml:space="preserve"> </w:t>
      </w:r>
      <w:r>
        <w:t>visible</w:t>
      </w:r>
      <w:r>
        <w:rPr>
          <w:spacing w:val="-2"/>
        </w:rPr>
        <w:t xml:space="preserve"> </w:t>
      </w:r>
      <w:r>
        <w:t>in</w:t>
      </w:r>
      <w:r>
        <w:rPr>
          <w:spacing w:val="-2"/>
        </w:rPr>
        <w:t xml:space="preserve"> </w:t>
      </w:r>
      <w:r>
        <w:t>the</w:t>
      </w:r>
      <w:r>
        <w:rPr>
          <w:spacing w:val="-2"/>
        </w:rPr>
        <w:t xml:space="preserve"> </w:t>
      </w:r>
      <w:r>
        <w:t>chart</w:t>
      </w:r>
      <w:r>
        <w:rPr>
          <w:spacing w:val="-2"/>
        </w:rPr>
        <w:t xml:space="preserve"> </w:t>
      </w:r>
      <w:r>
        <w:t>and</w:t>
      </w:r>
      <w:r>
        <w:rPr>
          <w:spacing w:val="-2"/>
        </w:rPr>
        <w:t xml:space="preserve"> </w:t>
      </w:r>
      <w:r>
        <w:t>are</w:t>
      </w:r>
      <w:r>
        <w:rPr>
          <w:spacing w:val="-2"/>
        </w:rPr>
        <w:t xml:space="preserve"> </w:t>
      </w:r>
      <w:r>
        <w:t>not</w:t>
      </w:r>
      <w:r>
        <w:rPr>
          <w:spacing w:val="-2"/>
        </w:rPr>
        <w:t xml:space="preserve"> </w:t>
      </w:r>
      <w:r>
        <w:t>provided by the patient.</w:t>
      </w:r>
    </w:p>
    <w:p w14:paraId="076C8455" w14:textId="77777777" w:rsidR="00F9164C" w:rsidRDefault="00F9164C">
      <w:pPr>
        <w:pStyle w:val="BodyText"/>
        <w:spacing w:line="242" w:lineRule="auto"/>
        <w:sectPr w:rsidR="00F9164C">
          <w:pgSz w:w="12240" w:h="15840"/>
          <w:pgMar w:top="1820" w:right="0" w:bottom="540" w:left="0" w:header="0" w:footer="313" w:gutter="0"/>
          <w:cols w:space="720"/>
        </w:sectPr>
      </w:pPr>
    </w:p>
    <w:p w14:paraId="691D5B10" w14:textId="77777777" w:rsidR="00F9164C" w:rsidRDefault="00000000">
      <w:pPr>
        <w:pStyle w:val="BodyText"/>
        <w:spacing w:before="71" w:line="249" w:lineRule="auto"/>
        <w:ind w:left="835" w:right="871"/>
      </w:pPr>
      <w:r>
        <w:rPr>
          <w:rFonts w:ascii="Arial"/>
          <w:b/>
          <w:color w:val="17365D"/>
        </w:rPr>
        <w:lastRenderedPageBreak/>
        <w:t>Suggested</w:t>
      </w:r>
      <w:r>
        <w:rPr>
          <w:rFonts w:ascii="Arial"/>
          <w:b/>
          <w:color w:val="17365D"/>
          <w:spacing w:val="-2"/>
        </w:rPr>
        <w:t xml:space="preserve"> </w:t>
      </w:r>
      <w:r>
        <w:rPr>
          <w:rFonts w:ascii="Arial"/>
          <w:b/>
          <w:color w:val="17365D"/>
        </w:rPr>
        <w:t>fix:</w:t>
      </w:r>
      <w:r>
        <w:rPr>
          <w:rFonts w:ascii="Arial"/>
          <w:b/>
          <w:color w:val="17365D"/>
          <w:spacing w:val="-1"/>
        </w:rPr>
        <w:t xml:space="preserve"> </w:t>
      </w:r>
      <w:r>
        <w:t>Expose</w:t>
      </w:r>
      <w:r>
        <w:rPr>
          <w:spacing w:val="-2"/>
        </w:rPr>
        <w:t xml:space="preserve"> </w:t>
      </w:r>
      <w:r>
        <w:t>the</w:t>
      </w:r>
      <w:r>
        <w:rPr>
          <w:spacing w:val="-2"/>
        </w:rPr>
        <w:t xml:space="preserve"> </w:t>
      </w:r>
      <w:r>
        <w:t>Thursday</w:t>
      </w:r>
      <w:r>
        <w:rPr>
          <w:spacing w:val="-2"/>
        </w:rPr>
        <w:t xml:space="preserve"> </w:t>
      </w:r>
      <w:r>
        <w:t>preventive</w:t>
      </w:r>
      <w:r>
        <w:rPr>
          <w:spacing w:val="-2"/>
        </w:rPr>
        <w:t xml:space="preserve"> </w:t>
      </w:r>
      <w:r>
        <w:t>care</w:t>
      </w:r>
      <w:r>
        <w:rPr>
          <w:spacing w:val="-2"/>
        </w:rPr>
        <w:t xml:space="preserve"> </w:t>
      </w:r>
      <w:r>
        <w:t>updates</w:t>
      </w:r>
      <w:r>
        <w:rPr>
          <w:spacing w:val="-2"/>
        </w:rPr>
        <w:t xml:space="preserve"> </w:t>
      </w:r>
      <w:r>
        <w:t>in</w:t>
      </w:r>
      <w:r>
        <w:rPr>
          <w:spacing w:val="-2"/>
        </w:rPr>
        <w:t xml:space="preserve"> </w:t>
      </w:r>
      <w:r>
        <w:t>the</w:t>
      </w:r>
      <w:r>
        <w:rPr>
          <w:spacing w:val="-2"/>
        </w:rPr>
        <w:t xml:space="preserve"> </w:t>
      </w:r>
      <w:r>
        <w:t>live</w:t>
      </w:r>
      <w:r>
        <w:rPr>
          <w:spacing w:val="-2"/>
        </w:rPr>
        <w:t xml:space="preserve"> </w:t>
      </w:r>
      <w:r>
        <w:t>immunization</w:t>
      </w:r>
      <w:r>
        <w:rPr>
          <w:spacing w:val="-2"/>
        </w:rPr>
        <w:t xml:space="preserve"> </w:t>
      </w:r>
      <w:r>
        <w:t>panel</w:t>
      </w:r>
      <w:r>
        <w:rPr>
          <w:spacing w:val="-2"/>
        </w:rPr>
        <w:t xml:space="preserve"> </w:t>
      </w:r>
      <w:r>
        <w:t>if</w:t>
      </w:r>
      <w:r>
        <w:rPr>
          <w:spacing w:val="-2"/>
        </w:rPr>
        <w:t xml:space="preserve"> </w:t>
      </w:r>
      <w:r>
        <w:t>they</w:t>
      </w:r>
      <w:r>
        <w:rPr>
          <w:spacing w:val="-2"/>
        </w:rPr>
        <w:t xml:space="preserve"> </w:t>
      </w:r>
      <w:r>
        <w:t>are</w:t>
      </w:r>
      <w:r>
        <w:rPr>
          <w:spacing w:val="-2"/>
        </w:rPr>
        <w:t xml:space="preserve"> </w:t>
      </w:r>
      <w:r>
        <w:t>part</w:t>
      </w:r>
      <w:r>
        <w:rPr>
          <w:spacing w:val="-2"/>
        </w:rPr>
        <w:t xml:space="preserve"> </w:t>
      </w:r>
      <w:r>
        <w:t>of</w:t>
      </w:r>
      <w:r>
        <w:rPr>
          <w:spacing w:val="-2"/>
        </w:rPr>
        <w:t xml:space="preserve"> </w:t>
      </w:r>
      <w:r>
        <w:t>the</w:t>
      </w:r>
      <w:r>
        <w:rPr>
          <w:spacing w:val="-2"/>
        </w:rPr>
        <w:t xml:space="preserve"> </w:t>
      </w:r>
      <w:r>
        <w:t>case.</w:t>
      </w:r>
      <w:r>
        <w:rPr>
          <w:spacing w:val="-2"/>
        </w:rPr>
        <w:t xml:space="preserve"> </w:t>
      </w:r>
      <w:r>
        <w:t>If</w:t>
      </w:r>
      <w:r>
        <w:rPr>
          <w:spacing w:val="-2"/>
        </w:rPr>
        <w:t xml:space="preserve"> </w:t>
      </w:r>
      <w:r>
        <w:t>the</w:t>
      </w:r>
      <w:r>
        <w:rPr>
          <w:spacing w:val="-2"/>
        </w:rPr>
        <w:t xml:space="preserve"> </w:t>
      </w:r>
      <w:r>
        <w:t>panel remains limited to influenza, remove the hidden vaccine requirements from grading.</w:t>
      </w:r>
    </w:p>
    <w:p w14:paraId="263B58C5" w14:textId="77777777" w:rsidR="00F9164C" w:rsidRDefault="00000000">
      <w:pPr>
        <w:spacing w:before="73"/>
        <w:ind w:left="835"/>
        <w:rPr>
          <w:rFonts w:ascii="Arial"/>
          <w:i/>
          <w:sz w:val="15"/>
        </w:rPr>
      </w:pPr>
      <w:r>
        <w:rPr>
          <w:rFonts w:ascii="Arial"/>
          <w:i/>
          <w:noProof/>
          <w:sz w:val="15"/>
        </w:rPr>
        <w:drawing>
          <wp:anchor distT="0" distB="0" distL="0" distR="0" simplePos="0" relativeHeight="487607296" behindDoc="1" locked="0" layoutInCell="1" allowOverlap="1" wp14:anchorId="4D5147DC" wp14:editId="423EA0A8">
            <wp:simplePos x="0" y="0"/>
            <wp:positionH relativeFrom="page">
              <wp:posOffset>1028700</wp:posOffset>
            </wp:positionH>
            <wp:positionV relativeFrom="paragraph">
              <wp:posOffset>183563</wp:posOffset>
            </wp:positionV>
            <wp:extent cx="5727020" cy="949261"/>
            <wp:effectExtent l="0" t="0" r="0" b="0"/>
            <wp:wrapTopAndBottom/>
            <wp:docPr id="108" name="Image 10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8" name="Image 108"/>
                    <pic:cNvPicPr/>
                  </pic:nvPicPr>
                  <pic:blipFill>
                    <a:blip r:embed="rId88" cstate="print"/>
                    <a:stretch>
                      <a:fillRect/>
                    </a:stretch>
                  </pic:blipFill>
                  <pic:spPr>
                    <a:xfrm>
                      <a:off x="0" y="0"/>
                      <a:ext cx="5727020" cy="949261"/>
                    </a:xfrm>
                    <a:prstGeom prst="rect">
                      <a:avLst/>
                    </a:prstGeom>
                  </pic:spPr>
                </pic:pic>
              </a:graphicData>
            </a:graphic>
          </wp:anchor>
        </w:drawing>
      </w:r>
      <w:r>
        <w:rPr>
          <w:rFonts w:ascii="Arial"/>
          <w:i/>
          <w:color w:val="666666"/>
          <w:sz w:val="15"/>
        </w:rPr>
        <w:t>Evidence:</w:t>
      </w:r>
      <w:r>
        <w:rPr>
          <w:rFonts w:ascii="Arial"/>
          <w:i/>
          <w:color w:val="666666"/>
          <w:spacing w:val="-6"/>
          <w:sz w:val="15"/>
        </w:rPr>
        <w:t xml:space="preserve"> </w:t>
      </w:r>
      <w:r>
        <w:rPr>
          <w:rFonts w:ascii="Arial"/>
          <w:i/>
          <w:color w:val="666666"/>
          <w:sz w:val="15"/>
        </w:rPr>
        <w:t>Thursday</w:t>
      </w:r>
      <w:r>
        <w:rPr>
          <w:rFonts w:ascii="Arial"/>
          <w:i/>
          <w:color w:val="666666"/>
          <w:spacing w:val="-4"/>
          <w:sz w:val="15"/>
        </w:rPr>
        <w:t xml:space="preserve"> </w:t>
      </w:r>
      <w:r>
        <w:rPr>
          <w:rFonts w:ascii="Arial"/>
          <w:i/>
          <w:color w:val="666666"/>
          <w:sz w:val="15"/>
        </w:rPr>
        <w:t>live</w:t>
      </w:r>
      <w:r>
        <w:rPr>
          <w:rFonts w:ascii="Arial"/>
          <w:i/>
          <w:color w:val="666666"/>
          <w:spacing w:val="-3"/>
          <w:sz w:val="15"/>
        </w:rPr>
        <w:t xml:space="preserve"> </w:t>
      </w:r>
      <w:r>
        <w:rPr>
          <w:rFonts w:ascii="Arial"/>
          <w:i/>
          <w:color w:val="666666"/>
          <w:sz w:val="15"/>
        </w:rPr>
        <w:t>immunization</w:t>
      </w:r>
      <w:r>
        <w:rPr>
          <w:rFonts w:ascii="Arial"/>
          <w:i/>
          <w:color w:val="666666"/>
          <w:spacing w:val="-2"/>
          <w:sz w:val="15"/>
        </w:rPr>
        <w:t xml:space="preserve"> panel.</w:t>
      </w:r>
    </w:p>
    <w:p w14:paraId="4DC93CE1" w14:textId="77777777" w:rsidR="00F9164C" w:rsidRDefault="00000000">
      <w:pPr>
        <w:spacing w:before="75"/>
        <w:ind w:left="10" w:right="8"/>
        <w:jc w:val="center"/>
        <w:rPr>
          <w:rFonts w:ascii="Arial"/>
          <w:i/>
          <w:sz w:val="15"/>
        </w:rPr>
      </w:pPr>
      <w:r>
        <w:rPr>
          <w:rFonts w:ascii="Arial"/>
          <w:i/>
          <w:color w:val="666666"/>
          <w:sz w:val="15"/>
        </w:rPr>
        <w:t>The</w:t>
      </w:r>
      <w:r>
        <w:rPr>
          <w:rFonts w:ascii="Arial"/>
          <w:i/>
          <w:color w:val="666666"/>
          <w:spacing w:val="-6"/>
          <w:sz w:val="15"/>
        </w:rPr>
        <w:t xml:space="preserve"> </w:t>
      </w:r>
      <w:r>
        <w:rPr>
          <w:rFonts w:ascii="Arial"/>
          <w:i/>
          <w:color w:val="666666"/>
          <w:sz w:val="15"/>
        </w:rPr>
        <w:t>live</w:t>
      </w:r>
      <w:r>
        <w:rPr>
          <w:rFonts w:ascii="Arial"/>
          <w:i/>
          <w:color w:val="666666"/>
          <w:spacing w:val="-3"/>
          <w:sz w:val="15"/>
        </w:rPr>
        <w:t xml:space="preserve"> </w:t>
      </w:r>
      <w:r>
        <w:rPr>
          <w:rFonts w:ascii="Arial"/>
          <w:i/>
          <w:color w:val="666666"/>
          <w:sz w:val="15"/>
        </w:rPr>
        <w:t>Thursday</w:t>
      </w:r>
      <w:r>
        <w:rPr>
          <w:rFonts w:ascii="Arial"/>
          <w:i/>
          <w:color w:val="666666"/>
          <w:spacing w:val="-4"/>
          <w:sz w:val="15"/>
        </w:rPr>
        <w:t xml:space="preserve"> </w:t>
      </w:r>
      <w:r>
        <w:rPr>
          <w:rFonts w:ascii="Arial"/>
          <w:i/>
          <w:color w:val="666666"/>
          <w:sz w:val="15"/>
        </w:rPr>
        <w:t>panel</w:t>
      </w:r>
      <w:r>
        <w:rPr>
          <w:rFonts w:ascii="Arial"/>
          <w:i/>
          <w:color w:val="666666"/>
          <w:spacing w:val="-3"/>
          <w:sz w:val="15"/>
        </w:rPr>
        <w:t xml:space="preserve"> </w:t>
      </w:r>
      <w:r>
        <w:rPr>
          <w:rFonts w:ascii="Arial"/>
          <w:i/>
          <w:color w:val="666666"/>
          <w:sz w:val="15"/>
        </w:rPr>
        <w:t>displays</w:t>
      </w:r>
      <w:r>
        <w:rPr>
          <w:rFonts w:ascii="Arial"/>
          <w:i/>
          <w:color w:val="666666"/>
          <w:spacing w:val="-4"/>
          <w:sz w:val="15"/>
        </w:rPr>
        <w:t xml:space="preserve"> </w:t>
      </w:r>
      <w:r>
        <w:rPr>
          <w:rFonts w:ascii="Arial"/>
          <w:i/>
          <w:color w:val="666666"/>
          <w:sz w:val="15"/>
        </w:rPr>
        <w:t>influenza</w:t>
      </w:r>
      <w:r>
        <w:rPr>
          <w:rFonts w:ascii="Arial"/>
          <w:i/>
          <w:color w:val="666666"/>
          <w:spacing w:val="-3"/>
          <w:sz w:val="15"/>
        </w:rPr>
        <w:t xml:space="preserve"> </w:t>
      </w:r>
      <w:r>
        <w:rPr>
          <w:rFonts w:ascii="Arial"/>
          <w:i/>
          <w:color w:val="666666"/>
          <w:spacing w:val="-2"/>
          <w:sz w:val="15"/>
        </w:rPr>
        <w:t>only.</w:t>
      </w:r>
    </w:p>
    <w:p w14:paraId="3C31703C" w14:textId="77777777" w:rsidR="00F9164C" w:rsidRDefault="00000000">
      <w:pPr>
        <w:spacing w:before="137"/>
        <w:ind w:left="835"/>
        <w:rPr>
          <w:rFonts w:ascii="Arial"/>
          <w:i/>
          <w:sz w:val="15"/>
        </w:rPr>
      </w:pPr>
      <w:r>
        <w:rPr>
          <w:rFonts w:ascii="Arial"/>
          <w:i/>
          <w:color w:val="666666"/>
          <w:sz w:val="15"/>
        </w:rPr>
        <w:t>Answer</w:t>
      </w:r>
      <w:r>
        <w:rPr>
          <w:rFonts w:ascii="Arial"/>
          <w:i/>
          <w:color w:val="666666"/>
          <w:spacing w:val="-4"/>
          <w:sz w:val="15"/>
        </w:rPr>
        <w:t xml:space="preserve"> </w:t>
      </w:r>
      <w:r>
        <w:rPr>
          <w:rFonts w:ascii="Arial"/>
          <w:i/>
          <w:color w:val="666666"/>
          <w:sz w:val="15"/>
        </w:rPr>
        <w:t>key</w:t>
      </w:r>
      <w:r>
        <w:rPr>
          <w:rFonts w:ascii="Arial"/>
          <w:i/>
          <w:color w:val="666666"/>
          <w:spacing w:val="-4"/>
          <w:sz w:val="15"/>
        </w:rPr>
        <w:t xml:space="preserve"> </w:t>
      </w:r>
      <w:r>
        <w:rPr>
          <w:rFonts w:ascii="Arial"/>
          <w:i/>
          <w:color w:val="666666"/>
          <w:sz w:val="15"/>
        </w:rPr>
        <w:t>evidence:</w:t>
      </w:r>
      <w:r>
        <w:rPr>
          <w:rFonts w:ascii="Arial"/>
          <w:i/>
          <w:color w:val="666666"/>
          <w:spacing w:val="-5"/>
          <w:sz w:val="15"/>
        </w:rPr>
        <w:t xml:space="preserve"> </w:t>
      </w:r>
      <w:r>
        <w:rPr>
          <w:rFonts w:ascii="Arial"/>
          <w:i/>
          <w:color w:val="666666"/>
          <w:sz w:val="15"/>
        </w:rPr>
        <w:t>Thursday</w:t>
      </w:r>
      <w:r>
        <w:rPr>
          <w:rFonts w:ascii="Arial"/>
          <w:i/>
          <w:color w:val="666666"/>
          <w:spacing w:val="-4"/>
          <w:sz w:val="15"/>
        </w:rPr>
        <w:t xml:space="preserve"> </w:t>
      </w:r>
      <w:r>
        <w:rPr>
          <w:rFonts w:ascii="Arial"/>
          <w:i/>
          <w:color w:val="666666"/>
          <w:sz w:val="15"/>
        </w:rPr>
        <w:t>intended</w:t>
      </w:r>
      <w:r>
        <w:rPr>
          <w:rFonts w:ascii="Arial"/>
          <w:i/>
          <w:color w:val="666666"/>
          <w:spacing w:val="-3"/>
          <w:sz w:val="15"/>
        </w:rPr>
        <w:t xml:space="preserve"> </w:t>
      </w:r>
      <w:r>
        <w:rPr>
          <w:rFonts w:ascii="Arial"/>
          <w:i/>
          <w:color w:val="666666"/>
          <w:sz w:val="15"/>
        </w:rPr>
        <w:t>immunization</w:t>
      </w:r>
      <w:r>
        <w:rPr>
          <w:rFonts w:ascii="Arial"/>
          <w:i/>
          <w:color w:val="666666"/>
          <w:spacing w:val="-2"/>
          <w:sz w:val="15"/>
        </w:rPr>
        <w:t xml:space="preserve"> updates.</w:t>
      </w:r>
    </w:p>
    <w:p w14:paraId="4FAB883C" w14:textId="77777777" w:rsidR="00F9164C" w:rsidRDefault="00F9164C">
      <w:pPr>
        <w:rPr>
          <w:rFonts w:ascii="Arial"/>
          <w:i/>
          <w:sz w:val="15"/>
        </w:rPr>
        <w:sectPr w:rsidR="00F9164C">
          <w:pgSz w:w="12240" w:h="15840"/>
          <w:pgMar w:top="720" w:right="0" w:bottom="540" w:left="0" w:header="0" w:footer="313" w:gutter="0"/>
          <w:cols w:space="720"/>
        </w:sectPr>
      </w:pPr>
    </w:p>
    <w:p w14:paraId="029648DB" w14:textId="77777777" w:rsidR="00F9164C" w:rsidRDefault="00F9164C">
      <w:pPr>
        <w:pStyle w:val="BodyText"/>
        <w:spacing w:before="2"/>
        <w:rPr>
          <w:rFonts w:ascii="Arial"/>
          <w:i/>
          <w:sz w:val="7"/>
        </w:rPr>
      </w:pPr>
    </w:p>
    <w:p w14:paraId="5A75B1FA" w14:textId="77777777" w:rsidR="00F9164C" w:rsidRDefault="00000000">
      <w:pPr>
        <w:ind w:left="2678"/>
        <w:rPr>
          <w:rFonts w:ascii="Arial"/>
          <w:sz w:val="20"/>
        </w:rPr>
      </w:pPr>
      <w:r>
        <w:rPr>
          <w:rFonts w:ascii="Arial"/>
          <w:noProof/>
          <w:sz w:val="20"/>
        </w:rPr>
        <w:drawing>
          <wp:inline distT="0" distB="0" distL="0" distR="0" wp14:anchorId="77A62FC9" wp14:editId="3D841B4B">
            <wp:extent cx="2429439" cy="5915025"/>
            <wp:effectExtent l="0" t="0" r="0" b="0"/>
            <wp:docPr id="109" name="Image 10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9" name="Image 109"/>
                    <pic:cNvPicPr/>
                  </pic:nvPicPr>
                  <pic:blipFill>
                    <a:blip r:embed="rId74" cstate="print"/>
                    <a:stretch>
                      <a:fillRect/>
                    </a:stretch>
                  </pic:blipFill>
                  <pic:spPr>
                    <a:xfrm>
                      <a:off x="0" y="0"/>
                      <a:ext cx="2429439" cy="5915025"/>
                    </a:xfrm>
                    <a:prstGeom prst="rect">
                      <a:avLst/>
                    </a:prstGeom>
                  </pic:spPr>
                </pic:pic>
              </a:graphicData>
            </a:graphic>
          </wp:inline>
        </w:drawing>
      </w:r>
    </w:p>
    <w:p w14:paraId="7039BB68" w14:textId="77777777" w:rsidR="00F9164C" w:rsidRDefault="00F9164C">
      <w:pPr>
        <w:pStyle w:val="BodyText"/>
        <w:rPr>
          <w:rFonts w:ascii="Arial"/>
          <w:i/>
          <w:sz w:val="15"/>
        </w:rPr>
      </w:pPr>
    </w:p>
    <w:p w14:paraId="71D771B9" w14:textId="77777777" w:rsidR="00F9164C" w:rsidRDefault="00F9164C">
      <w:pPr>
        <w:pStyle w:val="BodyText"/>
        <w:rPr>
          <w:rFonts w:ascii="Arial"/>
          <w:i/>
          <w:sz w:val="15"/>
        </w:rPr>
      </w:pPr>
    </w:p>
    <w:p w14:paraId="7132CA9A" w14:textId="77777777" w:rsidR="00F9164C" w:rsidRDefault="00F9164C">
      <w:pPr>
        <w:pStyle w:val="BodyText"/>
        <w:rPr>
          <w:rFonts w:ascii="Arial"/>
          <w:i/>
          <w:sz w:val="15"/>
        </w:rPr>
      </w:pPr>
    </w:p>
    <w:p w14:paraId="449374A6" w14:textId="77777777" w:rsidR="00F9164C" w:rsidRDefault="00F9164C">
      <w:pPr>
        <w:pStyle w:val="BodyText"/>
        <w:rPr>
          <w:rFonts w:ascii="Arial"/>
          <w:i/>
          <w:sz w:val="15"/>
        </w:rPr>
      </w:pPr>
    </w:p>
    <w:p w14:paraId="67EEE423" w14:textId="77777777" w:rsidR="00F9164C" w:rsidRDefault="00F9164C">
      <w:pPr>
        <w:pStyle w:val="BodyText"/>
        <w:rPr>
          <w:rFonts w:ascii="Arial"/>
          <w:i/>
          <w:sz w:val="15"/>
        </w:rPr>
      </w:pPr>
    </w:p>
    <w:p w14:paraId="52B2F8C4" w14:textId="77777777" w:rsidR="00F9164C" w:rsidRDefault="00F9164C">
      <w:pPr>
        <w:pStyle w:val="BodyText"/>
        <w:rPr>
          <w:rFonts w:ascii="Arial"/>
          <w:i/>
          <w:sz w:val="15"/>
        </w:rPr>
      </w:pPr>
    </w:p>
    <w:p w14:paraId="36FE602E" w14:textId="77777777" w:rsidR="00F9164C" w:rsidRDefault="00F9164C">
      <w:pPr>
        <w:pStyle w:val="BodyText"/>
        <w:spacing w:before="93"/>
        <w:rPr>
          <w:rFonts w:ascii="Arial"/>
          <w:i/>
          <w:sz w:val="15"/>
        </w:rPr>
      </w:pPr>
    </w:p>
    <w:p w14:paraId="57BC8A8B" w14:textId="77777777" w:rsidR="00F9164C" w:rsidRDefault="00000000">
      <w:pPr>
        <w:ind w:left="10" w:right="10"/>
        <w:jc w:val="center"/>
        <w:rPr>
          <w:rFonts w:ascii="Arial"/>
          <w:i/>
          <w:sz w:val="15"/>
        </w:rPr>
      </w:pPr>
      <w:r>
        <w:rPr>
          <w:rFonts w:ascii="Arial"/>
          <w:i/>
          <w:color w:val="666666"/>
          <w:sz w:val="15"/>
        </w:rPr>
        <w:t>The</w:t>
      </w:r>
      <w:r>
        <w:rPr>
          <w:rFonts w:ascii="Arial"/>
          <w:i/>
          <w:color w:val="666666"/>
          <w:spacing w:val="-5"/>
          <w:sz w:val="15"/>
        </w:rPr>
        <w:t xml:space="preserve"> </w:t>
      </w:r>
      <w:r>
        <w:rPr>
          <w:rFonts w:ascii="Arial"/>
          <w:i/>
          <w:color w:val="666666"/>
          <w:sz w:val="15"/>
        </w:rPr>
        <w:t>official</w:t>
      </w:r>
      <w:r>
        <w:rPr>
          <w:rFonts w:ascii="Arial"/>
          <w:i/>
          <w:color w:val="666666"/>
          <w:spacing w:val="-3"/>
          <w:sz w:val="15"/>
        </w:rPr>
        <w:t xml:space="preserve"> </w:t>
      </w:r>
      <w:r>
        <w:rPr>
          <w:rFonts w:ascii="Arial"/>
          <w:i/>
          <w:color w:val="666666"/>
          <w:sz w:val="15"/>
        </w:rPr>
        <w:t>answer</w:t>
      </w:r>
      <w:r>
        <w:rPr>
          <w:rFonts w:ascii="Arial"/>
          <w:i/>
          <w:color w:val="666666"/>
          <w:spacing w:val="-3"/>
          <w:sz w:val="15"/>
        </w:rPr>
        <w:t xml:space="preserve"> </w:t>
      </w:r>
      <w:r>
        <w:rPr>
          <w:rFonts w:ascii="Arial"/>
          <w:i/>
          <w:color w:val="666666"/>
          <w:sz w:val="15"/>
        </w:rPr>
        <w:t>key</w:t>
      </w:r>
      <w:r>
        <w:rPr>
          <w:rFonts w:ascii="Arial"/>
          <w:i/>
          <w:color w:val="666666"/>
          <w:spacing w:val="-4"/>
          <w:sz w:val="15"/>
        </w:rPr>
        <w:t xml:space="preserve"> </w:t>
      </w:r>
      <w:r>
        <w:rPr>
          <w:rFonts w:ascii="Arial"/>
          <w:i/>
          <w:color w:val="666666"/>
          <w:sz w:val="15"/>
        </w:rPr>
        <w:t>lists</w:t>
      </w:r>
      <w:r>
        <w:rPr>
          <w:rFonts w:ascii="Arial"/>
          <w:i/>
          <w:color w:val="666666"/>
          <w:spacing w:val="-3"/>
          <w:sz w:val="15"/>
        </w:rPr>
        <w:t xml:space="preserve"> </w:t>
      </w:r>
      <w:r>
        <w:rPr>
          <w:rFonts w:ascii="Arial"/>
          <w:i/>
          <w:color w:val="666666"/>
          <w:sz w:val="15"/>
        </w:rPr>
        <w:t>pneumococcal</w:t>
      </w:r>
      <w:r>
        <w:rPr>
          <w:rFonts w:ascii="Arial"/>
          <w:i/>
          <w:color w:val="666666"/>
          <w:spacing w:val="-3"/>
          <w:sz w:val="15"/>
        </w:rPr>
        <w:t xml:space="preserve"> </w:t>
      </w:r>
      <w:r>
        <w:rPr>
          <w:rFonts w:ascii="Arial"/>
          <w:i/>
          <w:color w:val="666666"/>
          <w:sz w:val="15"/>
        </w:rPr>
        <w:t>vaccination</w:t>
      </w:r>
      <w:r>
        <w:rPr>
          <w:rFonts w:ascii="Arial"/>
          <w:i/>
          <w:color w:val="666666"/>
          <w:spacing w:val="-3"/>
          <w:sz w:val="15"/>
        </w:rPr>
        <w:t xml:space="preserve"> </w:t>
      </w:r>
      <w:r>
        <w:rPr>
          <w:rFonts w:ascii="Arial"/>
          <w:i/>
          <w:color w:val="666666"/>
          <w:sz w:val="15"/>
        </w:rPr>
        <w:t>and</w:t>
      </w:r>
      <w:r>
        <w:rPr>
          <w:rFonts w:ascii="Arial"/>
          <w:i/>
          <w:color w:val="666666"/>
          <w:spacing w:val="-2"/>
          <w:sz w:val="15"/>
        </w:rPr>
        <w:t xml:space="preserve"> </w:t>
      </w:r>
      <w:r>
        <w:rPr>
          <w:rFonts w:ascii="Arial"/>
          <w:i/>
          <w:color w:val="666666"/>
          <w:sz w:val="15"/>
        </w:rPr>
        <w:t>Shingrix</w:t>
      </w:r>
      <w:r>
        <w:rPr>
          <w:rFonts w:ascii="Arial"/>
          <w:i/>
          <w:color w:val="666666"/>
          <w:spacing w:val="-4"/>
          <w:sz w:val="15"/>
        </w:rPr>
        <w:t xml:space="preserve"> </w:t>
      </w:r>
      <w:r>
        <w:rPr>
          <w:rFonts w:ascii="Arial"/>
          <w:i/>
          <w:color w:val="666666"/>
          <w:sz w:val="15"/>
        </w:rPr>
        <w:t>dose</w:t>
      </w:r>
      <w:r>
        <w:rPr>
          <w:rFonts w:ascii="Arial"/>
          <w:i/>
          <w:color w:val="666666"/>
          <w:spacing w:val="-2"/>
          <w:sz w:val="15"/>
        </w:rPr>
        <w:t xml:space="preserve"> </w:t>
      </w:r>
      <w:r>
        <w:rPr>
          <w:rFonts w:ascii="Arial"/>
          <w:i/>
          <w:color w:val="666666"/>
          <w:sz w:val="15"/>
        </w:rPr>
        <w:t>number</w:t>
      </w:r>
      <w:r>
        <w:rPr>
          <w:rFonts w:ascii="Arial"/>
          <w:i/>
          <w:color w:val="666666"/>
          <w:spacing w:val="-4"/>
          <w:sz w:val="15"/>
        </w:rPr>
        <w:t xml:space="preserve"> </w:t>
      </w:r>
      <w:r>
        <w:rPr>
          <w:rFonts w:ascii="Arial"/>
          <w:i/>
          <w:color w:val="666666"/>
          <w:sz w:val="15"/>
        </w:rPr>
        <w:t>1</w:t>
      </w:r>
      <w:r>
        <w:rPr>
          <w:rFonts w:ascii="Arial"/>
          <w:i/>
          <w:color w:val="666666"/>
          <w:spacing w:val="-3"/>
          <w:sz w:val="15"/>
        </w:rPr>
        <w:t xml:space="preserve"> </w:t>
      </w:r>
      <w:r>
        <w:rPr>
          <w:rFonts w:ascii="Arial"/>
          <w:i/>
          <w:color w:val="666666"/>
          <w:sz w:val="15"/>
        </w:rPr>
        <w:t>since</w:t>
      </w:r>
      <w:r>
        <w:rPr>
          <w:rFonts w:ascii="Arial"/>
          <w:i/>
          <w:color w:val="666666"/>
          <w:spacing w:val="-2"/>
          <w:sz w:val="15"/>
        </w:rPr>
        <w:t xml:space="preserve"> </w:t>
      </w:r>
      <w:r>
        <w:rPr>
          <w:rFonts w:ascii="Arial"/>
          <w:i/>
          <w:color w:val="666666"/>
          <w:sz w:val="15"/>
        </w:rPr>
        <w:t>the</w:t>
      </w:r>
      <w:r>
        <w:rPr>
          <w:rFonts w:ascii="Arial"/>
          <w:i/>
          <w:color w:val="666666"/>
          <w:spacing w:val="-3"/>
          <w:sz w:val="15"/>
        </w:rPr>
        <w:t xml:space="preserve"> </w:t>
      </w:r>
      <w:r>
        <w:rPr>
          <w:rFonts w:ascii="Arial"/>
          <w:i/>
          <w:color w:val="666666"/>
          <w:sz w:val="15"/>
        </w:rPr>
        <w:t>previous</w:t>
      </w:r>
      <w:r>
        <w:rPr>
          <w:rFonts w:ascii="Arial"/>
          <w:i/>
          <w:color w:val="666666"/>
          <w:spacing w:val="-3"/>
          <w:sz w:val="15"/>
        </w:rPr>
        <w:t xml:space="preserve"> </w:t>
      </w:r>
      <w:r>
        <w:rPr>
          <w:rFonts w:ascii="Arial"/>
          <w:i/>
          <w:color w:val="666666"/>
          <w:spacing w:val="-2"/>
          <w:sz w:val="15"/>
        </w:rPr>
        <w:t>visit.</w:t>
      </w:r>
    </w:p>
    <w:p w14:paraId="771BDB6C" w14:textId="77777777" w:rsidR="00F9164C" w:rsidRDefault="00F9164C">
      <w:pPr>
        <w:pStyle w:val="BodyText"/>
        <w:spacing w:before="13"/>
        <w:rPr>
          <w:rFonts w:ascii="Arial"/>
          <w:i/>
          <w:sz w:val="15"/>
        </w:rPr>
      </w:pPr>
    </w:p>
    <w:p w14:paraId="02BDB1C7" w14:textId="77777777" w:rsidR="00F9164C" w:rsidRDefault="00000000">
      <w:pPr>
        <w:pStyle w:val="Heading8"/>
        <w:spacing w:before="1" w:line="273" w:lineRule="auto"/>
        <w:ind w:right="963"/>
      </w:pPr>
      <w:r>
        <w:rPr>
          <w:color w:val="17365D"/>
        </w:rPr>
        <w:t>Issue</w:t>
      </w:r>
      <w:r>
        <w:rPr>
          <w:color w:val="17365D"/>
          <w:spacing w:val="-4"/>
        </w:rPr>
        <w:t xml:space="preserve"> </w:t>
      </w:r>
      <w:r>
        <w:rPr>
          <w:color w:val="17365D"/>
        </w:rPr>
        <w:t>7. The</w:t>
      </w:r>
      <w:r>
        <w:rPr>
          <w:color w:val="17365D"/>
          <w:spacing w:val="-4"/>
        </w:rPr>
        <w:t xml:space="preserve"> </w:t>
      </w:r>
      <w:r>
        <w:rPr>
          <w:color w:val="17365D"/>
        </w:rPr>
        <w:t>same</w:t>
      </w:r>
      <w:r>
        <w:rPr>
          <w:color w:val="17365D"/>
          <w:spacing w:val="-4"/>
        </w:rPr>
        <w:t xml:space="preserve"> </w:t>
      </w:r>
      <w:r>
        <w:rPr>
          <w:color w:val="17365D"/>
        </w:rPr>
        <w:t>Thursday</w:t>
      </w:r>
      <w:r>
        <w:rPr>
          <w:color w:val="17365D"/>
          <w:spacing w:val="-4"/>
        </w:rPr>
        <w:t xml:space="preserve"> </w:t>
      </w:r>
      <w:r>
        <w:rPr>
          <w:color w:val="17365D"/>
        </w:rPr>
        <w:t>encounter</w:t>
      </w:r>
      <w:r>
        <w:rPr>
          <w:color w:val="17365D"/>
          <w:spacing w:val="-4"/>
        </w:rPr>
        <w:t xml:space="preserve"> </w:t>
      </w:r>
      <w:r>
        <w:rPr>
          <w:color w:val="17365D"/>
        </w:rPr>
        <w:t>is</w:t>
      </w:r>
      <w:r>
        <w:rPr>
          <w:color w:val="17365D"/>
          <w:spacing w:val="-4"/>
        </w:rPr>
        <w:t xml:space="preserve"> </w:t>
      </w:r>
      <w:r>
        <w:rPr>
          <w:color w:val="17365D"/>
        </w:rPr>
        <w:t>labeled</w:t>
      </w:r>
      <w:r>
        <w:rPr>
          <w:color w:val="17365D"/>
          <w:spacing w:val="-5"/>
        </w:rPr>
        <w:t xml:space="preserve"> </w:t>
      </w:r>
      <w:r>
        <w:rPr>
          <w:color w:val="17365D"/>
        </w:rPr>
        <w:t>both a</w:t>
      </w:r>
      <w:r>
        <w:rPr>
          <w:color w:val="17365D"/>
          <w:spacing w:val="-4"/>
        </w:rPr>
        <w:t xml:space="preserve"> </w:t>
      </w:r>
      <w:r>
        <w:rPr>
          <w:color w:val="17365D"/>
        </w:rPr>
        <w:t>6</w:t>
      </w:r>
      <w:r>
        <w:rPr>
          <w:color w:val="17365D"/>
          <w:spacing w:val="-4"/>
        </w:rPr>
        <w:t xml:space="preserve"> </w:t>
      </w:r>
      <w:r>
        <w:rPr>
          <w:color w:val="17365D"/>
        </w:rPr>
        <w:t>Month</w:t>
      </w:r>
      <w:r>
        <w:rPr>
          <w:color w:val="17365D"/>
          <w:spacing w:val="-5"/>
        </w:rPr>
        <w:t xml:space="preserve"> </w:t>
      </w:r>
      <w:r>
        <w:rPr>
          <w:color w:val="17365D"/>
        </w:rPr>
        <w:t>Follow</w:t>
      </w:r>
      <w:r>
        <w:rPr>
          <w:color w:val="17365D"/>
          <w:spacing w:val="-5"/>
        </w:rPr>
        <w:t xml:space="preserve"> </w:t>
      </w:r>
      <w:r>
        <w:rPr>
          <w:color w:val="17365D"/>
        </w:rPr>
        <w:t>Up and</w:t>
      </w:r>
      <w:r>
        <w:rPr>
          <w:color w:val="17365D"/>
          <w:spacing w:val="-5"/>
        </w:rPr>
        <w:t xml:space="preserve"> </w:t>
      </w:r>
      <w:r>
        <w:rPr>
          <w:color w:val="17365D"/>
        </w:rPr>
        <w:t>an Initial</w:t>
      </w:r>
      <w:r>
        <w:rPr>
          <w:color w:val="17365D"/>
          <w:spacing w:val="-5"/>
        </w:rPr>
        <w:t xml:space="preserve"> </w:t>
      </w:r>
      <w:r>
        <w:rPr>
          <w:color w:val="17365D"/>
        </w:rPr>
        <w:t>Ambulatory Care Pharmacist Visit</w:t>
      </w:r>
    </w:p>
    <w:p w14:paraId="4259D65E" w14:textId="77777777" w:rsidR="00F9164C" w:rsidRDefault="00000000">
      <w:pPr>
        <w:pStyle w:val="BodyText"/>
        <w:spacing w:before="83" w:line="244" w:lineRule="auto"/>
        <w:ind w:left="835" w:right="871"/>
      </w:pPr>
      <w:r>
        <w:rPr>
          <w:rFonts w:ascii="Arial"/>
          <w:b/>
          <w:color w:val="17365D"/>
        </w:rPr>
        <w:t>What</w:t>
      </w:r>
      <w:r>
        <w:rPr>
          <w:rFonts w:ascii="Arial"/>
          <w:b/>
          <w:color w:val="17365D"/>
          <w:spacing w:val="-2"/>
        </w:rPr>
        <w:t xml:space="preserve"> </w:t>
      </w:r>
      <w:r>
        <w:rPr>
          <w:rFonts w:ascii="Arial"/>
          <w:b/>
          <w:color w:val="17365D"/>
        </w:rPr>
        <w:t>the</w:t>
      </w:r>
      <w:r>
        <w:rPr>
          <w:rFonts w:ascii="Arial"/>
          <w:b/>
          <w:color w:val="17365D"/>
          <w:spacing w:val="-3"/>
        </w:rPr>
        <w:t xml:space="preserve"> </w:t>
      </w:r>
      <w:r>
        <w:rPr>
          <w:rFonts w:ascii="Arial"/>
          <w:b/>
          <w:color w:val="17365D"/>
        </w:rPr>
        <w:t>student</w:t>
      </w:r>
      <w:r>
        <w:rPr>
          <w:rFonts w:ascii="Arial"/>
          <w:b/>
          <w:color w:val="17365D"/>
          <w:spacing w:val="-2"/>
        </w:rPr>
        <w:t xml:space="preserve"> </w:t>
      </w:r>
      <w:r>
        <w:rPr>
          <w:rFonts w:ascii="Arial"/>
          <w:b/>
          <w:color w:val="17365D"/>
        </w:rPr>
        <w:t>saw or</w:t>
      </w:r>
      <w:r>
        <w:rPr>
          <w:rFonts w:ascii="Arial"/>
          <w:b/>
          <w:color w:val="17365D"/>
          <w:spacing w:val="-2"/>
        </w:rPr>
        <w:t xml:space="preserve"> </w:t>
      </w:r>
      <w:r>
        <w:rPr>
          <w:rFonts w:ascii="Arial"/>
          <w:b/>
          <w:color w:val="17365D"/>
        </w:rPr>
        <w:t>heard:</w:t>
      </w:r>
      <w:r>
        <w:rPr>
          <w:rFonts w:ascii="Arial"/>
          <w:b/>
          <w:color w:val="17365D"/>
          <w:spacing w:val="-1"/>
        </w:rPr>
        <w:t xml:space="preserve"> </w:t>
      </w:r>
      <w:r>
        <w:t>The</w:t>
      </w:r>
      <w:r>
        <w:rPr>
          <w:spacing w:val="-2"/>
        </w:rPr>
        <w:t xml:space="preserve"> </w:t>
      </w:r>
      <w:r>
        <w:t>encounter</w:t>
      </w:r>
      <w:r>
        <w:rPr>
          <w:spacing w:val="-2"/>
        </w:rPr>
        <w:t xml:space="preserve"> </w:t>
      </w:r>
      <w:r>
        <w:t>header</w:t>
      </w:r>
      <w:r>
        <w:rPr>
          <w:spacing w:val="-2"/>
        </w:rPr>
        <w:t xml:space="preserve"> </w:t>
      </w:r>
      <w:r>
        <w:t>identifies</w:t>
      </w:r>
      <w:r>
        <w:rPr>
          <w:spacing w:val="-2"/>
        </w:rPr>
        <w:t xml:space="preserve"> </w:t>
      </w:r>
      <w:r>
        <w:t>Thursday</w:t>
      </w:r>
      <w:r>
        <w:rPr>
          <w:spacing w:val="-2"/>
        </w:rPr>
        <w:t xml:space="preserve"> </w:t>
      </w:r>
      <w:r>
        <w:t>as</w:t>
      </w:r>
      <w:r>
        <w:rPr>
          <w:spacing w:val="-2"/>
        </w:rPr>
        <w:t xml:space="preserve"> </w:t>
      </w:r>
      <w:r>
        <w:t>a</w:t>
      </w:r>
      <w:r>
        <w:rPr>
          <w:spacing w:val="-2"/>
        </w:rPr>
        <w:t xml:space="preserve"> </w:t>
      </w:r>
      <w:r>
        <w:t>6</w:t>
      </w:r>
      <w:r>
        <w:rPr>
          <w:spacing w:val="-3"/>
        </w:rPr>
        <w:t xml:space="preserve"> </w:t>
      </w:r>
      <w:r>
        <w:t>Month</w:t>
      </w:r>
      <w:r>
        <w:rPr>
          <w:spacing w:val="-2"/>
        </w:rPr>
        <w:t xml:space="preserve"> </w:t>
      </w:r>
      <w:r>
        <w:t>Follow</w:t>
      </w:r>
      <w:r>
        <w:rPr>
          <w:spacing w:val="-2"/>
        </w:rPr>
        <w:t xml:space="preserve"> </w:t>
      </w:r>
      <w:r>
        <w:t>Up.</w:t>
      </w:r>
      <w:r>
        <w:rPr>
          <w:spacing w:val="-2"/>
        </w:rPr>
        <w:t xml:space="preserve"> </w:t>
      </w:r>
      <w:r>
        <w:t>Inside</w:t>
      </w:r>
      <w:r>
        <w:rPr>
          <w:spacing w:val="-3"/>
        </w:rPr>
        <w:t xml:space="preserve"> </w:t>
      </w:r>
      <w:r>
        <w:t>the</w:t>
      </w:r>
      <w:r>
        <w:rPr>
          <w:spacing w:val="-2"/>
        </w:rPr>
        <w:t xml:space="preserve"> </w:t>
      </w:r>
      <w:r>
        <w:t>Subjective</w:t>
      </w:r>
      <w:r>
        <w:rPr>
          <w:spacing w:val="-2"/>
        </w:rPr>
        <w:t xml:space="preserve"> </w:t>
      </w:r>
      <w:r>
        <w:t>section, the documented history metadata says Initial Ambulatory Care Pharmacist Visit.</w:t>
      </w:r>
    </w:p>
    <w:p w14:paraId="0B819B09" w14:textId="77777777" w:rsidR="00F9164C" w:rsidRDefault="00000000">
      <w:pPr>
        <w:pStyle w:val="BodyText"/>
        <w:spacing w:before="78" w:line="249" w:lineRule="auto"/>
        <w:ind w:left="835" w:right="871"/>
      </w:pPr>
      <w:r>
        <w:rPr>
          <w:rFonts w:ascii="Arial"/>
          <w:b/>
          <w:color w:val="17365D"/>
        </w:rPr>
        <w:t>What</w:t>
      </w:r>
      <w:r>
        <w:rPr>
          <w:rFonts w:ascii="Arial"/>
          <w:b/>
          <w:color w:val="17365D"/>
          <w:spacing w:val="-2"/>
        </w:rPr>
        <w:t xml:space="preserve"> </w:t>
      </w:r>
      <w:r>
        <w:rPr>
          <w:rFonts w:ascii="Arial"/>
          <w:b/>
          <w:color w:val="17365D"/>
        </w:rPr>
        <w:t>the</w:t>
      </w:r>
      <w:r>
        <w:rPr>
          <w:rFonts w:ascii="Arial"/>
          <w:b/>
          <w:color w:val="17365D"/>
          <w:spacing w:val="-3"/>
        </w:rPr>
        <w:t xml:space="preserve"> </w:t>
      </w:r>
      <w:r>
        <w:rPr>
          <w:rFonts w:ascii="Arial"/>
          <w:b/>
          <w:color w:val="17365D"/>
        </w:rPr>
        <w:t>grader</w:t>
      </w:r>
      <w:r>
        <w:rPr>
          <w:rFonts w:ascii="Arial"/>
          <w:b/>
          <w:color w:val="17365D"/>
          <w:spacing w:val="-2"/>
        </w:rPr>
        <w:t xml:space="preserve"> </w:t>
      </w:r>
      <w:r>
        <w:rPr>
          <w:rFonts w:ascii="Arial"/>
          <w:b/>
          <w:color w:val="17365D"/>
        </w:rPr>
        <w:t>expected:</w:t>
      </w:r>
      <w:r>
        <w:rPr>
          <w:rFonts w:ascii="Arial"/>
          <w:b/>
          <w:color w:val="17365D"/>
          <w:spacing w:val="-2"/>
        </w:rPr>
        <w:t xml:space="preserve"> </w:t>
      </w:r>
      <w:r>
        <w:t>The</w:t>
      </w:r>
      <w:r>
        <w:rPr>
          <w:spacing w:val="-2"/>
        </w:rPr>
        <w:t xml:space="preserve"> </w:t>
      </w:r>
      <w:r>
        <w:t>official</w:t>
      </w:r>
      <w:r>
        <w:rPr>
          <w:spacing w:val="-2"/>
        </w:rPr>
        <w:t xml:space="preserve"> </w:t>
      </w:r>
      <w:r>
        <w:t>answer</w:t>
      </w:r>
      <w:r>
        <w:rPr>
          <w:spacing w:val="-2"/>
        </w:rPr>
        <w:t xml:space="preserve"> </w:t>
      </w:r>
      <w:r>
        <w:t>key</w:t>
      </w:r>
      <w:r>
        <w:rPr>
          <w:spacing w:val="-3"/>
        </w:rPr>
        <w:t xml:space="preserve"> </w:t>
      </w:r>
      <w:r>
        <w:t>defines</w:t>
      </w:r>
      <w:r>
        <w:rPr>
          <w:spacing w:val="-2"/>
        </w:rPr>
        <w:t xml:space="preserve"> </w:t>
      </w:r>
      <w:r>
        <w:t>the</w:t>
      </w:r>
      <w:r>
        <w:rPr>
          <w:spacing w:val="-2"/>
        </w:rPr>
        <w:t xml:space="preserve"> </w:t>
      </w:r>
      <w:r>
        <w:t>encounter</w:t>
      </w:r>
      <w:r>
        <w:rPr>
          <w:spacing w:val="-2"/>
        </w:rPr>
        <w:t xml:space="preserve"> </w:t>
      </w:r>
      <w:r>
        <w:t>as</w:t>
      </w:r>
      <w:r>
        <w:rPr>
          <w:spacing w:val="-3"/>
        </w:rPr>
        <w:t xml:space="preserve"> </w:t>
      </w:r>
      <w:r>
        <w:t>the</w:t>
      </w:r>
      <w:r>
        <w:rPr>
          <w:spacing w:val="-2"/>
        </w:rPr>
        <w:t xml:space="preserve"> </w:t>
      </w:r>
      <w:r>
        <w:t>scheduled</w:t>
      </w:r>
      <w:r>
        <w:rPr>
          <w:spacing w:val="-2"/>
        </w:rPr>
        <w:t xml:space="preserve"> </w:t>
      </w:r>
      <w:r>
        <w:t>6</w:t>
      </w:r>
      <w:r>
        <w:rPr>
          <w:spacing w:val="-3"/>
        </w:rPr>
        <w:t xml:space="preserve"> </w:t>
      </w:r>
      <w:r>
        <w:t>month</w:t>
      </w:r>
      <w:r>
        <w:rPr>
          <w:spacing w:val="-2"/>
        </w:rPr>
        <w:t xml:space="preserve"> </w:t>
      </w:r>
      <w:r>
        <w:t>follow</w:t>
      </w:r>
      <w:r>
        <w:rPr>
          <w:spacing w:val="-2"/>
        </w:rPr>
        <w:t xml:space="preserve"> </w:t>
      </w:r>
      <w:r>
        <w:t>up</w:t>
      </w:r>
      <w:r>
        <w:rPr>
          <w:spacing w:val="-2"/>
        </w:rPr>
        <w:t xml:space="preserve"> </w:t>
      </w:r>
      <w:r>
        <w:t>and</w:t>
      </w:r>
      <w:r>
        <w:rPr>
          <w:spacing w:val="-3"/>
        </w:rPr>
        <w:t xml:space="preserve"> </w:t>
      </w:r>
      <w:r>
        <w:t>maintenance phase assessment.</w:t>
      </w:r>
    </w:p>
    <w:p w14:paraId="06256C4F" w14:textId="77777777" w:rsidR="00F9164C" w:rsidRDefault="00000000">
      <w:pPr>
        <w:pStyle w:val="BodyText"/>
        <w:spacing w:before="74" w:line="242" w:lineRule="auto"/>
        <w:ind w:left="835" w:right="871"/>
      </w:pPr>
      <w:r>
        <w:rPr>
          <w:rFonts w:ascii="Arial"/>
          <w:b/>
          <w:color w:val="17365D"/>
        </w:rPr>
        <w:t>Why</w:t>
      </w:r>
      <w:r>
        <w:rPr>
          <w:rFonts w:ascii="Arial"/>
          <w:b/>
          <w:color w:val="17365D"/>
          <w:spacing w:val="-2"/>
        </w:rPr>
        <w:t xml:space="preserve"> </w:t>
      </w:r>
      <w:r>
        <w:rPr>
          <w:rFonts w:ascii="Arial"/>
          <w:b/>
          <w:color w:val="17365D"/>
        </w:rPr>
        <w:t>this</w:t>
      </w:r>
      <w:r>
        <w:rPr>
          <w:rFonts w:ascii="Arial"/>
          <w:b/>
          <w:color w:val="17365D"/>
          <w:spacing w:val="-3"/>
        </w:rPr>
        <w:t xml:space="preserve"> </w:t>
      </w:r>
      <w:r>
        <w:rPr>
          <w:rFonts w:ascii="Arial"/>
          <w:b/>
          <w:color w:val="17365D"/>
        </w:rPr>
        <w:t>is</w:t>
      </w:r>
      <w:r>
        <w:rPr>
          <w:rFonts w:ascii="Arial"/>
          <w:b/>
          <w:color w:val="17365D"/>
          <w:spacing w:val="-2"/>
        </w:rPr>
        <w:t xml:space="preserve"> </w:t>
      </w:r>
      <w:r>
        <w:rPr>
          <w:rFonts w:ascii="Arial"/>
          <w:b/>
          <w:color w:val="17365D"/>
        </w:rPr>
        <w:t>a</w:t>
      </w:r>
      <w:r>
        <w:rPr>
          <w:rFonts w:ascii="Arial"/>
          <w:b/>
          <w:color w:val="17365D"/>
          <w:spacing w:val="-3"/>
        </w:rPr>
        <w:t xml:space="preserve"> </w:t>
      </w:r>
      <w:r>
        <w:rPr>
          <w:rFonts w:ascii="Arial"/>
          <w:b/>
          <w:color w:val="17365D"/>
        </w:rPr>
        <w:t>problem:</w:t>
      </w:r>
      <w:r>
        <w:rPr>
          <w:rFonts w:ascii="Arial"/>
          <w:b/>
          <w:color w:val="17365D"/>
          <w:spacing w:val="-1"/>
        </w:rPr>
        <w:t xml:space="preserve"> </w:t>
      </w:r>
      <w:r>
        <w:t>The</w:t>
      </w:r>
      <w:r>
        <w:rPr>
          <w:spacing w:val="-2"/>
        </w:rPr>
        <w:t xml:space="preserve"> </w:t>
      </w:r>
      <w:r>
        <w:t>visit</w:t>
      </w:r>
      <w:r>
        <w:rPr>
          <w:spacing w:val="-2"/>
        </w:rPr>
        <w:t xml:space="preserve"> </w:t>
      </w:r>
      <w:r>
        <w:t>stage</w:t>
      </w:r>
      <w:r>
        <w:rPr>
          <w:spacing w:val="-2"/>
        </w:rPr>
        <w:t xml:space="preserve"> </w:t>
      </w:r>
      <w:r>
        <w:t>determines</w:t>
      </w:r>
      <w:r>
        <w:rPr>
          <w:spacing w:val="-2"/>
        </w:rPr>
        <w:t xml:space="preserve"> </w:t>
      </w:r>
      <w:r>
        <w:t>how</w:t>
      </w:r>
      <w:r>
        <w:rPr>
          <w:spacing w:val="-2"/>
        </w:rPr>
        <w:t xml:space="preserve"> </w:t>
      </w:r>
      <w:r>
        <w:t>the</w:t>
      </w:r>
      <w:r>
        <w:rPr>
          <w:spacing w:val="-2"/>
        </w:rPr>
        <w:t xml:space="preserve"> </w:t>
      </w:r>
      <w:r>
        <w:t>student</w:t>
      </w:r>
      <w:r>
        <w:rPr>
          <w:spacing w:val="-2"/>
        </w:rPr>
        <w:t xml:space="preserve"> </w:t>
      </w:r>
      <w:r>
        <w:t>interprets</w:t>
      </w:r>
      <w:r>
        <w:rPr>
          <w:spacing w:val="-3"/>
        </w:rPr>
        <w:t xml:space="preserve"> </w:t>
      </w:r>
      <w:r>
        <w:t>treatment</w:t>
      </w:r>
      <w:r>
        <w:rPr>
          <w:spacing w:val="-3"/>
        </w:rPr>
        <w:t xml:space="preserve"> </w:t>
      </w:r>
      <w:r>
        <w:t>history,</w:t>
      </w:r>
      <w:r>
        <w:rPr>
          <w:spacing w:val="-2"/>
        </w:rPr>
        <w:t xml:space="preserve"> </w:t>
      </w:r>
      <w:r>
        <w:t>longitudinal</w:t>
      </w:r>
      <w:r>
        <w:rPr>
          <w:spacing w:val="-3"/>
        </w:rPr>
        <w:t xml:space="preserve"> </w:t>
      </w:r>
      <w:r>
        <w:t>response,</w:t>
      </w:r>
      <w:r>
        <w:rPr>
          <w:spacing w:val="-3"/>
        </w:rPr>
        <w:t xml:space="preserve"> </w:t>
      </w:r>
      <w:r>
        <w:t>medication titration, and expected follow up data. Two stage labels within the same encounter are internally contradictory.</w:t>
      </w:r>
    </w:p>
    <w:p w14:paraId="64B8C37A" w14:textId="77777777" w:rsidR="00F9164C" w:rsidRDefault="00F9164C">
      <w:pPr>
        <w:pStyle w:val="BodyText"/>
        <w:spacing w:line="242" w:lineRule="auto"/>
        <w:sectPr w:rsidR="00F9164C">
          <w:pgSz w:w="12240" w:h="15840"/>
          <w:pgMar w:top="1820" w:right="0" w:bottom="540" w:left="0" w:header="0" w:footer="313" w:gutter="0"/>
          <w:cols w:space="720"/>
        </w:sectPr>
      </w:pPr>
    </w:p>
    <w:p w14:paraId="1F3002AD" w14:textId="77777777" w:rsidR="00F9164C" w:rsidRDefault="00000000">
      <w:pPr>
        <w:pStyle w:val="BodyText"/>
        <w:spacing w:before="71" w:line="249" w:lineRule="auto"/>
        <w:ind w:left="835" w:right="871"/>
      </w:pPr>
      <w:r>
        <w:rPr>
          <w:rFonts w:ascii="Arial"/>
          <w:b/>
          <w:color w:val="17365D"/>
        </w:rPr>
        <w:lastRenderedPageBreak/>
        <w:t>Suggested</w:t>
      </w:r>
      <w:r>
        <w:rPr>
          <w:rFonts w:ascii="Arial"/>
          <w:b/>
          <w:color w:val="17365D"/>
          <w:spacing w:val="-3"/>
        </w:rPr>
        <w:t xml:space="preserve"> </w:t>
      </w:r>
      <w:r>
        <w:rPr>
          <w:rFonts w:ascii="Arial"/>
          <w:b/>
          <w:color w:val="17365D"/>
        </w:rPr>
        <w:t>fix:</w:t>
      </w:r>
      <w:r>
        <w:rPr>
          <w:rFonts w:ascii="Arial"/>
          <w:b/>
          <w:color w:val="17365D"/>
          <w:spacing w:val="-2"/>
        </w:rPr>
        <w:t xml:space="preserve"> </w:t>
      </w:r>
      <w:r>
        <w:t>Change</w:t>
      </w:r>
      <w:r>
        <w:rPr>
          <w:spacing w:val="-3"/>
        </w:rPr>
        <w:t xml:space="preserve"> </w:t>
      </w:r>
      <w:r>
        <w:t>the</w:t>
      </w:r>
      <w:r>
        <w:rPr>
          <w:spacing w:val="-2"/>
        </w:rPr>
        <w:t xml:space="preserve"> </w:t>
      </w:r>
      <w:r>
        <w:t>Subjective</w:t>
      </w:r>
      <w:r>
        <w:rPr>
          <w:spacing w:val="-3"/>
        </w:rPr>
        <w:t xml:space="preserve"> </w:t>
      </w:r>
      <w:r>
        <w:t>metadata</w:t>
      </w:r>
      <w:r>
        <w:rPr>
          <w:spacing w:val="-2"/>
        </w:rPr>
        <w:t xml:space="preserve"> </w:t>
      </w:r>
      <w:r>
        <w:t>to</w:t>
      </w:r>
      <w:r>
        <w:rPr>
          <w:spacing w:val="-3"/>
        </w:rPr>
        <w:t xml:space="preserve"> </w:t>
      </w:r>
      <w:r>
        <w:t>6</w:t>
      </w:r>
      <w:r>
        <w:rPr>
          <w:spacing w:val="-2"/>
        </w:rPr>
        <w:t xml:space="preserve"> </w:t>
      </w:r>
      <w:r>
        <w:t>Month</w:t>
      </w:r>
      <w:r>
        <w:rPr>
          <w:spacing w:val="-3"/>
        </w:rPr>
        <w:t xml:space="preserve"> </w:t>
      </w:r>
      <w:r>
        <w:t>Follow</w:t>
      </w:r>
      <w:r>
        <w:rPr>
          <w:spacing w:val="-2"/>
        </w:rPr>
        <w:t xml:space="preserve"> </w:t>
      </w:r>
      <w:r>
        <w:t>Up</w:t>
      </w:r>
      <w:r>
        <w:rPr>
          <w:spacing w:val="-3"/>
        </w:rPr>
        <w:t xml:space="preserve"> </w:t>
      </w:r>
      <w:r>
        <w:t>or</w:t>
      </w:r>
      <w:r>
        <w:rPr>
          <w:spacing w:val="-2"/>
        </w:rPr>
        <w:t xml:space="preserve"> </w:t>
      </w:r>
      <w:r>
        <w:t>clearly</w:t>
      </w:r>
      <w:r>
        <w:rPr>
          <w:spacing w:val="-3"/>
        </w:rPr>
        <w:t xml:space="preserve"> </w:t>
      </w:r>
      <w:r>
        <w:t>label</w:t>
      </w:r>
      <w:r>
        <w:rPr>
          <w:spacing w:val="-2"/>
        </w:rPr>
        <w:t xml:space="preserve"> </w:t>
      </w:r>
      <w:r>
        <w:t>it</w:t>
      </w:r>
      <w:r>
        <w:rPr>
          <w:spacing w:val="-3"/>
        </w:rPr>
        <w:t xml:space="preserve"> </w:t>
      </w:r>
      <w:r>
        <w:t>as</w:t>
      </w:r>
      <w:r>
        <w:rPr>
          <w:spacing w:val="-2"/>
        </w:rPr>
        <w:t xml:space="preserve"> </w:t>
      </w:r>
      <w:r>
        <w:t>historical</w:t>
      </w:r>
      <w:r>
        <w:rPr>
          <w:spacing w:val="-2"/>
        </w:rPr>
        <w:t xml:space="preserve"> </w:t>
      </w:r>
      <w:r>
        <w:t>information</w:t>
      </w:r>
      <w:r>
        <w:rPr>
          <w:spacing w:val="-2"/>
        </w:rPr>
        <w:t xml:space="preserve"> </w:t>
      </w:r>
      <w:r>
        <w:t>from</w:t>
      </w:r>
      <w:r>
        <w:rPr>
          <w:spacing w:val="-2"/>
        </w:rPr>
        <w:t xml:space="preserve"> </w:t>
      </w:r>
      <w:r>
        <w:t>an</w:t>
      </w:r>
      <w:r>
        <w:rPr>
          <w:spacing w:val="-2"/>
        </w:rPr>
        <w:t xml:space="preserve"> </w:t>
      </w:r>
      <w:r>
        <w:t>earlier</w:t>
      </w:r>
      <w:r>
        <w:rPr>
          <w:spacing w:val="-2"/>
        </w:rPr>
        <w:t xml:space="preserve"> </w:t>
      </w:r>
      <w:r>
        <w:t>visit if that is the intended design.</w:t>
      </w:r>
    </w:p>
    <w:p w14:paraId="0FE37B25" w14:textId="77777777" w:rsidR="00F9164C" w:rsidRDefault="00000000">
      <w:pPr>
        <w:spacing w:before="73"/>
        <w:ind w:left="835"/>
        <w:rPr>
          <w:rFonts w:ascii="Arial"/>
          <w:i/>
          <w:sz w:val="15"/>
        </w:rPr>
      </w:pPr>
      <w:r>
        <w:rPr>
          <w:rFonts w:ascii="Arial"/>
          <w:i/>
          <w:noProof/>
          <w:sz w:val="15"/>
        </w:rPr>
        <w:drawing>
          <wp:anchor distT="0" distB="0" distL="0" distR="0" simplePos="0" relativeHeight="487607808" behindDoc="1" locked="0" layoutInCell="1" allowOverlap="1" wp14:anchorId="1017EE08" wp14:editId="01135DF6">
            <wp:simplePos x="0" y="0"/>
            <wp:positionH relativeFrom="page">
              <wp:posOffset>1028700</wp:posOffset>
            </wp:positionH>
            <wp:positionV relativeFrom="paragraph">
              <wp:posOffset>183563</wp:posOffset>
            </wp:positionV>
            <wp:extent cx="5686062" cy="981075"/>
            <wp:effectExtent l="0" t="0" r="0" b="0"/>
            <wp:wrapTopAndBottom/>
            <wp:docPr id="110" name="Image 1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0" name="Image 110"/>
                    <pic:cNvPicPr/>
                  </pic:nvPicPr>
                  <pic:blipFill>
                    <a:blip r:embed="rId89" cstate="print"/>
                    <a:stretch>
                      <a:fillRect/>
                    </a:stretch>
                  </pic:blipFill>
                  <pic:spPr>
                    <a:xfrm>
                      <a:off x="0" y="0"/>
                      <a:ext cx="5686062" cy="981075"/>
                    </a:xfrm>
                    <a:prstGeom prst="rect">
                      <a:avLst/>
                    </a:prstGeom>
                  </pic:spPr>
                </pic:pic>
              </a:graphicData>
            </a:graphic>
          </wp:anchor>
        </w:drawing>
      </w:r>
      <w:r>
        <w:rPr>
          <w:rFonts w:ascii="Arial"/>
          <w:i/>
          <w:color w:val="666666"/>
          <w:sz w:val="15"/>
        </w:rPr>
        <w:t>Evidence:</w:t>
      </w:r>
      <w:r>
        <w:rPr>
          <w:rFonts w:ascii="Arial"/>
          <w:i/>
          <w:color w:val="666666"/>
          <w:spacing w:val="-6"/>
          <w:sz w:val="15"/>
        </w:rPr>
        <w:t xml:space="preserve"> </w:t>
      </w:r>
      <w:r>
        <w:rPr>
          <w:rFonts w:ascii="Arial"/>
          <w:i/>
          <w:color w:val="666666"/>
          <w:sz w:val="15"/>
        </w:rPr>
        <w:t>Thursday</w:t>
      </w:r>
      <w:r>
        <w:rPr>
          <w:rFonts w:ascii="Arial"/>
          <w:i/>
          <w:color w:val="666666"/>
          <w:spacing w:val="-3"/>
          <w:sz w:val="15"/>
        </w:rPr>
        <w:t xml:space="preserve"> </w:t>
      </w:r>
      <w:r>
        <w:rPr>
          <w:rFonts w:ascii="Arial"/>
          <w:i/>
          <w:color w:val="666666"/>
          <w:sz w:val="15"/>
        </w:rPr>
        <w:t>encounter</w:t>
      </w:r>
      <w:r>
        <w:rPr>
          <w:rFonts w:ascii="Arial"/>
          <w:i/>
          <w:color w:val="666666"/>
          <w:spacing w:val="-3"/>
          <w:sz w:val="15"/>
        </w:rPr>
        <w:t xml:space="preserve"> </w:t>
      </w:r>
      <w:r>
        <w:rPr>
          <w:rFonts w:ascii="Arial"/>
          <w:i/>
          <w:color w:val="666666"/>
          <w:spacing w:val="-2"/>
          <w:sz w:val="15"/>
        </w:rPr>
        <w:t>header.</w:t>
      </w:r>
    </w:p>
    <w:p w14:paraId="24F7FB2E" w14:textId="77777777" w:rsidR="00F9164C" w:rsidRDefault="00000000">
      <w:pPr>
        <w:spacing w:before="84"/>
        <w:ind w:left="10" w:right="11"/>
        <w:jc w:val="center"/>
        <w:rPr>
          <w:rFonts w:ascii="Arial"/>
          <w:i/>
          <w:sz w:val="15"/>
        </w:rPr>
      </w:pPr>
      <w:r>
        <w:rPr>
          <w:rFonts w:ascii="Arial"/>
          <w:i/>
          <w:color w:val="666666"/>
          <w:sz w:val="15"/>
        </w:rPr>
        <w:t>The</w:t>
      </w:r>
      <w:r>
        <w:rPr>
          <w:rFonts w:ascii="Arial"/>
          <w:i/>
          <w:color w:val="666666"/>
          <w:spacing w:val="-4"/>
          <w:sz w:val="15"/>
        </w:rPr>
        <w:t xml:space="preserve"> </w:t>
      </w:r>
      <w:r>
        <w:rPr>
          <w:rFonts w:ascii="Arial"/>
          <w:i/>
          <w:color w:val="666666"/>
          <w:sz w:val="15"/>
        </w:rPr>
        <w:t>live</w:t>
      </w:r>
      <w:r>
        <w:rPr>
          <w:rFonts w:ascii="Arial"/>
          <w:i/>
          <w:color w:val="666666"/>
          <w:spacing w:val="-2"/>
          <w:sz w:val="15"/>
        </w:rPr>
        <w:t xml:space="preserve"> </w:t>
      </w:r>
      <w:r>
        <w:rPr>
          <w:rFonts w:ascii="Arial"/>
          <w:i/>
          <w:color w:val="666666"/>
          <w:sz w:val="15"/>
        </w:rPr>
        <w:t>header</w:t>
      </w:r>
      <w:r>
        <w:rPr>
          <w:rFonts w:ascii="Arial"/>
          <w:i/>
          <w:color w:val="666666"/>
          <w:spacing w:val="-3"/>
          <w:sz w:val="15"/>
        </w:rPr>
        <w:t xml:space="preserve"> </w:t>
      </w:r>
      <w:r>
        <w:rPr>
          <w:rFonts w:ascii="Arial"/>
          <w:i/>
          <w:color w:val="666666"/>
          <w:sz w:val="15"/>
        </w:rPr>
        <w:t>identifies</w:t>
      </w:r>
      <w:r>
        <w:rPr>
          <w:rFonts w:ascii="Arial"/>
          <w:i/>
          <w:color w:val="666666"/>
          <w:spacing w:val="-3"/>
          <w:sz w:val="15"/>
        </w:rPr>
        <w:t xml:space="preserve"> </w:t>
      </w:r>
      <w:r>
        <w:rPr>
          <w:rFonts w:ascii="Arial"/>
          <w:i/>
          <w:color w:val="666666"/>
          <w:sz w:val="15"/>
        </w:rPr>
        <w:t>Thursday</w:t>
      </w:r>
      <w:r>
        <w:rPr>
          <w:rFonts w:ascii="Arial"/>
          <w:i/>
          <w:color w:val="666666"/>
          <w:spacing w:val="-2"/>
          <w:sz w:val="15"/>
        </w:rPr>
        <w:t xml:space="preserve"> </w:t>
      </w:r>
      <w:r>
        <w:rPr>
          <w:rFonts w:ascii="Arial"/>
          <w:i/>
          <w:color w:val="666666"/>
          <w:sz w:val="15"/>
        </w:rPr>
        <w:t>as</w:t>
      </w:r>
      <w:r>
        <w:rPr>
          <w:rFonts w:ascii="Arial"/>
          <w:i/>
          <w:color w:val="666666"/>
          <w:spacing w:val="-3"/>
          <w:sz w:val="15"/>
        </w:rPr>
        <w:t xml:space="preserve"> </w:t>
      </w:r>
      <w:r>
        <w:rPr>
          <w:rFonts w:ascii="Arial"/>
          <w:i/>
          <w:color w:val="666666"/>
          <w:sz w:val="15"/>
        </w:rPr>
        <w:t>a</w:t>
      </w:r>
      <w:r>
        <w:rPr>
          <w:rFonts w:ascii="Arial"/>
          <w:i/>
          <w:color w:val="666666"/>
          <w:spacing w:val="-2"/>
          <w:sz w:val="15"/>
        </w:rPr>
        <w:t xml:space="preserve"> </w:t>
      </w:r>
      <w:r>
        <w:rPr>
          <w:rFonts w:ascii="Arial"/>
          <w:i/>
          <w:color w:val="666666"/>
          <w:sz w:val="15"/>
        </w:rPr>
        <w:t>6</w:t>
      </w:r>
      <w:r>
        <w:rPr>
          <w:rFonts w:ascii="Arial"/>
          <w:i/>
          <w:color w:val="666666"/>
          <w:spacing w:val="-2"/>
          <w:sz w:val="15"/>
        </w:rPr>
        <w:t xml:space="preserve"> </w:t>
      </w:r>
      <w:r>
        <w:rPr>
          <w:rFonts w:ascii="Arial"/>
          <w:i/>
          <w:color w:val="666666"/>
          <w:sz w:val="15"/>
        </w:rPr>
        <w:t>Month</w:t>
      </w:r>
      <w:r>
        <w:rPr>
          <w:rFonts w:ascii="Arial"/>
          <w:i/>
          <w:color w:val="666666"/>
          <w:spacing w:val="-2"/>
          <w:sz w:val="15"/>
        </w:rPr>
        <w:t xml:space="preserve"> </w:t>
      </w:r>
      <w:r>
        <w:rPr>
          <w:rFonts w:ascii="Arial"/>
          <w:i/>
          <w:color w:val="666666"/>
          <w:sz w:val="15"/>
        </w:rPr>
        <w:t>Follow</w:t>
      </w:r>
      <w:r>
        <w:rPr>
          <w:rFonts w:ascii="Arial"/>
          <w:i/>
          <w:color w:val="666666"/>
          <w:spacing w:val="-1"/>
          <w:sz w:val="15"/>
        </w:rPr>
        <w:t xml:space="preserve"> </w:t>
      </w:r>
      <w:r>
        <w:rPr>
          <w:rFonts w:ascii="Arial"/>
          <w:i/>
          <w:color w:val="666666"/>
          <w:spacing w:val="-5"/>
          <w:sz w:val="15"/>
        </w:rPr>
        <w:t>Up.</w:t>
      </w:r>
    </w:p>
    <w:p w14:paraId="586BEB27" w14:textId="77777777" w:rsidR="00F9164C" w:rsidRDefault="00000000">
      <w:pPr>
        <w:spacing w:before="138"/>
        <w:ind w:left="835"/>
        <w:rPr>
          <w:rFonts w:ascii="Arial"/>
          <w:i/>
          <w:sz w:val="15"/>
        </w:rPr>
      </w:pPr>
      <w:r>
        <w:rPr>
          <w:rFonts w:ascii="Arial"/>
          <w:i/>
          <w:noProof/>
          <w:sz w:val="15"/>
        </w:rPr>
        <w:drawing>
          <wp:anchor distT="0" distB="0" distL="0" distR="0" simplePos="0" relativeHeight="487608320" behindDoc="1" locked="0" layoutInCell="1" allowOverlap="1" wp14:anchorId="5F084A8E" wp14:editId="5C211F86">
            <wp:simplePos x="0" y="0"/>
            <wp:positionH relativeFrom="page">
              <wp:posOffset>1028700</wp:posOffset>
            </wp:positionH>
            <wp:positionV relativeFrom="paragraph">
              <wp:posOffset>227275</wp:posOffset>
            </wp:positionV>
            <wp:extent cx="5693375" cy="1862232"/>
            <wp:effectExtent l="0" t="0" r="0" b="0"/>
            <wp:wrapTopAndBottom/>
            <wp:docPr id="111" name="Image 1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1" name="Image 111"/>
                    <pic:cNvPicPr/>
                  </pic:nvPicPr>
                  <pic:blipFill>
                    <a:blip r:embed="rId90" cstate="print"/>
                    <a:stretch>
                      <a:fillRect/>
                    </a:stretch>
                  </pic:blipFill>
                  <pic:spPr>
                    <a:xfrm>
                      <a:off x="0" y="0"/>
                      <a:ext cx="5693375" cy="1862232"/>
                    </a:xfrm>
                    <a:prstGeom prst="rect">
                      <a:avLst/>
                    </a:prstGeom>
                  </pic:spPr>
                </pic:pic>
              </a:graphicData>
            </a:graphic>
          </wp:anchor>
        </w:drawing>
      </w:r>
      <w:r>
        <w:rPr>
          <w:rFonts w:ascii="Arial"/>
          <w:i/>
          <w:color w:val="666666"/>
          <w:sz w:val="15"/>
        </w:rPr>
        <w:t>Evidence:</w:t>
      </w:r>
      <w:r>
        <w:rPr>
          <w:rFonts w:ascii="Arial"/>
          <w:i/>
          <w:color w:val="666666"/>
          <w:spacing w:val="-6"/>
          <w:sz w:val="15"/>
        </w:rPr>
        <w:t xml:space="preserve"> </w:t>
      </w:r>
      <w:r>
        <w:rPr>
          <w:rFonts w:ascii="Arial"/>
          <w:i/>
          <w:color w:val="666666"/>
          <w:sz w:val="15"/>
        </w:rPr>
        <w:t>Thursday</w:t>
      </w:r>
      <w:r>
        <w:rPr>
          <w:rFonts w:ascii="Arial"/>
          <w:i/>
          <w:color w:val="666666"/>
          <w:spacing w:val="-4"/>
          <w:sz w:val="15"/>
        </w:rPr>
        <w:t xml:space="preserve"> </w:t>
      </w:r>
      <w:r>
        <w:rPr>
          <w:rFonts w:ascii="Arial"/>
          <w:i/>
          <w:color w:val="666666"/>
          <w:sz w:val="15"/>
        </w:rPr>
        <w:t>Subjective</w:t>
      </w:r>
      <w:r>
        <w:rPr>
          <w:rFonts w:ascii="Arial"/>
          <w:i/>
          <w:color w:val="666666"/>
          <w:spacing w:val="-3"/>
          <w:sz w:val="15"/>
        </w:rPr>
        <w:t xml:space="preserve"> </w:t>
      </w:r>
      <w:r>
        <w:rPr>
          <w:rFonts w:ascii="Arial"/>
          <w:i/>
          <w:color w:val="666666"/>
          <w:spacing w:val="-2"/>
          <w:sz w:val="15"/>
        </w:rPr>
        <w:t>metadata.</w:t>
      </w:r>
    </w:p>
    <w:p w14:paraId="3F291009" w14:textId="77777777" w:rsidR="00F9164C" w:rsidRDefault="00000000">
      <w:pPr>
        <w:spacing w:before="88"/>
        <w:ind w:left="10" w:right="11"/>
        <w:jc w:val="center"/>
        <w:rPr>
          <w:rFonts w:ascii="Arial"/>
          <w:i/>
          <w:sz w:val="15"/>
        </w:rPr>
      </w:pPr>
      <w:r>
        <w:rPr>
          <w:rFonts w:ascii="Arial"/>
          <w:i/>
          <w:color w:val="666666"/>
          <w:sz w:val="15"/>
        </w:rPr>
        <w:t>The</w:t>
      </w:r>
      <w:r>
        <w:rPr>
          <w:rFonts w:ascii="Arial"/>
          <w:i/>
          <w:color w:val="666666"/>
          <w:spacing w:val="-5"/>
          <w:sz w:val="15"/>
        </w:rPr>
        <w:t xml:space="preserve"> </w:t>
      </w:r>
      <w:r>
        <w:rPr>
          <w:rFonts w:ascii="Arial"/>
          <w:i/>
          <w:color w:val="666666"/>
          <w:sz w:val="15"/>
        </w:rPr>
        <w:t>same</w:t>
      </w:r>
      <w:r>
        <w:rPr>
          <w:rFonts w:ascii="Arial"/>
          <w:i/>
          <w:color w:val="666666"/>
          <w:spacing w:val="-3"/>
          <w:sz w:val="15"/>
        </w:rPr>
        <w:t xml:space="preserve"> </w:t>
      </w:r>
      <w:r>
        <w:rPr>
          <w:rFonts w:ascii="Arial"/>
          <w:i/>
          <w:color w:val="666666"/>
          <w:sz w:val="15"/>
        </w:rPr>
        <w:t>encounter</w:t>
      </w:r>
      <w:r>
        <w:rPr>
          <w:rFonts w:ascii="Arial"/>
          <w:i/>
          <w:color w:val="666666"/>
          <w:spacing w:val="-3"/>
          <w:sz w:val="15"/>
        </w:rPr>
        <w:t xml:space="preserve"> </w:t>
      </w:r>
      <w:r>
        <w:rPr>
          <w:rFonts w:ascii="Arial"/>
          <w:i/>
          <w:color w:val="666666"/>
          <w:sz w:val="15"/>
        </w:rPr>
        <w:t>labels</w:t>
      </w:r>
      <w:r>
        <w:rPr>
          <w:rFonts w:ascii="Arial"/>
          <w:i/>
          <w:color w:val="666666"/>
          <w:spacing w:val="-4"/>
          <w:sz w:val="15"/>
        </w:rPr>
        <w:t xml:space="preserve"> </w:t>
      </w:r>
      <w:r>
        <w:rPr>
          <w:rFonts w:ascii="Arial"/>
          <w:i/>
          <w:color w:val="666666"/>
          <w:sz w:val="15"/>
        </w:rPr>
        <w:t>the</w:t>
      </w:r>
      <w:r>
        <w:rPr>
          <w:rFonts w:ascii="Arial"/>
          <w:i/>
          <w:color w:val="666666"/>
          <w:spacing w:val="-2"/>
          <w:sz w:val="15"/>
        </w:rPr>
        <w:t xml:space="preserve"> </w:t>
      </w:r>
      <w:r>
        <w:rPr>
          <w:rFonts w:ascii="Arial"/>
          <w:i/>
          <w:color w:val="666666"/>
          <w:sz w:val="15"/>
        </w:rPr>
        <w:t>documented</w:t>
      </w:r>
      <w:r>
        <w:rPr>
          <w:rFonts w:ascii="Arial"/>
          <w:i/>
          <w:color w:val="666666"/>
          <w:spacing w:val="-3"/>
          <w:sz w:val="15"/>
        </w:rPr>
        <w:t xml:space="preserve"> </w:t>
      </w:r>
      <w:r>
        <w:rPr>
          <w:rFonts w:ascii="Arial"/>
          <w:i/>
          <w:color w:val="666666"/>
          <w:sz w:val="15"/>
        </w:rPr>
        <w:t>history</w:t>
      </w:r>
      <w:r>
        <w:rPr>
          <w:rFonts w:ascii="Arial"/>
          <w:i/>
          <w:color w:val="666666"/>
          <w:spacing w:val="-3"/>
          <w:sz w:val="15"/>
        </w:rPr>
        <w:t xml:space="preserve"> </w:t>
      </w:r>
      <w:r>
        <w:rPr>
          <w:rFonts w:ascii="Arial"/>
          <w:i/>
          <w:color w:val="666666"/>
          <w:sz w:val="15"/>
        </w:rPr>
        <w:t>as</w:t>
      </w:r>
      <w:r>
        <w:rPr>
          <w:rFonts w:ascii="Arial"/>
          <w:i/>
          <w:color w:val="666666"/>
          <w:spacing w:val="-4"/>
          <w:sz w:val="15"/>
        </w:rPr>
        <w:t xml:space="preserve"> </w:t>
      </w:r>
      <w:r>
        <w:rPr>
          <w:rFonts w:ascii="Arial"/>
          <w:i/>
          <w:color w:val="666666"/>
          <w:sz w:val="15"/>
        </w:rPr>
        <w:t>an</w:t>
      </w:r>
      <w:r>
        <w:rPr>
          <w:rFonts w:ascii="Arial"/>
          <w:i/>
          <w:color w:val="666666"/>
          <w:spacing w:val="-2"/>
          <w:sz w:val="15"/>
        </w:rPr>
        <w:t xml:space="preserve"> </w:t>
      </w:r>
      <w:r>
        <w:rPr>
          <w:rFonts w:ascii="Arial"/>
          <w:i/>
          <w:color w:val="666666"/>
          <w:sz w:val="15"/>
        </w:rPr>
        <w:t>Initial</w:t>
      </w:r>
      <w:r>
        <w:rPr>
          <w:rFonts w:ascii="Arial"/>
          <w:i/>
          <w:color w:val="666666"/>
          <w:spacing w:val="-3"/>
          <w:sz w:val="15"/>
        </w:rPr>
        <w:t xml:space="preserve"> </w:t>
      </w:r>
      <w:r>
        <w:rPr>
          <w:rFonts w:ascii="Arial"/>
          <w:i/>
          <w:color w:val="666666"/>
          <w:sz w:val="15"/>
        </w:rPr>
        <w:t>Ambulatory</w:t>
      </w:r>
      <w:r>
        <w:rPr>
          <w:rFonts w:ascii="Arial"/>
          <w:i/>
          <w:color w:val="666666"/>
          <w:spacing w:val="-3"/>
          <w:sz w:val="15"/>
        </w:rPr>
        <w:t xml:space="preserve"> </w:t>
      </w:r>
      <w:r>
        <w:rPr>
          <w:rFonts w:ascii="Arial"/>
          <w:i/>
          <w:color w:val="666666"/>
          <w:sz w:val="15"/>
        </w:rPr>
        <w:t>Care</w:t>
      </w:r>
      <w:r>
        <w:rPr>
          <w:rFonts w:ascii="Arial"/>
          <w:i/>
          <w:color w:val="666666"/>
          <w:spacing w:val="-3"/>
          <w:sz w:val="15"/>
        </w:rPr>
        <w:t xml:space="preserve"> </w:t>
      </w:r>
      <w:r>
        <w:rPr>
          <w:rFonts w:ascii="Arial"/>
          <w:i/>
          <w:color w:val="666666"/>
          <w:sz w:val="15"/>
        </w:rPr>
        <w:t>Pharmacist</w:t>
      </w:r>
      <w:r>
        <w:rPr>
          <w:rFonts w:ascii="Arial"/>
          <w:i/>
          <w:color w:val="666666"/>
          <w:spacing w:val="-5"/>
          <w:sz w:val="15"/>
        </w:rPr>
        <w:t xml:space="preserve"> </w:t>
      </w:r>
      <w:r>
        <w:rPr>
          <w:rFonts w:ascii="Arial"/>
          <w:i/>
          <w:color w:val="666666"/>
          <w:spacing w:val="-2"/>
          <w:sz w:val="15"/>
        </w:rPr>
        <w:t>Visit.</w:t>
      </w:r>
    </w:p>
    <w:p w14:paraId="2558ED15" w14:textId="77777777" w:rsidR="00F9164C" w:rsidRDefault="00F9164C">
      <w:pPr>
        <w:pStyle w:val="BodyText"/>
        <w:spacing w:before="14"/>
        <w:rPr>
          <w:rFonts w:ascii="Arial"/>
          <w:i/>
          <w:sz w:val="15"/>
        </w:rPr>
      </w:pPr>
    </w:p>
    <w:p w14:paraId="5F8C00DD" w14:textId="77777777" w:rsidR="00F9164C" w:rsidRDefault="00000000">
      <w:pPr>
        <w:pStyle w:val="Heading8"/>
        <w:spacing w:before="1"/>
      </w:pPr>
      <w:r>
        <w:rPr>
          <w:color w:val="17365D"/>
        </w:rPr>
        <w:t>Issue</w:t>
      </w:r>
      <w:r>
        <w:rPr>
          <w:color w:val="17365D"/>
          <w:spacing w:val="-5"/>
        </w:rPr>
        <w:t xml:space="preserve"> </w:t>
      </w:r>
      <w:r>
        <w:rPr>
          <w:color w:val="17365D"/>
        </w:rPr>
        <w:t>8.</w:t>
      </w:r>
      <w:r>
        <w:rPr>
          <w:color w:val="17365D"/>
          <w:spacing w:val="1"/>
        </w:rPr>
        <w:t xml:space="preserve"> </w:t>
      </w:r>
      <w:r>
        <w:rPr>
          <w:color w:val="17365D"/>
        </w:rPr>
        <w:t>Six</w:t>
      </w:r>
      <w:r>
        <w:rPr>
          <w:color w:val="17365D"/>
          <w:spacing w:val="-3"/>
        </w:rPr>
        <w:t xml:space="preserve"> </w:t>
      </w:r>
      <w:proofErr w:type="gramStart"/>
      <w:r>
        <w:rPr>
          <w:color w:val="17365D"/>
        </w:rPr>
        <w:t>month</w:t>
      </w:r>
      <w:proofErr w:type="gramEnd"/>
      <w:r>
        <w:rPr>
          <w:color w:val="17365D"/>
          <w:spacing w:val="-4"/>
        </w:rPr>
        <w:t xml:space="preserve"> </w:t>
      </w:r>
      <w:r>
        <w:rPr>
          <w:color w:val="17365D"/>
        </w:rPr>
        <w:t>follow</w:t>
      </w:r>
      <w:r>
        <w:rPr>
          <w:color w:val="17365D"/>
          <w:spacing w:val="-3"/>
        </w:rPr>
        <w:t xml:space="preserve"> </w:t>
      </w:r>
      <w:r>
        <w:rPr>
          <w:color w:val="17365D"/>
        </w:rPr>
        <w:t>up</w:t>
      </w:r>
      <w:r>
        <w:rPr>
          <w:color w:val="17365D"/>
          <w:spacing w:val="-4"/>
        </w:rPr>
        <w:t xml:space="preserve"> </w:t>
      </w:r>
      <w:r>
        <w:rPr>
          <w:color w:val="17365D"/>
        </w:rPr>
        <w:t>vitals</w:t>
      </w:r>
      <w:r>
        <w:rPr>
          <w:color w:val="17365D"/>
          <w:spacing w:val="-3"/>
        </w:rPr>
        <w:t xml:space="preserve"> </w:t>
      </w:r>
      <w:r>
        <w:rPr>
          <w:color w:val="17365D"/>
        </w:rPr>
        <w:t>and</w:t>
      </w:r>
      <w:r>
        <w:rPr>
          <w:color w:val="17365D"/>
          <w:spacing w:val="-4"/>
        </w:rPr>
        <w:t xml:space="preserve"> </w:t>
      </w:r>
      <w:r>
        <w:rPr>
          <w:color w:val="17365D"/>
        </w:rPr>
        <w:t>laboratory</w:t>
      </w:r>
      <w:r>
        <w:rPr>
          <w:color w:val="17365D"/>
          <w:spacing w:val="-2"/>
        </w:rPr>
        <w:t xml:space="preserve"> </w:t>
      </w:r>
      <w:r>
        <w:rPr>
          <w:color w:val="17365D"/>
        </w:rPr>
        <w:t>results</w:t>
      </w:r>
      <w:r>
        <w:rPr>
          <w:color w:val="17365D"/>
          <w:spacing w:val="-3"/>
        </w:rPr>
        <w:t xml:space="preserve"> </w:t>
      </w:r>
      <w:r>
        <w:rPr>
          <w:color w:val="17365D"/>
        </w:rPr>
        <w:t>continue</w:t>
      </w:r>
      <w:r>
        <w:rPr>
          <w:color w:val="17365D"/>
          <w:spacing w:val="-3"/>
        </w:rPr>
        <w:t xml:space="preserve"> </w:t>
      </w:r>
      <w:r>
        <w:rPr>
          <w:color w:val="17365D"/>
        </w:rPr>
        <w:t>to</w:t>
      </w:r>
      <w:r>
        <w:rPr>
          <w:color w:val="17365D"/>
          <w:spacing w:val="1"/>
        </w:rPr>
        <w:t xml:space="preserve"> </w:t>
      </w:r>
      <w:r>
        <w:rPr>
          <w:color w:val="17365D"/>
        </w:rPr>
        <w:t>reuse</w:t>
      </w:r>
      <w:r>
        <w:rPr>
          <w:color w:val="17365D"/>
          <w:spacing w:val="-3"/>
        </w:rPr>
        <w:t xml:space="preserve"> </w:t>
      </w:r>
      <w:r>
        <w:rPr>
          <w:color w:val="17365D"/>
        </w:rPr>
        <w:t>baseline</w:t>
      </w:r>
      <w:r>
        <w:rPr>
          <w:color w:val="17365D"/>
          <w:spacing w:val="-2"/>
        </w:rPr>
        <w:t xml:space="preserve"> timestamps</w:t>
      </w:r>
    </w:p>
    <w:p w14:paraId="190A0E02" w14:textId="77777777" w:rsidR="00F9164C" w:rsidRDefault="00000000">
      <w:pPr>
        <w:pStyle w:val="BodyText"/>
        <w:spacing w:before="111" w:line="247" w:lineRule="auto"/>
        <w:ind w:left="835" w:right="871"/>
      </w:pPr>
      <w:r>
        <w:rPr>
          <w:rFonts w:ascii="Arial"/>
          <w:b/>
          <w:color w:val="17365D"/>
        </w:rPr>
        <w:t>What</w:t>
      </w:r>
      <w:r>
        <w:rPr>
          <w:rFonts w:ascii="Arial"/>
          <w:b/>
          <w:color w:val="17365D"/>
          <w:spacing w:val="-2"/>
        </w:rPr>
        <w:t xml:space="preserve"> </w:t>
      </w:r>
      <w:r>
        <w:rPr>
          <w:rFonts w:ascii="Arial"/>
          <w:b/>
          <w:color w:val="17365D"/>
        </w:rPr>
        <w:t>the</w:t>
      </w:r>
      <w:r>
        <w:rPr>
          <w:rFonts w:ascii="Arial"/>
          <w:b/>
          <w:color w:val="17365D"/>
          <w:spacing w:val="-3"/>
        </w:rPr>
        <w:t xml:space="preserve"> </w:t>
      </w:r>
      <w:r>
        <w:rPr>
          <w:rFonts w:ascii="Arial"/>
          <w:b/>
          <w:color w:val="17365D"/>
        </w:rPr>
        <w:t>student</w:t>
      </w:r>
      <w:r>
        <w:rPr>
          <w:rFonts w:ascii="Arial"/>
          <w:b/>
          <w:color w:val="17365D"/>
          <w:spacing w:val="-2"/>
        </w:rPr>
        <w:t xml:space="preserve"> </w:t>
      </w:r>
      <w:r>
        <w:rPr>
          <w:rFonts w:ascii="Arial"/>
          <w:b/>
          <w:color w:val="17365D"/>
        </w:rPr>
        <w:t>saw or</w:t>
      </w:r>
      <w:r>
        <w:rPr>
          <w:rFonts w:ascii="Arial"/>
          <w:b/>
          <w:color w:val="17365D"/>
          <w:spacing w:val="-2"/>
        </w:rPr>
        <w:t xml:space="preserve"> </w:t>
      </w:r>
      <w:r>
        <w:rPr>
          <w:rFonts w:ascii="Arial"/>
          <w:b/>
          <w:color w:val="17365D"/>
        </w:rPr>
        <w:t>heard:</w:t>
      </w:r>
      <w:r>
        <w:rPr>
          <w:rFonts w:ascii="Arial"/>
          <w:b/>
          <w:color w:val="17365D"/>
          <w:spacing w:val="-1"/>
        </w:rPr>
        <w:t xml:space="preserve"> </w:t>
      </w:r>
      <w:r>
        <w:t>The</w:t>
      </w:r>
      <w:r>
        <w:rPr>
          <w:spacing w:val="-2"/>
        </w:rPr>
        <w:t xml:space="preserve"> </w:t>
      </w:r>
      <w:r>
        <w:t>Thursday</w:t>
      </w:r>
      <w:r>
        <w:rPr>
          <w:spacing w:val="-2"/>
        </w:rPr>
        <w:t xml:space="preserve"> </w:t>
      </w:r>
      <w:r>
        <w:t>encounter</w:t>
      </w:r>
      <w:r>
        <w:rPr>
          <w:spacing w:val="-2"/>
        </w:rPr>
        <w:t xml:space="preserve"> </w:t>
      </w:r>
      <w:r>
        <w:t>is</w:t>
      </w:r>
      <w:r>
        <w:rPr>
          <w:spacing w:val="-2"/>
        </w:rPr>
        <w:t xml:space="preserve"> </w:t>
      </w:r>
      <w:r>
        <w:t>labeled</w:t>
      </w:r>
      <w:r>
        <w:rPr>
          <w:spacing w:val="-2"/>
        </w:rPr>
        <w:t xml:space="preserve"> </w:t>
      </w:r>
      <w:r>
        <w:t>a</w:t>
      </w:r>
      <w:r>
        <w:rPr>
          <w:spacing w:val="-3"/>
        </w:rPr>
        <w:t xml:space="preserve"> </w:t>
      </w:r>
      <w:r>
        <w:t>6</w:t>
      </w:r>
      <w:r>
        <w:rPr>
          <w:spacing w:val="-2"/>
        </w:rPr>
        <w:t xml:space="preserve"> </w:t>
      </w:r>
      <w:r>
        <w:t>month</w:t>
      </w:r>
      <w:r>
        <w:rPr>
          <w:spacing w:val="-2"/>
        </w:rPr>
        <w:t xml:space="preserve"> </w:t>
      </w:r>
      <w:r>
        <w:t>follow</w:t>
      </w:r>
      <w:r>
        <w:rPr>
          <w:spacing w:val="-2"/>
        </w:rPr>
        <w:t xml:space="preserve"> </w:t>
      </w:r>
      <w:r>
        <w:t>up</w:t>
      </w:r>
      <w:r>
        <w:rPr>
          <w:spacing w:val="-2"/>
        </w:rPr>
        <w:t xml:space="preserve"> </w:t>
      </w:r>
      <w:r>
        <w:t>but</w:t>
      </w:r>
      <w:r>
        <w:rPr>
          <w:spacing w:val="-2"/>
        </w:rPr>
        <w:t xml:space="preserve"> </w:t>
      </w:r>
      <w:r>
        <w:t>the</w:t>
      </w:r>
      <w:r>
        <w:rPr>
          <w:spacing w:val="-2"/>
        </w:rPr>
        <w:t xml:space="preserve"> </w:t>
      </w:r>
      <w:r>
        <w:t>vital</w:t>
      </w:r>
      <w:r>
        <w:rPr>
          <w:spacing w:val="-2"/>
        </w:rPr>
        <w:t xml:space="preserve"> </w:t>
      </w:r>
      <w:r>
        <w:t>signs</w:t>
      </w:r>
      <w:r>
        <w:rPr>
          <w:spacing w:val="-2"/>
        </w:rPr>
        <w:t xml:space="preserve"> </w:t>
      </w:r>
      <w:r>
        <w:t>again</w:t>
      </w:r>
      <w:r>
        <w:rPr>
          <w:spacing w:val="-2"/>
        </w:rPr>
        <w:t xml:space="preserve"> </w:t>
      </w:r>
      <w:r>
        <w:t>use</w:t>
      </w:r>
      <w:r>
        <w:rPr>
          <w:spacing w:val="-3"/>
        </w:rPr>
        <w:t xml:space="preserve"> </w:t>
      </w:r>
      <w:r>
        <w:t>06/23/2026</w:t>
      </w:r>
      <w:r>
        <w:rPr>
          <w:spacing w:val="-2"/>
        </w:rPr>
        <w:t xml:space="preserve"> </w:t>
      </w:r>
      <w:r>
        <w:t xml:space="preserve">at 09:14 and the laboratory results again use 06/09/2026 at 07:50, the same timestamps used on earlier encounters despite different </w:t>
      </w:r>
      <w:r>
        <w:rPr>
          <w:spacing w:val="-2"/>
        </w:rPr>
        <w:t>values.</w:t>
      </w:r>
    </w:p>
    <w:p w14:paraId="31C80F89" w14:textId="77777777" w:rsidR="00F9164C" w:rsidRDefault="00000000">
      <w:pPr>
        <w:pStyle w:val="BodyText"/>
        <w:spacing w:before="76" w:line="242" w:lineRule="auto"/>
        <w:ind w:left="835" w:right="871"/>
      </w:pPr>
      <w:r>
        <w:rPr>
          <w:rFonts w:ascii="Arial"/>
          <w:b/>
          <w:color w:val="17365D"/>
        </w:rPr>
        <w:t>What</w:t>
      </w:r>
      <w:r>
        <w:rPr>
          <w:rFonts w:ascii="Arial"/>
          <w:b/>
          <w:color w:val="17365D"/>
          <w:spacing w:val="-2"/>
        </w:rPr>
        <w:t xml:space="preserve"> </w:t>
      </w:r>
      <w:r>
        <w:rPr>
          <w:rFonts w:ascii="Arial"/>
          <w:b/>
          <w:color w:val="17365D"/>
        </w:rPr>
        <w:t>the</w:t>
      </w:r>
      <w:r>
        <w:rPr>
          <w:rFonts w:ascii="Arial"/>
          <w:b/>
          <w:color w:val="17365D"/>
          <w:spacing w:val="-3"/>
        </w:rPr>
        <w:t xml:space="preserve"> </w:t>
      </w:r>
      <w:r>
        <w:rPr>
          <w:rFonts w:ascii="Arial"/>
          <w:b/>
          <w:color w:val="17365D"/>
        </w:rPr>
        <w:t>grader</w:t>
      </w:r>
      <w:r>
        <w:rPr>
          <w:rFonts w:ascii="Arial"/>
          <w:b/>
          <w:color w:val="17365D"/>
          <w:spacing w:val="-2"/>
        </w:rPr>
        <w:t xml:space="preserve"> </w:t>
      </w:r>
      <w:r>
        <w:rPr>
          <w:rFonts w:ascii="Arial"/>
          <w:b/>
          <w:color w:val="17365D"/>
        </w:rPr>
        <w:t>expected:</w:t>
      </w:r>
      <w:r>
        <w:rPr>
          <w:rFonts w:ascii="Arial"/>
          <w:b/>
          <w:color w:val="17365D"/>
          <w:spacing w:val="-2"/>
        </w:rPr>
        <w:t xml:space="preserve"> </w:t>
      </w:r>
      <w:r>
        <w:t>The</w:t>
      </w:r>
      <w:r>
        <w:rPr>
          <w:spacing w:val="-2"/>
        </w:rPr>
        <w:t xml:space="preserve"> </w:t>
      </w:r>
      <w:r>
        <w:t>official</w:t>
      </w:r>
      <w:r>
        <w:rPr>
          <w:spacing w:val="-2"/>
        </w:rPr>
        <w:t xml:space="preserve"> </w:t>
      </w:r>
      <w:r>
        <w:t>answer</w:t>
      </w:r>
      <w:r>
        <w:rPr>
          <w:spacing w:val="-2"/>
        </w:rPr>
        <w:t xml:space="preserve"> </w:t>
      </w:r>
      <w:r>
        <w:t>key</w:t>
      </w:r>
      <w:r>
        <w:rPr>
          <w:spacing w:val="-3"/>
        </w:rPr>
        <w:t xml:space="preserve"> </w:t>
      </w:r>
      <w:r>
        <w:t>presents</w:t>
      </w:r>
      <w:r>
        <w:rPr>
          <w:spacing w:val="-2"/>
        </w:rPr>
        <w:t xml:space="preserve"> </w:t>
      </w:r>
      <w:r>
        <w:t>Thursday</w:t>
      </w:r>
      <w:r>
        <w:rPr>
          <w:spacing w:val="-2"/>
        </w:rPr>
        <w:t xml:space="preserve"> </w:t>
      </w:r>
      <w:r>
        <w:t>as</w:t>
      </w:r>
      <w:r>
        <w:rPr>
          <w:spacing w:val="-2"/>
        </w:rPr>
        <w:t xml:space="preserve"> </w:t>
      </w:r>
      <w:r>
        <w:t>a</w:t>
      </w:r>
      <w:r>
        <w:rPr>
          <w:spacing w:val="-3"/>
        </w:rPr>
        <w:t xml:space="preserve"> </w:t>
      </w:r>
      <w:r>
        <w:t>later</w:t>
      </w:r>
      <w:r>
        <w:rPr>
          <w:spacing w:val="-2"/>
        </w:rPr>
        <w:t xml:space="preserve"> </w:t>
      </w:r>
      <w:r>
        <w:t>maintenance</w:t>
      </w:r>
      <w:r>
        <w:rPr>
          <w:spacing w:val="-2"/>
        </w:rPr>
        <w:t xml:space="preserve"> </w:t>
      </w:r>
      <w:r>
        <w:t>visit</w:t>
      </w:r>
      <w:r>
        <w:rPr>
          <w:spacing w:val="-3"/>
        </w:rPr>
        <w:t xml:space="preserve"> </w:t>
      </w:r>
      <w:r>
        <w:t>with</w:t>
      </w:r>
      <w:r>
        <w:rPr>
          <w:spacing w:val="-2"/>
        </w:rPr>
        <w:t xml:space="preserve"> </w:t>
      </w:r>
      <w:r>
        <w:t>new</w:t>
      </w:r>
      <w:r>
        <w:rPr>
          <w:spacing w:val="-2"/>
        </w:rPr>
        <w:t xml:space="preserve"> </w:t>
      </w:r>
      <w:r>
        <w:t>laboratory</w:t>
      </w:r>
      <w:r>
        <w:rPr>
          <w:spacing w:val="-2"/>
        </w:rPr>
        <w:t xml:space="preserve"> </w:t>
      </w:r>
      <w:r>
        <w:t>and</w:t>
      </w:r>
      <w:r>
        <w:rPr>
          <w:spacing w:val="-2"/>
        </w:rPr>
        <w:t xml:space="preserve"> </w:t>
      </w:r>
      <w:r>
        <w:t>clinical trend data.</w:t>
      </w:r>
    </w:p>
    <w:p w14:paraId="6308C612" w14:textId="77777777" w:rsidR="00F9164C" w:rsidRDefault="00000000">
      <w:pPr>
        <w:pStyle w:val="BodyText"/>
        <w:spacing w:before="82" w:line="249" w:lineRule="auto"/>
        <w:ind w:left="835" w:right="934"/>
      </w:pPr>
      <w:r>
        <w:rPr>
          <w:rFonts w:ascii="Arial"/>
          <w:b/>
          <w:color w:val="17365D"/>
        </w:rPr>
        <w:t>Why</w:t>
      </w:r>
      <w:r>
        <w:rPr>
          <w:rFonts w:ascii="Arial"/>
          <w:b/>
          <w:color w:val="17365D"/>
          <w:spacing w:val="-2"/>
        </w:rPr>
        <w:t xml:space="preserve"> </w:t>
      </w:r>
      <w:r>
        <w:rPr>
          <w:rFonts w:ascii="Arial"/>
          <w:b/>
          <w:color w:val="17365D"/>
        </w:rPr>
        <w:t>this</w:t>
      </w:r>
      <w:r>
        <w:rPr>
          <w:rFonts w:ascii="Arial"/>
          <w:b/>
          <w:color w:val="17365D"/>
          <w:spacing w:val="-3"/>
        </w:rPr>
        <w:t xml:space="preserve"> </w:t>
      </w:r>
      <w:r>
        <w:rPr>
          <w:rFonts w:ascii="Arial"/>
          <w:b/>
          <w:color w:val="17365D"/>
        </w:rPr>
        <w:t>is</w:t>
      </w:r>
      <w:r>
        <w:rPr>
          <w:rFonts w:ascii="Arial"/>
          <w:b/>
          <w:color w:val="17365D"/>
          <w:spacing w:val="-2"/>
        </w:rPr>
        <w:t xml:space="preserve"> </w:t>
      </w:r>
      <w:r>
        <w:rPr>
          <w:rFonts w:ascii="Arial"/>
          <w:b/>
          <w:color w:val="17365D"/>
        </w:rPr>
        <w:t>a</w:t>
      </w:r>
      <w:r>
        <w:rPr>
          <w:rFonts w:ascii="Arial"/>
          <w:b/>
          <w:color w:val="17365D"/>
          <w:spacing w:val="-3"/>
        </w:rPr>
        <w:t xml:space="preserve"> </w:t>
      </w:r>
      <w:r>
        <w:rPr>
          <w:rFonts w:ascii="Arial"/>
          <w:b/>
          <w:color w:val="17365D"/>
        </w:rPr>
        <w:t>problem:</w:t>
      </w:r>
      <w:r>
        <w:rPr>
          <w:rFonts w:ascii="Arial"/>
          <w:b/>
          <w:color w:val="17365D"/>
          <w:spacing w:val="-1"/>
        </w:rPr>
        <w:t xml:space="preserve"> </w:t>
      </w:r>
      <w:r>
        <w:t>One</w:t>
      </w:r>
      <w:r>
        <w:rPr>
          <w:spacing w:val="-3"/>
        </w:rPr>
        <w:t xml:space="preserve"> </w:t>
      </w:r>
      <w:r>
        <w:t>recorded</w:t>
      </w:r>
      <w:r>
        <w:rPr>
          <w:spacing w:val="-3"/>
        </w:rPr>
        <w:t xml:space="preserve"> </w:t>
      </w:r>
      <w:r>
        <w:t>time</w:t>
      </w:r>
      <w:r>
        <w:rPr>
          <w:spacing w:val="-3"/>
        </w:rPr>
        <w:t xml:space="preserve"> </w:t>
      </w:r>
      <w:r>
        <w:t>and</w:t>
      </w:r>
      <w:r>
        <w:rPr>
          <w:spacing w:val="-3"/>
        </w:rPr>
        <w:t xml:space="preserve"> </w:t>
      </w:r>
      <w:r>
        <w:t>one</w:t>
      </w:r>
      <w:r>
        <w:rPr>
          <w:spacing w:val="-3"/>
        </w:rPr>
        <w:t xml:space="preserve"> </w:t>
      </w:r>
      <w:r>
        <w:t>laboratory</w:t>
      </w:r>
      <w:r>
        <w:rPr>
          <w:spacing w:val="-3"/>
        </w:rPr>
        <w:t xml:space="preserve"> </w:t>
      </w:r>
      <w:r>
        <w:t>specimen</w:t>
      </w:r>
      <w:r>
        <w:rPr>
          <w:spacing w:val="-3"/>
        </w:rPr>
        <w:t xml:space="preserve"> </w:t>
      </w:r>
      <w:r>
        <w:t>cannot</w:t>
      </w:r>
      <w:r>
        <w:rPr>
          <w:spacing w:val="-3"/>
        </w:rPr>
        <w:t xml:space="preserve"> </w:t>
      </w:r>
      <w:r>
        <w:t>produce</w:t>
      </w:r>
      <w:r>
        <w:rPr>
          <w:spacing w:val="-3"/>
        </w:rPr>
        <w:t xml:space="preserve"> </w:t>
      </w:r>
      <w:r>
        <w:t>multiple</w:t>
      </w:r>
      <w:r>
        <w:rPr>
          <w:spacing w:val="-3"/>
        </w:rPr>
        <w:t xml:space="preserve"> </w:t>
      </w:r>
      <w:r>
        <w:t>different</w:t>
      </w:r>
      <w:r>
        <w:rPr>
          <w:spacing w:val="-3"/>
        </w:rPr>
        <w:t xml:space="preserve"> </w:t>
      </w:r>
      <w:r>
        <w:t>result</w:t>
      </w:r>
      <w:r>
        <w:rPr>
          <w:spacing w:val="-3"/>
        </w:rPr>
        <w:t xml:space="preserve"> </w:t>
      </w:r>
      <w:r>
        <w:t>sets</w:t>
      </w:r>
      <w:r>
        <w:rPr>
          <w:spacing w:val="-3"/>
        </w:rPr>
        <w:t xml:space="preserve"> </w:t>
      </w:r>
      <w:r>
        <w:t>across months. The unchanged timestamps break the longitudinal record and make trend interpretation unreliable.</w:t>
      </w:r>
    </w:p>
    <w:p w14:paraId="62A38F6E" w14:textId="77777777" w:rsidR="00F9164C" w:rsidRDefault="00000000">
      <w:pPr>
        <w:pStyle w:val="BodyText"/>
        <w:spacing w:before="75" w:line="242" w:lineRule="auto"/>
        <w:ind w:left="835" w:right="871"/>
      </w:pPr>
      <w:r>
        <w:rPr>
          <w:rFonts w:ascii="Arial"/>
          <w:b/>
          <w:color w:val="17365D"/>
        </w:rPr>
        <w:t>Suggested</w:t>
      </w:r>
      <w:r>
        <w:rPr>
          <w:rFonts w:ascii="Arial"/>
          <w:b/>
          <w:color w:val="17365D"/>
          <w:spacing w:val="-3"/>
        </w:rPr>
        <w:t xml:space="preserve"> </w:t>
      </w:r>
      <w:r>
        <w:rPr>
          <w:rFonts w:ascii="Arial"/>
          <w:b/>
          <w:color w:val="17365D"/>
        </w:rPr>
        <w:t>fix:</w:t>
      </w:r>
      <w:r>
        <w:rPr>
          <w:rFonts w:ascii="Arial"/>
          <w:b/>
          <w:color w:val="17365D"/>
          <w:spacing w:val="-2"/>
        </w:rPr>
        <w:t xml:space="preserve"> </w:t>
      </w:r>
      <w:r>
        <w:t>Assign</w:t>
      </w:r>
      <w:r>
        <w:rPr>
          <w:spacing w:val="-3"/>
        </w:rPr>
        <w:t xml:space="preserve"> </w:t>
      </w:r>
      <w:r>
        <w:t>encounter</w:t>
      </w:r>
      <w:r>
        <w:rPr>
          <w:spacing w:val="-3"/>
        </w:rPr>
        <w:t xml:space="preserve"> </w:t>
      </w:r>
      <w:r>
        <w:t>specific</w:t>
      </w:r>
      <w:r>
        <w:rPr>
          <w:spacing w:val="-3"/>
        </w:rPr>
        <w:t xml:space="preserve"> </w:t>
      </w:r>
      <w:r>
        <w:t>dates</w:t>
      </w:r>
      <w:r>
        <w:rPr>
          <w:spacing w:val="-3"/>
        </w:rPr>
        <w:t xml:space="preserve"> </w:t>
      </w:r>
      <w:r>
        <w:t>and</w:t>
      </w:r>
      <w:r>
        <w:rPr>
          <w:spacing w:val="-3"/>
        </w:rPr>
        <w:t xml:space="preserve"> </w:t>
      </w:r>
      <w:r>
        <w:t>laboratory</w:t>
      </w:r>
      <w:r>
        <w:rPr>
          <w:spacing w:val="-3"/>
        </w:rPr>
        <w:t xml:space="preserve"> </w:t>
      </w:r>
      <w:r>
        <w:t>collection</w:t>
      </w:r>
      <w:r>
        <w:rPr>
          <w:spacing w:val="-3"/>
        </w:rPr>
        <w:t xml:space="preserve"> </w:t>
      </w:r>
      <w:r>
        <w:t>times</w:t>
      </w:r>
      <w:r>
        <w:rPr>
          <w:spacing w:val="-2"/>
        </w:rPr>
        <w:t xml:space="preserve"> </w:t>
      </w:r>
      <w:r>
        <w:t>for</w:t>
      </w:r>
      <w:r>
        <w:rPr>
          <w:spacing w:val="-3"/>
        </w:rPr>
        <w:t xml:space="preserve"> </w:t>
      </w:r>
      <w:r>
        <w:t>the</w:t>
      </w:r>
      <w:r>
        <w:rPr>
          <w:spacing w:val="-3"/>
        </w:rPr>
        <w:t xml:space="preserve"> </w:t>
      </w:r>
      <w:r>
        <w:t>6-month</w:t>
      </w:r>
      <w:r>
        <w:rPr>
          <w:spacing w:val="-3"/>
        </w:rPr>
        <w:t xml:space="preserve"> </w:t>
      </w:r>
      <w:r>
        <w:t>visit.</w:t>
      </w:r>
      <w:r>
        <w:rPr>
          <w:spacing w:val="-2"/>
        </w:rPr>
        <w:t xml:space="preserve"> </w:t>
      </w:r>
      <w:r>
        <w:t>All</w:t>
      </w:r>
      <w:r>
        <w:rPr>
          <w:spacing w:val="-2"/>
        </w:rPr>
        <w:t xml:space="preserve"> </w:t>
      </w:r>
      <w:r>
        <w:t>trend</w:t>
      </w:r>
      <w:r>
        <w:rPr>
          <w:spacing w:val="-2"/>
        </w:rPr>
        <w:t xml:space="preserve"> </w:t>
      </w:r>
      <w:r>
        <w:t>logic</w:t>
      </w:r>
      <w:r>
        <w:rPr>
          <w:spacing w:val="-2"/>
        </w:rPr>
        <w:t xml:space="preserve"> </w:t>
      </w:r>
      <w:r>
        <w:t>should</w:t>
      </w:r>
      <w:r>
        <w:rPr>
          <w:spacing w:val="-2"/>
        </w:rPr>
        <w:t xml:space="preserve"> </w:t>
      </w:r>
      <w:r>
        <w:t>use</w:t>
      </w:r>
      <w:r>
        <w:rPr>
          <w:spacing w:val="-2"/>
        </w:rPr>
        <w:t xml:space="preserve"> </w:t>
      </w:r>
      <w:r>
        <w:t xml:space="preserve">those actual </w:t>
      </w:r>
      <w:proofErr w:type="gramStart"/>
      <w:r>
        <w:t>dated results</w:t>
      </w:r>
      <w:proofErr w:type="gramEnd"/>
      <w:r>
        <w:t>.</w:t>
      </w:r>
    </w:p>
    <w:p w14:paraId="37C26892" w14:textId="77777777" w:rsidR="00F9164C" w:rsidRDefault="00000000">
      <w:pPr>
        <w:spacing w:before="80"/>
        <w:ind w:left="835"/>
        <w:rPr>
          <w:rFonts w:ascii="Arial"/>
          <w:i/>
          <w:sz w:val="15"/>
        </w:rPr>
      </w:pPr>
      <w:r>
        <w:rPr>
          <w:rFonts w:ascii="Arial"/>
          <w:i/>
          <w:color w:val="666666"/>
          <w:sz w:val="15"/>
        </w:rPr>
        <w:t>Evidence:</w:t>
      </w:r>
      <w:r>
        <w:rPr>
          <w:rFonts w:ascii="Arial"/>
          <w:i/>
          <w:color w:val="666666"/>
          <w:spacing w:val="-7"/>
          <w:sz w:val="15"/>
        </w:rPr>
        <w:t xml:space="preserve"> </w:t>
      </w:r>
      <w:r>
        <w:rPr>
          <w:rFonts w:ascii="Arial"/>
          <w:i/>
          <w:color w:val="666666"/>
          <w:sz w:val="15"/>
        </w:rPr>
        <w:t>longitudinal</w:t>
      </w:r>
      <w:r>
        <w:rPr>
          <w:rFonts w:ascii="Arial"/>
          <w:i/>
          <w:color w:val="666666"/>
          <w:spacing w:val="-3"/>
          <w:sz w:val="15"/>
        </w:rPr>
        <w:t xml:space="preserve"> </w:t>
      </w:r>
      <w:r>
        <w:rPr>
          <w:rFonts w:ascii="Arial"/>
          <w:i/>
          <w:color w:val="666666"/>
          <w:sz w:val="15"/>
        </w:rPr>
        <w:t>vital</w:t>
      </w:r>
      <w:r>
        <w:rPr>
          <w:rFonts w:ascii="Arial"/>
          <w:i/>
          <w:color w:val="666666"/>
          <w:spacing w:val="-3"/>
          <w:sz w:val="15"/>
        </w:rPr>
        <w:t xml:space="preserve"> </w:t>
      </w:r>
      <w:r>
        <w:rPr>
          <w:rFonts w:ascii="Arial"/>
          <w:i/>
          <w:color w:val="666666"/>
          <w:sz w:val="15"/>
        </w:rPr>
        <w:t>sign</w:t>
      </w:r>
      <w:r>
        <w:rPr>
          <w:rFonts w:ascii="Arial"/>
          <w:i/>
          <w:color w:val="666666"/>
          <w:spacing w:val="-3"/>
          <w:sz w:val="15"/>
        </w:rPr>
        <w:t xml:space="preserve"> </w:t>
      </w:r>
      <w:r>
        <w:rPr>
          <w:rFonts w:ascii="Arial"/>
          <w:i/>
          <w:color w:val="666666"/>
          <w:spacing w:val="-2"/>
          <w:sz w:val="15"/>
        </w:rPr>
        <w:t>timestamps.</w:t>
      </w:r>
    </w:p>
    <w:p w14:paraId="38327B50" w14:textId="77777777" w:rsidR="00F9164C" w:rsidRDefault="00F9164C">
      <w:pPr>
        <w:rPr>
          <w:rFonts w:ascii="Arial"/>
          <w:i/>
          <w:sz w:val="15"/>
        </w:rPr>
        <w:sectPr w:rsidR="00F9164C">
          <w:pgSz w:w="12240" w:h="15840"/>
          <w:pgMar w:top="720" w:right="0" w:bottom="540" w:left="0" w:header="0" w:footer="313" w:gutter="0"/>
          <w:cols w:space="720"/>
        </w:sectPr>
      </w:pPr>
    </w:p>
    <w:p w14:paraId="03B1707A" w14:textId="77777777" w:rsidR="00F9164C" w:rsidRDefault="00000000">
      <w:pPr>
        <w:pStyle w:val="BodyText"/>
        <w:spacing w:before="4"/>
        <w:rPr>
          <w:rFonts w:ascii="Arial"/>
          <w:i/>
          <w:sz w:val="17"/>
        </w:rPr>
      </w:pPr>
      <w:r>
        <w:rPr>
          <w:rFonts w:ascii="Arial"/>
          <w:i/>
          <w:noProof/>
          <w:sz w:val="17"/>
        </w:rPr>
        <w:lastRenderedPageBreak/>
        <w:drawing>
          <wp:anchor distT="0" distB="0" distL="0" distR="0" simplePos="0" relativeHeight="15749632" behindDoc="0" locked="0" layoutInCell="1" allowOverlap="1" wp14:anchorId="7DC3393C" wp14:editId="45779FAB">
            <wp:simplePos x="0" y="0"/>
            <wp:positionH relativeFrom="page">
              <wp:posOffset>937260</wp:posOffset>
            </wp:positionH>
            <wp:positionV relativeFrom="page">
              <wp:posOffset>502919</wp:posOffset>
            </wp:positionV>
            <wp:extent cx="5897752" cy="9555478"/>
            <wp:effectExtent l="0" t="0" r="0" b="0"/>
            <wp:wrapNone/>
            <wp:docPr id="112" name="Image 1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2" name="Image 112"/>
                    <pic:cNvPicPr/>
                  </pic:nvPicPr>
                  <pic:blipFill>
                    <a:blip r:embed="rId91" cstate="print"/>
                    <a:stretch>
                      <a:fillRect/>
                    </a:stretch>
                  </pic:blipFill>
                  <pic:spPr>
                    <a:xfrm>
                      <a:off x="0" y="0"/>
                      <a:ext cx="5897752" cy="9555478"/>
                    </a:xfrm>
                    <a:prstGeom prst="rect">
                      <a:avLst/>
                    </a:prstGeom>
                  </pic:spPr>
                </pic:pic>
              </a:graphicData>
            </a:graphic>
          </wp:anchor>
        </w:drawing>
      </w:r>
    </w:p>
    <w:p w14:paraId="4934A594" w14:textId="77777777" w:rsidR="00F9164C" w:rsidRDefault="00F9164C">
      <w:pPr>
        <w:pStyle w:val="BodyText"/>
        <w:rPr>
          <w:rFonts w:ascii="Arial"/>
          <w:i/>
          <w:sz w:val="17"/>
        </w:rPr>
        <w:sectPr w:rsidR="00F9164C">
          <w:pgSz w:w="12240" w:h="15840"/>
          <w:pgMar w:top="800" w:right="0" w:bottom="540" w:left="0" w:header="0" w:footer="313" w:gutter="0"/>
          <w:cols w:space="720"/>
        </w:sectPr>
      </w:pPr>
    </w:p>
    <w:p w14:paraId="03C0ED85" w14:textId="77777777" w:rsidR="00F9164C" w:rsidRDefault="00000000">
      <w:pPr>
        <w:spacing w:before="75"/>
        <w:ind w:left="11" w:right="5"/>
        <w:jc w:val="center"/>
        <w:rPr>
          <w:rFonts w:ascii="Arial"/>
          <w:i/>
          <w:sz w:val="15"/>
        </w:rPr>
      </w:pPr>
      <w:r>
        <w:rPr>
          <w:rFonts w:ascii="Arial"/>
          <w:i/>
          <w:color w:val="666666"/>
          <w:sz w:val="15"/>
        </w:rPr>
        <w:lastRenderedPageBreak/>
        <w:t>All</w:t>
      </w:r>
      <w:r>
        <w:rPr>
          <w:rFonts w:ascii="Arial"/>
          <w:i/>
          <w:color w:val="666666"/>
          <w:spacing w:val="-3"/>
          <w:sz w:val="15"/>
        </w:rPr>
        <w:t xml:space="preserve"> </w:t>
      </w:r>
      <w:r>
        <w:rPr>
          <w:rFonts w:ascii="Arial"/>
          <w:i/>
          <w:color w:val="666666"/>
          <w:sz w:val="15"/>
        </w:rPr>
        <w:t>three</w:t>
      </w:r>
      <w:r>
        <w:rPr>
          <w:rFonts w:ascii="Arial"/>
          <w:i/>
          <w:color w:val="666666"/>
          <w:spacing w:val="-3"/>
          <w:sz w:val="15"/>
        </w:rPr>
        <w:t xml:space="preserve"> </w:t>
      </w:r>
      <w:r>
        <w:rPr>
          <w:rFonts w:ascii="Arial"/>
          <w:i/>
          <w:color w:val="666666"/>
          <w:sz w:val="15"/>
        </w:rPr>
        <w:t>visits</w:t>
      </w:r>
      <w:r>
        <w:rPr>
          <w:rFonts w:ascii="Arial"/>
          <w:i/>
          <w:color w:val="666666"/>
          <w:spacing w:val="-4"/>
          <w:sz w:val="15"/>
        </w:rPr>
        <w:t xml:space="preserve"> </w:t>
      </w:r>
      <w:r>
        <w:rPr>
          <w:rFonts w:ascii="Arial"/>
          <w:i/>
          <w:color w:val="666666"/>
          <w:sz w:val="15"/>
        </w:rPr>
        <w:t>use</w:t>
      </w:r>
      <w:r>
        <w:rPr>
          <w:rFonts w:ascii="Arial"/>
          <w:i/>
          <w:color w:val="666666"/>
          <w:spacing w:val="-3"/>
          <w:sz w:val="15"/>
        </w:rPr>
        <w:t xml:space="preserve"> </w:t>
      </w:r>
      <w:r>
        <w:rPr>
          <w:rFonts w:ascii="Arial"/>
          <w:i/>
          <w:color w:val="666666"/>
          <w:sz w:val="15"/>
        </w:rPr>
        <w:t>the</w:t>
      </w:r>
      <w:r>
        <w:rPr>
          <w:rFonts w:ascii="Arial"/>
          <w:i/>
          <w:color w:val="666666"/>
          <w:spacing w:val="-3"/>
          <w:sz w:val="15"/>
        </w:rPr>
        <w:t xml:space="preserve"> </w:t>
      </w:r>
      <w:r>
        <w:rPr>
          <w:rFonts w:ascii="Arial"/>
          <w:i/>
          <w:color w:val="666666"/>
          <w:sz w:val="15"/>
        </w:rPr>
        <w:t>same</w:t>
      </w:r>
      <w:r>
        <w:rPr>
          <w:rFonts w:ascii="Arial"/>
          <w:i/>
          <w:color w:val="666666"/>
          <w:spacing w:val="-2"/>
          <w:sz w:val="15"/>
        </w:rPr>
        <w:t xml:space="preserve"> </w:t>
      </w:r>
      <w:r>
        <w:rPr>
          <w:rFonts w:ascii="Arial"/>
          <w:i/>
          <w:color w:val="666666"/>
          <w:sz w:val="15"/>
        </w:rPr>
        <w:t>vital</w:t>
      </w:r>
      <w:r>
        <w:rPr>
          <w:rFonts w:ascii="Arial"/>
          <w:i/>
          <w:color w:val="666666"/>
          <w:spacing w:val="-3"/>
          <w:sz w:val="15"/>
        </w:rPr>
        <w:t xml:space="preserve"> </w:t>
      </w:r>
      <w:r>
        <w:rPr>
          <w:rFonts w:ascii="Arial"/>
          <w:i/>
          <w:color w:val="666666"/>
          <w:sz w:val="15"/>
        </w:rPr>
        <w:t>sign</w:t>
      </w:r>
      <w:r>
        <w:rPr>
          <w:rFonts w:ascii="Arial"/>
          <w:i/>
          <w:color w:val="666666"/>
          <w:spacing w:val="-3"/>
          <w:sz w:val="15"/>
        </w:rPr>
        <w:t xml:space="preserve"> </w:t>
      </w:r>
      <w:r>
        <w:rPr>
          <w:rFonts w:ascii="Arial"/>
          <w:i/>
          <w:color w:val="666666"/>
          <w:sz w:val="15"/>
        </w:rPr>
        <w:t>timestamp</w:t>
      </w:r>
      <w:r>
        <w:rPr>
          <w:rFonts w:ascii="Arial"/>
          <w:i/>
          <w:color w:val="666666"/>
          <w:spacing w:val="-3"/>
          <w:sz w:val="15"/>
        </w:rPr>
        <w:t xml:space="preserve"> </w:t>
      </w:r>
      <w:r>
        <w:rPr>
          <w:rFonts w:ascii="Arial"/>
          <w:i/>
          <w:color w:val="666666"/>
          <w:sz w:val="15"/>
        </w:rPr>
        <w:t>despite</w:t>
      </w:r>
      <w:r>
        <w:rPr>
          <w:rFonts w:ascii="Arial"/>
          <w:i/>
          <w:color w:val="666666"/>
          <w:spacing w:val="-3"/>
          <w:sz w:val="15"/>
        </w:rPr>
        <w:t xml:space="preserve"> </w:t>
      </w:r>
      <w:r>
        <w:rPr>
          <w:rFonts w:ascii="Arial"/>
          <w:i/>
          <w:color w:val="666666"/>
          <w:sz w:val="15"/>
        </w:rPr>
        <w:t>different</w:t>
      </w:r>
      <w:r>
        <w:rPr>
          <w:rFonts w:ascii="Arial"/>
          <w:i/>
          <w:color w:val="666666"/>
          <w:spacing w:val="-5"/>
          <w:sz w:val="15"/>
        </w:rPr>
        <w:t xml:space="preserve"> </w:t>
      </w:r>
      <w:r>
        <w:rPr>
          <w:rFonts w:ascii="Arial"/>
          <w:i/>
          <w:color w:val="666666"/>
          <w:spacing w:val="-2"/>
          <w:sz w:val="15"/>
        </w:rPr>
        <w:t>values.</w:t>
      </w:r>
    </w:p>
    <w:p w14:paraId="1B64B720" w14:textId="77777777" w:rsidR="00F9164C" w:rsidRDefault="00000000">
      <w:pPr>
        <w:spacing w:before="142"/>
        <w:ind w:left="835"/>
        <w:rPr>
          <w:rFonts w:ascii="Arial"/>
          <w:i/>
          <w:sz w:val="15"/>
        </w:rPr>
      </w:pPr>
      <w:r>
        <w:rPr>
          <w:rFonts w:ascii="Arial"/>
          <w:i/>
          <w:color w:val="666666"/>
          <w:sz w:val="15"/>
        </w:rPr>
        <w:t>Evidence:</w:t>
      </w:r>
      <w:r>
        <w:rPr>
          <w:rFonts w:ascii="Arial"/>
          <w:i/>
          <w:color w:val="666666"/>
          <w:spacing w:val="-6"/>
          <w:sz w:val="15"/>
        </w:rPr>
        <w:t xml:space="preserve"> </w:t>
      </w:r>
      <w:r>
        <w:rPr>
          <w:rFonts w:ascii="Arial"/>
          <w:i/>
          <w:color w:val="666666"/>
          <w:sz w:val="15"/>
        </w:rPr>
        <w:t>longitudinal</w:t>
      </w:r>
      <w:r>
        <w:rPr>
          <w:rFonts w:ascii="Arial"/>
          <w:i/>
          <w:color w:val="666666"/>
          <w:spacing w:val="-3"/>
          <w:sz w:val="15"/>
        </w:rPr>
        <w:t xml:space="preserve"> </w:t>
      </w:r>
      <w:r>
        <w:rPr>
          <w:rFonts w:ascii="Arial"/>
          <w:i/>
          <w:color w:val="666666"/>
          <w:sz w:val="15"/>
        </w:rPr>
        <w:t>laboratory</w:t>
      </w:r>
      <w:r>
        <w:rPr>
          <w:rFonts w:ascii="Arial"/>
          <w:i/>
          <w:color w:val="666666"/>
          <w:spacing w:val="-4"/>
          <w:sz w:val="15"/>
        </w:rPr>
        <w:t xml:space="preserve"> </w:t>
      </w:r>
      <w:r>
        <w:rPr>
          <w:rFonts w:ascii="Arial"/>
          <w:i/>
          <w:color w:val="666666"/>
          <w:spacing w:val="-2"/>
          <w:sz w:val="15"/>
        </w:rPr>
        <w:t>timestamps.</w:t>
      </w:r>
    </w:p>
    <w:p w14:paraId="01D1F5C2" w14:textId="77777777" w:rsidR="00F9164C" w:rsidRDefault="00000000">
      <w:pPr>
        <w:pStyle w:val="BodyText"/>
        <w:spacing w:before="4"/>
        <w:rPr>
          <w:rFonts w:ascii="Arial"/>
          <w:i/>
          <w:sz w:val="19"/>
        </w:rPr>
      </w:pPr>
      <w:r>
        <w:rPr>
          <w:rFonts w:ascii="Arial"/>
          <w:i/>
          <w:noProof/>
          <w:sz w:val="19"/>
        </w:rPr>
        <w:drawing>
          <wp:anchor distT="0" distB="0" distL="0" distR="0" simplePos="0" relativeHeight="487609344" behindDoc="1" locked="0" layoutInCell="1" allowOverlap="1" wp14:anchorId="19353A1E" wp14:editId="2A033FF4">
            <wp:simplePos x="0" y="0"/>
            <wp:positionH relativeFrom="page">
              <wp:posOffset>990875</wp:posOffset>
            </wp:positionH>
            <wp:positionV relativeFrom="paragraph">
              <wp:posOffset>156890</wp:posOffset>
            </wp:positionV>
            <wp:extent cx="5760714" cy="5856732"/>
            <wp:effectExtent l="0" t="0" r="0" b="0"/>
            <wp:wrapTopAndBottom/>
            <wp:docPr id="113" name="Image 1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3" name="Image 113"/>
                    <pic:cNvPicPr/>
                  </pic:nvPicPr>
                  <pic:blipFill>
                    <a:blip r:embed="rId72" cstate="print"/>
                    <a:stretch>
                      <a:fillRect/>
                    </a:stretch>
                  </pic:blipFill>
                  <pic:spPr>
                    <a:xfrm>
                      <a:off x="0" y="0"/>
                      <a:ext cx="5760714" cy="5856732"/>
                    </a:xfrm>
                    <a:prstGeom prst="rect">
                      <a:avLst/>
                    </a:prstGeom>
                  </pic:spPr>
                </pic:pic>
              </a:graphicData>
            </a:graphic>
          </wp:anchor>
        </w:drawing>
      </w:r>
    </w:p>
    <w:p w14:paraId="6ECDD09E" w14:textId="77777777" w:rsidR="00F9164C" w:rsidRDefault="00F9164C">
      <w:pPr>
        <w:pStyle w:val="BodyText"/>
        <w:spacing w:before="37"/>
        <w:rPr>
          <w:rFonts w:ascii="Arial"/>
          <w:i/>
          <w:sz w:val="15"/>
        </w:rPr>
      </w:pPr>
    </w:p>
    <w:p w14:paraId="68C91FA1" w14:textId="77777777" w:rsidR="00F9164C" w:rsidRDefault="00000000">
      <w:pPr>
        <w:spacing w:before="1"/>
        <w:ind w:left="10" w:right="10"/>
        <w:jc w:val="center"/>
        <w:rPr>
          <w:rFonts w:ascii="Arial"/>
          <w:i/>
          <w:sz w:val="15"/>
        </w:rPr>
      </w:pPr>
      <w:r>
        <w:rPr>
          <w:rFonts w:ascii="Arial"/>
          <w:i/>
          <w:color w:val="666666"/>
          <w:sz w:val="15"/>
        </w:rPr>
        <w:t>All</w:t>
      </w:r>
      <w:r>
        <w:rPr>
          <w:rFonts w:ascii="Arial"/>
          <w:i/>
          <w:color w:val="666666"/>
          <w:spacing w:val="-4"/>
          <w:sz w:val="15"/>
        </w:rPr>
        <w:t xml:space="preserve"> </w:t>
      </w:r>
      <w:r>
        <w:rPr>
          <w:rFonts w:ascii="Arial"/>
          <w:i/>
          <w:color w:val="666666"/>
          <w:sz w:val="15"/>
        </w:rPr>
        <w:t>three</w:t>
      </w:r>
      <w:r>
        <w:rPr>
          <w:rFonts w:ascii="Arial"/>
          <w:i/>
          <w:color w:val="666666"/>
          <w:spacing w:val="-4"/>
          <w:sz w:val="15"/>
        </w:rPr>
        <w:t xml:space="preserve"> </w:t>
      </w:r>
      <w:r>
        <w:rPr>
          <w:rFonts w:ascii="Arial"/>
          <w:i/>
          <w:color w:val="666666"/>
          <w:sz w:val="15"/>
        </w:rPr>
        <w:t>visits</w:t>
      </w:r>
      <w:r>
        <w:rPr>
          <w:rFonts w:ascii="Arial"/>
          <w:i/>
          <w:color w:val="666666"/>
          <w:spacing w:val="-4"/>
          <w:sz w:val="15"/>
        </w:rPr>
        <w:t xml:space="preserve"> </w:t>
      </w:r>
      <w:r>
        <w:rPr>
          <w:rFonts w:ascii="Arial"/>
          <w:i/>
          <w:color w:val="666666"/>
          <w:sz w:val="15"/>
        </w:rPr>
        <w:t>use</w:t>
      </w:r>
      <w:r>
        <w:rPr>
          <w:rFonts w:ascii="Arial"/>
          <w:i/>
          <w:color w:val="666666"/>
          <w:spacing w:val="-4"/>
          <w:sz w:val="15"/>
        </w:rPr>
        <w:t xml:space="preserve"> </w:t>
      </w:r>
      <w:r>
        <w:rPr>
          <w:rFonts w:ascii="Arial"/>
          <w:i/>
          <w:color w:val="666666"/>
          <w:sz w:val="15"/>
        </w:rPr>
        <w:t>the</w:t>
      </w:r>
      <w:r>
        <w:rPr>
          <w:rFonts w:ascii="Arial"/>
          <w:i/>
          <w:color w:val="666666"/>
          <w:spacing w:val="-3"/>
          <w:sz w:val="15"/>
        </w:rPr>
        <w:t xml:space="preserve"> </w:t>
      </w:r>
      <w:r>
        <w:rPr>
          <w:rFonts w:ascii="Arial"/>
          <w:i/>
          <w:color w:val="666666"/>
          <w:sz w:val="15"/>
        </w:rPr>
        <w:t>same</w:t>
      </w:r>
      <w:r>
        <w:rPr>
          <w:rFonts w:ascii="Arial"/>
          <w:i/>
          <w:color w:val="666666"/>
          <w:spacing w:val="-4"/>
          <w:sz w:val="15"/>
        </w:rPr>
        <w:t xml:space="preserve"> </w:t>
      </w:r>
      <w:r>
        <w:rPr>
          <w:rFonts w:ascii="Arial"/>
          <w:i/>
          <w:color w:val="666666"/>
          <w:sz w:val="15"/>
        </w:rPr>
        <w:t>laboratory</w:t>
      </w:r>
      <w:r>
        <w:rPr>
          <w:rFonts w:ascii="Arial"/>
          <w:i/>
          <w:color w:val="666666"/>
          <w:spacing w:val="-4"/>
          <w:sz w:val="15"/>
        </w:rPr>
        <w:t xml:space="preserve"> </w:t>
      </w:r>
      <w:r>
        <w:rPr>
          <w:rFonts w:ascii="Arial"/>
          <w:i/>
          <w:color w:val="666666"/>
          <w:sz w:val="15"/>
        </w:rPr>
        <w:t>collection</w:t>
      </w:r>
      <w:r>
        <w:rPr>
          <w:rFonts w:ascii="Arial"/>
          <w:i/>
          <w:color w:val="666666"/>
          <w:spacing w:val="-4"/>
          <w:sz w:val="15"/>
        </w:rPr>
        <w:t xml:space="preserve"> </w:t>
      </w:r>
      <w:r>
        <w:rPr>
          <w:rFonts w:ascii="Arial"/>
          <w:i/>
          <w:color w:val="666666"/>
          <w:sz w:val="15"/>
        </w:rPr>
        <w:t>timestamp</w:t>
      </w:r>
      <w:r>
        <w:rPr>
          <w:rFonts w:ascii="Arial"/>
          <w:i/>
          <w:color w:val="666666"/>
          <w:spacing w:val="-3"/>
          <w:sz w:val="15"/>
        </w:rPr>
        <w:t xml:space="preserve"> </w:t>
      </w:r>
      <w:r>
        <w:rPr>
          <w:rFonts w:ascii="Arial"/>
          <w:i/>
          <w:color w:val="666666"/>
          <w:sz w:val="15"/>
        </w:rPr>
        <w:t>despite</w:t>
      </w:r>
      <w:r>
        <w:rPr>
          <w:rFonts w:ascii="Arial"/>
          <w:i/>
          <w:color w:val="666666"/>
          <w:spacing w:val="-4"/>
          <w:sz w:val="15"/>
        </w:rPr>
        <w:t xml:space="preserve"> </w:t>
      </w:r>
      <w:r>
        <w:rPr>
          <w:rFonts w:ascii="Arial"/>
          <w:i/>
          <w:color w:val="666666"/>
          <w:sz w:val="15"/>
        </w:rPr>
        <w:t>changing</w:t>
      </w:r>
      <w:r>
        <w:rPr>
          <w:rFonts w:ascii="Arial"/>
          <w:i/>
          <w:color w:val="666666"/>
          <w:spacing w:val="-3"/>
          <w:sz w:val="15"/>
        </w:rPr>
        <w:t xml:space="preserve"> </w:t>
      </w:r>
      <w:r>
        <w:rPr>
          <w:rFonts w:ascii="Arial"/>
          <w:i/>
          <w:color w:val="666666"/>
          <w:spacing w:val="-2"/>
          <w:sz w:val="15"/>
        </w:rPr>
        <w:t>results.</w:t>
      </w:r>
    </w:p>
    <w:p w14:paraId="06CF595B" w14:textId="77777777" w:rsidR="00F9164C" w:rsidRDefault="00F9164C">
      <w:pPr>
        <w:jc w:val="center"/>
        <w:rPr>
          <w:rFonts w:ascii="Arial"/>
          <w:i/>
          <w:sz w:val="15"/>
        </w:rPr>
        <w:sectPr w:rsidR="00F9164C">
          <w:pgSz w:w="12240" w:h="15840"/>
          <w:pgMar w:top="720" w:right="0" w:bottom="540" w:left="0" w:header="0" w:footer="313" w:gutter="0"/>
          <w:cols w:space="720"/>
        </w:sectPr>
      </w:pPr>
    </w:p>
    <w:p w14:paraId="5BA3A0D1" w14:textId="77777777" w:rsidR="00F9164C" w:rsidRDefault="00000000">
      <w:pPr>
        <w:pStyle w:val="Heading5"/>
      </w:pPr>
      <w:r>
        <w:rPr>
          <w:color w:val="17365D"/>
        </w:rPr>
        <w:lastRenderedPageBreak/>
        <w:t>Patient</w:t>
      </w:r>
      <w:r>
        <w:rPr>
          <w:color w:val="17365D"/>
          <w:spacing w:val="-5"/>
        </w:rPr>
        <w:t xml:space="preserve"> </w:t>
      </w:r>
      <w:r>
        <w:rPr>
          <w:color w:val="17365D"/>
        </w:rPr>
        <w:t>An</w:t>
      </w:r>
      <w:r>
        <w:rPr>
          <w:color w:val="17365D"/>
          <w:spacing w:val="-5"/>
        </w:rPr>
        <w:t xml:space="preserve"> </w:t>
      </w:r>
      <w:r>
        <w:rPr>
          <w:color w:val="17365D"/>
        </w:rPr>
        <w:t>Overall</w:t>
      </w:r>
      <w:r>
        <w:rPr>
          <w:color w:val="17365D"/>
          <w:spacing w:val="-4"/>
        </w:rPr>
        <w:t xml:space="preserve"> </w:t>
      </w:r>
      <w:r>
        <w:rPr>
          <w:color w:val="17365D"/>
          <w:spacing w:val="-2"/>
        </w:rPr>
        <w:t>Pattern</w:t>
      </w:r>
    </w:p>
    <w:p w14:paraId="2F5D6AF0" w14:textId="77777777" w:rsidR="00F9164C" w:rsidRDefault="00000000">
      <w:pPr>
        <w:spacing w:before="89"/>
        <w:ind w:left="835"/>
        <w:rPr>
          <w:sz w:val="17"/>
        </w:rPr>
      </w:pPr>
      <w:r>
        <w:rPr>
          <w:color w:val="666666"/>
          <w:sz w:val="17"/>
        </w:rPr>
        <w:t>Summary</w:t>
      </w:r>
      <w:r>
        <w:rPr>
          <w:color w:val="666666"/>
          <w:spacing w:val="-5"/>
          <w:sz w:val="17"/>
        </w:rPr>
        <w:t xml:space="preserve"> </w:t>
      </w:r>
      <w:r>
        <w:rPr>
          <w:color w:val="666666"/>
          <w:sz w:val="17"/>
        </w:rPr>
        <w:t>for</w:t>
      </w:r>
      <w:r>
        <w:rPr>
          <w:color w:val="666666"/>
          <w:spacing w:val="-6"/>
          <w:sz w:val="17"/>
        </w:rPr>
        <w:t xml:space="preserve"> </w:t>
      </w:r>
      <w:r>
        <w:rPr>
          <w:color w:val="666666"/>
          <w:sz w:val="17"/>
        </w:rPr>
        <w:t>developer</w:t>
      </w:r>
      <w:r>
        <w:rPr>
          <w:color w:val="666666"/>
          <w:spacing w:val="-5"/>
          <w:sz w:val="17"/>
        </w:rPr>
        <w:t xml:space="preserve"> </w:t>
      </w:r>
      <w:r>
        <w:rPr>
          <w:color w:val="666666"/>
          <w:spacing w:val="-2"/>
          <w:sz w:val="17"/>
        </w:rPr>
        <w:t>handoff</w:t>
      </w:r>
    </w:p>
    <w:p w14:paraId="2DDC3A14" w14:textId="77777777" w:rsidR="00F9164C" w:rsidRDefault="00000000">
      <w:pPr>
        <w:pStyle w:val="BodyText"/>
        <w:spacing w:before="126" w:line="244" w:lineRule="auto"/>
        <w:ind w:left="835" w:right="871"/>
      </w:pPr>
      <w:r>
        <w:t xml:space="preserve">The official </w:t>
      </w:r>
      <w:proofErr w:type="gramStart"/>
      <w:r>
        <w:t>answer key</w:t>
      </w:r>
      <w:proofErr w:type="gramEnd"/>
      <w:r>
        <w:t xml:space="preserve"> itself presents a coherent intended progression from newly diagnosed HFrEF on Tuesday, to partial GDMT with</w:t>
      </w:r>
      <w:r>
        <w:rPr>
          <w:spacing w:val="-2"/>
        </w:rPr>
        <w:t xml:space="preserve"> </w:t>
      </w:r>
      <w:r>
        <w:t>MRA</w:t>
      </w:r>
      <w:r>
        <w:rPr>
          <w:spacing w:val="-2"/>
        </w:rPr>
        <w:t xml:space="preserve"> </w:t>
      </w:r>
      <w:r>
        <w:t>still</w:t>
      </w:r>
      <w:r>
        <w:rPr>
          <w:spacing w:val="-2"/>
        </w:rPr>
        <w:t xml:space="preserve"> </w:t>
      </w:r>
      <w:r>
        <w:t>missing</w:t>
      </w:r>
      <w:r>
        <w:rPr>
          <w:spacing w:val="-2"/>
        </w:rPr>
        <w:t xml:space="preserve"> </w:t>
      </w:r>
      <w:r>
        <w:t>on</w:t>
      </w:r>
      <w:r>
        <w:rPr>
          <w:spacing w:val="-2"/>
        </w:rPr>
        <w:t xml:space="preserve"> </w:t>
      </w:r>
      <w:r>
        <w:t>Wednesday,</w:t>
      </w:r>
      <w:r>
        <w:rPr>
          <w:spacing w:val="-2"/>
        </w:rPr>
        <w:t xml:space="preserve"> </w:t>
      </w:r>
      <w:r>
        <w:t>to</w:t>
      </w:r>
      <w:r>
        <w:rPr>
          <w:spacing w:val="-2"/>
        </w:rPr>
        <w:t xml:space="preserve"> </w:t>
      </w:r>
      <w:proofErr w:type="spellStart"/>
      <w:r>
        <w:t>HFimpEF</w:t>
      </w:r>
      <w:proofErr w:type="spellEnd"/>
      <w:r>
        <w:rPr>
          <w:spacing w:val="-2"/>
        </w:rPr>
        <w:t xml:space="preserve"> </w:t>
      </w:r>
      <w:r>
        <w:t>on</w:t>
      </w:r>
      <w:r>
        <w:rPr>
          <w:spacing w:val="-2"/>
        </w:rPr>
        <w:t xml:space="preserve"> </w:t>
      </w:r>
      <w:r>
        <w:t>optimized</w:t>
      </w:r>
      <w:r>
        <w:rPr>
          <w:spacing w:val="-2"/>
        </w:rPr>
        <w:t xml:space="preserve"> </w:t>
      </w:r>
      <w:r>
        <w:t>long-term</w:t>
      </w:r>
      <w:r>
        <w:rPr>
          <w:spacing w:val="-2"/>
        </w:rPr>
        <w:t xml:space="preserve"> </w:t>
      </w:r>
      <w:r>
        <w:t>therapy</w:t>
      </w:r>
      <w:r>
        <w:rPr>
          <w:spacing w:val="-3"/>
        </w:rPr>
        <w:t xml:space="preserve"> </w:t>
      </w:r>
      <w:r>
        <w:t>on</w:t>
      </w:r>
      <w:r>
        <w:rPr>
          <w:spacing w:val="-3"/>
        </w:rPr>
        <w:t xml:space="preserve"> </w:t>
      </w:r>
      <w:r>
        <w:t>Thursday.</w:t>
      </w:r>
      <w:r>
        <w:rPr>
          <w:spacing w:val="-3"/>
        </w:rPr>
        <w:t xml:space="preserve"> </w:t>
      </w:r>
      <w:r>
        <w:t>The</w:t>
      </w:r>
      <w:r>
        <w:rPr>
          <w:spacing w:val="-3"/>
        </w:rPr>
        <w:t xml:space="preserve"> </w:t>
      </w:r>
      <w:r>
        <w:t>live</w:t>
      </w:r>
      <w:r>
        <w:rPr>
          <w:spacing w:val="-3"/>
        </w:rPr>
        <w:t xml:space="preserve"> </w:t>
      </w:r>
      <w:r>
        <w:t>VACS</w:t>
      </w:r>
      <w:r>
        <w:rPr>
          <w:spacing w:val="-3"/>
        </w:rPr>
        <w:t xml:space="preserve"> </w:t>
      </w:r>
      <w:r>
        <w:t>components</w:t>
      </w:r>
      <w:r>
        <w:rPr>
          <w:spacing w:val="-3"/>
        </w:rPr>
        <w:t xml:space="preserve"> </w:t>
      </w:r>
      <w:r>
        <w:t>do</w:t>
      </w:r>
      <w:r>
        <w:rPr>
          <w:spacing w:val="-3"/>
        </w:rPr>
        <w:t xml:space="preserve"> </w:t>
      </w:r>
      <w:r>
        <w:t>not consistently render or grade that progression. Tuesday and Thursday graders largely follow the official answer key while the live EMR and AI patient use a different patient state. Wednesday is different because the live EMR, AI patient, and grader largely agree with one another but use an alternate state that conflicts with the official Wednesday answer key.</w:t>
      </w:r>
    </w:p>
    <w:p w14:paraId="74ACD047" w14:textId="77777777" w:rsidR="00F9164C" w:rsidRDefault="00000000">
      <w:pPr>
        <w:pStyle w:val="BodyText"/>
        <w:spacing w:before="99" w:line="247" w:lineRule="auto"/>
        <w:ind w:left="835" w:right="871"/>
      </w:pPr>
      <w:r>
        <w:t>Suggested</w:t>
      </w:r>
      <w:r>
        <w:rPr>
          <w:spacing w:val="-2"/>
        </w:rPr>
        <w:t xml:space="preserve"> </w:t>
      </w:r>
      <w:r>
        <w:t>system</w:t>
      </w:r>
      <w:r>
        <w:rPr>
          <w:spacing w:val="-2"/>
        </w:rPr>
        <w:t xml:space="preserve"> </w:t>
      </w:r>
      <w:r>
        <w:t>level</w:t>
      </w:r>
      <w:r>
        <w:rPr>
          <w:spacing w:val="-2"/>
        </w:rPr>
        <w:t xml:space="preserve"> </w:t>
      </w:r>
      <w:r>
        <w:t>fix:</w:t>
      </w:r>
      <w:r>
        <w:rPr>
          <w:spacing w:val="-2"/>
        </w:rPr>
        <w:t xml:space="preserve"> </w:t>
      </w:r>
      <w:r>
        <w:t>Create</w:t>
      </w:r>
      <w:r>
        <w:rPr>
          <w:spacing w:val="-2"/>
        </w:rPr>
        <w:t xml:space="preserve"> </w:t>
      </w:r>
      <w:r>
        <w:t>one</w:t>
      </w:r>
      <w:r>
        <w:rPr>
          <w:spacing w:val="-2"/>
        </w:rPr>
        <w:t xml:space="preserve"> </w:t>
      </w:r>
      <w:r>
        <w:t>canonical</w:t>
      </w:r>
      <w:r>
        <w:rPr>
          <w:spacing w:val="-1"/>
        </w:rPr>
        <w:t xml:space="preserve"> </w:t>
      </w:r>
      <w:r>
        <w:t>longitudinal</w:t>
      </w:r>
      <w:r>
        <w:rPr>
          <w:spacing w:val="-2"/>
        </w:rPr>
        <w:t xml:space="preserve"> </w:t>
      </w:r>
      <w:r>
        <w:t>Patient</w:t>
      </w:r>
      <w:r>
        <w:rPr>
          <w:spacing w:val="-2"/>
        </w:rPr>
        <w:t xml:space="preserve"> </w:t>
      </w:r>
      <w:r>
        <w:t>A</w:t>
      </w:r>
      <w:r>
        <w:rPr>
          <w:spacing w:val="-2"/>
        </w:rPr>
        <w:t xml:space="preserve"> </w:t>
      </w:r>
      <w:r>
        <w:t>state</w:t>
      </w:r>
      <w:r>
        <w:rPr>
          <w:spacing w:val="-2"/>
        </w:rPr>
        <w:t xml:space="preserve"> </w:t>
      </w:r>
      <w:r>
        <w:t>for</w:t>
      </w:r>
      <w:r>
        <w:rPr>
          <w:spacing w:val="-2"/>
        </w:rPr>
        <w:t xml:space="preserve"> </w:t>
      </w:r>
      <w:r>
        <w:t>each</w:t>
      </w:r>
      <w:r>
        <w:rPr>
          <w:spacing w:val="-2"/>
        </w:rPr>
        <w:t xml:space="preserve"> </w:t>
      </w:r>
      <w:r>
        <w:t>encounter</w:t>
      </w:r>
      <w:r>
        <w:rPr>
          <w:spacing w:val="-2"/>
        </w:rPr>
        <w:t xml:space="preserve"> </w:t>
      </w:r>
      <w:r>
        <w:t>and</w:t>
      </w:r>
      <w:r>
        <w:rPr>
          <w:spacing w:val="-2"/>
        </w:rPr>
        <w:t xml:space="preserve"> </w:t>
      </w:r>
      <w:r>
        <w:t>require</w:t>
      </w:r>
      <w:r>
        <w:rPr>
          <w:spacing w:val="-2"/>
        </w:rPr>
        <w:t xml:space="preserve"> </w:t>
      </w:r>
      <w:r>
        <w:t>the</w:t>
      </w:r>
      <w:r>
        <w:rPr>
          <w:spacing w:val="-2"/>
        </w:rPr>
        <w:t xml:space="preserve"> </w:t>
      </w:r>
      <w:r>
        <w:t>EMR</w:t>
      </w:r>
      <w:r>
        <w:rPr>
          <w:spacing w:val="-2"/>
        </w:rPr>
        <w:t xml:space="preserve"> </w:t>
      </w:r>
      <w:r>
        <w:t>renderer, AI patient memory, teaching prompts, answer key, and grader to load that same version. Add automated comparison tests for medications, symptoms, vitals, labs, problem list, preventive care, historical data, and encounter timestamps before release.</w:t>
      </w:r>
    </w:p>
    <w:p w14:paraId="24BF2AC8" w14:textId="77777777" w:rsidR="00F9164C" w:rsidRDefault="00000000">
      <w:pPr>
        <w:pStyle w:val="Heading7"/>
        <w:spacing w:before="158"/>
      </w:pPr>
      <w:r>
        <w:rPr>
          <w:color w:val="17365D"/>
        </w:rPr>
        <w:t>Source</w:t>
      </w:r>
      <w:r>
        <w:rPr>
          <w:color w:val="17365D"/>
          <w:spacing w:val="-3"/>
        </w:rPr>
        <w:t xml:space="preserve"> </w:t>
      </w:r>
      <w:r>
        <w:rPr>
          <w:color w:val="17365D"/>
        </w:rPr>
        <w:t>Materials</w:t>
      </w:r>
      <w:r>
        <w:rPr>
          <w:color w:val="17365D"/>
          <w:spacing w:val="-3"/>
        </w:rPr>
        <w:t xml:space="preserve"> </w:t>
      </w:r>
      <w:r>
        <w:rPr>
          <w:color w:val="17365D"/>
          <w:spacing w:val="-2"/>
        </w:rPr>
        <w:t>Reviewed</w:t>
      </w:r>
    </w:p>
    <w:p w14:paraId="54D8FF37" w14:textId="77777777" w:rsidR="00F9164C" w:rsidRDefault="00000000">
      <w:pPr>
        <w:pStyle w:val="ListParagraph"/>
        <w:numPr>
          <w:ilvl w:val="0"/>
          <w:numId w:val="1"/>
        </w:numPr>
        <w:tabs>
          <w:tab w:val="left" w:pos="1195"/>
        </w:tabs>
        <w:spacing w:before="83"/>
        <w:rPr>
          <w:sz w:val="17"/>
        </w:rPr>
      </w:pPr>
      <w:r>
        <w:rPr>
          <w:sz w:val="17"/>
        </w:rPr>
        <w:t>Official</w:t>
      </w:r>
      <w:r>
        <w:rPr>
          <w:spacing w:val="-3"/>
          <w:sz w:val="17"/>
        </w:rPr>
        <w:t xml:space="preserve"> </w:t>
      </w:r>
      <w:r>
        <w:rPr>
          <w:sz w:val="17"/>
        </w:rPr>
        <w:t>Patient</w:t>
      </w:r>
      <w:r>
        <w:rPr>
          <w:spacing w:val="-6"/>
          <w:sz w:val="17"/>
        </w:rPr>
        <w:t xml:space="preserve"> </w:t>
      </w:r>
      <w:r>
        <w:rPr>
          <w:sz w:val="17"/>
        </w:rPr>
        <w:t>A</w:t>
      </w:r>
      <w:r>
        <w:rPr>
          <w:spacing w:val="-2"/>
          <w:sz w:val="17"/>
        </w:rPr>
        <w:t xml:space="preserve"> </w:t>
      </w:r>
      <w:r>
        <w:rPr>
          <w:sz w:val="17"/>
        </w:rPr>
        <w:t>Master</w:t>
      </w:r>
      <w:r>
        <w:rPr>
          <w:spacing w:val="-5"/>
          <w:sz w:val="17"/>
        </w:rPr>
        <w:t xml:space="preserve"> </w:t>
      </w:r>
      <w:r>
        <w:rPr>
          <w:sz w:val="17"/>
        </w:rPr>
        <w:t>Profile</w:t>
      </w:r>
      <w:r>
        <w:rPr>
          <w:spacing w:val="-3"/>
          <w:sz w:val="17"/>
        </w:rPr>
        <w:t xml:space="preserve"> </w:t>
      </w:r>
      <w:r>
        <w:rPr>
          <w:sz w:val="17"/>
        </w:rPr>
        <w:t>and</w:t>
      </w:r>
      <w:r>
        <w:rPr>
          <w:spacing w:val="-3"/>
          <w:sz w:val="17"/>
        </w:rPr>
        <w:t xml:space="preserve"> </w:t>
      </w:r>
      <w:r>
        <w:rPr>
          <w:sz w:val="17"/>
        </w:rPr>
        <w:t>official</w:t>
      </w:r>
      <w:r>
        <w:rPr>
          <w:spacing w:val="-1"/>
          <w:sz w:val="17"/>
        </w:rPr>
        <w:t xml:space="preserve"> </w:t>
      </w:r>
      <w:r>
        <w:rPr>
          <w:sz w:val="17"/>
        </w:rPr>
        <w:t>Tuesday,</w:t>
      </w:r>
      <w:r>
        <w:rPr>
          <w:spacing w:val="-6"/>
          <w:sz w:val="17"/>
        </w:rPr>
        <w:t xml:space="preserve"> </w:t>
      </w:r>
      <w:r>
        <w:rPr>
          <w:sz w:val="17"/>
        </w:rPr>
        <w:t>Wednesday,</w:t>
      </w:r>
      <w:r>
        <w:rPr>
          <w:spacing w:val="-4"/>
          <w:sz w:val="17"/>
        </w:rPr>
        <w:t xml:space="preserve"> </w:t>
      </w:r>
      <w:r>
        <w:rPr>
          <w:sz w:val="17"/>
        </w:rPr>
        <w:t>and</w:t>
      </w:r>
      <w:r>
        <w:rPr>
          <w:spacing w:val="-3"/>
          <w:sz w:val="17"/>
        </w:rPr>
        <w:t xml:space="preserve"> </w:t>
      </w:r>
      <w:r>
        <w:rPr>
          <w:sz w:val="17"/>
        </w:rPr>
        <w:t>Thursday</w:t>
      </w:r>
      <w:r>
        <w:rPr>
          <w:spacing w:val="-4"/>
          <w:sz w:val="17"/>
        </w:rPr>
        <w:t xml:space="preserve"> </w:t>
      </w:r>
      <w:r>
        <w:rPr>
          <w:sz w:val="17"/>
        </w:rPr>
        <w:t>answer</w:t>
      </w:r>
      <w:r>
        <w:rPr>
          <w:spacing w:val="-5"/>
          <w:sz w:val="17"/>
        </w:rPr>
        <w:t xml:space="preserve"> </w:t>
      </w:r>
      <w:r>
        <w:rPr>
          <w:sz w:val="17"/>
        </w:rPr>
        <w:t>keys</w:t>
      </w:r>
      <w:r>
        <w:rPr>
          <w:spacing w:val="-3"/>
          <w:sz w:val="17"/>
        </w:rPr>
        <w:t xml:space="preserve"> </w:t>
      </w:r>
      <w:r>
        <w:rPr>
          <w:sz w:val="17"/>
        </w:rPr>
        <w:t>from the</w:t>
      </w:r>
      <w:r>
        <w:rPr>
          <w:spacing w:val="-3"/>
          <w:sz w:val="17"/>
        </w:rPr>
        <w:t xml:space="preserve"> </w:t>
      </w:r>
      <w:r>
        <w:rPr>
          <w:sz w:val="17"/>
        </w:rPr>
        <w:t>uploaded</w:t>
      </w:r>
      <w:r>
        <w:rPr>
          <w:spacing w:val="-3"/>
          <w:sz w:val="17"/>
        </w:rPr>
        <w:t xml:space="preserve"> </w:t>
      </w:r>
      <w:r>
        <w:rPr>
          <w:sz w:val="17"/>
        </w:rPr>
        <w:t>answer</w:t>
      </w:r>
      <w:r>
        <w:rPr>
          <w:spacing w:val="-5"/>
          <w:sz w:val="17"/>
        </w:rPr>
        <w:t xml:space="preserve"> </w:t>
      </w:r>
      <w:r>
        <w:rPr>
          <w:sz w:val="17"/>
        </w:rPr>
        <w:t>key</w:t>
      </w:r>
      <w:r>
        <w:rPr>
          <w:spacing w:val="-2"/>
          <w:sz w:val="17"/>
        </w:rPr>
        <w:t xml:space="preserve"> </w:t>
      </w:r>
      <w:r>
        <w:rPr>
          <w:spacing w:val="-4"/>
          <w:sz w:val="17"/>
        </w:rPr>
        <w:t>ZIP.</w:t>
      </w:r>
    </w:p>
    <w:p w14:paraId="23C3C28A" w14:textId="77777777" w:rsidR="00F9164C" w:rsidRDefault="00000000">
      <w:pPr>
        <w:pStyle w:val="ListParagraph"/>
        <w:numPr>
          <w:ilvl w:val="0"/>
          <w:numId w:val="1"/>
        </w:numPr>
        <w:tabs>
          <w:tab w:val="left" w:pos="1195"/>
        </w:tabs>
        <w:spacing w:before="25"/>
        <w:rPr>
          <w:sz w:val="17"/>
        </w:rPr>
      </w:pPr>
      <w:r>
        <w:rPr>
          <w:sz w:val="17"/>
        </w:rPr>
        <w:t>Tuesday</w:t>
      </w:r>
      <w:r>
        <w:rPr>
          <w:spacing w:val="-7"/>
          <w:sz w:val="17"/>
        </w:rPr>
        <w:t xml:space="preserve"> </w:t>
      </w:r>
      <w:r>
        <w:rPr>
          <w:sz w:val="17"/>
        </w:rPr>
        <w:t>live</w:t>
      </w:r>
      <w:r>
        <w:rPr>
          <w:spacing w:val="-3"/>
          <w:sz w:val="17"/>
        </w:rPr>
        <w:t xml:space="preserve"> </w:t>
      </w:r>
      <w:r>
        <w:rPr>
          <w:sz w:val="17"/>
        </w:rPr>
        <w:t>EMR</w:t>
      </w:r>
      <w:r>
        <w:rPr>
          <w:spacing w:val="-2"/>
          <w:sz w:val="17"/>
        </w:rPr>
        <w:t xml:space="preserve"> </w:t>
      </w:r>
      <w:r>
        <w:rPr>
          <w:sz w:val="17"/>
        </w:rPr>
        <w:t>screenshots,</w:t>
      </w:r>
      <w:r>
        <w:rPr>
          <w:spacing w:val="-6"/>
          <w:sz w:val="17"/>
        </w:rPr>
        <w:t xml:space="preserve"> </w:t>
      </w:r>
      <w:r>
        <w:rPr>
          <w:sz w:val="17"/>
        </w:rPr>
        <w:t>full</w:t>
      </w:r>
      <w:r>
        <w:rPr>
          <w:spacing w:val="-2"/>
          <w:sz w:val="17"/>
        </w:rPr>
        <w:t xml:space="preserve"> </w:t>
      </w:r>
      <w:r>
        <w:rPr>
          <w:sz w:val="17"/>
        </w:rPr>
        <w:t>AI</w:t>
      </w:r>
      <w:r>
        <w:rPr>
          <w:spacing w:val="-6"/>
          <w:sz w:val="17"/>
        </w:rPr>
        <w:t xml:space="preserve"> </w:t>
      </w:r>
      <w:r>
        <w:rPr>
          <w:sz w:val="17"/>
        </w:rPr>
        <w:t>patient</w:t>
      </w:r>
      <w:r>
        <w:rPr>
          <w:spacing w:val="-1"/>
          <w:sz w:val="17"/>
        </w:rPr>
        <w:t xml:space="preserve"> </w:t>
      </w:r>
      <w:r>
        <w:rPr>
          <w:sz w:val="17"/>
        </w:rPr>
        <w:t>interview,</w:t>
      </w:r>
      <w:r>
        <w:rPr>
          <w:spacing w:val="-6"/>
          <w:sz w:val="17"/>
        </w:rPr>
        <w:t xml:space="preserve"> </w:t>
      </w:r>
      <w:r>
        <w:rPr>
          <w:sz w:val="17"/>
        </w:rPr>
        <w:t>SOAP</w:t>
      </w:r>
      <w:r>
        <w:rPr>
          <w:spacing w:val="-2"/>
          <w:sz w:val="17"/>
        </w:rPr>
        <w:t xml:space="preserve"> </w:t>
      </w:r>
      <w:r>
        <w:rPr>
          <w:sz w:val="17"/>
        </w:rPr>
        <w:t>source,</w:t>
      </w:r>
      <w:r>
        <w:rPr>
          <w:spacing w:val="-5"/>
          <w:sz w:val="17"/>
        </w:rPr>
        <w:t xml:space="preserve"> </w:t>
      </w:r>
      <w:r>
        <w:rPr>
          <w:sz w:val="17"/>
        </w:rPr>
        <w:t>and</w:t>
      </w:r>
      <w:r>
        <w:rPr>
          <w:spacing w:val="-3"/>
          <w:sz w:val="17"/>
        </w:rPr>
        <w:t xml:space="preserve"> </w:t>
      </w:r>
      <w:r>
        <w:rPr>
          <w:sz w:val="17"/>
        </w:rPr>
        <w:t>AI</w:t>
      </w:r>
      <w:r>
        <w:rPr>
          <w:spacing w:val="-1"/>
          <w:sz w:val="17"/>
        </w:rPr>
        <w:t xml:space="preserve"> </w:t>
      </w:r>
      <w:r>
        <w:rPr>
          <w:sz w:val="17"/>
        </w:rPr>
        <w:t xml:space="preserve">grader </w:t>
      </w:r>
      <w:r>
        <w:rPr>
          <w:spacing w:val="-2"/>
          <w:sz w:val="17"/>
        </w:rPr>
        <w:t>feedback.</w:t>
      </w:r>
    </w:p>
    <w:p w14:paraId="280AEEA4" w14:textId="77777777" w:rsidR="00F9164C" w:rsidRDefault="00000000">
      <w:pPr>
        <w:pStyle w:val="ListParagraph"/>
        <w:numPr>
          <w:ilvl w:val="0"/>
          <w:numId w:val="1"/>
        </w:numPr>
        <w:tabs>
          <w:tab w:val="left" w:pos="1195"/>
        </w:tabs>
        <w:rPr>
          <w:sz w:val="17"/>
        </w:rPr>
      </w:pPr>
      <w:r>
        <w:rPr>
          <w:sz w:val="17"/>
        </w:rPr>
        <w:t>Wednesday</w:t>
      </w:r>
      <w:r>
        <w:rPr>
          <w:spacing w:val="-6"/>
          <w:sz w:val="17"/>
        </w:rPr>
        <w:t xml:space="preserve"> </w:t>
      </w:r>
      <w:r>
        <w:rPr>
          <w:sz w:val="17"/>
        </w:rPr>
        <w:t>live</w:t>
      </w:r>
      <w:r>
        <w:rPr>
          <w:spacing w:val="-3"/>
          <w:sz w:val="17"/>
        </w:rPr>
        <w:t xml:space="preserve"> </w:t>
      </w:r>
      <w:r>
        <w:rPr>
          <w:sz w:val="17"/>
        </w:rPr>
        <w:t>EMR</w:t>
      </w:r>
      <w:r>
        <w:rPr>
          <w:spacing w:val="-2"/>
          <w:sz w:val="17"/>
        </w:rPr>
        <w:t xml:space="preserve"> </w:t>
      </w:r>
      <w:r>
        <w:rPr>
          <w:sz w:val="17"/>
        </w:rPr>
        <w:t>screenshots,</w:t>
      </w:r>
      <w:r>
        <w:rPr>
          <w:spacing w:val="-7"/>
          <w:sz w:val="17"/>
        </w:rPr>
        <w:t xml:space="preserve"> </w:t>
      </w:r>
      <w:r>
        <w:rPr>
          <w:sz w:val="17"/>
        </w:rPr>
        <w:t>full</w:t>
      </w:r>
      <w:r>
        <w:rPr>
          <w:spacing w:val="-2"/>
          <w:sz w:val="17"/>
        </w:rPr>
        <w:t xml:space="preserve"> </w:t>
      </w:r>
      <w:r>
        <w:rPr>
          <w:sz w:val="17"/>
        </w:rPr>
        <w:t>AI</w:t>
      </w:r>
      <w:r>
        <w:rPr>
          <w:spacing w:val="-6"/>
          <w:sz w:val="17"/>
        </w:rPr>
        <w:t xml:space="preserve"> </w:t>
      </w:r>
      <w:r>
        <w:rPr>
          <w:sz w:val="17"/>
        </w:rPr>
        <w:t>patient</w:t>
      </w:r>
      <w:r>
        <w:rPr>
          <w:spacing w:val="-2"/>
          <w:sz w:val="17"/>
        </w:rPr>
        <w:t xml:space="preserve"> </w:t>
      </w:r>
      <w:r>
        <w:rPr>
          <w:sz w:val="17"/>
        </w:rPr>
        <w:t>interview,</w:t>
      </w:r>
      <w:r>
        <w:rPr>
          <w:spacing w:val="-6"/>
          <w:sz w:val="17"/>
        </w:rPr>
        <w:t xml:space="preserve"> </w:t>
      </w:r>
      <w:r>
        <w:rPr>
          <w:sz w:val="17"/>
        </w:rPr>
        <w:t>SOAP</w:t>
      </w:r>
      <w:r>
        <w:rPr>
          <w:spacing w:val="-2"/>
          <w:sz w:val="17"/>
        </w:rPr>
        <w:t xml:space="preserve"> </w:t>
      </w:r>
      <w:r>
        <w:rPr>
          <w:sz w:val="17"/>
        </w:rPr>
        <w:t>source,</w:t>
      </w:r>
      <w:r>
        <w:rPr>
          <w:spacing w:val="-5"/>
          <w:sz w:val="17"/>
        </w:rPr>
        <w:t xml:space="preserve"> </w:t>
      </w:r>
      <w:r>
        <w:rPr>
          <w:sz w:val="17"/>
        </w:rPr>
        <w:t>and</w:t>
      </w:r>
      <w:r>
        <w:rPr>
          <w:spacing w:val="-4"/>
          <w:sz w:val="17"/>
        </w:rPr>
        <w:t xml:space="preserve"> </w:t>
      </w:r>
      <w:r>
        <w:rPr>
          <w:sz w:val="17"/>
        </w:rPr>
        <w:t>AI</w:t>
      </w:r>
      <w:r>
        <w:rPr>
          <w:spacing w:val="-1"/>
          <w:sz w:val="17"/>
        </w:rPr>
        <w:t xml:space="preserve"> </w:t>
      </w:r>
      <w:r>
        <w:rPr>
          <w:sz w:val="17"/>
        </w:rPr>
        <w:t xml:space="preserve">grader </w:t>
      </w:r>
      <w:r>
        <w:rPr>
          <w:spacing w:val="-2"/>
          <w:sz w:val="17"/>
        </w:rPr>
        <w:t>feedback.</w:t>
      </w:r>
    </w:p>
    <w:p w14:paraId="4671E07F" w14:textId="77777777" w:rsidR="00F9164C" w:rsidRDefault="00000000">
      <w:pPr>
        <w:pStyle w:val="ListParagraph"/>
        <w:numPr>
          <w:ilvl w:val="0"/>
          <w:numId w:val="1"/>
        </w:numPr>
        <w:tabs>
          <w:tab w:val="left" w:pos="1195"/>
        </w:tabs>
        <w:spacing w:before="30"/>
        <w:rPr>
          <w:sz w:val="17"/>
        </w:rPr>
      </w:pPr>
      <w:r>
        <w:rPr>
          <w:sz w:val="17"/>
        </w:rPr>
        <w:t>Thursday</w:t>
      </w:r>
      <w:r>
        <w:rPr>
          <w:spacing w:val="-6"/>
          <w:sz w:val="17"/>
        </w:rPr>
        <w:t xml:space="preserve"> </w:t>
      </w:r>
      <w:r>
        <w:rPr>
          <w:sz w:val="17"/>
        </w:rPr>
        <w:t>live</w:t>
      </w:r>
      <w:r>
        <w:rPr>
          <w:spacing w:val="-3"/>
          <w:sz w:val="17"/>
        </w:rPr>
        <w:t xml:space="preserve"> </w:t>
      </w:r>
      <w:r>
        <w:rPr>
          <w:sz w:val="17"/>
        </w:rPr>
        <w:t>EMR</w:t>
      </w:r>
      <w:r>
        <w:rPr>
          <w:spacing w:val="-2"/>
          <w:sz w:val="17"/>
        </w:rPr>
        <w:t xml:space="preserve"> </w:t>
      </w:r>
      <w:r>
        <w:rPr>
          <w:sz w:val="17"/>
        </w:rPr>
        <w:t>screenshots,</w:t>
      </w:r>
      <w:r>
        <w:rPr>
          <w:spacing w:val="-6"/>
          <w:sz w:val="17"/>
        </w:rPr>
        <w:t xml:space="preserve"> </w:t>
      </w:r>
      <w:r>
        <w:rPr>
          <w:sz w:val="17"/>
        </w:rPr>
        <w:t>full</w:t>
      </w:r>
      <w:r>
        <w:rPr>
          <w:spacing w:val="-2"/>
          <w:sz w:val="17"/>
        </w:rPr>
        <w:t xml:space="preserve"> </w:t>
      </w:r>
      <w:r>
        <w:rPr>
          <w:sz w:val="17"/>
        </w:rPr>
        <w:t>AI</w:t>
      </w:r>
      <w:r>
        <w:rPr>
          <w:spacing w:val="-6"/>
          <w:sz w:val="17"/>
        </w:rPr>
        <w:t xml:space="preserve"> </w:t>
      </w:r>
      <w:r>
        <w:rPr>
          <w:sz w:val="17"/>
        </w:rPr>
        <w:t>patient</w:t>
      </w:r>
      <w:r>
        <w:rPr>
          <w:spacing w:val="-5"/>
          <w:sz w:val="17"/>
        </w:rPr>
        <w:t xml:space="preserve"> </w:t>
      </w:r>
      <w:r>
        <w:rPr>
          <w:sz w:val="17"/>
        </w:rPr>
        <w:t>interview,</w:t>
      </w:r>
      <w:r>
        <w:rPr>
          <w:spacing w:val="-6"/>
          <w:sz w:val="17"/>
        </w:rPr>
        <w:t xml:space="preserve"> </w:t>
      </w:r>
      <w:r>
        <w:rPr>
          <w:sz w:val="17"/>
        </w:rPr>
        <w:t>SOAP</w:t>
      </w:r>
      <w:r>
        <w:rPr>
          <w:spacing w:val="-2"/>
          <w:sz w:val="17"/>
        </w:rPr>
        <w:t xml:space="preserve"> </w:t>
      </w:r>
      <w:r>
        <w:rPr>
          <w:sz w:val="17"/>
        </w:rPr>
        <w:t>source,</w:t>
      </w:r>
      <w:r>
        <w:rPr>
          <w:spacing w:val="-5"/>
          <w:sz w:val="17"/>
        </w:rPr>
        <w:t xml:space="preserve"> </w:t>
      </w:r>
      <w:r>
        <w:rPr>
          <w:sz w:val="17"/>
        </w:rPr>
        <w:t>and</w:t>
      </w:r>
      <w:r>
        <w:rPr>
          <w:spacing w:val="-3"/>
          <w:sz w:val="17"/>
        </w:rPr>
        <w:t xml:space="preserve"> </w:t>
      </w:r>
      <w:r>
        <w:rPr>
          <w:sz w:val="17"/>
        </w:rPr>
        <w:t>AI</w:t>
      </w:r>
      <w:r>
        <w:rPr>
          <w:spacing w:val="-1"/>
          <w:sz w:val="17"/>
        </w:rPr>
        <w:t xml:space="preserve"> </w:t>
      </w:r>
      <w:r>
        <w:rPr>
          <w:sz w:val="17"/>
        </w:rPr>
        <w:t>grader</w:t>
      </w:r>
      <w:r>
        <w:rPr>
          <w:spacing w:val="1"/>
          <w:sz w:val="17"/>
        </w:rPr>
        <w:t xml:space="preserve"> </w:t>
      </w:r>
      <w:r>
        <w:rPr>
          <w:spacing w:val="-2"/>
          <w:sz w:val="17"/>
        </w:rPr>
        <w:t>feedback.</w:t>
      </w:r>
    </w:p>
    <w:p w14:paraId="19BE3697" w14:textId="77777777" w:rsidR="00F9164C" w:rsidRDefault="00000000">
      <w:pPr>
        <w:pStyle w:val="ListParagraph"/>
        <w:numPr>
          <w:ilvl w:val="0"/>
          <w:numId w:val="1"/>
        </w:numPr>
        <w:tabs>
          <w:tab w:val="left" w:pos="1195"/>
        </w:tabs>
        <w:spacing w:line="268" w:lineRule="auto"/>
        <w:ind w:right="1461"/>
        <w:rPr>
          <w:sz w:val="17"/>
        </w:rPr>
      </w:pPr>
      <w:r>
        <w:rPr>
          <w:sz w:val="17"/>
        </w:rPr>
        <w:t>Only</w:t>
      </w:r>
      <w:r>
        <w:rPr>
          <w:spacing w:val="-3"/>
          <w:sz w:val="17"/>
        </w:rPr>
        <w:t xml:space="preserve"> </w:t>
      </w:r>
      <w:r>
        <w:rPr>
          <w:sz w:val="17"/>
        </w:rPr>
        <w:t>confirmed</w:t>
      </w:r>
      <w:r>
        <w:rPr>
          <w:spacing w:val="-2"/>
          <w:sz w:val="17"/>
        </w:rPr>
        <w:t xml:space="preserve"> </w:t>
      </w:r>
      <w:r>
        <w:rPr>
          <w:sz w:val="17"/>
        </w:rPr>
        <w:t>conflicts</w:t>
      </w:r>
      <w:r>
        <w:rPr>
          <w:spacing w:val="-3"/>
          <w:sz w:val="17"/>
        </w:rPr>
        <w:t xml:space="preserve"> </w:t>
      </w:r>
      <w:r>
        <w:rPr>
          <w:sz w:val="17"/>
        </w:rPr>
        <w:t>or</w:t>
      </w:r>
      <w:r>
        <w:rPr>
          <w:spacing w:val="-4"/>
          <w:sz w:val="17"/>
        </w:rPr>
        <w:t xml:space="preserve"> </w:t>
      </w:r>
      <w:r>
        <w:rPr>
          <w:sz w:val="17"/>
        </w:rPr>
        <w:t>unavailable</w:t>
      </w:r>
      <w:r>
        <w:rPr>
          <w:spacing w:val="-2"/>
          <w:sz w:val="17"/>
        </w:rPr>
        <w:t xml:space="preserve"> </w:t>
      </w:r>
      <w:r>
        <w:rPr>
          <w:sz w:val="17"/>
        </w:rPr>
        <w:t>information</w:t>
      </w:r>
      <w:r>
        <w:rPr>
          <w:spacing w:val="-2"/>
          <w:sz w:val="17"/>
        </w:rPr>
        <w:t xml:space="preserve"> </w:t>
      </w:r>
      <w:r>
        <w:rPr>
          <w:sz w:val="17"/>
        </w:rPr>
        <w:t>problems</w:t>
      </w:r>
      <w:r>
        <w:rPr>
          <w:spacing w:val="-3"/>
          <w:sz w:val="17"/>
        </w:rPr>
        <w:t xml:space="preserve"> </w:t>
      </w:r>
      <w:r>
        <w:rPr>
          <w:sz w:val="17"/>
        </w:rPr>
        <w:t>are</w:t>
      </w:r>
      <w:r>
        <w:rPr>
          <w:spacing w:val="-2"/>
          <w:sz w:val="17"/>
        </w:rPr>
        <w:t xml:space="preserve"> </w:t>
      </w:r>
      <w:r>
        <w:rPr>
          <w:sz w:val="17"/>
        </w:rPr>
        <w:t>counted</w:t>
      </w:r>
      <w:r>
        <w:rPr>
          <w:spacing w:val="-2"/>
          <w:sz w:val="17"/>
        </w:rPr>
        <w:t xml:space="preserve"> </w:t>
      </w:r>
      <w:r>
        <w:rPr>
          <w:sz w:val="17"/>
        </w:rPr>
        <w:t>as</w:t>
      </w:r>
      <w:r>
        <w:rPr>
          <w:spacing w:val="-2"/>
          <w:sz w:val="17"/>
        </w:rPr>
        <w:t xml:space="preserve"> </w:t>
      </w:r>
      <w:r>
        <w:rPr>
          <w:sz w:val="17"/>
        </w:rPr>
        <w:t>issues.</w:t>
      </w:r>
      <w:r>
        <w:rPr>
          <w:spacing w:val="-5"/>
          <w:sz w:val="17"/>
        </w:rPr>
        <w:t xml:space="preserve"> </w:t>
      </w:r>
      <w:r>
        <w:rPr>
          <w:sz w:val="17"/>
        </w:rPr>
        <w:t>Routine</w:t>
      </w:r>
      <w:r>
        <w:rPr>
          <w:spacing w:val="-2"/>
          <w:sz w:val="17"/>
        </w:rPr>
        <w:t xml:space="preserve"> </w:t>
      </w:r>
      <w:r>
        <w:rPr>
          <w:sz w:val="17"/>
        </w:rPr>
        <w:t>SOAP</w:t>
      </w:r>
      <w:r>
        <w:rPr>
          <w:spacing w:val="-1"/>
          <w:sz w:val="17"/>
        </w:rPr>
        <w:t xml:space="preserve"> </w:t>
      </w:r>
      <w:r>
        <w:rPr>
          <w:sz w:val="17"/>
        </w:rPr>
        <w:t>writing</w:t>
      </w:r>
      <w:r>
        <w:rPr>
          <w:spacing w:val="-2"/>
          <w:sz w:val="17"/>
        </w:rPr>
        <w:t xml:space="preserve"> </w:t>
      </w:r>
      <w:r>
        <w:rPr>
          <w:sz w:val="17"/>
        </w:rPr>
        <w:t>opportunities</w:t>
      </w:r>
      <w:r>
        <w:rPr>
          <w:spacing w:val="-2"/>
          <w:sz w:val="17"/>
        </w:rPr>
        <w:t xml:space="preserve"> </w:t>
      </w:r>
      <w:r>
        <w:rPr>
          <w:sz w:val="17"/>
        </w:rPr>
        <w:t>are</w:t>
      </w:r>
      <w:r>
        <w:rPr>
          <w:spacing w:val="-2"/>
          <w:sz w:val="17"/>
        </w:rPr>
        <w:t xml:space="preserve"> </w:t>
      </w:r>
      <w:r>
        <w:rPr>
          <w:sz w:val="17"/>
        </w:rPr>
        <w:t>not counted as VACS defects.</w:t>
      </w:r>
    </w:p>
    <w:p w14:paraId="3140F927" w14:textId="77777777" w:rsidR="00F9164C" w:rsidRDefault="00F9164C">
      <w:pPr>
        <w:pStyle w:val="ListParagraph"/>
        <w:spacing w:line="268" w:lineRule="auto"/>
        <w:rPr>
          <w:sz w:val="17"/>
        </w:rPr>
        <w:sectPr w:rsidR="00F9164C">
          <w:pgSz w:w="12240" w:h="15840"/>
          <w:pgMar w:top="720" w:right="0" w:bottom="540" w:left="0" w:header="0" w:footer="313" w:gutter="0"/>
          <w:cols w:space="720"/>
        </w:sectPr>
      </w:pPr>
    </w:p>
    <w:p w14:paraId="24A30CC9" w14:textId="77777777" w:rsidR="00F9164C" w:rsidRDefault="00000000">
      <w:pPr>
        <w:spacing w:before="71"/>
        <w:ind w:left="835"/>
        <w:rPr>
          <w:rFonts w:ascii="Arial"/>
          <w:b/>
          <w:sz w:val="18"/>
        </w:rPr>
      </w:pPr>
      <w:r>
        <w:rPr>
          <w:rFonts w:ascii="Arial"/>
          <w:b/>
          <w:sz w:val="18"/>
        </w:rPr>
        <w:lastRenderedPageBreak/>
        <w:t xml:space="preserve">WEEK </w:t>
      </w:r>
      <w:r>
        <w:rPr>
          <w:rFonts w:ascii="Arial"/>
          <w:b/>
          <w:spacing w:val="-10"/>
          <w:sz w:val="18"/>
        </w:rPr>
        <w:t>4</w:t>
      </w:r>
    </w:p>
    <w:p w14:paraId="1E2E36AA" w14:textId="77777777" w:rsidR="00F9164C" w:rsidRDefault="00F9164C">
      <w:pPr>
        <w:pStyle w:val="BodyText"/>
        <w:spacing w:before="26"/>
        <w:rPr>
          <w:rFonts w:ascii="Arial"/>
          <w:b/>
        </w:rPr>
      </w:pPr>
    </w:p>
    <w:p w14:paraId="6DF3E1B6" w14:textId="77777777" w:rsidR="00F9164C" w:rsidRDefault="00000000">
      <w:pPr>
        <w:spacing w:line="511" w:lineRule="auto"/>
        <w:ind w:left="835" w:right="7425"/>
        <w:rPr>
          <w:rFonts w:ascii="Arial"/>
          <w:b/>
          <w:sz w:val="18"/>
        </w:rPr>
      </w:pPr>
      <w:r>
        <w:rPr>
          <w:rFonts w:ascii="Arial"/>
          <w:b/>
          <w:sz w:val="18"/>
        </w:rPr>
        <w:t>VACS</w:t>
      </w:r>
      <w:r>
        <w:rPr>
          <w:rFonts w:ascii="Arial"/>
          <w:b/>
          <w:spacing w:val="-7"/>
          <w:sz w:val="18"/>
        </w:rPr>
        <w:t xml:space="preserve"> </w:t>
      </w:r>
      <w:r>
        <w:rPr>
          <w:rFonts w:ascii="Arial"/>
          <w:b/>
          <w:sz w:val="18"/>
        </w:rPr>
        <w:t>AI</w:t>
      </w:r>
      <w:r>
        <w:rPr>
          <w:rFonts w:ascii="Arial"/>
          <w:b/>
          <w:spacing w:val="-7"/>
          <w:sz w:val="18"/>
        </w:rPr>
        <w:t xml:space="preserve"> </w:t>
      </w:r>
      <w:r>
        <w:rPr>
          <w:rFonts w:ascii="Arial"/>
          <w:b/>
          <w:sz w:val="18"/>
        </w:rPr>
        <w:t>Patient</w:t>
      </w:r>
      <w:r>
        <w:rPr>
          <w:rFonts w:ascii="Arial"/>
          <w:b/>
          <w:spacing w:val="-6"/>
          <w:sz w:val="18"/>
        </w:rPr>
        <w:t xml:space="preserve"> </w:t>
      </w:r>
      <w:r>
        <w:rPr>
          <w:rFonts w:ascii="Arial"/>
          <w:b/>
          <w:sz w:val="18"/>
        </w:rPr>
        <w:t>&amp;</w:t>
      </w:r>
      <w:r>
        <w:rPr>
          <w:rFonts w:ascii="Arial"/>
          <w:b/>
          <w:spacing w:val="-7"/>
          <w:sz w:val="18"/>
        </w:rPr>
        <w:t xml:space="preserve"> </w:t>
      </w:r>
      <w:r>
        <w:rPr>
          <w:rFonts w:ascii="Arial"/>
          <w:b/>
          <w:sz w:val="18"/>
        </w:rPr>
        <w:t>Grading</w:t>
      </w:r>
      <w:r>
        <w:rPr>
          <w:rFonts w:ascii="Arial"/>
          <w:b/>
          <w:spacing w:val="-7"/>
          <w:sz w:val="18"/>
        </w:rPr>
        <w:t xml:space="preserve"> </w:t>
      </w:r>
      <w:r>
        <w:rPr>
          <w:rFonts w:ascii="Arial"/>
          <w:b/>
          <w:sz w:val="18"/>
        </w:rPr>
        <w:t>Issue</w:t>
      </w:r>
      <w:r>
        <w:rPr>
          <w:rFonts w:ascii="Arial"/>
          <w:b/>
          <w:spacing w:val="-7"/>
          <w:sz w:val="18"/>
        </w:rPr>
        <w:t xml:space="preserve"> </w:t>
      </w:r>
      <w:r>
        <w:rPr>
          <w:rFonts w:ascii="Arial"/>
          <w:b/>
          <w:sz w:val="18"/>
        </w:rPr>
        <w:t>Report Patient B: Angela Brooks</w:t>
      </w:r>
    </w:p>
    <w:p w14:paraId="4026E7AC" w14:textId="77777777" w:rsidR="00F9164C" w:rsidRDefault="00000000">
      <w:pPr>
        <w:spacing w:line="200" w:lineRule="exact"/>
        <w:ind w:left="835"/>
        <w:rPr>
          <w:rFonts w:ascii="Arial"/>
          <w:b/>
          <w:sz w:val="18"/>
        </w:rPr>
      </w:pPr>
      <w:r>
        <w:rPr>
          <w:rFonts w:ascii="Arial"/>
          <w:b/>
          <w:sz w:val="18"/>
        </w:rPr>
        <w:t>Clinical</w:t>
      </w:r>
      <w:r>
        <w:rPr>
          <w:rFonts w:ascii="Arial"/>
          <w:b/>
          <w:spacing w:val="-2"/>
          <w:sz w:val="18"/>
        </w:rPr>
        <w:t xml:space="preserve"> </w:t>
      </w:r>
      <w:r>
        <w:rPr>
          <w:rFonts w:ascii="Arial"/>
          <w:b/>
          <w:sz w:val="18"/>
        </w:rPr>
        <w:t>and Operational</w:t>
      </w:r>
      <w:r>
        <w:rPr>
          <w:rFonts w:ascii="Arial"/>
          <w:b/>
          <w:spacing w:val="-1"/>
          <w:sz w:val="18"/>
        </w:rPr>
        <w:t xml:space="preserve"> </w:t>
      </w:r>
      <w:r>
        <w:rPr>
          <w:rFonts w:ascii="Arial"/>
          <w:b/>
          <w:spacing w:val="-2"/>
          <w:sz w:val="18"/>
        </w:rPr>
        <w:t>Audit</w:t>
      </w:r>
    </w:p>
    <w:p w14:paraId="2F928255" w14:textId="77777777" w:rsidR="00F9164C" w:rsidRDefault="00F9164C">
      <w:pPr>
        <w:pStyle w:val="BodyText"/>
        <w:rPr>
          <w:rFonts w:ascii="Arial"/>
          <w:b/>
          <w:sz w:val="20"/>
        </w:rPr>
      </w:pPr>
    </w:p>
    <w:p w14:paraId="229ED058" w14:textId="77777777" w:rsidR="00F9164C" w:rsidRDefault="00000000">
      <w:pPr>
        <w:pStyle w:val="BodyText"/>
        <w:spacing w:before="184"/>
        <w:rPr>
          <w:rFonts w:ascii="Arial"/>
          <w:b/>
          <w:sz w:val="20"/>
        </w:rPr>
      </w:pPr>
      <w:r>
        <w:rPr>
          <w:rFonts w:ascii="Arial"/>
          <w:b/>
          <w:noProof/>
          <w:sz w:val="20"/>
        </w:rPr>
        <mc:AlternateContent>
          <mc:Choice Requires="wps">
            <w:drawing>
              <wp:anchor distT="0" distB="0" distL="0" distR="0" simplePos="0" relativeHeight="487609856" behindDoc="1" locked="0" layoutInCell="1" allowOverlap="1" wp14:anchorId="59B9502D" wp14:editId="3545B4B3">
                <wp:simplePos x="0" y="0"/>
                <wp:positionH relativeFrom="page">
                  <wp:posOffset>568642</wp:posOffset>
                </wp:positionH>
                <wp:positionV relativeFrom="paragraph">
                  <wp:posOffset>278112</wp:posOffset>
                </wp:positionV>
                <wp:extent cx="6638290" cy="1013460"/>
                <wp:effectExtent l="0" t="0" r="0" b="0"/>
                <wp:wrapTopAndBottom/>
                <wp:docPr id="114" name="Textbox 1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38290" cy="1013460"/>
                        </a:xfrm>
                        <a:prstGeom prst="rect">
                          <a:avLst/>
                        </a:prstGeom>
                        <a:solidFill>
                          <a:srgbClr val="EDF5F8"/>
                        </a:solidFill>
                      </wps:spPr>
                      <wps:txbx>
                        <w:txbxContent>
                          <w:p w14:paraId="7670827B" w14:textId="77777777" w:rsidR="00F9164C" w:rsidRDefault="00000000">
                            <w:pPr>
                              <w:spacing w:before="121"/>
                              <w:ind w:left="140"/>
                              <w:rPr>
                                <w:rFonts w:ascii="Arial"/>
                                <w:b/>
                                <w:color w:val="000000"/>
                                <w:sz w:val="18"/>
                              </w:rPr>
                            </w:pPr>
                            <w:r>
                              <w:rPr>
                                <w:rFonts w:ascii="Arial"/>
                                <w:b/>
                                <w:color w:val="000000"/>
                                <w:spacing w:val="-2"/>
                                <w:sz w:val="18"/>
                              </w:rPr>
                              <w:t>Purpose</w:t>
                            </w:r>
                          </w:p>
                          <w:p w14:paraId="554A9F25" w14:textId="77777777" w:rsidR="00F9164C" w:rsidRDefault="00F9164C">
                            <w:pPr>
                              <w:pStyle w:val="BodyText"/>
                              <w:spacing w:before="26"/>
                              <w:rPr>
                                <w:rFonts w:ascii="Arial"/>
                                <w:b/>
                                <w:color w:val="000000"/>
                              </w:rPr>
                            </w:pPr>
                          </w:p>
                          <w:p w14:paraId="2AC82F07" w14:textId="77777777" w:rsidR="00F9164C" w:rsidRDefault="00000000">
                            <w:pPr>
                              <w:pStyle w:val="BodyText"/>
                              <w:spacing w:line="276" w:lineRule="auto"/>
                              <w:ind w:left="140"/>
                              <w:rPr>
                                <w:color w:val="000000"/>
                              </w:rPr>
                            </w:pPr>
                            <w:r>
                              <w:rPr>
                                <w:color w:val="000000"/>
                              </w:rPr>
                              <w:t>This</w:t>
                            </w:r>
                            <w:r>
                              <w:rPr>
                                <w:color w:val="000000"/>
                                <w:spacing w:val="-3"/>
                              </w:rPr>
                              <w:t xml:space="preserve"> </w:t>
                            </w:r>
                            <w:r>
                              <w:rPr>
                                <w:color w:val="000000"/>
                              </w:rPr>
                              <w:t>report</w:t>
                            </w:r>
                            <w:r>
                              <w:rPr>
                                <w:color w:val="000000"/>
                                <w:spacing w:val="-3"/>
                              </w:rPr>
                              <w:t xml:space="preserve"> </w:t>
                            </w:r>
                            <w:r>
                              <w:rPr>
                                <w:color w:val="000000"/>
                              </w:rPr>
                              <w:t>lists</w:t>
                            </w:r>
                            <w:r>
                              <w:rPr>
                                <w:color w:val="000000"/>
                                <w:spacing w:val="-4"/>
                              </w:rPr>
                              <w:t xml:space="preserve"> </w:t>
                            </w:r>
                            <w:r>
                              <w:rPr>
                                <w:color w:val="000000"/>
                              </w:rPr>
                              <w:t>confirmed</w:t>
                            </w:r>
                            <w:r>
                              <w:rPr>
                                <w:color w:val="000000"/>
                                <w:spacing w:val="-3"/>
                              </w:rPr>
                              <w:t xml:space="preserve"> </w:t>
                            </w:r>
                            <w:r>
                              <w:rPr>
                                <w:color w:val="000000"/>
                              </w:rPr>
                              <w:t>or</w:t>
                            </w:r>
                            <w:r>
                              <w:rPr>
                                <w:color w:val="000000"/>
                                <w:spacing w:val="-3"/>
                              </w:rPr>
                              <w:t xml:space="preserve"> </w:t>
                            </w:r>
                            <w:r>
                              <w:rPr>
                                <w:color w:val="000000"/>
                              </w:rPr>
                              <w:t>strongly</w:t>
                            </w:r>
                            <w:r>
                              <w:rPr>
                                <w:color w:val="000000"/>
                                <w:spacing w:val="-3"/>
                              </w:rPr>
                              <w:t xml:space="preserve"> </w:t>
                            </w:r>
                            <w:r>
                              <w:rPr>
                                <w:color w:val="000000"/>
                              </w:rPr>
                              <w:t>supported</w:t>
                            </w:r>
                            <w:r>
                              <w:rPr>
                                <w:color w:val="000000"/>
                                <w:spacing w:val="-3"/>
                              </w:rPr>
                              <w:t xml:space="preserve"> </w:t>
                            </w:r>
                            <w:r>
                              <w:rPr>
                                <w:color w:val="000000"/>
                              </w:rPr>
                              <w:t>VACS</w:t>
                            </w:r>
                            <w:r>
                              <w:rPr>
                                <w:color w:val="000000"/>
                                <w:spacing w:val="-3"/>
                              </w:rPr>
                              <w:t xml:space="preserve"> </w:t>
                            </w:r>
                            <w:r>
                              <w:rPr>
                                <w:color w:val="000000"/>
                              </w:rPr>
                              <w:t>system,</w:t>
                            </w:r>
                            <w:r>
                              <w:rPr>
                                <w:color w:val="000000"/>
                                <w:spacing w:val="-3"/>
                              </w:rPr>
                              <w:t xml:space="preserve"> </w:t>
                            </w:r>
                            <w:r>
                              <w:rPr>
                                <w:color w:val="000000"/>
                              </w:rPr>
                              <w:t>data</w:t>
                            </w:r>
                            <w:r>
                              <w:rPr>
                                <w:color w:val="000000"/>
                                <w:spacing w:val="-3"/>
                              </w:rPr>
                              <w:t xml:space="preserve"> </w:t>
                            </w:r>
                            <w:r>
                              <w:rPr>
                                <w:color w:val="000000"/>
                              </w:rPr>
                              <w:t>synchronization,</w:t>
                            </w:r>
                            <w:r>
                              <w:rPr>
                                <w:color w:val="000000"/>
                                <w:spacing w:val="-4"/>
                              </w:rPr>
                              <w:t xml:space="preserve"> </w:t>
                            </w:r>
                            <w:r>
                              <w:rPr>
                                <w:color w:val="000000"/>
                              </w:rPr>
                              <w:t>and</w:t>
                            </w:r>
                            <w:r>
                              <w:rPr>
                                <w:color w:val="000000"/>
                                <w:spacing w:val="-3"/>
                              </w:rPr>
                              <w:t xml:space="preserve"> </w:t>
                            </w:r>
                            <w:r>
                              <w:rPr>
                                <w:color w:val="000000"/>
                              </w:rPr>
                              <w:t>grading</w:t>
                            </w:r>
                            <w:r>
                              <w:rPr>
                                <w:color w:val="000000"/>
                                <w:spacing w:val="-3"/>
                              </w:rPr>
                              <w:t xml:space="preserve"> </w:t>
                            </w:r>
                            <w:r>
                              <w:rPr>
                                <w:color w:val="000000"/>
                              </w:rPr>
                              <w:t>conflicts</w:t>
                            </w:r>
                            <w:r>
                              <w:rPr>
                                <w:color w:val="000000"/>
                                <w:spacing w:val="-3"/>
                              </w:rPr>
                              <w:t xml:space="preserve"> </w:t>
                            </w:r>
                            <w:r>
                              <w:rPr>
                                <w:color w:val="000000"/>
                              </w:rPr>
                              <w:t>for</w:t>
                            </w:r>
                            <w:r>
                              <w:rPr>
                                <w:color w:val="000000"/>
                                <w:spacing w:val="-3"/>
                              </w:rPr>
                              <w:t xml:space="preserve"> </w:t>
                            </w:r>
                            <w:r>
                              <w:rPr>
                                <w:color w:val="000000"/>
                              </w:rPr>
                              <w:t>Patient</w:t>
                            </w:r>
                            <w:r>
                              <w:rPr>
                                <w:color w:val="000000"/>
                                <w:spacing w:val="-3"/>
                              </w:rPr>
                              <w:t xml:space="preserve"> </w:t>
                            </w:r>
                            <w:r>
                              <w:rPr>
                                <w:color w:val="000000"/>
                              </w:rPr>
                              <w:t>B,</w:t>
                            </w:r>
                            <w:r>
                              <w:rPr>
                                <w:color w:val="000000"/>
                                <w:spacing w:val="-4"/>
                              </w:rPr>
                              <w:t xml:space="preserve"> </w:t>
                            </w:r>
                            <w:r>
                              <w:rPr>
                                <w:color w:val="000000"/>
                              </w:rPr>
                              <w:t xml:space="preserve">Angela Brooks. It separates software or data problems from ordinary SOAP documentation opportunities. The </w:t>
                            </w:r>
                            <w:proofErr w:type="gramStart"/>
                            <w:r>
                              <w:rPr>
                                <w:color w:val="000000"/>
                              </w:rPr>
                              <w:t>student</w:t>
                            </w:r>
                            <w:proofErr w:type="gramEnd"/>
                            <w:r>
                              <w:rPr>
                                <w:color w:val="000000"/>
                              </w:rPr>
                              <w:t xml:space="preserve"> facing EMR, AI patient interview, rubric or grader reference, and grader feedback are treated as separate evidence sources.</w:t>
                            </w:r>
                          </w:p>
                        </w:txbxContent>
                      </wps:txbx>
                      <wps:bodyPr wrap="square" lIns="0" tIns="0" rIns="0" bIns="0" rtlCol="0">
                        <a:noAutofit/>
                      </wps:bodyPr>
                    </wps:wsp>
                  </a:graphicData>
                </a:graphic>
              </wp:anchor>
            </w:drawing>
          </mc:Choice>
          <mc:Fallback>
            <w:pict>
              <v:shapetype w14:anchorId="59B9502D" id="_x0000_t202" coordsize="21600,21600" o:spt="202" path="m,l,21600r21600,l21600,xe">
                <v:stroke joinstyle="miter"/>
                <v:path gradientshapeok="t" o:connecttype="rect"/>
              </v:shapetype>
              <v:shape id="Textbox 114" o:spid="_x0000_s1026" type="#_x0000_t202" style="position:absolute;margin-left:44.75pt;margin-top:21.9pt;width:522.7pt;height:79.8pt;z-index:-157066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" fillcolor="#edf5f8" stroked="f">
                <v:textbox inset="0,0,0,0">
                  <w:txbxContent>
                    <w:p w14:paraId="7670827B" w14:textId="77777777" w:rsidR="00F9164C" w:rsidRDefault="00000000">
                      <w:pPr>
                        <w:spacing w:before="121"/>
                        <w:ind w:left="140"/>
                        <w:rPr>
                          <w:rFonts w:ascii="Arial"/>
                          <w:b/>
                          <w:color w:val="000000"/>
                          <w:sz w:val="18"/>
                        </w:rPr>
                      </w:pPr>
                      <w:r>
                        <w:rPr>
                          <w:rFonts w:ascii="Arial"/>
                          <w:b/>
                          <w:color w:val="000000"/>
                          <w:spacing w:val="-2"/>
                          <w:sz w:val="18"/>
                        </w:rPr>
                        <w:t>Purpose</w:t>
                      </w:r>
                    </w:p>
                    <w:p w14:paraId="554A9F25" w14:textId="77777777" w:rsidR="00F9164C" w:rsidRDefault="00F9164C">
                      <w:pPr>
                        <w:pStyle w:val="BodyText"/>
                        <w:spacing w:before="26"/>
                        <w:rPr>
                          <w:rFonts w:ascii="Arial"/>
                          <w:b/>
                          <w:color w:val="000000"/>
                        </w:rPr>
                      </w:pPr>
                    </w:p>
                    <w:p w14:paraId="2AC82F07" w14:textId="77777777" w:rsidR="00F9164C" w:rsidRDefault="00000000">
                      <w:pPr>
                        <w:pStyle w:val="BodyText"/>
                        <w:spacing w:line="276" w:lineRule="auto"/>
                        <w:ind w:left="140"/>
                        <w:rPr>
                          <w:color w:val="000000"/>
                        </w:rPr>
                      </w:pPr>
                      <w:r>
                        <w:rPr>
                          <w:color w:val="000000"/>
                        </w:rPr>
                        <w:t>This</w:t>
                      </w:r>
                      <w:r>
                        <w:rPr>
                          <w:color w:val="000000"/>
                          <w:spacing w:val="-3"/>
                        </w:rPr>
                        <w:t xml:space="preserve"> </w:t>
                      </w:r>
                      <w:r>
                        <w:rPr>
                          <w:color w:val="000000"/>
                        </w:rPr>
                        <w:t>report</w:t>
                      </w:r>
                      <w:r>
                        <w:rPr>
                          <w:color w:val="000000"/>
                          <w:spacing w:val="-3"/>
                        </w:rPr>
                        <w:t xml:space="preserve"> </w:t>
                      </w:r>
                      <w:r>
                        <w:rPr>
                          <w:color w:val="000000"/>
                        </w:rPr>
                        <w:t>lists</w:t>
                      </w:r>
                      <w:r>
                        <w:rPr>
                          <w:color w:val="000000"/>
                          <w:spacing w:val="-4"/>
                        </w:rPr>
                        <w:t xml:space="preserve"> </w:t>
                      </w:r>
                      <w:r>
                        <w:rPr>
                          <w:color w:val="000000"/>
                        </w:rPr>
                        <w:t>confirmed</w:t>
                      </w:r>
                      <w:r>
                        <w:rPr>
                          <w:color w:val="000000"/>
                          <w:spacing w:val="-3"/>
                        </w:rPr>
                        <w:t xml:space="preserve"> </w:t>
                      </w:r>
                      <w:r>
                        <w:rPr>
                          <w:color w:val="000000"/>
                        </w:rPr>
                        <w:t>or</w:t>
                      </w:r>
                      <w:r>
                        <w:rPr>
                          <w:color w:val="000000"/>
                          <w:spacing w:val="-3"/>
                        </w:rPr>
                        <w:t xml:space="preserve"> </w:t>
                      </w:r>
                      <w:r>
                        <w:rPr>
                          <w:color w:val="000000"/>
                        </w:rPr>
                        <w:t>strongly</w:t>
                      </w:r>
                      <w:r>
                        <w:rPr>
                          <w:color w:val="000000"/>
                          <w:spacing w:val="-3"/>
                        </w:rPr>
                        <w:t xml:space="preserve"> </w:t>
                      </w:r>
                      <w:r>
                        <w:rPr>
                          <w:color w:val="000000"/>
                        </w:rPr>
                        <w:t>supported</w:t>
                      </w:r>
                      <w:r>
                        <w:rPr>
                          <w:color w:val="000000"/>
                          <w:spacing w:val="-3"/>
                        </w:rPr>
                        <w:t xml:space="preserve"> </w:t>
                      </w:r>
                      <w:r>
                        <w:rPr>
                          <w:color w:val="000000"/>
                        </w:rPr>
                        <w:t>VACS</w:t>
                      </w:r>
                      <w:r>
                        <w:rPr>
                          <w:color w:val="000000"/>
                          <w:spacing w:val="-3"/>
                        </w:rPr>
                        <w:t xml:space="preserve"> </w:t>
                      </w:r>
                      <w:r>
                        <w:rPr>
                          <w:color w:val="000000"/>
                        </w:rPr>
                        <w:t>system,</w:t>
                      </w:r>
                      <w:r>
                        <w:rPr>
                          <w:color w:val="000000"/>
                          <w:spacing w:val="-3"/>
                        </w:rPr>
                        <w:t xml:space="preserve"> </w:t>
                      </w:r>
                      <w:r>
                        <w:rPr>
                          <w:color w:val="000000"/>
                        </w:rPr>
                        <w:t>data</w:t>
                      </w:r>
                      <w:r>
                        <w:rPr>
                          <w:color w:val="000000"/>
                          <w:spacing w:val="-3"/>
                        </w:rPr>
                        <w:t xml:space="preserve"> </w:t>
                      </w:r>
                      <w:r>
                        <w:rPr>
                          <w:color w:val="000000"/>
                        </w:rPr>
                        <w:t>synchronization,</w:t>
                      </w:r>
                      <w:r>
                        <w:rPr>
                          <w:color w:val="000000"/>
                          <w:spacing w:val="-4"/>
                        </w:rPr>
                        <w:t xml:space="preserve"> </w:t>
                      </w:r>
                      <w:r>
                        <w:rPr>
                          <w:color w:val="000000"/>
                        </w:rPr>
                        <w:t>and</w:t>
                      </w:r>
                      <w:r>
                        <w:rPr>
                          <w:color w:val="000000"/>
                          <w:spacing w:val="-3"/>
                        </w:rPr>
                        <w:t xml:space="preserve"> </w:t>
                      </w:r>
                      <w:r>
                        <w:rPr>
                          <w:color w:val="000000"/>
                        </w:rPr>
                        <w:t>grading</w:t>
                      </w:r>
                      <w:r>
                        <w:rPr>
                          <w:color w:val="000000"/>
                          <w:spacing w:val="-3"/>
                        </w:rPr>
                        <w:t xml:space="preserve"> </w:t>
                      </w:r>
                      <w:r>
                        <w:rPr>
                          <w:color w:val="000000"/>
                        </w:rPr>
                        <w:t>conflicts</w:t>
                      </w:r>
                      <w:r>
                        <w:rPr>
                          <w:color w:val="000000"/>
                          <w:spacing w:val="-3"/>
                        </w:rPr>
                        <w:t xml:space="preserve"> </w:t>
                      </w:r>
                      <w:r>
                        <w:rPr>
                          <w:color w:val="000000"/>
                        </w:rPr>
                        <w:t>for</w:t>
                      </w:r>
                      <w:r>
                        <w:rPr>
                          <w:color w:val="000000"/>
                          <w:spacing w:val="-3"/>
                        </w:rPr>
                        <w:t xml:space="preserve"> </w:t>
                      </w:r>
                      <w:r>
                        <w:rPr>
                          <w:color w:val="000000"/>
                        </w:rPr>
                        <w:t>Patient</w:t>
                      </w:r>
                      <w:r>
                        <w:rPr>
                          <w:color w:val="000000"/>
                          <w:spacing w:val="-3"/>
                        </w:rPr>
                        <w:t xml:space="preserve"> </w:t>
                      </w:r>
                      <w:r>
                        <w:rPr>
                          <w:color w:val="000000"/>
                        </w:rPr>
                        <w:t>B,</w:t>
                      </w:r>
                      <w:r>
                        <w:rPr>
                          <w:color w:val="000000"/>
                          <w:spacing w:val="-4"/>
                        </w:rPr>
                        <w:t xml:space="preserve"> </w:t>
                      </w:r>
                      <w:r>
                        <w:rPr>
                          <w:color w:val="000000"/>
                        </w:rPr>
                        <w:t xml:space="preserve">Angela Brooks. It separates software or data problems from ordinary SOAP documentation opportunities. The </w:t>
                      </w:r>
                      <w:proofErr w:type="gramStart"/>
                      <w:r>
                        <w:rPr>
                          <w:color w:val="000000"/>
                        </w:rPr>
                        <w:t>student</w:t>
                      </w:r>
                      <w:proofErr w:type="gramEnd"/>
                      <w:r>
                        <w:rPr>
                          <w:color w:val="000000"/>
                        </w:rPr>
                        <w:t xml:space="preserve"> facing EMR, AI patient interview, rubric or grader reference, and grader feedback are treated as separate evidence sources.</w:t>
                      </w:r>
                    </w:p>
                  </w:txbxContent>
                </v:textbox>
                <w10:wrap type="topAndBottom" anchorx="page"/>
              </v:shape>
            </w:pict>
          </mc:Fallback>
        </mc:AlternateContent>
      </w:r>
    </w:p>
    <w:p w14:paraId="41AB952A" w14:textId="77777777" w:rsidR="00F9164C" w:rsidRDefault="00F9164C">
      <w:pPr>
        <w:pStyle w:val="BodyText"/>
        <w:rPr>
          <w:rFonts w:ascii="Arial"/>
          <w:b/>
        </w:rPr>
      </w:pPr>
    </w:p>
    <w:p w14:paraId="6E8633E3" w14:textId="77777777" w:rsidR="00F9164C" w:rsidRDefault="00F9164C">
      <w:pPr>
        <w:pStyle w:val="BodyText"/>
        <w:spacing w:before="22"/>
        <w:rPr>
          <w:rFonts w:ascii="Arial"/>
          <w:b/>
        </w:rPr>
      </w:pPr>
    </w:p>
    <w:p w14:paraId="2D817E2E" w14:textId="77777777" w:rsidR="00F9164C" w:rsidRDefault="00000000">
      <w:pPr>
        <w:pStyle w:val="Heading9"/>
      </w:pPr>
      <w:r>
        <w:t>Quick</w:t>
      </w:r>
      <w:r>
        <w:rPr>
          <w:spacing w:val="-4"/>
        </w:rPr>
        <w:t xml:space="preserve"> </w:t>
      </w:r>
      <w:r>
        <w:t>Guide</w:t>
      </w:r>
      <w:r>
        <w:rPr>
          <w:spacing w:val="-4"/>
        </w:rPr>
        <w:t xml:space="preserve"> </w:t>
      </w:r>
      <w:r>
        <w:t>for</w:t>
      </w:r>
      <w:r>
        <w:rPr>
          <w:spacing w:val="-4"/>
        </w:rPr>
        <w:t xml:space="preserve"> </w:t>
      </w:r>
      <w:r>
        <w:t>Non-Clinical</w:t>
      </w:r>
      <w:r>
        <w:rPr>
          <w:spacing w:val="-3"/>
        </w:rPr>
        <w:t xml:space="preserve"> </w:t>
      </w:r>
      <w:r>
        <w:rPr>
          <w:spacing w:val="-2"/>
        </w:rPr>
        <w:t>Readers</w:t>
      </w:r>
    </w:p>
    <w:p w14:paraId="5BD28825" w14:textId="77777777" w:rsidR="00F9164C" w:rsidRDefault="00F9164C">
      <w:pPr>
        <w:pStyle w:val="BodyText"/>
        <w:spacing w:before="2"/>
        <w:rPr>
          <w:rFonts w:ascii="Arial"/>
          <w:b/>
          <w:sz w:val="20"/>
        </w:rPr>
      </w:pPr>
    </w:p>
    <w:tbl>
      <w:tblPr>
        <w:tblW w:w="0" w:type="auto"/>
        <w:tblInd w:w="1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262"/>
        <w:gridCol w:w="5867"/>
      </w:tblGrid>
      <w:tr w:rsidR="00F9164C" w14:paraId="135E0417" w14:textId="77777777">
        <w:trPr>
          <w:trHeight w:val="440"/>
        </w:trPr>
        <w:tc>
          <w:tcPr>
            <w:tcW w:w="4262" w:type="dxa"/>
            <w:shd w:val="clear" w:color="auto" w:fill="DCEAF4"/>
          </w:tcPr>
          <w:p w14:paraId="36BDE0B0" w14:textId="77777777" w:rsidR="00F9164C" w:rsidRDefault="00000000">
            <w:pPr>
              <w:pStyle w:val="TableParagraph"/>
              <w:spacing w:before="1"/>
              <w:ind w:left="110"/>
              <w:rPr>
                <w:rFonts w:ascii="Arial"/>
                <w:b/>
                <w:sz w:val="18"/>
              </w:rPr>
            </w:pPr>
            <w:r>
              <w:rPr>
                <w:rFonts w:ascii="Arial"/>
                <w:b/>
                <w:spacing w:val="-4"/>
                <w:sz w:val="18"/>
              </w:rPr>
              <w:t>Term</w:t>
            </w:r>
          </w:p>
        </w:tc>
        <w:tc>
          <w:tcPr>
            <w:tcW w:w="5867" w:type="dxa"/>
            <w:shd w:val="clear" w:color="auto" w:fill="DCEAF4"/>
          </w:tcPr>
          <w:p w14:paraId="2D619356" w14:textId="77777777" w:rsidR="00F9164C" w:rsidRDefault="00000000">
            <w:pPr>
              <w:pStyle w:val="TableParagraph"/>
              <w:spacing w:before="1"/>
              <w:ind w:left="105"/>
              <w:rPr>
                <w:rFonts w:ascii="Arial"/>
                <w:b/>
                <w:sz w:val="18"/>
              </w:rPr>
            </w:pPr>
            <w:r>
              <w:rPr>
                <w:rFonts w:ascii="Arial"/>
                <w:b/>
                <w:sz w:val="18"/>
              </w:rPr>
              <w:t>Plain</w:t>
            </w:r>
            <w:r>
              <w:rPr>
                <w:rFonts w:ascii="Arial"/>
                <w:b/>
                <w:spacing w:val="-7"/>
                <w:sz w:val="18"/>
              </w:rPr>
              <w:t xml:space="preserve"> </w:t>
            </w:r>
            <w:r>
              <w:rPr>
                <w:rFonts w:ascii="Arial"/>
                <w:b/>
                <w:sz w:val="18"/>
              </w:rPr>
              <w:t>language</w:t>
            </w:r>
            <w:r>
              <w:rPr>
                <w:rFonts w:ascii="Arial"/>
                <w:b/>
                <w:spacing w:val="-6"/>
                <w:sz w:val="18"/>
              </w:rPr>
              <w:t xml:space="preserve"> </w:t>
            </w:r>
            <w:r>
              <w:rPr>
                <w:rFonts w:ascii="Arial"/>
                <w:b/>
                <w:spacing w:val="-2"/>
                <w:sz w:val="18"/>
              </w:rPr>
              <w:t>meaning</w:t>
            </w:r>
          </w:p>
        </w:tc>
      </w:tr>
      <w:tr w:rsidR="00F9164C" w14:paraId="7C39916D" w14:textId="77777777">
        <w:trPr>
          <w:trHeight w:val="555"/>
        </w:trPr>
        <w:tc>
          <w:tcPr>
            <w:tcW w:w="4262" w:type="dxa"/>
          </w:tcPr>
          <w:p w14:paraId="18CFA287" w14:textId="77777777" w:rsidR="00F9164C" w:rsidRDefault="00000000">
            <w:pPr>
              <w:pStyle w:val="TableParagraph"/>
              <w:spacing w:before="61"/>
              <w:ind w:left="80"/>
              <w:rPr>
                <w:sz w:val="18"/>
              </w:rPr>
            </w:pPr>
            <w:r>
              <w:rPr>
                <w:sz w:val="18"/>
              </w:rPr>
              <w:t>AI</w:t>
            </w:r>
            <w:r>
              <w:rPr>
                <w:spacing w:val="-2"/>
                <w:sz w:val="18"/>
              </w:rPr>
              <w:t xml:space="preserve"> patient</w:t>
            </w:r>
          </w:p>
        </w:tc>
        <w:tc>
          <w:tcPr>
            <w:tcW w:w="5867" w:type="dxa"/>
          </w:tcPr>
          <w:p w14:paraId="709AC30C" w14:textId="77777777" w:rsidR="00F9164C" w:rsidRDefault="00000000">
            <w:pPr>
              <w:pStyle w:val="TableParagraph"/>
              <w:spacing w:before="61"/>
              <w:ind w:left="80"/>
              <w:rPr>
                <w:sz w:val="18"/>
              </w:rPr>
            </w:pPr>
            <w:r>
              <w:rPr>
                <w:sz w:val="18"/>
              </w:rPr>
              <w:t>The</w:t>
            </w:r>
            <w:r>
              <w:rPr>
                <w:spacing w:val="-1"/>
                <w:sz w:val="18"/>
              </w:rPr>
              <w:t xml:space="preserve"> </w:t>
            </w:r>
            <w:r>
              <w:rPr>
                <w:sz w:val="18"/>
              </w:rPr>
              <w:t>simulated</w:t>
            </w:r>
            <w:r>
              <w:rPr>
                <w:spacing w:val="-1"/>
                <w:sz w:val="18"/>
              </w:rPr>
              <w:t xml:space="preserve"> </w:t>
            </w:r>
            <w:r>
              <w:rPr>
                <w:sz w:val="18"/>
              </w:rPr>
              <w:t>patient the</w:t>
            </w:r>
            <w:r>
              <w:rPr>
                <w:spacing w:val="-1"/>
                <w:sz w:val="18"/>
              </w:rPr>
              <w:t xml:space="preserve"> </w:t>
            </w:r>
            <w:r>
              <w:rPr>
                <w:sz w:val="18"/>
              </w:rPr>
              <w:t xml:space="preserve">student </w:t>
            </w:r>
            <w:r>
              <w:rPr>
                <w:spacing w:val="-2"/>
                <w:sz w:val="18"/>
              </w:rPr>
              <w:t>interviews.</w:t>
            </w:r>
          </w:p>
        </w:tc>
      </w:tr>
      <w:tr w:rsidR="00F9164C" w14:paraId="2AEB661B" w14:textId="77777777">
        <w:trPr>
          <w:trHeight w:val="560"/>
        </w:trPr>
        <w:tc>
          <w:tcPr>
            <w:tcW w:w="4262" w:type="dxa"/>
          </w:tcPr>
          <w:p w14:paraId="478CFC5B" w14:textId="77777777" w:rsidR="00F9164C" w:rsidRDefault="00000000">
            <w:pPr>
              <w:pStyle w:val="TableParagraph"/>
              <w:spacing w:before="61"/>
              <w:ind w:left="80"/>
              <w:rPr>
                <w:sz w:val="18"/>
              </w:rPr>
            </w:pPr>
            <w:r>
              <w:rPr>
                <w:spacing w:val="-5"/>
                <w:sz w:val="18"/>
              </w:rPr>
              <w:t>EMR</w:t>
            </w:r>
          </w:p>
        </w:tc>
        <w:tc>
          <w:tcPr>
            <w:tcW w:w="5867" w:type="dxa"/>
          </w:tcPr>
          <w:p w14:paraId="06BA0F58" w14:textId="77777777" w:rsidR="00F9164C" w:rsidRDefault="00000000">
            <w:pPr>
              <w:pStyle w:val="TableParagraph"/>
              <w:spacing w:before="61"/>
              <w:ind w:left="80"/>
              <w:rPr>
                <w:sz w:val="18"/>
              </w:rPr>
            </w:pPr>
            <w:r>
              <w:rPr>
                <w:sz w:val="18"/>
              </w:rPr>
              <w:t>The</w:t>
            </w:r>
            <w:r>
              <w:rPr>
                <w:spacing w:val="-1"/>
                <w:sz w:val="18"/>
              </w:rPr>
              <w:t xml:space="preserve"> </w:t>
            </w:r>
            <w:r>
              <w:rPr>
                <w:sz w:val="18"/>
              </w:rPr>
              <w:t>electronic</w:t>
            </w:r>
            <w:r>
              <w:rPr>
                <w:spacing w:val="-1"/>
                <w:sz w:val="18"/>
              </w:rPr>
              <w:t xml:space="preserve"> </w:t>
            </w:r>
            <w:r>
              <w:rPr>
                <w:sz w:val="18"/>
              </w:rPr>
              <w:t>patient chart</w:t>
            </w:r>
            <w:r>
              <w:rPr>
                <w:spacing w:val="-1"/>
                <w:sz w:val="18"/>
              </w:rPr>
              <w:t xml:space="preserve"> </w:t>
            </w:r>
            <w:proofErr w:type="gramStart"/>
            <w:r>
              <w:rPr>
                <w:sz w:val="18"/>
              </w:rPr>
              <w:t>shown to</w:t>
            </w:r>
            <w:proofErr w:type="gramEnd"/>
            <w:r>
              <w:rPr>
                <w:spacing w:val="-1"/>
                <w:sz w:val="18"/>
              </w:rPr>
              <w:t xml:space="preserve"> </w:t>
            </w:r>
            <w:r>
              <w:rPr>
                <w:sz w:val="18"/>
              </w:rPr>
              <w:t xml:space="preserve">the </w:t>
            </w:r>
            <w:r>
              <w:rPr>
                <w:spacing w:val="-2"/>
                <w:sz w:val="18"/>
              </w:rPr>
              <w:t>student.</w:t>
            </w:r>
          </w:p>
        </w:tc>
      </w:tr>
      <w:tr w:rsidR="00F9164C" w14:paraId="51927634" w14:textId="77777777">
        <w:trPr>
          <w:trHeight w:val="555"/>
        </w:trPr>
        <w:tc>
          <w:tcPr>
            <w:tcW w:w="4262" w:type="dxa"/>
          </w:tcPr>
          <w:p w14:paraId="23B8EA0F" w14:textId="77777777" w:rsidR="00F9164C" w:rsidRDefault="00000000">
            <w:pPr>
              <w:pStyle w:val="TableParagraph"/>
              <w:spacing w:before="61"/>
              <w:ind w:left="80"/>
              <w:rPr>
                <w:sz w:val="18"/>
              </w:rPr>
            </w:pPr>
            <w:r>
              <w:rPr>
                <w:sz w:val="18"/>
              </w:rPr>
              <w:t>Grader</w:t>
            </w:r>
            <w:r>
              <w:rPr>
                <w:spacing w:val="-4"/>
                <w:sz w:val="18"/>
              </w:rPr>
              <w:t xml:space="preserve"> </w:t>
            </w:r>
            <w:r>
              <w:rPr>
                <w:sz w:val="18"/>
              </w:rPr>
              <w:t>/</w:t>
            </w:r>
            <w:r>
              <w:rPr>
                <w:spacing w:val="-3"/>
                <w:sz w:val="18"/>
              </w:rPr>
              <w:t xml:space="preserve"> </w:t>
            </w:r>
            <w:r>
              <w:rPr>
                <w:spacing w:val="-2"/>
                <w:sz w:val="18"/>
              </w:rPr>
              <w:t>rubric</w:t>
            </w:r>
          </w:p>
        </w:tc>
        <w:tc>
          <w:tcPr>
            <w:tcW w:w="5867" w:type="dxa"/>
          </w:tcPr>
          <w:p w14:paraId="07F80989" w14:textId="77777777" w:rsidR="00F9164C" w:rsidRDefault="00000000">
            <w:pPr>
              <w:pStyle w:val="TableParagraph"/>
              <w:spacing w:before="61"/>
              <w:ind w:left="80"/>
              <w:rPr>
                <w:sz w:val="18"/>
              </w:rPr>
            </w:pPr>
            <w:r>
              <w:rPr>
                <w:sz w:val="18"/>
              </w:rPr>
              <w:t>The</w:t>
            </w:r>
            <w:r>
              <w:rPr>
                <w:spacing w:val="-1"/>
                <w:sz w:val="18"/>
              </w:rPr>
              <w:t xml:space="preserve"> </w:t>
            </w:r>
            <w:r>
              <w:rPr>
                <w:sz w:val="18"/>
              </w:rPr>
              <w:t>AI scoring system and</w:t>
            </w:r>
            <w:r>
              <w:rPr>
                <w:spacing w:val="-1"/>
                <w:sz w:val="18"/>
              </w:rPr>
              <w:t xml:space="preserve"> </w:t>
            </w:r>
            <w:r>
              <w:rPr>
                <w:sz w:val="18"/>
              </w:rPr>
              <w:t>the</w:t>
            </w:r>
            <w:r>
              <w:rPr>
                <w:spacing w:val="-1"/>
                <w:sz w:val="18"/>
              </w:rPr>
              <w:t xml:space="preserve"> </w:t>
            </w:r>
            <w:r>
              <w:rPr>
                <w:sz w:val="18"/>
              </w:rPr>
              <w:t xml:space="preserve">facts it </w:t>
            </w:r>
            <w:r>
              <w:rPr>
                <w:spacing w:val="-2"/>
                <w:sz w:val="18"/>
              </w:rPr>
              <w:t>expects.</w:t>
            </w:r>
          </w:p>
        </w:tc>
      </w:tr>
      <w:tr w:rsidR="00F9164C" w14:paraId="5035F9BC" w14:textId="77777777">
        <w:trPr>
          <w:trHeight w:val="560"/>
        </w:trPr>
        <w:tc>
          <w:tcPr>
            <w:tcW w:w="4262" w:type="dxa"/>
          </w:tcPr>
          <w:p w14:paraId="7ACD93E3" w14:textId="77777777" w:rsidR="00F9164C" w:rsidRDefault="00000000">
            <w:pPr>
              <w:pStyle w:val="TableParagraph"/>
              <w:spacing w:before="61"/>
              <w:ind w:left="80"/>
              <w:rPr>
                <w:sz w:val="18"/>
              </w:rPr>
            </w:pPr>
            <w:r>
              <w:rPr>
                <w:spacing w:val="-4"/>
                <w:sz w:val="18"/>
              </w:rPr>
              <w:t>AFib</w:t>
            </w:r>
          </w:p>
        </w:tc>
        <w:tc>
          <w:tcPr>
            <w:tcW w:w="5867" w:type="dxa"/>
          </w:tcPr>
          <w:p w14:paraId="3BAF53FE" w14:textId="77777777" w:rsidR="00F9164C" w:rsidRDefault="00000000">
            <w:pPr>
              <w:pStyle w:val="TableParagraph"/>
              <w:spacing w:before="61"/>
              <w:ind w:left="80"/>
              <w:rPr>
                <w:sz w:val="18"/>
              </w:rPr>
            </w:pPr>
            <w:r>
              <w:rPr>
                <w:sz w:val="18"/>
              </w:rPr>
              <w:t>Atrial</w:t>
            </w:r>
            <w:r>
              <w:rPr>
                <w:spacing w:val="-9"/>
                <w:sz w:val="18"/>
              </w:rPr>
              <w:t xml:space="preserve"> </w:t>
            </w:r>
            <w:r>
              <w:rPr>
                <w:sz w:val="18"/>
              </w:rPr>
              <w:t>fibrillation,</w:t>
            </w:r>
            <w:r>
              <w:rPr>
                <w:spacing w:val="-7"/>
                <w:sz w:val="18"/>
              </w:rPr>
              <w:t xml:space="preserve"> </w:t>
            </w:r>
            <w:r>
              <w:rPr>
                <w:sz w:val="18"/>
              </w:rPr>
              <w:t>an</w:t>
            </w:r>
            <w:r>
              <w:rPr>
                <w:spacing w:val="-6"/>
                <w:sz w:val="18"/>
              </w:rPr>
              <w:t xml:space="preserve"> </w:t>
            </w:r>
            <w:r>
              <w:rPr>
                <w:sz w:val="18"/>
              </w:rPr>
              <w:t>irregular</w:t>
            </w:r>
            <w:r>
              <w:rPr>
                <w:spacing w:val="-7"/>
                <w:sz w:val="18"/>
              </w:rPr>
              <w:t xml:space="preserve"> </w:t>
            </w:r>
            <w:r>
              <w:rPr>
                <w:sz w:val="18"/>
              </w:rPr>
              <w:t>heart</w:t>
            </w:r>
            <w:r>
              <w:rPr>
                <w:spacing w:val="-6"/>
                <w:sz w:val="18"/>
              </w:rPr>
              <w:t xml:space="preserve"> </w:t>
            </w:r>
            <w:r>
              <w:rPr>
                <w:spacing w:val="-2"/>
                <w:sz w:val="18"/>
              </w:rPr>
              <w:t>rhythm.</w:t>
            </w:r>
          </w:p>
        </w:tc>
      </w:tr>
      <w:tr w:rsidR="00F9164C" w14:paraId="167F79E8" w14:textId="77777777">
        <w:trPr>
          <w:trHeight w:val="560"/>
        </w:trPr>
        <w:tc>
          <w:tcPr>
            <w:tcW w:w="4262" w:type="dxa"/>
          </w:tcPr>
          <w:p w14:paraId="41BA7F8F" w14:textId="77777777" w:rsidR="00F9164C" w:rsidRDefault="00000000">
            <w:pPr>
              <w:pStyle w:val="TableParagraph"/>
              <w:spacing w:before="61"/>
              <w:ind w:left="80"/>
              <w:rPr>
                <w:sz w:val="18"/>
              </w:rPr>
            </w:pPr>
            <w:r>
              <w:rPr>
                <w:spacing w:val="-2"/>
                <w:sz w:val="18"/>
              </w:rPr>
              <w:t>HFrEF</w:t>
            </w:r>
          </w:p>
        </w:tc>
        <w:tc>
          <w:tcPr>
            <w:tcW w:w="5867" w:type="dxa"/>
          </w:tcPr>
          <w:p w14:paraId="2ABC57C2" w14:textId="77777777" w:rsidR="00F9164C" w:rsidRDefault="00000000">
            <w:pPr>
              <w:pStyle w:val="TableParagraph"/>
              <w:spacing w:before="61"/>
              <w:ind w:left="80"/>
              <w:rPr>
                <w:sz w:val="18"/>
              </w:rPr>
            </w:pPr>
            <w:r>
              <w:rPr>
                <w:sz w:val="18"/>
              </w:rPr>
              <w:t>Heart</w:t>
            </w:r>
            <w:r>
              <w:rPr>
                <w:spacing w:val="-1"/>
                <w:sz w:val="18"/>
              </w:rPr>
              <w:t xml:space="preserve"> </w:t>
            </w:r>
            <w:r>
              <w:rPr>
                <w:sz w:val="18"/>
              </w:rPr>
              <w:t>failure with</w:t>
            </w:r>
            <w:r>
              <w:rPr>
                <w:spacing w:val="-2"/>
                <w:sz w:val="18"/>
              </w:rPr>
              <w:t xml:space="preserve"> </w:t>
            </w:r>
            <w:r>
              <w:rPr>
                <w:sz w:val="18"/>
              </w:rPr>
              <w:t>reduced</w:t>
            </w:r>
            <w:r>
              <w:rPr>
                <w:spacing w:val="-1"/>
                <w:sz w:val="18"/>
              </w:rPr>
              <w:t xml:space="preserve"> </w:t>
            </w:r>
            <w:r>
              <w:rPr>
                <w:sz w:val="18"/>
              </w:rPr>
              <w:t xml:space="preserve">ejection </w:t>
            </w:r>
            <w:r>
              <w:rPr>
                <w:spacing w:val="-2"/>
                <w:sz w:val="18"/>
              </w:rPr>
              <w:t>fraction.</w:t>
            </w:r>
          </w:p>
        </w:tc>
      </w:tr>
      <w:tr w:rsidR="00F9164C" w14:paraId="6DC913E2" w14:textId="77777777">
        <w:trPr>
          <w:trHeight w:val="555"/>
        </w:trPr>
        <w:tc>
          <w:tcPr>
            <w:tcW w:w="4262" w:type="dxa"/>
          </w:tcPr>
          <w:p w14:paraId="3374773F" w14:textId="77777777" w:rsidR="00F9164C" w:rsidRDefault="00000000">
            <w:pPr>
              <w:pStyle w:val="TableParagraph"/>
              <w:spacing w:before="61"/>
              <w:ind w:left="80"/>
              <w:rPr>
                <w:sz w:val="18"/>
              </w:rPr>
            </w:pPr>
            <w:r>
              <w:rPr>
                <w:spacing w:val="-4"/>
                <w:sz w:val="18"/>
              </w:rPr>
              <w:t>LVEF</w:t>
            </w:r>
          </w:p>
        </w:tc>
        <w:tc>
          <w:tcPr>
            <w:tcW w:w="5867" w:type="dxa"/>
          </w:tcPr>
          <w:p w14:paraId="160F8E0C" w14:textId="77777777" w:rsidR="00F9164C" w:rsidRDefault="00000000">
            <w:pPr>
              <w:pStyle w:val="TableParagraph"/>
              <w:spacing w:before="61"/>
              <w:ind w:left="80"/>
              <w:rPr>
                <w:sz w:val="18"/>
              </w:rPr>
            </w:pPr>
            <w:r>
              <w:rPr>
                <w:sz w:val="18"/>
              </w:rPr>
              <w:t>The</w:t>
            </w:r>
            <w:r>
              <w:rPr>
                <w:spacing w:val="-3"/>
                <w:sz w:val="18"/>
              </w:rPr>
              <w:t xml:space="preserve"> </w:t>
            </w:r>
            <w:r>
              <w:rPr>
                <w:sz w:val="18"/>
              </w:rPr>
              <w:t>percentage</w:t>
            </w:r>
            <w:r>
              <w:rPr>
                <w:spacing w:val="-1"/>
                <w:sz w:val="18"/>
              </w:rPr>
              <w:t xml:space="preserve"> </w:t>
            </w:r>
            <w:r>
              <w:rPr>
                <w:sz w:val="18"/>
              </w:rPr>
              <w:t>used</w:t>
            </w:r>
            <w:r>
              <w:rPr>
                <w:spacing w:val="-1"/>
                <w:sz w:val="18"/>
              </w:rPr>
              <w:t xml:space="preserve"> </w:t>
            </w:r>
            <w:r>
              <w:rPr>
                <w:sz w:val="18"/>
              </w:rPr>
              <w:t>to describe</w:t>
            </w:r>
            <w:r>
              <w:rPr>
                <w:spacing w:val="-1"/>
                <w:sz w:val="18"/>
              </w:rPr>
              <w:t xml:space="preserve"> </w:t>
            </w:r>
            <w:r>
              <w:rPr>
                <w:sz w:val="18"/>
              </w:rPr>
              <w:t>how</w:t>
            </w:r>
            <w:r>
              <w:rPr>
                <w:spacing w:val="-1"/>
                <w:sz w:val="18"/>
              </w:rPr>
              <w:t xml:space="preserve"> </w:t>
            </w:r>
            <w:r>
              <w:rPr>
                <w:sz w:val="18"/>
              </w:rPr>
              <w:t>strongly the</w:t>
            </w:r>
            <w:r>
              <w:rPr>
                <w:spacing w:val="-2"/>
                <w:sz w:val="18"/>
              </w:rPr>
              <w:t xml:space="preserve"> </w:t>
            </w:r>
            <w:r>
              <w:rPr>
                <w:sz w:val="18"/>
              </w:rPr>
              <w:t>left</w:t>
            </w:r>
            <w:r>
              <w:rPr>
                <w:spacing w:val="-1"/>
                <w:sz w:val="18"/>
              </w:rPr>
              <w:t xml:space="preserve"> </w:t>
            </w:r>
            <w:r>
              <w:rPr>
                <w:sz w:val="18"/>
              </w:rPr>
              <w:t>ventricle</w:t>
            </w:r>
            <w:r>
              <w:rPr>
                <w:spacing w:val="4"/>
                <w:sz w:val="18"/>
              </w:rPr>
              <w:t xml:space="preserve"> </w:t>
            </w:r>
            <w:r>
              <w:rPr>
                <w:spacing w:val="-2"/>
                <w:sz w:val="18"/>
              </w:rPr>
              <w:t>pumps.</w:t>
            </w:r>
          </w:p>
        </w:tc>
      </w:tr>
      <w:tr w:rsidR="00F9164C" w14:paraId="45CBB382" w14:textId="77777777">
        <w:trPr>
          <w:trHeight w:val="560"/>
        </w:trPr>
        <w:tc>
          <w:tcPr>
            <w:tcW w:w="4262" w:type="dxa"/>
          </w:tcPr>
          <w:p w14:paraId="560CC7C7" w14:textId="77777777" w:rsidR="00F9164C" w:rsidRDefault="00000000">
            <w:pPr>
              <w:pStyle w:val="TableParagraph"/>
              <w:spacing w:before="61"/>
              <w:ind w:left="80"/>
              <w:rPr>
                <w:sz w:val="18"/>
              </w:rPr>
            </w:pPr>
            <w:r>
              <w:rPr>
                <w:spacing w:val="-4"/>
                <w:sz w:val="18"/>
              </w:rPr>
              <w:t>DOAC</w:t>
            </w:r>
          </w:p>
        </w:tc>
        <w:tc>
          <w:tcPr>
            <w:tcW w:w="5867" w:type="dxa"/>
          </w:tcPr>
          <w:p w14:paraId="4358EEBD" w14:textId="77777777" w:rsidR="00F9164C" w:rsidRDefault="00000000">
            <w:pPr>
              <w:pStyle w:val="TableParagraph"/>
              <w:spacing w:before="61"/>
              <w:ind w:left="80"/>
              <w:rPr>
                <w:sz w:val="18"/>
              </w:rPr>
            </w:pPr>
            <w:r>
              <w:rPr>
                <w:sz w:val="18"/>
              </w:rPr>
              <w:t>A</w:t>
            </w:r>
            <w:r>
              <w:rPr>
                <w:spacing w:val="-5"/>
                <w:sz w:val="18"/>
              </w:rPr>
              <w:t xml:space="preserve"> </w:t>
            </w:r>
            <w:r>
              <w:rPr>
                <w:sz w:val="18"/>
              </w:rPr>
              <w:t>direct</w:t>
            </w:r>
            <w:r>
              <w:rPr>
                <w:spacing w:val="-5"/>
                <w:sz w:val="18"/>
              </w:rPr>
              <w:t xml:space="preserve"> </w:t>
            </w:r>
            <w:r>
              <w:rPr>
                <w:sz w:val="18"/>
              </w:rPr>
              <w:t>oral</w:t>
            </w:r>
            <w:r>
              <w:rPr>
                <w:spacing w:val="-5"/>
                <w:sz w:val="18"/>
              </w:rPr>
              <w:t xml:space="preserve"> </w:t>
            </w:r>
            <w:r>
              <w:rPr>
                <w:sz w:val="18"/>
              </w:rPr>
              <w:t>anticoagulant,</w:t>
            </w:r>
            <w:r>
              <w:rPr>
                <w:spacing w:val="-5"/>
                <w:sz w:val="18"/>
              </w:rPr>
              <w:t xml:space="preserve"> </w:t>
            </w:r>
            <w:r>
              <w:rPr>
                <w:sz w:val="18"/>
              </w:rPr>
              <w:t>such</w:t>
            </w:r>
            <w:r>
              <w:rPr>
                <w:spacing w:val="-5"/>
                <w:sz w:val="18"/>
              </w:rPr>
              <w:t xml:space="preserve"> </w:t>
            </w:r>
            <w:r>
              <w:rPr>
                <w:sz w:val="18"/>
              </w:rPr>
              <w:t>as</w:t>
            </w:r>
            <w:r>
              <w:rPr>
                <w:spacing w:val="-5"/>
                <w:sz w:val="18"/>
              </w:rPr>
              <w:t xml:space="preserve"> </w:t>
            </w:r>
            <w:r>
              <w:rPr>
                <w:spacing w:val="-2"/>
                <w:sz w:val="18"/>
              </w:rPr>
              <w:t>apixaban.</w:t>
            </w:r>
          </w:p>
        </w:tc>
      </w:tr>
      <w:tr w:rsidR="00F9164C" w14:paraId="26468621" w14:textId="77777777">
        <w:trPr>
          <w:trHeight w:val="560"/>
        </w:trPr>
        <w:tc>
          <w:tcPr>
            <w:tcW w:w="4262" w:type="dxa"/>
          </w:tcPr>
          <w:p w14:paraId="32B25CD1" w14:textId="77777777" w:rsidR="00F9164C" w:rsidRDefault="00000000">
            <w:pPr>
              <w:pStyle w:val="TableParagraph"/>
              <w:spacing w:before="61"/>
              <w:ind w:left="80"/>
              <w:rPr>
                <w:sz w:val="18"/>
              </w:rPr>
            </w:pPr>
            <w:r>
              <w:rPr>
                <w:spacing w:val="-5"/>
                <w:sz w:val="18"/>
              </w:rPr>
              <w:t>CBC</w:t>
            </w:r>
          </w:p>
        </w:tc>
        <w:tc>
          <w:tcPr>
            <w:tcW w:w="5867" w:type="dxa"/>
          </w:tcPr>
          <w:p w14:paraId="7F9F888D" w14:textId="77777777" w:rsidR="00F9164C" w:rsidRDefault="00000000">
            <w:pPr>
              <w:pStyle w:val="TableParagraph"/>
              <w:spacing w:before="61"/>
              <w:ind w:left="80"/>
              <w:rPr>
                <w:sz w:val="18"/>
              </w:rPr>
            </w:pPr>
            <w:r>
              <w:rPr>
                <w:sz w:val="18"/>
              </w:rPr>
              <w:t>Complete</w:t>
            </w:r>
            <w:r>
              <w:rPr>
                <w:spacing w:val="-1"/>
                <w:sz w:val="18"/>
              </w:rPr>
              <w:t xml:space="preserve"> </w:t>
            </w:r>
            <w:r>
              <w:rPr>
                <w:sz w:val="18"/>
              </w:rPr>
              <w:t>blood</w:t>
            </w:r>
            <w:r>
              <w:rPr>
                <w:spacing w:val="-1"/>
                <w:sz w:val="18"/>
              </w:rPr>
              <w:t xml:space="preserve"> </w:t>
            </w:r>
            <w:r>
              <w:rPr>
                <w:spacing w:val="-2"/>
                <w:sz w:val="18"/>
              </w:rPr>
              <w:t>count.</w:t>
            </w:r>
          </w:p>
        </w:tc>
      </w:tr>
      <w:tr w:rsidR="00F9164C" w14:paraId="6EEAB3D8" w14:textId="77777777">
        <w:trPr>
          <w:trHeight w:val="554"/>
        </w:trPr>
        <w:tc>
          <w:tcPr>
            <w:tcW w:w="4262" w:type="dxa"/>
          </w:tcPr>
          <w:p w14:paraId="7A947208" w14:textId="77777777" w:rsidR="00F9164C" w:rsidRDefault="00000000">
            <w:pPr>
              <w:pStyle w:val="TableParagraph"/>
              <w:spacing w:before="61"/>
              <w:ind w:left="80"/>
              <w:rPr>
                <w:sz w:val="18"/>
              </w:rPr>
            </w:pPr>
            <w:r>
              <w:rPr>
                <w:sz w:val="18"/>
              </w:rPr>
              <w:t xml:space="preserve">NT </w:t>
            </w:r>
            <w:proofErr w:type="spellStart"/>
            <w:r>
              <w:rPr>
                <w:spacing w:val="-2"/>
                <w:sz w:val="18"/>
              </w:rPr>
              <w:t>proBNP</w:t>
            </w:r>
            <w:proofErr w:type="spellEnd"/>
          </w:p>
        </w:tc>
        <w:tc>
          <w:tcPr>
            <w:tcW w:w="5867" w:type="dxa"/>
          </w:tcPr>
          <w:p w14:paraId="2BE79924" w14:textId="77777777" w:rsidR="00F9164C" w:rsidRDefault="00000000">
            <w:pPr>
              <w:pStyle w:val="TableParagraph"/>
              <w:spacing w:before="61"/>
              <w:ind w:left="80"/>
              <w:rPr>
                <w:sz w:val="18"/>
              </w:rPr>
            </w:pPr>
            <w:r>
              <w:rPr>
                <w:sz w:val="18"/>
              </w:rPr>
              <w:t>A</w:t>
            </w:r>
            <w:r>
              <w:rPr>
                <w:spacing w:val="-7"/>
                <w:sz w:val="18"/>
              </w:rPr>
              <w:t xml:space="preserve"> </w:t>
            </w:r>
            <w:r>
              <w:rPr>
                <w:sz w:val="18"/>
              </w:rPr>
              <w:t>blood</w:t>
            </w:r>
            <w:r>
              <w:rPr>
                <w:spacing w:val="-4"/>
                <w:sz w:val="18"/>
              </w:rPr>
              <w:t xml:space="preserve"> </w:t>
            </w:r>
            <w:r>
              <w:rPr>
                <w:sz w:val="18"/>
              </w:rPr>
              <w:t>marker</w:t>
            </w:r>
            <w:r>
              <w:rPr>
                <w:spacing w:val="-4"/>
                <w:sz w:val="18"/>
              </w:rPr>
              <w:t xml:space="preserve"> </w:t>
            </w:r>
            <w:r>
              <w:rPr>
                <w:sz w:val="18"/>
              </w:rPr>
              <w:t>used</w:t>
            </w:r>
            <w:r>
              <w:rPr>
                <w:spacing w:val="-4"/>
                <w:sz w:val="18"/>
              </w:rPr>
              <w:t xml:space="preserve"> </w:t>
            </w:r>
            <w:r>
              <w:rPr>
                <w:sz w:val="18"/>
              </w:rPr>
              <w:t>in</w:t>
            </w:r>
            <w:r>
              <w:rPr>
                <w:spacing w:val="-4"/>
                <w:sz w:val="18"/>
              </w:rPr>
              <w:t xml:space="preserve"> </w:t>
            </w:r>
            <w:r>
              <w:rPr>
                <w:sz w:val="18"/>
              </w:rPr>
              <w:t>heart</w:t>
            </w:r>
            <w:r>
              <w:rPr>
                <w:spacing w:val="-4"/>
                <w:sz w:val="18"/>
              </w:rPr>
              <w:t xml:space="preserve"> </w:t>
            </w:r>
            <w:r>
              <w:rPr>
                <w:sz w:val="18"/>
              </w:rPr>
              <w:t>failure</w:t>
            </w:r>
            <w:r>
              <w:rPr>
                <w:spacing w:val="-4"/>
                <w:sz w:val="18"/>
              </w:rPr>
              <w:t xml:space="preserve"> </w:t>
            </w:r>
            <w:r>
              <w:rPr>
                <w:spacing w:val="-2"/>
                <w:sz w:val="18"/>
              </w:rPr>
              <w:t>assessment.</w:t>
            </w:r>
          </w:p>
        </w:tc>
      </w:tr>
    </w:tbl>
    <w:p w14:paraId="3D026765" w14:textId="77777777" w:rsidR="00F9164C" w:rsidRDefault="00F9164C">
      <w:pPr>
        <w:pStyle w:val="BodyText"/>
        <w:rPr>
          <w:rFonts w:ascii="Arial"/>
          <w:b/>
        </w:rPr>
      </w:pPr>
    </w:p>
    <w:p w14:paraId="20456655" w14:textId="77777777" w:rsidR="00F9164C" w:rsidRDefault="00F9164C">
      <w:pPr>
        <w:pStyle w:val="BodyText"/>
        <w:spacing w:before="30"/>
        <w:rPr>
          <w:rFonts w:ascii="Arial"/>
          <w:b/>
        </w:rPr>
      </w:pPr>
    </w:p>
    <w:p w14:paraId="2173A026" w14:textId="77777777" w:rsidR="00F9164C" w:rsidRDefault="00000000">
      <w:pPr>
        <w:pStyle w:val="Heading9"/>
      </w:pPr>
      <w:r>
        <w:t>Current Draft</w:t>
      </w:r>
      <w:r>
        <w:rPr>
          <w:spacing w:val="-1"/>
        </w:rPr>
        <w:t xml:space="preserve"> </w:t>
      </w:r>
      <w:r>
        <w:t>Review</w:t>
      </w:r>
      <w:r>
        <w:rPr>
          <w:spacing w:val="4"/>
        </w:rPr>
        <w:t xml:space="preserve"> </w:t>
      </w:r>
      <w:r>
        <w:rPr>
          <w:spacing w:val="-2"/>
        </w:rPr>
        <w:t>Summary</w:t>
      </w:r>
    </w:p>
    <w:p w14:paraId="6BD3A067" w14:textId="77777777" w:rsidR="00F9164C" w:rsidRDefault="00F9164C">
      <w:pPr>
        <w:pStyle w:val="BodyText"/>
        <w:spacing w:before="21"/>
        <w:rPr>
          <w:rFonts w:ascii="Arial"/>
          <w:b/>
        </w:rPr>
      </w:pPr>
    </w:p>
    <w:p w14:paraId="30BD7E03" w14:textId="77777777" w:rsidR="00F9164C" w:rsidRDefault="00000000">
      <w:pPr>
        <w:pStyle w:val="BodyText"/>
        <w:spacing w:line="278" w:lineRule="auto"/>
        <w:ind w:left="835" w:right="871"/>
      </w:pPr>
      <w:r>
        <w:t xml:space="preserve">This working draft contains 26 grouped </w:t>
      </w:r>
      <w:proofErr w:type="gramStart"/>
      <w:r>
        <w:t>system</w:t>
      </w:r>
      <w:proofErr w:type="gramEnd"/>
      <w:r>
        <w:t xml:space="preserve"> and data findings across Angela Brooks' three Week 4 encounters. Repeated conflicts</w:t>
      </w:r>
      <w:r>
        <w:rPr>
          <w:spacing w:val="-2"/>
        </w:rPr>
        <w:t xml:space="preserve"> </w:t>
      </w:r>
      <w:r>
        <w:t>are</w:t>
      </w:r>
      <w:r>
        <w:rPr>
          <w:spacing w:val="-2"/>
        </w:rPr>
        <w:t xml:space="preserve"> </w:t>
      </w:r>
      <w:r>
        <w:t>retained</w:t>
      </w:r>
      <w:r>
        <w:rPr>
          <w:spacing w:val="-2"/>
        </w:rPr>
        <w:t xml:space="preserve"> </w:t>
      </w:r>
      <w:r>
        <w:t>under</w:t>
      </w:r>
      <w:r>
        <w:rPr>
          <w:spacing w:val="-2"/>
        </w:rPr>
        <w:t xml:space="preserve"> </w:t>
      </w:r>
      <w:r>
        <w:t>each</w:t>
      </w:r>
      <w:r>
        <w:rPr>
          <w:spacing w:val="-2"/>
        </w:rPr>
        <w:t xml:space="preserve"> </w:t>
      </w:r>
      <w:r>
        <w:t>visit</w:t>
      </w:r>
      <w:r>
        <w:rPr>
          <w:spacing w:val="-2"/>
        </w:rPr>
        <w:t xml:space="preserve"> </w:t>
      </w:r>
      <w:r>
        <w:t>when</w:t>
      </w:r>
      <w:r>
        <w:rPr>
          <w:spacing w:val="-2"/>
        </w:rPr>
        <w:t xml:space="preserve"> </w:t>
      </w:r>
      <w:r>
        <w:t>they</w:t>
      </w:r>
      <w:r>
        <w:rPr>
          <w:spacing w:val="-2"/>
        </w:rPr>
        <w:t xml:space="preserve"> </w:t>
      </w:r>
      <w:r>
        <w:t>can</w:t>
      </w:r>
      <w:r>
        <w:rPr>
          <w:spacing w:val="-2"/>
        </w:rPr>
        <w:t xml:space="preserve"> </w:t>
      </w:r>
      <w:r>
        <w:t>independently</w:t>
      </w:r>
      <w:r>
        <w:rPr>
          <w:spacing w:val="-2"/>
        </w:rPr>
        <w:t xml:space="preserve"> </w:t>
      </w:r>
      <w:r>
        <w:t>affect</w:t>
      </w:r>
      <w:r>
        <w:rPr>
          <w:spacing w:val="-2"/>
        </w:rPr>
        <w:t xml:space="preserve"> </w:t>
      </w:r>
      <w:r>
        <w:t>the</w:t>
      </w:r>
      <w:r>
        <w:rPr>
          <w:spacing w:val="-2"/>
        </w:rPr>
        <w:t xml:space="preserve"> </w:t>
      </w:r>
      <w:r>
        <w:t>student</w:t>
      </w:r>
      <w:r>
        <w:rPr>
          <w:spacing w:val="-3"/>
        </w:rPr>
        <w:t xml:space="preserve"> </w:t>
      </w:r>
      <w:r>
        <w:t>experience</w:t>
      </w:r>
      <w:r>
        <w:rPr>
          <w:spacing w:val="-2"/>
        </w:rPr>
        <w:t xml:space="preserve"> </w:t>
      </w:r>
      <w:r>
        <w:t>or</w:t>
      </w:r>
      <w:r>
        <w:rPr>
          <w:spacing w:val="-2"/>
        </w:rPr>
        <w:t xml:space="preserve"> </w:t>
      </w:r>
      <w:r>
        <w:t>grading.</w:t>
      </w:r>
      <w:r>
        <w:rPr>
          <w:spacing w:val="-2"/>
        </w:rPr>
        <w:t xml:space="preserve"> </w:t>
      </w:r>
      <w:r>
        <w:t>Ordinary</w:t>
      </w:r>
      <w:r>
        <w:rPr>
          <w:spacing w:val="-2"/>
        </w:rPr>
        <w:t xml:space="preserve"> </w:t>
      </w:r>
      <w:r>
        <w:t>SOAP</w:t>
      </w:r>
      <w:r>
        <w:rPr>
          <w:spacing w:val="-2"/>
        </w:rPr>
        <w:t xml:space="preserve"> </w:t>
      </w:r>
      <w:r>
        <w:t>writing improvements are not counted as system defects.</w:t>
      </w:r>
    </w:p>
    <w:p w14:paraId="709816D3" w14:textId="77777777" w:rsidR="00F9164C" w:rsidRDefault="00F9164C">
      <w:pPr>
        <w:pStyle w:val="BodyText"/>
        <w:spacing w:before="10"/>
        <w:rPr>
          <w:sz w:val="16"/>
        </w:rPr>
      </w:pPr>
    </w:p>
    <w:tbl>
      <w:tblPr>
        <w:tblW w:w="0" w:type="auto"/>
        <w:tblInd w:w="9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227"/>
        <w:gridCol w:w="5232"/>
      </w:tblGrid>
      <w:tr w:rsidR="00F9164C" w14:paraId="459F9489" w14:textId="77777777">
        <w:trPr>
          <w:trHeight w:val="440"/>
        </w:trPr>
        <w:tc>
          <w:tcPr>
            <w:tcW w:w="5227" w:type="dxa"/>
            <w:shd w:val="clear" w:color="auto" w:fill="DCEAF4"/>
          </w:tcPr>
          <w:p w14:paraId="15B07F69" w14:textId="77777777" w:rsidR="00F9164C" w:rsidRDefault="00000000">
            <w:pPr>
              <w:pStyle w:val="TableParagraph"/>
              <w:spacing w:before="1"/>
              <w:ind w:left="105"/>
              <w:rPr>
                <w:rFonts w:ascii="Arial"/>
                <w:b/>
                <w:sz w:val="18"/>
              </w:rPr>
            </w:pPr>
            <w:r>
              <w:rPr>
                <w:rFonts w:ascii="Arial"/>
                <w:b/>
                <w:spacing w:val="-2"/>
                <w:sz w:val="18"/>
              </w:rPr>
              <w:t>Encounter</w:t>
            </w:r>
          </w:p>
        </w:tc>
        <w:tc>
          <w:tcPr>
            <w:tcW w:w="5232" w:type="dxa"/>
            <w:shd w:val="clear" w:color="auto" w:fill="DCEAF4"/>
          </w:tcPr>
          <w:p w14:paraId="2F14A235" w14:textId="77777777" w:rsidR="00F9164C" w:rsidRDefault="00000000">
            <w:pPr>
              <w:pStyle w:val="TableParagraph"/>
              <w:spacing w:before="1"/>
              <w:ind w:left="110"/>
              <w:rPr>
                <w:rFonts w:ascii="Arial"/>
                <w:b/>
                <w:sz w:val="18"/>
              </w:rPr>
            </w:pPr>
            <w:r>
              <w:rPr>
                <w:rFonts w:ascii="Arial"/>
                <w:b/>
                <w:sz w:val="18"/>
              </w:rPr>
              <w:t>Grouped</w:t>
            </w:r>
            <w:r>
              <w:rPr>
                <w:rFonts w:ascii="Arial"/>
                <w:b/>
                <w:spacing w:val="-6"/>
                <w:sz w:val="18"/>
              </w:rPr>
              <w:t xml:space="preserve"> </w:t>
            </w:r>
            <w:r>
              <w:rPr>
                <w:rFonts w:ascii="Arial"/>
                <w:b/>
                <w:sz w:val="18"/>
              </w:rPr>
              <w:t>issues</w:t>
            </w:r>
            <w:r>
              <w:rPr>
                <w:rFonts w:ascii="Arial"/>
                <w:b/>
                <w:spacing w:val="-5"/>
                <w:sz w:val="18"/>
              </w:rPr>
              <w:t xml:space="preserve"> </w:t>
            </w:r>
            <w:r>
              <w:rPr>
                <w:rFonts w:ascii="Arial"/>
                <w:b/>
                <w:sz w:val="18"/>
              </w:rPr>
              <w:t>in</w:t>
            </w:r>
            <w:r>
              <w:rPr>
                <w:rFonts w:ascii="Arial"/>
                <w:b/>
                <w:spacing w:val="-6"/>
                <w:sz w:val="18"/>
              </w:rPr>
              <w:t xml:space="preserve"> </w:t>
            </w:r>
            <w:r>
              <w:rPr>
                <w:rFonts w:ascii="Arial"/>
                <w:b/>
                <w:sz w:val="18"/>
              </w:rPr>
              <w:t>current</w:t>
            </w:r>
            <w:r>
              <w:rPr>
                <w:rFonts w:ascii="Arial"/>
                <w:b/>
                <w:spacing w:val="-5"/>
                <w:sz w:val="18"/>
              </w:rPr>
              <w:t xml:space="preserve"> </w:t>
            </w:r>
            <w:r>
              <w:rPr>
                <w:rFonts w:ascii="Arial"/>
                <w:b/>
                <w:spacing w:val="-2"/>
                <w:sz w:val="18"/>
              </w:rPr>
              <w:t>draft</w:t>
            </w:r>
          </w:p>
        </w:tc>
      </w:tr>
      <w:tr w:rsidR="00F9164C" w14:paraId="452CF842" w14:textId="77777777">
        <w:trPr>
          <w:trHeight w:val="435"/>
        </w:trPr>
        <w:tc>
          <w:tcPr>
            <w:tcW w:w="5227" w:type="dxa"/>
          </w:tcPr>
          <w:p w14:paraId="161217F9" w14:textId="77777777" w:rsidR="00F9164C" w:rsidRDefault="00000000">
            <w:pPr>
              <w:pStyle w:val="TableParagraph"/>
              <w:spacing w:before="1"/>
              <w:ind w:left="105"/>
              <w:rPr>
                <w:sz w:val="18"/>
              </w:rPr>
            </w:pPr>
            <w:r>
              <w:rPr>
                <w:sz w:val="18"/>
              </w:rPr>
              <w:t>Tuesday</w:t>
            </w:r>
            <w:r>
              <w:rPr>
                <w:spacing w:val="-3"/>
                <w:sz w:val="18"/>
              </w:rPr>
              <w:t xml:space="preserve"> </w:t>
            </w:r>
            <w:r>
              <w:rPr>
                <w:sz w:val="18"/>
              </w:rPr>
              <w:t>Initial</w:t>
            </w:r>
            <w:r>
              <w:rPr>
                <w:spacing w:val="-3"/>
                <w:sz w:val="18"/>
              </w:rPr>
              <w:t xml:space="preserve"> </w:t>
            </w:r>
            <w:r>
              <w:rPr>
                <w:spacing w:val="-2"/>
                <w:sz w:val="18"/>
              </w:rPr>
              <w:t>Visit</w:t>
            </w:r>
          </w:p>
        </w:tc>
        <w:tc>
          <w:tcPr>
            <w:tcW w:w="5232" w:type="dxa"/>
          </w:tcPr>
          <w:p w14:paraId="4F2E7AE1" w14:textId="77777777" w:rsidR="00F9164C" w:rsidRDefault="00000000">
            <w:pPr>
              <w:pStyle w:val="TableParagraph"/>
              <w:spacing w:before="1"/>
              <w:ind w:left="110"/>
              <w:rPr>
                <w:sz w:val="18"/>
              </w:rPr>
            </w:pPr>
            <w:r>
              <w:rPr>
                <w:spacing w:val="-10"/>
                <w:sz w:val="18"/>
              </w:rPr>
              <w:t>6</w:t>
            </w:r>
          </w:p>
        </w:tc>
      </w:tr>
      <w:tr w:rsidR="00F9164C" w14:paraId="531BC574" w14:textId="77777777">
        <w:trPr>
          <w:trHeight w:val="439"/>
        </w:trPr>
        <w:tc>
          <w:tcPr>
            <w:tcW w:w="5227" w:type="dxa"/>
          </w:tcPr>
          <w:p w14:paraId="693CD2BE" w14:textId="77777777" w:rsidR="00F9164C" w:rsidRDefault="00000000">
            <w:pPr>
              <w:pStyle w:val="TableParagraph"/>
              <w:spacing w:before="1"/>
              <w:ind w:left="105"/>
              <w:rPr>
                <w:sz w:val="18"/>
              </w:rPr>
            </w:pPr>
            <w:r>
              <w:rPr>
                <w:sz w:val="18"/>
              </w:rPr>
              <w:t>Wednesday</w:t>
            </w:r>
            <w:r>
              <w:rPr>
                <w:spacing w:val="-2"/>
                <w:sz w:val="18"/>
              </w:rPr>
              <w:t xml:space="preserve"> </w:t>
            </w:r>
            <w:r>
              <w:rPr>
                <w:sz w:val="18"/>
              </w:rPr>
              <w:t>3</w:t>
            </w:r>
            <w:r>
              <w:rPr>
                <w:spacing w:val="-1"/>
                <w:sz w:val="18"/>
              </w:rPr>
              <w:t xml:space="preserve"> </w:t>
            </w:r>
            <w:r>
              <w:rPr>
                <w:sz w:val="18"/>
              </w:rPr>
              <w:t>Month</w:t>
            </w:r>
            <w:r>
              <w:rPr>
                <w:spacing w:val="-1"/>
                <w:sz w:val="18"/>
              </w:rPr>
              <w:t xml:space="preserve"> </w:t>
            </w:r>
            <w:r>
              <w:rPr>
                <w:sz w:val="18"/>
              </w:rPr>
              <w:t xml:space="preserve">Follow </w:t>
            </w:r>
            <w:r>
              <w:rPr>
                <w:spacing w:val="-5"/>
                <w:sz w:val="18"/>
              </w:rPr>
              <w:t>Up</w:t>
            </w:r>
          </w:p>
        </w:tc>
        <w:tc>
          <w:tcPr>
            <w:tcW w:w="5232" w:type="dxa"/>
          </w:tcPr>
          <w:p w14:paraId="5D6DA9E6" w14:textId="77777777" w:rsidR="00F9164C" w:rsidRDefault="00000000">
            <w:pPr>
              <w:pStyle w:val="TableParagraph"/>
              <w:spacing w:before="1"/>
              <w:ind w:left="110"/>
              <w:rPr>
                <w:sz w:val="18"/>
              </w:rPr>
            </w:pPr>
            <w:r>
              <w:rPr>
                <w:spacing w:val="-5"/>
                <w:sz w:val="18"/>
              </w:rPr>
              <w:t>10</w:t>
            </w:r>
          </w:p>
        </w:tc>
      </w:tr>
      <w:tr w:rsidR="00F9164C" w14:paraId="4460AC7B" w14:textId="77777777">
        <w:trPr>
          <w:trHeight w:val="440"/>
        </w:trPr>
        <w:tc>
          <w:tcPr>
            <w:tcW w:w="5227" w:type="dxa"/>
          </w:tcPr>
          <w:p w14:paraId="6B72D85E" w14:textId="77777777" w:rsidR="00F9164C" w:rsidRDefault="00000000">
            <w:pPr>
              <w:pStyle w:val="TableParagraph"/>
              <w:spacing w:before="1"/>
              <w:ind w:left="105"/>
              <w:rPr>
                <w:sz w:val="18"/>
              </w:rPr>
            </w:pPr>
            <w:r>
              <w:rPr>
                <w:sz w:val="18"/>
              </w:rPr>
              <w:t>Thursday</w:t>
            </w:r>
            <w:r>
              <w:rPr>
                <w:spacing w:val="-1"/>
                <w:sz w:val="18"/>
              </w:rPr>
              <w:t xml:space="preserve"> </w:t>
            </w:r>
            <w:r>
              <w:rPr>
                <w:sz w:val="18"/>
              </w:rPr>
              <w:t>6</w:t>
            </w:r>
            <w:r>
              <w:rPr>
                <w:spacing w:val="-2"/>
                <w:sz w:val="18"/>
              </w:rPr>
              <w:t xml:space="preserve"> </w:t>
            </w:r>
            <w:r>
              <w:rPr>
                <w:sz w:val="18"/>
              </w:rPr>
              <w:t>Month</w:t>
            </w:r>
            <w:r>
              <w:rPr>
                <w:spacing w:val="-1"/>
                <w:sz w:val="18"/>
              </w:rPr>
              <w:t xml:space="preserve"> </w:t>
            </w:r>
            <w:r>
              <w:rPr>
                <w:sz w:val="18"/>
              </w:rPr>
              <w:t>Follow</w:t>
            </w:r>
            <w:r>
              <w:rPr>
                <w:spacing w:val="-1"/>
                <w:sz w:val="18"/>
              </w:rPr>
              <w:t xml:space="preserve"> </w:t>
            </w:r>
            <w:r>
              <w:rPr>
                <w:spacing w:val="-5"/>
                <w:sz w:val="18"/>
              </w:rPr>
              <w:t>Up</w:t>
            </w:r>
          </w:p>
        </w:tc>
        <w:tc>
          <w:tcPr>
            <w:tcW w:w="5232" w:type="dxa"/>
          </w:tcPr>
          <w:p w14:paraId="2FE37733" w14:textId="77777777" w:rsidR="00F9164C" w:rsidRDefault="00000000">
            <w:pPr>
              <w:pStyle w:val="TableParagraph"/>
              <w:spacing w:before="1"/>
              <w:ind w:left="110"/>
              <w:rPr>
                <w:sz w:val="18"/>
              </w:rPr>
            </w:pPr>
            <w:r>
              <w:rPr>
                <w:spacing w:val="-5"/>
                <w:sz w:val="18"/>
              </w:rPr>
              <w:t>10</w:t>
            </w:r>
          </w:p>
        </w:tc>
      </w:tr>
    </w:tbl>
    <w:p w14:paraId="4BC5B310" w14:textId="77777777" w:rsidR="00F9164C" w:rsidRDefault="00F9164C">
      <w:pPr>
        <w:pStyle w:val="TableParagraph"/>
        <w:rPr>
          <w:sz w:val="18"/>
        </w:rPr>
        <w:sectPr w:rsidR="00F9164C">
          <w:pgSz w:w="12240" w:h="15840"/>
          <w:pgMar w:top="720" w:right="0" w:bottom="540" w:left="0" w:header="0" w:footer="313" w:gutter="0"/>
          <w:cols w:space="720"/>
        </w:sectPr>
      </w:pPr>
    </w:p>
    <w:p w14:paraId="7A73587B" w14:textId="77777777" w:rsidR="00F9164C" w:rsidRDefault="00000000">
      <w:pPr>
        <w:spacing w:before="71" w:line="278" w:lineRule="auto"/>
        <w:ind w:left="835" w:right="830"/>
        <w:rPr>
          <w:rFonts w:ascii="Arial"/>
          <w:i/>
          <w:sz w:val="18"/>
        </w:rPr>
      </w:pPr>
      <w:r>
        <w:rPr>
          <w:rFonts w:ascii="Arial"/>
          <w:i/>
          <w:sz w:val="18"/>
        </w:rPr>
        <w:lastRenderedPageBreak/>
        <w:t>Draft</w:t>
      </w:r>
      <w:r>
        <w:rPr>
          <w:rFonts w:ascii="Arial"/>
          <w:i/>
          <w:spacing w:val="-2"/>
          <w:sz w:val="18"/>
        </w:rPr>
        <w:t xml:space="preserve"> </w:t>
      </w:r>
      <w:r>
        <w:rPr>
          <w:rFonts w:ascii="Arial"/>
          <w:i/>
          <w:sz w:val="18"/>
        </w:rPr>
        <w:t>note:</w:t>
      </w:r>
      <w:r>
        <w:rPr>
          <w:rFonts w:ascii="Arial"/>
          <w:i/>
          <w:spacing w:val="-2"/>
          <w:sz w:val="18"/>
        </w:rPr>
        <w:t xml:space="preserve"> </w:t>
      </w:r>
      <w:r>
        <w:rPr>
          <w:rFonts w:ascii="Arial"/>
          <w:i/>
          <w:sz w:val="18"/>
        </w:rPr>
        <w:t>the</w:t>
      </w:r>
      <w:r>
        <w:rPr>
          <w:rFonts w:ascii="Arial"/>
          <w:i/>
          <w:spacing w:val="-2"/>
          <w:sz w:val="18"/>
        </w:rPr>
        <w:t xml:space="preserve"> </w:t>
      </w:r>
      <w:r>
        <w:rPr>
          <w:rFonts w:ascii="Arial"/>
          <w:i/>
          <w:sz w:val="18"/>
        </w:rPr>
        <w:t>Thursday</w:t>
      </w:r>
      <w:r>
        <w:rPr>
          <w:rFonts w:ascii="Arial"/>
          <w:i/>
          <w:spacing w:val="-2"/>
          <w:sz w:val="18"/>
        </w:rPr>
        <w:t xml:space="preserve"> </w:t>
      </w:r>
      <w:r>
        <w:rPr>
          <w:rFonts w:ascii="Arial"/>
          <w:i/>
          <w:sz w:val="18"/>
        </w:rPr>
        <w:t>section</w:t>
      </w:r>
      <w:r>
        <w:rPr>
          <w:rFonts w:ascii="Arial"/>
          <w:i/>
          <w:spacing w:val="-2"/>
          <w:sz w:val="18"/>
        </w:rPr>
        <w:t xml:space="preserve"> </w:t>
      </w:r>
      <w:r>
        <w:rPr>
          <w:rFonts w:ascii="Arial"/>
          <w:i/>
          <w:sz w:val="18"/>
        </w:rPr>
        <w:t>can</w:t>
      </w:r>
      <w:r>
        <w:rPr>
          <w:rFonts w:ascii="Arial"/>
          <w:i/>
          <w:spacing w:val="-3"/>
          <w:sz w:val="18"/>
        </w:rPr>
        <w:t xml:space="preserve"> </w:t>
      </w:r>
      <w:r>
        <w:rPr>
          <w:rFonts w:ascii="Arial"/>
          <w:i/>
          <w:sz w:val="18"/>
        </w:rPr>
        <w:t>still</w:t>
      </w:r>
      <w:r>
        <w:rPr>
          <w:rFonts w:ascii="Arial"/>
          <w:i/>
          <w:spacing w:val="-2"/>
          <w:sz w:val="18"/>
        </w:rPr>
        <w:t xml:space="preserve"> </w:t>
      </w:r>
      <w:r>
        <w:rPr>
          <w:rFonts w:ascii="Arial"/>
          <w:i/>
          <w:sz w:val="18"/>
        </w:rPr>
        <w:t>be</w:t>
      </w:r>
      <w:r>
        <w:rPr>
          <w:rFonts w:ascii="Arial"/>
          <w:i/>
          <w:spacing w:val="-2"/>
          <w:sz w:val="18"/>
        </w:rPr>
        <w:t xml:space="preserve"> </w:t>
      </w:r>
      <w:r>
        <w:rPr>
          <w:rFonts w:ascii="Arial"/>
          <w:i/>
          <w:sz w:val="18"/>
        </w:rPr>
        <w:t>updated</w:t>
      </w:r>
      <w:r>
        <w:rPr>
          <w:rFonts w:ascii="Arial"/>
          <w:i/>
          <w:spacing w:val="-2"/>
          <w:sz w:val="18"/>
        </w:rPr>
        <w:t xml:space="preserve"> </w:t>
      </w:r>
      <w:r>
        <w:rPr>
          <w:rFonts w:ascii="Arial"/>
          <w:i/>
          <w:sz w:val="18"/>
        </w:rPr>
        <w:t>when</w:t>
      </w:r>
      <w:r>
        <w:rPr>
          <w:rFonts w:ascii="Arial"/>
          <w:i/>
          <w:spacing w:val="-3"/>
          <w:sz w:val="18"/>
        </w:rPr>
        <w:t xml:space="preserve"> </w:t>
      </w:r>
      <w:r>
        <w:rPr>
          <w:rFonts w:ascii="Arial"/>
          <w:i/>
          <w:sz w:val="18"/>
        </w:rPr>
        <w:t>the</w:t>
      </w:r>
      <w:r>
        <w:rPr>
          <w:rFonts w:ascii="Arial"/>
          <w:i/>
          <w:spacing w:val="-2"/>
          <w:sz w:val="18"/>
        </w:rPr>
        <w:t xml:space="preserve"> </w:t>
      </w:r>
      <w:r>
        <w:rPr>
          <w:rFonts w:ascii="Arial"/>
          <w:i/>
          <w:sz w:val="18"/>
        </w:rPr>
        <w:t>final</w:t>
      </w:r>
      <w:r>
        <w:rPr>
          <w:rFonts w:ascii="Arial"/>
          <w:i/>
          <w:spacing w:val="-2"/>
          <w:sz w:val="18"/>
        </w:rPr>
        <w:t xml:space="preserve"> </w:t>
      </w:r>
      <w:r>
        <w:rPr>
          <w:rFonts w:ascii="Arial"/>
          <w:i/>
          <w:sz w:val="18"/>
        </w:rPr>
        <w:t>screenshot</w:t>
      </w:r>
      <w:r>
        <w:rPr>
          <w:rFonts w:ascii="Arial"/>
          <w:i/>
          <w:spacing w:val="-3"/>
          <w:sz w:val="18"/>
        </w:rPr>
        <w:t xml:space="preserve"> </w:t>
      </w:r>
      <w:r>
        <w:rPr>
          <w:rFonts w:ascii="Arial"/>
          <w:i/>
          <w:sz w:val="18"/>
        </w:rPr>
        <w:t>set</w:t>
      </w:r>
      <w:r>
        <w:rPr>
          <w:rFonts w:ascii="Arial"/>
          <w:i/>
          <w:spacing w:val="-2"/>
          <w:sz w:val="18"/>
        </w:rPr>
        <w:t xml:space="preserve"> </w:t>
      </w:r>
      <w:r>
        <w:rPr>
          <w:rFonts w:ascii="Arial"/>
          <w:i/>
          <w:sz w:val="18"/>
        </w:rPr>
        <w:t>is</w:t>
      </w:r>
      <w:r>
        <w:rPr>
          <w:rFonts w:ascii="Arial"/>
          <w:i/>
          <w:spacing w:val="-2"/>
          <w:sz w:val="18"/>
        </w:rPr>
        <w:t xml:space="preserve"> </w:t>
      </w:r>
      <w:r>
        <w:rPr>
          <w:rFonts w:ascii="Arial"/>
          <w:i/>
          <w:sz w:val="18"/>
        </w:rPr>
        <w:t>supplied.</w:t>
      </w:r>
      <w:r>
        <w:rPr>
          <w:rFonts w:ascii="Arial"/>
          <w:i/>
          <w:spacing w:val="-3"/>
          <w:sz w:val="18"/>
        </w:rPr>
        <w:t xml:space="preserve"> </w:t>
      </w:r>
      <w:r>
        <w:rPr>
          <w:rFonts w:ascii="Arial"/>
          <w:i/>
          <w:sz w:val="18"/>
        </w:rPr>
        <w:t>The</w:t>
      </w:r>
      <w:r>
        <w:rPr>
          <w:rFonts w:ascii="Arial"/>
          <w:i/>
          <w:spacing w:val="-2"/>
          <w:sz w:val="18"/>
        </w:rPr>
        <w:t xml:space="preserve"> </w:t>
      </w:r>
      <w:r>
        <w:rPr>
          <w:rFonts w:ascii="Arial"/>
          <w:i/>
          <w:sz w:val="18"/>
        </w:rPr>
        <w:t>current</w:t>
      </w:r>
      <w:r>
        <w:rPr>
          <w:rFonts w:ascii="Arial"/>
          <w:i/>
          <w:spacing w:val="-2"/>
          <w:sz w:val="18"/>
        </w:rPr>
        <w:t xml:space="preserve"> </w:t>
      </w:r>
      <w:r>
        <w:rPr>
          <w:rFonts w:ascii="Arial"/>
          <w:i/>
          <w:sz w:val="18"/>
        </w:rPr>
        <w:t>report</w:t>
      </w:r>
      <w:r>
        <w:rPr>
          <w:rFonts w:ascii="Arial"/>
          <w:i/>
          <w:spacing w:val="-2"/>
          <w:sz w:val="18"/>
        </w:rPr>
        <w:t xml:space="preserve"> </w:t>
      </w:r>
      <w:r>
        <w:rPr>
          <w:rFonts w:ascii="Arial"/>
          <w:i/>
          <w:sz w:val="18"/>
        </w:rPr>
        <w:t>is</w:t>
      </w:r>
      <w:r>
        <w:rPr>
          <w:rFonts w:ascii="Arial"/>
          <w:i/>
          <w:spacing w:val="-2"/>
          <w:sz w:val="18"/>
        </w:rPr>
        <w:t xml:space="preserve"> </w:t>
      </w:r>
      <w:r>
        <w:rPr>
          <w:rFonts w:ascii="Arial"/>
          <w:i/>
          <w:sz w:val="18"/>
        </w:rPr>
        <w:t>intentionally built from evidence already provided.</w:t>
      </w:r>
    </w:p>
    <w:p w14:paraId="36166790" w14:textId="77777777" w:rsidR="00F9164C" w:rsidRDefault="00F9164C">
      <w:pPr>
        <w:spacing w:line="278" w:lineRule="auto"/>
        <w:rPr>
          <w:rFonts w:ascii="Arial"/>
          <w:i/>
          <w:sz w:val="18"/>
        </w:rPr>
        <w:sectPr w:rsidR="00F9164C">
          <w:pgSz w:w="12240" w:h="15840"/>
          <w:pgMar w:top="720" w:right="0" w:bottom="540" w:left="0" w:header="0" w:footer="313" w:gutter="0"/>
          <w:cols w:space="720"/>
        </w:sectPr>
      </w:pPr>
    </w:p>
    <w:p w14:paraId="148FC2FA" w14:textId="77777777" w:rsidR="00F9164C" w:rsidRDefault="00000000">
      <w:pPr>
        <w:pStyle w:val="Heading9"/>
        <w:spacing w:before="71"/>
      </w:pPr>
      <w:r>
        <w:lastRenderedPageBreak/>
        <w:t>Patient</w:t>
      </w:r>
      <w:r>
        <w:rPr>
          <w:spacing w:val="-2"/>
        </w:rPr>
        <w:t xml:space="preserve"> </w:t>
      </w:r>
      <w:r>
        <w:t>B</w:t>
      </w:r>
      <w:r>
        <w:rPr>
          <w:spacing w:val="-1"/>
        </w:rPr>
        <w:t xml:space="preserve"> </w:t>
      </w:r>
      <w:r>
        <w:t>–</w:t>
      </w:r>
      <w:r>
        <w:rPr>
          <w:spacing w:val="-1"/>
        </w:rPr>
        <w:t xml:space="preserve"> </w:t>
      </w:r>
      <w:r>
        <w:t>Angela</w:t>
      </w:r>
      <w:r>
        <w:rPr>
          <w:spacing w:val="-1"/>
        </w:rPr>
        <w:t xml:space="preserve"> </w:t>
      </w:r>
      <w:r>
        <w:t>Brooks</w:t>
      </w:r>
      <w:r>
        <w:rPr>
          <w:spacing w:val="-1"/>
        </w:rPr>
        <w:t xml:space="preserve"> </w:t>
      </w:r>
      <w:r>
        <w:t>–</w:t>
      </w:r>
      <w:r>
        <w:rPr>
          <w:spacing w:val="-2"/>
        </w:rPr>
        <w:t xml:space="preserve"> </w:t>
      </w:r>
      <w:r>
        <w:t>Tuesday</w:t>
      </w:r>
      <w:r>
        <w:rPr>
          <w:spacing w:val="-1"/>
        </w:rPr>
        <w:t xml:space="preserve"> </w:t>
      </w:r>
      <w:r>
        <w:t>Initial</w:t>
      </w:r>
      <w:r>
        <w:rPr>
          <w:spacing w:val="-1"/>
        </w:rPr>
        <w:t xml:space="preserve"> </w:t>
      </w:r>
      <w:r>
        <w:rPr>
          <w:spacing w:val="-2"/>
        </w:rPr>
        <w:t>Visit</w:t>
      </w:r>
    </w:p>
    <w:p w14:paraId="6A37A51E" w14:textId="77777777" w:rsidR="00F9164C" w:rsidRDefault="00F9164C">
      <w:pPr>
        <w:pStyle w:val="BodyText"/>
        <w:spacing w:before="26"/>
        <w:rPr>
          <w:rFonts w:ascii="Arial"/>
          <w:b/>
        </w:rPr>
      </w:pPr>
    </w:p>
    <w:p w14:paraId="73C667DB" w14:textId="77777777" w:rsidR="00F9164C" w:rsidRDefault="00000000">
      <w:pPr>
        <w:pStyle w:val="BodyText"/>
        <w:spacing w:line="278" w:lineRule="auto"/>
        <w:ind w:left="835" w:right="871"/>
      </w:pPr>
      <w:r>
        <w:t>6</w:t>
      </w:r>
      <w:r>
        <w:rPr>
          <w:spacing w:val="-2"/>
        </w:rPr>
        <w:t xml:space="preserve"> </w:t>
      </w:r>
      <w:r>
        <w:t>grouped</w:t>
      </w:r>
      <w:r>
        <w:rPr>
          <w:spacing w:val="-2"/>
        </w:rPr>
        <w:t xml:space="preserve"> </w:t>
      </w:r>
      <w:r>
        <w:t>system</w:t>
      </w:r>
      <w:r>
        <w:rPr>
          <w:spacing w:val="-1"/>
        </w:rPr>
        <w:t xml:space="preserve"> </w:t>
      </w:r>
      <w:r>
        <w:t>or</w:t>
      </w:r>
      <w:r>
        <w:rPr>
          <w:spacing w:val="-2"/>
        </w:rPr>
        <w:t xml:space="preserve"> </w:t>
      </w:r>
      <w:r>
        <w:t>data</w:t>
      </w:r>
      <w:r>
        <w:rPr>
          <w:spacing w:val="-2"/>
        </w:rPr>
        <w:t xml:space="preserve"> </w:t>
      </w:r>
      <w:r>
        <w:t>issues</w:t>
      </w:r>
      <w:r>
        <w:rPr>
          <w:spacing w:val="-2"/>
        </w:rPr>
        <w:t xml:space="preserve"> </w:t>
      </w:r>
      <w:r>
        <w:t>are</w:t>
      </w:r>
      <w:r>
        <w:rPr>
          <w:spacing w:val="-2"/>
        </w:rPr>
        <w:t xml:space="preserve"> </w:t>
      </w:r>
      <w:r>
        <w:t>included</w:t>
      </w:r>
      <w:r>
        <w:rPr>
          <w:spacing w:val="-2"/>
        </w:rPr>
        <w:t xml:space="preserve"> </w:t>
      </w:r>
      <w:r>
        <w:t>in</w:t>
      </w:r>
      <w:r>
        <w:rPr>
          <w:spacing w:val="-2"/>
        </w:rPr>
        <w:t xml:space="preserve"> </w:t>
      </w:r>
      <w:r>
        <w:t>this</w:t>
      </w:r>
      <w:r>
        <w:rPr>
          <w:spacing w:val="-2"/>
        </w:rPr>
        <w:t xml:space="preserve"> </w:t>
      </w:r>
      <w:r>
        <w:t>working</w:t>
      </w:r>
      <w:r>
        <w:rPr>
          <w:spacing w:val="-2"/>
        </w:rPr>
        <w:t xml:space="preserve"> </w:t>
      </w:r>
      <w:r>
        <w:t>draft</w:t>
      </w:r>
      <w:r>
        <w:rPr>
          <w:spacing w:val="-2"/>
        </w:rPr>
        <w:t xml:space="preserve"> </w:t>
      </w:r>
      <w:r>
        <w:t>for</w:t>
      </w:r>
      <w:r>
        <w:rPr>
          <w:spacing w:val="-2"/>
        </w:rPr>
        <w:t xml:space="preserve"> </w:t>
      </w:r>
      <w:r>
        <w:t>this</w:t>
      </w:r>
      <w:r>
        <w:rPr>
          <w:spacing w:val="-1"/>
        </w:rPr>
        <w:t xml:space="preserve"> </w:t>
      </w:r>
      <w:r>
        <w:t>visit.</w:t>
      </w:r>
      <w:r>
        <w:rPr>
          <w:spacing w:val="-1"/>
        </w:rPr>
        <w:t xml:space="preserve"> </w:t>
      </w:r>
      <w:r>
        <w:t>Items</w:t>
      </w:r>
      <w:r>
        <w:rPr>
          <w:spacing w:val="-2"/>
        </w:rPr>
        <w:t xml:space="preserve"> </w:t>
      </w:r>
      <w:r>
        <w:t>are</w:t>
      </w:r>
      <w:r>
        <w:rPr>
          <w:spacing w:val="-2"/>
        </w:rPr>
        <w:t xml:space="preserve"> </w:t>
      </w:r>
      <w:r>
        <w:t>grouped</w:t>
      </w:r>
      <w:r>
        <w:rPr>
          <w:spacing w:val="-2"/>
        </w:rPr>
        <w:t xml:space="preserve"> </w:t>
      </w:r>
      <w:r>
        <w:t>so</w:t>
      </w:r>
      <w:r>
        <w:rPr>
          <w:spacing w:val="-2"/>
        </w:rPr>
        <w:t xml:space="preserve"> </w:t>
      </w:r>
      <w:r>
        <w:t>one</w:t>
      </w:r>
      <w:r>
        <w:rPr>
          <w:spacing w:val="-2"/>
        </w:rPr>
        <w:t xml:space="preserve"> </w:t>
      </w:r>
      <w:r>
        <w:t>underlying</w:t>
      </w:r>
      <w:r>
        <w:rPr>
          <w:spacing w:val="-2"/>
        </w:rPr>
        <w:t xml:space="preserve"> </w:t>
      </w:r>
      <w:r>
        <w:t>problem</w:t>
      </w:r>
      <w:r>
        <w:rPr>
          <w:spacing w:val="-1"/>
        </w:rPr>
        <w:t xml:space="preserve"> </w:t>
      </w:r>
      <w:r>
        <w:t xml:space="preserve">is not counted multiple times only because it </w:t>
      </w:r>
      <w:proofErr w:type="gramStart"/>
      <w:r>
        <w:t>produced</w:t>
      </w:r>
      <w:proofErr w:type="gramEnd"/>
      <w:r>
        <w:t xml:space="preserve"> several rubric deductions.</w:t>
      </w:r>
    </w:p>
    <w:p w14:paraId="1D8B3558" w14:textId="77777777" w:rsidR="00F9164C" w:rsidRDefault="00F9164C">
      <w:pPr>
        <w:pStyle w:val="BodyText"/>
        <w:spacing w:before="10"/>
        <w:rPr>
          <w:sz w:val="16"/>
        </w:rPr>
      </w:pPr>
    </w:p>
    <w:tbl>
      <w:tblPr>
        <w:tblW w:w="0" w:type="auto"/>
        <w:tblInd w:w="8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51"/>
        <w:gridCol w:w="5197"/>
        <w:gridCol w:w="2816"/>
      </w:tblGrid>
      <w:tr w:rsidR="00F9164C" w14:paraId="762020D4" w14:textId="77777777">
        <w:trPr>
          <w:trHeight w:val="440"/>
        </w:trPr>
        <w:tc>
          <w:tcPr>
            <w:tcW w:w="2551" w:type="dxa"/>
            <w:shd w:val="clear" w:color="auto" w:fill="DCEAF4"/>
          </w:tcPr>
          <w:p w14:paraId="008A4352" w14:textId="77777777" w:rsidR="00F9164C" w:rsidRDefault="00000000">
            <w:pPr>
              <w:pStyle w:val="TableParagraph"/>
              <w:spacing w:before="1"/>
              <w:ind w:left="110"/>
              <w:rPr>
                <w:rFonts w:ascii="Arial"/>
                <w:b/>
                <w:sz w:val="18"/>
              </w:rPr>
            </w:pPr>
            <w:r>
              <w:rPr>
                <w:rFonts w:ascii="Arial"/>
                <w:b/>
                <w:spacing w:val="-10"/>
                <w:sz w:val="18"/>
              </w:rPr>
              <w:t>#</w:t>
            </w:r>
          </w:p>
        </w:tc>
        <w:tc>
          <w:tcPr>
            <w:tcW w:w="5197" w:type="dxa"/>
            <w:shd w:val="clear" w:color="auto" w:fill="DCEAF4"/>
          </w:tcPr>
          <w:p w14:paraId="534545CE" w14:textId="77777777" w:rsidR="00F9164C" w:rsidRDefault="00000000">
            <w:pPr>
              <w:pStyle w:val="TableParagraph"/>
              <w:spacing w:before="1"/>
              <w:ind w:left="105"/>
              <w:rPr>
                <w:rFonts w:ascii="Arial"/>
                <w:b/>
                <w:sz w:val="18"/>
              </w:rPr>
            </w:pPr>
            <w:r>
              <w:rPr>
                <w:rFonts w:ascii="Arial"/>
                <w:b/>
                <w:spacing w:val="-2"/>
                <w:sz w:val="18"/>
              </w:rPr>
              <w:t>Issue</w:t>
            </w:r>
          </w:p>
        </w:tc>
        <w:tc>
          <w:tcPr>
            <w:tcW w:w="2816" w:type="dxa"/>
            <w:shd w:val="clear" w:color="auto" w:fill="DCEAF4"/>
          </w:tcPr>
          <w:p w14:paraId="2393BF57" w14:textId="77777777" w:rsidR="00F9164C" w:rsidRDefault="00000000">
            <w:pPr>
              <w:pStyle w:val="TableParagraph"/>
              <w:spacing w:before="1"/>
              <w:ind w:left="104"/>
              <w:rPr>
                <w:rFonts w:ascii="Arial"/>
                <w:b/>
                <w:sz w:val="18"/>
              </w:rPr>
            </w:pPr>
            <w:r>
              <w:rPr>
                <w:rFonts w:ascii="Arial"/>
                <w:b/>
                <w:sz w:val="18"/>
              </w:rPr>
              <w:t>Problem</w:t>
            </w:r>
            <w:r>
              <w:rPr>
                <w:rFonts w:ascii="Arial"/>
                <w:b/>
                <w:spacing w:val="-7"/>
                <w:sz w:val="18"/>
              </w:rPr>
              <w:t xml:space="preserve"> </w:t>
            </w:r>
            <w:r>
              <w:rPr>
                <w:rFonts w:ascii="Arial"/>
                <w:b/>
                <w:spacing w:val="-4"/>
                <w:sz w:val="18"/>
              </w:rPr>
              <w:t>type</w:t>
            </w:r>
          </w:p>
        </w:tc>
      </w:tr>
      <w:tr w:rsidR="00F9164C" w14:paraId="44DF5CAF" w14:textId="77777777">
        <w:trPr>
          <w:trHeight w:val="545"/>
        </w:trPr>
        <w:tc>
          <w:tcPr>
            <w:tcW w:w="2551" w:type="dxa"/>
          </w:tcPr>
          <w:p w14:paraId="49985602" w14:textId="77777777" w:rsidR="00F9164C" w:rsidRDefault="00000000">
            <w:pPr>
              <w:pStyle w:val="TableParagraph"/>
              <w:spacing w:before="56"/>
              <w:rPr>
                <w:sz w:val="18"/>
              </w:rPr>
            </w:pPr>
            <w:r>
              <w:rPr>
                <w:spacing w:val="-10"/>
                <w:sz w:val="18"/>
              </w:rPr>
              <w:t>1</w:t>
            </w:r>
          </w:p>
        </w:tc>
        <w:tc>
          <w:tcPr>
            <w:tcW w:w="5197" w:type="dxa"/>
          </w:tcPr>
          <w:p w14:paraId="74286144" w14:textId="77777777" w:rsidR="00F9164C" w:rsidRDefault="00000000">
            <w:pPr>
              <w:pStyle w:val="TableParagraph"/>
              <w:spacing w:before="56"/>
              <w:rPr>
                <w:sz w:val="18"/>
              </w:rPr>
            </w:pPr>
            <w:r>
              <w:rPr>
                <w:sz w:val="18"/>
              </w:rPr>
              <w:t>Patient</w:t>
            </w:r>
            <w:r>
              <w:rPr>
                <w:spacing w:val="-7"/>
                <w:sz w:val="18"/>
              </w:rPr>
              <w:t xml:space="preserve"> </w:t>
            </w:r>
            <w:r>
              <w:rPr>
                <w:sz w:val="18"/>
              </w:rPr>
              <w:t>age</w:t>
            </w:r>
            <w:r>
              <w:rPr>
                <w:spacing w:val="-5"/>
                <w:sz w:val="18"/>
              </w:rPr>
              <w:t xml:space="preserve"> </w:t>
            </w:r>
            <w:r>
              <w:rPr>
                <w:sz w:val="18"/>
              </w:rPr>
              <w:t>conflicts</w:t>
            </w:r>
            <w:r>
              <w:rPr>
                <w:spacing w:val="-5"/>
                <w:sz w:val="18"/>
              </w:rPr>
              <w:t xml:space="preserve"> </w:t>
            </w:r>
            <w:r>
              <w:rPr>
                <w:sz w:val="18"/>
              </w:rPr>
              <w:t>with</w:t>
            </w:r>
            <w:r>
              <w:rPr>
                <w:spacing w:val="-5"/>
                <w:sz w:val="18"/>
              </w:rPr>
              <w:t xml:space="preserve"> </w:t>
            </w:r>
            <w:r>
              <w:rPr>
                <w:sz w:val="18"/>
              </w:rPr>
              <w:t>the</w:t>
            </w:r>
            <w:r>
              <w:rPr>
                <w:spacing w:val="-5"/>
                <w:sz w:val="18"/>
              </w:rPr>
              <w:t xml:space="preserve"> </w:t>
            </w:r>
            <w:r>
              <w:rPr>
                <w:sz w:val="18"/>
              </w:rPr>
              <w:t>displayed</w:t>
            </w:r>
            <w:r>
              <w:rPr>
                <w:spacing w:val="-5"/>
                <w:sz w:val="18"/>
              </w:rPr>
              <w:t xml:space="preserve"> </w:t>
            </w:r>
            <w:r>
              <w:rPr>
                <w:sz w:val="18"/>
              </w:rPr>
              <w:t>date</w:t>
            </w:r>
            <w:r>
              <w:rPr>
                <w:spacing w:val="-5"/>
                <w:sz w:val="18"/>
              </w:rPr>
              <w:t xml:space="preserve"> </w:t>
            </w:r>
            <w:r>
              <w:rPr>
                <w:sz w:val="18"/>
              </w:rPr>
              <w:t>of</w:t>
            </w:r>
            <w:r>
              <w:rPr>
                <w:spacing w:val="-5"/>
                <w:sz w:val="18"/>
              </w:rPr>
              <w:t xml:space="preserve"> </w:t>
            </w:r>
            <w:r>
              <w:rPr>
                <w:spacing w:val="-4"/>
                <w:sz w:val="18"/>
              </w:rPr>
              <w:t>birth</w:t>
            </w:r>
          </w:p>
        </w:tc>
        <w:tc>
          <w:tcPr>
            <w:tcW w:w="2816" w:type="dxa"/>
          </w:tcPr>
          <w:p w14:paraId="4C28660A" w14:textId="77777777" w:rsidR="00F9164C" w:rsidRDefault="00000000">
            <w:pPr>
              <w:pStyle w:val="TableParagraph"/>
              <w:spacing w:before="56"/>
              <w:rPr>
                <w:sz w:val="18"/>
              </w:rPr>
            </w:pPr>
            <w:r>
              <w:rPr>
                <w:sz w:val="18"/>
              </w:rPr>
              <w:t>Internal</w:t>
            </w:r>
            <w:r>
              <w:rPr>
                <w:spacing w:val="-6"/>
                <w:sz w:val="18"/>
              </w:rPr>
              <w:t xml:space="preserve"> </w:t>
            </w:r>
            <w:r>
              <w:rPr>
                <w:sz w:val="18"/>
              </w:rPr>
              <w:t>EMR</w:t>
            </w:r>
            <w:r>
              <w:rPr>
                <w:spacing w:val="-5"/>
                <w:sz w:val="18"/>
              </w:rPr>
              <w:t xml:space="preserve"> </w:t>
            </w:r>
            <w:r>
              <w:rPr>
                <w:spacing w:val="-2"/>
                <w:sz w:val="18"/>
              </w:rPr>
              <w:t>inconsistency</w:t>
            </w:r>
          </w:p>
        </w:tc>
      </w:tr>
      <w:tr w:rsidR="00F9164C" w14:paraId="0680525A" w14:textId="77777777">
        <w:trPr>
          <w:trHeight w:val="790"/>
        </w:trPr>
        <w:tc>
          <w:tcPr>
            <w:tcW w:w="2551" w:type="dxa"/>
          </w:tcPr>
          <w:p w14:paraId="47F37140" w14:textId="77777777" w:rsidR="00F9164C" w:rsidRDefault="00000000">
            <w:pPr>
              <w:pStyle w:val="TableParagraph"/>
              <w:spacing w:before="176"/>
              <w:rPr>
                <w:sz w:val="18"/>
              </w:rPr>
            </w:pPr>
            <w:r>
              <w:rPr>
                <w:spacing w:val="-10"/>
                <w:sz w:val="18"/>
              </w:rPr>
              <w:t>2</w:t>
            </w:r>
          </w:p>
        </w:tc>
        <w:tc>
          <w:tcPr>
            <w:tcW w:w="5197" w:type="dxa"/>
          </w:tcPr>
          <w:p w14:paraId="614C8F9F" w14:textId="77777777" w:rsidR="00F9164C" w:rsidRDefault="00000000">
            <w:pPr>
              <w:pStyle w:val="TableParagraph"/>
              <w:spacing w:before="56" w:line="278" w:lineRule="auto"/>
              <w:rPr>
                <w:sz w:val="18"/>
              </w:rPr>
            </w:pPr>
            <w:r>
              <w:rPr>
                <w:sz w:val="18"/>
              </w:rPr>
              <w:t>The</w:t>
            </w:r>
            <w:r>
              <w:rPr>
                <w:spacing w:val="-5"/>
                <w:sz w:val="18"/>
              </w:rPr>
              <w:t xml:space="preserve"> </w:t>
            </w:r>
            <w:r>
              <w:rPr>
                <w:sz w:val="18"/>
              </w:rPr>
              <w:t>AI</w:t>
            </w:r>
            <w:r>
              <w:rPr>
                <w:spacing w:val="-5"/>
                <w:sz w:val="18"/>
              </w:rPr>
              <w:t xml:space="preserve"> </w:t>
            </w:r>
            <w:r>
              <w:rPr>
                <w:sz w:val="18"/>
              </w:rPr>
              <w:t>patient</w:t>
            </w:r>
            <w:r>
              <w:rPr>
                <w:spacing w:val="-5"/>
                <w:sz w:val="18"/>
              </w:rPr>
              <w:t xml:space="preserve"> </w:t>
            </w:r>
            <w:r>
              <w:rPr>
                <w:sz w:val="18"/>
              </w:rPr>
              <w:t>and</w:t>
            </w:r>
            <w:r>
              <w:rPr>
                <w:spacing w:val="-5"/>
                <w:sz w:val="18"/>
              </w:rPr>
              <w:t xml:space="preserve"> </w:t>
            </w:r>
            <w:r>
              <w:rPr>
                <w:sz w:val="18"/>
              </w:rPr>
              <w:t>grader</w:t>
            </w:r>
            <w:r>
              <w:rPr>
                <w:spacing w:val="-5"/>
                <w:sz w:val="18"/>
              </w:rPr>
              <w:t xml:space="preserve"> </w:t>
            </w:r>
            <w:r>
              <w:rPr>
                <w:sz w:val="18"/>
              </w:rPr>
              <w:t>use</w:t>
            </w:r>
            <w:r>
              <w:rPr>
                <w:spacing w:val="-5"/>
                <w:sz w:val="18"/>
              </w:rPr>
              <w:t xml:space="preserve"> </w:t>
            </w:r>
            <w:r>
              <w:rPr>
                <w:sz w:val="18"/>
              </w:rPr>
              <w:t>different</w:t>
            </w:r>
            <w:r>
              <w:rPr>
                <w:spacing w:val="-5"/>
                <w:sz w:val="18"/>
              </w:rPr>
              <w:t xml:space="preserve"> </w:t>
            </w:r>
            <w:r>
              <w:rPr>
                <w:sz w:val="18"/>
              </w:rPr>
              <w:t>adherence,</w:t>
            </w:r>
            <w:r>
              <w:rPr>
                <w:spacing w:val="-5"/>
                <w:sz w:val="18"/>
              </w:rPr>
              <w:t xml:space="preserve"> </w:t>
            </w:r>
            <w:r>
              <w:rPr>
                <w:sz w:val="18"/>
              </w:rPr>
              <w:t>cost, palpitation, and medication understanding histories</w:t>
            </w:r>
          </w:p>
        </w:tc>
        <w:tc>
          <w:tcPr>
            <w:tcW w:w="2816" w:type="dxa"/>
          </w:tcPr>
          <w:p w14:paraId="512EABC4" w14:textId="77777777" w:rsidR="00F9164C" w:rsidRDefault="00000000">
            <w:pPr>
              <w:pStyle w:val="TableParagraph"/>
              <w:spacing w:before="176"/>
              <w:rPr>
                <w:sz w:val="18"/>
              </w:rPr>
            </w:pPr>
            <w:r>
              <w:rPr>
                <w:sz w:val="18"/>
              </w:rPr>
              <w:t>AI</w:t>
            </w:r>
            <w:r>
              <w:rPr>
                <w:spacing w:val="-5"/>
                <w:sz w:val="18"/>
              </w:rPr>
              <w:t xml:space="preserve"> </w:t>
            </w:r>
            <w:r>
              <w:rPr>
                <w:sz w:val="18"/>
              </w:rPr>
              <w:t>patient</w:t>
            </w:r>
            <w:r>
              <w:rPr>
                <w:spacing w:val="-4"/>
                <w:sz w:val="18"/>
              </w:rPr>
              <w:t xml:space="preserve"> </w:t>
            </w:r>
            <w:r>
              <w:rPr>
                <w:sz w:val="18"/>
              </w:rPr>
              <w:t>and</w:t>
            </w:r>
            <w:r>
              <w:rPr>
                <w:spacing w:val="-5"/>
                <w:sz w:val="18"/>
              </w:rPr>
              <w:t xml:space="preserve"> </w:t>
            </w:r>
            <w:r>
              <w:rPr>
                <w:sz w:val="18"/>
              </w:rPr>
              <w:t>grader</w:t>
            </w:r>
            <w:r>
              <w:rPr>
                <w:spacing w:val="-4"/>
                <w:sz w:val="18"/>
              </w:rPr>
              <w:t xml:space="preserve"> </w:t>
            </w:r>
            <w:r>
              <w:rPr>
                <w:spacing w:val="-2"/>
                <w:sz w:val="18"/>
              </w:rPr>
              <w:t>disagree</w:t>
            </w:r>
          </w:p>
        </w:tc>
      </w:tr>
      <w:tr w:rsidR="00F9164C" w14:paraId="29A8ACA3" w14:textId="77777777">
        <w:trPr>
          <w:trHeight w:val="785"/>
        </w:trPr>
        <w:tc>
          <w:tcPr>
            <w:tcW w:w="2551" w:type="dxa"/>
          </w:tcPr>
          <w:p w14:paraId="03E3F980" w14:textId="77777777" w:rsidR="00F9164C" w:rsidRDefault="00000000">
            <w:pPr>
              <w:pStyle w:val="TableParagraph"/>
              <w:spacing w:before="171"/>
              <w:rPr>
                <w:sz w:val="18"/>
              </w:rPr>
            </w:pPr>
            <w:r>
              <w:rPr>
                <w:spacing w:val="-10"/>
                <w:sz w:val="18"/>
              </w:rPr>
              <w:t>3</w:t>
            </w:r>
          </w:p>
        </w:tc>
        <w:tc>
          <w:tcPr>
            <w:tcW w:w="5197" w:type="dxa"/>
          </w:tcPr>
          <w:p w14:paraId="5BE75CD2" w14:textId="77777777" w:rsidR="00F9164C" w:rsidRDefault="00000000">
            <w:pPr>
              <w:pStyle w:val="TableParagraph"/>
              <w:spacing w:before="56" w:line="273" w:lineRule="auto"/>
              <w:rPr>
                <w:sz w:val="18"/>
              </w:rPr>
            </w:pPr>
            <w:r>
              <w:rPr>
                <w:sz w:val="18"/>
              </w:rPr>
              <w:t>Past</w:t>
            </w:r>
            <w:r>
              <w:rPr>
                <w:spacing w:val="-5"/>
                <w:sz w:val="18"/>
              </w:rPr>
              <w:t xml:space="preserve"> </w:t>
            </w:r>
            <w:r>
              <w:rPr>
                <w:sz w:val="18"/>
              </w:rPr>
              <w:t>medical,</w:t>
            </w:r>
            <w:r>
              <w:rPr>
                <w:spacing w:val="-5"/>
                <w:sz w:val="18"/>
              </w:rPr>
              <w:t xml:space="preserve"> </w:t>
            </w:r>
            <w:r>
              <w:rPr>
                <w:sz w:val="18"/>
              </w:rPr>
              <w:t>surgical,</w:t>
            </w:r>
            <w:r>
              <w:rPr>
                <w:spacing w:val="-5"/>
                <w:sz w:val="18"/>
              </w:rPr>
              <w:t xml:space="preserve"> </w:t>
            </w:r>
            <w:r>
              <w:rPr>
                <w:sz w:val="18"/>
              </w:rPr>
              <w:t>and</w:t>
            </w:r>
            <w:r>
              <w:rPr>
                <w:spacing w:val="-5"/>
                <w:sz w:val="18"/>
              </w:rPr>
              <w:t xml:space="preserve"> </w:t>
            </w:r>
            <w:r>
              <w:rPr>
                <w:sz w:val="18"/>
              </w:rPr>
              <w:t>family</w:t>
            </w:r>
            <w:r>
              <w:rPr>
                <w:spacing w:val="-4"/>
                <w:sz w:val="18"/>
              </w:rPr>
              <w:t xml:space="preserve"> </w:t>
            </w:r>
            <w:r>
              <w:rPr>
                <w:sz w:val="18"/>
              </w:rPr>
              <w:t>history</w:t>
            </w:r>
            <w:r>
              <w:rPr>
                <w:spacing w:val="-5"/>
                <w:sz w:val="18"/>
              </w:rPr>
              <w:t xml:space="preserve"> </w:t>
            </w:r>
            <w:r>
              <w:rPr>
                <w:sz w:val="18"/>
              </w:rPr>
              <w:t>returned</w:t>
            </w:r>
            <w:r>
              <w:rPr>
                <w:spacing w:val="-5"/>
                <w:sz w:val="18"/>
              </w:rPr>
              <w:t xml:space="preserve"> </w:t>
            </w:r>
            <w:r>
              <w:rPr>
                <w:sz w:val="18"/>
              </w:rPr>
              <w:t>by</w:t>
            </w:r>
            <w:r>
              <w:rPr>
                <w:spacing w:val="-5"/>
                <w:sz w:val="18"/>
              </w:rPr>
              <w:t xml:space="preserve"> </w:t>
            </w:r>
            <w:r>
              <w:rPr>
                <w:sz w:val="18"/>
              </w:rPr>
              <w:t>the</w:t>
            </w:r>
            <w:r>
              <w:rPr>
                <w:spacing w:val="-5"/>
                <w:sz w:val="18"/>
              </w:rPr>
              <w:t xml:space="preserve"> </w:t>
            </w:r>
            <w:r>
              <w:rPr>
                <w:sz w:val="18"/>
              </w:rPr>
              <w:t>AI patient does not match the grader reference</w:t>
            </w:r>
          </w:p>
        </w:tc>
        <w:tc>
          <w:tcPr>
            <w:tcW w:w="2816" w:type="dxa"/>
          </w:tcPr>
          <w:p w14:paraId="55E0BC67" w14:textId="77777777" w:rsidR="00F9164C" w:rsidRDefault="00000000">
            <w:pPr>
              <w:pStyle w:val="TableParagraph"/>
              <w:spacing w:before="171"/>
              <w:rPr>
                <w:sz w:val="18"/>
              </w:rPr>
            </w:pPr>
            <w:r>
              <w:rPr>
                <w:sz w:val="18"/>
              </w:rPr>
              <w:t>AI</w:t>
            </w:r>
            <w:r>
              <w:rPr>
                <w:spacing w:val="-5"/>
                <w:sz w:val="18"/>
              </w:rPr>
              <w:t xml:space="preserve"> </w:t>
            </w:r>
            <w:r>
              <w:rPr>
                <w:sz w:val="18"/>
              </w:rPr>
              <w:t>patient</w:t>
            </w:r>
            <w:r>
              <w:rPr>
                <w:spacing w:val="-4"/>
                <w:sz w:val="18"/>
              </w:rPr>
              <w:t xml:space="preserve"> </w:t>
            </w:r>
            <w:r>
              <w:rPr>
                <w:sz w:val="18"/>
              </w:rPr>
              <w:t>and</w:t>
            </w:r>
            <w:r>
              <w:rPr>
                <w:spacing w:val="-5"/>
                <w:sz w:val="18"/>
              </w:rPr>
              <w:t xml:space="preserve"> </w:t>
            </w:r>
            <w:r>
              <w:rPr>
                <w:sz w:val="18"/>
              </w:rPr>
              <w:t>grader</w:t>
            </w:r>
            <w:r>
              <w:rPr>
                <w:spacing w:val="-4"/>
                <w:sz w:val="18"/>
              </w:rPr>
              <w:t xml:space="preserve"> </w:t>
            </w:r>
            <w:r>
              <w:rPr>
                <w:spacing w:val="-2"/>
                <w:sz w:val="18"/>
              </w:rPr>
              <w:t>disagree</w:t>
            </w:r>
          </w:p>
        </w:tc>
      </w:tr>
      <w:tr w:rsidR="00F9164C" w14:paraId="044A32B6" w14:textId="77777777">
        <w:trPr>
          <w:trHeight w:val="785"/>
        </w:trPr>
        <w:tc>
          <w:tcPr>
            <w:tcW w:w="2551" w:type="dxa"/>
          </w:tcPr>
          <w:p w14:paraId="46F3AE4C" w14:textId="77777777" w:rsidR="00F9164C" w:rsidRDefault="00000000">
            <w:pPr>
              <w:pStyle w:val="TableParagraph"/>
              <w:spacing w:before="176"/>
              <w:rPr>
                <w:sz w:val="18"/>
              </w:rPr>
            </w:pPr>
            <w:r>
              <w:rPr>
                <w:spacing w:val="-10"/>
                <w:sz w:val="18"/>
              </w:rPr>
              <w:t>4</w:t>
            </w:r>
          </w:p>
        </w:tc>
        <w:tc>
          <w:tcPr>
            <w:tcW w:w="5197" w:type="dxa"/>
          </w:tcPr>
          <w:p w14:paraId="0D728596" w14:textId="77777777" w:rsidR="00F9164C" w:rsidRDefault="00000000">
            <w:pPr>
              <w:pStyle w:val="TableParagraph"/>
              <w:spacing w:before="56" w:line="273" w:lineRule="auto"/>
              <w:rPr>
                <w:sz w:val="18"/>
              </w:rPr>
            </w:pPr>
            <w:r>
              <w:rPr>
                <w:sz w:val="18"/>
              </w:rPr>
              <w:t>Atorvastatin</w:t>
            </w:r>
            <w:r>
              <w:rPr>
                <w:spacing w:val="-4"/>
                <w:sz w:val="18"/>
              </w:rPr>
              <w:t xml:space="preserve"> </w:t>
            </w:r>
            <w:r>
              <w:rPr>
                <w:sz w:val="18"/>
              </w:rPr>
              <w:t>40</w:t>
            </w:r>
            <w:r>
              <w:rPr>
                <w:spacing w:val="-4"/>
                <w:sz w:val="18"/>
              </w:rPr>
              <w:t xml:space="preserve"> </w:t>
            </w:r>
            <w:r>
              <w:rPr>
                <w:sz w:val="18"/>
              </w:rPr>
              <w:t>mg</w:t>
            </w:r>
            <w:r>
              <w:rPr>
                <w:spacing w:val="-4"/>
                <w:sz w:val="18"/>
              </w:rPr>
              <w:t xml:space="preserve"> </w:t>
            </w:r>
            <w:r>
              <w:rPr>
                <w:sz w:val="18"/>
              </w:rPr>
              <w:t>daily</w:t>
            </w:r>
            <w:r>
              <w:rPr>
                <w:spacing w:val="-4"/>
                <w:sz w:val="18"/>
              </w:rPr>
              <w:t xml:space="preserve"> </w:t>
            </w:r>
            <w:r>
              <w:rPr>
                <w:sz w:val="18"/>
              </w:rPr>
              <w:t>is</w:t>
            </w:r>
            <w:r>
              <w:rPr>
                <w:spacing w:val="-4"/>
                <w:sz w:val="18"/>
              </w:rPr>
              <w:t xml:space="preserve"> </w:t>
            </w:r>
            <w:r>
              <w:rPr>
                <w:sz w:val="18"/>
              </w:rPr>
              <w:t>required</w:t>
            </w:r>
            <w:r>
              <w:rPr>
                <w:spacing w:val="-4"/>
                <w:sz w:val="18"/>
              </w:rPr>
              <w:t xml:space="preserve"> </w:t>
            </w:r>
            <w:r>
              <w:rPr>
                <w:sz w:val="18"/>
              </w:rPr>
              <w:t>by</w:t>
            </w:r>
            <w:r>
              <w:rPr>
                <w:spacing w:val="-3"/>
                <w:sz w:val="18"/>
              </w:rPr>
              <w:t xml:space="preserve"> </w:t>
            </w:r>
            <w:r>
              <w:rPr>
                <w:sz w:val="18"/>
              </w:rPr>
              <w:t>the</w:t>
            </w:r>
            <w:r>
              <w:rPr>
                <w:spacing w:val="-4"/>
                <w:sz w:val="18"/>
              </w:rPr>
              <w:t xml:space="preserve"> </w:t>
            </w:r>
            <w:r>
              <w:rPr>
                <w:sz w:val="18"/>
              </w:rPr>
              <w:t>grader</w:t>
            </w:r>
            <w:r>
              <w:rPr>
                <w:spacing w:val="-4"/>
                <w:sz w:val="18"/>
              </w:rPr>
              <w:t xml:space="preserve"> </w:t>
            </w:r>
            <w:r>
              <w:rPr>
                <w:sz w:val="18"/>
              </w:rPr>
              <w:t>but</w:t>
            </w:r>
            <w:r>
              <w:rPr>
                <w:spacing w:val="-4"/>
                <w:sz w:val="18"/>
              </w:rPr>
              <w:t xml:space="preserve"> </w:t>
            </w:r>
            <w:r>
              <w:rPr>
                <w:sz w:val="18"/>
              </w:rPr>
              <w:t>is</w:t>
            </w:r>
            <w:r>
              <w:rPr>
                <w:spacing w:val="-4"/>
                <w:sz w:val="18"/>
              </w:rPr>
              <w:t xml:space="preserve"> </w:t>
            </w:r>
            <w:r>
              <w:rPr>
                <w:sz w:val="18"/>
              </w:rPr>
              <w:t>absent from the live medication list and patient reconciliation</w:t>
            </w:r>
          </w:p>
        </w:tc>
        <w:tc>
          <w:tcPr>
            <w:tcW w:w="2816" w:type="dxa"/>
          </w:tcPr>
          <w:p w14:paraId="7D7B7526" w14:textId="77777777" w:rsidR="00F9164C" w:rsidRDefault="00000000">
            <w:pPr>
              <w:pStyle w:val="TableParagraph"/>
              <w:spacing w:before="176"/>
              <w:rPr>
                <w:sz w:val="18"/>
              </w:rPr>
            </w:pPr>
            <w:r>
              <w:rPr>
                <w:sz w:val="18"/>
              </w:rPr>
              <w:t>EMR</w:t>
            </w:r>
            <w:r>
              <w:rPr>
                <w:spacing w:val="-4"/>
                <w:sz w:val="18"/>
              </w:rPr>
              <w:t xml:space="preserve"> </w:t>
            </w:r>
            <w:r>
              <w:rPr>
                <w:sz w:val="18"/>
              </w:rPr>
              <w:t>and</w:t>
            </w:r>
            <w:r>
              <w:rPr>
                <w:spacing w:val="-3"/>
                <w:sz w:val="18"/>
              </w:rPr>
              <w:t xml:space="preserve"> </w:t>
            </w:r>
            <w:r>
              <w:rPr>
                <w:sz w:val="18"/>
              </w:rPr>
              <w:t>AI</w:t>
            </w:r>
            <w:r>
              <w:rPr>
                <w:spacing w:val="-4"/>
                <w:sz w:val="18"/>
              </w:rPr>
              <w:t xml:space="preserve"> </w:t>
            </w:r>
            <w:r>
              <w:rPr>
                <w:sz w:val="18"/>
              </w:rPr>
              <w:t>patient</w:t>
            </w:r>
            <w:r>
              <w:rPr>
                <w:spacing w:val="-3"/>
                <w:sz w:val="18"/>
              </w:rPr>
              <w:t xml:space="preserve"> </w:t>
            </w:r>
            <w:r>
              <w:rPr>
                <w:sz w:val="18"/>
              </w:rPr>
              <w:t>vs</w:t>
            </w:r>
            <w:r>
              <w:rPr>
                <w:spacing w:val="-3"/>
                <w:sz w:val="18"/>
              </w:rPr>
              <w:t xml:space="preserve"> </w:t>
            </w:r>
            <w:r>
              <w:rPr>
                <w:spacing w:val="-2"/>
                <w:sz w:val="18"/>
              </w:rPr>
              <w:t>grader</w:t>
            </w:r>
          </w:p>
        </w:tc>
      </w:tr>
      <w:tr w:rsidR="00F9164C" w14:paraId="7576B40E" w14:textId="77777777">
        <w:trPr>
          <w:trHeight w:val="785"/>
        </w:trPr>
        <w:tc>
          <w:tcPr>
            <w:tcW w:w="2551" w:type="dxa"/>
          </w:tcPr>
          <w:p w14:paraId="2D8825FE" w14:textId="77777777" w:rsidR="00F9164C" w:rsidRDefault="00000000">
            <w:pPr>
              <w:pStyle w:val="TableParagraph"/>
              <w:spacing w:before="176"/>
              <w:rPr>
                <w:sz w:val="18"/>
              </w:rPr>
            </w:pPr>
            <w:r>
              <w:rPr>
                <w:spacing w:val="-10"/>
                <w:sz w:val="18"/>
              </w:rPr>
              <w:t>5</w:t>
            </w:r>
          </w:p>
        </w:tc>
        <w:tc>
          <w:tcPr>
            <w:tcW w:w="5197" w:type="dxa"/>
          </w:tcPr>
          <w:p w14:paraId="5B264BC0" w14:textId="77777777" w:rsidR="00F9164C" w:rsidRDefault="00000000">
            <w:pPr>
              <w:pStyle w:val="TableParagraph"/>
              <w:spacing w:before="56" w:line="278" w:lineRule="auto"/>
              <w:ind w:right="164"/>
              <w:rPr>
                <w:sz w:val="18"/>
              </w:rPr>
            </w:pPr>
            <w:r>
              <w:rPr>
                <w:sz w:val="18"/>
              </w:rPr>
              <w:t>The</w:t>
            </w:r>
            <w:r>
              <w:rPr>
                <w:spacing w:val="-6"/>
                <w:sz w:val="18"/>
              </w:rPr>
              <w:t xml:space="preserve"> </w:t>
            </w:r>
            <w:r>
              <w:rPr>
                <w:sz w:val="18"/>
              </w:rPr>
              <w:t>grader</w:t>
            </w:r>
            <w:r>
              <w:rPr>
                <w:spacing w:val="-6"/>
                <w:sz w:val="18"/>
              </w:rPr>
              <w:t xml:space="preserve"> </w:t>
            </w:r>
            <w:r>
              <w:rPr>
                <w:sz w:val="18"/>
              </w:rPr>
              <w:t>requires</w:t>
            </w:r>
            <w:r>
              <w:rPr>
                <w:spacing w:val="-6"/>
                <w:sz w:val="18"/>
              </w:rPr>
              <w:t xml:space="preserve"> </w:t>
            </w:r>
            <w:r>
              <w:rPr>
                <w:sz w:val="18"/>
              </w:rPr>
              <w:t>clinical</w:t>
            </w:r>
            <w:r>
              <w:rPr>
                <w:spacing w:val="-6"/>
                <w:sz w:val="18"/>
              </w:rPr>
              <w:t xml:space="preserve"> </w:t>
            </w:r>
            <w:r>
              <w:rPr>
                <w:sz w:val="18"/>
              </w:rPr>
              <w:t>values</w:t>
            </w:r>
            <w:r>
              <w:rPr>
                <w:spacing w:val="-6"/>
                <w:sz w:val="18"/>
              </w:rPr>
              <w:t xml:space="preserve"> </w:t>
            </w:r>
            <w:r>
              <w:rPr>
                <w:sz w:val="18"/>
              </w:rPr>
              <w:t>and</w:t>
            </w:r>
            <w:r>
              <w:rPr>
                <w:spacing w:val="-6"/>
                <w:sz w:val="18"/>
              </w:rPr>
              <w:t xml:space="preserve"> </w:t>
            </w:r>
            <w:r>
              <w:rPr>
                <w:sz w:val="18"/>
              </w:rPr>
              <w:t>examination</w:t>
            </w:r>
            <w:r>
              <w:rPr>
                <w:spacing w:val="-6"/>
                <w:sz w:val="18"/>
              </w:rPr>
              <w:t xml:space="preserve"> </w:t>
            </w:r>
            <w:r>
              <w:rPr>
                <w:sz w:val="18"/>
              </w:rPr>
              <w:t>findings that are not visible in the student facing EMR</w:t>
            </w:r>
          </w:p>
        </w:tc>
        <w:tc>
          <w:tcPr>
            <w:tcW w:w="2816" w:type="dxa"/>
          </w:tcPr>
          <w:p w14:paraId="6734F3B7" w14:textId="77777777" w:rsidR="00F9164C" w:rsidRDefault="00000000">
            <w:pPr>
              <w:pStyle w:val="TableParagraph"/>
              <w:spacing w:before="56" w:line="278" w:lineRule="auto"/>
              <w:ind w:right="43"/>
              <w:rPr>
                <w:sz w:val="18"/>
              </w:rPr>
            </w:pPr>
            <w:r>
              <w:rPr>
                <w:sz w:val="18"/>
              </w:rPr>
              <w:t>Required</w:t>
            </w:r>
            <w:r>
              <w:rPr>
                <w:spacing w:val="-15"/>
                <w:sz w:val="18"/>
              </w:rPr>
              <w:t xml:space="preserve"> </w:t>
            </w:r>
            <w:r>
              <w:rPr>
                <w:sz w:val="18"/>
              </w:rPr>
              <w:t>information</w:t>
            </w:r>
            <w:r>
              <w:rPr>
                <w:spacing w:val="-12"/>
                <w:sz w:val="18"/>
              </w:rPr>
              <w:t xml:space="preserve"> </w:t>
            </w:r>
            <w:r>
              <w:rPr>
                <w:sz w:val="18"/>
              </w:rPr>
              <w:t xml:space="preserve">is </w:t>
            </w:r>
            <w:r>
              <w:rPr>
                <w:spacing w:val="-2"/>
                <w:sz w:val="18"/>
              </w:rPr>
              <w:t>unavailable</w:t>
            </w:r>
          </w:p>
        </w:tc>
      </w:tr>
      <w:tr w:rsidR="00F9164C" w14:paraId="0D53084F" w14:textId="77777777">
        <w:trPr>
          <w:trHeight w:val="785"/>
        </w:trPr>
        <w:tc>
          <w:tcPr>
            <w:tcW w:w="2551" w:type="dxa"/>
          </w:tcPr>
          <w:p w14:paraId="65E67199" w14:textId="77777777" w:rsidR="00F9164C" w:rsidRDefault="00000000">
            <w:pPr>
              <w:pStyle w:val="TableParagraph"/>
              <w:spacing w:before="176"/>
              <w:rPr>
                <w:sz w:val="18"/>
              </w:rPr>
            </w:pPr>
            <w:r>
              <w:rPr>
                <w:spacing w:val="-10"/>
                <w:sz w:val="18"/>
              </w:rPr>
              <w:t>6</w:t>
            </w:r>
          </w:p>
        </w:tc>
        <w:tc>
          <w:tcPr>
            <w:tcW w:w="5197" w:type="dxa"/>
          </w:tcPr>
          <w:p w14:paraId="54A0E5CE" w14:textId="77777777" w:rsidR="00F9164C" w:rsidRDefault="00000000">
            <w:pPr>
              <w:pStyle w:val="TableParagraph"/>
              <w:spacing w:before="56" w:line="278" w:lineRule="auto"/>
              <w:rPr>
                <w:sz w:val="18"/>
              </w:rPr>
            </w:pPr>
            <w:r>
              <w:rPr>
                <w:sz w:val="18"/>
              </w:rPr>
              <w:t>Vaccine</w:t>
            </w:r>
            <w:r>
              <w:rPr>
                <w:spacing w:val="-5"/>
                <w:sz w:val="18"/>
              </w:rPr>
              <w:t xml:space="preserve"> </w:t>
            </w:r>
            <w:r>
              <w:rPr>
                <w:sz w:val="18"/>
              </w:rPr>
              <w:t>statuses</w:t>
            </w:r>
            <w:r>
              <w:rPr>
                <w:spacing w:val="-5"/>
                <w:sz w:val="18"/>
              </w:rPr>
              <w:t xml:space="preserve"> </w:t>
            </w:r>
            <w:r>
              <w:rPr>
                <w:sz w:val="18"/>
              </w:rPr>
              <w:t>expected</w:t>
            </w:r>
            <w:r>
              <w:rPr>
                <w:spacing w:val="-5"/>
                <w:sz w:val="18"/>
              </w:rPr>
              <w:t xml:space="preserve"> </w:t>
            </w:r>
            <w:r>
              <w:rPr>
                <w:sz w:val="18"/>
              </w:rPr>
              <w:t>by</w:t>
            </w:r>
            <w:r>
              <w:rPr>
                <w:spacing w:val="-5"/>
                <w:sz w:val="18"/>
              </w:rPr>
              <w:t xml:space="preserve"> </w:t>
            </w:r>
            <w:r>
              <w:rPr>
                <w:sz w:val="18"/>
              </w:rPr>
              <w:t>the</w:t>
            </w:r>
            <w:r>
              <w:rPr>
                <w:spacing w:val="-5"/>
                <w:sz w:val="18"/>
              </w:rPr>
              <w:t xml:space="preserve"> </w:t>
            </w:r>
            <w:r>
              <w:rPr>
                <w:sz w:val="18"/>
              </w:rPr>
              <w:t>grader</w:t>
            </w:r>
            <w:r>
              <w:rPr>
                <w:spacing w:val="-5"/>
                <w:sz w:val="18"/>
              </w:rPr>
              <w:t xml:space="preserve"> </w:t>
            </w:r>
            <w:r>
              <w:rPr>
                <w:sz w:val="18"/>
              </w:rPr>
              <w:t>are</w:t>
            </w:r>
            <w:r>
              <w:rPr>
                <w:spacing w:val="-5"/>
                <w:sz w:val="18"/>
              </w:rPr>
              <w:t xml:space="preserve"> </w:t>
            </w:r>
            <w:r>
              <w:rPr>
                <w:sz w:val="18"/>
              </w:rPr>
              <w:t>not</w:t>
            </w:r>
            <w:r>
              <w:rPr>
                <w:spacing w:val="-5"/>
                <w:sz w:val="18"/>
              </w:rPr>
              <w:t xml:space="preserve"> </w:t>
            </w:r>
            <w:r>
              <w:rPr>
                <w:sz w:val="18"/>
              </w:rPr>
              <w:t>supported</w:t>
            </w:r>
            <w:r>
              <w:rPr>
                <w:spacing w:val="-5"/>
                <w:sz w:val="18"/>
              </w:rPr>
              <w:t xml:space="preserve"> </w:t>
            </w:r>
            <w:r>
              <w:rPr>
                <w:sz w:val="18"/>
              </w:rPr>
              <w:t>by the AI patient or visible EMR</w:t>
            </w:r>
          </w:p>
        </w:tc>
        <w:tc>
          <w:tcPr>
            <w:tcW w:w="2816" w:type="dxa"/>
          </w:tcPr>
          <w:p w14:paraId="3B9CE6E7" w14:textId="77777777" w:rsidR="00F9164C" w:rsidRDefault="00000000">
            <w:pPr>
              <w:pStyle w:val="TableParagraph"/>
              <w:spacing w:before="56" w:line="278" w:lineRule="auto"/>
              <w:ind w:right="43"/>
              <w:rPr>
                <w:sz w:val="18"/>
              </w:rPr>
            </w:pPr>
            <w:r>
              <w:rPr>
                <w:sz w:val="18"/>
              </w:rPr>
              <w:t>Required</w:t>
            </w:r>
            <w:r>
              <w:rPr>
                <w:spacing w:val="-15"/>
                <w:sz w:val="18"/>
              </w:rPr>
              <w:t xml:space="preserve"> </w:t>
            </w:r>
            <w:r>
              <w:rPr>
                <w:sz w:val="18"/>
              </w:rPr>
              <w:t>information</w:t>
            </w:r>
            <w:r>
              <w:rPr>
                <w:spacing w:val="-12"/>
                <w:sz w:val="18"/>
              </w:rPr>
              <w:t xml:space="preserve"> </w:t>
            </w:r>
            <w:r>
              <w:rPr>
                <w:sz w:val="18"/>
              </w:rPr>
              <w:t xml:space="preserve">is </w:t>
            </w:r>
            <w:r>
              <w:rPr>
                <w:spacing w:val="-2"/>
                <w:sz w:val="18"/>
              </w:rPr>
              <w:t>unavailable</w:t>
            </w:r>
          </w:p>
        </w:tc>
      </w:tr>
    </w:tbl>
    <w:p w14:paraId="457270C0" w14:textId="77777777" w:rsidR="00F9164C" w:rsidRDefault="00F9164C">
      <w:pPr>
        <w:pStyle w:val="BodyText"/>
      </w:pPr>
    </w:p>
    <w:p w14:paraId="525C5C7A" w14:textId="77777777" w:rsidR="00F9164C" w:rsidRDefault="00F9164C">
      <w:pPr>
        <w:pStyle w:val="BodyText"/>
        <w:spacing w:before="29"/>
      </w:pPr>
    </w:p>
    <w:p w14:paraId="3C548F49" w14:textId="77777777" w:rsidR="00F9164C" w:rsidRDefault="00000000">
      <w:pPr>
        <w:pStyle w:val="Heading9"/>
      </w:pPr>
      <w:r>
        <w:t>Issue</w:t>
      </w:r>
      <w:r>
        <w:rPr>
          <w:spacing w:val="-7"/>
        </w:rPr>
        <w:t xml:space="preserve"> </w:t>
      </w:r>
      <w:r>
        <w:t>1.</w:t>
      </w:r>
      <w:r>
        <w:rPr>
          <w:spacing w:val="-4"/>
        </w:rPr>
        <w:t xml:space="preserve"> </w:t>
      </w:r>
      <w:r>
        <w:t>Patient</w:t>
      </w:r>
      <w:r>
        <w:rPr>
          <w:spacing w:val="-4"/>
        </w:rPr>
        <w:t xml:space="preserve"> </w:t>
      </w:r>
      <w:r>
        <w:t>age</w:t>
      </w:r>
      <w:r>
        <w:rPr>
          <w:spacing w:val="-4"/>
        </w:rPr>
        <w:t xml:space="preserve"> </w:t>
      </w:r>
      <w:r>
        <w:t>conflicts</w:t>
      </w:r>
      <w:r>
        <w:rPr>
          <w:spacing w:val="-4"/>
        </w:rPr>
        <w:t xml:space="preserve"> </w:t>
      </w:r>
      <w:r>
        <w:t>with</w:t>
      </w:r>
      <w:r>
        <w:rPr>
          <w:spacing w:val="-4"/>
        </w:rPr>
        <w:t xml:space="preserve"> </w:t>
      </w:r>
      <w:r>
        <w:t>the</w:t>
      </w:r>
      <w:r>
        <w:rPr>
          <w:spacing w:val="-4"/>
        </w:rPr>
        <w:t xml:space="preserve"> </w:t>
      </w:r>
      <w:r>
        <w:t>displayed</w:t>
      </w:r>
      <w:r>
        <w:rPr>
          <w:spacing w:val="-4"/>
        </w:rPr>
        <w:t xml:space="preserve"> </w:t>
      </w:r>
      <w:r>
        <w:t>date</w:t>
      </w:r>
      <w:r>
        <w:rPr>
          <w:spacing w:val="-4"/>
        </w:rPr>
        <w:t xml:space="preserve"> </w:t>
      </w:r>
      <w:r>
        <w:t>of</w:t>
      </w:r>
      <w:r>
        <w:rPr>
          <w:spacing w:val="-4"/>
        </w:rPr>
        <w:t xml:space="preserve"> birth</w:t>
      </w:r>
    </w:p>
    <w:p w14:paraId="1309AAA1" w14:textId="77777777" w:rsidR="00F9164C" w:rsidRDefault="00F9164C">
      <w:pPr>
        <w:pStyle w:val="BodyText"/>
        <w:spacing w:before="26"/>
        <w:rPr>
          <w:rFonts w:ascii="Arial"/>
          <w:b/>
        </w:rPr>
      </w:pPr>
    </w:p>
    <w:p w14:paraId="74E3A46C" w14:textId="77777777" w:rsidR="00F9164C" w:rsidRDefault="00000000">
      <w:pPr>
        <w:pStyle w:val="BodyText"/>
        <w:spacing w:line="273" w:lineRule="auto"/>
        <w:ind w:left="835" w:right="871"/>
      </w:pPr>
      <w:r>
        <w:rPr>
          <w:rFonts w:ascii="Arial"/>
          <w:b/>
        </w:rPr>
        <w:t>What</w:t>
      </w:r>
      <w:r>
        <w:rPr>
          <w:rFonts w:ascii="Arial"/>
          <w:b/>
          <w:spacing w:val="-2"/>
        </w:rPr>
        <w:t xml:space="preserve"> </w:t>
      </w:r>
      <w:r>
        <w:rPr>
          <w:rFonts w:ascii="Arial"/>
          <w:b/>
        </w:rPr>
        <w:t>the</w:t>
      </w:r>
      <w:r>
        <w:rPr>
          <w:rFonts w:ascii="Arial"/>
          <w:b/>
          <w:spacing w:val="-3"/>
        </w:rPr>
        <w:t xml:space="preserve"> </w:t>
      </w:r>
      <w:r>
        <w:rPr>
          <w:rFonts w:ascii="Arial"/>
          <w:b/>
        </w:rPr>
        <w:t>student</w:t>
      </w:r>
      <w:r>
        <w:rPr>
          <w:rFonts w:ascii="Arial"/>
          <w:b/>
          <w:spacing w:val="-2"/>
        </w:rPr>
        <w:t xml:space="preserve"> </w:t>
      </w:r>
      <w:r>
        <w:rPr>
          <w:rFonts w:ascii="Arial"/>
          <w:b/>
        </w:rPr>
        <w:t>saw or</w:t>
      </w:r>
      <w:r>
        <w:rPr>
          <w:rFonts w:ascii="Arial"/>
          <w:b/>
          <w:spacing w:val="-2"/>
        </w:rPr>
        <w:t xml:space="preserve"> </w:t>
      </w:r>
      <w:r>
        <w:rPr>
          <w:rFonts w:ascii="Arial"/>
          <w:b/>
        </w:rPr>
        <w:t>heard:</w:t>
      </w:r>
      <w:r>
        <w:rPr>
          <w:rFonts w:ascii="Arial"/>
          <w:b/>
          <w:spacing w:val="-1"/>
        </w:rPr>
        <w:t xml:space="preserve"> </w:t>
      </w:r>
      <w:r>
        <w:t>The</w:t>
      </w:r>
      <w:r>
        <w:rPr>
          <w:spacing w:val="-2"/>
        </w:rPr>
        <w:t xml:space="preserve"> </w:t>
      </w:r>
      <w:r>
        <w:t>Tuesday</w:t>
      </w:r>
      <w:r>
        <w:rPr>
          <w:spacing w:val="-2"/>
        </w:rPr>
        <w:t xml:space="preserve"> </w:t>
      </w:r>
      <w:r>
        <w:t>header</w:t>
      </w:r>
      <w:r>
        <w:rPr>
          <w:spacing w:val="-2"/>
        </w:rPr>
        <w:t xml:space="preserve"> </w:t>
      </w:r>
      <w:r>
        <w:t>identifies</w:t>
      </w:r>
      <w:r>
        <w:rPr>
          <w:spacing w:val="-2"/>
        </w:rPr>
        <w:t xml:space="preserve"> </w:t>
      </w:r>
      <w:r>
        <w:t>Angela</w:t>
      </w:r>
      <w:r>
        <w:rPr>
          <w:spacing w:val="-3"/>
        </w:rPr>
        <w:t xml:space="preserve"> </w:t>
      </w:r>
      <w:r>
        <w:t>as</w:t>
      </w:r>
      <w:r>
        <w:rPr>
          <w:spacing w:val="-2"/>
        </w:rPr>
        <w:t xml:space="preserve"> </w:t>
      </w:r>
      <w:r>
        <w:t>64</w:t>
      </w:r>
      <w:r>
        <w:rPr>
          <w:spacing w:val="-2"/>
        </w:rPr>
        <w:t xml:space="preserve"> </w:t>
      </w:r>
      <w:r>
        <w:t>years</w:t>
      </w:r>
      <w:r>
        <w:rPr>
          <w:spacing w:val="-2"/>
        </w:rPr>
        <w:t xml:space="preserve"> </w:t>
      </w:r>
      <w:r>
        <w:t>old</w:t>
      </w:r>
      <w:r>
        <w:rPr>
          <w:spacing w:val="-2"/>
        </w:rPr>
        <w:t xml:space="preserve"> </w:t>
      </w:r>
      <w:r>
        <w:t>while</w:t>
      </w:r>
      <w:r>
        <w:rPr>
          <w:spacing w:val="-3"/>
        </w:rPr>
        <w:t xml:space="preserve"> </w:t>
      </w:r>
      <w:r>
        <w:t>also</w:t>
      </w:r>
      <w:r>
        <w:rPr>
          <w:spacing w:val="-2"/>
        </w:rPr>
        <w:t xml:space="preserve"> </w:t>
      </w:r>
      <w:r>
        <w:t>displaying</w:t>
      </w:r>
      <w:r>
        <w:rPr>
          <w:spacing w:val="-2"/>
        </w:rPr>
        <w:t xml:space="preserve"> </w:t>
      </w:r>
      <w:r>
        <w:t>a</w:t>
      </w:r>
      <w:r>
        <w:rPr>
          <w:spacing w:val="-2"/>
        </w:rPr>
        <w:t xml:space="preserve"> </w:t>
      </w:r>
      <w:r>
        <w:t>date</w:t>
      </w:r>
      <w:r>
        <w:rPr>
          <w:spacing w:val="-2"/>
        </w:rPr>
        <w:t xml:space="preserve"> </w:t>
      </w:r>
      <w:r>
        <w:t>of</w:t>
      </w:r>
      <w:r>
        <w:rPr>
          <w:spacing w:val="-2"/>
        </w:rPr>
        <w:t xml:space="preserve"> </w:t>
      </w:r>
      <w:r>
        <w:t>birth</w:t>
      </w:r>
      <w:r>
        <w:rPr>
          <w:spacing w:val="-3"/>
        </w:rPr>
        <w:t xml:space="preserve"> </w:t>
      </w:r>
      <w:r>
        <w:t>of 03/12/1972. The encounter data are dated June 2026.</w:t>
      </w:r>
    </w:p>
    <w:p w14:paraId="5C27BD71" w14:textId="77777777" w:rsidR="00F9164C" w:rsidRDefault="00000000">
      <w:pPr>
        <w:spacing w:before="203"/>
        <w:ind w:left="835"/>
        <w:rPr>
          <w:sz w:val="18"/>
        </w:rPr>
      </w:pPr>
      <w:r>
        <w:rPr>
          <w:rFonts w:ascii="Arial"/>
          <w:b/>
          <w:sz w:val="18"/>
        </w:rPr>
        <w:t>What</w:t>
      </w:r>
      <w:r>
        <w:rPr>
          <w:rFonts w:ascii="Arial"/>
          <w:b/>
          <w:spacing w:val="-1"/>
          <w:sz w:val="18"/>
        </w:rPr>
        <w:t xml:space="preserve"> </w:t>
      </w:r>
      <w:r>
        <w:rPr>
          <w:rFonts w:ascii="Arial"/>
          <w:b/>
          <w:sz w:val="18"/>
        </w:rPr>
        <w:t>the</w:t>
      </w:r>
      <w:r>
        <w:rPr>
          <w:rFonts w:ascii="Arial"/>
          <w:b/>
          <w:spacing w:val="-2"/>
          <w:sz w:val="18"/>
        </w:rPr>
        <w:t xml:space="preserve"> </w:t>
      </w:r>
      <w:r>
        <w:rPr>
          <w:rFonts w:ascii="Arial"/>
          <w:b/>
          <w:sz w:val="18"/>
        </w:rPr>
        <w:t>grader or</w:t>
      </w:r>
      <w:r>
        <w:rPr>
          <w:rFonts w:ascii="Arial"/>
          <w:b/>
          <w:spacing w:val="-1"/>
          <w:sz w:val="18"/>
        </w:rPr>
        <w:t xml:space="preserve"> </w:t>
      </w:r>
      <w:r>
        <w:rPr>
          <w:rFonts w:ascii="Arial"/>
          <w:b/>
          <w:sz w:val="18"/>
        </w:rPr>
        <w:t>rubric</w:t>
      </w:r>
      <w:r>
        <w:rPr>
          <w:rFonts w:ascii="Arial"/>
          <w:b/>
          <w:spacing w:val="-1"/>
          <w:sz w:val="18"/>
        </w:rPr>
        <w:t xml:space="preserve"> </w:t>
      </w:r>
      <w:r>
        <w:rPr>
          <w:rFonts w:ascii="Arial"/>
          <w:b/>
          <w:sz w:val="18"/>
        </w:rPr>
        <w:t xml:space="preserve">expected: </w:t>
      </w:r>
      <w:r>
        <w:rPr>
          <w:sz w:val="18"/>
        </w:rPr>
        <w:t>The rubric</w:t>
      </w:r>
      <w:r>
        <w:rPr>
          <w:spacing w:val="-1"/>
          <w:sz w:val="18"/>
        </w:rPr>
        <w:t xml:space="preserve"> </w:t>
      </w:r>
      <w:r>
        <w:rPr>
          <w:sz w:val="18"/>
        </w:rPr>
        <w:t>consistently</w:t>
      </w:r>
      <w:r>
        <w:rPr>
          <w:spacing w:val="-1"/>
          <w:sz w:val="18"/>
        </w:rPr>
        <w:t xml:space="preserve"> </w:t>
      </w:r>
      <w:r>
        <w:rPr>
          <w:sz w:val="18"/>
        </w:rPr>
        <w:t>grades Angela</w:t>
      </w:r>
      <w:r>
        <w:rPr>
          <w:spacing w:val="-1"/>
          <w:sz w:val="18"/>
        </w:rPr>
        <w:t xml:space="preserve"> </w:t>
      </w:r>
      <w:r>
        <w:rPr>
          <w:sz w:val="18"/>
        </w:rPr>
        <w:t>as a</w:t>
      </w:r>
      <w:r>
        <w:rPr>
          <w:spacing w:val="-2"/>
          <w:sz w:val="18"/>
        </w:rPr>
        <w:t xml:space="preserve"> </w:t>
      </w:r>
      <w:r>
        <w:rPr>
          <w:sz w:val="18"/>
        </w:rPr>
        <w:t>64-year-old</w:t>
      </w:r>
      <w:r>
        <w:rPr>
          <w:spacing w:val="-1"/>
          <w:sz w:val="18"/>
        </w:rPr>
        <w:t xml:space="preserve"> </w:t>
      </w:r>
      <w:r>
        <w:rPr>
          <w:spacing w:val="-2"/>
          <w:sz w:val="18"/>
        </w:rPr>
        <w:t>woman.</w:t>
      </w:r>
    </w:p>
    <w:p w14:paraId="7B9B7BC7" w14:textId="77777777" w:rsidR="00F9164C" w:rsidRDefault="00F9164C">
      <w:pPr>
        <w:pStyle w:val="BodyText"/>
        <w:spacing w:before="26"/>
      </w:pPr>
    </w:p>
    <w:p w14:paraId="16E8786F" w14:textId="77777777" w:rsidR="00F9164C" w:rsidRDefault="00000000">
      <w:pPr>
        <w:pStyle w:val="BodyText"/>
        <w:spacing w:line="276" w:lineRule="auto"/>
        <w:ind w:left="835" w:right="934"/>
      </w:pPr>
      <w:r>
        <w:rPr>
          <w:rFonts w:ascii="Arial"/>
          <w:b/>
        </w:rPr>
        <w:t>Why</w:t>
      </w:r>
      <w:r>
        <w:rPr>
          <w:rFonts w:ascii="Arial"/>
          <w:b/>
          <w:spacing w:val="-1"/>
        </w:rPr>
        <w:t xml:space="preserve"> </w:t>
      </w:r>
      <w:r>
        <w:rPr>
          <w:rFonts w:ascii="Arial"/>
          <w:b/>
        </w:rPr>
        <w:t>this</w:t>
      </w:r>
      <w:r>
        <w:rPr>
          <w:rFonts w:ascii="Arial"/>
          <w:b/>
          <w:spacing w:val="-2"/>
        </w:rPr>
        <w:t xml:space="preserve"> </w:t>
      </w:r>
      <w:r>
        <w:rPr>
          <w:rFonts w:ascii="Arial"/>
          <w:b/>
        </w:rPr>
        <w:t>is</w:t>
      </w:r>
      <w:r>
        <w:rPr>
          <w:rFonts w:ascii="Arial"/>
          <w:b/>
          <w:spacing w:val="-1"/>
        </w:rPr>
        <w:t xml:space="preserve"> </w:t>
      </w:r>
      <w:r>
        <w:rPr>
          <w:rFonts w:ascii="Arial"/>
          <w:b/>
        </w:rPr>
        <w:t>a</w:t>
      </w:r>
      <w:r>
        <w:rPr>
          <w:rFonts w:ascii="Arial"/>
          <w:b/>
          <w:spacing w:val="-2"/>
        </w:rPr>
        <w:t xml:space="preserve"> </w:t>
      </w:r>
      <w:r>
        <w:rPr>
          <w:rFonts w:ascii="Arial"/>
          <w:b/>
        </w:rPr>
        <w:t xml:space="preserve">problem: </w:t>
      </w:r>
      <w:r>
        <w:t>A</w:t>
      </w:r>
      <w:r>
        <w:rPr>
          <w:spacing w:val="-2"/>
        </w:rPr>
        <w:t xml:space="preserve"> </w:t>
      </w:r>
      <w:r>
        <w:t>March</w:t>
      </w:r>
      <w:r>
        <w:rPr>
          <w:spacing w:val="-2"/>
        </w:rPr>
        <w:t xml:space="preserve"> </w:t>
      </w:r>
      <w:r>
        <w:t>1972</w:t>
      </w:r>
      <w:r>
        <w:rPr>
          <w:spacing w:val="-2"/>
        </w:rPr>
        <w:t xml:space="preserve"> </w:t>
      </w:r>
      <w:r>
        <w:t>date</w:t>
      </w:r>
      <w:r>
        <w:rPr>
          <w:spacing w:val="-2"/>
        </w:rPr>
        <w:t xml:space="preserve"> </w:t>
      </w:r>
      <w:r>
        <w:t>of</w:t>
      </w:r>
      <w:r>
        <w:rPr>
          <w:spacing w:val="-2"/>
        </w:rPr>
        <w:t xml:space="preserve"> </w:t>
      </w:r>
      <w:r>
        <w:t>birth</w:t>
      </w:r>
      <w:r>
        <w:rPr>
          <w:spacing w:val="-2"/>
        </w:rPr>
        <w:t xml:space="preserve"> </w:t>
      </w:r>
      <w:r>
        <w:t>corresponds</w:t>
      </w:r>
      <w:r>
        <w:rPr>
          <w:spacing w:val="-2"/>
        </w:rPr>
        <w:t xml:space="preserve"> </w:t>
      </w:r>
      <w:r>
        <w:t>to</w:t>
      </w:r>
      <w:r>
        <w:rPr>
          <w:spacing w:val="-2"/>
        </w:rPr>
        <w:t xml:space="preserve"> </w:t>
      </w:r>
      <w:r>
        <w:t>age</w:t>
      </w:r>
      <w:r>
        <w:rPr>
          <w:spacing w:val="-2"/>
        </w:rPr>
        <w:t xml:space="preserve"> </w:t>
      </w:r>
      <w:r>
        <w:t>54</w:t>
      </w:r>
      <w:r>
        <w:rPr>
          <w:spacing w:val="-2"/>
        </w:rPr>
        <w:t xml:space="preserve"> </w:t>
      </w:r>
      <w:r>
        <w:t>in</w:t>
      </w:r>
      <w:r>
        <w:rPr>
          <w:spacing w:val="-2"/>
        </w:rPr>
        <w:t xml:space="preserve"> </w:t>
      </w:r>
      <w:r>
        <w:t>June</w:t>
      </w:r>
      <w:r>
        <w:rPr>
          <w:spacing w:val="-2"/>
        </w:rPr>
        <w:t xml:space="preserve"> </w:t>
      </w:r>
      <w:r>
        <w:t>2026,</w:t>
      </w:r>
      <w:r>
        <w:rPr>
          <w:spacing w:val="-2"/>
        </w:rPr>
        <w:t xml:space="preserve"> </w:t>
      </w:r>
      <w:r>
        <w:t>not</w:t>
      </w:r>
      <w:r>
        <w:rPr>
          <w:spacing w:val="-2"/>
        </w:rPr>
        <w:t xml:space="preserve"> </w:t>
      </w:r>
      <w:r>
        <w:t>age</w:t>
      </w:r>
      <w:r>
        <w:rPr>
          <w:spacing w:val="-2"/>
        </w:rPr>
        <w:t xml:space="preserve"> </w:t>
      </w:r>
      <w:r>
        <w:t>64.</w:t>
      </w:r>
      <w:r>
        <w:rPr>
          <w:spacing w:val="-2"/>
        </w:rPr>
        <w:t xml:space="preserve"> </w:t>
      </w:r>
      <w:r>
        <w:t>The</w:t>
      </w:r>
      <w:r>
        <w:rPr>
          <w:spacing w:val="-2"/>
        </w:rPr>
        <w:t xml:space="preserve"> </w:t>
      </w:r>
      <w:r>
        <w:t>chart</w:t>
      </w:r>
      <w:r>
        <w:rPr>
          <w:spacing w:val="-2"/>
        </w:rPr>
        <w:t xml:space="preserve"> </w:t>
      </w:r>
      <w:r>
        <w:t>therefore</w:t>
      </w:r>
      <w:r>
        <w:rPr>
          <w:spacing w:val="-2"/>
        </w:rPr>
        <w:t xml:space="preserve"> </w:t>
      </w:r>
      <w:r>
        <w:t>contains two incompatible demographic facts. Age can affect clinical risk calculations and medication decisions, so the student should not have to decide which demographic field is authoritative.</w:t>
      </w:r>
    </w:p>
    <w:p w14:paraId="6F60E69B" w14:textId="77777777" w:rsidR="00F9164C" w:rsidRDefault="00000000">
      <w:pPr>
        <w:pStyle w:val="BodyText"/>
        <w:spacing w:before="196" w:line="278" w:lineRule="auto"/>
        <w:ind w:left="835" w:right="871"/>
      </w:pPr>
      <w:r>
        <w:rPr>
          <w:rFonts w:ascii="Arial"/>
          <w:b/>
        </w:rPr>
        <w:t>Suggested</w:t>
      </w:r>
      <w:r>
        <w:rPr>
          <w:rFonts w:ascii="Arial"/>
          <w:b/>
          <w:spacing w:val="-3"/>
        </w:rPr>
        <w:t xml:space="preserve"> </w:t>
      </w:r>
      <w:r>
        <w:rPr>
          <w:rFonts w:ascii="Arial"/>
          <w:b/>
        </w:rPr>
        <w:t>fix:</w:t>
      </w:r>
      <w:r>
        <w:rPr>
          <w:rFonts w:ascii="Arial"/>
          <w:b/>
          <w:spacing w:val="-2"/>
        </w:rPr>
        <w:t xml:space="preserve"> </w:t>
      </w:r>
      <w:r>
        <w:t>Correct</w:t>
      </w:r>
      <w:r>
        <w:rPr>
          <w:spacing w:val="-2"/>
        </w:rPr>
        <w:t xml:space="preserve"> </w:t>
      </w:r>
      <w:r>
        <w:t>either</w:t>
      </w:r>
      <w:r>
        <w:rPr>
          <w:spacing w:val="-2"/>
        </w:rPr>
        <w:t xml:space="preserve"> </w:t>
      </w:r>
      <w:r>
        <w:t>the</w:t>
      </w:r>
      <w:r>
        <w:rPr>
          <w:spacing w:val="-3"/>
        </w:rPr>
        <w:t xml:space="preserve"> </w:t>
      </w:r>
      <w:r>
        <w:t>age</w:t>
      </w:r>
      <w:r>
        <w:rPr>
          <w:spacing w:val="-2"/>
        </w:rPr>
        <w:t xml:space="preserve"> </w:t>
      </w:r>
      <w:r>
        <w:t>or</w:t>
      </w:r>
      <w:r>
        <w:rPr>
          <w:spacing w:val="-2"/>
        </w:rPr>
        <w:t xml:space="preserve"> </w:t>
      </w:r>
      <w:r>
        <w:t>date</w:t>
      </w:r>
      <w:r>
        <w:rPr>
          <w:spacing w:val="-3"/>
        </w:rPr>
        <w:t xml:space="preserve"> </w:t>
      </w:r>
      <w:r>
        <w:t>of</w:t>
      </w:r>
      <w:r>
        <w:rPr>
          <w:spacing w:val="-2"/>
        </w:rPr>
        <w:t xml:space="preserve"> </w:t>
      </w:r>
      <w:r>
        <w:t>birth</w:t>
      </w:r>
      <w:r>
        <w:rPr>
          <w:spacing w:val="-3"/>
        </w:rPr>
        <w:t xml:space="preserve"> </w:t>
      </w:r>
      <w:r>
        <w:t>and</w:t>
      </w:r>
      <w:r>
        <w:rPr>
          <w:spacing w:val="-2"/>
        </w:rPr>
        <w:t xml:space="preserve"> </w:t>
      </w:r>
      <w:r>
        <w:t>use</w:t>
      </w:r>
      <w:r>
        <w:rPr>
          <w:spacing w:val="-2"/>
        </w:rPr>
        <w:t xml:space="preserve"> </w:t>
      </w:r>
      <w:r>
        <w:t>the</w:t>
      </w:r>
      <w:r>
        <w:rPr>
          <w:spacing w:val="-3"/>
        </w:rPr>
        <w:t xml:space="preserve"> </w:t>
      </w:r>
      <w:r>
        <w:t>same</w:t>
      </w:r>
      <w:r>
        <w:rPr>
          <w:spacing w:val="-2"/>
        </w:rPr>
        <w:t xml:space="preserve"> </w:t>
      </w:r>
      <w:r>
        <w:t>demographic</w:t>
      </w:r>
      <w:r>
        <w:rPr>
          <w:spacing w:val="-2"/>
        </w:rPr>
        <w:t xml:space="preserve"> </w:t>
      </w:r>
      <w:r>
        <w:t>value</w:t>
      </w:r>
      <w:r>
        <w:rPr>
          <w:spacing w:val="-3"/>
        </w:rPr>
        <w:t xml:space="preserve"> </w:t>
      </w:r>
      <w:r>
        <w:t>across</w:t>
      </w:r>
      <w:r>
        <w:rPr>
          <w:spacing w:val="-2"/>
        </w:rPr>
        <w:t xml:space="preserve"> </w:t>
      </w:r>
      <w:r>
        <w:t>every</w:t>
      </w:r>
      <w:r>
        <w:rPr>
          <w:spacing w:val="-2"/>
        </w:rPr>
        <w:t xml:space="preserve"> </w:t>
      </w:r>
      <w:r>
        <w:t>Week</w:t>
      </w:r>
      <w:r>
        <w:rPr>
          <w:spacing w:val="-2"/>
        </w:rPr>
        <w:t xml:space="preserve"> </w:t>
      </w:r>
      <w:r>
        <w:t>4</w:t>
      </w:r>
      <w:r>
        <w:rPr>
          <w:spacing w:val="-3"/>
        </w:rPr>
        <w:t xml:space="preserve"> </w:t>
      </w:r>
      <w:r>
        <w:t>encounter</w:t>
      </w:r>
      <w:r>
        <w:rPr>
          <w:spacing w:val="-2"/>
        </w:rPr>
        <w:t xml:space="preserve"> </w:t>
      </w:r>
      <w:r>
        <w:t>and grader reference.</w:t>
      </w:r>
    </w:p>
    <w:p w14:paraId="737BAF8F" w14:textId="77777777" w:rsidR="00F9164C" w:rsidRDefault="00F9164C">
      <w:pPr>
        <w:pStyle w:val="BodyText"/>
        <w:spacing w:line="278" w:lineRule="auto"/>
        <w:sectPr w:rsidR="00F9164C">
          <w:pgSz w:w="12240" w:h="15840"/>
          <w:pgMar w:top="720" w:right="0" w:bottom="540" w:left="0" w:header="0" w:footer="313" w:gutter="0"/>
          <w:cols w:space="720"/>
        </w:sectPr>
      </w:pPr>
    </w:p>
    <w:p w14:paraId="6B0AE67A" w14:textId="77777777" w:rsidR="00F9164C" w:rsidRDefault="00F9164C">
      <w:pPr>
        <w:pStyle w:val="BodyText"/>
        <w:spacing w:before="5"/>
        <w:rPr>
          <w:sz w:val="6"/>
        </w:rPr>
      </w:pPr>
    </w:p>
    <w:p w14:paraId="1C38B4F5" w14:textId="77777777" w:rsidR="00F9164C" w:rsidRDefault="00000000">
      <w:pPr>
        <w:ind w:left="1938"/>
        <w:rPr>
          <w:sz w:val="20"/>
        </w:rPr>
      </w:pPr>
      <w:r>
        <w:rPr>
          <w:noProof/>
          <w:sz w:val="20"/>
        </w:rPr>
        <w:drawing>
          <wp:inline distT="0" distB="0" distL="0" distR="0" wp14:anchorId="4E321583" wp14:editId="72701E4D">
            <wp:extent cx="4587160" cy="6291262"/>
            <wp:effectExtent l="0" t="0" r="0" b="0"/>
            <wp:docPr id="115" name="Image 1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5" name="Image 115"/>
                    <pic:cNvPicPr/>
                  </pic:nvPicPr>
                  <pic:blipFill>
                    <a:blip r:embed="rId92" cstate="print"/>
                    <a:stretch>
                      <a:fillRect/>
                    </a:stretch>
                  </pic:blipFill>
                  <pic:spPr>
                    <a:xfrm>
                      <a:off x="0" y="0"/>
                      <a:ext cx="4587160" cy="6291262"/>
                    </a:xfrm>
                    <a:prstGeom prst="rect">
                      <a:avLst/>
                    </a:prstGeom>
                  </pic:spPr>
                </pic:pic>
              </a:graphicData>
            </a:graphic>
          </wp:inline>
        </w:drawing>
      </w:r>
    </w:p>
    <w:p w14:paraId="4682DE5D" w14:textId="77777777" w:rsidR="00F9164C" w:rsidRDefault="00F9164C">
      <w:pPr>
        <w:pStyle w:val="BodyText"/>
      </w:pPr>
    </w:p>
    <w:p w14:paraId="25997AF1" w14:textId="77777777" w:rsidR="00F9164C" w:rsidRDefault="00F9164C">
      <w:pPr>
        <w:pStyle w:val="BodyText"/>
      </w:pPr>
    </w:p>
    <w:p w14:paraId="0C0E2B46" w14:textId="77777777" w:rsidR="00F9164C" w:rsidRDefault="00F9164C">
      <w:pPr>
        <w:pStyle w:val="BodyText"/>
      </w:pPr>
    </w:p>
    <w:p w14:paraId="169EC6FE" w14:textId="77777777" w:rsidR="00F9164C" w:rsidRDefault="00F9164C">
      <w:pPr>
        <w:pStyle w:val="BodyText"/>
      </w:pPr>
    </w:p>
    <w:p w14:paraId="6444B857" w14:textId="77777777" w:rsidR="00F9164C" w:rsidRDefault="00F9164C">
      <w:pPr>
        <w:pStyle w:val="BodyText"/>
      </w:pPr>
    </w:p>
    <w:p w14:paraId="3B60D90B" w14:textId="77777777" w:rsidR="00F9164C" w:rsidRDefault="00F9164C">
      <w:pPr>
        <w:pStyle w:val="BodyText"/>
        <w:spacing w:before="191"/>
      </w:pPr>
    </w:p>
    <w:p w14:paraId="0D734301" w14:textId="77777777" w:rsidR="00F9164C" w:rsidRDefault="00000000">
      <w:pPr>
        <w:ind w:left="835"/>
        <w:rPr>
          <w:rFonts w:ascii="Arial" w:hAnsi="Arial"/>
          <w:i/>
          <w:spacing w:val="-2"/>
          <w:sz w:val="18"/>
        </w:rPr>
      </w:pPr>
      <w:r>
        <w:rPr>
          <w:rFonts w:ascii="Arial" w:hAnsi="Arial"/>
          <w:i/>
          <w:sz w:val="18"/>
        </w:rPr>
        <w:t>Evidence</w:t>
      </w:r>
      <w:r>
        <w:rPr>
          <w:rFonts w:ascii="Arial" w:hAnsi="Arial"/>
          <w:i/>
          <w:spacing w:val="-1"/>
          <w:sz w:val="18"/>
        </w:rPr>
        <w:t xml:space="preserve"> </w:t>
      </w:r>
      <w:r>
        <w:rPr>
          <w:rFonts w:ascii="Arial" w:hAnsi="Arial"/>
          <w:i/>
          <w:sz w:val="18"/>
        </w:rPr>
        <w:t>–</w:t>
      </w:r>
      <w:r>
        <w:rPr>
          <w:rFonts w:ascii="Arial" w:hAnsi="Arial"/>
          <w:i/>
          <w:spacing w:val="-1"/>
          <w:sz w:val="18"/>
        </w:rPr>
        <w:t xml:space="preserve"> </w:t>
      </w:r>
      <w:r>
        <w:rPr>
          <w:rFonts w:ascii="Arial" w:hAnsi="Arial"/>
          <w:i/>
          <w:sz w:val="18"/>
        </w:rPr>
        <w:t>Tuesday EMR</w:t>
      </w:r>
      <w:r>
        <w:rPr>
          <w:rFonts w:ascii="Arial" w:hAnsi="Arial"/>
          <w:i/>
          <w:spacing w:val="-1"/>
          <w:sz w:val="18"/>
        </w:rPr>
        <w:t xml:space="preserve"> </w:t>
      </w:r>
      <w:r>
        <w:rPr>
          <w:rFonts w:ascii="Arial" w:hAnsi="Arial"/>
          <w:i/>
          <w:sz w:val="18"/>
        </w:rPr>
        <w:t>header displays</w:t>
      </w:r>
      <w:r>
        <w:rPr>
          <w:rFonts w:ascii="Arial" w:hAnsi="Arial"/>
          <w:i/>
          <w:spacing w:val="-1"/>
          <w:sz w:val="18"/>
        </w:rPr>
        <w:t xml:space="preserve"> </w:t>
      </w:r>
      <w:r>
        <w:rPr>
          <w:rFonts w:ascii="Arial" w:hAnsi="Arial"/>
          <w:i/>
          <w:sz w:val="18"/>
        </w:rPr>
        <w:t>both</w:t>
      </w:r>
      <w:r>
        <w:rPr>
          <w:rFonts w:ascii="Arial" w:hAnsi="Arial"/>
          <w:i/>
          <w:spacing w:val="-1"/>
          <w:sz w:val="18"/>
        </w:rPr>
        <w:t xml:space="preserve"> </w:t>
      </w:r>
      <w:r>
        <w:rPr>
          <w:rFonts w:ascii="Arial" w:hAnsi="Arial"/>
          <w:i/>
          <w:sz w:val="18"/>
        </w:rPr>
        <w:t>age</w:t>
      </w:r>
      <w:r>
        <w:rPr>
          <w:rFonts w:ascii="Arial" w:hAnsi="Arial"/>
          <w:i/>
          <w:spacing w:val="-1"/>
          <w:sz w:val="18"/>
        </w:rPr>
        <w:t xml:space="preserve"> </w:t>
      </w:r>
      <w:r>
        <w:rPr>
          <w:rFonts w:ascii="Arial" w:hAnsi="Arial"/>
          <w:i/>
          <w:sz w:val="18"/>
        </w:rPr>
        <w:t>64</w:t>
      </w:r>
      <w:r>
        <w:rPr>
          <w:rFonts w:ascii="Arial" w:hAnsi="Arial"/>
          <w:i/>
          <w:spacing w:val="-1"/>
          <w:sz w:val="18"/>
        </w:rPr>
        <w:t xml:space="preserve"> </w:t>
      </w:r>
      <w:r>
        <w:rPr>
          <w:rFonts w:ascii="Arial" w:hAnsi="Arial"/>
          <w:i/>
          <w:sz w:val="18"/>
        </w:rPr>
        <w:t>and</w:t>
      </w:r>
      <w:r>
        <w:rPr>
          <w:rFonts w:ascii="Arial" w:hAnsi="Arial"/>
          <w:i/>
          <w:spacing w:val="-1"/>
          <w:sz w:val="18"/>
        </w:rPr>
        <w:t xml:space="preserve"> </w:t>
      </w:r>
      <w:r>
        <w:rPr>
          <w:rFonts w:ascii="Arial" w:hAnsi="Arial"/>
          <w:i/>
          <w:sz w:val="18"/>
        </w:rPr>
        <w:t xml:space="preserve">DOB </w:t>
      </w:r>
      <w:r>
        <w:rPr>
          <w:rFonts w:ascii="Arial" w:hAnsi="Arial"/>
          <w:i/>
          <w:spacing w:val="-2"/>
          <w:sz w:val="18"/>
        </w:rPr>
        <w:t>03/12/1972.</w:t>
      </w:r>
    </w:p>
    <w:p w14:paraId="2A077F1B" w14:textId="03EA2C2B" w:rsidR="00341EF3" w:rsidRPr="00341EF3" w:rsidRDefault="00341EF3">
      <w:pPr>
        <w:ind w:left="835"/>
        <w:rPr>
          <w:rFonts w:ascii="Arial" w:hAnsi="Arial"/>
          <w:i/>
          <w:color w:val="EE0000"/>
          <w:spacing w:val="-2"/>
          <w:sz w:val="32"/>
          <w:szCs w:val="32"/>
        </w:rPr>
      </w:pPr>
      <w:r w:rsidRPr="00341EF3">
        <w:rPr>
          <w:rFonts w:ascii="Arial" w:hAnsi="Arial"/>
          <w:i/>
          <w:color w:val="EE0000"/>
          <w:spacing w:val="-2"/>
          <w:sz w:val="32"/>
          <w:szCs w:val="32"/>
        </w:rPr>
        <w:t>Correction</w:t>
      </w:r>
    </w:p>
    <w:p w14:paraId="1276C6C6" w14:textId="3BC1B5B6" w:rsidR="00341EF3" w:rsidRDefault="00341EF3">
      <w:pPr>
        <w:ind w:left="835"/>
        <w:rPr>
          <w:rFonts w:ascii="Arial" w:hAnsi="Arial"/>
          <w:i/>
          <w:sz w:val="18"/>
        </w:rPr>
      </w:pPr>
      <w:r w:rsidRPr="00341EF3">
        <w:rPr>
          <w:rFonts w:ascii="Arial" w:hAnsi="Arial"/>
          <w:i/>
          <w:sz w:val="18"/>
        </w:rPr>
        <w:lastRenderedPageBreak/>
        <w:drawing>
          <wp:inline distT="0" distB="0" distL="0" distR="0" wp14:anchorId="1164D4F9" wp14:editId="644AFD5E">
            <wp:extent cx="6921856" cy="2343270"/>
            <wp:effectExtent l="0" t="0" r="0" b="0"/>
            <wp:docPr id="1357113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113157" name=""/>
                    <pic:cNvPicPr/>
                  </pic:nvPicPr>
                  <pic:blipFill>
                    <a:blip r:embed="rId93"/>
                    <a:stretch>
                      <a:fillRect/>
                    </a:stretch>
                  </pic:blipFill>
                  <pic:spPr>
                    <a:xfrm>
                      <a:off x="0" y="0"/>
                      <a:ext cx="6921856" cy="2343270"/>
                    </a:xfrm>
                    <a:prstGeom prst="rect">
                      <a:avLst/>
                    </a:prstGeom>
                  </pic:spPr>
                </pic:pic>
              </a:graphicData>
            </a:graphic>
          </wp:inline>
        </w:drawing>
      </w:r>
    </w:p>
    <w:p w14:paraId="19DE4632" w14:textId="77777777" w:rsidR="00F9164C" w:rsidRDefault="00F9164C">
      <w:pPr>
        <w:pStyle w:val="BodyText"/>
        <w:spacing w:before="21"/>
        <w:rPr>
          <w:rFonts w:ascii="Arial"/>
          <w:i/>
        </w:rPr>
      </w:pPr>
    </w:p>
    <w:p w14:paraId="7F37B4EA" w14:textId="77777777" w:rsidR="00F9164C" w:rsidRDefault="00000000">
      <w:pPr>
        <w:pStyle w:val="Heading9"/>
      </w:pPr>
      <w:r>
        <w:t>Issue</w:t>
      </w:r>
      <w:r>
        <w:rPr>
          <w:spacing w:val="-7"/>
        </w:rPr>
        <w:t xml:space="preserve"> </w:t>
      </w:r>
      <w:r>
        <w:t>2.</w:t>
      </w:r>
      <w:r>
        <w:rPr>
          <w:spacing w:val="-4"/>
        </w:rPr>
        <w:t xml:space="preserve"> </w:t>
      </w:r>
      <w:r>
        <w:t>The</w:t>
      </w:r>
      <w:r>
        <w:rPr>
          <w:spacing w:val="-4"/>
        </w:rPr>
        <w:t xml:space="preserve"> </w:t>
      </w:r>
      <w:r>
        <w:t>AI</w:t>
      </w:r>
      <w:r>
        <w:rPr>
          <w:spacing w:val="-4"/>
        </w:rPr>
        <w:t xml:space="preserve"> </w:t>
      </w:r>
      <w:r>
        <w:t>patient</w:t>
      </w:r>
      <w:r>
        <w:rPr>
          <w:spacing w:val="-4"/>
        </w:rPr>
        <w:t xml:space="preserve"> </w:t>
      </w:r>
      <w:r>
        <w:t>and</w:t>
      </w:r>
      <w:r>
        <w:rPr>
          <w:spacing w:val="-4"/>
        </w:rPr>
        <w:t xml:space="preserve"> </w:t>
      </w:r>
      <w:r>
        <w:t>grader</w:t>
      </w:r>
      <w:r>
        <w:rPr>
          <w:spacing w:val="-4"/>
        </w:rPr>
        <w:t xml:space="preserve"> </w:t>
      </w:r>
      <w:r>
        <w:t>use</w:t>
      </w:r>
      <w:r>
        <w:rPr>
          <w:spacing w:val="-4"/>
        </w:rPr>
        <w:t xml:space="preserve"> </w:t>
      </w:r>
      <w:r>
        <w:t>different</w:t>
      </w:r>
      <w:r>
        <w:rPr>
          <w:spacing w:val="-4"/>
        </w:rPr>
        <w:t xml:space="preserve"> </w:t>
      </w:r>
      <w:r>
        <w:t>adherence,</w:t>
      </w:r>
      <w:r>
        <w:rPr>
          <w:spacing w:val="-7"/>
        </w:rPr>
        <w:t xml:space="preserve"> </w:t>
      </w:r>
      <w:r>
        <w:t>cost,</w:t>
      </w:r>
      <w:r>
        <w:rPr>
          <w:spacing w:val="-4"/>
        </w:rPr>
        <w:t xml:space="preserve"> </w:t>
      </w:r>
      <w:r>
        <w:t>palpitation,</w:t>
      </w:r>
      <w:r>
        <w:rPr>
          <w:spacing w:val="-4"/>
        </w:rPr>
        <w:t xml:space="preserve"> </w:t>
      </w:r>
      <w:r>
        <w:t>and</w:t>
      </w:r>
      <w:r>
        <w:rPr>
          <w:spacing w:val="-4"/>
        </w:rPr>
        <w:t xml:space="preserve"> </w:t>
      </w:r>
      <w:r>
        <w:t>medication</w:t>
      </w:r>
      <w:r>
        <w:rPr>
          <w:spacing w:val="-4"/>
        </w:rPr>
        <w:t xml:space="preserve"> </w:t>
      </w:r>
      <w:r>
        <w:t>understanding</w:t>
      </w:r>
      <w:r>
        <w:rPr>
          <w:spacing w:val="-3"/>
        </w:rPr>
        <w:t xml:space="preserve"> </w:t>
      </w:r>
      <w:r>
        <w:rPr>
          <w:spacing w:val="-2"/>
        </w:rPr>
        <w:t>histories</w:t>
      </w:r>
    </w:p>
    <w:p w14:paraId="17248386" w14:textId="77777777" w:rsidR="00F9164C" w:rsidRDefault="00F9164C">
      <w:pPr>
        <w:pStyle w:val="BodyText"/>
        <w:spacing w:before="26"/>
        <w:rPr>
          <w:rFonts w:ascii="Arial"/>
          <w:b/>
        </w:rPr>
      </w:pPr>
    </w:p>
    <w:p w14:paraId="6ED671BC" w14:textId="77777777" w:rsidR="00F9164C" w:rsidRDefault="00000000">
      <w:pPr>
        <w:pStyle w:val="BodyText"/>
        <w:spacing w:before="1" w:line="276" w:lineRule="auto"/>
        <w:ind w:left="835" w:right="871"/>
      </w:pPr>
      <w:r>
        <w:rPr>
          <w:rFonts w:ascii="Arial"/>
          <w:b/>
        </w:rPr>
        <w:t>What</w:t>
      </w:r>
      <w:r>
        <w:rPr>
          <w:rFonts w:ascii="Arial"/>
          <w:b/>
          <w:spacing w:val="-2"/>
        </w:rPr>
        <w:t xml:space="preserve"> </w:t>
      </w:r>
      <w:r>
        <w:rPr>
          <w:rFonts w:ascii="Arial"/>
          <w:b/>
        </w:rPr>
        <w:t>the</w:t>
      </w:r>
      <w:r>
        <w:rPr>
          <w:rFonts w:ascii="Arial"/>
          <w:b/>
          <w:spacing w:val="-2"/>
        </w:rPr>
        <w:t xml:space="preserve"> </w:t>
      </w:r>
      <w:r>
        <w:rPr>
          <w:rFonts w:ascii="Arial"/>
          <w:b/>
        </w:rPr>
        <w:t>student</w:t>
      </w:r>
      <w:r>
        <w:rPr>
          <w:rFonts w:ascii="Arial"/>
          <w:b/>
          <w:spacing w:val="-2"/>
        </w:rPr>
        <w:t xml:space="preserve"> </w:t>
      </w:r>
      <w:r>
        <w:rPr>
          <w:rFonts w:ascii="Arial"/>
          <w:b/>
        </w:rPr>
        <w:t>saw or</w:t>
      </w:r>
      <w:r>
        <w:rPr>
          <w:rFonts w:ascii="Arial"/>
          <w:b/>
          <w:spacing w:val="-2"/>
        </w:rPr>
        <w:t xml:space="preserve"> </w:t>
      </w:r>
      <w:r>
        <w:rPr>
          <w:rFonts w:ascii="Arial"/>
          <w:b/>
        </w:rPr>
        <w:t>heard:</w:t>
      </w:r>
      <w:r>
        <w:rPr>
          <w:rFonts w:ascii="Arial"/>
          <w:b/>
          <w:spacing w:val="-1"/>
        </w:rPr>
        <w:t xml:space="preserve"> </w:t>
      </w:r>
      <w:r>
        <w:t>Angela</w:t>
      </w:r>
      <w:r>
        <w:rPr>
          <w:spacing w:val="-2"/>
        </w:rPr>
        <w:t xml:space="preserve"> </w:t>
      </w:r>
      <w:r>
        <w:t>reports</w:t>
      </w:r>
      <w:r>
        <w:rPr>
          <w:spacing w:val="-2"/>
        </w:rPr>
        <w:t xml:space="preserve"> </w:t>
      </w:r>
      <w:r>
        <w:t>that</w:t>
      </w:r>
      <w:r>
        <w:rPr>
          <w:spacing w:val="-2"/>
        </w:rPr>
        <w:t xml:space="preserve"> </w:t>
      </w:r>
      <w:r>
        <w:t>Eliquis</w:t>
      </w:r>
      <w:r>
        <w:rPr>
          <w:spacing w:val="-2"/>
        </w:rPr>
        <w:t xml:space="preserve"> </w:t>
      </w:r>
      <w:r>
        <w:t>costs</w:t>
      </w:r>
      <w:r>
        <w:rPr>
          <w:spacing w:val="-2"/>
        </w:rPr>
        <w:t xml:space="preserve"> </w:t>
      </w:r>
      <w:r>
        <w:t>about</w:t>
      </w:r>
      <w:r>
        <w:rPr>
          <w:spacing w:val="-2"/>
        </w:rPr>
        <w:t xml:space="preserve"> </w:t>
      </w:r>
      <w:r>
        <w:t>$50</w:t>
      </w:r>
      <w:r>
        <w:rPr>
          <w:spacing w:val="-2"/>
        </w:rPr>
        <w:t xml:space="preserve"> </w:t>
      </w:r>
      <w:r>
        <w:t>per</w:t>
      </w:r>
      <w:r>
        <w:rPr>
          <w:spacing w:val="-2"/>
        </w:rPr>
        <w:t xml:space="preserve"> </w:t>
      </w:r>
      <w:r>
        <w:t>month,</w:t>
      </w:r>
      <w:r>
        <w:rPr>
          <w:spacing w:val="-2"/>
        </w:rPr>
        <w:t xml:space="preserve"> </w:t>
      </w:r>
      <w:r>
        <w:t>she</w:t>
      </w:r>
      <w:r>
        <w:rPr>
          <w:spacing w:val="-2"/>
        </w:rPr>
        <w:t xml:space="preserve"> </w:t>
      </w:r>
      <w:r>
        <w:t>tried</w:t>
      </w:r>
      <w:r>
        <w:rPr>
          <w:spacing w:val="-2"/>
        </w:rPr>
        <w:t xml:space="preserve"> </w:t>
      </w:r>
      <w:r>
        <w:t>to</w:t>
      </w:r>
      <w:r>
        <w:rPr>
          <w:spacing w:val="-2"/>
        </w:rPr>
        <w:t xml:space="preserve"> </w:t>
      </w:r>
      <w:r>
        <w:t>stretch</w:t>
      </w:r>
      <w:r>
        <w:rPr>
          <w:spacing w:val="-2"/>
        </w:rPr>
        <w:t xml:space="preserve"> </w:t>
      </w:r>
      <w:r>
        <w:t>the</w:t>
      </w:r>
      <w:r>
        <w:rPr>
          <w:spacing w:val="-2"/>
        </w:rPr>
        <w:t xml:space="preserve"> </w:t>
      </w:r>
      <w:r>
        <w:t>supply,</w:t>
      </w:r>
      <w:r>
        <w:rPr>
          <w:spacing w:val="-2"/>
        </w:rPr>
        <w:t xml:space="preserve"> </w:t>
      </w:r>
      <w:r>
        <w:t>then</w:t>
      </w:r>
      <w:r>
        <w:rPr>
          <w:spacing w:val="-2"/>
        </w:rPr>
        <w:t xml:space="preserve"> </w:t>
      </w:r>
      <w:r>
        <w:t>ran</w:t>
      </w:r>
      <w:r>
        <w:rPr>
          <w:spacing w:val="-2"/>
        </w:rPr>
        <w:t xml:space="preserve"> </w:t>
      </w:r>
      <w:r>
        <w:t xml:space="preserve">out and stopped it completely. She says the other heart failure medicines are taken </w:t>
      </w:r>
      <w:proofErr w:type="gramStart"/>
      <w:r>
        <w:t>pretty regularly</w:t>
      </w:r>
      <w:proofErr w:type="gramEnd"/>
      <w:r>
        <w:t>. She reports occasional fluttering or an irregular beat and clearly states that Eliquis is intended to reduce stroke risk from AFib.</w:t>
      </w:r>
    </w:p>
    <w:p w14:paraId="33D63322" w14:textId="77777777" w:rsidR="00F9164C" w:rsidRDefault="00F9164C">
      <w:pPr>
        <w:pStyle w:val="BodyText"/>
        <w:spacing w:line="276" w:lineRule="auto"/>
        <w:sectPr w:rsidR="00F9164C">
          <w:pgSz w:w="12240" w:h="15840"/>
          <w:pgMar w:top="1820" w:right="0" w:bottom="540" w:left="0" w:header="0" w:footer="313" w:gutter="0"/>
          <w:cols w:space="720"/>
        </w:sectPr>
      </w:pPr>
    </w:p>
    <w:p w14:paraId="3B746051" w14:textId="77777777" w:rsidR="00F9164C" w:rsidRDefault="00000000">
      <w:pPr>
        <w:pStyle w:val="BodyText"/>
        <w:spacing w:before="71" w:line="278" w:lineRule="auto"/>
        <w:ind w:left="835" w:right="978"/>
        <w:jc w:val="both"/>
      </w:pPr>
      <w:r>
        <w:rPr>
          <w:rFonts w:ascii="Arial"/>
          <w:b/>
        </w:rPr>
        <w:lastRenderedPageBreak/>
        <w:t>What</w:t>
      </w:r>
      <w:r>
        <w:rPr>
          <w:rFonts w:ascii="Arial"/>
          <w:b/>
          <w:spacing w:val="-1"/>
        </w:rPr>
        <w:t xml:space="preserve"> </w:t>
      </w:r>
      <w:r>
        <w:rPr>
          <w:rFonts w:ascii="Arial"/>
          <w:b/>
        </w:rPr>
        <w:t>the</w:t>
      </w:r>
      <w:r>
        <w:rPr>
          <w:rFonts w:ascii="Arial"/>
          <w:b/>
          <w:spacing w:val="-2"/>
        </w:rPr>
        <w:t xml:space="preserve"> </w:t>
      </w:r>
      <w:r>
        <w:rPr>
          <w:rFonts w:ascii="Arial"/>
          <w:b/>
        </w:rPr>
        <w:t>grader</w:t>
      </w:r>
      <w:r>
        <w:rPr>
          <w:rFonts w:ascii="Arial"/>
          <w:b/>
          <w:spacing w:val="-1"/>
        </w:rPr>
        <w:t xml:space="preserve"> </w:t>
      </w:r>
      <w:r>
        <w:rPr>
          <w:rFonts w:ascii="Arial"/>
          <w:b/>
        </w:rPr>
        <w:t>or</w:t>
      </w:r>
      <w:r>
        <w:rPr>
          <w:rFonts w:ascii="Arial"/>
          <w:b/>
          <w:spacing w:val="-1"/>
        </w:rPr>
        <w:t xml:space="preserve"> </w:t>
      </w:r>
      <w:r>
        <w:rPr>
          <w:rFonts w:ascii="Arial"/>
          <w:b/>
        </w:rPr>
        <w:t>rubric</w:t>
      </w:r>
      <w:r>
        <w:rPr>
          <w:rFonts w:ascii="Arial"/>
          <w:b/>
          <w:spacing w:val="-2"/>
        </w:rPr>
        <w:t xml:space="preserve"> </w:t>
      </w:r>
      <w:r>
        <w:rPr>
          <w:rFonts w:ascii="Arial"/>
          <w:b/>
        </w:rPr>
        <w:t xml:space="preserve">expected: </w:t>
      </w:r>
      <w:r>
        <w:t>The</w:t>
      </w:r>
      <w:r>
        <w:rPr>
          <w:spacing w:val="-1"/>
        </w:rPr>
        <w:t xml:space="preserve"> </w:t>
      </w:r>
      <w:r>
        <w:t>grader</w:t>
      </w:r>
      <w:r>
        <w:rPr>
          <w:spacing w:val="-1"/>
        </w:rPr>
        <w:t xml:space="preserve"> </w:t>
      </w:r>
      <w:r>
        <w:t>expects</w:t>
      </w:r>
      <w:r>
        <w:rPr>
          <w:spacing w:val="-1"/>
        </w:rPr>
        <w:t xml:space="preserve"> </w:t>
      </w:r>
      <w:r>
        <w:t>apixaban</w:t>
      </w:r>
      <w:r>
        <w:rPr>
          <w:spacing w:val="-2"/>
        </w:rPr>
        <w:t xml:space="preserve"> </w:t>
      </w:r>
      <w:r>
        <w:t>and</w:t>
      </w:r>
      <w:r>
        <w:rPr>
          <w:spacing w:val="-1"/>
        </w:rPr>
        <w:t xml:space="preserve"> </w:t>
      </w:r>
      <w:r>
        <w:t>sacubitril/valsartan</w:t>
      </w:r>
      <w:r>
        <w:rPr>
          <w:spacing w:val="-2"/>
        </w:rPr>
        <w:t xml:space="preserve"> </w:t>
      </w:r>
      <w:r>
        <w:t>doses</w:t>
      </w:r>
      <w:r>
        <w:rPr>
          <w:spacing w:val="-1"/>
        </w:rPr>
        <w:t xml:space="preserve"> </w:t>
      </w:r>
      <w:r>
        <w:t>to</w:t>
      </w:r>
      <w:r>
        <w:rPr>
          <w:spacing w:val="-2"/>
        </w:rPr>
        <w:t xml:space="preserve"> </w:t>
      </w:r>
      <w:r>
        <w:t>be</w:t>
      </w:r>
      <w:r>
        <w:rPr>
          <w:spacing w:val="-1"/>
        </w:rPr>
        <w:t xml:space="preserve"> </w:t>
      </w:r>
      <w:r>
        <w:t>missed</w:t>
      </w:r>
      <w:r>
        <w:rPr>
          <w:spacing w:val="-2"/>
        </w:rPr>
        <w:t xml:space="preserve"> </w:t>
      </w:r>
      <w:r>
        <w:t>about</w:t>
      </w:r>
      <w:r>
        <w:rPr>
          <w:spacing w:val="-1"/>
        </w:rPr>
        <w:t xml:space="preserve"> </w:t>
      </w:r>
      <w:r>
        <w:t>2</w:t>
      </w:r>
      <w:r>
        <w:rPr>
          <w:spacing w:val="-2"/>
        </w:rPr>
        <w:t xml:space="preserve"> </w:t>
      </w:r>
      <w:r>
        <w:t>to</w:t>
      </w:r>
      <w:r>
        <w:rPr>
          <w:spacing w:val="-1"/>
        </w:rPr>
        <w:t xml:space="preserve"> </w:t>
      </w:r>
      <w:r>
        <w:t>3</w:t>
      </w:r>
      <w:r>
        <w:rPr>
          <w:spacing w:val="-1"/>
        </w:rPr>
        <w:t xml:space="preserve"> </w:t>
      </w:r>
      <w:r>
        <w:t>times per</w:t>
      </w:r>
      <w:r>
        <w:rPr>
          <w:spacing w:val="-2"/>
        </w:rPr>
        <w:t xml:space="preserve"> </w:t>
      </w:r>
      <w:r>
        <w:t>week,</w:t>
      </w:r>
      <w:r>
        <w:rPr>
          <w:spacing w:val="-2"/>
        </w:rPr>
        <w:t xml:space="preserve"> </w:t>
      </w:r>
      <w:r>
        <w:t>expects</w:t>
      </w:r>
      <w:r>
        <w:rPr>
          <w:spacing w:val="-2"/>
        </w:rPr>
        <w:t xml:space="preserve"> </w:t>
      </w:r>
      <w:r>
        <w:t>both</w:t>
      </w:r>
      <w:r>
        <w:rPr>
          <w:spacing w:val="-2"/>
        </w:rPr>
        <w:t xml:space="preserve"> </w:t>
      </w:r>
      <w:r>
        <w:t>medications</w:t>
      </w:r>
      <w:r>
        <w:rPr>
          <w:spacing w:val="-2"/>
        </w:rPr>
        <w:t xml:space="preserve"> </w:t>
      </w:r>
      <w:r>
        <w:t>to</w:t>
      </w:r>
      <w:r>
        <w:rPr>
          <w:spacing w:val="-2"/>
        </w:rPr>
        <w:t xml:space="preserve"> </w:t>
      </w:r>
      <w:r>
        <w:t>be</w:t>
      </w:r>
      <w:r>
        <w:rPr>
          <w:spacing w:val="-2"/>
        </w:rPr>
        <w:t xml:space="preserve"> </w:t>
      </w:r>
      <w:r>
        <w:t>expensive,</w:t>
      </w:r>
      <w:r>
        <w:rPr>
          <w:spacing w:val="-2"/>
        </w:rPr>
        <w:t xml:space="preserve"> </w:t>
      </w:r>
      <w:r>
        <w:t>expects</w:t>
      </w:r>
      <w:r>
        <w:rPr>
          <w:spacing w:val="-2"/>
        </w:rPr>
        <w:t xml:space="preserve"> </w:t>
      </w:r>
      <w:r>
        <w:t>denial</w:t>
      </w:r>
      <w:r>
        <w:rPr>
          <w:spacing w:val="-2"/>
        </w:rPr>
        <w:t xml:space="preserve"> </w:t>
      </w:r>
      <w:r>
        <w:t>of</w:t>
      </w:r>
      <w:r>
        <w:rPr>
          <w:spacing w:val="-2"/>
        </w:rPr>
        <w:t xml:space="preserve"> </w:t>
      </w:r>
      <w:r>
        <w:t>significant</w:t>
      </w:r>
      <w:r>
        <w:rPr>
          <w:spacing w:val="-2"/>
        </w:rPr>
        <w:t xml:space="preserve"> </w:t>
      </w:r>
      <w:r>
        <w:t>palpitations,</w:t>
      </w:r>
      <w:r>
        <w:rPr>
          <w:spacing w:val="-2"/>
        </w:rPr>
        <w:t xml:space="preserve"> </w:t>
      </w:r>
      <w:r>
        <w:t>and</w:t>
      </w:r>
      <w:r>
        <w:rPr>
          <w:spacing w:val="-2"/>
        </w:rPr>
        <w:t xml:space="preserve"> </w:t>
      </w:r>
      <w:r>
        <w:t>expects</w:t>
      </w:r>
      <w:r>
        <w:rPr>
          <w:spacing w:val="-2"/>
        </w:rPr>
        <w:t xml:space="preserve"> </w:t>
      </w:r>
      <w:r>
        <w:t>a</w:t>
      </w:r>
      <w:r>
        <w:rPr>
          <w:spacing w:val="-2"/>
        </w:rPr>
        <w:t xml:space="preserve"> </w:t>
      </w:r>
      <w:r>
        <w:t>knowledge</w:t>
      </w:r>
      <w:r>
        <w:rPr>
          <w:spacing w:val="-2"/>
        </w:rPr>
        <w:t xml:space="preserve"> </w:t>
      </w:r>
      <w:r>
        <w:t>gap</w:t>
      </w:r>
      <w:r>
        <w:rPr>
          <w:spacing w:val="-2"/>
        </w:rPr>
        <w:t xml:space="preserve"> </w:t>
      </w:r>
      <w:r>
        <w:t>about apixaban and stroke prevention.</w:t>
      </w:r>
    </w:p>
    <w:p w14:paraId="7A9FC968" w14:textId="77777777" w:rsidR="00F9164C" w:rsidRDefault="00000000">
      <w:pPr>
        <w:pStyle w:val="BodyText"/>
        <w:spacing w:before="195" w:line="276" w:lineRule="auto"/>
        <w:ind w:left="835" w:right="871"/>
      </w:pPr>
      <w:r>
        <w:rPr>
          <w:rFonts w:ascii="Arial"/>
          <w:b/>
        </w:rPr>
        <w:t>Why</w:t>
      </w:r>
      <w:r>
        <w:rPr>
          <w:rFonts w:ascii="Arial"/>
          <w:b/>
          <w:spacing w:val="-2"/>
        </w:rPr>
        <w:t xml:space="preserve"> </w:t>
      </w:r>
      <w:r>
        <w:rPr>
          <w:rFonts w:ascii="Arial"/>
          <w:b/>
        </w:rPr>
        <w:t>this</w:t>
      </w:r>
      <w:r>
        <w:rPr>
          <w:rFonts w:ascii="Arial"/>
          <w:b/>
          <w:spacing w:val="-3"/>
        </w:rPr>
        <w:t xml:space="preserve"> </w:t>
      </w:r>
      <w:r>
        <w:rPr>
          <w:rFonts w:ascii="Arial"/>
          <w:b/>
        </w:rPr>
        <w:t>is</w:t>
      </w:r>
      <w:r>
        <w:rPr>
          <w:rFonts w:ascii="Arial"/>
          <w:b/>
          <w:spacing w:val="-2"/>
        </w:rPr>
        <w:t xml:space="preserve"> </w:t>
      </w:r>
      <w:r>
        <w:rPr>
          <w:rFonts w:ascii="Arial"/>
          <w:b/>
        </w:rPr>
        <w:t>a</w:t>
      </w:r>
      <w:r>
        <w:rPr>
          <w:rFonts w:ascii="Arial"/>
          <w:b/>
          <w:spacing w:val="-3"/>
        </w:rPr>
        <w:t xml:space="preserve"> </w:t>
      </w:r>
      <w:r>
        <w:rPr>
          <w:rFonts w:ascii="Arial"/>
          <w:b/>
        </w:rPr>
        <w:t>problem:</w:t>
      </w:r>
      <w:r>
        <w:rPr>
          <w:rFonts w:ascii="Arial"/>
          <w:b/>
          <w:spacing w:val="-2"/>
        </w:rPr>
        <w:t xml:space="preserve"> </w:t>
      </w:r>
      <w:r>
        <w:t>The</w:t>
      </w:r>
      <w:r>
        <w:rPr>
          <w:spacing w:val="-2"/>
        </w:rPr>
        <w:t xml:space="preserve"> </w:t>
      </w:r>
      <w:r>
        <w:t>student</w:t>
      </w:r>
      <w:r>
        <w:rPr>
          <w:spacing w:val="-3"/>
        </w:rPr>
        <w:t xml:space="preserve"> </w:t>
      </w:r>
      <w:r>
        <w:t>is</w:t>
      </w:r>
      <w:r>
        <w:rPr>
          <w:spacing w:val="-2"/>
        </w:rPr>
        <w:t xml:space="preserve"> </w:t>
      </w:r>
      <w:r>
        <w:t>penalized</w:t>
      </w:r>
      <w:r>
        <w:rPr>
          <w:spacing w:val="-3"/>
        </w:rPr>
        <w:t xml:space="preserve"> </w:t>
      </w:r>
      <w:r>
        <w:t>for</w:t>
      </w:r>
      <w:r>
        <w:rPr>
          <w:spacing w:val="-2"/>
        </w:rPr>
        <w:t xml:space="preserve"> </w:t>
      </w:r>
      <w:r>
        <w:t>preserving</w:t>
      </w:r>
      <w:r>
        <w:rPr>
          <w:spacing w:val="-3"/>
        </w:rPr>
        <w:t xml:space="preserve"> </w:t>
      </w:r>
      <w:r>
        <w:t>the</w:t>
      </w:r>
      <w:r>
        <w:rPr>
          <w:spacing w:val="-2"/>
        </w:rPr>
        <w:t xml:space="preserve"> </w:t>
      </w:r>
      <w:r>
        <w:t>interview.</w:t>
      </w:r>
      <w:r>
        <w:rPr>
          <w:spacing w:val="-3"/>
        </w:rPr>
        <w:t xml:space="preserve"> </w:t>
      </w:r>
      <w:r>
        <w:t>Complete</w:t>
      </w:r>
      <w:r>
        <w:rPr>
          <w:spacing w:val="-2"/>
        </w:rPr>
        <w:t xml:space="preserve"> </w:t>
      </w:r>
      <w:r>
        <w:t>anticoagulant</w:t>
      </w:r>
      <w:r>
        <w:rPr>
          <w:spacing w:val="-3"/>
        </w:rPr>
        <w:t xml:space="preserve"> </w:t>
      </w:r>
      <w:r>
        <w:t>discontinuation</w:t>
      </w:r>
      <w:r>
        <w:rPr>
          <w:spacing w:val="-3"/>
        </w:rPr>
        <w:t xml:space="preserve"> </w:t>
      </w:r>
      <w:r>
        <w:t>is</w:t>
      </w:r>
      <w:r>
        <w:rPr>
          <w:spacing w:val="-2"/>
        </w:rPr>
        <w:t xml:space="preserve"> </w:t>
      </w:r>
      <w:r>
        <w:t>clinically different from intermittent missed doses, and documented understanding of stroke prevention is the opposite of the expected knowledge deficit.</w:t>
      </w:r>
    </w:p>
    <w:p w14:paraId="5EFE8DA5" w14:textId="77777777" w:rsidR="00F9164C" w:rsidRDefault="00000000">
      <w:pPr>
        <w:pStyle w:val="BodyText"/>
        <w:spacing w:before="201" w:line="278" w:lineRule="auto"/>
        <w:ind w:left="835" w:right="871"/>
      </w:pPr>
      <w:r>
        <w:rPr>
          <w:rFonts w:ascii="Arial"/>
          <w:b/>
        </w:rPr>
        <w:t>Suggested</w:t>
      </w:r>
      <w:r>
        <w:rPr>
          <w:rFonts w:ascii="Arial"/>
          <w:b/>
          <w:spacing w:val="-3"/>
        </w:rPr>
        <w:t xml:space="preserve"> </w:t>
      </w:r>
      <w:r>
        <w:rPr>
          <w:rFonts w:ascii="Arial"/>
          <w:b/>
        </w:rPr>
        <w:t>fix:</w:t>
      </w:r>
      <w:r>
        <w:rPr>
          <w:rFonts w:ascii="Arial"/>
          <w:b/>
          <w:spacing w:val="-2"/>
        </w:rPr>
        <w:t xml:space="preserve"> </w:t>
      </w:r>
      <w:r>
        <w:t>Choose</w:t>
      </w:r>
      <w:r>
        <w:rPr>
          <w:spacing w:val="-3"/>
        </w:rPr>
        <w:t xml:space="preserve"> </w:t>
      </w:r>
      <w:r>
        <w:t>one</w:t>
      </w:r>
      <w:r>
        <w:rPr>
          <w:spacing w:val="-2"/>
        </w:rPr>
        <w:t xml:space="preserve"> </w:t>
      </w:r>
      <w:r>
        <w:t>Tuesday</w:t>
      </w:r>
      <w:r>
        <w:rPr>
          <w:spacing w:val="-2"/>
        </w:rPr>
        <w:t xml:space="preserve"> </w:t>
      </w:r>
      <w:r>
        <w:t>history</w:t>
      </w:r>
      <w:r>
        <w:rPr>
          <w:spacing w:val="-2"/>
        </w:rPr>
        <w:t xml:space="preserve"> </w:t>
      </w:r>
      <w:r>
        <w:t>and</w:t>
      </w:r>
      <w:r>
        <w:rPr>
          <w:spacing w:val="-2"/>
        </w:rPr>
        <w:t xml:space="preserve"> </w:t>
      </w:r>
      <w:r>
        <w:t>synchronize</w:t>
      </w:r>
      <w:r>
        <w:rPr>
          <w:spacing w:val="-2"/>
        </w:rPr>
        <w:t xml:space="preserve"> </w:t>
      </w:r>
      <w:r>
        <w:t>the</w:t>
      </w:r>
      <w:r>
        <w:rPr>
          <w:spacing w:val="-2"/>
        </w:rPr>
        <w:t xml:space="preserve"> </w:t>
      </w:r>
      <w:r>
        <w:t>AI</w:t>
      </w:r>
      <w:r>
        <w:rPr>
          <w:spacing w:val="-2"/>
        </w:rPr>
        <w:t xml:space="preserve"> </w:t>
      </w:r>
      <w:r>
        <w:t>patient,</w:t>
      </w:r>
      <w:r>
        <w:rPr>
          <w:spacing w:val="-3"/>
        </w:rPr>
        <w:t xml:space="preserve"> </w:t>
      </w:r>
      <w:r>
        <w:t>EMR,</w:t>
      </w:r>
      <w:r>
        <w:rPr>
          <w:spacing w:val="-2"/>
        </w:rPr>
        <w:t xml:space="preserve"> </w:t>
      </w:r>
      <w:r>
        <w:t>and</w:t>
      </w:r>
      <w:r>
        <w:rPr>
          <w:spacing w:val="-2"/>
        </w:rPr>
        <w:t xml:space="preserve"> </w:t>
      </w:r>
      <w:r>
        <w:t>grader.</w:t>
      </w:r>
      <w:r>
        <w:rPr>
          <w:spacing w:val="-2"/>
        </w:rPr>
        <w:t xml:space="preserve"> </w:t>
      </w:r>
      <w:r>
        <w:t>If</w:t>
      </w:r>
      <w:r>
        <w:rPr>
          <w:spacing w:val="-2"/>
        </w:rPr>
        <w:t xml:space="preserve"> </w:t>
      </w:r>
      <w:r>
        <w:t>the</w:t>
      </w:r>
      <w:r>
        <w:rPr>
          <w:spacing w:val="-2"/>
        </w:rPr>
        <w:t xml:space="preserve"> </w:t>
      </w:r>
      <w:r>
        <w:t>grader</w:t>
      </w:r>
      <w:r>
        <w:rPr>
          <w:spacing w:val="-2"/>
        </w:rPr>
        <w:t xml:space="preserve"> </w:t>
      </w:r>
      <w:r>
        <w:t>version</w:t>
      </w:r>
      <w:r>
        <w:rPr>
          <w:spacing w:val="-3"/>
        </w:rPr>
        <w:t xml:space="preserve"> </w:t>
      </w:r>
      <w:r>
        <w:t>is</w:t>
      </w:r>
      <w:r>
        <w:rPr>
          <w:spacing w:val="-2"/>
        </w:rPr>
        <w:t xml:space="preserve"> </w:t>
      </w:r>
      <w:r>
        <w:t>intended,</w:t>
      </w:r>
      <w:r>
        <w:rPr>
          <w:spacing w:val="-2"/>
        </w:rPr>
        <w:t xml:space="preserve"> </w:t>
      </w:r>
      <w:r>
        <w:t>the AI patient must return those answers when directly asked.</w:t>
      </w:r>
    </w:p>
    <w:p w14:paraId="668CDE50" w14:textId="77777777" w:rsidR="00F9164C" w:rsidRDefault="00000000">
      <w:pPr>
        <w:pStyle w:val="BodyText"/>
        <w:spacing w:before="9"/>
        <w:rPr>
          <w:sz w:val="14"/>
        </w:rPr>
      </w:pPr>
      <w:r>
        <w:rPr>
          <w:noProof/>
          <w:sz w:val="14"/>
        </w:rPr>
        <w:drawing>
          <wp:anchor distT="0" distB="0" distL="0" distR="0" simplePos="0" relativeHeight="487610368" behindDoc="1" locked="0" layoutInCell="1" allowOverlap="1" wp14:anchorId="52475666" wp14:editId="15CA6C96">
            <wp:simplePos x="0" y="0"/>
            <wp:positionH relativeFrom="page">
              <wp:posOffset>530225</wp:posOffset>
            </wp:positionH>
            <wp:positionV relativeFrom="paragraph">
              <wp:posOffset>123578</wp:posOffset>
            </wp:positionV>
            <wp:extent cx="5987036" cy="6522910"/>
            <wp:effectExtent l="0" t="0" r="0" b="0"/>
            <wp:wrapTopAndBottom/>
            <wp:docPr id="116" name="Image 1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6" name="Image 116"/>
                    <pic:cNvPicPr/>
                  </pic:nvPicPr>
                  <pic:blipFill>
                    <a:blip r:embed="rId94" cstate="print"/>
                    <a:stretch>
                      <a:fillRect/>
                    </a:stretch>
                  </pic:blipFill>
                  <pic:spPr>
                    <a:xfrm>
                      <a:off x="0" y="0"/>
                      <a:ext cx="5987036" cy="6522910"/>
                    </a:xfrm>
                    <a:prstGeom prst="rect">
                      <a:avLst/>
                    </a:prstGeom>
                  </pic:spPr>
                </pic:pic>
              </a:graphicData>
            </a:graphic>
          </wp:anchor>
        </w:drawing>
      </w:r>
    </w:p>
    <w:p w14:paraId="45398811" w14:textId="77777777" w:rsidR="00F9164C" w:rsidRDefault="00F9164C">
      <w:pPr>
        <w:pStyle w:val="BodyText"/>
        <w:spacing w:before="35"/>
      </w:pPr>
    </w:p>
    <w:p w14:paraId="4B25C852" w14:textId="77777777" w:rsidR="00F9164C" w:rsidRDefault="00000000">
      <w:pPr>
        <w:spacing w:line="273" w:lineRule="auto"/>
        <w:ind w:left="835" w:right="871"/>
        <w:rPr>
          <w:rFonts w:ascii="Arial" w:hAnsi="Arial"/>
          <w:i/>
          <w:sz w:val="18"/>
        </w:rPr>
      </w:pPr>
      <w:r>
        <w:rPr>
          <w:rFonts w:ascii="Arial" w:hAnsi="Arial"/>
          <w:i/>
          <w:sz w:val="18"/>
        </w:rPr>
        <w:t>Evidence</w:t>
      </w:r>
      <w:r>
        <w:rPr>
          <w:rFonts w:ascii="Arial" w:hAnsi="Arial"/>
          <w:i/>
          <w:spacing w:val="-2"/>
          <w:sz w:val="18"/>
        </w:rPr>
        <w:t xml:space="preserve"> </w:t>
      </w:r>
      <w:r>
        <w:rPr>
          <w:rFonts w:ascii="Arial" w:hAnsi="Arial"/>
          <w:i/>
          <w:sz w:val="18"/>
        </w:rPr>
        <w:t>–</w:t>
      </w:r>
      <w:r>
        <w:rPr>
          <w:rFonts w:ascii="Arial" w:hAnsi="Arial"/>
          <w:i/>
          <w:spacing w:val="-2"/>
          <w:sz w:val="18"/>
        </w:rPr>
        <w:t xml:space="preserve"> </w:t>
      </w:r>
      <w:r>
        <w:rPr>
          <w:rFonts w:ascii="Arial" w:hAnsi="Arial"/>
          <w:i/>
          <w:sz w:val="18"/>
        </w:rPr>
        <w:t>Tuesday</w:t>
      </w:r>
      <w:r>
        <w:rPr>
          <w:rFonts w:ascii="Arial" w:hAnsi="Arial"/>
          <w:i/>
          <w:spacing w:val="-2"/>
          <w:sz w:val="18"/>
        </w:rPr>
        <w:t xml:space="preserve"> </w:t>
      </w:r>
      <w:r>
        <w:rPr>
          <w:rFonts w:ascii="Arial" w:hAnsi="Arial"/>
          <w:i/>
          <w:sz w:val="18"/>
        </w:rPr>
        <w:t>interview</w:t>
      </w:r>
      <w:r>
        <w:rPr>
          <w:rFonts w:ascii="Arial" w:hAnsi="Arial"/>
          <w:i/>
          <w:spacing w:val="-2"/>
          <w:sz w:val="18"/>
        </w:rPr>
        <w:t xml:space="preserve"> </w:t>
      </w:r>
      <w:r>
        <w:rPr>
          <w:rFonts w:ascii="Arial" w:hAnsi="Arial"/>
          <w:i/>
          <w:sz w:val="18"/>
        </w:rPr>
        <w:t>shows</w:t>
      </w:r>
      <w:r>
        <w:rPr>
          <w:rFonts w:ascii="Arial" w:hAnsi="Arial"/>
          <w:i/>
          <w:spacing w:val="-3"/>
          <w:sz w:val="18"/>
        </w:rPr>
        <w:t xml:space="preserve"> </w:t>
      </w:r>
      <w:r>
        <w:rPr>
          <w:rFonts w:ascii="Arial" w:hAnsi="Arial"/>
          <w:i/>
          <w:sz w:val="18"/>
        </w:rPr>
        <w:t>Eliquis</w:t>
      </w:r>
      <w:r>
        <w:rPr>
          <w:rFonts w:ascii="Arial" w:hAnsi="Arial"/>
          <w:i/>
          <w:spacing w:val="-2"/>
          <w:sz w:val="18"/>
        </w:rPr>
        <w:t xml:space="preserve"> </w:t>
      </w:r>
      <w:r>
        <w:rPr>
          <w:rFonts w:ascii="Arial" w:hAnsi="Arial"/>
          <w:i/>
          <w:sz w:val="18"/>
        </w:rPr>
        <w:t>cost</w:t>
      </w:r>
      <w:r>
        <w:rPr>
          <w:rFonts w:ascii="Arial" w:hAnsi="Arial"/>
          <w:i/>
          <w:spacing w:val="-3"/>
          <w:sz w:val="18"/>
        </w:rPr>
        <w:t xml:space="preserve"> </w:t>
      </w:r>
      <w:r>
        <w:rPr>
          <w:rFonts w:ascii="Arial" w:hAnsi="Arial"/>
          <w:i/>
          <w:sz w:val="18"/>
        </w:rPr>
        <w:t>related</w:t>
      </w:r>
      <w:r>
        <w:rPr>
          <w:rFonts w:ascii="Arial" w:hAnsi="Arial"/>
          <w:i/>
          <w:spacing w:val="-2"/>
          <w:sz w:val="18"/>
        </w:rPr>
        <w:t xml:space="preserve"> </w:t>
      </w:r>
      <w:r>
        <w:rPr>
          <w:rFonts w:ascii="Arial" w:hAnsi="Arial"/>
          <w:i/>
          <w:sz w:val="18"/>
        </w:rPr>
        <w:t>discontinuation</w:t>
      </w:r>
      <w:r>
        <w:rPr>
          <w:rFonts w:ascii="Arial" w:hAnsi="Arial"/>
          <w:i/>
          <w:spacing w:val="-3"/>
          <w:sz w:val="18"/>
        </w:rPr>
        <w:t xml:space="preserve"> </w:t>
      </w:r>
      <w:r>
        <w:rPr>
          <w:rFonts w:ascii="Arial" w:hAnsi="Arial"/>
          <w:i/>
          <w:sz w:val="18"/>
        </w:rPr>
        <w:t>and</w:t>
      </w:r>
      <w:r>
        <w:rPr>
          <w:rFonts w:ascii="Arial" w:hAnsi="Arial"/>
          <w:i/>
          <w:spacing w:val="-2"/>
          <w:sz w:val="18"/>
        </w:rPr>
        <w:t xml:space="preserve"> </w:t>
      </w:r>
      <w:r>
        <w:rPr>
          <w:rFonts w:ascii="Arial" w:hAnsi="Arial"/>
          <w:i/>
          <w:sz w:val="18"/>
        </w:rPr>
        <w:t>the</w:t>
      </w:r>
      <w:r>
        <w:rPr>
          <w:rFonts w:ascii="Arial" w:hAnsi="Arial"/>
          <w:i/>
          <w:spacing w:val="-2"/>
          <w:sz w:val="18"/>
        </w:rPr>
        <w:t xml:space="preserve"> </w:t>
      </w:r>
      <w:r>
        <w:rPr>
          <w:rFonts w:ascii="Arial" w:hAnsi="Arial"/>
          <w:i/>
          <w:sz w:val="18"/>
        </w:rPr>
        <w:t>patient</w:t>
      </w:r>
      <w:r>
        <w:rPr>
          <w:rFonts w:ascii="Arial" w:hAnsi="Arial"/>
          <w:i/>
          <w:spacing w:val="-2"/>
          <w:sz w:val="18"/>
        </w:rPr>
        <w:t xml:space="preserve"> </w:t>
      </w:r>
      <w:r>
        <w:rPr>
          <w:rFonts w:ascii="Arial" w:hAnsi="Arial"/>
          <w:i/>
          <w:sz w:val="18"/>
        </w:rPr>
        <w:t>stating</w:t>
      </w:r>
      <w:r>
        <w:rPr>
          <w:rFonts w:ascii="Arial" w:hAnsi="Arial"/>
          <w:i/>
          <w:spacing w:val="-3"/>
          <w:sz w:val="18"/>
        </w:rPr>
        <w:t xml:space="preserve"> </w:t>
      </w:r>
      <w:r>
        <w:rPr>
          <w:rFonts w:ascii="Arial" w:hAnsi="Arial"/>
          <w:i/>
          <w:sz w:val="18"/>
        </w:rPr>
        <w:t>that</w:t>
      </w:r>
      <w:r>
        <w:rPr>
          <w:rFonts w:ascii="Arial" w:hAnsi="Arial"/>
          <w:i/>
          <w:spacing w:val="-2"/>
          <w:sz w:val="18"/>
        </w:rPr>
        <w:t xml:space="preserve"> </w:t>
      </w:r>
      <w:r>
        <w:rPr>
          <w:rFonts w:ascii="Arial" w:hAnsi="Arial"/>
          <w:i/>
          <w:sz w:val="18"/>
        </w:rPr>
        <w:t>AFib</w:t>
      </w:r>
      <w:r>
        <w:rPr>
          <w:rFonts w:ascii="Arial" w:hAnsi="Arial"/>
          <w:i/>
          <w:spacing w:val="-3"/>
          <w:sz w:val="18"/>
        </w:rPr>
        <w:t xml:space="preserve"> </w:t>
      </w:r>
      <w:r>
        <w:rPr>
          <w:rFonts w:ascii="Arial" w:hAnsi="Arial"/>
          <w:i/>
          <w:sz w:val="18"/>
        </w:rPr>
        <w:t>treatment</w:t>
      </w:r>
      <w:r>
        <w:rPr>
          <w:rFonts w:ascii="Arial" w:hAnsi="Arial"/>
          <w:i/>
          <w:spacing w:val="-3"/>
          <w:sz w:val="18"/>
        </w:rPr>
        <w:t xml:space="preserve"> </w:t>
      </w:r>
      <w:r>
        <w:rPr>
          <w:rFonts w:ascii="Arial" w:hAnsi="Arial"/>
          <w:i/>
          <w:sz w:val="18"/>
        </w:rPr>
        <w:t>lowers</w:t>
      </w:r>
      <w:r>
        <w:rPr>
          <w:rFonts w:ascii="Arial" w:hAnsi="Arial"/>
          <w:i/>
          <w:spacing w:val="-2"/>
          <w:sz w:val="18"/>
        </w:rPr>
        <w:t xml:space="preserve"> </w:t>
      </w:r>
      <w:r>
        <w:rPr>
          <w:rFonts w:ascii="Arial" w:hAnsi="Arial"/>
          <w:i/>
          <w:sz w:val="18"/>
        </w:rPr>
        <w:t xml:space="preserve">stroke </w:t>
      </w:r>
      <w:r>
        <w:rPr>
          <w:rFonts w:ascii="Arial" w:hAnsi="Arial"/>
          <w:i/>
          <w:spacing w:val="-2"/>
          <w:sz w:val="18"/>
        </w:rPr>
        <w:t>risk.</w:t>
      </w:r>
    </w:p>
    <w:p w14:paraId="0382CAF5" w14:textId="77777777" w:rsidR="00F9164C" w:rsidRDefault="00000000">
      <w:pPr>
        <w:pStyle w:val="Heading9"/>
        <w:spacing w:before="203"/>
      </w:pPr>
      <w:r>
        <w:t>Issue</w:t>
      </w:r>
      <w:r>
        <w:rPr>
          <w:spacing w:val="-6"/>
        </w:rPr>
        <w:t xml:space="preserve"> </w:t>
      </w:r>
      <w:r>
        <w:t>3.</w:t>
      </w:r>
      <w:r>
        <w:rPr>
          <w:spacing w:val="-4"/>
        </w:rPr>
        <w:t xml:space="preserve"> </w:t>
      </w:r>
      <w:r>
        <w:t>Past</w:t>
      </w:r>
      <w:r>
        <w:rPr>
          <w:spacing w:val="-4"/>
        </w:rPr>
        <w:t xml:space="preserve"> </w:t>
      </w:r>
      <w:r>
        <w:t>medical,</w:t>
      </w:r>
      <w:r>
        <w:rPr>
          <w:spacing w:val="-4"/>
        </w:rPr>
        <w:t xml:space="preserve"> </w:t>
      </w:r>
      <w:r>
        <w:t>surgical,</w:t>
      </w:r>
      <w:r>
        <w:rPr>
          <w:spacing w:val="-3"/>
        </w:rPr>
        <w:t xml:space="preserve"> </w:t>
      </w:r>
      <w:r>
        <w:t>and</w:t>
      </w:r>
      <w:r>
        <w:rPr>
          <w:spacing w:val="-4"/>
        </w:rPr>
        <w:t xml:space="preserve"> </w:t>
      </w:r>
      <w:r>
        <w:t>family</w:t>
      </w:r>
      <w:r>
        <w:rPr>
          <w:spacing w:val="-4"/>
        </w:rPr>
        <w:t xml:space="preserve"> </w:t>
      </w:r>
      <w:r>
        <w:t>history</w:t>
      </w:r>
      <w:r>
        <w:rPr>
          <w:spacing w:val="-4"/>
        </w:rPr>
        <w:t xml:space="preserve"> </w:t>
      </w:r>
      <w:r>
        <w:t>returned</w:t>
      </w:r>
      <w:r>
        <w:rPr>
          <w:spacing w:val="-3"/>
        </w:rPr>
        <w:t xml:space="preserve"> </w:t>
      </w:r>
      <w:r>
        <w:t>by</w:t>
      </w:r>
      <w:r>
        <w:rPr>
          <w:spacing w:val="-4"/>
        </w:rPr>
        <w:t xml:space="preserve"> </w:t>
      </w:r>
      <w:r>
        <w:t>the</w:t>
      </w:r>
      <w:r>
        <w:rPr>
          <w:spacing w:val="-4"/>
        </w:rPr>
        <w:t xml:space="preserve"> </w:t>
      </w:r>
      <w:r>
        <w:t>AI</w:t>
      </w:r>
      <w:r>
        <w:rPr>
          <w:spacing w:val="-4"/>
        </w:rPr>
        <w:t xml:space="preserve"> </w:t>
      </w:r>
      <w:r>
        <w:t>patient</w:t>
      </w:r>
      <w:r>
        <w:rPr>
          <w:spacing w:val="-4"/>
        </w:rPr>
        <w:t xml:space="preserve"> </w:t>
      </w:r>
      <w:r>
        <w:t>does</w:t>
      </w:r>
      <w:r>
        <w:rPr>
          <w:spacing w:val="-3"/>
        </w:rPr>
        <w:t xml:space="preserve"> </w:t>
      </w:r>
      <w:r>
        <w:t>not</w:t>
      </w:r>
      <w:r>
        <w:rPr>
          <w:spacing w:val="-4"/>
        </w:rPr>
        <w:t xml:space="preserve"> </w:t>
      </w:r>
      <w:r>
        <w:t>match</w:t>
      </w:r>
      <w:r>
        <w:rPr>
          <w:spacing w:val="-4"/>
        </w:rPr>
        <w:t xml:space="preserve"> </w:t>
      </w:r>
      <w:r>
        <w:t>the</w:t>
      </w:r>
      <w:r>
        <w:rPr>
          <w:spacing w:val="-4"/>
        </w:rPr>
        <w:t xml:space="preserve"> </w:t>
      </w:r>
      <w:r>
        <w:t>grader</w:t>
      </w:r>
      <w:r>
        <w:rPr>
          <w:spacing w:val="-3"/>
        </w:rPr>
        <w:t xml:space="preserve"> </w:t>
      </w:r>
      <w:r>
        <w:rPr>
          <w:spacing w:val="-2"/>
        </w:rPr>
        <w:t>reference</w:t>
      </w:r>
    </w:p>
    <w:p w14:paraId="4BB0D253" w14:textId="77777777" w:rsidR="00F9164C" w:rsidRDefault="00F9164C">
      <w:pPr>
        <w:pStyle w:val="Heading9"/>
        <w:sectPr w:rsidR="00F9164C">
          <w:pgSz w:w="12240" w:h="15840"/>
          <w:pgMar w:top="720" w:right="0" w:bottom="540" w:left="0" w:header="0" w:footer="313" w:gutter="0"/>
          <w:cols w:space="720"/>
        </w:sectPr>
      </w:pPr>
    </w:p>
    <w:p w14:paraId="59819244" w14:textId="77777777" w:rsidR="00F9164C" w:rsidRDefault="00000000">
      <w:pPr>
        <w:pStyle w:val="BodyText"/>
        <w:spacing w:before="71" w:line="278" w:lineRule="auto"/>
        <w:ind w:left="835" w:right="871"/>
      </w:pPr>
      <w:r>
        <w:rPr>
          <w:rFonts w:ascii="Arial"/>
          <w:b/>
        </w:rPr>
        <w:lastRenderedPageBreak/>
        <w:t xml:space="preserve">What the student saw or heard: </w:t>
      </w:r>
      <w:r>
        <w:t>Angela names atrial fibrillation and heart failure as her known conditions, denies any prior surgeries</w:t>
      </w:r>
      <w:r>
        <w:rPr>
          <w:spacing w:val="-2"/>
        </w:rPr>
        <w:t xml:space="preserve"> </w:t>
      </w:r>
      <w:r>
        <w:t>or</w:t>
      </w:r>
      <w:r>
        <w:rPr>
          <w:spacing w:val="-2"/>
        </w:rPr>
        <w:t xml:space="preserve"> </w:t>
      </w:r>
      <w:r>
        <w:t>procedures,</w:t>
      </w:r>
      <w:r>
        <w:rPr>
          <w:spacing w:val="-2"/>
        </w:rPr>
        <w:t xml:space="preserve"> </w:t>
      </w:r>
      <w:r>
        <w:t>reports</w:t>
      </w:r>
      <w:r>
        <w:rPr>
          <w:spacing w:val="-2"/>
        </w:rPr>
        <w:t xml:space="preserve"> </w:t>
      </w:r>
      <w:r>
        <w:t>that</w:t>
      </w:r>
      <w:r>
        <w:rPr>
          <w:spacing w:val="-3"/>
        </w:rPr>
        <w:t xml:space="preserve"> </w:t>
      </w:r>
      <w:r>
        <w:t>her</w:t>
      </w:r>
      <w:r>
        <w:rPr>
          <w:spacing w:val="-2"/>
        </w:rPr>
        <w:t xml:space="preserve"> </w:t>
      </w:r>
      <w:r>
        <w:t>mother</w:t>
      </w:r>
      <w:r>
        <w:rPr>
          <w:spacing w:val="-2"/>
        </w:rPr>
        <w:t xml:space="preserve"> </w:t>
      </w:r>
      <w:r>
        <w:t>had</w:t>
      </w:r>
      <w:r>
        <w:rPr>
          <w:spacing w:val="-3"/>
        </w:rPr>
        <w:t xml:space="preserve"> </w:t>
      </w:r>
      <w:r>
        <w:t>AFib</w:t>
      </w:r>
      <w:r>
        <w:rPr>
          <w:spacing w:val="-2"/>
        </w:rPr>
        <w:t xml:space="preserve"> </w:t>
      </w:r>
      <w:r>
        <w:t>and</w:t>
      </w:r>
      <w:r>
        <w:rPr>
          <w:spacing w:val="-2"/>
        </w:rPr>
        <w:t xml:space="preserve"> </w:t>
      </w:r>
      <w:r>
        <w:t>a stroke</w:t>
      </w:r>
      <w:r>
        <w:rPr>
          <w:spacing w:val="-2"/>
        </w:rPr>
        <w:t xml:space="preserve"> </w:t>
      </w:r>
      <w:r>
        <w:t>at</w:t>
      </w:r>
      <w:r>
        <w:rPr>
          <w:spacing w:val="-2"/>
        </w:rPr>
        <w:t xml:space="preserve"> </w:t>
      </w:r>
      <w:r>
        <w:t>age</w:t>
      </w:r>
      <w:r>
        <w:rPr>
          <w:spacing w:val="-3"/>
        </w:rPr>
        <w:t xml:space="preserve"> </w:t>
      </w:r>
      <w:r>
        <w:t>74,</w:t>
      </w:r>
      <w:r>
        <w:rPr>
          <w:spacing w:val="-2"/>
        </w:rPr>
        <w:t xml:space="preserve"> </w:t>
      </w:r>
      <w:r>
        <w:t>and</w:t>
      </w:r>
      <w:r>
        <w:rPr>
          <w:spacing w:val="-3"/>
        </w:rPr>
        <w:t xml:space="preserve"> </w:t>
      </w:r>
      <w:r>
        <w:t>reports</w:t>
      </w:r>
      <w:r>
        <w:rPr>
          <w:spacing w:val="-2"/>
        </w:rPr>
        <w:t xml:space="preserve"> </w:t>
      </w:r>
      <w:r>
        <w:t>that</w:t>
      </w:r>
      <w:r>
        <w:rPr>
          <w:spacing w:val="-2"/>
        </w:rPr>
        <w:t xml:space="preserve"> </w:t>
      </w:r>
      <w:r>
        <w:t>her</w:t>
      </w:r>
      <w:r>
        <w:rPr>
          <w:spacing w:val="-2"/>
        </w:rPr>
        <w:t xml:space="preserve"> </w:t>
      </w:r>
      <w:r>
        <w:t>father</w:t>
      </w:r>
      <w:r>
        <w:rPr>
          <w:spacing w:val="-2"/>
        </w:rPr>
        <w:t xml:space="preserve"> </w:t>
      </w:r>
      <w:r>
        <w:t>had</w:t>
      </w:r>
      <w:r>
        <w:rPr>
          <w:spacing w:val="-3"/>
        </w:rPr>
        <w:t xml:space="preserve"> </w:t>
      </w:r>
      <w:r>
        <w:t>hypertension</w:t>
      </w:r>
      <w:r>
        <w:rPr>
          <w:spacing w:val="-2"/>
        </w:rPr>
        <w:t xml:space="preserve"> </w:t>
      </w:r>
      <w:r>
        <w:t>and type 2 diabetes.</w:t>
      </w:r>
    </w:p>
    <w:p w14:paraId="5AD52BEB" w14:textId="77777777" w:rsidR="00F9164C" w:rsidRDefault="00000000">
      <w:pPr>
        <w:pStyle w:val="BodyText"/>
        <w:spacing w:before="195" w:line="278" w:lineRule="auto"/>
        <w:ind w:left="835" w:right="871"/>
      </w:pPr>
      <w:r>
        <w:rPr>
          <w:rFonts w:ascii="Arial"/>
          <w:b/>
        </w:rPr>
        <w:t>What</w:t>
      </w:r>
      <w:r>
        <w:rPr>
          <w:rFonts w:ascii="Arial"/>
          <w:b/>
          <w:spacing w:val="-3"/>
        </w:rPr>
        <w:t xml:space="preserve"> </w:t>
      </w:r>
      <w:r>
        <w:rPr>
          <w:rFonts w:ascii="Arial"/>
          <w:b/>
        </w:rPr>
        <w:t>the</w:t>
      </w:r>
      <w:r>
        <w:rPr>
          <w:rFonts w:ascii="Arial"/>
          <w:b/>
          <w:spacing w:val="-4"/>
        </w:rPr>
        <w:t xml:space="preserve"> </w:t>
      </w:r>
      <w:r>
        <w:rPr>
          <w:rFonts w:ascii="Arial"/>
          <w:b/>
        </w:rPr>
        <w:t>grader</w:t>
      </w:r>
      <w:r>
        <w:rPr>
          <w:rFonts w:ascii="Arial"/>
          <w:b/>
          <w:spacing w:val="-3"/>
        </w:rPr>
        <w:t xml:space="preserve"> </w:t>
      </w:r>
      <w:r>
        <w:rPr>
          <w:rFonts w:ascii="Arial"/>
          <w:b/>
        </w:rPr>
        <w:t>or</w:t>
      </w:r>
      <w:r>
        <w:rPr>
          <w:rFonts w:ascii="Arial"/>
          <w:b/>
          <w:spacing w:val="-3"/>
        </w:rPr>
        <w:t xml:space="preserve"> </w:t>
      </w:r>
      <w:r>
        <w:rPr>
          <w:rFonts w:ascii="Arial"/>
          <w:b/>
        </w:rPr>
        <w:t>rubric</w:t>
      </w:r>
      <w:r>
        <w:rPr>
          <w:rFonts w:ascii="Arial"/>
          <w:b/>
          <w:spacing w:val="-4"/>
        </w:rPr>
        <w:t xml:space="preserve"> </w:t>
      </w:r>
      <w:r>
        <w:rPr>
          <w:rFonts w:ascii="Arial"/>
          <w:b/>
        </w:rPr>
        <w:t>expected:</w:t>
      </w:r>
      <w:r>
        <w:rPr>
          <w:rFonts w:ascii="Arial"/>
          <w:b/>
          <w:spacing w:val="-2"/>
        </w:rPr>
        <w:t xml:space="preserve"> </w:t>
      </w:r>
      <w:r>
        <w:t>The</w:t>
      </w:r>
      <w:r>
        <w:rPr>
          <w:spacing w:val="-3"/>
        </w:rPr>
        <w:t xml:space="preserve"> </w:t>
      </w:r>
      <w:r>
        <w:t>grader</w:t>
      </w:r>
      <w:r>
        <w:rPr>
          <w:spacing w:val="-3"/>
        </w:rPr>
        <w:t xml:space="preserve"> </w:t>
      </w:r>
      <w:r>
        <w:t>expects</w:t>
      </w:r>
      <w:r>
        <w:rPr>
          <w:spacing w:val="-3"/>
        </w:rPr>
        <w:t xml:space="preserve"> </w:t>
      </w:r>
      <w:r>
        <w:t>hypertension,</w:t>
      </w:r>
      <w:r>
        <w:rPr>
          <w:spacing w:val="-3"/>
        </w:rPr>
        <w:t xml:space="preserve"> </w:t>
      </w:r>
      <w:r>
        <w:t>hyperlipidemia,</w:t>
      </w:r>
      <w:r>
        <w:rPr>
          <w:spacing w:val="-3"/>
        </w:rPr>
        <w:t xml:space="preserve"> </w:t>
      </w:r>
      <w:r>
        <w:t>persistent</w:t>
      </w:r>
      <w:r>
        <w:rPr>
          <w:spacing w:val="-3"/>
        </w:rPr>
        <w:t xml:space="preserve"> </w:t>
      </w:r>
      <w:r>
        <w:t>nonvalvular</w:t>
      </w:r>
      <w:r>
        <w:rPr>
          <w:spacing w:val="-3"/>
        </w:rPr>
        <w:t xml:space="preserve"> </w:t>
      </w:r>
      <w:r>
        <w:t>AFib,</w:t>
      </w:r>
      <w:r>
        <w:rPr>
          <w:spacing w:val="-3"/>
        </w:rPr>
        <w:t xml:space="preserve"> </w:t>
      </w:r>
      <w:r>
        <w:t>LVEF</w:t>
      </w:r>
      <w:r>
        <w:rPr>
          <w:spacing w:val="-3"/>
        </w:rPr>
        <w:t xml:space="preserve"> </w:t>
      </w:r>
      <w:r>
        <w:t>35%, prior cholecystectomy, father with ischemic stroke at age 70, mother with heart failure, and sister with hypertension.</w:t>
      </w:r>
    </w:p>
    <w:p w14:paraId="3F02C1D2" w14:textId="77777777" w:rsidR="00F9164C" w:rsidRDefault="00000000">
      <w:pPr>
        <w:pStyle w:val="BodyText"/>
        <w:spacing w:before="195" w:line="278" w:lineRule="auto"/>
        <w:ind w:left="835" w:right="871"/>
      </w:pPr>
      <w:r>
        <w:rPr>
          <w:rFonts w:ascii="Arial"/>
          <w:b/>
        </w:rPr>
        <w:t xml:space="preserve">Why this is a problem: </w:t>
      </w:r>
      <w:r>
        <w:t>These are not small wording differences. The AI patient gives a different medical, surgical, and family history.</w:t>
      </w:r>
      <w:r>
        <w:rPr>
          <w:spacing w:val="-2"/>
        </w:rPr>
        <w:t xml:space="preserve"> </w:t>
      </w:r>
      <w:r>
        <w:t>The</w:t>
      </w:r>
      <w:r>
        <w:rPr>
          <w:spacing w:val="-3"/>
        </w:rPr>
        <w:t xml:space="preserve"> </w:t>
      </w:r>
      <w:r>
        <w:t>student</w:t>
      </w:r>
      <w:r>
        <w:rPr>
          <w:spacing w:val="-3"/>
        </w:rPr>
        <w:t xml:space="preserve"> </w:t>
      </w:r>
      <w:r>
        <w:t>cannot</w:t>
      </w:r>
      <w:r>
        <w:rPr>
          <w:spacing w:val="-3"/>
        </w:rPr>
        <w:t xml:space="preserve"> </w:t>
      </w:r>
      <w:r>
        <w:t>safely</w:t>
      </w:r>
      <w:r>
        <w:rPr>
          <w:spacing w:val="-3"/>
        </w:rPr>
        <w:t xml:space="preserve"> </w:t>
      </w:r>
      <w:r>
        <w:t>insert</w:t>
      </w:r>
      <w:r>
        <w:rPr>
          <w:spacing w:val="-3"/>
        </w:rPr>
        <w:t xml:space="preserve"> </w:t>
      </w:r>
      <w:r>
        <w:t>hidden</w:t>
      </w:r>
      <w:r>
        <w:rPr>
          <w:spacing w:val="-3"/>
        </w:rPr>
        <w:t xml:space="preserve"> </w:t>
      </w:r>
      <w:r>
        <w:t>diagnoses,</w:t>
      </w:r>
      <w:r>
        <w:rPr>
          <w:spacing w:val="-2"/>
        </w:rPr>
        <w:t xml:space="preserve"> </w:t>
      </w:r>
      <w:r>
        <w:t>surgery,</w:t>
      </w:r>
      <w:r>
        <w:rPr>
          <w:spacing w:val="-3"/>
        </w:rPr>
        <w:t xml:space="preserve"> </w:t>
      </w:r>
      <w:r>
        <w:t>or</w:t>
      </w:r>
      <w:r>
        <w:rPr>
          <w:spacing w:val="-3"/>
        </w:rPr>
        <w:t xml:space="preserve"> </w:t>
      </w:r>
      <w:r>
        <w:t>relatives</w:t>
      </w:r>
      <w:r>
        <w:rPr>
          <w:spacing w:val="-3"/>
        </w:rPr>
        <w:t xml:space="preserve"> </w:t>
      </w:r>
      <w:r>
        <w:t>that</w:t>
      </w:r>
      <w:r>
        <w:rPr>
          <w:spacing w:val="-2"/>
        </w:rPr>
        <w:t xml:space="preserve"> </w:t>
      </w:r>
      <w:r>
        <w:t>the</w:t>
      </w:r>
      <w:r>
        <w:rPr>
          <w:spacing w:val="-3"/>
        </w:rPr>
        <w:t xml:space="preserve"> </w:t>
      </w:r>
      <w:r>
        <w:t>patient</w:t>
      </w:r>
      <w:r>
        <w:rPr>
          <w:spacing w:val="-3"/>
        </w:rPr>
        <w:t xml:space="preserve"> </w:t>
      </w:r>
      <w:r>
        <w:t>directly</w:t>
      </w:r>
      <w:r>
        <w:rPr>
          <w:spacing w:val="-3"/>
        </w:rPr>
        <w:t xml:space="preserve"> </w:t>
      </w:r>
      <w:r>
        <w:t>denies</w:t>
      </w:r>
      <w:r>
        <w:rPr>
          <w:spacing w:val="-2"/>
        </w:rPr>
        <w:t xml:space="preserve"> </w:t>
      </w:r>
      <w:r>
        <w:t>or</w:t>
      </w:r>
      <w:r>
        <w:rPr>
          <w:spacing w:val="-3"/>
        </w:rPr>
        <w:t xml:space="preserve"> </w:t>
      </w:r>
      <w:r>
        <w:t>replaces</w:t>
      </w:r>
      <w:r>
        <w:rPr>
          <w:spacing w:val="-2"/>
        </w:rPr>
        <w:t xml:space="preserve"> </w:t>
      </w:r>
      <w:r>
        <w:t>with different information.</w:t>
      </w:r>
    </w:p>
    <w:p w14:paraId="67D25AE5" w14:textId="77777777" w:rsidR="00F9164C" w:rsidRDefault="00000000">
      <w:pPr>
        <w:pStyle w:val="BodyText"/>
        <w:spacing w:before="195" w:line="278" w:lineRule="auto"/>
        <w:ind w:left="835" w:right="871"/>
      </w:pPr>
      <w:r>
        <w:rPr>
          <w:rFonts w:ascii="Arial"/>
          <w:b/>
        </w:rPr>
        <w:t>Suggested</w:t>
      </w:r>
      <w:r>
        <w:rPr>
          <w:rFonts w:ascii="Arial"/>
          <w:b/>
          <w:spacing w:val="-3"/>
        </w:rPr>
        <w:t xml:space="preserve"> </w:t>
      </w:r>
      <w:r>
        <w:rPr>
          <w:rFonts w:ascii="Arial"/>
          <w:b/>
        </w:rPr>
        <w:t>fix:</w:t>
      </w:r>
      <w:r>
        <w:rPr>
          <w:rFonts w:ascii="Arial"/>
          <w:b/>
          <w:spacing w:val="-2"/>
        </w:rPr>
        <w:t xml:space="preserve"> </w:t>
      </w:r>
      <w:r>
        <w:t>Synchronize</w:t>
      </w:r>
      <w:r>
        <w:rPr>
          <w:spacing w:val="-3"/>
        </w:rPr>
        <w:t xml:space="preserve"> </w:t>
      </w:r>
      <w:r>
        <w:t>the</w:t>
      </w:r>
      <w:r>
        <w:rPr>
          <w:spacing w:val="-3"/>
        </w:rPr>
        <w:t xml:space="preserve"> </w:t>
      </w:r>
      <w:r>
        <w:t>patient</w:t>
      </w:r>
      <w:r>
        <w:rPr>
          <w:spacing w:val="-3"/>
        </w:rPr>
        <w:t xml:space="preserve"> </w:t>
      </w:r>
      <w:r>
        <w:t>history</w:t>
      </w:r>
      <w:r>
        <w:rPr>
          <w:spacing w:val="-3"/>
        </w:rPr>
        <w:t xml:space="preserve"> </w:t>
      </w:r>
      <w:r>
        <w:t>and</w:t>
      </w:r>
      <w:r>
        <w:rPr>
          <w:spacing w:val="-3"/>
        </w:rPr>
        <w:t xml:space="preserve"> </w:t>
      </w:r>
      <w:r>
        <w:t>grader</w:t>
      </w:r>
      <w:r>
        <w:rPr>
          <w:spacing w:val="-3"/>
        </w:rPr>
        <w:t xml:space="preserve"> </w:t>
      </w:r>
      <w:r>
        <w:t>source</w:t>
      </w:r>
      <w:r>
        <w:rPr>
          <w:spacing w:val="-3"/>
        </w:rPr>
        <w:t xml:space="preserve"> </w:t>
      </w:r>
      <w:r>
        <w:t>of</w:t>
      </w:r>
      <w:r>
        <w:rPr>
          <w:spacing w:val="-3"/>
        </w:rPr>
        <w:t xml:space="preserve"> </w:t>
      </w:r>
      <w:r>
        <w:t>truth.</w:t>
      </w:r>
      <w:r>
        <w:rPr>
          <w:spacing w:val="-3"/>
        </w:rPr>
        <w:t xml:space="preserve"> </w:t>
      </w:r>
      <w:r>
        <w:t>Required</w:t>
      </w:r>
      <w:r>
        <w:rPr>
          <w:spacing w:val="-3"/>
        </w:rPr>
        <w:t xml:space="preserve"> </w:t>
      </w:r>
      <w:r>
        <w:t>diagnoses,</w:t>
      </w:r>
      <w:r>
        <w:rPr>
          <w:spacing w:val="-3"/>
        </w:rPr>
        <w:t xml:space="preserve"> </w:t>
      </w:r>
      <w:r>
        <w:t>surgery,</w:t>
      </w:r>
      <w:r>
        <w:rPr>
          <w:spacing w:val="-3"/>
        </w:rPr>
        <w:t xml:space="preserve"> </w:t>
      </w:r>
      <w:r>
        <w:t>LVEF,</w:t>
      </w:r>
      <w:r>
        <w:rPr>
          <w:spacing w:val="-3"/>
        </w:rPr>
        <w:t xml:space="preserve"> </w:t>
      </w:r>
      <w:r>
        <w:t>and</w:t>
      </w:r>
      <w:r>
        <w:rPr>
          <w:spacing w:val="-3"/>
        </w:rPr>
        <w:t xml:space="preserve"> </w:t>
      </w:r>
      <w:r>
        <w:t>family</w:t>
      </w:r>
      <w:r>
        <w:rPr>
          <w:spacing w:val="-3"/>
        </w:rPr>
        <w:t xml:space="preserve"> </w:t>
      </w:r>
      <w:r>
        <w:t>history should be visible in the EMR or reliably returned by the patient.</w:t>
      </w:r>
    </w:p>
    <w:p w14:paraId="0BF5F995" w14:textId="77777777" w:rsidR="00F9164C" w:rsidRDefault="00000000">
      <w:pPr>
        <w:pStyle w:val="BodyText"/>
        <w:spacing w:before="10"/>
        <w:rPr>
          <w:sz w:val="14"/>
        </w:rPr>
      </w:pPr>
      <w:r>
        <w:rPr>
          <w:noProof/>
          <w:sz w:val="14"/>
        </w:rPr>
        <w:drawing>
          <wp:anchor distT="0" distB="0" distL="0" distR="0" simplePos="0" relativeHeight="487610880" behindDoc="1" locked="0" layoutInCell="1" allowOverlap="1" wp14:anchorId="11B46EB1" wp14:editId="5207389E">
            <wp:simplePos x="0" y="0"/>
            <wp:positionH relativeFrom="page">
              <wp:posOffset>530225</wp:posOffset>
            </wp:positionH>
            <wp:positionV relativeFrom="paragraph">
              <wp:posOffset>124030</wp:posOffset>
            </wp:positionV>
            <wp:extent cx="6016794" cy="6473952"/>
            <wp:effectExtent l="0" t="0" r="0" b="0"/>
            <wp:wrapTopAndBottom/>
            <wp:docPr id="117" name="Image 1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7" name="Image 117"/>
                    <pic:cNvPicPr/>
                  </pic:nvPicPr>
                  <pic:blipFill>
                    <a:blip r:embed="rId95" cstate="print"/>
                    <a:stretch>
                      <a:fillRect/>
                    </a:stretch>
                  </pic:blipFill>
                  <pic:spPr>
                    <a:xfrm>
                      <a:off x="0" y="0"/>
                      <a:ext cx="6016794" cy="6473952"/>
                    </a:xfrm>
                    <a:prstGeom prst="rect">
                      <a:avLst/>
                    </a:prstGeom>
                  </pic:spPr>
                </pic:pic>
              </a:graphicData>
            </a:graphic>
          </wp:anchor>
        </w:drawing>
      </w:r>
    </w:p>
    <w:p w14:paraId="76747C4D" w14:textId="77777777" w:rsidR="00F9164C" w:rsidRDefault="00000000">
      <w:pPr>
        <w:spacing w:before="188" w:line="278" w:lineRule="auto"/>
        <w:ind w:left="835" w:right="871"/>
        <w:rPr>
          <w:rFonts w:ascii="Arial" w:hAnsi="Arial"/>
          <w:i/>
          <w:sz w:val="18"/>
        </w:rPr>
      </w:pPr>
      <w:r>
        <w:rPr>
          <w:rFonts w:ascii="Arial" w:hAnsi="Arial"/>
          <w:i/>
          <w:sz w:val="18"/>
        </w:rPr>
        <w:t>Evidence</w:t>
      </w:r>
      <w:r>
        <w:rPr>
          <w:rFonts w:ascii="Arial" w:hAnsi="Arial"/>
          <w:i/>
          <w:spacing w:val="-2"/>
          <w:sz w:val="18"/>
        </w:rPr>
        <w:t xml:space="preserve"> </w:t>
      </w:r>
      <w:r>
        <w:rPr>
          <w:rFonts w:ascii="Arial" w:hAnsi="Arial"/>
          <w:i/>
          <w:sz w:val="18"/>
        </w:rPr>
        <w:t>–</w:t>
      </w:r>
      <w:r>
        <w:rPr>
          <w:rFonts w:ascii="Arial" w:hAnsi="Arial"/>
          <w:i/>
          <w:spacing w:val="-2"/>
          <w:sz w:val="18"/>
        </w:rPr>
        <w:t xml:space="preserve"> </w:t>
      </w:r>
      <w:r>
        <w:rPr>
          <w:rFonts w:ascii="Arial" w:hAnsi="Arial"/>
          <w:i/>
          <w:sz w:val="18"/>
        </w:rPr>
        <w:t>Tuesday</w:t>
      </w:r>
      <w:r>
        <w:rPr>
          <w:rFonts w:ascii="Arial" w:hAnsi="Arial"/>
          <w:i/>
          <w:spacing w:val="-2"/>
          <w:sz w:val="18"/>
        </w:rPr>
        <w:t xml:space="preserve"> </w:t>
      </w:r>
      <w:r>
        <w:rPr>
          <w:rFonts w:ascii="Arial" w:hAnsi="Arial"/>
          <w:i/>
          <w:sz w:val="18"/>
        </w:rPr>
        <w:t>AI</w:t>
      </w:r>
      <w:r>
        <w:rPr>
          <w:rFonts w:ascii="Arial" w:hAnsi="Arial"/>
          <w:i/>
          <w:spacing w:val="-2"/>
          <w:sz w:val="18"/>
        </w:rPr>
        <w:t xml:space="preserve"> </w:t>
      </w:r>
      <w:r>
        <w:rPr>
          <w:rFonts w:ascii="Arial" w:hAnsi="Arial"/>
          <w:i/>
          <w:sz w:val="18"/>
        </w:rPr>
        <w:t>patient</w:t>
      </w:r>
      <w:r>
        <w:rPr>
          <w:rFonts w:ascii="Arial" w:hAnsi="Arial"/>
          <w:i/>
          <w:spacing w:val="-2"/>
          <w:sz w:val="18"/>
        </w:rPr>
        <w:t xml:space="preserve"> </w:t>
      </w:r>
      <w:r>
        <w:rPr>
          <w:rFonts w:ascii="Arial" w:hAnsi="Arial"/>
          <w:i/>
          <w:sz w:val="18"/>
        </w:rPr>
        <w:t>lists</w:t>
      </w:r>
      <w:r>
        <w:rPr>
          <w:rFonts w:ascii="Arial" w:hAnsi="Arial"/>
          <w:i/>
          <w:spacing w:val="-2"/>
          <w:sz w:val="18"/>
        </w:rPr>
        <w:t xml:space="preserve"> </w:t>
      </w:r>
      <w:r>
        <w:rPr>
          <w:rFonts w:ascii="Arial" w:hAnsi="Arial"/>
          <w:i/>
          <w:sz w:val="18"/>
        </w:rPr>
        <w:t>AFib</w:t>
      </w:r>
      <w:r>
        <w:rPr>
          <w:rFonts w:ascii="Arial" w:hAnsi="Arial"/>
          <w:i/>
          <w:spacing w:val="-2"/>
          <w:sz w:val="18"/>
        </w:rPr>
        <w:t xml:space="preserve"> </w:t>
      </w:r>
      <w:r>
        <w:rPr>
          <w:rFonts w:ascii="Arial" w:hAnsi="Arial"/>
          <w:i/>
          <w:sz w:val="18"/>
        </w:rPr>
        <w:t>and</w:t>
      </w:r>
      <w:r>
        <w:rPr>
          <w:rFonts w:ascii="Arial" w:hAnsi="Arial"/>
          <w:i/>
          <w:spacing w:val="-2"/>
          <w:sz w:val="18"/>
        </w:rPr>
        <w:t xml:space="preserve"> </w:t>
      </w:r>
      <w:r>
        <w:rPr>
          <w:rFonts w:ascii="Arial" w:hAnsi="Arial"/>
          <w:i/>
          <w:sz w:val="18"/>
        </w:rPr>
        <w:t>heart</w:t>
      </w:r>
      <w:r>
        <w:rPr>
          <w:rFonts w:ascii="Arial" w:hAnsi="Arial"/>
          <w:i/>
          <w:spacing w:val="-2"/>
          <w:sz w:val="18"/>
        </w:rPr>
        <w:t xml:space="preserve"> </w:t>
      </w:r>
      <w:r>
        <w:rPr>
          <w:rFonts w:ascii="Arial" w:hAnsi="Arial"/>
          <w:i/>
          <w:sz w:val="18"/>
        </w:rPr>
        <w:t>failure,</w:t>
      </w:r>
      <w:r>
        <w:rPr>
          <w:rFonts w:ascii="Arial" w:hAnsi="Arial"/>
          <w:i/>
          <w:spacing w:val="-2"/>
          <w:sz w:val="18"/>
        </w:rPr>
        <w:t xml:space="preserve"> </w:t>
      </w:r>
      <w:r>
        <w:rPr>
          <w:rFonts w:ascii="Arial" w:hAnsi="Arial"/>
          <w:i/>
          <w:sz w:val="18"/>
        </w:rPr>
        <w:t>denies</w:t>
      </w:r>
      <w:r>
        <w:rPr>
          <w:rFonts w:ascii="Arial" w:hAnsi="Arial"/>
          <w:i/>
          <w:spacing w:val="-2"/>
          <w:sz w:val="18"/>
        </w:rPr>
        <w:t xml:space="preserve"> </w:t>
      </w:r>
      <w:r>
        <w:rPr>
          <w:rFonts w:ascii="Arial" w:hAnsi="Arial"/>
          <w:i/>
          <w:sz w:val="18"/>
        </w:rPr>
        <w:t>surgery,</w:t>
      </w:r>
      <w:r>
        <w:rPr>
          <w:rFonts w:ascii="Arial" w:hAnsi="Arial"/>
          <w:i/>
          <w:spacing w:val="-2"/>
          <w:sz w:val="18"/>
        </w:rPr>
        <w:t xml:space="preserve"> </w:t>
      </w:r>
      <w:r>
        <w:rPr>
          <w:rFonts w:ascii="Arial" w:hAnsi="Arial"/>
          <w:i/>
          <w:sz w:val="18"/>
        </w:rPr>
        <w:t>and</w:t>
      </w:r>
      <w:r>
        <w:rPr>
          <w:rFonts w:ascii="Arial" w:hAnsi="Arial"/>
          <w:i/>
          <w:spacing w:val="-2"/>
          <w:sz w:val="18"/>
        </w:rPr>
        <w:t xml:space="preserve"> </w:t>
      </w:r>
      <w:r>
        <w:rPr>
          <w:rFonts w:ascii="Arial" w:hAnsi="Arial"/>
          <w:i/>
          <w:sz w:val="18"/>
        </w:rPr>
        <w:t>gives</w:t>
      </w:r>
      <w:r>
        <w:rPr>
          <w:rFonts w:ascii="Arial" w:hAnsi="Arial"/>
          <w:i/>
          <w:spacing w:val="-2"/>
          <w:sz w:val="18"/>
        </w:rPr>
        <w:t xml:space="preserve"> </w:t>
      </w:r>
      <w:r>
        <w:rPr>
          <w:rFonts w:ascii="Arial" w:hAnsi="Arial"/>
          <w:i/>
          <w:sz w:val="18"/>
        </w:rPr>
        <w:t>a</w:t>
      </w:r>
      <w:r>
        <w:rPr>
          <w:rFonts w:ascii="Arial" w:hAnsi="Arial"/>
          <w:i/>
          <w:spacing w:val="-3"/>
          <w:sz w:val="18"/>
        </w:rPr>
        <w:t xml:space="preserve"> </w:t>
      </w:r>
      <w:r>
        <w:rPr>
          <w:rFonts w:ascii="Arial" w:hAnsi="Arial"/>
          <w:i/>
          <w:sz w:val="18"/>
        </w:rPr>
        <w:t>family</w:t>
      </w:r>
      <w:r>
        <w:rPr>
          <w:rFonts w:ascii="Arial" w:hAnsi="Arial"/>
          <w:i/>
          <w:spacing w:val="-2"/>
          <w:sz w:val="18"/>
        </w:rPr>
        <w:t xml:space="preserve"> </w:t>
      </w:r>
      <w:r>
        <w:rPr>
          <w:rFonts w:ascii="Arial" w:hAnsi="Arial"/>
          <w:i/>
          <w:sz w:val="18"/>
        </w:rPr>
        <w:t>history</w:t>
      </w:r>
      <w:r>
        <w:rPr>
          <w:rFonts w:ascii="Arial" w:hAnsi="Arial"/>
          <w:i/>
          <w:spacing w:val="-2"/>
          <w:sz w:val="18"/>
        </w:rPr>
        <w:t xml:space="preserve"> </w:t>
      </w:r>
      <w:r>
        <w:rPr>
          <w:rFonts w:ascii="Arial" w:hAnsi="Arial"/>
          <w:i/>
          <w:sz w:val="18"/>
        </w:rPr>
        <w:t>different</w:t>
      </w:r>
      <w:r>
        <w:rPr>
          <w:rFonts w:ascii="Arial" w:hAnsi="Arial"/>
          <w:i/>
          <w:spacing w:val="-2"/>
          <w:sz w:val="18"/>
        </w:rPr>
        <w:t xml:space="preserve"> </w:t>
      </w:r>
      <w:r>
        <w:rPr>
          <w:rFonts w:ascii="Arial" w:hAnsi="Arial"/>
          <w:i/>
          <w:sz w:val="18"/>
        </w:rPr>
        <w:t>from</w:t>
      </w:r>
      <w:r>
        <w:rPr>
          <w:rFonts w:ascii="Arial" w:hAnsi="Arial"/>
          <w:i/>
          <w:spacing w:val="-2"/>
          <w:sz w:val="18"/>
        </w:rPr>
        <w:t xml:space="preserve"> </w:t>
      </w:r>
      <w:r>
        <w:rPr>
          <w:rFonts w:ascii="Arial" w:hAnsi="Arial"/>
          <w:i/>
          <w:sz w:val="18"/>
        </w:rPr>
        <w:t>the</w:t>
      </w:r>
      <w:r>
        <w:rPr>
          <w:rFonts w:ascii="Arial" w:hAnsi="Arial"/>
          <w:i/>
          <w:spacing w:val="-2"/>
          <w:sz w:val="18"/>
        </w:rPr>
        <w:t xml:space="preserve"> </w:t>
      </w:r>
      <w:r>
        <w:rPr>
          <w:rFonts w:ascii="Arial" w:hAnsi="Arial"/>
          <w:i/>
          <w:sz w:val="18"/>
        </w:rPr>
        <w:t xml:space="preserve">grader </w:t>
      </w:r>
      <w:r>
        <w:rPr>
          <w:rFonts w:ascii="Arial" w:hAnsi="Arial"/>
          <w:i/>
          <w:spacing w:val="-2"/>
          <w:sz w:val="18"/>
        </w:rPr>
        <w:t>reference.</w:t>
      </w:r>
    </w:p>
    <w:p w14:paraId="7FD540BB" w14:textId="77777777" w:rsidR="00F9164C" w:rsidRDefault="00F9164C">
      <w:pPr>
        <w:spacing w:line="278" w:lineRule="auto"/>
        <w:rPr>
          <w:rFonts w:ascii="Arial" w:hAnsi="Arial"/>
          <w:i/>
          <w:sz w:val="18"/>
        </w:rPr>
      </w:pPr>
    </w:p>
    <w:p w14:paraId="3AC5AD37" w14:textId="77777777" w:rsidR="00863AE3" w:rsidRPr="00863AE3" w:rsidRDefault="00863AE3">
      <w:pPr>
        <w:spacing w:line="278" w:lineRule="auto"/>
        <w:rPr>
          <w:rFonts w:ascii="Arial" w:hAnsi="Arial"/>
          <w:i/>
          <w:color w:val="EE0000"/>
          <w:sz w:val="32"/>
          <w:szCs w:val="32"/>
        </w:rPr>
      </w:pPr>
      <w:r w:rsidRPr="00863AE3">
        <w:rPr>
          <w:rFonts w:ascii="Arial" w:hAnsi="Arial"/>
          <w:i/>
          <w:color w:val="EE0000"/>
          <w:sz w:val="32"/>
          <w:szCs w:val="32"/>
        </w:rPr>
        <w:lastRenderedPageBreak/>
        <w:t>Correction</w:t>
      </w:r>
    </w:p>
    <w:p w14:paraId="6DD1987F" w14:textId="3D240605" w:rsidR="00863AE3" w:rsidRDefault="00863AE3">
      <w:pPr>
        <w:spacing w:line="278" w:lineRule="auto"/>
        <w:rPr>
          <w:rFonts w:ascii="Arial" w:hAnsi="Arial"/>
          <w:i/>
          <w:sz w:val="18"/>
        </w:rPr>
        <w:sectPr w:rsidR="00863AE3">
          <w:pgSz w:w="12240" w:h="15840"/>
          <w:pgMar w:top="720" w:right="0" w:bottom="540" w:left="0" w:header="0" w:footer="313" w:gutter="0"/>
          <w:cols w:space="720"/>
        </w:sectPr>
      </w:pPr>
      <w:r w:rsidRPr="00863AE3">
        <w:rPr>
          <w:rFonts w:ascii="Arial" w:hAnsi="Arial"/>
          <w:i/>
          <w:sz w:val="18"/>
        </w:rPr>
        <w:drawing>
          <wp:inline distT="0" distB="0" distL="0" distR="0" wp14:anchorId="2A07BF31" wp14:editId="063E7852">
            <wp:extent cx="6477333" cy="3378374"/>
            <wp:effectExtent l="0" t="0" r="0" b="0"/>
            <wp:docPr id="977736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736410" name=""/>
                    <pic:cNvPicPr/>
                  </pic:nvPicPr>
                  <pic:blipFill>
                    <a:blip r:embed="rId96"/>
                    <a:stretch>
                      <a:fillRect/>
                    </a:stretch>
                  </pic:blipFill>
                  <pic:spPr>
                    <a:xfrm>
                      <a:off x="0" y="0"/>
                      <a:ext cx="6477333" cy="3378374"/>
                    </a:xfrm>
                    <a:prstGeom prst="rect">
                      <a:avLst/>
                    </a:prstGeom>
                  </pic:spPr>
                </pic:pic>
              </a:graphicData>
            </a:graphic>
          </wp:inline>
        </w:drawing>
      </w:r>
    </w:p>
    <w:p w14:paraId="1CD42A2A" w14:textId="77777777" w:rsidR="00F9164C" w:rsidRDefault="00000000">
      <w:pPr>
        <w:pStyle w:val="Heading9"/>
        <w:spacing w:before="71" w:line="278" w:lineRule="auto"/>
        <w:ind w:right="871"/>
      </w:pPr>
      <w:r>
        <w:lastRenderedPageBreak/>
        <w:t>Issue</w:t>
      </w:r>
      <w:r>
        <w:rPr>
          <w:spacing w:val="-3"/>
        </w:rPr>
        <w:t xml:space="preserve"> </w:t>
      </w:r>
      <w:r>
        <w:t>4.</w:t>
      </w:r>
      <w:r>
        <w:rPr>
          <w:spacing w:val="-3"/>
        </w:rPr>
        <w:t xml:space="preserve"> </w:t>
      </w:r>
      <w:r>
        <w:t>Atorvastatin</w:t>
      </w:r>
      <w:r>
        <w:rPr>
          <w:spacing w:val="-3"/>
        </w:rPr>
        <w:t xml:space="preserve"> </w:t>
      </w:r>
      <w:r>
        <w:t>40</w:t>
      </w:r>
      <w:r>
        <w:rPr>
          <w:spacing w:val="-3"/>
        </w:rPr>
        <w:t xml:space="preserve"> </w:t>
      </w:r>
      <w:r>
        <w:t>mg</w:t>
      </w:r>
      <w:r>
        <w:rPr>
          <w:spacing w:val="-3"/>
        </w:rPr>
        <w:t xml:space="preserve"> </w:t>
      </w:r>
      <w:r>
        <w:t>daily</w:t>
      </w:r>
      <w:r>
        <w:rPr>
          <w:spacing w:val="-3"/>
        </w:rPr>
        <w:t xml:space="preserve"> </w:t>
      </w:r>
      <w:r>
        <w:t>is</w:t>
      </w:r>
      <w:r>
        <w:rPr>
          <w:spacing w:val="-3"/>
        </w:rPr>
        <w:t xml:space="preserve"> </w:t>
      </w:r>
      <w:r>
        <w:t>required</w:t>
      </w:r>
      <w:r>
        <w:rPr>
          <w:spacing w:val="-3"/>
        </w:rPr>
        <w:t xml:space="preserve"> </w:t>
      </w:r>
      <w:r>
        <w:t>by</w:t>
      </w:r>
      <w:r>
        <w:rPr>
          <w:spacing w:val="-3"/>
        </w:rPr>
        <w:t xml:space="preserve"> </w:t>
      </w:r>
      <w:r>
        <w:t>the</w:t>
      </w:r>
      <w:r>
        <w:rPr>
          <w:spacing w:val="-3"/>
        </w:rPr>
        <w:t xml:space="preserve"> </w:t>
      </w:r>
      <w:r>
        <w:t>grader</w:t>
      </w:r>
      <w:r>
        <w:rPr>
          <w:spacing w:val="-3"/>
        </w:rPr>
        <w:t xml:space="preserve"> </w:t>
      </w:r>
      <w:r>
        <w:t>but</w:t>
      </w:r>
      <w:r>
        <w:rPr>
          <w:spacing w:val="-3"/>
        </w:rPr>
        <w:t xml:space="preserve"> </w:t>
      </w:r>
      <w:r>
        <w:t>is</w:t>
      </w:r>
      <w:r>
        <w:rPr>
          <w:spacing w:val="-3"/>
        </w:rPr>
        <w:t xml:space="preserve"> </w:t>
      </w:r>
      <w:r>
        <w:t>absent</w:t>
      </w:r>
      <w:r>
        <w:rPr>
          <w:spacing w:val="-3"/>
        </w:rPr>
        <w:t xml:space="preserve"> </w:t>
      </w:r>
      <w:r>
        <w:t>from</w:t>
      </w:r>
      <w:r>
        <w:rPr>
          <w:spacing w:val="-3"/>
        </w:rPr>
        <w:t xml:space="preserve"> </w:t>
      </w:r>
      <w:r>
        <w:t>the</w:t>
      </w:r>
      <w:r>
        <w:rPr>
          <w:spacing w:val="-3"/>
        </w:rPr>
        <w:t xml:space="preserve"> </w:t>
      </w:r>
      <w:r>
        <w:t>live</w:t>
      </w:r>
      <w:r>
        <w:rPr>
          <w:spacing w:val="-3"/>
        </w:rPr>
        <w:t xml:space="preserve"> </w:t>
      </w:r>
      <w:r>
        <w:t>medication</w:t>
      </w:r>
      <w:r>
        <w:rPr>
          <w:spacing w:val="-3"/>
        </w:rPr>
        <w:t xml:space="preserve"> </w:t>
      </w:r>
      <w:r>
        <w:t>list</w:t>
      </w:r>
      <w:r>
        <w:rPr>
          <w:spacing w:val="-3"/>
        </w:rPr>
        <w:t xml:space="preserve"> </w:t>
      </w:r>
      <w:r>
        <w:t>and</w:t>
      </w:r>
      <w:r>
        <w:rPr>
          <w:spacing w:val="-3"/>
        </w:rPr>
        <w:t xml:space="preserve"> </w:t>
      </w:r>
      <w:r>
        <w:t xml:space="preserve">patient </w:t>
      </w:r>
      <w:r>
        <w:rPr>
          <w:spacing w:val="-2"/>
        </w:rPr>
        <w:t>reconciliation</w:t>
      </w:r>
    </w:p>
    <w:p w14:paraId="126241A3" w14:textId="77777777" w:rsidR="00F9164C" w:rsidRDefault="00000000">
      <w:pPr>
        <w:pStyle w:val="BodyText"/>
        <w:spacing w:before="200" w:line="276" w:lineRule="auto"/>
        <w:ind w:left="835" w:right="1226"/>
        <w:jc w:val="both"/>
      </w:pPr>
      <w:r>
        <w:rPr>
          <w:rFonts w:ascii="Arial"/>
          <w:b/>
        </w:rPr>
        <w:t>What</w:t>
      </w:r>
      <w:r>
        <w:rPr>
          <w:rFonts w:ascii="Arial"/>
          <w:b/>
          <w:spacing w:val="-3"/>
        </w:rPr>
        <w:t xml:space="preserve"> </w:t>
      </w:r>
      <w:r>
        <w:rPr>
          <w:rFonts w:ascii="Arial"/>
          <w:b/>
        </w:rPr>
        <w:t>the</w:t>
      </w:r>
      <w:r>
        <w:rPr>
          <w:rFonts w:ascii="Arial"/>
          <w:b/>
          <w:spacing w:val="-4"/>
        </w:rPr>
        <w:t xml:space="preserve"> </w:t>
      </w:r>
      <w:r>
        <w:rPr>
          <w:rFonts w:ascii="Arial"/>
          <w:b/>
        </w:rPr>
        <w:t>student</w:t>
      </w:r>
      <w:r>
        <w:rPr>
          <w:rFonts w:ascii="Arial"/>
          <w:b/>
          <w:spacing w:val="-3"/>
        </w:rPr>
        <w:t xml:space="preserve"> </w:t>
      </w:r>
      <w:r>
        <w:rPr>
          <w:rFonts w:ascii="Arial"/>
          <w:b/>
        </w:rPr>
        <w:t>saw or</w:t>
      </w:r>
      <w:r>
        <w:rPr>
          <w:rFonts w:ascii="Arial"/>
          <w:b/>
          <w:spacing w:val="-3"/>
        </w:rPr>
        <w:t xml:space="preserve"> </w:t>
      </w:r>
      <w:r>
        <w:rPr>
          <w:rFonts w:ascii="Arial"/>
          <w:b/>
        </w:rPr>
        <w:t>heard:</w:t>
      </w:r>
      <w:r>
        <w:rPr>
          <w:rFonts w:ascii="Arial"/>
          <w:b/>
          <w:spacing w:val="-2"/>
        </w:rPr>
        <w:t xml:space="preserve"> </w:t>
      </w:r>
      <w:r>
        <w:t>The</w:t>
      </w:r>
      <w:r>
        <w:rPr>
          <w:spacing w:val="-3"/>
        </w:rPr>
        <w:t xml:space="preserve"> </w:t>
      </w:r>
      <w:r>
        <w:t>live</w:t>
      </w:r>
      <w:r>
        <w:rPr>
          <w:spacing w:val="-3"/>
        </w:rPr>
        <w:t xml:space="preserve"> </w:t>
      </w:r>
      <w:r>
        <w:t>Tuesday</w:t>
      </w:r>
      <w:r>
        <w:rPr>
          <w:spacing w:val="-3"/>
        </w:rPr>
        <w:t xml:space="preserve"> </w:t>
      </w:r>
      <w:r>
        <w:t>medication</w:t>
      </w:r>
      <w:r>
        <w:rPr>
          <w:spacing w:val="-3"/>
        </w:rPr>
        <w:t xml:space="preserve"> </w:t>
      </w:r>
      <w:r>
        <w:t>list</w:t>
      </w:r>
      <w:r>
        <w:rPr>
          <w:spacing w:val="-3"/>
        </w:rPr>
        <w:t xml:space="preserve"> </w:t>
      </w:r>
      <w:r>
        <w:t>contains</w:t>
      </w:r>
      <w:r>
        <w:rPr>
          <w:spacing w:val="-3"/>
        </w:rPr>
        <w:t xml:space="preserve"> </w:t>
      </w:r>
      <w:r>
        <w:t>sacubitril/valsartan</w:t>
      </w:r>
      <w:r>
        <w:rPr>
          <w:spacing w:val="-3"/>
        </w:rPr>
        <w:t xml:space="preserve"> </w:t>
      </w:r>
      <w:r>
        <w:t>49/51</w:t>
      </w:r>
      <w:r>
        <w:rPr>
          <w:spacing w:val="-3"/>
        </w:rPr>
        <w:t xml:space="preserve"> </w:t>
      </w:r>
      <w:r>
        <w:t>mg</w:t>
      </w:r>
      <w:r>
        <w:rPr>
          <w:spacing w:val="-3"/>
        </w:rPr>
        <w:t xml:space="preserve"> </w:t>
      </w:r>
      <w:r>
        <w:t>twice</w:t>
      </w:r>
      <w:r>
        <w:rPr>
          <w:spacing w:val="-4"/>
        </w:rPr>
        <w:t xml:space="preserve"> </w:t>
      </w:r>
      <w:r>
        <w:t>daily,</w:t>
      </w:r>
      <w:r>
        <w:rPr>
          <w:spacing w:val="-3"/>
        </w:rPr>
        <w:t xml:space="preserve"> </w:t>
      </w:r>
      <w:r>
        <w:t>metoprolol succinate</w:t>
      </w:r>
      <w:r>
        <w:rPr>
          <w:spacing w:val="-2"/>
        </w:rPr>
        <w:t xml:space="preserve"> </w:t>
      </w:r>
      <w:r>
        <w:t>50</w:t>
      </w:r>
      <w:r>
        <w:rPr>
          <w:spacing w:val="-3"/>
        </w:rPr>
        <w:t xml:space="preserve"> </w:t>
      </w:r>
      <w:r>
        <w:t>mg</w:t>
      </w:r>
      <w:r>
        <w:rPr>
          <w:spacing w:val="-2"/>
        </w:rPr>
        <w:t xml:space="preserve"> </w:t>
      </w:r>
      <w:r>
        <w:t>daily,</w:t>
      </w:r>
      <w:r>
        <w:rPr>
          <w:spacing w:val="-2"/>
        </w:rPr>
        <w:t xml:space="preserve"> </w:t>
      </w:r>
      <w:r>
        <w:t>empagliflozin</w:t>
      </w:r>
      <w:r>
        <w:rPr>
          <w:spacing w:val="-3"/>
        </w:rPr>
        <w:t xml:space="preserve"> </w:t>
      </w:r>
      <w:r>
        <w:t>10</w:t>
      </w:r>
      <w:r>
        <w:rPr>
          <w:spacing w:val="-2"/>
        </w:rPr>
        <w:t xml:space="preserve"> </w:t>
      </w:r>
      <w:r>
        <w:t>mg</w:t>
      </w:r>
      <w:r>
        <w:rPr>
          <w:spacing w:val="-2"/>
        </w:rPr>
        <w:t xml:space="preserve"> </w:t>
      </w:r>
      <w:r>
        <w:t>daily,</w:t>
      </w:r>
      <w:r>
        <w:rPr>
          <w:spacing w:val="-2"/>
        </w:rPr>
        <w:t xml:space="preserve"> </w:t>
      </w:r>
      <w:r>
        <w:t>and</w:t>
      </w:r>
      <w:r>
        <w:rPr>
          <w:spacing w:val="-2"/>
        </w:rPr>
        <w:t xml:space="preserve"> </w:t>
      </w:r>
      <w:r>
        <w:t>apixaban 5</w:t>
      </w:r>
      <w:r>
        <w:rPr>
          <w:spacing w:val="-2"/>
        </w:rPr>
        <w:t xml:space="preserve"> </w:t>
      </w:r>
      <w:r>
        <w:t>mg</w:t>
      </w:r>
      <w:r>
        <w:rPr>
          <w:spacing w:val="-2"/>
        </w:rPr>
        <w:t xml:space="preserve"> </w:t>
      </w:r>
      <w:r>
        <w:t>twice</w:t>
      </w:r>
      <w:r>
        <w:rPr>
          <w:spacing w:val="-2"/>
        </w:rPr>
        <w:t xml:space="preserve"> </w:t>
      </w:r>
      <w:r>
        <w:t>daily.</w:t>
      </w:r>
      <w:r>
        <w:rPr>
          <w:spacing w:val="-2"/>
        </w:rPr>
        <w:t xml:space="preserve"> </w:t>
      </w:r>
      <w:r>
        <w:t>Angela</w:t>
      </w:r>
      <w:r>
        <w:rPr>
          <w:spacing w:val="-2"/>
        </w:rPr>
        <w:t xml:space="preserve"> </w:t>
      </w:r>
      <w:r>
        <w:t>names</w:t>
      </w:r>
      <w:r>
        <w:rPr>
          <w:spacing w:val="-2"/>
        </w:rPr>
        <w:t xml:space="preserve"> </w:t>
      </w:r>
      <w:r>
        <w:t>the</w:t>
      </w:r>
      <w:r>
        <w:rPr>
          <w:spacing w:val="-2"/>
        </w:rPr>
        <w:t xml:space="preserve"> </w:t>
      </w:r>
      <w:r>
        <w:t>same</w:t>
      </w:r>
      <w:r>
        <w:rPr>
          <w:spacing w:val="-2"/>
        </w:rPr>
        <w:t xml:space="preserve"> </w:t>
      </w:r>
      <w:r>
        <w:t>four</w:t>
      </w:r>
      <w:r>
        <w:rPr>
          <w:spacing w:val="-2"/>
        </w:rPr>
        <w:t xml:space="preserve"> </w:t>
      </w:r>
      <w:r>
        <w:t>medicines</w:t>
      </w:r>
      <w:r>
        <w:rPr>
          <w:spacing w:val="-2"/>
        </w:rPr>
        <w:t xml:space="preserve"> </w:t>
      </w:r>
      <w:r>
        <w:t>during medication reconciliation.</w:t>
      </w:r>
    </w:p>
    <w:p w14:paraId="5E7CBC6A" w14:textId="77777777" w:rsidR="00F9164C" w:rsidRDefault="00000000">
      <w:pPr>
        <w:spacing w:before="197" w:line="278" w:lineRule="auto"/>
        <w:ind w:left="835" w:right="871"/>
        <w:rPr>
          <w:sz w:val="18"/>
        </w:rPr>
      </w:pPr>
      <w:r>
        <w:rPr>
          <w:rFonts w:ascii="Arial"/>
          <w:b/>
          <w:sz w:val="18"/>
        </w:rPr>
        <w:t>What</w:t>
      </w:r>
      <w:r>
        <w:rPr>
          <w:rFonts w:ascii="Arial"/>
          <w:b/>
          <w:spacing w:val="-2"/>
          <w:sz w:val="18"/>
        </w:rPr>
        <w:t xml:space="preserve"> </w:t>
      </w:r>
      <w:r>
        <w:rPr>
          <w:rFonts w:ascii="Arial"/>
          <w:b/>
          <w:sz w:val="18"/>
        </w:rPr>
        <w:t>the</w:t>
      </w:r>
      <w:r>
        <w:rPr>
          <w:rFonts w:ascii="Arial"/>
          <w:b/>
          <w:spacing w:val="-3"/>
          <w:sz w:val="18"/>
        </w:rPr>
        <w:t xml:space="preserve"> </w:t>
      </w:r>
      <w:r>
        <w:rPr>
          <w:rFonts w:ascii="Arial"/>
          <w:b/>
          <w:sz w:val="18"/>
        </w:rPr>
        <w:t>grader</w:t>
      </w:r>
      <w:r>
        <w:rPr>
          <w:rFonts w:ascii="Arial"/>
          <w:b/>
          <w:spacing w:val="-2"/>
          <w:sz w:val="18"/>
        </w:rPr>
        <w:t xml:space="preserve"> </w:t>
      </w:r>
      <w:r>
        <w:rPr>
          <w:rFonts w:ascii="Arial"/>
          <w:b/>
          <w:sz w:val="18"/>
        </w:rPr>
        <w:t>or</w:t>
      </w:r>
      <w:r>
        <w:rPr>
          <w:rFonts w:ascii="Arial"/>
          <w:b/>
          <w:spacing w:val="-2"/>
          <w:sz w:val="18"/>
        </w:rPr>
        <w:t xml:space="preserve"> </w:t>
      </w:r>
      <w:r>
        <w:rPr>
          <w:rFonts w:ascii="Arial"/>
          <w:b/>
          <w:sz w:val="18"/>
        </w:rPr>
        <w:t>rubric</w:t>
      </w:r>
      <w:r>
        <w:rPr>
          <w:rFonts w:ascii="Arial"/>
          <w:b/>
          <w:spacing w:val="-3"/>
          <w:sz w:val="18"/>
        </w:rPr>
        <w:t xml:space="preserve"> </w:t>
      </w:r>
      <w:r>
        <w:rPr>
          <w:rFonts w:ascii="Arial"/>
          <w:b/>
          <w:sz w:val="18"/>
        </w:rPr>
        <w:t>expected:</w:t>
      </w:r>
      <w:r>
        <w:rPr>
          <w:rFonts w:ascii="Arial"/>
          <w:b/>
          <w:spacing w:val="-1"/>
          <w:sz w:val="18"/>
        </w:rPr>
        <w:t xml:space="preserve"> </w:t>
      </w:r>
      <w:r>
        <w:rPr>
          <w:sz w:val="18"/>
        </w:rPr>
        <w:t>The</w:t>
      </w:r>
      <w:r>
        <w:rPr>
          <w:spacing w:val="-2"/>
          <w:sz w:val="18"/>
        </w:rPr>
        <w:t xml:space="preserve"> </w:t>
      </w:r>
      <w:r>
        <w:rPr>
          <w:sz w:val="18"/>
        </w:rPr>
        <w:t>grader</w:t>
      </w:r>
      <w:r>
        <w:rPr>
          <w:spacing w:val="-2"/>
          <w:sz w:val="18"/>
        </w:rPr>
        <w:t xml:space="preserve"> </w:t>
      </w:r>
      <w:r>
        <w:rPr>
          <w:sz w:val="18"/>
        </w:rPr>
        <w:t>requires</w:t>
      </w:r>
      <w:r>
        <w:rPr>
          <w:spacing w:val="-2"/>
          <w:sz w:val="18"/>
        </w:rPr>
        <w:t xml:space="preserve"> </w:t>
      </w:r>
      <w:r>
        <w:rPr>
          <w:sz w:val="18"/>
        </w:rPr>
        <w:t>atorvastatin</w:t>
      </w:r>
      <w:r>
        <w:rPr>
          <w:spacing w:val="-3"/>
          <w:sz w:val="18"/>
        </w:rPr>
        <w:t xml:space="preserve"> </w:t>
      </w:r>
      <w:r>
        <w:rPr>
          <w:sz w:val="18"/>
        </w:rPr>
        <w:t>40</w:t>
      </w:r>
      <w:r>
        <w:rPr>
          <w:spacing w:val="-2"/>
          <w:sz w:val="18"/>
        </w:rPr>
        <w:t xml:space="preserve"> </w:t>
      </w:r>
      <w:r>
        <w:rPr>
          <w:sz w:val="18"/>
        </w:rPr>
        <w:t>mg</w:t>
      </w:r>
      <w:r>
        <w:rPr>
          <w:spacing w:val="-2"/>
          <w:sz w:val="18"/>
        </w:rPr>
        <w:t xml:space="preserve"> </w:t>
      </w:r>
      <w:r>
        <w:rPr>
          <w:sz w:val="18"/>
        </w:rPr>
        <w:t>by</w:t>
      </w:r>
      <w:r>
        <w:rPr>
          <w:spacing w:val="-3"/>
          <w:sz w:val="18"/>
        </w:rPr>
        <w:t xml:space="preserve"> </w:t>
      </w:r>
      <w:r>
        <w:rPr>
          <w:sz w:val="18"/>
        </w:rPr>
        <w:t>mouth</w:t>
      </w:r>
      <w:r>
        <w:rPr>
          <w:spacing w:val="-2"/>
          <w:sz w:val="18"/>
        </w:rPr>
        <w:t xml:space="preserve"> </w:t>
      </w:r>
      <w:r>
        <w:rPr>
          <w:sz w:val="18"/>
        </w:rPr>
        <w:t>daily</w:t>
      </w:r>
      <w:r>
        <w:rPr>
          <w:spacing w:val="-2"/>
          <w:sz w:val="18"/>
        </w:rPr>
        <w:t xml:space="preserve"> </w:t>
      </w:r>
      <w:r>
        <w:rPr>
          <w:sz w:val="18"/>
        </w:rPr>
        <w:t>and</w:t>
      </w:r>
      <w:r>
        <w:rPr>
          <w:spacing w:val="-2"/>
          <w:sz w:val="18"/>
        </w:rPr>
        <w:t xml:space="preserve"> </w:t>
      </w:r>
      <w:r>
        <w:rPr>
          <w:sz w:val="18"/>
        </w:rPr>
        <w:t>removes</w:t>
      </w:r>
      <w:r>
        <w:rPr>
          <w:spacing w:val="-2"/>
          <w:sz w:val="18"/>
        </w:rPr>
        <w:t xml:space="preserve"> </w:t>
      </w:r>
      <w:r>
        <w:rPr>
          <w:sz w:val="18"/>
        </w:rPr>
        <w:t>points</w:t>
      </w:r>
      <w:r>
        <w:rPr>
          <w:spacing w:val="-2"/>
          <w:sz w:val="18"/>
        </w:rPr>
        <w:t xml:space="preserve"> </w:t>
      </w:r>
      <w:r>
        <w:rPr>
          <w:sz w:val="18"/>
        </w:rPr>
        <w:t>when</w:t>
      </w:r>
      <w:r>
        <w:rPr>
          <w:spacing w:val="-2"/>
          <w:sz w:val="18"/>
        </w:rPr>
        <w:t xml:space="preserve"> </w:t>
      </w:r>
      <w:r>
        <w:rPr>
          <w:sz w:val="18"/>
        </w:rPr>
        <w:t>the</w:t>
      </w:r>
      <w:r>
        <w:rPr>
          <w:spacing w:val="-3"/>
          <w:sz w:val="18"/>
        </w:rPr>
        <w:t xml:space="preserve"> </w:t>
      </w:r>
      <w:r>
        <w:rPr>
          <w:sz w:val="18"/>
        </w:rPr>
        <w:t>drug, dose, and regimen are not documented.</w:t>
      </w:r>
    </w:p>
    <w:p w14:paraId="7255232B" w14:textId="77777777" w:rsidR="00F9164C" w:rsidRDefault="00000000">
      <w:pPr>
        <w:pStyle w:val="BodyText"/>
        <w:spacing w:before="199" w:line="273" w:lineRule="auto"/>
        <w:ind w:left="835" w:right="830"/>
      </w:pPr>
      <w:r>
        <w:rPr>
          <w:rFonts w:ascii="Arial"/>
          <w:b/>
        </w:rPr>
        <w:t>Why</w:t>
      </w:r>
      <w:r>
        <w:rPr>
          <w:rFonts w:ascii="Arial"/>
          <w:b/>
          <w:spacing w:val="-1"/>
        </w:rPr>
        <w:t xml:space="preserve"> </w:t>
      </w:r>
      <w:r>
        <w:rPr>
          <w:rFonts w:ascii="Arial"/>
          <w:b/>
        </w:rPr>
        <w:t>this</w:t>
      </w:r>
      <w:r>
        <w:rPr>
          <w:rFonts w:ascii="Arial"/>
          <w:b/>
          <w:spacing w:val="-2"/>
        </w:rPr>
        <w:t xml:space="preserve"> </w:t>
      </w:r>
      <w:r>
        <w:rPr>
          <w:rFonts w:ascii="Arial"/>
          <w:b/>
        </w:rPr>
        <w:t>is</w:t>
      </w:r>
      <w:r>
        <w:rPr>
          <w:rFonts w:ascii="Arial"/>
          <w:b/>
          <w:spacing w:val="-1"/>
        </w:rPr>
        <w:t xml:space="preserve"> </w:t>
      </w:r>
      <w:r>
        <w:rPr>
          <w:rFonts w:ascii="Arial"/>
          <w:b/>
        </w:rPr>
        <w:t>a</w:t>
      </w:r>
      <w:r>
        <w:rPr>
          <w:rFonts w:ascii="Arial"/>
          <w:b/>
          <w:spacing w:val="-2"/>
        </w:rPr>
        <w:t xml:space="preserve"> </w:t>
      </w:r>
      <w:r>
        <w:rPr>
          <w:rFonts w:ascii="Arial"/>
          <w:b/>
        </w:rPr>
        <w:t xml:space="preserve">problem: </w:t>
      </w:r>
      <w:r>
        <w:t>A</w:t>
      </w:r>
      <w:r>
        <w:rPr>
          <w:spacing w:val="-2"/>
        </w:rPr>
        <w:t xml:space="preserve"> </w:t>
      </w:r>
      <w:r>
        <w:t>student</w:t>
      </w:r>
      <w:r>
        <w:rPr>
          <w:spacing w:val="-2"/>
        </w:rPr>
        <w:t xml:space="preserve"> </w:t>
      </w:r>
      <w:r>
        <w:t>should</w:t>
      </w:r>
      <w:r>
        <w:rPr>
          <w:spacing w:val="-2"/>
        </w:rPr>
        <w:t xml:space="preserve"> </w:t>
      </w:r>
      <w:r>
        <w:t>not</w:t>
      </w:r>
      <w:r>
        <w:rPr>
          <w:spacing w:val="-2"/>
        </w:rPr>
        <w:t xml:space="preserve"> </w:t>
      </w:r>
      <w:r>
        <w:t>invent</w:t>
      </w:r>
      <w:r>
        <w:rPr>
          <w:spacing w:val="-2"/>
        </w:rPr>
        <w:t xml:space="preserve"> </w:t>
      </w:r>
      <w:r>
        <w:t>an</w:t>
      </w:r>
      <w:r>
        <w:rPr>
          <w:spacing w:val="-2"/>
        </w:rPr>
        <w:t xml:space="preserve"> </w:t>
      </w:r>
      <w:r>
        <w:t>active</w:t>
      </w:r>
      <w:r>
        <w:rPr>
          <w:spacing w:val="-2"/>
        </w:rPr>
        <w:t xml:space="preserve"> </w:t>
      </w:r>
      <w:r>
        <w:t>medication</w:t>
      </w:r>
      <w:r>
        <w:rPr>
          <w:spacing w:val="-2"/>
        </w:rPr>
        <w:t xml:space="preserve"> </w:t>
      </w:r>
      <w:r>
        <w:t>that</w:t>
      </w:r>
      <w:r>
        <w:rPr>
          <w:spacing w:val="-2"/>
        </w:rPr>
        <w:t xml:space="preserve"> </w:t>
      </w:r>
      <w:r>
        <w:t>is</w:t>
      </w:r>
      <w:r>
        <w:rPr>
          <w:spacing w:val="-2"/>
        </w:rPr>
        <w:t xml:space="preserve"> </w:t>
      </w:r>
      <w:r>
        <w:t>absent</w:t>
      </w:r>
      <w:r>
        <w:rPr>
          <w:spacing w:val="-2"/>
        </w:rPr>
        <w:t xml:space="preserve"> </w:t>
      </w:r>
      <w:r>
        <w:t>from</w:t>
      </w:r>
      <w:r>
        <w:rPr>
          <w:spacing w:val="-2"/>
        </w:rPr>
        <w:t xml:space="preserve"> </w:t>
      </w:r>
      <w:r>
        <w:t>both</w:t>
      </w:r>
      <w:r>
        <w:rPr>
          <w:spacing w:val="-2"/>
        </w:rPr>
        <w:t xml:space="preserve"> </w:t>
      </w:r>
      <w:r>
        <w:t>the</w:t>
      </w:r>
      <w:r>
        <w:rPr>
          <w:spacing w:val="-2"/>
        </w:rPr>
        <w:t xml:space="preserve"> </w:t>
      </w:r>
      <w:r>
        <w:t>chart</w:t>
      </w:r>
      <w:r>
        <w:rPr>
          <w:spacing w:val="-2"/>
        </w:rPr>
        <w:t xml:space="preserve"> </w:t>
      </w:r>
      <w:r>
        <w:t>and</w:t>
      </w:r>
      <w:r>
        <w:rPr>
          <w:spacing w:val="-2"/>
        </w:rPr>
        <w:t xml:space="preserve"> </w:t>
      </w:r>
      <w:r>
        <w:t>the</w:t>
      </w:r>
      <w:r>
        <w:rPr>
          <w:spacing w:val="-2"/>
        </w:rPr>
        <w:t xml:space="preserve"> </w:t>
      </w:r>
      <w:r>
        <w:t>patient</w:t>
      </w:r>
      <w:r>
        <w:rPr>
          <w:spacing w:val="-2"/>
        </w:rPr>
        <w:t xml:space="preserve"> </w:t>
      </w:r>
      <w:r>
        <w:t>interview. Hidden medication data can change medication reconciliation, disease assessment, and safety review.</w:t>
      </w:r>
    </w:p>
    <w:p w14:paraId="473321B5" w14:textId="77777777" w:rsidR="00F9164C" w:rsidRDefault="00000000">
      <w:pPr>
        <w:pStyle w:val="BodyText"/>
        <w:spacing w:before="204" w:line="273" w:lineRule="auto"/>
        <w:ind w:left="835" w:right="871"/>
      </w:pPr>
      <w:r>
        <w:rPr>
          <w:rFonts w:ascii="Arial"/>
          <w:b/>
        </w:rPr>
        <w:t>Suggested</w:t>
      </w:r>
      <w:r>
        <w:rPr>
          <w:rFonts w:ascii="Arial"/>
          <w:b/>
          <w:spacing w:val="-3"/>
        </w:rPr>
        <w:t xml:space="preserve"> </w:t>
      </w:r>
      <w:r>
        <w:rPr>
          <w:rFonts w:ascii="Arial"/>
          <w:b/>
        </w:rPr>
        <w:t>fix:</w:t>
      </w:r>
      <w:r>
        <w:rPr>
          <w:rFonts w:ascii="Arial"/>
          <w:b/>
          <w:spacing w:val="-2"/>
        </w:rPr>
        <w:t xml:space="preserve"> </w:t>
      </w:r>
      <w:r>
        <w:t>Either</w:t>
      </w:r>
      <w:r>
        <w:rPr>
          <w:spacing w:val="-3"/>
        </w:rPr>
        <w:t xml:space="preserve"> </w:t>
      </w:r>
      <w:r>
        <w:t>add</w:t>
      </w:r>
      <w:r>
        <w:rPr>
          <w:spacing w:val="-3"/>
        </w:rPr>
        <w:t xml:space="preserve"> </w:t>
      </w:r>
      <w:r>
        <w:t>atorvastatin</w:t>
      </w:r>
      <w:r>
        <w:rPr>
          <w:spacing w:val="-3"/>
        </w:rPr>
        <w:t xml:space="preserve"> </w:t>
      </w:r>
      <w:r>
        <w:t>40</w:t>
      </w:r>
      <w:r>
        <w:rPr>
          <w:spacing w:val="-3"/>
        </w:rPr>
        <w:t xml:space="preserve"> </w:t>
      </w:r>
      <w:r>
        <w:t>mg</w:t>
      </w:r>
      <w:r>
        <w:rPr>
          <w:spacing w:val="-3"/>
        </w:rPr>
        <w:t xml:space="preserve"> </w:t>
      </w:r>
      <w:r>
        <w:t>daily</w:t>
      </w:r>
      <w:r>
        <w:rPr>
          <w:spacing w:val="-3"/>
        </w:rPr>
        <w:t xml:space="preserve"> </w:t>
      </w:r>
      <w:r>
        <w:t>to</w:t>
      </w:r>
      <w:r>
        <w:rPr>
          <w:spacing w:val="-3"/>
        </w:rPr>
        <w:t xml:space="preserve"> </w:t>
      </w:r>
      <w:r>
        <w:t>the</w:t>
      </w:r>
      <w:r>
        <w:rPr>
          <w:spacing w:val="-3"/>
        </w:rPr>
        <w:t xml:space="preserve"> </w:t>
      </w:r>
      <w:r>
        <w:t>Tuesday</w:t>
      </w:r>
      <w:r>
        <w:rPr>
          <w:spacing w:val="-3"/>
        </w:rPr>
        <w:t xml:space="preserve"> </w:t>
      </w:r>
      <w:r>
        <w:t>EMR</w:t>
      </w:r>
      <w:r>
        <w:rPr>
          <w:spacing w:val="-2"/>
        </w:rPr>
        <w:t xml:space="preserve"> </w:t>
      </w:r>
      <w:r>
        <w:t>and</w:t>
      </w:r>
      <w:r>
        <w:rPr>
          <w:spacing w:val="-3"/>
        </w:rPr>
        <w:t xml:space="preserve"> </w:t>
      </w:r>
      <w:r>
        <w:t>AI</w:t>
      </w:r>
      <w:r>
        <w:rPr>
          <w:spacing w:val="-3"/>
        </w:rPr>
        <w:t xml:space="preserve"> </w:t>
      </w:r>
      <w:r>
        <w:t>patient</w:t>
      </w:r>
      <w:r>
        <w:rPr>
          <w:spacing w:val="-3"/>
        </w:rPr>
        <w:t xml:space="preserve"> </w:t>
      </w:r>
      <w:r>
        <w:t>consistently</w:t>
      </w:r>
      <w:r>
        <w:rPr>
          <w:spacing w:val="-3"/>
        </w:rPr>
        <w:t xml:space="preserve"> </w:t>
      </w:r>
      <w:r>
        <w:t>or</w:t>
      </w:r>
      <w:r>
        <w:rPr>
          <w:spacing w:val="-2"/>
        </w:rPr>
        <w:t xml:space="preserve"> </w:t>
      </w:r>
      <w:r>
        <w:t>remove</w:t>
      </w:r>
      <w:r>
        <w:rPr>
          <w:spacing w:val="-3"/>
        </w:rPr>
        <w:t xml:space="preserve"> </w:t>
      </w:r>
      <w:r>
        <w:t>it</w:t>
      </w:r>
      <w:r>
        <w:rPr>
          <w:spacing w:val="-3"/>
        </w:rPr>
        <w:t xml:space="preserve"> </w:t>
      </w:r>
      <w:r>
        <w:t>from</w:t>
      </w:r>
      <w:r>
        <w:rPr>
          <w:spacing w:val="-3"/>
        </w:rPr>
        <w:t xml:space="preserve"> </w:t>
      </w:r>
      <w:r>
        <w:t>Tuesday grading requirements.</w:t>
      </w:r>
    </w:p>
    <w:p w14:paraId="0FA0E49D" w14:textId="77777777" w:rsidR="00F9164C" w:rsidRDefault="00000000">
      <w:pPr>
        <w:pStyle w:val="BodyText"/>
        <w:spacing w:before="4"/>
        <w:rPr>
          <w:sz w:val="15"/>
        </w:rPr>
      </w:pPr>
      <w:r>
        <w:rPr>
          <w:noProof/>
          <w:sz w:val="15"/>
        </w:rPr>
        <w:drawing>
          <wp:anchor distT="0" distB="0" distL="0" distR="0" simplePos="0" relativeHeight="487611392" behindDoc="1" locked="0" layoutInCell="1" allowOverlap="1" wp14:anchorId="7A13E7B3" wp14:editId="68ACCA37">
            <wp:simplePos x="0" y="0"/>
            <wp:positionH relativeFrom="page">
              <wp:posOffset>530225</wp:posOffset>
            </wp:positionH>
            <wp:positionV relativeFrom="paragraph">
              <wp:posOffset>127680</wp:posOffset>
            </wp:positionV>
            <wp:extent cx="5981721" cy="4210050"/>
            <wp:effectExtent l="0" t="0" r="0" b="0"/>
            <wp:wrapTopAndBottom/>
            <wp:docPr id="118" name="Image 1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8" name="Image 118"/>
                    <pic:cNvPicPr/>
                  </pic:nvPicPr>
                  <pic:blipFill>
                    <a:blip r:embed="rId97" cstate="print"/>
                    <a:stretch>
                      <a:fillRect/>
                    </a:stretch>
                  </pic:blipFill>
                  <pic:spPr>
                    <a:xfrm>
                      <a:off x="0" y="0"/>
                      <a:ext cx="5981721" cy="4210050"/>
                    </a:xfrm>
                    <a:prstGeom prst="rect">
                      <a:avLst/>
                    </a:prstGeom>
                  </pic:spPr>
                </pic:pic>
              </a:graphicData>
            </a:graphic>
          </wp:anchor>
        </w:drawing>
      </w:r>
    </w:p>
    <w:p w14:paraId="2A6F15EE" w14:textId="77777777" w:rsidR="00F9164C" w:rsidRDefault="00F9164C">
      <w:pPr>
        <w:pStyle w:val="BodyText"/>
        <w:spacing w:before="37"/>
      </w:pPr>
    </w:p>
    <w:p w14:paraId="02A91C76" w14:textId="77777777" w:rsidR="00F9164C" w:rsidRDefault="00000000">
      <w:pPr>
        <w:spacing w:line="273" w:lineRule="auto"/>
        <w:ind w:left="835" w:right="934"/>
        <w:rPr>
          <w:rFonts w:ascii="Arial" w:hAnsi="Arial"/>
          <w:i/>
          <w:spacing w:val="-2"/>
          <w:sz w:val="18"/>
        </w:rPr>
      </w:pPr>
      <w:r>
        <w:rPr>
          <w:rFonts w:ascii="Arial" w:hAnsi="Arial"/>
          <w:i/>
          <w:sz w:val="18"/>
        </w:rPr>
        <w:t>Evidence</w:t>
      </w:r>
      <w:r>
        <w:rPr>
          <w:rFonts w:ascii="Arial" w:hAnsi="Arial"/>
          <w:i/>
          <w:spacing w:val="-3"/>
          <w:sz w:val="18"/>
        </w:rPr>
        <w:t xml:space="preserve"> </w:t>
      </w:r>
      <w:r>
        <w:rPr>
          <w:rFonts w:ascii="Arial" w:hAnsi="Arial"/>
          <w:i/>
          <w:sz w:val="18"/>
        </w:rPr>
        <w:t>–</w:t>
      </w:r>
      <w:r>
        <w:rPr>
          <w:rFonts w:ascii="Arial" w:hAnsi="Arial"/>
          <w:i/>
          <w:spacing w:val="-3"/>
          <w:sz w:val="18"/>
        </w:rPr>
        <w:t xml:space="preserve"> </w:t>
      </w:r>
      <w:r>
        <w:rPr>
          <w:rFonts w:ascii="Arial" w:hAnsi="Arial"/>
          <w:i/>
          <w:sz w:val="18"/>
        </w:rPr>
        <w:t>Tuesday</w:t>
      </w:r>
      <w:r>
        <w:rPr>
          <w:rFonts w:ascii="Arial" w:hAnsi="Arial"/>
          <w:i/>
          <w:spacing w:val="-3"/>
          <w:sz w:val="18"/>
        </w:rPr>
        <w:t xml:space="preserve"> </w:t>
      </w:r>
      <w:r>
        <w:rPr>
          <w:rFonts w:ascii="Arial" w:hAnsi="Arial"/>
          <w:i/>
          <w:sz w:val="18"/>
        </w:rPr>
        <w:t>medication</w:t>
      </w:r>
      <w:r>
        <w:rPr>
          <w:rFonts w:ascii="Arial" w:hAnsi="Arial"/>
          <w:i/>
          <w:spacing w:val="-3"/>
          <w:sz w:val="18"/>
        </w:rPr>
        <w:t xml:space="preserve"> </w:t>
      </w:r>
      <w:r>
        <w:rPr>
          <w:rFonts w:ascii="Arial" w:hAnsi="Arial"/>
          <w:i/>
          <w:sz w:val="18"/>
        </w:rPr>
        <w:t>reconciliation</w:t>
      </w:r>
      <w:r>
        <w:rPr>
          <w:rFonts w:ascii="Arial" w:hAnsi="Arial"/>
          <w:i/>
          <w:spacing w:val="-4"/>
          <w:sz w:val="18"/>
        </w:rPr>
        <w:t xml:space="preserve"> </w:t>
      </w:r>
      <w:r>
        <w:rPr>
          <w:rFonts w:ascii="Arial" w:hAnsi="Arial"/>
          <w:i/>
          <w:sz w:val="18"/>
        </w:rPr>
        <w:t>names</w:t>
      </w:r>
      <w:r>
        <w:rPr>
          <w:rFonts w:ascii="Arial" w:hAnsi="Arial"/>
          <w:i/>
          <w:spacing w:val="-3"/>
          <w:sz w:val="18"/>
        </w:rPr>
        <w:t xml:space="preserve"> </w:t>
      </w:r>
      <w:r>
        <w:rPr>
          <w:rFonts w:ascii="Arial" w:hAnsi="Arial"/>
          <w:i/>
          <w:sz w:val="18"/>
        </w:rPr>
        <w:t>the</w:t>
      </w:r>
      <w:r>
        <w:rPr>
          <w:rFonts w:ascii="Arial" w:hAnsi="Arial"/>
          <w:i/>
          <w:spacing w:val="-4"/>
          <w:sz w:val="18"/>
        </w:rPr>
        <w:t xml:space="preserve"> </w:t>
      </w:r>
      <w:r>
        <w:rPr>
          <w:rFonts w:ascii="Arial" w:hAnsi="Arial"/>
          <w:i/>
          <w:sz w:val="18"/>
        </w:rPr>
        <w:t>same four</w:t>
      </w:r>
      <w:r>
        <w:rPr>
          <w:rFonts w:ascii="Arial" w:hAnsi="Arial"/>
          <w:i/>
          <w:spacing w:val="-3"/>
          <w:sz w:val="18"/>
        </w:rPr>
        <w:t xml:space="preserve"> </w:t>
      </w:r>
      <w:r>
        <w:rPr>
          <w:rFonts w:ascii="Arial" w:hAnsi="Arial"/>
          <w:i/>
          <w:sz w:val="18"/>
        </w:rPr>
        <w:t>medications</w:t>
      </w:r>
      <w:r>
        <w:rPr>
          <w:rFonts w:ascii="Arial" w:hAnsi="Arial"/>
          <w:i/>
          <w:spacing w:val="-3"/>
          <w:sz w:val="18"/>
        </w:rPr>
        <w:t xml:space="preserve"> </w:t>
      </w:r>
      <w:r>
        <w:rPr>
          <w:rFonts w:ascii="Arial" w:hAnsi="Arial"/>
          <w:i/>
          <w:sz w:val="18"/>
        </w:rPr>
        <w:t>shown</w:t>
      </w:r>
      <w:r>
        <w:rPr>
          <w:rFonts w:ascii="Arial" w:hAnsi="Arial"/>
          <w:i/>
          <w:spacing w:val="-4"/>
          <w:sz w:val="18"/>
        </w:rPr>
        <w:t xml:space="preserve"> </w:t>
      </w:r>
      <w:r>
        <w:rPr>
          <w:rFonts w:ascii="Arial" w:hAnsi="Arial"/>
          <w:i/>
          <w:sz w:val="18"/>
        </w:rPr>
        <w:t>in</w:t>
      </w:r>
      <w:r>
        <w:rPr>
          <w:rFonts w:ascii="Arial" w:hAnsi="Arial"/>
          <w:i/>
          <w:spacing w:val="-3"/>
          <w:sz w:val="18"/>
        </w:rPr>
        <w:t xml:space="preserve"> </w:t>
      </w:r>
      <w:r>
        <w:rPr>
          <w:rFonts w:ascii="Arial" w:hAnsi="Arial"/>
          <w:i/>
          <w:sz w:val="18"/>
        </w:rPr>
        <w:t>the</w:t>
      </w:r>
      <w:r>
        <w:rPr>
          <w:rFonts w:ascii="Arial" w:hAnsi="Arial"/>
          <w:i/>
          <w:spacing w:val="-3"/>
          <w:sz w:val="18"/>
        </w:rPr>
        <w:t xml:space="preserve"> </w:t>
      </w:r>
      <w:r>
        <w:rPr>
          <w:rFonts w:ascii="Arial" w:hAnsi="Arial"/>
          <w:i/>
          <w:sz w:val="18"/>
        </w:rPr>
        <w:t>chart</w:t>
      </w:r>
      <w:r>
        <w:rPr>
          <w:rFonts w:ascii="Arial" w:hAnsi="Arial"/>
          <w:i/>
          <w:spacing w:val="-3"/>
          <w:sz w:val="18"/>
        </w:rPr>
        <w:t xml:space="preserve"> </w:t>
      </w:r>
      <w:r>
        <w:rPr>
          <w:rFonts w:ascii="Arial" w:hAnsi="Arial"/>
          <w:i/>
          <w:sz w:val="18"/>
        </w:rPr>
        <w:t>and</w:t>
      </w:r>
      <w:r>
        <w:rPr>
          <w:rFonts w:ascii="Arial" w:hAnsi="Arial"/>
          <w:i/>
          <w:spacing w:val="-3"/>
          <w:sz w:val="18"/>
        </w:rPr>
        <w:t xml:space="preserve"> </w:t>
      </w:r>
      <w:r>
        <w:rPr>
          <w:rFonts w:ascii="Arial" w:hAnsi="Arial"/>
          <w:i/>
          <w:sz w:val="18"/>
        </w:rPr>
        <w:t>does</w:t>
      </w:r>
      <w:r>
        <w:rPr>
          <w:rFonts w:ascii="Arial" w:hAnsi="Arial"/>
          <w:i/>
          <w:spacing w:val="-3"/>
          <w:sz w:val="18"/>
        </w:rPr>
        <w:t xml:space="preserve"> </w:t>
      </w:r>
      <w:r>
        <w:rPr>
          <w:rFonts w:ascii="Arial" w:hAnsi="Arial"/>
          <w:i/>
          <w:sz w:val="18"/>
        </w:rPr>
        <w:t>not</w:t>
      </w:r>
      <w:r>
        <w:rPr>
          <w:rFonts w:ascii="Arial" w:hAnsi="Arial"/>
          <w:i/>
          <w:spacing w:val="-4"/>
          <w:sz w:val="18"/>
        </w:rPr>
        <w:t xml:space="preserve"> </w:t>
      </w:r>
      <w:r>
        <w:rPr>
          <w:rFonts w:ascii="Arial" w:hAnsi="Arial"/>
          <w:i/>
          <w:sz w:val="18"/>
        </w:rPr>
        <w:t xml:space="preserve">include </w:t>
      </w:r>
      <w:r>
        <w:rPr>
          <w:rFonts w:ascii="Arial" w:hAnsi="Arial"/>
          <w:i/>
          <w:spacing w:val="-2"/>
          <w:sz w:val="18"/>
        </w:rPr>
        <w:t>atorvastatin.</w:t>
      </w:r>
    </w:p>
    <w:p w14:paraId="1B99EA70" w14:textId="7C6B40C9" w:rsidR="00863AE3" w:rsidRPr="00863AE3" w:rsidRDefault="00863AE3">
      <w:pPr>
        <w:spacing w:line="273" w:lineRule="auto"/>
        <w:ind w:left="835" w:right="934"/>
        <w:rPr>
          <w:rFonts w:ascii="Arial" w:hAnsi="Arial"/>
          <w:i/>
          <w:color w:val="EE0000"/>
          <w:spacing w:val="-2"/>
          <w:sz w:val="28"/>
          <w:szCs w:val="28"/>
        </w:rPr>
      </w:pPr>
      <w:r w:rsidRPr="00863AE3">
        <w:rPr>
          <w:rFonts w:ascii="Arial" w:hAnsi="Arial"/>
          <w:i/>
          <w:color w:val="EE0000"/>
          <w:spacing w:val="-2"/>
          <w:sz w:val="28"/>
          <w:szCs w:val="28"/>
        </w:rPr>
        <w:t>Correction</w:t>
      </w:r>
    </w:p>
    <w:p w14:paraId="7B84A56B" w14:textId="71F8F01D" w:rsidR="00863AE3" w:rsidRDefault="00863AE3">
      <w:pPr>
        <w:spacing w:line="273" w:lineRule="auto"/>
        <w:ind w:left="835" w:right="934"/>
        <w:rPr>
          <w:rFonts w:ascii="Arial" w:hAnsi="Arial"/>
          <w:i/>
          <w:sz w:val="18"/>
        </w:rPr>
      </w:pPr>
      <w:r w:rsidRPr="00863AE3">
        <w:rPr>
          <w:rFonts w:ascii="Arial" w:hAnsi="Arial"/>
          <w:i/>
          <w:sz w:val="18"/>
        </w:rPr>
        <w:lastRenderedPageBreak/>
        <w:drawing>
          <wp:inline distT="0" distB="0" distL="0" distR="0" wp14:anchorId="76208836" wp14:editId="13DBD3D7">
            <wp:extent cx="7772400" cy="5314950"/>
            <wp:effectExtent l="0" t="0" r="0" b="0"/>
            <wp:docPr id="1437877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877337" name=""/>
                    <pic:cNvPicPr/>
                  </pic:nvPicPr>
                  <pic:blipFill>
                    <a:blip r:embed="rId98"/>
                    <a:stretch>
                      <a:fillRect/>
                    </a:stretch>
                  </pic:blipFill>
                  <pic:spPr>
                    <a:xfrm>
                      <a:off x="0" y="0"/>
                      <a:ext cx="7772400" cy="5314950"/>
                    </a:xfrm>
                    <a:prstGeom prst="rect">
                      <a:avLst/>
                    </a:prstGeom>
                  </pic:spPr>
                </pic:pic>
              </a:graphicData>
            </a:graphic>
          </wp:inline>
        </w:drawing>
      </w:r>
    </w:p>
    <w:p w14:paraId="2CB59BE8" w14:textId="77777777" w:rsidR="00F9164C" w:rsidRDefault="00000000">
      <w:pPr>
        <w:spacing w:before="20" w:line="440" w:lineRule="exact"/>
        <w:ind w:left="835" w:right="1226"/>
        <w:rPr>
          <w:sz w:val="18"/>
        </w:rPr>
      </w:pPr>
      <w:r>
        <w:rPr>
          <w:rFonts w:ascii="Arial"/>
          <w:b/>
          <w:sz w:val="18"/>
        </w:rPr>
        <w:t>Issue</w:t>
      </w:r>
      <w:r>
        <w:rPr>
          <w:rFonts w:ascii="Arial"/>
          <w:b/>
          <w:spacing w:val="-2"/>
          <w:sz w:val="18"/>
        </w:rPr>
        <w:t xml:space="preserve"> </w:t>
      </w:r>
      <w:r>
        <w:rPr>
          <w:rFonts w:ascii="Arial"/>
          <w:b/>
          <w:sz w:val="18"/>
        </w:rPr>
        <w:t>5.</w:t>
      </w:r>
      <w:r>
        <w:rPr>
          <w:rFonts w:ascii="Arial"/>
          <w:b/>
          <w:spacing w:val="-2"/>
          <w:sz w:val="18"/>
        </w:rPr>
        <w:t xml:space="preserve"> </w:t>
      </w:r>
      <w:r>
        <w:rPr>
          <w:rFonts w:ascii="Arial"/>
          <w:b/>
          <w:sz w:val="18"/>
        </w:rPr>
        <w:t>The</w:t>
      </w:r>
      <w:r>
        <w:rPr>
          <w:rFonts w:ascii="Arial"/>
          <w:b/>
          <w:spacing w:val="-2"/>
          <w:sz w:val="18"/>
        </w:rPr>
        <w:t xml:space="preserve"> </w:t>
      </w:r>
      <w:r>
        <w:rPr>
          <w:rFonts w:ascii="Arial"/>
          <w:b/>
          <w:sz w:val="18"/>
        </w:rPr>
        <w:t>grader</w:t>
      </w:r>
      <w:r>
        <w:rPr>
          <w:rFonts w:ascii="Arial"/>
          <w:b/>
          <w:spacing w:val="-2"/>
          <w:sz w:val="18"/>
        </w:rPr>
        <w:t xml:space="preserve"> </w:t>
      </w:r>
      <w:r>
        <w:rPr>
          <w:rFonts w:ascii="Arial"/>
          <w:b/>
          <w:sz w:val="18"/>
        </w:rPr>
        <w:t>requires</w:t>
      </w:r>
      <w:r>
        <w:rPr>
          <w:rFonts w:ascii="Arial"/>
          <w:b/>
          <w:spacing w:val="-2"/>
          <w:sz w:val="18"/>
        </w:rPr>
        <w:t xml:space="preserve"> </w:t>
      </w:r>
      <w:r>
        <w:rPr>
          <w:rFonts w:ascii="Arial"/>
          <w:b/>
          <w:sz w:val="18"/>
        </w:rPr>
        <w:t>clinical</w:t>
      </w:r>
      <w:r>
        <w:rPr>
          <w:rFonts w:ascii="Arial"/>
          <w:b/>
          <w:spacing w:val="-2"/>
          <w:sz w:val="18"/>
        </w:rPr>
        <w:t xml:space="preserve"> </w:t>
      </w:r>
      <w:r>
        <w:rPr>
          <w:rFonts w:ascii="Arial"/>
          <w:b/>
          <w:sz w:val="18"/>
        </w:rPr>
        <w:t>values</w:t>
      </w:r>
      <w:r>
        <w:rPr>
          <w:rFonts w:ascii="Arial"/>
          <w:b/>
          <w:spacing w:val="-2"/>
          <w:sz w:val="18"/>
        </w:rPr>
        <w:t xml:space="preserve"> </w:t>
      </w:r>
      <w:r>
        <w:rPr>
          <w:rFonts w:ascii="Arial"/>
          <w:b/>
          <w:sz w:val="18"/>
        </w:rPr>
        <w:t>and</w:t>
      </w:r>
      <w:r>
        <w:rPr>
          <w:rFonts w:ascii="Arial"/>
          <w:b/>
          <w:spacing w:val="-2"/>
          <w:sz w:val="18"/>
        </w:rPr>
        <w:t xml:space="preserve"> </w:t>
      </w:r>
      <w:r>
        <w:rPr>
          <w:rFonts w:ascii="Arial"/>
          <w:b/>
          <w:sz w:val="18"/>
        </w:rPr>
        <w:t>examination</w:t>
      </w:r>
      <w:r>
        <w:rPr>
          <w:rFonts w:ascii="Arial"/>
          <w:b/>
          <w:spacing w:val="-2"/>
          <w:sz w:val="18"/>
        </w:rPr>
        <w:t xml:space="preserve"> </w:t>
      </w:r>
      <w:r>
        <w:rPr>
          <w:rFonts w:ascii="Arial"/>
          <w:b/>
          <w:sz w:val="18"/>
        </w:rPr>
        <w:t>findings</w:t>
      </w:r>
      <w:r>
        <w:rPr>
          <w:rFonts w:ascii="Arial"/>
          <w:b/>
          <w:spacing w:val="-2"/>
          <w:sz w:val="18"/>
        </w:rPr>
        <w:t xml:space="preserve"> </w:t>
      </w:r>
      <w:r>
        <w:rPr>
          <w:rFonts w:ascii="Arial"/>
          <w:b/>
          <w:sz w:val="18"/>
        </w:rPr>
        <w:t>that</w:t>
      </w:r>
      <w:r>
        <w:rPr>
          <w:rFonts w:ascii="Arial"/>
          <w:b/>
          <w:spacing w:val="-1"/>
          <w:sz w:val="18"/>
        </w:rPr>
        <w:t xml:space="preserve"> </w:t>
      </w:r>
      <w:r>
        <w:rPr>
          <w:rFonts w:ascii="Arial"/>
          <w:b/>
          <w:sz w:val="18"/>
        </w:rPr>
        <w:t>are</w:t>
      </w:r>
      <w:r>
        <w:rPr>
          <w:rFonts w:ascii="Arial"/>
          <w:b/>
          <w:spacing w:val="-2"/>
          <w:sz w:val="18"/>
        </w:rPr>
        <w:t xml:space="preserve"> </w:t>
      </w:r>
      <w:r>
        <w:rPr>
          <w:rFonts w:ascii="Arial"/>
          <w:b/>
          <w:sz w:val="18"/>
        </w:rPr>
        <w:t>not</w:t>
      </w:r>
      <w:r>
        <w:rPr>
          <w:rFonts w:ascii="Arial"/>
          <w:b/>
          <w:spacing w:val="-2"/>
          <w:sz w:val="18"/>
        </w:rPr>
        <w:t xml:space="preserve"> </w:t>
      </w:r>
      <w:r>
        <w:rPr>
          <w:rFonts w:ascii="Arial"/>
          <w:b/>
          <w:sz w:val="18"/>
        </w:rPr>
        <w:t>visible</w:t>
      </w:r>
      <w:r>
        <w:rPr>
          <w:rFonts w:ascii="Arial"/>
          <w:b/>
          <w:spacing w:val="-2"/>
          <w:sz w:val="18"/>
        </w:rPr>
        <w:t xml:space="preserve"> </w:t>
      </w:r>
      <w:r>
        <w:rPr>
          <w:rFonts w:ascii="Arial"/>
          <w:b/>
          <w:sz w:val="18"/>
        </w:rPr>
        <w:t>in</w:t>
      </w:r>
      <w:r>
        <w:rPr>
          <w:rFonts w:ascii="Arial"/>
          <w:b/>
          <w:spacing w:val="-2"/>
          <w:sz w:val="18"/>
        </w:rPr>
        <w:t xml:space="preserve"> </w:t>
      </w:r>
      <w:r>
        <w:rPr>
          <w:rFonts w:ascii="Arial"/>
          <w:b/>
          <w:sz w:val="18"/>
        </w:rPr>
        <w:t>the</w:t>
      </w:r>
      <w:r>
        <w:rPr>
          <w:rFonts w:ascii="Arial"/>
          <w:b/>
          <w:spacing w:val="-2"/>
          <w:sz w:val="18"/>
        </w:rPr>
        <w:t xml:space="preserve"> </w:t>
      </w:r>
      <w:r>
        <w:rPr>
          <w:rFonts w:ascii="Arial"/>
          <w:b/>
          <w:sz w:val="18"/>
        </w:rPr>
        <w:t>student</w:t>
      </w:r>
      <w:r>
        <w:rPr>
          <w:rFonts w:ascii="Arial"/>
          <w:b/>
          <w:spacing w:val="-1"/>
          <w:sz w:val="18"/>
        </w:rPr>
        <w:t xml:space="preserve"> </w:t>
      </w:r>
      <w:r>
        <w:rPr>
          <w:rFonts w:ascii="Arial"/>
          <w:b/>
          <w:sz w:val="18"/>
        </w:rPr>
        <w:t>facing</w:t>
      </w:r>
      <w:r>
        <w:rPr>
          <w:rFonts w:ascii="Arial"/>
          <w:b/>
          <w:spacing w:val="-2"/>
          <w:sz w:val="18"/>
        </w:rPr>
        <w:t xml:space="preserve"> </w:t>
      </w:r>
      <w:r>
        <w:rPr>
          <w:rFonts w:ascii="Arial"/>
          <w:b/>
          <w:sz w:val="18"/>
        </w:rPr>
        <w:t>EMR What</w:t>
      </w:r>
      <w:r>
        <w:rPr>
          <w:rFonts w:ascii="Arial"/>
          <w:b/>
          <w:spacing w:val="-3"/>
          <w:sz w:val="18"/>
        </w:rPr>
        <w:t xml:space="preserve"> </w:t>
      </w:r>
      <w:r>
        <w:rPr>
          <w:rFonts w:ascii="Arial"/>
          <w:b/>
          <w:sz w:val="18"/>
        </w:rPr>
        <w:t>the</w:t>
      </w:r>
      <w:r>
        <w:rPr>
          <w:rFonts w:ascii="Arial"/>
          <w:b/>
          <w:spacing w:val="-4"/>
          <w:sz w:val="18"/>
        </w:rPr>
        <w:t xml:space="preserve"> </w:t>
      </w:r>
      <w:r>
        <w:rPr>
          <w:rFonts w:ascii="Arial"/>
          <w:b/>
          <w:sz w:val="18"/>
        </w:rPr>
        <w:t>student</w:t>
      </w:r>
      <w:r>
        <w:rPr>
          <w:rFonts w:ascii="Arial"/>
          <w:b/>
          <w:spacing w:val="-3"/>
          <w:sz w:val="18"/>
        </w:rPr>
        <w:t xml:space="preserve"> </w:t>
      </w:r>
      <w:r>
        <w:rPr>
          <w:rFonts w:ascii="Arial"/>
          <w:b/>
          <w:sz w:val="18"/>
        </w:rPr>
        <w:t>saw or</w:t>
      </w:r>
      <w:r>
        <w:rPr>
          <w:rFonts w:ascii="Arial"/>
          <w:b/>
          <w:spacing w:val="-3"/>
          <w:sz w:val="18"/>
        </w:rPr>
        <w:t xml:space="preserve"> </w:t>
      </w:r>
      <w:r>
        <w:rPr>
          <w:rFonts w:ascii="Arial"/>
          <w:b/>
          <w:sz w:val="18"/>
        </w:rPr>
        <w:t>heard:</w:t>
      </w:r>
      <w:r>
        <w:rPr>
          <w:rFonts w:ascii="Arial"/>
          <w:b/>
          <w:spacing w:val="-2"/>
          <w:sz w:val="18"/>
        </w:rPr>
        <w:t xml:space="preserve"> </w:t>
      </w:r>
      <w:r>
        <w:rPr>
          <w:sz w:val="18"/>
        </w:rPr>
        <w:t>The</w:t>
      </w:r>
      <w:r>
        <w:rPr>
          <w:spacing w:val="-3"/>
          <w:sz w:val="18"/>
        </w:rPr>
        <w:t xml:space="preserve"> </w:t>
      </w:r>
      <w:r>
        <w:rPr>
          <w:sz w:val="18"/>
        </w:rPr>
        <w:t>visible</w:t>
      </w:r>
      <w:r>
        <w:rPr>
          <w:spacing w:val="-3"/>
          <w:sz w:val="18"/>
        </w:rPr>
        <w:t xml:space="preserve"> </w:t>
      </w:r>
      <w:r>
        <w:rPr>
          <w:sz w:val="18"/>
        </w:rPr>
        <w:t>Tuesday</w:t>
      </w:r>
      <w:r>
        <w:rPr>
          <w:spacing w:val="-3"/>
          <w:sz w:val="18"/>
        </w:rPr>
        <w:t xml:space="preserve"> </w:t>
      </w:r>
      <w:r>
        <w:rPr>
          <w:sz w:val="18"/>
        </w:rPr>
        <w:t>EMR</w:t>
      </w:r>
      <w:r>
        <w:rPr>
          <w:spacing w:val="-3"/>
          <w:sz w:val="18"/>
        </w:rPr>
        <w:t xml:space="preserve"> </w:t>
      </w:r>
      <w:r>
        <w:rPr>
          <w:sz w:val="18"/>
        </w:rPr>
        <w:t>provides</w:t>
      </w:r>
      <w:r>
        <w:rPr>
          <w:spacing w:val="-3"/>
          <w:sz w:val="18"/>
        </w:rPr>
        <w:t xml:space="preserve"> </w:t>
      </w:r>
      <w:r>
        <w:rPr>
          <w:sz w:val="18"/>
        </w:rPr>
        <w:t>vital</w:t>
      </w:r>
      <w:r>
        <w:rPr>
          <w:spacing w:val="-3"/>
          <w:sz w:val="18"/>
        </w:rPr>
        <w:t xml:space="preserve"> </w:t>
      </w:r>
      <w:r>
        <w:rPr>
          <w:sz w:val="18"/>
        </w:rPr>
        <w:t>signs,</w:t>
      </w:r>
      <w:r>
        <w:rPr>
          <w:spacing w:val="-3"/>
          <w:sz w:val="18"/>
        </w:rPr>
        <w:t xml:space="preserve"> </w:t>
      </w:r>
      <w:r>
        <w:rPr>
          <w:sz w:val="18"/>
        </w:rPr>
        <w:t>renal</w:t>
      </w:r>
      <w:r>
        <w:rPr>
          <w:spacing w:val="-3"/>
          <w:sz w:val="18"/>
        </w:rPr>
        <w:t xml:space="preserve"> </w:t>
      </w:r>
      <w:r>
        <w:rPr>
          <w:sz w:val="18"/>
        </w:rPr>
        <w:t>and</w:t>
      </w:r>
      <w:r>
        <w:rPr>
          <w:spacing w:val="-3"/>
          <w:sz w:val="18"/>
        </w:rPr>
        <w:t xml:space="preserve"> </w:t>
      </w:r>
      <w:r>
        <w:rPr>
          <w:sz w:val="18"/>
        </w:rPr>
        <w:t>hepatic</w:t>
      </w:r>
      <w:r>
        <w:rPr>
          <w:spacing w:val="-3"/>
          <w:sz w:val="18"/>
        </w:rPr>
        <w:t xml:space="preserve"> </w:t>
      </w:r>
      <w:r>
        <w:rPr>
          <w:sz w:val="18"/>
        </w:rPr>
        <w:t>labs,</w:t>
      </w:r>
      <w:r>
        <w:rPr>
          <w:spacing w:val="-3"/>
          <w:sz w:val="18"/>
        </w:rPr>
        <w:t xml:space="preserve"> </w:t>
      </w:r>
      <w:r>
        <w:rPr>
          <w:sz w:val="18"/>
        </w:rPr>
        <w:t>NT</w:t>
      </w:r>
      <w:r>
        <w:rPr>
          <w:spacing w:val="-4"/>
          <w:sz w:val="18"/>
        </w:rPr>
        <w:t xml:space="preserve"> </w:t>
      </w:r>
      <w:proofErr w:type="spellStart"/>
      <w:r>
        <w:rPr>
          <w:sz w:val="18"/>
        </w:rPr>
        <w:t>proBNP</w:t>
      </w:r>
      <w:proofErr w:type="spellEnd"/>
      <w:r>
        <w:rPr>
          <w:sz w:val="18"/>
        </w:rPr>
        <w:t>,</w:t>
      </w:r>
      <w:r>
        <w:rPr>
          <w:spacing w:val="-3"/>
          <w:sz w:val="18"/>
        </w:rPr>
        <w:t xml:space="preserve"> </w:t>
      </w:r>
      <w:r>
        <w:rPr>
          <w:sz w:val="18"/>
        </w:rPr>
        <w:t>WBC,</w:t>
      </w:r>
    </w:p>
    <w:p w14:paraId="4E2AE03C" w14:textId="77777777" w:rsidR="00F9164C" w:rsidRDefault="00000000">
      <w:pPr>
        <w:pStyle w:val="BodyText"/>
        <w:spacing w:line="185" w:lineRule="exact"/>
        <w:ind w:left="835"/>
      </w:pPr>
      <w:r>
        <w:t>persistent</w:t>
      </w:r>
      <w:r>
        <w:rPr>
          <w:spacing w:val="-7"/>
        </w:rPr>
        <w:t xml:space="preserve"> </w:t>
      </w:r>
      <w:r>
        <w:t>AFib,</w:t>
      </w:r>
      <w:r>
        <w:rPr>
          <w:spacing w:val="-6"/>
        </w:rPr>
        <w:t xml:space="preserve"> </w:t>
      </w:r>
      <w:r>
        <w:t>and</w:t>
      </w:r>
      <w:r>
        <w:rPr>
          <w:spacing w:val="-6"/>
        </w:rPr>
        <w:t xml:space="preserve"> </w:t>
      </w:r>
      <w:r>
        <w:t>HFrEF.</w:t>
      </w:r>
      <w:r>
        <w:rPr>
          <w:spacing w:val="-6"/>
        </w:rPr>
        <w:t xml:space="preserve"> </w:t>
      </w:r>
      <w:r>
        <w:t>It</w:t>
      </w:r>
      <w:r>
        <w:rPr>
          <w:spacing w:val="-6"/>
        </w:rPr>
        <w:t xml:space="preserve"> </w:t>
      </w:r>
      <w:r>
        <w:t>does</w:t>
      </w:r>
      <w:r>
        <w:rPr>
          <w:spacing w:val="-4"/>
        </w:rPr>
        <w:t xml:space="preserve"> </w:t>
      </w:r>
      <w:r>
        <w:t>not</w:t>
      </w:r>
      <w:r>
        <w:rPr>
          <w:spacing w:val="-6"/>
        </w:rPr>
        <w:t xml:space="preserve"> </w:t>
      </w:r>
      <w:r>
        <w:t>display</w:t>
      </w:r>
      <w:r>
        <w:rPr>
          <w:spacing w:val="-5"/>
        </w:rPr>
        <w:t xml:space="preserve"> </w:t>
      </w:r>
      <w:r>
        <w:t>LVEF</w:t>
      </w:r>
      <w:r>
        <w:rPr>
          <w:spacing w:val="-6"/>
        </w:rPr>
        <w:t xml:space="preserve"> </w:t>
      </w:r>
      <w:r>
        <w:t>35%,</w:t>
      </w:r>
      <w:r>
        <w:rPr>
          <w:spacing w:val="-6"/>
        </w:rPr>
        <w:t xml:space="preserve"> </w:t>
      </w:r>
      <w:r>
        <w:t>echocardiogram</w:t>
      </w:r>
      <w:r>
        <w:rPr>
          <w:spacing w:val="-6"/>
        </w:rPr>
        <w:t xml:space="preserve"> </w:t>
      </w:r>
      <w:r>
        <w:t>interval</w:t>
      </w:r>
      <w:r>
        <w:rPr>
          <w:spacing w:val="-5"/>
        </w:rPr>
        <w:t xml:space="preserve"> </w:t>
      </w:r>
      <w:r>
        <w:t>change,</w:t>
      </w:r>
      <w:r>
        <w:rPr>
          <w:spacing w:val="-5"/>
        </w:rPr>
        <w:t xml:space="preserve"> </w:t>
      </w:r>
      <w:r>
        <w:t>an</w:t>
      </w:r>
      <w:r>
        <w:rPr>
          <w:spacing w:val="-6"/>
        </w:rPr>
        <w:t xml:space="preserve"> </w:t>
      </w:r>
      <w:r>
        <w:t>irregularly</w:t>
      </w:r>
      <w:r>
        <w:rPr>
          <w:spacing w:val="-6"/>
        </w:rPr>
        <w:t xml:space="preserve"> </w:t>
      </w:r>
      <w:r>
        <w:t>irregular</w:t>
      </w:r>
      <w:r>
        <w:rPr>
          <w:spacing w:val="-6"/>
        </w:rPr>
        <w:t xml:space="preserve"> </w:t>
      </w:r>
      <w:r>
        <w:t>rhythm</w:t>
      </w:r>
      <w:r>
        <w:rPr>
          <w:spacing w:val="-5"/>
        </w:rPr>
        <w:t xml:space="preserve"> </w:t>
      </w:r>
      <w:r>
        <w:rPr>
          <w:spacing w:val="-2"/>
        </w:rPr>
        <w:t>finding,</w:t>
      </w:r>
    </w:p>
    <w:p w14:paraId="5DE93D2E" w14:textId="77777777" w:rsidR="00F9164C" w:rsidRDefault="00000000">
      <w:pPr>
        <w:pStyle w:val="BodyText"/>
        <w:spacing w:before="33"/>
        <w:ind w:left="835"/>
      </w:pPr>
      <w:r>
        <w:t>hemoglobin,</w:t>
      </w:r>
      <w:r>
        <w:rPr>
          <w:spacing w:val="-8"/>
        </w:rPr>
        <w:t xml:space="preserve"> </w:t>
      </w:r>
      <w:r>
        <w:t>platelets,</w:t>
      </w:r>
      <w:r>
        <w:rPr>
          <w:spacing w:val="-5"/>
        </w:rPr>
        <w:t xml:space="preserve"> </w:t>
      </w:r>
      <w:r>
        <w:t>a</w:t>
      </w:r>
      <w:r>
        <w:rPr>
          <w:spacing w:val="-5"/>
        </w:rPr>
        <w:t xml:space="preserve"> </w:t>
      </w:r>
      <w:r>
        <w:t>room</w:t>
      </w:r>
      <w:r>
        <w:rPr>
          <w:spacing w:val="-5"/>
        </w:rPr>
        <w:t xml:space="preserve"> </w:t>
      </w:r>
      <w:r>
        <w:t>air</w:t>
      </w:r>
      <w:r>
        <w:rPr>
          <w:spacing w:val="-5"/>
        </w:rPr>
        <w:t xml:space="preserve"> </w:t>
      </w:r>
      <w:r>
        <w:t>qualifier,</w:t>
      </w:r>
      <w:r>
        <w:rPr>
          <w:spacing w:val="-5"/>
        </w:rPr>
        <w:t xml:space="preserve"> </w:t>
      </w:r>
      <w:r>
        <w:t>a</w:t>
      </w:r>
      <w:r>
        <w:rPr>
          <w:spacing w:val="-5"/>
        </w:rPr>
        <w:t xml:space="preserve"> </w:t>
      </w:r>
      <w:r>
        <w:t>cardiology</w:t>
      </w:r>
      <w:r>
        <w:rPr>
          <w:spacing w:val="-5"/>
        </w:rPr>
        <w:t xml:space="preserve"> </w:t>
      </w:r>
      <w:r>
        <w:t>specialty label,</w:t>
      </w:r>
      <w:r>
        <w:rPr>
          <w:spacing w:val="-5"/>
        </w:rPr>
        <w:t xml:space="preserve"> </w:t>
      </w:r>
      <w:r>
        <w:t>or</w:t>
      </w:r>
      <w:r>
        <w:rPr>
          <w:spacing w:val="-5"/>
        </w:rPr>
        <w:t xml:space="preserve"> </w:t>
      </w:r>
      <w:r>
        <w:t>the</w:t>
      </w:r>
      <w:r>
        <w:rPr>
          <w:spacing w:val="-5"/>
        </w:rPr>
        <w:t xml:space="preserve"> </w:t>
      </w:r>
      <w:r>
        <w:t>nonvalvular</w:t>
      </w:r>
      <w:r>
        <w:rPr>
          <w:spacing w:val="-5"/>
        </w:rPr>
        <w:t xml:space="preserve"> </w:t>
      </w:r>
      <w:r>
        <w:t>AFib</w:t>
      </w:r>
      <w:r>
        <w:rPr>
          <w:spacing w:val="-5"/>
        </w:rPr>
        <w:t xml:space="preserve"> </w:t>
      </w:r>
      <w:r>
        <w:rPr>
          <w:spacing w:val="-2"/>
        </w:rPr>
        <w:t>qualifier.</w:t>
      </w:r>
    </w:p>
    <w:p w14:paraId="57DCF051" w14:textId="77777777" w:rsidR="00F9164C" w:rsidRDefault="00F9164C">
      <w:pPr>
        <w:pStyle w:val="BodyText"/>
        <w:spacing w:before="27"/>
      </w:pPr>
    </w:p>
    <w:p w14:paraId="51FC2EC3" w14:textId="77777777" w:rsidR="00F9164C" w:rsidRDefault="00000000">
      <w:pPr>
        <w:pStyle w:val="BodyText"/>
        <w:spacing w:line="273" w:lineRule="auto"/>
        <w:ind w:left="835" w:right="871"/>
      </w:pPr>
      <w:r>
        <w:rPr>
          <w:rFonts w:ascii="Arial"/>
          <w:b/>
        </w:rPr>
        <w:t xml:space="preserve">What the grader or rubric expected: </w:t>
      </w:r>
      <w:r>
        <w:t>The grader expects those exact objective findings and descriptors, including LVEF 35%, rhythm</w:t>
      </w:r>
      <w:r>
        <w:rPr>
          <w:spacing w:val="-2"/>
        </w:rPr>
        <w:t xml:space="preserve"> </w:t>
      </w:r>
      <w:r>
        <w:t>characterization,</w:t>
      </w:r>
      <w:r>
        <w:rPr>
          <w:spacing w:val="-2"/>
        </w:rPr>
        <w:t xml:space="preserve"> </w:t>
      </w:r>
      <w:r>
        <w:t>hemoglobin,</w:t>
      </w:r>
      <w:r>
        <w:rPr>
          <w:spacing w:val="-2"/>
        </w:rPr>
        <w:t xml:space="preserve"> </w:t>
      </w:r>
      <w:r>
        <w:t>platelet</w:t>
      </w:r>
      <w:r>
        <w:rPr>
          <w:spacing w:val="-3"/>
        </w:rPr>
        <w:t xml:space="preserve"> </w:t>
      </w:r>
      <w:r>
        <w:t>count,</w:t>
      </w:r>
      <w:r>
        <w:rPr>
          <w:spacing w:val="-2"/>
        </w:rPr>
        <w:t xml:space="preserve"> </w:t>
      </w:r>
      <w:r>
        <w:t>and</w:t>
      </w:r>
      <w:r>
        <w:rPr>
          <w:spacing w:val="-3"/>
        </w:rPr>
        <w:t xml:space="preserve"> </w:t>
      </w:r>
      <w:r>
        <w:t>a</w:t>
      </w:r>
      <w:r>
        <w:rPr>
          <w:spacing w:val="-2"/>
        </w:rPr>
        <w:t xml:space="preserve"> </w:t>
      </w:r>
      <w:r>
        <w:t>component</w:t>
      </w:r>
      <w:r>
        <w:rPr>
          <w:spacing w:val="-2"/>
        </w:rPr>
        <w:t xml:space="preserve"> </w:t>
      </w:r>
      <w:r>
        <w:t>level</w:t>
      </w:r>
      <w:r>
        <w:rPr>
          <w:spacing w:val="-2"/>
        </w:rPr>
        <w:t xml:space="preserve"> </w:t>
      </w:r>
      <w:r>
        <w:t>stroke</w:t>
      </w:r>
      <w:r>
        <w:rPr>
          <w:spacing w:val="-3"/>
        </w:rPr>
        <w:t xml:space="preserve"> </w:t>
      </w:r>
      <w:r>
        <w:t>risk</w:t>
      </w:r>
      <w:r>
        <w:rPr>
          <w:spacing w:val="-2"/>
        </w:rPr>
        <w:t xml:space="preserve"> </w:t>
      </w:r>
      <w:r>
        <w:t>interpretation</w:t>
      </w:r>
      <w:r>
        <w:rPr>
          <w:spacing w:val="-2"/>
        </w:rPr>
        <w:t xml:space="preserve"> </w:t>
      </w:r>
      <w:r>
        <w:t>that</w:t>
      </w:r>
      <w:r>
        <w:rPr>
          <w:spacing w:val="-2"/>
        </w:rPr>
        <w:t xml:space="preserve"> </w:t>
      </w:r>
      <w:r>
        <w:t>relies</w:t>
      </w:r>
      <w:r>
        <w:rPr>
          <w:spacing w:val="-2"/>
        </w:rPr>
        <w:t xml:space="preserve"> </w:t>
      </w:r>
      <w:r>
        <w:t>on</w:t>
      </w:r>
      <w:r>
        <w:rPr>
          <w:spacing w:val="-3"/>
        </w:rPr>
        <w:t xml:space="preserve"> </w:t>
      </w:r>
      <w:r>
        <w:t>hypertension.</w:t>
      </w:r>
    </w:p>
    <w:p w14:paraId="529AD8CA" w14:textId="77777777" w:rsidR="00F9164C" w:rsidRDefault="00000000">
      <w:pPr>
        <w:pStyle w:val="BodyText"/>
        <w:spacing w:before="203" w:line="273" w:lineRule="auto"/>
        <w:ind w:left="835" w:right="871"/>
      </w:pPr>
      <w:r>
        <w:rPr>
          <w:rFonts w:ascii="Arial"/>
          <w:b/>
        </w:rPr>
        <w:t>Why</w:t>
      </w:r>
      <w:r>
        <w:rPr>
          <w:rFonts w:ascii="Arial"/>
          <w:b/>
          <w:spacing w:val="-2"/>
        </w:rPr>
        <w:t xml:space="preserve"> </w:t>
      </w:r>
      <w:r>
        <w:rPr>
          <w:rFonts w:ascii="Arial"/>
          <w:b/>
        </w:rPr>
        <w:t>this</w:t>
      </w:r>
      <w:r>
        <w:rPr>
          <w:rFonts w:ascii="Arial"/>
          <w:b/>
          <w:spacing w:val="-3"/>
        </w:rPr>
        <w:t xml:space="preserve"> </w:t>
      </w:r>
      <w:r>
        <w:rPr>
          <w:rFonts w:ascii="Arial"/>
          <w:b/>
        </w:rPr>
        <w:t>is</w:t>
      </w:r>
      <w:r>
        <w:rPr>
          <w:rFonts w:ascii="Arial"/>
          <w:b/>
          <w:spacing w:val="-2"/>
        </w:rPr>
        <w:t xml:space="preserve"> </w:t>
      </w:r>
      <w:r>
        <w:rPr>
          <w:rFonts w:ascii="Arial"/>
          <w:b/>
        </w:rPr>
        <w:t>a</w:t>
      </w:r>
      <w:r>
        <w:rPr>
          <w:rFonts w:ascii="Arial"/>
          <w:b/>
          <w:spacing w:val="-3"/>
        </w:rPr>
        <w:t xml:space="preserve"> </w:t>
      </w:r>
      <w:r>
        <w:rPr>
          <w:rFonts w:ascii="Arial"/>
          <w:b/>
        </w:rPr>
        <w:t>problem:</w:t>
      </w:r>
      <w:r>
        <w:rPr>
          <w:rFonts w:ascii="Arial"/>
          <w:b/>
          <w:spacing w:val="-1"/>
        </w:rPr>
        <w:t xml:space="preserve"> </w:t>
      </w:r>
      <w:r>
        <w:t>Measured</w:t>
      </w:r>
      <w:r>
        <w:rPr>
          <w:spacing w:val="-2"/>
        </w:rPr>
        <w:t xml:space="preserve"> </w:t>
      </w:r>
      <w:r>
        <w:t>clinical</w:t>
      </w:r>
      <w:r>
        <w:rPr>
          <w:spacing w:val="-2"/>
        </w:rPr>
        <w:t xml:space="preserve"> </w:t>
      </w:r>
      <w:r>
        <w:t>values</w:t>
      </w:r>
      <w:r>
        <w:rPr>
          <w:spacing w:val="-2"/>
        </w:rPr>
        <w:t xml:space="preserve"> </w:t>
      </w:r>
      <w:r>
        <w:t>and</w:t>
      </w:r>
      <w:r>
        <w:rPr>
          <w:spacing w:val="-2"/>
        </w:rPr>
        <w:t xml:space="preserve"> </w:t>
      </w:r>
      <w:r>
        <w:t>examination</w:t>
      </w:r>
      <w:r>
        <w:rPr>
          <w:spacing w:val="-2"/>
        </w:rPr>
        <w:t xml:space="preserve"> </w:t>
      </w:r>
      <w:r>
        <w:t>findings</w:t>
      </w:r>
      <w:r>
        <w:rPr>
          <w:spacing w:val="-2"/>
        </w:rPr>
        <w:t xml:space="preserve"> </w:t>
      </w:r>
      <w:r>
        <w:t>cannot</w:t>
      </w:r>
      <w:r>
        <w:rPr>
          <w:spacing w:val="-3"/>
        </w:rPr>
        <w:t xml:space="preserve"> </w:t>
      </w:r>
      <w:r>
        <w:t>be</w:t>
      </w:r>
      <w:r>
        <w:rPr>
          <w:spacing w:val="-2"/>
        </w:rPr>
        <w:t xml:space="preserve"> </w:t>
      </w:r>
      <w:r>
        <w:t>safely</w:t>
      </w:r>
      <w:r>
        <w:rPr>
          <w:spacing w:val="-2"/>
        </w:rPr>
        <w:t xml:space="preserve"> </w:t>
      </w:r>
      <w:r>
        <w:t>documented</w:t>
      </w:r>
      <w:r>
        <w:rPr>
          <w:spacing w:val="-2"/>
        </w:rPr>
        <w:t xml:space="preserve"> </w:t>
      </w:r>
      <w:r>
        <w:t>when</w:t>
      </w:r>
      <w:r>
        <w:rPr>
          <w:spacing w:val="-2"/>
        </w:rPr>
        <w:t xml:space="preserve"> </w:t>
      </w:r>
      <w:r>
        <w:t>they</w:t>
      </w:r>
      <w:r>
        <w:rPr>
          <w:spacing w:val="-2"/>
        </w:rPr>
        <w:t xml:space="preserve"> </w:t>
      </w:r>
      <w:r>
        <w:t>are</w:t>
      </w:r>
      <w:r>
        <w:rPr>
          <w:spacing w:val="-3"/>
        </w:rPr>
        <w:t xml:space="preserve"> </w:t>
      </w:r>
      <w:r>
        <w:t>not</w:t>
      </w:r>
      <w:r>
        <w:rPr>
          <w:spacing w:val="-3"/>
        </w:rPr>
        <w:t xml:space="preserve"> </w:t>
      </w:r>
      <w:r>
        <w:t xml:space="preserve">shown. Hidden objective data </w:t>
      </w:r>
      <w:proofErr w:type="gramStart"/>
      <w:r>
        <w:t>create</w:t>
      </w:r>
      <w:proofErr w:type="gramEnd"/>
      <w:r>
        <w:t xml:space="preserve"> a grading mismatch and may alter medication and risk decisions.</w:t>
      </w:r>
    </w:p>
    <w:p w14:paraId="197B9115" w14:textId="77777777" w:rsidR="00F9164C" w:rsidRDefault="00F9164C">
      <w:pPr>
        <w:pStyle w:val="BodyText"/>
        <w:spacing w:line="273" w:lineRule="auto"/>
        <w:sectPr w:rsidR="00F9164C">
          <w:pgSz w:w="12240" w:h="15840"/>
          <w:pgMar w:top="720" w:right="0" w:bottom="540" w:left="0" w:header="0" w:footer="313" w:gutter="0"/>
          <w:cols w:space="720"/>
        </w:sectPr>
      </w:pPr>
    </w:p>
    <w:p w14:paraId="347981FC" w14:textId="77777777" w:rsidR="00F9164C" w:rsidRDefault="00000000">
      <w:pPr>
        <w:pStyle w:val="BodyText"/>
        <w:spacing w:before="71" w:line="278" w:lineRule="auto"/>
        <w:ind w:left="835" w:right="871"/>
      </w:pPr>
      <w:r>
        <w:rPr>
          <w:rFonts w:ascii="Arial"/>
          <w:b/>
        </w:rPr>
        <w:lastRenderedPageBreak/>
        <w:t>Suggested</w:t>
      </w:r>
      <w:r>
        <w:rPr>
          <w:rFonts w:ascii="Arial"/>
          <w:b/>
          <w:spacing w:val="-3"/>
        </w:rPr>
        <w:t xml:space="preserve"> </w:t>
      </w:r>
      <w:r>
        <w:rPr>
          <w:rFonts w:ascii="Arial"/>
          <w:b/>
        </w:rPr>
        <w:t>fix:</w:t>
      </w:r>
      <w:r>
        <w:rPr>
          <w:rFonts w:ascii="Arial"/>
          <w:b/>
          <w:spacing w:val="-2"/>
        </w:rPr>
        <w:t xml:space="preserve"> </w:t>
      </w:r>
      <w:r>
        <w:t>Expose</w:t>
      </w:r>
      <w:r>
        <w:rPr>
          <w:spacing w:val="-3"/>
        </w:rPr>
        <w:t xml:space="preserve"> </w:t>
      </w:r>
      <w:r>
        <w:t>the</w:t>
      </w:r>
      <w:r>
        <w:rPr>
          <w:spacing w:val="-3"/>
        </w:rPr>
        <w:t xml:space="preserve"> </w:t>
      </w:r>
      <w:r>
        <w:t>objective</w:t>
      </w:r>
      <w:r>
        <w:rPr>
          <w:spacing w:val="-3"/>
        </w:rPr>
        <w:t xml:space="preserve"> </w:t>
      </w:r>
      <w:r>
        <w:t>values</w:t>
      </w:r>
      <w:r>
        <w:rPr>
          <w:spacing w:val="-3"/>
        </w:rPr>
        <w:t xml:space="preserve"> </w:t>
      </w:r>
      <w:r>
        <w:t>and</w:t>
      </w:r>
      <w:r>
        <w:rPr>
          <w:spacing w:val="-3"/>
        </w:rPr>
        <w:t xml:space="preserve"> </w:t>
      </w:r>
      <w:r>
        <w:t>qualifiers</w:t>
      </w:r>
      <w:r>
        <w:rPr>
          <w:spacing w:val="-3"/>
        </w:rPr>
        <w:t xml:space="preserve"> </w:t>
      </w:r>
      <w:r>
        <w:t>in</w:t>
      </w:r>
      <w:r>
        <w:rPr>
          <w:spacing w:val="-3"/>
        </w:rPr>
        <w:t xml:space="preserve"> </w:t>
      </w:r>
      <w:r>
        <w:t>the</w:t>
      </w:r>
      <w:r>
        <w:rPr>
          <w:spacing w:val="-3"/>
        </w:rPr>
        <w:t xml:space="preserve"> </w:t>
      </w:r>
      <w:r>
        <w:t>live</w:t>
      </w:r>
      <w:r>
        <w:rPr>
          <w:spacing w:val="-3"/>
        </w:rPr>
        <w:t xml:space="preserve"> </w:t>
      </w:r>
      <w:r>
        <w:t>EMR</w:t>
      </w:r>
      <w:r>
        <w:rPr>
          <w:spacing w:val="-3"/>
        </w:rPr>
        <w:t xml:space="preserve"> </w:t>
      </w:r>
      <w:r>
        <w:t>or</w:t>
      </w:r>
      <w:r>
        <w:rPr>
          <w:spacing w:val="-3"/>
        </w:rPr>
        <w:t xml:space="preserve"> </w:t>
      </w:r>
      <w:r>
        <w:t>remove</w:t>
      </w:r>
      <w:r>
        <w:rPr>
          <w:spacing w:val="-3"/>
        </w:rPr>
        <w:t xml:space="preserve"> </w:t>
      </w:r>
      <w:r>
        <w:t>them</w:t>
      </w:r>
      <w:r>
        <w:rPr>
          <w:spacing w:val="-3"/>
        </w:rPr>
        <w:t xml:space="preserve"> </w:t>
      </w:r>
      <w:r>
        <w:t>from</w:t>
      </w:r>
      <w:r>
        <w:rPr>
          <w:spacing w:val="-3"/>
        </w:rPr>
        <w:t xml:space="preserve"> </w:t>
      </w:r>
      <w:r>
        <w:t>the</w:t>
      </w:r>
      <w:r>
        <w:rPr>
          <w:spacing w:val="-3"/>
        </w:rPr>
        <w:t xml:space="preserve"> </w:t>
      </w:r>
      <w:r>
        <w:t>Tuesday</w:t>
      </w:r>
      <w:r>
        <w:rPr>
          <w:spacing w:val="-2"/>
        </w:rPr>
        <w:t xml:space="preserve"> </w:t>
      </w:r>
      <w:r>
        <w:t>rubric.</w:t>
      </w:r>
      <w:r>
        <w:rPr>
          <w:spacing w:val="-3"/>
        </w:rPr>
        <w:t xml:space="preserve"> </w:t>
      </w:r>
      <w:r>
        <w:t>The</w:t>
      </w:r>
      <w:r>
        <w:rPr>
          <w:spacing w:val="-3"/>
        </w:rPr>
        <w:t xml:space="preserve"> </w:t>
      </w:r>
      <w:r>
        <w:t>problem</w:t>
      </w:r>
      <w:r>
        <w:rPr>
          <w:spacing w:val="-3"/>
        </w:rPr>
        <w:t xml:space="preserve"> </w:t>
      </w:r>
      <w:r>
        <w:t>list and stroke risk components should also use the same diagnoses.</w:t>
      </w:r>
    </w:p>
    <w:p w14:paraId="347C7298" w14:textId="77777777" w:rsidR="00F9164C" w:rsidRDefault="00F9164C">
      <w:pPr>
        <w:pStyle w:val="BodyText"/>
        <w:rPr>
          <w:sz w:val="20"/>
        </w:rPr>
      </w:pPr>
    </w:p>
    <w:p w14:paraId="25450717" w14:textId="77777777" w:rsidR="00F9164C" w:rsidRDefault="00F9164C">
      <w:pPr>
        <w:pStyle w:val="BodyText"/>
        <w:rPr>
          <w:sz w:val="20"/>
        </w:rPr>
      </w:pPr>
    </w:p>
    <w:p w14:paraId="642DB6F9" w14:textId="77777777" w:rsidR="00F9164C" w:rsidRDefault="00F9164C">
      <w:pPr>
        <w:pStyle w:val="BodyText"/>
        <w:rPr>
          <w:sz w:val="20"/>
        </w:rPr>
      </w:pPr>
    </w:p>
    <w:p w14:paraId="48D16272" w14:textId="77777777" w:rsidR="00F9164C" w:rsidRDefault="00000000">
      <w:pPr>
        <w:pStyle w:val="BodyText"/>
        <w:spacing w:before="94"/>
        <w:rPr>
          <w:sz w:val="20"/>
        </w:rPr>
      </w:pPr>
      <w:r>
        <w:rPr>
          <w:noProof/>
          <w:sz w:val="20"/>
        </w:rPr>
        <w:drawing>
          <wp:anchor distT="0" distB="0" distL="0" distR="0" simplePos="0" relativeHeight="487611904" behindDoc="1" locked="0" layoutInCell="1" allowOverlap="1" wp14:anchorId="47D69A7D" wp14:editId="0EF18694">
            <wp:simplePos x="0" y="0"/>
            <wp:positionH relativeFrom="page">
              <wp:posOffset>1063914</wp:posOffset>
            </wp:positionH>
            <wp:positionV relativeFrom="paragraph">
              <wp:posOffset>221458</wp:posOffset>
            </wp:positionV>
            <wp:extent cx="4155672" cy="4881562"/>
            <wp:effectExtent l="0" t="0" r="0" b="0"/>
            <wp:wrapTopAndBottom/>
            <wp:docPr id="119" name="Image 1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9" name="Image 119"/>
                    <pic:cNvPicPr/>
                  </pic:nvPicPr>
                  <pic:blipFill>
                    <a:blip r:embed="rId99" cstate="print"/>
                    <a:stretch>
                      <a:fillRect/>
                    </a:stretch>
                  </pic:blipFill>
                  <pic:spPr>
                    <a:xfrm>
                      <a:off x="0" y="0"/>
                      <a:ext cx="4155672" cy="4881562"/>
                    </a:xfrm>
                    <a:prstGeom prst="rect">
                      <a:avLst/>
                    </a:prstGeom>
                  </pic:spPr>
                </pic:pic>
              </a:graphicData>
            </a:graphic>
          </wp:anchor>
        </w:drawing>
      </w:r>
    </w:p>
    <w:p w14:paraId="23BA9026" w14:textId="77777777" w:rsidR="00F9164C" w:rsidRDefault="00F9164C">
      <w:pPr>
        <w:pStyle w:val="BodyText"/>
      </w:pPr>
    </w:p>
    <w:p w14:paraId="4738C863" w14:textId="77777777" w:rsidR="00F9164C" w:rsidRDefault="00F9164C">
      <w:pPr>
        <w:pStyle w:val="BodyText"/>
      </w:pPr>
    </w:p>
    <w:p w14:paraId="686C5BD9" w14:textId="77777777" w:rsidR="00F9164C" w:rsidRDefault="00F9164C">
      <w:pPr>
        <w:pStyle w:val="BodyText"/>
      </w:pPr>
    </w:p>
    <w:p w14:paraId="200C8487" w14:textId="77777777" w:rsidR="00F9164C" w:rsidRDefault="00F9164C">
      <w:pPr>
        <w:pStyle w:val="BodyText"/>
      </w:pPr>
    </w:p>
    <w:p w14:paraId="1B44E9B7" w14:textId="77777777" w:rsidR="00F9164C" w:rsidRDefault="00F9164C">
      <w:pPr>
        <w:pStyle w:val="BodyText"/>
      </w:pPr>
    </w:p>
    <w:p w14:paraId="3DC6CD93" w14:textId="77777777" w:rsidR="00F9164C" w:rsidRDefault="00F9164C">
      <w:pPr>
        <w:pStyle w:val="BodyText"/>
        <w:spacing w:before="25"/>
      </w:pPr>
    </w:p>
    <w:p w14:paraId="0EC94DCE" w14:textId="77777777" w:rsidR="00F9164C" w:rsidRDefault="00000000">
      <w:pPr>
        <w:spacing w:line="273" w:lineRule="auto"/>
        <w:ind w:left="835" w:right="871"/>
        <w:rPr>
          <w:rFonts w:ascii="Arial" w:hAnsi="Arial"/>
          <w:i/>
          <w:sz w:val="18"/>
        </w:rPr>
      </w:pPr>
      <w:r>
        <w:rPr>
          <w:rFonts w:ascii="Arial" w:hAnsi="Arial"/>
          <w:i/>
          <w:sz w:val="18"/>
        </w:rPr>
        <w:t>Evidence</w:t>
      </w:r>
      <w:r>
        <w:rPr>
          <w:rFonts w:ascii="Arial" w:hAnsi="Arial"/>
          <w:i/>
          <w:spacing w:val="-2"/>
          <w:sz w:val="18"/>
        </w:rPr>
        <w:t xml:space="preserve"> </w:t>
      </w:r>
      <w:r>
        <w:rPr>
          <w:rFonts w:ascii="Arial" w:hAnsi="Arial"/>
          <w:i/>
          <w:sz w:val="18"/>
        </w:rPr>
        <w:t>–</w:t>
      </w:r>
      <w:r>
        <w:rPr>
          <w:rFonts w:ascii="Arial" w:hAnsi="Arial"/>
          <w:i/>
          <w:spacing w:val="-2"/>
          <w:sz w:val="18"/>
        </w:rPr>
        <w:t xml:space="preserve"> </w:t>
      </w:r>
      <w:r>
        <w:rPr>
          <w:rFonts w:ascii="Arial" w:hAnsi="Arial"/>
          <w:i/>
          <w:sz w:val="18"/>
        </w:rPr>
        <w:t>Tuesday</w:t>
      </w:r>
      <w:r>
        <w:rPr>
          <w:rFonts w:ascii="Arial" w:hAnsi="Arial"/>
          <w:i/>
          <w:spacing w:val="-2"/>
          <w:sz w:val="18"/>
        </w:rPr>
        <w:t xml:space="preserve"> </w:t>
      </w:r>
      <w:r>
        <w:rPr>
          <w:rFonts w:ascii="Arial" w:hAnsi="Arial"/>
          <w:i/>
          <w:sz w:val="18"/>
        </w:rPr>
        <w:t>EMR</w:t>
      </w:r>
      <w:r>
        <w:rPr>
          <w:rFonts w:ascii="Arial" w:hAnsi="Arial"/>
          <w:i/>
          <w:spacing w:val="-2"/>
          <w:sz w:val="18"/>
        </w:rPr>
        <w:t xml:space="preserve"> </w:t>
      </w:r>
      <w:r>
        <w:rPr>
          <w:rFonts w:ascii="Arial" w:hAnsi="Arial"/>
          <w:i/>
          <w:sz w:val="18"/>
        </w:rPr>
        <w:t>displays</w:t>
      </w:r>
      <w:r>
        <w:rPr>
          <w:rFonts w:ascii="Arial" w:hAnsi="Arial"/>
          <w:i/>
          <w:spacing w:val="-2"/>
          <w:sz w:val="18"/>
        </w:rPr>
        <w:t xml:space="preserve"> </w:t>
      </w:r>
      <w:r>
        <w:rPr>
          <w:rFonts w:ascii="Arial" w:hAnsi="Arial"/>
          <w:i/>
          <w:sz w:val="18"/>
        </w:rPr>
        <w:t>the</w:t>
      </w:r>
      <w:r>
        <w:rPr>
          <w:rFonts w:ascii="Arial" w:hAnsi="Arial"/>
          <w:i/>
          <w:spacing w:val="-2"/>
          <w:sz w:val="18"/>
        </w:rPr>
        <w:t xml:space="preserve"> </w:t>
      </w:r>
      <w:r>
        <w:rPr>
          <w:rFonts w:ascii="Arial" w:hAnsi="Arial"/>
          <w:i/>
          <w:sz w:val="18"/>
        </w:rPr>
        <w:t>visible</w:t>
      </w:r>
      <w:r>
        <w:rPr>
          <w:rFonts w:ascii="Arial" w:hAnsi="Arial"/>
          <w:i/>
          <w:spacing w:val="-2"/>
          <w:sz w:val="18"/>
        </w:rPr>
        <w:t xml:space="preserve"> </w:t>
      </w:r>
      <w:r>
        <w:rPr>
          <w:rFonts w:ascii="Arial" w:hAnsi="Arial"/>
          <w:i/>
          <w:sz w:val="18"/>
        </w:rPr>
        <w:t>medication</w:t>
      </w:r>
      <w:r>
        <w:rPr>
          <w:rFonts w:ascii="Arial" w:hAnsi="Arial"/>
          <w:i/>
          <w:spacing w:val="-2"/>
          <w:sz w:val="18"/>
        </w:rPr>
        <w:t xml:space="preserve"> </w:t>
      </w:r>
      <w:r>
        <w:rPr>
          <w:rFonts w:ascii="Arial" w:hAnsi="Arial"/>
          <w:i/>
          <w:sz w:val="18"/>
        </w:rPr>
        <w:t>and</w:t>
      </w:r>
      <w:r>
        <w:rPr>
          <w:rFonts w:ascii="Arial" w:hAnsi="Arial"/>
          <w:i/>
          <w:spacing w:val="-2"/>
          <w:sz w:val="18"/>
        </w:rPr>
        <w:t xml:space="preserve"> </w:t>
      </w:r>
      <w:r>
        <w:rPr>
          <w:rFonts w:ascii="Arial" w:hAnsi="Arial"/>
          <w:i/>
          <w:sz w:val="18"/>
        </w:rPr>
        <w:t>laboratory</w:t>
      </w:r>
      <w:r>
        <w:rPr>
          <w:rFonts w:ascii="Arial" w:hAnsi="Arial"/>
          <w:i/>
          <w:spacing w:val="-2"/>
          <w:sz w:val="18"/>
        </w:rPr>
        <w:t xml:space="preserve"> </w:t>
      </w:r>
      <w:r>
        <w:rPr>
          <w:rFonts w:ascii="Arial" w:hAnsi="Arial"/>
          <w:i/>
          <w:sz w:val="18"/>
        </w:rPr>
        <w:t>content</w:t>
      </w:r>
      <w:r>
        <w:rPr>
          <w:rFonts w:ascii="Arial" w:hAnsi="Arial"/>
          <w:i/>
          <w:spacing w:val="-2"/>
          <w:sz w:val="18"/>
        </w:rPr>
        <w:t xml:space="preserve"> </w:t>
      </w:r>
      <w:r>
        <w:rPr>
          <w:rFonts w:ascii="Arial" w:hAnsi="Arial"/>
          <w:i/>
          <w:sz w:val="18"/>
        </w:rPr>
        <w:t>but</w:t>
      </w:r>
      <w:r>
        <w:rPr>
          <w:rFonts w:ascii="Arial" w:hAnsi="Arial"/>
          <w:i/>
          <w:spacing w:val="-2"/>
          <w:sz w:val="18"/>
        </w:rPr>
        <w:t xml:space="preserve"> </w:t>
      </w:r>
      <w:r>
        <w:rPr>
          <w:rFonts w:ascii="Arial" w:hAnsi="Arial"/>
          <w:i/>
          <w:sz w:val="18"/>
        </w:rPr>
        <w:t>does</w:t>
      </w:r>
      <w:r>
        <w:rPr>
          <w:rFonts w:ascii="Arial" w:hAnsi="Arial"/>
          <w:i/>
          <w:spacing w:val="-3"/>
          <w:sz w:val="18"/>
        </w:rPr>
        <w:t xml:space="preserve"> </w:t>
      </w:r>
      <w:r>
        <w:rPr>
          <w:rFonts w:ascii="Arial" w:hAnsi="Arial"/>
          <w:i/>
          <w:sz w:val="18"/>
        </w:rPr>
        <w:t>not</w:t>
      </w:r>
      <w:r>
        <w:rPr>
          <w:rFonts w:ascii="Arial" w:hAnsi="Arial"/>
          <w:i/>
          <w:spacing w:val="-2"/>
          <w:sz w:val="18"/>
        </w:rPr>
        <w:t xml:space="preserve"> </w:t>
      </w:r>
      <w:r>
        <w:rPr>
          <w:rFonts w:ascii="Arial" w:hAnsi="Arial"/>
          <w:i/>
          <w:sz w:val="18"/>
        </w:rPr>
        <w:t>provide</w:t>
      </w:r>
      <w:r>
        <w:rPr>
          <w:rFonts w:ascii="Arial" w:hAnsi="Arial"/>
          <w:i/>
          <w:spacing w:val="-2"/>
          <w:sz w:val="18"/>
        </w:rPr>
        <w:t xml:space="preserve"> </w:t>
      </w:r>
      <w:r>
        <w:rPr>
          <w:rFonts w:ascii="Arial" w:hAnsi="Arial"/>
          <w:i/>
          <w:sz w:val="18"/>
        </w:rPr>
        <w:t>the</w:t>
      </w:r>
      <w:r>
        <w:rPr>
          <w:rFonts w:ascii="Arial" w:hAnsi="Arial"/>
          <w:i/>
          <w:spacing w:val="-2"/>
          <w:sz w:val="18"/>
        </w:rPr>
        <w:t xml:space="preserve"> </w:t>
      </w:r>
      <w:r>
        <w:rPr>
          <w:rFonts w:ascii="Arial" w:hAnsi="Arial"/>
          <w:i/>
          <w:sz w:val="18"/>
        </w:rPr>
        <w:t>hidden</w:t>
      </w:r>
      <w:r>
        <w:rPr>
          <w:rFonts w:ascii="Arial" w:hAnsi="Arial"/>
          <w:i/>
          <w:spacing w:val="-2"/>
          <w:sz w:val="18"/>
        </w:rPr>
        <w:t xml:space="preserve"> </w:t>
      </w:r>
      <w:r>
        <w:rPr>
          <w:rFonts w:ascii="Arial" w:hAnsi="Arial"/>
          <w:i/>
          <w:sz w:val="18"/>
        </w:rPr>
        <w:t>echocardiogram and blood count details expected by the grader.</w:t>
      </w:r>
    </w:p>
    <w:p w14:paraId="4E12621B" w14:textId="18C5FA53" w:rsidR="00863AE3" w:rsidRPr="00863AE3" w:rsidRDefault="00863AE3">
      <w:pPr>
        <w:spacing w:line="273" w:lineRule="auto"/>
        <w:ind w:left="835" w:right="871"/>
        <w:rPr>
          <w:rFonts w:ascii="Arial" w:hAnsi="Arial"/>
          <w:i/>
          <w:color w:val="EE0000"/>
          <w:sz w:val="32"/>
          <w:szCs w:val="32"/>
        </w:rPr>
      </w:pPr>
      <w:r w:rsidRPr="00863AE3">
        <w:rPr>
          <w:rFonts w:ascii="Arial" w:hAnsi="Arial"/>
          <w:i/>
          <w:color w:val="EE0000"/>
          <w:sz w:val="32"/>
          <w:szCs w:val="32"/>
        </w:rPr>
        <w:t>Correction</w:t>
      </w:r>
    </w:p>
    <w:p w14:paraId="554D4730" w14:textId="48D51A74" w:rsidR="00863AE3" w:rsidRDefault="00863AE3">
      <w:pPr>
        <w:spacing w:line="273" w:lineRule="auto"/>
        <w:ind w:left="835" w:right="871"/>
        <w:rPr>
          <w:rFonts w:ascii="Arial" w:hAnsi="Arial"/>
          <w:i/>
          <w:sz w:val="18"/>
        </w:rPr>
      </w:pPr>
      <w:r w:rsidRPr="00863AE3">
        <w:rPr>
          <w:rFonts w:ascii="Arial" w:hAnsi="Arial"/>
          <w:i/>
          <w:sz w:val="18"/>
        </w:rPr>
        <w:lastRenderedPageBreak/>
        <w:drawing>
          <wp:inline distT="0" distB="0" distL="0" distR="0" wp14:anchorId="32649F25" wp14:editId="593A2176">
            <wp:extent cx="7226671" cy="2178162"/>
            <wp:effectExtent l="0" t="0" r="0" b="0"/>
            <wp:docPr id="679059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059425" name=""/>
                    <pic:cNvPicPr/>
                  </pic:nvPicPr>
                  <pic:blipFill>
                    <a:blip r:embed="rId100"/>
                    <a:stretch>
                      <a:fillRect/>
                    </a:stretch>
                  </pic:blipFill>
                  <pic:spPr>
                    <a:xfrm>
                      <a:off x="0" y="0"/>
                      <a:ext cx="7226671" cy="2178162"/>
                    </a:xfrm>
                    <a:prstGeom prst="rect">
                      <a:avLst/>
                    </a:prstGeom>
                  </pic:spPr>
                </pic:pic>
              </a:graphicData>
            </a:graphic>
          </wp:inline>
        </w:drawing>
      </w:r>
    </w:p>
    <w:p w14:paraId="5BBAA3A9" w14:textId="77777777" w:rsidR="00F9164C" w:rsidRDefault="00000000">
      <w:pPr>
        <w:pStyle w:val="Heading9"/>
        <w:spacing w:before="204"/>
      </w:pPr>
      <w:r>
        <w:t>Issue</w:t>
      </w:r>
      <w:r>
        <w:rPr>
          <w:spacing w:val="-7"/>
        </w:rPr>
        <w:t xml:space="preserve"> </w:t>
      </w:r>
      <w:r>
        <w:t>6.</w:t>
      </w:r>
      <w:r>
        <w:rPr>
          <w:spacing w:val="-4"/>
        </w:rPr>
        <w:t xml:space="preserve"> </w:t>
      </w:r>
      <w:r>
        <w:t>Vaccine</w:t>
      </w:r>
      <w:r>
        <w:rPr>
          <w:spacing w:val="-5"/>
        </w:rPr>
        <w:t xml:space="preserve"> </w:t>
      </w:r>
      <w:r>
        <w:t>statuses</w:t>
      </w:r>
      <w:r>
        <w:rPr>
          <w:spacing w:val="-4"/>
        </w:rPr>
        <w:t xml:space="preserve"> </w:t>
      </w:r>
      <w:r>
        <w:t>expected</w:t>
      </w:r>
      <w:r>
        <w:rPr>
          <w:spacing w:val="-5"/>
        </w:rPr>
        <w:t xml:space="preserve"> </w:t>
      </w:r>
      <w:r>
        <w:t>by</w:t>
      </w:r>
      <w:r>
        <w:rPr>
          <w:spacing w:val="-4"/>
        </w:rPr>
        <w:t xml:space="preserve"> </w:t>
      </w:r>
      <w:r>
        <w:t>the</w:t>
      </w:r>
      <w:r>
        <w:rPr>
          <w:spacing w:val="-5"/>
        </w:rPr>
        <w:t xml:space="preserve"> </w:t>
      </w:r>
      <w:r>
        <w:t>grader</w:t>
      </w:r>
      <w:r>
        <w:rPr>
          <w:spacing w:val="-4"/>
        </w:rPr>
        <w:t xml:space="preserve"> </w:t>
      </w:r>
      <w:r>
        <w:t>are</w:t>
      </w:r>
      <w:r>
        <w:rPr>
          <w:spacing w:val="-5"/>
        </w:rPr>
        <w:t xml:space="preserve"> </w:t>
      </w:r>
      <w:r>
        <w:t>not</w:t>
      </w:r>
      <w:r>
        <w:rPr>
          <w:spacing w:val="-4"/>
        </w:rPr>
        <w:t xml:space="preserve"> </w:t>
      </w:r>
      <w:r>
        <w:t>supported</w:t>
      </w:r>
      <w:r>
        <w:rPr>
          <w:spacing w:val="-5"/>
        </w:rPr>
        <w:t xml:space="preserve"> </w:t>
      </w:r>
      <w:r>
        <w:t>by</w:t>
      </w:r>
      <w:r>
        <w:rPr>
          <w:spacing w:val="-4"/>
        </w:rPr>
        <w:t xml:space="preserve"> </w:t>
      </w:r>
      <w:r>
        <w:t>the</w:t>
      </w:r>
      <w:r>
        <w:rPr>
          <w:spacing w:val="-5"/>
        </w:rPr>
        <w:t xml:space="preserve"> </w:t>
      </w:r>
      <w:r>
        <w:t>AI</w:t>
      </w:r>
      <w:r>
        <w:rPr>
          <w:spacing w:val="-4"/>
        </w:rPr>
        <w:t xml:space="preserve"> </w:t>
      </w:r>
      <w:r>
        <w:t>patient</w:t>
      </w:r>
      <w:r>
        <w:rPr>
          <w:spacing w:val="-4"/>
        </w:rPr>
        <w:t xml:space="preserve"> </w:t>
      </w:r>
      <w:r>
        <w:t>or</w:t>
      </w:r>
      <w:r>
        <w:rPr>
          <w:spacing w:val="-4"/>
        </w:rPr>
        <w:t xml:space="preserve"> </w:t>
      </w:r>
      <w:r>
        <w:t>visible</w:t>
      </w:r>
      <w:r>
        <w:rPr>
          <w:spacing w:val="-4"/>
        </w:rPr>
        <w:t xml:space="preserve"> </w:t>
      </w:r>
      <w:r>
        <w:rPr>
          <w:spacing w:val="-5"/>
        </w:rPr>
        <w:t>EMR</w:t>
      </w:r>
    </w:p>
    <w:p w14:paraId="222583B5" w14:textId="77777777" w:rsidR="00F9164C" w:rsidRDefault="00F9164C">
      <w:pPr>
        <w:pStyle w:val="BodyText"/>
        <w:spacing w:before="25"/>
        <w:rPr>
          <w:rFonts w:ascii="Arial"/>
          <w:b/>
        </w:rPr>
      </w:pPr>
    </w:p>
    <w:p w14:paraId="143A6D28" w14:textId="77777777" w:rsidR="00F9164C" w:rsidRDefault="00000000">
      <w:pPr>
        <w:pStyle w:val="BodyText"/>
        <w:spacing w:before="1" w:line="273" w:lineRule="auto"/>
        <w:ind w:left="835" w:right="871"/>
      </w:pPr>
      <w:r>
        <w:rPr>
          <w:rFonts w:ascii="Arial"/>
          <w:b/>
        </w:rPr>
        <w:t>What</w:t>
      </w:r>
      <w:r>
        <w:rPr>
          <w:rFonts w:ascii="Arial"/>
          <w:b/>
          <w:spacing w:val="-2"/>
        </w:rPr>
        <w:t xml:space="preserve"> </w:t>
      </w:r>
      <w:r>
        <w:rPr>
          <w:rFonts w:ascii="Arial"/>
          <w:b/>
        </w:rPr>
        <w:t>the</w:t>
      </w:r>
      <w:r>
        <w:rPr>
          <w:rFonts w:ascii="Arial"/>
          <w:b/>
          <w:spacing w:val="-3"/>
        </w:rPr>
        <w:t xml:space="preserve"> </w:t>
      </w:r>
      <w:r>
        <w:rPr>
          <w:rFonts w:ascii="Arial"/>
          <w:b/>
        </w:rPr>
        <w:t>student</w:t>
      </w:r>
      <w:r>
        <w:rPr>
          <w:rFonts w:ascii="Arial"/>
          <w:b/>
          <w:spacing w:val="-2"/>
        </w:rPr>
        <w:t xml:space="preserve"> </w:t>
      </w:r>
      <w:r>
        <w:rPr>
          <w:rFonts w:ascii="Arial"/>
          <w:b/>
        </w:rPr>
        <w:t>saw or</w:t>
      </w:r>
      <w:r>
        <w:rPr>
          <w:rFonts w:ascii="Arial"/>
          <w:b/>
          <w:spacing w:val="-2"/>
        </w:rPr>
        <w:t xml:space="preserve"> </w:t>
      </w:r>
      <w:r>
        <w:rPr>
          <w:rFonts w:ascii="Arial"/>
          <w:b/>
        </w:rPr>
        <w:t>heard:</w:t>
      </w:r>
      <w:r>
        <w:rPr>
          <w:rFonts w:ascii="Arial"/>
          <w:b/>
          <w:spacing w:val="-1"/>
        </w:rPr>
        <w:t xml:space="preserve"> </w:t>
      </w:r>
      <w:r>
        <w:t>Angela</w:t>
      </w:r>
      <w:r>
        <w:rPr>
          <w:spacing w:val="-3"/>
        </w:rPr>
        <w:t xml:space="preserve"> </w:t>
      </w:r>
      <w:r>
        <w:t>says</w:t>
      </w:r>
      <w:r>
        <w:rPr>
          <w:spacing w:val="-3"/>
        </w:rPr>
        <w:t xml:space="preserve"> </w:t>
      </w:r>
      <w:r>
        <w:t>she</w:t>
      </w:r>
      <w:r>
        <w:rPr>
          <w:spacing w:val="-3"/>
        </w:rPr>
        <w:t xml:space="preserve"> </w:t>
      </w:r>
      <w:r>
        <w:t>is</w:t>
      </w:r>
      <w:r>
        <w:rPr>
          <w:spacing w:val="-3"/>
        </w:rPr>
        <w:t xml:space="preserve"> </w:t>
      </w:r>
      <w:r>
        <w:t>not</w:t>
      </w:r>
      <w:r>
        <w:rPr>
          <w:spacing w:val="-3"/>
        </w:rPr>
        <w:t xml:space="preserve"> </w:t>
      </w:r>
      <w:r>
        <w:t>sure</w:t>
      </w:r>
      <w:r>
        <w:rPr>
          <w:spacing w:val="-3"/>
        </w:rPr>
        <w:t xml:space="preserve"> </w:t>
      </w:r>
      <w:r>
        <w:t>which</w:t>
      </w:r>
      <w:r>
        <w:rPr>
          <w:spacing w:val="-3"/>
        </w:rPr>
        <w:t xml:space="preserve"> </w:t>
      </w:r>
      <w:r>
        <w:t>vaccines</w:t>
      </w:r>
      <w:r>
        <w:rPr>
          <w:spacing w:val="-3"/>
        </w:rPr>
        <w:t xml:space="preserve"> </w:t>
      </w:r>
      <w:r>
        <w:t>she</w:t>
      </w:r>
      <w:r>
        <w:rPr>
          <w:spacing w:val="-3"/>
        </w:rPr>
        <w:t xml:space="preserve"> </w:t>
      </w:r>
      <w:r>
        <w:t>has</w:t>
      </w:r>
      <w:r>
        <w:rPr>
          <w:spacing w:val="-3"/>
        </w:rPr>
        <w:t xml:space="preserve"> </w:t>
      </w:r>
      <w:r>
        <w:t>received</w:t>
      </w:r>
      <w:r>
        <w:rPr>
          <w:spacing w:val="-3"/>
        </w:rPr>
        <w:t xml:space="preserve"> </w:t>
      </w:r>
      <w:r>
        <w:t>recently.</w:t>
      </w:r>
      <w:r>
        <w:rPr>
          <w:spacing w:val="-3"/>
        </w:rPr>
        <w:t xml:space="preserve"> </w:t>
      </w:r>
      <w:r>
        <w:t>The</w:t>
      </w:r>
      <w:r>
        <w:rPr>
          <w:spacing w:val="-3"/>
        </w:rPr>
        <w:t xml:space="preserve"> </w:t>
      </w:r>
      <w:r>
        <w:t>visible</w:t>
      </w:r>
      <w:r>
        <w:rPr>
          <w:spacing w:val="-3"/>
        </w:rPr>
        <w:t xml:space="preserve"> </w:t>
      </w:r>
      <w:r>
        <w:t>EMR</w:t>
      </w:r>
      <w:r>
        <w:rPr>
          <w:spacing w:val="-2"/>
        </w:rPr>
        <w:t xml:space="preserve"> </w:t>
      </w:r>
      <w:r>
        <w:t>confirms influenza as up to date but does not provide the complete set of vaccine statuses expected by the grader.</w:t>
      </w:r>
    </w:p>
    <w:p w14:paraId="207A4610" w14:textId="77777777" w:rsidR="00F9164C" w:rsidRDefault="00000000">
      <w:pPr>
        <w:pStyle w:val="BodyText"/>
        <w:spacing w:before="203" w:line="273" w:lineRule="auto"/>
        <w:ind w:left="835" w:right="871"/>
      </w:pPr>
      <w:r>
        <w:rPr>
          <w:rFonts w:ascii="Arial"/>
          <w:b/>
        </w:rPr>
        <w:t>What</w:t>
      </w:r>
      <w:r>
        <w:rPr>
          <w:rFonts w:ascii="Arial"/>
          <w:b/>
          <w:spacing w:val="-2"/>
        </w:rPr>
        <w:t xml:space="preserve"> </w:t>
      </w:r>
      <w:r>
        <w:rPr>
          <w:rFonts w:ascii="Arial"/>
          <w:b/>
        </w:rPr>
        <w:t>the</w:t>
      </w:r>
      <w:r>
        <w:rPr>
          <w:rFonts w:ascii="Arial"/>
          <w:b/>
          <w:spacing w:val="-3"/>
        </w:rPr>
        <w:t xml:space="preserve"> </w:t>
      </w:r>
      <w:r>
        <w:rPr>
          <w:rFonts w:ascii="Arial"/>
          <w:b/>
        </w:rPr>
        <w:t>grader</w:t>
      </w:r>
      <w:r>
        <w:rPr>
          <w:rFonts w:ascii="Arial"/>
          <w:b/>
          <w:spacing w:val="-2"/>
        </w:rPr>
        <w:t xml:space="preserve"> </w:t>
      </w:r>
      <w:r>
        <w:rPr>
          <w:rFonts w:ascii="Arial"/>
          <w:b/>
        </w:rPr>
        <w:t>or</w:t>
      </w:r>
      <w:r>
        <w:rPr>
          <w:rFonts w:ascii="Arial"/>
          <w:b/>
          <w:spacing w:val="-2"/>
        </w:rPr>
        <w:t xml:space="preserve"> </w:t>
      </w:r>
      <w:r>
        <w:rPr>
          <w:rFonts w:ascii="Arial"/>
          <w:b/>
        </w:rPr>
        <w:t>rubric</w:t>
      </w:r>
      <w:r>
        <w:rPr>
          <w:rFonts w:ascii="Arial"/>
          <w:b/>
          <w:spacing w:val="-3"/>
        </w:rPr>
        <w:t xml:space="preserve"> </w:t>
      </w:r>
      <w:r>
        <w:rPr>
          <w:rFonts w:ascii="Arial"/>
          <w:b/>
        </w:rPr>
        <w:t>expected:</w:t>
      </w:r>
      <w:r>
        <w:rPr>
          <w:rFonts w:ascii="Arial"/>
          <w:b/>
          <w:spacing w:val="-1"/>
        </w:rPr>
        <w:t xml:space="preserve"> </w:t>
      </w:r>
      <w:r>
        <w:t>The</w:t>
      </w:r>
      <w:r>
        <w:rPr>
          <w:spacing w:val="-2"/>
        </w:rPr>
        <w:t xml:space="preserve"> </w:t>
      </w:r>
      <w:r>
        <w:t>grader</w:t>
      </w:r>
      <w:r>
        <w:rPr>
          <w:spacing w:val="-2"/>
        </w:rPr>
        <w:t xml:space="preserve"> </w:t>
      </w:r>
      <w:r>
        <w:t>expects</w:t>
      </w:r>
      <w:r>
        <w:rPr>
          <w:spacing w:val="-2"/>
        </w:rPr>
        <w:t xml:space="preserve"> </w:t>
      </w:r>
      <w:r>
        <w:t>COVID</w:t>
      </w:r>
      <w:r>
        <w:rPr>
          <w:spacing w:val="-2"/>
        </w:rPr>
        <w:t xml:space="preserve"> </w:t>
      </w:r>
      <w:r>
        <w:t>vaccination</w:t>
      </w:r>
      <w:r>
        <w:rPr>
          <w:spacing w:val="-2"/>
        </w:rPr>
        <w:t xml:space="preserve"> </w:t>
      </w:r>
      <w:r>
        <w:t>up</w:t>
      </w:r>
      <w:r>
        <w:rPr>
          <w:spacing w:val="-2"/>
        </w:rPr>
        <w:t xml:space="preserve"> </w:t>
      </w:r>
      <w:r>
        <w:t>to</w:t>
      </w:r>
      <w:r>
        <w:rPr>
          <w:spacing w:val="-3"/>
        </w:rPr>
        <w:t xml:space="preserve"> </w:t>
      </w:r>
      <w:r>
        <w:t>date,</w:t>
      </w:r>
      <w:r>
        <w:rPr>
          <w:spacing w:val="-2"/>
        </w:rPr>
        <w:t xml:space="preserve"> </w:t>
      </w:r>
      <w:r>
        <w:t>pneumococcal</w:t>
      </w:r>
      <w:r>
        <w:rPr>
          <w:spacing w:val="-2"/>
        </w:rPr>
        <w:t xml:space="preserve"> </w:t>
      </w:r>
      <w:r>
        <w:t>not</w:t>
      </w:r>
      <w:r>
        <w:rPr>
          <w:spacing w:val="-2"/>
        </w:rPr>
        <w:t xml:space="preserve"> </w:t>
      </w:r>
      <w:r>
        <w:t>documented,</w:t>
      </w:r>
      <w:r>
        <w:rPr>
          <w:spacing w:val="-3"/>
        </w:rPr>
        <w:t xml:space="preserve"> </w:t>
      </w:r>
      <w:r>
        <w:t>Shingrix not documented, and Tdap overdue, then grades assessment and plan items based on those exact statuses.</w:t>
      </w:r>
    </w:p>
    <w:p w14:paraId="0DDEA5F0" w14:textId="77777777" w:rsidR="00F9164C" w:rsidRDefault="00000000">
      <w:pPr>
        <w:pStyle w:val="BodyText"/>
        <w:spacing w:before="203" w:line="278" w:lineRule="auto"/>
        <w:ind w:left="835" w:right="871"/>
      </w:pPr>
      <w:r>
        <w:rPr>
          <w:rFonts w:ascii="Arial"/>
          <w:b/>
        </w:rPr>
        <w:t>Why</w:t>
      </w:r>
      <w:r>
        <w:rPr>
          <w:rFonts w:ascii="Arial"/>
          <w:b/>
          <w:spacing w:val="-2"/>
        </w:rPr>
        <w:t xml:space="preserve"> </w:t>
      </w:r>
      <w:r>
        <w:rPr>
          <w:rFonts w:ascii="Arial"/>
          <w:b/>
        </w:rPr>
        <w:t>this</w:t>
      </w:r>
      <w:r>
        <w:rPr>
          <w:rFonts w:ascii="Arial"/>
          <w:b/>
          <w:spacing w:val="-3"/>
        </w:rPr>
        <w:t xml:space="preserve"> </w:t>
      </w:r>
      <w:r>
        <w:rPr>
          <w:rFonts w:ascii="Arial"/>
          <w:b/>
        </w:rPr>
        <w:t>is</w:t>
      </w:r>
      <w:r>
        <w:rPr>
          <w:rFonts w:ascii="Arial"/>
          <w:b/>
          <w:spacing w:val="-2"/>
        </w:rPr>
        <w:t xml:space="preserve"> </w:t>
      </w:r>
      <w:r>
        <w:rPr>
          <w:rFonts w:ascii="Arial"/>
          <w:b/>
        </w:rPr>
        <w:t>a</w:t>
      </w:r>
      <w:r>
        <w:rPr>
          <w:rFonts w:ascii="Arial"/>
          <w:b/>
          <w:spacing w:val="-3"/>
        </w:rPr>
        <w:t xml:space="preserve"> </w:t>
      </w:r>
      <w:r>
        <w:rPr>
          <w:rFonts w:ascii="Arial"/>
          <w:b/>
        </w:rPr>
        <w:t>problem:</w:t>
      </w:r>
      <w:r>
        <w:rPr>
          <w:rFonts w:ascii="Arial"/>
          <w:b/>
          <w:spacing w:val="-1"/>
        </w:rPr>
        <w:t xml:space="preserve"> </w:t>
      </w:r>
      <w:r>
        <w:t>The</w:t>
      </w:r>
      <w:r>
        <w:rPr>
          <w:spacing w:val="-2"/>
        </w:rPr>
        <w:t xml:space="preserve"> </w:t>
      </w:r>
      <w:r>
        <w:t>student</w:t>
      </w:r>
      <w:r>
        <w:rPr>
          <w:spacing w:val="-2"/>
        </w:rPr>
        <w:t xml:space="preserve"> </w:t>
      </w:r>
      <w:r>
        <w:t>should</w:t>
      </w:r>
      <w:r>
        <w:rPr>
          <w:spacing w:val="-3"/>
        </w:rPr>
        <w:t xml:space="preserve"> </w:t>
      </w:r>
      <w:r>
        <w:t>preserve</w:t>
      </w:r>
      <w:r>
        <w:rPr>
          <w:spacing w:val="-2"/>
        </w:rPr>
        <w:t xml:space="preserve"> </w:t>
      </w:r>
      <w:r>
        <w:t>patient</w:t>
      </w:r>
      <w:r>
        <w:rPr>
          <w:spacing w:val="-2"/>
        </w:rPr>
        <w:t xml:space="preserve"> </w:t>
      </w:r>
      <w:r>
        <w:t>uncertainty</w:t>
      </w:r>
      <w:r>
        <w:rPr>
          <w:spacing w:val="-3"/>
        </w:rPr>
        <w:t xml:space="preserve"> </w:t>
      </w:r>
      <w:r>
        <w:t>and</w:t>
      </w:r>
      <w:r>
        <w:rPr>
          <w:spacing w:val="-2"/>
        </w:rPr>
        <w:t xml:space="preserve"> </w:t>
      </w:r>
      <w:r>
        <w:t>use</w:t>
      </w:r>
      <w:r>
        <w:rPr>
          <w:spacing w:val="-3"/>
        </w:rPr>
        <w:t xml:space="preserve"> </w:t>
      </w:r>
      <w:r>
        <w:t>available</w:t>
      </w:r>
      <w:r>
        <w:rPr>
          <w:spacing w:val="-3"/>
        </w:rPr>
        <w:t xml:space="preserve"> </w:t>
      </w:r>
      <w:r>
        <w:t>vaccine</w:t>
      </w:r>
      <w:r>
        <w:rPr>
          <w:spacing w:val="-2"/>
        </w:rPr>
        <w:t xml:space="preserve"> </w:t>
      </w:r>
      <w:r>
        <w:t>records.</w:t>
      </w:r>
      <w:r>
        <w:rPr>
          <w:spacing w:val="-2"/>
        </w:rPr>
        <w:t xml:space="preserve"> </w:t>
      </w:r>
      <w:r>
        <w:t>Exact</w:t>
      </w:r>
      <w:r>
        <w:rPr>
          <w:spacing w:val="-2"/>
        </w:rPr>
        <w:t xml:space="preserve"> </w:t>
      </w:r>
      <w:r>
        <w:t>preventive</w:t>
      </w:r>
      <w:r>
        <w:rPr>
          <w:spacing w:val="-2"/>
        </w:rPr>
        <w:t xml:space="preserve"> </w:t>
      </w:r>
      <w:r>
        <w:t>care facts should not be fabricated to satisfy hidden rubric data.</w:t>
      </w:r>
    </w:p>
    <w:p w14:paraId="31909EA9" w14:textId="77777777" w:rsidR="00F9164C" w:rsidRDefault="00000000">
      <w:pPr>
        <w:pStyle w:val="BodyText"/>
        <w:spacing w:before="195" w:line="278" w:lineRule="auto"/>
        <w:ind w:left="835" w:right="871"/>
      </w:pPr>
      <w:r>
        <w:rPr>
          <w:rFonts w:ascii="Arial"/>
          <w:b/>
        </w:rPr>
        <w:t>Suggested</w:t>
      </w:r>
      <w:r>
        <w:rPr>
          <w:rFonts w:ascii="Arial"/>
          <w:b/>
          <w:spacing w:val="-3"/>
        </w:rPr>
        <w:t xml:space="preserve"> </w:t>
      </w:r>
      <w:r>
        <w:rPr>
          <w:rFonts w:ascii="Arial"/>
          <w:b/>
        </w:rPr>
        <w:t>fix:</w:t>
      </w:r>
      <w:r>
        <w:rPr>
          <w:rFonts w:ascii="Arial"/>
          <w:b/>
          <w:spacing w:val="-2"/>
        </w:rPr>
        <w:t xml:space="preserve"> </w:t>
      </w:r>
      <w:r>
        <w:t>Display</w:t>
      </w:r>
      <w:r>
        <w:rPr>
          <w:spacing w:val="-2"/>
        </w:rPr>
        <w:t xml:space="preserve"> </w:t>
      </w:r>
      <w:r>
        <w:t>the</w:t>
      </w:r>
      <w:r>
        <w:rPr>
          <w:spacing w:val="-2"/>
        </w:rPr>
        <w:t xml:space="preserve"> </w:t>
      </w:r>
      <w:r>
        <w:t>intended</w:t>
      </w:r>
      <w:r>
        <w:rPr>
          <w:spacing w:val="-2"/>
        </w:rPr>
        <w:t xml:space="preserve"> </w:t>
      </w:r>
      <w:r>
        <w:t>vaccine</w:t>
      </w:r>
      <w:r>
        <w:rPr>
          <w:spacing w:val="-2"/>
        </w:rPr>
        <w:t xml:space="preserve"> </w:t>
      </w:r>
      <w:r>
        <w:t>statuses</w:t>
      </w:r>
      <w:r>
        <w:rPr>
          <w:spacing w:val="-2"/>
        </w:rPr>
        <w:t xml:space="preserve"> </w:t>
      </w:r>
      <w:r>
        <w:t>in</w:t>
      </w:r>
      <w:r>
        <w:rPr>
          <w:spacing w:val="-3"/>
        </w:rPr>
        <w:t xml:space="preserve"> </w:t>
      </w:r>
      <w:r>
        <w:t>the</w:t>
      </w:r>
      <w:r>
        <w:rPr>
          <w:spacing w:val="-2"/>
        </w:rPr>
        <w:t xml:space="preserve"> </w:t>
      </w:r>
      <w:r>
        <w:t>EMR</w:t>
      </w:r>
      <w:r>
        <w:rPr>
          <w:spacing w:val="-2"/>
        </w:rPr>
        <w:t xml:space="preserve"> </w:t>
      </w:r>
      <w:r>
        <w:t>and</w:t>
      </w:r>
      <w:r>
        <w:rPr>
          <w:spacing w:val="-2"/>
        </w:rPr>
        <w:t xml:space="preserve"> </w:t>
      </w:r>
      <w:r>
        <w:t>keep</w:t>
      </w:r>
      <w:r>
        <w:rPr>
          <w:spacing w:val="-2"/>
        </w:rPr>
        <w:t xml:space="preserve"> </w:t>
      </w:r>
      <w:r>
        <w:t>the</w:t>
      </w:r>
      <w:r>
        <w:rPr>
          <w:spacing w:val="-3"/>
        </w:rPr>
        <w:t xml:space="preserve"> </w:t>
      </w:r>
      <w:r>
        <w:t>patient</w:t>
      </w:r>
      <w:r>
        <w:rPr>
          <w:spacing w:val="-2"/>
        </w:rPr>
        <w:t xml:space="preserve"> </w:t>
      </w:r>
      <w:r>
        <w:t>response</w:t>
      </w:r>
      <w:r>
        <w:rPr>
          <w:spacing w:val="-2"/>
        </w:rPr>
        <w:t xml:space="preserve"> </w:t>
      </w:r>
      <w:r>
        <w:t>and</w:t>
      </w:r>
      <w:r>
        <w:rPr>
          <w:spacing w:val="-3"/>
        </w:rPr>
        <w:t xml:space="preserve"> </w:t>
      </w:r>
      <w:r>
        <w:t>grader</w:t>
      </w:r>
      <w:r>
        <w:rPr>
          <w:spacing w:val="-3"/>
        </w:rPr>
        <w:t xml:space="preserve"> </w:t>
      </w:r>
      <w:r>
        <w:t>consistent.</w:t>
      </w:r>
      <w:r>
        <w:rPr>
          <w:spacing w:val="-2"/>
        </w:rPr>
        <w:t xml:space="preserve"> </w:t>
      </w:r>
      <w:r>
        <w:t xml:space="preserve">Otherwise, the grader should accept uncertainty when the required data </w:t>
      </w:r>
      <w:proofErr w:type="gramStart"/>
      <w:r>
        <w:t>are</w:t>
      </w:r>
      <w:proofErr w:type="gramEnd"/>
      <w:r>
        <w:t xml:space="preserve"> not exposed.</w:t>
      </w:r>
    </w:p>
    <w:p w14:paraId="14239542" w14:textId="77777777" w:rsidR="00F9164C" w:rsidRDefault="00F9164C">
      <w:pPr>
        <w:pStyle w:val="BodyText"/>
        <w:spacing w:line="278" w:lineRule="auto"/>
        <w:sectPr w:rsidR="00F9164C">
          <w:pgSz w:w="12240" w:h="15840"/>
          <w:pgMar w:top="720" w:right="0" w:bottom="540" w:left="0" w:header="0" w:footer="313" w:gutter="0"/>
          <w:cols w:space="720"/>
        </w:sectPr>
      </w:pPr>
    </w:p>
    <w:p w14:paraId="3421D2FA" w14:textId="77777777" w:rsidR="00F9164C" w:rsidRDefault="00000000">
      <w:pPr>
        <w:ind w:left="835"/>
        <w:rPr>
          <w:sz w:val="20"/>
        </w:rPr>
      </w:pPr>
      <w:r>
        <w:rPr>
          <w:noProof/>
          <w:sz w:val="20"/>
        </w:rPr>
        <w:lastRenderedPageBreak/>
        <w:drawing>
          <wp:inline distT="0" distB="0" distL="0" distR="0" wp14:anchorId="62C49515" wp14:editId="2A98451C">
            <wp:extent cx="5982747" cy="1504950"/>
            <wp:effectExtent l="0" t="0" r="0" b="0"/>
            <wp:docPr id="120" name="Image 1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0" name="Image 120"/>
                    <pic:cNvPicPr/>
                  </pic:nvPicPr>
                  <pic:blipFill>
                    <a:blip r:embed="rId101" cstate="print"/>
                    <a:stretch>
                      <a:fillRect/>
                    </a:stretch>
                  </pic:blipFill>
                  <pic:spPr>
                    <a:xfrm>
                      <a:off x="0" y="0"/>
                      <a:ext cx="5982747" cy="1504950"/>
                    </a:xfrm>
                    <a:prstGeom prst="rect">
                      <a:avLst/>
                    </a:prstGeom>
                  </pic:spPr>
                </pic:pic>
              </a:graphicData>
            </a:graphic>
          </wp:inline>
        </w:drawing>
      </w:r>
    </w:p>
    <w:p w14:paraId="10A79E09" w14:textId="77777777" w:rsidR="00F9164C" w:rsidRDefault="00F9164C">
      <w:pPr>
        <w:pStyle w:val="BodyText"/>
        <w:spacing w:before="30"/>
      </w:pPr>
    </w:p>
    <w:p w14:paraId="09667140" w14:textId="77777777" w:rsidR="00F9164C" w:rsidRDefault="00000000">
      <w:pPr>
        <w:ind w:left="835"/>
        <w:rPr>
          <w:rFonts w:ascii="Arial" w:hAnsi="Arial"/>
          <w:i/>
          <w:sz w:val="18"/>
        </w:rPr>
      </w:pPr>
      <w:r>
        <w:rPr>
          <w:rFonts w:ascii="Arial" w:hAnsi="Arial"/>
          <w:i/>
          <w:sz w:val="18"/>
        </w:rPr>
        <w:t>Evidence</w:t>
      </w:r>
      <w:r>
        <w:rPr>
          <w:rFonts w:ascii="Arial" w:hAnsi="Arial"/>
          <w:i/>
          <w:spacing w:val="-1"/>
          <w:sz w:val="18"/>
        </w:rPr>
        <w:t xml:space="preserve"> </w:t>
      </w:r>
      <w:r>
        <w:rPr>
          <w:rFonts w:ascii="Arial" w:hAnsi="Arial"/>
          <w:i/>
          <w:sz w:val="18"/>
        </w:rPr>
        <w:t>–</w:t>
      </w:r>
      <w:r>
        <w:rPr>
          <w:rFonts w:ascii="Arial" w:hAnsi="Arial"/>
          <w:i/>
          <w:spacing w:val="-1"/>
          <w:sz w:val="18"/>
        </w:rPr>
        <w:t xml:space="preserve"> </w:t>
      </w:r>
      <w:r>
        <w:rPr>
          <w:rFonts w:ascii="Arial" w:hAnsi="Arial"/>
          <w:i/>
          <w:sz w:val="18"/>
        </w:rPr>
        <w:t>Tuesday</w:t>
      </w:r>
      <w:r>
        <w:rPr>
          <w:rFonts w:ascii="Arial" w:hAnsi="Arial"/>
          <w:i/>
          <w:spacing w:val="-1"/>
          <w:sz w:val="18"/>
        </w:rPr>
        <w:t xml:space="preserve"> </w:t>
      </w:r>
      <w:r>
        <w:rPr>
          <w:rFonts w:ascii="Arial" w:hAnsi="Arial"/>
          <w:i/>
          <w:sz w:val="18"/>
        </w:rPr>
        <w:t>AI</w:t>
      </w:r>
      <w:r>
        <w:rPr>
          <w:rFonts w:ascii="Arial" w:hAnsi="Arial"/>
          <w:i/>
          <w:spacing w:val="-1"/>
          <w:sz w:val="18"/>
        </w:rPr>
        <w:t xml:space="preserve"> </w:t>
      </w:r>
      <w:r>
        <w:rPr>
          <w:rFonts w:ascii="Arial" w:hAnsi="Arial"/>
          <w:i/>
          <w:sz w:val="18"/>
        </w:rPr>
        <w:t>patient</w:t>
      </w:r>
      <w:r>
        <w:rPr>
          <w:rFonts w:ascii="Arial" w:hAnsi="Arial"/>
          <w:i/>
          <w:spacing w:val="-1"/>
          <w:sz w:val="18"/>
        </w:rPr>
        <w:t xml:space="preserve"> </w:t>
      </w:r>
      <w:r>
        <w:rPr>
          <w:rFonts w:ascii="Arial" w:hAnsi="Arial"/>
          <w:i/>
          <w:sz w:val="18"/>
        </w:rPr>
        <w:t>states that</w:t>
      </w:r>
      <w:r>
        <w:rPr>
          <w:rFonts w:ascii="Arial" w:hAnsi="Arial"/>
          <w:i/>
          <w:spacing w:val="-1"/>
          <w:sz w:val="18"/>
        </w:rPr>
        <w:t xml:space="preserve"> </w:t>
      </w:r>
      <w:r>
        <w:rPr>
          <w:rFonts w:ascii="Arial" w:hAnsi="Arial"/>
          <w:i/>
          <w:sz w:val="18"/>
        </w:rPr>
        <w:t>she</w:t>
      </w:r>
      <w:r>
        <w:rPr>
          <w:rFonts w:ascii="Arial" w:hAnsi="Arial"/>
          <w:i/>
          <w:spacing w:val="-2"/>
          <w:sz w:val="18"/>
        </w:rPr>
        <w:t xml:space="preserve"> </w:t>
      </w:r>
      <w:r>
        <w:rPr>
          <w:rFonts w:ascii="Arial" w:hAnsi="Arial"/>
          <w:i/>
          <w:sz w:val="18"/>
        </w:rPr>
        <w:t>cannot</w:t>
      </w:r>
      <w:r>
        <w:rPr>
          <w:rFonts w:ascii="Arial" w:hAnsi="Arial"/>
          <w:i/>
          <w:spacing w:val="-1"/>
          <w:sz w:val="18"/>
        </w:rPr>
        <w:t xml:space="preserve"> </w:t>
      </w:r>
      <w:r>
        <w:rPr>
          <w:rFonts w:ascii="Arial" w:hAnsi="Arial"/>
          <w:i/>
          <w:sz w:val="18"/>
        </w:rPr>
        <w:t>recall</w:t>
      </w:r>
      <w:r>
        <w:rPr>
          <w:rFonts w:ascii="Arial" w:hAnsi="Arial"/>
          <w:i/>
          <w:spacing w:val="-1"/>
          <w:sz w:val="18"/>
        </w:rPr>
        <w:t xml:space="preserve"> </w:t>
      </w:r>
      <w:r>
        <w:rPr>
          <w:rFonts w:ascii="Arial" w:hAnsi="Arial"/>
          <w:i/>
          <w:sz w:val="18"/>
        </w:rPr>
        <w:t>which vaccines</w:t>
      </w:r>
      <w:r>
        <w:rPr>
          <w:rFonts w:ascii="Arial" w:hAnsi="Arial"/>
          <w:i/>
          <w:spacing w:val="-2"/>
          <w:sz w:val="18"/>
        </w:rPr>
        <w:t xml:space="preserve"> </w:t>
      </w:r>
      <w:r>
        <w:rPr>
          <w:rFonts w:ascii="Arial" w:hAnsi="Arial"/>
          <w:i/>
          <w:sz w:val="18"/>
        </w:rPr>
        <w:t>she</w:t>
      </w:r>
      <w:r>
        <w:rPr>
          <w:rFonts w:ascii="Arial" w:hAnsi="Arial"/>
          <w:i/>
          <w:spacing w:val="-1"/>
          <w:sz w:val="18"/>
        </w:rPr>
        <w:t xml:space="preserve"> </w:t>
      </w:r>
      <w:r>
        <w:rPr>
          <w:rFonts w:ascii="Arial" w:hAnsi="Arial"/>
          <w:i/>
          <w:sz w:val="18"/>
        </w:rPr>
        <w:t>has</w:t>
      </w:r>
      <w:r>
        <w:rPr>
          <w:rFonts w:ascii="Arial" w:hAnsi="Arial"/>
          <w:i/>
          <w:spacing w:val="-2"/>
          <w:sz w:val="18"/>
        </w:rPr>
        <w:t xml:space="preserve"> </w:t>
      </w:r>
      <w:r>
        <w:rPr>
          <w:rFonts w:ascii="Arial" w:hAnsi="Arial"/>
          <w:i/>
          <w:sz w:val="18"/>
        </w:rPr>
        <w:t xml:space="preserve">received </w:t>
      </w:r>
      <w:r>
        <w:rPr>
          <w:rFonts w:ascii="Arial" w:hAnsi="Arial"/>
          <w:i/>
          <w:spacing w:val="-2"/>
          <w:sz w:val="18"/>
        </w:rPr>
        <w:t>recently.</w:t>
      </w:r>
    </w:p>
    <w:p w14:paraId="4E4FF724" w14:textId="77777777" w:rsidR="00F9164C" w:rsidRDefault="00F9164C">
      <w:pPr>
        <w:rPr>
          <w:rFonts w:ascii="Arial" w:hAnsi="Arial"/>
          <w:i/>
          <w:sz w:val="18"/>
        </w:rPr>
      </w:pPr>
    </w:p>
    <w:p w14:paraId="55D2FDEB" w14:textId="77777777" w:rsidR="00863AE3" w:rsidRPr="00863AE3" w:rsidRDefault="00863AE3">
      <w:pPr>
        <w:rPr>
          <w:rFonts w:ascii="Arial" w:hAnsi="Arial"/>
          <w:i/>
          <w:color w:val="EE0000"/>
          <w:sz w:val="28"/>
          <w:szCs w:val="28"/>
        </w:rPr>
      </w:pPr>
      <w:r w:rsidRPr="00863AE3">
        <w:rPr>
          <w:rFonts w:ascii="Arial" w:hAnsi="Arial"/>
          <w:i/>
          <w:color w:val="EE0000"/>
          <w:sz w:val="28"/>
          <w:szCs w:val="28"/>
        </w:rPr>
        <w:t>Correction</w:t>
      </w:r>
    </w:p>
    <w:p w14:paraId="3A135DA5" w14:textId="3BAE6DD8" w:rsidR="00863AE3" w:rsidRDefault="00863AE3">
      <w:pPr>
        <w:rPr>
          <w:rFonts w:ascii="Arial" w:hAnsi="Arial"/>
          <w:i/>
          <w:sz w:val="18"/>
        </w:rPr>
        <w:sectPr w:rsidR="00863AE3">
          <w:pgSz w:w="12240" w:h="15840"/>
          <w:pgMar w:top="800" w:right="0" w:bottom="540" w:left="0" w:header="0" w:footer="313" w:gutter="0"/>
          <w:cols w:space="720"/>
        </w:sectPr>
      </w:pPr>
      <w:r w:rsidRPr="00863AE3">
        <w:rPr>
          <w:rFonts w:ascii="Arial" w:hAnsi="Arial"/>
          <w:i/>
          <w:sz w:val="18"/>
        </w:rPr>
        <w:drawing>
          <wp:inline distT="0" distB="0" distL="0" distR="0" wp14:anchorId="2DB8BD15" wp14:editId="54E574AF">
            <wp:extent cx="7772400" cy="3033395"/>
            <wp:effectExtent l="0" t="0" r="0" b="0"/>
            <wp:docPr id="1110047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047349" name=""/>
                    <pic:cNvPicPr/>
                  </pic:nvPicPr>
                  <pic:blipFill>
                    <a:blip r:embed="rId102"/>
                    <a:stretch>
                      <a:fillRect/>
                    </a:stretch>
                  </pic:blipFill>
                  <pic:spPr>
                    <a:xfrm>
                      <a:off x="0" y="0"/>
                      <a:ext cx="7772400" cy="3033395"/>
                    </a:xfrm>
                    <a:prstGeom prst="rect">
                      <a:avLst/>
                    </a:prstGeom>
                  </pic:spPr>
                </pic:pic>
              </a:graphicData>
            </a:graphic>
          </wp:inline>
        </w:drawing>
      </w:r>
    </w:p>
    <w:p w14:paraId="13FC6207" w14:textId="77777777" w:rsidR="00F9164C" w:rsidRDefault="00000000">
      <w:pPr>
        <w:pStyle w:val="Heading9"/>
        <w:spacing w:before="71"/>
      </w:pPr>
      <w:r>
        <w:lastRenderedPageBreak/>
        <w:t>Patient</w:t>
      </w:r>
      <w:r>
        <w:rPr>
          <w:spacing w:val="-4"/>
        </w:rPr>
        <w:t xml:space="preserve"> </w:t>
      </w:r>
      <w:r>
        <w:t>B</w:t>
      </w:r>
      <w:r>
        <w:rPr>
          <w:spacing w:val="-1"/>
        </w:rPr>
        <w:t xml:space="preserve"> </w:t>
      </w:r>
      <w:r>
        <w:t>–</w:t>
      </w:r>
      <w:r>
        <w:rPr>
          <w:spacing w:val="-1"/>
        </w:rPr>
        <w:t xml:space="preserve"> </w:t>
      </w:r>
      <w:r>
        <w:t>Angela</w:t>
      </w:r>
      <w:r>
        <w:rPr>
          <w:spacing w:val="-1"/>
        </w:rPr>
        <w:t xml:space="preserve"> </w:t>
      </w:r>
      <w:r>
        <w:t>Brooks</w:t>
      </w:r>
      <w:r>
        <w:rPr>
          <w:spacing w:val="-1"/>
        </w:rPr>
        <w:t xml:space="preserve"> </w:t>
      </w:r>
      <w:r>
        <w:t>–</w:t>
      </w:r>
      <w:r>
        <w:rPr>
          <w:spacing w:val="-2"/>
        </w:rPr>
        <w:t xml:space="preserve"> </w:t>
      </w:r>
      <w:r>
        <w:t>Wednesday</w:t>
      </w:r>
      <w:r>
        <w:rPr>
          <w:spacing w:val="-1"/>
        </w:rPr>
        <w:t xml:space="preserve"> </w:t>
      </w:r>
      <w:r>
        <w:t>3</w:t>
      </w:r>
      <w:r>
        <w:rPr>
          <w:spacing w:val="-2"/>
        </w:rPr>
        <w:t xml:space="preserve"> </w:t>
      </w:r>
      <w:r>
        <w:t>Month</w:t>
      </w:r>
      <w:r>
        <w:rPr>
          <w:spacing w:val="-1"/>
        </w:rPr>
        <w:t xml:space="preserve"> </w:t>
      </w:r>
      <w:r>
        <w:t>Follow</w:t>
      </w:r>
      <w:r>
        <w:rPr>
          <w:spacing w:val="4"/>
        </w:rPr>
        <w:t xml:space="preserve"> </w:t>
      </w:r>
      <w:r>
        <w:rPr>
          <w:spacing w:val="-5"/>
        </w:rPr>
        <w:t>Up</w:t>
      </w:r>
    </w:p>
    <w:p w14:paraId="54496D46" w14:textId="77777777" w:rsidR="00F9164C" w:rsidRDefault="00F9164C">
      <w:pPr>
        <w:pStyle w:val="BodyText"/>
        <w:spacing w:before="26"/>
        <w:rPr>
          <w:rFonts w:ascii="Arial"/>
          <w:b/>
        </w:rPr>
      </w:pPr>
    </w:p>
    <w:p w14:paraId="1FF20241" w14:textId="77777777" w:rsidR="00F9164C" w:rsidRDefault="00000000">
      <w:pPr>
        <w:pStyle w:val="BodyText"/>
        <w:spacing w:line="278" w:lineRule="auto"/>
        <w:ind w:left="835" w:right="871"/>
      </w:pPr>
      <w:r>
        <w:t>10</w:t>
      </w:r>
      <w:r>
        <w:rPr>
          <w:spacing w:val="-2"/>
        </w:rPr>
        <w:t xml:space="preserve"> </w:t>
      </w:r>
      <w:r>
        <w:t>grouped</w:t>
      </w:r>
      <w:r>
        <w:rPr>
          <w:spacing w:val="-2"/>
        </w:rPr>
        <w:t xml:space="preserve"> </w:t>
      </w:r>
      <w:r>
        <w:t>system</w:t>
      </w:r>
      <w:r>
        <w:rPr>
          <w:spacing w:val="-1"/>
        </w:rPr>
        <w:t xml:space="preserve"> </w:t>
      </w:r>
      <w:r>
        <w:t>or</w:t>
      </w:r>
      <w:r>
        <w:rPr>
          <w:spacing w:val="-2"/>
        </w:rPr>
        <w:t xml:space="preserve"> </w:t>
      </w:r>
      <w:r>
        <w:t>data</w:t>
      </w:r>
      <w:r>
        <w:rPr>
          <w:spacing w:val="-2"/>
        </w:rPr>
        <w:t xml:space="preserve"> </w:t>
      </w:r>
      <w:r>
        <w:t>issues</w:t>
      </w:r>
      <w:r>
        <w:rPr>
          <w:spacing w:val="-2"/>
        </w:rPr>
        <w:t xml:space="preserve"> </w:t>
      </w:r>
      <w:r>
        <w:t>are</w:t>
      </w:r>
      <w:r>
        <w:rPr>
          <w:spacing w:val="-2"/>
        </w:rPr>
        <w:t xml:space="preserve"> </w:t>
      </w:r>
      <w:r>
        <w:t>included</w:t>
      </w:r>
      <w:r>
        <w:rPr>
          <w:spacing w:val="-2"/>
        </w:rPr>
        <w:t xml:space="preserve"> </w:t>
      </w:r>
      <w:r>
        <w:t>in</w:t>
      </w:r>
      <w:r>
        <w:rPr>
          <w:spacing w:val="-2"/>
        </w:rPr>
        <w:t xml:space="preserve"> </w:t>
      </w:r>
      <w:r>
        <w:t>this</w:t>
      </w:r>
      <w:r>
        <w:rPr>
          <w:spacing w:val="-2"/>
        </w:rPr>
        <w:t xml:space="preserve"> </w:t>
      </w:r>
      <w:r>
        <w:t>working</w:t>
      </w:r>
      <w:r>
        <w:rPr>
          <w:spacing w:val="-2"/>
        </w:rPr>
        <w:t xml:space="preserve"> </w:t>
      </w:r>
      <w:r>
        <w:t>draft</w:t>
      </w:r>
      <w:r>
        <w:rPr>
          <w:spacing w:val="-2"/>
        </w:rPr>
        <w:t xml:space="preserve"> </w:t>
      </w:r>
      <w:r>
        <w:t>for</w:t>
      </w:r>
      <w:r>
        <w:rPr>
          <w:spacing w:val="-2"/>
        </w:rPr>
        <w:t xml:space="preserve"> </w:t>
      </w:r>
      <w:r>
        <w:t>this</w:t>
      </w:r>
      <w:r>
        <w:rPr>
          <w:spacing w:val="-2"/>
        </w:rPr>
        <w:t xml:space="preserve"> </w:t>
      </w:r>
      <w:r>
        <w:t>visit.</w:t>
      </w:r>
      <w:r>
        <w:rPr>
          <w:spacing w:val="-2"/>
        </w:rPr>
        <w:t xml:space="preserve"> </w:t>
      </w:r>
      <w:r>
        <w:t>Items</w:t>
      </w:r>
      <w:r>
        <w:rPr>
          <w:spacing w:val="-2"/>
        </w:rPr>
        <w:t xml:space="preserve"> </w:t>
      </w:r>
      <w:r>
        <w:t>are</w:t>
      </w:r>
      <w:r>
        <w:rPr>
          <w:spacing w:val="-2"/>
        </w:rPr>
        <w:t xml:space="preserve"> </w:t>
      </w:r>
      <w:r>
        <w:t>grouped</w:t>
      </w:r>
      <w:r>
        <w:rPr>
          <w:spacing w:val="-2"/>
        </w:rPr>
        <w:t xml:space="preserve"> </w:t>
      </w:r>
      <w:r>
        <w:t>so</w:t>
      </w:r>
      <w:r>
        <w:rPr>
          <w:spacing w:val="-2"/>
        </w:rPr>
        <w:t xml:space="preserve"> </w:t>
      </w:r>
      <w:r>
        <w:t>one</w:t>
      </w:r>
      <w:r>
        <w:rPr>
          <w:spacing w:val="-2"/>
        </w:rPr>
        <w:t xml:space="preserve"> </w:t>
      </w:r>
      <w:r>
        <w:t>underlying</w:t>
      </w:r>
      <w:r>
        <w:rPr>
          <w:spacing w:val="-2"/>
        </w:rPr>
        <w:t xml:space="preserve"> </w:t>
      </w:r>
      <w:r>
        <w:t>problem</w:t>
      </w:r>
      <w:r>
        <w:rPr>
          <w:spacing w:val="-2"/>
        </w:rPr>
        <w:t xml:space="preserve"> </w:t>
      </w:r>
      <w:r>
        <w:t>is</w:t>
      </w:r>
      <w:r>
        <w:rPr>
          <w:spacing w:val="-2"/>
        </w:rPr>
        <w:t xml:space="preserve"> </w:t>
      </w:r>
      <w:r>
        <w:t xml:space="preserve">not counted multiple times only because it </w:t>
      </w:r>
      <w:proofErr w:type="gramStart"/>
      <w:r>
        <w:t>produced</w:t>
      </w:r>
      <w:proofErr w:type="gramEnd"/>
      <w:r>
        <w:t xml:space="preserve"> several rubric deductions.</w:t>
      </w:r>
    </w:p>
    <w:p w14:paraId="224D39B4" w14:textId="77777777" w:rsidR="00F9164C" w:rsidRDefault="00F9164C">
      <w:pPr>
        <w:pStyle w:val="BodyText"/>
        <w:spacing w:before="10"/>
        <w:rPr>
          <w:sz w:val="16"/>
        </w:rPr>
      </w:pPr>
    </w:p>
    <w:tbl>
      <w:tblPr>
        <w:tblW w:w="0" w:type="auto"/>
        <w:tblInd w:w="8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61"/>
        <w:gridCol w:w="5182"/>
        <w:gridCol w:w="2821"/>
      </w:tblGrid>
      <w:tr w:rsidR="00F9164C" w14:paraId="508ECA6E" w14:textId="77777777">
        <w:trPr>
          <w:trHeight w:val="440"/>
        </w:trPr>
        <w:tc>
          <w:tcPr>
            <w:tcW w:w="2561" w:type="dxa"/>
            <w:shd w:val="clear" w:color="auto" w:fill="DCEAF4"/>
          </w:tcPr>
          <w:p w14:paraId="07AB69D0" w14:textId="77777777" w:rsidR="00F9164C" w:rsidRDefault="00000000">
            <w:pPr>
              <w:pStyle w:val="TableParagraph"/>
              <w:spacing w:before="1"/>
              <w:ind w:left="110"/>
              <w:rPr>
                <w:rFonts w:ascii="Arial"/>
                <w:b/>
                <w:sz w:val="18"/>
              </w:rPr>
            </w:pPr>
            <w:r>
              <w:rPr>
                <w:rFonts w:ascii="Arial"/>
                <w:b/>
                <w:spacing w:val="-10"/>
                <w:sz w:val="18"/>
              </w:rPr>
              <w:t>#</w:t>
            </w:r>
          </w:p>
        </w:tc>
        <w:tc>
          <w:tcPr>
            <w:tcW w:w="5182" w:type="dxa"/>
            <w:shd w:val="clear" w:color="auto" w:fill="DCEAF4"/>
          </w:tcPr>
          <w:p w14:paraId="5607059C" w14:textId="77777777" w:rsidR="00F9164C" w:rsidRDefault="00000000">
            <w:pPr>
              <w:pStyle w:val="TableParagraph"/>
              <w:spacing w:before="1"/>
              <w:ind w:left="110"/>
              <w:rPr>
                <w:rFonts w:ascii="Arial"/>
                <w:b/>
                <w:sz w:val="18"/>
              </w:rPr>
            </w:pPr>
            <w:r>
              <w:rPr>
                <w:rFonts w:ascii="Arial"/>
                <w:b/>
                <w:spacing w:val="-2"/>
                <w:sz w:val="18"/>
              </w:rPr>
              <w:t>Issue</w:t>
            </w:r>
          </w:p>
        </w:tc>
        <w:tc>
          <w:tcPr>
            <w:tcW w:w="2821" w:type="dxa"/>
            <w:shd w:val="clear" w:color="auto" w:fill="DCEAF4"/>
          </w:tcPr>
          <w:p w14:paraId="666F2296" w14:textId="77777777" w:rsidR="00F9164C" w:rsidRDefault="00000000">
            <w:pPr>
              <w:pStyle w:val="TableParagraph"/>
              <w:spacing w:before="1"/>
              <w:ind w:left="109"/>
              <w:rPr>
                <w:rFonts w:ascii="Arial"/>
                <w:b/>
                <w:sz w:val="18"/>
              </w:rPr>
            </w:pPr>
            <w:r>
              <w:rPr>
                <w:rFonts w:ascii="Arial"/>
                <w:b/>
                <w:sz w:val="18"/>
              </w:rPr>
              <w:t>Problem</w:t>
            </w:r>
            <w:r>
              <w:rPr>
                <w:rFonts w:ascii="Arial"/>
                <w:b/>
                <w:spacing w:val="-7"/>
                <w:sz w:val="18"/>
              </w:rPr>
              <w:t xml:space="preserve"> </w:t>
            </w:r>
            <w:r>
              <w:rPr>
                <w:rFonts w:ascii="Arial"/>
                <w:b/>
                <w:spacing w:val="-4"/>
                <w:sz w:val="18"/>
              </w:rPr>
              <w:t>type</w:t>
            </w:r>
          </w:p>
        </w:tc>
      </w:tr>
      <w:tr w:rsidR="00F9164C" w14:paraId="6FB05077" w14:textId="77777777">
        <w:trPr>
          <w:trHeight w:val="545"/>
        </w:trPr>
        <w:tc>
          <w:tcPr>
            <w:tcW w:w="2561" w:type="dxa"/>
          </w:tcPr>
          <w:p w14:paraId="10F8B40F" w14:textId="77777777" w:rsidR="00F9164C" w:rsidRDefault="00000000">
            <w:pPr>
              <w:pStyle w:val="TableParagraph"/>
              <w:spacing w:before="56"/>
              <w:rPr>
                <w:sz w:val="18"/>
              </w:rPr>
            </w:pPr>
            <w:r>
              <w:rPr>
                <w:spacing w:val="-10"/>
                <w:sz w:val="18"/>
              </w:rPr>
              <w:t>1</w:t>
            </w:r>
          </w:p>
        </w:tc>
        <w:tc>
          <w:tcPr>
            <w:tcW w:w="5182" w:type="dxa"/>
          </w:tcPr>
          <w:p w14:paraId="30204B9D" w14:textId="77777777" w:rsidR="00F9164C" w:rsidRDefault="00000000">
            <w:pPr>
              <w:pStyle w:val="TableParagraph"/>
              <w:spacing w:before="56"/>
              <w:rPr>
                <w:sz w:val="18"/>
              </w:rPr>
            </w:pPr>
            <w:r>
              <w:rPr>
                <w:sz w:val="18"/>
              </w:rPr>
              <w:t>Patient</w:t>
            </w:r>
            <w:r>
              <w:rPr>
                <w:spacing w:val="-7"/>
                <w:sz w:val="18"/>
              </w:rPr>
              <w:t xml:space="preserve"> </w:t>
            </w:r>
            <w:r>
              <w:rPr>
                <w:sz w:val="18"/>
              </w:rPr>
              <w:t>age</w:t>
            </w:r>
            <w:r>
              <w:rPr>
                <w:spacing w:val="-5"/>
                <w:sz w:val="18"/>
              </w:rPr>
              <w:t xml:space="preserve"> </w:t>
            </w:r>
            <w:r>
              <w:rPr>
                <w:sz w:val="18"/>
              </w:rPr>
              <w:t>conflicts</w:t>
            </w:r>
            <w:r>
              <w:rPr>
                <w:spacing w:val="-5"/>
                <w:sz w:val="18"/>
              </w:rPr>
              <w:t xml:space="preserve"> </w:t>
            </w:r>
            <w:r>
              <w:rPr>
                <w:sz w:val="18"/>
              </w:rPr>
              <w:t>with</w:t>
            </w:r>
            <w:r>
              <w:rPr>
                <w:spacing w:val="-5"/>
                <w:sz w:val="18"/>
              </w:rPr>
              <w:t xml:space="preserve"> </w:t>
            </w:r>
            <w:r>
              <w:rPr>
                <w:sz w:val="18"/>
              </w:rPr>
              <w:t>the</w:t>
            </w:r>
            <w:r>
              <w:rPr>
                <w:spacing w:val="-5"/>
                <w:sz w:val="18"/>
              </w:rPr>
              <w:t xml:space="preserve"> </w:t>
            </w:r>
            <w:r>
              <w:rPr>
                <w:sz w:val="18"/>
              </w:rPr>
              <w:t>displayed</w:t>
            </w:r>
            <w:r>
              <w:rPr>
                <w:spacing w:val="-5"/>
                <w:sz w:val="18"/>
              </w:rPr>
              <w:t xml:space="preserve"> </w:t>
            </w:r>
            <w:r>
              <w:rPr>
                <w:sz w:val="18"/>
              </w:rPr>
              <w:t>date</w:t>
            </w:r>
            <w:r>
              <w:rPr>
                <w:spacing w:val="-5"/>
                <w:sz w:val="18"/>
              </w:rPr>
              <w:t xml:space="preserve"> </w:t>
            </w:r>
            <w:r>
              <w:rPr>
                <w:sz w:val="18"/>
              </w:rPr>
              <w:t>of</w:t>
            </w:r>
            <w:r>
              <w:rPr>
                <w:spacing w:val="-5"/>
                <w:sz w:val="18"/>
              </w:rPr>
              <w:t xml:space="preserve"> </w:t>
            </w:r>
            <w:r>
              <w:rPr>
                <w:spacing w:val="-4"/>
                <w:sz w:val="18"/>
              </w:rPr>
              <w:t>birth</w:t>
            </w:r>
          </w:p>
        </w:tc>
        <w:tc>
          <w:tcPr>
            <w:tcW w:w="2821" w:type="dxa"/>
          </w:tcPr>
          <w:p w14:paraId="6201874C" w14:textId="77777777" w:rsidR="00F9164C" w:rsidRDefault="00000000">
            <w:pPr>
              <w:pStyle w:val="TableParagraph"/>
              <w:spacing w:before="56"/>
              <w:rPr>
                <w:sz w:val="18"/>
              </w:rPr>
            </w:pPr>
            <w:r>
              <w:rPr>
                <w:sz w:val="18"/>
              </w:rPr>
              <w:t>Internal</w:t>
            </w:r>
            <w:r>
              <w:rPr>
                <w:spacing w:val="-6"/>
                <w:sz w:val="18"/>
              </w:rPr>
              <w:t xml:space="preserve"> </w:t>
            </w:r>
            <w:r>
              <w:rPr>
                <w:sz w:val="18"/>
              </w:rPr>
              <w:t>EMR</w:t>
            </w:r>
            <w:r>
              <w:rPr>
                <w:spacing w:val="-5"/>
                <w:sz w:val="18"/>
              </w:rPr>
              <w:t xml:space="preserve"> </w:t>
            </w:r>
            <w:r>
              <w:rPr>
                <w:spacing w:val="-2"/>
                <w:sz w:val="18"/>
              </w:rPr>
              <w:t>inconsistency</w:t>
            </w:r>
          </w:p>
        </w:tc>
      </w:tr>
      <w:tr w:rsidR="00F9164C" w14:paraId="7FC627F4" w14:textId="77777777">
        <w:trPr>
          <w:trHeight w:val="790"/>
        </w:trPr>
        <w:tc>
          <w:tcPr>
            <w:tcW w:w="2561" w:type="dxa"/>
          </w:tcPr>
          <w:p w14:paraId="5A0BC79C" w14:textId="77777777" w:rsidR="00F9164C" w:rsidRDefault="00000000">
            <w:pPr>
              <w:pStyle w:val="TableParagraph"/>
              <w:spacing w:before="176"/>
              <w:rPr>
                <w:sz w:val="18"/>
              </w:rPr>
            </w:pPr>
            <w:r>
              <w:rPr>
                <w:spacing w:val="-10"/>
                <w:sz w:val="18"/>
              </w:rPr>
              <w:t>2</w:t>
            </w:r>
          </w:p>
        </w:tc>
        <w:tc>
          <w:tcPr>
            <w:tcW w:w="5182" w:type="dxa"/>
          </w:tcPr>
          <w:p w14:paraId="10F5988C" w14:textId="77777777" w:rsidR="00F9164C" w:rsidRDefault="00000000">
            <w:pPr>
              <w:pStyle w:val="TableParagraph"/>
              <w:spacing w:before="56" w:line="278" w:lineRule="auto"/>
              <w:ind w:right="145"/>
              <w:rPr>
                <w:sz w:val="18"/>
              </w:rPr>
            </w:pPr>
            <w:r>
              <w:rPr>
                <w:sz w:val="18"/>
              </w:rPr>
              <w:t>The</w:t>
            </w:r>
            <w:r>
              <w:rPr>
                <w:spacing w:val="-4"/>
                <w:sz w:val="18"/>
              </w:rPr>
              <w:t xml:space="preserve"> </w:t>
            </w:r>
            <w:r>
              <w:rPr>
                <w:sz w:val="18"/>
              </w:rPr>
              <w:t>3</w:t>
            </w:r>
            <w:r>
              <w:rPr>
                <w:spacing w:val="-4"/>
                <w:sz w:val="18"/>
              </w:rPr>
              <w:t xml:space="preserve"> </w:t>
            </w:r>
            <w:r>
              <w:rPr>
                <w:sz w:val="18"/>
              </w:rPr>
              <w:t>month</w:t>
            </w:r>
            <w:r>
              <w:rPr>
                <w:spacing w:val="-4"/>
                <w:sz w:val="18"/>
              </w:rPr>
              <w:t xml:space="preserve"> </w:t>
            </w:r>
            <w:r>
              <w:rPr>
                <w:sz w:val="18"/>
              </w:rPr>
              <w:t>follow</w:t>
            </w:r>
            <w:r>
              <w:rPr>
                <w:spacing w:val="-4"/>
                <w:sz w:val="18"/>
              </w:rPr>
              <w:t xml:space="preserve"> </w:t>
            </w:r>
            <w:r>
              <w:rPr>
                <w:sz w:val="18"/>
              </w:rPr>
              <w:t>up</w:t>
            </w:r>
            <w:r>
              <w:rPr>
                <w:spacing w:val="-4"/>
                <w:sz w:val="18"/>
              </w:rPr>
              <w:t xml:space="preserve"> </w:t>
            </w:r>
            <w:r>
              <w:rPr>
                <w:sz w:val="18"/>
              </w:rPr>
              <w:t>is</w:t>
            </w:r>
            <w:r>
              <w:rPr>
                <w:spacing w:val="-4"/>
                <w:sz w:val="18"/>
              </w:rPr>
              <w:t xml:space="preserve"> </w:t>
            </w:r>
            <w:r>
              <w:rPr>
                <w:sz w:val="18"/>
              </w:rPr>
              <w:t>labeled</w:t>
            </w:r>
            <w:r>
              <w:rPr>
                <w:spacing w:val="-4"/>
                <w:sz w:val="18"/>
              </w:rPr>
              <w:t xml:space="preserve"> </w:t>
            </w:r>
            <w:r>
              <w:rPr>
                <w:sz w:val="18"/>
              </w:rPr>
              <w:t>as</w:t>
            </w:r>
            <w:r>
              <w:rPr>
                <w:spacing w:val="-4"/>
                <w:sz w:val="18"/>
              </w:rPr>
              <w:t xml:space="preserve"> </w:t>
            </w:r>
            <w:r>
              <w:rPr>
                <w:sz w:val="18"/>
              </w:rPr>
              <w:t>an</w:t>
            </w:r>
            <w:r>
              <w:rPr>
                <w:spacing w:val="-5"/>
                <w:sz w:val="18"/>
              </w:rPr>
              <w:t xml:space="preserve"> </w:t>
            </w:r>
            <w:r>
              <w:rPr>
                <w:sz w:val="18"/>
              </w:rPr>
              <w:t>initial</w:t>
            </w:r>
            <w:r>
              <w:rPr>
                <w:spacing w:val="-4"/>
                <w:sz w:val="18"/>
              </w:rPr>
              <w:t xml:space="preserve"> </w:t>
            </w:r>
            <w:r>
              <w:rPr>
                <w:sz w:val="18"/>
              </w:rPr>
              <w:t>visit</w:t>
            </w:r>
            <w:r>
              <w:rPr>
                <w:spacing w:val="-4"/>
                <w:sz w:val="18"/>
              </w:rPr>
              <w:t xml:space="preserve"> </w:t>
            </w:r>
            <w:r>
              <w:rPr>
                <w:sz w:val="18"/>
              </w:rPr>
              <w:t>and</w:t>
            </w:r>
            <w:r>
              <w:rPr>
                <w:spacing w:val="-4"/>
                <w:sz w:val="18"/>
              </w:rPr>
              <w:t xml:space="preserve"> </w:t>
            </w:r>
            <w:r>
              <w:rPr>
                <w:sz w:val="18"/>
              </w:rPr>
              <w:t>reuses the same visit date as the Tuesday encounter</w:t>
            </w:r>
          </w:p>
        </w:tc>
        <w:tc>
          <w:tcPr>
            <w:tcW w:w="2821" w:type="dxa"/>
          </w:tcPr>
          <w:p w14:paraId="38E9E36A" w14:textId="77777777" w:rsidR="00F9164C" w:rsidRDefault="00000000">
            <w:pPr>
              <w:pStyle w:val="TableParagraph"/>
              <w:spacing w:before="56" w:line="278" w:lineRule="auto"/>
              <w:ind w:right="1092"/>
              <w:rPr>
                <w:sz w:val="18"/>
              </w:rPr>
            </w:pPr>
            <w:r>
              <w:rPr>
                <w:sz w:val="18"/>
              </w:rPr>
              <w:t>Longitudinal</w:t>
            </w:r>
            <w:r>
              <w:rPr>
                <w:spacing w:val="-13"/>
                <w:sz w:val="18"/>
              </w:rPr>
              <w:t xml:space="preserve"> </w:t>
            </w:r>
            <w:r>
              <w:rPr>
                <w:sz w:val="18"/>
              </w:rPr>
              <w:t xml:space="preserve">timeline </w:t>
            </w:r>
            <w:r>
              <w:rPr>
                <w:spacing w:val="-2"/>
                <w:sz w:val="18"/>
              </w:rPr>
              <w:t>inconsistency</w:t>
            </w:r>
          </w:p>
        </w:tc>
      </w:tr>
      <w:tr w:rsidR="00F9164C" w14:paraId="0C7CDCED" w14:textId="77777777">
        <w:trPr>
          <w:trHeight w:val="785"/>
        </w:trPr>
        <w:tc>
          <w:tcPr>
            <w:tcW w:w="2561" w:type="dxa"/>
          </w:tcPr>
          <w:p w14:paraId="6FF7C2A9" w14:textId="77777777" w:rsidR="00F9164C" w:rsidRDefault="00000000">
            <w:pPr>
              <w:pStyle w:val="TableParagraph"/>
              <w:spacing w:before="171"/>
              <w:rPr>
                <w:sz w:val="18"/>
              </w:rPr>
            </w:pPr>
            <w:r>
              <w:rPr>
                <w:spacing w:val="-10"/>
                <w:sz w:val="18"/>
              </w:rPr>
              <w:t>3</w:t>
            </w:r>
          </w:p>
        </w:tc>
        <w:tc>
          <w:tcPr>
            <w:tcW w:w="5182" w:type="dxa"/>
          </w:tcPr>
          <w:p w14:paraId="0EF3B386" w14:textId="77777777" w:rsidR="00F9164C" w:rsidRDefault="00000000">
            <w:pPr>
              <w:pStyle w:val="TableParagraph"/>
              <w:spacing w:before="56" w:line="273" w:lineRule="auto"/>
              <w:rPr>
                <w:sz w:val="18"/>
              </w:rPr>
            </w:pPr>
            <w:r>
              <w:rPr>
                <w:sz w:val="18"/>
              </w:rPr>
              <w:t>Heart</w:t>
            </w:r>
            <w:r>
              <w:rPr>
                <w:spacing w:val="-4"/>
                <w:sz w:val="18"/>
              </w:rPr>
              <w:t xml:space="preserve"> </w:t>
            </w:r>
            <w:r>
              <w:rPr>
                <w:sz w:val="18"/>
              </w:rPr>
              <w:t>failure</w:t>
            </w:r>
            <w:r>
              <w:rPr>
                <w:spacing w:val="-4"/>
                <w:sz w:val="18"/>
              </w:rPr>
              <w:t xml:space="preserve"> </w:t>
            </w:r>
            <w:proofErr w:type="gramStart"/>
            <w:r>
              <w:rPr>
                <w:sz w:val="18"/>
              </w:rPr>
              <w:t>symptom</w:t>
            </w:r>
            <w:r>
              <w:rPr>
                <w:spacing w:val="-4"/>
                <w:sz w:val="18"/>
              </w:rPr>
              <w:t xml:space="preserve"> </w:t>
            </w:r>
            <w:r>
              <w:rPr>
                <w:sz w:val="18"/>
              </w:rPr>
              <w:t>details</w:t>
            </w:r>
            <w:proofErr w:type="gramEnd"/>
            <w:r>
              <w:rPr>
                <w:spacing w:val="-4"/>
                <w:sz w:val="18"/>
              </w:rPr>
              <w:t xml:space="preserve"> </w:t>
            </w:r>
            <w:r>
              <w:rPr>
                <w:sz w:val="18"/>
              </w:rPr>
              <w:t>returned</w:t>
            </w:r>
            <w:r>
              <w:rPr>
                <w:spacing w:val="-4"/>
                <w:sz w:val="18"/>
              </w:rPr>
              <w:t xml:space="preserve"> </w:t>
            </w:r>
            <w:r>
              <w:rPr>
                <w:sz w:val="18"/>
              </w:rPr>
              <w:t>by</w:t>
            </w:r>
            <w:r>
              <w:rPr>
                <w:spacing w:val="-4"/>
                <w:sz w:val="18"/>
              </w:rPr>
              <w:t xml:space="preserve"> </w:t>
            </w:r>
            <w:r>
              <w:rPr>
                <w:sz w:val="18"/>
              </w:rPr>
              <w:t>the</w:t>
            </w:r>
            <w:r>
              <w:rPr>
                <w:spacing w:val="-4"/>
                <w:sz w:val="18"/>
              </w:rPr>
              <w:t xml:space="preserve"> </w:t>
            </w:r>
            <w:r>
              <w:rPr>
                <w:sz w:val="18"/>
              </w:rPr>
              <w:t>AI</w:t>
            </w:r>
            <w:r>
              <w:rPr>
                <w:spacing w:val="-4"/>
                <w:sz w:val="18"/>
              </w:rPr>
              <w:t xml:space="preserve"> </w:t>
            </w:r>
            <w:r>
              <w:rPr>
                <w:sz w:val="18"/>
              </w:rPr>
              <w:t>patient</w:t>
            </w:r>
            <w:r>
              <w:rPr>
                <w:spacing w:val="-5"/>
                <w:sz w:val="18"/>
              </w:rPr>
              <w:t xml:space="preserve"> </w:t>
            </w:r>
            <w:r>
              <w:rPr>
                <w:sz w:val="18"/>
              </w:rPr>
              <w:t>do</w:t>
            </w:r>
            <w:r>
              <w:rPr>
                <w:spacing w:val="-4"/>
                <w:sz w:val="18"/>
              </w:rPr>
              <w:t xml:space="preserve"> </w:t>
            </w:r>
            <w:r>
              <w:rPr>
                <w:sz w:val="18"/>
              </w:rPr>
              <w:t>not match the rubric required exertional dyspnea pattern</w:t>
            </w:r>
          </w:p>
        </w:tc>
        <w:tc>
          <w:tcPr>
            <w:tcW w:w="2821" w:type="dxa"/>
          </w:tcPr>
          <w:p w14:paraId="363AE556" w14:textId="77777777" w:rsidR="00F9164C" w:rsidRDefault="00000000">
            <w:pPr>
              <w:pStyle w:val="TableParagraph"/>
              <w:spacing w:before="171"/>
              <w:rPr>
                <w:sz w:val="18"/>
              </w:rPr>
            </w:pPr>
            <w:r>
              <w:rPr>
                <w:sz w:val="18"/>
              </w:rPr>
              <w:t>AI</w:t>
            </w:r>
            <w:r>
              <w:rPr>
                <w:spacing w:val="-5"/>
                <w:sz w:val="18"/>
              </w:rPr>
              <w:t xml:space="preserve"> </w:t>
            </w:r>
            <w:r>
              <w:rPr>
                <w:sz w:val="18"/>
              </w:rPr>
              <w:t>patient</w:t>
            </w:r>
            <w:r>
              <w:rPr>
                <w:spacing w:val="-4"/>
                <w:sz w:val="18"/>
              </w:rPr>
              <w:t xml:space="preserve"> </w:t>
            </w:r>
            <w:r>
              <w:rPr>
                <w:sz w:val="18"/>
              </w:rPr>
              <w:t>and</w:t>
            </w:r>
            <w:r>
              <w:rPr>
                <w:spacing w:val="-5"/>
                <w:sz w:val="18"/>
              </w:rPr>
              <w:t xml:space="preserve"> </w:t>
            </w:r>
            <w:r>
              <w:rPr>
                <w:sz w:val="18"/>
              </w:rPr>
              <w:t>rubric</w:t>
            </w:r>
            <w:r>
              <w:rPr>
                <w:spacing w:val="-4"/>
                <w:sz w:val="18"/>
              </w:rPr>
              <w:t xml:space="preserve"> </w:t>
            </w:r>
            <w:r>
              <w:rPr>
                <w:spacing w:val="-2"/>
                <w:sz w:val="18"/>
              </w:rPr>
              <w:t>disagree</w:t>
            </w:r>
          </w:p>
        </w:tc>
      </w:tr>
      <w:tr w:rsidR="00F9164C" w14:paraId="6D5C7957" w14:textId="77777777">
        <w:trPr>
          <w:trHeight w:val="785"/>
        </w:trPr>
        <w:tc>
          <w:tcPr>
            <w:tcW w:w="2561" w:type="dxa"/>
          </w:tcPr>
          <w:p w14:paraId="2D342AEB" w14:textId="77777777" w:rsidR="00F9164C" w:rsidRDefault="00000000">
            <w:pPr>
              <w:pStyle w:val="TableParagraph"/>
              <w:spacing w:before="176"/>
              <w:rPr>
                <w:sz w:val="18"/>
              </w:rPr>
            </w:pPr>
            <w:r>
              <w:rPr>
                <w:spacing w:val="-10"/>
                <w:sz w:val="18"/>
              </w:rPr>
              <w:t>4</w:t>
            </w:r>
          </w:p>
        </w:tc>
        <w:tc>
          <w:tcPr>
            <w:tcW w:w="5182" w:type="dxa"/>
          </w:tcPr>
          <w:p w14:paraId="455F4366" w14:textId="77777777" w:rsidR="00F9164C" w:rsidRDefault="00000000">
            <w:pPr>
              <w:pStyle w:val="TableParagraph"/>
              <w:spacing w:before="56" w:line="273" w:lineRule="auto"/>
              <w:rPr>
                <w:sz w:val="18"/>
              </w:rPr>
            </w:pPr>
            <w:r>
              <w:rPr>
                <w:sz w:val="18"/>
              </w:rPr>
              <w:t>Past</w:t>
            </w:r>
            <w:r>
              <w:rPr>
                <w:spacing w:val="-5"/>
                <w:sz w:val="18"/>
              </w:rPr>
              <w:t xml:space="preserve"> </w:t>
            </w:r>
            <w:r>
              <w:rPr>
                <w:sz w:val="18"/>
              </w:rPr>
              <w:t>medical,</w:t>
            </w:r>
            <w:r>
              <w:rPr>
                <w:spacing w:val="-5"/>
                <w:sz w:val="18"/>
              </w:rPr>
              <w:t xml:space="preserve"> </w:t>
            </w:r>
            <w:r>
              <w:rPr>
                <w:sz w:val="18"/>
              </w:rPr>
              <w:t>surgical,</w:t>
            </w:r>
            <w:r>
              <w:rPr>
                <w:spacing w:val="-5"/>
                <w:sz w:val="18"/>
              </w:rPr>
              <w:t xml:space="preserve"> </w:t>
            </w:r>
            <w:r>
              <w:rPr>
                <w:sz w:val="18"/>
              </w:rPr>
              <w:t>and</w:t>
            </w:r>
            <w:r>
              <w:rPr>
                <w:spacing w:val="-5"/>
                <w:sz w:val="18"/>
              </w:rPr>
              <w:t xml:space="preserve"> </w:t>
            </w:r>
            <w:r>
              <w:rPr>
                <w:sz w:val="18"/>
              </w:rPr>
              <w:t>family</w:t>
            </w:r>
            <w:r>
              <w:rPr>
                <w:spacing w:val="-4"/>
                <w:sz w:val="18"/>
              </w:rPr>
              <w:t xml:space="preserve"> </w:t>
            </w:r>
            <w:r>
              <w:rPr>
                <w:sz w:val="18"/>
              </w:rPr>
              <w:t>history</w:t>
            </w:r>
            <w:r>
              <w:rPr>
                <w:spacing w:val="-5"/>
                <w:sz w:val="18"/>
              </w:rPr>
              <w:t xml:space="preserve"> </w:t>
            </w:r>
            <w:r>
              <w:rPr>
                <w:sz w:val="18"/>
              </w:rPr>
              <w:t>do</w:t>
            </w:r>
            <w:r>
              <w:rPr>
                <w:spacing w:val="-5"/>
                <w:sz w:val="18"/>
              </w:rPr>
              <w:t xml:space="preserve"> </w:t>
            </w:r>
            <w:r>
              <w:rPr>
                <w:sz w:val="18"/>
              </w:rPr>
              <w:t>not</w:t>
            </w:r>
            <w:r>
              <w:rPr>
                <w:spacing w:val="-5"/>
                <w:sz w:val="18"/>
              </w:rPr>
              <w:t xml:space="preserve"> </w:t>
            </w:r>
            <w:r>
              <w:rPr>
                <w:sz w:val="18"/>
              </w:rPr>
              <w:t>match</w:t>
            </w:r>
            <w:r>
              <w:rPr>
                <w:spacing w:val="-5"/>
                <w:sz w:val="18"/>
              </w:rPr>
              <w:t xml:space="preserve"> </w:t>
            </w:r>
            <w:r>
              <w:rPr>
                <w:sz w:val="18"/>
              </w:rPr>
              <w:t>the Wednesday rubric reference</w:t>
            </w:r>
          </w:p>
        </w:tc>
        <w:tc>
          <w:tcPr>
            <w:tcW w:w="2821" w:type="dxa"/>
          </w:tcPr>
          <w:p w14:paraId="72A98B93" w14:textId="77777777" w:rsidR="00F9164C" w:rsidRDefault="00000000">
            <w:pPr>
              <w:pStyle w:val="TableParagraph"/>
              <w:spacing w:before="176"/>
              <w:rPr>
                <w:sz w:val="18"/>
              </w:rPr>
            </w:pPr>
            <w:r>
              <w:rPr>
                <w:sz w:val="18"/>
              </w:rPr>
              <w:t>AI</w:t>
            </w:r>
            <w:r>
              <w:rPr>
                <w:spacing w:val="-5"/>
                <w:sz w:val="18"/>
              </w:rPr>
              <w:t xml:space="preserve"> </w:t>
            </w:r>
            <w:r>
              <w:rPr>
                <w:sz w:val="18"/>
              </w:rPr>
              <w:t>patient</w:t>
            </w:r>
            <w:r>
              <w:rPr>
                <w:spacing w:val="-4"/>
                <w:sz w:val="18"/>
              </w:rPr>
              <w:t xml:space="preserve"> </w:t>
            </w:r>
            <w:r>
              <w:rPr>
                <w:sz w:val="18"/>
              </w:rPr>
              <w:t>and</w:t>
            </w:r>
            <w:r>
              <w:rPr>
                <w:spacing w:val="-5"/>
                <w:sz w:val="18"/>
              </w:rPr>
              <w:t xml:space="preserve"> </w:t>
            </w:r>
            <w:r>
              <w:rPr>
                <w:sz w:val="18"/>
              </w:rPr>
              <w:t>rubric</w:t>
            </w:r>
            <w:r>
              <w:rPr>
                <w:spacing w:val="-4"/>
                <w:sz w:val="18"/>
              </w:rPr>
              <w:t xml:space="preserve"> </w:t>
            </w:r>
            <w:r>
              <w:rPr>
                <w:spacing w:val="-2"/>
                <w:sz w:val="18"/>
              </w:rPr>
              <w:t>disagree</w:t>
            </w:r>
          </w:p>
        </w:tc>
      </w:tr>
      <w:tr w:rsidR="00F9164C" w14:paraId="2B90B23A" w14:textId="77777777">
        <w:trPr>
          <w:trHeight w:val="785"/>
        </w:trPr>
        <w:tc>
          <w:tcPr>
            <w:tcW w:w="2561" w:type="dxa"/>
          </w:tcPr>
          <w:p w14:paraId="0FA7F106" w14:textId="77777777" w:rsidR="00F9164C" w:rsidRDefault="00000000">
            <w:pPr>
              <w:pStyle w:val="TableParagraph"/>
              <w:spacing w:before="176"/>
              <w:rPr>
                <w:sz w:val="18"/>
              </w:rPr>
            </w:pPr>
            <w:r>
              <w:rPr>
                <w:spacing w:val="-10"/>
                <w:sz w:val="18"/>
              </w:rPr>
              <w:t>5</w:t>
            </w:r>
          </w:p>
        </w:tc>
        <w:tc>
          <w:tcPr>
            <w:tcW w:w="5182" w:type="dxa"/>
          </w:tcPr>
          <w:p w14:paraId="38D634BE" w14:textId="77777777" w:rsidR="00F9164C" w:rsidRDefault="00000000">
            <w:pPr>
              <w:pStyle w:val="TableParagraph"/>
              <w:spacing w:before="56" w:line="278" w:lineRule="auto"/>
              <w:rPr>
                <w:sz w:val="18"/>
              </w:rPr>
            </w:pPr>
            <w:r>
              <w:rPr>
                <w:sz w:val="18"/>
              </w:rPr>
              <w:t>The</w:t>
            </w:r>
            <w:r>
              <w:rPr>
                <w:spacing w:val="-4"/>
                <w:sz w:val="18"/>
              </w:rPr>
              <w:t xml:space="preserve"> </w:t>
            </w:r>
            <w:r>
              <w:rPr>
                <w:sz w:val="18"/>
              </w:rPr>
              <w:t>live</w:t>
            </w:r>
            <w:r>
              <w:rPr>
                <w:spacing w:val="-4"/>
                <w:sz w:val="18"/>
              </w:rPr>
              <w:t xml:space="preserve"> </w:t>
            </w:r>
            <w:r>
              <w:rPr>
                <w:sz w:val="18"/>
              </w:rPr>
              <w:t>problem</w:t>
            </w:r>
            <w:r>
              <w:rPr>
                <w:spacing w:val="-4"/>
                <w:sz w:val="18"/>
              </w:rPr>
              <w:t xml:space="preserve"> </w:t>
            </w:r>
            <w:r>
              <w:rPr>
                <w:sz w:val="18"/>
              </w:rPr>
              <w:t>list</w:t>
            </w:r>
            <w:r>
              <w:rPr>
                <w:spacing w:val="-4"/>
                <w:sz w:val="18"/>
              </w:rPr>
              <w:t xml:space="preserve"> </w:t>
            </w:r>
            <w:r>
              <w:rPr>
                <w:sz w:val="18"/>
              </w:rPr>
              <w:t>does</w:t>
            </w:r>
            <w:r>
              <w:rPr>
                <w:spacing w:val="-4"/>
                <w:sz w:val="18"/>
              </w:rPr>
              <w:t xml:space="preserve"> </w:t>
            </w:r>
            <w:r>
              <w:rPr>
                <w:sz w:val="18"/>
              </w:rPr>
              <w:t>not</w:t>
            </w:r>
            <w:r>
              <w:rPr>
                <w:spacing w:val="-4"/>
                <w:sz w:val="18"/>
              </w:rPr>
              <w:t xml:space="preserve"> </w:t>
            </w:r>
            <w:r>
              <w:rPr>
                <w:sz w:val="18"/>
              </w:rPr>
              <w:t>expose</w:t>
            </w:r>
            <w:r>
              <w:rPr>
                <w:spacing w:val="-4"/>
                <w:sz w:val="18"/>
              </w:rPr>
              <w:t xml:space="preserve"> </w:t>
            </w:r>
            <w:r>
              <w:rPr>
                <w:sz w:val="18"/>
              </w:rPr>
              <w:t>the</w:t>
            </w:r>
            <w:r>
              <w:rPr>
                <w:spacing w:val="-5"/>
                <w:sz w:val="18"/>
              </w:rPr>
              <w:t xml:space="preserve"> </w:t>
            </w:r>
            <w:r>
              <w:rPr>
                <w:sz w:val="18"/>
              </w:rPr>
              <w:t>full</w:t>
            </w:r>
            <w:r>
              <w:rPr>
                <w:spacing w:val="-4"/>
                <w:sz w:val="18"/>
              </w:rPr>
              <w:t xml:space="preserve"> </w:t>
            </w:r>
            <w:r>
              <w:rPr>
                <w:sz w:val="18"/>
              </w:rPr>
              <w:t>set</w:t>
            </w:r>
            <w:r>
              <w:rPr>
                <w:spacing w:val="-4"/>
                <w:sz w:val="18"/>
              </w:rPr>
              <w:t xml:space="preserve"> </w:t>
            </w:r>
            <w:r>
              <w:rPr>
                <w:sz w:val="18"/>
              </w:rPr>
              <w:t>of</w:t>
            </w:r>
            <w:r>
              <w:rPr>
                <w:spacing w:val="-5"/>
                <w:sz w:val="18"/>
              </w:rPr>
              <w:t xml:space="preserve"> </w:t>
            </w:r>
            <w:r>
              <w:rPr>
                <w:sz w:val="18"/>
              </w:rPr>
              <w:t>diagnoses and qualifiers required by the rubric</w:t>
            </w:r>
          </w:p>
        </w:tc>
        <w:tc>
          <w:tcPr>
            <w:tcW w:w="2821" w:type="dxa"/>
          </w:tcPr>
          <w:p w14:paraId="0CB23465" w14:textId="77777777" w:rsidR="00F9164C" w:rsidRDefault="00000000">
            <w:pPr>
              <w:pStyle w:val="TableParagraph"/>
              <w:spacing w:before="176"/>
              <w:rPr>
                <w:sz w:val="18"/>
              </w:rPr>
            </w:pPr>
            <w:r>
              <w:rPr>
                <w:sz w:val="18"/>
              </w:rPr>
              <w:t>EMR</w:t>
            </w:r>
            <w:r>
              <w:rPr>
                <w:spacing w:val="-4"/>
                <w:sz w:val="18"/>
              </w:rPr>
              <w:t xml:space="preserve"> </w:t>
            </w:r>
            <w:r>
              <w:rPr>
                <w:sz w:val="18"/>
              </w:rPr>
              <w:t>and</w:t>
            </w:r>
            <w:r>
              <w:rPr>
                <w:spacing w:val="-4"/>
                <w:sz w:val="18"/>
              </w:rPr>
              <w:t xml:space="preserve"> </w:t>
            </w:r>
            <w:r>
              <w:rPr>
                <w:sz w:val="18"/>
              </w:rPr>
              <w:t>rubric</w:t>
            </w:r>
            <w:r>
              <w:rPr>
                <w:spacing w:val="-3"/>
                <w:sz w:val="18"/>
              </w:rPr>
              <w:t xml:space="preserve"> </w:t>
            </w:r>
            <w:r>
              <w:rPr>
                <w:spacing w:val="-2"/>
                <w:sz w:val="18"/>
              </w:rPr>
              <w:t>disagree</w:t>
            </w:r>
          </w:p>
        </w:tc>
      </w:tr>
      <w:tr w:rsidR="00F9164C" w14:paraId="10AA6BD8" w14:textId="77777777">
        <w:trPr>
          <w:trHeight w:val="785"/>
        </w:trPr>
        <w:tc>
          <w:tcPr>
            <w:tcW w:w="2561" w:type="dxa"/>
          </w:tcPr>
          <w:p w14:paraId="69122300" w14:textId="77777777" w:rsidR="00F9164C" w:rsidRDefault="00000000">
            <w:pPr>
              <w:pStyle w:val="TableParagraph"/>
              <w:spacing w:before="176"/>
              <w:rPr>
                <w:sz w:val="18"/>
              </w:rPr>
            </w:pPr>
            <w:r>
              <w:rPr>
                <w:spacing w:val="-10"/>
                <w:sz w:val="18"/>
              </w:rPr>
              <w:t>6</w:t>
            </w:r>
          </w:p>
        </w:tc>
        <w:tc>
          <w:tcPr>
            <w:tcW w:w="5182" w:type="dxa"/>
          </w:tcPr>
          <w:p w14:paraId="77D59F39" w14:textId="77777777" w:rsidR="00F9164C" w:rsidRDefault="00000000">
            <w:pPr>
              <w:pStyle w:val="TableParagraph"/>
              <w:spacing w:before="56" w:line="278" w:lineRule="auto"/>
              <w:ind w:right="145"/>
              <w:rPr>
                <w:sz w:val="18"/>
              </w:rPr>
            </w:pPr>
            <w:r>
              <w:rPr>
                <w:sz w:val="18"/>
              </w:rPr>
              <w:t>Atorvastatin</w:t>
            </w:r>
            <w:r>
              <w:rPr>
                <w:spacing w:val="-6"/>
                <w:sz w:val="18"/>
              </w:rPr>
              <w:t xml:space="preserve"> </w:t>
            </w:r>
            <w:r>
              <w:rPr>
                <w:sz w:val="18"/>
              </w:rPr>
              <w:t>is</w:t>
            </w:r>
            <w:r>
              <w:rPr>
                <w:spacing w:val="-6"/>
                <w:sz w:val="18"/>
              </w:rPr>
              <w:t xml:space="preserve"> </w:t>
            </w:r>
            <w:r>
              <w:rPr>
                <w:sz w:val="18"/>
              </w:rPr>
              <w:t>required</w:t>
            </w:r>
            <w:r>
              <w:rPr>
                <w:spacing w:val="-6"/>
                <w:sz w:val="18"/>
              </w:rPr>
              <w:t xml:space="preserve"> </w:t>
            </w:r>
            <w:r>
              <w:rPr>
                <w:sz w:val="18"/>
              </w:rPr>
              <w:t>by</w:t>
            </w:r>
            <w:r>
              <w:rPr>
                <w:spacing w:val="-6"/>
                <w:sz w:val="18"/>
              </w:rPr>
              <w:t xml:space="preserve"> </w:t>
            </w:r>
            <w:r>
              <w:rPr>
                <w:sz w:val="18"/>
              </w:rPr>
              <w:t>the</w:t>
            </w:r>
            <w:r>
              <w:rPr>
                <w:spacing w:val="-6"/>
                <w:sz w:val="18"/>
              </w:rPr>
              <w:t xml:space="preserve"> </w:t>
            </w:r>
            <w:r>
              <w:rPr>
                <w:sz w:val="18"/>
              </w:rPr>
              <w:t>Wednesday</w:t>
            </w:r>
            <w:r>
              <w:rPr>
                <w:spacing w:val="-6"/>
                <w:sz w:val="18"/>
              </w:rPr>
              <w:t xml:space="preserve"> </w:t>
            </w:r>
            <w:r>
              <w:rPr>
                <w:sz w:val="18"/>
              </w:rPr>
              <w:t>rubric</w:t>
            </w:r>
            <w:r>
              <w:rPr>
                <w:spacing w:val="-6"/>
                <w:sz w:val="18"/>
              </w:rPr>
              <w:t xml:space="preserve"> </w:t>
            </w:r>
            <w:r>
              <w:rPr>
                <w:sz w:val="18"/>
              </w:rPr>
              <w:t>but</w:t>
            </w:r>
            <w:r>
              <w:rPr>
                <w:spacing w:val="-6"/>
                <w:sz w:val="18"/>
              </w:rPr>
              <w:t xml:space="preserve"> </w:t>
            </w:r>
            <w:r>
              <w:rPr>
                <w:sz w:val="18"/>
              </w:rPr>
              <w:t>absent from the live medication list and patient reconciliation</w:t>
            </w:r>
          </w:p>
        </w:tc>
        <w:tc>
          <w:tcPr>
            <w:tcW w:w="2821" w:type="dxa"/>
          </w:tcPr>
          <w:p w14:paraId="594A40F2" w14:textId="77777777" w:rsidR="00F9164C" w:rsidRDefault="00000000">
            <w:pPr>
              <w:pStyle w:val="TableParagraph"/>
              <w:spacing w:before="176"/>
              <w:rPr>
                <w:sz w:val="18"/>
              </w:rPr>
            </w:pPr>
            <w:r>
              <w:rPr>
                <w:sz w:val="18"/>
              </w:rPr>
              <w:t>EMR</w:t>
            </w:r>
            <w:r>
              <w:rPr>
                <w:spacing w:val="-4"/>
                <w:sz w:val="18"/>
              </w:rPr>
              <w:t xml:space="preserve"> </w:t>
            </w:r>
            <w:r>
              <w:rPr>
                <w:sz w:val="18"/>
              </w:rPr>
              <w:t>and</w:t>
            </w:r>
            <w:r>
              <w:rPr>
                <w:spacing w:val="-3"/>
                <w:sz w:val="18"/>
              </w:rPr>
              <w:t xml:space="preserve"> </w:t>
            </w:r>
            <w:r>
              <w:rPr>
                <w:sz w:val="18"/>
              </w:rPr>
              <w:t>AI</w:t>
            </w:r>
            <w:r>
              <w:rPr>
                <w:spacing w:val="-4"/>
                <w:sz w:val="18"/>
              </w:rPr>
              <w:t xml:space="preserve"> </w:t>
            </w:r>
            <w:r>
              <w:rPr>
                <w:sz w:val="18"/>
              </w:rPr>
              <w:t>patient</w:t>
            </w:r>
            <w:r>
              <w:rPr>
                <w:spacing w:val="-3"/>
                <w:sz w:val="18"/>
              </w:rPr>
              <w:t xml:space="preserve"> </w:t>
            </w:r>
            <w:r>
              <w:rPr>
                <w:sz w:val="18"/>
              </w:rPr>
              <w:t>vs</w:t>
            </w:r>
            <w:r>
              <w:rPr>
                <w:spacing w:val="-3"/>
                <w:sz w:val="18"/>
              </w:rPr>
              <w:t xml:space="preserve"> </w:t>
            </w:r>
            <w:r>
              <w:rPr>
                <w:spacing w:val="-2"/>
                <w:sz w:val="18"/>
              </w:rPr>
              <w:t>rubric</w:t>
            </w:r>
          </w:p>
        </w:tc>
      </w:tr>
      <w:tr w:rsidR="00F9164C" w14:paraId="55E48981" w14:textId="77777777">
        <w:trPr>
          <w:trHeight w:val="790"/>
        </w:trPr>
        <w:tc>
          <w:tcPr>
            <w:tcW w:w="2561" w:type="dxa"/>
          </w:tcPr>
          <w:p w14:paraId="74F7EE78" w14:textId="77777777" w:rsidR="00F9164C" w:rsidRDefault="00000000">
            <w:pPr>
              <w:pStyle w:val="TableParagraph"/>
              <w:spacing w:before="176"/>
              <w:rPr>
                <w:sz w:val="18"/>
              </w:rPr>
            </w:pPr>
            <w:r>
              <w:rPr>
                <w:spacing w:val="-10"/>
                <w:sz w:val="18"/>
              </w:rPr>
              <w:t>7</w:t>
            </w:r>
          </w:p>
        </w:tc>
        <w:tc>
          <w:tcPr>
            <w:tcW w:w="5182" w:type="dxa"/>
          </w:tcPr>
          <w:p w14:paraId="668469DA" w14:textId="77777777" w:rsidR="00F9164C" w:rsidRDefault="00000000">
            <w:pPr>
              <w:pStyle w:val="TableParagraph"/>
              <w:spacing w:before="56" w:line="278" w:lineRule="auto"/>
              <w:rPr>
                <w:sz w:val="18"/>
              </w:rPr>
            </w:pPr>
            <w:r>
              <w:rPr>
                <w:sz w:val="18"/>
              </w:rPr>
              <w:t>Objective</w:t>
            </w:r>
            <w:r>
              <w:rPr>
                <w:spacing w:val="-5"/>
                <w:sz w:val="18"/>
              </w:rPr>
              <w:t xml:space="preserve"> </w:t>
            </w:r>
            <w:r>
              <w:rPr>
                <w:sz w:val="18"/>
              </w:rPr>
              <w:t>values</w:t>
            </w:r>
            <w:r>
              <w:rPr>
                <w:spacing w:val="-5"/>
                <w:sz w:val="18"/>
              </w:rPr>
              <w:t xml:space="preserve"> </w:t>
            </w:r>
            <w:r>
              <w:rPr>
                <w:sz w:val="18"/>
              </w:rPr>
              <w:t>expected</w:t>
            </w:r>
            <w:r>
              <w:rPr>
                <w:spacing w:val="-5"/>
                <w:sz w:val="18"/>
              </w:rPr>
              <w:t xml:space="preserve"> </w:t>
            </w:r>
            <w:r>
              <w:rPr>
                <w:sz w:val="18"/>
              </w:rPr>
              <w:t>for</w:t>
            </w:r>
            <w:r>
              <w:rPr>
                <w:spacing w:val="-5"/>
                <w:sz w:val="18"/>
              </w:rPr>
              <w:t xml:space="preserve"> </w:t>
            </w:r>
            <w:r>
              <w:rPr>
                <w:sz w:val="18"/>
              </w:rPr>
              <w:t>grading</w:t>
            </w:r>
            <w:r>
              <w:rPr>
                <w:spacing w:val="-5"/>
                <w:sz w:val="18"/>
              </w:rPr>
              <w:t xml:space="preserve"> </w:t>
            </w:r>
            <w:r>
              <w:rPr>
                <w:sz w:val="18"/>
              </w:rPr>
              <w:t>are</w:t>
            </w:r>
            <w:r>
              <w:rPr>
                <w:spacing w:val="-5"/>
                <w:sz w:val="18"/>
              </w:rPr>
              <w:t xml:space="preserve"> </w:t>
            </w:r>
            <w:r>
              <w:rPr>
                <w:sz w:val="18"/>
              </w:rPr>
              <w:t>not</w:t>
            </w:r>
            <w:r>
              <w:rPr>
                <w:spacing w:val="-5"/>
                <w:sz w:val="18"/>
              </w:rPr>
              <w:t xml:space="preserve"> </w:t>
            </w:r>
            <w:r>
              <w:rPr>
                <w:sz w:val="18"/>
              </w:rPr>
              <w:t>visible</w:t>
            </w:r>
            <w:r>
              <w:rPr>
                <w:spacing w:val="-5"/>
                <w:sz w:val="18"/>
              </w:rPr>
              <w:t xml:space="preserve"> </w:t>
            </w:r>
            <w:r>
              <w:rPr>
                <w:sz w:val="18"/>
              </w:rPr>
              <w:t>in</w:t>
            </w:r>
            <w:r>
              <w:rPr>
                <w:spacing w:val="-5"/>
                <w:sz w:val="18"/>
              </w:rPr>
              <w:t xml:space="preserve"> </w:t>
            </w:r>
            <w:r>
              <w:rPr>
                <w:sz w:val="18"/>
              </w:rPr>
              <w:t>the Wednesday EMR</w:t>
            </w:r>
          </w:p>
        </w:tc>
        <w:tc>
          <w:tcPr>
            <w:tcW w:w="2821" w:type="dxa"/>
          </w:tcPr>
          <w:p w14:paraId="00DDBE92" w14:textId="77777777" w:rsidR="00F9164C" w:rsidRDefault="00000000">
            <w:pPr>
              <w:pStyle w:val="TableParagraph"/>
              <w:spacing w:before="56" w:line="278" w:lineRule="auto"/>
              <w:ind w:right="48"/>
              <w:rPr>
                <w:sz w:val="18"/>
              </w:rPr>
            </w:pPr>
            <w:r>
              <w:rPr>
                <w:sz w:val="18"/>
              </w:rPr>
              <w:t>Required</w:t>
            </w:r>
            <w:r>
              <w:rPr>
                <w:spacing w:val="-15"/>
                <w:sz w:val="18"/>
              </w:rPr>
              <w:t xml:space="preserve"> </w:t>
            </w:r>
            <w:r>
              <w:rPr>
                <w:sz w:val="18"/>
              </w:rPr>
              <w:t>information</w:t>
            </w:r>
            <w:r>
              <w:rPr>
                <w:spacing w:val="-12"/>
                <w:sz w:val="18"/>
              </w:rPr>
              <w:t xml:space="preserve"> </w:t>
            </w:r>
            <w:r>
              <w:rPr>
                <w:sz w:val="18"/>
              </w:rPr>
              <w:t xml:space="preserve">is </w:t>
            </w:r>
            <w:r>
              <w:rPr>
                <w:spacing w:val="-2"/>
                <w:sz w:val="18"/>
              </w:rPr>
              <w:t>unavailable</w:t>
            </w:r>
          </w:p>
        </w:tc>
      </w:tr>
      <w:tr w:rsidR="00F9164C" w14:paraId="3417E0F9" w14:textId="77777777">
        <w:trPr>
          <w:trHeight w:val="785"/>
        </w:trPr>
        <w:tc>
          <w:tcPr>
            <w:tcW w:w="2561" w:type="dxa"/>
          </w:tcPr>
          <w:p w14:paraId="3B7C08FC" w14:textId="77777777" w:rsidR="00F9164C" w:rsidRDefault="00000000">
            <w:pPr>
              <w:pStyle w:val="TableParagraph"/>
              <w:spacing w:before="176"/>
              <w:rPr>
                <w:sz w:val="18"/>
              </w:rPr>
            </w:pPr>
            <w:r>
              <w:rPr>
                <w:spacing w:val="-10"/>
                <w:sz w:val="18"/>
              </w:rPr>
              <w:t>8</w:t>
            </w:r>
          </w:p>
        </w:tc>
        <w:tc>
          <w:tcPr>
            <w:tcW w:w="5182" w:type="dxa"/>
          </w:tcPr>
          <w:p w14:paraId="207178CD" w14:textId="77777777" w:rsidR="00F9164C" w:rsidRDefault="00000000">
            <w:pPr>
              <w:pStyle w:val="TableParagraph"/>
              <w:spacing w:before="56" w:line="273" w:lineRule="auto"/>
              <w:rPr>
                <w:sz w:val="18"/>
              </w:rPr>
            </w:pPr>
            <w:r>
              <w:rPr>
                <w:sz w:val="18"/>
              </w:rPr>
              <w:t>Vaccination</w:t>
            </w:r>
            <w:r>
              <w:rPr>
                <w:spacing w:val="-7"/>
                <w:sz w:val="18"/>
              </w:rPr>
              <w:t xml:space="preserve"> </w:t>
            </w:r>
            <w:r>
              <w:rPr>
                <w:sz w:val="18"/>
              </w:rPr>
              <w:t>statuses</w:t>
            </w:r>
            <w:r>
              <w:rPr>
                <w:spacing w:val="-7"/>
                <w:sz w:val="18"/>
              </w:rPr>
              <w:t xml:space="preserve"> </w:t>
            </w:r>
            <w:r>
              <w:rPr>
                <w:sz w:val="18"/>
              </w:rPr>
              <w:t>beyond</w:t>
            </w:r>
            <w:r>
              <w:rPr>
                <w:spacing w:val="-7"/>
                <w:sz w:val="18"/>
              </w:rPr>
              <w:t xml:space="preserve"> </w:t>
            </w:r>
            <w:r>
              <w:rPr>
                <w:sz w:val="18"/>
              </w:rPr>
              <w:t>influenza</w:t>
            </w:r>
            <w:r>
              <w:rPr>
                <w:spacing w:val="-7"/>
                <w:sz w:val="18"/>
              </w:rPr>
              <w:t xml:space="preserve"> </w:t>
            </w:r>
            <w:r>
              <w:rPr>
                <w:sz w:val="18"/>
              </w:rPr>
              <w:t>are</w:t>
            </w:r>
            <w:r>
              <w:rPr>
                <w:spacing w:val="-7"/>
                <w:sz w:val="18"/>
              </w:rPr>
              <w:t xml:space="preserve"> </w:t>
            </w:r>
            <w:r>
              <w:rPr>
                <w:sz w:val="18"/>
              </w:rPr>
              <w:t>required</w:t>
            </w:r>
            <w:r>
              <w:rPr>
                <w:spacing w:val="-7"/>
                <w:sz w:val="18"/>
              </w:rPr>
              <w:t xml:space="preserve"> </w:t>
            </w:r>
            <w:r>
              <w:rPr>
                <w:sz w:val="18"/>
              </w:rPr>
              <w:t>but unavailable from the patient and visible chart</w:t>
            </w:r>
          </w:p>
        </w:tc>
        <w:tc>
          <w:tcPr>
            <w:tcW w:w="2821" w:type="dxa"/>
          </w:tcPr>
          <w:p w14:paraId="3C340E5D" w14:textId="77777777" w:rsidR="00F9164C" w:rsidRDefault="00000000">
            <w:pPr>
              <w:pStyle w:val="TableParagraph"/>
              <w:spacing w:before="56" w:line="273" w:lineRule="auto"/>
              <w:ind w:right="48"/>
              <w:rPr>
                <w:sz w:val="18"/>
              </w:rPr>
            </w:pPr>
            <w:r>
              <w:rPr>
                <w:sz w:val="18"/>
              </w:rPr>
              <w:t>Required</w:t>
            </w:r>
            <w:r>
              <w:rPr>
                <w:spacing w:val="-15"/>
                <w:sz w:val="18"/>
              </w:rPr>
              <w:t xml:space="preserve"> </w:t>
            </w:r>
            <w:r>
              <w:rPr>
                <w:sz w:val="18"/>
              </w:rPr>
              <w:t>information</w:t>
            </w:r>
            <w:r>
              <w:rPr>
                <w:spacing w:val="-12"/>
                <w:sz w:val="18"/>
              </w:rPr>
              <w:t xml:space="preserve"> </w:t>
            </w:r>
            <w:r>
              <w:rPr>
                <w:sz w:val="18"/>
              </w:rPr>
              <w:t xml:space="preserve">is </w:t>
            </w:r>
            <w:r>
              <w:rPr>
                <w:spacing w:val="-2"/>
                <w:sz w:val="18"/>
              </w:rPr>
              <w:t>unavailable</w:t>
            </w:r>
          </w:p>
        </w:tc>
      </w:tr>
      <w:tr w:rsidR="00F9164C" w14:paraId="7E1A64F6" w14:textId="77777777">
        <w:trPr>
          <w:trHeight w:val="785"/>
        </w:trPr>
        <w:tc>
          <w:tcPr>
            <w:tcW w:w="2561" w:type="dxa"/>
          </w:tcPr>
          <w:p w14:paraId="131E8C79" w14:textId="77777777" w:rsidR="00F9164C" w:rsidRDefault="00000000">
            <w:pPr>
              <w:pStyle w:val="TableParagraph"/>
              <w:spacing w:before="176"/>
              <w:rPr>
                <w:sz w:val="18"/>
              </w:rPr>
            </w:pPr>
            <w:r>
              <w:rPr>
                <w:spacing w:val="-10"/>
                <w:sz w:val="18"/>
              </w:rPr>
              <w:t>9</w:t>
            </w:r>
          </w:p>
        </w:tc>
        <w:tc>
          <w:tcPr>
            <w:tcW w:w="5182" w:type="dxa"/>
          </w:tcPr>
          <w:p w14:paraId="15FFB389" w14:textId="77777777" w:rsidR="00F9164C" w:rsidRDefault="00000000">
            <w:pPr>
              <w:pStyle w:val="TableParagraph"/>
              <w:spacing w:before="56" w:line="278" w:lineRule="auto"/>
              <w:ind w:right="145"/>
              <w:rPr>
                <w:sz w:val="18"/>
              </w:rPr>
            </w:pPr>
            <w:r>
              <w:rPr>
                <w:sz w:val="18"/>
              </w:rPr>
              <w:t>Fixed</w:t>
            </w:r>
            <w:r>
              <w:rPr>
                <w:spacing w:val="-5"/>
                <w:sz w:val="18"/>
              </w:rPr>
              <w:t xml:space="preserve"> </w:t>
            </w:r>
            <w:r>
              <w:rPr>
                <w:sz w:val="18"/>
              </w:rPr>
              <w:t>income</w:t>
            </w:r>
            <w:r>
              <w:rPr>
                <w:spacing w:val="-6"/>
                <w:sz w:val="18"/>
              </w:rPr>
              <w:t xml:space="preserve"> </w:t>
            </w:r>
            <w:r>
              <w:rPr>
                <w:sz w:val="18"/>
              </w:rPr>
              <w:t>is</w:t>
            </w:r>
            <w:r>
              <w:rPr>
                <w:spacing w:val="-5"/>
                <w:sz w:val="18"/>
              </w:rPr>
              <w:t xml:space="preserve"> </w:t>
            </w:r>
            <w:r>
              <w:rPr>
                <w:sz w:val="18"/>
              </w:rPr>
              <w:t>required</w:t>
            </w:r>
            <w:r>
              <w:rPr>
                <w:spacing w:val="-5"/>
                <w:sz w:val="18"/>
              </w:rPr>
              <w:t xml:space="preserve"> </w:t>
            </w:r>
            <w:r>
              <w:rPr>
                <w:sz w:val="18"/>
              </w:rPr>
              <w:t>as</w:t>
            </w:r>
            <w:r>
              <w:rPr>
                <w:spacing w:val="-5"/>
                <w:sz w:val="18"/>
              </w:rPr>
              <w:t xml:space="preserve"> </w:t>
            </w:r>
            <w:r>
              <w:rPr>
                <w:sz w:val="18"/>
              </w:rPr>
              <w:t>Wednesday</w:t>
            </w:r>
            <w:r>
              <w:rPr>
                <w:spacing w:val="-5"/>
                <w:sz w:val="18"/>
              </w:rPr>
              <w:t xml:space="preserve"> </w:t>
            </w:r>
            <w:r>
              <w:rPr>
                <w:sz w:val="18"/>
              </w:rPr>
              <w:t>social</w:t>
            </w:r>
            <w:r>
              <w:rPr>
                <w:spacing w:val="-5"/>
                <w:sz w:val="18"/>
              </w:rPr>
              <w:t xml:space="preserve"> </w:t>
            </w:r>
            <w:r>
              <w:rPr>
                <w:sz w:val="18"/>
              </w:rPr>
              <w:t>history</w:t>
            </w:r>
            <w:r>
              <w:rPr>
                <w:spacing w:val="-5"/>
                <w:sz w:val="18"/>
              </w:rPr>
              <w:t xml:space="preserve"> </w:t>
            </w:r>
            <w:r>
              <w:rPr>
                <w:sz w:val="18"/>
              </w:rPr>
              <w:t>but</w:t>
            </w:r>
            <w:r>
              <w:rPr>
                <w:spacing w:val="-5"/>
                <w:sz w:val="18"/>
              </w:rPr>
              <w:t xml:space="preserve"> </w:t>
            </w:r>
            <w:r>
              <w:rPr>
                <w:sz w:val="18"/>
              </w:rPr>
              <w:t>is not returned when access barriers are reassessed</w:t>
            </w:r>
          </w:p>
        </w:tc>
        <w:tc>
          <w:tcPr>
            <w:tcW w:w="2821" w:type="dxa"/>
          </w:tcPr>
          <w:p w14:paraId="0D973D61" w14:textId="77777777" w:rsidR="00F9164C" w:rsidRDefault="00000000">
            <w:pPr>
              <w:pStyle w:val="TableParagraph"/>
              <w:spacing w:before="56" w:line="278" w:lineRule="auto"/>
              <w:ind w:right="48"/>
              <w:rPr>
                <w:sz w:val="18"/>
              </w:rPr>
            </w:pPr>
            <w:r>
              <w:rPr>
                <w:sz w:val="18"/>
              </w:rPr>
              <w:t>Required</w:t>
            </w:r>
            <w:r>
              <w:rPr>
                <w:spacing w:val="-15"/>
                <w:sz w:val="18"/>
              </w:rPr>
              <w:t xml:space="preserve"> </w:t>
            </w:r>
            <w:r>
              <w:rPr>
                <w:sz w:val="18"/>
              </w:rPr>
              <w:t>information</w:t>
            </w:r>
            <w:r>
              <w:rPr>
                <w:spacing w:val="-12"/>
                <w:sz w:val="18"/>
              </w:rPr>
              <w:t xml:space="preserve"> </w:t>
            </w:r>
            <w:r>
              <w:rPr>
                <w:sz w:val="18"/>
              </w:rPr>
              <w:t xml:space="preserve">is </w:t>
            </w:r>
            <w:r>
              <w:rPr>
                <w:spacing w:val="-2"/>
                <w:sz w:val="18"/>
              </w:rPr>
              <w:t>unavailable</w:t>
            </w:r>
          </w:p>
        </w:tc>
      </w:tr>
      <w:tr w:rsidR="00F9164C" w14:paraId="2AE59090" w14:textId="77777777">
        <w:trPr>
          <w:trHeight w:val="785"/>
        </w:trPr>
        <w:tc>
          <w:tcPr>
            <w:tcW w:w="2561" w:type="dxa"/>
          </w:tcPr>
          <w:p w14:paraId="55A03072" w14:textId="77777777" w:rsidR="00F9164C" w:rsidRDefault="00000000">
            <w:pPr>
              <w:pStyle w:val="TableParagraph"/>
              <w:spacing w:before="176"/>
              <w:rPr>
                <w:sz w:val="18"/>
              </w:rPr>
            </w:pPr>
            <w:r>
              <w:rPr>
                <w:spacing w:val="-5"/>
                <w:sz w:val="18"/>
              </w:rPr>
              <w:t>10</w:t>
            </w:r>
          </w:p>
        </w:tc>
        <w:tc>
          <w:tcPr>
            <w:tcW w:w="5182" w:type="dxa"/>
          </w:tcPr>
          <w:p w14:paraId="7D6F61A6" w14:textId="77777777" w:rsidR="00F9164C" w:rsidRDefault="00000000">
            <w:pPr>
              <w:pStyle w:val="TableParagraph"/>
              <w:spacing w:before="56" w:line="278" w:lineRule="auto"/>
              <w:rPr>
                <w:sz w:val="18"/>
              </w:rPr>
            </w:pPr>
            <w:r>
              <w:rPr>
                <w:sz w:val="18"/>
              </w:rPr>
              <w:t>Laboratory</w:t>
            </w:r>
            <w:r>
              <w:rPr>
                <w:spacing w:val="-6"/>
                <w:sz w:val="18"/>
              </w:rPr>
              <w:t xml:space="preserve"> </w:t>
            </w:r>
            <w:r>
              <w:rPr>
                <w:sz w:val="18"/>
              </w:rPr>
              <w:t>values</w:t>
            </w:r>
            <w:r>
              <w:rPr>
                <w:spacing w:val="-6"/>
                <w:sz w:val="18"/>
              </w:rPr>
              <w:t xml:space="preserve"> </w:t>
            </w:r>
            <w:r>
              <w:rPr>
                <w:sz w:val="18"/>
              </w:rPr>
              <w:t>change</w:t>
            </w:r>
            <w:r>
              <w:rPr>
                <w:spacing w:val="-6"/>
                <w:sz w:val="18"/>
              </w:rPr>
              <w:t xml:space="preserve"> </w:t>
            </w:r>
            <w:r>
              <w:rPr>
                <w:sz w:val="18"/>
              </w:rPr>
              <w:t>across</w:t>
            </w:r>
            <w:r>
              <w:rPr>
                <w:spacing w:val="-6"/>
                <w:sz w:val="18"/>
              </w:rPr>
              <w:t xml:space="preserve"> </w:t>
            </w:r>
            <w:r>
              <w:rPr>
                <w:sz w:val="18"/>
              </w:rPr>
              <w:t>encounters</w:t>
            </w:r>
            <w:r>
              <w:rPr>
                <w:spacing w:val="-6"/>
                <w:sz w:val="18"/>
              </w:rPr>
              <w:t xml:space="preserve"> </w:t>
            </w:r>
            <w:r>
              <w:rPr>
                <w:sz w:val="18"/>
              </w:rPr>
              <w:t>despite</w:t>
            </w:r>
            <w:r>
              <w:rPr>
                <w:spacing w:val="-6"/>
                <w:sz w:val="18"/>
              </w:rPr>
              <w:t xml:space="preserve"> </w:t>
            </w:r>
            <w:r>
              <w:rPr>
                <w:sz w:val="18"/>
              </w:rPr>
              <w:t>the</w:t>
            </w:r>
            <w:r>
              <w:rPr>
                <w:spacing w:val="-6"/>
                <w:sz w:val="18"/>
              </w:rPr>
              <w:t xml:space="preserve"> </w:t>
            </w:r>
            <w:r>
              <w:rPr>
                <w:sz w:val="18"/>
              </w:rPr>
              <w:t>same collection date and time</w:t>
            </w:r>
          </w:p>
        </w:tc>
        <w:tc>
          <w:tcPr>
            <w:tcW w:w="2821" w:type="dxa"/>
          </w:tcPr>
          <w:p w14:paraId="35020E26" w14:textId="77777777" w:rsidR="00F9164C" w:rsidRDefault="00000000">
            <w:pPr>
              <w:pStyle w:val="TableParagraph"/>
              <w:spacing w:before="176"/>
              <w:rPr>
                <w:sz w:val="18"/>
              </w:rPr>
            </w:pPr>
            <w:r>
              <w:rPr>
                <w:sz w:val="18"/>
              </w:rPr>
              <w:t>Cross</w:t>
            </w:r>
            <w:r>
              <w:rPr>
                <w:spacing w:val="-1"/>
                <w:sz w:val="18"/>
              </w:rPr>
              <w:t xml:space="preserve"> </w:t>
            </w:r>
            <w:r>
              <w:rPr>
                <w:sz w:val="18"/>
              </w:rPr>
              <w:t xml:space="preserve">visit data </w:t>
            </w:r>
            <w:r>
              <w:rPr>
                <w:spacing w:val="-2"/>
                <w:sz w:val="18"/>
              </w:rPr>
              <w:t>inconsistency</w:t>
            </w:r>
          </w:p>
        </w:tc>
      </w:tr>
    </w:tbl>
    <w:p w14:paraId="43E7A61A" w14:textId="77777777" w:rsidR="00F9164C" w:rsidRDefault="00F9164C">
      <w:pPr>
        <w:pStyle w:val="BodyText"/>
      </w:pPr>
    </w:p>
    <w:p w14:paraId="28DBF95B" w14:textId="77777777" w:rsidR="00F9164C" w:rsidRDefault="00F9164C">
      <w:pPr>
        <w:pStyle w:val="BodyText"/>
        <w:spacing w:before="30"/>
      </w:pPr>
    </w:p>
    <w:p w14:paraId="19F9DD98" w14:textId="77777777" w:rsidR="00F9164C" w:rsidRDefault="00000000">
      <w:pPr>
        <w:pStyle w:val="Heading9"/>
      </w:pPr>
      <w:r>
        <w:t>Issue</w:t>
      </w:r>
      <w:r>
        <w:rPr>
          <w:spacing w:val="-7"/>
        </w:rPr>
        <w:t xml:space="preserve"> </w:t>
      </w:r>
      <w:r>
        <w:t>1.</w:t>
      </w:r>
      <w:r>
        <w:rPr>
          <w:spacing w:val="-4"/>
        </w:rPr>
        <w:t xml:space="preserve"> </w:t>
      </w:r>
      <w:r>
        <w:t>Patient</w:t>
      </w:r>
      <w:r>
        <w:rPr>
          <w:spacing w:val="-4"/>
        </w:rPr>
        <w:t xml:space="preserve"> </w:t>
      </w:r>
      <w:r>
        <w:t>age</w:t>
      </w:r>
      <w:r>
        <w:rPr>
          <w:spacing w:val="-4"/>
        </w:rPr>
        <w:t xml:space="preserve"> </w:t>
      </w:r>
      <w:r>
        <w:t>conflicts</w:t>
      </w:r>
      <w:r>
        <w:rPr>
          <w:spacing w:val="-4"/>
        </w:rPr>
        <w:t xml:space="preserve"> </w:t>
      </w:r>
      <w:r>
        <w:t>with</w:t>
      </w:r>
      <w:r>
        <w:rPr>
          <w:spacing w:val="-4"/>
        </w:rPr>
        <w:t xml:space="preserve"> </w:t>
      </w:r>
      <w:r>
        <w:t>the</w:t>
      </w:r>
      <w:r>
        <w:rPr>
          <w:spacing w:val="-4"/>
        </w:rPr>
        <w:t xml:space="preserve"> </w:t>
      </w:r>
      <w:r>
        <w:t>displayed</w:t>
      </w:r>
      <w:r>
        <w:rPr>
          <w:spacing w:val="-4"/>
        </w:rPr>
        <w:t xml:space="preserve"> </w:t>
      </w:r>
      <w:r>
        <w:t>date</w:t>
      </w:r>
      <w:r>
        <w:rPr>
          <w:spacing w:val="-4"/>
        </w:rPr>
        <w:t xml:space="preserve"> </w:t>
      </w:r>
      <w:r>
        <w:t>of</w:t>
      </w:r>
      <w:r>
        <w:rPr>
          <w:spacing w:val="-4"/>
        </w:rPr>
        <w:t xml:space="preserve"> birth</w:t>
      </w:r>
    </w:p>
    <w:p w14:paraId="21B6D947" w14:textId="77777777" w:rsidR="00F9164C" w:rsidRDefault="00F9164C">
      <w:pPr>
        <w:pStyle w:val="BodyText"/>
        <w:spacing w:before="26"/>
        <w:rPr>
          <w:rFonts w:ascii="Arial"/>
          <w:b/>
        </w:rPr>
      </w:pPr>
    </w:p>
    <w:p w14:paraId="7EBA3016" w14:textId="77777777" w:rsidR="00F9164C" w:rsidRDefault="00000000">
      <w:pPr>
        <w:ind w:left="835"/>
        <w:rPr>
          <w:sz w:val="18"/>
        </w:rPr>
      </w:pPr>
      <w:r>
        <w:rPr>
          <w:rFonts w:ascii="Arial"/>
          <w:b/>
          <w:sz w:val="18"/>
        </w:rPr>
        <w:t>What</w:t>
      </w:r>
      <w:r>
        <w:rPr>
          <w:rFonts w:ascii="Arial"/>
          <w:b/>
          <w:spacing w:val="-1"/>
          <w:sz w:val="18"/>
        </w:rPr>
        <w:t xml:space="preserve"> </w:t>
      </w:r>
      <w:r>
        <w:rPr>
          <w:rFonts w:ascii="Arial"/>
          <w:b/>
          <w:sz w:val="18"/>
        </w:rPr>
        <w:t>the</w:t>
      </w:r>
      <w:r>
        <w:rPr>
          <w:rFonts w:ascii="Arial"/>
          <w:b/>
          <w:spacing w:val="-2"/>
          <w:sz w:val="18"/>
        </w:rPr>
        <w:t xml:space="preserve"> </w:t>
      </w:r>
      <w:r>
        <w:rPr>
          <w:rFonts w:ascii="Arial"/>
          <w:b/>
          <w:sz w:val="18"/>
        </w:rPr>
        <w:t>student</w:t>
      </w:r>
      <w:r>
        <w:rPr>
          <w:rFonts w:ascii="Arial"/>
          <w:b/>
          <w:spacing w:val="-1"/>
          <w:sz w:val="18"/>
        </w:rPr>
        <w:t xml:space="preserve"> </w:t>
      </w:r>
      <w:r>
        <w:rPr>
          <w:rFonts w:ascii="Arial"/>
          <w:b/>
          <w:sz w:val="18"/>
        </w:rPr>
        <w:t>saw</w:t>
      </w:r>
      <w:r>
        <w:rPr>
          <w:rFonts w:ascii="Arial"/>
          <w:b/>
          <w:spacing w:val="3"/>
          <w:sz w:val="18"/>
        </w:rPr>
        <w:t xml:space="preserve"> </w:t>
      </w:r>
      <w:r>
        <w:rPr>
          <w:rFonts w:ascii="Arial"/>
          <w:b/>
          <w:sz w:val="18"/>
        </w:rPr>
        <w:t>or</w:t>
      </w:r>
      <w:r>
        <w:rPr>
          <w:rFonts w:ascii="Arial"/>
          <w:b/>
          <w:spacing w:val="-1"/>
          <w:sz w:val="18"/>
        </w:rPr>
        <w:t xml:space="preserve"> </w:t>
      </w:r>
      <w:r>
        <w:rPr>
          <w:rFonts w:ascii="Arial"/>
          <w:b/>
          <w:sz w:val="18"/>
        </w:rPr>
        <w:t xml:space="preserve">heard: </w:t>
      </w:r>
      <w:r>
        <w:rPr>
          <w:sz w:val="18"/>
        </w:rPr>
        <w:t>The Wednesday</w:t>
      </w:r>
      <w:r>
        <w:rPr>
          <w:spacing w:val="-1"/>
          <w:sz w:val="18"/>
        </w:rPr>
        <w:t xml:space="preserve"> </w:t>
      </w:r>
      <w:r>
        <w:rPr>
          <w:sz w:val="18"/>
        </w:rPr>
        <w:t>header</w:t>
      </w:r>
      <w:r>
        <w:rPr>
          <w:spacing w:val="-1"/>
          <w:sz w:val="18"/>
        </w:rPr>
        <w:t xml:space="preserve"> </w:t>
      </w:r>
      <w:r>
        <w:rPr>
          <w:sz w:val="18"/>
        </w:rPr>
        <w:t>again</w:t>
      </w:r>
      <w:r>
        <w:rPr>
          <w:spacing w:val="-1"/>
          <w:sz w:val="18"/>
        </w:rPr>
        <w:t xml:space="preserve"> </w:t>
      </w:r>
      <w:r>
        <w:rPr>
          <w:sz w:val="18"/>
        </w:rPr>
        <w:t>identifies</w:t>
      </w:r>
      <w:r>
        <w:rPr>
          <w:spacing w:val="-1"/>
          <w:sz w:val="18"/>
        </w:rPr>
        <w:t xml:space="preserve"> </w:t>
      </w:r>
      <w:r>
        <w:rPr>
          <w:sz w:val="18"/>
        </w:rPr>
        <w:t>Angela</w:t>
      </w:r>
      <w:r>
        <w:rPr>
          <w:spacing w:val="-2"/>
          <w:sz w:val="18"/>
        </w:rPr>
        <w:t xml:space="preserve"> </w:t>
      </w:r>
      <w:r>
        <w:rPr>
          <w:sz w:val="18"/>
        </w:rPr>
        <w:t>as 64</w:t>
      </w:r>
      <w:r>
        <w:rPr>
          <w:spacing w:val="-1"/>
          <w:sz w:val="18"/>
        </w:rPr>
        <w:t xml:space="preserve"> </w:t>
      </w:r>
      <w:r>
        <w:rPr>
          <w:sz w:val="18"/>
        </w:rPr>
        <w:t>years</w:t>
      </w:r>
      <w:r>
        <w:rPr>
          <w:spacing w:val="-1"/>
          <w:sz w:val="18"/>
        </w:rPr>
        <w:t xml:space="preserve"> </w:t>
      </w:r>
      <w:r>
        <w:rPr>
          <w:sz w:val="18"/>
        </w:rPr>
        <w:t>old</w:t>
      </w:r>
      <w:r>
        <w:rPr>
          <w:spacing w:val="-1"/>
          <w:sz w:val="18"/>
        </w:rPr>
        <w:t xml:space="preserve"> </w:t>
      </w:r>
      <w:r>
        <w:rPr>
          <w:sz w:val="18"/>
        </w:rPr>
        <w:t>and</w:t>
      </w:r>
      <w:r>
        <w:rPr>
          <w:spacing w:val="-1"/>
          <w:sz w:val="18"/>
        </w:rPr>
        <w:t xml:space="preserve"> </w:t>
      </w:r>
      <w:r>
        <w:rPr>
          <w:sz w:val="18"/>
        </w:rPr>
        <w:t>shows</w:t>
      </w:r>
      <w:r>
        <w:rPr>
          <w:spacing w:val="-1"/>
          <w:sz w:val="18"/>
        </w:rPr>
        <w:t xml:space="preserve"> </w:t>
      </w:r>
      <w:r>
        <w:rPr>
          <w:sz w:val="18"/>
        </w:rPr>
        <w:t>DOB</w:t>
      </w:r>
      <w:r>
        <w:rPr>
          <w:spacing w:val="-1"/>
          <w:sz w:val="18"/>
        </w:rPr>
        <w:t xml:space="preserve"> </w:t>
      </w:r>
      <w:r>
        <w:rPr>
          <w:spacing w:val="-2"/>
          <w:sz w:val="18"/>
        </w:rPr>
        <w:t>03/12/1972.</w:t>
      </w:r>
    </w:p>
    <w:p w14:paraId="47D3BE24" w14:textId="77777777" w:rsidR="00F9164C" w:rsidRDefault="00F9164C">
      <w:pPr>
        <w:pStyle w:val="BodyText"/>
        <w:spacing w:before="21"/>
      </w:pPr>
    </w:p>
    <w:p w14:paraId="2132588D" w14:textId="77777777" w:rsidR="00F9164C" w:rsidRDefault="00000000">
      <w:pPr>
        <w:ind w:left="835"/>
        <w:rPr>
          <w:sz w:val="18"/>
        </w:rPr>
      </w:pPr>
      <w:r>
        <w:rPr>
          <w:rFonts w:ascii="Arial"/>
          <w:b/>
          <w:sz w:val="18"/>
        </w:rPr>
        <w:t>What</w:t>
      </w:r>
      <w:r>
        <w:rPr>
          <w:rFonts w:ascii="Arial"/>
          <w:b/>
          <w:spacing w:val="-1"/>
          <w:sz w:val="18"/>
        </w:rPr>
        <w:t xml:space="preserve"> </w:t>
      </w:r>
      <w:r>
        <w:rPr>
          <w:rFonts w:ascii="Arial"/>
          <w:b/>
          <w:sz w:val="18"/>
        </w:rPr>
        <w:t>the</w:t>
      </w:r>
      <w:r>
        <w:rPr>
          <w:rFonts w:ascii="Arial"/>
          <w:b/>
          <w:spacing w:val="-1"/>
          <w:sz w:val="18"/>
        </w:rPr>
        <w:t xml:space="preserve"> </w:t>
      </w:r>
      <w:r>
        <w:rPr>
          <w:rFonts w:ascii="Arial"/>
          <w:b/>
          <w:sz w:val="18"/>
        </w:rPr>
        <w:t>grader</w:t>
      </w:r>
      <w:r>
        <w:rPr>
          <w:rFonts w:ascii="Arial"/>
          <w:b/>
          <w:spacing w:val="-1"/>
          <w:sz w:val="18"/>
        </w:rPr>
        <w:t xml:space="preserve"> </w:t>
      </w:r>
      <w:r>
        <w:rPr>
          <w:rFonts w:ascii="Arial"/>
          <w:b/>
          <w:sz w:val="18"/>
        </w:rPr>
        <w:t>or rubric</w:t>
      </w:r>
      <w:r>
        <w:rPr>
          <w:rFonts w:ascii="Arial"/>
          <w:b/>
          <w:spacing w:val="-1"/>
          <w:sz w:val="18"/>
        </w:rPr>
        <w:t xml:space="preserve"> </w:t>
      </w:r>
      <w:r>
        <w:rPr>
          <w:rFonts w:ascii="Arial"/>
          <w:b/>
          <w:sz w:val="18"/>
        </w:rPr>
        <w:t xml:space="preserve">expected: </w:t>
      </w:r>
      <w:r>
        <w:rPr>
          <w:sz w:val="18"/>
        </w:rPr>
        <w:t>The Wednesday rubric</w:t>
      </w:r>
      <w:r>
        <w:rPr>
          <w:spacing w:val="-1"/>
          <w:sz w:val="18"/>
        </w:rPr>
        <w:t xml:space="preserve"> </w:t>
      </w:r>
      <w:r>
        <w:rPr>
          <w:sz w:val="18"/>
        </w:rPr>
        <w:t>grades the</w:t>
      </w:r>
      <w:r>
        <w:rPr>
          <w:spacing w:val="-1"/>
          <w:sz w:val="18"/>
        </w:rPr>
        <w:t xml:space="preserve"> </w:t>
      </w:r>
      <w:r>
        <w:rPr>
          <w:sz w:val="18"/>
        </w:rPr>
        <w:t>patient</w:t>
      </w:r>
      <w:r>
        <w:rPr>
          <w:spacing w:val="-2"/>
          <w:sz w:val="18"/>
        </w:rPr>
        <w:t xml:space="preserve"> </w:t>
      </w:r>
      <w:r>
        <w:rPr>
          <w:sz w:val="18"/>
        </w:rPr>
        <w:t>as age</w:t>
      </w:r>
      <w:r>
        <w:rPr>
          <w:spacing w:val="-1"/>
          <w:sz w:val="18"/>
        </w:rPr>
        <w:t xml:space="preserve"> </w:t>
      </w:r>
      <w:r>
        <w:rPr>
          <w:spacing w:val="-5"/>
          <w:sz w:val="18"/>
        </w:rPr>
        <w:t>64.</w:t>
      </w:r>
    </w:p>
    <w:p w14:paraId="237BDB29" w14:textId="77777777" w:rsidR="00F9164C" w:rsidRDefault="00F9164C">
      <w:pPr>
        <w:pStyle w:val="BodyText"/>
        <w:spacing w:before="26"/>
      </w:pPr>
    </w:p>
    <w:p w14:paraId="619387BD" w14:textId="77777777" w:rsidR="00F9164C" w:rsidRDefault="00000000">
      <w:pPr>
        <w:pStyle w:val="BodyText"/>
        <w:spacing w:line="273" w:lineRule="auto"/>
        <w:ind w:left="835" w:right="934"/>
      </w:pPr>
      <w:r>
        <w:rPr>
          <w:rFonts w:ascii="Arial"/>
          <w:b/>
        </w:rPr>
        <w:t>Why</w:t>
      </w:r>
      <w:r>
        <w:rPr>
          <w:rFonts w:ascii="Arial"/>
          <w:b/>
          <w:spacing w:val="-3"/>
        </w:rPr>
        <w:t xml:space="preserve"> </w:t>
      </w:r>
      <w:r>
        <w:rPr>
          <w:rFonts w:ascii="Arial"/>
          <w:b/>
        </w:rPr>
        <w:t>this</w:t>
      </w:r>
      <w:r>
        <w:rPr>
          <w:rFonts w:ascii="Arial"/>
          <w:b/>
          <w:spacing w:val="-4"/>
        </w:rPr>
        <w:t xml:space="preserve"> </w:t>
      </w:r>
      <w:r>
        <w:rPr>
          <w:rFonts w:ascii="Arial"/>
          <w:b/>
        </w:rPr>
        <w:t>is</w:t>
      </w:r>
      <w:r>
        <w:rPr>
          <w:rFonts w:ascii="Arial"/>
          <w:b/>
          <w:spacing w:val="-3"/>
        </w:rPr>
        <w:t xml:space="preserve"> </w:t>
      </w:r>
      <w:r>
        <w:rPr>
          <w:rFonts w:ascii="Arial"/>
          <w:b/>
        </w:rPr>
        <w:t>a</w:t>
      </w:r>
      <w:r>
        <w:rPr>
          <w:rFonts w:ascii="Arial"/>
          <w:b/>
          <w:spacing w:val="-4"/>
        </w:rPr>
        <w:t xml:space="preserve"> </w:t>
      </w:r>
      <w:r>
        <w:rPr>
          <w:rFonts w:ascii="Arial"/>
          <w:b/>
        </w:rPr>
        <w:t>problem:</w:t>
      </w:r>
      <w:r>
        <w:rPr>
          <w:rFonts w:ascii="Arial"/>
          <w:b/>
          <w:spacing w:val="-2"/>
        </w:rPr>
        <w:t xml:space="preserve"> </w:t>
      </w:r>
      <w:r>
        <w:t>The</w:t>
      </w:r>
      <w:r>
        <w:rPr>
          <w:spacing w:val="-3"/>
        </w:rPr>
        <w:t xml:space="preserve"> </w:t>
      </w:r>
      <w:r>
        <w:t>demographic</w:t>
      </w:r>
      <w:r>
        <w:rPr>
          <w:spacing w:val="-3"/>
        </w:rPr>
        <w:t xml:space="preserve"> </w:t>
      </w:r>
      <w:r>
        <w:t>fields</w:t>
      </w:r>
      <w:r>
        <w:rPr>
          <w:spacing w:val="-3"/>
        </w:rPr>
        <w:t xml:space="preserve"> </w:t>
      </w:r>
      <w:r>
        <w:t>remain</w:t>
      </w:r>
      <w:r>
        <w:rPr>
          <w:spacing w:val="-3"/>
        </w:rPr>
        <w:t xml:space="preserve"> </w:t>
      </w:r>
      <w:r>
        <w:t>internally</w:t>
      </w:r>
      <w:r>
        <w:rPr>
          <w:spacing w:val="-3"/>
        </w:rPr>
        <w:t xml:space="preserve"> </w:t>
      </w:r>
      <w:r>
        <w:t>incompatible.</w:t>
      </w:r>
      <w:r>
        <w:rPr>
          <w:spacing w:val="-3"/>
        </w:rPr>
        <w:t xml:space="preserve"> </w:t>
      </w:r>
      <w:r>
        <w:t>In</w:t>
      </w:r>
      <w:r>
        <w:rPr>
          <w:spacing w:val="-4"/>
        </w:rPr>
        <w:t xml:space="preserve"> </w:t>
      </w:r>
      <w:r>
        <w:t>June</w:t>
      </w:r>
      <w:r>
        <w:rPr>
          <w:spacing w:val="-3"/>
        </w:rPr>
        <w:t xml:space="preserve"> </w:t>
      </w:r>
      <w:r>
        <w:t>2026,</w:t>
      </w:r>
      <w:r>
        <w:rPr>
          <w:spacing w:val="-3"/>
        </w:rPr>
        <w:t xml:space="preserve"> </w:t>
      </w:r>
      <w:r>
        <w:t>the</w:t>
      </w:r>
      <w:r>
        <w:rPr>
          <w:spacing w:val="-4"/>
        </w:rPr>
        <w:t xml:space="preserve"> </w:t>
      </w:r>
      <w:r>
        <w:t>displayed</w:t>
      </w:r>
      <w:r>
        <w:rPr>
          <w:spacing w:val="-4"/>
        </w:rPr>
        <w:t xml:space="preserve"> </w:t>
      </w:r>
      <w:r>
        <w:t>date</w:t>
      </w:r>
      <w:r>
        <w:rPr>
          <w:spacing w:val="-3"/>
        </w:rPr>
        <w:t xml:space="preserve"> </w:t>
      </w:r>
      <w:r>
        <w:t>of</w:t>
      </w:r>
      <w:r>
        <w:rPr>
          <w:spacing w:val="-3"/>
        </w:rPr>
        <w:t xml:space="preserve"> </w:t>
      </w:r>
      <w:r>
        <w:t>birth corresponds to age 54.</w:t>
      </w:r>
    </w:p>
    <w:p w14:paraId="73CB4150" w14:textId="77777777" w:rsidR="00F9164C" w:rsidRDefault="00000000">
      <w:pPr>
        <w:pStyle w:val="BodyText"/>
        <w:spacing w:before="203" w:line="278" w:lineRule="auto"/>
        <w:ind w:left="835" w:right="871"/>
      </w:pPr>
      <w:r>
        <w:rPr>
          <w:rFonts w:ascii="Arial"/>
          <w:b/>
        </w:rPr>
        <w:t>Suggested</w:t>
      </w:r>
      <w:r>
        <w:rPr>
          <w:rFonts w:ascii="Arial"/>
          <w:b/>
          <w:spacing w:val="-3"/>
        </w:rPr>
        <w:t xml:space="preserve"> </w:t>
      </w:r>
      <w:r>
        <w:rPr>
          <w:rFonts w:ascii="Arial"/>
          <w:b/>
        </w:rPr>
        <w:t>fix:</w:t>
      </w:r>
      <w:r>
        <w:rPr>
          <w:rFonts w:ascii="Arial"/>
          <w:b/>
          <w:spacing w:val="-2"/>
        </w:rPr>
        <w:t xml:space="preserve"> </w:t>
      </w:r>
      <w:r>
        <w:t>Correct</w:t>
      </w:r>
      <w:r>
        <w:rPr>
          <w:spacing w:val="-2"/>
        </w:rPr>
        <w:t xml:space="preserve"> </w:t>
      </w:r>
      <w:r>
        <w:t>the</w:t>
      </w:r>
      <w:r>
        <w:rPr>
          <w:spacing w:val="-2"/>
        </w:rPr>
        <w:t xml:space="preserve"> </w:t>
      </w:r>
      <w:r>
        <w:t>demographic</w:t>
      </w:r>
      <w:r>
        <w:rPr>
          <w:spacing w:val="-2"/>
        </w:rPr>
        <w:t xml:space="preserve"> </w:t>
      </w:r>
      <w:r>
        <w:t>source</w:t>
      </w:r>
      <w:r>
        <w:rPr>
          <w:spacing w:val="-2"/>
        </w:rPr>
        <w:t xml:space="preserve"> </w:t>
      </w:r>
      <w:r>
        <w:t>of</w:t>
      </w:r>
      <w:r>
        <w:rPr>
          <w:spacing w:val="-3"/>
        </w:rPr>
        <w:t xml:space="preserve"> </w:t>
      </w:r>
      <w:r>
        <w:t>truth</w:t>
      </w:r>
      <w:r>
        <w:rPr>
          <w:spacing w:val="-2"/>
        </w:rPr>
        <w:t xml:space="preserve"> </w:t>
      </w:r>
      <w:r>
        <w:t>and</w:t>
      </w:r>
      <w:r>
        <w:rPr>
          <w:spacing w:val="-2"/>
        </w:rPr>
        <w:t xml:space="preserve"> </w:t>
      </w:r>
      <w:r>
        <w:t>propagate</w:t>
      </w:r>
      <w:r>
        <w:rPr>
          <w:spacing w:val="-3"/>
        </w:rPr>
        <w:t xml:space="preserve"> </w:t>
      </w:r>
      <w:r>
        <w:t>the</w:t>
      </w:r>
      <w:r>
        <w:rPr>
          <w:spacing w:val="-2"/>
        </w:rPr>
        <w:t xml:space="preserve"> </w:t>
      </w:r>
      <w:r>
        <w:t>correction</w:t>
      </w:r>
      <w:r>
        <w:rPr>
          <w:spacing w:val="-2"/>
        </w:rPr>
        <w:t xml:space="preserve"> </w:t>
      </w:r>
      <w:r>
        <w:t>to</w:t>
      </w:r>
      <w:r>
        <w:rPr>
          <w:spacing w:val="-2"/>
        </w:rPr>
        <w:t xml:space="preserve"> </w:t>
      </w:r>
      <w:r>
        <w:t>the</w:t>
      </w:r>
      <w:r>
        <w:rPr>
          <w:spacing w:val="-3"/>
        </w:rPr>
        <w:t xml:space="preserve"> </w:t>
      </w:r>
      <w:r>
        <w:t>header,</w:t>
      </w:r>
      <w:r>
        <w:rPr>
          <w:spacing w:val="-2"/>
        </w:rPr>
        <w:t xml:space="preserve"> </w:t>
      </w:r>
      <w:r>
        <w:t>patient</w:t>
      </w:r>
      <w:r>
        <w:rPr>
          <w:spacing w:val="-2"/>
        </w:rPr>
        <w:t xml:space="preserve"> </w:t>
      </w:r>
      <w:r>
        <w:t>model,</w:t>
      </w:r>
      <w:r>
        <w:rPr>
          <w:spacing w:val="-2"/>
        </w:rPr>
        <w:t xml:space="preserve"> </w:t>
      </w:r>
      <w:r>
        <w:t>and</w:t>
      </w:r>
      <w:r>
        <w:rPr>
          <w:spacing w:val="-3"/>
        </w:rPr>
        <w:t xml:space="preserve"> </w:t>
      </w:r>
      <w:r>
        <w:t xml:space="preserve">grading </w:t>
      </w:r>
      <w:r>
        <w:rPr>
          <w:spacing w:val="-2"/>
        </w:rPr>
        <w:t>rubric.</w:t>
      </w:r>
    </w:p>
    <w:p w14:paraId="57958A3B" w14:textId="77777777" w:rsidR="00F9164C" w:rsidRDefault="00F9164C">
      <w:pPr>
        <w:pStyle w:val="BodyText"/>
        <w:spacing w:line="278" w:lineRule="auto"/>
        <w:sectPr w:rsidR="00F9164C">
          <w:pgSz w:w="12240" w:h="15840"/>
          <w:pgMar w:top="720" w:right="0" w:bottom="540" w:left="0" w:header="0" w:footer="313" w:gutter="0"/>
          <w:cols w:space="720"/>
        </w:sectPr>
      </w:pPr>
    </w:p>
    <w:p w14:paraId="1EE4D021" w14:textId="77777777" w:rsidR="00F9164C" w:rsidRDefault="00F9164C">
      <w:pPr>
        <w:pStyle w:val="BodyText"/>
        <w:spacing w:before="5"/>
        <w:rPr>
          <w:sz w:val="6"/>
        </w:rPr>
      </w:pPr>
    </w:p>
    <w:p w14:paraId="4B113B88" w14:textId="77777777" w:rsidR="00F9164C" w:rsidRDefault="00000000">
      <w:pPr>
        <w:ind w:left="1938"/>
        <w:rPr>
          <w:sz w:val="20"/>
        </w:rPr>
      </w:pPr>
      <w:r>
        <w:rPr>
          <w:noProof/>
          <w:sz w:val="20"/>
        </w:rPr>
        <w:drawing>
          <wp:inline distT="0" distB="0" distL="0" distR="0" wp14:anchorId="2EA00E07" wp14:editId="4D46E7A0">
            <wp:extent cx="5201640" cy="6272212"/>
            <wp:effectExtent l="0" t="0" r="0" b="0"/>
            <wp:docPr id="121" name="Image 1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1" name="Image 121"/>
                    <pic:cNvPicPr/>
                  </pic:nvPicPr>
                  <pic:blipFill>
                    <a:blip r:embed="rId103" cstate="print"/>
                    <a:stretch>
                      <a:fillRect/>
                    </a:stretch>
                  </pic:blipFill>
                  <pic:spPr>
                    <a:xfrm>
                      <a:off x="0" y="0"/>
                      <a:ext cx="5201640" cy="6272212"/>
                    </a:xfrm>
                    <a:prstGeom prst="rect">
                      <a:avLst/>
                    </a:prstGeom>
                  </pic:spPr>
                </pic:pic>
              </a:graphicData>
            </a:graphic>
          </wp:inline>
        </w:drawing>
      </w:r>
    </w:p>
    <w:p w14:paraId="6F25BD6D" w14:textId="77777777" w:rsidR="00F9164C" w:rsidRDefault="00F9164C">
      <w:pPr>
        <w:pStyle w:val="BodyText"/>
      </w:pPr>
    </w:p>
    <w:p w14:paraId="15E0E374" w14:textId="77777777" w:rsidR="00F9164C" w:rsidRDefault="00F9164C">
      <w:pPr>
        <w:pStyle w:val="BodyText"/>
      </w:pPr>
    </w:p>
    <w:p w14:paraId="6F829F7F" w14:textId="77777777" w:rsidR="00F9164C" w:rsidRDefault="00F9164C">
      <w:pPr>
        <w:pStyle w:val="BodyText"/>
      </w:pPr>
    </w:p>
    <w:p w14:paraId="012DBA7C" w14:textId="77777777" w:rsidR="00F9164C" w:rsidRDefault="00F9164C">
      <w:pPr>
        <w:pStyle w:val="BodyText"/>
      </w:pPr>
    </w:p>
    <w:p w14:paraId="5257D786" w14:textId="77777777" w:rsidR="00F9164C" w:rsidRDefault="00F9164C">
      <w:pPr>
        <w:pStyle w:val="BodyText"/>
      </w:pPr>
    </w:p>
    <w:p w14:paraId="0EF41D87" w14:textId="77777777" w:rsidR="00F9164C" w:rsidRDefault="00F9164C">
      <w:pPr>
        <w:pStyle w:val="BodyText"/>
      </w:pPr>
    </w:p>
    <w:p w14:paraId="461D8DEC" w14:textId="77777777" w:rsidR="00F9164C" w:rsidRDefault="00F9164C">
      <w:pPr>
        <w:pStyle w:val="BodyText"/>
        <w:spacing w:before="14"/>
      </w:pPr>
    </w:p>
    <w:p w14:paraId="76DA7451" w14:textId="77777777" w:rsidR="00F9164C" w:rsidRDefault="00000000">
      <w:pPr>
        <w:ind w:left="835"/>
        <w:rPr>
          <w:rFonts w:ascii="Arial" w:hAnsi="Arial"/>
          <w:i/>
          <w:spacing w:val="-2"/>
          <w:sz w:val="18"/>
        </w:rPr>
      </w:pPr>
      <w:r>
        <w:rPr>
          <w:rFonts w:ascii="Arial" w:hAnsi="Arial"/>
          <w:i/>
          <w:sz w:val="18"/>
        </w:rPr>
        <w:t>Evidence</w:t>
      </w:r>
      <w:r>
        <w:rPr>
          <w:rFonts w:ascii="Arial" w:hAnsi="Arial"/>
          <w:i/>
          <w:spacing w:val="-4"/>
          <w:sz w:val="18"/>
        </w:rPr>
        <w:t xml:space="preserve"> </w:t>
      </w:r>
      <w:r>
        <w:rPr>
          <w:rFonts w:ascii="Arial" w:hAnsi="Arial"/>
          <w:i/>
          <w:sz w:val="18"/>
        </w:rPr>
        <w:t>–</w:t>
      </w:r>
      <w:r>
        <w:rPr>
          <w:rFonts w:ascii="Arial" w:hAnsi="Arial"/>
          <w:i/>
          <w:spacing w:val="-1"/>
          <w:sz w:val="18"/>
        </w:rPr>
        <w:t xml:space="preserve"> </w:t>
      </w:r>
      <w:r>
        <w:rPr>
          <w:rFonts w:ascii="Arial" w:hAnsi="Arial"/>
          <w:i/>
          <w:sz w:val="18"/>
        </w:rPr>
        <w:t>Wednesday</w:t>
      </w:r>
      <w:r>
        <w:rPr>
          <w:rFonts w:ascii="Arial" w:hAnsi="Arial"/>
          <w:i/>
          <w:spacing w:val="-2"/>
          <w:sz w:val="18"/>
        </w:rPr>
        <w:t xml:space="preserve"> </w:t>
      </w:r>
      <w:r>
        <w:rPr>
          <w:rFonts w:ascii="Arial" w:hAnsi="Arial"/>
          <w:i/>
          <w:sz w:val="18"/>
        </w:rPr>
        <w:t>header</w:t>
      </w:r>
      <w:r>
        <w:rPr>
          <w:rFonts w:ascii="Arial" w:hAnsi="Arial"/>
          <w:i/>
          <w:spacing w:val="-1"/>
          <w:sz w:val="18"/>
        </w:rPr>
        <w:t xml:space="preserve"> </w:t>
      </w:r>
      <w:r>
        <w:rPr>
          <w:rFonts w:ascii="Arial" w:hAnsi="Arial"/>
          <w:i/>
          <w:sz w:val="18"/>
        </w:rPr>
        <w:t>repeats</w:t>
      </w:r>
      <w:r>
        <w:rPr>
          <w:rFonts w:ascii="Arial" w:hAnsi="Arial"/>
          <w:i/>
          <w:spacing w:val="-3"/>
          <w:sz w:val="18"/>
        </w:rPr>
        <w:t xml:space="preserve"> </w:t>
      </w:r>
      <w:r>
        <w:rPr>
          <w:rFonts w:ascii="Arial" w:hAnsi="Arial"/>
          <w:i/>
          <w:sz w:val="18"/>
        </w:rPr>
        <w:t>age</w:t>
      </w:r>
      <w:r>
        <w:rPr>
          <w:rFonts w:ascii="Arial" w:hAnsi="Arial"/>
          <w:i/>
          <w:spacing w:val="-2"/>
          <w:sz w:val="18"/>
        </w:rPr>
        <w:t xml:space="preserve"> </w:t>
      </w:r>
      <w:r>
        <w:rPr>
          <w:rFonts w:ascii="Arial" w:hAnsi="Arial"/>
          <w:i/>
          <w:sz w:val="18"/>
        </w:rPr>
        <w:t>64</w:t>
      </w:r>
      <w:r>
        <w:rPr>
          <w:rFonts w:ascii="Arial" w:hAnsi="Arial"/>
          <w:i/>
          <w:spacing w:val="-1"/>
          <w:sz w:val="18"/>
        </w:rPr>
        <w:t xml:space="preserve"> </w:t>
      </w:r>
      <w:r>
        <w:rPr>
          <w:rFonts w:ascii="Arial" w:hAnsi="Arial"/>
          <w:i/>
          <w:sz w:val="18"/>
        </w:rPr>
        <w:t>with</w:t>
      </w:r>
      <w:r>
        <w:rPr>
          <w:rFonts w:ascii="Arial" w:hAnsi="Arial"/>
          <w:i/>
          <w:spacing w:val="-1"/>
          <w:sz w:val="18"/>
        </w:rPr>
        <w:t xml:space="preserve"> </w:t>
      </w:r>
      <w:r>
        <w:rPr>
          <w:rFonts w:ascii="Arial" w:hAnsi="Arial"/>
          <w:i/>
          <w:sz w:val="18"/>
        </w:rPr>
        <w:t>DOB</w:t>
      </w:r>
      <w:r>
        <w:rPr>
          <w:rFonts w:ascii="Arial" w:hAnsi="Arial"/>
          <w:i/>
          <w:spacing w:val="-2"/>
          <w:sz w:val="18"/>
        </w:rPr>
        <w:t xml:space="preserve"> 03/12/1972.</w:t>
      </w:r>
    </w:p>
    <w:p w14:paraId="20EBF0E2" w14:textId="0334F3F7" w:rsidR="00863AE3" w:rsidRPr="00863AE3" w:rsidRDefault="00863AE3">
      <w:pPr>
        <w:ind w:left="835"/>
        <w:rPr>
          <w:rFonts w:ascii="Arial" w:hAnsi="Arial"/>
          <w:i/>
          <w:color w:val="EE0000"/>
          <w:spacing w:val="-2"/>
          <w:sz w:val="28"/>
          <w:szCs w:val="28"/>
        </w:rPr>
      </w:pPr>
      <w:r w:rsidRPr="00863AE3">
        <w:rPr>
          <w:rFonts w:ascii="Arial" w:hAnsi="Arial"/>
          <w:i/>
          <w:color w:val="EE0000"/>
          <w:spacing w:val="-2"/>
          <w:sz w:val="28"/>
          <w:szCs w:val="28"/>
        </w:rPr>
        <w:t>Correction</w:t>
      </w:r>
    </w:p>
    <w:p w14:paraId="43D28540" w14:textId="0BDD3574" w:rsidR="00863AE3" w:rsidRDefault="00863AE3">
      <w:pPr>
        <w:ind w:left="835"/>
        <w:rPr>
          <w:rFonts w:ascii="Arial" w:hAnsi="Arial"/>
          <w:i/>
          <w:sz w:val="18"/>
        </w:rPr>
      </w:pPr>
      <w:r w:rsidRPr="00863AE3">
        <w:rPr>
          <w:rFonts w:ascii="Arial" w:hAnsi="Arial"/>
          <w:i/>
          <w:sz w:val="18"/>
        </w:rPr>
        <w:lastRenderedPageBreak/>
        <w:drawing>
          <wp:inline distT="0" distB="0" distL="0" distR="0" wp14:anchorId="40585FD5" wp14:editId="19614D2A">
            <wp:extent cx="5302523" cy="1301817"/>
            <wp:effectExtent l="0" t="0" r="0" b="0"/>
            <wp:docPr id="244084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084708" name=""/>
                    <pic:cNvPicPr/>
                  </pic:nvPicPr>
                  <pic:blipFill>
                    <a:blip r:embed="rId104"/>
                    <a:stretch>
                      <a:fillRect/>
                    </a:stretch>
                  </pic:blipFill>
                  <pic:spPr>
                    <a:xfrm>
                      <a:off x="0" y="0"/>
                      <a:ext cx="5302523" cy="1301817"/>
                    </a:xfrm>
                    <a:prstGeom prst="rect">
                      <a:avLst/>
                    </a:prstGeom>
                  </pic:spPr>
                </pic:pic>
              </a:graphicData>
            </a:graphic>
          </wp:inline>
        </w:drawing>
      </w:r>
    </w:p>
    <w:p w14:paraId="35AD429C" w14:textId="77777777" w:rsidR="00F9164C" w:rsidRDefault="00F9164C">
      <w:pPr>
        <w:pStyle w:val="BodyText"/>
        <w:spacing w:before="21"/>
        <w:rPr>
          <w:rFonts w:ascii="Arial"/>
          <w:i/>
        </w:rPr>
      </w:pPr>
    </w:p>
    <w:p w14:paraId="52E125D3" w14:textId="77777777" w:rsidR="00F9164C" w:rsidRDefault="00000000">
      <w:pPr>
        <w:pStyle w:val="Heading9"/>
      </w:pPr>
      <w:r>
        <w:t>Issue</w:t>
      </w:r>
      <w:r>
        <w:rPr>
          <w:spacing w:val="-6"/>
        </w:rPr>
        <w:t xml:space="preserve"> </w:t>
      </w:r>
      <w:r>
        <w:t>2.</w:t>
      </w:r>
      <w:r>
        <w:rPr>
          <w:spacing w:val="-3"/>
        </w:rPr>
        <w:t xml:space="preserve"> </w:t>
      </w:r>
      <w:r>
        <w:t>The</w:t>
      </w:r>
      <w:r>
        <w:rPr>
          <w:spacing w:val="-4"/>
        </w:rPr>
        <w:t xml:space="preserve"> </w:t>
      </w:r>
      <w:r>
        <w:t>3</w:t>
      </w:r>
      <w:r>
        <w:rPr>
          <w:spacing w:val="-3"/>
        </w:rPr>
        <w:t xml:space="preserve"> </w:t>
      </w:r>
      <w:r>
        <w:t>month</w:t>
      </w:r>
      <w:r>
        <w:rPr>
          <w:spacing w:val="-4"/>
        </w:rPr>
        <w:t xml:space="preserve"> </w:t>
      </w:r>
      <w:r>
        <w:t>follow</w:t>
      </w:r>
      <w:r>
        <w:rPr>
          <w:spacing w:val="2"/>
        </w:rPr>
        <w:t xml:space="preserve"> </w:t>
      </w:r>
      <w:r>
        <w:t>up</w:t>
      </w:r>
      <w:r>
        <w:rPr>
          <w:spacing w:val="-4"/>
        </w:rPr>
        <w:t xml:space="preserve"> </w:t>
      </w:r>
      <w:r>
        <w:t>is</w:t>
      </w:r>
      <w:r>
        <w:rPr>
          <w:spacing w:val="-3"/>
        </w:rPr>
        <w:t xml:space="preserve"> </w:t>
      </w:r>
      <w:r>
        <w:t>labeled</w:t>
      </w:r>
      <w:r>
        <w:rPr>
          <w:spacing w:val="-4"/>
        </w:rPr>
        <w:t xml:space="preserve"> </w:t>
      </w:r>
      <w:r>
        <w:t>as</w:t>
      </w:r>
      <w:r>
        <w:rPr>
          <w:spacing w:val="-3"/>
        </w:rPr>
        <w:t xml:space="preserve"> </w:t>
      </w:r>
      <w:r>
        <w:t>an</w:t>
      </w:r>
      <w:r>
        <w:rPr>
          <w:spacing w:val="-4"/>
        </w:rPr>
        <w:t xml:space="preserve"> </w:t>
      </w:r>
      <w:r>
        <w:t>initial</w:t>
      </w:r>
      <w:r>
        <w:rPr>
          <w:spacing w:val="-3"/>
        </w:rPr>
        <w:t xml:space="preserve"> </w:t>
      </w:r>
      <w:r>
        <w:t>visit</w:t>
      </w:r>
      <w:r>
        <w:rPr>
          <w:spacing w:val="-4"/>
        </w:rPr>
        <w:t xml:space="preserve"> </w:t>
      </w:r>
      <w:r>
        <w:t>and</w:t>
      </w:r>
      <w:r>
        <w:rPr>
          <w:spacing w:val="-3"/>
        </w:rPr>
        <w:t xml:space="preserve"> </w:t>
      </w:r>
      <w:r>
        <w:t>reuses</w:t>
      </w:r>
      <w:r>
        <w:rPr>
          <w:spacing w:val="-3"/>
        </w:rPr>
        <w:t xml:space="preserve"> </w:t>
      </w:r>
      <w:r>
        <w:t>the</w:t>
      </w:r>
      <w:r>
        <w:rPr>
          <w:spacing w:val="-4"/>
        </w:rPr>
        <w:t xml:space="preserve"> </w:t>
      </w:r>
      <w:r>
        <w:t>same</w:t>
      </w:r>
      <w:r>
        <w:rPr>
          <w:spacing w:val="-3"/>
        </w:rPr>
        <w:t xml:space="preserve"> </w:t>
      </w:r>
      <w:r>
        <w:t>visit</w:t>
      </w:r>
      <w:r>
        <w:rPr>
          <w:spacing w:val="-4"/>
        </w:rPr>
        <w:t xml:space="preserve"> </w:t>
      </w:r>
      <w:r>
        <w:t>date</w:t>
      </w:r>
      <w:r>
        <w:rPr>
          <w:spacing w:val="-3"/>
        </w:rPr>
        <w:t xml:space="preserve"> </w:t>
      </w:r>
      <w:r>
        <w:t>as</w:t>
      </w:r>
      <w:r>
        <w:rPr>
          <w:spacing w:val="-4"/>
        </w:rPr>
        <w:t xml:space="preserve"> </w:t>
      </w:r>
      <w:r>
        <w:t>the</w:t>
      </w:r>
      <w:r>
        <w:rPr>
          <w:spacing w:val="-3"/>
        </w:rPr>
        <w:t xml:space="preserve"> </w:t>
      </w:r>
      <w:r>
        <w:t>Tuesday</w:t>
      </w:r>
      <w:r>
        <w:rPr>
          <w:spacing w:val="-3"/>
        </w:rPr>
        <w:t xml:space="preserve"> </w:t>
      </w:r>
      <w:r>
        <w:rPr>
          <w:spacing w:val="-2"/>
        </w:rPr>
        <w:t>encounter</w:t>
      </w:r>
    </w:p>
    <w:p w14:paraId="2274F09D" w14:textId="77777777" w:rsidR="00F9164C" w:rsidRDefault="00F9164C">
      <w:pPr>
        <w:pStyle w:val="BodyText"/>
        <w:spacing w:before="26"/>
        <w:rPr>
          <w:rFonts w:ascii="Arial"/>
          <w:b/>
        </w:rPr>
      </w:pPr>
    </w:p>
    <w:p w14:paraId="7B3F6C28" w14:textId="77777777" w:rsidR="00F9164C" w:rsidRDefault="00000000">
      <w:pPr>
        <w:pStyle w:val="BodyText"/>
        <w:spacing w:before="1" w:line="276" w:lineRule="auto"/>
        <w:ind w:left="835" w:right="871"/>
      </w:pPr>
      <w:r>
        <w:rPr>
          <w:rFonts w:ascii="Arial"/>
          <w:b/>
        </w:rPr>
        <w:t>What</w:t>
      </w:r>
      <w:r>
        <w:rPr>
          <w:rFonts w:ascii="Arial"/>
          <w:b/>
          <w:spacing w:val="-3"/>
        </w:rPr>
        <w:t xml:space="preserve"> </w:t>
      </w:r>
      <w:r>
        <w:rPr>
          <w:rFonts w:ascii="Arial"/>
          <w:b/>
        </w:rPr>
        <w:t>the</w:t>
      </w:r>
      <w:r>
        <w:rPr>
          <w:rFonts w:ascii="Arial"/>
          <w:b/>
          <w:spacing w:val="-3"/>
        </w:rPr>
        <w:t xml:space="preserve"> </w:t>
      </w:r>
      <w:r>
        <w:rPr>
          <w:rFonts w:ascii="Arial"/>
          <w:b/>
        </w:rPr>
        <w:t>student</w:t>
      </w:r>
      <w:r>
        <w:rPr>
          <w:rFonts w:ascii="Arial"/>
          <w:b/>
          <w:spacing w:val="-3"/>
        </w:rPr>
        <w:t xml:space="preserve"> </w:t>
      </w:r>
      <w:r>
        <w:rPr>
          <w:rFonts w:ascii="Arial"/>
          <w:b/>
        </w:rPr>
        <w:t>saw or</w:t>
      </w:r>
      <w:r>
        <w:rPr>
          <w:rFonts w:ascii="Arial"/>
          <w:b/>
          <w:spacing w:val="-3"/>
        </w:rPr>
        <w:t xml:space="preserve"> </w:t>
      </w:r>
      <w:r>
        <w:rPr>
          <w:rFonts w:ascii="Arial"/>
          <w:b/>
        </w:rPr>
        <w:t>heard:</w:t>
      </w:r>
      <w:r>
        <w:rPr>
          <w:rFonts w:ascii="Arial"/>
          <w:b/>
          <w:spacing w:val="-2"/>
        </w:rPr>
        <w:t xml:space="preserve"> </w:t>
      </w:r>
      <w:r>
        <w:t>The</w:t>
      </w:r>
      <w:r>
        <w:rPr>
          <w:spacing w:val="-3"/>
        </w:rPr>
        <w:t xml:space="preserve"> </w:t>
      </w:r>
      <w:r>
        <w:t>Wednesday</w:t>
      </w:r>
      <w:r>
        <w:rPr>
          <w:spacing w:val="-3"/>
        </w:rPr>
        <w:t xml:space="preserve"> </w:t>
      </w:r>
      <w:r>
        <w:t>header</w:t>
      </w:r>
      <w:r>
        <w:rPr>
          <w:spacing w:val="-3"/>
        </w:rPr>
        <w:t xml:space="preserve"> </w:t>
      </w:r>
      <w:r>
        <w:t>identifies</w:t>
      </w:r>
      <w:r>
        <w:rPr>
          <w:spacing w:val="-3"/>
        </w:rPr>
        <w:t xml:space="preserve"> </w:t>
      </w:r>
      <w:r>
        <w:t>a</w:t>
      </w:r>
      <w:r>
        <w:rPr>
          <w:spacing w:val="-3"/>
        </w:rPr>
        <w:t xml:space="preserve"> </w:t>
      </w:r>
      <w:r>
        <w:t>3</w:t>
      </w:r>
      <w:r>
        <w:rPr>
          <w:spacing w:val="-3"/>
        </w:rPr>
        <w:t xml:space="preserve"> </w:t>
      </w:r>
      <w:r>
        <w:t>month</w:t>
      </w:r>
      <w:r>
        <w:rPr>
          <w:spacing w:val="-3"/>
        </w:rPr>
        <w:t xml:space="preserve"> </w:t>
      </w:r>
      <w:r>
        <w:t>follow</w:t>
      </w:r>
      <w:r>
        <w:rPr>
          <w:spacing w:val="-3"/>
        </w:rPr>
        <w:t xml:space="preserve"> </w:t>
      </w:r>
      <w:r>
        <w:t>up,</w:t>
      </w:r>
      <w:r>
        <w:rPr>
          <w:spacing w:val="-3"/>
        </w:rPr>
        <w:t xml:space="preserve"> </w:t>
      </w:r>
      <w:r>
        <w:t>but</w:t>
      </w:r>
      <w:r>
        <w:rPr>
          <w:spacing w:val="-3"/>
        </w:rPr>
        <w:t xml:space="preserve"> </w:t>
      </w:r>
      <w:r>
        <w:t>the</w:t>
      </w:r>
      <w:r>
        <w:rPr>
          <w:spacing w:val="-3"/>
        </w:rPr>
        <w:t xml:space="preserve"> </w:t>
      </w:r>
      <w:r>
        <w:t>Subjective</w:t>
      </w:r>
      <w:r>
        <w:rPr>
          <w:spacing w:val="-3"/>
        </w:rPr>
        <w:t xml:space="preserve"> </w:t>
      </w:r>
      <w:r>
        <w:t>documentation</w:t>
      </w:r>
      <w:r>
        <w:rPr>
          <w:spacing w:val="-3"/>
        </w:rPr>
        <w:t xml:space="preserve"> </w:t>
      </w:r>
      <w:r>
        <w:t xml:space="preserve">line calls the encounter an Initial Ambulatory Care Pharmacist Visit. Vitals are dated 06/23/2026, the same date used for the Tuesday initial </w:t>
      </w:r>
      <w:r>
        <w:rPr>
          <w:spacing w:val="-2"/>
        </w:rPr>
        <w:t>visit.</w:t>
      </w:r>
    </w:p>
    <w:p w14:paraId="4B25326B" w14:textId="77777777" w:rsidR="00F9164C" w:rsidRDefault="00F9164C">
      <w:pPr>
        <w:pStyle w:val="BodyText"/>
        <w:spacing w:line="276" w:lineRule="auto"/>
        <w:sectPr w:rsidR="00F9164C">
          <w:pgSz w:w="12240" w:h="15840"/>
          <w:pgMar w:top="1820" w:right="0" w:bottom="540" w:left="0" w:header="0" w:footer="313" w:gutter="0"/>
          <w:cols w:space="720"/>
        </w:sectPr>
      </w:pPr>
    </w:p>
    <w:p w14:paraId="6D0BFE52" w14:textId="77777777" w:rsidR="00F9164C" w:rsidRDefault="00000000">
      <w:pPr>
        <w:spacing w:before="71" w:line="278" w:lineRule="auto"/>
        <w:ind w:left="835" w:right="871"/>
        <w:rPr>
          <w:sz w:val="18"/>
        </w:rPr>
      </w:pPr>
      <w:r>
        <w:rPr>
          <w:rFonts w:ascii="Arial"/>
          <w:b/>
          <w:sz w:val="18"/>
        </w:rPr>
        <w:lastRenderedPageBreak/>
        <w:t>What</w:t>
      </w:r>
      <w:r>
        <w:rPr>
          <w:rFonts w:ascii="Arial"/>
          <w:b/>
          <w:spacing w:val="-2"/>
          <w:sz w:val="18"/>
        </w:rPr>
        <w:t xml:space="preserve"> </w:t>
      </w:r>
      <w:r>
        <w:rPr>
          <w:rFonts w:ascii="Arial"/>
          <w:b/>
          <w:sz w:val="18"/>
        </w:rPr>
        <w:t>the</w:t>
      </w:r>
      <w:r>
        <w:rPr>
          <w:rFonts w:ascii="Arial"/>
          <w:b/>
          <w:spacing w:val="-3"/>
          <w:sz w:val="18"/>
        </w:rPr>
        <w:t xml:space="preserve"> </w:t>
      </w:r>
      <w:r>
        <w:rPr>
          <w:rFonts w:ascii="Arial"/>
          <w:b/>
          <w:sz w:val="18"/>
        </w:rPr>
        <w:t>grader</w:t>
      </w:r>
      <w:r>
        <w:rPr>
          <w:rFonts w:ascii="Arial"/>
          <w:b/>
          <w:spacing w:val="-2"/>
          <w:sz w:val="18"/>
        </w:rPr>
        <w:t xml:space="preserve"> </w:t>
      </w:r>
      <w:r>
        <w:rPr>
          <w:rFonts w:ascii="Arial"/>
          <w:b/>
          <w:sz w:val="18"/>
        </w:rPr>
        <w:t>or</w:t>
      </w:r>
      <w:r>
        <w:rPr>
          <w:rFonts w:ascii="Arial"/>
          <w:b/>
          <w:spacing w:val="-2"/>
          <w:sz w:val="18"/>
        </w:rPr>
        <w:t xml:space="preserve"> </w:t>
      </w:r>
      <w:r>
        <w:rPr>
          <w:rFonts w:ascii="Arial"/>
          <w:b/>
          <w:sz w:val="18"/>
        </w:rPr>
        <w:t>rubric</w:t>
      </w:r>
      <w:r>
        <w:rPr>
          <w:rFonts w:ascii="Arial"/>
          <w:b/>
          <w:spacing w:val="-3"/>
          <w:sz w:val="18"/>
        </w:rPr>
        <w:t xml:space="preserve"> </w:t>
      </w:r>
      <w:r>
        <w:rPr>
          <w:rFonts w:ascii="Arial"/>
          <w:b/>
          <w:sz w:val="18"/>
        </w:rPr>
        <w:t>expected:</w:t>
      </w:r>
      <w:r>
        <w:rPr>
          <w:rFonts w:ascii="Arial"/>
          <w:b/>
          <w:spacing w:val="-1"/>
          <w:sz w:val="18"/>
        </w:rPr>
        <w:t xml:space="preserve"> </w:t>
      </w:r>
      <w:r>
        <w:rPr>
          <w:sz w:val="18"/>
        </w:rPr>
        <w:t>The</w:t>
      </w:r>
      <w:r>
        <w:rPr>
          <w:spacing w:val="-2"/>
          <w:sz w:val="18"/>
        </w:rPr>
        <w:t xml:space="preserve"> </w:t>
      </w:r>
      <w:r>
        <w:rPr>
          <w:sz w:val="18"/>
        </w:rPr>
        <w:t>rubric</w:t>
      </w:r>
      <w:r>
        <w:rPr>
          <w:spacing w:val="-2"/>
          <w:sz w:val="18"/>
        </w:rPr>
        <w:t xml:space="preserve"> </w:t>
      </w:r>
      <w:r>
        <w:rPr>
          <w:sz w:val="18"/>
        </w:rPr>
        <w:t>treats</w:t>
      </w:r>
      <w:r>
        <w:rPr>
          <w:spacing w:val="-2"/>
          <w:sz w:val="18"/>
        </w:rPr>
        <w:t xml:space="preserve"> </w:t>
      </w:r>
      <w:r>
        <w:rPr>
          <w:sz w:val="18"/>
        </w:rPr>
        <w:t>Wednesday</w:t>
      </w:r>
      <w:r>
        <w:rPr>
          <w:spacing w:val="-2"/>
          <w:sz w:val="18"/>
        </w:rPr>
        <w:t xml:space="preserve"> </w:t>
      </w:r>
      <w:r>
        <w:rPr>
          <w:sz w:val="18"/>
        </w:rPr>
        <w:t>as</w:t>
      </w:r>
      <w:r>
        <w:rPr>
          <w:spacing w:val="-2"/>
          <w:sz w:val="18"/>
        </w:rPr>
        <w:t xml:space="preserve"> </w:t>
      </w:r>
      <w:r>
        <w:rPr>
          <w:sz w:val="18"/>
        </w:rPr>
        <w:t>a</w:t>
      </w:r>
      <w:r>
        <w:rPr>
          <w:spacing w:val="-3"/>
          <w:sz w:val="18"/>
        </w:rPr>
        <w:t xml:space="preserve"> </w:t>
      </w:r>
      <w:r>
        <w:rPr>
          <w:sz w:val="18"/>
        </w:rPr>
        <w:t>distinct</w:t>
      </w:r>
      <w:r>
        <w:rPr>
          <w:spacing w:val="-2"/>
          <w:sz w:val="18"/>
        </w:rPr>
        <w:t xml:space="preserve"> </w:t>
      </w:r>
      <w:r>
        <w:rPr>
          <w:sz w:val="18"/>
        </w:rPr>
        <w:t>follow</w:t>
      </w:r>
      <w:r>
        <w:rPr>
          <w:spacing w:val="-2"/>
          <w:sz w:val="18"/>
        </w:rPr>
        <w:t xml:space="preserve"> </w:t>
      </w:r>
      <w:r>
        <w:rPr>
          <w:sz w:val="18"/>
        </w:rPr>
        <w:t>up</w:t>
      </w:r>
      <w:r>
        <w:rPr>
          <w:spacing w:val="-2"/>
          <w:sz w:val="18"/>
        </w:rPr>
        <w:t xml:space="preserve"> </w:t>
      </w:r>
      <w:r>
        <w:rPr>
          <w:sz w:val="18"/>
        </w:rPr>
        <w:t>encounter</w:t>
      </w:r>
      <w:r>
        <w:rPr>
          <w:spacing w:val="-2"/>
          <w:sz w:val="18"/>
        </w:rPr>
        <w:t xml:space="preserve"> </w:t>
      </w:r>
      <w:r>
        <w:rPr>
          <w:sz w:val="18"/>
        </w:rPr>
        <w:t>occurring</w:t>
      </w:r>
      <w:r>
        <w:rPr>
          <w:spacing w:val="-2"/>
          <w:sz w:val="18"/>
        </w:rPr>
        <w:t xml:space="preserve"> </w:t>
      </w:r>
      <w:r>
        <w:rPr>
          <w:sz w:val="18"/>
        </w:rPr>
        <w:t>after</w:t>
      </w:r>
      <w:r>
        <w:rPr>
          <w:spacing w:val="-2"/>
          <w:sz w:val="18"/>
        </w:rPr>
        <w:t xml:space="preserve"> </w:t>
      </w:r>
      <w:r>
        <w:rPr>
          <w:sz w:val="18"/>
        </w:rPr>
        <w:t>the</w:t>
      </w:r>
      <w:r>
        <w:rPr>
          <w:spacing w:val="-2"/>
          <w:sz w:val="18"/>
        </w:rPr>
        <w:t xml:space="preserve"> </w:t>
      </w:r>
      <w:r>
        <w:rPr>
          <w:sz w:val="18"/>
        </w:rPr>
        <w:t>initial</w:t>
      </w:r>
      <w:r>
        <w:rPr>
          <w:spacing w:val="-3"/>
          <w:sz w:val="18"/>
        </w:rPr>
        <w:t xml:space="preserve"> </w:t>
      </w:r>
      <w:r>
        <w:rPr>
          <w:sz w:val="18"/>
        </w:rPr>
        <w:t>visit and evaluates longitudinal improvement.</w:t>
      </w:r>
    </w:p>
    <w:p w14:paraId="00288CA0" w14:textId="77777777" w:rsidR="00F9164C" w:rsidRDefault="00000000">
      <w:pPr>
        <w:pStyle w:val="BodyText"/>
        <w:spacing w:before="200" w:line="276" w:lineRule="auto"/>
        <w:ind w:left="835" w:right="934"/>
      </w:pPr>
      <w:r>
        <w:rPr>
          <w:rFonts w:ascii="Arial"/>
          <w:b/>
        </w:rPr>
        <w:t xml:space="preserve">Why this is a problem: </w:t>
      </w:r>
      <w:r>
        <w:t>A longitudinal follow up cannot reliably represent three months of change if the encounter is internally labeled</w:t>
      </w:r>
      <w:r>
        <w:rPr>
          <w:spacing w:val="-3"/>
        </w:rPr>
        <w:t xml:space="preserve"> </w:t>
      </w:r>
      <w:r>
        <w:t>as</w:t>
      </w:r>
      <w:r>
        <w:rPr>
          <w:spacing w:val="-2"/>
        </w:rPr>
        <w:t xml:space="preserve"> </w:t>
      </w:r>
      <w:r>
        <w:t>initial</w:t>
      </w:r>
      <w:r>
        <w:rPr>
          <w:spacing w:val="-2"/>
        </w:rPr>
        <w:t xml:space="preserve"> </w:t>
      </w:r>
      <w:r>
        <w:t>and</w:t>
      </w:r>
      <w:r>
        <w:rPr>
          <w:spacing w:val="-2"/>
        </w:rPr>
        <w:t xml:space="preserve"> </w:t>
      </w:r>
      <w:r>
        <w:t>shares</w:t>
      </w:r>
      <w:r>
        <w:rPr>
          <w:spacing w:val="-2"/>
        </w:rPr>
        <w:t xml:space="preserve"> </w:t>
      </w:r>
      <w:r>
        <w:t>the</w:t>
      </w:r>
      <w:r>
        <w:rPr>
          <w:spacing w:val="-2"/>
        </w:rPr>
        <w:t xml:space="preserve"> </w:t>
      </w:r>
      <w:r>
        <w:t>same</w:t>
      </w:r>
      <w:r>
        <w:rPr>
          <w:spacing w:val="-2"/>
        </w:rPr>
        <w:t xml:space="preserve"> </w:t>
      </w:r>
      <w:r>
        <w:t>visit</w:t>
      </w:r>
      <w:r>
        <w:rPr>
          <w:spacing w:val="-2"/>
        </w:rPr>
        <w:t xml:space="preserve"> </w:t>
      </w:r>
      <w:r>
        <w:t>date</w:t>
      </w:r>
      <w:r>
        <w:rPr>
          <w:spacing w:val="-3"/>
        </w:rPr>
        <w:t xml:space="preserve"> </w:t>
      </w:r>
      <w:r>
        <w:t>as</w:t>
      </w:r>
      <w:r>
        <w:rPr>
          <w:spacing w:val="-2"/>
        </w:rPr>
        <w:t xml:space="preserve"> </w:t>
      </w:r>
      <w:r>
        <w:t>the</w:t>
      </w:r>
      <w:r>
        <w:rPr>
          <w:spacing w:val="-3"/>
        </w:rPr>
        <w:t xml:space="preserve"> </w:t>
      </w:r>
      <w:r>
        <w:t>baseline encounter.</w:t>
      </w:r>
      <w:r>
        <w:rPr>
          <w:spacing w:val="-2"/>
        </w:rPr>
        <w:t xml:space="preserve"> </w:t>
      </w:r>
      <w:r>
        <w:t>This</w:t>
      </w:r>
      <w:r>
        <w:rPr>
          <w:spacing w:val="-3"/>
        </w:rPr>
        <w:t xml:space="preserve"> </w:t>
      </w:r>
      <w:r>
        <w:t>can</w:t>
      </w:r>
      <w:r>
        <w:rPr>
          <w:spacing w:val="-2"/>
        </w:rPr>
        <w:t xml:space="preserve"> </w:t>
      </w:r>
      <w:r>
        <w:t>confuse</w:t>
      </w:r>
      <w:r>
        <w:rPr>
          <w:spacing w:val="-2"/>
        </w:rPr>
        <w:t xml:space="preserve"> </w:t>
      </w:r>
      <w:r>
        <w:t>both</w:t>
      </w:r>
      <w:r>
        <w:rPr>
          <w:spacing w:val="-2"/>
        </w:rPr>
        <w:t xml:space="preserve"> </w:t>
      </w:r>
      <w:r>
        <w:t>students</w:t>
      </w:r>
      <w:r>
        <w:rPr>
          <w:spacing w:val="-3"/>
        </w:rPr>
        <w:t xml:space="preserve"> </w:t>
      </w:r>
      <w:r>
        <w:t>and</w:t>
      </w:r>
      <w:r>
        <w:rPr>
          <w:spacing w:val="-2"/>
        </w:rPr>
        <w:t xml:space="preserve"> </w:t>
      </w:r>
      <w:r>
        <w:t>logic</w:t>
      </w:r>
      <w:r>
        <w:rPr>
          <w:spacing w:val="-2"/>
        </w:rPr>
        <w:t xml:space="preserve"> </w:t>
      </w:r>
      <w:r>
        <w:t>that</w:t>
      </w:r>
      <w:r>
        <w:rPr>
          <w:spacing w:val="-2"/>
        </w:rPr>
        <w:t xml:space="preserve"> </w:t>
      </w:r>
      <w:r>
        <w:t>depends on prior versus current data.</w:t>
      </w:r>
    </w:p>
    <w:p w14:paraId="2EA77AEB" w14:textId="77777777" w:rsidR="00F9164C" w:rsidRDefault="00000000">
      <w:pPr>
        <w:pStyle w:val="BodyText"/>
        <w:spacing w:before="197"/>
        <w:ind w:left="835"/>
      </w:pPr>
      <w:r>
        <w:rPr>
          <w:rFonts w:ascii="Arial"/>
          <w:b/>
        </w:rPr>
        <w:t>Suggested</w:t>
      </w:r>
      <w:r>
        <w:rPr>
          <w:rFonts w:ascii="Arial"/>
          <w:b/>
          <w:spacing w:val="-4"/>
        </w:rPr>
        <w:t xml:space="preserve"> </w:t>
      </w:r>
      <w:r>
        <w:rPr>
          <w:rFonts w:ascii="Arial"/>
          <w:b/>
        </w:rPr>
        <w:t>fix:</w:t>
      </w:r>
      <w:r>
        <w:rPr>
          <w:rFonts w:ascii="Arial"/>
          <w:b/>
          <w:spacing w:val="-1"/>
        </w:rPr>
        <w:t xml:space="preserve"> </w:t>
      </w:r>
      <w:r>
        <w:t>Use</w:t>
      </w:r>
      <w:r>
        <w:rPr>
          <w:spacing w:val="-1"/>
        </w:rPr>
        <w:t xml:space="preserve"> </w:t>
      </w:r>
      <w:r>
        <w:t>a</w:t>
      </w:r>
      <w:r>
        <w:rPr>
          <w:spacing w:val="-1"/>
        </w:rPr>
        <w:t xml:space="preserve"> </w:t>
      </w:r>
      <w:r>
        <w:t>consistent</w:t>
      </w:r>
      <w:r>
        <w:rPr>
          <w:spacing w:val="-2"/>
        </w:rPr>
        <w:t xml:space="preserve"> </w:t>
      </w:r>
      <w:r>
        <w:t>follow up</w:t>
      </w:r>
      <w:r>
        <w:rPr>
          <w:spacing w:val="-1"/>
        </w:rPr>
        <w:t xml:space="preserve"> </w:t>
      </w:r>
      <w:r>
        <w:t>label</w:t>
      </w:r>
      <w:r>
        <w:rPr>
          <w:spacing w:val="-1"/>
        </w:rPr>
        <w:t xml:space="preserve"> </w:t>
      </w:r>
      <w:r>
        <w:t>and</w:t>
      </w:r>
      <w:r>
        <w:rPr>
          <w:spacing w:val="-1"/>
        </w:rPr>
        <w:t xml:space="preserve"> </w:t>
      </w:r>
      <w:r>
        <w:t>advance</w:t>
      </w:r>
      <w:r>
        <w:rPr>
          <w:spacing w:val="-2"/>
        </w:rPr>
        <w:t xml:space="preserve"> </w:t>
      </w:r>
      <w:r>
        <w:t>the encounter</w:t>
      </w:r>
      <w:r>
        <w:rPr>
          <w:spacing w:val="-1"/>
        </w:rPr>
        <w:t xml:space="preserve"> </w:t>
      </w:r>
      <w:r>
        <w:t>date</w:t>
      </w:r>
      <w:r>
        <w:rPr>
          <w:spacing w:val="-1"/>
        </w:rPr>
        <w:t xml:space="preserve"> </w:t>
      </w:r>
      <w:r>
        <w:t>and</w:t>
      </w:r>
      <w:r>
        <w:rPr>
          <w:spacing w:val="-1"/>
        </w:rPr>
        <w:t xml:space="preserve"> </w:t>
      </w:r>
      <w:r>
        <w:t>longitudinal</w:t>
      </w:r>
      <w:r>
        <w:rPr>
          <w:spacing w:val="-1"/>
        </w:rPr>
        <w:t xml:space="preserve"> </w:t>
      </w:r>
      <w:r>
        <w:t>data</w:t>
      </w:r>
      <w:r>
        <w:rPr>
          <w:spacing w:val="-2"/>
        </w:rPr>
        <w:t xml:space="preserve"> </w:t>
      </w:r>
      <w:r>
        <w:t>to a</w:t>
      </w:r>
      <w:r>
        <w:rPr>
          <w:spacing w:val="-1"/>
        </w:rPr>
        <w:t xml:space="preserve"> </w:t>
      </w:r>
      <w:r>
        <w:t>true</w:t>
      </w:r>
      <w:r>
        <w:rPr>
          <w:spacing w:val="-1"/>
        </w:rPr>
        <w:t xml:space="preserve"> </w:t>
      </w:r>
      <w:r>
        <w:t>follow</w:t>
      </w:r>
      <w:r>
        <w:rPr>
          <w:spacing w:val="-1"/>
        </w:rPr>
        <w:t xml:space="preserve"> </w:t>
      </w:r>
      <w:r>
        <w:t>up</w:t>
      </w:r>
      <w:r>
        <w:rPr>
          <w:spacing w:val="-1"/>
        </w:rPr>
        <w:t xml:space="preserve"> </w:t>
      </w:r>
      <w:r>
        <w:t>time</w:t>
      </w:r>
      <w:r>
        <w:rPr>
          <w:spacing w:val="-1"/>
        </w:rPr>
        <w:t xml:space="preserve"> </w:t>
      </w:r>
      <w:r>
        <w:rPr>
          <w:spacing w:val="-2"/>
        </w:rPr>
        <w:t>point.</w:t>
      </w:r>
    </w:p>
    <w:p w14:paraId="6A2343F7" w14:textId="77777777" w:rsidR="00F9164C" w:rsidRDefault="00F9164C">
      <w:pPr>
        <w:pStyle w:val="BodyText"/>
        <w:rPr>
          <w:sz w:val="20"/>
        </w:rPr>
      </w:pPr>
    </w:p>
    <w:p w14:paraId="65F3449A" w14:textId="77777777" w:rsidR="00F9164C" w:rsidRDefault="00F9164C">
      <w:pPr>
        <w:pStyle w:val="BodyText"/>
        <w:rPr>
          <w:sz w:val="20"/>
        </w:rPr>
      </w:pPr>
    </w:p>
    <w:p w14:paraId="409BBB09" w14:textId="77777777" w:rsidR="00F9164C" w:rsidRDefault="00F9164C">
      <w:pPr>
        <w:pStyle w:val="BodyText"/>
        <w:rPr>
          <w:sz w:val="20"/>
        </w:rPr>
      </w:pPr>
    </w:p>
    <w:p w14:paraId="3163221C" w14:textId="77777777" w:rsidR="00F9164C" w:rsidRDefault="00F9164C">
      <w:pPr>
        <w:pStyle w:val="BodyText"/>
        <w:rPr>
          <w:sz w:val="20"/>
        </w:rPr>
      </w:pPr>
    </w:p>
    <w:p w14:paraId="43205DD8" w14:textId="77777777" w:rsidR="00F9164C" w:rsidRDefault="00000000">
      <w:pPr>
        <w:pStyle w:val="BodyText"/>
        <w:spacing w:before="204"/>
        <w:rPr>
          <w:sz w:val="20"/>
        </w:rPr>
      </w:pPr>
      <w:r>
        <w:rPr>
          <w:noProof/>
          <w:sz w:val="20"/>
        </w:rPr>
        <w:drawing>
          <wp:anchor distT="0" distB="0" distL="0" distR="0" simplePos="0" relativeHeight="487612416" behindDoc="1" locked="0" layoutInCell="1" allowOverlap="1" wp14:anchorId="3430D119" wp14:editId="4FD27C1B">
            <wp:simplePos x="0" y="0"/>
            <wp:positionH relativeFrom="page">
              <wp:posOffset>1230646</wp:posOffset>
            </wp:positionH>
            <wp:positionV relativeFrom="paragraph">
              <wp:posOffset>290817</wp:posOffset>
            </wp:positionV>
            <wp:extent cx="4591924" cy="6215062"/>
            <wp:effectExtent l="0" t="0" r="0" b="0"/>
            <wp:wrapTopAndBottom/>
            <wp:docPr id="122" name="Image 1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2" name="Image 122"/>
                    <pic:cNvPicPr/>
                  </pic:nvPicPr>
                  <pic:blipFill>
                    <a:blip r:embed="rId105" cstate="print"/>
                    <a:stretch>
                      <a:fillRect/>
                    </a:stretch>
                  </pic:blipFill>
                  <pic:spPr>
                    <a:xfrm>
                      <a:off x="0" y="0"/>
                      <a:ext cx="4591924" cy="6215062"/>
                    </a:xfrm>
                    <a:prstGeom prst="rect">
                      <a:avLst/>
                    </a:prstGeom>
                  </pic:spPr>
                </pic:pic>
              </a:graphicData>
            </a:graphic>
          </wp:anchor>
        </w:drawing>
      </w:r>
    </w:p>
    <w:p w14:paraId="4BBD00DC" w14:textId="77777777" w:rsidR="00F9164C" w:rsidRDefault="00F9164C">
      <w:pPr>
        <w:pStyle w:val="BodyText"/>
        <w:rPr>
          <w:sz w:val="20"/>
        </w:rPr>
        <w:sectPr w:rsidR="00F9164C">
          <w:pgSz w:w="12240" w:h="15840"/>
          <w:pgMar w:top="720" w:right="0" w:bottom="540" w:left="0" w:header="0" w:footer="313" w:gutter="0"/>
          <w:cols w:space="720"/>
        </w:sectPr>
      </w:pPr>
    </w:p>
    <w:p w14:paraId="2CD6C626" w14:textId="77777777" w:rsidR="00F9164C" w:rsidRDefault="00000000">
      <w:pPr>
        <w:spacing w:before="71" w:line="278" w:lineRule="auto"/>
        <w:ind w:left="835" w:right="871"/>
        <w:rPr>
          <w:rFonts w:ascii="Arial" w:hAnsi="Arial"/>
          <w:i/>
          <w:sz w:val="18"/>
        </w:rPr>
      </w:pPr>
      <w:r>
        <w:rPr>
          <w:rFonts w:ascii="Arial" w:hAnsi="Arial"/>
          <w:i/>
          <w:sz w:val="18"/>
        </w:rPr>
        <w:lastRenderedPageBreak/>
        <w:t>Evidence</w:t>
      </w:r>
      <w:r>
        <w:rPr>
          <w:rFonts w:ascii="Arial" w:hAnsi="Arial"/>
          <w:i/>
          <w:spacing w:val="-2"/>
          <w:sz w:val="18"/>
        </w:rPr>
        <w:t xml:space="preserve"> </w:t>
      </w:r>
      <w:r>
        <w:rPr>
          <w:rFonts w:ascii="Arial" w:hAnsi="Arial"/>
          <w:i/>
          <w:sz w:val="18"/>
        </w:rPr>
        <w:t>–</w:t>
      </w:r>
      <w:r>
        <w:rPr>
          <w:rFonts w:ascii="Arial" w:hAnsi="Arial"/>
          <w:i/>
          <w:spacing w:val="-2"/>
          <w:sz w:val="18"/>
        </w:rPr>
        <w:t xml:space="preserve"> </w:t>
      </w:r>
      <w:r>
        <w:rPr>
          <w:rFonts w:ascii="Arial" w:hAnsi="Arial"/>
          <w:i/>
          <w:sz w:val="18"/>
        </w:rPr>
        <w:t>Wednesday</w:t>
      </w:r>
      <w:r>
        <w:rPr>
          <w:rFonts w:ascii="Arial" w:hAnsi="Arial"/>
          <w:i/>
          <w:spacing w:val="-3"/>
          <w:sz w:val="18"/>
        </w:rPr>
        <w:t xml:space="preserve"> </w:t>
      </w:r>
      <w:r>
        <w:rPr>
          <w:rFonts w:ascii="Arial" w:hAnsi="Arial"/>
          <w:i/>
          <w:sz w:val="18"/>
        </w:rPr>
        <w:t>Subjective</w:t>
      </w:r>
      <w:r>
        <w:rPr>
          <w:rFonts w:ascii="Arial" w:hAnsi="Arial"/>
          <w:i/>
          <w:spacing w:val="-3"/>
          <w:sz w:val="18"/>
        </w:rPr>
        <w:t xml:space="preserve"> </w:t>
      </w:r>
      <w:r>
        <w:rPr>
          <w:rFonts w:ascii="Arial" w:hAnsi="Arial"/>
          <w:i/>
          <w:sz w:val="18"/>
        </w:rPr>
        <w:t>section</w:t>
      </w:r>
      <w:r>
        <w:rPr>
          <w:rFonts w:ascii="Arial" w:hAnsi="Arial"/>
          <w:i/>
          <w:spacing w:val="-2"/>
          <w:sz w:val="18"/>
        </w:rPr>
        <w:t xml:space="preserve"> </w:t>
      </w:r>
      <w:r>
        <w:rPr>
          <w:rFonts w:ascii="Arial" w:hAnsi="Arial"/>
          <w:i/>
          <w:sz w:val="18"/>
        </w:rPr>
        <w:t>says</w:t>
      </w:r>
      <w:r>
        <w:rPr>
          <w:rFonts w:ascii="Arial" w:hAnsi="Arial"/>
          <w:i/>
          <w:spacing w:val="-2"/>
          <w:sz w:val="18"/>
        </w:rPr>
        <w:t xml:space="preserve"> </w:t>
      </w:r>
      <w:r>
        <w:rPr>
          <w:rFonts w:ascii="Arial" w:hAnsi="Arial"/>
          <w:i/>
          <w:sz w:val="18"/>
        </w:rPr>
        <w:t>Initial</w:t>
      </w:r>
      <w:r>
        <w:rPr>
          <w:rFonts w:ascii="Arial" w:hAnsi="Arial"/>
          <w:i/>
          <w:spacing w:val="-2"/>
          <w:sz w:val="18"/>
        </w:rPr>
        <w:t xml:space="preserve"> </w:t>
      </w:r>
      <w:r>
        <w:rPr>
          <w:rFonts w:ascii="Arial" w:hAnsi="Arial"/>
          <w:i/>
          <w:sz w:val="18"/>
        </w:rPr>
        <w:t>Ambulatory</w:t>
      </w:r>
      <w:r>
        <w:rPr>
          <w:rFonts w:ascii="Arial" w:hAnsi="Arial"/>
          <w:i/>
          <w:spacing w:val="-2"/>
          <w:sz w:val="18"/>
        </w:rPr>
        <w:t xml:space="preserve"> </w:t>
      </w:r>
      <w:r>
        <w:rPr>
          <w:rFonts w:ascii="Arial" w:hAnsi="Arial"/>
          <w:i/>
          <w:sz w:val="18"/>
        </w:rPr>
        <w:t>Care</w:t>
      </w:r>
      <w:r>
        <w:rPr>
          <w:rFonts w:ascii="Arial" w:hAnsi="Arial"/>
          <w:i/>
          <w:spacing w:val="-3"/>
          <w:sz w:val="18"/>
        </w:rPr>
        <w:t xml:space="preserve"> </w:t>
      </w:r>
      <w:r>
        <w:rPr>
          <w:rFonts w:ascii="Arial" w:hAnsi="Arial"/>
          <w:i/>
          <w:sz w:val="18"/>
        </w:rPr>
        <w:t>Pharmacist</w:t>
      </w:r>
      <w:r>
        <w:rPr>
          <w:rFonts w:ascii="Arial" w:hAnsi="Arial"/>
          <w:i/>
          <w:spacing w:val="-3"/>
          <w:sz w:val="18"/>
        </w:rPr>
        <w:t xml:space="preserve"> </w:t>
      </w:r>
      <w:r>
        <w:rPr>
          <w:rFonts w:ascii="Arial" w:hAnsi="Arial"/>
          <w:i/>
          <w:sz w:val="18"/>
        </w:rPr>
        <w:t>Visit</w:t>
      </w:r>
      <w:r>
        <w:rPr>
          <w:rFonts w:ascii="Arial" w:hAnsi="Arial"/>
          <w:i/>
          <w:spacing w:val="-2"/>
          <w:sz w:val="18"/>
        </w:rPr>
        <w:t xml:space="preserve"> </w:t>
      </w:r>
      <w:r>
        <w:rPr>
          <w:rFonts w:ascii="Arial" w:hAnsi="Arial"/>
          <w:i/>
          <w:sz w:val="18"/>
        </w:rPr>
        <w:t>while</w:t>
      </w:r>
      <w:r>
        <w:rPr>
          <w:rFonts w:ascii="Arial" w:hAnsi="Arial"/>
          <w:i/>
          <w:spacing w:val="-2"/>
          <w:sz w:val="18"/>
        </w:rPr>
        <w:t xml:space="preserve"> </w:t>
      </w:r>
      <w:r>
        <w:rPr>
          <w:rFonts w:ascii="Arial" w:hAnsi="Arial"/>
          <w:i/>
          <w:sz w:val="18"/>
        </w:rPr>
        <w:t>the</w:t>
      </w:r>
      <w:r>
        <w:rPr>
          <w:rFonts w:ascii="Arial" w:hAnsi="Arial"/>
          <w:i/>
          <w:spacing w:val="-2"/>
          <w:sz w:val="18"/>
        </w:rPr>
        <w:t xml:space="preserve"> </w:t>
      </w:r>
      <w:r>
        <w:rPr>
          <w:rFonts w:ascii="Arial" w:hAnsi="Arial"/>
          <w:i/>
          <w:sz w:val="18"/>
        </w:rPr>
        <w:t>encounter</w:t>
      </w:r>
      <w:r>
        <w:rPr>
          <w:rFonts w:ascii="Arial" w:hAnsi="Arial"/>
          <w:i/>
          <w:spacing w:val="-3"/>
          <w:sz w:val="18"/>
        </w:rPr>
        <w:t xml:space="preserve"> </w:t>
      </w:r>
      <w:r>
        <w:rPr>
          <w:rFonts w:ascii="Arial" w:hAnsi="Arial"/>
          <w:i/>
          <w:sz w:val="18"/>
        </w:rPr>
        <w:t>header</w:t>
      </w:r>
      <w:r>
        <w:rPr>
          <w:rFonts w:ascii="Arial" w:hAnsi="Arial"/>
          <w:i/>
          <w:spacing w:val="-2"/>
          <w:sz w:val="18"/>
        </w:rPr>
        <w:t xml:space="preserve"> </w:t>
      </w:r>
      <w:r>
        <w:rPr>
          <w:rFonts w:ascii="Arial" w:hAnsi="Arial"/>
          <w:i/>
          <w:sz w:val="18"/>
        </w:rPr>
        <w:t>identifies</w:t>
      </w:r>
      <w:r>
        <w:rPr>
          <w:rFonts w:ascii="Arial" w:hAnsi="Arial"/>
          <w:i/>
          <w:spacing w:val="-2"/>
          <w:sz w:val="18"/>
        </w:rPr>
        <w:t xml:space="preserve"> </w:t>
      </w:r>
      <w:r>
        <w:rPr>
          <w:rFonts w:ascii="Arial" w:hAnsi="Arial"/>
          <w:i/>
          <w:sz w:val="18"/>
        </w:rPr>
        <w:t>a 3 month follow up.</w:t>
      </w:r>
    </w:p>
    <w:p w14:paraId="467C6B8F" w14:textId="77777777" w:rsidR="00F9164C" w:rsidRDefault="00000000">
      <w:pPr>
        <w:pStyle w:val="Heading9"/>
        <w:spacing w:before="200" w:line="273" w:lineRule="auto"/>
        <w:ind w:right="934"/>
      </w:pPr>
      <w:r>
        <w:t>Issue</w:t>
      </w:r>
      <w:r>
        <w:rPr>
          <w:spacing w:val="-3"/>
        </w:rPr>
        <w:t xml:space="preserve"> </w:t>
      </w:r>
      <w:r>
        <w:t>3.</w:t>
      </w:r>
      <w:r>
        <w:rPr>
          <w:spacing w:val="-3"/>
        </w:rPr>
        <w:t xml:space="preserve"> </w:t>
      </w:r>
      <w:r>
        <w:t>Heart</w:t>
      </w:r>
      <w:r>
        <w:rPr>
          <w:spacing w:val="-3"/>
        </w:rPr>
        <w:t xml:space="preserve"> </w:t>
      </w:r>
      <w:r>
        <w:t>failure</w:t>
      </w:r>
      <w:r>
        <w:rPr>
          <w:spacing w:val="-3"/>
        </w:rPr>
        <w:t xml:space="preserve"> </w:t>
      </w:r>
      <w:proofErr w:type="gramStart"/>
      <w:r>
        <w:t>symptom</w:t>
      </w:r>
      <w:r>
        <w:rPr>
          <w:spacing w:val="-3"/>
        </w:rPr>
        <w:t xml:space="preserve"> </w:t>
      </w:r>
      <w:r>
        <w:t>details</w:t>
      </w:r>
      <w:proofErr w:type="gramEnd"/>
      <w:r>
        <w:rPr>
          <w:spacing w:val="-3"/>
        </w:rPr>
        <w:t xml:space="preserve"> </w:t>
      </w:r>
      <w:r>
        <w:t>returned</w:t>
      </w:r>
      <w:r>
        <w:rPr>
          <w:spacing w:val="-3"/>
        </w:rPr>
        <w:t xml:space="preserve"> </w:t>
      </w:r>
      <w:r>
        <w:t>by</w:t>
      </w:r>
      <w:r>
        <w:rPr>
          <w:spacing w:val="-3"/>
        </w:rPr>
        <w:t xml:space="preserve"> </w:t>
      </w:r>
      <w:r>
        <w:t>the</w:t>
      </w:r>
      <w:r>
        <w:rPr>
          <w:spacing w:val="-3"/>
        </w:rPr>
        <w:t xml:space="preserve"> </w:t>
      </w:r>
      <w:r>
        <w:t>AI</w:t>
      </w:r>
      <w:r>
        <w:rPr>
          <w:spacing w:val="-3"/>
        </w:rPr>
        <w:t xml:space="preserve"> </w:t>
      </w:r>
      <w:r>
        <w:t>patient</w:t>
      </w:r>
      <w:r>
        <w:rPr>
          <w:spacing w:val="-3"/>
        </w:rPr>
        <w:t xml:space="preserve"> </w:t>
      </w:r>
      <w:r>
        <w:t>do</w:t>
      </w:r>
      <w:r>
        <w:rPr>
          <w:spacing w:val="-2"/>
        </w:rPr>
        <w:t xml:space="preserve"> </w:t>
      </w:r>
      <w:r>
        <w:t>not</w:t>
      </w:r>
      <w:r>
        <w:rPr>
          <w:spacing w:val="-3"/>
        </w:rPr>
        <w:t xml:space="preserve"> </w:t>
      </w:r>
      <w:r>
        <w:t>match</w:t>
      </w:r>
      <w:r>
        <w:rPr>
          <w:spacing w:val="-3"/>
        </w:rPr>
        <w:t xml:space="preserve"> </w:t>
      </w:r>
      <w:r>
        <w:t>the</w:t>
      </w:r>
      <w:r>
        <w:rPr>
          <w:spacing w:val="-3"/>
        </w:rPr>
        <w:t xml:space="preserve"> </w:t>
      </w:r>
      <w:r>
        <w:t>rubric</w:t>
      </w:r>
      <w:r>
        <w:rPr>
          <w:spacing w:val="-3"/>
        </w:rPr>
        <w:t xml:space="preserve"> </w:t>
      </w:r>
      <w:r>
        <w:t>required</w:t>
      </w:r>
      <w:r>
        <w:rPr>
          <w:spacing w:val="-3"/>
        </w:rPr>
        <w:t xml:space="preserve"> </w:t>
      </w:r>
      <w:r>
        <w:t>exertional</w:t>
      </w:r>
      <w:r>
        <w:rPr>
          <w:spacing w:val="-3"/>
        </w:rPr>
        <w:t xml:space="preserve"> </w:t>
      </w:r>
      <w:r>
        <w:t xml:space="preserve">dyspnea </w:t>
      </w:r>
      <w:r>
        <w:rPr>
          <w:spacing w:val="-2"/>
        </w:rPr>
        <w:t>pattern</w:t>
      </w:r>
    </w:p>
    <w:p w14:paraId="2E3718EE" w14:textId="77777777" w:rsidR="00F9164C" w:rsidRDefault="00000000">
      <w:pPr>
        <w:pStyle w:val="BodyText"/>
        <w:spacing w:before="203" w:line="276" w:lineRule="auto"/>
        <w:ind w:left="835" w:right="871"/>
      </w:pPr>
      <w:r>
        <w:rPr>
          <w:rFonts w:ascii="Arial"/>
          <w:b/>
        </w:rPr>
        <w:t>What</w:t>
      </w:r>
      <w:r>
        <w:rPr>
          <w:rFonts w:ascii="Arial"/>
          <w:b/>
          <w:spacing w:val="-1"/>
        </w:rPr>
        <w:t xml:space="preserve"> </w:t>
      </w:r>
      <w:r>
        <w:rPr>
          <w:rFonts w:ascii="Arial"/>
          <w:b/>
        </w:rPr>
        <w:t>the</w:t>
      </w:r>
      <w:r>
        <w:rPr>
          <w:rFonts w:ascii="Arial"/>
          <w:b/>
          <w:spacing w:val="-2"/>
        </w:rPr>
        <w:t xml:space="preserve"> </w:t>
      </w:r>
      <w:r>
        <w:rPr>
          <w:rFonts w:ascii="Arial"/>
          <w:b/>
        </w:rPr>
        <w:t>student</w:t>
      </w:r>
      <w:r>
        <w:rPr>
          <w:rFonts w:ascii="Arial"/>
          <w:b/>
          <w:spacing w:val="-1"/>
        </w:rPr>
        <w:t xml:space="preserve"> </w:t>
      </w:r>
      <w:r>
        <w:rPr>
          <w:rFonts w:ascii="Arial"/>
          <w:b/>
        </w:rPr>
        <w:t>saw or</w:t>
      </w:r>
      <w:r>
        <w:rPr>
          <w:rFonts w:ascii="Arial"/>
          <w:b/>
          <w:spacing w:val="-1"/>
        </w:rPr>
        <w:t xml:space="preserve"> </w:t>
      </w:r>
      <w:r>
        <w:rPr>
          <w:rFonts w:ascii="Arial"/>
          <w:b/>
        </w:rPr>
        <w:t>heard:</w:t>
      </w:r>
      <w:r>
        <w:rPr>
          <w:rFonts w:ascii="Arial"/>
          <w:b/>
          <w:spacing w:val="-1"/>
        </w:rPr>
        <w:t xml:space="preserve"> </w:t>
      </w:r>
      <w:r>
        <w:t>Angela</w:t>
      </w:r>
      <w:r>
        <w:rPr>
          <w:spacing w:val="-2"/>
        </w:rPr>
        <w:t xml:space="preserve"> </w:t>
      </w:r>
      <w:r>
        <w:t>says</w:t>
      </w:r>
      <w:r>
        <w:rPr>
          <w:spacing w:val="-2"/>
        </w:rPr>
        <w:t xml:space="preserve"> </w:t>
      </w:r>
      <w:r>
        <w:t>her</w:t>
      </w:r>
      <w:r>
        <w:rPr>
          <w:spacing w:val="-2"/>
        </w:rPr>
        <w:t xml:space="preserve"> </w:t>
      </w:r>
      <w:r>
        <w:t>heart</w:t>
      </w:r>
      <w:r>
        <w:rPr>
          <w:spacing w:val="-2"/>
        </w:rPr>
        <w:t xml:space="preserve"> </w:t>
      </w:r>
      <w:r>
        <w:t>failure</w:t>
      </w:r>
      <w:r>
        <w:rPr>
          <w:spacing w:val="-6"/>
        </w:rPr>
        <w:t xml:space="preserve"> </w:t>
      </w:r>
      <w:r>
        <w:t>symptoms</w:t>
      </w:r>
      <w:r>
        <w:rPr>
          <w:spacing w:val="-2"/>
        </w:rPr>
        <w:t xml:space="preserve"> </w:t>
      </w:r>
      <w:r>
        <w:t>have</w:t>
      </w:r>
      <w:r>
        <w:rPr>
          <w:spacing w:val="-2"/>
        </w:rPr>
        <w:t xml:space="preserve"> </w:t>
      </w:r>
      <w:r>
        <w:t>not</w:t>
      </w:r>
      <w:r>
        <w:rPr>
          <w:spacing w:val="-2"/>
        </w:rPr>
        <w:t xml:space="preserve"> </w:t>
      </w:r>
      <w:r>
        <w:t>changed,</w:t>
      </w:r>
      <w:r>
        <w:rPr>
          <w:spacing w:val="-2"/>
        </w:rPr>
        <w:t xml:space="preserve"> </w:t>
      </w:r>
      <w:r>
        <w:t>she</w:t>
      </w:r>
      <w:r>
        <w:rPr>
          <w:spacing w:val="-2"/>
        </w:rPr>
        <w:t xml:space="preserve"> </w:t>
      </w:r>
      <w:r>
        <w:t>does</w:t>
      </w:r>
      <w:r>
        <w:rPr>
          <w:spacing w:val="-2"/>
        </w:rPr>
        <w:t xml:space="preserve"> </w:t>
      </w:r>
      <w:r>
        <w:t>not</w:t>
      </w:r>
      <w:r>
        <w:rPr>
          <w:spacing w:val="-2"/>
        </w:rPr>
        <w:t xml:space="preserve"> </w:t>
      </w:r>
      <w:r>
        <w:t>recall</w:t>
      </w:r>
      <w:r>
        <w:rPr>
          <w:spacing w:val="-2"/>
        </w:rPr>
        <w:t xml:space="preserve"> </w:t>
      </w:r>
      <w:r>
        <w:t>new</w:t>
      </w:r>
      <w:r>
        <w:rPr>
          <w:spacing w:val="-2"/>
        </w:rPr>
        <w:t xml:space="preserve"> </w:t>
      </w:r>
      <w:r>
        <w:t>shortness</w:t>
      </w:r>
      <w:r>
        <w:rPr>
          <w:spacing w:val="-2"/>
        </w:rPr>
        <w:t xml:space="preserve"> </w:t>
      </w:r>
      <w:r>
        <w:t xml:space="preserve">of breath, her energy is about the same, and she can perform her usual activities without feeling more short of breath or tired than </w:t>
      </w:r>
      <w:r>
        <w:rPr>
          <w:spacing w:val="-2"/>
        </w:rPr>
        <w:t>before.</w:t>
      </w:r>
    </w:p>
    <w:p w14:paraId="12C41CFC" w14:textId="77777777" w:rsidR="00F9164C" w:rsidRDefault="00000000">
      <w:pPr>
        <w:pStyle w:val="BodyText"/>
        <w:spacing w:before="202" w:line="273" w:lineRule="auto"/>
        <w:ind w:left="835" w:right="830"/>
      </w:pPr>
      <w:r>
        <w:rPr>
          <w:rFonts w:ascii="Arial"/>
          <w:b/>
        </w:rPr>
        <w:t>What</w:t>
      </w:r>
      <w:r>
        <w:rPr>
          <w:rFonts w:ascii="Arial"/>
          <w:b/>
          <w:spacing w:val="-2"/>
        </w:rPr>
        <w:t xml:space="preserve"> </w:t>
      </w:r>
      <w:r>
        <w:rPr>
          <w:rFonts w:ascii="Arial"/>
          <w:b/>
        </w:rPr>
        <w:t>the</w:t>
      </w:r>
      <w:r>
        <w:rPr>
          <w:rFonts w:ascii="Arial"/>
          <w:b/>
          <w:spacing w:val="-3"/>
        </w:rPr>
        <w:t xml:space="preserve"> </w:t>
      </w:r>
      <w:r>
        <w:rPr>
          <w:rFonts w:ascii="Arial"/>
          <w:b/>
        </w:rPr>
        <w:t>grader</w:t>
      </w:r>
      <w:r>
        <w:rPr>
          <w:rFonts w:ascii="Arial"/>
          <w:b/>
          <w:spacing w:val="-2"/>
        </w:rPr>
        <w:t xml:space="preserve"> </w:t>
      </w:r>
      <w:r>
        <w:rPr>
          <w:rFonts w:ascii="Arial"/>
          <w:b/>
        </w:rPr>
        <w:t>or</w:t>
      </w:r>
      <w:r>
        <w:rPr>
          <w:rFonts w:ascii="Arial"/>
          <w:b/>
          <w:spacing w:val="-2"/>
        </w:rPr>
        <w:t xml:space="preserve"> </w:t>
      </w:r>
      <w:r>
        <w:rPr>
          <w:rFonts w:ascii="Arial"/>
          <w:b/>
        </w:rPr>
        <w:t>rubric</w:t>
      </w:r>
      <w:r>
        <w:rPr>
          <w:rFonts w:ascii="Arial"/>
          <w:b/>
          <w:spacing w:val="-3"/>
        </w:rPr>
        <w:t xml:space="preserve"> </w:t>
      </w:r>
      <w:r>
        <w:rPr>
          <w:rFonts w:ascii="Arial"/>
          <w:b/>
        </w:rPr>
        <w:t>expected:</w:t>
      </w:r>
      <w:r>
        <w:rPr>
          <w:rFonts w:ascii="Arial"/>
          <w:b/>
          <w:spacing w:val="-1"/>
        </w:rPr>
        <w:t xml:space="preserve"> </w:t>
      </w:r>
      <w:r>
        <w:t>The</w:t>
      </w:r>
      <w:r>
        <w:rPr>
          <w:spacing w:val="-2"/>
        </w:rPr>
        <w:t xml:space="preserve"> </w:t>
      </w:r>
      <w:r>
        <w:t>Wednesday</w:t>
      </w:r>
      <w:r>
        <w:rPr>
          <w:spacing w:val="-2"/>
        </w:rPr>
        <w:t xml:space="preserve"> </w:t>
      </w:r>
      <w:r>
        <w:t>rubric</w:t>
      </w:r>
      <w:r>
        <w:rPr>
          <w:spacing w:val="-2"/>
        </w:rPr>
        <w:t xml:space="preserve"> </w:t>
      </w:r>
      <w:r>
        <w:t>specifically</w:t>
      </w:r>
      <w:r>
        <w:rPr>
          <w:spacing w:val="-2"/>
        </w:rPr>
        <w:t xml:space="preserve"> </w:t>
      </w:r>
      <w:r>
        <w:t>expects</w:t>
      </w:r>
      <w:r>
        <w:rPr>
          <w:spacing w:val="-2"/>
        </w:rPr>
        <w:t xml:space="preserve"> </w:t>
      </w:r>
      <w:r>
        <w:t>stable</w:t>
      </w:r>
      <w:r>
        <w:rPr>
          <w:spacing w:val="-3"/>
        </w:rPr>
        <w:t xml:space="preserve"> </w:t>
      </w:r>
      <w:r>
        <w:t>heart</w:t>
      </w:r>
      <w:r>
        <w:rPr>
          <w:spacing w:val="-2"/>
        </w:rPr>
        <w:t xml:space="preserve"> </w:t>
      </w:r>
      <w:r>
        <w:t>failure</w:t>
      </w:r>
      <w:r>
        <w:rPr>
          <w:spacing w:val="-2"/>
        </w:rPr>
        <w:t xml:space="preserve"> </w:t>
      </w:r>
      <w:r>
        <w:t>with</w:t>
      </w:r>
      <w:r>
        <w:rPr>
          <w:spacing w:val="-2"/>
        </w:rPr>
        <w:t xml:space="preserve"> </w:t>
      </w:r>
      <w:r>
        <w:t>mild</w:t>
      </w:r>
      <w:r>
        <w:rPr>
          <w:spacing w:val="-2"/>
        </w:rPr>
        <w:t xml:space="preserve"> </w:t>
      </w:r>
      <w:r>
        <w:t>fatigue</w:t>
      </w:r>
      <w:r>
        <w:rPr>
          <w:spacing w:val="-2"/>
        </w:rPr>
        <w:t xml:space="preserve"> </w:t>
      </w:r>
      <w:r>
        <w:t>and</w:t>
      </w:r>
      <w:r>
        <w:rPr>
          <w:spacing w:val="-2"/>
        </w:rPr>
        <w:t xml:space="preserve"> </w:t>
      </w:r>
      <w:r>
        <w:t>exertional shortness of breath, along with denial of worsening dyspnea.</w:t>
      </w:r>
    </w:p>
    <w:p w14:paraId="08989DB5" w14:textId="77777777" w:rsidR="00F9164C" w:rsidRDefault="00000000">
      <w:pPr>
        <w:pStyle w:val="BodyText"/>
        <w:spacing w:before="203" w:line="276" w:lineRule="auto"/>
        <w:ind w:left="835" w:right="1108"/>
        <w:jc w:val="both"/>
      </w:pPr>
      <w:r>
        <w:rPr>
          <w:rFonts w:ascii="Arial"/>
          <w:b/>
        </w:rPr>
        <w:t>Why this</w:t>
      </w:r>
      <w:r>
        <w:rPr>
          <w:rFonts w:ascii="Arial"/>
          <w:b/>
          <w:spacing w:val="-1"/>
        </w:rPr>
        <w:t xml:space="preserve"> </w:t>
      </w:r>
      <w:r>
        <w:rPr>
          <w:rFonts w:ascii="Arial"/>
          <w:b/>
        </w:rPr>
        <w:t>is a</w:t>
      </w:r>
      <w:r>
        <w:rPr>
          <w:rFonts w:ascii="Arial"/>
          <w:b/>
          <w:spacing w:val="-1"/>
        </w:rPr>
        <w:t xml:space="preserve"> </w:t>
      </w:r>
      <w:r>
        <w:rPr>
          <w:rFonts w:ascii="Arial"/>
          <w:b/>
        </w:rPr>
        <w:t xml:space="preserve">problem: </w:t>
      </w:r>
      <w:r>
        <w:t>The patient supports stability and denial of worsening but does</w:t>
      </w:r>
      <w:r>
        <w:rPr>
          <w:spacing w:val="-1"/>
        </w:rPr>
        <w:t xml:space="preserve"> </w:t>
      </w:r>
      <w:r>
        <w:t>not</w:t>
      </w:r>
      <w:r>
        <w:rPr>
          <w:spacing w:val="-1"/>
        </w:rPr>
        <w:t xml:space="preserve"> </w:t>
      </w:r>
      <w:r>
        <w:t>clearly</w:t>
      </w:r>
      <w:r>
        <w:rPr>
          <w:spacing w:val="-1"/>
        </w:rPr>
        <w:t xml:space="preserve"> </w:t>
      </w:r>
      <w:r>
        <w:t>provide</w:t>
      </w:r>
      <w:r>
        <w:rPr>
          <w:spacing w:val="-1"/>
        </w:rPr>
        <w:t xml:space="preserve"> </w:t>
      </w:r>
      <w:r>
        <w:t>the</w:t>
      </w:r>
      <w:r>
        <w:rPr>
          <w:spacing w:val="-1"/>
        </w:rPr>
        <w:t xml:space="preserve"> </w:t>
      </w:r>
      <w:r>
        <w:t>positive</w:t>
      </w:r>
      <w:r>
        <w:rPr>
          <w:spacing w:val="-1"/>
        </w:rPr>
        <w:t xml:space="preserve"> </w:t>
      </w:r>
      <w:r>
        <w:t>exertional dyspnea</w:t>
      </w:r>
      <w:r>
        <w:rPr>
          <w:spacing w:val="-2"/>
        </w:rPr>
        <w:t xml:space="preserve"> </w:t>
      </w:r>
      <w:r>
        <w:t>finding</w:t>
      </w:r>
      <w:r>
        <w:rPr>
          <w:spacing w:val="-2"/>
        </w:rPr>
        <w:t xml:space="preserve"> </w:t>
      </w:r>
      <w:r>
        <w:t>the</w:t>
      </w:r>
      <w:r>
        <w:rPr>
          <w:spacing w:val="-2"/>
        </w:rPr>
        <w:t xml:space="preserve"> </w:t>
      </w:r>
      <w:r>
        <w:t>rubric</w:t>
      </w:r>
      <w:r>
        <w:rPr>
          <w:spacing w:val="-1"/>
        </w:rPr>
        <w:t xml:space="preserve"> </w:t>
      </w:r>
      <w:r>
        <w:t>requires.</w:t>
      </w:r>
      <w:r>
        <w:rPr>
          <w:spacing w:val="-1"/>
        </w:rPr>
        <w:t xml:space="preserve"> </w:t>
      </w:r>
      <w:r>
        <w:t>A</w:t>
      </w:r>
      <w:r>
        <w:rPr>
          <w:spacing w:val="-2"/>
        </w:rPr>
        <w:t xml:space="preserve"> </w:t>
      </w:r>
      <w:r>
        <w:t>student</w:t>
      </w:r>
      <w:r>
        <w:rPr>
          <w:spacing w:val="-2"/>
        </w:rPr>
        <w:t xml:space="preserve"> </w:t>
      </w:r>
      <w:r>
        <w:t>should</w:t>
      </w:r>
      <w:r>
        <w:rPr>
          <w:spacing w:val="-2"/>
        </w:rPr>
        <w:t xml:space="preserve"> </w:t>
      </w:r>
      <w:r>
        <w:t>not</w:t>
      </w:r>
      <w:r>
        <w:rPr>
          <w:spacing w:val="-1"/>
        </w:rPr>
        <w:t xml:space="preserve"> </w:t>
      </w:r>
      <w:r>
        <w:t>convert</w:t>
      </w:r>
      <w:r>
        <w:rPr>
          <w:spacing w:val="-2"/>
        </w:rPr>
        <w:t xml:space="preserve"> </w:t>
      </w:r>
      <w:r>
        <w:t>a</w:t>
      </w:r>
      <w:r>
        <w:rPr>
          <w:spacing w:val="-2"/>
        </w:rPr>
        <w:t xml:space="preserve"> </w:t>
      </w:r>
      <w:r>
        <w:t>negative</w:t>
      </w:r>
      <w:r>
        <w:rPr>
          <w:spacing w:val="-2"/>
        </w:rPr>
        <w:t xml:space="preserve"> </w:t>
      </w:r>
      <w:r>
        <w:t>or</w:t>
      </w:r>
      <w:r>
        <w:rPr>
          <w:spacing w:val="-1"/>
        </w:rPr>
        <w:t xml:space="preserve"> </w:t>
      </w:r>
      <w:r>
        <w:t>nonspecific</w:t>
      </w:r>
      <w:r>
        <w:rPr>
          <w:spacing w:val="-1"/>
        </w:rPr>
        <w:t xml:space="preserve"> </w:t>
      </w:r>
      <w:r>
        <w:t>symptom</w:t>
      </w:r>
      <w:r>
        <w:rPr>
          <w:spacing w:val="-1"/>
        </w:rPr>
        <w:t xml:space="preserve"> </w:t>
      </w:r>
      <w:r>
        <w:t>history</w:t>
      </w:r>
      <w:r>
        <w:rPr>
          <w:spacing w:val="-2"/>
        </w:rPr>
        <w:t xml:space="preserve"> </w:t>
      </w:r>
      <w:r>
        <w:t>into</w:t>
      </w:r>
      <w:r>
        <w:rPr>
          <w:spacing w:val="-2"/>
        </w:rPr>
        <w:t xml:space="preserve"> </w:t>
      </w:r>
      <w:r>
        <w:t>a</w:t>
      </w:r>
      <w:r>
        <w:rPr>
          <w:spacing w:val="-2"/>
        </w:rPr>
        <w:t xml:space="preserve"> </w:t>
      </w:r>
      <w:r>
        <w:t>hidden</w:t>
      </w:r>
      <w:r>
        <w:rPr>
          <w:spacing w:val="-2"/>
        </w:rPr>
        <w:t xml:space="preserve"> </w:t>
      </w:r>
      <w:r>
        <w:t xml:space="preserve">positive </w:t>
      </w:r>
      <w:r>
        <w:rPr>
          <w:spacing w:val="-2"/>
        </w:rPr>
        <w:t>symptom.</w:t>
      </w:r>
    </w:p>
    <w:p w14:paraId="61E6D808" w14:textId="77777777" w:rsidR="00F9164C" w:rsidRDefault="00000000">
      <w:pPr>
        <w:pStyle w:val="BodyText"/>
        <w:spacing w:before="201" w:line="273" w:lineRule="auto"/>
        <w:ind w:left="835" w:right="871"/>
      </w:pPr>
      <w:r>
        <w:rPr>
          <w:rFonts w:ascii="Arial"/>
          <w:b/>
        </w:rPr>
        <w:t>Suggested</w:t>
      </w:r>
      <w:r>
        <w:rPr>
          <w:rFonts w:ascii="Arial"/>
          <w:b/>
          <w:spacing w:val="-3"/>
        </w:rPr>
        <w:t xml:space="preserve"> </w:t>
      </w:r>
      <w:r>
        <w:rPr>
          <w:rFonts w:ascii="Arial"/>
          <w:b/>
        </w:rPr>
        <w:t>fix:</w:t>
      </w:r>
      <w:r>
        <w:rPr>
          <w:rFonts w:ascii="Arial"/>
          <w:b/>
          <w:spacing w:val="-2"/>
        </w:rPr>
        <w:t xml:space="preserve"> </w:t>
      </w:r>
      <w:r>
        <w:t>Program</w:t>
      </w:r>
      <w:r>
        <w:rPr>
          <w:spacing w:val="-3"/>
        </w:rPr>
        <w:t xml:space="preserve"> </w:t>
      </w:r>
      <w:r>
        <w:t>the</w:t>
      </w:r>
      <w:r>
        <w:rPr>
          <w:spacing w:val="-3"/>
        </w:rPr>
        <w:t xml:space="preserve"> </w:t>
      </w:r>
      <w:r>
        <w:t>AI</w:t>
      </w:r>
      <w:r>
        <w:rPr>
          <w:spacing w:val="-3"/>
        </w:rPr>
        <w:t xml:space="preserve"> </w:t>
      </w:r>
      <w:r>
        <w:t>patient</w:t>
      </w:r>
      <w:r>
        <w:rPr>
          <w:spacing w:val="-3"/>
        </w:rPr>
        <w:t xml:space="preserve"> </w:t>
      </w:r>
      <w:r>
        <w:t>to</w:t>
      </w:r>
      <w:r>
        <w:rPr>
          <w:spacing w:val="-3"/>
        </w:rPr>
        <w:t xml:space="preserve"> </w:t>
      </w:r>
      <w:r>
        <w:t>consistently</w:t>
      </w:r>
      <w:r>
        <w:rPr>
          <w:spacing w:val="-3"/>
        </w:rPr>
        <w:t xml:space="preserve"> </w:t>
      </w:r>
      <w:r>
        <w:t>report</w:t>
      </w:r>
      <w:r>
        <w:rPr>
          <w:spacing w:val="-3"/>
        </w:rPr>
        <w:t xml:space="preserve"> </w:t>
      </w:r>
      <w:r>
        <w:t>the</w:t>
      </w:r>
      <w:r>
        <w:rPr>
          <w:spacing w:val="-3"/>
        </w:rPr>
        <w:t xml:space="preserve"> </w:t>
      </w:r>
      <w:r>
        <w:t>intended</w:t>
      </w:r>
      <w:r>
        <w:rPr>
          <w:spacing w:val="-3"/>
        </w:rPr>
        <w:t xml:space="preserve"> </w:t>
      </w:r>
      <w:r>
        <w:t>stable</w:t>
      </w:r>
      <w:r>
        <w:rPr>
          <w:spacing w:val="-3"/>
        </w:rPr>
        <w:t xml:space="preserve"> </w:t>
      </w:r>
      <w:r>
        <w:t>exertional</w:t>
      </w:r>
      <w:r>
        <w:rPr>
          <w:spacing w:val="-3"/>
        </w:rPr>
        <w:t xml:space="preserve"> </w:t>
      </w:r>
      <w:r>
        <w:t>dyspnea</w:t>
      </w:r>
      <w:r>
        <w:rPr>
          <w:spacing w:val="-3"/>
        </w:rPr>
        <w:t xml:space="preserve"> </w:t>
      </w:r>
      <w:r>
        <w:t>pattern</w:t>
      </w:r>
      <w:r>
        <w:rPr>
          <w:spacing w:val="-3"/>
        </w:rPr>
        <w:t xml:space="preserve"> </w:t>
      </w:r>
      <w:r>
        <w:t>when</w:t>
      </w:r>
      <w:r>
        <w:rPr>
          <w:spacing w:val="-3"/>
        </w:rPr>
        <w:t xml:space="preserve"> </w:t>
      </w:r>
      <w:r>
        <w:t>asked</w:t>
      </w:r>
      <w:r>
        <w:rPr>
          <w:spacing w:val="-3"/>
        </w:rPr>
        <w:t xml:space="preserve"> </w:t>
      </w:r>
      <w:r>
        <w:t>about energy and activity or relax the rubric to accept the actual interview response.</w:t>
      </w:r>
    </w:p>
    <w:p w14:paraId="6FFA9C58" w14:textId="77777777" w:rsidR="00F9164C" w:rsidRDefault="00F9164C">
      <w:pPr>
        <w:pStyle w:val="BodyText"/>
        <w:spacing w:line="273" w:lineRule="auto"/>
        <w:sectPr w:rsidR="00F9164C">
          <w:pgSz w:w="12240" w:h="15840"/>
          <w:pgMar w:top="720" w:right="0" w:bottom="540" w:left="0" w:header="0" w:footer="313" w:gutter="0"/>
          <w:cols w:space="720"/>
        </w:sectPr>
      </w:pPr>
    </w:p>
    <w:p w14:paraId="7C4CDC51" w14:textId="77777777" w:rsidR="00F9164C" w:rsidRDefault="00000000">
      <w:pPr>
        <w:ind w:left="1352"/>
        <w:rPr>
          <w:sz w:val="20"/>
        </w:rPr>
      </w:pPr>
      <w:r>
        <w:rPr>
          <w:noProof/>
          <w:sz w:val="20"/>
        </w:rPr>
        <w:lastRenderedPageBreak/>
        <w:drawing>
          <wp:inline distT="0" distB="0" distL="0" distR="0" wp14:anchorId="58EFF159" wp14:editId="080ABF7F">
            <wp:extent cx="5364134" cy="6755892"/>
            <wp:effectExtent l="0" t="0" r="0" b="0"/>
            <wp:docPr id="123" name="Image 1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3" name="Image 123"/>
                    <pic:cNvPicPr/>
                  </pic:nvPicPr>
                  <pic:blipFill>
                    <a:blip r:embed="rId106" cstate="print"/>
                    <a:stretch>
                      <a:fillRect/>
                    </a:stretch>
                  </pic:blipFill>
                  <pic:spPr>
                    <a:xfrm>
                      <a:off x="0" y="0"/>
                      <a:ext cx="5364134" cy="6755892"/>
                    </a:xfrm>
                    <a:prstGeom prst="rect">
                      <a:avLst/>
                    </a:prstGeom>
                  </pic:spPr>
                </pic:pic>
              </a:graphicData>
            </a:graphic>
          </wp:inline>
        </w:drawing>
      </w:r>
    </w:p>
    <w:p w14:paraId="2BAD1579" w14:textId="77777777" w:rsidR="00F9164C" w:rsidRDefault="00F9164C">
      <w:pPr>
        <w:pStyle w:val="BodyText"/>
      </w:pPr>
    </w:p>
    <w:p w14:paraId="2A1D9B26" w14:textId="77777777" w:rsidR="00F9164C" w:rsidRDefault="00F9164C">
      <w:pPr>
        <w:pStyle w:val="BodyText"/>
      </w:pPr>
    </w:p>
    <w:p w14:paraId="4CD5D2A0" w14:textId="77777777" w:rsidR="00F9164C" w:rsidRDefault="00F9164C">
      <w:pPr>
        <w:pStyle w:val="BodyText"/>
      </w:pPr>
    </w:p>
    <w:p w14:paraId="41FE2B74" w14:textId="77777777" w:rsidR="00F9164C" w:rsidRDefault="00F9164C">
      <w:pPr>
        <w:pStyle w:val="BodyText"/>
      </w:pPr>
    </w:p>
    <w:p w14:paraId="4ED5C720" w14:textId="77777777" w:rsidR="00F9164C" w:rsidRDefault="00F9164C">
      <w:pPr>
        <w:pStyle w:val="BodyText"/>
        <w:spacing w:before="80"/>
      </w:pPr>
    </w:p>
    <w:p w14:paraId="7A44E320" w14:textId="77777777" w:rsidR="00F9164C" w:rsidRDefault="00000000">
      <w:pPr>
        <w:ind w:left="835"/>
        <w:rPr>
          <w:rFonts w:ascii="Arial" w:hAnsi="Arial"/>
          <w:i/>
          <w:spacing w:val="-2"/>
          <w:sz w:val="18"/>
        </w:rPr>
      </w:pPr>
      <w:r>
        <w:rPr>
          <w:rFonts w:ascii="Arial" w:hAnsi="Arial"/>
          <w:i/>
          <w:sz w:val="18"/>
        </w:rPr>
        <w:t>Evidence</w:t>
      </w:r>
      <w:r>
        <w:rPr>
          <w:rFonts w:ascii="Arial" w:hAnsi="Arial"/>
          <w:i/>
          <w:spacing w:val="-4"/>
          <w:sz w:val="18"/>
        </w:rPr>
        <w:t xml:space="preserve"> </w:t>
      </w:r>
      <w:r>
        <w:rPr>
          <w:rFonts w:ascii="Arial" w:hAnsi="Arial"/>
          <w:i/>
          <w:sz w:val="18"/>
        </w:rPr>
        <w:t>–</w:t>
      </w:r>
      <w:r>
        <w:rPr>
          <w:rFonts w:ascii="Arial" w:hAnsi="Arial"/>
          <w:i/>
          <w:spacing w:val="-1"/>
          <w:sz w:val="18"/>
        </w:rPr>
        <w:t xml:space="preserve"> </w:t>
      </w:r>
      <w:r>
        <w:rPr>
          <w:rFonts w:ascii="Arial" w:hAnsi="Arial"/>
          <w:i/>
          <w:sz w:val="18"/>
        </w:rPr>
        <w:t>Wednesday</w:t>
      </w:r>
      <w:r>
        <w:rPr>
          <w:rFonts w:ascii="Arial" w:hAnsi="Arial"/>
          <w:i/>
          <w:spacing w:val="-2"/>
          <w:sz w:val="18"/>
        </w:rPr>
        <w:t xml:space="preserve"> </w:t>
      </w:r>
      <w:r>
        <w:rPr>
          <w:rFonts w:ascii="Arial" w:hAnsi="Arial"/>
          <w:i/>
          <w:sz w:val="18"/>
        </w:rPr>
        <w:t>interview</w:t>
      </w:r>
      <w:r>
        <w:rPr>
          <w:rFonts w:ascii="Arial" w:hAnsi="Arial"/>
          <w:i/>
          <w:spacing w:val="-2"/>
          <w:sz w:val="18"/>
        </w:rPr>
        <w:t xml:space="preserve"> </w:t>
      </w:r>
      <w:r>
        <w:rPr>
          <w:rFonts w:ascii="Arial" w:hAnsi="Arial"/>
          <w:i/>
          <w:sz w:val="18"/>
        </w:rPr>
        <w:t>shows</w:t>
      </w:r>
      <w:r>
        <w:rPr>
          <w:rFonts w:ascii="Arial" w:hAnsi="Arial"/>
          <w:i/>
          <w:spacing w:val="-1"/>
          <w:sz w:val="18"/>
        </w:rPr>
        <w:t xml:space="preserve"> </w:t>
      </w:r>
      <w:r>
        <w:rPr>
          <w:rFonts w:ascii="Arial" w:hAnsi="Arial"/>
          <w:i/>
          <w:sz w:val="18"/>
        </w:rPr>
        <w:t>stable</w:t>
      </w:r>
      <w:r>
        <w:rPr>
          <w:rFonts w:ascii="Arial" w:hAnsi="Arial"/>
          <w:i/>
          <w:spacing w:val="-2"/>
          <w:sz w:val="18"/>
        </w:rPr>
        <w:t xml:space="preserve"> </w:t>
      </w:r>
      <w:r>
        <w:rPr>
          <w:rFonts w:ascii="Arial" w:hAnsi="Arial"/>
          <w:i/>
          <w:sz w:val="18"/>
        </w:rPr>
        <w:t>symptoms</w:t>
      </w:r>
      <w:r>
        <w:rPr>
          <w:rFonts w:ascii="Arial" w:hAnsi="Arial"/>
          <w:i/>
          <w:spacing w:val="-1"/>
          <w:sz w:val="18"/>
        </w:rPr>
        <w:t xml:space="preserve"> </w:t>
      </w:r>
      <w:r>
        <w:rPr>
          <w:rFonts w:ascii="Arial" w:hAnsi="Arial"/>
          <w:i/>
          <w:sz w:val="18"/>
        </w:rPr>
        <w:t>without</w:t>
      </w:r>
      <w:r>
        <w:rPr>
          <w:rFonts w:ascii="Arial" w:hAnsi="Arial"/>
          <w:i/>
          <w:spacing w:val="-3"/>
          <w:sz w:val="18"/>
        </w:rPr>
        <w:t xml:space="preserve"> </w:t>
      </w:r>
      <w:r>
        <w:rPr>
          <w:rFonts w:ascii="Arial" w:hAnsi="Arial"/>
          <w:i/>
          <w:sz w:val="18"/>
        </w:rPr>
        <w:t>a</w:t>
      </w:r>
      <w:r>
        <w:rPr>
          <w:rFonts w:ascii="Arial" w:hAnsi="Arial"/>
          <w:i/>
          <w:spacing w:val="-1"/>
          <w:sz w:val="18"/>
        </w:rPr>
        <w:t xml:space="preserve"> </w:t>
      </w:r>
      <w:r>
        <w:rPr>
          <w:rFonts w:ascii="Arial" w:hAnsi="Arial"/>
          <w:i/>
          <w:sz w:val="18"/>
        </w:rPr>
        <w:t>clear</w:t>
      </w:r>
      <w:r>
        <w:rPr>
          <w:rFonts w:ascii="Arial" w:hAnsi="Arial"/>
          <w:i/>
          <w:spacing w:val="-1"/>
          <w:sz w:val="18"/>
        </w:rPr>
        <w:t xml:space="preserve"> </w:t>
      </w:r>
      <w:r>
        <w:rPr>
          <w:rFonts w:ascii="Arial" w:hAnsi="Arial"/>
          <w:i/>
          <w:sz w:val="18"/>
        </w:rPr>
        <w:t>positive</w:t>
      </w:r>
      <w:r>
        <w:rPr>
          <w:rFonts w:ascii="Arial" w:hAnsi="Arial"/>
          <w:i/>
          <w:spacing w:val="-2"/>
          <w:sz w:val="18"/>
        </w:rPr>
        <w:t xml:space="preserve"> </w:t>
      </w:r>
      <w:r>
        <w:rPr>
          <w:rFonts w:ascii="Arial" w:hAnsi="Arial"/>
          <w:i/>
          <w:sz w:val="18"/>
        </w:rPr>
        <w:t>exertional</w:t>
      </w:r>
      <w:r>
        <w:rPr>
          <w:rFonts w:ascii="Arial" w:hAnsi="Arial"/>
          <w:i/>
          <w:spacing w:val="-3"/>
          <w:sz w:val="18"/>
        </w:rPr>
        <w:t xml:space="preserve"> </w:t>
      </w:r>
      <w:r>
        <w:rPr>
          <w:rFonts w:ascii="Arial" w:hAnsi="Arial"/>
          <w:i/>
          <w:sz w:val="18"/>
        </w:rPr>
        <w:t>shortness</w:t>
      </w:r>
      <w:r>
        <w:rPr>
          <w:rFonts w:ascii="Arial" w:hAnsi="Arial"/>
          <w:i/>
          <w:spacing w:val="-1"/>
          <w:sz w:val="18"/>
        </w:rPr>
        <w:t xml:space="preserve"> </w:t>
      </w:r>
      <w:r>
        <w:rPr>
          <w:rFonts w:ascii="Arial" w:hAnsi="Arial"/>
          <w:i/>
          <w:sz w:val="18"/>
        </w:rPr>
        <w:t>of</w:t>
      </w:r>
      <w:r>
        <w:rPr>
          <w:rFonts w:ascii="Arial" w:hAnsi="Arial"/>
          <w:i/>
          <w:spacing w:val="-1"/>
          <w:sz w:val="18"/>
        </w:rPr>
        <w:t xml:space="preserve"> </w:t>
      </w:r>
      <w:r>
        <w:rPr>
          <w:rFonts w:ascii="Arial" w:hAnsi="Arial"/>
          <w:i/>
          <w:sz w:val="18"/>
        </w:rPr>
        <w:t>breath</w:t>
      </w:r>
      <w:r>
        <w:rPr>
          <w:rFonts w:ascii="Arial" w:hAnsi="Arial"/>
          <w:i/>
          <w:spacing w:val="-2"/>
          <w:sz w:val="18"/>
        </w:rPr>
        <w:t xml:space="preserve"> report.</w:t>
      </w:r>
    </w:p>
    <w:p w14:paraId="17031C4E" w14:textId="12158AB2" w:rsidR="00863AE3" w:rsidRPr="00863AE3" w:rsidRDefault="00863AE3">
      <w:pPr>
        <w:ind w:left="835"/>
        <w:rPr>
          <w:rFonts w:ascii="Arial" w:hAnsi="Arial"/>
          <w:i/>
          <w:color w:val="EE0000"/>
          <w:spacing w:val="-2"/>
          <w:sz w:val="32"/>
          <w:szCs w:val="32"/>
        </w:rPr>
      </w:pPr>
      <w:r w:rsidRPr="00863AE3">
        <w:rPr>
          <w:rFonts w:ascii="Arial" w:hAnsi="Arial"/>
          <w:i/>
          <w:color w:val="EE0000"/>
          <w:spacing w:val="-2"/>
          <w:sz w:val="32"/>
          <w:szCs w:val="32"/>
        </w:rPr>
        <w:t>Correction</w:t>
      </w:r>
    </w:p>
    <w:p w14:paraId="60A20E4B" w14:textId="53A91585" w:rsidR="00863AE3" w:rsidRDefault="00863AE3">
      <w:pPr>
        <w:ind w:left="835"/>
        <w:rPr>
          <w:rFonts w:ascii="Arial" w:hAnsi="Arial"/>
          <w:i/>
          <w:sz w:val="18"/>
        </w:rPr>
      </w:pPr>
      <w:r w:rsidRPr="00863AE3">
        <w:rPr>
          <w:rFonts w:ascii="Arial" w:hAnsi="Arial"/>
          <w:i/>
          <w:sz w:val="18"/>
        </w:rPr>
        <w:lastRenderedPageBreak/>
        <w:drawing>
          <wp:inline distT="0" distB="0" distL="0" distR="0" wp14:anchorId="18AB6C3B" wp14:editId="0363CFE8">
            <wp:extent cx="6382078" cy="2101958"/>
            <wp:effectExtent l="0" t="0" r="0" b="0"/>
            <wp:docPr id="1642746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746183" name=""/>
                    <pic:cNvPicPr/>
                  </pic:nvPicPr>
                  <pic:blipFill>
                    <a:blip r:embed="rId107"/>
                    <a:stretch>
                      <a:fillRect/>
                    </a:stretch>
                  </pic:blipFill>
                  <pic:spPr>
                    <a:xfrm>
                      <a:off x="0" y="0"/>
                      <a:ext cx="6382078" cy="2101958"/>
                    </a:xfrm>
                    <a:prstGeom prst="rect">
                      <a:avLst/>
                    </a:prstGeom>
                  </pic:spPr>
                </pic:pic>
              </a:graphicData>
            </a:graphic>
          </wp:inline>
        </w:drawing>
      </w:r>
    </w:p>
    <w:p w14:paraId="3FCA2DEC" w14:textId="77777777" w:rsidR="00F9164C" w:rsidRDefault="00F9164C">
      <w:pPr>
        <w:pStyle w:val="BodyText"/>
        <w:spacing w:before="21"/>
        <w:rPr>
          <w:rFonts w:ascii="Arial"/>
          <w:i/>
        </w:rPr>
      </w:pPr>
    </w:p>
    <w:p w14:paraId="4A5094C5" w14:textId="77777777" w:rsidR="00F9164C" w:rsidRDefault="00000000">
      <w:pPr>
        <w:pStyle w:val="Heading9"/>
      </w:pPr>
      <w:r>
        <w:t>Issue</w:t>
      </w:r>
      <w:r>
        <w:rPr>
          <w:spacing w:val="-6"/>
        </w:rPr>
        <w:t xml:space="preserve"> </w:t>
      </w:r>
      <w:r>
        <w:t>4.</w:t>
      </w:r>
      <w:r>
        <w:rPr>
          <w:spacing w:val="-4"/>
        </w:rPr>
        <w:t xml:space="preserve"> </w:t>
      </w:r>
      <w:r>
        <w:t>Past</w:t>
      </w:r>
      <w:r>
        <w:rPr>
          <w:spacing w:val="-4"/>
        </w:rPr>
        <w:t xml:space="preserve"> </w:t>
      </w:r>
      <w:r>
        <w:t>medical,</w:t>
      </w:r>
      <w:r>
        <w:rPr>
          <w:spacing w:val="-4"/>
        </w:rPr>
        <w:t xml:space="preserve"> </w:t>
      </w:r>
      <w:r>
        <w:t>surgical,</w:t>
      </w:r>
      <w:r>
        <w:rPr>
          <w:spacing w:val="-4"/>
        </w:rPr>
        <w:t xml:space="preserve"> </w:t>
      </w:r>
      <w:r>
        <w:t>and</w:t>
      </w:r>
      <w:r>
        <w:rPr>
          <w:spacing w:val="-4"/>
        </w:rPr>
        <w:t xml:space="preserve"> </w:t>
      </w:r>
      <w:r>
        <w:t>family</w:t>
      </w:r>
      <w:r>
        <w:rPr>
          <w:spacing w:val="-4"/>
        </w:rPr>
        <w:t xml:space="preserve"> </w:t>
      </w:r>
      <w:r>
        <w:t>history</w:t>
      </w:r>
      <w:r>
        <w:rPr>
          <w:spacing w:val="-4"/>
        </w:rPr>
        <w:t xml:space="preserve"> </w:t>
      </w:r>
      <w:r>
        <w:t>do</w:t>
      </w:r>
      <w:r>
        <w:rPr>
          <w:spacing w:val="-4"/>
        </w:rPr>
        <w:t xml:space="preserve"> </w:t>
      </w:r>
      <w:r>
        <w:t>not</w:t>
      </w:r>
      <w:r>
        <w:rPr>
          <w:spacing w:val="-4"/>
        </w:rPr>
        <w:t xml:space="preserve"> </w:t>
      </w:r>
      <w:r>
        <w:t>match</w:t>
      </w:r>
      <w:r>
        <w:rPr>
          <w:spacing w:val="-4"/>
        </w:rPr>
        <w:t xml:space="preserve"> </w:t>
      </w:r>
      <w:r>
        <w:t>the</w:t>
      </w:r>
      <w:r>
        <w:rPr>
          <w:spacing w:val="-4"/>
        </w:rPr>
        <w:t xml:space="preserve"> </w:t>
      </w:r>
      <w:r>
        <w:t>Wednesday</w:t>
      </w:r>
      <w:r>
        <w:rPr>
          <w:spacing w:val="-4"/>
        </w:rPr>
        <w:t xml:space="preserve"> </w:t>
      </w:r>
      <w:r>
        <w:t>rubric</w:t>
      </w:r>
      <w:r>
        <w:rPr>
          <w:spacing w:val="-3"/>
        </w:rPr>
        <w:t xml:space="preserve"> </w:t>
      </w:r>
      <w:r>
        <w:rPr>
          <w:spacing w:val="-2"/>
        </w:rPr>
        <w:t>reference</w:t>
      </w:r>
    </w:p>
    <w:p w14:paraId="106821D6" w14:textId="77777777" w:rsidR="00F9164C" w:rsidRDefault="00F9164C">
      <w:pPr>
        <w:pStyle w:val="BodyText"/>
        <w:spacing w:before="26"/>
        <w:rPr>
          <w:rFonts w:ascii="Arial"/>
          <w:b/>
        </w:rPr>
      </w:pPr>
    </w:p>
    <w:p w14:paraId="05E6C12C" w14:textId="77777777" w:rsidR="00F9164C" w:rsidRDefault="00000000">
      <w:pPr>
        <w:pStyle w:val="BodyText"/>
        <w:spacing w:before="1" w:line="278" w:lineRule="auto"/>
        <w:ind w:left="835" w:right="871"/>
      </w:pPr>
      <w:r>
        <w:rPr>
          <w:rFonts w:ascii="Arial"/>
          <w:b/>
        </w:rPr>
        <w:t>What</w:t>
      </w:r>
      <w:r>
        <w:rPr>
          <w:rFonts w:ascii="Arial"/>
          <w:b/>
          <w:spacing w:val="-2"/>
        </w:rPr>
        <w:t xml:space="preserve"> </w:t>
      </w:r>
      <w:r>
        <w:rPr>
          <w:rFonts w:ascii="Arial"/>
          <w:b/>
        </w:rPr>
        <w:t>the</w:t>
      </w:r>
      <w:r>
        <w:rPr>
          <w:rFonts w:ascii="Arial"/>
          <w:b/>
          <w:spacing w:val="-3"/>
        </w:rPr>
        <w:t xml:space="preserve"> </w:t>
      </w:r>
      <w:r>
        <w:rPr>
          <w:rFonts w:ascii="Arial"/>
          <w:b/>
        </w:rPr>
        <w:t>student</w:t>
      </w:r>
      <w:r>
        <w:rPr>
          <w:rFonts w:ascii="Arial"/>
          <w:b/>
          <w:spacing w:val="-2"/>
        </w:rPr>
        <w:t xml:space="preserve"> </w:t>
      </w:r>
      <w:r>
        <w:rPr>
          <w:rFonts w:ascii="Arial"/>
          <w:b/>
        </w:rPr>
        <w:t>saw or</w:t>
      </w:r>
      <w:r>
        <w:rPr>
          <w:rFonts w:ascii="Arial"/>
          <w:b/>
          <w:spacing w:val="-2"/>
        </w:rPr>
        <w:t xml:space="preserve"> </w:t>
      </w:r>
      <w:r>
        <w:rPr>
          <w:rFonts w:ascii="Arial"/>
          <w:b/>
        </w:rPr>
        <w:t>heard:</w:t>
      </w:r>
      <w:r>
        <w:rPr>
          <w:rFonts w:ascii="Arial"/>
          <w:b/>
          <w:spacing w:val="-1"/>
        </w:rPr>
        <w:t xml:space="preserve"> </w:t>
      </w:r>
      <w:r>
        <w:t>Angela</w:t>
      </w:r>
      <w:r>
        <w:rPr>
          <w:spacing w:val="-3"/>
        </w:rPr>
        <w:t xml:space="preserve"> </w:t>
      </w:r>
      <w:r>
        <w:t>reports</w:t>
      </w:r>
      <w:r>
        <w:rPr>
          <w:spacing w:val="-3"/>
        </w:rPr>
        <w:t xml:space="preserve"> </w:t>
      </w:r>
      <w:r>
        <w:t>AFib</w:t>
      </w:r>
      <w:r>
        <w:rPr>
          <w:spacing w:val="-3"/>
        </w:rPr>
        <w:t xml:space="preserve"> </w:t>
      </w:r>
      <w:r>
        <w:t>and</w:t>
      </w:r>
      <w:r>
        <w:rPr>
          <w:spacing w:val="-3"/>
        </w:rPr>
        <w:t xml:space="preserve"> </w:t>
      </w:r>
      <w:r>
        <w:t>heart</w:t>
      </w:r>
      <w:r>
        <w:rPr>
          <w:spacing w:val="-3"/>
        </w:rPr>
        <w:t xml:space="preserve"> </w:t>
      </w:r>
      <w:r>
        <w:t>failure,</w:t>
      </w:r>
      <w:r>
        <w:rPr>
          <w:spacing w:val="-3"/>
        </w:rPr>
        <w:t xml:space="preserve"> </w:t>
      </w:r>
      <w:r>
        <w:t>says</w:t>
      </w:r>
      <w:r>
        <w:rPr>
          <w:spacing w:val="-3"/>
        </w:rPr>
        <w:t xml:space="preserve"> </w:t>
      </w:r>
      <w:r>
        <w:t>she</w:t>
      </w:r>
      <w:r>
        <w:rPr>
          <w:spacing w:val="-3"/>
        </w:rPr>
        <w:t xml:space="preserve"> </w:t>
      </w:r>
      <w:r>
        <w:t>does</w:t>
      </w:r>
      <w:r>
        <w:rPr>
          <w:spacing w:val="-3"/>
        </w:rPr>
        <w:t xml:space="preserve"> </w:t>
      </w:r>
      <w:r>
        <w:t>not</w:t>
      </w:r>
      <w:r>
        <w:rPr>
          <w:spacing w:val="-3"/>
        </w:rPr>
        <w:t xml:space="preserve"> </w:t>
      </w:r>
      <w:r>
        <w:t>recall</w:t>
      </w:r>
      <w:r>
        <w:rPr>
          <w:spacing w:val="-3"/>
        </w:rPr>
        <w:t xml:space="preserve"> </w:t>
      </w:r>
      <w:r>
        <w:t>any</w:t>
      </w:r>
      <w:r>
        <w:rPr>
          <w:spacing w:val="-3"/>
        </w:rPr>
        <w:t xml:space="preserve"> </w:t>
      </w:r>
      <w:r>
        <w:t>other</w:t>
      </w:r>
      <w:r>
        <w:rPr>
          <w:spacing w:val="-3"/>
        </w:rPr>
        <w:t xml:space="preserve"> </w:t>
      </w:r>
      <w:r>
        <w:t>major</w:t>
      </w:r>
      <w:r>
        <w:rPr>
          <w:spacing w:val="-3"/>
        </w:rPr>
        <w:t xml:space="preserve"> </w:t>
      </w:r>
      <w:r>
        <w:t>diagnoses,</w:t>
      </w:r>
      <w:r>
        <w:rPr>
          <w:spacing w:val="-3"/>
        </w:rPr>
        <w:t xml:space="preserve"> </w:t>
      </w:r>
      <w:r>
        <w:t xml:space="preserve">denies </w:t>
      </w:r>
      <w:proofErr w:type="gramStart"/>
      <w:r>
        <w:t>surgeries</w:t>
      </w:r>
      <w:proofErr w:type="gramEnd"/>
      <w:r>
        <w:t xml:space="preserve"> or procedures, reports maternal AFib with stroke at age 74, and reports paternal hypertension and type 2 diabetes.</w:t>
      </w:r>
    </w:p>
    <w:p w14:paraId="008D71D5" w14:textId="77777777" w:rsidR="00F9164C" w:rsidRDefault="00F9164C">
      <w:pPr>
        <w:pStyle w:val="BodyText"/>
        <w:spacing w:line="278" w:lineRule="auto"/>
        <w:sectPr w:rsidR="00F9164C">
          <w:pgSz w:w="12240" w:h="15840"/>
          <w:pgMar w:top="1480" w:right="0" w:bottom="540" w:left="0" w:header="0" w:footer="313" w:gutter="0"/>
          <w:cols w:space="720"/>
        </w:sectPr>
      </w:pPr>
    </w:p>
    <w:p w14:paraId="4D54985F" w14:textId="77777777" w:rsidR="00F9164C" w:rsidRDefault="00000000">
      <w:pPr>
        <w:pStyle w:val="BodyText"/>
        <w:spacing w:before="71" w:line="278" w:lineRule="auto"/>
        <w:ind w:left="835" w:right="871"/>
      </w:pPr>
      <w:r>
        <w:rPr>
          <w:rFonts w:ascii="Arial"/>
          <w:b/>
        </w:rPr>
        <w:lastRenderedPageBreak/>
        <w:t xml:space="preserve">What the grader or rubric expected: </w:t>
      </w:r>
      <w:r>
        <w:t>The Wednesday rubric expects HFrEF with LVEF 35%, persistent nonvalvular AFib, hypertension,</w:t>
      </w:r>
      <w:r>
        <w:rPr>
          <w:spacing w:val="-2"/>
        </w:rPr>
        <w:t xml:space="preserve"> </w:t>
      </w:r>
      <w:r>
        <w:t>hyperlipidemia,</w:t>
      </w:r>
      <w:r>
        <w:rPr>
          <w:spacing w:val="-3"/>
        </w:rPr>
        <w:t xml:space="preserve"> </w:t>
      </w:r>
      <w:r>
        <w:t>cholecystectomy,</w:t>
      </w:r>
      <w:r>
        <w:rPr>
          <w:spacing w:val="-3"/>
        </w:rPr>
        <w:t xml:space="preserve"> </w:t>
      </w:r>
      <w:r>
        <w:t>father</w:t>
      </w:r>
      <w:r>
        <w:rPr>
          <w:spacing w:val="-3"/>
        </w:rPr>
        <w:t xml:space="preserve"> </w:t>
      </w:r>
      <w:r>
        <w:t>with</w:t>
      </w:r>
      <w:r>
        <w:rPr>
          <w:spacing w:val="-3"/>
        </w:rPr>
        <w:t xml:space="preserve"> </w:t>
      </w:r>
      <w:r>
        <w:t>ischemic</w:t>
      </w:r>
      <w:r>
        <w:rPr>
          <w:spacing w:val="-3"/>
        </w:rPr>
        <w:t xml:space="preserve"> </w:t>
      </w:r>
      <w:r>
        <w:t>stroke</w:t>
      </w:r>
      <w:r>
        <w:rPr>
          <w:spacing w:val="-3"/>
        </w:rPr>
        <w:t xml:space="preserve"> </w:t>
      </w:r>
      <w:r>
        <w:t>at</w:t>
      </w:r>
      <w:r>
        <w:rPr>
          <w:spacing w:val="-2"/>
        </w:rPr>
        <w:t xml:space="preserve"> </w:t>
      </w:r>
      <w:r>
        <w:t>age</w:t>
      </w:r>
      <w:r>
        <w:rPr>
          <w:spacing w:val="-3"/>
        </w:rPr>
        <w:t xml:space="preserve"> </w:t>
      </w:r>
      <w:r>
        <w:t>70,</w:t>
      </w:r>
      <w:r>
        <w:rPr>
          <w:spacing w:val="-3"/>
        </w:rPr>
        <w:t xml:space="preserve"> </w:t>
      </w:r>
      <w:r>
        <w:t>mother</w:t>
      </w:r>
      <w:r>
        <w:rPr>
          <w:spacing w:val="-3"/>
        </w:rPr>
        <w:t xml:space="preserve"> </w:t>
      </w:r>
      <w:r>
        <w:t>with</w:t>
      </w:r>
      <w:r>
        <w:rPr>
          <w:spacing w:val="-3"/>
        </w:rPr>
        <w:t xml:space="preserve"> </w:t>
      </w:r>
      <w:r>
        <w:t>heart</w:t>
      </w:r>
      <w:r>
        <w:rPr>
          <w:spacing w:val="-3"/>
        </w:rPr>
        <w:t xml:space="preserve"> </w:t>
      </w:r>
      <w:r>
        <w:t>failure,</w:t>
      </w:r>
      <w:r>
        <w:rPr>
          <w:spacing w:val="-3"/>
        </w:rPr>
        <w:t xml:space="preserve"> </w:t>
      </w:r>
      <w:r>
        <w:t>and</w:t>
      </w:r>
      <w:r>
        <w:rPr>
          <w:spacing w:val="-3"/>
        </w:rPr>
        <w:t xml:space="preserve"> </w:t>
      </w:r>
      <w:r>
        <w:t>sister</w:t>
      </w:r>
      <w:r>
        <w:rPr>
          <w:spacing w:val="-3"/>
        </w:rPr>
        <w:t xml:space="preserve"> </w:t>
      </w:r>
      <w:r>
        <w:t xml:space="preserve">with </w:t>
      </w:r>
      <w:r>
        <w:rPr>
          <w:spacing w:val="-2"/>
        </w:rPr>
        <w:t>hypertension.</w:t>
      </w:r>
    </w:p>
    <w:p w14:paraId="416663DB" w14:textId="77777777" w:rsidR="00F9164C" w:rsidRDefault="00000000">
      <w:pPr>
        <w:pStyle w:val="BodyText"/>
        <w:spacing w:before="195" w:line="278" w:lineRule="auto"/>
        <w:ind w:left="835" w:right="871"/>
      </w:pPr>
      <w:r>
        <w:rPr>
          <w:rFonts w:ascii="Arial"/>
          <w:b/>
        </w:rPr>
        <w:t>Why</w:t>
      </w:r>
      <w:r>
        <w:rPr>
          <w:rFonts w:ascii="Arial"/>
          <w:b/>
          <w:spacing w:val="-2"/>
        </w:rPr>
        <w:t xml:space="preserve"> </w:t>
      </w:r>
      <w:r>
        <w:rPr>
          <w:rFonts w:ascii="Arial"/>
          <w:b/>
        </w:rPr>
        <w:t>this</w:t>
      </w:r>
      <w:r>
        <w:rPr>
          <w:rFonts w:ascii="Arial"/>
          <w:b/>
          <w:spacing w:val="-3"/>
        </w:rPr>
        <w:t xml:space="preserve"> </w:t>
      </w:r>
      <w:r>
        <w:rPr>
          <w:rFonts w:ascii="Arial"/>
          <w:b/>
        </w:rPr>
        <w:t>is</w:t>
      </w:r>
      <w:r>
        <w:rPr>
          <w:rFonts w:ascii="Arial"/>
          <w:b/>
          <w:spacing w:val="-2"/>
        </w:rPr>
        <w:t xml:space="preserve"> </w:t>
      </w:r>
      <w:r>
        <w:rPr>
          <w:rFonts w:ascii="Arial"/>
          <w:b/>
        </w:rPr>
        <w:t>a</w:t>
      </w:r>
      <w:r>
        <w:rPr>
          <w:rFonts w:ascii="Arial"/>
          <w:b/>
          <w:spacing w:val="-3"/>
        </w:rPr>
        <w:t xml:space="preserve"> </w:t>
      </w:r>
      <w:r>
        <w:rPr>
          <w:rFonts w:ascii="Arial"/>
          <w:b/>
        </w:rPr>
        <w:t>problem:</w:t>
      </w:r>
      <w:r>
        <w:rPr>
          <w:rFonts w:ascii="Arial"/>
          <w:b/>
          <w:spacing w:val="-1"/>
        </w:rPr>
        <w:t xml:space="preserve"> </w:t>
      </w:r>
      <w:r>
        <w:t>The</w:t>
      </w:r>
      <w:r>
        <w:rPr>
          <w:spacing w:val="-2"/>
        </w:rPr>
        <w:t xml:space="preserve"> </w:t>
      </w:r>
      <w:r>
        <w:t>follow</w:t>
      </w:r>
      <w:r>
        <w:rPr>
          <w:spacing w:val="-2"/>
        </w:rPr>
        <w:t xml:space="preserve"> </w:t>
      </w:r>
      <w:r>
        <w:t>up</w:t>
      </w:r>
      <w:r>
        <w:rPr>
          <w:spacing w:val="-2"/>
        </w:rPr>
        <w:t xml:space="preserve"> </w:t>
      </w:r>
      <w:r>
        <w:t>AI</w:t>
      </w:r>
      <w:r>
        <w:rPr>
          <w:spacing w:val="-2"/>
        </w:rPr>
        <w:t xml:space="preserve"> </w:t>
      </w:r>
      <w:r>
        <w:t>patient</w:t>
      </w:r>
      <w:r>
        <w:rPr>
          <w:spacing w:val="-2"/>
        </w:rPr>
        <w:t xml:space="preserve"> </w:t>
      </w:r>
      <w:r>
        <w:t>continues</w:t>
      </w:r>
      <w:r>
        <w:rPr>
          <w:spacing w:val="-2"/>
        </w:rPr>
        <w:t xml:space="preserve"> </w:t>
      </w:r>
      <w:r>
        <w:t>to</w:t>
      </w:r>
      <w:r>
        <w:rPr>
          <w:spacing w:val="-3"/>
        </w:rPr>
        <w:t xml:space="preserve"> </w:t>
      </w:r>
      <w:r>
        <w:t>carry</w:t>
      </w:r>
      <w:r>
        <w:rPr>
          <w:spacing w:val="-2"/>
        </w:rPr>
        <w:t xml:space="preserve"> </w:t>
      </w:r>
      <w:r>
        <w:t>a</w:t>
      </w:r>
      <w:r>
        <w:rPr>
          <w:spacing w:val="-2"/>
        </w:rPr>
        <w:t xml:space="preserve"> </w:t>
      </w:r>
      <w:r>
        <w:t>different</w:t>
      </w:r>
      <w:r>
        <w:rPr>
          <w:spacing w:val="-2"/>
        </w:rPr>
        <w:t xml:space="preserve"> </w:t>
      </w:r>
      <w:r>
        <w:t>history</w:t>
      </w:r>
      <w:r>
        <w:rPr>
          <w:spacing w:val="-3"/>
        </w:rPr>
        <w:t xml:space="preserve"> </w:t>
      </w:r>
      <w:r>
        <w:t>from</w:t>
      </w:r>
      <w:r>
        <w:rPr>
          <w:spacing w:val="-2"/>
        </w:rPr>
        <w:t xml:space="preserve"> </w:t>
      </w:r>
      <w:r>
        <w:t>the</w:t>
      </w:r>
      <w:r>
        <w:rPr>
          <w:spacing w:val="-2"/>
        </w:rPr>
        <w:t xml:space="preserve"> </w:t>
      </w:r>
      <w:r>
        <w:t>rubric.</w:t>
      </w:r>
      <w:r>
        <w:rPr>
          <w:spacing w:val="-2"/>
        </w:rPr>
        <w:t xml:space="preserve"> </w:t>
      </w:r>
      <w:r>
        <w:t>The</w:t>
      </w:r>
      <w:r>
        <w:rPr>
          <w:spacing w:val="-2"/>
        </w:rPr>
        <w:t xml:space="preserve"> </w:t>
      </w:r>
      <w:r>
        <w:t>student</w:t>
      </w:r>
      <w:r>
        <w:rPr>
          <w:spacing w:val="-2"/>
        </w:rPr>
        <w:t xml:space="preserve"> </w:t>
      </w:r>
      <w:r>
        <w:t>directly</w:t>
      </w:r>
      <w:r>
        <w:rPr>
          <w:spacing w:val="-3"/>
        </w:rPr>
        <w:t xml:space="preserve"> </w:t>
      </w:r>
      <w:r>
        <w:t>asked</w:t>
      </w:r>
      <w:r>
        <w:rPr>
          <w:spacing w:val="-2"/>
        </w:rPr>
        <w:t xml:space="preserve"> </w:t>
      </w:r>
      <w:r>
        <w:t>the required questions and should not substitute hidden diagnoses, surgery, or family history.</w:t>
      </w:r>
    </w:p>
    <w:p w14:paraId="1011AAB8" w14:textId="77777777" w:rsidR="00F9164C" w:rsidRDefault="00000000">
      <w:pPr>
        <w:pStyle w:val="BodyText"/>
        <w:spacing w:before="195" w:line="278" w:lineRule="auto"/>
        <w:ind w:left="835" w:right="871"/>
      </w:pPr>
      <w:r>
        <w:rPr>
          <w:rFonts w:ascii="Arial"/>
          <w:b/>
        </w:rPr>
        <w:t>Suggested</w:t>
      </w:r>
      <w:r>
        <w:rPr>
          <w:rFonts w:ascii="Arial"/>
          <w:b/>
          <w:spacing w:val="-2"/>
        </w:rPr>
        <w:t xml:space="preserve"> </w:t>
      </w:r>
      <w:r>
        <w:rPr>
          <w:rFonts w:ascii="Arial"/>
          <w:b/>
        </w:rPr>
        <w:t>fix:</w:t>
      </w:r>
      <w:r>
        <w:rPr>
          <w:rFonts w:ascii="Arial"/>
          <w:b/>
          <w:spacing w:val="-2"/>
        </w:rPr>
        <w:t xml:space="preserve"> </w:t>
      </w:r>
      <w:proofErr w:type="gramStart"/>
      <w:r>
        <w:t>Persist</w:t>
      </w:r>
      <w:proofErr w:type="gramEnd"/>
      <w:r>
        <w:rPr>
          <w:spacing w:val="-2"/>
        </w:rPr>
        <w:t xml:space="preserve"> </w:t>
      </w:r>
      <w:r>
        <w:t>one</w:t>
      </w:r>
      <w:r>
        <w:rPr>
          <w:spacing w:val="-2"/>
        </w:rPr>
        <w:t xml:space="preserve"> </w:t>
      </w:r>
      <w:r>
        <w:t>medical,</w:t>
      </w:r>
      <w:r>
        <w:rPr>
          <w:spacing w:val="-2"/>
        </w:rPr>
        <w:t xml:space="preserve"> </w:t>
      </w:r>
      <w:r>
        <w:t>surgical,</w:t>
      </w:r>
      <w:r>
        <w:rPr>
          <w:spacing w:val="-2"/>
        </w:rPr>
        <w:t xml:space="preserve"> </w:t>
      </w:r>
      <w:r>
        <w:t>and</w:t>
      </w:r>
      <w:r>
        <w:rPr>
          <w:spacing w:val="-2"/>
        </w:rPr>
        <w:t xml:space="preserve"> </w:t>
      </w:r>
      <w:r>
        <w:t>family</w:t>
      </w:r>
      <w:r>
        <w:rPr>
          <w:spacing w:val="-2"/>
        </w:rPr>
        <w:t xml:space="preserve"> </w:t>
      </w:r>
      <w:r>
        <w:t>history</w:t>
      </w:r>
      <w:r>
        <w:rPr>
          <w:spacing w:val="-2"/>
        </w:rPr>
        <w:t xml:space="preserve"> </w:t>
      </w:r>
      <w:r>
        <w:t>across</w:t>
      </w:r>
      <w:r>
        <w:rPr>
          <w:spacing w:val="-2"/>
        </w:rPr>
        <w:t xml:space="preserve"> </w:t>
      </w:r>
      <w:r>
        <w:t>the</w:t>
      </w:r>
      <w:r>
        <w:rPr>
          <w:spacing w:val="-2"/>
        </w:rPr>
        <w:t xml:space="preserve"> </w:t>
      </w:r>
      <w:r>
        <w:t>longitudinal</w:t>
      </w:r>
      <w:r>
        <w:rPr>
          <w:spacing w:val="-2"/>
        </w:rPr>
        <w:t xml:space="preserve"> </w:t>
      </w:r>
      <w:r>
        <w:t>case</w:t>
      </w:r>
      <w:r>
        <w:rPr>
          <w:spacing w:val="-2"/>
        </w:rPr>
        <w:t xml:space="preserve"> </w:t>
      </w:r>
      <w:r>
        <w:t>and</w:t>
      </w:r>
      <w:r>
        <w:rPr>
          <w:spacing w:val="-2"/>
        </w:rPr>
        <w:t xml:space="preserve"> </w:t>
      </w:r>
      <w:r>
        <w:t>make</w:t>
      </w:r>
      <w:r>
        <w:rPr>
          <w:spacing w:val="-2"/>
        </w:rPr>
        <w:t xml:space="preserve"> </w:t>
      </w:r>
      <w:r>
        <w:t>it</w:t>
      </w:r>
      <w:r>
        <w:rPr>
          <w:spacing w:val="-2"/>
        </w:rPr>
        <w:t xml:space="preserve"> </w:t>
      </w:r>
      <w:r>
        <w:t>available</w:t>
      </w:r>
      <w:r>
        <w:rPr>
          <w:spacing w:val="-2"/>
        </w:rPr>
        <w:t xml:space="preserve"> </w:t>
      </w:r>
      <w:r>
        <w:t>in</w:t>
      </w:r>
      <w:r>
        <w:rPr>
          <w:spacing w:val="-2"/>
        </w:rPr>
        <w:t xml:space="preserve"> </w:t>
      </w:r>
      <w:r>
        <w:t>both</w:t>
      </w:r>
      <w:r>
        <w:rPr>
          <w:spacing w:val="-2"/>
        </w:rPr>
        <w:t xml:space="preserve"> </w:t>
      </w:r>
      <w:r>
        <w:t>the</w:t>
      </w:r>
      <w:r>
        <w:rPr>
          <w:spacing w:val="-2"/>
        </w:rPr>
        <w:t xml:space="preserve"> </w:t>
      </w:r>
      <w:r>
        <w:t>AI patient and follow up EMR.</w:t>
      </w:r>
    </w:p>
    <w:p w14:paraId="10CF0660" w14:textId="77777777" w:rsidR="00F9164C" w:rsidRDefault="00F9164C">
      <w:pPr>
        <w:pStyle w:val="BodyText"/>
        <w:spacing w:line="278" w:lineRule="auto"/>
        <w:sectPr w:rsidR="00F9164C">
          <w:pgSz w:w="12240" w:h="15840"/>
          <w:pgMar w:top="720" w:right="0" w:bottom="540" w:left="0" w:header="0" w:footer="313" w:gutter="0"/>
          <w:cols w:space="720"/>
        </w:sectPr>
      </w:pPr>
    </w:p>
    <w:p w14:paraId="713446D2" w14:textId="77777777" w:rsidR="00F9164C" w:rsidRDefault="00000000">
      <w:pPr>
        <w:ind w:left="1537"/>
        <w:rPr>
          <w:sz w:val="20"/>
        </w:rPr>
      </w:pPr>
      <w:r>
        <w:rPr>
          <w:noProof/>
          <w:sz w:val="20"/>
        </w:rPr>
        <w:lastRenderedPageBreak/>
        <w:drawing>
          <wp:inline distT="0" distB="0" distL="0" distR="0" wp14:anchorId="1F612EA6" wp14:editId="6E476307">
            <wp:extent cx="5021486" cy="7157466"/>
            <wp:effectExtent l="0" t="0" r="0" b="0"/>
            <wp:docPr id="124" name="Image 1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4" name="Image 124"/>
                    <pic:cNvPicPr/>
                  </pic:nvPicPr>
                  <pic:blipFill>
                    <a:blip r:embed="rId108" cstate="print"/>
                    <a:stretch>
                      <a:fillRect/>
                    </a:stretch>
                  </pic:blipFill>
                  <pic:spPr>
                    <a:xfrm>
                      <a:off x="0" y="0"/>
                      <a:ext cx="5021486" cy="7157466"/>
                    </a:xfrm>
                    <a:prstGeom prst="rect">
                      <a:avLst/>
                    </a:prstGeom>
                  </pic:spPr>
                </pic:pic>
              </a:graphicData>
            </a:graphic>
          </wp:inline>
        </w:drawing>
      </w:r>
    </w:p>
    <w:p w14:paraId="7D8DDE19" w14:textId="77777777" w:rsidR="00F9164C" w:rsidRDefault="00F9164C">
      <w:pPr>
        <w:pStyle w:val="BodyText"/>
      </w:pPr>
    </w:p>
    <w:p w14:paraId="468E5001" w14:textId="77777777" w:rsidR="00F9164C" w:rsidRDefault="00F9164C">
      <w:pPr>
        <w:pStyle w:val="BodyText"/>
        <w:spacing w:before="189"/>
      </w:pPr>
    </w:p>
    <w:p w14:paraId="5CA017FE" w14:textId="77777777" w:rsidR="00F9164C" w:rsidRDefault="00000000">
      <w:pPr>
        <w:ind w:left="835"/>
        <w:rPr>
          <w:rFonts w:ascii="Arial" w:hAnsi="Arial"/>
          <w:i/>
          <w:spacing w:val="-2"/>
          <w:sz w:val="18"/>
        </w:rPr>
      </w:pPr>
      <w:r>
        <w:rPr>
          <w:rFonts w:ascii="Arial" w:hAnsi="Arial"/>
          <w:i/>
          <w:sz w:val="18"/>
        </w:rPr>
        <w:t>Evidence</w:t>
      </w:r>
      <w:r>
        <w:rPr>
          <w:rFonts w:ascii="Arial" w:hAnsi="Arial"/>
          <w:i/>
          <w:spacing w:val="-3"/>
          <w:sz w:val="18"/>
        </w:rPr>
        <w:t xml:space="preserve"> </w:t>
      </w:r>
      <w:r>
        <w:rPr>
          <w:rFonts w:ascii="Arial" w:hAnsi="Arial"/>
          <w:i/>
          <w:sz w:val="18"/>
        </w:rPr>
        <w:t>–</w:t>
      </w:r>
      <w:r>
        <w:rPr>
          <w:rFonts w:ascii="Arial" w:hAnsi="Arial"/>
          <w:i/>
          <w:spacing w:val="-1"/>
          <w:sz w:val="18"/>
        </w:rPr>
        <w:t xml:space="preserve"> </w:t>
      </w:r>
      <w:r>
        <w:rPr>
          <w:rFonts w:ascii="Arial" w:hAnsi="Arial"/>
          <w:i/>
          <w:sz w:val="18"/>
        </w:rPr>
        <w:t>Wednesday</w:t>
      </w:r>
      <w:r>
        <w:rPr>
          <w:rFonts w:ascii="Arial" w:hAnsi="Arial"/>
          <w:i/>
          <w:spacing w:val="-2"/>
          <w:sz w:val="18"/>
        </w:rPr>
        <w:t xml:space="preserve"> </w:t>
      </w:r>
      <w:r>
        <w:rPr>
          <w:rFonts w:ascii="Arial" w:hAnsi="Arial"/>
          <w:i/>
          <w:sz w:val="18"/>
        </w:rPr>
        <w:t>AI</w:t>
      </w:r>
      <w:r>
        <w:rPr>
          <w:rFonts w:ascii="Arial" w:hAnsi="Arial"/>
          <w:i/>
          <w:spacing w:val="-1"/>
          <w:sz w:val="18"/>
        </w:rPr>
        <w:t xml:space="preserve"> </w:t>
      </w:r>
      <w:r>
        <w:rPr>
          <w:rFonts w:ascii="Arial" w:hAnsi="Arial"/>
          <w:i/>
          <w:sz w:val="18"/>
        </w:rPr>
        <w:t>patient</w:t>
      </w:r>
      <w:r>
        <w:rPr>
          <w:rFonts w:ascii="Arial" w:hAnsi="Arial"/>
          <w:i/>
          <w:spacing w:val="-2"/>
          <w:sz w:val="18"/>
        </w:rPr>
        <w:t xml:space="preserve"> </w:t>
      </w:r>
      <w:r>
        <w:rPr>
          <w:rFonts w:ascii="Arial" w:hAnsi="Arial"/>
          <w:i/>
          <w:sz w:val="18"/>
        </w:rPr>
        <w:t>denies</w:t>
      </w:r>
      <w:r>
        <w:rPr>
          <w:rFonts w:ascii="Arial" w:hAnsi="Arial"/>
          <w:i/>
          <w:spacing w:val="-1"/>
          <w:sz w:val="18"/>
        </w:rPr>
        <w:t xml:space="preserve"> </w:t>
      </w:r>
      <w:r>
        <w:rPr>
          <w:rFonts w:ascii="Arial" w:hAnsi="Arial"/>
          <w:i/>
          <w:sz w:val="18"/>
        </w:rPr>
        <w:t>surgery</w:t>
      </w:r>
      <w:r>
        <w:rPr>
          <w:rFonts w:ascii="Arial" w:hAnsi="Arial"/>
          <w:i/>
          <w:spacing w:val="-2"/>
          <w:sz w:val="18"/>
        </w:rPr>
        <w:t xml:space="preserve"> </w:t>
      </w:r>
      <w:r>
        <w:rPr>
          <w:rFonts w:ascii="Arial" w:hAnsi="Arial"/>
          <w:i/>
          <w:sz w:val="18"/>
        </w:rPr>
        <w:t>and</w:t>
      </w:r>
      <w:r>
        <w:rPr>
          <w:rFonts w:ascii="Arial" w:hAnsi="Arial"/>
          <w:i/>
          <w:spacing w:val="-2"/>
          <w:sz w:val="18"/>
        </w:rPr>
        <w:t xml:space="preserve"> </w:t>
      </w:r>
      <w:r>
        <w:rPr>
          <w:rFonts w:ascii="Arial" w:hAnsi="Arial"/>
          <w:i/>
          <w:sz w:val="18"/>
        </w:rPr>
        <w:t>supplies</w:t>
      </w:r>
      <w:r>
        <w:rPr>
          <w:rFonts w:ascii="Arial" w:hAnsi="Arial"/>
          <w:i/>
          <w:spacing w:val="3"/>
          <w:sz w:val="18"/>
        </w:rPr>
        <w:t xml:space="preserve"> </w:t>
      </w:r>
      <w:r>
        <w:rPr>
          <w:rFonts w:ascii="Arial" w:hAnsi="Arial"/>
          <w:i/>
          <w:sz w:val="18"/>
        </w:rPr>
        <w:t>a</w:t>
      </w:r>
      <w:r>
        <w:rPr>
          <w:rFonts w:ascii="Arial" w:hAnsi="Arial"/>
          <w:i/>
          <w:spacing w:val="-1"/>
          <w:sz w:val="18"/>
        </w:rPr>
        <w:t xml:space="preserve"> </w:t>
      </w:r>
      <w:r>
        <w:rPr>
          <w:rFonts w:ascii="Arial" w:hAnsi="Arial"/>
          <w:i/>
          <w:sz w:val="18"/>
        </w:rPr>
        <w:t>family</w:t>
      </w:r>
      <w:r>
        <w:rPr>
          <w:rFonts w:ascii="Arial" w:hAnsi="Arial"/>
          <w:i/>
          <w:spacing w:val="-1"/>
          <w:sz w:val="18"/>
        </w:rPr>
        <w:t xml:space="preserve"> </w:t>
      </w:r>
      <w:r>
        <w:rPr>
          <w:rFonts w:ascii="Arial" w:hAnsi="Arial"/>
          <w:i/>
          <w:sz w:val="18"/>
        </w:rPr>
        <w:t>history</w:t>
      </w:r>
      <w:r>
        <w:rPr>
          <w:rFonts w:ascii="Arial" w:hAnsi="Arial"/>
          <w:i/>
          <w:spacing w:val="-1"/>
          <w:sz w:val="18"/>
        </w:rPr>
        <w:t xml:space="preserve"> </w:t>
      </w:r>
      <w:r>
        <w:rPr>
          <w:rFonts w:ascii="Arial" w:hAnsi="Arial"/>
          <w:i/>
          <w:sz w:val="18"/>
        </w:rPr>
        <w:t>that</w:t>
      </w:r>
      <w:r>
        <w:rPr>
          <w:rFonts w:ascii="Arial" w:hAnsi="Arial"/>
          <w:i/>
          <w:spacing w:val="-2"/>
          <w:sz w:val="18"/>
        </w:rPr>
        <w:t xml:space="preserve"> </w:t>
      </w:r>
      <w:r>
        <w:rPr>
          <w:rFonts w:ascii="Arial" w:hAnsi="Arial"/>
          <w:i/>
          <w:sz w:val="18"/>
        </w:rPr>
        <w:t>differs</w:t>
      </w:r>
      <w:r>
        <w:rPr>
          <w:rFonts w:ascii="Arial" w:hAnsi="Arial"/>
          <w:i/>
          <w:spacing w:val="-1"/>
          <w:sz w:val="18"/>
        </w:rPr>
        <w:t xml:space="preserve"> </w:t>
      </w:r>
      <w:r>
        <w:rPr>
          <w:rFonts w:ascii="Arial" w:hAnsi="Arial"/>
          <w:i/>
          <w:sz w:val="18"/>
        </w:rPr>
        <w:t>from</w:t>
      </w:r>
      <w:r>
        <w:rPr>
          <w:rFonts w:ascii="Arial" w:hAnsi="Arial"/>
          <w:i/>
          <w:spacing w:val="-2"/>
          <w:sz w:val="18"/>
        </w:rPr>
        <w:t xml:space="preserve"> </w:t>
      </w:r>
      <w:r>
        <w:rPr>
          <w:rFonts w:ascii="Arial" w:hAnsi="Arial"/>
          <w:i/>
          <w:sz w:val="18"/>
        </w:rPr>
        <w:t>the</w:t>
      </w:r>
      <w:r>
        <w:rPr>
          <w:rFonts w:ascii="Arial" w:hAnsi="Arial"/>
          <w:i/>
          <w:spacing w:val="-2"/>
          <w:sz w:val="18"/>
        </w:rPr>
        <w:t xml:space="preserve"> </w:t>
      </w:r>
      <w:r>
        <w:rPr>
          <w:rFonts w:ascii="Arial" w:hAnsi="Arial"/>
          <w:i/>
          <w:sz w:val="18"/>
        </w:rPr>
        <w:t>rubric</w:t>
      </w:r>
      <w:r>
        <w:rPr>
          <w:rFonts w:ascii="Arial" w:hAnsi="Arial"/>
          <w:i/>
          <w:spacing w:val="-1"/>
          <w:sz w:val="18"/>
        </w:rPr>
        <w:t xml:space="preserve"> </w:t>
      </w:r>
      <w:r>
        <w:rPr>
          <w:rFonts w:ascii="Arial" w:hAnsi="Arial"/>
          <w:i/>
          <w:spacing w:val="-2"/>
          <w:sz w:val="18"/>
        </w:rPr>
        <w:t>reference.</w:t>
      </w:r>
    </w:p>
    <w:p w14:paraId="71C307FD" w14:textId="3F7822C4" w:rsidR="00992F27" w:rsidRPr="00992F27" w:rsidRDefault="00992F27">
      <w:pPr>
        <w:ind w:left="835"/>
        <w:rPr>
          <w:rFonts w:ascii="Arial" w:hAnsi="Arial"/>
          <w:i/>
          <w:color w:val="EE0000"/>
          <w:spacing w:val="-2"/>
          <w:sz w:val="28"/>
          <w:szCs w:val="28"/>
        </w:rPr>
      </w:pPr>
      <w:r w:rsidRPr="00992F27">
        <w:rPr>
          <w:rFonts w:ascii="Arial" w:hAnsi="Arial"/>
          <w:i/>
          <w:color w:val="EE0000"/>
          <w:spacing w:val="-2"/>
          <w:sz w:val="28"/>
          <w:szCs w:val="28"/>
        </w:rPr>
        <w:t>Correction</w:t>
      </w:r>
    </w:p>
    <w:p w14:paraId="3227D8DD" w14:textId="2127F4DA" w:rsidR="00992F27" w:rsidRDefault="00992F27">
      <w:pPr>
        <w:ind w:left="835"/>
        <w:rPr>
          <w:rFonts w:ascii="Arial" w:hAnsi="Arial"/>
          <w:i/>
          <w:sz w:val="18"/>
        </w:rPr>
      </w:pPr>
      <w:r w:rsidRPr="00992F27">
        <w:rPr>
          <w:rFonts w:ascii="Arial" w:hAnsi="Arial"/>
          <w:i/>
          <w:sz w:val="18"/>
        </w:rPr>
        <w:lastRenderedPageBreak/>
        <w:drawing>
          <wp:inline distT="0" distB="0" distL="0" distR="0" wp14:anchorId="14E90333" wp14:editId="4A2C7140">
            <wp:extent cx="4349974" cy="3448227"/>
            <wp:effectExtent l="0" t="0" r="0" b="0"/>
            <wp:docPr id="1005584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584927" name=""/>
                    <pic:cNvPicPr/>
                  </pic:nvPicPr>
                  <pic:blipFill>
                    <a:blip r:embed="rId109"/>
                    <a:stretch>
                      <a:fillRect/>
                    </a:stretch>
                  </pic:blipFill>
                  <pic:spPr>
                    <a:xfrm>
                      <a:off x="0" y="0"/>
                      <a:ext cx="4349974" cy="3448227"/>
                    </a:xfrm>
                    <a:prstGeom prst="rect">
                      <a:avLst/>
                    </a:prstGeom>
                  </pic:spPr>
                </pic:pic>
              </a:graphicData>
            </a:graphic>
          </wp:inline>
        </w:drawing>
      </w:r>
    </w:p>
    <w:p w14:paraId="04C55F1E" w14:textId="56E0C389" w:rsidR="00F9164C" w:rsidRDefault="00992F27">
      <w:pPr>
        <w:pStyle w:val="BodyText"/>
        <w:spacing w:before="21"/>
        <w:rPr>
          <w:rFonts w:ascii="Arial"/>
          <w:i/>
        </w:rPr>
      </w:pPr>
      <w:r w:rsidRPr="00992F27">
        <w:rPr>
          <w:rFonts w:ascii="Arial"/>
          <w:i/>
        </w:rPr>
        <w:drawing>
          <wp:inline distT="0" distB="0" distL="0" distR="0" wp14:anchorId="07BA4D38" wp14:editId="113106C8">
            <wp:extent cx="6331275" cy="1568531"/>
            <wp:effectExtent l="0" t="0" r="0" b="0"/>
            <wp:docPr id="976162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162663" name=""/>
                    <pic:cNvPicPr/>
                  </pic:nvPicPr>
                  <pic:blipFill>
                    <a:blip r:embed="rId110"/>
                    <a:stretch>
                      <a:fillRect/>
                    </a:stretch>
                  </pic:blipFill>
                  <pic:spPr>
                    <a:xfrm>
                      <a:off x="0" y="0"/>
                      <a:ext cx="6331275" cy="1568531"/>
                    </a:xfrm>
                    <a:prstGeom prst="rect">
                      <a:avLst/>
                    </a:prstGeom>
                  </pic:spPr>
                </pic:pic>
              </a:graphicData>
            </a:graphic>
          </wp:inline>
        </w:drawing>
      </w:r>
    </w:p>
    <w:p w14:paraId="22DEAE55" w14:textId="77777777" w:rsidR="00F9164C" w:rsidRDefault="00000000">
      <w:pPr>
        <w:pStyle w:val="Heading9"/>
      </w:pPr>
      <w:r>
        <w:t>Issue</w:t>
      </w:r>
      <w:r>
        <w:rPr>
          <w:spacing w:val="-6"/>
        </w:rPr>
        <w:t xml:space="preserve"> </w:t>
      </w:r>
      <w:r>
        <w:t>5.</w:t>
      </w:r>
      <w:r>
        <w:rPr>
          <w:spacing w:val="-4"/>
        </w:rPr>
        <w:t xml:space="preserve"> </w:t>
      </w:r>
      <w:r>
        <w:t>The</w:t>
      </w:r>
      <w:r>
        <w:rPr>
          <w:spacing w:val="-4"/>
        </w:rPr>
        <w:t xml:space="preserve"> </w:t>
      </w:r>
      <w:r>
        <w:t>live</w:t>
      </w:r>
      <w:r>
        <w:rPr>
          <w:spacing w:val="-4"/>
        </w:rPr>
        <w:t xml:space="preserve"> </w:t>
      </w:r>
      <w:r>
        <w:t>problem</w:t>
      </w:r>
      <w:r>
        <w:rPr>
          <w:spacing w:val="-4"/>
        </w:rPr>
        <w:t xml:space="preserve"> </w:t>
      </w:r>
      <w:r>
        <w:t>list</w:t>
      </w:r>
      <w:r>
        <w:rPr>
          <w:spacing w:val="-4"/>
        </w:rPr>
        <w:t xml:space="preserve"> </w:t>
      </w:r>
      <w:r>
        <w:t>does</w:t>
      </w:r>
      <w:r>
        <w:rPr>
          <w:spacing w:val="-4"/>
        </w:rPr>
        <w:t xml:space="preserve"> </w:t>
      </w:r>
      <w:r>
        <w:t>not</w:t>
      </w:r>
      <w:r>
        <w:rPr>
          <w:spacing w:val="-4"/>
        </w:rPr>
        <w:t xml:space="preserve"> </w:t>
      </w:r>
      <w:r>
        <w:t>expose</w:t>
      </w:r>
      <w:r>
        <w:rPr>
          <w:spacing w:val="-4"/>
        </w:rPr>
        <w:t xml:space="preserve"> </w:t>
      </w:r>
      <w:r>
        <w:t>the</w:t>
      </w:r>
      <w:r>
        <w:rPr>
          <w:spacing w:val="-4"/>
        </w:rPr>
        <w:t xml:space="preserve"> </w:t>
      </w:r>
      <w:r>
        <w:t>full</w:t>
      </w:r>
      <w:r>
        <w:rPr>
          <w:spacing w:val="-3"/>
        </w:rPr>
        <w:t xml:space="preserve"> </w:t>
      </w:r>
      <w:r>
        <w:t>set</w:t>
      </w:r>
      <w:r>
        <w:rPr>
          <w:spacing w:val="-4"/>
        </w:rPr>
        <w:t xml:space="preserve"> </w:t>
      </w:r>
      <w:r>
        <w:t>of</w:t>
      </w:r>
      <w:r>
        <w:rPr>
          <w:spacing w:val="-8"/>
        </w:rPr>
        <w:t xml:space="preserve"> </w:t>
      </w:r>
      <w:r>
        <w:t>diagnoses</w:t>
      </w:r>
      <w:r>
        <w:rPr>
          <w:spacing w:val="-4"/>
        </w:rPr>
        <w:t xml:space="preserve"> </w:t>
      </w:r>
      <w:r>
        <w:t>and</w:t>
      </w:r>
      <w:r>
        <w:rPr>
          <w:spacing w:val="-4"/>
        </w:rPr>
        <w:t xml:space="preserve"> </w:t>
      </w:r>
      <w:r>
        <w:t>qualifiers</w:t>
      </w:r>
      <w:r>
        <w:rPr>
          <w:spacing w:val="-4"/>
        </w:rPr>
        <w:t xml:space="preserve"> </w:t>
      </w:r>
      <w:r>
        <w:t>required</w:t>
      </w:r>
      <w:r>
        <w:rPr>
          <w:spacing w:val="-4"/>
        </w:rPr>
        <w:t xml:space="preserve"> </w:t>
      </w:r>
      <w:r>
        <w:t>by</w:t>
      </w:r>
      <w:r>
        <w:rPr>
          <w:spacing w:val="-4"/>
        </w:rPr>
        <w:t xml:space="preserve"> </w:t>
      </w:r>
      <w:r>
        <w:t>the</w:t>
      </w:r>
      <w:r>
        <w:rPr>
          <w:spacing w:val="-3"/>
        </w:rPr>
        <w:t xml:space="preserve"> </w:t>
      </w:r>
      <w:r>
        <w:rPr>
          <w:spacing w:val="-2"/>
        </w:rPr>
        <w:t>rubric</w:t>
      </w:r>
    </w:p>
    <w:p w14:paraId="53D2C1B4" w14:textId="77777777" w:rsidR="00F9164C" w:rsidRDefault="00F9164C">
      <w:pPr>
        <w:pStyle w:val="BodyText"/>
        <w:spacing w:before="26"/>
        <w:rPr>
          <w:rFonts w:ascii="Arial"/>
          <w:b/>
        </w:rPr>
      </w:pPr>
    </w:p>
    <w:p w14:paraId="575DF387" w14:textId="77777777" w:rsidR="00F9164C" w:rsidRDefault="00000000">
      <w:pPr>
        <w:pStyle w:val="BodyText"/>
        <w:spacing w:line="278" w:lineRule="auto"/>
        <w:ind w:left="835" w:right="871"/>
      </w:pPr>
      <w:r>
        <w:rPr>
          <w:rFonts w:ascii="Arial"/>
          <w:b/>
        </w:rPr>
        <w:t>What</w:t>
      </w:r>
      <w:r>
        <w:rPr>
          <w:rFonts w:ascii="Arial"/>
          <w:b/>
          <w:spacing w:val="-2"/>
        </w:rPr>
        <w:t xml:space="preserve"> </w:t>
      </w:r>
      <w:r>
        <w:rPr>
          <w:rFonts w:ascii="Arial"/>
          <w:b/>
        </w:rPr>
        <w:t>the</w:t>
      </w:r>
      <w:r>
        <w:rPr>
          <w:rFonts w:ascii="Arial"/>
          <w:b/>
          <w:spacing w:val="-3"/>
        </w:rPr>
        <w:t xml:space="preserve"> </w:t>
      </w:r>
      <w:r>
        <w:rPr>
          <w:rFonts w:ascii="Arial"/>
          <w:b/>
        </w:rPr>
        <w:t>student</w:t>
      </w:r>
      <w:r>
        <w:rPr>
          <w:rFonts w:ascii="Arial"/>
          <w:b/>
          <w:spacing w:val="-2"/>
        </w:rPr>
        <w:t xml:space="preserve"> </w:t>
      </w:r>
      <w:r>
        <w:rPr>
          <w:rFonts w:ascii="Arial"/>
          <w:b/>
        </w:rPr>
        <w:t>saw or</w:t>
      </w:r>
      <w:r>
        <w:rPr>
          <w:rFonts w:ascii="Arial"/>
          <w:b/>
          <w:spacing w:val="-2"/>
        </w:rPr>
        <w:t xml:space="preserve"> </w:t>
      </w:r>
      <w:r>
        <w:rPr>
          <w:rFonts w:ascii="Arial"/>
          <w:b/>
        </w:rPr>
        <w:t>heard:</w:t>
      </w:r>
      <w:r>
        <w:rPr>
          <w:rFonts w:ascii="Arial"/>
          <w:b/>
          <w:spacing w:val="-1"/>
        </w:rPr>
        <w:t xml:space="preserve"> </w:t>
      </w:r>
      <w:r>
        <w:t>The</w:t>
      </w:r>
      <w:r>
        <w:rPr>
          <w:spacing w:val="-2"/>
        </w:rPr>
        <w:t xml:space="preserve"> </w:t>
      </w:r>
      <w:r>
        <w:t>Wednesday</w:t>
      </w:r>
      <w:r>
        <w:rPr>
          <w:spacing w:val="-2"/>
        </w:rPr>
        <w:t xml:space="preserve"> </w:t>
      </w:r>
      <w:r>
        <w:t>active</w:t>
      </w:r>
      <w:r>
        <w:rPr>
          <w:spacing w:val="-3"/>
        </w:rPr>
        <w:t xml:space="preserve"> </w:t>
      </w:r>
      <w:r>
        <w:t>problem</w:t>
      </w:r>
      <w:r>
        <w:rPr>
          <w:spacing w:val="-2"/>
        </w:rPr>
        <w:t xml:space="preserve"> </w:t>
      </w:r>
      <w:r>
        <w:t>area</w:t>
      </w:r>
      <w:r>
        <w:rPr>
          <w:spacing w:val="-2"/>
        </w:rPr>
        <w:t xml:space="preserve"> </w:t>
      </w:r>
      <w:r>
        <w:t>shows</w:t>
      </w:r>
      <w:r>
        <w:rPr>
          <w:spacing w:val="-2"/>
        </w:rPr>
        <w:t xml:space="preserve"> </w:t>
      </w:r>
      <w:r>
        <w:t>AFib</w:t>
      </w:r>
      <w:r>
        <w:rPr>
          <w:spacing w:val="-2"/>
        </w:rPr>
        <w:t xml:space="preserve"> </w:t>
      </w:r>
      <w:r>
        <w:t>with</w:t>
      </w:r>
      <w:r>
        <w:rPr>
          <w:spacing w:val="-2"/>
        </w:rPr>
        <w:t xml:space="preserve"> </w:t>
      </w:r>
      <w:r>
        <w:t>the</w:t>
      </w:r>
      <w:r>
        <w:rPr>
          <w:spacing w:val="-2"/>
        </w:rPr>
        <w:t xml:space="preserve"> </w:t>
      </w:r>
      <w:r>
        <w:t>note</w:t>
      </w:r>
      <w:r>
        <w:rPr>
          <w:spacing w:val="-3"/>
        </w:rPr>
        <w:t xml:space="preserve"> </w:t>
      </w:r>
      <w:r>
        <w:t>Cost</w:t>
      </w:r>
      <w:r>
        <w:rPr>
          <w:spacing w:val="-2"/>
        </w:rPr>
        <w:t xml:space="preserve"> </w:t>
      </w:r>
      <w:r>
        <w:t>resolved,</w:t>
      </w:r>
      <w:r>
        <w:rPr>
          <w:spacing w:val="-2"/>
        </w:rPr>
        <w:t xml:space="preserve"> </w:t>
      </w:r>
      <w:r>
        <w:t>fear</w:t>
      </w:r>
      <w:r>
        <w:rPr>
          <w:spacing w:val="-2"/>
        </w:rPr>
        <w:t xml:space="preserve"> </w:t>
      </w:r>
      <w:r>
        <w:t>of</w:t>
      </w:r>
      <w:r>
        <w:rPr>
          <w:spacing w:val="-3"/>
        </w:rPr>
        <w:t xml:space="preserve"> </w:t>
      </w:r>
      <w:r>
        <w:t>bleeding.</w:t>
      </w:r>
      <w:r>
        <w:rPr>
          <w:spacing w:val="-2"/>
        </w:rPr>
        <w:t xml:space="preserve"> </w:t>
      </w:r>
      <w:r>
        <w:t>It does not visibly list HFrEF, hypertension, hyperlipidemia, LVEF 35%, or the persistent nonvalvular AFib qualifiers.</w:t>
      </w:r>
    </w:p>
    <w:p w14:paraId="4A54536A" w14:textId="77777777" w:rsidR="00F9164C" w:rsidRDefault="00F9164C">
      <w:pPr>
        <w:pStyle w:val="BodyText"/>
        <w:spacing w:line="278" w:lineRule="auto"/>
        <w:sectPr w:rsidR="00F9164C">
          <w:pgSz w:w="12240" w:h="15840"/>
          <w:pgMar w:top="1360" w:right="0" w:bottom="540" w:left="0" w:header="0" w:footer="313" w:gutter="0"/>
          <w:cols w:space="720"/>
        </w:sectPr>
      </w:pPr>
    </w:p>
    <w:p w14:paraId="2010ED64" w14:textId="77777777" w:rsidR="00F9164C" w:rsidRDefault="00000000">
      <w:pPr>
        <w:spacing w:before="71" w:line="278" w:lineRule="auto"/>
        <w:ind w:left="835" w:right="934"/>
        <w:rPr>
          <w:sz w:val="18"/>
        </w:rPr>
      </w:pPr>
      <w:r>
        <w:rPr>
          <w:rFonts w:ascii="Arial"/>
          <w:b/>
          <w:sz w:val="18"/>
        </w:rPr>
        <w:lastRenderedPageBreak/>
        <w:t>What</w:t>
      </w:r>
      <w:r>
        <w:rPr>
          <w:rFonts w:ascii="Arial"/>
          <w:b/>
          <w:spacing w:val="-2"/>
          <w:sz w:val="18"/>
        </w:rPr>
        <w:t xml:space="preserve"> </w:t>
      </w:r>
      <w:r>
        <w:rPr>
          <w:rFonts w:ascii="Arial"/>
          <w:b/>
          <w:sz w:val="18"/>
        </w:rPr>
        <w:t>the</w:t>
      </w:r>
      <w:r>
        <w:rPr>
          <w:rFonts w:ascii="Arial"/>
          <w:b/>
          <w:spacing w:val="-3"/>
          <w:sz w:val="18"/>
        </w:rPr>
        <w:t xml:space="preserve"> </w:t>
      </w:r>
      <w:r>
        <w:rPr>
          <w:rFonts w:ascii="Arial"/>
          <w:b/>
          <w:sz w:val="18"/>
        </w:rPr>
        <w:t>grader</w:t>
      </w:r>
      <w:r>
        <w:rPr>
          <w:rFonts w:ascii="Arial"/>
          <w:b/>
          <w:spacing w:val="-2"/>
          <w:sz w:val="18"/>
        </w:rPr>
        <w:t xml:space="preserve"> </w:t>
      </w:r>
      <w:r>
        <w:rPr>
          <w:rFonts w:ascii="Arial"/>
          <w:b/>
          <w:sz w:val="18"/>
        </w:rPr>
        <w:t>or</w:t>
      </w:r>
      <w:r>
        <w:rPr>
          <w:rFonts w:ascii="Arial"/>
          <w:b/>
          <w:spacing w:val="-2"/>
          <w:sz w:val="18"/>
        </w:rPr>
        <w:t xml:space="preserve"> </w:t>
      </w:r>
      <w:r>
        <w:rPr>
          <w:rFonts w:ascii="Arial"/>
          <w:b/>
          <w:sz w:val="18"/>
        </w:rPr>
        <w:t>rubric</w:t>
      </w:r>
      <w:r>
        <w:rPr>
          <w:rFonts w:ascii="Arial"/>
          <w:b/>
          <w:spacing w:val="-3"/>
          <w:sz w:val="18"/>
        </w:rPr>
        <w:t xml:space="preserve"> </w:t>
      </w:r>
      <w:r>
        <w:rPr>
          <w:rFonts w:ascii="Arial"/>
          <w:b/>
          <w:sz w:val="18"/>
        </w:rPr>
        <w:t>expected:</w:t>
      </w:r>
      <w:r>
        <w:rPr>
          <w:rFonts w:ascii="Arial"/>
          <w:b/>
          <w:spacing w:val="-1"/>
          <w:sz w:val="18"/>
        </w:rPr>
        <w:t xml:space="preserve"> </w:t>
      </w:r>
      <w:r>
        <w:rPr>
          <w:sz w:val="18"/>
        </w:rPr>
        <w:t>The</w:t>
      </w:r>
      <w:r>
        <w:rPr>
          <w:spacing w:val="-2"/>
          <w:sz w:val="18"/>
        </w:rPr>
        <w:t xml:space="preserve"> </w:t>
      </w:r>
      <w:r>
        <w:rPr>
          <w:sz w:val="18"/>
        </w:rPr>
        <w:t>rubric</w:t>
      </w:r>
      <w:r>
        <w:rPr>
          <w:spacing w:val="-2"/>
          <w:sz w:val="18"/>
        </w:rPr>
        <w:t xml:space="preserve"> </w:t>
      </w:r>
      <w:r>
        <w:rPr>
          <w:sz w:val="18"/>
        </w:rPr>
        <w:t>expects</w:t>
      </w:r>
      <w:r>
        <w:rPr>
          <w:spacing w:val="-2"/>
          <w:sz w:val="18"/>
        </w:rPr>
        <w:t xml:space="preserve"> </w:t>
      </w:r>
      <w:proofErr w:type="gramStart"/>
      <w:r>
        <w:rPr>
          <w:sz w:val="18"/>
        </w:rPr>
        <w:t>all</w:t>
      </w:r>
      <w:r>
        <w:rPr>
          <w:spacing w:val="-2"/>
          <w:sz w:val="18"/>
        </w:rPr>
        <w:t xml:space="preserve"> </w:t>
      </w:r>
      <w:r>
        <w:rPr>
          <w:sz w:val="18"/>
        </w:rPr>
        <w:t>of</w:t>
      </w:r>
      <w:proofErr w:type="gramEnd"/>
      <w:r>
        <w:rPr>
          <w:spacing w:val="-2"/>
          <w:sz w:val="18"/>
        </w:rPr>
        <w:t xml:space="preserve"> </w:t>
      </w:r>
      <w:r>
        <w:rPr>
          <w:sz w:val="18"/>
        </w:rPr>
        <w:t>those</w:t>
      </w:r>
      <w:r>
        <w:rPr>
          <w:spacing w:val="-3"/>
          <w:sz w:val="18"/>
        </w:rPr>
        <w:t xml:space="preserve"> </w:t>
      </w:r>
      <w:r>
        <w:rPr>
          <w:sz w:val="18"/>
        </w:rPr>
        <w:t>diagnoses</w:t>
      </w:r>
      <w:r>
        <w:rPr>
          <w:spacing w:val="-2"/>
          <w:sz w:val="18"/>
        </w:rPr>
        <w:t xml:space="preserve"> </w:t>
      </w:r>
      <w:r>
        <w:rPr>
          <w:sz w:val="18"/>
        </w:rPr>
        <w:t>and</w:t>
      </w:r>
      <w:r>
        <w:rPr>
          <w:spacing w:val="-2"/>
          <w:sz w:val="18"/>
        </w:rPr>
        <w:t xml:space="preserve"> </w:t>
      </w:r>
      <w:r>
        <w:rPr>
          <w:sz w:val="18"/>
        </w:rPr>
        <w:t>qualifiers</w:t>
      </w:r>
      <w:r>
        <w:rPr>
          <w:spacing w:val="-2"/>
          <w:sz w:val="18"/>
        </w:rPr>
        <w:t xml:space="preserve"> </w:t>
      </w:r>
      <w:r>
        <w:rPr>
          <w:sz w:val="18"/>
        </w:rPr>
        <w:t>to</w:t>
      </w:r>
      <w:r>
        <w:rPr>
          <w:spacing w:val="-2"/>
          <w:sz w:val="18"/>
        </w:rPr>
        <w:t xml:space="preserve"> </w:t>
      </w:r>
      <w:r>
        <w:rPr>
          <w:sz w:val="18"/>
        </w:rPr>
        <w:t>be</w:t>
      </w:r>
      <w:r>
        <w:rPr>
          <w:spacing w:val="-2"/>
          <w:sz w:val="18"/>
        </w:rPr>
        <w:t xml:space="preserve"> </w:t>
      </w:r>
      <w:r>
        <w:rPr>
          <w:sz w:val="18"/>
        </w:rPr>
        <w:t>incorporated</w:t>
      </w:r>
      <w:r>
        <w:rPr>
          <w:spacing w:val="-2"/>
          <w:sz w:val="18"/>
        </w:rPr>
        <w:t xml:space="preserve"> </w:t>
      </w:r>
      <w:r>
        <w:rPr>
          <w:sz w:val="18"/>
        </w:rPr>
        <w:t>into</w:t>
      </w:r>
      <w:r>
        <w:rPr>
          <w:spacing w:val="-3"/>
          <w:sz w:val="18"/>
        </w:rPr>
        <w:t xml:space="preserve"> </w:t>
      </w:r>
      <w:r>
        <w:rPr>
          <w:sz w:val="18"/>
        </w:rPr>
        <w:t>the</w:t>
      </w:r>
      <w:r>
        <w:rPr>
          <w:spacing w:val="-2"/>
          <w:sz w:val="18"/>
        </w:rPr>
        <w:t xml:space="preserve"> </w:t>
      </w:r>
      <w:r>
        <w:rPr>
          <w:sz w:val="18"/>
        </w:rPr>
        <w:t>SOAP note and subsequent risk assessment.</w:t>
      </w:r>
    </w:p>
    <w:p w14:paraId="446FCDAD" w14:textId="77777777" w:rsidR="00F9164C" w:rsidRDefault="00000000">
      <w:pPr>
        <w:pStyle w:val="BodyText"/>
        <w:spacing w:before="200" w:line="273" w:lineRule="auto"/>
        <w:ind w:left="835" w:right="871"/>
      </w:pPr>
      <w:r>
        <w:rPr>
          <w:rFonts w:ascii="Arial"/>
          <w:b/>
        </w:rPr>
        <w:t>Why</w:t>
      </w:r>
      <w:r>
        <w:rPr>
          <w:rFonts w:ascii="Arial"/>
          <w:b/>
          <w:spacing w:val="-2"/>
        </w:rPr>
        <w:t xml:space="preserve"> </w:t>
      </w:r>
      <w:r>
        <w:rPr>
          <w:rFonts w:ascii="Arial"/>
          <w:b/>
        </w:rPr>
        <w:t>this</w:t>
      </w:r>
      <w:r>
        <w:rPr>
          <w:rFonts w:ascii="Arial"/>
          <w:b/>
          <w:spacing w:val="-2"/>
        </w:rPr>
        <w:t xml:space="preserve"> </w:t>
      </w:r>
      <w:r>
        <w:rPr>
          <w:rFonts w:ascii="Arial"/>
          <w:b/>
        </w:rPr>
        <w:t>is</w:t>
      </w:r>
      <w:r>
        <w:rPr>
          <w:rFonts w:ascii="Arial"/>
          <w:b/>
          <w:spacing w:val="-2"/>
        </w:rPr>
        <w:t xml:space="preserve"> </w:t>
      </w:r>
      <w:r>
        <w:rPr>
          <w:rFonts w:ascii="Arial"/>
          <w:b/>
        </w:rPr>
        <w:t>a</w:t>
      </w:r>
      <w:r>
        <w:rPr>
          <w:rFonts w:ascii="Arial"/>
          <w:b/>
          <w:spacing w:val="-2"/>
        </w:rPr>
        <w:t xml:space="preserve"> </w:t>
      </w:r>
      <w:r>
        <w:rPr>
          <w:rFonts w:ascii="Arial"/>
          <w:b/>
        </w:rPr>
        <w:t>problem:</w:t>
      </w:r>
      <w:r>
        <w:rPr>
          <w:rFonts w:ascii="Arial"/>
          <w:b/>
          <w:spacing w:val="-1"/>
        </w:rPr>
        <w:t xml:space="preserve"> </w:t>
      </w:r>
      <w:r>
        <w:t>A</w:t>
      </w:r>
      <w:r>
        <w:rPr>
          <w:spacing w:val="-2"/>
        </w:rPr>
        <w:t xml:space="preserve"> </w:t>
      </w:r>
      <w:r>
        <w:t>follow</w:t>
      </w:r>
      <w:r>
        <w:rPr>
          <w:spacing w:val="-3"/>
        </w:rPr>
        <w:t xml:space="preserve"> </w:t>
      </w:r>
      <w:r>
        <w:t>up</w:t>
      </w:r>
      <w:r>
        <w:rPr>
          <w:spacing w:val="-2"/>
        </w:rPr>
        <w:t xml:space="preserve"> </w:t>
      </w:r>
      <w:r>
        <w:t>rubric</w:t>
      </w:r>
      <w:r>
        <w:rPr>
          <w:spacing w:val="-3"/>
        </w:rPr>
        <w:t xml:space="preserve"> </w:t>
      </w:r>
      <w:r>
        <w:t>should</w:t>
      </w:r>
      <w:r>
        <w:rPr>
          <w:spacing w:val="-2"/>
        </w:rPr>
        <w:t xml:space="preserve"> </w:t>
      </w:r>
      <w:r>
        <w:t>not</w:t>
      </w:r>
      <w:r>
        <w:rPr>
          <w:spacing w:val="-3"/>
        </w:rPr>
        <w:t xml:space="preserve"> </w:t>
      </w:r>
      <w:r>
        <w:t>require</w:t>
      </w:r>
      <w:r>
        <w:rPr>
          <w:spacing w:val="-2"/>
        </w:rPr>
        <w:t xml:space="preserve"> </w:t>
      </w:r>
      <w:r>
        <w:t>hidden</w:t>
      </w:r>
      <w:r>
        <w:rPr>
          <w:spacing w:val="-3"/>
        </w:rPr>
        <w:t xml:space="preserve"> </w:t>
      </w:r>
      <w:r>
        <w:t>problem</w:t>
      </w:r>
      <w:r>
        <w:rPr>
          <w:spacing w:val="-2"/>
        </w:rPr>
        <w:t xml:space="preserve"> </w:t>
      </w:r>
      <w:r>
        <w:t>list</w:t>
      </w:r>
      <w:r>
        <w:rPr>
          <w:spacing w:val="-3"/>
        </w:rPr>
        <w:t xml:space="preserve"> </w:t>
      </w:r>
      <w:r>
        <w:t>content.</w:t>
      </w:r>
      <w:r>
        <w:rPr>
          <w:spacing w:val="-2"/>
        </w:rPr>
        <w:t xml:space="preserve"> </w:t>
      </w:r>
      <w:r>
        <w:t>The</w:t>
      </w:r>
      <w:r>
        <w:rPr>
          <w:spacing w:val="-3"/>
        </w:rPr>
        <w:t xml:space="preserve"> </w:t>
      </w:r>
      <w:r>
        <w:t>absence</w:t>
      </w:r>
      <w:r>
        <w:rPr>
          <w:spacing w:val="-2"/>
        </w:rPr>
        <w:t xml:space="preserve"> </w:t>
      </w:r>
      <w:r>
        <w:t>of</w:t>
      </w:r>
      <w:r>
        <w:rPr>
          <w:spacing w:val="-3"/>
        </w:rPr>
        <w:t xml:space="preserve"> </w:t>
      </w:r>
      <w:r>
        <w:t>visible</w:t>
      </w:r>
      <w:r>
        <w:rPr>
          <w:spacing w:val="-2"/>
        </w:rPr>
        <w:t xml:space="preserve"> </w:t>
      </w:r>
      <w:r>
        <w:t>diagnoses</w:t>
      </w:r>
      <w:r>
        <w:rPr>
          <w:spacing w:val="-2"/>
        </w:rPr>
        <w:t xml:space="preserve"> </w:t>
      </w:r>
      <w:r>
        <w:t>also makes downstream stroke risk and comorbidity reasoning harder to verify.</w:t>
      </w:r>
    </w:p>
    <w:p w14:paraId="1032301B" w14:textId="77777777" w:rsidR="00F9164C" w:rsidRDefault="00000000">
      <w:pPr>
        <w:pStyle w:val="BodyText"/>
        <w:spacing w:before="203" w:line="273" w:lineRule="auto"/>
        <w:ind w:left="835" w:right="871"/>
      </w:pPr>
      <w:r>
        <w:rPr>
          <w:rFonts w:ascii="Arial"/>
          <w:b/>
        </w:rPr>
        <w:t>Suggested</w:t>
      </w:r>
      <w:r>
        <w:rPr>
          <w:rFonts w:ascii="Arial"/>
          <w:b/>
          <w:spacing w:val="-3"/>
        </w:rPr>
        <w:t xml:space="preserve"> </w:t>
      </w:r>
      <w:r>
        <w:rPr>
          <w:rFonts w:ascii="Arial"/>
          <w:b/>
        </w:rPr>
        <w:t>fix:</w:t>
      </w:r>
      <w:r>
        <w:rPr>
          <w:rFonts w:ascii="Arial"/>
          <w:b/>
          <w:spacing w:val="-2"/>
        </w:rPr>
        <w:t xml:space="preserve"> </w:t>
      </w:r>
      <w:r>
        <w:t>Populate</w:t>
      </w:r>
      <w:r>
        <w:rPr>
          <w:spacing w:val="-3"/>
        </w:rPr>
        <w:t xml:space="preserve"> </w:t>
      </w:r>
      <w:r>
        <w:t>the</w:t>
      </w:r>
      <w:r>
        <w:rPr>
          <w:spacing w:val="-3"/>
        </w:rPr>
        <w:t xml:space="preserve"> </w:t>
      </w:r>
      <w:r>
        <w:t>Wednesday</w:t>
      </w:r>
      <w:r>
        <w:rPr>
          <w:spacing w:val="-3"/>
        </w:rPr>
        <w:t xml:space="preserve"> </w:t>
      </w:r>
      <w:r>
        <w:t>problem</w:t>
      </w:r>
      <w:r>
        <w:rPr>
          <w:spacing w:val="-3"/>
        </w:rPr>
        <w:t xml:space="preserve"> </w:t>
      </w:r>
      <w:r>
        <w:t>list</w:t>
      </w:r>
      <w:r>
        <w:rPr>
          <w:spacing w:val="-3"/>
        </w:rPr>
        <w:t xml:space="preserve"> </w:t>
      </w:r>
      <w:r>
        <w:t>with</w:t>
      </w:r>
      <w:r>
        <w:rPr>
          <w:spacing w:val="-3"/>
        </w:rPr>
        <w:t xml:space="preserve"> </w:t>
      </w:r>
      <w:r>
        <w:t>the</w:t>
      </w:r>
      <w:r>
        <w:rPr>
          <w:spacing w:val="-3"/>
        </w:rPr>
        <w:t xml:space="preserve"> </w:t>
      </w:r>
      <w:r>
        <w:t>full</w:t>
      </w:r>
      <w:r>
        <w:rPr>
          <w:spacing w:val="-2"/>
        </w:rPr>
        <w:t xml:space="preserve"> </w:t>
      </w:r>
      <w:r>
        <w:t>active</w:t>
      </w:r>
      <w:r>
        <w:rPr>
          <w:spacing w:val="-3"/>
        </w:rPr>
        <w:t xml:space="preserve"> </w:t>
      </w:r>
      <w:r>
        <w:t>diagnoses</w:t>
      </w:r>
      <w:r>
        <w:rPr>
          <w:spacing w:val="-3"/>
        </w:rPr>
        <w:t xml:space="preserve"> </w:t>
      </w:r>
      <w:r>
        <w:t>and</w:t>
      </w:r>
      <w:r>
        <w:rPr>
          <w:spacing w:val="-3"/>
        </w:rPr>
        <w:t xml:space="preserve"> </w:t>
      </w:r>
      <w:r>
        <w:t>qualifiers</w:t>
      </w:r>
      <w:r>
        <w:rPr>
          <w:spacing w:val="-3"/>
        </w:rPr>
        <w:t xml:space="preserve"> </w:t>
      </w:r>
      <w:r>
        <w:t>used</w:t>
      </w:r>
      <w:r>
        <w:rPr>
          <w:spacing w:val="-3"/>
        </w:rPr>
        <w:t xml:space="preserve"> </w:t>
      </w:r>
      <w:r>
        <w:t>by</w:t>
      </w:r>
      <w:r>
        <w:rPr>
          <w:spacing w:val="-3"/>
        </w:rPr>
        <w:t xml:space="preserve"> </w:t>
      </w:r>
      <w:r>
        <w:t>the</w:t>
      </w:r>
      <w:r>
        <w:rPr>
          <w:spacing w:val="-3"/>
        </w:rPr>
        <w:t xml:space="preserve"> </w:t>
      </w:r>
      <w:r>
        <w:t>rubric</w:t>
      </w:r>
      <w:r>
        <w:rPr>
          <w:spacing w:val="-3"/>
        </w:rPr>
        <w:t xml:space="preserve"> </w:t>
      </w:r>
      <w:r>
        <w:t>or</w:t>
      </w:r>
      <w:r>
        <w:rPr>
          <w:spacing w:val="-3"/>
        </w:rPr>
        <w:t xml:space="preserve"> </w:t>
      </w:r>
      <w:r>
        <w:t>remove hidden diagnoses from grading.</w:t>
      </w:r>
    </w:p>
    <w:p w14:paraId="706C2F82" w14:textId="77777777" w:rsidR="00F9164C" w:rsidRDefault="00F9164C">
      <w:pPr>
        <w:pStyle w:val="BodyText"/>
        <w:rPr>
          <w:sz w:val="20"/>
        </w:rPr>
      </w:pPr>
    </w:p>
    <w:p w14:paraId="016774CF" w14:textId="77777777" w:rsidR="00F9164C" w:rsidRDefault="00F9164C">
      <w:pPr>
        <w:pStyle w:val="BodyText"/>
        <w:rPr>
          <w:sz w:val="20"/>
        </w:rPr>
      </w:pPr>
    </w:p>
    <w:p w14:paraId="78F8CFEF" w14:textId="77777777" w:rsidR="00F9164C" w:rsidRDefault="00F9164C">
      <w:pPr>
        <w:pStyle w:val="BodyText"/>
        <w:rPr>
          <w:sz w:val="20"/>
        </w:rPr>
      </w:pPr>
    </w:p>
    <w:p w14:paraId="7C4E0081" w14:textId="77777777" w:rsidR="00F9164C" w:rsidRDefault="00F9164C">
      <w:pPr>
        <w:pStyle w:val="BodyText"/>
        <w:rPr>
          <w:sz w:val="20"/>
        </w:rPr>
      </w:pPr>
    </w:p>
    <w:p w14:paraId="577643D5" w14:textId="77777777" w:rsidR="00F9164C" w:rsidRDefault="00000000">
      <w:pPr>
        <w:pStyle w:val="BodyText"/>
        <w:spacing w:before="176"/>
        <w:rPr>
          <w:sz w:val="20"/>
        </w:rPr>
      </w:pPr>
      <w:r>
        <w:rPr>
          <w:noProof/>
          <w:sz w:val="20"/>
        </w:rPr>
        <w:drawing>
          <wp:anchor distT="0" distB="0" distL="0" distR="0" simplePos="0" relativeHeight="487612928" behindDoc="1" locked="0" layoutInCell="1" allowOverlap="1" wp14:anchorId="43AF03BF" wp14:editId="2C2F8823">
            <wp:simplePos x="0" y="0"/>
            <wp:positionH relativeFrom="page">
              <wp:posOffset>1230646</wp:posOffset>
            </wp:positionH>
            <wp:positionV relativeFrom="paragraph">
              <wp:posOffset>273093</wp:posOffset>
            </wp:positionV>
            <wp:extent cx="4591924" cy="5000625"/>
            <wp:effectExtent l="0" t="0" r="0" b="0"/>
            <wp:wrapTopAndBottom/>
            <wp:docPr id="125" name="Image 1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5" name="Image 125"/>
                    <pic:cNvPicPr/>
                  </pic:nvPicPr>
                  <pic:blipFill>
                    <a:blip r:embed="rId111" cstate="print"/>
                    <a:stretch>
                      <a:fillRect/>
                    </a:stretch>
                  </pic:blipFill>
                  <pic:spPr>
                    <a:xfrm>
                      <a:off x="0" y="0"/>
                      <a:ext cx="4591924" cy="5000625"/>
                    </a:xfrm>
                    <a:prstGeom prst="rect">
                      <a:avLst/>
                    </a:prstGeom>
                  </pic:spPr>
                </pic:pic>
              </a:graphicData>
            </a:graphic>
          </wp:anchor>
        </w:drawing>
      </w:r>
    </w:p>
    <w:p w14:paraId="6F151CAA" w14:textId="77777777" w:rsidR="00F9164C" w:rsidRDefault="00F9164C">
      <w:pPr>
        <w:pStyle w:val="BodyText"/>
        <w:rPr>
          <w:sz w:val="20"/>
        </w:rPr>
        <w:sectPr w:rsidR="00F9164C">
          <w:pgSz w:w="12240" w:h="15840"/>
          <w:pgMar w:top="720" w:right="0" w:bottom="540" w:left="0" w:header="0" w:footer="313" w:gutter="0"/>
          <w:cols w:space="720"/>
        </w:sectPr>
      </w:pPr>
    </w:p>
    <w:p w14:paraId="17F9A13E" w14:textId="77777777" w:rsidR="00F9164C" w:rsidRDefault="00000000">
      <w:pPr>
        <w:spacing w:before="71"/>
        <w:ind w:left="835"/>
        <w:rPr>
          <w:rFonts w:ascii="Arial" w:hAnsi="Arial"/>
          <w:i/>
          <w:sz w:val="18"/>
        </w:rPr>
      </w:pPr>
      <w:r>
        <w:rPr>
          <w:rFonts w:ascii="Arial" w:hAnsi="Arial"/>
          <w:i/>
          <w:sz w:val="18"/>
        </w:rPr>
        <w:lastRenderedPageBreak/>
        <w:t>Evidence</w:t>
      </w:r>
      <w:r>
        <w:rPr>
          <w:rFonts w:ascii="Arial" w:hAnsi="Arial"/>
          <w:i/>
          <w:spacing w:val="-1"/>
          <w:sz w:val="18"/>
        </w:rPr>
        <w:t xml:space="preserve"> </w:t>
      </w:r>
      <w:r>
        <w:rPr>
          <w:rFonts w:ascii="Arial" w:hAnsi="Arial"/>
          <w:i/>
          <w:sz w:val="18"/>
        </w:rPr>
        <w:t>–</w:t>
      </w:r>
      <w:r>
        <w:rPr>
          <w:rFonts w:ascii="Arial" w:hAnsi="Arial"/>
          <w:i/>
          <w:spacing w:val="-2"/>
          <w:sz w:val="18"/>
        </w:rPr>
        <w:t xml:space="preserve"> </w:t>
      </w:r>
      <w:r>
        <w:rPr>
          <w:rFonts w:ascii="Arial" w:hAnsi="Arial"/>
          <w:i/>
          <w:sz w:val="18"/>
        </w:rPr>
        <w:t>Wednesday</w:t>
      </w:r>
      <w:r>
        <w:rPr>
          <w:rFonts w:ascii="Arial" w:hAnsi="Arial"/>
          <w:i/>
          <w:spacing w:val="-1"/>
          <w:sz w:val="18"/>
        </w:rPr>
        <w:t xml:space="preserve"> </w:t>
      </w:r>
      <w:r>
        <w:rPr>
          <w:rFonts w:ascii="Arial" w:hAnsi="Arial"/>
          <w:i/>
          <w:sz w:val="18"/>
        </w:rPr>
        <w:t>active</w:t>
      </w:r>
      <w:r>
        <w:rPr>
          <w:rFonts w:ascii="Arial" w:hAnsi="Arial"/>
          <w:i/>
          <w:spacing w:val="-2"/>
          <w:sz w:val="18"/>
        </w:rPr>
        <w:t xml:space="preserve"> </w:t>
      </w:r>
      <w:r>
        <w:rPr>
          <w:rFonts w:ascii="Arial" w:hAnsi="Arial"/>
          <w:i/>
          <w:sz w:val="18"/>
        </w:rPr>
        <w:t>problem</w:t>
      </w:r>
      <w:r>
        <w:rPr>
          <w:rFonts w:ascii="Arial" w:hAnsi="Arial"/>
          <w:i/>
          <w:spacing w:val="-1"/>
          <w:sz w:val="18"/>
        </w:rPr>
        <w:t xml:space="preserve"> </w:t>
      </w:r>
      <w:r>
        <w:rPr>
          <w:rFonts w:ascii="Arial" w:hAnsi="Arial"/>
          <w:i/>
          <w:sz w:val="18"/>
        </w:rPr>
        <w:t>list</w:t>
      </w:r>
      <w:r>
        <w:rPr>
          <w:rFonts w:ascii="Arial" w:hAnsi="Arial"/>
          <w:i/>
          <w:spacing w:val="-2"/>
          <w:sz w:val="18"/>
        </w:rPr>
        <w:t xml:space="preserve"> </w:t>
      </w:r>
      <w:r>
        <w:rPr>
          <w:rFonts w:ascii="Arial" w:hAnsi="Arial"/>
          <w:i/>
          <w:sz w:val="18"/>
        </w:rPr>
        <w:t>displays</w:t>
      </w:r>
      <w:r>
        <w:rPr>
          <w:rFonts w:ascii="Arial" w:hAnsi="Arial"/>
          <w:i/>
          <w:spacing w:val="-1"/>
          <w:sz w:val="18"/>
        </w:rPr>
        <w:t xml:space="preserve"> </w:t>
      </w:r>
      <w:r>
        <w:rPr>
          <w:rFonts w:ascii="Arial" w:hAnsi="Arial"/>
          <w:i/>
          <w:sz w:val="18"/>
        </w:rPr>
        <w:t>AFib</w:t>
      </w:r>
      <w:r>
        <w:rPr>
          <w:rFonts w:ascii="Arial" w:hAnsi="Arial"/>
          <w:i/>
          <w:spacing w:val="-1"/>
          <w:sz w:val="18"/>
        </w:rPr>
        <w:t xml:space="preserve"> </w:t>
      </w:r>
      <w:r>
        <w:rPr>
          <w:rFonts w:ascii="Arial" w:hAnsi="Arial"/>
          <w:i/>
          <w:sz w:val="18"/>
        </w:rPr>
        <w:t>only</w:t>
      </w:r>
      <w:r>
        <w:rPr>
          <w:rFonts w:ascii="Arial" w:hAnsi="Arial"/>
          <w:i/>
          <w:spacing w:val="-2"/>
          <w:sz w:val="18"/>
        </w:rPr>
        <w:t xml:space="preserve"> </w:t>
      </w:r>
      <w:r>
        <w:rPr>
          <w:rFonts w:ascii="Arial" w:hAnsi="Arial"/>
          <w:i/>
          <w:sz w:val="18"/>
        </w:rPr>
        <w:t>and</w:t>
      </w:r>
      <w:r>
        <w:rPr>
          <w:rFonts w:ascii="Arial" w:hAnsi="Arial"/>
          <w:i/>
          <w:spacing w:val="-1"/>
          <w:sz w:val="18"/>
        </w:rPr>
        <w:t xml:space="preserve"> </w:t>
      </w:r>
      <w:r>
        <w:rPr>
          <w:rFonts w:ascii="Arial" w:hAnsi="Arial"/>
          <w:i/>
          <w:sz w:val="18"/>
        </w:rPr>
        <w:t>does</w:t>
      </w:r>
      <w:r>
        <w:rPr>
          <w:rFonts w:ascii="Arial" w:hAnsi="Arial"/>
          <w:i/>
          <w:spacing w:val="-1"/>
          <w:sz w:val="18"/>
        </w:rPr>
        <w:t xml:space="preserve"> </w:t>
      </w:r>
      <w:r>
        <w:rPr>
          <w:rFonts w:ascii="Arial" w:hAnsi="Arial"/>
          <w:i/>
          <w:sz w:val="18"/>
        </w:rPr>
        <w:t>not</w:t>
      </w:r>
      <w:r>
        <w:rPr>
          <w:rFonts w:ascii="Arial" w:hAnsi="Arial"/>
          <w:i/>
          <w:spacing w:val="-1"/>
          <w:sz w:val="18"/>
        </w:rPr>
        <w:t xml:space="preserve"> </w:t>
      </w:r>
      <w:r>
        <w:rPr>
          <w:rFonts w:ascii="Arial" w:hAnsi="Arial"/>
          <w:i/>
          <w:sz w:val="18"/>
        </w:rPr>
        <w:t>show</w:t>
      </w:r>
      <w:r>
        <w:rPr>
          <w:rFonts w:ascii="Arial" w:hAnsi="Arial"/>
          <w:i/>
          <w:spacing w:val="-1"/>
          <w:sz w:val="18"/>
        </w:rPr>
        <w:t xml:space="preserve"> </w:t>
      </w:r>
      <w:r>
        <w:rPr>
          <w:rFonts w:ascii="Arial" w:hAnsi="Arial"/>
          <w:i/>
          <w:sz w:val="18"/>
        </w:rPr>
        <w:t>the</w:t>
      </w:r>
      <w:r>
        <w:rPr>
          <w:rFonts w:ascii="Arial" w:hAnsi="Arial"/>
          <w:i/>
          <w:spacing w:val="-2"/>
          <w:sz w:val="18"/>
        </w:rPr>
        <w:t xml:space="preserve"> </w:t>
      </w:r>
      <w:r>
        <w:rPr>
          <w:rFonts w:ascii="Arial" w:hAnsi="Arial"/>
          <w:i/>
          <w:sz w:val="18"/>
        </w:rPr>
        <w:t>full</w:t>
      </w:r>
      <w:r>
        <w:rPr>
          <w:rFonts w:ascii="Arial" w:hAnsi="Arial"/>
          <w:i/>
          <w:spacing w:val="-2"/>
          <w:sz w:val="18"/>
        </w:rPr>
        <w:t xml:space="preserve"> </w:t>
      </w:r>
      <w:r>
        <w:rPr>
          <w:rFonts w:ascii="Arial" w:hAnsi="Arial"/>
          <w:i/>
          <w:sz w:val="18"/>
        </w:rPr>
        <w:t>rubric</w:t>
      </w:r>
      <w:r>
        <w:rPr>
          <w:rFonts w:ascii="Arial" w:hAnsi="Arial"/>
          <w:i/>
          <w:spacing w:val="-1"/>
          <w:sz w:val="18"/>
        </w:rPr>
        <w:t xml:space="preserve"> </w:t>
      </w:r>
      <w:r>
        <w:rPr>
          <w:rFonts w:ascii="Arial" w:hAnsi="Arial"/>
          <w:i/>
          <w:sz w:val="18"/>
        </w:rPr>
        <w:t>required</w:t>
      </w:r>
      <w:r>
        <w:rPr>
          <w:rFonts w:ascii="Arial" w:hAnsi="Arial"/>
          <w:i/>
          <w:spacing w:val="-2"/>
          <w:sz w:val="18"/>
        </w:rPr>
        <w:t xml:space="preserve"> </w:t>
      </w:r>
      <w:r>
        <w:rPr>
          <w:rFonts w:ascii="Arial" w:hAnsi="Arial"/>
          <w:i/>
          <w:sz w:val="18"/>
        </w:rPr>
        <w:t>problem</w:t>
      </w:r>
      <w:r>
        <w:rPr>
          <w:rFonts w:ascii="Arial" w:hAnsi="Arial"/>
          <w:i/>
          <w:spacing w:val="-1"/>
          <w:sz w:val="18"/>
        </w:rPr>
        <w:t xml:space="preserve"> </w:t>
      </w:r>
      <w:r>
        <w:rPr>
          <w:rFonts w:ascii="Arial" w:hAnsi="Arial"/>
          <w:i/>
          <w:spacing w:val="-4"/>
          <w:sz w:val="18"/>
        </w:rPr>
        <w:t>set.</w:t>
      </w:r>
    </w:p>
    <w:p w14:paraId="5EAB882F" w14:textId="77777777" w:rsidR="00F9164C" w:rsidRDefault="00F9164C">
      <w:pPr>
        <w:pStyle w:val="BodyText"/>
        <w:spacing w:before="26"/>
        <w:rPr>
          <w:rFonts w:ascii="Arial"/>
          <w:i/>
        </w:rPr>
      </w:pPr>
    </w:p>
    <w:p w14:paraId="759469E8" w14:textId="77777777" w:rsidR="00F9164C" w:rsidRDefault="00000000">
      <w:pPr>
        <w:pStyle w:val="Heading9"/>
      </w:pPr>
      <w:r>
        <w:t>Issue</w:t>
      </w:r>
      <w:r>
        <w:rPr>
          <w:spacing w:val="-7"/>
        </w:rPr>
        <w:t xml:space="preserve"> </w:t>
      </w:r>
      <w:r>
        <w:t>6.</w:t>
      </w:r>
      <w:r>
        <w:rPr>
          <w:spacing w:val="-5"/>
        </w:rPr>
        <w:t xml:space="preserve"> </w:t>
      </w:r>
      <w:r>
        <w:t>Atorvastatin</w:t>
      </w:r>
      <w:r>
        <w:rPr>
          <w:spacing w:val="-5"/>
        </w:rPr>
        <w:t xml:space="preserve"> </w:t>
      </w:r>
      <w:r>
        <w:t>is</w:t>
      </w:r>
      <w:r>
        <w:rPr>
          <w:spacing w:val="-5"/>
        </w:rPr>
        <w:t xml:space="preserve"> </w:t>
      </w:r>
      <w:r>
        <w:t>required</w:t>
      </w:r>
      <w:r>
        <w:rPr>
          <w:spacing w:val="-5"/>
        </w:rPr>
        <w:t xml:space="preserve"> </w:t>
      </w:r>
      <w:r>
        <w:t>by</w:t>
      </w:r>
      <w:r>
        <w:rPr>
          <w:spacing w:val="-5"/>
        </w:rPr>
        <w:t xml:space="preserve"> </w:t>
      </w:r>
      <w:r>
        <w:t>the</w:t>
      </w:r>
      <w:r>
        <w:rPr>
          <w:spacing w:val="-5"/>
        </w:rPr>
        <w:t xml:space="preserve"> </w:t>
      </w:r>
      <w:r>
        <w:t>Wednesday</w:t>
      </w:r>
      <w:r>
        <w:rPr>
          <w:spacing w:val="-5"/>
        </w:rPr>
        <w:t xml:space="preserve"> </w:t>
      </w:r>
      <w:r>
        <w:t>rubric</w:t>
      </w:r>
      <w:r>
        <w:rPr>
          <w:spacing w:val="-5"/>
        </w:rPr>
        <w:t xml:space="preserve"> </w:t>
      </w:r>
      <w:r>
        <w:t>but</w:t>
      </w:r>
      <w:r>
        <w:rPr>
          <w:spacing w:val="-5"/>
        </w:rPr>
        <w:t xml:space="preserve"> </w:t>
      </w:r>
      <w:r>
        <w:t>absent</w:t>
      </w:r>
      <w:r>
        <w:rPr>
          <w:spacing w:val="-5"/>
        </w:rPr>
        <w:t xml:space="preserve"> </w:t>
      </w:r>
      <w:r>
        <w:t>from</w:t>
      </w:r>
      <w:r>
        <w:rPr>
          <w:spacing w:val="-5"/>
        </w:rPr>
        <w:t xml:space="preserve"> </w:t>
      </w:r>
      <w:r>
        <w:t>the</w:t>
      </w:r>
      <w:r>
        <w:rPr>
          <w:spacing w:val="-5"/>
        </w:rPr>
        <w:t xml:space="preserve"> </w:t>
      </w:r>
      <w:r>
        <w:t>live</w:t>
      </w:r>
      <w:r>
        <w:rPr>
          <w:spacing w:val="-5"/>
        </w:rPr>
        <w:t xml:space="preserve"> </w:t>
      </w:r>
      <w:r>
        <w:t>medication</w:t>
      </w:r>
      <w:r>
        <w:rPr>
          <w:spacing w:val="-5"/>
        </w:rPr>
        <w:t xml:space="preserve"> </w:t>
      </w:r>
      <w:r>
        <w:t>list</w:t>
      </w:r>
      <w:r>
        <w:rPr>
          <w:spacing w:val="-5"/>
        </w:rPr>
        <w:t xml:space="preserve"> </w:t>
      </w:r>
      <w:r>
        <w:t>and</w:t>
      </w:r>
      <w:r>
        <w:rPr>
          <w:spacing w:val="-5"/>
        </w:rPr>
        <w:t xml:space="preserve"> </w:t>
      </w:r>
      <w:r>
        <w:t>patient</w:t>
      </w:r>
      <w:r>
        <w:rPr>
          <w:spacing w:val="-4"/>
        </w:rPr>
        <w:t xml:space="preserve"> </w:t>
      </w:r>
      <w:r>
        <w:rPr>
          <w:spacing w:val="-2"/>
        </w:rPr>
        <w:t>reconciliation</w:t>
      </w:r>
    </w:p>
    <w:p w14:paraId="59AFECA1" w14:textId="77777777" w:rsidR="00F9164C" w:rsidRDefault="00F9164C">
      <w:pPr>
        <w:pStyle w:val="BodyText"/>
        <w:spacing w:before="26"/>
        <w:rPr>
          <w:rFonts w:ascii="Arial"/>
          <w:b/>
        </w:rPr>
      </w:pPr>
    </w:p>
    <w:p w14:paraId="4D15C65D" w14:textId="77777777" w:rsidR="00F9164C" w:rsidRDefault="00000000">
      <w:pPr>
        <w:pStyle w:val="BodyText"/>
        <w:spacing w:before="1" w:line="273" w:lineRule="auto"/>
        <w:ind w:left="835" w:right="871"/>
      </w:pPr>
      <w:r>
        <w:rPr>
          <w:rFonts w:ascii="Arial"/>
          <w:b/>
        </w:rPr>
        <w:t>What</w:t>
      </w:r>
      <w:r>
        <w:rPr>
          <w:rFonts w:ascii="Arial"/>
          <w:b/>
          <w:spacing w:val="-4"/>
        </w:rPr>
        <w:t xml:space="preserve"> </w:t>
      </w:r>
      <w:r>
        <w:rPr>
          <w:rFonts w:ascii="Arial"/>
          <w:b/>
        </w:rPr>
        <w:t>the</w:t>
      </w:r>
      <w:r>
        <w:rPr>
          <w:rFonts w:ascii="Arial"/>
          <w:b/>
          <w:spacing w:val="-4"/>
        </w:rPr>
        <w:t xml:space="preserve"> </w:t>
      </w:r>
      <w:r>
        <w:rPr>
          <w:rFonts w:ascii="Arial"/>
          <w:b/>
        </w:rPr>
        <w:t>student</w:t>
      </w:r>
      <w:r>
        <w:rPr>
          <w:rFonts w:ascii="Arial"/>
          <w:b/>
          <w:spacing w:val="-4"/>
        </w:rPr>
        <w:t xml:space="preserve"> </w:t>
      </w:r>
      <w:r>
        <w:rPr>
          <w:rFonts w:ascii="Arial"/>
          <w:b/>
        </w:rPr>
        <w:t>saw or</w:t>
      </w:r>
      <w:r>
        <w:rPr>
          <w:rFonts w:ascii="Arial"/>
          <w:b/>
          <w:spacing w:val="-4"/>
        </w:rPr>
        <w:t xml:space="preserve"> </w:t>
      </w:r>
      <w:r>
        <w:rPr>
          <w:rFonts w:ascii="Arial"/>
          <w:b/>
        </w:rPr>
        <w:t>heard:</w:t>
      </w:r>
      <w:r>
        <w:rPr>
          <w:rFonts w:ascii="Arial"/>
          <w:b/>
          <w:spacing w:val="-3"/>
        </w:rPr>
        <w:t xml:space="preserve"> </w:t>
      </w:r>
      <w:r>
        <w:t>The</w:t>
      </w:r>
      <w:r>
        <w:rPr>
          <w:spacing w:val="-4"/>
        </w:rPr>
        <w:t xml:space="preserve"> </w:t>
      </w:r>
      <w:r>
        <w:t>Wednesday</w:t>
      </w:r>
      <w:r>
        <w:rPr>
          <w:spacing w:val="-4"/>
        </w:rPr>
        <w:t xml:space="preserve"> </w:t>
      </w:r>
      <w:r>
        <w:t>live</w:t>
      </w:r>
      <w:r>
        <w:rPr>
          <w:spacing w:val="-4"/>
        </w:rPr>
        <w:t xml:space="preserve"> </w:t>
      </w:r>
      <w:r>
        <w:t>medication</w:t>
      </w:r>
      <w:r>
        <w:rPr>
          <w:spacing w:val="-4"/>
        </w:rPr>
        <w:t xml:space="preserve"> </w:t>
      </w:r>
      <w:r>
        <w:t>list</w:t>
      </w:r>
      <w:r>
        <w:rPr>
          <w:spacing w:val="-4"/>
        </w:rPr>
        <w:t xml:space="preserve"> </w:t>
      </w:r>
      <w:r>
        <w:t>contains</w:t>
      </w:r>
      <w:r>
        <w:rPr>
          <w:spacing w:val="-4"/>
        </w:rPr>
        <w:t xml:space="preserve"> </w:t>
      </w:r>
      <w:r>
        <w:t>sacubitril/valsartan,</w:t>
      </w:r>
      <w:r>
        <w:rPr>
          <w:spacing w:val="-4"/>
        </w:rPr>
        <w:t xml:space="preserve"> </w:t>
      </w:r>
      <w:r>
        <w:t>metoprolol</w:t>
      </w:r>
      <w:r>
        <w:rPr>
          <w:spacing w:val="-4"/>
        </w:rPr>
        <w:t xml:space="preserve"> </w:t>
      </w:r>
      <w:r>
        <w:t xml:space="preserve">succinate, empagliflozin, and apixaban. Angela </w:t>
      </w:r>
      <w:proofErr w:type="gramStart"/>
      <w:r>
        <w:t>names</w:t>
      </w:r>
      <w:proofErr w:type="gramEnd"/>
      <w:r>
        <w:t xml:space="preserve"> the same medications during the interview.</w:t>
      </w:r>
    </w:p>
    <w:p w14:paraId="5767AA83" w14:textId="77777777" w:rsidR="00F9164C" w:rsidRDefault="00000000">
      <w:pPr>
        <w:spacing w:before="203"/>
        <w:ind w:left="835"/>
        <w:rPr>
          <w:sz w:val="18"/>
        </w:rPr>
      </w:pPr>
      <w:r>
        <w:rPr>
          <w:rFonts w:ascii="Arial"/>
          <w:b/>
          <w:sz w:val="18"/>
        </w:rPr>
        <w:t>What</w:t>
      </w:r>
      <w:r>
        <w:rPr>
          <w:rFonts w:ascii="Arial"/>
          <w:b/>
          <w:spacing w:val="-1"/>
          <w:sz w:val="18"/>
        </w:rPr>
        <w:t xml:space="preserve"> </w:t>
      </w:r>
      <w:r>
        <w:rPr>
          <w:rFonts w:ascii="Arial"/>
          <w:b/>
          <w:sz w:val="18"/>
        </w:rPr>
        <w:t>the</w:t>
      </w:r>
      <w:r>
        <w:rPr>
          <w:rFonts w:ascii="Arial"/>
          <w:b/>
          <w:spacing w:val="-2"/>
          <w:sz w:val="18"/>
        </w:rPr>
        <w:t xml:space="preserve"> </w:t>
      </w:r>
      <w:r>
        <w:rPr>
          <w:rFonts w:ascii="Arial"/>
          <w:b/>
          <w:sz w:val="18"/>
        </w:rPr>
        <w:t>grader or</w:t>
      </w:r>
      <w:r>
        <w:rPr>
          <w:rFonts w:ascii="Arial"/>
          <w:b/>
          <w:spacing w:val="-1"/>
          <w:sz w:val="18"/>
        </w:rPr>
        <w:t xml:space="preserve"> </w:t>
      </w:r>
      <w:r>
        <w:rPr>
          <w:rFonts w:ascii="Arial"/>
          <w:b/>
          <w:sz w:val="18"/>
        </w:rPr>
        <w:t>rubric</w:t>
      </w:r>
      <w:r>
        <w:rPr>
          <w:rFonts w:ascii="Arial"/>
          <w:b/>
          <w:spacing w:val="-1"/>
          <w:sz w:val="18"/>
        </w:rPr>
        <w:t xml:space="preserve"> </w:t>
      </w:r>
      <w:r>
        <w:rPr>
          <w:rFonts w:ascii="Arial"/>
          <w:b/>
          <w:sz w:val="18"/>
        </w:rPr>
        <w:t xml:space="preserve">expected: </w:t>
      </w:r>
      <w:r>
        <w:rPr>
          <w:sz w:val="18"/>
        </w:rPr>
        <w:t>The Wednesday</w:t>
      </w:r>
      <w:r>
        <w:rPr>
          <w:spacing w:val="-1"/>
          <w:sz w:val="18"/>
        </w:rPr>
        <w:t xml:space="preserve"> </w:t>
      </w:r>
      <w:r>
        <w:rPr>
          <w:sz w:val="18"/>
        </w:rPr>
        <w:t>rubric requires</w:t>
      </w:r>
      <w:r>
        <w:rPr>
          <w:spacing w:val="-1"/>
          <w:sz w:val="18"/>
        </w:rPr>
        <w:t xml:space="preserve"> </w:t>
      </w:r>
      <w:r>
        <w:rPr>
          <w:sz w:val="18"/>
        </w:rPr>
        <w:t>atorvastatin 40</w:t>
      </w:r>
      <w:r>
        <w:rPr>
          <w:spacing w:val="-1"/>
          <w:sz w:val="18"/>
        </w:rPr>
        <w:t xml:space="preserve"> </w:t>
      </w:r>
      <w:r>
        <w:rPr>
          <w:sz w:val="18"/>
        </w:rPr>
        <w:t>mg by</w:t>
      </w:r>
      <w:r>
        <w:rPr>
          <w:spacing w:val="-1"/>
          <w:sz w:val="18"/>
        </w:rPr>
        <w:t xml:space="preserve"> </w:t>
      </w:r>
      <w:r>
        <w:rPr>
          <w:sz w:val="18"/>
        </w:rPr>
        <w:t xml:space="preserve">mouth </w:t>
      </w:r>
      <w:r>
        <w:rPr>
          <w:spacing w:val="-2"/>
          <w:sz w:val="18"/>
        </w:rPr>
        <w:t>daily.</w:t>
      </w:r>
    </w:p>
    <w:p w14:paraId="3F053D6E" w14:textId="77777777" w:rsidR="00F9164C" w:rsidRDefault="00F9164C">
      <w:pPr>
        <w:pStyle w:val="BodyText"/>
        <w:spacing w:before="21"/>
      </w:pPr>
    </w:p>
    <w:p w14:paraId="471276A2" w14:textId="77777777" w:rsidR="00F9164C" w:rsidRDefault="00000000">
      <w:pPr>
        <w:pStyle w:val="BodyText"/>
        <w:ind w:left="835"/>
      </w:pPr>
      <w:r>
        <w:rPr>
          <w:rFonts w:ascii="Arial"/>
          <w:b/>
        </w:rPr>
        <w:t>Why</w:t>
      </w:r>
      <w:r>
        <w:rPr>
          <w:rFonts w:ascii="Arial"/>
          <w:b/>
          <w:spacing w:val="-3"/>
        </w:rPr>
        <w:t xml:space="preserve"> </w:t>
      </w:r>
      <w:r>
        <w:rPr>
          <w:rFonts w:ascii="Arial"/>
          <w:b/>
        </w:rPr>
        <w:t>this</w:t>
      </w:r>
      <w:r>
        <w:rPr>
          <w:rFonts w:ascii="Arial"/>
          <w:b/>
          <w:spacing w:val="-1"/>
        </w:rPr>
        <w:t xml:space="preserve"> </w:t>
      </w:r>
      <w:r>
        <w:rPr>
          <w:rFonts w:ascii="Arial"/>
          <w:b/>
        </w:rPr>
        <w:t>is</w:t>
      </w:r>
      <w:r>
        <w:rPr>
          <w:rFonts w:ascii="Arial"/>
          <w:b/>
          <w:spacing w:val="-1"/>
        </w:rPr>
        <w:t xml:space="preserve"> </w:t>
      </w:r>
      <w:r>
        <w:rPr>
          <w:rFonts w:ascii="Arial"/>
          <w:b/>
        </w:rPr>
        <w:t>a</w:t>
      </w:r>
      <w:r>
        <w:rPr>
          <w:rFonts w:ascii="Arial"/>
          <w:b/>
          <w:spacing w:val="-1"/>
        </w:rPr>
        <w:t xml:space="preserve"> </w:t>
      </w:r>
      <w:r>
        <w:rPr>
          <w:rFonts w:ascii="Arial"/>
          <w:b/>
        </w:rPr>
        <w:t xml:space="preserve">problem: </w:t>
      </w:r>
      <w:r>
        <w:t>The student</w:t>
      </w:r>
      <w:r>
        <w:rPr>
          <w:spacing w:val="-1"/>
        </w:rPr>
        <w:t xml:space="preserve"> </w:t>
      </w:r>
      <w:r>
        <w:t>cannot safely document</w:t>
      </w:r>
      <w:r>
        <w:rPr>
          <w:spacing w:val="-1"/>
        </w:rPr>
        <w:t xml:space="preserve"> </w:t>
      </w:r>
      <w:r>
        <w:t>or assess</w:t>
      </w:r>
      <w:r>
        <w:rPr>
          <w:spacing w:val="-1"/>
        </w:rPr>
        <w:t xml:space="preserve"> </w:t>
      </w:r>
      <w:r>
        <w:t>a statin</w:t>
      </w:r>
      <w:r>
        <w:rPr>
          <w:spacing w:val="-1"/>
        </w:rPr>
        <w:t xml:space="preserve"> </w:t>
      </w:r>
      <w:r>
        <w:t>that is not</w:t>
      </w:r>
      <w:r>
        <w:rPr>
          <w:spacing w:val="-1"/>
        </w:rPr>
        <w:t xml:space="preserve"> </w:t>
      </w:r>
      <w:r>
        <w:t>displayed and</w:t>
      </w:r>
      <w:r>
        <w:rPr>
          <w:spacing w:val="-1"/>
        </w:rPr>
        <w:t xml:space="preserve"> </w:t>
      </w:r>
      <w:r>
        <w:t>not</w:t>
      </w:r>
      <w:r>
        <w:rPr>
          <w:spacing w:val="-1"/>
        </w:rPr>
        <w:t xml:space="preserve"> </w:t>
      </w:r>
      <w:r>
        <w:t>reported</w:t>
      </w:r>
      <w:r>
        <w:rPr>
          <w:spacing w:val="-1"/>
        </w:rPr>
        <w:t xml:space="preserve"> </w:t>
      </w:r>
      <w:r>
        <w:t xml:space="preserve">by the </w:t>
      </w:r>
      <w:r>
        <w:rPr>
          <w:spacing w:val="-2"/>
        </w:rPr>
        <w:t>patient.</w:t>
      </w:r>
    </w:p>
    <w:p w14:paraId="2A5DFE3E" w14:textId="77777777" w:rsidR="00F9164C" w:rsidRDefault="00F9164C">
      <w:pPr>
        <w:pStyle w:val="BodyText"/>
        <w:spacing w:before="26"/>
      </w:pPr>
    </w:p>
    <w:p w14:paraId="72EF5EBF" w14:textId="77777777" w:rsidR="00F9164C" w:rsidRDefault="00000000">
      <w:pPr>
        <w:pStyle w:val="BodyText"/>
        <w:spacing w:line="278" w:lineRule="auto"/>
        <w:ind w:left="835" w:right="871"/>
      </w:pPr>
      <w:r>
        <w:rPr>
          <w:rFonts w:ascii="Arial"/>
          <w:b/>
        </w:rPr>
        <w:t>Suggested</w:t>
      </w:r>
      <w:r>
        <w:rPr>
          <w:rFonts w:ascii="Arial"/>
          <w:b/>
          <w:spacing w:val="-2"/>
        </w:rPr>
        <w:t xml:space="preserve"> </w:t>
      </w:r>
      <w:r>
        <w:rPr>
          <w:rFonts w:ascii="Arial"/>
          <w:b/>
        </w:rPr>
        <w:t>fix:</w:t>
      </w:r>
      <w:r>
        <w:rPr>
          <w:rFonts w:ascii="Arial"/>
          <w:b/>
          <w:spacing w:val="-1"/>
        </w:rPr>
        <w:t xml:space="preserve"> </w:t>
      </w:r>
      <w:r>
        <w:t>Add</w:t>
      </w:r>
      <w:r>
        <w:rPr>
          <w:spacing w:val="-2"/>
        </w:rPr>
        <w:t xml:space="preserve"> </w:t>
      </w:r>
      <w:r>
        <w:t>atorvastatin</w:t>
      </w:r>
      <w:r>
        <w:rPr>
          <w:spacing w:val="-2"/>
        </w:rPr>
        <w:t xml:space="preserve"> </w:t>
      </w:r>
      <w:r>
        <w:t>to</w:t>
      </w:r>
      <w:r>
        <w:rPr>
          <w:spacing w:val="-2"/>
        </w:rPr>
        <w:t xml:space="preserve"> </w:t>
      </w:r>
      <w:r>
        <w:t>the</w:t>
      </w:r>
      <w:r>
        <w:rPr>
          <w:spacing w:val="-2"/>
        </w:rPr>
        <w:t xml:space="preserve"> </w:t>
      </w:r>
      <w:r>
        <w:t>visible</w:t>
      </w:r>
      <w:r>
        <w:rPr>
          <w:spacing w:val="-2"/>
        </w:rPr>
        <w:t xml:space="preserve"> </w:t>
      </w:r>
      <w:r>
        <w:t>medication</w:t>
      </w:r>
      <w:r>
        <w:rPr>
          <w:spacing w:val="-2"/>
        </w:rPr>
        <w:t xml:space="preserve"> </w:t>
      </w:r>
      <w:r>
        <w:t>list</w:t>
      </w:r>
      <w:r>
        <w:rPr>
          <w:spacing w:val="-2"/>
        </w:rPr>
        <w:t xml:space="preserve"> </w:t>
      </w:r>
      <w:r>
        <w:t>and</w:t>
      </w:r>
      <w:r>
        <w:rPr>
          <w:spacing w:val="-2"/>
        </w:rPr>
        <w:t xml:space="preserve"> </w:t>
      </w:r>
      <w:r>
        <w:t>patient</w:t>
      </w:r>
      <w:r>
        <w:rPr>
          <w:spacing w:val="-2"/>
        </w:rPr>
        <w:t xml:space="preserve"> </w:t>
      </w:r>
      <w:r>
        <w:t>model</w:t>
      </w:r>
      <w:r>
        <w:rPr>
          <w:spacing w:val="-2"/>
        </w:rPr>
        <w:t xml:space="preserve"> </w:t>
      </w:r>
      <w:r>
        <w:t>if</w:t>
      </w:r>
      <w:r>
        <w:rPr>
          <w:spacing w:val="-2"/>
        </w:rPr>
        <w:t xml:space="preserve"> </w:t>
      </w:r>
      <w:r>
        <w:t>it</w:t>
      </w:r>
      <w:r>
        <w:rPr>
          <w:spacing w:val="-2"/>
        </w:rPr>
        <w:t xml:space="preserve"> </w:t>
      </w:r>
      <w:r>
        <w:t>is</w:t>
      </w:r>
      <w:r>
        <w:rPr>
          <w:spacing w:val="-2"/>
        </w:rPr>
        <w:t xml:space="preserve"> </w:t>
      </w:r>
      <w:r>
        <w:t>intended</w:t>
      </w:r>
      <w:r>
        <w:rPr>
          <w:spacing w:val="-2"/>
        </w:rPr>
        <w:t xml:space="preserve"> </w:t>
      </w:r>
      <w:r>
        <w:t>therapy</w:t>
      </w:r>
      <w:r>
        <w:rPr>
          <w:spacing w:val="-2"/>
        </w:rPr>
        <w:t xml:space="preserve"> </w:t>
      </w:r>
      <w:r>
        <w:t>or</w:t>
      </w:r>
      <w:r>
        <w:rPr>
          <w:spacing w:val="-2"/>
        </w:rPr>
        <w:t xml:space="preserve"> </w:t>
      </w:r>
      <w:r>
        <w:t>remove</w:t>
      </w:r>
      <w:r>
        <w:rPr>
          <w:spacing w:val="-2"/>
        </w:rPr>
        <w:t xml:space="preserve"> </w:t>
      </w:r>
      <w:r>
        <w:t>the</w:t>
      </w:r>
      <w:r>
        <w:rPr>
          <w:spacing w:val="-2"/>
        </w:rPr>
        <w:t xml:space="preserve"> </w:t>
      </w:r>
      <w:r>
        <w:t>medication from Wednesday grading.</w:t>
      </w:r>
    </w:p>
    <w:p w14:paraId="6412B780" w14:textId="77777777" w:rsidR="00F9164C" w:rsidRDefault="00F9164C">
      <w:pPr>
        <w:pStyle w:val="BodyText"/>
        <w:spacing w:line="278" w:lineRule="auto"/>
        <w:sectPr w:rsidR="00F9164C">
          <w:pgSz w:w="12240" w:h="15840"/>
          <w:pgMar w:top="720" w:right="0" w:bottom="540" w:left="0" w:header="0" w:footer="313" w:gutter="0"/>
          <w:cols w:space="720"/>
        </w:sectPr>
      </w:pPr>
    </w:p>
    <w:p w14:paraId="3D169BEA" w14:textId="77777777" w:rsidR="00F9164C" w:rsidRDefault="00F9164C">
      <w:pPr>
        <w:pStyle w:val="BodyText"/>
        <w:spacing w:before="10"/>
        <w:rPr>
          <w:sz w:val="3"/>
        </w:rPr>
      </w:pPr>
    </w:p>
    <w:p w14:paraId="276847DC" w14:textId="77777777" w:rsidR="00F9164C" w:rsidRDefault="00000000">
      <w:pPr>
        <w:ind w:left="1908"/>
        <w:rPr>
          <w:sz w:val="20"/>
        </w:rPr>
      </w:pPr>
      <w:r>
        <w:rPr>
          <w:noProof/>
          <w:sz w:val="20"/>
        </w:rPr>
        <w:drawing>
          <wp:inline distT="0" distB="0" distL="0" distR="0" wp14:anchorId="368660B6" wp14:editId="5C38F038">
            <wp:extent cx="4658612" cy="6291262"/>
            <wp:effectExtent l="0" t="0" r="0" b="0"/>
            <wp:docPr id="126" name="Image 1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6" name="Image 126"/>
                    <pic:cNvPicPr/>
                  </pic:nvPicPr>
                  <pic:blipFill>
                    <a:blip r:embed="rId112" cstate="print"/>
                    <a:stretch>
                      <a:fillRect/>
                    </a:stretch>
                  </pic:blipFill>
                  <pic:spPr>
                    <a:xfrm>
                      <a:off x="0" y="0"/>
                      <a:ext cx="4658612" cy="6291262"/>
                    </a:xfrm>
                    <a:prstGeom prst="rect">
                      <a:avLst/>
                    </a:prstGeom>
                  </pic:spPr>
                </pic:pic>
              </a:graphicData>
            </a:graphic>
          </wp:inline>
        </w:drawing>
      </w:r>
    </w:p>
    <w:p w14:paraId="66999351" w14:textId="77777777" w:rsidR="00F9164C" w:rsidRDefault="00F9164C">
      <w:pPr>
        <w:pStyle w:val="BodyText"/>
      </w:pPr>
    </w:p>
    <w:p w14:paraId="2CB586CF" w14:textId="77777777" w:rsidR="00F9164C" w:rsidRDefault="00F9164C">
      <w:pPr>
        <w:pStyle w:val="BodyText"/>
      </w:pPr>
    </w:p>
    <w:p w14:paraId="4B017AC1" w14:textId="77777777" w:rsidR="00F9164C" w:rsidRDefault="00F9164C">
      <w:pPr>
        <w:pStyle w:val="BodyText"/>
      </w:pPr>
    </w:p>
    <w:p w14:paraId="12CF29DD" w14:textId="77777777" w:rsidR="00F9164C" w:rsidRDefault="00F9164C">
      <w:pPr>
        <w:pStyle w:val="BodyText"/>
      </w:pPr>
    </w:p>
    <w:p w14:paraId="3085BE68" w14:textId="77777777" w:rsidR="00F9164C" w:rsidRDefault="00F9164C">
      <w:pPr>
        <w:pStyle w:val="BodyText"/>
      </w:pPr>
    </w:p>
    <w:p w14:paraId="15E65B53" w14:textId="77777777" w:rsidR="00F9164C" w:rsidRDefault="00F9164C">
      <w:pPr>
        <w:pStyle w:val="BodyText"/>
      </w:pPr>
    </w:p>
    <w:p w14:paraId="414A33D4" w14:textId="77777777" w:rsidR="00F9164C" w:rsidRDefault="00F9164C">
      <w:pPr>
        <w:pStyle w:val="BodyText"/>
        <w:spacing w:before="14"/>
      </w:pPr>
    </w:p>
    <w:p w14:paraId="56B31A17" w14:textId="77777777" w:rsidR="00F9164C" w:rsidRDefault="00000000">
      <w:pPr>
        <w:ind w:left="835"/>
        <w:rPr>
          <w:rFonts w:ascii="Arial" w:hAnsi="Arial"/>
          <w:i/>
          <w:spacing w:val="-2"/>
          <w:sz w:val="18"/>
        </w:rPr>
      </w:pPr>
      <w:r>
        <w:rPr>
          <w:rFonts w:ascii="Arial" w:hAnsi="Arial"/>
          <w:i/>
          <w:sz w:val="18"/>
        </w:rPr>
        <w:t>Evidence</w:t>
      </w:r>
      <w:r>
        <w:rPr>
          <w:rFonts w:ascii="Arial" w:hAnsi="Arial"/>
          <w:i/>
          <w:spacing w:val="-3"/>
          <w:sz w:val="18"/>
        </w:rPr>
        <w:t xml:space="preserve"> </w:t>
      </w:r>
      <w:r>
        <w:rPr>
          <w:rFonts w:ascii="Arial" w:hAnsi="Arial"/>
          <w:i/>
          <w:sz w:val="18"/>
        </w:rPr>
        <w:t>–</w:t>
      </w:r>
      <w:r>
        <w:rPr>
          <w:rFonts w:ascii="Arial" w:hAnsi="Arial"/>
          <w:i/>
          <w:spacing w:val="-1"/>
          <w:sz w:val="18"/>
        </w:rPr>
        <w:t xml:space="preserve"> </w:t>
      </w:r>
      <w:r>
        <w:rPr>
          <w:rFonts w:ascii="Arial" w:hAnsi="Arial"/>
          <w:i/>
          <w:sz w:val="18"/>
        </w:rPr>
        <w:t>Wednesday</w:t>
      </w:r>
      <w:r>
        <w:rPr>
          <w:rFonts w:ascii="Arial" w:hAnsi="Arial"/>
          <w:i/>
          <w:spacing w:val="-2"/>
          <w:sz w:val="18"/>
        </w:rPr>
        <w:t xml:space="preserve"> </w:t>
      </w:r>
      <w:r>
        <w:rPr>
          <w:rFonts w:ascii="Arial" w:hAnsi="Arial"/>
          <w:i/>
          <w:sz w:val="18"/>
        </w:rPr>
        <w:t>live medication</w:t>
      </w:r>
      <w:r>
        <w:rPr>
          <w:rFonts w:ascii="Arial" w:hAnsi="Arial"/>
          <w:i/>
          <w:spacing w:val="-1"/>
          <w:sz w:val="18"/>
        </w:rPr>
        <w:t xml:space="preserve"> </w:t>
      </w:r>
      <w:r>
        <w:rPr>
          <w:rFonts w:ascii="Arial" w:hAnsi="Arial"/>
          <w:i/>
          <w:sz w:val="18"/>
        </w:rPr>
        <w:t>table</w:t>
      </w:r>
      <w:r>
        <w:rPr>
          <w:rFonts w:ascii="Arial" w:hAnsi="Arial"/>
          <w:i/>
          <w:spacing w:val="-2"/>
          <w:sz w:val="18"/>
        </w:rPr>
        <w:t xml:space="preserve"> </w:t>
      </w:r>
      <w:r>
        <w:rPr>
          <w:rFonts w:ascii="Arial" w:hAnsi="Arial"/>
          <w:i/>
          <w:sz w:val="18"/>
        </w:rPr>
        <w:t>shows</w:t>
      </w:r>
      <w:r>
        <w:rPr>
          <w:rFonts w:ascii="Arial" w:hAnsi="Arial"/>
          <w:i/>
          <w:spacing w:val="-2"/>
          <w:sz w:val="18"/>
        </w:rPr>
        <w:t xml:space="preserve"> </w:t>
      </w:r>
      <w:r>
        <w:rPr>
          <w:rFonts w:ascii="Arial" w:hAnsi="Arial"/>
          <w:i/>
          <w:sz w:val="18"/>
        </w:rPr>
        <w:t>four</w:t>
      </w:r>
      <w:r>
        <w:rPr>
          <w:rFonts w:ascii="Arial" w:hAnsi="Arial"/>
          <w:i/>
          <w:spacing w:val="-1"/>
          <w:sz w:val="18"/>
        </w:rPr>
        <w:t xml:space="preserve"> </w:t>
      </w:r>
      <w:r>
        <w:rPr>
          <w:rFonts w:ascii="Arial" w:hAnsi="Arial"/>
          <w:i/>
          <w:sz w:val="18"/>
        </w:rPr>
        <w:t>medications</w:t>
      </w:r>
      <w:r>
        <w:rPr>
          <w:rFonts w:ascii="Arial" w:hAnsi="Arial"/>
          <w:i/>
          <w:spacing w:val="-1"/>
          <w:sz w:val="18"/>
        </w:rPr>
        <w:t xml:space="preserve"> </w:t>
      </w:r>
      <w:r>
        <w:rPr>
          <w:rFonts w:ascii="Arial" w:hAnsi="Arial"/>
          <w:i/>
          <w:sz w:val="18"/>
        </w:rPr>
        <w:t>and</w:t>
      </w:r>
      <w:r>
        <w:rPr>
          <w:rFonts w:ascii="Arial" w:hAnsi="Arial"/>
          <w:i/>
          <w:spacing w:val="-2"/>
          <w:sz w:val="18"/>
        </w:rPr>
        <w:t xml:space="preserve"> </w:t>
      </w:r>
      <w:r>
        <w:rPr>
          <w:rFonts w:ascii="Arial" w:hAnsi="Arial"/>
          <w:i/>
          <w:sz w:val="18"/>
        </w:rPr>
        <w:t>no</w:t>
      </w:r>
      <w:r>
        <w:rPr>
          <w:rFonts w:ascii="Arial" w:hAnsi="Arial"/>
          <w:i/>
          <w:spacing w:val="-1"/>
          <w:sz w:val="18"/>
        </w:rPr>
        <w:t xml:space="preserve"> </w:t>
      </w:r>
      <w:r>
        <w:rPr>
          <w:rFonts w:ascii="Arial" w:hAnsi="Arial"/>
          <w:i/>
          <w:spacing w:val="-2"/>
          <w:sz w:val="18"/>
        </w:rPr>
        <w:t>atorvastatin.</w:t>
      </w:r>
    </w:p>
    <w:p w14:paraId="7C985E68" w14:textId="3FAFC4F5" w:rsidR="00992F27" w:rsidRPr="00992F27" w:rsidRDefault="00992F27">
      <w:pPr>
        <w:ind w:left="835"/>
        <w:rPr>
          <w:rFonts w:ascii="Arial" w:hAnsi="Arial"/>
          <w:i/>
          <w:color w:val="EE0000"/>
          <w:spacing w:val="-2"/>
          <w:sz w:val="28"/>
          <w:szCs w:val="28"/>
        </w:rPr>
      </w:pPr>
      <w:r w:rsidRPr="00992F27">
        <w:rPr>
          <w:rFonts w:ascii="Arial" w:hAnsi="Arial"/>
          <w:i/>
          <w:color w:val="EE0000"/>
          <w:spacing w:val="-2"/>
          <w:sz w:val="28"/>
          <w:szCs w:val="28"/>
        </w:rPr>
        <w:t>Correction</w:t>
      </w:r>
    </w:p>
    <w:p w14:paraId="55A2C267" w14:textId="79CDC3B9" w:rsidR="00992F27" w:rsidRDefault="00992F27">
      <w:pPr>
        <w:ind w:left="835"/>
        <w:rPr>
          <w:rFonts w:ascii="Arial" w:hAnsi="Arial"/>
          <w:i/>
          <w:sz w:val="18"/>
        </w:rPr>
      </w:pPr>
      <w:r w:rsidRPr="00992F27">
        <w:rPr>
          <w:rFonts w:ascii="Arial" w:hAnsi="Arial"/>
          <w:i/>
          <w:sz w:val="18"/>
        </w:rPr>
        <w:lastRenderedPageBreak/>
        <w:drawing>
          <wp:inline distT="0" distB="0" distL="0" distR="0" wp14:anchorId="65DA8AA3" wp14:editId="0C0587EE">
            <wp:extent cx="7760099" cy="4381725"/>
            <wp:effectExtent l="0" t="0" r="0" b="0"/>
            <wp:docPr id="1572855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855793" name=""/>
                    <pic:cNvPicPr/>
                  </pic:nvPicPr>
                  <pic:blipFill>
                    <a:blip r:embed="rId113"/>
                    <a:stretch>
                      <a:fillRect/>
                    </a:stretch>
                  </pic:blipFill>
                  <pic:spPr>
                    <a:xfrm>
                      <a:off x="0" y="0"/>
                      <a:ext cx="7760099" cy="4381725"/>
                    </a:xfrm>
                    <a:prstGeom prst="rect">
                      <a:avLst/>
                    </a:prstGeom>
                  </pic:spPr>
                </pic:pic>
              </a:graphicData>
            </a:graphic>
          </wp:inline>
        </w:drawing>
      </w:r>
    </w:p>
    <w:p w14:paraId="2FFCC889" w14:textId="77777777" w:rsidR="00F9164C" w:rsidRDefault="00F9164C">
      <w:pPr>
        <w:pStyle w:val="BodyText"/>
        <w:spacing w:before="21"/>
        <w:rPr>
          <w:rFonts w:ascii="Arial"/>
          <w:i/>
        </w:rPr>
      </w:pPr>
    </w:p>
    <w:p w14:paraId="0FA603FE" w14:textId="77777777" w:rsidR="00F9164C" w:rsidRDefault="00000000">
      <w:pPr>
        <w:pStyle w:val="Heading9"/>
      </w:pPr>
      <w:r>
        <w:t>Issue</w:t>
      </w:r>
      <w:r>
        <w:rPr>
          <w:spacing w:val="-7"/>
        </w:rPr>
        <w:t xml:space="preserve"> </w:t>
      </w:r>
      <w:r>
        <w:t>7.</w:t>
      </w:r>
      <w:r>
        <w:rPr>
          <w:spacing w:val="-5"/>
        </w:rPr>
        <w:t xml:space="preserve"> </w:t>
      </w:r>
      <w:r>
        <w:t>Objective</w:t>
      </w:r>
      <w:r>
        <w:rPr>
          <w:spacing w:val="-5"/>
        </w:rPr>
        <w:t xml:space="preserve"> </w:t>
      </w:r>
      <w:r>
        <w:t>values</w:t>
      </w:r>
      <w:r>
        <w:rPr>
          <w:spacing w:val="-5"/>
        </w:rPr>
        <w:t xml:space="preserve"> </w:t>
      </w:r>
      <w:r>
        <w:t>expected</w:t>
      </w:r>
      <w:r>
        <w:rPr>
          <w:spacing w:val="-5"/>
        </w:rPr>
        <w:t xml:space="preserve"> </w:t>
      </w:r>
      <w:r>
        <w:t>for</w:t>
      </w:r>
      <w:r>
        <w:rPr>
          <w:spacing w:val="-5"/>
        </w:rPr>
        <w:t xml:space="preserve"> </w:t>
      </w:r>
      <w:r>
        <w:t>grading</w:t>
      </w:r>
      <w:r>
        <w:rPr>
          <w:spacing w:val="-5"/>
        </w:rPr>
        <w:t xml:space="preserve"> </w:t>
      </w:r>
      <w:r>
        <w:t>are</w:t>
      </w:r>
      <w:r>
        <w:rPr>
          <w:spacing w:val="-5"/>
        </w:rPr>
        <w:t xml:space="preserve"> </w:t>
      </w:r>
      <w:r>
        <w:t>not</w:t>
      </w:r>
      <w:r>
        <w:rPr>
          <w:spacing w:val="-5"/>
        </w:rPr>
        <w:t xml:space="preserve"> </w:t>
      </w:r>
      <w:r>
        <w:t>visible</w:t>
      </w:r>
      <w:r>
        <w:rPr>
          <w:spacing w:val="-5"/>
        </w:rPr>
        <w:t xml:space="preserve"> </w:t>
      </w:r>
      <w:r>
        <w:t>in</w:t>
      </w:r>
      <w:r>
        <w:rPr>
          <w:spacing w:val="-5"/>
        </w:rPr>
        <w:t xml:space="preserve"> </w:t>
      </w:r>
      <w:r>
        <w:t>the</w:t>
      </w:r>
      <w:r>
        <w:rPr>
          <w:spacing w:val="-5"/>
        </w:rPr>
        <w:t xml:space="preserve"> </w:t>
      </w:r>
      <w:r>
        <w:t>Wednesday</w:t>
      </w:r>
      <w:r>
        <w:rPr>
          <w:spacing w:val="-5"/>
        </w:rPr>
        <w:t xml:space="preserve"> EMR</w:t>
      </w:r>
    </w:p>
    <w:p w14:paraId="6EF3E10A" w14:textId="77777777" w:rsidR="00F9164C" w:rsidRDefault="00F9164C">
      <w:pPr>
        <w:pStyle w:val="BodyText"/>
        <w:spacing w:before="26"/>
        <w:rPr>
          <w:rFonts w:ascii="Arial"/>
          <w:b/>
        </w:rPr>
      </w:pPr>
    </w:p>
    <w:p w14:paraId="1D0D3E90" w14:textId="77777777" w:rsidR="00F9164C" w:rsidRDefault="00000000">
      <w:pPr>
        <w:pStyle w:val="BodyText"/>
        <w:spacing w:line="276" w:lineRule="auto"/>
        <w:ind w:left="835" w:right="871"/>
      </w:pPr>
      <w:r>
        <w:rPr>
          <w:rFonts w:ascii="Arial"/>
          <w:b/>
        </w:rPr>
        <w:t>What</w:t>
      </w:r>
      <w:r>
        <w:rPr>
          <w:rFonts w:ascii="Arial"/>
          <w:b/>
          <w:spacing w:val="-2"/>
        </w:rPr>
        <w:t xml:space="preserve"> </w:t>
      </w:r>
      <w:r>
        <w:rPr>
          <w:rFonts w:ascii="Arial"/>
          <w:b/>
        </w:rPr>
        <w:t>the</w:t>
      </w:r>
      <w:r>
        <w:rPr>
          <w:rFonts w:ascii="Arial"/>
          <w:b/>
          <w:spacing w:val="-3"/>
        </w:rPr>
        <w:t xml:space="preserve"> </w:t>
      </w:r>
      <w:r>
        <w:rPr>
          <w:rFonts w:ascii="Arial"/>
          <w:b/>
        </w:rPr>
        <w:t>student</w:t>
      </w:r>
      <w:r>
        <w:rPr>
          <w:rFonts w:ascii="Arial"/>
          <w:b/>
          <w:spacing w:val="-2"/>
        </w:rPr>
        <w:t xml:space="preserve"> </w:t>
      </w:r>
      <w:r>
        <w:rPr>
          <w:rFonts w:ascii="Arial"/>
          <w:b/>
        </w:rPr>
        <w:t>saw or</w:t>
      </w:r>
      <w:r>
        <w:rPr>
          <w:rFonts w:ascii="Arial"/>
          <w:b/>
          <w:spacing w:val="-2"/>
        </w:rPr>
        <w:t xml:space="preserve"> </w:t>
      </w:r>
      <w:r>
        <w:rPr>
          <w:rFonts w:ascii="Arial"/>
          <w:b/>
        </w:rPr>
        <w:t>heard:</w:t>
      </w:r>
      <w:r>
        <w:rPr>
          <w:rFonts w:ascii="Arial"/>
          <w:b/>
          <w:spacing w:val="-1"/>
        </w:rPr>
        <w:t xml:space="preserve"> </w:t>
      </w:r>
      <w:r>
        <w:t>The</w:t>
      </w:r>
      <w:r>
        <w:rPr>
          <w:spacing w:val="-2"/>
        </w:rPr>
        <w:t xml:space="preserve"> </w:t>
      </w:r>
      <w:r>
        <w:t>Wednesday</w:t>
      </w:r>
      <w:r>
        <w:rPr>
          <w:spacing w:val="-2"/>
        </w:rPr>
        <w:t xml:space="preserve"> </w:t>
      </w:r>
      <w:r>
        <w:t>EMR</w:t>
      </w:r>
      <w:r>
        <w:rPr>
          <w:spacing w:val="-2"/>
        </w:rPr>
        <w:t xml:space="preserve"> </w:t>
      </w:r>
      <w:r>
        <w:t>shows</w:t>
      </w:r>
      <w:r>
        <w:rPr>
          <w:spacing w:val="-7"/>
        </w:rPr>
        <w:t xml:space="preserve"> </w:t>
      </w:r>
      <w:r>
        <w:t>standard</w:t>
      </w:r>
      <w:r>
        <w:rPr>
          <w:spacing w:val="-3"/>
        </w:rPr>
        <w:t xml:space="preserve"> </w:t>
      </w:r>
      <w:r>
        <w:t>vital</w:t>
      </w:r>
      <w:r>
        <w:rPr>
          <w:spacing w:val="-2"/>
        </w:rPr>
        <w:t xml:space="preserve"> </w:t>
      </w:r>
      <w:r>
        <w:t>signs,</w:t>
      </w:r>
      <w:r>
        <w:rPr>
          <w:spacing w:val="-2"/>
        </w:rPr>
        <w:t xml:space="preserve"> </w:t>
      </w:r>
      <w:r>
        <w:t>metabolic</w:t>
      </w:r>
      <w:r>
        <w:rPr>
          <w:spacing w:val="-2"/>
        </w:rPr>
        <w:t xml:space="preserve"> </w:t>
      </w:r>
      <w:r>
        <w:t>and</w:t>
      </w:r>
      <w:r>
        <w:rPr>
          <w:spacing w:val="-2"/>
        </w:rPr>
        <w:t xml:space="preserve"> </w:t>
      </w:r>
      <w:r>
        <w:t>renal</w:t>
      </w:r>
      <w:r>
        <w:rPr>
          <w:spacing w:val="-2"/>
        </w:rPr>
        <w:t xml:space="preserve"> </w:t>
      </w:r>
      <w:r>
        <w:t>results,</w:t>
      </w:r>
      <w:r>
        <w:rPr>
          <w:spacing w:val="-2"/>
        </w:rPr>
        <w:t xml:space="preserve"> </w:t>
      </w:r>
      <w:r>
        <w:t>NT</w:t>
      </w:r>
      <w:r>
        <w:rPr>
          <w:spacing w:val="-2"/>
        </w:rPr>
        <w:t xml:space="preserve"> </w:t>
      </w:r>
      <w:proofErr w:type="spellStart"/>
      <w:r>
        <w:t>proBNP</w:t>
      </w:r>
      <w:proofErr w:type="spellEnd"/>
      <w:r>
        <w:t>,</w:t>
      </w:r>
      <w:r>
        <w:rPr>
          <w:spacing w:val="-3"/>
        </w:rPr>
        <w:t xml:space="preserve"> </w:t>
      </w:r>
      <w:r>
        <w:t>and</w:t>
      </w:r>
      <w:r>
        <w:rPr>
          <w:spacing w:val="-2"/>
        </w:rPr>
        <w:t xml:space="preserve"> </w:t>
      </w:r>
      <w:r>
        <w:t>a CBC panel with WBC only. It does not display hemoglobin, platelets, LVEF 35%, echocardiogram interval change, or an irregularly irregular rhythm examination finding.</w:t>
      </w:r>
    </w:p>
    <w:p w14:paraId="2025CC97" w14:textId="77777777" w:rsidR="00F9164C" w:rsidRDefault="00F9164C">
      <w:pPr>
        <w:pStyle w:val="BodyText"/>
        <w:spacing w:line="276" w:lineRule="auto"/>
        <w:sectPr w:rsidR="00F9164C">
          <w:pgSz w:w="12240" w:h="15840"/>
          <w:pgMar w:top="1820" w:right="0" w:bottom="540" w:left="0" w:header="0" w:footer="313" w:gutter="0"/>
          <w:cols w:space="720"/>
        </w:sectPr>
      </w:pPr>
    </w:p>
    <w:p w14:paraId="6526921F" w14:textId="77777777" w:rsidR="00F9164C" w:rsidRDefault="00000000">
      <w:pPr>
        <w:pStyle w:val="BodyText"/>
        <w:spacing w:before="71" w:line="278" w:lineRule="auto"/>
        <w:ind w:left="835" w:right="871"/>
      </w:pPr>
      <w:r>
        <w:rPr>
          <w:rFonts w:ascii="Arial"/>
          <w:b/>
        </w:rPr>
        <w:lastRenderedPageBreak/>
        <w:t>What</w:t>
      </w:r>
      <w:r>
        <w:rPr>
          <w:rFonts w:ascii="Arial"/>
          <w:b/>
          <w:spacing w:val="-2"/>
        </w:rPr>
        <w:t xml:space="preserve"> </w:t>
      </w:r>
      <w:r>
        <w:rPr>
          <w:rFonts w:ascii="Arial"/>
          <w:b/>
        </w:rPr>
        <w:t>the</w:t>
      </w:r>
      <w:r>
        <w:rPr>
          <w:rFonts w:ascii="Arial"/>
          <w:b/>
          <w:spacing w:val="-3"/>
        </w:rPr>
        <w:t xml:space="preserve"> </w:t>
      </w:r>
      <w:r>
        <w:rPr>
          <w:rFonts w:ascii="Arial"/>
          <w:b/>
        </w:rPr>
        <w:t>grader</w:t>
      </w:r>
      <w:r>
        <w:rPr>
          <w:rFonts w:ascii="Arial"/>
          <w:b/>
          <w:spacing w:val="-2"/>
        </w:rPr>
        <w:t xml:space="preserve"> </w:t>
      </w:r>
      <w:r>
        <w:rPr>
          <w:rFonts w:ascii="Arial"/>
          <w:b/>
        </w:rPr>
        <w:t>or</w:t>
      </w:r>
      <w:r>
        <w:rPr>
          <w:rFonts w:ascii="Arial"/>
          <w:b/>
          <w:spacing w:val="-2"/>
        </w:rPr>
        <w:t xml:space="preserve"> </w:t>
      </w:r>
      <w:r>
        <w:rPr>
          <w:rFonts w:ascii="Arial"/>
          <w:b/>
        </w:rPr>
        <w:t>rubric</w:t>
      </w:r>
      <w:r>
        <w:rPr>
          <w:rFonts w:ascii="Arial"/>
          <w:b/>
          <w:spacing w:val="-3"/>
        </w:rPr>
        <w:t xml:space="preserve"> </w:t>
      </w:r>
      <w:r>
        <w:rPr>
          <w:rFonts w:ascii="Arial"/>
          <w:b/>
        </w:rPr>
        <w:t>expected:</w:t>
      </w:r>
      <w:r>
        <w:rPr>
          <w:rFonts w:ascii="Arial"/>
          <w:b/>
          <w:spacing w:val="-1"/>
        </w:rPr>
        <w:t xml:space="preserve"> </w:t>
      </w:r>
      <w:r>
        <w:t>The</w:t>
      </w:r>
      <w:r>
        <w:rPr>
          <w:spacing w:val="-2"/>
        </w:rPr>
        <w:t xml:space="preserve"> </w:t>
      </w:r>
      <w:r>
        <w:t>rubric</w:t>
      </w:r>
      <w:r>
        <w:rPr>
          <w:spacing w:val="-2"/>
        </w:rPr>
        <w:t xml:space="preserve"> </w:t>
      </w:r>
      <w:r>
        <w:t>uses</w:t>
      </w:r>
      <w:r>
        <w:rPr>
          <w:spacing w:val="-2"/>
        </w:rPr>
        <w:t xml:space="preserve"> </w:t>
      </w:r>
      <w:r>
        <w:t>these</w:t>
      </w:r>
      <w:r>
        <w:rPr>
          <w:spacing w:val="-3"/>
        </w:rPr>
        <w:t xml:space="preserve"> </w:t>
      </w:r>
      <w:r>
        <w:t>objective</w:t>
      </w:r>
      <w:r>
        <w:rPr>
          <w:spacing w:val="-3"/>
        </w:rPr>
        <w:t xml:space="preserve"> </w:t>
      </w:r>
      <w:r>
        <w:t>values</w:t>
      </w:r>
      <w:r>
        <w:rPr>
          <w:spacing w:val="-2"/>
        </w:rPr>
        <w:t xml:space="preserve"> </w:t>
      </w:r>
      <w:r>
        <w:t>and</w:t>
      </w:r>
      <w:r>
        <w:rPr>
          <w:spacing w:val="-2"/>
        </w:rPr>
        <w:t xml:space="preserve"> </w:t>
      </w:r>
      <w:r>
        <w:t>descriptors</w:t>
      </w:r>
      <w:r>
        <w:rPr>
          <w:spacing w:val="-2"/>
        </w:rPr>
        <w:t xml:space="preserve"> </w:t>
      </w:r>
      <w:r>
        <w:t>in</w:t>
      </w:r>
      <w:r>
        <w:rPr>
          <w:spacing w:val="-2"/>
        </w:rPr>
        <w:t xml:space="preserve"> </w:t>
      </w:r>
      <w:r>
        <w:t>full</w:t>
      </w:r>
      <w:r>
        <w:rPr>
          <w:spacing w:val="-2"/>
        </w:rPr>
        <w:t xml:space="preserve"> </w:t>
      </w:r>
      <w:r>
        <w:t>credit</w:t>
      </w:r>
      <w:r>
        <w:rPr>
          <w:spacing w:val="-2"/>
        </w:rPr>
        <w:t xml:space="preserve"> </w:t>
      </w:r>
      <w:r>
        <w:t>criteria</w:t>
      </w:r>
      <w:r>
        <w:rPr>
          <w:spacing w:val="-2"/>
        </w:rPr>
        <w:t xml:space="preserve"> </w:t>
      </w:r>
      <w:r>
        <w:t>for</w:t>
      </w:r>
      <w:r>
        <w:rPr>
          <w:spacing w:val="-2"/>
        </w:rPr>
        <w:t xml:space="preserve"> </w:t>
      </w:r>
      <w:r>
        <w:t>HFrEF,</w:t>
      </w:r>
      <w:r>
        <w:rPr>
          <w:spacing w:val="-3"/>
        </w:rPr>
        <w:t xml:space="preserve"> </w:t>
      </w:r>
      <w:r>
        <w:t>AFib, anticoagulation safety, and clinical interpretation.</w:t>
      </w:r>
    </w:p>
    <w:p w14:paraId="13C0A43A" w14:textId="77777777" w:rsidR="00F9164C" w:rsidRDefault="00000000">
      <w:pPr>
        <w:pStyle w:val="BodyText"/>
        <w:spacing w:before="200" w:line="273" w:lineRule="auto"/>
        <w:ind w:left="835" w:right="871"/>
      </w:pPr>
      <w:r>
        <w:rPr>
          <w:rFonts w:ascii="Arial"/>
          <w:b/>
        </w:rPr>
        <w:t>Why</w:t>
      </w:r>
      <w:r>
        <w:rPr>
          <w:rFonts w:ascii="Arial"/>
          <w:b/>
          <w:spacing w:val="-2"/>
        </w:rPr>
        <w:t xml:space="preserve"> </w:t>
      </w:r>
      <w:r>
        <w:rPr>
          <w:rFonts w:ascii="Arial"/>
          <w:b/>
        </w:rPr>
        <w:t>this</w:t>
      </w:r>
      <w:r>
        <w:rPr>
          <w:rFonts w:ascii="Arial"/>
          <w:b/>
          <w:spacing w:val="-3"/>
        </w:rPr>
        <w:t xml:space="preserve"> </w:t>
      </w:r>
      <w:r>
        <w:rPr>
          <w:rFonts w:ascii="Arial"/>
          <w:b/>
        </w:rPr>
        <w:t>is</w:t>
      </w:r>
      <w:r>
        <w:rPr>
          <w:rFonts w:ascii="Arial"/>
          <w:b/>
          <w:spacing w:val="-2"/>
        </w:rPr>
        <w:t xml:space="preserve"> </w:t>
      </w:r>
      <w:r>
        <w:rPr>
          <w:rFonts w:ascii="Arial"/>
          <w:b/>
        </w:rPr>
        <w:t>a</w:t>
      </w:r>
      <w:r>
        <w:rPr>
          <w:rFonts w:ascii="Arial"/>
          <w:b/>
          <w:spacing w:val="-3"/>
        </w:rPr>
        <w:t xml:space="preserve"> </w:t>
      </w:r>
      <w:r>
        <w:rPr>
          <w:rFonts w:ascii="Arial"/>
          <w:b/>
        </w:rPr>
        <w:t>problem:</w:t>
      </w:r>
      <w:r>
        <w:rPr>
          <w:rFonts w:ascii="Arial"/>
          <w:b/>
          <w:spacing w:val="-1"/>
        </w:rPr>
        <w:t xml:space="preserve"> </w:t>
      </w:r>
      <w:r>
        <w:t>The</w:t>
      </w:r>
      <w:r>
        <w:rPr>
          <w:spacing w:val="-2"/>
        </w:rPr>
        <w:t xml:space="preserve"> </w:t>
      </w:r>
      <w:r>
        <w:t>student</w:t>
      </w:r>
      <w:r>
        <w:rPr>
          <w:spacing w:val="-2"/>
        </w:rPr>
        <w:t xml:space="preserve"> </w:t>
      </w:r>
      <w:r>
        <w:t>should</w:t>
      </w:r>
      <w:r>
        <w:rPr>
          <w:spacing w:val="-3"/>
        </w:rPr>
        <w:t xml:space="preserve"> </w:t>
      </w:r>
      <w:r>
        <w:t>not</w:t>
      </w:r>
      <w:r>
        <w:rPr>
          <w:spacing w:val="-2"/>
        </w:rPr>
        <w:t xml:space="preserve"> </w:t>
      </w:r>
      <w:r>
        <w:t>be</w:t>
      </w:r>
      <w:r>
        <w:rPr>
          <w:spacing w:val="-3"/>
        </w:rPr>
        <w:t xml:space="preserve"> </w:t>
      </w:r>
      <w:r>
        <w:t>required</w:t>
      </w:r>
      <w:r>
        <w:rPr>
          <w:spacing w:val="-2"/>
        </w:rPr>
        <w:t xml:space="preserve"> </w:t>
      </w:r>
      <w:r>
        <w:t>to</w:t>
      </w:r>
      <w:r>
        <w:rPr>
          <w:spacing w:val="-2"/>
        </w:rPr>
        <w:t xml:space="preserve"> </w:t>
      </w:r>
      <w:r>
        <w:t>invent</w:t>
      </w:r>
      <w:r>
        <w:rPr>
          <w:spacing w:val="-3"/>
        </w:rPr>
        <w:t xml:space="preserve"> </w:t>
      </w:r>
      <w:r>
        <w:t>an</w:t>
      </w:r>
      <w:r>
        <w:rPr>
          <w:spacing w:val="-2"/>
        </w:rPr>
        <w:t xml:space="preserve"> </w:t>
      </w:r>
      <w:r>
        <w:t>echocardiogram</w:t>
      </w:r>
      <w:r>
        <w:rPr>
          <w:spacing w:val="-2"/>
        </w:rPr>
        <w:t xml:space="preserve"> </w:t>
      </w:r>
      <w:r>
        <w:t>value,</w:t>
      </w:r>
      <w:r>
        <w:rPr>
          <w:spacing w:val="-2"/>
        </w:rPr>
        <w:t xml:space="preserve"> </w:t>
      </w:r>
      <w:r>
        <w:t>blood</w:t>
      </w:r>
      <w:r>
        <w:rPr>
          <w:spacing w:val="-2"/>
        </w:rPr>
        <w:t xml:space="preserve"> </w:t>
      </w:r>
      <w:r>
        <w:t>count</w:t>
      </w:r>
      <w:r>
        <w:rPr>
          <w:spacing w:val="-3"/>
        </w:rPr>
        <w:t xml:space="preserve"> </w:t>
      </w:r>
      <w:r>
        <w:t>results,</w:t>
      </w:r>
      <w:r>
        <w:rPr>
          <w:spacing w:val="-2"/>
        </w:rPr>
        <w:t xml:space="preserve"> </w:t>
      </w:r>
      <w:r>
        <w:t>or</w:t>
      </w:r>
      <w:r>
        <w:rPr>
          <w:spacing w:val="-2"/>
        </w:rPr>
        <w:t xml:space="preserve"> </w:t>
      </w:r>
      <w:r>
        <w:t>physical examination findings that are not student facing.</w:t>
      </w:r>
    </w:p>
    <w:p w14:paraId="60690D4D" w14:textId="77777777" w:rsidR="00F9164C" w:rsidRDefault="00000000">
      <w:pPr>
        <w:pStyle w:val="BodyText"/>
        <w:spacing w:before="203"/>
        <w:ind w:left="835"/>
      </w:pPr>
      <w:r>
        <w:rPr>
          <w:rFonts w:ascii="Arial"/>
          <w:b/>
        </w:rPr>
        <w:t>Suggested</w:t>
      </w:r>
      <w:r>
        <w:rPr>
          <w:rFonts w:ascii="Arial"/>
          <w:b/>
          <w:spacing w:val="-7"/>
        </w:rPr>
        <w:t xml:space="preserve"> </w:t>
      </w:r>
      <w:r>
        <w:rPr>
          <w:rFonts w:ascii="Arial"/>
          <w:b/>
        </w:rPr>
        <w:t>fix:</w:t>
      </w:r>
      <w:r>
        <w:rPr>
          <w:rFonts w:ascii="Arial"/>
          <w:b/>
          <w:spacing w:val="-4"/>
        </w:rPr>
        <w:t xml:space="preserve"> </w:t>
      </w:r>
      <w:r>
        <w:t>Expose</w:t>
      </w:r>
      <w:r>
        <w:rPr>
          <w:spacing w:val="-5"/>
        </w:rPr>
        <w:t xml:space="preserve"> </w:t>
      </w:r>
      <w:r>
        <w:t>all</w:t>
      </w:r>
      <w:r>
        <w:rPr>
          <w:spacing w:val="-5"/>
        </w:rPr>
        <w:t xml:space="preserve"> </w:t>
      </w:r>
      <w:r>
        <w:t>objective</w:t>
      </w:r>
      <w:r>
        <w:rPr>
          <w:spacing w:val="-5"/>
        </w:rPr>
        <w:t xml:space="preserve"> </w:t>
      </w:r>
      <w:r>
        <w:t>data</w:t>
      </w:r>
      <w:r>
        <w:rPr>
          <w:spacing w:val="-5"/>
        </w:rPr>
        <w:t xml:space="preserve"> </w:t>
      </w:r>
      <w:r>
        <w:t>used</w:t>
      </w:r>
      <w:r>
        <w:rPr>
          <w:spacing w:val="-5"/>
        </w:rPr>
        <w:t xml:space="preserve"> </w:t>
      </w:r>
      <w:r>
        <w:t>by</w:t>
      </w:r>
      <w:r>
        <w:rPr>
          <w:spacing w:val="-5"/>
        </w:rPr>
        <w:t xml:space="preserve"> </w:t>
      </w:r>
      <w:r>
        <w:t>the</w:t>
      </w:r>
      <w:r>
        <w:rPr>
          <w:spacing w:val="-5"/>
        </w:rPr>
        <w:t xml:space="preserve"> </w:t>
      </w:r>
      <w:r>
        <w:t>rubric</w:t>
      </w:r>
      <w:r>
        <w:rPr>
          <w:spacing w:val="-4"/>
        </w:rPr>
        <w:t xml:space="preserve"> </w:t>
      </w:r>
      <w:r>
        <w:t>in</w:t>
      </w:r>
      <w:r>
        <w:rPr>
          <w:spacing w:val="-5"/>
        </w:rPr>
        <w:t xml:space="preserve"> </w:t>
      </w:r>
      <w:r>
        <w:t>the</w:t>
      </w:r>
      <w:r>
        <w:rPr>
          <w:spacing w:val="-5"/>
        </w:rPr>
        <w:t xml:space="preserve"> </w:t>
      </w:r>
      <w:r>
        <w:t>Wednesday</w:t>
      </w:r>
      <w:r>
        <w:rPr>
          <w:spacing w:val="-5"/>
        </w:rPr>
        <w:t xml:space="preserve"> </w:t>
      </w:r>
      <w:r>
        <w:t>EMR</w:t>
      </w:r>
      <w:r>
        <w:rPr>
          <w:spacing w:val="-5"/>
        </w:rPr>
        <w:t xml:space="preserve"> </w:t>
      </w:r>
      <w:r>
        <w:t>or</w:t>
      </w:r>
      <w:r>
        <w:rPr>
          <w:spacing w:val="-5"/>
        </w:rPr>
        <w:t xml:space="preserve"> </w:t>
      </w:r>
      <w:r>
        <w:t>remove</w:t>
      </w:r>
      <w:r>
        <w:rPr>
          <w:spacing w:val="-5"/>
        </w:rPr>
        <w:t xml:space="preserve"> </w:t>
      </w:r>
      <w:r>
        <w:t>unavailable</w:t>
      </w:r>
      <w:r>
        <w:rPr>
          <w:spacing w:val="-5"/>
        </w:rPr>
        <w:t xml:space="preserve"> </w:t>
      </w:r>
      <w:r>
        <w:t>values</w:t>
      </w:r>
      <w:r>
        <w:rPr>
          <w:spacing w:val="-4"/>
        </w:rPr>
        <w:t xml:space="preserve"> </w:t>
      </w:r>
      <w:r>
        <w:t>from</w:t>
      </w:r>
      <w:r>
        <w:rPr>
          <w:spacing w:val="-4"/>
        </w:rPr>
        <w:t xml:space="preserve"> </w:t>
      </w:r>
      <w:r>
        <w:rPr>
          <w:spacing w:val="-2"/>
        </w:rPr>
        <w:t>scoring.</w:t>
      </w:r>
    </w:p>
    <w:p w14:paraId="393020B5" w14:textId="77777777" w:rsidR="00F9164C" w:rsidRDefault="00F9164C">
      <w:pPr>
        <w:pStyle w:val="BodyText"/>
        <w:rPr>
          <w:sz w:val="20"/>
        </w:rPr>
      </w:pPr>
    </w:p>
    <w:p w14:paraId="0663A283" w14:textId="77777777" w:rsidR="00F9164C" w:rsidRDefault="00F9164C">
      <w:pPr>
        <w:pStyle w:val="BodyText"/>
        <w:rPr>
          <w:sz w:val="20"/>
        </w:rPr>
      </w:pPr>
    </w:p>
    <w:p w14:paraId="375E3E80" w14:textId="77777777" w:rsidR="00F9164C" w:rsidRDefault="00F9164C">
      <w:pPr>
        <w:pStyle w:val="BodyText"/>
        <w:rPr>
          <w:sz w:val="20"/>
        </w:rPr>
      </w:pPr>
    </w:p>
    <w:p w14:paraId="35909635" w14:textId="77777777" w:rsidR="00F9164C" w:rsidRDefault="00F9164C">
      <w:pPr>
        <w:pStyle w:val="BodyText"/>
        <w:rPr>
          <w:sz w:val="20"/>
        </w:rPr>
      </w:pPr>
    </w:p>
    <w:p w14:paraId="06DF43B4" w14:textId="77777777" w:rsidR="00F9164C" w:rsidRDefault="00000000">
      <w:pPr>
        <w:pStyle w:val="BodyText"/>
        <w:spacing w:before="127"/>
        <w:rPr>
          <w:sz w:val="20"/>
        </w:rPr>
      </w:pPr>
      <w:r>
        <w:rPr>
          <w:noProof/>
          <w:sz w:val="20"/>
        </w:rPr>
        <w:drawing>
          <wp:anchor distT="0" distB="0" distL="0" distR="0" simplePos="0" relativeHeight="487613440" behindDoc="1" locked="0" layoutInCell="1" allowOverlap="1" wp14:anchorId="0F6486D6" wp14:editId="1E958833">
            <wp:simplePos x="0" y="0"/>
            <wp:positionH relativeFrom="page">
              <wp:posOffset>1216352</wp:posOffset>
            </wp:positionH>
            <wp:positionV relativeFrom="paragraph">
              <wp:posOffset>241922</wp:posOffset>
            </wp:positionV>
            <wp:extent cx="4649085" cy="6138862"/>
            <wp:effectExtent l="0" t="0" r="0" b="0"/>
            <wp:wrapTopAndBottom/>
            <wp:docPr id="127" name="Image 1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7" name="Image 127"/>
                    <pic:cNvPicPr/>
                  </pic:nvPicPr>
                  <pic:blipFill>
                    <a:blip r:embed="rId114" cstate="print"/>
                    <a:stretch>
                      <a:fillRect/>
                    </a:stretch>
                  </pic:blipFill>
                  <pic:spPr>
                    <a:xfrm>
                      <a:off x="0" y="0"/>
                      <a:ext cx="4649085" cy="6138862"/>
                    </a:xfrm>
                    <a:prstGeom prst="rect">
                      <a:avLst/>
                    </a:prstGeom>
                  </pic:spPr>
                </pic:pic>
              </a:graphicData>
            </a:graphic>
          </wp:anchor>
        </w:drawing>
      </w:r>
    </w:p>
    <w:p w14:paraId="3E34F8B4" w14:textId="77777777" w:rsidR="00F9164C" w:rsidRDefault="00F9164C">
      <w:pPr>
        <w:pStyle w:val="BodyText"/>
        <w:rPr>
          <w:sz w:val="20"/>
        </w:rPr>
        <w:sectPr w:rsidR="00F9164C">
          <w:pgSz w:w="12240" w:h="15840"/>
          <w:pgMar w:top="720" w:right="0" w:bottom="540" w:left="0" w:header="0" w:footer="313" w:gutter="0"/>
          <w:cols w:space="720"/>
        </w:sectPr>
      </w:pPr>
    </w:p>
    <w:p w14:paraId="1135E098" w14:textId="77777777" w:rsidR="00F9164C" w:rsidRDefault="00000000">
      <w:pPr>
        <w:spacing w:before="71" w:line="278" w:lineRule="auto"/>
        <w:ind w:left="835" w:right="871"/>
        <w:rPr>
          <w:rFonts w:ascii="Arial" w:hAnsi="Arial"/>
          <w:i/>
          <w:spacing w:val="-2"/>
          <w:sz w:val="18"/>
        </w:rPr>
      </w:pPr>
      <w:r>
        <w:rPr>
          <w:rFonts w:ascii="Arial" w:hAnsi="Arial"/>
          <w:i/>
          <w:sz w:val="18"/>
        </w:rPr>
        <w:lastRenderedPageBreak/>
        <w:t>Evidence</w:t>
      </w:r>
      <w:r>
        <w:rPr>
          <w:rFonts w:ascii="Arial" w:hAnsi="Arial"/>
          <w:i/>
          <w:spacing w:val="-2"/>
          <w:sz w:val="18"/>
        </w:rPr>
        <w:t xml:space="preserve"> </w:t>
      </w:r>
      <w:r>
        <w:rPr>
          <w:rFonts w:ascii="Arial" w:hAnsi="Arial"/>
          <w:i/>
          <w:sz w:val="18"/>
        </w:rPr>
        <w:t>–</w:t>
      </w:r>
      <w:r>
        <w:rPr>
          <w:rFonts w:ascii="Arial" w:hAnsi="Arial"/>
          <w:i/>
          <w:spacing w:val="-2"/>
          <w:sz w:val="18"/>
        </w:rPr>
        <w:t xml:space="preserve"> </w:t>
      </w:r>
      <w:r>
        <w:rPr>
          <w:rFonts w:ascii="Arial" w:hAnsi="Arial"/>
          <w:i/>
          <w:sz w:val="18"/>
        </w:rPr>
        <w:t>Wednesday</w:t>
      </w:r>
      <w:r>
        <w:rPr>
          <w:rFonts w:ascii="Arial" w:hAnsi="Arial"/>
          <w:i/>
          <w:spacing w:val="-3"/>
          <w:sz w:val="18"/>
        </w:rPr>
        <w:t xml:space="preserve"> </w:t>
      </w:r>
      <w:r>
        <w:rPr>
          <w:rFonts w:ascii="Arial" w:hAnsi="Arial"/>
          <w:i/>
          <w:sz w:val="18"/>
        </w:rPr>
        <w:t>lab</w:t>
      </w:r>
      <w:r>
        <w:rPr>
          <w:rFonts w:ascii="Arial" w:hAnsi="Arial"/>
          <w:i/>
          <w:spacing w:val="-2"/>
          <w:sz w:val="18"/>
        </w:rPr>
        <w:t xml:space="preserve"> </w:t>
      </w:r>
      <w:r>
        <w:rPr>
          <w:rFonts w:ascii="Arial" w:hAnsi="Arial"/>
          <w:i/>
          <w:sz w:val="18"/>
        </w:rPr>
        <w:t>panels</w:t>
      </w:r>
      <w:r>
        <w:rPr>
          <w:rFonts w:ascii="Arial" w:hAnsi="Arial"/>
          <w:i/>
          <w:spacing w:val="-3"/>
          <w:sz w:val="18"/>
        </w:rPr>
        <w:t xml:space="preserve"> </w:t>
      </w:r>
      <w:r>
        <w:rPr>
          <w:rFonts w:ascii="Arial" w:hAnsi="Arial"/>
          <w:i/>
          <w:sz w:val="18"/>
        </w:rPr>
        <w:t>show</w:t>
      </w:r>
      <w:r>
        <w:rPr>
          <w:rFonts w:ascii="Arial" w:hAnsi="Arial"/>
          <w:i/>
          <w:spacing w:val="-3"/>
          <w:sz w:val="18"/>
        </w:rPr>
        <w:t xml:space="preserve"> </w:t>
      </w:r>
      <w:r>
        <w:rPr>
          <w:rFonts w:ascii="Arial" w:hAnsi="Arial"/>
          <w:i/>
          <w:sz w:val="18"/>
        </w:rPr>
        <w:t>WBC</w:t>
      </w:r>
      <w:r>
        <w:rPr>
          <w:rFonts w:ascii="Arial" w:hAnsi="Arial"/>
          <w:i/>
          <w:spacing w:val="-2"/>
          <w:sz w:val="18"/>
        </w:rPr>
        <w:t xml:space="preserve"> </w:t>
      </w:r>
      <w:r>
        <w:rPr>
          <w:rFonts w:ascii="Arial" w:hAnsi="Arial"/>
          <w:i/>
          <w:sz w:val="18"/>
        </w:rPr>
        <w:t>as</w:t>
      </w:r>
      <w:r>
        <w:rPr>
          <w:rFonts w:ascii="Arial" w:hAnsi="Arial"/>
          <w:i/>
          <w:spacing w:val="-2"/>
          <w:sz w:val="18"/>
        </w:rPr>
        <w:t xml:space="preserve"> </w:t>
      </w:r>
      <w:r>
        <w:rPr>
          <w:rFonts w:ascii="Arial" w:hAnsi="Arial"/>
          <w:i/>
          <w:sz w:val="18"/>
        </w:rPr>
        <w:t>the</w:t>
      </w:r>
      <w:r>
        <w:rPr>
          <w:rFonts w:ascii="Arial" w:hAnsi="Arial"/>
          <w:i/>
          <w:spacing w:val="-3"/>
          <w:sz w:val="18"/>
        </w:rPr>
        <w:t xml:space="preserve"> </w:t>
      </w:r>
      <w:r>
        <w:rPr>
          <w:rFonts w:ascii="Arial" w:hAnsi="Arial"/>
          <w:i/>
          <w:sz w:val="18"/>
        </w:rPr>
        <w:t>only</w:t>
      </w:r>
      <w:r>
        <w:rPr>
          <w:rFonts w:ascii="Arial" w:hAnsi="Arial"/>
          <w:i/>
          <w:spacing w:val="-3"/>
          <w:sz w:val="18"/>
        </w:rPr>
        <w:t xml:space="preserve"> </w:t>
      </w:r>
      <w:r>
        <w:rPr>
          <w:rFonts w:ascii="Arial" w:hAnsi="Arial"/>
          <w:i/>
          <w:sz w:val="18"/>
        </w:rPr>
        <w:t>CBC value</w:t>
      </w:r>
      <w:r>
        <w:rPr>
          <w:rFonts w:ascii="Arial" w:hAnsi="Arial"/>
          <w:i/>
          <w:spacing w:val="-3"/>
          <w:sz w:val="18"/>
        </w:rPr>
        <w:t xml:space="preserve"> </w:t>
      </w:r>
      <w:r>
        <w:rPr>
          <w:rFonts w:ascii="Arial" w:hAnsi="Arial"/>
          <w:i/>
          <w:sz w:val="18"/>
        </w:rPr>
        <w:t>and</w:t>
      </w:r>
      <w:r>
        <w:rPr>
          <w:rFonts w:ascii="Arial" w:hAnsi="Arial"/>
          <w:i/>
          <w:spacing w:val="-3"/>
          <w:sz w:val="18"/>
        </w:rPr>
        <w:t xml:space="preserve"> </w:t>
      </w:r>
      <w:r>
        <w:rPr>
          <w:rFonts w:ascii="Arial" w:hAnsi="Arial"/>
          <w:i/>
          <w:sz w:val="18"/>
        </w:rPr>
        <w:t>do</w:t>
      </w:r>
      <w:r>
        <w:rPr>
          <w:rFonts w:ascii="Arial" w:hAnsi="Arial"/>
          <w:i/>
          <w:spacing w:val="-3"/>
          <w:sz w:val="18"/>
        </w:rPr>
        <w:t xml:space="preserve"> </w:t>
      </w:r>
      <w:r>
        <w:rPr>
          <w:rFonts w:ascii="Arial" w:hAnsi="Arial"/>
          <w:i/>
          <w:sz w:val="18"/>
        </w:rPr>
        <w:t>not</w:t>
      </w:r>
      <w:r>
        <w:rPr>
          <w:rFonts w:ascii="Arial" w:hAnsi="Arial"/>
          <w:i/>
          <w:spacing w:val="-3"/>
          <w:sz w:val="18"/>
        </w:rPr>
        <w:t xml:space="preserve"> </w:t>
      </w:r>
      <w:r>
        <w:rPr>
          <w:rFonts w:ascii="Arial" w:hAnsi="Arial"/>
          <w:i/>
          <w:sz w:val="18"/>
        </w:rPr>
        <w:t>display</w:t>
      </w:r>
      <w:r>
        <w:rPr>
          <w:rFonts w:ascii="Arial" w:hAnsi="Arial"/>
          <w:i/>
          <w:spacing w:val="-2"/>
          <w:sz w:val="18"/>
        </w:rPr>
        <w:t xml:space="preserve"> </w:t>
      </w:r>
      <w:r>
        <w:rPr>
          <w:rFonts w:ascii="Arial" w:hAnsi="Arial"/>
          <w:i/>
          <w:sz w:val="18"/>
        </w:rPr>
        <w:t>the</w:t>
      </w:r>
      <w:r>
        <w:rPr>
          <w:rFonts w:ascii="Arial" w:hAnsi="Arial"/>
          <w:i/>
          <w:spacing w:val="-3"/>
          <w:sz w:val="18"/>
        </w:rPr>
        <w:t xml:space="preserve"> </w:t>
      </w:r>
      <w:r>
        <w:rPr>
          <w:rFonts w:ascii="Arial" w:hAnsi="Arial"/>
          <w:i/>
          <w:sz w:val="18"/>
        </w:rPr>
        <w:t>hidden</w:t>
      </w:r>
      <w:r>
        <w:rPr>
          <w:rFonts w:ascii="Arial" w:hAnsi="Arial"/>
          <w:i/>
          <w:spacing w:val="-2"/>
          <w:sz w:val="18"/>
        </w:rPr>
        <w:t xml:space="preserve"> </w:t>
      </w:r>
      <w:r>
        <w:rPr>
          <w:rFonts w:ascii="Arial" w:hAnsi="Arial"/>
          <w:i/>
          <w:sz w:val="18"/>
        </w:rPr>
        <w:t>echocardiogram</w:t>
      </w:r>
      <w:r>
        <w:rPr>
          <w:rFonts w:ascii="Arial" w:hAnsi="Arial"/>
          <w:i/>
          <w:spacing w:val="-2"/>
          <w:sz w:val="18"/>
        </w:rPr>
        <w:t xml:space="preserve"> </w:t>
      </w:r>
      <w:r>
        <w:rPr>
          <w:rFonts w:ascii="Arial" w:hAnsi="Arial"/>
          <w:i/>
          <w:sz w:val="18"/>
        </w:rPr>
        <w:t>or</w:t>
      </w:r>
      <w:r>
        <w:rPr>
          <w:rFonts w:ascii="Arial" w:hAnsi="Arial"/>
          <w:i/>
          <w:spacing w:val="-3"/>
          <w:sz w:val="18"/>
        </w:rPr>
        <w:t xml:space="preserve"> </w:t>
      </w:r>
      <w:r>
        <w:rPr>
          <w:rFonts w:ascii="Arial" w:hAnsi="Arial"/>
          <w:i/>
          <w:sz w:val="18"/>
        </w:rPr>
        <w:t>blood</w:t>
      </w:r>
      <w:r>
        <w:rPr>
          <w:rFonts w:ascii="Arial" w:hAnsi="Arial"/>
          <w:i/>
          <w:spacing w:val="-3"/>
          <w:sz w:val="18"/>
        </w:rPr>
        <w:t xml:space="preserve"> </w:t>
      </w:r>
      <w:r>
        <w:rPr>
          <w:rFonts w:ascii="Arial" w:hAnsi="Arial"/>
          <w:i/>
          <w:sz w:val="18"/>
        </w:rPr>
        <w:t xml:space="preserve">count </w:t>
      </w:r>
      <w:r>
        <w:rPr>
          <w:rFonts w:ascii="Arial" w:hAnsi="Arial"/>
          <w:i/>
          <w:spacing w:val="-2"/>
          <w:sz w:val="18"/>
        </w:rPr>
        <w:t>values.</w:t>
      </w:r>
    </w:p>
    <w:p w14:paraId="101305D4" w14:textId="1C2C47BC" w:rsidR="003929D1" w:rsidRPr="003929D1" w:rsidRDefault="003929D1">
      <w:pPr>
        <w:spacing w:before="71" w:line="278" w:lineRule="auto"/>
        <w:ind w:left="835" w:right="871"/>
        <w:rPr>
          <w:rFonts w:ascii="Arial" w:hAnsi="Arial"/>
          <w:i/>
          <w:color w:val="EE0000"/>
          <w:spacing w:val="-2"/>
          <w:sz w:val="28"/>
          <w:szCs w:val="28"/>
        </w:rPr>
      </w:pPr>
      <w:r w:rsidRPr="003929D1">
        <w:rPr>
          <w:rFonts w:ascii="Arial" w:hAnsi="Arial"/>
          <w:i/>
          <w:color w:val="EE0000"/>
          <w:spacing w:val="-2"/>
          <w:sz w:val="28"/>
          <w:szCs w:val="28"/>
        </w:rPr>
        <w:t>Correction</w:t>
      </w:r>
    </w:p>
    <w:p w14:paraId="57094906" w14:textId="474E09C8" w:rsidR="003929D1" w:rsidRDefault="003929D1">
      <w:pPr>
        <w:spacing w:before="71" w:line="278" w:lineRule="auto"/>
        <w:ind w:left="835" w:right="871"/>
        <w:rPr>
          <w:rFonts w:ascii="Arial" w:hAnsi="Arial"/>
          <w:i/>
          <w:sz w:val="18"/>
        </w:rPr>
      </w:pPr>
      <w:r w:rsidRPr="003929D1">
        <w:rPr>
          <w:rFonts w:ascii="Arial" w:hAnsi="Arial"/>
          <w:i/>
          <w:sz w:val="18"/>
        </w:rPr>
        <w:drawing>
          <wp:inline distT="0" distB="0" distL="0" distR="0" wp14:anchorId="17DA17B9" wp14:editId="24CCD46C">
            <wp:extent cx="4959605" cy="5454930"/>
            <wp:effectExtent l="0" t="0" r="0" b="0"/>
            <wp:docPr id="50825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25707" name=""/>
                    <pic:cNvPicPr/>
                  </pic:nvPicPr>
                  <pic:blipFill>
                    <a:blip r:embed="rId115"/>
                    <a:stretch>
                      <a:fillRect/>
                    </a:stretch>
                  </pic:blipFill>
                  <pic:spPr>
                    <a:xfrm>
                      <a:off x="0" y="0"/>
                      <a:ext cx="4959605" cy="5454930"/>
                    </a:xfrm>
                    <a:prstGeom prst="rect">
                      <a:avLst/>
                    </a:prstGeom>
                  </pic:spPr>
                </pic:pic>
              </a:graphicData>
            </a:graphic>
          </wp:inline>
        </w:drawing>
      </w:r>
    </w:p>
    <w:p w14:paraId="5AF5DA78" w14:textId="77777777" w:rsidR="00F9164C" w:rsidRDefault="00000000">
      <w:pPr>
        <w:pStyle w:val="Heading9"/>
        <w:spacing w:before="200"/>
      </w:pPr>
      <w:r>
        <w:t>Issue</w:t>
      </w:r>
      <w:r>
        <w:rPr>
          <w:spacing w:val="-8"/>
        </w:rPr>
        <w:t xml:space="preserve"> </w:t>
      </w:r>
      <w:r>
        <w:t>8.</w:t>
      </w:r>
      <w:r>
        <w:rPr>
          <w:spacing w:val="-6"/>
        </w:rPr>
        <w:t xml:space="preserve"> </w:t>
      </w:r>
      <w:r>
        <w:t>Vaccination</w:t>
      </w:r>
      <w:r>
        <w:rPr>
          <w:spacing w:val="-6"/>
        </w:rPr>
        <w:t xml:space="preserve"> </w:t>
      </w:r>
      <w:r>
        <w:t>statuses</w:t>
      </w:r>
      <w:r>
        <w:rPr>
          <w:spacing w:val="-6"/>
        </w:rPr>
        <w:t xml:space="preserve"> </w:t>
      </w:r>
      <w:r>
        <w:t>beyond</w:t>
      </w:r>
      <w:r>
        <w:rPr>
          <w:spacing w:val="-5"/>
        </w:rPr>
        <w:t xml:space="preserve"> </w:t>
      </w:r>
      <w:r>
        <w:t>influenza</w:t>
      </w:r>
      <w:r>
        <w:rPr>
          <w:spacing w:val="-6"/>
        </w:rPr>
        <w:t xml:space="preserve"> </w:t>
      </w:r>
      <w:r>
        <w:t>are</w:t>
      </w:r>
      <w:r>
        <w:rPr>
          <w:spacing w:val="-6"/>
        </w:rPr>
        <w:t xml:space="preserve"> </w:t>
      </w:r>
      <w:r>
        <w:t>required</w:t>
      </w:r>
      <w:r>
        <w:rPr>
          <w:spacing w:val="-6"/>
        </w:rPr>
        <w:t xml:space="preserve"> </w:t>
      </w:r>
      <w:r>
        <w:t>but</w:t>
      </w:r>
      <w:r>
        <w:rPr>
          <w:spacing w:val="-6"/>
        </w:rPr>
        <w:t xml:space="preserve"> </w:t>
      </w:r>
      <w:r>
        <w:t>unavailable</w:t>
      </w:r>
      <w:r>
        <w:rPr>
          <w:spacing w:val="-5"/>
        </w:rPr>
        <w:t xml:space="preserve"> </w:t>
      </w:r>
      <w:r>
        <w:t>from</w:t>
      </w:r>
      <w:r>
        <w:rPr>
          <w:spacing w:val="-6"/>
        </w:rPr>
        <w:t xml:space="preserve"> </w:t>
      </w:r>
      <w:r>
        <w:t>the</w:t>
      </w:r>
      <w:r>
        <w:rPr>
          <w:spacing w:val="-6"/>
        </w:rPr>
        <w:t xml:space="preserve"> </w:t>
      </w:r>
      <w:r>
        <w:t>patient</w:t>
      </w:r>
      <w:r>
        <w:rPr>
          <w:spacing w:val="-6"/>
        </w:rPr>
        <w:t xml:space="preserve"> </w:t>
      </w:r>
      <w:r>
        <w:t>and</w:t>
      </w:r>
      <w:r>
        <w:rPr>
          <w:spacing w:val="-6"/>
        </w:rPr>
        <w:t xml:space="preserve"> </w:t>
      </w:r>
      <w:r>
        <w:t>visible</w:t>
      </w:r>
      <w:r>
        <w:rPr>
          <w:spacing w:val="-5"/>
        </w:rPr>
        <w:t xml:space="preserve"> </w:t>
      </w:r>
      <w:r>
        <w:rPr>
          <w:spacing w:val="-2"/>
        </w:rPr>
        <w:t>chart</w:t>
      </w:r>
    </w:p>
    <w:p w14:paraId="24CB10BA" w14:textId="77777777" w:rsidR="00F9164C" w:rsidRDefault="00F9164C">
      <w:pPr>
        <w:pStyle w:val="BodyText"/>
        <w:spacing w:before="21"/>
        <w:rPr>
          <w:rFonts w:ascii="Arial"/>
          <w:b/>
        </w:rPr>
      </w:pPr>
    </w:p>
    <w:p w14:paraId="1D4D6EF6" w14:textId="77777777" w:rsidR="00F9164C" w:rsidRDefault="00000000">
      <w:pPr>
        <w:pStyle w:val="BodyText"/>
        <w:spacing w:line="276" w:lineRule="auto"/>
        <w:ind w:left="835" w:right="871"/>
      </w:pPr>
      <w:r>
        <w:rPr>
          <w:rFonts w:ascii="Arial"/>
          <w:b/>
        </w:rPr>
        <w:t xml:space="preserve">What the student saw or heard: </w:t>
      </w:r>
      <w:r>
        <w:t>Angela states that she cannot</w:t>
      </w:r>
      <w:r>
        <w:rPr>
          <w:spacing w:val="-1"/>
        </w:rPr>
        <w:t xml:space="preserve"> </w:t>
      </w:r>
      <w:r>
        <w:t>remember whether she is up to date. The Wednesday EMR provides</w:t>
      </w:r>
      <w:r>
        <w:rPr>
          <w:spacing w:val="-2"/>
        </w:rPr>
        <w:t xml:space="preserve"> </w:t>
      </w:r>
      <w:r>
        <w:t>influenza</w:t>
      </w:r>
      <w:r>
        <w:rPr>
          <w:spacing w:val="-2"/>
        </w:rPr>
        <w:t xml:space="preserve"> </w:t>
      </w:r>
      <w:r>
        <w:t>status</w:t>
      </w:r>
      <w:r>
        <w:rPr>
          <w:spacing w:val="-1"/>
        </w:rPr>
        <w:t xml:space="preserve"> </w:t>
      </w:r>
      <w:r>
        <w:t>but</w:t>
      </w:r>
      <w:r>
        <w:rPr>
          <w:spacing w:val="-2"/>
        </w:rPr>
        <w:t xml:space="preserve"> </w:t>
      </w:r>
      <w:r>
        <w:t>does</w:t>
      </w:r>
      <w:r>
        <w:rPr>
          <w:spacing w:val="-2"/>
        </w:rPr>
        <w:t xml:space="preserve"> </w:t>
      </w:r>
      <w:r>
        <w:t>not</w:t>
      </w:r>
      <w:r>
        <w:rPr>
          <w:spacing w:val="-2"/>
        </w:rPr>
        <w:t xml:space="preserve"> </w:t>
      </w:r>
      <w:r>
        <w:t>clearly</w:t>
      </w:r>
      <w:r>
        <w:rPr>
          <w:spacing w:val="-2"/>
        </w:rPr>
        <w:t xml:space="preserve"> </w:t>
      </w:r>
      <w:r>
        <w:t>expose</w:t>
      </w:r>
      <w:r>
        <w:rPr>
          <w:spacing w:val="-2"/>
        </w:rPr>
        <w:t xml:space="preserve"> </w:t>
      </w:r>
      <w:r>
        <w:t>the</w:t>
      </w:r>
      <w:r>
        <w:rPr>
          <w:spacing w:val="-2"/>
        </w:rPr>
        <w:t xml:space="preserve"> </w:t>
      </w:r>
      <w:r>
        <w:t>complete</w:t>
      </w:r>
      <w:r>
        <w:rPr>
          <w:spacing w:val="-2"/>
        </w:rPr>
        <w:t xml:space="preserve"> </w:t>
      </w:r>
      <w:r>
        <w:t>COVID,</w:t>
      </w:r>
      <w:r>
        <w:rPr>
          <w:spacing w:val="-2"/>
        </w:rPr>
        <w:t xml:space="preserve"> </w:t>
      </w:r>
      <w:r>
        <w:t>pneumococcal,</w:t>
      </w:r>
      <w:r>
        <w:rPr>
          <w:spacing w:val="-2"/>
        </w:rPr>
        <w:t xml:space="preserve"> </w:t>
      </w:r>
      <w:r>
        <w:t>Shingrix,</w:t>
      </w:r>
      <w:r>
        <w:rPr>
          <w:spacing w:val="-2"/>
        </w:rPr>
        <w:t xml:space="preserve"> </w:t>
      </w:r>
      <w:r>
        <w:t>and</w:t>
      </w:r>
      <w:r>
        <w:rPr>
          <w:spacing w:val="-2"/>
        </w:rPr>
        <w:t xml:space="preserve"> </w:t>
      </w:r>
      <w:r>
        <w:t>Tdap</w:t>
      </w:r>
      <w:r>
        <w:rPr>
          <w:spacing w:val="-2"/>
        </w:rPr>
        <w:t xml:space="preserve"> </w:t>
      </w:r>
      <w:r>
        <w:t>statuses</w:t>
      </w:r>
      <w:r>
        <w:rPr>
          <w:spacing w:val="-2"/>
        </w:rPr>
        <w:t xml:space="preserve"> </w:t>
      </w:r>
      <w:r>
        <w:t>used</w:t>
      </w:r>
      <w:r>
        <w:rPr>
          <w:spacing w:val="-2"/>
        </w:rPr>
        <w:t xml:space="preserve"> </w:t>
      </w:r>
      <w:r>
        <w:t>by</w:t>
      </w:r>
      <w:r>
        <w:rPr>
          <w:spacing w:val="-2"/>
        </w:rPr>
        <w:t xml:space="preserve"> </w:t>
      </w:r>
      <w:r>
        <w:t xml:space="preserve">the </w:t>
      </w:r>
      <w:r>
        <w:rPr>
          <w:spacing w:val="-2"/>
        </w:rPr>
        <w:t>rubric.</w:t>
      </w:r>
    </w:p>
    <w:p w14:paraId="3EA6A078" w14:textId="77777777" w:rsidR="00F9164C" w:rsidRDefault="00000000">
      <w:pPr>
        <w:spacing w:before="202" w:line="278" w:lineRule="auto"/>
        <w:ind w:left="835" w:right="871"/>
        <w:rPr>
          <w:sz w:val="18"/>
        </w:rPr>
      </w:pPr>
      <w:r>
        <w:rPr>
          <w:rFonts w:ascii="Arial"/>
          <w:b/>
          <w:sz w:val="18"/>
        </w:rPr>
        <w:t>What</w:t>
      </w:r>
      <w:r>
        <w:rPr>
          <w:rFonts w:ascii="Arial"/>
          <w:b/>
          <w:spacing w:val="-2"/>
          <w:sz w:val="18"/>
        </w:rPr>
        <w:t xml:space="preserve"> </w:t>
      </w:r>
      <w:r>
        <w:rPr>
          <w:rFonts w:ascii="Arial"/>
          <w:b/>
          <w:sz w:val="18"/>
        </w:rPr>
        <w:t>the</w:t>
      </w:r>
      <w:r>
        <w:rPr>
          <w:rFonts w:ascii="Arial"/>
          <w:b/>
          <w:spacing w:val="-3"/>
          <w:sz w:val="18"/>
        </w:rPr>
        <w:t xml:space="preserve"> </w:t>
      </w:r>
      <w:r>
        <w:rPr>
          <w:rFonts w:ascii="Arial"/>
          <w:b/>
          <w:sz w:val="18"/>
        </w:rPr>
        <w:t>grader</w:t>
      </w:r>
      <w:r>
        <w:rPr>
          <w:rFonts w:ascii="Arial"/>
          <w:b/>
          <w:spacing w:val="-2"/>
          <w:sz w:val="18"/>
        </w:rPr>
        <w:t xml:space="preserve"> </w:t>
      </w:r>
      <w:r>
        <w:rPr>
          <w:rFonts w:ascii="Arial"/>
          <w:b/>
          <w:sz w:val="18"/>
        </w:rPr>
        <w:t>or</w:t>
      </w:r>
      <w:r>
        <w:rPr>
          <w:rFonts w:ascii="Arial"/>
          <w:b/>
          <w:spacing w:val="-2"/>
          <w:sz w:val="18"/>
        </w:rPr>
        <w:t xml:space="preserve"> </w:t>
      </w:r>
      <w:r>
        <w:rPr>
          <w:rFonts w:ascii="Arial"/>
          <w:b/>
          <w:sz w:val="18"/>
        </w:rPr>
        <w:t>rubric</w:t>
      </w:r>
      <w:r>
        <w:rPr>
          <w:rFonts w:ascii="Arial"/>
          <w:b/>
          <w:spacing w:val="-3"/>
          <w:sz w:val="18"/>
        </w:rPr>
        <w:t xml:space="preserve"> </w:t>
      </w:r>
      <w:r>
        <w:rPr>
          <w:rFonts w:ascii="Arial"/>
          <w:b/>
          <w:sz w:val="18"/>
        </w:rPr>
        <w:t>expected:</w:t>
      </w:r>
      <w:r>
        <w:rPr>
          <w:rFonts w:ascii="Arial"/>
          <w:b/>
          <w:spacing w:val="-1"/>
          <w:sz w:val="18"/>
        </w:rPr>
        <w:t xml:space="preserve"> </w:t>
      </w:r>
      <w:r>
        <w:rPr>
          <w:sz w:val="18"/>
        </w:rPr>
        <w:t>The</w:t>
      </w:r>
      <w:r>
        <w:rPr>
          <w:spacing w:val="-2"/>
          <w:sz w:val="18"/>
        </w:rPr>
        <w:t xml:space="preserve"> </w:t>
      </w:r>
      <w:r>
        <w:rPr>
          <w:sz w:val="18"/>
        </w:rPr>
        <w:t>rubric</w:t>
      </w:r>
      <w:r>
        <w:rPr>
          <w:spacing w:val="-2"/>
          <w:sz w:val="18"/>
        </w:rPr>
        <w:t xml:space="preserve"> </w:t>
      </w:r>
      <w:r>
        <w:rPr>
          <w:sz w:val="18"/>
        </w:rPr>
        <w:t>requires</w:t>
      </w:r>
      <w:r>
        <w:rPr>
          <w:spacing w:val="-2"/>
          <w:sz w:val="18"/>
        </w:rPr>
        <w:t xml:space="preserve"> </w:t>
      </w:r>
      <w:r>
        <w:rPr>
          <w:sz w:val="18"/>
        </w:rPr>
        <w:t>influenza</w:t>
      </w:r>
      <w:r>
        <w:rPr>
          <w:spacing w:val="-2"/>
          <w:sz w:val="18"/>
        </w:rPr>
        <w:t xml:space="preserve"> </w:t>
      </w:r>
      <w:r>
        <w:rPr>
          <w:sz w:val="18"/>
        </w:rPr>
        <w:t>and</w:t>
      </w:r>
      <w:r>
        <w:rPr>
          <w:spacing w:val="-3"/>
          <w:sz w:val="18"/>
        </w:rPr>
        <w:t xml:space="preserve"> </w:t>
      </w:r>
      <w:r>
        <w:rPr>
          <w:sz w:val="18"/>
        </w:rPr>
        <w:t>COVID</w:t>
      </w:r>
      <w:r>
        <w:rPr>
          <w:spacing w:val="-2"/>
          <w:sz w:val="18"/>
        </w:rPr>
        <w:t xml:space="preserve"> </w:t>
      </w:r>
      <w:r>
        <w:rPr>
          <w:sz w:val="18"/>
        </w:rPr>
        <w:t>to</w:t>
      </w:r>
      <w:r>
        <w:rPr>
          <w:spacing w:val="-2"/>
          <w:sz w:val="18"/>
        </w:rPr>
        <w:t xml:space="preserve"> </w:t>
      </w:r>
      <w:r>
        <w:rPr>
          <w:sz w:val="18"/>
        </w:rPr>
        <w:t>be</w:t>
      </w:r>
      <w:r>
        <w:rPr>
          <w:spacing w:val="-2"/>
          <w:sz w:val="18"/>
        </w:rPr>
        <w:t xml:space="preserve"> </w:t>
      </w:r>
      <w:r>
        <w:rPr>
          <w:sz w:val="18"/>
        </w:rPr>
        <w:t>current,</w:t>
      </w:r>
      <w:r>
        <w:rPr>
          <w:spacing w:val="-3"/>
          <w:sz w:val="18"/>
        </w:rPr>
        <w:t xml:space="preserve"> </w:t>
      </w:r>
      <w:r>
        <w:rPr>
          <w:sz w:val="18"/>
        </w:rPr>
        <w:t>pneumococcal</w:t>
      </w:r>
      <w:r>
        <w:rPr>
          <w:spacing w:val="-2"/>
          <w:sz w:val="18"/>
        </w:rPr>
        <w:t xml:space="preserve"> </w:t>
      </w:r>
      <w:r>
        <w:rPr>
          <w:sz w:val="18"/>
        </w:rPr>
        <w:t>and</w:t>
      </w:r>
      <w:r>
        <w:rPr>
          <w:spacing w:val="-2"/>
          <w:sz w:val="18"/>
        </w:rPr>
        <w:t xml:space="preserve"> </w:t>
      </w:r>
      <w:r>
        <w:rPr>
          <w:sz w:val="18"/>
        </w:rPr>
        <w:t>Shingrix</w:t>
      </w:r>
      <w:r>
        <w:rPr>
          <w:spacing w:val="-2"/>
          <w:sz w:val="18"/>
        </w:rPr>
        <w:t xml:space="preserve"> </w:t>
      </w:r>
      <w:r>
        <w:rPr>
          <w:sz w:val="18"/>
        </w:rPr>
        <w:t>to</w:t>
      </w:r>
      <w:r>
        <w:rPr>
          <w:spacing w:val="-2"/>
          <w:sz w:val="18"/>
        </w:rPr>
        <w:t xml:space="preserve"> </w:t>
      </w:r>
      <w:r>
        <w:rPr>
          <w:sz w:val="18"/>
        </w:rPr>
        <w:t>be not documented, and Tdap to be overdue.</w:t>
      </w:r>
    </w:p>
    <w:p w14:paraId="1966F1EA" w14:textId="77777777" w:rsidR="00F9164C" w:rsidRDefault="00000000">
      <w:pPr>
        <w:pStyle w:val="BodyText"/>
        <w:spacing w:before="194" w:line="278" w:lineRule="auto"/>
        <w:ind w:left="835" w:right="871"/>
      </w:pPr>
      <w:r>
        <w:rPr>
          <w:rFonts w:ascii="Arial"/>
          <w:b/>
        </w:rPr>
        <w:t>Why</w:t>
      </w:r>
      <w:r>
        <w:rPr>
          <w:rFonts w:ascii="Arial"/>
          <w:b/>
          <w:spacing w:val="-2"/>
        </w:rPr>
        <w:t xml:space="preserve"> </w:t>
      </w:r>
      <w:r>
        <w:rPr>
          <w:rFonts w:ascii="Arial"/>
          <w:b/>
        </w:rPr>
        <w:t>this</w:t>
      </w:r>
      <w:r>
        <w:rPr>
          <w:rFonts w:ascii="Arial"/>
          <w:b/>
          <w:spacing w:val="-3"/>
        </w:rPr>
        <w:t xml:space="preserve"> </w:t>
      </w:r>
      <w:r>
        <w:rPr>
          <w:rFonts w:ascii="Arial"/>
          <w:b/>
        </w:rPr>
        <w:t>is</w:t>
      </w:r>
      <w:r>
        <w:rPr>
          <w:rFonts w:ascii="Arial"/>
          <w:b/>
          <w:spacing w:val="-2"/>
        </w:rPr>
        <w:t xml:space="preserve"> </w:t>
      </w:r>
      <w:r>
        <w:rPr>
          <w:rFonts w:ascii="Arial"/>
          <w:b/>
        </w:rPr>
        <w:t>a</w:t>
      </w:r>
      <w:r>
        <w:rPr>
          <w:rFonts w:ascii="Arial"/>
          <w:b/>
          <w:spacing w:val="-3"/>
        </w:rPr>
        <w:t xml:space="preserve"> </w:t>
      </w:r>
      <w:r>
        <w:rPr>
          <w:rFonts w:ascii="Arial"/>
          <w:b/>
        </w:rPr>
        <w:t>problem:</w:t>
      </w:r>
      <w:r>
        <w:rPr>
          <w:rFonts w:ascii="Arial"/>
          <w:b/>
          <w:spacing w:val="-2"/>
        </w:rPr>
        <w:t xml:space="preserve"> </w:t>
      </w:r>
      <w:r>
        <w:t>The</w:t>
      </w:r>
      <w:r>
        <w:rPr>
          <w:spacing w:val="-2"/>
        </w:rPr>
        <w:t xml:space="preserve"> </w:t>
      </w:r>
      <w:r>
        <w:t>student</w:t>
      </w:r>
      <w:r>
        <w:rPr>
          <w:spacing w:val="-2"/>
        </w:rPr>
        <w:t xml:space="preserve"> </w:t>
      </w:r>
      <w:r>
        <w:t>cannot</w:t>
      </w:r>
      <w:r>
        <w:rPr>
          <w:spacing w:val="-2"/>
        </w:rPr>
        <w:t xml:space="preserve"> </w:t>
      </w:r>
      <w:r>
        <w:t>accurately</w:t>
      </w:r>
      <w:r>
        <w:rPr>
          <w:spacing w:val="-2"/>
        </w:rPr>
        <w:t xml:space="preserve"> </w:t>
      </w:r>
      <w:r>
        <w:t>assign</w:t>
      </w:r>
      <w:r>
        <w:rPr>
          <w:spacing w:val="-2"/>
        </w:rPr>
        <w:t xml:space="preserve"> </w:t>
      </w:r>
      <w:r>
        <w:t>exact</w:t>
      </w:r>
      <w:r>
        <w:rPr>
          <w:spacing w:val="-2"/>
        </w:rPr>
        <w:t xml:space="preserve"> </w:t>
      </w:r>
      <w:r>
        <w:t>preventive</w:t>
      </w:r>
      <w:r>
        <w:rPr>
          <w:spacing w:val="-2"/>
        </w:rPr>
        <w:t xml:space="preserve"> </w:t>
      </w:r>
      <w:r>
        <w:t>care</w:t>
      </w:r>
      <w:r>
        <w:rPr>
          <w:spacing w:val="-3"/>
        </w:rPr>
        <w:t xml:space="preserve"> </w:t>
      </w:r>
      <w:r>
        <w:t>statuses</w:t>
      </w:r>
      <w:r>
        <w:rPr>
          <w:spacing w:val="-2"/>
        </w:rPr>
        <w:t xml:space="preserve"> </w:t>
      </w:r>
      <w:r>
        <w:t>that</w:t>
      </w:r>
      <w:r>
        <w:rPr>
          <w:spacing w:val="-2"/>
        </w:rPr>
        <w:t xml:space="preserve"> </w:t>
      </w:r>
      <w:r>
        <w:t>are</w:t>
      </w:r>
      <w:r>
        <w:rPr>
          <w:spacing w:val="-2"/>
        </w:rPr>
        <w:t xml:space="preserve"> </w:t>
      </w:r>
      <w:r>
        <w:t>not</w:t>
      </w:r>
      <w:r>
        <w:rPr>
          <w:spacing w:val="-3"/>
        </w:rPr>
        <w:t xml:space="preserve"> </w:t>
      </w:r>
      <w:r>
        <w:t>available</w:t>
      </w:r>
      <w:r>
        <w:rPr>
          <w:spacing w:val="-3"/>
        </w:rPr>
        <w:t xml:space="preserve"> </w:t>
      </w:r>
      <w:r>
        <w:t>from</w:t>
      </w:r>
      <w:r>
        <w:rPr>
          <w:spacing w:val="-2"/>
        </w:rPr>
        <w:t xml:space="preserve"> </w:t>
      </w:r>
      <w:r>
        <w:t xml:space="preserve">either </w:t>
      </w:r>
      <w:r>
        <w:rPr>
          <w:spacing w:val="-2"/>
        </w:rPr>
        <w:t>source.</w:t>
      </w:r>
    </w:p>
    <w:p w14:paraId="1D5B5B14" w14:textId="77777777" w:rsidR="00F9164C" w:rsidRDefault="00000000">
      <w:pPr>
        <w:pStyle w:val="BodyText"/>
        <w:spacing w:before="196" w:line="278" w:lineRule="auto"/>
        <w:ind w:left="835" w:right="934"/>
      </w:pPr>
      <w:r>
        <w:rPr>
          <w:rFonts w:ascii="Arial"/>
          <w:b/>
        </w:rPr>
        <w:t>Suggested</w:t>
      </w:r>
      <w:r>
        <w:rPr>
          <w:rFonts w:ascii="Arial"/>
          <w:b/>
          <w:spacing w:val="-3"/>
        </w:rPr>
        <w:t xml:space="preserve"> </w:t>
      </w:r>
      <w:r>
        <w:rPr>
          <w:rFonts w:ascii="Arial"/>
          <w:b/>
        </w:rPr>
        <w:t>fix:</w:t>
      </w:r>
      <w:r>
        <w:rPr>
          <w:rFonts w:ascii="Arial"/>
          <w:b/>
          <w:spacing w:val="-2"/>
        </w:rPr>
        <w:t xml:space="preserve"> </w:t>
      </w:r>
      <w:r>
        <w:t>Populate</w:t>
      </w:r>
      <w:r>
        <w:rPr>
          <w:spacing w:val="-3"/>
        </w:rPr>
        <w:t xml:space="preserve"> </w:t>
      </w:r>
      <w:r>
        <w:t>the</w:t>
      </w:r>
      <w:r>
        <w:rPr>
          <w:spacing w:val="-3"/>
        </w:rPr>
        <w:t xml:space="preserve"> </w:t>
      </w:r>
      <w:r>
        <w:t>immunization</w:t>
      </w:r>
      <w:r>
        <w:rPr>
          <w:spacing w:val="-3"/>
        </w:rPr>
        <w:t xml:space="preserve"> </w:t>
      </w:r>
      <w:r>
        <w:t>section</w:t>
      </w:r>
      <w:r>
        <w:rPr>
          <w:spacing w:val="-3"/>
        </w:rPr>
        <w:t xml:space="preserve"> </w:t>
      </w:r>
      <w:r>
        <w:t>with</w:t>
      </w:r>
      <w:r>
        <w:rPr>
          <w:spacing w:val="-3"/>
        </w:rPr>
        <w:t xml:space="preserve"> </w:t>
      </w:r>
      <w:r>
        <w:t>the</w:t>
      </w:r>
      <w:r>
        <w:rPr>
          <w:spacing w:val="-3"/>
        </w:rPr>
        <w:t xml:space="preserve"> </w:t>
      </w:r>
      <w:r>
        <w:t>same</w:t>
      </w:r>
      <w:r>
        <w:rPr>
          <w:spacing w:val="-3"/>
        </w:rPr>
        <w:t xml:space="preserve"> </w:t>
      </w:r>
      <w:r>
        <w:t>statuses</w:t>
      </w:r>
      <w:r>
        <w:rPr>
          <w:spacing w:val="-3"/>
        </w:rPr>
        <w:t xml:space="preserve"> </w:t>
      </w:r>
      <w:r>
        <w:t>used</w:t>
      </w:r>
      <w:r>
        <w:rPr>
          <w:spacing w:val="-3"/>
        </w:rPr>
        <w:t xml:space="preserve"> </w:t>
      </w:r>
      <w:r>
        <w:t>by</w:t>
      </w:r>
      <w:r>
        <w:rPr>
          <w:spacing w:val="-3"/>
        </w:rPr>
        <w:t xml:space="preserve"> </w:t>
      </w:r>
      <w:r>
        <w:t>the</w:t>
      </w:r>
      <w:r>
        <w:rPr>
          <w:spacing w:val="-3"/>
        </w:rPr>
        <w:t xml:space="preserve"> </w:t>
      </w:r>
      <w:r>
        <w:t>rubric</w:t>
      </w:r>
      <w:r>
        <w:rPr>
          <w:spacing w:val="-3"/>
        </w:rPr>
        <w:t xml:space="preserve"> </w:t>
      </w:r>
      <w:r>
        <w:t>or</w:t>
      </w:r>
      <w:r>
        <w:rPr>
          <w:spacing w:val="-3"/>
        </w:rPr>
        <w:t xml:space="preserve"> </w:t>
      </w:r>
      <w:r>
        <w:t>accept</w:t>
      </w:r>
      <w:r>
        <w:rPr>
          <w:spacing w:val="-3"/>
        </w:rPr>
        <w:t xml:space="preserve"> </w:t>
      </w:r>
      <w:r>
        <w:t>documented</w:t>
      </w:r>
      <w:r>
        <w:rPr>
          <w:spacing w:val="-3"/>
        </w:rPr>
        <w:t xml:space="preserve"> </w:t>
      </w:r>
      <w:r>
        <w:t>uncertainty when the chart is incomplete.</w:t>
      </w:r>
    </w:p>
    <w:p w14:paraId="54C1C32A" w14:textId="77777777" w:rsidR="00F9164C" w:rsidRDefault="00F9164C">
      <w:pPr>
        <w:pStyle w:val="BodyText"/>
        <w:spacing w:line="278" w:lineRule="auto"/>
        <w:sectPr w:rsidR="00F9164C">
          <w:pgSz w:w="12240" w:h="15840"/>
          <w:pgMar w:top="720" w:right="0" w:bottom="540" w:left="0" w:header="0" w:footer="313" w:gutter="0"/>
          <w:cols w:space="720"/>
        </w:sectPr>
      </w:pPr>
    </w:p>
    <w:p w14:paraId="2869053D" w14:textId="77777777" w:rsidR="00F9164C" w:rsidRDefault="00000000">
      <w:pPr>
        <w:ind w:left="1537"/>
        <w:rPr>
          <w:sz w:val="20"/>
        </w:rPr>
      </w:pPr>
      <w:r>
        <w:rPr>
          <w:noProof/>
          <w:sz w:val="20"/>
        </w:rPr>
        <w:lastRenderedPageBreak/>
        <w:drawing>
          <wp:inline distT="0" distB="0" distL="0" distR="0" wp14:anchorId="6996D8CD" wp14:editId="5B082D3A">
            <wp:extent cx="5020891" cy="7246048"/>
            <wp:effectExtent l="0" t="0" r="0" b="0"/>
            <wp:docPr id="128" name="Image 1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8" name="Image 128"/>
                    <pic:cNvPicPr/>
                  </pic:nvPicPr>
                  <pic:blipFill>
                    <a:blip r:embed="rId116" cstate="print"/>
                    <a:stretch>
                      <a:fillRect/>
                    </a:stretch>
                  </pic:blipFill>
                  <pic:spPr>
                    <a:xfrm>
                      <a:off x="0" y="0"/>
                      <a:ext cx="5020891" cy="7246048"/>
                    </a:xfrm>
                    <a:prstGeom prst="rect">
                      <a:avLst/>
                    </a:prstGeom>
                  </pic:spPr>
                </pic:pic>
              </a:graphicData>
            </a:graphic>
          </wp:inline>
        </w:drawing>
      </w:r>
    </w:p>
    <w:p w14:paraId="5FFACCF9" w14:textId="77777777" w:rsidR="00F9164C" w:rsidRDefault="00F9164C">
      <w:pPr>
        <w:pStyle w:val="BodyText"/>
      </w:pPr>
    </w:p>
    <w:p w14:paraId="3396682A" w14:textId="77777777" w:rsidR="00F9164C" w:rsidRDefault="00F9164C">
      <w:pPr>
        <w:pStyle w:val="BodyText"/>
        <w:spacing w:before="189"/>
      </w:pPr>
    </w:p>
    <w:p w14:paraId="2C26E8D4" w14:textId="77777777" w:rsidR="00F9164C" w:rsidRDefault="00000000">
      <w:pPr>
        <w:ind w:left="835"/>
        <w:rPr>
          <w:rFonts w:ascii="Arial" w:hAnsi="Arial"/>
          <w:i/>
          <w:sz w:val="18"/>
        </w:rPr>
      </w:pPr>
      <w:r>
        <w:rPr>
          <w:rFonts w:ascii="Arial" w:hAnsi="Arial"/>
          <w:i/>
          <w:sz w:val="18"/>
        </w:rPr>
        <w:t>Evidence</w:t>
      </w:r>
      <w:r>
        <w:rPr>
          <w:rFonts w:ascii="Arial" w:hAnsi="Arial"/>
          <w:i/>
          <w:spacing w:val="-1"/>
          <w:sz w:val="18"/>
        </w:rPr>
        <w:t xml:space="preserve"> </w:t>
      </w:r>
      <w:r>
        <w:rPr>
          <w:rFonts w:ascii="Arial" w:hAnsi="Arial"/>
          <w:i/>
          <w:sz w:val="18"/>
        </w:rPr>
        <w:t>–</w:t>
      </w:r>
      <w:r>
        <w:rPr>
          <w:rFonts w:ascii="Arial" w:hAnsi="Arial"/>
          <w:i/>
          <w:spacing w:val="-1"/>
          <w:sz w:val="18"/>
        </w:rPr>
        <w:t xml:space="preserve"> </w:t>
      </w:r>
      <w:r>
        <w:rPr>
          <w:rFonts w:ascii="Arial" w:hAnsi="Arial"/>
          <w:i/>
          <w:sz w:val="18"/>
        </w:rPr>
        <w:t>Wednesday</w:t>
      </w:r>
      <w:r>
        <w:rPr>
          <w:rFonts w:ascii="Arial" w:hAnsi="Arial"/>
          <w:i/>
          <w:spacing w:val="-2"/>
          <w:sz w:val="18"/>
        </w:rPr>
        <w:t xml:space="preserve"> </w:t>
      </w:r>
      <w:r>
        <w:rPr>
          <w:rFonts w:ascii="Arial" w:hAnsi="Arial"/>
          <w:i/>
          <w:sz w:val="18"/>
        </w:rPr>
        <w:t>patient</w:t>
      </w:r>
      <w:r>
        <w:rPr>
          <w:rFonts w:ascii="Arial" w:hAnsi="Arial"/>
          <w:i/>
          <w:spacing w:val="-1"/>
          <w:sz w:val="18"/>
        </w:rPr>
        <w:t xml:space="preserve"> </w:t>
      </w:r>
      <w:r>
        <w:rPr>
          <w:rFonts w:ascii="Arial" w:hAnsi="Arial"/>
          <w:i/>
          <w:sz w:val="18"/>
        </w:rPr>
        <w:t>explicitly</w:t>
      </w:r>
      <w:r>
        <w:rPr>
          <w:rFonts w:ascii="Arial" w:hAnsi="Arial"/>
          <w:i/>
          <w:spacing w:val="-1"/>
          <w:sz w:val="18"/>
        </w:rPr>
        <w:t xml:space="preserve"> </w:t>
      </w:r>
      <w:r>
        <w:rPr>
          <w:rFonts w:ascii="Arial" w:hAnsi="Arial"/>
          <w:i/>
          <w:sz w:val="18"/>
        </w:rPr>
        <w:t>states</w:t>
      </w:r>
      <w:r>
        <w:rPr>
          <w:rFonts w:ascii="Arial" w:hAnsi="Arial"/>
          <w:i/>
          <w:spacing w:val="-1"/>
          <w:sz w:val="18"/>
        </w:rPr>
        <w:t xml:space="preserve"> </w:t>
      </w:r>
      <w:r>
        <w:rPr>
          <w:rFonts w:ascii="Arial" w:hAnsi="Arial"/>
          <w:i/>
          <w:sz w:val="18"/>
        </w:rPr>
        <w:t>that</w:t>
      </w:r>
      <w:r>
        <w:rPr>
          <w:rFonts w:ascii="Arial" w:hAnsi="Arial"/>
          <w:i/>
          <w:spacing w:val="-2"/>
          <w:sz w:val="18"/>
        </w:rPr>
        <w:t xml:space="preserve"> </w:t>
      </w:r>
      <w:r>
        <w:rPr>
          <w:rFonts w:ascii="Arial" w:hAnsi="Arial"/>
          <w:i/>
          <w:sz w:val="18"/>
        </w:rPr>
        <w:t>she</w:t>
      </w:r>
      <w:r>
        <w:rPr>
          <w:rFonts w:ascii="Arial" w:hAnsi="Arial"/>
          <w:i/>
          <w:spacing w:val="-1"/>
          <w:sz w:val="18"/>
        </w:rPr>
        <w:t xml:space="preserve"> </w:t>
      </w:r>
      <w:r>
        <w:rPr>
          <w:rFonts w:ascii="Arial" w:hAnsi="Arial"/>
          <w:i/>
          <w:sz w:val="18"/>
        </w:rPr>
        <w:t>does</w:t>
      </w:r>
      <w:r>
        <w:rPr>
          <w:rFonts w:ascii="Arial" w:hAnsi="Arial"/>
          <w:i/>
          <w:spacing w:val="-1"/>
          <w:sz w:val="18"/>
        </w:rPr>
        <w:t xml:space="preserve"> </w:t>
      </w:r>
      <w:r>
        <w:rPr>
          <w:rFonts w:ascii="Arial" w:hAnsi="Arial"/>
          <w:i/>
          <w:sz w:val="18"/>
        </w:rPr>
        <w:t>not</w:t>
      </w:r>
      <w:r>
        <w:rPr>
          <w:rFonts w:ascii="Arial" w:hAnsi="Arial"/>
          <w:i/>
          <w:spacing w:val="-1"/>
          <w:sz w:val="18"/>
        </w:rPr>
        <w:t xml:space="preserve"> </w:t>
      </w:r>
      <w:r>
        <w:rPr>
          <w:rFonts w:ascii="Arial" w:hAnsi="Arial"/>
          <w:i/>
          <w:sz w:val="18"/>
        </w:rPr>
        <w:t>remember</w:t>
      </w:r>
      <w:r>
        <w:rPr>
          <w:rFonts w:ascii="Arial" w:hAnsi="Arial"/>
          <w:i/>
          <w:spacing w:val="-2"/>
          <w:sz w:val="18"/>
        </w:rPr>
        <w:t xml:space="preserve"> </w:t>
      </w:r>
      <w:r>
        <w:rPr>
          <w:rFonts w:ascii="Arial" w:hAnsi="Arial"/>
          <w:i/>
          <w:sz w:val="18"/>
        </w:rPr>
        <w:t>her</w:t>
      </w:r>
      <w:r>
        <w:rPr>
          <w:rFonts w:ascii="Arial" w:hAnsi="Arial"/>
          <w:i/>
          <w:spacing w:val="-1"/>
          <w:sz w:val="18"/>
        </w:rPr>
        <w:t xml:space="preserve"> </w:t>
      </w:r>
      <w:r>
        <w:rPr>
          <w:rFonts w:ascii="Arial" w:hAnsi="Arial"/>
          <w:i/>
          <w:sz w:val="18"/>
        </w:rPr>
        <w:t>recent</w:t>
      </w:r>
      <w:r>
        <w:rPr>
          <w:rFonts w:ascii="Arial" w:hAnsi="Arial"/>
          <w:i/>
          <w:spacing w:val="-2"/>
          <w:sz w:val="18"/>
        </w:rPr>
        <w:t xml:space="preserve"> </w:t>
      </w:r>
      <w:r>
        <w:rPr>
          <w:rFonts w:ascii="Arial" w:hAnsi="Arial"/>
          <w:i/>
          <w:sz w:val="18"/>
        </w:rPr>
        <w:t xml:space="preserve">vaccine </w:t>
      </w:r>
      <w:r>
        <w:rPr>
          <w:rFonts w:ascii="Arial" w:hAnsi="Arial"/>
          <w:i/>
          <w:spacing w:val="-2"/>
          <w:sz w:val="18"/>
        </w:rPr>
        <w:t>history.</w:t>
      </w:r>
    </w:p>
    <w:p w14:paraId="6BBED120" w14:textId="77777777" w:rsidR="00F9164C" w:rsidRDefault="00F9164C">
      <w:pPr>
        <w:pStyle w:val="BodyText"/>
        <w:spacing w:before="21"/>
        <w:rPr>
          <w:rFonts w:ascii="Arial"/>
          <w:i/>
        </w:rPr>
      </w:pPr>
    </w:p>
    <w:p w14:paraId="126996BD" w14:textId="77777777" w:rsidR="00F9164C" w:rsidRDefault="00000000">
      <w:pPr>
        <w:pStyle w:val="Heading9"/>
      </w:pPr>
      <w:r>
        <w:t>Issue</w:t>
      </w:r>
      <w:r>
        <w:rPr>
          <w:spacing w:val="-7"/>
        </w:rPr>
        <w:t xml:space="preserve"> </w:t>
      </w:r>
      <w:r>
        <w:t>9.</w:t>
      </w:r>
      <w:r>
        <w:rPr>
          <w:spacing w:val="-4"/>
        </w:rPr>
        <w:t xml:space="preserve"> </w:t>
      </w:r>
      <w:r>
        <w:t>Fixed</w:t>
      </w:r>
      <w:r>
        <w:rPr>
          <w:spacing w:val="-4"/>
        </w:rPr>
        <w:t xml:space="preserve"> </w:t>
      </w:r>
      <w:r>
        <w:t>income</w:t>
      </w:r>
      <w:r>
        <w:rPr>
          <w:spacing w:val="-5"/>
        </w:rPr>
        <w:t xml:space="preserve"> </w:t>
      </w:r>
      <w:r>
        <w:t>is</w:t>
      </w:r>
      <w:r>
        <w:rPr>
          <w:spacing w:val="-4"/>
        </w:rPr>
        <w:t xml:space="preserve"> </w:t>
      </w:r>
      <w:r>
        <w:t>required</w:t>
      </w:r>
      <w:r>
        <w:rPr>
          <w:spacing w:val="-4"/>
        </w:rPr>
        <w:t xml:space="preserve"> </w:t>
      </w:r>
      <w:r>
        <w:t>as</w:t>
      </w:r>
      <w:r>
        <w:rPr>
          <w:spacing w:val="-4"/>
        </w:rPr>
        <w:t xml:space="preserve"> </w:t>
      </w:r>
      <w:r>
        <w:t>Wednesday</w:t>
      </w:r>
      <w:r>
        <w:rPr>
          <w:spacing w:val="-5"/>
        </w:rPr>
        <w:t xml:space="preserve"> </w:t>
      </w:r>
      <w:r>
        <w:t>social</w:t>
      </w:r>
      <w:r>
        <w:rPr>
          <w:spacing w:val="-4"/>
        </w:rPr>
        <w:t xml:space="preserve"> </w:t>
      </w:r>
      <w:r>
        <w:t>history</w:t>
      </w:r>
      <w:r>
        <w:rPr>
          <w:spacing w:val="-4"/>
        </w:rPr>
        <w:t xml:space="preserve"> </w:t>
      </w:r>
      <w:r>
        <w:t>but</w:t>
      </w:r>
      <w:r>
        <w:rPr>
          <w:spacing w:val="-5"/>
        </w:rPr>
        <w:t xml:space="preserve"> </w:t>
      </w:r>
      <w:r>
        <w:t>is</w:t>
      </w:r>
      <w:r>
        <w:rPr>
          <w:spacing w:val="-4"/>
        </w:rPr>
        <w:t xml:space="preserve"> </w:t>
      </w:r>
      <w:r>
        <w:t>not</w:t>
      </w:r>
      <w:r>
        <w:rPr>
          <w:spacing w:val="-3"/>
        </w:rPr>
        <w:t xml:space="preserve"> </w:t>
      </w:r>
      <w:r>
        <w:t>returned</w:t>
      </w:r>
      <w:r>
        <w:rPr>
          <w:spacing w:val="-4"/>
        </w:rPr>
        <w:t xml:space="preserve"> </w:t>
      </w:r>
      <w:r>
        <w:t>when</w:t>
      </w:r>
      <w:r>
        <w:rPr>
          <w:spacing w:val="-5"/>
        </w:rPr>
        <w:t xml:space="preserve"> </w:t>
      </w:r>
      <w:r>
        <w:t>access</w:t>
      </w:r>
      <w:r>
        <w:rPr>
          <w:spacing w:val="-4"/>
        </w:rPr>
        <w:t xml:space="preserve"> </w:t>
      </w:r>
      <w:r>
        <w:t>barriers</w:t>
      </w:r>
      <w:r>
        <w:rPr>
          <w:spacing w:val="-4"/>
        </w:rPr>
        <w:t xml:space="preserve"> </w:t>
      </w:r>
      <w:r>
        <w:t>are</w:t>
      </w:r>
      <w:r>
        <w:rPr>
          <w:spacing w:val="-4"/>
        </w:rPr>
        <w:t xml:space="preserve"> </w:t>
      </w:r>
      <w:r>
        <w:rPr>
          <w:spacing w:val="-2"/>
        </w:rPr>
        <w:t>reassessed</w:t>
      </w:r>
    </w:p>
    <w:p w14:paraId="77C88987" w14:textId="77777777" w:rsidR="00F9164C" w:rsidRDefault="00F9164C">
      <w:pPr>
        <w:pStyle w:val="BodyText"/>
        <w:spacing w:before="26"/>
        <w:rPr>
          <w:rFonts w:ascii="Arial"/>
          <w:b/>
        </w:rPr>
      </w:pPr>
    </w:p>
    <w:p w14:paraId="6350FB13" w14:textId="77777777" w:rsidR="00F9164C" w:rsidRDefault="00000000">
      <w:pPr>
        <w:pStyle w:val="BodyText"/>
        <w:spacing w:line="276" w:lineRule="auto"/>
        <w:ind w:left="835" w:right="830"/>
      </w:pPr>
      <w:r>
        <w:rPr>
          <w:rFonts w:ascii="Arial"/>
          <w:b/>
        </w:rPr>
        <w:t xml:space="preserve">What the student saw or heard: </w:t>
      </w:r>
      <w:r>
        <w:t>When asked about cost, insurance, refills, transportation, and access, Angela says the assistance program</w:t>
      </w:r>
      <w:r>
        <w:rPr>
          <w:spacing w:val="-2"/>
        </w:rPr>
        <w:t xml:space="preserve"> </w:t>
      </w:r>
      <w:r>
        <w:t>resolved</w:t>
      </w:r>
      <w:r>
        <w:rPr>
          <w:spacing w:val="-2"/>
        </w:rPr>
        <w:t xml:space="preserve"> </w:t>
      </w:r>
      <w:r>
        <w:t>apixaban</w:t>
      </w:r>
      <w:r>
        <w:rPr>
          <w:spacing w:val="-1"/>
        </w:rPr>
        <w:t xml:space="preserve"> </w:t>
      </w:r>
      <w:r>
        <w:t>cost</w:t>
      </w:r>
      <w:r>
        <w:rPr>
          <w:spacing w:val="-2"/>
        </w:rPr>
        <w:t xml:space="preserve"> </w:t>
      </w:r>
      <w:r>
        <w:t>and</w:t>
      </w:r>
      <w:r>
        <w:rPr>
          <w:spacing w:val="-2"/>
        </w:rPr>
        <w:t xml:space="preserve"> </w:t>
      </w:r>
      <w:r>
        <w:t>that</w:t>
      </w:r>
      <w:r>
        <w:rPr>
          <w:spacing w:val="-2"/>
        </w:rPr>
        <w:t xml:space="preserve"> </w:t>
      </w:r>
      <w:r>
        <w:t>transportation</w:t>
      </w:r>
      <w:r>
        <w:rPr>
          <w:spacing w:val="-2"/>
        </w:rPr>
        <w:t xml:space="preserve"> </w:t>
      </w:r>
      <w:r>
        <w:t>can</w:t>
      </w:r>
      <w:r>
        <w:rPr>
          <w:spacing w:val="-2"/>
        </w:rPr>
        <w:t xml:space="preserve"> </w:t>
      </w:r>
      <w:r>
        <w:t>still be</w:t>
      </w:r>
      <w:r>
        <w:rPr>
          <w:spacing w:val="-2"/>
        </w:rPr>
        <w:t xml:space="preserve"> </w:t>
      </w:r>
      <w:r>
        <w:t>difficult</w:t>
      </w:r>
      <w:r>
        <w:rPr>
          <w:spacing w:val="-2"/>
        </w:rPr>
        <w:t xml:space="preserve"> </w:t>
      </w:r>
      <w:r>
        <w:t>because</w:t>
      </w:r>
      <w:r>
        <w:rPr>
          <w:spacing w:val="-2"/>
        </w:rPr>
        <w:t xml:space="preserve"> </w:t>
      </w:r>
      <w:r>
        <w:t>she</w:t>
      </w:r>
      <w:r>
        <w:rPr>
          <w:spacing w:val="-2"/>
        </w:rPr>
        <w:t xml:space="preserve"> </w:t>
      </w:r>
      <w:r>
        <w:t>lives</w:t>
      </w:r>
      <w:r>
        <w:rPr>
          <w:spacing w:val="-2"/>
        </w:rPr>
        <w:t xml:space="preserve"> </w:t>
      </w:r>
      <w:r>
        <w:t>alone.</w:t>
      </w:r>
      <w:r>
        <w:rPr>
          <w:spacing w:val="-2"/>
        </w:rPr>
        <w:t xml:space="preserve"> </w:t>
      </w:r>
      <w:r>
        <w:t>She</w:t>
      </w:r>
      <w:r>
        <w:rPr>
          <w:spacing w:val="-2"/>
        </w:rPr>
        <w:t xml:space="preserve"> </w:t>
      </w:r>
      <w:r>
        <w:t>does</w:t>
      </w:r>
      <w:r>
        <w:rPr>
          <w:spacing w:val="-1"/>
        </w:rPr>
        <w:t xml:space="preserve"> </w:t>
      </w:r>
      <w:r>
        <w:t>not</w:t>
      </w:r>
      <w:r>
        <w:rPr>
          <w:spacing w:val="-2"/>
        </w:rPr>
        <w:t xml:space="preserve"> </w:t>
      </w:r>
      <w:r>
        <w:t>state</w:t>
      </w:r>
      <w:r>
        <w:rPr>
          <w:spacing w:val="-2"/>
        </w:rPr>
        <w:t xml:space="preserve"> </w:t>
      </w:r>
      <w:r>
        <w:t>fixed</w:t>
      </w:r>
      <w:r>
        <w:rPr>
          <w:spacing w:val="-1"/>
        </w:rPr>
        <w:t xml:space="preserve"> </w:t>
      </w:r>
      <w:r>
        <w:t>income in the Wednesday interview.</w:t>
      </w:r>
    </w:p>
    <w:p w14:paraId="34BCEBA2" w14:textId="77777777" w:rsidR="00F9164C" w:rsidRDefault="00F9164C">
      <w:pPr>
        <w:pStyle w:val="BodyText"/>
        <w:spacing w:line="276" w:lineRule="auto"/>
        <w:sectPr w:rsidR="00F9164C">
          <w:pgSz w:w="12240" w:h="15840"/>
          <w:pgMar w:top="1220" w:right="0" w:bottom="540" w:left="0" w:header="0" w:footer="313" w:gutter="0"/>
          <w:cols w:space="720"/>
        </w:sectPr>
      </w:pPr>
    </w:p>
    <w:p w14:paraId="4EA876A0" w14:textId="77777777" w:rsidR="00F9164C" w:rsidRDefault="00000000">
      <w:pPr>
        <w:spacing w:before="71"/>
        <w:ind w:left="835"/>
        <w:rPr>
          <w:sz w:val="18"/>
        </w:rPr>
      </w:pPr>
      <w:r>
        <w:rPr>
          <w:rFonts w:ascii="Arial"/>
          <w:b/>
          <w:sz w:val="18"/>
        </w:rPr>
        <w:lastRenderedPageBreak/>
        <w:t>What</w:t>
      </w:r>
      <w:r>
        <w:rPr>
          <w:rFonts w:ascii="Arial"/>
          <w:b/>
          <w:spacing w:val="-1"/>
          <w:sz w:val="18"/>
        </w:rPr>
        <w:t xml:space="preserve"> </w:t>
      </w:r>
      <w:r>
        <w:rPr>
          <w:rFonts w:ascii="Arial"/>
          <w:b/>
          <w:sz w:val="18"/>
        </w:rPr>
        <w:t>the</w:t>
      </w:r>
      <w:r>
        <w:rPr>
          <w:rFonts w:ascii="Arial"/>
          <w:b/>
          <w:spacing w:val="-2"/>
          <w:sz w:val="18"/>
        </w:rPr>
        <w:t xml:space="preserve"> </w:t>
      </w:r>
      <w:r>
        <w:rPr>
          <w:rFonts w:ascii="Arial"/>
          <w:b/>
          <w:sz w:val="18"/>
        </w:rPr>
        <w:t>grader or</w:t>
      </w:r>
      <w:r>
        <w:rPr>
          <w:rFonts w:ascii="Arial"/>
          <w:b/>
          <w:spacing w:val="-1"/>
          <w:sz w:val="18"/>
        </w:rPr>
        <w:t xml:space="preserve"> </w:t>
      </w:r>
      <w:r>
        <w:rPr>
          <w:rFonts w:ascii="Arial"/>
          <w:b/>
          <w:sz w:val="18"/>
        </w:rPr>
        <w:t>rubric</w:t>
      </w:r>
      <w:r>
        <w:rPr>
          <w:rFonts w:ascii="Arial"/>
          <w:b/>
          <w:spacing w:val="-2"/>
          <w:sz w:val="18"/>
        </w:rPr>
        <w:t xml:space="preserve"> </w:t>
      </w:r>
      <w:r>
        <w:rPr>
          <w:rFonts w:ascii="Arial"/>
          <w:b/>
          <w:sz w:val="18"/>
        </w:rPr>
        <w:t>expected:</w:t>
      </w:r>
      <w:r>
        <w:rPr>
          <w:rFonts w:ascii="Arial"/>
          <w:b/>
          <w:spacing w:val="1"/>
          <w:sz w:val="18"/>
        </w:rPr>
        <w:t xml:space="preserve"> </w:t>
      </w:r>
      <w:r>
        <w:rPr>
          <w:sz w:val="18"/>
        </w:rPr>
        <w:t>The</w:t>
      </w:r>
      <w:r>
        <w:rPr>
          <w:spacing w:val="-1"/>
          <w:sz w:val="18"/>
        </w:rPr>
        <w:t xml:space="preserve"> </w:t>
      </w:r>
      <w:r>
        <w:rPr>
          <w:sz w:val="18"/>
        </w:rPr>
        <w:t>Wednesday</w:t>
      </w:r>
      <w:r>
        <w:rPr>
          <w:spacing w:val="-1"/>
          <w:sz w:val="18"/>
        </w:rPr>
        <w:t xml:space="preserve"> </w:t>
      </w:r>
      <w:r>
        <w:rPr>
          <w:sz w:val="18"/>
        </w:rPr>
        <w:t>rubric specifically</w:t>
      </w:r>
      <w:r>
        <w:rPr>
          <w:spacing w:val="-1"/>
          <w:sz w:val="18"/>
        </w:rPr>
        <w:t xml:space="preserve"> </w:t>
      </w:r>
      <w:r>
        <w:rPr>
          <w:sz w:val="18"/>
        </w:rPr>
        <w:t>requires</w:t>
      </w:r>
      <w:r>
        <w:rPr>
          <w:spacing w:val="-1"/>
          <w:sz w:val="18"/>
        </w:rPr>
        <w:t xml:space="preserve"> </w:t>
      </w:r>
      <w:r>
        <w:rPr>
          <w:sz w:val="18"/>
        </w:rPr>
        <w:t>fixed income</w:t>
      </w:r>
      <w:r>
        <w:rPr>
          <w:spacing w:val="-1"/>
          <w:sz w:val="18"/>
        </w:rPr>
        <w:t xml:space="preserve"> </w:t>
      </w:r>
      <w:r>
        <w:rPr>
          <w:sz w:val="18"/>
        </w:rPr>
        <w:t>as</w:t>
      </w:r>
      <w:r>
        <w:rPr>
          <w:spacing w:val="-1"/>
          <w:sz w:val="18"/>
        </w:rPr>
        <w:t xml:space="preserve"> </w:t>
      </w:r>
      <w:r>
        <w:rPr>
          <w:sz w:val="18"/>
        </w:rPr>
        <w:t>a social</w:t>
      </w:r>
      <w:r>
        <w:rPr>
          <w:spacing w:val="-1"/>
          <w:sz w:val="18"/>
        </w:rPr>
        <w:t xml:space="preserve"> </w:t>
      </w:r>
      <w:r>
        <w:rPr>
          <w:sz w:val="18"/>
        </w:rPr>
        <w:t xml:space="preserve">history </w:t>
      </w:r>
      <w:r>
        <w:rPr>
          <w:spacing w:val="-2"/>
          <w:sz w:val="18"/>
        </w:rPr>
        <w:t>element.</w:t>
      </w:r>
    </w:p>
    <w:p w14:paraId="2FDBAA9F" w14:textId="77777777" w:rsidR="00F9164C" w:rsidRDefault="00F9164C">
      <w:pPr>
        <w:pStyle w:val="BodyText"/>
        <w:spacing w:before="26"/>
      </w:pPr>
    </w:p>
    <w:p w14:paraId="192D6F14" w14:textId="77777777" w:rsidR="00F9164C" w:rsidRDefault="00000000">
      <w:pPr>
        <w:pStyle w:val="BodyText"/>
        <w:spacing w:line="278" w:lineRule="auto"/>
        <w:ind w:left="835" w:right="963"/>
      </w:pPr>
      <w:r>
        <w:rPr>
          <w:rFonts w:ascii="Arial"/>
          <w:b/>
        </w:rPr>
        <w:t>Why</w:t>
      </w:r>
      <w:r>
        <w:rPr>
          <w:rFonts w:ascii="Arial"/>
          <w:b/>
          <w:spacing w:val="-3"/>
        </w:rPr>
        <w:t xml:space="preserve"> </w:t>
      </w:r>
      <w:r>
        <w:rPr>
          <w:rFonts w:ascii="Arial"/>
          <w:b/>
        </w:rPr>
        <w:t>this</w:t>
      </w:r>
      <w:r>
        <w:rPr>
          <w:rFonts w:ascii="Arial"/>
          <w:b/>
          <w:spacing w:val="-4"/>
        </w:rPr>
        <w:t xml:space="preserve"> </w:t>
      </w:r>
      <w:r>
        <w:rPr>
          <w:rFonts w:ascii="Arial"/>
          <w:b/>
        </w:rPr>
        <w:t>is</w:t>
      </w:r>
      <w:r>
        <w:rPr>
          <w:rFonts w:ascii="Arial"/>
          <w:b/>
          <w:spacing w:val="-3"/>
        </w:rPr>
        <w:t xml:space="preserve"> </w:t>
      </w:r>
      <w:r>
        <w:rPr>
          <w:rFonts w:ascii="Arial"/>
          <w:b/>
        </w:rPr>
        <w:t>a</w:t>
      </w:r>
      <w:r>
        <w:rPr>
          <w:rFonts w:ascii="Arial"/>
          <w:b/>
          <w:spacing w:val="-4"/>
        </w:rPr>
        <w:t xml:space="preserve"> </w:t>
      </w:r>
      <w:r>
        <w:rPr>
          <w:rFonts w:ascii="Arial"/>
          <w:b/>
        </w:rPr>
        <w:t>problem:</w:t>
      </w:r>
      <w:r>
        <w:rPr>
          <w:rFonts w:ascii="Arial"/>
          <w:b/>
          <w:spacing w:val="-2"/>
        </w:rPr>
        <w:t xml:space="preserve"> </w:t>
      </w:r>
      <w:r>
        <w:t>The</w:t>
      </w:r>
      <w:r>
        <w:rPr>
          <w:spacing w:val="-3"/>
        </w:rPr>
        <w:t xml:space="preserve"> </w:t>
      </w:r>
      <w:r>
        <w:t>student</w:t>
      </w:r>
      <w:r>
        <w:rPr>
          <w:spacing w:val="-3"/>
        </w:rPr>
        <w:t xml:space="preserve"> </w:t>
      </w:r>
      <w:r>
        <w:t>asked</w:t>
      </w:r>
      <w:r>
        <w:rPr>
          <w:spacing w:val="-4"/>
        </w:rPr>
        <w:t xml:space="preserve"> </w:t>
      </w:r>
      <w:r>
        <w:t>the</w:t>
      </w:r>
      <w:r>
        <w:rPr>
          <w:spacing w:val="-3"/>
        </w:rPr>
        <w:t xml:space="preserve"> </w:t>
      </w:r>
      <w:r>
        <w:t>appropriate</w:t>
      </w:r>
      <w:r>
        <w:rPr>
          <w:spacing w:val="-3"/>
        </w:rPr>
        <w:t xml:space="preserve"> </w:t>
      </w:r>
      <w:r>
        <w:t>access</w:t>
      </w:r>
      <w:r>
        <w:rPr>
          <w:spacing w:val="-3"/>
        </w:rPr>
        <w:t xml:space="preserve"> </w:t>
      </w:r>
      <w:r>
        <w:t>question,</w:t>
      </w:r>
      <w:r>
        <w:rPr>
          <w:spacing w:val="-3"/>
        </w:rPr>
        <w:t xml:space="preserve"> </w:t>
      </w:r>
      <w:r>
        <w:t>but</w:t>
      </w:r>
      <w:r>
        <w:rPr>
          <w:spacing w:val="-3"/>
        </w:rPr>
        <w:t xml:space="preserve"> </w:t>
      </w:r>
      <w:r>
        <w:t>the</w:t>
      </w:r>
      <w:r>
        <w:rPr>
          <w:spacing w:val="-3"/>
        </w:rPr>
        <w:t xml:space="preserve"> </w:t>
      </w:r>
      <w:r>
        <w:t>required</w:t>
      </w:r>
      <w:r>
        <w:rPr>
          <w:spacing w:val="-3"/>
        </w:rPr>
        <w:t xml:space="preserve"> </w:t>
      </w:r>
      <w:r>
        <w:t>socioeconomic</w:t>
      </w:r>
      <w:r>
        <w:rPr>
          <w:spacing w:val="-3"/>
        </w:rPr>
        <w:t xml:space="preserve"> </w:t>
      </w:r>
      <w:r>
        <w:t>detail</w:t>
      </w:r>
      <w:r>
        <w:rPr>
          <w:spacing w:val="-3"/>
        </w:rPr>
        <w:t xml:space="preserve"> </w:t>
      </w:r>
      <w:r>
        <w:t>was</w:t>
      </w:r>
      <w:r>
        <w:rPr>
          <w:spacing w:val="-3"/>
        </w:rPr>
        <w:t xml:space="preserve"> </w:t>
      </w:r>
      <w:r>
        <w:t>not returned. A follow up patient should preserve important social determinants if they remain graded.</w:t>
      </w:r>
    </w:p>
    <w:p w14:paraId="7F0B1985" w14:textId="77777777" w:rsidR="00F9164C" w:rsidRDefault="00000000">
      <w:pPr>
        <w:pStyle w:val="BodyText"/>
        <w:spacing w:before="195" w:line="278" w:lineRule="auto"/>
        <w:ind w:left="835" w:right="871"/>
      </w:pPr>
      <w:r>
        <w:rPr>
          <w:rFonts w:ascii="Arial"/>
          <w:b/>
        </w:rPr>
        <w:t>Suggested</w:t>
      </w:r>
      <w:r>
        <w:rPr>
          <w:rFonts w:ascii="Arial"/>
          <w:b/>
          <w:spacing w:val="-3"/>
        </w:rPr>
        <w:t xml:space="preserve"> </w:t>
      </w:r>
      <w:r>
        <w:rPr>
          <w:rFonts w:ascii="Arial"/>
          <w:b/>
        </w:rPr>
        <w:t>fix:</w:t>
      </w:r>
      <w:r>
        <w:rPr>
          <w:rFonts w:ascii="Arial"/>
          <w:b/>
          <w:spacing w:val="-2"/>
        </w:rPr>
        <w:t xml:space="preserve"> </w:t>
      </w:r>
      <w:r>
        <w:t>Carry</w:t>
      </w:r>
      <w:r>
        <w:rPr>
          <w:spacing w:val="-2"/>
        </w:rPr>
        <w:t xml:space="preserve"> </w:t>
      </w:r>
      <w:r>
        <w:t>fixed</w:t>
      </w:r>
      <w:r>
        <w:rPr>
          <w:spacing w:val="-3"/>
        </w:rPr>
        <w:t xml:space="preserve"> </w:t>
      </w:r>
      <w:r>
        <w:t>income</w:t>
      </w:r>
      <w:r>
        <w:rPr>
          <w:spacing w:val="-2"/>
        </w:rPr>
        <w:t xml:space="preserve"> </w:t>
      </w:r>
      <w:r>
        <w:t>forward</w:t>
      </w:r>
      <w:r>
        <w:rPr>
          <w:spacing w:val="-2"/>
        </w:rPr>
        <w:t xml:space="preserve"> </w:t>
      </w:r>
      <w:r>
        <w:t>in</w:t>
      </w:r>
      <w:r>
        <w:rPr>
          <w:spacing w:val="-3"/>
        </w:rPr>
        <w:t xml:space="preserve"> </w:t>
      </w:r>
      <w:r>
        <w:t>the</w:t>
      </w:r>
      <w:r>
        <w:rPr>
          <w:spacing w:val="-2"/>
        </w:rPr>
        <w:t xml:space="preserve"> </w:t>
      </w:r>
      <w:r>
        <w:t>visible</w:t>
      </w:r>
      <w:r>
        <w:rPr>
          <w:spacing w:val="-2"/>
        </w:rPr>
        <w:t xml:space="preserve"> </w:t>
      </w:r>
      <w:r>
        <w:t>social</w:t>
      </w:r>
      <w:r>
        <w:rPr>
          <w:spacing w:val="-3"/>
        </w:rPr>
        <w:t xml:space="preserve"> </w:t>
      </w:r>
      <w:r>
        <w:t>history</w:t>
      </w:r>
      <w:r>
        <w:rPr>
          <w:spacing w:val="-2"/>
        </w:rPr>
        <w:t xml:space="preserve"> </w:t>
      </w:r>
      <w:r>
        <w:t>or</w:t>
      </w:r>
      <w:r>
        <w:rPr>
          <w:spacing w:val="-2"/>
        </w:rPr>
        <w:t xml:space="preserve"> </w:t>
      </w:r>
      <w:r>
        <w:t>have</w:t>
      </w:r>
      <w:r>
        <w:rPr>
          <w:spacing w:val="-2"/>
        </w:rPr>
        <w:t xml:space="preserve"> </w:t>
      </w:r>
      <w:r>
        <w:t>the</w:t>
      </w:r>
      <w:r>
        <w:rPr>
          <w:spacing w:val="-2"/>
        </w:rPr>
        <w:t xml:space="preserve"> </w:t>
      </w:r>
      <w:r>
        <w:t>AI</w:t>
      </w:r>
      <w:r>
        <w:rPr>
          <w:spacing w:val="-3"/>
        </w:rPr>
        <w:t xml:space="preserve"> </w:t>
      </w:r>
      <w:r>
        <w:t>patient</w:t>
      </w:r>
      <w:r>
        <w:rPr>
          <w:spacing w:val="-2"/>
        </w:rPr>
        <w:t xml:space="preserve"> </w:t>
      </w:r>
      <w:r>
        <w:t>disclose</w:t>
      </w:r>
      <w:r>
        <w:rPr>
          <w:spacing w:val="-3"/>
        </w:rPr>
        <w:t xml:space="preserve"> </w:t>
      </w:r>
      <w:r>
        <w:t>it</w:t>
      </w:r>
      <w:r>
        <w:rPr>
          <w:spacing w:val="-2"/>
        </w:rPr>
        <w:t xml:space="preserve"> </w:t>
      </w:r>
      <w:r>
        <w:t>when</w:t>
      </w:r>
      <w:r>
        <w:rPr>
          <w:spacing w:val="-3"/>
        </w:rPr>
        <w:t xml:space="preserve"> </w:t>
      </w:r>
      <w:r>
        <w:t>asked</w:t>
      </w:r>
      <w:r>
        <w:rPr>
          <w:spacing w:val="-3"/>
        </w:rPr>
        <w:t xml:space="preserve"> </w:t>
      </w:r>
      <w:r>
        <w:t>about affordability and access.</w:t>
      </w:r>
    </w:p>
    <w:p w14:paraId="67DEF98D" w14:textId="77777777" w:rsidR="00F9164C" w:rsidRDefault="00F9164C">
      <w:pPr>
        <w:pStyle w:val="BodyText"/>
        <w:rPr>
          <w:sz w:val="20"/>
        </w:rPr>
      </w:pPr>
    </w:p>
    <w:p w14:paraId="70188856" w14:textId="77777777" w:rsidR="00F9164C" w:rsidRDefault="00000000">
      <w:pPr>
        <w:pStyle w:val="BodyText"/>
        <w:spacing w:before="137"/>
        <w:rPr>
          <w:sz w:val="20"/>
        </w:rPr>
      </w:pPr>
      <w:r>
        <w:rPr>
          <w:noProof/>
          <w:sz w:val="20"/>
        </w:rPr>
        <w:drawing>
          <wp:anchor distT="0" distB="0" distL="0" distR="0" simplePos="0" relativeHeight="487613952" behindDoc="1" locked="0" layoutInCell="1" allowOverlap="1" wp14:anchorId="63BBF477" wp14:editId="3C9E76BC">
            <wp:simplePos x="0" y="0"/>
            <wp:positionH relativeFrom="page">
              <wp:posOffset>976488</wp:posOffset>
            </wp:positionH>
            <wp:positionV relativeFrom="paragraph">
              <wp:posOffset>248397</wp:posOffset>
            </wp:positionV>
            <wp:extent cx="4938760" cy="7129176"/>
            <wp:effectExtent l="0" t="0" r="0" b="0"/>
            <wp:wrapTopAndBottom/>
            <wp:docPr id="129" name="Image 1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9" name="Image 129"/>
                    <pic:cNvPicPr/>
                  </pic:nvPicPr>
                  <pic:blipFill>
                    <a:blip r:embed="rId116" cstate="print"/>
                    <a:stretch>
                      <a:fillRect/>
                    </a:stretch>
                  </pic:blipFill>
                  <pic:spPr>
                    <a:xfrm>
                      <a:off x="0" y="0"/>
                      <a:ext cx="4938760" cy="7129176"/>
                    </a:xfrm>
                    <a:prstGeom prst="rect">
                      <a:avLst/>
                    </a:prstGeom>
                  </pic:spPr>
                </pic:pic>
              </a:graphicData>
            </a:graphic>
          </wp:anchor>
        </w:drawing>
      </w:r>
    </w:p>
    <w:p w14:paraId="78333D94" w14:textId="77777777" w:rsidR="00F9164C" w:rsidRDefault="00F9164C">
      <w:pPr>
        <w:pStyle w:val="BodyText"/>
        <w:rPr>
          <w:sz w:val="20"/>
        </w:rPr>
        <w:sectPr w:rsidR="00F9164C">
          <w:pgSz w:w="12240" w:h="15840"/>
          <w:pgMar w:top="720" w:right="0" w:bottom="540" w:left="0" w:header="0" w:footer="313" w:gutter="0"/>
          <w:cols w:space="720"/>
        </w:sectPr>
      </w:pPr>
    </w:p>
    <w:p w14:paraId="60CE5E29" w14:textId="77777777" w:rsidR="00F9164C" w:rsidRDefault="00000000">
      <w:pPr>
        <w:spacing w:before="71" w:line="278" w:lineRule="auto"/>
        <w:ind w:left="835" w:right="830"/>
        <w:rPr>
          <w:rFonts w:ascii="Arial" w:hAnsi="Arial"/>
          <w:i/>
          <w:sz w:val="18"/>
        </w:rPr>
      </w:pPr>
      <w:r>
        <w:rPr>
          <w:rFonts w:ascii="Arial" w:hAnsi="Arial"/>
          <w:i/>
          <w:sz w:val="18"/>
        </w:rPr>
        <w:lastRenderedPageBreak/>
        <w:t>Evidence</w:t>
      </w:r>
      <w:r>
        <w:rPr>
          <w:rFonts w:ascii="Arial" w:hAnsi="Arial"/>
          <w:i/>
          <w:spacing w:val="-2"/>
          <w:sz w:val="18"/>
        </w:rPr>
        <w:t xml:space="preserve"> </w:t>
      </w:r>
      <w:r>
        <w:rPr>
          <w:rFonts w:ascii="Arial" w:hAnsi="Arial"/>
          <w:i/>
          <w:sz w:val="18"/>
        </w:rPr>
        <w:t>–</w:t>
      </w:r>
      <w:r>
        <w:rPr>
          <w:rFonts w:ascii="Arial" w:hAnsi="Arial"/>
          <w:i/>
          <w:spacing w:val="-2"/>
          <w:sz w:val="18"/>
        </w:rPr>
        <w:t xml:space="preserve"> </w:t>
      </w:r>
      <w:r>
        <w:rPr>
          <w:rFonts w:ascii="Arial" w:hAnsi="Arial"/>
          <w:i/>
          <w:sz w:val="18"/>
        </w:rPr>
        <w:t>Wednesday</w:t>
      </w:r>
      <w:r>
        <w:rPr>
          <w:rFonts w:ascii="Arial" w:hAnsi="Arial"/>
          <w:i/>
          <w:spacing w:val="-3"/>
          <w:sz w:val="18"/>
        </w:rPr>
        <w:t xml:space="preserve"> </w:t>
      </w:r>
      <w:r>
        <w:rPr>
          <w:rFonts w:ascii="Arial" w:hAnsi="Arial"/>
          <w:i/>
          <w:sz w:val="18"/>
        </w:rPr>
        <w:t>access</w:t>
      </w:r>
      <w:r>
        <w:rPr>
          <w:rFonts w:ascii="Arial" w:hAnsi="Arial"/>
          <w:i/>
          <w:spacing w:val="-2"/>
          <w:sz w:val="18"/>
        </w:rPr>
        <w:t xml:space="preserve"> </w:t>
      </w:r>
      <w:r>
        <w:rPr>
          <w:rFonts w:ascii="Arial" w:hAnsi="Arial"/>
          <w:i/>
          <w:sz w:val="18"/>
        </w:rPr>
        <w:t>discussion</w:t>
      </w:r>
      <w:r>
        <w:rPr>
          <w:rFonts w:ascii="Arial" w:hAnsi="Arial"/>
          <w:i/>
          <w:spacing w:val="-3"/>
          <w:sz w:val="18"/>
        </w:rPr>
        <w:t xml:space="preserve"> </w:t>
      </w:r>
      <w:r>
        <w:rPr>
          <w:rFonts w:ascii="Arial" w:hAnsi="Arial"/>
          <w:i/>
          <w:sz w:val="18"/>
        </w:rPr>
        <w:t>identifies</w:t>
      </w:r>
      <w:r>
        <w:rPr>
          <w:rFonts w:ascii="Arial" w:hAnsi="Arial"/>
          <w:i/>
          <w:spacing w:val="-3"/>
          <w:sz w:val="18"/>
        </w:rPr>
        <w:t xml:space="preserve"> </w:t>
      </w:r>
      <w:r>
        <w:rPr>
          <w:rFonts w:ascii="Arial" w:hAnsi="Arial"/>
          <w:i/>
          <w:sz w:val="18"/>
        </w:rPr>
        <w:t>resolved</w:t>
      </w:r>
      <w:r>
        <w:rPr>
          <w:rFonts w:ascii="Arial" w:hAnsi="Arial"/>
          <w:i/>
          <w:spacing w:val="-2"/>
          <w:sz w:val="18"/>
        </w:rPr>
        <w:t xml:space="preserve"> </w:t>
      </w:r>
      <w:r>
        <w:rPr>
          <w:rFonts w:ascii="Arial" w:hAnsi="Arial"/>
          <w:i/>
          <w:sz w:val="18"/>
        </w:rPr>
        <w:t>cost</w:t>
      </w:r>
      <w:r>
        <w:rPr>
          <w:rFonts w:ascii="Arial" w:hAnsi="Arial"/>
          <w:i/>
          <w:spacing w:val="-2"/>
          <w:sz w:val="18"/>
        </w:rPr>
        <w:t xml:space="preserve"> </w:t>
      </w:r>
      <w:r>
        <w:rPr>
          <w:rFonts w:ascii="Arial" w:hAnsi="Arial"/>
          <w:i/>
          <w:sz w:val="18"/>
        </w:rPr>
        <w:t>and</w:t>
      </w:r>
      <w:r>
        <w:rPr>
          <w:rFonts w:ascii="Arial" w:hAnsi="Arial"/>
          <w:i/>
          <w:spacing w:val="-2"/>
          <w:sz w:val="18"/>
        </w:rPr>
        <w:t xml:space="preserve"> </w:t>
      </w:r>
      <w:r>
        <w:rPr>
          <w:rFonts w:ascii="Arial" w:hAnsi="Arial"/>
          <w:i/>
          <w:sz w:val="18"/>
        </w:rPr>
        <w:t>ongoing</w:t>
      </w:r>
      <w:r>
        <w:rPr>
          <w:rFonts w:ascii="Arial" w:hAnsi="Arial"/>
          <w:i/>
          <w:spacing w:val="-2"/>
          <w:sz w:val="18"/>
        </w:rPr>
        <w:t xml:space="preserve"> </w:t>
      </w:r>
      <w:r>
        <w:rPr>
          <w:rFonts w:ascii="Arial" w:hAnsi="Arial"/>
          <w:i/>
          <w:sz w:val="18"/>
        </w:rPr>
        <w:t>transportation</w:t>
      </w:r>
      <w:r>
        <w:rPr>
          <w:rFonts w:ascii="Arial" w:hAnsi="Arial"/>
          <w:i/>
          <w:spacing w:val="-2"/>
          <w:sz w:val="18"/>
        </w:rPr>
        <w:t xml:space="preserve"> </w:t>
      </w:r>
      <w:r>
        <w:rPr>
          <w:rFonts w:ascii="Arial" w:hAnsi="Arial"/>
          <w:i/>
          <w:sz w:val="18"/>
        </w:rPr>
        <w:t>difficulty</w:t>
      </w:r>
      <w:r>
        <w:rPr>
          <w:rFonts w:ascii="Arial" w:hAnsi="Arial"/>
          <w:i/>
          <w:spacing w:val="-2"/>
          <w:sz w:val="18"/>
        </w:rPr>
        <w:t xml:space="preserve"> </w:t>
      </w:r>
      <w:r>
        <w:rPr>
          <w:rFonts w:ascii="Arial" w:hAnsi="Arial"/>
          <w:i/>
          <w:sz w:val="18"/>
        </w:rPr>
        <w:t>but</w:t>
      </w:r>
      <w:r>
        <w:rPr>
          <w:rFonts w:ascii="Arial" w:hAnsi="Arial"/>
          <w:i/>
          <w:spacing w:val="-3"/>
          <w:sz w:val="18"/>
        </w:rPr>
        <w:t xml:space="preserve"> </w:t>
      </w:r>
      <w:r>
        <w:rPr>
          <w:rFonts w:ascii="Arial" w:hAnsi="Arial"/>
          <w:i/>
          <w:sz w:val="18"/>
        </w:rPr>
        <w:t>does</w:t>
      </w:r>
      <w:r>
        <w:rPr>
          <w:rFonts w:ascii="Arial" w:hAnsi="Arial"/>
          <w:i/>
          <w:spacing w:val="-2"/>
          <w:sz w:val="18"/>
        </w:rPr>
        <w:t xml:space="preserve"> </w:t>
      </w:r>
      <w:r>
        <w:rPr>
          <w:rFonts w:ascii="Arial" w:hAnsi="Arial"/>
          <w:i/>
          <w:sz w:val="18"/>
        </w:rPr>
        <w:t>not</w:t>
      </w:r>
      <w:r>
        <w:rPr>
          <w:rFonts w:ascii="Arial" w:hAnsi="Arial"/>
          <w:i/>
          <w:spacing w:val="-3"/>
          <w:sz w:val="18"/>
        </w:rPr>
        <w:t xml:space="preserve"> </w:t>
      </w:r>
      <w:r>
        <w:rPr>
          <w:rFonts w:ascii="Arial" w:hAnsi="Arial"/>
          <w:i/>
          <w:sz w:val="18"/>
        </w:rPr>
        <w:t>provide</w:t>
      </w:r>
      <w:r>
        <w:rPr>
          <w:rFonts w:ascii="Arial" w:hAnsi="Arial"/>
          <w:i/>
          <w:spacing w:val="-2"/>
          <w:sz w:val="18"/>
        </w:rPr>
        <w:t xml:space="preserve"> </w:t>
      </w:r>
      <w:r>
        <w:rPr>
          <w:rFonts w:ascii="Arial" w:hAnsi="Arial"/>
          <w:i/>
          <w:sz w:val="18"/>
        </w:rPr>
        <w:t>the fixed income detail required by the rubric.</w:t>
      </w:r>
    </w:p>
    <w:p w14:paraId="67FF2D6C" w14:textId="77777777" w:rsidR="00F9164C" w:rsidRDefault="00000000">
      <w:pPr>
        <w:pStyle w:val="Heading9"/>
        <w:spacing w:before="200"/>
      </w:pPr>
      <w:r>
        <w:t>Issue</w:t>
      </w:r>
      <w:r>
        <w:rPr>
          <w:spacing w:val="-8"/>
        </w:rPr>
        <w:t xml:space="preserve"> </w:t>
      </w:r>
      <w:r>
        <w:t>10.</w:t>
      </w:r>
      <w:r>
        <w:rPr>
          <w:spacing w:val="-6"/>
        </w:rPr>
        <w:t xml:space="preserve"> </w:t>
      </w:r>
      <w:r>
        <w:t>Laboratory</w:t>
      </w:r>
      <w:r>
        <w:rPr>
          <w:spacing w:val="-6"/>
        </w:rPr>
        <w:t xml:space="preserve"> </w:t>
      </w:r>
      <w:r>
        <w:t>values</w:t>
      </w:r>
      <w:r>
        <w:rPr>
          <w:spacing w:val="-5"/>
        </w:rPr>
        <w:t xml:space="preserve"> </w:t>
      </w:r>
      <w:r>
        <w:t>change</w:t>
      </w:r>
      <w:r>
        <w:rPr>
          <w:spacing w:val="-6"/>
        </w:rPr>
        <w:t xml:space="preserve"> </w:t>
      </w:r>
      <w:r>
        <w:t>across</w:t>
      </w:r>
      <w:r>
        <w:rPr>
          <w:spacing w:val="-6"/>
        </w:rPr>
        <w:t xml:space="preserve"> </w:t>
      </w:r>
      <w:r>
        <w:t>encounters</w:t>
      </w:r>
      <w:r>
        <w:rPr>
          <w:spacing w:val="-5"/>
        </w:rPr>
        <w:t xml:space="preserve"> </w:t>
      </w:r>
      <w:r>
        <w:t>despite</w:t>
      </w:r>
      <w:r>
        <w:rPr>
          <w:spacing w:val="-6"/>
        </w:rPr>
        <w:t xml:space="preserve"> </w:t>
      </w:r>
      <w:r>
        <w:t>the</w:t>
      </w:r>
      <w:r>
        <w:rPr>
          <w:spacing w:val="-6"/>
        </w:rPr>
        <w:t xml:space="preserve"> </w:t>
      </w:r>
      <w:r>
        <w:t>same</w:t>
      </w:r>
      <w:r>
        <w:rPr>
          <w:spacing w:val="-5"/>
        </w:rPr>
        <w:t xml:space="preserve"> </w:t>
      </w:r>
      <w:r>
        <w:t>collection</w:t>
      </w:r>
      <w:r>
        <w:rPr>
          <w:spacing w:val="-6"/>
        </w:rPr>
        <w:t xml:space="preserve"> </w:t>
      </w:r>
      <w:r>
        <w:t>date</w:t>
      </w:r>
      <w:r>
        <w:rPr>
          <w:spacing w:val="-6"/>
        </w:rPr>
        <w:t xml:space="preserve"> </w:t>
      </w:r>
      <w:r>
        <w:t>and</w:t>
      </w:r>
      <w:r>
        <w:rPr>
          <w:spacing w:val="-5"/>
        </w:rPr>
        <w:t xml:space="preserve"> </w:t>
      </w:r>
      <w:r>
        <w:rPr>
          <w:spacing w:val="-4"/>
        </w:rPr>
        <w:t>time</w:t>
      </w:r>
    </w:p>
    <w:p w14:paraId="437E82F8" w14:textId="77777777" w:rsidR="00F9164C" w:rsidRDefault="00F9164C">
      <w:pPr>
        <w:pStyle w:val="BodyText"/>
        <w:spacing w:before="21"/>
        <w:rPr>
          <w:rFonts w:ascii="Arial"/>
          <w:b/>
        </w:rPr>
      </w:pPr>
    </w:p>
    <w:p w14:paraId="67732BCC" w14:textId="77777777" w:rsidR="00F9164C" w:rsidRDefault="00000000">
      <w:pPr>
        <w:pStyle w:val="BodyText"/>
        <w:spacing w:line="276" w:lineRule="auto"/>
        <w:ind w:left="835" w:right="944"/>
        <w:jc w:val="both"/>
      </w:pPr>
      <w:r>
        <w:rPr>
          <w:rFonts w:ascii="Arial" w:hAnsi="Arial"/>
          <w:b/>
        </w:rPr>
        <w:t>What</w:t>
      </w:r>
      <w:r>
        <w:rPr>
          <w:rFonts w:ascii="Arial" w:hAnsi="Arial"/>
          <w:b/>
          <w:spacing w:val="-2"/>
        </w:rPr>
        <w:t xml:space="preserve"> </w:t>
      </w:r>
      <w:r>
        <w:rPr>
          <w:rFonts w:ascii="Arial" w:hAnsi="Arial"/>
          <w:b/>
        </w:rPr>
        <w:t>the</w:t>
      </w:r>
      <w:r>
        <w:rPr>
          <w:rFonts w:ascii="Arial" w:hAnsi="Arial"/>
          <w:b/>
          <w:spacing w:val="-3"/>
        </w:rPr>
        <w:t xml:space="preserve"> </w:t>
      </w:r>
      <w:r>
        <w:rPr>
          <w:rFonts w:ascii="Arial" w:hAnsi="Arial"/>
          <w:b/>
        </w:rPr>
        <w:t>student</w:t>
      </w:r>
      <w:r>
        <w:rPr>
          <w:rFonts w:ascii="Arial" w:hAnsi="Arial"/>
          <w:b/>
          <w:spacing w:val="-2"/>
        </w:rPr>
        <w:t xml:space="preserve"> </w:t>
      </w:r>
      <w:r>
        <w:rPr>
          <w:rFonts w:ascii="Arial" w:hAnsi="Arial"/>
          <w:b/>
        </w:rPr>
        <w:t>saw or</w:t>
      </w:r>
      <w:r>
        <w:rPr>
          <w:rFonts w:ascii="Arial" w:hAnsi="Arial"/>
          <w:b/>
          <w:spacing w:val="-2"/>
        </w:rPr>
        <w:t xml:space="preserve"> </w:t>
      </w:r>
      <w:r>
        <w:rPr>
          <w:rFonts w:ascii="Arial" w:hAnsi="Arial"/>
          <w:b/>
        </w:rPr>
        <w:t>heard:</w:t>
      </w:r>
      <w:r>
        <w:rPr>
          <w:rFonts w:ascii="Arial" w:hAnsi="Arial"/>
          <w:b/>
          <w:spacing w:val="-1"/>
        </w:rPr>
        <w:t xml:space="preserve"> </w:t>
      </w:r>
      <w:r>
        <w:t>Wednesday</w:t>
      </w:r>
      <w:r>
        <w:rPr>
          <w:spacing w:val="-3"/>
        </w:rPr>
        <w:t xml:space="preserve"> </w:t>
      </w:r>
      <w:r>
        <w:t>labs</w:t>
      </w:r>
      <w:r>
        <w:rPr>
          <w:spacing w:val="-3"/>
        </w:rPr>
        <w:t xml:space="preserve"> </w:t>
      </w:r>
      <w:r>
        <w:t>are</w:t>
      </w:r>
      <w:r>
        <w:rPr>
          <w:spacing w:val="-2"/>
        </w:rPr>
        <w:t xml:space="preserve"> </w:t>
      </w:r>
      <w:r>
        <w:t>stamped</w:t>
      </w:r>
      <w:r>
        <w:rPr>
          <w:spacing w:val="-8"/>
        </w:rPr>
        <w:t xml:space="preserve"> </w:t>
      </w:r>
      <w:r>
        <w:t>06/09/2026</w:t>
      </w:r>
      <w:r>
        <w:rPr>
          <w:spacing w:val="-3"/>
        </w:rPr>
        <w:t xml:space="preserve"> </w:t>
      </w:r>
      <w:r>
        <w:t>07:50</w:t>
      </w:r>
      <w:r>
        <w:rPr>
          <w:spacing w:val="-2"/>
        </w:rPr>
        <w:t xml:space="preserve"> </w:t>
      </w:r>
      <w:r>
        <w:t>and</w:t>
      </w:r>
      <w:r>
        <w:rPr>
          <w:spacing w:val="-2"/>
        </w:rPr>
        <w:t xml:space="preserve"> </w:t>
      </w:r>
      <w:r>
        <w:t>show</w:t>
      </w:r>
      <w:r>
        <w:rPr>
          <w:spacing w:val="-2"/>
        </w:rPr>
        <w:t xml:space="preserve"> </w:t>
      </w:r>
      <w:r>
        <w:t>potassium</w:t>
      </w:r>
      <w:r>
        <w:rPr>
          <w:spacing w:val="-3"/>
        </w:rPr>
        <w:t xml:space="preserve"> </w:t>
      </w:r>
      <w:r>
        <w:t>4.3</w:t>
      </w:r>
      <w:r>
        <w:rPr>
          <w:spacing w:val="-3"/>
        </w:rPr>
        <w:t xml:space="preserve"> </w:t>
      </w:r>
      <w:proofErr w:type="spellStart"/>
      <w:r>
        <w:t>mEq</w:t>
      </w:r>
      <w:proofErr w:type="spellEnd"/>
      <w:r>
        <w:t>/L,</w:t>
      </w:r>
      <w:r>
        <w:rPr>
          <w:spacing w:val="-2"/>
        </w:rPr>
        <w:t xml:space="preserve"> </w:t>
      </w:r>
      <w:r>
        <w:t>BUN</w:t>
      </w:r>
      <w:r>
        <w:rPr>
          <w:spacing w:val="-3"/>
        </w:rPr>
        <w:t xml:space="preserve"> </w:t>
      </w:r>
      <w:r>
        <w:t>17</w:t>
      </w:r>
      <w:r>
        <w:rPr>
          <w:spacing w:val="-2"/>
        </w:rPr>
        <w:t xml:space="preserve"> </w:t>
      </w:r>
      <w:r>
        <w:t>mg/dL, eGFR</w:t>
      </w:r>
      <w:r>
        <w:rPr>
          <w:spacing w:val="-3"/>
        </w:rPr>
        <w:t xml:space="preserve"> </w:t>
      </w:r>
      <w:r>
        <w:t>73</w:t>
      </w:r>
      <w:r>
        <w:rPr>
          <w:spacing w:val="-3"/>
        </w:rPr>
        <w:t xml:space="preserve"> </w:t>
      </w:r>
      <w:r>
        <w:t>mL/min/1.73m²,</w:t>
      </w:r>
      <w:r>
        <w:rPr>
          <w:spacing w:val="-2"/>
        </w:rPr>
        <w:t xml:space="preserve"> </w:t>
      </w:r>
      <w:r>
        <w:t>and</w:t>
      </w:r>
      <w:r>
        <w:rPr>
          <w:spacing w:val="-3"/>
        </w:rPr>
        <w:t xml:space="preserve"> </w:t>
      </w:r>
      <w:r>
        <w:t>WBC</w:t>
      </w:r>
      <w:r>
        <w:rPr>
          <w:spacing w:val="-3"/>
        </w:rPr>
        <w:t xml:space="preserve"> </w:t>
      </w:r>
      <w:r>
        <w:t>6.5</w:t>
      </w:r>
      <w:r>
        <w:rPr>
          <w:spacing w:val="-3"/>
        </w:rPr>
        <w:t xml:space="preserve"> </w:t>
      </w:r>
      <w:r>
        <w:t>x10³/mm³.</w:t>
      </w:r>
      <w:r>
        <w:rPr>
          <w:spacing w:val="-2"/>
        </w:rPr>
        <w:t xml:space="preserve"> </w:t>
      </w:r>
      <w:r>
        <w:t>Tuesday</w:t>
      </w:r>
      <w:r>
        <w:rPr>
          <w:spacing w:val="-3"/>
        </w:rPr>
        <w:t xml:space="preserve"> </w:t>
      </w:r>
      <w:r>
        <w:t>uses</w:t>
      </w:r>
      <w:r>
        <w:rPr>
          <w:spacing w:val="-3"/>
        </w:rPr>
        <w:t xml:space="preserve"> </w:t>
      </w:r>
      <w:r>
        <w:t>the</w:t>
      </w:r>
      <w:r>
        <w:rPr>
          <w:spacing w:val="-3"/>
        </w:rPr>
        <w:t xml:space="preserve"> </w:t>
      </w:r>
      <w:r>
        <w:t>same</w:t>
      </w:r>
      <w:r>
        <w:rPr>
          <w:spacing w:val="-3"/>
        </w:rPr>
        <w:t xml:space="preserve"> </w:t>
      </w:r>
      <w:r>
        <w:t>collection</w:t>
      </w:r>
      <w:r>
        <w:rPr>
          <w:spacing w:val="-3"/>
        </w:rPr>
        <w:t xml:space="preserve"> </w:t>
      </w:r>
      <w:r>
        <w:t>timestamp</w:t>
      </w:r>
      <w:r>
        <w:rPr>
          <w:spacing w:val="-3"/>
        </w:rPr>
        <w:t xml:space="preserve"> </w:t>
      </w:r>
      <w:r>
        <w:t>but</w:t>
      </w:r>
      <w:r>
        <w:rPr>
          <w:spacing w:val="-3"/>
        </w:rPr>
        <w:t xml:space="preserve"> </w:t>
      </w:r>
      <w:r>
        <w:t>shows</w:t>
      </w:r>
      <w:r>
        <w:rPr>
          <w:spacing w:val="-3"/>
        </w:rPr>
        <w:t xml:space="preserve"> </w:t>
      </w:r>
      <w:r>
        <w:t>potassium</w:t>
      </w:r>
      <w:r>
        <w:rPr>
          <w:spacing w:val="-2"/>
        </w:rPr>
        <w:t xml:space="preserve"> </w:t>
      </w:r>
      <w:r>
        <w:t>4.4,</w:t>
      </w:r>
      <w:r>
        <w:rPr>
          <w:spacing w:val="-3"/>
        </w:rPr>
        <w:t xml:space="preserve"> </w:t>
      </w:r>
      <w:r>
        <w:t>BUN</w:t>
      </w:r>
      <w:r>
        <w:rPr>
          <w:spacing w:val="-3"/>
        </w:rPr>
        <w:t xml:space="preserve"> </w:t>
      </w:r>
      <w:r>
        <w:t>18, eGFR 72, and WBC 6.8.</w:t>
      </w:r>
    </w:p>
    <w:p w14:paraId="48642ACB" w14:textId="77777777" w:rsidR="00F9164C" w:rsidRDefault="00000000">
      <w:pPr>
        <w:pStyle w:val="BodyText"/>
        <w:spacing w:before="202" w:line="278" w:lineRule="auto"/>
        <w:ind w:left="835" w:right="871"/>
      </w:pPr>
      <w:r>
        <w:rPr>
          <w:rFonts w:ascii="Arial"/>
          <w:b/>
        </w:rPr>
        <w:t>What</w:t>
      </w:r>
      <w:r>
        <w:rPr>
          <w:rFonts w:ascii="Arial"/>
          <w:b/>
          <w:spacing w:val="-2"/>
        </w:rPr>
        <w:t xml:space="preserve"> </w:t>
      </w:r>
      <w:r>
        <w:rPr>
          <w:rFonts w:ascii="Arial"/>
          <w:b/>
        </w:rPr>
        <w:t>the</w:t>
      </w:r>
      <w:r>
        <w:rPr>
          <w:rFonts w:ascii="Arial"/>
          <w:b/>
          <w:spacing w:val="-3"/>
        </w:rPr>
        <w:t xml:space="preserve"> </w:t>
      </w:r>
      <w:r>
        <w:rPr>
          <w:rFonts w:ascii="Arial"/>
          <w:b/>
        </w:rPr>
        <w:t>grader</w:t>
      </w:r>
      <w:r>
        <w:rPr>
          <w:rFonts w:ascii="Arial"/>
          <w:b/>
          <w:spacing w:val="-2"/>
        </w:rPr>
        <w:t xml:space="preserve"> </w:t>
      </w:r>
      <w:r>
        <w:rPr>
          <w:rFonts w:ascii="Arial"/>
          <w:b/>
        </w:rPr>
        <w:t>or</w:t>
      </w:r>
      <w:r>
        <w:rPr>
          <w:rFonts w:ascii="Arial"/>
          <w:b/>
          <w:spacing w:val="-2"/>
        </w:rPr>
        <w:t xml:space="preserve"> </w:t>
      </w:r>
      <w:r>
        <w:rPr>
          <w:rFonts w:ascii="Arial"/>
          <w:b/>
        </w:rPr>
        <w:t>rubric</w:t>
      </w:r>
      <w:r>
        <w:rPr>
          <w:rFonts w:ascii="Arial"/>
          <w:b/>
          <w:spacing w:val="-3"/>
        </w:rPr>
        <w:t xml:space="preserve"> </w:t>
      </w:r>
      <w:r>
        <w:rPr>
          <w:rFonts w:ascii="Arial"/>
          <w:b/>
        </w:rPr>
        <w:t>expected:</w:t>
      </w:r>
      <w:r>
        <w:rPr>
          <w:rFonts w:ascii="Arial"/>
          <w:b/>
          <w:spacing w:val="-1"/>
        </w:rPr>
        <w:t xml:space="preserve"> </w:t>
      </w:r>
      <w:r>
        <w:t>A</w:t>
      </w:r>
      <w:r>
        <w:rPr>
          <w:spacing w:val="-3"/>
        </w:rPr>
        <w:t xml:space="preserve"> </w:t>
      </w:r>
      <w:r>
        <w:t>single</w:t>
      </w:r>
      <w:r>
        <w:rPr>
          <w:spacing w:val="-3"/>
        </w:rPr>
        <w:t xml:space="preserve"> </w:t>
      </w:r>
      <w:r>
        <w:t>laboratory</w:t>
      </w:r>
      <w:r>
        <w:rPr>
          <w:spacing w:val="-2"/>
        </w:rPr>
        <w:t xml:space="preserve"> </w:t>
      </w:r>
      <w:r>
        <w:t>collection</w:t>
      </w:r>
      <w:r>
        <w:rPr>
          <w:spacing w:val="-3"/>
        </w:rPr>
        <w:t xml:space="preserve"> </w:t>
      </w:r>
      <w:r>
        <w:t>date</w:t>
      </w:r>
      <w:r>
        <w:rPr>
          <w:spacing w:val="-3"/>
        </w:rPr>
        <w:t xml:space="preserve"> </w:t>
      </w:r>
      <w:r>
        <w:t>and</w:t>
      </w:r>
      <w:r>
        <w:rPr>
          <w:spacing w:val="-3"/>
        </w:rPr>
        <w:t xml:space="preserve"> </w:t>
      </w:r>
      <w:r>
        <w:t>time</w:t>
      </w:r>
      <w:r>
        <w:rPr>
          <w:spacing w:val="-3"/>
        </w:rPr>
        <w:t xml:space="preserve"> </w:t>
      </w:r>
      <w:r>
        <w:t>should</w:t>
      </w:r>
      <w:r>
        <w:rPr>
          <w:spacing w:val="-3"/>
        </w:rPr>
        <w:t xml:space="preserve"> </w:t>
      </w:r>
      <w:r>
        <w:t>represent</w:t>
      </w:r>
      <w:r>
        <w:rPr>
          <w:spacing w:val="-3"/>
        </w:rPr>
        <w:t xml:space="preserve"> </w:t>
      </w:r>
      <w:r>
        <w:t>one</w:t>
      </w:r>
      <w:r>
        <w:rPr>
          <w:spacing w:val="-3"/>
        </w:rPr>
        <w:t xml:space="preserve"> </w:t>
      </w:r>
      <w:r>
        <w:t>consistent</w:t>
      </w:r>
      <w:r>
        <w:rPr>
          <w:spacing w:val="-3"/>
        </w:rPr>
        <w:t xml:space="preserve"> </w:t>
      </w:r>
      <w:r>
        <w:t>set</w:t>
      </w:r>
      <w:r>
        <w:rPr>
          <w:spacing w:val="-3"/>
        </w:rPr>
        <w:t xml:space="preserve"> </w:t>
      </w:r>
      <w:r>
        <w:t>of</w:t>
      </w:r>
      <w:r>
        <w:rPr>
          <w:spacing w:val="-3"/>
        </w:rPr>
        <w:t xml:space="preserve"> </w:t>
      </w:r>
      <w:r>
        <w:t>results unless the chart clearly distinguishes separate specimens.</w:t>
      </w:r>
    </w:p>
    <w:p w14:paraId="45CA86FC" w14:textId="77777777" w:rsidR="00F9164C" w:rsidRDefault="00000000">
      <w:pPr>
        <w:pStyle w:val="BodyText"/>
        <w:spacing w:before="194" w:line="278" w:lineRule="auto"/>
        <w:ind w:left="835" w:right="871"/>
      </w:pPr>
      <w:r>
        <w:rPr>
          <w:rFonts w:ascii="Arial"/>
          <w:b/>
        </w:rPr>
        <w:t>Why</w:t>
      </w:r>
      <w:r>
        <w:rPr>
          <w:rFonts w:ascii="Arial"/>
          <w:b/>
          <w:spacing w:val="-3"/>
        </w:rPr>
        <w:t xml:space="preserve"> </w:t>
      </w:r>
      <w:r>
        <w:rPr>
          <w:rFonts w:ascii="Arial"/>
          <w:b/>
        </w:rPr>
        <w:t>this</w:t>
      </w:r>
      <w:r>
        <w:rPr>
          <w:rFonts w:ascii="Arial"/>
          <w:b/>
          <w:spacing w:val="-4"/>
        </w:rPr>
        <w:t xml:space="preserve"> </w:t>
      </w:r>
      <w:r>
        <w:rPr>
          <w:rFonts w:ascii="Arial"/>
          <w:b/>
        </w:rPr>
        <w:t>is</w:t>
      </w:r>
      <w:r>
        <w:rPr>
          <w:rFonts w:ascii="Arial"/>
          <w:b/>
          <w:spacing w:val="-3"/>
        </w:rPr>
        <w:t xml:space="preserve"> </w:t>
      </w:r>
      <w:r>
        <w:rPr>
          <w:rFonts w:ascii="Arial"/>
          <w:b/>
        </w:rPr>
        <w:t>a</w:t>
      </w:r>
      <w:r>
        <w:rPr>
          <w:rFonts w:ascii="Arial"/>
          <w:b/>
          <w:spacing w:val="-4"/>
        </w:rPr>
        <w:t xml:space="preserve"> </w:t>
      </w:r>
      <w:r>
        <w:rPr>
          <w:rFonts w:ascii="Arial"/>
          <w:b/>
        </w:rPr>
        <w:t>problem:</w:t>
      </w:r>
      <w:r>
        <w:rPr>
          <w:rFonts w:ascii="Arial"/>
          <w:b/>
          <w:spacing w:val="-2"/>
        </w:rPr>
        <w:t xml:space="preserve"> </w:t>
      </w:r>
      <w:r>
        <w:t>Changing</w:t>
      </w:r>
      <w:r>
        <w:rPr>
          <w:spacing w:val="-3"/>
        </w:rPr>
        <w:t xml:space="preserve"> </w:t>
      </w:r>
      <w:r>
        <w:t>values</w:t>
      </w:r>
      <w:r>
        <w:rPr>
          <w:spacing w:val="-3"/>
        </w:rPr>
        <w:t xml:space="preserve"> </w:t>
      </w:r>
      <w:r>
        <w:t>under</w:t>
      </w:r>
      <w:r>
        <w:rPr>
          <w:spacing w:val="-3"/>
        </w:rPr>
        <w:t xml:space="preserve"> </w:t>
      </w:r>
      <w:r>
        <w:t>the</w:t>
      </w:r>
      <w:r>
        <w:rPr>
          <w:spacing w:val="-3"/>
        </w:rPr>
        <w:t xml:space="preserve"> </w:t>
      </w:r>
      <w:r>
        <w:t>same</w:t>
      </w:r>
      <w:r>
        <w:rPr>
          <w:spacing w:val="-3"/>
        </w:rPr>
        <w:t xml:space="preserve"> </w:t>
      </w:r>
      <w:r>
        <w:t>timestamp</w:t>
      </w:r>
      <w:r>
        <w:rPr>
          <w:spacing w:val="-3"/>
        </w:rPr>
        <w:t xml:space="preserve"> </w:t>
      </w:r>
      <w:r>
        <w:t>makes</w:t>
      </w:r>
      <w:r>
        <w:rPr>
          <w:spacing w:val="-4"/>
        </w:rPr>
        <w:t xml:space="preserve"> </w:t>
      </w:r>
      <w:r>
        <w:t>longitudinal</w:t>
      </w:r>
      <w:r>
        <w:rPr>
          <w:spacing w:val="-3"/>
        </w:rPr>
        <w:t xml:space="preserve"> </w:t>
      </w:r>
      <w:r>
        <w:t>interpretation</w:t>
      </w:r>
      <w:r>
        <w:rPr>
          <w:spacing w:val="-3"/>
        </w:rPr>
        <w:t xml:space="preserve"> </w:t>
      </w:r>
      <w:r>
        <w:t>unreliable</w:t>
      </w:r>
      <w:r>
        <w:rPr>
          <w:spacing w:val="-3"/>
        </w:rPr>
        <w:t xml:space="preserve"> </w:t>
      </w:r>
      <w:r>
        <w:t>and</w:t>
      </w:r>
      <w:r>
        <w:rPr>
          <w:spacing w:val="-3"/>
        </w:rPr>
        <w:t xml:space="preserve"> </w:t>
      </w:r>
      <w:r>
        <w:t>can</w:t>
      </w:r>
      <w:r>
        <w:rPr>
          <w:spacing w:val="-4"/>
        </w:rPr>
        <w:t xml:space="preserve"> </w:t>
      </w:r>
      <w:r>
        <w:t>create artificial changes in renal function or blood counts.</w:t>
      </w:r>
    </w:p>
    <w:p w14:paraId="05A95834" w14:textId="77777777" w:rsidR="00F9164C" w:rsidRDefault="00000000">
      <w:pPr>
        <w:pStyle w:val="BodyText"/>
        <w:spacing w:before="196" w:line="278" w:lineRule="auto"/>
        <w:ind w:left="835" w:right="871"/>
      </w:pPr>
      <w:r>
        <w:rPr>
          <w:rFonts w:ascii="Arial"/>
          <w:b/>
        </w:rPr>
        <w:t>Suggested</w:t>
      </w:r>
      <w:r>
        <w:rPr>
          <w:rFonts w:ascii="Arial"/>
          <w:b/>
          <w:spacing w:val="-3"/>
        </w:rPr>
        <w:t xml:space="preserve"> </w:t>
      </w:r>
      <w:r>
        <w:rPr>
          <w:rFonts w:ascii="Arial"/>
          <w:b/>
        </w:rPr>
        <w:t>fix:</w:t>
      </w:r>
      <w:r>
        <w:rPr>
          <w:rFonts w:ascii="Arial"/>
          <w:b/>
          <w:spacing w:val="-2"/>
        </w:rPr>
        <w:t xml:space="preserve"> </w:t>
      </w:r>
      <w:r>
        <w:t>Assign</w:t>
      </w:r>
      <w:r>
        <w:rPr>
          <w:spacing w:val="-3"/>
        </w:rPr>
        <w:t xml:space="preserve"> </w:t>
      </w:r>
      <w:r>
        <w:t>unique</w:t>
      </w:r>
      <w:r>
        <w:rPr>
          <w:spacing w:val="-3"/>
        </w:rPr>
        <w:t xml:space="preserve"> </w:t>
      </w:r>
      <w:r>
        <w:t>collection</w:t>
      </w:r>
      <w:r>
        <w:rPr>
          <w:spacing w:val="-3"/>
        </w:rPr>
        <w:t xml:space="preserve"> </w:t>
      </w:r>
      <w:r>
        <w:t>times</w:t>
      </w:r>
      <w:r>
        <w:rPr>
          <w:spacing w:val="-3"/>
        </w:rPr>
        <w:t xml:space="preserve"> </w:t>
      </w:r>
      <w:r>
        <w:t>to</w:t>
      </w:r>
      <w:r>
        <w:rPr>
          <w:spacing w:val="-3"/>
        </w:rPr>
        <w:t xml:space="preserve"> </w:t>
      </w:r>
      <w:r>
        <w:t>genuinely</w:t>
      </w:r>
      <w:r>
        <w:rPr>
          <w:spacing w:val="-3"/>
        </w:rPr>
        <w:t xml:space="preserve"> </w:t>
      </w:r>
      <w:r>
        <w:t>different</w:t>
      </w:r>
      <w:r>
        <w:rPr>
          <w:spacing w:val="-3"/>
        </w:rPr>
        <w:t xml:space="preserve"> </w:t>
      </w:r>
      <w:r>
        <w:t>lab</w:t>
      </w:r>
      <w:r>
        <w:rPr>
          <w:spacing w:val="-3"/>
        </w:rPr>
        <w:t xml:space="preserve"> </w:t>
      </w:r>
      <w:r>
        <w:t>sets</w:t>
      </w:r>
      <w:r>
        <w:rPr>
          <w:spacing w:val="-3"/>
        </w:rPr>
        <w:t xml:space="preserve"> </w:t>
      </w:r>
      <w:r>
        <w:t>or</w:t>
      </w:r>
      <w:r>
        <w:rPr>
          <w:spacing w:val="-3"/>
        </w:rPr>
        <w:t xml:space="preserve"> </w:t>
      </w:r>
      <w:r>
        <w:t>keep</w:t>
      </w:r>
      <w:r>
        <w:rPr>
          <w:spacing w:val="-3"/>
        </w:rPr>
        <w:t xml:space="preserve"> </w:t>
      </w:r>
      <w:r>
        <w:t>the</w:t>
      </w:r>
      <w:r>
        <w:rPr>
          <w:spacing w:val="-3"/>
        </w:rPr>
        <w:t xml:space="preserve"> </w:t>
      </w:r>
      <w:r>
        <w:t>values</w:t>
      </w:r>
      <w:r>
        <w:rPr>
          <w:spacing w:val="-3"/>
        </w:rPr>
        <w:t xml:space="preserve"> </w:t>
      </w:r>
      <w:r>
        <w:t>identical</w:t>
      </w:r>
      <w:r>
        <w:rPr>
          <w:spacing w:val="-3"/>
        </w:rPr>
        <w:t xml:space="preserve"> </w:t>
      </w:r>
      <w:r>
        <w:t>when</w:t>
      </w:r>
      <w:r>
        <w:rPr>
          <w:spacing w:val="-3"/>
        </w:rPr>
        <w:t xml:space="preserve"> </w:t>
      </w:r>
      <w:r>
        <w:t>the</w:t>
      </w:r>
      <w:r>
        <w:rPr>
          <w:spacing w:val="-3"/>
        </w:rPr>
        <w:t xml:space="preserve"> </w:t>
      </w:r>
      <w:r>
        <w:t>timestamp represents the same specimen.</w:t>
      </w:r>
    </w:p>
    <w:p w14:paraId="4CA97086" w14:textId="77777777" w:rsidR="00F9164C" w:rsidRDefault="00F9164C">
      <w:pPr>
        <w:pStyle w:val="BodyText"/>
        <w:spacing w:line="278" w:lineRule="auto"/>
        <w:sectPr w:rsidR="00F9164C">
          <w:pgSz w:w="12240" w:h="15840"/>
          <w:pgMar w:top="720" w:right="0" w:bottom="540" w:left="0" w:header="0" w:footer="313" w:gutter="0"/>
          <w:cols w:space="720"/>
        </w:sectPr>
      </w:pPr>
    </w:p>
    <w:p w14:paraId="1B4E8FE9" w14:textId="77777777" w:rsidR="00F9164C" w:rsidRDefault="00F9164C">
      <w:pPr>
        <w:pStyle w:val="BodyText"/>
        <w:spacing w:before="10"/>
        <w:rPr>
          <w:sz w:val="3"/>
        </w:rPr>
      </w:pPr>
    </w:p>
    <w:p w14:paraId="2FF39F35" w14:textId="77777777" w:rsidR="00F9164C" w:rsidRDefault="00000000">
      <w:pPr>
        <w:ind w:left="1915"/>
        <w:rPr>
          <w:sz w:val="20"/>
        </w:rPr>
      </w:pPr>
      <w:r>
        <w:rPr>
          <w:noProof/>
          <w:sz w:val="20"/>
        </w:rPr>
        <w:drawing>
          <wp:inline distT="0" distB="0" distL="0" distR="0" wp14:anchorId="263DEDA7" wp14:editId="30D2F3F7">
            <wp:extent cx="4649085" cy="6138862"/>
            <wp:effectExtent l="0" t="0" r="0" b="0"/>
            <wp:docPr id="130" name="Image 1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0" name="Image 130"/>
                    <pic:cNvPicPr/>
                  </pic:nvPicPr>
                  <pic:blipFill>
                    <a:blip r:embed="rId114" cstate="print"/>
                    <a:stretch>
                      <a:fillRect/>
                    </a:stretch>
                  </pic:blipFill>
                  <pic:spPr>
                    <a:xfrm>
                      <a:off x="0" y="0"/>
                      <a:ext cx="4649085" cy="6138862"/>
                    </a:xfrm>
                    <a:prstGeom prst="rect">
                      <a:avLst/>
                    </a:prstGeom>
                  </pic:spPr>
                </pic:pic>
              </a:graphicData>
            </a:graphic>
          </wp:inline>
        </w:drawing>
      </w:r>
    </w:p>
    <w:p w14:paraId="302F8B9F" w14:textId="77777777" w:rsidR="00F9164C" w:rsidRDefault="00F9164C">
      <w:pPr>
        <w:pStyle w:val="BodyText"/>
      </w:pPr>
    </w:p>
    <w:p w14:paraId="2B0C24A9" w14:textId="77777777" w:rsidR="00F9164C" w:rsidRDefault="00F9164C">
      <w:pPr>
        <w:pStyle w:val="BodyText"/>
      </w:pPr>
    </w:p>
    <w:p w14:paraId="0BE72F54" w14:textId="77777777" w:rsidR="00F9164C" w:rsidRDefault="00F9164C">
      <w:pPr>
        <w:pStyle w:val="BodyText"/>
      </w:pPr>
    </w:p>
    <w:p w14:paraId="3F0F6B61" w14:textId="77777777" w:rsidR="00F9164C" w:rsidRDefault="00F9164C">
      <w:pPr>
        <w:pStyle w:val="BodyText"/>
      </w:pPr>
    </w:p>
    <w:p w14:paraId="4D97351D" w14:textId="77777777" w:rsidR="00F9164C" w:rsidRDefault="00F9164C">
      <w:pPr>
        <w:pStyle w:val="BodyText"/>
      </w:pPr>
    </w:p>
    <w:p w14:paraId="3CDD8150" w14:textId="77777777" w:rsidR="00F9164C" w:rsidRDefault="00F9164C">
      <w:pPr>
        <w:pStyle w:val="BodyText"/>
      </w:pPr>
    </w:p>
    <w:p w14:paraId="18B6A37F" w14:textId="77777777" w:rsidR="00F9164C" w:rsidRDefault="00F9164C">
      <w:pPr>
        <w:pStyle w:val="BodyText"/>
      </w:pPr>
    </w:p>
    <w:p w14:paraId="31AAF2EA" w14:textId="77777777" w:rsidR="00F9164C" w:rsidRDefault="00F9164C">
      <w:pPr>
        <w:pStyle w:val="BodyText"/>
        <w:spacing w:before="47"/>
      </w:pPr>
    </w:p>
    <w:p w14:paraId="0635C232" w14:textId="77777777" w:rsidR="00F9164C" w:rsidRDefault="00000000">
      <w:pPr>
        <w:spacing w:line="273" w:lineRule="auto"/>
        <w:ind w:left="835" w:right="871"/>
        <w:rPr>
          <w:rFonts w:ascii="Arial" w:hAnsi="Arial"/>
          <w:i/>
          <w:sz w:val="18"/>
        </w:rPr>
      </w:pPr>
      <w:r>
        <w:rPr>
          <w:rFonts w:ascii="Arial" w:hAnsi="Arial"/>
          <w:i/>
          <w:sz w:val="18"/>
        </w:rPr>
        <w:t>Evidence</w:t>
      </w:r>
      <w:r>
        <w:rPr>
          <w:rFonts w:ascii="Arial" w:hAnsi="Arial"/>
          <w:i/>
          <w:spacing w:val="-2"/>
          <w:sz w:val="18"/>
        </w:rPr>
        <w:t xml:space="preserve"> </w:t>
      </w:r>
      <w:r>
        <w:rPr>
          <w:rFonts w:ascii="Arial" w:hAnsi="Arial"/>
          <w:i/>
          <w:sz w:val="18"/>
        </w:rPr>
        <w:t>–</w:t>
      </w:r>
      <w:r>
        <w:rPr>
          <w:rFonts w:ascii="Arial" w:hAnsi="Arial"/>
          <w:i/>
          <w:spacing w:val="-2"/>
          <w:sz w:val="18"/>
        </w:rPr>
        <w:t xml:space="preserve"> </w:t>
      </w:r>
      <w:r>
        <w:rPr>
          <w:rFonts w:ascii="Arial" w:hAnsi="Arial"/>
          <w:i/>
          <w:sz w:val="18"/>
        </w:rPr>
        <w:t>Wednesday</w:t>
      </w:r>
      <w:r>
        <w:rPr>
          <w:rFonts w:ascii="Arial" w:hAnsi="Arial"/>
          <w:i/>
          <w:spacing w:val="-3"/>
          <w:sz w:val="18"/>
        </w:rPr>
        <w:t xml:space="preserve"> </w:t>
      </w:r>
      <w:r>
        <w:rPr>
          <w:rFonts w:ascii="Arial" w:hAnsi="Arial"/>
          <w:i/>
          <w:sz w:val="18"/>
        </w:rPr>
        <w:t>panels</w:t>
      </w:r>
      <w:r>
        <w:rPr>
          <w:rFonts w:ascii="Arial" w:hAnsi="Arial"/>
          <w:i/>
          <w:spacing w:val="-2"/>
          <w:sz w:val="18"/>
        </w:rPr>
        <w:t xml:space="preserve"> </w:t>
      </w:r>
      <w:r>
        <w:rPr>
          <w:rFonts w:ascii="Arial" w:hAnsi="Arial"/>
          <w:i/>
          <w:sz w:val="18"/>
        </w:rPr>
        <w:t>display</w:t>
      </w:r>
      <w:r>
        <w:rPr>
          <w:rFonts w:ascii="Arial" w:hAnsi="Arial"/>
          <w:i/>
          <w:spacing w:val="-2"/>
          <w:sz w:val="18"/>
        </w:rPr>
        <w:t xml:space="preserve"> </w:t>
      </w:r>
      <w:r>
        <w:rPr>
          <w:rFonts w:ascii="Arial" w:hAnsi="Arial"/>
          <w:i/>
          <w:sz w:val="18"/>
        </w:rPr>
        <w:t>a</w:t>
      </w:r>
      <w:r>
        <w:rPr>
          <w:rFonts w:ascii="Arial" w:hAnsi="Arial"/>
          <w:i/>
          <w:spacing w:val="-3"/>
          <w:sz w:val="18"/>
        </w:rPr>
        <w:t xml:space="preserve"> </w:t>
      </w:r>
      <w:r>
        <w:rPr>
          <w:rFonts w:ascii="Arial" w:hAnsi="Arial"/>
          <w:i/>
          <w:sz w:val="18"/>
        </w:rPr>
        <w:t>06/09/2026</w:t>
      </w:r>
      <w:r>
        <w:rPr>
          <w:rFonts w:ascii="Arial" w:hAnsi="Arial"/>
          <w:i/>
          <w:spacing w:val="-3"/>
          <w:sz w:val="18"/>
        </w:rPr>
        <w:t xml:space="preserve"> </w:t>
      </w:r>
      <w:r>
        <w:rPr>
          <w:rFonts w:ascii="Arial" w:hAnsi="Arial"/>
          <w:i/>
          <w:sz w:val="18"/>
        </w:rPr>
        <w:t>07:50</w:t>
      </w:r>
      <w:r>
        <w:rPr>
          <w:rFonts w:ascii="Arial" w:hAnsi="Arial"/>
          <w:i/>
          <w:spacing w:val="-2"/>
          <w:sz w:val="18"/>
        </w:rPr>
        <w:t xml:space="preserve"> </w:t>
      </w:r>
      <w:r>
        <w:rPr>
          <w:rFonts w:ascii="Arial" w:hAnsi="Arial"/>
          <w:i/>
          <w:sz w:val="18"/>
        </w:rPr>
        <w:t>laboratory</w:t>
      </w:r>
      <w:r>
        <w:rPr>
          <w:rFonts w:ascii="Arial" w:hAnsi="Arial"/>
          <w:i/>
          <w:spacing w:val="-3"/>
          <w:sz w:val="18"/>
        </w:rPr>
        <w:t xml:space="preserve"> </w:t>
      </w:r>
      <w:r>
        <w:rPr>
          <w:rFonts w:ascii="Arial" w:hAnsi="Arial"/>
          <w:i/>
          <w:sz w:val="18"/>
        </w:rPr>
        <w:t>set</w:t>
      </w:r>
      <w:r>
        <w:rPr>
          <w:rFonts w:ascii="Arial" w:hAnsi="Arial"/>
          <w:i/>
          <w:spacing w:val="-3"/>
          <w:sz w:val="18"/>
        </w:rPr>
        <w:t xml:space="preserve"> </w:t>
      </w:r>
      <w:r>
        <w:rPr>
          <w:rFonts w:ascii="Arial" w:hAnsi="Arial"/>
          <w:i/>
          <w:sz w:val="18"/>
        </w:rPr>
        <w:t>whose</w:t>
      </w:r>
      <w:r>
        <w:rPr>
          <w:rFonts w:ascii="Arial" w:hAnsi="Arial"/>
          <w:i/>
          <w:spacing w:val="-3"/>
          <w:sz w:val="18"/>
        </w:rPr>
        <w:t xml:space="preserve"> </w:t>
      </w:r>
      <w:r>
        <w:rPr>
          <w:rFonts w:ascii="Arial" w:hAnsi="Arial"/>
          <w:i/>
          <w:sz w:val="18"/>
        </w:rPr>
        <w:t>values</w:t>
      </w:r>
      <w:r>
        <w:rPr>
          <w:rFonts w:ascii="Arial" w:hAnsi="Arial"/>
          <w:i/>
          <w:spacing w:val="-2"/>
          <w:sz w:val="18"/>
        </w:rPr>
        <w:t xml:space="preserve"> </w:t>
      </w:r>
      <w:r>
        <w:rPr>
          <w:rFonts w:ascii="Arial" w:hAnsi="Arial"/>
          <w:i/>
          <w:sz w:val="18"/>
        </w:rPr>
        <w:t>differ</w:t>
      </w:r>
      <w:r>
        <w:rPr>
          <w:rFonts w:ascii="Arial" w:hAnsi="Arial"/>
          <w:i/>
          <w:spacing w:val="-2"/>
          <w:sz w:val="18"/>
        </w:rPr>
        <w:t xml:space="preserve"> </w:t>
      </w:r>
      <w:r>
        <w:rPr>
          <w:rFonts w:ascii="Arial" w:hAnsi="Arial"/>
          <w:i/>
          <w:sz w:val="18"/>
        </w:rPr>
        <w:t>from</w:t>
      </w:r>
      <w:r>
        <w:rPr>
          <w:rFonts w:ascii="Arial" w:hAnsi="Arial"/>
          <w:i/>
          <w:spacing w:val="-2"/>
          <w:sz w:val="18"/>
        </w:rPr>
        <w:t xml:space="preserve"> </w:t>
      </w:r>
      <w:r>
        <w:rPr>
          <w:rFonts w:ascii="Arial" w:hAnsi="Arial"/>
          <w:i/>
          <w:sz w:val="18"/>
        </w:rPr>
        <w:t>Tuesday</w:t>
      </w:r>
      <w:r>
        <w:rPr>
          <w:rFonts w:ascii="Arial" w:hAnsi="Arial"/>
          <w:i/>
          <w:spacing w:val="-3"/>
          <w:sz w:val="18"/>
        </w:rPr>
        <w:t xml:space="preserve"> </w:t>
      </w:r>
      <w:r>
        <w:rPr>
          <w:rFonts w:ascii="Arial" w:hAnsi="Arial"/>
          <w:i/>
          <w:sz w:val="18"/>
        </w:rPr>
        <w:t>despite</w:t>
      </w:r>
      <w:r>
        <w:rPr>
          <w:rFonts w:ascii="Arial" w:hAnsi="Arial"/>
          <w:i/>
          <w:spacing w:val="-2"/>
          <w:sz w:val="18"/>
        </w:rPr>
        <w:t xml:space="preserve"> </w:t>
      </w:r>
      <w:r>
        <w:rPr>
          <w:rFonts w:ascii="Arial" w:hAnsi="Arial"/>
          <w:i/>
          <w:sz w:val="18"/>
        </w:rPr>
        <w:t>the</w:t>
      </w:r>
      <w:r>
        <w:rPr>
          <w:rFonts w:ascii="Arial" w:hAnsi="Arial"/>
          <w:i/>
          <w:spacing w:val="-2"/>
          <w:sz w:val="18"/>
        </w:rPr>
        <w:t xml:space="preserve"> </w:t>
      </w:r>
      <w:r>
        <w:rPr>
          <w:rFonts w:ascii="Arial" w:hAnsi="Arial"/>
          <w:i/>
          <w:sz w:val="18"/>
        </w:rPr>
        <w:t xml:space="preserve">identical </w:t>
      </w:r>
      <w:r>
        <w:rPr>
          <w:rFonts w:ascii="Arial" w:hAnsi="Arial"/>
          <w:i/>
          <w:spacing w:val="-2"/>
          <w:sz w:val="18"/>
        </w:rPr>
        <w:t>timestamp.</w:t>
      </w:r>
    </w:p>
    <w:p w14:paraId="57679AB4" w14:textId="77777777" w:rsidR="00F9164C" w:rsidRDefault="00F9164C">
      <w:pPr>
        <w:spacing w:line="273" w:lineRule="auto"/>
        <w:rPr>
          <w:rFonts w:ascii="Arial" w:hAnsi="Arial"/>
          <w:i/>
          <w:sz w:val="18"/>
        </w:rPr>
        <w:sectPr w:rsidR="00F9164C">
          <w:pgSz w:w="12240" w:h="15840"/>
          <w:pgMar w:top="1820" w:right="0" w:bottom="540" w:left="0" w:header="0" w:footer="313" w:gutter="0"/>
          <w:cols w:space="720"/>
        </w:sectPr>
      </w:pPr>
    </w:p>
    <w:p w14:paraId="3CA6E17A" w14:textId="77777777" w:rsidR="00F9164C" w:rsidRDefault="00000000">
      <w:pPr>
        <w:pStyle w:val="Heading9"/>
        <w:spacing w:before="71"/>
      </w:pPr>
      <w:r>
        <w:lastRenderedPageBreak/>
        <w:t>Patient</w:t>
      </w:r>
      <w:r>
        <w:rPr>
          <w:spacing w:val="-5"/>
        </w:rPr>
        <w:t xml:space="preserve"> </w:t>
      </w:r>
      <w:r>
        <w:t>B</w:t>
      </w:r>
      <w:r>
        <w:rPr>
          <w:spacing w:val="-1"/>
        </w:rPr>
        <w:t xml:space="preserve"> </w:t>
      </w:r>
      <w:r>
        <w:t>–</w:t>
      </w:r>
      <w:r>
        <w:rPr>
          <w:spacing w:val="-2"/>
        </w:rPr>
        <w:t xml:space="preserve"> </w:t>
      </w:r>
      <w:r>
        <w:t>Angela</w:t>
      </w:r>
      <w:r>
        <w:rPr>
          <w:spacing w:val="-1"/>
        </w:rPr>
        <w:t xml:space="preserve"> </w:t>
      </w:r>
      <w:r>
        <w:t>Brooks</w:t>
      </w:r>
      <w:r>
        <w:rPr>
          <w:spacing w:val="-2"/>
        </w:rPr>
        <w:t xml:space="preserve"> </w:t>
      </w:r>
      <w:r>
        <w:t>–</w:t>
      </w:r>
      <w:r>
        <w:rPr>
          <w:spacing w:val="-2"/>
        </w:rPr>
        <w:t xml:space="preserve"> </w:t>
      </w:r>
      <w:r>
        <w:t>Thursday</w:t>
      </w:r>
      <w:r>
        <w:rPr>
          <w:spacing w:val="-2"/>
        </w:rPr>
        <w:t xml:space="preserve"> </w:t>
      </w:r>
      <w:r>
        <w:t>6</w:t>
      </w:r>
      <w:r>
        <w:rPr>
          <w:spacing w:val="-1"/>
        </w:rPr>
        <w:t xml:space="preserve"> </w:t>
      </w:r>
      <w:r>
        <w:t>Month</w:t>
      </w:r>
      <w:r>
        <w:rPr>
          <w:spacing w:val="-2"/>
        </w:rPr>
        <w:t xml:space="preserve"> </w:t>
      </w:r>
      <w:r>
        <w:t>Follow</w:t>
      </w:r>
      <w:r>
        <w:rPr>
          <w:spacing w:val="3"/>
        </w:rPr>
        <w:t xml:space="preserve"> </w:t>
      </w:r>
      <w:r>
        <w:rPr>
          <w:spacing w:val="-5"/>
        </w:rPr>
        <w:t>Up</w:t>
      </w:r>
    </w:p>
    <w:p w14:paraId="6924E959" w14:textId="77777777" w:rsidR="00F9164C" w:rsidRDefault="00F9164C">
      <w:pPr>
        <w:pStyle w:val="BodyText"/>
        <w:spacing w:before="26"/>
        <w:rPr>
          <w:rFonts w:ascii="Arial"/>
          <w:b/>
        </w:rPr>
      </w:pPr>
    </w:p>
    <w:p w14:paraId="4818E7FA" w14:textId="77777777" w:rsidR="00F9164C" w:rsidRDefault="00000000">
      <w:pPr>
        <w:pStyle w:val="BodyText"/>
        <w:spacing w:line="278" w:lineRule="auto"/>
        <w:ind w:left="835" w:right="871"/>
      </w:pPr>
      <w:r>
        <w:t>10</w:t>
      </w:r>
      <w:r>
        <w:rPr>
          <w:spacing w:val="-2"/>
        </w:rPr>
        <w:t xml:space="preserve"> </w:t>
      </w:r>
      <w:r>
        <w:t>grouped</w:t>
      </w:r>
      <w:r>
        <w:rPr>
          <w:spacing w:val="-2"/>
        </w:rPr>
        <w:t xml:space="preserve"> </w:t>
      </w:r>
      <w:r>
        <w:t>system</w:t>
      </w:r>
      <w:r>
        <w:rPr>
          <w:spacing w:val="-1"/>
        </w:rPr>
        <w:t xml:space="preserve"> </w:t>
      </w:r>
      <w:r>
        <w:t>or</w:t>
      </w:r>
      <w:r>
        <w:rPr>
          <w:spacing w:val="-2"/>
        </w:rPr>
        <w:t xml:space="preserve"> </w:t>
      </w:r>
      <w:r>
        <w:t>data</w:t>
      </w:r>
      <w:r>
        <w:rPr>
          <w:spacing w:val="-2"/>
        </w:rPr>
        <w:t xml:space="preserve"> </w:t>
      </w:r>
      <w:r>
        <w:t>issues</w:t>
      </w:r>
      <w:r>
        <w:rPr>
          <w:spacing w:val="-2"/>
        </w:rPr>
        <w:t xml:space="preserve"> </w:t>
      </w:r>
      <w:r>
        <w:t>are</w:t>
      </w:r>
      <w:r>
        <w:rPr>
          <w:spacing w:val="-2"/>
        </w:rPr>
        <w:t xml:space="preserve"> </w:t>
      </w:r>
      <w:r>
        <w:t>included</w:t>
      </w:r>
      <w:r>
        <w:rPr>
          <w:spacing w:val="-2"/>
        </w:rPr>
        <w:t xml:space="preserve"> </w:t>
      </w:r>
      <w:r>
        <w:t>in</w:t>
      </w:r>
      <w:r>
        <w:rPr>
          <w:spacing w:val="-2"/>
        </w:rPr>
        <w:t xml:space="preserve"> </w:t>
      </w:r>
      <w:r>
        <w:t>this</w:t>
      </w:r>
      <w:r>
        <w:rPr>
          <w:spacing w:val="-2"/>
        </w:rPr>
        <w:t xml:space="preserve"> </w:t>
      </w:r>
      <w:r>
        <w:t>working</w:t>
      </w:r>
      <w:r>
        <w:rPr>
          <w:spacing w:val="-2"/>
        </w:rPr>
        <w:t xml:space="preserve"> </w:t>
      </w:r>
      <w:r>
        <w:t>draft</w:t>
      </w:r>
      <w:r>
        <w:rPr>
          <w:spacing w:val="-2"/>
        </w:rPr>
        <w:t xml:space="preserve"> </w:t>
      </w:r>
      <w:r>
        <w:t>for</w:t>
      </w:r>
      <w:r>
        <w:rPr>
          <w:spacing w:val="-2"/>
        </w:rPr>
        <w:t xml:space="preserve"> </w:t>
      </w:r>
      <w:r>
        <w:t>this</w:t>
      </w:r>
      <w:r>
        <w:rPr>
          <w:spacing w:val="-2"/>
        </w:rPr>
        <w:t xml:space="preserve"> </w:t>
      </w:r>
      <w:r>
        <w:t>visit.</w:t>
      </w:r>
      <w:r>
        <w:rPr>
          <w:spacing w:val="-2"/>
        </w:rPr>
        <w:t xml:space="preserve"> </w:t>
      </w:r>
      <w:r>
        <w:t>Items</w:t>
      </w:r>
      <w:r>
        <w:rPr>
          <w:spacing w:val="-2"/>
        </w:rPr>
        <w:t xml:space="preserve"> </w:t>
      </w:r>
      <w:r>
        <w:t>are</w:t>
      </w:r>
      <w:r>
        <w:rPr>
          <w:spacing w:val="-2"/>
        </w:rPr>
        <w:t xml:space="preserve"> </w:t>
      </w:r>
      <w:r>
        <w:t>grouped</w:t>
      </w:r>
      <w:r>
        <w:rPr>
          <w:spacing w:val="-2"/>
        </w:rPr>
        <w:t xml:space="preserve"> </w:t>
      </w:r>
      <w:r>
        <w:t>so</w:t>
      </w:r>
      <w:r>
        <w:rPr>
          <w:spacing w:val="-2"/>
        </w:rPr>
        <w:t xml:space="preserve"> </w:t>
      </w:r>
      <w:r>
        <w:t>one</w:t>
      </w:r>
      <w:r>
        <w:rPr>
          <w:spacing w:val="-2"/>
        </w:rPr>
        <w:t xml:space="preserve"> </w:t>
      </w:r>
      <w:r>
        <w:t>underlying</w:t>
      </w:r>
      <w:r>
        <w:rPr>
          <w:spacing w:val="-2"/>
        </w:rPr>
        <w:t xml:space="preserve"> </w:t>
      </w:r>
      <w:r>
        <w:t>problem</w:t>
      </w:r>
      <w:r>
        <w:rPr>
          <w:spacing w:val="-2"/>
        </w:rPr>
        <w:t xml:space="preserve"> </w:t>
      </w:r>
      <w:r>
        <w:t>is</w:t>
      </w:r>
      <w:r>
        <w:rPr>
          <w:spacing w:val="-2"/>
        </w:rPr>
        <w:t xml:space="preserve"> </w:t>
      </w:r>
      <w:r>
        <w:t xml:space="preserve">not counted multiple times only because it </w:t>
      </w:r>
      <w:proofErr w:type="gramStart"/>
      <w:r>
        <w:t>produced</w:t>
      </w:r>
      <w:proofErr w:type="gramEnd"/>
      <w:r>
        <w:t xml:space="preserve"> several rubric deductions.</w:t>
      </w:r>
    </w:p>
    <w:p w14:paraId="7E884A31" w14:textId="77777777" w:rsidR="00F9164C" w:rsidRDefault="00F9164C">
      <w:pPr>
        <w:pStyle w:val="BodyText"/>
        <w:spacing w:before="10"/>
        <w:rPr>
          <w:sz w:val="16"/>
        </w:rPr>
      </w:pPr>
    </w:p>
    <w:tbl>
      <w:tblPr>
        <w:tblW w:w="0" w:type="auto"/>
        <w:tblInd w:w="8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51"/>
        <w:gridCol w:w="5197"/>
        <w:gridCol w:w="2816"/>
      </w:tblGrid>
      <w:tr w:rsidR="00F9164C" w14:paraId="65113841" w14:textId="77777777">
        <w:trPr>
          <w:trHeight w:val="440"/>
        </w:trPr>
        <w:tc>
          <w:tcPr>
            <w:tcW w:w="2551" w:type="dxa"/>
            <w:shd w:val="clear" w:color="auto" w:fill="DCEAF4"/>
          </w:tcPr>
          <w:p w14:paraId="4D933AFA" w14:textId="77777777" w:rsidR="00F9164C" w:rsidRDefault="00000000">
            <w:pPr>
              <w:pStyle w:val="TableParagraph"/>
              <w:spacing w:before="1"/>
              <w:ind w:left="110"/>
              <w:rPr>
                <w:rFonts w:ascii="Arial"/>
                <w:b/>
                <w:sz w:val="18"/>
              </w:rPr>
            </w:pPr>
            <w:r>
              <w:rPr>
                <w:rFonts w:ascii="Arial"/>
                <w:b/>
                <w:spacing w:val="-10"/>
                <w:sz w:val="18"/>
              </w:rPr>
              <w:t>#</w:t>
            </w:r>
          </w:p>
        </w:tc>
        <w:tc>
          <w:tcPr>
            <w:tcW w:w="5197" w:type="dxa"/>
            <w:shd w:val="clear" w:color="auto" w:fill="DCEAF4"/>
          </w:tcPr>
          <w:p w14:paraId="244A685B" w14:textId="77777777" w:rsidR="00F9164C" w:rsidRDefault="00000000">
            <w:pPr>
              <w:pStyle w:val="TableParagraph"/>
              <w:spacing w:before="1"/>
              <w:ind w:left="110"/>
              <w:rPr>
                <w:rFonts w:ascii="Arial"/>
                <w:b/>
                <w:sz w:val="18"/>
              </w:rPr>
            </w:pPr>
            <w:r>
              <w:rPr>
                <w:rFonts w:ascii="Arial"/>
                <w:b/>
                <w:spacing w:val="-2"/>
                <w:sz w:val="18"/>
              </w:rPr>
              <w:t>Issue</w:t>
            </w:r>
          </w:p>
        </w:tc>
        <w:tc>
          <w:tcPr>
            <w:tcW w:w="2816" w:type="dxa"/>
            <w:shd w:val="clear" w:color="auto" w:fill="DCEAF4"/>
          </w:tcPr>
          <w:p w14:paraId="5592353D" w14:textId="77777777" w:rsidR="00F9164C" w:rsidRDefault="00000000">
            <w:pPr>
              <w:pStyle w:val="TableParagraph"/>
              <w:spacing w:before="1"/>
              <w:ind w:left="110"/>
              <w:rPr>
                <w:rFonts w:ascii="Arial"/>
                <w:b/>
                <w:sz w:val="18"/>
              </w:rPr>
            </w:pPr>
            <w:r>
              <w:rPr>
                <w:rFonts w:ascii="Arial"/>
                <w:b/>
                <w:sz w:val="18"/>
              </w:rPr>
              <w:t>Problem</w:t>
            </w:r>
            <w:r>
              <w:rPr>
                <w:rFonts w:ascii="Arial"/>
                <w:b/>
                <w:spacing w:val="-7"/>
                <w:sz w:val="18"/>
              </w:rPr>
              <w:t xml:space="preserve"> </w:t>
            </w:r>
            <w:r>
              <w:rPr>
                <w:rFonts w:ascii="Arial"/>
                <w:b/>
                <w:spacing w:val="-4"/>
                <w:sz w:val="18"/>
              </w:rPr>
              <w:t>type</w:t>
            </w:r>
          </w:p>
        </w:tc>
      </w:tr>
      <w:tr w:rsidR="00F9164C" w14:paraId="1F36067E" w14:textId="77777777">
        <w:trPr>
          <w:trHeight w:val="545"/>
        </w:trPr>
        <w:tc>
          <w:tcPr>
            <w:tcW w:w="2551" w:type="dxa"/>
          </w:tcPr>
          <w:p w14:paraId="60A8004F" w14:textId="77777777" w:rsidR="00F9164C" w:rsidRDefault="00000000">
            <w:pPr>
              <w:pStyle w:val="TableParagraph"/>
              <w:spacing w:before="56"/>
              <w:rPr>
                <w:sz w:val="18"/>
              </w:rPr>
            </w:pPr>
            <w:r>
              <w:rPr>
                <w:spacing w:val="-10"/>
                <w:sz w:val="18"/>
              </w:rPr>
              <w:t>1</w:t>
            </w:r>
          </w:p>
        </w:tc>
        <w:tc>
          <w:tcPr>
            <w:tcW w:w="5197" w:type="dxa"/>
          </w:tcPr>
          <w:p w14:paraId="2820C9B7" w14:textId="77777777" w:rsidR="00F9164C" w:rsidRDefault="00000000">
            <w:pPr>
              <w:pStyle w:val="TableParagraph"/>
              <w:spacing w:before="56"/>
              <w:rPr>
                <w:sz w:val="18"/>
              </w:rPr>
            </w:pPr>
            <w:r>
              <w:rPr>
                <w:sz w:val="18"/>
              </w:rPr>
              <w:t>Patient</w:t>
            </w:r>
            <w:r>
              <w:rPr>
                <w:spacing w:val="-7"/>
                <w:sz w:val="18"/>
              </w:rPr>
              <w:t xml:space="preserve"> </w:t>
            </w:r>
            <w:r>
              <w:rPr>
                <w:sz w:val="18"/>
              </w:rPr>
              <w:t>age</w:t>
            </w:r>
            <w:r>
              <w:rPr>
                <w:spacing w:val="-5"/>
                <w:sz w:val="18"/>
              </w:rPr>
              <w:t xml:space="preserve"> </w:t>
            </w:r>
            <w:r>
              <w:rPr>
                <w:sz w:val="18"/>
              </w:rPr>
              <w:t>conflicts</w:t>
            </w:r>
            <w:r>
              <w:rPr>
                <w:spacing w:val="-5"/>
                <w:sz w:val="18"/>
              </w:rPr>
              <w:t xml:space="preserve"> </w:t>
            </w:r>
            <w:r>
              <w:rPr>
                <w:sz w:val="18"/>
              </w:rPr>
              <w:t>with</w:t>
            </w:r>
            <w:r>
              <w:rPr>
                <w:spacing w:val="-5"/>
                <w:sz w:val="18"/>
              </w:rPr>
              <w:t xml:space="preserve"> </w:t>
            </w:r>
            <w:r>
              <w:rPr>
                <w:sz w:val="18"/>
              </w:rPr>
              <w:t>the</w:t>
            </w:r>
            <w:r>
              <w:rPr>
                <w:spacing w:val="-5"/>
                <w:sz w:val="18"/>
              </w:rPr>
              <w:t xml:space="preserve"> </w:t>
            </w:r>
            <w:r>
              <w:rPr>
                <w:sz w:val="18"/>
              </w:rPr>
              <w:t>displayed</w:t>
            </w:r>
            <w:r>
              <w:rPr>
                <w:spacing w:val="-5"/>
                <w:sz w:val="18"/>
              </w:rPr>
              <w:t xml:space="preserve"> </w:t>
            </w:r>
            <w:r>
              <w:rPr>
                <w:sz w:val="18"/>
              </w:rPr>
              <w:t>date</w:t>
            </w:r>
            <w:r>
              <w:rPr>
                <w:spacing w:val="-5"/>
                <w:sz w:val="18"/>
              </w:rPr>
              <w:t xml:space="preserve"> </w:t>
            </w:r>
            <w:r>
              <w:rPr>
                <w:sz w:val="18"/>
              </w:rPr>
              <w:t>of</w:t>
            </w:r>
            <w:r>
              <w:rPr>
                <w:spacing w:val="-5"/>
                <w:sz w:val="18"/>
              </w:rPr>
              <w:t xml:space="preserve"> </w:t>
            </w:r>
            <w:r>
              <w:rPr>
                <w:spacing w:val="-4"/>
                <w:sz w:val="18"/>
              </w:rPr>
              <w:t>birth</w:t>
            </w:r>
          </w:p>
        </w:tc>
        <w:tc>
          <w:tcPr>
            <w:tcW w:w="2816" w:type="dxa"/>
          </w:tcPr>
          <w:p w14:paraId="0CE7445B" w14:textId="77777777" w:rsidR="00F9164C" w:rsidRDefault="00000000">
            <w:pPr>
              <w:pStyle w:val="TableParagraph"/>
              <w:spacing w:before="56"/>
              <w:rPr>
                <w:sz w:val="18"/>
              </w:rPr>
            </w:pPr>
            <w:r>
              <w:rPr>
                <w:sz w:val="18"/>
              </w:rPr>
              <w:t>Internal</w:t>
            </w:r>
            <w:r>
              <w:rPr>
                <w:spacing w:val="-6"/>
                <w:sz w:val="18"/>
              </w:rPr>
              <w:t xml:space="preserve"> </w:t>
            </w:r>
            <w:r>
              <w:rPr>
                <w:sz w:val="18"/>
              </w:rPr>
              <w:t>EMR</w:t>
            </w:r>
            <w:r>
              <w:rPr>
                <w:spacing w:val="-5"/>
                <w:sz w:val="18"/>
              </w:rPr>
              <w:t xml:space="preserve"> </w:t>
            </w:r>
            <w:r>
              <w:rPr>
                <w:spacing w:val="-2"/>
                <w:sz w:val="18"/>
              </w:rPr>
              <w:t>inconsistency</w:t>
            </w:r>
          </w:p>
        </w:tc>
      </w:tr>
      <w:tr w:rsidR="00F9164C" w14:paraId="6165797D" w14:textId="77777777">
        <w:trPr>
          <w:trHeight w:val="790"/>
        </w:trPr>
        <w:tc>
          <w:tcPr>
            <w:tcW w:w="2551" w:type="dxa"/>
          </w:tcPr>
          <w:p w14:paraId="76A3C26C" w14:textId="77777777" w:rsidR="00F9164C" w:rsidRDefault="00000000">
            <w:pPr>
              <w:pStyle w:val="TableParagraph"/>
              <w:spacing w:before="176"/>
              <w:rPr>
                <w:sz w:val="18"/>
              </w:rPr>
            </w:pPr>
            <w:r>
              <w:rPr>
                <w:spacing w:val="-10"/>
                <w:sz w:val="18"/>
              </w:rPr>
              <w:t>2</w:t>
            </w:r>
          </w:p>
        </w:tc>
        <w:tc>
          <w:tcPr>
            <w:tcW w:w="5197" w:type="dxa"/>
          </w:tcPr>
          <w:p w14:paraId="0366A159" w14:textId="77777777" w:rsidR="00F9164C" w:rsidRDefault="00000000">
            <w:pPr>
              <w:pStyle w:val="TableParagraph"/>
              <w:spacing w:before="56" w:line="278" w:lineRule="auto"/>
              <w:rPr>
                <w:sz w:val="18"/>
              </w:rPr>
            </w:pPr>
            <w:r>
              <w:rPr>
                <w:sz w:val="18"/>
              </w:rPr>
              <w:t>The</w:t>
            </w:r>
            <w:r>
              <w:rPr>
                <w:spacing w:val="-4"/>
                <w:sz w:val="18"/>
              </w:rPr>
              <w:t xml:space="preserve"> </w:t>
            </w:r>
            <w:r>
              <w:rPr>
                <w:sz w:val="18"/>
              </w:rPr>
              <w:t>6</w:t>
            </w:r>
            <w:r>
              <w:rPr>
                <w:spacing w:val="-4"/>
                <w:sz w:val="18"/>
              </w:rPr>
              <w:t xml:space="preserve"> </w:t>
            </w:r>
            <w:r>
              <w:rPr>
                <w:sz w:val="18"/>
              </w:rPr>
              <w:t>month</w:t>
            </w:r>
            <w:r>
              <w:rPr>
                <w:spacing w:val="-4"/>
                <w:sz w:val="18"/>
              </w:rPr>
              <w:t xml:space="preserve"> </w:t>
            </w:r>
            <w:r>
              <w:rPr>
                <w:sz w:val="18"/>
              </w:rPr>
              <w:t>follow</w:t>
            </w:r>
            <w:r>
              <w:rPr>
                <w:spacing w:val="-4"/>
                <w:sz w:val="18"/>
              </w:rPr>
              <w:t xml:space="preserve"> </w:t>
            </w:r>
            <w:r>
              <w:rPr>
                <w:sz w:val="18"/>
              </w:rPr>
              <w:t>up</w:t>
            </w:r>
            <w:r>
              <w:rPr>
                <w:spacing w:val="-4"/>
                <w:sz w:val="18"/>
              </w:rPr>
              <w:t xml:space="preserve"> </w:t>
            </w:r>
            <w:r>
              <w:rPr>
                <w:sz w:val="18"/>
              </w:rPr>
              <w:t>is</w:t>
            </w:r>
            <w:r>
              <w:rPr>
                <w:spacing w:val="-4"/>
                <w:sz w:val="18"/>
              </w:rPr>
              <w:t xml:space="preserve"> </w:t>
            </w:r>
            <w:r>
              <w:rPr>
                <w:sz w:val="18"/>
              </w:rPr>
              <w:t>internally</w:t>
            </w:r>
            <w:r>
              <w:rPr>
                <w:spacing w:val="-4"/>
                <w:sz w:val="18"/>
              </w:rPr>
              <w:t xml:space="preserve"> </w:t>
            </w:r>
            <w:r>
              <w:rPr>
                <w:sz w:val="18"/>
              </w:rPr>
              <w:t>labeled</w:t>
            </w:r>
            <w:r>
              <w:rPr>
                <w:spacing w:val="-5"/>
                <w:sz w:val="18"/>
              </w:rPr>
              <w:t xml:space="preserve"> </w:t>
            </w:r>
            <w:r>
              <w:rPr>
                <w:sz w:val="18"/>
              </w:rPr>
              <w:t>as</w:t>
            </w:r>
            <w:r>
              <w:rPr>
                <w:spacing w:val="-4"/>
                <w:sz w:val="18"/>
              </w:rPr>
              <w:t xml:space="preserve"> </w:t>
            </w:r>
            <w:r>
              <w:rPr>
                <w:sz w:val="18"/>
              </w:rPr>
              <w:t>an</w:t>
            </w:r>
            <w:r>
              <w:rPr>
                <w:spacing w:val="-4"/>
                <w:sz w:val="18"/>
              </w:rPr>
              <w:t xml:space="preserve"> </w:t>
            </w:r>
            <w:r>
              <w:rPr>
                <w:sz w:val="18"/>
              </w:rPr>
              <w:t>initial</w:t>
            </w:r>
            <w:r>
              <w:rPr>
                <w:spacing w:val="-4"/>
                <w:sz w:val="18"/>
              </w:rPr>
              <w:t xml:space="preserve"> </w:t>
            </w:r>
            <w:r>
              <w:rPr>
                <w:sz w:val="18"/>
              </w:rPr>
              <w:t>visit</w:t>
            </w:r>
            <w:r>
              <w:rPr>
                <w:spacing w:val="-4"/>
                <w:sz w:val="18"/>
              </w:rPr>
              <w:t xml:space="preserve"> </w:t>
            </w:r>
            <w:r>
              <w:rPr>
                <w:sz w:val="18"/>
              </w:rPr>
              <w:t>and does not advance the longitudinal visit date</w:t>
            </w:r>
          </w:p>
        </w:tc>
        <w:tc>
          <w:tcPr>
            <w:tcW w:w="2816" w:type="dxa"/>
          </w:tcPr>
          <w:p w14:paraId="13488D68" w14:textId="77777777" w:rsidR="00F9164C" w:rsidRDefault="00000000">
            <w:pPr>
              <w:pStyle w:val="TableParagraph"/>
              <w:spacing w:before="56" w:line="278" w:lineRule="auto"/>
              <w:ind w:right="1087"/>
              <w:rPr>
                <w:sz w:val="18"/>
              </w:rPr>
            </w:pPr>
            <w:r>
              <w:rPr>
                <w:sz w:val="18"/>
              </w:rPr>
              <w:t>Longitudinal</w:t>
            </w:r>
            <w:r>
              <w:rPr>
                <w:spacing w:val="-13"/>
                <w:sz w:val="18"/>
              </w:rPr>
              <w:t xml:space="preserve"> </w:t>
            </w:r>
            <w:r>
              <w:rPr>
                <w:sz w:val="18"/>
              </w:rPr>
              <w:t xml:space="preserve">timeline </w:t>
            </w:r>
            <w:r>
              <w:rPr>
                <w:spacing w:val="-2"/>
                <w:sz w:val="18"/>
              </w:rPr>
              <w:t>inconsistency</w:t>
            </w:r>
          </w:p>
        </w:tc>
      </w:tr>
      <w:tr w:rsidR="00F9164C" w14:paraId="0D59C669" w14:textId="77777777">
        <w:trPr>
          <w:trHeight w:val="785"/>
        </w:trPr>
        <w:tc>
          <w:tcPr>
            <w:tcW w:w="2551" w:type="dxa"/>
          </w:tcPr>
          <w:p w14:paraId="0CF29EC8" w14:textId="77777777" w:rsidR="00F9164C" w:rsidRDefault="00000000">
            <w:pPr>
              <w:pStyle w:val="TableParagraph"/>
              <w:spacing w:before="171"/>
              <w:rPr>
                <w:sz w:val="18"/>
              </w:rPr>
            </w:pPr>
            <w:r>
              <w:rPr>
                <w:spacing w:val="-10"/>
                <w:sz w:val="18"/>
              </w:rPr>
              <w:t>3</w:t>
            </w:r>
          </w:p>
        </w:tc>
        <w:tc>
          <w:tcPr>
            <w:tcW w:w="5197" w:type="dxa"/>
          </w:tcPr>
          <w:p w14:paraId="52C2277C" w14:textId="77777777" w:rsidR="00F9164C" w:rsidRDefault="00000000">
            <w:pPr>
              <w:pStyle w:val="TableParagraph"/>
              <w:spacing w:before="56" w:line="273" w:lineRule="auto"/>
              <w:rPr>
                <w:sz w:val="18"/>
              </w:rPr>
            </w:pPr>
            <w:r>
              <w:rPr>
                <w:sz w:val="18"/>
              </w:rPr>
              <w:t>The</w:t>
            </w:r>
            <w:r>
              <w:rPr>
                <w:spacing w:val="-5"/>
                <w:sz w:val="18"/>
              </w:rPr>
              <w:t xml:space="preserve"> </w:t>
            </w:r>
            <w:r>
              <w:rPr>
                <w:sz w:val="18"/>
              </w:rPr>
              <w:t>Thursday</w:t>
            </w:r>
            <w:r>
              <w:rPr>
                <w:spacing w:val="-5"/>
                <w:sz w:val="18"/>
              </w:rPr>
              <w:t xml:space="preserve"> </w:t>
            </w:r>
            <w:r>
              <w:rPr>
                <w:sz w:val="18"/>
              </w:rPr>
              <w:t>problem</w:t>
            </w:r>
            <w:r>
              <w:rPr>
                <w:spacing w:val="-5"/>
                <w:sz w:val="18"/>
              </w:rPr>
              <w:t xml:space="preserve"> </w:t>
            </w:r>
            <w:r>
              <w:rPr>
                <w:sz w:val="18"/>
              </w:rPr>
              <w:t>list</w:t>
            </w:r>
            <w:r>
              <w:rPr>
                <w:spacing w:val="-5"/>
                <w:sz w:val="18"/>
              </w:rPr>
              <w:t xml:space="preserve"> </w:t>
            </w:r>
            <w:r>
              <w:rPr>
                <w:sz w:val="18"/>
              </w:rPr>
              <w:t>omits</w:t>
            </w:r>
            <w:r>
              <w:rPr>
                <w:spacing w:val="-5"/>
                <w:sz w:val="18"/>
              </w:rPr>
              <w:t xml:space="preserve"> </w:t>
            </w:r>
            <w:r>
              <w:rPr>
                <w:sz w:val="18"/>
              </w:rPr>
              <w:t>HFrEF</w:t>
            </w:r>
            <w:r>
              <w:rPr>
                <w:spacing w:val="-5"/>
                <w:sz w:val="18"/>
              </w:rPr>
              <w:t xml:space="preserve"> </w:t>
            </w:r>
            <w:r>
              <w:rPr>
                <w:sz w:val="18"/>
              </w:rPr>
              <w:t>and</w:t>
            </w:r>
            <w:r>
              <w:rPr>
                <w:spacing w:val="-5"/>
                <w:sz w:val="18"/>
              </w:rPr>
              <w:t xml:space="preserve"> </w:t>
            </w:r>
            <w:r>
              <w:rPr>
                <w:sz w:val="18"/>
              </w:rPr>
              <w:t>the</w:t>
            </w:r>
            <w:r>
              <w:rPr>
                <w:spacing w:val="-5"/>
                <w:sz w:val="18"/>
              </w:rPr>
              <w:t xml:space="preserve"> </w:t>
            </w:r>
            <w:r>
              <w:rPr>
                <w:sz w:val="18"/>
              </w:rPr>
              <w:t>AFib</w:t>
            </w:r>
            <w:r>
              <w:rPr>
                <w:spacing w:val="-5"/>
                <w:sz w:val="18"/>
              </w:rPr>
              <w:t xml:space="preserve"> </w:t>
            </w:r>
            <w:r>
              <w:rPr>
                <w:sz w:val="18"/>
              </w:rPr>
              <w:t>qualifiers and comorbidities used by the grader</w:t>
            </w:r>
          </w:p>
        </w:tc>
        <w:tc>
          <w:tcPr>
            <w:tcW w:w="2816" w:type="dxa"/>
          </w:tcPr>
          <w:p w14:paraId="7D71AF29" w14:textId="77777777" w:rsidR="00F9164C" w:rsidRDefault="00000000">
            <w:pPr>
              <w:pStyle w:val="TableParagraph"/>
              <w:spacing w:before="171"/>
              <w:rPr>
                <w:sz w:val="18"/>
              </w:rPr>
            </w:pPr>
            <w:r>
              <w:rPr>
                <w:sz w:val="18"/>
              </w:rPr>
              <w:t>EMR</w:t>
            </w:r>
            <w:r>
              <w:rPr>
                <w:spacing w:val="-4"/>
                <w:sz w:val="18"/>
              </w:rPr>
              <w:t xml:space="preserve"> </w:t>
            </w:r>
            <w:r>
              <w:rPr>
                <w:sz w:val="18"/>
              </w:rPr>
              <w:t>and</w:t>
            </w:r>
            <w:r>
              <w:rPr>
                <w:spacing w:val="-4"/>
                <w:sz w:val="18"/>
              </w:rPr>
              <w:t xml:space="preserve"> </w:t>
            </w:r>
            <w:r>
              <w:rPr>
                <w:sz w:val="18"/>
              </w:rPr>
              <w:t>grader</w:t>
            </w:r>
            <w:r>
              <w:rPr>
                <w:spacing w:val="-4"/>
                <w:sz w:val="18"/>
              </w:rPr>
              <w:t xml:space="preserve"> </w:t>
            </w:r>
            <w:r>
              <w:rPr>
                <w:spacing w:val="-2"/>
                <w:sz w:val="18"/>
              </w:rPr>
              <w:t>disagree</w:t>
            </w:r>
          </w:p>
        </w:tc>
      </w:tr>
      <w:tr w:rsidR="00F9164C" w14:paraId="7FDEF9FD" w14:textId="77777777">
        <w:trPr>
          <w:trHeight w:val="785"/>
        </w:trPr>
        <w:tc>
          <w:tcPr>
            <w:tcW w:w="2551" w:type="dxa"/>
          </w:tcPr>
          <w:p w14:paraId="481D7034" w14:textId="77777777" w:rsidR="00F9164C" w:rsidRDefault="00000000">
            <w:pPr>
              <w:pStyle w:val="TableParagraph"/>
              <w:spacing w:before="176"/>
              <w:rPr>
                <w:sz w:val="18"/>
              </w:rPr>
            </w:pPr>
            <w:r>
              <w:rPr>
                <w:spacing w:val="-10"/>
                <w:sz w:val="18"/>
              </w:rPr>
              <w:t>4</w:t>
            </w:r>
          </w:p>
        </w:tc>
        <w:tc>
          <w:tcPr>
            <w:tcW w:w="5197" w:type="dxa"/>
          </w:tcPr>
          <w:p w14:paraId="2C664E5D" w14:textId="77777777" w:rsidR="00F9164C" w:rsidRDefault="00000000">
            <w:pPr>
              <w:pStyle w:val="TableParagraph"/>
              <w:spacing w:before="56" w:line="273" w:lineRule="auto"/>
              <w:rPr>
                <w:sz w:val="18"/>
              </w:rPr>
            </w:pPr>
            <w:r>
              <w:rPr>
                <w:sz w:val="18"/>
              </w:rPr>
              <w:t>Atorvastatin</w:t>
            </w:r>
            <w:r>
              <w:rPr>
                <w:spacing w:val="-5"/>
                <w:sz w:val="18"/>
              </w:rPr>
              <w:t xml:space="preserve"> </w:t>
            </w:r>
            <w:r>
              <w:rPr>
                <w:sz w:val="18"/>
              </w:rPr>
              <w:t>is</w:t>
            </w:r>
            <w:r>
              <w:rPr>
                <w:spacing w:val="-5"/>
                <w:sz w:val="18"/>
              </w:rPr>
              <w:t xml:space="preserve"> </w:t>
            </w:r>
            <w:r>
              <w:rPr>
                <w:sz w:val="18"/>
              </w:rPr>
              <w:t>required</w:t>
            </w:r>
            <w:r>
              <w:rPr>
                <w:spacing w:val="-5"/>
                <w:sz w:val="18"/>
              </w:rPr>
              <w:t xml:space="preserve"> </w:t>
            </w:r>
            <w:r>
              <w:rPr>
                <w:sz w:val="18"/>
              </w:rPr>
              <w:t>by</w:t>
            </w:r>
            <w:r>
              <w:rPr>
                <w:spacing w:val="-5"/>
                <w:sz w:val="18"/>
              </w:rPr>
              <w:t xml:space="preserve"> </w:t>
            </w:r>
            <w:r>
              <w:rPr>
                <w:sz w:val="18"/>
              </w:rPr>
              <w:t>the</w:t>
            </w:r>
            <w:r>
              <w:rPr>
                <w:spacing w:val="-5"/>
                <w:sz w:val="18"/>
              </w:rPr>
              <w:t xml:space="preserve"> </w:t>
            </w:r>
            <w:r>
              <w:rPr>
                <w:sz w:val="18"/>
              </w:rPr>
              <w:t>grader</w:t>
            </w:r>
            <w:r>
              <w:rPr>
                <w:spacing w:val="-5"/>
                <w:sz w:val="18"/>
              </w:rPr>
              <w:t xml:space="preserve"> </w:t>
            </w:r>
            <w:r>
              <w:rPr>
                <w:sz w:val="18"/>
              </w:rPr>
              <w:t>but</w:t>
            </w:r>
            <w:r>
              <w:rPr>
                <w:spacing w:val="-5"/>
                <w:sz w:val="18"/>
              </w:rPr>
              <w:t xml:space="preserve"> </w:t>
            </w:r>
            <w:r>
              <w:rPr>
                <w:sz w:val="18"/>
              </w:rPr>
              <w:t>absent</w:t>
            </w:r>
            <w:r>
              <w:rPr>
                <w:spacing w:val="-5"/>
                <w:sz w:val="18"/>
              </w:rPr>
              <w:t xml:space="preserve"> </w:t>
            </w:r>
            <w:r>
              <w:rPr>
                <w:sz w:val="18"/>
              </w:rPr>
              <w:t>from</w:t>
            </w:r>
            <w:r>
              <w:rPr>
                <w:spacing w:val="-4"/>
                <w:sz w:val="18"/>
              </w:rPr>
              <w:t xml:space="preserve"> </w:t>
            </w:r>
            <w:r>
              <w:rPr>
                <w:sz w:val="18"/>
              </w:rPr>
              <w:t>the</w:t>
            </w:r>
            <w:r>
              <w:rPr>
                <w:spacing w:val="-5"/>
                <w:sz w:val="18"/>
              </w:rPr>
              <w:t xml:space="preserve"> </w:t>
            </w:r>
            <w:r>
              <w:rPr>
                <w:sz w:val="18"/>
              </w:rPr>
              <w:t>live medication list</w:t>
            </w:r>
          </w:p>
        </w:tc>
        <w:tc>
          <w:tcPr>
            <w:tcW w:w="2816" w:type="dxa"/>
          </w:tcPr>
          <w:p w14:paraId="6BD90699" w14:textId="77777777" w:rsidR="00F9164C" w:rsidRDefault="00000000">
            <w:pPr>
              <w:pStyle w:val="TableParagraph"/>
              <w:spacing w:before="176"/>
              <w:rPr>
                <w:sz w:val="18"/>
              </w:rPr>
            </w:pPr>
            <w:r>
              <w:rPr>
                <w:sz w:val="18"/>
              </w:rPr>
              <w:t>EMR</w:t>
            </w:r>
            <w:r>
              <w:rPr>
                <w:spacing w:val="-4"/>
                <w:sz w:val="18"/>
              </w:rPr>
              <w:t xml:space="preserve"> </w:t>
            </w:r>
            <w:r>
              <w:rPr>
                <w:sz w:val="18"/>
              </w:rPr>
              <w:t>and</w:t>
            </w:r>
            <w:r>
              <w:rPr>
                <w:spacing w:val="-4"/>
                <w:sz w:val="18"/>
              </w:rPr>
              <w:t xml:space="preserve"> </w:t>
            </w:r>
            <w:r>
              <w:rPr>
                <w:sz w:val="18"/>
              </w:rPr>
              <w:t>grader</w:t>
            </w:r>
            <w:r>
              <w:rPr>
                <w:spacing w:val="-4"/>
                <w:sz w:val="18"/>
              </w:rPr>
              <w:t xml:space="preserve"> </w:t>
            </w:r>
            <w:r>
              <w:rPr>
                <w:spacing w:val="-2"/>
                <w:sz w:val="18"/>
              </w:rPr>
              <w:t>disagree</w:t>
            </w:r>
          </w:p>
        </w:tc>
      </w:tr>
      <w:tr w:rsidR="00F9164C" w14:paraId="4032DB45" w14:textId="77777777">
        <w:trPr>
          <w:trHeight w:val="785"/>
        </w:trPr>
        <w:tc>
          <w:tcPr>
            <w:tcW w:w="2551" w:type="dxa"/>
          </w:tcPr>
          <w:p w14:paraId="28295A05" w14:textId="77777777" w:rsidR="00F9164C" w:rsidRDefault="00000000">
            <w:pPr>
              <w:pStyle w:val="TableParagraph"/>
              <w:spacing w:before="176"/>
              <w:rPr>
                <w:sz w:val="18"/>
              </w:rPr>
            </w:pPr>
            <w:r>
              <w:rPr>
                <w:spacing w:val="-10"/>
                <w:sz w:val="18"/>
              </w:rPr>
              <w:t>5</w:t>
            </w:r>
          </w:p>
        </w:tc>
        <w:tc>
          <w:tcPr>
            <w:tcW w:w="5197" w:type="dxa"/>
          </w:tcPr>
          <w:p w14:paraId="556F3613" w14:textId="77777777" w:rsidR="00F9164C" w:rsidRDefault="00000000">
            <w:pPr>
              <w:pStyle w:val="TableParagraph"/>
              <w:spacing w:before="56" w:line="278" w:lineRule="auto"/>
              <w:rPr>
                <w:sz w:val="18"/>
              </w:rPr>
            </w:pPr>
            <w:r>
              <w:rPr>
                <w:sz w:val="18"/>
              </w:rPr>
              <w:t>The</w:t>
            </w:r>
            <w:r>
              <w:rPr>
                <w:spacing w:val="-5"/>
                <w:sz w:val="18"/>
              </w:rPr>
              <w:t xml:space="preserve"> </w:t>
            </w:r>
            <w:r>
              <w:rPr>
                <w:sz w:val="18"/>
              </w:rPr>
              <w:t>CBC</w:t>
            </w:r>
            <w:r>
              <w:rPr>
                <w:spacing w:val="-5"/>
                <w:sz w:val="18"/>
              </w:rPr>
              <w:t xml:space="preserve"> </w:t>
            </w:r>
            <w:r>
              <w:rPr>
                <w:sz w:val="18"/>
              </w:rPr>
              <w:t>panel</w:t>
            </w:r>
            <w:r>
              <w:rPr>
                <w:spacing w:val="-5"/>
                <w:sz w:val="18"/>
              </w:rPr>
              <w:t xml:space="preserve"> </w:t>
            </w:r>
            <w:r>
              <w:rPr>
                <w:sz w:val="18"/>
              </w:rPr>
              <w:t>shows</w:t>
            </w:r>
            <w:r>
              <w:rPr>
                <w:spacing w:val="-5"/>
                <w:sz w:val="18"/>
              </w:rPr>
              <w:t xml:space="preserve"> </w:t>
            </w:r>
            <w:r>
              <w:rPr>
                <w:sz w:val="18"/>
              </w:rPr>
              <w:t>WBC</w:t>
            </w:r>
            <w:r>
              <w:rPr>
                <w:spacing w:val="-6"/>
                <w:sz w:val="18"/>
              </w:rPr>
              <w:t xml:space="preserve"> </w:t>
            </w:r>
            <w:r>
              <w:rPr>
                <w:sz w:val="18"/>
              </w:rPr>
              <w:t>only</w:t>
            </w:r>
            <w:r>
              <w:rPr>
                <w:spacing w:val="-5"/>
                <w:sz w:val="18"/>
              </w:rPr>
              <w:t xml:space="preserve"> </w:t>
            </w:r>
            <w:r>
              <w:rPr>
                <w:sz w:val="18"/>
              </w:rPr>
              <w:t>while</w:t>
            </w:r>
            <w:r>
              <w:rPr>
                <w:spacing w:val="-5"/>
                <w:sz w:val="18"/>
              </w:rPr>
              <w:t xml:space="preserve"> </w:t>
            </w:r>
            <w:r>
              <w:rPr>
                <w:sz w:val="18"/>
              </w:rPr>
              <w:t>the</w:t>
            </w:r>
            <w:r>
              <w:rPr>
                <w:spacing w:val="-5"/>
                <w:sz w:val="18"/>
              </w:rPr>
              <w:t xml:space="preserve"> </w:t>
            </w:r>
            <w:r>
              <w:rPr>
                <w:sz w:val="18"/>
              </w:rPr>
              <w:t>grader</w:t>
            </w:r>
            <w:r>
              <w:rPr>
                <w:spacing w:val="-5"/>
                <w:sz w:val="18"/>
              </w:rPr>
              <w:t xml:space="preserve"> </w:t>
            </w:r>
            <w:r>
              <w:rPr>
                <w:sz w:val="18"/>
              </w:rPr>
              <w:t>expects hemoglobin and platelet values</w:t>
            </w:r>
          </w:p>
        </w:tc>
        <w:tc>
          <w:tcPr>
            <w:tcW w:w="2816" w:type="dxa"/>
          </w:tcPr>
          <w:p w14:paraId="267A62F3" w14:textId="77777777" w:rsidR="00F9164C" w:rsidRDefault="00000000">
            <w:pPr>
              <w:pStyle w:val="TableParagraph"/>
              <w:spacing w:before="56" w:line="278" w:lineRule="auto"/>
              <w:ind w:right="43"/>
              <w:rPr>
                <w:sz w:val="18"/>
              </w:rPr>
            </w:pPr>
            <w:r>
              <w:rPr>
                <w:sz w:val="18"/>
              </w:rPr>
              <w:t>Required</w:t>
            </w:r>
            <w:r>
              <w:rPr>
                <w:spacing w:val="-15"/>
                <w:sz w:val="18"/>
              </w:rPr>
              <w:t xml:space="preserve"> </w:t>
            </w:r>
            <w:r>
              <w:rPr>
                <w:sz w:val="18"/>
              </w:rPr>
              <w:t>information</w:t>
            </w:r>
            <w:r>
              <w:rPr>
                <w:spacing w:val="-12"/>
                <w:sz w:val="18"/>
              </w:rPr>
              <w:t xml:space="preserve"> </w:t>
            </w:r>
            <w:r>
              <w:rPr>
                <w:sz w:val="18"/>
              </w:rPr>
              <w:t xml:space="preserve">is </w:t>
            </w:r>
            <w:r>
              <w:rPr>
                <w:spacing w:val="-2"/>
                <w:sz w:val="18"/>
              </w:rPr>
              <w:t>unavailable</w:t>
            </w:r>
          </w:p>
        </w:tc>
      </w:tr>
      <w:tr w:rsidR="00F9164C" w14:paraId="281C9F0A" w14:textId="77777777">
        <w:trPr>
          <w:trHeight w:val="785"/>
        </w:trPr>
        <w:tc>
          <w:tcPr>
            <w:tcW w:w="2551" w:type="dxa"/>
          </w:tcPr>
          <w:p w14:paraId="7A12BB7B" w14:textId="77777777" w:rsidR="00F9164C" w:rsidRDefault="00000000">
            <w:pPr>
              <w:pStyle w:val="TableParagraph"/>
              <w:spacing w:before="176"/>
              <w:rPr>
                <w:sz w:val="18"/>
              </w:rPr>
            </w:pPr>
            <w:r>
              <w:rPr>
                <w:spacing w:val="-10"/>
                <w:sz w:val="18"/>
              </w:rPr>
              <w:t>6</w:t>
            </w:r>
          </w:p>
        </w:tc>
        <w:tc>
          <w:tcPr>
            <w:tcW w:w="5197" w:type="dxa"/>
          </w:tcPr>
          <w:p w14:paraId="3BAF6095" w14:textId="77777777" w:rsidR="00F9164C" w:rsidRDefault="00000000">
            <w:pPr>
              <w:pStyle w:val="TableParagraph"/>
              <w:spacing w:before="56" w:line="278" w:lineRule="auto"/>
              <w:rPr>
                <w:sz w:val="18"/>
              </w:rPr>
            </w:pPr>
            <w:r>
              <w:rPr>
                <w:sz w:val="18"/>
              </w:rPr>
              <w:t>Preventive</w:t>
            </w:r>
            <w:r>
              <w:rPr>
                <w:spacing w:val="-5"/>
                <w:sz w:val="18"/>
              </w:rPr>
              <w:t xml:space="preserve"> </w:t>
            </w:r>
            <w:r>
              <w:rPr>
                <w:sz w:val="18"/>
              </w:rPr>
              <w:t>care</w:t>
            </w:r>
            <w:r>
              <w:rPr>
                <w:spacing w:val="-5"/>
                <w:sz w:val="18"/>
              </w:rPr>
              <w:t xml:space="preserve"> </w:t>
            </w:r>
            <w:r>
              <w:rPr>
                <w:sz w:val="18"/>
              </w:rPr>
              <w:t>statuses</w:t>
            </w:r>
            <w:r>
              <w:rPr>
                <w:spacing w:val="-5"/>
                <w:sz w:val="18"/>
              </w:rPr>
              <w:t xml:space="preserve"> </w:t>
            </w:r>
            <w:r>
              <w:rPr>
                <w:sz w:val="18"/>
              </w:rPr>
              <w:t>required</w:t>
            </w:r>
            <w:r>
              <w:rPr>
                <w:spacing w:val="-5"/>
                <w:sz w:val="18"/>
              </w:rPr>
              <w:t xml:space="preserve"> </w:t>
            </w:r>
            <w:r>
              <w:rPr>
                <w:sz w:val="18"/>
              </w:rPr>
              <w:t>by</w:t>
            </w:r>
            <w:r>
              <w:rPr>
                <w:spacing w:val="-5"/>
                <w:sz w:val="18"/>
              </w:rPr>
              <w:t xml:space="preserve"> </w:t>
            </w:r>
            <w:r>
              <w:rPr>
                <w:sz w:val="18"/>
              </w:rPr>
              <w:t>the</w:t>
            </w:r>
            <w:r>
              <w:rPr>
                <w:spacing w:val="-5"/>
                <w:sz w:val="18"/>
              </w:rPr>
              <w:t xml:space="preserve"> </w:t>
            </w:r>
            <w:r>
              <w:rPr>
                <w:sz w:val="18"/>
              </w:rPr>
              <w:t>grader</w:t>
            </w:r>
            <w:r>
              <w:rPr>
                <w:spacing w:val="-4"/>
                <w:sz w:val="18"/>
              </w:rPr>
              <w:t xml:space="preserve"> </w:t>
            </w:r>
            <w:r>
              <w:rPr>
                <w:sz w:val="18"/>
              </w:rPr>
              <w:t>are</w:t>
            </w:r>
            <w:r>
              <w:rPr>
                <w:spacing w:val="-5"/>
                <w:sz w:val="18"/>
              </w:rPr>
              <w:t xml:space="preserve"> </w:t>
            </w:r>
            <w:r>
              <w:rPr>
                <w:sz w:val="18"/>
              </w:rPr>
              <w:t>not</w:t>
            </w:r>
            <w:r>
              <w:rPr>
                <w:spacing w:val="-5"/>
                <w:sz w:val="18"/>
              </w:rPr>
              <w:t xml:space="preserve"> </w:t>
            </w:r>
            <w:r>
              <w:rPr>
                <w:sz w:val="18"/>
              </w:rPr>
              <w:t>visible beyond influenza</w:t>
            </w:r>
          </w:p>
        </w:tc>
        <w:tc>
          <w:tcPr>
            <w:tcW w:w="2816" w:type="dxa"/>
          </w:tcPr>
          <w:p w14:paraId="52191A8E" w14:textId="77777777" w:rsidR="00F9164C" w:rsidRDefault="00000000">
            <w:pPr>
              <w:pStyle w:val="TableParagraph"/>
              <w:spacing w:before="56" w:line="278" w:lineRule="auto"/>
              <w:ind w:right="43"/>
              <w:rPr>
                <w:sz w:val="18"/>
              </w:rPr>
            </w:pPr>
            <w:r>
              <w:rPr>
                <w:sz w:val="18"/>
              </w:rPr>
              <w:t>Required</w:t>
            </w:r>
            <w:r>
              <w:rPr>
                <w:spacing w:val="-15"/>
                <w:sz w:val="18"/>
              </w:rPr>
              <w:t xml:space="preserve"> </w:t>
            </w:r>
            <w:r>
              <w:rPr>
                <w:sz w:val="18"/>
              </w:rPr>
              <w:t>information</w:t>
            </w:r>
            <w:r>
              <w:rPr>
                <w:spacing w:val="-12"/>
                <w:sz w:val="18"/>
              </w:rPr>
              <w:t xml:space="preserve"> </w:t>
            </w:r>
            <w:r>
              <w:rPr>
                <w:sz w:val="18"/>
              </w:rPr>
              <w:t xml:space="preserve">is </w:t>
            </w:r>
            <w:r>
              <w:rPr>
                <w:spacing w:val="-2"/>
                <w:sz w:val="18"/>
              </w:rPr>
              <w:t>unavailable</w:t>
            </w:r>
          </w:p>
        </w:tc>
      </w:tr>
      <w:tr w:rsidR="00F9164C" w14:paraId="3E7BEBE1" w14:textId="77777777">
        <w:trPr>
          <w:trHeight w:val="790"/>
        </w:trPr>
        <w:tc>
          <w:tcPr>
            <w:tcW w:w="2551" w:type="dxa"/>
          </w:tcPr>
          <w:p w14:paraId="6D0E1A39" w14:textId="77777777" w:rsidR="00F9164C" w:rsidRDefault="00000000">
            <w:pPr>
              <w:pStyle w:val="TableParagraph"/>
              <w:spacing w:before="176"/>
              <w:rPr>
                <w:sz w:val="18"/>
              </w:rPr>
            </w:pPr>
            <w:r>
              <w:rPr>
                <w:spacing w:val="-10"/>
                <w:sz w:val="18"/>
              </w:rPr>
              <w:t>7</w:t>
            </w:r>
          </w:p>
        </w:tc>
        <w:tc>
          <w:tcPr>
            <w:tcW w:w="5197" w:type="dxa"/>
          </w:tcPr>
          <w:p w14:paraId="5110E382" w14:textId="77777777" w:rsidR="00F9164C" w:rsidRDefault="00000000">
            <w:pPr>
              <w:pStyle w:val="TableParagraph"/>
              <w:spacing w:before="56" w:line="278" w:lineRule="auto"/>
              <w:rPr>
                <w:sz w:val="18"/>
              </w:rPr>
            </w:pPr>
            <w:r>
              <w:rPr>
                <w:sz w:val="18"/>
              </w:rPr>
              <w:t>The</w:t>
            </w:r>
            <w:r>
              <w:rPr>
                <w:spacing w:val="-5"/>
                <w:sz w:val="18"/>
              </w:rPr>
              <w:t xml:space="preserve"> </w:t>
            </w:r>
            <w:r>
              <w:rPr>
                <w:sz w:val="18"/>
              </w:rPr>
              <w:t>AI</w:t>
            </w:r>
            <w:r>
              <w:rPr>
                <w:spacing w:val="-5"/>
                <w:sz w:val="18"/>
              </w:rPr>
              <w:t xml:space="preserve"> </w:t>
            </w:r>
            <w:r>
              <w:rPr>
                <w:sz w:val="18"/>
              </w:rPr>
              <w:t>patient</w:t>
            </w:r>
            <w:r>
              <w:rPr>
                <w:spacing w:val="-5"/>
                <w:sz w:val="18"/>
              </w:rPr>
              <w:t xml:space="preserve"> </w:t>
            </w:r>
            <w:r>
              <w:rPr>
                <w:sz w:val="18"/>
              </w:rPr>
              <w:t>denies</w:t>
            </w:r>
            <w:r>
              <w:rPr>
                <w:spacing w:val="-5"/>
                <w:sz w:val="18"/>
              </w:rPr>
              <w:t xml:space="preserve"> </w:t>
            </w:r>
            <w:r>
              <w:rPr>
                <w:sz w:val="18"/>
              </w:rPr>
              <w:t>meaningful</w:t>
            </w:r>
            <w:r>
              <w:rPr>
                <w:spacing w:val="-5"/>
                <w:sz w:val="18"/>
              </w:rPr>
              <w:t xml:space="preserve"> </w:t>
            </w:r>
            <w:r>
              <w:rPr>
                <w:sz w:val="18"/>
              </w:rPr>
              <w:t>shortness</w:t>
            </w:r>
            <w:r>
              <w:rPr>
                <w:spacing w:val="-5"/>
                <w:sz w:val="18"/>
              </w:rPr>
              <w:t xml:space="preserve"> </w:t>
            </w:r>
            <w:r>
              <w:rPr>
                <w:sz w:val="18"/>
              </w:rPr>
              <w:t>of</w:t>
            </w:r>
            <w:r>
              <w:rPr>
                <w:spacing w:val="-5"/>
                <w:sz w:val="18"/>
              </w:rPr>
              <w:t xml:space="preserve"> </w:t>
            </w:r>
            <w:r>
              <w:rPr>
                <w:sz w:val="18"/>
              </w:rPr>
              <w:t>breath</w:t>
            </w:r>
            <w:r>
              <w:rPr>
                <w:spacing w:val="-5"/>
                <w:sz w:val="18"/>
              </w:rPr>
              <w:t xml:space="preserve"> </w:t>
            </w:r>
            <w:r>
              <w:rPr>
                <w:sz w:val="18"/>
              </w:rPr>
              <w:t>while</w:t>
            </w:r>
            <w:r>
              <w:rPr>
                <w:spacing w:val="-6"/>
                <w:sz w:val="18"/>
              </w:rPr>
              <w:t xml:space="preserve"> </w:t>
            </w:r>
            <w:r>
              <w:rPr>
                <w:sz w:val="18"/>
              </w:rPr>
              <w:t>the grader expects stable exertional dyspnea</w:t>
            </w:r>
          </w:p>
        </w:tc>
        <w:tc>
          <w:tcPr>
            <w:tcW w:w="2816" w:type="dxa"/>
          </w:tcPr>
          <w:p w14:paraId="0FF4D429" w14:textId="77777777" w:rsidR="00F9164C" w:rsidRDefault="00000000">
            <w:pPr>
              <w:pStyle w:val="TableParagraph"/>
              <w:spacing w:before="176"/>
              <w:rPr>
                <w:sz w:val="18"/>
              </w:rPr>
            </w:pPr>
            <w:r>
              <w:rPr>
                <w:sz w:val="18"/>
              </w:rPr>
              <w:t>AI</w:t>
            </w:r>
            <w:r>
              <w:rPr>
                <w:spacing w:val="-5"/>
                <w:sz w:val="18"/>
              </w:rPr>
              <w:t xml:space="preserve"> </w:t>
            </w:r>
            <w:r>
              <w:rPr>
                <w:sz w:val="18"/>
              </w:rPr>
              <w:t>patient</w:t>
            </w:r>
            <w:r>
              <w:rPr>
                <w:spacing w:val="-4"/>
                <w:sz w:val="18"/>
              </w:rPr>
              <w:t xml:space="preserve"> </w:t>
            </w:r>
            <w:r>
              <w:rPr>
                <w:sz w:val="18"/>
              </w:rPr>
              <w:t>and</w:t>
            </w:r>
            <w:r>
              <w:rPr>
                <w:spacing w:val="-5"/>
                <w:sz w:val="18"/>
              </w:rPr>
              <w:t xml:space="preserve"> </w:t>
            </w:r>
            <w:r>
              <w:rPr>
                <w:sz w:val="18"/>
              </w:rPr>
              <w:t>grader</w:t>
            </w:r>
            <w:r>
              <w:rPr>
                <w:spacing w:val="-4"/>
                <w:sz w:val="18"/>
              </w:rPr>
              <w:t xml:space="preserve"> </w:t>
            </w:r>
            <w:r>
              <w:rPr>
                <w:spacing w:val="-2"/>
                <w:sz w:val="18"/>
              </w:rPr>
              <w:t>disagree</w:t>
            </w:r>
          </w:p>
        </w:tc>
      </w:tr>
      <w:tr w:rsidR="00F9164C" w14:paraId="788B96A3" w14:textId="77777777">
        <w:trPr>
          <w:trHeight w:val="785"/>
        </w:trPr>
        <w:tc>
          <w:tcPr>
            <w:tcW w:w="2551" w:type="dxa"/>
          </w:tcPr>
          <w:p w14:paraId="3314FF6A" w14:textId="77777777" w:rsidR="00F9164C" w:rsidRDefault="00000000">
            <w:pPr>
              <w:pStyle w:val="TableParagraph"/>
              <w:spacing w:before="176"/>
              <w:rPr>
                <w:sz w:val="18"/>
              </w:rPr>
            </w:pPr>
            <w:r>
              <w:rPr>
                <w:spacing w:val="-10"/>
                <w:sz w:val="18"/>
              </w:rPr>
              <w:t>8</w:t>
            </w:r>
          </w:p>
        </w:tc>
        <w:tc>
          <w:tcPr>
            <w:tcW w:w="5197" w:type="dxa"/>
          </w:tcPr>
          <w:p w14:paraId="479755D5" w14:textId="77777777" w:rsidR="00F9164C" w:rsidRDefault="00000000">
            <w:pPr>
              <w:pStyle w:val="TableParagraph"/>
              <w:spacing w:before="56" w:line="273" w:lineRule="auto"/>
              <w:ind w:right="164"/>
              <w:rPr>
                <w:sz w:val="18"/>
              </w:rPr>
            </w:pPr>
            <w:r>
              <w:rPr>
                <w:sz w:val="18"/>
              </w:rPr>
              <w:t>The</w:t>
            </w:r>
            <w:r>
              <w:rPr>
                <w:spacing w:val="-5"/>
                <w:sz w:val="18"/>
              </w:rPr>
              <w:t xml:space="preserve"> </w:t>
            </w:r>
            <w:r>
              <w:rPr>
                <w:sz w:val="18"/>
              </w:rPr>
              <w:t>AI</w:t>
            </w:r>
            <w:r>
              <w:rPr>
                <w:spacing w:val="-5"/>
                <w:sz w:val="18"/>
              </w:rPr>
              <w:t xml:space="preserve"> </w:t>
            </w:r>
            <w:r>
              <w:rPr>
                <w:sz w:val="18"/>
              </w:rPr>
              <w:t>patient</w:t>
            </w:r>
            <w:r>
              <w:rPr>
                <w:spacing w:val="-5"/>
                <w:sz w:val="18"/>
              </w:rPr>
              <w:t xml:space="preserve"> </w:t>
            </w:r>
            <w:r>
              <w:rPr>
                <w:sz w:val="18"/>
              </w:rPr>
              <w:t>denies</w:t>
            </w:r>
            <w:r>
              <w:rPr>
                <w:spacing w:val="-5"/>
                <w:sz w:val="18"/>
              </w:rPr>
              <w:t xml:space="preserve"> </w:t>
            </w:r>
            <w:r>
              <w:rPr>
                <w:sz w:val="18"/>
              </w:rPr>
              <w:t>unusual</w:t>
            </w:r>
            <w:r>
              <w:rPr>
                <w:spacing w:val="-5"/>
                <w:sz w:val="18"/>
              </w:rPr>
              <w:t xml:space="preserve"> </w:t>
            </w:r>
            <w:r>
              <w:rPr>
                <w:sz w:val="18"/>
              </w:rPr>
              <w:t>bruising</w:t>
            </w:r>
            <w:r>
              <w:rPr>
                <w:spacing w:val="-5"/>
                <w:sz w:val="18"/>
              </w:rPr>
              <w:t xml:space="preserve"> </w:t>
            </w:r>
            <w:r>
              <w:rPr>
                <w:sz w:val="18"/>
              </w:rPr>
              <w:t>while</w:t>
            </w:r>
            <w:r>
              <w:rPr>
                <w:spacing w:val="-5"/>
                <w:sz w:val="18"/>
              </w:rPr>
              <w:t xml:space="preserve"> </w:t>
            </w:r>
            <w:r>
              <w:rPr>
                <w:sz w:val="18"/>
              </w:rPr>
              <w:t>the</w:t>
            </w:r>
            <w:r>
              <w:rPr>
                <w:spacing w:val="-6"/>
                <w:sz w:val="18"/>
              </w:rPr>
              <w:t xml:space="preserve"> </w:t>
            </w:r>
            <w:r>
              <w:rPr>
                <w:sz w:val="18"/>
              </w:rPr>
              <w:t>grader expects a history of occasional minor bruising</w:t>
            </w:r>
          </w:p>
        </w:tc>
        <w:tc>
          <w:tcPr>
            <w:tcW w:w="2816" w:type="dxa"/>
          </w:tcPr>
          <w:p w14:paraId="13C49B6E" w14:textId="77777777" w:rsidR="00F9164C" w:rsidRDefault="00000000">
            <w:pPr>
              <w:pStyle w:val="TableParagraph"/>
              <w:spacing w:before="176"/>
              <w:rPr>
                <w:sz w:val="18"/>
              </w:rPr>
            </w:pPr>
            <w:r>
              <w:rPr>
                <w:sz w:val="18"/>
              </w:rPr>
              <w:t>AI</w:t>
            </w:r>
            <w:r>
              <w:rPr>
                <w:spacing w:val="-5"/>
                <w:sz w:val="18"/>
              </w:rPr>
              <w:t xml:space="preserve"> </w:t>
            </w:r>
            <w:r>
              <w:rPr>
                <w:sz w:val="18"/>
              </w:rPr>
              <w:t>patient</w:t>
            </w:r>
            <w:r>
              <w:rPr>
                <w:spacing w:val="-4"/>
                <w:sz w:val="18"/>
              </w:rPr>
              <w:t xml:space="preserve"> </w:t>
            </w:r>
            <w:r>
              <w:rPr>
                <w:sz w:val="18"/>
              </w:rPr>
              <w:t>and</w:t>
            </w:r>
            <w:r>
              <w:rPr>
                <w:spacing w:val="-5"/>
                <w:sz w:val="18"/>
              </w:rPr>
              <w:t xml:space="preserve"> </w:t>
            </w:r>
            <w:r>
              <w:rPr>
                <w:sz w:val="18"/>
              </w:rPr>
              <w:t>grader</w:t>
            </w:r>
            <w:r>
              <w:rPr>
                <w:spacing w:val="-4"/>
                <w:sz w:val="18"/>
              </w:rPr>
              <w:t xml:space="preserve"> </w:t>
            </w:r>
            <w:r>
              <w:rPr>
                <w:spacing w:val="-2"/>
                <w:sz w:val="18"/>
              </w:rPr>
              <w:t>disagree</w:t>
            </w:r>
          </w:p>
        </w:tc>
      </w:tr>
      <w:tr w:rsidR="00F9164C" w14:paraId="0A2CAA98" w14:textId="77777777">
        <w:trPr>
          <w:trHeight w:val="1025"/>
        </w:trPr>
        <w:tc>
          <w:tcPr>
            <w:tcW w:w="2551" w:type="dxa"/>
          </w:tcPr>
          <w:p w14:paraId="1E1ED697" w14:textId="77777777" w:rsidR="00F9164C" w:rsidRDefault="00F9164C">
            <w:pPr>
              <w:pStyle w:val="TableParagraph"/>
              <w:spacing w:before="89"/>
              <w:ind w:left="0"/>
              <w:rPr>
                <w:sz w:val="18"/>
              </w:rPr>
            </w:pPr>
          </w:p>
          <w:p w14:paraId="201B1D93" w14:textId="77777777" w:rsidR="00F9164C" w:rsidRDefault="00000000">
            <w:pPr>
              <w:pStyle w:val="TableParagraph"/>
              <w:rPr>
                <w:sz w:val="18"/>
              </w:rPr>
            </w:pPr>
            <w:r>
              <w:rPr>
                <w:spacing w:val="-10"/>
                <w:sz w:val="18"/>
              </w:rPr>
              <w:t>9</w:t>
            </w:r>
          </w:p>
        </w:tc>
        <w:tc>
          <w:tcPr>
            <w:tcW w:w="5197" w:type="dxa"/>
          </w:tcPr>
          <w:p w14:paraId="4B4A4527" w14:textId="77777777" w:rsidR="00F9164C" w:rsidRDefault="00000000">
            <w:pPr>
              <w:pStyle w:val="TableParagraph"/>
              <w:spacing w:before="56" w:line="276" w:lineRule="auto"/>
              <w:ind w:right="164"/>
              <w:rPr>
                <w:sz w:val="18"/>
              </w:rPr>
            </w:pPr>
            <w:r>
              <w:rPr>
                <w:sz w:val="18"/>
              </w:rPr>
              <w:t>Transportation</w:t>
            </w:r>
            <w:r>
              <w:rPr>
                <w:spacing w:val="-5"/>
                <w:sz w:val="18"/>
              </w:rPr>
              <w:t xml:space="preserve"> </w:t>
            </w:r>
            <w:r>
              <w:rPr>
                <w:sz w:val="18"/>
              </w:rPr>
              <w:t>remains</w:t>
            </w:r>
            <w:r>
              <w:rPr>
                <w:spacing w:val="-5"/>
                <w:sz w:val="18"/>
              </w:rPr>
              <w:t xml:space="preserve"> </w:t>
            </w:r>
            <w:r>
              <w:rPr>
                <w:sz w:val="18"/>
              </w:rPr>
              <w:t>difficult</w:t>
            </w:r>
            <w:r>
              <w:rPr>
                <w:spacing w:val="-5"/>
                <w:sz w:val="18"/>
              </w:rPr>
              <w:t xml:space="preserve"> </w:t>
            </w:r>
            <w:r>
              <w:rPr>
                <w:sz w:val="18"/>
              </w:rPr>
              <w:t>in</w:t>
            </w:r>
            <w:r>
              <w:rPr>
                <w:spacing w:val="-5"/>
                <w:sz w:val="18"/>
              </w:rPr>
              <w:t xml:space="preserve"> </w:t>
            </w:r>
            <w:r>
              <w:rPr>
                <w:sz w:val="18"/>
              </w:rPr>
              <w:t>the</w:t>
            </w:r>
            <w:r>
              <w:rPr>
                <w:spacing w:val="-5"/>
                <w:sz w:val="18"/>
              </w:rPr>
              <w:t xml:space="preserve"> </w:t>
            </w:r>
            <w:r>
              <w:rPr>
                <w:sz w:val="18"/>
              </w:rPr>
              <w:t>AI</w:t>
            </w:r>
            <w:r>
              <w:rPr>
                <w:spacing w:val="-5"/>
                <w:sz w:val="18"/>
              </w:rPr>
              <w:t xml:space="preserve"> </w:t>
            </w:r>
            <w:r>
              <w:rPr>
                <w:sz w:val="18"/>
              </w:rPr>
              <w:t>interview</w:t>
            </w:r>
            <w:r>
              <w:rPr>
                <w:spacing w:val="-5"/>
                <w:sz w:val="18"/>
              </w:rPr>
              <w:t xml:space="preserve"> </w:t>
            </w:r>
            <w:r>
              <w:rPr>
                <w:sz w:val="18"/>
              </w:rPr>
              <w:t>while</w:t>
            </w:r>
            <w:r>
              <w:rPr>
                <w:spacing w:val="-5"/>
                <w:sz w:val="18"/>
              </w:rPr>
              <w:t xml:space="preserve"> </w:t>
            </w:r>
            <w:r>
              <w:rPr>
                <w:sz w:val="18"/>
              </w:rPr>
              <w:t xml:space="preserve">the grader expects the barrier to be resolved through family </w:t>
            </w:r>
            <w:r>
              <w:rPr>
                <w:spacing w:val="-2"/>
                <w:sz w:val="18"/>
              </w:rPr>
              <w:t>support</w:t>
            </w:r>
          </w:p>
        </w:tc>
        <w:tc>
          <w:tcPr>
            <w:tcW w:w="2816" w:type="dxa"/>
          </w:tcPr>
          <w:p w14:paraId="7B4BBE35" w14:textId="77777777" w:rsidR="00F9164C" w:rsidRDefault="00F9164C">
            <w:pPr>
              <w:pStyle w:val="TableParagraph"/>
              <w:spacing w:before="89"/>
              <w:ind w:left="0"/>
              <w:rPr>
                <w:sz w:val="18"/>
              </w:rPr>
            </w:pPr>
          </w:p>
          <w:p w14:paraId="23CCFDAD" w14:textId="77777777" w:rsidR="00F9164C" w:rsidRDefault="00000000">
            <w:pPr>
              <w:pStyle w:val="TableParagraph"/>
              <w:rPr>
                <w:sz w:val="18"/>
              </w:rPr>
            </w:pPr>
            <w:r>
              <w:rPr>
                <w:sz w:val="18"/>
              </w:rPr>
              <w:t>AI</w:t>
            </w:r>
            <w:r>
              <w:rPr>
                <w:spacing w:val="-5"/>
                <w:sz w:val="18"/>
              </w:rPr>
              <w:t xml:space="preserve"> </w:t>
            </w:r>
            <w:r>
              <w:rPr>
                <w:sz w:val="18"/>
              </w:rPr>
              <w:t>patient</w:t>
            </w:r>
            <w:r>
              <w:rPr>
                <w:spacing w:val="-4"/>
                <w:sz w:val="18"/>
              </w:rPr>
              <w:t xml:space="preserve"> </w:t>
            </w:r>
            <w:r>
              <w:rPr>
                <w:sz w:val="18"/>
              </w:rPr>
              <w:t>and</w:t>
            </w:r>
            <w:r>
              <w:rPr>
                <w:spacing w:val="-5"/>
                <w:sz w:val="18"/>
              </w:rPr>
              <w:t xml:space="preserve"> </w:t>
            </w:r>
            <w:r>
              <w:rPr>
                <w:sz w:val="18"/>
              </w:rPr>
              <w:t>grader</w:t>
            </w:r>
            <w:r>
              <w:rPr>
                <w:spacing w:val="-4"/>
                <w:sz w:val="18"/>
              </w:rPr>
              <w:t xml:space="preserve"> </w:t>
            </w:r>
            <w:r>
              <w:rPr>
                <w:spacing w:val="-2"/>
                <w:sz w:val="18"/>
              </w:rPr>
              <w:t>disagree</w:t>
            </w:r>
          </w:p>
        </w:tc>
      </w:tr>
      <w:tr w:rsidR="00F9164C" w14:paraId="74C93829" w14:textId="77777777">
        <w:trPr>
          <w:trHeight w:val="785"/>
        </w:trPr>
        <w:tc>
          <w:tcPr>
            <w:tcW w:w="2551" w:type="dxa"/>
          </w:tcPr>
          <w:p w14:paraId="6E994D67" w14:textId="77777777" w:rsidR="00F9164C" w:rsidRDefault="00000000">
            <w:pPr>
              <w:pStyle w:val="TableParagraph"/>
              <w:spacing w:before="176"/>
              <w:rPr>
                <w:sz w:val="18"/>
              </w:rPr>
            </w:pPr>
            <w:r>
              <w:rPr>
                <w:spacing w:val="-5"/>
                <w:sz w:val="18"/>
              </w:rPr>
              <w:t>10</w:t>
            </w:r>
          </w:p>
        </w:tc>
        <w:tc>
          <w:tcPr>
            <w:tcW w:w="5197" w:type="dxa"/>
          </w:tcPr>
          <w:p w14:paraId="0A3B4D80" w14:textId="77777777" w:rsidR="00F9164C" w:rsidRDefault="00000000">
            <w:pPr>
              <w:pStyle w:val="TableParagraph"/>
              <w:spacing w:before="56" w:line="273" w:lineRule="auto"/>
              <w:ind w:right="164"/>
              <w:rPr>
                <w:sz w:val="18"/>
              </w:rPr>
            </w:pPr>
            <w:r>
              <w:rPr>
                <w:sz w:val="18"/>
              </w:rPr>
              <w:t>Thursday</w:t>
            </w:r>
            <w:r>
              <w:rPr>
                <w:spacing w:val="-7"/>
                <w:sz w:val="18"/>
              </w:rPr>
              <w:t xml:space="preserve"> </w:t>
            </w:r>
            <w:r>
              <w:rPr>
                <w:sz w:val="18"/>
              </w:rPr>
              <w:t>laboratory</w:t>
            </w:r>
            <w:r>
              <w:rPr>
                <w:spacing w:val="-7"/>
                <w:sz w:val="18"/>
              </w:rPr>
              <w:t xml:space="preserve"> </w:t>
            </w:r>
            <w:r>
              <w:rPr>
                <w:sz w:val="18"/>
              </w:rPr>
              <w:t>data</w:t>
            </w:r>
            <w:r>
              <w:rPr>
                <w:spacing w:val="-7"/>
                <w:sz w:val="18"/>
              </w:rPr>
              <w:t xml:space="preserve"> </w:t>
            </w:r>
            <w:r>
              <w:rPr>
                <w:sz w:val="18"/>
              </w:rPr>
              <w:t>conflict</w:t>
            </w:r>
            <w:r>
              <w:rPr>
                <w:spacing w:val="-7"/>
                <w:sz w:val="18"/>
              </w:rPr>
              <w:t xml:space="preserve"> </w:t>
            </w:r>
            <w:r>
              <w:rPr>
                <w:sz w:val="18"/>
              </w:rPr>
              <w:t>with</w:t>
            </w:r>
            <w:r>
              <w:rPr>
                <w:spacing w:val="-7"/>
                <w:sz w:val="18"/>
              </w:rPr>
              <w:t xml:space="preserve"> </w:t>
            </w:r>
            <w:r>
              <w:rPr>
                <w:sz w:val="18"/>
              </w:rPr>
              <w:t>earlier</w:t>
            </w:r>
            <w:r>
              <w:rPr>
                <w:spacing w:val="-7"/>
                <w:sz w:val="18"/>
              </w:rPr>
              <w:t xml:space="preserve"> </w:t>
            </w:r>
            <w:r>
              <w:rPr>
                <w:sz w:val="18"/>
              </w:rPr>
              <w:t>encounters despite reused collection timestamps</w:t>
            </w:r>
          </w:p>
        </w:tc>
        <w:tc>
          <w:tcPr>
            <w:tcW w:w="2816" w:type="dxa"/>
          </w:tcPr>
          <w:p w14:paraId="2018DC54" w14:textId="77777777" w:rsidR="00F9164C" w:rsidRDefault="00000000">
            <w:pPr>
              <w:pStyle w:val="TableParagraph"/>
              <w:spacing w:before="176"/>
              <w:rPr>
                <w:sz w:val="18"/>
              </w:rPr>
            </w:pPr>
            <w:r>
              <w:rPr>
                <w:sz w:val="18"/>
              </w:rPr>
              <w:t>Cross</w:t>
            </w:r>
            <w:r>
              <w:rPr>
                <w:spacing w:val="-1"/>
                <w:sz w:val="18"/>
              </w:rPr>
              <w:t xml:space="preserve"> </w:t>
            </w:r>
            <w:r>
              <w:rPr>
                <w:sz w:val="18"/>
              </w:rPr>
              <w:t xml:space="preserve">visit data </w:t>
            </w:r>
            <w:r>
              <w:rPr>
                <w:spacing w:val="-2"/>
                <w:sz w:val="18"/>
              </w:rPr>
              <w:t>inconsistency</w:t>
            </w:r>
          </w:p>
        </w:tc>
      </w:tr>
    </w:tbl>
    <w:p w14:paraId="667C7F31" w14:textId="77777777" w:rsidR="00F9164C" w:rsidRDefault="00F9164C">
      <w:pPr>
        <w:pStyle w:val="BodyText"/>
      </w:pPr>
    </w:p>
    <w:p w14:paraId="51287635" w14:textId="77777777" w:rsidR="00F9164C" w:rsidRDefault="00F9164C">
      <w:pPr>
        <w:pStyle w:val="BodyText"/>
        <w:spacing w:before="30"/>
      </w:pPr>
    </w:p>
    <w:p w14:paraId="184BAF51" w14:textId="77777777" w:rsidR="00F9164C" w:rsidRDefault="00000000">
      <w:pPr>
        <w:pStyle w:val="Heading9"/>
      </w:pPr>
      <w:r>
        <w:t>Issue</w:t>
      </w:r>
      <w:r>
        <w:rPr>
          <w:spacing w:val="-7"/>
        </w:rPr>
        <w:t xml:space="preserve"> </w:t>
      </w:r>
      <w:r>
        <w:t>1.</w:t>
      </w:r>
      <w:r>
        <w:rPr>
          <w:spacing w:val="-4"/>
        </w:rPr>
        <w:t xml:space="preserve"> </w:t>
      </w:r>
      <w:r>
        <w:t>Patient</w:t>
      </w:r>
      <w:r>
        <w:rPr>
          <w:spacing w:val="-4"/>
        </w:rPr>
        <w:t xml:space="preserve"> </w:t>
      </w:r>
      <w:r>
        <w:t>age</w:t>
      </w:r>
      <w:r>
        <w:rPr>
          <w:spacing w:val="-4"/>
        </w:rPr>
        <w:t xml:space="preserve"> </w:t>
      </w:r>
      <w:r>
        <w:t>conflicts</w:t>
      </w:r>
      <w:r>
        <w:rPr>
          <w:spacing w:val="-4"/>
        </w:rPr>
        <w:t xml:space="preserve"> </w:t>
      </w:r>
      <w:r>
        <w:t>with</w:t>
      </w:r>
      <w:r>
        <w:rPr>
          <w:spacing w:val="-4"/>
        </w:rPr>
        <w:t xml:space="preserve"> </w:t>
      </w:r>
      <w:r>
        <w:t>the</w:t>
      </w:r>
      <w:r>
        <w:rPr>
          <w:spacing w:val="-4"/>
        </w:rPr>
        <w:t xml:space="preserve"> </w:t>
      </w:r>
      <w:r>
        <w:t>displayed</w:t>
      </w:r>
      <w:r>
        <w:rPr>
          <w:spacing w:val="-4"/>
        </w:rPr>
        <w:t xml:space="preserve"> </w:t>
      </w:r>
      <w:r>
        <w:t>date</w:t>
      </w:r>
      <w:r>
        <w:rPr>
          <w:spacing w:val="-4"/>
        </w:rPr>
        <w:t xml:space="preserve"> </w:t>
      </w:r>
      <w:r>
        <w:t>of</w:t>
      </w:r>
      <w:r>
        <w:rPr>
          <w:spacing w:val="-4"/>
        </w:rPr>
        <w:t xml:space="preserve"> birth</w:t>
      </w:r>
    </w:p>
    <w:p w14:paraId="2A9164A8" w14:textId="77777777" w:rsidR="00F9164C" w:rsidRDefault="00F9164C">
      <w:pPr>
        <w:pStyle w:val="BodyText"/>
        <w:spacing w:before="21"/>
        <w:rPr>
          <w:rFonts w:ascii="Arial"/>
          <w:b/>
        </w:rPr>
      </w:pPr>
    </w:p>
    <w:p w14:paraId="26CF5DA5" w14:textId="77777777" w:rsidR="00F9164C" w:rsidRDefault="00000000">
      <w:pPr>
        <w:ind w:left="835"/>
        <w:rPr>
          <w:sz w:val="18"/>
        </w:rPr>
      </w:pPr>
      <w:r>
        <w:rPr>
          <w:rFonts w:ascii="Arial"/>
          <w:b/>
          <w:sz w:val="18"/>
        </w:rPr>
        <w:t>What</w:t>
      </w:r>
      <w:r>
        <w:rPr>
          <w:rFonts w:ascii="Arial"/>
          <w:b/>
          <w:spacing w:val="-3"/>
          <w:sz w:val="18"/>
        </w:rPr>
        <w:t xml:space="preserve"> </w:t>
      </w:r>
      <w:r>
        <w:rPr>
          <w:rFonts w:ascii="Arial"/>
          <w:b/>
          <w:sz w:val="18"/>
        </w:rPr>
        <w:t>the</w:t>
      </w:r>
      <w:r>
        <w:rPr>
          <w:rFonts w:ascii="Arial"/>
          <w:b/>
          <w:spacing w:val="-2"/>
          <w:sz w:val="18"/>
        </w:rPr>
        <w:t xml:space="preserve"> </w:t>
      </w:r>
      <w:r>
        <w:rPr>
          <w:rFonts w:ascii="Arial"/>
          <w:b/>
          <w:sz w:val="18"/>
        </w:rPr>
        <w:t>student saw</w:t>
      </w:r>
      <w:r>
        <w:rPr>
          <w:rFonts w:ascii="Arial"/>
          <w:b/>
          <w:spacing w:val="3"/>
          <w:sz w:val="18"/>
        </w:rPr>
        <w:t xml:space="preserve"> </w:t>
      </w:r>
      <w:r>
        <w:rPr>
          <w:rFonts w:ascii="Arial"/>
          <w:b/>
          <w:sz w:val="18"/>
        </w:rPr>
        <w:t>or</w:t>
      </w:r>
      <w:r>
        <w:rPr>
          <w:rFonts w:ascii="Arial"/>
          <w:b/>
          <w:spacing w:val="-1"/>
          <w:sz w:val="18"/>
        </w:rPr>
        <w:t xml:space="preserve"> </w:t>
      </w:r>
      <w:r>
        <w:rPr>
          <w:rFonts w:ascii="Arial"/>
          <w:b/>
          <w:sz w:val="18"/>
        </w:rPr>
        <w:t>heard:</w:t>
      </w:r>
      <w:r>
        <w:rPr>
          <w:rFonts w:ascii="Arial"/>
          <w:b/>
          <w:spacing w:val="1"/>
          <w:sz w:val="18"/>
        </w:rPr>
        <w:t xml:space="preserve"> </w:t>
      </w:r>
      <w:r>
        <w:rPr>
          <w:sz w:val="18"/>
        </w:rPr>
        <w:t>The</w:t>
      </w:r>
      <w:r>
        <w:rPr>
          <w:spacing w:val="-1"/>
          <w:sz w:val="18"/>
        </w:rPr>
        <w:t xml:space="preserve"> </w:t>
      </w:r>
      <w:r>
        <w:rPr>
          <w:sz w:val="18"/>
        </w:rPr>
        <w:t>Thursday header</w:t>
      </w:r>
      <w:r>
        <w:rPr>
          <w:spacing w:val="-1"/>
          <w:sz w:val="18"/>
        </w:rPr>
        <w:t xml:space="preserve"> </w:t>
      </w:r>
      <w:r>
        <w:rPr>
          <w:sz w:val="18"/>
        </w:rPr>
        <w:t>again</w:t>
      </w:r>
      <w:r>
        <w:rPr>
          <w:spacing w:val="-1"/>
          <w:sz w:val="18"/>
        </w:rPr>
        <w:t xml:space="preserve"> </w:t>
      </w:r>
      <w:r>
        <w:rPr>
          <w:sz w:val="18"/>
        </w:rPr>
        <w:t>displays Angela</w:t>
      </w:r>
      <w:r>
        <w:rPr>
          <w:spacing w:val="-1"/>
          <w:sz w:val="18"/>
        </w:rPr>
        <w:t xml:space="preserve"> </w:t>
      </w:r>
      <w:r>
        <w:rPr>
          <w:sz w:val="18"/>
        </w:rPr>
        <w:t>as 64</w:t>
      </w:r>
      <w:r>
        <w:rPr>
          <w:spacing w:val="-2"/>
          <w:sz w:val="18"/>
        </w:rPr>
        <w:t xml:space="preserve"> </w:t>
      </w:r>
      <w:r>
        <w:rPr>
          <w:sz w:val="18"/>
        </w:rPr>
        <w:t>years</w:t>
      </w:r>
      <w:r>
        <w:rPr>
          <w:spacing w:val="-1"/>
          <w:sz w:val="18"/>
        </w:rPr>
        <w:t xml:space="preserve"> </w:t>
      </w:r>
      <w:r>
        <w:rPr>
          <w:sz w:val="18"/>
        </w:rPr>
        <w:t>old</w:t>
      </w:r>
      <w:r>
        <w:rPr>
          <w:spacing w:val="-1"/>
          <w:sz w:val="18"/>
        </w:rPr>
        <w:t xml:space="preserve"> </w:t>
      </w:r>
      <w:r>
        <w:rPr>
          <w:sz w:val="18"/>
        </w:rPr>
        <w:t>with</w:t>
      </w:r>
      <w:r>
        <w:rPr>
          <w:spacing w:val="-1"/>
          <w:sz w:val="18"/>
        </w:rPr>
        <w:t xml:space="preserve"> </w:t>
      </w:r>
      <w:r>
        <w:rPr>
          <w:sz w:val="18"/>
        </w:rPr>
        <w:t xml:space="preserve">DOB </w:t>
      </w:r>
      <w:r>
        <w:rPr>
          <w:spacing w:val="-2"/>
          <w:sz w:val="18"/>
        </w:rPr>
        <w:t>03/12/1972.</w:t>
      </w:r>
    </w:p>
    <w:p w14:paraId="7C4849E5" w14:textId="77777777" w:rsidR="00F9164C" w:rsidRDefault="00F9164C">
      <w:pPr>
        <w:pStyle w:val="BodyText"/>
        <w:spacing w:before="26"/>
      </w:pPr>
    </w:p>
    <w:p w14:paraId="7C47D6EA" w14:textId="77777777" w:rsidR="00F9164C" w:rsidRDefault="00000000">
      <w:pPr>
        <w:ind w:left="835"/>
        <w:rPr>
          <w:sz w:val="18"/>
        </w:rPr>
      </w:pPr>
      <w:r>
        <w:rPr>
          <w:rFonts w:ascii="Arial"/>
          <w:b/>
          <w:sz w:val="18"/>
        </w:rPr>
        <w:t>What</w:t>
      </w:r>
      <w:r>
        <w:rPr>
          <w:rFonts w:ascii="Arial"/>
          <w:b/>
          <w:spacing w:val="-1"/>
          <w:sz w:val="18"/>
        </w:rPr>
        <w:t xml:space="preserve"> </w:t>
      </w:r>
      <w:r>
        <w:rPr>
          <w:rFonts w:ascii="Arial"/>
          <w:b/>
          <w:sz w:val="18"/>
        </w:rPr>
        <w:t>the</w:t>
      </w:r>
      <w:r>
        <w:rPr>
          <w:rFonts w:ascii="Arial"/>
          <w:b/>
          <w:spacing w:val="-1"/>
          <w:sz w:val="18"/>
        </w:rPr>
        <w:t xml:space="preserve"> </w:t>
      </w:r>
      <w:r>
        <w:rPr>
          <w:rFonts w:ascii="Arial"/>
          <w:b/>
          <w:sz w:val="18"/>
        </w:rPr>
        <w:t>grader</w:t>
      </w:r>
      <w:r>
        <w:rPr>
          <w:rFonts w:ascii="Arial"/>
          <w:b/>
          <w:spacing w:val="-1"/>
          <w:sz w:val="18"/>
        </w:rPr>
        <w:t xml:space="preserve"> </w:t>
      </w:r>
      <w:r>
        <w:rPr>
          <w:rFonts w:ascii="Arial"/>
          <w:b/>
          <w:sz w:val="18"/>
        </w:rPr>
        <w:t>or rubric</w:t>
      </w:r>
      <w:r>
        <w:rPr>
          <w:rFonts w:ascii="Arial"/>
          <w:b/>
          <w:spacing w:val="-2"/>
          <w:sz w:val="18"/>
        </w:rPr>
        <w:t xml:space="preserve"> </w:t>
      </w:r>
      <w:r>
        <w:rPr>
          <w:rFonts w:ascii="Arial"/>
          <w:b/>
          <w:sz w:val="18"/>
        </w:rPr>
        <w:t>expected:</w:t>
      </w:r>
      <w:r>
        <w:rPr>
          <w:rFonts w:ascii="Arial"/>
          <w:b/>
          <w:spacing w:val="1"/>
          <w:sz w:val="18"/>
        </w:rPr>
        <w:t xml:space="preserve"> </w:t>
      </w:r>
      <w:r>
        <w:rPr>
          <w:sz w:val="18"/>
        </w:rPr>
        <w:t>The</w:t>
      </w:r>
      <w:r>
        <w:rPr>
          <w:spacing w:val="-1"/>
          <w:sz w:val="18"/>
        </w:rPr>
        <w:t xml:space="preserve"> </w:t>
      </w:r>
      <w:r>
        <w:rPr>
          <w:sz w:val="18"/>
        </w:rPr>
        <w:t>Thursday rubric</w:t>
      </w:r>
      <w:r>
        <w:rPr>
          <w:spacing w:val="-1"/>
          <w:sz w:val="18"/>
        </w:rPr>
        <w:t xml:space="preserve"> </w:t>
      </w:r>
      <w:r>
        <w:rPr>
          <w:sz w:val="18"/>
        </w:rPr>
        <w:t>grades the</w:t>
      </w:r>
      <w:r>
        <w:rPr>
          <w:spacing w:val="-1"/>
          <w:sz w:val="18"/>
        </w:rPr>
        <w:t xml:space="preserve"> </w:t>
      </w:r>
      <w:r>
        <w:rPr>
          <w:sz w:val="18"/>
        </w:rPr>
        <w:t>patient as</w:t>
      </w:r>
      <w:r>
        <w:rPr>
          <w:spacing w:val="-1"/>
          <w:sz w:val="18"/>
        </w:rPr>
        <w:t xml:space="preserve"> </w:t>
      </w:r>
      <w:r>
        <w:rPr>
          <w:sz w:val="18"/>
        </w:rPr>
        <w:t xml:space="preserve">age </w:t>
      </w:r>
      <w:r>
        <w:rPr>
          <w:spacing w:val="-5"/>
          <w:sz w:val="18"/>
        </w:rPr>
        <w:t>64.</w:t>
      </w:r>
    </w:p>
    <w:p w14:paraId="6B0CD19B" w14:textId="77777777" w:rsidR="00F9164C" w:rsidRDefault="00F9164C">
      <w:pPr>
        <w:pStyle w:val="BodyText"/>
        <w:spacing w:before="21"/>
      </w:pPr>
    </w:p>
    <w:p w14:paraId="65D21839" w14:textId="77777777" w:rsidR="00F9164C" w:rsidRDefault="00000000">
      <w:pPr>
        <w:pStyle w:val="BodyText"/>
        <w:spacing w:line="278" w:lineRule="auto"/>
        <w:ind w:left="835" w:right="871"/>
      </w:pPr>
      <w:r>
        <w:rPr>
          <w:rFonts w:ascii="Arial"/>
          <w:b/>
        </w:rPr>
        <w:t>Why</w:t>
      </w:r>
      <w:r>
        <w:rPr>
          <w:rFonts w:ascii="Arial"/>
          <w:b/>
          <w:spacing w:val="-2"/>
        </w:rPr>
        <w:t xml:space="preserve"> </w:t>
      </w:r>
      <w:r>
        <w:rPr>
          <w:rFonts w:ascii="Arial"/>
          <w:b/>
        </w:rPr>
        <w:t>this</w:t>
      </w:r>
      <w:r>
        <w:rPr>
          <w:rFonts w:ascii="Arial"/>
          <w:b/>
          <w:spacing w:val="-3"/>
        </w:rPr>
        <w:t xml:space="preserve"> </w:t>
      </w:r>
      <w:r>
        <w:rPr>
          <w:rFonts w:ascii="Arial"/>
          <w:b/>
        </w:rPr>
        <w:t>is</w:t>
      </w:r>
      <w:r>
        <w:rPr>
          <w:rFonts w:ascii="Arial"/>
          <w:b/>
          <w:spacing w:val="-2"/>
        </w:rPr>
        <w:t xml:space="preserve"> </w:t>
      </w:r>
      <w:r>
        <w:rPr>
          <w:rFonts w:ascii="Arial"/>
          <w:b/>
        </w:rPr>
        <w:t>a</w:t>
      </w:r>
      <w:r>
        <w:rPr>
          <w:rFonts w:ascii="Arial"/>
          <w:b/>
          <w:spacing w:val="-3"/>
        </w:rPr>
        <w:t xml:space="preserve"> </w:t>
      </w:r>
      <w:r>
        <w:rPr>
          <w:rFonts w:ascii="Arial"/>
          <w:b/>
        </w:rPr>
        <w:t>problem:</w:t>
      </w:r>
      <w:r>
        <w:rPr>
          <w:rFonts w:ascii="Arial"/>
          <w:b/>
          <w:spacing w:val="-1"/>
        </w:rPr>
        <w:t xml:space="preserve"> </w:t>
      </w:r>
      <w:proofErr w:type="gramStart"/>
      <w:r>
        <w:t>The</w:t>
      </w:r>
      <w:r>
        <w:rPr>
          <w:spacing w:val="-2"/>
        </w:rPr>
        <w:t xml:space="preserve"> </w:t>
      </w:r>
      <w:r>
        <w:t>age</w:t>
      </w:r>
      <w:proofErr w:type="gramEnd"/>
      <w:r>
        <w:rPr>
          <w:spacing w:val="-3"/>
        </w:rPr>
        <w:t xml:space="preserve"> </w:t>
      </w:r>
      <w:r>
        <w:t>and</w:t>
      </w:r>
      <w:r>
        <w:rPr>
          <w:spacing w:val="-2"/>
        </w:rPr>
        <w:t xml:space="preserve"> </w:t>
      </w:r>
      <w:r>
        <w:t>DOB</w:t>
      </w:r>
      <w:r>
        <w:rPr>
          <w:spacing w:val="-3"/>
        </w:rPr>
        <w:t xml:space="preserve"> </w:t>
      </w:r>
      <w:r>
        <w:t>remain</w:t>
      </w:r>
      <w:r>
        <w:rPr>
          <w:spacing w:val="-2"/>
        </w:rPr>
        <w:t xml:space="preserve"> </w:t>
      </w:r>
      <w:r>
        <w:t>mathematically</w:t>
      </w:r>
      <w:r>
        <w:rPr>
          <w:spacing w:val="-2"/>
        </w:rPr>
        <w:t xml:space="preserve"> </w:t>
      </w:r>
      <w:r>
        <w:t>incompatible</w:t>
      </w:r>
      <w:r>
        <w:rPr>
          <w:spacing w:val="-2"/>
        </w:rPr>
        <w:t xml:space="preserve"> </w:t>
      </w:r>
      <w:r>
        <w:t>in</w:t>
      </w:r>
      <w:r>
        <w:rPr>
          <w:spacing w:val="-2"/>
        </w:rPr>
        <w:t xml:space="preserve"> </w:t>
      </w:r>
      <w:r>
        <w:t>2026.</w:t>
      </w:r>
      <w:r>
        <w:rPr>
          <w:spacing w:val="-2"/>
        </w:rPr>
        <w:t xml:space="preserve"> </w:t>
      </w:r>
      <w:r>
        <w:t>Repeating</w:t>
      </w:r>
      <w:r>
        <w:rPr>
          <w:spacing w:val="-2"/>
        </w:rPr>
        <w:t xml:space="preserve"> </w:t>
      </w:r>
      <w:r>
        <w:t>the</w:t>
      </w:r>
      <w:r>
        <w:rPr>
          <w:spacing w:val="-2"/>
        </w:rPr>
        <w:t xml:space="preserve"> </w:t>
      </w:r>
      <w:r>
        <w:t>inconsistency</w:t>
      </w:r>
      <w:r>
        <w:rPr>
          <w:spacing w:val="-2"/>
        </w:rPr>
        <w:t xml:space="preserve"> </w:t>
      </w:r>
      <w:r>
        <w:t>across</w:t>
      </w:r>
      <w:r>
        <w:rPr>
          <w:spacing w:val="-2"/>
        </w:rPr>
        <w:t xml:space="preserve"> </w:t>
      </w:r>
      <w:r>
        <w:t>visits makes it a longitudinal chart data problem rather than a single typographical error.</w:t>
      </w:r>
    </w:p>
    <w:p w14:paraId="47F838B8" w14:textId="77777777" w:rsidR="00F9164C" w:rsidRDefault="00000000">
      <w:pPr>
        <w:pStyle w:val="BodyText"/>
        <w:spacing w:before="200"/>
        <w:ind w:left="835"/>
      </w:pPr>
      <w:r>
        <w:rPr>
          <w:rFonts w:ascii="Arial"/>
          <w:b/>
        </w:rPr>
        <w:t>Suggested</w:t>
      </w:r>
      <w:r>
        <w:rPr>
          <w:rFonts w:ascii="Arial"/>
          <w:b/>
          <w:spacing w:val="-5"/>
        </w:rPr>
        <w:t xml:space="preserve"> </w:t>
      </w:r>
      <w:r>
        <w:rPr>
          <w:rFonts w:ascii="Arial"/>
          <w:b/>
        </w:rPr>
        <w:t>fix:</w:t>
      </w:r>
      <w:r>
        <w:rPr>
          <w:rFonts w:ascii="Arial"/>
          <w:b/>
          <w:spacing w:val="-1"/>
        </w:rPr>
        <w:t xml:space="preserve"> </w:t>
      </w:r>
      <w:r>
        <w:t>Correct</w:t>
      </w:r>
      <w:r>
        <w:rPr>
          <w:spacing w:val="-1"/>
        </w:rPr>
        <w:t xml:space="preserve"> </w:t>
      </w:r>
      <w:r>
        <w:t>the</w:t>
      </w:r>
      <w:r>
        <w:rPr>
          <w:spacing w:val="-1"/>
        </w:rPr>
        <w:t xml:space="preserve"> </w:t>
      </w:r>
      <w:r>
        <w:t>demographic</w:t>
      </w:r>
      <w:r>
        <w:rPr>
          <w:spacing w:val="-1"/>
        </w:rPr>
        <w:t xml:space="preserve"> </w:t>
      </w:r>
      <w:r>
        <w:t>record</w:t>
      </w:r>
      <w:r>
        <w:rPr>
          <w:spacing w:val="-2"/>
        </w:rPr>
        <w:t xml:space="preserve"> </w:t>
      </w:r>
      <w:r>
        <w:t>and</w:t>
      </w:r>
      <w:r>
        <w:rPr>
          <w:spacing w:val="-1"/>
        </w:rPr>
        <w:t xml:space="preserve"> </w:t>
      </w:r>
      <w:r>
        <w:t>synchronize</w:t>
      </w:r>
      <w:r>
        <w:rPr>
          <w:spacing w:val="-1"/>
        </w:rPr>
        <w:t xml:space="preserve"> </w:t>
      </w:r>
      <w:r>
        <w:t>it</w:t>
      </w:r>
      <w:r>
        <w:rPr>
          <w:spacing w:val="-2"/>
        </w:rPr>
        <w:t xml:space="preserve"> </w:t>
      </w:r>
      <w:r>
        <w:t>across</w:t>
      </w:r>
      <w:r>
        <w:rPr>
          <w:spacing w:val="-1"/>
        </w:rPr>
        <w:t xml:space="preserve"> </w:t>
      </w:r>
      <w:r>
        <w:t>all</w:t>
      </w:r>
      <w:r>
        <w:rPr>
          <w:spacing w:val="-3"/>
        </w:rPr>
        <w:t xml:space="preserve"> </w:t>
      </w:r>
      <w:r>
        <w:t>three</w:t>
      </w:r>
      <w:r>
        <w:rPr>
          <w:spacing w:val="-1"/>
        </w:rPr>
        <w:t xml:space="preserve"> </w:t>
      </w:r>
      <w:r>
        <w:t>encounters</w:t>
      </w:r>
      <w:r>
        <w:rPr>
          <w:spacing w:val="-1"/>
        </w:rPr>
        <w:t xml:space="preserve"> </w:t>
      </w:r>
      <w:r>
        <w:t>and</w:t>
      </w:r>
      <w:r>
        <w:rPr>
          <w:spacing w:val="-2"/>
        </w:rPr>
        <w:t xml:space="preserve"> </w:t>
      </w:r>
      <w:r>
        <w:t>the</w:t>
      </w:r>
      <w:r>
        <w:rPr>
          <w:spacing w:val="-1"/>
        </w:rPr>
        <w:t xml:space="preserve"> </w:t>
      </w:r>
      <w:r>
        <w:t>grading</w:t>
      </w:r>
      <w:r>
        <w:rPr>
          <w:spacing w:val="-1"/>
        </w:rPr>
        <w:t xml:space="preserve"> </w:t>
      </w:r>
      <w:r>
        <w:rPr>
          <w:spacing w:val="-2"/>
        </w:rPr>
        <w:t>reference.</w:t>
      </w:r>
    </w:p>
    <w:p w14:paraId="18A4C7E8" w14:textId="77777777" w:rsidR="00F9164C" w:rsidRDefault="00000000">
      <w:pPr>
        <w:pStyle w:val="BodyText"/>
        <w:spacing w:before="4"/>
        <w:rPr>
          <w:sz w:val="17"/>
        </w:rPr>
      </w:pPr>
      <w:r>
        <w:rPr>
          <w:noProof/>
          <w:sz w:val="17"/>
        </w:rPr>
        <w:drawing>
          <wp:anchor distT="0" distB="0" distL="0" distR="0" simplePos="0" relativeHeight="487614464" behindDoc="1" locked="0" layoutInCell="1" allowOverlap="1" wp14:anchorId="27E60B78" wp14:editId="3F52D209">
            <wp:simplePos x="0" y="0"/>
            <wp:positionH relativeFrom="page">
              <wp:posOffset>530225</wp:posOffset>
            </wp:positionH>
            <wp:positionV relativeFrom="paragraph">
              <wp:posOffset>141911</wp:posOffset>
            </wp:positionV>
            <wp:extent cx="5972675" cy="1038225"/>
            <wp:effectExtent l="0" t="0" r="0" b="0"/>
            <wp:wrapTopAndBottom/>
            <wp:docPr id="131" name="Image 1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1" name="Image 131"/>
                    <pic:cNvPicPr/>
                  </pic:nvPicPr>
                  <pic:blipFill>
                    <a:blip r:embed="rId117" cstate="print"/>
                    <a:stretch>
                      <a:fillRect/>
                    </a:stretch>
                  </pic:blipFill>
                  <pic:spPr>
                    <a:xfrm>
                      <a:off x="0" y="0"/>
                      <a:ext cx="5972675" cy="1038225"/>
                    </a:xfrm>
                    <a:prstGeom prst="rect">
                      <a:avLst/>
                    </a:prstGeom>
                  </pic:spPr>
                </pic:pic>
              </a:graphicData>
            </a:graphic>
          </wp:anchor>
        </w:drawing>
      </w:r>
    </w:p>
    <w:p w14:paraId="0495D9B0" w14:textId="77777777" w:rsidR="00F9164C" w:rsidRDefault="00F9164C">
      <w:pPr>
        <w:pStyle w:val="BodyText"/>
        <w:rPr>
          <w:sz w:val="17"/>
        </w:rPr>
        <w:sectPr w:rsidR="00F9164C">
          <w:pgSz w:w="12240" w:h="15840"/>
          <w:pgMar w:top="720" w:right="0" w:bottom="540" w:left="0" w:header="0" w:footer="313" w:gutter="0"/>
          <w:cols w:space="720"/>
        </w:sectPr>
      </w:pPr>
    </w:p>
    <w:p w14:paraId="03CCF694" w14:textId="77777777" w:rsidR="00F9164C" w:rsidRDefault="00000000">
      <w:pPr>
        <w:spacing w:before="71"/>
        <w:ind w:left="835"/>
        <w:rPr>
          <w:rFonts w:ascii="Arial" w:hAnsi="Arial"/>
          <w:i/>
          <w:sz w:val="18"/>
        </w:rPr>
      </w:pPr>
      <w:r>
        <w:rPr>
          <w:rFonts w:ascii="Arial" w:hAnsi="Arial"/>
          <w:i/>
          <w:sz w:val="18"/>
        </w:rPr>
        <w:lastRenderedPageBreak/>
        <w:t>Evidence</w:t>
      </w:r>
      <w:r>
        <w:rPr>
          <w:rFonts w:ascii="Arial" w:hAnsi="Arial"/>
          <w:i/>
          <w:spacing w:val="-1"/>
          <w:sz w:val="18"/>
        </w:rPr>
        <w:t xml:space="preserve"> </w:t>
      </w:r>
      <w:r>
        <w:rPr>
          <w:rFonts w:ascii="Arial" w:hAnsi="Arial"/>
          <w:i/>
          <w:sz w:val="18"/>
        </w:rPr>
        <w:t>–</w:t>
      </w:r>
      <w:r>
        <w:rPr>
          <w:rFonts w:ascii="Arial" w:hAnsi="Arial"/>
          <w:i/>
          <w:spacing w:val="-1"/>
          <w:sz w:val="18"/>
        </w:rPr>
        <w:t xml:space="preserve"> </w:t>
      </w:r>
      <w:r>
        <w:rPr>
          <w:rFonts w:ascii="Arial" w:hAnsi="Arial"/>
          <w:i/>
          <w:sz w:val="18"/>
        </w:rPr>
        <w:t>Thursday</w:t>
      </w:r>
      <w:r>
        <w:rPr>
          <w:rFonts w:ascii="Arial" w:hAnsi="Arial"/>
          <w:i/>
          <w:spacing w:val="-2"/>
          <w:sz w:val="18"/>
        </w:rPr>
        <w:t xml:space="preserve"> </w:t>
      </w:r>
      <w:r>
        <w:rPr>
          <w:rFonts w:ascii="Arial" w:hAnsi="Arial"/>
          <w:i/>
          <w:sz w:val="18"/>
        </w:rPr>
        <w:t>header</w:t>
      </w:r>
      <w:r>
        <w:rPr>
          <w:rFonts w:ascii="Arial" w:hAnsi="Arial"/>
          <w:i/>
          <w:spacing w:val="-1"/>
          <w:sz w:val="18"/>
        </w:rPr>
        <w:t xml:space="preserve"> </w:t>
      </w:r>
      <w:r>
        <w:rPr>
          <w:rFonts w:ascii="Arial" w:hAnsi="Arial"/>
          <w:i/>
          <w:sz w:val="18"/>
        </w:rPr>
        <w:t>shows</w:t>
      </w:r>
      <w:r>
        <w:rPr>
          <w:rFonts w:ascii="Arial" w:hAnsi="Arial"/>
          <w:i/>
          <w:spacing w:val="-1"/>
          <w:sz w:val="18"/>
        </w:rPr>
        <w:t xml:space="preserve"> </w:t>
      </w:r>
      <w:r>
        <w:rPr>
          <w:rFonts w:ascii="Arial" w:hAnsi="Arial"/>
          <w:i/>
          <w:sz w:val="18"/>
        </w:rPr>
        <w:t>age</w:t>
      </w:r>
      <w:r>
        <w:rPr>
          <w:rFonts w:ascii="Arial" w:hAnsi="Arial"/>
          <w:i/>
          <w:spacing w:val="-1"/>
          <w:sz w:val="18"/>
        </w:rPr>
        <w:t xml:space="preserve"> </w:t>
      </w:r>
      <w:r>
        <w:rPr>
          <w:rFonts w:ascii="Arial" w:hAnsi="Arial"/>
          <w:i/>
          <w:sz w:val="18"/>
        </w:rPr>
        <w:t>64</w:t>
      </w:r>
      <w:r>
        <w:rPr>
          <w:rFonts w:ascii="Arial" w:hAnsi="Arial"/>
          <w:i/>
          <w:spacing w:val="-2"/>
          <w:sz w:val="18"/>
        </w:rPr>
        <w:t xml:space="preserve"> </w:t>
      </w:r>
      <w:r>
        <w:rPr>
          <w:rFonts w:ascii="Arial" w:hAnsi="Arial"/>
          <w:i/>
          <w:sz w:val="18"/>
        </w:rPr>
        <w:t>and</w:t>
      </w:r>
      <w:r>
        <w:rPr>
          <w:rFonts w:ascii="Arial" w:hAnsi="Arial"/>
          <w:i/>
          <w:spacing w:val="-1"/>
          <w:sz w:val="18"/>
        </w:rPr>
        <w:t xml:space="preserve"> </w:t>
      </w:r>
      <w:r>
        <w:rPr>
          <w:rFonts w:ascii="Arial" w:hAnsi="Arial"/>
          <w:i/>
          <w:sz w:val="18"/>
        </w:rPr>
        <w:t>DOB</w:t>
      </w:r>
      <w:r>
        <w:rPr>
          <w:rFonts w:ascii="Arial" w:hAnsi="Arial"/>
          <w:i/>
          <w:spacing w:val="-1"/>
          <w:sz w:val="18"/>
        </w:rPr>
        <w:t xml:space="preserve"> </w:t>
      </w:r>
      <w:r>
        <w:rPr>
          <w:rFonts w:ascii="Arial" w:hAnsi="Arial"/>
          <w:i/>
          <w:spacing w:val="-2"/>
          <w:sz w:val="18"/>
        </w:rPr>
        <w:t>03/12/1972.</w:t>
      </w:r>
    </w:p>
    <w:p w14:paraId="691C43BC" w14:textId="77777777" w:rsidR="00F9164C" w:rsidRDefault="00F9164C">
      <w:pPr>
        <w:pStyle w:val="BodyText"/>
        <w:spacing w:before="26"/>
        <w:rPr>
          <w:rFonts w:ascii="Arial"/>
          <w:i/>
        </w:rPr>
      </w:pPr>
    </w:p>
    <w:p w14:paraId="7C5F776F" w14:textId="77777777" w:rsidR="00F9164C" w:rsidRDefault="00000000">
      <w:pPr>
        <w:pStyle w:val="Heading9"/>
      </w:pPr>
      <w:r>
        <w:t>Issue</w:t>
      </w:r>
      <w:r>
        <w:rPr>
          <w:spacing w:val="-6"/>
        </w:rPr>
        <w:t xml:space="preserve"> </w:t>
      </w:r>
      <w:r>
        <w:t>2.</w:t>
      </w:r>
      <w:r>
        <w:rPr>
          <w:spacing w:val="-4"/>
        </w:rPr>
        <w:t xml:space="preserve"> </w:t>
      </w:r>
      <w:r>
        <w:t>The</w:t>
      </w:r>
      <w:r>
        <w:rPr>
          <w:spacing w:val="-4"/>
        </w:rPr>
        <w:t xml:space="preserve"> </w:t>
      </w:r>
      <w:r>
        <w:t>6</w:t>
      </w:r>
      <w:r>
        <w:rPr>
          <w:spacing w:val="-4"/>
        </w:rPr>
        <w:t xml:space="preserve"> </w:t>
      </w:r>
      <w:r>
        <w:t>month</w:t>
      </w:r>
      <w:r>
        <w:rPr>
          <w:spacing w:val="-4"/>
        </w:rPr>
        <w:t xml:space="preserve"> </w:t>
      </w:r>
      <w:r>
        <w:t>follow up</w:t>
      </w:r>
      <w:r>
        <w:rPr>
          <w:spacing w:val="-4"/>
        </w:rPr>
        <w:t xml:space="preserve"> </w:t>
      </w:r>
      <w:r>
        <w:t>is</w:t>
      </w:r>
      <w:r>
        <w:rPr>
          <w:spacing w:val="-4"/>
        </w:rPr>
        <w:t xml:space="preserve"> </w:t>
      </w:r>
      <w:r>
        <w:t>internally</w:t>
      </w:r>
      <w:r>
        <w:rPr>
          <w:spacing w:val="-4"/>
        </w:rPr>
        <w:t xml:space="preserve"> </w:t>
      </w:r>
      <w:r>
        <w:t>labeled</w:t>
      </w:r>
      <w:r>
        <w:rPr>
          <w:spacing w:val="-4"/>
        </w:rPr>
        <w:t xml:space="preserve"> </w:t>
      </w:r>
      <w:r>
        <w:t>as</w:t>
      </w:r>
      <w:r>
        <w:rPr>
          <w:spacing w:val="-4"/>
        </w:rPr>
        <w:t xml:space="preserve"> </w:t>
      </w:r>
      <w:r>
        <w:t>an</w:t>
      </w:r>
      <w:r>
        <w:rPr>
          <w:spacing w:val="-4"/>
        </w:rPr>
        <w:t xml:space="preserve"> </w:t>
      </w:r>
      <w:r>
        <w:t>initial</w:t>
      </w:r>
      <w:r>
        <w:rPr>
          <w:spacing w:val="-4"/>
        </w:rPr>
        <w:t xml:space="preserve"> </w:t>
      </w:r>
      <w:r>
        <w:t>visit</w:t>
      </w:r>
      <w:r>
        <w:rPr>
          <w:spacing w:val="-4"/>
        </w:rPr>
        <w:t xml:space="preserve"> </w:t>
      </w:r>
      <w:r>
        <w:t>and</w:t>
      </w:r>
      <w:r>
        <w:rPr>
          <w:spacing w:val="-4"/>
        </w:rPr>
        <w:t xml:space="preserve"> </w:t>
      </w:r>
      <w:r>
        <w:t>does</w:t>
      </w:r>
      <w:r>
        <w:rPr>
          <w:spacing w:val="-4"/>
        </w:rPr>
        <w:t xml:space="preserve"> </w:t>
      </w:r>
      <w:r>
        <w:t>not</w:t>
      </w:r>
      <w:r>
        <w:rPr>
          <w:spacing w:val="-4"/>
        </w:rPr>
        <w:t xml:space="preserve"> </w:t>
      </w:r>
      <w:r>
        <w:t>advance</w:t>
      </w:r>
      <w:r>
        <w:rPr>
          <w:spacing w:val="-4"/>
        </w:rPr>
        <w:t xml:space="preserve"> </w:t>
      </w:r>
      <w:r>
        <w:t>the</w:t>
      </w:r>
      <w:r>
        <w:rPr>
          <w:spacing w:val="-4"/>
        </w:rPr>
        <w:t xml:space="preserve"> </w:t>
      </w:r>
      <w:r>
        <w:t>longitudinal</w:t>
      </w:r>
      <w:r>
        <w:rPr>
          <w:spacing w:val="-4"/>
        </w:rPr>
        <w:t xml:space="preserve"> </w:t>
      </w:r>
      <w:r>
        <w:t>visit</w:t>
      </w:r>
      <w:r>
        <w:rPr>
          <w:spacing w:val="-3"/>
        </w:rPr>
        <w:t xml:space="preserve"> </w:t>
      </w:r>
      <w:r>
        <w:rPr>
          <w:spacing w:val="-4"/>
        </w:rPr>
        <w:t>date</w:t>
      </w:r>
    </w:p>
    <w:p w14:paraId="7575CBFE" w14:textId="77777777" w:rsidR="00F9164C" w:rsidRDefault="00F9164C">
      <w:pPr>
        <w:pStyle w:val="BodyText"/>
        <w:spacing w:before="26"/>
        <w:rPr>
          <w:rFonts w:ascii="Arial"/>
          <w:b/>
        </w:rPr>
      </w:pPr>
    </w:p>
    <w:p w14:paraId="431FB40D" w14:textId="77777777" w:rsidR="00F9164C" w:rsidRDefault="00000000">
      <w:pPr>
        <w:pStyle w:val="BodyText"/>
        <w:spacing w:before="1" w:line="276" w:lineRule="auto"/>
        <w:ind w:left="835" w:right="934"/>
      </w:pPr>
      <w:r>
        <w:rPr>
          <w:rFonts w:ascii="Arial"/>
          <w:b/>
        </w:rPr>
        <w:t>What</w:t>
      </w:r>
      <w:r>
        <w:rPr>
          <w:rFonts w:ascii="Arial"/>
          <w:b/>
          <w:spacing w:val="-2"/>
        </w:rPr>
        <w:t xml:space="preserve"> </w:t>
      </w:r>
      <w:r>
        <w:rPr>
          <w:rFonts w:ascii="Arial"/>
          <w:b/>
        </w:rPr>
        <w:t>the</w:t>
      </w:r>
      <w:r>
        <w:rPr>
          <w:rFonts w:ascii="Arial"/>
          <w:b/>
          <w:spacing w:val="-3"/>
        </w:rPr>
        <w:t xml:space="preserve"> </w:t>
      </w:r>
      <w:r>
        <w:rPr>
          <w:rFonts w:ascii="Arial"/>
          <w:b/>
        </w:rPr>
        <w:t>student</w:t>
      </w:r>
      <w:r>
        <w:rPr>
          <w:rFonts w:ascii="Arial"/>
          <w:b/>
          <w:spacing w:val="-2"/>
        </w:rPr>
        <w:t xml:space="preserve"> </w:t>
      </w:r>
      <w:r>
        <w:rPr>
          <w:rFonts w:ascii="Arial"/>
          <w:b/>
        </w:rPr>
        <w:t>saw or</w:t>
      </w:r>
      <w:r>
        <w:rPr>
          <w:rFonts w:ascii="Arial"/>
          <w:b/>
          <w:spacing w:val="-2"/>
        </w:rPr>
        <w:t xml:space="preserve"> </w:t>
      </w:r>
      <w:r>
        <w:rPr>
          <w:rFonts w:ascii="Arial"/>
          <w:b/>
        </w:rPr>
        <w:t>heard:</w:t>
      </w:r>
      <w:r>
        <w:rPr>
          <w:rFonts w:ascii="Arial"/>
          <w:b/>
          <w:spacing w:val="-1"/>
        </w:rPr>
        <w:t xml:space="preserve"> </w:t>
      </w:r>
      <w:r>
        <w:t>The</w:t>
      </w:r>
      <w:r>
        <w:rPr>
          <w:spacing w:val="-2"/>
        </w:rPr>
        <w:t xml:space="preserve"> </w:t>
      </w:r>
      <w:r>
        <w:t>encounter</w:t>
      </w:r>
      <w:r>
        <w:rPr>
          <w:spacing w:val="-2"/>
        </w:rPr>
        <w:t xml:space="preserve"> </w:t>
      </w:r>
      <w:r>
        <w:t>header</w:t>
      </w:r>
      <w:r>
        <w:rPr>
          <w:spacing w:val="-2"/>
        </w:rPr>
        <w:t xml:space="preserve"> </w:t>
      </w:r>
      <w:r>
        <w:t>states</w:t>
      </w:r>
      <w:r>
        <w:rPr>
          <w:spacing w:val="-8"/>
        </w:rPr>
        <w:t xml:space="preserve"> </w:t>
      </w:r>
      <w:r>
        <w:t>Thursday</w:t>
      </w:r>
      <w:r>
        <w:rPr>
          <w:spacing w:val="-2"/>
        </w:rPr>
        <w:t xml:space="preserve"> </w:t>
      </w:r>
      <w:r>
        <w:t>6</w:t>
      </w:r>
      <w:r>
        <w:rPr>
          <w:spacing w:val="-3"/>
        </w:rPr>
        <w:t xml:space="preserve"> </w:t>
      </w:r>
      <w:r>
        <w:t>Month</w:t>
      </w:r>
      <w:r>
        <w:rPr>
          <w:spacing w:val="-2"/>
        </w:rPr>
        <w:t xml:space="preserve"> </w:t>
      </w:r>
      <w:r>
        <w:t>Follow</w:t>
      </w:r>
      <w:r>
        <w:rPr>
          <w:spacing w:val="-2"/>
        </w:rPr>
        <w:t xml:space="preserve"> </w:t>
      </w:r>
      <w:r>
        <w:t>Up,</w:t>
      </w:r>
      <w:r>
        <w:rPr>
          <w:spacing w:val="-2"/>
        </w:rPr>
        <w:t xml:space="preserve"> </w:t>
      </w:r>
      <w:r>
        <w:t>while</w:t>
      </w:r>
      <w:r>
        <w:rPr>
          <w:spacing w:val="-2"/>
        </w:rPr>
        <w:t xml:space="preserve"> </w:t>
      </w:r>
      <w:r>
        <w:t>the</w:t>
      </w:r>
      <w:r>
        <w:rPr>
          <w:spacing w:val="-2"/>
        </w:rPr>
        <w:t xml:space="preserve"> </w:t>
      </w:r>
      <w:r>
        <w:t>Subjective</w:t>
      </w:r>
      <w:r>
        <w:rPr>
          <w:spacing w:val="-2"/>
        </w:rPr>
        <w:t xml:space="preserve"> </w:t>
      </w:r>
      <w:r>
        <w:t>section</w:t>
      </w:r>
      <w:r>
        <w:rPr>
          <w:spacing w:val="-3"/>
        </w:rPr>
        <w:t xml:space="preserve"> </w:t>
      </w:r>
      <w:r>
        <w:t>states Initial Ambulatory Care Pharmacist Visit. The displayed vitals remain dated 06/23/2026, the same date used earlier in the longitudinal sequence.</w:t>
      </w:r>
    </w:p>
    <w:p w14:paraId="324B3C67" w14:textId="77777777" w:rsidR="00F9164C" w:rsidRDefault="00000000">
      <w:pPr>
        <w:spacing w:before="196" w:line="278" w:lineRule="auto"/>
        <w:ind w:left="835" w:right="871"/>
        <w:rPr>
          <w:sz w:val="18"/>
        </w:rPr>
      </w:pPr>
      <w:r>
        <w:rPr>
          <w:rFonts w:ascii="Arial"/>
          <w:b/>
          <w:sz w:val="18"/>
        </w:rPr>
        <w:t>What</w:t>
      </w:r>
      <w:r>
        <w:rPr>
          <w:rFonts w:ascii="Arial"/>
          <w:b/>
          <w:spacing w:val="-2"/>
          <w:sz w:val="18"/>
        </w:rPr>
        <w:t xml:space="preserve"> </w:t>
      </w:r>
      <w:r>
        <w:rPr>
          <w:rFonts w:ascii="Arial"/>
          <w:b/>
          <w:sz w:val="18"/>
        </w:rPr>
        <w:t>the</w:t>
      </w:r>
      <w:r>
        <w:rPr>
          <w:rFonts w:ascii="Arial"/>
          <w:b/>
          <w:spacing w:val="-3"/>
          <w:sz w:val="18"/>
        </w:rPr>
        <w:t xml:space="preserve"> </w:t>
      </w:r>
      <w:r>
        <w:rPr>
          <w:rFonts w:ascii="Arial"/>
          <w:b/>
          <w:sz w:val="18"/>
        </w:rPr>
        <w:t>grader</w:t>
      </w:r>
      <w:r>
        <w:rPr>
          <w:rFonts w:ascii="Arial"/>
          <w:b/>
          <w:spacing w:val="-2"/>
          <w:sz w:val="18"/>
        </w:rPr>
        <w:t xml:space="preserve"> </w:t>
      </w:r>
      <w:r>
        <w:rPr>
          <w:rFonts w:ascii="Arial"/>
          <w:b/>
          <w:sz w:val="18"/>
        </w:rPr>
        <w:t>or</w:t>
      </w:r>
      <w:r>
        <w:rPr>
          <w:rFonts w:ascii="Arial"/>
          <w:b/>
          <w:spacing w:val="-2"/>
          <w:sz w:val="18"/>
        </w:rPr>
        <w:t xml:space="preserve"> </w:t>
      </w:r>
      <w:r>
        <w:rPr>
          <w:rFonts w:ascii="Arial"/>
          <w:b/>
          <w:sz w:val="18"/>
        </w:rPr>
        <w:t>rubric</w:t>
      </w:r>
      <w:r>
        <w:rPr>
          <w:rFonts w:ascii="Arial"/>
          <w:b/>
          <w:spacing w:val="-3"/>
          <w:sz w:val="18"/>
        </w:rPr>
        <w:t xml:space="preserve"> </w:t>
      </w:r>
      <w:r>
        <w:rPr>
          <w:rFonts w:ascii="Arial"/>
          <w:b/>
          <w:sz w:val="18"/>
        </w:rPr>
        <w:t>expected:</w:t>
      </w:r>
      <w:r>
        <w:rPr>
          <w:rFonts w:ascii="Arial"/>
          <w:b/>
          <w:spacing w:val="-1"/>
          <w:sz w:val="18"/>
        </w:rPr>
        <w:t xml:space="preserve"> </w:t>
      </w:r>
      <w:r>
        <w:rPr>
          <w:sz w:val="18"/>
        </w:rPr>
        <w:t>The</w:t>
      </w:r>
      <w:r>
        <w:rPr>
          <w:spacing w:val="-2"/>
          <w:sz w:val="18"/>
        </w:rPr>
        <w:t xml:space="preserve"> </w:t>
      </w:r>
      <w:r>
        <w:rPr>
          <w:sz w:val="18"/>
        </w:rPr>
        <w:t>grader</w:t>
      </w:r>
      <w:r>
        <w:rPr>
          <w:spacing w:val="-2"/>
          <w:sz w:val="18"/>
        </w:rPr>
        <w:t xml:space="preserve"> </w:t>
      </w:r>
      <w:r>
        <w:rPr>
          <w:sz w:val="18"/>
        </w:rPr>
        <w:t>treats</w:t>
      </w:r>
      <w:r>
        <w:rPr>
          <w:spacing w:val="-2"/>
          <w:sz w:val="18"/>
        </w:rPr>
        <w:t xml:space="preserve"> </w:t>
      </w:r>
      <w:r>
        <w:rPr>
          <w:sz w:val="18"/>
        </w:rPr>
        <w:t>this</w:t>
      </w:r>
      <w:r>
        <w:rPr>
          <w:spacing w:val="-3"/>
          <w:sz w:val="18"/>
        </w:rPr>
        <w:t xml:space="preserve"> </w:t>
      </w:r>
      <w:r>
        <w:rPr>
          <w:sz w:val="18"/>
        </w:rPr>
        <w:t>encounter</w:t>
      </w:r>
      <w:r>
        <w:rPr>
          <w:spacing w:val="-2"/>
          <w:sz w:val="18"/>
        </w:rPr>
        <w:t xml:space="preserve"> </w:t>
      </w:r>
      <w:r>
        <w:rPr>
          <w:sz w:val="18"/>
        </w:rPr>
        <w:t>as</w:t>
      </w:r>
      <w:r>
        <w:rPr>
          <w:spacing w:val="-2"/>
          <w:sz w:val="18"/>
        </w:rPr>
        <w:t xml:space="preserve"> </w:t>
      </w:r>
      <w:r>
        <w:rPr>
          <w:sz w:val="18"/>
        </w:rPr>
        <w:t>the</w:t>
      </w:r>
      <w:r>
        <w:rPr>
          <w:spacing w:val="-3"/>
          <w:sz w:val="18"/>
        </w:rPr>
        <w:t xml:space="preserve"> </w:t>
      </w:r>
      <w:r>
        <w:rPr>
          <w:sz w:val="18"/>
        </w:rPr>
        <w:t>later</w:t>
      </w:r>
      <w:r>
        <w:rPr>
          <w:spacing w:val="-2"/>
          <w:sz w:val="18"/>
        </w:rPr>
        <w:t xml:space="preserve"> </w:t>
      </w:r>
      <w:r>
        <w:rPr>
          <w:sz w:val="18"/>
        </w:rPr>
        <w:t>maintenance</w:t>
      </w:r>
      <w:r>
        <w:rPr>
          <w:spacing w:val="-2"/>
          <w:sz w:val="18"/>
        </w:rPr>
        <w:t xml:space="preserve"> </w:t>
      </w:r>
      <w:r>
        <w:rPr>
          <w:sz w:val="18"/>
        </w:rPr>
        <w:t>visit</w:t>
      </w:r>
      <w:r>
        <w:rPr>
          <w:spacing w:val="-3"/>
          <w:sz w:val="18"/>
        </w:rPr>
        <w:t xml:space="preserve"> </w:t>
      </w:r>
      <w:r>
        <w:rPr>
          <w:sz w:val="18"/>
        </w:rPr>
        <w:t>after</w:t>
      </w:r>
      <w:r>
        <w:rPr>
          <w:spacing w:val="-2"/>
          <w:sz w:val="18"/>
        </w:rPr>
        <w:t xml:space="preserve"> </w:t>
      </w:r>
      <w:r>
        <w:rPr>
          <w:sz w:val="18"/>
        </w:rPr>
        <w:t>prior</w:t>
      </w:r>
      <w:r>
        <w:rPr>
          <w:spacing w:val="-2"/>
          <w:sz w:val="18"/>
        </w:rPr>
        <w:t xml:space="preserve"> </w:t>
      </w:r>
      <w:r>
        <w:rPr>
          <w:sz w:val="18"/>
        </w:rPr>
        <w:t>interventions</w:t>
      </w:r>
      <w:r>
        <w:rPr>
          <w:spacing w:val="-2"/>
          <w:sz w:val="18"/>
        </w:rPr>
        <w:t xml:space="preserve"> </w:t>
      </w:r>
      <w:r>
        <w:rPr>
          <w:sz w:val="18"/>
        </w:rPr>
        <w:t>and expects longitudinal improvement.</w:t>
      </w:r>
    </w:p>
    <w:p w14:paraId="0B59018E" w14:textId="77777777" w:rsidR="00F9164C" w:rsidRDefault="00000000">
      <w:pPr>
        <w:pStyle w:val="BodyText"/>
        <w:spacing w:before="200" w:line="273" w:lineRule="auto"/>
        <w:ind w:left="835" w:right="830"/>
      </w:pPr>
      <w:r>
        <w:rPr>
          <w:rFonts w:ascii="Arial"/>
          <w:b/>
        </w:rPr>
        <w:t>Why</w:t>
      </w:r>
      <w:r>
        <w:rPr>
          <w:rFonts w:ascii="Arial"/>
          <w:b/>
          <w:spacing w:val="-2"/>
        </w:rPr>
        <w:t xml:space="preserve"> </w:t>
      </w:r>
      <w:r>
        <w:rPr>
          <w:rFonts w:ascii="Arial"/>
          <w:b/>
        </w:rPr>
        <w:t>this</w:t>
      </w:r>
      <w:r>
        <w:rPr>
          <w:rFonts w:ascii="Arial"/>
          <w:b/>
          <w:spacing w:val="-3"/>
        </w:rPr>
        <w:t xml:space="preserve"> </w:t>
      </w:r>
      <w:r>
        <w:rPr>
          <w:rFonts w:ascii="Arial"/>
          <w:b/>
        </w:rPr>
        <w:t>is</w:t>
      </w:r>
      <w:r>
        <w:rPr>
          <w:rFonts w:ascii="Arial"/>
          <w:b/>
          <w:spacing w:val="-2"/>
        </w:rPr>
        <w:t xml:space="preserve"> </w:t>
      </w:r>
      <w:r>
        <w:rPr>
          <w:rFonts w:ascii="Arial"/>
          <w:b/>
        </w:rPr>
        <w:t>a</w:t>
      </w:r>
      <w:r>
        <w:rPr>
          <w:rFonts w:ascii="Arial"/>
          <w:b/>
          <w:spacing w:val="-3"/>
        </w:rPr>
        <w:t xml:space="preserve"> </w:t>
      </w:r>
      <w:r>
        <w:rPr>
          <w:rFonts w:ascii="Arial"/>
          <w:b/>
        </w:rPr>
        <w:t>problem:</w:t>
      </w:r>
      <w:r>
        <w:rPr>
          <w:rFonts w:ascii="Arial"/>
          <w:b/>
          <w:spacing w:val="-1"/>
        </w:rPr>
        <w:t xml:space="preserve"> </w:t>
      </w:r>
      <w:r>
        <w:t>The</w:t>
      </w:r>
      <w:r>
        <w:rPr>
          <w:spacing w:val="-2"/>
        </w:rPr>
        <w:t xml:space="preserve"> </w:t>
      </w:r>
      <w:r>
        <w:t>visit</w:t>
      </w:r>
      <w:r>
        <w:rPr>
          <w:spacing w:val="-2"/>
        </w:rPr>
        <w:t xml:space="preserve"> </w:t>
      </w:r>
      <w:r>
        <w:t>label</w:t>
      </w:r>
      <w:r>
        <w:rPr>
          <w:spacing w:val="-2"/>
        </w:rPr>
        <w:t xml:space="preserve"> </w:t>
      </w:r>
      <w:r>
        <w:t>and</w:t>
      </w:r>
      <w:r>
        <w:rPr>
          <w:spacing w:val="-2"/>
        </w:rPr>
        <w:t xml:space="preserve"> </w:t>
      </w:r>
      <w:r>
        <w:t>date</w:t>
      </w:r>
      <w:r>
        <w:rPr>
          <w:spacing w:val="-2"/>
        </w:rPr>
        <w:t xml:space="preserve"> </w:t>
      </w:r>
      <w:r>
        <w:t>structure</w:t>
      </w:r>
      <w:r>
        <w:rPr>
          <w:spacing w:val="-2"/>
        </w:rPr>
        <w:t xml:space="preserve"> </w:t>
      </w:r>
      <w:r>
        <w:t>do</w:t>
      </w:r>
      <w:r>
        <w:rPr>
          <w:spacing w:val="-2"/>
        </w:rPr>
        <w:t xml:space="preserve"> </w:t>
      </w:r>
      <w:r>
        <w:t>not</w:t>
      </w:r>
      <w:r>
        <w:rPr>
          <w:spacing w:val="-2"/>
        </w:rPr>
        <w:t xml:space="preserve"> </w:t>
      </w:r>
      <w:r>
        <w:t>reliably</w:t>
      </w:r>
      <w:r>
        <w:rPr>
          <w:spacing w:val="-2"/>
        </w:rPr>
        <w:t xml:space="preserve"> </w:t>
      </w:r>
      <w:r>
        <w:t>represent</w:t>
      </w:r>
      <w:r>
        <w:rPr>
          <w:spacing w:val="-2"/>
        </w:rPr>
        <w:t xml:space="preserve"> </w:t>
      </w:r>
      <w:r>
        <w:t>a</w:t>
      </w:r>
      <w:r>
        <w:rPr>
          <w:spacing w:val="-3"/>
        </w:rPr>
        <w:t xml:space="preserve"> </w:t>
      </w:r>
      <w:r>
        <w:t>true</w:t>
      </w:r>
      <w:r>
        <w:rPr>
          <w:spacing w:val="-2"/>
        </w:rPr>
        <w:t xml:space="preserve"> </w:t>
      </w:r>
      <w:r>
        <w:t>six-month</w:t>
      </w:r>
      <w:r>
        <w:rPr>
          <w:spacing w:val="-3"/>
        </w:rPr>
        <w:t xml:space="preserve"> </w:t>
      </w:r>
      <w:r>
        <w:t>progression.</w:t>
      </w:r>
      <w:r>
        <w:rPr>
          <w:spacing w:val="-3"/>
        </w:rPr>
        <w:t xml:space="preserve"> </w:t>
      </w:r>
      <w:r>
        <w:t>This</w:t>
      </w:r>
      <w:r>
        <w:rPr>
          <w:spacing w:val="-2"/>
        </w:rPr>
        <w:t xml:space="preserve"> </w:t>
      </w:r>
      <w:r>
        <w:t>can</w:t>
      </w:r>
      <w:r>
        <w:rPr>
          <w:spacing w:val="-2"/>
        </w:rPr>
        <w:t xml:space="preserve"> </w:t>
      </w:r>
      <w:r>
        <w:t>undermine any grading criterion that depends on improvement from prior visits.</w:t>
      </w:r>
    </w:p>
    <w:p w14:paraId="709D58A9" w14:textId="77777777" w:rsidR="00F9164C" w:rsidRDefault="00000000">
      <w:pPr>
        <w:pStyle w:val="BodyText"/>
        <w:spacing w:before="203"/>
        <w:ind w:left="835"/>
      </w:pPr>
      <w:r>
        <w:rPr>
          <w:rFonts w:ascii="Arial"/>
          <w:b/>
        </w:rPr>
        <w:t>Suggested</w:t>
      </w:r>
      <w:r>
        <w:rPr>
          <w:rFonts w:ascii="Arial"/>
          <w:b/>
          <w:spacing w:val="-2"/>
        </w:rPr>
        <w:t xml:space="preserve"> </w:t>
      </w:r>
      <w:r>
        <w:rPr>
          <w:rFonts w:ascii="Arial"/>
          <w:b/>
        </w:rPr>
        <w:t>fix:</w:t>
      </w:r>
      <w:r>
        <w:rPr>
          <w:rFonts w:ascii="Arial"/>
          <w:b/>
          <w:spacing w:val="-1"/>
        </w:rPr>
        <w:t xml:space="preserve"> </w:t>
      </w:r>
      <w:r>
        <w:t>Use</w:t>
      </w:r>
      <w:r>
        <w:rPr>
          <w:spacing w:val="-1"/>
        </w:rPr>
        <w:t xml:space="preserve"> </w:t>
      </w:r>
      <w:r>
        <w:t>a</w:t>
      </w:r>
      <w:r>
        <w:rPr>
          <w:spacing w:val="-1"/>
        </w:rPr>
        <w:t xml:space="preserve"> </w:t>
      </w:r>
      <w:r>
        <w:t>consistent</w:t>
      </w:r>
      <w:r>
        <w:rPr>
          <w:spacing w:val="-2"/>
        </w:rPr>
        <w:t xml:space="preserve"> </w:t>
      </w:r>
      <w:proofErr w:type="gramStart"/>
      <w:r>
        <w:t>follow</w:t>
      </w:r>
      <w:r>
        <w:rPr>
          <w:spacing w:val="-1"/>
        </w:rPr>
        <w:t xml:space="preserve"> </w:t>
      </w:r>
      <w:r>
        <w:t>up</w:t>
      </w:r>
      <w:proofErr w:type="gramEnd"/>
      <w:r>
        <w:rPr>
          <w:spacing w:val="-1"/>
        </w:rPr>
        <w:t xml:space="preserve"> </w:t>
      </w:r>
      <w:r>
        <w:t>encounter</w:t>
      </w:r>
      <w:r>
        <w:rPr>
          <w:spacing w:val="-1"/>
        </w:rPr>
        <w:t xml:space="preserve"> </w:t>
      </w:r>
      <w:r>
        <w:t>label and</w:t>
      </w:r>
      <w:r>
        <w:rPr>
          <w:spacing w:val="3"/>
        </w:rPr>
        <w:t xml:space="preserve"> </w:t>
      </w:r>
      <w:r>
        <w:t>a</w:t>
      </w:r>
      <w:r>
        <w:rPr>
          <w:spacing w:val="-1"/>
        </w:rPr>
        <w:t xml:space="preserve"> </w:t>
      </w:r>
      <w:r>
        <w:t>chronologically</w:t>
      </w:r>
      <w:r>
        <w:rPr>
          <w:spacing w:val="-2"/>
        </w:rPr>
        <w:t xml:space="preserve"> </w:t>
      </w:r>
      <w:r>
        <w:t>later</w:t>
      </w:r>
      <w:r>
        <w:rPr>
          <w:spacing w:val="-1"/>
        </w:rPr>
        <w:t xml:space="preserve"> </w:t>
      </w:r>
      <w:r>
        <w:t>visit</w:t>
      </w:r>
      <w:r>
        <w:rPr>
          <w:spacing w:val="-2"/>
        </w:rPr>
        <w:t xml:space="preserve"> </w:t>
      </w:r>
      <w:r>
        <w:t>date</w:t>
      </w:r>
      <w:r>
        <w:rPr>
          <w:spacing w:val="-2"/>
        </w:rPr>
        <w:t xml:space="preserve"> </w:t>
      </w:r>
      <w:r>
        <w:t>for</w:t>
      </w:r>
      <w:r>
        <w:rPr>
          <w:spacing w:val="-1"/>
        </w:rPr>
        <w:t xml:space="preserve"> </w:t>
      </w:r>
      <w:r>
        <w:t>the</w:t>
      </w:r>
      <w:r>
        <w:rPr>
          <w:spacing w:val="-2"/>
        </w:rPr>
        <w:t xml:space="preserve"> </w:t>
      </w:r>
      <w:r>
        <w:t>six-month</w:t>
      </w:r>
      <w:r>
        <w:rPr>
          <w:spacing w:val="-1"/>
        </w:rPr>
        <w:t xml:space="preserve"> </w:t>
      </w:r>
      <w:r>
        <w:rPr>
          <w:spacing w:val="-2"/>
        </w:rPr>
        <w:t>encounter.</w:t>
      </w:r>
    </w:p>
    <w:p w14:paraId="5F5F2E73" w14:textId="77777777" w:rsidR="00F9164C" w:rsidRDefault="00000000">
      <w:pPr>
        <w:pStyle w:val="BodyText"/>
        <w:spacing w:before="8"/>
        <w:rPr>
          <w:sz w:val="17"/>
        </w:rPr>
      </w:pPr>
      <w:r>
        <w:rPr>
          <w:noProof/>
          <w:sz w:val="17"/>
        </w:rPr>
        <w:drawing>
          <wp:anchor distT="0" distB="0" distL="0" distR="0" simplePos="0" relativeHeight="487614976" behindDoc="1" locked="0" layoutInCell="1" allowOverlap="1" wp14:anchorId="67507C22" wp14:editId="15B70E87">
            <wp:simplePos x="0" y="0"/>
            <wp:positionH relativeFrom="page">
              <wp:posOffset>530225</wp:posOffset>
            </wp:positionH>
            <wp:positionV relativeFrom="paragraph">
              <wp:posOffset>144957</wp:posOffset>
            </wp:positionV>
            <wp:extent cx="5983018" cy="2030539"/>
            <wp:effectExtent l="0" t="0" r="0" b="0"/>
            <wp:wrapTopAndBottom/>
            <wp:docPr id="132" name="Image 1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2" name="Image 132"/>
                    <pic:cNvPicPr/>
                  </pic:nvPicPr>
                  <pic:blipFill>
                    <a:blip r:embed="rId118" cstate="print"/>
                    <a:stretch>
                      <a:fillRect/>
                    </a:stretch>
                  </pic:blipFill>
                  <pic:spPr>
                    <a:xfrm>
                      <a:off x="0" y="0"/>
                      <a:ext cx="5983018" cy="2030539"/>
                    </a:xfrm>
                    <a:prstGeom prst="rect">
                      <a:avLst/>
                    </a:prstGeom>
                  </pic:spPr>
                </pic:pic>
              </a:graphicData>
            </a:graphic>
          </wp:anchor>
        </w:drawing>
      </w:r>
    </w:p>
    <w:p w14:paraId="6185D0B6" w14:textId="77777777" w:rsidR="00F9164C" w:rsidRDefault="00F9164C">
      <w:pPr>
        <w:pStyle w:val="BodyText"/>
        <w:spacing w:before="31"/>
      </w:pPr>
    </w:p>
    <w:p w14:paraId="65A4B546" w14:textId="77777777" w:rsidR="00F9164C" w:rsidRDefault="00000000">
      <w:pPr>
        <w:spacing w:line="273" w:lineRule="auto"/>
        <w:ind w:left="835" w:right="871"/>
        <w:rPr>
          <w:rFonts w:ascii="Arial" w:hAnsi="Arial"/>
          <w:i/>
          <w:sz w:val="18"/>
        </w:rPr>
      </w:pPr>
      <w:r>
        <w:rPr>
          <w:rFonts w:ascii="Arial" w:hAnsi="Arial"/>
          <w:i/>
          <w:sz w:val="18"/>
        </w:rPr>
        <w:t>Evidence</w:t>
      </w:r>
      <w:r>
        <w:rPr>
          <w:rFonts w:ascii="Arial" w:hAnsi="Arial"/>
          <w:i/>
          <w:spacing w:val="-3"/>
          <w:sz w:val="18"/>
        </w:rPr>
        <w:t xml:space="preserve"> </w:t>
      </w:r>
      <w:r>
        <w:rPr>
          <w:rFonts w:ascii="Arial" w:hAnsi="Arial"/>
          <w:i/>
          <w:sz w:val="18"/>
        </w:rPr>
        <w:t>–</w:t>
      </w:r>
      <w:r>
        <w:rPr>
          <w:rFonts w:ascii="Arial" w:hAnsi="Arial"/>
          <w:i/>
          <w:spacing w:val="-3"/>
          <w:sz w:val="18"/>
        </w:rPr>
        <w:t xml:space="preserve"> </w:t>
      </w:r>
      <w:r>
        <w:rPr>
          <w:rFonts w:ascii="Arial" w:hAnsi="Arial"/>
          <w:i/>
          <w:sz w:val="18"/>
        </w:rPr>
        <w:t>Thursday</w:t>
      </w:r>
      <w:r>
        <w:rPr>
          <w:rFonts w:ascii="Arial" w:hAnsi="Arial"/>
          <w:i/>
          <w:spacing w:val="-3"/>
          <w:sz w:val="18"/>
        </w:rPr>
        <w:t xml:space="preserve"> </w:t>
      </w:r>
      <w:r>
        <w:rPr>
          <w:rFonts w:ascii="Arial" w:hAnsi="Arial"/>
          <w:i/>
          <w:sz w:val="18"/>
        </w:rPr>
        <w:t>Subjective</w:t>
      </w:r>
      <w:r>
        <w:rPr>
          <w:rFonts w:ascii="Arial" w:hAnsi="Arial"/>
          <w:i/>
          <w:spacing w:val="-3"/>
          <w:sz w:val="18"/>
        </w:rPr>
        <w:t xml:space="preserve"> </w:t>
      </w:r>
      <w:r>
        <w:rPr>
          <w:rFonts w:ascii="Arial" w:hAnsi="Arial"/>
          <w:i/>
          <w:sz w:val="18"/>
        </w:rPr>
        <w:t>documentation</w:t>
      </w:r>
      <w:r>
        <w:rPr>
          <w:rFonts w:ascii="Arial" w:hAnsi="Arial"/>
          <w:i/>
          <w:spacing w:val="-3"/>
          <w:sz w:val="18"/>
        </w:rPr>
        <w:t xml:space="preserve"> </w:t>
      </w:r>
      <w:r>
        <w:rPr>
          <w:rFonts w:ascii="Arial" w:hAnsi="Arial"/>
          <w:i/>
          <w:sz w:val="18"/>
        </w:rPr>
        <w:t>calls</w:t>
      </w:r>
      <w:r>
        <w:rPr>
          <w:rFonts w:ascii="Arial" w:hAnsi="Arial"/>
          <w:i/>
          <w:spacing w:val="-3"/>
          <w:sz w:val="18"/>
        </w:rPr>
        <w:t xml:space="preserve"> </w:t>
      </w:r>
      <w:r>
        <w:rPr>
          <w:rFonts w:ascii="Arial" w:hAnsi="Arial"/>
          <w:i/>
          <w:sz w:val="18"/>
        </w:rPr>
        <w:t>the</w:t>
      </w:r>
      <w:r>
        <w:rPr>
          <w:rFonts w:ascii="Arial" w:hAnsi="Arial"/>
          <w:i/>
          <w:spacing w:val="-3"/>
          <w:sz w:val="18"/>
        </w:rPr>
        <w:t xml:space="preserve"> </w:t>
      </w:r>
      <w:r>
        <w:rPr>
          <w:rFonts w:ascii="Arial" w:hAnsi="Arial"/>
          <w:i/>
          <w:sz w:val="18"/>
        </w:rPr>
        <w:t>encounter</w:t>
      </w:r>
      <w:r>
        <w:rPr>
          <w:rFonts w:ascii="Arial" w:hAnsi="Arial"/>
          <w:i/>
          <w:spacing w:val="-3"/>
          <w:sz w:val="18"/>
        </w:rPr>
        <w:t xml:space="preserve"> </w:t>
      </w:r>
      <w:r>
        <w:rPr>
          <w:rFonts w:ascii="Arial" w:hAnsi="Arial"/>
          <w:i/>
          <w:sz w:val="18"/>
        </w:rPr>
        <w:t>an</w:t>
      </w:r>
      <w:r>
        <w:rPr>
          <w:rFonts w:ascii="Arial" w:hAnsi="Arial"/>
          <w:i/>
          <w:spacing w:val="-3"/>
          <w:sz w:val="18"/>
        </w:rPr>
        <w:t xml:space="preserve"> </w:t>
      </w:r>
      <w:r>
        <w:rPr>
          <w:rFonts w:ascii="Arial" w:hAnsi="Arial"/>
          <w:i/>
          <w:sz w:val="18"/>
        </w:rPr>
        <w:t>Initial</w:t>
      </w:r>
      <w:r>
        <w:rPr>
          <w:rFonts w:ascii="Arial" w:hAnsi="Arial"/>
          <w:i/>
          <w:spacing w:val="-3"/>
          <w:sz w:val="18"/>
        </w:rPr>
        <w:t xml:space="preserve"> </w:t>
      </w:r>
      <w:r>
        <w:rPr>
          <w:rFonts w:ascii="Arial" w:hAnsi="Arial"/>
          <w:i/>
          <w:sz w:val="18"/>
        </w:rPr>
        <w:t>Ambulatory</w:t>
      </w:r>
      <w:r>
        <w:rPr>
          <w:rFonts w:ascii="Arial" w:hAnsi="Arial"/>
          <w:i/>
          <w:spacing w:val="-3"/>
          <w:sz w:val="18"/>
        </w:rPr>
        <w:t xml:space="preserve"> </w:t>
      </w:r>
      <w:r>
        <w:rPr>
          <w:rFonts w:ascii="Arial" w:hAnsi="Arial"/>
          <w:i/>
          <w:sz w:val="18"/>
        </w:rPr>
        <w:t>Care</w:t>
      </w:r>
      <w:r>
        <w:rPr>
          <w:rFonts w:ascii="Arial" w:hAnsi="Arial"/>
          <w:i/>
          <w:spacing w:val="-3"/>
          <w:sz w:val="18"/>
        </w:rPr>
        <w:t xml:space="preserve"> </w:t>
      </w:r>
      <w:r>
        <w:rPr>
          <w:rFonts w:ascii="Arial" w:hAnsi="Arial"/>
          <w:i/>
          <w:sz w:val="18"/>
        </w:rPr>
        <w:t>Pharmacist</w:t>
      </w:r>
      <w:r>
        <w:rPr>
          <w:rFonts w:ascii="Arial" w:hAnsi="Arial"/>
          <w:i/>
          <w:spacing w:val="-3"/>
          <w:sz w:val="18"/>
        </w:rPr>
        <w:t xml:space="preserve"> </w:t>
      </w:r>
      <w:r>
        <w:rPr>
          <w:rFonts w:ascii="Arial" w:hAnsi="Arial"/>
          <w:i/>
          <w:sz w:val="18"/>
        </w:rPr>
        <w:t>Visit</w:t>
      </w:r>
      <w:r>
        <w:rPr>
          <w:rFonts w:ascii="Arial" w:hAnsi="Arial"/>
          <w:i/>
          <w:spacing w:val="-3"/>
          <w:sz w:val="18"/>
        </w:rPr>
        <w:t xml:space="preserve"> </w:t>
      </w:r>
      <w:r>
        <w:rPr>
          <w:rFonts w:ascii="Arial" w:hAnsi="Arial"/>
          <w:i/>
          <w:sz w:val="18"/>
        </w:rPr>
        <w:t>despite</w:t>
      </w:r>
      <w:r>
        <w:rPr>
          <w:rFonts w:ascii="Arial" w:hAnsi="Arial"/>
          <w:i/>
          <w:spacing w:val="-3"/>
          <w:sz w:val="18"/>
        </w:rPr>
        <w:t xml:space="preserve"> </w:t>
      </w:r>
      <w:r>
        <w:rPr>
          <w:rFonts w:ascii="Arial" w:hAnsi="Arial"/>
          <w:i/>
          <w:sz w:val="18"/>
        </w:rPr>
        <w:t>the</w:t>
      </w:r>
      <w:r>
        <w:rPr>
          <w:rFonts w:ascii="Arial" w:hAnsi="Arial"/>
          <w:i/>
          <w:spacing w:val="-3"/>
          <w:sz w:val="18"/>
        </w:rPr>
        <w:t xml:space="preserve"> </w:t>
      </w:r>
      <w:r>
        <w:rPr>
          <w:rFonts w:ascii="Arial" w:hAnsi="Arial"/>
          <w:i/>
          <w:sz w:val="18"/>
        </w:rPr>
        <w:t>6</w:t>
      </w:r>
      <w:r>
        <w:rPr>
          <w:rFonts w:ascii="Arial" w:hAnsi="Arial"/>
          <w:i/>
          <w:spacing w:val="-3"/>
          <w:sz w:val="18"/>
        </w:rPr>
        <w:t xml:space="preserve"> </w:t>
      </w:r>
      <w:r>
        <w:rPr>
          <w:rFonts w:ascii="Arial" w:hAnsi="Arial"/>
          <w:i/>
          <w:sz w:val="18"/>
        </w:rPr>
        <w:t>month follow up header.</w:t>
      </w:r>
    </w:p>
    <w:p w14:paraId="7ACB327E" w14:textId="77777777" w:rsidR="00F9164C" w:rsidRDefault="00000000">
      <w:pPr>
        <w:pStyle w:val="Heading9"/>
        <w:spacing w:before="204"/>
      </w:pPr>
      <w:r>
        <w:t>Issue</w:t>
      </w:r>
      <w:r>
        <w:rPr>
          <w:spacing w:val="-7"/>
        </w:rPr>
        <w:t xml:space="preserve"> </w:t>
      </w:r>
      <w:r>
        <w:t>3.</w:t>
      </w:r>
      <w:r>
        <w:rPr>
          <w:spacing w:val="-4"/>
        </w:rPr>
        <w:t xml:space="preserve"> </w:t>
      </w:r>
      <w:r>
        <w:t>The</w:t>
      </w:r>
      <w:r>
        <w:rPr>
          <w:spacing w:val="-9"/>
        </w:rPr>
        <w:t xml:space="preserve"> </w:t>
      </w:r>
      <w:r>
        <w:t>Thursday</w:t>
      </w:r>
      <w:r>
        <w:rPr>
          <w:spacing w:val="-4"/>
        </w:rPr>
        <w:t xml:space="preserve"> </w:t>
      </w:r>
      <w:r>
        <w:t>problem</w:t>
      </w:r>
      <w:r>
        <w:rPr>
          <w:spacing w:val="-5"/>
        </w:rPr>
        <w:t xml:space="preserve"> </w:t>
      </w:r>
      <w:r>
        <w:t>list</w:t>
      </w:r>
      <w:r>
        <w:rPr>
          <w:spacing w:val="-4"/>
        </w:rPr>
        <w:t xml:space="preserve"> </w:t>
      </w:r>
      <w:r>
        <w:t>omits</w:t>
      </w:r>
      <w:r>
        <w:rPr>
          <w:spacing w:val="-4"/>
        </w:rPr>
        <w:t xml:space="preserve"> </w:t>
      </w:r>
      <w:r>
        <w:t>HFrEF</w:t>
      </w:r>
      <w:r>
        <w:rPr>
          <w:spacing w:val="-5"/>
        </w:rPr>
        <w:t xml:space="preserve"> </w:t>
      </w:r>
      <w:r>
        <w:t>and</w:t>
      </w:r>
      <w:r>
        <w:rPr>
          <w:spacing w:val="-4"/>
        </w:rPr>
        <w:t xml:space="preserve"> </w:t>
      </w:r>
      <w:r>
        <w:t>the</w:t>
      </w:r>
      <w:r>
        <w:rPr>
          <w:spacing w:val="-4"/>
        </w:rPr>
        <w:t xml:space="preserve"> </w:t>
      </w:r>
      <w:r>
        <w:t>AFib</w:t>
      </w:r>
      <w:r>
        <w:rPr>
          <w:spacing w:val="-5"/>
        </w:rPr>
        <w:t xml:space="preserve"> </w:t>
      </w:r>
      <w:r>
        <w:t>qualifiers</w:t>
      </w:r>
      <w:r>
        <w:rPr>
          <w:spacing w:val="-4"/>
        </w:rPr>
        <w:t xml:space="preserve"> </w:t>
      </w:r>
      <w:r>
        <w:t>and</w:t>
      </w:r>
      <w:r>
        <w:rPr>
          <w:spacing w:val="-4"/>
        </w:rPr>
        <w:t xml:space="preserve"> </w:t>
      </w:r>
      <w:r>
        <w:t>comorbidities</w:t>
      </w:r>
      <w:r>
        <w:rPr>
          <w:spacing w:val="-5"/>
        </w:rPr>
        <w:t xml:space="preserve"> </w:t>
      </w:r>
      <w:r>
        <w:t>used</w:t>
      </w:r>
      <w:r>
        <w:rPr>
          <w:spacing w:val="-4"/>
        </w:rPr>
        <w:t xml:space="preserve"> </w:t>
      </w:r>
      <w:r>
        <w:t>by</w:t>
      </w:r>
      <w:r>
        <w:rPr>
          <w:spacing w:val="-4"/>
        </w:rPr>
        <w:t xml:space="preserve"> </w:t>
      </w:r>
      <w:r>
        <w:t>the</w:t>
      </w:r>
      <w:r>
        <w:rPr>
          <w:spacing w:val="-4"/>
        </w:rPr>
        <w:t xml:space="preserve"> </w:t>
      </w:r>
      <w:r>
        <w:rPr>
          <w:spacing w:val="-2"/>
        </w:rPr>
        <w:t>grader</w:t>
      </w:r>
    </w:p>
    <w:p w14:paraId="605CF379" w14:textId="77777777" w:rsidR="00F9164C" w:rsidRDefault="00F9164C">
      <w:pPr>
        <w:pStyle w:val="BodyText"/>
        <w:spacing w:before="26"/>
        <w:rPr>
          <w:rFonts w:ascii="Arial"/>
          <w:b/>
        </w:rPr>
      </w:pPr>
    </w:p>
    <w:p w14:paraId="68F551C8" w14:textId="77777777" w:rsidR="00F9164C" w:rsidRDefault="00000000">
      <w:pPr>
        <w:pStyle w:val="BodyText"/>
        <w:spacing w:line="273" w:lineRule="auto"/>
        <w:ind w:left="835" w:right="934"/>
      </w:pPr>
      <w:r>
        <w:rPr>
          <w:rFonts w:ascii="Arial"/>
          <w:b/>
        </w:rPr>
        <w:t>What</w:t>
      </w:r>
      <w:r>
        <w:rPr>
          <w:rFonts w:ascii="Arial"/>
          <w:b/>
          <w:spacing w:val="-2"/>
        </w:rPr>
        <w:t xml:space="preserve"> </w:t>
      </w:r>
      <w:r>
        <w:rPr>
          <w:rFonts w:ascii="Arial"/>
          <w:b/>
        </w:rPr>
        <w:t>the</w:t>
      </w:r>
      <w:r>
        <w:rPr>
          <w:rFonts w:ascii="Arial"/>
          <w:b/>
          <w:spacing w:val="-3"/>
        </w:rPr>
        <w:t xml:space="preserve"> </w:t>
      </w:r>
      <w:r>
        <w:rPr>
          <w:rFonts w:ascii="Arial"/>
          <w:b/>
        </w:rPr>
        <w:t>student</w:t>
      </w:r>
      <w:r>
        <w:rPr>
          <w:rFonts w:ascii="Arial"/>
          <w:b/>
          <w:spacing w:val="-2"/>
        </w:rPr>
        <w:t xml:space="preserve"> </w:t>
      </w:r>
      <w:r>
        <w:rPr>
          <w:rFonts w:ascii="Arial"/>
          <w:b/>
        </w:rPr>
        <w:t>saw or</w:t>
      </w:r>
      <w:r>
        <w:rPr>
          <w:rFonts w:ascii="Arial"/>
          <w:b/>
          <w:spacing w:val="-2"/>
        </w:rPr>
        <w:t xml:space="preserve"> </w:t>
      </w:r>
      <w:r>
        <w:rPr>
          <w:rFonts w:ascii="Arial"/>
          <w:b/>
        </w:rPr>
        <w:t>heard:</w:t>
      </w:r>
      <w:r>
        <w:rPr>
          <w:rFonts w:ascii="Arial"/>
          <w:b/>
          <w:spacing w:val="-1"/>
        </w:rPr>
        <w:t xml:space="preserve"> </w:t>
      </w:r>
      <w:r>
        <w:t>The</w:t>
      </w:r>
      <w:r>
        <w:rPr>
          <w:spacing w:val="-2"/>
        </w:rPr>
        <w:t xml:space="preserve"> </w:t>
      </w:r>
      <w:r>
        <w:t>live</w:t>
      </w:r>
      <w:r>
        <w:rPr>
          <w:spacing w:val="-2"/>
        </w:rPr>
        <w:t xml:space="preserve"> </w:t>
      </w:r>
      <w:r>
        <w:t>Thursday</w:t>
      </w:r>
      <w:r>
        <w:rPr>
          <w:spacing w:val="-2"/>
        </w:rPr>
        <w:t xml:space="preserve"> </w:t>
      </w:r>
      <w:r>
        <w:t>Problem</w:t>
      </w:r>
      <w:r>
        <w:rPr>
          <w:spacing w:val="-2"/>
        </w:rPr>
        <w:t xml:space="preserve"> </w:t>
      </w:r>
      <w:r>
        <w:t>List</w:t>
      </w:r>
      <w:r>
        <w:rPr>
          <w:spacing w:val="-2"/>
        </w:rPr>
        <w:t xml:space="preserve"> </w:t>
      </w:r>
      <w:r>
        <w:t>displays</w:t>
      </w:r>
      <w:r>
        <w:rPr>
          <w:spacing w:val="-2"/>
        </w:rPr>
        <w:t xml:space="preserve"> </w:t>
      </w:r>
      <w:r>
        <w:t>AFib</w:t>
      </w:r>
      <w:r>
        <w:rPr>
          <w:spacing w:val="-2"/>
        </w:rPr>
        <w:t xml:space="preserve"> </w:t>
      </w:r>
      <w:r>
        <w:t>with</w:t>
      </w:r>
      <w:r>
        <w:rPr>
          <w:spacing w:val="-2"/>
        </w:rPr>
        <w:t xml:space="preserve"> </w:t>
      </w:r>
      <w:r>
        <w:t>the</w:t>
      </w:r>
      <w:r>
        <w:rPr>
          <w:spacing w:val="-3"/>
        </w:rPr>
        <w:t xml:space="preserve"> </w:t>
      </w:r>
      <w:r>
        <w:t>note</w:t>
      </w:r>
      <w:r>
        <w:rPr>
          <w:spacing w:val="-2"/>
        </w:rPr>
        <w:t xml:space="preserve"> </w:t>
      </w:r>
      <w:r>
        <w:t>Anticoagulated</w:t>
      </w:r>
      <w:r>
        <w:rPr>
          <w:spacing w:val="-2"/>
        </w:rPr>
        <w:t xml:space="preserve"> </w:t>
      </w:r>
      <w:r>
        <w:t>successfully.</w:t>
      </w:r>
      <w:r>
        <w:rPr>
          <w:spacing w:val="-2"/>
        </w:rPr>
        <w:t xml:space="preserve"> </w:t>
      </w:r>
      <w:r>
        <w:t>It</w:t>
      </w:r>
      <w:r>
        <w:rPr>
          <w:spacing w:val="-3"/>
        </w:rPr>
        <w:t xml:space="preserve"> </w:t>
      </w:r>
      <w:r>
        <w:t>does not show HFrEF, LVEF 35%, persistent nonvalvular classification, hypertension, or hyperlipidemia.</w:t>
      </w:r>
    </w:p>
    <w:p w14:paraId="264F43EB" w14:textId="77777777" w:rsidR="00F9164C" w:rsidRDefault="00000000">
      <w:pPr>
        <w:pStyle w:val="BodyText"/>
        <w:spacing w:before="203" w:line="278" w:lineRule="auto"/>
        <w:ind w:left="835" w:right="871"/>
      </w:pPr>
      <w:r>
        <w:rPr>
          <w:rFonts w:ascii="Arial"/>
          <w:b/>
        </w:rPr>
        <w:t>What</w:t>
      </w:r>
      <w:r>
        <w:rPr>
          <w:rFonts w:ascii="Arial"/>
          <w:b/>
          <w:spacing w:val="-3"/>
        </w:rPr>
        <w:t xml:space="preserve"> </w:t>
      </w:r>
      <w:r>
        <w:rPr>
          <w:rFonts w:ascii="Arial"/>
          <w:b/>
        </w:rPr>
        <w:t>the</w:t>
      </w:r>
      <w:r>
        <w:rPr>
          <w:rFonts w:ascii="Arial"/>
          <w:b/>
          <w:spacing w:val="-4"/>
        </w:rPr>
        <w:t xml:space="preserve"> </w:t>
      </w:r>
      <w:r>
        <w:rPr>
          <w:rFonts w:ascii="Arial"/>
          <w:b/>
        </w:rPr>
        <w:t>grader</w:t>
      </w:r>
      <w:r>
        <w:rPr>
          <w:rFonts w:ascii="Arial"/>
          <w:b/>
          <w:spacing w:val="-3"/>
        </w:rPr>
        <w:t xml:space="preserve"> </w:t>
      </w:r>
      <w:r>
        <w:rPr>
          <w:rFonts w:ascii="Arial"/>
          <w:b/>
        </w:rPr>
        <w:t>or</w:t>
      </w:r>
      <w:r>
        <w:rPr>
          <w:rFonts w:ascii="Arial"/>
          <w:b/>
          <w:spacing w:val="-3"/>
        </w:rPr>
        <w:t xml:space="preserve"> </w:t>
      </w:r>
      <w:r>
        <w:rPr>
          <w:rFonts w:ascii="Arial"/>
          <w:b/>
        </w:rPr>
        <w:t>rubric</w:t>
      </w:r>
      <w:r>
        <w:rPr>
          <w:rFonts w:ascii="Arial"/>
          <w:b/>
          <w:spacing w:val="-4"/>
        </w:rPr>
        <w:t xml:space="preserve"> </w:t>
      </w:r>
      <w:r>
        <w:rPr>
          <w:rFonts w:ascii="Arial"/>
          <w:b/>
        </w:rPr>
        <w:t>expected:</w:t>
      </w:r>
      <w:r>
        <w:rPr>
          <w:rFonts w:ascii="Arial"/>
          <w:b/>
          <w:spacing w:val="-2"/>
        </w:rPr>
        <w:t xml:space="preserve"> </w:t>
      </w:r>
      <w:r>
        <w:t>The</w:t>
      </w:r>
      <w:r>
        <w:rPr>
          <w:spacing w:val="-3"/>
        </w:rPr>
        <w:t xml:space="preserve"> </w:t>
      </w:r>
      <w:r>
        <w:t>grader</w:t>
      </w:r>
      <w:r>
        <w:rPr>
          <w:spacing w:val="-3"/>
        </w:rPr>
        <w:t xml:space="preserve"> </w:t>
      </w:r>
      <w:r>
        <w:t>expects</w:t>
      </w:r>
      <w:r>
        <w:rPr>
          <w:spacing w:val="-3"/>
        </w:rPr>
        <w:t xml:space="preserve"> </w:t>
      </w:r>
      <w:r>
        <w:t>persistent</w:t>
      </w:r>
      <w:r>
        <w:rPr>
          <w:spacing w:val="-3"/>
        </w:rPr>
        <w:t xml:space="preserve"> </w:t>
      </w:r>
      <w:r>
        <w:t>nonvalvular</w:t>
      </w:r>
      <w:r>
        <w:rPr>
          <w:spacing w:val="-3"/>
        </w:rPr>
        <w:t xml:space="preserve"> </w:t>
      </w:r>
      <w:r>
        <w:t>AFib,</w:t>
      </w:r>
      <w:r>
        <w:rPr>
          <w:spacing w:val="-3"/>
        </w:rPr>
        <w:t xml:space="preserve"> </w:t>
      </w:r>
      <w:r>
        <w:t>HFrEF</w:t>
      </w:r>
      <w:r>
        <w:rPr>
          <w:spacing w:val="-3"/>
        </w:rPr>
        <w:t xml:space="preserve"> </w:t>
      </w:r>
      <w:r>
        <w:t>supported</w:t>
      </w:r>
      <w:r>
        <w:rPr>
          <w:spacing w:val="-3"/>
        </w:rPr>
        <w:t xml:space="preserve"> </w:t>
      </w:r>
      <w:r>
        <w:t>by</w:t>
      </w:r>
      <w:r>
        <w:rPr>
          <w:spacing w:val="-4"/>
        </w:rPr>
        <w:t xml:space="preserve"> </w:t>
      </w:r>
      <w:r>
        <w:t>LVEF</w:t>
      </w:r>
      <w:r>
        <w:rPr>
          <w:spacing w:val="-3"/>
        </w:rPr>
        <w:t xml:space="preserve"> </w:t>
      </w:r>
      <w:r>
        <w:t>35%, hypertension, and hyperlipidemia to be incorporated into assessment and management.</w:t>
      </w:r>
    </w:p>
    <w:p w14:paraId="49ED552E" w14:textId="77777777" w:rsidR="00F9164C" w:rsidRDefault="00000000">
      <w:pPr>
        <w:pStyle w:val="BodyText"/>
        <w:spacing w:before="195" w:line="278" w:lineRule="auto"/>
        <w:ind w:left="835" w:right="934"/>
      </w:pPr>
      <w:r>
        <w:rPr>
          <w:rFonts w:ascii="Arial"/>
          <w:b/>
        </w:rPr>
        <w:t>Why</w:t>
      </w:r>
      <w:r>
        <w:rPr>
          <w:rFonts w:ascii="Arial"/>
          <w:b/>
          <w:spacing w:val="-2"/>
        </w:rPr>
        <w:t xml:space="preserve"> </w:t>
      </w:r>
      <w:r>
        <w:rPr>
          <w:rFonts w:ascii="Arial"/>
          <w:b/>
        </w:rPr>
        <w:t>this</w:t>
      </w:r>
      <w:r>
        <w:rPr>
          <w:rFonts w:ascii="Arial"/>
          <w:b/>
          <w:spacing w:val="-3"/>
        </w:rPr>
        <w:t xml:space="preserve"> </w:t>
      </w:r>
      <w:r>
        <w:rPr>
          <w:rFonts w:ascii="Arial"/>
          <w:b/>
        </w:rPr>
        <w:t>is</w:t>
      </w:r>
      <w:r>
        <w:rPr>
          <w:rFonts w:ascii="Arial"/>
          <w:b/>
          <w:spacing w:val="-2"/>
        </w:rPr>
        <w:t xml:space="preserve"> </w:t>
      </w:r>
      <w:r>
        <w:rPr>
          <w:rFonts w:ascii="Arial"/>
          <w:b/>
        </w:rPr>
        <w:t>a</w:t>
      </w:r>
      <w:r>
        <w:rPr>
          <w:rFonts w:ascii="Arial"/>
          <w:b/>
          <w:spacing w:val="-3"/>
        </w:rPr>
        <w:t xml:space="preserve"> </w:t>
      </w:r>
      <w:r>
        <w:rPr>
          <w:rFonts w:ascii="Arial"/>
          <w:b/>
        </w:rPr>
        <w:t>problem:</w:t>
      </w:r>
      <w:r>
        <w:rPr>
          <w:rFonts w:ascii="Arial"/>
          <w:b/>
          <w:spacing w:val="-1"/>
        </w:rPr>
        <w:t xml:space="preserve"> </w:t>
      </w:r>
      <w:r>
        <w:t>The</w:t>
      </w:r>
      <w:r>
        <w:rPr>
          <w:spacing w:val="-2"/>
        </w:rPr>
        <w:t xml:space="preserve"> </w:t>
      </w:r>
      <w:r>
        <w:t>student</w:t>
      </w:r>
      <w:r>
        <w:rPr>
          <w:spacing w:val="-2"/>
        </w:rPr>
        <w:t xml:space="preserve"> </w:t>
      </w:r>
      <w:r>
        <w:t>facing</w:t>
      </w:r>
      <w:r>
        <w:rPr>
          <w:spacing w:val="-3"/>
        </w:rPr>
        <w:t xml:space="preserve"> </w:t>
      </w:r>
      <w:r>
        <w:t>chart</w:t>
      </w:r>
      <w:r>
        <w:rPr>
          <w:spacing w:val="-2"/>
        </w:rPr>
        <w:t xml:space="preserve"> </w:t>
      </w:r>
      <w:r>
        <w:t>does</w:t>
      </w:r>
      <w:r>
        <w:rPr>
          <w:spacing w:val="-2"/>
        </w:rPr>
        <w:t xml:space="preserve"> </w:t>
      </w:r>
      <w:r>
        <w:t>not</w:t>
      </w:r>
      <w:r>
        <w:rPr>
          <w:spacing w:val="-2"/>
        </w:rPr>
        <w:t xml:space="preserve"> </w:t>
      </w:r>
      <w:r>
        <w:t>expose</w:t>
      </w:r>
      <w:r>
        <w:rPr>
          <w:spacing w:val="-2"/>
        </w:rPr>
        <w:t xml:space="preserve"> </w:t>
      </w:r>
      <w:r>
        <w:t>the</w:t>
      </w:r>
      <w:r>
        <w:rPr>
          <w:spacing w:val="-2"/>
        </w:rPr>
        <w:t xml:space="preserve"> </w:t>
      </w:r>
      <w:r>
        <w:t>same</w:t>
      </w:r>
      <w:r>
        <w:rPr>
          <w:spacing w:val="-2"/>
        </w:rPr>
        <w:t xml:space="preserve"> </w:t>
      </w:r>
      <w:r>
        <w:t>active</w:t>
      </w:r>
      <w:r>
        <w:rPr>
          <w:spacing w:val="-2"/>
        </w:rPr>
        <w:t xml:space="preserve"> </w:t>
      </w:r>
      <w:r>
        <w:t>diagnoses</w:t>
      </w:r>
      <w:r>
        <w:rPr>
          <w:spacing w:val="-2"/>
        </w:rPr>
        <w:t xml:space="preserve"> </w:t>
      </w:r>
      <w:r>
        <w:t>the</w:t>
      </w:r>
      <w:r>
        <w:rPr>
          <w:spacing w:val="-3"/>
        </w:rPr>
        <w:t xml:space="preserve"> </w:t>
      </w:r>
      <w:r>
        <w:t>grader</w:t>
      </w:r>
      <w:r>
        <w:rPr>
          <w:spacing w:val="-2"/>
        </w:rPr>
        <w:t xml:space="preserve"> </w:t>
      </w:r>
      <w:r>
        <w:t>uses.</w:t>
      </w:r>
      <w:r>
        <w:rPr>
          <w:spacing w:val="-2"/>
        </w:rPr>
        <w:t xml:space="preserve"> </w:t>
      </w:r>
      <w:r>
        <w:t>This</w:t>
      </w:r>
      <w:r>
        <w:rPr>
          <w:spacing w:val="-2"/>
        </w:rPr>
        <w:t xml:space="preserve"> </w:t>
      </w:r>
      <w:r>
        <w:t>affects</w:t>
      </w:r>
      <w:r>
        <w:rPr>
          <w:spacing w:val="-2"/>
        </w:rPr>
        <w:t xml:space="preserve"> </w:t>
      </w:r>
      <w:r>
        <w:t>stroke risk interpretation, HFrEF classification, and comorbidity assessment.</w:t>
      </w:r>
    </w:p>
    <w:p w14:paraId="30E99224" w14:textId="77777777" w:rsidR="00F9164C" w:rsidRDefault="00000000">
      <w:pPr>
        <w:pStyle w:val="BodyText"/>
        <w:spacing w:before="195" w:line="278" w:lineRule="auto"/>
        <w:ind w:left="835" w:right="871"/>
      </w:pPr>
      <w:r>
        <w:rPr>
          <w:rFonts w:ascii="Arial"/>
          <w:b/>
        </w:rPr>
        <w:t>Suggested</w:t>
      </w:r>
      <w:r>
        <w:rPr>
          <w:rFonts w:ascii="Arial"/>
          <w:b/>
          <w:spacing w:val="-3"/>
        </w:rPr>
        <w:t xml:space="preserve"> </w:t>
      </w:r>
      <w:r>
        <w:rPr>
          <w:rFonts w:ascii="Arial"/>
          <w:b/>
        </w:rPr>
        <w:t>fix:</w:t>
      </w:r>
      <w:r>
        <w:rPr>
          <w:rFonts w:ascii="Arial"/>
          <w:b/>
          <w:spacing w:val="-2"/>
        </w:rPr>
        <w:t xml:space="preserve"> </w:t>
      </w:r>
      <w:r>
        <w:t>Populate</w:t>
      </w:r>
      <w:r>
        <w:rPr>
          <w:spacing w:val="-3"/>
        </w:rPr>
        <w:t xml:space="preserve"> </w:t>
      </w:r>
      <w:r>
        <w:t>the</w:t>
      </w:r>
      <w:r>
        <w:rPr>
          <w:spacing w:val="-3"/>
        </w:rPr>
        <w:t xml:space="preserve"> </w:t>
      </w:r>
      <w:r>
        <w:t>live</w:t>
      </w:r>
      <w:r>
        <w:rPr>
          <w:spacing w:val="-3"/>
        </w:rPr>
        <w:t xml:space="preserve"> </w:t>
      </w:r>
      <w:r>
        <w:t>problem</w:t>
      </w:r>
      <w:r>
        <w:rPr>
          <w:spacing w:val="-2"/>
        </w:rPr>
        <w:t xml:space="preserve"> </w:t>
      </w:r>
      <w:r>
        <w:t>list</w:t>
      </w:r>
      <w:r>
        <w:rPr>
          <w:spacing w:val="-3"/>
        </w:rPr>
        <w:t xml:space="preserve"> </w:t>
      </w:r>
      <w:r>
        <w:t>with</w:t>
      </w:r>
      <w:r>
        <w:rPr>
          <w:spacing w:val="-3"/>
        </w:rPr>
        <w:t xml:space="preserve"> </w:t>
      </w:r>
      <w:r>
        <w:t>the</w:t>
      </w:r>
      <w:r>
        <w:rPr>
          <w:spacing w:val="-3"/>
        </w:rPr>
        <w:t xml:space="preserve"> </w:t>
      </w:r>
      <w:r>
        <w:t>full</w:t>
      </w:r>
      <w:r>
        <w:rPr>
          <w:spacing w:val="-3"/>
        </w:rPr>
        <w:t xml:space="preserve"> </w:t>
      </w:r>
      <w:r>
        <w:t>intended</w:t>
      </w:r>
      <w:r>
        <w:rPr>
          <w:spacing w:val="-3"/>
        </w:rPr>
        <w:t xml:space="preserve"> </w:t>
      </w:r>
      <w:r>
        <w:t>active</w:t>
      </w:r>
      <w:r>
        <w:rPr>
          <w:spacing w:val="-3"/>
        </w:rPr>
        <w:t xml:space="preserve"> </w:t>
      </w:r>
      <w:r>
        <w:t>diagnoses</w:t>
      </w:r>
      <w:r>
        <w:rPr>
          <w:spacing w:val="-2"/>
        </w:rPr>
        <w:t xml:space="preserve"> </w:t>
      </w:r>
      <w:r>
        <w:t>and</w:t>
      </w:r>
      <w:r>
        <w:rPr>
          <w:spacing w:val="-3"/>
        </w:rPr>
        <w:t xml:space="preserve"> </w:t>
      </w:r>
      <w:r>
        <w:t>qualifiers</w:t>
      </w:r>
      <w:r>
        <w:rPr>
          <w:spacing w:val="-3"/>
        </w:rPr>
        <w:t xml:space="preserve"> </w:t>
      </w:r>
      <w:r>
        <w:t>or</w:t>
      </w:r>
      <w:r>
        <w:rPr>
          <w:spacing w:val="-3"/>
        </w:rPr>
        <w:t xml:space="preserve"> </w:t>
      </w:r>
      <w:r>
        <w:t>remove</w:t>
      </w:r>
      <w:r>
        <w:rPr>
          <w:spacing w:val="-3"/>
        </w:rPr>
        <w:t xml:space="preserve"> </w:t>
      </w:r>
      <w:r>
        <w:t>hidden</w:t>
      </w:r>
      <w:r>
        <w:rPr>
          <w:spacing w:val="-3"/>
        </w:rPr>
        <w:t xml:space="preserve"> </w:t>
      </w:r>
      <w:r>
        <w:t>problem</w:t>
      </w:r>
      <w:r>
        <w:rPr>
          <w:spacing w:val="-3"/>
        </w:rPr>
        <w:t xml:space="preserve"> </w:t>
      </w:r>
      <w:r>
        <w:t>list items from grading.</w:t>
      </w:r>
    </w:p>
    <w:p w14:paraId="0B982D0C" w14:textId="77777777" w:rsidR="00F9164C" w:rsidRDefault="00000000">
      <w:pPr>
        <w:pStyle w:val="BodyText"/>
        <w:spacing w:before="10"/>
        <w:rPr>
          <w:sz w:val="14"/>
        </w:rPr>
      </w:pPr>
      <w:r>
        <w:rPr>
          <w:noProof/>
          <w:sz w:val="14"/>
        </w:rPr>
        <w:drawing>
          <wp:anchor distT="0" distB="0" distL="0" distR="0" simplePos="0" relativeHeight="487615488" behindDoc="1" locked="0" layoutInCell="1" allowOverlap="1" wp14:anchorId="2AB51348" wp14:editId="7FB17A82">
            <wp:simplePos x="0" y="0"/>
            <wp:positionH relativeFrom="page">
              <wp:posOffset>530225</wp:posOffset>
            </wp:positionH>
            <wp:positionV relativeFrom="paragraph">
              <wp:posOffset>124101</wp:posOffset>
            </wp:positionV>
            <wp:extent cx="6036260" cy="1638490"/>
            <wp:effectExtent l="0" t="0" r="0" b="0"/>
            <wp:wrapTopAndBottom/>
            <wp:docPr id="133" name="Image 1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3" name="Image 133"/>
                    <pic:cNvPicPr/>
                  </pic:nvPicPr>
                  <pic:blipFill>
                    <a:blip r:embed="rId119" cstate="print"/>
                    <a:stretch>
                      <a:fillRect/>
                    </a:stretch>
                  </pic:blipFill>
                  <pic:spPr>
                    <a:xfrm>
                      <a:off x="0" y="0"/>
                      <a:ext cx="6036260" cy="1638490"/>
                    </a:xfrm>
                    <a:prstGeom prst="rect">
                      <a:avLst/>
                    </a:prstGeom>
                  </pic:spPr>
                </pic:pic>
              </a:graphicData>
            </a:graphic>
          </wp:anchor>
        </w:drawing>
      </w:r>
    </w:p>
    <w:p w14:paraId="6804E126" w14:textId="77777777" w:rsidR="00F9164C" w:rsidRDefault="00F9164C">
      <w:pPr>
        <w:pStyle w:val="BodyText"/>
        <w:spacing w:before="8"/>
      </w:pPr>
    </w:p>
    <w:p w14:paraId="1E3E6D10" w14:textId="77777777" w:rsidR="00F9164C" w:rsidRDefault="00000000">
      <w:pPr>
        <w:ind w:left="835"/>
        <w:rPr>
          <w:rFonts w:ascii="Arial" w:hAnsi="Arial"/>
          <w:i/>
          <w:sz w:val="18"/>
        </w:rPr>
      </w:pPr>
      <w:r>
        <w:rPr>
          <w:rFonts w:ascii="Arial" w:hAnsi="Arial"/>
          <w:i/>
          <w:sz w:val="18"/>
        </w:rPr>
        <w:t>Evidence</w:t>
      </w:r>
      <w:r>
        <w:rPr>
          <w:rFonts w:ascii="Arial" w:hAnsi="Arial"/>
          <w:i/>
          <w:spacing w:val="-1"/>
          <w:sz w:val="18"/>
        </w:rPr>
        <w:t xml:space="preserve"> </w:t>
      </w:r>
      <w:r>
        <w:rPr>
          <w:rFonts w:ascii="Arial" w:hAnsi="Arial"/>
          <w:i/>
          <w:sz w:val="18"/>
        </w:rPr>
        <w:t>–</w:t>
      </w:r>
      <w:r>
        <w:rPr>
          <w:rFonts w:ascii="Arial" w:hAnsi="Arial"/>
          <w:i/>
          <w:spacing w:val="-1"/>
          <w:sz w:val="18"/>
        </w:rPr>
        <w:t xml:space="preserve"> </w:t>
      </w:r>
      <w:r>
        <w:rPr>
          <w:rFonts w:ascii="Arial" w:hAnsi="Arial"/>
          <w:i/>
          <w:sz w:val="18"/>
        </w:rPr>
        <w:t>Thursday</w:t>
      </w:r>
      <w:r>
        <w:rPr>
          <w:rFonts w:ascii="Arial" w:hAnsi="Arial"/>
          <w:i/>
          <w:spacing w:val="-1"/>
          <w:sz w:val="18"/>
        </w:rPr>
        <w:t xml:space="preserve"> </w:t>
      </w:r>
      <w:r>
        <w:rPr>
          <w:rFonts w:ascii="Arial" w:hAnsi="Arial"/>
          <w:i/>
          <w:sz w:val="18"/>
        </w:rPr>
        <w:t>live</w:t>
      </w:r>
      <w:r>
        <w:rPr>
          <w:rFonts w:ascii="Arial" w:hAnsi="Arial"/>
          <w:i/>
          <w:spacing w:val="-2"/>
          <w:sz w:val="18"/>
        </w:rPr>
        <w:t xml:space="preserve"> </w:t>
      </w:r>
      <w:r>
        <w:rPr>
          <w:rFonts w:ascii="Arial" w:hAnsi="Arial"/>
          <w:i/>
          <w:sz w:val="18"/>
        </w:rPr>
        <w:t>Problem</w:t>
      </w:r>
      <w:r>
        <w:rPr>
          <w:rFonts w:ascii="Arial" w:hAnsi="Arial"/>
          <w:i/>
          <w:spacing w:val="-1"/>
          <w:sz w:val="18"/>
        </w:rPr>
        <w:t xml:space="preserve"> </w:t>
      </w:r>
      <w:r>
        <w:rPr>
          <w:rFonts w:ascii="Arial" w:hAnsi="Arial"/>
          <w:i/>
          <w:sz w:val="18"/>
        </w:rPr>
        <w:t>List</w:t>
      </w:r>
      <w:r>
        <w:rPr>
          <w:rFonts w:ascii="Arial" w:hAnsi="Arial"/>
          <w:i/>
          <w:spacing w:val="-2"/>
          <w:sz w:val="18"/>
        </w:rPr>
        <w:t xml:space="preserve"> </w:t>
      </w:r>
      <w:r>
        <w:rPr>
          <w:rFonts w:ascii="Arial" w:hAnsi="Arial"/>
          <w:i/>
          <w:sz w:val="18"/>
        </w:rPr>
        <w:t>shows</w:t>
      </w:r>
      <w:r>
        <w:rPr>
          <w:rFonts w:ascii="Arial" w:hAnsi="Arial"/>
          <w:i/>
          <w:spacing w:val="-1"/>
          <w:sz w:val="18"/>
        </w:rPr>
        <w:t xml:space="preserve"> </w:t>
      </w:r>
      <w:r>
        <w:rPr>
          <w:rFonts w:ascii="Arial" w:hAnsi="Arial"/>
          <w:i/>
          <w:sz w:val="18"/>
        </w:rPr>
        <w:t>AFib</w:t>
      </w:r>
      <w:r>
        <w:rPr>
          <w:rFonts w:ascii="Arial" w:hAnsi="Arial"/>
          <w:i/>
          <w:spacing w:val="-1"/>
          <w:sz w:val="18"/>
        </w:rPr>
        <w:t xml:space="preserve"> </w:t>
      </w:r>
      <w:r>
        <w:rPr>
          <w:rFonts w:ascii="Arial" w:hAnsi="Arial"/>
          <w:i/>
          <w:spacing w:val="-2"/>
          <w:sz w:val="18"/>
        </w:rPr>
        <w:t>only.</w:t>
      </w:r>
    </w:p>
    <w:p w14:paraId="5BEAB4C2" w14:textId="77777777" w:rsidR="00F9164C" w:rsidRDefault="00F9164C">
      <w:pPr>
        <w:rPr>
          <w:rFonts w:ascii="Arial" w:hAnsi="Arial"/>
          <w:i/>
          <w:sz w:val="18"/>
        </w:rPr>
        <w:sectPr w:rsidR="00F9164C">
          <w:pgSz w:w="12240" w:h="15840"/>
          <w:pgMar w:top="720" w:right="0" w:bottom="540" w:left="0" w:header="0" w:footer="313" w:gutter="0"/>
          <w:cols w:space="720"/>
        </w:sectPr>
      </w:pPr>
    </w:p>
    <w:p w14:paraId="56256E49" w14:textId="77777777" w:rsidR="00F9164C" w:rsidRDefault="00000000">
      <w:pPr>
        <w:pStyle w:val="Heading9"/>
        <w:spacing w:before="71"/>
      </w:pPr>
      <w:r>
        <w:lastRenderedPageBreak/>
        <w:t>Issue</w:t>
      </w:r>
      <w:r>
        <w:rPr>
          <w:spacing w:val="-7"/>
        </w:rPr>
        <w:t xml:space="preserve"> </w:t>
      </w:r>
      <w:r>
        <w:t>4.</w:t>
      </w:r>
      <w:r>
        <w:rPr>
          <w:spacing w:val="-5"/>
        </w:rPr>
        <w:t xml:space="preserve"> </w:t>
      </w:r>
      <w:r>
        <w:t>Atorvastatin</w:t>
      </w:r>
      <w:r>
        <w:rPr>
          <w:spacing w:val="-5"/>
        </w:rPr>
        <w:t xml:space="preserve"> </w:t>
      </w:r>
      <w:r>
        <w:t>is</w:t>
      </w:r>
      <w:r>
        <w:rPr>
          <w:spacing w:val="-5"/>
        </w:rPr>
        <w:t xml:space="preserve"> </w:t>
      </w:r>
      <w:r>
        <w:t>required</w:t>
      </w:r>
      <w:r>
        <w:rPr>
          <w:spacing w:val="-5"/>
        </w:rPr>
        <w:t xml:space="preserve"> </w:t>
      </w:r>
      <w:r>
        <w:t>by</w:t>
      </w:r>
      <w:r>
        <w:rPr>
          <w:spacing w:val="-5"/>
        </w:rPr>
        <w:t xml:space="preserve"> </w:t>
      </w:r>
      <w:r>
        <w:t>the</w:t>
      </w:r>
      <w:r>
        <w:rPr>
          <w:spacing w:val="-4"/>
        </w:rPr>
        <w:t xml:space="preserve"> </w:t>
      </w:r>
      <w:r>
        <w:t>grader</w:t>
      </w:r>
      <w:r>
        <w:rPr>
          <w:spacing w:val="-5"/>
        </w:rPr>
        <w:t xml:space="preserve"> </w:t>
      </w:r>
      <w:r>
        <w:t>but</w:t>
      </w:r>
      <w:r>
        <w:rPr>
          <w:spacing w:val="-5"/>
        </w:rPr>
        <w:t xml:space="preserve"> </w:t>
      </w:r>
      <w:r>
        <w:t>absent</w:t>
      </w:r>
      <w:r>
        <w:rPr>
          <w:spacing w:val="-5"/>
        </w:rPr>
        <w:t xml:space="preserve"> </w:t>
      </w:r>
      <w:r>
        <w:t>from</w:t>
      </w:r>
      <w:r>
        <w:rPr>
          <w:spacing w:val="-4"/>
        </w:rPr>
        <w:t xml:space="preserve"> </w:t>
      </w:r>
      <w:r>
        <w:t>the</w:t>
      </w:r>
      <w:r>
        <w:rPr>
          <w:spacing w:val="-5"/>
        </w:rPr>
        <w:t xml:space="preserve"> </w:t>
      </w:r>
      <w:r>
        <w:t>live</w:t>
      </w:r>
      <w:r>
        <w:rPr>
          <w:spacing w:val="-5"/>
        </w:rPr>
        <w:t xml:space="preserve"> </w:t>
      </w:r>
      <w:r>
        <w:t>medication</w:t>
      </w:r>
      <w:r>
        <w:rPr>
          <w:spacing w:val="-4"/>
        </w:rPr>
        <w:t xml:space="preserve"> list</w:t>
      </w:r>
    </w:p>
    <w:p w14:paraId="7504D15D" w14:textId="77777777" w:rsidR="00F9164C" w:rsidRDefault="00F9164C">
      <w:pPr>
        <w:pStyle w:val="BodyText"/>
        <w:spacing w:before="26"/>
        <w:rPr>
          <w:rFonts w:ascii="Arial"/>
          <w:b/>
        </w:rPr>
      </w:pPr>
    </w:p>
    <w:p w14:paraId="54E0DDBC" w14:textId="77777777" w:rsidR="00F9164C" w:rsidRDefault="00000000">
      <w:pPr>
        <w:pStyle w:val="BodyText"/>
        <w:spacing w:line="278" w:lineRule="auto"/>
        <w:ind w:left="835" w:right="871"/>
      </w:pPr>
      <w:r>
        <w:rPr>
          <w:rFonts w:ascii="Arial"/>
          <w:b/>
        </w:rPr>
        <w:t>What</w:t>
      </w:r>
      <w:r>
        <w:rPr>
          <w:rFonts w:ascii="Arial"/>
          <w:b/>
          <w:spacing w:val="-3"/>
        </w:rPr>
        <w:t xml:space="preserve"> </w:t>
      </w:r>
      <w:r>
        <w:rPr>
          <w:rFonts w:ascii="Arial"/>
          <w:b/>
        </w:rPr>
        <w:t>the</w:t>
      </w:r>
      <w:r>
        <w:rPr>
          <w:rFonts w:ascii="Arial"/>
          <w:b/>
          <w:spacing w:val="-4"/>
        </w:rPr>
        <w:t xml:space="preserve"> </w:t>
      </w:r>
      <w:r>
        <w:rPr>
          <w:rFonts w:ascii="Arial"/>
          <w:b/>
        </w:rPr>
        <w:t>student</w:t>
      </w:r>
      <w:r>
        <w:rPr>
          <w:rFonts w:ascii="Arial"/>
          <w:b/>
          <w:spacing w:val="-3"/>
        </w:rPr>
        <w:t xml:space="preserve"> </w:t>
      </w:r>
      <w:r>
        <w:rPr>
          <w:rFonts w:ascii="Arial"/>
          <w:b/>
        </w:rPr>
        <w:t>saw or</w:t>
      </w:r>
      <w:r>
        <w:rPr>
          <w:rFonts w:ascii="Arial"/>
          <w:b/>
          <w:spacing w:val="-3"/>
        </w:rPr>
        <w:t xml:space="preserve"> </w:t>
      </w:r>
      <w:r>
        <w:rPr>
          <w:rFonts w:ascii="Arial"/>
          <w:b/>
        </w:rPr>
        <w:t>heard:</w:t>
      </w:r>
      <w:r>
        <w:rPr>
          <w:rFonts w:ascii="Arial"/>
          <w:b/>
          <w:spacing w:val="-2"/>
        </w:rPr>
        <w:t xml:space="preserve"> </w:t>
      </w:r>
      <w:r>
        <w:t>The</w:t>
      </w:r>
      <w:r>
        <w:rPr>
          <w:spacing w:val="-3"/>
        </w:rPr>
        <w:t xml:space="preserve"> </w:t>
      </w:r>
      <w:r>
        <w:t>Thursday</w:t>
      </w:r>
      <w:r>
        <w:rPr>
          <w:spacing w:val="-3"/>
        </w:rPr>
        <w:t xml:space="preserve"> </w:t>
      </w:r>
      <w:r>
        <w:t>medication</w:t>
      </w:r>
      <w:r>
        <w:rPr>
          <w:spacing w:val="-4"/>
        </w:rPr>
        <w:t xml:space="preserve"> </w:t>
      </w:r>
      <w:r>
        <w:t>table</w:t>
      </w:r>
      <w:r>
        <w:rPr>
          <w:spacing w:val="-3"/>
        </w:rPr>
        <w:t xml:space="preserve"> </w:t>
      </w:r>
      <w:r>
        <w:t>shows</w:t>
      </w:r>
      <w:r>
        <w:rPr>
          <w:spacing w:val="-3"/>
        </w:rPr>
        <w:t xml:space="preserve"> </w:t>
      </w:r>
      <w:r>
        <w:t>sacubitril/valsartan</w:t>
      </w:r>
      <w:r>
        <w:rPr>
          <w:spacing w:val="-3"/>
        </w:rPr>
        <w:t xml:space="preserve"> </w:t>
      </w:r>
      <w:r>
        <w:t>49/51</w:t>
      </w:r>
      <w:r>
        <w:rPr>
          <w:spacing w:val="-4"/>
        </w:rPr>
        <w:t xml:space="preserve"> </w:t>
      </w:r>
      <w:r>
        <w:t>mg</w:t>
      </w:r>
      <w:r>
        <w:rPr>
          <w:spacing w:val="-3"/>
        </w:rPr>
        <w:t xml:space="preserve"> </w:t>
      </w:r>
      <w:r>
        <w:t>twice</w:t>
      </w:r>
      <w:r>
        <w:rPr>
          <w:spacing w:val="-3"/>
        </w:rPr>
        <w:t xml:space="preserve"> </w:t>
      </w:r>
      <w:r>
        <w:t>daily,</w:t>
      </w:r>
      <w:r>
        <w:rPr>
          <w:spacing w:val="-3"/>
        </w:rPr>
        <w:t xml:space="preserve"> </w:t>
      </w:r>
      <w:r>
        <w:t>metoprolol succinate 50 mg daily, empagliflozin 10 mg daily, and apixaban 5 mg twice daily. Atorvastatin is not listed.</w:t>
      </w:r>
    </w:p>
    <w:p w14:paraId="51A7665D" w14:textId="77777777" w:rsidR="00F9164C" w:rsidRDefault="00000000">
      <w:pPr>
        <w:spacing w:before="195" w:line="278" w:lineRule="auto"/>
        <w:ind w:left="835" w:right="830"/>
        <w:rPr>
          <w:sz w:val="18"/>
        </w:rPr>
      </w:pPr>
      <w:r>
        <w:rPr>
          <w:rFonts w:ascii="Arial"/>
          <w:b/>
          <w:sz w:val="18"/>
        </w:rPr>
        <w:t>What</w:t>
      </w:r>
      <w:r>
        <w:rPr>
          <w:rFonts w:ascii="Arial"/>
          <w:b/>
          <w:spacing w:val="-3"/>
          <w:sz w:val="18"/>
        </w:rPr>
        <w:t xml:space="preserve"> </w:t>
      </w:r>
      <w:r>
        <w:rPr>
          <w:rFonts w:ascii="Arial"/>
          <w:b/>
          <w:sz w:val="18"/>
        </w:rPr>
        <w:t>the</w:t>
      </w:r>
      <w:r>
        <w:rPr>
          <w:rFonts w:ascii="Arial"/>
          <w:b/>
          <w:spacing w:val="-4"/>
          <w:sz w:val="18"/>
        </w:rPr>
        <w:t xml:space="preserve"> </w:t>
      </w:r>
      <w:r>
        <w:rPr>
          <w:rFonts w:ascii="Arial"/>
          <w:b/>
          <w:sz w:val="18"/>
        </w:rPr>
        <w:t>grader</w:t>
      </w:r>
      <w:r>
        <w:rPr>
          <w:rFonts w:ascii="Arial"/>
          <w:b/>
          <w:spacing w:val="-3"/>
          <w:sz w:val="18"/>
        </w:rPr>
        <w:t xml:space="preserve"> </w:t>
      </w:r>
      <w:r>
        <w:rPr>
          <w:rFonts w:ascii="Arial"/>
          <w:b/>
          <w:sz w:val="18"/>
        </w:rPr>
        <w:t>or</w:t>
      </w:r>
      <w:r>
        <w:rPr>
          <w:rFonts w:ascii="Arial"/>
          <w:b/>
          <w:spacing w:val="-3"/>
          <w:sz w:val="18"/>
        </w:rPr>
        <w:t xml:space="preserve"> </w:t>
      </w:r>
      <w:r>
        <w:rPr>
          <w:rFonts w:ascii="Arial"/>
          <w:b/>
          <w:sz w:val="18"/>
        </w:rPr>
        <w:t>rubric</w:t>
      </w:r>
      <w:r>
        <w:rPr>
          <w:rFonts w:ascii="Arial"/>
          <w:b/>
          <w:spacing w:val="-4"/>
          <w:sz w:val="18"/>
        </w:rPr>
        <w:t xml:space="preserve"> </w:t>
      </w:r>
      <w:r>
        <w:rPr>
          <w:rFonts w:ascii="Arial"/>
          <w:b/>
          <w:sz w:val="18"/>
        </w:rPr>
        <w:t>expected:</w:t>
      </w:r>
      <w:r>
        <w:rPr>
          <w:rFonts w:ascii="Arial"/>
          <w:b/>
          <w:spacing w:val="-2"/>
          <w:sz w:val="18"/>
        </w:rPr>
        <w:t xml:space="preserve"> </w:t>
      </w:r>
      <w:r>
        <w:rPr>
          <w:sz w:val="18"/>
        </w:rPr>
        <w:t>The</w:t>
      </w:r>
      <w:r>
        <w:rPr>
          <w:spacing w:val="-3"/>
          <w:sz w:val="18"/>
        </w:rPr>
        <w:t xml:space="preserve"> </w:t>
      </w:r>
      <w:r>
        <w:rPr>
          <w:sz w:val="18"/>
        </w:rPr>
        <w:t>grader</w:t>
      </w:r>
      <w:r>
        <w:rPr>
          <w:spacing w:val="-3"/>
          <w:sz w:val="18"/>
        </w:rPr>
        <w:t xml:space="preserve"> </w:t>
      </w:r>
      <w:r>
        <w:rPr>
          <w:sz w:val="18"/>
        </w:rPr>
        <w:t>expects</w:t>
      </w:r>
      <w:r>
        <w:rPr>
          <w:spacing w:val="-3"/>
          <w:sz w:val="18"/>
        </w:rPr>
        <w:t xml:space="preserve"> </w:t>
      </w:r>
      <w:r>
        <w:rPr>
          <w:sz w:val="18"/>
        </w:rPr>
        <w:t>atorvastatin</w:t>
      </w:r>
      <w:r>
        <w:rPr>
          <w:spacing w:val="-4"/>
          <w:sz w:val="18"/>
        </w:rPr>
        <w:t xml:space="preserve"> </w:t>
      </w:r>
      <w:r>
        <w:rPr>
          <w:sz w:val="18"/>
        </w:rPr>
        <w:t>dosing,</w:t>
      </w:r>
      <w:r>
        <w:rPr>
          <w:spacing w:val="-4"/>
          <w:sz w:val="18"/>
        </w:rPr>
        <w:t xml:space="preserve"> </w:t>
      </w:r>
      <w:r>
        <w:rPr>
          <w:sz w:val="18"/>
        </w:rPr>
        <w:t>regimen,</w:t>
      </w:r>
      <w:r>
        <w:rPr>
          <w:spacing w:val="-3"/>
          <w:sz w:val="18"/>
        </w:rPr>
        <w:t xml:space="preserve"> </w:t>
      </w:r>
      <w:r>
        <w:rPr>
          <w:sz w:val="18"/>
        </w:rPr>
        <w:t>tolerability,</w:t>
      </w:r>
      <w:r>
        <w:rPr>
          <w:spacing w:val="-3"/>
          <w:sz w:val="18"/>
        </w:rPr>
        <w:t xml:space="preserve"> </w:t>
      </w:r>
      <w:r>
        <w:rPr>
          <w:sz w:val="18"/>
        </w:rPr>
        <w:t>hyperlipidemia</w:t>
      </w:r>
      <w:r>
        <w:rPr>
          <w:spacing w:val="-3"/>
          <w:sz w:val="18"/>
        </w:rPr>
        <w:t xml:space="preserve"> </w:t>
      </w:r>
      <w:r>
        <w:rPr>
          <w:sz w:val="18"/>
        </w:rPr>
        <w:t>assessment,</w:t>
      </w:r>
      <w:r>
        <w:rPr>
          <w:spacing w:val="-3"/>
          <w:sz w:val="18"/>
        </w:rPr>
        <w:t xml:space="preserve"> </w:t>
      </w:r>
      <w:r>
        <w:rPr>
          <w:sz w:val="18"/>
        </w:rPr>
        <w:t>and statin monitoring.</w:t>
      </w:r>
    </w:p>
    <w:p w14:paraId="1E0EDB4C" w14:textId="77777777" w:rsidR="00F9164C" w:rsidRDefault="00000000">
      <w:pPr>
        <w:pStyle w:val="BodyText"/>
        <w:spacing w:before="195" w:line="278" w:lineRule="auto"/>
        <w:ind w:left="835" w:right="871"/>
      </w:pPr>
      <w:r>
        <w:rPr>
          <w:rFonts w:ascii="Arial"/>
          <w:b/>
        </w:rPr>
        <w:t>Why</w:t>
      </w:r>
      <w:r>
        <w:rPr>
          <w:rFonts w:ascii="Arial"/>
          <w:b/>
          <w:spacing w:val="-2"/>
        </w:rPr>
        <w:t xml:space="preserve"> </w:t>
      </w:r>
      <w:r>
        <w:rPr>
          <w:rFonts w:ascii="Arial"/>
          <w:b/>
        </w:rPr>
        <w:t>this</w:t>
      </w:r>
      <w:r>
        <w:rPr>
          <w:rFonts w:ascii="Arial"/>
          <w:b/>
          <w:spacing w:val="-3"/>
        </w:rPr>
        <w:t xml:space="preserve"> </w:t>
      </w:r>
      <w:r>
        <w:rPr>
          <w:rFonts w:ascii="Arial"/>
          <w:b/>
        </w:rPr>
        <w:t>is</w:t>
      </w:r>
      <w:r>
        <w:rPr>
          <w:rFonts w:ascii="Arial"/>
          <w:b/>
          <w:spacing w:val="-2"/>
        </w:rPr>
        <w:t xml:space="preserve"> </w:t>
      </w:r>
      <w:r>
        <w:rPr>
          <w:rFonts w:ascii="Arial"/>
          <w:b/>
        </w:rPr>
        <w:t>a</w:t>
      </w:r>
      <w:r>
        <w:rPr>
          <w:rFonts w:ascii="Arial"/>
          <w:b/>
          <w:spacing w:val="-3"/>
        </w:rPr>
        <w:t xml:space="preserve"> </w:t>
      </w:r>
      <w:r>
        <w:rPr>
          <w:rFonts w:ascii="Arial"/>
          <w:b/>
        </w:rPr>
        <w:t>problem:</w:t>
      </w:r>
      <w:r>
        <w:rPr>
          <w:rFonts w:ascii="Arial"/>
          <w:b/>
          <w:spacing w:val="-1"/>
        </w:rPr>
        <w:t xml:space="preserve"> </w:t>
      </w:r>
      <w:r>
        <w:t>The</w:t>
      </w:r>
      <w:r>
        <w:rPr>
          <w:spacing w:val="-2"/>
        </w:rPr>
        <w:t xml:space="preserve"> </w:t>
      </w:r>
      <w:r>
        <w:t>student</w:t>
      </w:r>
      <w:r>
        <w:rPr>
          <w:spacing w:val="-2"/>
        </w:rPr>
        <w:t xml:space="preserve"> </w:t>
      </w:r>
      <w:r>
        <w:t>is</w:t>
      </w:r>
      <w:r>
        <w:rPr>
          <w:spacing w:val="-2"/>
        </w:rPr>
        <w:t xml:space="preserve"> </w:t>
      </w:r>
      <w:r>
        <w:t>graded</w:t>
      </w:r>
      <w:r>
        <w:rPr>
          <w:spacing w:val="-2"/>
        </w:rPr>
        <w:t xml:space="preserve"> </w:t>
      </w:r>
      <w:r>
        <w:t>on</w:t>
      </w:r>
      <w:r>
        <w:rPr>
          <w:spacing w:val="-2"/>
        </w:rPr>
        <w:t xml:space="preserve"> </w:t>
      </w:r>
      <w:r>
        <w:t>a</w:t>
      </w:r>
      <w:r>
        <w:rPr>
          <w:spacing w:val="-3"/>
        </w:rPr>
        <w:t xml:space="preserve"> </w:t>
      </w:r>
      <w:r>
        <w:t>medication</w:t>
      </w:r>
      <w:r>
        <w:rPr>
          <w:spacing w:val="-3"/>
        </w:rPr>
        <w:t xml:space="preserve"> </w:t>
      </w:r>
      <w:r>
        <w:t>that</w:t>
      </w:r>
      <w:r>
        <w:rPr>
          <w:spacing w:val="-2"/>
        </w:rPr>
        <w:t xml:space="preserve"> </w:t>
      </w:r>
      <w:r>
        <w:t>is</w:t>
      </w:r>
      <w:r>
        <w:rPr>
          <w:spacing w:val="-2"/>
        </w:rPr>
        <w:t xml:space="preserve"> </w:t>
      </w:r>
      <w:r>
        <w:t>not</w:t>
      </w:r>
      <w:r>
        <w:rPr>
          <w:spacing w:val="-2"/>
        </w:rPr>
        <w:t xml:space="preserve"> </w:t>
      </w:r>
      <w:r>
        <w:t>student</w:t>
      </w:r>
      <w:r>
        <w:rPr>
          <w:spacing w:val="-2"/>
        </w:rPr>
        <w:t xml:space="preserve"> </w:t>
      </w:r>
      <w:r>
        <w:t>facing.</w:t>
      </w:r>
      <w:r>
        <w:rPr>
          <w:spacing w:val="-3"/>
        </w:rPr>
        <w:t xml:space="preserve"> </w:t>
      </w:r>
      <w:r>
        <w:t>The</w:t>
      </w:r>
      <w:r>
        <w:rPr>
          <w:spacing w:val="-2"/>
        </w:rPr>
        <w:t xml:space="preserve"> </w:t>
      </w:r>
      <w:r>
        <w:t>omission</w:t>
      </w:r>
      <w:r>
        <w:rPr>
          <w:spacing w:val="-3"/>
        </w:rPr>
        <w:t xml:space="preserve"> </w:t>
      </w:r>
      <w:r>
        <w:t>then</w:t>
      </w:r>
      <w:r>
        <w:rPr>
          <w:spacing w:val="-2"/>
        </w:rPr>
        <w:t xml:space="preserve"> </w:t>
      </w:r>
      <w:r>
        <w:t>cascades</w:t>
      </w:r>
      <w:r>
        <w:rPr>
          <w:spacing w:val="-2"/>
        </w:rPr>
        <w:t xml:space="preserve"> </w:t>
      </w:r>
      <w:r>
        <w:t>into medication, assessment, monitoring, and preventive risk deductions.</w:t>
      </w:r>
    </w:p>
    <w:p w14:paraId="3AFFC076" w14:textId="77777777" w:rsidR="00F9164C" w:rsidRDefault="00000000">
      <w:pPr>
        <w:pStyle w:val="BodyText"/>
        <w:spacing w:before="200" w:line="273" w:lineRule="auto"/>
        <w:ind w:left="835" w:right="871"/>
      </w:pPr>
      <w:r>
        <w:rPr>
          <w:rFonts w:ascii="Arial"/>
          <w:b/>
        </w:rPr>
        <w:t>Suggested</w:t>
      </w:r>
      <w:r>
        <w:rPr>
          <w:rFonts w:ascii="Arial"/>
          <w:b/>
          <w:spacing w:val="-3"/>
        </w:rPr>
        <w:t xml:space="preserve"> </w:t>
      </w:r>
      <w:r>
        <w:rPr>
          <w:rFonts w:ascii="Arial"/>
          <w:b/>
        </w:rPr>
        <w:t>fix:</w:t>
      </w:r>
      <w:r>
        <w:rPr>
          <w:rFonts w:ascii="Arial"/>
          <w:b/>
          <w:spacing w:val="-2"/>
        </w:rPr>
        <w:t xml:space="preserve"> </w:t>
      </w:r>
      <w:r>
        <w:t>If</w:t>
      </w:r>
      <w:r>
        <w:rPr>
          <w:spacing w:val="-3"/>
        </w:rPr>
        <w:t xml:space="preserve"> </w:t>
      </w:r>
      <w:r>
        <w:t>atorvastatin</w:t>
      </w:r>
      <w:r>
        <w:rPr>
          <w:spacing w:val="-3"/>
        </w:rPr>
        <w:t xml:space="preserve"> </w:t>
      </w:r>
      <w:r>
        <w:t>is</w:t>
      </w:r>
      <w:r>
        <w:rPr>
          <w:spacing w:val="-3"/>
        </w:rPr>
        <w:t xml:space="preserve"> </w:t>
      </w:r>
      <w:r>
        <w:t>intended</w:t>
      </w:r>
      <w:r>
        <w:rPr>
          <w:spacing w:val="-3"/>
        </w:rPr>
        <w:t xml:space="preserve"> </w:t>
      </w:r>
      <w:r>
        <w:t>therapy,</w:t>
      </w:r>
      <w:r>
        <w:rPr>
          <w:spacing w:val="-3"/>
        </w:rPr>
        <w:t xml:space="preserve"> </w:t>
      </w:r>
      <w:r>
        <w:t>add</w:t>
      </w:r>
      <w:r>
        <w:rPr>
          <w:spacing w:val="-3"/>
        </w:rPr>
        <w:t xml:space="preserve"> </w:t>
      </w:r>
      <w:r>
        <w:t>it</w:t>
      </w:r>
      <w:r>
        <w:rPr>
          <w:spacing w:val="-3"/>
        </w:rPr>
        <w:t xml:space="preserve"> </w:t>
      </w:r>
      <w:r>
        <w:t>to</w:t>
      </w:r>
      <w:r>
        <w:rPr>
          <w:spacing w:val="-3"/>
        </w:rPr>
        <w:t xml:space="preserve"> </w:t>
      </w:r>
      <w:r>
        <w:t>the</w:t>
      </w:r>
      <w:r>
        <w:rPr>
          <w:spacing w:val="-3"/>
        </w:rPr>
        <w:t xml:space="preserve"> </w:t>
      </w:r>
      <w:r>
        <w:t>live</w:t>
      </w:r>
      <w:r>
        <w:rPr>
          <w:spacing w:val="-3"/>
        </w:rPr>
        <w:t xml:space="preserve"> </w:t>
      </w:r>
      <w:r>
        <w:t>medication</w:t>
      </w:r>
      <w:r>
        <w:rPr>
          <w:spacing w:val="-3"/>
        </w:rPr>
        <w:t xml:space="preserve"> </w:t>
      </w:r>
      <w:r>
        <w:t>list</w:t>
      </w:r>
      <w:r>
        <w:rPr>
          <w:spacing w:val="-3"/>
        </w:rPr>
        <w:t xml:space="preserve"> </w:t>
      </w:r>
      <w:r>
        <w:t>and</w:t>
      </w:r>
      <w:r>
        <w:rPr>
          <w:spacing w:val="-3"/>
        </w:rPr>
        <w:t xml:space="preserve"> </w:t>
      </w:r>
      <w:r>
        <w:t>patient</w:t>
      </w:r>
      <w:r>
        <w:rPr>
          <w:spacing w:val="-3"/>
        </w:rPr>
        <w:t xml:space="preserve"> </w:t>
      </w:r>
      <w:r>
        <w:t>reconciliation.</w:t>
      </w:r>
      <w:r>
        <w:rPr>
          <w:spacing w:val="-3"/>
        </w:rPr>
        <w:t xml:space="preserve"> </w:t>
      </w:r>
      <w:r>
        <w:t>Otherwise,</w:t>
      </w:r>
      <w:r>
        <w:rPr>
          <w:spacing w:val="-3"/>
        </w:rPr>
        <w:t xml:space="preserve"> </w:t>
      </w:r>
      <w:r>
        <w:t>remove atorvastatin dependent criteria from the grader.</w:t>
      </w:r>
    </w:p>
    <w:p w14:paraId="00873E25" w14:textId="77777777" w:rsidR="00F9164C" w:rsidRDefault="00000000">
      <w:pPr>
        <w:pStyle w:val="BodyText"/>
        <w:spacing w:before="5"/>
        <w:rPr>
          <w:sz w:val="15"/>
        </w:rPr>
      </w:pPr>
      <w:r>
        <w:rPr>
          <w:noProof/>
          <w:sz w:val="15"/>
        </w:rPr>
        <w:drawing>
          <wp:anchor distT="0" distB="0" distL="0" distR="0" simplePos="0" relativeHeight="487616000" behindDoc="1" locked="0" layoutInCell="1" allowOverlap="1" wp14:anchorId="56B5C6C2" wp14:editId="1696F24C">
            <wp:simplePos x="0" y="0"/>
            <wp:positionH relativeFrom="page">
              <wp:posOffset>530225</wp:posOffset>
            </wp:positionH>
            <wp:positionV relativeFrom="paragraph">
              <wp:posOffset>128014</wp:posOffset>
            </wp:positionV>
            <wp:extent cx="5966922" cy="6331077"/>
            <wp:effectExtent l="0" t="0" r="0" b="0"/>
            <wp:wrapTopAndBottom/>
            <wp:docPr id="134" name="Image 1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4" name="Image 134"/>
                    <pic:cNvPicPr/>
                  </pic:nvPicPr>
                  <pic:blipFill>
                    <a:blip r:embed="rId120" cstate="print"/>
                    <a:stretch>
                      <a:fillRect/>
                    </a:stretch>
                  </pic:blipFill>
                  <pic:spPr>
                    <a:xfrm>
                      <a:off x="0" y="0"/>
                      <a:ext cx="5966922" cy="6331077"/>
                    </a:xfrm>
                    <a:prstGeom prst="rect">
                      <a:avLst/>
                    </a:prstGeom>
                  </pic:spPr>
                </pic:pic>
              </a:graphicData>
            </a:graphic>
          </wp:anchor>
        </w:drawing>
      </w:r>
    </w:p>
    <w:p w14:paraId="5F67CBA9" w14:textId="77777777" w:rsidR="00F9164C" w:rsidRDefault="00F9164C">
      <w:pPr>
        <w:pStyle w:val="BodyText"/>
        <w:spacing w:before="68"/>
      </w:pPr>
    </w:p>
    <w:p w14:paraId="2BFCF168" w14:textId="77777777" w:rsidR="00F9164C" w:rsidRDefault="00000000">
      <w:pPr>
        <w:ind w:left="835"/>
        <w:rPr>
          <w:rFonts w:ascii="Arial" w:hAnsi="Arial"/>
          <w:i/>
          <w:sz w:val="18"/>
        </w:rPr>
      </w:pPr>
      <w:r>
        <w:rPr>
          <w:rFonts w:ascii="Arial" w:hAnsi="Arial"/>
          <w:i/>
          <w:sz w:val="18"/>
        </w:rPr>
        <w:t>Evidence</w:t>
      </w:r>
      <w:r>
        <w:rPr>
          <w:rFonts w:ascii="Arial" w:hAnsi="Arial"/>
          <w:i/>
          <w:spacing w:val="-3"/>
          <w:sz w:val="18"/>
        </w:rPr>
        <w:t xml:space="preserve"> </w:t>
      </w:r>
      <w:r>
        <w:rPr>
          <w:rFonts w:ascii="Arial" w:hAnsi="Arial"/>
          <w:i/>
          <w:sz w:val="18"/>
        </w:rPr>
        <w:t>– Thursday</w:t>
      </w:r>
      <w:r>
        <w:rPr>
          <w:rFonts w:ascii="Arial" w:hAnsi="Arial"/>
          <w:i/>
          <w:spacing w:val="-1"/>
          <w:sz w:val="18"/>
        </w:rPr>
        <w:t xml:space="preserve"> </w:t>
      </w:r>
      <w:r>
        <w:rPr>
          <w:rFonts w:ascii="Arial" w:hAnsi="Arial"/>
          <w:i/>
          <w:sz w:val="18"/>
        </w:rPr>
        <w:t>live</w:t>
      </w:r>
      <w:r>
        <w:rPr>
          <w:rFonts w:ascii="Arial" w:hAnsi="Arial"/>
          <w:i/>
          <w:spacing w:val="-1"/>
          <w:sz w:val="18"/>
        </w:rPr>
        <w:t xml:space="preserve"> </w:t>
      </w:r>
      <w:r>
        <w:rPr>
          <w:rFonts w:ascii="Arial" w:hAnsi="Arial"/>
          <w:i/>
          <w:sz w:val="18"/>
        </w:rPr>
        <w:t>medication</w:t>
      </w:r>
      <w:r>
        <w:rPr>
          <w:rFonts w:ascii="Arial" w:hAnsi="Arial"/>
          <w:i/>
          <w:spacing w:val="-2"/>
          <w:sz w:val="18"/>
        </w:rPr>
        <w:t xml:space="preserve"> </w:t>
      </w:r>
      <w:r>
        <w:rPr>
          <w:rFonts w:ascii="Arial" w:hAnsi="Arial"/>
          <w:i/>
          <w:sz w:val="18"/>
        </w:rPr>
        <w:t>table contains</w:t>
      </w:r>
      <w:r>
        <w:rPr>
          <w:rFonts w:ascii="Arial" w:hAnsi="Arial"/>
          <w:i/>
          <w:spacing w:val="-1"/>
          <w:sz w:val="18"/>
        </w:rPr>
        <w:t xml:space="preserve"> </w:t>
      </w:r>
      <w:r>
        <w:rPr>
          <w:rFonts w:ascii="Arial" w:hAnsi="Arial"/>
          <w:i/>
          <w:sz w:val="18"/>
        </w:rPr>
        <w:t>four medications</w:t>
      </w:r>
      <w:r>
        <w:rPr>
          <w:rFonts w:ascii="Arial" w:hAnsi="Arial"/>
          <w:i/>
          <w:spacing w:val="-1"/>
          <w:sz w:val="18"/>
        </w:rPr>
        <w:t xml:space="preserve"> </w:t>
      </w:r>
      <w:r>
        <w:rPr>
          <w:rFonts w:ascii="Arial" w:hAnsi="Arial"/>
          <w:i/>
          <w:sz w:val="18"/>
        </w:rPr>
        <w:t>and</w:t>
      </w:r>
      <w:r>
        <w:rPr>
          <w:rFonts w:ascii="Arial" w:hAnsi="Arial"/>
          <w:i/>
          <w:spacing w:val="-1"/>
          <w:sz w:val="18"/>
        </w:rPr>
        <w:t xml:space="preserve"> </w:t>
      </w:r>
      <w:r>
        <w:rPr>
          <w:rFonts w:ascii="Arial" w:hAnsi="Arial"/>
          <w:i/>
          <w:sz w:val="18"/>
        </w:rPr>
        <w:t xml:space="preserve">no </w:t>
      </w:r>
      <w:r>
        <w:rPr>
          <w:rFonts w:ascii="Arial" w:hAnsi="Arial"/>
          <w:i/>
          <w:spacing w:val="-2"/>
          <w:sz w:val="18"/>
        </w:rPr>
        <w:t>atorvastatin.</w:t>
      </w:r>
    </w:p>
    <w:p w14:paraId="21C5EE03" w14:textId="77777777" w:rsidR="00F9164C" w:rsidRDefault="00F9164C">
      <w:pPr>
        <w:pStyle w:val="BodyText"/>
        <w:spacing w:before="21"/>
        <w:rPr>
          <w:rFonts w:ascii="Arial"/>
          <w:i/>
        </w:rPr>
      </w:pPr>
    </w:p>
    <w:p w14:paraId="4148AAA7" w14:textId="77777777" w:rsidR="00F9164C" w:rsidRDefault="00000000">
      <w:pPr>
        <w:pStyle w:val="Heading9"/>
      </w:pPr>
      <w:r>
        <w:t>Issue</w:t>
      </w:r>
      <w:r>
        <w:rPr>
          <w:spacing w:val="-7"/>
        </w:rPr>
        <w:t xml:space="preserve"> </w:t>
      </w:r>
      <w:r>
        <w:t>5.</w:t>
      </w:r>
      <w:r>
        <w:rPr>
          <w:spacing w:val="-4"/>
        </w:rPr>
        <w:t xml:space="preserve"> </w:t>
      </w:r>
      <w:r>
        <w:t>The</w:t>
      </w:r>
      <w:r>
        <w:rPr>
          <w:spacing w:val="-4"/>
        </w:rPr>
        <w:t xml:space="preserve"> </w:t>
      </w:r>
      <w:r>
        <w:t>CBC</w:t>
      </w:r>
      <w:r>
        <w:rPr>
          <w:spacing w:val="-4"/>
        </w:rPr>
        <w:t xml:space="preserve"> </w:t>
      </w:r>
      <w:r>
        <w:t>panel</w:t>
      </w:r>
      <w:r>
        <w:rPr>
          <w:spacing w:val="-4"/>
        </w:rPr>
        <w:t xml:space="preserve"> </w:t>
      </w:r>
      <w:r>
        <w:t>shows</w:t>
      </w:r>
      <w:r>
        <w:rPr>
          <w:spacing w:val="-4"/>
        </w:rPr>
        <w:t xml:space="preserve"> </w:t>
      </w:r>
      <w:r>
        <w:t>WBC</w:t>
      </w:r>
      <w:r>
        <w:rPr>
          <w:spacing w:val="-4"/>
        </w:rPr>
        <w:t xml:space="preserve"> </w:t>
      </w:r>
      <w:r>
        <w:t>only</w:t>
      </w:r>
      <w:r>
        <w:rPr>
          <w:spacing w:val="-7"/>
        </w:rPr>
        <w:t xml:space="preserve"> </w:t>
      </w:r>
      <w:r>
        <w:t>while</w:t>
      </w:r>
      <w:r>
        <w:rPr>
          <w:spacing w:val="-4"/>
        </w:rPr>
        <w:t xml:space="preserve"> </w:t>
      </w:r>
      <w:r>
        <w:t>the</w:t>
      </w:r>
      <w:r>
        <w:rPr>
          <w:spacing w:val="-4"/>
        </w:rPr>
        <w:t xml:space="preserve"> </w:t>
      </w:r>
      <w:r>
        <w:t>grader</w:t>
      </w:r>
      <w:r>
        <w:rPr>
          <w:spacing w:val="-4"/>
        </w:rPr>
        <w:t xml:space="preserve"> </w:t>
      </w:r>
      <w:r>
        <w:t>expects</w:t>
      </w:r>
      <w:r>
        <w:rPr>
          <w:spacing w:val="-4"/>
        </w:rPr>
        <w:t xml:space="preserve"> </w:t>
      </w:r>
      <w:r>
        <w:t>hemoglobin</w:t>
      </w:r>
      <w:r>
        <w:rPr>
          <w:spacing w:val="-4"/>
        </w:rPr>
        <w:t xml:space="preserve"> </w:t>
      </w:r>
      <w:r>
        <w:t>and</w:t>
      </w:r>
      <w:r>
        <w:rPr>
          <w:spacing w:val="-4"/>
        </w:rPr>
        <w:t xml:space="preserve"> </w:t>
      </w:r>
      <w:r>
        <w:t>platelet</w:t>
      </w:r>
      <w:r>
        <w:rPr>
          <w:spacing w:val="-3"/>
        </w:rPr>
        <w:t xml:space="preserve"> </w:t>
      </w:r>
      <w:r>
        <w:rPr>
          <w:spacing w:val="-2"/>
        </w:rPr>
        <w:t>values</w:t>
      </w:r>
    </w:p>
    <w:p w14:paraId="1BC7A009" w14:textId="77777777" w:rsidR="00F9164C" w:rsidRDefault="00F9164C">
      <w:pPr>
        <w:pStyle w:val="Heading9"/>
        <w:sectPr w:rsidR="00F9164C">
          <w:pgSz w:w="12240" w:h="15840"/>
          <w:pgMar w:top="720" w:right="0" w:bottom="540" w:left="0" w:header="0" w:footer="313" w:gutter="0"/>
          <w:cols w:space="720"/>
        </w:sectPr>
      </w:pPr>
    </w:p>
    <w:p w14:paraId="54534B2A" w14:textId="77777777" w:rsidR="00F9164C" w:rsidRDefault="00000000">
      <w:pPr>
        <w:pStyle w:val="BodyText"/>
        <w:spacing w:before="71" w:line="278" w:lineRule="auto"/>
        <w:ind w:left="835" w:right="871"/>
      </w:pPr>
      <w:r>
        <w:rPr>
          <w:rFonts w:ascii="Arial" w:hAnsi="Arial"/>
          <w:b/>
        </w:rPr>
        <w:lastRenderedPageBreak/>
        <w:t>What</w:t>
      </w:r>
      <w:r>
        <w:rPr>
          <w:rFonts w:ascii="Arial" w:hAnsi="Arial"/>
          <w:b/>
          <w:spacing w:val="-3"/>
        </w:rPr>
        <w:t xml:space="preserve"> </w:t>
      </w:r>
      <w:r>
        <w:rPr>
          <w:rFonts w:ascii="Arial" w:hAnsi="Arial"/>
          <w:b/>
        </w:rPr>
        <w:t>the</w:t>
      </w:r>
      <w:r>
        <w:rPr>
          <w:rFonts w:ascii="Arial" w:hAnsi="Arial"/>
          <w:b/>
          <w:spacing w:val="-4"/>
        </w:rPr>
        <w:t xml:space="preserve"> </w:t>
      </w:r>
      <w:r>
        <w:rPr>
          <w:rFonts w:ascii="Arial" w:hAnsi="Arial"/>
          <w:b/>
        </w:rPr>
        <w:t>student</w:t>
      </w:r>
      <w:r>
        <w:rPr>
          <w:rFonts w:ascii="Arial" w:hAnsi="Arial"/>
          <w:b/>
          <w:spacing w:val="-3"/>
        </w:rPr>
        <w:t xml:space="preserve"> </w:t>
      </w:r>
      <w:r>
        <w:rPr>
          <w:rFonts w:ascii="Arial" w:hAnsi="Arial"/>
          <w:b/>
        </w:rPr>
        <w:t>saw or</w:t>
      </w:r>
      <w:r>
        <w:rPr>
          <w:rFonts w:ascii="Arial" w:hAnsi="Arial"/>
          <w:b/>
          <w:spacing w:val="-3"/>
        </w:rPr>
        <w:t xml:space="preserve"> </w:t>
      </w:r>
      <w:r>
        <w:rPr>
          <w:rFonts w:ascii="Arial" w:hAnsi="Arial"/>
          <w:b/>
        </w:rPr>
        <w:t>heard:</w:t>
      </w:r>
      <w:r>
        <w:rPr>
          <w:rFonts w:ascii="Arial" w:hAnsi="Arial"/>
          <w:b/>
          <w:spacing w:val="-2"/>
        </w:rPr>
        <w:t xml:space="preserve"> </w:t>
      </w:r>
      <w:r>
        <w:t>The</w:t>
      </w:r>
      <w:r>
        <w:rPr>
          <w:spacing w:val="-3"/>
        </w:rPr>
        <w:t xml:space="preserve"> </w:t>
      </w:r>
      <w:r>
        <w:t>Thursday</w:t>
      </w:r>
      <w:r>
        <w:rPr>
          <w:spacing w:val="-3"/>
        </w:rPr>
        <w:t xml:space="preserve"> </w:t>
      </w:r>
      <w:r>
        <w:t>Complete</w:t>
      </w:r>
      <w:r>
        <w:rPr>
          <w:spacing w:val="-3"/>
        </w:rPr>
        <w:t xml:space="preserve"> </w:t>
      </w:r>
      <w:r>
        <w:t>Blood</w:t>
      </w:r>
      <w:r>
        <w:rPr>
          <w:spacing w:val="-3"/>
        </w:rPr>
        <w:t xml:space="preserve"> </w:t>
      </w:r>
      <w:r>
        <w:t>Count</w:t>
      </w:r>
      <w:r>
        <w:rPr>
          <w:spacing w:val="-4"/>
        </w:rPr>
        <w:t xml:space="preserve"> </w:t>
      </w:r>
      <w:r>
        <w:t>and</w:t>
      </w:r>
      <w:r>
        <w:rPr>
          <w:spacing w:val="-3"/>
        </w:rPr>
        <w:t xml:space="preserve"> </w:t>
      </w:r>
      <w:r>
        <w:t>Immunology</w:t>
      </w:r>
      <w:r>
        <w:rPr>
          <w:spacing w:val="-3"/>
        </w:rPr>
        <w:t xml:space="preserve"> </w:t>
      </w:r>
      <w:r>
        <w:t>panel</w:t>
      </w:r>
      <w:r>
        <w:rPr>
          <w:spacing w:val="-3"/>
        </w:rPr>
        <w:t xml:space="preserve"> </w:t>
      </w:r>
      <w:r>
        <w:t>displays</w:t>
      </w:r>
      <w:r>
        <w:rPr>
          <w:spacing w:val="-4"/>
        </w:rPr>
        <w:t xml:space="preserve"> </w:t>
      </w:r>
      <w:r>
        <w:t>only</w:t>
      </w:r>
      <w:r>
        <w:rPr>
          <w:spacing w:val="-3"/>
        </w:rPr>
        <w:t xml:space="preserve"> </w:t>
      </w:r>
      <w:r>
        <w:t>WBC</w:t>
      </w:r>
      <w:r>
        <w:rPr>
          <w:spacing w:val="-3"/>
        </w:rPr>
        <w:t xml:space="preserve"> </w:t>
      </w:r>
      <w:r>
        <w:t>6.6</w:t>
      </w:r>
      <w:r>
        <w:rPr>
          <w:spacing w:val="-4"/>
        </w:rPr>
        <w:t xml:space="preserve"> </w:t>
      </w:r>
      <w:r>
        <w:t>x10³/mm³. Hemoglobin and platelet count are not shown.</w:t>
      </w:r>
    </w:p>
    <w:p w14:paraId="1A77788E" w14:textId="77777777" w:rsidR="00F9164C" w:rsidRDefault="00000000">
      <w:pPr>
        <w:spacing w:before="200" w:line="273" w:lineRule="auto"/>
        <w:ind w:left="835" w:right="871"/>
        <w:rPr>
          <w:sz w:val="18"/>
        </w:rPr>
      </w:pPr>
      <w:r>
        <w:rPr>
          <w:rFonts w:ascii="Arial"/>
          <w:b/>
          <w:sz w:val="18"/>
        </w:rPr>
        <w:t>What</w:t>
      </w:r>
      <w:r>
        <w:rPr>
          <w:rFonts w:ascii="Arial"/>
          <w:b/>
          <w:spacing w:val="-3"/>
          <w:sz w:val="18"/>
        </w:rPr>
        <w:t xml:space="preserve"> </w:t>
      </w:r>
      <w:r>
        <w:rPr>
          <w:rFonts w:ascii="Arial"/>
          <w:b/>
          <w:sz w:val="18"/>
        </w:rPr>
        <w:t>the</w:t>
      </w:r>
      <w:r>
        <w:rPr>
          <w:rFonts w:ascii="Arial"/>
          <w:b/>
          <w:spacing w:val="-4"/>
          <w:sz w:val="18"/>
        </w:rPr>
        <w:t xml:space="preserve"> </w:t>
      </w:r>
      <w:r>
        <w:rPr>
          <w:rFonts w:ascii="Arial"/>
          <w:b/>
          <w:sz w:val="18"/>
        </w:rPr>
        <w:t>grader</w:t>
      </w:r>
      <w:r>
        <w:rPr>
          <w:rFonts w:ascii="Arial"/>
          <w:b/>
          <w:spacing w:val="-3"/>
          <w:sz w:val="18"/>
        </w:rPr>
        <w:t xml:space="preserve"> </w:t>
      </w:r>
      <w:r>
        <w:rPr>
          <w:rFonts w:ascii="Arial"/>
          <w:b/>
          <w:sz w:val="18"/>
        </w:rPr>
        <w:t>or</w:t>
      </w:r>
      <w:r>
        <w:rPr>
          <w:rFonts w:ascii="Arial"/>
          <w:b/>
          <w:spacing w:val="-3"/>
          <w:sz w:val="18"/>
        </w:rPr>
        <w:t xml:space="preserve"> </w:t>
      </w:r>
      <w:r>
        <w:rPr>
          <w:rFonts w:ascii="Arial"/>
          <w:b/>
          <w:sz w:val="18"/>
        </w:rPr>
        <w:t>rubric</w:t>
      </w:r>
      <w:r>
        <w:rPr>
          <w:rFonts w:ascii="Arial"/>
          <w:b/>
          <w:spacing w:val="-4"/>
          <w:sz w:val="18"/>
        </w:rPr>
        <w:t xml:space="preserve"> </w:t>
      </w:r>
      <w:r>
        <w:rPr>
          <w:rFonts w:ascii="Arial"/>
          <w:b/>
          <w:sz w:val="18"/>
        </w:rPr>
        <w:t>expected:</w:t>
      </w:r>
      <w:r>
        <w:rPr>
          <w:rFonts w:ascii="Arial"/>
          <w:b/>
          <w:spacing w:val="-2"/>
          <w:sz w:val="18"/>
        </w:rPr>
        <w:t xml:space="preserve"> </w:t>
      </w:r>
      <w:r>
        <w:rPr>
          <w:sz w:val="18"/>
        </w:rPr>
        <w:t>The</w:t>
      </w:r>
      <w:r>
        <w:rPr>
          <w:spacing w:val="-3"/>
          <w:sz w:val="18"/>
        </w:rPr>
        <w:t xml:space="preserve"> </w:t>
      </w:r>
      <w:r>
        <w:rPr>
          <w:sz w:val="18"/>
        </w:rPr>
        <w:t>grader</w:t>
      </w:r>
      <w:r>
        <w:rPr>
          <w:spacing w:val="-3"/>
          <w:sz w:val="18"/>
        </w:rPr>
        <w:t xml:space="preserve"> </w:t>
      </w:r>
      <w:r>
        <w:rPr>
          <w:sz w:val="18"/>
        </w:rPr>
        <w:t>expects</w:t>
      </w:r>
      <w:r>
        <w:rPr>
          <w:spacing w:val="-3"/>
          <w:sz w:val="18"/>
        </w:rPr>
        <w:t xml:space="preserve"> </w:t>
      </w:r>
      <w:r>
        <w:rPr>
          <w:sz w:val="18"/>
        </w:rPr>
        <w:t>hemoglobin</w:t>
      </w:r>
      <w:r>
        <w:rPr>
          <w:spacing w:val="-4"/>
          <w:sz w:val="18"/>
        </w:rPr>
        <w:t xml:space="preserve"> </w:t>
      </w:r>
      <w:r>
        <w:rPr>
          <w:sz w:val="18"/>
        </w:rPr>
        <w:t>and</w:t>
      </w:r>
      <w:r>
        <w:rPr>
          <w:spacing w:val="-3"/>
          <w:sz w:val="18"/>
        </w:rPr>
        <w:t xml:space="preserve"> </w:t>
      </w:r>
      <w:r>
        <w:rPr>
          <w:sz w:val="18"/>
        </w:rPr>
        <w:t>platelet</w:t>
      </w:r>
      <w:r>
        <w:rPr>
          <w:spacing w:val="-3"/>
          <w:sz w:val="18"/>
        </w:rPr>
        <w:t xml:space="preserve"> </w:t>
      </w:r>
      <w:r>
        <w:rPr>
          <w:sz w:val="18"/>
        </w:rPr>
        <w:t>documentation</w:t>
      </w:r>
      <w:r>
        <w:rPr>
          <w:spacing w:val="-4"/>
          <w:sz w:val="18"/>
        </w:rPr>
        <w:t xml:space="preserve"> </w:t>
      </w:r>
      <w:r>
        <w:rPr>
          <w:sz w:val="18"/>
        </w:rPr>
        <w:t>and</w:t>
      </w:r>
      <w:r>
        <w:rPr>
          <w:spacing w:val="-3"/>
          <w:sz w:val="18"/>
        </w:rPr>
        <w:t xml:space="preserve"> </w:t>
      </w:r>
      <w:r>
        <w:rPr>
          <w:sz w:val="18"/>
        </w:rPr>
        <w:t>uses</w:t>
      </w:r>
      <w:r>
        <w:rPr>
          <w:spacing w:val="-3"/>
          <w:sz w:val="18"/>
        </w:rPr>
        <w:t xml:space="preserve"> </w:t>
      </w:r>
      <w:r>
        <w:rPr>
          <w:sz w:val="18"/>
        </w:rPr>
        <w:t>those</w:t>
      </w:r>
      <w:r>
        <w:rPr>
          <w:spacing w:val="-3"/>
          <w:sz w:val="18"/>
        </w:rPr>
        <w:t xml:space="preserve"> </w:t>
      </w:r>
      <w:r>
        <w:rPr>
          <w:sz w:val="18"/>
        </w:rPr>
        <w:t>values</w:t>
      </w:r>
      <w:r>
        <w:rPr>
          <w:spacing w:val="-3"/>
          <w:sz w:val="18"/>
        </w:rPr>
        <w:t xml:space="preserve"> </w:t>
      </w:r>
      <w:r>
        <w:rPr>
          <w:sz w:val="18"/>
        </w:rPr>
        <w:t>in anticoagulation safety interpretation.</w:t>
      </w:r>
    </w:p>
    <w:p w14:paraId="7458A172" w14:textId="77777777" w:rsidR="00F9164C" w:rsidRDefault="00000000">
      <w:pPr>
        <w:pStyle w:val="BodyText"/>
        <w:spacing w:before="203" w:line="273" w:lineRule="auto"/>
        <w:ind w:left="835" w:right="871"/>
      </w:pPr>
      <w:r>
        <w:rPr>
          <w:rFonts w:ascii="Arial"/>
          <w:b/>
        </w:rPr>
        <w:t>Why</w:t>
      </w:r>
      <w:r>
        <w:rPr>
          <w:rFonts w:ascii="Arial"/>
          <w:b/>
          <w:spacing w:val="-2"/>
        </w:rPr>
        <w:t xml:space="preserve"> </w:t>
      </w:r>
      <w:r>
        <w:rPr>
          <w:rFonts w:ascii="Arial"/>
          <w:b/>
        </w:rPr>
        <w:t>this</w:t>
      </w:r>
      <w:r>
        <w:rPr>
          <w:rFonts w:ascii="Arial"/>
          <w:b/>
          <w:spacing w:val="-3"/>
        </w:rPr>
        <w:t xml:space="preserve"> </w:t>
      </w:r>
      <w:r>
        <w:rPr>
          <w:rFonts w:ascii="Arial"/>
          <w:b/>
        </w:rPr>
        <w:t>is</w:t>
      </w:r>
      <w:r>
        <w:rPr>
          <w:rFonts w:ascii="Arial"/>
          <w:b/>
          <w:spacing w:val="-2"/>
        </w:rPr>
        <w:t xml:space="preserve"> </w:t>
      </w:r>
      <w:r>
        <w:rPr>
          <w:rFonts w:ascii="Arial"/>
          <w:b/>
        </w:rPr>
        <w:t>a</w:t>
      </w:r>
      <w:r>
        <w:rPr>
          <w:rFonts w:ascii="Arial"/>
          <w:b/>
          <w:spacing w:val="-3"/>
        </w:rPr>
        <w:t xml:space="preserve"> </w:t>
      </w:r>
      <w:r>
        <w:rPr>
          <w:rFonts w:ascii="Arial"/>
          <w:b/>
        </w:rPr>
        <w:t>problem:</w:t>
      </w:r>
      <w:r>
        <w:rPr>
          <w:rFonts w:ascii="Arial"/>
          <w:b/>
          <w:spacing w:val="-1"/>
        </w:rPr>
        <w:t xml:space="preserve"> </w:t>
      </w:r>
      <w:r>
        <w:t>A</w:t>
      </w:r>
      <w:r>
        <w:rPr>
          <w:spacing w:val="-3"/>
        </w:rPr>
        <w:t xml:space="preserve"> </w:t>
      </w:r>
      <w:r>
        <w:t>student</w:t>
      </w:r>
      <w:r>
        <w:rPr>
          <w:spacing w:val="-3"/>
        </w:rPr>
        <w:t xml:space="preserve"> </w:t>
      </w:r>
      <w:r>
        <w:t>cannot</w:t>
      </w:r>
      <w:r>
        <w:rPr>
          <w:spacing w:val="-3"/>
        </w:rPr>
        <w:t xml:space="preserve"> </w:t>
      </w:r>
      <w:r>
        <w:t>document</w:t>
      </w:r>
      <w:r>
        <w:rPr>
          <w:spacing w:val="-3"/>
        </w:rPr>
        <w:t xml:space="preserve"> </w:t>
      </w:r>
      <w:r>
        <w:t>or</w:t>
      </w:r>
      <w:r>
        <w:rPr>
          <w:spacing w:val="-3"/>
        </w:rPr>
        <w:t xml:space="preserve"> </w:t>
      </w:r>
      <w:r>
        <w:t>interpret</w:t>
      </w:r>
      <w:r>
        <w:rPr>
          <w:spacing w:val="-3"/>
        </w:rPr>
        <w:t xml:space="preserve"> </w:t>
      </w:r>
      <w:r>
        <w:t>laboratory</w:t>
      </w:r>
      <w:r>
        <w:rPr>
          <w:spacing w:val="-3"/>
        </w:rPr>
        <w:t xml:space="preserve"> </w:t>
      </w:r>
      <w:r>
        <w:t>values</w:t>
      </w:r>
      <w:r>
        <w:rPr>
          <w:spacing w:val="-3"/>
        </w:rPr>
        <w:t xml:space="preserve"> </w:t>
      </w:r>
      <w:r>
        <w:t>that</w:t>
      </w:r>
      <w:r>
        <w:rPr>
          <w:spacing w:val="-3"/>
        </w:rPr>
        <w:t xml:space="preserve"> </w:t>
      </w:r>
      <w:r>
        <w:t>are</w:t>
      </w:r>
      <w:r>
        <w:rPr>
          <w:spacing w:val="-3"/>
        </w:rPr>
        <w:t xml:space="preserve"> </w:t>
      </w:r>
      <w:r>
        <w:t>absent</w:t>
      </w:r>
      <w:r>
        <w:rPr>
          <w:spacing w:val="-3"/>
        </w:rPr>
        <w:t xml:space="preserve"> </w:t>
      </w:r>
      <w:r>
        <w:t>from</w:t>
      </w:r>
      <w:r>
        <w:rPr>
          <w:spacing w:val="-3"/>
        </w:rPr>
        <w:t xml:space="preserve"> </w:t>
      </w:r>
      <w:r>
        <w:t>the</w:t>
      </w:r>
      <w:r>
        <w:rPr>
          <w:spacing w:val="-3"/>
        </w:rPr>
        <w:t xml:space="preserve"> </w:t>
      </w:r>
      <w:r>
        <w:t>visible</w:t>
      </w:r>
      <w:r>
        <w:rPr>
          <w:spacing w:val="-3"/>
        </w:rPr>
        <w:t xml:space="preserve"> </w:t>
      </w:r>
      <w:r>
        <w:t>panel.</w:t>
      </w:r>
      <w:r>
        <w:rPr>
          <w:spacing w:val="-3"/>
        </w:rPr>
        <w:t xml:space="preserve"> </w:t>
      </w:r>
      <w:r>
        <w:t>These are clinically relevant anticoagulation safety data and should not be hidden.</w:t>
      </w:r>
    </w:p>
    <w:p w14:paraId="073685A8" w14:textId="77777777" w:rsidR="00F9164C" w:rsidRDefault="00000000">
      <w:pPr>
        <w:pStyle w:val="BodyText"/>
        <w:spacing w:before="204" w:line="278" w:lineRule="auto"/>
        <w:ind w:left="835" w:right="871"/>
      </w:pPr>
      <w:r>
        <w:rPr>
          <w:rFonts w:ascii="Arial"/>
          <w:b/>
        </w:rPr>
        <w:t>Suggested</w:t>
      </w:r>
      <w:r>
        <w:rPr>
          <w:rFonts w:ascii="Arial"/>
          <w:b/>
          <w:spacing w:val="-3"/>
        </w:rPr>
        <w:t xml:space="preserve"> </w:t>
      </w:r>
      <w:r>
        <w:rPr>
          <w:rFonts w:ascii="Arial"/>
          <w:b/>
        </w:rPr>
        <w:t>fix:</w:t>
      </w:r>
      <w:r>
        <w:rPr>
          <w:rFonts w:ascii="Arial"/>
          <w:b/>
          <w:spacing w:val="-2"/>
        </w:rPr>
        <w:t xml:space="preserve"> </w:t>
      </w:r>
      <w:r>
        <w:t>Display</w:t>
      </w:r>
      <w:r>
        <w:rPr>
          <w:spacing w:val="-2"/>
        </w:rPr>
        <w:t xml:space="preserve"> </w:t>
      </w:r>
      <w:r>
        <w:t>hemoglobin</w:t>
      </w:r>
      <w:r>
        <w:rPr>
          <w:spacing w:val="-3"/>
        </w:rPr>
        <w:t xml:space="preserve"> </w:t>
      </w:r>
      <w:r>
        <w:t>and</w:t>
      </w:r>
      <w:r>
        <w:rPr>
          <w:spacing w:val="-2"/>
        </w:rPr>
        <w:t xml:space="preserve"> </w:t>
      </w:r>
      <w:r>
        <w:t>platelet</w:t>
      </w:r>
      <w:r>
        <w:rPr>
          <w:spacing w:val="-3"/>
        </w:rPr>
        <w:t xml:space="preserve"> </w:t>
      </w:r>
      <w:r>
        <w:t>count</w:t>
      </w:r>
      <w:r>
        <w:rPr>
          <w:spacing w:val="-3"/>
        </w:rPr>
        <w:t xml:space="preserve"> </w:t>
      </w:r>
      <w:r>
        <w:t>in</w:t>
      </w:r>
      <w:r>
        <w:rPr>
          <w:spacing w:val="-2"/>
        </w:rPr>
        <w:t xml:space="preserve"> </w:t>
      </w:r>
      <w:r>
        <w:t>the</w:t>
      </w:r>
      <w:r>
        <w:rPr>
          <w:spacing w:val="-3"/>
        </w:rPr>
        <w:t xml:space="preserve"> </w:t>
      </w:r>
      <w:r>
        <w:t>CBC</w:t>
      </w:r>
      <w:r>
        <w:rPr>
          <w:spacing w:val="-2"/>
        </w:rPr>
        <w:t xml:space="preserve"> </w:t>
      </w:r>
      <w:r>
        <w:t>panel</w:t>
      </w:r>
      <w:r>
        <w:rPr>
          <w:spacing w:val="-2"/>
        </w:rPr>
        <w:t xml:space="preserve"> </w:t>
      </w:r>
      <w:r>
        <w:t>if</w:t>
      </w:r>
      <w:r>
        <w:rPr>
          <w:spacing w:val="-2"/>
        </w:rPr>
        <w:t xml:space="preserve"> </w:t>
      </w:r>
      <w:r>
        <w:t>they</w:t>
      </w:r>
      <w:r>
        <w:rPr>
          <w:spacing w:val="-2"/>
        </w:rPr>
        <w:t xml:space="preserve"> </w:t>
      </w:r>
      <w:r>
        <w:t>are</w:t>
      </w:r>
      <w:r>
        <w:rPr>
          <w:spacing w:val="-2"/>
        </w:rPr>
        <w:t xml:space="preserve"> </w:t>
      </w:r>
      <w:r>
        <w:t>graded</w:t>
      </w:r>
      <w:r>
        <w:rPr>
          <w:spacing w:val="-2"/>
        </w:rPr>
        <w:t xml:space="preserve"> </w:t>
      </w:r>
      <w:r>
        <w:t>or</w:t>
      </w:r>
      <w:r>
        <w:rPr>
          <w:spacing w:val="-2"/>
        </w:rPr>
        <w:t xml:space="preserve"> </w:t>
      </w:r>
      <w:r>
        <w:t>remove</w:t>
      </w:r>
      <w:r>
        <w:rPr>
          <w:spacing w:val="-2"/>
        </w:rPr>
        <w:t xml:space="preserve"> </w:t>
      </w:r>
      <w:r>
        <w:t>those</w:t>
      </w:r>
      <w:r>
        <w:rPr>
          <w:spacing w:val="-2"/>
        </w:rPr>
        <w:t xml:space="preserve"> </w:t>
      </w:r>
      <w:r>
        <w:t>criteria</w:t>
      </w:r>
      <w:r>
        <w:rPr>
          <w:spacing w:val="-2"/>
        </w:rPr>
        <w:t xml:space="preserve"> </w:t>
      </w:r>
      <w:r>
        <w:t>when</w:t>
      </w:r>
      <w:r>
        <w:rPr>
          <w:spacing w:val="-3"/>
        </w:rPr>
        <w:t xml:space="preserve"> </w:t>
      </w:r>
      <w:r>
        <w:t>the</w:t>
      </w:r>
      <w:r>
        <w:rPr>
          <w:spacing w:val="-2"/>
        </w:rPr>
        <w:t xml:space="preserve"> </w:t>
      </w:r>
      <w:r>
        <w:t>results are not available.</w:t>
      </w:r>
    </w:p>
    <w:p w14:paraId="51B23F98" w14:textId="77777777" w:rsidR="00F9164C" w:rsidRDefault="00000000">
      <w:pPr>
        <w:pStyle w:val="BodyText"/>
        <w:spacing w:before="8"/>
        <w:rPr>
          <w:sz w:val="14"/>
        </w:rPr>
      </w:pPr>
      <w:r>
        <w:rPr>
          <w:noProof/>
          <w:sz w:val="14"/>
        </w:rPr>
        <w:drawing>
          <wp:anchor distT="0" distB="0" distL="0" distR="0" simplePos="0" relativeHeight="487616512" behindDoc="1" locked="0" layoutInCell="1" allowOverlap="1" wp14:anchorId="37D9FDB7" wp14:editId="40E7207C">
            <wp:simplePos x="0" y="0"/>
            <wp:positionH relativeFrom="page">
              <wp:posOffset>530225</wp:posOffset>
            </wp:positionH>
            <wp:positionV relativeFrom="paragraph">
              <wp:posOffset>123165</wp:posOffset>
            </wp:positionV>
            <wp:extent cx="6012124" cy="1954529"/>
            <wp:effectExtent l="0" t="0" r="0" b="0"/>
            <wp:wrapTopAndBottom/>
            <wp:docPr id="135" name="Image 1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5" name="Image 135"/>
                    <pic:cNvPicPr/>
                  </pic:nvPicPr>
                  <pic:blipFill>
                    <a:blip r:embed="rId121" cstate="print"/>
                    <a:stretch>
                      <a:fillRect/>
                    </a:stretch>
                  </pic:blipFill>
                  <pic:spPr>
                    <a:xfrm>
                      <a:off x="0" y="0"/>
                      <a:ext cx="6012124" cy="1954529"/>
                    </a:xfrm>
                    <a:prstGeom prst="rect">
                      <a:avLst/>
                    </a:prstGeom>
                  </pic:spPr>
                </pic:pic>
              </a:graphicData>
            </a:graphic>
          </wp:anchor>
        </w:drawing>
      </w:r>
    </w:p>
    <w:p w14:paraId="3E3E8196" w14:textId="77777777" w:rsidR="00F9164C" w:rsidRDefault="00F9164C">
      <w:pPr>
        <w:pStyle w:val="BodyText"/>
        <w:spacing w:before="16"/>
      </w:pPr>
    </w:p>
    <w:p w14:paraId="7EFE2963" w14:textId="77777777" w:rsidR="00F9164C" w:rsidRDefault="00000000">
      <w:pPr>
        <w:spacing w:before="1"/>
        <w:ind w:left="835"/>
        <w:rPr>
          <w:rFonts w:ascii="Arial" w:hAnsi="Arial"/>
          <w:i/>
          <w:sz w:val="18"/>
        </w:rPr>
      </w:pPr>
      <w:r>
        <w:rPr>
          <w:rFonts w:ascii="Arial" w:hAnsi="Arial"/>
          <w:i/>
          <w:sz w:val="18"/>
        </w:rPr>
        <w:t>Evidence</w:t>
      </w:r>
      <w:r>
        <w:rPr>
          <w:rFonts w:ascii="Arial" w:hAnsi="Arial"/>
          <w:i/>
          <w:spacing w:val="-3"/>
          <w:sz w:val="18"/>
        </w:rPr>
        <w:t xml:space="preserve"> </w:t>
      </w:r>
      <w:r>
        <w:rPr>
          <w:rFonts w:ascii="Arial" w:hAnsi="Arial"/>
          <w:i/>
          <w:sz w:val="18"/>
        </w:rPr>
        <w:t>–</w:t>
      </w:r>
      <w:r>
        <w:rPr>
          <w:rFonts w:ascii="Arial" w:hAnsi="Arial"/>
          <w:i/>
          <w:spacing w:val="-2"/>
          <w:sz w:val="18"/>
        </w:rPr>
        <w:t xml:space="preserve"> </w:t>
      </w:r>
      <w:r>
        <w:rPr>
          <w:rFonts w:ascii="Arial" w:hAnsi="Arial"/>
          <w:i/>
          <w:sz w:val="18"/>
        </w:rPr>
        <w:t>Thursday</w:t>
      </w:r>
      <w:r>
        <w:rPr>
          <w:rFonts w:ascii="Arial" w:hAnsi="Arial"/>
          <w:i/>
          <w:spacing w:val="-2"/>
          <w:sz w:val="18"/>
        </w:rPr>
        <w:t xml:space="preserve"> </w:t>
      </w:r>
      <w:r>
        <w:rPr>
          <w:rFonts w:ascii="Arial" w:hAnsi="Arial"/>
          <w:i/>
          <w:sz w:val="18"/>
        </w:rPr>
        <w:t>CBC</w:t>
      </w:r>
      <w:r>
        <w:rPr>
          <w:rFonts w:ascii="Arial" w:hAnsi="Arial"/>
          <w:i/>
          <w:spacing w:val="-4"/>
          <w:sz w:val="18"/>
        </w:rPr>
        <w:t xml:space="preserve"> </w:t>
      </w:r>
      <w:r>
        <w:rPr>
          <w:rFonts w:ascii="Arial" w:hAnsi="Arial"/>
          <w:i/>
          <w:sz w:val="18"/>
        </w:rPr>
        <w:t>panel</w:t>
      </w:r>
      <w:r>
        <w:rPr>
          <w:rFonts w:ascii="Arial" w:hAnsi="Arial"/>
          <w:i/>
          <w:spacing w:val="-2"/>
          <w:sz w:val="18"/>
        </w:rPr>
        <w:t xml:space="preserve"> </w:t>
      </w:r>
      <w:r>
        <w:rPr>
          <w:rFonts w:ascii="Arial" w:hAnsi="Arial"/>
          <w:i/>
          <w:sz w:val="18"/>
        </w:rPr>
        <w:t>contains</w:t>
      </w:r>
      <w:r>
        <w:rPr>
          <w:rFonts w:ascii="Arial" w:hAnsi="Arial"/>
          <w:i/>
          <w:spacing w:val="-2"/>
          <w:sz w:val="18"/>
        </w:rPr>
        <w:t xml:space="preserve"> </w:t>
      </w:r>
      <w:r>
        <w:rPr>
          <w:rFonts w:ascii="Arial" w:hAnsi="Arial"/>
          <w:i/>
          <w:sz w:val="18"/>
        </w:rPr>
        <w:t>WBC</w:t>
      </w:r>
      <w:r>
        <w:rPr>
          <w:rFonts w:ascii="Arial" w:hAnsi="Arial"/>
          <w:i/>
          <w:spacing w:val="-2"/>
          <w:sz w:val="18"/>
        </w:rPr>
        <w:t xml:space="preserve"> only.</w:t>
      </w:r>
    </w:p>
    <w:p w14:paraId="7786A942" w14:textId="77777777" w:rsidR="00F9164C" w:rsidRDefault="00F9164C">
      <w:pPr>
        <w:pStyle w:val="BodyText"/>
        <w:spacing w:before="21"/>
        <w:rPr>
          <w:rFonts w:ascii="Arial"/>
          <w:i/>
        </w:rPr>
      </w:pPr>
    </w:p>
    <w:p w14:paraId="04183135" w14:textId="77777777" w:rsidR="00F9164C" w:rsidRDefault="00000000">
      <w:pPr>
        <w:pStyle w:val="Heading9"/>
      </w:pPr>
      <w:r>
        <w:t>Issue</w:t>
      </w:r>
      <w:r>
        <w:rPr>
          <w:spacing w:val="-8"/>
        </w:rPr>
        <w:t xml:space="preserve"> </w:t>
      </w:r>
      <w:r>
        <w:t>6.</w:t>
      </w:r>
      <w:r>
        <w:rPr>
          <w:spacing w:val="-5"/>
        </w:rPr>
        <w:t xml:space="preserve"> </w:t>
      </w:r>
      <w:r>
        <w:t>Preventive</w:t>
      </w:r>
      <w:r>
        <w:rPr>
          <w:spacing w:val="-5"/>
        </w:rPr>
        <w:t xml:space="preserve"> </w:t>
      </w:r>
      <w:r>
        <w:t>care</w:t>
      </w:r>
      <w:r>
        <w:rPr>
          <w:spacing w:val="-5"/>
        </w:rPr>
        <w:t xml:space="preserve"> </w:t>
      </w:r>
      <w:r>
        <w:t>statuses</w:t>
      </w:r>
      <w:r>
        <w:rPr>
          <w:spacing w:val="-5"/>
        </w:rPr>
        <w:t xml:space="preserve"> </w:t>
      </w:r>
      <w:r>
        <w:t>required</w:t>
      </w:r>
      <w:r>
        <w:rPr>
          <w:spacing w:val="-5"/>
        </w:rPr>
        <w:t xml:space="preserve"> </w:t>
      </w:r>
      <w:r>
        <w:t>by</w:t>
      </w:r>
      <w:r>
        <w:rPr>
          <w:spacing w:val="-5"/>
        </w:rPr>
        <w:t xml:space="preserve"> </w:t>
      </w:r>
      <w:r>
        <w:t>the</w:t>
      </w:r>
      <w:r>
        <w:rPr>
          <w:spacing w:val="-5"/>
        </w:rPr>
        <w:t xml:space="preserve"> </w:t>
      </w:r>
      <w:r>
        <w:t>grader</w:t>
      </w:r>
      <w:r>
        <w:rPr>
          <w:spacing w:val="-5"/>
        </w:rPr>
        <w:t xml:space="preserve"> </w:t>
      </w:r>
      <w:r>
        <w:t>are</w:t>
      </w:r>
      <w:r>
        <w:rPr>
          <w:spacing w:val="-5"/>
        </w:rPr>
        <w:t xml:space="preserve"> </w:t>
      </w:r>
      <w:r>
        <w:t>not</w:t>
      </w:r>
      <w:r>
        <w:rPr>
          <w:spacing w:val="-5"/>
        </w:rPr>
        <w:t xml:space="preserve"> </w:t>
      </w:r>
      <w:r>
        <w:t>visible</w:t>
      </w:r>
      <w:r>
        <w:rPr>
          <w:spacing w:val="-5"/>
        </w:rPr>
        <w:t xml:space="preserve"> </w:t>
      </w:r>
      <w:r>
        <w:t>beyond</w:t>
      </w:r>
      <w:r>
        <w:rPr>
          <w:spacing w:val="-5"/>
        </w:rPr>
        <w:t xml:space="preserve"> </w:t>
      </w:r>
      <w:r>
        <w:rPr>
          <w:spacing w:val="-2"/>
        </w:rPr>
        <w:t>influenza</w:t>
      </w:r>
    </w:p>
    <w:p w14:paraId="2F2464D8" w14:textId="77777777" w:rsidR="00F9164C" w:rsidRDefault="00F9164C">
      <w:pPr>
        <w:pStyle w:val="BodyText"/>
        <w:spacing w:before="26"/>
        <w:rPr>
          <w:rFonts w:ascii="Arial"/>
          <w:b/>
        </w:rPr>
      </w:pPr>
    </w:p>
    <w:p w14:paraId="223D7ADA" w14:textId="77777777" w:rsidR="00F9164C" w:rsidRDefault="00000000">
      <w:pPr>
        <w:pStyle w:val="BodyText"/>
        <w:spacing w:line="273" w:lineRule="auto"/>
        <w:ind w:left="835" w:right="871"/>
      </w:pPr>
      <w:r>
        <w:rPr>
          <w:rFonts w:ascii="Arial"/>
          <w:b/>
        </w:rPr>
        <w:t>What</w:t>
      </w:r>
      <w:r>
        <w:rPr>
          <w:rFonts w:ascii="Arial"/>
          <w:b/>
          <w:spacing w:val="-3"/>
        </w:rPr>
        <w:t xml:space="preserve"> </w:t>
      </w:r>
      <w:r>
        <w:rPr>
          <w:rFonts w:ascii="Arial"/>
          <w:b/>
        </w:rPr>
        <w:t>the</w:t>
      </w:r>
      <w:r>
        <w:rPr>
          <w:rFonts w:ascii="Arial"/>
          <w:b/>
          <w:spacing w:val="-3"/>
        </w:rPr>
        <w:t xml:space="preserve"> </w:t>
      </w:r>
      <w:r>
        <w:rPr>
          <w:rFonts w:ascii="Arial"/>
          <w:b/>
        </w:rPr>
        <w:t>student</w:t>
      </w:r>
      <w:r>
        <w:rPr>
          <w:rFonts w:ascii="Arial"/>
          <w:b/>
          <w:spacing w:val="-3"/>
        </w:rPr>
        <w:t xml:space="preserve"> </w:t>
      </w:r>
      <w:r>
        <w:rPr>
          <w:rFonts w:ascii="Arial"/>
          <w:b/>
        </w:rPr>
        <w:t>saw or</w:t>
      </w:r>
      <w:r>
        <w:rPr>
          <w:rFonts w:ascii="Arial"/>
          <w:b/>
          <w:spacing w:val="-3"/>
        </w:rPr>
        <w:t xml:space="preserve"> </w:t>
      </w:r>
      <w:r>
        <w:rPr>
          <w:rFonts w:ascii="Arial"/>
          <w:b/>
        </w:rPr>
        <w:t>heard:</w:t>
      </w:r>
      <w:r>
        <w:rPr>
          <w:rFonts w:ascii="Arial"/>
          <w:b/>
          <w:spacing w:val="-2"/>
        </w:rPr>
        <w:t xml:space="preserve"> </w:t>
      </w:r>
      <w:r>
        <w:t>The</w:t>
      </w:r>
      <w:r>
        <w:rPr>
          <w:spacing w:val="-3"/>
        </w:rPr>
        <w:t xml:space="preserve"> </w:t>
      </w:r>
      <w:r>
        <w:t>Thursday</w:t>
      </w:r>
      <w:r>
        <w:rPr>
          <w:spacing w:val="-3"/>
        </w:rPr>
        <w:t xml:space="preserve"> </w:t>
      </w:r>
      <w:r>
        <w:t>Immunizations</w:t>
      </w:r>
      <w:r>
        <w:rPr>
          <w:spacing w:val="-7"/>
        </w:rPr>
        <w:t xml:space="preserve"> </w:t>
      </w:r>
      <w:r>
        <w:t>section</w:t>
      </w:r>
      <w:r>
        <w:rPr>
          <w:spacing w:val="-3"/>
        </w:rPr>
        <w:t xml:space="preserve"> </w:t>
      </w:r>
      <w:r>
        <w:t>shows</w:t>
      </w:r>
      <w:r>
        <w:rPr>
          <w:spacing w:val="-3"/>
        </w:rPr>
        <w:t xml:space="preserve"> </w:t>
      </w:r>
      <w:r>
        <w:t>influenza</w:t>
      </w:r>
      <w:r>
        <w:rPr>
          <w:spacing w:val="-3"/>
        </w:rPr>
        <w:t xml:space="preserve"> </w:t>
      </w:r>
      <w:r>
        <w:t>as</w:t>
      </w:r>
      <w:r>
        <w:rPr>
          <w:spacing w:val="-3"/>
        </w:rPr>
        <w:t xml:space="preserve"> </w:t>
      </w:r>
      <w:r>
        <w:t>up</w:t>
      </w:r>
      <w:r>
        <w:rPr>
          <w:spacing w:val="-3"/>
        </w:rPr>
        <w:t xml:space="preserve"> </w:t>
      </w:r>
      <w:r>
        <w:t>to</w:t>
      </w:r>
      <w:r>
        <w:rPr>
          <w:spacing w:val="-3"/>
        </w:rPr>
        <w:t xml:space="preserve"> </w:t>
      </w:r>
      <w:r>
        <w:t>date.</w:t>
      </w:r>
      <w:r>
        <w:rPr>
          <w:spacing w:val="-3"/>
        </w:rPr>
        <w:t xml:space="preserve"> </w:t>
      </w:r>
      <w:r>
        <w:t>The</w:t>
      </w:r>
      <w:r>
        <w:rPr>
          <w:spacing w:val="-3"/>
        </w:rPr>
        <w:t xml:space="preserve"> </w:t>
      </w:r>
      <w:r>
        <w:t>patient</w:t>
      </w:r>
      <w:r>
        <w:rPr>
          <w:spacing w:val="-3"/>
        </w:rPr>
        <w:t xml:space="preserve"> </w:t>
      </w:r>
      <w:r>
        <w:t>facing</w:t>
      </w:r>
      <w:r>
        <w:rPr>
          <w:spacing w:val="-3"/>
        </w:rPr>
        <w:t xml:space="preserve"> </w:t>
      </w:r>
      <w:r>
        <w:t>data supplied do not show COVID, pneumococcal, Shingrix, or Tdap status.</w:t>
      </w:r>
    </w:p>
    <w:p w14:paraId="2B9EC281" w14:textId="77777777" w:rsidR="00F9164C" w:rsidRDefault="00000000">
      <w:pPr>
        <w:pStyle w:val="BodyText"/>
        <w:spacing w:before="203" w:line="278" w:lineRule="auto"/>
        <w:ind w:left="835" w:right="871"/>
      </w:pPr>
      <w:r>
        <w:rPr>
          <w:rFonts w:ascii="Arial"/>
          <w:b/>
        </w:rPr>
        <w:t>What</w:t>
      </w:r>
      <w:r>
        <w:rPr>
          <w:rFonts w:ascii="Arial"/>
          <w:b/>
          <w:spacing w:val="-3"/>
        </w:rPr>
        <w:t xml:space="preserve"> </w:t>
      </w:r>
      <w:r>
        <w:rPr>
          <w:rFonts w:ascii="Arial"/>
          <w:b/>
        </w:rPr>
        <w:t>the</w:t>
      </w:r>
      <w:r>
        <w:rPr>
          <w:rFonts w:ascii="Arial"/>
          <w:b/>
          <w:spacing w:val="-4"/>
        </w:rPr>
        <w:t xml:space="preserve"> </w:t>
      </w:r>
      <w:r>
        <w:rPr>
          <w:rFonts w:ascii="Arial"/>
          <w:b/>
        </w:rPr>
        <w:t>grader</w:t>
      </w:r>
      <w:r>
        <w:rPr>
          <w:rFonts w:ascii="Arial"/>
          <w:b/>
          <w:spacing w:val="-3"/>
        </w:rPr>
        <w:t xml:space="preserve"> </w:t>
      </w:r>
      <w:r>
        <w:rPr>
          <w:rFonts w:ascii="Arial"/>
          <w:b/>
        </w:rPr>
        <w:t>or</w:t>
      </w:r>
      <w:r>
        <w:rPr>
          <w:rFonts w:ascii="Arial"/>
          <w:b/>
          <w:spacing w:val="-3"/>
        </w:rPr>
        <w:t xml:space="preserve"> </w:t>
      </w:r>
      <w:r>
        <w:rPr>
          <w:rFonts w:ascii="Arial"/>
          <w:b/>
        </w:rPr>
        <w:t>rubric</w:t>
      </w:r>
      <w:r>
        <w:rPr>
          <w:rFonts w:ascii="Arial"/>
          <w:b/>
          <w:spacing w:val="-4"/>
        </w:rPr>
        <w:t xml:space="preserve"> </w:t>
      </w:r>
      <w:r>
        <w:rPr>
          <w:rFonts w:ascii="Arial"/>
          <w:b/>
        </w:rPr>
        <w:t>expected:</w:t>
      </w:r>
      <w:r>
        <w:rPr>
          <w:rFonts w:ascii="Arial"/>
          <w:b/>
          <w:spacing w:val="-2"/>
        </w:rPr>
        <w:t xml:space="preserve"> </w:t>
      </w:r>
      <w:r>
        <w:t>The</w:t>
      </w:r>
      <w:r>
        <w:rPr>
          <w:spacing w:val="-3"/>
        </w:rPr>
        <w:t xml:space="preserve"> </w:t>
      </w:r>
      <w:r>
        <w:t>grader</w:t>
      </w:r>
      <w:r>
        <w:rPr>
          <w:spacing w:val="-3"/>
        </w:rPr>
        <w:t xml:space="preserve"> </w:t>
      </w:r>
      <w:r>
        <w:t>expects</w:t>
      </w:r>
      <w:r>
        <w:rPr>
          <w:spacing w:val="-3"/>
        </w:rPr>
        <w:t xml:space="preserve"> </w:t>
      </w:r>
      <w:r>
        <w:t>specific</w:t>
      </w:r>
      <w:r>
        <w:rPr>
          <w:spacing w:val="-3"/>
        </w:rPr>
        <w:t xml:space="preserve"> </w:t>
      </w:r>
      <w:r>
        <w:t>COVID,</w:t>
      </w:r>
      <w:r>
        <w:rPr>
          <w:spacing w:val="-3"/>
        </w:rPr>
        <w:t xml:space="preserve"> </w:t>
      </w:r>
      <w:r>
        <w:t>pneumococcal,</w:t>
      </w:r>
      <w:r>
        <w:rPr>
          <w:spacing w:val="-3"/>
        </w:rPr>
        <w:t xml:space="preserve"> </w:t>
      </w:r>
      <w:r>
        <w:t>Shingrix,</w:t>
      </w:r>
      <w:r>
        <w:rPr>
          <w:spacing w:val="-3"/>
        </w:rPr>
        <w:t xml:space="preserve"> </w:t>
      </w:r>
      <w:r>
        <w:t>and</w:t>
      </w:r>
      <w:r>
        <w:rPr>
          <w:spacing w:val="-3"/>
        </w:rPr>
        <w:t xml:space="preserve"> </w:t>
      </w:r>
      <w:r>
        <w:t>Tdap</w:t>
      </w:r>
      <w:r>
        <w:rPr>
          <w:spacing w:val="-4"/>
        </w:rPr>
        <w:t xml:space="preserve"> </w:t>
      </w:r>
      <w:r>
        <w:t>information</w:t>
      </w:r>
      <w:r>
        <w:rPr>
          <w:spacing w:val="-4"/>
        </w:rPr>
        <w:t xml:space="preserve"> </w:t>
      </w:r>
      <w:r>
        <w:t>and scores preventive care assessment and plan items from those statuses.</w:t>
      </w:r>
    </w:p>
    <w:p w14:paraId="0498A961" w14:textId="77777777" w:rsidR="00F9164C" w:rsidRDefault="00000000">
      <w:pPr>
        <w:pStyle w:val="BodyText"/>
        <w:spacing w:before="196" w:line="278" w:lineRule="auto"/>
        <w:ind w:left="835" w:right="871"/>
      </w:pPr>
      <w:r>
        <w:rPr>
          <w:rFonts w:ascii="Arial"/>
          <w:b/>
        </w:rPr>
        <w:t>Why</w:t>
      </w:r>
      <w:r>
        <w:rPr>
          <w:rFonts w:ascii="Arial"/>
          <w:b/>
          <w:spacing w:val="-2"/>
        </w:rPr>
        <w:t xml:space="preserve"> </w:t>
      </w:r>
      <w:r>
        <w:rPr>
          <w:rFonts w:ascii="Arial"/>
          <w:b/>
        </w:rPr>
        <w:t>this</w:t>
      </w:r>
      <w:r>
        <w:rPr>
          <w:rFonts w:ascii="Arial"/>
          <w:b/>
          <w:spacing w:val="-3"/>
        </w:rPr>
        <w:t xml:space="preserve"> </w:t>
      </w:r>
      <w:r>
        <w:rPr>
          <w:rFonts w:ascii="Arial"/>
          <w:b/>
        </w:rPr>
        <w:t>is</w:t>
      </w:r>
      <w:r>
        <w:rPr>
          <w:rFonts w:ascii="Arial"/>
          <w:b/>
          <w:spacing w:val="-2"/>
        </w:rPr>
        <w:t xml:space="preserve"> </w:t>
      </w:r>
      <w:r>
        <w:rPr>
          <w:rFonts w:ascii="Arial"/>
          <w:b/>
        </w:rPr>
        <w:t>a</w:t>
      </w:r>
      <w:r>
        <w:rPr>
          <w:rFonts w:ascii="Arial"/>
          <w:b/>
          <w:spacing w:val="-3"/>
        </w:rPr>
        <w:t xml:space="preserve"> </w:t>
      </w:r>
      <w:r>
        <w:rPr>
          <w:rFonts w:ascii="Arial"/>
          <w:b/>
        </w:rPr>
        <w:t>problem:</w:t>
      </w:r>
      <w:r>
        <w:rPr>
          <w:rFonts w:ascii="Arial"/>
          <w:b/>
          <w:spacing w:val="-1"/>
        </w:rPr>
        <w:t xml:space="preserve"> </w:t>
      </w:r>
      <w:r>
        <w:t>The</w:t>
      </w:r>
      <w:r>
        <w:rPr>
          <w:spacing w:val="-2"/>
        </w:rPr>
        <w:t xml:space="preserve"> </w:t>
      </w:r>
      <w:r>
        <w:t>student</w:t>
      </w:r>
      <w:r>
        <w:rPr>
          <w:spacing w:val="-2"/>
        </w:rPr>
        <w:t xml:space="preserve"> </w:t>
      </w:r>
      <w:r>
        <w:t>cannot</w:t>
      </w:r>
      <w:r>
        <w:rPr>
          <w:spacing w:val="-2"/>
        </w:rPr>
        <w:t xml:space="preserve"> </w:t>
      </w:r>
      <w:r>
        <w:t>determine</w:t>
      </w:r>
      <w:r>
        <w:rPr>
          <w:spacing w:val="-3"/>
        </w:rPr>
        <w:t xml:space="preserve"> </w:t>
      </w:r>
      <w:r>
        <w:t>whether</w:t>
      </w:r>
      <w:r>
        <w:rPr>
          <w:spacing w:val="-2"/>
        </w:rPr>
        <w:t xml:space="preserve"> </w:t>
      </w:r>
      <w:r>
        <w:t>those</w:t>
      </w:r>
      <w:r>
        <w:rPr>
          <w:spacing w:val="-2"/>
        </w:rPr>
        <w:t xml:space="preserve"> </w:t>
      </w:r>
      <w:r>
        <w:t>vaccines</w:t>
      </w:r>
      <w:r>
        <w:rPr>
          <w:spacing w:val="-2"/>
        </w:rPr>
        <w:t xml:space="preserve"> </w:t>
      </w:r>
      <w:r>
        <w:t>are</w:t>
      </w:r>
      <w:r>
        <w:rPr>
          <w:spacing w:val="-2"/>
        </w:rPr>
        <w:t xml:space="preserve"> </w:t>
      </w:r>
      <w:r>
        <w:t>current,</w:t>
      </w:r>
      <w:r>
        <w:rPr>
          <w:spacing w:val="-2"/>
        </w:rPr>
        <w:t xml:space="preserve"> </w:t>
      </w:r>
      <w:r>
        <w:t>missing,</w:t>
      </w:r>
      <w:r>
        <w:rPr>
          <w:spacing w:val="-3"/>
        </w:rPr>
        <w:t xml:space="preserve"> </w:t>
      </w:r>
      <w:r>
        <w:t>initiated,</w:t>
      </w:r>
      <w:r>
        <w:rPr>
          <w:spacing w:val="-3"/>
        </w:rPr>
        <w:t xml:space="preserve"> </w:t>
      </w:r>
      <w:r>
        <w:t>or</w:t>
      </w:r>
      <w:r>
        <w:rPr>
          <w:spacing w:val="-2"/>
        </w:rPr>
        <w:t xml:space="preserve"> </w:t>
      </w:r>
      <w:r>
        <w:t>due</w:t>
      </w:r>
      <w:r>
        <w:rPr>
          <w:spacing w:val="-2"/>
        </w:rPr>
        <w:t xml:space="preserve"> </w:t>
      </w:r>
      <w:r>
        <w:t>from</w:t>
      </w:r>
      <w:r>
        <w:rPr>
          <w:spacing w:val="-2"/>
        </w:rPr>
        <w:t xml:space="preserve"> </w:t>
      </w:r>
      <w:r>
        <w:t>the</w:t>
      </w:r>
      <w:r>
        <w:rPr>
          <w:spacing w:val="-2"/>
        </w:rPr>
        <w:t xml:space="preserve"> </w:t>
      </w:r>
      <w:r>
        <w:t>visible Thursday record.</w:t>
      </w:r>
    </w:p>
    <w:p w14:paraId="6FA6B1E5" w14:textId="77777777" w:rsidR="00F9164C" w:rsidRDefault="00000000">
      <w:pPr>
        <w:pStyle w:val="BodyText"/>
        <w:spacing w:before="199" w:line="273" w:lineRule="auto"/>
        <w:ind w:left="835" w:right="871"/>
      </w:pPr>
      <w:r>
        <w:rPr>
          <w:rFonts w:ascii="Arial"/>
          <w:b/>
        </w:rPr>
        <w:t>Suggested</w:t>
      </w:r>
      <w:r>
        <w:rPr>
          <w:rFonts w:ascii="Arial"/>
          <w:b/>
          <w:spacing w:val="-3"/>
        </w:rPr>
        <w:t xml:space="preserve"> </w:t>
      </w:r>
      <w:r>
        <w:rPr>
          <w:rFonts w:ascii="Arial"/>
          <w:b/>
        </w:rPr>
        <w:t>fix:</w:t>
      </w:r>
      <w:r>
        <w:rPr>
          <w:rFonts w:ascii="Arial"/>
          <w:b/>
          <w:spacing w:val="-2"/>
        </w:rPr>
        <w:t xml:space="preserve"> </w:t>
      </w:r>
      <w:r>
        <w:t>Expose</w:t>
      </w:r>
      <w:r>
        <w:rPr>
          <w:spacing w:val="-3"/>
        </w:rPr>
        <w:t xml:space="preserve"> </w:t>
      </w:r>
      <w:r>
        <w:t>all</w:t>
      </w:r>
      <w:r>
        <w:rPr>
          <w:spacing w:val="-3"/>
        </w:rPr>
        <w:t xml:space="preserve"> </w:t>
      </w:r>
      <w:r>
        <w:t>vaccine</w:t>
      </w:r>
      <w:r>
        <w:rPr>
          <w:spacing w:val="-3"/>
        </w:rPr>
        <w:t xml:space="preserve"> </w:t>
      </w:r>
      <w:r>
        <w:t>statuses</w:t>
      </w:r>
      <w:r>
        <w:rPr>
          <w:spacing w:val="-3"/>
        </w:rPr>
        <w:t xml:space="preserve"> </w:t>
      </w:r>
      <w:r>
        <w:t>used</w:t>
      </w:r>
      <w:r>
        <w:rPr>
          <w:spacing w:val="-3"/>
        </w:rPr>
        <w:t xml:space="preserve"> </w:t>
      </w:r>
      <w:r>
        <w:t>by</w:t>
      </w:r>
      <w:r>
        <w:rPr>
          <w:spacing w:val="-3"/>
        </w:rPr>
        <w:t xml:space="preserve"> </w:t>
      </w:r>
      <w:r>
        <w:t>the</w:t>
      </w:r>
      <w:r>
        <w:rPr>
          <w:spacing w:val="-3"/>
        </w:rPr>
        <w:t xml:space="preserve"> </w:t>
      </w:r>
      <w:r>
        <w:t>grader</w:t>
      </w:r>
      <w:r>
        <w:rPr>
          <w:spacing w:val="-3"/>
        </w:rPr>
        <w:t xml:space="preserve"> </w:t>
      </w:r>
      <w:r>
        <w:t>in</w:t>
      </w:r>
      <w:r>
        <w:rPr>
          <w:spacing w:val="-3"/>
        </w:rPr>
        <w:t xml:space="preserve"> </w:t>
      </w:r>
      <w:r>
        <w:t>the</w:t>
      </w:r>
      <w:r>
        <w:rPr>
          <w:spacing w:val="-3"/>
        </w:rPr>
        <w:t xml:space="preserve"> </w:t>
      </w:r>
      <w:r>
        <w:t>live</w:t>
      </w:r>
      <w:r>
        <w:rPr>
          <w:spacing w:val="-3"/>
        </w:rPr>
        <w:t xml:space="preserve"> </w:t>
      </w:r>
      <w:r>
        <w:t>immunization</w:t>
      </w:r>
      <w:r>
        <w:rPr>
          <w:spacing w:val="-3"/>
        </w:rPr>
        <w:t xml:space="preserve"> </w:t>
      </w:r>
      <w:r>
        <w:t>section,</w:t>
      </w:r>
      <w:r>
        <w:rPr>
          <w:spacing w:val="-3"/>
        </w:rPr>
        <w:t xml:space="preserve"> </w:t>
      </w:r>
      <w:r>
        <w:t>or</w:t>
      </w:r>
      <w:r>
        <w:rPr>
          <w:spacing w:val="-3"/>
        </w:rPr>
        <w:t xml:space="preserve"> </w:t>
      </w:r>
      <w:r>
        <w:t>limit</w:t>
      </w:r>
      <w:r>
        <w:rPr>
          <w:spacing w:val="-3"/>
        </w:rPr>
        <w:t xml:space="preserve"> </w:t>
      </w:r>
      <w:r>
        <w:t>grading</w:t>
      </w:r>
      <w:r>
        <w:rPr>
          <w:spacing w:val="-3"/>
        </w:rPr>
        <w:t xml:space="preserve"> </w:t>
      </w:r>
      <w:r>
        <w:t>to</w:t>
      </w:r>
      <w:r>
        <w:rPr>
          <w:spacing w:val="-3"/>
        </w:rPr>
        <w:t xml:space="preserve"> </w:t>
      </w:r>
      <w:r>
        <w:t>vaccine</w:t>
      </w:r>
      <w:r>
        <w:rPr>
          <w:spacing w:val="-3"/>
        </w:rPr>
        <w:t xml:space="preserve"> </w:t>
      </w:r>
      <w:r>
        <w:t xml:space="preserve">data </w:t>
      </w:r>
      <w:proofErr w:type="gramStart"/>
      <w:r>
        <w:t>actually available</w:t>
      </w:r>
      <w:proofErr w:type="gramEnd"/>
      <w:r>
        <w:t xml:space="preserve"> to the student.</w:t>
      </w:r>
    </w:p>
    <w:p w14:paraId="69039F37" w14:textId="77777777" w:rsidR="00F9164C" w:rsidRDefault="00F9164C">
      <w:pPr>
        <w:pStyle w:val="BodyText"/>
        <w:spacing w:line="273" w:lineRule="auto"/>
        <w:sectPr w:rsidR="00F9164C">
          <w:pgSz w:w="12240" w:h="15840"/>
          <w:pgMar w:top="720" w:right="0" w:bottom="540" w:left="0" w:header="0" w:footer="313" w:gutter="0"/>
          <w:cols w:space="720"/>
        </w:sectPr>
      </w:pPr>
    </w:p>
    <w:p w14:paraId="4AFFF917" w14:textId="77777777" w:rsidR="00F9164C" w:rsidRDefault="00000000">
      <w:pPr>
        <w:ind w:left="835"/>
        <w:rPr>
          <w:sz w:val="20"/>
        </w:rPr>
      </w:pPr>
      <w:r>
        <w:rPr>
          <w:noProof/>
          <w:sz w:val="20"/>
        </w:rPr>
        <w:lastRenderedPageBreak/>
        <w:drawing>
          <wp:inline distT="0" distB="0" distL="0" distR="0" wp14:anchorId="7DD60810" wp14:editId="170057E8">
            <wp:extent cx="6016783" cy="5049393"/>
            <wp:effectExtent l="0" t="0" r="0" b="0"/>
            <wp:docPr id="136" name="Image 1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6" name="Image 136"/>
                    <pic:cNvPicPr/>
                  </pic:nvPicPr>
                  <pic:blipFill>
                    <a:blip r:embed="rId122" cstate="print"/>
                    <a:stretch>
                      <a:fillRect/>
                    </a:stretch>
                  </pic:blipFill>
                  <pic:spPr>
                    <a:xfrm>
                      <a:off x="0" y="0"/>
                      <a:ext cx="6016783" cy="5049393"/>
                    </a:xfrm>
                    <a:prstGeom prst="rect">
                      <a:avLst/>
                    </a:prstGeom>
                  </pic:spPr>
                </pic:pic>
              </a:graphicData>
            </a:graphic>
          </wp:inline>
        </w:drawing>
      </w:r>
    </w:p>
    <w:p w14:paraId="5903C7B6" w14:textId="77777777" w:rsidR="00F9164C" w:rsidRDefault="00000000">
      <w:pPr>
        <w:spacing w:before="197"/>
        <w:ind w:left="835"/>
        <w:rPr>
          <w:rFonts w:ascii="Arial" w:hAnsi="Arial"/>
          <w:i/>
          <w:sz w:val="18"/>
        </w:rPr>
      </w:pPr>
      <w:r>
        <w:rPr>
          <w:rFonts w:ascii="Arial" w:hAnsi="Arial"/>
          <w:i/>
          <w:sz w:val="18"/>
        </w:rPr>
        <w:t>Evidence</w:t>
      </w:r>
      <w:r>
        <w:rPr>
          <w:rFonts w:ascii="Arial" w:hAnsi="Arial"/>
          <w:i/>
          <w:spacing w:val="-2"/>
          <w:sz w:val="18"/>
        </w:rPr>
        <w:t xml:space="preserve"> </w:t>
      </w:r>
      <w:r>
        <w:rPr>
          <w:rFonts w:ascii="Arial" w:hAnsi="Arial"/>
          <w:i/>
          <w:sz w:val="18"/>
        </w:rPr>
        <w:t>–</w:t>
      </w:r>
      <w:r>
        <w:rPr>
          <w:rFonts w:ascii="Arial" w:hAnsi="Arial"/>
          <w:i/>
          <w:spacing w:val="-1"/>
          <w:sz w:val="18"/>
        </w:rPr>
        <w:t xml:space="preserve"> </w:t>
      </w:r>
      <w:r>
        <w:rPr>
          <w:rFonts w:ascii="Arial" w:hAnsi="Arial"/>
          <w:i/>
          <w:sz w:val="18"/>
        </w:rPr>
        <w:t>Thursday</w:t>
      </w:r>
      <w:r>
        <w:rPr>
          <w:rFonts w:ascii="Arial" w:hAnsi="Arial"/>
          <w:i/>
          <w:spacing w:val="-1"/>
          <w:sz w:val="18"/>
        </w:rPr>
        <w:t xml:space="preserve"> </w:t>
      </w:r>
      <w:r>
        <w:rPr>
          <w:rFonts w:ascii="Arial" w:hAnsi="Arial"/>
          <w:i/>
          <w:sz w:val="18"/>
        </w:rPr>
        <w:t>Objective</w:t>
      </w:r>
      <w:r>
        <w:rPr>
          <w:rFonts w:ascii="Arial" w:hAnsi="Arial"/>
          <w:i/>
          <w:spacing w:val="-1"/>
          <w:sz w:val="18"/>
        </w:rPr>
        <w:t xml:space="preserve"> </w:t>
      </w:r>
      <w:r>
        <w:rPr>
          <w:rFonts w:ascii="Arial" w:hAnsi="Arial"/>
          <w:i/>
          <w:sz w:val="18"/>
        </w:rPr>
        <w:t>view</w:t>
      </w:r>
      <w:r>
        <w:rPr>
          <w:rFonts w:ascii="Arial" w:hAnsi="Arial"/>
          <w:i/>
          <w:spacing w:val="-1"/>
          <w:sz w:val="18"/>
        </w:rPr>
        <w:t xml:space="preserve"> </w:t>
      </w:r>
      <w:r>
        <w:rPr>
          <w:rFonts w:ascii="Arial" w:hAnsi="Arial"/>
          <w:i/>
          <w:sz w:val="18"/>
        </w:rPr>
        <w:t>shows</w:t>
      </w:r>
      <w:r>
        <w:rPr>
          <w:rFonts w:ascii="Arial" w:hAnsi="Arial"/>
          <w:i/>
          <w:spacing w:val="-2"/>
          <w:sz w:val="18"/>
        </w:rPr>
        <w:t xml:space="preserve"> </w:t>
      </w:r>
      <w:r>
        <w:rPr>
          <w:rFonts w:ascii="Arial" w:hAnsi="Arial"/>
          <w:i/>
          <w:sz w:val="18"/>
        </w:rPr>
        <w:t>influenza</w:t>
      </w:r>
      <w:r>
        <w:rPr>
          <w:rFonts w:ascii="Arial" w:hAnsi="Arial"/>
          <w:i/>
          <w:spacing w:val="-1"/>
          <w:sz w:val="18"/>
        </w:rPr>
        <w:t xml:space="preserve"> </w:t>
      </w:r>
      <w:r>
        <w:rPr>
          <w:rFonts w:ascii="Arial" w:hAnsi="Arial"/>
          <w:i/>
          <w:sz w:val="18"/>
        </w:rPr>
        <w:t>only</w:t>
      </w:r>
      <w:r>
        <w:rPr>
          <w:rFonts w:ascii="Arial" w:hAnsi="Arial"/>
          <w:i/>
          <w:spacing w:val="-1"/>
          <w:sz w:val="18"/>
        </w:rPr>
        <w:t xml:space="preserve"> </w:t>
      </w:r>
      <w:r>
        <w:rPr>
          <w:rFonts w:ascii="Arial" w:hAnsi="Arial"/>
          <w:i/>
          <w:sz w:val="18"/>
        </w:rPr>
        <w:t>in</w:t>
      </w:r>
      <w:r>
        <w:rPr>
          <w:rFonts w:ascii="Arial" w:hAnsi="Arial"/>
          <w:i/>
          <w:spacing w:val="-2"/>
          <w:sz w:val="18"/>
        </w:rPr>
        <w:t xml:space="preserve"> </w:t>
      </w:r>
      <w:r>
        <w:rPr>
          <w:rFonts w:ascii="Arial" w:hAnsi="Arial"/>
          <w:i/>
          <w:sz w:val="18"/>
        </w:rPr>
        <w:t>the</w:t>
      </w:r>
      <w:r>
        <w:rPr>
          <w:rFonts w:ascii="Arial" w:hAnsi="Arial"/>
          <w:i/>
          <w:spacing w:val="3"/>
          <w:sz w:val="18"/>
        </w:rPr>
        <w:t xml:space="preserve"> </w:t>
      </w:r>
      <w:r>
        <w:rPr>
          <w:rFonts w:ascii="Arial" w:hAnsi="Arial"/>
          <w:i/>
          <w:sz w:val="18"/>
        </w:rPr>
        <w:t>immunization</w:t>
      </w:r>
      <w:r>
        <w:rPr>
          <w:rFonts w:ascii="Arial" w:hAnsi="Arial"/>
          <w:i/>
          <w:spacing w:val="-2"/>
          <w:sz w:val="18"/>
        </w:rPr>
        <w:t xml:space="preserve"> section.</w:t>
      </w:r>
    </w:p>
    <w:p w14:paraId="01118197" w14:textId="77777777" w:rsidR="00F9164C" w:rsidRDefault="00F9164C">
      <w:pPr>
        <w:pStyle w:val="BodyText"/>
        <w:spacing w:before="26"/>
        <w:rPr>
          <w:rFonts w:ascii="Arial"/>
          <w:i/>
        </w:rPr>
      </w:pPr>
    </w:p>
    <w:p w14:paraId="17A5239F" w14:textId="77777777" w:rsidR="00F9164C" w:rsidRDefault="00000000">
      <w:pPr>
        <w:pStyle w:val="Heading9"/>
      </w:pPr>
      <w:r>
        <w:t>Issue</w:t>
      </w:r>
      <w:r>
        <w:rPr>
          <w:spacing w:val="-7"/>
        </w:rPr>
        <w:t xml:space="preserve"> </w:t>
      </w:r>
      <w:r>
        <w:t>7.</w:t>
      </w:r>
      <w:r>
        <w:rPr>
          <w:spacing w:val="-4"/>
        </w:rPr>
        <w:t xml:space="preserve"> </w:t>
      </w:r>
      <w:r>
        <w:t>The</w:t>
      </w:r>
      <w:r>
        <w:rPr>
          <w:spacing w:val="-4"/>
        </w:rPr>
        <w:t xml:space="preserve"> </w:t>
      </w:r>
      <w:r>
        <w:t>AI</w:t>
      </w:r>
      <w:r>
        <w:rPr>
          <w:spacing w:val="-5"/>
        </w:rPr>
        <w:t xml:space="preserve"> </w:t>
      </w:r>
      <w:r>
        <w:t>patient</w:t>
      </w:r>
      <w:r>
        <w:rPr>
          <w:spacing w:val="-4"/>
        </w:rPr>
        <w:t xml:space="preserve"> </w:t>
      </w:r>
      <w:r>
        <w:t>denies</w:t>
      </w:r>
      <w:r>
        <w:rPr>
          <w:spacing w:val="-4"/>
        </w:rPr>
        <w:t xml:space="preserve"> </w:t>
      </w:r>
      <w:r>
        <w:t>meaningful</w:t>
      </w:r>
      <w:r>
        <w:rPr>
          <w:spacing w:val="-5"/>
        </w:rPr>
        <w:t xml:space="preserve"> </w:t>
      </w:r>
      <w:r>
        <w:t>shortness</w:t>
      </w:r>
      <w:r>
        <w:rPr>
          <w:spacing w:val="-4"/>
        </w:rPr>
        <w:t xml:space="preserve"> </w:t>
      </w:r>
      <w:r>
        <w:t>of</w:t>
      </w:r>
      <w:r>
        <w:rPr>
          <w:spacing w:val="-4"/>
        </w:rPr>
        <w:t xml:space="preserve"> </w:t>
      </w:r>
      <w:r>
        <w:t>breath</w:t>
      </w:r>
      <w:r>
        <w:rPr>
          <w:spacing w:val="-5"/>
        </w:rPr>
        <w:t xml:space="preserve"> </w:t>
      </w:r>
      <w:r>
        <w:t>while</w:t>
      </w:r>
      <w:r>
        <w:rPr>
          <w:spacing w:val="-4"/>
        </w:rPr>
        <w:t xml:space="preserve"> </w:t>
      </w:r>
      <w:r>
        <w:t>the</w:t>
      </w:r>
      <w:r>
        <w:rPr>
          <w:spacing w:val="-4"/>
        </w:rPr>
        <w:t xml:space="preserve"> </w:t>
      </w:r>
      <w:r>
        <w:t>grader</w:t>
      </w:r>
      <w:r>
        <w:rPr>
          <w:spacing w:val="-5"/>
        </w:rPr>
        <w:t xml:space="preserve"> </w:t>
      </w:r>
      <w:r>
        <w:t>expects</w:t>
      </w:r>
      <w:r>
        <w:rPr>
          <w:spacing w:val="-4"/>
        </w:rPr>
        <w:t xml:space="preserve"> </w:t>
      </w:r>
      <w:r>
        <w:t>stable</w:t>
      </w:r>
      <w:r>
        <w:rPr>
          <w:spacing w:val="-4"/>
        </w:rPr>
        <w:t xml:space="preserve"> </w:t>
      </w:r>
      <w:r>
        <w:t>exertional</w:t>
      </w:r>
      <w:r>
        <w:rPr>
          <w:spacing w:val="-4"/>
        </w:rPr>
        <w:t xml:space="preserve"> </w:t>
      </w:r>
      <w:r>
        <w:rPr>
          <w:spacing w:val="-2"/>
        </w:rPr>
        <w:t>dyspnea</w:t>
      </w:r>
    </w:p>
    <w:p w14:paraId="35545338" w14:textId="77777777" w:rsidR="00F9164C" w:rsidRDefault="00F9164C">
      <w:pPr>
        <w:pStyle w:val="BodyText"/>
        <w:spacing w:before="21"/>
        <w:rPr>
          <w:rFonts w:ascii="Arial"/>
          <w:b/>
        </w:rPr>
      </w:pPr>
    </w:p>
    <w:p w14:paraId="7F09631E" w14:textId="77777777" w:rsidR="00F9164C" w:rsidRDefault="00000000">
      <w:pPr>
        <w:pStyle w:val="BodyText"/>
        <w:spacing w:line="278" w:lineRule="auto"/>
        <w:ind w:left="835" w:right="963"/>
      </w:pPr>
      <w:r>
        <w:rPr>
          <w:rFonts w:ascii="Arial"/>
          <w:b/>
        </w:rPr>
        <w:t>What</w:t>
      </w:r>
      <w:r>
        <w:rPr>
          <w:rFonts w:ascii="Arial"/>
          <w:b/>
          <w:spacing w:val="-2"/>
        </w:rPr>
        <w:t xml:space="preserve"> </w:t>
      </w:r>
      <w:r>
        <w:rPr>
          <w:rFonts w:ascii="Arial"/>
          <w:b/>
        </w:rPr>
        <w:t>the</w:t>
      </w:r>
      <w:r>
        <w:rPr>
          <w:rFonts w:ascii="Arial"/>
          <w:b/>
          <w:spacing w:val="-3"/>
        </w:rPr>
        <w:t xml:space="preserve"> </w:t>
      </w:r>
      <w:r>
        <w:rPr>
          <w:rFonts w:ascii="Arial"/>
          <w:b/>
        </w:rPr>
        <w:t>student</w:t>
      </w:r>
      <w:r>
        <w:rPr>
          <w:rFonts w:ascii="Arial"/>
          <w:b/>
          <w:spacing w:val="-2"/>
        </w:rPr>
        <w:t xml:space="preserve"> </w:t>
      </w:r>
      <w:r>
        <w:rPr>
          <w:rFonts w:ascii="Arial"/>
          <w:b/>
        </w:rPr>
        <w:t>saw or</w:t>
      </w:r>
      <w:r>
        <w:rPr>
          <w:rFonts w:ascii="Arial"/>
          <w:b/>
          <w:spacing w:val="-2"/>
        </w:rPr>
        <w:t xml:space="preserve"> </w:t>
      </w:r>
      <w:r>
        <w:rPr>
          <w:rFonts w:ascii="Arial"/>
          <w:b/>
        </w:rPr>
        <w:t>heard:</w:t>
      </w:r>
      <w:r>
        <w:rPr>
          <w:rFonts w:ascii="Arial"/>
          <w:b/>
          <w:spacing w:val="-1"/>
        </w:rPr>
        <w:t xml:space="preserve"> </w:t>
      </w:r>
      <w:r>
        <w:t>Angela</w:t>
      </w:r>
      <w:r>
        <w:rPr>
          <w:spacing w:val="-3"/>
        </w:rPr>
        <w:t xml:space="preserve"> </w:t>
      </w:r>
      <w:r>
        <w:t>says</w:t>
      </w:r>
      <w:r>
        <w:rPr>
          <w:spacing w:val="-3"/>
        </w:rPr>
        <w:t xml:space="preserve"> </w:t>
      </w:r>
      <w:r>
        <w:t>she</w:t>
      </w:r>
      <w:r>
        <w:rPr>
          <w:spacing w:val="-3"/>
        </w:rPr>
        <w:t xml:space="preserve"> </w:t>
      </w:r>
      <w:r>
        <w:t>has</w:t>
      </w:r>
      <w:r>
        <w:rPr>
          <w:spacing w:val="-3"/>
        </w:rPr>
        <w:t xml:space="preserve"> </w:t>
      </w:r>
      <w:r>
        <w:t>no</w:t>
      </w:r>
      <w:r>
        <w:rPr>
          <w:spacing w:val="-3"/>
        </w:rPr>
        <w:t xml:space="preserve"> </w:t>
      </w:r>
      <w:r>
        <w:t>real</w:t>
      </w:r>
      <w:r>
        <w:rPr>
          <w:spacing w:val="-7"/>
        </w:rPr>
        <w:t xml:space="preserve"> </w:t>
      </w:r>
      <w:r>
        <w:t>shortness</w:t>
      </w:r>
      <w:r>
        <w:rPr>
          <w:spacing w:val="-3"/>
        </w:rPr>
        <w:t xml:space="preserve"> </w:t>
      </w:r>
      <w:r>
        <w:t>of</w:t>
      </w:r>
      <w:r>
        <w:rPr>
          <w:spacing w:val="-3"/>
        </w:rPr>
        <w:t xml:space="preserve"> </w:t>
      </w:r>
      <w:r>
        <w:t>breath,</w:t>
      </w:r>
      <w:r>
        <w:rPr>
          <w:spacing w:val="-3"/>
        </w:rPr>
        <w:t xml:space="preserve"> </w:t>
      </w:r>
      <w:r>
        <w:t>cannot</w:t>
      </w:r>
      <w:r>
        <w:rPr>
          <w:spacing w:val="-3"/>
        </w:rPr>
        <w:t xml:space="preserve"> </w:t>
      </w:r>
      <w:r>
        <w:t>identify</w:t>
      </w:r>
      <w:r>
        <w:rPr>
          <w:spacing w:val="-3"/>
        </w:rPr>
        <w:t xml:space="preserve"> </w:t>
      </w:r>
      <w:r>
        <w:t>a</w:t>
      </w:r>
      <w:r>
        <w:rPr>
          <w:spacing w:val="-3"/>
        </w:rPr>
        <w:t xml:space="preserve"> </w:t>
      </w:r>
      <w:r>
        <w:t>specific</w:t>
      </w:r>
      <w:r>
        <w:rPr>
          <w:spacing w:val="-3"/>
        </w:rPr>
        <w:t xml:space="preserve"> </w:t>
      </w:r>
      <w:r>
        <w:t>activity</w:t>
      </w:r>
      <w:r>
        <w:rPr>
          <w:spacing w:val="-3"/>
        </w:rPr>
        <w:t xml:space="preserve"> </w:t>
      </w:r>
      <w:r>
        <w:t>that</w:t>
      </w:r>
      <w:r>
        <w:rPr>
          <w:spacing w:val="-3"/>
        </w:rPr>
        <w:t xml:space="preserve"> </w:t>
      </w:r>
      <w:r>
        <w:t>brings it on, and can complete normal daily activities without getting winded.</w:t>
      </w:r>
    </w:p>
    <w:p w14:paraId="262C814E" w14:textId="77777777" w:rsidR="00F9164C" w:rsidRDefault="00000000">
      <w:pPr>
        <w:spacing w:before="200" w:line="273" w:lineRule="auto"/>
        <w:ind w:left="835" w:right="830"/>
        <w:rPr>
          <w:sz w:val="18"/>
        </w:rPr>
      </w:pPr>
      <w:r>
        <w:rPr>
          <w:rFonts w:ascii="Arial"/>
          <w:b/>
          <w:sz w:val="18"/>
        </w:rPr>
        <w:t>What</w:t>
      </w:r>
      <w:r>
        <w:rPr>
          <w:rFonts w:ascii="Arial"/>
          <w:b/>
          <w:spacing w:val="-2"/>
          <w:sz w:val="18"/>
        </w:rPr>
        <w:t xml:space="preserve"> </w:t>
      </w:r>
      <w:r>
        <w:rPr>
          <w:rFonts w:ascii="Arial"/>
          <w:b/>
          <w:sz w:val="18"/>
        </w:rPr>
        <w:t>the</w:t>
      </w:r>
      <w:r>
        <w:rPr>
          <w:rFonts w:ascii="Arial"/>
          <w:b/>
          <w:spacing w:val="-3"/>
          <w:sz w:val="18"/>
        </w:rPr>
        <w:t xml:space="preserve"> </w:t>
      </w:r>
      <w:r>
        <w:rPr>
          <w:rFonts w:ascii="Arial"/>
          <w:b/>
          <w:sz w:val="18"/>
        </w:rPr>
        <w:t>grader</w:t>
      </w:r>
      <w:r>
        <w:rPr>
          <w:rFonts w:ascii="Arial"/>
          <w:b/>
          <w:spacing w:val="-2"/>
          <w:sz w:val="18"/>
        </w:rPr>
        <w:t xml:space="preserve"> </w:t>
      </w:r>
      <w:r>
        <w:rPr>
          <w:rFonts w:ascii="Arial"/>
          <w:b/>
          <w:sz w:val="18"/>
        </w:rPr>
        <w:t>or</w:t>
      </w:r>
      <w:r>
        <w:rPr>
          <w:rFonts w:ascii="Arial"/>
          <w:b/>
          <w:spacing w:val="-2"/>
          <w:sz w:val="18"/>
        </w:rPr>
        <w:t xml:space="preserve"> </w:t>
      </w:r>
      <w:r>
        <w:rPr>
          <w:rFonts w:ascii="Arial"/>
          <w:b/>
          <w:sz w:val="18"/>
        </w:rPr>
        <w:t>rubric</w:t>
      </w:r>
      <w:r>
        <w:rPr>
          <w:rFonts w:ascii="Arial"/>
          <w:b/>
          <w:spacing w:val="-3"/>
          <w:sz w:val="18"/>
        </w:rPr>
        <w:t xml:space="preserve"> </w:t>
      </w:r>
      <w:r>
        <w:rPr>
          <w:rFonts w:ascii="Arial"/>
          <w:b/>
          <w:sz w:val="18"/>
        </w:rPr>
        <w:t>expected:</w:t>
      </w:r>
      <w:r>
        <w:rPr>
          <w:rFonts w:ascii="Arial"/>
          <w:b/>
          <w:spacing w:val="-2"/>
          <w:sz w:val="18"/>
        </w:rPr>
        <w:t xml:space="preserve"> </w:t>
      </w:r>
      <w:r>
        <w:rPr>
          <w:sz w:val="18"/>
        </w:rPr>
        <w:t>The</w:t>
      </w:r>
      <w:r>
        <w:rPr>
          <w:spacing w:val="-2"/>
          <w:sz w:val="18"/>
        </w:rPr>
        <w:t xml:space="preserve"> </w:t>
      </w:r>
      <w:r>
        <w:rPr>
          <w:sz w:val="18"/>
        </w:rPr>
        <w:t>grader</w:t>
      </w:r>
      <w:r>
        <w:rPr>
          <w:spacing w:val="-2"/>
          <w:sz w:val="18"/>
        </w:rPr>
        <w:t xml:space="preserve"> </w:t>
      </w:r>
      <w:r>
        <w:rPr>
          <w:sz w:val="18"/>
        </w:rPr>
        <w:t>expects</w:t>
      </w:r>
      <w:r>
        <w:rPr>
          <w:spacing w:val="-2"/>
          <w:sz w:val="18"/>
        </w:rPr>
        <w:t xml:space="preserve"> </w:t>
      </w:r>
      <w:r>
        <w:rPr>
          <w:sz w:val="18"/>
        </w:rPr>
        <w:t>stable</w:t>
      </w:r>
      <w:r>
        <w:rPr>
          <w:spacing w:val="-2"/>
          <w:sz w:val="18"/>
        </w:rPr>
        <w:t xml:space="preserve"> </w:t>
      </w:r>
      <w:r>
        <w:rPr>
          <w:sz w:val="18"/>
        </w:rPr>
        <w:t>mild</w:t>
      </w:r>
      <w:r>
        <w:rPr>
          <w:spacing w:val="-2"/>
          <w:sz w:val="18"/>
        </w:rPr>
        <w:t xml:space="preserve"> </w:t>
      </w:r>
      <w:r>
        <w:rPr>
          <w:sz w:val="18"/>
        </w:rPr>
        <w:t>exertional</w:t>
      </w:r>
      <w:r>
        <w:rPr>
          <w:spacing w:val="-2"/>
          <w:sz w:val="18"/>
        </w:rPr>
        <w:t xml:space="preserve"> </w:t>
      </w:r>
      <w:r>
        <w:rPr>
          <w:sz w:val="18"/>
        </w:rPr>
        <w:t>dyspnea</w:t>
      </w:r>
      <w:r>
        <w:rPr>
          <w:spacing w:val="-2"/>
          <w:sz w:val="18"/>
        </w:rPr>
        <w:t xml:space="preserve"> </w:t>
      </w:r>
      <w:r>
        <w:rPr>
          <w:sz w:val="18"/>
        </w:rPr>
        <w:t>as</w:t>
      </w:r>
      <w:r>
        <w:rPr>
          <w:spacing w:val="-2"/>
          <w:sz w:val="18"/>
        </w:rPr>
        <w:t xml:space="preserve"> </w:t>
      </w:r>
      <w:r>
        <w:rPr>
          <w:sz w:val="18"/>
        </w:rPr>
        <w:t>part</w:t>
      </w:r>
      <w:r>
        <w:rPr>
          <w:spacing w:val="-2"/>
          <w:sz w:val="18"/>
        </w:rPr>
        <w:t xml:space="preserve"> </w:t>
      </w:r>
      <w:r>
        <w:rPr>
          <w:sz w:val="18"/>
        </w:rPr>
        <w:t>of</w:t>
      </w:r>
      <w:r>
        <w:rPr>
          <w:spacing w:val="-2"/>
          <w:sz w:val="18"/>
        </w:rPr>
        <w:t xml:space="preserve"> </w:t>
      </w:r>
      <w:r>
        <w:rPr>
          <w:sz w:val="18"/>
        </w:rPr>
        <w:t>the</w:t>
      </w:r>
      <w:r>
        <w:rPr>
          <w:spacing w:val="-2"/>
          <w:sz w:val="18"/>
        </w:rPr>
        <w:t xml:space="preserve"> </w:t>
      </w:r>
      <w:r>
        <w:rPr>
          <w:sz w:val="18"/>
        </w:rPr>
        <w:t>HFrEF</w:t>
      </w:r>
      <w:r>
        <w:rPr>
          <w:spacing w:val="-2"/>
          <w:sz w:val="18"/>
        </w:rPr>
        <w:t xml:space="preserve"> </w:t>
      </w:r>
      <w:r>
        <w:rPr>
          <w:sz w:val="18"/>
        </w:rPr>
        <w:t>symptom</w:t>
      </w:r>
      <w:r>
        <w:rPr>
          <w:spacing w:val="-2"/>
          <w:sz w:val="18"/>
        </w:rPr>
        <w:t xml:space="preserve"> </w:t>
      </w:r>
      <w:r>
        <w:rPr>
          <w:sz w:val="18"/>
        </w:rPr>
        <w:t>pattern</w:t>
      </w:r>
      <w:r>
        <w:rPr>
          <w:spacing w:val="-2"/>
          <w:sz w:val="18"/>
        </w:rPr>
        <w:t xml:space="preserve"> </w:t>
      </w:r>
      <w:r>
        <w:rPr>
          <w:sz w:val="18"/>
        </w:rPr>
        <w:t>and deducts when dyspnea is documented as denied.</w:t>
      </w:r>
    </w:p>
    <w:p w14:paraId="146951E6" w14:textId="77777777" w:rsidR="00F9164C" w:rsidRDefault="00000000">
      <w:pPr>
        <w:pStyle w:val="BodyText"/>
        <w:spacing w:before="203" w:line="273" w:lineRule="auto"/>
        <w:ind w:left="835" w:right="871"/>
      </w:pPr>
      <w:r>
        <w:rPr>
          <w:rFonts w:ascii="Arial"/>
          <w:b/>
        </w:rPr>
        <w:t>Why</w:t>
      </w:r>
      <w:r>
        <w:rPr>
          <w:rFonts w:ascii="Arial"/>
          <w:b/>
          <w:spacing w:val="-2"/>
        </w:rPr>
        <w:t xml:space="preserve"> </w:t>
      </w:r>
      <w:r>
        <w:rPr>
          <w:rFonts w:ascii="Arial"/>
          <w:b/>
        </w:rPr>
        <w:t>this</w:t>
      </w:r>
      <w:r>
        <w:rPr>
          <w:rFonts w:ascii="Arial"/>
          <w:b/>
          <w:spacing w:val="-3"/>
        </w:rPr>
        <w:t xml:space="preserve"> </w:t>
      </w:r>
      <w:r>
        <w:rPr>
          <w:rFonts w:ascii="Arial"/>
          <w:b/>
        </w:rPr>
        <w:t>is</w:t>
      </w:r>
      <w:r>
        <w:rPr>
          <w:rFonts w:ascii="Arial"/>
          <w:b/>
          <w:spacing w:val="-2"/>
        </w:rPr>
        <w:t xml:space="preserve"> </w:t>
      </w:r>
      <w:r>
        <w:rPr>
          <w:rFonts w:ascii="Arial"/>
          <w:b/>
        </w:rPr>
        <w:t>a</w:t>
      </w:r>
      <w:r>
        <w:rPr>
          <w:rFonts w:ascii="Arial"/>
          <w:b/>
          <w:spacing w:val="-3"/>
        </w:rPr>
        <w:t xml:space="preserve"> </w:t>
      </w:r>
      <w:r>
        <w:rPr>
          <w:rFonts w:ascii="Arial"/>
          <w:b/>
        </w:rPr>
        <w:t>problem:</w:t>
      </w:r>
      <w:r>
        <w:rPr>
          <w:rFonts w:ascii="Arial"/>
          <w:b/>
          <w:spacing w:val="-1"/>
        </w:rPr>
        <w:t xml:space="preserve"> </w:t>
      </w:r>
      <w:r>
        <w:t>The</w:t>
      </w:r>
      <w:r>
        <w:rPr>
          <w:spacing w:val="-2"/>
        </w:rPr>
        <w:t xml:space="preserve"> </w:t>
      </w:r>
      <w:r>
        <w:t>patient</w:t>
      </w:r>
      <w:r>
        <w:rPr>
          <w:spacing w:val="-2"/>
        </w:rPr>
        <w:t xml:space="preserve"> </w:t>
      </w:r>
      <w:r>
        <w:t>and</w:t>
      </w:r>
      <w:r>
        <w:rPr>
          <w:spacing w:val="-3"/>
        </w:rPr>
        <w:t xml:space="preserve"> </w:t>
      </w:r>
      <w:r>
        <w:t>grader</w:t>
      </w:r>
      <w:r>
        <w:rPr>
          <w:spacing w:val="-2"/>
        </w:rPr>
        <w:t xml:space="preserve"> </w:t>
      </w:r>
      <w:r>
        <w:t>describe</w:t>
      </w:r>
      <w:r>
        <w:rPr>
          <w:spacing w:val="-2"/>
        </w:rPr>
        <w:t xml:space="preserve"> </w:t>
      </w:r>
      <w:r>
        <w:t>different</w:t>
      </w:r>
      <w:r>
        <w:rPr>
          <w:spacing w:val="-2"/>
        </w:rPr>
        <w:t xml:space="preserve"> </w:t>
      </w:r>
      <w:r>
        <w:t>current</w:t>
      </w:r>
      <w:r>
        <w:rPr>
          <w:spacing w:val="-3"/>
        </w:rPr>
        <w:t xml:space="preserve"> </w:t>
      </w:r>
      <w:r>
        <w:t>symptom</w:t>
      </w:r>
      <w:r>
        <w:rPr>
          <w:spacing w:val="-2"/>
        </w:rPr>
        <w:t xml:space="preserve"> </w:t>
      </w:r>
      <w:r>
        <w:t>states.</w:t>
      </w:r>
      <w:r>
        <w:rPr>
          <w:spacing w:val="-2"/>
        </w:rPr>
        <w:t xml:space="preserve"> </w:t>
      </w:r>
      <w:r>
        <w:t>A</w:t>
      </w:r>
      <w:r>
        <w:rPr>
          <w:spacing w:val="-2"/>
        </w:rPr>
        <w:t xml:space="preserve"> </w:t>
      </w:r>
      <w:r>
        <w:t>positive</w:t>
      </w:r>
      <w:r>
        <w:rPr>
          <w:spacing w:val="-3"/>
        </w:rPr>
        <w:t xml:space="preserve"> </w:t>
      </w:r>
      <w:r>
        <w:t>exertional</w:t>
      </w:r>
      <w:r>
        <w:rPr>
          <w:spacing w:val="-2"/>
        </w:rPr>
        <w:t xml:space="preserve"> </w:t>
      </w:r>
      <w:r>
        <w:t>symptom</w:t>
      </w:r>
      <w:r>
        <w:rPr>
          <w:spacing w:val="-2"/>
        </w:rPr>
        <w:t xml:space="preserve"> </w:t>
      </w:r>
      <w:r>
        <w:t>should</w:t>
      </w:r>
      <w:r>
        <w:rPr>
          <w:spacing w:val="-2"/>
        </w:rPr>
        <w:t xml:space="preserve"> </w:t>
      </w:r>
      <w:r>
        <w:t>not be invented after the patient explicitly denies it.</w:t>
      </w:r>
    </w:p>
    <w:p w14:paraId="27779FC0" w14:textId="77777777" w:rsidR="00F9164C" w:rsidRDefault="00000000">
      <w:pPr>
        <w:pStyle w:val="BodyText"/>
        <w:spacing w:before="204" w:line="278" w:lineRule="auto"/>
        <w:ind w:left="835" w:right="871"/>
      </w:pPr>
      <w:r>
        <w:rPr>
          <w:rFonts w:ascii="Arial"/>
          <w:b/>
        </w:rPr>
        <w:t>Suggested</w:t>
      </w:r>
      <w:r>
        <w:rPr>
          <w:rFonts w:ascii="Arial"/>
          <w:b/>
          <w:spacing w:val="-2"/>
        </w:rPr>
        <w:t xml:space="preserve"> </w:t>
      </w:r>
      <w:r>
        <w:rPr>
          <w:rFonts w:ascii="Arial"/>
          <w:b/>
        </w:rPr>
        <w:t>fix:</w:t>
      </w:r>
      <w:r>
        <w:rPr>
          <w:rFonts w:ascii="Arial"/>
          <w:b/>
          <w:spacing w:val="-1"/>
        </w:rPr>
        <w:t xml:space="preserve"> </w:t>
      </w:r>
      <w:r>
        <w:t>Align</w:t>
      </w:r>
      <w:r>
        <w:rPr>
          <w:spacing w:val="-2"/>
        </w:rPr>
        <w:t xml:space="preserve"> </w:t>
      </w:r>
      <w:r>
        <w:t>the</w:t>
      </w:r>
      <w:r>
        <w:rPr>
          <w:spacing w:val="-2"/>
        </w:rPr>
        <w:t xml:space="preserve"> </w:t>
      </w:r>
      <w:r>
        <w:t>Thursday</w:t>
      </w:r>
      <w:r>
        <w:rPr>
          <w:spacing w:val="-2"/>
        </w:rPr>
        <w:t xml:space="preserve"> </w:t>
      </w:r>
      <w:r>
        <w:t>patient</w:t>
      </w:r>
      <w:r>
        <w:rPr>
          <w:spacing w:val="-2"/>
        </w:rPr>
        <w:t xml:space="preserve"> </w:t>
      </w:r>
      <w:r>
        <w:t>symptom</w:t>
      </w:r>
      <w:r>
        <w:rPr>
          <w:spacing w:val="-2"/>
        </w:rPr>
        <w:t xml:space="preserve"> </w:t>
      </w:r>
      <w:r>
        <w:t>script</w:t>
      </w:r>
      <w:r>
        <w:rPr>
          <w:spacing w:val="-2"/>
        </w:rPr>
        <w:t xml:space="preserve"> </w:t>
      </w:r>
      <w:r>
        <w:t>with</w:t>
      </w:r>
      <w:r>
        <w:rPr>
          <w:spacing w:val="-2"/>
        </w:rPr>
        <w:t xml:space="preserve"> </w:t>
      </w:r>
      <w:r>
        <w:t>the</w:t>
      </w:r>
      <w:r>
        <w:rPr>
          <w:spacing w:val="-2"/>
        </w:rPr>
        <w:t xml:space="preserve"> </w:t>
      </w:r>
      <w:r>
        <w:t>intended</w:t>
      </w:r>
      <w:r>
        <w:rPr>
          <w:spacing w:val="-2"/>
        </w:rPr>
        <w:t xml:space="preserve"> </w:t>
      </w:r>
      <w:r>
        <w:t>rubric</w:t>
      </w:r>
      <w:r>
        <w:rPr>
          <w:spacing w:val="-2"/>
        </w:rPr>
        <w:t xml:space="preserve"> </w:t>
      </w:r>
      <w:r>
        <w:t>or</w:t>
      </w:r>
      <w:r>
        <w:rPr>
          <w:spacing w:val="-2"/>
        </w:rPr>
        <w:t xml:space="preserve"> </w:t>
      </w:r>
      <w:r>
        <w:t>revise</w:t>
      </w:r>
      <w:r>
        <w:rPr>
          <w:spacing w:val="-2"/>
        </w:rPr>
        <w:t xml:space="preserve"> </w:t>
      </w:r>
      <w:r>
        <w:t>the</w:t>
      </w:r>
      <w:r>
        <w:rPr>
          <w:spacing w:val="-2"/>
        </w:rPr>
        <w:t xml:space="preserve"> </w:t>
      </w:r>
      <w:r>
        <w:t>grader</w:t>
      </w:r>
      <w:r>
        <w:rPr>
          <w:spacing w:val="-2"/>
        </w:rPr>
        <w:t xml:space="preserve"> </w:t>
      </w:r>
      <w:r>
        <w:t>to</w:t>
      </w:r>
      <w:r>
        <w:rPr>
          <w:spacing w:val="-2"/>
        </w:rPr>
        <w:t xml:space="preserve"> </w:t>
      </w:r>
      <w:r>
        <w:t>accept</w:t>
      </w:r>
      <w:r>
        <w:rPr>
          <w:spacing w:val="-2"/>
        </w:rPr>
        <w:t xml:space="preserve"> </w:t>
      </w:r>
      <w:r>
        <w:t>the</w:t>
      </w:r>
      <w:r>
        <w:rPr>
          <w:spacing w:val="-2"/>
        </w:rPr>
        <w:t xml:space="preserve"> </w:t>
      </w:r>
      <w:r>
        <w:t>actual</w:t>
      </w:r>
      <w:r>
        <w:rPr>
          <w:spacing w:val="-2"/>
        </w:rPr>
        <w:t xml:space="preserve"> </w:t>
      </w:r>
      <w:r>
        <w:t>negative dyspnea history.</w:t>
      </w:r>
    </w:p>
    <w:p w14:paraId="33384F42" w14:textId="77777777" w:rsidR="00F9164C" w:rsidRDefault="00F9164C">
      <w:pPr>
        <w:pStyle w:val="BodyText"/>
        <w:spacing w:line="278" w:lineRule="auto"/>
        <w:sectPr w:rsidR="00F9164C">
          <w:pgSz w:w="12240" w:h="15840"/>
          <w:pgMar w:top="800" w:right="0" w:bottom="540" w:left="0" w:header="0" w:footer="313" w:gutter="0"/>
          <w:cols w:space="720"/>
        </w:sectPr>
      </w:pPr>
    </w:p>
    <w:p w14:paraId="12456DE6" w14:textId="77777777" w:rsidR="00F9164C" w:rsidRDefault="00000000">
      <w:pPr>
        <w:ind w:left="1537"/>
        <w:rPr>
          <w:sz w:val="20"/>
        </w:rPr>
      </w:pPr>
      <w:r>
        <w:rPr>
          <w:noProof/>
          <w:sz w:val="20"/>
        </w:rPr>
        <w:lastRenderedPageBreak/>
        <w:drawing>
          <wp:inline distT="0" distB="0" distL="0" distR="0" wp14:anchorId="03393022" wp14:editId="43F83B74">
            <wp:extent cx="5022854" cy="6685026"/>
            <wp:effectExtent l="0" t="0" r="0" b="0"/>
            <wp:docPr id="137" name="Image 1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7" name="Image 137"/>
                    <pic:cNvPicPr/>
                  </pic:nvPicPr>
                  <pic:blipFill>
                    <a:blip r:embed="rId123" cstate="print"/>
                    <a:stretch>
                      <a:fillRect/>
                    </a:stretch>
                  </pic:blipFill>
                  <pic:spPr>
                    <a:xfrm>
                      <a:off x="0" y="0"/>
                      <a:ext cx="5022854" cy="6685026"/>
                    </a:xfrm>
                    <a:prstGeom prst="rect">
                      <a:avLst/>
                    </a:prstGeom>
                  </pic:spPr>
                </pic:pic>
              </a:graphicData>
            </a:graphic>
          </wp:inline>
        </w:drawing>
      </w:r>
    </w:p>
    <w:p w14:paraId="0C95B8A5" w14:textId="77777777" w:rsidR="00F9164C" w:rsidRDefault="00F9164C">
      <w:pPr>
        <w:pStyle w:val="BodyText"/>
      </w:pPr>
    </w:p>
    <w:p w14:paraId="66D94C3C" w14:textId="77777777" w:rsidR="00F9164C" w:rsidRDefault="00F9164C">
      <w:pPr>
        <w:pStyle w:val="BodyText"/>
      </w:pPr>
    </w:p>
    <w:p w14:paraId="394E7FC6" w14:textId="77777777" w:rsidR="00F9164C" w:rsidRDefault="00F9164C">
      <w:pPr>
        <w:pStyle w:val="BodyText"/>
      </w:pPr>
    </w:p>
    <w:p w14:paraId="1388B0F0" w14:textId="77777777" w:rsidR="00F9164C" w:rsidRDefault="00F9164C">
      <w:pPr>
        <w:pStyle w:val="BodyText"/>
      </w:pPr>
    </w:p>
    <w:p w14:paraId="7DF8B123" w14:textId="77777777" w:rsidR="00F9164C" w:rsidRDefault="00F9164C">
      <w:pPr>
        <w:pStyle w:val="BodyText"/>
        <w:spacing w:before="32"/>
      </w:pPr>
    </w:p>
    <w:p w14:paraId="48B096A2" w14:textId="77777777" w:rsidR="00F9164C" w:rsidRDefault="00000000">
      <w:pPr>
        <w:ind w:left="835"/>
        <w:rPr>
          <w:rFonts w:ascii="Arial" w:hAnsi="Arial"/>
          <w:i/>
          <w:sz w:val="18"/>
        </w:rPr>
      </w:pPr>
      <w:r>
        <w:rPr>
          <w:rFonts w:ascii="Arial" w:hAnsi="Arial"/>
          <w:i/>
          <w:sz w:val="18"/>
        </w:rPr>
        <w:t>Evidence</w:t>
      </w:r>
      <w:r>
        <w:rPr>
          <w:rFonts w:ascii="Arial" w:hAnsi="Arial"/>
          <w:i/>
          <w:spacing w:val="-2"/>
          <w:sz w:val="18"/>
        </w:rPr>
        <w:t xml:space="preserve"> </w:t>
      </w:r>
      <w:r>
        <w:rPr>
          <w:rFonts w:ascii="Arial" w:hAnsi="Arial"/>
          <w:i/>
          <w:sz w:val="18"/>
        </w:rPr>
        <w:t>–</w:t>
      </w:r>
      <w:r>
        <w:rPr>
          <w:rFonts w:ascii="Arial" w:hAnsi="Arial"/>
          <w:i/>
          <w:spacing w:val="-1"/>
          <w:sz w:val="18"/>
        </w:rPr>
        <w:t xml:space="preserve"> </w:t>
      </w:r>
      <w:r>
        <w:rPr>
          <w:rFonts w:ascii="Arial" w:hAnsi="Arial"/>
          <w:i/>
          <w:sz w:val="18"/>
        </w:rPr>
        <w:t>Thursday</w:t>
      </w:r>
      <w:r>
        <w:rPr>
          <w:rFonts w:ascii="Arial" w:hAnsi="Arial"/>
          <w:i/>
          <w:spacing w:val="-2"/>
          <w:sz w:val="18"/>
        </w:rPr>
        <w:t xml:space="preserve"> </w:t>
      </w:r>
      <w:r>
        <w:rPr>
          <w:rFonts w:ascii="Arial" w:hAnsi="Arial"/>
          <w:i/>
          <w:sz w:val="18"/>
        </w:rPr>
        <w:t>interview</w:t>
      </w:r>
      <w:r>
        <w:rPr>
          <w:rFonts w:ascii="Arial" w:hAnsi="Arial"/>
          <w:i/>
          <w:spacing w:val="-1"/>
          <w:sz w:val="18"/>
        </w:rPr>
        <w:t xml:space="preserve"> </w:t>
      </w:r>
      <w:r>
        <w:rPr>
          <w:rFonts w:ascii="Arial" w:hAnsi="Arial"/>
          <w:i/>
          <w:sz w:val="18"/>
        </w:rPr>
        <w:t>documents</w:t>
      </w:r>
      <w:r>
        <w:rPr>
          <w:rFonts w:ascii="Arial" w:hAnsi="Arial"/>
          <w:i/>
          <w:spacing w:val="-2"/>
          <w:sz w:val="18"/>
        </w:rPr>
        <w:t xml:space="preserve"> </w:t>
      </w:r>
      <w:r>
        <w:rPr>
          <w:rFonts w:ascii="Arial" w:hAnsi="Arial"/>
          <w:i/>
          <w:sz w:val="18"/>
        </w:rPr>
        <w:t>no</w:t>
      </w:r>
      <w:r>
        <w:rPr>
          <w:rFonts w:ascii="Arial" w:hAnsi="Arial"/>
          <w:i/>
          <w:spacing w:val="-2"/>
          <w:sz w:val="18"/>
        </w:rPr>
        <w:t xml:space="preserve"> </w:t>
      </w:r>
      <w:r>
        <w:rPr>
          <w:rFonts w:ascii="Arial" w:hAnsi="Arial"/>
          <w:i/>
          <w:sz w:val="18"/>
        </w:rPr>
        <w:t>real</w:t>
      </w:r>
      <w:r>
        <w:rPr>
          <w:rFonts w:ascii="Arial" w:hAnsi="Arial"/>
          <w:i/>
          <w:spacing w:val="-2"/>
          <w:sz w:val="18"/>
        </w:rPr>
        <w:t xml:space="preserve"> </w:t>
      </w:r>
      <w:r>
        <w:rPr>
          <w:rFonts w:ascii="Arial" w:hAnsi="Arial"/>
          <w:i/>
          <w:sz w:val="18"/>
        </w:rPr>
        <w:t>shortness</w:t>
      </w:r>
      <w:r>
        <w:rPr>
          <w:rFonts w:ascii="Arial" w:hAnsi="Arial"/>
          <w:i/>
          <w:spacing w:val="-1"/>
          <w:sz w:val="18"/>
        </w:rPr>
        <w:t xml:space="preserve"> </w:t>
      </w:r>
      <w:r>
        <w:rPr>
          <w:rFonts w:ascii="Arial" w:hAnsi="Arial"/>
          <w:i/>
          <w:sz w:val="18"/>
        </w:rPr>
        <w:t>of</w:t>
      </w:r>
      <w:r>
        <w:rPr>
          <w:rFonts w:ascii="Arial" w:hAnsi="Arial"/>
          <w:i/>
          <w:spacing w:val="2"/>
          <w:sz w:val="18"/>
        </w:rPr>
        <w:t xml:space="preserve"> </w:t>
      </w:r>
      <w:r>
        <w:rPr>
          <w:rFonts w:ascii="Arial" w:hAnsi="Arial"/>
          <w:i/>
          <w:sz w:val="18"/>
        </w:rPr>
        <w:t>breath</w:t>
      </w:r>
      <w:r>
        <w:rPr>
          <w:rFonts w:ascii="Arial" w:hAnsi="Arial"/>
          <w:i/>
          <w:spacing w:val="-1"/>
          <w:sz w:val="18"/>
        </w:rPr>
        <w:t xml:space="preserve"> </w:t>
      </w:r>
      <w:r>
        <w:rPr>
          <w:rFonts w:ascii="Arial" w:hAnsi="Arial"/>
          <w:i/>
          <w:sz w:val="18"/>
        </w:rPr>
        <w:t>and</w:t>
      </w:r>
      <w:r>
        <w:rPr>
          <w:rFonts w:ascii="Arial" w:hAnsi="Arial"/>
          <w:i/>
          <w:spacing w:val="-2"/>
          <w:sz w:val="18"/>
        </w:rPr>
        <w:t xml:space="preserve"> </w:t>
      </w:r>
      <w:r>
        <w:rPr>
          <w:rFonts w:ascii="Arial" w:hAnsi="Arial"/>
          <w:i/>
          <w:sz w:val="18"/>
        </w:rPr>
        <w:t>no</w:t>
      </w:r>
      <w:r>
        <w:rPr>
          <w:rFonts w:ascii="Arial" w:hAnsi="Arial"/>
          <w:i/>
          <w:spacing w:val="-1"/>
          <w:sz w:val="18"/>
        </w:rPr>
        <w:t xml:space="preserve"> </w:t>
      </w:r>
      <w:r>
        <w:rPr>
          <w:rFonts w:ascii="Arial" w:hAnsi="Arial"/>
          <w:i/>
          <w:sz w:val="18"/>
        </w:rPr>
        <w:t>specific</w:t>
      </w:r>
      <w:r>
        <w:rPr>
          <w:rFonts w:ascii="Arial" w:hAnsi="Arial"/>
          <w:i/>
          <w:spacing w:val="-2"/>
          <w:sz w:val="18"/>
        </w:rPr>
        <w:t xml:space="preserve"> </w:t>
      </w:r>
      <w:r>
        <w:rPr>
          <w:rFonts w:ascii="Arial" w:hAnsi="Arial"/>
          <w:i/>
          <w:sz w:val="18"/>
        </w:rPr>
        <w:t>activity</w:t>
      </w:r>
      <w:r>
        <w:rPr>
          <w:rFonts w:ascii="Arial" w:hAnsi="Arial"/>
          <w:i/>
          <w:spacing w:val="-1"/>
          <w:sz w:val="18"/>
        </w:rPr>
        <w:t xml:space="preserve"> </w:t>
      </w:r>
      <w:r>
        <w:rPr>
          <w:rFonts w:ascii="Arial" w:hAnsi="Arial"/>
          <w:i/>
          <w:sz w:val="18"/>
        </w:rPr>
        <w:t>related</w:t>
      </w:r>
      <w:r>
        <w:rPr>
          <w:rFonts w:ascii="Arial" w:hAnsi="Arial"/>
          <w:i/>
          <w:spacing w:val="-1"/>
          <w:sz w:val="18"/>
        </w:rPr>
        <w:t xml:space="preserve"> </w:t>
      </w:r>
      <w:r>
        <w:rPr>
          <w:rFonts w:ascii="Arial" w:hAnsi="Arial"/>
          <w:i/>
          <w:spacing w:val="-2"/>
          <w:sz w:val="18"/>
        </w:rPr>
        <w:t>dyspnea.</w:t>
      </w:r>
    </w:p>
    <w:p w14:paraId="398F95B3" w14:textId="77777777" w:rsidR="00F9164C" w:rsidRDefault="00F9164C">
      <w:pPr>
        <w:pStyle w:val="BodyText"/>
        <w:spacing w:before="21"/>
        <w:rPr>
          <w:rFonts w:ascii="Arial"/>
          <w:i/>
        </w:rPr>
      </w:pPr>
    </w:p>
    <w:p w14:paraId="546ECD7E" w14:textId="77777777" w:rsidR="00F9164C" w:rsidRDefault="00000000">
      <w:pPr>
        <w:pStyle w:val="Heading9"/>
      </w:pPr>
      <w:r>
        <w:t>Issue</w:t>
      </w:r>
      <w:r>
        <w:rPr>
          <w:spacing w:val="-6"/>
        </w:rPr>
        <w:t xml:space="preserve"> </w:t>
      </w:r>
      <w:r>
        <w:t>8.</w:t>
      </w:r>
      <w:r>
        <w:rPr>
          <w:spacing w:val="-4"/>
        </w:rPr>
        <w:t xml:space="preserve"> </w:t>
      </w:r>
      <w:r>
        <w:t>The</w:t>
      </w:r>
      <w:r>
        <w:rPr>
          <w:spacing w:val="-3"/>
        </w:rPr>
        <w:t xml:space="preserve"> </w:t>
      </w:r>
      <w:r>
        <w:t>AI</w:t>
      </w:r>
      <w:r>
        <w:rPr>
          <w:spacing w:val="-4"/>
        </w:rPr>
        <w:t xml:space="preserve"> </w:t>
      </w:r>
      <w:r>
        <w:t>patient</w:t>
      </w:r>
      <w:r>
        <w:rPr>
          <w:spacing w:val="-4"/>
        </w:rPr>
        <w:t xml:space="preserve"> </w:t>
      </w:r>
      <w:r>
        <w:t>denies</w:t>
      </w:r>
      <w:r>
        <w:rPr>
          <w:spacing w:val="-3"/>
        </w:rPr>
        <w:t xml:space="preserve"> </w:t>
      </w:r>
      <w:r>
        <w:t>unusual</w:t>
      </w:r>
      <w:r>
        <w:rPr>
          <w:spacing w:val="-4"/>
        </w:rPr>
        <w:t xml:space="preserve"> </w:t>
      </w:r>
      <w:r>
        <w:t>bruising</w:t>
      </w:r>
      <w:r>
        <w:rPr>
          <w:spacing w:val="-8"/>
        </w:rPr>
        <w:t xml:space="preserve"> </w:t>
      </w:r>
      <w:r>
        <w:t>while</w:t>
      </w:r>
      <w:r>
        <w:rPr>
          <w:spacing w:val="-3"/>
        </w:rPr>
        <w:t xml:space="preserve"> </w:t>
      </w:r>
      <w:r>
        <w:t>the</w:t>
      </w:r>
      <w:r>
        <w:rPr>
          <w:spacing w:val="-4"/>
        </w:rPr>
        <w:t xml:space="preserve"> </w:t>
      </w:r>
      <w:r>
        <w:t>grader</w:t>
      </w:r>
      <w:r>
        <w:rPr>
          <w:spacing w:val="-4"/>
        </w:rPr>
        <w:t xml:space="preserve"> </w:t>
      </w:r>
      <w:r>
        <w:t>expects</w:t>
      </w:r>
      <w:r>
        <w:rPr>
          <w:spacing w:val="-3"/>
        </w:rPr>
        <w:t xml:space="preserve"> </w:t>
      </w:r>
      <w:r>
        <w:t>a</w:t>
      </w:r>
      <w:r>
        <w:rPr>
          <w:spacing w:val="-4"/>
        </w:rPr>
        <w:t xml:space="preserve"> </w:t>
      </w:r>
      <w:r>
        <w:t>history</w:t>
      </w:r>
      <w:r>
        <w:rPr>
          <w:spacing w:val="-4"/>
        </w:rPr>
        <w:t xml:space="preserve"> </w:t>
      </w:r>
      <w:r>
        <w:t>of</w:t>
      </w:r>
      <w:r>
        <w:rPr>
          <w:spacing w:val="-3"/>
        </w:rPr>
        <w:t xml:space="preserve"> </w:t>
      </w:r>
      <w:r>
        <w:t>occasional</w:t>
      </w:r>
      <w:r>
        <w:rPr>
          <w:spacing w:val="-4"/>
        </w:rPr>
        <w:t xml:space="preserve"> </w:t>
      </w:r>
      <w:r>
        <w:t>minor</w:t>
      </w:r>
      <w:r>
        <w:rPr>
          <w:spacing w:val="-3"/>
        </w:rPr>
        <w:t xml:space="preserve"> </w:t>
      </w:r>
      <w:r>
        <w:rPr>
          <w:spacing w:val="-2"/>
        </w:rPr>
        <w:t>bruising</w:t>
      </w:r>
    </w:p>
    <w:p w14:paraId="39CE2FF8" w14:textId="77777777" w:rsidR="00F9164C" w:rsidRDefault="00F9164C">
      <w:pPr>
        <w:pStyle w:val="BodyText"/>
        <w:spacing w:before="26"/>
        <w:rPr>
          <w:rFonts w:ascii="Arial"/>
          <w:b/>
        </w:rPr>
      </w:pPr>
    </w:p>
    <w:p w14:paraId="361304BA" w14:textId="77777777" w:rsidR="00F9164C" w:rsidRDefault="00000000">
      <w:pPr>
        <w:pStyle w:val="BodyText"/>
        <w:spacing w:before="1" w:line="278" w:lineRule="auto"/>
        <w:ind w:left="835" w:right="871"/>
      </w:pPr>
      <w:r>
        <w:rPr>
          <w:rFonts w:ascii="Arial"/>
          <w:b/>
        </w:rPr>
        <w:t>What</w:t>
      </w:r>
      <w:r>
        <w:rPr>
          <w:rFonts w:ascii="Arial"/>
          <w:b/>
          <w:spacing w:val="-2"/>
        </w:rPr>
        <w:t xml:space="preserve"> </w:t>
      </w:r>
      <w:r>
        <w:rPr>
          <w:rFonts w:ascii="Arial"/>
          <w:b/>
        </w:rPr>
        <w:t>the</w:t>
      </w:r>
      <w:r>
        <w:rPr>
          <w:rFonts w:ascii="Arial"/>
          <w:b/>
          <w:spacing w:val="-3"/>
        </w:rPr>
        <w:t xml:space="preserve"> </w:t>
      </w:r>
      <w:r>
        <w:rPr>
          <w:rFonts w:ascii="Arial"/>
          <w:b/>
        </w:rPr>
        <w:t>student</w:t>
      </w:r>
      <w:r>
        <w:rPr>
          <w:rFonts w:ascii="Arial"/>
          <w:b/>
          <w:spacing w:val="-2"/>
        </w:rPr>
        <w:t xml:space="preserve"> </w:t>
      </w:r>
      <w:r>
        <w:rPr>
          <w:rFonts w:ascii="Arial"/>
          <w:b/>
        </w:rPr>
        <w:t>saw or</w:t>
      </w:r>
      <w:r>
        <w:rPr>
          <w:rFonts w:ascii="Arial"/>
          <w:b/>
          <w:spacing w:val="-2"/>
        </w:rPr>
        <w:t xml:space="preserve"> </w:t>
      </w:r>
      <w:r>
        <w:rPr>
          <w:rFonts w:ascii="Arial"/>
          <w:b/>
        </w:rPr>
        <w:t>heard:</w:t>
      </w:r>
      <w:r>
        <w:rPr>
          <w:rFonts w:ascii="Arial"/>
          <w:b/>
          <w:spacing w:val="-1"/>
        </w:rPr>
        <w:t xml:space="preserve"> </w:t>
      </w:r>
      <w:r>
        <w:t>When</w:t>
      </w:r>
      <w:r>
        <w:rPr>
          <w:spacing w:val="-3"/>
        </w:rPr>
        <w:t xml:space="preserve"> </w:t>
      </w:r>
      <w:r>
        <w:t>directly</w:t>
      </w:r>
      <w:r>
        <w:rPr>
          <w:spacing w:val="-2"/>
        </w:rPr>
        <w:t xml:space="preserve"> </w:t>
      </w:r>
      <w:r>
        <w:t>asked</w:t>
      </w:r>
      <w:r>
        <w:rPr>
          <w:spacing w:val="-2"/>
        </w:rPr>
        <w:t xml:space="preserve"> </w:t>
      </w:r>
      <w:r>
        <w:t>about</w:t>
      </w:r>
      <w:r>
        <w:rPr>
          <w:spacing w:val="-3"/>
        </w:rPr>
        <w:t xml:space="preserve"> </w:t>
      </w:r>
      <w:r>
        <w:t>bleeding</w:t>
      </w:r>
      <w:r>
        <w:rPr>
          <w:spacing w:val="-2"/>
        </w:rPr>
        <w:t xml:space="preserve"> </w:t>
      </w:r>
      <w:r>
        <w:t>or</w:t>
      </w:r>
      <w:r>
        <w:rPr>
          <w:spacing w:val="-3"/>
        </w:rPr>
        <w:t xml:space="preserve"> </w:t>
      </w:r>
      <w:r>
        <w:t>bruising</w:t>
      </w:r>
      <w:r>
        <w:rPr>
          <w:spacing w:val="-2"/>
        </w:rPr>
        <w:t xml:space="preserve"> </w:t>
      </w:r>
      <w:r>
        <w:t>on</w:t>
      </w:r>
      <w:r>
        <w:rPr>
          <w:spacing w:val="-3"/>
        </w:rPr>
        <w:t xml:space="preserve"> </w:t>
      </w:r>
      <w:r>
        <w:t>apixaban,</w:t>
      </w:r>
      <w:r>
        <w:rPr>
          <w:spacing w:val="-2"/>
        </w:rPr>
        <w:t xml:space="preserve"> </w:t>
      </w:r>
      <w:r>
        <w:t>Angela</w:t>
      </w:r>
      <w:r>
        <w:rPr>
          <w:spacing w:val="-2"/>
        </w:rPr>
        <w:t xml:space="preserve"> </w:t>
      </w:r>
      <w:r>
        <w:t>states</w:t>
      </w:r>
      <w:r>
        <w:rPr>
          <w:spacing w:val="-2"/>
        </w:rPr>
        <w:t xml:space="preserve"> </w:t>
      </w:r>
      <w:r>
        <w:t>that</w:t>
      </w:r>
      <w:r>
        <w:rPr>
          <w:spacing w:val="-2"/>
        </w:rPr>
        <w:t xml:space="preserve"> </w:t>
      </w:r>
      <w:r>
        <w:t>she</w:t>
      </w:r>
      <w:r>
        <w:rPr>
          <w:spacing w:val="-3"/>
        </w:rPr>
        <w:t xml:space="preserve"> </w:t>
      </w:r>
      <w:r>
        <w:t>has</w:t>
      </w:r>
      <w:r>
        <w:rPr>
          <w:spacing w:val="-3"/>
        </w:rPr>
        <w:t xml:space="preserve"> </w:t>
      </w:r>
      <w:r>
        <w:t>not noticed bleeding or unusual bruising and that things have been going smoothly.</w:t>
      </w:r>
    </w:p>
    <w:p w14:paraId="12A91FED" w14:textId="77777777" w:rsidR="00F9164C" w:rsidRDefault="00F9164C">
      <w:pPr>
        <w:pStyle w:val="BodyText"/>
        <w:spacing w:line="278" w:lineRule="auto"/>
        <w:sectPr w:rsidR="00F9164C">
          <w:pgSz w:w="12240" w:h="15840"/>
          <w:pgMar w:top="1640" w:right="0" w:bottom="540" w:left="0" w:header="0" w:footer="313" w:gutter="0"/>
          <w:cols w:space="720"/>
        </w:sectPr>
      </w:pPr>
    </w:p>
    <w:p w14:paraId="7D3A7E17" w14:textId="77777777" w:rsidR="00F9164C" w:rsidRDefault="00000000">
      <w:pPr>
        <w:pStyle w:val="BodyText"/>
        <w:spacing w:before="71" w:line="278" w:lineRule="auto"/>
        <w:ind w:left="835" w:right="871"/>
      </w:pPr>
      <w:r>
        <w:rPr>
          <w:rFonts w:ascii="Arial"/>
          <w:b/>
        </w:rPr>
        <w:lastRenderedPageBreak/>
        <w:t>What</w:t>
      </w:r>
      <w:r>
        <w:rPr>
          <w:rFonts w:ascii="Arial"/>
          <w:b/>
          <w:spacing w:val="-2"/>
        </w:rPr>
        <w:t xml:space="preserve"> </w:t>
      </w:r>
      <w:r>
        <w:rPr>
          <w:rFonts w:ascii="Arial"/>
          <w:b/>
        </w:rPr>
        <w:t>the</w:t>
      </w:r>
      <w:r>
        <w:rPr>
          <w:rFonts w:ascii="Arial"/>
          <w:b/>
          <w:spacing w:val="-3"/>
        </w:rPr>
        <w:t xml:space="preserve"> </w:t>
      </w:r>
      <w:r>
        <w:rPr>
          <w:rFonts w:ascii="Arial"/>
          <w:b/>
        </w:rPr>
        <w:t>grader</w:t>
      </w:r>
      <w:r>
        <w:rPr>
          <w:rFonts w:ascii="Arial"/>
          <w:b/>
          <w:spacing w:val="-2"/>
        </w:rPr>
        <w:t xml:space="preserve"> </w:t>
      </w:r>
      <w:r>
        <w:rPr>
          <w:rFonts w:ascii="Arial"/>
          <w:b/>
        </w:rPr>
        <w:t>or</w:t>
      </w:r>
      <w:r>
        <w:rPr>
          <w:rFonts w:ascii="Arial"/>
          <w:b/>
          <w:spacing w:val="-2"/>
        </w:rPr>
        <w:t xml:space="preserve"> </w:t>
      </w:r>
      <w:r>
        <w:rPr>
          <w:rFonts w:ascii="Arial"/>
          <w:b/>
        </w:rPr>
        <w:t>rubric</w:t>
      </w:r>
      <w:r>
        <w:rPr>
          <w:rFonts w:ascii="Arial"/>
          <w:b/>
          <w:spacing w:val="-3"/>
        </w:rPr>
        <w:t xml:space="preserve"> </w:t>
      </w:r>
      <w:r>
        <w:rPr>
          <w:rFonts w:ascii="Arial"/>
          <w:b/>
        </w:rPr>
        <w:t>expected:</w:t>
      </w:r>
      <w:r>
        <w:rPr>
          <w:rFonts w:ascii="Arial"/>
          <w:b/>
          <w:spacing w:val="-1"/>
        </w:rPr>
        <w:t xml:space="preserve"> </w:t>
      </w:r>
      <w:r>
        <w:t>The</w:t>
      </w:r>
      <w:r>
        <w:rPr>
          <w:spacing w:val="-2"/>
        </w:rPr>
        <w:t xml:space="preserve"> </w:t>
      </w:r>
      <w:r>
        <w:t>grader</w:t>
      </w:r>
      <w:r>
        <w:rPr>
          <w:spacing w:val="-2"/>
        </w:rPr>
        <w:t xml:space="preserve"> </w:t>
      </w:r>
      <w:r>
        <w:t>expects</w:t>
      </w:r>
      <w:r>
        <w:rPr>
          <w:spacing w:val="-2"/>
        </w:rPr>
        <w:t xml:space="preserve"> </w:t>
      </w:r>
      <w:r>
        <w:t>a</w:t>
      </w:r>
      <w:r>
        <w:rPr>
          <w:spacing w:val="-3"/>
        </w:rPr>
        <w:t xml:space="preserve"> </w:t>
      </w:r>
      <w:r>
        <w:t>longitudinal</w:t>
      </w:r>
      <w:r>
        <w:rPr>
          <w:spacing w:val="-2"/>
        </w:rPr>
        <w:t xml:space="preserve"> </w:t>
      </w:r>
      <w:r>
        <w:t>history</w:t>
      </w:r>
      <w:r>
        <w:rPr>
          <w:spacing w:val="-2"/>
        </w:rPr>
        <w:t xml:space="preserve"> </w:t>
      </w:r>
      <w:r>
        <w:t>of</w:t>
      </w:r>
      <w:r>
        <w:rPr>
          <w:spacing w:val="-2"/>
        </w:rPr>
        <w:t xml:space="preserve"> </w:t>
      </w:r>
      <w:r>
        <w:t>occasional</w:t>
      </w:r>
      <w:r>
        <w:rPr>
          <w:spacing w:val="-2"/>
        </w:rPr>
        <w:t xml:space="preserve"> </w:t>
      </w:r>
      <w:r>
        <w:t>minor</w:t>
      </w:r>
      <w:r>
        <w:rPr>
          <w:spacing w:val="-2"/>
        </w:rPr>
        <w:t xml:space="preserve"> </w:t>
      </w:r>
      <w:r>
        <w:t>bruising</w:t>
      </w:r>
      <w:r>
        <w:rPr>
          <w:spacing w:val="-3"/>
        </w:rPr>
        <w:t xml:space="preserve"> </w:t>
      </w:r>
      <w:r>
        <w:t>that</w:t>
      </w:r>
      <w:r>
        <w:rPr>
          <w:spacing w:val="-2"/>
        </w:rPr>
        <w:t xml:space="preserve"> </w:t>
      </w:r>
      <w:r>
        <w:t>is</w:t>
      </w:r>
      <w:r>
        <w:rPr>
          <w:spacing w:val="-2"/>
        </w:rPr>
        <w:t xml:space="preserve"> </w:t>
      </w:r>
      <w:r>
        <w:t>no</w:t>
      </w:r>
      <w:r>
        <w:rPr>
          <w:spacing w:val="-2"/>
        </w:rPr>
        <w:t xml:space="preserve"> </w:t>
      </w:r>
      <w:r>
        <w:t>longer concerning and removes credit when the note documents complete denial.</w:t>
      </w:r>
    </w:p>
    <w:p w14:paraId="480444FF" w14:textId="77777777" w:rsidR="00F9164C" w:rsidRDefault="00000000">
      <w:pPr>
        <w:pStyle w:val="BodyText"/>
        <w:spacing w:before="200" w:line="273" w:lineRule="auto"/>
        <w:ind w:left="835" w:right="871"/>
      </w:pPr>
      <w:r>
        <w:rPr>
          <w:rFonts w:ascii="Arial"/>
          <w:b/>
        </w:rPr>
        <w:t>Why</w:t>
      </w:r>
      <w:r>
        <w:rPr>
          <w:rFonts w:ascii="Arial"/>
          <w:b/>
          <w:spacing w:val="-2"/>
        </w:rPr>
        <w:t xml:space="preserve"> </w:t>
      </w:r>
      <w:r>
        <w:rPr>
          <w:rFonts w:ascii="Arial"/>
          <w:b/>
        </w:rPr>
        <w:t>this</w:t>
      </w:r>
      <w:r>
        <w:rPr>
          <w:rFonts w:ascii="Arial"/>
          <w:b/>
          <w:spacing w:val="-3"/>
        </w:rPr>
        <w:t xml:space="preserve"> </w:t>
      </w:r>
      <w:r>
        <w:rPr>
          <w:rFonts w:ascii="Arial"/>
          <w:b/>
        </w:rPr>
        <w:t>is</w:t>
      </w:r>
      <w:r>
        <w:rPr>
          <w:rFonts w:ascii="Arial"/>
          <w:b/>
          <w:spacing w:val="-2"/>
        </w:rPr>
        <w:t xml:space="preserve"> </w:t>
      </w:r>
      <w:r>
        <w:rPr>
          <w:rFonts w:ascii="Arial"/>
          <w:b/>
        </w:rPr>
        <w:t>a</w:t>
      </w:r>
      <w:r>
        <w:rPr>
          <w:rFonts w:ascii="Arial"/>
          <w:b/>
          <w:spacing w:val="-3"/>
        </w:rPr>
        <w:t xml:space="preserve"> </w:t>
      </w:r>
      <w:r>
        <w:rPr>
          <w:rFonts w:ascii="Arial"/>
          <w:b/>
        </w:rPr>
        <w:t>problem:</w:t>
      </w:r>
      <w:r>
        <w:rPr>
          <w:rFonts w:ascii="Arial"/>
          <w:b/>
          <w:spacing w:val="-1"/>
        </w:rPr>
        <w:t xml:space="preserve"> </w:t>
      </w:r>
      <w:r>
        <w:t>A</w:t>
      </w:r>
      <w:r>
        <w:rPr>
          <w:spacing w:val="-3"/>
        </w:rPr>
        <w:t xml:space="preserve"> </w:t>
      </w:r>
      <w:r>
        <w:t>student</w:t>
      </w:r>
      <w:r>
        <w:rPr>
          <w:spacing w:val="-3"/>
        </w:rPr>
        <w:t xml:space="preserve"> </w:t>
      </w:r>
      <w:r>
        <w:t>should</w:t>
      </w:r>
      <w:r>
        <w:rPr>
          <w:spacing w:val="-3"/>
        </w:rPr>
        <w:t xml:space="preserve"> </w:t>
      </w:r>
      <w:r>
        <w:t>document</w:t>
      </w:r>
      <w:r>
        <w:rPr>
          <w:spacing w:val="-3"/>
        </w:rPr>
        <w:t xml:space="preserve"> </w:t>
      </w:r>
      <w:r>
        <w:t>the</w:t>
      </w:r>
      <w:r>
        <w:rPr>
          <w:spacing w:val="-3"/>
        </w:rPr>
        <w:t xml:space="preserve"> </w:t>
      </w:r>
      <w:r>
        <w:t>current</w:t>
      </w:r>
      <w:r>
        <w:rPr>
          <w:spacing w:val="-3"/>
        </w:rPr>
        <w:t xml:space="preserve"> </w:t>
      </w:r>
      <w:r>
        <w:t>patient</w:t>
      </w:r>
      <w:r>
        <w:rPr>
          <w:spacing w:val="-3"/>
        </w:rPr>
        <w:t xml:space="preserve"> </w:t>
      </w:r>
      <w:r>
        <w:t>response.</w:t>
      </w:r>
      <w:r>
        <w:rPr>
          <w:spacing w:val="-3"/>
        </w:rPr>
        <w:t xml:space="preserve"> </w:t>
      </w:r>
      <w:r>
        <w:t>The</w:t>
      </w:r>
      <w:r>
        <w:rPr>
          <w:spacing w:val="-3"/>
        </w:rPr>
        <w:t xml:space="preserve"> </w:t>
      </w:r>
      <w:r>
        <w:t>grader</w:t>
      </w:r>
      <w:r>
        <w:rPr>
          <w:spacing w:val="-3"/>
        </w:rPr>
        <w:t xml:space="preserve"> </w:t>
      </w:r>
      <w:r>
        <w:t>cannot</w:t>
      </w:r>
      <w:r>
        <w:rPr>
          <w:spacing w:val="-3"/>
        </w:rPr>
        <w:t xml:space="preserve"> </w:t>
      </w:r>
      <w:r>
        <w:t>simultaneously</w:t>
      </w:r>
      <w:r>
        <w:rPr>
          <w:spacing w:val="-3"/>
        </w:rPr>
        <w:t xml:space="preserve"> </w:t>
      </w:r>
      <w:r>
        <w:t>require</w:t>
      </w:r>
      <w:r>
        <w:rPr>
          <w:spacing w:val="-3"/>
        </w:rPr>
        <w:t xml:space="preserve"> </w:t>
      </w:r>
      <w:r>
        <w:t>a positive bruising history that the AI patient denies.</w:t>
      </w:r>
    </w:p>
    <w:p w14:paraId="66D7C23A" w14:textId="77777777" w:rsidR="00F9164C" w:rsidRDefault="00000000">
      <w:pPr>
        <w:pStyle w:val="BodyText"/>
        <w:spacing w:before="203" w:line="273" w:lineRule="auto"/>
        <w:ind w:left="835" w:right="871"/>
      </w:pPr>
      <w:r>
        <w:rPr>
          <w:rFonts w:ascii="Arial"/>
          <w:b/>
        </w:rPr>
        <w:t>Suggested</w:t>
      </w:r>
      <w:r>
        <w:rPr>
          <w:rFonts w:ascii="Arial"/>
          <w:b/>
          <w:spacing w:val="-4"/>
        </w:rPr>
        <w:t xml:space="preserve"> </w:t>
      </w:r>
      <w:r>
        <w:rPr>
          <w:rFonts w:ascii="Arial"/>
          <w:b/>
        </w:rPr>
        <w:t>fix:</w:t>
      </w:r>
      <w:r>
        <w:rPr>
          <w:rFonts w:ascii="Arial"/>
          <w:b/>
          <w:spacing w:val="-3"/>
        </w:rPr>
        <w:t xml:space="preserve"> </w:t>
      </w:r>
      <w:r>
        <w:t>Decide</w:t>
      </w:r>
      <w:r>
        <w:rPr>
          <w:spacing w:val="-3"/>
        </w:rPr>
        <w:t xml:space="preserve"> </w:t>
      </w:r>
      <w:r>
        <w:t>whether</w:t>
      </w:r>
      <w:r>
        <w:rPr>
          <w:spacing w:val="-3"/>
        </w:rPr>
        <w:t xml:space="preserve"> </w:t>
      </w:r>
      <w:r>
        <w:t>Thursday</w:t>
      </w:r>
      <w:r>
        <w:rPr>
          <w:spacing w:val="-3"/>
        </w:rPr>
        <w:t xml:space="preserve"> </w:t>
      </w:r>
      <w:r>
        <w:t>should</w:t>
      </w:r>
      <w:r>
        <w:rPr>
          <w:spacing w:val="-3"/>
        </w:rPr>
        <w:t xml:space="preserve"> </w:t>
      </w:r>
      <w:r>
        <w:t>represent</w:t>
      </w:r>
      <w:r>
        <w:rPr>
          <w:spacing w:val="-3"/>
        </w:rPr>
        <w:t xml:space="preserve"> </w:t>
      </w:r>
      <w:r>
        <w:t>resolved</w:t>
      </w:r>
      <w:r>
        <w:rPr>
          <w:spacing w:val="-3"/>
        </w:rPr>
        <w:t xml:space="preserve"> </w:t>
      </w:r>
      <w:r>
        <w:t>prior</w:t>
      </w:r>
      <w:r>
        <w:rPr>
          <w:spacing w:val="-3"/>
        </w:rPr>
        <w:t xml:space="preserve"> </w:t>
      </w:r>
      <w:r>
        <w:t>bruising</w:t>
      </w:r>
      <w:r>
        <w:rPr>
          <w:spacing w:val="-4"/>
        </w:rPr>
        <w:t xml:space="preserve"> </w:t>
      </w:r>
      <w:r>
        <w:t>with</w:t>
      </w:r>
      <w:r>
        <w:rPr>
          <w:spacing w:val="-3"/>
        </w:rPr>
        <w:t xml:space="preserve"> </w:t>
      </w:r>
      <w:r>
        <w:t>occasional</w:t>
      </w:r>
      <w:r>
        <w:rPr>
          <w:spacing w:val="-4"/>
        </w:rPr>
        <w:t xml:space="preserve"> </w:t>
      </w:r>
      <w:r>
        <w:t>minor</w:t>
      </w:r>
      <w:r>
        <w:rPr>
          <w:spacing w:val="-3"/>
        </w:rPr>
        <w:t xml:space="preserve"> </w:t>
      </w:r>
      <w:r>
        <w:t>bruising</w:t>
      </w:r>
      <w:r>
        <w:rPr>
          <w:spacing w:val="-3"/>
        </w:rPr>
        <w:t xml:space="preserve"> </w:t>
      </w:r>
      <w:r>
        <w:t>still</w:t>
      </w:r>
      <w:r>
        <w:rPr>
          <w:spacing w:val="-3"/>
        </w:rPr>
        <w:t xml:space="preserve"> </w:t>
      </w:r>
      <w:r>
        <w:t>reported</w:t>
      </w:r>
      <w:r>
        <w:rPr>
          <w:spacing w:val="-3"/>
        </w:rPr>
        <w:t xml:space="preserve"> </w:t>
      </w:r>
      <w:r>
        <w:t>or complete absence of bruising, then synchronize the patient and grader.</w:t>
      </w:r>
    </w:p>
    <w:p w14:paraId="7E4311DE" w14:textId="77777777" w:rsidR="00F9164C" w:rsidRDefault="00F9164C">
      <w:pPr>
        <w:pStyle w:val="BodyText"/>
        <w:rPr>
          <w:sz w:val="20"/>
        </w:rPr>
      </w:pPr>
    </w:p>
    <w:p w14:paraId="6E1179F1" w14:textId="77777777" w:rsidR="00F9164C" w:rsidRDefault="00000000">
      <w:pPr>
        <w:pStyle w:val="BodyText"/>
        <w:spacing w:before="143"/>
        <w:rPr>
          <w:sz w:val="20"/>
        </w:rPr>
      </w:pPr>
      <w:r>
        <w:rPr>
          <w:noProof/>
          <w:sz w:val="20"/>
        </w:rPr>
        <w:drawing>
          <wp:anchor distT="0" distB="0" distL="0" distR="0" simplePos="0" relativeHeight="487617024" behindDoc="1" locked="0" layoutInCell="1" allowOverlap="1" wp14:anchorId="250DA657" wp14:editId="17B30FE1">
            <wp:simplePos x="0" y="0"/>
            <wp:positionH relativeFrom="page">
              <wp:posOffset>976488</wp:posOffset>
            </wp:positionH>
            <wp:positionV relativeFrom="paragraph">
              <wp:posOffset>252438</wp:posOffset>
            </wp:positionV>
            <wp:extent cx="4938760" cy="7129176"/>
            <wp:effectExtent l="0" t="0" r="0" b="0"/>
            <wp:wrapTopAndBottom/>
            <wp:docPr id="138" name="Image 1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8" name="Image 138"/>
                    <pic:cNvPicPr/>
                  </pic:nvPicPr>
                  <pic:blipFill>
                    <a:blip r:embed="rId124" cstate="print"/>
                    <a:stretch>
                      <a:fillRect/>
                    </a:stretch>
                  </pic:blipFill>
                  <pic:spPr>
                    <a:xfrm>
                      <a:off x="0" y="0"/>
                      <a:ext cx="4938760" cy="7129176"/>
                    </a:xfrm>
                    <a:prstGeom prst="rect">
                      <a:avLst/>
                    </a:prstGeom>
                  </pic:spPr>
                </pic:pic>
              </a:graphicData>
            </a:graphic>
          </wp:anchor>
        </w:drawing>
      </w:r>
    </w:p>
    <w:p w14:paraId="2F7FFBFA" w14:textId="77777777" w:rsidR="00F9164C" w:rsidRDefault="00F9164C">
      <w:pPr>
        <w:pStyle w:val="BodyText"/>
        <w:rPr>
          <w:sz w:val="20"/>
        </w:rPr>
        <w:sectPr w:rsidR="00F9164C">
          <w:pgSz w:w="12240" w:h="15840"/>
          <w:pgMar w:top="720" w:right="0" w:bottom="540" w:left="0" w:header="0" w:footer="313" w:gutter="0"/>
          <w:cols w:space="720"/>
        </w:sectPr>
      </w:pPr>
    </w:p>
    <w:p w14:paraId="5BF26F2C" w14:textId="77777777" w:rsidR="00F9164C" w:rsidRDefault="00000000">
      <w:pPr>
        <w:spacing w:before="71"/>
        <w:ind w:left="835"/>
        <w:rPr>
          <w:rFonts w:ascii="Arial" w:hAnsi="Arial"/>
          <w:i/>
          <w:sz w:val="18"/>
        </w:rPr>
      </w:pPr>
      <w:r>
        <w:rPr>
          <w:rFonts w:ascii="Arial" w:hAnsi="Arial"/>
          <w:i/>
          <w:sz w:val="18"/>
        </w:rPr>
        <w:lastRenderedPageBreak/>
        <w:t>Evidence</w:t>
      </w:r>
      <w:r>
        <w:rPr>
          <w:rFonts w:ascii="Arial" w:hAnsi="Arial"/>
          <w:i/>
          <w:spacing w:val="-3"/>
          <w:sz w:val="18"/>
        </w:rPr>
        <w:t xml:space="preserve"> </w:t>
      </w:r>
      <w:r>
        <w:rPr>
          <w:rFonts w:ascii="Arial" w:hAnsi="Arial"/>
          <w:i/>
          <w:sz w:val="18"/>
        </w:rPr>
        <w:t>–</w:t>
      </w:r>
      <w:r>
        <w:rPr>
          <w:rFonts w:ascii="Arial" w:hAnsi="Arial"/>
          <w:i/>
          <w:spacing w:val="-1"/>
          <w:sz w:val="18"/>
        </w:rPr>
        <w:t xml:space="preserve"> </w:t>
      </w:r>
      <w:r>
        <w:rPr>
          <w:rFonts w:ascii="Arial" w:hAnsi="Arial"/>
          <w:i/>
          <w:sz w:val="18"/>
        </w:rPr>
        <w:t>Thursday</w:t>
      </w:r>
      <w:r>
        <w:rPr>
          <w:rFonts w:ascii="Arial" w:hAnsi="Arial"/>
          <w:i/>
          <w:spacing w:val="-1"/>
          <w:sz w:val="18"/>
        </w:rPr>
        <w:t xml:space="preserve"> </w:t>
      </w:r>
      <w:r>
        <w:rPr>
          <w:rFonts w:ascii="Arial" w:hAnsi="Arial"/>
          <w:i/>
          <w:sz w:val="18"/>
        </w:rPr>
        <w:t>AI</w:t>
      </w:r>
      <w:r>
        <w:rPr>
          <w:rFonts w:ascii="Arial" w:hAnsi="Arial"/>
          <w:i/>
          <w:spacing w:val="-2"/>
          <w:sz w:val="18"/>
        </w:rPr>
        <w:t xml:space="preserve"> </w:t>
      </w:r>
      <w:r>
        <w:rPr>
          <w:rFonts w:ascii="Arial" w:hAnsi="Arial"/>
          <w:i/>
          <w:sz w:val="18"/>
        </w:rPr>
        <w:t>patient</w:t>
      </w:r>
      <w:r>
        <w:rPr>
          <w:rFonts w:ascii="Arial" w:hAnsi="Arial"/>
          <w:i/>
          <w:spacing w:val="-1"/>
          <w:sz w:val="18"/>
        </w:rPr>
        <w:t xml:space="preserve"> </w:t>
      </w:r>
      <w:r>
        <w:rPr>
          <w:rFonts w:ascii="Arial" w:hAnsi="Arial"/>
          <w:i/>
          <w:sz w:val="18"/>
        </w:rPr>
        <w:t>directly</w:t>
      </w:r>
      <w:r>
        <w:rPr>
          <w:rFonts w:ascii="Arial" w:hAnsi="Arial"/>
          <w:i/>
          <w:spacing w:val="-1"/>
          <w:sz w:val="18"/>
        </w:rPr>
        <w:t xml:space="preserve"> </w:t>
      </w:r>
      <w:r>
        <w:rPr>
          <w:rFonts w:ascii="Arial" w:hAnsi="Arial"/>
          <w:i/>
          <w:sz w:val="18"/>
        </w:rPr>
        <w:t>denies</w:t>
      </w:r>
      <w:r>
        <w:rPr>
          <w:rFonts w:ascii="Arial" w:hAnsi="Arial"/>
          <w:i/>
          <w:spacing w:val="-1"/>
          <w:sz w:val="18"/>
        </w:rPr>
        <w:t xml:space="preserve"> </w:t>
      </w:r>
      <w:r>
        <w:rPr>
          <w:rFonts w:ascii="Arial" w:hAnsi="Arial"/>
          <w:i/>
          <w:sz w:val="18"/>
        </w:rPr>
        <w:t>bleeding</w:t>
      </w:r>
      <w:r>
        <w:rPr>
          <w:rFonts w:ascii="Arial" w:hAnsi="Arial"/>
          <w:i/>
          <w:spacing w:val="-1"/>
          <w:sz w:val="18"/>
        </w:rPr>
        <w:t xml:space="preserve"> </w:t>
      </w:r>
      <w:r>
        <w:rPr>
          <w:rFonts w:ascii="Arial" w:hAnsi="Arial"/>
          <w:i/>
          <w:sz w:val="18"/>
        </w:rPr>
        <w:t>or</w:t>
      </w:r>
      <w:r>
        <w:rPr>
          <w:rFonts w:ascii="Arial" w:hAnsi="Arial"/>
          <w:i/>
          <w:spacing w:val="-1"/>
          <w:sz w:val="18"/>
        </w:rPr>
        <w:t xml:space="preserve"> </w:t>
      </w:r>
      <w:r>
        <w:rPr>
          <w:rFonts w:ascii="Arial" w:hAnsi="Arial"/>
          <w:i/>
          <w:sz w:val="18"/>
        </w:rPr>
        <w:t xml:space="preserve">unusual </w:t>
      </w:r>
      <w:r>
        <w:rPr>
          <w:rFonts w:ascii="Arial" w:hAnsi="Arial"/>
          <w:i/>
          <w:spacing w:val="-2"/>
          <w:sz w:val="18"/>
        </w:rPr>
        <w:t>bruising.</w:t>
      </w:r>
    </w:p>
    <w:p w14:paraId="7E9FE484" w14:textId="77777777" w:rsidR="00F9164C" w:rsidRDefault="00F9164C">
      <w:pPr>
        <w:pStyle w:val="BodyText"/>
        <w:spacing w:before="26"/>
        <w:rPr>
          <w:rFonts w:ascii="Arial"/>
          <w:i/>
        </w:rPr>
      </w:pPr>
    </w:p>
    <w:p w14:paraId="570E8D9E" w14:textId="77777777" w:rsidR="00F9164C" w:rsidRDefault="00000000">
      <w:pPr>
        <w:pStyle w:val="Heading9"/>
        <w:spacing w:line="278" w:lineRule="auto"/>
        <w:ind w:right="871"/>
      </w:pPr>
      <w:r>
        <w:t>Issue</w:t>
      </w:r>
      <w:r>
        <w:rPr>
          <w:spacing w:val="-3"/>
        </w:rPr>
        <w:t xml:space="preserve"> </w:t>
      </w:r>
      <w:r>
        <w:t>9.</w:t>
      </w:r>
      <w:r>
        <w:rPr>
          <w:spacing w:val="-3"/>
        </w:rPr>
        <w:t xml:space="preserve"> </w:t>
      </w:r>
      <w:r>
        <w:t>Transportation</w:t>
      </w:r>
      <w:r>
        <w:rPr>
          <w:spacing w:val="-3"/>
        </w:rPr>
        <w:t xml:space="preserve"> </w:t>
      </w:r>
      <w:r>
        <w:t>remains</w:t>
      </w:r>
      <w:r>
        <w:rPr>
          <w:spacing w:val="-3"/>
        </w:rPr>
        <w:t xml:space="preserve"> </w:t>
      </w:r>
      <w:r>
        <w:t>difficult</w:t>
      </w:r>
      <w:r>
        <w:rPr>
          <w:spacing w:val="-3"/>
        </w:rPr>
        <w:t xml:space="preserve"> </w:t>
      </w:r>
      <w:r>
        <w:t>in</w:t>
      </w:r>
      <w:r>
        <w:rPr>
          <w:spacing w:val="-3"/>
        </w:rPr>
        <w:t xml:space="preserve"> </w:t>
      </w:r>
      <w:r>
        <w:t>the</w:t>
      </w:r>
      <w:r>
        <w:rPr>
          <w:spacing w:val="-3"/>
        </w:rPr>
        <w:t xml:space="preserve"> </w:t>
      </w:r>
      <w:r>
        <w:t>AI</w:t>
      </w:r>
      <w:r>
        <w:rPr>
          <w:spacing w:val="-3"/>
        </w:rPr>
        <w:t xml:space="preserve"> </w:t>
      </w:r>
      <w:r>
        <w:t>interview</w:t>
      </w:r>
      <w:r>
        <w:rPr>
          <w:spacing w:val="-3"/>
        </w:rPr>
        <w:t xml:space="preserve"> </w:t>
      </w:r>
      <w:r>
        <w:t>while</w:t>
      </w:r>
      <w:r>
        <w:rPr>
          <w:spacing w:val="-3"/>
        </w:rPr>
        <w:t xml:space="preserve"> </w:t>
      </w:r>
      <w:r>
        <w:t>the</w:t>
      </w:r>
      <w:r>
        <w:rPr>
          <w:spacing w:val="-3"/>
        </w:rPr>
        <w:t xml:space="preserve"> </w:t>
      </w:r>
      <w:r>
        <w:t>grader</w:t>
      </w:r>
      <w:r>
        <w:rPr>
          <w:spacing w:val="-3"/>
        </w:rPr>
        <w:t xml:space="preserve"> </w:t>
      </w:r>
      <w:r>
        <w:t>expects</w:t>
      </w:r>
      <w:r>
        <w:rPr>
          <w:spacing w:val="-3"/>
        </w:rPr>
        <w:t xml:space="preserve"> </w:t>
      </w:r>
      <w:r>
        <w:t>the</w:t>
      </w:r>
      <w:r>
        <w:rPr>
          <w:spacing w:val="-3"/>
        </w:rPr>
        <w:t xml:space="preserve"> </w:t>
      </w:r>
      <w:r>
        <w:t>barrier</w:t>
      </w:r>
      <w:r>
        <w:rPr>
          <w:spacing w:val="-3"/>
        </w:rPr>
        <w:t xml:space="preserve"> </w:t>
      </w:r>
      <w:r>
        <w:t>to</w:t>
      </w:r>
      <w:r>
        <w:rPr>
          <w:spacing w:val="-3"/>
        </w:rPr>
        <w:t xml:space="preserve"> </w:t>
      </w:r>
      <w:r>
        <w:t>be</w:t>
      </w:r>
      <w:r>
        <w:rPr>
          <w:spacing w:val="-3"/>
        </w:rPr>
        <w:t xml:space="preserve"> </w:t>
      </w:r>
      <w:r>
        <w:t>resolved</w:t>
      </w:r>
      <w:r>
        <w:rPr>
          <w:spacing w:val="-3"/>
        </w:rPr>
        <w:t xml:space="preserve"> </w:t>
      </w:r>
      <w:r>
        <w:t>through family support</w:t>
      </w:r>
    </w:p>
    <w:p w14:paraId="645BD55E" w14:textId="77777777" w:rsidR="00F9164C" w:rsidRDefault="00000000">
      <w:pPr>
        <w:pStyle w:val="BodyText"/>
        <w:spacing w:before="195" w:line="278" w:lineRule="auto"/>
        <w:ind w:left="835" w:right="871"/>
      </w:pPr>
      <w:r>
        <w:rPr>
          <w:rFonts w:ascii="Arial"/>
          <w:b/>
        </w:rPr>
        <w:t>What</w:t>
      </w:r>
      <w:r>
        <w:rPr>
          <w:rFonts w:ascii="Arial"/>
          <w:b/>
          <w:spacing w:val="-2"/>
        </w:rPr>
        <w:t xml:space="preserve"> </w:t>
      </w:r>
      <w:r>
        <w:rPr>
          <w:rFonts w:ascii="Arial"/>
          <w:b/>
        </w:rPr>
        <w:t>the</w:t>
      </w:r>
      <w:r>
        <w:rPr>
          <w:rFonts w:ascii="Arial"/>
          <w:b/>
          <w:spacing w:val="-3"/>
        </w:rPr>
        <w:t xml:space="preserve"> </w:t>
      </w:r>
      <w:r>
        <w:rPr>
          <w:rFonts w:ascii="Arial"/>
          <w:b/>
        </w:rPr>
        <w:t>student</w:t>
      </w:r>
      <w:r>
        <w:rPr>
          <w:rFonts w:ascii="Arial"/>
          <w:b/>
          <w:spacing w:val="-2"/>
        </w:rPr>
        <w:t xml:space="preserve"> </w:t>
      </w:r>
      <w:r>
        <w:rPr>
          <w:rFonts w:ascii="Arial"/>
          <w:b/>
        </w:rPr>
        <w:t>saw or</w:t>
      </w:r>
      <w:r>
        <w:rPr>
          <w:rFonts w:ascii="Arial"/>
          <w:b/>
          <w:spacing w:val="-2"/>
        </w:rPr>
        <w:t xml:space="preserve"> </w:t>
      </w:r>
      <w:r>
        <w:rPr>
          <w:rFonts w:ascii="Arial"/>
          <w:b/>
        </w:rPr>
        <w:t>heard:</w:t>
      </w:r>
      <w:r>
        <w:rPr>
          <w:rFonts w:ascii="Arial"/>
          <w:b/>
          <w:spacing w:val="-1"/>
        </w:rPr>
        <w:t xml:space="preserve"> </w:t>
      </w:r>
      <w:r>
        <w:t>Angela</w:t>
      </w:r>
      <w:r>
        <w:rPr>
          <w:spacing w:val="-3"/>
        </w:rPr>
        <w:t xml:space="preserve"> </w:t>
      </w:r>
      <w:r>
        <w:t>says</w:t>
      </w:r>
      <w:r>
        <w:rPr>
          <w:spacing w:val="-3"/>
        </w:rPr>
        <w:t xml:space="preserve"> </w:t>
      </w:r>
      <w:r>
        <w:t>transportation</w:t>
      </w:r>
      <w:r>
        <w:rPr>
          <w:spacing w:val="-3"/>
        </w:rPr>
        <w:t xml:space="preserve"> </w:t>
      </w:r>
      <w:r>
        <w:t>can</w:t>
      </w:r>
      <w:r>
        <w:rPr>
          <w:spacing w:val="-3"/>
        </w:rPr>
        <w:t xml:space="preserve"> </w:t>
      </w:r>
      <w:r>
        <w:t>still</w:t>
      </w:r>
      <w:r>
        <w:rPr>
          <w:spacing w:val="-3"/>
        </w:rPr>
        <w:t xml:space="preserve"> </w:t>
      </w:r>
      <w:r>
        <w:t>be</w:t>
      </w:r>
      <w:r>
        <w:rPr>
          <w:spacing w:val="-3"/>
        </w:rPr>
        <w:t xml:space="preserve"> </w:t>
      </w:r>
      <w:r>
        <w:t>difficult</w:t>
      </w:r>
      <w:r>
        <w:rPr>
          <w:spacing w:val="-3"/>
        </w:rPr>
        <w:t xml:space="preserve"> </w:t>
      </w:r>
      <w:r>
        <w:t>because</w:t>
      </w:r>
      <w:r>
        <w:rPr>
          <w:spacing w:val="-3"/>
        </w:rPr>
        <w:t xml:space="preserve"> </w:t>
      </w:r>
      <w:r>
        <w:t>she</w:t>
      </w:r>
      <w:r>
        <w:rPr>
          <w:spacing w:val="-3"/>
        </w:rPr>
        <w:t xml:space="preserve"> </w:t>
      </w:r>
      <w:r>
        <w:t>lives</w:t>
      </w:r>
      <w:r>
        <w:rPr>
          <w:spacing w:val="-2"/>
        </w:rPr>
        <w:t xml:space="preserve"> </w:t>
      </w:r>
      <w:r>
        <w:t>alone</w:t>
      </w:r>
      <w:r>
        <w:rPr>
          <w:spacing w:val="-3"/>
        </w:rPr>
        <w:t xml:space="preserve"> </w:t>
      </w:r>
      <w:r>
        <w:t>and</w:t>
      </w:r>
      <w:r>
        <w:rPr>
          <w:spacing w:val="-3"/>
        </w:rPr>
        <w:t xml:space="preserve"> </w:t>
      </w:r>
      <w:r>
        <w:t>usually</w:t>
      </w:r>
      <w:r>
        <w:rPr>
          <w:spacing w:val="-3"/>
        </w:rPr>
        <w:t xml:space="preserve"> </w:t>
      </w:r>
      <w:proofErr w:type="gramStart"/>
      <w:r>
        <w:t>has</w:t>
      </w:r>
      <w:r>
        <w:rPr>
          <w:spacing w:val="-3"/>
        </w:rPr>
        <w:t xml:space="preserve"> </w:t>
      </w:r>
      <w:r>
        <w:t>to</w:t>
      </w:r>
      <w:proofErr w:type="gramEnd"/>
      <w:r>
        <w:rPr>
          <w:spacing w:val="-3"/>
        </w:rPr>
        <w:t xml:space="preserve"> </w:t>
      </w:r>
      <w:r>
        <w:t>take</w:t>
      </w:r>
      <w:r>
        <w:rPr>
          <w:spacing w:val="-3"/>
        </w:rPr>
        <w:t xml:space="preserve"> </w:t>
      </w:r>
      <w:r>
        <w:t>the bus or get a ride, although she has managed to attend appointments and obtain medications.</w:t>
      </w:r>
    </w:p>
    <w:p w14:paraId="3215515D" w14:textId="77777777" w:rsidR="00F9164C" w:rsidRDefault="00000000">
      <w:pPr>
        <w:pStyle w:val="BodyText"/>
        <w:spacing w:before="195" w:line="278" w:lineRule="auto"/>
        <w:ind w:left="835" w:right="871"/>
      </w:pPr>
      <w:r>
        <w:rPr>
          <w:rFonts w:ascii="Arial"/>
          <w:b/>
        </w:rPr>
        <w:t>What</w:t>
      </w:r>
      <w:r>
        <w:rPr>
          <w:rFonts w:ascii="Arial"/>
          <w:b/>
          <w:spacing w:val="-2"/>
        </w:rPr>
        <w:t xml:space="preserve"> </w:t>
      </w:r>
      <w:r>
        <w:rPr>
          <w:rFonts w:ascii="Arial"/>
          <w:b/>
        </w:rPr>
        <w:t>the</w:t>
      </w:r>
      <w:r>
        <w:rPr>
          <w:rFonts w:ascii="Arial"/>
          <w:b/>
          <w:spacing w:val="-3"/>
        </w:rPr>
        <w:t xml:space="preserve"> </w:t>
      </w:r>
      <w:r>
        <w:rPr>
          <w:rFonts w:ascii="Arial"/>
          <w:b/>
        </w:rPr>
        <w:t>grader</w:t>
      </w:r>
      <w:r>
        <w:rPr>
          <w:rFonts w:ascii="Arial"/>
          <w:b/>
          <w:spacing w:val="-2"/>
        </w:rPr>
        <w:t xml:space="preserve"> </w:t>
      </w:r>
      <w:r>
        <w:rPr>
          <w:rFonts w:ascii="Arial"/>
          <w:b/>
        </w:rPr>
        <w:t>or</w:t>
      </w:r>
      <w:r>
        <w:rPr>
          <w:rFonts w:ascii="Arial"/>
          <w:b/>
          <w:spacing w:val="-2"/>
        </w:rPr>
        <w:t xml:space="preserve"> </w:t>
      </w:r>
      <w:r>
        <w:rPr>
          <w:rFonts w:ascii="Arial"/>
          <w:b/>
        </w:rPr>
        <w:t>rubric</w:t>
      </w:r>
      <w:r>
        <w:rPr>
          <w:rFonts w:ascii="Arial"/>
          <w:b/>
          <w:spacing w:val="-3"/>
        </w:rPr>
        <w:t xml:space="preserve"> </w:t>
      </w:r>
      <w:r>
        <w:rPr>
          <w:rFonts w:ascii="Arial"/>
          <w:b/>
        </w:rPr>
        <w:t>expected:</w:t>
      </w:r>
      <w:r>
        <w:rPr>
          <w:rFonts w:ascii="Arial"/>
          <w:b/>
          <w:spacing w:val="-2"/>
        </w:rPr>
        <w:t xml:space="preserve"> </w:t>
      </w:r>
      <w:r>
        <w:t>The</w:t>
      </w:r>
      <w:r>
        <w:rPr>
          <w:spacing w:val="-2"/>
        </w:rPr>
        <w:t xml:space="preserve"> </w:t>
      </w:r>
      <w:r>
        <w:t>grader</w:t>
      </w:r>
      <w:r>
        <w:rPr>
          <w:spacing w:val="-2"/>
        </w:rPr>
        <w:t xml:space="preserve"> </w:t>
      </w:r>
      <w:r>
        <w:t>expects</w:t>
      </w:r>
      <w:r>
        <w:rPr>
          <w:spacing w:val="-3"/>
        </w:rPr>
        <w:t xml:space="preserve"> </w:t>
      </w:r>
      <w:r>
        <w:t>transportation</w:t>
      </w:r>
      <w:r>
        <w:rPr>
          <w:spacing w:val="-2"/>
        </w:rPr>
        <w:t xml:space="preserve"> </w:t>
      </w:r>
      <w:r>
        <w:t>to</w:t>
      </w:r>
      <w:r>
        <w:rPr>
          <w:spacing w:val="-2"/>
        </w:rPr>
        <w:t xml:space="preserve"> </w:t>
      </w:r>
      <w:r>
        <w:t>be</w:t>
      </w:r>
      <w:r>
        <w:rPr>
          <w:spacing w:val="-3"/>
        </w:rPr>
        <w:t xml:space="preserve"> </w:t>
      </w:r>
      <w:r>
        <w:t>resolved,</w:t>
      </w:r>
      <w:r>
        <w:rPr>
          <w:spacing w:val="-3"/>
        </w:rPr>
        <w:t xml:space="preserve"> </w:t>
      </w:r>
      <w:r>
        <w:t>including</w:t>
      </w:r>
      <w:r>
        <w:rPr>
          <w:spacing w:val="-3"/>
        </w:rPr>
        <w:t xml:space="preserve"> </w:t>
      </w:r>
      <w:r>
        <w:t>family</w:t>
      </w:r>
      <w:r>
        <w:rPr>
          <w:spacing w:val="-2"/>
        </w:rPr>
        <w:t xml:space="preserve"> </w:t>
      </w:r>
      <w:r>
        <w:t>support,</w:t>
      </w:r>
      <w:r>
        <w:rPr>
          <w:spacing w:val="-2"/>
        </w:rPr>
        <w:t xml:space="preserve"> </w:t>
      </w:r>
      <w:r>
        <w:t>and</w:t>
      </w:r>
      <w:r>
        <w:rPr>
          <w:spacing w:val="-3"/>
        </w:rPr>
        <w:t xml:space="preserve"> </w:t>
      </w:r>
      <w:r>
        <w:t>deducts when the note describes ongoing transportation difficulty.</w:t>
      </w:r>
    </w:p>
    <w:p w14:paraId="76DF2AEF" w14:textId="77777777" w:rsidR="00F9164C" w:rsidRDefault="00000000">
      <w:pPr>
        <w:pStyle w:val="BodyText"/>
        <w:spacing w:before="200" w:line="273" w:lineRule="auto"/>
        <w:ind w:left="835" w:right="871"/>
      </w:pPr>
      <w:r>
        <w:rPr>
          <w:rFonts w:ascii="Arial"/>
          <w:b/>
        </w:rPr>
        <w:t>Why</w:t>
      </w:r>
      <w:r>
        <w:rPr>
          <w:rFonts w:ascii="Arial"/>
          <w:b/>
          <w:spacing w:val="-2"/>
        </w:rPr>
        <w:t xml:space="preserve"> </w:t>
      </w:r>
      <w:r>
        <w:rPr>
          <w:rFonts w:ascii="Arial"/>
          <w:b/>
        </w:rPr>
        <w:t>this</w:t>
      </w:r>
      <w:r>
        <w:rPr>
          <w:rFonts w:ascii="Arial"/>
          <w:b/>
          <w:spacing w:val="-3"/>
        </w:rPr>
        <w:t xml:space="preserve"> </w:t>
      </w:r>
      <w:r>
        <w:rPr>
          <w:rFonts w:ascii="Arial"/>
          <w:b/>
        </w:rPr>
        <w:t>is</w:t>
      </w:r>
      <w:r>
        <w:rPr>
          <w:rFonts w:ascii="Arial"/>
          <w:b/>
          <w:spacing w:val="-2"/>
        </w:rPr>
        <w:t xml:space="preserve"> </w:t>
      </w:r>
      <w:r>
        <w:rPr>
          <w:rFonts w:ascii="Arial"/>
          <w:b/>
        </w:rPr>
        <w:t>a</w:t>
      </w:r>
      <w:r>
        <w:rPr>
          <w:rFonts w:ascii="Arial"/>
          <w:b/>
          <w:spacing w:val="-3"/>
        </w:rPr>
        <w:t xml:space="preserve"> </w:t>
      </w:r>
      <w:r>
        <w:rPr>
          <w:rFonts w:ascii="Arial"/>
          <w:b/>
        </w:rPr>
        <w:t>problem:</w:t>
      </w:r>
      <w:r>
        <w:rPr>
          <w:rFonts w:ascii="Arial"/>
          <w:b/>
          <w:spacing w:val="-1"/>
        </w:rPr>
        <w:t xml:space="preserve"> </w:t>
      </w:r>
      <w:r>
        <w:t>The</w:t>
      </w:r>
      <w:r>
        <w:rPr>
          <w:spacing w:val="-2"/>
        </w:rPr>
        <w:t xml:space="preserve"> </w:t>
      </w:r>
      <w:r>
        <w:t>live</w:t>
      </w:r>
      <w:r>
        <w:rPr>
          <w:spacing w:val="-2"/>
        </w:rPr>
        <w:t xml:space="preserve"> </w:t>
      </w:r>
      <w:r>
        <w:t>patient</w:t>
      </w:r>
      <w:r>
        <w:rPr>
          <w:spacing w:val="-2"/>
        </w:rPr>
        <w:t xml:space="preserve"> </w:t>
      </w:r>
      <w:r>
        <w:t>describes</w:t>
      </w:r>
      <w:r>
        <w:rPr>
          <w:spacing w:val="-2"/>
        </w:rPr>
        <w:t xml:space="preserve"> </w:t>
      </w:r>
      <w:r>
        <w:t>improvement</w:t>
      </w:r>
      <w:r>
        <w:rPr>
          <w:spacing w:val="-2"/>
        </w:rPr>
        <w:t xml:space="preserve"> </w:t>
      </w:r>
      <w:r>
        <w:t>in</w:t>
      </w:r>
      <w:r>
        <w:rPr>
          <w:spacing w:val="-2"/>
        </w:rPr>
        <w:t xml:space="preserve"> </w:t>
      </w:r>
      <w:r>
        <w:t>medication</w:t>
      </w:r>
      <w:r>
        <w:rPr>
          <w:spacing w:val="-2"/>
        </w:rPr>
        <w:t xml:space="preserve"> </w:t>
      </w:r>
      <w:r>
        <w:t>access</w:t>
      </w:r>
      <w:r>
        <w:rPr>
          <w:spacing w:val="-3"/>
        </w:rPr>
        <w:t xml:space="preserve"> </w:t>
      </w:r>
      <w:r>
        <w:t>without</w:t>
      </w:r>
      <w:r>
        <w:rPr>
          <w:spacing w:val="-2"/>
        </w:rPr>
        <w:t xml:space="preserve"> </w:t>
      </w:r>
      <w:r>
        <w:t>saying</w:t>
      </w:r>
      <w:r>
        <w:rPr>
          <w:spacing w:val="-2"/>
        </w:rPr>
        <w:t xml:space="preserve"> </w:t>
      </w:r>
      <w:r>
        <w:t>the</w:t>
      </w:r>
      <w:r>
        <w:rPr>
          <w:spacing w:val="-3"/>
        </w:rPr>
        <w:t xml:space="preserve"> </w:t>
      </w:r>
      <w:r>
        <w:t>transportation</w:t>
      </w:r>
      <w:r>
        <w:rPr>
          <w:spacing w:val="-2"/>
        </w:rPr>
        <w:t xml:space="preserve"> </w:t>
      </w:r>
      <w:r>
        <w:t>barrier</w:t>
      </w:r>
      <w:r>
        <w:rPr>
          <w:spacing w:val="-2"/>
        </w:rPr>
        <w:t xml:space="preserve"> </w:t>
      </w:r>
      <w:r>
        <w:t xml:space="preserve">has </w:t>
      </w:r>
      <w:proofErr w:type="gramStart"/>
      <w:r>
        <w:t>resolved</w:t>
      </w:r>
      <w:proofErr w:type="gramEnd"/>
      <w:r>
        <w:t>. These are different social determinant states.</w:t>
      </w:r>
    </w:p>
    <w:p w14:paraId="6A7EFDF8" w14:textId="77777777" w:rsidR="00F9164C" w:rsidRDefault="00000000">
      <w:pPr>
        <w:pStyle w:val="BodyText"/>
        <w:spacing w:before="204" w:line="273" w:lineRule="auto"/>
        <w:ind w:left="835" w:right="871"/>
      </w:pPr>
      <w:r>
        <w:rPr>
          <w:rFonts w:ascii="Arial"/>
          <w:b/>
        </w:rPr>
        <w:t>Suggested</w:t>
      </w:r>
      <w:r>
        <w:rPr>
          <w:rFonts w:ascii="Arial"/>
          <w:b/>
          <w:spacing w:val="-3"/>
        </w:rPr>
        <w:t xml:space="preserve"> </w:t>
      </w:r>
      <w:r>
        <w:rPr>
          <w:rFonts w:ascii="Arial"/>
          <w:b/>
        </w:rPr>
        <w:t>fix:</w:t>
      </w:r>
      <w:r>
        <w:rPr>
          <w:rFonts w:ascii="Arial"/>
          <w:b/>
          <w:spacing w:val="-2"/>
        </w:rPr>
        <w:t xml:space="preserve"> </w:t>
      </w:r>
      <w:r>
        <w:t>Use</w:t>
      </w:r>
      <w:r>
        <w:rPr>
          <w:spacing w:val="-2"/>
        </w:rPr>
        <w:t xml:space="preserve"> </w:t>
      </w:r>
      <w:r>
        <w:t>one</w:t>
      </w:r>
      <w:r>
        <w:rPr>
          <w:spacing w:val="-3"/>
        </w:rPr>
        <w:t xml:space="preserve"> </w:t>
      </w:r>
      <w:r>
        <w:t>longitudinal</w:t>
      </w:r>
      <w:r>
        <w:rPr>
          <w:spacing w:val="-2"/>
        </w:rPr>
        <w:t xml:space="preserve"> </w:t>
      </w:r>
      <w:r>
        <w:t>access</w:t>
      </w:r>
      <w:r>
        <w:rPr>
          <w:spacing w:val="-2"/>
        </w:rPr>
        <w:t xml:space="preserve"> </w:t>
      </w:r>
      <w:r>
        <w:t>story.</w:t>
      </w:r>
      <w:r>
        <w:rPr>
          <w:spacing w:val="-2"/>
        </w:rPr>
        <w:t xml:space="preserve"> </w:t>
      </w:r>
      <w:r>
        <w:t>If</w:t>
      </w:r>
      <w:r>
        <w:rPr>
          <w:spacing w:val="-2"/>
        </w:rPr>
        <w:t xml:space="preserve"> </w:t>
      </w:r>
      <w:r>
        <w:t>transportation</w:t>
      </w:r>
      <w:r>
        <w:rPr>
          <w:spacing w:val="-2"/>
        </w:rPr>
        <w:t xml:space="preserve"> </w:t>
      </w:r>
      <w:r>
        <w:t>is</w:t>
      </w:r>
      <w:r>
        <w:rPr>
          <w:spacing w:val="-2"/>
        </w:rPr>
        <w:t xml:space="preserve"> </w:t>
      </w:r>
      <w:r>
        <w:t>intended</w:t>
      </w:r>
      <w:r>
        <w:rPr>
          <w:spacing w:val="-2"/>
        </w:rPr>
        <w:t xml:space="preserve"> </w:t>
      </w:r>
      <w:r>
        <w:t>to</w:t>
      </w:r>
      <w:r>
        <w:rPr>
          <w:spacing w:val="-2"/>
        </w:rPr>
        <w:t xml:space="preserve"> </w:t>
      </w:r>
      <w:r>
        <w:t>be</w:t>
      </w:r>
      <w:r>
        <w:rPr>
          <w:spacing w:val="-2"/>
        </w:rPr>
        <w:t xml:space="preserve"> </w:t>
      </w:r>
      <w:r>
        <w:t>resolved,</w:t>
      </w:r>
      <w:r>
        <w:rPr>
          <w:spacing w:val="-2"/>
        </w:rPr>
        <w:t xml:space="preserve"> </w:t>
      </w:r>
      <w:r>
        <w:t>the</w:t>
      </w:r>
      <w:r>
        <w:rPr>
          <w:spacing w:val="-3"/>
        </w:rPr>
        <w:t xml:space="preserve"> </w:t>
      </w:r>
      <w:r>
        <w:t>patient</w:t>
      </w:r>
      <w:r>
        <w:rPr>
          <w:spacing w:val="-2"/>
        </w:rPr>
        <w:t xml:space="preserve"> </w:t>
      </w:r>
      <w:r>
        <w:t>should</w:t>
      </w:r>
      <w:r>
        <w:rPr>
          <w:spacing w:val="-2"/>
        </w:rPr>
        <w:t xml:space="preserve"> </w:t>
      </w:r>
      <w:r>
        <w:t>clearly</w:t>
      </w:r>
      <w:r>
        <w:rPr>
          <w:spacing w:val="-3"/>
        </w:rPr>
        <w:t xml:space="preserve"> </w:t>
      </w:r>
      <w:r>
        <w:t>state</w:t>
      </w:r>
      <w:r>
        <w:rPr>
          <w:spacing w:val="-2"/>
        </w:rPr>
        <w:t xml:space="preserve"> </w:t>
      </w:r>
      <w:r>
        <w:t>how</w:t>
      </w:r>
      <w:r>
        <w:rPr>
          <w:spacing w:val="-2"/>
        </w:rPr>
        <w:t xml:space="preserve"> </w:t>
      </w:r>
      <w:r>
        <w:t>it was resolved. Otherwise, the grader should accept residual transportation difficulty.</w:t>
      </w:r>
    </w:p>
    <w:p w14:paraId="24E209B5" w14:textId="77777777" w:rsidR="00F9164C" w:rsidRDefault="00F9164C">
      <w:pPr>
        <w:pStyle w:val="BodyText"/>
        <w:spacing w:line="273" w:lineRule="auto"/>
        <w:sectPr w:rsidR="00F9164C">
          <w:pgSz w:w="12240" w:h="15840"/>
          <w:pgMar w:top="720" w:right="0" w:bottom="540" w:left="0" w:header="0" w:footer="313" w:gutter="0"/>
          <w:cols w:space="720"/>
        </w:sectPr>
      </w:pPr>
    </w:p>
    <w:p w14:paraId="0E9B2CD7" w14:textId="77777777" w:rsidR="00F9164C" w:rsidRDefault="00000000">
      <w:pPr>
        <w:ind w:left="1537"/>
        <w:rPr>
          <w:sz w:val="20"/>
        </w:rPr>
      </w:pPr>
      <w:r>
        <w:rPr>
          <w:noProof/>
          <w:sz w:val="20"/>
        </w:rPr>
        <w:lastRenderedPageBreak/>
        <w:drawing>
          <wp:inline distT="0" distB="0" distL="0" distR="0" wp14:anchorId="4B74EE06" wp14:editId="5FDC3A5D">
            <wp:extent cx="5020891" cy="7246048"/>
            <wp:effectExtent l="0" t="0" r="0" b="0"/>
            <wp:docPr id="139" name="Image 1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9" name="Image 139"/>
                    <pic:cNvPicPr/>
                  </pic:nvPicPr>
                  <pic:blipFill>
                    <a:blip r:embed="rId125" cstate="print"/>
                    <a:stretch>
                      <a:fillRect/>
                    </a:stretch>
                  </pic:blipFill>
                  <pic:spPr>
                    <a:xfrm>
                      <a:off x="0" y="0"/>
                      <a:ext cx="5020891" cy="7246048"/>
                    </a:xfrm>
                    <a:prstGeom prst="rect">
                      <a:avLst/>
                    </a:prstGeom>
                  </pic:spPr>
                </pic:pic>
              </a:graphicData>
            </a:graphic>
          </wp:inline>
        </w:drawing>
      </w:r>
    </w:p>
    <w:p w14:paraId="7213DD8A" w14:textId="77777777" w:rsidR="00F9164C" w:rsidRDefault="00F9164C">
      <w:pPr>
        <w:pStyle w:val="BodyText"/>
      </w:pPr>
    </w:p>
    <w:p w14:paraId="7F26E220" w14:textId="77777777" w:rsidR="00F9164C" w:rsidRDefault="00F9164C">
      <w:pPr>
        <w:pStyle w:val="BodyText"/>
        <w:spacing w:before="189"/>
      </w:pPr>
    </w:p>
    <w:p w14:paraId="11BDF484" w14:textId="77777777" w:rsidR="00F9164C" w:rsidRDefault="00000000">
      <w:pPr>
        <w:ind w:left="835"/>
        <w:rPr>
          <w:rFonts w:ascii="Arial" w:hAnsi="Arial"/>
          <w:i/>
          <w:sz w:val="18"/>
        </w:rPr>
      </w:pPr>
      <w:r>
        <w:rPr>
          <w:rFonts w:ascii="Arial" w:hAnsi="Arial"/>
          <w:i/>
          <w:sz w:val="18"/>
        </w:rPr>
        <w:t>Evidence</w:t>
      </w:r>
      <w:r>
        <w:rPr>
          <w:rFonts w:ascii="Arial" w:hAnsi="Arial"/>
          <w:i/>
          <w:spacing w:val="-1"/>
          <w:sz w:val="18"/>
        </w:rPr>
        <w:t xml:space="preserve"> </w:t>
      </w:r>
      <w:r>
        <w:rPr>
          <w:rFonts w:ascii="Arial" w:hAnsi="Arial"/>
          <w:i/>
          <w:sz w:val="18"/>
        </w:rPr>
        <w:t>–</w:t>
      </w:r>
      <w:r>
        <w:rPr>
          <w:rFonts w:ascii="Arial" w:hAnsi="Arial"/>
          <w:i/>
          <w:spacing w:val="-1"/>
          <w:sz w:val="18"/>
        </w:rPr>
        <w:t xml:space="preserve"> </w:t>
      </w:r>
      <w:r>
        <w:rPr>
          <w:rFonts w:ascii="Arial" w:hAnsi="Arial"/>
          <w:i/>
          <w:sz w:val="18"/>
        </w:rPr>
        <w:t>Thursday AI</w:t>
      </w:r>
      <w:r>
        <w:rPr>
          <w:rFonts w:ascii="Arial" w:hAnsi="Arial"/>
          <w:i/>
          <w:spacing w:val="-2"/>
          <w:sz w:val="18"/>
        </w:rPr>
        <w:t xml:space="preserve"> </w:t>
      </w:r>
      <w:r>
        <w:rPr>
          <w:rFonts w:ascii="Arial" w:hAnsi="Arial"/>
          <w:i/>
          <w:sz w:val="18"/>
        </w:rPr>
        <w:t>patient</w:t>
      </w:r>
      <w:r>
        <w:rPr>
          <w:rFonts w:ascii="Arial" w:hAnsi="Arial"/>
          <w:i/>
          <w:spacing w:val="-1"/>
          <w:sz w:val="18"/>
        </w:rPr>
        <w:t xml:space="preserve"> </w:t>
      </w:r>
      <w:r>
        <w:rPr>
          <w:rFonts w:ascii="Arial" w:hAnsi="Arial"/>
          <w:i/>
          <w:sz w:val="18"/>
        </w:rPr>
        <w:t>states</w:t>
      </w:r>
      <w:r>
        <w:rPr>
          <w:rFonts w:ascii="Arial" w:hAnsi="Arial"/>
          <w:i/>
          <w:spacing w:val="-1"/>
          <w:sz w:val="18"/>
        </w:rPr>
        <w:t xml:space="preserve"> </w:t>
      </w:r>
      <w:r>
        <w:rPr>
          <w:rFonts w:ascii="Arial" w:hAnsi="Arial"/>
          <w:i/>
          <w:sz w:val="18"/>
        </w:rPr>
        <w:t>that</w:t>
      </w:r>
      <w:r>
        <w:rPr>
          <w:rFonts w:ascii="Arial" w:hAnsi="Arial"/>
          <w:i/>
          <w:spacing w:val="-1"/>
          <w:sz w:val="18"/>
        </w:rPr>
        <w:t xml:space="preserve"> </w:t>
      </w:r>
      <w:r>
        <w:rPr>
          <w:rFonts w:ascii="Arial" w:hAnsi="Arial"/>
          <w:i/>
          <w:sz w:val="18"/>
        </w:rPr>
        <w:t>transportation can</w:t>
      </w:r>
      <w:r>
        <w:rPr>
          <w:rFonts w:ascii="Arial" w:hAnsi="Arial"/>
          <w:i/>
          <w:spacing w:val="-1"/>
          <w:sz w:val="18"/>
        </w:rPr>
        <w:t xml:space="preserve"> </w:t>
      </w:r>
      <w:r>
        <w:rPr>
          <w:rFonts w:ascii="Arial" w:hAnsi="Arial"/>
          <w:i/>
          <w:sz w:val="18"/>
        </w:rPr>
        <w:t>still be</w:t>
      </w:r>
      <w:r>
        <w:rPr>
          <w:rFonts w:ascii="Arial" w:hAnsi="Arial"/>
          <w:i/>
          <w:spacing w:val="-1"/>
          <w:sz w:val="18"/>
        </w:rPr>
        <w:t xml:space="preserve"> </w:t>
      </w:r>
      <w:r>
        <w:rPr>
          <w:rFonts w:ascii="Arial" w:hAnsi="Arial"/>
          <w:i/>
          <w:sz w:val="18"/>
        </w:rPr>
        <w:t>difficult</w:t>
      </w:r>
      <w:r>
        <w:rPr>
          <w:rFonts w:ascii="Arial" w:hAnsi="Arial"/>
          <w:i/>
          <w:spacing w:val="-1"/>
          <w:sz w:val="18"/>
        </w:rPr>
        <w:t xml:space="preserve"> </w:t>
      </w:r>
      <w:r>
        <w:rPr>
          <w:rFonts w:ascii="Arial" w:hAnsi="Arial"/>
          <w:i/>
          <w:sz w:val="18"/>
        </w:rPr>
        <w:t>and that</w:t>
      </w:r>
      <w:r>
        <w:rPr>
          <w:rFonts w:ascii="Arial" w:hAnsi="Arial"/>
          <w:i/>
          <w:spacing w:val="-1"/>
          <w:sz w:val="18"/>
        </w:rPr>
        <w:t xml:space="preserve"> </w:t>
      </w:r>
      <w:r>
        <w:rPr>
          <w:rFonts w:ascii="Arial" w:hAnsi="Arial"/>
          <w:i/>
          <w:sz w:val="18"/>
        </w:rPr>
        <w:t>she</w:t>
      </w:r>
      <w:r>
        <w:rPr>
          <w:rFonts w:ascii="Arial" w:hAnsi="Arial"/>
          <w:i/>
          <w:spacing w:val="-1"/>
          <w:sz w:val="18"/>
        </w:rPr>
        <w:t xml:space="preserve"> </w:t>
      </w:r>
      <w:r>
        <w:rPr>
          <w:rFonts w:ascii="Arial" w:hAnsi="Arial"/>
          <w:i/>
          <w:sz w:val="18"/>
        </w:rPr>
        <w:t>depends</w:t>
      </w:r>
      <w:r>
        <w:rPr>
          <w:rFonts w:ascii="Arial" w:hAnsi="Arial"/>
          <w:i/>
          <w:spacing w:val="-1"/>
          <w:sz w:val="18"/>
        </w:rPr>
        <w:t xml:space="preserve"> </w:t>
      </w:r>
      <w:r>
        <w:rPr>
          <w:rFonts w:ascii="Arial" w:hAnsi="Arial"/>
          <w:i/>
          <w:sz w:val="18"/>
        </w:rPr>
        <w:t>on</w:t>
      </w:r>
      <w:r>
        <w:rPr>
          <w:rFonts w:ascii="Arial" w:hAnsi="Arial"/>
          <w:i/>
          <w:spacing w:val="-1"/>
          <w:sz w:val="18"/>
        </w:rPr>
        <w:t xml:space="preserve"> </w:t>
      </w:r>
      <w:r>
        <w:rPr>
          <w:rFonts w:ascii="Arial" w:hAnsi="Arial"/>
          <w:i/>
          <w:sz w:val="18"/>
        </w:rPr>
        <w:t>the</w:t>
      </w:r>
      <w:r>
        <w:rPr>
          <w:rFonts w:ascii="Arial" w:hAnsi="Arial"/>
          <w:i/>
          <w:spacing w:val="-1"/>
          <w:sz w:val="18"/>
        </w:rPr>
        <w:t xml:space="preserve"> </w:t>
      </w:r>
      <w:r>
        <w:rPr>
          <w:rFonts w:ascii="Arial" w:hAnsi="Arial"/>
          <w:i/>
          <w:sz w:val="18"/>
        </w:rPr>
        <w:t>bus</w:t>
      </w:r>
      <w:r>
        <w:rPr>
          <w:rFonts w:ascii="Arial" w:hAnsi="Arial"/>
          <w:i/>
          <w:spacing w:val="-1"/>
          <w:sz w:val="18"/>
        </w:rPr>
        <w:t xml:space="preserve"> </w:t>
      </w:r>
      <w:r>
        <w:rPr>
          <w:rFonts w:ascii="Arial" w:hAnsi="Arial"/>
          <w:i/>
          <w:sz w:val="18"/>
        </w:rPr>
        <w:t xml:space="preserve">or </w:t>
      </w:r>
      <w:r>
        <w:rPr>
          <w:rFonts w:ascii="Arial" w:hAnsi="Arial"/>
          <w:i/>
          <w:spacing w:val="-2"/>
          <w:sz w:val="18"/>
        </w:rPr>
        <w:t>rides.</w:t>
      </w:r>
    </w:p>
    <w:p w14:paraId="3F5A2E6A" w14:textId="77777777" w:rsidR="00F9164C" w:rsidRDefault="00F9164C">
      <w:pPr>
        <w:pStyle w:val="BodyText"/>
        <w:spacing w:before="21"/>
        <w:rPr>
          <w:rFonts w:ascii="Arial"/>
          <w:i/>
        </w:rPr>
      </w:pPr>
    </w:p>
    <w:p w14:paraId="01B376C6" w14:textId="77777777" w:rsidR="00F9164C" w:rsidRDefault="00000000">
      <w:pPr>
        <w:pStyle w:val="Heading9"/>
      </w:pPr>
      <w:r>
        <w:t>Issue</w:t>
      </w:r>
      <w:r>
        <w:rPr>
          <w:spacing w:val="-9"/>
        </w:rPr>
        <w:t xml:space="preserve"> </w:t>
      </w:r>
      <w:r>
        <w:t>10.</w:t>
      </w:r>
      <w:r>
        <w:rPr>
          <w:spacing w:val="-6"/>
        </w:rPr>
        <w:t xml:space="preserve"> </w:t>
      </w:r>
      <w:r>
        <w:t>Thursday</w:t>
      </w:r>
      <w:r>
        <w:rPr>
          <w:spacing w:val="-6"/>
        </w:rPr>
        <w:t xml:space="preserve"> </w:t>
      </w:r>
      <w:r>
        <w:t>laboratory</w:t>
      </w:r>
      <w:r>
        <w:rPr>
          <w:spacing w:val="-6"/>
        </w:rPr>
        <w:t xml:space="preserve"> </w:t>
      </w:r>
      <w:r>
        <w:t>data</w:t>
      </w:r>
      <w:r>
        <w:rPr>
          <w:spacing w:val="-7"/>
        </w:rPr>
        <w:t xml:space="preserve"> </w:t>
      </w:r>
      <w:r>
        <w:t>conflict</w:t>
      </w:r>
      <w:r>
        <w:rPr>
          <w:spacing w:val="-9"/>
        </w:rPr>
        <w:t xml:space="preserve"> </w:t>
      </w:r>
      <w:r>
        <w:t>with</w:t>
      </w:r>
      <w:r>
        <w:rPr>
          <w:spacing w:val="-6"/>
        </w:rPr>
        <w:t xml:space="preserve"> </w:t>
      </w:r>
      <w:r>
        <w:t>earlier</w:t>
      </w:r>
      <w:r>
        <w:rPr>
          <w:spacing w:val="-7"/>
        </w:rPr>
        <w:t xml:space="preserve"> </w:t>
      </w:r>
      <w:r>
        <w:t>encounters</w:t>
      </w:r>
      <w:r>
        <w:rPr>
          <w:spacing w:val="-6"/>
        </w:rPr>
        <w:t xml:space="preserve"> </w:t>
      </w:r>
      <w:r>
        <w:t>despite</w:t>
      </w:r>
      <w:r>
        <w:rPr>
          <w:spacing w:val="-6"/>
        </w:rPr>
        <w:t xml:space="preserve"> </w:t>
      </w:r>
      <w:r>
        <w:t>reused</w:t>
      </w:r>
      <w:r>
        <w:rPr>
          <w:spacing w:val="-6"/>
        </w:rPr>
        <w:t xml:space="preserve"> </w:t>
      </w:r>
      <w:r>
        <w:t>collection</w:t>
      </w:r>
      <w:r>
        <w:rPr>
          <w:spacing w:val="-6"/>
        </w:rPr>
        <w:t xml:space="preserve"> </w:t>
      </w:r>
      <w:r>
        <w:rPr>
          <w:spacing w:val="-2"/>
        </w:rPr>
        <w:t>timestamps</w:t>
      </w:r>
    </w:p>
    <w:p w14:paraId="5CE02A5F" w14:textId="77777777" w:rsidR="00F9164C" w:rsidRDefault="00F9164C">
      <w:pPr>
        <w:pStyle w:val="BodyText"/>
        <w:spacing w:before="26"/>
        <w:rPr>
          <w:rFonts w:ascii="Arial"/>
          <w:b/>
        </w:rPr>
      </w:pPr>
    </w:p>
    <w:p w14:paraId="1EC6714E" w14:textId="77777777" w:rsidR="00F9164C" w:rsidRDefault="00000000">
      <w:pPr>
        <w:pStyle w:val="BodyText"/>
        <w:spacing w:line="276" w:lineRule="auto"/>
        <w:ind w:left="835" w:right="830"/>
      </w:pPr>
      <w:r>
        <w:rPr>
          <w:rFonts w:ascii="Arial"/>
          <w:b/>
        </w:rPr>
        <w:t xml:space="preserve">What the student saw or heard: </w:t>
      </w:r>
      <w:r>
        <w:t xml:space="preserve">Thursday labs are again stamped 06/09/2026 07:50 but now show sodium 138 </w:t>
      </w:r>
      <w:proofErr w:type="spellStart"/>
      <w:r>
        <w:t>mEq</w:t>
      </w:r>
      <w:proofErr w:type="spellEnd"/>
      <w:r>
        <w:t>/L, potassium 4.4,</w:t>
      </w:r>
      <w:r>
        <w:rPr>
          <w:spacing w:val="-3"/>
        </w:rPr>
        <w:t xml:space="preserve"> </w:t>
      </w:r>
      <w:r>
        <w:t>BUN</w:t>
      </w:r>
      <w:r>
        <w:rPr>
          <w:spacing w:val="-3"/>
        </w:rPr>
        <w:t xml:space="preserve"> </w:t>
      </w:r>
      <w:r>
        <w:t>18,</w:t>
      </w:r>
      <w:r>
        <w:rPr>
          <w:spacing w:val="-3"/>
        </w:rPr>
        <w:t xml:space="preserve"> </w:t>
      </w:r>
      <w:r>
        <w:t>eGFR</w:t>
      </w:r>
      <w:r>
        <w:rPr>
          <w:spacing w:val="-3"/>
        </w:rPr>
        <w:t xml:space="preserve"> </w:t>
      </w:r>
      <w:r>
        <w:t>72,</w:t>
      </w:r>
      <w:r>
        <w:rPr>
          <w:spacing w:val="-3"/>
        </w:rPr>
        <w:t xml:space="preserve"> </w:t>
      </w:r>
      <w:r>
        <w:t>AST</w:t>
      </w:r>
      <w:r>
        <w:rPr>
          <w:spacing w:val="-3"/>
        </w:rPr>
        <w:t xml:space="preserve"> </w:t>
      </w:r>
      <w:r>
        <w:t>22,</w:t>
      </w:r>
      <w:r>
        <w:rPr>
          <w:spacing w:val="-2"/>
        </w:rPr>
        <w:t xml:space="preserve"> </w:t>
      </w:r>
      <w:r>
        <w:t>ALT</w:t>
      </w:r>
      <w:r>
        <w:rPr>
          <w:spacing w:val="-3"/>
        </w:rPr>
        <w:t xml:space="preserve"> </w:t>
      </w:r>
      <w:r>
        <w:t>24,</w:t>
      </w:r>
      <w:r>
        <w:rPr>
          <w:spacing w:val="-3"/>
        </w:rPr>
        <w:t xml:space="preserve"> </w:t>
      </w:r>
      <w:r>
        <w:t>and</w:t>
      </w:r>
      <w:r>
        <w:rPr>
          <w:spacing w:val="-3"/>
        </w:rPr>
        <w:t xml:space="preserve"> </w:t>
      </w:r>
      <w:r>
        <w:t>WBC</w:t>
      </w:r>
      <w:r>
        <w:rPr>
          <w:spacing w:val="-2"/>
        </w:rPr>
        <w:t xml:space="preserve"> </w:t>
      </w:r>
      <w:r>
        <w:t>6.6.</w:t>
      </w:r>
      <w:r>
        <w:rPr>
          <w:spacing w:val="-3"/>
        </w:rPr>
        <w:t xml:space="preserve"> </w:t>
      </w:r>
      <w:r>
        <w:t>Wednesday</w:t>
      </w:r>
      <w:r>
        <w:rPr>
          <w:spacing w:val="-3"/>
        </w:rPr>
        <w:t xml:space="preserve"> </w:t>
      </w:r>
      <w:r>
        <w:t>uses</w:t>
      </w:r>
      <w:r>
        <w:rPr>
          <w:spacing w:val="-3"/>
        </w:rPr>
        <w:t xml:space="preserve"> </w:t>
      </w:r>
      <w:r>
        <w:t>the</w:t>
      </w:r>
      <w:r>
        <w:rPr>
          <w:spacing w:val="-3"/>
        </w:rPr>
        <w:t xml:space="preserve"> </w:t>
      </w:r>
      <w:r>
        <w:t>same</w:t>
      </w:r>
      <w:r>
        <w:rPr>
          <w:spacing w:val="-3"/>
        </w:rPr>
        <w:t xml:space="preserve"> </w:t>
      </w:r>
      <w:r>
        <w:t>timestamp</w:t>
      </w:r>
      <w:r>
        <w:rPr>
          <w:spacing w:val="-3"/>
        </w:rPr>
        <w:t xml:space="preserve"> </w:t>
      </w:r>
      <w:r>
        <w:t>with</w:t>
      </w:r>
      <w:r>
        <w:rPr>
          <w:spacing w:val="-3"/>
        </w:rPr>
        <w:t xml:space="preserve"> </w:t>
      </w:r>
      <w:r>
        <w:t>sodium</w:t>
      </w:r>
      <w:r>
        <w:rPr>
          <w:spacing w:val="-2"/>
        </w:rPr>
        <w:t xml:space="preserve"> </w:t>
      </w:r>
      <w:r>
        <w:t>139,</w:t>
      </w:r>
      <w:r>
        <w:rPr>
          <w:spacing w:val="-3"/>
        </w:rPr>
        <w:t xml:space="preserve"> </w:t>
      </w:r>
      <w:r>
        <w:t>potassium</w:t>
      </w:r>
      <w:r>
        <w:rPr>
          <w:spacing w:val="-2"/>
        </w:rPr>
        <w:t xml:space="preserve"> </w:t>
      </w:r>
      <w:r>
        <w:t>4.3,</w:t>
      </w:r>
      <w:r>
        <w:rPr>
          <w:spacing w:val="-3"/>
        </w:rPr>
        <w:t xml:space="preserve"> </w:t>
      </w:r>
      <w:r>
        <w:t>BUN 17, eGFR 73, and WBC 6.5. Tuesday also uses the same timestamp with a different combination of values. The Thursday results</w:t>
      </w:r>
    </w:p>
    <w:p w14:paraId="3DF5924E" w14:textId="77777777" w:rsidR="00F9164C" w:rsidRDefault="00F9164C">
      <w:pPr>
        <w:pStyle w:val="BodyText"/>
        <w:spacing w:line="276" w:lineRule="auto"/>
        <w:sectPr w:rsidR="00F9164C">
          <w:pgSz w:w="12240" w:h="15840"/>
          <w:pgMar w:top="1220" w:right="0" w:bottom="540" w:left="0" w:header="0" w:footer="313" w:gutter="0"/>
          <w:cols w:space="720"/>
        </w:sectPr>
      </w:pPr>
    </w:p>
    <w:p w14:paraId="10FA936E" w14:textId="77777777" w:rsidR="00F9164C" w:rsidRDefault="00000000">
      <w:pPr>
        <w:pStyle w:val="BodyText"/>
        <w:spacing w:before="71" w:line="278" w:lineRule="auto"/>
        <w:ind w:left="835" w:right="871"/>
      </w:pPr>
      <w:proofErr w:type="gramStart"/>
      <w:r>
        <w:lastRenderedPageBreak/>
        <w:t>summary</w:t>
      </w:r>
      <w:proofErr w:type="gramEnd"/>
      <w:r>
        <w:rPr>
          <w:spacing w:val="-2"/>
        </w:rPr>
        <w:t xml:space="preserve"> </w:t>
      </w:r>
      <w:r>
        <w:t>additionally</w:t>
      </w:r>
      <w:r>
        <w:rPr>
          <w:spacing w:val="-3"/>
        </w:rPr>
        <w:t xml:space="preserve"> </w:t>
      </w:r>
      <w:r>
        <w:t>marks</w:t>
      </w:r>
      <w:r>
        <w:rPr>
          <w:spacing w:val="-2"/>
        </w:rPr>
        <w:t xml:space="preserve"> </w:t>
      </w:r>
      <w:r>
        <w:t>Cardiac</w:t>
      </w:r>
      <w:r>
        <w:rPr>
          <w:spacing w:val="-3"/>
        </w:rPr>
        <w:t xml:space="preserve"> </w:t>
      </w:r>
      <w:r>
        <w:t>Biomarkers</w:t>
      </w:r>
      <w:r>
        <w:rPr>
          <w:spacing w:val="-2"/>
        </w:rPr>
        <w:t xml:space="preserve"> </w:t>
      </w:r>
      <w:r>
        <w:t>as</w:t>
      </w:r>
      <w:r>
        <w:rPr>
          <w:spacing w:val="-3"/>
        </w:rPr>
        <w:t xml:space="preserve"> </w:t>
      </w:r>
      <w:r>
        <w:t>Not</w:t>
      </w:r>
      <w:r>
        <w:rPr>
          <w:spacing w:val="-2"/>
        </w:rPr>
        <w:t xml:space="preserve"> </w:t>
      </w:r>
      <w:r>
        <w:t>ordered</w:t>
      </w:r>
      <w:r>
        <w:rPr>
          <w:spacing w:val="-3"/>
        </w:rPr>
        <w:t xml:space="preserve"> </w:t>
      </w:r>
      <w:r>
        <w:t>even</w:t>
      </w:r>
      <w:r>
        <w:rPr>
          <w:spacing w:val="-2"/>
        </w:rPr>
        <w:t xml:space="preserve"> </w:t>
      </w:r>
      <w:r>
        <w:t>though</w:t>
      </w:r>
      <w:r>
        <w:rPr>
          <w:spacing w:val="-3"/>
        </w:rPr>
        <w:t xml:space="preserve"> </w:t>
      </w:r>
      <w:r>
        <w:t>earlier</w:t>
      </w:r>
      <w:r>
        <w:rPr>
          <w:spacing w:val="-2"/>
        </w:rPr>
        <w:t xml:space="preserve"> </w:t>
      </w:r>
      <w:r>
        <w:t>encounter</w:t>
      </w:r>
      <w:r>
        <w:rPr>
          <w:spacing w:val="-3"/>
        </w:rPr>
        <w:t xml:space="preserve"> </w:t>
      </w:r>
      <w:r>
        <w:t>data</w:t>
      </w:r>
      <w:r>
        <w:rPr>
          <w:spacing w:val="-3"/>
        </w:rPr>
        <w:t xml:space="preserve"> </w:t>
      </w:r>
      <w:r>
        <w:t>show</w:t>
      </w:r>
      <w:r>
        <w:rPr>
          <w:spacing w:val="-2"/>
        </w:rPr>
        <w:t xml:space="preserve"> </w:t>
      </w:r>
      <w:r>
        <w:t>NT</w:t>
      </w:r>
      <w:r>
        <w:rPr>
          <w:spacing w:val="-3"/>
        </w:rPr>
        <w:t xml:space="preserve"> </w:t>
      </w:r>
      <w:proofErr w:type="spellStart"/>
      <w:r>
        <w:t>proBNP</w:t>
      </w:r>
      <w:proofErr w:type="spellEnd"/>
      <w:r>
        <w:rPr>
          <w:spacing w:val="-2"/>
        </w:rPr>
        <w:t xml:space="preserve"> </w:t>
      </w:r>
      <w:r>
        <w:t>210</w:t>
      </w:r>
      <w:r>
        <w:rPr>
          <w:spacing w:val="-3"/>
        </w:rPr>
        <w:t xml:space="preserve"> </w:t>
      </w:r>
      <w:proofErr w:type="spellStart"/>
      <w:r>
        <w:t>pg</w:t>
      </w:r>
      <w:proofErr w:type="spellEnd"/>
      <w:r>
        <w:t>/mL with that collection date.</w:t>
      </w:r>
    </w:p>
    <w:p w14:paraId="77F6954F" w14:textId="77777777" w:rsidR="00F9164C" w:rsidRDefault="00000000">
      <w:pPr>
        <w:spacing w:before="200" w:line="273" w:lineRule="auto"/>
        <w:ind w:left="835" w:right="871"/>
        <w:rPr>
          <w:sz w:val="18"/>
        </w:rPr>
      </w:pPr>
      <w:r>
        <w:rPr>
          <w:rFonts w:ascii="Arial"/>
          <w:b/>
          <w:sz w:val="18"/>
        </w:rPr>
        <w:t>What</w:t>
      </w:r>
      <w:r>
        <w:rPr>
          <w:rFonts w:ascii="Arial"/>
          <w:b/>
          <w:spacing w:val="-2"/>
          <w:sz w:val="18"/>
        </w:rPr>
        <w:t xml:space="preserve"> </w:t>
      </w:r>
      <w:r>
        <w:rPr>
          <w:rFonts w:ascii="Arial"/>
          <w:b/>
          <w:sz w:val="18"/>
        </w:rPr>
        <w:t>the</w:t>
      </w:r>
      <w:r>
        <w:rPr>
          <w:rFonts w:ascii="Arial"/>
          <w:b/>
          <w:spacing w:val="-3"/>
          <w:sz w:val="18"/>
        </w:rPr>
        <w:t xml:space="preserve"> </w:t>
      </w:r>
      <w:r>
        <w:rPr>
          <w:rFonts w:ascii="Arial"/>
          <w:b/>
          <w:sz w:val="18"/>
        </w:rPr>
        <w:t>grader</w:t>
      </w:r>
      <w:r>
        <w:rPr>
          <w:rFonts w:ascii="Arial"/>
          <w:b/>
          <w:spacing w:val="-2"/>
          <w:sz w:val="18"/>
        </w:rPr>
        <w:t xml:space="preserve"> </w:t>
      </w:r>
      <w:r>
        <w:rPr>
          <w:rFonts w:ascii="Arial"/>
          <w:b/>
          <w:sz w:val="18"/>
        </w:rPr>
        <w:t>or</w:t>
      </w:r>
      <w:r>
        <w:rPr>
          <w:rFonts w:ascii="Arial"/>
          <w:b/>
          <w:spacing w:val="-2"/>
          <w:sz w:val="18"/>
        </w:rPr>
        <w:t xml:space="preserve"> </w:t>
      </w:r>
      <w:r>
        <w:rPr>
          <w:rFonts w:ascii="Arial"/>
          <w:b/>
          <w:sz w:val="18"/>
        </w:rPr>
        <w:t>rubric</w:t>
      </w:r>
      <w:r>
        <w:rPr>
          <w:rFonts w:ascii="Arial"/>
          <w:b/>
          <w:spacing w:val="-3"/>
          <w:sz w:val="18"/>
        </w:rPr>
        <w:t xml:space="preserve"> </w:t>
      </w:r>
      <w:r>
        <w:rPr>
          <w:rFonts w:ascii="Arial"/>
          <w:b/>
          <w:sz w:val="18"/>
        </w:rPr>
        <w:t>expected:</w:t>
      </w:r>
      <w:r>
        <w:rPr>
          <w:rFonts w:ascii="Arial"/>
          <w:b/>
          <w:spacing w:val="-1"/>
          <w:sz w:val="18"/>
        </w:rPr>
        <w:t xml:space="preserve"> </w:t>
      </w:r>
      <w:r>
        <w:rPr>
          <w:sz w:val="18"/>
        </w:rPr>
        <w:t>Identical</w:t>
      </w:r>
      <w:r>
        <w:rPr>
          <w:spacing w:val="-3"/>
          <w:sz w:val="18"/>
        </w:rPr>
        <w:t xml:space="preserve"> </w:t>
      </w:r>
      <w:r>
        <w:rPr>
          <w:sz w:val="18"/>
        </w:rPr>
        <w:t>collection</w:t>
      </w:r>
      <w:r>
        <w:rPr>
          <w:spacing w:val="-3"/>
          <w:sz w:val="18"/>
        </w:rPr>
        <w:t xml:space="preserve"> </w:t>
      </w:r>
      <w:r>
        <w:rPr>
          <w:sz w:val="18"/>
        </w:rPr>
        <w:t>dates</w:t>
      </w:r>
      <w:r>
        <w:rPr>
          <w:spacing w:val="-3"/>
          <w:sz w:val="18"/>
        </w:rPr>
        <w:t xml:space="preserve"> </w:t>
      </w:r>
      <w:r>
        <w:rPr>
          <w:sz w:val="18"/>
        </w:rPr>
        <w:t>and</w:t>
      </w:r>
      <w:r>
        <w:rPr>
          <w:spacing w:val="-3"/>
          <w:sz w:val="18"/>
        </w:rPr>
        <w:t xml:space="preserve"> </w:t>
      </w:r>
      <w:r>
        <w:rPr>
          <w:sz w:val="18"/>
        </w:rPr>
        <w:t>times</w:t>
      </w:r>
      <w:r>
        <w:rPr>
          <w:spacing w:val="-3"/>
          <w:sz w:val="18"/>
        </w:rPr>
        <w:t xml:space="preserve"> </w:t>
      </w:r>
      <w:r>
        <w:rPr>
          <w:sz w:val="18"/>
        </w:rPr>
        <w:t>should</w:t>
      </w:r>
      <w:r>
        <w:rPr>
          <w:spacing w:val="-3"/>
          <w:sz w:val="18"/>
        </w:rPr>
        <w:t xml:space="preserve"> </w:t>
      </w:r>
      <w:r>
        <w:rPr>
          <w:sz w:val="18"/>
        </w:rPr>
        <w:t>refer</w:t>
      </w:r>
      <w:r>
        <w:rPr>
          <w:spacing w:val="-3"/>
          <w:sz w:val="18"/>
        </w:rPr>
        <w:t xml:space="preserve"> </w:t>
      </w:r>
      <w:r>
        <w:rPr>
          <w:sz w:val="18"/>
        </w:rPr>
        <w:t>to</w:t>
      </w:r>
      <w:r>
        <w:rPr>
          <w:spacing w:val="-3"/>
          <w:sz w:val="18"/>
        </w:rPr>
        <w:t xml:space="preserve"> </w:t>
      </w:r>
      <w:r>
        <w:rPr>
          <w:sz w:val="18"/>
        </w:rPr>
        <w:t>a</w:t>
      </w:r>
      <w:r>
        <w:rPr>
          <w:spacing w:val="-3"/>
          <w:sz w:val="18"/>
        </w:rPr>
        <w:t xml:space="preserve"> </w:t>
      </w:r>
      <w:r>
        <w:rPr>
          <w:sz w:val="18"/>
        </w:rPr>
        <w:t>consistent</w:t>
      </w:r>
      <w:r>
        <w:rPr>
          <w:spacing w:val="-3"/>
          <w:sz w:val="18"/>
        </w:rPr>
        <w:t xml:space="preserve"> </w:t>
      </w:r>
      <w:r>
        <w:rPr>
          <w:sz w:val="18"/>
        </w:rPr>
        <w:t>laboratory</w:t>
      </w:r>
      <w:r>
        <w:rPr>
          <w:spacing w:val="-3"/>
          <w:sz w:val="18"/>
        </w:rPr>
        <w:t xml:space="preserve"> </w:t>
      </w:r>
      <w:r>
        <w:rPr>
          <w:sz w:val="18"/>
        </w:rPr>
        <w:t>dataset</w:t>
      </w:r>
      <w:r>
        <w:rPr>
          <w:spacing w:val="-3"/>
          <w:sz w:val="18"/>
        </w:rPr>
        <w:t xml:space="preserve"> </w:t>
      </w:r>
      <w:r>
        <w:rPr>
          <w:sz w:val="18"/>
        </w:rPr>
        <w:t>unless separate specimens are explicitly identified.</w:t>
      </w:r>
    </w:p>
    <w:p w14:paraId="49CAFA4D" w14:textId="77777777" w:rsidR="00F9164C" w:rsidRDefault="00000000">
      <w:pPr>
        <w:pStyle w:val="BodyText"/>
        <w:spacing w:before="203" w:line="273" w:lineRule="auto"/>
        <w:ind w:left="835" w:right="871"/>
      </w:pPr>
      <w:r>
        <w:rPr>
          <w:rFonts w:ascii="Arial"/>
          <w:b/>
        </w:rPr>
        <w:t>Why</w:t>
      </w:r>
      <w:r>
        <w:rPr>
          <w:rFonts w:ascii="Arial"/>
          <w:b/>
          <w:spacing w:val="-2"/>
        </w:rPr>
        <w:t xml:space="preserve"> </w:t>
      </w:r>
      <w:r>
        <w:rPr>
          <w:rFonts w:ascii="Arial"/>
          <w:b/>
        </w:rPr>
        <w:t>this</w:t>
      </w:r>
      <w:r>
        <w:rPr>
          <w:rFonts w:ascii="Arial"/>
          <w:b/>
          <w:spacing w:val="-3"/>
        </w:rPr>
        <w:t xml:space="preserve"> </w:t>
      </w:r>
      <w:r>
        <w:rPr>
          <w:rFonts w:ascii="Arial"/>
          <w:b/>
        </w:rPr>
        <w:t>is</w:t>
      </w:r>
      <w:r>
        <w:rPr>
          <w:rFonts w:ascii="Arial"/>
          <w:b/>
          <w:spacing w:val="-2"/>
        </w:rPr>
        <w:t xml:space="preserve"> </w:t>
      </w:r>
      <w:r>
        <w:rPr>
          <w:rFonts w:ascii="Arial"/>
          <w:b/>
        </w:rPr>
        <w:t>a</w:t>
      </w:r>
      <w:r>
        <w:rPr>
          <w:rFonts w:ascii="Arial"/>
          <w:b/>
          <w:spacing w:val="-3"/>
        </w:rPr>
        <w:t xml:space="preserve"> </w:t>
      </w:r>
      <w:r>
        <w:rPr>
          <w:rFonts w:ascii="Arial"/>
          <w:b/>
        </w:rPr>
        <w:t>problem:</w:t>
      </w:r>
      <w:r>
        <w:rPr>
          <w:rFonts w:ascii="Arial"/>
          <w:b/>
          <w:spacing w:val="-1"/>
        </w:rPr>
        <w:t xml:space="preserve"> </w:t>
      </w:r>
      <w:r>
        <w:t>The</w:t>
      </w:r>
      <w:r>
        <w:rPr>
          <w:spacing w:val="-2"/>
        </w:rPr>
        <w:t xml:space="preserve"> </w:t>
      </w:r>
      <w:r>
        <w:t>reused</w:t>
      </w:r>
      <w:r>
        <w:rPr>
          <w:spacing w:val="-3"/>
        </w:rPr>
        <w:t xml:space="preserve"> </w:t>
      </w:r>
      <w:r>
        <w:t>timestamp</w:t>
      </w:r>
      <w:r>
        <w:rPr>
          <w:spacing w:val="-2"/>
        </w:rPr>
        <w:t xml:space="preserve"> </w:t>
      </w:r>
      <w:r>
        <w:t>makes</w:t>
      </w:r>
      <w:r>
        <w:rPr>
          <w:spacing w:val="-2"/>
        </w:rPr>
        <w:t xml:space="preserve"> </w:t>
      </w:r>
      <w:r>
        <w:t>the</w:t>
      </w:r>
      <w:r>
        <w:rPr>
          <w:spacing w:val="-2"/>
        </w:rPr>
        <w:t xml:space="preserve"> </w:t>
      </w:r>
      <w:r>
        <w:t>underlying</w:t>
      </w:r>
      <w:r>
        <w:rPr>
          <w:spacing w:val="-2"/>
        </w:rPr>
        <w:t xml:space="preserve"> </w:t>
      </w:r>
      <w:r>
        <w:t>objective</w:t>
      </w:r>
      <w:r>
        <w:rPr>
          <w:spacing w:val="-2"/>
        </w:rPr>
        <w:t xml:space="preserve"> </w:t>
      </w:r>
      <w:r>
        <w:t>record</w:t>
      </w:r>
      <w:r>
        <w:rPr>
          <w:spacing w:val="-3"/>
        </w:rPr>
        <w:t xml:space="preserve"> </w:t>
      </w:r>
      <w:r>
        <w:t>internally</w:t>
      </w:r>
      <w:r>
        <w:rPr>
          <w:spacing w:val="-2"/>
        </w:rPr>
        <w:t xml:space="preserve"> </w:t>
      </w:r>
      <w:r>
        <w:t>inconsistent</w:t>
      </w:r>
      <w:r>
        <w:rPr>
          <w:spacing w:val="-3"/>
        </w:rPr>
        <w:t xml:space="preserve"> </w:t>
      </w:r>
      <w:r>
        <w:t>across</w:t>
      </w:r>
      <w:r>
        <w:rPr>
          <w:spacing w:val="-2"/>
        </w:rPr>
        <w:t xml:space="preserve"> </w:t>
      </w:r>
      <w:r>
        <w:t>the</w:t>
      </w:r>
      <w:r>
        <w:rPr>
          <w:spacing w:val="-3"/>
        </w:rPr>
        <w:t xml:space="preserve"> </w:t>
      </w:r>
      <w:r>
        <w:t>longitudinal case. This can create artificial renal or safety trends and contradict whether a cardiac biomarker exists.</w:t>
      </w:r>
    </w:p>
    <w:p w14:paraId="0AF12688" w14:textId="77777777" w:rsidR="00F9164C" w:rsidRDefault="00000000">
      <w:pPr>
        <w:pStyle w:val="BodyText"/>
        <w:spacing w:before="204" w:line="278" w:lineRule="auto"/>
        <w:ind w:left="835" w:right="871"/>
      </w:pPr>
      <w:r>
        <w:rPr>
          <w:rFonts w:ascii="Arial"/>
          <w:b/>
        </w:rPr>
        <w:t>Suggested</w:t>
      </w:r>
      <w:r>
        <w:rPr>
          <w:rFonts w:ascii="Arial"/>
          <w:b/>
          <w:spacing w:val="-3"/>
        </w:rPr>
        <w:t xml:space="preserve"> </w:t>
      </w:r>
      <w:r>
        <w:rPr>
          <w:rFonts w:ascii="Arial"/>
          <w:b/>
        </w:rPr>
        <w:t>fix:</w:t>
      </w:r>
      <w:r>
        <w:rPr>
          <w:rFonts w:ascii="Arial"/>
          <w:b/>
          <w:spacing w:val="-2"/>
        </w:rPr>
        <w:t xml:space="preserve"> </w:t>
      </w:r>
      <w:r>
        <w:t>Either</w:t>
      </w:r>
      <w:r>
        <w:rPr>
          <w:spacing w:val="-3"/>
        </w:rPr>
        <w:t xml:space="preserve"> </w:t>
      </w:r>
      <w:r>
        <w:t>use</w:t>
      </w:r>
      <w:r>
        <w:rPr>
          <w:spacing w:val="-3"/>
        </w:rPr>
        <w:t xml:space="preserve"> </w:t>
      </w:r>
      <w:r>
        <w:t>distinct</w:t>
      </w:r>
      <w:r>
        <w:rPr>
          <w:spacing w:val="-3"/>
        </w:rPr>
        <w:t xml:space="preserve"> </w:t>
      </w:r>
      <w:r>
        <w:t>collection</w:t>
      </w:r>
      <w:r>
        <w:rPr>
          <w:spacing w:val="-3"/>
        </w:rPr>
        <w:t xml:space="preserve"> </w:t>
      </w:r>
      <w:r>
        <w:t>dates</w:t>
      </w:r>
      <w:r>
        <w:rPr>
          <w:spacing w:val="-3"/>
        </w:rPr>
        <w:t xml:space="preserve"> </w:t>
      </w:r>
      <w:r>
        <w:t>for</w:t>
      </w:r>
      <w:r>
        <w:rPr>
          <w:spacing w:val="-2"/>
        </w:rPr>
        <w:t xml:space="preserve"> </w:t>
      </w:r>
      <w:r>
        <w:t>each</w:t>
      </w:r>
      <w:r>
        <w:rPr>
          <w:spacing w:val="-3"/>
        </w:rPr>
        <w:t xml:space="preserve"> </w:t>
      </w:r>
      <w:r>
        <w:t>encounter</w:t>
      </w:r>
      <w:r>
        <w:rPr>
          <w:spacing w:val="-3"/>
        </w:rPr>
        <w:t xml:space="preserve"> </w:t>
      </w:r>
      <w:r>
        <w:t>specific</w:t>
      </w:r>
      <w:r>
        <w:rPr>
          <w:spacing w:val="-3"/>
        </w:rPr>
        <w:t xml:space="preserve"> </w:t>
      </w:r>
      <w:r>
        <w:t>lab</w:t>
      </w:r>
      <w:r>
        <w:rPr>
          <w:spacing w:val="-3"/>
        </w:rPr>
        <w:t xml:space="preserve"> </w:t>
      </w:r>
      <w:r>
        <w:t>set</w:t>
      </w:r>
      <w:r>
        <w:rPr>
          <w:spacing w:val="-3"/>
        </w:rPr>
        <w:t xml:space="preserve"> </w:t>
      </w:r>
      <w:r>
        <w:t>or</w:t>
      </w:r>
      <w:r>
        <w:rPr>
          <w:spacing w:val="-3"/>
        </w:rPr>
        <w:t xml:space="preserve"> </w:t>
      </w:r>
      <w:r>
        <w:t>keep</w:t>
      </w:r>
      <w:r>
        <w:rPr>
          <w:spacing w:val="-3"/>
        </w:rPr>
        <w:t xml:space="preserve"> </w:t>
      </w:r>
      <w:r>
        <w:t>the</w:t>
      </w:r>
      <w:r>
        <w:rPr>
          <w:spacing w:val="-3"/>
        </w:rPr>
        <w:t xml:space="preserve"> </w:t>
      </w:r>
      <w:r>
        <w:t>values</w:t>
      </w:r>
      <w:r>
        <w:rPr>
          <w:spacing w:val="-3"/>
        </w:rPr>
        <w:t xml:space="preserve"> </w:t>
      </w:r>
      <w:r>
        <w:t>and</w:t>
      </w:r>
      <w:r>
        <w:rPr>
          <w:spacing w:val="-3"/>
        </w:rPr>
        <w:t xml:space="preserve"> </w:t>
      </w:r>
      <w:r>
        <w:t>panel</w:t>
      </w:r>
      <w:r>
        <w:rPr>
          <w:spacing w:val="-3"/>
        </w:rPr>
        <w:t xml:space="preserve"> </w:t>
      </w:r>
      <w:r>
        <w:t>availability consistent when the same timestamp is reused.</w:t>
      </w:r>
    </w:p>
    <w:p w14:paraId="605FD89D" w14:textId="77777777" w:rsidR="00F9164C" w:rsidRDefault="00000000">
      <w:pPr>
        <w:pStyle w:val="BodyText"/>
        <w:spacing w:before="8"/>
        <w:rPr>
          <w:sz w:val="14"/>
        </w:rPr>
      </w:pPr>
      <w:r>
        <w:rPr>
          <w:noProof/>
          <w:sz w:val="14"/>
        </w:rPr>
        <w:drawing>
          <wp:anchor distT="0" distB="0" distL="0" distR="0" simplePos="0" relativeHeight="487617536" behindDoc="1" locked="0" layoutInCell="1" allowOverlap="1" wp14:anchorId="1EB7E7FD" wp14:editId="104BA576">
            <wp:simplePos x="0" y="0"/>
            <wp:positionH relativeFrom="page">
              <wp:posOffset>530225</wp:posOffset>
            </wp:positionH>
            <wp:positionV relativeFrom="paragraph">
              <wp:posOffset>123165</wp:posOffset>
            </wp:positionV>
            <wp:extent cx="5966487" cy="3270504"/>
            <wp:effectExtent l="0" t="0" r="0" b="0"/>
            <wp:wrapTopAndBottom/>
            <wp:docPr id="140" name="Image 1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0" name="Image 140"/>
                    <pic:cNvPicPr/>
                  </pic:nvPicPr>
                  <pic:blipFill>
                    <a:blip r:embed="rId126" cstate="print"/>
                    <a:stretch>
                      <a:fillRect/>
                    </a:stretch>
                  </pic:blipFill>
                  <pic:spPr>
                    <a:xfrm>
                      <a:off x="0" y="0"/>
                      <a:ext cx="5966487" cy="3270504"/>
                    </a:xfrm>
                    <a:prstGeom prst="rect">
                      <a:avLst/>
                    </a:prstGeom>
                  </pic:spPr>
                </pic:pic>
              </a:graphicData>
            </a:graphic>
          </wp:anchor>
        </w:drawing>
      </w:r>
    </w:p>
    <w:p w14:paraId="5805FB7D" w14:textId="77777777" w:rsidR="00F9164C" w:rsidRDefault="00F9164C">
      <w:pPr>
        <w:pStyle w:val="BodyText"/>
        <w:spacing w:before="45"/>
      </w:pPr>
    </w:p>
    <w:p w14:paraId="788DDF4C" w14:textId="77777777" w:rsidR="00F9164C" w:rsidRDefault="00000000">
      <w:pPr>
        <w:spacing w:line="278" w:lineRule="auto"/>
        <w:ind w:left="835" w:right="871"/>
        <w:rPr>
          <w:rFonts w:ascii="Arial" w:hAnsi="Arial"/>
          <w:i/>
          <w:sz w:val="18"/>
        </w:rPr>
      </w:pPr>
      <w:r>
        <w:rPr>
          <w:rFonts w:ascii="Arial" w:hAnsi="Arial"/>
          <w:i/>
          <w:sz w:val="18"/>
        </w:rPr>
        <w:t>Evidence</w:t>
      </w:r>
      <w:r>
        <w:rPr>
          <w:rFonts w:ascii="Arial" w:hAnsi="Arial"/>
          <w:i/>
          <w:spacing w:val="-2"/>
          <w:sz w:val="18"/>
        </w:rPr>
        <w:t xml:space="preserve"> </w:t>
      </w:r>
      <w:r>
        <w:rPr>
          <w:rFonts w:ascii="Arial" w:hAnsi="Arial"/>
          <w:i/>
          <w:sz w:val="18"/>
        </w:rPr>
        <w:t>–</w:t>
      </w:r>
      <w:r>
        <w:rPr>
          <w:rFonts w:ascii="Arial" w:hAnsi="Arial"/>
          <w:i/>
          <w:spacing w:val="-2"/>
          <w:sz w:val="18"/>
        </w:rPr>
        <w:t xml:space="preserve"> </w:t>
      </w:r>
      <w:r>
        <w:rPr>
          <w:rFonts w:ascii="Arial" w:hAnsi="Arial"/>
          <w:i/>
          <w:sz w:val="18"/>
        </w:rPr>
        <w:t>Thursday</w:t>
      </w:r>
      <w:r>
        <w:rPr>
          <w:rFonts w:ascii="Arial" w:hAnsi="Arial"/>
          <w:i/>
          <w:spacing w:val="-2"/>
          <w:sz w:val="18"/>
        </w:rPr>
        <w:t xml:space="preserve"> </w:t>
      </w:r>
      <w:r>
        <w:rPr>
          <w:rFonts w:ascii="Arial" w:hAnsi="Arial"/>
          <w:i/>
          <w:sz w:val="18"/>
        </w:rPr>
        <w:t>CMP</w:t>
      </w:r>
      <w:r>
        <w:rPr>
          <w:rFonts w:ascii="Arial" w:hAnsi="Arial"/>
          <w:i/>
          <w:spacing w:val="-2"/>
          <w:sz w:val="18"/>
        </w:rPr>
        <w:t xml:space="preserve"> </w:t>
      </w:r>
      <w:r>
        <w:rPr>
          <w:rFonts w:ascii="Arial" w:hAnsi="Arial"/>
          <w:i/>
          <w:sz w:val="18"/>
        </w:rPr>
        <w:t>is</w:t>
      </w:r>
      <w:r>
        <w:rPr>
          <w:rFonts w:ascii="Arial" w:hAnsi="Arial"/>
          <w:i/>
          <w:spacing w:val="-3"/>
          <w:sz w:val="18"/>
        </w:rPr>
        <w:t xml:space="preserve"> </w:t>
      </w:r>
      <w:r>
        <w:rPr>
          <w:rFonts w:ascii="Arial" w:hAnsi="Arial"/>
          <w:i/>
          <w:sz w:val="18"/>
        </w:rPr>
        <w:t>labeled</w:t>
      </w:r>
      <w:r>
        <w:rPr>
          <w:rFonts w:ascii="Arial" w:hAnsi="Arial"/>
          <w:i/>
          <w:spacing w:val="-2"/>
          <w:sz w:val="18"/>
        </w:rPr>
        <w:t xml:space="preserve"> </w:t>
      </w:r>
      <w:r>
        <w:rPr>
          <w:rFonts w:ascii="Arial" w:hAnsi="Arial"/>
          <w:i/>
          <w:sz w:val="18"/>
        </w:rPr>
        <w:t>06/09/2026</w:t>
      </w:r>
      <w:r>
        <w:rPr>
          <w:rFonts w:ascii="Arial" w:hAnsi="Arial"/>
          <w:i/>
          <w:spacing w:val="-2"/>
          <w:sz w:val="18"/>
        </w:rPr>
        <w:t xml:space="preserve"> </w:t>
      </w:r>
      <w:r>
        <w:rPr>
          <w:rFonts w:ascii="Arial" w:hAnsi="Arial"/>
          <w:i/>
          <w:sz w:val="18"/>
        </w:rPr>
        <w:t>07:50</w:t>
      </w:r>
      <w:r>
        <w:rPr>
          <w:rFonts w:ascii="Arial" w:hAnsi="Arial"/>
          <w:i/>
          <w:spacing w:val="-2"/>
          <w:sz w:val="18"/>
        </w:rPr>
        <w:t xml:space="preserve"> </w:t>
      </w:r>
      <w:r>
        <w:rPr>
          <w:rFonts w:ascii="Arial" w:hAnsi="Arial"/>
          <w:i/>
          <w:sz w:val="18"/>
        </w:rPr>
        <w:t>but</w:t>
      </w:r>
      <w:r>
        <w:rPr>
          <w:rFonts w:ascii="Arial" w:hAnsi="Arial"/>
          <w:i/>
          <w:spacing w:val="-2"/>
          <w:sz w:val="18"/>
        </w:rPr>
        <w:t xml:space="preserve"> </w:t>
      </w:r>
      <w:r>
        <w:rPr>
          <w:rFonts w:ascii="Arial" w:hAnsi="Arial"/>
          <w:i/>
          <w:sz w:val="18"/>
        </w:rPr>
        <w:t>contains</w:t>
      </w:r>
      <w:r>
        <w:rPr>
          <w:rFonts w:ascii="Arial" w:hAnsi="Arial"/>
          <w:i/>
          <w:spacing w:val="-2"/>
          <w:sz w:val="18"/>
        </w:rPr>
        <w:t xml:space="preserve"> </w:t>
      </w:r>
      <w:r>
        <w:rPr>
          <w:rFonts w:ascii="Arial" w:hAnsi="Arial"/>
          <w:i/>
          <w:sz w:val="18"/>
        </w:rPr>
        <w:t>values</w:t>
      </w:r>
      <w:r>
        <w:rPr>
          <w:rFonts w:ascii="Arial" w:hAnsi="Arial"/>
          <w:i/>
          <w:spacing w:val="-2"/>
          <w:sz w:val="18"/>
        </w:rPr>
        <w:t xml:space="preserve"> </w:t>
      </w:r>
      <w:r>
        <w:rPr>
          <w:rFonts w:ascii="Arial" w:hAnsi="Arial"/>
          <w:i/>
          <w:sz w:val="18"/>
        </w:rPr>
        <w:t>that</w:t>
      </w:r>
      <w:r>
        <w:rPr>
          <w:rFonts w:ascii="Arial" w:hAnsi="Arial"/>
          <w:i/>
          <w:spacing w:val="-2"/>
          <w:sz w:val="18"/>
        </w:rPr>
        <w:t xml:space="preserve"> </w:t>
      </w:r>
      <w:r>
        <w:rPr>
          <w:rFonts w:ascii="Arial" w:hAnsi="Arial"/>
          <w:i/>
          <w:sz w:val="18"/>
        </w:rPr>
        <w:t>differ</w:t>
      </w:r>
      <w:r>
        <w:rPr>
          <w:rFonts w:ascii="Arial" w:hAnsi="Arial"/>
          <w:i/>
          <w:spacing w:val="-2"/>
          <w:sz w:val="18"/>
        </w:rPr>
        <w:t xml:space="preserve"> </w:t>
      </w:r>
      <w:r>
        <w:rPr>
          <w:rFonts w:ascii="Arial" w:hAnsi="Arial"/>
          <w:i/>
          <w:sz w:val="18"/>
        </w:rPr>
        <w:t>from</w:t>
      </w:r>
      <w:r>
        <w:rPr>
          <w:rFonts w:ascii="Arial" w:hAnsi="Arial"/>
          <w:i/>
          <w:spacing w:val="-2"/>
          <w:sz w:val="18"/>
        </w:rPr>
        <w:t xml:space="preserve"> </w:t>
      </w:r>
      <w:r>
        <w:rPr>
          <w:rFonts w:ascii="Arial" w:hAnsi="Arial"/>
          <w:i/>
          <w:sz w:val="18"/>
        </w:rPr>
        <w:t>the</w:t>
      </w:r>
      <w:r>
        <w:rPr>
          <w:rFonts w:ascii="Arial" w:hAnsi="Arial"/>
          <w:i/>
          <w:spacing w:val="-3"/>
          <w:sz w:val="18"/>
        </w:rPr>
        <w:t xml:space="preserve"> </w:t>
      </w:r>
      <w:r>
        <w:rPr>
          <w:rFonts w:ascii="Arial" w:hAnsi="Arial"/>
          <w:i/>
          <w:sz w:val="18"/>
        </w:rPr>
        <w:t>Wednesday</w:t>
      </w:r>
      <w:r>
        <w:rPr>
          <w:rFonts w:ascii="Arial" w:hAnsi="Arial"/>
          <w:i/>
          <w:spacing w:val="-2"/>
          <w:sz w:val="18"/>
        </w:rPr>
        <w:t xml:space="preserve"> </w:t>
      </w:r>
      <w:r>
        <w:rPr>
          <w:rFonts w:ascii="Arial" w:hAnsi="Arial"/>
          <w:i/>
          <w:sz w:val="18"/>
        </w:rPr>
        <w:t>and</w:t>
      </w:r>
      <w:r>
        <w:rPr>
          <w:rFonts w:ascii="Arial" w:hAnsi="Arial"/>
          <w:i/>
          <w:spacing w:val="-2"/>
          <w:sz w:val="18"/>
        </w:rPr>
        <w:t xml:space="preserve"> </w:t>
      </w:r>
      <w:r>
        <w:rPr>
          <w:rFonts w:ascii="Arial" w:hAnsi="Arial"/>
          <w:i/>
          <w:sz w:val="18"/>
        </w:rPr>
        <w:t>Tuesday</w:t>
      </w:r>
      <w:r>
        <w:rPr>
          <w:rFonts w:ascii="Arial" w:hAnsi="Arial"/>
          <w:i/>
          <w:spacing w:val="-2"/>
          <w:sz w:val="18"/>
        </w:rPr>
        <w:t xml:space="preserve"> </w:t>
      </w:r>
      <w:r>
        <w:rPr>
          <w:rFonts w:ascii="Arial" w:hAnsi="Arial"/>
          <w:i/>
          <w:sz w:val="18"/>
        </w:rPr>
        <w:t>panels using the same timestamp.</w:t>
      </w:r>
    </w:p>
    <w:p w14:paraId="75BC4E3B" w14:textId="77777777" w:rsidR="00F9164C" w:rsidRDefault="00F9164C">
      <w:pPr>
        <w:spacing w:line="278" w:lineRule="auto"/>
        <w:rPr>
          <w:rFonts w:ascii="Arial" w:hAnsi="Arial"/>
          <w:i/>
          <w:sz w:val="18"/>
        </w:rPr>
        <w:sectPr w:rsidR="00F9164C">
          <w:pgSz w:w="12240" w:h="15840"/>
          <w:pgMar w:top="720" w:right="0" w:bottom="540" w:left="0" w:header="0" w:footer="313" w:gutter="0"/>
          <w:cols w:space="720"/>
        </w:sectPr>
      </w:pPr>
    </w:p>
    <w:p w14:paraId="541235BA" w14:textId="77777777" w:rsidR="00F9164C" w:rsidRDefault="00000000">
      <w:pPr>
        <w:spacing w:before="70"/>
        <w:ind w:left="13" w:right="5"/>
        <w:jc w:val="center"/>
        <w:rPr>
          <w:rFonts w:ascii="Arial"/>
          <w:b/>
          <w:sz w:val="24"/>
        </w:rPr>
      </w:pPr>
      <w:r>
        <w:rPr>
          <w:rFonts w:ascii="Arial"/>
          <w:b/>
          <w:color w:val="183B62"/>
          <w:sz w:val="24"/>
        </w:rPr>
        <w:lastRenderedPageBreak/>
        <w:t xml:space="preserve">WEEK </w:t>
      </w:r>
      <w:r>
        <w:rPr>
          <w:rFonts w:ascii="Arial"/>
          <w:b/>
          <w:color w:val="183B62"/>
          <w:spacing w:val="-10"/>
          <w:sz w:val="24"/>
        </w:rPr>
        <w:t>4</w:t>
      </w:r>
    </w:p>
    <w:p w14:paraId="59A409FE" w14:textId="77777777" w:rsidR="00F9164C" w:rsidRDefault="00000000">
      <w:pPr>
        <w:pStyle w:val="Heading1"/>
      </w:pPr>
      <w:r>
        <w:rPr>
          <w:color w:val="183B62"/>
        </w:rPr>
        <w:t>VACS</w:t>
      </w:r>
      <w:r>
        <w:rPr>
          <w:color w:val="183B62"/>
          <w:spacing w:val="-45"/>
        </w:rPr>
        <w:t xml:space="preserve"> </w:t>
      </w:r>
      <w:r>
        <w:rPr>
          <w:color w:val="183B62"/>
        </w:rPr>
        <w:t>AI</w:t>
      </w:r>
      <w:r>
        <w:rPr>
          <w:color w:val="183B62"/>
          <w:spacing w:val="-41"/>
        </w:rPr>
        <w:t xml:space="preserve"> </w:t>
      </w:r>
      <w:r>
        <w:rPr>
          <w:color w:val="183B62"/>
        </w:rPr>
        <w:t>Patient</w:t>
      </w:r>
      <w:r>
        <w:rPr>
          <w:color w:val="183B62"/>
          <w:spacing w:val="-44"/>
        </w:rPr>
        <w:t xml:space="preserve"> </w:t>
      </w:r>
      <w:r>
        <w:rPr>
          <w:color w:val="183B62"/>
        </w:rPr>
        <w:t>&amp;</w:t>
      </w:r>
      <w:r>
        <w:rPr>
          <w:color w:val="183B62"/>
          <w:spacing w:val="-47"/>
        </w:rPr>
        <w:t xml:space="preserve"> </w:t>
      </w:r>
      <w:r>
        <w:rPr>
          <w:color w:val="183B62"/>
        </w:rPr>
        <w:t>Grading</w:t>
      </w:r>
      <w:r>
        <w:rPr>
          <w:color w:val="183B62"/>
          <w:spacing w:val="-44"/>
        </w:rPr>
        <w:t xml:space="preserve"> </w:t>
      </w:r>
      <w:r>
        <w:rPr>
          <w:color w:val="183B62"/>
        </w:rPr>
        <w:t>Issue</w:t>
      </w:r>
      <w:r>
        <w:rPr>
          <w:color w:val="183B62"/>
          <w:spacing w:val="-45"/>
        </w:rPr>
        <w:t xml:space="preserve"> </w:t>
      </w:r>
      <w:r>
        <w:rPr>
          <w:color w:val="183B62"/>
          <w:spacing w:val="-2"/>
        </w:rPr>
        <w:t>Report</w:t>
      </w:r>
    </w:p>
    <w:p w14:paraId="052044EC" w14:textId="77777777" w:rsidR="00F9164C" w:rsidRDefault="00F9164C">
      <w:pPr>
        <w:pStyle w:val="BodyText"/>
        <w:rPr>
          <w:rFonts w:ascii="Trebuchet MS"/>
          <w:b/>
          <w:sz w:val="20"/>
        </w:rPr>
      </w:pPr>
    </w:p>
    <w:p w14:paraId="4200B793" w14:textId="77777777" w:rsidR="00F9164C" w:rsidRDefault="00000000">
      <w:pPr>
        <w:pStyle w:val="BodyText"/>
        <w:spacing w:before="11"/>
        <w:rPr>
          <w:rFonts w:ascii="Trebuchet MS"/>
          <w:b/>
          <w:sz w:val="20"/>
        </w:rPr>
      </w:pPr>
      <w:r>
        <w:rPr>
          <w:rFonts w:ascii="Trebuchet MS"/>
          <w:b/>
          <w:noProof/>
          <w:sz w:val="20"/>
        </w:rPr>
        <mc:AlternateContent>
          <mc:Choice Requires="wps">
            <w:drawing>
              <wp:anchor distT="0" distB="0" distL="0" distR="0" simplePos="0" relativeHeight="487618048" behindDoc="1" locked="0" layoutInCell="1" allowOverlap="1" wp14:anchorId="41175D75" wp14:editId="3869372F">
                <wp:simplePos x="0" y="0"/>
                <wp:positionH relativeFrom="page">
                  <wp:posOffset>511492</wp:posOffset>
                </wp:positionH>
                <wp:positionV relativeFrom="paragraph">
                  <wp:posOffset>170184</wp:posOffset>
                </wp:positionV>
                <wp:extent cx="6753225" cy="9525"/>
                <wp:effectExtent l="0" t="0" r="0" b="0"/>
                <wp:wrapTopAndBottom/>
                <wp:docPr id="141" name="Graphic 1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53225" cy="9525"/>
                        </a:xfrm>
                        <a:custGeom>
                          <a:avLst/>
                          <a:gdLst/>
                          <a:ahLst/>
                          <a:cxnLst/>
                          <a:rect l="l" t="t" r="r" b="b"/>
                          <a:pathLst>
                            <a:path w="6753225" h="9525">
                              <a:moveTo>
                                <a:pt x="6752844" y="0"/>
                              </a:moveTo>
                              <a:lnTo>
                                <a:pt x="0" y="0"/>
                              </a:lnTo>
                              <a:lnTo>
                                <a:pt x="0" y="9525"/>
                              </a:lnTo>
                              <a:lnTo>
                                <a:pt x="6752844" y="9525"/>
                              </a:lnTo>
                              <a:lnTo>
                                <a:pt x="6752844" y="0"/>
                              </a:lnTo>
                              <a:close/>
                            </a:path>
                          </a:pathLst>
                        </a:custGeom>
                        <a:solidFill>
                          <a:srgbClr val="2E6EA2"/>
                        </a:solidFill>
                      </wps:spPr>
                      <wps:bodyPr wrap="square" lIns="0" tIns="0" rIns="0" bIns="0" rtlCol="0">
                        <a:prstTxWarp prst="textNoShape">
                          <a:avLst/>
                        </a:prstTxWarp>
                        <a:noAutofit/>
                      </wps:bodyPr>
                    </wps:wsp>
                  </a:graphicData>
                </a:graphic>
              </wp:anchor>
            </w:drawing>
          </mc:Choice>
          <mc:Fallback>
            <w:pict>
              <v:shape w14:anchorId="13CB856C" id="Graphic 141" o:spid="_x0000_s1026" style="position:absolute;margin-left:40.25pt;margin-top:13.4pt;width:531.75pt;height:.75pt;z-index:-15698432;visibility:visible;mso-wrap-style:square;mso-wrap-distance-left:0;mso-wrap-distance-top:0;mso-wrap-distance-right:0;mso-wrap-distance-bottom:0;mso-position-horizontal:absolute;mso-position-horizontal-relative:page;mso-position-vertical:absolute;mso-position-vertical-relative:text;v-text-anchor:top" coordsize="675322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" path="m6752844,l,,,9525r6752844,l6752844,xe" fillcolor="#2e6ea2" stroked="f">
                <v:path arrowok="t"/>
                <w10:wrap type="topAndBottom" anchorx="page"/>
              </v:shape>
            </w:pict>
          </mc:Fallback>
        </mc:AlternateContent>
      </w:r>
    </w:p>
    <w:p w14:paraId="308F51D4" w14:textId="77777777" w:rsidR="00F9164C" w:rsidRDefault="00000000">
      <w:pPr>
        <w:pStyle w:val="Heading2"/>
        <w:spacing w:before="162"/>
      </w:pPr>
      <w:r>
        <w:t>Patient C –</w:t>
      </w:r>
      <w:r>
        <w:rPr>
          <w:spacing w:val="-1"/>
        </w:rPr>
        <w:t xml:space="preserve"> </w:t>
      </w:r>
      <w:r>
        <w:t xml:space="preserve">Robert </w:t>
      </w:r>
      <w:r>
        <w:rPr>
          <w:spacing w:val="-2"/>
        </w:rPr>
        <w:t>Jenkins</w:t>
      </w:r>
    </w:p>
    <w:p w14:paraId="0542FA2D" w14:textId="77777777" w:rsidR="00F9164C" w:rsidRDefault="00000000">
      <w:pPr>
        <w:pStyle w:val="BodyText"/>
        <w:spacing w:before="49"/>
        <w:rPr>
          <w:rFonts w:ascii="Arial"/>
          <w:b/>
          <w:sz w:val="20"/>
        </w:rPr>
      </w:pPr>
      <w:r>
        <w:rPr>
          <w:rFonts w:ascii="Arial"/>
          <w:b/>
          <w:noProof/>
          <w:sz w:val="20"/>
        </w:rPr>
        <mc:AlternateContent>
          <mc:Choice Requires="wps">
            <w:drawing>
              <wp:anchor distT="0" distB="0" distL="0" distR="0" simplePos="0" relativeHeight="487618560" behindDoc="1" locked="0" layoutInCell="1" allowOverlap="1" wp14:anchorId="3776CC35" wp14:editId="6384E7B1">
                <wp:simplePos x="0" y="0"/>
                <wp:positionH relativeFrom="page">
                  <wp:posOffset>568642</wp:posOffset>
                </wp:positionH>
                <wp:positionV relativeFrom="paragraph">
                  <wp:posOffset>192998</wp:posOffset>
                </wp:positionV>
                <wp:extent cx="6638290" cy="845185"/>
                <wp:effectExtent l="0" t="0" r="0" b="0"/>
                <wp:wrapTopAndBottom/>
                <wp:docPr id="142" name="Textbox 1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38290" cy="845185"/>
                        </a:xfrm>
                        <a:prstGeom prst="rect">
                          <a:avLst/>
                        </a:prstGeom>
                        <a:solidFill>
                          <a:srgbClr val="EAF1F8"/>
                        </a:solidFill>
                      </wps:spPr>
                      <wps:txbx>
                        <w:txbxContent>
                          <w:p w14:paraId="6D328F90" w14:textId="77777777" w:rsidR="00F9164C" w:rsidRDefault="00000000">
                            <w:pPr>
                              <w:pStyle w:val="BodyText"/>
                              <w:spacing w:before="91" w:line="276" w:lineRule="auto"/>
                              <w:ind w:left="100"/>
                              <w:rPr>
                                <w:color w:val="000000"/>
                              </w:rPr>
                            </w:pPr>
                            <w:r>
                              <w:rPr>
                                <w:rFonts w:ascii="Arial"/>
                                <w:b/>
                                <w:color w:val="000000"/>
                              </w:rPr>
                              <w:t>Purpose:</w:t>
                            </w:r>
                            <w:r>
                              <w:rPr>
                                <w:rFonts w:ascii="Arial"/>
                                <w:b/>
                                <w:color w:val="000000"/>
                                <w:spacing w:val="-2"/>
                              </w:rPr>
                              <w:t xml:space="preserve"> </w:t>
                            </w:r>
                            <w:r>
                              <w:rPr>
                                <w:color w:val="000000"/>
                              </w:rPr>
                              <w:t>This</w:t>
                            </w:r>
                            <w:r>
                              <w:rPr>
                                <w:color w:val="000000"/>
                                <w:spacing w:val="-2"/>
                              </w:rPr>
                              <w:t xml:space="preserve"> </w:t>
                            </w:r>
                            <w:r>
                              <w:rPr>
                                <w:color w:val="000000"/>
                              </w:rPr>
                              <w:t>report</w:t>
                            </w:r>
                            <w:r>
                              <w:rPr>
                                <w:color w:val="000000"/>
                                <w:spacing w:val="-2"/>
                              </w:rPr>
                              <w:t xml:space="preserve"> </w:t>
                            </w:r>
                            <w:r>
                              <w:rPr>
                                <w:color w:val="000000"/>
                              </w:rPr>
                              <w:t>lists</w:t>
                            </w:r>
                            <w:r>
                              <w:rPr>
                                <w:color w:val="000000"/>
                                <w:spacing w:val="-3"/>
                              </w:rPr>
                              <w:t xml:space="preserve"> </w:t>
                            </w:r>
                            <w:r>
                              <w:rPr>
                                <w:color w:val="000000"/>
                              </w:rPr>
                              <w:t>only</w:t>
                            </w:r>
                            <w:r>
                              <w:rPr>
                                <w:color w:val="000000"/>
                                <w:spacing w:val="-2"/>
                              </w:rPr>
                              <w:t xml:space="preserve"> </w:t>
                            </w:r>
                            <w:r>
                              <w:rPr>
                                <w:color w:val="000000"/>
                              </w:rPr>
                              <w:t>confirmed</w:t>
                            </w:r>
                            <w:r>
                              <w:rPr>
                                <w:color w:val="000000"/>
                                <w:spacing w:val="-2"/>
                              </w:rPr>
                              <w:t xml:space="preserve"> </w:t>
                            </w:r>
                            <w:r>
                              <w:rPr>
                                <w:color w:val="000000"/>
                              </w:rPr>
                              <w:t>system/data</w:t>
                            </w:r>
                            <w:r>
                              <w:rPr>
                                <w:color w:val="000000"/>
                                <w:spacing w:val="-2"/>
                              </w:rPr>
                              <w:t xml:space="preserve"> </w:t>
                            </w:r>
                            <w:r>
                              <w:rPr>
                                <w:color w:val="000000"/>
                              </w:rPr>
                              <w:t>problems</w:t>
                            </w:r>
                            <w:r>
                              <w:rPr>
                                <w:color w:val="000000"/>
                                <w:spacing w:val="-2"/>
                              </w:rPr>
                              <w:t xml:space="preserve"> </w:t>
                            </w:r>
                            <w:r>
                              <w:rPr>
                                <w:color w:val="000000"/>
                              </w:rPr>
                              <w:t>for</w:t>
                            </w:r>
                            <w:r>
                              <w:rPr>
                                <w:color w:val="000000"/>
                                <w:spacing w:val="-2"/>
                              </w:rPr>
                              <w:t xml:space="preserve"> </w:t>
                            </w:r>
                            <w:r>
                              <w:rPr>
                                <w:color w:val="000000"/>
                              </w:rPr>
                              <w:t>Patient</w:t>
                            </w:r>
                            <w:r>
                              <w:rPr>
                                <w:color w:val="000000"/>
                                <w:spacing w:val="-2"/>
                              </w:rPr>
                              <w:t xml:space="preserve"> </w:t>
                            </w:r>
                            <w:r>
                              <w:rPr>
                                <w:color w:val="000000"/>
                              </w:rPr>
                              <w:t>C,</w:t>
                            </w:r>
                            <w:r>
                              <w:rPr>
                                <w:color w:val="000000"/>
                                <w:spacing w:val="-2"/>
                              </w:rPr>
                              <w:t xml:space="preserve"> </w:t>
                            </w:r>
                            <w:r>
                              <w:rPr>
                                <w:color w:val="000000"/>
                              </w:rPr>
                              <w:t>Robert</w:t>
                            </w:r>
                            <w:r>
                              <w:rPr>
                                <w:color w:val="000000"/>
                                <w:spacing w:val="-2"/>
                              </w:rPr>
                              <w:t xml:space="preserve"> </w:t>
                            </w:r>
                            <w:r>
                              <w:rPr>
                                <w:color w:val="000000"/>
                              </w:rPr>
                              <w:t>Jenkins,</w:t>
                            </w:r>
                            <w:r>
                              <w:rPr>
                                <w:color w:val="000000"/>
                                <w:spacing w:val="-3"/>
                              </w:rPr>
                              <w:t xml:space="preserve"> </w:t>
                            </w:r>
                            <w:r>
                              <w:rPr>
                                <w:color w:val="000000"/>
                              </w:rPr>
                              <w:t>found</w:t>
                            </w:r>
                            <w:r>
                              <w:rPr>
                                <w:color w:val="000000"/>
                                <w:spacing w:val="-2"/>
                              </w:rPr>
                              <w:t xml:space="preserve"> </w:t>
                            </w:r>
                            <w:r>
                              <w:rPr>
                                <w:color w:val="000000"/>
                              </w:rPr>
                              <w:t>by</w:t>
                            </w:r>
                            <w:r>
                              <w:rPr>
                                <w:color w:val="000000"/>
                                <w:spacing w:val="-2"/>
                              </w:rPr>
                              <w:t xml:space="preserve"> </w:t>
                            </w:r>
                            <w:r>
                              <w:rPr>
                                <w:color w:val="000000"/>
                              </w:rPr>
                              <w:t>comparing</w:t>
                            </w:r>
                            <w:r>
                              <w:rPr>
                                <w:color w:val="000000"/>
                                <w:spacing w:val="-3"/>
                              </w:rPr>
                              <w:t xml:space="preserve"> </w:t>
                            </w:r>
                            <w:r>
                              <w:rPr>
                                <w:color w:val="000000"/>
                              </w:rPr>
                              <w:t>the</w:t>
                            </w:r>
                            <w:r>
                              <w:rPr>
                                <w:color w:val="000000"/>
                                <w:spacing w:val="-2"/>
                              </w:rPr>
                              <w:t xml:space="preserve"> </w:t>
                            </w:r>
                            <w:r>
                              <w:rPr>
                                <w:color w:val="000000"/>
                              </w:rPr>
                              <w:t>AI</w:t>
                            </w:r>
                            <w:r>
                              <w:rPr>
                                <w:color w:val="000000"/>
                                <w:spacing w:val="-2"/>
                              </w:rPr>
                              <w:t xml:space="preserve"> </w:t>
                            </w:r>
                            <w:r>
                              <w:rPr>
                                <w:color w:val="000000"/>
                              </w:rPr>
                              <w:t xml:space="preserve">patient interview, the EMR screen shown to the student, and the AI grader/rubric. SOAP writing suggestions and personal review notes have been removed. Repeated problems are listed under each visit because they can affect grading independently on different </w:t>
                            </w:r>
                            <w:r>
                              <w:rPr>
                                <w:color w:val="000000"/>
                                <w:spacing w:val="-2"/>
                              </w:rPr>
                              <w:t>days.</w:t>
                            </w:r>
                          </w:p>
                        </w:txbxContent>
                      </wps:txbx>
                      <wps:bodyPr wrap="square" lIns="0" tIns="0" rIns="0" bIns="0" rtlCol="0">
                        <a:noAutofit/>
                      </wps:bodyPr>
                    </wps:wsp>
                  </a:graphicData>
                </a:graphic>
              </wp:anchor>
            </w:drawing>
          </mc:Choice>
          <mc:Fallback>
            <w:pict>
              <v:shape w14:anchorId="3776CC35" id="Textbox 142" o:spid="_x0000_s1027" type="#_x0000_t202" style="position:absolute;margin-left:44.75pt;margin-top:15.2pt;width:522.7pt;height:66.55pt;z-index:-156979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" fillcolor="#eaf1f8" stroked="f">
                <v:textbox inset="0,0,0,0">
                  <w:txbxContent>
                    <w:p w14:paraId="6D328F90" w14:textId="77777777" w:rsidR="00F9164C" w:rsidRDefault="00000000">
                      <w:pPr>
                        <w:pStyle w:val="BodyText"/>
                        <w:spacing w:before="91" w:line="276" w:lineRule="auto"/>
                        <w:ind w:left="100"/>
                        <w:rPr>
                          <w:color w:val="000000"/>
                        </w:rPr>
                      </w:pPr>
                      <w:r>
                        <w:rPr>
                          <w:rFonts w:ascii="Arial"/>
                          <w:b/>
                          <w:color w:val="000000"/>
                        </w:rPr>
                        <w:t>Purpose:</w:t>
                      </w:r>
                      <w:r>
                        <w:rPr>
                          <w:rFonts w:ascii="Arial"/>
                          <w:b/>
                          <w:color w:val="000000"/>
                          <w:spacing w:val="-2"/>
                        </w:rPr>
                        <w:t xml:space="preserve"> </w:t>
                      </w:r>
                      <w:r>
                        <w:rPr>
                          <w:color w:val="000000"/>
                        </w:rPr>
                        <w:t>This</w:t>
                      </w:r>
                      <w:r>
                        <w:rPr>
                          <w:color w:val="000000"/>
                          <w:spacing w:val="-2"/>
                        </w:rPr>
                        <w:t xml:space="preserve"> </w:t>
                      </w:r>
                      <w:r>
                        <w:rPr>
                          <w:color w:val="000000"/>
                        </w:rPr>
                        <w:t>report</w:t>
                      </w:r>
                      <w:r>
                        <w:rPr>
                          <w:color w:val="000000"/>
                          <w:spacing w:val="-2"/>
                        </w:rPr>
                        <w:t xml:space="preserve"> </w:t>
                      </w:r>
                      <w:r>
                        <w:rPr>
                          <w:color w:val="000000"/>
                        </w:rPr>
                        <w:t>lists</w:t>
                      </w:r>
                      <w:r>
                        <w:rPr>
                          <w:color w:val="000000"/>
                          <w:spacing w:val="-3"/>
                        </w:rPr>
                        <w:t xml:space="preserve"> </w:t>
                      </w:r>
                      <w:r>
                        <w:rPr>
                          <w:color w:val="000000"/>
                        </w:rPr>
                        <w:t>only</w:t>
                      </w:r>
                      <w:r>
                        <w:rPr>
                          <w:color w:val="000000"/>
                          <w:spacing w:val="-2"/>
                        </w:rPr>
                        <w:t xml:space="preserve"> </w:t>
                      </w:r>
                      <w:r>
                        <w:rPr>
                          <w:color w:val="000000"/>
                        </w:rPr>
                        <w:t>confirmed</w:t>
                      </w:r>
                      <w:r>
                        <w:rPr>
                          <w:color w:val="000000"/>
                          <w:spacing w:val="-2"/>
                        </w:rPr>
                        <w:t xml:space="preserve"> </w:t>
                      </w:r>
                      <w:r>
                        <w:rPr>
                          <w:color w:val="000000"/>
                        </w:rPr>
                        <w:t>system/data</w:t>
                      </w:r>
                      <w:r>
                        <w:rPr>
                          <w:color w:val="000000"/>
                          <w:spacing w:val="-2"/>
                        </w:rPr>
                        <w:t xml:space="preserve"> </w:t>
                      </w:r>
                      <w:r>
                        <w:rPr>
                          <w:color w:val="000000"/>
                        </w:rPr>
                        <w:t>problems</w:t>
                      </w:r>
                      <w:r>
                        <w:rPr>
                          <w:color w:val="000000"/>
                          <w:spacing w:val="-2"/>
                        </w:rPr>
                        <w:t xml:space="preserve"> </w:t>
                      </w:r>
                      <w:r>
                        <w:rPr>
                          <w:color w:val="000000"/>
                        </w:rPr>
                        <w:t>for</w:t>
                      </w:r>
                      <w:r>
                        <w:rPr>
                          <w:color w:val="000000"/>
                          <w:spacing w:val="-2"/>
                        </w:rPr>
                        <w:t xml:space="preserve"> </w:t>
                      </w:r>
                      <w:r>
                        <w:rPr>
                          <w:color w:val="000000"/>
                        </w:rPr>
                        <w:t>Patient</w:t>
                      </w:r>
                      <w:r>
                        <w:rPr>
                          <w:color w:val="000000"/>
                          <w:spacing w:val="-2"/>
                        </w:rPr>
                        <w:t xml:space="preserve"> </w:t>
                      </w:r>
                      <w:r>
                        <w:rPr>
                          <w:color w:val="000000"/>
                        </w:rPr>
                        <w:t>C,</w:t>
                      </w:r>
                      <w:r>
                        <w:rPr>
                          <w:color w:val="000000"/>
                          <w:spacing w:val="-2"/>
                        </w:rPr>
                        <w:t xml:space="preserve"> </w:t>
                      </w:r>
                      <w:r>
                        <w:rPr>
                          <w:color w:val="000000"/>
                        </w:rPr>
                        <w:t>Robert</w:t>
                      </w:r>
                      <w:r>
                        <w:rPr>
                          <w:color w:val="000000"/>
                          <w:spacing w:val="-2"/>
                        </w:rPr>
                        <w:t xml:space="preserve"> </w:t>
                      </w:r>
                      <w:r>
                        <w:rPr>
                          <w:color w:val="000000"/>
                        </w:rPr>
                        <w:t>Jenkins,</w:t>
                      </w:r>
                      <w:r>
                        <w:rPr>
                          <w:color w:val="000000"/>
                          <w:spacing w:val="-3"/>
                        </w:rPr>
                        <w:t xml:space="preserve"> </w:t>
                      </w:r>
                      <w:r>
                        <w:rPr>
                          <w:color w:val="000000"/>
                        </w:rPr>
                        <w:t>found</w:t>
                      </w:r>
                      <w:r>
                        <w:rPr>
                          <w:color w:val="000000"/>
                          <w:spacing w:val="-2"/>
                        </w:rPr>
                        <w:t xml:space="preserve"> </w:t>
                      </w:r>
                      <w:r>
                        <w:rPr>
                          <w:color w:val="000000"/>
                        </w:rPr>
                        <w:t>by</w:t>
                      </w:r>
                      <w:r>
                        <w:rPr>
                          <w:color w:val="000000"/>
                          <w:spacing w:val="-2"/>
                        </w:rPr>
                        <w:t xml:space="preserve"> </w:t>
                      </w:r>
                      <w:r>
                        <w:rPr>
                          <w:color w:val="000000"/>
                        </w:rPr>
                        <w:t>comparing</w:t>
                      </w:r>
                      <w:r>
                        <w:rPr>
                          <w:color w:val="000000"/>
                          <w:spacing w:val="-3"/>
                        </w:rPr>
                        <w:t xml:space="preserve"> </w:t>
                      </w:r>
                      <w:r>
                        <w:rPr>
                          <w:color w:val="000000"/>
                        </w:rPr>
                        <w:t>the</w:t>
                      </w:r>
                      <w:r>
                        <w:rPr>
                          <w:color w:val="000000"/>
                          <w:spacing w:val="-2"/>
                        </w:rPr>
                        <w:t xml:space="preserve"> </w:t>
                      </w:r>
                      <w:r>
                        <w:rPr>
                          <w:color w:val="000000"/>
                        </w:rPr>
                        <w:t>AI</w:t>
                      </w:r>
                      <w:r>
                        <w:rPr>
                          <w:color w:val="000000"/>
                          <w:spacing w:val="-2"/>
                        </w:rPr>
                        <w:t xml:space="preserve"> </w:t>
                      </w:r>
                      <w:r>
                        <w:rPr>
                          <w:color w:val="000000"/>
                        </w:rPr>
                        <w:t xml:space="preserve">patient interview, the EMR screen shown to the student, and the AI grader/rubric. SOAP writing suggestions and personal review notes have been removed. Repeated problems are listed under each visit because they can affect grading independently on different </w:t>
                      </w:r>
                      <w:r>
                        <w:rPr>
                          <w:color w:val="000000"/>
                          <w:spacing w:val="-2"/>
                        </w:rPr>
                        <w:t>days.</w:t>
                      </w:r>
                    </w:p>
                  </w:txbxContent>
                </v:textbox>
                <w10:wrap type="topAndBottom" anchorx="page"/>
              </v:shape>
            </w:pict>
          </mc:Fallback>
        </mc:AlternateContent>
      </w:r>
    </w:p>
    <w:p w14:paraId="758440C0" w14:textId="77777777" w:rsidR="00F9164C" w:rsidRDefault="00F9164C">
      <w:pPr>
        <w:pStyle w:val="BodyText"/>
        <w:spacing w:before="60"/>
        <w:rPr>
          <w:rFonts w:ascii="Arial"/>
          <w:b/>
          <w:sz w:val="33"/>
        </w:rPr>
      </w:pPr>
    </w:p>
    <w:p w14:paraId="6DB4ECA0" w14:textId="77777777" w:rsidR="00F9164C" w:rsidRDefault="00000000">
      <w:pPr>
        <w:pStyle w:val="Heading3"/>
        <w:spacing w:before="1"/>
      </w:pPr>
      <w:r>
        <w:rPr>
          <w:color w:val="183B62"/>
          <w:spacing w:val="-2"/>
        </w:rPr>
        <w:t>Quick</w:t>
      </w:r>
      <w:r>
        <w:rPr>
          <w:color w:val="183B62"/>
          <w:spacing w:val="-29"/>
        </w:rPr>
        <w:t xml:space="preserve"> </w:t>
      </w:r>
      <w:r>
        <w:rPr>
          <w:color w:val="183B62"/>
          <w:spacing w:val="-2"/>
        </w:rPr>
        <w:t>Guide</w:t>
      </w:r>
      <w:r>
        <w:rPr>
          <w:color w:val="183B62"/>
          <w:spacing w:val="-26"/>
        </w:rPr>
        <w:t xml:space="preserve"> </w:t>
      </w:r>
      <w:r>
        <w:rPr>
          <w:color w:val="183B62"/>
          <w:spacing w:val="-2"/>
        </w:rPr>
        <w:t>for</w:t>
      </w:r>
      <w:r>
        <w:rPr>
          <w:color w:val="183B62"/>
          <w:spacing w:val="-24"/>
        </w:rPr>
        <w:t xml:space="preserve"> </w:t>
      </w:r>
      <w:r>
        <w:rPr>
          <w:color w:val="183B62"/>
          <w:spacing w:val="-2"/>
        </w:rPr>
        <w:t>Non-Clinical</w:t>
      </w:r>
      <w:r>
        <w:rPr>
          <w:color w:val="183B62"/>
          <w:spacing w:val="-25"/>
        </w:rPr>
        <w:t xml:space="preserve"> </w:t>
      </w:r>
      <w:r>
        <w:rPr>
          <w:color w:val="183B62"/>
          <w:spacing w:val="-2"/>
        </w:rPr>
        <w:t>Readers</w:t>
      </w:r>
    </w:p>
    <w:p w14:paraId="50E69F19" w14:textId="77777777" w:rsidR="00F9164C" w:rsidRDefault="00F9164C">
      <w:pPr>
        <w:pStyle w:val="BodyText"/>
        <w:spacing w:before="11"/>
        <w:rPr>
          <w:rFonts w:ascii="Trebuchet MS"/>
          <w:b/>
          <w:sz w:val="16"/>
        </w:rPr>
      </w:pPr>
    </w:p>
    <w:tbl>
      <w:tblPr>
        <w:tblW w:w="0" w:type="auto"/>
        <w:tblInd w:w="1595"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1E0" w:firstRow="1" w:lastRow="1" w:firstColumn="1" w:lastColumn="1" w:noHBand="0" w:noVBand="0"/>
      </w:tblPr>
      <w:tblGrid>
        <w:gridCol w:w="3952"/>
        <w:gridCol w:w="5117"/>
      </w:tblGrid>
      <w:tr w:rsidR="00F9164C" w14:paraId="5039B646" w14:textId="77777777">
        <w:trPr>
          <w:trHeight w:val="440"/>
        </w:trPr>
        <w:tc>
          <w:tcPr>
            <w:tcW w:w="3952" w:type="dxa"/>
          </w:tcPr>
          <w:p w14:paraId="3A726E5B" w14:textId="77777777" w:rsidR="00F9164C" w:rsidRDefault="00000000">
            <w:pPr>
              <w:pStyle w:val="TableParagraph"/>
              <w:spacing w:before="1"/>
              <w:ind w:left="6" w:right="1"/>
              <w:jc w:val="center"/>
              <w:rPr>
                <w:rFonts w:ascii="Arial"/>
                <w:b/>
                <w:sz w:val="18"/>
              </w:rPr>
            </w:pPr>
            <w:r>
              <w:rPr>
                <w:rFonts w:ascii="Arial"/>
                <w:b/>
                <w:spacing w:val="-4"/>
                <w:sz w:val="18"/>
              </w:rPr>
              <w:t>Term</w:t>
            </w:r>
          </w:p>
        </w:tc>
        <w:tc>
          <w:tcPr>
            <w:tcW w:w="5117" w:type="dxa"/>
          </w:tcPr>
          <w:p w14:paraId="53005E97" w14:textId="77777777" w:rsidR="00F9164C" w:rsidRDefault="00000000">
            <w:pPr>
              <w:pStyle w:val="TableParagraph"/>
              <w:spacing w:before="1"/>
              <w:ind w:left="8" w:right="5"/>
              <w:jc w:val="center"/>
              <w:rPr>
                <w:rFonts w:ascii="Arial"/>
                <w:b/>
                <w:sz w:val="18"/>
              </w:rPr>
            </w:pPr>
            <w:r>
              <w:rPr>
                <w:rFonts w:ascii="Arial"/>
                <w:b/>
                <w:sz w:val="18"/>
              </w:rPr>
              <w:t>Plain</w:t>
            </w:r>
            <w:r>
              <w:rPr>
                <w:rFonts w:ascii="Arial"/>
                <w:b/>
                <w:spacing w:val="-7"/>
                <w:sz w:val="18"/>
              </w:rPr>
              <w:t xml:space="preserve"> </w:t>
            </w:r>
            <w:r>
              <w:rPr>
                <w:rFonts w:ascii="Arial"/>
                <w:b/>
                <w:sz w:val="18"/>
              </w:rPr>
              <w:t>language</w:t>
            </w:r>
            <w:r>
              <w:rPr>
                <w:rFonts w:ascii="Arial"/>
                <w:b/>
                <w:spacing w:val="-6"/>
                <w:sz w:val="18"/>
              </w:rPr>
              <w:t xml:space="preserve"> </w:t>
            </w:r>
            <w:r>
              <w:rPr>
                <w:rFonts w:ascii="Arial"/>
                <w:b/>
                <w:spacing w:val="-2"/>
                <w:sz w:val="18"/>
              </w:rPr>
              <w:t>meaning</w:t>
            </w:r>
          </w:p>
        </w:tc>
      </w:tr>
      <w:tr w:rsidR="00F9164C" w14:paraId="6D68A979" w14:textId="77777777">
        <w:trPr>
          <w:trHeight w:val="440"/>
        </w:trPr>
        <w:tc>
          <w:tcPr>
            <w:tcW w:w="3952" w:type="dxa"/>
            <w:shd w:val="clear" w:color="auto" w:fill="F1F1F1"/>
          </w:tcPr>
          <w:p w14:paraId="51127917" w14:textId="77777777" w:rsidR="00F9164C" w:rsidRDefault="00000000">
            <w:pPr>
              <w:pStyle w:val="TableParagraph"/>
              <w:spacing w:before="1"/>
              <w:ind w:left="5" w:right="5"/>
              <w:jc w:val="center"/>
              <w:rPr>
                <w:rFonts w:ascii="Arial"/>
                <w:b/>
                <w:sz w:val="18"/>
              </w:rPr>
            </w:pPr>
            <w:r>
              <w:rPr>
                <w:rFonts w:ascii="Arial"/>
                <w:b/>
                <w:sz w:val="18"/>
              </w:rPr>
              <w:t xml:space="preserve">AI </w:t>
            </w:r>
            <w:r>
              <w:rPr>
                <w:rFonts w:ascii="Arial"/>
                <w:b/>
                <w:spacing w:val="-2"/>
                <w:sz w:val="18"/>
              </w:rPr>
              <w:t>patient</w:t>
            </w:r>
          </w:p>
        </w:tc>
        <w:tc>
          <w:tcPr>
            <w:tcW w:w="5117" w:type="dxa"/>
            <w:shd w:val="clear" w:color="auto" w:fill="F1F1F1"/>
          </w:tcPr>
          <w:p w14:paraId="4CBC4324" w14:textId="77777777" w:rsidR="00F9164C" w:rsidRDefault="00000000">
            <w:pPr>
              <w:pStyle w:val="TableParagraph"/>
              <w:spacing w:before="1"/>
              <w:ind w:left="8" w:right="5"/>
              <w:jc w:val="center"/>
              <w:rPr>
                <w:sz w:val="18"/>
              </w:rPr>
            </w:pPr>
            <w:r>
              <w:rPr>
                <w:sz w:val="18"/>
              </w:rPr>
              <w:t>The</w:t>
            </w:r>
            <w:r>
              <w:rPr>
                <w:spacing w:val="-1"/>
                <w:sz w:val="18"/>
              </w:rPr>
              <w:t xml:space="preserve"> </w:t>
            </w:r>
            <w:r>
              <w:rPr>
                <w:sz w:val="18"/>
              </w:rPr>
              <w:t>simulated</w:t>
            </w:r>
            <w:r>
              <w:rPr>
                <w:spacing w:val="-1"/>
                <w:sz w:val="18"/>
              </w:rPr>
              <w:t xml:space="preserve"> </w:t>
            </w:r>
            <w:r>
              <w:rPr>
                <w:sz w:val="18"/>
              </w:rPr>
              <w:t>patient the</w:t>
            </w:r>
            <w:r>
              <w:rPr>
                <w:spacing w:val="-1"/>
                <w:sz w:val="18"/>
              </w:rPr>
              <w:t xml:space="preserve"> </w:t>
            </w:r>
            <w:r>
              <w:rPr>
                <w:sz w:val="18"/>
              </w:rPr>
              <w:t xml:space="preserve">student </w:t>
            </w:r>
            <w:r>
              <w:rPr>
                <w:spacing w:val="-2"/>
                <w:sz w:val="18"/>
              </w:rPr>
              <w:t>interviews.</w:t>
            </w:r>
          </w:p>
        </w:tc>
      </w:tr>
      <w:tr w:rsidR="00F9164C" w14:paraId="1FD965FC" w14:textId="77777777">
        <w:trPr>
          <w:trHeight w:val="435"/>
        </w:trPr>
        <w:tc>
          <w:tcPr>
            <w:tcW w:w="3952" w:type="dxa"/>
          </w:tcPr>
          <w:p w14:paraId="633A6849" w14:textId="77777777" w:rsidR="00F9164C" w:rsidRDefault="00000000">
            <w:pPr>
              <w:pStyle w:val="TableParagraph"/>
              <w:spacing w:before="1"/>
              <w:ind w:left="5" w:right="5"/>
              <w:jc w:val="center"/>
              <w:rPr>
                <w:rFonts w:ascii="Arial"/>
                <w:b/>
                <w:sz w:val="18"/>
              </w:rPr>
            </w:pPr>
            <w:r>
              <w:rPr>
                <w:rFonts w:ascii="Arial"/>
                <w:b/>
                <w:spacing w:val="-5"/>
                <w:sz w:val="18"/>
              </w:rPr>
              <w:t>EMR</w:t>
            </w:r>
          </w:p>
        </w:tc>
        <w:tc>
          <w:tcPr>
            <w:tcW w:w="5117" w:type="dxa"/>
          </w:tcPr>
          <w:p w14:paraId="52BFB6EC" w14:textId="77777777" w:rsidR="00F9164C" w:rsidRDefault="00000000">
            <w:pPr>
              <w:pStyle w:val="TableParagraph"/>
              <w:spacing w:before="1"/>
              <w:ind w:left="8" w:right="5"/>
              <w:jc w:val="center"/>
              <w:rPr>
                <w:sz w:val="18"/>
              </w:rPr>
            </w:pPr>
            <w:r>
              <w:rPr>
                <w:sz w:val="18"/>
              </w:rPr>
              <w:t>The</w:t>
            </w:r>
            <w:r>
              <w:rPr>
                <w:spacing w:val="-1"/>
                <w:sz w:val="18"/>
              </w:rPr>
              <w:t xml:space="preserve"> </w:t>
            </w:r>
            <w:r>
              <w:rPr>
                <w:sz w:val="18"/>
              </w:rPr>
              <w:t>electronic</w:t>
            </w:r>
            <w:r>
              <w:rPr>
                <w:spacing w:val="-1"/>
                <w:sz w:val="18"/>
              </w:rPr>
              <w:t xml:space="preserve"> </w:t>
            </w:r>
            <w:r>
              <w:rPr>
                <w:sz w:val="18"/>
              </w:rPr>
              <w:t>patient chart</w:t>
            </w:r>
            <w:r>
              <w:rPr>
                <w:spacing w:val="-1"/>
                <w:sz w:val="18"/>
              </w:rPr>
              <w:t xml:space="preserve"> </w:t>
            </w:r>
            <w:proofErr w:type="gramStart"/>
            <w:r>
              <w:rPr>
                <w:sz w:val="18"/>
              </w:rPr>
              <w:t>shown to</w:t>
            </w:r>
            <w:proofErr w:type="gramEnd"/>
            <w:r>
              <w:rPr>
                <w:spacing w:val="-1"/>
                <w:sz w:val="18"/>
              </w:rPr>
              <w:t xml:space="preserve"> </w:t>
            </w:r>
            <w:r>
              <w:rPr>
                <w:sz w:val="18"/>
              </w:rPr>
              <w:t xml:space="preserve">the </w:t>
            </w:r>
            <w:r>
              <w:rPr>
                <w:spacing w:val="-2"/>
                <w:sz w:val="18"/>
              </w:rPr>
              <w:t>student.</w:t>
            </w:r>
          </w:p>
        </w:tc>
      </w:tr>
      <w:tr w:rsidR="00F9164C" w14:paraId="7EB85BE0" w14:textId="77777777">
        <w:trPr>
          <w:trHeight w:val="440"/>
        </w:trPr>
        <w:tc>
          <w:tcPr>
            <w:tcW w:w="3952" w:type="dxa"/>
            <w:shd w:val="clear" w:color="auto" w:fill="F1F1F1"/>
          </w:tcPr>
          <w:p w14:paraId="722A3DC0" w14:textId="77777777" w:rsidR="00F9164C" w:rsidRDefault="00000000">
            <w:pPr>
              <w:pStyle w:val="TableParagraph"/>
              <w:spacing w:before="1"/>
              <w:ind w:left="5" w:right="6"/>
              <w:jc w:val="center"/>
              <w:rPr>
                <w:rFonts w:ascii="Arial"/>
                <w:b/>
                <w:sz w:val="18"/>
              </w:rPr>
            </w:pPr>
            <w:r>
              <w:rPr>
                <w:rFonts w:ascii="Arial"/>
                <w:b/>
                <w:sz w:val="18"/>
              </w:rPr>
              <w:t>Grader</w:t>
            </w:r>
            <w:r>
              <w:rPr>
                <w:rFonts w:ascii="Arial"/>
                <w:b/>
                <w:spacing w:val="-4"/>
                <w:sz w:val="18"/>
              </w:rPr>
              <w:t xml:space="preserve"> </w:t>
            </w:r>
            <w:r>
              <w:rPr>
                <w:rFonts w:ascii="Arial"/>
                <w:b/>
                <w:sz w:val="18"/>
              </w:rPr>
              <w:t>/</w:t>
            </w:r>
            <w:r>
              <w:rPr>
                <w:rFonts w:ascii="Arial"/>
                <w:b/>
                <w:spacing w:val="-3"/>
                <w:sz w:val="18"/>
              </w:rPr>
              <w:t xml:space="preserve"> </w:t>
            </w:r>
            <w:r>
              <w:rPr>
                <w:rFonts w:ascii="Arial"/>
                <w:b/>
                <w:spacing w:val="-2"/>
                <w:sz w:val="18"/>
              </w:rPr>
              <w:t>rubric</w:t>
            </w:r>
          </w:p>
        </w:tc>
        <w:tc>
          <w:tcPr>
            <w:tcW w:w="5117" w:type="dxa"/>
            <w:shd w:val="clear" w:color="auto" w:fill="F1F1F1"/>
          </w:tcPr>
          <w:p w14:paraId="598FDA59" w14:textId="77777777" w:rsidR="00F9164C" w:rsidRDefault="00000000">
            <w:pPr>
              <w:pStyle w:val="TableParagraph"/>
              <w:spacing w:before="1"/>
              <w:ind w:left="8" w:right="5"/>
              <w:jc w:val="center"/>
              <w:rPr>
                <w:sz w:val="18"/>
              </w:rPr>
            </w:pPr>
            <w:r>
              <w:rPr>
                <w:sz w:val="18"/>
              </w:rPr>
              <w:t>The</w:t>
            </w:r>
            <w:r>
              <w:rPr>
                <w:spacing w:val="-1"/>
                <w:sz w:val="18"/>
              </w:rPr>
              <w:t xml:space="preserve"> </w:t>
            </w:r>
            <w:r>
              <w:rPr>
                <w:sz w:val="18"/>
              </w:rPr>
              <w:t>AI scoring system and</w:t>
            </w:r>
            <w:r>
              <w:rPr>
                <w:spacing w:val="-1"/>
                <w:sz w:val="18"/>
              </w:rPr>
              <w:t xml:space="preserve"> </w:t>
            </w:r>
            <w:r>
              <w:rPr>
                <w:sz w:val="18"/>
              </w:rPr>
              <w:t>the</w:t>
            </w:r>
            <w:r>
              <w:rPr>
                <w:spacing w:val="-1"/>
                <w:sz w:val="18"/>
              </w:rPr>
              <w:t xml:space="preserve"> </w:t>
            </w:r>
            <w:r>
              <w:rPr>
                <w:sz w:val="18"/>
              </w:rPr>
              <w:t>case facts</w:t>
            </w:r>
            <w:r>
              <w:rPr>
                <w:spacing w:val="-1"/>
                <w:sz w:val="18"/>
              </w:rPr>
              <w:t xml:space="preserve"> </w:t>
            </w:r>
            <w:r>
              <w:rPr>
                <w:sz w:val="18"/>
              </w:rPr>
              <w:t xml:space="preserve">it </w:t>
            </w:r>
            <w:r>
              <w:rPr>
                <w:spacing w:val="-2"/>
                <w:sz w:val="18"/>
              </w:rPr>
              <w:t>expects.</w:t>
            </w:r>
          </w:p>
        </w:tc>
      </w:tr>
      <w:tr w:rsidR="00F9164C" w14:paraId="41B8F52B" w14:textId="77777777">
        <w:trPr>
          <w:trHeight w:val="435"/>
        </w:trPr>
        <w:tc>
          <w:tcPr>
            <w:tcW w:w="3952" w:type="dxa"/>
          </w:tcPr>
          <w:p w14:paraId="01A98E86" w14:textId="77777777" w:rsidR="00F9164C" w:rsidRDefault="00000000">
            <w:pPr>
              <w:pStyle w:val="TableParagraph"/>
              <w:spacing w:before="1"/>
              <w:ind w:left="5" w:right="5"/>
              <w:jc w:val="center"/>
              <w:rPr>
                <w:rFonts w:ascii="Arial"/>
                <w:b/>
                <w:sz w:val="18"/>
              </w:rPr>
            </w:pPr>
            <w:r>
              <w:rPr>
                <w:rFonts w:ascii="Arial"/>
                <w:b/>
                <w:spacing w:val="-2"/>
                <w:sz w:val="18"/>
              </w:rPr>
              <w:t>HFrEF</w:t>
            </w:r>
          </w:p>
        </w:tc>
        <w:tc>
          <w:tcPr>
            <w:tcW w:w="5117" w:type="dxa"/>
          </w:tcPr>
          <w:p w14:paraId="60CD5EC1" w14:textId="77777777" w:rsidR="00F9164C" w:rsidRDefault="00000000">
            <w:pPr>
              <w:pStyle w:val="TableParagraph"/>
              <w:spacing w:before="1"/>
              <w:ind w:left="8" w:right="5"/>
              <w:jc w:val="center"/>
              <w:rPr>
                <w:sz w:val="18"/>
              </w:rPr>
            </w:pPr>
            <w:r>
              <w:rPr>
                <w:sz w:val="18"/>
              </w:rPr>
              <w:t>Heart</w:t>
            </w:r>
            <w:r>
              <w:rPr>
                <w:spacing w:val="-1"/>
                <w:sz w:val="18"/>
              </w:rPr>
              <w:t xml:space="preserve"> </w:t>
            </w:r>
            <w:r>
              <w:rPr>
                <w:sz w:val="18"/>
              </w:rPr>
              <w:t>failure with</w:t>
            </w:r>
            <w:r>
              <w:rPr>
                <w:spacing w:val="-2"/>
                <w:sz w:val="18"/>
              </w:rPr>
              <w:t xml:space="preserve"> </w:t>
            </w:r>
            <w:r>
              <w:rPr>
                <w:sz w:val="18"/>
              </w:rPr>
              <w:t>reduced</w:t>
            </w:r>
            <w:r>
              <w:rPr>
                <w:spacing w:val="-1"/>
                <w:sz w:val="18"/>
              </w:rPr>
              <w:t xml:space="preserve"> </w:t>
            </w:r>
            <w:r>
              <w:rPr>
                <w:sz w:val="18"/>
              </w:rPr>
              <w:t xml:space="preserve">ejection </w:t>
            </w:r>
            <w:r>
              <w:rPr>
                <w:spacing w:val="-2"/>
                <w:sz w:val="18"/>
              </w:rPr>
              <w:t>fraction.</w:t>
            </w:r>
          </w:p>
        </w:tc>
      </w:tr>
      <w:tr w:rsidR="00F9164C" w14:paraId="7EFC49A6" w14:textId="77777777">
        <w:trPr>
          <w:trHeight w:val="680"/>
        </w:trPr>
        <w:tc>
          <w:tcPr>
            <w:tcW w:w="3952" w:type="dxa"/>
            <w:shd w:val="clear" w:color="auto" w:fill="F1F1F1"/>
          </w:tcPr>
          <w:p w14:paraId="6FA25CDE" w14:textId="77777777" w:rsidR="00F9164C" w:rsidRDefault="00000000">
            <w:pPr>
              <w:pStyle w:val="TableParagraph"/>
              <w:spacing w:before="121"/>
              <w:ind w:left="5" w:right="5"/>
              <w:jc w:val="center"/>
              <w:rPr>
                <w:rFonts w:ascii="Arial"/>
                <w:b/>
                <w:sz w:val="18"/>
              </w:rPr>
            </w:pPr>
            <w:r>
              <w:rPr>
                <w:rFonts w:ascii="Arial"/>
                <w:b/>
                <w:spacing w:val="-4"/>
                <w:sz w:val="18"/>
              </w:rPr>
              <w:t>AFib</w:t>
            </w:r>
          </w:p>
        </w:tc>
        <w:tc>
          <w:tcPr>
            <w:tcW w:w="5117" w:type="dxa"/>
            <w:shd w:val="clear" w:color="auto" w:fill="F1F1F1"/>
          </w:tcPr>
          <w:p w14:paraId="42D1A038" w14:textId="77777777" w:rsidR="00F9164C" w:rsidRDefault="00000000">
            <w:pPr>
              <w:pStyle w:val="TableParagraph"/>
              <w:spacing w:before="1" w:line="278" w:lineRule="auto"/>
              <w:ind w:left="2120" w:hanging="1796"/>
              <w:rPr>
                <w:sz w:val="18"/>
              </w:rPr>
            </w:pPr>
            <w:r>
              <w:rPr>
                <w:sz w:val="18"/>
              </w:rPr>
              <w:t>Atrial</w:t>
            </w:r>
            <w:r>
              <w:rPr>
                <w:spacing w:val="-6"/>
                <w:sz w:val="18"/>
              </w:rPr>
              <w:t xml:space="preserve"> </w:t>
            </w:r>
            <w:r>
              <w:rPr>
                <w:sz w:val="18"/>
              </w:rPr>
              <w:t>fibrillation,</w:t>
            </w:r>
            <w:r>
              <w:rPr>
                <w:spacing w:val="-6"/>
                <w:sz w:val="18"/>
              </w:rPr>
              <w:t xml:space="preserve"> </w:t>
            </w:r>
            <w:r>
              <w:rPr>
                <w:sz w:val="18"/>
              </w:rPr>
              <w:t>an</w:t>
            </w:r>
            <w:r>
              <w:rPr>
                <w:spacing w:val="-6"/>
                <w:sz w:val="18"/>
              </w:rPr>
              <w:t xml:space="preserve"> </w:t>
            </w:r>
            <w:r>
              <w:rPr>
                <w:sz w:val="18"/>
              </w:rPr>
              <w:t>irregular</w:t>
            </w:r>
            <w:r>
              <w:rPr>
                <w:spacing w:val="-6"/>
                <w:sz w:val="18"/>
              </w:rPr>
              <w:t xml:space="preserve"> </w:t>
            </w:r>
            <w:r>
              <w:rPr>
                <w:sz w:val="18"/>
              </w:rPr>
              <w:t>heart</w:t>
            </w:r>
            <w:r>
              <w:rPr>
                <w:spacing w:val="-6"/>
                <w:sz w:val="18"/>
              </w:rPr>
              <w:t xml:space="preserve"> </w:t>
            </w:r>
            <w:r>
              <w:rPr>
                <w:sz w:val="18"/>
              </w:rPr>
              <w:t>rhythm</w:t>
            </w:r>
            <w:r>
              <w:rPr>
                <w:spacing w:val="-6"/>
                <w:sz w:val="18"/>
              </w:rPr>
              <w:t xml:space="preserve"> </w:t>
            </w:r>
            <w:r>
              <w:rPr>
                <w:sz w:val="18"/>
              </w:rPr>
              <w:t>that</w:t>
            </w:r>
            <w:r>
              <w:rPr>
                <w:spacing w:val="-6"/>
                <w:sz w:val="18"/>
              </w:rPr>
              <w:t xml:space="preserve"> </w:t>
            </w:r>
            <w:r>
              <w:rPr>
                <w:sz w:val="18"/>
              </w:rPr>
              <w:t>increases stroke risk.</w:t>
            </w:r>
          </w:p>
        </w:tc>
      </w:tr>
      <w:tr w:rsidR="00F9164C" w14:paraId="47BEF2F6" w14:textId="77777777">
        <w:trPr>
          <w:trHeight w:val="435"/>
        </w:trPr>
        <w:tc>
          <w:tcPr>
            <w:tcW w:w="3952" w:type="dxa"/>
          </w:tcPr>
          <w:p w14:paraId="2FA2662F" w14:textId="77777777" w:rsidR="00F9164C" w:rsidRDefault="00000000">
            <w:pPr>
              <w:pStyle w:val="TableParagraph"/>
              <w:spacing w:before="1"/>
              <w:ind w:left="5" w:right="5"/>
              <w:jc w:val="center"/>
              <w:rPr>
                <w:rFonts w:ascii="Arial"/>
                <w:b/>
                <w:sz w:val="18"/>
              </w:rPr>
            </w:pPr>
            <w:r>
              <w:rPr>
                <w:rFonts w:ascii="Arial"/>
                <w:b/>
                <w:spacing w:val="-5"/>
                <w:sz w:val="18"/>
              </w:rPr>
              <w:t>CKD</w:t>
            </w:r>
          </w:p>
        </w:tc>
        <w:tc>
          <w:tcPr>
            <w:tcW w:w="5117" w:type="dxa"/>
          </w:tcPr>
          <w:p w14:paraId="0436DCBD" w14:textId="77777777" w:rsidR="00F9164C" w:rsidRDefault="00000000">
            <w:pPr>
              <w:pStyle w:val="TableParagraph"/>
              <w:spacing w:before="1"/>
              <w:ind w:left="9" w:right="5"/>
              <w:jc w:val="center"/>
              <w:rPr>
                <w:sz w:val="18"/>
              </w:rPr>
            </w:pPr>
            <w:r>
              <w:rPr>
                <w:sz w:val="18"/>
              </w:rPr>
              <w:t>Chronic</w:t>
            </w:r>
            <w:r>
              <w:rPr>
                <w:spacing w:val="-1"/>
                <w:sz w:val="18"/>
              </w:rPr>
              <w:t xml:space="preserve"> </w:t>
            </w:r>
            <w:r>
              <w:rPr>
                <w:sz w:val="18"/>
              </w:rPr>
              <w:t xml:space="preserve">kidney </w:t>
            </w:r>
            <w:r>
              <w:rPr>
                <w:spacing w:val="-2"/>
                <w:sz w:val="18"/>
              </w:rPr>
              <w:t>disease.</w:t>
            </w:r>
          </w:p>
        </w:tc>
      </w:tr>
      <w:tr w:rsidR="00F9164C" w14:paraId="4533C084" w14:textId="77777777">
        <w:trPr>
          <w:trHeight w:val="440"/>
        </w:trPr>
        <w:tc>
          <w:tcPr>
            <w:tcW w:w="3952" w:type="dxa"/>
            <w:shd w:val="clear" w:color="auto" w:fill="F1F1F1"/>
          </w:tcPr>
          <w:p w14:paraId="037B98F8" w14:textId="77777777" w:rsidR="00F9164C" w:rsidRDefault="00000000">
            <w:pPr>
              <w:pStyle w:val="TableParagraph"/>
              <w:spacing w:before="1"/>
              <w:ind w:left="5" w:right="5"/>
              <w:jc w:val="center"/>
              <w:rPr>
                <w:rFonts w:ascii="Arial"/>
                <w:b/>
                <w:sz w:val="18"/>
              </w:rPr>
            </w:pPr>
            <w:r>
              <w:rPr>
                <w:rFonts w:ascii="Arial"/>
                <w:b/>
                <w:spacing w:val="-4"/>
                <w:sz w:val="18"/>
              </w:rPr>
              <w:t>eGFR</w:t>
            </w:r>
          </w:p>
        </w:tc>
        <w:tc>
          <w:tcPr>
            <w:tcW w:w="5117" w:type="dxa"/>
            <w:shd w:val="clear" w:color="auto" w:fill="F1F1F1"/>
          </w:tcPr>
          <w:p w14:paraId="37A80E27" w14:textId="77777777" w:rsidR="00F9164C" w:rsidRDefault="00000000">
            <w:pPr>
              <w:pStyle w:val="TableParagraph"/>
              <w:spacing w:before="1"/>
              <w:ind w:left="4" w:right="9"/>
              <w:jc w:val="center"/>
              <w:rPr>
                <w:sz w:val="18"/>
              </w:rPr>
            </w:pPr>
            <w:r>
              <w:rPr>
                <w:sz w:val="18"/>
              </w:rPr>
              <w:t>An</w:t>
            </w:r>
            <w:r>
              <w:rPr>
                <w:spacing w:val="-7"/>
                <w:sz w:val="18"/>
              </w:rPr>
              <w:t xml:space="preserve"> </w:t>
            </w:r>
            <w:r>
              <w:rPr>
                <w:sz w:val="18"/>
              </w:rPr>
              <w:t>estimate</w:t>
            </w:r>
            <w:r>
              <w:rPr>
                <w:spacing w:val="-5"/>
                <w:sz w:val="18"/>
              </w:rPr>
              <w:t xml:space="preserve"> </w:t>
            </w:r>
            <w:r>
              <w:rPr>
                <w:sz w:val="18"/>
              </w:rPr>
              <w:t>of</w:t>
            </w:r>
            <w:r>
              <w:rPr>
                <w:spacing w:val="-5"/>
                <w:sz w:val="18"/>
              </w:rPr>
              <w:t xml:space="preserve"> </w:t>
            </w:r>
            <w:r>
              <w:rPr>
                <w:sz w:val="18"/>
              </w:rPr>
              <w:t>kidney</w:t>
            </w:r>
            <w:r>
              <w:rPr>
                <w:spacing w:val="-5"/>
                <w:sz w:val="18"/>
              </w:rPr>
              <w:t xml:space="preserve"> </w:t>
            </w:r>
            <w:r>
              <w:rPr>
                <w:sz w:val="18"/>
              </w:rPr>
              <w:t>filtration</w:t>
            </w:r>
            <w:r>
              <w:rPr>
                <w:spacing w:val="-4"/>
                <w:sz w:val="18"/>
              </w:rPr>
              <w:t xml:space="preserve"> </w:t>
            </w:r>
            <w:proofErr w:type="gramStart"/>
            <w:r>
              <w:rPr>
                <w:sz w:val="18"/>
              </w:rPr>
              <w:t>used</w:t>
            </w:r>
            <w:proofErr w:type="gramEnd"/>
            <w:r>
              <w:rPr>
                <w:spacing w:val="-5"/>
                <w:sz w:val="18"/>
              </w:rPr>
              <w:t xml:space="preserve"> </w:t>
            </w:r>
            <w:r>
              <w:rPr>
                <w:sz w:val="18"/>
              </w:rPr>
              <w:t>to</w:t>
            </w:r>
            <w:r>
              <w:rPr>
                <w:spacing w:val="-5"/>
                <w:sz w:val="18"/>
              </w:rPr>
              <w:t xml:space="preserve"> </w:t>
            </w:r>
            <w:r>
              <w:rPr>
                <w:sz w:val="18"/>
              </w:rPr>
              <w:t>stage</w:t>
            </w:r>
            <w:r>
              <w:rPr>
                <w:spacing w:val="-5"/>
                <w:sz w:val="18"/>
              </w:rPr>
              <w:t xml:space="preserve"> </w:t>
            </w:r>
            <w:r>
              <w:rPr>
                <w:sz w:val="18"/>
              </w:rPr>
              <w:t>kidney</w:t>
            </w:r>
            <w:r>
              <w:rPr>
                <w:spacing w:val="-4"/>
                <w:sz w:val="18"/>
              </w:rPr>
              <w:t xml:space="preserve"> </w:t>
            </w:r>
            <w:r>
              <w:rPr>
                <w:spacing w:val="-2"/>
                <w:sz w:val="18"/>
              </w:rPr>
              <w:t>disease.</w:t>
            </w:r>
          </w:p>
        </w:tc>
      </w:tr>
      <w:tr w:rsidR="00F9164C" w14:paraId="4C485F70" w14:textId="77777777">
        <w:trPr>
          <w:trHeight w:val="435"/>
        </w:trPr>
        <w:tc>
          <w:tcPr>
            <w:tcW w:w="3952" w:type="dxa"/>
          </w:tcPr>
          <w:p w14:paraId="6D6D5354" w14:textId="77777777" w:rsidR="00F9164C" w:rsidRDefault="00000000">
            <w:pPr>
              <w:pStyle w:val="TableParagraph"/>
              <w:spacing w:before="1"/>
              <w:ind w:left="5" w:right="5"/>
              <w:jc w:val="center"/>
              <w:rPr>
                <w:rFonts w:ascii="Arial"/>
                <w:b/>
                <w:sz w:val="18"/>
              </w:rPr>
            </w:pPr>
            <w:r>
              <w:rPr>
                <w:rFonts w:ascii="Arial"/>
                <w:b/>
                <w:spacing w:val="-4"/>
                <w:sz w:val="18"/>
              </w:rPr>
              <w:t>DOAC</w:t>
            </w:r>
          </w:p>
        </w:tc>
        <w:tc>
          <w:tcPr>
            <w:tcW w:w="5117" w:type="dxa"/>
          </w:tcPr>
          <w:p w14:paraId="1622B361" w14:textId="77777777" w:rsidR="00F9164C" w:rsidRDefault="00000000">
            <w:pPr>
              <w:pStyle w:val="TableParagraph"/>
              <w:spacing w:before="1"/>
              <w:ind w:left="8" w:right="5"/>
              <w:jc w:val="center"/>
              <w:rPr>
                <w:sz w:val="18"/>
              </w:rPr>
            </w:pPr>
            <w:r>
              <w:rPr>
                <w:sz w:val="18"/>
              </w:rPr>
              <w:t>A</w:t>
            </w:r>
            <w:r>
              <w:rPr>
                <w:spacing w:val="-5"/>
                <w:sz w:val="18"/>
              </w:rPr>
              <w:t xml:space="preserve"> </w:t>
            </w:r>
            <w:r>
              <w:rPr>
                <w:sz w:val="18"/>
              </w:rPr>
              <w:t>direct</w:t>
            </w:r>
            <w:r>
              <w:rPr>
                <w:spacing w:val="-5"/>
                <w:sz w:val="18"/>
              </w:rPr>
              <w:t xml:space="preserve"> </w:t>
            </w:r>
            <w:r>
              <w:rPr>
                <w:sz w:val="18"/>
              </w:rPr>
              <w:t>oral</w:t>
            </w:r>
            <w:r>
              <w:rPr>
                <w:spacing w:val="-5"/>
                <w:sz w:val="18"/>
              </w:rPr>
              <w:t xml:space="preserve"> </w:t>
            </w:r>
            <w:r>
              <w:rPr>
                <w:sz w:val="18"/>
              </w:rPr>
              <w:t>anticoagulant,</w:t>
            </w:r>
            <w:r>
              <w:rPr>
                <w:spacing w:val="-5"/>
                <w:sz w:val="18"/>
              </w:rPr>
              <w:t xml:space="preserve"> </w:t>
            </w:r>
            <w:r>
              <w:rPr>
                <w:sz w:val="18"/>
              </w:rPr>
              <w:t>such</w:t>
            </w:r>
            <w:r>
              <w:rPr>
                <w:spacing w:val="-5"/>
                <w:sz w:val="18"/>
              </w:rPr>
              <w:t xml:space="preserve"> </w:t>
            </w:r>
            <w:r>
              <w:rPr>
                <w:sz w:val="18"/>
              </w:rPr>
              <w:t>as</w:t>
            </w:r>
            <w:r>
              <w:rPr>
                <w:spacing w:val="-5"/>
                <w:sz w:val="18"/>
              </w:rPr>
              <w:t xml:space="preserve"> </w:t>
            </w:r>
            <w:r>
              <w:rPr>
                <w:spacing w:val="-2"/>
                <w:sz w:val="18"/>
              </w:rPr>
              <w:t>apixaban.</w:t>
            </w:r>
          </w:p>
        </w:tc>
      </w:tr>
      <w:tr w:rsidR="00F9164C" w14:paraId="709E7132" w14:textId="77777777">
        <w:trPr>
          <w:trHeight w:val="680"/>
        </w:trPr>
        <w:tc>
          <w:tcPr>
            <w:tcW w:w="3952" w:type="dxa"/>
            <w:shd w:val="clear" w:color="auto" w:fill="F1F1F1"/>
          </w:tcPr>
          <w:p w14:paraId="0F82254E" w14:textId="77777777" w:rsidR="00F9164C" w:rsidRDefault="00000000">
            <w:pPr>
              <w:pStyle w:val="TableParagraph"/>
              <w:spacing w:before="121"/>
              <w:ind w:left="5" w:right="5"/>
              <w:jc w:val="center"/>
              <w:rPr>
                <w:rFonts w:ascii="Arial"/>
                <w:b/>
                <w:sz w:val="18"/>
              </w:rPr>
            </w:pPr>
            <w:r>
              <w:rPr>
                <w:rFonts w:ascii="Arial"/>
                <w:b/>
                <w:sz w:val="18"/>
              </w:rPr>
              <w:t>PCI</w:t>
            </w:r>
            <w:r>
              <w:rPr>
                <w:rFonts w:ascii="Arial"/>
                <w:b/>
                <w:spacing w:val="-2"/>
                <w:sz w:val="18"/>
              </w:rPr>
              <w:t xml:space="preserve"> </w:t>
            </w:r>
            <w:r>
              <w:rPr>
                <w:rFonts w:ascii="Arial"/>
                <w:b/>
                <w:sz w:val="18"/>
              </w:rPr>
              <w:t>/</w:t>
            </w:r>
            <w:r>
              <w:rPr>
                <w:rFonts w:ascii="Arial"/>
                <w:b/>
                <w:spacing w:val="-2"/>
                <w:sz w:val="18"/>
              </w:rPr>
              <w:t xml:space="preserve"> </w:t>
            </w:r>
            <w:r>
              <w:rPr>
                <w:rFonts w:ascii="Arial"/>
                <w:b/>
                <w:spacing w:val="-5"/>
                <w:sz w:val="18"/>
              </w:rPr>
              <w:t>DES</w:t>
            </w:r>
          </w:p>
        </w:tc>
        <w:tc>
          <w:tcPr>
            <w:tcW w:w="5117" w:type="dxa"/>
            <w:shd w:val="clear" w:color="auto" w:fill="F1F1F1"/>
          </w:tcPr>
          <w:p w14:paraId="0EDDDE1B" w14:textId="77777777" w:rsidR="00F9164C" w:rsidRDefault="00000000">
            <w:pPr>
              <w:pStyle w:val="TableParagraph"/>
              <w:spacing w:before="1" w:line="278" w:lineRule="auto"/>
              <w:ind w:left="2045" w:hanging="1691"/>
              <w:rPr>
                <w:sz w:val="18"/>
              </w:rPr>
            </w:pPr>
            <w:r>
              <w:rPr>
                <w:sz w:val="18"/>
              </w:rPr>
              <w:t>A</w:t>
            </w:r>
            <w:r>
              <w:rPr>
                <w:spacing w:val="-5"/>
                <w:sz w:val="18"/>
              </w:rPr>
              <w:t xml:space="preserve"> </w:t>
            </w:r>
            <w:r>
              <w:rPr>
                <w:sz w:val="18"/>
              </w:rPr>
              <w:t>heart</w:t>
            </w:r>
            <w:r>
              <w:rPr>
                <w:spacing w:val="-5"/>
                <w:sz w:val="18"/>
              </w:rPr>
              <w:t xml:space="preserve"> </w:t>
            </w:r>
            <w:r>
              <w:rPr>
                <w:sz w:val="18"/>
              </w:rPr>
              <w:t>catheter</w:t>
            </w:r>
            <w:r>
              <w:rPr>
                <w:spacing w:val="-5"/>
                <w:sz w:val="18"/>
              </w:rPr>
              <w:t xml:space="preserve"> </w:t>
            </w:r>
            <w:r>
              <w:rPr>
                <w:sz w:val="18"/>
              </w:rPr>
              <w:t>and</w:t>
            </w:r>
            <w:r>
              <w:rPr>
                <w:spacing w:val="-5"/>
                <w:sz w:val="18"/>
              </w:rPr>
              <w:t xml:space="preserve"> </w:t>
            </w:r>
            <w:r>
              <w:rPr>
                <w:sz w:val="18"/>
              </w:rPr>
              <w:t>stent</w:t>
            </w:r>
            <w:r>
              <w:rPr>
                <w:spacing w:val="-5"/>
                <w:sz w:val="18"/>
              </w:rPr>
              <w:t xml:space="preserve"> </w:t>
            </w:r>
            <w:r>
              <w:rPr>
                <w:sz w:val="18"/>
              </w:rPr>
              <w:t>procedure;</w:t>
            </w:r>
            <w:r>
              <w:rPr>
                <w:spacing w:val="-5"/>
                <w:sz w:val="18"/>
              </w:rPr>
              <w:t xml:space="preserve"> </w:t>
            </w:r>
            <w:r>
              <w:rPr>
                <w:sz w:val="18"/>
              </w:rPr>
              <w:t>DES</w:t>
            </w:r>
            <w:r>
              <w:rPr>
                <w:spacing w:val="-5"/>
                <w:sz w:val="18"/>
              </w:rPr>
              <w:t xml:space="preserve"> </w:t>
            </w:r>
            <w:r>
              <w:rPr>
                <w:sz w:val="18"/>
              </w:rPr>
              <w:t>means</w:t>
            </w:r>
            <w:r>
              <w:rPr>
                <w:spacing w:val="-5"/>
                <w:sz w:val="18"/>
              </w:rPr>
              <w:t xml:space="preserve"> </w:t>
            </w:r>
            <w:r>
              <w:rPr>
                <w:sz w:val="18"/>
              </w:rPr>
              <w:t>drug eluting stent.</w:t>
            </w:r>
          </w:p>
        </w:tc>
      </w:tr>
      <w:tr w:rsidR="00F9164C" w14:paraId="3BF9EE23" w14:textId="77777777">
        <w:trPr>
          <w:trHeight w:val="674"/>
        </w:trPr>
        <w:tc>
          <w:tcPr>
            <w:tcW w:w="3952" w:type="dxa"/>
          </w:tcPr>
          <w:p w14:paraId="09697EA2" w14:textId="77777777" w:rsidR="00F9164C" w:rsidRDefault="00000000">
            <w:pPr>
              <w:pStyle w:val="TableParagraph"/>
              <w:spacing w:before="116"/>
              <w:ind w:left="5" w:right="5"/>
              <w:jc w:val="center"/>
              <w:rPr>
                <w:rFonts w:ascii="Arial"/>
                <w:b/>
                <w:sz w:val="18"/>
              </w:rPr>
            </w:pPr>
            <w:r>
              <w:rPr>
                <w:rFonts w:ascii="Arial"/>
                <w:b/>
                <w:spacing w:val="-4"/>
                <w:sz w:val="18"/>
              </w:rPr>
              <w:t>LVEF</w:t>
            </w:r>
          </w:p>
        </w:tc>
        <w:tc>
          <w:tcPr>
            <w:tcW w:w="5117" w:type="dxa"/>
          </w:tcPr>
          <w:p w14:paraId="2F2BBCE2" w14:textId="77777777" w:rsidR="00F9164C" w:rsidRDefault="00000000">
            <w:pPr>
              <w:pStyle w:val="TableParagraph"/>
              <w:spacing w:before="1" w:line="273" w:lineRule="auto"/>
              <w:ind w:left="2215" w:hanging="2081"/>
              <w:rPr>
                <w:sz w:val="18"/>
              </w:rPr>
            </w:pPr>
            <w:r>
              <w:rPr>
                <w:sz w:val="18"/>
              </w:rPr>
              <w:t>Left</w:t>
            </w:r>
            <w:r>
              <w:rPr>
                <w:spacing w:val="-6"/>
                <w:sz w:val="18"/>
              </w:rPr>
              <w:t xml:space="preserve"> </w:t>
            </w:r>
            <w:r>
              <w:rPr>
                <w:sz w:val="18"/>
              </w:rPr>
              <w:t>ventricular</w:t>
            </w:r>
            <w:r>
              <w:rPr>
                <w:spacing w:val="-6"/>
                <w:sz w:val="18"/>
              </w:rPr>
              <w:t xml:space="preserve"> </w:t>
            </w:r>
            <w:r>
              <w:rPr>
                <w:sz w:val="18"/>
              </w:rPr>
              <w:t>ejection</w:t>
            </w:r>
            <w:r>
              <w:rPr>
                <w:spacing w:val="-6"/>
                <w:sz w:val="18"/>
              </w:rPr>
              <w:t xml:space="preserve"> </w:t>
            </w:r>
            <w:r>
              <w:rPr>
                <w:sz w:val="18"/>
              </w:rPr>
              <w:t>fraction,</w:t>
            </w:r>
            <w:r>
              <w:rPr>
                <w:spacing w:val="-6"/>
                <w:sz w:val="18"/>
              </w:rPr>
              <w:t xml:space="preserve"> </w:t>
            </w:r>
            <w:r>
              <w:rPr>
                <w:sz w:val="18"/>
              </w:rPr>
              <w:t>a</w:t>
            </w:r>
            <w:r>
              <w:rPr>
                <w:spacing w:val="-6"/>
                <w:sz w:val="18"/>
              </w:rPr>
              <w:t xml:space="preserve"> </w:t>
            </w:r>
            <w:r>
              <w:rPr>
                <w:sz w:val="18"/>
              </w:rPr>
              <w:t>measure</w:t>
            </w:r>
            <w:r>
              <w:rPr>
                <w:spacing w:val="-6"/>
                <w:sz w:val="18"/>
              </w:rPr>
              <w:t xml:space="preserve"> </w:t>
            </w:r>
            <w:r>
              <w:rPr>
                <w:sz w:val="18"/>
              </w:rPr>
              <w:t>of</w:t>
            </w:r>
            <w:r>
              <w:rPr>
                <w:spacing w:val="-5"/>
                <w:sz w:val="18"/>
              </w:rPr>
              <w:t xml:space="preserve"> </w:t>
            </w:r>
            <w:r>
              <w:rPr>
                <w:sz w:val="18"/>
              </w:rPr>
              <w:t>heart</w:t>
            </w:r>
            <w:r>
              <w:rPr>
                <w:spacing w:val="-6"/>
                <w:sz w:val="18"/>
              </w:rPr>
              <w:t xml:space="preserve"> </w:t>
            </w:r>
            <w:r>
              <w:rPr>
                <w:sz w:val="18"/>
              </w:rPr>
              <w:t xml:space="preserve">pumping </w:t>
            </w:r>
            <w:r>
              <w:rPr>
                <w:spacing w:val="-2"/>
                <w:sz w:val="18"/>
              </w:rPr>
              <w:t>function.</w:t>
            </w:r>
          </w:p>
        </w:tc>
      </w:tr>
    </w:tbl>
    <w:p w14:paraId="7E318BDA" w14:textId="77777777" w:rsidR="00F9164C" w:rsidRDefault="00F9164C">
      <w:pPr>
        <w:pStyle w:val="BodyText"/>
        <w:spacing w:before="54"/>
        <w:rPr>
          <w:rFonts w:ascii="Trebuchet MS"/>
          <w:b/>
          <w:sz w:val="33"/>
        </w:rPr>
      </w:pPr>
    </w:p>
    <w:p w14:paraId="4DCF33EA" w14:textId="77777777" w:rsidR="00F9164C" w:rsidRDefault="00000000">
      <w:pPr>
        <w:pStyle w:val="Heading3"/>
        <w:spacing w:before="1"/>
      </w:pPr>
      <w:r>
        <w:rPr>
          <w:color w:val="183B62"/>
          <w:spacing w:val="-8"/>
        </w:rPr>
        <w:t>Final</w:t>
      </w:r>
      <w:r>
        <w:rPr>
          <w:color w:val="183B62"/>
          <w:spacing w:val="-24"/>
        </w:rPr>
        <w:t xml:space="preserve"> </w:t>
      </w:r>
      <w:r>
        <w:rPr>
          <w:color w:val="183B62"/>
          <w:spacing w:val="-8"/>
        </w:rPr>
        <w:t>Review</w:t>
      </w:r>
      <w:r>
        <w:rPr>
          <w:color w:val="183B62"/>
          <w:spacing w:val="-27"/>
        </w:rPr>
        <w:t xml:space="preserve"> </w:t>
      </w:r>
      <w:r>
        <w:rPr>
          <w:color w:val="183B62"/>
          <w:spacing w:val="-8"/>
        </w:rPr>
        <w:t>Summary</w:t>
      </w:r>
    </w:p>
    <w:p w14:paraId="21076C74" w14:textId="77777777" w:rsidR="00F9164C" w:rsidRDefault="00000000">
      <w:pPr>
        <w:pStyle w:val="BodyText"/>
        <w:spacing w:before="203" w:line="276" w:lineRule="auto"/>
        <w:ind w:left="835" w:right="896"/>
      </w:pPr>
      <w:r>
        <w:t>This</w:t>
      </w:r>
      <w:r>
        <w:rPr>
          <w:spacing w:val="-2"/>
        </w:rPr>
        <w:t xml:space="preserve"> </w:t>
      </w:r>
      <w:r>
        <w:t>final</w:t>
      </w:r>
      <w:r>
        <w:rPr>
          <w:spacing w:val="-2"/>
        </w:rPr>
        <w:t xml:space="preserve"> </w:t>
      </w:r>
      <w:r>
        <w:t>review</w:t>
      </w:r>
      <w:r>
        <w:rPr>
          <w:spacing w:val="-2"/>
        </w:rPr>
        <w:t xml:space="preserve"> </w:t>
      </w:r>
      <w:r>
        <w:t>contains</w:t>
      </w:r>
      <w:r>
        <w:rPr>
          <w:spacing w:val="-3"/>
        </w:rPr>
        <w:t xml:space="preserve"> </w:t>
      </w:r>
      <w:r>
        <w:t>35</w:t>
      </w:r>
      <w:r>
        <w:rPr>
          <w:spacing w:val="-2"/>
        </w:rPr>
        <w:t xml:space="preserve"> </w:t>
      </w:r>
      <w:r>
        <w:t>grouped</w:t>
      </w:r>
      <w:r>
        <w:rPr>
          <w:spacing w:val="-2"/>
        </w:rPr>
        <w:t xml:space="preserve"> </w:t>
      </w:r>
      <w:r>
        <w:t>findings</w:t>
      </w:r>
      <w:r>
        <w:rPr>
          <w:spacing w:val="-2"/>
        </w:rPr>
        <w:t xml:space="preserve"> </w:t>
      </w:r>
      <w:r>
        <w:t>across</w:t>
      </w:r>
      <w:r>
        <w:rPr>
          <w:spacing w:val="-2"/>
        </w:rPr>
        <w:t xml:space="preserve"> </w:t>
      </w:r>
      <w:r>
        <w:t>all</w:t>
      </w:r>
      <w:r>
        <w:rPr>
          <w:spacing w:val="-2"/>
        </w:rPr>
        <w:t xml:space="preserve"> </w:t>
      </w:r>
      <w:r>
        <w:t>3</w:t>
      </w:r>
      <w:r>
        <w:rPr>
          <w:spacing w:val="-2"/>
        </w:rPr>
        <w:t xml:space="preserve"> </w:t>
      </w:r>
      <w:proofErr w:type="gramStart"/>
      <w:r>
        <w:t>Patient</w:t>
      </w:r>
      <w:r>
        <w:rPr>
          <w:spacing w:val="-2"/>
        </w:rPr>
        <w:t xml:space="preserve"> </w:t>
      </w:r>
      <w:r>
        <w:t>C</w:t>
      </w:r>
      <w:proofErr w:type="gramEnd"/>
      <w:r>
        <w:rPr>
          <w:spacing w:val="-2"/>
        </w:rPr>
        <w:t xml:space="preserve"> </w:t>
      </w:r>
      <w:r>
        <w:t>Week</w:t>
      </w:r>
      <w:r>
        <w:rPr>
          <w:spacing w:val="-2"/>
        </w:rPr>
        <w:t xml:space="preserve"> </w:t>
      </w:r>
      <w:r>
        <w:t>4</w:t>
      </w:r>
      <w:r>
        <w:rPr>
          <w:spacing w:val="-3"/>
        </w:rPr>
        <w:t xml:space="preserve"> </w:t>
      </w:r>
      <w:r>
        <w:t>visits.</w:t>
      </w:r>
      <w:r>
        <w:rPr>
          <w:spacing w:val="-2"/>
        </w:rPr>
        <w:t xml:space="preserve"> </w:t>
      </w:r>
      <w:r>
        <w:t>Only</w:t>
      </w:r>
      <w:r>
        <w:rPr>
          <w:spacing w:val="-2"/>
        </w:rPr>
        <w:t xml:space="preserve"> </w:t>
      </w:r>
      <w:r>
        <w:t>confirmed</w:t>
      </w:r>
      <w:r>
        <w:rPr>
          <w:spacing w:val="-2"/>
        </w:rPr>
        <w:t xml:space="preserve"> </w:t>
      </w:r>
      <w:r>
        <w:t>conflicts,</w:t>
      </w:r>
      <w:r>
        <w:rPr>
          <w:spacing w:val="-2"/>
        </w:rPr>
        <w:t xml:space="preserve"> </w:t>
      </w:r>
      <w:r>
        <w:t>incorrect</w:t>
      </w:r>
      <w:r>
        <w:rPr>
          <w:spacing w:val="-3"/>
        </w:rPr>
        <w:t xml:space="preserve"> </w:t>
      </w:r>
      <w:r>
        <w:t>display</w:t>
      </w:r>
      <w:r>
        <w:rPr>
          <w:spacing w:val="-2"/>
        </w:rPr>
        <w:t xml:space="preserve"> </w:t>
      </w:r>
      <w:r>
        <w:t xml:space="preserve">states, or missing information problems are included. Repeated issues are kept under each visit when they can affect grading </w:t>
      </w:r>
      <w:r>
        <w:rPr>
          <w:spacing w:val="-2"/>
        </w:rPr>
        <w:t>independently.</w:t>
      </w:r>
    </w:p>
    <w:p w14:paraId="34D86CD1" w14:textId="77777777" w:rsidR="00F9164C" w:rsidRDefault="00F9164C">
      <w:pPr>
        <w:pStyle w:val="BodyText"/>
        <w:spacing w:before="1"/>
        <w:rPr>
          <w:sz w:val="12"/>
        </w:rPr>
      </w:pPr>
    </w:p>
    <w:tbl>
      <w:tblPr>
        <w:tblW w:w="0" w:type="auto"/>
        <w:tblInd w:w="845"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1E0" w:firstRow="1" w:lastRow="1" w:firstColumn="1" w:lastColumn="1" w:noHBand="0" w:noVBand="0"/>
      </w:tblPr>
      <w:tblGrid>
        <w:gridCol w:w="6378"/>
        <w:gridCol w:w="3992"/>
      </w:tblGrid>
      <w:tr w:rsidR="00F9164C" w14:paraId="3899FD4B" w14:textId="77777777">
        <w:trPr>
          <w:trHeight w:val="440"/>
        </w:trPr>
        <w:tc>
          <w:tcPr>
            <w:tcW w:w="6378" w:type="dxa"/>
          </w:tcPr>
          <w:p w14:paraId="6DD35D1F" w14:textId="77777777" w:rsidR="00F9164C" w:rsidRDefault="00000000">
            <w:pPr>
              <w:pStyle w:val="TableParagraph"/>
              <w:spacing w:before="1"/>
              <w:ind w:left="110"/>
              <w:rPr>
                <w:rFonts w:ascii="Arial"/>
                <w:b/>
                <w:sz w:val="18"/>
              </w:rPr>
            </w:pPr>
            <w:r>
              <w:rPr>
                <w:rFonts w:ascii="Arial"/>
                <w:b/>
                <w:spacing w:val="-2"/>
                <w:sz w:val="18"/>
              </w:rPr>
              <w:t>Encounter</w:t>
            </w:r>
          </w:p>
        </w:tc>
        <w:tc>
          <w:tcPr>
            <w:tcW w:w="3992" w:type="dxa"/>
          </w:tcPr>
          <w:p w14:paraId="60A86E3D" w14:textId="77777777" w:rsidR="00F9164C" w:rsidRDefault="00000000">
            <w:pPr>
              <w:pStyle w:val="TableParagraph"/>
              <w:spacing w:before="1"/>
              <w:ind w:left="109"/>
              <w:rPr>
                <w:rFonts w:ascii="Arial"/>
                <w:b/>
                <w:sz w:val="18"/>
              </w:rPr>
            </w:pPr>
            <w:r>
              <w:rPr>
                <w:rFonts w:ascii="Arial"/>
                <w:b/>
                <w:sz w:val="18"/>
              </w:rPr>
              <w:t>Grouped</w:t>
            </w:r>
            <w:r>
              <w:rPr>
                <w:rFonts w:ascii="Arial"/>
                <w:b/>
                <w:spacing w:val="-7"/>
                <w:sz w:val="18"/>
              </w:rPr>
              <w:t xml:space="preserve"> </w:t>
            </w:r>
            <w:r>
              <w:rPr>
                <w:rFonts w:ascii="Arial"/>
                <w:b/>
                <w:spacing w:val="-2"/>
                <w:sz w:val="18"/>
              </w:rPr>
              <w:t>issues</w:t>
            </w:r>
          </w:p>
        </w:tc>
      </w:tr>
      <w:tr w:rsidR="00F9164C" w14:paraId="6CC5D8BE" w14:textId="77777777">
        <w:trPr>
          <w:trHeight w:val="449"/>
        </w:trPr>
        <w:tc>
          <w:tcPr>
            <w:tcW w:w="6378" w:type="dxa"/>
            <w:shd w:val="clear" w:color="auto" w:fill="F1F1F1"/>
          </w:tcPr>
          <w:p w14:paraId="0696E5A4" w14:textId="77777777" w:rsidR="00F9164C" w:rsidRDefault="00000000">
            <w:pPr>
              <w:pStyle w:val="TableParagraph"/>
              <w:spacing w:before="1"/>
              <w:ind w:left="110"/>
              <w:rPr>
                <w:rFonts w:ascii="Arial" w:hAnsi="Arial"/>
                <w:b/>
                <w:sz w:val="19"/>
              </w:rPr>
            </w:pPr>
            <w:r>
              <w:rPr>
                <w:rFonts w:ascii="Arial" w:hAnsi="Arial"/>
                <w:b/>
                <w:sz w:val="19"/>
              </w:rPr>
              <w:t>Patient</w:t>
            </w:r>
            <w:r>
              <w:rPr>
                <w:rFonts w:ascii="Arial" w:hAnsi="Arial"/>
                <w:b/>
                <w:spacing w:val="-1"/>
                <w:sz w:val="19"/>
              </w:rPr>
              <w:t xml:space="preserve"> </w:t>
            </w:r>
            <w:r>
              <w:rPr>
                <w:rFonts w:ascii="Arial" w:hAnsi="Arial"/>
                <w:b/>
                <w:sz w:val="19"/>
              </w:rPr>
              <w:t>C</w:t>
            </w:r>
            <w:r>
              <w:rPr>
                <w:rFonts w:ascii="Arial" w:hAnsi="Arial"/>
                <w:b/>
                <w:spacing w:val="-2"/>
                <w:sz w:val="19"/>
              </w:rPr>
              <w:t xml:space="preserve"> </w:t>
            </w:r>
            <w:r>
              <w:rPr>
                <w:rFonts w:ascii="Arial" w:hAnsi="Arial"/>
                <w:b/>
                <w:sz w:val="19"/>
              </w:rPr>
              <w:t>–</w:t>
            </w:r>
            <w:r>
              <w:rPr>
                <w:rFonts w:ascii="Arial" w:hAnsi="Arial"/>
                <w:b/>
                <w:spacing w:val="-2"/>
                <w:sz w:val="19"/>
              </w:rPr>
              <w:t xml:space="preserve"> </w:t>
            </w:r>
            <w:r>
              <w:rPr>
                <w:rFonts w:ascii="Arial" w:hAnsi="Arial"/>
                <w:b/>
                <w:sz w:val="19"/>
              </w:rPr>
              <w:t>Robert Jenkins</w:t>
            </w:r>
            <w:r>
              <w:rPr>
                <w:rFonts w:ascii="Arial" w:hAnsi="Arial"/>
                <w:b/>
                <w:spacing w:val="-1"/>
                <w:sz w:val="19"/>
              </w:rPr>
              <w:t xml:space="preserve"> </w:t>
            </w:r>
            <w:r>
              <w:rPr>
                <w:rFonts w:ascii="Arial" w:hAnsi="Arial"/>
                <w:b/>
                <w:sz w:val="19"/>
              </w:rPr>
              <w:t>–</w:t>
            </w:r>
            <w:r>
              <w:rPr>
                <w:rFonts w:ascii="Arial" w:hAnsi="Arial"/>
                <w:b/>
                <w:spacing w:val="-7"/>
                <w:sz w:val="19"/>
              </w:rPr>
              <w:t xml:space="preserve"> </w:t>
            </w:r>
            <w:r>
              <w:rPr>
                <w:rFonts w:ascii="Arial" w:hAnsi="Arial"/>
                <w:b/>
                <w:sz w:val="19"/>
              </w:rPr>
              <w:t>Tuesday</w:t>
            </w:r>
            <w:r>
              <w:rPr>
                <w:rFonts w:ascii="Arial" w:hAnsi="Arial"/>
                <w:b/>
                <w:spacing w:val="-2"/>
                <w:sz w:val="19"/>
              </w:rPr>
              <w:t xml:space="preserve"> </w:t>
            </w:r>
            <w:r>
              <w:rPr>
                <w:rFonts w:ascii="Arial" w:hAnsi="Arial"/>
                <w:b/>
                <w:sz w:val="19"/>
              </w:rPr>
              <w:t>Initial</w:t>
            </w:r>
            <w:r>
              <w:rPr>
                <w:rFonts w:ascii="Arial" w:hAnsi="Arial"/>
                <w:b/>
                <w:spacing w:val="-4"/>
                <w:sz w:val="19"/>
              </w:rPr>
              <w:t xml:space="preserve"> Visit</w:t>
            </w:r>
          </w:p>
        </w:tc>
        <w:tc>
          <w:tcPr>
            <w:tcW w:w="3992" w:type="dxa"/>
            <w:shd w:val="clear" w:color="auto" w:fill="F1F1F1"/>
          </w:tcPr>
          <w:p w14:paraId="65F46B50" w14:textId="77777777" w:rsidR="00F9164C" w:rsidRDefault="00000000">
            <w:pPr>
              <w:pStyle w:val="TableParagraph"/>
              <w:spacing w:before="1"/>
              <w:ind w:left="109"/>
              <w:rPr>
                <w:sz w:val="19"/>
              </w:rPr>
            </w:pPr>
            <w:r>
              <w:rPr>
                <w:spacing w:val="-5"/>
                <w:sz w:val="19"/>
              </w:rPr>
              <w:t>15</w:t>
            </w:r>
          </w:p>
        </w:tc>
      </w:tr>
      <w:tr w:rsidR="00F9164C" w14:paraId="2B2BCF58" w14:textId="77777777">
        <w:trPr>
          <w:trHeight w:val="450"/>
        </w:trPr>
        <w:tc>
          <w:tcPr>
            <w:tcW w:w="6378" w:type="dxa"/>
          </w:tcPr>
          <w:p w14:paraId="7D18D473" w14:textId="77777777" w:rsidR="00F9164C" w:rsidRDefault="00000000">
            <w:pPr>
              <w:pStyle w:val="TableParagraph"/>
              <w:spacing w:before="1"/>
              <w:ind w:left="110"/>
              <w:rPr>
                <w:rFonts w:ascii="Arial" w:hAnsi="Arial"/>
                <w:b/>
                <w:sz w:val="19"/>
              </w:rPr>
            </w:pPr>
            <w:r>
              <w:rPr>
                <w:rFonts w:ascii="Arial" w:hAnsi="Arial"/>
                <w:b/>
                <w:sz w:val="19"/>
              </w:rPr>
              <w:t>Patient</w:t>
            </w:r>
            <w:r>
              <w:rPr>
                <w:rFonts w:ascii="Arial" w:hAnsi="Arial"/>
                <w:b/>
                <w:spacing w:val="-1"/>
                <w:sz w:val="19"/>
              </w:rPr>
              <w:t xml:space="preserve"> </w:t>
            </w:r>
            <w:r>
              <w:rPr>
                <w:rFonts w:ascii="Arial" w:hAnsi="Arial"/>
                <w:b/>
                <w:sz w:val="19"/>
              </w:rPr>
              <w:t>C</w:t>
            </w:r>
            <w:r>
              <w:rPr>
                <w:rFonts w:ascii="Arial" w:hAnsi="Arial"/>
                <w:b/>
                <w:spacing w:val="-3"/>
                <w:sz w:val="19"/>
              </w:rPr>
              <w:t xml:space="preserve"> </w:t>
            </w:r>
            <w:r>
              <w:rPr>
                <w:rFonts w:ascii="Arial" w:hAnsi="Arial"/>
                <w:b/>
                <w:sz w:val="19"/>
              </w:rPr>
              <w:t>–</w:t>
            </w:r>
            <w:r>
              <w:rPr>
                <w:rFonts w:ascii="Arial" w:hAnsi="Arial"/>
                <w:b/>
                <w:spacing w:val="-3"/>
                <w:sz w:val="19"/>
              </w:rPr>
              <w:t xml:space="preserve"> </w:t>
            </w:r>
            <w:r>
              <w:rPr>
                <w:rFonts w:ascii="Arial" w:hAnsi="Arial"/>
                <w:b/>
                <w:sz w:val="19"/>
              </w:rPr>
              <w:t>Robert</w:t>
            </w:r>
            <w:r>
              <w:rPr>
                <w:rFonts w:ascii="Arial" w:hAnsi="Arial"/>
                <w:b/>
                <w:spacing w:val="-1"/>
                <w:sz w:val="19"/>
              </w:rPr>
              <w:t xml:space="preserve"> </w:t>
            </w:r>
            <w:r>
              <w:rPr>
                <w:rFonts w:ascii="Arial" w:hAnsi="Arial"/>
                <w:b/>
                <w:sz w:val="19"/>
              </w:rPr>
              <w:t>Jenkins</w:t>
            </w:r>
            <w:r>
              <w:rPr>
                <w:rFonts w:ascii="Arial" w:hAnsi="Arial"/>
                <w:b/>
                <w:spacing w:val="-2"/>
                <w:sz w:val="19"/>
              </w:rPr>
              <w:t xml:space="preserve"> </w:t>
            </w:r>
            <w:r>
              <w:rPr>
                <w:rFonts w:ascii="Arial" w:hAnsi="Arial"/>
                <w:b/>
                <w:sz w:val="19"/>
              </w:rPr>
              <w:t>–</w:t>
            </w:r>
            <w:r>
              <w:rPr>
                <w:rFonts w:ascii="Arial" w:hAnsi="Arial"/>
                <w:b/>
                <w:spacing w:val="-3"/>
                <w:sz w:val="19"/>
              </w:rPr>
              <w:t xml:space="preserve"> </w:t>
            </w:r>
            <w:r>
              <w:rPr>
                <w:rFonts w:ascii="Arial" w:hAnsi="Arial"/>
                <w:b/>
                <w:sz w:val="19"/>
              </w:rPr>
              <w:t>Wednesday</w:t>
            </w:r>
            <w:r>
              <w:rPr>
                <w:rFonts w:ascii="Arial" w:hAnsi="Arial"/>
                <w:b/>
                <w:spacing w:val="-2"/>
                <w:sz w:val="19"/>
              </w:rPr>
              <w:t xml:space="preserve"> </w:t>
            </w:r>
            <w:r>
              <w:rPr>
                <w:rFonts w:ascii="Arial" w:hAnsi="Arial"/>
                <w:b/>
                <w:sz w:val="19"/>
              </w:rPr>
              <w:t>3</w:t>
            </w:r>
            <w:r>
              <w:rPr>
                <w:rFonts w:ascii="Arial" w:hAnsi="Arial"/>
                <w:b/>
                <w:spacing w:val="-3"/>
                <w:sz w:val="19"/>
              </w:rPr>
              <w:t xml:space="preserve"> </w:t>
            </w:r>
            <w:r>
              <w:rPr>
                <w:rFonts w:ascii="Arial" w:hAnsi="Arial"/>
                <w:b/>
                <w:sz w:val="19"/>
              </w:rPr>
              <w:t>Month</w:t>
            </w:r>
            <w:r>
              <w:rPr>
                <w:rFonts w:ascii="Arial" w:hAnsi="Arial"/>
                <w:b/>
                <w:spacing w:val="-4"/>
                <w:sz w:val="19"/>
              </w:rPr>
              <w:t xml:space="preserve"> </w:t>
            </w:r>
            <w:r>
              <w:rPr>
                <w:rFonts w:ascii="Arial" w:hAnsi="Arial"/>
                <w:b/>
                <w:sz w:val="19"/>
              </w:rPr>
              <w:t>Follow</w:t>
            </w:r>
            <w:r>
              <w:rPr>
                <w:rFonts w:ascii="Arial" w:hAnsi="Arial"/>
                <w:b/>
                <w:spacing w:val="-4"/>
                <w:sz w:val="19"/>
              </w:rPr>
              <w:t xml:space="preserve"> </w:t>
            </w:r>
            <w:r>
              <w:rPr>
                <w:rFonts w:ascii="Arial" w:hAnsi="Arial"/>
                <w:b/>
                <w:spacing w:val="-5"/>
                <w:sz w:val="19"/>
              </w:rPr>
              <w:t>Up</w:t>
            </w:r>
          </w:p>
        </w:tc>
        <w:tc>
          <w:tcPr>
            <w:tcW w:w="3992" w:type="dxa"/>
          </w:tcPr>
          <w:p w14:paraId="3C9B417B" w14:textId="77777777" w:rsidR="00F9164C" w:rsidRDefault="00000000">
            <w:pPr>
              <w:pStyle w:val="TableParagraph"/>
              <w:spacing w:before="1"/>
              <w:ind w:left="109"/>
              <w:rPr>
                <w:sz w:val="19"/>
              </w:rPr>
            </w:pPr>
            <w:r>
              <w:rPr>
                <w:spacing w:val="-5"/>
                <w:sz w:val="19"/>
              </w:rPr>
              <w:t>10</w:t>
            </w:r>
          </w:p>
        </w:tc>
      </w:tr>
      <w:tr w:rsidR="00F9164C" w14:paraId="1E8EAB33" w14:textId="77777777">
        <w:trPr>
          <w:trHeight w:val="450"/>
        </w:trPr>
        <w:tc>
          <w:tcPr>
            <w:tcW w:w="6378" w:type="dxa"/>
            <w:shd w:val="clear" w:color="auto" w:fill="F1F1F1"/>
          </w:tcPr>
          <w:p w14:paraId="4ABE3DA2" w14:textId="77777777" w:rsidR="00F9164C" w:rsidRDefault="00000000">
            <w:pPr>
              <w:pStyle w:val="TableParagraph"/>
              <w:spacing w:before="1"/>
              <w:ind w:left="110"/>
              <w:rPr>
                <w:rFonts w:ascii="Arial" w:hAnsi="Arial"/>
                <w:b/>
                <w:sz w:val="19"/>
              </w:rPr>
            </w:pPr>
            <w:r>
              <w:rPr>
                <w:rFonts w:ascii="Arial" w:hAnsi="Arial"/>
                <w:b/>
                <w:sz w:val="19"/>
              </w:rPr>
              <w:t>Patient</w:t>
            </w:r>
            <w:r>
              <w:rPr>
                <w:rFonts w:ascii="Arial" w:hAnsi="Arial"/>
                <w:b/>
                <w:spacing w:val="-1"/>
                <w:sz w:val="19"/>
              </w:rPr>
              <w:t xml:space="preserve"> </w:t>
            </w:r>
            <w:r>
              <w:rPr>
                <w:rFonts w:ascii="Arial" w:hAnsi="Arial"/>
                <w:b/>
                <w:sz w:val="19"/>
              </w:rPr>
              <w:t>C</w:t>
            </w:r>
            <w:r>
              <w:rPr>
                <w:rFonts w:ascii="Arial" w:hAnsi="Arial"/>
                <w:b/>
                <w:spacing w:val="-1"/>
                <w:sz w:val="19"/>
              </w:rPr>
              <w:t xml:space="preserve"> </w:t>
            </w:r>
            <w:r>
              <w:rPr>
                <w:rFonts w:ascii="Arial" w:hAnsi="Arial"/>
                <w:b/>
                <w:sz w:val="19"/>
              </w:rPr>
              <w:t>–</w:t>
            </w:r>
            <w:r>
              <w:rPr>
                <w:rFonts w:ascii="Arial" w:hAnsi="Arial"/>
                <w:b/>
                <w:spacing w:val="-2"/>
                <w:sz w:val="19"/>
              </w:rPr>
              <w:t xml:space="preserve"> </w:t>
            </w:r>
            <w:r>
              <w:rPr>
                <w:rFonts w:ascii="Arial" w:hAnsi="Arial"/>
                <w:b/>
                <w:sz w:val="19"/>
              </w:rPr>
              <w:t>Robert Jenkins</w:t>
            </w:r>
            <w:r>
              <w:rPr>
                <w:rFonts w:ascii="Arial" w:hAnsi="Arial"/>
                <w:b/>
                <w:spacing w:val="-1"/>
                <w:sz w:val="19"/>
              </w:rPr>
              <w:t xml:space="preserve"> </w:t>
            </w:r>
            <w:r>
              <w:rPr>
                <w:rFonts w:ascii="Arial" w:hAnsi="Arial"/>
                <w:b/>
                <w:sz w:val="19"/>
              </w:rPr>
              <w:t>–</w:t>
            </w:r>
            <w:r>
              <w:rPr>
                <w:rFonts w:ascii="Arial" w:hAnsi="Arial"/>
                <w:b/>
                <w:spacing w:val="-7"/>
                <w:sz w:val="19"/>
              </w:rPr>
              <w:t xml:space="preserve"> </w:t>
            </w:r>
            <w:r>
              <w:rPr>
                <w:rFonts w:ascii="Arial" w:hAnsi="Arial"/>
                <w:b/>
                <w:sz w:val="19"/>
              </w:rPr>
              <w:t>Thursday</w:t>
            </w:r>
            <w:r>
              <w:rPr>
                <w:rFonts w:ascii="Arial" w:hAnsi="Arial"/>
                <w:b/>
                <w:spacing w:val="-2"/>
                <w:sz w:val="19"/>
              </w:rPr>
              <w:t xml:space="preserve"> </w:t>
            </w:r>
            <w:r>
              <w:rPr>
                <w:rFonts w:ascii="Arial" w:hAnsi="Arial"/>
                <w:b/>
                <w:sz w:val="19"/>
              </w:rPr>
              <w:t>6</w:t>
            </w:r>
            <w:r>
              <w:rPr>
                <w:rFonts w:ascii="Arial" w:hAnsi="Arial"/>
                <w:b/>
                <w:spacing w:val="-2"/>
                <w:sz w:val="19"/>
              </w:rPr>
              <w:t xml:space="preserve"> </w:t>
            </w:r>
            <w:r>
              <w:rPr>
                <w:rFonts w:ascii="Arial" w:hAnsi="Arial"/>
                <w:b/>
                <w:sz w:val="19"/>
              </w:rPr>
              <w:t>Month</w:t>
            </w:r>
            <w:r>
              <w:rPr>
                <w:rFonts w:ascii="Arial" w:hAnsi="Arial"/>
                <w:b/>
                <w:spacing w:val="-8"/>
                <w:sz w:val="19"/>
              </w:rPr>
              <w:t xml:space="preserve"> </w:t>
            </w:r>
            <w:r>
              <w:rPr>
                <w:rFonts w:ascii="Arial" w:hAnsi="Arial"/>
                <w:b/>
                <w:sz w:val="19"/>
              </w:rPr>
              <w:t>Follow</w:t>
            </w:r>
            <w:r>
              <w:rPr>
                <w:rFonts w:ascii="Arial" w:hAnsi="Arial"/>
                <w:b/>
                <w:spacing w:val="-3"/>
                <w:sz w:val="19"/>
              </w:rPr>
              <w:t xml:space="preserve"> </w:t>
            </w:r>
            <w:r>
              <w:rPr>
                <w:rFonts w:ascii="Arial" w:hAnsi="Arial"/>
                <w:b/>
                <w:spacing w:val="-5"/>
                <w:sz w:val="19"/>
              </w:rPr>
              <w:t>Up</w:t>
            </w:r>
          </w:p>
        </w:tc>
        <w:tc>
          <w:tcPr>
            <w:tcW w:w="3992" w:type="dxa"/>
            <w:shd w:val="clear" w:color="auto" w:fill="F1F1F1"/>
          </w:tcPr>
          <w:p w14:paraId="7F4F4172" w14:textId="77777777" w:rsidR="00F9164C" w:rsidRDefault="00000000">
            <w:pPr>
              <w:pStyle w:val="TableParagraph"/>
              <w:spacing w:before="1"/>
              <w:ind w:left="109"/>
              <w:rPr>
                <w:sz w:val="19"/>
              </w:rPr>
            </w:pPr>
            <w:r>
              <w:rPr>
                <w:spacing w:val="-5"/>
                <w:sz w:val="19"/>
              </w:rPr>
              <w:t>10</w:t>
            </w:r>
          </w:p>
        </w:tc>
      </w:tr>
    </w:tbl>
    <w:p w14:paraId="624A95DF" w14:textId="77777777" w:rsidR="00F9164C" w:rsidRDefault="00F9164C">
      <w:pPr>
        <w:pStyle w:val="TableParagraph"/>
        <w:rPr>
          <w:sz w:val="19"/>
        </w:rPr>
        <w:sectPr w:rsidR="00F9164C">
          <w:pgSz w:w="12240" w:h="15840"/>
          <w:pgMar w:top="720" w:right="0" w:bottom="540" w:left="0" w:header="0" w:footer="313" w:gutter="0"/>
          <w:cols w:space="720"/>
        </w:sectPr>
      </w:pPr>
    </w:p>
    <w:p w14:paraId="62647DC0" w14:textId="77777777" w:rsidR="00F9164C" w:rsidRDefault="00F9164C">
      <w:pPr>
        <w:pStyle w:val="BodyText"/>
        <w:spacing w:before="4"/>
        <w:rPr>
          <w:sz w:val="17"/>
        </w:rPr>
      </w:pPr>
    </w:p>
    <w:p w14:paraId="4439249D" w14:textId="77777777" w:rsidR="00F9164C" w:rsidRDefault="00F9164C">
      <w:pPr>
        <w:pStyle w:val="BodyText"/>
        <w:rPr>
          <w:sz w:val="17"/>
        </w:rPr>
        <w:sectPr w:rsidR="00F9164C">
          <w:pgSz w:w="12240" w:h="15840"/>
          <w:pgMar w:top="1820" w:right="0" w:bottom="540" w:left="0" w:header="0" w:footer="313" w:gutter="0"/>
          <w:cols w:space="720"/>
        </w:sectPr>
      </w:pPr>
    </w:p>
    <w:p w14:paraId="5F3E6A28" w14:textId="77777777" w:rsidR="00F9164C" w:rsidRDefault="00000000">
      <w:pPr>
        <w:pStyle w:val="Heading3"/>
      </w:pPr>
      <w:r>
        <w:rPr>
          <w:color w:val="183B62"/>
          <w:spacing w:val="-4"/>
        </w:rPr>
        <w:lastRenderedPageBreak/>
        <w:t>Patient</w:t>
      </w:r>
      <w:r>
        <w:rPr>
          <w:color w:val="183B62"/>
          <w:spacing w:val="-30"/>
        </w:rPr>
        <w:t xml:space="preserve"> </w:t>
      </w:r>
      <w:r>
        <w:rPr>
          <w:color w:val="183B62"/>
          <w:spacing w:val="-4"/>
        </w:rPr>
        <w:t>C</w:t>
      </w:r>
      <w:r>
        <w:rPr>
          <w:color w:val="183B62"/>
          <w:spacing w:val="-28"/>
        </w:rPr>
        <w:t xml:space="preserve"> </w:t>
      </w:r>
      <w:r>
        <w:rPr>
          <w:color w:val="183B62"/>
          <w:spacing w:val="-4"/>
        </w:rPr>
        <w:t>–</w:t>
      </w:r>
      <w:r>
        <w:rPr>
          <w:color w:val="183B62"/>
          <w:spacing w:val="-32"/>
        </w:rPr>
        <w:t xml:space="preserve"> </w:t>
      </w:r>
      <w:r>
        <w:rPr>
          <w:color w:val="183B62"/>
          <w:spacing w:val="-4"/>
        </w:rPr>
        <w:t>Robert</w:t>
      </w:r>
      <w:r>
        <w:rPr>
          <w:color w:val="183B62"/>
          <w:spacing w:val="-28"/>
        </w:rPr>
        <w:t xml:space="preserve"> </w:t>
      </w:r>
      <w:r>
        <w:rPr>
          <w:color w:val="183B62"/>
          <w:spacing w:val="-4"/>
        </w:rPr>
        <w:t>Jenkins</w:t>
      </w:r>
      <w:r>
        <w:rPr>
          <w:color w:val="183B62"/>
          <w:spacing w:val="-28"/>
        </w:rPr>
        <w:t xml:space="preserve"> </w:t>
      </w:r>
      <w:r>
        <w:rPr>
          <w:color w:val="183B62"/>
          <w:spacing w:val="-4"/>
        </w:rPr>
        <w:t>–</w:t>
      </w:r>
      <w:r>
        <w:rPr>
          <w:color w:val="183B62"/>
          <w:spacing w:val="-33"/>
        </w:rPr>
        <w:t xml:space="preserve"> </w:t>
      </w:r>
      <w:r>
        <w:rPr>
          <w:color w:val="183B62"/>
          <w:spacing w:val="-4"/>
        </w:rPr>
        <w:t>Tuesday</w:t>
      </w:r>
      <w:r>
        <w:rPr>
          <w:color w:val="183B62"/>
          <w:spacing w:val="-29"/>
        </w:rPr>
        <w:t xml:space="preserve"> </w:t>
      </w:r>
      <w:r>
        <w:rPr>
          <w:color w:val="183B62"/>
          <w:spacing w:val="-4"/>
        </w:rPr>
        <w:t>Initial</w:t>
      </w:r>
      <w:r>
        <w:rPr>
          <w:color w:val="183B62"/>
          <w:spacing w:val="-28"/>
        </w:rPr>
        <w:t xml:space="preserve"> </w:t>
      </w:r>
      <w:r>
        <w:rPr>
          <w:color w:val="183B62"/>
          <w:spacing w:val="-4"/>
        </w:rPr>
        <w:t>Visit</w:t>
      </w:r>
    </w:p>
    <w:p w14:paraId="787B798A" w14:textId="77777777" w:rsidR="00F9164C" w:rsidRDefault="00000000">
      <w:pPr>
        <w:pStyle w:val="BodyText"/>
        <w:spacing w:before="203" w:line="278" w:lineRule="auto"/>
        <w:ind w:left="835" w:right="871"/>
      </w:pPr>
      <w:r>
        <w:t>15</w:t>
      </w:r>
      <w:r>
        <w:rPr>
          <w:spacing w:val="-3"/>
        </w:rPr>
        <w:t xml:space="preserve"> </w:t>
      </w:r>
      <w:r>
        <w:t>confirmed</w:t>
      </w:r>
      <w:r>
        <w:rPr>
          <w:spacing w:val="-3"/>
        </w:rPr>
        <w:t xml:space="preserve"> </w:t>
      </w:r>
      <w:r>
        <w:t>system/data</w:t>
      </w:r>
      <w:r>
        <w:rPr>
          <w:spacing w:val="-2"/>
        </w:rPr>
        <w:t xml:space="preserve"> </w:t>
      </w:r>
      <w:r>
        <w:t>issues</w:t>
      </w:r>
      <w:r>
        <w:rPr>
          <w:spacing w:val="-3"/>
        </w:rPr>
        <w:t xml:space="preserve"> </w:t>
      </w:r>
      <w:r>
        <w:t>are</w:t>
      </w:r>
      <w:r>
        <w:rPr>
          <w:spacing w:val="-3"/>
        </w:rPr>
        <w:t xml:space="preserve"> </w:t>
      </w:r>
      <w:r>
        <w:t>included</w:t>
      </w:r>
      <w:r>
        <w:rPr>
          <w:spacing w:val="-3"/>
        </w:rPr>
        <w:t xml:space="preserve"> </w:t>
      </w:r>
      <w:r>
        <w:t>for</w:t>
      </w:r>
      <w:r>
        <w:rPr>
          <w:spacing w:val="-2"/>
        </w:rPr>
        <w:t xml:space="preserve"> </w:t>
      </w:r>
      <w:r>
        <w:t>this</w:t>
      </w:r>
      <w:r>
        <w:rPr>
          <w:spacing w:val="-3"/>
        </w:rPr>
        <w:t xml:space="preserve"> </w:t>
      </w:r>
      <w:r>
        <w:t>visit.</w:t>
      </w:r>
      <w:r>
        <w:rPr>
          <w:spacing w:val="-3"/>
        </w:rPr>
        <w:t xml:space="preserve"> </w:t>
      </w:r>
      <w:r>
        <w:t>Items</w:t>
      </w:r>
      <w:r>
        <w:rPr>
          <w:spacing w:val="-2"/>
        </w:rPr>
        <w:t xml:space="preserve"> </w:t>
      </w:r>
      <w:r>
        <w:t>are</w:t>
      </w:r>
      <w:r>
        <w:rPr>
          <w:spacing w:val="-3"/>
        </w:rPr>
        <w:t xml:space="preserve"> </w:t>
      </w:r>
      <w:r>
        <w:t>grouped</w:t>
      </w:r>
      <w:r>
        <w:rPr>
          <w:spacing w:val="-3"/>
        </w:rPr>
        <w:t xml:space="preserve"> </w:t>
      </w:r>
      <w:r>
        <w:t>so</w:t>
      </w:r>
      <w:r>
        <w:rPr>
          <w:spacing w:val="-3"/>
        </w:rPr>
        <w:t xml:space="preserve"> </w:t>
      </w:r>
      <w:r>
        <w:t>one</w:t>
      </w:r>
      <w:r>
        <w:rPr>
          <w:spacing w:val="-2"/>
        </w:rPr>
        <w:t xml:space="preserve"> </w:t>
      </w:r>
      <w:r>
        <w:t>underlying</w:t>
      </w:r>
      <w:r>
        <w:rPr>
          <w:spacing w:val="-3"/>
        </w:rPr>
        <w:t xml:space="preserve"> </w:t>
      </w:r>
      <w:r>
        <w:t>problem</w:t>
      </w:r>
      <w:r>
        <w:rPr>
          <w:spacing w:val="-3"/>
        </w:rPr>
        <w:t xml:space="preserve"> </w:t>
      </w:r>
      <w:r>
        <w:t>is</w:t>
      </w:r>
      <w:r>
        <w:rPr>
          <w:spacing w:val="-2"/>
        </w:rPr>
        <w:t xml:space="preserve"> </w:t>
      </w:r>
      <w:r>
        <w:t>not</w:t>
      </w:r>
      <w:r>
        <w:rPr>
          <w:spacing w:val="-3"/>
        </w:rPr>
        <w:t xml:space="preserve"> </w:t>
      </w:r>
      <w:r>
        <w:t>counted</w:t>
      </w:r>
      <w:r>
        <w:rPr>
          <w:spacing w:val="-3"/>
        </w:rPr>
        <w:t xml:space="preserve"> </w:t>
      </w:r>
      <w:r>
        <w:t>multiple times just because it caused several grader deductions.</w:t>
      </w:r>
    </w:p>
    <w:p w14:paraId="33F28A63" w14:textId="77777777" w:rsidR="00F9164C" w:rsidRDefault="00F9164C">
      <w:pPr>
        <w:pStyle w:val="BodyText"/>
        <w:spacing w:before="4"/>
        <w:rPr>
          <w:sz w:val="13"/>
        </w:rPr>
      </w:pPr>
    </w:p>
    <w:tbl>
      <w:tblPr>
        <w:tblW w:w="0" w:type="auto"/>
        <w:tblInd w:w="845"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1E0" w:firstRow="1" w:lastRow="1" w:firstColumn="1" w:lastColumn="1" w:noHBand="0" w:noVBand="0"/>
      </w:tblPr>
      <w:tblGrid>
        <w:gridCol w:w="850"/>
        <w:gridCol w:w="7468"/>
        <w:gridCol w:w="2416"/>
      </w:tblGrid>
      <w:tr w:rsidR="00F9164C" w14:paraId="36497C2E" w14:textId="77777777">
        <w:trPr>
          <w:trHeight w:val="440"/>
        </w:trPr>
        <w:tc>
          <w:tcPr>
            <w:tcW w:w="850" w:type="dxa"/>
          </w:tcPr>
          <w:p w14:paraId="7AB3B720" w14:textId="77777777" w:rsidR="00F9164C" w:rsidRDefault="00000000">
            <w:pPr>
              <w:pStyle w:val="TableParagraph"/>
              <w:spacing w:before="1"/>
              <w:ind w:left="110"/>
              <w:rPr>
                <w:rFonts w:ascii="Arial"/>
                <w:b/>
                <w:sz w:val="18"/>
              </w:rPr>
            </w:pPr>
            <w:r>
              <w:rPr>
                <w:rFonts w:ascii="Arial"/>
                <w:b/>
                <w:spacing w:val="-10"/>
                <w:sz w:val="18"/>
              </w:rPr>
              <w:t>#</w:t>
            </w:r>
          </w:p>
        </w:tc>
        <w:tc>
          <w:tcPr>
            <w:tcW w:w="7468" w:type="dxa"/>
          </w:tcPr>
          <w:p w14:paraId="5B854B8C" w14:textId="77777777" w:rsidR="00F9164C" w:rsidRDefault="00000000">
            <w:pPr>
              <w:pStyle w:val="TableParagraph"/>
              <w:spacing w:before="1"/>
              <w:ind w:left="105"/>
              <w:rPr>
                <w:rFonts w:ascii="Arial"/>
                <w:b/>
                <w:sz w:val="18"/>
              </w:rPr>
            </w:pPr>
            <w:r>
              <w:rPr>
                <w:rFonts w:ascii="Arial"/>
                <w:b/>
                <w:spacing w:val="-2"/>
                <w:sz w:val="18"/>
              </w:rPr>
              <w:t>Issue</w:t>
            </w:r>
          </w:p>
        </w:tc>
        <w:tc>
          <w:tcPr>
            <w:tcW w:w="2416" w:type="dxa"/>
          </w:tcPr>
          <w:p w14:paraId="23B01CB1" w14:textId="77777777" w:rsidR="00F9164C" w:rsidRDefault="00000000">
            <w:pPr>
              <w:pStyle w:val="TableParagraph"/>
              <w:spacing w:before="1"/>
              <w:ind w:left="110"/>
              <w:rPr>
                <w:rFonts w:ascii="Arial"/>
                <w:b/>
                <w:sz w:val="18"/>
              </w:rPr>
            </w:pPr>
            <w:r>
              <w:rPr>
                <w:rFonts w:ascii="Arial"/>
                <w:b/>
                <w:sz w:val="18"/>
              </w:rPr>
              <w:t>Problem</w:t>
            </w:r>
            <w:r>
              <w:rPr>
                <w:rFonts w:ascii="Arial"/>
                <w:b/>
                <w:spacing w:val="-7"/>
                <w:sz w:val="18"/>
              </w:rPr>
              <w:t xml:space="preserve"> </w:t>
            </w:r>
            <w:r>
              <w:rPr>
                <w:rFonts w:ascii="Arial"/>
                <w:b/>
                <w:spacing w:val="-4"/>
                <w:sz w:val="18"/>
              </w:rPr>
              <w:t>type</w:t>
            </w:r>
          </w:p>
        </w:tc>
      </w:tr>
      <w:tr w:rsidR="00F9164C" w14:paraId="7C6F027D" w14:textId="77777777">
        <w:trPr>
          <w:trHeight w:val="225"/>
        </w:trPr>
        <w:tc>
          <w:tcPr>
            <w:tcW w:w="850" w:type="dxa"/>
            <w:shd w:val="clear" w:color="auto" w:fill="F1F1F1"/>
          </w:tcPr>
          <w:p w14:paraId="3C2DCE4C" w14:textId="77777777" w:rsidR="00F9164C" w:rsidRDefault="00000000">
            <w:pPr>
              <w:pStyle w:val="TableParagraph"/>
              <w:ind w:left="110"/>
              <w:rPr>
                <w:rFonts w:ascii="Arial"/>
                <w:b/>
                <w:sz w:val="17"/>
              </w:rPr>
            </w:pPr>
            <w:r>
              <w:rPr>
                <w:rFonts w:ascii="Arial"/>
                <w:b/>
                <w:spacing w:val="-10"/>
                <w:sz w:val="17"/>
              </w:rPr>
              <w:t>1</w:t>
            </w:r>
          </w:p>
        </w:tc>
        <w:tc>
          <w:tcPr>
            <w:tcW w:w="7468" w:type="dxa"/>
            <w:shd w:val="clear" w:color="auto" w:fill="F1F1F1"/>
          </w:tcPr>
          <w:p w14:paraId="44500E6E" w14:textId="77777777" w:rsidR="00F9164C" w:rsidRDefault="00000000">
            <w:pPr>
              <w:pStyle w:val="TableParagraph"/>
              <w:ind w:left="105"/>
              <w:rPr>
                <w:sz w:val="17"/>
              </w:rPr>
            </w:pPr>
            <w:r>
              <w:rPr>
                <w:sz w:val="17"/>
              </w:rPr>
              <w:t>SOAP</w:t>
            </w:r>
            <w:r>
              <w:rPr>
                <w:spacing w:val="-3"/>
                <w:sz w:val="17"/>
              </w:rPr>
              <w:t xml:space="preserve"> </w:t>
            </w:r>
            <w:r>
              <w:rPr>
                <w:sz w:val="17"/>
              </w:rPr>
              <w:t>grader</w:t>
            </w:r>
            <w:r>
              <w:rPr>
                <w:spacing w:val="-6"/>
                <w:sz w:val="17"/>
              </w:rPr>
              <w:t xml:space="preserve"> </w:t>
            </w:r>
            <w:r>
              <w:rPr>
                <w:sz w:val="17"/>
              </w:rPr>
              <w:t>is</w:t>
            </w:r>
            <w:r>
              <w:rPr>
                <w:spacing w:val="-4"/>
                <w:sz w:val="17"/>
              </w:rPr>
              <w:t xml:space="preserve"> </w:t>
            </w:r>
            <w:r>
              <w:rPr>
                <w:sz w:val="17"/>
              </w:rPr>
              <w:t>connected</w:t>
            </w:r>
            <w:r>
              <w:rPr>
                <w:spacing w:val="-4"/>
                <w:sz w:val="17"/>
              </w:rPr>
              <w:t xml:space="preserve"> </w:t>
            </w:r>
            <w:r>
              <w:rPr>
                <w:sz w:val="17"/>
              </w:rPr>
              <w:t>to</w:t>
            </w:r>
            <w:r>
              <w:rPr>
                <w:spacing w:val="1"/>
                <w:sz w:val="17"/>
              </w:rPr>
              <w:t xml:space="preserve"> </w:t>
            </w:r>
            <w:r>
              <w:rPr>
                <w:sz w:val="17"/>
              </w:rPr>
              <w:t>a</w:t>
            </w:r>
            <w:r>
              <w:rPr>
                <w:spacing w:val="-3"/>
                <w:sz w:val="17"/>
              </w:rPr>
              <w:t xml:space="preserve"> </w:t>
            </w:r>
            <w:r>
              <w:rPr>
                <w:sz w:val="17"/>
              </w:rPr>
              <w:t>different</w:t>
            </w:r>
            <w:r>
              <w:rPr>
                <w:spacing w:val="-7"/>
                <w:sz w:val="17"/>
              </w:rPr>
              <w:t xml:space="preserve"> </w:t>
            </w:r>
            <w:r>
              <w:rPr>
                <w:sz w:val="17"/>
              </w:rPr>
              <w:t>patient</w:t>
            </w:r>
            <w:r>
              <w:rPr>
                <w:spacing w:val="-6"/>
                <w:sz w:val="17"/>
              </w:rPr>
              <w:t xml:space="preserve"> </w:t>
            </w:r>
            <w:r>
              <w:rPr>
                <w:spacing w:val="-2"/>
                <w:sz w:val="17"/>
              </w:rPr>
              <w:t>rubric</w:t>
            </w:r>
          </w:p>
        </w:tc>
        <w:tc>
          <w:tcPr>
            <w:tcW w:w="2416" w:type="dxa"/>
            <w:shd w:val="clear" w:color="auto" w:fill="F1F1F1"/>
          </w:tcPr>
          <w:p w14:paraId="4E465D1D" w14:textId="77777777" w:rsidR="00F9164C" w:rsidRDefault="00000000">
            <w:pPr>
              <w:pStyle w:val="TableParagraph"/>
              <w:ind w:left="110"/>
              <w:rPr>
                <w:sz w:val="17"/>
              </w:rPr>
            </w:pPr>
            <w:r>
              <w:rPr>
                <w:sz w:val="17"/>
              </w:rPr>
              <w:t>Grader</w:t>
            </w:r>
            <w:r>
              <w:rPr>
                <w:spacing w:val="-3"/>
                <w:sz w:val="17"/>
              </w:rPr>
              <w:t xml:space="preserve"> </w:t>
            </w:r>
            <w:r>
              <w:rPr>
                <w:sz w:val="17"/>
              </w:rPr>
              <w:t>/</w:t>
            </w:r>
            <w:r>
              <w:rPr>
                <w:spacing w:val="-7"/>
                <w:sz w:val="17"/>
              </w:rPr>
              <w:t xml:space="preserve"> </w:t>
            </w:r>
            <w:r>
              <w:rPr>
                <w:sz w:val="17"/>
              </w:rPr>
              <w:t xml:space="preserve">case </w:t>
            </w:r>
            <w:r>
              <w:rPr>
                <w:spacing w:val="-2"/>
                <w:sz w:val="17"/>
              </w:rPr>
              <w:t>mapping</w:t>
            </w:r>
          </w:p>
        </w:tc>
      </w:tr>
      <w:tr w:rsidR="00F9164C" w14:paraId="5E097E04" w14:textId="77777777">
        <w:trPr>
          <w:trHeight w:val="225"/>
        </w:trPr>
        <w:tc>
          <w:tcPr>
            <w:tcW w:w="850" w:type="dxa"/>
          </w:tcPr>
          <w:p w14:paraId="49BF7743" w14:textId="77777777" w:rsidR="00F9164C" w:rsidRDefault="00000000">
            <w:pPr>
              <w:pStyle w:val="TableParagraph"/>
              <w:ind w:left="110"/>
              <w:rPr>
                <w:rFonts w:ascii="Arial"/>
                <w:b/>
                <w:sz w:val="17"/>
              </w:rPr>
            </w:pPr>
            <w:r>
              <w:rPr>
                <w:rFonts w:ascii="Arial"/>
                <w:b/>
                <w:spacing w:val="-10"/>
                <w:sz w:val="17"/>
              </w:rPr>
              <w:t>2</w:t>
            </w:r>
          </w:p>
        </w:tc>
        <w:tc>
          <w:tcPr>
            <w:tcW w:w="7468" w:type="dxa"/>
          </w:tcPr>
          <w:p w14:paraId="514F16F0" w14:textId="77777777" w:rsidR="00F9164C" w:rsidRDefault="00000000">
            <w:pPr>
              <w:pStyle w:val="TableParagraph"/>
              <w:ind w:left="105"/>
              <w:rPr>
                <w:sz w:val="17"/>
              </w:rPr>
            </w:pPr>
            <w:r>
              <w:rPr>
                <w:sz w:val="17"/>
              </w:rPr>
              <w:t>Patient</w:t>
            </w:r>
            <w:r>
              <w:rPr>
                <w:spacing w:val="-6"/>
                <w:sz w:val="17"/>
              </w:rPr>
              <w:t xml:space="preserve"> </w:t>
            </w:r>
            <w:r>
              <w:rPr>
                <w:sz w:val="17"/>
              </w:rPr>
              <w:t>age</w:t>
            </w:r>
            <w:r>
              <w:rPr>
                <w:spacing w:val="-3"/>
                <w:sz w:val="17"/>
              </w:rPr>
              <w:t xml:space="preserve"> </w:t>
            </w:r>
            <w:r>
              <w:rPr>
                <w:sz w:val="17"/>
              </w:rPr>
              <w:t>and</w:t>
            </w:r>
            <w:r>
              <w:rPr>
                <w:spacing w:val="-3"/>
                <w:sz w:val="17"/>
              </w:rPr>
              <w:t xml:space="preserve"> </w:t>
            </w:r>
            <w:r>
              <w:rPr>
                <w:sz w:val="17"/>
              </w:rPr>
              <w:t>date</w:t>
            </w:r>
            <w:r>
              <w:rPr>
                <w:spacing w:val="-2"/>
                <w:sz w:val="17"/>
              </w:rPr>
              <w:t xml:space="preserve"> </w:t>
            </w:r>
            <w:r>
              <w:rPr>
                <w:sz w:val="17"/>
              </w:rPr>
              <w:t>of</w:t>
            </w:r>
            <w:r>
              <w:rPr>
                <w:spacing w:val="-6"/>
                <w:sz w:val="17"/>
              </w:rPr>
              <w:t xml:space="preserve"> </w:t>
            </w:r>
            <w:r>
              <w:rPr>
                <w:sz w:val="17"/>
              </w:rPr>
              <w:t>birth</w:t>
            </w:r>
            <w:r>
              <w:rPr>
                <w:spacing w:val="2"/>
                <w:sz w:val="17"/>
              </w:rPr>
              <w:t xml:space="preserve"> </w:t>
            </w:r>
            <w:r>
              <w:rPr>
                <w:sz w:val="17"/>
              </w:rPr>
              <w:t>are</w:t>
            </w:r>
            <w:r>
              <w:rPr>
                <w:spacing w:val="-3"/>
                <w:sz w:val="17"/>
              </w:rPr>
              <w:t xml:space="preserve"> </w:t>
            </w:r>
            <w:r>
              <w:rPr>
                <w:sz w:val="17"/>
              </w:rPr>
              <w:t>internally</w:t>
            </w:r>
            <w:r>
              <w:rPr>
                <w:spacing w:val="-4"/>
                <w:sz w:val="17"/>
              </w:rPr>
              <w:t xml:space="preserve"> </w:t>
            </w:r>
            <w:r>
              <w:rPr>
                <w:sz w:val="17"/>
              </w:rPr>
              <w:t>inconsistent</w:t>
            </w:r>
            <w:r>
              <w:rPr>
                <w:spacing w:val="-5"/>
                <w:sz w:val="17"/>
              </w:rPr>
              <w:t xml:space="preserve"> </w:t>
            </w:r>
            <w:r>
              <w:rPr>
                <w:sz w:val="17"/>
              </w:rPr>
              <w:t>in</w:t>
            </w:r>
            <w:r>
              <w:rPr>
                <w:spacing w:val="-3"/>
                <w:sz w:val="17"/>
              </w:rPr>
              <w:t xml:space="preserve"> </w:t>
            </w:r>
            <w:r>
              <w:rPr>
                <w:sz w:val="17"/>
              </w:rPr>
              <w:t>the</w:t>
            </w:r>
            <w:r>
              <w:rPr>
                <w:spacing w:val="-3"/>
                <w:sz w:val="17"/>
              </w:rPr>
              <w:t xml:space="preserve"> </w:t>
            </w:r>
            <w:r>
              <w:rPr>
                <w:sz w:val="17"/>
              </w:rPr>
              <w:t>live</w:t>
            </w:r>
            <w:r>
              <w:rPr>
                <w:spacing w:val="-2"/>
                <w:sz w:val="17"/>
              </w:rPr>
              <w:t xml:space="preserve"> header</w:t>
            </w:r>
          </w:p>
        </w:tc>
        <w:tc>
          <w:tcPr>
            <w:tcW w:w="2416" w:type="dxa"/>
          </w:tcPr>
          <w:p w14:paraId="622FC79B" w14:textId="77777777" w:rsidR="00F9164C" w:rsidRDefault="00000000">
            <w:pPr>
              <w:pStyle w:val="TableParagraph"/>
              <w:ind w:left="110"/>
              <w:rPr>
                <w:sz w:val="17"/>
              </w:rPr>
            </w:pPr>
            <w:r>
              <w:rPr>
                <w:sz w:val="17"/>
              </w:rPr>
              <w:t>EMR</w:t>
            </w:r>
            <w:r>
              <w:rPr>
                <w:spacing w:val="-6"/>
                <w:sz w:val="17"/>
              </w:rPr>
              <w:t xml:space="preserve"> </w:t>
            </w:r>
            <w:r>
              <w:rPr>
                <w:sz w:val="17"/>
              </w:rPr>
              <w:t>data</w:t>
            </w:r>
            <w:r>
              <w:rPr>
                <w:spacing w:val="-4"/>
                <w:sz w:val="17"/>
              </w:rPr>
              <w:t xml:space="preserve"> </w:t>
            </w:r>
            <w:r>
              <w:rPr>
                <w:spacing w:val="-2"/>
                <w:sz w:val="17"/>
              </w:rPr>
              <w:t>conflict</w:t>
            </w:r>
          </w:p>
        </w:tc>
      </w:tr>
      <w:tr w:rsidR="00F9164C" w14:paraId="2450A0A4" w14:textId="77777777">
        <w:trPr>
          <w:trHeight w:val="450"/>
        </w:trPr>
        <w:tc>
          <w:tcPr>
            <w:tcW w:w="850" w:type="dxa"/>
            <w:shd w:val="clear" w:color="auto" w:fill="F1F1F1"/>
          </w:tcPr>
          <w:p w14:paraId="2D345132" w14:textId="77777777" w:rsidR="00F9164C" w:rsidRDefault="00000000">
            <w:pPr>
              <w:pStyle w:val="TableParagraph"/>
              <w:ind w:left="110"/>
              <w:rPr>
                <w:rFonts w:ascii="Arial"/>
                <w:b/>
                <w:sz w:val="17"/>
              </w:rPr>
            </w:pPr>
            <w:r>
              <w:rPr>
                <w:rFonts w:ascii="Arial"/>
                <w:b/>
                <w:spacing w:val="-10"/>
                <w:sz w:val="17"/>
              </w:rPr>
              <w:t>3</w:t>
            </w:r>
          </w:p>
        </w:tc>
        <w:tc>
          <w:tcPr>
            <w:tcW w:w="7468" w:type="dxa"/>
            <w:shd w:val="clear" w:color="auto" w:fill="F1F1F1"/>
          </w:tcPr>
          <w:p w14:paraId="4B1BBAAA" w14:textId="77777777" w:rsidR="00F9164C" w:rsidRDefault="00000000">
            <w:pPr>
              <w:pStyle w:val="TableParagraph"/>
              <w:ind w:left="105"/>
              <w:rPr>
                <w:sz w:val="17"/>
              </w:rPr>
            </w:pPr>
            <w:r>
              <w:rPr>
                <w:sz w:val="17"/>
              </w:rPr>
              <w:t>Expected</w:t>
            </w:r>
            <w:r>
              <w:rPr>
                <w:spacing w:val="-5"/>
                <w:sz w:val="17"/>
              </w:rPr>
              <w:t xml:space="preserve"> </w:t>
            </w:r>
            <w:r>
              <w:rPr>
                <w:sz w:val="17"/>
              </w:rPr>
              <w:t>mild</w:t>
            </w:r>
            <w:r>
              <w:rPr>
                <w:spacing w:val="-4"/>
                <w:sz w:val="17"/>
              </w:rPr>
              <w:t xml:space="preserve"> </w:t>
            </w:r>
            <w:r>
              <w:rPr>
                <w:sz w:val="17"/>
              </w:rPr>
              <w:t>exertional</w:t>
            </w:r>
            <w:r>
              <w:rPr>
                <w:spacing w:val="-3"/>
                <w:sz w:val="17"/>
              </w:rPr>
              <w:t xml:space="preserve"> </w:t>
            </w:r>
            <w:r>
              <w:rPr>
                <w:sz w:val="17"/>
              </w:rPr>
              <w:t>dyspnea</w:t>
            </w:r>
            <w:r>
              <w:rPr>
                <w:spacing w:val="-4"/>
                <w:sz w:val="17"/>
              </w:rPr>
              <w:t xml:space="preserve"> </w:t>
            </w:r>
            <w:r>
              <w:rPr>
                <w:sz w:val="17"/>
              </w:rPr>
              <w:t>directly</w:t>
            </w:r>
            <w:r>
              <w:rPr>
                <w:spacing w:val="-5"/>
                <w:sz w:val="17"/>
              </w:rPr>
              <w:t xml:space="preserve"> </w:t>
            </w:r>
            <w:r>
              <w:rPr>
                <w:sz w:val="17"/>
              </w:rPr>
              <w:t>conflicts</w:t>
            </w:r>
            <w:r>
              <w:rPr>
                <w:spacing w:val="-6"/>
                <w:sz w:val="17"/>
              </w:rPr>
              <w:t xml:space="preserve"> </w:t>
            </w:r>
            <w:r>
              <w:rPr>
                <w:sz w:val="17"/>
              </w:rPr>
              <w:t>with</w:t>
            </w:r>
            <w:r>
              <w:rPr>
                <w:spacing w:val="-4"/>
                <w:sz w:val="17"/>
              </w:rPr>
              <w:t xml:space="preserve"> </w:t>
            </w:r>
            <w:r>
              <w:rPr>
                <w:sz w:val="17"/>
              </w:rPr>
              <w:t>the</w:t>
            </w:r>
            <w:r>
              <w:rPr>
                <w:spacing w:val="-4"/>
                <w:sz w:val="17"/>
              </w:rPr>
              <w:t xml:space="preserve"> </w:t>
            </w:r>
            <w:r>
              <w:rPr>
                <w:sz w:val="17"/>
              </w:rPr>
              <w:t>Tuesday</w:t>
            </w:r>
            <w:r>
              <w:rPr>
                <w:spacing w:val="-6"/>
                <w:sz w:val="17"/>
              </w:rPr>
              <w:t xml:space="preserve"> </w:t>
            </w:r>
            <w:r>
              <w:rPr>
                <w:sz w:val="17"/>
              </w:rPr>
              <w:t>AI</w:t>
            </w:r>
            <w:r>
              <w:rPr>
                <w:spacing w:val="-7"/>
                <w:sz w:val="17"/>
              </w:rPr>
              <w:t xml:space="preserve"> </w:t>
            </w:r>
            <w:r>
              <w:rPr>
                <w:sz w:val="17"/>
              </w:rPr>
              <w:t>patient</w:t>
            </w:r>
            <w:r>
              <w:rPr>
                <w:spacing w:val="-2"/>
                <w:sz w:val="17"/>
              </w:rPr>
              <w:t xml:space="preserve"> denial</w:t>
            </w:r>
          </w:p>
        </w:tc>
        <w:tc>
          <w:tcPr>
            <w:tcW w:w="2416" w:type="dxa"/>
            <w:shd w:val="clear" w:color="auto" w:fill="F1F1F1"/>
          </w:tcPr>
          <w:p w14:paraId="01D4DAE3" w14:textId="77777777" w:rsidR="00F9164C" w:rsidRDefault="00000000">
            <w:pPr>
              <w:pStyle w:val="TableParagraph"/>
              <w:ind w:left="110"/>
              <w:rPr>
                <w:sz w:val="17"/>
              </w:rPr>
            </w:pPr>
            <w:r>
              <w:rPr>
                <w:sz w:val="17"/>
              </w:rPr>
              <w:t>AI</w:t>
            </w:r>
            <w:r>
              <w:rPr>
                <w:spacing w:val="-6"/>
                <w:sz w:val="17"/>
              </w:rPr>
              <w:t xml:space="preserve"> </w:t>
            </w:r>
            <w:r>
              <w:rPr>
                <w:sz w:val="17"/>
              </w:rPr>
              <w:t>patient</w:t>
            </w:r>
            <w:r>
              <w:rPr>
                <w:spacing w:val="-6"/>
                <w:sz w:val="17"/>
              </w:rPr>
              <w:t xml:space="preserve"> </w:t>
            </w:r>
            <w:r>
              <w:rPr>
                <w:sz w:val="17"/>
              </w:rPr>
              <w:t>and</w:t>
            </w:r>
            <w:r>
              <w:rPr>
                <w:spacing w:val="2"/>
                <w:sz w:val="17"/>
              </w:rPr>
              <w:t xml:space="preserve"> </w:t>
            </w:r>
            <w:r>
              <w:rPr>
                <w:spacing w:val="-2"/>
                <w:sz w:val="17"/>
              </w:rPr>
              <w:t>rubric</w:t>
            </w:r>
          </w:p>
          <w:p w14:paraId="5DDDE2BF" w14:textId="77777777" w:rsidR="00F9164C" w:rsidRDefault="00000000">
            <w:pPr>
              <w:pStyle w:val="TableParagraph"/>
              <w:spacing w:before="30"/>
              <w:ind w:left="110"/>
              <w:rPr>
                <w:sz w:val="17"/>
              </w:rPr>
            </w:pPr>
            <w:r>
              <w:rPr>
                <w:spacing w:val="-2"/>
                <w:sz w:val="17"/>
              </w:rPr>
              <w:t>disagree</w:t>
            </w:r>
          </w:p>
        </w:tc>
      </w:tr>
      <w:tr w:rsidR="00F9164C" w14:paraId="05E7A7FB" w14:textId="77777777">
        <w:trPr>
          <w:trHeight w:val="450"/>
        </w:trPr>
        <w:tc>
          <w:tcPr>
            <w:tcW w:w="850" w:type="dxa"/>
          </w:tcPr>
          <w:p w14:paraId="442F8999" w14:textId="77777777" w:rsidR="00F9164C" w:rsidRDefault="00000000">
            <w:pPr>
              <w:pStyle w:val="TableParagraph"/>
              <w:ind w:left="110"/>
              <w:rPr>
                <w:rFonts w:ascii="Arial"/>
                <w:b/>
                <w:sz w:val="17"/>
              </w:rPr>
            </w:pPr>
            <w:r>
              <w:rPr>
                <w:rFonts w:ascii="Arial"/>
                <w:b/>
                <w:spacing w:val="-10"/>
                <w:sz w:val="17"/>
              </w:rPr>
              <w:t>4</w:t>
            </w:r>
          </w:p>
        </w:tc>
        <w:tc>
          <w:tcPr>
            <w:tcW w:w="7468" w:type="dxa"/>
          </w:tcPr>
          <w:p w14:paraId="6EBE7A23" w14:textId="77777777" w:rsidR="00F9164C" w:rsidRDefault="00000000">
            <w:pPr>
              <w:pStyle w:val="TableParagraph"/>
              <w:ind w:left="105"/>
              <w:rPr>
                <w:sz w:val="17"/>
              </w:rPr>
            </w:pPr>
            <w:r>
              <w:rPr>
                <w:sz w:val="17"/>
              </w:rPr>
              <w:t>Kidney</w:t>
            </w:r>
            <w:r>
              <w:rPr>
                <w:spacing w:val="-6"/>
                <w:sz w:val="17"/>
              </w:rPr>
              <w:t xml:space="preserve"> </w:t>
            </w:r>
            <w:r>
              <w:rPr>
                <w:sz w:val="17"/>
              </w:rPr>
              <w:t>concern</w:t>
            </w:r>
            <w:r>
              <w:rPr>
                <w:spacing w:val="-4"/>
                <w:sz w:val="17"/>
              </w:rPr>
              <w:t xml:space="preserve"> </w:t>
            </w:r>
            <w:r>
              <w:rPr>
                <w:sz w:val="17"/>
              </w:rPr>
              <w:t>and</w:t>
            </w:r>
            <w:r>
              <w:rPr>
                <w:spacing w:val="-3"/>
                <w:sz w:val="17"/>
              </w:rPr>
              <w:t xml:space="preserve"> </w:t>
            </w:r>
            <w:r>
              <w:rPr>
                <w:sz w:val="17"/>
              </w:rPr>
              <w:t>medication</w:t>
            </w:r>
            <w:r>
              <w:rPr>
                <w:spacing w:val="-4"/>
                <w:sz w:val="17"/>
              </w:rPr>
              <w:t xml:space="preserve"> </w:t>
            </w:r>
            <w:r>
              <w:rPr>
                <w:sz w:val="17"/>
              </w:rPr>
              <w:t>concern</w:t>
            </w:r>
            <w:r>
              <w:rPr>
                <w:spacing w:val="-4"/>
                <w:sz w:val="17"/>
              </w:rPr>
              <w:t xml:space="preserve"> </w:t>
            </w:r>
            <w:r>
              <w:rPr>
                <w:sz w:val="17"/>
              </w:rPr>
              <w:t>storyline</w:t>
            </w:r>
            <w:r>
              <w:rPr>
                <w:spacing w:val="-3"/>
                <w:sz w:val="17"/>
              </w:rPr>
              <w:t xml:space="preserve"> </w:t>
            </w:r>
            <w:proofErr w:type="gramStart"/>
            <w:r>
              <w:rPr>
                <w:sz w:val="17"/>
              </w:rPr>
              <w:t>does</w:t>
            </w:r>
            <w:proofErr w:type="gramEnd"/>
            <w:r>
              <w:rPr>
                <w:spacing w:val="-4"/>
                <w:sz w:val="17"/>
              </w:rPr>
              <w:t xml:space="preserve"> </w:t>
            </w:r>
            <w:r>
              <w:rPr>
                <w:sz w:val="17"/>
              </w:rPr>
              <w:t>not</w:t>
            </w:r>
            <w:r>
              <w:rPr>
                <w:spacing w:val="-2"/>
                <w:sz w:val="17"/>
              </w:rPr>
              <w:t xml:space="preserve"> </w:t>
            </w:r>
            <w:r>
              <w:rPr>
                <w:sz w:val="17"/>
              </w:rPr>
              <w:t>match</w:t>
            </w:r>
            <w:r>
              <w:rPr>
                <w:spacing w:val="1"/>
                <w:sz w:val="17"/>
              </w:rPr>
              <w:t xml:space="preserve"> </w:t>
            </w:r>
            <w:r>
              <w:rPr>
                <w:sz w:val="17"/>
              </w:rPr>
              <w:t>the</w:t>
            </w:r>
            <w:r>
              <w:rPr>
                <w:spacing w:val="-3"/>
                <w:sz w:val="17"/>
              </w:rPr>
              <w:t xml:space="preserve"> </w:t>
            </w:r>
            <w:r>
              <w:rPr>
                <w:sz w:val="17"/>
              </w:rPr>
              <w:t>Robert</w:t>
            </w:r>
            <w:r>
              <w:rPr>
                <w:spacing w:val="-7"/>
                <w:sz w:val="17"/>
              </w:rPr>
              <w:t xml:space="preserve"> </w:t>
            </w:r>
            <w:r>
              <w:rPr>
                <w:sz w:val="17"/>
              </w:rPr>
              <w:t>Tuesday</w:t>
            </w:r>
            <w:r>
              <w:rPr>
                <w:spacing w:val="-4"/>
                <w:sz w:val="17"/>
              </w:rPr>
              <w:t xml:space="preserve"> </w:t>
            </w:r>
            <w:r>
              <w:rPr>
                <w:spacing w:val="-2"/>
                <w:sz w:val="17"/>
              </w:rPr>
              <w:t>rubric</w:t>
            </w:r>
          </w:p>
        </w:tc>
        <w:tc>
          <w:tcPr>
            <w:tcW w:w="2416" w:type="dxa"/>
          </w:tcPr>
          <w:p w14:paraId="1C607C77" w14:textId="77777777" w:rsidR="00F9164C" w:rsidRDefault="00000000">
            <w:pPr>
              <w:pStyle w:val="TableParagraph"/>
              <w:ind w:left="110"/>
              <w:rPr>
                <w:sz w:val="17"/>
              </w:rPr>
            </w:pPr>
            <w:r>
              <w:rPr>
                <w:sz w:val="17"/>
              </w:rPr>
              <w:t>AI</w:t>
            </w:r>
            <w:r>
              <w:rPr>
                <w:spacing w:val="-6"/>
                <w:sz w:val="17"/>
              </w:rPr>
              <w:t xml:space="preserve"> </w:t>
            </w:r>
            <w:r>
              <w:rPr>
                <w:sz w:val="17"/>
              </w:rPr>
              <w:t>patient</w:t>
            </w:r>
            <w:r>
              <w:rPr>
                <w:spacing w:val="-6"/>
                <w:sz w:val="17"/>
              </w:rPr>
              <w:t xml:space="preserve"> </w:t>
            </w:r>
            <w:r>
              <w:rPr>
                <w:sz w:val="17"/>
              </w:rPr>
              <w:t>and</w:t>
            </w:r>
            <w:r>
              <w:rPr>
                <w:spacing w:val="2"/>
                <w:sz w:val="17"/>
              </w:rPr>
              <w:t xml:space="preserve"> </w:t>
            </w:r>
            <w:r>
              <w:rPr>
                <w:spacing w:val="-2"/>
                <w:sz w:val="17"/>
              </w:rPr>
              <w:t>rubric</w:t>
            </w:r>
          </w:p>
          <w:p w14:paraId="3C939C80" w14:textId="77777777" w:rsidR="00F9164C" w:rsidRDefault="00000000">
            <w:pPr>
              <w:pStyle w:val="TableParagraph"/>
              <w:spacing w:before="30"/>
              <w:ind w:left="110"/>
              <w:rPr>
                <w:sz w:val="17"/>
              </w:rPr>
            </w:pPr>
            <w:r>
              <w:rPr>
                <w:spacing w:val="-2"/>
                <w:sz w:val="17"/>
              </w:rPr>
              <w:t>disagree</w:t>
            </w:r>
          </w:p>
        </w:tc>
      </w:tr>
      <w:tr w:rsidR="00F9164C" w14:paraId="32CD7B42" w14:textId="77777777">
        <w:trPr>
          <w:trHeight w:val="455"/>
        </w:trPr>
        <w:tc>
          <w:tcPr>
            <w:tcW w:w="850" w:type="dxa"/>
            <w:shd w:val="clear" w:color="auto" w:fill="F1F1F1"/>
          </w:tcPr>
          <w:p w14:paraId="2323F49E" w14:textId="77777777" w:rsidR="00F9164C" w:rsidRDefault="00000000">
            <w:pPr>
              <w:pStyle w:val="TableParagraph"/>
              <w:spacing w:before="1"/>
              <w:ind w:left="110"/>
              <w:rPr>
                <w:rFonts w:ascii="Arial"/>
                <w:b/>
                <w:sz w:val="17"/>
              </w:rPr>
            </w:pPr>
            <w:r>
              <w:rPr>
                <w:rFonts w:ascii="Arial"/>
                <w:b/>
                <w:spacing w:val="-10"/>
                <w:sz w:val="17"/>
              </w:rPr>
              <w:t>5</w:t>
            </w:r>
          </w:p>
        </w:tc>
        <w:tc>
          <w:tcPr>
            <w:tcW w:w="7468" w:type="dxa"/>
            <w:shd w:val="clear" w:color="auto" w:fill="F1F1F1"/>
          </w:tcPr>
          <w:p w14:paraId="356C2039" w14:textId="77777777" w:rsidR="00F9164C" w:rsidRDefault="00000000">
            <w:pPr>
              <w:pStyle w:val="TableParagraph"/>
              <w:spacing w:before="1"/>
              <w:ind w:left="105"/>
              <w:rPr>
                <w:sz w:val="17"/>
              </w:rPr>
            </w:pPr>
            <w:r>
              <w:rPr>
                <w:sz w:val="17"/>
              </w:rPr>
              <w:t>Required</w:t>
            </w:r>
            <w:r>
              <w:rPr>
                <w:spacing w:val="-3"/>
                <w:sz w:val="17"/>
              </w:rPr>
              <w:t xml:space="preserve"> </w:t>
            </w:r>
            <w:r>
              <w:rPr>
                <w:sz w:val="17"/>
              </w:rPr>
              <w:t>chronic</w:t>
            </w:r>
            <w:r>
              <w:rPr>
                <w:spacing w:val="-4"/>
                <w:sz w:val="17"/>
              </w:rPr>
              <w:t xml:space="preserve"> </w:t>
            </w:r>
            <w:r>
              <w:rPr>
                <w:sz w:val="17"/>
              </w:rPr>
              <w:t>disease</w:t>
            </w:r>
            <w:r>
              <w:rPr>
                <w:spacing w:val="-3"/>
                <w:sz w:val="17"/>
              </w:rPr>
              <w:t xml:space="preserve"> </w:t>
            </w:r>
            <w:r>
              <w:rPr>
                <w:sz w:val="17"/>
              </w:rPr>
              <w:t>timing</w:t>
            </w:r>
            <w:r>
              <w:rPr>
                <w:spacing w:val="-3"/>
                <w:sz w:val="17"/>
              </w:rPr>
              <w:t xml:space="preserve"> </w:t>
            </w:r>
            <w:r>
              <w:rPr>
                <w:sz w:val="17"/>
              </w:rPr>
              <w:t>and</w:t>
            </w:r>
            <w:r>
              <w:rPr>
                <w:spacing w:val="-3"/>
                <w:sz w:val="17"/>
              </w:rPr>
              <w:t xml:space="preserve"> </w:t>
            </w:r>
            <w:r>
              <w:rPr>
                <w:sz w:val="17"/>
              </w:rPr>
              <w:t>PCI</w:t>
            </w:r>
            <w:r>
              <w:rPr>
                <w:spacing w:val="-6"/>
                <w:sz w:val="17"/>
              </w:rPr>
              <w:t xml:space="preserve"> </w:t>
            </w:r>
            <w:r>
              <w:rPr>
                <w:sz w:val="17"/>
              </w:rPr>
              <w:t>with</w:t>
            </w:r>
            <w:r>
              <w:rPr>
                <w:spacing w:val="-3"/>
                <w:sz w:val="17"/>
              </w:rPr>
              <w:t xml:space="preserve"> </w:t>
            </w:r>
            <w:r>
              <w:rPr>
                <w:sz w:val="17"/>
              </w:rPr>
              <w:t>drug</w:t>
            </w:r>
            <w:r>
              <w:rPr>
                <w:spacing w:val="-2"/>
                <w:sz w:val="17"/>
              </w:rPr>
              <w:t xml:space="preserve"> </w:t>
            </w:r>
            <w:r>
              <w:rPr>
                <w:sz w:val="17"/>
              </w:rPr>
              <w:t>eluting</w:t>
            </w:r>
            <w:r>
              <w:rPr>
                <w:spacing w:val="-3"/>
                <w:sz w:val="17"/>
              </w:rPr>
              <w:t xml:space="preserve"> </w:t>
            </w:r>
            <w:r>
              <w:rPr>
                <w:sz w:val="17"/>
              </w:rPr>
              <w:t>stent</w:t>
            </w:r>
            <w:r>
              <w:rPr>
                <w:spacing w:val="-6"/>
                <w:sz w:val="17"/>
              </w:rPr>
              <w:t xml:space="preserve"> </w:t>
            </w:r>
            <w:r>
              <w:rPr>
                <w:sz w:val="17"/>
              </w:rPr>
              <w:t>history</w:t>
            </w:r>
            <w:r>
              <w:rPr>
                <w:spacing w:val="-4"/>
                <w:sz w:val="17"/>
              </w:rPr>
              <w:t xml:space="preserve"> </w:t>
            </w:r>
            <w:r>
              <w:rPr>
                <w:sz w:val="17"/>
              </w:rPr>
              <w:t>cannot</w:t>
            </w:r>
            <w:r>
              <w:rPr>
                <w:spacing w:val="-6"/>
                <w:sz w:val="17"/>
              </w:rPr>
              <w:t xml:space="preserve"> </w:t>
            </w:r>
            <w:r>
              <w:rPr>
                <w:sz w:val="17"/>
              </w:rPr>
              <w:t>be</w:t>
            </w:r>
            <w:r>
              <w:rPr>
                <w:spacing w:val="-3"/>
                <w:sz w:val="17"/>
              </w:rPr>
              <w:t xml:space="preserve"> </w:t>
            </w:r>
            <w:r>
              <w:rPr>
                <w:sz w:val="17"/>
              </w:rPr>
              <w:t>obtained</w:t>
            </w:r>
            <w:r>
              <w:rPr>
                <w:spacing w:val="-2"/>
                <w:sz w:val="17"/>
              </w:rPr>
              <w:t xml:space="preserve"> </w:t>
            </w:r>
            <w:r>
              <w:rPr>
                <w:spacing w:val="-4"/>
                <w:sz w:val="17"/>
              </w:rPr>
              <w:t>from</w:t>
            </w:r>
          </w:p>
          <w:p w14:paraId="101D07D9" w14:textId="77777777" w:rsidR="00F9164C" w:rsidRDefault="00000000">
            <w:pPr>
              <w:pStyle w:val="TableParagraph"/>
              <w:spacing w:before="29"/>
              <w:ind w:left="105"/>
              <w:rPr>
                <w:sz w:val="17"/>
              </w:rPr>
            </w:pPr>
            <w:r>
              <w:rPr>
                <w:sz w:val="17"/>
              </w:rPr>
              <w:t>the</w:t>
            </w:r>
            <w:r>
              <w:rPr>
                <w:spacing w:val="-4"/>
                <w:sz w:val="17"/>
              </w:rPr>
              <w:t xml:space="preserve"> </w:t>
            </w:r>
            <w:r>
              <w:rPr>
                <w:sz w:val="17"/>
              </w:rPr>
              <w:t>AI</w:t>
            </w:r>
            <w:r>
              <w:rPr>
                <w:spacing w:val="-6"/>
                <w:sz w:val="17"/>
              </w:rPr>
              <w:t xml:space="preserve"> </w:t>
            </w:r>
            <w:r>
              <w:rPr>
                <w:spacing w:val="-2"/>
                <w:sz w:val="17"/>
              </w:rPr>
              <w:t>patient</w:t>
            </w:r>
          </w:p>
        </w:tc>
        <w:tc>
          <w:tcPr>
            <w:tcW w:w="2416" w:type="dxa"/>
            <w:shd w:val="clear" w:color="auto" w:fill="F1F1F1"/>
          </w:tcPr>
          <w:p w14:paraId="44C2BAD7" w14:textId="77777777" w:rsidR="00F9164C" w:rsidRDefault="00000000">
            <w:pPr>
              <w:pStyle w:val="TableParagraph"/>
              <w:spacing w:before="1"/>
              <w:ind w:left="110"/>
              <w:rPr>
                <w:sz w:val="17"/>
              </w:rPr>
            </w:pPr>
            <w:r>
              <w:rPr>
                <w:sz w:val="17"/>
              </w:rPr>
              <w:t>AI</w:t>
            </w:r>
            <w:r>
              <w:rPr>
                <w:spacing w:val="-6"/>
                <w:sz w:val="17"/>
              </w:rPr>
              <w:t xml:space="preserve"> </w:t>
            </w:r>
            <w:r>
              <w:rPr>
                <w:sz w:val="17"/>
              </w:rPr>
              <w:t>patient</w:t>
            </w:r>
            <w:r>
              <w:rPr>
                <w:spacing w:val="-6"/>
                <w:sz w:val="17"/>
              </w:rPr>
              <w:t xml:space="preserve"> </w:t>
            </w:r>
            <w:r>
              <w:rPr>
                <w:sz w:val="17"/>
              </w:rPr>
              <w:t>and</w:t>
            </w:r>
            <w:r>
              <w:rPr>
                <w:spacing w:val="2"/>
                <w:sz w:val="17"/>
              </w:rPr>
              <w:t xml:space="preserve"> </w:t>
            </w:r>
            <w:r>
              <w:rPr>
                <w:spacing w:val="-2"/>
                <w:sz w:val="17"/>
              </w:rPr>
              <w:t>rubric</w:t>
            </w:r>
          </w:p>
          <w:p w14:paraId="7D86ADFB" w14:textId="77777777" w:rsidR="00F9164C" w:rsidRDefault="00000000">
            <w:pPr>
              <w:pStyle w:val="TableParagraph"/>
              <w:spacing w:before="29"/>
              <w:ind w:left="110"/>
              <w:rPr>
                <w:sz w:val="17"/>
              </w:rPr>
            </w:pPr>
            <w:r>
              <w:rPr>
                <w:spacing w:val="-2"/>
                <w:sz w:val="17"/>
              </w:rPr>
              <w:t>disagree</w:t>
            </w:r>
          </w:p>
        </w:tc>
      </w:tr>
      <w:tr w:rsidR="00F9164C" w14:paraId="37C7D1F4" w14:textId="77777777">
        <w:trPr>
          <w:trHeight w:val="445"/>
        </w:trPr>
        <w:tc>
          <w:tcPr>
            <w:tcW w:w="850" w:type="dxa"/>
          </w:tcPr>
          <w:p w14:paraId="0FFE5D3C" w14:textId="77777777" w:rsidR="00F9164C" w:rsidRDefault="00000000">
            <w:pPr>
              <w:pStyle w:val="TableParagraph"/>
              <w:ind w:left="110"/>
              <w:rPr>
                <w:rFonts w:ascii="Arial"/>
                <w:b/>
                <w:sz w:val="17"/>
              </w:rPr>
            </w:pPr>
            <w:r>
              <w:rPr>
                <w:rFonts w:ascii="Arial"/>
                <w:b/>
                <w:spacing w:val="-10"/>
                <w:sz w:val="17"/>
              </w:rPr>
              <w:t>6</w:t>
            </w:r>
          </w:p>
        </w:tc>
        <w:tc>
          <w:tcPr>
            <w:tcW w:w="7468" w:type="dxa"/>
          </w:tcPr>
          <w:p w14:paraId="2C4B7A80" w14:textId="77777777" w:rsidR="00F9164C" w:rsidRDefault="00000000">
            <w:pPr>
              <w:pStyle w:val="TableParagraph"/>
              <w:ind w:left="105"/>
              <w:rPr>
                <w:sz w:val="17"/>
              </w:rPr>
            </w:pPr>
            <w:r>
              <w:rPr>
                <w:sz w:val="17"/>
              </w:rPr>
              <w:t>Home</w:t>
            </w:r>
            <w:r>
              <w:rPr>
                <w:spacing w:val="-7"/>
                <w:sz w:val="17"/>
              </w:rPr>
              <w:t xml:space="preserve"> </w:t>
            </w:r>
            <w:r>
              <w:rPr>
                <w:sz w:val="17"/>
              </w:rPr>
              <w:t>blood</w:t>
            </w:r>
            <w:r>
              <w:rPr>
                <w:spacing w:val="-4"/>
                <w:sz w:val="17"/>
              </w:rPr>
              <w:t xml:space="preserve"> </w:t>
            </w:r>
            <w:r>
              <w:rPr>
                <w:sz w:val="17"/>
              </w:rPr>
              <w:t>pressure</w:t>
            </w:r>
            <w:r>
              <w:rPr>
                <w:spacing w:val="-4"/>
                <w:sz w:val="17"/>
              </w:rPr>
              <w:t xml:space="preserve"> </w:t>
            </w:r>
            <w:r>
              <w:rPr>
                <w:sz w:val="17"/>
              </w:rPr>
              <w:t>and</w:t>
            </w:r>
            <w:r>
              <w:rPr>
                <w:spacing w:val="-4"/>
                <w:sz w:val="17"/>
              </w:rPr>
              <w:t xml:space="preserve"> </w:t>
            </w:r>
            <w:r>
              <w:rPr>
                <w:sz w:val="17"/>
              </w:rPr>
              <w:t>heart</w:t>
            </w:r>
            <w:r>
              <w:rPr>
                <w:spacing w:val="-3"/>
                <w:sz w:val="17"/>
              </w:rPr>
              <w:t xml:space="preserve"> </w:t>
            </w:r>
            <w:r>
              <w:rPr>
                <w:sz w:val="17"/>
              </w:rPr>
              <w:t>rate</w:t>
            </w:r>
            <w:r>
              <w:rPr>
                <w:spacing w:val="1"/>
                <w:sz w:val="17"/>
              </w:rPr>
              <w:t xml:space="preserve"> </w:t>
            </w:r>
            <w:r>
              <w:rPr>
                <w:sz w:val="17"/>
              </w:rPr>
              <w:t>ranges</w:t>
            </w:r>
            <w:r>
              <w:rPr>
                <w:spacing w:val="-5"/>
                <w:sz w:val="17"/>
              </w:rPr>
              <w:t xml:space="preserve"> </w:t>
            </w:r>
            <w:r>
              <w:rPr>
                <w:sz w:val="17"/>
              </w:rPr>
              <w:t>required</w:t>
            </w:r>
            <w:r>
              <w:rPr>
                <w:spacing w:val="-5"/>
                <w:sz w:val="17"/>
              </w:rPr>
              <w:t xml:space="preserve"> </w:t>
            </w:r>
            <w:r>
              <w:rPr>
                <w:sz w:val="17"/>
              </w:rPr>
              <w:t>by</w:t>
            </w:r>
            <w:r>
              <w:rPr>
                <w:spacing w:val="1"/>
                <w:sz w:val="17"/>
              </w:rPr>
              <w:t xml:space="preserve"> </w:t>
            </w:r>
            <w:r>
              <w:rPr>
                <w:sz w:val="17"/>
              </w:rPr>
              <w:t>the</w:t>
            </w:r>
            <w:r>
              <w:rPr>
                <w:spacing w:val="1"/>
                <w:sz w:val="17"/>
              </w:rPr>
              <w:t xml:space="preserve"> </w:t>
            </w:r>
            <w:r>
              <w:rPr>
                <w:sz w:val="17"/>
              </w:rPr>
              <w:t>rubric</w:t>
            </w:r>
            <w:r>
              <w:rPr>
                <w:spacing w:val="-6"/>
                <w:sz w:val="17"/>
              </w:rPr>
              <w:t xml:space="preserve"> </w:t>
            </w:r>
            <w:r>
              <w:rPr>
                <w:sz w:val="17"/>
              </w:rPr>
              <w:t>cannot</w:t>
            </w:r>
            <w:r>
              <w:rPr>
                <w:spacing w:val="-7"/>
                <w:sz w:val="17"/>
              </w:rPr>
              <w:t xml:space="preserve"> </w:t>
            </w:r>
            <w:r>
              <w:rPr>
                <w:sz w:val="17"/>
              </w:rPr>
              <w:t>be</w:t>
            </w:r>
            <w:r>
              <w:rPr>
                <w:spacing w:val="-4"/>
                <w:sz w:val="17"/>
              </w:rPr>
              <w:t xml:space="preserve"> </w:t>
            </w:r>
            <w:r>
              <w:rPr>
                <w:sz w:val="17"/>
              </w:rPr>
              <w:t>obtained</w:t>
            </w:r>
            <w:r>
              <w:rPr>
                <w:spacing w:val="-4"/>
                <w:sz w:val="17"/>
              </w:rPr>
              <w:t xml:space="preserve"> </w:t>
            </w:r>
            <w:r>
              <w:rPr>
                <w:sz w:val="17"/>
              </w:rPr>
              <w:t>from</w:t>
            </w:r>
            <w:r>
              <w:rPr>
                <w:spacing w:val="-1"/>
                <w:sz w:val="17"/>
              </w:rPr>
              <w:t xml:space="preserve"> </w:t>
            </w:r>
            <w:r>
              <w:rPr>
                <w:spacing w:val="-5"/>
                <w:sz w:val="17"/>
              </w:rPr>
              <w:t>the</w:t>
            </w:r>
          </w:p>
          <w:p w14:paraId="66A740B6" w14:textId="77777777" w:rsidR="00F9164C" w:rsidRDefault="00000000">
            <w:pPr>
              <w:pStyle w:val="TableParagraph"/>
              <w:spacing w:before="25"/>
              <w:ind w:left="105"/>
              <w:rPr>
                <w:sz w:val="17"/>
              </w:rPr>
            </w:pPr>
            <w:r>
              <w:rPr>
                <w:sz w:val="17"/>
              </w:rPr>
              <w:t>AI</w:t>
            </w:r>
            <w:r>
              <w:rPr>
                <w:spacing w:val="-6"/>
                <w:sz w:val="17"/>
              </w:rPr>
              <w:t xml:space="preserve"> </w:t>
            </w:r>
            <w:r>
              <w:rPr>
                <w:spacing w:val="-2"/>
                <w:sz w:val="17"/>
              </w:rPr>
              <w:t>patient</w:t>
            </w:r>
          </w:p>
        </w:tc>
        <w:tc>
          <w:tcPr>
            <w:tcW w:w="2416" w:type="dxa"/>
          </w:tcPr>
          <w:p w14:paraId="396A7982" w14:textId="77777777" w:rsidR="00F9164C" w:rsidRDefault="00000000">
            <w:pPr>
              <w:pStyle w:val="TableParagraph"/>
              <w:ind w:left="110"/>
              <w:rPr>
                <w:sz w:val="17"/>
              </w:rPr>
            </w:pPr>
            <w:r>
              <w:rPr>
                <w:sz w:val="17"/>
              </w:rPr>
              <w:t>Required</w:t>
            </w:r>
            <w:r>
              <w:rPr>
                <w:spacing w:val="-5"/>
                <w:sz w:val="17"/>
              </w:rPr>
              <w:t xml:space="preserve"> </w:t>
            </w:r>
            <w:r>
              <w:rPr>
                <w:sz w:val="17"/>
              </w:rPr>
              <w:t>information</w:t>
            </w:r>
            <w:r>
              <w:rPr>
                <w:spacing w:val="-5"/>
                <w:sz w:val="17"/>
              </w:rPr>
              <w:t xml:space="preserve"> is</w:t>
            </w:r>
          </w:p>
          <w:p w14:paraId="44C43F93" w14:textId="77777777" w:rsidR="00F9164C" w:rsidRDefault="00000000">
            <w:pPr>
              <w:pStyle w:val="TableParagraph"/>
              <w:spacing w:before="25"/>
              <w:ind w:left="110"/>
              <w:rPr>
                <w:sz w:val="17"/>
              </w:rPr>
            </w:pPr>
            <w:r>
              <w:rPr>
                <w:spacing w:val="-2"/>
                <w:sz w:val="17"/>
              </w:rPr>
              <w:t>unavailable</w:t>
            </w:r>
          </w:p>
        </w:tc>
      </w:tr>
      <w:tr w:rsidR="00F9164C" w14:paraId="16A7FE49" w14:textId="77777777">
        <w:trPr>
          <w:trHeight w:val="455"/>
        </w:trPr>
        <w:tc>
          <w:tcPr>
            <w:tcW w:w="850" w:type="dxa"/>
            <w:shd w:val="clear" w:color="auto" w:fill="F1F1F1"/>
          </w:tcPr>
          <w:p w14:paraId="07CE5888" w14:textId="77777777" w:rsidR="00F9164C" w:rsidRDefault="00000000">
            <w:pPr>
              <w:pStyle w:val="TableParagraph"/>
              <w:ind w:left="110"/>
              <w:rPr>
                <w:rFonts w:ascii="Arial"/>
                <w:b/>
                <w:sz w:val="17"/>
              </w:rPr>
            </w:pPr>
            <w:r>
              <w:rPr>
                <w:rFonts w:ascii="Arial"/>
                <w:b/>
                <w:spacing w:val="-10"/>
                <w:sz w:val="17"/>
              </w:rPr>
              <w:t>7</w:t>
            </w:r>
          </w:p>
        </w:tc>
        <w:tc>
          <w:tcPr>
            <w:tcW w:w="7468" w:type="dxa"/>
            <w:shd w:val="clear" w:color="auto" w:fill="F1F1F1"/>
          </w:tcPr>
          <w:p w14:paraId="1227198C" w14:textId="77777777" w:rsidR="00F9164C" w:rsidRDefault="00000000">
            <w:pPr>
              <w:pStyle w:val="TableParagraph"/>
              <w:ind w:left="105"/>
              <w:rPr>
                <w:sz w:val="17"/>
              </w:rPr>
            </w:pPr>
            <w:r>
              <w:rPr>
                <w:sz w:val="17"/>
              </w:rPr>
              <w:t>COVID,</w:t>
            </w:r>
            <w:r>
              <w:rPr>
                <w:spacing w:val="-9"/>
                <w:sz w:val="17"/>
              </w:rPr>
              <w:t xml:space="preserve"> </w:t>
            </w:r>
            <w:r>
              <w:rPr>
                <w:sz w:val="17"/>
              </w:rPr>
              <w:t>pneumococcal,</w:t>
            </w:r>
            <w:r>
              <w:rPr>
                <w:spacing w:val="-7"/>
                <w:sz w:val="17"/>
              </w:rPr>
              <w:t xml:space="preserve"> </w:t>
            </w:r>
            <w:r>
              <w:rPr>
                <w:sz w:val="17"/>
              </w:rPr>
              <w:t>Shingrix,</w:t>
            </w:r>
            <w:r>
              <w:rPr>
                <w:spacing w:val="-7"/>
                <w:sz w:val="17"/>
              </w:rPr>
              <w:t xml:space="preserve"> </w:t>
            </w:r>
            <w:r>
              <w:rPr>
                <w:sz w:val="17"/>
              </w:rPr>
              <w:t>and</w:t>
            </w:r>
            <w:r>
              <w:rPr>
                <w:spacing w:val="-4"/>
                <w:sz w:val="17"/>
              </w:rPr>
              <w:t xml:space="preserve"> </w:t>
            </w:r>
            <w:r>
              <w:rPr>
                <w:sz w:val="17"/>
              </w:rPr>
              <w:t>Tdap</w:t>
            </w:r>
            <w:r>
              <w:rPr>
                <w:spacing w:val="-4"/>
                <w:sz w:val="17"/>
              </w:rPr>
              <w:t xml:space="preserve"> </w:t>
            </w:r>
            <w:r>
              <w:rPr>
                <w:sz w:val="17"/>
              </w:rPr>
              <w:t>statuses are</w:t>
            </w:r>
            <w:r>
              <w:rPr>
                <w:spacing w:val="-4"/>
                <w:sz w:val="17"/>
              </w:rPr>
              <w:t xml:space="preserve"> </w:t>
            </w:r>
            <w:r>
              <w:rPr>
                <w:sz w:val="17"/>
              </w:rPr>
              <w:t>graded</w:t>
            </w:r>
            <w:r>
              <w:rPr>
                <w:spacing w:val="1"/>
                <w:sz w:val="17"/>
              </w:rPr>
              <w:t xml:space="preserve"> </w:t>
            </w:r>
            <w:r>
              <w:rPr>
                <w:sz w:val="17"/>
              </w:rPr>
              <w:t>but</w:t>
            </w:r>
            <w:r>
              <w:rPr>
                <w:spacing w:val="-2"/>
                <w:sz w:val="17"/>
              </w:rPr>
              <w:t xml:space="preserve"> </w:t>
            </w:r>
            <w:r>
              <w:rPr>
                <w:sz w:val="17"/>
              </w:rPr>
              <w:t>not</w:t>
            </w:r>
            <w:r>
              <w:rPr>
                <w:spacing w:val="-7"/>
                <w:sz w:val="17"/>
              </w:rPr>
              <w:t xml:space="preserve"> </w:t>
            </w:r>
            <w:r>
              <w:rPr>
                <w:sz w:val="17"/>
              </w:rPr>
              <w:t>reliably</w:t>
            </w:r>
            <w:r>
              <w:rPr>
                <w:spacing w:val="-4"/>
                <w:sz w:val="17"/>
              </w:rPr>
              <w:t xml:space="preserve"> </w:t>
            </w:r>
            <w:r>
              <w:rPr>
                <w:spacing w:val="-2"/>
                <w:sz w:val="17"/>
              </w:rPr>
              <w:t>available</w:t>
            </w:r>
          </w:p>
        </w:tc>
        <w:tc>
          <w:tcPr>
            <w:tcW w:w="2416" w:type="dxa"/>
            <w:shd w:val="clear" w:color="auto" w:fill="F1F1F1"/>
          </w:tcPr>
          <w:p w14:paraId="010BD5EC" w14:textId="77777777" w:rsidR="00F9164C" w:rsidRDefault="00000000">
            <w:pPr>
              <w:pStyle w:val="TableParagraph"/>
              <w:ind w:left="110"/>
              <w:rPr>
                <w:sz w:val="17"/>
              </w:rPr>
            </w:pPr>
            <w:r>
              <w:rPr>
                <w:sz w:val="17"/>
              </w:rPr>
              <w:t>Required</w:t>
            </w:r>
            <w:r>
              <w:rPr>
                <w:spacing w:val="-5"/>
                <w:sz w:val="17"/>
              </w:rPr>
              <w:t xml:space="preserve"> </w:t>
            </w:r>
            <w:r>
              <w:rPr>
                <w:sz w:val="17"/>
              </w:rPr>
              <w:t>information</w:t>
            </w:r>
            <w:r>
              <w:rPr>
                <w:spacing w:val="-5"/>
                <w:sz w:val="17"/>
              </w:rPr>
              <w:t xml:space="preserve"> is</w:t>
            </w:r>
          </w:p>
          <w:p w14:paraId="3E1A6BD7" w14:textId="77777777" w:rsidR="00F9164C" w:rsidRDefault="00000000">
            <w:pPr>
              <w:pStyle w:val="TableParagraph"/>
              <w:spacing w:before="30"/>
              <w:ind w:left="110"/>
              <w:rPr>
                <w:sz w:val="17"/>
              </w:rPr>
            </w:pPr>
            <w:r>
              <w:rPr>
                <w:spacing w:val="-2"/>
                <w:sz w:val="17"/>
              </w:rPr>
              <w:t>unavailable</w:t>
            </w:r>
          </w:p>
        </w:tc>
      </w:tr>
      <w:tr w:rsidR="00F9164C" w14:paraId="0D1310FA" w14:textId="77777777">
        <w:trPr>
          <w:trHeight w:val="222"/>
        </w:trPr>
        <w:tc>
          <w:tcPr>
            <w:tcW w:w="850" w:type="dxa"/>
            <w:tcBorders>
              <w:bottom w:val="single" w:sz="6" w:space="0" w:color="BEBEBE"/>
            </w:tcBorders>
          </w:tcPr>
          <w:p w14:paraId="45D2FA08" w14:textId="77777777" w:rsidR="00F9164C" w:rsidRDefault="00000000">
            <w:pPr>
              <w:pStyle w:val="TableParagraph"/>
              <w:ind w:left="110"/>
              <w:rPr>
                <w:rFonts w:ascii="Arial"/>
                <w:b/>
                <w:sz w:val="17"/>
              </w:rPr>
            </w:pPr>
            <w:r>
              <w:rPr>
                <w:rFonts w:ascii="Arial"/>
                <w:b/>
                <w:spacing w:val="-10"/>
                <w:sz w:val="17"/>
              </w:rPr>
              <w:t>8</w:t>
            </w:r>
          </w:p>
        </w:tc>
        <w:tc>
          <w:tcPr>
            <w:tcW w:w="7468" w:type="dxa"/>
            <w:tcBorders>
              <w:bottom w:val="single" w:sz="6" w:space="0" w:color="BEBEBE"/>
            </w:tcBorders>
          </w:tcPr>
          <w:p w14:paraId="49CED1A2" w14:textId="77777777" w:rsidR="00F9164C" w:rsidRDefault="00000000">
            <w:pPr>
              <w:pStyle w:val="TableParagraph"/>
              <w:ind w:left="105"/>
              <w:rPr>
                <w:sz w:val="17"/>
              </w:rPr>
            </w:pPr>
            <w:r>
              <w:rPr>
                <w:sz w:val="17"/>
              </w:rPr>
              <w:t>Live</w:t>
            </w:r>
            <w:r>
              <w:rPr>
                <w:spacing w:val="-6"/>
                <w:sz w:val="17"/>
              </w:rPr>
              <w:t xml:space="preserve"> </w:t>
            </w:r>
            <w:r>
              <w:rPr>
                <w:sz w:val="17"/>
              </w:rPr>
              <w:t>Tuesday</w:t>
            </w:r>
            <w:r>
              <w:rPr>
                <w:spacing w:val="-4"/>
                <w:sz w:val="17"/>
              </w:rPr>
              <w:t xml:space="preserve"> </w:t>
            </w:r>
            <w:r>
              <w:rPr>
                <w:sz w:val="17"/>
              </w:rPr>
              <w:t>vital</w:t>
            </w:r>
            <w:r>
              <w:rPr>
                <w:spacing w:val="-1"/>
                <w:sz w:val="17"/>
              </w:rPr>
              <w:t xml:space="preserve"> </w:t>
            </w:r>
            <w:r>
              <w:rPr>
                <w:sz w:val="17"/>
              </w:rPr>
              <w:t>signs</w:t>
            </w:r>
            <w:r>
              <w:rPr>
                <w:spacing w:val="-4"/>
                <w:sz w:val="17"/>
              </w:rPr>
              <w:t xml:space="preserve"> </w:t>
            </w:r>
            <w:r>
              <w:rPr>
                <w:sz w:val="17"/>
              </w:rPr>
              <w:t>do</w:t>
            </w:r>
            <w:r>
              <w:rPr>
                <w:spacing w:val="-3"/>
                <w:sz w:val="17"/>
              </w:rPr>
              <w:t xml:space="preserve"> </w:t>
            </w:r>
            <w:r>
              <w:rPr>
                <w:sz w:val="17"/>
              </w:rPr>
              <w:t>not</w:t>
            </w:r>
            <w:r>
              <w:rPr>
                <w:spacing w:val="-6"/>
                <w:sz w:val="17"/>
              </w:rPr>
              <w:t xml:space="preserve"> </w:t>
            </w:r>
            <w:r>
              <w:rPr>
                <w:sz w:val="17"/>
              </w:rPr>
              <w:t>match</w:t>
            </w:r>
            <w:r>
              <w:rPr>
                <w:spacing w:val="1"/>
                <w:sz w:val="17"/>
              </w:rPr>
              <w:t xml:space="preserve"> </w:t>
            </w:r>
            <w:r>
              <w:rPr>
                <w:sz w:val="17"/>
              </w:rPr>
              <w:t>the</w:t>
            </w:r>
            <w:r>
              <w:rPr>
                <w:spacing w:val="-3"/>
                <w:sz w:val="17"/>
              </w:rPr>
              <w:t xml:space="preserve"> </w:t>
            </w:r>
            <w:r>
              <w:rPr>
                <w:sz w:val="17"/>
              </w:rPr>
              <w:t>correct</w:t>
            </w:r>
            <w:r>
              <w:rPr>
                <w:spacing w:val="-5"/>
                <w:sz w:val="17"/>
              </w:rPr>
              <w:t xml:space="preserve"> </w:t>
            </w:r>
            <w:r>
              <w:rPr>
                <w:sz w:val="17"/>
              </w:rPr>
              <w:t>Robert</w:t>
            </w:r>
            <w:r>
              <w:rPr>
                <w:spacing w:val="-6"/>
                <w:sz w:val="17"/>
              </w:rPr>
              <w:t xml:space="preserve"> </w:t>
            </w:r>
            <w:r>
              <w:rPr>
                <w:sz w:val="17"/>
              </w:rPr>
              <w:t>Jenkins</w:t>
            </w:r>
            <w:r>
              <w:rPr>
                <w:spacing w:val="-3"/>
                <w:sz w:val="17"/>
              </w:rPr>
              <w:t xml:space="preserve"> </w:t>
            </w:r>
            <w:r>
              <w:rPr>
                <w:sz w:val="17"/>
              </w:rPr>
              <w:t>Tuesday</w:t>
            </w:r>
            <w:r>
              <w:rPr>
                <w:spacing w:val="-4"/>
                <w:sz w:val="17"/>
              </w:rPr>
              <w:t xml:space="preserve"> </w:t>
            </w:r>
            <w:r>
              <w:rPr>
                <w:spacing w:val="-2"/>
                <w:sz w:val="17"/>
              </w:rPr>
              <w:t>rubric</w:t>
            </w:r>
          </w:p>
        </w:tc>
        <w:tc>
          <w:tcPr>
            <w:tcW w:w="2416" w:type="dxa"/>
            <w:tcBorders>
              <w:bottom w:val="single" w:sz="6" w:space="0" w:color="BEBEBE"/>
            </w:tcBorders>
          </w:tcPr>
          <w:p w14:paraId="1E4D0DB1" w14:textId="77777777" w:rsidR="00F9164C" w:rsidRDefault="00000000">
            <w:pPr>
              <w:pStyle w:val="TableParagraph"/>
              <w:ind w:left="110"/>
              <w:rPr>
                <w:sz w:val="17"/>
              </w:rPr>
            </w:pPr>
            <w:r>
              <w:rPr>
                <w:sz w:val="17"/>
              </w:rPr>
              <w:t>EMR</w:t>
            </w:r>
            <w:r>
              <w:rPr>
                <w:spacing w:val="-3"/>
                <w:sz w:val="17"/>
              </w:rPr>
              <w:t xml:space="preserve"> </w:t>
            </w:r>
            <w:r>
              <w:rPr>
                <w:sz w:val="17"/>
              </w:rPr>
              <w:t>and</w:t>
            </w:r>
            <w:r>
              <w:rPr>
                <w:spacing w:val="-4"/>
                <w:sz w:val="17"/>
              </w:rPr>
              <w:t xml:space="preserve"> </w:t>
            </w:r>
            <w:r>
              <w:rPr>
                <w:sz w:val="17"/>
              </w:rPr>
              <w:t>rubric</w:t>
            </w:r>
            <w:r>
              <w:rPr>
                <w:spacing w:val="-4"/>
                <w:sz w:val="17"/>
              </w:rPr>
              <w:t xml:space="preserve"> </w:t>
            </w:r>
            <w:r>
              <w:rPr>
                <w:spacing w:val="-2"/>
                <w:sz w:val="17"/>
              </w:rPr>
              <w:t>disagree</w:t>
            </w:r>
          </w:p>
        </w:tc>
      </w:tr>
      <w:tr w:rsidR="00F9164C" w14:paraId="656E2E87" w14:textId="77777777">
        <w:trPr>
          <w:trHeight w:val="447"/>
        </w:trPr>
        <w:tc>
          <w:tcPr>
            <w:tcW w:w="850" w:type="dxa"/>
            <w:tcBorders>
              <w:top w:val="single" w:sz="6" w:space="0" w:color="BEBEBE"/>
            </w:tcBorders>
            <w:shd w:val="clear" w:color="auto" w:fill="F1F1F1"/>
          </w:tcPr>
          <w:p w14:paraId="2F7EF9D9" w14:textId="77777777" w:rsidR="00F9164C" w:rsidRDefault="00000000">
            <w:pPr>
              <w:pStyle w:val="TableParagraph"/>
              <w:spacing w:line="194" w:lineRule="exact"/>
              <w:ind w:left="110"/>
              <w:rPr>
                <w:rFonts w:ascii="Arial"/>
                <w:b/>
                <w:sz w:val="17"/>
              </w:rPr>
            </w:pPr>
            <w:r>
              <w:rPr>
                <w:rFonts w:ascii="Arial"/>
                <w:b/>
                <w:spacing w:val="-10"/>
                <w:sz w:val="17"/>
              </w:rPr>
              <w:t>9</w:t>
            </w:r>
          </w:p>
        </w:tc>
        <w:tc>
          <w:tcPr>
            <w:tcW w:w="7468" w:type="dxa"/>
            <w:tcBorders>
              <w:top w:val="single" w:sz="6" w:space="0" w:color="BEBEBE"/>
            </w:tcBorders>
            <w:shd w:val="clear" w:color="auto" w:fill="F1F1F1"/>
          </w:tcPr>
          <w:p w14:paraId="3543C80F" w14:textId="77777777" w:rsidR="00F9164C" w:rsidRDefault="00000000">
            <w:pPr>
              <w:pStyle w:val="TableParagraph"/>
              <w:spacing w:line="194" w:lineRule="exact"/>
              <w:ind w:left="105"/>
              <w:rPr>
                <w:sz w:val="17"/>
              </w:rPr>
            </w:pPr>
            <w:r>
              <w:rPr>
                <w:sz w:val="17"/>
              </w:rPr>
              <w:t>Required</w:t>
            </w:r>
            <w:r>
              <w:rPr>
                <w:spacing w:val="-6"/>
                <w:sz w:val="17"/>
              </w:rPr>
              <w:t xml:space="preserve"> </w:t>
            </w:r>
            <w:r>
              <w:rPr>
                <w:sz w:val="17"/>
              </w:rPr>
              <w:t>12</w:t>
            </w:r>
            <w:r>
              <w:rPr>
                <w:spacing w:val="-4"/>
                <w:sz w:val="17"/>
              </w:rPr>
              <w:t xml:space="preserve"> </w:t>
            </w:r>
            <w:r>
              <w:rPr>
                <w:sz w:val="17"/>
              </w:rPr>
              <w:t>month</w:t>
            </w:r>
            <w:r>
              <w:rPr>
                <w:spacing w:val="-3"/>
                <w:sz w:val="17"/>
              </w:rPr>
              <w:t xml:space="preserve"> </w:t>
            </w:r>
            <w:r>
              <w:rPr>
                <w:sz w:val="17"/>
              </w:rPr>
              <w:t>and</w:t>
            </w:r>
            <w:r>
              <w:rPr>
                <w:spacing w:val="-4"/>
                <w:sz w:val="17"/>
              </w:rPr>
              <w:t xml:space="preserve"> </w:t>
            </w:r>
            <w:r>
              <w:rPr>
                <w:sz w:val="17"/>
              </w:rPr>
              <w:t>6-month</w:t>
            </w:r>
            <w:r>
              <w:rPr>
                <w:spacing w:val="-3"/>
                <w:sz w:val="17"/>
              </w:rPr>
              <w:t xml:space="preserve"> </w:t>
            </w:r>
            <w:r>
              <w:rPr>
                <w:sz w:val="17"/>
              </w:rPr>
              <w:t>renal</w:t>
            </w:r>
            <w:r>
              <w:rPr>
                <w:spacing w:val="-2"/>
                <w:sz w:val="17"/>
              </w:rPr>
              <w:t xml:space="preserve"> </w:t>
            </w:r>
            <w:r>
              <w:rPr>
                <w:sz w:val="17"/>
              </w:rPr>
              <w:t>trend</w:t>
            </w:r>
            <w:r>
              <w:rPr>
                <w:spacing w:val="-3"/>
                <w:sz w:val="17"/>
              </w:rPr>
              <w:t xml:space="preserve"> </w:t>
            </w:r>
            <w:r>
              <w:rPr>
                <w:sz w:val="17"/>
              </w:rPr>
              <w:t>values</w:t>
            </w:r>
            <w:r>
              <w:rPr>
                <w:spacing w:val="-5"/>
                <w:sz w:val="17"/>
              </w:rPr>
              <w:t xml:space="preserve"> </w:t>
            </w:r>
            <w:r>
              <w:rPr>
                <w:sz w:val="17"/>
              </w:rPr>
              <w:t>are</w:t>
            </w:r>
            <w:r>
              <w:rPr>
                <w:spacing w:val="-3"/>
                <w:sz w:val="17"/>
              </w:rPr>
              <w:t xml:space="preserve"> </w:t>
            </w:r>
            <w:r>
              <w:rPr>
                <w:sz w:val="17"/>
              </w:rPr>
              <w:t>not</w:t>
            </w:r>
            <w:r>
              <w:rPr>
                <w:spacing w:val="-6"/>
                <w:sz w:val="17"/>
              </w:rPr>
              <w:t xml:space="preserve"> </w:t>
            </w:r>
            <w:r>
              <w:rPr>
                <w:sz w:val="17"/>
              </w:rPr>
              <w:t>visible</w:t>
            </w:r>
            <w:r>
              <w:rPr>
                <w:spacing w:val="-4"/>
                <w:sz w:val="17"/>
              </w:rPr>
              <w:t xml:space="preserve"> </w:t>
            </w:r>
            <w:r>
              <w:rPr>
                <w:sz w:val="17"/>
              </w:rPr>
              <w:t>in</w:t>
            </w:r>
            <w:r>
              <w:rPr>
                <w:spacing w:val="-4"/>
                <w:sz w:val="17"/>
              </w:rPr>
              <w:t xml:space="preserve"> </w:t>
            </w:r>
            <w:r>
              <w:rPr>
                <w:sz w:val="17"/>
              </w:rPr>
              <w:t>the</w:t>
            </w:r>
            <w:r>
              <w:rPr>
                <w:spacing w:val="-3"/>
                <w:sz w:val="17"/>
              </w:rPr>
              <w:t xml:space="preserve"> </w:t>
            </w:r>
            <w:r>
              <w:rPr>
                <w:sz w:val="17"/>
              </w:rPr>
              <w:t>Tuesday</w:t>
            </w:r>
            <w:r>
              <w:rPr>
                <w:spacing w:val="-4"/>
                <w:sz w:val="17"/>
              </w:rPr>
              <w:t xml:space="preserve"> </w:t>
            </w:r>
            <w:r>
              <w:rPr>
                <w:spacing w:val="-5"/>
                <w:sz w:val="17"/>
              </w:rPr>
              <w:t>EMR</w:t>
            </w:r>
          </w:p>
        </w:tc>
        <w:tc>
          <w:tcPr>
            <w:tcW w:w="2416" w:type="dxa"/>
            <w:tcBorders>
              <w:top w:val="single" w:sz="6" w:space="0" w:color="BEBEBE"/>
            </w:tcBorders>
            <w:shd w:val="clear" w:color="auto" w:fill="F1F1F1"/>
          </w:tcPr>
          <w:p w14:paraId="045EB335" w14:textId="77777777" w:rsidR="00F9164C" w:rsidRDefault="00000000">
            <w:pPr>
              <w:pStyle w:val="TableParagraph"/>
              <w:spacing w:line="194" w:lineRule="exact"/>
              <w:ind w:left="110"/>
              <w:rPr>
                <w:sz w:val="17"/>
              </w:rPr>
            </w:pPr>
            <w:r>
              <w:rPr>
                <w:sz w:val="17"/>
              </w:rPr>
              <w:t>Required</w:t>
            </w:r>
            <w:r>
              <w:rPr>
                <w:spacing w:val="-5"/>
                <w:sz w:val="17"/>
              </w:rPr>
              <w:t xml:space="preserve"> </w:t>
            </w:r>
            <w:r>
              <w:rPr>
                <w:sz w:val="17"/>
              </w:rPr>
              <w:t>information</w:t>
            </w:r>
            <w:r>
              <w:rPr>
                <w:spacing w:val="-5"/>
                <w:sz w:val="17"/>
              </w:rPr>
              <w:t xml:space="preserve"> is</w:t>
            </w:r>
          </w:p>
          <w:p w14:paraId="400D9DDE" w14:textId="77777777" w:rsidR="00F9164C" w:rsidRDefault="00000000">
            <w:pPr>
              <w:pStyle w:val="TableParagraph"/>
              <w:spacing w:before="29"/>
              <w:ind w:left="110"/>
              <w:rPr>
                <w:sz w:val="17"/>
              </w:rPr>
            </w:pPr>
            <w:r>
              <w:rPr>
                <w:spacing w:val="-2"/>
                <w:sz w:val="17"/>
              </w:rPr>
              <w:t>unavailable</w:t>
            </w:r>
          </w:p>
        </w:tc>
      </w:tr>
      <w:tr w:rsidR="00F9164C" w14:paraId="52D8E102" w14:textId="77777777">
        <w:trPr>
          <w:trHeight w:val="450"/>
        </w:trPr>
        <w:tc>
          <w:tcPr>
            <w:tcW w:w="850" w:type="dxa"/>
          </w:tcPr>
          <w:p w14:paraId="4EFBEBED" w14:textId="77777777" w:rsidR="00F9164C" w:rsidRDefault="00000000">
            <w:pPr>
              <w:pStyle w:val="TableParagraph"/>
              <w:ind w:left="110"/>
              <w:rPr>
                <w:rFonts w:ascii="Arial"/>
                <w:b/>
                <w:sz w:val="17"/>
              </w:rPr>
            </w:pPr>
            <w:r>
              <w:rPr>
                <w:rFonts w:ascii="Arial"/>
                <w:b/>
                <w:spacing w:val="-5"/>
                <w:sz w:val="17"/>
              </w:rPr>
              <w:t>10</w:t>
            </w:r>
          </w:p>
        </w:tc>
        <w:tc>
          <w:tcPr>
            <w:tcW w:w="7468" w:type="dxa"/>
          </w:tcPr>
          <w:p w14:paraId="3196B8BE" w14:textId="77777777" w:rsidR="00F9164C" w:rsidRDefault="00000000">
            <w:pPr>
              <w:pStyle w:val="TableParagraph"/>
              <w:ind w:left="105"/>
              <w:rPr>
                <w:sz w:val="17"/>
              </w:rPr>
            </w:pPr>
            <w:r>
              <w:rPr>
                <w:sz w:val="17"/>
              </w:rPr>
              <w:t>Hemoglobin</w:t>
            </w:r>
            <w:r>
              <w:rPr>
                <w:spacing w:val="-6"/>
                <w:sz w:val="17"/>
              </w:rPr>
              <w:t xml:space="preserve"> </w:t>
            </w:r>
            <w:r>
              <w:rPr>
                <w:sz w:val="17"/>
              </w:rPr>
              <w:t>and</w:t>
            </w:r>
            <w:r>
              <w:rPr>
                <w:spacing w:val="-3"/>
                <w:sz w:val="17"/>
              </w:rPr>
              <w:t xml:space="preserve"> </w:t>
            </w:r>
            <w:r>
              <w:rPr>
                <w:sz w:val="17"/>
              </w:rPr>
              <w:t>platelet</w:t>
            </w:r>
            <w:r>
              <w:rPr>
                <w:spacing w:val="-5"/>
                <w:sz w:val="17"/>
              </w:rPr>
              <w:t xml:space="preserve"> </w:t>
            </w:r>
            <w:r>
              <w:rPr>
                <w:sz w:val="17"/>
              </w:rPr>
              <w:t>values</w:t>
            </w:r>
            <w:r>
              <w:rPr>
                <w:spacing w:val="-5"/>
                <w:sz w:val="17"/>
              </w:rPr>
              <w:t xml:space="preserve"> </w:t>
            </w:r>
            <w:r>
              <w:rPr>
                <w:sz w:val="17"/>
              </w:rPr>
              <w:t>are</w:t>
            </w:r>
            <w:r>
              <w:rPr>
                <w:spacing w:val="-3"/>
                <w:sz w:val="17"/>
              </w:rPr>
              <w:t xml:space="preserve"> </w:t>
            </w:r>
            <w:r>
              <w:rPr>
                <w:sz w:val="17"/>
              </w:rPr>
              <w:t>required</w:t>
            </w:r>
            <w:r>
              <w:rPr>
                <w:spacing w:val="-4"/>
                <w:sz w:val="17"/>
              </w:rPr>
              <w:t xml:space="preserve"> </w:t>
            </w:r>
            <w:r>
              <w:rPr>
                <w:sz w:val="17"/>
              </w:rPr>
              <w:t>by</w:t>
            </w:r>
            <w:r>
              <w:rPr>
                <w:spacing w:val="-3"/>
                <w:sz w:val="17"/>
              </w:rPr>
              <w:t xml:space="preserve"> </w:t>
            </w:r>
            <w:r>
              <w:rPr>
                <w:sz w:val="17"/>
              </w:rPr>
              <w:t>the</w:t>
            </w:r>
            <w:r>
              <w:rPr>
                <w:spacing w:val="2"/>
                <w:sz w:val="17"/>
              </w:rPr>
              <w:t xml:space="preserve"> </w:t>
            </w:r>
            <w:r>
              <w:rPr>
                <w:sz w:val="17"/>
              </w:rPr>
              <w:t>rubric</w:t>
            </w:r>
            <w:r>
              <w:rPr>
                <w:spacing w:val="-5"/>
                <w:sz w:val="17"/>
              </w:rPr>
              <w:t xml:space="preserve"> </w:t>
            </w:r>
            <w:r>
              <w:rPr>
                <w:sz w:val="17"/>
              </w:rPr>
              <w:t>but</w:t>
            </w:r>
            <w:r>
              <w:rPr>
                <w:spacing w:val="-1"/>
                <w:sz w:val="17"/>
              </w:rPr>
              <w:t xml:space="preserve"> </w:t>
            </w:r>
            <w:r>
              <w:rPr>
                <w:sz w:val="17"/>
              </w:rPr>
              <w:t>absent</w:t>
            </w:r>
            <w:r>
              <w:rPr>
                <w:spacing w:val="-6"/>
                <w:sz w:val="17"/>
              </w:rPr>
              <w:t xml:space="preserve"> </w:t>
            </w:r>
            <w:r>
              <w:rPr>
                <w:sz w:val="17"/>
              </w:rPr>
              <w:t>from</w:t>
            </w:r>
            <w:r>
              <w:rPr>
                <w:spacing w:val="-1"/>
                <w:sz w:val="17"/>
              </w:rPr>
              <w:t xml:space="preserve"> </w:t>
            </w:r>
            <w:r>
              <w:rPr>
                <w:sz w:val="17"/>
              </w:rPr>
              <w:t>the</w:t>
            </w:r>
            <w:r>
              <w:rPr>
                <w:spacing w:val="-3"/>
                <w:sz w:val="17"/>
              </w:rPr>
              <w:t xml:space="preserve"> </w:t>
            </w:r>
            <w:r>
              <w:rPr>
                <w:sz w:val="17"/>
              </w:rPr>
              <w:t>visible</w:t>
            </w:r>
            <w:r>
              <w:rPr>
                <w:spacing w:val="-3"/>
                <w:sz w:val="17"/>
              </w:rPr>
              <w:t xml:space="preserve"> </w:t>
            </w:r>
            <w:r>
              <w:rPr>
                <w:spacing w:val="-5"/>
                <w:sz w:val="17"/>
              </w:rPr>
              <w:t>CBC</w:t>
            </w:r>
          </w:p>
        </w:tc>
        <w:tc>
          <w:tcPr>
            <w:tcW w:w="2416" w:type="dxa"/>
          </w:tcPr>
          <w:p w14:paraId="7E3A1C19" w14:textId="77777777" w:rsidR="00F9164C" w:rsidRDefault="00000000">
            <w:pPr>
              <w:pStyle w:val="TableParagraph"/>
              <w:ind w:left="110"/>
              <w:rPr>
                <w:sz w:val="17"/>
              </w:rPr>
            </w:pPr>
            <w:r>
              <w:rPr>
                <w:sz w:val="17"/>
              </w:rPr>
              <w:t>Required</w:t>
            </w:r>
            <w:r>
              <w:rPr>
                <w:spacing w:val="-5"/>
                <w:sz w:val="17"/>
              </w:rPr>
              <w:t xml:space="preserve"> </w:t>
            </w:r>
            <w:r>
              <w:rPr>
                <w:sz w:val="17"/>
              </w:rPr>
              <w:t>information</w:t>
            </w:r>
            <w:r>
              <w:rPr>
                <w:spacing w:val="-5"/>
                <w:sz w:val="17"/>
              </w:rPr>
              <w:t xml:space="preserve"> is</w:t>
            </w:r>
          </w:p>
          <w:p w14:paraId="1654EB70" w14:textId="77777777" w:rsidR="00F9164C" w:rsidRDefault="00000000">
            <w:pPr>
              <w:pStyle w:val="TableParagraph"/>
              <w:spacing w:before="30"/>
              <w:ind w:left="110"/>
              <w:rPr>
                <w:sz w:val="17"/>
              </w:rPr>
            </w:pPr>
            <w:r>
              <w:rPr>
                <w:spacing w:val="-2"/>
                <w:sz w:val="17"/>
              </w:rPr>
              <w:t>unavailable</w:t>
            </w:r>
          </w:p>
        </w:tc>
      </w:tr>
      <w:tr w:rsidR="00F9164C" w14:paraId="00CBD569" w14:textId="77777777">
        <w:trPr>
          <w:trHeight w:val="450"/>
        </w:trPr>
        <w:tc>
          <w:tcPr>
            <w:tcW w:w="850" w:type="dxa"/>
            <w:shd w:val="clear" w:color="auto" w:fill="F1F1F1"/>
          </w:tcPr>
          <w:p w14:paraId="653CE1D7" w14:textId="77777777" w:rsidR="00F9164C" w:rsidRDefault="00000000">
            <w:pPr>
              <w:pStyle w:val="TableParagraph"/>
              <w:ind w:left="110"/>
              <w:rPr>
                <w:rFonts w:ascii="Arial"/>
                <w:b/>
                <w:sz w:val="17"/>
              </w:rPr>
            </w:pPr>
            <w:r>
              <w:rPr>
                <w:rFonts w:ascii="Arial"/>
                <w:b/>
                <w:spacing w:val="-5"/>
                <w:sz w:val="17"/>
              </w:rPr>
              <w:t>11</w:t>
            </w:r>
          </w:p>
        </w:tc>
        <w:tc>
          <w:tcPr>
            <w:tcW w:w="7468" w:type="dxa"/>
            <w:shd w:val="clear" w:color="auto" w:fill="F1F1F1"/>
          </w:tcPr>
          <w:p w14:paraId="6BB0E652" w14:textId="77777777" w:rsidR="00F9164C" w:rsidRDefault="00000000">
            <w:pPr>
              <w:pStyle w:val="TableParagraph"/>
              <w:ind w:left="105"/>
              <w:rPr>
                <w:sz w:val="17"/>
              </w:rPr>
            </w:pPr>
            <w:r>
              <w:rPr>
                <w:sz w:val="17"/>
              </w:rPr>
              <w:t>HbA1c</w:t>
            </w:r>
            <w:r>
              <w:rPr>
                <w:spacing w:val="-6"/>
                <w:sz w:val="17"/>
              </w:rPr>
              <w:t xml:space="preserve"> </w:t>
            </w:r>
            <w:r>
              <w:rPr>
                <w:sz w:val="17"/>
              </w:rPr>
              <w:t>6.9%</w:t>
            </w:r>
            <w:r>
              <w:rPr>
                <w:spacing w:val="-4"/>
                <w:sz w:val="17"/>
              </w:rPr>
              <w:t xml:space="preserve"> </w:t>
            </w:r>
            <w:r>
              <w:rPr>
                <w:sz w:val="17"/>
              </w:rPr>
              <w:t>is</w:t>
            </w:r>
            <w:r>
              <w:rPr>
                <w:spacing w:val="-4"/>
                <w:sz w:val="17"/>
              </w:rPr>
              <w:t xml:space="preserve"> </w:t>
            </w:r>
            <w:r>
              <w:rPr>
                <w:sz w:val="17"/>
              </w:rPr>
              <w:t>required</w:t>
            </w:r>
            <w:r>
              <w:rPr>
                <w:spacing w:val="-3"/>
                <w:sz w:val="17"/>
              </w:rPr>
              <w:t xml:space="preserve"> </w:t>
            </w:r>
            <w:r>
              <w:rPr>
                <w:sz w:val="17"/>
              </w:rPr>
              <w:t>by</w:t>
            </w:r>
            <w:r>
              <w:rPr>
                <w:spacing w:val="-3"/>
                <w:sz w:val="17"/>
              </w:rPr>
              <w:t xml:space="preserve"> </w:t>
            </w:r>
            <w:r>
              <w:rPr>
                <w:sz w:val="17"/>
              </w:rPr>
              <w:t>the</w:t>
            </w:r>
            <w:r>
              <w:rPr>
                <w:spacing w:val="1"/>
                <w:sz w:val="17"/>
              </w:rPr>
              <w:t xml:space="preserve"> </w:t>
            </w:r>
            <w:r>
              <w:rPr>
                <w:sz w:val="17"/>
              </w:rPr>
              <w:t>rubric,</w:t>
            </w:r>
            <w:r>
              <w:rPr>
                <w:spacing w:val="-1"/>
                <w:sz w:val="17"/>
              </w:rPr>
              <w:t xml:space="preserve"> </w:t>
            </w:r>
            <w:r>
              <w:rPr>
                <w:sz w:val="17"/>
              </w:rPr>
              <w:t>but</w:t>
            </w:r>
            <w:r>
              <w:rPr>
                <w:spacing w:val="-1"/>
                <w:sz w:val="17"/>
              </w:rPr>
              <w:t xml:space="preserve"> </w:t>
            </w:r>
            <w:r>
              <w:rPr>
                <w:sz w:val="17"/>
              </w:rPr>
              <w:t>the</w:t>
            </w:r>
            <w:r>
              <w:rPr>
                <w:spacing w:val="-3"/>
                <w:sz w:val="17"/>
              </w:rPr>
              <w:t xml:space="preserve"> </w:t>
            </w:r>
            <w:r>
              <w:rPr>
                <w:sz w:val="17"/>
              </w:rPr>
              <w:t>glycemic</w:t>
            </w:r>
            <w:r>
              <w:rPr>
                <w:spacing w:val="-4"/>
                <w:sz w:val="17"/>
              </w:rPr>
              <w:t xml:space="preserve"> </w:t>
            </w:r>
            <w:r>
              <w:rPr>
                <w:sz w:val="17"/>
              </w:rPr>
              <w:t>panel</w:t>
            </w:r>
            <w:r>
              <w:rPr>
                <w:spacing w:val="-2"/>
                <w:sz w:val="17"/>
              </w:rPr>
              <w:t xml:space="preserve"> </w:t>
            </w:r>
            <w:r>
              <w:rPr>
                <w:sz w:val="17"/>
              </w:rPr>
              <w:t>is</w:t>
            </w:r>
            <w:r>
              <w:rPr>
                <w:spacing w:val="-5"/>
                <w:sz w:val="17"/>
              </w:rPr>
              <w:t xml:space="preserve"> </w:t>
            </w:r>
            <w:r>
              <w:rPr>
                <w:sz w:val="17"/>
              </w:rPr>
              <w:t>not</w:t>
            </w:r>
            <w:r>
              <w:rPr>
                <w:spacing w:val="-1"/>
                <w:sz w:val="17"/>
              </w:rPr>
              <w:t xml:space="preserve"> </w:t>
            </w:r>
            <w:r>
              <w:rPr>
                <w:sz w:val="17"/>
              </w:rPr>
              <w:t>ordered</w:t>
            </w:r>
            <w:r>
              <w:rPr>
                <w:spacing w:val="-3"/>
                <w:sz w:val="17"/>
              </w:rPr>
              <w:t xml:space="preserve"> </w:t>
            </w:r>
            <w:r>
              <w:rPr>
                <w:sz w:val="17"/>
              </w:rPr>
              <w:t>in</w:t>
            </w:r>
            <w:r>
              <w:rPr>
                <w:spacing w:val="-3"/>
                <w:sz w:val="17"/>
              </w:rPr>
              <w:t xml:space="preserve"> </w:t>
            </w:r>
            <w:r>
              <w:rPr>
                <w:sz w:val="17"/>
              </w:rPr>
              <w:t>the</w:t>
            </w:r>
            <w:r>
              <w:rPr>
                <w:spacing w:val="-3"/>
                <w:sz w:val="17"/>
              </w:rPr>
              <w:t xml:space="preserve"> </w:t>
            </w:r>
            <w:r>
              <w:rPr>
                <w:sz w:val="17"/>
              </w:rPr>
              <w:t>live</w:t>
            </w:r>
            <w:r>
              <w:rPr>
                <w:spacing w:val="-3"/>
                <w:sz w:val="17"/>
              </w:rPr>
              <w:t xml:space="preserve"> </w:t>
            </w:r>
            <w:r>
              <w:rPr>
                <w:spacing w:val="-5"/>
                <w:sz w:val="17"/>
              </w:rPr>
              <w:t>EMR</w:t>
            </w:r>
          </w:p>
        </w:tc>
        <w:tc>
          <w:tcPr>
            <w:tcW w:w="2416" w:type="dxa"/>
            <w:shd w:val="clear" w:color="auto" w:fill="F1F1F1"/>
          </w:tcPr>
          <w:p w14:paraId="7C80C33C" w14:textId="77777777" w:rsidR="00F9164C" w:rsidRDefault="00000000">
            <w:pPr>
              <w:pStyle w:val="TableParagraph"/>
              <w:ind w:left="110"/>
              <w:rPr>
                <w:sz w:val="17"/>
              </w:rPr>
            </w:pPr>
            <w:r>
              <w:rPr>
                <w:sz w:val="17"/>
              </w:rPr>
              <w:t>Required</w:t>
            </w:r>
            <w:r>
              <w:rPr>
                <w:spacing w:val="-5"/>
                <w:sz w:val="17"/>
              </w:rPr>
              <w:t xml:space="preserve"> </w:t>
            </w:r>
            <w:r>
              <w:rPr>
                <w:sz w:val="17"/>
              </w:rPr>
              <w:t>information</w:t>
            </w:r>
            <w:r>
              <w:rPr>
                <w:spacing w:val="-5"/>
                <w:sz w:val="17"/>
              </w:rPr>
              <w:t xml:space="preserve"> is</w:t>
            </w:r>
          </w:p>
          <w:p w14:paraId="72CEC0EA" w14:textId="77777777" w:rsidR="00F9164C" w:rsidRDefault="00000000">
            <w:pPr>
              <w:pStyle w:val="TableParagraph"/>
              <w:spacing w:before="30"/>
              <w:ind w:left="110"/>
              <w:rPr>
                <w:sz w:val="17"/>
              </w:rPr>
            </w:pPr>
            <w:r>
              <w:rPr>
                <w:spacing w:val="-2"/>
                <w:sz w:val="17"/>
              </w:rPr>
              <w:t>unavailable</w:t>
            </w:r>
          </w:p>
        </w:tc>
      </w:tr>
      <w:tr w:rsidR="00F9164C" w14:paraId="2C9C4458" w14:textId="77777777">
        <w:trPr>
          <w:trHeight w:val="450"/>
        </w:trPr>
        <w:tc>
          <w:tcPr>
            <w:tcW w:w="850" w:type="dxa"/>
          </w:tcPr>
          <w:p w14:paraId="26C6CF20" w14:textId="77777777" w:rsidR="00F9164C" w:rsidRDefault="00000000">
            <w:pPr>
              <w:pStyle w:val="TableParagraph"/>
              <w:ind w:left="110"/>
              <w:rPr>
                <w:rFonts w:ascii="Arial"/>
                <w:b/>
                <w:sz w:val="17"/>
              </w:rPr>
            </w:pPr>
            <w:r>
              <w:rPr>
                <w:rFonts w:ascii="Arial"/>
                <w:b/>
                <w:spacing w:val="-5"/>
                <w:sz w:val="17"/>
              </w:rPr>
              <w:t>12</w:t>
            </w:r>
          </w:p>
        </w:tc>
        <w:tc>
          <w:tcPr>
            <w:tcW w:w="7468" w:type="dxa"/>
          </w:tcPr>
          <w:p w14:paraId="3404B806" w14:textId="77777777" w:rsidR="00F9164C" w:rsidRDefault="00000000">
            <w:pPr>
              <w:pStyle w:val="TableParagraph"/>
              <w:ind w:left="105"/>
              <w:rPr>
                <w:sz w:val="17"/>
              </w:rPr>
            </w:pPr>
            <w:r>
              <w:rPr>
                <w:sz w:val="17"/>
              </w:rPr>
              <w:t>Current</w:t>
            </w:r>
            <w:r>
              <w:rPr>
                <w:spacing w:val="-8"/>
                <w:sz w:val="17"/>
              </w:rPr>
              <w:t xml:space="preserve"> </w:t>
            </w:r>
            <w:r>
              <w:rPr>
                <w:sz w:val="17"/>
              </w:rPr>
              <w:t>and</w:t>
            </w:r>
            <w:r>
              <w:rPr>
                <w:spacing w:val="-3"/>
                <w:sz w:val="17"/>
              </w:rPr>
              <w:t xml:space="preserve"> </w:t>
            </w:r>
            <w:r>
              <w:rPr>
                <w:sz w:val="17"/>
              </w:rPr>
              <w:t>prior</w:t>
            </w:r>
            <w:r>
              <w:rPr>
                <w:spacing w:val="-5"/>
                <w:sz w:val="17"/>
              </w:rPr>
              <w:t xml:space="preserve"> </w:t>
            </w:r>
            <w:r>
              <w:rPr>
                <w:sz w:val="17"/>
              </w:rPr>
              <w:t>LVEF</w:t>
            </w:r>
            <w:r>
              <w:rPr>
                <w:spacing w:val="-3"/>
                <w:sz w:val="17"/>
              </w:rPr>
              <w:t xml:space="preserve"> </w:t>
            </w:r>
            <w:r>
              <w:rPr>
                <w:sz w:val="17"/>
              </w:rPr>
              <w:t>values</w:t>
            </w:r>
            <w:r>
              <w:rPr>
                <w:spacing w:val="-4"/>
                <w:sz w:val="17"/>
              </w:rPr>
              <w:t xml:space="preserve"> </w:t>
            </w:r>
            <w:r>
              <w:rPr>
                <w:sz w:val="17"/>
              </w:rPr>
              <w:t>required</w:t>
            </w:r>
            <w:r>
              <w:rPr>
                <w:spacing w:val="-3"/>
                <w:sz w:val="17"/>
              </w:rPr>
              <w:t xml:space="preserve"> </w:t>
            </w:r>
            <w:r>
              <w:rPr>
                <w:sz w:val="17"/>
              </w:rPr>
              <w:t>by</w:t>
            </w:r>
            <w:r>
              <w:rPr>
                <w:spacing w:val="2"/>
                <w:sz w:val="17"/>
              </w:rPr>
              <w:t xml:space="preserve"> </w:t>
            </w:r>
            <w:r>
              <w:rPr>
                <w:sz w:val="17"/>
              </w:rPr>
              <w:t>the</w:t>
            </w:r>
            <w:r>
              <w:rPr>
                <w:spacing w:val="-3"/>
                <w:sz w:val="17"/>
              </w:rPr>
              <w:t xml:space="preserve"> </w:t>
            </w:r>
            <w:r>
              <w:rPr>
                <w:sz w:val="17"/>
              </w:rPr>
              <w:t>rubric</w:t>
            </w:r>
            <w:r>
              <w:rPr>
                <w:spacing w:val="-4"/>
                <w:sz w:val="17"/>
              </w:rPr>
              <w:t xml:space="preserve"> </w:t>
            </w:r>
            <w:r>
              <w:rPr>
                <w:sz w:val="17"/>
              </w:rPr>
              <w:t>are</w:t>
            </w:r>
            <w:r>
              <w:rPr>
                <w:spacing w:val="-3"/>
                <w:sz w:val="17"/>
              </w:rPr>
              <w:t xml:space="preserve"> </w:t>
            </w:r>
            <w:r>
              <w:rPr>
                <w:sz w:val="17"/>
              </w:rPr>
              <w:t>not</w:t>
            </w:r>
            <w:r>
              <w:rPr>
                <w:spacing w:val="-1"/>
                <w:sz w:val="17"/>
              </w:rPr>
              <w:t xml:space="preserve"> </w:t>
            </w:r>
            <w:r>
              <w:rPr>
                <w:sz w:val="17"/>
              </w:rPr>
              <w:t>visible</w:t>
            </w:r>
            <w:r>
              <w:rPr>
                <w:spacing w:val="-3"/>
                <w:sz w:val="17"/>
              </w:rPr>
              <w:t xml:space="preserve"> </w:t>
            </w:r>
            <w:r>
              <w:rPr>
                <w:sz w:val="17"/>
              </w:rPr>
              <w:t>in</w:t>
            </w:r>
            <w:r>
              <w:rPr>
                <w:spacing w:val="-3"/>
                <w:sz w:val="17"/>
              </w:rPr>
              <w:t xml:space="preserve"> </w:t>
            </w:r>
            <w:r>
              <w:rPr>
                <w:sz w:val="17"/>
              </w:rPr>
              <w:t>the</w:t>
            </w:r>
            <w:r>
              <w:rPr>
                <w:spacing w:val="-3"/>
                <w:sz w:val="17"/>
              </w:rPr>
              <w:t xml:space="preserve"> </w:t>
            </w:r>
            <w:r>
              <w:rPr>
                <w:sz w:val="17"/>
              </w:rPr>
              <w:t>Tuesday</w:t>
            </w:r>
            <w:r>
              <w:rPr>
                <w:spacing w:val="-3"/>
                <w:sz w:val="17"/>
              </w:rPr>
              <w:t xml:space="preserve"> </w:t>
            </w:r>
            <w:r>
              <w:rPr>
                <w:spacing w:val="-2"/>
                <w:sz w:val="17"/>
              </w:rPr>
              <w:t>encounter</w:t>
            </w:r>
          </w:p>
        </w:tc>
        <w:tc>
          <w:tcPr>
            <w:tcW w:w="2416" w:type="dxa"/>
          </w:tcPr>
          <w:p w14:paraId="34148267" w14:textId="77777777" w:rsidR="00F9164C" w:rsidRDefault="00000000">
            <w:pPr>
              <w:pStyle w:val="TableParagraph"/>
              <w:ind w:left="110"/>
              <w:rPr>
                <w:sz w:val="17"/>
              </w:rPr>
            </w:pPr>
            <w:r>
              <w:rPr>
                <w:sz w:val="17"/>
              </w:rPr>
              <w:t>Required</w:t>
            </w:r>
            <w:r>
              <w:rPr>
                <w:spacing w:val="-5"/>
                <w:sz w:val="17"/>
              </w:rPr>
              <w:t xml:space="preserve"> </w:t>
            </w:r>
            <w:r>
              <w:rPr>
                <w:sz w:val="17"/>
              </w:rPr>
              <w:t>information</w:t>
            </w:r>
            <w:r>
              <w:rPr>
                <w:spacing w:val="-5"/>
                <w:sz w:val="17"/>
              </w:rPr>
              <w:t xml:space="preserve"> is</w:t>
            </w:r>
          </w:p>
          <w:p w14:paraId="11DB7ECD" w14:textId="77777777" w:rsidR="00F9164C" w:rsidRDefault="00000000">
            <w:pPr>
              <w:pStyle w:val="TableParagraph"/>
              <w:spacing w:before="30"/>
              <w:ind w:left="110"/>
              <w:rPr>
                <w:sz w:val="17"/>
              </w:rPr>
            </w:pPr>
            <w:r>
              <w:rPr>
                <w:spacing w:val="-2"/>
                <w:sz w:val="17"/>
              </w:rPr>
              <w:t>unavailable</w:t>
            </w:r>
          </w:p>
        </w:tc>
      </w:tr>
      <w:tr w:rsidR="00F9164C" w14:paraId="3F107B4A" w14:textId="77777777">
        <w:trPr>
          <w:trHeight w:val="225"/>
        </w:trPr>
        <w:tc>
          <w:tcPr>
            <w:tcW w:w="850" w:type="dxa"/>
            <w:shd w:val="clear" w:color="auto" w:fill="F1F1F1"/>
          </w:tcPr>
          <w:p w14:paraId="01F6B934" w14:textId="77777777" w:rsidR="00F9164C" w:rsidRDefault="00000000">
            <w:pPr>
              <w:pStyle w:val="TableParagraph"/>
              <w:ind w:left="110"/>
              <w:rPr>
                <w:rFonts w:ascii="Arial"/>
                <w:b/>
                <w:sz w:val="17"/>
              </w:rPr>
            </w:pPr>
            <w:r>
              <w:rPr>
                <w:rFonts w:ascii="Arial"/>
                <w:b/>
                <w:spacing w:val="-5"/>
                <w:sz w:val="17"/>
              </w:rPr>
              <w:t>13</w:t>
            </w:r>
          </w:p>
        </w:tc>
        <w:tc>
          <w:tcPr>
            <w:tcW w:w="7468" w:type="dxa"/>
            <w:shd w:val="clear" w:color="auto" w:fill="F1F1F1"/>
          </w:tcPr>
          <w:p w14:paraId="712BB7D2" w14:textId="77777777" w:rsidR="00F9164C" w:rsidRDefault="00000000">
            <w:pPr>
              <w:pStyle w:val="TableParagraph"/>
              <w:ind w:left="105"/>
              <w:rPr>
                <w:sz w:val="17"/>
              </w:rPr>
            </w:pPr>
            <w:r>
              <w:rPr>
                <w:sz w:val="17"/>
              </w:rPr>
              <w:t>Rubric</w:t>
            </w:r>
            <w:r>
              <w:rPr>
                <w:spacing w:val="-4"/>
                <w:sz w:val="17"/>
              </w:rPr>
              <w:t xml:space="preserve"> </w:t>
            </w:r>
            <w:r>
              <w:rPr>
                <w:sz w:val="17"/>
              </w:rPr>
              <w:t>expects</w:t>
            </w:r>
            <w:r>
              <w:rPr>
                <w:spacing w:val="-3"/>
                <w:sz w:val="17"/>
              </w:rPr>
              <w:t xml:space="preserve"> </w:t>
            </w:r>
            <w:r>
              <w:rPr>
                <w:sz w:val="17"/>
              </w:rPr>
              <w:t>BNP</w:t>
            </w:r>
            <w:r>
              <w:rPr>
                <w:spacing w:val="-2"/>
                <w:sz w:val="17"/>
              </w:rPr>
              <w:t xml:space="preserve"> </w:t>
            </w:r>
            <w:r>
              <w:rPr>
                <w:sz w:val="17"/>
              </w:rPr>
              <w:t>trend</w:t>
            </w:r>
            <w:r>
              <w:rPr>
                <w:spacing w:val="-2"/>
                <w:sz w:val="17"/>
              </w:rPr>
              <w:t xml:space="preserve"> </w:t>
            </w:r>
            <w:r>
              <w:rPr>
                <w:sz w:val="17"/>
              </w:rPr>
              <w:t>while</w:t>
            </w:r>
            <w:r>
              <w:rPr>
                <w:spacing w:val="-2"/>
                <w:sz w:val="17"/>
              </w:rPr>
              <w:t xml:space="preserve"> </w:t>
            </w:r>
            <w:r>
              <w:rPr>
                <w:sz w:val="17"/>
              </w:rPr>
              <w:t>the</w:t>
            </w:r>
            <w:r>
              <w:rPr>
                <w:spacing w:val="-3"/>
                <w:sz w:val="17"/>
              </w:rPr>
              <w:t xml:space="preserve"> </w:t>
            </w:r>
            <w:r>
              <w:rPr>
                <w:sz w:val="17"/>
              </w:rPr>
              <w:t>live</w:t>
            </w:r>
            <w:r>
              <w:rPr>
                <w:spacing w:val="-2"/>
                <w:sz w:val="17"/>
              </w:rPr>
              <w:t xml:space="preserve"> </w:t>
            </w:r>
            <w:r>
              <w:rPr>
                <w:sz w:val="17"/>
              </w:rPr>
              <w:t>EMR</w:t>
            </w:r>
            <w:r>
              <w:rPr>
                <w:spacing w:val="-1"/>
                <w:sz w:val="17"/>
              </w:rPr>
              <w:t xml:space="preserve"> </w:t>
            </w:r>
            <w:r>
              <w:rPr>
                <w:sz w:val="17"/>
              </w:rPr>
              <w:t>displays</w:t>
            </w:r>
            <w:r>
              <w:rPr>
                <w:spacing w:val="-3"/>
                <w:sz w:val="17"/>
              </w:rPr>
              <w:t xml:space="preserve"> </w:t>
            </w:r>
            <w:r>
              <w:rPr>
                <w:sz w:val="17"/>
              </w:rPr>
              <w:t>NT</w:t>
            </w:r>
            <w:r>
              <w:rPr>
                <w:spacing w:val="-2"/>
                <w:sz w:val="17"/>
              </w:rPr>
              <w:t xml:space="preserve"> </w:t>
            </w:r>
            <w:proofErr w:type="spellStart"/>
            <w:r>
              <w:rPr>
                <w:sz w:val="17"/>
              </w:rPr>
              <w:t>proBNP</w:t>
            </w:r>
            <w:proofErr w:type="spellEnd"/>
            <w:r>
              <w:rPr>
                <w:spacing w:val="-6"/>
                <w:sz w:val="17"/>
              </w:rPr>
              <w:t xml:space="preserve"> </w:t>
            </w:r>
            <w:r>
              <w:rPr>
                <w:spacing w:val="-4"/>
                <w:sz w:val="17"/>
              </w:rPr>
              <w:t>only</w:t>
            </w:r>
          </w:p>
        </w:tc>
        <w:tc>
          <w:tcPr>
            <w:tcW w:w="2416" w:type="dxa"/>
            <w:shd w:val="clear" w:color="auto" w:fill="F1F1F1"/>
          </w:tcPr>
          <w:p w14:paraId="3537F721" w14:textId="77777777" w:rsidR="00F9164C" w:rsidRDefault="00000000">
            <w:pPr>
              <w:pStyle w:val="TableParagraph"/>
              <w:ind w:left="110"/>
              <w:rPr>
                <w:sz w:val="17"/>
              </w:rPr>
            </w:pPr>
            <w:r>
              <w:rPr>
                <w:sz w:val="17"/>
              </w:rPr>
              <w:t>EMR</w:t>
            </w:r>
            <w:r>
              <w:rPr>
                <w:spacing w:val="-3"/>
                <w:sz w:val="17"/>
              </w:rPr>
              <w:t xml:space="preserve"> </w:t>
            </w:r>
            <w:r>
              <w:rPr>
                <w:sz w:val="17"/>
              </w:rPr>
              <w:t>and</w:t>
            </w:r>
            <w:r>
              <w:rPr>
                <w:spacing w:val="-4"/>
                <w:sz w:val="17"/>
              </w:rPr>
              <w:t xml:space="preserve"> </w:t>
            </w:r>
            <w:r>
              <w:rPr>
                <w:sz w:val="17"/>
              </w:rPr>
              <w:t>rubric</w:t>
            </w:r>
            <w:r>
              <w:rPr>
                <w:spacing w:val="-4"/>
                <w:sz w:val="17"/>
              </w:rPr>
              <w:t xml:space="preserve"> </w:t>
            </w:r>
            <w:r>
              <w:rPr>
                <w:spacing w:val="-2"/>
                <w:sz w:val="17"/>
              </w:rPr>
              <w:t>disagree</w:t>
            </w:r>
          </w:p>
        </w:tc>
      </w:tr>
      <w:tr w:rsidR="00F9164C" w14:paraId="6AD2FEE5" w14:textId="77777777">
        <w:trPr>
          <w:trHeight w:val="225"/>
        </w:trPr>
        <w:tc>
          <w:tcPr>
            <w:tcW w:w="850" w:type="dxa"/>
          </w:tcPr>
          <w:p w14:paraId="7656989A" w14:textId="77777777" w:rsidR="00F9164C" w:rsidRDefault="00000000">
            <w:pPr>
              <w:pStyle w:val="TableParagraph"/>
              <w:ind w:left="110"/>
              <w:rPr>
                <w:rFonts w:ascii="Arial"/>
                <w:b/>
                <w:sz w:val="17"/>
              </w:rPr>
            </w:pPr>
            <w:r>
              <w:rPr>
                <w:rFonts w:ascii="Arial"/>
                <w:b/>
                <w:spacing w:val="-5"/>
                <w:sz w:val="17"/>
              </w:rPr>
              <w:t>14</w:t>
            </w:r>
          </w:p>
        </w:tc>
        <w:tc>
          <w:tcPr>
            <w:tcW w:w="7468" w:type="dxa"/>
          </w:tcPr>
          <w:p w14:paraId="73293A29" w14:textId="77777777" w:rsidR="00F9164C" w:rsidRDefault="00000000">
            <w:pPr>
              <w:pStyle w:val="TableParagraph"/>
              <w:ind w:left="105"/>
              <w:rPr>
                <w:sz w:val="17"/>
              </w:rPr>
            </w:pPr>
            <w:r>
              <w:rPr>
                <w:sz w:val="17"/>
              </w:rPr>
              <w:t>eGFR</w:t>
            </w:r>
            <w:r>
              <w:rPr>
                <w:spacing w:val="-5"/>
                <w:sz w:val="17"/>
              </w:rPr>
              <w:t xml:space="preserve"> </w:t>
            </w:r>
            <w:r>
              <w:rPr>
                <w:sz w:val="17"/>
              </w:rPr>
              <w:t>38</w:t>
            </w:r>
            <w:r>
              <w:rPr>
                <w:spacing w:val="-4"/>
                <w:sz w:val="17"/>
              </w:rPr>
              <w:t xml:space="preserve"> </w:t>
            </w:r>
            <w:r>
              <w:rPr>
                <w:sz w:val="17"/>
              </w:rPr>
              <w:t>mL/min/1.73m²</w:t>
            </w:r>
            <w:r>
              <w:rPr>
                <w:spacing w:val="-1"/>
                <w:sz w:val="17"/>
              </w:rPr>
              <w:t xml:space="preserve"> </w:t>
            </w:r>
            <w:r>
              <w:rPr>
                <w:sz w:val="17"/>
              </w:rPr>
              <w:t>is</w:t>
            </w:r>
            <w:r>
              <w:rPr>
                <w:spacing w:val="-4"/>
                <w:sz w:val="17"/>
              </w:rPr>
              <w:t xml:space="preserve"> </w:t>
            </w:r>
            <w:r>
              <w:rPr>
                <w:sz w:val="17"/>
              </w:rPr>
              <w:t>incorrectly</w:t>
            </w:r>
            <w:r>
              <w:rPr>
                <w:spacing w:val="-5"/>
                <w:sz w:val="17"/>
              </w:rPr>
              <w:t xml:space="preserve"> </w:t>
            </w:r>
            <w:r>
              <w:rPr>
                <w:sz w:val="17"/>
              </w:rPr>
              <w:t>labeled</w:t>
            </w:r>
            <w:r>
              <w:rPr>
                <w:spacing w:val="-3"/>
                <w:sz w:val="17"/>
              </w:rPr>
              <w:t xml:space="preserve"> </w:t>
            </w:r>
            <w:r>
              <w:rPr>
                <w:spacing w:val="-2"/>
                <w:sz w:val="17"/>
              </w:rPr>
              <w:t>Normal</w:t>
            </w:r>
          </w:p>
        </w:tc>
        <w:tc>
          <w:tcPr>
            <w:tcW w:w="2416" w:type="dxa"/>
          </w:tcPr>
          <w:p w14:paraId="0FA93E98" w14:textId="77777777" w:rsidR="00F9164C" w:rsidRDefault="00000000">
            <w:pPr>
              <w:pStyle w:val="TableParagraph"/>
              <w:ind w:left="110"/>
              <w:rPr>
                <w:sz w:val="17"/>
              </w:rPr>
            </w:pPr>
            <w:r>
              <w:rPr>
                <w:sz w:val="17"/>
              </w:rPr>
              <w:t>EMR</w:t>
            </w:r>
            <w:r>
              <w:rPr>
                <w:spacing w:val="-1"/>
                <w:sz w:val="17"/>
              </w:rPr>
              <w:t xml:space="preserve"> </w:t>
            </w:r>
            <w:r>
              <w:rPr>
                <w:sz w:val="17"/>
              </w:rPr>
              <w:t>display</w:t>
            </w:r>
            <w:r>
              <w:rPr>
                <w:spacing w:val="-2"/>
                <w:sz w:val="17"/>
              </w:rPr>
              <w:t xml:space="preserve"> error</w:t>
            </w:r>
          </w:p>
        </w:tc>
      </w:tr>
      <w:tr w:rsidR="00F9164C" w14:paraId="189820F2" w14:textId="77777777">
        <w:trPr>
          <w:trHeight w:val="225"/>
        </w:trPr>
        <w:tc>
          <w:tcPr>
            <w:tcW w:w="850" w:type="dxa"/>
            <w:shd w:val="clear" w:color="auto" w:fill="F1F1F1"/>
          </w:tcPr>
          <w:p w14:paraId="3B898171" w14:textId="77777777" w:rsidR="00F9164C" w:rsidRDefault="00000000">
            <w:pPr>
              <w:pStyle w:val="TableParagraph"/>
              <w:ind w:left="110"/>
              <w:rPr>
                <w:rFonts w:ascii="Arial"/>
                <w:b/>
                <w:sz w:val="17"/>
              </w:rPr>
            </w:pPr>
            <w:r>
              <w:rPr>
                <w:rFonts w:ascii="Arial"/>
                <w:b/>
                <w:spacing w:val="-5"/>
                <w:sz w:val="17"/>
              </w:rPr>
              <w:t>15</w:t>
            </w:r>
          </w:p>
        </w:tc>
        <w:tc>
          <w:tcPr>
            <w:tcW w:w="7468" w:type="dxa"/>
            <w:shd w:val="clear" w:color="auto" w:fill="F1F1F1"/>
          </w:tcPr>
          <w:p w14:paraId="25379568" w14:textId="77777777" w:rsidR="00F9164C" w:rsidRDefault="00000000">
            <w:pPr>
              <w:pStyle w:val="TableParagraph"/>
              <w:ind w:left="105"/>
              <w:rPr>
                <w:sz w:val="17"/>
              </w:rPr>
            </w:pPr>
            <w:r>
              <w:rPr>
                <w:sz w:val="17"/>
              </w:rPr>
              <w:t>Active</w:t>
            </w:r>
            <w:r>
              <w:rPr>
                <w:spacing w:val="-3"/>
                <w:sz w:val="17"/>
              </w:rPr>
              <w:t xml:space="preserve"> </w:t>
            </w:r>
            <w:r>
              <w:rPr>
                <w:sz w:val="17"/>
              </w:rPr>
              <w:t>problem</w:t>
            </w:r>
            <w:r>
              <w:rPr>
                <w:spacing w:val="-5"/>
                <w:sz w:val="17"/>
              </w:rPr>
              <w:t xml:space="preserve"> </w:t>
            </w:r>
            <w:r>
              <w:rPr>
                <w:sz w:val="17"/>
              </w:rPr>
              <w:t>list</w:t>
            </w:r>
            <w:r>
              <w:rPr>
                <w:spacing w:val="-6"/>
                <w:sz w:val="17"/>
              </w:rPr>
              <w:t xml:space="preserve"> </w:t>
            </w:r>
            <w:r>
              <w:rPr>
                <w:sz w:val="17"/>
              </w:rPr>
              <w:t>is</w:t>
            </w:r>
            <w:r>
              <w:rPr>
                <w:spacing w:val="-4"/>
                <w:sz w:val="17"/>
              </w:rPr>
              <w:t xml:space="preserve"> </w:t>
            </w:r>
            <w:r>
              <w:rPr>
                <w:sz w:val="17"/>
              </w:rPr>
              <w:t>incomplete</w:t>
            </w:r>
            <w:r>
              <w:rPr>
                <w:spacing w:val="-3"/>
                <w:sz w:val="17"/>
              </w:rPr>
              <w:t xml:space="preserve"> </w:t>
            </w:r>
            <w:r>
              <w:rPr>
                <w:sz w:val="17"/>
              </w:rPr>
              <w:t>compared</w:t>
            </w:r>
            <w:r>
              <w:rPr>
                <w:spacing w:val="-3"/>
                <w:sz w:val="17"/>
              </w:rPr>
              <w:t xml:space="preserve"> </w:t>
            </w:r>
            <w:r>
              <w:rPr>
                <w:sz w:val="17"/>
              </w:rPr>
              <w:t>with</w:t>
            </w:r>
            <w:r>
              <w:rPr>
                <w:spacing w:val="-3"/>
                <w:sz w:val="17"/>
              </w:rPr>
              <w:t xml:space="preserve"> </w:t>
            </w:r>
            <w:r>
              <w:rPr>
                <w:sz w:val="17"/>
              </w:rPr>
              <w:t>the</w:t>
            </w:r>
            <w:r>
              <w:rPr>
                <w:spacing w:val="2"/>
                <w:sz w:val="17"/>
              </w:rPr>
              <w:t xml:space="preserve"> </w:t>
            </w:r>
            <w:r>
              <w:rPr>
                <w:sz w:val="17"/>
              </w:rPr>
              <w:t>rest</w:t>
            </w:r>
            <w:r>
              <w:rPr>
                <w:spacing w:val="-1"/>
                <w:sz w:val="17"/>
              </w:rPr>
              <w:t xml:space="preserve"> </w:t>
            </w:r>
            <w:r>
              <w:rPr>
                <w:sz w:val="17"/>
              </w:rPr>
              <w:t>of</w:t>
            </w:r>
            <w:r>
              <w:rPr>
                <w:spacing w:val="-1"/>
                <w:sz w:val="17"/>
              </w:rPr>
              <w:t xml:space="preserve"> </w:t>
            </w:r>
            <w:r>
              <w:rPr>
                <w:sz w:val="17"/>
              </w:rPr>
              <w:t>the</w:t>
            </w:r>
            <w:r>
              <w:rPr>
                <w:spacing w:val="-3"/>
                <w:sz w:val="17"/>
              </w:rPr>
              <w:t xml:space="preserve"> </w:t>
            </w:r>
            <w:r>
              <w:rPr>
                <w:sz w:val="17"/>
              </w:rPr>
              <w:t>Tuesday</w:t>
            </w:r>
            <w:r>
              <w:rPr>
                <w:spacing w:val="-3"/>
                <w:sz w:val="17"/>
              </w:rPr>
              <w:t xml:space="preserve"> </w:t>
            </w:r>
            <w:r>
              <w:rPr>
                <w:spacing w:val="-4"/>
                <w:sz w:val="17"/>
              </w:rPr>
              <w:t>case</w:t>
            </w:r>
          </w:p>
        </w:tc>
        <w:tc>
          <w:tcPr>
            <w:tcW w:w="2416" w:type="dxa"/>
            <w:shd w:val="clear" w:color="auto" w:fill="F1F1F1"/>
          </w:tcPr>
          <w:p w14:paraId="606B89F3" w14:textId="77777777" w:rsidR="00F9164C" w:rsidRDefault="00000000">
            <w:pPr>
              <w:pStyle w:val="TableParagraph"/>
              <w:ind w:left="110"/>
              <w:rPr>
                <w:sz w:val="17"/>
              </w:rPr>
            </w:pPr>
            <w:r>
              <w:rPr>
                <w:sz w:val="17"/>
              </w:rPr>
              <w:t>EMR</w:t>
            </w:r>
            <w:r>
              <w:rPr>
                <w:spacing w:val="-6"/>
                <w:sz w:val="17"/>
              </w:rPr>
              <w:t xml:space="preserve"> </w:t>
            </w:r>
            <w:r>
              <w:rPr>
                <w:sz w:val="17"/>
              </w:rPr>
              <w:t>data</w:t>
            </w:r>
            <w:r>
              <w:rPr>
                <w:spacing w:val="-4"/>
                <w:sz w:val="17"/>
              </w:rPr>
              <w:t xml:space="preserve"> </w:t>
            </w:r>
            <w:r>
              <w:rPr>
                <w:spacing w:val="-2"/>
                <w:sz w:val="17"/>
              </w:rPr>
              <w:t>conflict</w:t>
            </w:r>
          </w:p>
        </w:tc>
      </w:tr>
    </w:tbl>
    <w:p w14:paraId="1F34AC72" w14:textId="77777777" w:rsidR="00F9164C" w:rsidRDefault="00F9164C">
      <w:pPr>
        <w:pStyle w:val="TableParagraph"/>
        <w:rPr>
          <w:sz w:val="17"/>
        </w:rPr>
        <w:sectPr w:rsidR="00F9164C">
          <w:pgSz w:w="12240" w:h="15840"/>
          <w:pgMar w:top="720" w:right="0" w:bottom="540" w:left="0" w:header="0" w:footer="313" w:gutter="0"/>
          <w:cols w:space="720"/>
        </w:sectPr>
      </w:pPr>
    </w:p>
    <w:p w14:paraId="42C864A9" w14:textId="77777777" w:rsidR="00F9164C" w:rsidRDefault="00000000">
      <w:pPr>
        <w:pStyle w:val="Heading6"/>
        <w:ind w:right="0"/>
      </w:pPr>
      <w:r>
        <w:rPr>
          <w:color w:val="183B62"/>
          <w:spacing w:val="-4"/>
        </w:rPr>
        <w:lastRenderedPageBreak/>
        <w:t>Issue</w:t>
      </w:r>
      <w:r>
        <w:rPr>
          <w:color w:val="183B62"/>
          <w:spacing w:val="-22"/>
        </w:rPr>
        <w:t xml:space="preserve"> </w:t>
      </w:r>
      <w:r>
        <w:rPr>
          <w:color w:val="183B62"/>
          <w:spacing w:val="-4"/>
        </w:rPr>
        <w:t>1.</w:t>
      </w:r>
      <w:r>
        <w:rPr>
          <w:color w:val="183B62"/>
          <w:spacing w:val="-23"/>
        </w:rPr>
        <w:t xml:space="preserve"> </w:t>
      </w:r>
      <w:r>
        <w:rPr>
          <w:color w:val="183B62"/>
          <w:spacing w:val="-4"/>
        </w:rPr>
        <w:t>SOAP</w:t>
      </w:r>
      <w:r>
        <w:rPr>
          <w:color w:val="183B62"/>
          <w:spacing w:val="-21"/>
        </w:rPr>
        <w:t xml:space="preserve"> </w:t>
      </w:r>
      <w:r>
        <w:rPr>
          <w:color w:val="183B62"/>
          <w:spacing w:val="-4"/>
        </w:rPr>
        <w:t>grader</w:t>
      </w:r>
      <w:r>
        <w:rPr>
          <w:color w:val="183B62"/>
          <w:spacing w:val="-22"/>
        </w:rPr>
        <w:t xml:space="preserve"> </w:t>
      </w:r>
      <w:r>
        <w:rPr>
          <w:color w:val="183B62"/>
          <w:spacing w:val="-4"/>
        </w:rPr>
        <w:t>is</w:t>
      </w:r>
      <w:r>
        <w:rPr>
          <w:color w:val="183B62"/>
          <w:spacing w:val="-20"/>
        </w:rPr>
        <w:t xml:space="preserve"> </w:t>
      </w:r>
      <w:r>
        <w:rPr>
          <w:color w:val="183B62"/>
          <w:spacing w:val="-4"/>
        </w:rPr>
        <w:t>connected</w:t>
      </w:r>
      <w:r>
        <w:rPr>
          <w:color w:val="183B62"/>
          <w:spacing w:val="-21"/>
        </w:rPr>
        <w:t xml:space="preserve"> </w:t>
      </w:r>
      <w:r>
        <w:rPr>
          <w:color w:val="183B62"/>
          <w:spacing w:val="-4"/>
        </w:rPr>
        <w:t>to</w:t>
      </w:r>
      <w:r>
        <w:rPr>
          <w:color w:val="183B62"/>
          <w:spacing w:val="-22"/>
        </w:rPr>
        <w:t xml:space="preserve"> </w:t>
      </w:r>
      <w:r>
        <w:rPr>
          <w:color w:val="183B62"/>
          <w:spacing w:val="-4"/>
        </w:rPr>
        <w:t>a</w:t>
      </w:r>
      <w:r>
        <w:rPr>
          <w:color w:val="183B62"/>
          <w:spacing w:val="-20"/>
        </w:rPr>
        <w:t xml:space="preserve"> </w:t>
      </w:r>
      <w:r>
        <w:rPr>
          <w:color w:val="183B62"/>
          <w:spacing w:val="-4"/>
        </w:rPr>
        <w:t>different</w:t>
      </w:r>
      <w:r>
        <w:rPr>
          <w:color w:val="183B62"/>
          <w:spacing w:val="-23"/>
        </w:rPr>
        <w:t xml:space="preserve"> </w:t>
      </w:r>
      <w:r>
        <w:rPr>
          <w:color w:val="183B62"/>
          <w:spacing w:val="-4"/>
        </w:rPr>
        <w:t>patient</w:t>
      </w:r>
      <w:r>
        <w:rPr>
          <w:color w:val="183B62"/>
          <w:spacing w:val="-23"/>
        </w:rPr>
        <w:t xml:space="preserve"> </w:t>
      </w:r>
      <w:r>
        <w:rPr>
          <w:color w:val="183B62"/>
          <w:spacing w:val="-4"/>
        </w:rPr>
        <w:t>rubric</w:t>
      </w:r>
    </w:p>
    <w:p w14:paraId="1CCA79AB" w14:textId="77777777" w:rsidR="00F9164C" w:rsidRDefault="00000000">
      <w:pPr>
        <w:spacing w:before="188" w:line="276" w:lineRule="auto"/>
        <w:ind w:left="835" w:right="871"/>
        <w:rPr>
          <w:sz w:val="21"/>
        </w:rPr>
      </w:pPr>
      <w:r>
        <w:rPr>
          <w:rFonts w:ascii="Arial"/>
          <w:b/>
          <w:sz w:val="21"/>
        </w:rPr>
        <w:t xml:space="preserve">What the student saw or heard: </w:t>
      </w:r>
      <w:r>
        <w:rPr>
          <w:sz w:val="21"/>
        </w:rPr>
        <w:t>The live Tuesday encounter identifies Robert Jenkins as a 76-year-old male. The</w:t>
      </w:r>
      <w:r>
        <w:rPr>
          <w:spacing w:val="-4"/>
          <w:sz w:val="21"/>
        </w:rPr>
        <w:t xml:space="preserve"> </w:t>
      </w:r>
      <w:r>
        <w:rPr>
          <w:sz w:val="21"/>
        </w:rPr>
        <w:t>interview</w:t>
      </w:r>
      <w:r>
        <w:rPr>
          <w:spacing w:val="-4"/>
          <w:sz w:val="21"/>
        </w:rPr>
        <w:t xml:space="preserve"> </w:t>
      </w:r>
      <w:r>
        <w:rPr>
          <w:sz w:val="21"/>
        </w:rPr>
        <w:t>and</w:t>
      </w:r>
      <w:r>
        <w:rPr>
          <w:spacing w:val="-4"/>
          <w:sz w:val="21"/>
        </w:rPr>
        <w:t xml:space="preserve"> </w:t>
      </w:r>
      <w:r>
        <w:rPr>
          <w:sz w:val="21"/>
        </w:rPr>
        <w:t>SOAP</w:t>
      </w:r>
      <w:r>
        <w:rPr>
          <w:spacing w:val="-3"/>
          <w:sz w:val="21"/>
        </w:rPr>
        <w:t xml:space="preserve"> </w:t>
      </w:r>
      <w:r>
        <w:rPr>
          <w:sz w:val="21"/>
        </w:rPr>
        <w:t>note</w:t>
      </w:r>
      <w:r>
        <w:rPr>
          <w:spacing w:val="-4"/>
          <w:sz w:val="21"/>
        </w:rPr>
        <w:t xml:space="preserve"> </w:t>
      </w:r>
      <w:r>
        <w:rPr>
          <w:sz w:val="21"/>
        </w:rPr>
        <w:t>describe</w:t>
      </w:r>
      <w:r>
        <w:rPr>
          <w:spacing w:val="-4"/>
          <w:sz w:val="21"/>
        </w:rPr>
        <w:t xml:space="preserve"> </w:t>
      </w:r>
      <w:r>
        <w:rPr>
          <w:sz w:val="21"/>
        </w:rPr>
        <w:t>his</w:t>
      </w:r>
      <w:r>
        <w:rPr>
          <w:spacing w:val="-3"/>
          <w:sz w:val="21"/>
        </w:rPr>
        <w:t xml:space="preserve"> </w:t>
      </w:r>
      <w:r>
        <w:rPr>
          <w:sz w:val="21"/>
        </w:rPr>
        <w:t>heart</w:t>
      </w:r>
      <w:r>
        <w:rPr>
          <w:spacing w:val="-1"/>
          <w:sz w:val="21"/>
        </w:rPr>
        <w:t xml:space="preserve"> </w:t>
      </w:r>
      <w:r>
        <w:rPr>
          <w:sz w:val="21"/>
        </w:rPr>
        <w:t>failure,</w:t>
      </w:r>
      <w:r>
        <w:rPr>
          <w:spacing w:val="-1"/>
          <w:sz w:val="21"/>
        </w:rPr>
        <w:t xml:space="preserve"> </w:t>
      </w:r>
      <w:r>
        <w:rPr>
          <w:sz w:val="21"/>
        </w:rPr>
        <w:t>atrial</w:t>
      </w:r>
      <w:r>
        <w:rPr>
          <w:spacing w:val="-4"/>
          <w:sz w:val="21"/>
        </w:rPr>
        <w:t xml:space="preserve"> </w:t>
      </w:r>
      <w:r>
        <w:rPr>
          <w:sz w:val="21"/>
        </w:rPr>
        <w:t>fibrillation,</w:t>
      </w:r>
      <w:r>
        <w:rPr>
          <w:spacing w:val="-1"/>
          <w:sz w:val="21"/>
        </w:rPr>
        <w:t xml:space="preserve"> </w:t>
      </w:r>
      <w:r>
        <w:rPr>
          <w:sz w:val="21"/>
        </w:rPr>
        <w:t>chronic</w:t>
      </w:r>
      <w:r>
        <w:rPr>
          <w:spacing w:val="-3"/>
          <w:sz w:val="21"/>
        </w:rPr>
        <w:t xml:space="preserve"> </w:t>
      </w:r>
      <w:r>
        <w:rPr>
          <w:sz w:val="21"/>
        </w:rPr>
        <w:t>kidney</w:t>
      </w:r>
      <w:r>
        <w:rPr>
          <w:spacing w:val="-3"/>
          <w:sz w:val="21"/>
        </w:rPr>
        <w:t xml:space="preserve"> </w:t>
      </w:r>
      <w:r>
        <w:rPr>
          <w:sz w:val="21"/>
        </w:rPr>
        <w:t>disease,</w:t>
      </w:r>
      <w:r>
        <w:rPr>
          <w:spacing w:val="-1"/>
          <w:sz w:val="21"/>
        </w:rPr>
        <w:t xml:space="preserve"> </w:t>
      </w:r>
      <w:r>
        <w:rPr>
          <w:sz w:val="21"/>
        </w:rPr>
        <w:t>type</w:t>
      </w:r>
      <w:r>
        <w:rPr>
          <w:spacing w:val="-4"/>
          <w:sz w:val="21"/>
        </w:rPr>
        <w:t xml:space="preserve"> </w:t>
      </w:r>
      <w:r>
        <w:rPr>
          <w:sz w:val="21"/>
        </w:rPr>
        <w:t>2</w:t>
      </w:r>
      <w:r>
        <w:rPr>
          <w:spacing w:val="-4"/>
          <w:sz w:val="21"/>
        </w:rPr>
        <w:t xml:space="preserve"> </w:t>
      </w:r>
      <w:r>
        <w:rPr>
          <w:sz w:val="21"/>
        </w:rPr>
        <w:t>diabetes, current Robert medication regimen, and concern about renal function and apixaban dosing.</w:t>
      </w:r>
    </w:p>
    <w:p w14:paraId="1EAA5988" w14:textId="77777777" w:rsidR="00F9164C" w:rsidRDefault="00000000">
      <w:pPr>
        <w:spacing w:before="102" w:line="276" w:lineRule="auto"/>
        <w:ind w:left="835" w:right="830"/>
        <w:rPr>
          <w:sz w:val="21"/>
        </w:rPr>
      </w:pPr>
      <w:r>
        <w:rPr>
          <w:rFonts w:ascii="Arial"/>
          <w:b/>
          <w:sz w:val="21"/>
        </w:rPr>
        <w:t>What</w:t>
      </w:r>
      <w:r>
        <w:rPr>
          <w:rFonts w:ascii="Arial"/>
          <w:b/>
          <w:spacing w:val="-3"/>
          <w:sz w:val="21"/>
        </w:rPr>
        <w:t xml:space="preserve"> </w:t>
      </w:r>
      <w:r>
        <w:rPr>
          <w:rFonts w:ascii="Arial"/>
          <w:b/>
          <w:sz w:val="21"/>
        </w:rPr>
        <w:t>the</w:t>
      </w:r>
      <w:r>
        <w:rPr>
          <w:rFonts w:ascii="Arial"/>
          <w:b/>
          <w:spacing w:val="-5"/>
          <w:sz w:val="21"/>
        </w:rPr>
        <w:t xml:space="preserve"> </w:t>
      </w:r>
      <w:r>
        <w:rPr>
          <w:rFonts w:ascii="Arial"/>
          <w:b/>
          <w:sz w:val="21"/>
        </w:rPr>
        <w:t>grader</w:t>
      </w:r>
      <w:r>
        <w:rPr>
          <w:rFonts w:ascii="Arial"/>
          <w:b/>
          <w:spacing w:val="-5"/>
          <w:sz w:val="21"/>
        </w:rPr>
        <w:t xml:space="preserve"> </w:t>
      </w:r>
      <w:r>
        <w:rPr>
          <w:rFonts w:ascii="Arial"/>
          <w:b/>
          <w:sz w:val="21"/>
        </w:rPr>
        <w:t xml:space="preserve">expected: </w:t>
      </w:r>
      <w:r>
        <w:rPr>
          <w:sz w:val="21"/>
        </w:rPr>
        <w:t>The</w:t>
      </w:r>
      <w:r>
        <w:rPr>
          <w:spacing w:val="-5"/>
          <w:sz w:val="21"/>
        </w:rPr>
        <w:t xml:space="preserve"> </w:t>
      </w:r>
      <w:r>
        <w:rPr>
          <w:sz w:val="21"/>
        </w:rPr>
        <w:t>AI</w:t>
      </w:r>
      <w:r>
        <w:rPr>
          <w:spacing w:val="-2"/>
          <w:sz w:val="21"/>
        </w:rPr>
        <w:t xml:space="preserve"> </w:t>
      </w:r>
      <w:r>
        <w:rPr>
          <w:sz w:val="21"/>
        </w:rPr>
        <w:t>feedback</w:t>
      </w:r>
      <w:r>
        <w:rPr>
          <w:spacing w:val="-3"/>
          <w:sz w:val="21"/>
        </w:rPr>
        <w:t xml:space="preserve"> </w:t>
      </w:r>
      <w:r>
        <w:rPr>
          <w:sz w:val="21"/>
        </w:rPr>
        <w:t>states</w:t>
      </w:r>
      <w:r>
        <w:rPr>
          <w:spacing w:val="-3"/>
          <w:sz w:val="21"/>
        </w:rPr>
        <w:t xml:space="preserve"> </w:t>
      </w:r>
      <w:r>
        <w:rPr>
          <w:sz w:val="21"/>
        </w:rPr>
        <w:t>that</w:t>
      </w:r>
      <w:r>
        <w:rPr>
          <w:spacing w:val="-1"/>
          <w:sz w:val="21"/>
        </w:rPr>
        <w:t xml:space="preserve"> </w:t>
      </w:r>
      <w:r>
        <w:rPr>
          <w:sz w:val="21"/>
        </w:rPr>
        <w:t>the</w:t>
      </w:r>
      <w:r>
        <w:rPr>
          <w:spacing w:val="-5"/>
          <w:sz w:val="21"/>
        </w:rPr>
        <w:t xml:space="preserve"> </w:t>
      </w:r>
      <w:r>
        <w:rPr>
          <w:sz w:val="21"/>
        </w:rPr>
        <w:t>note</w:t>
      </w:r>
      <w:r>
        <w:rPr>
          <w:spacing w:val="-5"/>
          <w:sz w:val="21"/>
        </w:rPr>
        <w:t xml:space="preserve"> </w:t>
      </w:r>
      <w:r>
        <w:rPr>
          <w:sz w:val="21"/>
        </w:rPr>
        <w:t>appears</w:t>
      </w:r>
      <w:r>
        <w:rPr>
          <w:spacing w:val="-3"/>
          <w:sz w:val="21"/>
        </w:rPr>
        <w:t xml:space="preserve"> </w:t>
      </w:r>
      <w:r>
        <w:rPr>
          <w:sz w:val="21"/>
        </w:rPr>
        <w:t>to</w:t>
      </w:r>
      <w:r>
        <w:rPr>
          <w:spacing w:val="-5"/>
          <w:sz w:val="21"/>
        </w:rPr>
        <w:t xml:space="preserve"> </w:t>
      </w:r>
      <w:r>
        <w:rPr>
          <w:sz w:val="21"/>
        </w:rPr>
        <w:t>describe</w:t>
      </w:r>
      <w:r>
        <w:rPr>
          <w:spacing w:val="-5"/>
          <w:sz w:val="21"/>
        </w:rPr>
        <w:t xml:space="preserve"> </w:t>
      </w:r>
      <w:r>
        <w:rPr>
          <w:sz w:val="21"/>
        </w:rPr>
        <w:t>a</w:t>
      </w:r>
      <w:r>
        <w:rPr>
          <w:spacing w:val="-5"/>
          <w:sz w:val="21"/>
        </w:rPr>
        <w:t xml:space="preserve"> </w:t>
      </w:r>
      <w:r>
        <w:rPr>
          <w:sz w:val="21"/>
        </w:rPr>
        <w:t>different</w:t>
      </w:r>
      <w:r>
        <w:rPr>
          <w:spacing w:val="-1"/>
          <w:sz w:val="21"/>
        </w:rPr>
        <w:t xml:space="preserve"> </w:t>
      </w:r>
      <w:r>
        <w:rPr>
          <w:sz w:val="21"/>
        </w:rPr>
        <w:t>patient</w:t>
      </w:r>
      <w:r>
        <w:rPr>
          <w:spacing w:val="-1"/>
          <w:sz w:val="21"/>
        </w:rPr>
        <w:t xml:space="preserve"> </w:t>
      </w:r>
      <w:r>
        <w:rPr>
          <w:sz w:val="21"/>
        </w:rPr>
        <w:t>and says the expected case is a 64-year-old female with a different medication, adherence, affordability, social, vital sign, and laboratory history.</w:t>
      </w:r>
    </w:p>
    <w:p w14:paraId="08398A08" w14:textId="77777777" w:rsidR="00F9164C" w:rsidRDefault="00000000">
      <w:pPr>
        <w:spacing w:before="97" w:line="278" w:lineRule="auto"/>
        <w:ind w:left="835" w:right="871"/>
        <w:rPr>
          <w:sz w:val="21"/>
        </w:rPr>
      </w:pPr>
      <w:r>
        <w:rPr>
          <w:rFonts w:ascii="Arial"/>
          <w:b/>
          <w:sz w:val="21"/>
        </w:rPr>
        <w:t>Why</w:t>
      </w:r>
      <w:r>
        <w:rPr>
          <w:rFonts w:ascii="Arial"/>
          <w:b/>
          <w:spacing w:val="-4"/>
          <w:sz w:val="21"/>
        </w:rPr>
        <w:t xml:space="preserve"> </w:t>
      </w:r>
      <w:r>
        <w:rPr>
          <w:rFonts w:ascii="Arial"/>
          <w:b/>
          <w:sz w:val="21"/>
        </w:rPr>
        <w:t>this</w:t>
      </w:r>
      <w:r>
        <w:rPr>
          <w:rFonts w:ascii="Arial"/>
          <w:b/>
          <w:spacing w:val="-9"/>
          <w:sz w:val="21"/>
        </w:rPr>
        <w:t xml:space="preserve"> </w:t>
      </w:r>
      <w:r>
        <w:rPr>
          <w:rFonts w:ascii="Arial"/>
          <w:b/>
          <w:sz w:val="21"/>
        </w:rPr>
        <w:t>is</w:t>
      </w:r>
      <w:r>
        <w:rPr>
          <w:rFonts w:ascii="Arial"/>
          <w:b/>
          <w:spacing w:val="-4"/>
          <w:sz w:val="21"/>
        </w:rPr>
        <w:t xml:space="preserve"> </w:t>
      </w:r>
      <w:r>
        <w:rPr>
          <w:rFonts w:ascii="Arial"/>
          <w:b/>
          <w:sz w:val="21"/>
        </w:rPr>
        <w:t>a</w:t>
      </w:r>
      <w:r>
        <w:rPr>
          <w:rFonts w:ascii="Arial"/>
          <w:b/>
          <w:spacing w:val="-4"/>
          <w:sz w:val="21"/>
        </w:rPr>
        <w:t xml:space="preserve"> </w:t>
      </w:r>
      <w:r>
        <w:rPr>
          <w:rFonts w:ascii="Arial"/>
          <w:b/>
          <w:sz w:val="21"/>
        </w:rPr>
        <w:t xml:space="preserve">problem: </w:t>
      </w:r>
      <w:r>
        <w:rPr>
          <w:sz w:val="21"/>
        </w:rPr>
        <w:t>This</w:t>
      </w:r>
      <w:r>
        <w:rPr>
          <w:spacing w:val="-2"/>
          <w:sz w:val="21"/>
        </w:rPr>
        <w:t xml:space="preserve"> </w:t>
      </w:r>
      <w:r>
        <w:rPr>
          <w:sz w:val="21"/>
        </w:rPr>
        <w:t>is</w:t>
      </w:r>
      <w:r>
        <w:rPr>
          <w:spacing w:val="-2"/>
          <w:sz w:val="21"/>
        </w:rPr>
        <w:t xml:space="preserve"> </w:t>
      </w:r>
      <w:r>
        <w:rPr>
          <w:sz w:val="21"/>
        </w:rPr>
        <w:t>not a</w:t>
      </w:r>
      <w:r>
        <w:rPr>
          <w:spacing w:val="-4"/>
          <w:sz w:val="21"/>
        </w:rPr>
        <w:t xml:space="preserve"> </w:t>
      </w:r>
      <w:r>
        <w:rPr>
          <w:sz w:val="21"/>
        </w:rPr>
        <w:t>documentation</w:t>
      </w:r>
      <w:r>
        <w:rPr>
          <w:spacing w:val="-4"/>
          <w:sz w:val="21"/>
        </w:rPr>
        <w:t xml:space="preserve"> </w:t>
      </w:r>
      <w:r>
        <w:rPr>
          <w:sz w:val="21"/>
        </w:rPr>
        <w:t>omission. The</w:t>
      </w:r>
      <w:r>
        <w:rPr>
          <w:spacing w:val="-4"/>
          <w:sz w:val="21"/>
        </w:rPr>
        <w:t xml:space="preserve"> </w:t>
      </w:r>
      <w:r>
        <w:rPr>
          <w:sz w:val="21"/>
        </w:rPr>
        <w:t>scoring</w:t>
      </w:r>
      <w:r>
        <w:rPr>
          <w:spacing w:val="-4"/>
          <w:sz w:val="21"/>
        </w:rPr>
        <w:t xml:space="preserve"> </w:t>
      </w:r>
      <w:r>
        <w:rPr>
          <w:sz w:val="21"/>
        </w:rPr>
        <w:t>engine</w:t>
      </w:r>
      <w:r>
        <w:rPr>
          <w:spacing w:val="-4"/>
          <w:sz w:val="21"/>
        </w:rPr>
        <w:t xml:space="preserve"> </w:t>
      </w:r>
      <w:r>
        <w:rPr>
          <w:sz w:val="21"/>
        </w:rPr>
        <w:t>is</w:t>
      </w:r>
      <w:r>
        <w:rPr>
          <w:spacing w:val="-2"/>
          <w:sz w:val="21"/>
        </w:rPr>
        <w:t xml:space="preserve"> </w:t>
      </w:r>
      <w:r>
        <w:rPr>
          <w:sz w:val="21"/>
        </w:rPr>
        <w:t>evaluating</w:t>
      </w:r>
      <w:r>
        <w:rPr>
          <w:spacing w:val="-4"/>
          <w:sz w:val="21"/>
        </w:rPr>
        <w:t xml:space="preserve"> </w:t>
      </w:r>
      <w:r>
        <w:rPr>
          <w:sz w:val="21"/>
        </w:rPr>
        <w:t>Robert Jenkins against another patient case, so many deductions cannot represent the student performance in the Tuesday Robert encounter.</w:t>
      </w:r>
    </w:p>
    <w:p w14:paraId="2270FD4B" w14:textId="77777777" w:rsidR="00F9164C" w:rsidRDefault="00000000">
      <w:pPr>
        <w:spacing w:before="95" w:line="276" w:lineRule="auto"/>
        <w:ind w:left="835" w:right="934"/>
        <w:rPr>
          <w:sz w:val="21"/>
        </w:rPr>
      </w:pPr>
      <w:r>
        <w:rPr>
          <w:rFonts w:ascii="Arial"/>
          <w:b/>
          <w:sz w:val="21"/>
        </w:rPr>
        <w:t>Suggested</w:t>
      </w:r>
      <w:r>
        <w:rPr>
          <w:rFonts w:ascii="Arial"/>
          <w:b/>
          <w:spacing w:val="-1"/>
          <w:sz w:val="21"/>
        </w:rPr>
        <w:t xml:space="preserve"> </w:t>
      </w:r>
      <w:r>
        <w:rPr>
          <w:rFonts w:ascii="Arial"/>
          <w:b/>
          <w:sz w:val="21"/>
        </w:rPr>
        <w:t>fix:</w:t>
      </w:r>
      <w:r>
        <w:rPr>
          <w:rFonts w:ascii="Arial"/>
          <w:b/>
          <w:spacing w:val="-1"/>
          <w:sz w:val="21"/>
        </w:rPr>
        <w:t xml:space="preserve"> </w:t>
      </w:r>
      <w:r>
        <w:rPr>
          <w:sz w:val="21"/>
        </w:rPr>
        <w:t>Map</w:t>
      </w:r>
      <w:r>
        <w:rPr>
          <w:spacing w:val="-4"/>
          <w:sz w:val="21"/>
        </w:rPr>
        <w:t xml:space="preserve"> </w:t>
      </w:r>
      <w:r>
        <w:rPr>
          <w:sz w:val="21"/>
        </w:rPr>
        <w:t>Robert</w:t>
      </w:r>
      <w:r>
        <w:rPr>
          <w:spacing w:val="-1"/>
          <w:sz w:val="21"/>
        </w:rPr>
        <w:t xml:space="preserve"> </w:t>
      </w:r>
      <w:r>
        <w:rPr>
          <w:sz w:val="21"/>
        </w:rPr>
        <w:t>Jenkins</w:t>
      </w:r>
      <w:r>
        <w:rPr>
          <w:spacing w:val="-3"/>
          <w:sz w:val="21"/>
        </w:rPr>
        <w:t xml:space="preserve"> </w:t>
      </w:r>
      <w:r>
        <w:rPr>
          <w:sz w:val="21"/>
        </w:rPr>
        <w:t>plus</w:t>
      </w:r>
      <w:r>
        <w:rPr>
          <w:spacing w:val="-3"/>
          <w:sz w:val="21"/>
        </w:rPr>
        <w:t xml:space="preserve"> </w:t>
      </w:r>
      <w:r>
        <w:rPr>
          <w:sz w:val="21"/>
        </w:rPr>
        <w:t>Tuesday</w:t>
      </w:r>
      <w:r>
        <w:rPr>
          <w:spacing w:val="-3"/>
          <w:sz w:val="21"/>
        </w:rPr>
        <w:t xml:space="preserve"> </w:t>
      </w:r>
      <w:r>
        <w:rPr>
          <w:sz w:val="21"/>
        </w:rPr>
        <w:t>plus</w:t>
      </w:r>
      <w:r>
        <w:rPr>
          <w:spacing w:val="-3"/>
          <w:sz w:val="21"/>
        </w:rPr>
        <w:t xml:space="preserve"> </w:t>
      </w:r>
      <w:r>
        <w:rPr>
          <w:sz w:val="21"/>
        </w:rPr>
        <w:t>the</w:t>
      </w:r>
      <w:r>
        <w:rPr>
          <w:spacing w:val="-4"/>
          <w:sz w:val="21"/>
        </w:rPr>
        <w:t xml:space="preserve"> </w:t>
      </w:r>
      <w:r>
        <w:rPr>
          <w:sz w:val="21"/>
        </w:rPr>
        <w:t>initial</w:t>
      </w:r>
      <w:r>
        <w:rPr>
          <w:spacing w:val="-4"/>
          <w:sz w:val="21"/>
        </w:rPr>
        <w:t xml:space="preserve"> </w:t>
      </w:r>
      <w:r>
        <w:rPr>
          <w:sz w:val="21"/>
        </w:rPr>
        <w:t>follow up</w:t>
      </w:r>
      <w:r>
        <w:rPr>
          <w:spacing w:val="-4"/>
          <w:sz w:val="21"/>
        </w:rPr>
        <w:t xml:space="preserve"> </w:t>
      </w:r>
      <w:r>
        <w:rPr>
          <w:sz w:val="21"/>
        </w:rPr>
        <w:t>state</w:t>
      </w:r>
      <w:r>
        <w:rPr>
          <w:spacing w:val="-4"/>
          <w:sz w:val="21"/>
        </w:rPr>
        <w:t xml:space="preserve"> </w:t>
      </w:r>
      <w:r>
        <w:rPr>
          <w:sz w:val="21"/>
        </w:rPr>
        <w:t>to</w:t>
      </w:r>
      <w:r>
        <w:rPr>
          <w:spacing w:val="-4"/>
          <w:sz w:val="21"/>
        </w:rPr>
        <w:t xml:space="preserve"> </w:t>
      </w:r>
      <w:r>
        <w:rPr>
          <w:sz w:val="21"/>
        </w:rPr>
        <w:t>the</w:t>
      </w:r>
      <w:r>
        <w:rPr>
          <w:spacing w:val="-4"/>
          <w:sz w:val="21"/>
        </w:rPr>
        <w:t xml:space="preserve"> </w:t>
      </w:r>
      <w:r>
        <w:rPr>
          <w:sz w:val="21"/>
        </w:rPr>
        <w:t>Robert</w:t>
      </w:r>
      <w:r>
        <w:rPr>
          <w:spacing w:val="-1"/>
          <w:sz w:val="21"/>
        </w:rPr>
        <w:t xml:space="preserve"> </w:t>
      </w:r>
      <w:r>
        <w:rPr>
          <w:sz w:val="21"/>
        </w:rPr>
        <w:t>Jenkins</w:t>
      </w:r>
      <w:r>
        <w:rPr>
          <w:spacing w:val="-3"/>
          <w:sz w:val="21"/>
        </w:rPr>
        <w:t xml:space="preserve"> </w:t>
      </w:r>
      <w:r>
        <w:rPr>
          <w:sz w:val="21"/>
        </w:rPr>
        <w:t xml:space="preserve">Tuesday rubric. Add a validation check that patient identity, day, encounter state, and rubric identifier match before </w:t>
      </w:r>
      <w:r>
        <w:rPr>
          <w:spacing w:val="-2"/>
          <w:sz w:val="21"/>
        </w:rPr>
        <w:t>grading.</w:t>
      </w:r>
    </w:p>
    <w:p w14:paraId="63B1FC69" w14:textId="77777777" w:rsidR="00F9164C" w:rsidRDefault="00000000">
      <w:pPr>
        <w:pStyle w:val="BodyText"/>
        <w:spacing w:before="46"/>
        <w:rPr>
          <w:sz w:val="20"/>
        </w:rPr>
      </w:pPr>
      <w:r>
        <w:rPr>
          <w:noProof/>
          <w:sz w:val="20"/>
        </w:rPr>
        <w:drawing>
          <wp:anchor distT="0" distB="0" distL="0" distR="0" simplePos="0" relativeHeight="487619072" behindDoc="1" locked="0" layoutInCell="1" allowOverlap="1" wp14:anchorId="7CB9545A" wp14:editId="6CE605D7">
            <wp:simplePos x="0" y="0"/>
            <wp:positionH relativeFrom="page">
              <wp:posOffset>1005108</wp:posOffset>
            </wp:positionH>
            <wp:positionV relativeFrom="paragraph">
              <wp:posOffset>190897</wp:posOffset>
            </wp:positionV>
            <wp:extent cx="5758622" cy="2195512"/>
            <wp:effectExtent l="0" t="0" r="0" b="0"/>
            <wp:wrapTopAndBottom/>
            <wp:docPr id="143" name="Image 1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3" name="Image 143"/>
                    <pic:cNvPicPr/>
                  </pic:nvPicPr>
                  <pic:blipFill>
                    <a:blip r:embed="rId127" cstate="print"/>
                    <a:stretch>
                      <a:fillRect/>
                    </a:stretch>
                  </pic:blipFill>
                  <pic:spPr>
                    <a:xfrm>
                      <a:off x="0" y="0"/>
                      <a:ext cx="5758622" cy="2195512"/>
                    </a:xfrm>
                    <a:prstGeom prst="rect">
                      <a:avLst/>
                    </a:prstGeom>
                  </pic:spPr>
                </pic:pic>
              </a:graphicData>
            </a:graphic>
          </wp:anchor>
        </w:drawing>
      </w:r>
      <w:r>
        <w:rPr>
          <w:noProof/>
          <w:sz w:val="20"/>
        </w:rPr>
        <w:drawing>
          <wp:anchor distT="0" distB="0" distL="0" distR="0" simplePos="0" relativeHeight="487619584" behindDoc="1" locked="0" layoutInCell="1" allowOverlap="1" wp14:anchorId="4F7B00C4" wp14:editId="3CD93C31">
            <wp:simplePos x="0" y="0"/>
            <wp:positionH relativeFrom="page">
              <wp:posOffset>622300</wp:posOffset>
            </wp:positionH>
            <wp:positionV relativeFrom="paragraph">
              <wp:posOffset>2507762</wp:posOffset>
            </wp:positionV>
            <wp:extent cx="6560439" cy="1595437"/>
            <wp:effectExtent l="0" t="0" r="0" b="0"/>
            <wp:wrapTopAndBottom/>
            <wp:docPr id="144" name="Image 1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4" name="Image 144"/>
                    <pic:cNvPicPr/>
                  </pic:nvPicPr>
                  <pic:blipFill>
                    <a:blip r:embed="rId128" cstate="print"/>
                    <a:stretch>
                      <a:fillRect/>
                    </a:stretch>
                  </pic:blipFill>
                  <pic:spPr>
                    <a:xfrm>
                      <a:off x="0" y="0"/>
                      <a:ext cx="6560439" cy="1595437"/>
                    </a:xfrm>
                    <a:prstGeom prst="rect">
                      <a:avLst/>
                    </a:prstGeom>
                  </pic:spPr>
                </pic:pic>
              </a:graphicData>
            </a:graphic>
          </wp:anchor>
        </w:drawing>
      </w:r>
    </w:p>
    <w:p w14:paraId="3E2D4400" w14:textId="77777777" w:rsidR="00F9164C" w:rsidRDefault="00F9164C">
      <w:pPr>
        <w:pStyle w:val="BodyText"/>
        <w:spacing w:before="6"/>
        <w:rPr>
          <w:sz w:val="14"/>
        </w:rPr>
      </w:pPr>
    </w:p>
    <w:p w14:paraId="69969781" w14:textId="77777777" w:rsidR="00F9164C" w:rsidRDefault="00000000">
      <w:pPr>
        <w:spacing w:before="75"/>
        <w:ind w:left="10" w:right="11"/>
        <w:jc w:val="center"/>
        <w:rPr>
          <w:rFonts w:ascii="Arial" w:hAnsi="Arial"/>
          <w:i/>
          <w:sz w:val="18"/>
        </w:rPr>
      </w:pPr>
      <w:r>
        <w:rPr>
          <w:rFonts w:ascii="Arial" w:hAnsi="Arial"/>
          <w:i/>
          <w:color w:val="696969"/>
          <w:sz w:val="18"/>
        </w:rPr>
        <w:t>Evidence</w:t>
      </w:r>
      <w:r>
        <w:rPr>
          <w:rFonts w:ascii="Arial" w:hAnsi="Arial"/>
          <w:i/>
          <w:color w:val="696969"/>
          <w:spacing w:val="-4"/>
          <w:sz w:val="18"/>
        </w:rPr>
        <w:t xml:space="preserve"> </w:t>
      </w:r>
      <w:r>
        <w:rPr>
          <w:rFonts w:ascii="Arial" w:hAnsi="Arial"/>
          <w:i/>
          <w:color w:val="696969"/>
          <w:sz w:val="18"/>
        </w:rPr>
        <w:t>–</w:t>
      </w:r>
      <w:r>
        <w:rPr>
          <w:rFonts w:ascii="Arial" w:hAnsi="Arial"/>
          <w:i/>
          <w:color w:val="696969"/>
          <w:spacing w:val="-2"/>
          <w:sz w:val="18"/>
        </w:rPr>
        <w:t xml:space="preserve"> </w:t>
      </w:r>
      <w:r>
        <w:rPr>
          <w:rFonts w:ascii="Arial" w:hAnsi="Arial"/>
          <w:i/>
          <w:color w:val="696969"/>
          <w:sz w:val="18"/>
        </w:rPr>
        <w:t>Tuesday</w:t>
      </w:r>
      <w:r>
        <w:rPr>
          <w:rFonts w:ascii="Arial" w:hAnsi="Arial"/>
          <w:i/>
          <w:color w:val="696969"/>
          <w:spacing w:val="-1"/>
          <w:sz w:val="18"/>
        </w:rPr>
        <w:t xml:space="preserve"> </w:t>
      </w:r>
      <w:r>
        <w:rPr>
          <w:rFonts w:ascii="Arial" w:hAnsi="Arial"/>
          <w:i/>
          <w:color w:val="696969"/>
          <w:sz w:val="18"/>
        </w:rPr>
        <w:t>Initial</w:t>
      </w:r>
      <w:r>
        <w:rPr>
          <w:rFonts w:ascii="Arial" w:hAnsi="Arial"/>
          <w:i/>
          <w:color w:val="696969"/>
          <w:spacing w:val="-1"/>
          <w:sz w:val="18"/>
        </w:rPr>
        <w:t xml:space="preserve"> </w:t>
      </w:r>
      <w:r>
        <w:rPr>
          <w:rFonts w:ascii="Arial" w:hAnsi="Arial"/>
          <w:i/>
          <w:color w:val="696969"/>
          <w:sz w:val="18"/>
        </w:rPr>
        <w:t>Visit:</w:t>
      </w:r>
      <w:r>
        <w:rPr>
          <w:rFonts w:ascii="Arial" w:hAnsi="Arial"/>
          <w:i/>
          <w:color w:val="696969"/>
          <w:spacing w:val="-1"/>
          <w:sz w:val="18"/>
        </w:rPr>
        <w:t xml:space="preserve"> </w:t>
      </w:r>
      <w:r>
        <w:rPr>
          <w:rFonts w:ascii="Arial" w:hAnsi="Arial"/>
          <w:i/>
          <w:color w:val="696969"/>
          <w:sz w:val="18"/>
        </w:rPr>
        <w:t>student</w:t>
      </w:r>
      <w:r>
        <w:rPr>
          <w:rFonts w:ascii="Arial" w:hAnsi="Arial"/>
          <w:i/>
          <w:color w:val="696969"/>
          <w:spacing w:val="-1"/>
          <w:sz w:val="18"/>
        </w:rPr>
        <w:t xml:space="preserve"> </w:t>
      </w:r>
      <w:r>
        <w:rPr>
          <w:rFonts w:ascii="Arial" w:hAnsi="Arial"/>
          <w:i/>
          <w:color w:val="696969"/>
          <w:sz w:val="18"/>
        </w:rPr>
        <w:t>facing</w:t>
      </w:r>
      <w:r>
        <w:rPr>
          <w:rFonts w:ascii="Arial" w:hAnsi="Arial"/>
          <w:i/>
          <w:color w:val="696969"/>
          <w:spacing w:val="-1"/>
          <w:sz w:val="18"/>
        </w:rPr>
        <w:t xml:space="preserve"> </w:t>
      </w:r>
      <w:r>
        <w:rPr>
          <w:rFonts w:ascii="Arial" w:hAnsi="Arial"/>
          <w:i/>
          <w:color w:val="696969"/>
          <w:sz w:val="18"/>
        </w:rPr>
        <w:t>information</w:t>
      </w:r>
      <w:r>
        <w:rPr>
          <w:rFonts w:ascii="Arial" w:hAnsi="Arial"/>
          <w:i/>
          <w:color w:val="696969"/>
          <w:spacing w:val="-1"/>
          <w:sz w:val="18"/>
        </w:rPr>
        <w:t xml:space="preserve"> </w:t>
      </w:r>
      <w:r>
        <w:rPr>
          <w:rFonts w:ascii="Arial" w:hAnsi="Arial"/>
          <w:i/>
          <w:color w:val="696969"/>
          <w:sz w:val="18"/>
        </w:rPr>
        <w:t>compared</w:t>
      </w:r>
      <w:r>
        <w:rPr>
          <w:rFonts w:ascii="Arial" w:hAnsi="Arial"/>
          <w:i/>
          <w:color w:val="696969"/>
          <w:spacing w:val="-1"/>
          <w:sz w:val="18"/>
        </w:rPr>
        <w:t xml:space="preserve"> </w:t>
      </w:r>
      <w:r>
        <w:rPr>
          <w:rFonts w:ascii="Arial" w:hAnsi="Arial"/>
          <w:i/>
          <w:color w:val="696969"/>
          <w:sz w:val="18"/>
        </w:rPr>
        <w:t>with</w:t>
      </w:r>
      <w:r>
        <w:rPr>
          <w:rFonts w:ascii="Arial" w:hAnsi="Arial"/>
          <w:i/>
          <w:color w:val="696969"/>
          <w:spacing w:val="-2"/>
          <w:sz w:val="18"/>
        </w:rPr>
        <w:t xml:space="preserve"> </w:t>
      </w:r>
      <w:r>
        <w:rPr>
          <w:rFonts w:ascii="Arial" w:hAnsi="Arial"/>
          <w:i/>
          <w:color w:val="696969"/>
          <w:sz w:val="18"/>
        </w:rPr>
        <w:t>the</w:t>
      </w:r>
      <w:r>
        <w:rPr>
          <w:rFonts w:ascii="Arial" w:hAnsi="Arial"/>
          <w:i/>
          <w:color w:val="696969"/>
          <w:spacing w:val="-1"/>
          <w:sz w:val="18"/>
        </w:rPr>
        <w:t xml:space="preserve"> </w:t>
      </w:r>
      <w:r>
        <w:rPr>
          <w:rFonts w:ascii="Arial" w:hAnsi="Arial"/>
          <w:i/>
          <w:color w:val="696969"/>
          <w:sz w:val="18"/>
        </w:rPr>
        <w:t>grader/rubric</w:t>
      </w:r>
      <w:r>
        <w:rPr>
          <w:rFonts w:ascii="Arial" w:hAnsi="Arial"/>
          <w:i/>
          <w:color w:val="696969"/>
          <w:spacing w:val="-1"/>
          <w:sz w:val="18"/>
        </w:rPr>
        <w:t xml:space="preserve"> </w:t>
      </w:r>
      <w:r>
        <w:rPr>
          <w:rFonts w:ascii="Arial" w:hAnsi="Arial"/>
          <w:i/>
          <w:color w:val="696969"/>
          <w:spacing w:val="-2"/>
          <w:sz w:val="18"/>
        </w:rPr>
        <w:t>expectation.</w:t>
      </w:r>
    </w:p>
    <w:p w14:paraId="513F1218" w14:textId="77777777" w:rsidR="00F9164C" w:rsidRDefault="00F9164C">
      <w:pPr>
        <w:jc w:val="center"/>
        <w:rPr>
          <w:rFonts w:ascii="Arial" w:hAnsi="Arial"/>
          <w:i/>
          <w:sz w:val="18"/>
        </w:rPr>
        <w:sectPr w:rsidR="00F9164C">
          <w:pgSz w:w="12240" w:h="15840"/>
          <w:pgMar w:top="720" w:right="0" w:bottom="540" w:left="0" w:header="0" w:footer="313" w:gutter="0"/>
          <w:cols w:space="720"/>
        </w:sectPr>
      </w:pPr>
    </w:p>
    <w:p w14:paraId="7BA60193" w14:textId="77777777" w:rsidR="00F9164C" w:rsidRDefault="00000000">
      <w:pPr>
        <w:pStyle w:val="Heading6"/>
        <w:ind w:right="0"/>
      </w:pPr>
      <w:r>
        <w:rPr>
          <w:color w:val="183B62"/>
          <w:spacing w:val="-4"/>
        </w:rPr>
        <w:lastRenderedPageBreak/>
        <w:t>Issue</w:t>
      </w:r>
      <w:r>
        <w:rPr>
          <w:color w:val="183B62"/>
          <w:spacing w:val="-26"/>
        </w:rPr>
        <w:t xml:space="preserve"> </w:t>
      </w:r>
      <w:r>
        <w:rPr>
          <w:color w:val="183B62"/>
          <w:spacing w:val="-4"/>
        </w:rPr>
        <w:t>2.</w:t>
      </w:r>
      <w:r>
        <w:rPr>
          <w:color w:val="183B62"/>
          <w:spacing w:val="-27"/>
        </w:rPr>
        <w:t xml:space="preserve"> </w:t>
      </w:r>
      <w:r>
        <w:rPr>
          <w:color w:val="183B62"/>
          <w:spacing w:val="-4"/>
        </w:rPr>
        <w:t>Patient</w:t>
      </w:r>
      <w:r>
        <w:rPr>
          <w:color w:val="183B62"/>
          <w:spacing w:val="-27"/>
        </w:rPr>
        <w:t xml:space="preserve"> </w:t>
      </w:r>
      <w:r>
        <w:rPr>
          <w:color w:val="183B62"/>
          <w:spacing w:val="-4"/>
        </w:rPr>
        <w:t>age</w:t>
      </w:r>
      <w:r>
        <w:rPr>
          <w:color w:val="183B62"/>
          <w:spacing w:val="-26"/>
        </w:rPr>
        <w:t xml:space="preserve"> </w:t>
      </w:r>
      <w:r>
        <w:rPr>
          <w:color w:val="183B62"/>
          <w:spacing w:val="-4"/>
        </w:rPr>
        <w:t>and</w:t>
      </w:r>
      <w:r>
        <w:rPr>
          <w:color w:val="183B62"/>
          <w:spacing w:val="-29"/>
        </w:rPr>
        <w:t xml:space="preserve"> </w:t>
      </w:r>
      <w:r>
        <w:rPr>
          <w:color w:val="183B62"/>
          <w:spacing w:val="-4"/>
        </w:rPr>
        <w:t>date</w:t>
      </w:r>
      <w:r>
        <w:rPr>
          <w:color w:val="183B62"/>
          <w:spacing w:val="-26"/>
        </w:rPr>
        <w:t xml:space="preserve"> </w:t>
      </w:r>
      <w:r>
        <w:rPr>
          <w:color w:val="183B62"/>
          <w:spacing w:val="-4"/>
        </w:rPr>
        <w:t>of</w:t>
      </w:r>
      <w:r>
        <w:rPr>
          <w:color w:val="183B62"/>
          <w:spacing w:val="-26"/>
        </w:rPr>
        <w:t xml:space="preserve"> </w:t>
      </w:r>
      <w:r>
        <w:rPr>
          <w:color w:val="183B62"/>
          <w:spacing w:val="-4"/>
        </w:rPr>
        <w:t>birth</w:t>
      </w:r>
      <w:r>
        <w:rPr>
          <w:color w:val="183B62"/>
          <w:spacing w:val="-28"/>
        </w:rPr>
        <w:t xml:space="preserve"> </w:t>
      </w:r>
      <w:r>
        <w:rPr>
          <w:color w:val="183B62"/>
          <w:spacing w:val="-4"/>
        </w:rPr>
        <w:t>are</w:t>
      </w:r>
      <w:r>
        <w:rPr>
          <w:color w:val="183B62"/>
          <w:spacing w:val="-26"/>
        </w:rPr>
        <w:t xml:space="preserve"> </w:t>
      </w:r>
      <w:r>
        <w:rPr>
          <w:color w:val="183B62"/>
          <w:spacing w:val="-4"/>
        </w:rPr>
        <w:t>internally</w:t>
      </w:r>
      <w:r>
        <w:rPr>
          <w:color w:val="183B62"/>
          <w:spacing w:val="-24"/>
        </w:rPr>
        <w:t xml:space="preserve"> </w:t>
      </w:r>
      <w:r>
        <w:rPr>
          <w:color w:val="183B62"/>
          <w:spacing w:val="-4"/>
        </w:rPr>
        <w:t>inconsistent</w:t>
      </w:r>
      <w:r>
        <w:rPr>
          <w:color w:val="183B62"/>
          <w:spacing w:val="-27"/>
        </w:rPr>
        <w:t xml:space="preserve"> </w:t>
      </w:r>
      <w:r>
        <w:rPr>
          <w:color w:val="183B62"/>
          <w:spacing w:val="-4"/>
        </w:rPr>
        <w:t>in</w:t>
      </w:r>
      <w:r>
        <w:rPr>
          <w:color w:val="183B62"/>
          <w:spacing w:val="-26"/>
        </w:rPr>
        <w:t xml:space="preserve"> </w:t>
      </w:r>
      <w:r>
        <w:rPr>
          <w:color w:val="183B62"/>
          <w:spacing w:val="-4"/>
        </w:rPr>
        <w:t>the</w:t>
      </w:r>
      <w:r>
        <w:rPr>
          <w:color w:val="183B62"/>
          <w:spacing w:val="-26"/>
        </w:rPr>
        <w:t xml:space="preserve"> </w:t>
      </w:r>
      <w:r>
        <w:rPr>
          <w:color w:val="183B62"/>
          <w:spacing w:val="-4"/>
        </w:rPr>
        <w:t>live</w:t>
      </w:r>
      <w:r>
        <w:rPr>
          <w:color w:val="183B62"/>
          <w:spacing w:val="-26"/>
        </w:rPr>
        <w:t xml:space="preserve"> </w:t>
      </w:r>
      <w:r>
        <w:rPr>
          <w:color w:val="183B62"/>
          <w:spacing w:val="-4"/>
        </w:rPr>
        <w:t>header</w:t>
      </w:r>
    </w:p>
    <w:p w14:paraId="2A9762F5" w14:textId="77777777" w:rsidR="00F9164C" w:rsidRDefault="00000000">
      <w:pPr>
        <w:spacing w:before="188" w:line="278" w:lineRule="auto"/>
        <w:ind w:left="835" w:right="830"/>
        <w:rPr>
          <w:sz w:val="21"/>
        </w:rPr>
      </w:pPr>
      <w:r>
        <w:rPr>
          <w:rFonts w:ascii="Arial"/>
          <w:b/>
          <w:sz w:val="21"/>
        </w:rPr>
        <w:t>What</w:t>
      </w:r>
      <w:r>
        <w:rPr>
          <w:rFonts w:ascii="Arial"/>
          <w:b/>
          <w:spacing w:val="-2"/>
          <w:sz w:val="21"/>
        </w:rPr>
        <w:t xml:space="preserve"> </w:t>
      </w:r>
      <w:r>
        <w:rPr>
          <w:rFonts w:ascii="Arial"/>
          <w:b/>
          <w:sz w:val="21"/>
        </w:rPr>
        <w:t>the</w:t>
      </w:r>
      <w:r>
        <w:rPr>
          <w:rFonts w:ascii="Arial"/>
          <w:b/>
          <w:spacing w:val="-4"/>
          <w:sz w:val="21"/>
        </w:rPr>
        <w:t xml:space="preserve"> </w:t>
      </w:r>
      <w:r>
        <w:rPr>
          <w:rFonts w:ascii="Arial"/>
          <w:b/>
          <w:sz w:val="21"/>
        </w:rPr>
        <w:t>student</w:t>
      </w:r>
      <w:r>
        <w:rPr>
          <w:rFonts w:ascii="Arial"/>
          <w:b/>
          <w:spacing w:val="-7"/>
          <w:sz w:val="21"/>
        </w:rPr>
        <w:t xml:space="preserve"> </w:t>
      </w:r>
      <w:r>
        <w:rPr>
          <w:rFonts w:ascii="Arial"/>
          <w:b/>
          <w:sz w:val="21"/>
        </w:rPr>
        <w:t>saw or</w:t>
      </w:r>
      <w:r>
        <w:rPr>
          <w:rFonts w:ascii="Arial"/>
          <w:b/>
          <w:spacing w:val="-4"/>
          <w:sz w:val="21"/>
        </w:rPr>
        <w:t xml:space="preserve"> </w:t>
      </w:r>
      <w:r>
        <w:rPr>
          <w:rFonts w:ascii="Arial"/>
          <w:b/>
          <w:sz w:val="21"/>
        </w:rPr>
        <w:t xml:space="preserve">heard: </w:t>
      </w:r>
      <w:r>
        <w:rPr>
          <w:sz w:val="21"/>
        </w:rPr>
        <w:t>The</w:t>
      </w:r>
      <w:r>
        <w:rPr>
          <w:spacing w:val="-4"/>
          <w:sz w:val="21"/>
        </w:rPr>
        <w:t xml:space="preserve"> </w:t>
      </w:r>
      <w:r>
        <w:rPr>
          <w:sz w:val="21"/>
        </w:rPr>
        <w:t>Tuesday</w:t>
      </w:r>
      <w:r>
        <w:rPr>
          <w:spacing w:val="-2"/>
          <w:sz w:val="21"/>
        </w:rPr>
        <w:t xml:space="preserve"> </w:t>
      </w:r>
      <w:r>
        <w:rPr>
          <w:sz w:val="21"/>
        </w:rPr>
        <w:t>header</w:t>
      </w:r>
      <w:r>
        <w:rPr>
          <w:spacing w:val="-2"/>
          <w:sz w:val="21"/>
        </w:rPr>
        <w:t xml:space="preserve"> </w:t>
      </w:r>
      <w:r>
        <w:rPr>
          <w:sz w:val="21"/>
        </w:rPr>
        <w:t>displays</w:t>
      </w:r>
      <w:r>
        <w:rPr>
          <w:spacing w:val="-2"/>
          <w:sz w:val="21"/>
        </w:rPr>
        <w:t xml:space="preserve"> </w:t>
      </w:r>
      <w:r>
        <w:rPr>
          <w:sz w:val="21"/>
        </w:rPr>
        <w:t>Robert as</w:t>
      </w:r>
      <w:r>
        <w:rPr>
          <w:spacing w:val="-2"/>
          <w:sz w:val="21"/>
        </w:rPr>
        <w:t xml:space="preserve"> </w:t>
      </w:r>
      <w:r>
        <w:rPr>
          <w:sz w:val="21"/>
        </w:rPr>
        <w:t>76</w:t>
      </w:r>
      <w:r>
        <w:rPr>
          <w:spacing w:val="-4"/>
          <w:sz w:val="21"/>
        </w:rPr>
        <w:t xml:space="preserve"> </w:t>
      </w:r>
      <w:r>
        <w:rPr>
          <w:sz w:val="21"/>
        </w:rPr>
        <w:t>years</w:t>
      </w:r>
      <w:r>
        <w:rPr>
          <w:spacing w:val="-2"/>
          <w:sz w:val="21"/>
        </w:rPr>
        <w:t xml:space="preserve"> </w:t>
      </w:r>
      <w:r>
        <w:rPr>
          <w:sz w:val="21"/>
        </w:rPr>
        <w:t>old</w:t>
      </w:r>
      <w:r>
        <w:rPr>
          <w:spacing w:val="-4"/>
          <w:sz w:val="21"/>
        </w:rPr>
        <w:t xml:space="preserve"> </w:t>
      </w:r>
      <w:r>
        <w:rPr>
          <w:sz w:val="21"/>
        </w:rPr>
        <w:t>while</w:t>
      </w:r>
      <w:r>
        <w:rPr>
          <w:spacing w:val="-4"/>
          <w:sz w:val="21"/>
        </w:rPr>
        <w:t xml:space="preserve"> </w:t>
      </w:r>
      <w:r>
        <w:rPr>
          <w:sz w:val="21"/>
        </w:rPr>
        <w:t>also</w:t>
      </w:r>
      <w:r>
        <w:rPr>
          <w:spacing w:val="-4"/>
          <w:sz w:val="21"/>
        </w:rPr>
        <w:t xml:space="preserve"> </w:t>
      </w:r>
      <w:r>
        <w:rPr>
          <w:sz w:val="21"/>
        </w:rPr>
        <w:t>showing a</w:t>
      </w:r>
      <w:r>
        <w:rPr>
          <w:spacing w:val="-4"/>
          <w:sz w:val="21"/>
        </w:rPr>
        <w:t xml:space="preserve"> </w:t>
      </w:r>
      <w:r>
        <w:rPr>
          <w:sz w:val="21"/>
        </w:rPr>
        <w:t>date of birth of 03/12/1972.</w:t>
      </w:r>
    </w:p>
    <w:p w14:paraId="0CBC22E7" w14:textId="77777777" w:rsidR="00F9164C" w:rsidRDefault="00000000">
      <w:pPr>
        <w:spacing w:before="95" w:line="278" w:lineRule="auto"/>
        <w:ind w:left="835" w:right="871"/>
        <w:rPr>
          <w:sz w:val="21"/>
        </w:rPr>
      </w:pPr>
      <w:r>
        <w:rPr>
          <w:rFonts w:ascii="Arial"/>
          <w:b/>
          <w:sz w:val="21"/>
        </w:rPr>
        <w:t>What</w:t>
      </w:r>
      <w:r>
        <w:rPr>
          <w:rFonts w:ascii="Arial"/>
          <w:b/>
          <w:spacing w:val="-3"/>
          <w:sz w:val="21"/>
        </w:rPr>
        <w:t xml:space="preserve"> </w:t>
      </w:r>
      <w:r>
        <w:rPr>
          <w:rFonts w:ascii="Arial"/>
          <w:b/>
          <w:sz w:val="21"/>
        </w:rPr>
        <w:t>the</w:t>
      </w:r>
      <w:r>
        <w:rPr>
          <w:rFonts w:ascii="Arial"/>
          <w:b/>
          <w:spacing w:val="-5"/>
          <w:sz w:val="21"/>
        </w:rPr>
        <w:t xml:space="preserve"> </w:t>
      </w:r>
      <w:r>
        <w:rPr>
          <w:rFonts w:ascii="Arial"/>
          <w:b/>
          <w:sz w:val="21"/>
        </w:rPr>
        <w:t>grader</w:t>
      </w:r>
      <w:r>
        <w:rPr>
          <w:rFonts w:ascii="Arial"/>
          <w:b/>
          <w:spacing w:val="-5"/>
          <w:sz w:val="21"/>
        </w:rPr>
        <w:t xml:space="preserve"> </w:t>
      </w:r>
      <w:r>
        <w:rPr>
          <w:rFonts w:ascii="Arial"/>
          <w:b/>
          <w:sz w:val="21"/>
        </w:rPr>
        <w:t xml:space="preserve">expected: </w:t>
      </w:r>
      <w:r>
        <w:rPr>
          <w:sz w:val="21"/>
        </w:rPr>
        <w:t>The</w:t>
      </w:r>
      <w:r>
        <w:rPr>
          <w:spacing w:val="-5"/>
          <w:sz w:val="21"/>
        </w:rPr>
        <w:t xml:space="preserve"> </w:t>
      </w:r>
      <w:r>
        <w:rPr>
          <w:sz w:val="21"/>
        </w:rPr>
        <w:t>Robert</w:t>
      </w:r>
      <w:r>
        <w:rPr>
          <w:spacing w:val="-1"/>
          <w:sz w:val="21"/>
        </w:rPr>
        <w:t xml:space="preserve"> </w:t>
      </w:r>
      <w:r>
        <w:rPr>
          <w:sz w:val="21"/>
        </w:rPr>
        <w:t>Jenkins</w:t>
      </w:r>
      <w:r>
        <w:rPr>
          <w:spacing w:val="-3"/>
          <w:sz w:val="21"/>
        </w:rPr>
        <w:t xml:space="preserve"> </w:t>
      </w:r>
      <w:r>
        <w:rPr>
          <w:sz w:val="21"/>
        </w:rPr>
        <w:t>Tuesday</w:t>
      </w:r>
      <w:r>
        <w:rPr>
          <w:spacing w:val="-3"/>
          <w:sz w:val="21"/>
        </w:rPr>
        <w:t xml:space="preserve"> </w:t>
      </w:r>
      <w:r>
        <w:rPr>
          <w:sz w:val="21"/>
        </w:rPr>
        <w:t>rubric</w:t>
      </w:r>
      <w:r>
        <w:rPr>
          <w:spacing w:val="-3"/>
          <w:sz w:val="21"/>
        </w:rPr>
        <w:t xml:space="preserve"> </w:t>
      </w:r>
      <w:r>
        <w:rPr>
          <w:sz w:val="21"/>
        </w:rPr>
        <w:t>identifies</w:t>
      </w:r>
      <w:r>
        <w:rPr>
          <w:spacing w:val="-3"/>
          <w:sz w:val="21"/>
        </w:rPr>
        <w:t xml:space="preserve"> </w:t>
      </w:r>
      <w:r>
        <w:rPr>
          <w:sz w:val="21"/>
        </w:rPr>
        <w:t>the</w:t>
      </w:r>
      <w:r>
        <w:rPr>
          <w:spacing w:val="-5"/>
          <w:sz w:val="21"/>
        </w:rPr>
        <w:t xml:space="preserve"> </w:t>
      </w:r>
      <w:r>
        <w:rPr>
          <w:sz w:val="21"/>
        </w:rPr>
        <w:t>patient</w:t>
      </w:r>
      <w:r>
        <w:rPr>
          <w:spacing w:val="-1"/>
          <w:sz w:val="21"/>
        </w:rPr>
        <w:t xml:space="preserve"> </w:t>
      </w:r>
      <w:r>
        <w:rPr>
          <w:sz w:val="21"/>
        </w:rPr>
        <w:t>as</w:t>
      </w:r>
      <w:r>
        <w:rPr>
          <w:spacing w:val="-3"/>
          <w:sz w:val="21"/>
        </w:rPr>
        <w:t xml:space="preserve"> </w:t>
      </w:r>
      <w:r>
        <w:rPr>
          <w:sz w:val="21"/>
        </w:rPr>
        <w:t>76</w:t>
      </w:r>
      <w:r>
        <w:rPr>
          <w:spacing w:val="-5"/>
          <w:sz w:val="21"/>
        </w:rPr>
        <w:t xml:space="preserve"> </w:t>
      </w:r>
      <w:r>
        <w:rPr>
          <w:sz w:val="21"/>
        </w:rPr>
        <w:t>years</w:t>
      </w:r>
      <w:r>
        <w:rPr>
          <w:spacing w:val="-3"/>
          <w:sz w:val="21"/>
        </w:rPr>
        <w:t xml:space="preserve"> </w:t>
      </w:r>
      <w:r>
        <w:rPr>
          <w:sz w:val="21"/>
        </w:rPr>
        <w:t>old.</w:t>
      </w:r>
      <w:r>
        <w:rPr>
          <w:spacing w:val="-1"/>
          <w:sz w:val="21"/>
        </w:rPr>
        <w:t xml:space="preserve"> </w:t>
      </w:r>
      <w:r>
        <w:rPr>
          <w:sz w:val="21"/>
        </w:rPr>
        <w:t>A</w:t>
      </w:r>
      <w:r>
        <w:rPr>
          <w:spacing w:val="-3"/>
          <w:sz w:val="21"/>
        </w:rPr>
        <w:t xml:space="preserve"> </w:t>
      </w:r>
      <w:r>
        <w:rPr>
          <w:sz w:val="21"/>
        </w:rPr>
        <w:t>date of birth that is consistent with that age should be stored and displayed throughout the chart.</w:t>
      </w:r>
    </w:p>
    <w:p w14:paraId="2893BFDA" w14:textId="77777777" w:rsidR="00F9164C" w:rsidRDefault="00000000">
      <w:pPr>
        <w:spacing w:before="95" w:line="278" w:lineRule="auto"/>
        <w:ind w:left="835" w:right="871"/>
        <w:rPr>
          <w:sz w:val="21"/>
        </w:rPr>
      </w:pPr>
      <w:r>
        <w:rPr>
          <w:rFonts w:ascii="Arial"/>
          <w:b/>
          <w:sz w:val="21"/>
        </w:rPr>
        <w:t>Why</w:t>
      </w:r>
      <w:r>
        <w:rPr>
          <w:rFonts w:ascii="Arial"/>
          <w:b/>
          <w:spacing w:val="-5"/>
          <w:sz w:val="21"/>
        </w:rPr>
        <w:t xml:space="preserve"> </w:t>
      </w:r>
      <w:r>
        <w:rPr>
          <w:rFonts w:ascii="Arial"/>
          <w:b/>
          <w:sz w:val="21"/>
        </w:rPr>
        <w:t>this</w:t>
      </w:r>
      <w:r>
        <w:rPr>
          <w:rFonts w:ascii="Arial"/>
          <w:b/>
          <w:spacing w:val="-9"/>
          <w:sz w:val="21"/>
        </w:rPr>
        <w:t xml:space="preserve"> </w:t>
      </w:r>
      <w:r>
        <w:rPr>
          <w:rFonts w:ascii="Arial"/>
          <w:b/>
          <w:sz w:val="21"/>
        </w:rPr>
        <w:t>is</w:t>
      </w:r>
      <w:r>
        <w:rPr>
          <w:rFonts w:ascii="Arial"/>
          <w:b/>
          <w:spacing w:val="-5"/>
          <w:sz w:val="21"/>
        </w:rPr>
        <w:t xml:space="preserve"> </w:t>
      </w:r>
      <w:r>
        <w:rPr>
          <w:rFonts w:ascii="Arial"/>
          <w:b/>
          <w:sz w:val="21"/>
        </w:rPr>
        <w:t>a</w:t>
      </w:r>
      <w:r>
        <w:rPr>
          <w:rFonts w:ascii="Arial"/>
          <w:b/>
          <w:spacing w:val="-5"/>
          <w:sz w:val="21"/>
        </w:rPr>
        <w:t xml:space="preserve"> </w:t>
      </w:r>
      <w:r>
        <w:rPr>
          <w:rFonts w:ascii="Arial"/>
          <w:b/>
          <w:sz w:val="21"/>
        </w:rPr>
        <w:t xml:space="preserve">problem: </w:t>
      </w:r>
      <w:r>
        <w:rPr>
          <w:sz w:val="21"/>
        </w:rPr>
        <w:t>Two</w:t>
      </w:r>
      <w:r>
        <w:rPr>
          <w:spacing w:val="-5"/>
          <w:sz w:val="21"/>
        </w:rPr>
        <w:t xml:space="preserve"> </w:t>
      </w:r>
      <w:r>
        <w:rPr>
          <w:sz w:val="21"/>
        </w:rPr>
        <w:t>identity</w:t>
      </w:r>
      <w:r>
        <w:rPr>
          <w:spacing w:val="-3"/>
          <w:sz w:val="21"/>
        </w:rPr>
        <w:t xml:space="preserve"> </w:t>
      </w:r>
      <w:r>
        <w:rPr>
          <w:sz w:val="21"/>
        </w:rPr>
        <w:t>fields</w:t>
      </w:r>
      <w:r>
        <w:rPr>
          <w:spacing w:val="-3"/>
          <w:sz w:val="21"/>
        </w:rPr>
        <w:t xml:space="preserve"> </w:t>
      </w:r>
      <w:r>
        <w:rPr>
          <w:sz w:val="21"/>
        </w:rPr>
        <w:t>in</w:t>
      </w:r>
      <w:r>
        <w:rPr>
          <w:spacing w:val="-5"/>
          <w:sz w:val="21"/>
        </w:rPr>
        <w:t xml:space="preserve"> </w:t>
      </w:r>
      <w:r>
        <w:rPr>
          <w:sz w:val="21"/>
        </w:rPr>
        <w:t>the</w:t>
      </w:r>
      <w:r>
        <w:rPr>
          <w:spacing w:val="-5"/>
          <w:sz w:val="21"/>
        </w:rPr>
        <w:t xml:space="preserve"> </w:t>
      </w:r>
      <w:r>
        <w:rPr>
          <w:sz w:val="21"/>
        </w:rPr>
        <w:t>same header</w:t>
      </w:r>
      <w:r>
        <w:rPr>
          <w:spacing w:val="-3"/>
          <w:sz w:val="21"/>
        </w:rPr>
        <w:t xml:space="preserve"> </w:t>
      </w:r>
      <w:r>
        <w:rPr>
          <w:sz w:val="21"/>
        </w:rPr>
        <w:t>describe</w:t>
      </w:r>
      <w:r>
        <w:rPr>
          <w:spacing w:val="-5"/>
          <w:sz w:val="21"/>
        </w:rPr>
        <w:t xml:space="preserve"> </w:t>
      </w:r>
      <w:r>
        <w:rPr>
          <w:sz w:val="21"/>
        </w:rPr>
        <w:t>different</w:t>
      </w:r>
      <w:r>
        <w:rPr>
          <w:spacing w:val="-1"/>
          <w:sz w:val="21"/>
        </w:rPr>
        <w:t xml:space="preserve"> </w:t>
      </w:r>
      <w:r>
        <w:rPr>
          <w:sz w:val="21"/>
        </w:rPr>
        <w:t>ages.</w:t>
      </w:r>
      <w:r>
        <w:rPr>
          <w:spacing w:val="-1"/>
          <w:sz w:val="21"/>
        </w:rPr>
        <w:t xml:space="preserve"> </w:t>
      </w:r>
      <w:r>
        <w:rPr>
          <w:sz w:val="21"/>
        </w:rPr>
        <w:t>Patient</w:t>
      </w:r>
      <w:r>
        <w:rPr>
          <w:spacing w:val="-1"/>
          <w:sz w:val="21"/>
        </w:rPr>
        <w:t xml:space="preserve"> </w:t>
      </w:r>
      <w:r>
        <w:rPr>
          <w:sz w:val="21"/>
        </w:rPr>
        <w:t>demographics should not require the student to decide which field is authoritative.</w:t>
      </w:r>
    </w:p>
    <w:p w14:paraId="4733D00F" w14:textId="77777777" w:rsidR="00F9164C" w:rsidRDefault="00000000">
      <w:pPr>
        <w:spacing w:before="95" w:line="278" w:lineRule="auto"/>
        <w:ind w:left="835" w:right="871"/>
        <w:rPr>
          <w:sz w:val="21"/>
        </w:rPr>
      </w:pPr>
      <w:r>
        <w:rPr>
          <w:rFonts w:ascii="Arial"/>
          <w:b/>
          <w:sz w:val="21"/>
        </w:rPr>
        <w:t>Suggested</w:t>
      </w:r>
      <w:r>
        <w:rPr>
          <w:rFonts w:ascii="Arial"/>
          <w:b/>
          <w:spacing w:val="-1"/>
          <w:sz w:val="21"/>
        </w:rPr>
        <w:t xml:space="preserve"> </w:t>
      </w:r>
      <w:r>
        <w:rPr>
          <w:rFonts w:ascii="Arial"/>
          <w:b/>
          <w:sz w:val="21"/>
        </w:rPr>
        <w:t>fix:</w:t>
      </w:r>
      <w:r>
        <w:rPr>
          <w:rFonts w:ascii="Arial"/>
          <w:b/>
          <w:spacing w:val="-1"/>
          <w:sz w:val="21"/>
        </w:rPr>
        <w:t xml:space="preserve"> </w:t>
      </w:r>
      <w:r>
        <w:rPr>
          <w:sz w:val="21"/>
        </w:rPr>
        <w:t>Correct</w:t>
      </w:r>
      <w:r>
        <w:rPr>
          <w:spacing w:val="-1"/>
          <w:sz w:val="21"/>
        </w:rPr>
        <w:t xml:space="preserve"> </w:t>
      </w:r>
      <w:r>
        <w:rPr>
          <w:sz w:val="21"/>
        </w:rPr>
        <w:t>the</w:t>
      </w:r>
      <w:r>
        <w:rPr>
          <w:spacing w:val="-5"/>
          <w:sz w:val="21"/>
        </w:rPr>
        <w:t xml:space="preserve"> </w:t>
      </w:r>
      <w:r>
        <w:rPr>
          <w:sz w:val="21"/>
        </w:rPr>
        <w:t>stored</w:t>
      </w:r>
      <w:r>
        <w:rPr>
          <w:spacing w:val="-5"/>
          <w:sz w:val="21"/>
        </w:rPr>
        <w:t xml:space="preserve"> </w:t>
      </w:r>
      <w:r>
        <w:rPr>
          <w:sz w:val="21"/>
        </w:rPr>
        <w:t>date</w:t>
      </w:r>
      <w:r>
        <w:rPr>
          <w:spacing w:val="-5"/>
          <w:sz w:val="21"/>
        </w:rPr>
        <w:t xml:space="preserve"> </w:t>
      </w:r>
      <w:r>
        <w:rPr>
          <w:sz w:val="21"/>
        </w:rPr>
        <w:t>of</w:t>
      </w:r>
      <w:r>
        <w:rPr>
          <w:spacing w:val="-1"/>
          <w:sz w:val="21"/>
        </w:rPr>
        <w:t xml:space="preserve"> </w:t>
      </w:r>
      <w:r>
        <w:rPr>
          <w:sz w:val="21"/>
        </w:rPr>
        <w:t>birth</w:t>
      </w:r>
      <w:r>
        <w:rPr>
          <w:spacing w:val="-5"/>
          <w:sz w:val="21"/>
        </w:rPr>
        <w:t xml:space="preserve"> </w:t>
      </w:r>
      <w:r>
        <w:rPr>
          <w:sz w:val="21"/>
        </w:rPr>
        <w:t>or</w:t>
      </w:r>
      <w:r>
        <w:rPr>
          <w:spacing w:val="-3"/>
          <w:sz w:val="21"/>
        </w:rPr>
        <w:t xml:space="preserve"> </w:t>
      </w:r>
      <w:r>
        <w:rPr>
          <w:sz w:val="21"/>
        </w:rPr>
        <w:t>the</w:t>
      </w:r>
      <w:r>
        <w:rPr>
          <w:spacing w:val="-5"/>
          <w:sz w:val="21"/>
        </w:rPr>
        <w:t xml:space="preserve"> </w:t>
      </w:r>
      <w:r>
        <w:rPr>
          <w:sz w:val="21"/>
        </w:rPr>
        <w:t>displayed</w:t>
      </w:r>
      <w:r>
        <w:rPr>
          <w:spacing w:val="-5"/>
          <w:sz w:val="21"/>
        </w:rPr>
        <w:t xml:space="preserve"> </w:t>
      </w:r>
      <w:r>
        <w:rPr>
          <w:sz w:val="21"/>
        </w:rPr>
        <w:t>age</w:t>
      </w:r>
      <w:r>
        <w:rPr>
          <w:spacing w:val="-5"/>
          <w:sz w:val="21"/>
        </w:rPr>
        <w:t xml:space="preserve"> </w:t>
      </w:r>
      <w:r>
        <w:rPr>
          <w:sz w:val="21"/>
        </w:rPr>
        <w:t>so</w:t>
      </w:r>
      <w:r>
        <w:rPr>
          <w:spacing w:val="-5"/>
          <w:sz w:val="21"/>
        </w:rPr>
        <w:t xml:space="preserve"> </w:t>
      </w:r>
      <w:r>
        <w:rPr>
          <w:sz w:val="21"/>
        </w:rPr>
        <w:t>the</w:t>
      </w:r>
      <w:r>
        <w:rPr>
          <w:spacing w:val="-5"/>
          <w:sz w:val="21"/>
        </w:rPr>
        <w:t xml:space="preserve"> </w:t>
      </w:r>
      <w:r>
        <w:rPr>
          <w:sz w:val="21"/>
        </w:rPr>
        <w:t>demographic</w:t>
      </w:r>
      <w:r>
        <w:rPr>
          <w:spacing w:val="-3"/>
          <w:sz w:val="21"/>
        </w:rPr>
        <w:t xml:space="preserve"> </w:t>
      </w:r>
      <w:r>
        <w:rPr>
          <w:sz w:val="21"/>
        </w:rPr>
        <w:t>fields agree</w:t>
      </w:r>
      <w:r>
        <w:rPr>
          <w:spacing w:val="-5"/>
          <w:sz w:val="21"/>
        </w:rPr>
        <w:t xml:space="preserve"> </w:t>
      </w:r>
      <w:r>
        <w:rPr>
          <w:sz w:val="21"/>
        </w:rPr>
        <w:t>across the header, patient object, and grader.</w:t>
      </w:r>
    </w:p>
    <w:p w14:paraId="29C19C54" w14:textId="77777777" w:rsidR="00F9164C" w:rsidRDefault="00000000">
      <w:pPr>
        <w:pStyle w:val="BodyText"/>
        <w:rPr>
          <w:sz w:val="16"/>
        </w:rPr>
      </w:pPr>
      <w:r>
        <w:rPr>
          <w:noProof/>
          <w:sz w:val="16"/>
        </w:rPr>
        <w:drawing>
          <wp:anchor distT="0" distB="0" distL="0" distR="0" simplePos="0" relativeHeight="487620096" behindDoc="1" locked="0" layoutInCell="1" allowOverlap="1" wp14:anchorId="74E6E73C" wp14:editId="5941D4EB">
            <wp:simplePos x="0" y="0"/>
            <wp:positionH relativeFrom="page">
              <wp:posOffset>942031</wp:posOffset>
            </wp:positionH>
            <wp:positionV relativeFrom="paragraph">
              <wp:posOffset>132208</wp:posOffset>
            </wp:positionV>
            <wp:extent cx="5860416" cy="2295525"/>
            <wp:effectExtent l="0" t="0" r="0" b="0"/>
            <wp:wrapTopAndBottom/>
            <wp:docPr id="145" name="Image 1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5" name="Image 145"/>
                    <pic:cNvPicPr/>
                  </pic:nvPicPr>
                  <pic:blipFill>
                    <a:blip r:embed="rId129" cstate="print"/>
                    <a:stretch>
                      <a:fillRect/>
                    </a:stretch>
                  </pic:blipFill>
                  <pic:spPr>
                    <a:xfrm>
                      <a:off x="0" y="0"/>
                      <a:ext cx="5860416" cy="2295525"/>
                    </a:xfrm>
                    <a:prstGeom prst="rect">
                      <a:avLst/>
                    </a:prstGeom>
                  </pic:spPr>
                </pic:pic>
              </a:graphicData>
            </a:graphic>
          </wp:anchor>
        </w:drawing>
      </w:r>
      <w:r>
        <w:rPr>
          <w:noProof/>
          <w:sz w:val="16"/>
        </w:rPr>
        <w:drawing>
          <wp:anchor distT="0" distB="0" distL="0" distR="0" simplePos="0" relativeHeight="487620608" behindDoc="1" locked="0" layoutInCell="1" allowOverlap="1" wp14:anchorId="4D921968" wp14:editId="78E5830B">
            <wp:simplePos x="0" y="0"/>
            <wp:positionH relativeFrom="page">
              <wp:posOffset>565150</wp:posOffset>
            </wp:positionH>
            <wp:positionV relativeFrom="paragraph">
              <wp:posOffset>2505814</wp:posOffset>
            </wp:positionV>
            <wp:extent cx="6583877" cy="576262"/>
            <wp:effectExtent l="0" t="0" r="0" b="0"/>
            <wp:wrapTopAndBottom/>
            <wp:docPr id="146" name="Image 1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6" name="Image 146"/>
                    <pic:cNvPicPr/>
                  </pic:nvPicPr>
                  <pic:blipFill>
                    <a:blip r:embed="rId130" cstate="print"/>
                    <a:stretch>
                      <a:fillRect/>
                    </a:stretch>
                  </pic:blipFill>
                  <pic:spPr>
                    <a:xfrm>
                      <a:off x="0" y="0"/>
                      <a:ext cx="6583877" cy="576262"/>
                    </a:xfrm>
                    <a:prstGeom prst="rect">
                      <a:avLst/>
                    </a:prstGeom>
                  </pic:spPr>
                </pic:pic>
              </a:graphicData>
            </a:graphic>
          </wp:anchor>
        </w:drawing>
      </w:r>
    </w:p>
    <w:p w14:paraId="039703EF" w14:textId="77777777" w:rsidR="00F9164C" w:rsidRDefault="00F9164C">
      <w:pPr>
        <w:pStyle w:val="BodyText"/>
        <w:spacing w:before="6"/>
        <w:rPr>
          <w:sz w:val="8"/>
        </w:rPr>
      </w:pPr>
    </w:p>
    <w:p w14:paraId="537E8AE4" w14:textId="77777777" w:rsidR="00F9164C" w:rsidRDefault="00000000">
      <w:pPr>
        <w:spacing w:before="86"/>
        <w:ind w:left="10" w:right="11"/>
        <w:jc w:val="center"/>
        <w:rPr>
          <w:rFonts w:ascii="Arial" w:hAnsi="Arial"/>
          <w:i/>
          <w:sz w:val="18"/>
        </w:rPr>
      </w:pPr>
      <w:r>
        <w:rPr>
          <w:rFonts w:ascii="Arial" w:hAnsi="Arial"/>
          <w:i/>
          <w:color w:val="696969"/>
          <w:sz w:val="18"/>
        </w:rPr>
        <w:t>Evidence</w:t>
      </w:r>
      <w:r>
        <w:rPr>
          <w:rFonts w:ascii="Arial" w:hAnsi="Arial"/>
          <w:i/>
          <w:color w:val="696969"/>
          <w:spacing w:val="-4"/>
          <w:sz w:val="18"/>
        </w:rPr>
        <w:t xml:space="preserve"> </w:t>
      </w:r>
      <w:r>
        <w:rPr>
          <w:rFonts w:ascii="Arial" w:hAnsi="Arial"/>
          <w:i/>
          <w:color w:val="696969"/>
          <w:sz w:val="18"/>
        </w:rPr>
        <w:t>–</w:t>
      </w:r>
      <w:r>
        <w:rPr>
          <w:rFonts w:ascii="Arial" w:hAnsi="Arial"/>
          <w:i/>
          <w:color w:val="696969"/>
          <w:spacing w:val="-2"/>
          <w:sz w:val="18"/>
        </w:rPr>
        <w:t xml:space="preserve"> </w:t>
      </w:r>
      <w:r>
        <w:rPr>
          <w:rFonts w:ascii="Arial" w:hAnsi="Arial"/>
          <w:i/>
          <w:color w:val="696969"/>
          <w:sz w:val="18"/>
        </w:rPr>
        <w:t>Tuesday</w:t>
      </w:r>
      <w:r>
        <w:rPr>
          <w:rFonts w:ascii="Arial" w:hAnsi="Arial"/>
          <w:i/>
          <w:color w:val="696969"/>
          <w:spacing w:val="-1"/>
          <w:sz w:val="18"/>
        </w:rPr>
        <w:t xml:space="preserve"> </w:t>
      </w:r>
      <w:r>
        <w:rPr>
          <w:rFonts w:ascii="Arial" w:hAnsi="Arial"/>
          <w:i/>
          <w:color w:val="696969"/>
          <w:sz w:val="18"/>
        </w:rPr>
        <w:t>Initial</w:t>
      </w:r>
      <w:r>
        <w:rPr>
          <w:rFonts w:ascii="Arial" w:hAnsi="Arial"/>
          <w:i/>
          <w:color w:val="696969"/>
          <w:spacing w:val="-1"/>
          <w:sz w:val="18"/>
        </w:rPr>
        <w:t xml:space="preserve"> </w:t>
      </w:r>
      <w:r>
        <w:rPr>
          <w:rFonts w:ascii="Arial" w:hAnsi="Arial"/>
          <w:i/>
          <w:color w:val="696969"/>
          <w:sz w:val="18"/>
        </w:rPr>
        <w:t>Visit:</w:t>
      </w:r>
      <w:r>
        <w:rPr>
          <w:rFonts w:ascii="Arial" w:hAnsi="Arial"/>
          <w:i/>
          <w:color w:val="696969"/>
          <w:spacing w:val="-1"/>
          <w:sz w:val="18"/>
        </w:rPr>
        <w:t xml:space="preserve"> </w:t>
      </w:r>
      <w:r>
        <w:rPr>
          <w:rFonts w:ascii="Arial" w:hAnsi="Arial"/>
          <w:i/>
          <w:color w:val="696969"/>
          <w:sz w:val="18"/>
        </w:rPr>
        <w:t>student</w:t>
      </w:r>
      <w:r>
        <w:rPr>
          <w:rFonts w:ascii="Arial" w:hAnsi="Arial"/>
          <w:i/>
          <w:color w:val="696969"/>
          <w:spacing w:val="-1"/>
          <w:sz w:val="18"/>
        </w:rPr>
        <w:t xml:space="preserve"> </w:t>
      </w:r>
      <w:r>
        <w:rPr>
          <w:rFonts w:ascii="Arial" w:hAnsi="Arial"/>
          <w:i/>
          <w:color w:val="696969"/>
          <w:sz w:val="18"/>
        </w:rPr>
        <w:t>facing</w:t>
      </w:r>
      <w:r>
        <w:rPr>
          <w:rFonts w:ascii="Arial" w:hAnsi="Arial"/>
          <w:i/>
          <w:color w:val="696969"/>
          <w:spacing w:val="-1"/>
          <w:sz w:val="18"/>
        </w:rPr>
        <w:t xml:space="preserve"> </w:t>
      </w:r>
      <w:r>
        <w:rPr>
          <w:rFonts w:ascii="Arial" w:hAnsi="Arial"/>
          <w:i/>
          <w:color w:val="696969"/>
          <w:sz w:val="18"/>
        </w:rPr>
        <w:t>information</w:t>
      </w:r>
      <w:r>
        <w:rPr>
          <w:rFonts w:ascii="Arial" w:hAnsi="Arial"/>
          <w:i/>
          <w:color w:val="696969"/>
          <w:spacing w:val="-1"/>
          <w:sz w:val="18"/>
        </w:rPr>
        <w:t xml:space="preserve"> </w:t>
      </w:r>
      <w:r>
        <w:rPr>
          <w:rFonts w:ascii="Arial" w:hAnsi="Arial"/>
          <w:i/>
          <w:color w:val="696969"/>
          <w:sz w:val="18"/>
        </w:rPr>
        <w:t>compared</w:t>
      </w:r>
      <w:r>
        <w:rPr>
          <w:rFonts w:ascii="Arial" w:hAnsi="Arial"/>
          <w:i/>
          <w:color w:val="696969"/>
          <w:spacing w:val="-1"/>
          <w:sz w:val="18"/>
        </w:rPr>
        <w:t xml:space="preserve"> </w:t>
      </w:r>
      <w:r>
        <w:rPr>
          <w:rFonts w:ascii="Arial" w:hAnsi="Arial"/>
          <w:i/>
          <w:color w:val="696969"/>
          <w:sz w:val="18"/>
        </w:rPr>
        <w:t>with</w:t>
      </w:r>
      <w:r>
        <w:rPr>
          <w:rFonts w:ascii="Arial" w:hAnsi="Arial"/>
          <w:i/>
          <w:color w:val="696969"/>
          <w:spacing w:val="-2"/>
          <w:sz w:val="18"/>
        </w:rPr>
        <w:t xml:space="preserve"> </w:t>
      </w:r>
      <w:r>
        <w:rPr>
          <w:rFonts w:ascii="Arial" w:hAnsi="Arial"/>
          <w:i/>
          <w:color w:val="696969"/>
          <w:sz w:val="18"/>
        </w:rPr>
        <w:t>the</w:t>
      </w:r>
      <w:r>
        <w:rPr>
          <w:rFonts w:ascii="Arial" w:hAnsi="Arial"/>
          <w:i/>
          <w:color w:val="696969"/>
          <w:spacing w:val="-1"/>
          <w:sz w:val="18"/>
        </w:rPr>
        <w:t xml:space="preserve"> </w:t>
      </w:r>
      <w:r>
        <w:rPr>
          <w:rFonts w:ascii="Arial" w:hAnsi="Arial"/>
          <w:i/>
          <w:color w:val="696969"/>
          <w:sz w:val="18"/>
        </w:rPr>
        <w:t>grader/rubric</w:t>
      </w:r>
      <w:r>
        <w:rPr>
          <w:rFonts w:ascii="Arial" w:hAnsi="Arial"/>
          <w:i/>
          <w:color w:val="696969"/>
          <w:spacing w:val="-1"/>
          <w:sz w:val="18"/>
        </w:rPr>
        <w:t xml:space="preserve"> </w:t>
      </w:r>
      <w:r>
        <w:rPr>
          <w:rFonts w:ascii="Arial" w:hAnsi="Arial"/>
          <w:i/>
          <w:color w:val="696969"/>
          <w:spacing w:val="-2"/>
          <w:sz w:val="18"/>
        </w:rPr>
        <w:t>expectation.</w:t>
      </w:r>
    </w:p>
    <w:p w14:paraId="38A326F8" w14:textId="77777777" w:rsidR="00F9164C" w:rsidRDefault="00F9164C">
      <w:pPr>
        <w:jc w:val="center"/>
        <w:rPr>
          <w:rFonts w:ascii="Arial" w:hAnsi="Arial"/>
          <w:i/>
          <w:sz w:val="18"/>
        </w:rPr>
        <w:sectPr w:rsidR="00F9164C">
          <w:pgSz w:w="12240" w:h="15840"/>
          <w:pgMar w:top="720" w:right="0" w:bottom="540" w:left="0" w:header="0" w:footer="313" w:gutter="0"/>
          <w:cols w:space="720"/>
        </w:sectPr>
      </w:pPr>
    </w:p>
    <w:p w14:paraId="661ABF46" w14:textId="77777777" w:rsidR="00F9164C" w:rsidRDefault="00000000">
      <w:pPr>
        <w:pStyle w:val="Heading6"/>
        <w:spacing w:line="290" w:lineRule="auto"/>
      </w:pPr>
      <w:r>
        <w:rPr>
          <w:color w:val="183B62"/>
          <w:spacing w:val="-4"/>
        </w:rPr>
        <w:lastRenderedPageBreak/>
        <w:t>Issue</w:t>
      </w:r>
      <w:r>
        <w:rPr>
          <w:color w:val="183B62"/>
          <w:spacing w:val="-19"/>
        </w:rPr>
        <w:t xml:space="preserve"> </w:t>
      </w:r>
      <w:r>
        <w:rPr>
          <w:color w:val="183B62"/>
          <w:spacing w:val="-4"/>
        </w:rPr>
        <w:t>3.</w:t>
      </w:r>
      <w:r>
        <w:rPr>
          <w:color w:val="183B62"/>
          <w:spacing w:val="-21"/>
        </w:rPr>
        <w:t xml:space="preserve"> </w:t>
      </w:r>
      <w:r>
        <w:rPr>
          <w:color w:val="183B62"/>
          <w:spacing w:val="-4"/>
        </w:rPr>
        <w:t>Expected</w:t>
      </w:r>
      <w:r>
        <w:rPr>
          <w:color w:val="183B62"/>
          <w:spacing w:val="-18"/>
        </w:rPr>
        <w:t xml:space="preserve"> </w:t>
      </w:r>
      <w:r>
        <w:rPr>
          <w:color w:val="183B62"/>
          <w:spacing w:val="-4"/>
        </w:rPr>
        <w:t>mild</w:t>
      </w:r>
      <w:r>
        <w:rPr>
          <w:color w:val="183B62"/>
          <w:spacing w:val="-17"/>
        </w:rPr>
        <w:t xml:space="preserve"> </w:t>
      </w:r>
      <w:r>
        <w:rPr>
          <w:color w:val="183B62"/>
          <w:spacing w:val="-4"/>
        </w:rPr>
        <w:t>exertional</w:t>
      </w:r>
      <w:r>
        <w:rPr>
          <w:color w:val="183B62"/>
          <w:spacing w:val="-19"/>
        </w:rPr>
        <w:t xml:space="preserve"> </w:t>
      </w:r>
      <w:r>
        <w:rPr>
          <w:color w:val="183B62"/>
          <w:spacing w:val="-4"/>
        </w:rPr>
        <w:t>dyspnea</w:t>
      </w:r>
      <w:r>
        <w:rPr>
          <w:color w:val="183B62"/>
          <w:spacing w:val="-18"/>
        </w:rPr>
        <w:t xml:space="preserve"> </w:t>
      </w:r>
      <w:r>
        <w:rPr>
          <w:color w:val="183B62"/>
          <w:spacing w:val="-4"/>
        </w:rPr>
        <w:t>directly</w:t>
      </w:r>
      <w:r>
        <w:rPr>
          <w:color w:val="183B62"/>
          <w:spacing w:val="-18"/>
        </w:rPr>
        <w:t xml:space="preserve"> </w:t>
      </w:r>
      <w:r>
        <w:rPr>
          <w:color w:val="183B62"/>
          <w:spacing w:val="-4"/>
        </w:rPr>
        <w:t>conflicts</w:t>
      </w:r>
      <w:r>
        <w:rPr>
          <w:color w:val="183B62"/>
          <w:spacing w:val="-18"/>
        </w:rPr>
        <w:t xml:space="preserve"> </w:t>
      </w:r>
      <w:r>
        <w:rPr>
          <w:color w:val="183B62"/>
          <w:spacing w:val="-4"/>
        </w:rPr>
        <w:t>with</w:t>
      </w:r>
      <w:r>
        <w:rPr>
          <w:color w:val="183B62"/>
          <w:spacing w:val="-21"/>
        </w:rPr>
        <w:t xml:space="preserve"> </w:t>
      </w:r>
      <w:r>
        <w:rPr>
          <w:color w:val="183B62"/>
          <w:spacing w:val="-4"/>
        </w:rPr>
        <w:t>the</w:t>
      </w:r>
      <w:r>
        <w:rPr>
          <w:color w:val="183B62"/>
          <w:spacing w:val="-19"/>
        </w:rPr>
        <w:t xml:space="preserve"> </w:t>
      </w:r>
      <w:r>
        <w:rPr>
          <w:color w:val="183B62"/>
          <w:spacing w:val="-4"/>
        </w:rPr>
        <w:t>Tuesday</w:t>
      </w:r>
      <w:r>
        <w:rPr>
          <w:color w:val="183B62"/>
          <w:spacing w:val="-18"/>
        </w:rPr>
        <w:t xml:space="preserve"> </w:t>
      </w:r>
      <w:r>
        <w:rPr>
          <w:color w:val="183B62"/>
          <w:spacing w:val="-4"/>
        </w:rPr>
        <w:t xml:space="preserve">AI </w:t>
      </w:r>
      <w:r>
        <w:rPr>
          <w:color w:val="183B62"/>
        </w:rPr>
        <w:t>patient</w:t>
      </w:r>
      <w:r>
        <w:rPr>
          <w:color w:val="183B62"/>
          <w:spacing w:val="-15"/>
        </w:rPr>
        <w:t xml:space="preserve"> </w:t>
      </w:r>
      <w:r>
        <w:rPr>
          <w:color w:val="183B62"/>
        </w:rPr>
        <w:t>denial</w:t>
      </w:r>
    </w:p>
    <w:p w14:paraId="2B28CFB3" w14:textId="77777777" w:rsidR="00F9164C" w:rsidRDefault="00000000">
      <w:pPr>
        <w:spacing w:before="123" w:line="276" w:lineRule="auto"/>
        <w:ind w:left="835" w:right="1165"/>
        <w:jc w:val="both"/>
        <w:rPr>
          <w:sz w:val="21"/>
        </w:rPr>
      </w:pPr>
      <w:r>
        <w:rPr>
          <w:rFonts w:ascii="Arial"/>
          <w:b/>
          <w:sz w:val="21"/>
        </w:rPr>
        <w:t>What</w:t>
      </w:r>
      <w:r>
        <w:rPr>
          <w:rFonts w:ascii="Arial"/>
          <w:b/>
          <w:spacing w:val="-1"/>
          <w:sz w:val="21"/>
        </w:rPr>
        <w:t xml:space="preserve"> </w:t>
      </w:r>
      <w:r>
        <w:rPr>
          <w:rFonts w:ascii="Arial"/>
          <w:b/>
          <w:sz w:val="21"/>
        </w:rPr>
        <w:t>the</w:t>
      </w:r>
      <w:r>
        <w:rPr>
          <w:rFonts w:ascii="Arial"/>
          <w:b/>
          <w:spacing w:val="-3"/>
          <w:sz w:val="21"/>
        </w:rPr>
        <w:t xml:space="preserve"> </w:t>
      </w:r>
      <w:r>
        <w:rPr>
          <w:rFonts w:ascii="Arial"/>
          <w:b/>
          <w:sz w:val="21"/>
        </w:rPr>
        <w:t>student</w:t>
      </w:r>
      <w:r>
        <w:rPr>
          <w:rFonts w:ascii="Arial"/>
          <w:b/>
          <w:spacing w:val="-6"/>
          <w:sz w:val="21"/>
        </w:rPr>
        <w:t xml:space="preserve"> </w:t>
      </w:r>
      <w:r>
        <w:rPr>
          <w:rFonts w:ascii="Arial"/>
          <w:b/>
          <w:sz w:val="21"/>
        </w:rPr>
        <w:t>saw or</w:t>
      </w:r>
      <w:r>
        <w:rPr>
          <w:rFonts w:ascii="Arial"/>
          <w:b/>
          <w:spacing w:val="-3"/>
          <w:sz w:val="21"/>
        </w:rPr>
        <w:t xml:space="preserve"> </w:t>
      </w:r>
      <w:r>
        <w:rPr>
          <w:rFonts w:ascii="Arial"/>
          <w:b/>
          <w:sz w:val="21"/>
        </w:rPr>
        <w:t xml:space="preserve">heard: </w:t>
      </w:r>
      <w:r>
        <w:rPr>
          <w:sz w:val="21"/>
        </w:rPr>
        <w:t>Robert is</w:t>
      </w:r>
      <w:r>
        <w:rPr>
          <w:spacing w:val="-1"/>
          <w:sz w:val="21"/>
        </w:rPr>
        <w:t xml:space="preserve"> </w:t>
      </w:r>
      <w:r>
        <w:rPr>
          <w:sz w:val="21"/>
        </w:rPr>
        <w:t>directly</w:t>
      </w:r>
      <w:r>
        <w:rPr>
          <w:spacing w:val="-1"/>
          <w:sz w:val="21"/>
        </w:rPr>
        <w:t xml:space="preserve"> </w:t>
      </w:r>
      <w:r>
        <w:rPr>
          <w:sz w:val="21"/>
        </w:rPr>
        <w:t>asked</w:t>
      </w:r>
      <w:r>
        <w:rPr>
          <w:spacing w:val="-3"/>
          <w:sz w:val="21"/>
        </w:rPr>
        <w:t xml:space="preserve"> </w:t>
      </w:r>
      <w:r>
        <w:rPr>
          <w:sz w:val="21"/>
        </w:rPr>
        <w:t>what activities</w:t>
      </w:r>
      <w:r>
        <w:rPr>
          <w:spacing w:val="-1"/>
          <w:sz w:val="21"/>
        </w:rPr>
        <w:t xml:space="preserve"> </w:t>
      </w:r>
      <w:r>
        <w:rPr>
          <w:sz w:val="21"/>
        </w:rPr>
        <w:t>make</w:t>
      </w:r>
      <w:r>
        <w:rPr>
          <w:spacing w:val="-3"/>
          <w:sz w:val="21"/>
        </w:rPr>
        <w:t xml:space="preserve"> </w:t>
      </w:r>
      <w:r>
        <w:rPr>
          <w:sz w:val="21"/>
        </w:rPr>
        <w:t>him</w:t>
      </w:r>
      <w:r>
        <w:rPr>
          <w:spacing w:val="-1"/>
          <w:sz w:val="21"/>
        </w:rPr>
        <w:t xml:space="preserve"> </w:t>
      </w:r>
      <w:r>
        <w:rPr>
          <w:sz w:val="21"/>
        </w:rPr>
        <w:t>short of breath</w:t>
      </w:r>
      <w:r>
        <w:rPr>
          <w:spacing w:val="-3"/>
          <w:sz w:val="21"/>
        </w:rPr>
        <w:t xml:space="preserve"> </w:t>
      </w:r>
      <w:r>
        <w:rPr>
          <w:sz w:val="21"/>
        </w:rPr>
        <w:t>or</w:t>
      </w:r>
      <w:r>
        <w:rPr>
          <w:spacing w:val="-1"/>
          <w:sz w:val="21"/>
        </w:rPr>
        <w:t xml:space="preserve"> </w:t>
      </w:r>
      <w:r>
        <w:rPr>
          <w:sz w:val="21"/>
        </w:rPr>
        <w:t>tired. He says</w:t>
      </w:r>
      <w:r>
        <w:rPr>
          <w:spacing w:val="-2"/>
          <w:sz w:val="21"/>
        </w:rPr>
        <w:t xml:space="preserve"> </w:t>
      </w:r>
      <w:r>
        <w:rPr>
          <w:sz w:val="21"/>
        </w:rPr>
        <w:t>he</w:t>
      </w:r>
      <w:r>
        <w:rPr>
          <w:spacing w:val="-4"/>
          <w:sz w:val="21"/>
        </w:rPr>
        <w:t xml:space="preserve"> </w:t>
      </w:r>
      <w:r>
        <w:rPr>
          <w:sz w:val="21"/>
        </w:rPr>
        <w:t>has</w:t>
      </w:r>
      <w:r>
        <w:rPr>
          <w:spacing w:val="-2"/>
          <w:sz w:val="21"/>
        </w:rPr>
        <w:t xml:space="preserve"> </w:t>
      </w:r>
      <w:r>
        <w:rPr>
          <w:sz w:val="21"/>
        </w:rPr>
        <w:t>not</w:t>
      </w:r>
      <w:r>
        <w:rPr>
          <w:spacing w:val="-1"/>
          <w:sz w:val="21"/>
        </w:rPr>
        <w:t xml:space="preserve"> </w:t>
      </w:r>
      <w:r>
        <w:rPr>
          <w:sz w:val="21"/>
        </w:rPr>
        <w:t>noticed</w:t>
      </w:r>
      <w:r>
        <w:rPr>
          <w:spacing w:val="-4"/>
          <w:sz w:val="21"/>
        </w:rPr>
        <w:t xml:space="preserve"> </w:t>
      </w:r>
      <w:r>
        <w:rPr>
          <w:sz w:val="21"/>
        </w:rPr>
        <w:t>shortness</w:t>
      </w:r>
      <w:r>
        <w:rPr>
          <w:spacing w:val="-2"/>
          <w:sz w:val="21"/>
        </w:rPr>
        <w:t xml:space="preserve"> </w:t>
      </w:r>
      <w:r>
        <w:rPr>
          <w:sz w:val="21"/>
        </w:rPr>
        <w:t>of</w:t>
      </w:r>
      <w:r>
        <w:rPr>
          <w:spacing w:val="-1"/>
          <w:sz w:val="21"/>
        </w:rPr>
        <w:t xml:space="preserve"> </w:t>
      </w:r>
      <w:r>
        <w:rPr>
          <w:sz w:val="21"/>
        </w:rPr>
        <w:t>breath or</w:t>
      </w:r>
      <w:r>
        <w:rPr>
          <w:spacing w:val="-2"/>
          <w:sz w:val="21"/>
        </w:rPr>
        <w:t xml:space="preserve"> </w:t>
      </w:r>
      <w:r>
        <w:rPr>
          <w:sz w:val="21"/>
        </w:rPr>
        <w:t>increased</w:t>
      </w:r>
      <w:r>
        <w:rPr>
          <w:spacing w:val="-4"/>
          <w:sz w:val="21"/>
        </w:rPr>
        <w:t xml:space="preserve"> </w:t>
      </w:r>
      <w:r>
        <w:rPr>
          <w:sz w:val="21"/>
        </w:rPr>
        <w:t>tiredness</w:t>
      </w:r>
      <w:r>
        <w:rPr>
          <w:spacing w:val="-2"/>
          <w:sz w:val="21"/>
        </w:rPr>
        <w:t xml:space="preserve"> </w:t>
      </w:r>
      <w:r>
        <w:rPr>
          <w:sz w:val="21"/>
        </w:rPr>
        <w:t>and</w:t>
      </w:r>
      <w:r>
        <w:rPr>
          <w:spacing w:val="-4"/>
          <w:sz w:val="21"/>
        </w:rPr>
        <w:t xml:space="preserve"> </w:t>
      </w:r>
      <w:r>
        <w:rPr>
          <w:sz w:val="21"/>
        </w:rPr>
        <w:t>can</w:t>
      </w:r>
      <w:r>
        <w:rPr>
          <w:spacing w:val="-4"/>
          <w:sz w:val="21"/>
        </w:rPr>
        <w:t xml:space="preserve"> </w:t>
      </w:r>
      <w:r>
        <w:rPr>
          <w:sz w:val="21"/>
        </w:rPr>
        <w:t>perform</w:t>
      </w:r>
      <w:r>
        <w:rPr>
          <w:spacing w:val="-2"/>
          <w:sz w:val="21"/>
        </w:rPr>
        <w:t xml:space="preserve"> </w:t>
      </w:r>
      <w:r>
        <w:rPr>
          <w:sz w:val="21"/>
        </w:rPr>
        <w:t>his</w:t>
      </w:r>
      <w:r>
        <w:rPr>
          <w:spacing w:val="-2"/>
          <w:sz w:val="21"/>
        </w:rPr>
        <w:t xml:space="preserve"> </w:t>
      </w:r>
      <w:r>
        <w:rPr>
          <w:sz w:val="21"/>
        </w:rPr>
        <w:t>usual</w:t>
      </w:r>
      <w:r>
        <w:rPr>
          <w:spacing w:val="-4"/>
          <w:sz w:val="21"/>
        </w:rPr>
        <w:t xml:space="preserve"> </w:t>
      </w:r>
      <w:r>
        <w:rPr>
          <w:sz w:val="21"/>
        </w:rPr>
        <w:t>activities</w:t>
      </w:r>
      <w:r>
        <w:rPr>
          <w:spacing w:val="-2"/>
          <w:sz w:val="21"/>
        </w:rPr>
        <w:t xml:space="preserve"> </w:t>
      </w:r>
      <w:r>
        <w:rPr>
          <w:sz w:val="21"/>
        </w:rPr>
        <w:t>around the house and yard without trouble.</w:t>
      </w:r>
    </w:p>
    <w:p w14:paraId="57B4D5C0" w14:textId="77777777" w:rsidR="00F9164C" w:rsidRDefault="00000000">
      <w:pPr>
        <w:spacing w:before="102" w:line="273" w:lineRule="auto"/>
        <w:ind w:left="835" w:right="871"/>
        <w:rPr>
          <w:sz w:val="21"/>
        </w:rPr>
      </w:pPr>
      <w:r>
        <w:rPr>
          <w:rFonts w:ascii="Arial"/>
          <w:b/>
          <w:sz w:val="21"/>
        </w:rPr>
        <w:t>What</w:t>
      </w:r>
      <w:r>
        <w:rPr>
          <w:rFonts w:ascii="Arial"/>
          <w:b/>
          <w:spacing w:val="-4"/>
          <w:sz w:val="21"/>
        </w:rPr>
        <w:t xml:space="preserve"> </w:t>
      </w:r>
      <w:r>
        <w:rPr>
          <w:rFonts w:ascii="Arial"/>
          <w:b/>
          <w:sz w:val="21"/>
        </w:rPr>
        <w:t>the</w:t>
      </w:r>
      <w:r>
        <w:rPr>
          <w:rFonts w:ascii="Arial"/>
          <w:b/>
          <w:spacing w:val="-5"/>
          <w:sz w:val="21"/>
        </w:rPr>
        <w:t xml:space="preserve"> </w:t>
      </w:r>
      <w:r>
        <w:rPr>
          <w:rFonts w:ascii="Arial"/>
          <w:b/>
          <w:sz w:val="21"/>
        </w:rPr>
        <w:t>grader</w:t>
      </w:r>
      <w:r>
        <w:rPr>
          <w:rFonts w:ascii="Arial"/>
          <w:b/>
          <w:spacing w:val="-5"/>
          <w:sz w:val="21"/>
        </w:rPr>
        <w:t xml:space="preserve"> </w:t>
      </w:r>
      <w:r>
        <w:rPr>
          <w:rFonts w:ascii="Arial"/>
          <w:b/>
          <w:sz w:val="21"/>
        </w:rPr>
        <w:t>expected:</w:t>
      </w:r>
      <w:r>
        <w:rPr>
          <w:rFonts w:ascii="Arial"/>
          <w:b/>
          <w:spacing w:val="-1"/>
          <w:sz w:val="21"/>
        </w:rPr>
        <w:t xml:space="preserve"> </w:t>
      </w:r>
      <w:r>
        <w:rPr>
          <w:sz w:val="21"/>
        </w:rPr>
        <w:t>The</w:t>
      </w:r>
      <w:r>
        <w:rPr>
          <w:spacing w:val="-5"/>
          <w:sz w:val="21"/>
        </w:rPr>
        <w:t xml:space="preserve"> </w:t>
      </w:r>
      <w:r>
        <w:rPr>
          <w:sz w:val="21"/>
        </w:rPr>
        <w:t>Robert</w:t>
      </w:r>
      <w:r>
        <w:rPr>
          <w:spacing w:val="-2"/>
          <w:sz w:val="21"/>
        </w:rPr>
        <w:t xml:space="preserve"> </w:t>
      </w:r>
      <w:r>
        <w:rPr>
          <w:sz w:val="21"/>
        </w:rPr>
        <w:t>Jenkins</w:t>
      </w:r>
      <w:r>
        <w:rPr>
          <w:spacing w:val="-4"/>
          <w:sz w:val="21"/>
        </w:rPr>
        <w:t xml:space="preserve"> </w:t>
      </w:r>
      <w:r>
        <w:rPr>
          <w:sz w:val="21"/>
        </w:rPr>
        <w:t>Tuesday</w:t>
      </w:r>
      <w:r>
        <w:rPr>
          <w:spacing w:val="-4"/>
          <w:sz w:val="21"/>
        </w:rPr>
        <w:t xml:space="preserve"> </w:t>
      </w:r>
      <w:r>
        <w:rPr>
          <w:sz w:val="21"/>
        </w:rPr>
        <w:t>rubric</w:t>
      </w:r>
      <w:r>
        <w:rPr>
          <w:spacing w:val="-4"/>
          <w:sz w:val="21"/>
        </w:rPr>
        <w:t xml:space="preserve"> </w:t>
      </w:r>
      <w:r>
        <w:rPr>
          <w:sz w:val="21"/>
        </w:rPr>
        <w:t>requires</w:t>
      </w:r>
      <w:r>
        <w:rPr>
          <w:spacing w:val="-4"/>
          <w:sz w:val="21"/>
        </w:rPr>
        <w:t xml:space="preserve"> </w:t>
      </w:r>
      <w:r>
        <w:rPr>
          <w:sz w:val="21"/>
        </w:rPr>
        <w:t>mild</w:t>
      </w:r>
      <w:r>
        <w:rPr>
          <w:spacing w:val="-1"/>
          <w:sz w:val="21"/>
        </w:rPr>
        <w:t xml:space="preserve"> </w:t>
      </w:r>
      <w:r>
        <w:rPr>
          <w:sz w:val="21"/>
        </w:rPr>
        <w:t>exertional</w:t>
      </w:r>
      <w:r>
        <w:rPr>
          <w:spacing w:val="-5"/>
          <w:sz w:val="21"/>
        </w:rPr>
        <w:t xml:space="preserve"> </w:t>
      </w:r>
      <w:r>
        <w:rPr>
          <w:sz w:val="21"/>
        </w:rPr>
        <w:t>dyspnea</w:t>
      </w:r>
      <w:r>
        <w:rPr>
          <w:spacing w:val="-5"/>
          <w:sz w:val="21"/>
        </w:rPr>
        <w:t xml:space="preserve"> </w:t>
      </w:r>
      <w:r>
        <w:rPr>
          <w:sz w:val="21"/>
        </w:rPr>
        <w:t>that</w:t>
      </w:r>
      <w:r>
        <w:rPr>
          <w:spacing w:val="-2"/>
          <w:sz w:val="21"/>
        </w:rPr>
        <w:t xml:space="preserve"> </w:t>
      </w:r>
      <w:r>
        <w:rPr>
          <w:sz w:val="21"/>
        </w:rPr>
        <w:t>is unchanged from previous visits.</w:t>
      </w:r>
    </w:p>
    <w:p w14:paraId="4F790AC7" w14:textId="77777777" w:rsidR="00F9164C" w:rsidRDefault="00000000">
      <w:pPr>
        <w:spacing w:before="104" w:line="273" w:lineRule="auto"/>
        <w:ind w:left="835" w:right="871"/>
        <w:rPr>
          <w:sz w:val="21"/>
        </w:rPr>
      </w:pPr>
      <w:r>
        <w:rPr>
          <w:rFonts w:ascii="Arial"/>
          <w:b/>
          <w:sz w:val="21"/>
        </w:rPr>
        <w:t>Why</w:t>
      </w:r>
      <w:r>
        <w:rPr>
          <w:rFonts w:ascii="Arial"/>
          <w:b/>
          <w:spacing w:val="-4"/>
          <w:sz w:val="21"/>
        </w:rPr>
        <w:t xml:space="preserve"> </w:t>
      </w:r>
      <w:r>
        <w:rPr>
          <w:rFonts w:ascii="Arial"/>
          <w:b/>
          <w:sz w:val="21"/>
        </w:rPr>
        <w:t>this</w:t>
      </w:r>
      <w:r>
        <w:rPr>
          <w:rFonts w:ascii="Arial"/>
          <w:b/>
          <w:spacing w:val="-9"/>
          <w:sz w:val="21"/>
        </w:rPr>
        <w:t xml:space="preserve"> </w:t>
      </w:r>
      <w:r>
        <w:rPr>
          <w:rFonts w:ascii="Arial"/>
          <w:b/>
          <w:sz w:val="21"/>
        </w:rPr>
        <w:t>is</w:t>
      </w:r>
      <w:r>
        <w:rPr>
          <w:rFonts w:ascii="Arial"/>
          <w:b/>
          <w:spacing w:val="-4"/>
          <w:sz w:val="21"/>
        </w:rPr>
        <w:t xml:space="preserve"> </w:t>
      </w:r>
      <w:r>
        <w:rPr>
          <w:rFonts w:ascii="Arial"/>
          <w:b/>
          <w:sz w:val="21"/>
        </w:rPr>
        <w:t>a</w:t>
      </w:r>
      <w:r>
        <w:rPr>
          <w:rFonts w:ascii="Arial"/>
          <w:b/>
          <w:spacing w:val="-4"/>
          <w:sz w:val="21"/>
        </w:rPr>
        <w:t xml:space="preserve"> </w:t>
      </w:r>
      <w:r>
        <w:rPr>
          <w:rFonts w:ascii="Arial"/>
          <w:b/>
          <w:sz w:val="21"/>
        </w:rPr>
        <w:t xml:space="preserve">problem: </w:t>
      </w:r>
      <w:r>
        <w:rPr>
          <w:sz w:val="21"/>
        </w:rPr>
        <w:t>This</w:t>
      </w:r>
      <w:r>
        <w:rPr>
          <w:spacing w:val="-2"/>
          <w:sz w:val="21"/>
        </w:rPr>
        <w:t xml:space="preserve"> </w:t>
      </w:r>
      <w:r>
        <w:rPr>
          <w:sz w:val="21"/>
        </w:rPr>
        <w:t>is</w:t>
      </w:r>
      <w:r>
        <w:rPr>
          <w:spacing w:val="-2"/>
          <w:sz w:val="21"/>
        </w:rPr>
        <w:t xml:space="preserve"> </w:t>
      </w:r>
      <w:r>
        <w:rPr>
          <w:sz w:val="21"/>
        </w:rPr>
        <w:t>a</w:t>
      </w:r>
      <w:r>
        <w:rPr>
          <w:spacing w:val="-4"/>
          <w:sz w:val="21"/>
        </w:rPr>
        <w:t xml:space="preserve"> </w:t>
      </w:r>
      <w:r>
        <w:rPr>
          <w:sz w:val="21"/>
        </w:rPr>
        <w:t>positive</w:t>
      </w:r>
      <w:r>
        <w:rPr>
          <w:spacing w:val="-4"/>
          <w:sz w:val="21"/>
        </w:rPr>
        <w:t xml:space="preserve"> </w:t>
      </w:r>
      <w:r>
        <w:rPr>
          <w:sz w:val="21"/>
        </w:rPr>
        <w:t>versus</w:t>
      </w:r>
      <w:r>
        <w:rPr>
          <w:spacing w:val="-2"/>
          <w:sz w:val="21"/>
        </w:rPr>
        <w:t xml:space="preserve"> </w:t>
      </w:r>
      <w:r>
        <w:rPr>
          <w:sz w:val="21"/>
        </w:rPr>
        <w:t>negative</w:t>
      </w:r>
      <w:r>
        <w:rPr>
          <w:spacing w:val="-4"/>
          <w:sz w:val="21"/>
        </w:rPr>
        <w:t xml:space="preserve"> </w:t>
      </w:r>
      <w:r>
        <w:rPr>
          <w:sz w:val="21"/>
        </w:rPr>
        <w:t>symptom</w:t>
      </w:r>
      <w:r>
        <w:rPr>
          <w:spacing w:val="-2"/>
          <w:sz w:val="21"/>
        </w:rPr>
        <w:t xml:space="preserve"> </w:t>
      </w:r>
      <w:r>
        <w:rPr>
          <w:sz w:val="21"/>
        </w:rPr>
        <w:t>contradiction</w:t>
      </w:r>
      <w:r>
        <w:rPr>
          <w:spacing w:val="-4"/>
          <w:sz w:val="21"/>
        </w:rPr>
        <w:t xml:space="preserve"> </w:t>
      </w:r>
      <w:r>
        <w:rPr>
          <w:sz w:val="21"/>
        </w:rPr>
        <w:t>after</w:t>
      </w:r>
      <w:r>
        <w:rPr>
          <w:spacing w:val="-2"/>
          <w:sz w:val="21"/>
        </w:rPr>
        <w:t xml:space="preserve"> </w:t>
      </w:r>
      <w:r>
        <w:rPr>
          <w:sz w:val="21"/>
        </w:rPr>
        <w:t>a</w:t>
      </w:r>
      <w:r>
        <w:rPr>
          <w:spacing w:val="-4"/>
          <w:sz w:val="21"/>
        </w:rPr>
        <w:t xml:space="preserve"> </w:t>
      </w:r>
      <w:r>
        <w:rPr>
          <w:sz w:val="21"/>
        </w:rPr>
        <w:t>targeted</w:t>
      </w:r>
      <w:r>
        <w:rPr>
          <w:spacing w:val="-4"/>
          <w:sz w:val="21"/>
        </w:rPr>
        <w:t xml:space="preserve"> </w:t>
      </w:r>
      <w:r>
        <w:rPr>
          <w:sz w:val="21"/>
        </w:rPr>
        <w:t>question. The student cannot accurately document mild exertional dyspnea when the AI patient explicitly denies it.</w:t>
      </w:r>
    </w:p>
    <w:p w14:paraId="719F60F0" w14:textId="77777777" w:rsidR="00F9164C" w:rsidRDefault="00000000">
      <w:pPr>
        <w:spacing w:before="105" w:line="273" w:lineRule="auto"/>
        <w:ind w:left="835" w:right="871"/>
        <w:rPr>
          <w:sz w:val="21"/>
        </w:rPr>
      </w:pPr>
      <w:r>
        <w:rPr>
          <w:rFonts w:ascii="Arial"/>
          <w:b/>
          <w:sz w:val="21"/>
        </w:rPr>
        <w:t>Suggested</w:t>
      </w:r>
      <w:r>
        <w:rPr>
          <w:rFonts w:ascii="Arial"/>
          <w:b/>
          <w:spacing w:val="-1"/>
          <w:sz w:val="21"/>
        </w:rPr>
        <w:t xml:space="preserve"> </w:t>
      </w:r>
      <w:r>
        <w:rPr>
          <w:rFonts w:ascii="Arial"/>
          <w:b/>
          <w:sz w:val="21"/>
        </w:rPr>
        <w:t>fix:</w:t>
      </w:r>
      <w:r>
        <w:rPr>
          <w:rFonts w:ascii="Arial"/>
          <w:b/>
          <w:spacing w:val="-1"/>
          <w:sz w:val="21"/>
        </w:rPr>
        <w:t xml:space="preserve"> </w:t>
      </w:r>
      <w:r>
        <w:rPr>
          <w:sz w:val="21"/>
        </w:rPr>
        <w:t>Synchronize</w:t>
      </w:r>
      <w:r>
        <w:rPr>
          <w:spacing w:val="-4"/>
          <w:sz w:val="21"/>
        </w:rPr>
        <w:t xml:space="preserve"> </w:t>
      </w:r>
      <w:r>
        <w:rPr>
          <w:sz w:val="21"/>
        </w:rPr>
        <w:t>the</w:t>
      </w:r>
      <w:r>
        <w:rPr>
          <w:spacing w:val="-4"/>
          <w:sz w:val="21"/>
        </w:rPr>
        <w:t xml:space="preserve"> </w:t>
      </w:r>
      <w:r>
        <w:rPr>
          <w:sz w:val="21"/>
        </w:rPr>
        <w:t>Tuesday</w:t>
      </w:r>
      <w:r>
        <w:rPr>
          <w:spacing w:val="-3"/>
          <w:sz w:val="21"/>
        </w:rPr>
        <w:t xml:space="preserve"> </w:t>
      </w:r>
      <w:r>
        <w:rPr>
          <w:sz w:val="21"/>
        </w:rPr>
        <w:t>symptom</w:t>
      </w:r>
      <w:r>
        <w:rPr>
          <w:spacing w:val="-3"/>
          <w:sz w:val="21"/>
        </w:rPr>
        <w:t xml:space="preserve"> </w:t>
      </w:r>
      <w:r>
        <w:rPr>
          <w:sz w:val="21"/>
        </w:rPr>
        <w:t>state.</w:t>
      </w:r>
      <w:r>
        <w:rPr>
          <w:spacing w:val="-1"/>
          <w:sz w:val="21"/>
        </w:rPr>
        <w:t xml:space="preserve"> </w:t>
      </w:r>
      <w:r>
        <w:rPr>
          <w:sz w:val="21"/>
        </w:rPr>
        <w:t>If</w:t>
      </w:r>
      <w:r>
        <w:rPr>
          <w:spacing w:val="-1"/>
          <w:sz w:val="21"/>
        </w:rPr>
        <w:t xml:space="preserve"> </w:t>
      </w:r>
      <w:r>
        <w:rPr>
          <w:sz w:val="21"/>
        </w:rPr>
        <w:t>mild</w:t>
      </w:r>
      <w:r>
        <w:rPr>
          <w:spacing w:val="-4"/>
          <w:sz w:val="21"/>
        </w:rPr>
        <w:t xml:space="preserve"> </w:t>
      </w:r>
      <w:r>
        <w:rPr>
          <w:sz w:val="21"/>
        </w:rPr>
        <w:t>exertional</w:t>
      </w:r>
      <w:r>
        <w:rPr>
          <w:spacing w:val="-4"/>
          <w:sz w:val="21"/>
        </w:rPr>
        <w:t xml:space="preserve"> </w:t>
      </w:r>
      <w:r>
        <w:rPr>
          <w:sz w:val="21"/>
        </w:rPr>
        <w:t>dyspnea</w:t>
      </w:r>
      <w:r>
        <w:rPr>
          <w:spacing w:val="-4"/>
          <w:sz w:val="21"/>
        </w:rPr>
        <w:t xml:space="preserve"> </w:t>
      </w:r>
      <w:r>
        <w:rPr>
          <w:sz w:val="21"/>
        </w:rPr>
        <w:t>is</w:t>
      </w:r>
      <w:r>
        <w:rPr>
          <w:spacing w:val="-3"/>
          <w:sz w:val="21"/>
        </w:rPr>
        <w:t xml:space="preserve"> </w:t>
      </w:r>
      <w:r>
        <w:rPr>
          <w:sz w:val="21"/>
        </w:rPr>
        <w:t>an</w:t>
      </w:r>
      <w:r>
        <w:rPr>
          <w:spacing w:val="-4"/>
          <w:sz w:val="21"/>
        </w:rPr>
        <w:t xml:space="preserve"> </w:t>
      </w:r>
      <w:r>
        <w:rPr>
          <w:sz w:val="21"/>
        </w:rPr>
        <w:t>intended</w:t>
      </w:r>
      <w:r>
        <w:rPr>
          <w:spacing w:val="-4"/>
          <w:sz w:val="21"/>
        </w:rPr>
        <w:t xml:space="preserve"> </w:t>
      </w:r>
      <w:r>
        <w:rPr>
          <w:sz w:val="21"/>
        </w:rPr>
        <w:t>case</w:t>
      </w:r>
      <w:r>
        <w:rPr>
          <w:spacing w:val="-4"/>
          <w:sz w:val="21"/>
        </w:rPr>
        <w:t xml:space="preserve"> </w:t>
      </w:r>
      <w:r>
        <w:rPr>
          <w:sz w:val="21"/>
        </w:rPr>
        <w:t>fact,</w:t>
      </w:r>
      <w:r>
        <w:rPr>
          <w:spacing w:val="-1"/>
          <w:sz w:val="21"/>
        </w:rPr>
        <w:t xml:space="preserve"> </w:t>
      </w:r>
      <w:r>
        <w:rPr>
          <w:sz w:val="21"/>
        </w:rPr>
        <w:t>the AI patient should report it when asked directly about exertion and exercise tolerance.</w:t>
      </w:r>
    </w:p>
    <w:p w14:paraId="0A56BF91" w14:textId="77777777" w:rsidR="00F9164C" w:rsidRDefault="00000000">
      <w:pPr>
        <w:pStyle w:val="BodyText"/>
        <w:spacing w:before="5"/>
        <w:rPr>
          <w:sz w:val="16"/>
        </w:rPr>
      </w:pPr>
      <w:r>
        <w:rPr>
          <w:noProof/>
          <w:sz w:val="16"/>
        </w:rPr>
        <w:drawing>
          <wp:anchor distT="0" distB="0" distL="0" distR="0" simplePos="0" relativeHeight="487621120" behindDoc="1" locked="0" layoutInCell="1" allowOverlap="1" wp14:anchorId="17E13C27" wp14:editId="36CD6116">
            <wp:simplePos x="0" y="0"/>
            <wp:positionH relativeFrom="page">
              <wp:posOffset>942031</wp:posOffset>
            </wp:positionH>
            <wp:positionV relativeFrom="paragraph">
              <wp:posOffset>135372</wp:posOffset>
            </wp:positionV>
            <wp:extent cx="5857597" cy="2295525"/>
            <wp:effectExtent l="0" t="0" r="0" b="0"/>
            <wp:wrapTopAndBottom/>
            <wp:docPr id="147" name="Image 1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7" name="Image 147"/>
                    <pic:cNvPicPr/>
                  </pic:nvPicPr>
                  <pic:blipFill>
                    <a:blip r:embed="rId131" cstate="print"/>
                    <a:stretch>
                      <a:fillRect/>
                    </a:stretch>
                  </pic:blipFill>
                  <pic:spPr>
                    <a:xfrm>
                      <a:off x="0" y="0"/>
                      <a:ext cx="5857597" cy="2295525"/>
                    </a:xfrm>
                    <a:prstGeom prst="rect">
                      <a:avLst/>
                    </a:prstGeom>
                  </pic:spPr>
                </pic:pic>
              </a:graphicData>
            </a:graphic>
          </wp:anchor>
        </w:drawing>
      </w:r>
    </w:p>
    <w:p w14:paraId="3CFFD233" w14:textId="77777777" w:rsidR="00F9164C" w:rsidRDefault="00000000">
      <w:pPr>
        <w:spacing w:before="86"/>
        <w:ind w:left="10" w:right="11"/>
        <w:jc w:val="center"/>
        <w:rPr>
          <w:rFonts w:ascii="Arial" w:hAnsi="Arial"/>
          <w:i/>
          <w:sz w:val="18"/>
        </w:rPr>
      </w:pPr>
      <w:r>
        <w:rPr>
          <w:rFonts w:ascii="Arial" w:hAnsi="Arial"/>
          <w:i/>
          <w:color w:val="696969"/>
          <w:sz w:val="18"/>
        </w:rPr>
        <w:t>Evidence</w:t>
      </w:r>
      <w:r>
        <w:rPr>
          <w:rFonts w:ascii="Arial" w:hAnsi="Arial"/>
          <w:i/>
          <w:color w:val="696969"/>
          <w:spacing w:val="-4"/>
          <w:sz w:val="18"/>
        </w:rPr>
        <w:t xml:space="preserve"> </w:t>
      </w:r>
      <w:r>
        <w:rPr>
          <w:rFonts w:ascii="Arial" w:hAnsi="Arial"/>
          <w:i/>
          <w:color w:val="696969"/>
          <w:sz w:val="18"/>
        </w:rPr>
        <w:t>–</w:t>
      </w:r>
      <w:r>
        <w:rPr>
          <w:rFonts w:ascii="Arial" w:hAnsi="Arial"/>
          <w:i/>
          <w:color w:val="696969"/>
          <w:spacing w:val="-2"/>
          <w:sz w:val="18"/>
        </w:rPr>
        <w:t xml:space="preserve"> </w:t>
      </w:r>
      <w:r>
        <w:rPr>
          <w:rFonts w:ascii="Arial" w:hAnsi="Arial"/>
          <w:i/>
          <w:color w:val="696969"/>
          <w:sz w:val="18"/>
        </w:rPr>
        <w:t>Tuesday</w:t>
      </w:r>
      <w:r>
        <w:rPr>
          <w:rFonts w:ascii="Arial" w:hAnsi="Arial"/>
          <w:i/>
          <w:color w:val="696969"/>
          <w:spacing w:val="-1"/>
          <w:sz w:val="18"/>
        </w:rPr>
        <w:t xml:space="preserve"> </w:t>
      </w:r>
      <w:r>
        <w:rPr>
          <w:rFonts w:ascii="Arial" w:hAnsi="Arial"/>
          <w:i/>
          <w:color w:val="696969"/>
          <w:sz w:val="18"/>
        </w:rPr>
        <w:t>Initial</w:t>
      </w:r>
      <w:r>
        <w:rPr>
          <w:rFonts w:ascii="Arial" w:hAnsi="Arial"/>
          <w:i/>
          <w:color w:val="696969"/>
          <w:spacing w:val="-1"/>
          <w:sz w:val="18"/>
        </w:rPr>
        <w:t xml:space="preserve"> </w:t>
      </w:r>
      <w:r>
        <w:rPr>
          <w:rFonts w:ascii="Arial" w:hAnsi="Arial"/>
          <w:i/>
          <w:color w:val="696969"/>
          <w:sz w:val="18"/>
        </w:rPr>
        <w:t>Visit:</w:t>
      </w:r>
      <w:r>
        <w:rPr>
          <w:rFonts w:ascii="Arial" w:hAnsi="Arial"/>
          <w:i/>
          <w:color w:val="696969"/>
          <w:spacing w:val="-1"/>
          <w:sz w:val="18"/>
        </w:rPr>
        <w:t xml:space="preserve"> </w:t>
      </w:r>
      <w:r>
        <w:rPr>
          <w:rFonts w:ascii="Arial" w:hAnsi="Arial"/>
          <w:i/>
          <w:color w:val="696969"/>
          <w:sz w:val="18"/>
        </w:rPr>
        <w:t>student</w:t>
      </w:r>
      <w:r>
        <w:rPr>
          <w:rFonts w:ascii="Arial" w:hAnsi="Arial"/>
          <w:i/>
          <w:color w:val="696969"/>
          <w:spacing w:val="-1"/>
          <w:sz w:val="18"/>
        </w:rPr>
        <w:t xml:space="preserve"> </w:t>
      </w:r>
      <w:r>
        <w:rPr>
          <w:rFonts w:ascii="Arial" w:hAnsi="Arial"/>
          <w:i/>
          <w:color w:val="696969"/>
          <w:sz w:val="18"/>
        </w:rPr>
        <w:t>facing</w:t>
      </w:r>
      <w:r>
        <w:rPr>
          <w:rFonts w:ascii="Arial" w:hAnsi="Arial"/>
          <w:i/>
          <w:color w:val="696969"/>
          <w:spacing w:val="-1"/>
          <w:sz w:val="18"/>
        </w:rPr>
        <w:t xml:space="preserve"> </w:t>
      </w:r>
      <w:r>
        <w:rPr>
          <w:rFonts w:ascii="Arial" w:hAnsi="Arial"/>
          <w:i/>
          <w:color w:val="696969"/>
          <w:sz w:val="18"/>
        </w:rPr>
        <w:t>information</w:t>
      </w:r>
      <w:r>
        <w:rPr>
          <w:rFonts w:ascii="Arial" w:hAnsi="Arial"/>
          <w:i/>
          <w:color w:val="696969"/>
          <w:spacing w:val="-1"/>
          <w:sz w:val="18"/>
        </w:rPr>
        <w:t xml:space="preserve"> </w:t>
      </w:r>
      <w:r>
        <w:rPr>
          <w:rFonts w:ascii="Arial" w:hAnsi="Arial"/>
          <w:i/>
          <w:color w:val="696969"/>
          <w:sz w:val="18"/>
        </w:rPr>
        <w:t>compared</w:t>
      </w:r>
      <w:r>
        <w:rPr>
          <w:rFonts w:ascii="Arial" w:hAnsi="Arial"/>
          <w:i/>
          <w:color w:val="696969"/>
          <w:spacing w:val="-1"/>
          <w:sz w:val="18"/>
        </w:rPr>
        <w:t xml:space="preserve"> </w:t>
      </w:r>
      <w:r>
        <w:rPr>
          <w:rFonts w:ascii="Arial" w:hAnsi="Arial"/>
          <w:i/>
          <w:color w:val="696969"/>
          <w:sz w:val="18"/>
        </w:rPr>
        <w:t>with</w:t>
      </w:r>
      <w:r>
        <w:rPr>
          <w:rFonts w:ascii="Arial" w:hAnsi="Arial"/>
          <w:i/>
          <w:color w:val="696969"/>
          <w:spacing w:val="-2"/>
          <w:sz w:val="18"/>
        </w:rPr>
        <w:t xml:space="preserve"> </w:t>
      </w:r>
      <w:r>
        <w:rPr>
          <w:rFonts w:ascii="Arial" w:hAnsi="Arial"/>
          <w:i/>
          <w:color w:val="696969"/>
          <w:sz w:val="18"/>
        </w:rPr>
        <w:t>the</w:t>
      </w:r>
      <w:r>
        <w:rPr>
          <w:rFonts w:ascii="Arial" w:hAnsi="Arial"/>
          <w:i/>
          <w:color w:val="696969"/>
          <w:spacing w:val="-1"/>
          <w:sz w:val="18"/>
        </w:rPr>
        <w:t xml:space="preserve"> </w:t>
      </w:r>
      <w:r>
        <w:rPr>
          <w:rFonts w:ascii="Arial" w:hAnsi="Arial"/>
          <w:i/>
          <w:color w:val="696969"/>
          <w:sz w:val="18"/>
        </w:rPr>
        <w:t>grader/rubric</w:t>
      </w:r>
      <w:r>
        <w:rPr>
          <w:rFonts w:ascii="Arial" w:hAnsi="Arial"/>
          <w:i/>
          <w:color w:val="696969"/>
          <w:spacing w:val="-1"/>
          <w:sz w:val="18"/>
        </w:rPr>
        <w:t xml:space="preserve"> </w:t>
      </w:r>
      <w:r>
        <w:rPr>
          <w:rFonts w:ascii="Arial" w:hAnsi="Arial"/>
          <w:i/>
          <w:color w:val="696969"/>
          <w:spacing w:val="-2"/>
          <w:sz w:val="18"/>
        </w:rPr>
        <w:t>expectation.</w:t>
      </w:r>
    </w:p>
    <w:p w14:paraId="3D2FD508" w14:textId="77777777" w:rsidR="00F9164C" w:rsidRDefault="00F9164C">
      <w:pPr>
        <w:jc w:val="center"/>
        <w:rPr>
          <w:rFonts w:ascii="Arial" w:hAnsi="Arial"/>
          <w:i/>
          <w:sz w:val="18"/>
        </w:rPr>
        <w:sectPr w:rsidR="00F9164C">
          <w:pgSz w:w="12240" w:h="15840"/>
          <w:pgMar w:top="720" w:right="0" w:bottom="540" w:left="0" w:header="0" w:footer="313" w:gutter="0"/>
          <w:cols w:space="720"/>
        </w:sectPr>
      </w:pPr>
    </w:p>
    <w:p w14:paraId="6F0C59F6" w14:textId="77777777" w:rsidR="00F9164C" w:rsidRDefault="00000000">
      <w:pPr>
        <w:pStyle w:val="Heading6"/>
        <w:spacing w:line="290" w:lineRule="auto"/>
      </w:pPr>
      <w:r>
        <w:rPr>
          <w:color w:val="183B62"/>
          <w:spacing w:val="-2"/>
        </w:rPr>
        <w:lastRenderedPageBreak/>
        <w:t>Issue</w:t>
      </w:r>
      <w:r>
        <w:rPr>
          <w:color w:val="183B62"/>
          <w:spacing w:val="-25"/>
        </w:rPr>
        <w:t xml:space="preserve"> </w:t>
      </w:r>
      <w:r>
        <w:rPr>
          <w:color w:val="183B62"/>
          <w:spacing w:val="-2"/>
        </w:rPr>
        <w:t>4.</w:t>
      </w:r>
      <w:r>
        <w:rPr>
          <w:color w:val="183B62"/>
          <w:spacing w:val="-26"/>
        </w:rPr>
        <w:t xml:space="preserve"> </w:t>
      </w:r>
      <w:r>
        <w:rPr>
          <w:color w:val="183B62"/>
          <w:spacing w:val="-2"/>
        </w:rPr>
        <w:t>Kidney</w:t>
      </w:r>
      <w:r>
        <w:rPr>
          <w:color w:val="183B62"/>
          <w:spacing w:val="-29"/>
        </w:rPr>
        <w:t xml:space="preserve"> </w:t>
      </w:r>
      <w:r>
        <w:rPr>
          <w:color w:val="183B62"/>
          <w:spacing w:val="-2"/>
        </w:rPr>
        <w:t>concern</w:t>
      </w:r>
      <w:r>
        <w:rPr>
          <w:color w:val="183B62"/>
          <w:spacing w:val="-26"/>
        </w:rPr>
        <w:t xml:space="preserve"> </w:t>
      </w:r>
      <w:r>
        <w:rPr>
          <w:color w:val="183B62"/>
          <w:spacing w:val="-2"/>
        </w:rPr>
        <w:t>and</w:t>
      </w:r>
      <w:r>
        <w:rPr>
          <w:color w:val="183B62"/>
          <w:spacing w:val="-23"/>
        </w:rPr>
        <w:t xml:space="preserve"> </w:t>
      </w:r>
      <w:r>
        <w:rPr>
          <w:color w:val="183B62"/>
          <w:spacing w:val="-2"/>
        </w:rPr>
        <w:t>medication</w:t>
      </w:r>
      <w:r>
        <w:rPr>
          <w:color w:val="183B62"/>
          <w:spacing w:val="-26"/>
        </w:rPr>
        <w:t xml:space="preserve"> </w:t>
      </w:r>
      <w:r>
        <w:rPr>
          <w:color w:val="183B62"/>
          <w:spacing w:val="-2"/>
        </w:rPr>
        <w:t>concern</w:t>
      </w:r>
      <w:r>
        <w:rPr>
          <w:color w:val="183B62"/>
          <w:spacing w:val="-26"/>
        </w:rPr>
        <w:t xml:space="preserve"> </w:t>
      </w:r>
      <w:r>
        <w:rPr>
          <w:color w:val="183B62"/>
          <w:spacing w:val="-2"/>
        </w:rPr>
        <w:t>storyline</w:t>
      </w:r>
      <w:r>
        <w:rPr>
          <w:color w:val="183B62"/>
          <w:spacing w:val="-25"/>
        </w:rPr>
        <w:t xml:space="preserve"> </w:t>
      </w:r>
      <w:r>
        <w:rPr>
          <w:color w:val="183B62"/>
          <w:spacing w:val="-2"/>
        </w:rPr>
        <w:t>does</w:t>
      </w:r>
      <w:r>
        <w:rPr>
          <w:color w:val="183B62"/>
          <w:spacing w:val="-24"/>
        </w:rPr>
        <w:t xml:space="preserve"> </w:t>
      </w:r>
      <w:r>
        <w:rPr>
          <w:color w:val="183B62"/>
          <w:spacing w:val="-2"/>
        </w:rPr>
        <w:t>not</w:t>
      </w:r>
      <w:r>
        <w:rPr>
          <w:color w:val="183B62"/>
          <w:spacing w:val="-25"/>
        </w:rPr>
        <w:t xml:space="preserve"> </w:t>
      </w:r>
      <w:r>
        <w:rPr>
          <w:color w:val="183B62"/>
          <w:spacing w:val="-2"/>
        </w:rPr>
        <w:t>match</w:t>
      </w:r>
      <w:r>
        <w:rPr>
          <w:color w:val="183B62"/>
          <w:spacing w:val="-26"/>
        </w:rPr>
        <w:t xml:space="preserve"> </w:t>
      </w:r>
      <w:r>
        <w:rPr>
          <w:color w:val="183B62"/>
          <w:spacing w:val="-2"/>
        </w:rPr>
        <w:t>the</w:t>
      </w:r>
      <w:r>
        <w:rPr>
          <w:color w:val="183B62"/>
          <w:spacing w:val="-25"/>
        </w:rPr>
        <w:t xml:space="preserve"> </w:t>
      </w:r>
      <w:r>
        <w:rPr>
          <w:color w:val="183B62"/>
          <w:spacing w:val="-2"/>
        </w:rPr>
        <w:t xml:space="preserve">Robert </w:t>
      </w:r>
      <w:r>
        <w:rPr>
          <w:color w:val="183B62"/>
        </w:rPr>
        <w:t>Tuesday</w:t>
      </w:r>
      <w:r>
        <w:rPr>
          <w:color w:val="183B62"/>
          <w:spacing w:val="-11"/>
        </w:rPr>
        <w:t xml:space="preserve"> </w:t>
      </w:r>
      <w:r>
        <w:rPr>
          <w:color w:val="183B62"/>
        </w:rPr>
        <w:t>rubric</w:t>
      </w:r>
    </w:p>
    <w:p w14:paraId="47E42C33" w14:textId="77777777" w:rsidR="00F9164C" w:rsidRDefault="00000000">
      <w:pPr>
        <w:spacing w:before="123" w:line="276" w:lineRule="auto"/>
        <w:ind w:left="835" w:right="871"/>
        <w:rPr>
          <w:sz w:val="21"/>
        </w:rPr>
      </w:pPr>
      <w:r>
        <w:rPr>
          <w:rFonts w:ascii="Arial"/>
          <w:b/>
          <w:sz w:val="21"/>
        </w:rPr>
        <w:t xml:space="preserve">What the student saw or heard: </w:t>
      </w:r>
      <w:r>
        <w:rPr>
          <w:sz w:val="21"/>
        </w:rPr>
        <w:t>Robert is worried about his kidney numbers, but his medication specific question is whether creatinine 1.82 mg/dL requires a lower apixaban dose. When asked whether the renal concern</w:t>
      </w:r>
      <w:r>
        <w:rPr>
          <w:spacing w:val="-4"/>
          <w:sz w:val="21"/>
        </w:rPr>
        <w:t xml:space="preserve"> </w:t>
      </w:r>
      <w:r>
        <w:rPr>
          <w:sz w:val="21"/>
        </w:rPr>
        <w:t>made</w:t>
      </w:r>
      <w:r>
        <w:rPr>
          <w:spacing w:val="-4"/>
          <w:sz w:val="21"/>
        </w:rPr>
        <w:t xml:space="preserve"> </w:t>
      </w:r>
      <w:r>
        <w:rPr>
          <w:sz w:val="21"/>
        </w:rPr>
        <w:t>him</w:t>
      </w:r>
      <w:r>
        <w:rPr>
          <w:spacing w:val="-2"/>
          <w:sz w:val="21"/>
        </w:rPr>
        <w:t xml:space="preserve"> </w:t>
      </w:r>
      <w:r>
        <w:rPr>
          <w:sz w:val="21"/>
        </w:rPr>
        <w:t>think</w:t>
      </w:r>
      <w:r>
        <w:rPr>
          <w:spacing w:val="-2"/>
          <w:sz w:val="21"/>
        </w:rPr>
        <w:t xml:space="preserve"> </w:t>
      </w:r>
      <w:r>
        <w:rPr>
          <w:sz w:val="21"/>
        </w:rPr>
        <w:t>about changing</w:t>
      </w:r>
      <w:r>
        <w:rPr>
          <w:spacing w:val="-4"/>
          <w:sz w:val="21"/>
        </w:rPr>
        <w:t xml:space="preserve"> </w:t>
      </w:r>
      <w:r>
        <w:rPr>
          <w:sz w:val="21"/>
        </w:rPr>
        <w:t>or</w:t>
      </w:r>
      <w:r>
        <w:rPr>
          <w:spacing w:val="-2"/>
          <w:sz w:val="21"/>
        </w:rPr>
        <w:t xml:space="preserve"> </w:t>
      </w:r>
      <w:r>
        <w:rPr>
          <w:sz w:val="21"/>
        </w:rPr>
        <w:t>stopping</w:t>
      </w:r>
      <w:r>
        <w:rPr>
          <w:spacing w:val="-4"/>
          <w:sz w:val="21"/>
        </w:rPr>
        <w:t xml:space="preserve"> </w:t>
      </w:r>
      <w:r>
        <w:rPr>
          <w:sz w:val="21"/>
        </w:rPr>
        <w:t>medications, he</w:t>
      </w:r>
      <w:r>
        <w:rPr>
          <w:spacing w:val="-4"/>
          <w:sz w:val="21"/>
        </w:rPr>
        <w:t xml:space="preserve"> </w:t>
      </w:r>
      <w:r>
        <w:rPr>
          <w:sz w:val="21"/>
        </w:rPr>
        <w:t>says</w:t>
      </w:r>
      <w:r>
        <w:rPr>
          <w:spacing w:val="-2"/>
          <w:sz w:val="21"/>
        </w:rPr>
        <w:t xml:space="preserve"> </w:t>
      </w:r>
      <w:r>
        <w:rPr>
          <w:sz w:val="21"/>
        </w:rPr>
        <w:t>no</w:t>
      </w:r>
      <w:r>
        <w:rPr>
          <w:spacing w:val="-4"/>
          <w:sz w:val="21"/>
        </w:rPr>
        <w:t xml:space="preserve"> </w:t>
      </w:r>
      <w:r>
        <w:rPr>
          <w:sz w:val="21"/>
        </w:rPr>
        <w:t>and</w:t>
      </w:r>
      <w:r>
        <w:rPr>
          <w:spacing w:val="-4"/>
          <w:sz w:val="21"/>
        </w:rPr>
        <w:t xml:space="preserve"> </w:t>
      </w:r>
      <w:r>
        <w:rPr>
          <w:sz w:val="21"/>
        </w:rPr>
        <w:t>states</w:t>
      </w:r>
      <w:r>
        <w:rPr>
          <w:spacing w:val="-2"/>
          <w:sz w:val="21"/>
        </w:rPr>
        <w:t xml:space="preserve"> </w:t>
      </w:r>
      <w:r>
        <w:rPr>
          <w:sz w:val="21"/>
        </w:rPr>
        <w:t>that he</w:t>
      </w:r>
      <w:r>
        <w:rPr>
          <w:spacing w:val="-4"/>
          <w:sz w:val="21"/>
        </w:rPr>
        <w:t xml:space="preserve"> </w:t>
      </w:r>
      <w:r>
        <w:rPr>
          <w:sz w:val="21"/>
        </w:rPr>
        <w:t>trusts</w:t>
      </w:r>
      <w:r>
        <w:rPr>
          <w:spacing w:val="-2"/>
          <w:sz w:val="21"/>
        </w:rPr>
        <w:t xml:space="preserve"> </w:t>
      </w:r>
      <w:r>
        <w:rPr>
          <w:sz w:val="21"/>
        </w:rPr>
        <w:t>the</w:t>
      </w:r>
      <w:r>
        <w:rPr>
          <w:spacing w:val="-4"/>
          <w:sz w:val="21"/>
        </w:rPr>
        <w:t xml:space="preserve"> </w:t>
      </w:r>
      <w:r>
        <w:rPr>
          <w:sz w:val="21"/>
        </w:rPr>
        <w:t>care team to guide him.</w:t>
      </w:r>
    </w:p>
    <w:p w14:paraId="178087DB" w14:textId="77777777" w:rsidR="00F9164C" w:rsidRDefault="00000000">
      <w:pPr>
        <w:spacing w:before="99" w:line="276" w:lineRule="auto"/>
        <w:ind w:left="835" w:right="871"/>
        <w:rPr>
          <w:sz w:val="21"/>
        </w:rPr>
      </w:pPr>
      <w:r>
        <w:rPr>
          <w:rFonts w:ascii="Arial"/>
          <w:b/>
          <w:sz w:val="21"/>
        </w:rPr>
        <w:t xml:space="preserve">What the grader expected: </w:t>
      </w:r>
      <w:r>
        <w:rPr>
          <w:sz w:val="21"/>
        </w:rPr>
        <w:t>The Robert Jenkins Tuesday rubric requires concern that sacubitril/valsartan and spironolactone</w:t>
      </w:r>
      <w:r>
        <w:rPr>
          <w:spacing w:val="-4"/>
          <w:sz w:val="21"/>
        </w:rPr>
        <w:t xml:space="preserve"> </w:t>
      </w:r>
      <w:r>
        <w:rPr>
          <w:sz w:val="21"/>
        </w:rPr>
        <w:t>may</w:t>
      </w:r>
      <w:r>
        <w:rPr>
          <w:spacing w:val="-2"/>
          <w:sz w:val="21"/>
        </w:rPr>
        <w:t xml:space="preserve"> </w:t>
      </w:r>
      <w:r>
        <w:rPr>
          <w:sz w:val="21"/>
        </w:rPr>
        <w:t>be</w:t>
      </w:r>
      <w:r>
        <w:rPr>
          <w:spacing w:val="-4"/>
          <w:sz w:val="21"/>
        </w:rPr>
        <w:t xml:space="preserve"> </w:t>
      </w:r>
      <w:r>
        <w:rPr>
          <w:sz w:val="21"/>
        </w:rPr>
        <w:t>worsening</w:t>
      </w:r>
      <w:r>
        <w:rPr>
          <w:spacing w:val="-4"/>
          <w:sz w:val="21"/>
        </w:rPr>
        <w:t xml:space="preserve"> </w:t>
      </w:r>
      <w:r>
        <w:rPr>
          <w:sz w:val="21"/>
        </w:rPr>
        <w:t>kidney</w:t>
      </w:r>
      <w:r>
        <w:rPr>
          <w:spacing w:val="-2"/>
          <w:sz w:val="21"/>
        </w:rPr>
        <w:t xml:space="preserve"> </w:t>
      </w:r>
      <w:r>
        <w:rPr>
          <w:sz w:val="21"/>
        </w:rPr>
        <w:t>function, independent research</w:t>
      </w:r>
      <w:r>
        <w:rPr>
          <w:spacing w:val="-4"/>
          <w:sz w:val="21"/>
        </w:rPr>
        <w:t xml:space="preserve"> </w:t>
      </w:r>
      <w:r>
        <w:rPr>
          <w:sz w:val="21"/>
        </w:rPr>
        <w:t>about medication</w:t>
      </w:r>
      <w:r>
        <w:rPr>
          <w:spacing w:val="-4"/>
          <w:sz w:val="21"/>
        </w:rPr>
        <w:t xml:space="preserve"> </w:t>
      </w:r>
      <w:r>
        <w:rPr>
          <w:sz w:val="21"/>
        </w:rPr>
        <w:t>related</w:t>
      </w:r>
      <w:r>
        <w:rPr>
          <w:spacing w:val="-4"/>
          <w:sz w:val="21"/>
        </w:rPr>
        <w:t xml:space="preserve"> </w:t>
      </w:r>
      <w:r>
        <w:rPr>
          <w:sz w:val="21"/>
        </w:rPr>
        <w:t>kidney</w:t>
      </w:r>
      <w:r>
        <w:rPr>
          <w:spacing w:val="-2"/>
          <w:sz w:val="21"/>
        </w:rPr>
        <w:t xml:space="preserve"> </w:t>
      </w:r>
      <w:r>
        <w:rPr>
          <w:sz w:val="21"/>
        </w:rPr>
        <w:t>effects, consideration</w:t>
      </w:r>
      <w:r>
        <w:rPr>
          <w:spacing w:val="-5"/>
          <w:sz w:val="21"/>
        </w:rPr>
        <w:t xml:space="preserve"> </w:t>
      </w:r>
      <w:r>
        <w:rPr>
          <w:sz w:val="21"/>
        </w:rPr>
        <w:t>of</w:t>
      </w:r>
      <w:r>
        <w:rPr>
          <w:spacing w:val="-1"/>
          <w:sz w:val="21"/>
        </w:rPr>
        <w:t xml:space="preserve"> </w:t>
      </w:r>
      <w:r>
        <w:rPr>
          <w:sz w:val="21"/>
        </w:rPr>
        <w:t>stopping</w:t>
      </w:r>
      <w:r>
        <w:rPr>
          <w:spacing w:val="-5"/>
          <w:sz w:val="21"/>
        </w:rPr>
        <w:t xml:space="preserve"> </w:t>
      </w:r>
      <w:r>
        <w:rPr>
          <w:sz w:val="21"/>
        </w:rPr>
        <w:t>spironolactone,</w:t>
      </w:r>
      <w:r>
        <w:rPr>
          <w:spacing w:val="-1"/>
          <w:sz w:val="21"/>
        </w:rPr>
        <w:t xml:space="preserve"> </w:t>
      </w:r>
      <w:r>
        <w:rPr>
          <w:sz w:val="21"/>
        </w:rPr>
        <w:t>concern</w:t>
      </w:r>
      <w:r>
        <w:rPr>
          <w:spacing w:val="-5"/>
          <w:sz w:val="21"/>
        </w:rPr>
        <w:t xml:space="preserve"> </w:t>
      </w:r>
      <w:r>
        <w:rPr>
          <w:sz w:val="21"/>
        </w:rPr>
        <w:t>shared</w:t>
      </w:r>
      <w:r>
        <w:rPr>
          <w:spacing w:val="-5"/>
          <w:sz w:val="21"/>
        </w:rPr>
        <w:t xml:space="preserve"> </w:t>
      </w:r>
      <w:r>
        <w:rPr>
          <w:sz w:val="21"/>
        </w:rPr>
        <w:t>by</w:t>
      </w:r>
      <w:r>
        <w:rPr>
          <w:spacing w:val="-3"/>
          <w:sz w:val="21"/>
        </w:rPr>
        <w:t xml:space="preserve"> </w:t>
      </w:r>
      <w:r>
        <w:rPr>
          <w:sz w:val="21"/>
        </w:rPr>
        <w:t>his wife,</w:t>
      </w:r>
      <w:r>
        <w:rPr>
          <w:spacing w:val="-1"/>
          <w:sz w:val="21"/>
        </w:rPr>
        <w:t xml:space="preserve"> </w:t>
      </w:r>
      <w:r>
        <w:rPr>
          <w:sz w:val="21"/>
        </w:rPr>
        <w:t>a</w:t>
      </w:r>
      <w:r>
        <w:rPr>
          <w:spacing w:val="-5"/>
          <w:sz w:val="21"/>
        </w:rPr>
        <w:t xml:space="preserve"> </w:t>
      </w:r>
      <w:r>
        <w:rPr>
          <w:sz w:val="21"/>
        </w:rPr>
        <w:t>goal</w:t>
      </w:r>
      <w:r>
        <w:rPr>
          <w:spacing w:val="-5"/>
          <w:sz w:val="21"/>
        </w:rPr>
        <w:t xml:space="preserve"> </w:t>
      </w:r>
      <w:r>
        <w:rPr>
          <w:sz w:val="21"/>
        </w:rPr>
        <w:t>of</w:t>
      </w:r>
      <w:r>
        <w:rPr>
          <w:spacing w:val="-1"/>
          <w:sz w:val="21"/>
        </w:rPr>
        <w:t xml:space="preserve"> </w:t>
      </w:r>
      <w:r>
        <w:rPr>
          <w:sz w:val="21"/>
        </w:rPr>
        <w:t>avoiding</w:t>
      </w:r>
      <w:r>
        <w:rPr>
          <w:spacing w:val="-5"/>
          <w:sz w:val="21"/>
        </w:rPr>
        <w:t xml:space="preserve"> </w:t>
      </w:r>
      <w:r>
        <w:rPr>
          <w:sz w:val="21"/>
        </w:rPr>
        <w:t>dialysis,</w:t>
      </w:r>
      <w:r>
        <w:rPr>
          <w:spacing w:val="-1"/>
          <w:sz w:val="21"/>
        </w:rPr>
        <w:t xml:space="preserve"> </w:t>
      </w:r>
      <w:r>
        <w:rPr>
          <w:sz w:val="21"/>
        </w:rPr>
        <w:t>and</w:t>
      </w:r>
      <w:r>
        <w:rPr>
          <w:spacing w:val="-5"/>
          <w:sz w:val="21"/>
        </w:rPr>
        <w:t xml:space="preserve"> </w:t>
      </w:r>
      <w:r>
        <w:rPr>
          <w:sz w:val="21"/>
        </w:rPr>
        <w:t>a</w:t>
      </w:r>
      <w:r>
        <w:rPr>
          <w:spacing w:val="-5"/>
          <w:sz w:val="21"/>
        </w:rPr>
        <w:t xml:space="preserve"> </w:t>
      </w:r>
      <w:r>
        <w:rPr>
          <w:sz w:val="21"/>
        </w:rPr>
        <w:t>requested risk benefit discussion about continuing therapy.</w:t>
      </w:r>
    </w:p>
    <w:p w14:paraId="38E8A28B" w14:textId="77777777" w:rsidR="00F9164C" w:rsidRDefault="00000000">
      <w:pPr>
        <w:spacing w:before="100" w:line="276" w:lineRule="auto"/>
        <w:ind w:left="835" w:right="871"/>
        <w:rPr>
          <w:sz w:val="21"/>
        </w:rPr>
      </w:pPr>
      <w:r>
        <w:rPr>
          <w:rFonts w:ascii="Arial"/>
          <w:b/>
          <w:sz w:val="21"/>
        </w:rPr>
        <w:t>Why</w:t>
      </w:r>
      <w:r>
        <w:rPr>
          <w:rFonts w:ascii="Arial"/>
          <w:b/>
          <w:spacing w:val="-4"/>
          <w:sz w:val="21"/>
        </w:rPr>
        <w:t xml:space="preserve"> </w:t>
      </w:r>
      <w:r>
        <w:rPr>
          <w:rFonts w:ascii="Arial"/>
          <w:b/>
          <w:sz w:val="21"/>
        </w:rPr>
        <w:t>this</w:t>
      </w:r>
      <w:r>
        <w:rPr>
          <w:rFonts w:ascii="Arial"/>
          <w:b/>
          <w:spacing w:val="-8"/>
          <w:sz w:val="21"/>
        </w:rPr>
        <w:t xml:space="preserve"> </w:t>
      </w:r>
      <w:r>
        <w:rPr>
          <w:rFonts w:ascii="Arial"/>
          <w:b/>
          <w:sz w:val="21"/>
        </w:rPr>
        <w:t>is</w:t>
      </w:r>
      <w:r>
        <w:rPr>
          <w:rFonts w:ascii="Arial"/>
          <w:b/>
          <w:spacing w:val="-4"/>
          <w:sz w:val="21"/>
        </w:rPr>
        <w:t xml:space="preserve"> </w:t>
      </w:r>
      <w:r>
        <w:rPr>
          <w:rFonts w:ascii="Arial"/>
          <w:b/>
          <w:sz w:val="21"/>
        </w:rPr>
        <w:t>a</w:t>
      </w:r>
      <w:r>
        <w:rPr>
          <w:rFonts w:ascii="Arial"/>
          <w:b/>
          <w:spacing w:val="-4"/>
          <w:sz w:val="21"/>
        </w:rPr>
        <w:t xml:space="preserve"> </w:t>
      </w:r>
      <w:r>
        <w:rPr>
          <w:rFonts w:ascii="Arial"/>
          <w:b/>
          <w:sz w:val="21"/>
        </w:rPr>
        <w:t xml:space="preserve">problem: </w:t>
      </w:r>
      <w:r>
        <w:rPr>
          <w:sz w:val="21"/>
        </w:rPr>
        <w:t>The</w:t>
      </w:r>
      <w:r>
        <w:rPr>
          <w:spacing w:val="-4"/>
          <w:sz w:val="21"/>
        </w:rPr>
        <w:t xml:space="preserve"> </w:t>
      </w:r>
      <w:r>
        <w:rPr>
          <w:sz w:val="21"/>
        </w:rPr>
        <w:t>core</w:t>
      </w:r>
      <w:r>
        <w:rPr>
          <w:spacing w:val="-4"/>
          <w:sz w:val="21"/>
        </w:rPr>
        <w:t xml:space="preserve"> </w:t>
      </w:r>
      <w:r>
        <w:rPr>
          <w:sz w:val="21"/>
        </w:rPr>
        <w:t>patient concern</w:t>
      </w:r>
      <w:r>
        <w:rPr>
          <w:spacing w:val="-4"/>
          <w:sz w:val="21"/>
        </w:rPr>
        <w:t xml:space="preserve"> </w:t>
      </w:r>
      <w:r>
        <w:rPr>
          <w:sz w:val="21"/>
        </w:rPr>
        <w:t>drives</w:t>
      </w:r>
      <w:r>
        <w:rPr>
          <w:spacing w:val="-2"/>
          <w:sz w:val="21"/>
        </w:rPr>
        <w:t xml:space="preserve"> </w:t>
      </w:r>
      <w:r>
        <w:rPr>
          <w:sz w:val="21"/>
        </w:rPr>
        <w:t>the</w:t>
      </w:r>
      <w:r>
        <w:rPr>
          <w:spacing w:val="-4"/>
          <w:sz w:val="21"/>
        </w:rPr>
        <w:t xml:space="preserve"> </w:t>
      </w:r>
      <w:r>
        <w:rPr>
          <w:sz w:val="21"/>
        </w:rPr>
        <w:t>intended</w:t>
      </w:r>
      <w:r>
        <w:rPr>
          <w:spacing w:val="-4"/>
          <w:sz w:val="21"/>
        </w:rPr>
        <w:t xml:space="preserve"> </w:t>
      </w:r>
      <w:r>
        <w:rPr>
          <w:sz w:val="21"/>
        </w:rPr>
        <w:t>interview</w:t>
      </w:r>
      <w:r>
        <w:rPr>
          <w:spacing w:val="-4"/>
          <w:sz w:val="21"/>
        </w:rPr>
        <w:t xml:space="preserve"> </w:t>
      </w:r>
      <w:r>
        <w:rPr>
          <w:sz w:val="21"/>
        </w:rPr>
        <w:t>and</w:t>
      </w:r>
      <w:r>
        <w:rPr>
          <w:spacing w:val="-4"/>
          <w:sz w:val="21"/>
        </w:rPr>
        <w:t xml:space="preserve"> </w:t>
      </w:r>
      <w:r>
        <w:rPr>
          <w:sz w:val="21"/>
        </w:rPr>
        <w:t>assessment. The</w:t>
      </w:r>
      <w:r>
        <w:rPr>
          <w:spacing w:val="-4"/>
          <w:sz w:val="21"/>
        </w:rPr>
        <w:t xml:space="preserve"> </w:t>
      </w:r>
      <w:r>
        <w:rPr>
          <w:sz w:val="21"/>
        </w:rPr>
        <w:t>AI</w:t>
      </w:r>
      <w:r>
        <w:rPr>
          <w:spacing w:val="-1"/>
          <w:sz w:val="21"/>
        </w:rPr>
        <w:t xml:space="preserve"> </w:t>
      </w:r>
      <w:r>
        <w:rPr>
          <w:sz w:val="21"/>
        </w:rPr>
        <w:t xml:space="preserve">patient supplies a different medication concern and explicitly denies the medication stopping thought that the rubric </w:t>
      </w:r>
      <w:r>
        <w:rPr>
          <w:spacing w:val="-2"/>
          <w:sz w:val="21"/>
        </w:rPr>
        <w:t>requires.</w:t>
      </w:r>
    </w:p>
    <w:p w14:paraId="4FB07AFF" w14:textId="77777777" w:rsidR="00F9164C" w:rsidRDefault="00000000">
      <w:pPr>
        <w:spacing w:before="102" w:line="273" w:lineRule="auto"/>
        <w:ind w:left="835" w:right="871"/>
        <w:rPr>
          <w:sz w:val="21"/>
        </w:rPr>
      </w:pPr>
      <w:r>
        <w:rPr>
          <w:rFonts w:ascii="Arial"/>
          <w:b/>
          <w:sz w:val="21"/>
        </w:rPr>
        <w:t>Suggested</w:t>
      </w:r>
      <w:r>
        <w:rPr>
          <w:rFonts w:ascii="Arial"/>
          <w:b/>
          <w:spacing w:val="-1"/>
          <w:sz w:val="21"/>
        </w:rPr>
        <w:t xml:space="preserve"> </w:t>
      </w:r>
      <w:r>
        <w:rPr>
          <w:rFonts w:ascii="Arial"/>
          <w:b/>
          <w:sz w:val="21"/>
        </w:rPr>
        <w:t>fix:</w:t>
      </w:r>
      <w:r>
        <w:rPr>
          <w:rFonts w:ascii="Arial"/>
          <w:b/>
          <w:spacing w:val="-1"/>
          <w:sz w:val="21"/>
        </w:rPr>
        <w:t xml:space="preserve"> </w:t>
      </w:r>
      <w:r>
        <w:rPr>
          <w:sz w:val="21"/>
        </w:rPr>
        <w:t>Load</w:t>
      </w:r>
      <w:r>
        <w:rPr>
          <w:spacing w:val="-5"/>
          <w:sz w:val="21"/>
        </w:rPr>
        <w:t xml:space="preserve"> </w:t>
      </w:r>
      <w:r>
        <w:rPr>
          <w:sz w:val="21"/>
        </w:rPr>
        <w:t>the</w:t>
      </w:r>
      <w:r>
        <w:rPr>
          <w:spacing w:val="-5"/>
          <w:sz w:val="21"/>
        </w:rPr>
        <w:t xml:space="preserve"> </w:t>
      </w:r>
      <w:r>
        <w:rPr>
          <w:sz w:val="21"/>
        </w:rPr>
        <w:t>intended</w:t>
      </w:r>
      <w:r>
        <w:rPr>
          <w:spacing w:val="-5"/>
          <w:sz w:val="21"/>
        </w:rPr>
        <w:t xml:space="preserve"> </w:t>
      </w:r>
      <w:r>
        <w:rPr>
          <w:sz w:val="21"/>
        </w:rPr>
        <w:t>renal</w:t>
      </w:r>
      <w:r>
        <w:rPr>
          <w:spacing w:val="-5"/>
          <w:sz w:val="21"/>
        </w:rPr>
        <w:t xml:space="preserve"> </w:t>
      </w:r>
      <w:r>
        <w:rPr>
          <w:sz w:val="21"/>
        </w:rPr>
        <w:t>concern</w:t>
      </w:r>
      <w:r>
        <w:rPr>
          <w:spacing w:val="-1"/>
          <w:sz w:val="21"/>
        </w:rPr>
        <w:t xml:space="preserve"> </w:t>
      </w:r>
      <w:r>
        <w:rPr>
          <w:sz w:val="21"/>
        </w:rPr>
        <w:t>narrative</w:t>
      </w:r>
      <w:r>
        <w:rPr>
          <w:spacing w:val="-5"/>
          <w:sz w:val="21"/>
        </w:rPr>
        <w:t xml:space="preserve"> </w:t>
      </w:r>
      <w:r>
        <w:rPr>
          <w:sz w:val="21"/>
        </w:rPr>
        <w:t>into</w:t>
      </w:r>
      <w:r>
        <w:rPr>
          <w:spacing w:val="-5"/>
          <w:sz w:val="21"/>
        </w:rPr>
        <w:t xml:space="preserve"> </w:t>
      </w:r>
      <w:r>
        <w:rPr>
          <w:sz w:val="21"/>
        </w:rPr>
        <w:t>the</w:t>
      </w:r>
      <w:r>
        <w:rPr>
          <w:spacing w:val="-5"/>
          <w:sz w:val="21"/>
        </w:rPr>
        <w:t xml:space="preserve"> </w:t>
      </w:r>
      <w:r>
        <w:rPr>
          <w:sz w:val="21"/>
        </w:rPr>
        <w:t>Tuesday</w:t>
      </w:r>
      <w:r>
        <w:rPr>
          <w:spacing w:val="-3"/>
          <w:sz w:val="21"/>
        </w:rPr>
        <w:t xml:space="preserve"> </w:t>
      </w:r>
      <w:r>
        <w:rPr>
          <w:sz w:val="21"/>
        </w:rPr>
        <w:t>AI</w:t>
      </w:r>
      <w:r>
        <w:rPr>
          <w:spacing w:val="-2"/>
          <w:sz w:val="21"/>
        </w:rPr>
        <w:t xml:space="preserve"> </w:t>
      </w:r>
      <w:r>
        <w:rPr>
          <w:sz w:val="21"/>
        </w:rPr>
        <w:t>patient.</w:t>
      </w:r>
      <w:r>
        <w:rPr>
          <w:spacing w:val="-1"/>
          <w:sz w:val="21"/>
        </w:rPr>
        <w:t xml:space="preserve"> </w:t>
      </w:r>
      <w:r>
        <w:rPr>
          <w:sz w:val="21"/>
        </w:rPr>
        <w:t>Required</w:t>
      </w:r>
      <w:r>
        <w:rPr>
          <w:spacing w:val="-5"/>
          <w:sz w:val="21"/>
        </w:rPr>
        <w:t xml:space="preserve"> </w:t>
      </w:r>
      <w:r>
        <w:rPr>
          <w:sz w:val="21"/>
        </w:rPr>
        <w:t>medication concerns, spouse concerns, and dialysis goals should be available when directly explored.</w:t>
      </w:r>
    </w:p>
    <w:p w14:paraId="406B73EF" w14:textId="77777777" w:rsidR="00F9164C" w:rsidRDefault="00000000">
      <w:pPr>
        <w:pStyle w:val="BodyText"/>
        <w:spacing w:before="4"/>
        <w:rPr>
          <w:sz w:val="16"/>
        </w:rPr>
      </w:pPr>
      <w:r>
        <w:rPr>
          <w:noProof/>
          <w:sz w:val="16"/>
        </w:rPr>
        <w:drawing>
          <wp:anchor distT="0" distB="0" distL="0" distR="0" simplePos="0" relativeHeight="487621632" behindDoc="1" locked="0" layoutInCell="1" allowOverlap="1" wp14:anchorId="00125653" wp14:editId="5A864CA6">
            <wp:simplePos x="0" y="0"/>
            <wp:positionH relativeFrom="page">
              <wp:posOffset>942031</wp:posOffset>
            </wp:positionH>
            <wp:positionV relativeFrom="paragraph">
              <wp:posOffset>135215</wp:posOffset>
            </wp:positionV>
            <wp:extent cx="5856658" cy="2295525"/>
            <wp:effectExtent l="0" t="0" r="0" b="0"/>
            <wp:wrapTopAndBottom/>
            <wp:docPr id="148" name="Image 1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8" name="Image 148"/>
                    <pic:cNvPicPr/>
                  </pic:nvPicPr>
                  <pic:blipFill>
                    <a:blip r:embed="rId132" cstate="print"/>
                    <a:stretch>
                      <a:fillRect/>
                    </a:stretch>
                  </pic:blipFill>
                  <pic:spPr>
                    <a:xfrm>
                      <a:off x="0" y="0"/>
                      <a:ext cx="5856658" cy="2295525"/>
                    </a:xfrm>
                    <a:prstGeom prst="rect">
                      <a:avLst/>
                    </a:prstGeom>
                  </pic:spPr>
                </pic:pic>
              </a:graphicData>
            </a:graphic>
          </wp:anchor>
        </w:drawing>
      </w:r>
    </w:p>
    <w:p w14:paraId="754B75DB" w14:textId="77777777" w:rsidR="00F9164C" w:rsidRDefault="00000000">
      <w:pPr>
        <w:spacing w:before="91"/>
        <w:ind w:left="10" w:right="11"/>
        <w:jc w:val="center"/>
        <w:rPr>
          <w:rFonts w:ascii="Arial" w:hAnsi="Arial"/>
          <w:i/>
          <w:sz w:val="18"/>
        </w:rPr>
      </w:pPr>
      <w:r>
        <w:rPr>
          <w:rFonts w:ascii="Arial" w:hAnsi="Arial"/>
          <w:i/>
          <w:color w:val="696969"/>
          <w:sz w:val="18"/>
        </w:rPr>
        <w:t>Evidence</w:t>
      </w:r>
      <w:r>
        <w:rPr>
          <w:rFonts w:ascii="Arial" w:hAnsi="Arial"/>
          <w:i/>
          <w:color w:val="696969"/>
          <w:spacing w:val="-4"/>
          <w:sz w:val="18"/>
        </w:rPr>
        <w:t xml:space="preserve"> </w:t>
      </w:r>
      <w:r>
        <w:rPr>
          <w:rFonts w:ascii="Arial" w:hAnsi="Arial"/>
          <w:i/>
          <w:color w:val="696969"/>
          <w:sz w:val="18"/>
        </w:rPr>
        <w:t>–</w:t>
      </w:r>
      <w:r>
        <w:rPr>
          <w:rFonts w:ascii="Arial" w:hAnsi="Arial"/>
          <w:i/>
          <w:color w:val="696969"/>
          <w:spacing w:val="-2"/>
          <w:sz w:val="18"/>
        </w:rPr>
        <w:t xml:space="preserve"> </w:t>
      </w:r>
      <w:r>
        <w:rPr>
          <w:rFonts w:ascii="Arial" w:hAnsi="Arial"/>
          <w:i/>
          <w:color w:val="696969"/>
          <w:sz w:val="18"/>
        </w:rPr>
        <w:t>Tuesday</w:t>
      </w:r>
      <w:r>
        <w:rPr>
          <w:rFonts w:ascii="Arial" w:hAnsi="Arial"/>
          <w:i/>
          <w:color w:val="696969"/>
          <w:spacing w:val="-1"/>
          <w:sz w:val="18"/>
        </w:rPr>
        <w:t xml:space="preserve"> </w:t>
      </w:r>
      <w:r>
        <w:rPr>
          <w:rFonts w:ascii="Arial" w:hAnsi="Arial"/>
          <w:i/>
          <w:color w:val="696969"/>
          <w:sz w:val="18"/>
        </w:rPr>
        <w:t>Initial</w:t>
      </w:r>
      <w:r>
        <w:rPr>
          <w:rFonts w:ascii="Arial" w:hAnsi="Arial"/>
          <w:i/>
          <w:color w:val="696969"/>
          <w:spacing w:val="-1"/>
          <w:sz w:val="18"/>
        </w:rPr>
        <w:t xml:space="preserve"> </w:t>
      </w:r>
      <w:r>
        <w:rPr>
          <w:rFonts w:ascii="Arial" w:hAnsi="Arial"/>
          <w:i/>
          <w:color w:val="696969"/>
          <w:sz w:val="18"/>
        </w:rPr>
        <w:t>Visit:</w:t>
      </w:r>
      <w:r>
        <w:rPr>
          <w:rFonts w:ascii="Arial" w:hAnsi="Arial"/>
          <w:i/>
          <w:color w:val="696969"/>
          <w:spacing w:val="-1"/>
          <w:sz w:val="18"/>
        </w:rPr>
        <w:t xml:space="preserve"> </w:t>
      </w:r>
      <w:r>
        <w:rPr>
          <w:rFonts w:ascii="Arial" w:hAnsi="Arial"/>
          <w:i/>
          <w:color w:val="696969"/>
          <w:sz w:val="18"/>
        </w:rPr>
        <w:t>student</w:t>
      </w:r>
      <w:r>
        <w:rPr>
          <w:rFonts w:ascii="Arial" w:hAnsi="Arial"/>
          <w:i/>
          <w:color w:val="696969"/>
          <w:spacing w:val="-1"/>
          <w:sz w:val="18"/>
        </w:rPr>
        <w:t xml:space="preserve"> </w:t>
      </w:r>
      <w:r>
        <w:rPr>
          <w:rFonts w:ascii="Arial" w:hAnsi="Arial"/>
          <w:i/>
          <w:color w:val="696969"/>
          <w:sz w:val="18"/>
        </w:rPr>
        <w:t>facing</w:t>
      </w:r>
      <w:r>
        <w:rPr>
          <w:rFonts w:ascii="Arial" w:hAnsi="Arial"/>
          <w:i/>
          <w:color w:val="696969"/>
          <w:spacing w:val="-1"/>
          <w:sz w:val="18"/>
        </w:rPr>
        <w:t xml:space="preserve"> </w:t>
      </w:r>
      <w:r>
        <w:rPr>
          <w:rFonts w:ascii="Arial" w:hAnsi="Arial"/>
          <w:i/>
          <w:color w:val="696969"/>
          <w:sz w:val="18"/>
        </w:rPr>
        <w:t>information</w:t>
      </w:r>
      <w:r>
        <w:rPr>
          <w:rFonts w:ascii="Arial" w:hAnsi="Arial"/>
          <w:i/>
          <w:color w:val="696969"/>
          <w:spacing w:val="-1"/>
          <w:sz w:val="18"/>
        </w:rPr>
        <w:t xml:space="preserve"> </w:t>
      </w:r>
      <w:r>
        <w:rPr>
          <w:rFonts w:ascii="Arial" w:hAnsi="Arial"/>
          <w:i/>
          <w:color w:val="696969"/>
          <w:sz w:val="18"/>
        </w:rPr>
        <w:t>compared</w:t>
      </w:r>
      <w:r>
        <w:rPr>
          <w:rFonts w:ascii="Arial" w:hAnsi="Arial"/>
          <w:i/>
          <w:color w:val="696969"/>
          <w:spacing w:val="-1"/>
          <w:sz w:val="18"/>
        </w:rPr>
        <w:t xml:space="preserve"> </w:t>
      </w:r>
      <w:r>
        <w:rPr>
          <w:rFonts w:ascii="Arial" w:hAnsi="Arial"/>
          <w:i/>
          <w:color w:val="696969"/>
          <w:sz w:val="18"/>
        </w:rPr>
        <w:t>with</w:t>
      </w:r>
      <w:r>
        <w:rPr>
          <w:rFonts w:ascii="Arial" w:hAnsi="Arial"/>
          <w:i/>
          <w:color w:val="696969"/>
          <w:spacing w:val="-2"/>
          <w:sz w:val="18"/>
        </w:rPr>
        <w:t xml:space="preserve"> </w:t>
      </w:r>
      <w:r>
        <w:rPr>
          <w:rFonts w:ascii="Arial" w:hAnsi="Arial"/>
          <w:i/>
          <w:color w:val="696969"/>
          <w:sz w:val="18"/>
        </w:rPr>
        <w:t>the</w:t>
      </w:r>
      <w:r>
        <w:rPr>
          <w:rFonts w:ascii="Arial" w:hAnsi="Arial"/>
          <w:i/>
          <w:color w:val="696969"/>
          <w:spacing w:val="-1"/>
          <w:sz w:val="18"/>
        </w:rPr>
        <w:t xml:space="preserve"> </w:t>
      </w:r>
      <w:r>
        <w:rPr>
          <w:rFonts w:ascii="Arial" w:hAnsi="Arial"/>
          <w:i/>
          <w:color w:val="696969"/>
          <w:sz w:val="18"/>
        </w:rPr>
        <w:t>grader/rubric</w:t>
      </w:r>
      <w:r>
        <w:rPr>
          <w:rFonts w:ascii="Arial" w:hAnsi="Arial"/>
          <w:i/>
          <w:color w:val="696969"/>
          <w:spacing w:val="-1"/>
          <w:sz w:val="18"/>
        </w:rPr>
        <w:t xml:space="preserve"> </w:t>
      </w:r>
      <w:r>
        <w:rPr>
          <w:rFonts w:ascii="Arial" w:hAnsi="Arial"/>
          <w:i/>
          <w:color w:val="696969"/>
          <w:spacing w:val="-2"/>
          <w:sz w:val="18"/>
        </w:rPr>
        <w:t>expectation.</w:t>
      </w:r>
    </w:p>
    <w:p w14:paraId="6AF5512F" w14:textId="77777777" w:rsidR="00F9164C" w:rsidRDefault="00F9164C">
      <w:pPr>
        <w:jc w:val="center"/>
        <w:rPr>
          <w:rFonts w:ascii="Arial" w:hAnsi="Arial"/>
          <w:i/>
          <w:sz w:val="18"/>
        </w:rPr>
        <w:sectPr w:rsidR="00F9164C">
          <w:pgSz w:w="12240" w:h="15840"/>
          <w:pgMar w:top="720" w:right="0" w:bottom="540" w:left="0" w:header="0" w:footer="313" w:gutter="0"/>
          <w:cols w:space="720"/>
        </w:sectPr>
      </w:pPr>
    </w:p>
    <w:p w14:paraId="60387760" w14:textId="77777777" w:rsidR="00F9164C" w:rsidRDefault="00000000">
      <w:pPr>
        <w:pStyle w:val="Heading6"/>
        <w:spacing w:line="290" w:lineRule="auto"/>
        <w:ind w:right="830"/>
      </w:pPr>
      <w:r>
        <w:rPr>
          <w:color w:val="183B62"/>
          <w:spacing w:val="-2"/>
        </w:rPr>
        <w:lastRenderedPageBreak/>
        <w:t>Issue</w:t>
      </w:r>
      <w:r>
        <w:rPr>
          <w:color w:val="183B62"/>
          <w:spacing w:val="-25"/>
        </w:rPr>
        <w:t xml:space="preserve"> </w:t>
      </w:r>
      <w:r>
        <w:rPr>
          <w:color w:val="183B62"/>
          <w:spacing w:val="-2"/>
        </w:rPr>
        <w:t>5.</w:t>
      </w:r>
      <w:r>
        <w:rPr>
          <w:color w:val="183B62"/>
          <w:spacing w:val="-26"/>
        </w:rPr>
        <w:t xml:space="preserve"> </w:t>
      </w:r>
      <w:r>
        <w:rPr>
          <w:color w:val="183B62"/>
          <w:spacing w:val="-2"/>
        </w:rPr>
        <w:t>Required</w:t>
      </w:r>
      <w:r>
        <w:rPr>
          <w:color w:val="183B62"/>
          <w:spacing w:val="-23"/>
        </w:rPr>
        <w:t xml:space="preserve"> </w:t>
      </w:r>
      <w:r>
        <w:rPr>
          <w:color w:val="183B62"/>
          <w:spacing w:val="-2"/>
        </w:rPr>
        <w:t>chronic</w:t>
      </w:r>
      <w:r>
        <w:rPr>
          <w:color w:val="183B62"/>
          <w:spacing w:val="-28"/>
        </w:rPr>
        <w:t xml:space="preserve"> </w:t>
      </w:r>
      <w:r>
        <w:rPr>
          <w:color w:val="183B62"/>
          <w:spacing w:val="-2"/>
        </w:rPr>
        <w:t>disease</w:t>
      </w:r>
      <w:r>
        <w:rPr>
          <w:color w:val="183B62"/>
          <w:spacing w:val="-25"/>
        </w:rPr>
        <w:t xml:space="preserve"> </w:t>
      </w:r>
      <w:r>
        <w:rPr>
          <w:color w:val="183B62"/>
          <w:spacing w:val="-2"/>
        </w:rPr>
        <w:t>timing</w:t>
      </w:r>
      <w:r>
        <w:rPr>
          <w:color w:val="183B62"/>
          <w:spacing w:val="-28"/>
        </w:rPr>
        <w:t xml:space="preserve"> </w:t>
      </w:r>
      <w:r>
        <w:rPr>
          <w:color w:val="183B62"/>
          <w:spacing w:val="-2"/>
        </w:rPr>
        <w:t>and</w:t>
      </w:r>
      <w:r>
        <w:rPr>
          <w:color w:val="183B62"/>
          <w:spacing w:val="-23"/>
        </w:rPr>
        <w:t xml:space="preserve"> </w:t>
      </w:r>
      <w:r>
        <w:rPr>
          <w:color w:val="183B62"/>
          <w:spacing w:val="-2"/>
        </w:rPr>
        <w:t>PCI</w:t>
      </w:r>
      <w:r>
        <w:rPr>
          <w:color w:val="183B62"/>
          <w:spacing w:val="-24"/>
        </w:rPr>
        <w:t xml:space="preserve"> </w:t>
      </w:r>
      <w:r>
        <w:rPr>
          <w:color w:val="183B62"/>
          <w:spacing w:val="-2"/>
        </w:rPr>
        <w:t>with</w:t>
      </w:r>
      <w:r>
        <w:rPr>
          <w:color w:val="183B62"/>
          <w:spacing w:val="-26"/>
        </w:rPr>
        <w:t xml:space="preserve"> </w:t>
      </w:r>
      <w:r>
        <w:rPr>
          <w:color w:val="183B62"/>
          <w:spacing w:val="-2"/>
        </w:rPr>
        <w:t>drug</w:t>
      </w:r>
      <w:r>
        <w:rPr>
          <w:color w:val="183B62"/>
          <w:spacing w:val="-23"/>
        </w:rPr>
        <w:t xml:space="preserve"> </w:t>
      </w:r>
      <w:r>
        <w:rPr>
          <w:color w:val="183B62"/>
          <w:spacing w:val="-2"/>
        </w:rPr>
        <w:t>eluting</w:t>
      </w:r>
      <w:r>
        <w:rPr>
          <w:color w:val="183B62"/>
          <w:spacing w:val="-23"/>
        </w:rPr>
        <w:t xml:space="preserve"> </w:t>
      </w:r>
      <w:r>
        <w:rPr>
          <w:color w:val="183B62"/>
          <w:spacing w:val="-2"/>
        </w:rPr>
        <w:t>stent</w:t>
      </w:r>
      <w:r>
        <w:rPr>
          <w:color w:val="183B62"/>
          <w:spacing w:val="-26"/>
        </w:rPr>
        <w:t xml:space="preserve"> </w:t>
      </w:r>
      <w:r>
        <w:rPr>
          <w:color w:val="183B62"/>
          <w:spacing w:val="-2"/>
        </w:rPr>
        <w:t>history</w:t>
      </w:r>
      <w:r>
        <w:rPr>
          <w:color w:val="183B62"/>
          <w:spacing w:val="-28"/>
        </w:rPr>
        <w:t xml:space="preserve"> </w:t>
      </w:r>
      <w:r>
        <w:rPr>
          <w:color w:val="183B62"/>
          <w:spacing w:val="-2"/>
        </w:rPr>
        <w:t xml:space="preserve">cannot </w:t>
      </w:r>
      <w:r>
        <w:rPr>
          <w:color w:val="183B62"/>
        </w:rPr>
        <w:t>be</w:t>
      </w:r>
      <w:r>
        <w:rPr>
          <w:color w:val="183B62"/>
          <w:spacing w:val="-15"/>
        </w:rPr>
        <w:t xml:space="preserve"> </w:t>
      </w:r>
      <w:r>
        <w:rPr>
          <w:color w:val="183B62"/>
        </w:rPr>
        <w:t>obtained</w:t>
      </w:r>
      <w:r>
        <w:rPr>
          <w:color w:val="183B62"/>
          <w:spacing w:val="-14"/>
        </w:rPr>
        <w:t xml:space="preserve"> </w:t>
      </w:r>
      <w:r>
        <w:rPr>
          <w:color w:val="183B62"/>
        </w:rPr>
        <w:t>from</w:t>
      </w:r>
      <w:r>
        <w:rPr>
          <w:color w:val="183B62"/>
          <w:spacing w:val="-15"/>
        </w:rPr>
        <w:t xml:space="preserve"> </w:t>
      </w:r>
      <w:r>
        <w:rPr>
          <w:color w:val="183B62"/>
        </w:rPr>
        <w:t>the</w:t>
      </w:r>
      <w:r>
        <w:rPr>
          <w:color w:val="183B62"/>
          <w:spacing w:val="-15"/>
        </w:rPr>
        <w:t xml:space="preserve"> </w:t>
      </w:r>
      <w:r>
        <w:rPr>
          <w:color w:val="183B62"/>
        </w:rPr>
        <w:t>AI</w:t>
      </w:r>
      <w:r>
        <w:rPr>
          <w:color w:val="183B62"/>
          <w:spacing w:val="-14"/>
        </w:rPr>
        <w:t xml:space="preserve"> </w:t>
      </w:r>
      <w:r>
        <w:rPr>
          <w:color w:val="183B62"/>
        </w:rPr>
        <w:t>patient</w:t>
      </w:r>
    </w:p>
    <w:p w14:paraId="71488F17" w14:textId="77777777" w:rsidR="00F9164C" w:rsidRDefault="00000000">
      <w:pPr>
        <w:spacing w:before="123" w:line="276" w:lineRule="auto"/>
        <w:ind w:left="835" w:right="871"/>
        <w:rPr>
          <w:sz w:val="21"/>
        </w:rPr>
      </w:pPr>
      <w:r>
        <w:rPr>
          <w:rFonts w:ascii="Arial"/>
          <w:b/>
          <w:sz w:val="21"/>
        </w:rPr>
        <w:t>What</w:t>
      </w:r>
      <w:r>
        <w:rPr>
          <w:rFonts w:ascii="Arial"/>
          <w:b/>
          <w:spacing w:val="-2"/>
          <w:sz w:val="21"/>
        </w:rPr>
        <w:t xml:space="preserve"> </w:t>
      </w:r>
      <w:r>
        <w:rPr>
          <w:rFonts w:ascii="Arial"/>
          <w:b/>
          <w:sz w:val="21"/>
        </w:rPr>
        <w:t>the</w:t>
      </w:r>
      <w:r>
        <w:rPr>
          <w:rFonts w:ascii="Arial"/>
          <w:b/>
          <w:spacing w:val="-4"/>
          <w:sz w:val="21"/>
        </w:rPr>
        <w:t xml:space="preserve"> </w:t>
      </w:r>
      <w:r>
        <w:rPr>
          <w:rFonts w:ascii="Arial"/>
          <w:b/>
          <w:sz w:val="21"/>
        </w:rPr>
        <w:t>student</w:t>
      </w:r>
      <w:r>
        <w:rPr>
          <w:rFonts w:ascii="Arial"/>
          <w:b/>
          <w:spacing w:val="-7"/>
          <w:sz w:val="21"/>
        </w:rPr>
        <w:t xml:space="preserve"> </w:t>
      </w:r>
      <w:r>
        <w:rPr>
          <w:rFonts w:ascii="Arial"/>
          <w:b/>
          <w:sz w:val="21"/>
        </w:rPr>
        <w:t>saw or</w:t>
      </w:r>
      <w:r>
        <w:rPr>
          <w:rFonts w:ascii="Arial"/>
          <w:b/>
          <w:spacing w:val="-4"/>
          <w:sz w:val="21"/>
        </w:rPr>
        <w:t xml:space="preserve"> </w:t>
      </w:r>
      <w:r>
        <w:rPr>
          <w:rFonts w:ascii="Arial"/>
          <w:b/>
          <w:sz w:val="21"/>
        </w:rPr>
        <w:t xml:space="preserve">heard: </w:t>
      </w:r>
      <w:r>
        <w:rPr>
          <w:sz w:val="21"/>
        </w:rPr>
        <w:t>When</w:t>
      </w:r>
      <w:r>
        <w:rPr>
          <w:spacing w:val="-4"/>
          <w:sz w:val="21"/>
        </w:rPr>
        <w:t xml:space="preserve"> </w:t>
      </w:r>
      <w:r>
        <w:rPr>
          <w:sz w:val="21"/>
        </w:rPr>
        <w:t>asked</w:t>
      </w:r>
      <w:r>
        <w:rPr>
          <w:spacing w:val="-4"/>
          <w:sz w:val="21"/>
        </w:rPr>
        <w:t xml:space="preserve"> </w:t>
      </w:r>
      <w:r>
        <w:rPr>
          <w:sz w:val="21"/>
        </w:rPr>
        <w:t>how</w:t>
      </w:r>
      <w:r>
        <w:rPr>
          <w:spacing w:val="-4"/>
          <w:sz w:val="21"/>
        </w:rPr>
        <w:t xml:space="preserve"> </w:t>
      </w:r>
      <w:r>
        <w:rPr>
          <w:sz w:val="21"/>
        </w:rPr>
        <w:t>long</w:t>
      </w:r>
      <w:r>
        <w:rPr>
          <w:spacing w:val="-4"/>
          <w:sz w:val="21"/>
        </w:rPr>
        <w:t xml:space="preserve"> </w:t>
      </w:r>
      <w:r>
        <w:rPr>
          <w:sz w:val="21"/>
        </w:rPr>
        <w:t>he</w:t>
      </w:r>
      <w:r>
        <w:rPr>
          <w:spacing w:val="-4"/>
          <w:sz w:val="21"/>
        </w:rPr>
        <w:t xml:space="preserve"> </w:t>
      </w:r>
      <w:proofErr w:type="gramStart"/>
      <w:r>
        <w:rPr>
          <w:sz w:val="21"/>
        </w:rPr>
        <w:t>has</w:t>
      </w:r>
      <w:proofErr w:type="gramEnd"/>
      <w:r>
        <w:rPr>
          <w:sz w:val="21"/>
        </w:rPr>
        <w:t xml:space="preserve"> had</w:t>
      </w:r>
      <w:r>
        <w:rPr>
          <w:spacing w:val="-4"/>
          <w:sz w:val="21"/>
        </w:rPr>
        <w:t xml:space="preserve"> </w:t>
      </w:r>
      <w:r>
        <w:rPr>
          <w:sz w:val="21"/>
        </w:rPr>
        <w:t>his</w:t>
      </w:r>
      <w:r>
        <w:rPr>
          <w:spacing w:val="-2"/>
          <w:sz w:val="21"/>
        </w:rPr>
        <w:t xml:space="preserve"> </w:t>
      </w:r>
      <w:r>
        <w:rPr>
          <w:sz w:val="21"/>
        </w:rPr>
        <w:t>major</w:t>
      </w:r>
      <w:r>
        <w:rPr>
          <w:spacing w:val="-2"/>
          <w:sz w:val="21"/>
        </w:rPr>
        <w:t xml:space="preserve"> </w:t>
      </w:r>
      <w:r>
        <w:rPr>
          <w:sz w:val="21"/>
        </w:rPr>
        <w:t>conditions, Robert says</w:t>
      </w:r>
      <w:r>
        <w:rPr>
          <w:spacing w:val="-2"/>
          <w:sz w:val="21"/>
        </w:rPr>
        <w:t xml:space="preserve"> </w:t>
      </w:r>
      <w:r>
        <w:rPr>
          <w:sz w:val="21"/>
        </w:rPr>
        <w:t>he</w:t>
      </w:r>
      <w:r>
        <w:rPr>
          <w:spacing w:val="-4"/>
          <w:sz w:val="21"/>
        </w:rPr>
        <w:t xml:space="preserve"> </w:t>
      </w:r>
      <w:r>
        <w:rPr>
          <w:sz w:val="21"/>
        </w:rPr>
        <w:t>cannot remember the exact years. When specifically asked about surgeries or procedures, he says he does not recall having any surgeries or procedures.</w:t>
      </w:r>
    </w:p>
    <w:p w14:paraId="07A650CE" w14:textId="77777777" w:rsidR="00F9164C" w:rsidRDefault="00000000">
      <w:pPr>
        <w:spacing w:before="102" w:line="276" w:lineRule="auto"/>
        <w:ind w:left="835" w:right="871"/>
        <w:rPr>
          <w:sz w:val="21"/>
        </w:rPr>
      </w:pPr>
      <w:r>
        <w:rPr>
          <w:rFonts w:ascii="Arial"/>
          <w:b/>
          <w:sz w:val="21"/>
        </w:rPr>
        <w:t xml:space="preserve">What the grader expected: </w:t>
      </w:r>
      <w:proofErr w:type="gramStart"/>
      <w:r>
        <w:rPr>
          <w:sz w:val="21"/>
        </w:rPr>
        <w:t>The Tuesday</w:t>
      </w:r>
      <w:proofErr w:type="gramEnd"/>
      <w:r>
        <w:rPr>
          <w:sz w:val="21"/>
        </w:rPr>
        <w:t xml:space="preserve"> rubric expects HFrEF </w:t>
      </w:r>
      <w:proofErr w:type="gramStart"/>
      <w:r>
        <w:rPr>
          <w:sz w:val="21"/>
        </w:rPr>
        <w:t>diagnosed</w:t>
      </w:r>
      <w:proofErr w:type="gramEnd"/>
      <w:r>
        <w:rPr>
          <w:sz w:val="21"/>
        </w:rPr>
        <w:t xml:space="preserve"> 4 years ago with LVEF 30% at diagnosis,</w:t>
      </w:r>
      <w:r>
        <w:rPr>
          <w:spacing w:val="-2"/>
          <w:sz w:val="21"/>
        </w:rPr>
        <w:t xml:space="preserve"> </w:t>
      </w:r>
      <w:r>
        <w:rPr>
          <w:sz w:val="21"/>
        </w:rPr>
        <w:t>NSTEMI</w:t>
      </w:r>
      <w:r>
        <w:rPr>
          <w:spacing w:val="-2"/>
          <w:sz w:val="21"/>
        </w:rPr>
        <w:t xml:space="preserve"> </w:t>
      </w:r>
      <w:r>
        <w:rPr>
          <w:sz w:val="21"/>
        </w:rPr>
        <w:t>3</w:t>
      </w:r>
      <w:r>
        <w:rPr>
          <w:spacing w:val="-6"/>
          <w:sz w:val="21"/>
        </w:rPr>
        <w:t xml:space="preserve"> </w:t>
      </w:r>
      <w:r>
        <w:rPr>
          <w:sz w:val="21"/>
        </w:rPr>
        <w:t>years</w:t>
      </w:r>
      <w:r>
        <w:rPr>
          <w:spacing w:val="-4"/>
          <w:sz w:val="21"/>
        </w:rPr>
        <w:t xml:space="preserve"> </w:t>
      </w:r>
      <w:r>
        <w:rPr>
          <w:sz w:val="21"/>
        </w:rPr>
        <w:t>ago,</w:t>
      </w:r>
      <w:r>
        <w:rPr>
          <w:spacing w:val="-2"/>
          <w:sz w:val="21"/>
        </w:rPr>
        <w:t xml:space="preserve"> </w:t>
      </w:r>
      <w:r>
        <w:rPr>
          <w:sz w:val="21"/>
        </w:rPr>
        <w:t>coronary</w:t>
      </w:r>
      <w:r>
        <w:rPr>
          <w:spacing w:val="-4"/>
          <w:sz w:val="21"/>
        </w:rPr>
        <w:t xml:space="preserve"> </w:t>
      </w:r>
      <w:r>
        <w:rPr>
          <w:sz w:val="21"/>
        </w:rPr>
        <w:t>artery</w:t>
      </w:r>
      <w:r>
        <w:rPr>
          <w:spacing w:val="-4"/>
          <w:sz w:val="21"/>
        </w:rPr>
        <w:t xml:space="preserve"> </w:t>
      </w:r>
      <w:r>
        <w:rPr>
          <w:sz w:val="21"/>
        </w:rPr>
        <w:t>disease,</w:t>
      </w:r>
      <w:r>
        <w:rPr>
          <w:spacing w:val="-2"/>
          <w:sz w:val="21"/>
        </w:rPr>
        <w:t xml:space="preserve"> </w:t>
      </w:r>
      <w:r>
        <w:rPr>
          <w:sz w:val="21"/>
        </w:rPr>
        <w:t>and</w:t>
      </w:r>
      <w:r>
        <w:rPr>
          <w:spacing w:val="-6"/>
          <w:sz w:val="21"/>
        </w:rPr>
        <w:t xml:space="preserve"> </w:t>
      </w:r>
      <w:r>
        <w:rPr>
          <w:sz w:val="21"/>
        </w:rPr>
        <w:t>PCI</w:t>
      </w:r>
      <w:r>
        <w:rPr>
          <w:spacing w:val="-2"/>
          <w:sz w:val="21"/>
        </w:rPr>
        <w:t xml:space="preserve"> </w:t>
      </w:r>
      <w:r>
        <w:rPr>
          <w:sz w:val="21"/>
        </w:rPr>
        <w:t>with</w:t>
      </w:r>
      <w:r>
        <w:rPr>
          <w:spacing w:val="-6"/>
          <w:sz w:val="21"/>
        </w:rPr>
        <w:t xml:space="preserve"> </w:t>
      </w:r>
      <w:r>
        <w:rPr>
          <w:sz w:val="21"/>
        </w:rPr>
        <w:t>drug</w:t>
      </w:r>
      <w:r>
        <w:rPr>
          <w:spacing w:val="-6"/>
          <w:sz w:val="21"/>
        </w:rPr>
        <w:t xml:space="preserve"> </w:t>
      </w:r>
      <w:r>
        <w:rPr>
          <w:sz w:val="21"/>
        </w:rPr>
        <w:t>eluting</w:t>
      </w:r>
      <w:r>
        <w:rPr>
          <w:spacing w:val="-6"/>
          <w:sz w:val="21"/>
        </w:rPr>
        <w:t xml:space="preserve"> </w:t>
      </w:r>
      <w:r>
        <w:rPr>
          <w:sz w:val="21"/>
        </w:rPr>
        <w:t>stent</w:t>
      </w:r>
      <w:r>
        <w:rPr>
          <w:spacing w:val="-2"/>
          <w:sz w:val="21"/>
        </w:rPr>
        <w:t xml:space="preserve"> </w:t>
      </w:r>
      <w:r>
        <w:rPr>
          <w:sz w:val="21"/>
        </w:rPr>
        <w:t>placement</w:t>
      </w:r>
      <w:r>
        <w:rPr>
          <w:spacing w:val="-2"/>
          <w:sz w:val="21"/>
        </w:rPr>
        <w:t xml:space="preserve"> </w:t>
      </w:r>
      <w:r>
        <w:rPr>
          <w:sz w:val="21"/>
        </w:rPr>
        <w:t>listed</w:t>
      </w:r>
      <w:r>
        <w:rPr>
          <w:spacing w:val="-6"/>
          <w:sz w:val="21"/>
        </w:rPr>
        <w:t xml:space="preserve"> </w:t>
      </w:r>
      <w:r>
        <w:rPr>
          <w:sz w:val="21"/>
        </w:rPr>
        <w:t xml:space="preserve">in </w:t>
      </w:r>
      <w:r>
        <w:rPr>
          <w:spacing w:val="-2"/>
          <w:sz w:val="21"/>
        </w:rPr>
        <w:t>history.</w:t>
      </w:r>
    </w:p>
    <w:p w14:paraId="1276B499" w14:textId="77777777" w:rsidR="00F9164C" w:rsidRDefault="00000000">
      <w:pPr>
        <w:spacing w:before="97" w:line="278" w:lineRule="auto"/>
        <w:ind w:left="835" w:right="871"/>
        <w:rPr>
          <w:sz w:val="21"/>
        </w:rPr>
      </w:pPr>
      <w:r>
        <w:rPr>
          <w:rFonts w:ascii="Arial"/>
          <w:b/>
          <w:sz w:val="21"/>
        </w:rPr>
        <w:t>Why</w:t>
      </w:r>
      <w:r>
        <w:rPr>
          <w:rFonts w:ascii="Arial"/>
          <w:b/>
          <w:spacing w:val="-4"/>
          <w:sz w:val="21"/>
        </w:rPr>
        <w:t xml:space="preserve"> </w:t>
      </w:r>
      <w:r>
        <w:rPr>
          <w:rFonts w:ascii="Arial"/>
          <w:b/>
          <w:sz w:val="21"/>
        </w:rPr>
        <w:t>this</w:t>
      </w:r>
      <w:r>
        <w:rPr>
          <w:rFonts w:ascii="Arial"/>
          <w:b/>
          <w:spacing w:val="-9"/>
          <w:sz w:val="21"/>
        </w:rPr>
        <w:t xml:space="preserve"> </w:t>
      </w:r>
      <w:r>
        <w:rPr>
          <w:rFonts w:ascii="Arial"/>
          <w:b/>
          <w:sz w:val="21"/>
        </w:rPr>
        <w:t>is</w:t>
      </w:r>
      <w:r>
        <w:rPr>
          <w:rFonts w:ascii="Arial"/>
          <w:b/>
          <w:spacing w:val="-4"/>
          <w:sz w:val="21"/>
        </w:rPr>
        <w:t xml:space="preserve"> </w:t>
      </w:r>
      <w:r>
        <w:rPr>
          <w:rFonts w:ascii="Arial"/>
          <w:b/>
          <w:sz w:val="21"/>
        </w:rPr>
        <w:t>a</w:t>
      </w:r>
      <w:r>
        <w:rPr>
          <w:rFonts w:ascii="Arial"/>
          <w:b/>
          <w:spacing w:val="-4"/>
          <w:sz w:val="21"/>
        </w:rPr>
        <w:t xml:space="preserve"> </w:t>
      </w:r>
      <w:r>
        <w:rPr>
          <w:rFonts w:ascii="Arial"/>
          <w:b/>
          <w:sz w:val="21"/>
        </w:rPr>
        <w:t xml:space="preserve">problem: </w:t>
      </w:r>
      <w:r>
        <w:rPr>
          <w:sz w:val="21"/>
        </w:rPr>
        <w:t>The</w:t>
      </w:r>
      <w:r>
        <w:rPr>
          <w:spacing w:val="-4"/>
          <w:sz w:val="21"/>
        </w:rPr>
        <w:t xml:space="preserve"> </w:t>
      </w:r>
      <w:r>
        <w:rPr>
          <w:sz w:val="21"/>
        </w:rPr>
        <w:t>student</w:t>
      </w:r>
      <w:r>
        <w:rPr>
          <w:spacing w:val="-1"/>
          <w:sz w:val="21"/>
        </w:rPr>
        <w:t xml:space="preserve"> </w:t>
      </w:r>
      <w:r>
        <w:rPr>
          <w:sz w:val="21"/>
        </w:rPr>
        <w:t>asked</w:t>
      </w:r>
      <w:r>
        <w:rPr>
          <w:spacing w:val="-4"/>
          <w:sz w:val="21"/>
        </w:rPr>
        <w:t xml:space="preserve"> </w:t>
      </w:r>
      <w:r>
        <w:rPr>
          <w:sz w:val="21"/>
        </w:rPr>
        <w:t>the</w:t>
      </w:r>
      <w:r>
        <w:rPr>
          <w:spacing w:val="-4"/>
          <w:sz w:val="21"/>
        </w:rPr>
        <w:t xml:space="preserve"> </w:t>
      </w:r>
      <w:r>
        <w:rPr>
          <w:sz w:val="21"/>
        </w:rPr>
        <w:t>relevant</w:t>
      </w:r>
      <w:r>
        <w:rPr>
          <w:spacing w:val="-1"/>
          <w:sz w:val="21"/>
        </w:rPr>
        <w:t xml:space="preserve"> </w:t>
      </w:r>
      <w:r>
        <w:rPr>
          <w:sz w:val="21"/>
        </w:rPr>
        <w:t>history</w:t>
      </w:r>
      <w:r>
        <w:rPr>
          <w:spacing w:val="-3"/>
          <w:sz w:val="21"/>
        </w:rPr>
        <w:t xml:space="preserve"> </w:t>
      </w:r>
      <w:r>
        <w:rPr>
          <w:sz w:val="21"/>
        </w:rPr>
        <w:t>questions,</w:t>
      </w:r>
      <w:r>
        <w:rPr>
          <w:spacing w:val="-1"/>
          <w:sz w:val="21"/>
        </w:rPr>
        <w:t xml:space="preserve"> </w:t>
      </w:r>
      <w:r>
        <w:rPr>
          <w:sz w:val="21"/>
        </w:rPr>
        <w:t>but</w:t>
      </w:r>
      <w:r>
        <w:rPr>
          <w:spacing w:val="-1"/>
          <w:sz w:val="21"/>
        </w:rPr>
        <w:t xml:space="preserve"> </w:t>
      </w:r>
      <w:r>
        <w:rPr>
          <w:sz w:val="21"/>
        </w:rPr>
        <w:t>the</w:t>
      </w:r>
      <w:r>
        <w:rPr>
          <w:spacing w:val="-4"/>
          <w:sz w:val="21"/>
        </w:rPr>
        <w:t xml:space="preserve"> </w:t>
      </w:r>
      <w:r>
        <w:rPr>
          <w:sz w:val="21"/>
        </w:rPr>
        <w:t>AI</w:t>
      </w:r>
      <w:r>
        <w:rPr>
          <w:spacing w:val="-2"/>
          <w:sz w:val="21"/>
        </w:rPr>
        <w:t xml:space="preserve"> </w:t>
      </w:r>
      <w:r>
        <w:rPr>
          <w:sz w:val="21"/>
        </w:rPr>
        <w:t>patient</w:t>
      </w:r>
      <w:r>
        <w:rPr>
          <w:spacing w:val="-1"/>
          <w:sz w:val="21"/>
        </w:rPr>
        <w:t xml:space="preserve"> </w:t>
      </w:r>
      <w:r>
        <w:rPr>
          <w:sz w:val="21"/>
        </w:rPr>
        <w:t>cannot</w:t>
      </w:r>
      <w:r>
        <w:rPr>
          <w:spacing w:val="-1"/>
          <w:sz w:val="21"/>
        </w:rPr>
        <w:t xml:space="preserve"> </w:t>
      </w:r>
      <w:r>
        <w:rPr>
          <w:sz w:val="21"/>
        </w:rPr>
        <w:t>provide</w:t>
      </w:r>
      <w:r>
        <w:rPr>
          <w:spacing w:val="-4"/>
          <w:sz w:val="21"/>
        </w:rPr>
        <w:t xml:space="preserve"> </w:t>
      </w:r>
      <w:r>
        <w:rPr>
          <w:sz w:val="21"/>
        </w:rPr>
        <w:t xml:space="preserve">the required timing and directly denies </w:t>
      </w:r>
      <w:proofErr w:type="gramStart"/>
      <w:r>
        <w:rPr>
          <w:sz w:val="21"/>
        </w:rPr>
        <w:t>a prior</w:t>
      </w:r>
      <w:proofErr w:type="gramEnd"/>
      <w:r>
        <w:rPr>
          <w:sz w:val="21"/>
        </w:rPr>
        <w:t xml:space="preserve"> procedure. Those details should not be invented.</w:t>
      </w:r>
    </w:p>
    <w:p w14:paraId="6EFB092D" w14:textId="77777777" w:rsidR="00F9164C" w:rsidRDefault="00000000">
      <w:pPr>
        <w:spacing w:before="95" w:line="278" w:lineRule="auto"/>
        <w:ind w:left="835" w:right="871"/>
        <w:rPr>
          <w:sz w:val="21"/>
        </w:rPr>
      </w:pPr>
      <w:r>
        <w:rPr>
          <w:rFonts w:ascii="Arial"/>
          <w:b/>
          <w:sz w:val="21"/>
        </w:rPr>
        <w:t>Suggested</w:t>
      </w:r>
      <w:r>
        <w:rPr>
          <w:rFonts w:ascii="Arial"/>
          <w:b/>
          <w:spacing w:val="-1"/>
          <w:sz w:val="21"/>
        </w:rPr>
        <w:t xml:space="preserve"> </w:t>
      </w:r>
      <w:r>
        <w:rPr>
          <w:rFonts w:ascii="Arial"/>
          <w:b/>
          <w:sz w:val="21"/>
        </w:rPr>
        <w:t>fix:</w:t>
      </w:r>
      <w:r>
        <w:rPr>
          <w:rFonts w:ascii="Arial"/>
          <w:b/>
          <w:spacing w:val="-1"/>
          <w:sz w:val="21"/>
        </w:rPr>
        <w:t xml:space="preserve"> </w:t>
      </w:r>
      <w:r>
        <w:rPr>
          <w:sz w:val="21"/>
        </w:rPr>
        <w:t>Persist</w:t>
      </w:r>
      <w:r>
        <w:rPr>
          <w:spacing w:val="-1"/>
          <w:sz w:val="21"/>
        </w:rPr>
        <w:t xml:space="preserve"> </w:t>
      </w:r>
      <w:r>
        <w:rPr>
          <w:sz w:val="21"/>
        </w:rPr>
        <w:t>the</w:t>
      </w:r>
      <w:r>
        <w:rPr>
          <w:spacing w:val="-5"/>
          <w:sz w:val="21"/>
        </w:rPr>
        <w:t xml:space="preserve"> </w:t>
      </w:r>
      <w:r>
        <w:rPr>
          <w:sz w:val="21"/>
        </w:rPr>
        <w:t>longitudinal</w:t>
      </w:r>
      <w:r>
        <w:rPr>
          <w:spacing w:val="-5"/>
          <w:sz w:val="21"/>
        </w:rPr>
        <w:t xml:space="preserve"> </w:t>
      </w:r>
      <w:r>
        <w:rPr>
          <w:sz w:val="21"/>
        </w:rPr>
        <w:t>cardiac</w:t>
      </w:r>
      <w:r>
        <w:rPr>
          <w:spacing w:val="-3"/>
          <w:sz w:val="21"/>
        </w:rPr>
        <w:t xml:space="preserve"> </w:t>
      </w:r>
      <w:r>
        <w:rPr>
          <w:sz w:val="21"/>
        </w:rPr>
        <w:t>and</w:t>
      </w:r>
      <w:r>
        <w:rPr>
          <w:spacing w:val="-5"/>
          <w:sz w:val="21"/>
        </w:rPr>
        <w:t xml:space="preserve"> </w:t>
      </w:r>
      <w:r>
        <w:rPr>
          <w:sz w:val="21"/>
        </w:rPr>
        <w:t>procedural</w:t>
      </w:r>
      <w:r>
        <w:rPr>
          <w:spacing w:val="-5"/>
          <w:sz w:val="21"/>
        </w:rPr>
        <w:t xml:space="preserve"> </w:t>
      </w:r>
      <w:r>
        <w:rPr>
          <w:sz w:val="21"/>
        </w:rPr>
        <w:t>history</w:t>
      </w:r>
      <w:r>
        <w:rPr>
          <w:spacing w:val="-3"/>
          <w:sz w:val="21"/>
        </w:rPr>
        <w:t xml:space="preserve"> </w:t>
      </w:r>
      <w:r>
        <w:rPr>
          <w:sz w:val="21"/>
        </w:rPr>
        <w:t>in</w:t>
      </w:r>
      <w:r>
        <w:rPr>
          <w:spacing w:val="-5"/>
          <w:sz w:val="21"/>
        </w:rPr>
        <w:t xml:space="preserve"> </w:t>
      </w:r>
      <w:r>
        <w:rPr>
          <w:sz w:val="21"/>
        </w:rPr>
        <w:t>the</w:t>
      </w:r>
      <w:r>
        <w:rPr>
          <w:spacing w:val="-5"/>
          <w:sz w:val="21"/>
        </w:rPr>
        <w:t xml:space="preserve"> </w:t>
      </w:r>
      <w:r>
        <w:rPr>
          <w:sz w:val="21"/>
        </w:rPr>
        <w:t>AI</w:t>
      </w:r>
      <w:r>
        <w:rPr>
          <w:spacing w:val="-2"/>
          <w:sz w:val="21"/>
        </w:rPr>
        <w:t xml:space="preserve"> </w:t>
      </w:r>
      <w:r>
        <w:rPr>
          <w:sz w:val="21"/>
        </w:rPr>
        <w:t>patient</w:t>
      </w:r>
      <w:r>
        <w:rPr>
          <w:spacing w:val="-1"/>
          <w:sz w:val="21"/>
        </w:rPr>
        <w:t xml:space="preserve"> </w:t>
      </w:r>
      <w:r>
        <w:rPr>
          <w:sz w:val="21"/>
        </w:rPr>
        <w:t>and</w:t>
      </w:r>
      <w:r>
        <w:rPr>
          <w:spacing w:val="-5"/>
          <w:sz w:val="21"/>
        </w:rPr>
        <w:t xml:space="preserve"> </w:t>
      </w:r>
      <w:r>
        <w:rPr>
          <w:sz w:val="21"/>
        </w:rPr>
        <w:t>expose</w:t>
      </w:r>
      <w:r>
        <w:rPr>
          <w:spacing w:val="-5"/>
          <w:sz w:val="21"/>
        </w:rPr>
        <w:t xml:space="preserve"> </w:t>
      </w:r>
      <w:r>
        <w:rPr>
          <w:sz w:val="21"/>
        </w:rPr>
        <w:t>the</w:t>
      </w:r>
      <w:r>
        <w:rPr>
          <w:spacing w:val="-5"/>
          <w:sz w:val="21"/>
        </w:rPr>
        <w:t xml:space="preserve"> </w:t>
      </w:r>
      <w:r>
        <w:rPr>
          <w:sz w:val="21"/>
        </w:rPr>
        <w:t>exact diagnosis timing when it is required by the rubric.</w:t>
      </w:r>
    </w:p>
    <w:p w14:paraId="2F9BFB02" w14:textId="77777777" w:rsidR="00F9164C" w:rsidRDefault="00000000">
      <w:pPr>
        <w:pStyle w:val="BodyText"/>
        <w:spacing w:before="41"/>
        <w:rPr>
          <w:sz w:val="20"/>
        </w:rPr>
      </w:pPr>
      <w:r>
        <w:rPr>
          <w:noProof/>
          <w:sz w:val="20"/>
        </w:rPr>
        <w:drawing>
          <wp:anchor distT="0" distB="0" distL="0" distR="0" simplePos="0" relativeHeight="487622144" behindDoc="1" locked="0" layoutInCell="1" allowOverlap="1" wp14:anchorId="6D37535F" wp14:editId="7E864D88">
            <wp:simplePos x="0" y="0"/>
            <wp:positionH relativeFrom="page">
              <wp:posOffset>1003946</wp:posOffset>
            </wp:positionH>
            <wp:positionV relativeFrom="paragraph">
              <wp:posOffset>187656</wp:posOffset>
            </wp:positionV>
            <wp:extent cx="5756828" cy="2195512"/>
            <wp:effectExtent l="0" t="0" r="0" b="0"/>
            <wp:wrapTopAndBottom/>
            <wp:docPr id="149" name="Image 1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9" name="Image 149"/>
                    <pic:cNvPicPr/>
                  </pic:nvPicPr>
                  <pic:blipFill>
                    <a:blip r:embed="rId133" cstate="print"/>
                    <a:stretch>
                      <a:fillRect/>
                    </a:stretch>
                  </pic:blipFill>
                  <pic:spPr>
                    <a:xfrm>
                      <a:off x="0" y="0"/>
                      <a:ext cx="5756828" cy="2195512"/>
                    </a:xfrm>
                    <a:prstGeom prst="rect">
                      <a:avLst/>
                    </a:prstGeom>
                  </pic:spPr>
                </pic:pic>
              </a:graphicData>
            </a:graphic>
          </wp:anchor>
        </w:drawing>
      </w:r>
    </w:p>
    <w:p w14:paraId="0DF958B7" w14:textId="77777777" w:rsidR="00F9164C" w:rsidRDefault="00000000">
      <w:pPr>
        <w:spacing w:before="156"/>
        <w:ind w:left="10" w:right="11"/>
        <w:jc w:val="center"/>
        <w:rPr>
          <w:rFonts w:ascii="Arial" w:hAnsi="Arial"/>
          <w:i/>
          <w:sz w:val="18"/>
        </w:rPr>
      </w:pPr>
      <w:r>
        <w:rPr>
          <w:rFonts w:ascii="Arial" w:hAnsi="Arial"/>
          <w:i/>
          <w:color w:val="696969"/>
          <w:sz w:val="18"/>
        </w:rPr>
        <w:t>Evidence</w:t>
      </w:r>
      <w:r>
        <w:rPr>
          <w:rFonts w:ascii="Arial" w:hAnsi="Arial"/>
          <w:i/>
          <w:color w:val="696969"/>
          <w:spacing w:val="-4"/>
          <w:sz w:val="18"/>
        </w:rPr>
        <w:t xml:space="preserve"> </w:t>
      </w:r>
      <w:r>
        <w:rPr>
          <w:rFonts w:ascii="Arial" w:hAnsi="Arial"/>
          <w:i/>
          <w:color w:val="696969"/>
          <w:sz w:val="18"/>
        </w:rPr>
        <w:t>–</w:t>
      </w:r>
      <w:r>
        <w:rPr>
          <w:rFonts w:ascii="Arial" w:hAnsi="Arial"/>
          <w:i/>
          <w:color w:val="696969"/>
          <w:spacing w:val="-2"/>
          <w:sz w:val="18"/>
        </w:rPr>
        <w:t xml:space="preserve"> </w:t>
      </w:r>
      <w:r>
        <w:rPr>
          <w:rFonts w:ascii="Arial" w:hAnsi="Arial"/>
          <w:i/>
          <w:color w:val="696969"/>
          <w:sz w:val="18"/>
        </w:rPr>
        <w:t>Tuesday</w:t>
      </w:r>
      <w:r>
        <w:rPr>
          <w:rFonts w:ascii="Arial" w:hAnsi="Arial"/>
          <w:i/>
          <w:color w:val="696969"/>
          <w:spacing w:val="-1"/>
          <w:sz w:val="18"/>
        </w:rPr>
        <w:t xml:space="preserve"> </w:t>
      </w:r>
      <w:r>
        <w:rPr>
          <w:rFonts w:ascii="Arial" w:hAnsi="Arial"/>
          <w:i/>
          <w:color w:val="696969"/>
          <w:sz w:val="18"/>
        </w:rPr>
        <w:t>Initial</w:t>
      </w:r>
      <w:r>
        <w:rPr>
          <w:rFonts w:ascii="Arial" w:hAnsi="Arial"/>
          <w:i/>
          <w:color w:val="696969"/>
          <w:spacing w:val="-1"/>
          <w:sz w:val="18"/>
        </w:rPr>
        <w:t xml:space="preserve"> </w:t>
      </w:r>
      <w:r>
        <w:rPr>
          <w:rFonts w:ascii="Arial" w:hAnsi="Arial"/>
          <w:i/>
          <w:color w:val="696969"/>
          <w:sz w:val="18"/>
        </w:rPr>
        <w:t>Visit:</w:t>
      </w:r>
      <w:r>
        <w:rPr>
          <w:rFonts w:ascii="Arial" w:hAnsi="Arial"/>
          <w:i/>
          <w:color w:val="696969"/>
          <w:spacing w:val="-1"/>
          <w:sz w:val="18"/>
        </w:rPr>
        <w:t xml:space="preserve"> </w:t>
      </w:r>
      <w:r>
        <w:rPr>
          <w:rFonts w:ascii="Arial" w:hAnsi="Arial"/>
          <w:i/>
          <w:color w:val="696969"/>
          <w:sz w:val="18"/>
        </w:rPr>
        <w:t>student</w:t>
      </w:r>
      <w:r>
        <w:rPr>
          <w:rFonts w:ascii="Arial" w:hAnsi="Arial"/>
          <w:i/>
          <w:color w:val="696969"/>
          <w:spacing w:val="-1"/>
          <w:sz w:val="18"/>
        </w:rPr>
        <w:t xml:space="preserve"> </w:t>
      </w:r>
      <w:r>
        <w:rPr>
          <w:rFonts w:ascii="Arial" w:hAnsi="Arial"/>
          <w:i/>
          <w:color w:val="696969"/>
          <w:sz w:val="18"/>
        </w:rPr>
        <w:t>facing</w:t>
      </w:r>
      <w:r>
        <w:rPr>
          <w:rFonts w:ascii="Arial" w:hAnsi="Arial"/>
          <w:i/>
          <w:color w:val="696969"/>
          <w:spacing w:val="-1"/>
          <w:sz w:val="18"/>
        </w:rPr>
        <w:t xml:space="preserve"> </w:t>
      </w:r>
      <w:r>
        <w:rPr>
          <w:rFonts w:ascii="Arial" w:hAnsi="Arial"/>
          <w:i/>
          <w:color w:val="696969"/>
          <w:sz w:val="18"/>
        </w:rPr>
        <w:t>information</w:t>
      </w:r>
      <w:r>
        <w:rPr>
          <w:rFonts w:ascii="Arial" w:hAnsi="Arial"/>
          <w:i/>
          <w:color w:val="696969"/>
          <w:spacing w:val="-1"/>
          <w:sz w:val="18"/>
        </w:rPr>
        <w:t xml:space="preserve"> </w:t>
      </w:r>
      <w:r>
        <w:rPr>
          <w:rFonts w:ascii="Arial" w:hAnsi="Arial"/>
          <w:i/>
          <w:color w:val="696969"/>
          <w:sz w:val="18"/>
        </w:rPr>
        <w:t>compared</w:t>
      </w:r>
      <w:r>
        <w:rPr>
          <w:rFonts w:ascii="Arial" w:hAnsi="Arial"/>
          <w:i/>
          <w:color w:val="696969"/>
          <w:spacing w:val="-1"/>
          <w:sz w:val="18"/>
        </w:rPr>
        <w:t xml:space="preserve"> </w:t>
      </w:r>
      <w:r>
        <w:rPr>
          <w:rFonts w:ascii="Arial" w:hAnsi="Arial"/>
          <w:i/>
          <w:color w:val="696969"/>
          <w:sz w:val="18"/>
        </w:rPr>
        <w:t>with</w:t>
      </w:r>
      <w:r>
        <w:rPr>
          <w:rFonts w:ascii="Arial" w:hAnsi="Arial"/>
          <w:i/>
          <w:color w:val="696969"/>
          <w:spacing w:val="-2"/>
          <w:sz w:val="18"/>
        </w:rPr>
        <w:t xml:space="preserve"> </w:t>
      </w:r>
      <w:r>
        <w:rPr>
          <w:rFonts w:ascii="Arial" w:hAnsi="Arial"/>
          <w:i/>
          <w:color w:val="696969"/>
          <w:sz w:val="18"/>
        </w:rPr>
        <w:t>the</w:t>
      </w:r>
      <w:r>
        <w:rPr>
          <w:rFonts w:ascii="Arial" w:hAnsi="Arial"/>
          <w:i/>
          <w:color w:val="696969"/>
          <w:spacing w:val="-1"/>
          <w:sz w:val="18"/>
        </w:rPr>
        <w:t xml:space="preserve"> </w:t>
      </w:r>
      <w:r>
        <w:rPr>
          <w:rFonts w:ascii="Arial" w:hAnsi="Arial"/>
          <w:i/>
          <w:color w:val="696969"/>
          <w:sz w:val="18"/>
        </w:rPr>
        <w:t>grader/rubric</w:t>
      </w:r>
      <w:r>
        <w:rPr>
          <w:rFonts w:ascii="Arial" w:hAnsi="Arial"/>
          <w:i/>
          <w:color w:val="696969"/>
          <w:spacing w:val="-1"/>
          <w:sz w:val="18"/>
        </w:rPr>
        <w:t xml:space="preserve"> </w:t>
      </w:r>
      <w:r>
        <w:rPr>
          <w:rFonts w:ascii="Arial" w:hAnsi="Arial"/>
          <w:i/>
          <w:color w:val="696969"/>
          <w:spacing w:val="-2"/>
          <w:sz w:val="18"/>
        </w:rPr>
        <w:t>expectation.</w:t>
      </w:r>
    </w:p>
    <w:p w14:paraId="31CD27EB" w14:textId="77777777" w:rsidR="00F9164C" w:rsidRDefault="00F9164C">
      <w:pPr>
        <w:jc w:val="center"/>
        <w:rPr>
          <w:rFonts w:ascii="Arial" w:hAnsi="Arial"/>
          <w:i/>
          <w:sz w:val="18"/>
        </w:rPr>
        <w:sectPr w:rsidR="00F9164C">
          <w:pgSz w:w="12240" w:h="15840"/>
          <w:pgMar w:top="720" w:right="0" w:bottom="540" w:left="0" w:header="0" w:footer="313" w:gutter="0"/>
          <w:cols w:space="720"/>
        </w:sectPr>
      </w:pPr>
    </w:p>
    <w:p w14:paraId="26812822" w14:textId="77777777" w:rsidR="00F9164C" w:rsidRDefault="00000000">
      <w:pPr>
        <w:pStyle w:val="Heading6"/>
        <w:spacing w:line="290" w:lineRule="auto"/>
      </w:pPr>
      <w:r>
        <w:rPr>
          <w:color w:val="183B62"/>
          <w:spacing w:val="-2"/>
        </w:rPr>
        <w:lastRenderedPageBreak/>
        <w:t>Issue</w:t>
      </w:r>
      <w:r>
        <w:rPr>
          <w:color w:val="183B62"/>
          <w:spacing w:val="-29"/>
        </w:rPr>
        <w:t xml:space="preserve"> </w:t>
      </w:r>
      <w:r>
        <w:rPr>
          <w:color w:val="183B62"/>
          <w:spacing w:val="-2"/>
        </w:rPr>
        <w:t>6.</w:t>
      </w:r>
      <w:r>
        <w:rPr>
          <w:color w:val="183B62"/>
          <w:spacing w:val="-28"/>
        </w:rPr>
        <w:t xml:space="preserve"> </w:t>
      </w:r>
      <w:r>
        <w:rPr>
          <w:color w:val="183B62"/>
          <w:spacing w:val="-2"/>
        </w:rPr>
        <w:t>Home</w:t>
      </w:r>
      <w:r>
        <w:rPr>
          <w:color w:val="183B62"/>
          <w:spacing w:val="-27"/>
        </w:rPr>
        <w:t xml:space="preserve"> </w:t>
      </w:r>
      <w:r>
        <w:rPr>
          <w:color w:val="183B62"/>
          <w:spacing w:val="-2"/>
        </w:rPr>
        <w:t>blood</w:t>
      </w:r>
      <w:r>
        <w:rPr>
          <w:color w:val="183B62"/>
          <w:spacing w:val="-25"/>
        </w:rPr>
        <w:t xml:space="preserve"> </w:t>
      </w:r>
      <w:r>
        <w:rPr>
          <w:color w:val="183B62"/>
          <w:spacing w:val="-2"/>
        </w:rPr>
        <w:t>pressure</w:t>
      </w:r>
      <w:r>
        <w:rPr>
          <w:color w:val="183B62"/>
          <w:spacing w:val="-27"/>
        </w:rPr>
        <w:t xml:space="preserve"> </w:t>
      </w:r>
      <w:r>
        <w:rPr>
          <w:color w:val="183B62"/>
          <w:spacing w:val="-2"/>
        </w:rPr>
        <w:t>and</w:t>
      </w:r>
      <w:r>
        <w:rPr>
          <w:color w:val="183B62"/>
          <w:spacing w:val="-25"/>
        </w:rPr>
        <w:t xml:space="preserve"> </w:t>
      </w:r>
      <w:r>
        <w:rPr>
          <w:color w:val="183B62"/>
          <w:spacing w:val="-2"/>
        </w:rPr>
        <w:t>heart</w:t>
      </w:r>
      <w:r>
        <w:rPr>
          <w:color w:val="183B62"/>
          <w:spacing w:val="-27"/>
        </w:rPr>
        <w:t xml:space="preserve"> </w:t>
      </w:r>
      <w:r>
        <w:rPr>
          <w:color w:val="183B62"/>
          <w:spacing w:val="-2"/>
        </w:rPr>
        <w:t>rate</w:t>
      </w:r>
      <w:r>
        <w:rPr>
          <w:color w:val="183B62"/>
          <w:spacing w:val="-27"/>
        </w:rPr>
        <w:t xml:space="preserve"> </w:t>
      </w:r>
      <w:r>
        <w:rPr>
          <w:color w:val="183B62"/>
          <w:spacing w:val="-2"/>
        </w:rPr>
        <w:t>ranges</w:t>
      </w:r>
      <w:r>
        <w:rPr>
          <w:color w:val="183B62"/>
          <w:spacing w:val="-27"/>
        </w:rPr>
        <w:t xml:space="preserve"> </w:t>
      </w:r>
      <w:r>
        <w:rPr>
          <w:color w:val="183B62"/>
          <w:spacing w:val="-2"/>
        </w:rPr>
        <w:t>required</w:t>
      </w:r>
      <w:r>
        <w:rPr>
          <w:color w:val="183B62"/>
          <w:spacing w:val="-30"/>
        </w:rPr>
        <w:t xml:space="preserve"> </w:t>
      </w:r>
      <w:r>
        <w:rPr>
          <w:color w:val="183B62"/>
          <w:spacing w:val="-2"/>
        </w:rPr>
        <w:t>by</w:t>
      </w:r>
      <w:r>
        <w:rPr>
          <w:color w:val="183B62"/>
          <w:spacing w:val="-26"/>
        </w:rPr>
        <w:t xml:space="preserve"> </w:t>
      </w:r>
      <w:r>
        <w:rPr>
          <w:color w:val="183B62"/>
          <w:spacing w:val="-2"/>
        </w:rPr>
        <w:t>the</w:t>
      </w:r>
      <w:r>
        <w:rPr>
          <w:color w:val="183B62"/>
          <w:spacing w:val="-27"/>
        </w:rPr>
        <w:t xml:space="preserve"> </w:t>
      </w:r>
      <w:r>
        <w:rPr>
          <w:color w:val="183B62"/>
          <w:spacing w:val="-2"/>
        </w:rPr>
        <w:t>rubric</w:t>
      </w:r>
      <w:r>
        <w:rPr>
          <w:color w:val="183B62"/>
          <w:spacing w:val="-25"/>
        </w:rPr>
        <w:t xml:space="preserve"> </w:t>
      </w:r>
      <w:r>
        <w:rPr>
          <w:color w:val="183B62"/>
          <w:spacing w:val="-2"/>
        </w:rPr>
        <w:t>cannot</w:t>
      </w:r>
      <w:r>
        <w:rPr>
          <w:color w:val="183B62"/>
          <w:spacing w:val="-27"/>
        </w:rPr>
        <w:t xml:space="preserve"> </w:t>
      </w:r>
      <w:r>
        <w:rPr>
          <w:color w:val="183B62"/>
          <w:spacing w:val="-2"/>
        </w:rPr>
        <w:t xml:space="preserve">be </w:t>
      </w:r>
      <w:r>
        <w:rPr>
          <w:color w:val="183B62"/>
        </w:rPr>
        <w:t>obtained</w:t>
      </w:r>
      <w:r>
        <w:rPr>
          <w:color w:val="183B62"/>
          <w:spacing w:val="-8"/>
        </w:rPr>
        <w:t xml:space="preserve"> </w:t>
      </w:r>
      <w:r>
        <w:rPr>
          <w:color w:val="183B62"/>
        </w:rPr>
        <w:t>from</w:t>
      </w:r>
      <w:r>
        <w:rPr>
          <w:color w:val="183B62"/>
          <w:spacing w:val="-10"/>
        </w:rPr>
        <w:t xml:space="preserve"> </w:t>
      </w:r>
      <w:r>
        <w:rPr>
          <w:color w:val="183B62"/>
        </w:rPr>
        <w:t>the</w:t>
      </w:r>
      <w:r>
        <w:rPr>
          <w:color w:val="183B62"/>
          <w:spacing w:val="-10"/>
        </w:rPr>
        <w:t xml:space="preserve"> </w:t>
      </w:r>
      <w:r>
        <w:rPr>
          <w:color w:val="183B62"/>
        </w:rPr>
        <w:t>AI</w:t>
      </w:r>
      <w:r>
        <w:rPr>
          <w:color w:val="183B62"/>
          <w:spacing w:val="-15"/>
        </w:rPr>
        <w:t xml:space="preserve"> </w:t>
      </w:r>
      <w:r>
        <w:rPr>
          <w:color w:val="183B62"/>
        </w:rPr>
        <w:t>patient</w:t>
      </w:r>
    </w:p>
    <w:p w14:paraId="43ED57F3" w14:textId="77777777" w:rsidR="00F9164C" w:rsidRDefault="00000000">
      <w:pPr>
        <w:spacing w:before="123" w:line="276" w:lineRule="auto"/>
        <w:ind w:left="835" w:right="871"/>
        <w:rPr>
          <w:sz w:val="21"/>
        </w:rPr>
      </w:pPr>
      <w:r>
        <w:rPr>
          <w:rFonts w:ascii="Arial"/>
          <w:b/>
          <w:sz w:val="21"/>
        </w:rPr>
        <w:t>What</w:t>
      </w:r>
      <w:r>
        <w:rPr>
          <w:rFonts w:ascii="Arial"/>
          <w:b/>
          <w:spacing w:val="-2"/>
          <w:sz w:val="21"/>
        </w:rPr>
        <w:t xml:space="preserve"> </w:t>
      </w:r>
      <w:r>
        <w:rPr>
          <w:rFonts w:ascii="Arial"/>
          <w:b/>
          <w:sz w:val="21"/>
        </w:rPr>
        <w:t>the</w:t>
      </w:r>
      <w:r>
        <w:rPr>
          <w:rFonts w:ascii="Arial"/>
          <w:b/>
          <w:spacing w:val="-4"/>
          <w:sz w:val="21"/>
        </w:rPr>
        <w:t xml:space="preserve"> </w:t>
      </w:r>
      <w:r>
        <w:rPr>
          <w:rFonts w:ascii="Arial"/>
          <w:b/>
          <w:sz w:val="21"/>
        </w:rPr>
        <w:t>student</w:t>
      </w:r>
      <w:r>
        <w:rPr>
          <w:rFonts w:ascii="Arial"/>
          <w:b/>
          <w:spacing w:val="-7"/>
          <w:sz w:val="21"/>
        </w:rPr>
        <w:t xml:space="preserve"> </w:t>
      </w:r>
      <w:r>
        <w:rPr>
          <w:rFonts w:ascii="Arial"/>
          <w:b/>
          <w:sz w:val="21"/>
        </w:rPr>
        <w:t>saw</w:t>
      </w:r>
      <w:r>
        <w:rPr>
          <w:rFonts w:ascii="Arial"/>
          <w:b/>
          <w:spacing w:val="-1"/>
          <w:sz w:val="21"/>
        </w:rPr>
        <w:t xml:space="preserve"> </w:t>
      </w:r>
      <w:r>
        <w:rPr>
          <w:rFonts w:ascii="Arial"/>
          <w:b/>
          <w:sz w:val="21"/>
        </w:rPr>
        <w:t>or</w:t>
      </w:r>
      <w:r>
        <w:rPr>
          <w:rFonts w:ascii="Arial"/>
          <w:b/>
          <w:spacing w:val="-4"/>
          <w:sz w:val="21"/>
        </w:rPr>
        <w:t xml:space="preserve"> </w:t>
      </w:r>
      <w:r>
        <w:rPr>
          <w:rFonts w:ascii="Arial"/>
          <w:b/>
          <w:sz w:val="21"/>
        </w:rPr>
        <w:t xml:space="preserve">heard: </w:t>
      </w:r>
      <w:r>
        <w:rPr>
          <w:sz w:val="21"/>
        </w:rPr>
        <w:t>Robert</w:t>
      </w:r>
      <w:r>
        <w:rPr>
          <w:spacing w:val="-1"/>
          <w:sz w:val="21"/>
        </w:rPr>
        <w:t xml:space="preserve"> </w:t>
      </w:r>
      <w:r>
        <w:rPr>
          <w:sz w:val="21"/>
        </w:rPr>
        <w:t>reports</w:t>
      </w:r>
      <w:r>
        <w:rPr>
          <w:spacing w:val="-2"/>
          <w:sz w:val="21"/>
        </w:rPr>
        <w:t xml:space="preserve"> </w:t>
      </w:r>
      <w:r>
        <w:rPr>
          <w:sz w:val="21"/>
        </w:rPr>
        <w:t>checking</w:t>
      </w:r>
      <w:r>
        <w:rPr>
          <w:spacing w:val="-4"/>
          <w:sz w:val="21"/>
        </w:rPr>
        <w:t xml:space="preserve"> </w:t>
      </w:r>
      <w:r>
        <w:rPr>
          <w:sz w:val="21"/>
        </w:rPr>
        <w:t>blood pressure</w:t>
      </w:r>
      <w:r>
        <w:rPr>
          <w:spacing w:val="-4"/>
          <w:sz w:val="21"/>
        </w:rPr>
        <w:t xml:space="preserve"> </w:t>
      </w:r>
      <w:r>
        <w:rPr>
          <w:sz w:val="21"/>
        </w:rPr>
        <w:t>and</w:t>
      </w:r>
      <w:r>
        <w:rPr>
          <w:spacing w:val="-4"/>
          <w:sz w:val="21"/>
        </w:rPr>
        <w:t xml:space="preserve"> </w:t>
      </w:r>
      <w:r>
        <w:rPr>
          <w:sz w:val="21"/>
        </w:rPr>
        <w:t>heart</w:t>
      </w:r>
      <w:r>
        <w:rPr>
          <w:spacing w:val="-1"/>
          <w:sz w:val="21"/>
        </w:rPr>
        <w:t xml:space="preserve"> </w:t>
      </w:r>
      <w:r>
        <w:rPr>
          <w:sz w:val="21"/>
        </w:rPr>
        <w:t>rate</w:t>
      </w:r>
      <w:r>
        <w:rPr>
          <w:spacing w:val="-4"/>
          <w:sz w:val="21"/>
        </w:rPr>
        <w:t xml:space="preserve"> </w:t>
      </w:r>
      <w:r>
        <w:rPr>
          <w:sz w:val="21"/>
        </w:rPr>
        <w:t>every</w:t>
      </w:r>
      <w:r>
        <w:rPr>
          <w:spacing w:val="-2"/>
          <w:sz w:val="21"/>
        </w:rPr>
        <w:t xml:space="preserve"> </w:t>
      </w:r>
      <w:r>
        <w:rPr>
          <w:sz w:val="21"/>
        </w:rPr>
        <w:t>day.</w:t>
      </w:r>
      <w:r>
        <w:rPr>
          <w:spacing w:val="-1"/>
          <w:sz w:val="21"/>
        </w:rPr>
        <w:t xml:space="preserve"> </w:t>
      </w:r>
      <w:r>
        <w:rPr>
          <w:sz w:val="21"/>
        </w:rPr>
        <w:t>When</w:t>
      </w:r>
      <w:r>
        <w:rPr>
          <w:spacing w:val="-4"/>
          <w:sz w:val="21"/>
        </w:rPr>
        <w:t xml:space="preserve"> </w:t>
      </w:r>
      <w:r>
        <w:rPr>
          <w:sz w:val="21"/>
        </w:rPr>
        <w:t xml:space="preserve">asked what the readings usually are, he says they are steady, normal, and </w:t>
      </w:r>
      <w:proofErr w:type="gramStart"/>
      <w:r>
        <w:rPr>
          <w:sz w:val="21"/>
        </w:rPr>
        <w:t>similar to</w:t>
      </w:r>
      <w:proofErr w:type="gramEnd"/>
      <w:r>
        <w:rPr>
          <w:sz w:val="21"/>
        </w:rPr>
        <w:t xml:space="preserve"> the clinic values, but he does not provide numeric ranges.</w:t>
      </w:r>
    </w:p>
    <w:p w14:paraId="0353D694" w14:textId="77777777" w:rsidR="00F9164C" w:rsidRDefault="00000000">
      <w:pPr>
        <w:spacing w:before="102" w:line="273" w:lineRule="auto"/>
        <w:ind w:left="835" w:right="871"/>
        <w:rPr>
          <w:sz w:val="21"/>
        </w:rPr>
      </w:pPr>
      <w:r>
        <w:rPr>
          <w:rFonts w:ascii="Arial"/>
          <w:b/>
          <w:sz w:val="21"/>
        </w:rPr>
        <w:t>What</w:t>
      </w:r>
      <w:r>
        <w:rPr>
          <w:rFonts w:ascii="Arial"/>
          <w:b/>
          <w:spacing w:val="-2"/>
          <w:sz w:val="21"/>
        </w:rPr>
        <w:t xml:space="preserve"> </w:t>
      </w:r>
      <w:r>
        <w:rPr>
          <w:rFonts w:ascii="Arial"/>
          <w:b/>
          <w:sz w:val="21"/>
        </w:rPr>
        <w:t>the</w:t>
      </w:r>
      <w:r>
        <w:rPr>
          <w:rFonts w:ascii="Arial"/>
          <w:b/>
          <w:spacing w:val="-4"/>
          <w:sz w:val="21"/>
        </w:rPr>
        <w:t xml:space="preserve"> </w:t>
      </w:r>
      <w:r>
        <w:rPr>
          <w:rFonts w:ascii="Arial"/>
          <w:b/>
          <w:sz w:val="21"/>
        </w:rPr>
        <w:t>grader</w:t>
      </w:r>
      <w:r>
        <w:rPr>
          <w:rFonts w:ascii="Arial"/>
          <w:b/>
          <w:spacing w:val="-4"/>
          <w:sz w:val="21"/>
        </w:rPr>
        <w:t xml:space="preserve"> </w:t>
      </w:r>
      <w:r>
        <w:rPr>
          <w:rFonts w:ascii="Arial"/>
          <w:b/>
          <w:sz w:val="21"/>
        </w:rPr>
        <w:t xml:space="preserve">expected: </w:t>
      </w:r>
      <w:r>
        <w:rPr>
          <w:sz w:val="21"/>
        </w:rPr>
        <w:t>The</w:t>
      </w:r>
      <w:r>
        <w:rPr>
          <w:spacing w:val="-4"/>
          <w:sz w:val="21"/>
        </w:rPr>
        <w:t xml:space="preserve"> </w:t>
      </w:r>
      <w:r>
        <w:rPr>
          <w:sz w:val="21"/>
        </w:rPr>
        <w:t>Tuesday</w:t>
      </w:r>
      <w:r>
        <w:rPr>
          <w:spacing w:val="-2"/>
          <w:sz w:val="21"/>
        </w:rPr>
        <w:t xml:space="preserve"> </w:t>
      </w:r>
      <w:r>
        <w:rPr>
          <w:sz w:val="21"/>
        </w:rPr>
        <w:t>rubric</w:t>
      </w:r>
      <w:r>
        <w:rPr>
          <w:spacing w:val="-2"/>
          <w:sz w:val="21"/>
        </w:rPr>
        <w:t xml:space="preserve"> </w:t>
      </w:r>
      <w:r>
        <w:rPr>
          <w:sz w:val="21"/>
        </w:rPr>
        <w:t>requires</w:t>
      </w:r>
      <w:r>
        <w:rPr>
          <w:spacing w:val="-2"/>
          <w:sz w:val="21"/>
        </w:rPr>
        <w:t xml:space="preserve"> </w:t>
      </w:r>
      <w:r>
        <w:rPr>
          <w:sz w:val="21"/>
        </w:rPr>
        <w:t>a</w:t>
      </w:r>
      <w:r>
        <w:rPr>
          <w:spacing w:val="-4"/>
          <w:sz w:val="21"/>
        </w:rPr>
        <w:t xml:space="preserve"> </w:t>
      </w:r>
      <w:r>
        <w:rPr>
          <w:sz w:val="21"/>
        </w:rPr>
        <w:t>home</w:t>
      </w:r>
      <w:r>
        <w:rPr>
          <w:spacing w:val="-4"/>
          <w:sz w:val="21"/>
        </w:rPr>
        <w:t xml:space="preserve"> </w:t>
      </w:r>
      <w:r>
        <w:rPr>
          <w:sz w:val="21"/>
        </w:rPr>
        <w:t>blood</w:t>
      </w:r>
      <w:r>
        <w:rPr>
          <w:spacing w:val="-4"/>
          <w:sz w:val="21"/>
        </w:rPr>
        <w:t xml:space="preserve"> </w:t>
      </w:r>
      <w:r>
        <w:rPr>
          <w:sz w:val="21"/>
        </w:rPr>
        <w:t>pressure</w:t>
      </w:r>
      <w:r>
        <w:rPr>
          <w:spacing w:val="-4"/>
          <w:sz w:val="21"/>
        </w:rPr>
        <w:t xml:space="preserve"> </w:t>
      </w:r>
      <w:r>
        <w:rPr>
          <w:sz w:val="21"/>
        </w:rPr>
        <w:t>range</w:t>
      </w:r>
      <w:r>
        <w:rPr>
          <w:spacing w:val="-4"/>
          <w:sz w:val="21"/>
        </w:rPr>
        <w:t xml:space="preserve"> </w:t>
      </w:r>
      <w:r>
        <w:rPr>
          <w:sz w:val="21"/>
        </w:rPr>
        <w:t>of 110</w:t>
      </w:r>
      <w:r>
        <w:rPr>
          <w:spacing w:val="-4"/>
          <w:sz w:val="21"/>
        </w:rPr>
        <w:t xml:space="preserve"> </w:t>
      </w:r>
      <w:r>
        <w:rPr>
          <w:sz w:val="21"/>
        </w:rPr>
        <w:t>to</w:t>
      </w:r>
      <w:r>
        <w:rPr>
          <w:spacing w:val="-4"/>
          <w:sz w:val="21"/>
        </w:rPr>
        <w:t xml:space="preserve"> </w:t>
      </w:r>
      <w:r>
        <w:rPr>
          <w:sz w:val="21"/>
        </w:rPr>
        <w:t>118</w:t>
      </w:r>
      <w:r>
        <w:rPr>
          <w:spacing w:val="-4"/>
          <w:sz w:val="21"/>
        </w:rPr>
        <w:t xml:space="preserve"> </w:t>
      </w:r>
      <w:r>
        <w:rPr>
          <w:sz w:val="21"/>
        </w:rPr>
        <w:t>over</w:t>
      </w:r>
      <w:r>
        <w:rPr>
          <w:spacing w:val="-2"/>
          <w:sz w:val="21"/>
        </w:rPr>
        <w:t xml:space="preserve"> </w:t>
      </w:r>
      <w:r>
        <w:rPr>
          <w:sz w:val="21"/>
        </w:rPr>
        <w:t>64 to 70 mmHg and a home heart rate range of 68 to 76 bpm.</w:t>
      </w:r>
    </w:p>
    <w:p w14:paraId="425BA250" w14:textId="77777777" w:rsidR="00F9164C" w:rsidRDefault="00000000">
      <w:pPr>
        <w:spacing w:before="104" w:line="273" w:lineRule="auto"/>
        <w:ind w:left="835" w:right="871"/>
        <w:rPr>
          <w:sz w:val="21"/>
        </w:rPr>
      </w:pPr>
      <w:r>
        <w:rPr>
          <w:rFonts w:ascii="Arial"/>
          <w:b/>
          <w:sz w:val="21"/>
        </w:rPr>
        <w:t>Why</w:t>
      </w:r>
      <w:r>
        <w:rPr>
          <w:rFonts w:ascii="Arial"/>
          <w:b/>
          <w:spacing w:val="-4"/>
          <w:sz w:val="21"/>
        </w:rPr>
        <w:t xml:space="preserve"> </w:t>
      </w:r>
      <w:r>
        <w:rPr>
          <w:rFonts w:ascii="Arial"/>
          <w:b/>
          <w:sz w:val="21"/>
        </w:rPr>
        <w:t>this</w:t>
      </w:r>
      <w:r>
        <w:rPr>
          <w:rFonts w:ascii="Arial"/>
          <w:b/>
          <w:spacing w:val="-9"/>
          <w:sz w:val="21"/>
        </w:rPr>
        <w:t xml:space="preserve"> </w:t>
      </w:r>
      <w:r>
        <w:rPr>
          <w:rFonts w:ascii="Arial"/>
          <w:b/>
          <w:sz w:val="21"/>
        </w:rPr>
        <w:t>is</w:t>
      </w:r>
      <w:r>
        <w:rPr>
          <w:rFonts w:ascii="Arial"/>
          <w:b/>
          <w:spacing w:val="-4"/>
          <w:sz w:val="21"/>
        </w:rPr>
        <w:t xml:space="preserve"> </w:t>
      </w:r>
      <w:r>
        <w:rPr>
          <w:rFonts w:ascii="Arial"/>
          <w:b/>
          <w:sz w:val="21"/>
        </w:rPr>
        <w:t>a</w:t>
      </w:r>
      <w:r>
        <w:rPr>
          <w:rFonts w:ascii="Arial"/>
          <w:b/>
          <w:spacing w:val="-4"/>
          <w:sz w:val="21"/>
        </w:rPr>
        <w:t xml:space="preserve"> </w:t>
      </w:r>
      <w:r>
        <w:rPr>
          <w:rFonts w:ascii="Arial"/>
          <w:b/>
          <w:sz w:val="21"/>
        </w:rPr>
        <w:t xml:space="preserve">problem: </w:t>
      </w:r>
      <w:r>
        <w:rPr>
          <w:sz w:val="21"/>
        </w:rPr>
        <w:t>The</w:t>
      </w:r>
      <w:r>
        <w:rPr>
          <w:spacing w:val="-4"/>
          <w:sz w:val="21"/>
        </w:rPr>
        <w:t xml:space="preserve"> </w:t>
      </w:r>
      <w:r>
        <w:rPr>
          <w:sz w:val="21"/>
        </w:rPr>
        <w:t>student directly</w:t>
      </w:r>
      <w:r>
        <w:rPr>
          <w:spacing w:val="-2"/>
          <w:sz w:val="21"/>
        </w:rPr>
        <w:t xml:space="preserve"> </w:t>
      </w:r>
      <w:r>
        <w:rPr>
          <w:sz w:val="21"/>
        </w:rPr>
        <w:t>requested</w:t>
      </w:r>
      <w:r>
        <w:rPr>
          <w:spacing w:val="-4"/>
          <w:sz w:val="21"/>
        </w:rPr>
        <w:t xml:space="preserve"> </w:t>
      </w:r>
      <w:r>
        <w:rPr>
          <w:sz w:val="21"/>
        </w:rPr>
        <w:t>the</w:t>
      </w:r>
      <w:r>
        <w:rPr>
          <w:spacing w:val="-4"/>
          <w:sz w:val="21"/>
        </w:rPr>
        <w:t xml:space="preserve"> </w:t>
      </w:r>
      <w:r>
        <w:rPr>
          <w:sz w:val="21"/>
        </w:rPr>
        <w:t>home</w:t>
      </w:r>
      <w:r>
        <w:rPr>
          <w:spacing w:val="-4"/>
          <w:sz w:val="21"/>
        </w:rPr>
        <w:t xml:space="preserve"> </w:t>
      </w:r>
      <w:r>
        <w:rPr>
          <w:sz w:val="21"/>
        </w:rPr>
        <w:t>readings, but the</w:t>
      </w:r>
      <w:r>
        <w:rPr>
          <w:spacing w:val="-4"/>
          <w:sz w:val="21"/>
        </w:rPr>
        <w:t xml:space="preserve"> </w:t>
      </w:r>
      <w:r>
        <w:rPr>
          <w:sz w:val="21"/>
        </w:rPr>
        <w:t>AI</w:t>
      </w:r>
      <w:r>
        <w:rPr>
          <w:spacing w:val="-1"/>
          <w:sz w:val="21"/>
        </w:rPr>
        <w:t xml:space="preserve"> </w:t>
      </w:r>
      <w:r>
        <w:rPr>
          <w:sz w:val="21"/>
        </w:rPr>
        <w:t>patient did</w:t>
      </w:r>
      <w:r>
        <w:rPr>
          <w:spacing w:val="-4"/>
          <w:sz w:val="21"/>
        </w:rPr>
        <w:t xml:space="preserve"> </w:t>
      </w:r>
      <w:r>
        <w:rPr>
          <w:sz w:val="21"/>
        </w:rPr>
        <w:t>not return</w:t>
      </w:r>
      <w:r>
        <w:rPr>
          <w:spacing w:val="-4"/>
          <w:sz w:val="21"/>
        </w:rPr>
        <w:t xml:space="preserve"> </w:t>
      </w:r>
      <w:r>
        <w:rPr>
          <w:sz w:val="21"/>
        </w:rPr>
        <w:t>the graded numbers. A precise range should not be created from a general statement that readings are normal.</w:t>
      </w:r>
    </w:p>
    <w:p w14:paraId="506EB9E5" w14:textId="77777777" w:rsidR="00F9164C" w:rsidRDefault="00000000">
      <w:pPr>
        <w:spacing w:before="105" w:line="273" w:lineRule="auto"/>
        <w:ind w:left="835" w:right="871"/>
        <w:rPr>
          <w:sz w:val="21"/>
        </w:rPr>
      </w:pPr>
      <w:r>
        <w:rPr>
          <w:rFonts w:ascii="Arial"/>
          <w:b/>
          <w:sz w:val="21"/>
        </w:rPr>
        <w:t>Suggested</w:t>
      </w:r>
      <w:r>
        <w:rPr>
          <w:rFonts w:ascii="Arial"/>
          <w:b/>
          <w:spacing w:val="-1"/>
          <w:sz w:val="21"/>
        </w:rPr>
        <w:t xml:space="preserve"> </w:t>
      </w:r>
      <w:r>
        <w:rPr>
          <w:rFonts w:ascii="Arial"/>
          <w:b/>
          <w:sz w:val="21"/>
        </w:rPr>
        <w:t>fix:</w:t>
      </w:r>
      <w:r>
        <w:rPr>
          <w:rFonts w:ascii="Arial"/>
          <w:b/>
          <w:spacing w:val="-1"/>
          <w:sz w:val="21"/>
        </w:rPr>
        <w:t xml:space="preserve"> </w:t>
      </w:r>
      <w:r>
        <w:rPr>
          <w:sz w:val="21"/>
        </w:rPr>
        <w:t>Program</w:t>
      </w:r>
      <w:r>
        <w:rPr>
          <w:spacing w:val="-3"/>
          <w:sz w:val="21"/>
        </w:rPr>
        <w:t xml:space="preserve"> </w:t>
      </w:r>
      <w:r>
        <w:rPr>
          <w:sz w:val="21"/>
        </w:rPr>
        <w:t>the</w:t>
      </w:r>
      <w:r>
        <w:rPr>
          <w:spacing w:val="-5"/>
          <w:sz w:val="21"/>
        </w:rPr>
        <w:t xml:space="preserve"> </w:t>
      </w:r>
      <w:r>
        <w:rPr>
          <w:sz w:val="21"/>
        </w:rPr>
        <w:t>AI</w:t>
      </w:r>
      <w:r>
        <w:rPr>
          <w:spacing w:val="-2"/>
          <w:sz w:val="21"/>
        </w:rPr>
        <w:t xml:space="preserve"> </w:t>
      </w:r>
      <w:r>
        <w:rPr>
          <w:sz w:val="21"/>
        </w:rPr>
        <w:t>patient</w:t>
      </w:r>
      <w:r>
        <w:rPr>
          <w:spacing w:val="-1"/>
          <w:sz w:val="21"/>
        </w:rPr>
        <w:t xml:space="preserve"> </w:t>
      </w:r>
      <w:r>
        <w:rPr>
          <w:sz w:val="21"/>
        </w:rPr>
        <w:t>to</w:t>
      </w:r>
      <w:r>
        <w:rPr>
          <w:spacing w:val="-5"/>
          <w:sz w:val="21"/>
        </w:rPr>
        <w:t xml:space="preserve"> </w:t>
      </w:r>
      <w:r>
        <w:rPr>
          <w:sz w:val="21"/>
        </w:rPr>
        <w:t>provide</w:t>
      </w:r>
      <w:r>
        <w:rPr>
          <w:spacing w:val="-5"/>
          <w:sz w:val="21"/>
        </w:rPr>
        <w:t xml:space="preserve"> </w:t>
      </w:r>
      <w:r>
        <w:rPr>
          <w:sz w:val="21"/>
        </w:rPr>
        <w:t>the</w:t>
      </w:r>
      <w:r>
        <w:rPr>
          <w:spacing w:val="-5"/>
          <w:sz w:val="21"/>
        </w:rPr>
        <w:t xml:space="preserve"> </w:t>
      </w:r>
      <w:r>
        <w:rPr>
          <w:sz w:val="21"/>
        </w:rPr>
        <w:t>intended</w:t>
      </w:r>
      <w:r>
        <w:rPr>
          <w:spacing w:val="-5"/>
          <w:sz w:val="21"/>
        </w:rPr>
        <w:t xml:space="preserve"> </w:t>
      </w:r>
      <w:r>
        <w:rPr>
          <w:sz w:val="21"/>
        </w:rPr>
        <w:t>ranges</w:t>
      </w:r>
      <w:r>
        <w:rPr>
          <w:spacing w:val="-3"/>
          <w:sz w:val="21"/>
        </w:rPr>
        <w:t xml:space="preserve"> </w:t>
      </w:r>
      <w:r>
        <w:rPr>
          <w:sz w:val="21"/>
        </w:rPr>
        <w:t>when</w:t>
      </w:r>
      <w:r>
        <w:rPr>
          <w:spacing w:val="-5"/>
          <w:sz w:val="21"/>
        </w:rPr>
        <w:t xml:space="preserve"> </w:t>
      </w:r>
      <w:r>
        <w:rPr>
          <w:sz w:val="21"/>
        </w:rPr>
        <w:t>asked</w:t>
      </w:r>
      <w:r>
        <w:rPr>
          <w:spacing w:val="-5"/>
          <w:sz w:val="21"/>
        </w:rPr>
        <w:t xml:space="preserve"> </w:t>
      </w:r>
      <w:r>
        <w:rPr>
          <w:sz w:val="21"/>
        </w:rPr>
        <w:t>for</w:t>
      </w:r>
      <w:r>
        <w:rPr>
          <w:spacing w:val="-3"/>
          <w:sz w:val="21"/>
        </w:rPr>
        <w:t xml:space="preserve"> </w:t>
      </w:r>
      <w:r>
        <w:rPr>
          <w:sz w:val="21"/>
        </w:rPr>
        <w:t>usual home</w:t>
      </w:r>
      <w:r>
        <w:rPr>
          <w:spacing w:val="-5"/>
          <w:sz w:val="21"/>
        </w:rPr>
        <w:t xml:space="preserve"> </w:t>
      </w:r>
      <w:r>
        <w:rPr>
          <w:sz w:val="21"/>
        </w:rPr>
        <w:t>readings or display the home log in the visible chart.</w:t>
      </w:r>
    </w:p>
    <w:p w14:paraId="42DE6713" w14:textId="77777777" w:rsidR="00F9164C" w:rsidRDefault="00000000">
      <w:pPr>
        <w:pStyle w:val="BodyText"/>
        <w:spacing w:before="49"/>
        <w:rPr>
          <w:sz w:val="20"/>
        </w:rPr>
      </w:pPr>
      <w:r>
        <w:rPr>
          <w:noProof/>
          <w:sz w:val="20"/>
        </w:rPr>
        <w:drawing>
          <wp:anchor distT="0" distB="0" distL="0" distR="0" simplePos="0" relativeHeight="487622656" behindDoc="1" locked="0" layoutInCell="1" allowOverlap="1" wp14:anchorId="01595B83" wp14:editId="5C1862DE">
            <wp:simplePos x="0" y="0"/>
            <wp:positionH relativeFrom="page">
              <wp:posOffset>1003946</wp:posOffset>
            </wp:positionH>
            <wp:positionV relativeFrom="paragraph">
              <wp:posOffset>192620</wp:posOffset>
            </wp:positionV>
            <wp:extent cx="5757752" cy="2195512"/>
            <wp:effectExtent l="0" t="0" r="0" b="0"/>
            <wp:wrapTopAndBottom/>
            <wp:docPr id="150" name="Image 1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0" name="Image 150"/>
                    <pic:cNvPicPr/>
                  </pic:nvPicPr>
                  <pic:blipFill>
                    <a:blip r:embed="rId134" cstate="print"/>
                    <a:stretch>
                      <a:fillRect/>
                    </a:stretch>
                  </pic:blipFill>
                  <pic:spPr>
                    <a:xfrm>
                      <a:off x="0" y="0"/>
                      <a:ext cx="5757752" cy="2195512"/>
                    </a:xfrm>
                    <a:prstGeom prst="rect">
                      <a:avLst/>
                    </a:prstGeom>
                  </pic:spPr>
                </pic:pic>
              </a:graphicData>
            </a:graphic>
          </wp:anchor>
        </w:drawing>
      </w:r>
    </w:p>
    <w:p w14:paraId="6925186B" w14:textId="77777777" w:rsidR="00F9164C" w:rsidRDefault="00000000">
      <w:pPr>
        <w:spacing w:before="153"/>
        <w:ind w:left="10" w:right="11"/>
        <w:jc w:val="center"/>
        <w:rPr>
          <w:rFonts w:ascii="Arial" w:hAnsi="Arial"/>
          <w:i/>
          <w:sz w:val="18"/>
        </w:rPr>
      </w:pPr>
      <w:r>
        <w:rPr>
          <w:rFonts w:ascii="Arial" w:hAnsi="Arial"/>
          <w:i/>
          <w:color w:val="696969"/>
          <w:sz w:val="18"/>
        </w:rPr>
        <w:t>Evidence</w:t>
      </w:r>
      <w:r>
        <w:rPr>
          <w:rFonts w:ascii="Arial" w:hAnsi="Arial"/>
          <w:i/>
          <w:color w:val="696969"/>
          <w:spacing w:val="-4"/>
          <w:sz w:val="18"/>
        </w:rPr>
        <w:t xml:space="preserve"> </w:t>
      </w:r>
      <w:r>
        <w:rPr>
          <w:rFonts w:ascii="Arial" w:hAnsi="Arial"/>
          <w:i/>
          <w:color w:val="696969"/>
          <w:sz w:val="18"/>
        </w:rPr>
        <w:t>–</w:t>
      </w:r>
      <w:r>
        <w:rPr>
          <w:rFonts w:ascii="Arial" w:hAnsi="Arial"/>
          <w:i/>
          <w:color w:val="696969"/>
          <w:spacing w:val="-2"/>
          <w:sz w:val="18"/>
        </w:rPr>
        <w:t xml:space="preserve"> </w:t>
      </w:r>
      <w:r>
        <w:rPr>
          <w:rFonts w:ascii="Arial" w:hAnsi="Arial"/>
          <w:i/>
          <w:color w:val="696969"/>
          <w:sz w:val="18"/>
        </w:rPr>
        <w:t>Tuesday</w:t>
      </w:r>
      <w:r>
        <w:rPr>
          <w:rFonts w:ascii="Arial" w:hAnsi="Arial"/>
          <w:i/>
          <w:color w:val="696969"/>
          <w:spacing w:val="-1"/>
          <w:sz w:val="18"/>
        </w:rPr>
        <w:t xml:space="preserve"> </w:t>
      </w:r>
      <w:r>
        <w:rPr>
          <w:rFonts w:ascii="Arial" w:hAnsi="Arial"/>
          <w:i/>
          <w:color w:val="696969"/>
          <w:sz w:val="18"/>
        </w:rPr>
        <w:t>Initial</w:t>
      </w:r>
      <w:r>
        <w:rPr>
          <w:rFonts w:ascii="Arial" w:hAnsi="Arial"/>
          <w:i/>
          <w:color w:val="696969"/>
          <w:spacing w:val="-1"/>
          <w:sz w:val="18"/>
        </w:rPr>
        <w:t xml:space="preserve"> </w:t>
      </w:r>
      <w:r>
        <w:rPr>
          <w:rFonts w:ascii="Arial" w:hAnsi="Arial"/>
          <w:i/>
          <w:color w:val="696969"/>
          <w:sz w:val="18"/>
        </w:rPr>
        <w:t>Visit:</w:t>
      </w:r>
      <w:r>
        <w:rPr>
          <w:rFonts w:ascii="Arial" w:hAnsi="Arial"/>
          <w:i/>
          <w:color w:val="696969"/>
          <w:spacing w:val="-1"/>
          <w:sz w:val="18"/>
        </w:rPr>
        <w:t xml:space="preserve"> </w:t>
      </w:r>
      <w:r>
        <w:rPr>
          <w:rFonts w:ascii="Arial" w:hAnsi="Arial"/>
          <w:i/>
          <w:color w:val="696969"/>
          <w:sz w:val="18"/>
        </w:rPr>
        <w:t>student</w:t>
      </w:r>
      <w:r>
        <w:rPr>
          <w:rFonts w:ascii="Arial" w:hAnsi="Arial"/>
          <w:i/>
          <w:color w:val="696969"/>
          <w:spacing w:val="-1"/>
          <w:sz w:val="18"/>
        </w:rPr>
        <w:t xml:space="preserve"> </w:t>
      </w:r>
      <w:r>
        <w:rPr>
          <w:rFonts w:ascii="Arial" w:hAnsi="Arial"/>
          <w:i/>
          <w:color w:val="696969"/>
          <w:sz w:val="18"/>
        </w:rPr>
        <w:t>facing</w:t>
      </w:r>
      <w:r>
        <w:rPr>
          <w:rFonts w:ascii="Arial" w:hAnsi="Arial"/>
          <w:i/>
          <w:color w:val="696969"/>
          <w:spacing w:val="-1"/>
          <w:sz w:val="18"/>
        </w:rPr>
        <w:t xml:space="preserve"> </w:t>
      </w:r>
      <w:r>
        <w:rPr>
          <w:rFonts w:ascii="Arial" w:hAnsi="Arial"/>
          <w:i/>
          <w:color w:val="696969"/>
          <w:sz w:val="18"/>
        </w:rPr>
        <w:t>information</w:t>
      </w:r>
      <w:r>
        <w:rPr>
          <w:rFonts w:ascii="Arial" w:hAnsi="Arial"/>
          <w:i/>
          <w:color w:val="696969"/>
          <w:spacing w:val="-1"/>
          <w:sz w:val="18"/>
        </w:rPr>
        <w:t xml:space="preserve"> </w:t>
      </w:r>
      <w:r>
        <w:rPr>
          <w:rFonts w:ascii="Arial" w:hAnsi="Arial"/>
          <w:i/>
          <w:color w:val="696969"/>
          <w:sz w:val="18"/>
        </w:rPr>
        <w:t>compared</w:t>
      </w:r>
      <w:r>
        <w:rPr>
          <w:rFonts w:ascii="Arial" w:hAnsi="Arial"/>
          <w:i/>
          <w:color w:val="696969"/>
          <w:spacing w:val="-1"/>
          <w:sz w:val="18"/>
        </w:rPr>
        <w:t xml:space="preserve"> </w:t>
      </w:r>
      <w:r>
        <w:rPr>
          <w:rFonts w:ascii="Arial" w:hAnsi="Arial"/>
          <w:i/>
          <w:color w:val="696969"/>
          <w:sz w:val="18"/>
        </w:rPr>
        <w:t>with</w:t>
      </w:r>
      <w:r>
        <w:rPr>
          <w:rFonts w:ascii="Arial" w:hAnsi="Arial"/>
          <w:i/>
          <w:color w:val="696969"/>
          <w:spacing w:val="-2"/>
          <w:sz w:val="18"/>
        </w:rPr>
        <w:t xml:space="preserve"> </w:t>
      </w:r>
      <w:r>
        <w:rPr>
          <w:rFonts w:ascii="Arial" w:hAnsi="Arial"/>
          <w:i/>
          <w:color w:val="696969"/>
          <w:sz w:val="18"/>
        </w:rPr>
        <w:t>the</w:t>
      </w:r>
      <w:r>
        <w:rPr>
          <w:rFonts w:ascii="Arial" w:hAnsi="Arial"/>
          <w:i/>
          <w:color w:val="696969"/>
          <w:spacing w:val="-1"/>
          <w:sz w:val="18"/>
        </w:rPr>
        <w:t xml:space="preserve"> </w:t>
      </w:r>
      <w:r>
        <w:rPr>
          <w:rFonts w:ascii="Arial" w:hAnsi="Arial"/>
          <w:i/>
          <w:color w:val="696969"/>
          <w:sz w:val="18"/>
        </w:rPr>
        <w:t>grader/rubric</w:t>
      </w:r>
      <w:r>
        <w:rPr>
          <w:rFonts w:ascii="Arial" w:hAnsi="Arial"/>
          <w:i/>
          <w:color w:val="696969"/>
          <w:spacing w:val="-1"/>
          <w:sz w:val="18"/>
        </w:rPr>
        <w:t xml:space="preserve"> </w:t>
      </w:r>
      <w:r>
        <w:rPr>
          <w:rFonts w:ascii="Arial" w:hAnsi="Arial"/>
          <w:i/>
          <w:color w:val="696969"/>
          <w:spacing w:val="-2"/>
          <w:sz w:val="18"/>
        </w:rPr>
        <w:t>expectation.</w:t>
      </w:r>
    </w:p>
    <w:p w14:paraId="4F26BCE0" w14:textId="77777777" w:rsidR="00F9164C" w:rsidRDefault="00F9164C">
      <w:pPr>
        <w:jc w:val="center"/>
        <w:rPr>
          <w:rFonts w:ascii="Arial" w:hAnsi="Arial"/>
          <w:i/>
          <w:sz w:val="18"/>
        </w:rPr>
        <w:sectPr w:rsidR="00F9164C">
          <w:pgSz w:w="12240" w:h="15840"/>
          <w:pgMar w:top="720" w:right="0" w:bottom="540" w:left="0" w:header="0" w:footer="313" w:gutter="0"/>
          <w:cols w:space="720"/>
        </w:sectPr>
      </w:pPr>
    </w:p>
    <w:p w14:paraId="1C28CED2" w14:textId="77777777" w:rsidR="00F9164C" w:rsidRDefault="00000000">
      <w:pPr>
        <w:pStyle w:val="Heading6"/>
        <w:spacing w:line="290" w:lineRule="auto"/>
        <w:ind w:right="1802"/>
      </w:pPr>
      <w:r>
        <w:rPr>
          <w:color w:val="183B62"/>
        </w:rPr>
        <w:lastRenderedPageBreak/>
        <w:t>Issue</w:t>
      </w:r>
      <w:r>
        <w:rPr>
          <w:color w:val="183B62"/>
          <w:spacing w:val="-27"/>
        </w:rPr>
        <w:t xml:space="preserve"> </w:t>
      </w:r>
      <w:r>
        <w:rPr>
          <w:color w:val="183B62"/>
        </w:rPr>
        <w:t>7.</w:t>
      </w:r>
      <w:r>
        <w:rPr>
          <w:color w:val="183B62"/>
          <w:spacing w:val="-28"/>
        </w:rPr>
        <w:t xml:space="preserve"> </w:t>
      </w:r>
      <w:r>
        <w:rPr>
          <w:color w:val="183B62"/>
        </w:rPr>
        <w:t>COVID,</w:t>
      </w:r>
      <w:r>
        <w:rPr>
          <w:color w:val="183B62"/>
          <w:spacing w:val="-28"/>
        </w:rPr>
        <w:t xml:space="preserve"> </w:t>
      </w:r>
      <w:r>
        <w:rPr>
          <w:color w:val="183B62"/>
        </w:rPr>
        <w:t>pneumococcal,</w:t>
      </w:r>
      <w:r>
        <w:rPr>
          <w:color w:val="183B62"/>
          <w:spacing w:val="-28"/>
        </w:rPr>
        <w:t xml:space="preserve"> </w:t>
      </w:r>
      <w:r>
        <w:rPr>
          <w:color w:val="183B62"/>
        </w:rPr>
        <w:t>Shingrix,</w:t>
      </w:r>
      <w:r>
        <w:rPr>
          <w:color w:val="183B62"/>
          <w:spacing w:val="-33"/>
        </w:rPr>
        <w:t xml:space="preserve"> </w:t>
      </w:r>
      <w:r>
        <w:rPr>
          <w:color w:val="183B62"/>
        </w:rPr>
        <w:t>and</w:t>
      </w:r>
      <w:r>
        <w:rPr>
          <w:color w:val="183B62"/>
          <w:spacing w:val="-25"/>
        </w:rPr>
        <w:t xml:space="preserve"> </w:t>
      </w:r>
      <w:r>
        <w:rPr>
          <w:color w:val="183B62"/>
        </w:rPr>
        <w:t>Tdap</w:t>
      </w:r>
      <w:r>
        <w:rPr>
          <w:color w:val="183B62"/>
          <w:spacing w:val="-26"/>
        </w:rPr>
        <w:t xml:space="preserve"> </w:t>
      </w:r>
      <w:r>
        <w:rPr>
          <w:color w:val="183B62"/>
        </w:rPr>
        <w:t>statuses</w:t>
      </w:r>
      <w:r>
        <w:rPr>
          <w:color w:val="183B62"/>
          <w:spacing w:val="-26"/>
        </w:rPr>
        <w:t xml:space="preserve"> </w:t>
      </w:r>
      <w:r>
        <w:rPr>
          <w:color w:val="183B62"/>
        </w:rPr>
        <w:t>are</w:t>
      </w:r>
      <w:r>
        <w:rPr>
          <w:color w:val="183B62"/>
          <w:spacing w:val="-32"/>
        </w:rPr>
        <w:t xml:space="preserve"> </w:t>
      </w:r>
      <w:r>
        <w:rPr>
          <w:color w:val="183B62"/>
        </w:rPr>
        <w:t>graded</w:t>
      </w:r>
      <w:r>
        <w:rPr>
          <w:color w:val="183B62"/>
          <w:spacing w:val="-31"/>
        </w:rPr>
        <w:t xml:space="preserve"> </w:t>
      </w:r>
      <w:r>
        <w:rPr>
          <w:color w:val="183B62"/>
        </w:rPr>
        <w:t>but</w:t>
      </w:r>
      <w:r>
        <w:rPr>
          <w:color w:val="183B62"/>
          <w:spacing w:val="-28"/>
        </w:rPr>
        <w:t xml:space="preserve"> </w:t>
      </w:r>
      <w:r>
        <w:rPr>
          <w:color w:val="183B62"/>
        </w:rPr>
        <w:t>not reliably</w:t>
      </w:r>
      <w:r>
        <w:rPr>
          <w:color w:val="183B62"/>
          <w:spacing w:val="-19"/>
        </w:rPr>
        <w:t xml:space="preserve"> </w:t>
      </w:r>
      <w:r>
        <w:rPr>
          <w:color w:val="183B62"/>
        </w:rPr>
        <w:t>available</w:t>
      </w:r>
    </w:p>
    <w:p w14:paraId="649301EA" w14:textId="77777777" w:rsidR="00F9164C" w:rsidRDefault="00000000">
      <w:pPr>
        <w:spacing w:before="123" w:line="278" w:lineRule="auto"/>
        <w:ind w:left="835" w:right="871"/>
        <w:rPr>
          <w:sz w:val="21"/>
        </w:rPr>
      </w:pPr>
      <w:r>
        <w:rPr>
          <w:rFonts w:ascii="Arial"/>
          <w:b/>
          <w:sz w:val="21"/>
        </w:rPr>
        <w:t>What</w:t>
      </w:r>
      <w:r>
        <w:rPr>
          <w:rFonts w:ascii="Arial"/>
          <w:b/>
          <w:spacing w:val="-2"/>
          <w:sz w:val="21"/>
        </w:rPr>
        <w:t xml:space="preserve"> </w:t>
      </w:r>
      <w:r>
        <w:rPr>
          <w:rFonts w:ascii="Arial"/>
          <w:b/>
          <w:sz w:val="21"/>
        </w:rPr>
        <w:t>the</w:t>
      </w:r>
      <w:r>
        <w:rPr>
          <w:rFonts w:ascii="Arial"/>
          <w:b/>
          <w:spacing w:val="-4"/>
          <w:sz w:val="21"/>
        </w:rPr>
        <w:t xml:space="preserve"> </w:t>
      </w:r>
      <w:r>
        <w:rPr>
          <w:rFonts w:ascii="Arial"/>
          <w:b/>
          <w:sz w:val="21"/>
        </w:rPr>
        <w:t>student</w:t>
      </w:r>
      <w:r>
        <w:rPr>
          <w:rFonts w:ascii="Arial"/>
          <w:b/>
          <w:spacing w:val="-7"/>
          <w:sz w:val="21"/>
        </w:rPr>
        <w:t xml:space="preserve"> </w:t>
      </w:r>
      <w:r>
        <w:rPr>
          <w:rFonts w:ascii="Arial"/>
          <w:b/>
          <w:sz w:val="21"/>
        </w:rPr>
        <w:t>saw or</w:t>
      </w:r>
      <w:r>
        <w:rPr>
          <w:rFonts w:ascii="Arial"/>
          <w:b/>
          <w:spacing w:val="-4"/>
          <w:sz w:val="21"/>
        </w:rPr>
        <w:t xml:space="preserve"> </w:t>
      </w:r>
      <w:r>
        <w:rPr>
          <w:rFonts w:ascii="Arial"/>
          <w:b/>
          <w:sz w:val="21"/>
        </w:rPr>
        <w:t xml:space="preserve">heard: </w:t>
      </w:r>
      <w:r>
        <w:rPr>
          <w:sz w:val="21"/>
        </w:rPr>
        <w:t>The</w:t>
      </w:r>
      <w:r>
        <w:rPr>
          <w:spacing w:val="-4"/>
          <w:sz w:val="21"/>
        </w:rPr>
        <w:t xml:space="preserve"> </w:t>
      </w:r>
      <w:r>
        <w:rPr>
          <w:sz w:val="21"/>
        </w:rPr>
        <w:t>visible</w:t>
      </w:r>
      <w:r>
        <w:rPr>
          <w:spacing w:val="-4"/>
          <w:sz w:val="21"/>
        </w:rPr>
        <w:t xml:space="preserve"> </w:t>
      </w:r>
      <w:r>
        <w:rPr>
          <w:sz w:val="21"/>
        </w:rPr>
        <w:t>Tuesday</w:t>
      </w:r>
      <w:r>
        <w:rPr>
          <w:spacing w:val="-2"/>
          <w:sz w:val="21"/>
        </w:rPr>
        <w:t xml:space="preserve"> </w:t>
      </w:r>
      <w:r>
        <w:rPr>
          <w:sz w:val="21"/>
        </w:rPr>
        <w:t>immunization</w:t>
      </w:r>
      <w:r>
        <w:rPr>
          <w:spacing w:val="-4"/>
          <w:sz w:val="21"/>
        </w:rPr>
        <w:t xml:space="preserve"> </w:t>
      </w:r>
      <w:r>
        <w:rPr>
          <w:sz w:val="21"/>
        </w:rPr>
        <w:t>area</w:t>
      </w:r>
      <w:r>
        <w:rPr>
          <w:spacing w:val="-4"/>
          <w:sz w:val="21"/>
        </w:rPr>
        <w:t xml:space="preserve"> </w:t>
      </w:r>
      <w:proofErr w:type="gramStart"/>
      <w:r>
        <w:rPr>
          <w:sz w:val="21"/>
        </w:rPr>
        <w:t>confirms</w:t>
      </w:r>
      <w:proofErr w:type="gramEnd"/>
      <w:r>
        <w:rPr>
          <w:spacing w:val="-2"/>
          <w:sz w:val="21"/>
        </w:rPr>
        <w:t xml:space="preserve"> </w:t>
      </w:r>
      <w:r>
        <w:rPr>
          <w:sz w:val="21"/>
        </w:rPr>
        <w:t>influenza</w:t>
      </w:r>
      <w:r>
        <w:rPr>
          <w:spacing w:val="-4"/>
          <w:sz w:val="21"/>
        </w:rPr>
        <w:t xml:space="preserve"> </w:t>
      </w:r>
      <w:r>
        <w:rPr>
          <w:sz w:val="21"/>
        </w:rPr>
        <w:t>is</w:t>
      </w:r>
      <w:r>
        <w:rPr>
          <w:spacing w:val="-2"/>
          <w:sz w:val="21"/>
        </w:rPr>
        <w:t xml:space="preserve"> </w:t>
      </w:r>
      <w:r>
        <w:rPr>
          <w:sz w:val="21"/>
        </w:rPr>
        <w:t>up</w:t>
      </w:r>
      <w:r>
        <w:rPr>
          <w:spacing w:val="-4"/>
          <w:sz w:val="21"/>
        </w:rPr>
        <w:t xml:space="preserve"> </w:t>
      </w:r>
      <w:r>
        <w:rPr>
          <w:sz w:val="21"/>
        </w:rPr>
        <w:t>to</w:t>
      </w:r>
      <w:r>
        <w:rPr>
          <w:spacing w:val="-4"/>
          <w:sz w:val="21"/>
        </w:rPr>
        <w:t xml:space="preserve"> </w:t>
      </w:r>
      <w:r>
        <w:rPr>
          <w:sz w:val="21"/>
        </w:rPr>
        <w:t>date. Robert says he is unsure of his complete vaccine history and cannot recall which vaccines he has received recently.</w:t>
      </w:r>
    </w:p>
    <w:p w14:paraId="76BD4D9D" w14:textId="77777777" w:rsidR="00F9164C" w:rsidRDefault="00000000">
      <w:pPr>
        <w:spacing w:before="95" w:line="278" w:lineRule="auto"/>
        <w:ind w:left="835" w:right="871"/>
        <w:rPr>
          <w:sz w:val="21"/>
        </w:rPr>
      </w:pPr>
      <w:r>
        <w:rPr>
          <w:rFonts w:ascii="Arial"/>
          <w:b/>
          <w:sz w:val="21"/>
        </w:rPr>
        <w:t>What</w:t>
      </w:r>
      <w:r>
        <w:rPr>
          <w:rFonts w:ascii="Arial"/>
          <w:b/>
          <w:spacing w:val="-3"/>
          <w:sz w:val="21"/>
        </w:rPr>
        <w:t xml:space="preserve"> </w:t>
      </w:r>
      <w:r>
        <w:rPr>
          <w:rFonts w:ascii="Arial"/>
          <w:b/>
          <w:sz w:val="21"/>
        </w:rPr>
        <w:t>the</w:t>
      </w:r>
      <w:r>
        <w:rPr>
          <w:rFonts w:ascii="Arial"/>
          <w:b/>
          <w:spacing w:val="-5"/>
          <w:sz w:val="21"/>
        </w:rPr>
        <w:t xml:space="preserve"> </w:t>
      </w:r>
      <w:r>
        <w:rPr>
          <w:rFonts w:ascii="Arial"/>
          <w:b/>
          <w:sz w:val="21"/>
        </w:rPr>
        <w:t>grader</w:t>
      </w:r>
      <w:r>
        <w:rPr>
          <w:rFonts w:ascii="Arial"/>
          <w:b/>
          <w:spacing w:val="-5"/>
          <w:sz w:val="21"/>
        </w:rPr>
        <w:t xml:space="preserve"> </w:t>
      </w:r>
      <w:r>
        <w:rPr>
          <w:rFonts w:ascii="Arial"/>
          <w:b/>
          <w:sz w:val="21"/>
        </w:rPr>
        <w:t xml:space="preserve">expected: </w:t>
      </w:r>
      <w:r>
        <w:rPr>
          <w:sz w:val="21"/>
        </w:rPr>
        <w:t>The</w:t>
      </w:r>
      <w:r>
        <w:rPr>
          <w:spacing w:val="-5"/>
          <w:sz w:val="21"/>
        </w:rPr>
        <w:t xml:space="preserve"> </w:t>
      </w:r>
      <w:r>
        <w:rPr>
          <w:sz w:val="21"/>
        </w:rPr>
        <w:t>Tuesday</w:t>
      </w:r>
      <w:r>
        <w:rPr>
          <w:spacing w:val="-3"/>
          <w:sz w:val="21"/>
        </w:rPr>
        <w:t xml:space="preserve"> </w:t>
      </w:r>
      <w:r>
        <w:rPr>
          <w:sz w:val="21"/>
        </w:rPr>
        <w:t>rubric</w:t>
      </w:r>
      <w:r>
        <w:rPr>
          <w:spacing w:val="-3"/>
          <w:sz w:val="21"/>
        </w:rPr>
        <w:t xml:space="preserve"> </w:t>
      </w:r>
      <w:r>
        <w:rPr>
          <w:sz w:val="21"/>
        </w:rPr>
        <w:t>requires</w:t>
      </w:r>
      <w:r>
        <w:rPr>
          <w:spacing w:val="-3"/>
          <w:sz w:val="21"/>
        </w:rPr>
        <w:t xml:space="preserve"> </w:t>
      </w:r>
      <w:r>
        <w:rPr>
          <w:sz w:val="21"/>
        </w:rPr>
        <w:t>COVID</w:t>
      </w:r>
      <w:r>
        <w:rPr>
          <w:spacing w:val="-5"/>
          <w:sz w:val="21"/>
        </w:rPr>
        <w:t xml:space="preserve"> </w:t>
      </w:r>
      <w:r>
        <w:rPr>
          <w:sz w:val="21"/>
        </w:rPr>
        <w:t>vaccination</w:t>
      </w:r>
      <w:r>
        <w:rPr>
          <w:spacing w:val="-5"/>
          <w:sz w:val="21"/>
        </w:rPr>
        <w:t xml:space="preserve"> </w:t>
      </w:r>
      <w:r>
        <w:rPr>
          <w:sz w:val="21"/>
        </w:rPr>
        <w:t>up</w:t>
      </w:r>
      <w:r>
        <w:rPr>
          <w:spacing w:val="-5"/>
          <w:sz w:val="21"/>
        </w:rPr>
        <w:t xml:space="preserve"> </w:t>
      </w:r>
      <w:r>
        <w:rPr>
          <w:sz w:val="21"/>
        </w:rPr>
        <w:t>to</w:t>
      </w:r>
      <w:r>
        <w:rPr>
          <w:spacing w:val="-5"/>
          <w:sz w:val="21"/>
        </w:rPr>
        <w:t xml:space="preserve"> </w:t>
      </w:r>
      <w:r>
        <w:rPr>
          <w:sz w:val="21"/>
        </w:rPr>
        <w:t>date,</w:t>
      </w:r>
      <w:r>
        <w:rPr>
          <w:spacing w:val="-1"/>
          <w:sz w:val="21"/>
        </w:rPr>
        <w:t xml:space="preserve"> </w:t>
      </w:r>
      <w:r>
        <w:rPr>
          <w:sz w:val="21"/>
        </w:rPr>
        <w:t>pneumococcal vaccination completed, Shingrix completed, and Tdap up to date in addition to influenza.</w:t>
      </w:r>
    </w:p>
    <w:p w14:paraId="5757778B" w14:textId="77777777" w:rsidR="00F9164C" w:rsidRDefault="00000000">
      <w:pPr>
        <w:spacing w:before="95" w:line="278" w:lineRule="auto"/>
        <w:ind w:left="835" w:right="871"/>
        <w:rPr>
          <w:sz w:val="21"/>
        </w:rPr>
      </w:pPr>
      <w:r>
        <w:rPr>
          <w:rFonts w:ascii="Arial"/>
          <w:b/>
          <w:sz w:val="21"/>
        </w:rPr>
        <w:t>Why</w:t>
      </w:r>
      <w:r>
        <w:rPr>
          <w:rFonts w:ascii="Arial"/>
          <w:b/>
          <w:spacing w:val="-4"/>
          <w:sz w:val="21"/>
        </w:rPr>
        <w:t xml:space="preserve"> </w:t>
      </w:r>
      <w:r>
        <w:rPr>
          <w:rFonts w:ascii="Arial"/>
          <w:b/>
          <w:sz w:val="21"/>
        </w:rPr>
        <w:t>this</w:t>
      </w:r>
      <w:r>
        <w:rPr>
          <w:rFonts w:ascii="Arial"/>
          <w:b/>
          <w:spacing w:val="-9"/>
          <w:sz w:val="21"/>
        </w:rPr>
        <w:t xml:space="preserve"> </w:t>
      </w:r>
      <w:r>
        <w:rPr>
          <w:rFonts w:ascii="Arial"/>
          <w:b/>
          <w:sz w:val="21"/>
        </w:rPr>
        <w:t>is</w:t>
      </w:r>
      <w:r>
        <w:rPr>
          <w:rFonts w:ascii="Arial"/>
          <w:b/>
          <w:spacing w:val="-4"/>
          <w:sz w:val="21"/>
        </w:rPr>
        <w:t xml:space="preserve"> </w:t>
      </w:r>
      <w:r>
        <w:rPr>
          <w:rFonts w:ascii="Arial"/>
          <w:b/>
          <w:sz w:val="21"/>
        </w:rPr>
        <w:t>a</w:t>
      </w:r>
      <w:r>
        <w:rPr>
          <w:rFonts w:ascii="Arial"/>
          <w:b/>
          <w:spacing w:val="-4"/>
          <w:sz w:val="21"/>
        </w:rPr>
        <w:t xml:space="preserve"> </w:t>
      </w:r>
      <w:r>
        <w:rPr>
          <w:rFonts w:ascii="Arial"/>
          <w:b/>
          <w:sz w:val="21"/>
        </w:rPr>
        <w:t xml:space="preserve">problem: </w:t>
      </w:r>
      <w:r>
        <w:rPr>
          <w:sz w:val="21"/>
        </w:rPr>
        <w:t>The</w:t>
      </w:r>
      <w:r>
        <w:rPr>
          <w:spacing w:val="-4"/>
          <w:sz w:val="21"/>
        </w:rPr>
        <w:t xml:space="preserve"> </w:t>
      </w:r>
      <w:r>
        <w:rPr>
          <w:sz w:val="21"/>
        </w:rPr>
        <w:t>student cannot reliably</w:t>
      </w:r>
      <w:r>
        <w:rPr>
          <w:spacing w:val="-2"/>
          <w:sz w:val="21"/>
        </w:rPr>
        <w:t xml:space="preserve"> </w:t>
      </w:r>
      <w:r>
        <w:rPr>
          <w:sz w:val="21"/>
        </w:rPr>
        <w:t>document the</w:t>
      </w:r>
      <w:r>
        <w:rPr>
          <w:spacing w:val="-4"/>
          <w:sz w:val="21"/>
        </w:rPr>
        <w:t xml:space="preserve"> </w:t>
      </w:r>
      <w:r>
        <w:rPr>
          <w:sz w:val="21"/>
        </w:rPr>
        <w:t>exact preventive</w:t>
      </w:r>
      <w:r>
        <w:rPr>
          <w:spacing w:val="-4"/>
          <w:sz w:val="21"/>
        </w:rPr>
        <w:t xml:space="preserve"> </w:t>
      </w:r>
      <w:r>
        <w:rPr>
          <w:sz w:val="21"/>
        </w:rPr>
        <w:t>care</w:t>
      </w:r>
      <w:r>
        <w:rPr>
          <w:spacing w:val="-4"/>
          <w:sz w:val="21"/>
        </w:rPr>
        <w:t xml:space="preserve"> </w:t>
      </w:r>
      <w:r>
        <w:rPr>
          <w:sz w:val="21"/>
        </w:rPr>
        <w:t>statuses</w:t>
      </w:r>
      <w:r>
        <w:rPr>
          <w:spacing w:val="-2"/>
          <w:sz w:val="21"/>
        </w:rPr>
        <w:t xml:space="preserve"> </w:t>
      </w:r>
      <w:r>
        <w:rPr>
          <w:sz w:val="21"/>
        </w:rPr>
        <w:t>when</w:t>
      </w:r>
      <w:r>
        <w:rPr>
          <w:spacing w:val="-4"/>
          <w:sz w:val="21"/>
        </w:rPr>
        <w:t xml:space="preserve"> </w:t>
      </w:r>
      <w:r>
        <w:rPr>
          <w:sz w:val="21"/>
        </w:rPr>
        <w:t>the</w:t>
      </w:r>
      <w:r>
        <w:rPr>
          <w:spacing w:val="-4"/>
          <w:sz w:val="21"/>
        </w:rPr>
        <w:t xml:space="preserve"> </w:t>
      </w:r>
      <w:r>
        <w:rPr>
          <w:sz w:val="21"/>
        </w:rPr>
        <w:t>chart does not display them, and the patient cannot recall them.</w:t>
      </w:r>
    </w:p>
    <w:p w14:paraId="519204E8" w14:textId="77777777" w:rsidR="00F9164C" w:rsidRDefault="00000000">
      <w:pPr>
        <w:spacing w:before="94" w:line="278" w:lineRule="auto"/>
        <w:ind w:left="835" w:right="963"/>
        <w:rPr>
          <w:sz w:val="21"/>
        </w:rPr>
      </w:pPr>
      <w:r>
        <w:rPr>
          <w:rFonts w:ascii="Arial"/>
          <w:b/>
          <w:sz w:val="21"/>
        </w:rPr>
        <w:t>Suggested</w:t>
      </w:r>
      <w:r>
        <w:rPr>
          <w:rFonts w:ascii="Arial"/>
          <w:b/>
          <w:spacing w:val="-1"/>
          <w:sz w:val="21"/>
        </w:rPr>
        <w:t xml:space="preserve"> </w:t>
      </w:r>
      <w:r>
        <w:rPr>
          <w:rFonts w:ascii="Arial"/>
          <w:b/>
          <w:sz w:val="21"/>
        </w:rPr>
        <w:t>fix:</w:t>
      </w:r>
      <w:r>
        <w:rPr>
          <w:rFonts w:ascii="Arial"/>
          <w:b/>
          <w:spacing w:val="-1"/>
          <w:sz w:val="21"/>
        </w:rPr>
        <w:t xml:space="preserve"> </w:t>
      </w:r>
      <w:r>
        <w:rPr>
          <w:sz w:val="21"/>
        </w:rPr>
        <w:t>Populate</w:t>
      </w:r>
      <w:r>
        <w:rPr>
          <w:spacing w:val="-5"/>
          <w:sz w:val="21"/>
        </w:rPr>
        <w:t xml:space="preserve"> </w:t>
      </w:r>
      <w:r>
        <w:rPr>
          <w:sz w:val="21"/>
        </w:rPr>
        <w:t>all</w:t>
      </w:r>
      <w:r>
        <w:rPr>
          <w:spacing w:val="-5"/>
          <w:sz w:val="21"/>
        </w:rPr>
        <w:t xml:space="preserve"> </w:t>
      </w:r>
      <w:r>
        <w:rPr>
          <w:sz w:val="21"/>
        </w:rPr>
        <w:t>graded</w:t>
      </w:r>
      <w:r>
        <w:rPr>
          <w:spacing w:val="-5"/>
          <w:sz w:val="21"/>
        </w:rPr>
        <w:t xml:space="preserve"> </w:t>
      </w:r>
      <w:r>
        <w:rPr>
          <w:sz w:val="21"/>
        </w:rPr>
        <w:t>vaccine</w:t>
      </w:r>
      <w:r>
        <w:rPr>
          <w:spacing w:val="-5"/>
          <w:sz w:val="21"/>
        </w:rPr>
        <w:t xml:space="preserve"> </w:t>
      </w:r>
      <w:r>
        <w:rPr>
          <w:sz w:val="21"/>
        </w:rPr>
        <w:t>statuses</w:t>
      </w:r>
      <w:r>
        <w:rPr>
          <w:spacing w:val="-3"/>
          <w:sz w:val="21"/>
        </w:rPr>
        <w:t xml:space="preserve"> </w:t>
      </w:r>
      <w:r>
        <w:rPr>
          <w:sz w:val="21"/>
        </w:rPr>
        <w:t>in</w:t>
      </w:r>
      <w:r>
        <w:rPr>
          <w:spacing w:val="-5"/>
          <w:sz w:val="21"/>
        </w:rPr>
        <w:t xml:space="preserve"> </w:t>
      </w:r>
      <w:r>
        <w:rPr>
          <w:sz w:val="21"/>
        </w:rPr>
        <w:t>the</w:t>
      </w:r>
      <w:r>
        <w:rPr>
          <w:spacing w:val="-5"/>
          <w:sz w:val="21"/>
        </w:rPr>
        <w:t xml:space="preserve"> </w:t>
      </w:r>
      <w:r>
        <w:rPr>
          <w:sz w:val="21"/>
        </w:rPr>
        <w:t>visible</w:t>
      </w:r>
      <w:r>
        <w:rPr>
          <w:spacing w:val="-5"/>
          <w:sz w:val="21"/>
        </w:rPr>
        <w:t xml:space="preserve"> </w:t>
      </w:r>
      <w:r>
        <w:rPr>
          <w:sz w:val="21"/>
        </w:rPr>
        <w:t>immunization</w:t>
      </w:r>
      <w:r>
        <w:rPr>
          <w:spacing w:val="-5"/>
          <w:sz w:val="21"/>
        </w:rPr>
        <w:t xml:space="preserve"> </w:t>
      </w:r>
      <w:r>
        <w:rPr>
          <w:sz w:val="21"/>
        </w:rPr>
        <w:t>record</w:t>
      </w:r>
      <w:r>
        <w:rPr>
          <w:spacing w:val="-5"/>
          <w:sz w:val="21"/>
        </w:rPr>
        <w:t xml:space="preserve"> </w:t>
      </w:r>
      <w:r>
        <w:rPr>
          <w:sz w:val="21"/>
        </w:rPr>
        <w:t>or</w:t>
      </w:r>
      <w:r>
        <w:rPr>
          <w:spacing w:val="-3"/>
          <w:sz w:val="21"/>
        </w:rPr>
        <w:t xml:space="preserve"> </w:t>
      </w:r>
      <w:r>
        <w:rPr>
          <w:sz w:val="21"/>
        </w:rPr>
        <w:t>make</w:t>
      </w:r>
      <w:r>
        <w:rPr>
          <w:spacing w:val="-5"/>
          <w:sz w:val="21"/>
        </w:rPr>
        <w:t xml:space="preserve"> </w:t>
      </w:r>
      <w:r>
        <w:rPr>
          <w:sz w:val="21"/>
        </w:rPr>
        <w:t>them consistently available through the AI patient.</w:t>
      </w:r>
    </w:p>
    <w:p w14:paraId="69D32A52" w14:textId="77777777" w:rsidR="00F9164C" w:rsidRDefault="00000000">
      <w:pPr>
        <w:pStyle w:val="BodyText"/>
        <w:spacing w:before="9"/>
        <w:rPr>
          <w:sz w:val="15"/>
        </w:rPr>
      </w:pPr>
      <w:r>
        <w:rPr>
          <w:noProof/>
          <w:sz w:val="15"/>
        </w:rPr>
        <w:drawing>
          <wp:anchor distT="0" distB="0" distL="0" distR="0" simplePos="0" relativeHeight="487623168" behindDoc="1" locked="0" layoutInCell="1" allowOverlap="1" wp14:anchorId="2E95B3EB" wp14:editId="4024186F">
            <wp:simplePos x="0" y="0"/>
            <wp:positionH relativeFrom="page">
              <wp:posOffset>942031</wp:posOffset>
            </wp:positionH>
            <wp:positionV relativeFrom="paragraph">
              <wp:posOffset>130617</wp:posOffset>
            </wp:positionV>
            <wp:extent cx="5856658" cy="2295525"/>
            <wp:effectExtent l="0" t="0" r="0" b="0"/>
            <wp:wrapTopAndBottom/>
            <wp:docPr id="151" name="Image 1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1" name="Image 151"/>
                    <pic:cNvPicPr/>
                  </pic:nvPicPr>
                  <pic:blipFill>
                    <a:blip r:embed="rId135" cstate="print"/>
                    <a:stretch>
                      <a:fillRect/>
                    </a:stretch>
                  </pic:blipFill>
                  <pic:spPr>
                    <a:xfrm>
                      <a:off x="0" y="0"/>
                      <a:ext cx="5856658" cy="2295525"/>
                    </a:xfrm>
                    <a:prstGeom prst="rect">
                      <a:avLst/>
                    </a:prstGeom>
                  </pic:spPr>
                </pic:pic>
              </a:graphicData>
            </a:graphic>
          </wp:anchor>
        </w:drawing>
      </w:r>
    </w:p>
    <w:p w14:paraId="650B7729" w14:textId="77777777" w:rsidR="00F9164C" w:rsidRDefault="00000000">
      <w:pPr>
        <w:spacing w:before="89"/>
        <w:ind w:left="10" w:right="11"/>
        <w:jc w:val="center"/>
        <w:rPr>
          <w:rFonts w:ascii="Arial" w:hAnsi="Arial"/>
          <w:i/>
          <w:sz w:val="18"/>
        </w:rPr>
      </w:pPr>
      <w:r>
        <w:rPr>
          <w:rFonts w:ascii="Arial" w:hAnsi="Arial"/>
          <w:i/>
          <w:color w:val="696969"/>
          <w:sz w:val="18"/>
        </w:rPr>
        <w:t>Evidence</w:t>
      </w:r>
      <w:r>
        <w:rPr>
          <w:rFonts w:ascii="Arial" w:hAnsi="Arial"/>
          <w:i/>
          <w:color w:val="696969"/>
          <w:spacing w:val="-4"/>
          <w:sz w:val="18"/>
        </w:rPr>
        <w:t xml:space="preserve"> </w:t>
      </w:r>
      <w:r>
        <w:rPr>
          <w:rFonts w:ascii="Arial" w:hAnsi="Arial"/>
          <w:i/>
          <w:color w:val="696969"/>
          <w:sz w:val="18"/>
        </w:rPr>
        <w:t>–</w:t>
      </w:r>
      <w:r>
        <w:rPr>
          <w:rFonts w:ascii="Arial" w:hAnsi="Arial"/>
          <w:i/>
          <w:color w:val="696969"/>
          <w:spacing w:val="-2"/>
          <w:sz w:val="18"/>
        </w:rPr>
        <w:t xml:space="preserve"> </w:t>
      </w:r>
      <w:r>
        <w:rPr>
          <w:rFonts w:ascii="Arial" w:hAnsi="Arial"/>
          <w:i/>
          <w:color w:val="696969"/>
          <w:sz w:val="18"/>
        </w:rPr>
        <w:t>Tuesday</w:t>
      </w:r>
      <w:r>
        <w:rPr>
          <w:rFonts w:ascii="Arial" w:hAnsi="Arial"/>
          <w:i/>
          <w:color w:val="696969"/>
          <w:spacing w:val="-1"/>
          <w:sz w:val="18"/>
        </w:rPr>
        <w:t xml:space="preserve"> </w:t>
      </w:r>
      <w:r>
        <w:rPr>
          <w:rFonts w:ascii="Arial" w:hAnsi="Arial"/>
          <w:i/>
          <w:color w:val="696969"/>
          <w:sz w:val="18"/>
        </w:rPr>
        <w:t>Initial</w:t>
      </w:r>
      <w:r>
        <w:rPr>
          <w:rFonts w:ascii="Arial" w:hAnsi="Arial"/>
          <w:i/>
          <w:color w:val="696969"/>
          <w:spacing w:val="-1"/>
          <w:sz w:val="18"/>
        </w:rPr>
        <w:t xml:space="preserve"> </w:t>
      </w:r>
      <w:r>
        <w:rPr>
          <w:rFonts w:ascii="Arial" w:hAnsi="Arial"/>
          <w:i/>
          <w:color w:val="696969"/>
          <w:sz w:val="18"/>
        </w:rPr>
        <w:t>Visit:</w:t>
      </w:r>
      <w:r>
        <w:rPr>
          <w:rFonts w:ascii="Arial" w:hAnsi="Arial"/>
          <w:i/>
          <w:color w:val="696969"/>
          <w:spacing w:val="-1"/>
          <w:sz w:val="18"/>
        </w:rPr>
        <w:t xml:space="preserve"> </w:t>
      </w:r>
      <w:r>
        <w:rPr>
          <w:rFonts w:ascii="Arial" w:hAnsi="Arial"/>
          <w:i/>
          <w:color w:val="696969"/>
          <w:sz w:val="18"/>
        </w:rPr>
        <w:t>student</w:t>
      </w:r>
      <w:r>
        <w:rPr>
          <w:rFonts w:ascii="Arial" w:hAnsi="Arial"/>
          <w:i/>
          <w:color w:val="696969"/>
          <w:spacing w:val="-1"/>
          <w:sz w:val="18"/>
        </w:rPr>
        <w:t xml:space="preserve"> </w:t>
      </w:r>
      <w:r>
        <w:rPr>
          <w:rFonts w:ascii="Arial" w:hAnsi="Arial"/>
          <w:i/>
          <w:color w:val="696969"/>
          <w:sz w:val="18"/>
        </w:rPr>
        <w:t>facing</w:t>
      </w:r>
      <w:r>
        <w:rPr>
          <w:rFonts w:ascii="Arial" w:hAnsi="Arial"/>
          <w:i/>
          <w:color w:val="696969"/>
          <w:spacing w:val="-1"/>
          <w:sz w:val="18"/>
        </w:rPr>
        <w:t xml:space="preserve"> </w:t>
      </w:r>
      <w:r>
        <w:rPr>
          <w:rFonts w:ascii="Arial" w:hAnsi="Arial"/>
          <w:i/>
          <w:color w:val="696969"/>
          <w:sz w:val="18"/>
        </w:rPr>
        <w:t>information</w:t>
      </w:r>
      <w:r>
        <w:rPr>
          <w:rFonts w:ascii="Arial" w:hAnsi="Arial"/>
          <w:i/>
          <w:color w:val="696969"/>
          <w:spacing w:val="-1"/>
          <w:sz w:val="18"/>
        </w:rPr>
        <w:t xml:space="preserve"> </w:t>
      </w:r>
      <w:r>
        <w:rPr>
          <w:rFonts w:ascii="Arial" w:hAnsi="Arial"/>
          <w:i/>
          <w:color w:val="696969"/>
          <w:sz w:val="18"/>
        </w:rPr>
        <w:t>compared</w:t>
      </w:r>
      <w:r>
        <w:rPr>
          <w:rFonts w:ascii="Arial" w:hAnsi="Arial"/>
          <w:i/>
          <w:color w:val="696969"/>
          <w:spacing w:val="-1"/>
          <w:sz w:val="18"/>
        </w:rPr>
        <w:t xml:space="preserve"> </w:t>
      </w:r>
      <w:r>
        <w:rPr>
          <w:rFonts w:ascii="Arial" w:hAnsi="Arial"/>
          <w:i/>
          <w:color w:val="696969"/>
          <w:sz w:val="18"/>
        </w:rPr>
        <w:t>with</w:t>
      </w:r>
      <w:r>
        <w:rPr>
          <w:rFonts w:ascii="Arial" w:hAnsi="Arial"/>
          <w:i/>
          <w:color w:val="696969"/>
          <w:spacing w:val="-2"/>
          <w:sz w:val="18"/>
        </w:rPr>
        <w:t xml:space="preserve"> </w:t>
      </w:r>
      <w:r>
        <w:rPr>
          <w:rFonts w:ascii="Arial" w:hAnsi="Arial"/>
          <w:i/>
          <w:color w:val="696969"/>
          <w:sz w:val="18"/>
        </w:rPr>
        <w:t>the</w:t>
      </w:r>
      <w:r>
        <w:rPr>
          <w:rFonts w:ascii="Arial" w:hAnsi="Arial"/>
          <w:i/>
          <w:color w:val="696969"/>
          <w:spacing w:val="-1"/>
          <w:sz w:val="18"/>
        </w:rPr>
        <w:t xml:space="preserve"> </w:t>
      </w:r>
      <w:r>
        <w:rPr>
          <w:rFonts w:ascii="Arial" w:hAnsi="Arial"/>
          <w:i/>
          <w:color w:val="696969"/>
          <w:sz w:val="18"/>
        </w:rPr>
        <w:t>grader/rubric</w:t>
      </w:r>
      <w:r>
        <w:rPr>
          <w:rFonts w:ascii="Arial" w:hAnsi="Arial"/>
          <w:i/>
          <w:color w:val="696969"/>
          <w:spacing w:val="-1"/>
          <w:sz w:val="18"/>
        </w:rPr>
        <w:t xml:space="preserve"> </w:t>
      </w:r>
      <w:r>
        <w:rPr>
          <w:rFonts w:ascii="Arial" w:hAnsi="Arial"/>
          <w:i/>
          <w:color w:val="696969"/>
          <w:spacing w:val="-2"/>
          <w:sz w:val="18"/>
        </w:rPr>
        <w:t>expectation.</w:t>
      </w:r>
    </w:p>
    <w:p w14:paraId="03E744E7" w14:textId="77777777" w:rsidR="00F9164C" w:rsidRDefault="00F9164C">
      <w:pPr>
        <w:jc w:val="center"/>
        <w:rPr>
          <w:rFonts w:ascii="Arial" w:hAnsi="Arial"/>
          <w:i/>
          <w:sz w:val="18"/>
        </w:rPr>
        <w:sectPr w:rsidR="00F9164C">
          <w:pgSz w:w="12240" w:h="15840"/>
          <w:pgMar w:top="720" w:right="0" w:bottom="540" w:left="0" w:header="0" w:footer="313" w:gutter="0"/>
          <w:cols w:space="720"/>
        </w:sectPr>
      </w:pPr>
    </w:p>
    <w:p w14:paraId="5A4AFFB3" w14:textId="77777777" w:rsidR="00F9164C" w:rsidRDefault="00000000">
      <w:pPr>
        <w:pStyle w:val="Heading6"/>
        <w:spacing w:line="290" w:lineRule="auto"/>
      </w:pPr>
      <w:r>
        <w:rPr>
          <w:color w:val="183B62"/>
          <w:spacing w:val="-4"/>
        </w:rPr>
        <w:lastRenderedPageBreak/>
        <w:t>Issue</w:t>
      </w:r>
      <w:r>
        <w:rPr>
          <w:color w:val="183B62"/>
          <w:spacing w:val="-21"/>
        </w:rPr>
        <w:t xml:space="preserve"> </w:t>
      </w:r>
      <w:r>
        <w:rPr>
          <w:color w:val="183B62"/>
          <w:spacing w:val="-4"/>
        </w:rPr>
        <w:t>8.</w:t>
      </w:r>
      <w:r>
        <w:rPr>
          <w:color w:val="183B62"/>
          <w:spacing w:val="-22"/>
        </w:rPr>
        <w:t xml:space="preserve"> </w:t>
      </w:r>
      <w:r>
        <w:rPr>
          <w:color w:val="183B62"/>
          <w:spacing w:val="-4"/>
        </w:rPr>
        <w:t>Live</w:t>
      </w:r>
      <w:r>
        <w:rPr>
          <w:color w:val="183B62"/>
          <w:spacing w:val="-21"/>
        </w:rPr>
        <w:t xml:space="preserve"> </w:t>
      </w:r>
      <w:r>
        <w:rPr>
          <w:color w:val="183B62"/>
          <w:spacing w:val="-4"/>
        </w:rPr>
        <w:t>Tuesday</w:t>
      </w:r>
      <w:r>
        <w:rPr>
          <w:color w:val="183B62"/>
          <w:spacing w:val="-20"/>
        </w:rPr>
        <w:t xml:space="preserve"> </w:t>
      </w:r>
      <w:r>
        <w:rPr>
          <w:color w:val="183B62"/>
          <w:spacing w:val="-4"/>
        </w:rPr>
        <w:t>vital</w:t>
      </w:r>
      <w:r>
        <w:rPr>
          <w:color w:val="183B62"/>
          <w:spacing w:val="-21"/>
        </w:rPr>
        <w:t xml:space="preserve"> </w:t>
      </w:r>
      <w:r>
        <w:rPr>
          <w:color w:val="183B62"/>
          <w:spacing w:val="-4"/>
        </w:rPr>
        <w:t>signs</w:t>
      </w:r>
      <w:r>
        <w:rPr>
          <w:color w:val="183B62"/>
          <w:spacing w:val="-20"/>
        </w:rPr>
        <w:t xml:space="preserve"> </w:t>
      </w:r>
      <w:r>
        <w:rPr>
          <w:color w:val="183B62"/>
          <w:spacing w:val="-4"/>
        </w:rPr>
        <w:t>do</w:t>
      </w:r>
      <w:r>
        <w:rPr>
          <w:color w:val="183B62"/>
          <w:spacing w:val="-21"/>
        </w:rPr>
        <w:t xml:space="preserve"> </w:t>
      </w:r>
      <w:r>
        <w:rPr>
          <w:color w:val="183B62"/>
          <w:spacing w:val="-4"/>
        </w:rPr>
        <w:t>not</w:t>
      </w:r>
      <w:r>
        <w:rPr>
          <w:color w:val="183B62"/>
          <w:spacing w:val="-21"/>
        </w:rPr>
        <w:t xml:space="preserve"> </w:t>
      </w:r>
      <w:r>
        <w:rPr>
          <w:color w:val="183B62"/>
          <w:spacing w:val="-4"/>
        </w:rPr>
        <w:t>match</w:t>
      </w:r>
      <w:r>
        <w:rPr>
          <w:color w:val="183B62"/>
          <w:spacing w:val="-22"/>
        </w:rPr>
        <w:t xml:space="preserve"> </w:t>
      </w:r>
      <w:r>
        <w:rPr>
          <w:color w:val="183B62"/>
          <w:spacing w:val="-4"/>
        </w:rPr>
        <w:t>the</w:t>
      </w:r>
      <w:r>
        <w:rPr>
          <w:color w:val="183B62"/>
          <w:spacing w:val="-21"/>
        </w:rPr>
        <w:t xml:space="preserve"> </w:t>
      </w:r>
      <w:r>
        <w:rPr>
          <w:color w:val="183B62"/>
          <w:spacing w:val="-4"/>
        </w:rPr>
        <w:t>correct</w:t>
      </w:r>
      <w:r>
        <w:rPr>
          <w:color w:val="183B62"/>
          <w:spacing w:val="-22"/>
        </w:rPr>
        <w:t xml:space="preserve"> </w:t>
      </w:r>
      <w:r>
        <w:rPr>
          <w:color w:val="183B62"/>
          <w:spacing w:val="-4"/>
        </w:rPr>
        <w:t>Robert</w:t>
      </w:r>
      <w:r>
        <w:rPr>
          <w:color w:val="183B62"/>
          <w:spacing w:val="-21"/>
        </w:rPr>
        <w:t xml:space="preserve"> </w:t>
      </w:r>
      <w:r>
        <w:rPr>
          <w:color w:val="183B62"/>
          <w:spacing w:val="-4"/>
        </w:rPr>
        <w:t>Jenkins</w:t>
      </w:r>
      <w:r>
        <w:rPr>
          <w:color w:val="183B62"/>
          <w:spacing w:val="-20"/>
        </w:rPr>
        <w:t xml:space="preserve"> </w:t>
      </w:r>
      <w:r>
        <w:rPr>
          <w:color w:val="183B62"/>
          <w:spacing w:val="-4"/>
        </w:rPr>
        <w:t xml:space="preserve">Tuesday </w:t>
      </w:r>
      <w:r>
        <w:rPr>
          <w:color w:val="183B62"/>
          <w:spacing w:val="-2"/>
        </w:rPr>
        <w:t>rubric</w:t>
      </w:r>
    </w:p>
    <w:p w14:paraId="0A404F32" w14:textId="77777777" w:rsidR="00F9164C" w:rsidRDefault="00000000">
      <w:pPr>
        <w:spacing w:before="123" w:line="278" w:lineRule="auto"/>
        <w:ind w:left="835" w:right="871"/>
        <w:rPr>
          <w:sz w:val="21"/>
        </w:rPr>
      </w:pPr>
      <w:r>
        <w:rPr>
          <w:rFonts w:ascii="Arial" w:hAnsi="Arial"/>
          <w:b/>
          <w:sz w:val="21"/>
        </w:rPr>
        <w:t>What</w:t>
      </w:r>
      <w:r>
        <w:rPr>
          <w:rFonts w:ascii="Arial" w:hAnsi="Arial"/>
          <w:b/>
          <w:spacing w:val="-2"/>
          <w:sz w:val="21"/>
        </w:rPr>
        <w:t xml:space="preserve"> </w:t>
      </w:r>
      <w:r>
        <w:rPr>
          <w:rFonts w:ascii="Arial" w:hAnsi="Arial"/>
          <w:b/>
          <w:sz w:val="21"/>
        </w:rPr>
        <w:t>the</w:t>
      </w:r>
      <w:r>
        <w:rPr>
          <w:rFonts w:ascii="Arial" w:hAnsi="Arial"/>
          <w:b/>
          <w:spacing w:val="-4"/>
          <w:sz w:val="21"/>
        </w:rPr>
        <w:t xml:space="preserve"> </w:t>
      </w:r>
      <w:r>
        <w:rPr>
          <w:rFonts w:ascii="Arial" w:hAnsi="Arial"/>
          <w:b/>
          <w:sz w:val="21"/>
        </w:rPr>
        <w:t>student</w:t>
      </w:r>
      <w:r>
        <w:rPr>
          <w:rFonts w:ascii="Arial" w:hAnsi="Arial"/>
          <w:b/>
          <w:spacing w:val="-7"/>
          <w:sz w:val="21"/>
        </w:rPr>
        <w:t xml:space="preserve"> </w:t>
      </w:r>
      <w:r>
        <w:rPr>
          <w:rFonts w:ascii="Arial" w:hAnsi="Arial"/>
          <w:b/>
          <w:sz w:val="21"/>
        </w:rPr>
        <w:t>saw or</w:t>
      </w:r>
      <w:r>
        <w:rPr>
          <w:rFonts w:ascii="Arial" w:hAnsi="Arial"/>
          <w:b/>
          <w:spacing w:val="-4"/>
          <w:sz w:val="21"/>
        </w:rPr>
        <w:t xml:space="preserve"> </w:t>
      </w:r>
      <w:r>
        <w:rPr>
          <w:rFonts w:ascii="Arial" w:hAnsi="Arial"/>
          <w:b/>
          <w:sz w:val="21"/>
        </w:rPr>
        <w:t xml:space="preserve">heard: </w:t>
      </w:r>
      <w:r>
        <w:rPr>
          <w:sz w:val="21"/>
        </w:rPr>
        <w:t>The</w:t>
      </w:r>
      <w:r>
        <w:rPr>
          <w:spacing w:val="-4"/>
          <w:sz w:val="21"/>
        </w:rPr>
        <w:t xml:space="preserve"> </w:t>
      </w:r>
      <w:r>
        <w:rPr>
          <w:sz w:val="21"/>
        </w:rPr>
        <w:t>live</w:t>
      </w:r>
      <w:r>
        <w:rPr>
          <w:spacing w:val="-4"/>
          <w:sz w:val="21"/>
        </w:rPr>
        <w:t xml:space="preserve"> </w:t>
      </w:r>
      <w:r>
        <w:rPr>
          <w:sz w:val="21"/>
        </w:rPr>
        <w:t>Tuesday</w:t>
      </w:r>
      <w:r>
        <w:rPr>
          <w:spacing w:val="-2"/>
          <w:sz w:val="21"/>
        </w:rPr>
        <w:t xml:space="preserve"> </w:t>
      </w:r>
      <w:r>
        <w:rPr>
          <w:sz w:val="21"/>
        </w:rPr>
        <w:t>EMR</w:t>
      </w:r>
      <w:r>
        <w:rPr>
          <w:spacing w:val="-3"/>
          <w:sz w:val="21"/>
        </w:rPr>
        <w:t xml:space="preserve"> </w:t>
      </w:r>
      <w:r>
        <w:rPr>
          <w:sz w:val="21"/>
        </w:rPr>
        <w:t>shows</w:t>
      </w:r>
      <w:r>
        <w:rPr>
          <w:spacing w:val="-2"/>
          <w:sz w:val="21"/>
        </w:rPr>
        <w:t xml:space="preserve"> </w:t>
      </w:r>
      <w:r>
        <w:rPr>
          <w:sz w:val="21"/>
        </w:rPr>
        <w:t>BP</w:t>
      </w:r>
      <w:r>
        <w:rPr>
          <w:spacing w:val="-2"/>
          <w:sz w:val="21"/>
        </w:rPr>
        <w:t xml:space="preserve"> </w:t>
      </w:r>
      <w:r>
        <w:rPr>
          <w:sz w:val="21"/>
        </w:rPr>
        <w:t>120/70</w:t>
      </w:r>
      <w:r>
        <w:rPr>
          <w:spacing w:val="-4"/>
          <w:sz w:val="21"/>
        </w:rPr>
        <w:t xml:space="preserve"> </w:t>
      </w:r>
      <w:r>
        <w:rPr>
          <w:sz w:val="21"/>
        </w:rPr>
        <w:t>mmHg</w:t>
      </w:r>
      <w:r>
        <w:rPr>
          <w:spacing w:val="-4"/>
          <w:sz w:val="21"/>
        </w:rPr>
        <w:t xml:space="preserve"> </w:t>
      </w:r>
      <w:r>
        <w:rPr>
          <w:sz w:val="21"/>
        </w:rPr>
        <w:t>with</w:t>
      </w:r>
      <w:r>
        <w:rPr>
          <w:spacing w:val="-4"/>
          <w:sz w:val="21"/>
        </w:rPr>
        <w:t xml:space="preserve"> </w:t>
      </w:r>
      <w:r>
        <w:rPr>
          <w:sz w:val="21"/>
        </w:rPr>
        <w:t>repeat 118/68, HR</w:t>
      </w:r>
      <w:r>
        <w:rPr>
          <w:spacing w:val="-4"/>
          <w:sz w:val="21"/>
        </w:rPr>
        <w:t xml:space="preserve"> </w:t>
      </w:r>
      <w:r>
        <w:rPr>
          <w:sz w:val="21"/>
        </w:rPr>
        <w:t>68 bpm, temperature 98.6°F, SpO2 97%, weight 82 kg, and BMI 28.3.</w:t>
      </w:r>
    </w:p>
    <w:p w14:paraId="602AEA7C" w14:textId="77777777" w:rsidR="00F9164C" w:rsidRDefault="00000000">
      <w:pPr>
        <w:spacing w:before="95" w:line="278" w:lineRule="auto"/>
        <w:ind w:left="835" w:right="871"/>
        <w:rPr>
          <w:sz w:val="21"/>
        </w:rPr>
      </w:pPr>
      <w:r>
        <w:rPr>
          <w:rFonts w:ascii="Arial" w:hAnsi="Arial"/>
          <w:b/>
          <w:sz w:val="21"/>
        </w:rPr>
        <w:t>What</w:t>
      </w:r>
      <w:r>
        <w:rPr>
          <w:rFonts w:ascii="Arial" w:hAnsi="Arial"/>
          <w:b/>
          <w:spacing w:val="-3"/>
          <w:sz w:val="21"/>
        </w:rPr>
        <w:t xml:space="preserve"> </w:t>
      </w:r>
      <w:r>
        <w:rPr>
          <w:rFonts w:ascii="Arial" w:hAnsi="Arial"/>
          <w:b/>
          <w:sz w:val="21"/>
        </w:rPr>
        <w:t>the</w:t>
      </w:r>
      <w:r>
        <w:rPr>
          <w:rFonts w:ascii="Arial" w:hAnsi="Arial"/>
          <w:b/>
          <w:spacing w:val="-5"/>
          <w:sz w:val="21"/>
        </w:rPr>
        <w:t xml:space="preserve"> </w:t>
      </w:r>
      <w:r>
        <w:rPr>
          <w:rFonts w:ascii="Arial" w:hAnsi="Arial"/>
          <w:b/>
          <w:sz w:val="21"/>
        </w:rPr>
        <w:t>grader</w:t>
      </w:r>
      <w:r>
        <w:rPr>
          <w:rFonts w:ascii="Arial" w:hAnsi="Arial"/>
          <w:b/>
          <w:spacing w:val="-5"/>
          <w:sz w:val="21"/>
        </w:rPr>
        <w:t xml:space="preserve"> </w:t>
      </w:r>
      <w:r>
        <w:rPr>
          <w:rFonts w:ascii="Arial" w:hAnsi="Arial"/>
          <w:b/>
          <w:sz w:val="21"/>
        </w:rPr>
        <w:t xml:space="preserve">expected: </w:t>
      </w:r>
      <w:r>
        <w:rPr>
          <w:sz w:val="21"/>
        </w:rPr>
        <w:t>The</w:t>
      </w:r>
      <w:r>
        <w:rPr>
          <w:spacing w:val="-5"/>
          <w:sz w:val="21"/>
        </w:rPr>
        <w:t xml:space="preserve"> </w:t>
      </w:r>
      <w:r>
        <w:rPr>
          <w:sz w:val="21"/>
        </w:rPr>
        <w:t>Robert</w:t>
      </w:r>
      <w:r>
        <w:rPr>
          <w:spacing w:val="-1"/>
          <w:sz w:val="21"/>
        </w:rPr>
        <w:t xml:space="preserve"> </w:t>
      </w:r>
      <w:r>
        <w:rPr>
          <w:sz w:val="21"/>
        </w:rPr>
        <w:t>Jenkins</w:t>
      </w:r>
      <w:r>
        <w:rPr>
          <w:spacing w:val="-3"/>
          <w:sz w:val="21"/>
        </w:rPr>
        <w:t xml:space="preserve"> </w:t>
      </w:r>
      <w:r>
        <w:rPr>
          <w:sz w:val="21"/>
        </w:rPr>
        <w:t>Tuesday</w:t>
      </w:r>
      <w:r>
        <w:rPr>
          <w:spacing w:val="-3"/>
          <w:sz w:val="21"/>
        </w:rPr>
        <w:t xml:space="preserve"> </w:t>
      </w:r>
      <w:r>
        <w:rPr>
          <w:sz w:val="21"/>
        </w:rPr>
        <w:t>rubric</w:t>
      </w:r>
      <w:r>
        <w:rPr>
          <w:spacing w:val="-3"/>
          <w:sz w:val="21"/>
        </w:rPr>
        <w:t xml:space="preserve"> </w:t>
      </w:r>
      <w:r>
        <w:rPr>
          <w:sz w:val="21"/>
        </w:rPr>
        <w:t>expects</w:t>
      </w:r>
      <w:r>
        <w:rPr>
          <w:spacing w:val="-3"/>
          <w:sz w:val="21"/>
        </w:rPr>
        <w:t xml:space="preserve"> </w:t>
      </w:r>
      <w:r>
        <w:rPr>
          <w:sz w:val="21"/>
        </w:rPr>
        <w:t>BP</w:t>
      </w:r>
      <w:r>
        <w:rPr>
          <w:spacing w:val="-3"/>
          <w:sz w:val="21"/>
        </w:rPr>
        <w:t xml:space="preserve"> </w:t>
      </w:r>
      <w:r>
        <w:rPr>
          <w:sz w:val="21"/>
        </w:rPr>
        <w:t>112/68</w:t>
      </w:r>
      <w:r>
        <w:rPr>
          <w:spacing w:val="-5"/>
          <w:sz w:val="21"/>
        </w:rPr>
        <w:t xml:space="preserve"> </w:t>
      </w:r>
      <w:r>
        <w:rPr>
          <w:sz w:val="21"/>
        </w:rPr>
        <w:t>mmHg,</w:t>
      </w:r>
      <w:r>
        <w:rPr>
          <w:spacing w:val="-1"/>
          <w:sz w:val="21"/>
        </w:rPr>
        <w:t xml:space="preserve"> </w:t>
      </w:r>
      <w:r>
        <w:rPr>
          <w:sz w:val="21"/>
        </w:rPr>
        <w:t>HR</w:t>
      </w:r>
      <w:r>
        <w:rPr>
          <w:spacing w:val="-5"/>
          <w:sz w:val="21"/>
        </w:rPr>
        <w:t xml:space="preserve"> </w:t>
      </w:r>
      <w:r>
        <w:rPr>
          <w:sz w:val="21"/>
        </w:rPr>
        <w:t>72</w:t>
      </w:r>
      <w:r>
        <w:rPr>
          <w:spacing w:val="-5"/>
          <w:sz w:val="21"/>
        </w:rPr>
        <w:t xml:space="preserve"> </w:t>
      </w:r>
      <w:r>
        <w:rPr>
          <w:sz w:val="21"/>
        </w:rPr>
        <w:t>bpm, temperature 98.1°F, SpO2 98% on room air, weight 82 kg, and BMI 27.8 kg/m².</w:t>
      </w:r>
    </w:p>
    <w:p w14:paraId="69726F29" w14:textId="77777777" w:rsidR="00F9164C" w:rsidRDefault="00000000">
      <w:pPr>
        <w:spacing w:before="95" w:line="278" w:lineRule="auto"/>
        <w:ind w:left="835" w:right="871"/>
        <w:rPr>
          <w:sz w:val="21"/>
        </w:rPr>
      </w:pPr>
      <w:r>
        <w:rPr>
          <w:rFonts w:ascii="Arial"/>
          <w:b/>
          <w:sz w:val="21"/>
        </w:rPr>
        <w:t>Why</w:t>
      </w:r>
      <w:r>
        <w:rPr>
          <w:rFonts w:ascii="Arial"/>
          <w:b/>
          <w:spacing w:val="-3"/>
          <w:sz w:val="21"/>
        </w:rPr>
        <w:t xml:space="preserve"> </w:t>
      </w:r>
      <w:r>
        <w:rPr>
          <w:rFonts w:ascii="Arial"/>
          <w:b/>
          <w:sz w:val="21"/>
        </w:rPr>
        <w:t>this</w:t>
      </w:r>
      <w:r>
        <w:rPr>
          <w:rFonts w:ascii="Arial"/>
          <w:b/>
          <w:spacing w:val="-8"/>
          <w:sz w:val="21"/>
        </w:rPr>
        <w:t xml:space="preserve"> </w:t>
      </w:r>
      <w:r>
        <w:rPr>
          <w:rFonts w:ascii="Arial"/>
          <w:b/>
          <w:sz w:val="21"/>
        </w:rPr>
        <w:t>is</w:t>
      </w:r>
      <w:r>
        <w:rPr>
          <w:rFonts w:ascii="Arial"/>
          <w:b/>
          <w:spacing w:val="-3"/>
          <w:sz w:val="21"/>
        </w:rPr>
        <w:t xml:space="preserve"> </w:t>
      </w:r>
      <w:r>
        <w:rPr>
          <w:rFonts w:ascii="Arial"/>
          <w:b/>
          <w:sz w:val="21"/>
        </w:rPr>
        <w:t>a</w:t>
      </w:r>
      <w:r>
        <w:rPr>
          <w:rFonts w:ascii="Arial"/>
          <w:b/>
          <w:spacing w:val="-3"/>
          <w:sz w:val="21"/>
        </w:rPr>
        <w:t xml:space="preserve"> </w:t>
      </w:r>
      <w:r>
        <w:rPr>
          <w:rFonts w:ascii="Arial"/>
          <w:b/>
          <w:sz w:val="21"/>
        </w:rPr>
        <w:t xml:space="preserve">problem: </w:t>
      </w:r>
      <w:r>
        <w:rPr>
          <w:sz w:val="21"/>
        </w:rPr>
        <w:t>These</w:t>
      </w:r>
      <w:r>
        <w:rPr>
          <w:spacing w:val="-3"/>
          <w:sz w:val="21"/>
        </w:rPr>
        <w:t xml:space="preserve"> </w:t>
      </w:r>
      <w:r>
        <w:rPr>
          <w:sz w:val="21"/>
        </w:rPr>
        <w:t>are</w:t>
      </w:r>
      <w:r>
        <w:rPr>
          <w:spacing w:val="-3"/>
          <w:sz w:val="21"/>
        </w:rPr>
        <w:t xml:space="preserve"> </w:t>
      </w:r>
      <w:r>
        <w:rPr>
          <w:sz w:val="21"/>
        </w:rPr>
        <w:t>objective</w:t>
      </w:r>
      <w:r>
        <w:rPr>
          <w:spacing w:val="-3"/>
          <w:sz w:val="21"/>
        </w:rPr>
        <w:t xml:space="preserve"> </w:t>
      </w:r>
      <w:r>
        <w:rPr>
          <w:sz w:val="21"/>
        </w:rPr>
        <w:t>values. A</w:t>
      </w:r>
      <w:r>
        <w:rPr>
          <w:spacing w:val="-1"/>
          <w:sz w:val="21"/>
        </w:rPr>
        <w:t xml:space="preserve"> </w:t>
      </w:r>
      <w:r>
        <w:rPr>
          <w:sz w:val="21"/>
        </w:rPr>
        <w:t>student should</w:t>
      </w:r>
      <w:r>
        <w:rPr>
          <w:spacing w:val="-3"/>
          <w:sz w:val="21"/>
        </w:rPr>
        <w:t xml:space="preserve"> </w:t>
      </w:r>
      <w:r>
        <w:rPr>
          <w:sz w:val="21"/>
        </w:rPr>
        <w:t>copy</w:t>
      </w:r>
      <w:r>
        <w:rPr>
          <w:spacing w:val="-1"/>
          <w:sz w:val="21"/>
        </w:rPr>
        <w:t xml:space="preserve"> </w:t>
      </w:r>
      <w:r>
        <w:rPr>
          <w:sz w:val="21"/>
        </w:rPr>
        <w:t>the</w:t>
      </w:r>
      <w:r>
        <w:rPr>
          <w:spacing w:val="-3"/>
          <w:sz w:val="21"/>
        </w:rPr>
        <w:t xml:space="preserve"> </w:t>
      </w:r>
      <w:r>
        <w:rPr>
          <w:sz w:val="21"/>
        </w:rPr>
        <w:t>values</w:t>
      </w:r>
      <w:r>
        <w:rPr>
          <w:spacing w:val="-1"/>
          <w:sz w:val="21"/>
        </w:rPr>
        <w:t xml:space="preserve"> </w:t>
      </w:r>
      <w:r>
        <w:rPr>
          <w:sz w:val="21"/>
        </w:rPr>
        <w:t>displayed</w:t>
      </w:r>
      <w:r>
        <w:rPr>
          <w:spacing w:val="-3"/>
          <w:sz w:val="21"/>
        </w:rPr>
        <w:t xml:space="preserve"> </w:t>
      </w:r>
      <w:r>
        <w:rPr>
          <w:sz w:val="21"/>
        </w:rPr>
        <w:t>in</w:t>
      </w:r>
      <w:r>
        <w:rPr>
          <w:spacing w:val="-3"/>
          <w:sz w:val="21"/>
        </w:rPr>
        <w:t xml:space="preserve"> </w:t>
      </w:r>
      <w:r>
        <w:rPr>
          <w:sz w:val="21"/>
        </w:rPr>
        <w:t>the</w:t>
      </w:r>
      <w:r>
        <w:rPr>
          <w:spacing w:val="-3"/>
          <w:sz w:val="21"/>
        </w:rPr>
        <w:t xml:space="preserve"> </w:t>
      </w:r>
      <w:r>
        <w:rPr>
          <w:sz w:val="21"/>
        </w:rPr>
        <w:t>live</w:t>
      </w:r>
      <w:r>
        <w:rPr>
          <w:spacing w:val="-3"/>
          <w:sz w:val="21"/>
        </w:rPr>
        <w:t xml:space="preserve"> </w:t>
      </w:r>
      <w:r>
        <w:rPr>
          <w:sz w:val="21"/>
        </w:rPr>
        <w:t>EMR and should not be penalized for failing to use hidden rubric values.</w:t>
      </w:r>
    </w:p>
    <w:p w14:paraId="661F691C" w14:textId="77777777" w:rsidR="00F9164C" w:rsidRDefault="00000000">
      <w:pPr>
        <w:spacing w:before="94" w:line="278" w:lineRule="auto"/>
        <w:ind w:left="835" w:right="830"/>
        <w:rPr>
          <w:sz w:val="21"/>
        </w:rPr>
      </w:pPr>
      <w:r>
        <w:rPr>
          <w:rFonts w:ascii="Arial"/>
          <w:b/>
          <w:sz w:val="21"/>
        </w:rPr>
        <w:t>Suggested</w:t>
      </w:r>
      <w:r>
        <w:rPr>
          <w:rFonts w:ascii="Arial"/>
          <w:b/>
          <w:spacing w:val="-1"/>
          <w:sz w:val="21"/>
        </w:rPr>
        <w:t xml:space="preserve"> </w:t>
      </w:r>
      <w:r>
        <w:rPr>
          <w:rFonts w:ascii="Arial"/>
          <w:b/>
          <w:sz w:val="21"/>
        </w:rPr>
        <w:t>fix:</w:t>
      </w:r>
      <w:r>
        <w:rPr>
          <w:rFonts w:ascii="Arial"/>
          <w:b/>
          <w:spacing w:val="-1"/>
          <w:sz w:val="21"/>
        </w:rPr>
        <w:t xml:space="preserve"> </w:t>
      </w:r>
      <w:r>
        <w:rPr>
          <w:sz w:val="21"/>
        </w:rPr>
        <w:t>Use</w:t>
      </w:r>
      <w:r>
        <w:rPr>
          <w:spacing w:val="-5"/>
          <w:sz w:val="21"/>
        </w:rPr>
        <w:t xml:space="preserve"> </w:t>
      </w:r>
      <w:r>
        <w:rPr>
          <w:sz w:val="21"/>
        </w:rPr>
        <w:t>one</w:t>
      </w:r>
      <w:r>
        <w:rPr>
          <w:spacing w:val="-5"/>
          <w:sz w:val="21"/>
        </w:rPr>
        <w:t xml:space="preserve"> </w:t>
      </w:r>
      <w:r>
        <w:rPr>
          <w:sz w:val="21"/>
        </w:rPr>
        <w:t>encounter</w:t>
      </w:r>
      <w:r>
        <w:rPr>
          <w:spacing w:val="-3"/>
          <w:sz w:val="21"/>
        </w:rPr>
        <w:t xml:space="preserve"> </w:t>
      </w:r>
      <w:r>
        <w:rPr>
          <w:sz w:val="21"/>
        </w:rPr>
        <w:t>data</w:t>
      </w:r>
      <w:r>
        <w:rPr>
          <w:spacing w:val="-5"/>
          <w:sz w:val="21"/>
        </w:rPr>
        <w:t xml:space="preserve"> </w:t>
      </w:r>
      <w:r>
        <w:rPr>
          <w:sz w:val="21"/>
        </w:rPr>
        <w:t>source</w:t>
      </w:r>
      <w:r>
        <w:rPr>
          <w:spacing w:val="-5"/>
          <w:sz w:val="21"/>
        </w:rPr>
        <w:t xml:space="preserve"> </w:t>
      </w:r>
      <w:r>
        <w:rPr>
          <w:sz w:val="21"/>
        </w:rPr>
        <w:t>for</w:t>
      </w:r>
      <w:r>
        <w:rPr>
          <w:spacing w:val="-3"/>
          <w:sz w:val="21"/>
        </w:rPr>
        <w:t xml:space="preserve"> </w:t>
      </w:r>
      <w:r>
        <w:rPr>
          <w:sz w:val="21"/>
        </w:rPr>
        <w:t>the EMR</w:t>
      </w:r>
      <w:r>
        <w:rPr>
          <w:spacing w:val="-5"/>
          <w:sz w:val="21"/>
        </w:rPr>
        <w:t xml:space="preserve"> </w:t>
      </w:r>
      <w:r>
        <w:rPr>
          <w:sz w:val="21"/>
        </w:rPr>
        <w:t>renderer</w:t>
      </w:r>
      <w:r>
        <w:rPr>
          <w:spacing w:val="-3"/>
          <w:sz w:val="21"/>
        </w:rPr>
        <w:t xml:space="preserve"> </w:t>
      </w:r>
      <w:r>
        <w:rPr>
          <w:sz w:val="21"/>
        </w:rPr>
        <w:t>and</w:t>
      </w:r>
      <w:r>
        <w:rPr>
          <w:spacing w:val="-5"/>
          <w:sz w:val="21"/>
        </w:rPr>
        <w:t xml:space="preserve"> </w:t>
      </w:r>
      <w:r>
        <w:rPr>
          <w:sz w:val="21"/>
        </w:rPr>
        <w:t>Robert</w:t>
      </w:r>
      <w:r>
        <w:rPr>
          <w:spacing w:val="-1"/>
          <w:sz w:val="21"/>
        </w:rPr>
        <w:t xml:space="preserve"> </w:t>
      </w:r>
      <w:r>
        <w:rPr>
          <w:sz w:val="21"/>
        </w:rPr>
        <w:t>Tuesday</w:t>
      </w:r>
      <w:r>
        <w:rPr>
          <w:spacing w:val="-3"/>
          <w:sz w:val="21"/>
        </w:rPr>
        <w:t xml:space="preserve"> </w:t>
      </w:r>
      <w:r>
        <w:rPr>
          <w:sz w:val="21"/>
        </w:rPr>
        <w:t>rubric.</w:t>
      </w:r>
      <w:r>
        <w:rPr>
          <w:spacing w:val="-1"/>
          <w:sz w:val="21"/>
        </w:rPr>
        <w:t xml:space="preserve"> </w:t>
      </w:r>
      <w:r>
        <w:rPr>
          <w:sz w:val="21"/>
        </w:rPr>
        <w:t>Synchronize</w:t>
      </w:r>
      <w:r>
        <w:rPr>
          <w:spacing w:val="-5"/>
          <w:sz w:val="21"/>
        </w:rPr>
        <w:t xml:space="preserve"> </w:t>
      </w:r>
      <w:r>
        <w:rPr>
          <w:sz w:val="21"/>
        </w:rPr>
        <w:t>all vital sign fields before the case is released.</w:t>
      </w:r>
    </w:p>
    <w:p w14:paraId="5E10429E" w14:textId="77777777" w:rsidR="00F9164C" w:rsidRDefault="00000000">
      <w:pPr>
        <w:pStyle w:val="BodyText"/>
        <w:spacing w:before="9"/>
        <w:rPr>
          <w:sz w:val="15"/>
        </w:rPr>
      </w:pPr>
      <w:r>
        <w:rPr>
          <w:noProof/>
          <w:sz w:val="15"/>
        </w:rPr>
        <w:drawing>
          <wp:anchor distT="0" distB="0" distL="0" distR="0" simplePos="0" relativeHeight="487623680" behindDoc="1" locked="0" layoutInCell="1" allowOverlap="1" wp14:anchorId="43CA40E7" wp14:editId="4128AAF2">
            <wp:simplePos x="0" y="0"/>
            <wp:positionH relativeFrom="page">
              <wp:posOffset>942031</wp:posOffset>
            </wp:positionH>
            <wp:positionV relativeFrom="paragraph">
              <wp:posOffset>130617</wp:posOffset>
            </wp:positionV>
            <wp:extent cx="5856658" cy="2295525"/>
            <wp:effectExtent l="0" t="0" r="0" b="0"/>
            <wp:wrapTopAndBottom/>
            <wp:docPr id="152" name="Image 1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2" name="Image 152"/>
                    <pic:cNvPicPr/>
                  </pic:nvPicPr>
                  <pic:blipFill>
                    <a:blip r:embed="rId136" cstate="print"/>
                    <a:stretch>
                      <a:fillRect/>
                    </a:stretch>
                  </pic:blipFill>
                  <pic:spPr>
                    <a:xfrm>
                      <a:off x="0" y="0"/>
                      <a:ext cx="5856658" cy="2295525"/>
                    </a:xfrm>
                    <a:prstGeom prst="rect">
                      <a:avLst/>
                    </a:prstGeom>
                  </pic:spPr>
                </pic:pic>
              </a:graphicData>
            </a:graphic>
          </wp:anchor>
        </w:drawing>
      </w:r>
    </w:p>
    <w:p w14:paraId="30D8935F" w14:textId="77777777" w:rsidR="00F9164C" w:rsidRDefault="00000000">
      <w:pPr>
        <w:spacing w:before="89"/>
        <w:ind w:left="10" w:right="11"/>
        <w:jc w:val="center"/>
        <w:rPr>
          <w:rFonts w:ascii="Arial" w:hAnsi="Arial"/>
          <w:i/>
          <w:sz w:val="18"/>
        </w:rPr>
      </w:pPr>
      <w:r>
        <w:rPr>
          <w:rFonts w:ascii="Arial" w:hAnsi="Arial"/>
          <w:i/>
          <w:color w:val="696969"/>
          <w:sz w:val="18"/>
        </w:rPr>
        <w:t>Evidence</w:t>
      </w:r>
      <w:r>
        <w:rPr>
          <w:rFonts w:ascii="Arial" w:hAnsi="Arial"/>
          <w:i/>
          <w:color w:val="696969"/>
          <w:spacing w:val="-4"/>
          <w:sz w:val="18"/>
        </w:rPr>
        <w:t xml:space="preserve"> </w:t>
      </w:r>
      <w:r>
        <w:rPr>
          <w:rFonts w:ascii="Arial" w:hAnsi="Arial"/>
          <w:i/>
          <w:color w:val="696969"/>
          <w:sz w:val="18"/>
        </w:rPr>
        <w:t>–</w:t>
      </w:r>
      <w:r>
        <w:rPr>
          <w:rFonts w:ascii="Arial" w:hAnsi="Arial"/>
          <w:i/>
          <w:color w:val="696969"/>
          <w:spacing w:val="-2"/>
          <w:sz w:val="18"/>
        </w:rPr>
        <w:t xml:space="preserve"> </w:t>
      </w:r>
      <w:r>
        <w:rPr>
          <w:rFonts w:ascii="Arial" w:hAnsi="Arial"/>
          <w:i/>
          <w:color w:val="696969"/>
          <w:sz w:val="18"/>
        </w:rPr>
        <w:t>Tuesday</w:t>
      </w:r>
      <w:r>
        <w:rPr>
          <w:rFonts w:ascii="Arial" w:hAnsi="Arial"/>
          <w:i/>
          <w:color w:val="696969"/>
          <w:spacing w:val="-1"/>
          <w:sz w:val="18"/>
        </w:rPr>
        <w:t xml:space="preserve"> </w:t>
      </w:r>
      <w:r>
        <w:rPr>
          <w:rFonts w:ascii="Arial" w:hAnsi="Arial"/>
          <w:i/>
          <w:color w:val="696969"/>
          <w:sz w:val="18"/>
        </w:rPr>
        <w:t>Initial</w:t>
      </w:r>
      <w:r>
        <w:rPr>
          <w:rFonts w:ascii="Arial" w:hAnsi="Arial"/>
          <w:i/>
          <w:color w:val="696969"/>
          <w:spacing w:val="-1"/>
          <w:sz w:val="18"/>
        </w:rPr>
        <w:t xml:space="preserve"> </w:t>
      </w:r>
      <w:r>
        <w:rPr>
          <w:rFonts w:ascii="Arial" w:hAnsi="Arial"/>
          <w:i/>
          <w:color w:val="696969"/>
          <w:sz w:val="18"/>
        </w:rPr>
        <w:t>Visit:</w:t>
      </w:r>
      <w:r>
        <w:rPr>
          <w:rFonts w:ascii="Arial" w:hAnsi="Arial"/>
          <w:i/>
          <w:color w:val="696969"/>
          <w:spacing w:val="-1"/>
          <w:sz w:val="18"/>
        </w:rPr>
        <w:t xml:space="preserve"> </w:t>
      </w:r>
      <w:r>
        <w:rPr>
          <w:rFonts w:ascii="Arial" w:hAnsi="Arial"/>
          <w:i/>
          <w:color w:val="696969"/>
          <w:sz w:val="18"/>
        </w:rPr>
        <w:t>student</w:t>
      </w:r>
      <w:r>
        <w:rPr>
          <w:rFonts w:ascii="Arial" w:hAnsi="Arial"/>
          <w:i/>
          <w:color w:val="696969"/>
          <w:spacing w:val="-1"/>
          <w:sz w:val="18"/>
        </w:rPr>
        <w:t xml:space="preserve"> </w:t>
      </w:r>
      <w:r>
        <w:rPr>
          <w:rFonts w:ascii="Arial" w:hAnsi="Arial"/>
          <w:i/>
          <w:color w:val="696969"/>
          <w:sz w:val="18"/>
        </w:rPr>
        <w:t>facing</w:t>
      </w:r>
      <w:r>
        <w:rPr>
          <w:rFonts w:ascii="Arial" w:hAnsi="Arial"/>
          <w:i/>
          <w:color w:val="696969"/>
          <w:spacing w:val="-1"/>
          <w:sz w:val="18"/>
        </w:rPr>
        <w:t xml:space="preserve"> </w:t>
      </w:r>
      <w:r>
        <w:rPr>
          <w:rFonts w:ascii="Arial" w:hAnsi="Arial"/>
          <w:i/>
          <w:color w:val="696969"/>
          <w:sz w:val="18"/>
        </w:rPr>
        <w:t>information</w:t>
      </w:r>
      <w:r>
        <w:rPr>
          <w:rFonts w:ascii="Arial" w:hAnsi="Arial"/>
          <w:i/>
          <w:color w:val="696969"/>
          <w:spacing w:val="-1"/>
          <w:sz w:val="18"/>
        </w:rPr>
        <w:t xml:space="preserve"> </w:t>
      </w:r>
      <w:r>
        <w:rPr>
          <w:rFonts w:ascii="Arial" w:hAnsi="Arial"/>
          <w:i/>
          <w:color w:val="696969"/>
          <w:sz w:val="18"/>
        </w:rPr>
        <w:t>compared</w:t>
      </w:r>
      <w:r>
        <w:rPr>
          <w:rFonts w:ascii="Arial" w:hAnsi="Arial"/>
          <w:i/>
          <w:color w:val="696969"/>
          <w:spacing w:val="-1"/>
          <w:sz w:val="18"/>
        </w:rPr>
        <w:t xml:space="preserve"> </w:t>
      </w:r>
      <w:r>
        <w:rPr>
          <w:rFonts w:ascii="Arial" w:hAnsi="Arial"/>
          <w:i/>
          <w:color w:val="696969"/>
          <w:sz w:val="18"/>
        </w:rPr>
        <w:t>with</w:t>
      </w:r>
      <w:r>
        <w:rPr>
          <w:rFonts w:ascii="Arial" w:hAnsi="Arial"/>
          <w:i/>
          <w:color w:val="696969"/>
          <w:spacing w:val="-2"/>
          <w:sz w:val="18"/>
        </w:rPr>
        <w:t xml:space="preserve"> </w:t>
      </w:r>
      <w:r>
        <w:rPr>
          <w:rFonts w:ascii="Arial" w:hAnsi="Arial"/>
          <w:i/>
          <w:color w:val="696969"/>
          <w:sz w:val="18"/>
        </w:rPr>
        <w:t>the</w:t>
      </w:r>
      <w:r>
        <w:rPr>
          <w:rFonts w:ascii="Arial" w:hAnsi="Arial"/>
          <w:i/>
          <w:color w:val="696969"/>
          <w:spacing w:val="-1"/>
          <w:sz w:val="18"/>
        </w:rPr>
        <w:t xml:space="preserve"> </w:t>
      </w:r>
      <w:r>
        <w:rPr>
          <w:rFonts w:ascii="Arial" w:hAnsi="Arial"/>
          <w:i/>
          <w:color w:val="696969"/>
          <w:sz w:val="18"/>
        </w:rPr>
        <w:t>grader/rubric</w:t>
      </w:r>
      <w:r>
        <w:rPr>
          <w:rFonts w:ascii="Arial" w:hAnsi="Arial"/>
          <w:i/>
          <w:color w:val="696969"/>
          <w:spacing w:val="-1"/>
          <w:sz w:val="18"/>
        </w:rPr>
        <w:t xml:space="preserve"> </w:t>
      </w:r>
      <w:r>
        <w:rPr>
          <w:rFonts w:ascii="Arial" w:hAnsi="Arial"/>
          <w:i/>
          <w:color w:val="696969"/>
          <w:spacing w:val="-2"/>
          <w:sz w:val="18"/>
        </w:rPr>
        <w:t>expectation.</w:t>
      </w:r>
    </w:p>
    <w:p w14:paraId="7F9A7388" w14:textId="77777777" w:rsidR="00F9164C" w:rsidRDefault="00F9164C">
      <w:pPr>
        <w:jc w:val="center"/>
        <w:rPr>
          <w:rFonts w:ascii="Arial" w:hAnsi="Arial"/>
          <w:i/>
          <w:sz w:val="18"/>
        </w:rPr>
        <w:sectPr w:rsidR="00F9164C">
          <w:pgSz w:w="12240" w:h="15840"/>
          <w:pgMar w:top="720" w:right="0" w:bottom="540" w:left="0" w:header="0" w:footer="313" w:gutter="0"/>
          <w:cols w:space="720"/>
        </w:sectPr>
      </w:pPr>
    </w:p>
    <w:p w14:paraId="634F284F" w14:textId="77777777" w:rsidR="00F9164C" w:rsidRDefault="00000000">
      <w:pPr>
        <w:pStyle w:val="Heading6"/>
        <w:spacing w:line="290" w:lineRule="auto"/>
      </w:pPr>
      <w:r>
        <w:rPr>
          <w:color w:val="183B62"/>
          <w:spacing w:val="-4"/>
        </w:rPr>
        <w:lastRenderedPageBreak/>
        <w:t>Issue</w:t>
      </w:r>
      <w:r>
        <w:rPr>
          <w:color w:val="183B62"/>
          <w:spacing w:val="-24"/>
        </w:rPr>
        <w:t xml:space="preserve"> </w:t>
      </w:r>
      <w:r>
        <w:rPr>
          <w:color w:val="183B62"/>
          <w:spacing w:val="-4"/>
        </w:rPr>
        <w:t>9.</w:t>
      </w:r>
      <w:r>
        <w:rPr>
          <w:color w:val="183B62"/>
          <w:spacing w:val="-25"/>
        </w:rPr>
        <w:t xml:space="preserve"> </w:t>
      </w:r>
      <w:r>
        <w:rPr>
          <w:color w:val="183B62"/>
          <w:spacing w:val="-4"/>
        </w:rPr>
        <w:t>Required</w:t>
      </w:r>
      <w:r>
        <w:rPr>
          <w:color w:val="183B62"/>
          <w:spacing w:val="-22"/>
        </w:rPr>
        <w:t xml:space="preserve"> </w:t>
      </w:r>
      <w:r>
        <w:rPr>
          <w:color w:val="183B62"/>
          <w:spacing w:val="-4"/>
        </w:rPr>
        <w:t>12</w:t>
      </w:r>
      <w:r>
        <w:rPr>
          <w:color w:val="183B62"/>
          <w:spacing w:val="-24"/>
        </w:rPr>
        <w:t xml:space="preserve"> </w:t>
      </w:r>
      <w:r>
        <w:rPr>
          <w:color w:val="183B62"/>
          <w:spacing w:val="-4"/>
        </w:rPr>
        <w:t>month</w:t>
      </w:r>
      <w:r>
        <w:rPr>
          <w:color w:val="183B62"/>
          <w:spacing w:val="-25"/>
        </w:rPr>
        <w:t xml:space="preserve"> </w:t>
      </w:r>
      <w:r>
        <w:rPr>
          <w:color w:val="183B62"/>
          <w:spacing w:val="-4"/>
        </w:rPr>
        <w:t>and</w:t>
      </w:r>
      <w:r>
        <w:rPr>
          <w:color w:val="183B62"/>
          <w:spacing w:val="-22"/>
        </w:rPr>
        <w:t xml:space="preserve"> </w:t>
      </w:r>
      <w:r>
        <w:rPr>
          <w:color w:val="183B62"/>
          <w:spacing w:val="-4"/>
        </w:rPr>
        <w:t>6-month</w:t>
      </w:r>
      <w:r>
        <w:rPr>
          <w:color w:val="183B62"/>
          <w:spacing w:val="-25"/>
        </w:rPr>
        <w:t xml:space="preserve"> </w:t>
      </w:r>
      <w:r>
        <w:rPr>
          <w:color w:val="183B62"/>
          <w:spacing w:val="-4"/>
        </w:rPr>
        <w:t>renal</w:t>
      </w:r>
      <w:r>
        <w:rPr>
          <w:color w:val="183B62"/>
          <w:spacing w:val="-24"/>
        </w:rPr>
        <w:t xml:space="preserve"> </w:t>
      </w:r>
      <w:r>
        <w:rPr>
          <w:color w:val="183B62"/>
          <w:spacing w:val="-4"/>
        </w:rPr>
        <w:t>trend</w:t>
      </w:r>
      <w:r>
        <w:rPr>
          <w:color w:val="183B62"/>
          <w:spacing w:val="-22"/>
        </w:rPr>
        <w:t xml:space="preserve"> </w:t>
      </w:r>
      <w:r>
        <w:rPr>
          <w:color w:val="183B62"/>
          <w:spacing w:val="-4"/>
        </w:rPr>
        <w:t>values</w:t>
      </w:r>
      <w:r>
        <w:rPr>
          <w:color w:val="183B62"/>
          <w:spacing w:val="-24"/>
        </w:rPr>
        <w:t xml:space="preserve"> </w:t>
      </w:r>
      <w:r>
        <w:rPr>
          <w:color w:val="183B62"/>
          <w:spacing w:val="-4"/>
        </w:rPr>
        <w:t>are</w:t>
      </w:r>
      <w:r>
        <w:rPr>
          <w:color w:val="183B62"/>
          <w:spacing w:val="-24"/>
        </w:rPr>
        <w:t xml:space="preserve"> </w:t>
      </w:r>
      <w:r>
        <w:rPr>
          <w:color w:val="183B62"/>
          <w:spacing w:val="-4"/>
        </w:rPr>
        <w:t>not</w:t>
      </w:r>
      <w:r>
        <w:rPr>
          <w:color w:val="183B62"/>
          <w:spacing w:val="-24"/>
        </w:rPr>
        <w:t xml:space="preserve"> </w:t>
      </w:r>
      <w:r>
        <w:rPr>
          <w:color w:val="183B62"/>
          <w:spacing w:val="-4"/>
        </w:rPr>
        <w:t>visible</w:t>
      </w:r>
      <w:r>
        <w:rPr>
          <w:color w:val="183B62"/>
          <w:spacing w:val="-29"/>
        </w:rPr>
        <w:t xml:space="preserve"> </w:t>
      </w:r>
      <w:r>
        <w:rPr>
          <w:color w:val="183B62"/>
          <w:spacing w:val="-4"/>
        </w:rPr>
        <w:t>in</w:t>
      </w:r>
      <w:r>
        <w:rPr>
          <w:color w:val="183B62"/>
          <w:spacing w:val="-25"/>
        </w:rPr>
        <w:t xml:space="preserve"> </w:t>
      </w:r>
      <w:r>
        <w:rPr>
          <w:color w:val="183B62"/>
          <w:spacing w:val="-4"/>
        </w:rPr>
        <w:t xml:space="preserve">the </w:t>
      </w:r>
      <w:r>
        <w:rPr>
          <w:color w:val="183B62"/>
        </w:rPr>
        <w:t>Tuesday</w:t>
      </w:r>
      <w:r>
        <w:rPr>
          <w:color w:val="183B62"/>
          <w:spacing w:val="-11"/>
        </w:rPr>
        <w:t xml:space="preserve"> </w:t>
      </w:r>
      <w:r>
        <w:rPr>
          <w:color w:val="183B62"/>
        </w:rPr>
        <w:t>EMR</w:t>
      </w:r>
    </w:p>
    <w:p w14:paraId="6ECA3AEF" w14:textId="77777777" w:rsidR="00F9164C" w:rsidRDefault="00000000">
      <w:pPr>
        <w:spacing w:before="123" w:line="276" w:lineRule="auto"/>
        <w:ind w:left="835" w:right="871"/>
        <w:rPr>
          <w:sz w:val="21"/>
        </w:rPr>
      </w:pPr>
      <w:r>
        <w:rPr>
          <w:rFonts w:ascii="Arial" w:hAnsi="Arial"/>
          <w:b/>
          <w:sz w:val="21"/>
        </w:rPr>
        <w:t>What</w:t>
      </w:r>
      <w:r>
        <w:rPr>
          <w:rFonts w:ascii="Arial" w:hAnsi="Arial"/>
          <w:b/>
          <w:spacing w:val="-2"/>
          <w:sz w:val="21"/>
        </w:rPr>
        <w:t xml:space="preserve"> </w:t>
      </w:r>
      <w:r>
        <w:rPr>
          <w:rFonts w:ascii="Arial" w:hAnsi="Arial"/>
          <w:b/>
          <w:sz w:val="21"/>
        </w:rPr>
        <w:t>the</w:t>
      </w:r>
      <w:r>
        <w:rPr>
          <w:rFonts w:ascii="Arial" w:hAnsi="Arial"/>
          <w:b/>
          <w:spacing w:val="-4"/>
          <w:sz w:val="21"/>
        </w:rPr>
        <w:t xml:space="preserve"> </w:t>
      </w:r>
      <w:r>
        <w:rPr>
          <w:rFonts w:ascii="Arial" w:hAnsi="Arial"/>
          <w:b/>
          <w:sz w:val="21"/>
        </w:rPr>
        <w:t>student</w:t>
      </w:r>
      <w:r>
        <w:rPr>
          <w:rFonts w:ascii="Arial" w:hAnsi="Arial"/>
          <w:b/>
          <w:spacing w:val="-7"/>
          <w:sz w:val="21"/>
        </w:rPr>
        <w:t xml:space="preserve"> </w:t>
      </w:r>
      <w:r>
        <w:rPr>
          <w:rFonts w:ascii="Arial" w:hAnsi="Arial"/>
          <w:b/>
          <w:sz w:val="21"/>
        </w:rPr>
        <w:t>saw or</w:t>
      </w:r>
      <w:r>
        <w:rPr>
          <w:rFonts w:ascii="Arial" w:hAnsi="Arial"/>
          <w:b/>
          <w:spacing w:val="-4"/>
          <w:sz w:val="21"/>
        </w:rPr>
        <w:t xml:space="preserve"> </w:t>
      </w:r>
      <w:r>
        <w:rPr>
          <w:rFonts w:ascii="Arial" w:hAnsi="Arial"/>
          <w:b/>
          <w:sz w:val="21"/>
        </w:rPr>
        <w:t xml:space="preserve">heard: </w:t>
      </w:r>
      <w:r>
        <w:rPr>
          <w:sz w:val="21"/>
        </w:rPr>
        <w:t>The</w:t>
      </w:r>
      <w:r>
        <w:rPr>
          <w:spacing w:val="-4"/>
          <w:sz w:val="21"/>
        </w:rPr>
        <w:t xml:space="preserve"> </w:t>
      </w:r>
      <w:r>
        <w:rPr>
          <w:sz w:val="21"/>
        </w:rPr>
        <w:t>live</w:t>
      </w:r>
      <w:r>
        <w:rPr>
          <w:spacing w:val="-4"/>
          <w:sz w:val="21"/>
        </w:rPr>
        <w:t xml:space="preserve"> </w:t>
      </w:r>
      <w:r>
        <w:rPr>
          <w:sz w:val="21"/>
        </w:rPr>
        <w:t>renal</w:t>
      </w:r>
      <w:r>
        <w:rPr>
          <w:spacing w:val="-4"/>
          <w:sz w:val="21"/>
        </w:rPr>
        <w:t xml:space="preserve"> </w:t>
      </w:r>
      <w:r>
        <w:rPr>
          <w:sz w:val="21"/>
        </w:rPr>
        <w:t>panel</w:t>
      </w:r>
      <w:r>
        <w:rPr>
          <w:spacing w:val="-4"/>
          <w:sz w:val="21"/>
        </w:rPr>
        <w:t xml:space="preserve"> </w:t>
      </w:r>
      <w:r>
        <w:rPr>
          <w:sz w:val="21"/>
        </w:rPr>
        <w:t>displays</w:t>
      </w:r>
      <w:r>
        <w:rPr>
          <w:spacing w:val="-2"/>
          <w:sz w:val="21"/>
        </w:rPr>
        <w:t xml:space="preserve"> </w:t>
      </w:r>
      <w:r>
        <w:rPr>
          <w:sz w:val="21"/>
        </w:rPr>
        <w:t>the</w:t>
      </w:r>
      <w:r>
        <w:rPr>
          <w:spacing w:val="-4"/>
          <w:sz w:val="21"/>
        </w:rPr>
        <w:t xml:space="preserve"> </w:t>
      </w:r>
      <w:r>
        <w:rPr>
          <w:sz w:val="21"/>
        </w:rPr>
        <w:t>current BUN</w:t>
      </w:r>
      <w:r>
        <w:rPr>
          <w:spacing w:val="-4"/>
          <w:sz w:val="21"/>
        </w:rPr>
        <w:t xml:space="preserve"> </w:t>
      </w:r>
      <w:r>
        <w:rPr>
          <w:sz w:val="21"/>
        </w:rPr>
        <w:t>34</w:t>
      </w:r>
      <w:r>
        <w:rPr>
          <w:spacing w:val="-4"/>
          <w:sz w:val="21"/>
        </w:rPr>
        <w:t xml:space="preserve"> </w:t>
      </w:r>
      <w:r>
        <w:rPr>
          <w:sz w:val="21"/>
        </w:rPr>
        <w:t>mg/dL, serum</w:t>
      </w:r>
      <w:r>
        <w:rPr>
          <w:spacing w:val="-2"/>
          <w:sz w:val="21"/>
        </w:rPr>
        <w:t xml:space="preserve"> </w:t>
      </w:r>
      <w:r>
        <w:rPr>
          <w:sz w:val="21"/>
        </w:rPr>
        <w:t>creatinine</w:t>
      </w:r>
      <w:r>
        <w:rPr>
          <w:spacing w:val="-4"/>
          <w:sz w:val="21"/>
        </w:rPr>
        <w:t xml:space="preserve"> </w:t>
      </w:r>
      <w:r>
        <w:rPr>
          <w:sz w:val="21"/>
        </w:rPr>
        <w:t xml:space="preserve">1.82 mg/dL, and eGFR 38 mL/min/1.73m². Prior renal values are not displayed in the provided Tuesday laboratory </w:t>
      </w:r>
      <w:r>
        <w:rPr>
          <w:spacing w:val="-2"/>
          <w:sz w:val="21"/>
        </w:rPr>
        <w:t>panels.</w:t>
      </w:r>
    </w:p>
    <w:p w14:paraId="5F43D3AA" w14:textId="77777777" w:rsidR="00F9164C" w:rsidRDefault="00000000">
      <w:pPr>
        <w:spacing w:before="102" w:line="273" w:lineRule="auto"/>
        <w:ind w:left="835" w:right="871"/>
        <w:rPr>
          <w:sz w:val="21"/>
        </w:rPr>
      </w:pPr>
      <w:r>
        <w:rPr>
          <w:rFonts w:ascii="Arial"/>
          <w:b/>
          <w:sz w:val="21"/>
        </w:rPr>
        <w:t>What</w:t>
      </w:r>
      <w:r>
        <w:rPr>
          <w:rFonts w:ascii="Arial"/>
          <w:b/>
          <w:spacing w:val="-2"/>
          <w:sz w:val="21"/>
        </w:rPr>
        <w:t xml:space="preserve"> </w:t>
      </w:r>
      <w:r>
        <w:rPr>
          <w:rFonts w:ascii="Arial"/>
          <w:b/>
          <w:sz w:val="21"/>
        </w:rPr>
        <w:t>the</w:t>
      </w:r>
      <w:r>
        <w:rPr>
          <w:rFonts w:ascii="Arial"/>
          <w:b/>
          <w:spacing w:val="-4"/>
          <w:sz w:val="21"/>
        </w:rPr>
        <w:t xml:space="preserve"> </w:t>
      </w:r>
      <w:r>
        <w:rPr>
          <w:rFonts w:ascii="Arial"/>
          <w:b/>
          <w:sz w:val="21"/>
        </w:rPr>
        <w:t>grader</w:t>
      </w:r>
      <w:r>
        <w:rPr>
          <w:rFonts w:ascii="Arial"/>
          <w:b/>
          <w:spacing w:val="-4"/>
          <w:sz w:val="21"/>
        </w:rPr>
        <w:t xml:space="preserve"> </w:t>
      </w:r>
      <w:r>
        <w:rPr>
          <w:rFonts w:ascii="Arial"/>
          <w:b/>
          <w:sz w:val="21"/>
        </w:rPr>
        <w:t xml:space="preserve">expected: </w:t>
      </w:r>
      <w:r>
        <w:rPr>
          <w:sz w:val="21"/>
        </w:rPr>
        <w:t>The</w:t>
      </w:r>
      <w:r>
        <w:rPr>
          <w:spacing w:val="-4"/>
          <w:sz w:val="21"/>
        </w:rPr>
        <w:t xml:space="preserve"> </w:t>
      </w:r>
      <w:r>
        <w:rPr>
          <w:sz w:val="21"/>
        </w:rPr>
        <w:t>Tuesday</w:t>
      </w:r>
      <w:r>
        <w:rPr>
          <w:spacing w:val="-2"/>
          <w:sz w:val="21"/>
        </w:rPr>
        <w:t xml:space="preserve"> </w:t>
      </w:r>
      <w:r>
        <w:rPr>
          <w:sz w:val="21"/>
        </w:rPr>
        <w:t>rubric</w:t>
      </w:r>
      <w:r>
        <w:rPr>
          <w:spacing w:val="-2"/>
          <w:sz w:val="21"/>
        </w:rPr>
        <w:t xml:space="preserve"> </w:t>
      </w:r>
      <w:r>
        <w:rPr>
          <w:sz w:val="21"/>
        </w:rPr>
        <w:t>requires</w:t>
      </w:r>
      <w:r>
        <w:rPr>
          <w:spacing w:val="-2"/>
          <w:sz w:val="21"/>
        </w:rPr>
        <w:t xml:space="preserve"> </w:t>
      </w:r>
      <w:r>
        <w:rPr>
          <w:sz w:val="21"/>
        </w:rPr>
        <w:t>12-month</w:t>
      </w:r>
      <w:r>
        <w:rPr>
          <w:spacing w:val="-4"/>
          <w:sz w:val="21"/>
        </w:rPr>
        <w:t xml:space="preserve"> </w:t>
      </w:r>
      <w:r>
        <w:rPr>
          <w:sz w:val="21"/>
        </w:rPr>
        <w:t>serum</w:t>
      </w:r>
      <w:r>
        <w:rPr>
          <w:spacing w:val="-2"/>
          <w:sz w:val="21"/>
        </w:rPr>
        <w:t xml:space="preserve"> </w:t>
      </w:r>
      <w:r>
        <w:rPr>
          <w:sz w:val="21"/>
        </w:rPr>
        <w:t>creatinine</w:t>
      </w:r>
      <w:r>
        <w:rPr>
          <w:spacing w:val="-4"/>
          <w:sz w:val="21"/>
        </w:rPr>
        <w:t xml:space="preserve"> </w:t>
      </w:r>
      <w:r>
        <w:rPr>
          <w:sz w:val="21"/>
        </w:rPr>
        <w:t>1.42</w:t>
      </w:r>
      <w:r>
        <w:rPr>
          <w:spacing w:val="-4"/>
          <w:sz w:val="21"/>
        </w:rPr>
        <w:t xml:space="preserve"> </w:t>
      </w:r>
      <w:r>
        <w:rPr>
          <w:sz w:val="21"/>
        </w:rPr>
        <w:t>mg/dL</w:t>
      </w:r>
      <w:r>
        <w:rPr>
          <w:spacing w:val="-4"/>
          <w:sz w:val="21"/>
        </w:rPr>
        <w:t xml:space="preserve"> </w:t>
      </w:r>
      <w:r>
        <w:rPr>
          <w:sz w:val="21"/>
        </w:rPr>
        <w:t>and</w:t>
      </w:r>
      <w:r>
        <w:rPr>
          <w:spacing w:val="-4"/>
          <w:sz w:val="21"/>
        </w:rPr>
        <w:t xml:space="preserve"> </w:t>
      </w:r>
      <w:r>
        <w:rPr>
          <w:sz w:val="21"/>
        </w:rPr>
        <w:t>eGFR</w:t>
      </w:r>
      <w:r>
        <w:rPr>
          <w:spacing w:val="-4"/>
          <w:sz w:val="21"/>
        </w:rPr>
        <w:t xml:space="preserve"> </w:t>
      </w:r>
      <w:r>
        <w:rPr>
          <w:sz w:val="21"/>
        </w:rPr>
        <w:t>52, plus 6-month serum creatinine 1.58 mg/dL and eGFR 46 and requires interpretation of the 12-month decline.</w:t>
      </w:r>
    </w:p>
    <w:p w14:paraId="481C0FE0" w14:textId="77777777" w:rsidR="00F9164C" w:rsidRDefault="00000000">
      <w:pPr>
        <w:spacing w:before="104" w:line="273" w:lineRule="auto"/>
        <w:ind w:left="835" w:right="871"/>
        <w:rPr>
          <w:sz w:val="21"/>
        </w:rPr>
      </w:pPr>
      <w:r>
        <w:rPr>
          <w:rFonts w:ascii="Arial"/>
          <w:b/>
          <w:sz w:val="21"/>
        </w:rPr>
        <w:t>Why</w:t>
      </w:r>
      <w:r>
        <w:rPr>
          <w:rFonts w:ascii="Arial"/>
          <w:b/>
          <w:spacing w:val="-4"/>
          <w:sz w:val="21"/>
        </w:rPr>
        <w:t xml:space="preserve"> </w:t>
      </w:r>
      <w:r>
        <w:rPr>
          <w:rFonts w:ascii="Arial"/>
          <w:b/>
          <w:sz w:val="21"/>
        </w:rPr>
        <w:t>this</w:t>
      </w:r>
      <w:r>
        <w:rPr>
          <w:rFonts w:ascii="Arial"/>
          <w:b/>
          <w:spacing w:val="-9"/>
          <w:sz w:val="21"/>
        </w:rPr>
        <w:t xml:space="preserve"> </w:t>
      </w:r>
      <w:r>
        <w:rPr>
          <w:rFonts w:ascii="Arial"/>
          <w:b/>
          <w:sz w:val="21"/>
        </w:rPr>
        <w:t>is</w:t>
      </w:r>
      <w:r>
        <w:rPr>
          <w:rFonts w:ascii="Arial"/>
          <w:b/>
          <w:spacing w:val="-4"/>
          <w:sz w:val="21"/>
        </w:rPr>
        <w:t xml:space="preserve"> </w:t>
      </w:r>
      <w:r>
        <w:rPr>
          <w:rFonts w:ascii="Arial"/>
          <w:b/>
          <w:sz w:val="21"/>
        </w:rPr>
        <w:t>a</w:t>
      </w:r>
      <w:r>
        <w:rPr>
          <w:rFonts w:ascii="Arial"/>
          <w:b/>
          <w:spacing w:val="-4"/>
          <w:sz w:val="21"/>
        </w:rPr>
        <w:t xml:space="preserve"> </w:t>
      </w:r>
      <w:r>
        <w:rPr>
          <w:rFonts w:ascii="Arial"/>
          <w:b/>
          <w:sz w:val="21"/>
        </w:rPr>
        <w:t xml:space="preserve">problem: </w:t>
      </w:r>
      <w:r>
        <w:rPr>
          <w:sz w:val="21"/>
        </w:rPr>
        <w:t>The</w:t>
      </w:r>
      <w:r>
        <w:rPr>
          <w:spacing w:val="-4"/>
          <w:sz w:val="21"/>
        </w:rPr>
        <w:t xml:space="preserve"> </w:t>
      </w:r>
      <w:r>
        <w:rPr>
          <w:sz w:val="21"/>
        </w:rPr>
        <w:t>rubric</w:t>
      </w:r>
      <w:r>
        <w:rPr>
          <w:spacing w:val="-2"/>
          <w:sz w:val="21"/>
        </w:rPr>
        <w:t xml:space="preserve"> </w:t>
      </w:r>
      <w:r>
        <w:rPr>
          <w:sz w:val="21"/>
        </w:rPr>
        <w:t>requires</w:t>
      </w:r>
      <w:r>
        <w:rPr>
          <w:spacing w:val="-2"/>
          <w:sz w:val="21"/>
        </w:rPr>
        <w:t xml:space="preserve"> </w:t>
      </w:r>
      <w:r>
        <w:rPr>
          <w:sz w:val="21"/>
        </w:rPr>
        <w:t>a</w:t>
      </w:r>
      <w:r>
        <w:rPr>
          <w:spacing w:val="-4"/>
          <w:sz w:val="21"/>
        </w:rPr>
        <w:t xml:space="preserve"> </w:t>
      </w:r>
      <w:r>
        <w:rPr>
          <w:sz w:val="21"/>
        </w:rPr>
        <w:t>longitudinal</w:t>
      </w:r>
      <w:r>
        <w:rPr>
          <w:spacing w:val="-4"/>
          <w:sz w:val="21"/>
        </w:rPr>
        <w:t xml:space="preserve"> </w:t>
      </w:r>
      <w:r>
        <w:rPr>
          <w:sz w:val="21"/>
        </w:rPr>
        <w:t>trend</w:t>
      </w:r>
      <w:r>
        <w:rPr>
          <w:spacing w:val="-4"/>
          <w:sz w:val="21"/>
        </w:rPr>
        <w:t xml:space="preserve"> </w:t>
      </w:r>
      <w:r>
        <w:rPr>
          <w:sz w:val="21"/>
        </w:rPr>
        <w:t>that the</w:t>
      </w:r>
      <w:r>
        <w:rPr>
          <w:spacing w:val="-4"/>
          <w:sz w:val="21"/>
        </w:rPr>
        <w:t xml:space="preserve"> </w:t>
      </w:r>
      <w:r>
        <w:rPr>
          <w:sz w:val="21"/>
        </w:rPr>
        <w:t>student cannot reconstruct from</w:t>
      </w:r>
      <w:r>
        <w:rPr>
          <w:spacing w:val="-2"/>
          <w:sz w:val="21"/>
        </w:rPr>
        <w:t xml:space="preserve"> </w:t>
      </w:r>
      <w:r>
        <w:rPr>
          <w:sz w:val="21"/>
        </w:rPr>
        <w:t>the current value alone.</w:t>
      </w:r>
    </w:p>
    <w:p w14:paraId="7799EC86" w14:textId="77777777" w:rsidR="00F9164C" w:rsidRDefault="00000000">
      <w:pPr>
        <w:spacing w:before="105" w:line="273" w:lineRule="auto"/>
        <w:ind w:left="835" w:right="871"/>
        <w:rPr>
          <w:sz w:val="21"/>
        </w:rPr>
      </w:pPr>
      <w:r>
        <w:rPr>
          <w:rFonts w:ascii="Arial"/>
          <w:b/>
          <w:sz w:val="21"/>
        </w:rPr>
        <w:t xml:space="preserve">Suggested fix: </w:t>
      </w:r>
      <w:r>
        <w:rPr>
          <w:sz w:val="21"/>
        </w:rPr>
        <w:t>Display</w:t>
      </w:r>
      <w:r>
        <w:rPr>
          <w:spacing w:val="-2"/>
          <w:sz w:val="21"/>
        </w:rPr>
        <w:t xml:space="preserve"> </w:t>
      </w:r>
      <w:r>
        <w:rPr>
          <w:sz w:val="21"/>
        </w:rPr>
        <w:t>the</w:t>
      </w:r>
      <w:r>
        <w:rPr>
          <w:spacing w:val="-4"/>
          <w:sz w:val="21"/>
        </w:rPr>
        <w:t xml:space="preserve"> </w:t>
      </w:r>
      <w:r>
        <w:rPr>
          <w:sz w:val="21"/>
        </w:rPr>
        <w:t>prior</w:t>
      </w:r>
      <w:r>
        <w:rPr>
          <w:spacing w:val="-2"/>
          <w:sz w:val="21"/>
        </w:rPr>
        <w:t xml:space="preserve"> </w:t>
      </w:r>
      <w:r>
        <w:rPr>
          <w:sz w:val="21"/>
        </w:rPr>
        <w:t>renal</w:t>
      </w:r>
      <w:r>
        <w:rPr>
          <w:spacing w:val="-4"/>
          <w:sz w:val="21"/>
        </w:rPr>
        <w:t xml:space="preserve"> </w:t>
      </w:r>
      <w:r>
        <w:rPr>
          <w:sz w:val="21"/>
        </w:rPr>
        <w:t>values</w:t>
      </w:r>
      <w:r>
        <w:rPr>
          <w:spacing w:val="-2"/>
          <w:sz w:val="21"/>
        </w:rPr>
        <w:t xml:space="preserve"> </w:t>
      </w:r>
      <w:r>
        <w:rPr>
          <w:sz w:val="21"/>
        </w:rPr>
        <w:t>and</w:t>
      </w:r>
      <w:r>
        <w:rPr>
          <w:spacing w:val="-4"/>
          <w:sz w:val="21"/>
        </w:rPr>
        <w:t xml:space="preserve"> </w:t>
      </w:r>
      <w:r>
        <w:rPr>
          <w:sz w:val="21"/>
        </w:rPr>
        <w:t>dates</w:t>
      </w:r>
      <w:r>
        <w:rPr>
          <w:spacing w:val="-2"/>
          <w:sz w:val="21"/>
        </w:rPr>
        <w:t xml:space="preserve"> </w:t>
      </w:r>
      <w:r>
        <w:rPr>
          <w:sz w:val="21"/>
        </w:rPr>
        <w:t>when</w:t>
      </w:r>
      <w:r>
        <w:rPr>
          <w:spacing w:val="-4"/>
          <w:sz w:val="21"/>
        </w:rPr>
        <w:t xml:space="preserve"> </w:t>
      </w:r>
      <w:r>
        <w:rPr>
          <w:sz w:val="21"/>
        </w:rPr>
        <w:t>trend</w:t>
      </w:r>
      <w:r>
        <w:rPr>
          <w:spacing w:val="-4"/>
          <w:sz w:val="21"/>
        </w:rPr>
        <w:t xml:space="preserve"> </w:t>
      </w:r>
      <w:r>
        <w:rPr>
          <w:sz w:val="21"/>
        </w:rPr>
        <w:t>interpretation</w:t>
      </w:r>
      <w:r>
        <w:rPr>
          <w:spacing w:val="-4"/>
          <w:sz w:val="21"/>
        </w:rPr>
        <w:t xml:space="preserve"> </w:t>
      </w:r>
      <w:r>
        <w:rPr>
          <w:sz w:val="21"/>
        </w:rPr>
        <w:t>is</w:t>
      </w:r>
      <w:r>
        <w:rPr>
          <w:spacing w:val="-2"/>
          <w:sz w:val="21"/>
        </w:rPr>
        <w:t xml:space="preserve"> </w:t>
      </w:r>
      <w:r>
        <w:rPr>
          <w:sz w:val="21"/>
        </w:rPr>
        <w:t>graded</w:t>
      </w:r>
      <w:r>
        <w:rPr>
          <w:spacing w:val="-4"/>
          <w:sz w:val="21"/>
        </w:rPr>
        <w:t xml:space="preserve"> </w:t>
      </w:r>
      <w:r>
        <w:rPr>
          <w:sz w:val="21"/>
        </w:rPr>
        <w:t>or</w:t>
      </w:r>
      <w:r>
        <w:rPr>
          <w:spacing w:val="-2"/>
          <w:sz w:val="21"/>
        </w:rPr>
        <w:t xml:space="preserve"> </w:t>
      </w:r>
      <w:r>
        <w:rPr>
          <w:sz w:val="21"/>
        </w:rPr>
        <w:t>remove</w:t>
      </w:r>
      <w:r>
        <w:rPr>
          <w:spacing w:val="-4"/>
          <w:sz w:val="21"/>
        </w:rPr>
        <w:t xml:space="preserve"> </w:t>
      </w:r>
      <w:r>
        <w:rPr>
          <w:sz w:val="21"/>
        </w:rPr>
        <w:t>the</w:t>
      </w:r>
      <w:r>
        <w:rPr>
          <w:spacing w:val="-4"/>
          <w:sz w:val="21"/>
        </w:rPr>
        <w:t xml:space="preserve"> </w:t>
      </w:r>
      <w:r>
        <w:rPr>
          <w:sz w:val="21"/>
        </w:rPr>
        <w:t>exact historical trend from scoring if it is intentionally unavailable.</w:t>
      </w:r>
    </w:p>
    <w:p w14:paraId="6713BCF3" w14:textId="77777777" w:rsidR="00F9164C" w:rsidRDefault="00000000">
      <w:pPr>
        <w:pStyle w:val="BodyText"/>
        <w:spacing w:before="5"/>
        <w:rPr>
          <w:sz w:val="16"/>
        </w:rPr>
      </w:pPr>
      <w:r>
        <w:rPr>
          <w:noProof/>
          <w:sz w:val="16"/>
        </w:rPr>
        <w:drawing>
          <wp:anchor distT="0" distB="0" distL="0" distR="0" simplePos="0" relativeHeight="487624192" behindDoc="1" locked="0" layoutInCell="1" allowOverlap="1" wp14:anchorId="5032D543" wp14:editId="492C52E4">
            <wp:simplePos x="0" y="0"/>
            <wp:positionH relativeFrom="page">
              <wp:posOffset>942031</wp:posOffset>
            </wp:positionH>
            <wp:positionV relativeFrom="paragraph">
              <wp:posOffset>135372</wp:posOffset>
            </wp:positionV>
            <wp:extent cx="5857597" cy="2295525"/>
            <wp:effectExtent l="0" t="0" r="0" b="0"/>
            <wp:wrapTopAndBottom/>
            <wp:docPr id="153" name="Image 1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3" name="Image 153"/>
                    <pic:cNvPicPr/>
                  </pic:nvPicPr>
                  <pic:blipFill>
                    <a:blip r:embed="rId137" cstate="print"/>
                    <a:stretch>
                      <a:fillRect/>
                    </a:stretch>
                  </pic:blipFill>
                  <pic:spPr>
                    <a:xfrm>
                      <a:off x="0" y="0"/>
                      <a:ext cx="5857597" cy="2295525"/>
                    </a:xfrm>
                    <a:prstGeom prst="rect">
                      <a:avLst/>
                    </a:prstGeom>
                  </pic:spPr>
                </pic:pic>
              </a:graphicData>
            </a:graphic>
          </wp:anchor>
        </w:drawing>
      </w:r>
    </w:p>
    <w:p w14:paraId="7B44A23F" w14:textId="77777777" w:rsidR="00F9164C" w:rsidRDefault="00000000">
      <w:pPr>
        <w:spacing w:before="86"/>
        <w:ind w:left="10" w:right="11"/>
        <w:jc w:val="center"/>
        <w:rPr>
          <w:rFonts w:ascii="Arial" w:hAnsi="Arial"/>
          <w:i/>
          <w:sz w:val="18"/>
        </w:rPr>
      </w:pPr>
      <w:r>
        <w:rPr>
          <w:rFonts w:ascii="Arial" w:hAnsi="Arial"/>
          <w:i/>
          <w:color w:val="696969"/>
          <w:sz w:val="18"/>
        </w:rPr>
        <w:t>Evidence</w:t>
      </w:r>
      <w:r>
        <w:rPr>
          <w:rFonts w:ascii="Arial" w:hAnsi="Arial"/>
          <w:i/>
          <w:color w:val="696969"/>
          <w:spacing w:val="-4"/>
          <w:sz w:val="18"/>
        </w:rPr>
        <w:t xml:space="preserve"> </w:t>
      </w:r>
      <w:r>
        <w:rPr>
          <w:rFonts w:ascii="Arial" w:hAnsi="Arial"/>
          <w:i/>
          <w:color w:val="696969"/>
          <w:sz w:val="18"/>
        </w:rPr>
        <w:t>–</w:t>
      </w:r>
      <w:r>
        <w:rPr>
          <w:rFonts w:ascii="Arial" w:hAnsi="Arial"/>
          <w:i/>
          <w:color w:val="696969"/>
          <w:spacing w:val="-2"/>
          <w:sz w:val="18"/>
        </w:rPr>
        <w:t xml:space="preserve"> </w:t>
      </w:r>
      <w:r>
        <w:rPr>
          <w:rFonts w:ascii="Arial" w:hAnsi="Arial"/>
          <w:i/>
          <w:color w:val="696969"/>
          <w:sz w:val="18"/>
        </w:rPr>
        <w:t>Tuesday</w:t>
      </w:r>
      <w:r>
        <w:rPr>
          <w:rFonts w:ascii="Arial" w:hAnsi="Arial"/>
          <w:i/>
          <w:color w:val="696969"/>
          <w:spacing w:val="-1"/>
          <w:sz w:val="18"/>
        </w:rPr>
        <w:t xml:space="preserve"> </w:t>
      </w:r>
      <w:r>
        <w:rPr>
          <w:rFonts w:ascii="Arial" w:hAnsi="Arial"/>
          <w:i/>
          <w:color w:val="696969"/>
          <w:sz w:val="18"/>
        </w:rPr>
        <w:t>Initial</w:t>
      </w:r>
      <w:r>
        <w:rPr>
          <w:rFonts w:ascii="Arial" w:hAnsi="Arial"/>
          <w:i/>
          <w:color w:val="696969"/>
          <w:spacing w:val="-1"/>
          <w:sz w:val="18"/>
        </w:rPr>
        <w:t xml:space="preserve"> </w:t>
      </w:r>
      <w:r>
        <w:rPr>
          <w:rFonts w:ascii="Arial" w:hAnsi="Arial"/>
          <w:i/>
          <w:color w:val="696969"/>
          <w:sz w:val="18"/>
        </w:rPr>
        <w:t>Visit:</w:t>
      </w:r>
      <w:r>
        <w:rPr>
          <w:rFonts w:ascii="Arial" w:hAnsi="Arial"/>
          <w:i/>
          <w:color w:val="696969"/>
          <w:spacing w:val="-1"/>
          <w:sz w:val="18"/>
        </w:rPr>
        <w:t xml:space="preserve"> </w:t>
      </w:r>
      <w:r>
        <w:rPr>
          <w:rFonts w:ascii="Arial" w:hAnsi="Arial"/>
          <w:i/>
          <w:color w:val="696969"/>
          <w:sz w:val="18"/>
        </w:rPr>
        <w:t>student</w:t>
      </w:r>
      <w:r>
        <w:rPr>
          <w:rFonts w:ascii="Arial" w:hAnsi="Arial"/>
          <w:i/>
          <w:color w:val="696969"/>
          <w:spacing w:val="-1"/>
          <w:sz w:val="18"/>
        </w:rPr>
        <w:t xml:space="preserve"> </w:t>
      </w:r>
      <w:r>
        <w:rPr>
          <w:rFonts w:ascii="Arial" w:hAnsi="Arial"/>
          <w:i/>
          <w:color w:val="696969"/>
          <w:sz w:val="18"/>
        </w:rPr>
        <w:t>facing</w:t>
      </w:r>
      <w:r>
        <w:rPr>
          <w:rFonts w:ascii="Arial" w:hAnsi="Arial"/>
          <w:i/>
          <w:color w:val="696969"/>
          <w:spacing w:val="-1"/>
          <w:sz w:val="18"/>
        </w:rPr>
        <w:t xml:space="preserve"> </w:t>
      </w:r>
      <w:r>
        <w:rPr>
          <w:rFonts w:ascii="Arial" w:hAnsi="Arial"/>
          <w:i/>
          <w:color w:val="696969"/>
          <w:sz w:val="18"/>
        </w:rPr>
        <w:t>information</w:t>
      </w:r>
      <w:r>
        <w:rPr>
          <w:rFonts w:ascii="Arial" w:hAnsi="Arial"/>
          <w:i/>
          <w:color w:val="696969"/>
          <w:spacing w:val="-1"/>
          <w:sz w:val="18"/>
        </w:rPr>
        <w:t xml:space="preserve"> </w:t>
      </w:r>
      <w:r>
        <w:rPr>
          <w:rFonts w:ascii="Arial" w:hAnsi="Arial"/>
          <w:i/>
          <w:color w:val="696969"/>
          <w:sz w:val="18"/>
        </w:rPr>
        <w:t>compared</w:t>
      </w:r>
      <w:r>
        <w:rPr>
          <w:rFonts w:ascii="Arial" w:hAnsi="Arial"/>
          <w:i/>
          <w:color w:val="696969"/>
          <w:spacing w:val="-1"/>
          <w:sz w:val="18"/>
        </w:rPr>
        <w:t xml:space="preserve"> </w:t>
      </w:r>
      <w:r>
        <w:rPr>
          <w:rFonts w:ascii="Arial" w:hAnsi="Arial"/>
          <w:i/>
          <w:color w:val="696969"/>
          <w:sz w:val="18"/>
        </w:rPr>
        <w:t>with</w:t>
      </w:r>
      <w:r>
        <w:rPr>
          <w:rFonts w:ascii="Arial" w:hAnsi="Arial"/>
          <w:i/>
          <w:color w:val="696969"/>
          <w:spacing w:val="-2"/>
          <w:sz w:val="18"/>
        </w:rPr>
        <w:t xml:space="preserve"> </w:t>
      </w:r>
      <w:r>
        <w:rPr>
          <w:rFonts w:ascii="Arial" w:hAnsi="Arial"/>
          <w:i/>
          <w:color w:val="696969"/>
          <w:sz w:val="18"/>
        </w:rPr>
        <w:t>the</w:t>
      </w:r>
      <w:r>
        <w:rPr>
          <w:rFonts w:ascii="Arial" w:hAnsi="Arial"/>
          <w:i/>
          <w:color w:val="696969"/>
          <w:spacing w:val="-1"/>
          <w:sz w:val="18"/>
        </w:rPr>
        <w:t xml:space="preserve"> </w:t>
      </w:r>
      <w:r>
        <w:rPr>
          <w:rFonts w:ascii="Arial" w:hAnsi="Arial"/>
          <w:i/>
          <w:color w:val="696969"/>
          <w:sz w:val="18"/>
        </w:rPr>
        <w:t>grader/rubric</w:t>
      </w:r>
      <w:r>
        <w:rPr>
          <w:rFonts w:ascii="Arial" w:hAnsi="Arial"/>
          <w:i/>
          <w:color w:val="696969"/>
          <w:spacing w:val="-1"/>
          <w:sz w:val="18"/>
        </w:rPr>
        <w:t xml:space="preserve"> </w:t>
      </w:r>
      <w:r>
        <w:rPr>
          <w:rFonts w:ascii="Arial" w:hAnsi="Arial"/>
          <w:i/>
          <w:color w:val="696969"/>
          <w:spacing w:val="-2"/>
          <w:sz w:val="18"/>
        </w:rPr>
        <w:t>expectation.</w:t>
      </w:r>
    </w:p>
    <w:p w14:paraId="13114147" w14:textId="77777777" w:rsidR="00F9164C" w:rsidRDefault="00F9164C">
      <w:pPr>
        <w:jc w:val="center"/>
        <w:rPr>
          <w:rFonts w:ascii="Arial" w:hAnsi="Arial"/>
          <w:i/>
          <w:sz w:val="18"/>
        </w:rPr>
        <w:sectPr w:rsidR="00F9164C">
          <w:pgSz w:w="12240" w:h="15840"/>
          <w:pgMar w:top="720" w:right="0" w:bottom="540" w:left="0" w:header="0" w:footer="313" w:gutter="0"/>
          <w:cols w:space="720"/>
        </w:sectPr>
      </w:pPr>
    </w:p>
    <w:p w14:paraId="1801F3F9" w14:textId="77777777" w:rsidR="00F9164C" w:rsidRDefault="00000000">
      <w:pPr>
        <w:pStyle w:val="Heading6"/>
        <w:spacing w:line="290" w:lineRule="auto"/>
        <w:ind w:right="1207"/>
      </w:pPr>
      <w:r>
        <w:rPr>
          <w:color w:val="183B62"/>
          <w:spacing w:val="-2"/>
        </w:rPr>
        <w:lastRenderedPageBreak/>
        <w:t>Issue</w:t>
      </w:r>
      <w:r>
        <w:rPr>
          <w:color w:val="183B62"/>
          <w:spacing w:val="-29"/>
        </w:rPr>
        <w:t xml:space="preserve"> </w:t>
      </w:r>
      <w:r>
        <w:rPr>
          <w:color w:val="183B62"/>
          <w:spacing w:val="-2"/>
        </w:rPr>
        <w:t>10.</w:t>
      </w:r>
      <w:r>
        <w:rPr>
          <w:color w:val="183B62"/>
          <w:spacing w:val="-28"/>
        </w:rPr>
        <w:t xml:space="preserve"> </w:t>
      </w:r>
      <w:r>
        <w:rPr>
          <w:color w:val="183B62"/>
          <w:spacing w:val="-2"/>
        </w:rPr>
        <w:t>Hemoglobin</w:t>
      </w:r>
      <w:r>
        <w:rPr>
          <w:color w:val="183B62"/>
          <w:spacing w:val="-28"/>
        </w:rPr>
        <w:t xml:space="preserve"> </w:t>
      </w:r>
      <w:r>
        <w:rPr>
          <w:color w:val="183B62"/>
          <w:spacing w:val="-2"/>
        </w:rPr>
        <w:t>and</w:t>
      </w:r>
      <w:r>
        <w:rPr>
          <w:color w:val="183B62"/>
          <w:spacing w:val="-30"/>
        </w:rPr>
        <w:t xml:space="preserve"> </w:t>
      </w:r>
      <w:r>
        <w:rPr>
          <w:color w:val="183B62"/>
          <w:spacing w:val="-2"/>
        </w:rPr>
        <w:t>platelet</w:t>
      </w:r>
      <w:r>
        <w:rPr>
          <w:color w:val="183B62"/>
          <w:spacing w:val="-28"/>
        </w:rPr>
        <w:t xml:space="preserve"> </w:t>
      </w:r>
      <w:r>
        <w:rPr>
          <w:color w:val="183B62"/>
          <w:spacing w:val="-2"/>
        </w:rPr>
        <w:t>values</w:t>
      </w:r>
      <w:r>
        <w:rPr>
          <w:color w:val="183B62"/>
          <w:spacing w:val="-31"/>
        </w:rPr>
        <w:t xml:space="preserve"> </w:t>
      </w:r>
      <w:r>
        <w:rPr>
          <w:color w:val="183B62"/>
          <w:spacing w:val="-2"/>
        </w:rPr>
        <w:t>are</w:t>
      </w:r>
      <w:r>
        <w:rPr>
          <w:color w:val="183B62"/>
          <w:spacing w:val="-27"/>
        </w:rPr>
        <w:t xml:space="preserve"> </w:t>
      </w:r>
      <w:r>
        <w:rPr>
          <w:color w:val="183B62"/>
          <w:spacing w:val="-2"/>
        </w:rPr>
        <w:t>required</w:t>
      </w:r>
      <w:r>
        <w:rPr>
          <w:color w:val="183B62"/>
          <w:spacing w:val="-30"/>
        </w:rPr>
        <w:t xml:space="preserve"> </w:t>
      </w:r>
      <w:r>
        <w:rPr>
          <w:color w:val="183B62"/>
          <w:spacing w:val="-2"/>
        </w:rPr>
        <w:t>by</w:t>
      </w:r>
      <w:r>
        <w:rPr>
          <w:color w:val="183B62"/>
          <w:spacing w:val="-26"/>
        </w:rPr>
        <w:t xml:space="preserve"> </w:t>
      </w:r>
      <w:r>
        <w:rPr>
          <w:color w:val="183B62"/>
          <w:spacing w:val="-2"/>
        </w:rPr>
        <w:t>the</w:t>
      </w:r>
      <w:r>
        <w:rPr>
          <w:color w:val="183B62"/>
          <w:spacing w:val="-27"/>
        </w:rPr>
        <w:t xml:space="preserve"> </w:t>
      </w:r>
      <w:r>
        <w:rPr>
          <w:color w:val="183B62"/>
          <w:spacing w:val="-2"/>
        </w:rPr>
        <w:t>rubric</w:t>
      </w:r>
      <w:r>
        <w:rPr>
          <w:color w:val="183B62"/>
          <w:spacing w:val="-30"/>
        </w:rPr>
        <w:t xml:space="preserve"> </w:t>
      </w:r>
      <w:r>
        <w:rPr>
          <w:color w:val="183B62"/>
          <w:spacing w:val="-2"/>
        </w:rPr>
        <w:t>but</w:t>
      </w:r>
      <w:r>
        <w:rPr>
          <w:color w:val="183B62"/>
          <w:spacing w:val="-28"/>
        </w:rPr>
        <w:t xml:space="preserve"> </w:t>
      </w:r>
      <w:r>
        <w:rPr>
          <w:color w:val="183B62"/>
          <w:spacing w:val="-2"/>
        </w:rPr>
        <w:t>absent</w:t>
      </w:r>
      <w:r>
        <w:rPr>
          <w:color w:val="183B62"/>
          <w:spacing w:val="-29"/>
        </w:rPr>
        <w:t xml:space="preserve"> </w:t>
      </w:r>
      <w:r>
        <w:rPr>
          <w:color w:val="183B62"/>
          <w:spacing w:val="-2"/>
        </w:rPr>
        <w:t xml:space="preserve">from </w:t>
      </w:r>
      <w:r>
        <w:rPr>
          <w:color w:val="183B62"/>
        </w:rPr>
        <w:t>the visible CBC</w:t>
      </w:r>
    </w:p>
    <w:p w14:paraId="1DF94D42" w14:textId="77777777" w:rsidR="00F9164C" w:rsidRDefault="00000000">
      <w:pPr>
        <w:spacing w:before="123" w:line="278" w:lineRule="auto"/>
        <w:ind w:left="835" w:right="871"/>
        <w:rPr>
          <w:sz w:val="21"/>
        </w:rPr>
      </w:pPr>
      <w:r>
        <w:rPr>
          <w:rFonts w:ascii="Arial" w:hAnsi="Arial"/>
          <w:b/>
          <w:sz w:val="21"/>
        </w:rPr>
        <w:t>What</w:t>
      </w:r>
      <w:r>
        <w:rPr>
          <w:rFonts w:ascii="Arial" w:hAnsi="Arial"/>
          <w:b/>
          <w:spacing w:val="-2"/>
          <w:sz w:val="21"/>
        </w:rPr>
        <w:t xml:space="preserve"> </w:t>
      </w:r>
      <w:r>
        <w:rPr>
          <w:rFonts w:ascii="Arial" w:hAnsi="Arial"/>
          <w:b/>
          <w:sz w:val="21"/>
        </w:rPr>
        <w:t>the</w:t>
      </w:r>
      <w:r>
        <w:rPr>
          <w:rFonts w:ascii="Arial" w:hAnsi="Arial"/>
          <w:b/>
          <w:spacing w:val="-4"/>
          <w:sz w:val="21"/>
        </w:rPr>
        <w:t xml:space="preserve"> </w:t>
      </w:r>
      <w:r>
        <w:rPr>
          <w:rFonts w:ascii="Arial" w:hAnsi="Arial"/>
          <w:b/>
          <w:sz w:val="21"/>
        </w:rPr>
        <w:t>student</w:t>
      </w:r>
      <w:r>
        <w:rPr>
          <w:rFonts w:ascii="Arial" w:hAnsi="Arial"/>
          <w:b/>
          <w:spacing w:val="-7"/>
          <w:sz w:val="21"/>
        </w:rPr>
        <w:t xml:space="preserve"> </w:t>
      </w:r>
      <w:r>
        <w:rPr>
          <w:rFonts w:ascii="Arial" w:hAnsi="Arial"/>
          <w:b/>
          <w:sz w:val="21"/>
        </w:rPr>
        <w:t>saw or</w:t>
      </w:r>
      <w:r>
        <w:rPr>
          <w:rFonts w:ascii="Arial" w:hAnsi="Arial"/>
          <w:b/>
          <w:spacing w:val="-4"/>
          <w:sz w:val="21"/>
        </w:rPr>
        <w:t xml:space="preserve"> </w:t>
      </w:r>
      <w:r>
        <w:rPr>
          <w:rFonts w:ascii="Arial" w:hAnsi="Arial"/>
          <w:b/>
          <w:sz w:val="21"/>
        </w:rPr>
        <w:t xml:space="preserve">heard: </w:t>
      </w:r>
      <w:r>
        <w:rPr>
          <w:sz w:val="21"/>
        </w:rPr>
        <w:t>The</w:t>
      </w:r>
      <w:r>
        <w:rPr>
          <w:spacing w:val="-4"/>
          <w:sz w:val="21"/>
        </w:rPr>
        <w:t xml:space="preserve"> </w:t>
      </w:r>
      <w:r>
        <w:rPr>
          <w:sz w:val="21"/>
        </w:rPr>
        <w:t>Tuesday</w:t>
      </w:r>
      <w:r>
        <w:rPr>
          <w:spacing w:val="-2"/>
          <w:sz w:val="21"/>
        </w:rPr>
        <w:t xml:space="preserve"> </w:t>
      </w:r>
      <w:r>
        <w:rPr>
          <w:sz w:val="21"/>
        </w:rPr>
        <w:t>CBC</w:t>
      </w:r>
      <w:r>
        <w:rPr>
          <w:spacing w:val="-4"/>
          <w:sz w:val="21"/>
        </w:rPr>
        <w:t xml:space="preserve"> </w:t>
      </w:r>
      <w:r>
        <w:rPr>
          <w:sz w:val="21"/>
        </w:rPr>
        <w:t>panel</w:t>
      </w:r>
      <w:r>
        <w:rPr>
          <w:spacing w:val="-4"/>
          <w:sz w:val="21"/>
        </w:rPr>
        <w:t xml:space="preserve"> </w:t>
      </w:r>
      <w:r>
        <w:rPr>
          <w:sz w:val="21"/>
        </w:rPr>
        <w:t>displays</w:t>
      </w:r>
      <w:r>
        <w:rPr>
          <w:spacing w:val="-2"/>
          <w:sz w:val="21"/>
        </w:rPr>
        <w:t xml:space="preserve"> </w:t>
      </w:r>
      <w:r>
        <w:rPr>
          <w:sz w:val="21"/>
        </w:rPr>
        <w:t>WBC</w:t>
      </w:r>
      <w:r>
        <w:rPr>
          <w:spacing w:val="-4"/>
          <w:sz w:val="21"/>
        </w:rPr>
        <w:t xml:space="preserve"> </w:t>
      </w:r>
      <w:r>
        <w:rPr>
          <w:sz w:val="21"/>
        </w:rPr>
        <w:t>6.4</w:t>
      </w:r>
      <w:r>
        <w:rPr>
          <w:spacing w:val="-4"/>
          <w:sz w:val="21"/>
        </w:rPr>
        <w:t xml:space="preserve"> </w:t>
      </w:r>
      <w:r>
        <w:rPr>
          <w:sz w:val="21"/>
        </w:rPr>
        <w:t>x10³/mm³</w:t>
      </w:r>
      <w:r>
        <w:rPr>
          <w:spacing w:val="-2"/>
          <w:sz w:val="21"/>
        </w:rPr>
        <w:t xml:space="preserve"> </w:t>
      </w:r>
      <w:r>
        <w:rPr>
          <w:sz w:val="21"/>
        </w:rPr>
        <w:t>only. Hemoglobin</w:t>
      </w:r>
      <w:r>
        <w:rPr>
          <w:spacing w:val="-4"/>
          <w:sz w:val="21"/>
        </w:rPr>
        <w:t xml:space="preserve"> </w:t>
      </w:r>
      <w:r>
        <w:rPr>
          <w:sz w:val="21"/>
        </w:rPr>
        <w:t>and platelets are not shown.</w:t>
      </w:r>
    </w:p>
    <w:p w14:paraId="0015A07E" w14:textId="77777777" w:rsidR="00F9164C" w:rsidRDefault="00000000">
      <w:pPr>
        <w:spacing w:before="95"/>
        <w:ind w:left="835"/>
        <w:rPr>
          <w:sz w:val="21"/>
        </w:rPr>
      </w:pPr>
      <w:r>
        <w:rPr>
          <w:rFonts w:ascii="Arial" w:hAnsi="Arial"/>
          <w:b/>
          <w:sz w:val="21"/>
        </w:rPr>
        <w:t>What</w:t>
      </w:r>
      <w:r>
        <w:rPr>
          <w:rFonts w:ascii="Arial" w:hAnsi="Arial"/>
          <w:b/>
          <w:spacing w:val="-5"/>
          <w:sz w:val="21"/>
        </w:rPr>
        <w:t xml:space="preserve"> </w:t>
      </w:r>
      <w:r>
        <w:rPr>
          <w:rFonts w:ascii="Arial" w:hAnsi="Arial"/>
          <w:b/>
          <w:sz w:val="21"/>
        </w:rPr>
        <w:t>the</w:t>
      </w:r>
      <w:r>
        <w:rPr>
          <w:rFonts w:ascii="Arial" w:hAnsi="Arial"/>
          <w:b/>
          <w:spacing w:val="-4"/>
          <w:sz w:val="21"/>
        </w:rPr>
        <w:t xml:space="preserve"> </w:t>
      </w:r>
      <w:r>
        <w:rPr>
          <w:rFonts w:ascii="Arial" w:hAnsi="Arial"/>
          <w:b/>
          <w:sz w:val="21"/>
        </w:rPr>
        <w:t>grader</w:t>
      </w:r>
      <w:r>
        <w:rPr>
          <w:rFonts w:ascii="Arial" w:hAnsi="Arial"/>
          <w:b/>
          <w:spacing w:val="-4"/>
          <w:sz w:val="21"/>
        </w:rPr>
        <w:t xml:space="preserve"> </w:t>
      </w:r>
      <w:r>
        <w:rPr>
          <w:rFonts w:ascii="Arial" w:hAnsi="Arial"/>
          <w:b/>
          <w:sz w:val="21"/>
        </w:rPr>
        <w:t>expected:</w:t>
      </w:r>
      <w:r>
        <w:rPr>
          <w:rFonts w:ascii="Arial" w:hAnsi="Arial"/>
          <w:b/>
          <w:spacing w:val="1"/>
          <w:sz w:val="21"/>
        </w:rPr>
        <w:t xml:space="preserve"> </w:t>
      </w:r>
      <w:r>
        <w:rPr>
          <w:sz w:val="21"/>
        </w:rPr>
        <w:t>The</w:t>
      </w:r>
      <w:r>
        <w:rPr>
          <w:spacing w:val="-4"/>
          <w:sz w:val="21"/>
        </w:rPr>
        <w:t xml:space="preserve"> </w:t>
      </w:r>
      <w:r>
        <w:rPr>
          <w:sz w:val="21"/>
        </w:rPr>
        <w:t>Tuesday</w:t>
      </w:r>
      <w:r>
        <w:rPr>
          <w:spacing w:val="-2"/>
          <w:sz w:val="21"/>
        </w:rPr>
        <w:t xml:space="preserve"> </w:t>
      </w:r>
      <w:r>
        <w:rPr>
          <w:sz w:val="21"/>
        </w:rPr>
        <w:t>rubric</w:t>
      </w:r>
      <w:r>
        <w:rPr>
          <w:spacing w:val="-3"/>
          <w:sz w:val="21"/>
        </w:rPr>
        <w:t xml:space="preserve"> </w:t>
      </w:r>
      <w:r>
        <w:rPr>
          <w:sz w:val="21"/>
        </w:rPr>
        <w:t>requires</w:t>
      </w:r>
      <w:r>
        <w:rPr>
          <w:spacing w:val="-2"/>
          <w:sz w:val="21"/>
        </w:rPr>
        <w:t xml:space="preserve"> </w:t>
      </w:r>
      <w:r>
        <w:rPr>
          <w:sz w:val="21"/>
        </w:rPr>
        <w:t>hemoglobin</w:t>
      </w:r>
      <w:r>
        <w:rPr>
          <w:spacing w:val="-4"/>
          <w:sz w:val="21"/>
        </w:rPr>
        <w:t xml:space="preserve"> </w:t>
      </w:r>
      <w:r>
        <w:rPr>
          <w:sz w:val="21"/>
        </w:rPr>
        <w:t>13.5</w:t>
      </w:r>
      <w:r>
        <w:rPr>
          <w:spacing w:val="-4"/>
          <w:sz w:val="21"/>
        </w:rPr>
        <w:t xml:space="preserve"> </w:t>
      </w:r>
      <w:r>
        <w:rPr>
          <w:sz w:val="21"/>
        </w:rPr>
        <w:t>g/dL</w:t>
      </w:r>
      <w:r>
        <w:rPr>
          <w:spacing w:val="-4"/>
          <w:sz w:val="21"/>
        </w:rPr>
        <w:t xml:space="preserve"> </w:t>
      </w:r>
      <w:r>
        <w:rPr>
          <w:sz w:val="21"/>
        </w:rPr>
        <w:t>and</w:t>
      </w:r>
      <w:r>
        <w:rPr>
          <w:spacing w:val="-4"/>
          <w:sz w:val="21"/>
        </w:rPr>
        <w:t xml:space="preserve"> </w:t>
      </w:r>
      <w:r>
        <w:rPr>
          <w:sz w:val="21"/>
        </w:rPr>
        <w:t>platelets</w:t>
      </w:r>
      <w:r>
        <w:rPr>
          <w:spacing w:val="-2"/>
          <w:sz w:val="21"/>
        </w:rPr>
        <w:t xml:space="preserve"> </w:t>
      </w:r>
      <w:r>
        <w:rPr>
          <w:sz w:val="21"/>
        </w:rPr>
        <w:t>228</w:t>
      </w:r>
      <w:r>
        <w:rPr>
          <w:spacing w:val="-4"/>
          <w:sz w:val="21"/>
        </w:rPr>
        <w:t xml:space="preserve"> </w:t>
      </w:r>
      <w:r>
        <w:rPr>
          <w:spacing w:val="-2"/>
          <w:sz w:val="21"/>
        </w:rPr>
        <w:t>x10³/mm³.</w:t>
      </w:r>
    </w:p>
    <w:p w14:paraId="58BAA823" w14:textId="77777777" w:rsidR="00F9164C" w:rsidRDefault="00000000">
      <w:pPr>
        <w:spacing w:before="138" w:line="273" w:lineRule="auto"/>
        <w:ind w:left="835" w:right="871"/>
        <w:rPr>
          <w:sz w:val="21"/>
        </w:rPr>
      </w:pPr>
      <w:r>
        <w:rPr>
          <w:rFonts w:ascii="Arial"/>
          <w:b/>
          <w:sz w:val="21"/>
        </w:rPr>
        <w:t>Why</w:t>
      </w:r>
      <w:r>
        <w:rPr>
          <w:rFonts w:ascii="Arial"/>
          <w:b/>
          <w:spacing w:val="-4"/>
          <w:sz w:val="21"/>
        </w:rPr>
        <w:t xml:space="preserve"> </w:t>
      </w:r>
      <w:r>
        <w:rPr>
          <w:rFonts w:ascii="Arial"/>
          <w:b/>
          <w:sz w:val="21"/>
        </w:rPr>
        <w:t>this</w:t>
      </w:r>
      <w:r>
        <w:rPr>
          <w:rFonts w:ascii="Arial"/>
          <w:b/>
          <w:spacing w:val="-9"/>
          <w:sz w:val="21"/>
        </w:rPr>
        <w:t xml:space="preserve"> </w:t>
      </w:r>
      <w:r>
        <w:rPr>
          <w:rFonts w:ascii="Arial"/>
          <w:b/>
          <w:sz w:val="21"/>
        </w:rPr>
        <w:t>is</w:t>
      </w:r>
      <w:r>
        <w:rPr>
          <w:rFonts w:ascii="Arial"/>
          <w:b/>
          <w:spacing w:val="-4"/>
          <w:sz w:val="21"/>
        </w:rPr>
        <w:t xml:space="preserve"> </w:t>
      </w:r>
      <w:r>
        <w:rPr>
          <w:rFonts w:ascii="Arial"/>
          <w:b/>
          <w:sz w:val="21"/>
        </w:rPr>
        <w:t>a</w:t>
      </w:r>
      <w:r>
        <w:rPr>
          <w:rFonts w:ascii="Arial"/>
          <w:b/>
          <w:spacing w:val="-4"/>
          <w:sz w:val="21"/>
        </w:rPr>
        <w:t xml:space="preserve"> </w:t>
      </w:r>
      <w:r>
        <w:rPr>
          <w:rFonts w:ascii="Arial"/>
          <w:b/>
          <w:sz w:val="21"/>
        </w:rPr>
        <w:t xml:space="preserve">problem: </w:t>
      </w:r>
      <w:r>
        <w:rPr>
          <w:sz w:val="21"/>
        </w:rPr>
        <w:t>The</w:t>
      </w:r>
      <w:r>
        <w:rPr>
          <w:spacing w:val="-4"/>
          <w:sz w:val="21"/>
        </w:rPr>
        <w:t xml:space="preserve"> </w:t>
      </w:r>
      <w:r>
        <w:rPr>
          <w:sz w:val="21"/>
        </w:rPr>
        <w:t>student cannot report exact CBC</w:t>
      </w:r>
      <w:r>
        <w:rPr>
          <w:spacing w:val="-4"/>
          <w:sz w:val="21"/>
        </w:rPr>
        <w:t xml:space="preserve"> </w:t>
      </w:r>
      <w:r>
        <w:rPr>
          <w:sz w:val="21"/>
        </w:rPr>
        <w:t>values</w:t>
      </w:r>
      <w:r>
        <w:rPr>
          <w:spacing w:val="-2"/>
          <w:sz w:val="21"/>
        </w:rPr>
        <w:t xml:space="preserve"> </w:t>
      </w:r>
      <w:r>
        <w:rPr>
          <w:sz w:val="21"/>
        </w:rPr>
        <w:t>that the</w:t>
      </w:r>
      <w:r>
        <w:rPr>
          <w:spacing w:val="-4"/>
          <w:sz w:val="21"/>
        </w:rPr>
        <w:t xml:space="preserve"> </w:t>
      </w:r>
      <w:r>
        <w:rPr>
          <w:sz w:val="21"/>
        </w:rPr>
        <w:t>live</w:t>
      </w:r>
      <w:r>
        <w:rPr>
          <w:spacing w:val="-4"/>
          <w:sz w:val="21"/>
        </w:rPr>
        <w:t xml:space="preserve"> </w:t>
      </w:r>
      <w:r>
        <w:rPr>
          <w:sz w:val="21"/>
        </w:rPr>
        <w:t>laboratory</w:t>
      </w:r>
      <w:r>
        <w:rPr>
          <w:spacing w:val="-2"/>
          <w:sz w:val="21"/>
        </w:rPr>
        <w:t xml:space="preserve"> </w:t>
      </w:r>
      <w:r>
        <w:rPr>
          <w:sz w:val="21"/>
        </w:rPr>
        <w:t>panel</w:t>
      </w:r>
      <w:r>
        <w:rPr>
          <w:spacing w:val="-4"/>
          <w:sz w:val="21"/>
        </w:rPr>
        <w:t xml:space="preserve"> </w:t>
      </w:r>
      <w:r>
        <w:rPr>
          <w:sz w:val="21"/>
        </w:rPr>
        <w:t>does</w:t>
      </w:r>
      <w:r>
        <w:rPr>
          <w:spacing w:val="-2"/>
          <w:sz w:val="21"/>
        </w:rPr>
        <w:t xml:space="preserve"> </w:t>
      </w:r>
      <w:r>
        <w:rPr>
          <w:sz w:val="21"/>
        </w:rPr>
        <w:t xml:space="preserve">not </w:t>
      </w:r>
      <w:r>
        <w:rPr>
          <w:spacing w:val="-2"/>
          <w:sz w:val="21"/>
        </w:rPr>
        <w:t>contain.</w:t>
      </w:r>
    </w:p>
    <w:p w14:paraId="0BD1208F" w14:textId="77777777" w:rsidR="00F9164C" w:rsidRDefault="00000000">
      <w:pPr>
        <w:spacing w:before="105" w:line="273" w:lineRule="auto"/>
        <w:ind w:left="835" w:right="934"/>
        <w:rPr>
          <w:sz w:val="21"/>
        </w:rPr>
      </w:pPr>
      <w:r>
        <w:rPr>
          <w:rFonts w:ascii="Arial"/>
          <w:b/>
          <w:sz w:val="21"/>
        </w:rPr>
        <w:t xml:space="preserve">Suggested fix: </w:t>
      </w:r>
      <w:r>
        <w:rPr>
          <w:sz w:val="21"/>
        </w:rPr>
        <w:t>Add</w:t>
      </w:r>
      <w:r>
        <w:rPr>
          <w:spacing w:val="-4"/>
          <w:sz w:val="21"/>
        </w:rPr>
        <w:t xml:space="preserve"> </w:t>
      </w:r>
      <w:r>
        <w:rPr>
          <w:sz w:val="21"/>
        </w:rPr>
        <w:t>hemoglobin</w:t>
      </w:r>
      <w:r>
        <w:rPr>
          <w:spacing w:val="-4"/>
          <w:sz w:val="21"/>
        </w:rPr>
        <w:t xml:space="preserve"> </w:t>
      </w:r>
      <w:r>
        <w:rPr>
          <w:sz w:val="21"/>
        </w:rPr>
        <w:t>and</w:t>
      </w:r>
      <w:r>
        <w:rPr>
          <w:spacing w:val="-4"/>
          <w:sz w:val="21"/>
        </w:rPr>
        <w:t xml:space="preserve"> </w:t>
      </w:r>
      <w:r>
        <w:rPr>
          <w:sz w:val="21"/>
        </w:rPr>
        <w:t>platelets</w:t>
      </w:r>
      <w:r>
        <w:rPr>
          <w:spacing w:val="-2"/>
          <w:sz w:val="21"/>
        </w:rPr>
        <w:t xml:space="preserve"> </w:t>
      </w:r>
      <w:r>
        <w:rPr>
          <w:sz w:val="21"/>
        </w:rPr>
        <w:t>to</w:t>
      </w:r>
      <w:r>
        <w:rPr>
          <w:spacing w:val="-4"/>
          <w:sz w:val="21"/>
        </w:rPr>
        <w:t xml:space="preserve"> </w:t>
      </w:r>
      <w:r>
        <w:rPr>
          <w:sz w:val="21"/>
        </w:rPr>
        <w:t>the</w:t>
      </w:r>
      <w:r>
        <w:rPr>
          <w:spacing w:val="-4"/>
          <w:sz w:val="21"/>
        </w:rPr>
        <w:t xml:space="preserve"> </w:t>
      </w:r>
      <w:r>
        <w:rPr>
          <w:sz w:val="21"/>
        </w:rPr>
        <w:t>Tuesday</w:t>
      </w:r>
      <w:r>
        <w:rPr>
          <w:spacing w:val="-2"/>
          <w:sz w:val="21"/>
        </w:rPr>
        <w:t xml:space="preserve"> </w:t>
      </w:r>
      <w:r>
        <w:rPr>
          <w:sz w:val="21"/>
        </w:rPr>
        <w:t>CBC</w:t>
      </w:r>
      <w:r>
        <w:rPr>
          <w:spacing w:val="-4"/>
          <w:sz w:val="21"/>
        </w:rPr>
        <w:t xml:space="preserve"> </w:t>
      </w:r>
      <w:r>
        <w:rPr>
          <w:sz w:val="21"/>
        </w:rPr>
        <w:t>panel</w:t>
      </w:r>
      <w:r>
        <w:rPr>
          <w:spacing w:val="-4"/>
          <w:sz w:val="21"/>
        </w:rPr>
        <w:t xml:space="preserve"> </w:t>
      </w:r>
      <w:r>
        <w:rPr>
          <w:sz w:val="21"/>
        </w:rPr>
        <w:t>when</w:t>
      </w:r>
      <w:r>
        <w:rPr>
          <w:spacing w:val="-4"/>
          <w:sz w:val="21"/>
        </w:rPr>
        <w:t xml:space="preserve"> </w:t>
      </w:r>
      <w:r>
        <w:rPr>
          <w:sz w:val="21"/>
        </w:rPr>
        <w:t>they</w:t>
      </w:r>
      <w:r>
        <w:rPr>
          <w:spacing w:val="-2"/>
          <w:sz w:val="21"/>
        </w:rPr>
        <w:t xml:space="preserve"> </w:t>
      </w:r>
      <w:r>
        <w:rPr>
          <w:sz w:val="21"/>
        </w:rPr>
        <w:t>are</w:t>
      </w:r>
      <w:r>
        <w:rPr>
          <w:spacing w:val="-4"/>
          <w:sz w:val="21"/>
        </w:rPr>
        <w:t xml:space="preserve"> </w:t>
      </w:r>
      <w:r>
        <w:rPr>
          <w:sz w:val="21"/>
        </w:rPr>
        <w:t>grading elements</w:t>
      </w:r>
      <w:r>
        <w:rPr>
          <w:spacing w:val="-2"/>
          <w:sz w:val="21"/>
        </w:rPr>
        <w:t xml:space="preserve"> </w:t>
      </w:r>
      <w:r>
        <w:rPr>
          <w:sz w:val="21"/>
        </w:rPr>
        <w:t>or mark those criteria as unavailable and not gradable.</w:t>
      </w:r>
    </w:p>
    <w:p w14:paraId="70DAC6E4" w14:textId="77777777" w:rsidR="00F9164C" w:rsidRDefault="00000000">
      <w:pPr>
        <w:pStyle w:val="BodyText"/>
        <w:spacing w:before="5"/>
        <w:rPr>
          <w:sz w:val="16"/>
        </w:rPr>
      </w:pPr>
      <w:r>
        <w:rPr>
          <w:noProof/>
          <w:sz w:val="16"/>
        </w:rPr>
        <w:drawing>
          <wp:anchor distT="0" distB="0" distL="0" distR="0" simplePos="0" relativeHeight="487624704" behindDoc="1" locked="0" layoutInCell="1" allowOverlap="1" wp14:anchorId="4474CFB7" wp14:editId="505185FB">
            <wp:simplePos x="0" y="0"/>
            <wp:positionH relativeFrom="page">
              <wp:posOffset>942031</wp:posOffset>
            </wp:positionH>
            <wp:positionV relativeFrom="paragraph">
              <wp:posOffset>135342</wp:posOffset>
            </wp:positionV>
            <wp:extent cx="5858223" cy="2295525"/>
            <wp:effectExtent l="0" t="0" r="0" b="0"/>
            <wp:wrapTopAndBottom/>
            <wp:docPr id="154" name="Image 1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4" name="Image 154"/>
                    <pic:cNvPicPr/>
                  </pic:nvPicPr>
                  <pic:blipFill>
                    <a:blip r:embed="rId138" cstate="print"/>
                    <a:stretch>
                      <a:fillRect/>
                    </a:stretch>
                  </pic:blipFill>
                  <pic:spPr>
                    <a:xfrm>
                      <a:off x="0" y="0"/>
                      <a:ext cx="5858223" cy="2295525"/>
                    </a:xfrm>
                    <a:prstGeom prst="rect">
                      <a:avLst/>
                    </a:prstGeom>
                  </pic:spPr>
                </pic:pic>
              </a:graphicData>
            </a:graphic>
          </wp:anchor>
        </w:drawing>
      </w:r>
    </w:p>
    <w:p w14:paraId="140D1AD5" w14:textId="77777777" w:rsidR="00F9164C" w:rsidRDefault="00000000">
      <w:pPr>
        <w:spacing w:before="86"/>
        <w:ind w:left="10" w:right="11"/>
        <w:jc w:val="center"/>
        <w:rPr>
          <w:rFonts w:ascii="Arial" w:hAnsi="Arial"/>
          <w:i/>
          <w:sz w:val="18"/>
        </w:rPr>
      </w:pPr>
      <w:r>
        <w:rPr>
          <w:rFonts w:ascii="Arial" w:hAnsi="Arial"/>
          <w:i/>
          <w:color w:val="696969"/>
          <w:sz w:val="18"/>
        </w:rPr>
        <w:t>Evidence</w:t>
      </w:r>
      <w:r>
        <w:rPr>
          <w:rFonts w:ascii="Arial" w:hAnsi="Arial"/>
          <w:i/>
          <w:color w:val="696969"/>
          <w:spacing w:val="-4"/>
          <w:sz w:val="18"/>
        </w:rPr>
        <w:t xml:space="preserve"> </w:t>
      </w:r>
      <w:r>
        <w:rPr>
          <w:rFonts w:ascii="Arial" w:hAnsi="Arial"/>
          <w:i/>
          <w:color w:val="696969"/>
          <w:sz w:val="18"/>
        </w:rPr>
        <w:t>–</w:t>
      </w:r>
      <w:r>
        <w:rPr>
          <w:rFonts w:ascii="Arial" w:hAnsi="Arial"/>
          <w:i/>
          <w:color w:val="696969"/>
          <w:spacing w:val="-2"/>
          <w:sz w:val="18"/>
        </w:rPr>
        <w:t xml:space="preserve"> </w:t>
      </w:r>
      <w:r>
        <w:rPr>
          <w:rFonts w:ascii="Arial" w:hAnsi="Arial"/>
          <w:i/>
          <w:color w:val="696969"/>
          <w:sz w:val="18"/>
        </w:rPr>
        <w:t>Tuesday</w:t>
      </w:r>
      <w:r>
        <w:rPr>
          <w:rFonts w:ascii="Arial" w:hAnsi="Arial"/>
          <w:i/>
          <w:color w:val="696969"/>
          <w:spacing w:val="-1"/>
          <w:sz w:val="18"/>
        </w:rPr>
        <w:t xml:space="preserve"> </w:t>
      </w:r>
      <w:r>
        <w:rPr>
          <w:rFonts w:ascii="Arial" w:hAnsi="Arial"/>
          <w:i/>
          <w:color w:val="696969"/>
          <w:sz w:val="18"/>
        </w:rPr>
        <w:t>Initial</w:t>
      </w:r>
      <w:r>
        <w:rPr>
          <w:rFonts w:ascii="Arial" w:hAnsi="Arial"/>
          <w:i/>
          <w:color w:val="696969"/>
          <w:spacing w:val="-1"/>
          <w:sz w:val="18"/>
        </w:rPr>
        <w:t xml:space="preserve"> </w:t>
      </w:r>
      <w:r>
        <w:rPr>
          <w:rFonts w:ascii="Arial" w:hAnsi="Arial"/>
          <w:i/>
          <w:color w:val="696969"/>
          <w:sz w:val="18"/>
        </w:rPr>
        <w:t>Visit:</w:t>
      </w:r>
      <w:r>
        <w:rPr>
          <w:rFonts w:ascii="Arial" w:hAnsi="Arial"/>
          <w:i/>
          <w:color w:val="696969"/>
          <w:spacing w:val="-1"/>
          <w:sz w:val="18"/>
        </w:rPr>
        <w:t xml:space="preserve"> </w:t>
      </w:r>
      <w:r>
        <w:rPr>
          <w:rFonts w:ascii="Arial" w:hAnsi="Arial"/>
          <w:i/>
          <w:color w:val="696969"/>
          <w:sz w:val="18"/>
        </w:rPr>
        <w:t>student</w:t>
      </w:r>
      <w:r>
        <w:rPr>
          <w:rFonts w:ascii="Arial" w:hAnsi="Arial"/>
          <w:i/>
          <w:color w:val="696969"/>
          <w:spacing w:val="-1"/>
          <w:sz w:val="18"/>
        </w:rPr>
        <w:t xml:space="preserve"> </w:t>
      </w:r>
      <w:r>
        <w:rPr>
          <w:rFonts w:ascii="Arial" w:hAnsi="Arial"/>
          <w:i/>
          <w:color w:val="696969"/>
          <w:sz w:val="18"/>
        </w:rPr>
        <w:t>facing</w:t>
      </w:r>
      <w:r>
        <w:rPr>
          <w:rFonts w:ascii="Arial" w:hAnsi="Arial"/>
          <w:i/>
          <w:color w:val="696969"/>
          <w:spacing w:val="-1"/>
          <w:sz w:val="18"/>
        </w:rPr>
        <w:t xml:space="preserve"> </w:t>
      </w:r>
      <w:r>
        <w:rPr>
          <w:rFonts w:ascii="Arial" w:hAnsi="Arial"/>
          <w:i/>
          <w:color w:val="696969"/>
          <w:sz w:val="18"/>
        </w:rPr>
        <w:t>information</w:t>
      </w:r>
      <w:r>
        <w:rPr>
          <w:rFonts w:ascii="Arial" w:hAnsi="Arial"/>
          <w:i/>
          <w:color w:val="696969"/>
          <w:spacing w:val="-1"/>
          <w:sz w:val="18"/>
        </w:rPr>
        <w:t xml:space="preserve"> </w:t>
      </w:r>
      <w:r>
        <w:rPr>
          <w:rFonts w:ascii="Arial" w:hAnsi="Arial"/>
          <w:i/>
          <w:color w:val="696969"/>
          <w:sz w:val="18"/>
        </w:rPr>
        <w:t>compared</w:t>
      </w:r>
      <w:r>
        <w:rPr>
          <w:rFonts w:ascii="Arial" w:hAnsi="Arial"/>
          <w:i/>
          <w:color w:val="696969"/>
          <w:spacing w:val="-1"/>
          <w:sz w:val="18"/>
        </w:rPr>
        <w:t xml:space="preserve"> </w:t>
      </w:r>
      <w:r>
        <w:rPr>
          <w:rFonts w:ascii="Arial" w:hAnsi="Arial"/>
          <w:i/>
          <w:color w:val="696969"/>
          <w:sz w:val="18"/>
        </w:rPr>
        <w:t>with</w:t>
      </w:r>
      <w:r>
        <w:rPr>
          <w:rFonts w:ascii="Arial" w:hAnsi="Arial"/>
          <w:i/>
          <w:color w:val="696969"/>
          <w:spacing w:val="-2"/>
          <w:sz w:val="18"/>
        </w:rPr>
        <w:t xml:space="preserve"> </w:t>
      </w:r>
      <w:r>
        <w:rPr>
          <w:rFonts w:ascii="Arial" w:hAnsi="Arial"/>
          <w:i/>
          <w:color w:val="696969"/>
          <w:sz w:val="18"/>
        </w:rPr>
        <w:t>the</w:t>
      </w:r>
      <w:r>
        <w:rPr>
          <w:rFonts w:ascii="Arial" w:hAnsi="Arial"/>
          <w:i/>
          <w:color w:val="696969"/>
          <w:spacing w:val="-1"/>
          <w:sz w:val="18"/>
        </w:rPr>
        <w:t xml:space="preserve"> </w:t>
      </w:r>
      <w:r>
        <w:rPr>
          <w:rFonts w:ascii="Arial" w:hAnsi="Arial"/>
          <w:i/>
          <w:color w:val="696969"/>
          <w:sz w:val="18"/>
        </w:rPr>
        <w:t>grader/rubric</w:t>
      </w:r>
      <w:r>
        <w:rPr>
          <w:rFonts w:ascii="Arial" w:hAnsi="Arial"/>
          <w:i/>
          <w:color w:val="696969"/>
          <w:spacing w:val="-1"/>
          <w:sz w:val="18"/>
        </w:rPr>
        <w:t xml:space="preserve"> </w:t>
      </w:r>
      <w:r>
        <w:rPr>
          <w:rFonts w:ascii="Arial" w:hAnsi="Arial"/>
          <w:i/>
          <w:color w:val="696969"/>
          <w:spacing w:val="-2"/>
          <w:sz w:val="18"/>
        </w:rPr>
        <w:t>expectation.</w:t>
      </w:r>
    </w:p>
    <w:p w14:paraId="55CB168C" w14:textId="77777777" w:rsidR="00F9164C" w:rsidRDefault="00F9164C">
      <w:pPr>
        <w:jc w:val="center"/>
        <w:rPr>
          <w:rFonts w:ascii="Arial" w:hAnsi="Arial"/>
          <w:i/>
          <w:sz w:val="18"/>
        </w:rPr>
        <w:sectPr w:rsidR="00F9164C">
          <w:pgSz w:w="12240" w:h="15840"/>
          <w:pgMar w:top="720" w:right="0" w:bottom="540" w:left="0" w:header="0" w:footer="313" w:gutter="0"/>
          <w:cols w:space="720"/>
        </w:sectPr>
      </w:pPr>
    </w:p>
    <w:p w14:paraId="6B2CE966" w14:textId="77777777" w:rsidR="00F9164C" w:rsidRDefault="00000000">
      <w:pPr>
        <w:pStyle w:val="Heading6"/>
        <w:spacing w:line="290" w:lineRule="auto"/>
      </w:pPr>
      <w:r>
        <w:rPr>
          <w:color w:val="183B62"/>
          <w:spacing w:val="-4"/>
        </w:rPr>
        <w:lastRenderedPageBreak/>
        <w:t>Issue</w:t>
      </w:r>
      <w:r>
        <w:rPr>
          <w:color w:val="183B62"/>
          <w:spacing w:val="-23"/>
        </w:rPr>
        <w:t xml:space="preserve"> </w:t>
      </w:r>
      <w:r>
        <w:rPr>
          <w:color w:val="183B62"/>
          <w:spacing w:val="-4"/>
        </w:rPr>
        <w:t>11.</w:t>
      </w:r>
      <w:r>
        <w:rPr>
          <w:color w:val="183B62"/>
          <w:spacing w:val="-24"/>
        </w:rPr>
        <w:t xml:space="preserve"> </w:t>
      </w:r>
      <w:r>
        <w:rPr>
          <w:color w:val="183B62"/>
          <w:spacing w:val="-4"/>
        </w:rPr>
        <w:t>HbA1c</w:t>
      </w:r>
      <w:r>
        <w:rPr>
          <w:color w:val="183B62"/>
          <w:spacing w:val="-21"/>
        </w:rPr>
        <w:t xml:space="preserve"> </w:t>
      </w:r>
      <w:r>
        <w:rPr>
          <w:color w:val="183B62"/>
          <w:spacing w:val="-4"/>
        </w:rPr>
        <w:t>6.9%</w:t>
      </w:r>
      <w:r>
        <w:rPr>
          <w:color w:val="183B62"/>
          <w:spacing w:val="-25"/>
        </w:rPr>
        <w:t xml:space="preserve"> </w:t>
      </w:r>
      <w:r>
        <w:rPr>
          <w:color w:val="183B62"/>
          <w:spacing w:val="-4"/>
        </w:rPr>
        <w:t>is</w:t>
      </w:r>
      <w:r>
        <w:rPr>
          <w:color w:val="183B62"/>
          <w:spacing w:val="-22"/>
        </w:rPr>
        <w:t xml:space="preserve"> </w:t>
      </w:r>
      <w:r>
        <w:rPr>
          <w:color w:val="183B62"/>
          <w:spacing w:val="-4"/>
        </w:rPr>
        <w:t>required</w:t>
      </w:r>
      <w:r>
        <w:rPr>
          <w:color w:val="183B62"/>
          <w:spacing w:val="-21"/>
        </w:rPr>
        <w:t xml:space="preserve"> </w:t>
      </w:r>
      <w:r>
        <w:rPr>
          <w:color w:val="183B62"/>
          <w:spacing w:val="-4"/>
        </w:rPr>
        <w:t>by</w:t>
      </w:r>
      <w:r>
        <w:rPr>
          <w:color w:val="183B62"/>
          <w:spacing w:val="-22"/>
        </w:rPr>
        <w:t xml:space="preserve"> </w:t>
      </w:r>
      <w:r>
        <w:rPr>
          <w:color w:val="183B62"/>
          <w:spacing w:val="-4"/>
        </w:rPr>
        <w:t>the</w:t>
      </w:r>
      <w:r>
        <w:rPr>
          <w:color w:val="183B62"/>
          <w:spacing w:val="-23"/>
        </w:rPr>
        <w:t xml:space="preserve"> </w:t>
      </w:r>
      <w:r>
        <w:rPr>
          <w:color w:val="183B62"/>
          <w:spacing w:val="-4"/>
        </w:rPr>
        <w:t>rubric,</w:t>
      </w:r>
      <w:r>
        <w:rPr>
          <w:color w:val="183B62"/>
          <w:spacing w:val="-24"/>
        </w:rPr>
        <w:t xml:space="preserve"> </w:t>
      </w:r>
      <w:r>
        <w:rPr>
          <w:color w:val="183B62"/>
          <w:spacing w:val="-4"/>
        </w:rPr>
        <w:t>but</w:t>
      </w:r>
      <w:r>
        <w:rPr>
          <w:color w:val="183B62"/>
          <w:spacing w:val="-24"/>
        </w:rPr>
        <w:t xml:space="preserve"> </w:t>
      </w:r>
      <w:r>
        <w:rPr>
          <w:color w:val="183B62"/>
          <w:spacing w:val="-4"/>
        </w:rPr>
        <w:t>the</w:t>
      </w:r>
      <w:r>
        <w:rPr>
          <w:color w:val="183B62"/>
          <w:spacing w:val="-23"/>
        </w:rPr>
        <w:t xml:space="preserve"> </w:t>
      </w:r>
      <w:r>
        <w:rPr>
          <w:color w:val="183B62"/>
          <w:spacing w:val="-4"/>
        </w:rPr>
        <w:t>glycemic</w:t>
      </w:r>
      <w:r>
        <w:rPr>
          <w:color w:val="183B62"/>
          <w:spacing w:val="-26"/>
        </w:rPr>
        <w:t xml:space="preserve"> </w:t>
      </w:r>
      <w:r>
        <w:rPr>
          <w:color w:val="183B62"/>
          <w:spacing w:val="-4"/>
        </w:rPr>
        <w:t>panel</w:t>
      </w:r>
      <w:r>
        <w:rPr>
          <w:color w:val="183B62"/>
          <w:spacing w:val="-23"/>
        </w:rPr>
        <w:t xml:space="preserve"> </w:t>
      </w:r>
      <w:r>
        <w:rPr>
          <w:color w:val="183B62"/>
          <w:spacing w:val="-4"/>
        </w:rPr>
        <w:t>is</w:t>
      </w:r>
      <w:r>
        <w:rPr>
          <w:color w:val="183B62"/>
          <w:spacing w:val="-22"/>
        </w:rPr>
        <w:t xml:space="preserve"> </w:t>
      </w:r>
      <w:r>
        <w:rPr>
          <w:color w:val="183B62"/>
          <w:spacing w:val="-4"/>
        </w:rPr>
        <w:t>not</w:t>
      </w:r>
      <w:r>
        <w:rPr>
          <w:color w:val="183B62"/>
          <w:spacing w:val="-23"/>
        </w:rPr>
        <w:t xml:space="preserve"> </w:t>
      </w:r>
      <w:r>
        <w:rPr>
          <w:color w:val="183B62"/>
          <w:spacing w:val="-4"/>
        </w:rPr>
        <w:t>ordered</w:t>
      </w:r>
      <w:r>
        <w:rPr>
          <w:color w:val="183B62"/>
          <w:spacing w:val="-21"/>
        </w:rPr>
        <w:t xml:space="preserve"> </w:t>
      </w:r>
      <w:r>
        <w:rPr>
          <w:color w:val="183B62"/>
          <w:spacing w:val="-4"/>
        </w:rPr>
        <w:t xml:space="preserve">in </w:t>
      </w:r>
      <w:r>
        <w:rPr>
          <w:color w:val="183B62"/>
        </w:rPr>
        <w:t>the live EMR</w:t>
      </w:r>
    </w:p>
    <w:p w14:paraId="3502E784" w14:textId="77777777" w:rsidR="00F9164C" w:rsidRDefault="00000000">
      <w:pPr>
        <w:spacing w:before="123" w:line="278" w:lineRule="auto"/>
        <w:ind w:left="835" w:right="871"/>
        <w:rPr>
          <w:sz w:val="21"/>
        </w:rPr>
      </w:pPr>
      <w:r>
        <w:rPr>
          <w:rFonts w:ascii="Arial"/>
          <w:b/>
          <w:sz w:val="21"/>
        </w:rPr>
        <w:t>What</w:t>
      </w:r>
      <w:r>
        <w:rPr>
          <w:rFonts w:ascii="Arial"/>
          <w:b/>
          <w:spacing w:val="-3"/>
          <w:sz w:val="21"/>
        </w:rPr>
        <w:t xml:space="preserve"> </w:t>
      </w:r>
      <w:r>
        <w:rPr>
          <w:rFonts w:ascii="Arial"/>
          <w:b/>
          <w:sz w:val="21"/>
        </w:rPr>
        <w:t>the</w:t>
      </w:r>
      <w:r>
        <w:rPr>
          <w:rFonts w:ascii="Arial"/>
          <w:b/>
          <w:spacing w:val="-5"/>
          <w:sz w:val="21"/>
        </w:rPr>
        <w:t xml:space="preserve"> </w:t>
      </w:r>
      <w:r>
        <w:rPr>
          <w:rFonts w:ascii="Arial"/>
          <w:b/>
          <w:sz w:val="21"/>
        </w:rPr>
        <w:t>student</w:t>
      </w:r>
      <w:r>
        <w:rPr>
          <w:rFonts w:ascii="Arial"/>
          <w:b/>
          <w:spacing w:val="-7"/>
          <w:sz w:val="21"/>
        </w:rPr>
        <w:t xml:space="preserve"> </w:t>
      </w:r>
      <w:r>
        <w:rPr>
          <w:rFonts w:ascii="Arial"/>
          <w:b/>
          <w:sz w:val="21"/>
        </w:rPr>
        <w:t>saw</w:t>
      </w:r>
      <w:r>
        <w:rPr>
          <w:rFonts w:ascii="Arial"/>
          <w:b/>
          <w:spacing w:val="-1"/>
          <w:sz w:val="21"/>
        </w:rPr>
        <w:t xml:space="preserve"> </w:t>
      </w:r>
      <w:r>
        <w:rPr>
          <w:rFonts w:ascii="Arial"/>
          <w:b/>
          <w:sz w:val="21"/>
        </w:rPr>
        <w:t>or</w:t>
      </w:r>
      <w:r>
        <w:rPr>
          <w:rFonts w:ascii="Arial"/>
          <w:b/>
          <w:spacing w:val="-5"/>
          <w:sz w:val="21"/>
        </w:rPr>
        <w:t xml:space="preserve"> </w:t>
      </w:r>
      <w:r>
        <w:rPr>
          <w:rFonts w:ascii="Arial"/>
          <w:b/>
          <w:sz w:val="21"/>
        </w:rPr>
        <w:t xml:space="preserve">heard: </w:t>
      </w:r>
      <w:r>
        <w:rPr>
          <w:sz w:val="21"/>
        </w:rPr>
        <w:t>The</w:t>
      </w:r>
      <w:r>
        <w:rPr>
          <w:spacing w:val="-5"/>
          <w:sz w:val="21"/>
        </w:rPr>
        <w:t xml:space="preserve"> </w:t>
      </w:r>
      <w:r>
        <w:rPr>
          <w:sz w:val="21"/>
        </w:rPr>
        <w:t>Tuesday</w:t>
      </w:r>
      <w:r>
        <w:rPr>
          <w:spacing w:val="-3"/>
          <w:sz w:val="21"/>
        </w:rPr>
        <w:t xml:space="preserve"> </w:t>
      </w:r>
      <w:r>
        <w:rPr>
          <w:sz w:val="21"/>
        </w:rPr>
        <w:t>laboratory</w:t>
      </w:r>
      <w:r>
        <w:rPr>
          <w:spacing w:val="-3"/>
          <w:sz w:val="21"/>
        </w:rPr>
        <w:t xml:space="preserve"> </w:t>
      </w:r>
      <w:r>
        <w:rPr>
          <w:sz w:val="21"/>
        </w:rPr>
        <w:t>overview</w:t>
      </w:r>
      <w:r>
        <w:rPr>
          <w:spacing w:val="-5"/>
          <w:sz w:val="21"/>
        </w:rPr>
        <w:t xml:space="preserve"> </w:t>
      </w:r>
      <w:r>
        <w:rPr>
          <w:sz w:val="21"/>
        </w:rPr>
        <w:t>marks</w:t>
      </w:r>
      <w:r>
        <w:rPr>
          <w:spacing w:val="-3"/>
          <w:sz w:val="21"/>
        </w:rPr>
        <w:t xml:space="preserve"> </w:t>
      </w:r>
      <w:r>
        <w:rPr>
          <w:sz w:val="21"/>
        </w:rPr>
        <w:t>Diabetes</w:t>
      </w:r>
      <w:r>
        <w:rPr>
          <w:spacing w:val="-3"/>
          <w:sz w:val="21"/>
        </w:rPr>
        <w:t xml:space="preserve"> </w:t>
      </w:r>
      <w:r>
        <w:rPr>
          <w:sz w:val="21"/>
        </w:rPr>
        <w:t>/</w:t>
      </w:r>
      <w:r>
        <w:rPr>
          <w:spacing w:val="-1"/>
          <w:sz w:val="21"/>
        </w:rPr>
        <w:t xml:space="preserve"> </w:t>
      </w:r>
      <w:r>
        <w:rPr>
          <w:sz w:val="21"/>
        </w:rPr>
        <w:t>Glycemic</w:t>
      </w:r>
      <w:r>
        <w:rPr>
          <w:spacing w:val="-3"/>
          <w:sz w:val="21"/>
        </w:rPr>
        <w:t xml:space="preserve"> </w:t>
      </w:r>
      <w:r>
        <w:rPr>
          <w:sz w:val="21"/>
        </w:rPr>
        <w:t>Control</w:t>
      </w:r>
      <w:r>
        <w:rPr>
          <w:spacing w:val="-5"/>
          <w:sz w:val="21"/>
        </w:rPr>
        <w:t xml:space="preserve"> </w:t>
      </w:r>
      <w:r>
        <w:rPr>
          <w:sz w:val="21"/>
        </w:rPr>
        <w:t>as</w:t>
      </w:r>
      <w:r>
        <w:rPr>
          <w:spacing w:val="-3"/>
          <w:sz w:val="21"/>
        </w:rPr>
        <w:t xml:space="preserve"> </w:t>
      </w:r>
      <w:r>
        <w:rPr>
          <w:sz w:val="21"/>
        </w:rPr>
        <w:t>Not ordered. No HbA1c result is visible.</w:t>
      </w:r>
    </w:p>
    <w:p w14:paraId="4B78775D" w14:textId="77777777" w:rsidR="00F9164C" w:rsidRDefault="00000000">
      <w:pPr>
        <w:spacing w:before="95" w:line="278" w:lineRule="auto"/>
        <w:ind w:left="835" w:right="871"/>
        <w:rPr>
          <w:sz w:val="21"/>
        </w:rPr>
      </w:pPr>
      <w:r>
        <w:rPr>
          <w:rFonts w:ascii="Arial"/>
          <w:b/>
          <w:sz w:val="21"/>
        </w:rPr>
        <w:t>What</w:t>
      </w:r>
      <w:r>
        <w:rPr>
          <w:rFonts w:ascii="Arial"/>
          <w:b/>
          <w:spacing w:val="-3"/>
          <w:sz w:val="21"/>
        </w:rPr>
        <w:t xml:space="preserve"> </w:t>
      </w:r>
      <w:r>
        <w:rPr>
          <w:rFonts w:ascii="Arial"/>
          <w:b/>
          <w:sz w:val="21"/>
        </w:rPr>
        <w:t>the</w:t>
      </w:r>
      <w:r>
        <w:rPr>
          <w:rFonts w:ascii="Arial"/>
          <w:b/>
          <w:spacing w:val="-5"/>
          <w:sz w:val="21"/>
        </w:rPr>
        <w:t xml:space="preserve"> </w:t>
      </w:r>
      <w:r>
        <w:rPr>
          <w:rFonts w:ascii="Arial"/>
          <w:b/>
          <w:sz w:val="21"/>
        </w:rPr>
        <w:t>grader</w:t>
      </w:r>
      <w:r>
        <w:rPr>
          <w:rFonts w:ascii="Arial"/>
          <w:b/>
          <w:spacing w:val="-5"/>
          <w:sz w:val="21"/>
        </w:rPr>
        <w:t xml:space="preserve"> </w:t>
      </w:r>
      <w:r>
        <w:rPr>
          <w:rFonts w:ascii="Arial"/>
          <w:b/>
          <w:sz w:val="21"/>
        </w:rPr>
        <w:t xml:space="preserve">expected: </w:t>
      </w:r>
      <w:proofErr w:type="gramStart"/>
      <w:r>
        <w:rPr>
          <w:sz w:val="21"/>
        </w:rPr>
        <w:t>The</w:t>
      </w:r>
      <w:r>
        <w:rPr>
          <w:spacing w:val="-5"/>
          <w:sz w:val="21"/>
        </w:rPr>
        <w:t xml:space="preserve"> </w:t>
      </w:r>
      <w:r>
        <w:rPr>
          <w:sz w:val="21"/>
        </w:rPr>
        <w:t>Tuesday</w:t>
      </w:r>
      <w:proofErr w:type="gramEnd"/>
      <w:r>
        <w:rPr>
          <w:spacing w:val="-3"/>
          <w:sz w:val="21"/>
        </w:rPr>
        <w:t xml:space="preserve"> </w:t>
      </w:r>
      <w:r>
        <w:rPr>
          <w:sz w:val="21"/>
        </w:rPr>
        <w:t>rubric</w:t>
      </w:r>
      <w:r>
        <w:rPr>
          <w:spacing w:val="-3"/>
          <w:sz w:val="21"/>
        </w:rPr>
        <w:t xml:space="preserve"> </w:t>
      </w:r>
      <w:r>
        <w:rPr>
          <w:sz w:val="21"/>
        </w:rPr>
        <w:t>requires</w:t>
      </w:r>
      <w:r>
        <w:rPr>
          <w:spacing w:val="-3"/>
          <w:sz w:val="21"/>
        </w:rPr>
        <w:t xml:space="preserve"> </w:t>
      </w:r>
      <w:r>
        <w:rPr>
          <w:sz w:val="21"/>
        </w:rPr>
        <w:t>HbA1c</w:t>
      </w:r>
      <w:r>
        <w:rPr>
          <w:spacing w:val="-3"/>
          <w:sz w:val="21"/>
        </w:rPr>
        <w:t xml:space="preserve"> </w:t>
      </w:r>
      <w:r>
        <w:rPr>
          <w:sz w:val="21"/>
        </w:rPr>
        <w:t>6.9% and</w:t>
      </w:r>
      <w:r>
        <w:rPr>
          <w:spacing w:val="-5"/>
          <w:sz w:val="21"/>
        </w:rPr>
        <w:t xml:space="preserve"> </w:t>
      </w:r>
      <w:r>
        <w:rPr>
          <w:sz w:val="21"/>
        </w:rPr>
        <w:t>interpretation</w:t>
      </w:r>
      <w:r>
        <w:rPr>
          <w:spacing w:val="-5"/>
          <w:sz w:val="21"/>
        </w:rPr>
        <w:t xml:space="preserve"> </w:t>
      </w:r>
      <w:r>
        <w:rPr>
          <w:sz w:val="21"/>
        </w:rPr>
        <w:t>that</w:t>
      </w:r>
      <w:r>
        <w:rPr>
          <w:spacing w:val="-1"/>
          <w:sz w:val="21"/>
        </w:rPr>
        <w:t xml:space="preserve"> </w:t>
      </w:r>
      <w:r>
        <w:rPr>
          <w:sz w:val="21"/>
        </w:rPr>
        <w:t>it</w:t>
      </w:r>
      <w:r>
        <w:rPr>
          <w:spacing w:val="-1"/>
          <w:sz w:val="21"/>
        </w:rPr>
        <w:t xml:space="preserve"> </w:t>
      </w:r>
      <w:r>
        <w:rPr>
          <w:sz w:val="21"/>
        </w:rPr>
        <w:t>is</w:t>
      </w:r>
      <w:r>
        <w:rPr>
          <w:spacing w:val="-3"/>
          <w:sz w:val="21"/>
        </w:rPr>
        <w:t xml:space="preserve"> </w:t>
      </w:r>
      <w:r>
        <w:rPr>
          <w:sz w:val="21"/>
        </w:rPr>
        <w:t>near</w:t>
      </w:r>
      <w:r>
        <w:rPr>
          <w:spacing w:val="-3"/>
          <w:sz w:val="21"/>
        </w:rPr>
        <w:t xml:space="preserve"> </w:t>
      </w:r>
      <w:r>
        <w:rPr>
          <w:sz w:val="21"/>
        </w:rPr>
        <w:t>target</w:t>
      </w:r>
      <w:r>
        <w:rPr>
          <w:spacing w:val="-1"/>
          <w:sz w:val="21"/>
        </w:rPr>
        <w:t xml:space="preserve"> </w:t>
      </w:r>
      <w:r>
        <w:rPr>
          <w:sz w:val="21"/>
        </w:rPr>
        <w:t xml:space="preserve">or </w:t>
      </w:r>
      <w:r>
        <w:rPr>
          <w:spacing w:val="-2"/>
          <w:sz w:val="21"/>
        </w:rPr>
        <w:t>controlled.</w:t>
      </w:r>
    </w:p>
    <w:p w14:paraId="6787FE67" w14:textId="77777777" w:rsidR="00F9164C" w:rsidRDefault="00000000">
      <w:pPr>
        <w:spacing w:before="95" w:line="278" w:lineRule="auto"/>
        <w:ind w:left="835" w:right="871"/>
        <w:rPr>
          <w:sz w:val="21"/>
        </w:rPr>
      </w:pPr>
      <w:r>
        <w:rPr>
          <w:rFonts w:ascii="Arial"/>
          <w:b/>
          <w:sz w:val="21"/>
        </w:rPr>
        <w:t>Why</w:t>
      </w:r>
      <w:r>
        <w:rPr>
          <w:rFonts w:ascii="Arial"/>
          <w:b/>
          <w:spacing w:val="-4"/>
          <w:sz w:val="21"/>
        </w:rPr>
        <w:t xml:space="preserve"> </w:t>
      </w:r>
      <w:r>
        <w:rPr>
          <w:rFonts w:ascii="Arial"/>
          <w:b/>
          <w:sz w:val="21"/>
        </w:rPr>
        <w:t>this</w:t>
      </w:r>
      <w:r>
        <w:rPr>
          <w:rFonts w:ascii="Arial"/>
          <w:b/>
          <w:spacing w:val="-8"/>
          <w:sz w:val="21"/>
        </w:rPr>
        <w:t xml:space="preserve"> </w:t>
      </w:r>
      <w:r>
        <w:rPr>
          <w:rFonts w:ascii="Arial"/>
          <w:b/>
          <w:sz w:val="21"/>
        </w:rPr>
        <w:t>is</w:t>
      </w:r>
      <w:r>
        <w:rPr>
          <w:rFonts w:ascii="Arial"/>
          <w:b/>
          <w:spacing w:val="-4"/>
          <w:sz w:val="21"/>
        </w:rPr>
        <w:t xml:space="preserve"> </w:t>
      </w:r>
      <w:r>
        <w:rPr>
          <w:rFonts w:ascii="Arial"/>
          <w:b/>
          <w:sz w:val="21"/>
        </w:rPr>
        <w:t>a</w:t>
      </w:r>
      <w:r>
        <w:rPr>
          <w:rFonts w:ascii="Arial"/>
          <w:b/>
          <w:spacing w:val="-4"/>
          <w:sz w:val="21"/>
        </w:rPr>
        <w:t xml:space="preserve"> </w:t>
      </w:r>
      <w:r>
        <w:rPr>
          <w:rFonts w:ascii="Arial"/>
          <w:b/>
          <w:sz w:val="21"/>
        </w:rPr>
        <w:t xml:space="preserve">problem: </w:t>
      </w:r>
      <w:r>
        <w:rPr>
          <w:sz w:val="21"/>
        </w:rPr>
        <w:t>A</w:t>
      </w:r>
      <w:r>
        <w:rPr>
          <w:spacing w:val="-2"/>
          <w:sz w:val="21"/>
        </w:rPr>
        <w:t xml:space="preserve"> </w:t>
      </w:r>
      <w:r>
        <w:rPr>
          <w:sz w:val="21"/>
        </w:rPr>
        <w:t>numeric</w:t>
      </w:r>
      <w:r>
        <w:rPr>
          <w:spacing w:val="-2"/>
          <w:sz w:val="21"/>
        </w:rPr>
        <w:t xml:space="preserve"> </w:t>
      </w:r>
      <w:r>
        <w:rPr>
          <w:sz w:val="21"/>
        </w:rPr>
        <w:t>HbA1c</w:t>
      </w:r>
      <w:r>
        <w:rPr>
          <w:spacing w:val="-2"/>
          <w:sz w:val="21"/>
        </w:rPr>
        <w:t xml:space="preserve"> </w:t>
      </w:r>
      <w:r>
        <w:rPr>
          <w:sz w:val="21"/>
        </w:rPr>
        <w:t>cannot be</w:t>
      </w:r>
      <w:r>
        <w:rPr>
          <w:spacing w:val="-4"/>
          <w:sz w:val="21"/>
        </w:rPr>
        <w:t xml:space="preserve"> </w:t>
      </w:r>
      <w:r>
        <w:rPr>
          <w:sz w:val="21"/>
        </w:rPr>
        <w:t>documented</w:t>
      </w:r>
      <w:r>
        <w:rPr>
          <w:spacing w:val="-4"/>
          <w:sz w:val="21"/>
        </w:rPr>
        <w:t xml:space="preserve"> </w:t>
      </w:r>
      <w:r>
        <w:rPr>
          <w:sz w:val="21"/>
        </w:rPr>
        <w:t>from</w:t>
      </w:r>
      <w:r>
        <w:rPr>
          <w:spacing w:val="-2"/>
          <w:sz w:val="21"/>
        </w:rPr>
        <w:t xml:space="preserve"> </w:t>
      </w:r>
      <w:r>
        <w:rPr>
          <w:sz w:val="21"/>
        </w:rPr>
        <w:t>a</w:t>
      </w:r>
      <w:r>
        <w:rPr>
          <w:spacing w:val="-4"/>
          <w:sz w:val="21"/>
        </w:rPr>
        <w:t xml:space="preserve"> </w:t>
      </w:r>
      <w:r>
        <w:rPr>
          <w:sz w:val="21"/>
        </w:rPr>
        <w:t>panel</w:t>
      </w:r>
      <w:r>
        <w:rPr>
          <w:spacing w:val="-4"/>
          <w:sz w:val="21"/>
        </w:rPr>
        <w:t xml:space="preserve"> </w:t>
      </w:r>
      <w:r>
        <w:rPr>
          <w:sz w:val="21"/>
        </w:rPr>
        <w:t>that the</w:t>
      </w:r>
      <w:r>
        <w:rPr>
          <w:spacing w:val="-4"/>
          <w:sz w:val="21"/>
        </w:rPr>
        <w:t xml:space="preserve"> </w:t>
      </w:r>
      <w:r>
        <w:rPr>
          <w:sz w:val="21"/>
        </w:rPr>
        <w:t>system</w:t>
      </w:r>
      <w:r>
        <w:rPr>
          <w:spacing w:val="-2"/>
          <w:sz w:val="21"/>
        </w:rPr>
        <w:t xml:space="preserve"> </w:t>
      </w:r>
      <w:r>
        <w:rPr>
          <w:sz w:val="21"/>
        </w:rPr>
        <w:t>identifies</w:t>
      </w:r>
      <w:r>
        <w:rPr>
          <w:spacing w:val="-2"/>
          <w:sz w:val="21"/>
        </w:rPr>
        <w:t xml:space="preserve"> </w:t>
      </w:r>
      <w:r>
        <w:rPr>
          <w:sz w:val="21"/>
        </w:rPr>
        <w:t>as</w:t>
      </w:r>
      <w:r>
        <w:rPr>
          <w:spacing w:val="-2"/>
          <w:sz w:val="21"/>
        </w:rPr>
        <w:t xml:space="preserve"> </w:t>
      </w:r>
      <w:r>
        <w:rPr>
          <w:sz w:val="21"/>
        </w:rPr>
        <w:t xml:space="preserve">not </w:t>
      </w:r>
      <w:r>
        <w:rPr>
          <w:spacing w:val="-2"/>
          <w:sz w:val="21"/>
        </w:rPr>
        <w:t>ordered.</w:t>
      </w:r>
    </w:p>
    <w:p w14:paraId="6737AA87" w14:textId="77777777" w:rsidR="00F9164C" w:rsidRDefault="00000000">
      <w:pPr>
        <w:spacing w:before="94" w:line="278" w:lineRule="auto"/>
        <w:ind w:left="835" w:right="871"/>
        <w:rPr>
          <w:sz w:val="21"/>
        </w:rPr>
      </w:pPr>
      <w:r>
        <w:rPr>
          <w:rFonts w:ascii="Arial"/>
          <w:b/>
          <w:sz w:val="21"/>
        </w:rPr>
        <w:t>Suggested</w:t>
      </w:r>
      <w:r>
        <w:rPr>
          <w:rFonts w:ascii="Arial"/>
          <w:b/>
          <w:spacing w:val="-1"/>
          <w:sz w:val="21"/>
        </w:rPr>
        <w:t xml:space="preserve"> </w:t>
      </w:r>
      <w:r>
        <w:rPr>
          <w:rFonts w:ascii="Arial"/>
          <w:b/>
          <w:sz w:val="21"/>
        </w:rPr>
        <w:t>fix:</w:t>
      </w:r>
      <w:r>
        <w:rPr>
          <w:rFonts w:ascii="Arial"/>
          <w:b/>
          <w:spacing w:val="-1"/>
          <w:sz w:val="21"/>
        </w:rPr>
        <w:t xml:space="preserve"> </w:t>
      </w:r>
      <w:r>
        <w:rPr>
          <w:sz w:val="21"/>
        </w:rPr>
        <w:t>Display</w:t>
      </w:r>
      <w:r>
        <w:rPr>
          <w:spacing w:val="-3"/>
          <w:sz w:val="21"/>
        </w:rPr>
        <w:t xml:space="preserve"> </w:t>
      </w:r>
      <w:r>
        <w:rPr>
          <w:sz w:val="21"/>
        </w:rPr>
        <w:t>the</w:t>
      </w:r>
      <w:r>
        <w:rPr>
          <w:spacing w:val="-5"/>
          <w:sz w:val="21"/>
        </w:rPr>
        <w:t xml:space="preserve"> </w:t>
      </w:r>
      <w:r>
        <w:rPr>
          <w:sz w:val="21"/>
        </w:rPr>
        <w:t>intended</w:t>
      </w:r>
      <w:r>
        <w:rPr>
          <w:spacing w:val="-5"/>
          <w:sz w:val="21"/>
        </w:rPr>
        <w:t xml:space="preserve"> </w:t>
      </w:r>
      <w:r>
        <w:rPr>
          <w:sz w:val="21"/>
        </w:rPr>
        <w:t>HbA1c</w:t>
      </w:r>
      <w:r>
        <w:rPr>
          <w:spacing w:val="-3"/>
          <w:sz w:val="21"/>
        </w:rPr>
        <w:t xml:space="preserve"> </w:t>
      </w:r>
      <w:r>
        <w:rPr>
          <w:sz w:val="21"/>
        </w:rPr>
        <w:t>result</w:t>
      </w:r>
      <w:r>
        <w:rPr>
          <w:spacing w:val="-1"/>
          <w:sz w:val="21"/>
        </w:rPr>
        <w:t xml:space="preserve"> </w:t>
      </w:r>
      <w:r>
        <w:rPr>
          <w:sz w:val="21"/>
        </w:rPr>
        <w:t>if</w:t>
      </w:r>
      <w:r>
        <w:rPr>
          <w:spacing w:val="-1"/>
          <w:sz w:val="21"/>
        </w:rPr>
        <w:t xml:space="preserve"> </w:t>
      </w:r>
      <w:r>
        <w:rPr>
          <w:sz w:val="21"/>
        </w:rPr>
        <w:t>it</w:t>
      </w:r>
      <w:r>
        <w:rPr>
          <w:spacing w:val="-1"/>
          <w:sz w:val="21"/>
        </w:rPr>
        <w:t xml:space="preserve"> </w:t>
      </w:r>
      <w:r>
        <w:rPr>
          <w:sz w:val="21"/>
        </w:rPr>
        <w:t>is</w:t>
      </w:r>
      <w:r>
        <w:rPr>
          <w:spacing w:val="-3"/>
          <w:sz w:val="21"/>
        </w:rPr>
        <w:t xml:space="preserve"> </w:t>
      </w:r>
      <w:r>
        <w:rPr>
          <w:sz w:val="21"/>
        </w:rPr>
        <w:t>required</w:t>
      </w:r>
      <w:r>
        <w:rPr>
          <w:spacing w:val="-5"/>
          <w:sz w:val="21"/>
        </w:rPr>
        <w:t xml:space="preserve"> </w:t>
      </w:r>
      <w:r>
        <w:rPr>
          <w:sz w:val="21"/>
        </w:rPr>
        <w:t>for</w:t>
      </w:r>
      <w:r>
        <w:rPr>
          <w:spacing w:val="-3"/>
          <w:sz w:val="21"/>
        </w:rPr>
        <w:t xml:space="preserve"> </w:t>
      </w:r>
      <w:r>
        <w:rPr>
          <w:sz w:val="21"/>
        </w:rPr>
        <w:t>grading</w:t>
      </w:r>
      <w:r>
        <w:rPr>
          <w:spacing w:val="-5"/>
          <w:sz w:val="21"/>
        </w:rPr>
        <w:t xml:space="preserve"> </w:t>
      </w:r>
      <w:r>
        <w:rPr>
          <w:sz w:val="21"/>
        </w:rPr>
        <w:t>or</w:t>
      </w:r>
      <w:r>
        <w:rPr>
          <w:spacing w:val="-3"/>
          <w:sz w:val="21"/>
        </w:rPr>
        <w:t xml:space="preserve"> </w:t>
      </w:r>
      <w:r>
        <w:rPr>
          <w:sz w:val="21"/>
        </w:rPr>
        <w:t>remove</w:t>
      </w:r>
      <w:r>
        <w:rPr>
          <w:spacing w:val="-5"/>
          <w:sz w:val="21"/>
        </w:rPr>
        <w:t xml:space="preserve"> </w:t>
      </w:r>
      <w:r>
        <w:rPr>
          <w:sz w:val="21"/>
        </w:rPr>
        <w:t>the</w:t>
      </w:r>
      <w:r>
        <w:rPr>
          <w:spacing w:val="-5"/>
          <w:sz w:val="21"/>
        </w:rPr>
        <w:t xml:space="preserve"> </w:t>
      </w:r>
      <w:r>
        <w:rPr>
          <w:sz w:val="21"/>
        </w:rPr>
        <w:t>value</w:t>
      </w:r>
      <w:r>
        <w:rPr>
          <w:spacing w:val="-5"/>
          <w:sz w:val="21"/>
        </w:rPr>
        <w:t xml:space="preserve"> </w:t>
      </w:r>
      <w:r>
        <w:rPr>
          <w:sz w:val="21"/>
        </w:rPr>
        <w:t>and interpretation criteria from the Tuesday score.</w:t>
      </w:r>
    </w:p>
    <w:p w14:paraId="5D95F993" w14:textId="77777777" w:rsidR="00F9164C" w:rsidRDefault="00000000">
      <w:pPr>
        <w:pStyle w:val="BodyText"/>
        <w:spacing w:before="41"/>
        <w:rPr>
          <w:sz w:val="20"/>
        </w:rPr>
      </w:pPr>
      <w:r>
        <w:rPr>
          <w:noProof/>
          <w:sz w:val="20"/>
        </w:rPr>
        <w:drawing>
          <wp:anchor distT="0" distB="0" distL="0" distR="0" simplePos="0" relativeHeight="487625216" behindDoc="1" locked="0" layoutInCell="1" allowOverlap="1" wp14:anchorId="628DDA9A" wp14:editId="77083FC7">
            <wp:simplePos x="0" y="0"/>
            <wp:positionH relativeFrom="page">
              <wp:posOffset>1003946</wp:posOffset>
            </wp:positionH>
            <wp:positionV relativeFrom="paragraph">
              <wp:posOffset>187874</wp:posOffset>
            </wp:positionV>
            <wp:extent cx="5756828" cy="2195512"/>
            <wp:effectExtent l="0" t="0" r="0" b="0"/>
            <wp:wrapTopAndBottom/>
            <wp:docPr id="155" name="Image 1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5" name="Image 155"/>
                    <pic:cNvPicPr/>
                  </pic:nvPicPr>
                  <pic:blipFill>
                    <a:blip r:embed="rId139" cstate="print"/>
                    <a:stretch>
                      <a:fillRect/>
                    </a:stretch>
                  </pic:blipFill>
                  <pic:spPr>
                    <a:xfrm>
                      <a:off x="0" y="0"/>
                      <a:ext cx="5756828" cy="2195512"/>
                    </a:xfrm>
                    <a:prstGeom prst="rect">
                      <a:avLst/>
                    </a:prstGeom>
                  </pic:spPr>
                </pic:pic>
              </a:graphicData>
            </a:graphic>
          </wp:anchor>
        </w:drawing>
      </w:r>
    </w:p>
    <w:p w14:paraId="5D9451E5" w14:textId="77777777" w:rsidR="00F9164C" w:rsidRDefault="00000000">
      <w:pPr>
        <w:spacing w:before="156"/>
        <w:ind w:left="10" w:right="11"/>
        <w:jc w:val="center"/>
        <w:rPr>
          <w:rFonts w:ascii="Arial" w:hAnsi="Arial"/>
          <w:i/>
          <w:sz w:val="18"/>
        </w:rPr>
      </w:pPr>
      <w:r>
        <w:rPr>
          <w:rFonts w:ascii="Arial" w:hAnsi="Arial"/>
          <w:i/>
          <w:color w:val="696969"/>
          <w:sz w:val="18"/>
        </w:rPr>
        <w:t>Evidence</w:t>
      </w:r>
      <w:r>
        <w:rPr>
          <w:rFonts w:ascii="Arial" w:hAnsi="Arial"/>
          <w:i/>
          <w:color w:val="696969"/>
          <w:spacing w:val="-4"/>
          <w:sz w:val="18"/>
        </w:rPr>
        <w:t xml:space="preserve"> </w:t>
      </w:r>
      <w:r>
        <w:rPr>
          <w:rFonts w:ascii="Arial" w:hAnsi="Arial"/>
          <w:i/>
          <w:color w:val="696969"/>
          <w:sz w:val="18"/>
        </w:rPr>
        <w:t>–</w:t>
      </w:r>
      <w:r>
        <w:rPr>
          <w:rFonts w:ascii="Arial" w:hAnsi="Arial"/>
          <w:i/>
          <w:color w:val="696969"/>
          <w:spacing w:val="-2"/>
          <w:sz w:val="18"/>
        </w:rPr>
        <w:t xml:space="preserve"> </w:t>
      </w:r>
      <w:r>
        <w:rPr>
          <w:rFonts w:ascii="Arial" w:hAnsi="Arial"/>
          <w:i/>
          <w:color w:val="696969"/>
          <w:sz w:val="18"/>
        </w:rPr>
        <w:t>Tuesday</w:t>
      </w:r>
      <w:r>
        <w:rPr>
          <w:rFonts w:ascii="Arial" w:hAnsi="Arial"/>
          <w:i/>
          <w:color w:val="696969"/>
          <w:spacing w:val="-1"/>
          <w:sz w:val="18"/>
        </w:rPr>
        <w:t xml:space="preserve"> </w:t>
      </w:r>
      <w:r>
        <w:rPr>
          <w:rFonts w:ascii="Arial" w:hAnsi="Arial"/>
          <w:i/>
          <w:color w:val="696969"/>
          <w:sz w:val="18"/>
        </w:rPr>
        <w:t>Initial</w:t>
      </w:r>
      <w:r>
        <w:rPr>
          <w:rFonts w:ascii="Arial" w:hAnsi="Arial"/>
          <w:i/>
          <w:color w:val="696969"/>
          <w:spacing w:val="-1"/>
          <w:sz w:val="18"/>
        </w:rPr>
        <w:t xml:space="preserve"> </w:t>
      </w:r>
      <w:r>
        <w:rPr>
          <w:rFonts w:ascii="Arial" w:hAnsi="Arial"/>
          <w:i/>
          <w:color w:val="696969"/>
          <w:sz w:val="18"/>
        </w:rPr>
        <w:t>Visit:</w:t>
      </w:r>
      <w:r>
        <w:rPr>
          <w:rFonts w:ascii="Arial" w:hAnsi="Arial"/>
          <w:i/>
          <w:color w:val="696969"/>
          <w:spacing w:val="-1"/>
          <w:sz w:val="18"/>
        </w:rPr>
        <w:t xml:space="preserve"> </w:t>
      </w:r>
      <w:r>
        <w:rPr>
          <w:rFonts w:ascii="Arial" w:hAnsi="Arial"/>
          <w:i/>
          <w:color w:val="696969"/>
          <w:sz w:val="18"/>
        </w:rPr>
        <w:t>student</w:t>
      </w:r>
      <w:r>
        <w:rPr>
          <w:rFonts w:ascii="Arial" w:hAnsi="Arial"/>
          <w:i/>
          <w:color w:val="696969"/>
          <w:spacing w:val="-1"/>
          <w:sz w:val="18"/>
        </w:rPr>
        <w:t xml:space="preserve"> </w:t>
      </w:r>
      <w:r>
        <w:rPr>
          <w:rFonts w:ascii="Arial" w:hAnsi="Arial"/>
          <w:i/>
          <w:color w:val="696969"/>
          <w:sz w:val="18"/>
        </w:rPr>
        <w:t>facing</w:t>
      </w:r>
      <w:r>
        <w:rPr>
          <w:rFonts w:ascii="Arial" w:hAnsi="Arial"/>
          <w:i/>
          <w:color w:val="696969"/>
          <w:spacing w:val="-1"/>
          <w:sz w:val="18"/>
        </w:rPr>
        <w:t xml:space="preserve"> </w:t>
      </w:r>
      <w:r>
        <w:rPr>
          <w:rFonts w:ascii="Arial" w:hAnsi="Arial"/>
          <w:i/>
          <w:color w:val="696969"/>
          <w:sz w:val="18"/>
        </w:rPr>
        <w:t>information</w:t>
      </w:r>
      <w:r>
        <w:rPr>
          <w:rFonts w:ascii="Arial" w:hAnsi="Arial"/>
          <w:i/>
          <w:color w:val="696969"/>
          <w:spacing w:val="-1"/>
          <w:sz w:val="18"/>
        </w:rPr>
        <w:t xml:space="preserve"> </w:t>
      </w:r>
      <w:r>
        <w:rPr>
          <w:rFonts w:ascii="Arial" w:hAnsi="Arial"/>
          <w:i/>
          <w:color w:val="696969"/>
          <w:sz w:val="18"/>
        </w:rPr>
        <w:t>compared</w:t>
      </w:r>
      <w:r>
        <w:rPr>
          <w:rFonts w:ascii="Arial" w:hAnsi="Arial"/>
          <w:i/>
          <w:color w:val="696969"/>
          <w:spacing w:val="-1"/>
          <w:sz w:val="18"/>
        </w:rPr>
        <w:t xml:space="preserve"> </w:t>
      </w:r>
      <w:r>
        <w:rPr>
          <w:rFonts w:ascii="Arial" w:hAnsi="Arial"/>
          <w:i/>
          <w:color w:val="696969"/>
          <w:sz w:val="18"/>
        </w:rPr>
        <w:t>with</w:t>
      </w:r>
      <w:r>
        <w:rPr>
          <w:rFonts w:ascii="Arial" w:hAnsi="Arial"/>
          <w:i/>
          <w:color w:val="696969"/>
          <w:spacing w:val="-2"/>
          <w:sz w:val="18"/>
        </w:rPr>
        <w:t xml:space="preserve"> </w:t>
      </w:r>
      <w:r>
        <w:rPr>
          <w:rFonts w:ascii="Arial" w:hAnsi="Arial"/>
          <w:i/>
          <w:color w:val="696969"/>
          <w:sz w:val="18"/>
        </w:rPr>
        <w:t>the</w:t>
      </w:r>
      <w:r>
        <w:rPr>
          <w:rFonts w:ascii="Arial" w:hAnsi="Arial"/>
          <w:i/>
          <w:color w:val="696969"/>
          <w:spacing w:val="-1"/>
          <w:sz w:val="18"/>
        </w:rPr>
        <w:t xml:space="preserve"> </w:t>
      </w:r>
      <w:r>
        <w:rPr>
          <w:rFonts w:ascii="Arial" w:hAnsi="Arial"/>
          <w:i/>
          <w:color w:val="696969"/>
          <w:sz w:val="18"/>
        </w:rPr>
        <w:t>grader/rubric</w:t>
      </w:r>
      <w:r>
        <w:rPr>
          <w:rFonts w:ascii="Arial" w:hAnsi="Arial"/>
          <w:i/>
          <w:color w:val="696969"/>
          <w:spacing w:val="-1"/>
          <w:sz w:val="18"/>
        </w:rPr>
        <w:t xml:space="preserve"> </w:t>
      </w:r>
      <w:r>
        <w:rPr>
          <w:rFonts w:ascii="Arial" w:hAnsi="Arial"/>
          <w:i/>
          <w:color w:val="696969"/>
          <w:spacing w:val="-2"/>
          <w:sz w:val="18"/>
        </w:rPr>
        <w:t>expectation.</w:t>
      </w:r>
    </w:p>
    <w:p w14:paraId="1E16A1B3" w14:textId="77777777" w:rsidR="00F9164C" w:rsidRDefault="00F9164C">
      <w:pPr>
        <w:jc w:val="center"/>
        <w:rPr>
          <w:rFonts w:ascii="Arial" w:hAnsi="Arial"/>
          <w:i/>
          <w:sz w:val="18"/>
        </w:rPr>
        <w:sectPr w:rsidR="00F9164C">
          <w:pgSz w:w="12240" w:h="15840"/>
          <w:pgMar w:top="720" w:right="0" w:bottom="540" w:left="0" w:header="0" w:footer="313" w:gutter="0"/>
          <w:cols w:space="720"/>
        </w:sectPr>
      </w:pPr>
    </w:p>
    <w:p w14:paraId="65460BE5" w14:textId="77777777" w:rsidR="00F9164C" w:rsidRDefault="00000000">
      <w:pPr>
        <w:pStyle w:val="Heading6"/>
        <w:spacing w:line="290" w:lineRule="auto"/>
      </w:pPr>
      <w:r>
        <w:rPr>
          <w:color w:val="183B62"/>
          <w:spacing w:val="-4"/>
        </w:rPr>
        <w:lastRenderedPageBreak/>
        <w:t>Issue</w:t>
      </w:r>
      <w:r>
        <w:rPr>
          <w:color w:val="183B62"/>
          <w:spacing w:val="-27"/>
        </w:rPr>
        <w:t xml:space="preserve"> </w:t>
      </w:r>
      <w:r>
        <w:rPr>
          <w:color w:val="183B62"/>
          <w:spacing w:val="-4"/>
        </w:rPr>
        <w:t>12.</w:t>
      </w:r>
      <w:r>
        <w:rPr>
          <w:color w:val="183B62"/>
          <w:spacing w:val="-28"/>
        </w:rPr>
        <w:t xml:space="preserve"> </w:t>
      </w:r>
      <w:r>
        <w:rPr>
          <w:color w:val="183B62"/>
          <w:spacing w:val="-4"/>
        </w:rPr>
        <w:t>Current</w:t>
      </w:r>
      <w:r>
        <w:rPr>
          <w:color w:val="183B62"/>
          <w:spacing w:val="-29"/>
        </w:rPr>
        <w:t xml:space="preserve"> </w:t>
      </w:r>
      <w:r>
        <w:rPr>
          <w:color w:val="183B62"/>
          <w:spacing w:val="-4"/>
        </w:rPr>
        <w:t>and</w:t>
      </w:r>
      <w:r>
        <w:rPr>
          <w:color w:val="183B62"/>
          <w:spacing w:val="-25"/>
        </w:rPr>
        <w:t xml:space="preserve"> </w:t>
      </w:r>
      <w:r>
        <w:rPr>
          <w:color w:val="183B62"/>
          <w:spacing w:val="-4"/>
        </w:rPr>
        <w:t>prior</w:t>
      </w:r>
      <w:r>
        <w:rPr>
          <w:color w:val="183B62"/>
          <w:spacing w:val="-27"/>
        </w:rPr>
        <w:t xml:space="preserve"> </w:t>
      </w:r>
      <w:r>
        <w:rPr>
          <w:color w:val="183B62"/>
          <w:spacing w:val="-4"/>
        </w:rPr>
        <w:t>LVEF</w:t>
      </w:r>
      <w:r>
        <w:rPr>
          <w:color w:val="183B62"/>
          <w:spacing w:val="-27"/>
        </w:rPr>
        <w:t xml:space="preserve"> </w:t>
      </w:r>
      <w:r>
        <w:rPr>
          <w:color w:val="183B62"/>
          <w:spacing w:val="-4"/>
        </w:rPr>
        <w:t>values</w:t>
      </w:r>
      <w:r>
        <w:rPr>
          <w:color w:val="183B62"/>
          <w:spacing w:val="-27"/>
        </w:rPr>
        <w:t xml:space="preserve"> </w:t>
      </w:r>
      <w:r>
        <w:rPr>
          <w:color w:val="183B62"/>
          <w:spacing w:val="-4"/>
        </w:rPr>
        <w:t>required</w:t>
      </w:r>
      <w:r>
        <w:rPr>
          <w:color w:val="183B62"/>
          <w:spacing w:val="-25"/>
        </w:rPr>
        <w:t xml:space="preserve"> </w:t>
      </w:r>
      <w:r>
        <w:rPr>
          <w:color w:val="183B62"/>
          <w:spacing w:val="-4"/>
        </w:rPr>
        <w:t>by</w:t>
      </w:r>
      <w:r>
        <w:rPr>
          <w:color w:val="183B62"/>
          <w:spacing w:val="-26"/>
        </w:rPr>
        <w:t xml:space="preserve"> </w:t>
      </w:r>
      <w:r>
        <w:rPr>
          <w:color w:val="183B62"/>
          <w:spacing w:val="-4"/>
        </w:rPr>
        <w:t>the</w:t>
      </w:r>
      <w:r>
        <w:rPr>
          <w:color w:val="183B62"/>
          <w:spacing w:val="-27"/>
        </w:rPr>
        <w:t xml:space="preserve"> </w:t>
      </w:r>
      <w:r>
        <w:rPr>
          <w:color w:val="183B62"/>
          <w:spacing w:val="-4"/>
        </w:rPr>
        <w:t>rubric</w:t>
      </w:r>
      <w:r>
        <w:rPr>
          <w:color w:val="183B62"/>
          <w:spacing w:val="-25"/>
        </w:rPr>
        <w:t xml:space="preserve"> </w:t>
      </w:r>
      <w:r>
        <w:rPr>
          <w:color w:val="183B62"/>
          <w:spacing w:val="-4"/>
        </w:rPr>
        <w:t>are</w:t>
      </w:r>
      <w:r>
        <w:rPr>
          <w:color w:val="183B62"/>
          <w:spacing w:val="-27"/>
        </w:rPr>
        <w:t xml:space="preserve"> </w:t>
      </w:r>
      <w:r>
        <w:rPr>
          <w:color w:val="183B62"/>
          <w:spacing w:val="-4"/>
        </w:rPr>
        <w:t>not</w:t>
      </w:r>
      <w:r>
        <w:rPr>
          <w:color w:val="183B62"/>
          <w:spacing w:val="-27"/>
        </w:rPr>
        <w:t xml:space="preserve"> </w:t>
      </w:r>
      <w:r>
        <w:rPr>
          <w:color w:val="183B62"/>
          <w:spacing w:val="-4"/>
        </w:rPr>
        <w:t>visible</w:t>
      </w:r>
      <w:r>
        <w:rPr>
          <w:color w:val="183B62"/>
          <w:spacing w:val="-27"/>
        </w:rPr>
        <w:t xml:space="preserve"> </w:t>
      </w:r>
      <w:r>
        <w:rPr>
          <w:color w:val="183B62"/>
          <w:spacing w:val="-4"/>
        </w:rPr>
        <w:t>in</w:t>
      </w:r>
      <w:r>
        <w:rPr>
          <w:color w:val="183B62"/>
          <w:spacing w:val="-28"/>
        </w:rPr>
        <w:t xml:space="preserve"> </w:t>
      </w:r>
      <w:r>
        <w:rPr>
          <w:color w:val="183B62"/>
          <w:spacing w:val="-4"/>
        </w:rPr>
        <w:t xml:space="preserve">the </w:t>
      </w:r>
      <w:r>
        <w:rPr>
          <w:color w:val="183B62"/>
        </w:rPr>
        <w:t>Tuesday</w:t>
      </w:r>
      <w:r>
        <w:rPr>
          <w:color w:val="183B62"/>
          <w:spacing w:val="-11"/>
        </w:rPr>
        <w:t xml:space="preserve"> </w:t>
      </w:r>
      <w:r>
        <w:rPr>
          <w:color w:val="183B62"/>
        </w:rPr>
        <w:t>encounter</w:t>
      </w:r>
    </w:p>
    <w:p w14:paraId="4B432F0D" w14:textId="77777777" w:rsidR="00F9164C" w:rsidRDefault="00000000">
      <w:pPr>
        <w:spacing w:before="123" w:line="278" w:lineRule="auto"/>
        <w:ind w:left="835" w:right="871"/>
        <w:rPr>
          <w:sz w:val="21"/>
        </w:rPr>
      </w:pPr>
      <w:r>
        <w:rPr>
          <w:rFonts w:ascii="Arial"/>
          <w:b/>
          <w:sz w:val="21"/>
        </w:rPr>
        <w:t>What</w:t>
      </w:r>
      <w:r>
        <w:rPr>
          <w:rFonts w:ascii="Arial"/>
          <w:b/>
          <w:spacing w:val="-2"/>
          <w:sz w:val="21"/>
        </w:rPr>
        <w:t xml:space="preserve"> </w:t>
      </w:r>
      <w:r>
        <w:rPr>
          <w:rFonts w:ascii="Arial"/>
          <w:b/>
          <w:sz w:val="21"/>
        </w:rPr>
        <w:t>the</w:t>
      </w:r>
      <w:r>
        <w:rPr>
          <w:rFonts w:ascii="Arial"/>
          <w:b/>
          <w:spacing w:val="-4"/>
          <w:sz w:val="21"/>
        </w:rPr>
        <w:t xml:space="preserve"> </w:t>
      </w:r>
      <w:r>
        <w:rPr>
          <w:rFonts w:ascii="Arial"/>
          <w:b/>
          <w:sz w:val="21"/>
        </w:rPr>
        <w:t>student</w:t>
      </w:r>
      <w:r>
        <w:rPr>
          <w:rFonts w:ascii="Arial"/>
          <w:b/>
          <w:spacing w:val="-7"/>
          <w:sz w:val="21"/>
        </w:rPr>
        <w:t xml:space="preserve"> </w:t>
      </w:r>
      <w:r>
        <w:rPr>
          <w:rFonts w:ascii="Arial"/>
          <w:b/>
          <w:sz w:val="21"/>
        </w:rPr>
        <w:t>saw</w:t>
      </w:r>
      <w:r>
        <w:rPr>
          <w:rFonts w:ascii="Arial"/>
          <w:b/>
          <w:spacing w:val="-1"/>
          <w:sz w:val="21"/>
        </w:rPr>
        <w:t xml:space="preserve"> </w:t>
      </w:r>
      <w:r>
        <w:rPr>
          <w:rFonts w:ascii="Arial"/>
          <w:b/>
          <w:sz w:val="21"/>
        </w:rPr>
        <w:t>or</w:t>
      </w:r>
      <w:r>
        <w:rPr>
          <w:rFonts w:ascii="Arial"/>
          <w:b/>
          <w:spacing w:val="-4"/>
          <w:sz w:val="21"/>
        </w:rPr>
        <w:t xml:space="preserve"> </w:t>
      </w:r>
      <w:r>
        <w:rPr>
          <w:rFonts w:ascii="Arial"/>
          <w:b/>
          <w:sz w:val="21"/>
        </w:rPr>
        <w:t xml:space="preserve">heard: </w:t>
      </w:r>
      <w:r>
        <w:rPr>
          <w:sz w:val="21"/>
        </w:rPr>
        <w:t>The</w:t>
      </w:r>
      <w:r>
        <w:rPr>
          <w:spacing w:val="-4"/>
          <w:sz w:val="21"/>
        </w:rPr>
        <w:t xml:space="preserve"> </w:t>
      </w:r>
      <w:r>
        <w:rPr>
          <w:sz w:val="21"/>
        </w:rPr>
        <w:t>live</w:t>
      </w:r>
      <w:r>
        <w:rPr>
          <w:spacing w:val="-4"/>
          <w:sz w:val="21"/>
        </w:rPr>
        <w:t xml:space="preserve"> </w:t>
      </w:r>
      <w:r>
        <w:rPr>
          <w:sz w:val="21"/>
        </w:rPr>
        <w:t>Tuesday</w:t>
      </w:r>
      <w:r>
        <w:rPr>
          <w:spacing w:val="-2"/>
          <w:sz w:val="21"/>
        </w:rPr>
        <w:t xml:space="preserve"> </w:t>
      </w:r>
      <w:r>
        <w:rPr>
          <w:sz w:val="21"/>
        </w:rPr>
        <w:t>EMR</w:t>
      </w:r>
      <w:r>
        <w:rPr>
          <w:spacing w:val="-3"/>
          <w:sz w:val="21"/>
        </w:rPr>
        <w:t xml:space="preserve"> </w:t>
      </w:r>
      <w:r>
        <w:rPr>
          <w:sz w:val="21"/>
        </w:rPr>
        <w:t>provided</w:t>
      </w:r>
      <w:r>
        <w:rPr>
          <w:spacing w:val="-4"/>
          <w:sz w:val="21"/>
        </w:rPr>
        <w:t xml:space="preserve"> </w:t>
      </w:r>
      <w:r>
        <w:rPr>
          <w:sz w:val="21"/>
        </w:rPr>
        <w:t>to</w:t>
      </w:r>
      <w:r>
        <w:rPr>
          <w:spacing w:val="-4"/>
          <w:sz w:val="21"/>
        </w:rPr>
        <w:t xml:space="preserve"> </w:t>
      </w:r>
      <w:r>
        <w:rPr>
          <w:sz w:val="21"/>
        </w:rPr>
        <w:t>the</w:t>
      </w:r>
      <w:r>
        <w:rPr>
          <w:spacing w:val="-4"/>
          <w:sz w:val="21"/>
        </w:rPr>
        <w:t xml:space="preserve"> </w:t>
      </w:r>
      <w:r>
        <w:rPr>
          <w:sz w:val="21"/>
        </w:rPr>
        <w:t>student</w:t>
      </w:r>
      <w:r>
        <w:rPr>
          <w:spacing w:val="-1"/>
          <w:sz w:val="21"/>
        </w:rPr>
        <w:t xml:space="preserve"> </w:t>
      </w:r>
      <w:r>
        <w:rPr>
          <w:sz w:val="21"/>
        </w:rPr>
        <w:t>does</w:t>
      </w:r>
      <w:r>
        <w:rPr>
          <w:spacing w:val="-2"/>
          <w:sz w:val="21"/>
        </w:rPr>
        <w:t xml:space="preserve"> </w:t>
      </w:r>
      <w:r>
        <w:rPr>
          <w:sz w:val="21"/>
        </w:rPr>
        <w:t>not</w:t>
      </w:r>
      <w:r>
        <w:rPr>
          <w:spacing w:val="-1"/>
          <w:sz w:val="21"/>
        </w:rPr>
        <w:t xml:space="preserve"> </w:t>
      </w:r>
      <w:r>
        <w:rPr>
          <w:sz w:val="21"/>
        </w:rPr>
        <w:t>display an echocardiogram result or LVEF value.</w:t>
      </w:r>
    </w:p>
    <w:p w14:paraId="6B70DDE9" w14:textId="77777777" w:rsidR="00F9164C" w:rsidRDefault="00000000">
      <w:pPr>
        <w:spacing w:before="95" w:line="278" w:lineRule="auto"/>
        <w:ind w:left="835" w:right="871"/>
        <w:rPr>
          <w:sz w:val="21"/>
        </w:rPr>
      </w:pPr>
      <w:r>
        <w:rPr>
          <w:rFonts w:ascii="Arial"/>
          <w:b/>
          <w:sz w:val="21"/>
        </w:rPr>
        <w:t>What</w:t>
      </w:r>
      <w:r>
        <w:rPr>
          <w:rFonts w:ascii="Arial"/>
          <w:b/>
          <w:spacing w:val="-3"/>
          <w:sz w:val="21"/>
        </w:rPr>
        <w:t xml:space="preserve"> </w:t>
      </w:r>
      <w:r>
        <w:rPr>
          <w:rFonts w:ascii="Arial"/>
          <w:b/>
          <w:sz w:val="21"/>
        </w:rPr>
        <w:t>the</w:t>
      </w:r>
      <w:r>
        <w:rPr>
          <w:rFonts w:ascii="Arial"/>
          <w:b/>
          <w:spacing w:val="-5"/>
          <w:sz w:val="21"/>
        </w:rPr>
        <w:t xml:space="preserve"> </w:t>
      </w:r>
      <w:r>
        <w:rPr>
          <w:rFonts w:ascii="Arial"/>
          <w:b/>
          <w:sz w:val="21"/>
        </w:rPr>
        <w:t>grader</w:t>
      </w:r>
      <w:r>
        <w:rPr>
          <w:rFonts w:ascii="Arial"/>
          <w:b/>
          <w:spacing w:val="-5"/>
          <w:sz w:val="21"/>
        </w:rPr>
        <w:t xml:space="preserve"> </w:t>
      </w:r>
      <w:r>
        <w:rPr>
          <w:rFonts w:ascii="Arial"/>
          <w:b/>
          <w:sz w:val="21"/>
        </w:rPr>
        <w:t>expected:</w:t>
      </w:r>
      <w:r>
        <w:rPr>
          <w:rFonts w:ascii="Arial"/>
          <w:b/>
          <w:spacing w:val="-1"/>
          <w:sz w:val="21"/>
        </w:rPr>
        <w:t xml:space="preserve"> </w:t>
      </w:r>
      <w:proofErr w:type="gramStart"/>
      <w:r>
        <w:rPr>
          <w:sz w:val="21"/>
        </w:rPr>
        <w:t>The</w:t>
      </w:r>
      <w:r>
        <w:rPr>
          <w:spacing w:val="-5"/>
          <w:sz w:val="21"/>
        </w:rPr>
        <w:t xml:space="preserve"> </w:t>
      </w:r>
      <w:r>
        <w:rPr>
          <w:sz w:val="21"/>
        </w:rPr>
        <w:t>Tuesday</w:t>
      </w:r>
      <w:proofErr w:type="gramEnd"/>
      <w:r>
        <w:rPr>
          <w:spacing w:val="-3"/>
          <w:sz w:val="21"/>
        </w:rPr>
        <w:t xml:space="preserve"> </w:t>
      </w:r>
      <w:r>
        <w:rPr>
          <w:sz w:val="21"/>
        </w:rPr>
        <w:t>rubric</w:t>
      </w:r>
      <w:r>
        <w:rPr>
          <w:spacing w:val="-3"/>
          <w:sz w:val="21"/>
        </w:rPr>
        <w:t xml:space="preserve"> </w:t>
      </w:r>
      <w:r>
        <w:rPr>
          <w:sz w:val="21"/>
        </w:rPr>
        <w:t>requires</w:t>
      </w:r>
      <w:r>
        <w:rPr>
          <w:spacing w:val="-3"/>
          <w:sz w:val="21"/>
        </w:rPr>
        <w:t xml:space="preserve"> </w:t>
      </w:r>
      <w:r>
        <w:rPr>
          <w:sz w:val="21"/>
        </w:rPr>
        <w:t>current</w:t>
      </w:r>
      <w:r>
        <w:rPr>
          <w:spacing w:val="-1"/>
          <w:sz w:val="21"/>
        </w:rPr>
        <w:t xml:space="preserve"> </w:t>
      </w:r>
      <w:r>
        <w:rPr>
          <w:sz w:val="21"/>
        </w:rPr>
        <w:t>LVEF</w:t>
      </w:r>
      <w:r>
        <w:rPr>
          <w:spacing w:val="-2"/>
          <w:sz w:val="21"/>
        </w:rPr>
        <w:t xml:space="preserve"> </w:t>
      </w:r>
      <w:r>
        <w:rPr>
          <w:sz w:val="21"/>
        </w:rPr>
        <w:t>32%,</w:t>
      </w:r>
      <w:r>
        <w:rPr>
          <w:spacing w:val="-1"/>
          <w:sz w:val="21"/>
        </w:rPr>
        <w:t xml:space="preserve"> </w:t>
      </w:r>
      <w:r>
        <w:rPr>
          <w:sz w:val="21"/>
        </w:rPr>
        <w:t>baseline</w:t>
      </w:r>
      <w:r>
        <w:rPr>
          <w:spacing w:val="-5"/>
          <w:sz w:val="21"/>
        </w:rPr>
        <w:t xml:space="preserve"> </w:t>
      </w:r>
      <w:r>
        <w:rPr>
          <w:sz w:val="21"/>
        </w:rPr>
        <w:t>LVEF</w:t>
      </w:r>
      <w:r>
        <w:rPr>
          <w:spacing w:val="-2"/>
          <w:sz w:val="21"/>
        </w:rPr>
        <w:t xml:space="preserve"> </w:t>
      </w:r>
      <w:r>
        <w:rPr>
          <w:sz w:val="21"/>
        </w:rPr>
        <w:t>30%,</w:t>
      </w:r>
      <w:r>
        <w:rPr>
          <w:spacing w:val="-1"/>
          <w:sz w:val="21"/>
        </w:rPr>
        <w:t xml:space="preserve"> </w:t>
      </w:r>
      <w:r>
        <w:rPr>
          <w:sz w:val="21"/>
        </w:rPr>
        <w:t>and</w:t>
      </w:r>
      <w:r>
        <w:rPr>
          <w:spacing w:val="-5"/>
          <w:sz w:val="21"/>
        </w:rPr>
        <w:t xml:space="preserve"> </w:t>
      </w:r>
      <w:r>
        <w:rPr>
          <w:sz w:val="21"/>
        </w:rPr>
        <w:t>a statement that the echocardiographic finding is stable or slightly improved.</w:t>
      </w:r>
    </w:p>
    <w:p w14:paraId="63FE2BD4" w14:textId="77777777" w:rsidR="00F9164C" w:rsidRDefault="00000000">
      <w:pPr>
        <w:spacing w:before="95" w:line="278" w:lineRule="auto"/>
        <w:ind w:left="835" w:right="871"/>
        <w:rPr>
          <w:sz w:val="21"/>
        </w:rPr>
      </w:pPr>
      <w:r>
        <w:rPr>
          <w:rFonts w:ascii="Arial"/>
          <w:b/>
          <w:sz w:val="21"/>
        </w:rPr>
        <w:t>Why</w:t>
      </w:r>
      <w:r>
        <w:rPr>
          <w:rFonts w:ascii="Arial"/>
          <w:b/>
          <w:spacing w:val="-3"/>
          <w:sz w:val="21"/>
        </w:rPr>
        <w:t xml:space="preserve"> </w:t>
      </w:r>
      <w:r>
        <w:rPr>
          <w:rFonts w:ascii="Arial"/>
          <w:b/>
          <w:sz w:val="21"/>
        </w:rPr>
        <w:t>this</w:t>
      </w:r>
      <w:r>
        <w:rPr>
          <w:rFonts w:ascii="Arial"/>
          <w:b/>
          <w:spacing w:val="-8"/>
          <w:sz w:val="21"/>
        </w:rPr>
        <w:t xml:space="preserve"> </w:t>
      </w:r>
      <w:r>
        <w:rPr>
          <w:rFonts w:ascii="Arial"/>
          <w:b/>
          <w:sz w:val="21"/>
        </w:rPr>
        <w:t>is</w:t>
      </w:r>
      <w:r>
        <w:rPr>
          <w:rFonts w:ascii="Arial"/>
          <w:b/>
          <w:spacing w:val="-3"/>
          <w:sz w:val="21"/>
        </w:rPr>
        <w:t xml:space="preserve"> </w:t>
      </w:r>
      <w:r>
        <w:rPr>
          <w:rFonts w:ascii="Arial"/>
          <w:b/>
          <w:sz w:val="21"/>
        </w:rPr>
        <w:t>a</w:t>
      </w:r>
      <w:r>
        <w:rPr>
          <w:rFonts w:ascii="Arial"/>
          <w:b/>
          <w:spacing w:val="-3"/>
          <w:sz w:val="21"/>
        </w:rPr>
        <w:t xml:space="preserve"> </w:t>
      </w:r>
      <w:r>
        <w:rPr>
          <w:rFonts w:ascii="Arial"/>
          <w:b/>
          <w:sz w:val="21"/>
        </w:rPr>
        <w:t xml:space="preserve">problem: </w:t>
      </w:r>
      <w:r>
        <w:rPr>
          <w:sz w:val="21"/>
        </w:rPr>
        <w:t>The</w:t>
      </w:r>
      <w:r>
        <w:rPr>
          <w:spacing w:val="-3"/>
          <w:sz w:val="21"/>
        </w:rPr>
        <w:t xml:space="preserve"> </w:t>
      </w:r>
      <w:r>
        <w:rPr>
          <w:sz w:val="21"/>
        </w:rPr>
        <w:t>student would</w:t>
      </w:r>
      <w:r>
        <w:rPr>
          <w:spacing w:val="-3"/>
          <w:sz w:val="21"/>
        </w:rPr>
        <w:t xml:space="preserve"> </w:t>
      </w:r>
      <w:r>
        <w:rPr>
          <w:sz w:val="21"/>
        </w:rPr>
        <w:t>have</w:t>
      </w:r>
      <w:r>
        <w:rPr>
          <w:spacing w:val="-3"/>
          <w:sz w:val="21"/>
        </w:rPr>
        <w:t xml:space="preserve"> </w:t>
      </w:r>
      <w:r>
        <w:rPr>
          <w:sz w:val="21"/>
        </w:rPr>
        <w:t>to</w:t>
      </w:r>
      <w:r>
        <w:rPr>
          <w:spacing w:val="-3"/>
          <w:sz w:val="21"/>
        </w:rPr>
        <w:t xml:space="preserve"> </w:t>
      </w:r>
      <w:r>
        <w:rPr>
          <w:sz w:val="21"/>
        </w:rPr>
        <w:t>invent an</w:t>
      </w:r>
      <w:r>
        <w:rPr>
          <w:spacing w:val="-3"/>
          <w:sz w:val="21"/>
        </w:rPr>
        <w:t xml:space="preserve"> </w:t>
      </w:r>
      <w:r>
        <w:rPr>
          <w:sz w:val="21"/>
        </w:rPr>
        <w:t>objective</w:t>
      </w:r>
      <w:r>
        <w:rPr>
          <w:spacing w:val="-3"/>
          <w:sz w:val="21"/>
        </w:rPr>
        <w:t xml:space="preserve"> </w:t>
      </w:r>
      <w:r>
        <w:rPr>
          <w:sz w:val="21"/>
        </w:rPr>
        <w:t>cardiac</w:t>
      </w:r>
      <w:r>
        <w:rPr>
          <w:spacing w:val="-1"/>
          <w:sz w:val="21"/>
        </w:rPr>
        <w:t xml:space="preserve"> </w:t>
      </w:r>
      <w:r>
        <w:rPr>
          <w:sz w:val="21"/>
        </w:rPr>
        <w:t>imaging</w:t>
      </w:r>
      <w:r>
        <w:rPr>
          <w:spacing w:val="-3"/>
          <w:sz w:val="21"/>
        </w:rPr>
        <w:t xml:space="preserve"> </w:t>
      </w:r>
      <w:r>
        <w:rPr>
          <w:sz w:val="21"/>
        </w:rPr>
        <w:t>value</w:t>
      </w:r>
      <w:r>
        <w:rPr>
          <w:spacing w:val="-3"/>
          <w:sz w:val="21"/>
        </w:rPr>
        <w:t xml:space="preserve"> </w:t>
      </w:r>
      <w:r>
        <w:rPr>
          <w:sz w:val="21"/>
        </w:rPr>
        <w:t>and</w:t>
      </w:r>
      <w:r>
        <w:rPr>
          <w:spacing w:val="-3"/>
          <w:sz w:val="21"/>
        </w:rPr>
        <w:t xml:space="preserve"> </w:t>
      </w:r>
      <w:r>
        <w:rPr>
          <w:sz w:val="21"/>
        </w:rPr>
        <w:t>trend</w:t>
      </w:r>
      <w:r>
        <w:rPr>
          <w:spacing w:val="-3"/>
          <w:sz w:val="21"/>
        </w:rPr>
        <w:t xml:space="preserve"> </w:t>
      </w:r>
      <w:r>
        <w:rPr>
          <w:sz w:val="21"/>
        </w:rPr>
        <w:t>to</w:t>
      </w:r>
      <w:r>
        <w:rPr>
          <w:spacing w:val="-3"/>
          <w:sz w:val="21"/>
        </w:rPr>
        <w:t xml:space="preserve"> </w:t>
      </w:r>
      <w:r>
        <w:rPr>
          <w:sz w:val="21"/>
        </w:rPr>
        <w:t>satisfy the rubric.</w:t>
      </w:r>
    </w:p>
    <w:p w14:paraId="28E44B58" w14:textId="77777777" w:rsidR="00F9164C" w:rsidRDefault="00000000">
      <w:pPr>
        <w:spacing w:before="94" w:line="278" w:lineRule="auto"/>
        <w:ind w:left="835" w:right="963"/>
        <w:rPr>
          <w:sz w:val="21"/>
        </w:rPr>
      </w:pPr>
      <w:r>
        <w:rPr>
          <w:rFonts w:ascii="Arial"/>
          <w:b/>
          <w:sz w:val="21"/>
        </w:rPr>
        <w:t>Suggested</w:t>
      </w:r>
      <w:r>
        <w:rPr>
          <w:rFonts w:ascii="Arial"/>
          <w:b/>
          <w:spacing w:val="-1"/>
          <w:sz w:val="21"/>
        </w:rPr>
        <w:t xml:space="preserve"> </w:t>
      </w:r>
      <w:r>
        <w:rPr>
          <w:rFonts w:ascii="Arial"/>
          <w:b/>
          <w:sz w:val="21"/>
        </w:rPr>
        <w:t>fix:</w:t>
      </w:r>
      <w:r>
        <w:rPr>
          <w:rFonts w:ascii="Arial"/>
          <w:b/>
          <w:spacing w:val="-1"/>
          <w:sz w:val="21"/>
        </w:rPr>
        <w:t xml:space="preserve"> </w:t>
      </w:r>
      <w:r>
        <w:rPr>
          <w:sz w:val="21"/>
        </w:rPr>
        <w:t>Expose</w:t>
      </w:r>
      <w:r>
        <w:rPr>
          <w:spacing w:val="-5"/>
          <w:sz w:val="21"/>
        </w:rPr>
        <w:t xml:space="preserve"> </w:t>
      </w:r>
      <w:r>
        <w:rPr>
          <w:sz w:val="21"/>
        </w:rPr>
        <w:t>the</w:t>
      </w:r>
      <w:r>
        <w:rPr>
          <w:spacing w:val="-5"/>
          <w:sz w:val="21"/>
        </w:rPr>
        <w:t xml:space="preserve"> </w:t>
      </w:r>
      <w:r>
        <w:rPr>
          <w:sz w:val="21"/>
        </w:rPr>
        <w:t>current</w:t>
      </w:r>
      <w:r>
        <w:rPr>
          <w:spacing w:val="-1"/>
          <w:sz w:val="21"/>
        </w:rPr>
        <w:t xml:space="preserve"> </w:t>
      </w:r>
      <w:r>
        <w:rPr>
          <w:sz w:val="21"/>
        </w:rPr>
        <w:t>and</w:t>
      </w:r>
      <w:r>
        <w:rPr>
          <w:spacing w:val="-5"/>
          <w:sz w:val="21"/>
        </w:rPr>
        <w:t xml:space="preserve"> </w:t>
      </w:r>
      <w:r>
        <w:rPr>
          <w:sz w:val="21"/>
        </w:rPr>
        <w:t>prior</w:t>
      </w:r>
      <w:r>
        <w:rPr>
          <w:spacing w:val="-3"/>
          <w:sz w:val="21"/>
        </w:rPr>
        <w:t xml:space="preserve"> </w:t>
      </w:r>
      <w:r>
        <w:rPr>
          <w:sz w:val="21"/>
        </w:rPr>
        <w:t>echocardiogram</w:t>
      </w:r>
      <w:r>
        <w:rPr>
          <w:spacing w:val="-3"/>
          <w:sz w:val="21"/>
        </w:rPr>
        <w:t xml:space="preserve"> </w:t>
      </w:r>
      <w:r>
        <w:rPr>
          <w:sz w:val="21"/>
        </w:rPr>
        <w:t>results</w:t>
      </w:r>
      <w:r>
        <w:rPr>
          <w:spacing w:val="-3"/>
          <w:sz w:val="21"/>
        </w:rPr>
        <w:t xml:space="preserve"> </w:t>
      </w:r>
      <w:r>
        <w:rPr>
          <w:sz w:val="21"/>
        </w:rPr>
        <w:t>in</w:t>
      </w:r>
      <w:r>
        <w:rPr>
          <w:spacing w:val="-5"/>
          <w:sz w:val="21"/>
        </w:rPr>
        <w:t xml:space="preserve"> </w:t>
      </w:r>
      <w:r>
        <w:rPr>
          <w:sz w:val="21"/>
        </w:rPr>
        <w:t>the</w:t>
      </w:r>
      <w:r>
        <w:rPr>
          <w:spacing w:val="-5"/>
          <w:sz w:val="21"/>
        </w:rPr>
        <w:t xml:space="preserve"> </w:t>
      </w:r>
      <w:r>
        <w:rPr>
          <w:sz w:val="21"/>
        </w:rPr>
        <w:t>Tuesday</w:t>
      </w:r>
      <w:r>
        <w:rPr>
          <w:spacing w:val="-3"/>
          <w:sz w:val="21"/>
        </w:rPr>
        <w:t xml:space="preserve"> </w:t>
      </w:r>
      <w:r>
        <w:rPr>
          <w:sz w:val="21"/>
        </w:rPr>
        <w:t>EMR</w:t>
      </w:r>
      <w:r>
        <w:rPr>
          <w:spacing w:val="-5"/>
          <w:sz w:val="21"/>
        </w:rPr>
        <w:t xml:space="preserve"> </w:t>
      </w:r>
      <w:r>
        <w:rPr>
          <w:sz w:val="21"/>
        </w:rPr>
        <w:t>when</w:t>
      </w:r>
      <w:r>
        <w:rPr>
          <w:spacing w:val="-5"/>
          <w:sz w:val="21"/>
        </w:rPr>
        <w:t xml:space="preserve"> </w:t>
      </w:r>
      <w:r>
        <w:rPr>
          <w:sz w:val="21"/>
        </w:rPr>
        <w:t>LVEF</w:t>
      </w:r>
      <w:r>
        <w:rPr>
          <w:spacing w:val="-2"/>
          <w:sz w:val="21"/>
        </w:rPr>
        <w:t xml:space="preserve"> </w:t>
      </w:r>
      <w:r>
        <w:rPr>
          <w:sz w:val="21"/>
        </w:rPr>
        <w:t>is</w:t>
      </w:r>
      <w:r>
        <w:rPr>
          <w:spacing w:val="-3"/>
          <w:sz w:val="21"/>
        </w:rPr>
        <w:t xml:space="preserve"> </w:t>
      </w:r>
      <w:r>
        <w:rPr>
          <w:sz w:val="21"/>
        </w:rPr>
        <w:t>a scored element or make the rubric field not gradable when imaging is unavailable.</w:t>
      </w:r>
    </w:p>
    <w:p w14:paraId="592B34F3" w14:textId="77777777" w:rsidR="00F9164C" w:rsidRDefault="00000000">
      <w:pPr>
        <w:pStyle w:val="BodyText"/>
        <w:spacing w:before="41"/>
        <w:rPr>
          <w:sz w:val="20"/>
        </w:rPr>
      </w:pPr>
      <w:r>
        <w:rPr>
          <w:noProof/>
          <w:sz w:val="20"/>
        </w:rPr>
        <w:drawing>
          <wp:anchor distT="0" distB="0" distL="0" distR="0" simplePos="0" relativeHeight="487625728" behindDoc="1" locked="0" layoutInCell="1" allowOverlap="1" wp14:anchorId="12839C79" wp14:editId="5E168614">
            <wp:simplePos x="0" y="0"/>
            <wp:positionH relativeFrom="page">
              <wp:posOffset>1003946</wp:posOffset>
            </wp:positionH>
            <wp:positionV relativeFrom="paragraph">
              <wp:posOffset>187874</wp:posOffset>
            </wp:positionV>
            <wp:extent cx="5756828" cy="2195512"/>
            <wp:effectExtent l="0" t="0" r="0" b="0"/>
            <wp:wrapTopAndBottom/>
            <wp:docPr id="156" name="Image 1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6" name="Image 156"/>
                    <pic:cNvPicPr/>
                  </pic:nvPicPr>
                  <pic:blipFill>
                    <a:blip r:embed="rId140" cstate="print"/>
                    <a:stretch>
                      <a:fillRect/>
                    </a:stretch>
                  </pic:blipFill>
                  <pic:spPr>
                    <a:xfrm>
                      <a:off x="0" y="0"/>
                      <a:ext cx="5756828" cy="2195512"/>
                    </a:xfrm>
                    <a:prstGeom prst="rect">
                      <a:avLst/>
                    </a:prstGeom>
                  </pic:spPr>
                </pic:pic>
              </a:graphicData>
            </a:graphic>
          </wp:anchor>
        </w:drawing>
      </w:r>
    </w:p>
    <w:p w14:paraId="699B4124" w14:textId="77777777" w:rsidR="00F9164C" w:rsidRDefault="00000000">
      <w:pPr>
        <w:spacing w:before="156"/>
        <w:ind w:left="10" w:right="11"/>
        <w:jc w:val="center"/>
        <w:rPr>
          <w:rFonts w:ascii="Arial" w:hAnsi="Arial"/>
          <w:i/>
          <w:sz w:val="18"/>
        </w:rPr>
      </w:pPr>
      <w:r>
        <w:rPr>
          <w:rFonts w:ascii="Arial" w:hAnsi="Arial"/>
          <w:i/>
          <w:color w:val="696969"/>
          <w:sz w:val="18"/>
        </w:rPr>
        <w:t>Evidence</w:t>
      </w:r>
      <w:r>
        <w:rPr>
          <w:rFonts w:ascii="Arial" w:hAnsi="Arial"/>
          <w:i/>
          <w:color w:val="696969"/>
          <w:spacing w:val="-4"/>
          <w:sz w:val="18"/>
        </w:rPr>
        <w:t xml:space="preserve"> </w:t>
      </w:r>
      <w:r>
        <w:rPr>
          <w:rFonts w:ascii="Arial" w:hAnsi="Arial"/>
          <w:i/>
          <w:color w:val="696969"/>
          <w:sz w:val="18"/>
        </w:rPr>
        <w:t>–</w:t>
      </w:r>
      <w:r>
        <w:rPr>
          <w:rFonts w:ascii="Arial" w:hAnsi="Arial"/>
          <w:i/>
          <w:color w:val="696969"/>
          <w:spacing w:val="-2"/>
          <w:sz w:val="18"/>
        </w:rPr>
        <w:t xml:space="preserve"> </w:t>
      </w:r>
      <w:r>
        <w:rPr>
          <w:rFonts w:ascii="Arial" w:hAnsi="Arial"/>
          <w:i/>
          <w:color w:val="696969"/>
          <w:sz w:val="18"/>
        </w:rPr>
        <w:t>Tuesday</w:t>
      </w:r>
      <w:r>
        <w:rPr>
          <w:rFonts w:ascii="Arial" w:hAnsi="Arial"/>
          <w:i/>
          <w:color w:val="696969"/>
          <w:spacing w:val="-1"/>
          <w:sz w:val="18"/>
        </w:rPr>
        <w:t xml:space="preserve"> </w:t>
      </w:r>
      <w:r>
        <w:rPr>
          <w:rFonts w:ascii="Arial" w:hAnsi="Arial"/>
          <w:i/>
          <w:color w:val="696969"/>
          <w:sz w:val="18"/>
        </w:rPr>
        <w:t>Initial</w:t>
      </w:r>
      <w:r>
        <w:rPr>
          <w:rFonts w:ascii="Arial" w:hAnsi="Arial"/>
          <w:i/>
          <w:color w:val="696969"/>
          <w:spacing w:val="-1"/>
          <w:sz w:val="18"/>
        </w:rPr>
        <w:t xml:space="preserve"> </w:t>
      </w:r>
      <w:r>
        <w:rPr>
          <w:rFonts w:ascii="Arial" w:hAnsi="Arial"/>
          <w:i/>
          <w:color w:val="696969"/>
          <w:sz w:val="18"/>
        </w:rPr>
        <w:t>Visit:</w:t>
      </w:r>
      <w:r>
        <w:rPr>
          <w:rFonts w:ascii="Arial" w:hAnsi="Arial"/>
          <w:i/>
          <w:color w:val="696969"/>
          <w:spacing w:val="-1"/>
          <w:sz w:val="18"/>
        </w:rPr>
        <w:t xml:space="preserve"> </w:t>
      </w:r>
      <w:r>
        <w:rPr>
          <w:rFonts w:ascii="Arial" w:hAnsi="Arial"/>
          <w:i/>
          <w:color w:val="696969"/>
          <w:sz w:val="18"/>
        </w:rPr>
        <w:t>student</w:t>
      </w:r>
      <w:r>
        <w:rPr>
          <w:rFonts w:ascii="Arial" w:hAnsi="Arial"/>
          <w:i/>
          <w:color w:val="696969"/>
          <w:spacing w:val="-1"/>
          <w:sz w:val="18"/>
        </w:rPr>
        <w:t xml:space="preserve"> </w:t>
      </w:r>
      <w:r>
        <w:rPr>
          <w:rFonts w:ascii="Arial" w:hAnsi="Arial"/>
          <w:i/>
          <w:color w:val="696969"/>
          <w:sz w:val="18"/>
        </w:rPr>
        <w:t>facing</w:t>
      </w:r>
      <w:r>
        <w:rPr>
          <w:rFonts w:ascii="Arial" w:hAnsi="Arial"/>
          <w:i/>
          <w:color w:val="696969"/>
          <w:spacing w:val="-1"/>
          <w:sz w:val="18"/>
        </w:rPr>
        <w:t xml:space="preserve"> </w:t>
      </w:r>
      <w:r>
        <w:rPr>
          <w:rFonts w:ascii="Arial" w:hAnsi="Arial"/>
          <w:i/>
          <w:color w:val="696969"/>
          <w:sz w:val="18"/>
        </w:rPr>
        <w:t>information</w:t>
      </w:r>
      <w:r>
        <w:rPr>
          <w:rFonts w:ascii="Arial" w:hAnsi="Arial"/>
          <w:i/>
          <w:color w:val="696969"/>
          <w:spacing w:val="-1"/>
          <w:sz w:val="18"/>
        </w:rPr>
        <w:t xml:space="preserve"> </w:t>
      </w:r>
      <w:r>
        <w:rPr>
          <w:rFonts w:ascii="Arial" w:hAnsi="Arial"/>
          <w:i/>
          <w:color w:val="696969"/>
          <w:sz w:val="18"/>
        </w:rPr>
        <w:t>compared</w:t>
      </w:r>
      <w:r>
        <w:rPr>
          <w:rFonts w:ascii="Arial" w:hAnsi="Arial"/>
          <w:i/>
          <w:color w:val="696969"/>
          <w:spacing w:val="-1"/>
          <w:sz w:val="18"/>
        </w:rPr>
        <w:t xml:space="preserve"> </w:t>
      </w:r>
      <w:r>
        <w:rPr>
          <w:rFonts w:ascii="Arial" w:hAnsi="Arial"/>
          <w:i/>
          <w:color w:val="696969"/>
          <w:sz w:val="18"/>
        </w:rPr>
        <w:t>with</w:t>
      </w:r>
      <w:r>
        <w:rPr>
          <w:rFonts w:ascii="Arial" w:hAnsi="Arial"/>
          <w:i/>
          <w:color w:val="696969"/>
          <w:spacing w:val="-2"/>
          <w:sz w:val="18"/>
        </w:rPr>
        <w:t xml:space="preserve"> </w:t>
      </w:r>
      <w:r>
        <w:rPr>
          <w:rFonts w:ascii="Arial" w:hAnsi="Arial"/>
          <w:i/>
          <w:color w:val="696969"/>
          <w:sz w:val="18"/>
        </w:rPr>
        <w:t>the</w:t>
      </w:r>
      <w:r>
        <w:rPr>
          <w:rFonts w:ascii="Arial" w:hAnsi="Arial"/>
          <w:i/>
          <w:color w:val="696969"/>
          <w:spacing w:val="-1"/>
          <w:sz w:val="18"/>
        </w:rPr>
        <w:t xml:space="preserve"> </w:t>
      </w:r>
      <w:r>
        <w:rPr>
          <w:rFonts w:ascii="Arial" w:hAnsi="Arial"/>
          <w:i/>
          <w:color w:val="696969"/>
          <w:sz w:val="18"/>
        </w:rPr>
        <w:t>grader/rubric</w:t>
      </w:r>
      <w:r>
        <w:rPr>
          <w:rFonts w:ascii="Arial" w:hAnsi="Arial"/>
          <w:i/>
          <w:color w:val="696969"/>
          <w:spacing w:val="-1"/>
          <w:sz w:val="18"/>
        </w:rPr>
        <w:t xml:space="preserve"> </w:t>
      </w:r>
      <w:r>
        <w:rPr>
          <w:rFonts w:ascii="Arial" w:hAnsi="Arial"/>
          <w:i/>
          <w:color w:val="696969"/>
          <w:spacing w:val="-2"/>
          <w:sz w:val="18"/>
        </w:rPr>
        <w:t>expectation.</w:t>
      </w:r>
    </w:p>
    <w:p w14:paraId="041EED61" w14:textId="77777777" w:rsidR="00F9164C" w:rsidRDefault="00F9164C">
      <w:pPr>
        <w:jc w:val="center"/>
        <w:rPr>
          <w:rFonts w:ascii="Arial" w:hAnsi="Arial"/>
          <w:i/>
          <w:sz w:val="18"/>
        </w:rPr>
        <w:sectPr w:rsidR="00F9164C">
          <w:pgSz w:w="12240" w:h="15840"/>
          <w:pgMar w:top="720" w:right="0" w:bottom="540" w:left="0" w:header="0" w:footer="313" w:gutter="0"/>
          <w:cols w:space="720"/>
        </w:sectPr>
      </w:pPr>
    </w:p>
    <w:p w14:paraId="318559E9" w14:textId="77777777" w:rsidR="00F9164C" w:rsidRDefault="00000000">
      <w:pPr>
        <w:pStyle w:val="Heading6"/>
        <w:ind w:right="0"/>
      </w:pPr>
      <w:r>
        <w:rPr>
          <w:color w:val="183B62"/>
          <w:spacing w:val="-2"/>
        </w:rPr>
        <w:lastRenderedPageBreak/>
        <w:t>Issue</w:t>
      </w:r>
      <w:r>
        <w:rPr>
          <w:color w:val="183B62"/>
          <w:spacing w:val="-26"/>
        </w:rPr>
        <w:t xml:space="preserve"> </w:t>
      </w:r>
      <w:r>
        <w:rPr>
          <w:color w:val="183B62"/>
          <w:spacing w:val="-2"/>
        </w:rPr>
        <w:t>13.</w:t>
      </w:r>
      <w:r>
        <w:rPr>
          <w:color w:val="183B62"/>
          <w:spacing w:val="-26"/>
        </w:rPr>
        <w:t xml:space="preserve"> </w:t>
      </w:r>
      <w:r>
        <w:rPr>
          <w:color w:val="183B62"/>
          <w:spacing w:val="-2"/>
        </w:rPr>
        <w:t>Rubric</w:t>
      </w:r>
      <w:r>
        <w:rPr>
          <w:color w:val="183B62"/>
          <w:spacing w:val="-24"/>
        </w:rPr>
        <w:t xml:space="preserve"> </w:t>
      </w:r>
      <w:r>
        <w:rPr>
          <w:color w:val="183B62"/>
          <w:spacing w:val="-2"/>
        </w:rPr>
        <w:t>expects</w:t>
      </w:r>
      <w:r>
        <w:rPr>
          <w:color w:val="183B62"/>
          <w:spacing w:val="-24"/>
        </w:rPr>
        <w:t xml:space="preserve"> </w:t>
      </w:r>
      <w:r>
        <w:rPr>
          <w:color w:val="183B62"/>
          <w:spacing w:val="-2"/>
        </w:rPr>
        <w:t>BNP</w:t>
      </w:r>
      <w:r>
        <w:rPr>
          <w:color w:val="183B62"/>
          <w:spacing w:val="-25"/>
        </w:rPr>
        <w:t xml:space="preserve"> </w:t>
      </w:r>
      <w:r>
        <w:rPr>
          <w:color w:val="183B62"/>
          <w:spacing w:val="-2"/>
        </w:rPr>
        <w:t>trend</w:t>
      </w:r>
      <w:r>
        <w:rPr>
          <w:color w:val="183B62"/>
          <w:spacing w:val="-23"/>
        </w:rPr>
        <w:t xml:space="preserve"> </w:t>
      </w:r>
      <w:r>
        <w:rPr>
          <w:color w:val="183B62"/>
          <w:spacing w:val="-2"/>
        </w:rPr>
        <w:t>while</w:t>
      </w:r>
      <w:r>
        <w:rPr>
          <w:color w:val="183B62"/>
          <w:spacing w:val="-31"/>
        </w:rPr>
        <w:t xml:space="preserve"> </w:t>
      </w:r>
      <w:r>
        <w:rPr>
          <w:color w:val="183B62"/>
          <w:spacing w:val="-2"/>
        </w:rPr>
        <w:t>the</w:t>
      </w:r>
      <w:r>
        <w:rPr>
          <w:color w:val="183B62"/>
          <w:spacing w:val="-25"/>
        </w:rPr>
        <w:t xml:space="preserve"> </w:t>
      </w:r>
      <w:r>
        <w:rPr>
          <w:color w:val="183B62"/>
          <w:spacing w:val="-2"/>
        </w:rPr>
        <w:t>live</w:t>
      </w:r>
      <w:r>
        <w:rPr>
          <w:color w:val="183B62"/>
          <w:spacing w:val="-26"/>
        </w:rPr>
        <w:t xml:space="preserve"> </w:t>
      </w:r>
      <w:r>
        <w:rPr>
          <w:color w:val="183B62"/>
          <w:spacing w:val="-2"/>
        </w:rPr>
        <w:t>EMR</w:t>
      </w:r>
      <w:r>
        <w:rPr>
          <w:color w:val="183B62"/>
          <w:spacing w:val="-26"/>
        </w:rPr>
        <w:t xml:space="preserve"> </w:t>
      </w:r>
      <w:r>
        <w:rPr>
          <w:color w:val="183B62"/>
          <w:spacing w:val="-2"/>
        </w:rPr>
        <w:t>displays</w:t>
      </w:r>
      <w:r>
        <w:rPr>
          <w:color w:val="183B62"/>
          <w:spacing w:val="-25"/>
        </w:rPr>
        <w:t xml:space="preserve"> </w:t>
      </w:r>
      <w:r>
        <w:rPr>
          <w:color w:val="183B62"/>
          <w:spacing w:val="-2"/>
        </w:rPr>
        <w:t>NT</w:t>
      </w:r>
      <w:r>
        <w:rPr>
          <w:color w:val="183B62"/>
          <w:spacing w:val="-27"/>
        </w:rPr>
        <w:t xml:space="preserve"> </w:t>
      </w:r>
      <w:proofErr w:type="spellStart"/>
      <w:r>
        <w:rPr>
          <w:color w:val="183B62"/>
          <w:spacing w:val="-2"/>
        </w:rPr>
        <w:t>proBNP</w:t>
      </w:r>
      <w:proofErr w:type="spellEnd"/>
      <w:r>
        <w:rPr>
          <w:color w:val="183B62"/>
          <w:spacing w:val="-24"/>
        </w:rPr>
        <w:t xml:space="preserve"> </w:t>
      </w:r>
      <w:r>
        <w:rPr>
          <w:color w:val="183B62"/>
          <w:spacing w:val="-4"/>
        </w:rPr>
        <w:t>only</w:t>
      </w:r>
    </w:p>
    <w:p w14:paraId="63D717E8" w14:textId="77777777" w:rsidR="00F9164C" w:rsidRDefault="00000000">
      <w:pPr>
        <w:spacing w:before="188" w:line="278" w:lineRule="auto"/>
        <w:ind w:left="835" w:right="871"/>
        <w:rPr>
          <w:sz w:val="21"/>
        </w:rPr>
      </w:pPr>
      <w:r>
        <w:rPr>
          <w:rFonts w:ascii="Arial"/>
          <w:b/>
          <w:sz w:val="21"/>
        </w:rPr>
        <w:t>What</w:t>
      </w:r>
      <w:r>
        <w:rPr>
          <w:rFonts w:ascii="Arial"/>
          <w:b/>
          <w:spacing w:val="-3"/>
          <w:sz w:val="21"/>
        </w:rPr>
        <w:t xml:space="preserve"> </w:t>
      </w:r>
      <w:r>
        <w:rPr>
          <w:rFonts w:ascii="Arial"/>
          <w:b/>
          <w:sz w:val="21"/>
        </w:rPr>
        <w:t>the</w:t>
      </w:r>
      <w:r>
        <w:rPr>
          <w:rFonts w:ascii="Arial"/>
          <w:b/>
          <w:spacing w:val="-4"/>
          <w:sz w:val="21"/>
        </w:rPr>
        <w:t xml:space="preserve"> </w:t>
      </w:r>
      <w:r>
        <w:rPr>
          <w:rFonts w:ascii="Arial"/>
          <w:b/>
          <w:sz w:val="21"/>
        </w:rPr>
        <w:t>student</w:t>
      </w:r>
      <w:r>
        <w:rPr>
          <w:rFonts w:ascii="Arial"/>
          <w:b/>
          <w:spacing w:val="-7"/>
          <w:sz w:val="21"/>
        </w:rPr>
        <w:t xml:space="preserve"> </w:t>
      </w:r>
      <w:r>
        <w:rPr>
          <w:rFonts w:ascii="Arial"/>
          <w:b/>
          <w:sz w:val="21"/>
        </w:rPr>
        <w:t>saw</w:t>
      </w:r>
      <w:r>
        <w:rPr>
          <w:rFonts w:ascii="Arial"/>
          <w:b/>
          <w:spacing w:val="-1"/>
          <w:sz w:val="21"/>
        </w:rPr>
        <w:t xml:space="preserve"> </w:t>
      </w:r>
      <w:r>
        <w:rPr>
          <w:rFonts w:ascii="Arial"/>
          <w:b/>
          <w:sz w:val="21"/>
        </w:rPr>
        <w:t>or</w:t>
      </w:r>
      <w:r>
        <w:rPr>
          <w:rFonts w:ascii="Arial"/>
          <w:b/>
          <w:spacing w:val="-4"/>
          <w:sz w:val="21"/>
        </w:rPr>
        <w:t xml:space="preserve"> </w:t>
      </w:r>
      <w:r>
        <w:rPr>
          <w:rFonts w:ascii="Arial"/>
          <w:b/>
          <w:sz w:val="21"/>
        </w:rPr>
        <w:t xml:space="preserve">heard: </w:t>
      </w:r>
      <w:r>
        <w:rPr>
          <w:sz w:val="21"/>
        </w:rPr>
        <w:t>The</w:t>
      </w:r>
      <w:r>
        <w:rPr>
          <w:spacing w:val="-4"/>
          <w:sz w:val="21"/>
        </w:rPr>
        <w:t xml:space="preserve"> </w:t>
      </w:r>
      <w:r>
        <w:rPr>
          <w:sz w:val="21"/>
        </w:rPr>
        <w:t>Tuesday</w:t>
      </w:r>
      <w:r>
        <w:rPr>
          <w:spacing w:val="-3"/>
          <w:sz w:val="21"/>
        </w:rPr>
        <w:t xml:space="preserve"> </w:t>
      </w:r>
      <w:r>
        <w:rPr>
          <w:sz w:val="21"/>
        </w:rPr>
        <w:t>live</w:t>
      </w:r>
      <w:r>
        <w:rPr>
          <w:spacing w:val="-4"/>
          <w:sz w:val="21"/>
        </w:rPr>
        <w:t xml:space="preserve"> </w:t>
      </w:r>
      <w:r>
        <w:rPr>
          <w:sz w:val="21"/>
        </w:rPr>
        <w:t>EMR</w:t>
      </w:r>
      <w:r>
        <w:rPr>
          <w:spacing w:val="-3"/>
          <w:sz w:val="21"/>
        </w:rPr>
        <w:t xml:space="preserve"> </w:t>
      </w:r>
      <w:r>
        <w:rPr>
          <w:sz w:val="21"/>
        </w:rPr>
        <w:t>displays</w:t>
      </w:r>
      <w:r>
        <w:rPr>
          <w:spacing w:val="-3"/>
          <w:sz w:val="21"/>
        </w:rPr>
        <w:t xml:space="preserve"> </w:t>
      </w:r>
      <w:r>
        <w:rPr>
          <w:sz w:val="21"/>
        </w:rPr>
        <w:t>NT</w:t>
      </w:r>
      <w:r>
        <w:rPr>
          <w:spacing w:val="-1"/>
          <w:sz w:val="21"/>
        </w:rPr>
        <w:t xml:space="preserve"> </w:t>
      </w:r>
      <w:proofErr w:type="spellStart"/>
      <w:r>
        <w:rPr>
          <w:sz w:val="21"/>
        </w:rPr>
        <w:t>proBNP</w:t>
      </w:r>
      <w:proofErr w:type="spellEnd"/>
      <w:r>
        <w:rPr>
          <w:spacing w:val="-3"/>
          <w:sz w:val="21"/>
        </w:rPr>
        <w:t xml:space="preserve"> </w:t>
      </w:r>
      <w:r>
        <w:rPr>
          <w:sz w:val="21"/>
        </w:rPr>
        <w:t>165</w:t>
      </w:r>
      <w:r>
        <w:rPr>
          <w:spacing w:val="-4"/>
          <w:sz w:val="21"/>
        </w:rPr>
        <w:t xml:space="preserve"> </w:t>
      </w:r>
      <w:proofErr w:type="spellStart"/>
      <w:r>
        <w:rPr>
          <w:sz w:val="21"/>
        </w:rPr>
        <w:t>pg</w:t>
      </w:r>
      <w:proofErr w:type="spellEnd"/>
      <w:r>
        <w:rPr>
          <w:sz w:val="21"/>
        </w:rPr>
        <w:t>/</w:t>
      </w:r>
      <w:proofErr w:type="spellStart"/>
      <w:r>
        <w:rPr>
          <w:sz w:val="21"/>
        </w:rPr>
        <w:t>mL.</w:t>
      </w:r>
      <w:proofErr w:type="spellEnd"/>
      <w:r>
        <w:rPr>
          <w:spacing w:val="-1"/>
          <w:sz w:val="21"/>
        </w:rPr>
        <w:t xml:space="preserve"> </w:t>
      </w:r>
      <w:r>
        <w:rPr>
          <w:sz w:val="21"/>
        </w:rPr>
        <w:t>No</w:t>
      </w:r>
      <w:r>
        <w:rPr>
          <w:spacing w:val="-4"/>
          <w:sz w:val="21"/>
        </w:rPr>
        <w:t xml:space="preserve"> </w:t>
      </w:r>
      <w:r>
        <w:rPr>
          <w:sz w:val="21"/>
        </w:rPr>
        <w:t>prior</w:t>
      </w:r>
      <w:r>
        <w:rPr>
          <w:spacing w:val="-3"/>
          <w:sz w:val="21"/>
        </w:rPr>
        <w:t xml:space="preserve"> </w:t>
      </w:r>
      <w:r>
        <w:rPr>
          <w:sz w:val="21"/>
        </w:rPr>
        <w:t>cardiac biomarker value is shown.</w:t>
      </w:r>
    </w:p>
    <w:p w14:paraId="4DBD1E6F" w14:textId="77777777" w:rsidR="00F9164C" w:rsidRDefault="00000000">
      <w:pPr>
        <w:spacing w:before="95" w:line="278" w:lineRule="auto"/>
        <w:ind w:left="835" w:right="871"/>
        <w:rPr>
          <w:sz w:val="21"/>
        </w:rPr>
      </w:pPr>
      <w:r>
        <w:rPr>
          <w:rFonts w:ascii="Arial"/>
          <w:b/>
          <w:sz w:val="21"/>
        </w:rPr>
        <w:t>What</w:t>
      </w:r>
      <w:r>
        <w:rPr>
          <w:rFonts w:ascii="Arial"/>
          <w:b/>
          <w:spacing w:val="-3"/>
          <w:sz w:val="21"/>
        </w:rPr>
        <w:t xml:space="preserve"> </w:t>
      </w:r>
      <w:r>
        <w:rPr>
          <w:rFonts w:ascii="Arial"/>
          <w:b/>
          <w:sz w:val="21"/>
        </w:rPr>
        <w:t>the</w:t>
      </w:r>
      <w:r>
        <w:rPr>
          <w:rFonts w:ascii="Arial"/>
          <w:b/>
          <w:spacing w:val="-5"/>
          <w:sz w:val="21"/>
        </w:rPr>
        <w:t xml:space="preserve"> </w:t>
      </w:r>
      <w:r>
        <w:rPr>
          <w:rFonts w:ascii="Arial"/>
          <w:b/>
          <w:sz w:val="21"/>
        </w:rPr>
        <w:t>grader</w:t>
      </w:r>
      <w:r>
        <w:rPr>
          <w:rFonts w:ascii="Arial"/>
          <w:b/>
          <w:spacing w:val="-5"/>
          <w:sz w:val="21"/>
        </w:rPr>
        <w:t xml:space="preserve"> </w:t>
      </w:r>
      <w:r>
        <w:rPr>
          <w:rFonts w:ascii="Arial"/>
          <w:b/>
          <w:sz w:val="21"/>
        </w:rPr>
        <w:t xml:space="preserve">expected: </w:t>
      </w:r>
      <w:r>
        <w:rPr>
          <w:sz w:val="21"/>
        </w:rPr>
        <w:t>The</w:t>
      </w:r>
      <w:r>
        <w:rPr>
          <w:spacing w:val="-5"/>
          <w:sz w:val="21"/>
        </w:rPr>
        <w:t xml:space="preserve"> </w:t>
      </w:r>
      <w:r>
        <w:rPr>
          <w:sz w:val="21"/>
        </w:rPr>
        <w:t>Tuesday</w:t>
      </w:r>
      <w:r>
        <w:rPr>
          <w:spacing w:val="-3"/>
          <w:sz w:val="21"/>
        </w:rPr>
        <w:t xml:space="preserve"> </w:t>
      </w:r>
      <w:r>
        <w:rPr>
          <w:sz w:val="21"/>
        </w:rPr>
        <w:t>rubric</w:t>
      </w:r>
      <w:r>
        <w:rPr>
          <w:spacing w:val="-3"/>
          <w:sz w:val="21"/>
        </w:rPr>
        <w:t xml:space="preserve"> </w:t>
      </w:r>
      <w:r>
        <w:rPr>
          <w:sz w:val="21"/>
        </w:rPr>
        <w:t>requires</w:t>
      </w:r>
      <w:r>
        <w:rPr>
          <w:spacing w:val="-3"/>
          <w:sz w:val="21"/>
        </w:rPr>
        <w:t xml:space="preserve"> </w:t>
      </w:r>
      <w:r>
        <w:rPr>
          <w:sz w:val="21"/>
        </w:rPr>
        <w:t>current</w:t>
      </w:r>
      <w:r>
        <w:rPr>
          <w:spacing w:val="-1"/>
          <w:sz w:val="21"/>
        </w:rPr>
        <w:t xml:space="preserve"> </w:t>
      </w:r>
      <w:r>
        <w:rPr>
          <w:sz w:val="21"/>
        </w:rPr>
        <w:t>BNP</w:t>
      </w:r>
      <w:r>
        <w:rPr>
          <w:spacing w:val="-3"/>
          <w:sz w:val="21"/>
        </w:rPr>
        <w:t xml:space="preserve"> </w:t>
      </w:r>
      <w:r>
        <w:rPr>
          <w:sz w:val="21"/>
        </w:rPr>
        <w:t>165</w:t>
      </w:r>
      <w:r>
        <w:rPr>
          <w:spacing w:val="-5"/>
          <w:sz w:val="21"/>
        </w:rPr>
        <w:t xml:space="preserve"> </w:t>
      </w:r>
      <w:proofErr w:type="spellStart"/>
      <w:r>
        <w:rPr>
          <w:sz w:val="21"/>
        </w:rPr>
        <w:t>pg</w:t>
      </w:r>
      <w:proofErr w:type="spellEnd"/>
      <w:r>
        <w:rPr>
          <w:sz w:val="21"/>
        </w:rPr>
        <w:t>/mL,</w:t>
      </w:r>
      <w:r>
        <w:rPr>
          <w:spacing w:val="-1"/>
          <w:sz w:val="21"/>
        </w:rPr>
        <w:t xml:space="preserve"> </w:t>
      </w:r>
      <w:r>
        <w:rPr>
          <w:sz w:val="21"/>
        </w:rPr>
        <w:t>previous</w:t>
      </w:r>
      <w:r>
        <w:rPr>
          <w:spacing w:val="-3"/>
          <w:sz w:val="21"/>
        </w:rPr>
        <w:t xml:space="preserve"> </w:t>
      </w:r>
      <w:r>
        <w:rPr>
          <w:sz w:val="21"/>
        </w:rPr>
        <w:t>BNP</w:t>
      </w:r>
      <w:r>
        <w:rPr>
          <w:spacing w:val="-3"/>
          <w:sz w:val="21"/>
        </w:rPr>
        <w:t xml:space="preserve"> </w:t>
      </w:r>
      <w:r>
        <w:rPr>
          <w:sz w:val="21"/>
        </w:rPr>
        <w:t>210</w:t>
      </w:r>
      <w:r>
        <w:rPr>
          <w:spacing w:val="-5"/>
          <w:sz w:val="21"/>
        </w:rPr>
        <w:t xml:space="preserve"> </w:t>
      </w:r>
      <w:proofErr w:type="spellStart"/>
      <w:r>
        <w:rPr>
          <w:sz w:val="21"/>
        </w:rPr>
        <w:t>pg</w:t>
      </w:r>
      <w:proofErr w:type="spellEnd"/>
      <w:r>
        <w:rPr>
          <w:sz w:val="21"/>
        </w:rPr>
        <w:t>/mL, and interpretation that BNP improved from 210 to 165.</w:t>
      </w:r>
    </w:p>
    <w:p w14:paraId="6B456B87" w14:textId="77777777" w:rsidR="00F9164C" w:rsidRDefault="00000000">
      <w:pPr>
        <w:spacing w:before="95" w:line="278" w:lineRule="auto"/>
        <w:ind w:left="835" w:right="871"/>
        <w:rPr>
          <w:sz w:val="21"/>
        </w:rPr>
      </w:pPr>
      <w:r>
        <w:rPr>
          <w:rFonts w:ascii="Arial"/>
          <w:b/>
          <w:sz w:val="21"/>
        </w:rPr>
        <w:t>Why</w:t>
      </w:r>
      <w:r>
        <w:rPr>
          <w:rFonts w:ascii="Arial"/>
          <w:b/>
          <w:spacing w:val="-4"/>
          <w:sz w:val="21"/>
        </w:rPr>
        <w:t xml:space="preserve"> </w:t>
      </w:r>
      <w:r>
        <w:rPr>
          <w:rFonts w:ascii="Arial"/>
          <w:b/>
          <w:sz w:val="21"/>
        </w:rPr>
        <w:t>this</w:t>
      </w:r>
      <w:r>
        <w:rPr>
          <w:rFonts w:ascii="Arial"/>
          <w:b/>
          <w:spacing w:val="-9"/>
          <w:sz w:val="21"/>
        </w:rPr>
        <w:t xml:space="preserve"> </w:t>
      </w:r>
      <w:r>
        <w:rPr>
          <w:rFonts w:ascii="Arial"/>
          <w:b/>
          <w:sz w:val="21"/>
        </w:rPr>
        <w:t>is</w:t>
      </w:r>
      <w:r>
        <w:rPr>
          <w:rFonts w:ascii="Arial"/>
          <w:b/>
          <w:spacing w:val="-4"/>
          <w:sz w:val="21"/>
        </w:rPr>
        <w:t xml:space="preserve"> </w:t>
      </w:r>
      <w:r>
        <w:rPr>
          <w:rFonts w:ascii="Arial"/>
          <w:b/>
          <w:sz w:val="21"/>
        </w:rPr>
        <w:t>a</w:t>
      </w:r>
      <w:r>
        <w:rPr>
          <w:rFonts w:ascii="Arial"/>
          <w:b/>
          <w:spacing w:val="-4"/>
          <w:sz w:val="21"/>
        </w:rPr>
        <w:t xml:space="preserve"> </w:t>
      </w:r>
      <w:r>
        <w:rPr>
          <w:rFonts w:ascii="Arial"/>
          <w:b/>
          <w:sz w:val="21"/>
        </w:rPr>
        <w:t xml:space="preserve">problem: </w:t>
      </w:r>
      <w:r>
        <w:rPr>
          <w:sz w:val="21"/>
        </w:rPr>
        <w:t>BNP</w:t>
      </w:r>
      <w:r>
        <w:rPr>
          <w:spacing w:val="-2"/>
          <w:sz w:val="21"/>
        </w:rPr>
        <w:t xml:space="preserve"> </w:t>
      </w:r>
      <w:r>
        <w:rPr>
          <w:sz w:val="21"/>
        </w:rPr>
        <w:t>and</w:t>
      </w:r>
      <w:r>
        <w:rPr>
          <w:spacing w:val="-4"/>
          <w:sz w:val="21"/>
        </w:rPr>
        <w:t xml:space="preserve"> </w:t>
      </w:r>
      <w:r>
        <w:rPr>
          <w:sz w:val="21"/>
        </w:rPr>
        <w:t xml:space="preserve">NT </w:t>
      </w:r>
      <w:proofErr w:type="spellStart"/>
      <w:r>
        <w:rPr>
          <w:sz w:val="21"/>
        </w:rPr>
        <w:t>proBNP</w:t>
      </w:r>
      <w:proofErr w:type="spellEnd"/>
      <w:r>
        <w:rPr>
          <w:spacing w:val="-2"/>
          <w:sz w:val="21"/>
        </w:rPr>
        <w:t xml:space="preserve"> </w:t>
      </w:r>
      <w:r>
        <w:rPr>
          <w:sz w:val="21"/>
        </w:rPr>
        <w:t>are</w:t>
      </w:r>
      <w:r>
        <w:rPr>
          <w:spacing w:val="-4"/>
          <w:sz w:val="21"/>
        </w:rPr>
        <w:t xml:space="preserve"> </w:t>
      </w:r>
      <w:r>
        <w:rPr>
          <w:sz w:val="21"/>
        </w:rPr>
        <w:t>separate</w:t>
      </w:r>
      <w:r>
        <w:rPr>
          <w:spacing w:val="-4"/>
          <w:sz w:val="21"/>
        </w:rPr>
        <w:t xml:space="preserve"> </w:t>
      </w:r>
      <w:r>
        <w:rPr>
          <w:sz w:val="21"/>
        </w:rPr>
        <w:t>laboratory</w:t>
      </w:r>
      <w:r>
        <w:rPr>
          <w:spacing w:val="-2"/>
          <w:sz w:val="21"/>
        </w:rPr>
        <w:t xml:space="preserve"> </w:t>
      </w:r>
      <w:r>
        <w:rPr>
          <w:sz w:val="21"/>
        </w:rPr>
        <w:t>assays, and</w:t>
      </w:r>
      <w:r>
        <w:rPr>
          <w:spacing w:val="-4"/>
          <w:sz w:val="21"/>
        </w:rPr>
        <w:t xml:space="preserve"> </w:t>
      </w:r>
      <w:r>
        <w:rPr>
          <w:sz w:val="21"/>
        </w:rPr>
        <w:t>the</w:t>
      </w:r>
      <w:r>
        <w:rPr>
          <w:spacing w:val="-4"/>
          <w:sz w:val="21"/>
        </w:rPr>
        <w:t xml:space="preserve"> </w:t>
      </w:r>
      <w:r>
        <w:rPr>
          <w:sz w:val="21"/>
        </w:rPr>
        <w:t>required</w:t>
      </w:r>
      <w:r>
        <w:rPr>
          <w:spacing w:val="-4"/>
          <w:sz w:val="21"/>
        </w:rPr>
        <w:t xml:space="preserve"> </w:t>
      </w:r>
      <w:r>
        <w:rPr>
          <w:sz w:val="21"/>
        </w:rPr>
        <w:t>prior</w:t>
      </w:r>
      <w:r>
        <w:rPr>
          <w:spacing w:val="-2"/>
          <w:sz w:val="21"/>
        </w:rPr>
        <w:t xml:space="preserve"> </w:t>
      </w:r>
      <w:r>
        <w:rPr>
          <w:sz w:val="21"/>
        </w:rPr>
        <w:t>value</w:t>
      </w:r>
      <w:r>
        <w:rPr>
          <w:spacing w:val="-4"/>
          <w:sz w:val="21"/>
        </w:rPr>
        <w:t xml:space="preserve"> </w:t>
      </w:r>
      <w:r>
        <w:rPr>
          <w:sz w:val="21"/>
        </w:rPr>
        <w:t>is not exposed. The student should not relabel the test or invent a trend.</w:t>
      </w:r>
    </w:p>
    <w:p w14:paraId="613B06C3" w14:textId="77777777" w:rsidR="00F9164C" w:rsidRDefault="00000000">
      <w:pPr>
        <w:spacing w:before="95" w:line="278" w:lineRule="auto"/>
        <w:ind w:left="835" w:right="871"/>
        <w:rPr>
          <w:sz w:val="21"/>
        </w:rPr>
      </w:pPr>
      <w:r>
        <w:rPr>
          <w:rFonts w:ascii="Arial"/>
          <w:b/>
          <w:sz w:val="21"/>
        </w:rPr>
        <w:t xml:space="preserve">Suggested fix: </w:t>
      </w:r>
      <w:r>
        <w:rPr>
          <w:sz w:val="21"/>
        </w:rPr>
        <w:t>Use</w:t>
      </w:r>
      <w:r>
        <w:rPr>
          <w:spacing w:val="-4"/>
          <w:sz w:val="21"/>
        </w:rPr>
        <w:t xml:space="preserve"> </w:t>
      </w:r>
      <w:r>
        <w:rPr>
          <w:sz w:val="21"/>
        </w:rPr>
        <w:t>the</w:t>
      </w:r>
      <w:r>
        <w:rPr>
          <w:spacing w:val="-4"/>
          <w:sz w:val="21"/>
        </w:rPr>
        <w:t xml:space="preserve"> </w:t>
      </w:r>
      <w:r>
        <w:rPr>
          <w:sz w:val="21"/>
        </w:rPr>
        <w:t>same</w:t>
      </w:r>
      <w:r>
        <w:rPr>
          <w:spacing w:val="-4"/>
          <w:sz w:val="21"/>
        </w:rPr>
        <w:t xml:space="preserve"> </w:t>
      </w:r>
      <w:r>
        <w:rPr>
          <w:sz w:val="21"/>
        </w:rPr>
        <w:t>biomarker</w:t>
      </w:r>
      <w:r>
        <w:rPr>
          <w:spacing w:val="-2"/>
          <w:sz w:val="21"/>
        </w:rPr>
        <w:t xml:space="preserve"> </w:t>
      </w:r>
      <w:r>
        <w:rPr>
          <w:sz w:val="21"/>
        </w:rPr>
        <w:t>name</w:t>
      </w:r>
      <w:r>
        <w:rPr>
          <w:spacing w:val="-4"/>
          <w:sz w:val="21"/>
        </w:rPr>
        <w:t xml:space="preserve"> </w:t>
      </w:r>
      <w:r>
        <w:rPr>
          <w:sz w:val="21"/>
        </w:rPr>
        <w:t>and</w:t>
      </w:r>
      <w:r>
        <w:rPr>
          <w:spacing w:val="-4"/>
          <w:sz w:val="21"/>
        </w:rPr>
        <w:t xml:space="preserve"> </w:t>
      </w:r>
      <w:r>
        <w:rPr>
          <w:sz w:val="21"/>
        </w:rPr>
        <w:t>longitudinal</w:t>
      </w:r>
      <w:r>
        <w:rPr>
          <w:spacing w:val="-4"/>
          <w:sz w:val="21"/>
        </w:rPr>
        <w:t xml:space="preserve"> </w:t>
      </w:r>
      <w:r>
        <w:rPr>
          <w:sz w:val="21"/>
        </w:rPr>
        <w:t>values</w:t>
      </w:r>
      <w:r>
        <w:rPr>
          <w:spacing w:val="-2"/>
          <w:sz w:val="21"/>
        </w:rPr>
        <w:t xml:space="preserve"> </w:t>
      </w:r>
      <w:r>
        <w:rPr>
          <w:sz w:val="21"/>
        </w:rPr>
        <w:t>across</w:t>
      </w:r>
      <w:r>
        <w:rPr>
          <w:spacing w:val="-2"/>
          <w:sz w:val="21"/>
        </w:rPr>
        <w:t xml:space="preserve"> </w:t>
      </w:r>
      <w:r>
        <w:rPr>
          <w:sz w:val="21"/>
        </w:rPr>
        <w:t>the</w:t>
      </w:r>
      <w:r>
        <w:rPr>
          <w:spacing w:val="-4"/>
          <w:sz w:val="21"/>
        </w:rPr>
        <w:t xml:space="preserve"> </w:t>
      </w:r>
      <w:r>
        <w:rPr>
          <w:sz w:val="21"/>
        </w:rPr>
        <w:t>live</w:t>
      </w:r>
      <w:r>
        <w:rPr>
          <w:spacing w:val="-4"/>
          <w:sz w:val="21"/>
        </w:rPr>
        <w:t xml:space="preserve"> </w:t>
      </w:r>
      <w:r>
        <w:rPr>
          <w:sz w:val="21"/>
        </w:rPr>
        <w:t>EMR</w:t>
      </w:r>
      <w:r>
        <w:rPr>
          <w:spacing w:val="-4"/>
          <w:sz w:val="21"/>
        </w:rPr>
        <w:t xml:space="preserve"> </w:t>
      </w:r>
      <w:r>
        <w:rPr>
          <w:sz w:val="21"/>
        </w:rPr>
        <w:t>and</w:t>
      </w:r>
      <w:r>
        <w:rPr>
          <w:spacing w:val="-4"/>
          <w:sz w:val="21"/>
        </w:rPr>
        <w:t xml:space="preserve"> </w:t>
      </w:r>
      <w:r>
        <w:rPr>
          <w:sz w:val="21"/>
        </w:rPr>
        <w:t xml:space="preserve">rubric. If NT </w:t>
      </w:r>
      <w:proofErr w:type="spellStart"/>
      <w:r>
        <w:rPr>
          <w:sz w:val="21"/>
        </w:rPr>
        <w:t>proBNP</w:t>
      </w:r>
      <w:proofErr w:type="spellEnd"/>
      <w:r>
        <w:rPr>
          <w:sz w:val="21"/>
        </w:rPr>
        <w:t xml:space="preserve"> is the intended test, the rubric should use NT </w:t>
      </w:r>
      <w:proofErr w:type="spellStart"/>
      <w:r>
        <w:rPr>
          <w:sz w:val="21"/>
        </w:rPr>
        <w:t>proBNP</w:t>
      </w:r>
      <w:proofErr w:type="spellEnd"/>
      <w:r>
        <w:rPr>
          <w:sz w:val="21"/>
        </w:rPr>
        <w:t xml:space="preserve"> and show the prior value.</w:t>
      </w:r>
    </w:p>
    <w:p w14:paraId="307F5642" w14:textId="77777777" w:rsidR="00F9164C" w:rsidRDefault="00000000">
      <w:pPr>
        <w:pStyle w:val="BodyText"/>
        <w:rPr>
          <w:sz w:val="16"/>
        </w:rPr>
      </w:pPr>
      <w:r>
        <w:rPr>
          <w:noProof/>
          <w:sz w:val="16"/>
        </w:rPr>
        <w:drawing>
          <wp:anchor distT="0" distB="0" distL="0" distR="0" simplePos="0" relativeHeight="487626240" behindDoc="1" locked="0" layoutInCell="1" allowOverlap="1" wp14:anchorId="212288FB" wp14:editId="44EDC53F">
            <wp:simplePos x="0" y="0"/>
            <wp:positionH relativeFrom="page">
              <wp:posOffset>942031</wp:posOffset>
            </wp:positionH>
            <wp:positionV relativeFrom="paragraph">
              <wp:posOffset>132208</wp:posOffset>
            </wp:positionV>
            <wp:extent cx="5860416" cy="2295525"/>
            <wp:effectExtent l="0" t="0" r="0" b="0"/>
            <wp:wrapTopAndBottom/>
            <wp:docPr id="157" name="Image 1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7" name="Image 157"/>
                    <pic:cNvPicPr/>
                  </pic:nvPicPr>
                  <pic:blipFill>
                    <a:blip r:embed="rId141" cstate="print"/>
                    <a:stretch>
                      <a:fillRect/>
                    </a:stretch>
                  </pic:blipFill>
                  <pic:spPr>
                    <a:xfrm>
                      <a:off x="0" y="0"/>
                      <a:ext cx="5860416" cy="2295525"/>
                    </a:xfrm>
                    <a:prstGeom prst="rect">
                      <a:avLst/>
                    </a:prstGeom>
                  </pic:spPr>
                </pic:pic>
              </a:graphicData>
            </a:graphic>
          </wp:anchor>
        </w:drawing>
      </w:r>
    </w:p>
    <w:p w14:paraId="201CFFA4" w14:textId="77777777" w:rsidR="00F9164C" w:rsidRDefault="00000000">
      <w:pPr>
        <w:spacing w:before="86"/>
        <w:ind w:left="10" w:right="11"/>
        <w:jc w:val="center"/>
        <w:rPr>
          <w:rFonts w:ascii="Arial" w:hAnsi="Arial"/>
          <w:i/>
          <w:sz w:val="18"/>
        </w:rPr>
      </w:pPr>
      <w:r>
        <w:rPr>
          <w:rFonts w:ascii="Arial" w:hAnsi="Arial"/>
          <w:i/>
          <w:color w:val="696969"/>
          <w:sz w:val="18"/>
        </w:rPr>
        <w:t>Evidence</w:t>
      </w:r>
      <w:r>
        <w:rPr>
          <w:rFonts w:ascii="Arial" w:hAnsi="Arial"/>
          <w:i/>
          <w:color w:val="696969"/>
          <w:spacing w:val="-4"/>
          <w:sz w:val="18"/>
        </w:rPr>
        <w:t xml:space="preserve"> </w:t>
      </w:r>
      <w:r>
        <w:rPr>
          <w:rFonts w:ascii="Arial" w:hAnsi="Arial"/>
          <w:i/>
          <w:color w:val="696969"/>
          <w:sz w:val="18"/>
        </w:rPr>
        <w:t>–</w:t>
      </w:r>
      <w:r>
        <w:rPr>
          <w:rFonts w:ascii="Arial" w:hAnsi="Arial"/>
          <w:i/>
          <w:color w:val="696969"/>
          <w:spacing w:val="-2"/>
          <w:sz w:val="18"/>
        </w:rPr>
        <w:t xml:space="preserve"> </w:t>
      </w:r>
      <w:r>
        <w:rPr>
          <w:rFonts w:ascii="Arial" w:hAnsi="Arial"/>
          <w:i/>
          <w:color w:val="696969"/>
          <w:sz w:val="18"/>
        </w:rPr>
        <w:t>Tuesday</w:t>
      </w:r>
      <w:r>
        <w:rPr>
          <w:rFonts w:ascii="Arial" w:hAnsi="Arial"/>
          <w:i/>
          <w:color w:val="696969"/>
          <w:spacing w:val="-1"/>
          <w:sz w:val="18"/>
        </w:rPr>
        <w:t xml:space="preserve"> </w:t>
      </w:r>
      <w:r>
        <w:rPr>
          <w:rFonts w:ascii="Arial" w:hAnsi="Arial"/>
          <w:i/>
          <w:color w:val="696969"/>
          <w:sz w:val="18"/>
        </w:rPr>
        <w:t>Initial</w:t>
      </w:r>
      <w:r>
        <w:rPr>
          <w:rFonts w:ascii="Arial" w:hAnsi="Arial"/>
          <w:i/>
          <w:color w:val="696969"/>
          <w:spacing w:val="-1"/>
          <w:sz w:val="18"/>
        </w:rPr>
        <w:t xml:space="preserve"> </w:t>
      </w:r>
      <w:r>
        <w:rPr>
          <w:rFonts w:ascii="Arial" w:hAnsi="Arial"/>
          <w:i/>
          <w:color w:val="696969"/>
          <w:sz w:val="18"/>
        </w:rPr>
        <w:t>Visit:</w:t>
      </w:r>
      <w:r>
        <w:rPr>
          <w:rFonts w:ascii="Arial" w:hAnsi="Arial"/>
          <w:i/>
          <w:color w:val="696969"/>
          <w:spacing w:val="-1"/>
          <w:sz w:val="18"/>
        </w:rPr>
        <w:t xml:space="preserve"> </w:t>
      </w:r>
      <w:r>
        <w:rPr>
          <w:rFonts w:ascii="Arial" w:hAnsi="Arial"/>
          <w:i/>
          <w:color w:val="696969"/>
          <w:sz w:val="18"/>
        </w:rPr>
        <w:t>student</w:t>
      </w:r>
      <w:r>
        <w:rPr>
          <w:rFonts w:ascii="Arial" w:hAnsi="Arial"/>
          <w:i/>
          <w:color w:val="696969"/>
          <w:spacing w:val="-1"/>
          <w:sz w:val="18"/>
        </w:rPr>
        <w:t xml:space="preserve"> </w:t>
      </w:r>
      <w:r>
        <w:rPr>
          <w:rFonts w:ascii="Arial" w:hAnsi="Arial"/>
          <w:i/>
          <w:color w:val="696969"/>
          <w:sz w:val="18"/>
        </w:rPr>
        <w:t>facing</w:t>
      </w:r>
      <w:r>
        <w:rPr>
          <w:rFonts w:ascii="Arial" w:hAnsi="Arial"/>
          <w:i/>
          <w:color w:val="696969"/>
          <w:spacing w:val="-1"/>
          <w:sz w:val="18"/>
        </w:rPr>
        <w:t xml:space="preserve"> </w:t>
      </w:r>
      <w:r>
        <w:rPr>
          <w:rFonts w:ascii="Arial" w:hAnsi="Arial"/>
          <w:i/>
          <w:color w:val="696969"/>
          <w:sz w:val="18"/>
        </w:rPr>
        <w:t>information</w:t>
      </w:r>
      <w:r>
        <w:rPr>
          <w:rFonts w:ascii="Arial" w:hAnsi="Arial"/>
          <w:i/>
          <w:color w:val="696969"/>
          <w:spacing w:val="-1"/>
          <w:sz w:val="18"/>
        </w:rPr>
        <w:t xml:space="preserve"> </w:t>
      </w:r>
      <w:r>
        <w:rPr>
          <w:rFonts w:ascii="Arial" w:hAnsi="Arial"/>
          <w:i/>
          <w:color w:val="696969"/>
          <w:sz w:val="18"/>
        </w:rPr>
        <w:t>compared</w:t>
      </w:r>
      <w:r>
        <w:rPr>
          <w:rFonts w:ascii="Arial" w:hAnsi="Arial"/>
          <w:i/>
          <w:color w:val="696969"/>
          <w:spacing w:val="-1"/>
          <w:sz w:val="18"/>
        </w:rPr>
        <w:t xml:space="preserve"> </w:t>
      </w:r>
      <w:r>
        <w:rPr>
          <w:rFonts w:ascii="Arial" w:hAnsi="Arial"/>
          <w:i/>
          <w:color w:val="696969"/>
          <w:sz w:val="18"/>
        </w:rPr>
        <w:t>with</w:t>
      </w:r>
      <w:r>
        <w:rPr>
          <w:rFonts w:ascii="Arial" w:hAnsi="Arial"/>
          <w:i/>
          <w:color w:val="696969"/>
          <w:spacing w:val="-2"/>
          <w:sz w:val="18"/>
        </w:rPr>
        <w:t xml:space="preserve"> </w:t>
      </w:r>
      <w:r>
        <w:rPr>
          <w:rFonts w:ascii="Arial" w:hAnsi="Arial"/>
          <w:i/>
          <w:color w:val="696969"/>
          <w:sz w:val="18"/>
        </w:rPr>
        <w:t>the</w:t>
      </w:r>
      <w:r>
        <w:rPr>
          <w:rFonts w:ascii="Arial" w:hAnsi="Arial"/>
          <w:i/>
          <w:color w:val="696969"/>
          <w:spacing w:val="-1"/>
          <w:sz w:val="18"/>
        </w:rPr>
        <w:t xml:space="preserve"> </w:t>
      </w:r>
      <w:r>
        <w:rPr>
          <w:rFonts w:ascii="Arial" w:hAnsi="Arial"/>
          <w:i/>
          <w:color w:val="696969"/>
          <w:sz w:val="18"/>
        </w:rPr>
        <w:t>grader/rubric</w:t>
      </w:r>
      <w:r>
        <w:rPr>
          <w:rFonts w:ascii="Arial" w:hAnsi="Arial"/>
          <w:i/>
          <w:color w:val="696969"/>
          <w:spacing w:val="-1"/>
          <w:sz w:val="18"/>
        </w:rPr>
        <w:t xml:space="preserve"> </w:t>
      </w:r>
      <w:r>
        <w:rPr>
          <w:rFonts w:ascii="Arial" w:hAnsi="Arial"/>
          <w:i/>
          <w:color w:val="696969"/>
          <w:spacing w:val="-2"/>
          <w:sz w:val="18"/>
        </w:rPr>
        <w:t>expectation.</w:t>
      </w:r>
    </w:p>
    <w:p w14:paraId="1387EC01" w14:textId="77777777" w:rsidR="00F9164C" w:rsidRDefault="00F9164C">
      <w:pPr>
        <w:jc w:val="center"/>
        <w:rPr>
          <w:rFonts w:ascii="Arial" w:hAnsi="Arial"/>
          <w:i/>
          <w:sz w:val="18"/>
        </w:rPr>
        <w:sectPr w:rsidR="00F9164C">
          <w:pgSz w:w="12240" w:h="15840"/>
          <w:pgMar w:top="720" w:right="0" w:bottom="540" w:left="0" w:header="0" w:footer="313" w:gutter="0"/>
          <w:cols w:space="720"/>
        </w:sectPr>
      </w:pPr>
    </w:p>
    <w:p w14:paraId="6075A965" w14:textId="77777777" w:rsidR="00F9164C" w:rsidRDefault="00000000">
      <w:pPr>
        <w:spacing w:before="72"/>
        <w:ind w:left="835"/>
        <w:rPr>
          <w:rFonts w:ascii="Trebuchet MS" w:hAnsi="Trebuchet MS"/>
          <w:b/>
          <w:sz w:val="27"/>
        </w:rPr>
      </w:pPr>
      <w:r>
        <w:rPr>
          <w:rFonts w:ascii="Trebuchet MS" w:hAnsi="Trebuchet MS"/>
          <w:b/>
          <w:color w:val="183B62"/>
          <w:spacing w:val="-4"/>
          <w:sz w:val="27"/>
        </w:rPr>
        <w:lastRenderedPageBreak/>
        <w:t>Issue</w:t>
      </w:r>
      <w:r>
        <w:rPr>
          <w:rFonts w:ascii="Trebuchet MS" w:hAnsi="Trebuchet MS"/>
          <w:b/>
          <w:color w:val="183B62"/>
          <w:spacing w:val="-27"/>
          <w:sz w:val="27"/>
        </w:rPr>
        <w:t xml:space="preserve"> </w:t>
      </w:r>
      <w:r>
        <w:rPr>
          <w:rFonts w:ascii="Trebuchet MS" w:hAnsi="Trebuchet MS"/>
          <w:b/>
          <w:color w:val="183B62"/>
          <w:spacing w:val="-4"/>
          <w:sz w:val="27"/>
        </w:rPr>
        <w:t>14.</w:t>
      </w:r>
      <w:r>
        <w:rPr>
          <w:rFonts w:ascii="Trebuchet MS" w:hAnsi="Trebuchet MS"/>
          <w:b/>
          <w:color w:val="183B62"/>
          <w:spacing w:val="-28"/>
          <w:sz w:val="27"/>
        </w:rPr>
        <w:t xml:space="preserve"> </w:t>
      </w:r>
      <w:r>
        <w:rPr>
          <w:rFonts w:ascii="Trebuchet MS" w:hAnsi="Trebuchet MS"/>
          <w:b/>
          <w:color w:val="183B62"/>
          <w:spacing w:val="-4"/>
          <w:sz w:val="27"/>
        </w:rPr>
        <w:t>eGFR</w:t>
      </w:r>
      <w:r>
        <w:rPr>
          <w:rFonts w:ascii="Trebuchet MS" w:hAnsi="Trebuchet MS"/>
          <w:b/>
          <w:color w:val="183B62"/>
          <w:spacing w:val="-27"/>
          <w:sz w:val="27"/>
        </w:rPr>
        <w:t xml:space="preserve"> </w:t>
      </w:r>
      <w:r>
        <w:rPr>
          <w:rFonts w:ascii="Trebuchet MS" w:hAnsi="Trebuchet MS"/>
          <w:b/>
          <w:color w:val="183B62"/>
          <w:spacing w:val="-4"/>
          <w:sz w:val="27"/>
        </w:rPr>
        <w:t>38</w:t>
      </w:r>
      <w:r>
        <w:rPr>
          <w:rFonts w:ascii="Trebuchet MS" w:hAnsi="Trebuchet MS"/>
          <w:b/>
          <w:color w:val="183B62"/>
          <w:spacing w:val="-27"/>
          <w:sz w:val="27"/>
        </w:rPr>
        <w:t xml:space="preserve"> </w:t>
      </w:r>
      <w:r>
        <w:rPr>
          <w:rFonts w:ascii="Trebuchet MS" w:hAnsi="Trebuchet MS"/>
          <w:b/>
          <w:color w:val="183B62"/>
          <w:spacing w:val="-4"/>
          <w:sz w:val="27"/>
        </w:rPr>
        <w:t>mL/min/1.73m²</w:t>
      </w:r>
      <w:r>
        <w:rPr>
          <w:rFonts w:ascii="Trebuchet MS" w:hAnsi="Trebuchet MS"/>
          <w:b/>
          <w:color w:val="183B62"/>
          <w:spacing w:val="-28"/>
          <w:sz w:val="27"/>
        </w:rPr>
        <w:t xml:space="preserve"> </w:t>
      </w:r>
      <w:r>
        <w:rPr>
          <w:rFonts w:ascii="Trebuchet MS" w:hAnsi="Trebuchet MS"/>
          <w:b/>
          <w:color w:val="183B62"/>
          <w:spacing w:val="-4"/>
          <w:sz w:val="27"/>
        </w:rPr>
        <w:t>is</w:t>
      </w:r>
      <w:r>
        <w:rPr>
          <w:rFonts w:ascii="Trebuchet MS" w:hAnsi="Trebuchet MS"/>
          <w:b/>
          <w:color w:val="183B62"/>
          <w:spacing w:val="-31"/>
          <w:sz w:val="27"/>
        </w:rPr>
        <w:t xml:space="preserve"> </w:t>
      </w:r>
      <w:r>
        <w:rPr>
          <w:rFonts w:ascii="Trebuchet MS" w:hAnsi="Trebuchet MS"/>
          <w:b/>
          <w:color w:val="183B62"/>
          <w:spacing w:val="-4"/>
          <w:sz w:val="27"/>
        </w:rPr>
        <w:t>incorrectly</w:t>
      </w:r>
      <w:r>
        <w:rPr>
          <w:rFonts w:ascii="Trebuchet MS" w:hAnsi="Trebuchet MS"/>
          <w:b/>
          <w:color w:val="183B62"/>
          <w:spacing w:val="-26"/>
          <w:sz w:val="27"/>
        </w:rPr>
        <w:t xml:space="preserve"> </w:t>
      </w:r>
      <w:r>
        <w:rPr>
          <w:rFonts w:ascii="Trebuchet MS" w:hAnsi="Trebuchet MS"/>
          <w:b/>
          <w:color w:val="183B62"/>
          <w:spacing w:val="-4"/>
          <w:sz w:val="27"/>
        </w:rPr>
        <w:t>labeled</w:t>
      </w:r>
      <w:r>
        <w:rPr>
          <w:rFonts w:ascii="Trebuchet MS" w:hAnsi="Trebuchet MS"/>
          <w:b/>
          <w:color w:val="183B62"/>
          <w:spacing w:val="-30"/>
          <w:sz w:val="27"/>
        </w:rPr>
        <w:t xml:space="preserve"> </w:t>
      </w:r>
      <w:r>
        <w:rPr>
          <w:rFonts w:ascii="Trebuchet MS" w:hAnsi="Trebuchet MS"/>
          <w:b/>
          <w:color w:val="183B62"/>
          <w:spacing w:val="-4"/>
          <w:sz w:val="27"/>
        </w:rPr>
        <w:t>Normal</w:t>
      </w:r>
    </w:p>
    <w:p w14:paraId="1CF06907" w14:textId="77777777" w:rsidR="00F9164C" w:rsidRDefault="00000000">
      <w:pPr>
        <w:spacing w:before="188" w:line="278" w:lineRule="auto"/>
        <w:ind w:left="835" w:right="871"/>
        <w:rPr>
          <w:sz w:val="21"/>
        </w:rPr>
      </w:pPr>
      <w:r>
        <w:rPr>
          <w:rFonts w:ascii="Arial" w:hAnsi="Arial"/>
          <w:b/>
          <w:sz w:val="21"/>
        </w:rPr>
        <w:t>What</w:t>
      </w:r>
      <w:r>
        <w:rPr>
          <w:rFonts w:ascii="Arial" w:hAnsi="Arial"/>
          <w:b/>
          <w:spacing w:val="-2"/>
          <w:sz w:val="21"/>
        </w:rPr>
        <w:t xml:space="preserve"> </w:t>
      </w:r>
      <w:r>
        <w:rPr>
          <w:rFonts w:ascii="Arial" w:hAnsi="Arial"/>
          <w:b/>
          <w:sz w:val="21"/>
        </w:rPr>
        <w:t>the</w:t>
      </w:r>
      <w:r>
        <w:rPr>
          <w:rFonts w:ascii="Arial" w:hAnsi="Arial"/>
          <w:b/>
          <w:spacing w:val="-4"/>
          <w:sz w:val="21"/>
        </w:rPr>
        <w:t xml:space="preserve"> </w:t>
      </w:r>
      <w:r>
        <w:rPr>
          <w:rFonts w:ascii="Arial" w:hAnsi="Arial"/>
          <w:b/>
          <w:sz w:val="21"/>
        </w:rPr>
        <w:t>student</w:t>
      </w:r>
      <w:r>
        <w:rPr>
          <w:rFonts w:ascii="Arial" w:hAnsi="Arial"/>
          <w:b/>
          <w:spacing w:val="-7"/>
          <w:sz w:val="21"/>
        </w:rPr>
        <w:t xml:space="preserve"> </w:t>
      </w:r>
      <w:r>
        <w:rPr>
          <w:rFonts w:ascii="Arial" w:hAnsi="Arial"/>
          <w:b/>
          <w:sz w:val="21"/>
        </w:rPr>
        <w:t>saw or</w:t>
      </w:r>
      <w:r>
        <w:rPr>
          <w:rFonts w:ascii="Arial" w:hAnsi="Arial"/>
          <w:b/>
          <w:spacing w:val="-4"/>
          <w:sz w:val="21"/>
        </w:rPr>
        <w:t xml:space="preserve"> </w:t>
      </w:r>
      <w:r>
        <w:rPr>
          <w:rFonts w:ascii="Arial" w:hAnsi="Arial"/>
          <w:b/>
          <w:sz w:val="21"/>
        </w:rPr>
        <w:t xml:space="preserve">heard: </w:t>
      </w:r>
      <w:r>
        <w:rPr>
          <w:sz w:val="21"/>
        </w:rPr>
        <w:t>The</w:t>
      </w:r>
      <w:r>
        <w:rPr>
          <w:spacing w:val="-4"/>
          <w:sz w:val="21"/>
        </w:rPr>
        <w:t xml:space="preserve"> </w:t>
      </w:r>
      <w:r>
        <w:rPr>
          <w:sz w:val="21"/>
        </w:rPr>
        <w:t>Tuesday</w:t>
      </w:r>
      <w:r>
        <w:rPr>
          <w:spacing w:val="-2"/>
          <w:sz w:val="21"/>
        </w:rPr>
        <w:t xml:space="preserve"> </w:t>
      </w:r>
      <w:r>
        <w:rPr>
          <w:sz w:val="21"/>
        </w:rPr>
        <w:t>renal</w:t>
      </w:r>
      <w:r>
        <w:rPr>
          <w:spacing w:val="-4"/>
          <w:sz w:val="21"/>
        </w:rPr>
        <w:t xml:space="preserve"> </w:t>
      </w:r>
      <w:r>
        <w:rPr>
          <w:sz w:val="21"/>
        </w:rPr>
        <w:t>panel</w:t>
      </w:r>
      <w:r>
        <w:rPr>
          <w:spacing w:val="-4"/>
          <w:sz w:val="21"/>
        </w:rPr>
        <w:t xml:space="preserve"> </w:t>
      </w:r>
      <w:r>
        <w:rPr>
          <w:sz w:val="21"/>
        </w:rPr>
        <w:t>shows</w:t>
      </w:r>
      <w:r>
        <w:rPr>
          <w:spacing w:val="-2"/>
          <w:sz w:val="21"/>
        </w:rPr>
        <w:t xml:space="preserve"> </w:t>
      </w:r>
      <w:r>
        <w:rPr>
          <w:sz w:val="21"/>
        </w:rPr>
        <w:t>eGFR</w:t>
      </w:r>
      <w:r>
        <w:rPr>
          <w:spacing w:val="-4"/>
          <w:sz w:val="21"/>
        </w:rPr>
        <w:t xml:space="preserve"> </w:t>
      </w:r>
      <w:r>
        <w:rPr>
          <w:sz w:val="21"/>
        </w:rPr>
        <w:t>38</w:t>
      </w:r>
      <w:r>
        <w:rPr>
          <w:spacing w:val="-4"/>
          <w:sz w:val="21"/>
        </w:rPr>
        <w:t xml:space="preserve"> </w:t>
      </w:r>
      <w:r>
        <w:rPr>
          <w:sz w:val="21"/>
        </w:rPr>
        <w:t>mL/min/1.73m²</w:t>
      </w:r>
      <w:r>
        <w:rPr>
          <w:spacing w:val="-2"/>
          <w:sz w:val="21"/>
        </w:rPr>
        <w:t xml:space="preserve"> </w:t>
      </w:r>
      <w:r>
        <w:rPr>
          <w:sz w:val="21"/>
        </w:rPr>
        <w:t>with</w:t>
      </w:r>
      <w:r>
        <w:rPr>
          <w:spacing w:val="-4"/>
          <w:sz w:val="21"/>
        </w:rPr>
        <w:t xml:space="preserve"> </w:t>
      </w:r>
      <w:r>
        <w:rPr>
          <w:sz w:val="21"/>
        </w:rPr>
        <w:t>a</w:t>
      </w:r>
      <w:r>
        <w:rPr>
          <w:spacing w:val="-4"/>
          <w:sz w:val="21"/>
        </w:rPr>
        <w:t xml:space="preserve"> </w:t>
      </w:r>
      <w:r>
        <w:rPr>
          <w:sz w:val="21"/>
        </w:rPr>
        <w:t>blue</w:t>
      </w:r>
      <w:r>
        <w:rPr>
          <w:spacing w:val="-4"/>
          <w:sz w:val="21"/>
        </w:rPr>
        <w:t xml:space="preserve"> </w:t>
      </w:r>
      <w:r>
        <w:rPr>
          <w:sz w:val="21"/>
        </w:rPr>
        <w:t>Normal status badge, while serum creatinine is flagged high and CKD is an active problem.</w:t>
      </w:r>
    </w:p>
    <w:p w14:paraId="4DF9E325" w14:textId="77777777" w:rsidR="00F9164C" w:rsidRDefault="00000000">
      <w:pPr>
        <w:spacing w:before="95" w:line="278" w:lineRule="auto"/>
        <w:ind w:left="835" w:right="830"/>
        <w:rPr>
          <w:sz w:val="21"/>
        </w:rPr>
      </w:pPr>
      <w:r>
        <w:rPr>
          <w:rFonts w:ascii="Arial"/>
          <w:b/>
          <w:sz w:val="21"/>
        </w:rPr>
        <w:t>What</w:t>
      </w:r>
      <w:r>
        <w:rPr>
          <w:rFonts w:ascii="Arial"/>
          <w:b/>
          <w:spacing w:val="-2"/>
          <w:sz w:val="21"/>
        </w:rPr>
        <w:t xml:space="preserve"> </w:t>
      </w:r>
      <w:r>
        <w:rPr>
          <w:rFonts w:ascii="Arial"/>
          <w:b/>
          <w:sz w:val="21"/>
        </w:rPr>
        <w:t>the</w:t>
      </w:r>
      <w:r>
        <w:rPr>
          <w:rFonts w:ascii="Arial"/>
          <w:b/>
          <w:spacing w:val="-4"/>
          <w:sz w:val="21"/>
        </w:rPr>
        <w:t xml:space="preserve"> </w:t>
      </w:r>
      <w:r>
        <w:rPr>
          <w:rFonts w:ascii="Arial"/>
          <w:b/>
          <w:sz w:val="21"/>
        </w:rPr>
        <w:t>grader</w:t>
      </w:r>
      <w:r>
        <w:rPr>
          <w:rFonts w:ascii="Arial"/>
          <w:b/>
          <w:spacing w:val="-4"/>
          <w:sz w:val="21"/>
        </w:rPr>
        <w:t xml:space="preserve"> </w:t>
      </w:r>
      <w:r>
        <w:rPr>
          <w:rFonts w:ascii="Arial"/>
          <w:b/>
          <w:sz w:val="21"/>
        </w:rPr>
        <w:t xml:space="preserve">expected: </w:t>
      </w:r>
      <w:r>
        <w:rPr>
          <w:sz w:val="21"/>
        </w:rPr>
        <w:t>The</w:t>
      </w:r>
      <w:r>
        <w:rPr>
          <w:spacing w:val="-4"/>
          <w:sz w:val="21"/>
        </w:rPr>
        <w:t xml:space="preserve"> </w:t>
      </w:r>
      <w:r>
        <w:rPr>
          <w:sz w:val="21"/>
        </w:rPr>
        <w:t>same</w:t>
      </w:r>
      <w:r>
        <w:rPr>
          <w:spacing w:val="-4"/>
          <w:sz w:val="21"/>
        </w:rPr>
        <w:t xml:space="preserve"> </w:t>
      </w:r>
      <w:r>
        <w:rPr>
          <w:sz w:val="21"/>
        </w:rPr>
        <w:t>Tuesday</w:t>
      </w:r>
      <w:r>
        <w:rPr>
          <w:spacing w:val="-2"/>
          <w:sz w:val="21"/>
        </w:rPr>
        <w:t xml:space="preserve"> </w:t>
      </w:r>
      <w:r>
        <w:rPr>
          <w:sz w:val="21"/>
        </w:rPr>
        <w:t>rubric classifies</w:t>
      </w:r>
      <w:r>
        <w:rPr>
          <w:spacing w:val="-2"/>
          <w:sz w:val="21"/>
        </w:rPr>
        <w:t xml:space="preserve"> </w:t>
      </w:r>
      <w:r>
        <w:rPr>
          <w:sz w:val="21"/>
        </w:rPr>
        <w:t>eGFR</w:t>
      </w:r>
      <w:r>
        <w:rPr>
          <w:spacing w:val="-4"/>
          <w:sz w:val="21"/>
        </w:rPr>
        <w:t xml:space="preserve"> </w:t>
      </w:r>
      <w:r>
        <w:rPr>
          <w:sz w:val="21"/>
        </w:rPr>
        <w:t>38</w:t>
      </w:r>
      <w:r>
        <w:rPr>
          <w:spacing w:val="-4"/>
          <w:sz w:val="21"/>
        </w:rPr>
        <w:t xml:space="preserve"> </w:t>
      </w:r>
      <w:r>
        <w:rPr>
          <w:sz w:val="21"/>
        </w:rPr>
        <w:t>as</w:t>
      </w:r>
      <w:r>
        <w:rPr>
          <w:spacing w:val="-2"/>
          <w:sz w:val="21"/>
        </w:rPr>
        <w:t xml:space="preserve"> </w:t>
      </w:r>
      <w:r>
        <w:rPr>
          <w:sz w:val="21"/>
        </w:rPr>
        <w:t>CKD</w:t>
      </w:r>
      <w:r>
        <w:rPr>
          <w:spacing w:val="-4"/>
          <w:sz w:val="21"/>
        </w:rPr>
        <w:t xml:space="preserve"> </w:t>
      </w:r>
      <w:r>
        <w:rPr>
          <w:sz w:val="21"/>
        </w:rPr>
        <w:t>Stage</w:t>
      </w:r>
      <w:r>
        <w:rPr>
          <w:spacing w:val="-4"/>
          <w:sz w:val="21"/>
        </w:rPr>
        <w:t xml:space="preserve"> </w:t>
      </w:r>
      <w:r>
        <w:rPr>
          <w:sz w:val="21"/>
        </w:rPr>
        <w:t>3b</w:t>
      </w:r>
      <w:r>
        <w:rPr>
          <w:spacing w:val="-4"/>
          <w:sz w:val="21"/>
        </w:rPr>
        <w:t xml:space="preserve"> </w:t>
      </w:r>
      <w:r>
        <w:rPr>
          <w:sz w:val="21"/>
        </w:rPr>
        <w:t>and</w:t>
      </w:r>
      <w:r>
        <w:rPr>
          <w:spacing w:val="-4"/>
          <w:sz w:val="21"/>
        </w:rPr>
        <w:t xml:space="preserve"> </w:t>
      </w:r>
      <w:r>
        <w:rPr>
          <w:sz w:val="21"/>
        </w:rPr>
        <w:t>approaching</w:t>
      </w:r>
      <w:r>
        <w:rPr>
          <w:spacing w:val="-4"/>
          <w:sz w:val="21"/>
        </w:rPr>
        <w:t xml:space="preserve"> </w:t>
      </w:r>
      <w:r>
        <w:rPr>
          <w:sz w:val="21"/>
        </w:rPr>
        <w:t>the Stage 4 threshold.</w:t>
      </w:r>
    </w:p>
    <w:p w14:paraId="068BE5BA" w14:textId="77777777" w:rsidR="00F9164C" w:rsidRDefault="00000000">
      <w:pPr>
        <w:spacing w:before="95" w:line="278" w:lineRule="auto"/>
        <w:ind w:left="835" w:right="871"/>
        <w:rPr>
          <w:sz w:val="21"/>
        </w:rPr>
      </w:pPr>
      <w:r>
        <w:rPr>
          <w:rFonts w:ascii="Arial"/>
          <w:b/>
          <w:sz w:val="21"/>
        </w:rPr>
        <w:t>Why</w:t>
      </w:r>
      <w:r>
        <w:rPr>
          <w:rFonts w:ascii="Arial"/>
          <w:b/>
          <w:spacing w:val="-4"/>
          <w:sz w:val="21"/>
        </w:rPr>
        <w:t xml:space="preserve"> </w:t>
      </w:r>
      <w:r>
        <w:rPr>
          <w:rFonts w:ascii="Arial"/>
          <w:b/>
          <w:sz w:val="21"/>
        </w:rPr>
        <w:t>this</w:t>
      </w:r>
      <w:r>
        <w:rPr>
          <w:rFonts w:ascii="Arial"/>
          <w:b/>
          <w:spacing w:val="-9"/>
          <w:sz w:val="21"/>
        </w:rPr>
        <w:t xml:space="preserve"> </w:t>
      </w:r>
      <w:r>
        <w:rPr>
          <w:rFonts w:ascii="Arial"/>
          <w:b/>
          <w:sz w:val="21"/>
        </w:rPr>
        <w:t>is</w:t>
      </w:r>
      <w:r>
        <w:rPr>
          <w:rFonts w:ascii="Arial"/>
          <w:b/>
          <w:spacing w:val="-4"/>
          <w:sz w:val="21"/>
        </w:rPr>
        <w:t xml:space="preserve"> </w:t>
      </w:r>
      <w:r>
        <w:rPr>
          <w:rFonts w:ascii="Arial"/>
          <w:b/>
          <w:sz w:val="21"/>
        </w:rPr>
        <w:t>a</w:t>
      </w:r>
      <w:r>
        <w:rPr>
          <w:rFonts w:ascii="Arial"/>
          <w:b/>
          <w:spacing w:val="-4"/>
          <w:sz w:val="21"/>
        </w:rPr>
        <w:t xml:space="preserve"> </w:t>
      </w:r>
      <w:r>
        <w:rPr>
          <w:rFonts w:ascii="Arial"/>
          <w:b/>
          <w:sz w:val="21"/>
        </w:rPr>
        <w:t xml:space="preserve">problem: </w:t>
      </w:r>
      <w:r>
        <w:rPr>
          <w:sz w:val="21"/>
        </w:rPr>
        <w:t>The</w:t>
      </w:r>
      <w:r>
        <w:rPr>
          <w:spacing w:val="-4"/>
          <w:sz w:val="21"/>
        </w:rPr>
        <w:t xml:space="preserve"> </w:t>
      </w:r>
      <w:r>
        <w:rPr>
          <w:sz w:val="21"/>
        </w:rPr>
        <w:t>numeric</w:t>
      </w:r>
      <w:r>
        <w:rPr>
          <w:spacing w:val="-2"/>
          <w:sz w:val="21"/>
        </w:rPr>
        <w:t xml:space="preserve"> </w:t>
      </w:r>
      <w:r>
        <w:rPr>
          <w:sz w:val="21"/>
        </w:rPr>
        <w:t>result and</w:t>
      </w:r>
      <w:r>
        <w:rPr>
          <w:spacing w:val="-4"/>
          <w:sz w:val="21"/>
        </w:rPr>
        <w:t xml:space="preserve"> </w:t>
      </w:r>
      <w:r>
        <w:rPr>
          <w:sz w:val="21"/>
        </w:rPr>
        <w:t>status badge</w:t>
      </w:r>
      <w:r>
        <w:rPr>
          <w:spacing w:val="-4"/>
          <w:sz w:val="21"/>
        </w:rPr>
        <w:t xml:space="preserve"> </w:t>
      </w:r>
      <w:r>
        <w:rPr>
          <w:sz w:val="21"/>
        </w:rPr>
        <w:t>communicate</w:t>
      </w:r>
      <w:r>
        <w:rPr>
          <w:spacing w:val="-4"/>
          <w:sz w:val="21"/>
        </w:rPr>
        <w:t xml:space="preserve"> </w:t>
      </w:r>
      <w:r>
        <w:rPr>
          <w:sz w:val="21"/>
        </w:rPr>
        <w:t>conflicting</w:t>
      </w:r>
      <w:r>
        <w:rPr>
          <w:spacing w:val="-4"/>
          <w:sz w:val="21"/>
        </w:rPr>
        <w:t xml:space="preserve"> </w:t>
      </w:r>
      <w:r>
        <w:rPr>
          <w:sz w:val="21"/>
        </w:rPr>
        <w:t>interpretations</w:t>
      </w:r>
      <w:r>
        <w:rPr>
          <w:spacing w:val="-2"/>
          <w:sz w:val="21"/>
        </w:rPr>
        <w:t xml:space="preserve"> </w:t>
      </w:r>
      <w:r>
        <w:rPr>
          <w:sz w:val="21"/>
        </w:rPr>
        <w:t>of kidney function and can mislead the learner.</w:t>
      </w:r>
    </w:p>
    <w:p w14:paraId="3FF8B789" w14:textId="77777777" w:rsidR="00F9164C" w:rsidRDefault="00000000">
      <w:pPr>
        <w:spacing w:before="95" w:line="278" w:lineRule="auto"/>
        <w:ind w:left="835" w:right="871"/>
        <w:rPr>
          <w:sz w:val="21"/>
        </w:rPr>
      </w:pPr>
      <w:r>
        <w:rPr>
          <w:rFonts w:ascii="Arial"/>
          <w:b/>
          <w:sz w:val="21"/>
        </w:rPr>
        <w:t>Suggested</w:t>
      </w:r>
      <w:r>
        <w:rPr>
          <w:rFonts w:ascii="Arial"/>
          <w:b/>
          <w:spacing w:val="-1"/>
          <w:sz w:val="21"/>
        </w:rPr>
        <w:t xml:space="preserve"> </w:t>
      </w:r>
      <w:r>
        <w:rPr>
          <w:rFonts w:ascii="Arial"/>
          <w:b/>
          <w:sz w:val="21"/>
        </w:rPr>
        <w:t>fix:</w:t>
      </w:r>
      <w:r>
        <w:rPr>
          <w:rFonts w:ascii="Arial"/>
          <w:b/>
          <w:spacing w:val="-1"/>
          <w:sz w:val="21"/>
        </w:rPr>
        <w:t xml:space="preserve"> </w:t>
      </w:r>
      <w:r>
        <w:rPr>
          <w:sz w:val="21"/>
        </w:rPr>
        <w:t>Correct</w:t>
      </w:r>
      <w:r>
        <w:rPr>
          <w:spacing w:val="-1"/>
          <w:sz w:val="21"/>
        </w:rPr>
        <w:t xml:space="preserve"> </w:t>
      </w:r>
      <w:r>
        <w:rPr>
          <w:sz w:val="21"/>
        </w:rPr>
        <w:t>the</w:t>
      </w:r>
      <w:r>
        <w:rPr>
          <w:spacing w:val="-4"/>
          <w:sz w:val="21"/>
        </w:rPr>
        <w:t xml:space="preserve"> </w:t>
      </w:r>
      <w:r>
        <w:rPr>
          <w:sz w:val="21"/>
        </w:rPr>
        <w:t>eGFR</w:t>
      </w:r>
      <w:r>
        <w:rPr>
          <w:spacing w:val="-4"/>
          <w:sz w:val="21"/>
        </w:rPr>
        <w:t xml:space="preserve"> </w:t>
      </w:r>
      <w:r>
        <w:rPr>
          <w:sz w:val="21"/>
        </w:rPr>
        <w:t>status</w:t>
      </w:r>
      <w:r>
        <w:rPr>
          <w:spacing w:val="-2"/>
          <w:sz w:val="21"/>
        </w:rPr>
        <w:t xml:space="preserve"> </w:t>
      </w:r>
      <w:r>
        <w:rPr>
          <w:sz w:val="21"/>
        </w:rPr>
        <w:t>logic</w:t>
      </w:r>
      <w:r>
        <w:rPr>
          <w:spacing w:val="-2"/>
          <w:sz w:val="21"/>
        </w:rPr>
        <w:t xml:space="preserve"> </w:t>
      </w:r>
      <w:r>
        <w:rPr>
          <w:sz w:val="21"/>
        </w:rPr>
        <w:t>so</w:t>
      </w:r>
      <w:r>
        <w:rPr>
          <w:spacing w:val="-4"/>
          <w:sz w:val="21"/>
        </w:rPr>
        <w:t xml:space="preserve"> </w:t>
      </w:r>
      <w:r>
        <w:rPr>
          <w:sz w:val="21"/>
        </w:rPr>
        <w:t>the</w:t>
      </w:r>
      <w:r>
        <w:rPr>
          <w:spacing w:val="-4"/>
          <w:sz w:val="21"/>
        </w:rPr>
        <w:t xml:space="preserve"> </w:t>
      </w:r>
      <w:r>
        <w:rPr>
          <w:sz w:val="21"/>
        </w:rPr>
        <w:t>badge</w:t>
      </w:r>
      <w:r>
        <w:rPr>
          <w:spacing w:val="-4"/>
          <w:sz w:val="21"/>
        </w:rPr>
        <w:t xml:space="preserve"> </w:t>
      </w:r>
      <w:r>
        <w:rPr>
          <w:sz w:val="21"/>
        </w:rPr>
        <w:t>is</w:t>
      </w:r>
      <w:r>
        <w:rPr>
          <w:spacing w:val="-2"/>
          <w:sz w:val="21"/>
        </w:rPr>
        <w:t xml:space="preserve"> </w:t>
      </w:r>
      <w:r>
        <w:rPr>
          <w:sz w:val="21"/>
        </w:rPr>
        <w:t>calculated</w:t>
      </w:r>
      <w:r>
        <w:rPr>
          <w:spacing w:val="-4"/>
          <w:sz w:val="21"/>
        </w:rPr>
        <w:t xml:space="preserve"> </w:t>
      </w:r>
      <w:r>
        <w:rPr>
          <w:sz w:val="21"/>
        </w:rPr>
        <w:t>from</w:t>
      </w:r>
      <w:r>
        <w:rPr>
          <w:spacing w:val="-2"/>
          <w:sz w:val="21"/>
        </w:rPr>
        <w:t xml:space="preserve"> </w:t>
      </w:r>
      <w:r>
        <w:rPr>
          <w:sz w:val="21"/>
        </w:rPr>
        <w:t>the</w:t>
      </w:r>
      <w:r>
        <w:rPr>
          <w:spacing w:val="-4"/>
          <w:sz w:val="21"/>
        </w:rPr>
        <w:t xml:space="preserve"> </w:t>
      </w:r>
      <w:r>
        <w:rPr>
          <w:sz w:val="21"/>
        </w:rPr>
        <w:t>numeric</w:t>
      </w:r>
      <w:r>
        <w:rPr>
          <w:spacing w:val="-2"/>
          <w:sz w:val="21"/>
        </w:rPr>
        <w:t xml:space="preserve"> </w:t>
      </w:r>
      <w:r>
        <w:rPr>
          <w:sz w:val="21"/>
        </w:rPr>
        <w:t>result</w:t>
      </w:r>
      <w:r>
        <w:rPr>
          <w:spacing w:val="-1"/>
          <w:sz w:val="21"/>
        </w:rPr>
        <w:t xml:space="preserve"> </w:t>
      </w:r>
      <w:r>
        <w:rPr>
          <w:sz w:val="21"/>
        </w:rPr>
        <w:t>and</w:t>
      </w:r>
      <w:r>
        <w:rPr>
          <w:spacing w:val="-4"/>
          <w:sz w:val="21"/>
        </w:rPr>
        <w:t xml:space="preserve"> </w:t>
      </w:r>
      <w:r>
        <w:rPr>
          <w:sz w:val="21"/>
        </w:rPr>
        <w:t>intended CKD classification.</w:t>
      </w:r>
    </w:p>
    <w:p w14:paraId="43A5C7A1" w14:textId="77777777" w:rsidR="00F9164C" w:rsidRDefault="00000000">
      <w:pPr>
        <w:pStyle w:val="BodyText"/>
        <w:spacing w:before="44"/>
        <w:rPr>
          <w:sz w:val="20"/>
        </w:rPr>
      </w:pPr>
      <w:r>
        <w:rPr>
          <w:noProof/>
          <w:sz w:val="20"/>
        </w:rPr>
        <w:drawing>
          <wp:anchor distT="0" distB="0" distL="0" distR="0" simplePos="0" relativeHeight="487626752" behindDoc="1" locked="0" layoutInCell="1" allowOverlap="1" wp14:anchorId="70B4E756" wp14:editId="671BCC32">
            <wp:simplePos x="0" y="0"/>
            <wp:positionH relativeFrom="page">
              <wp:posOffset>1003946</wp:posOffset>
            </wp:positionH>
            <wp:positionV relativeFrom="paragraph">
              <wp:posOffset>189429</wp:posOffset>
            </wp:positionV>
            <wp:extent cx="5760523" cy="2195512"/>
            <wp:effectExtent l="0" t="0" r="0" b="0"/>
            <wp:wrapTopAndBottom/>
            <wp:docPr id="158" name="Image 1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8" name="Image 158"/>
                    <pic:cNvPicPr/>
                  </pic:nvPicPr>
                  <pic:blipFill>
                    <a:blip r:embed="rId142" cstate="print"/>
                    <a:stretch>
                      <a:fillRect/>
                    </a:stretch>
                  </pic:blipFill>
                  <pic:spPr>
                    <a:xfrm>
                      <a:off x="0" y="0"/>
                      <a:ext cx="5760523" cy="2195512"/>
                    </a:xfrm>
                    <a:prstGeom prst="rect">
                      <a:avLst/>
                    </a:prstGeom>
                  </pic:spPr>
                </pic:pic>
              </a:graphicData>
            </a:graphic>
          </wp:anchor>
        </w:drawing>
      </w:r>
    </w:p>
    <w:p w14:paraId="49E8428E" w14:textId="77777777" w:rsidR="00F9164C" w:rsidRDefault="00000000">
      <w:pPr>
        <w:spacing w:before="153"/>
        <w:ind w:left="10" w:right="11"/>
        <w:jc w:val="center"/>
        <w:rPr>
          <w:rFonts w:ascii="Arial" w:hAnsi="Arial"/>
          <w:i/>
          <w:sz w:val="18"/>
        </w:rPr>
      </w:pPr>
      <w:r>
        <w:rPr>
          <w:rFonts w:ascii="Arial" w:hAnsi="Arial"/>
          <w:i/>
          <w:color w:val="696969"/>
          <w:sz w:val="18"/>
        </w:rPr>
        <w:t>Evidence</w:t>
      </w:r>
      <w:r>
        <w:rPr>
          <w:rFonts w:ascii="Arial" w:hAnsi="Arial"/>
          <w:i/>
          <w:color w:val="696969"/>
          <w:spacing w:val="-4"/>
          <w:sz w:val="18"/>
        </w:rPr>
        <w:t xml:space="preserve"> </w:t>
      </w:r>
      <w:r>
        <w:rPr>
          <w:rFonts w:ascii="Arial" w:hAnsi="Arial"/>
          <w:i/>
          <w:color w:val="696969"/>
          <w:sz w:val="18"/>
        </w:rPr>
        <w:t>–</w:t>
      </w:r>
      <w:r>
        <w:rPr>
          <w:rFonts w:ascii="Arial" w:hAnsi="Arial"/>
          <w:i/>
          <w:color w:val="696969"/>
          <w:spacing w:val="-2"/>
          <w:sz w:val="18"/>
        </w:rPr>
        <w:t xml:space="preserve"> </w:t>
      </w:r>
      <w:r>
        <w:rPr>
          <w:rFonts w:ascii="Arial" w:hAnsi="Arial"/>
          <w:i/>
          <w:color w:val="696969"/>
          <w:sz w:val="18"/>
        </w:rPr>
        <w:t>Tuesday</w:t>
      </w:r>
      <w:r>
        <w:rPr>
          <w:rFonts w:ascii="Arial" w:hAnsi="Arial"/>
          <w:i/>
          <w:color w:val="696969"/>
          <w:spacing w:val="-1"/>
          <w:sz w:val="18"/>
        </w:rPr>
        <w:t xml:space="preserve"> </w:t>
      </w:r>
      <w:r>
        <w:rPr>
          <w:rFonts w:ascii="Arial" w:hAnsi="Arial"/>
          <w:i/>
          <w:color w:val="696969"/>
          <w:sz w:val="18"/>
        </w:rPr>
        <w:t>Initial</w:t>
      </w:r>
      <w:r>
        <w:rPr>
          <w:rFonts w:ascii="Arial" w:hAnsi="Arial"/>
          <w:i/>
          <w:color w:val="696969"/>
          <w:spacing w:val="-1"/>
          <w:sz w:val="18"/>
        </w:rPr>
        <w:t xml:space="preserve"> </w:t>
      </w:r>
      <w:r>
        <w:rPr>
          <w:rFonts w:ascii="Arial" w:hAnsi="Arial"/>
          <w:i/>
          <w:color w:val="696969"/>
          <w:sz w:val="18"/>
        </w:rPr>
        <w:t>Visit:</w:t>
      </w:r>
      <w:r>
        <w:rPr>
          <w:rFonts w:ascii="Arial" w:hAnsi="Arial"/>
          <w:i/>
          <w:color w:val="696969"/>
          <w:spacing w:val="-1"/>
          <w:sz w:val="18"/>
        </w:rPr>
        <w:t xml:space="preserve"> </w:t>
      </w:r>
      <w:r>
        <w:rPr>
          <w:rFonts w:ascii="Arial" w:hAnsi="Arial"/>
          <w:i/>
          <w:color w:val="696969"/>
          <w:sz w:val="18"/>
        </w:rPr>
        <w:t>student</w:t>
      </w:r>
      <w:r>
        <w:rPr>
          <w:rFonts w:ascii="Arial" w:hAnsi="Arial"/>
          <w:i/>
          <w:color w:val="696969"/>
          <w:spacing w:val="-1"/>
          <w:sz w:val="18"/>
        </w:rPr>
        <w:t xml:space="preserve"> </w:t>
      </w:r>
      <w:r>
        <w:rPr>
          <w:rFonts w:ascii="Arial" w:hAnsi="Arial"/>
          <w:i/>
          <w:color w:val="696969"/>
          <w:sz w:val="18"/>
        </w:rPr>
        <w:t>facing</w:t>
      </w:r>
      <w:r>
        <w:rPr>
          <w:rFonts w:ascii="Arial" w:hAnsi="Arial"/>
          <w:i/>
          <w:color w:val="696969"/>
          <w:spacing w:val="-1"/>
          <w:sz w:val="18"/>
        </w:rPr>
        <w:t xml:space="preserve"> </w:t>
      </w:r>
      <w:r>
        <w:rPr>
          <w:rFonts w:ascii="Arial" w:hAnsi="Arial"/>
          <w:i/>
          <w:color w:val="696969"/>
          <w:sz w:val="18"/>
        </w:rPr>
        <w:t>information</w:t>
      </w:r>
      <w:r>
        <w:rPr>
          <w:rFonts w:ascii="Arial" w:hAnsi="Arial"/>
          <w:i/>
          <w:color w:val="696969"/>
          <w:spacing w:val="-1"/>
          <w:sz w:val="18"/>
        </w:rPr>
        <w:t xml:space="preserve"> </w:t>
      </w:r>
      <w:r>
        <w:rPr>
          <w:rFonts w:ascii="Arial" w:hAnsi="Arial"/>
          <w:i/>
          <w:color w:val="696969"/>
          <w:sz w:val="18"/>
        </w:rPr>
        <w:t>compared</w:t>
      </w:r>
      <w:r>
        <w:rPr>
          <w:rFonts w:ascii="Arial" w:hAnsi="Arial"/>
          <w:i/>
          <w:color w:val="696969"/>
          <w:spacing w:val="-1"/>
          <w:sz w:val="18"/>
        </w:rPr>
        <w:t xml:space="preserve"> </w:t>
      </w:r>
      <w:r>
        <w:rPr>
          <w:rFonts w:ascii="Arial" w:hAnsi="Arial"/>
          <w:i/>
          <w:color w:val="696969"/>
          <w:sz w:val="18"/>
        </w:rPr>
        <w:t>with</w:t>
      </w:r>
      <w:r>
        <w:rPr>
          <w:rFonts w:ascii="Arial" w:hAnsi="Arial"/>
          <w:i/>
          <w:color w:val="696969"/>
          <w:spacing w:val="-2"/>
          <w:sz w:val="18"/>
        </w:rPr>
        <w:t xml:space="preserve"> </w:t>
      </w:r>
      <w:r>
        <w:rPr>
          <w:rFonts w:ascii="Arial" w:hAnsi="Arial"/>
          <w:i/>
          <w:color w:val="696969"/>
          <w:sz w:val="18"/>
        </w:rPr>
        <w:t>the</w:t>
      </w:r>
      <w:r>
        <w:rPr>
          <w:rFonts w:ascii="Arial" w:hAnsi="Arial"/>
          <w:i/>
          <w:color w:val="696969"/>
          <w:spacing w:val="-1"/>
          <w:sz w:val="18"/>
        </w:rPr>
        <w:t xml:space="preserve"> </w:t>
      </w:r>
      <w:r>
        <w:rPr>
          <w:rFonts w:ascii="Arial" w:hAnsi="Arial"/>
          <w:i/>
          <w:color w:val="696969"/>
          <w:sz w:val="18"/>
        </w:rPr>
        <w:t>grader/rubric</w:t>
      </w:r>
      <w:r>
        <w:rPr>
          <w:rFonts w:ascii="Arial" w:hAnsi="Arial"/>
          <w:i/>
          <w:color w:val="696969"/>
          <w:spacing w:val="-1"/>
          <w:sz w:val="18"/>
        </w:rPr>
        <w:t xml:space="preserve"> </w:t>
      </w:r>
      <w:r>
        <w:rPr>
          <w:rFonts w:ascii="Arial" w:hAnsi="Arial"/>
          <w:i/>
          <w:color w:val="696969"/>
          <w:spacing w:val="-2"/>
          <w:sz w:val="18"/>
        </w:rPr>
        <w:t>expectation.</w:t>
      </w:r>
    </w:p>
    <w:p w14:paraId="6E4E1DF8" w14:textId="77777777" w:rsidR="00F9164C" w:rsidRDefault="00F9164C">
      <w:pPr>
        <w:jc w:val="center"/>
        <w:rPr>
          <w:rFonts w:ascii="Arial" w:hAnsi="Arial"/>
          <w:i/>
          <w:sz w:val="18"/>
        </w:rPr>
        <w:sectPr w:rsidR="00F9164C">
          <w:pgSz w:w="12240" w:h="15840"/>
          <w:pgMar w:top="720" w:right="0" w:bottom="540" w:left="0" w:header="0" w:footer="313" w:gutter="0"/>
          <w:cols w:space="720"/>
        </w:sectPr>
      </w:pPr>
    </w:p>
    <w:p w14:paraId="45E0B1DF" w14:textId="77777777" w:rsidR="00F9164C" w:rsidRDefault="00000000">
      <w:pPr>
        <w:pStyle w:val="Heading6"/>
        <w:ind w:right="0"/>
      </w:pPr>
      <w:r>
        <w:rPr>
          <w:color w:val="183B62"/>
          <w:spacing w:val="-4"/>
        </w:rPr>
        <w:lastRenderedPageBreak/>
        <w:t>Issue</w:t>
      </w:r>
      <w:r>
        <w:rPr>
          <w:color w:val="183B62"/>
          <w:spacing w:val="-23"/>
        </w:rPr>
        <w:t xml:space="preserve"> </w:t>
      </w:r>
      <w:r>
        <w:rPr>
          <w:color w:val="183B62"/>
          <w:spacing w:val="-4"/>
        </w:rPr>
        <w:t>15.</w:t>
      </w:r>
      <w:r>
        <w:rPr>
          <w:color w:val="183B62"/>
          <w:spacing w:val="-23"/>
        </w:rPr>
        <w:t xml:space="preserve"> </w:t>
      </w:r>
      <w:r>
        <w:rPr>
          <w:color w:val="183B62"/>
          <w:spacing w:val="-4"/>
        </w:rPr>
        <w:t>Active</w:t>
      </w:r>
      <w:r>
        <w:rPr>
          <w:color w:val="183B62"/>
          <w:spacing w:val="-22"/>
        </w:rPr>
        <w:t xml:space="preserve"> </w:t>
      </w:r>
      <w:r>
        <w:rPr>
          <w:color w:val="183B62"/>
          <w:spacing w:val="-4"/>
        </w:rPr>
        <w:t>problem</w:t>
      </w:r>
      <w:r>
        <w:rPr>
          <w:color w:val="183B62"/>
          <w:spacing w:val="-22"/>
        </w:rPr>
        <w:t xml:space="preserve"> </w:t>
      </w:r>
      <w:r>
        <w:rPr>
          <w:color w:val="183B62"/>
          <w:spacing w:val="-4"/>
        </w:rPr>
        <w:t>list</w:t>
      </w:r>
      <w:r>
        <w:rPr>
          <w:color w:val="183B62"/>
          <w:spacing w:val="-28"/>
        </w:rPr>
        <w:t xml:space="preserve"> </w:t>
      </w:r>
      <w:r>
        <w:rPr>
          <w:color w:val="183B62"/>
          <w:spacing w:val="-4"/>
        </w:rPr>
        <w:t>is</w:t>
      </w:r>
      <w:r>
        <w:rPr>
          <w:color w:val="183B62"/>
          <w:spacing w:val="-21"/>
        </w:rPr>
        <w:t xml:space="preserve"> </w:t>
      </w:r>
      <w:r>
        <w:rPr>
          <w:color w:val="183B62"/>
          <w:spacing w:val="-4"/>
        </w:rPr>
        <w:t>incomplete</w:t>
      </w:r>
      <w:r>
        <w:rPr>
          <w:color w:val="183B62"/>
          <w:spacing w:val="-22"/>
        </w:rPr>
        <w:t xml:space="preserve"> </w:t>
      </w:r>
      <w:r>
        <w:rPr>
          <w:color w:val="183B62"/>
          <w:spacing w:val="-4"/>
        </w:rPr>
        <w:t>compared</w:t>
      </w:r>
      <w:r>
        <w:rPr>
          <w:color w:val="183B62"/>
          <w:spacing w:val="-20"/>
        </w:rPr>
        <w:t xml:space="preserve"> </w:t>
      </w:r>
      <w:r>
        <w:rPr>
          <w:color w:val="183B62"/>
          <w:spacing w:val="-4"/>
        </w:rPr>
        <w:t>with</w:t>
      </w:r>
      <w:r>
        <w:rPr>
          <w:color w:val="183B62"/>
          <w:spacing w:val="-23"/>
        </w:rPr>
        <w:t xml:space="preserve"> </w:t>
      </w:r>
      <w:r>
        <w:rPr>
          <w:color w:val="183B62"/>
          <w:spacing w:val="-4"/>
        </w:rPr>
        <w:t>the</w:t>
      </w:r>
      <w:r>
        <w:rPr>
          <w:color w:val="183B62"/>
          <w:spacing w:val="-22"/>
        </w:rPr>
        <w:t xml:space="preserve"> </w:t>
      </w:r>
      <w:r>
        <w:rPr>
          <w:color w:val="183B62"/>
          <w:spacing w:val="-4"/>
        </w:rPr>
        <w:t>rest</w:t>
      </w:r>
      <w:r>
        <w:rPr>
          <w:color w:val="183B62"/>
          <w:spacing w:val="-24"/>
        </w:rPr>
        <w:t xml:space="preserve"> </w:t>
      </w:r>
      <w:r>
        <w:rPr>
          <w:color w:val="183B62"/>
          <w:spacing w:val="-4"/>
        </w:rPr>
        <w:t>of</w:t>
      </w:r>
      <w:r>
        <w:rPr>
          <w:color w:val="183B62"/>
          <w:spacing w:val="-22"/>
        </w:rPr>
        <w:t xml:space="preserve"> </w:t>
      </w:r>
      <w:r>
        <w:rPr>
          <w:color w:val="183B62"/>
          <w:spacing w:val="-4"/>
        </w:rPr>
        <w:t>the</w:t>
      </w:r>
      <w:r>
        <w:rPr>
          <w:color w:val="183B62"/>
          <w:spacing w:val="-22"/>
        </w:rPr>
        <w:t xml:space="preserve"> </w:t>
      </w:r>
      <w:r>
        <w:rPr>
          <w:color w:val="183B62"/>
          <w:spacing w:val="-4"/>
        </w:rPr>
        <w:t>Tuesday</w:t>
      </w:r>
      <w:r>
        <w:rPr>
          <w:color w:val="183B62"/>
          <w:spacing w:val="-21"/>
        </w:rPr>
        <w:t xml:space="preserve"> </w:t>
      </w:r>
      <w:r>
        <w:rPr>
          <w:color w:val="183B62"/>
          <w:spacing w:val="-4"/>
        </w:rPr>
        <w:t>case</w:t>
      </w:r>
    </w:p>
    <w:p w14:paraId="58149EBD" w14:textId="77777777" w:rsidR="00F9164C" w:rsidRDefault="00000000">
      <w:pPr>
        <w:spacing w:before="188" w:line="276" w:lineRule="auto"/>
        <w:ind w:left="835" w:right="830"/>
        <w:rPr>
          <w:sz w:val="21"/>
        </w:rPr>
      </w:pPr>
      <w:r>
        <w:rPr>
          <w:rFonts w:ascii="Arial"/>
          <w:b/>
          <w:sz w:val="21"/>
        </w:rPr>
        <w:t xml:space="preserve">What the student saw or heard: </w:t>
      </w:r>
      <w:r>
        <w:rPr>
          <w:sz w:val="21"/>
        </w:rPr>
        <w:t>The visible Tuesday Problem List contains atrial fibrillation and chronic kidney disease,</w:t>
      </w:r>
      <w:r>
        <w:rPr>
          <w:spacing w:val="-1"/>
          <w:sz w:val="21"/>
        </w:rPr>
        <w:t xml:space="preserve"> </w:t>
      </w:r>
      <w:r>
        <w:rPr>
          <w:sz w:val="21"/>
        </w:rPr>
        <w:t>while</w:t>
      </w:r>
      <w:r>
        <w:rPr>
          <w:spacing w:val="-5"/>
          <w:sz w:val="21"/>
        </w:rPr>
        <w:t xml:space="preserve"> </w:t>
      </w:r>
      <w:r>
        <w:rPr>
          <w:sz w:val="21"/>
        </w:rPr>
        <w:t>the</w:t>
      </w:r>
      <w:r>
        <w:rPr>
          <w:spacing w:val="-5"/>
          <w:sz w:val="21"/>
        </w:rPr>
        <w:t xml:space="preserve"> </w:t>
      </w:r>
      <w:r>
        <w:rPr>
          <w:sz w:val="21"/>
        </w:rPr>
        <w:t>medication</w:t>
      </w:r>
      <w:r>
        <w:rPr>
          <w:spacing w:val="-5"/>
          <w:sz w:val="21"/>
        </w:rPr>
        <w:t xml:space="preserve"> </w:t>
      </w:r>
      <w:r>
        <w:rPr>
          <w:sz w:val="21"/>
        </w:rPr>
        <w:t>indications</w:t>
      </w:r>
      <w:r>
        <w:rPr>
          <w:spacing w:val="-3"/>
          <w:sz w:val="21"/>
        </w:rPr>
        <w:t xml:space="preserve"> </w:t>
      </w:r>
      <w:r>
        <w:rPr>
          <w:sz w:val="21"/>
        </w:rPr>
        <w:t>and</w:t>
      </w:r>
      <w:r>
        <w:rPr>
          <w:spacing w:val="-5"/>
          <w:sz w:val="21"/>
        </w:rPr>
        <w:t xml:space="preserve"> </w:t>
      </w:r>
      <w:r>
        <w:rPr>
          <w:sz w:val="21"/>
        </w:rPr>
        <w:t>AI</w:t>
      </w:r>
      <w:r>
        <w:rPr>
          <w:spacing w:val="-2"/>
          <w:sz w:val="21"/>
        </w:rPr>
        <w:t xml:space="preserve"> </w:t>
      </w:r>
      <w:r>
        <w:rPr>
          <w:sz w:val="21"/>
        </w:rPr>
        <w:t>patient</w:t>
      </w:r>
      <w:r>
        <w:rPr>
          <w:spacing w:val="-1"/>
          <w:sz w:val="21"/>
        </w:rPr>
        <w:t xml:space="preserve"> </w:t>
      </w:r>
      <w:r>
        <w:rPr>
          <w:sz w:val="21"/>
        </w:rPr>
        <w:t>history</w:t>
      </w:r>
      <w:r>
        <w:rPr>
          <w:spacing w:val="-3"/>
          <w:sz w:val="21"/>
        </w:rPr>
        <w:t xml:space="preserve"> </w:t>
      </w:r>
      <w:r>
        <w:rPr>
          <w:sz w:val="21"/>
        </w:rPr>
        <w:t>also</w:t>
      </w:r>
      <w:r>
        <w:rPr>
          <w:spacing w:val="-5"/>
          <w:sz w:val="21"/>
        </w:rPr>
        <w:t xml:space="preserve"> </w:t>
      </w:r>
      <w:r>
        <w:rPr>
          <w:sz w:val="21"/>
        </w:rPr>
        <w:t>support</w:t>
      </w:r>
      <w:r>
        <w:rPr>
          <w:spacing w:val="-1"/>
          <w:sz w:val="21"/>
        </w:rPr>
        <w:t xml:space="preserve"> </w:t>
      </w:r>
      <w:r>
        <w:rPr>
          <w:sz w:val="21"/>
        </w:rPr>
        <w:t>heart</w:t>
      </w:r>
      <w:r>
        <w:rPr>
          <w:spacing w:val="-1"/>
          <w:sz w:val="21"/>
        </w:rPr>
        <w:t xml:space="preserve"> </w:t>
      </w:r>
      <w:r>
        <w:rPr>
          <w:sz w:val="21"/>
        </w:rPr>
        <w:t>failure</w:t>
      </w:r>
      <w:r>
        <w:rPr>
          <w:spacing w:val="-5"/>
          <w:sz w:val="21"/>
        </w:rPr>
        <w:t xml:space="preserve"> </w:t>
      </w:r>
      <w:r>
        <w:rPr>
          <w:sz w:val="21"/>
        </w:rPr>
        <w:t>and</w:t>
      </w:r>
      <w:r>
        <w:rPr>
          <w:spacing w:val="-5"/>
          <w:sz w:val="21"/>
        </w:rPr>
        <w:t xml:space="preserve"> </w:t>
      </w:r>
      <w:r>
        <w:rPr>
          <w:sz w:val="21"/>
        </w:rPr>
        <w:t>type</w:t>
      </w:r>
      <w:r>
        <w:rPr>
          <w:spacing w:val="-5"/>
          <w:sz w:val="21"/>
        </w:rPr>
        <w:t xml:space="preserve"> </w:t>
      </w:r>
      <w:r>
        <w:rPr>
          <w:sz w:val="21"/>
        </w:rPr>
        <w:t>2</w:t>
      </w:r>
      <w:r>
        <w:rPr>
          <w:spacing w:val="-5"/>
          <w:sz w:val="21"/>
        </w:rPr>
        <w:t xml:space="preserve"> </w:t>
      </w:r>
      <w:r>
        <w:rPr>
          <w:sz w:val="21"/>
        </w:rPr>
        <w:t>diabetes, and the rubric includes coronary artery disease, hypertension, and hyperlipidemia.</w:t>
      </w:r>
    </w:p>
    <w:p w14:paraId="2A1A93A0" w14:textId="77777777" w:rsidR="00F9164C" w:rsidRDefault="00000000">
      <w:pPr>
        <w:spacing w:before="102" w:line="273" w:lineRule="auto"/>
        <w:ind w:left="835" w:right="871"/>
        <w:rPr>
          <w:sz w:val="21"/>
        </w:rPr>
      </w:pPr>
      <w:r>
        <w:rPr>
          <w:rFonts w:ascii="Arial"/>
          <w:b/>
          <w:sz w:val="21"/>
        </w:rPr>
        <w:t>What</w:t>
      </w:r>
      <w:r>
        <w:rPr>
          <w:rFonts w:ascii="Arial"/>
          <w:b/>
          <w:spacing w:val="-4"/>
          <w:sz w:val="21"/>
        </w:rPr>
        <w:t xml:space="preserve"> </w:t>
      </w:r>
      <w:r>
        <w:rPr>
          <w:rFonts w:ascii="Arial"/>
          <w:b/>
          <w:sz w:val="21"/>
        </w:rPr>
        <w:t>the</w:t>
      </w:r>
      <w:r>
        <w:rPr>
          <w:rFonts w:ascii="Arial"/>
          <w:b/>
          <w:spacing w:val="-6"/>
          <w:sz w:val="21"/>
        </w:rPr>
        <w:t xml:space="preserve"> </w:t>
      </w:r>
      <w:r>
        <w:rPr>
          <w:rFonts w:ascii="Arial"/>
          <w:b/>
          <w:sz w:val="21"/>
        </w:rPr>
        <w:t>grader</w:t>
      </w:r>
      <w:r>
        <w:rPr>
          <w:rFonts w:ascii="Arial"/>
          <w:b/>
          <w:spacing w:val="-6"/>
          <w:sz w:val="21"/>
        </w:rPr>
        <w:t xml:space="preserve"> </w:t>
      </w:r>
      <w:r>
        <w:rPr>
          <w:rFonts w:ascii="Arial"/>
          <w:b/>
          <w:sz w:val="21"/>
        </w:rPr>
        <w:t>expected:</w:t>
      </w:r>
      <w:r>
        <w:rPr>
          <w:rFonts w:ascii="Arial"/>
          <w:b/>
          <w:spacing w:val="-1"/>
          <w:sz w:val="21"/>
        </w:rPr>
        <w:t xml:space="preserve"> </w:t>
      </w:r>
      <w:r>
        <w:rPr>
          <w:sz w:val="21"/>
        </w:rPr>
        <w:t>The</w:t>
      </w:r>
      <w:r>
        <w:rPr>
          <w:spacing w:val="-6"/>
          <w:sz w:val="21"/>
        </w:rPr>
        <w:t xml:space="preserve"> </w:t>
      </w:r>
      <w:r>
        <w:rPr>
          <w:sz w:val="21"/>
        </w:rPr>
        <w:t>Robert</w:t>
      </w:r>
      <w:r>
        <w:rPr>
          <w:spacing w:val="-2"/>
          <w:sz w:val="21"/>
        </w:rPr>
        <w:t xml:space="preserve"> </w:t>
      </w:r>
      <w:r>
        <w:rPr>
          <w:sz w:val="21"/>
        </w:rPr>
        <w:t>Tuesday</w:t>
      </w:r>
      <w:r>
        <w:rPr>
          <w:spacing w:val="-4"/>
          <w:sz w:val="21"/>
        </w:rPr>
        <w:t xml:space="preserve"> </w:t>
      </w:r>
      <w:r>
        <w:rPr>
          <w:sz w:val="21"/>
        </w:rPr>
        <w:t>rubric</w:t>
      </w:r>
      <w:r>
        <w:rPr>
          <w:spacing w:val="-4"/>
          <w:sz w:val="21"/>
        </w:rPr>
        <w:t xml:space="preserve"> </w:t>
      </w:r>
      <w:r>
        <w:rPr>
          <w:sz w:val="21"/>
        </w:rPr>
        <w:t>expects</w:t>
      </w:r>
      <w:r>
        <w:rPr>
          <w:spacing w:val="-4"/>
          <w:sz w:val="21"/>
        </w:rPr>
        <w:t xml:space="preserve"> </w:t>
      </w:r>
      <w:r>
        <w:rPr>
          <w:sz w:val="21"/>
        </w:rPr>
        <w:t>HFrEF,</w:t>
      </w:r>
      <w:r>
        <w:rPr>
          <w:spacing w:val="-2"/>
          <w:sz w:val="21"/>
        </w:rPr>
        <w:t xml:space="preserve"> </w:t>
      </w:r>
      <w:r>
        <w:rPr>
          <w:sz w:val="21"/>
        </w:rPr>
        <w:t>persistent</w:t>
      </w:r>
      <w:r>
        <w:rPr>
          <w:spacing w:val="-2"/>
          <w:sz w:val="21"/>
        </w:rPr>
        <w:t xml:space="preserve"> </w:t>
      </w:r>
      <w:r>
        <w:rPr>
          <w:sz w:val="21"/>
        </w:rPr>
        <w:t>nonvalvular</w:t>
      </w:r>
      <w:r>
        <w:rPr>
          <w:spacing w:val="-4"/>
          <w:sz w:val="21"/>
        </w:rPr>
        <w:t xml:space="preserve"> </w:t>
      </w:r>
      <w:r>
        <w:rPr>
          <w:sz w:val="21"/>
        </w:rPr>
        <w:t>AFib,</w:t>
      </w:r>
      <w:r>
        <w:rPr>
          <w:spacing w:val="-2"/>
          <w:sz w:val="21"/>
        </w:rPr>
        <w:t xml:space="preserve"> </w:t>
      </w:r>
      <w:r>
        <w:rPr>
          <w:sz w:val="21"/>
        </w:rPr>
        <w:t>CAD,</w:t>
      </w:r>
      <w:r>
        <w:rPr>
          <w:spacing w:val="-2"/>
          <w:sz w:val="21"/>
        </w:rPr>
        <w:t xml:space="preserve"> </w:t>
      </w:r>
      <w:r>
        <w:rPr>
          <w:sz w:val="21"/>
        </w:rPr>
        <w:t>CKD Stage 3b, type 2 diabetes, hypertension, and hyperlipidemia as the longitudinal medical history.</w:t>
      </w:r>
    </w:p>
    <w:p w14:paraId="589E283B" w14:textId="77777777" w:rsidR="00F9164C" w:rsidRDefault="00000000">
      <w:pPr>
        <w:spacing w:before="105" w:line="273" w:lineRule="auto"/>
        <w:ind w:left="835" w:right="830"/>
        <w:rPr>
          <w:sz w:val="21"/>
        </w:rPr>
      </w:pPr>
      <w:r>
        <w:rPr>
          <w:rFonts w:ascii="Arial"/>
          <w:b/>
          <w:sz w:val="21"/>
        </w:rPr>
        <w:t>Why</w:t>
      </w:r>
      <w:r>
        <w:rPr>
          <w:rFonts w:ascii="Arial"/>
          <w:b/>
          <w:spacing w:val="-4"/>
          <w:sz w:val="21"/>
        </w:rPr>
        <w:t xml:space="preserve"> </w:t>
      </w:r>
      <w:r>
        <w:rPr>
          <w:rFonts w:ascii="Arial"/>
          <w:b/>
          <w:sz w:val="21"/>
        </w:rPr>
        <w:t>this</w:t>
      </w:r>
      <w:r>
        <w:rPr>
          <w:rFonts w:ascii="Arial"/>
          <w:b/>
          <w:spacing w:val="-9"/>
          <w:sz w:val="21"/>
        </w:rPr>
        <w:t xml:space="preserve"> </w:t>
      </w:r>
      <w:r>
        <w:rPr>
          <w:rFonts w:ascii="Arial"/>
          <w:b/>
          <w:sz w:val="21"/>
        </w:rPr>
        <w:t>is</w:t>
      </w:r>
      <w:r>
        <w:rPr>
          <w:rFonts w:ascii="Arial"/>
          <w:b/>
          <w:spacing w:val="-4"/>
          <w:sz w:val="21"/>
        </w:rPr>
        <w:t xml:space="preserve"> </w:t>
      </w:r>
      <w:r>
        <w:rPr>
          <w:rFonts w:ascii="Arial"/>
          <w:b/>
          <w:sz w:val="21"/>
        </w:rPr>
        <w:t>a</w:t>
      </w:r>
      <w:r>
        <w:rPr>
          <w:rFonts w:ascii="Arial"/>
          <w:b/>
          <w:spacing w:val="-4"/>
          <w:sz w:val="21"/>
        </w:rPr>
        <w:t xml:space="preserve"> </w:t>
      </w:r>
      <w:r>
        <w:rPr>
          <w:rFonts w:ascii="Arial"/>
          <w:b/>
          <w:sz w:val="21"/>
        </w:rPr>
        <w:t xml:space="preserve">problem: </w:t>
      </w:r>
      <w:r>
        <w:rPr>
          <w:sz w:val="21"/>
        </w:rPr>
        <w:t>A</w:t>
      </w:r>
      <w:r>
        <w:rPr>
          <w:spacing w:val="-2"/>
          <w:sz w:val="21"/>
        </w:rPr>
        <w:t xml:space="preserve"> </w:t>
      </w:r>
      <w:r>
        <w:rPr>
          <w:sz w:val="21"/>
        </w:rPr>
        <w:t>student</w:t>
      </w:r>
      <w:r>
        <w:rPr>
          <w:spacing w:val="-1"/>
          <w:sz w:val="21"/>
        </w:rPr>
        <w:t xml:space="preserve"> </w:t>
      </w:r>
      <w:r>
        <w:rPr>
          <w:sz w:val="21"/>
        </w:rPr>
        <w:t>relying</w:t>
      </w:r>
      <w:r>
        <w:rPr>
          <w:spacing w:val="-4"/>
          <w:sz w:val="21"/>
        </w:rPr>
        <w:t xml:space="preserve"> </w:t>
      </w:r>
      <w:r>
        <w:rPr>
          <w:sz w:val="21"/>
        </w:rPr>
        <w:t>on</w:t>
      </w:r>
      <w:r>
        <w:rPr>
          <w:spacing w:val="-4"/>
          <w:sz w:val="21"/>
        </w:rPr>
        <w:t xml:space="preserve"> </w:t>
      </w:r>
      <w:r>
        <w:rPr>
          <w:sz w:val="21"/>
        </w:rPr>
        <w:t>the</w:t>
      </w:r>
      <w:r>
        <w:rPr>
          <w:spacing w:val="-4"/>
          <w:sz w:val="21"/>
        </w:rPr>
        <w:t xml:space="preserve"> </w:t>
      </w:r>
      <w:r>
        <w:rPr>
          <w:sz w:val="21"/>
        </w:rPr>
        <w:t>active Problem</w:t>
      </w:r>
      <w:r>
        <w:rPr>
          <w:spacing w:val="-2"/>
          <w:sz w:val="21"/>
        </w:rPr>
        <w:t xml:space="preserve"> </w:t>
      </w:r>
      <w:r>
        <w:rPr>
          <w:sz w:val="21"/>
        </w:rPr>
        <w:t>List</w:t>
      </w:r>
      <w:r>
        <w:rPr>
          <w:spacing w:val="-1"/>
          <w:sz w:val="21"/>
        </w:rPr>
        <w:t xml:space="preserve"> </w:t>
      </w:r>
      <w:r>
        <w:rPr>
          <w:sz w:val="21"/>
        </w:rPr>
        <w:t>receives</w:t>
      </w:r>
      <w:r>
        <w:rPr>
          <w:spacing w:val="-2"/>
          <w:sz w:val="21"/>
        </w:rPr>
        <w:t xml:space="preserve"> </w:t>
      </w:r>
      <w:r>
        <w:rPr>
          <w:sz w:val="21"/>
        </w:rPr>
        <w:t>an</w:t>
      </w:r>
      <w:r>
        <w:rPr>
          <w:spacing w:val="-4"/>
          <w:sz w:val="21"/>
        </w:rPr>
        <w:t xml:space="preserve"> </w:t>
      </w:r>
      <w:r>
        <w:rPr>
          <w:sz w:val="21"/>
        </w:rPr>
        <w:t>incomplete</w:t>
      </w:r>
      <w:r>
        <w:rPr>
          <w:spacing w:val="-4"/>
          <w:sz w:val="21"/>
        </w:rPr>
        <w:t xml:space="preserve"> </w:t>
      </w:r>
      <w:r>
        <w:rPr>
          <w:sz w:val="21"/>
        </w:rPr>
        <w:t>disease</w:t>
      </w:r>
      <w:r>
        <w:rPr>
          <w:spacing w:val="-4"/>
          <w:sz w:val="21"/>
        </w:rPr>
        <w:t xml:space="preserve"> </w:t>
      </w:r>
      <w:r>
        <w:rPr>
          <w:sz w:val="21"/>
        </w:rPr>
        <w:t>list</w:t>
      </w:r>
      <w:r>
        <w:rPr>
          <w:spacing w:val="-1"/>
          <w:sz w:val="21"/>
        </w:rPr>
        <w:t xml:space="preserve"> </w:t>
      </w:r>
      <w:r>
        <w:rPr>
          <w:sz w:val="21"/>
        </w:rPr>
        <w:t>that</w:t>
      </w:r>
      <w:r>
        <w:rPr>
          <w:spacing w:val="-1"/>
          <w:sz w:val="21"/>
        </w:rPr>
        <w:t xml:space="preserve"> </w:t>
      </w:r>
      <w:r>
        <w:rPr>
          <w:sz w:val="21"/>
        </w:rPr>
        <w:t>does not match other sections of the same encounter.</w:t>
      </w:r>
    </w:p>
    <w:p w14:paraId="467A47BC" w14:textId="77777777" w:rsidR="00F9164C" w:rsidRDefault="00000000">
      <w:pPr>
        <w:spacing w:before="104" w:line="278" w:lineRule="auto"/>
        <w:ind w:left="835" w:right="871"/>
        <w:rPr>
          <w:sz w:val="21"/>
        </w:rPr>
      </w:pPr>
      <w:r>
        <w:rPr>
          <w:rFonts w:ascii="Arial"/>
          <w:b/>
          <w:sz w:val="21"/>
        </w:rPr>
        <w:t>Suggested</w:t>
      </w:r>
      <w:r>
        <w:rPr>
          <w:rFonts w:ascii="Arial"/>
          <w:b/>
          <w:spacing w:val="-1"/>
          <w:sz w:val="21"/>
        </w:rPr>
        <w:t xml:space="preserve"> </w:t>
      </w:r>
      <w:r>
        <w:rPr>
          <w:rFonts w:ascii="Arial"/>
          <w:b/>
          <w:sz w:val="21"/>
        </w:rPr>
        <w:t>fix:</w:t>
      </w:r>
      <w:r>
        <w:rPr>
          <w:rFonts w:ascii="Arial"/>
          <w:b/>
          <w:spacing w:val="-1"/>
          <w:sz w:val="21"/>
        </w:rPr>
        <w:t xml:space="preserve"> </w:t>
      </w:r>
      <w:r>
        <w:rPr>
          <w:sz w:val="21"/>
        </w:rPr>
        <w:t>Populate</w:t>
      </w:r>
      <w:r>
        <w:rPr>
          <w:spacing w:val="-5"/>
          <w:sz w:val="21"/>
        </w:rPr>
        <w:t xml:space="preserve"> </w:t>
      </w:r>
      <w:r>
        <w:rPr>
          <w:sz w:val="21"/>
        </w:rPr>
        <w:t>the</w:t>
      </w:r>
      <w:r>
        <w:rPr>
          <w:spacing w:val="-5"/>
          <w:sz w:val="21"/>
        </w:rPr>
        <w:t xml:space="preserve"> </w:t>
      </w:r>
      <w:r>
        <w:rPr>
          <w:sz w:val="21"/>
        </w:rPr>
        <w:t>active</w:t>
      </w:r>
      <w:r>
        <w:rPr>
          <w:spacing w:val="-5"/>
          <w:sz w:val="21"/>
        </w:rPr>
        <w:t xml:space="preserve"> </w:t>
      </w:r>
      <w:r>
        <w:rPr>
          <w:sz w:val="21"/>
        </w:rPr>
        <w:t>Problem</w:t>
      </w:r>
      <w:r>
        <w:rPr>
          <w:spacing w:val="-3"/>
          <w:sz w:val="21"/>
        </w:rPr>
        <w:t xml:space="preserve"> </w:t>
      </w:r>
      <w:r>
        <w:rPr>
          <w:sz w:val="21"/>
        </w:rPr>
        <w:t>List</w:t>
      </w:r>
      <w:r>
        <w:rPr>
          <w:spacing w:val="-1"/>
          <w:sz w:val="21"/>
        </w:rPr>
        <w:t xml:space="preserve"> </w:t>
      </w:r>
      <w:r>
        <w:rPr>
          <w:sz w:val="21"/>
        </w:rPr>
        <w:t>from</w:t>
      </w:r>
      <w:r>
        <w:rPr>
          <w:spacing w:val="-3"/>
          <w:sz w:val="21"/>
        </w:rPr>
        <w:t xml:space="preserve"> </w:t>
      </w:r>
      <w:r>
        <w:rPr>
          <w:sz w:val="21"/>
        </w:rPr>
        <w:t>the</w:t>
      </w:r>
      <w:r>
        <w:rPr>
          <w:spacing w:val="-5"/>
          <w:sz w:val="21"/>
        </w:rPr>
        <w:t xml:space="preserve"> </w:t>
      </w:r>
      <w:r>
        <w:rPr>
          <w:sz w:val="21"/>
        </w:rPr>
        <w:t>same</w:t>
      </w:r>
      <w:r>
        <w:rPr>
          <w:spacing w:val="-5"/>
          <w:sz w:val="21"/>
        </w:rPr>
        <w:t xml:space="preserve"> </w:t>
      </w:r>
      <w:r>
        <w:rPr>
          <w:sz w:val="21"/>
        </w:rPr>
        <w:t>longitudinal</w:t>
      </w:r>
      <w:r>
        <w:rPr>
          <w:spacing w:val="-5"/>
          <w:sz w:val="21"/>
        </w:rPr>
        <w:t xml:space="preserve"> </w:t>
      </w:r>
      <w:r>
        <w:rPr>
          <w:sz w:val="21"/>
        </w:rPr>
        <w:t>diagnosis</w:t>
      </w:r>
      <w:r>
        <w:rPr>
          <w:spacing w:val="-3"/>
          <w:sz w:val="21"/>
        </w:rPr>
        <w:t xml:space="preserve"> </w:t>
      </w:r>
      <w:r>
        <w:rPr>
          <w:sz w:val="21"/>
        </w:rPr>
        <w:t>source</w:t>
      </w:r>
      <w:r>
        <w:rPr>
          <w:spacing w:val="-5"/>
          <w:sz w:val="21"/>
        </w:rPr>
        <w:t xml:space="preserve"> </w:t>
      </w:r>
      <w:r>
        <w:rPr>
          <w:sz w:val="21"/>
        </w:rPr>
        <w:t>used</w:t>
      </w:r>
      <w:r>
        <w:rPr>
          <w:spacing w:val="-5"/>
          <w:sz w:val="21"/>
        </w:rPr>
        <w:t xml:space="preserve"> </w:t>
      </w:r>
      <w:r>
        <w:rPr>
          <w:sz w:val="21"/>
        </w:rPr>
        <w:t>by</w:t>
      </w:r>
      <w:r>
        <w:rPr>
          <w:spacing w:val="-3"/>
          <w:sz w:val="21"/>
        </w:rPr>
        <w:t xml:space="preserve"> </w:t>
      </w:r>
      <w:r>
        <w:rPr>
          <w:sz w:val="21"/>
        </w:rPr>
        <w:t>the</w:t>
      </w:r>
      <w:r>
        <w:rPr>
          <w:spacing w:val="-5"/>
          <w:sz w:val="21"/>
        </w:rPr>
        <w:t xml:space="preserve"> </w:t>
      </w:r>
      <w:r>
        <w:rPr>
          <w:sz w:val="21"/>
        </w:rPr>
        <w:t>AI patient, medications, and grader.</w:t>
      </w:r>
    </w:p>
    <w:p w14:paraId="5C1ECB24" w14:textId="77777777" w:rsidR="00F9164C" w:rsidRDefault="00000000">
      <w:pPr>
        <w:pStyle w:val="BodyText"/>
        <w:spacing w:before="7"/>
        <w:rPr>
          <w:sz w:val="15"/>
        </w:rPr>
      </w:pPr>
      <w:r>
        <w:rPr>
          <w:noProof/>
          <w:sz w:val="15"/>
        </w:rPr>
        <w:drawing>
          <wp:anchor distT="0" distB="0" distL="0" distR="0" simplePos="0" relativeHeight="487627264" behindDoc="1" locked="0" layoutInCell="1" allowOverlap="1" wp14:anchorId="3075810B" wp14:editId="26E44589">
            <wp:simplePos x="0" y="0"/>
            <wp:positionH relativeFrom="page">
              <wp:posOffset>942031</wp:posOffset>
            </wp:positionH>
            <wp:positionV relativeFrom="paragraph">
              <wp:posOffset>129617</wp:posOffset>
            </wp:positionV>
            <wp:extent cx="5856658" cy="2295525"/>
            <wp:effectExtent l="0" t="0" r="0" b="0"/>
            <wp:wrapTopAndBottom/>
            <wp:docPr id="159" name="Image 1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9" name="Image 159"/>
                    <pic:cNvPicPr/>
                  </pic:nvPicPr>
                  <pic:blipFill>
                    <a:blip r:embed="rId143" cstate="print"/>
                    <a:stretch>
                      <a:fillRect/>
                    </a:stretch>
                  </pic:blipFill>
                  <pic:spPr>
                    <a:xfrm>
                      <a:off x="0" y="0"/>
                      <a:ext cx="5856658" cy="2295525"/>
                    </a:xfrm>
                    <a:prstGeom prst="rect">
                      <a:avLst/>
                    </a:prstGeom>
                  </pic:spPr>
                </pic:pic>
              </a:graphicData>
            </a:graphic>
          </wp:anchor>
        </w:drawing>
      </w:r>
    </w:p>
    <w:p w14:paraId="246407BC" w14:textId="77777777" w:rsidR="00F9164C" w:rsidRDefault="00000000">
      <w:pPr>
        <w:spacing w:before="90"/>
        <w:ind w:left="10" w:right="11"/>
        <w:jc w:val="center"/>
        <w:rPr>
          <w:rFonts w:ascii="Arial" w:hAnsi="Arial"/>
          <w:i/>
          <w:sz w:val="18"/>
        </w:rPr>
      </w:pPr>
      <w:r>
        <w:rPr>
          <w:rFonts w:ascii="Arial" w:hAnsi="Arial"/>
          <w:i/>
          <w:color w:val="696969"/>
          <w:sz w:val="18"/>
        </w:rPr>
        <w:t>Evidence</w:t>
      </w:r>
      <w:r>
        <w:rPr>
          <w:rFonts w:ascii="Arial" w:hAnsi="Arial"/>
          <w:i/>
          <w:color w:val="696969"/>
          <w:spacing w:val="-4"/>
          <w:sz w:val="18"/>
        </w:rPr>
        <w:t xml:space="preserve"> </w:t>
      </w:r>
      <w:r>
        <w:rPr>
          <w:rFonts w:ascii="Arial" w:hAnsi="Arial"/>
          <w:i/>
          <w:color w:val="696969"/>
          <w:sz w:val="18"/>
        </w:rPr>
        <w:t>–</w:t>
      </w:r>
      <w:r>
        <w:rPr>
          <w:rFonts w:ascii="Arial" w:hAnsi="Arial"/>
          <w:i/>
          <w:color w:val="696969"/>
          <w:spacing w:val="-2"/>
          <w:sz w:val="18"/>
        </w:rPr>
        <w:t xml:space="preserve"> </w:t>
      </w:r>
      <w:r>
        <w:rPr>
          <w:rFonts w:ascii="Arial" w:hAnsi="Arial"/>
          <w:i/>
          <w:color w:val="696969"/>
          <w:sz w:val="18"/>
        </w:rPr>
        <w:t>Tuesday</w:t>
      </w:r>
      <w:r>
        <w:rPr>
          <w:rFonts w:ascii="Arial" w:hAnsi="Arial"/>
          <w:i/>
          <w:color w:val="696969"/>
          <w:spacing w:val="-1"/>
          <w:sz w:val="18"/>
        </w:rPr>
        <w:t xml:space="preserve"> </w:t>
      </w:r>
      <w:r>
        <w:rPr>
          <w:rFonts w:ascii="Arial" w:hAnsi="Arial"/>
          <w:i/>
          <w:color w:val="696969"/>
          <w:sz w:val="18"/>
        </w:rPr>
        <w:t>Initial</w:t>
      </w:r>
      <w:r>
        <w:rPr>
          <w:rFonts w:ascii="Arial" w:hAnsi="Arial"/>
          <w:i/>
          <w:color w:val="696969"/>
          <w:spacing w:val="-1"/>
          <w:sz w:val="18"/>
        </w:rPr>
        <w:t xml:space="preserve"> </w:t>
      </w:r>
      <w:r>
        <w:rPr>
          <w:rFonts w:ascii="Arial" w:hAnsi="Arial"/>
          <w:i/>
          <w:color w:val="696969"/>
          <w:sz w:val="18"/>
        </w:rPr>
        <w:t>Visit:</w:t>
      </w:r>
      <w:r>
        <w:rPr>
          <w:rFonts w:ascii="Arial" w:hAnsi="Arial"/>
          <w:i/>
          <w:color w:val="696969"/>
          <w:spacing w:val="-1"/>
          <w:sz w:val="18"/>
        </w:rPr>
        <w:t xml:space="preserve"> </w:t>
      </w:r>
      <w:r>
        <w:rPr>
          <w:rFonts w:ascii="Arial" w:hAnsi="Arial"/>
          <w:i/>
          <w:color w:val="696969"/>
          <w:sz w:val="18"/>
        </w:rPr>
        <w:t>student</w:t>
      </w:r>
      <w:r>
        <w:rPr>
          <w:rFonts w:ascii="Arial" w:hAnsi="Arial"/>
          <w:i/>
          <w:color w:val="696969"/>
          <w:spacing w:val="-1"/>
          <w:sz w:val="18"/>
        </w:rPr>
        <w:t xml:space="preserve"> </w:t>
      </w:r>
      <w:r>
        <w:rPr>
          <w:rFonts w:ascii="Arial" w:hAnsi="Arial"/>
          <w:i/>
          <w:color w:val="696969"/>
          <w:sz w:val="18"/>
        </w:rPr>
        <w:t>facing</w:t>
      </w:r>
      <w:r>
        <w:rPr>
          <w:rFonts w:ascii="Arial" w:hAnsi="Arial"/>
          <w:i/>
          <w:color w:val="696969"/>
          <w:spacing w:val="-1"/>
          <w:sz w:val="18"/>
        </w:rPr>
        <w:t xml:space="preserve"> </w:t>
      </w:r>
      <w:r>
        <w:rPr>
          <w:rFonts w:ascii="Arial" w:hAnsi="Arial"/>
          <w:i/>
          <w:color w:val="696969"/>
          <w:sz w:val="18"/>
        </w:rPr>
        <w:t>information</w:t>
      </w:r>
      <w:r>
        <w:rPr>
          <w:rFonts w:ascii="Arial" w:hAnsi="Arial"/>
          <w:i/>
          <w:color w:val="696969"/>
          <w:spacing w:val="-1"/>
          <w:sz w:val="18"/>
        </w:rPr>
        <w:t xml:space="preserve"> </w:t>
      </w:r>
      <w:r>
        <w:rPr>
          <w:rFonts w:ascii="Arial" w:hAnsi="Arial"/>
          <w:i/>
          <w:color w:val="696969"/>
          <w:sz w:val="18"/>
        </w:rPr>
        <w:t>compared</w:t>
      </w:r>
      <w:r>
        <w:rPr>
          <w:rFonts w:ascii="Arial" w:hAnsi="Arial"/>
          <w:i/>
          <w:color w:val="696969"/>
          <w:spacing w:val="-1"/>
          <w:sz w:val="18"/>
        </w:rPr>
        <w:t xml:space="preserve"> </w:t>
      </w:r>
      <w:r>
        <w:rPr>
          <w:rFonts w:ascii="Arial" w:hAnsi="Arial"/>
          <w:i/>
          <w:color w:val="696969"/>
          <w:sz w:val="18"/>
        </w:rPr>
        <w:t>with</w:t>
      </w:r>
      <w:r>
        <w:rPr>
          <w:rFonts w:ascii="Arial" w:hAnsi="Arial"/>
          <w:i/>
          <w:color w:val="696969"/>
          <w:spacing w:val="-2"/>
          <w:sz w:val="18"/>
        </w:rPr>
        <w:t xml:space="preserve"> </w:t>
      </w:r>
      <w:r>
        <w:rPr>
          <w:rFonts w:ascii="Arial" w:hAnsi="Arial"/>
          <w:i/>
          <w:color w:val="696969"/>
          <w:sz w:val="18"/>
        </w:rPr>
        <w:t>the</w:t>
      </w:r>
      <w:r>
        <w:rPr>
          <w:rFonts w:ascii="Arial" w:hAnsi="Arial"/>
          <w:i/>
          <w:color w:val="696969"/>
          <w:spacing w:val="-1"/>
          <w:sz w:val="18"/>
        </w:rPr>
        <w:t xml:space="preserve"> </w:t>
      </w:r>
      <w:r>
        <w:rPr>
          <w:rFonts w:ascii="Arial" w:hAnsi="Arial"/>
          <w:i/>
          <w:color w:val="696969"/>
          <w:sz w:val="18"/>
        </w:rPr>
        <w:t>grader/rubric</w:t>
      </w:r>
      <w:r>
        <w:rPr>
          <w:rFonts w:ascii="Arial" w:hAnsi="Arial"/>
          <w:i/>
          <w:color w:val="696969"/>
          <w:spacing w:val="-1"/>
          <w:sz w:val="18"/>
        </w:rPr>
        <w:t xml:space="preserve"> </w:t>
      </w:r>
      <w:r>
        <w:rPr>
          <w:rFonts w:ascii="Arial" w:hAnsi="Arial"/>
          <w:i/>
          <w:color w:val="696969"/>
          <w:spacing w:val="-2"/>
          <w:sz w:val="18"/>
        </w:rPr>
        <w:t>expectation.</w:t>
      </w:r>
    </w:p>
    <w:p w14:paraId="2C89811A" w14:textId="77777777" w:rsidR="00F9164C" w:rsidRDefault="00F9164C">
      <w:pPr>
        <w:jc w:val="center"/>
        <w:rPr>
          <w:rFonts w:ascii="Arial" w:hAnsi="Arial"/>
          <w:i/>
          <w:sz w:val="18"/>
        </w:rPr>
        <w:sectPr w:rsidR="00F9164C">
          <w:pgSz w:w="12240" w:h="15840"/>
          <w:pgMar w:top="720" w:right="0" w:bottom="540" w:left="0" w:header="0" w:footer="313" w:gutter="0"/>
          <w:cols w:space="720"/>
        </w:sectPr>
      </w:pPr>
    </w:p>
    <w:p w14:paraId="322A9910" w14:textId="77777777" w:rsidR="00F9164C" w:rsidRDefault="00000000">
      <w:pPr>
        <w:pStyle w:val="Heading3"/>
      </w:pPr>
      <w:r>
        <w:rPr>
          <w:color w:val="183B62"/>
          <w:spacing w:val="-2"/>
        </w:rPr>
        <w:lastRenderedPageBreak/>
        <w:t>Patient</w:t>
      </w:r>
      <w:r>
        <w:rPr>
          <w:color w:val="183B62"/>
          <w:spacing w:val="-31"/>
        </w:rPr>
        <w:t xml:space="preserve"> </w:t>
      </w:r>
      <w:r>
        <w:rPr>
          <w:color w:val="183B62"/>
          <w:spacing w:val="-2"/>
        </w:rPr>
        <w:t>C</w:t>
      </w:r>
      <w:r>
        <w:rPr>
          <w:color w:val="183B62"/>
          <w:spacing w:val="-31"/>
        </w:rPr>
        <w:t xml:space="preserve"> </w:t>
      </w:r>
      <w:r>
        <w:rPr>
          <w:color w:val="183B62"/>
          <w:spacing w:val="-2"/>
        </w:rPr>
        <w:t>–</w:t>
      </w:r>
      <w:r>
        <w:rPr>
          <w:color w:val="183B62"/>
          <w:spacing w:val="-36"/>
        </w:rPr>
        <w:t xml:space="preserve"> </w:t>
      </w:r>
      <w:r>
        <w:rPr>
          <w:color w:val="183B62"/>
          <w:spacing w:val="-2"/>
        </w:rPr>
        <w:t>Robert</w:t>
      </w:r>
      <w:r>
        <w:rPr>
          <w:color w:val="183B62"/>
          <w:spacing w:val="-31"/>
        </w:rPr>
        <w:t xml:space="preserve"> </w:t>
      </w:r>
      <w:r>
        <w:rPr>
          <w:color w:val="183B62"/>
          <w:spacing w:val="-2"/>
        </w:rPr>
        <w:t>Jenkins</w:t>
      </w:r>
      <w:r>
        <w:rPr>
          <w:color w:val="183B62"/>
          <w:spacing w:val="-32"/>
        </w:rPr>
        <w:t xml:space="preserve"> </w:t>
      </w:r>
      <w:r>
        <w:rPr>
          <w:color w:val="183B62"/>
          <w:spacing w:val="-2"/>
        </w:rPr>
        <w:t>–</w:t>
      </w:r>
      <w:r>
        <w:rPr>
          <w:color w:val="183B62"/>
          <w:spacing w:val="-36"/>
        </w:rPr>
        <w:t xml:space="preserve"> </w:t>
      </w:r>
      <w:r>
        <w:rPr>
          <w:color w:val="183B62"/>
          <w:spacing w:val="-2"/>
        </w:rPr>
        <w:t>Wednesday</w:t>
      </w:r>
      <w:r>
        <w:rPr>
          <w:color w:val="183B62"/>
          <w:spacing w:val="-32"/>
        </w:rPr>
        <w:t xml:space="preserve"> </w:t>
      </w:r>
      <w:r>
        <w:rPr>
          <w:color w:val="183B62"/>
          <w:spacing w:val="-2"/>
        </w:rPr>
        <w:t>3</w:t>
      </w:r>
      <w:r>
        <w:rPr>
          <w:color w:val="183B62"/>
          <w:spacing w:val="-35"/>
        </w:rPr>
        <w:t xml:space="preserve"> </w:t>
      </w:r>
      <w:r>
        <w:rPr>
          <w:color w:val="183B62"/>
          <w:spacing w:val="-2"/>
        </w:rPr>
        <w:t>Month</w:t>
      </w:r>
      <w:r>
        <w:rPr>
          <w:color w:val="183B62"/>
          <w:spacing w:val="-35"/>
        </w:rPr>
        <w:t xml:space="preserve"> </w:t>
      </w:r>
      <w:r>
        <w:rPr>
          <w:color w:val="183B62"/>
          <w:spacing w:val="-2"/>
        </w:rPr>
        <w:t>Follow</w:t>
      </w:r>
      <w:r>
        <w:rPr>
          <w:color w:val="183B62"/>
          <w:spacing w:val="-34"/>
        </w:rPr>
        <w:t xml:space="preserve"> </w:t>
      </w:r>
      <w:r>
        <w:rPr>
          <w:color w:val="183B62"/>
          <w:spacing w:val="-5"/>
        </w:rPr>
        <w:t>Up</w:t>
      </w:r>
    </w:p>
    <w:p w14:paraId="273ED3C1" w14:textId="77777777" w:rsidR="00F9164C" w:rsidRDefault="00000000">
      <w:pPr>
        <w:pStyle w:val="BodyText"/>
        <w:spacing w:before="203" w:line="278" w:lineRule="auto"/>
        <w:ind w:left="835" w:right="871"/>
      </w:pPr>
      <w:r>
        <w:t>10</w:t>
      </w:r>
      <w:r>
        <w:rPr>
          <w:spacing w:val="-3"/>
        </w:rPr>
        <w:t xml:space="preserve"> </w:t>
      </w:r>
      <w:r>
        <w:t>confirmed</w:t>
      </w:r>
      <w:r>
        <w:rPr>
          <w:spacing w:val="-3"/>
        </w:rPr>
        <w:t xml:space="preserve"> </w:t>
      </w:r>
      <w:r>
        <w:t>system/data</w:t>
      </w:r>
      <w:r>
        <w:rPr>
          <w:spacing w:val="-2"/>
        </w:rPr>
        <w:t xml:space="preserve"> </w:t>
      </w:r>
      <w:r>
        <w:t>issues</w:t>
      </w:r>
      <w:r>
        <w:rPr>
          <w:spacing w:val="-3"/>
        </w:rPr>
        <w:t xml:space="preserve"> </w:t>
      </w:r>
      <w:r>
        <w:t>are</w:t>
      </w:r>
      <w:r>
        <w:rPr>
          <w:spacing w:val="-3"/>
        </w:rPr>
        <w:t xml:space="preserve"> </w:t>
      </w:r>
      <w:r>
        <w:t>included</w:t>
      </w:r>
      <w:r>
        <w:rPr>
          <w:spacing w:val="-3"/>
        </w:rPr>
        <w:t xml:space="preserve"> </w:t>
      </w:r>
      <w:r>
        <w:t>for</w:t>
      </w:r>
      <w:r>
        <w:rPr>
          <w:spacing w:val="-2"/>
        </w:rPr>
        <w:t xml:space="preserve"> </w:t>
      </w:r>
      <w:r>
        <w:t>this</w:t>
      </w:r>
      <w:r>
        <w:rPr>
          <w:spacing w:val="-3"/>
        </w:rPr>
        <w:t xml:space="preserve"> </w:t>
      </w:r>
      <w:r>
        <w:t>visit.</w:t>
      </w:r>
      <w:r>
        <w:rPr>
          <w:spacing w:val="-3"/>
        </w:rPr>
        <w:t xml:space="preserve"> </w:t>
      </w:r>
      <w:r>
        <w:t>Items</w:t>
      </w:r>
      <w:r>
        <w:rPr>
          <w:spacing w:val="-2"/>
        </w:rPr>
        <w:t xml:space="preserve"> </w:t>
      </w:r>
      <w:r>
        <w:t>are</w:t>
      </w:r>
      <w:r>
        <w:rPr>
          <w:spacing w:val="-3"/>
        </w:rPr>
        <w:t xml:space="preserve"> </w:t>
      </w:r>
      <w:r>
        <w:t>grouped</w:t>
      </w:r>
      <w:r>
        <w:rPr>
          <w:spacing w:val="-3"/>
        </w:rPr>
        <w:t xml:space="preserve"> </w:t>
      </w:r>
      <w:r>
        <w:t>so</w:t>
      </w:r>
      <w:r>
        <w:rPr>
          <w:spacing w:val="-3"/>
        </w:rPr>
        <w:t xml:space="preserve"> </w:t>
      </w:r>
      <w:r>
        <w:t>one</w:t>
      </w:r>
      <w:r>
        <w:rPr>
          <w:spacing w:val="-2"/>
        </w:rPr>
        <w:t xml:space="preserve"> </w:t>
      </w:r>
      <w:r>
        <w:t>underlying</w:t>
      </w:r>
      <w:r>
        <w:rPr>
          <w:spacing w:val="-3"/>
        </w:rPr>
        <w:t xml:space="preserve"> </w:t>
      </w:r>
      <w:r>
        <w:t>problem</w:t>
      </w:r>
      <w:r>
        <w:rPr>
          <w:spacing w:val="-3"/>
        </w:rPr>
        <w:t xml:space="preserve"> </w:t>
      </w:r>
      <w:r>
        <w:t>is</w:t>
      </w:r>
      <w:r>
        <w:rPr>
          <w:spacing w:val="-2"/>
        </w:rPr>
        <w:t xml:space="preserve"> </w:t>
      </w:r>
      <w:r>
        <w:t>not</w:t>
      </w:r>
      <w:r>
        <w:rPr>
          <w:spacing w:val="-3"/>
        </w:rPr>
        <w:t xml:space="preserve"> </w:t>
      </w:r>
      <w:r>
        <w:t>counted</w:t>
      </w:r>
      <w:r>
        <w:rPr>
          <w:spacing w:val="-3"/>
        </w:rPr>
        <w:t xml:space="preserve"> </w:t>
      </w:r>
      <w:r>
        <w:t>multiple times just because it caused several grader deductions.</w:t>
      </w:r>
    </w:p>
    <w:p w14:paraId="304E5DE5" w14:textId="77777777" w:rsidR="00F9164C" w:rsidRDefault="00F9164C">
      <w:pPr>
        <w:pStyle w:val="BodyText"/>
        <w:spacing w:before="4"/>
        <w:rPr>
          <w:sz w:val="13"/>
        </w:rPr>
      </w:pPr>
    </w:p>
    <w:tbl>
      <w:tblPr>
        <w:tblW w:w="0" w:type="auto"/>
        <w:tblInd w:w="7" w:type="dxa"/>
        <w:tblLayout w:type="fixed"/>
        <w:tblCellMar>
          <w:left w:w="0" w:type="dxa"/>
          <w:right w:w="0" w:type="dxa"/>
        </w:tblCellMar>
        <w:tblLook w:val="01E0" w:firstRow="1" w:lastRow="1" w:firstColumn="1" w:lastColumn="1" w:noHBand="0" w:noVBand="0"/>
      </w:tblPr>
      <w:tblGrid>
        <w:gridCol w:w="9158"/>
        <w:gridCol w:w="3082"/>
      </w:tblGrid>
      <w:tr w:rsidR="00F9164C" w14:paraId="3305039C" w14:textId="77777777">
        <w:trPr>
          <w:trHeight w:val="510"/>
        </w:trPr>
        <w:tc>
          <w:tcPr>
            <w:tcW w:w="9158" w:type="dxa"/>
            <w:shd w:val="clear" w:color="auto" w:fill="D9E8F3"/>
          </w:tcPr>
          <w:p w14:paraId="4974D84F" w14:textId="77777777" w:rsidR="00F9164C" w:rsidRDefault="00000000">
            <w:pPr>
              <w:pStyle w:val="TableParagraph"/>
              <w:spacing w:before="36"/>
              <w:ind w:left="3096"/>
              <w:rPr>
                <w:rFonts w:ascii="Arial"/>
                <w:b/>
                <w:sz w:val="18"/>
              </w:rPr>
            </w:pPr>
            <w:r>
              <w:rPr>
                <w:rFonts w:ascii="Arial"/>
                <w:b/>
                <w:spacing w:val="-2"/>
                <w:sz w:val="18"/>
              </w:rPr>
              <w:t>Issue</w:t>
            </w:r>
          </w:p>
        </w:tc>
        <w:tc>
          <w:tcPr>
            <w:tcW w:w="3082" w:type="dxa"/>
            <w:shd w:val="clear" w:color="auto" w:fill="D9E8F3"/>
          </w:tcPr>
          <w:p w14:paraId="229B186E" w14:textId="77777777" w:rsidR="00F9164C" w:rsidRDefault="00000000">
            <w:pPr>
              <w:pStyle w:val="TableParagraph"/>
              <w:spacing w:before="36"/>
              <w:ind w:left="61"/>
              <w:rPr>
                <w:rFonts w:ascii="Arial"/>
                <w:b/>
                <w:sz w:val="18"/>
              </w:rPr>
            </w:pPr>
            <w:r>
              <w:rPr>
                <w:rFonts w:ascii="Arial"/>
                <w:b/>
                <w:sz w:val="18"/>
              </w:rPr>
              <w:t>Problem</w:t>
            </w:r>
            <w:r>
              <w:rPr>
                <w:rFonts w:ascii="Arial"/>
                <w:b/>
                <w:spacing w:val="-7"/>
                <w:sz w:val="18"/>
              </w:rPr>
              <w:t xml:space="preserve"> </w:t>
            </w:r>
            <w:r>
              <w:rPr>
                <w:rFonts w:ascii="Arial"/>
                <w:b/>
                <w:spacing w:val="-4"/>
                <w:sz w:val="18"/>
              </w:rPr>
              <w:t>type</w:t>
            </w:r>
          </w:p>
        </w:tc>
      </w:tr>
      <w:tr w:rsidR="00F9164C" w14:paraId="037B0D08" w14:textId="77777777">
        <w:trPr>
          <w:trHeight w:val="488"/>
        </w:trPr>
        <w:tc>
          <w:tcPr>
            <w:tcW w:w="9158" w:type="dxa"/>
          </w:tcPr>
          <w:p w14:paraId="626854BB" w14:textId="77777777" w:rsidR="00F9164C" w:rsidRDefault="00000000">
            <w:pPr>
              <w:pStyle w:val="TableParagraph"/>
              <w:spacing w:before="4" w:line="226" w:lineRule="exact"/>
              <w:ind w:left="3091"/>
              <w:rPr>
                <w:sz w:val="17"/>
              </w:rPr>
            </w:pPr>
            <w:r>
              <w:rPr>
                <w:sz w:val="17"/>
              </w:rPr>
              <w:t>Wednesday</w:t>
            </w:r>
            <w:r>
              <w:rPr>
                <w:spacing w:val="-5"/>
                <w:sz w:val="17"/>
              </w:rPr>
              <w:t xml:space="preserve"> </w:t>
            </w:r>
            <w:r>
              <w:rPr>
                <w:sz w:val="17"/>
              </w:rPr>
              <w:t>encounter</w:t>
            </w:r>
            <w:r>
              <w:rPr>
                <w:spacing w:val="-7"/>
                <w:sz w:val="17"/>
              </w:rPr>
              <w:t xml:space="preserve"> </w:t>
            </w:r>
            <w:r>
              <w:rPr>
                <w:sz w:val="17"/>
              </w:rPr>
              <w:t>loads</w:t>
            </w:r>
            <w:r>
              <w:rPr>
                <w:spacing w:val="-5"/>
                <w:sz w:val="17"/>
              </w:rPr>
              <w:t xml:space="preserve"> </w:t>
            </w:r>
            <w:r>
              <w:rPr>
                <w:sz w:val="17"/>
              </w:rPr>
              <w:t>an</w:t>
            </w:r>
            <w:r>
              <w:rPr>
                <w:spacing w:val="-5"/>
                <w:sz w:val="17"/>
              </w:rPr>
              <w:t xml:space="preserve"> </w:t>
            </w:r>
            <w:r>
              <w:rPr>
                <w:sz w:val="17"/>
              </w:rPr>
              <w:t>epistaxis</w:t>
            </w:r>
            <w:r>
              <w:rPr>
                <w:spacing w:val="-6"/>
                <w:sz w:val="17"/>
              </w:rPr>
              <w:t xml:space="preserve"> </w:t>
            </w:r>
            <w:r>
              <w:rPr>
                <w:sz w:val="17"/>
              </w:rPr>
              <w:t>story</w:t>
            </w:r>
            <w:r>
              <w:rPr>
                <w:spacing w:val="-1"/>
                <w:sz w:val="17"/>
              </w:rPr>
              <w:t xml:space="preserve"> </w:t>
            </w:r>
            <w:r>
              <w:rPr>
                <w:sz w:val="17"/>
              </w:rPr>
              <w:t>instead</w:t>
            </w:r>
            <w:r>
              <w:rPr>
                <w:spacing w:val="-5"/>
                <w:sz w:val="17"/>
              </w:rPr>
              <w:t xml:space="preserve"> </w:t>
            </w:r>
            <w:r>
              <w:rPr>
                <w:sz w:val="17"/>
              </w:rPr>
              <w:t>of</w:t>
            </w:r>
            <w:r>
              <w:rPr>
                <w:spacing w:val="-3"/>
                <w:sz w:val="17"/>
              </w:rPr>
              <w:t xml:space="preserve"> </w:t>
            </w:r>
            <w:r>
              <w:rPr>
                <w:sz w:val="17"/>
              </w:rPr>
              <w:t>the</w:t>
            </w:r>
            <w:r>
              <w:rPr>
                <w:spacing w:val="-5"/>
                <w:sz w:val="17"/>
              </w:rPr>
              <w:t xml:space="preserve"> </w:t>
            </w:r>
            <w:r>
              <w:rPr>
                <w:sz w:val="17"/>
              </w:rPr>
              <w:t>required colonoscopy planning scenario</w:t>
            </w:r>
          </w:p>
        </w:tc>
        <w:tc>
          <w:tcPr>
            <w:tcW w:w="3082" w:type="dxa"/>
          </w:tcPr>
          <w:p w14:paraId="57877AB3" w14:textId="77777777" w:rsidR="00F9164C" w:rsidRDefault="00000000">
            <w:pPr>
              <w:pStyle w:val="TableParagraph"/>
              <w:spacing w:before="140"/>
              <w:ind w:left="56"/>
              <w:rPr>
                <w:sz w:val="17"/>
              </w:rPr>
            </w:pPr>
            <w:r>
              <w:rPr>
                <w:sz w:val="17"/>
              </w:rPr>
              <w:t>AI</w:t>
            </w:r>
            <w:r>
              <w:rPr>
                <w:spacing w:val="-8"/>
                <w:sz w:val="17"/>
              </w:rPr>
              <w:t xml:space="preserve"> </w:t>
            </w:r>
            <w:r>
              <w:rPr>
                <w:sz w:val="17"/>
              </w:rPr>
              <w:t>patient</w:t>
            </w:r>
            <w:r>
              <w:rPr>
                <w:spacing w:val="-7"/>
                <w:sz w:val="17"/>
              </w:rPr>
              <w:t xml:space="preserve"> </w:t>
            </w:r>
            <w:r>
              <w:rPr>
                <w:sz w:val="17"/>
              </w:rPr>
              <w:t>and</w:t>
            </w:r>
            <w:r>
              <w:rPr>
                <w:spacing w:val="-4"/>
                <w:sz w:val="17"/>
              </w:rPr>
              <w:t xml:space="preserve"> </w:t>
            </w:r>
            <w:r>
              <w:rPr>
                <w:sz w:val="17"/>
              </w:rPr>
              <w:t>encounter</w:t>
            </w:r>
            <w:r>
              <w:rPr>
                <w:spacing w:val="-1"/>
                <w:sz w:val="17"/>
              </w:rPr>
              <w:t xml:space="preserve"> </w:t>
            </w:r>
            <w:r>
              <w:rPr>
                <w:sz w:val="17"/>
              </w:rPr>
              <w:t>mapping</w:t>
            </w:r>
            <w:r>
              <w:rPr>
                <w:spacing w:val="-4"/>
                <w:sz w:val="17"/>
              </w:rPr>
              <w:t xml:space="preserve"> </w:t>
            </w:r>
            <w:proofErr w:type="spellStart"/>
            <w:r>
              <w:rPr>
                <w:spacing w:val="-2"/>
                <w:sz w:val="17"/>
              </w:rPr>
              <w:t>disag</w:t>
            </w:r>
            <w:proofErr w:type="spellEnd"/>
          </w:p>
        </w:tc>
      </w:tr>
      <w:tr w:rsidR="00F9164C" w14:paraId="6702DC42" w14:textId="77777777">
        <w:trPr>
          <w:trHeight w:val="502"/>
        </w:trPr>
        <w:tc>
          <w:tcPr>
            <w:tcW w:w="9158" w:type="dxa"/>
          </w:tcPr>
          <w:p w14:paraId="22AFA3E1" w14:textId="77777777" w:rsidR="00F9164C" w:rsidRDefault="00000000">
            <w:pPr>
              <w:pStyle w:val="TableParagraph"/>
              <w:spacing w:before="12" w:line="220" w:lineRule="atLeast"/>
              <w:ind w:left="3091"/>
              <w:rPr>
                <w:sz w:val="17"/>
              </w:rPr>
            </w:pPr>
            <w:r>
              <w:rPr>
                <w:sz w:val="17"/>
              </w:rPr>
              <w:t>Patient</w:t>
            </w:r>
            <w:r>
              <w:rPr>
                <w:spacing w:val="-6"/>
                <w:sz w:val="17"/>
              </w:rPr>
              <w:t xml:space="preserve"> </w:t>
            </w:r>
            <w:r>
              <w:rPr>
                <w:sz w:val="17"/>
              </w:rPr>
              <w:t>age</w:t>
            </w:r>
            <w:r>
              <w:rPr>
                <w:spacing w:val="-3"/>
                <w:sz w:val="17"/>
              </w:rPr>
              <w:t xml:space="preserve"> </w:t>
            </w:r>
            <w:r>
              <w:rPr>
                <w:sz w:val="17"/>
              </w:rPr>
              <w:t>and</w:t>
            </w:r>
            <w:r>
              <w:rPr>
                <w:spacing w:val="-3"/>
                <w:sz w:val="17"/>
              </w:rPr>
              <w:t xml:space="preserve"> </w:t>
            </w:r>
            <w:r>
              <w:rPr>
                <w:sz w:val="17"/>
              </w:rPr>
              <w:t>date</w:t>
            </w:r>
            <w:r>
              <w:rPr>
                <w:spacing w:val="-3"/>
                <w:sz w:val="17"/>
              </w:rPr>
              <w:t xml:space="preserve"> </w:t>
            </w:r>
            <w:r>
              <w:rPr>
                <w:sz w:val="17"/>
              </w:rPr>
              <w:t>of</w:t>
            </w:r>
            <w:r>
              <w:rPr>
                <w:spacing w:val="-6"/>
                <w:sz w:val="17"/>
              </w:rPr>
              <w:t xml:space="preserve"> </w:t>
            </w:r>
            <w:r>
              <w:rPr>
                <w:sz w:val="17"/>
              </w:rPr>
              <w:t>birth remain</w:t>
            </w:r>
            <w:r>
              <w:rPr>
                <w:spacing w:val="-3"/>
                <w:sz w:val="17"/>
              </w:rPr>
              <w:t xml:space="preserve"> </w:t>
            </w:r>
            <w:r>
              <w:rPr>
                <w:sz w:val="17"/>
              </w:rPr>
              <w:t>internally</w:t>
            </w:r>
            <w:r>
              <w:rPr>
                <w:spacing w:val="-4"/>
                <w:sz w:val="17"/>
              </w:rPr>
              <w:t xml:space="preserve"> </w:t>
            </w:r>
            <w:r>
              <w:rPr>
                <w:sz w:val="17"/>
              </w:rPr>
              <w:t>inconsistent</w:t>
            </w:r>
            <w:r>
              <w:rPr>
                <w:spacing w:val="-6"/>
                <w:sz w:val="17"/>
              </w:rPr>
              <w:t xml:space="preserve"> </w:t>
            </w:r>
            <w:r>
              <w:rPr>
                <w:sz w:val="17"/>
              </w:rPr>
              <w:t>in</w:t>
            </w:r>
            <w:r>
              <w:rPr>
                <w:spacing w:val="-3"/>
                <w:sz w:val="17"/>
              </w:rPr>
              <w:t xml:space="preserve"> </w:t>
            </w:r>
            <w:r>
              <w:rPr>
                <w:sz w:val="17"/>
              </w:rPr>
              <w:t>the</w:t>
            </w:r>
            <w:r>
              <w:rPr>
                <w:spacing w:val="-3"/>
                <w:sz w:val="17"/>
              </w:rPr>
              <w:t xml:space="preserve"> </w:t>
            </w:r>
            <w:r>
              <w:rPr>
                <w:sz w:val="17"/>
              </w:rPr>
              <w:t xml:space="preserve">Wednesday </w:t>
            </w:r>
            <w:r>
              <w:rPr>
                <w:spacing w:val="-2"/>
                <w:sz w:val="17"/>
              </w:rPr>
              <w:t>header</w:t>
            </w:r>
          </w:p>
        </w:tc>
        <w:tc>
          <w:tcPr>
            <w:tcW w:w="3082" w:type="dxa"/>
          </w:tcPr>
          <w:p w14:paraId="472EBC84" w14:textId="77777777" w:rsidR="00F9164C" w:rsidRDefault="00000000">
            <w:pPr>
              <w:pStyle w:val="TableParagraph"/>
              <w:spacing w:before="152"/>
              <w:ind w:left="56"/>
              <w:rPr>
                <w:sz w:val="17"/>
              </w:rPr>
            </w:pPr>
            <w:r>
              <w:rPr>
                <w:sz w:val="17"/>
              </w:rPr>
              <w:t>EMR</w:t>
            </w:r>
            <w:r>
              <w:rPr>
                <w:spacing w:val="-6"/>
                <w:sz w:val="17"/>
              </w:rPr>
              <w:t xml:space="preserve"> </w:t>
            </w:r>
            <w:r>
              <w:rPr>
                <w:sz w:val="17"/>
              </w:rPr>
              <w:t>data</w:t>
            </w:r>
            <w:r>
              <w:rPr>
                <w:spacing w:val="-4"/>
                <w:sz w:val="17"/>
              </w:rPr>
              <w:t xml:space="preserve"> </w:t>
            </w:r>
            <w:r>
              <w:rPr>
                <w:spacing w:val="-2"/>
                <w:sz w:val="17"/>
              </w:rPr>
              <w:t>conflict</w:t>
            </w:r>
          </w:p>
        </w:tc>
      </w:tr>
      <w:tr w:rsidR="00F9164C" w14:paraId="21922932" w14:textId="77777777">
        <w:trPr>
          <w:trHeight w:val="277"/>
        </w:trPr>
        <w:tc>
          <w:tcPr>
            <w:tcW w:w="9158" w:type="dxa"/>
          </w:tcPr>
          <w:p w14:paraId="73C8B4AD" w14:textId="77777777" w:rsidR="00F9164C" w:rsidRDefault="00000000">
            <w:pPr>
              <w:pStyle w:val="TableParagraph"/>
              <w:spacing w:before="39"/>
              <w:ind w:left="3091"/>
              <w:rPr>
                <w:sz w:val="17"/>
              </w:rPr>
            </w:pPr>
            <w:r>
              <w:rPr>
                <w:sz w:val="17"/>
              </w:rPr>
              <w:t>Medical</w:t>
            </w:r>
            <w:r>
              <w:rPr>
                <w:spacing w:val="-4"/>
                <w:sz w:val="17"/>
              </w:rPr>
              <w:t xml:space="preserve"> </w:t>
            </w:r>
            <w:r>
              <w:rPr>
                <w:sz w:val="17"/>
              </w:rPr>
              <w:t>history</w:t>
            </w:r>
            <w:r>
              <w:rPr>
                <w:spacing w:val="-4"/>
                <w:sz w:val="17"/>
              </w:rPr>
              <w:t xml:space="preserve"> </w:t>
            </w:r>
            <w:r>
              <w:rPr>
                <w:sz w:val="17"/>
              </w:rPr>
              <w:t>returned</w:t>
            </w:r>
            <w:r>
              <w:rPr>
                <w:spacing w:val="-4"/>
                <w:sz w:val="17"/>
              </w:rPr>
              <w:t xml:space="preserve"> </w:t>
            </w:r>
            <w:r>
              <w:rPr>
                <w:sz w:val="17"/>
              </w:rPr>
              <w:t>by</w:t>
            </w:r>
            <w:r>
              <w:rPr>
                <w:spacing w:val="2"/>
                <w:sz w:val="17"/>
              </w:rPr>
              <w:t xml:space="preserve"> </w:t>
            </w:r>
            <w:r>
              <w:rPr>
                <w:sz w:val="17"/>
              </w:rPr>
              <w:t>the</w:t>
            </w:r>
            <w:r>
              <w:rPr>
                <w:spacing w:val="-4"/>
                <w:sz w:val="17"/>
              </w:rPr>
              <w:t xml:space="preserve"> </w:t>
            </w:r>
            <w:r>
              <w:rPr>
                <w:sz w:val="17"/>
              </w:rPr>
              <w:t>AI</w:t>
            </w:r>
            <w:r>
              <w:rPr>
                <w:spacing w:val="-1"/>
                <w:sz w:val="17"/>
              </w:rPr>
              <w:t xml:space="preserve"> </w:t>
            </w:r>
            <w:r>
              <w:rPr>
                <w:sz w:val="17"/>
              </w:rPr>
              <w:t>patient</w:t>
            </w:r>
            <w:r>
              <w:rPr>
                <w:spacing w:val="-7"/>
                <w:sz w:val="17"/>
              </w:rPr>
              <w:t xml:space="preserve"> </w:t>
            </w:r>
            <w:r>
              <w:rPr>
                <w:sz w:val="17"/>
              </w:rPr>
              <w:t>is</w:t>
            </w:r>
            <w:r>
              <w:rPr>
                <w:spacing w:val="-4"/>
                <w:sz w:val="17"/>
              </w:rPr>
              <w:t xml:space="preserve"> </w:t>
            </w:r>
            <w:r>
              <w:rPr>
                <w:sz w:val="17"/>
              </w:rPr>
              <w:t>incomplete</w:t>
            </w:r>
            <w:r>
              <w:rPr>
                <w:spacing w:val="-4"/>
                <w:sz w:val="17"/>
              </w:rPr>
              <w:t xml:space="preserve"> </w:t>
            </w:r>
            <w:r>
              <w:rPr>
                <w:sz w:val="17"/>
              </w:rPr>
              <w:t>when</w:t>
            </w:r>
            <w:r>
              <w:rPr>
                <w:spacing w:val="-3"/>
                <w:sz w:val="17"/>
              </w:rPr>
              <w:t xml:space="preserve"> </w:t>
            </w:r>
            <w:r>
              <w:rPr>
                <w:sz w:val="17"/>
              </w:rPr>
              <w:t>directly</w:t>
            </w:r>
            <w:r>
              <w:rPr>
                <w:spacing w:val="-4"/>
                <w:sz w:val="17"/>
              </w:rPr>
              <w:t xml:space="preserve"> </w:t>
            </w:r>
            <w:r>
              <w:rPr>
                <w:spacing w:val="-2"/>
                <w:sz w:val="17"/>
              </w:rPr>
              <w:t>requested</w:t>
            </w:r>
          </w:p>
        </w:tc>
        <w:tc>
          <w:tcPr>
            <w:tcW w:w="3082" w:type="dxa"/>
          </w:tcPr>
          <w:p w14:paraId="75C855D8" w14:textId="77777777" w:rsidR="00F9164C" w:rsidRDefault="00000000">
            <w:pPr>
              <w:pStyle w:val="TableParagraph"/>
              <w:spacing w:before="39"/>
              <w:ind w:left="56"/>
              <w:rPr>
                <w:sz w:val="17"/>
              </w:rPr>
            </w:pPr>
            <w:r>
              <w:rPr>
                <w:sz w:val="17"/>
              </w:rPr>
              <w:t>Required</w:t>
            </w:r>
            <w:r>
              <w:rPr>
                <w:spacing w:val="-4"/>
                <w:sz w:val="17"/>
              </w:rPr>
              <w:t xml:space="preserve"> </w:t>
            </w:r>
            <w:r>
              <w:rPr>
                <w:sz w:val="17"/>
              </w:rPr>
              <w:t>information</w:t>
            </w:r>
            <w:r>
              <w:rPr>
                <w:spacing w:val="-3"/>
                <w:sz w:val="17"/>
              </w:rPr>
              <w:t xml:space="preserve"> </w:t>
            </w:r>
            <w:r>
              <w:rPr>
                <w:sz w:val="17"/>
              </w:rPr>
              <w:t>is</w:t>
            </w:r>
            <w:r>
              <w:rPr>
                <w:spacing w:val="-4"/>
                <w:sz w:val="17"/>
              </w:rPr>
              <w:t xml:space="preserve"> </w:t>
            </w:r>
            <w:r>
              <w:rPr>
                <w:spacing w:val="-2"/>
                <w:sz w:val="17"/>
              </w:rPr>
              <w:t>unavailable</w:t>
            </w:r>
          </w:p>
        </w:tc>
      </w:tr>
      <w:tr w:rsidR="00F9164C" w14:paraId="5B63472B" w14:textId="77777777">
        <w:trPr>
          <w:trHeight w:val="500"/>
        </w:trPr>
        <w:tc>
          <w:tcPr>
            <w:tcW w:w="9158" w:type="dxa"/>
          </w:tcPr>
          <w:p w14:paraId="7F432206" w14:textId="77777777" w:rsidR="00F9164C" w:rsidRDefault="00000000">
            <w:pPr>
              <w:pStyle w:val="TableParagraph"/>
              <w:spacing w:before="12" w:line="220" w:lineRule="atLeast"/>
              <w:ind w:left="3091"/>
              <w:rPr>
                <w:sz w:val="17"/>
              </w:rPr>
            </w:pPr>
            <w:r>
              <w:rPr>
                <w:sz w:val="17"/>
              </w:rPr>
              <w:t>Prior</w:t>
            </w:r>
            <w:r>
              <w:rPr>
                <w:spacing w:val="-5"/>
                <w:sz w:val="17"/>
              </w:rPr>
              <w:t xml:space="preserve"> </w:t>
            </w:r>
            <w:r>
              <w:rPr>
                <w:sz w:val="17"/>
              </w:rPr>
              <w:t>PCI</w:t>
            </w:r>
            <w:r>
              <w:rPr>
                <w:spacing w:val="-6"/>
                <w:sz w:val="17"/>
              </w:rPr>
              <w:t xml:space="preserve"> </w:t>
            </w:r>
            <w:r>
              <w:rPr>
                <w:sz w:val="17"/>
              </w:rPr>
              <w:t>with</w:t>
            </w:r>
            <w:r>
              <w:rPr>
                <w:spacing w:val="-3"/>
                <w:sz w:val="17"/>
              </w:rPr>
              <w:t xml:space="preserve"> </w:t>
            </w:r>
            <w:r>
              <w:rPr>
                <w:sz w:val="17"/>
              </w:rPr>
              <w:t>drug</w:t>
            </w:r>
            <w:r>
              <w:rPr>
                <w:spacing w:val="-3"/>
                <w:sz w:val="17"/>
              </w:rPr>
              <w:t xml:space="preserve"> </w:t>
            </w:r>
            <w:r>
              <w:rPr>
                <w:sz w:val="17"/>
              </w:rPr>
              <w:t>eluting</w:t>
            </w:r>
            <w:r>
              <w:rPr>
                <w:spacing w:val="-3"/>
                <w:sz w:val="17"/>
              </w:rPr>
              <w:t xml:space="preserve"> </w:t>
            </w:r>
            <w:r>
              <w:rPr>
                <w:sz w:val="17"/>
              </w:rPr>
              <w:t>stent</w:t>
            </w:r>
            <w:r>
              <w:rPr>
                <w:spacing w:val="-1"/>
                <w:sz w:val="17"/>
              </w:rPr>
              <w:t xml:space="preserve"> </w:t>
            </w:r>
            <w:r>
              <w:rPr>
                <w:sz w:val="17"/>
              </w:rPr>
              <w:t>history</w:t>
            </w:r>
            <w:r>
              <w:rPr>
                <w:spacing w:val="-4"/>
                <w:sz w:val="17"/>
              </w:rPr>
              <w:t xml:space="preserve"> </w:t>
            </w:r>
            <w:r>
              <w:rPr>
                <w:sz w:val="17"/>
              </w:rPr>
              <w:t>is</w:t>
            </w:r>
            <w:r>
              <w:rPr>
                <w:spacing w:val="-4"/>
                <w:sz w:val="17"/>
              </w:rPr>
              <w:t xml:space="preserve"> </w:t>
            </w:r>
            <w:r>
              <w:rPr>
                <w:sz w:val="17"/>
              </w:rPr>
              <w:t>directly</w:t>
            </w:r>
            <w:r>
              <w:rPr>
                <w:spacing w:val="-4"/>
                <w:sz w:val="17"/>
              </w:rPr>
              <w:t xml:space="preserve"> </w:t>
            </w:r>
            <w:r>
              <w:rPr>
                <w:sz w:val="17"/>
              </w:rPr>
              <w:t>denied</w:t>
            </w:r>
            <w:r>
              <w:rPr>
                <w:spacing w:val="-3"/>
                <w:sz w:val="17"/>
              </w:rPr>
              <w:t xml:space="preserve"> </w:t>
            </w:r>
            <w:r>
              <w:rPr>
                <w:sz w:val="17"/>
              </w:rPr>
              <w:t>by the</w:t>
            </w:r>
            <w:r>
              <w:rPr>
                <w:spacing w:val="-3"/>
                <w:sz w:val="17"/>
              </w:rPr>
              <w:t xml:space="preserve"> </w:t>
            </w:r>
            <w:r>
              <w:rPr>
                <w:sz w:val="17"/>
              </w:rPr>
              <w:t>Wednesday</w:t>
            </w:r>
            <w:r>
              <w:rPr>
                <w:spacing w:val="-3"/>
                <w:sz w:val="17"/>
              </w:rPr>
              <w:t xml:space="preserve"> </w:t>
            </w:r>
            <w:r>
              <w:rPr>
                <w:sz w:val="17"/>
              </w:rPr>
              <w:t xml:space="preserve">AI </w:t>
            </w:r>
            <w:r>
              <w:rPr>
                <w:spacing w:val="-2"/>
                <w:sz w:val="17"/>
              </w:rPr>
              <w:t>patient</w:t>
            </w:r>
          </w:p>
        </w:tc>
        <w:tc>
          <w:tcPr>
            <w:tcW w:w="3082" w:type="dxa"/>
          </w:tcPr>
          <w:p w14:paraId="4D7D4F98" w14:textId="77777777" w:rsidR="00F9164C" w:rsidRDefault="00000000">
            <w:pPr>
              <w:pStyle w:val="TableParagraph"/>
              <w:spacing w:before="152"/>
              <w:ind w:left="56"/>
              <w:rPr>
                <w:sz w:val="17"/>
              </w:rPr>
            </w:pPr>
            <w:r>
              <w:rPr>
                <w:sz w:val="17"/>
              </w:rPr>
              <w:t>AI</w:t>
            </w:r>
            <w:r>
              <w:rPr>
                <w:spacing w:val="-7"/>
                <w:sz w:val="17"/>
              </w:rPr>
              <w:t xml:space="preserve"> </w:t>
            </w:r>
            <w:r>
              <w:rPr>
                <w:sz w:val="17"/>
              </w:rPr>
              <w:t>patient</w:t>
            </w:r>
            <w:r>
              <w:rPr>
                <w:spacing w:val="-6"/>
                <w:sz w:val="17"/>
              </w:rPr>
              <w:t xml:space="preserve"> </w:t>
            </w:r>
            <w:r>
              <w:rPr>
                <w:sz w:val="17"/>
              </w:rPr>
              <w:t>and</w:t>
            </w:r>
            <w:r>
              <w:rPr>
                <w:spacing w:val="1"/>
                <w:sz w:val="17"/>
              </w:rPr>
              <w:t xml:space="preserve"> </w:t>
            </w:r>
            <w:r>
              <w:rPr>
                <w:sz w:val="17"/>
              </w:rPr>
              <w:t>rubric</w:t>
            </w:r>
            <w:r>
              <w:rPr>
                <w:spacing w:val="-4"/>
                <w:sz w:val="17"/>
              </w:rPr>
              <w:t xml:space="preserve"> </w:t>
            </w:r>
            <w:r>
              <w:rPr>
                <w:spacing w:val="-2"/>
                <w:sz w:val="17"/>
              </w:rPr>
              <w:t>disagree</w:t>
            </w:r>
          </w:p>
        </w:tc>
      </w:tr>
      <w:tr w:rsidR="00F9164C" w14:paraId="7DE0B504" w14:textId="77777777">
        <w:trPr>
          <w:trHeight w:val="502"/>
        </w:trPr>
        <w:tc>
          <w:tcPr>
            <w:tcW w:w="9158" w:type="dxa"/>
          </w:tcPr>
          <w:p w14:paraId="0AAE2B5E" w14:textId="77777777" w:rsidR="00F9164C" w:rsidRDefault="00000000">
            <w:pPr>
              <w:pStyle w:val="TableParagraph"/>
              <w:spacing w:before="12" w:line="220" w:lineRule="atLeast"/>
              <w:ind w:left="3091"/>
              <w:rPr>
                <w:sz w:val="17"/>
              </w:rPr>
            </w:pPr>
            <w:r>
              <w:rPr>
                <w:sz w:val="17"/>
              </w:rPr>
              <w:t>Preventive</w:t>
            </w:r>
            <w:r>
              <w:rPr>
                <w:spacing w:val="-5"/>
                <w:sz w:val="17"/>
              </w:rPr>
              <w:t xml:space="preserve"> </w:t>
            </w:r>
            <w:r>
              <w:rPr>
                <w:sz w:val="17"/>
              </w:rPr>
              <w:t>care</w:t>
            </w:r>
            <w:r>
              <w:rPr>
                <w:spacing w:val="-5"/>
                <w:sz w:val="17"/>
              </w:rPr>
              <w:t xml:space="preserve"> </w:t>
            </w:r>
            <w:r>
              <w:rPr>
                <w:sz w:val="17"/>
              </w:rPr>
              <w:t>statuses</w:t>
            </w:r>
            <w:r>
              <w:rPr>
                <w:spacing w:val="-2"/>
                <w:sz w:val="17"/>
              </w:rPr>
              <w:t xml:space="preserve"> </w:t>
            </w:r>
            <w:r>
              <w:rPr>
                <w:sz w:val="17"/>
              </w:rPr>
              <w:t>required</w:t>
            </w:r>
            <w:r>
              <w:rPr>
                <w:spacing w:val="-5"/>
                <w:sz w:val="17"/>
              </w:rPr>
              <w:t xml:space="preserve"> </w:t>
            </w:r>
            <w:r>
              <w:rPr>
                <w:sz w:val="17"/>
              </w:rPr>
              <w:t>by</w:t>
            </w:r>
            <w:r>
              <w:rPr>
                <w:spacing w:val="-1"/>
                <w:sz w:val="17"/>
              </w:rPr>
              <w:t xml:space="preserve"> </w:t>
            </w:r>
            <w:r>
              <w:rPr>
                <w:sz w:val="17"/>
              </w:rPr>
              <w:t>the</w:t>
            </w:r>
            <w:r>
              <w:rPr>
                <w:spacing w:val="-5"/>
                <w:sz w:val="17"/>
              </w:rPr>
              <w:t xml:space="preserve"> </w:t>
            </w:r>
            <w:r>
              <w:rPr>
                <w:sz w:val="17"/>
              </w:rPr>
              <w:t>rubric</w:t>
            </w:r>
            <w:r>
              <w:rPr>
                <w:spacing w:val="-6"/>
                <w:sz w:val="17"/>
              </w:rPr>
              <w:t xml:space="preserve"> </w:t>
            </w:r>
            <w:r>
              <w:rPr>
                <w:sz w:val="17"/>
              </w:rPr>
              <w:t>are</w:t>
            </w:r>
            <w:r>
              <w:rPr>
                <w:spacing w:val="-5"/>
                <w:sz w:val="17"/>
              </w:rPr>
              <w:t xml:space="preserve"> </w:t>
            </w:r>
            <w:r>
              <w:rPr>
                <w:sz w:val="17"/>
              </w:rPr>
              <w:t>not</w:t>
            </w:r>
            <w:r>
              <w:rPr>
                <w:spacing w:val="-3"/>
                <w:sz w:val="17"/>
              </w:rPr>
              <w:t xml:space="preserve"> </w:t>
            </w:r>
            <w:r>
              <w:rPr>
                <w:sz w:val="17"/>
              </w:rPr>
              <w:t>available</w:t>
            </w:r>
            <w:r>
              <w:rPr>
                <w:spacing w:val="-5"/>
                <w:sz w:val="17"/>
              </w:rPr>
              <w:t xml:space="preserve"> </w:t>
            </w:r>
            <w:r>
              <w:rPr>
                <w:sz w:val="17"/>
              </w:rPr>
              <w:t>from</w:t>
            </w:r>
            <w:r>
              <w:rPr>
                <w:spacing w:val="-7"/>
                <w:sz w:val="17"/>
              </w:rPr>
              <w:t xml:space="preserve"> </w:t>
            </w:r>
            <w:r>
              <w:rPr>
                <w:sz w:val="17"/>
              </w:rPr>
              <w:t>the Wednesday patient or visible record</w:t>
            </w:r>
          </w:p>
        </w:tc>
        <w:tc>
          <w:tcPr>
            <w:tcW w:w="3082" w:type="dxa"/>
          </w:tcPr>
          <w:p w14:paraId="56C27A75" w14:textId="77777777" w:rsidR="00F9164C" w:rsidRDefault="00000000">
            <w:pPr>
              <w:pStyle w:val="TableParagraph"/>
              <w:spacing w:before="152"/>
              <w:ind w:left="56"/>
              <w:rPr>
                <w:sz w:val="17"/>
              </w:rPr>
            </w:pPr>
            <w:r>
              <w:rPr>
                <w:sz w:val="17"/>
              </w:rPr>
              <w:t>Required</w:t>
            </w:r>
            <w:r>
              <w:rPr>
                <w:spacing w:val="-4"/>
                <w:sz w:val="17"/>
              </w:rPr>
              <w:t xml:space="preserve"> </w:t>
            </w:r>
            <w:r>
              <w:rPr>
                <w:sz w:val="17"/>
              </w:rPr>
              <w:t>information</w:t>
            </w:r>
            <w:r>
              <w:rPr>
                <w:spacing w:val="-3"/>
                <w:sz w:val="17"/>
              </w:rPr>
              <w:t xml:space="preserve"> </w:t>
            </w:r>
            <w:r>
              <w:rPr>
                <w:sz w:val="17"/>
              </w:rPr>
              <w:t>is</w:t>
            </w:r>
            <w:r>
              <w:rPr>
                <w:spacing w:val="-4"/>
                <w:sz w:val="17"/>
              </w:rPr>
              <w:t xml:space="preserve"> </w:t>
            </w:r>
            <w:r>
              <w:rPr>
                <w:spacing w:val="-2"/>
                <w:sz w:val="17"/>
              </w:rPr>
              <w:t>unavailable</w:t>
            </w:r>
          </w:p>
        </w:tc>
      </w:tr>
      <w:tr w:rsidR="00F9164C" w14:paraId="3AAF3304" w14:textId="77777777">
        <w:trPr>
          <w:trHeight w:val="502"/>
        </w:trPr>
        <w:tc>
          <w:tcPr>
            <w:tcW w:w="9158" w:type="dxa"/>
          </w:tcPr>
          <w:p w14:paraId="308D447A" w14:textId="77777777" w:rsidR="00F9164C" w:rsidRDefault="00000000">
            <w:pPr>
              <w:pStyle w:val="TableParagraph"/>
              <w:spacing w:before="15" w:line="220" w:lineRule="atLeast"/>
              <w:ind w:left="3091" w:right="143"/>
              <w:rPr>
                <w:sz w:val="17"/>
              </w:rPr>
            </w:pPr>
            <w:r>
              <w:rPr>
                <w:sz w:val="17"/>
              </w:rPr>
              <w:t>Live</w:t>
            </w:r>
            <w:r>
              <w:rPr>
                <w:spacing w:val="-5"/>
                <w:sz w:val="17"/>
              </w:rPr>
              <w:t xml:space="preserve"> </w:t>
            </w:r>
            <w:r>
              <w:rPr>
                <w:sz w:val="17"/>
              </w:rPr>
              <w:t>Wednesday</w:t>
            </w:r>
            <w:r>
              <w:rPr>
                <w:spacing w:val="-5"/>
                <w:sz w:val="17"/>
              </w:rPr>
              <w:t xml:space="preserve"> </w:t>
            </w:r>
            <w:r>
              <w:rPr>
                <w:sz w:val="17"/>
              </w:rPr>
              <w:t>vital</w:t>
            </w:r>
            <w:r>
              <w:rPr>
                <w:spacing w:val="-3"/>
                <w:sz w:val="17"/>
              </w:rPr>
              <w:t xml:space="preserve"> </w:t>
            </w:r>
            <w:r>
              <w:rPr>
                <w:sz w:val="17"/>
              </w:rPr>
              <w:t>signs</w:t>
            </w:r>
            <w:r>
              <w:rPr>
                <w:spacing w:val="-6"/>
                <w:sz w:val="17"/>
              </w:rPr>
              <w:t xml:space="preserve"> </w:t>
            </w:r>
            <w:r>
              <w:rPr>
                <w:sz w:val="17"/>
              </w:rPr>
              <w:t>do</w:t>
            </w:r>
            <w:r>
              <w:rPr>
                <w:spacing w:val="-5"/>
                <w:sz w:val="17"/>
              </w:rPr>
              <w:t xml:space="preserve"> </w:t>
            </w:r>
            <w:r>
              <w:rPr>
                <w:sz w:val="17"/>
              </w:rPr>
              <w:t>not</w:t>
            </w:r>
            <w:r>
              <w:rPr>
                <w:spacing w:val="-8"/>
                <w:sz w:val="17"/>
              </w:rPr>
              <w:t xml:space="preserve"> </w:t>
            </w:r>
            <w:r>
              <w:rPr>
                <w:sz w:val="17"/>
              </w:rPr>
              <w:t>match the</w:t>
            </w:r>
            <w:r>
              <w:rPr>
                <w:spacing w:val="-5"/>
                <w:sz w:val="17"/>
              </w:rPr>
              <w:t xml:space="preserve"> </w:t>
            </w:r>
            <w:r>
              <w:rPr>
                <w:sz w:val="17"/>
              </w:rPr>
              <w:t>correct</w:t>
            </w:r>
            <w:r>
              <w:rPr>
                <w:spacing w:val="-3"/>
                <w:sz w:val="17"/>
              </w:rPr>
              <w:t xml:space="preserve"> </w:t>
            </w:r>
            <w:r>
              <w:rPr>
                <w:sz w:val="17"/>
              </w:rPr>
              <w:t>Robert</w:t>
            </w:r>
            <w:r>
              <w:rPr>
                <w:spacing w:val="-8"/>
                <w:sz w:val="17"/>
              </w:rPr>
              <w:t xml:space="preserve"> </w:t>
            </w:r>
            <w:r>
              <w:rPr>
                <w:sz w:val="17"/>
              </w:rPr>
              <w:t>Jenkins Wednesday rubric</w:t>
            </w:r>
          </w:p>
        </w:tc>
        <w:tc>
          <w:tcPr>
            <w:tcW w:w="3082" w:type="dxa"/>
          </w:tcPr>
          <w:p w14:paraId="3688D70F" w14:textId="77777777" w:rsidR="00F9164C" w:rsidRDefault="00000000">
            <w:pPr>
              <w:pStyle w:val="TableParagraph"/>
              <w:spacing w:before="149"/>
              <w:ind w:left="56"/>
              <w:rPr>
                <w:sz w:val="17"/>
              </w:rPr>
            </w:pPr>
            <w:r>
              <w:rPr>
                <w:sz w:val="17"/>
              </w:rPr>
              <w:t>EMR</w:t>
            </w:r>
            <w:r>
              <w:rPr>
                <w:spacing w:val="-3"/>
                <w:sz w:val="17"/>
              </w:rPr>
              <w:t xml:space="preserve"> </w:t>
            </w:r>
            <w:r>
              <w:rPr>
                <w:sz w:val="17"/>
              </w:rPr>
              <w:t>and</w:t>
            </w:r>
            <w:r>
              <w:rPr>
                <w:spacing w:val="-4"/>
                <w:sz w:val="17"/>
              </w:rPr>
              <w:t xml:space="preserve"> </w:t>
            </w:r>
            <w:r>
              <w:rPr>
                <w:sz w:val="17"/>
              </w:rPr>
              <w:t>rubric</w:t>
            </w:r>
            <w:r>
              <w:rPr>
                <w:spacing w:val="-4"/>
                <w:sz w:val="17"/>
              </w:rPr>
              <w:t xml:space="preserve"> </w:t>
            </w:r>
            <w:r>
              <w:rPr>
                <w:spacing w:val="-2"/>
                <w:sz w:val="17"/>
              </w:rPr>
              <w:t>disagree</w:t>
            </w:r>
          </w:p>
        </w:tc>
      </w:tr>
      <w:tr w:rsidR="00F9164C" w14:paraId="355FBD99" w14:textId="77777777">
        <w:trPr>
          <w:trHeight w:val="500"/>
        </w:trPr>
        <w:tc>
          <w:tcPr>
            <w:tcW w:w="9158" w:type="dxa"/>
          </w:tcPr>
          <w:p w14:paraId="6E44EEC0" w14:textId="77777777" w:rsidR="00F9164C" w:rsidRDefault="00000000">
            <w:pPr>
              <w:pStyle w:val="TableParagraph"/>
              <w:spacing w:before="12" w:line="220" w:lineRule="atLeast"/>
              <w:ind w:left="3091"/>
              <w:rPr>
                <w:sz w:val="17"/>
              </w:rPr>
            </w:pPr>
            <w:r>
              <w:rPr>
                <w:sz w:val="17"/>
              </w:rPr>
              <w:t>Hemoglobin</w:t>
            </w:r>
            <w:r>
              <w:rPr>
                <w:spacing w:val="-4"/>
                <w:sz w:val="17"/>
              </w:rPr>
              <w:t xml:space="preserve"> </w:t>
            </w:r>
            <w:r>
              <w:rPr>
                <w:sz w:val="17"/>
              </w:rPr>
              <w:t>and</w:t>
            </w:r>
            <w:r>
              <w:rPr>
                <w:spacing w:val="-4"/>
                <w:sz w:val="17"/>
              </w:rPr>
              <w:t xml:space="preserve"> </w:t>
            </w:r>
            <w:r>
              <w:rPr>
                <w:sz w:val="17"/>
              </w:rPr>
              <w:t>platelet</w:t>
            </w:r>
            <w:r>
              <w:rPr>
                <w:spacing w:val="-6"/>
                <w:sz w:val="17"/>
              </w:rPr>
              <w:t xml:space="preserve"> </w:t>
            </w:r>
            <w:r>
              <w:rPr>
                <w:sz w:val="17"/>
              </w:rPr>
              <w:t>values</w:t>
            </w:r>
            <w:r>
              <w:rPr>
                <w:spacing w:val="-5"/>
                <w:sz w:val="17"/>
              </w:rPr>
              <w:t xml:space="preserve"> </w:t>
            </w:r>
            <w:r>
              <w:rPr>
                <w:sz w:val="17"/>
              </w:rPr>
              <w:t>are</w:t>
            </w:r>
            <w:r>
              <w:rPr>
                <w:spacing w:val="-4"/>
                <w:sz w:val="17"/>
              </w:rPr>
              <w:t xml:space="preserve"> </w:t>
            </w:r>
            <w:r>
              <w:rPr>
                <w:sz w:val="17"/>
              </w:rPr>
              <w:t>required</w:t>
            </w:r>
            <w:r>
              <w:rPr>
                <w:spacing w:val="-4"/>
                <w:sz w:val="17"/>
              </w:rPr>
              <w:t xml:space="preserve"> </w:t>
            </w:r>
            <w:r>
              <w:rPr>
                <w:sz w:val="17"/>
              </w:rPr>
              <w:t>but</w:t>
            </w:r>
            <w:r>
              <w:rPr>
                <w:spacing w:val="-2"/>
                <w:sz w:val="17"/>
              </w:rPr>
              <w:t xml:space="preserve"> </w:t>
            </w:r>
            <w:r>
              <w:rPr>
                <w:sz w:val="17"/>
              </w:rPr>
              <w:t>the</w:t>
            </w:r>
            <w:r>
              <w:rPr>
                <w:spacing w:val="-4"/>
                <w:sz w:val="17"/>
              </w:rPr>
              <w:t xml:space="preserve"> </w:t>
            </w:r>
            <w:r>
              <w:rPr>
                <w:sz w:val="17"/>
              </w:rPr>
              <w:t>Wednesday</w:t>
            </w:r>
            <w:r>
              <w:rPr>
                <w:spacing w:val="-4"/>
                <w:sz w:val="17"/>
              </w:rPr>
              <w:t xml:space="preserve"> </w:t>
            </w:r>
            <w:r>
              <w:rPr>
                <w:sz w:val="17"/>
              </w:rPr>
              <w:t>CBC</w:t>
            </w:r>
            <w:r>
              <w:rPr>
                <w:spacing w:val="-3"/>
                <w:sz w:val="17"/>
              </w:rPr>
              <w:t xml:space="preserve"> </w:t>
            </w:r>
            <w:r>
              <w:rPr>
                <w:sz w:val="17"/>
              </w:rPr>
              <w:t>panel shows only WBC</w:t>
            </w:r>
          </w:p>
        </w:tc>
        <w:tc>
          <w:tcPr>
            <w:tcW w:w="3082" w:type="dxa"/>
          </w:tcPr>
          <w:p w14:paraId="658834D5" w14:textId="77777777" w:rsidR="00F9164C" w:rsidRDefault="00000000">
            <w:pPr>
              <w:pStyle w:val="TableParagraph"/>
              <w:spacing w:before="152"/>
              <w:ind w:left="56"/>
              <w:rPr>
                <w:sz w:val="17"/>
              </w:rPr>
            </w:pPr>
            <w:r>
              <w:rPr>
                <w:sz w:val="17"/>
              </w:rPr>
              <w:t>Required</w:t>
            </w:r>
            <w:r>
              <w:rPr>
                <w:spacing w:val="-4"/>
                <w:sz w:val="17"/>
              </w:rPr>
              <w:t xml:space="preserve"> </w:t>
            </w:r>
            <w:r>
              <w:rPr>
                <w:sz w:val="17"/>
              </w:rPr>
              <w:t>information</w:t>
            </w:r>
            <w:r>
              <w:rPr>
                <w:spacing w:val="-3"/>
                <w:sz w:val="17"/>
              </w:rPr>
              <w:t xml:space="preserve"> </w:t>
            </w:r>
            <w:r>
              <w:rPr>
                <w:sz w:val="17"/>
              </w:rPr>
              <w:t>is</w:t>
            </w:r>
            <w:r>
              <w:rPr>
                <w:spacing w:val="-4"/>
                <w:sz w:val="17"/>
              </w:rPr>
              <w:t xml:space="preserve"> </w:t>
            </w:r>
            <w:r>
              <w:rPr>
                <w:spacing w:val="-2"/>
                <w:sz w:val="17"/>
              </w:rPr>
              <w:t>unavailable</w:t>
            </w:r>
          </w:p>
        </w:tc>
      </w:tr>
      <w:tr w:rsidR="00F9164C" w14:paraId="377C80D9" w14:textId="77777777">
        <w:trPr>
          <w:trHeight w:val="277"/>
        </w:trPr>
        <w:tc>
          <w:tcPr>
            <w:tcW w:w="9158" w:type="dxa"/>
          </w:tcPr>
          <w:p w14:paraId="34F977D7" w14:textId="77777777" w:rsidR="00F9164C" w:rsidRDefault="00000000">
            <w:pPr>
              <w:pStyle w:val="TableParagraph"/>
              <w:spacing w:before="37"/>
              <w:ind w:left="3091"/>
              <w:rPr>
                <w:sz w:val="17"/>
              </w:rPr>
            </w:pPr>
            <w:r>
              <w:rPr>
                <w:sz w:val="17"/>
              </w:rPr>
              <w:t>eGFR</w:t>
            </w:r>
            <w:r>
              <w:rPr>
                <w:spacing w:val="-5"/>
                <w:sz w:val="17"/>
              </w:rPr>
              <w:t xml:space="preserve"> </w:t>
            </w:r>
            <w:r>
              <w:rPr>
                <w:sz w:val="17"/>
              </w:rPr>
              <w:t>39</w:t>
            </w:r>
            <w:r>
              <w:rPr>
                <w:spacing w:val="-4"/>
                <w:sz w:val="17"/>
              </w:rPr>
              <w:t xml:space="preserve"> </w:t>
            </w:r>
            <w:r>
              <w:rPr>
                <w:sz w:val="17"/>
              </w:rPr>
              <w:t>mL/min/1.73m²</w:t>
            </w:r>
            <w:r>
              <w:rPr>
                <w:spacing w:val="-1"/>
                <w:sz w:val="17"/>
              </w:rPr>
              <w:t xml:space="preserve"> </w:t>
            </w:r>
            <w:r>
              <w:rPr>
                <w:sz w:val="17"/>
              </w:rPr>
              <w:t>is</w:t>
            </w:r>
            <w:r>
              <w:rPr>
                <w:spacing w:val="-4"/>
                <w:sz w:val="17"/>
              </w:rPr>
              <w:t xml:space="preserve"> </w:t>
            </w:r>
            <w:r>
              <w:rPr>
                <w:sz w:val="17"/>
              </w:rPr>
              <w:t>incorrectly</w:t>
            </w:r>
            <w:r>
              <w:rPr>
                <w:spacing w:val="-5"/>
                <w:sz w:val="17"/>
              </w:rPr>
              <w:t xml:space="preserve"> </w:t>
            </w:r>
            <w:r>
              <w:rPr>
                <w:sz w:val="17"/>
              </w:rPr>
              <w:t>labeled</w:t>
            </w:r>
            <w:r>
              <w:rPr>
                <w:spacing w:val="-3"/>
                <w:sz w:val="17"/>
              </w:rPr>
              <w:t xml:space="preserve"> </w:t>
            </w:r>
            <w:r>
              <w:rPr>
                <w:spacing w:val="-2"/>
                <w:sz w:val="17"/>
              </w:rPr>
              <w:t>Normal</w:t>
            </w:r>
          </w:p>
        </w:tc>
        <w:tc>
          <w:tcPr>
            <w:tcW w:w="3082" w:type="dxa"/>
          </w:tcPr>
          <w:p w14:paraId="6177441A" w14:textId="77777777" w:rsidR="00F9164C" w:rsidRDefault="00000000">
            <w:pPr>
              <w:pStyle w:val="TableParagraph"/>
              <w:spacing w:before="37"/>
              <w:ind w:left="56"/>
              <w:rPr>
                <w:sz w:val="17"/>
              </w:rPr>
            </w:pPr>
            <w:r>
              <w:rPr>
                <w:sz w:val="17"/>
              </w:rPr>
              <w:t>EMR</w:t>
            </w:r>
            <w:r>
              <w:rPr>
                <w:spacing w:val="-1"/>
                <w:sz w:val="17"/>
              </w:rPr>
              <w:t xml:space="preserve"> </w:t>
            </w:r>
            <w:r>
              <w:rPr>
                <w:sz w:val="17"/>
              </w:rPr>
              <w:t>display</w:t>
            </w:r>
            <w:r>
              <w:rPr>
                <w:spacing w:val="-2"/>
                <w:sz w:val="17"/>
              </w:rPr>
              <w:t xml:space="preserve"> error</w:t>
            </w:r>
          </w:p>
        </w:tc>
      </w:tr>
      <w:tr w:rsidR="00F9164C" w14:paraId="6BCC38B9" w14:textId="77777777">
        <w:trPr>
          <w:trHeight w:val="502"/>
        </w:trPr>
        <w:tc>
          <w:tcPr>
            <w:tcW w:w="9158" w:type="dxa"/>
          </w:tcPr>
          <w:p w14:paraId="3E67D1C9" w14:textId="77777777" w:rsidR="00F9164C" w:rsidRDefault="00000000">
            <w:pPr>
              <w:pStyle w:val="TableParagraph"/>
              <w:spacing w:before="15" w:line="220" w:lineRule="atLeast"/>
              <w:ind w:left="3091" w:right="143"/>
              <w:rPr>
                <w:sz w:val="17"/>
              </w:rPr>
            </w:pPr>
            <w:r>
              <w:rPr>
                <w:sz w:val="17"/>
              </w:rPr>
              <w:t>Wednesday</w:t>
            </w:r>
            <w:r>
              <w:rPr>
                <w:spacing w:val="-5"/>
                <w:sz w:val="17"/>
              </w:rPr>
              <w:t xml:space="preserve"> </w:t>
            </w:r>
            <w:r>
              <w:rPr>
                <w:sz w:val="17"/>
              </w:rPr>
              <w:t>active</w:t>
            </w:r>
            <w:r>
              <w:rPr>
                <w:spacing w:val="-5"/>
                <w:sz w:val="17"/>
              </w:rPr>
              <w:t xml:space="preserve"> </w:t>
            </w:r>
            <w:r>
              <w:rPr>
                <w:sz w:val="17"/>
              </w:rPr>
              <w:t>Problem</w:t>
            </w:r>
            <w:r>
              <w:rPr>
                <w:spacing w:val="-7"/>
                <w:sz w:val="17"/>
              </w:rPr>
              <w:t xml:space="preserve"> </w:t>
            </w:r>
            <w:r>
              <w:rPr>
                <w:sz w:val="17"/>
              </w:rPr>
              <w:t>List</w:t>
            </w:r>
            <w:r>
              <w:rPr>
                <w:spacing w:val="-8"/>
                <w:sz w:val="17"/>
              </w:rPr>
              <w:t xml:space="preserve"> </w:t>
            </w:r>
            <w:r>
              <w:rPr>
                <w:sz w:val="17"/>
              </w:rPr>
              <w:t>is</w:t>
            </w:r>
            <w:r>
              <w:rPr>
                <w:spacing w:val="-6"/>
                <w:sz w:val="17"/>
              </w:rPr>
              <w:t xml:space="preserve"> </w:t>
            </w:r>
            <w:r>
              <w:rPr>
                <w:sz w:val="17"/>
              </w:rPr>
              <w:t>incomplete</w:t>
            </w:r>
            <w:r>
              <w:rPr>
                <w:spacing w:val="-5"/>
                <w:sz w:val="17"/>
              </w:rPr>
              <w:t xml:space="preserve"> </w:t>
            </w:r>
            <w:r>
              <w:rPr>
                <w:sz w:val="17"/>
              </w:rPr>
              <w:t>and</w:t>
            </w:r>
            <w:r>
              <w:rPr>
                <w:spacing w:val="-5"/>
                <w:sz w:val="17"/>
              </w:rPr>
              <w:t xml:space="preserve"> </w:t>
            </w:r>
            <w:r>
              <w:rPr>
                <w:sz w:val="17"/>
              </w:rPr>
              <w:t>reflects</w:t>
            </w:r>
            <w:r>
              <w:rPr>
                <w:spacing w:val="-1"/>
                <w:sz w:val="17"/>
              </w:rPr>
              <w:t xml:space="preserve"> </w:t>
            </w:r>
            <w:r>
              <w:rPr>
                <w:sz w:val="17"/>
              </w:rPr>
              <w:t>the</w:t>
            </w:r>
            <w:r>
              <w:rPr>
                <w:spacing w:val="-5"/>
                <w:sz w:val="17"/>
              </w:rPr>
              <w:t xml:space="preserve"> </w:t>
            </w:r>
            <w:r>
              <w:rPr>
                <w:sz w:val="17"/>
              </w:rPr>
              <w:t>incorrect epistaxis encounter state</w:t>
            </w:r>
          </w:p>
        </w:tc>
        <w:tc>
          <w:tcPr>
            <w:tcW w:w="3082" w:type="dxa"/>
          </w:tcPr>
          <w:p w14:paraId="2FE7D467" w14:textId="77777777" w:rsidR="00F9164C" w:rsidRDefault="00000000">
            <w:pPr>
              <w:pStyle w:val="TableParagraph"/>
              <w:spacing w:before="149"/>
              <w:ind w:left="56"/>
              <w:rPr>
                <w:sz w:val="17"/>
              </w:rPr>
            </w:pPr>
            <w:r>
              <w:rPr>
                <w:sz w:val="17"/>
              </w:rPr>
              <w:t>EMR</w:t>
            </w:r>
            <w:r>
              <w:rPr>
                <w:spacing w:val="-6"/>
                <w:sz w:val="17"/>
              </w:rPr>
              <w:t xml:space="preserve"> </w:t>
            </w:r>
            <w:r>
              <w:rPr>
                <w:sz w:val="17"/>
              </w:rPr>
              <w:t>data</w:t>
            </w:r>
            <w:r>
              <w:rPr>
                <w:spacing w:val="-4"/>
                <w:sz w:val="17"/>
              </w:rPr>
              <w:t xml:space="preserve"> </w:t>
            </w:r>
            <w:r>
              <w:rPr>
                <w:spacing w:val="-2"/>
                <w:sz w:val="17"/>
              </w:rPr>
              <w:t>conflict</w:t>
            </w:r>
          </w:p>
        </w:tc>
      </w:tr>
      <w:tr w:rsidR="00F9164C" w14:paraId="4B3E7655" w14:textId="77777777">
        <w:trPr>
          <w:trHeight w:val="232"/>
        </w:trPr>
        <w:tc>
          <w:tcPr>
            <w:tcW w:w="9158" w:type="dxa"/>
          </w:tcPr>
          <w:p w14:paraId="14A91216" w14:textId="77777777" w:rsidR="00F9164C" w:rsidRDefault="00000000">
            <w:pPr>
              <w:pStyle w:val="TableParagraph"/>
              <w:spacing w:before="37" w:line="175" w:lineRule="exact"/>
              <w:ind w:left="3091"/>
              <w:rPr>
                <w:sz w:val="17"/>
              </w:rPr>
            </w:pPr>
            <w:r>
              <w:rPr>
                <w:sz w:val="17"/>
              </w:rPr>
              <w:t>Counseling</w:t>
            </w:r>
            <w:r>
              <w:rPr>
                <w:spacing w:val="-7"/>
                <w:sz w:val="17"/>
              </w:rPr>
              <w:t xml:space="preserve"> </w:t>
            </w:r>
            <w:r>
              <w:rPr>
                <w:sz w:val="17"/>
              </w:rPr>
              <w:t>content</w:t>
            </w:r>
            <w:r>
              <w:rPr>
                <w:spacing w:val="-7"/>
                <w:sz w:val="17"/>
              </w:rPr>
              <w:t xml:space="preserve"> </w:t>
            </w:r>
            <w:r>
              <w:rPr>
                <w:sz w:val="17"/>
              </w:rPr>
              <w:t>uses</w:t>
            </w:r>
            <w:r>
              <w:rPr>
                <w:spacing w:val="-5"/>
                <w:sz w:val="17"/>
              </w:rPr>
              <w:t xml:space="preserve"> </w:t>
            </w:r>
            <w:r>
              <w:rPr>
                <w:sz w:val="17"/>
              </w:rPr>
              <w:t>warfarin INR</w:t>
            </w:r>
            <w:r>
              <w:rPr>
                <w:spacing w:val="-4"/>
                <w:sz w:val="17"/>
              </w:rPr>
              <w:t xml:space="preserve"> </w:t>
            </w:r>
            <w:r>
              <w:rPr>
                <w:sz w:val="17"/>
              </w:rPr>
              <w:t>language</w:t>
            </w:r>
            <w:r>
              <w:rPr>
                <w:spacing w:val="-4"/>
                <w:sz w:val="17"/>
              </w:rPr>
              <w:t xml:space="preserve"> </w:t>
            </w:r>
            <w:r>
              <w:rPr>
                <w:sz w:val="17"/>
              </w:rPr>
              <w:t>for</w:t>
            </w:r>
            <w:r>
              <w:rPr>
                <w:spacing w:val="-6"/>
                <w:sz w:val="17"/>
              </w:rPr>
              <w:t xml:space="preserve"> </w:t>
            </w:r>
            <w:r>
              <w:rPr>
                <w:sz w:val="17"/>
              </w:rPr>
              <w:t>a</w:t>
            </w:r>
            <w:r>
              <w:rPr>
                <w:spacing w:val="-5"/>
                <w:sz w:val="17"/>
              </w:rPr>
              <w:t xml:space="preserve"> </w:t>
            </w:r>
            <w:r>
              <w:rPr>
                <w:sz w:val="17"/>
              </w:rPr>
              <w:t>patient</w:t>
            </w:r>
            <w:r>
              <w:rPr>
                <w:spacing w:val="-2"/>
                <w:sz w:val="17"/>
              </w:rPr>
              <w:t xml:space="preserve"> </w:t>
            </w:r>
            <w:r>
              <w:rPr>
                <w:sz w:val="17"/>
              </w:rPr>
              <w:t>receiving</w:t>
            </w:r>
            <w:r>
              <w:rPr>
                <w:spacing w:val="-4"/>
                <w:sz w:val="17"/>
              </w:rPr>
              <w:t xml:space="preserve"> </w:t>
            </w:r>
            <w:r>
              <w:rPr>
                <w:spacing w:val="-2"/>
                <w:sz w:val="17"/>
              </w:rPr>
              <w:t>apixaban</w:t>
            </w:r>
          </w:p>
        </w:tc>
        <w:tc>
          <w:tcPr>
            <w:tcW w:w="3082" w:type="dxa"/>
          </w:tcPr>
          <w:p w14:paraId="352799A7" w14:textId="77777777" w:rsidR="00F9164C" w:rsidRDefault="00000000">
            <w:pPr>
              <w:pStyle w:val="TableParagraph"/>
              <w:spacing w:before="37" w:line="175" w:lineRule="exact"/>
              <w:ind w:left="56"/>
              <w:rPr>
                <w:sz w:val="17"/>
              </w:rPr>
            </w:pPr>
            <w:r>
              <w:rPr>
                <w:sz w:val="17"/>
              </w:rPr>
              <w:t>Medication</w:t>
            </w:r>
            <w:r>
              <w:rPr>
                <w:spacing w:val="-7"/>
                <w:sz w:val="17"/>
              </w:rPr>
              <w:t xml:space="preserve"> </w:t>
            </w:r>
            <w:r>
              <w:rPr>
                <w:sz w:val="17"/>
              </w:rPr>
              <w:t>counseling</w:t>
            </w:r>
            <w:r>
              <w:rPr>
                <w:spacing w:val="-6"/>
                <w:sz w:val="17"/>
              </w:rPr>
              <w:t xml:space="preserve"> </w:t>
            </w:r>
            <w:r>
              <w:rPr>
                <w:sz w:val="17"/>
              </w:rPr>
              <w:t>content</w:t>
            </w:r>
            <w:r>
              <w:rPr>
                <w:spacing w:val="-9"/>
                <w:sz w:val="17"/>
              </w:rPr>
              <w:t xml:space="preserve"> </w:t>
            </w:r>
            <w:r>
              <w:rPr>
                <w:spacing w:val="-2"/>
                <w:sz w:val="17"/>
              </w:rPr>
              <w:t>error</w:t>
            </w:r>
          </w:p>
        </w:tc>
      </w:tr>
    </w:tbl>
    <w:p w14:paraId="364E6C7A" w14:textId="77777777" w:rsidR="00F9164C" w:rsidRDefault="00F9164C">
      <w:pPr>
        <w:pStyle w:val="TableParagraph"/>
        <w:spacing w:line="175" w:lineRule="exact"/>
        <w:rPr>
          <w:sz w:val="17"/>
        </w:rPr>
        <w:sectPr w:rsidR="00F9164C">
          <w:pgSz w:w="12240" w:h="15840"/>
          <w:pgMar w:top="720" w:right="0" w:bottom="540" w:left="0" w:header="0" w:footer="313" w:gutter="0"/>
          <w:cols w:space="720"/>
        </w:sectPr>
      </w:pPr>
    </w:p>
    <w:p w14:paraId="79A456BD" w14:textId="77777777" w:rsidR="00F9164C" w:rsidRDefault="00000000">
      <w:pPr>
        <w:pStyle w:val="Heading6"/>
        <w:spacing w:line="290" w:lineRule="auto"/>
      </w:pPr>
      <w:r>
        <w:rPr>
          <w:color w:val="183B62"/>
          <w:spacing w:val="-2"/>
        </w:rPr>
        <w:lastRenderedPageBreak/>
        <w:t>Issue</w:t>
      </w:r>
      <w:r>
        <w:rPr>
          <w:color w:val="183B62"/>
          <w:spacing w:val="-22"/>
        </w:rPr>
        <w:t xml:space="preserve"> </w:t>
      </w:r>
      <w:r>
        <w:rPr>
          <w:color w:val="183B62"/>
          <w:spacing w:val="-2"/>
        </w:rPr>
        <w:t>1.</w:t>
      </w:r>
      <w:r>
        <w:rPr>
          <w:color w:val="183B62"/>
          <w:spacing w:val="-24"/>
        </w:rPr>
        <w:t xml:space="preserve"> </w:t>
      </w:r>
      <w:r>
        <w:rPr>
          <w:color w:val="183B62"/>
          <w:spacing w:val="-2"/>
        </w:rPr>
        <w:t>Wednesday</w:t>
      </w:r>
      <w:r>
        <w:rPr>
          <w:color w:val="183B62"/>
          <w:spacing w:val="-21"/>
        </w:rPr>
        <w:t xml:space="preserve"> </w:t>
      </w:r>
      <w:proofErr w:type="gramStart"/>
      <w:r>
        <w:rPr>
          <w:color w:val="183B62"/>
          <w:spacing w:val="-2"/>
        </w:rPr>
        <w:t>encounter</w:t>
      </w:r>
      <w:proofErr w:type="gramEnd"/>
      <w:r>
        <w:rPr>
          <w:color w:val="183B62"/>
          <w:spacing w:val="-22"/>
        </w:rPr>
        <w:t xml:space="preserve"> </w:t>
      </w:r>
      <w:r>
        <w:rPr>
          <w:color w:val="183B62"/>
          <w:spacing w:val="-2"/>
        </w:rPr>
        <w:t>loads</w:t>
      </w:r>
      <w:r>
        <w:rPr>
          <w:color w:val="183B62"/>
          <w:spacing w:val="-27"/>
        </w:rPr>
        <w:t xml:space="preserve"> </w:t>
      </w:r>
      <w:r>
        <w:rPr>
          <w:color w:val="183B62"/>
          <w:spacing w:val="-2"/>
        </w:rPr>
        <w:t>an</w:t>
      </w:r>
      <w:r>
        <w:rPr>
          <w:color w:val="183B62"/>
          <w:spacing w:val="-24"/>
        </w:rPr>
        <w:t xml:space="preserve"> </w:t>
      </w:r>
      <w:r>
        <w:rPr>
          <w:color w:val="183B62"/>
          <w:spacing w:val="-2"/>
        </w:rPr>
        <w:t>epistaxis</w:t>
      </w:r>
      <w:r>
        <w:rPr>
          <w:color w:val="183B62"/>
          <w:spacing w:val="-21"/>
        </w:rPr>
        <w:t xml:space="preserve"> </w:t>
      </w:r>
      <w:r>
        <w:rPr>
          <w:color w:val="183B62"/>
          <w:spacing w:val="-2"/>
        </w:rPr>
        <w:t>story</w:t>
      </w:r>
      <w:r>
        <w:rPr>
          <w:color w:val="183B62"/>
          <w:spacing w:val="-26"/>
        </w:rPr>
        <w:t xml:space="preserve"> </w:t>
      </w:r>
      <w:r>
        <w:rPr>
          <w:color w:val="183B62"/>
          <w:spacing w:val="-2"/>
        </w:rPr>
        <w:t>instead</w:t>
      </w:r>
      <w:r>
        <w:rPr>
          <w:color w:val="183B62"/>
          <w:spacing w:val="-20"/>
        </w:rPr>
        <w:t xml:space="preserve"> </w:t>
      </w:r>
      <w:r>
        <w:rPr>
          <w:color w:val="183B62"/>
          <w:spacing w:val="-2"/>
        </w:rPr>
        <w:t>of</w:t>
      </w:r>
      <w:r>
        <w:rPr>
          <w:color w:val="183B62"/>
          <w:spacing w:val="-22"/>
        </w:rPr>
        <w:t xml:space="preserve"> </w:t>
      </w:r>
      <w:r>
        <w:rPr>
          <w:color w:val="183B62"/>
          <w:spacing w:val="-2"/>
        </w:rPr>
        <w:t>the</w:t>
      </w:r>
      <w:r>
        <w:rPr>
          <w:color w:val="183B62"/>
          <w:spacing w:val="-22"/>
        </w:rPr>
        <w:t xml:space="preserve"> </w:t>
      </w:r>
      <w:r>
        <w:rPr>
          <w:color w:val="183B62"/>
          <w:spacing w:val="-2"/>
        </w:rPr>
        <w:t xml:space="preserve">required </w:t>
      </w:r>
      <w:r>
        <w:rPr>
          <w:color w:val="183B62"/>
        </w:rPr>
        <w:t>colonoscopy planning scenario</w:t>
      </w:r>
    </w:p>
    <w:p w14:paraId="30A0895F" w14:textId="77777777" w:rsidR="00F9164C" w:rsidRDefault="00000000">
      <w:pPr>
        <w:spacing w:before="123" w:line="276" w:lineRule="auto"/>
        <w:ind w:left="835" w:right="934"/>
        <w:rPr>
          <w:sz w:val="21"/>
        </w:rPr>
      </w:pPr>
      <w:r>
        <w:rPr>
          <w:rFonts w:ascii="Arial"/>
          <w:b/>
          <w:sz w:val="21"/>
        </w:rPr>
        <w:t xml:space="preserve">What the student saw or heard: </w:t>
      </w:r>
      <w:r>
        <w:rPr>
          <w:sz w:val="21"/>
        </w:rPr>
        <w:t>The live Wednesday Subjective section and AI patient present recent nosebleeds as the</w:t>
      </w:r>
      <w:r>
        <w:rPr>
          <w:spacing w:val="-1"/>
          <w:sz w:val="21"/>
        </w:rPr>
        <w:t xml:space="preserve"> </w:t>
      </w:r>
      <w:r>
        <w:rPr>
          <w:sz w:val="21"/>
        </w:rPr>
        <w:t>reason</w:t>
      </w:r>
      <w:r>
        <w:rPr>
          <w:spacing w:val="-1"/>
          <w:sz w:val="21"/>
        </w:rPr>
        <w:t xml:space="preserve"> </w:t>
      </w:r>
      <w:r>
        <w:rPr>
          <w:sz w:val="21"/>
        </w:rPr>
        <w:t>for the</w:t>
      </w:r>
      <w:r>
        <w:rPr>
          <w:spacing w:val="-1"/>
          <w:sz w:val="21"/>
        </w:rPr>
        <w:t xml:space="preserve"> </w:t>
      </w:r>
      <w:r>
        <w:rPr>
          <w:sz w:val="21"/>
        </w:rPr>
        <w:t>visit. Robert reports two</w:t>
      </w:r>
      <w:r>
        <w:rPr>
          <w:spacing w:val="-1"/>
          <w:sz w:val="21"/>
        </w:rPr>
        <w:t xml:space="preserve"> </w:t>
      </w:r>
      <w:r>
        <w:rPr>
          <w:sz w:val="21"/>
        </w:rPr>
        <w:t>nosebleeds in</w:t>
      </w:r>
      <w:r>
        <w:rPr>
          <w:spacing w:val="-1"/>
          <w:sz w:val="21"/>
        </w:rPr>
        <w:t xml:space="preserve"> </w:t>
      </w:r>
      <w:r>
        <w:rPr>
          <w:sz w:val="21"/>
        </w:rPr>
        <w:t>the</w:t>
      </w:r>
      <w:r>
        <w:rPr>
          <w:spacing w:val="-1"/>
          <w:sz w:val="21"/>
        </w:rPr>
        <w:t xml:space="preserve"> </w:t>
      </w:r>
      <w:r>
        <w:rPr>
          <w:sz w:val="21"/>
        </w:rPr>
        <w:t>past month, asks whether a</w:t>
      </w:r>
      <w:r>
        <w:rPr>
          <w:spacing w:val="-1"/>
          <w:sz w:val="21"/>
        </w:rPr>
        <w:t xml:space="preserve"> </w:t>
      </w:r>
      <w:r>
        <w:rPr>
          <w:sz w:val="21"/>
        </w:rPr>
        <w:t>safer blood</w:t>
      </w:r>
      <w:r>
        <w:rPr>
          <w:spacing w:val="-5"/>
          <w:sz w:val="21"/>
        </w:rPr>
        <w:t xml:space="preserve"> </w:t>
      </w:r>
      <w:r>
        <w:rPr>
          <w:sz w:val="21"/>
        </w:rPr>
        <w:t>thinner</w:t>
      </w:r>
      <w:r>
        <w:rPr>
          <w:spacing w:val="-3"/>
          <w:sz w:val="21"/>
        </w:rPr>
        <w:t xml:space="preserve"> </w:t>
      </w:r>
      <w:r>
        <w:rPr>
          <w:sz w:val="21"/>
        </w:rPr>
        <w:t>exists,</w:t>
      </w:r>
      <w:r>
        <w:rPr>
          <w:spacing w:val="-1"/>
          <w:sz w:val="21"/>
        </w:rPr>
        <w:t xml:space="preserve"> </w:t>
      </w:r>
      <w:r>
        <w:rPr>
          <w:sz w:val="21"/>
        </w:rPr>
        <w:t>and</w:t>
      </w:r>
      <w:r>
        <w:rPr>
          <w:spacing w:val="-5"/>
          <w:sz w:val="21"/>
        </w:rPr>
        <w:t xml:space="preserve"> </w:t>
      </w:r>
      <w:r>
        <w:rPr>
          <w:sz w:val="21"/>
        </w:rPr>
        <w:t>repeatedly</w:t>
      </w:r>
      <w:r>
        <w:rPr>
          <w:spacing w:val="-3"/>
          <w:sz w:val="21"/>
        </w:rPr>
        <w:t xml:space="preserve"> </w:t>
      </w:r>
      <w:r>
        <w:rPr>
          <w:sz w:val="21"/>
        </w:rPr>
        <w:t>states</w:t>
      </w:r>
      <w:r>
        <w:rPr>
          <w:spacing w:val="-3"/>
          <w:sz w:val="21"/>
        </w:rPr>
        <w:t xml:space="preserve"> </w:t>
      </w:r>
      <w:r>
        <w:rPr>
          <w:sz w:val="21"/>
        </w:rPr>
        <w:t>that</w:t>
      </w:r>
      <w:r>
        <w:rPr>
          <w:spacing w:val="-1"/>
          <w:sz w:val="21"/>
        </w:rPr>
        <w:t xml:space="preserve"> </w:t>
      </w:r>
      <w:r>
        <w:rPr>
          <w:sz w:val="21"/>
        </w:rPr>
        <w:t>no</w:t>
      </w:r>
      <w:r>
        <w:rPr>
          <w:spacing w:val="-5"/>
          <w:sz w:val="21"/>
        </w:rPr>
        <w:t xml:space="preserve"> </w:t>
      </w:r>
      <w:r>
        <w:rPr>
          <w:sz w:val="21"/>
        </w:rPr>
        <w:t>colonoscopy,</w:t>
      </w:r>
      <w:r>
        <w:rPr>
          <w:spacing w:val="-1"/>
          <w:sz w:val="21"/>
        </w:rPr>
        <w:t xml:space="preserve"> </w:t>
      </w:r>
      <w:r>
        <w:rPr>
          <w:sz w:val="21"/>
        </w:rPr>
        <w:t>gastroenterology</w:t>
      </w:r>
      <w:r>
        <w:rPr>
          <w:spacing w:val="-3"/>
          <w:sz w:val="21"/>
        </w:rPr>
        <w:t xml:space="preserve"> </w:t>
      </w:r>
      <w:r>
        <w:rPr>
          <w:sz w:val="21"/>
        </w:rPr>
        <w:t>visit,</w:t>
      </w:r>
      <w:r>
        <w:rPr>
          <w:spacing w:val="-1"/>
          <w:sz w:val="21"/>
        </w:rPr>
        <w:t xml:space="preserve"> </w:t>
      </w:r>
      <w:r>
        <w:rPr>
          <w:sz w:val="21"/>
        </w:rPr>
        <w:t>or</w:t>
      </w:r>
      <w:r>
        <w:rPr>
          <w:spacing w:val="-3"/>
          <w:sz w:val="21"/>
        </w:rPr>
        <w:t xml:space="preserve"> </w:t>
      </w:r>
      <w:r>
        <w:rPr>
          <w:sz w:val="21"/>
        </w:rPr>
        <w:t>upcoming</w:t>
      </w:r>
      <w:r>
        <w:rPr>
          <w:spacing w:val="-5"/>
          <w:sz w:val="21"/>
        </w:rPr>
        <w:t xml:space="preserve"> </w:t>
      </w:r>
      <w:r>
        <w:rPr>
          <w:sz w:val="21"/>
        </w:rPr>
        <w:t>procedure has been discussed.</w:t>
      </w:r>
    </w:p>
    <w:p w14:paraId="19C2CCF8" w14:textId="77777777" w:rsidR="00F9164C" w:rsidRDefault="00000000">
      <w:pPr>
        <w:spacing w:before="99" w:line="276" w:lineRule="auto"/>
        <w:ind w:left="835" w:right="830"/>
        <w:rPr>
          <w:sz w:val="21"/>
        </w:rPr>
      </w:pPr>
      <w:r>
        <w:rPr>
          <w:rFonts w:ascii="Arial"/>
          <w:b/>
          <w:sz w:val="21"/>
        </w:rPr>
        <w:t>What</w:t>
      </w:r>
      <w:r>
        <w:rPr>
          <w:rFonts w:ascii="Arial"/>
          <w:b/>
          <w:spacing w:val="-3"/>
          <w:sz w:val="21"/>
        </w:rPr>
        <w:t xml:space="preserve"> </w:t>
      </w:r>
      <w:r>
        <w:rPr>
          <w:rFonts w:ascii="Arial"/>
          <w:b/>
          <w:sz w:val="21"/>
        </w:rPr>
        <w:t>the</w:t>
      </w:r>
      <w:r>
        <w:rPr>
          <w:rFonts w:ascii="Arial"/>
          <w:b/>
          <w:spacing w:val="-5"/>
          <w:sz w:val="21"/>
        </w:rPr>
        <w:t xml:space="preserve"> </w:t>
      </w:r>
      <w:r>
        <w:rPr>
          <w:rFonts w:ascii="Arial"/>
          <w:b/>
          <w:sz w:val="21"/>
        </w:rPr>
        <w:t>grader</w:t>
      </w:r>
      <w:r>
        <w:rPr>
          <w:rFonts w:ascii="Arial"/>
          <w:b/>
          <w:spacing w:val="-5"/>
          <w:sz w:val="21"/>
        </w:rPr>
        <w:t xml:space="preserve"> </w:t>
      </w:r>
      <w:r>
        <w:rPr>
          <w:rFonts w:ascii="Arial"/>
          <w:b/>
          <w:sz w:val="21"/>
        </w:rPr>
        <w:t xml:space="preserve">expected: </w:t>
      </w:r>
      <w:r>
        <w:rPr>
          <w:sz w:val="21"/>
        </w:rPr>
        <w:t>The</w:t>
      </w:r>
      <w:r>
        <w:rPr>
          <w:spacing w:val="-5"/>
          <w:sz w:val="21"/>
        </w:rPr>
        <w:t xml:space="preserve"> </w:t>
      </w:r>
      <w:r>
        <w:rPr>
          <w:sz w:val="21"/>
        </w:rPr>
        <w:t>Robert</w:t>
      </w:r>
      <w:r>
        <w:rPr>
          <w:spacing w:val="-1"/>
          <w:sz w:val="21"/>
        </w:rPr>
        <w:t xml:space="preserve"> </w:t>
      </w:r>
      <w:r>
        <w:rPr>
          <w:sz w:val="21"/>
        </w:rPr>
        <w:t>Jenkins</w:t>
      </w:r>
      <w:r>
        <w:rPr>
          <w:spacing w:val="-3"/>
          <w:sz w:val="21"/>
        </w:rPr>
        <w:t xml:space="preserve"> </w:t>
      </w:r>
      <w:r>
        <w:rPr>
          <w:sz w:val="21"/>
        </w:rPr>
        <w:t>Wednesday</w:t>
      </w:r>
      <w:r>
        <w:rPr>
          <w:spacing w:val="-3"/>
          <w:sz w:val="21"/>
        </w:rPr>
        <w:t xml:space="preserve"> </w:t>
      </w:r>
      <w:r>
        <w:rPr>
          <w:sz w:val="21"/>
        </w:rPr>
        <w:t>rubric</w:t>
      </w:r>
      <w:r>
        <w:rPr>
          <w:spacing w:val="-3"/>
          <w:sz w:val="21"/>
        </w:rPr>
        <w:t xml:space="preserve"> </w:t>
      </w:r>
      <w:r>
        <w:rPr>
          <w:sz w:val="21"/>
        </w:rPr>
        <w:t>requires</w:t>
      </w:r>
      <w:r>
        <w:rPr>
          <w:spacing w:val="-3"/>
          <w:sz w:val="21"/>
        </w:rPr>
        <w:t xml:space="preserve"> </w:t>
      </w:r>
      <w:r>
        <w:rPr>
          <w:sz w:val="21"/>
        </w:rPr>
        <w:t>an</w:t>
      </w:r>
      <w:r>
        <w:rPr>
          <w:spacing w:val="-5"/>
          <w:sz w:val="21"/>
        </w:rPr>
        <w:t xml:space="preserve"> </w:t>
      </w:r>
      <w:r>
        <w:rPr>
          <w:sz w:val="21"/>
        </w:rPr>
        <w:t>elective</w:t>
      </w:r>
      <w:r>
        <w:rPr>
          <w:spacing w:val="-5"/>
          <w:sz w:val="21"/>
        </w:rPr>
        <w:t xml:space="preserve"> </w:t>
      </w:r>
      <w:r>
        <w:rPr>
          <w:sz w:val="21"/>
        </w:rPr>
        <w:t>screening</w:t>
      </w:r>
      <w:r>
        <w:rPr>
          <w:spacing w:val="-5"/>
          <w:sz w:val="21"/>
        </w:rPr>
        <w:t xml:space="preserve"> </w:t>
      </w:r>
      <w:r>
        <w:rPr>
          <w:sz w:val="21"/>
        </w:rPr>
        <w:t>colonoscopy</w:t>
      </w:r>
      <w:r>
        <w:rPr>
          <w:spacing w:val="-3"/>
          <w:sz w:val="21"/>
        </w:rPr>
        <w:t xml:space="preserve"> </w:t>
      </w:r>
      <w:r>
        <w:rPr>
          <w:sz w:val="21"/>
        </w:rPr>
        <w:t>in approximately three weeks, gastroenterology advice that apixaban interruption may be necessary, no recent bleeding events, concern about stroke risk during interruption, questions about bridging, and written stop and restart instructions.</w:t>
      </w:r>
    </w:p>
    <w:p w14:paraId="613DF632" w14:textId="77777777" w:rsidR="00F9164C" w:rsidRDefault="00000000">
      <w:pPr>
        <w:spacing w:before="100" w:line="278" w:lineRule="auto"/>
        <w:ind w:left="835" w:right="871"/>
        <w:rPr>
          <w:sz w:val="21"/>
        </w:rPr>
      </w:pPr>
      <w:r>
        <w:rPr>
          <w:rFonts w:ascii="Arial"/>
          <w:b/>
          <w:sz w:val="21"/>
        </w:rPr>
        <w:t>Why this</w:t>
      </w:r>
      <w:r>
        <w:rPr>
          <w:rFonts w:ascii="Arial"/>
          <w:b/>
          <w:spacing w:val="-1"/>
          <w:sz w:val="21"/>
        </w:rPr>
        <w:t xml:space="preserve"> </w:t>
      </w:r>
      <w:r>
        <w:rPr>
          <w:rFonts w:ascii="Arial"/>
          <w:b/>
          <w:sz w:val="21"/>
        </w:rPr>
        <w:t xml:space="preserve">is a problem: </w:t>
      </w:r>
      <w:r>
        <w:rPr>
          <w:sz w:val="21"/>
        </w:rPr>
        <w:t>The encounter is running the wrong clinical state. The student cannot complete the intended</w:t>
      </w:r>
      <w:r>
        <w:rPr>
          <w:spacing w:val="-5"/>
          <w:sz w:val="21"/>
        </w:rPr>
        <w:t xml:space="preserve"> </w:t>
      </w:r>
      <w:r>
        <w:rPr>
          <w:sz w:val="21"/>
        </w:rPr>
        <w:t>periprocedural</w:t>
      </w:r>
      <w:r>
        <w:rPr>
          <w:spacing w:val="-5"/>
          <w:sz w:val="21"/>
        </w:rPr>
        <w:t xml:space="preserve"> </w:t>
      </w:r>
      <w:r>
        <w:rPr>
          <w:sz w:val="21"/>
        </w:rPr>
        <w:t>anticoagulation</w:t>
      </w:r>
      <w:r>
        <w:rPr>
          <w:spacing w:val="-5"/>
          <w:sz w:val="21"/>
        </w:rPr>
        <w:t xml:space="preserve"> </w:t>
      </w:r>
      <w:r>
        <w:rPr>
          <w:sz w:val="21"/>
        </w:rPr>
        <w:t>interview</w:t>
      </w:r>
      <w:r>
        <w:rPr>
          <w:spacing w:val="-5"/>
          <w:sz w:val="21"/>
        </w:rPr>
        <w:t xml:space="preserve"> </w:t>
      </w:r>
      <w:r>
        <w:rPr>
          <w:sz w:val="21"/>
        </w:rPr>
        <w:t>when</w:t>
      </w:r>
      <w:r>
        <w:rPr>
          <w:spacing w:val="-5"/>
          <w:sz w:val="21"/>
        </w:rPr>
        <w:t xml:space="preserve"> </w:t>
      </w:r>
      <w:r>
        <w:rPr>
          <w:sz w:val="21"/>
        </w:rPr>
        <w:t>the</w:t>
      </w:r>
      <w:r>
        <w:rPr>
          <w:spacing w:val="-5"/>
          <w:sz w:val="21"/>
        </w:rPr>
        <w:t xml:space="preserve"> </w:t>
      </w:r>
      <w:r>
        <w:rPr>
          <w:sz w:val="21"/>
        </w:rPr>
        <w:t>patient</w:t>
      </w:r>
      <w:r>
        <w:rPr>
          <w:spacing w:val="-1"/>
          <w:sz w:val="21"/>
        </w:rPr>
        <w:t xml:space="preserve"> </w:t>
      </w:r>
      <w:r>
        <w:rPr>
          <w:sz w:val="21"/>
        </w:rPr>
        <w:t>denies</w:t>
      </w:r>
      <w:r>
        <w:rPr>
          <w:spacing w:val="-3"/>
          <w:sz w:val="21"/>
        </w:rPr>
        <w:t xml:space="preserve"> </w:t>
      </w:r>
      <w:r>
        <w:rPr>
          <w:sz w:val="21"/>
        </w:rPr>
        <w:t>the</w:t>
      </w:r>
      <w:r>
        <w:rPr>
          <w:spacing w:val="-5"/>
          <w:sz w:val="21"/>
        </w:rPr>
        <w:t xml:space="preserve"> </w:t>
      </w:r>
      <w:r>
        <w:rPr>
          <w:sz w:val="21"/>
        </w:rPr>
        <w:t>procedure</w:t>
      </w:r>
      <w:r>
        <w:rPr>
          <w:spacing w:val="-5"/>
          <w:sz w:val="21"/>
        </w:rPr>
        <w:t xml:space="preserve"> </w:t>
      </w:r>
      <w:r>
        <w:rPr>
          <w:sz w:val="21"/>
        </w:rPr>
        <w:t>that</w:t>
      </w:r>
      <w:r>
        <w:rPr>
          <w:spacing w:val="-1"/>
          <w:sz w:val="21"/>
        </w:rPr>
        <w:t xml:space="preserve"> </w:t>
      </w:r>
      <w:r>
        <w:rPr>
          <w:sz w:val="21"/>
        </w:rPr>
        <w:t>defines</w:t>
      </w:r>
      <w:r>
        <w:rPr>
          <w:spacing w:val="-3"/>
          <w:sz w:val="21"/>
        </w:rPr>
        <w:t xml:space="preserve"> </w:t>
      </w:r>
      <w:r>
        <w:rPr>
          <w:sz w:val="21"/>
        </w:rPr>
        <w:t>the</w:t>
      </w:r>
      <w:r>
        <w:rPr>
          <w:spacing w:val="-5"/>
          <w:sz w:val="21"/>
        </w:rPr>
        <w:t xml:space="preserve"> </w:t>
      </w:r>
      <w:r>
        <w:rPr>
          <w:sz w:val="21"/>
        </w:rPr>
        <w:t>visit.</w:t>
      </w:r>
    </w:p>
    <w:p w14:paraId="211ACD88" w14:textId="77777777" w:rsidR="00F9164C" w:rsidRDefault="00000000">
      <w:pPr>
        <w:spacing w:before="95" w:line="278" w:lineRule="auto"/>
        <w:ind w:left="835" w:right="871"/>
        <w:rPr>
          <w:sz w:val="21"/>
        </w:rPr>
      </w:pPr>
      <w:r>
        <w:rPr>
          <w:rFonts w:ascii="Arial"/>
          <w:b/>
          <w:sz w:val="21"/>
        </w:rPr>
        <w:t>Suggested</w:t>
      </w:r>
      <w:r>
        <w:rPr>
          <w:rFonts w:ascii="Arial"/>
          <w:b/>
          <w:spacing w:val="-2"/>
          <w:sz w:val="21"/>
        </w:rPr>
        <w:t xml:space="preserve"> </w:t>
      </w:r>
      <w:r>
        <w:rPr>
          <w:rFonts w:ascii="Arial"/>
          <w:b/>
          <w:sz w:val="21"/>
        </w:rPr>
        <w:t>fix:</w:t>
      </w:r>
      <w:r>
        <w:rPr>
          <w:rFonts w:ascii="Arial"/>
          <w:b/>
          <w:spacing w:val="-2"/>
          <w:sz w:val="21"/>
        </w:rPr>
        <w:t xml:space="preserve"> </w:t>
      </w:r>
      <w:r>
        <w:rPr>
          <w:sz w:val="21"/>
        </w:rPr>
        <w:t>Map</w:t>
      </w:r>
      <w:r>
        <w:rPr>
          <w:spacing w:val="-6"/>
          <w:sz w:val="21"/>
        </w:rPr>
        <w:t xml:space="preserve"> </w:t>
      </w:r>
      <w:r>
        <w:rPr>
          <w:sz w:val="21"/>
        </w:rPr>
        <w:t>Robert</w:t>
      </w:r>
      <w:r>
        <w:rPr>
          <w:spacing w:val="-2"/>
          <w:sz w:val="21"/>
        </w:rPr>
        <w:t xml:space="preserve"> </w:t>
      </w:r>
      <w:r>
        <w:rPr>
          <w:sz w:val="21"/>
        </w:rPr>
        <w:t>Jenkins</w:t>
      </w:r>
      <w:r>
        <w:rPr>
          <w:spacing w:val="-4"/>
          <w:sz w:val="21"/>
        </w:rPr>
        <w:t xml:space="preserve"> </w:t>
      </w:r>
      <w:r>
        <w:rPr>
          <w:sz w:val="21"/>
        </w:rPr>
        <w:t>Wednesday</w:t>
      </w:r>
      <w:r>
        <w:rPr>
          <w:spacing w:val="-4"/>
          <w:sz w:val="21"/>
        </w:rPr>
        <w:t xml:space="preserve"> </w:t>
      </w:r>
      <w:r>
        <w:rPr>
          <w:sz w:val="21"/>
        </w:rPr>
        <w:t>to</w:t>
      </w:r>
      <w:r>
        <w:rPr>
          <w:spacing w:val="-6"/>
          <w:sz w:val="21"/>
        </w:rPr>
        <w:t xml:space="preserve"> </w:t>
      </w:r>
      <w:r>
        <w:rPr>
          <w:sz w:val="21"/>
        </w:rPr>
        <w:t>the</w:t>
      </w:r>
      <w:r>
        <w:rPr>
          <w:spacing w:val="-6"/>
          <w:sz w:val="21"/>
        </w:rPr>
        <w:t xml:space="preserve"> </w:t>
      </w:r>
      <w:r>
        <w:rPr>
          <w:sz w:val="21"/>
        </w:rPr>
        <w:t>colonoscopy</w:t>
      </w:r>
      <w:r>
        <w:rPr>
          <w:spacing w:val="-4"/>
          <w:sz w:val="21"/>
        </w:rPr>
        <w:t xml:space="preserve"> </w:t>
      </w:r>
      <w:r>
        <w:rPr>
          <w:sz w:val="21"/>
        </w:rPr>
        <w:t>planning</w:t>
      </w:r>
      <w:r>
        <w:rPr>
          <w:spacing w:val="-6"/>
          <w:sz w:val="21"/>
        </w:rPr>
        <w:t xml:space="preserve"> </w:t>
      </w:r>
      <w:r>
        <w:rPr>
          <w:sz w:val="21"/>
        </w:rPr>
        <w:t>state.</w:t>
      </w:r>
      <w:r>
        <w:rPr>
          <w:spacing w:val="-2"/>
          <w:sz w:val="21"/>
        </w:rPr>
        <w:t xml:space="preserve"> </w:t>
      </w:r>
      <w:r>
        <w:rPr>
          <w:sz w:val="21"/>
        </w:rPr>
        <w:t>Lock</w:t>
      </w:r>
      <w:r>
        <w:rPr>
          <w:spacing w:val="-4"/>
          <w:sz w:val="21"/>
        </w:rPr>
        <w:t xml:space="preserve"> </w:t>
      </w:r>
      <w:r>
        <w:rPr>
          <w:sz w:val="21"/>
        </w:rPr>
        <w:t>the</w:t>
      </w:r>
      <w:r>
        <w:rPr>
          <w:spacing w:val="-6"/>
          <w:sz w:val="21"/>
        </w:rPr>
        <w:t xml:space="preserve"> </w:t>
      </w:r>
      <w:r>
        <w:rPr>
          <w:sz w:val="21"/>
        </w:rPr>
        <w:t>colonoscopy, gastroenterology, and no recent bleeding facts so generated responses cannot contradict them.</w:t>
      </w:r>
    </w:p>
    <w:p w14:paraId="1C4BAD6E" w14:textId="77777777" w:rsidR="00F9164C" w:rsidRDefault="00000000">
      <w:pPr>
        <w:pStyle w:val="BodyText"/>
        <w:spacing w:before="8"/>
        <w:rPr>
          <w:sz w:val="15"/>
        </w:rPr>
      </w:pPr>
      <w:r>
        <w:rPr>
          <w:noProof/>
          <w:sz w:val="15"/>
        </w:rPr>
        <w:drawing>
          <wp:anchor distT="0" distB="0" distL="0" distR="0" simplePos="0" relativeHeight="487627776" behindDoc="1" locked="0" layoutInCell="1" allowOverlap="1" wp14:anchorId="1E4C57A3" wp14:editId="71CACAE6">
            <wp:simplePos x="0" y="0"/>
            <wp:positionH relativeFrom="page">
              <wp:posOffset>942031</wp:posOffset>
            </wp:positionH>
            <wp:positionV relativeFrom="paragraph">
              <wp:posOffset>130397</wp:posOffset>
            </wp:positionV>
            <wp:extent cx="5856658" cy="2295525"/>
            <wp:effectExtent l="0" t="0" r="0" b="0"/>
            <wp:wrapTopAndBottom/>
            <wp:docPr id="160" name="Image 1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0" name="Image 160"/>
                    <pic:cNvPicPr/>
                  </pic:nvPicPr>
                  <pic:blipFill>
                    <a:blip r:embed="rId144" cstate="print"/>
                    <a:stretch>
                      <a:fillRect/>
                    </a:stretch>
                  </pic:blipFill>
                  <pic:spPr>
                    <a:xfrm>
                      <a:off x="0" y="0"/>
                      <a:ext cx="5856658" cy="2295525"/>
                    </a:xfrm>
                    <a:prstGeom prst="rect">
                      <a:avLst/>
                    </a:prstGeom>
                  </pic:spPr>
                </pic:pic>
              </a:graphicData>
            </a:graphic>
          </wp:anchor>
        </w:drawing>
      </w:r>
    </w:p>
    <w:p w14:paraId="1E491254" w14:textId="77777777" w:rsidR="00F9164C" w:rsidRDefault="00000000">
      <w:pPr>
        <w:spacing w:before="89"/>
        <w:ind w:left="10" w:right="11"/>
        <w:jc w:val="center"/>
        <w:rPr>
          <w:rFonts w:ascii="Arial" w:hAnsi="Arial"/>
          <w:i/>
          <w:sz w:val="18"/>
        </w:rPr>
      </w:pPr>
      <w:r>
        <w:rPr>
          <w:rFonts w:ascii="Arial" w:hAnsi="Arial"/>
          <w:i/>
          <w:color w:val="696969"/>
          <w:sz w:val="18"/>
        </w:rPr>
        <w:t>Evidence</w:t>
      </w:r>
      <w:r>
        <w:rPr>
          <w:rFonts w:ascii="Arial" w:hAnsi="Arial"/>
          <w:i/>
          <w:color w:val="696969"/>
          <w:spacing w:val="-4"/>
          <w:sz w:val="18"/>
        </w:rPr>
        <w:t xml:space="preserve"> </w:t>
      </w:r>
      <w:r>
        <w:rPr>
          <w:rFonts w:ascii="Arial" w:hAnsi="Arial"/>
          <w:i/>
          <w:color w:val="696969"/>
          <w:sz w:val="18"/>
        </w:rPr>
        <w:t>–</w:t>
      </w:r>
      <w:r>
        <w:rPr>
          <w:rFonts w:ascii="Arial" w:hAnsi="Arial"/>
          <w:i/>
          <w:color w:val="696969"/>
          <w:spacing w:val="-2"/>
          <w:sz w:val="18"/>
        </w:rPr>
        <w:t xml:space="preserve"> </w:t>
      </w:r>
      <w:r>
        <w:rPr>
          <w:rFonts w:ascii="Arial" w:hAnsi="Arial"/>
          <w:i/>
          <w:color w:val="696969"/>
          <w:sz w:val="18"/>
        </w:rPr>
        <w:t>Wednesday</w:t>
      </w:r>
      <w:r>
        <w:rPr>
          <w:rFonts w:ascii="Arial" w:hAnsi="Arial"/>
          <w:i/>
          <w:color w:val="696969"/>
          <w:spacing w:val="-2"/>
          <w:sz w:val="18"/>
        </w:rPr>
        <w:t xml:space="preserve"> </w:t>
      </w:r>
      <w:r>
        <w:rPr>
          <w:rFonts w:ascii="Arial" w:hAnsi="Arial"/>
          <w:i/>
          <w:color w:val="696969"/>
          <w:sz w:val="18"/>
        </w:rPr>
        <w:t>3</w:t>
      </w:r>
      <w:r>
        <w:rPr>
          <w:rFonts w:ascii="Arial" w:hAnsi="Arial"/>
          <w:i/>
          <w:color w:val="696969"/>
          <w:spacing w:val="-1"/>
          <w:sz w:val="18"/>
        </w:rPr>
        <w:t xml:space="preserve"> </w:t>
      </w:r>
      <w:r>
        <w:rPr>
          <w:rFonts w:ascii="Arial" w:hAnsi="Arial"/>
          <w:i/>
          <w:color w:val="696969"/>
          <w:sz w:val="18"/>
        </w:rPr>
        <w:t>Month</w:t>
      </w:r>
      <w:r>
        <w:rPr>
          <w:rFonts w:ascii="Arial" w:hAnsi="Arial"/>
          <w:i/>
          <w:color w:val="696969"/>
          <w:spacing w:val="-1"/>
          <w:sz w:val="18"/>
        </w:rPr>
        <w:t xml:space="preserve"> </w:t>
      </w:r>
      <w:r>
        <w:rPr>
          <w:rFonts w:ascii="Arial" w:hAnsi="Arial"/>
          <w:i/>
          <w:color w:val="696969"/>
          <w:sz w:val="18"/>
        </w:rPr>
        <w:t>Follow</w:t>
      </w:r>
      <w:r>
        <w:rPr>
          <w:rFonts w:ascii="Arial" w:hAnsi="Arial"/>
          <w:i/>
          <w:color w:val="696969"/>
          <w:spacing w:val="-1"/>
          <w:sz w:val="18"/>
        </w:rPr>
        <w:t xml:space="preserve"> </w:t>
      </w:r>
      <w:r>
        <w:rPr>
          <w:rFonts w:ascii="Arial" w:hAnsi="Arial"/>
          <w:i/>
          <w:color w:val="696969"/>
          <w:sz w:val="18"/>
        </w:rPr>
        <w:t>Up:</w:t>
      </w:r>
      <w:r>
        <w:rPr>
          <w:rFonts w:ascii="Arial" w:hAnsi="Arial"/>
          <w:i/>
          <w:color w:val="696969"/>
          <w:spacing w:val="-1"/>
          <w:sz w:val="18"/>
        </w:rPr>
        <w:t xml:space="preserve"> </w:t>
      </w:r>
      <w:r>
        <w:rPr>
          <w:rFonts w:ascii="Arial" w:hAnsi="Arial"/>
          <w:i/>
          <w:color w:val="696969"/>
          <w:sz w:val="18"/>
        </w:rPr>
        <w:t>student</w:t>
      </w:r>
      <w:r>
        <w:rPr>
          <w:rFonts w:ascii="Arial" w:hAnsi="Arial"/>
          <w:i/>
          <w:color w:val="696969"/>
          <w:spacing w:val="-2"/>
          <w:sz w:val="18"/>
        </w:rPr>
        <w:t xml:space="preserve"> </w:t>
      </w:r>
      <w:r>
        <w:rPr>
          <w:rFonts w:ascii="Arial" w:hAnsi="Arial"/>
          <w:i/>
          <w:color w:val="696969"/>
          <w:sz w:val="18"/>
        </w:rPr>
        <w:t>facing</w:t>
      </w:r>
      <w:r>
        <w:rPr>
          <w:rFonts w:ascii="Arial" w:hAnsi="Arial"/>
          <w:i/>
          <w:color w:val="696969"/>
          <w:spacing w:val="-1"/>
          <w:sz w:val="18"/>
        </w:rPr>
        <w:t xml:space="preserve"> </w:t>
      </w:r>
      <w:r>
        <w:rPr>
          <w:rFonts w:ascii="Arial" w:hAnsi="Arial"/>
          <w:i/>
          <w:color w:val="696969"/>
          <w:sz w:val="18"/>
        </w:rPr>
        <w:t>information</w:t>
      </w:r>
      <w:r>
        <w:rPr>
          <w:rFonts w:ascii="Arial" w:hAnsi="Arial"/>
          <w:i/>
          <w:color w:val="696969"/>
          <w:spacing w:val="-2"/>
          <w:sz w:val="18"/>
        </w:rPr>
        <w:t xml:space="preserve"> </w:t>
      </w:r>
      <w:r>
        <w:rPr>
          <w:rFonts w:ascii="Arial" w:hAnsi="Arial"/>
          <w:i/>
          <w:color w:val="696969"/>
          <w:sz w:val="18"/>
        </w:rPr>
        <w:t>compared</w:t>
      </w:r>
      <w:r>
        <w:rPr>
          <w:rFonts w:ascii="Arial" w:hAnsi="Arial"/>
          <w:i/>
          <w:color w:val="696969"/>
          <w:spacing w:val="-1"/>
          <w:sz w:val="18"/>
        </w:rPr>
        <w:t xml:space="preserve"> </w:t>
      </w:r>
      <w:r>
        <w:rPr>
          <w:rFonts w:ascii="Arial" w:hAnsi="Arial"/>
          <w:i/>
          <w:color w:val="696969"/>
          <w:sz w:val="18"/>
        </w:rPr>
        <w:t>with</w:t>
      </w:r>
      <w:r>
        <w:rPr>
          <w:rFonts w:ascii="Arial" w:hAnsi="Arial"/>
          <w:i/>
          <w:color w:val="696969"/>
          <w:spacing w:val="-1"/>
          <w:sz w:val="18"/>
        </w:rPr>
        <w:t xml:space="preserve"> </w:t>
      </w:r>
      <w:r>
        <w:rPr>
          <w:rFonts w:ascii="Arial" w:hAnsi="Arial"/>
          <w:i/>
          <w:color w:val="696969"/>
          <w:sz w:val="18"/>
        </w:rPr>
        <w:t>the</w:t>
      </w:r>
      <w:r>
        <w:rPr>
          <w:rFonts w:ascii="Arial" w:hAnsi="Arial"/>
          <w:i/>
          <w:color w:val="696969"/>
          <w:spacing w:val="-1"/>
          <w:sz w:val="18"/>
        </w:rPr>
        <w:t xml:space="preserve"> </w:t>
      </w:r>
      <w:r>
        <w:rPr>
          <w:rFonts w:ascii="Arial" w:hAnsi="Arial"/>
          <w:i/>
          <w:color w:val="696969"/>
          <w:sz w:val="18"/>
        </w:rPr>
        <w:t>grader/rubric</w:t>
      </w:r>
      <w:r>
        <w:rPr>
          <w:rFonts w:ascii="Arial" w:hAnsi="Arial"/>
          <w:i/>
          <w:color w:val="696969"/>
          <w:spacing w:val="-1"/>
          <w:sz w:val="18"/>
        </w:rPr>
        <w:t xml:space="preserve"> </w:t>
      </w:r>
      <w:r>
        <w:rPr>
          <w:rFonts w:ascii="Arial" w:hAnsi="Arial"/>
          <w:i/>
          <w:color w:val="696969"/>
          <w:spacing w:val="-2"/>
          <w:sz w:val="18"/>
        </w:rPr>
        <w:t>expectation.</w:t>
      </w:r>
    </w:p>
    <w:p w14:paraId="7450F149" w14:textId="77777777" w:rsidR="00F9164C" w:rsidRDefault="00F9164C">
      <w:pPr>
        <w:jc w:val="center"/>
        <w:rPr>
          <w:rFonts w:ascii="Arial" w:hAnsi="Arial"/>
          <w:i/>
          <w:sz w:val="18"/>
        </w:rPr>
        <w:sectPr w:rsidR="00F9164C">
          <w:pgSz w:w="12240" w:h="15840"/>
          <w:pgMar w:top="720" w:right="0" w:bottom="540" w:left="0" w:header="0" w:footer="313" w:gutter="0"/>
          <w:cols w:space="720"/>
        </w:sectPr>
      </w:pPr>
    </w:p>
    <w:p w14:paraId="60457661" w14:textId="77777777" w:rsidR="00F9164C" w:rsidRDefault="00000000">
      <w:pPr>
        <w:pStyle w:val="Heading6"/>
        <w:spacing w:line="290" w:lineRule="auto"/>
      </w:pPr>
      <w:r>
        <w:rPr>
          <w:color w:val="183B62"/>
          <w:spacing w:val="-2"/>
        </w:rPr>
        <w:lastRenderedPageBreak/>
        <w:t>Issue</w:t>
      </w:r>
      <w:r>
        <w:rPr>
          <w:color w:val="183B62"/>
          <w:spacing w:val="-29"/>
        </w:rPr>
        <w:t xml:space="preserve"> </w:t>
      </w:r>
      <w:r>
        <w:rPr>
          <w:color w:val="183B62"/>
          <w:spacing w:val="-2"/>
        </w:rPr>
        <w:t>2.</w:t>
      </w:r>
      <w:r>
        <w:rPr>
          <w:color w:val="183B62"/>
          <w:spacing w:val="-28"/>
        </w:rPr>
        <w:t xml:space="preserve"> </w:t>
      </w:r>
      <w:r>
        <w:rPr>
          <w:color w:val="183B62"/>
          <w:spacing w:val="-2"/>
        </w:rPr>
        <w:t>Patient</w:t>
      </w:r>
      <w:r>
        <w:rPr>
          <w:color w:val="183B62"/>
          <w:spacing w:val="-28"/>
        </w:rPr>
        <w:t xml:space="preserve"> </w:t>
      </w:r>
      <w:r>
        <w:rPr>
          <w:color w:val="183B62"/>
          <w:spacing w:val="-2"/>
        </w:rPr>
        <w:t>age</w:t>
      </w:r>
      <w:r>
        <w:rPr>
          <w:color w:val="183B62"/>
          <w:spacing w:val="-27"/>
        </w:rPr>
        <w:t xml:space="preserve"> </w:t>
      </w:r>
      <w:r>
        <w:rPr>
          <w:color w:val="183B62"/>
          <w:spacing w:val="-2"/>
        </w:rPr>
        <w:t>and</w:t>
      </w:r>
      <w:r>
        <w:rPr>
          <w:color w:val="183B62"/>
          <w:spacing w:val="-30"/>
        </w:rPr>
        <w:t xml:space="preserve"> </w:t>
      </w:r>
      <w:r>
        <w:rPr>
          <w:color w:val="183B62"/>
          <w:spacing w:val="-2"/>
        </w:rPr>
        <w:t>date</w:t>
      </w:r>
      <w:r>
        <w:rPr>
          <w:color w:val="183B62"/>
          <w:spacing w:val="-27"/>
        </w:rPr>
        <w:t xml:space="preserve"> </w:t>
      </w:r>
      <w:r>
        <w:rPr>
          <w:color w:val="183B62"/>
          <w:spacing w:val="-2"/>
        </w:rPr>
        <w:t>of</w:t>
      </w:r>
      <w:r>
        <w:rPr>
          <w:color w:val="183B62"/>
          <w:spacing w:val="-27"/>
        </w:rPr>
        <w:t xml:space="preserve"> </w:t>
      </w:r>
      <w:r>
        <w:rPr>
          <w:color w:val="183B62"/>
          <w:spacing w:val="-2"/>
        </w:rPr>
        <w:t>birth</w:t>
      </w:r>
      <w:r>
        <w:rPr>
          <w:color w:val="183B62"/>
          <w:spacing w:val="-29"/>
        </w:rPr>
        <w:t xml:space="preserve"> </w:t>
      </w:r>
      <w:r>
        <w:rPr>
          <w:color w:val="183B62"/>
          <w:spacing w:val="-2"/>
        </w:rPr>
        <w:t>remain</w:t>
      </w:r>
      <w:r>
        <w:rPr>
          <w:color w:val="183B62"/>
          <w:spacing w:val="-28"/>
        </w:rPr>
        <w:t xml:space="preserve"> </w:t>
      </w:r>
      <w:r>
        <w:rPr>
          <w:color w:val="183B62"/>
          <w:spacing w:val="-2"/>
        </w:rPr>
        <w:t>internally</w:t>
      </w:r>
      <w:r>
        <w:rPr>
          <w:color w:val="183B62"/>
          <w:spacing w:val="-25"/>
        </w:rPr>
        <w:t xml:space="preserve"> </w:t>
      </w:r>
      <w:r>
        <w:rPr>
          <w:color w:val="183B62"/>
          <w:spacing w:val="-2"/>
        </w:rPr>
        <w:t>inconsistent</w:t>
      </w:r>
      <w:r>
        <w:rPr>
          <w:color w:val="183B62"/>
          <w:spacing w:val="-28"/>
        </w:rPr>
        <w:t xml:space="preserve"> </w:t>
      </w:r>
      <w:r>
        <w:rPr>
          <w:color w:val="183B62"/>
          <w:spacing w:val="-2"/>
        </w:rPr>
        <w:t>in</w:t>
      </w:r>
      <w:r>
        <w:rPr>
          <w:color w:val="183B62"/>
          <w:spacing w:val="-28"/>
        </w:rPr>
        <w:t xml:space="preserve"> </w:t>
      </w:r>
      <w:r>
        <w:rPr>
          <w:color w:val="183B62"/>
          <w:spacing w:val="-2"/>
        </w:rPr>
        <w:t>the</w:t>
      </w:r>
      <w:r>
        <w:rPr>
          <w:color w:val="183B62"/>
          <w:spacing w:val="-27"/>
        </w:rPr>
        <w:t xml:space="preserve"> </w:t>
      </w:r>
      <w:r>
        <w:rPr>
          <w:color w:val="183B62"/>
          <w:spacing w:val="-2"/>
        </w:rPr>
        <w:t>Wednesday header</w:t>
      </w:r>
    </w:p>
    <w:p w14:paraId="63DB40A0" w14:textId="77777777" w:rsidR="00F9164C" w:rsidRDefault="00000000">
      <w:pPr>
        <w:spacing w:before="123" w:line="278" w:lineRule="auto"/>
        <w:ind w:left="835" w:right="934"/>
        <w:rPr>
          <w:sz w:val="21"/>
        </w:rPr>
      </w:pPr>
      <w:r>
        <w:rPr>
          <w:rFonts w:ascii="Arial"/>
          <w:b/>
          <w:sz w:val="21"/>
        </w:rPr>
        <w:t>What</w:t>
      </w:r>
      <w:r>
        <w:rPr>
          <w:rFonts w:ascii="Arial"/>
          <w:b/>
          <w:spacing w:val="-2"/>
          <w:sz w:val="21"/>
        </w:rPr>
        <w:t xml:space="preserve"> </w:t>
      </w:r>
      <w:r>
        <w:rPr>
          <w:rFonts w:ascii="Arial"/>
          <w:b/>
          <w:sz w:val="21"/>
        </w:rPr>
        <w:t>the</w:t>
      </w:r>
      <w:r>
        <w:rPr>
          <w:rFonts w:ascii="Arial"/>
          <w:b/>
          <w:spacing w:val="-4"/>
          <w:sz w:val="21"/>
        </w:rPr>
        <w:t xml:space="preserve"> </w:t>
      </w:r>
      <w:r>
        <w:rPr>
          <w:rFonts w:ascii="Arial"/>
          <w:b/>
          <w:sz w:val="21"/>
        </w:rPr>
        <w:t>student</w:t>
      </w:r>
      <w:r>
        <w:rPr>
          <w:rFonts w:ascii="Arial"/>
          <w:b/>
          <w:spacing w:val="-7"/>
          <w:sz w:val="21"/>
        </w:rPr>
        <w:t xml:space="preserve"> </w:t>
      </w:r>
      <w:r>
        <w:rPr>
          <w:rFonts w:ascii="Arial"/>
          <w:b/>
          <w:sz w:val="21"/>
        </w:rPr>
        <w:t>saw or</w:t>
      </w:r>
      <w:r>
        <w:rPr>
          <w:rFonts w:ascii="Arial"/>
          <w:b/>
          <w:spacing w:val="-4"/>
          <w:sz w:val="21"/>
        </w:rPr>
        <w:t xml:space="preserve"> </w:t>
      </w:r>
      <w:r>
        <w:rPr>
          <w:rFonts w:ascii="Arial"/>
          <w:b/>
          <w:sz w:val="21"/>
        </w:rPr>
        <w:t xml:space="preserve">heard: </w:t>
      </w:r>
      <w:r>
        <w:rPr>
          <w:sz w:val="21"/>
        </w:rPr>
        <w:t>The</w:t>
      </w:r>
      <w:r>
        <w:rPr>
          <w:spacing w:val="-4"/>
          <w:sz w:val="21"/>
        </w:rPr>
        <w:t xml:space="preserve"> </w:t>
      </w:r>
      <w:r>
        <w:rPr>
          <w:sz w:val="21"/>
        </w:rPr>
        <w:t>Wednesday</w:t>
      </w:r>
      <w:r>
        <w:rPr>
          <w:spacing w:val="-2"/>
          <w:sz w:val="21"/>
        </w:rPr>
        <w:t xml:space="preserve"> </w:t>
      </w:r>
      <w:r>
        <w:rPr>
          <w:sz w:val="21"/>
        </w:rPr>
        <w:t>header</w:t>
      </w:r>
      <w:r>
        <w:rPr>
          <w:spacing w:val="-2"/>
          <w:sz w:val="21"/>
        </w:rPr>
        <w:t xml:space="preserve"> </w:t>
      </w:r>
      <w:r>
        <w:rPr>
          <w:sz w:val="21"/>
        </w:rPr>
        <w:t>displays</w:t>
      </w:r>
      <w:r>
        <w:rPr>
          <w:spacing w:val="-2"/>
          <w:sz w:val="21"/>
        </w:rPr>
        <w:t xml:space="preserve"> </w:t>
      </w:r>
      <w:r>
        <w:rPr>
          <w:sz w:val="21"/>
        </w:rPr>
        <w:t>Robert as</w:t>
      </w:r>
      <w:r>
        <w:rPr>
          <w:spacing w:val="-2"/>
          <w:sz w:val="21"/>
        </w:rPr>
        <w:t xml:space="preserve"> </w:t>
      </w:r>
      <w:r>
        <w:rPr>
          <w:sz w:val="21"/>
        </w:rPr>
        <w:t>76</w:t>
      </w:r>
      <w:r>
        <w:rPr>
          <w:spacing w:val="-4"/>
          <w:sz w:val="21"/>
        </w:rPr>
        <w:t xml:space="preserve"> </w:t>
      </w:r>
      <w:r>
        <w:rPr>
          <w:sz w:val="21"/>
        </w:rPr>
        <w:t>years</w:t>
      </w:r>
      <w:r>
        <w:rPr>
          <w:spacing w:val="-2"/>
          <w:sz w:val="21"/>
        </w:rPr>
        <w:t xml:space="preserve"> </w:t>
      </w:r>
      <w:r>
        <w:rPr>
          <w:sz w:val="21"/>
        </w:rPr>
        <w:t>old</w:t>
      </w:r>
      <w:r>
        <w:rPr>
          <w:spacing w:val="-4"/>
          <w:sz w:val="21"/>
        </w:rPr>
        <w:t xml:space="preserve"> </w:t>
      </w:r>
      <w:proofErr w:type="gramStart"/>
      <w:r>
        <w:rPr>
          <w:sz w:val="21"/>
        </w:rPr>
        <w:t>and</w:t>
      </w:r>
      <w:r>
        <w:rPr>
          <w:spacing w:val="-4"/>
          <w:sz w:val="21"/>
        </w:rPr>
        <w:t xml:space="preserve"> </w:t>
      </w:r>
      <w:r>
        <w:rPr>
          <w:sz w:val="21"/>
        </w:rPr>
        <w:t>also</w:t>
      </w:r>
      <w:proofErr w:type="gramEnd"/>
      <w:r>
        <w:rPr>
          <w:spacing w:val="-4"/>
          <w:sz w:val="21"/>
        </w:rPr>
        <w:t xml:space="preserve"> </w:t>
      </w:r>
      <w:r>
        <w:rPr>
          <w:sz w:val="21"/>
        </w:rPr>
        <w:t>displays DOB 03/12/1972.</w:t>
      </w:r>
    </w:p>
    <w:p w14:paraId="6D4B2EB6" w14:textId="77777777" w:rsidR="00F9164C" w:rsidRDefault="00000000">
      <w:pPr>
        <w:spacing w:before="95" w:line="278" w:lineRule="auto"/>
        <w:ind w:left="835" w:right="871"/>
        <w:rPr>
          <w:sz w:val="21"/>
        </w:rPr>
      </w:pPr>
      <w:r>
        <w:rPr>
          <w:rFonts w:ascii="Arial"/>
          <w:b/>
          <w:sz w:val="21"/>
        </w:rPr>
        <w:t>What</w:t>
      </w:r>
      <w:r>
        <w:rPr>
          <w:rFonts w:ascii="Arial"/>
          <w:b/>
          <w:spacing w:val="-3"/>
          <w:sz w:val="21"/>
        </w:rPr>
        <w:t xml:space="preserve"> </w:t>
      </w:r>
      <w:r>
        <w:rPr>
          <w:rFonts w:ascii="Arial"/>
          <w:b/>
          <w:sz w:val="21"/>
        </w:rPr>
        <w:t>the</w:t>
      </w:r>
      <w:r>
        <w:rPr>
          <w:rFonts w:ascii="Arial"/>
          <w:b/>
          <w:spacing w:val="-5"/>
          <w:sz w:val="21"/>
        </w:rPr>
        <w:t xml:space="preserve"> </w:t>
      </w:r>
      <w:r>
        <w:rPr>
          <w:rFonts w:ascii="Arial"/>
          <w:b/>
          <w:sz w:val="21"/>
        </w:rPr>
        <w:t>grader</w:t>
      </w:r>
      <w:r>
        <w:rPr>
          <w:rFonts w:ascii="Arial"/>
          <w:b/>
          <w:spacing w:val="-5"/>
          <w:sz w:val="21"/>
        </w:rPr>
        <w:t xml:space="preserve"> </w:t>
      </w:r>
      <w:r>
        <w:rPr>
          <w:rFonts w:ascii="Arial"/>
          <w:b/>
          <w:sz w:val="21"/>
        </w:rPr>
        <w:t xml:space="preserve">expected: </w:t>
      </w:r>
      <w:r>
        <w:rPr>
          <w:sz w:val="21"/>
        </w:rPr>
        <w:t>The</w:t>
      </w:r>
      <w:r>
        <w:rPr>
          <w:spacing w:val="-5"/>
          <w:sz w:val="21"/>
        </w:rPr>
        <w:t xml:space="preserve"> </w:t>
      </w:r>
      <w:r>
        <w:rPr>
          <w:sz w:val="21"/>
        </w:rPr>
        <w:t>Wednesday</w:t>
      </w:r>
      <w:r>
        <w:rPr>
          <w:spacing w:val="-3"/>
          <w:sz w:val="21"/>
        </w:rPr>
        <w:t xml:space="preserve"> </w:t>
      </w:r>
      <w:r>
        <w:rPr>
          <w:sz w:val="21"/>
        </w:rPr>
        <w:t>Robert</w:t>
      </w:r>
      <w:r>
        <w:rPr>
          <w:spacing w:val="-1"/>
          <w:sz w:val="21"/>
        </w:rPr>
        <w:t xml:space="preserve"> </w:t>
      </w:r>
      <w:proofErr w:type="gramStart"/>
      <w:r>
        <w:rPr>
          <w:sz w:val="21"/>
        </w:rPr>
        <w:t>rubric</w:t>
      </w:r>
      <w:proofErr w:type="gramEnd"/>
      <w:r>
        <w:rPr>
          <w:spacing w:val="-3"/>
          <w:sz w:val="21"/>
        </w:rPr>
        <w:t xml:space="preserve"> </w:t>
      </w:r>
      <w:r>
        <w:rPr>
          <w:sz w:val="21"/>
        </w:rPr>
        <w:t>identifies</w:t>
      </w:r>
      <w:r>
        <w:rPr>
          <w:spacing w:val="-3"/>
          <w:sz w:val="21"/>
        </w:rPr>
        <w:t xml:space="preserve"> </w:t>
      </w:r>
      <w:r>
        <w:rPr>
          <w:sz w:val="21"/>
        </w:rPr>
        <w:t>the</w:t>
      </w:r>
      <w:r>
        <w:rPr>
          <w:spacing w:val="-5"/>
          <w:sz w:val="21"/>
        </w:rPr>
        <w:t xml:space="preserve"> </w:t>
      </w:r>
      <w:r>
        <w:rPr>
          <w:sz w:val="21"/>
        </w:rPr>
        <w:t>patient</w:t>
      </w:r>
      <w:r>
        <w:rPr>
          <w:spacing w:val="-1"/>
          <w:sz w:val="21"/>
        </w:rPr>
        <w:t xml:space="preserve"> </w:t>
      </w:r>
      <w:r>
        <w:rPr>
          <w:sz w:val="21"/>
        </w:rPr>
        <w:t>as</w:t>
      </w:r>
      <w:r>
        <w:rPr>
          <w:spacing w:val="-3"/>
          <w:sz w:val="21"/>
        </w:rPr>
        <w:t xml:space="preserve"> </w:t>
      </w:r>
      <w:r>
        <w:rPr>
          <w:sz w:val="21"/>
        </w:rPr>
        <w:t>76</w:t>
      </w:r>
      <w:r>
        <w:rPr>
          <w:spacing w:val="-5"/>
          <w:sz w:val="21"/>
        </w:rPr>
        <w:t xml:space="preserve"> </w:t>
      </w:r>
      <w:r>
        <w:rPr>
          <w:sz w:val="21"/>
        </w:rPr>
        <w:t>years</w:t>
      </w:r>
      <w:r>
        <w:rPr>
          <w:spacing w:val="-3"/>
          <w:sz w:val="21"/>
        </w:rPr>
        <w:t xml:space="preserve"> </w:t>
      </w:r>
      <w:r>
        <w:rPr>
          <w:sz w:val="21"/>
        </w:rPr>
        <w:t>old,</w:t>
      </w:r>
      <w:r>
        <w:rPr>
          <w:spacing w:val="-1"/>
          <w:sz w:val="21"/>
        </w:rPr>
        <w:t xml:space="preserve"> </w:t>
      </w:r>
      <w:r>
        <w:rPr>
          <w:sz w:val="21"/>
        </w:rPr>
        <w:t>so</w:t>
      </w:r>
      <w:r>
        <w:rPr>
          <w:spacing w:val="-5"/>
          <w:sz w:val="21"/>
        </w:rPr>
        <w:t xml:space="preserve"> </w:t>
      </w:r>
      <w:r>
        <w:rPr>
          <w:sz w:val="21"/>
        </w:rPr>
        <w:t>all</w:t>
      </w:r>
      <w:r>
        <w:rPr>
          <w:spacing w:val="-5"/>
          <w:sz w:val="21"/>
        </w:rPr>
        <w:t xml:space="preserve"> </w:t>
      </w:r>
      <w:r>
        <w:rPr>
          <w:sz w:val="21"/>
        </w:rPr>
        <w:t>stored identity fields should be consistent with that age.</w:t>
      </w:r>
    </w:p>
    <w:p w14:paraId="784BEE3B" w14:textId="77777777" w:rsidR="00F9164C" w:rsidRDefault="00000000">
      <w:pPr>
        <w:spacing w:before="95" w:line="278" w:lineRule="auto"/>
        <w:ind w:left="835" w:right="871"/>
        <w:rPr>
          <w:sz w:val="21"/>
        </w:rPr>
      </w:pPr>
      <w:r>
        <w:rPr>
          <w:rFonts w:ascii="Arial"/>
          <w:b/>
          <w:sz w:val="21"/>
        </w:rPr>
        <w:t>Why</w:t>
      </w:r>
      <w:r>
        <w:rPr>
          <w:rFonts w:ascii="Arial"/>
          <w:b/>
          <w:spacing w:val="-4"/>
          <w:sz w:val="21"/>
        </w:rPr>
        <w:t xml:space="preserve"> </w:t>
      </w:r>
      <w:r>
        <w:rPr>
          <w:rFonts w:ascii="Arial"/>
          <w:b/>
          <w:sz w:val="21"/>
        </w:rPr>
        <w:t>this</w:t>
      </w:r>
      <w:r>
        <w:rPr>
          <w:rFonts w:ascii="Arial"/>
          <w:b/>
          <w:spacing w:val="-9"/>
          <w:sz w:val="21"/>
        </w:rPr>
        <w:t xml:space="preserve"> </w:t>
      </w:r>
      <w:r>
        <w:rPr>
          <w:rFonts w:ascii="Arial"/>
          <w:b/>
          <w:sz w:val="21"/>
        </w:rPr>
        <w:t>is</w:t>
      </w:r>
      <w:r>
        <w:rPr>
          <w:rFonts w:ascii="Arial"/>
          <w:b/>
          <w:spacing w:val="-4"/>
          <w:sz w:val="21"/>
        </w:rPr>
        <w:t xml:space="preserve"> </w:t>
      </w:r>
      <w:r>
        <w:rPr>
          <w:rFonts w:ascii="Arial"/>
          <w:b/>
          <w:sz w:val="21"/>
        </w:rPr>
        <w:t>a</w:t>
      </w:r>
      <w:r>
        <w:rPr>
          <w:rFonts w:ascii="Arial"/>
          <w:b/>
          <w:spacing w:val="-4"/>
          <w:sz w:val="21"/>
        </w:rPr>
        <w:t xml:space="preserve"> </w:t>
      </w:r>
      <w:r>
        <w:rPr>
          <w:rFonts w:ascii="Arial"/>
          <w:b/>
          <w:sz w:val="21"/>
        </w:rPr>
        <w:t xml:space="preserve">problem: </w:t>
      </w:r>
      <w:r>
        <w:rPr>
          <w:sz w:val="21"/>
        </w:rPr>
        <w:t>The</w:t>
      </w:r>
      <w:r>
        <w:rPr>
          <w:spacing w:val="-4"/>
          <w:sz w:val="21"/>
        </w:rPr>
        <w:t xml:space="preserve"> </w:t>
      </w:r>
      <w:r>
        <w:rPr>
          <w:sz w:val="21"/>
        </w:rPr>
        <w:t>same</w:t>
      </w:r>
      <w:r>
        <w:rPr>
          <w:spacing w:val="-4"/>
          <w:sz w:val="21"/>
        </w:rPr>
        <w:t xml:space="preserve"> </w:t>
      </w:r>
      <w:r>
        <w:rPr>
          <w:sz w:val="21"/>
        </w:rPr>
        <w:t>patient record</w:t>
      </w:r>
      <w:r>
        <w:rPr>
          <w:spacing w:val="-4"/>
          <w:sz w:val="21"/>
        </w:rPr>
        <w:t xml:space="preserve"> </w:t>
      </w:r>
      <w:r>
        <w:rPr>
          <w:sz w:val="21"/>
        </w:rPr>
        <w:t>contains</w:t>
      </w:r>
      <w:r>
        <w:rPr>
          <w:spacing w:val="-2"/>
          <w:sz w:val="21"/>
        </w:rPr>
        <w:t xml:space="preserve"> </w:t>
      </w:r>
      <w:r>
        <w:rPr>
          <w:sz w:val="21"/>
        </w:rPr>
        <w:t>conflicting demographic</w:t>
      </w:r>
      <w:r>
        <w:rPr>
          <w:spacing w:val="-2"/>
          <w:sz w:val="21"/>
        </w:rPr>
        <w:t xml:space="preserve"> </w:t>
      </w:r>
      <w:r>
        <w:rPr>
          <w:sz w:val="21"/>
        </w:rPr>
        <w:t>information</w:t>
      </w:r>
      <w:r>
        <w:rPr>
          <w:spacing w:val="-4"/>
          <w:sz w:val="21"/>
        </w:rPr>
        <w:t xml:space="preserve"> </w:t>
      </w:r>
      <w:r>
        <w:rPr>
          <w:sz w:val="21"/>
        </w:rPr>
        <w:t>before</w:t>
      </w:r>
      <w:r>
        <w:rPr>
          <w:spacing w:val="-4"/>
          <w:sz w:val="21"/>
        </w:rPr>
        <w:t xml:space="preserve"> </w:t>
      </w:r>
      <w:r>
        <w:rPr>
          <w:sz w:val="21"/>
        </w:rPr>
        <w:t>the</w:t>
      </w:r>
      <w:r>
        <w:rPr>
          <w:spacing w:val="-4"/>
          <w:sz w:val="21"/>
        </w:rPr>
        <w:t xml:space="preserve"> </w:t>
      </w:r>
      <w:r>
        <w:rPr>
          <w:sz w:val="21"/>
        </w:rPr>
        <w:t>clinical encounter begins.</w:t>
      </w:r>
    </w:p>
    <w:p w14:paraId="13FF3FDA" w14:textId="77777777" w:rsidR="00F9164C" w:rsidRDefault="00000000">
      <w:pPr>
        <w:spacing w:before="94" w:line="278" w:lineRule="auto"/>
        <w:ind w:left="835" w:right="871"/>
        <w:rPr>
          <w:sz w:val="21"/>
        </w:rPr>
      </w:pPr>
      <w:r>
        <w:rPr>
          <w:rFonts w:ascii="Arial"/>
          <w:b/>
          <w:sz w:val="21"/>
        </w:rPr>
        <w:t xml:space="preserve">Suggested fix: </w:t>
      </w:r>
      <w:r>
        <w:rPr>
          <w:sz w:val="21"/>
        </w:rPr>
        <w:t>Correct the</w:t>
      </w:r>
      <w:r>
        <w:rPr>
          <w:spacing w:val="-4"/>
          <w:sz w:val="21"/>
        </w:rPr>
        <w:t xml:space="preserve"> </w:t>
      </w:r>
      <w:r>
        <w:rPr>
          <w:sz w:val="21"/>
        </w:rPr>
        <w:t>date</w:t>
      </w:r>
      <w:r>
        <w:rPr>
          <w:spacing w:val="-4"/>
          <w:sz w:val="21"/>
        </w:rPr>
        <w:t xml:space="preserve"> </w:t>
      </w:r>
      <w:r>
        <w:rPr>
          <w:sz w:val="21"/>
        </w:rPr>
        <w:t>of birth</w:t>
      </w:r>
      <w:r>
        <w:rPr>
          <w:spacing w:val="-4"/>
          <w:sz w:val="21"/>
        </w:rPr>
        <w:t xml:space="preserve"> </w:t>
      </w:r>
      <w:r>
        <w:rPr>
          <w:sz w:val="21"/>
        </w:rPr>
        <w:t>or</w:t>
      </w:r>
      <w:r>
        <w:rPr>
          <w:spacing w:val="-2"/>
          <w:sz w:val="21"/>
        </w:rPr>
        <w:t xml:space="preserve"> </w:t>
      </w:r>
      <w:r>
        <w:rPr>
          <w:sz w:val="21"/>
        </w:rPr>
        <w:t>age</w:t>
      </w:r>
      <w:r>
        <w:rPr>
          <w:spacing w:val="-4"/>
          <w:sz w:val="21"/>
        </w:rPr>
        <w:t xml:space="preserve"> </w:t>
      </w:r>
      <w:r>
        <w:rPr>
          <w:sz w:val="21"/>
        </w:rPr>
        <w:t>in</w:t>
      </w:r>
      <w:r>
        <w:rPr>
          <w:spacing w:val="-4"/>
          <w:sz w:val="21"/>
        </w:rPr>
        <w:t xml:space="preserve"> </w:t>
      </w:r>
      <w:r>
        <w:rPr>
          <w:sz w:val="21"/>
        </w:rPr>
        <w:t>the</w:t>
      </w:r>
      <w:r>
        <w:rPr>
          <w:spacing w:val="-4"/>
          <w:sz w:val="21"/>
        </w:rPr>
        <w:t xml:space="preserve"> </w:t>
      </w:r>
      <w:r>
        <w:rPr>
          <w:sz w:val="21"/>
        </w:rPr>
        <w:t>longitudinal</w:t>
      </w:r>
      <w:r>
        <w:rPr>
          <w:spacing w:val="-4"/>
          <w:sz w:val="21"/>
        </w:rPr>
        <w:t xml:space="preserve"> </w:t>
      </w:r>
      <w:r>
        <w:rPr>
          <w:sz w:val="21"/>
        </w:rPr>
        <w:t>patient record</w:t>
      </w:r>
      <w:r>
        <w:rPr>
          <w:spacing w:val="-4"/>
          <w:sz w:val="21"/>
        </w:rPr>
        <w:t xml:space="preserve"> </w:t>
      </w:r>
      <w:r>
        <w:rPr>
          <w:sz w:val="21"/>
        </w:rPr>
        <w:t>and</w:t>
      </w:r>
      <w:r>
        <w:rPr>
          <w:spacing w:val="-4"/>
          <w:sz w:val="21"/>
        </w:rPr>
        <w:t xml:space="preserve"> </w:t>
      </w:r>
      <w:r>
        <w:rPr>
          <w:sz w:val="21"/>
        </w:rPr>
        <w:t>use</w:t>
      </w:r>
      <w:r>
        <w:rPr>
          <w:spacing w:val="-4"/>
          <w:sz w:val="21"/>
        </w:rPr>
        <w:t xml:space="preserve"> </w:t>
      </w:r>
      <w:r>
        <w:rPr>
          <w:sz w:val="21"/>
        </w:rPr>
        <w:t>the</w:t>
      </w:r>
      <w:r>
        <w:rPr>
          <w:spacing w:val="-4"/>
          <w:sz w:val="21"/>
        </w:rPr>
        <w:t xml:space="preserve"> </w:t>
      </w:r>
      <w:r>
        <w:rPr>
          <w:sz w:val="21"/>
        </w:rPr>
        <w:t>corrected</w:t>
      </w:r>
      <w:r>
        <w:rPr>
          <w:spacing w:val="-4"/>
          <w:sz w:val="21"/>
        </w:rPr>
        <w:t xml:space="preserve"> </w:t>
      </w:r>
      <w:r>
        <w:rPr>
          <w:sz w:val="21"/>
        </w:rPr>
        <w:t>value</w:t>
      </w:r>
      <w:r>
        <w:rPr>
          <w:spacing w:val="-4"/>
          <w:sz w:val="21"/>
        </w:rPr>
        <w:t xml:space="preserve"> </w:t>
      </w:r>
      <w:r>
        <w:rPr>
          <w:sz w:val="21"/>
        </w:rPr>
        <w:t>in everyday header and grading context.</w:t>
      </w:r>
    </w:p>
    <w:p w14:paraId="42414FC2" w14:textId="77777777" w:rsidR="00F9164C" w:rsidRDefault="00000000">
      <w:pPr>
        <w:pStyle w:val="BodyText"/>
        <w:spacing w:before="9"/>
        <w:rPr>
          <w:sz w:val="15"/>
        </w:rPr>
      </w:pPr>
      <w:r>
        <w:rPr>
          <w:noProof/>
          <w:sz w:val="15"/>
        </w:rPr>
        <w:drawing>
          <wp:anchor distT="0" distB="0" distL="0" distR="0" simplePos="0" relativeHeight="487628288" behindDoc="1" locked="0" layoutInCell="1" allowOverlap="1" wp14:anchorId="0BD6CCB9" wp14:editId="4A788FBA">
            <wp:simplePos x="0" y="0"/>
            <wp:positionH relativeFrom="page">
              <wp:posOffset>942031</wp:posOffset>
            </wp:positionH>
            <wp:positionV relativeFrom="paragraph">
              <wp:posOffset>130617</wp:posOffset>
            </wp:positionV>
            <wp:extent cx="5856658" cy="2295525"/>
            <wp:effectExtent l="0" t="0" r="0" b="0"/>
            <wp:wrapTopAndBottom/>
            <wp:docPr id="161" name="Image 1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1" name="Image 161"/>
                    <pic:cNvPicPr/>
                  </pic:nvPicPr>
                  <pic:blipFill>
                    <a:blip r:embed="rId145" cstate="print"/>
                    <a:stretch>
                      <a:fillRect/>
                    </a:stretch>
                  </pic:blipFill>
                  <pic:spPr>
                    <a:xfrm>
                      <a:off x="0" y="0"/>
                      <a:ext cx="5856658" cy="2295525"/>
                    </a:xfrm>
                    <a:prstGeom prst="rect">
                      <a:avLst/>
                    </a:prstGeom>
                  </pic:spPr>
                </pic:pic>
              </a:graphicData>
            </a:graphic>
          </wp:anchor>
        </w:drawing>
      </w:r>
    </w:p>
    <w:p w14:paraId="5E9D9CD7" w14:textId="77777777" w:rsidR="00F9164C" w:rsidRDefault="00000000">
      <w:pPr>
        <w:spacing w:before="89"/>
        <w:ind w:left="10" w:right="11"/>
        <w:jc w:val="center"/>
        <w:rPr>
          <w:rFonts w:ascii="Arial" w:hAnsi="Arial"/>
          <w:i/>
          <w:sz w:val="18"/>
        </w:rPr>
      </w:pPr>
      <w:r>
        <w:rPr>
          <w:rFonts w:ascii="Arial" w:hAnsi="Arial"/>
          <w:i/>
          <w:color w:val="696969"/>
          <w:sz w:val="18"/>
        </w:rPr>
        <w:t>Evidence</w:t>
      </w:r>
      <w:r>
        <w:rPr>
          <w:rFonts w:ascii="Arial" w:hAnsi="Arial"/>
          <w:i/>
          <w:color w:val="696969"/>
          <w:spacing w:val="-4"/>
          <w:sz w:val="18"/>
        </w:rPr>
        <w:t xml:space="preserve"> </w:t>
      </w:r>
      <w:r>
        <w:rPr>
          <w:rFonts w:ascii="Arial" w:hAnsi="Arial"/>
          <w:i/>
          <w:color w:val="696969"/>
          <w:sz w:val="18"/>
        </w:rPr>
        <w:t>–</w:t>
      </w:r>
      <w:r>
        <w:rPr>
          <w:rFonts w:ascii="Arial" w:hAnsi="Arial"/>
          <w:i/>
          <w:color w:val="696969"/>
          <w:spacing w:val="-2"/>
          <w:sz w:val="18"/>
        </w:rPr>
        <w:t xml:space="preserve"> </w:t>
      </w:r>
      <w:r>
        <w:rPr>
          <w:rFonts w:ascii="Arial" w:hAnsi="Arial"/>
          <w:i/>
          <w:color w:val="696969"/>
          <w:sz w:val="18"/>
        </w:rPr>
        <w:t>Wednesday</w:t>
      </w:r>
      <w:r>
        <w:rPr>
          <w:rFonts w:ascii="Arial" w:hAnsi="Arial"/>
          <w:i/>
          <w:color w:val="696969"/>
          <w:spacing w:val="-2"/>
          <w:sz w:val="18"/>
        </w:rPr>
        <w:t xml:space="preserve"> </w:t>
      </w:r>
      <w:r>
        <w:rPr>
          <w:rFonts w:ascii="Arial" w:hAnsi="Arial"/>
          <w:i/>
          <w:color w:val="696969"/>
          <w:sz w:val="18"/>
        </w:rPr>
        <w:t>3</w:t>
      </w:r>
      <w:r>
        <w:rPr>
          <w:rFonts w:ascii="Arial" w:hAnsi="Arial"/>
          <w:i/>
          <w:color w:val="696969"/>
          <w:spacing w:val="-1"/>
          <w:sz w:val="18"/>
        </w:rPr>
        <w:t xml:space="preserve"> </w:t>
      </w:r>
      <w:r>
        <w:rPr>
          <w:rFonts w:ascii="Arial" w:hAnsi="Arial"/>
          <w:i/>
          <w:color w:val="696969"/>
          <w:sz w:val="18"/>
        </w:rPr>
        <w:t>Month</w:t>
      </w:r>
      <w:r>
        <w:rPr>
          <w:rFonts w:ascii="Arial" w:hAnsi="Arial"/>
          <w:i/>
          <w:color w:val="696969"/>
          <w:spacing w:val="-1"/>
          <w:sz w:val="18"/>
        </w:rPr>
        <w:t xml:space="preserve"> </w:t>
      </w:r>
      <w:r>
        <w:rPr>
          <w:rFonts w:ascii="Arial" w:hAnsi="Arial"/>
          <w:i/>
          <w:color w:val="696969"/>
          <w:sz w:val="18"/>
        </w:rPr>
        <w:t>Follow</w:t>
      </w:r>
      <w:r>
        <w:rPr>
          <w:rFonts w:ascii="Arial" w:hAnsi="Arial"/>
          <w:i/>
          <w:color w:val="696969"/>
          <w:spacing w:val="-1"/>
          <w:sz w:val="18"/>
        </w:rPr>
        <w:t xml:space="preserve"> </w:t>
      </w:r>
      <w:r>
        <w:rPr>
          <w:rFonts w:ascii="Arial" w:hAnsi="Arial"/>
          <w:i/>
          <w:color w:val="696969"/>
          <w:sz w:val="18"/>
        </w:rPr>
        <w:t>Up:</w:t>
      </w:r>
      <w:r>
        <w:rPr>
          <w:rFonts w:ascii="Arial" w:hAnsi="Arial"/>
          <w:i/>
          <w:color w:val="696969"/>
          <w:spacing w:val="-1"/>
          <w:sz w:val="18"/>
        </w:rPr>
        <w:t xml:space="preserve"> </w:t>
      </w:r>
      <w:r>
        <w:rPr>
          <w:rFonts w:ascii="Arial" w:hAnsi="Arial"/>
          <w:i/>
          <w:color w:val="696969"/>
          <w:sz w:val="18"/>
        </w:rPr>
        <w:t>student</w:t>
      </w:r>
      <w:r>
        <w:rPr>
          <w:rFonts w:ascii="Arial" w:hAnsi="Arial"/>
          <w:i/>
          <w:color w:val="696969"/>
          <w:spacing w:val="-2"/>
          <w:sz w:val="18"/>
        </w:rPr>
        <w:t xml:space="preserve"> </w:t>
      </w:r>
      <w:r>
        <w:rPr>
          <w:rFonts w:ascii="Arial" w:hAnsi="Arial"/>
          <w:i/>
          <w:color w:val="696969"/>
          <w:sz w:val="18"/>
        </w:rPr>
        <w:t>facing</w:t>
      </w:r>
      <w:r>
        <w:rPr>
          <w:rFonts w:ascii="Arial" w:hAnsi="Arial"/>
          <w:i/>
          <w:color w:val="696969"/>
          <w:spacing w:val="-1"/>
          <w:sz w:val="18"/>
        </w:rPr>
        <w:t xml:space="preserve"> </w:t>
      </w:r>
      <w:r>
        <w:rPr>
          <w:rFonts w:ascii="Arial" w:hAnsi="Arial"/>
          <w:i/>
          <w:color w:val="696969"/>
          <w:sz w:val="18"/>
        </w:rPr>
        <w:t>information</w:t>
      </w:r>
      <w:r>
        <w:rPr>
          <w:rFonts w:ascii="Arial" w:hAnsi="Arial"/>
          <w:i/>
          <w:color w:val="696969"/>
          <w:spacing w:val="-2"/>
          <w:sz w:val="18"/>
        </w:rPr>
        <w:t xml:space="preserve"> </w:t>
      </w:r>
      <w:r>
        <w:rPr>
          <w:rFonts w:ascii="Arial" w:hAnsi="Arial"/>
          <w:i/>
          <w:color w:val="696969"/>
          <w:sz w:val="18"/>
        </w:rPr>
        <w:t>compared</w:t>
      </w:r>
      <w:r>
        <w:rPr>
          <w:rFonts w:ascii="Arial" w:hAnsi="Arial"/>
          <w:i/>
          <w:color w:val="696969"/>
          <w:spacing w:val="-1"/>
          <w:sz w:val="18"/>
        </w:rPr>
        <w:t xml:space="preserve"> </w:t>
      </w:r>
      <w:r>
        <w:rPr>
          <w:rFonts w:ascii="Arial" w:hAnsi="Arial"/>
          <w:i/>
          <w:color w:val="696969"/>
          <w:sz w:val="18"/>
        </w:rPr>
        <w:t>with</w:t>
      </w:r>
      <w:r>
        <w:rPr>
          <w:rFonts w:ascii="Arial" w:hAnsi="Arial"/>
          <w:i/>
          <w:color w:val="696969"/>
          <w:spacing w:val="-1"/>
          <w:sz w:val="18"/>
        </w:rPr>
        <w:t xml:space="preserve"> </w:t>
      </w:r>
      <w:r>
        <w:rPr>
          <w:rFonts w:ascii="Arial" w:hAnsi="Arial"/>
          <w:i/>
          <w:color w:val="696969"/>
          <w:sz w:val="18"/>
        </w:rPr>
        <w:t>the</w:t>
      </w:r>
      <w:r>
        <w:rPr>
          <w:rFonts w:ascii="Arial" w:hAnsi="Arial"/>
          <w:i/>
          <w:color w:val="696969"/>
          <w:spacing w:val="-1"/>
          <w:sz w:val="18"/>
        </w:rPr>
        <w:t xml:space="preserve"> </w:t>
      </w:r>
      <w:r>
        <w:rPr>
          <w:rFonts w:ascii="Arial" w:hAnsi="Arial"/>
          <w:i/>
          <w:color w:val="696969"/>
          <w:sz w:val="18"/>
        </w:rPr>
        <w:t>grader/rubric</w:t>
      </w:r>
      <w:r>
        <w:rPr>
          <w:rFonts w:ascii="Arial" w:hAnsi="Arial"/>
          <w:i/>
          <w:color w:val="696969"/>
          <w:spacing w:val="-1"/>
          <w:sz w:val="18"/>
        </w:rPr>
        <w:t xml:space="preserve"> </w:t>
      </w:r>
      <w:r>
        <w:rPr>
          <w:rFonts w:ascii="Arial" w:hAnsi="Arial"/>
          <w:i/>
          <w:color w:val="696969"/>
          <w:spacing w:val="-2"/>
          <w:sz w:val="18"/>
        </w:rPr>
        <w:t>expectation.</w:t>
      </w:r>
    </w:p>
    <w:p w14:paraId="5F96DC5D" w14:textId="77777777" w:rsidR="00F9164C" w:rsidRDefault="00F9164C">
      <w:pPr>
        <w:jc w:val="center"/>
        <w:rPr>
          <w:rFonts w:ascii="Arial" w:hAnsi="Arial"/>
          <w:i/>
          <w:sz w:val="18"/>
        </w:rPr>
        <w:sectPr w:rsidR="00F9164C">
          <w:pgSz w:w="12240" w:h="15840"/>
          <w:pgMar w:top="720" w:right="0" w:bottom="540" w:left="0" w:header="0" w:footer="313" w:gutter="0"/>
          <w:cols w:space="720"/>
        </w:sectPr>
      </w:pPr>
    </w:p>
    <w:p w14:paraId="3990CA15" w14:textId="77777777" w:rsidR="00F9164C" w:rsidRDefault="00000000">
      <w:pPr>
        <w:pStyle w:val="Heading6"/>
        <w:spacing w:line="290" w:lineRule="auto"/>
      </w:pPr>
      <w:r>
        <w:rPr>
          <w:color w:val="183B62"/>
          <w:spacing w:val="-4"/>
        </w:rPr>
        <w:lastRenderedPageBreak/>
        <w:t>Issue</w:t>
      </w:r>
      <w:r>
        <w:rPr>
          <w:color w:val="183B62"/>
          <w:spacing w:val="-20"/>
        </w:rPr>
        <w:t xml:space="preserve"> </w:t>
      </w:r>
      <w:r>
        <w:rPr>
          <w:color w:val="183B62"/>
          <w:spacing w:val="-4"/>
        </w:rPr>
        <w:t>3.</w:t>
      </w:r>
      <w:r>
        <w:rPr>
          <w:color w:val="183B62"/>
          <w:spacing w:val="-22"/>
        </w:rPr>
        <w:t xml:space="preserve"> </w:t>
      </w:r>
      <w:r>
        <w:rPr>
          <w:color w:val="183B62"/>
          <w:spacing w:val="-4"/>
        </w:rPr>
        <w:t>Medical</w:t>
      </w:r>
      <w:r>
        <w:rPr>
          <w:color w:val="183B62"/>
          <w:spacing w:val="-20"/>
        </w:rPr>
        <w:t xml:space="preserve"> </w:t>
      </w:r>
      <w:r>
        <w:rPr>
          <w:color w:val="183B62"/>
          <w:spacing w:val="-4"/>
        </w:rPr>
        <w:t>history</w:t>
      </w:r>
      <w:r>
        <w:rPr>
          <w:color w:val="183B62"/>
          <w:spacing w:val="-18"/>
        </w:rPr>
        <w:t xml:space="preserve"> </w:t>
      </w:r>
      <w:r>
        <w:rPr>
          <w:color w:val="183B62"/>
          <w:spacing w:val="-4"/>
        </w:rPr>
        <w:t>returned</w:t>
      </w:r>
      <w:r>
        <w:rPr>
          <w:color w:val="183B62"/>
          <w:spacing w:val="-19"/>
        </w:rPr>
        <w:t xml:space="preserve"> </w:t>
      </w:r>
      <w:r>
        <w:rPr>
          <w:color w:val="183B62"/>
          <w:spacing w:val="-4"/>
        </w:rPr>
        <w:t>by</w:t>
      </w:r>
      <w:r>
        <w:rPr>
          <w:color w:val="183B62"/>
          <w:spacing w:val="-19"/>
        </w:rPr>
        <w:t xml:space="preserve"> </w:t>
      </w:r>
      <w:r>
        <w:rPr>
          <w:color w:val="183B62"/>
          <w:spacing w:val="-4"/>
        </w:rPr>
        <w:t>the</w:t>
      </w:r>
      <w:r>
        <w:rPr>
          <w:color w:val="183B62"/>
          <w:spacing w:val="-20"/>
        </w:rPr>
        <w:t xml:space="preserve"> </w:t>
      </w:r>
      <w:r>
        <w:rPr>
          <w:color w:val="183B62"/>
          <w:spacing w:val="-4"/>
        </w:rPr>
        <w:t>AI</w:t>
      </w:r>
      <w:r>
        <w:rPr>
          <w:color w:val="183B62"/>
          <w:spacing w:val="-25"/>
        </w:rPr>
        <w:t xml:space="preserve"> </w:t>
      </w:r>
      <w:r>
        <w:rPr>
          <w:color w:val="183B62"/>
          <w:spacing w:val="-4"/>
        </w:rPr>
        <w:t>patient</w:t>
      </w:r>
      <w:r>
        <w:rPr>
          <w:color w:val="183B62"/>
          <w:spacing w:val="-22"/>
        </w:rPr>
        <w:t xml:space="preserve"> </w:t>
      </w:r>
      <w:r>
        <w:rPr>
          <w:color w:val="183B62"/>
          <w:spacing w:val="-4"/>
        </w:rPr>
        <w:t>is</w:t>
      </w:r>
      <w:r>
        <w:rPr>
          <w:color w:val="183B62"/>
          <w:spacing w:val="-25"/>
        </w:rPr>
        <w:t xml:space="preserve"> </w:t>
      </w:r>
      <w:r>
        <w:rPr>
          <w:color w:val="183B62"/>
          <w:spacing w:val="-4"/>
        </w:rPr>
        <w:t>incomplete</w:t>
      </w:r>
      <w:r>
        <w:rPr>
          <w:color w:val="183B62"/>
          <w:spacing w:val="-20"/>
        </w:rPr>
        <w:t xml:space="preserve"> </w:t>
      </w:r>
      <w:r>
        <w:rPr>
          <w:color w:val="183B62"/>
          <w:spacing w:val="-4"/>
        </w:rPr>
        <w:t>when</w:t>
      </w:r>
      <w:r>
        <w:rPr>
          <w:color w:val="183B62"/>
          <w:spacing w:val="-22"/>
        </w:rPr>
        <w:t xml:space="preserve"> </w:t>
      </w:r>
      <w:r>
        <w:rPr>
          <w:color w:val="183B62"/>
          <w:spacing w:val="-4"/>
        </w:rPr>
        <w:t xml:space="preserve">directly </w:t>
      </w:r>
      <w:r>
        <w:rPr>
          <w:color w:val="183B62"/>
          <w:spacing w:val="-2"/>
        </w:rPr>
        <w:t>requested</w:t>
      </w:r>
    </w:p>
    <w:p w14:paraId="02A5497F" w14:textId="77777777" w:rsidR="00F9164C" w:rsidRDefault="00000000">
      <w:pPr>
        <w:spacing w:before="123" w:line="278" w:lineRule="auto"/>
        <w:ind w:left="835" w:right="830"/>
        <w:rPr>
          <w:sz w:val="21"/>
        </w:rPr>
      </w:pPr>
      <w:r>
        <w:rPr>
          <w:rFonts w:ascii="Arial"/>
          <w:b/>
          <w:sz w:val="21"/>
        </w:rPr>
        <w:t>What</w:t>
      </w:r>
      <w:r>
        <w:rPr>
          <w:rFonts w:ascii="Arial"/>
          <w:b/>
          <w:spacing w:val="-3"/>
          <w:sz w:val="21"/>
        </w:rPr>
        <w:t xml:space="preserve"> </w:t>
      </w:r>
      <w:r>
        <w:rPr>
          <w:rFonts w:ascii="Arial"/>
          <w:b/>
          <w:sz w:val="21"/>
        </w:rPr>
        <w:t>the</w:t>
      </w:r>
      <w:r>
        <w:rPr>
          <w:rFonts w:ascii="Arial"/>
          <w:b/>
          <w:spacing w:val="-5"/>
          <w:sz w:val="21"/>
        </w:rPr>
        <w:t xml:space="preserve"> </w:t>
      </w:r>
      <w:r>
        <w:rPr>
          <w:rFonts w:ascii="Arial"/>
          <w:b/>
          <w:sz w:val="21"/>
        </w:rPr>
        <w:t>student</w:t>
      </w:r>
      <w:r>
        <w:rPr>
          <w:rFonts w:ascii="Arial"/>
          <w:b/>
          <w:spacing w:val="-7"/>
          <w:sz w:val="21"/>
        </w:rPr>
        <w:t xml:space="preserve"> </w:t>
      </w:r>
      <w:r>
        <w:rPr>
          <w:rFonts w:ascii="Arial"/>
          <w:b/>
          <w:sz w:val="21"/>
        </w:rPr>
        <w:t>saw</w:t>
      </w:r>
      <w:r>
        <w:rPr>
          <w:rFonts w:ascii="Arial"/>
          <w:b/>
          <w:spacing w:val="-1"/>
          <w:sz w:val="21"/>
        </w:rPr>
        <w:t xml:space="preserve"> </w:t>
      </w:r>
      <w:r>
        <w:rPr>
          <w:rFonts w:ascii="Arial"/>
          <w:b/>
          <w:sz w:val="21"/>
        </w:rPr>
        <w:t>or</w:t>
      </w:r>
      <w:r>
        <w:rPr>
          <w:rFonts w:ascii="Arial"/>
          <w:b/>
          <w:spacing w:val="-5"/>
          <w:sz w:val="21"/>
        </w:rPr>
        <w:t xml:space="preserve"> </w:t>
      </w:r>
      <w:r>
        <w:rPr>
          <w:rFonts w:ascii="Arial"/>
          <w:b/>
          <w:sz w:val="21"/>
        </w:rPr>
        <w:t xml:space="preserve">heard: </w:t>
      </w:r>
      <w:r>
        <w:rPr>
          <w:sz w:val="21"/>
        </w:rPr>
        <w:t>When</w:t>
      </w:r>
      <w:r>
        <w:rPr>
          <w:spacing w:val="-5"/>
          <w:sz w:val="21"/>
        </w:rPr>
        <w:t xml:space="preserve"> </w:t>
      </w:r>
      <w:r>
        <w:rPr>
          <w:sz w:val="21"/>
        </w:rPr>
        <w:t>asked</w:t>
      </w:r>
      <w:r>
        <w:rPr>
          <w:spacing w:val="-5"/>
          <w:sz w:val="21"/>
        </w:rPr>
        <w:t xml:space="preserve"> </w:t>
      </w:r>
      <w:r>
        <w:rPr>
          <w:sz w:val="21"/>
        </w:rPr>
        <w:t>what</w:t>
      </w:r>
      <w:r>
        <w:rPr>
          <w:spacing w:val="-1"/>
          <w:sz w:val="21"/>
        </w:rPr>
        <w:t xml:space="preserve"> </w:t>
      </w:r>
      <w:r>
        <w:rPr>
          <w:sz w:val="21"/>
        </w:rPr>
        <w:t>medical</w:t>
      </w:r>
      <w:r>
        <w:rPr>
          <w:spacing w:val="-5"/>
          <w:sz w:val="21"/>
        </w:rPr>
        <w:t xml:space="preserve"> </w:t>
      </w:r>
      <w:r>
        <w:rPr>
          <w:sz w:val="21"/>
        </w:rPr>
        <w:t>conditions</w:t>
      </w:r>
      <w:r>
        <w:rPr>
          <w:spacing w:val="-3"/>
          <w:sz w:val="21"/>
        </w:rPr>
        <w:t xml:space="preserve"> </w:t>
      </w:r>
      <w:r>
        <w:rPr>
          <w:sz w:val="21"/>
        </w:rPr>
        <w:t>he</w:t>
      </w:r>
      <w:r>
        <w:rPr>
          <w:spacing w:val="-5"/>
          <w:sz w:val="21"/>
        </w:rPr>
        <w:t xml:space="preserve"> </w:t>
      </w:r>
      <w:r>
        <w:rPr>
          <w:sz w:val="21"/>
        </w:rPr>
        <w:t>has,</w:t>
      </w:r>
      <w:r>
        <w:rPr>
          <w:spacing w:val="-1"/>
          <w:sz w:val="21"/>
        </w:rPr>
        <w:t xml:space="preserve"> </w:t>
      </w:r>
      <w:r>
        <w:rPr>
          <w:sz w:val="21"/>
        </w:rPr>
        <w:t>Robert</w:t>
      </w:r>
      <w:r>
        <w:rPr>
          <w:spacing w:val="-1"/>
          <w:sz w:val="21"/>
        </w:rPr>
        <w:t xml:space="preserve"> </w:t>
      </w:r>
      <w:r>
        <w:rPr>
          <w:sz w:val="21"/>
        </w:rPr>
        <w:t>reports</w:t>
      </w:r>
      <w:r>
        <w:rPr>
          <w:spacing w:val="-3"/>
          <w:sz w:val="21"/>
        </w:rPr>
        <w:t xml:space="preserve"> </w:t>
      </w:r>
      <w:r>
        <w:rPr>
          <w:sz w:val="21"/>
        </w:rPr>
        <w:t>AFib,</w:t>
      </w:r>
      <w:r>
        <w:rPr>
          <w:spacing w:val="-1"/>
          <w:sz w:val="21"/>
        </w:rPr>
        <w:t xml:space="preserve"> </w:t>
      </w:r>
      <w:r>
        <w:rPr>
          <w:sz w:val="21"/>
        </w:rPr>
        <w:t>heart</w:t>
      </w:r>
      <w:r>
        <w:rPr>
          <w:spacing w:val="-1"/>
          <w:sz w:val="21"/>
        </w:rPr>
        <w:t xml:space="preserve"> </w:t>
      </w:r>
      <w:r>
        <w:rPr>
          <w:sz w:val="21"/>
        </w:rPr>
        <w:t>failure, some heart disease, and diabetes. He does not clearly identify CKD Stage 3b, hypertension, or hyperlipidemia.</w:t>
      </w:r>
    </w:p>
    <w:p w14:paraId="1A0133A7" w14:textId="77777777" w:rsidR="00F9164C" w:rsidRDefault="00000000">
      <w:pPr>
        <w:spacing w:before="95" w:line="278" w:lineRule="auto"/>
        <w:ind w:left="835" w:right="871"/>
        <w:rPr>
          <w:sz w:val="21"/>
        </w:rPr>
      </w:pPr>
      <w:r>
        <w:rPr>
          <w:rFonts w:ascii="Arial"/>
          <w:b/>
          <w:sz w:val="21"/>
        </w:rPr>
        <w:t>What</w:t>
      </w:r>
      <w:r>
        <w:rPr>
          <w:rFonts w:ascii="Arial"/>
          <w:b/>
          <w:spacing w:val="-4"/>
          <w:sz w:val="21"/>
        </w:rPr>
        <w:t xml:space="preserve"> </w:t>
      </w:r>
      <w:r>
        <w:rPr>
          <w:rFonts w:ascii="Arial"/>
          <w:b/>
          <w:sz w:val="21"/>
        </w:rPr>
        <w:t>the</w:t>
      </w:r>
      <w:r>
        <w:rPr>
          <w:rFonts w:ascii="Arial"/>
          <w:b/>
          <w:spacing w:val="-6"/>
          <w:sz w:val="21"/>
        </w:rPr>
        <w:t xml:space="preserve"> </w:t>
      </w:r>
      <w:r>
        <w:rPr>
          <w:rFonts w:ascii="Arial"/>
          <w:b/>
          <w:sz w:val="21"/>
        </w:rPr>
        <w:t>grader</w:t>
      </w:r>
      <w:r>
        <w:rPr>
          <w:rFonts w:ascii="Arial"/>
          <w:b/>
          <w:spacing w:val="-6"/>
          <w:sz w:val="21"/>
        </w:rPr>
        <w:t xml:space="preserve"> </w:t>
      </w:r>
      <w:r>
        <w:rPr>
          <w:rFonts w:ascii="Arial"/>
          <w:b/>
          <w:sz w:val="21"/>
        </w:rPr>
        <w:t>expected:</w:t>
      </w:r>
      <w:r>
        <w:rPr>
          <w:rFonts w:ascii="Arial"/>
          <w:b/>
          <w:spacing w:val="-1"/>
          <w:sz w:val="21"/>
        </w:rPr>
        <w:t xml:space="preserve"> </w:t>
      </w:r>
      <w:r>
        <w:rPr>
          <w:sz w:val="21"/>
        </w:rPr>
        <w:t>The</w:t>
      </w:r>
      <w:r>
        <w:rPr>
          <w:spacing w:val="-6"/>
          <w:sz w:val="21"/>
        </w:rPr>
        <w:t xml:space="preserve"> </w:t>
      </w:r>
      <w:r>
        <w:rPr>
          <w:sz w:val="21"/>
        </w:rPr>
        <w:t>Wednesday</w:t>
      </w:r>
      <w:r>
        <w:rPr>
          <w:spacing w:val="-4"/>
          <w:sz w:val="21"/>
        </w:rPr>
        <w:t xml:space="preserve"> </w:t>
      </w:r>
      <w:r>
        <w:rPr>
          <w:sz w:val="21"/>
        </w:rPr>
        <w:t>rubric</w:t>
      </w:r>
      <w:r>
        <w:rPr>
          <w:spacing w:val="-4"/>
          <w:sz w:val="21"/>
        </w:rPr>
        <w:t xml:space="preserve"> </w:t>
      </w:r>
      <w:r>
        <w:rPr>
          <w:sz w:val="21"/>
        </w:rPr>
        <w:t>requires</w:t>
      </w:r>
      <w:r>
        <w:rPr>
          <w:spacing w:val="-4"/>
          <w:sz w:val="21"/>
        </w:rPr>
        <w:t xml:space="preserve"> </w:t>
      </w:r>
      <w:r>
        <w:rPr>
          <w:sz w:val="21"/>
        </w:rPr>
        <w:t>HFrEF,</w:t>
      </w:r>
      <w:r>
        <w:rPr>
          <w:spacing w:val="-2"/>
          <w:sz w:val="21"/>
        </w:rPr>
        <w:t xml:space="preserve"> </w:t>
      </w:r>
      <w:r>
        <w:rPr>
          <w:sz w:val="21"/>
        </w:rPr>
        <w:t>persistent</w:t>
      </w:r>
      <w:r>
        <w:rPr>
          <w:spacing w:val="-2"/>
          <w:sz w:val="21"/>
        </w:rPr>
        <w:t xml:space="preserve"> </w:t>
      </w:r>
      <w:r>
        <w:rPr>
          <w:sz w:val="21"/>
        </w:rPr>
        <w:t>nonvalvular</w:t>
      </w:r>
      <w:r>
        <w:rPr>
          <w:spacing w:val="-4"/>
          <w:sz w:val="21"/>
        </w:rPr>
        <w:t xml:space="preserve"> </w:t>
      </w:r>
      <w:r>
        <w:rPr>
          <w:sz w:val="21"/>
        </w:rPr>
        <w:t>AFib,</w:t>
      </w:r>
      <w:r>
        <w:rPr>
          <w:spacing w:val="-2"/>
          <w:sz w:val="21"/>
        </w:rPr>
        <w:t xml:space="preserve"> </w:t>
      </w:r>
      <w:r>
        <w:rPr>
          <w:sz w:val="21"/>
        </w:rPr>
        <w:t>CAD,</w:t>
      </w:r>
      <w:r>
        <w:rPr>
          <w:spacing w:val="-2"/>
          <w:sz w:val="21"/>
        </w:rPr>
        <w:t xml:space="preserve"> </w:t>
      </w:r>
      <w:r>
        <w:rPr>
          <w:sz w:val="21"/>
        </w:rPr>
        <w:t>CKD Stage 3b, type 2 diabetes, hypertension, and hyperlipidemia.</w:t>
      </w:r>
    </w:p>
    <w:p w14:paraId="3B274F15" w14:textId="77777777" w:rsidR="00F9164C" w:rsidRDefault="00000000">
      <w:pPr>
        <w:spacing w:before="95" w:line="276" w:lineRule="auto"/>
        <w:ind w:left="835" w:right="871"/>
        <w:rPr>
          <w:sz w:val="21"/>
        </w:rPr>
      </w:pPr>
      <w:r>
        <w:rPr>
          <w:rFonts w:ascii="Arial"/>
          <w:b/>
          <w:sz w:val="21"/>
        </w:rPr>
        <w:t>Why this</w:t>
      </w:r>
      <w:r>
        <w:rPr>
          <w:rFonts w:ascii="Arial"/>
          <w:b/>
          <w:spacing w:val="-1"/>
          <w:sz w:val="21"/>
        </w:rPr>
        <w:t xml:space="preserve"> </w:t>
      </w:r>
      <w:r>
        <w:rPr>
          <w:rFonts w:ascii="Arial"/>
          <w:b/>
          <w:sz w:val="21"/>
        </w:rPr>
        <w:t xml:space="preserve">is a problem: </w:t>
      </w:r>
      <w:r>
        <w:rPr>
          <w:sz w:val="21"/>
        </w:rPr>
        <w:t>The student directly asked for the medical history, but the AI patient returned an incomplete</w:t>
      </w:r>
      <w:r>
        <w:rPr>
          <w:spacing w:val="-5"/>
          <w:sz w:val="21"/>
        </w:rPr>
        <w:t xml:space="preserve"> </w:t>
      </w:r>
      <w:r>
        <w:rPr>
          <w:sz w:val="21"/>
        </w:rPr>
        <w:t>disease</w:t>
      </w:r>
      <w:r>
        <w:rPr>
          <w:spacing w:val="-5"/>
          <w:sz w:val="21"/>
        </w:rPr>
        <w:t xml:space="preserve"> </w:t>
      </w:r>
      <w:r>
        <w:rPr>
          <w:sz w:val="21"/>
        </w:rPr>
        <w:t>list.</w:t>
      </w:r>
      <w:r>
        <w:rPr>
          <w:spacing w:val="-1"/>
          <w:sz w:val="21"/>
        </w:rPr>
        <w:t xml:space="preserve"> </w:t>
      </w:r>
      <w:r>
        <w:rPr>
          <w:sz w:val="21"/>
        </w:rPr>
        <w:t>The</w:t>
      </w:r>
      <w:r>
        <w:rPr>
          <w:spacing w:val="-5"/>
          <w:sz w:val="21"/>
        </w:rPr>
        <w:t xml:space="preserve"> </w:t>
      </w:r>
      <w:r>
        <w:rPr>
          <w:sz w:val="21"/>
        </w:rPr>
        <w:t>grader</w:t>
      </w:r>
      <w:r>
        <w:rPr>
          <w:spacing w:val="-3"/>
          <w:sz w:val="21"/>
        </w:rPr>
        <w:t xml:space="preserve"> </w:t>
      </w:r>
      <w:r>
        <w:rPr>
          <w:sz w:val="21"/>
        </w:rPr>
        <w:t>should</w:t>
      </w:r>
      <w:r>
        <w:rPr>
          <w:spacing w:val="-5"/>
          <w:sz w:val="21"/>
        </w:rPr>
        <w:t xml:space="preserve"> </w:t>
      </w:r>
      <w:r>
        <w:rPr>
          <w:sz w:val="21"/>
        </w:rPr>
        <w:t>not</w:t>
      </w:r>
      <w:r>
        <w:rPr>
          <w:spacing w:val="-1"/>
          <w:sz w:val="21"/>
        </w:rPr>
        <w:t xml:space="preserve"> </w:t>
      </w:r>
      <w:r>
        <w:rPr>
          <w:sz w:val="21"/>
        </w:rPr>
        <w:t>require conditions</w:t>
      </w:r>
      <w:r>
        <w:rPr>
          <w:spacing w:val="-3"/>
          <w:sz w:val="21"/>
        </w:rPr>
        <w:t xml:space="preserve"> </w:t>
      </w:r>
      <w:r>
        <w:rPr>
          <w:sz w:val="21"/>
        </w:rPr>
        <w:t>the</w:t>
      </w:r>
      <w:r>
        <w:rPr>
          <w:spacing w:val="-5"/>
          <w:sz w:val="21"/>
        </w:rPr>
        <w:t xml:space="preserve"> </w:t>
      </w:r>
      <w:r>
        <w:rPr>
          <w:sz w:val="21"/>
        </w:rPr>
        <w:t>patient</w:t>
      </w:r>
      <w:r>
        <w:rPr>
          <w:spacing w:val="-1"/>
          <w:sz w:val="21"/>
        </w:rPr>
        <w:t xml:space="preserve"> </w:t>
      </w:r>
      <w:r>
        <w:rPr>
          <w:sz w:val="21"/>
        </w:rPr>
        <w:t>could</w:t>
      </w:r>
      <w:r>
        <w:rPr>
          <w:spacing w:val="-5"/>
          <w:sz w:val="21"/>
        </w:rPr>
        <w:t xml:space="preserve"> </w:t>
      </w:r>
      <w:r>
        <w:rPr>
          <w:sz w:val="21"/>
        </w:rPr>
        <w:t>not</w:t>
      </w:r>
      <w:r>
        <w:rPr>
          <w:spacing w:val="-1"/>
          <w:sz w:val="21"/>
        </w:rPr>
        <w:t xml:space="preserve"> </w:t>
      </w:r>
      <w:r>
        <w:rPr>
          <w:sz w:val="21"/>
        </w:rPr>
        <w:t>supply</w:t>
      </w:r>
      <w:r>
        <w:rPr>
          <w:spacing w:val="-3"/>
          <w:sz w:val="21"/>
        </w:rPr>
        <w:t xml:space="preserve"> </w:t>
      </w:r>
      <w:r>
        <w:rPr>
          <w:sz w:val="21"/>
        </w:rPr>
        <w:t>unless</w:t>
      </w:r>
      <w:r>
        <w:rPr>
          <w:spacing w:val="-3"/>
          <w:sz w:val="21"/>
        </w:rPr>
        <w:t xml:space="preserve"> </w:t>
      </w:r>
      <w:r>
        <w:rPr>
          <w:sz w:val="21"/>
        </w:rPr>
        <w:t>they</w:t>
      </w:r>
      <w:r>
        <w:rPr>
          <w:spacing w:val="-3"/>
          <w:sz w:val="21"/>
        </w:rPr>
        <w:t xml:space="preserve"> </w:t>
      </w:r>
      <w:r>
        <w:rPr>
          <w:sz w:val="21"/>
        </w:rPr>
        <w:t>are visible elsewhere in the chart.</w:t>
      </w:r>
    </w:p>
    <w:p w14:paraId="6E11B90F" w14:textId="77777777" w:rsidR="00F9164C" w:rsidRDefault="00000000">
      <w:pPr>
        <w:spacing w:before="102" w:line="273" w:lineRule="auto"/>
        <w:ind w:left="835" w:right="871"/>
        <w:rPr>
          <w:sz w:val="21"/>
        </w:rPr>
      </w:pPr>
      <w:r>
        <w:rPr>
          <w:rFonts w:ascii="Arial"/>
          <w:b/>
          <w:sz w:val="21"/>
        </w:rPr>
        <w:t>Suggested</w:t>
      </w:r>
      <w:r>
        <w:rPr>
          <w:rFonts w:ascii="Arial"/>
          <w:b/>
          <w:spacing w:val="-1"/>
          <w:sz w:val="21"/>
        </w:rPr>
        <w:t xml:space="preserve"> </w:t>
      </w:r>
      <w:r>
        <w:rPr>
          <w:rFonts w:ascii="Arial"/>
          <w:b/>
          <w:sz w:val="21"/>
        </w:rPr>
        <w:t>fix:</w:t>
      </w:r>
      <w:r>
        <w:rPr>
          <w:rFonts w:ascii="Arial"/>
          <w:b/>
          <w:spacing w:val="-1"/>
          <w:sz w:val="21"/>
        </w:rPr>
        <w:t xml:space="preserve"> </w:t>
      </w:r>
      <w:r>
        <w:rPr>
          <w:sz w:val="21"/>
        </w:rPr>
        <w:t>Use</w:t>
      </w:r>
      <w:r>
        <w:rPr>
          <w:spacing w:val="-4"/>
          <w:sz w:val="21"/>
        </w:rPr>
        <w:t xml:space="preserve"> </w:t>
      </w:r>
      <w:r>
        <w:rPr>
          <w:sz w:val="21"/>
        </w:rPr>
        <w:t>the</w:t>
      </w:r>
      <w:r>
        <w:rPr>
          <w:spacing w:val="-4"/>
          <w:sz w:val="21"/>
        </w:rPr>
        <w:t xml:space="preserve"> </w:t>
      </w:r>
      <w:r>
        <w:rPr>
          <w:sz w:val="21"/>
        </w:rPr>
        <w:t>same</w:t>
      </w:r>
      <w:r>
        <w:rPr>
          <w:spacing w:val="-4"/>
          <w:sz w:val="21"/>
        </w:rPr>
        <w:t xml:space="preserve"> </w:t>
      </w:r>
      <w:r>
        <w:rPr>
          <w:sz w:val="21"/>
        </w:rPr>
        <w:t>longitudinal</w:t>
      </w:r>
      <w:r>
        <w:rPr>
          <w:spacing w:val="-4"/>
          <w:sz w:val="21"/>
        </w:rPr>
        <w:t xml:space="preserve"> </w:t>
      </w:r>
      <w:r>
        <w:rPr>
          <w:sz w:val="21"/>
        </w:rPr>
        <w:t>diagnosis</w:t>
      </w:r>
      <w:r>
        <w:rPr>
          <w:spacing w:val="-3"/>
          <w:sz w:val="21"/>
        </w:rPr>
        <w:t xml:space="preserve"> </w:t>
      </w:r>
      <w:r>
        <w:rPr>
          <w:sz w:val="21"/>
        </w:rPr>
        <w:t>array</w:t>
      </w:r>
      <w:r>
        <w:rPr>
          <w:spacing w:val="-3"/>
          <w:sz w:val="21"/>
        </w:rPr>
        <w:t xml:space="preserve"> </w:t>
      </w:r>
      <w:r>
        <w:rPr>
          <w:sz w:val="21"/>
        </w:rPr>
        <w:t>for</w:t>
      </w:r>
      <w:r>
        <w:rPr>
          <w:spacing w:val="-3"/>
          <w:sz w:val="21"/>
        </w:rPr>
        <w:t xml:space="preserve"> </w:t>
      </w:r>
      <w:r>
        <w:rPr>
          <w:sz w:val="21"/>
        </w:rPr>
        <w:t>the</w:t>
      </w:r>
      <w:r>
        <w:rPr>
          <w:spacing w:val="-4"/>
          <w:sz w:val="21"/>
        </w:rPr>
        <w:t xml:space="preserve"> </w:t>
      </w:r>
      <w:r>
        <w:rPr>
          <w:sz w:val="21"/>
        </w:rPr>
        <w:t>AI</w:t>
      </w:r>
      <w:r>
        <w:rPr>
          <w:spacing w:val="-2"/>
          <w:sz w:val="21"/>
        </w:rPr>
        <w:t xml:space="preserve"> </w:t>
      </w:r>
      <w:r>
        <w:rPr>
          <w:sz w:val="21"/>
        </w:rPr>
        <w:t>patient,</w:t>
      </w:r>
      <w:r>
        <w:rPr>
          <w:spacing w:val="-1"/>
          <w:sz w:val="21"/>
        </w:rPr>
        <w:t xml:space="preserve"> </w:t>
      </w:r>
      <w:r>
        <w:rPr>
          <w:sz w:val="21"/>
        </w:rPr>
        <w:t>Problem</w:t>
      </w:r>
      <w:r>
        <w:rPr>
          <w:spacing w:val="-3"/>
          <w:sz w:val="21"/>
        </w:rPr>
        <w:t xml:space="preserve"> </w:t>
      </w:r>
      <w:r>
        <w:rPr>
          <w:sz w:val="21"/>
        </w:rPr>
        <w:t>List,</w:t>
      </w:r>
      <w:r>
        <w:rPr>
          <w:spacing w:val="-1"/>
          <w:sz w:val="21"/>
        </w:rPr>
        <w:t xml:space="preserve"> </w:t>
      </w:r>
      <w:r>
        <w:rPr>
          <w:sz w:val="21"/>
        </w:rPr>
        <w:t>and</w:t>
      </w:r>
      <w:r>
        <w:rPr>
          <w:spacing w:val="-4"/>
          <w:sz w:val="21"/>
        </w:rPr>
        <w:t xml:space="preserve"> </w:t>
      </w:r>
      <w:r>
        <w:rPr>
          <w:sz w:val="21"/>
        </w:rPr>
        <w:t>rubric</w:t>
      </w:r>
      <w:r>
        <w:rPr>
          <w:spacing w:val="-3"/>
          <w:sz w:val="21"/>
        </w:rPr>
        <w:t xml:space="preserve"> </w:t>
      </w:r>
      <w:r>
        <w:rPr>
          <w:sz w:val="21"/>
        </w:rPr>
        <w:t>so</w:t>
      </w:r>
      <w:r>
        <w:rPr>
          <w:spacing w:val="-4"/>
          <w:sz w:val="21"/>
        </w:rPr>
        <w:t xml:space="preserve"> </w:t>
      </w:r>
      <w:r>
        <w:rPr>
          <w:sz w:val="21"/>
        </w:rPr>
        <w:t>a</w:t>
      </w:r>
      <w:r>
        <w:rPr>
          <w:spacing w:val="-4"/>
          <w:sz w:val="21"/>
        </w:rPr>
        <w:t xml:space="preserve"> </w:t>
      </w:r>
      <w:r>
        <w:rPr>
          <w:sz w:val="21"/>
        </w:rPr>
        <w:t>direct medical history question returns the complete intended list.</w:t>
      </w:r>
    </w:p>
    <w:p w14:paraId="38F56BE3" w14:textId="77777777" w:rsidR="00F9164C" w:rsidRDefault="00000000">
      <w:pPr>
        <w:pStyle w:val="BodyText"/>
        <w:spacing w:before="49"/>
        <w:rPr>
          <w:sz w:val="20"/>
        </w:rPr>
      </w:pPr>
      <w:r>
        <w:rPr>
          <w:noProof/>
          <w:sz w:val="20"/>
        </w:rPr>
        <w:drawing>
          <wp:anchor distT="0" distB="0" distL="0" distR="0" simplePos="0" relativeHeight="487628800" behindDoc="1" locked="0" layoutInCell="1" allowOverlap="1" wp14:anchorId="0E2EA718" wp14:editId="2ECCF300">
            <wp:simplePos x="0" y="0"/>
            <wp:positionH relativeFrom="page">
              <wp:posOffset>1003946</wp:posOffset>
            </wp:positionH>
            <wp:positionV relativeFrom="paragraph">
              <wp:posOffset>192418</wp:posOffset>
            </wp:positionV>
            <wp:extent cx="5757752" cy="2195512"/>
            <wp:effectExtent l="0" t="0" r="0" b="0"/>
            <wp:wrapTopAndBottom/>
            <wp:docPr id="162" name="Image 1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2" name="Image 162"/>
                    <pic:cNvPicPr/>
                  </pic:nvPicPr>
                  <pic:blipFill>
                    <a:blip r:embed="rId146" cstate="print"/>
                    <a:stretch>
                      <a:fillRect/>
                    </a:stretch>
                  </pic:blipFill>
                  <pic:spPr>
                    <a:xfrm>
                      <a:off x="0" y="0"/>
                      <a:ext cx="5757752" cy="2195512"/>
                    </a:xfrm>
                    <a:prstGeom prst="rect">
                      <a:avLst/>
                    </a:prstGeom>
                  </pic:spPr>
                </pic:pic>
              </a:graphicData>
            </a:graphic>
          </wp:anchor>
        </w:drawing>
      </w:r>
    </w:p>
    <w:p w14:paraId="3A38AB9F" w14:textId="77777777" w:rsidR="00F9164C" w:rsidRDefault="00000000">
      <w:pPr>
        <w:spacing w:before="153"/>
        <w:ind w:left="10" w:right="11"/>
        <w:jc w:val="center"/>
        <w:rPr>
          <w:rFonts w:ascii="Arial" w:hAnsi="Arial"/>
          <w:i/>
          <w:sz w:val="18"/>
        </w:rPr>
      </w:pPr>
      <w:r>
        <w:rPr>
          <w:rFonts w:ascii="Arial" w:hAnsi="Arial"/>
          <w:i/>
          <w:color w:val="696969"/>
          <w:sz w:val="18"/>
        </w:rPr>
        <w:t>Evidence</w:t>
      </w:r>
      <w:r>
        <w:rPr>
          <w:rFonts w:ascii="Arial" w:hAnsi="Arial"/>
          <w:i/>
          <w:color w:val="696969"/>
          <w:spacing w:val="-4"/>
          <w:sz w:val="18"/>
        </w:rPr>
        <w:t xml:space="preserve"> </w:t>
      </w:r>
      <w:r>
        <w:rPr>
          <w:rFonts w:ascii="Arial" w:hAnsi="Arial"/>
          <w:i/>
          <w:color w:val="696969"/>
          <w:sz w:val="18"/>
        </w:rPr>
        <w:t>–</w:t>
      </w:r>
      <w:r>
        <w:rPr>
          <w:rFonts w:ascii="Arial" w:hAnsi="Arial"/>
          <w:i/>
          <w:color w:val="696969"/>
          <w:spacing w:val="-2"/>
          <w:sz w:val="18"/>
        </w:rPr>
        <w:t xml:space="preserve"> </w:t>
      </w:r>
      <w:r>
        <w:rPr>
          <w:rFonts w:ascii="Arial" w:hAnsi="Arial"/>
          <w:i/>
          <w:color w:val="696969"/>
          <w:sz w:val="18"/>
        </w:rPr>
        <w:t>Wednesday</w:t>
      </w:r>
      <w:r>
        <w:rPr>
          <w:rFonts w:ascii="Arial" w:hAnsi="Arial"/>
          <w:i/>
          <w:color w:val="696969"/>
          <w:spacing w:val="-2"/>
          <w:sz w:val="18"/>
        </w:rPr>
        <w:t xml:space="preserve"> </w:t>
      </w:r>
      <w:r>
        <w:rPr>
          <w:rFonts w:ascii="Arial" w:hAnsi="Arial"/>
          <w:i/>
          <w:color w:val="696969"/>
          <w:sz w:val="18"/>
        </w:rPr>
        <w:t>3</w:t>
      </w:r>
      <w:r>
        <w:rPr>
          <w:rFonts w:ascii="Arial" w:hAnsi="Arial"/>
          <w:i/>
          <w:color w:val="696969"/>
          <w:spacing w:val="-1"/>
          <w:sz w:val="18"/>
        </w:rPr>
        <w:t xml:space="preserve"> </w:t>
      </w:r>
      <w:r>
        <w:rPr>
          <w:rFonts w:ascii="Arial" w:hAnsi="Arial"/>
          <w:i/>
          <w:color w:val="696969"/>
          <w:sz w:val="18"/>
        </w:rPr>
        <w:t>Month</w:t>
      </w:r>
      <w:r>
        <w:rPr>
          <w:rFonts w:ascii="Arial" w:hAnsi="Arial"/>
          <w:i/>
          <w:color w:val="696969"/>
          <w:spacing w:val="-1"/>
          <w:sz w:val="18"/>
        </w:rPr>
        <w:t xml:space="preserve"> </w:t>
      </w:r>
      <w:r>
        <w:rPr>
          <w:rFonts w:ascii="Arial" w:hAnsi="Arial"/>
          <w:i/>
          <w:color w:val="696969"/>
          <w:sz w:val="18"/>
        </w:rPr>
        <w:t>Follow</w:t>
      </w:r>
      <w:r>
        <w:rPr>
          <w:rFonts w:ascii="Arial" w:hAnsi="Arial"/>
          <w:i/>
          <w:color w:val="696969"/>
          <w:spacing w:val="-1"/>
          <w:sz w:val="18"/>
        </w:rPr>
        <w:t xml:space="preserve"> </w:t>
      </w:r>
      <w:r>
        <w:rPr>
          <w:rFonts w:ascii="Arial" w:hAnsi="Arial"/>
          <w:i/>
          <w:color w:val="696969"/>
          <w:sz w:val="18"/>
        </w:rPr>
        <w:t>Up:</w:t>
      </w:r>
      <w:r>
        <w:rPr>
          <w:rFonts w:ascii="Arial" w:hAnsi="Arial"/>
          <w:i/>
          <w:color w:val="696969"/>
          <w:spacing w:val="-1"/>
          <w:sz w:val="18"/>
        </w:rPr>
        <w:t xml:space="preserve"> </w:t>
      </w:r>
      <w:r>
        <w:rPr>
          <w:rFonts w:ascii="Arial" w:hAnsi="Arial"/>
          <w:i/>
          <w:color w:val="696969"/>
          <w:sz w:val="18"/>
        </w:rPr>
        <w:t>student</w:t>
      </w:r>
      <w:r>
        <w:rPr>
          <w:rFonts w:ascii="Arial" w:hAnsi="Arial"/>
          <w:i/>
          <w:color w:val="696969"/>
          <w:spacing w:val="-2"/>
          <w:sz w:val="18"/>
        </w:rPr>
        <w:t xml:space="preserve"> </w:t>
      </w:r>
      <w:r>
        <w:rPr>
          <w:rFonts w:ascii="Arial" w:hAnsi="Arial"/>
          <w:i/>
          <w:color w:val="696969"/>
          <w:sz w:val="18"/>
        </w:rPr>
        <w:t>facing</w:t>
      </w:r>
      <w:r>
        <w:rPr>
          <w:rFonts w:ascii="Arial" w:hAnsi="Arial"/>
          <w:i/>
          <w:color w:val="696969"/>
          <w:spacing w:val="-1"/>
          <w:sz w:val="18"/>
        </w:rPr>
        <w:t xml:space="preserve"> </w:t>
      </w:r>
      <w:r>
        <w:rPr>
          <w:rFonts w:ascii="Arial" w:hAnsi="Arial"/>
          <w:i/>
          <w:color w:val="696969"/>
          <w:sz w:val="18"/>
        </w:rPr>
        <w:t>information</w:t>
      </w:r>
      <w:r>
        <w:rPr>
          <w:rFonts w:ascii="Arial" w:hAnsi="Arial"/>
          <w:i/>
          <w:color w:val="696969"/>
          <w:spacing w:val="-2"/>
          <w:sz w:val="18"/>
        </w:rPr>
        <w:t xml:space="preserve"> </w:t>
      </w:r>
      <w:r>
        <w:rPr>
          <w:rFonts w:ascii="Arial" w:hAnsi="Arial"/>
          <w:i/>
          <w:color w:val="696969"/>
          <w:sz w:val="18"/>
        </w:rPr>
        <w:t>compared</w:t>
      </w:r>
      <w:r>
        <w:rPr>
          <w:rFonts w:ascii="Arial" w:hAnsi="Arial"/>
          <w:i/>
          <w:color w:val="696969"/>
          <w:spacing w:val="-1"/>
          <w:sz w:val="18"/>
        </w:rPr>
        <w:t xml:space="preserve"> </w:t>
      </w:r>
      <w:r>
        <w:rPr>
          <w:rFonts w:ascii="Arial" w:hAnsi="Arial"/>
          <w:i/>
          <w:color w:val="696969"/>
          <w:sz w:val="18"/>
        </w:rPr>
        <w:t>with</w:t>
      </w:r>
      <w:r>
        <w:rPr>
          <w:rFonts w:ascii="Arial" w:hAnsi="Arial"/>
          <w:i/>
          <w:color w:val="696969"/>
          <w:spacing w:val="-1"/>
          <w:sz w:val="18"/>
        </w:rPr>
        <w:t xml:space="preserve"> </w:t>
      </w:r>
      <w:r>
        <w:rPr>
          <w:rFonts w:ascii="Arial" w:hAnsi="Arial"/>
          <w:i/>
          <w:color w:val="696969"/>
          <w:sz w:val="18"/>
        </w:rPr>
        <w:t>the</w:t>
      </w:r>
      <w:r>
        <w:rPr>
          <w:rFonts w:ascii="Arial" w:hAnsi="Arial"/>
          <w:i/>
          <w:color w:val="696969"/>
          <w:spacing w:val="-1"/>
          <w:sz w:val="18"/>
        </w:rPr>
        <w:t xml:space="preserve"> </w:t>
      </w:r>
      <w:r>
        <w:rPr>
          <w:rFonts w:ascii="Arial" w:hAnsi="Arial"/>
          <w:i/>
          <w:color w:val="696969"/>
          <w:sz w:val="18"/>
        </w:rPr>
        <w:t>grader/rubric</w:t>
      </w:r>
      <w:r>
        <w:rPr>
          <w:rFonts w:ascii="Arial" w:hAnsi="Arial"/>
          <w:i/>
          <w:color w:val="696969"/>
          <w:spacing w:val="-1"/>
          <w:sz w:val="18"/>
        </w:rPr>
        <w:t xml:space="preserve"> </w:t>
      </w:r>
      <w:r>
        <w:rPr>
          <w:rFonts w:ascii="Arial" w:hAnsi="Arial"/>
          <w:i/>
          <w:color w:val="696969"/>
          <w:spacing w:val="-2"/>
          <w:sz w:val="18"/>
        </w:rPr>
        <w:t>expectation.</w:t>
      </w:r>
    </w:p>
    <w:p w14:paraId="2B1CC988" w14:textId="77777777" w:rsidR="00F9164C" w:rsidRDefault="00F9164C">
      <w:pPr>
        <w:jc w:val="center"/>
        <w:rPr>
          <w:rFonts w:ascii="Arial" w:hAnsi="Arial"/>
          <w:i/>
          <w:sz w:val="18"/>
        </w:rPr>
        <w:sectPr w:rsidR="00F9164C">
          <w:pgSz w:w="12240" w:h="15840"/>
          <w:pgMar w:top="720" w:right="0" w:bottom="540" w:left="0" w:header="0" w:footer="313" w:gutter="0"/>
          <w:cols w:space="720"/>
        </w:sectPr>
      </w:pPr>
    </w:p>
    <w:p w14:paraId="0A6C26EC" w14:textId="77777777" w:rsidR="00F9164C" w:rsidRDefault="00000000">
      <w:pPr>
        <w:pStyle w:val="Heading6"/>
        <w:spacing w:line="290" w:lineRule="auto"/>
        <w:ind w:right="856"/>
      </w:pPr>
      <w:r>
        <w:rPr>
          <w:color w:val="183B62"/>
          <w:spacing w:val="-2"/>
        </w:rPr>
        <w:lastRenderedPageBreak/>
        <w:t>Issue</w:t>
      </w:r>
      <w:r>
        <w:rPr>
          <w:color w:val="183B62"/>
          <w:spacing w:val="-29"/>
        </w:rPr>
        <w:t xml:space="preserve"> </w:t>
      </w:r>
      <w:r>
        <w:rPr>
          <w:color w:val="183B62"/>
          <w:spacing w:val="-2"/>
        </w:rPr>
        <w:t>4.</w:t>
      </w:r>
      <w:r>
        <w:rPr>
          <w:color w:val="183B62"/>
          <w:spacing w:val="-28"/>
        </w:rPr>
        <w:t xml:space="preserve"> </w:t>
      </w:r>
      <w:r>
        <w:rPr>
          <w:color w:val="183B62"/>
          <w:spacing w:val="-2"/>
        </w:rPr>
        <w:t>Prior</w:t>
      </w:r>
      <w:r>
        <w:rPr>
          <w:color w:val="183B62"/>
          <w:spacing w:val="-27"/>
        </w:rPr>
        <w:t xml:space="preserve"> </w:t>
      </w:r>
      <w:r>
        <w:rPr>
          <w:color w:val="183B62"/>
          <w:spacing w:val="-2"/>
        </w:rPr>
        <w:t>PCI</w:t>
      </w:r>
      <w:r>
        <w:rPr>
          <w:color w:val="183B62"/>
          <w:spacing w:val="-26"/>
        </w:rPr>
        <w:t xml:space="preserve"> </w:t>
      </w:r>
      <w:r>
        <w:rPr>
          <w:color w:val="183B62"/>
          <w:spacing w:val="-2"/>
        </w:rPr>
        <w:t>with</w:t>
      </w:r>
      <w:r>
        <w:rPr>
          <w:color w:val="183B62"/>
          <w:spacing w:val="-28"/>
        </w:rPr>
        <w:t xml:space="preserve"> </w:t>
      </w:r>
      <w:r>
        <w:rPr>
          <w:color w:val="183B62"/>
          <w:spacing w:val="-2"/>
        </w:rPr>
        <w:t>drug</w:t>
      </w:r>
      <w:r>
        <w:rPr>
          <w:color w:val="183B62"/>
          <w:spacing w:val="-25"/>
        </w:rPr>
        <w:t xml:space="preserve"> </w:t>
      </w:r>
      <w:r>
        <w:rPr>
          <w:color w:val="183B62"/>
          <w:spacing w:val="-2"/>
        </w:rPr>
        <w:t>eluting</w:t>
      </w:r>
      <w:r>
        <w:rPr>
          <w:color w:val="183B62"/>
          <w:spacing w:val="-25"/>
        </w:rPr>
        <w:t xml:space="preserve"> </w:t>
      </w:r>
      <w:r>
        <w:rPr>
          <w:color w:val="183B62"/>
          <w:spacing w:val="-2"/>
        </w:rPr>
        <w:t>stent</w:t>
      </w:r>
      <w:r>
        <w:rPr>
          <w:color w:val="183B62"/>
          <w:spacing w:val="-28"/>
        </w:rPr>
        <w:t xml:space="preserve"> </w:t>
      </w:r>
      <w:r>
        <w:rPr>
          <w:color w:val="183B62"/>
          <w:spacing w:val="-2"/>
        </w:rPr>
        <w:t>history</w:t>
      </w:r>
      <w:r>
        <w:rPr>
          <w:color w:val="183B62"/>
          <w:spacing w:val="-25"/>
        </w:rPr>
        <w:t xml:space="preserve"> </w:t>
      </w:r>
      <w:r>
        <w:rPr>
          <w:color w:val="183B62"/>
          <w:spacing w:val="-2"/>
        </w:rPr>
        <w:t>is</w:t>
      </w:r>
      <w:r>
        <w:rPr>
          <w:color w:val="183B62"/>
          <w:spacing w:val="-26"/>
        </w:rPr>
        <w:t xml:space="preserve"> </w:t>
      </w:r>
      <w:r>
        <w:rPr>
          <w:color w:val="183B62"/>
          <w:spacing w:val="-2"/>
        </w:rPr>
        <w:t>directly</w:t>
      </w:r>
      <w:r>
        <w:rPr>
          <w:color w:val="183B62"/>
          <w:spacing w:val="-30"/>
        </w:rPr>
        <w:t xml:space="preserve"> </w:t>
      </w:r>
      <w:r>
        <w:rPr>
          <w:color w:val="183B62"/>
          <w:spacing w:val="-2"/>
        </w:rPr>
        <w:t>denied</w:t>
      </w:r>
      <w:r>
        <w:rPr>
          <w:color w:val="183B62"/>
          <w:spacing w:val="-26"/>
        </w:rPr>
        <w:t xml:space="preserve"> </w:t>
      </w:r>
      <w:r>
        <w:rPr>
          <w:color w:val="183B62"/>
          <w:spacing w:val="-2"/>
        </w:rPr>
        <w:t>by</w:t>
      </w:r>
      <w:r>
        <w:rPr>
          <w:color w:val="183B62"/>
          <w:spacing w:val="-26"/>
        </w:rPr>
        <w:t xml:space="preserve"> </w:t>
      </w:r>
      <w:r>
        <w:rPr>
          <w:color w:val="183B62"/>
          <w:spacing w:val="-2"/>
        </w:rPr>
        <w:t>the</w:t>
      </w:r>
      <w:r>
        <w:rPr>
          <w:color w:val="183B62"/>
          <w:spacing w:val="-27"/>
        </w:rPr>
        <w:t xml:space="preserve"> </w:t>
      </w:r>
      <w:r>
        <w:rPr>
          <w:color w:val="183B62"/>
          <w:spacing w:val="-2"/>
        </w:rPr>
        <w:t>Wednesday</w:t>
      </w:r>
      <w:r>
        <w:rPr>
          <w:color w:val="183B62"/>
          <w:spacing w:val="-26"/>
        </w:rPr>
        <w:t xml:space="preserve"> </w:t>
      </w:r>
      <w:r>
        <w:rPr>
          <w:color w:val="183B62"/>
          <w:spacing w:val="-2"/>
        </w:rPr>
        <w:t>AI patient</w:t>
      </w:r>
    </w:p>
    <w:p w14:paraId="721DEE45" w14:textId="77777777" w:rsidR="00F9164C" w:rsidRDefault="00000000">
      <w:pPr>
        <w:spacing w:before="123" w:line="278" w:lineRule="auto"/>
        <w:ind w:left="835" w:right="871"/>
        <w:rPr>
          <w:sz w:val="21"/>
        </w:rPr>
      </w:pPr>
      <w:r>
        <w:rPr>
          <w:rFonts w:ascii="Arial"/>
          <w:b/>
          <w:sz w:val="21"/>
        </w:rPr>
        <w:t>What</w:t>
      </w:r>
      <w:r>
        <w:rPr>
          <w:rFonts w:ascii="Arial"/>
          <w:b/>
          <w:spacing w:val="-2"/>
          <w:sz w:val="21"/>
        </w:rPr>
        <w:t xml:space="preserve"> </w:t>
      </w:r>
      <w:r>
        <w:rPr>
          <w:rFonts w:ascii="Arial"/>
          <w:b/>
          <w:sz w:val="21"/>
        </w:rPr>
        <w:t>the</w:t>
      </w:r>
      <w:r>
        <w:rPr>
          <w:rFonts w:ascii="Arial"/>
          <w:b/>
          <w:spacing w:val="-4"/>
          <w:sz w:val="21"/>
        </w:rPr>
        <w:t xml:space="preserve"> </w:t>
      </w:r>
      <w:r>
        <w:rPr>
          <w:rFonts w:ascii="Arial"/>
          <w:b/>
          <w:sz w:val="21"/>
        </w:rPr>
        <w:t>student</w:t>
      </w:r>
      <w:r>
        <w:rPr>
          <w:rFonts w:ascii="Arial"/>
          <w:b/>
          <w:spacing w:val="-7"/>
          <w:sz w:val="21"/>
        </w:rPr>
        <w:t xml:space="preserve"> </w:t>
      </w:r>
      <w:r>
        <w:rPr>
          <w:rFonts w:ascii="Arial"/>
          <w:b/>
          <w:sz w:val="21"/>
        </w:rPr>
        <w:t>saw or</w:t>
      </w:r>
      <w:r>
        <w:rPr>
          <w:rFonts w:ascii="Arial"/>
          <w:b/>
          <w:spacing w:val="-4"/>
          <w:sz w:val="21"/>
        </w:rPr>
        <w:t xml:space="preserve"> </w:t>
      </w:r>
      <w:r>
        <w:rPr>
          <w:rFonts w:ascii="Arial"/>
          <w:b/>
          <w:sz w:val="21"/>
        </w:rPr>
        <w:t xml:space="preserve">heard: </w:t>
      </w:r>
      <w:r>
        <w:rPr>
          <w:sz w:val="21"/>
        </w:rPr>
        <w:t>When</w:t>
      </w:r>
      <w:r>
        <w:rPr>
          <w:spacing w:val="-4"/>
          <w:sz w:val="21"/>
        </w:rPr>
        <w:t xml:space="preserve"> </w:t>
      </w:r>
      <w:r>
        <w:rPr>
          <w:sz w:val="21"/>
        </w:rPr>
        <w:t>asked</w:t>
      </w:r>
      <w:r>
        <w:rPr>
          <w:spacing w:val="-4"/>
          <w:sz w:val="21"/>
        </w:rPr>
        <w:t xml:space="preserve"> </w:t>
      </w:r>
      <w:r>
        <w:rPr>
          <w:sz w:val="21"/>
        </w:rPr>
        <w:t>whether</w:t>
      </w:r>
      <w:r>
        <w:rPr>
          <w:spacing w:val="-2"/>
          <w:sz w:val="21"/>
        </w:rPr>
        <w:t xml:space="preserve"> </w:t>
      </w:r>
      <w:r>
        <w:rPr>
          <w:sz w:val="21"/>
        </w:rPr>
        <w:t>he</w:t>
      </w:r>
      <w:r>
        <w:rPr>
          <w:spacing w:val="-4"/>
          <w:sz w:val="21"/>
        </w:rPr>
        <w:t xml:space="preserve"> </w:t>
      </w:r>
      <w:r>
        <w:rPr>
          <w:sz w:val="21"/>
        </w:rPr>
        <w:t>has</w:t>
      </w:r>
      <w:r>
        <w:rPr>
          <w:spacing w:val="-2"/>
          <w:sz w:val="21"/>
        </w:rPr>
        <w:t xml:space="preserve"> </w:t>
      </w:r>
      <w:r>
        <w:rPr>
          <w:sz w:val="21"/>
        </w:rPr>
        <w:t>ever</w:t>
      </w:r>
      <w:r>
        <w:rPr>
          <w:spacing w:val="-2"/>
          <w:sz w:val="21"/>
        </w:rPr>
        <w:t xml:space="preserve"> </w:t>
      </w:r>
      <w:r>
        <w:rPr>
          <w:sz w:val="21"/>
        </w:rPr>
        <w:t>had</w:t>
      </w:r>
      <w:r>
        <w:rPr>
          <w:spacing w:val="-4"/>
          <w:sz w:val="21"/>
        </w:rPr>
        <w:t xml:space="preserve"> </w:t>
      </w:r>
      <w:r>
        <w:rPr>
          <w:sz w:val="21"/>
        </w:rPr>
        <w:t>surgeries</w:t>
      </w:r>
      <w:r>
        <w:rPr>
          <w:spacing w:val="-2"/>
          <w:sz w:val="21"/>
        </w:rPr>
        <w:t xml:space="preserve"> </w:t>
      </w:r>
      <w:r>
        <w:rPr>
          <w:sz w:val="21"/>
        </w:rPr>
        <w:t>or</w:t>
      </w:r>
      <w:r>
        <w:rPr>
          <w:spacing w:val="-2"/>
          <w:sz w:val="21"/>
        </w:rPr>
        <w:t xml:space="preserve"> </w:t>
      </w:r>
      <w:r>
        <w:rPr>
          <w:sz w:val="21"/>
        </w:rPr>
        <w:t>procedures, Robert says</w:t>
      </w:r>
      <w:r>
        <w:rPr>
          <w:spacing w:val="-2"/>
          <w:sz w:val="21"/>
        </w:rPr>
        <w:t xml:space="preserve"> </w:t>
      </w:r>
      <w:r>
        <w:rPr>
          <w:sz w:val="21"/>
        </w:rPr>
        <w:t>he does not recall having any surgeries or procedures.</w:t>
      </w:r>
    </w:p>
    <w:p w14:paraId="014AB24C" w14:textId="77777777" w:rsidR="00F9164C" w:rsidRDefault="00000000">
      <w:pPr>
        <w:spacing w:before="95" w:line="278" w:lineRule="auto"/>
        <w:ind w:left="835" w:right="871"/>
        <w:rPr>
          <w:sz w:val="21"/>
        </w:rPr>
      </w:pPr>
      <w:r>
        <w:rPr>
          <w:rFonts w:ascii="Arial"/>
          <w:b/>
          <w:sz w:val="21"/>
        </w:rPr>
        <w:t>What</w:t>
      </w:r>
      <w:r>
        <w:rPr>
          <w:rFonts w:ascii="Arial"/>
          <w:b/>
          <w:spacing w:val="-3"/>
          <w:sz w:val="21"/>
        </w:rPr>
        <w:t xml:space="preserve"> </w:t>
      </w:r>
      <w:r>
        <w:rPr>
          <w:rFonts w:ascii="Arial"/>
          <w:b/>
          <w:sz w:val="21"/>
        </w:rPr>
        <w:t>the</w:t>
      </w:r>
      <w:r>
        <w:rPr>
          <w:rFonts w:ascii="Arial"/>
          <w:b/>
          <w:spacing w:val="-4"/>
          <w:sz w:val="21"/>
        </w:rPr>
        <w:t xml:space="preserve"> </w:t>
      </w:r>
      <w:r>
        <w:rPr>
          <w:rFonts w:ascii="Arial"/>
          <w:b/>
          <w:sz w:val="21"/>
        </w:rPr>
        <w:t>grader</w:t>
      </w:r>
      <w:r>
        <w:rPr>
          <w:rFonts w:ascii="Arial"/>
          <w:b/>
          <w:spacing w:val="-4"/>
          <w:sz w:val="21"/>
        </w:rPr>
        <w:t xml:space="preserve"> </w:t>
      </w:r>
      <w:r>
        <w:rPr>
          <w:rFonts w:ascii="Arial"/>
          <w:b/>
          <w:sz w:val="21"/>
        </w:rPr>
        <w:t xml:space="preserve">expected: </w:t>
      </w:r>
      <w:r>
        <w:rPr>
          <w:sz w:val="21"/>
        </w:rPr>
        <w:t>The</w:t>
      </w:r>
      <w:r>
        <w:rPr>
          <w:spacing w:val="-4"/>
          <w:sz w:val="21"/>
        </w:rPr>
        <w:t xml:space="preserve"> </w:t>
      </w:r>
      <w:r>
        <w:rPr>
          <w:sz w:val="21"/>
        </w:rPr>
        <w:t>Wednesday</w:t>
      </w:r>
      <w:r>
        <w:rPr>
          <w:spacing w:val="-3"/>
          <w:sz w:val="21"/>
        </w:rPr>
        <w:t xml:space="preserve"> </w:t>
      </w:r>
      <w:r>
        <w:rPr>
          <w:sz w:val="21"/>
        </w:rPr>
        <w:t>rubric</w:t>
      </w:r>
      <w:r>
        <w:rPr>
          <w:spacing w:val="-3"/>
          <w:sz w:val="21"/>
        </w:rPr>
        <w:t xml:space="preserve"> </w:t>
      </w:r>
      <w:r>
        <w:rPr>
          <w:sz w:val="21"/>
        </w:rPr>
        <w:t>requires</w:t>
      </w:r>
      <w:r>
        <w:rPr>
          <w:spacing w:val="-3"/>
          <w:sz w:val="21"/>
        </w:rPr>
        <w:t xml:space="preserve"> </w:t>
      </w:r>
      <w:r>
        <w:rPr>
          <w:sz w:val="21"/>
        </w:rPr>
        <w:t>prior</w:t>
      </w:r>
      <w:r>
        <w:rPr>
          <w:spacing w:val="-3"/>
          <w:sz w:val="21"/>
        </w:rPr>
        <w:t xml:space="preserve"> </w:t>
      </w:r>
      <w:r>
        <w:rPr>
          <w:sz w:val="21"/>
        </w:rPr>
        <w:t>PCI</w:t>
      </w:r>
      <w:r>
        <w:rPr>
          <w:spacing w:val="-1"/>
          <w:sz w:val="21"/>
        </w:rPr>
        <w:t xml:space="preserve"> </w:t>
      </w:r>
      <w:r>
        <w:rPr>
          <w:sz w:val="21"/>
        </w:rPr>
        <w:t>with</w:t>
      </w:r>
      <w:r>
        <w:rPr>
          <w:spacing w:val="-4"/>
          <w:sz w:val="21"/>
        </w:rPr>
        <w:t xml:space="preserve"> </w:t>
      </w:r>
      <w:r>
        <w:rPr>
          <w:sz w:val="21"/>
        </w:rPr>
        <w:t>drug</w:t>
      </w:r>
      <w:r>
        <w:rPr>
          <w:spacing w:val="-4"/>
          <w:sz w:val="21"/>
        </w:rPr>
        <w:t xml:space="preserve"> </w:t>
      </w:r>
      <w:r>
        <w:rPr>
          <w:sz w:val="21"/>
        </w:rPr>
        <w:t>eluting</w:t>
      </w:r>
      <w:r>
        <w:rPr>
          <w:spacing w:val="-4"/>
          <w:sz w:val="21"/>
        </w:rPr>
        <w:t xml:space="preserve"> </w:t>
      </w:r>
      <w:r>
        <w:rPr>
          <w:sz w:val="21"/>
        </w:rPr>
        <w:t>stent</w:t>
      </w:r>
      <w:r>
        <w:rPr>
          <w:spacing w:val="-1"/>
          <w:sz w:val="21"/>
        </w:rPr>
        <w:t xml:space="preserve"> </w:t>
      </w:r>
      <w:r>
        <w:rPr>
          <w:sz w:val="21"/>
        </w:rPr>
        <w:t>placement</w:t>
      </w:r>
      <w:r>
        <w:rPr>
          <w:spacing w:val="-1"/>
          <w:sz w:val="21"/>
        </w:rPr>
        <w:t xml:space="preserve"> </w:t>
      </w:r>
      <w:r>
        <w:rPr>
          <w:sz w:val="21"/>
        </w:rPr>
        <w:t>in</w:t>
      </w:r>
      <w:r>
        <w:rPr>
          <w:spacing w:val="-4"/>
          <w:sz w:val="21"/>
        </w:rPr>
        <w:t xml:space="preserve"> </w:t>
      </w:r>
      <w:r>
        <w:rPr>
          <w:sz w:val="21"/>
        </w:rPr>
        <w:t>both past medical and past surgical history.</w:t>
      </w:r>
    </w:p>
    <w:p w14:paraId="29A6D05F" w14:textId="77777777" w:rsidR="00F9164C" w:rsidRDefault="00000000">
      <w:pPr>
        <w:spacing w:before="95" w:line="278" w:lineRule="auto"/>
        <w:ind w:left="835" w:right="871"/>
        <w:rPr>
          <w:sz w:val="21"/>
        </w:rPr>
      </w:pPr>
      <w:r>
        <w:rPr>
          <w:rFonts w:ascii="Arial"/>
          <w:b/>
          <w:sz w:val="21"/>
        </w:rPr>
        <w:t>Why</w:t>
      </w:r>
      <w:r>
        <w:rPr>
          <w:rFonts w:ascii="Arial"/>
          <w:b/>
          <w:spacing w:val="-4"/>
          <w:sz w:val="21"/>
        </w:rPr>
        <w:t xml:space="preserve"> </w:t>
      </w:r>
      <w:r>
        <w:rPr>
          <w:rFonts w:ascii="Arial"/>
          <w:b/>
          <w:sz w:val="21"/>
        </w:rPr>
        <w:t>this</w:t>
      </w:r>
      <w:r>
        <w:rPr>
          <w:rFonts w:ascii="Arial"/>
          <w:b/>
          <w:spacing w:val="-9"/>
          <w:sz w:val="21"/>
        </w:rPr>
        <w:t xml:space="preserve"> </w:t>
      </w:r>
      <w:r>
        <w:rPr>
          <w:rFonts w:ascii="Arial"/>
          <w:b/>
          <w:sz w:val="21"/>
        </w:rPr>
        <w:t>is</w:t>
      </w:r>
      <w:r>
        <w:rPr>
          <w:rFonts w:ascii="Arial"/>
          <w:b/>
          <w:spacing w:val="-4"/>
          <w:sz w:val="21"/>
        </w:rPr>
        <w:t xml:space="preserve"> </w:t>
      </w:r>
      <w:r>
        <w:rPr>
          <w:rFonts w:ascii="Arial"/>
          <w:b/>
          <w:sz w:val="21"/>
        </w:rPr>
        <w:t>a</w:t>
      </w:r>
      <w:r>
        <w:rPr>
          <w:rFonts w:ascii="Arial"/>
          <w:b/>
          <w:spacing w:val="-4"/>
          <w:sz w:val="21"/>
        </w:rPr>
        <w:t xml:space="preserve"> </w:t>
      </w:r>
      <w:r>
        <w:rPr>
          <w:rFonts w:ascii="Arial"/>
          <w:b/>
          <w:sz w:val="21"/>
        </w:rPr>
        <w:t xml:space="preserve">problem: </w:t>
      </w:r>
      <w:r>
        <w:rPr>
          <w:sz w:val="21"/>
        </w:rPr>
        <w:t>This</w:t>
      </w:r>
      <w:r>
        <w:rPr>
          <w:spacing w:val="-2"/>
          <w:sz w:val="21"/>
        </w:rPr>
        <w:t xml:space="preserve"> </w:t>
      </w:r>
      <w:r>
        <w:rPr>
          <w:sz w:val="21"/>
        </w:rPr>
        <w:t>is</w:t>
      </w:r>
      <w:r>
        <w:rPr>
          <w:spacing w:val="-2"/>
          <w:sz w:val="21"/>
        </w:rPr>
        <w:t xml:space="preserve"> </w:t>
      </w:r>
      <w:r>
        <w:rPr>
          <w:sz w:val="21"/>
        </w:rPr>
        <w:t>a</w:t>
      </w:r>
      <w:r>
        <w:rPr>
          <w:spacing w:val="-4"/>
          <w:sz w:val="21"/>
        </w:rPr>
        <w:t xml:space="preserve"> </w:t>
      </w:r>
      <w:r>
        <w:rPr>
          <w:sz w:val="21"/>
        </w:rPr>
        <w:t>direct</w:t>
      </w:r>
      <w:r>
        <w:rPr>
          <w:spacing w:val="-1"/>
          <w:sz w:val="21"/>
        </w:rPr>
        <w:t xml:space="preserve"> </w:t>
      </w:r>
      <w:r>
        <w:rPr>
          <w:sz w:val="21"/>
        </w:rPr>
        <w:t>contradiction</w:t>
      </w:r>
      <w:r>
        <w:rPr>
          <w:spacing w:val="-4"/>
          <w:sz w:val="21"/>
        </w:rPr>
        <w:t xml:space="preserve"> </w:t>
      </w:r>
      <w:r>
        <w:rPr>
          <w:sz w:val="21"/>
        </w:rPr>
        <w:t>after</w:t>
      </w:r>
      <w:r>
        <w:rPr>
          <w:spacing w:val="-2"/>
          <w:sz w:val="21"/>
        </w:rPr>
        <w:t xml:space="preserve"> </w:t>
      </w:r>
      <w:r>
        <w:rPr>
          <w:sz w:val="21"/>
        </w:rPr>
        <w:t>a</w:t>
      </w:r>
      <w:r>
        <w:rPr>
          <w:spacing w:val="-4"/>
          <w:sz w:val="21"/>
        </w:rPr>
        <w:t xml:space="preserve"> </w:t>
      </w:r>
      <w:r>
        <w:rPr>
          <w:sz w:val="21"/>
        </w:rPr>
        <w:t>targeted</w:t>
      </w:r>
      <w:r>
        <w:rPr>
          <w:spacing w:val="-4"/>
          <w:sz w:val="21"/>
        </w:rPr>
        <w:t xml:space="preserve"> </w:t>
      </w:r>
      <w:r>
        <w:rPr>
          <w:sz w:val="21"/>
        </w:rPr>
        <w:t>procedure</w:t>
      </w:r>
      <w:r>
        <w:rPr>
          <w:spacing w:val="-4"/>
          <w:sz w:val="21"/>
        </w:rPr>
        <w:t xml:space="preserve"> </w:t>
      </w:r>
      <w:r>
        <w:rPr>
          <w:sz w:val="21"/>
        </w:rPr>
        <w:t>question.</w:t>
      </w:r>
      <w:r>
        <w:rPr>
          <w:spacing w:val="-1"/>
          <w:sz w:val="21"/>
        </w:rPr>
        <w:t xml:space="preserve"> </w:t>
      </w:r>
      <w:r>
        <w:rPr>
          <w:sz w:val="21"/>
        </w:rPr>
        <w:t>The</w:t>
      </w:r>
      <w:r>
        <w:rPr>
          <w:spacing w:val="-4"/>
          <w:sz w:val="21"/>
        </w:rPr>
        <w:t xml:space="preserve"> </w:t>
      </w:r>
      <w:r>
        <w:rPr>
          <w:sz w:val="21"/>
        </w:rPr>
        <w:t>student</w:t>
      </w:r>
      <w:r>
        <w:rPr>
          <w:spacing w:val="-1"/>
          <w:sz w:val="21"/>
        </w:rPr>
        <w:t xml:space="preserve"> </w:t>
      </w:r>
      <w:r>
        <w:rPr>
          <w:sz w:val="21"/>
        </w:rPr>
        <w:t>cannot safely document PCI with drug eluting stent when the simulated patient denies prior procedures.</w:t>
      </w:r>
    </w:p>
    <w:p w14:paraId="7F94A047" w14:textId="77777777" w:rsidR="00F9164C" w:rsidRDefault="00000000">
      <w:pPr>
        <w:spacing w:before="94" w:line="278" w:lineRule="auto"/>
        <w:ind w:left="835" w:right="871"/>
        <w:rPr>
          <w:sz w:val="21"/>
        </w:rPr>
      </w:pPr>
      <w:r>
        <w:rPr>
          <w:rFonts w:ascii="Arial"/>
          <w:b/>
          <w:sz w:val="21"/>
        </w:rPr>
        <w:t>Suggested</w:t>
      </w:r>
      <w:r>
        <w:rPr>
          <w:rFonts w:ascii="Arial"/>
          <w:b/>
          <w:spacing w:val="-1"/>
          <w:sz w:val="21"/>
        </w:rPr>
        <w:t xml:space="preserve"> </w:t>
      </w:r>
      <w:r>
        <w:rPr>
          <w:rFonts w:ascii="Arial"/>
          <w:b/>
          <w:sz w:val="21"/>
        </w:rPr>
        <w:t>fix:</w:t>
      </w:r>
      <w:r>
        <w:rPr>
          <w:rFonts w:ascii="Arial"/>
          <w:b/>
          <w:spacing w:val="-1"/>
          <w:sz w:val="21"/>
        </w:rPr>
        <w:t xml:space="preserve"> </w:t>
      </w:r>
      <w:r>
        <w:rPr>
          <w:sz w:val="21"/>
        </w:rPr>
        <w:t>Persist</w:t>
      </w:r>
      <w:r>
        <w:rPr>
          <w:spacing w:val="-1"/>
          <w:sz w:val="21"/>
        </w:rPr>
        <w:t xml:space="preserve"> </w:t>
      </w:r>
      <w:r>
        <w:rPr>
          <w:sz w:val="21"/>
        </w:rPr>
        <w:t>PCI</w:t>
      </w:r>
      <w:r>
        <w:rPr>
          <w:spacing w:val="-1"/>
          <w:sz w:val="21"/>
        </w:rPr>
        <w:t xml:space="preserve"> </w:t>
      </w:r>
      <w:r>
        <w:rPr>
          <w:sz w:val="21"/>
        </w:rPr>
        <w:t>with</w:t>
      </w:r>
      <w:r>
        <w:rPr>
          <w:spacing w:val="-5"/>
          <w:sz w:val="21"/>
        </w:rPr>
        <w:t xml:space="preserve"> </w:t>
      </w:r>
      <w:r>
        <w:rPr>
          <w:sz w:val="21"/>
        </w:rPr>
        <w:t>drug</w:t>
      </w:r>
      <w:r>
        <w:rPr>
          <w:spacing w:val="-5"/>
          <w:sz w:val="21"/>
        </w:rPr>
        <w:t xml:space="preserve"> </w:t>
      </w:r>
      <w:r>
        <w:rPr>
          <w:sz w:val="21"/>
        </w:rPr>
        <w:t>eluting</w:t>
      </w:r>
      <w:r>
        <w:rPr>
          <w:spacing w:val="-5"/>
          <w:sz w:val="21"/>
        </w:rPr>
        <w:t xml:space="preserve"> </w:t>
      </w:r>
      <w:r>
        <w:rPr>
          <w:sz w:val="21"/>
        </w:rPr>
        <w:t>stent</w:t>
      </w:r>
      <w:r>
        <w:rPr>
          <w:spacing w:val="-1"/>
          <w:sz w:val="21"/>
        </w:rPr>
        <w:t xml:space="preserve"> </w:t>
      </w:r>
      <w:r>
        <w:rPr>
          <w:sz w:val="21"/>
        </w:rPr>
        <w:t>as</w:t>
      </w:r>
      <w:r>
        <w:rPr>
          <w:spacing w:val="-3"/>
          <w:sz w:val="21"/>
        </w:rPr>
        <w:t xml:space="preserve"> </w:t>
      </w:r>
      <w:r>
        <w:rPr>
          <w:sz w:val="21"/>
        </w:rPr>
        <w:t>a</w:t>
      </w:r>
      <w:r>
        <w:rPr>
          <w:spacing w:val="-5"/>
          <w:sz w:val="21"/>
        </w:rPr>
        <w:t xml:space="preserve"> </w:t>
      </w:r>
      <w:r>
        <w:rPr>
          <w:sz w:val="21"/>
        </w:rPr>
        <w:t>locked</w:t>
      </w:r>
      <w:r>
        <w:rPr>
          <w:spacing w:val="-5"/>
          <w:sz w:val="21"/>
        </w:rPr>
        <w:t xml:space="preserve"> </w:t>
      </w:r>
      <w:r>
        <w:rPr>
          <w:sz w:val="21"/>
        </w:rPr>
        <w:t>longitudinal</w:t>
      </w:r>
      <w:r>
        <w:rPr>
          <w:spacing w:val="-5"/>
          <w:sz w:val="21"/>
        </w:rPr>
        <w:t xml:space="preserve"> </w:t>
      </w:r>
      <w:r>
        <w:rPr>
          <w:sz w:val="21"/>
        </w:rPr>
        <w:t>history</w:t>
      </w:r>
      <w:r>
        <w:rPr>
          <w:spacing w:val="-3"/>
          <w:sz w:val="21"/>
        </w:rPr>
        <w:t xml:space="preserve"> </w:t>
      </w:r>
      <w:r>
        <w:rPr>
          <w:sz w:val="21"/>
        </w:rPr>
        <w:t>fact</w:t>
      </w:r>
      <w:r>
        <w:rPr>
          <w:spacing w:val="-1"/>
          <w:sz w:val="21"/>
        </w:rPr>
        <w:t xml:space="preserve"> </w:t>
      </w:r>
      <w:r>
        <w:rPr>
          <w:sz w:val="21"/>
        </w:rPr>
        <w:t>and</w:t>
      </w:r>
      <w:r>
        <w:rPr>
          <w:spacing w:val="-5"/>
          <w:sz w:val="21"/>
        </w:rPr>
        <w:t xml:space="preserve"> </w:t>
      </w:r>
      <w:r>
        <w:rPr>
          <w:sz w:val="21"/>
        </w:rPr>
        <w:t>return</w:t>
      </w:r>
      <w:r>
        <w:rPr>
          <w:spacing w:val="-5"/>
          <w:sz w:val="21"/>
        </w:rPr>
        <w:t xml:space="preserve"> </w:t>
      </w:r>
      <w:r>
        <w:rPr>
          <w:sz w:val="21"/>
        </w:rPr>
        <w:t>it</w:t>
      </w:r>
      <w:r>
        <w:rPr>
          <w:spacing w:val="-1"/>
          <w:sz w:val="21"/>
        </w:rPr>
        <w:t xml:space="preserve"> </w:t>
      </w:r>
      <w:r>
        <w:rPr>
          <w:sz w:val="21"/>
        </w:rPr>
        <w:t>when</w:t>
      </w:r>
      <w:r>
        <w:rPr>
          <w:spacing w:val="-5"/>
          <w:sz w:val="21"/>
        </w:rPr>
        <w:t xml:space="preserve"> </w:t>
      </w:r>
      <w:r>
        <w:rPr>
          <w:sz w:val="21"/>
        </w:rPr>
        <w:t>the student asks about prior procedures.</w:t>
      </w:r>
    </w:p>
    <w:p w14:paraId="03D5D259" w14:textId="77777777" w:rsidR="00F9164C" w:rsidRDefault="00000000">
      <w:pPr>
        <w:pStyle w:val="BodyText"/>
        <w:spacing w:before="41"/>
        <w:rPr>
          <w:sz w:val="20"/>
        </w:rPr>
      </w:pPr>
      <w:r>
        <w:rPr>
          <w:noProof/>
          <w:sz w:val="20"/>
        </w:rPr>
        <w:drawing>
          <wp:anchor distT="0" distB="0" distL="0" distR="0" simplePos="0" relativeHeight="487629312" behindDoc="1" locked="0" layoutInCell="1" allowOverlap="1" wp14:anchorId="07931215" wp14:editId="30296341">
            <wp:simplePos x="0" y="0"/>
            <wp:positionH relativeFrom="page">
              <wp:posOffset>1003946</wp:posOffset>
            </wp:positionH>
            <wp:positionV relativeFrom="paragraph">
              <wp:posOffset>187874</wp:posOffset>
            </wp:positionV>
            <wp:extent cx="5756828" cy="2195512"/>
            <wp:effectExtent l="0" t="0" r="0" b="0"/>
            <wp:wrapTopAndBottom/>
            <wp:docPr id="163" name="Image 1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3" name="Image 163"/>
                    <pic:cNvPicPr/>
                  </pic:nvPicPr>
                  <pic:blipFill>
                    <a:blip r:embed="rId147" cstate="print"/>
                    <a:stretch>
                      <a:fillRect/>
                    </a:stretch>
                  </pic:blipFill>
                  <pic:spPr>
                    <a:xfrm>
                      <a:off x="0" y="0"/>
                      <a:ext cx="5756828" cy="2195512"/>
                    </a:xfrm>
                    <a:prstGeom prst="rect">
                      <a:avLst/>
                    </a:prstGeom>
                  </pic:spPr>
                </pic:pic>
              </a:graphicData>
            </a:graphic>
          </wp:anchor>
        </w:drawing>
      </w:r>
    </w:p>
    <w:p w14:paraId="3CF356A8" w14:textId="77777777" w:rsidR="00F9164C" w:rsidRDefault="00000000">
      <w:pPr>
        <w:spacing w:before="156"/>
        <w:ind w:left="10" w:right="11"/>
        <w:jc w:val="center"/>
        <w:rPr>
          <w:rFonts w:ascii="Arial" w:hAnsi="Arial"/>
          <w:i/>
          <w:sz w:val="18"/>
        </w:rPr>
      </w:pPr>
      <w:r>
        <w:rPr>
          <w:rFonts w:ascii="Arial" w:hAnsi="Arial"/>
          <w:i/>
          <w:color w:val="696969"/>
          <w:sz w:val="18"/>
        </w:rPr>
        <w:t>Evidence</w:t>
      </w:r>
      <w:r>
        <w:rPr>
          <w:rFonts w:ascii="Arial" w:hAnsi="Arial"/>
          <w:i/>
          <w:color w:val="696969"/>
          <w:spacing w:val="-4"/>
          <w:sz w:val="18"/>
        </w:rPr>
        <w:t xml:space="preserve"> </w:t>
      </w:r>
      <w:r>
        <w:rPr>
          <w:rFonts w:ascii="Arial" w:hAnsi="Arial"/>
          <w:i/>
          <w:color w:val="696969"/>
          <w:sz w:val="18"/>
        </w:rPr>
        <w:t>–</w:t>
      </w:r>
      <w:r>
        <w:rPr>
          <w:rFonts w:ascii="Arial" w:hAnsi="Arial"/>
          <w:i/>
          <w:color w:val="696969"/>
          <w:spacing w:val="-2"/>
          <w:sz w:val="18"/>
        </w:rPr>
        <w:t xml:space="preserve"> </w:t>
      </w:r>
      <w:r>
        <w:rPr>
          <w:rFonts w:ascii="Arial" w:hAnsi="Arial"/>
          <w:i/>
          <w:color w:val="696969"/>
          <w:sz w:val="18"/>
        </w:rPr>
        <w:t>Wednesday</w:t>
      </w:r>
      <w:r>
        <w:rPr>
          <w:rFonts w:ascii="Arial" w:hAnsi="Arial"/>
          <w:i/>
          <w:color w:val="696969"/>
          <w:spacing w:val="-2"/>
          <w:sz w:val="18"/>
        </w:rPr>
        <w:t xml:space="preserve"> </w:t>
      </w:r>
      <w:r>
        <w:rPr>
          <w:rFonts w:ascii="Arial" w:hAnsi="Arial"/>
          <w:i/>
          <w:color w:val="696969"/>
          <w:sz w:val="18"/>
        </w:rPr>
        <w:t>3</w:t>
      </w:r>
      <w:r>
        <w:rPr>
          <w:rFonts w:ascii="Arial" w:hAnsi="Arial"/>
          <w:i/>
          <w:color w:val="696969"/>
          <w:spacing w:val="-1"/>
          <w:sz w:val="18"/>
        </w:rPr>
        <w:t xml:space="preserve"> </w:t>
      </w:r>
      <w:r>
        <w:rPr>
          <w:rFonts w:ascii="Arial" w:hAnsi="Arial"/>
          <w:i/>
          <w:color w:val="696969"/>
          <w:sz w:val="18"/>
        </w:rPr>
        <w:t>Month</w:t>
      </w:r>
      <w:r>
        <w:rPr>
          <w:rFonts w:ascii="Arial" w:hAnsi="Arial"/>
          <w:i/>
          <w:color w:val="696969"/>
          <w:spacing w:val="-1"/>
          <w:sz w:val="18"/>
        </w:rPr>
        <w:t xml:space="preserve"> </w:t>
      </w:r>
      <w:r>
        <w:rPr>
          <w:rFonts w:ascii="Arial" w:hAnsi="Arial"/>
          <w:i/>
          <w:color w:val="696969"/>
          <w:sz w:val="18"/>
        </w:rPr>
        <w:t>Follow</w:t>
      </w:r>
      <w:r>
        <w:rPr>
          <w:rFonts w:ascii="Arial" w:hAnsi="Arial"/>
          <w:i/>
          <w:color w:val="696969"/>
          <w:spacing w:val="-1"/>
          <w:sz w:val="18"/>
        </w:rPr>
        <w:t xml:space="preserve"> </w:t>
      </w:r>
      <w:r>
        <w:rPr>
          <w:rFonts w:ascii="Arial" w:hAnsi="Arial"/>
          <w:i/>
          <w:color w:val="696969"/>
          <w:sz w:val="18"/>
        </w:rPr>
        <w:t>Up:</w:t>
      </w:r>
      <w:r>
        <w:rPr>
          <w:rFonts w:ascii="Arial" w:hAnsi="Arial"/>
          <w:i/>
          <w:color w:val="696969"/>
          <w:spacing w:val="-1"/>
          <w:sz w:val="18"/>
        </w:rPr>
        <w:t xml:space="preserve"> </w:t>
      </w:r>
      <w:r>
        <w:rPr>
          <w:rFonts w:ascii="Arial" w:hAnsi="Arial"/>
          <w:i/>
          <w:color w:val="696969"/>
          <w:sz w:val="18"/>
        </w:rPr>
        <w:t>student</w:t>
      </w:r>
      <w:r>
        <w:rPr>
          <w:rFonts w:ascii="Arial" w:hAnsi="Arial"/>
          <w:i/>
          <w:color w:val="696969"/>
          <w:spacing w:val="-2"/>
          <w:sz w:val="18"/>
        </w:rPr>
        <w:t xml:space="preserve"> </w:t>
      </w:r>
      <w:r>
        <w:rPr>
          <w:rFonts w:ascii="Arial" w:hAnsi="Arial"/>
          <w:i/>
          <w:color w:val="696969"/>
          <w:sz w:val="18"/>
        </w:rPr>
        <w:t>facing</w:t>
      </w:r>
      <w:r>
        <w:rPr>
          <w:rFonts w:ascii="Arial" w:hAnsi="Arial"/>
          <w:i/>
          <w:color w:val="696969"/>
          <w:spacing w:val="-1"/>
          <w:sz w:val="18"/>
        </w:rPr>
        <w:t xml:space="preserve"> </w:t>
      </w:r>
      <w:r>
        <w:rPr>
          <w:rFonts w:ascii="Arial" w:hAnsi="Arial"/>
          <w:i/>
          <w:color w:val="696969"/>
          <w:sz w:val="18"/>
        </w:rPr>
        <w:t>information</w:t>
      </w:r>
      <w:r>
        <w:rPr>
          <w:rFonts w:ascii="Arial" w:hAnsi="Arial"/>
          <w:i/>
          <w:color w:val="696969"/>
          <w:spacing w:val="-2"/>
          <w:sz w:val="18"/>
        </w:rPr>
        <w:t xml:space="preserve"> </w:t>
      </w:r>
      <w:r>
        <w:rPr>
          <w:rFonts w:ascii="Arial" w:hAnsi="Arial"/>
          <w:i/>
          <w:color w:val="696969"/>
          <w:sz w:val="18"/>
        </w:rPr>
        <w:t>compared</w:t>
      </w:r>
      <w:r>
        <w:rPr>
          <w:rFonts w:ascii="Arial" w:hAnsi="Arial"/>
          <w:i/>
          <w:color w:val="696969"/>
          <w:spacing w:val="-1"/>
          <w:sz w:val="18"/>
        </w:rPr>
        <w:t xml:space="preserve"> </w:t>
      </w:r>
      <w:r>
        <w:rPr>
          <w:rFonts w:ascii="Arial" w:hAnsi="Arial"/>
          <w:i/>
          <w:color w:val="696969"/>
          <w:sz w:val="18"/>
        </w:rPr>
        <w:t>with</w:t>
      </w:r>
      <w:r>
        <w:rPr>
          <w:rFonts w:ascii="Arial" w:hAnsi="Arial"/>
          <w:i/>
          <w:color w:val="696969"/>
          <w:spacing w:val="-1"/>
          <w:sz w:val="18"/>
        </w:rPr>
        <w:t xml:space="preserve"> </w:t>
      </w:r>
      <w:r>
        <w:rPr>
          <w:rFonts w:ascii="Arial" w:hAnsi="Arial"/>
          <w:i/>
          <w:color w:val="696969"/>
          <w:sz w:val="18"/>
        </w:rPr>
        <w:t>the</w:t>
      </w:r>
      <w:r>
        <w:rPr>
          <w:rFonts w:ascii="Arial" w:hAnsi="Arial"/>
          <w:i/>
          <w:color w:val="696969"/>
          <w:spacing w:val="-1"/>
          <w:sz w:val="18"/>
        </w:rPr>
        <w:t xml:space="preserve"> </w:t>
      </w:r>
      <w:r>
        <w:rPr>
          <w:rFonts w:ascii="Arial" w:hAnsi="Arial"/>
          <w:i/>
          <w:color w:val="696969"/>
          <w:sz w:val="18"/>
        </w:rPr>
        <w:t>grader/rubric</w:t>
      </w:r>
      <w:r>
        <w:rPr>
          <w:rFonts w:ascii="Arial" w:hAnsi="Arial"/>
          <w:i/>
          <w:color w:val="696969"/>
          <w:spacing w:val="-1"/>
          <w:sz w:val="18"/>
        </w:rPr>
        <w:t xml:space="preserve"> </w:t>
      </w:r>
      <w:r>
        <w:rPr>
          <w:rFonts w:ascii="Arial" w:hAnsi="Arial"/>
          <w:i/>
          <w:color w:val="696969"/>
          <w:spacing w:val="-2"/>
          <w:sz w:val="18"/>
        </w:rPr>
        <w:t>expectation.</w:t>
      </w:r>
    </w:p>
    <w:p w14:paraId="5E5038F5" w14:textId="77777777" w:rsidR="00F9164C" w:rsidRDefault="00F9164C">
      <w:pPr>
        <w:jc w:val="center"/>
        <w:rPr>
          <w:rFonts w:ascii="Arial" w:hAnsi="Arial"/>
          <w:i/>
          <w:sz w:val="18"/>
        </w:rPr>
        <w:sectPr w:rsidR="00F9164C">
          <w:pgSz w:w="12240" w:h="15840"/>
          <w:pgMar w:top="720" w:right="0" w:bottom="540" w:left="0" w:header="0" w:footer="313" w:gutter="0"/>
          <w:cols w:space="720"/>
        </w:sectPr>
      </w:pPr>
    </w:p>
    <w:p w14:paraId="46A5E53F" w14:textId="77777777" w:rsidR="00F9164C" w:rsidRDefault="00000000">
      <w:pPr>
        <w:pStyle w:val="Heading6"/>
        <w:spacing w:line="290" w:lineRule="auto"/>
      </w:pPr>
      <w:r>
        <w:rPr>
          <w:color w:val="183B62"/>
          <w:spacing w:val="-4"/>
        </w:rPr>
        <w:lastRenderedPageBreak/>
        <w:t>Issue</w:t>
      </w:r>
      <w:r>
        <w:rPr>
          <w:color w:val="183B62"/>
          <w:spacing w:val="-24"/>
        </w:rPr>
        <w:t xml:space="preserve"> </w:t>
      </w:r>
      <w:r>
        <w:rPr>
          <w:color w:val="183B62"/>
          <w:spacing w:val="-4"/>
        </w:rPr>
        <w:t>5.</w:t>
      </w:r>
      <w:r>
        <w:rPr>
          <w:color w:val="183B62"/>
          <w:spacing w:val="-25"/>
        </w:rPr>
        <w:t xml:space="preserve"> </w:t>
      </w:r>
      <w:r>
        <w:rPr>
          <w:color w:val="183B62"/>
          <w:spacing w:val="-4"/>
        </w:rPr>
        <w:t>Preventive</w:t>
      </w:r>
      <w:r>
        <w:rPr>
          <w:color w:val="183B62"/>
          <w:spacing w:val="-24"/>
        </w:rPr>
        <w:t xml:space="preserve"> </w:t>
      </w:r>
      <w:r>
        <w:rPr>
          <w:color w:val="183B62"/>
          <w:spacing w:val="-4"/>
        </w:rPr>
        <w:t>care</w:t>
      </w:r>
      <w:r>
        <w:rPr>
          <w:color w:val="183B62"/>
          <w:spacing w:val="-24"/>
        </w:rPr>
        <w:t xml:space="preserve"> </w:t>
      </w:r>
      <w:r>
        <w:rPr>
          <w:color w:val="183B62"/>
          <w:spacing w:val="-4"/>
        </w:rPr>
        <w:t>statuses</w:t>
      </w:r>
      <w:r>
        <w:rPr>
          <w:color w:val="183B62"/>
          <w:spacing w:val="-23"/>
        </w:rPr>
        <w:t xml:space="preserve"> </w:t>
      </w:r>
      <w:r>
        <w:rPr>
          <w:color w:val="183B62"/>
          <w:spacing w:val="-4"/>
        </w:rPr>
        <w:t>required</w:t>
      </w:r>
      <w:r>
        <w:rPr>
          <w:color w:val="183B62"/>
          <w:spacing w:val="-21"/>
        </w:rPr>
        <w:t xml:space="preserve"> </w:t>
      </w:r>
      <w:r>
        <w:rPr>
          <w:color w:val="183B62"/>
          <w:spacing w:val="-4"/>
        </w:rPr>
        <w:t>by</w:t>
      </w:r>
      <w:r>
        <w:rPr>
          <w:color w:val="183B62"/>
          <w:spacing w:val="-23"/>
        </w:rPr>
        <w:t xml:space="preserve"> </w:t>
      </w:r>
      <w:r>
        <w:rPr>
          <w:color w:val="183B62"/>
          <w:spacing w:val="-4"/>
        </w:rPr>
        <w:t>the</w:t>
      </w:r>
      <w:r>
        <w:rPr>
          <w:color w:val="183B62"/>
          <w:spacing w:val="-24"/>
        </w:rPr>
        <w:t xml:space="preserve"> </w:t>
      </w:r>
      <w:r>
        <w:rPr>
          <w:color w:val="183B62"/>
          <w:spacing w:val="-4"/>
        </w:rPr>
        <w:t>rubric</w:t>
      </w:r>
      <w:r>
        <w:rPr>
          <w:color w:val="183B62"/>
          <w:spacing w:val="-21"/>
        </w:rPr>
        <w:t xml:space="preserve"> </w:t>
      </w:r>
      <w:r>
        <w:rPr>
          <w:color w:val="183B62"/>
          <w:spacing w:val="-4"/>
        </w:rPr>
        <w:t>are</w:t>
      </w:r>
      <w:r>
        <w:rPr>
          <w:color w:val="183B62"/>
          <w:spacing w:val="-24"/>
        </w:rPr>
        <w:t xml:space="preserve"> </w:t>
      </w:r>
      <w:r>
        <w:rPr>
          <w:color w:val="183B62"/>
          <w:spacing w:val="-4"/>
        </w:rPr>
        <w:t>not</w:t>
      </w:r>
      <w:r>
        <w:rPr>
          <w:color w:val="183B62"/>
          <w:spacing w:val="-24"/>
        </w:rPr>
        <w:t xml:space="preserve"> </w:t>
      </w:r>
      <w:r>
        <w:rPr>
          <w:color w:val="183B62"/>
          <w:spacing w:val="-4"/>
        </w:rPr>
        <w:t>available</w:t>
      </w:r>
      <w:r>
        <w:rPr>
          <w:color w:val="183B62"/>
          <w:spacing w:val="-24"/>
        </w:rPr>
        <w:t xml:space="preserve"> </w:t>
      </w:r>
      <w:r>
        <w:rPr>
          <w:color w:val="183B62"/>
          <w:spacing w:val="-4"/>
        </w:rPr>
        <w:t>from</w:t>
      </w:r>
      <w:r>
        <w:rPr>
          <w:color w:val="183B62"/>
          <w:spacing w:val="-24"/>
        </w:rPr>
        <w:t xml:space="preserve"> </w:t>
      </w:r>
      <w:r>
        <w:rPr>
          <w:color w:val="183B62"/>
          <w:spacing w:val="-4"/>
        </w:rPr>
        <w:t xml:space="preserve">the </w:t>
      </w:r>
      <w:r>
        <w:rPr>
          <w:color w:val="183B62"/>
        </w:rPr>
        <w:t>Wednesday</w:t>
      </w:r>
      <w:r>
        <w:rPr>
          <w:color w:val="183B62"/>
          <w:spacing w:val="-7"/>
        </w:rPr>
        <w:t xml:space="preserve"> </w:t>
      </w:r>
      <w:r>
        <w:rPr>
          <w:color w:val="183B62"/>
        </w:rPr>
        <w:t>patient</w:t>
      </w:r>
      <w:r>
        <w:rPr>
          <w:color w:val="183B62"/>
          <w:spacing w:val="-4"/>
        </w:rPr>
        <w:t xml:space="preserve"> </w:t>
      </w:r>
      <w:r>
        <w:rPr>
          <w:color w:val="183B62"/>
        </w:rPr>
        <w:t>or</w:t>
      </w:r>
      <w:r>
        <w:rPr>
          <w:color w:val="183B62"/>
          <w:spacing w:val="-3"/>
        </w:rPr>
        <w:t xml:space="preserve"> </w:t>
      </w:r>
      <w:r>
        <w:rPr>
          <w:color w:val="183B62"/>
        </w:rPr>
        <w:t>visible</w:t>
      </w:r>
      <w:r>
        <w:rPr>
          <w:color w:val="183B62"/>
          <w:spacing w:val="-3"/>
        </w:rPr>
        <w:t xml:space="preserve"> </w:t>
      </w:r>
      <w:r>
        <w:rPr>
          <w:color w:val="183B62"/>
        </w:rPr>
        <w:t>record</w:t>
      </w:r>
    </w:p>
    <w:p w14:paraId="65587E59" w14:textId="77777777" w:rsidR="00F9164C" w:rsidRDefault="00000000">
      <w:pPr>
        <w:spacing w:before="123" w:line="276" w:lineRule="auto"/>
        <w:ind w:left="835" w:right="871"/>
        <w:rPr>
          <w:sz w:val="21"/>
        </w:rPr>
      </w:pPr>
      <w:r>
        <w:rPr>
          <w:rFonts w:ascii="Arial"/>
          <w:b/>
          <w:sz w:val="21"/>
        </w:rPr>
        <w:t>What</w:t>
      </w:r>
      <w:r>
        <w:rPr>
          <w:rFonts w:ascii="Arial"/>
          <w:b/>
          <w:spacing w:val="-3"/>
          <w:sz w:val="21"/>
        </w:rPr>
        <w:t xml:space="preserve"> </w:t>
      </w:r>
      <w:r>
        <w:rPr>
          <w:rFonts w:ascii="Arial"/>
          <w:b/>
          <w:sz w:val="21"/>
        </w:rPr>
        <w:t>the</w:t>
      </w:r>
      <w:r>
        <w:rPr>
          <w:rFonts w:ascii="Arial"/>
          <w:b/>
          <w:spacing w:val="-5"/>
          <w:sz w:val="21"/>
        </w:rPr>
        <w:t xml:space="preserve"> </w:t>
      </w:r>
      <w:r>
        <w:rPr>
          <w:rFonts w:ascii="Arial"/>
          <w:b/>
          <w:sz w:val="21"/>
        </w:rPr>
        <w:t>student</w:t>
      </w:r>
      <w:r>
        <w:rPr>
          <w:rFonts w:ascii="Arial"/>
          <w:b/>
          <w:spacing w:val="-7"/>
          <w:sz w:val="21"/>
        </w:rPr>
        <w:t xml:space="preserve"> </w:t>
      </w:r>
      <w:r>
        <w:rPr>
          <w:rFonts w:ascii="Arial"/>
          <w:b/>
          <w:sz w:val="21"/>
        </w:rPr>
        <w:t>saw</w:t>
      </w:r>
      <w:r>
        <w:rPr>
          <w:rFonts w:ascii="Arial"/>
          <w:b/>
          <w:spacing w:val="-1"/>
          <w:sz w:val="21"/>
        </w:rPr>
        <w:t xml:space="preserve"> </w:t>
      </w:r>
      <w:r>
        <w:rPr>
          <w:rFonts w:ascii="Arial"/>
          <w:b/>
          <w:sz w:val="21"/>
        </w:rPr>
        <w:t>or</w:t>
      </w:r>
      <w:r>
        <w:rPr>
          <w:rFonts w:ascii="Arial"/>
          <w:b/>
          <w:spacing w:val="-5"/>
          <w:sz w:val="21"/>
        </w:rPr>
        <w:t xml:space="preserve"> </w:t>
      </w:r>
      <w:r>
        <w:rPr>
          <w:rFonts w:ascii="Arial"/>
          <w:b/>
          <w:sz w:val="21"/>
        </w:rPr>
        <w:t xml:space="preserve">heard: </w:t>
      </w:r>
      <w:r>
        <w:rPr>
          <w:sz w:val="21"/>
        </w:rPr>
        <w:t>Robert</w:t>
      </w:r>
      <w:r>
        <w:rPr>
          <w:spacing w:val="-1"/>
          <w:sz w:val="21"/>
        </w:rPr>
        <w:t xml:space="preserve"> </w:t>
      </w:r>
      <w:r>
        <w:rPr>
          <w:sz w:val="21"/>
        </w:rPr>
        <w:t>says</w:t>
      </w:r>
      <w:r>
        <w:rPr>
          <w:spacing w:val="-3"/>
          <w:sz w:val="21"/>
        </w:rPr>
        <w:t xml:space="preserve"> </w:t>
      </w:r>
      <w:r>
        <w:rPr>
          <w:sz w:val="21"/>
        </w:rPr>
        <w:t>he</w:t>
      </w:r>
      <w:r>
        <w:rPr>
          <w:spacing w:val="-5"/>
          <w:sz w:val="21"/>
        </w:rPr>
        <w:t xml:space="preserve"> </w:t>
      </w:r>
      <w:r>
        <w:rPr>
          <w:sz w:val="21"/>
        </w:rPr>
        <w:t>does not</w:t>
      </w:r>
      <w:r>
        <w:rPr>
          <w:spacing w:val="-1"/>
          <w:sz w:val="21"/>
        </w:rPr>
        <w:t xml:space="preserve"> </w:t>
      </w:r>
      <w:r>
        <w:rPr>
          <w:sz w:val="21"/>
        </w:rPr>
        <w:t>remember</w:t>
      </w:r>
      <w:r>
        <w:rPr>
          <w:spacing w:val="-3"/>
          <w:sz w:val="21"/>
        </w:rPr>
        <w:t xml:space="preserve"> </w:t>
      </w:r>
      <w:r>
        <w:rPr>
          <w:sz w:val="21"/>
        </w:rPr>
        <w:t>which</w:t>
      </w:r>
      <w:r>
        <w:rPr>
          <w:spacing w:val="-5"/>
          <w:sz w:val="21"/>
        </w:rPr>
        <w:t xml:space="preserve"> </w:t>
      </w:r>
      <w:r>
        <w:rPr>
          <w:sz w:val="21"/>
        </w:rPr>
        <w:t>vaccines</w:t>
      </w:r>
      <w:r>
        <w:rPr>
          <w:spacing w:val="-3"/>
          <w:sz w:val="21"/>
        </w:rPr>
        <w:t xml:space="preserve"> </w:t>
      </w:r>
      <w:r>
        <w:rPr>
          <w:sz w:val="21"/>
        </w:rPr>
        <w:t>he</w:t>
      </w:r>
      <w:r>
        <w:rPr>
          <w:spacing w:val="-5"/>
          <w:sz w:val="21"/>
        </w:rPr>
        <w:t xml:space="preserve"> </w:t>
      </w:r>
      <w:r>
        <w:rPr>
          <w:sz w:val="21"/>
        </w:rPr>
        <w:t>has</w:t>
      </w:r>
      <w:r>
        <w:rPr>
          <w:spacing w:val="-3"/>
          <w:sz w:val="21"/>
        </w:rPr>
        <w:t xml:space="preserve"> </w:t>
      </w:r>
      <w:r>
        <w:rPr>
          <w:sz w:val="21"/>
        </w:rPr>
        <w:t>received</w:t>
      </w:r>
      <w:r>
        <w:rPr>
          <w:spacing w:val="-5"/>
          <w:sz w:val="21"/>
        </w:rPr>
        <w:t xml:space="preserve"> </w:t>
      </w:r>
      <w:r>
        <w:rPr>
          <w:sz w:val="21"/>
        </w:rPr>
        <w:t>recently. The Wednesday EMR clearly confirms influenza, but the provided student facing information does not reliably expose the other exact statuses.</w:t>
      </w:r>
    </w:p>
    <w:p w14:paraId="0EF3FBB8" w14:textId="77777777" w:rsidR="00F9164C" w:rsidRDefault="00000000">
      <w:pPr>
        <w:spacing w:before="102" w:line="273" w:lineRule="auto"/>
        <w:ind w:left="835" w:right="871"/>
        <w:rPr>
          <w:sz w:val="21"/>
        </w:rPr>
      </w:pPr>
      <w:r>
        <w:rPr>
          <w:rFonts w:ascii="Arial"/>
          <w:b/>
          <w:sz w:val="21"/>
        </w:rPr>
        <w:t>What</w:t>
      </w:r>
      <w:r>
        <w:rPr>
          <w:rFonts w:ascii="Arial"/>
          <w:b/>
          <w:spacing w:val="-3"/>
          <w:sz w:val="21"/>
        </w:rPr>
        <w:t xml:space="preserve"> </w:t>
      </w:r>
      <w:r>
        <w:rPr>
          <w:rFonts w:ascii="Arial"/>
          <w:b/>
          <w:sz w:val="21"/>
        </w:rPr>
        <w:t>the</w:t>
      </w:r>
      <w:r>
        <w:rPr>
          <w:rFonts w:ascii="Arial"/>
          <w:b/>
          <w:spacing w:val="-5"/>
          <w:sz w:val="21"/>
        </w:rPr>
        <w:t xml:space="preserve"> </w:t>
      </w:r>
      <w:r>
        <w:rPr>
          <w:rFonts w:ascii="Arial"/>
          <w:b/>
          <w:sz w:val="21"/>
        </w:rPr>
        <w:t>grader</w:t>
      </w:r>
      <w:r>
        <w:rPr>
          <w:rFonts w:ascii="Arial"/>
          <w:b/>
          <w:spacing w:val="-5"/>
          <w:sz w:val="21"/>
        </w:rPr>
        <w:t xml:space="preserve"> </w:t>
      </w:r>
      <w:r>
        <w:rPr>
          <w:rFonts w:ascii="Arial"/>
          <w:b/>
          <w:sz w:val="21"/>
        </w:rPr>
        <w:t xml:space="preserve">expected: </w:t>
      </w:r>
      <w:r>
        <w:rPr>
          <w:sz w:val="21"/>
        </w:rPr>
        <w:t>The</w:t>
      </w:r>
      <w:r>
        <w:rPr>
          <w:spacing w:val="-5"/>
          <w:sz w:val="21"/>
        </w:rPr>
        <w:t xml:space="preserve"> </w:t>
      </w:r>
      <w:r>
        <w:rPr>
          <w:sz w:val="21"/>
        </w:rPr>
        <w:t>Wednesday</w:t>
      </w:r>
      <w:r>
        <w:rPr>
          <w:spacing w:val="-3"/>
          <w:sz w:val="21"/>
        </w:rPr>
        <w:t xml:space="preserve"> </w:t>
      </w:r>
      <w:r>
        <w:rPr>
          <w:sz w:val="21"/>
        </w:rPr>
        <w:t>rubric</w:t>
      </w:r>
      <w:r>
        <w:rPr>
          <w:spacing w:val="-3"/>
          <w:sz w:val="21"/>
        </w:rPr>
        <w:t xml:space="preserve"> </w:t>
      </w:r>
      <w:r>
        <w:rPr>
          <w:sz w:val="21"/>
        </w:rPr>
        <w:t>requires</w:t>
      </w:r>
      <w:r>
        <w:rPr>
          <w:spacing w:val="-3"/>
          <w:sz w:val="21"/>
        </w:rPr>
        <w:t xml:space="preserve"> </w:t>
      </w:r>
      <w:r>
        <w:rPr>
          <w:sz w:val="21"/>
        </w:rPr>
        <w:t>COVID</w:t>
      </w:r>
      <w:r>
        <w:rPr>
          <w:spacing w:val="-5"/>
          <w:sz w:val="21"/>
        </w:rPr>
        <w:t xml:space="preserve"> </w:t>
      </w:r>
      <w:r>
        <w:rPr>
          <w:sz w:val="21"/>
        </w:rPr>
        <w:t>up</w:t>
      </w:r>
      <w:r>
        <w:rPr>
          <w:spacing w:val="-5"/>
          <w:sz w:val="21"/>
        </w:rPr>
        <w:t xml:space="preserve"> </w:t>
      </w:r>
      <w:r>
        <w:rPr>
          <w:sz w:val="21"/>
        </w:rPr>
        <w:t>to</w:t>
      </w:r>
      <w:r>
        <w:rPr>
          <w:spacing w:val="-5"/>
          <w:sz w:val="21"/>
        </w:rPr>
        <w:t xml:space="preserve"> </w:t>
      </w:r>
      <w:r>
        <w:rPr>
          <w:sz w:val="21"/>
        </w:rPr>
        <w:t>date,</w:t>
      </w:r>
      <w:r>
        <w:rPr>
          <w:spacing w:val="-1"/>
          <w:sz w:val="21"/>
        </w:rPr>
        <w:t xml:space="preserve"> </w:t>
      </w:r>
      <w:r>
        <w:rPr>
          <w:sz w:val="21"/>
        </w:rPr>
        <w:t>pneumococcal</w:t>
      </w:r>
      <w:r>
        <w:rPr>
          <w:spacing w:val="-5"/>
          <w:sz w:val="21"/>
        </w:rPr>
        <w:t xml:space="preserve"> </w:t>
      </w:r>
      <w:r>
        <w:rPr>
          <w:sz w:val="21"/>
        </w:rPr>
        <w:t>completed, Shingrix completed, and Tdap up to date.</w:t>
      </w:r>
    </w:p>
    <w:p w14:paraId="410C7E16" w14:textId="77777777" w:rsidR="00F9164C" w:rsidRDefault="00000000">
      <w:pPr>
        <w:spacing w:before="104" w:line="273" w:lineRule="auto"/>
        <w:ind w:left="835" w:right="871"/>
        <w:rPr>
          <w:sz w:val="21"/>
        </w:rPr>
      </w:pPr>
      <w:r>
        <w:rPr>
          <w:rFonts w:ascii="Arial"/>
          <w:b/>
          <w:sz w:val="21"/>
        </w:rPr>
        <w:t>Why</w:t>
      </w:r>
      <w:r>
        <w:rPr>
          <w:rFonts w:ascii="Arial"/>
          <w:b/>
          <w:spacing w:val="-5"/>
          <w:sz w:val="21"/>
        </w:rPr>
        <w:t xml:space="preserve"> </w:t>
      </w:r>
      <w:r>
        <w:rPr>
          <w:rFonts w:ascii="Arial"/>
          <w:b/>
          <w:sz w:val="21"/>
        </w:rPr>
        <w:t>this</w:t>
      </w:r>
      <w:r>
        <w:rPr>
          <w:rFonts w:ascii="Arial"/>
          <w:b/>
          <w:spacing w:val="-9"/>
          <w:sz w:val="21"/>
        </w:rPr>
        <w:t xml:space="preserve"> </w:t>
      </w:r>
      <w:r>
        <w:rPr>
          <w:rFonts w:ascii="Arial"/>
          <w:b/>
          <w:sz w:val="21"/>
        </w:rPr>
        <w:t>is</w:t>
      </w:r>
      <w:r>
        <w:rPr>
          <w:rFonts w:ascii="Arial"/>
          <w:b/>
          <w:spacing w:val="-5"/>
          <w:sz w:val="21"/>
        </w:rPr>
        <w:t xml:space="preserve"> </w:t>
      </w:r>
      <w:r>
        <w:rPr>
          <w:rFonts w:ascii="Arial"/>
          <w:b/>
          <w:sz w:val="21"/>
        </w:rPr>
        <w:t>a</w:t>
      </w:r>
      <w:r>
        <w:rPr>
          <w:rFonts w:ascii="Arial"/>
          <w:b/>
          <w:spacing w:val="-5"/>
          <w:sz w:val="21"/>
        </w:rPr>
        <w:t xml:space="preserve"> </w:t>
      </w:r>
      <w:r>
        <w:rPr>
          <w:rFonts w:ascii="Arial"/>
          <w:b/>
          <w:sz w:val="21"/>
        </w:rPr>
        <w:t xml:space="preserve">problem: </w:t>
      </w:r>
      <w:r>
        <w:rPr>
          <w:sz w:val="21"/>
        </w:rPr>
        <w:t>The</w:t>
      </w:r>
      <w:r>
        <w:rPr>
          <w:spacing w:val="-5"/>
          <w:sz w:val="21"/>
        </w:rPr>
        <w:t xml:space="preserve"> </w:t>
      </w:r>
      <w:r>
        <w:rPr>
          <w:sz w:val="21"/>
        </w:rPr>
        <w:t>student</w:t>
      </w:r>
      <w:r>
        <w:rPr>
          <w:spacing w:val="-1"/>
          <w:sz w:val="21"/>
        </w:rPr>
        <w:t xml:space="preserve"> </w:t>
      </w:r>
      <w:r>
        <w:rPr>
          <w:sz w:val="21"/>
        </w:rPr>
        <w:t>cannot</w:t>
      </w:r>
      <w:r>
        <w:rPr>
          <w:spacing w:val="-1"/>
          <w:sz w:val="21"/>
        </w:rPr>
        <w:t xml:space="preserve"> </w:t>
      </w:r>
      <w:r>
        <w:rPr>
          <w:sz w:val="21"/>
        </w:rPr>
        <w:t>convert</w:t>
      </w:r>
      <w:r>
        <w:rPr>
          <w:spacing w:val="-1"/>
          <w:sz w:val="21"/>
        </w:rPr>
        <w:t xml:space="preserve"> </w:t>
      </w:r>
      <w:r>
        <w:rPr>
          <w:sz w:val="21"/>
        </w:rPr>
        <w:t>patient</w:t>
      </w:r>
      <w:r>
        <w:rPr>
          <w:spacing w:val="-1"/>
          <w:sz w:val="21"/>
        </w:rPr>
        <w:t xml:space="preserve"> </w:t>
      </w:r>
      <w:r>
        <w:rPr>
          <w:sz w:val="21"/>
        </w:rPr>
        <w:t>uncertainty</w:t>
      </w:r>
      <w:r>
        <w:rPr>
          <w:spacing w:val="-3"/>
          <w:sz w:val="21"/>
        </w:rPr>
        <w:t xml:space="preserve"> </w:t>
      </w:r>
      <w:r>
        <w:rPr>
          <w:sz w:val="21"/>
        </w:rPr>
        <w:t>into</w:t>
      </w:r>
      <w:r>
        <w:rPr>
          <w:spacing w:val="-5"/>
          <w:sz w:val="21"/>
        </w:rPr>
        <w:t xml:space="preserve"> </w:t>
      </w:r>
      <w:r>
        <w:rPr>
          <w:sz w:val="21"/>
        </w:rPr>
        <w:t>confirmed</w:t>
      </w:r>
      <w:r>
        <w:rPr>
          <w:spacing w:val="-5"/>
          <w:sz w:val="21"/>
        </w:rPr>
        <w:t xml:space="preserve"> </w:t>
      </w:r>
      <w:r>
        <w:rPr>
          <w:sz w:val="21"/>
        </w:rPr>
        <w:t>completed</w:t>
      </w:r>
      <w:r>
        <w:rPr>
          <w:spacing w:val="-5"/>
          <w:sz w:val="21"/>
        </w:rPr>
        <w:t xml:space="preserve"> </w:t>
      </w:r>
      <w:r>
        <w:rPr>
          <w:sz w:val="21"/>
        </w:rPr>
        <w:t xml:space="preserve">vaccination </w:t>
      </w:r>
      <w:r>
        <w:rPr>
          <w:spacing w:val="-2"/>
          <w:sz w:val="21"/>
        </w:rPr>
        <w:t>status.</w:t>
      </w:r>
    </w:p>
    <w:p w14:paraId="174DED55" w14:textId="77777777" w:rsidR="00F9164C" w:rsidRDefault="00000000">
      <w:pPr>
        <w:spacing w:before="105" w:line="273" w:lineRule="auto"/>
        <w:ind w:left="835" w:right="871"/>
        <w:rPr>
          <w:sz w:val="21"/>
        </w:rPr>
      </w:pPr>
      <w:r>
        <w:rPr>
          <w:rFonts w:ascii="Arial"/>
          <w:b/>
          <w:sz w:val="21"/>
        </w:rPr>
        <w:t xml:space="preserve">Suggested fix: </w:t>
      </w:r>
      <w:r>
        <w:rPr>
          <w:sz w:val="21"/>
        </w:rPr>
        <w:t>Populate</w:t>
      </w:r>
      <w:r>
        <w:rPr>
          <w:spacing w:val="-4"/>
          <w:sz w:val="21"/>
        </w:rPr>
        <w:t xml:space="preserve"> </w:t>
      </w:r>
      <w:r>
        <w:rPr>
          <w:sz w:val="21"/>
        </w:rPr>
        <w:t>all</w:t>
      </w:r>
      <w:r>
        <w:rPr>
          <w:spacing w:val="-4"/>
          <w:sz w:val="21"/>
        </w:rPr>
        <w:t xml:space="preserve"> </w:t>
      </w:r>
      <w:r>
        <w:rPr>
          <w:sz w:val="21"/>
        </w:rPr>
        <w:t>graded</w:t>
      </w:r>
      <w:r>
        <w:rPr>
          <w:spacing w:val="-4"/>
          <w:sz w:val="21"/>
        </w:rPr>
        <w:t xml:space="preserve"> </w:t>
      </w:r>
      <w:r>
        <w:rPr>
          <w:sz w:val="21"/>
        </w:rPr>
        <w:t>immunization</w:t>
      </w:r>
      <w:r>
        <w:rPr>
          <w:spacing w:val="-4"/>
          <w:sz w:val="21"/>
        </w:rPr>
        <w:t xml:space="preserve"> </w:t>
      </w:r>
      <w:r>
        <w:rPr>
          <w:sz w:val="21"/>
        </w:rPr>
        <w:t>statuses</w:t>
      </w:r>
      <w:r>
        <w:rPr>
          <w:spacing w:val="-2"/>
          <w:sz w:val="21"/>
        </w:rPr>
        <w:t xml:space="preserve"> </w:t>
      </w:r>
      <w:r>
        <w:rPr>
          <w:sz w:val="21"/>
        </w:rPr>
        <w:t>in</w:t>
      </w:r>
      <w:r>
        <w:rPr>
          <w:spacing w:val="-4"/>
          <w:sz w:val="21"/>
        </w:rPr>
        <w:t xml:space="preserve"> </w:t>
      </w:r>
      <w:r>
        <w:rPr>
          <w:sz w:val="21"/>
        </w:rPr>
        <w:t>the</w:t>
      </w:r>
      <w:r>
        <w:rPr>
          <w:spacing w:val="-4"/>
          <w:sz w:val="21"/>
        </w:rPr>
        <w:t xml:space="preserve"> </w:t>
      </w:r>
      <w:r>
        <w:rPr>
          <w:sz w:val="21"/>
        </w:rPr>
        <w:t>visible</w:t>
      </w:r>
      <w:r>
        <w:rPr>
          <w:spacing w:val="-4"/>
          <w:sz w:val="21"/>
        </w:rPr>
        <w:t xml:space="preserve"> </w:t>
      </w:r>
      <w:r>
        <w:rPr>
          <w:sz w:val="21"/>
        </w:rPr>
        <w:t>record</w:t>
      </w:r>
      <w:r>
        <w:rPr>
          <w:spacing w:val="-4"/>
          <w:sz w:val="21"/>
        </w:rPr>
        <w:t xml:space="preserve"> </w:t>
      </w:r>
      <w:r>
        <w:rPr>
          <w:sz w:val="21"/>
        </w:rPr>
        <w:t>or</w:t>
      </w:r>
      <w:r>
        <w:rPr>
          <w:spacing w:val="-2"/>
          <w:sz w:val="21"/>
        </w:rPr>
        <w:t xml:space="preserve"> </w:t>
      </w:r>
      <w:r>
        <w:rPr>
          <w:sz w:val="21"/>
        </w:rPr>
        <w:t>make</w:t>
      </w:r>
      <w:r>
        <w:rPr>
          <w:spacing w:val="-4"/>
          <w:sz w:val="21"/>
        </w:rPr>
        <w:t xml:space="preserve"> </w:t>
      </w:r>
      <w:r>
        <w:rPr>
          <w:sz w:val="21"/>
        </w:rPr>
        <w:t>the</w:t>
      </w:r>
      <w:r>
        <w:rPr>
          <w:spacing w:val="-4"/>
          <w:sz w:val="21"/>
        </w:rPr>
        <w:t xml:space="preserve"> </w:t>
      </w:r>
      <w:r>
        <w:rPr>
          <w:sz w:val="21"/>
        </w:rPr>
        <w:t>AI</w:t>
      </w:r>
      <w:r>
        <w:rPr>
          <w:spacing w:val="-1"/>
          <w:sz w:val="21"/>
        </w:rPr>
        <w:t xml:space="preserve"> </w:t>
      </w:r>
      <w:r>
        <w:rPr>
          <w:sz w:val="21"/>
        </w:rPr>
        <w:t>patient reliably state them when asked.</w:t>
      </w:r>
    </w:p>
    <w:p w14:paraId="23969977" w14:textId="77777777" w:rsidR="00F9164C" w:rsidRDefault="00000000">
      <w:pPr>
        <w:pStyle w:val="BodyText"/>
        <w:spacing w:before="5"/>
        <w:rPr>
          <w:sz w:val="16"/>
        </w:rPr>
      </w:pPr>
      <w:r>
        <w:rPr>
          <w:noProof/>
          <w:sz w:val="16"/>
        </w:rPr>
        <w:drawing>
          <wp:anchor distT="0" distB="0" distL="0" distR="0" simplePos="0" relativeHeight="487629824" behindDoc="1" locked="0" layoutInCell="1" allowOverlap="1" wp14:anchorId="3ED19439" wp14:editId="09301FDC">
            <wp:simplePos x="0" y="0"/>
            <wp:positionH relativeFrom="page">
              <wp:posOffset>942031</wp:posOffset>
            </wp:positionH>
            <wp:positionV relativeFrom="paragraph">
              <wp:posOffset>135372</wp:posOffset>
            </wp:positionV>
            <wp:extent cx="5857597" cy="2295525"/>
            <wp:effectExtent l="0" t="0" r="0" b="0"/>
            <wp:wrapTopAndBottom/>
            <wp:docPr id="164" name="Image 1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4" name="Image 164"/>
                    <pic:cNvPicPr/>
                  </pic:nvPicPr>
                  <pic:blipFill>
                    <a:blip r:embed="rId148" cstate="print"/>
                    <a:stretch>
                      <a:fillRect/>
                    </a:stretch>
                  </pic:blipFill>
                  <pic:spPr>
                    <a:xfrm>
                      <a:off x="0" y="0"/>
                      <a:ext cx="5857597" cy="2295525"/>
                    </a:xfrm>
                    <a:prstGeom prst="rect">
                      <a:avLst/>
                    </a:prstGeom>
                  </pic:spPr>
                </pic:pic>
              </a:graphicData>
            </a:graphic>
          </wp:anchor>
        </w:drawing>
      </w:r>
    </w:p>
    <w:p w14:paraId="638A3DEC" w14:textId="77777777" w:rsidR="00F9164C" w:rsidRDefault="00000000">
      <w:pPr>
        <w:spacing w:before="86"/>
        <w:ind w:left="10" w:right="11"/>
        <w:jc w:val="center"/>
        <w:rPr>
          <w:rFonts w:ascii="Arial" w:hAnsi="Arial"/>
          <w:i/>
          <w:sz w:val="18"/>
        </w:rPr>
      </w:pPr>
      <w:r>
        <w:rPr>
          <w:rFonts w:ascii="Arial" w:hAnsi="Arial"/>
          <w:i/>
          <w:color w:val="696969"/>
          <w:sz w:val="18"/>
        </w:rPr>
        <w:t>Evidence</w:t>
      </w:r>
      <w:r>
        <w:rPr>
          <w:rFonts w:ascii="Arial" w:hAnsi="Arial"/>
          <w:i/>
          <w:color w:val="696969"/>
          <w:spacing w:val="-4"/>
          <w:sz w:val="18"/>
        </w:rPr>
        <w:t xml:space="preserve"> </w:t>
      </w:r>
      <w:r>
        <w:rPr>
          <w:rFonts w:ascii="Arial" w:hAnsi="Arial"/>
          <w:i/>
          <w:color w:val="696969"/>
          <w:sz w:val="18"/>
        </w:rPr>
        <w:t>–</w:t>
      </w:r>
      <w:r>
        <w:rPr>
          <w:rFonts w:ascii="Arial" w:hAnsi="Arial"/>
          <w:i/>
          <w:color w:val="696969"/>
          <w:spacing w:val="-2"/>
          <w:sz w:val="18"/>
        </w:rPr>
        <w:t xml:space="preserve"> </w:t>
      </w:r>
      <w:r>
        <w:rPr>
          <w:rFonts w:ascii="Arial" w:hAnsi="Arial"/>
          <w:i/>
          <w:color w:val="696969"/>
          <w:sz w:val="18"/>
        </w:rPr>
        <w:t>Wednesday</w:t>
      </w:r>
      <w:r>
        <w:rPr>
          <w:rFonts w:ascii="Arial" w:hAnsi="Arial"/>
          <w:i/>
          <w:color w:val="696969"/>
          <w:spacing w:val="-2"/>
          <w:sz w:val="18"/>
        </w:rPr>
        <w:t xml:space="preserve"> </w:t>
      </w:r>
      <w:r>
        <w:rPr>
          <w:rFonts w:ascii="Arial" w:hAnsi="Arial"/>
          <w:i/>
          <w:color w:val="696969"/>
          <w:sz w:val="18"/>
        </w:rPr>
        <w:t>3</w:t>
      </w:r>
      <w:r>
        <w:rPr>
          <w:rFonts w:ascii="Arial" w:hAnsi="Arial"/>
          <w:i/>
          <w:color w:val="696969"/>
          <w:spacing w:val="-1"/>
          <w:sz w:val="18"/>
        </w:rPr>
        <w:t xml:space="preserve"> </w:t>
      </w:r>
      <w:r>
        <w:rPr>
          <w:rFonts w:ascii="Arial" w:hAnsi="Arial"/>
          <w:i/>
          <w:color w:val="696969"/>
          <w:sz w:val="18"/>
        </w:rPr>
        <w:t>Month</w:t>
      </w:r>
      <w:r>
        <w:rPr>
          <w:rFonts w:ascii="Arial" w:hAnsi="Arial"/>
          <w:i/>
          <w:color w:val="696969"/>
          <w:spacing w:val="-1"/>
          <w:sz w:val="18"/>
        </w:rPr>
        <w:t xml:space="preserve"> </w:t>
      </w:r>
      <w:r>
        <w:rPr>
          <w:rFonts w:ascii="Arial" w:hAnsi="Arial"/>
          <w:i/>
          <w:color w:val="696969"/>
          <w:sz w:val="18"/>
        </w:rPr>
        <w:t>Follow</w:t>
      </w:r>
      <w:r>
        <w:rPr>
          <w:rFonts w:ascii="Arial" w:hAnsi="Arial"/>
          <w:i/>
          <w:color w:val="696969"/>
          <w:spacing w:val="-1"/>
          <w:sz w:val="18"/>
        </w:rPr>
        <w:t xml:space="preserve"> </w:t>
      </w:r>
      <w:r>
        <w:rPr>
          <w:rFonts w:ascii="Arial" w:hAnsi="Arial"/>
          <w:i/>
          <w:color w:val="696969"/>
          <w:sz w:val="18"/>
        </w:rPr>
        <w:t>Up:</w:t>
      </w:r>
      <w:r>
        <w:rPr>
          <w:rFonts w:ascii="Arial" w:hAnsi="Arial"/>
          <w:i/>
          <w:color w:val="696969"/>
          <w:spacing w:val="-1"/>
          <w:sz w:val="18"/>
        </w:rPr>
        <w:t xml:space="preserve"> </w:t>
      </w:r>
      <w:r>
        <w:rPr>
          <w:rFonts w:ascii="Arial" w:hAnsi="Arial"/>
          <w:i/>
          <w:color w:val="696969"/>
          <w:sz w:val="18"/>
        </w:rPr>
        <w:t>student</w:t>
      </w:r>
      <w:r>
        <w:rPr>
          <w:rFonts w:ascii="Arial" w:hAnsi="Arial"/>
          <w:i/>
          <w:color w:val="696969"/>
          <w:spacing w:val="-2"/>
          <w:sz w:val="18"/>
        </w:rPr>
        <w:t xml:space="preserve"> </w:t>
      </w:r>
      <w:r>
        <w:rPr>
          <w:rFonts w:ascii="Arial" w:hAnsi="Arial"/>
          <w:i/>
          <w:color w:val="696969"/>
          <w:sz w:val="18"/>
        </w:rPr>
        <w:t>facing</w:t>
      </w:r>
      <w:r>
        <w:rPr>
          <w:rFonts w:ascii="Arial" w:hAnsi="Arial"/>
          <w:i/>
          <w:color w:val="696969"/>
          <w:spacing w:val="-1"/>
          <w:sz w:val="18"/>
        </w:rPr>
        <w:t xml:space="preserve"> </w:t>
      </w:r>
      <w:r>
        <w:rPr>
          <w:rFonts w:ascii="Arial" w:hAnsi="Arial"/>
          <w:i/>
          <w:color w:val="696969"/>
          <w:sz w:val="18"/>
        </w:rPr>
        <w:t>information</w:t>
      </w:r>
      <w:r>
        <w:rPr>
          <w:rFonts w:ascii="Arial" w:hAnsi="Arial"/>
          <w:i/>
          <w:color w:val="696969"/>
          <w:spacing w:val="-2"/>
          <w:sz w:val="18"/>
        </w:rPr>
        <w:t xml:space="preserve"> </w:t>
      </w:r>
      <w:r>
        <w:rPr>
          <w:rFonts w:ascii="Arial" w:hAnsi="Arial"/>
          <w:i/>
          <w:color w:val="696969"/>
          <w:sz w:val="18"/>
        </w:rPr>
        <w:t>compared</w:t>
      </w:r>
      <w:r>
        <w:rPr>
          <w:rFonts w:ascii="Arial" w:hAnsi="Arial"/>
          <w:i/>
          <w:color w:val="696969"/>
          <w:spacing w:val="-1"/>
          <w:sz w:val="18"/>
        </w:rPr>
        <w:t xml:space="preserve"> </w:t>
      </w:r>
      <w:r>
        <w:rPr>
          <w:rFonts w:ascii="Arial" w:hAnsi="Arial"/>
          <w:i/>
          <w:color w:val="696969"/>
          <w:sz w:val="18"/>
        </w:rPr>
        <w:t>with</w:t>
      </w:r>
      <w:r>
        <w:rPr>
          <w:rFonts w:ascii="Arial" w:hAnsi="Arial"/>
          <w:i/>
          <w:color w:val="696969"/>
          <w:spacing w:val="-1"/>
          <w:sz w:val="18"/>
        </w:rPr>
        <w:t xml:space="preserve"> </w:t>
      </w:r>
      <w:r>
        <w:rPr>
          <w:rFonts w:ascii="Arial" w:hAnsi="Arial"/>
          <w:i/>
          <w:color w:val="696969"/>
          <w:sz w:val="18"/>
        </w:rPr>
        <w:t>the</w:t>
      </w:r>
      <w:r>
        <w:rPr>
          <w:rFonts w:ascii="Arial" w:hAnsi="Arial"/>
          <w:i/>
          <w:color w:val="696969"/>
          <w:spacing w:val="-1"/>
          <w:sz w:val="18"/>
        </w:rPr>
        <w:t xml:space="preserve"> </w:t>
      </w:r>
      <w:r>
        <w:rPr>
          <w:rFonts w:ascii="Arial" w:hAnsi="Arial"/>
          <w:i/>
          <w:color w:val="696969"/>
          <w:sz w:val="18"/>
        </w:rPr>
        <w:t>grader/rubric</w:t>
      </w:r>
      <w:r>
        <w:rPr>
          <w:rFonts w:ascii="Arial" w:hAnsi="Arial"/>
          <w:i/>
          <w:color w:val="696969"/>
          <w:spacing w:val="-1"/>
          <w:sz w:val="18"/>
        </w:rPr>
        <w:t xml:space="preserve"> </w:t>
      </w:r>
      <w:r>
        <w:rPr>
          <w:rFonts w:ascii="Arial" w:hAnsi="Arial"/>
          <w:i/>
          <w:color w:val="696969"/>
          <w:spacing w:val="-2"/>
          <w:sz w:val="18"/>
        </w:rPr>
        <w:t>expectation.</w:t>
      </w:r>
    </w:p>
    <w:p w14:paraId="497682D1" w14:textId="77777777" w:rsidR="00F9164C" w:rsidRDefault="00F9164C">
      <w:pPr>
        <w:jc w:val="center"/>
        <w:rPr>
          <w:rFonts w:ascii="Arial" w:hAnsi="Arial"/>
          <w:i/>
          <w:sz w:val="18"/>
        </w:rPr>
        <w:sectPr w:rsidR="00F9164C">
          <w:pgSz w:w="12240" w:h="15840"/>
          <w:pgMar w:top="720" w:right="0" w:bottom="540" w:left="0" w:header="0" w:footer="313" w:gutter="0"/>
          <w:cols w:space="720"/>
        </w:sectPr>
      </w:pPr>
    </w:p>
    <w:p w14:paraId="62855DF8" w14:textId="77777777" w:rsidR="00F9164C" w:rsidRDefault="00000000">
      <w:pPr>
        <w:pStyle w:val="Heading6"/>
        <w:spacing w:line="290" w:lineRule="auto"/>
      </w:pPr>
      <w:r>
        <w:rPr>
          <w:color w:val="183B62"/>
          <w:spacing w:val="-2"/>
        </w:rPr>
        <w:lastRenderedPageBreak/>
        <w:t>Issue</w:t>
      </w:r>
      <w:r>
        <w:rPr>
          <w:color w:val="183B62"/>
          <w:spacing w:val="-27"/>
        </w:rPr>
        <w:t xml:space="preserve"> </w:t>
      </w:r>
      <w:r>
        <w:rPr>
          <w:color w:val="183B62"/>
          <w:spacing w:val="-2"/>
        </w:rPr>
        <w:t>6.</w:t>
      </w:r>
      <w:r>
        <w:rPr>
          <w:color w:val="183B62"/>
          <w:spacing w:val="-28"/>
        </w:rPr>
        <w:t xml:space="preserve"> </w:t>
      </w:r>
      <w:r>
        <w:rPr>
          <w:color w:val="183B62"/>
          <w:spacing w:val="-2"/>
        </w:rPr>
        <w:t>Live</w:t>
      </w:r>
      <w:r>
        <w:rPr>
          <w:color w:val="183B62"/>
          <w:spacing w:val="-27"/>
        </w:rPr>
        <w:t xml:space="preserve"> </w:t>
      </w:r>
      <w:r>
        <w:rPr>
          <w:color w:val="183B62"/>
          <w:spacing w:val="-2"/>
        </w:rPr>
        <w:t>Wednesday</w:t>
      </w:r>
      <w:r>
        <w:rPr>
          <w:color w:val="183B62"/>
          <w:spacing w:val="-26"/>
        </w:rPr>
        <w:t xml:space="preserve"> </w:t>
      </w:r>
      <w:r>
        <w:rPr>
          <w:color w:val="183B62"/>
          <w:spacing w:val="-2"/>
        </w:rPr>
        <w:t>vital</w:t>
      </w:r>
      <w:r>
        <w:rPr>
          <w:color w:val="183B62"/>
          <w:spacing w:val="-32"/>
        </w:rPr>
        <w:t xml:space="preserve"> </w:t>
      </w:r>
      <w:r>
        <w:rPr>
          <w:color w:val="183B62"/>
          <w:spacing w:val="-2"/>
        </w:rPr>
        <w:t>signs</w:t>
      </w:r>
      <w:r>
        <w:rPr>
          <w:color w:val="183B62"/>
          <w:spacing w:val="-26"/>
        </w:rPr>
        <w:t xml:space="preserve"> </w:t>
      </w:r>
      <w:r>
        <w:rPr>
          <w:color w:val="183B62"/>
          <w:spacing w:val="-2"/>
        </w:rPr>
        <w:t>do</w:t>
      </w:r>
      <w:r>
        <w:rPr>
          <w:color w:val="183B62"/>
          <w:spacing w:val="-27"/>
        </w:rPr>
        <w:t xml:space="preserve"> </w:t>
      </w:r>
      <w:r>
        <w:rPr>
          <w:color w:val="183B62"/>
          <w:spacing w:val="-2"/>
        </w:rPr>
        <w:t>not</w:t>
      </w:r>
      <w:r>
        <w:rPr>
          <w:color w:val="183B62"/>
          <w:spacing w:val="-33"/>
        </w:rPr>
        <w:t xml:space="preserve"> </w:t>
      </w:r>
      <w:r>
        <w:rPr>
          <w:color w:val="183B62"/>
          <w:spacing w:val="-2"/>
        </w:rPr>
        <w:t>match</w:t>
      </w:r>
      <w:r>
        <w:rPr>
          <w:color w:val="183B62"/>
          <w:spacing w:val="-28"/>
        </w:rPr>
        <w:t xml:space="preserve"> </w:t>
      </w:r>
      <w:r>
        <w:rPr>
          <w:color w:val="183B62"/>
          <w:spacing w:val="-2"/>
        </w:rPr>
        <w:t>the</w:t>
      </w:r>
      <w:r>
        <w:rPr>
          <w:color w:val="183B62"/>
          <w:spacing w:val="-27"/>
        </w:rPr>
        <w:t xml:space="preserve"> </w:t>
      </w:r>
      <w:r>
        <w:rPr>
          <w:color w:val="183B62"/>
          <w:spacing w:val="-2"/>
        </w:rPr>
        <w:t>correct</w:t>
      </w:r>
      <w:r>
        <w:rPr>
          <w:color w:val="183B62"/>
          <w:spacing w:val="-28"/>
        </w:rPr>
        <w:t xml:space="preserve"> </w:t>
      </w:r>
      <w:r>
        <w:rPr>
          <w:color w:val="183B62"/>
          <w:spacing w:val="-2"/>
        </w:rPr>
        <w:t>Robert</w:t>
      </w:r>
      <w:r>
        <w:rPr>
          <w:color w:val="183B62"/>
          <w:spacing w:val="-27"/>
        </w:rPr>
        <w:t xml:space="preserve"> </w:t>
      </w:r>
      <w:r>
        <w:rPr>
          <w:color w:val="183B62"/>
          <w:spacing w:val="-2"/>
        </w:rPr>
        <w:t xml:space="preserve">Jenkins </w:t>
      </w:r>
      <w:r>
        <w:rPr>
          <w:color w:val="183B62"/>
        </w:rPr>
        <w:t>Wednesday</w:t>
      </w:r>
      <w:r>
        <w:rPr>
          <w:color w:val="183B62"/>
          <w:spacing w:val="-11"/>
        </w:rPr>
        <w:t xml:space="preserve"> </w:t>
      </w:r>
      <w:r>
        <w:rPr>
          <w:color w:val="183B62"/>
        </w:rPr>
        <w:t>rubric</w:t>
      </w:r>
    </w:p>
    <w:p w14:paraId="3172EF53" w14:textId="77777777" w:rsidR="00F9164C" w:rsidRDefault="00000000">
      <w:pPr>
        <w:spacing w:before="123" w:line="278" w:lineRule="auto"/>
        <w:ind w:left="835" w:right="934"/>
        <w:rPr>
          <w:sz w:val="21"/>
        </w:rPr>
      </w:pPr>
      <w:r>
        <w:rPr>
          <w:rFonts w:ascii="Arial" w:hAnsi="Arial"/>
          <w:b/>
          <w:sz w:val="21"/>
        </w:rPr>
        <w:t>What</w:t>
      </w:r>
      <w:r>
        <w:rPr>
          <w:rFonts w:ascii="Arial" w:hAnsi="Arial"/>
          <w:b/>
          <w:spacing w:val="-2"/>
          <w:sz w:val="21"/>
        </w:rPr>
        <w:t xml:space="preserve"> </w:t>
      </w:r>
      <w:r>
        <w:rPr>
          <w:rFonts w:ascii="Arial" w:hAnsi="Arial"/>
          <w:b/>
          <w:sz w:val="21"/>
        </w:rPr>
        <w:t>the</w:t>
      </w:r>
      <w:r>
        <w:rPr>
          <w:rFonts w:ascii="Arial" w:hAnsi="Arial"/>
          <w:b/>
          <w:spacing w:val="-4"/>
          <w:sz w:val="21"/>
        </w:rPr>
        <w:t xml:space="preserve"> </w:t>
      </w:r>
      <w:r>
        <w:rPr>
          <w:rFonts w:ascii="Arial" w:hAnsi="Arial"/>
          <w:b/>
          <w:sz w:val="21"/>
        </w:rPr>
        <w:t>student</w:t>
      </w:r>
      <w:r>
        <w:rPr>
          <w:rFonts w:ascii="Arial" w:hAnsi="Arial"/>
          <w:b/>
          <w:spacing w:val="-7"/>
          <w:sz w:val="21"/>
        </w:rPr>
        <w:t xml:space="preserve"> </w:t>
      </w:r>
      <w:r>
        <w:rPr>
          <w:rFonts w:ascii="Arial" w:hAnsi="Arial"/>
          <w:b/>
          <w:sz w:val="21"/>
        </w:rPr>
        <w:t>saw or</w:t>
      </w:r>
      <w:r>
        <w:rPr>
          <w:rFonts w:ascii="Arial" w:hAnsi="Arial"/>
          <w:b/>
          <w:spacing w:val="-4"/>
          <w:sz w:val="21"/>
        </w:rPr>
        <w:t xml:space="preserve"> </w:t>
      </w:r>
      <w:r>
        <w:rPr>
          <w:rFonts w:ascii="Arial" w:hAnsi="Arial"/>
          <w:b/>
          <w:sz w:val="21"/>
        </w:rPr>
        <w:t xml:space="preserve">heard: </w:t>
      </w:r>
      <w:r>
        <w:rPr>
          <w:sz w:val="21"/>
        </w:rPr>
        <w:t>The</w:t>
      </w:r>
      <w:r>
        <w:rPr>
          <w:spacing w:val="-4"/>
          <w:sz w:val="21"/>
        </w:rPr>
        <w:t xml:space="preserve"> </w:t>
      </w:r>
      <w:r>
        <w:rPr>
          <w:sz w:val="21"/>
        </w:rPr>
        <w:t>Wednesday</w:t>
      </w:r>
      <w:r>
        <w:rPr>
          <w:spacing w:val="-2"/>
          <w:sz w:val="21"/>
        </w:rPr>
        <w:t xml:space="preserve"> </w:t>
      </w:r>
      <w:r>
        <w:rPr>
          <w:sz w:val="21"/>
        </w:rPr>
        <w:t>EMR</w:t>
      </w:r>
      <w:r>
        <w:rPr>
          <w:spacing w:val="-4"/>
          <w:sz w:val="21"/>
        </w:rPr>
        <w:t xml:space="preserve"> </w:t>
      </w:r>
      <w:r>
        <w:rPr>
          <w:sz w:val="21"/>
        </w:rPr>
        <w:t>shows</w:t>
      </w:r>
      <w:r>
        <w:rPr>
          <w:spacing w:val="-2"/>
          <w:sz w:val="21"/>
        </w:rPr>
        <w:t xml:space="preserve"> </w:t>
      </w:r>
      <w:r>
        <w:rPr>
          <w:sz w:val="21"/>
        </w:rPr>
        <w:t>BP</w:t>
      </w:r>
      <w:r>
        <w:rPr>
          <w:spacing w:val="-2"/>
          <w:sz w:val="21"/>
        </w:rPr>
        <w:t xml:space="preserve"> </w:t>
      </w:r>
      <w:r>
        <w:rPr>
          <w:sz w:val="21"/>
        </w:rPr>
        <w:t>120/70</w:t>
      </w:r>
      <w:r>
        <w:rPr>
          <w:spacing w:val="-4"/>
          <w:sz w:val="21"/>
        </w:rPr>
        <w:t xml:space="preserve"> </w:t>
      </w:r>
      <w:r>
        <w:rPr>
          <w:sz w:val="21"/>
        </w:rPr>
        <w:t>mmHg</w:t>
      </w:r>
      <w:r>
        <w:rPr>
          <w:spacing w:val="-4"/>
          <w:sz w:val="21"/>
        </w:rPr>
        <w:t xml:space="preserve"> </w:t>
      </w:r>
      <w:r>
        <w:rPr>
          <w:sz w:val="21"/>
        </w:rPr>
        <w:t>with</w:t>
      </w:r>
      <w:r>
        <w:rPr>
          <w:spacing w:val="-4"/>
          <w:sz w:val="21"/>
        </w:rPr>
        <w:t xml:space="preserve"> </w:t>
      </w:r>
      <w:r>
        <w:rPr>
          <w:sz w:val="21"/>
        </w:rPr>
        <w:t>repeat 118/68, HR</w:t>
      </w:r>
      <w:r>
        <w:rPr>
          <w:spacing w:val="-4"/>
          <w:sz w:val="21"/>
        </w:rPr>
        <w:t xml:space="preserve"> </w:t>
      </w:r>
      <w:r>
        <w:rPr>
          <w:sz w:val="21"/>
        </w:rPr>
        <w:t>68 bpm, temperature 98.6°F, SpO2 97%, weight 82 kg, and BMI 28.3.</w:t>
      </w:r>
    </w:p>
    <w:p w14:paraId="21542323" w14:textId="77777777" w:rsidR="00F9164C" w:rsidRDefault="00000000">
      <w:pPr>
        <w:spacing w:before="95" w:line="278" w:lineRule="auto"/>
        <w:ind w:left="835" w:right="871"/>
        <w:rPr>
          <w:sz w:val="21"/>
        </w:rPr>
      </w:pPr>
      <w:r>
        <w:rPr>
          <w:rFonts w:ascii="Arial" w:hAnsi="Arial"/>
          <w:b/>
          <w:sz w:val="21"/>
        </w:rPr>
        <w:t>What</w:t>
      </w:r>
      <w:r>
        <w:rPr>
          <w:rFonts w:ascii="Arial" w:hAnsi="Arial"/>
          <w:b/>
          <w:spacing w:val="-3"/>
          <w:sz w:val="21"/>
        </w:rPr>
        <w:t xml:space="preserve"> </w:t>
      </w:r>
      <w:r>
        <w:rPr>
          <w:rFonts w:ascii="Arial" w:hAnsi="Arial"/>
          <w:b/>
          <w:sz w:val="21"/>
        </w:rPr>
        <w:t>the</w:t>
      </w:r>
      <w:r>
        <w:rPr>
          <w:rFonts w:ascii="Arial" w:hAnsi="Arial"/>
          <w:b/>
          <w:spacing w:val="-5"/>
          <w:sz w:val="21"/>
        </w:rPr>
        <w:t xml:space="preserve"> </w:t>
      </w:r>
      <w:r>
        <w:rPr>
          <w:rFonts w:ascii="Arial" w:hAnsi="Arial"/>
          <w:b/>
          <w:sz w:val="21"/>
        </w:rPr>
        <w:t>grader</w:t>
      </w:r>
      <w:r>
        <w:rPr>
          <w:rFonts w:ascii="Arial" w:hAnsi="Arial"/>
          <w:b/>
          <w:spacing w:val="-5"/>
          <w:sz w:val="21"/>
        </w:rPr>
        <w:t xml:space="preserve"> </w:t>
      </w:r>
      <w:r>
        <w:rPr>
          <w:rFonts w:ascii="Arial" w:hAnsi="Arial"/>
          <w:b/>
          <w:sz w:val="21"/>
        </w:rPr>
        <w:t xml:space="preserve">expected: </w:t>
      </w:r>
      <w:r>
        <w:rPr>
          <w:sz w:val="21"/>
        </w:rPr>
        <w:t>The</w:t>
      </w:r>
      <w:r>
        <w:rPr>
          <w:spacing w:val="-5"/>
          <w:sz w:val="21"/>
        </w:rPr>
        <w:t xml:space="preserve"> </w:t>
      </w:r>
      <w:r>
        <w:rPr>
          <w:sz w:val="21"/>
        </w:rPr>
        <w:t>correct</w:t>
      </w:r>
      <w:r>
        <w:rPr>
          <w:spacing w:val="-1"/>
          <w:sz w:val="21"/>
        </w:rPr>
        <w:t xml:space="preserve"> </w:t>
      </w:r>
      <w:r>
        <w:rPr>
          <w:sz w:val="21"/>
        </w:rPr>
        <w:t>Robert</w:t>
      </w:r>
      <w:r>
        <w:rPr>
          <w:spacing w:val="-1"/>
          <w:sz w:val="21"/>
        </w:rPr>
        <w:t xml:space="preserve"> </w:t>
      </w:r>
      <w:r>
        <w:rPr>
          <w:sz w:val="21"/>
        </w:rPr>
        <w:t>Wednesday</w:t>
      </w:r>
      <w:r>
        <w:rPr>
          <w:spacing w:val="-3"/>
          <w:sz w:val="21"/>
        </w:rPr>
        <w:t xml:space="preserve"> </w:t>
      </w:r>
      <w:r>
        <w:rPr>
          <w:sz w:val="21"/>
        </w:rPr>
        <w:t>rubric</w:t>
      </w:r>
      <w:r>
        <w:rPr>
          <w:spacing w:val="-3"/>
          <w:sz w:val="21"/>
        </w:rPr>
        <w:t xml:space="preserve"> </w:t>
      </w:r>
      <w:r>
        <w:rPr>
          <w:sz w:val="21"/>
        </w:rPr>
        <w:t>expects</w:t>
      </w:r>
      <w:r>
        <w:rPr>
          <w:spacing w:val="-3"/>
          <w:sz w:val="21"/>
        </w:rPr>
        <w:t xml:space="preserve"> </w:t>
      </w:r>
      <w:r>
        <w:rPr>
          <w:sz w:val="21"/>
        </w:rPr>
        <w:t>BP</w:t>
      </w:r>
      <w:r>
        <w:rPr>
          <w:spacing w:val="-3"/>
          <w:sz w:val="21"/>
        </w:rPr>
        <w:t xml:space="preserve"> </w:t>
      </w:r>
      <w:r>
        <w:rPr>
          <w:sz w:val="21"/>
        </w:rPr>
        <w:t>114/68</w:t>
      </w:r>
      <w:r>
        <w:rPr>
          <w:spacing w:val="-5"/>
          <w:sz w:val="21"/>
        </w:rPr>
        <w:t xml:space="preserve"> </w:t>
      </w:r>
      <w:r>
        <w:rPr>
          <w:sz w:val="21"/>
        </w:rPr>
        <w:t>mmHg,</w:t>
      </w:r>
      <w:r>
        <w:rPr>
          <w:spacing w:val="-1"/>
          <w:sz w:val="21"/>
        </w:rPr>
        <w:t xml:space="preserve"> </w:t>
      </w:r>
      <w:r>
        <w:rPr>
          <w:sz w:val="21"/>
        </w:rPr>
        <w:t>HR</w:t>
      </w:r>
      <w:r>
        <w:rPr>
          <w:spacing w:val="-5"/>
          <w:sz w:val="21"/>
        </w:rPr>
        <w:t xml:space="preserve"> </w:t>
      </w:r>
      <w:r>
        <w:rPr>
          <w:sz w:val="21"/>
        </w:rPr>
        <w:t>70</w:t>
      </w:r>
      <w:r>
        <w:rPr>
          <w:spacing w:val="-5"/>
          <w:sz w:val="21"/>
        </w:rPr>
        <w:t xml:space="preserve"> </w:t>
      </w:r>
      <w:r>
        <w:rPr>
          <w:sz w:val="21"/>
        </w:rPr>
        <w:t>bpm, temperature 98.0°F, SpO2 98% on room air, weight 82 kg, and BMI 27.8 kg/m².</w:t>
      </w:r>
    </w:p>
    <w:p w14:paraId="33D4C357" w14:textId="77777777" w:rsidR="00F9164C" w:rsidRDefault="00000000">
      <w:pPr>
        <w:spacing w:before="95" w:line="278" w:lineRule="auto"/>
        <w:ind w:left="835" w:right="871"/>
        <w:rPr>
          <w:sz w:val="21"/>
        </w:rPr>
      </w:pPr>
      <w:r>
        <w:rPr>
          <w:rFonts w:ascii="Arial"/>
          <w:b/>
          <w:sz w:val="21"/>
        </w:rPr>
        <w:t>Why</w:t>
      </w:r>
      <w:r>
        <w:rPr>
          <w:rFonts w:ascii="Arial"/>
          <w:b/>
          <w:spacing w:val="-4"/>
          <w:sz w:val="21"/>
        </w:rPr>
        <w:t xml:space="preserve"> </w:t>
      </w:r>
      <w:r>
        <w:rPr>
          <w:rFonts w:ascii="Arial"/>
          <w:b/>
          <w:sz w:val="21"/>
        </w:rPr>
        <w:t>this</w:t>
      </w:r>
      <w:r>
        <w:rPr>
          <w:rFonts w:ascii="Arial"/>
          <w:b/>
          <w:spacing w:val="-9"/>
          <w:sz w:val="21"/>
        </w:rPr>
        <w:t xml:space="preserve"> </w:t>
      </w:r>
      <w:r>
        <w:rPr>
          <w:rFonts w:ascii="Arial"/>
          <w:b/>
          <w:sz w:val="21"/>
        </w:rPr>
        <w:t>is</w:t>
      </w:r>
      <w:r>
        <w:rPr>
          <w:rFonts w:ascii="Arial"/>
          <w:b/>
          <w:spacing w:val="-4"/>
          <w:sz w:val="21"/>
        </w:rPr>
        <w:t xml:space="preserve"> </w:t>
      </w:r>
      <w:r>
        <w:rPr>
          <w:rFonts w:ascii="Arial"/>
          <w:b/>
          <w:sz w:val="21"/>
        </w:rPr>
        <w:t>a</w:t>
      </w:r>
      <w:r>
        <w:rPr>
          <w:rFonts w:ascii="Arial"/>
          <w:b/>
          <w:spacing w:val="-4"/>
          <w:sz w:val="21"/>
        </w:rPr>
        <w:t xml:space="preserve"> </w:t>
      </w:r>
      <w:r>
        <w:rPr>
          <w:rFonts w:ascii="Arial"/>
          <w:b/>
          <w:sz w:val="21"/>
        </w:rPr>
        <w:t xml:space="preserve">problem: </w:t>
      </w:r>
      <w:r>
        <w:rPr>
          <w:sz w:val="21"/>
        </w:rPr>
        <w:t>The</w:t>
      </w:r>
      <w:r>
        <w:rPr>
          <w:spacing w:val="-4"/>
          <w:sz w:val="21"/>
        </w:rPr>
        <w:t xml:space="preserve"> </w:t>
      </w:r>
      <w:r>
        <w:rPr>
          <w:sz w:val="21"/>
        </w:rPr>
        <w:t>student should</w:t>
      </w:r>
      <w:r>
        <w:rPr>
          <w:spacing w:val="-4"/>
          <w:sz w:val="21"/>
        </w:rPr>
        <w:t xml:space="preserve"> </w:t>
      </w:r>
      <w:r>
        <w:rPr>
          <w:sz w:val="21"/>
        </w:rPr>
        <w:t>document the</w:t>
      </w:r>
      <w:r>
        <w:rPr>
          <w:spacing w:val="-4"/>
          <w:sz w:val="21"/>
        </w:rPr>
        <w:t xml:space="preserve"> </w:t>
      </w:r>
      <w:r>
        <w:rPr>
          <w:sz w:val="21"/>
        </w:rPr>
        <w:t>objective</w:t>
      </w:r>
      <w:r>
        <w:rPr>
          <w:spacing w:val="-4"/>
          <w:sz w:val="21"/>
        </w:rPr>
        <w:t xml:space="preserve"> </w:t>
      </w:r>
      <w:r>
        <w:rPr>
          <w:sz w:val="21"/>
        </w:rPr>
        <w:t>values</w:t>
      </w:r>
      <w:r>
        <w:rPr>
          <w:spacing w:val="-2"/>
          <w:sz w:val="21"/>
        </w:rPr>
        <w:t xml:space="preserve"> </w:t>
      </w:r>
      <w:r>
        <w:rPr>
          <w:sz w:val="21"/>
        </w:rPr>
        <w:t>displayed</w:t>
      </w:r>
      <w:r>
        <w:rPr>
          <w:spacing w:val="-4"/>
          <w:sz w:val="21"/>
        </w:rPr>
        <w:t xml:space="preserve"> </w:t>
      </w:r>
      <w:r>
        <w:rPr>
          <w:sz w:val="21"/>
        </w:rPr>
        <w:t>in</w:t>
      </w:r>
      <w:r>
        <w:rPr>
          <w:spacing w:val="-4"/>
          <w:sz w:val="21"/>
        </w:rPr>
        <w:t xml:space="preserve"> </w:t>
      </w:r>
      <w:r>
        <w:rPr>
          <w:sz w:val="21"/>
        </w:rPr>
        <w:t>the</w:t>
      </w:r>
      <w:r>
        <w:rPr>
          <w:spacing w:val="-4"/>
          <w:sz w:val="21"/>
        </w:rPr>
        <w:t xml:space="preserve"> </w:t>
      </w:r>
      <w:r>
        <w:rPr>
          <w:sz w:val="21"/>
        </w:rPr>
        <w:t>live</w:t>
      </w:r>
      <w:r>
        <w:rPr>
          <w:spacing w:val="-4"/>
          <w:sz w:val="21"/>
        </w:rPr>
        <w:t xml:space="preserve"> </w:t>
      </w:r>
      <w:r>
        <w:rPr>
          <w:sz w:val="21"/>
        </w:rPr>
        <w:t>chart, not hidden values from a different data version.</w:t>
      </w:r>
    </w:p>
    <w:p w14:paraId="0456C158" w14:textId="77777777" w:rsidR="00F9164C" w:rsidRDefault="00000000">
      <w:pPr>
        <w:spacing w:before="94" w:line="278" w:lineRule="auto"/>
        <w:ind w:left="835" w:right="934"/>
        <w:rPr>
          <w:sz w:val="21"/>
        </w:rPr>
      </w:pPr>
      <w:r>
        <w:rPr>
          <w:rFonts w:ascii="Arial"/>
          <w:b/>
          <w:sz w:val="21"/>
        </w:rPr>
        <w:t>Suggested</w:t>
      </w:r>
      <w:r>
        <w:rPr>
          <w:rFonts w:ascii="Arial"/>
          <w:b/>
          <w:spacing w:val="-1"/>
          <w:sz w:val="21"/>
        </w:rPr>
        <w:t xml:space="preserve"> </w:t>
      </w:r>
      <w:r>
        <w:rPr>
          <w:rFonts w:ascii="Arial"/>
          <w:b/>
          <w:sz w:val="21"/>
        </w:rPr>
        <w:t>fix:</w:t>
      </w:r>
      <w:r>
        <w:rPr>
          <w:rFonts w:ascii="Arial"/>
          <w:b/>
          <w:spacing w:val="-1"/>
          <w:sz w:val="21"/>
        </w:rPr>
        <w:t xml:space="preserve"> </w:t>
      </w:r>
      <w:r>
        <w:rPr>
          <w:sz w:val="21"/>
        </w:rPr>
        <w:t>Synchronize</w:t>
      </w:r>
      <w:r>
        <w:rPr>
          <w:spacing w:val="-5"/>
          <w:sz w:val="21"/>
        </w:rPr>
        <w:t xml:space="preserve"> </w:t>
      </w:r>
      <w:r>
        <w:rPr>
          <w:sz w:val="21"/>
        </w:rPr>
        <w:t>the</w:t>
      </w:r>
      <w:r>
        <w:rPr>
          <w:spacing w:val="-5"/>
          <w:sz w:val="21"/>
        </w:rPr>
        <w:t xml:space="preserve"> </w:t>
      </w:r>
      <w:r>
        <w:rPr>
          <w:sz w:val="21"/>
        </w:rPr>
        <w:t>Wednesday</w:t>
      </w:r>
      <w:r>
        <w:rPr>
          <w:spacing w:val="-3"/>
          <w:sz w:val="21"/>
        </w:rPr>
        <w:t xml:space="preserve"> </w:t>
      </w:r>
      <w:r>
        <w:rPr>
          <w:sz w:val="21"/>
        </w:rPr>
        <w:t>vital</w:t>
      </w:r>
      <w:r>
        <w:rPr>
          <w:spacing w:val="-5"/>
          <w:sz w:val="21"/>
        </w:rPr>
        <w:t xml:space="preserve"> </w:t>
      </w:r>
      <w:r>
        <w:rPr>
          <w:sz w:val="21"/>
        </w:rPr>
        <w:t>sign</w:t>
      </w:r>
      <w:r>
        <w:rPr>
          <w:spacing w:val="-5"/>
          <w:sz w:val="21"/>
        </w:rPr>
        <w:t xml:space="preserve"> </w:t>
      </w:r>
      <w:r>
        <w:rPr>
          <w:sz w:val="21"/>
        </w:rPr>
        <w:t>record</w:t>
      </w:r>
      <w:r>
        <w:rPr>
          <w:spacing w:val="-5"/>
          <w:sz w:val="21"/>
        </w:rPr>
        <w:t xml:space="preserve"> </w:t>
      </w:r>
      <w:r>
        <w:rPr>
          <w:sz w:val="21"/>
        </w:rPr>
        <w:t>used</w:t>
      </w:r>
      <w:r>
        <w:rPr>
          <w:spacing w:val="-5"/>
          <w:sz w:val="21"/>
        </w:rPr>
        <w:t xml:space="preserve"> </w:t>
      </w:r>
      <w:r>
        <w:rPr>
          <w:sz w:val="21"/>
        </w:rPr>
        <w:t>by</w:t>
      </w:r>
      <w:r>
        <w:rPr>
          <w:spacing w:val="-3"/>
          <w:sz w:val="21"/>
        </w:rPr>
        <w:t xml:space="preserve"> </w:t>
      </w:r>
      <w:r>
        <w:rPr>
          <w:sz w:val="21"/>
        </w:rPr>
        <w:t>the</w:t>
      </w:r>
      <w:r>
        <w:rPr>
          <w:spacing w:val="-5"/>
          <w:sz w:val="21"/>
        </w:rPr>
        <w:t xml:space="preserve"> </w:t>
      </w:r>
      <w:r>
        <w:rPr>
          <w:sz w:val="21"/>
        </w:rPr>
        <w:t>EMR</w:t>
      </w:r>
      <w:r>
        <w:rPr>
          <w:spacing w:val="-5"/>
          <w:sz w:val="21"/>
        </w:rPr>
        <w:t xml:space="preserve"> </w:t>
      </w:r>
      <w:r>
        <w:rPr>
          <w:sz w:val="21"/>
        </w:rPr>
        <w:t>and</w:t>
      </w:r>
      <w:r>
        <w:rPr>
          <w:spacing w:val="-5"/>
          <w:sz w:val="21"/>
        </w:rPr>
        <w:t xml:space="preserve"> </w:t>
      </w:r>
      <w:r>
        <w:rPr>
          <w:sz w:val="21"/>
        </w:rPr>
        <w:t>the</w:t>
      </w:r>
      <w:r>
        <w:rPr>
          <w:spacing w:val="-5"/>
          <w:sz w:val="21"/>
        </w:rPr>
        <w:t xml:space="preserve"> </w:t>
      </w:r>
      <w:r>
        <w:rPr>
          <w:sz w:val="21"/>
        </w:rPr>
        <w:t>Robert</w:t>
      </w:r>
      <w:r>
        <w:rPr>
          <w:spacing w:val="-1"/>
          <w:sz w:val="21"/>
        </w:rPr>
        <w:t xml:space="preserve"> </w:t>
      </w:r>
      <w:r>
        <w:rPr>
          <w:sz w:val="21"/>
        </w:rPr>
        <w:t xml:space="preserve">Wednesday </w:t>
      </w:r>
      <w:r>
        <w:rPr>
          <w:spacing w:val="-2"/>
          <w:sz w:val="21"/>
        </w:rPr>
        <w:t>rubric.</w:t>
      </w:r>
    </w:p>
    <w:p w14:paraId="0F43ED31" w14:textId="77777777" w:rsidR="00F9164C" w:rsidRDefault="00000000">
      <w:pPr>
        <w:pStyle w:val="BodyText"/>
        <w:spacing w:before="41"/>
        <w:rPr>
          <w:sz w:val="20"/>
        </w:rPr>
      </w:pPr>
      <w:r>
        <w:rPr>
          <w:noProof/>
          <w:sz w:val="20"/>
        </w:rPr>
        <w:drawing>
          <wp:anchor distT="0" distB="0" distL="0" distR="0" simplePos="0" relativeHeight="487630336" behindDoc="1" locked="0" layoutInCell="1" allowOverlap="1" wp14:anchorId="1642E389" wp14:editId="1F1FC37B">
            <wp:simplePos x="0" y="0"/>
            <wp:positionH relativeFrom="page">
              <wp:posOffset>1003946</wp:posOffset>
            </wp:positionH>
            <wp:positionV relativeFrom="paragraph">
              <wp:posOffset>187874</wp:posOffset>
            </wp:positionV>
            <wp:extent cx="5756828" cy="2195512"/>
            <wp:effectExtent l="0" t="0" r="0" b="0"/>
            <wp:wrapTopAndBottom/>
            <wp:docPr id="165" name="Image 1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5" name="Image 165"/>
                    <pic:cNvPicPr/>
                  </pic:nvPicPr>
                  <pic:blipFill>
                    <a:blip r:embed="rId149" cstate="print"/>
                    <a:stretch>
                      <a:fillRect/>
                    </a:stretch>
                  </pic:blipFill>
                  <pic:spPr>
                    <a:xfrm>
                      <a:off x="0" y="0"/>
                      <a:ext cx="5756828" cy="2195512"/>
                    </a:xfrm>
                    <a:prstGeom prst="rect">
                      <a:avLst/>
                    </a:prstGeom>
                  </pic:spPr>
                </pic:pic>
              </a:graphicData>
            </a:graphic>
          </wp:anchor>
        </w:drawing>
      </w:r>
    </w:p>
    <w:p w14:paraId="3BEF2853" w14:textId="77777777" w:rsidR="00F9164C" w:rsidRDefault="00000000">
      <w:pPr>
        <w:spacing w:before="156"/>
        <w:ind w:left="10" w:right="11"/>
        <w:jc w:val="center"/>
        <w:rPr>
          <w:rFonts w:ascii="Arial" w:hAnsi="Arial"/>
          <w:i/>
          <w:sz w:val="18"/>
        </w:rPr>
      </w:pPr>
      <w:r>
        <w:rPr>
          <w:rFonts w:ascii="Arial" w:hAnsi="Arial"/>
          <w:i/>
          <w:color w:val="696969"/>
          <w:sz w:val="18"/>
        </w:rPr>
        <w:t>Evidence</w:t>
      </w:r>
      <w:r>
        <w:rPr>
          <w:rFonts w:ascii="Arial" w:hAnsi="Arial"/>
          <w:i/>
          <w:color w:val="696969"/>
          <w:spacing w:val="-4"/>
          <w:sz w:val="18"/>
        </w:rPr>
        <w:t xml:space="preserve"> </w:t>
      </w:r>
      <w:r>
        <w:rPr>
          <w:rFonts w:ascii="Arial" w:hAnsi="Arial"/>
          <w:i/>
          <w:color w:val="696969"/>
          <w:sz w:val="18"/>
        </w:rPr>
        <w:t>–</w:t>
      </w:r>
      <w:r>
        <w:rPr>
          <w:rFonts w:ascii="Arial" w:hAnsi="Arial"/>
          <w:i/>
          <w:color w:val="696969"/>
          <w:spacing w:val="-2"/>
          <w:sz w:val="18"/>
        </w:rPr>
        <w:t xml:space="preserve"> </w:t>
      </w:r>
      <w:r>
        <w:rPr>
          <w:rFonts w:ascii="Arial" w:hAnsi="Arial"/>
          <w:i/>
          <w:color w:val="696969"/>
          <w:sz w:val="18"/>
        </w:rPr>
        <w:t>Wednesday</w:t>
      </w:r>
      <w:r>
        <w:rPr>
          <w:rFonts w:ascii="Arial" w:hAnsi="Arial"/>
          <w:i/>
          <w:color w:val="696969"/>
          <w:spacing w:val="-2"/>
          <w:sz w:val="18"/>
        </w:rPr>
        <w:t xml:space="preserve"> </w:t>
      </w:r>
      <w:r>
        <w:rPr>
          <w:rFonts w:ascii="Arial" w:hAnsi="Arial"/>
          <w:i/>
          <w:color w:val="696969"/>
          <w:sz w:val="18"/>
        </w:rPr>
        <w:t>3</w:t>
      </w:r>
      <w:r>
        <w:rPr>
          <w:rFonts w:ascii="Arial" w:hAnsi="Arial"/>
          <w:i/>
          <w:color w:val="696969"/>
          <w:spacing w:val="-1"/>
          <w:sz w:val="18"/>
        </w:rPr>
        <w:t xml:space="preserve"> </w:t>
      </w:r>
      <w:r>
        <w:rPr>
          <w:rFonts w:ascii="Arial" w:hAnsi="Arial"/>
          <w:i/>
          <w:color w:val="696969"/>
          <w:sz w:val="18"/>
        </w:rPr>
        <w:t>Month</w:t>
      </w:r>
      <w:r>
        <w:rPr>
          <w:rFonts w:ascii="Arial" w:hAnsi="Arial"/>
          <w:i/>
          <w:color w:val="696969"/>
          <w:spacing w:val="-1"/>
          <w:sz w:val="18"/>
        </w:rPr>
        <w:t xml:space="preserve"> </w:t>
      </w:r>
      <w:r>
        <w:rPr>
          <w:rFonts w:ascii="Arial" w:hAnsi="Arial"/>
          <w:i/>
          <w:color w:val="696969"/>
          <w:sz w:val="18"/>
        </w:rPr>
        <w:t>Follow</w:t>
      </w:r>
      <w:r>
        <w:rPr>
          <w:rFonts w:ascii="Arial" w:hAnsi="Arial"/>
          <w:i/>
          <w:color w:val="696969"/>
          <w:spacing w:val="-1"/>
          <w:sz w:val="18"/>
        </w:rPr>
        <w:t xml:space="preserve"> </w:t>
      </w:r>
      <w:r>
        <w:rPr>
          <w:rFonts w:ascii="Arial" w:hAnsi="Arial"/>
          <w:i/>
          <w:color w:val="696969"/>
          <w:sz w:val="18"/>
        </w:rPr>
        <w:t>Up:</w:t>
      </w:r>
      <w:r>
        <w:rPr>
          <w:rFonts w:ascii="Arial" w:hAnsi="Arial"/>
          <w:i/>
          <w:color w:val="696969"/>
          <w:spacing w:val="-1"/>
          <w:sz w:val="18"/>
        </w:rPr>
        <w:t xml:space="preserve"> </w:t>
      </w:r>
      <w:r>
        <w:rPr>
          <w:rFonts w:ascii="Arial" w:hAnsi="Arial"/>
          <w:i/>
          <w:color w:val="696969"/>
          <w:sz w:val="18"/>
        </w:rPr>
        <w:t>student</w:t>
      </w:r>
      <w:r>
        <w:rPr>
          <w:rFonts w:ascii="Arial" w:hAnsi="Arial"/>
          <w:i/>
          <w:color w:val="696969"/>
          <w:spacing w:val="-2"/>
          <w:sz w:val="18"/>
        </w:rPr>
        <w:t xml:space="preserve"> </w:t>
      </w:r>
      <w:r>
        <w:rPr>
          <w:rFonts w:ascii="Arial" w:hAnsi="Arial"/>
          <w:i/>
          <w:color w:val="696969"/>
          <w:sz w:val="18"/>
        </w:rPr>
        <w:t>facing</w:t>
      </w:r>
      <w:r>
        <w:rPr>
          <w:rFonts w:ascii="Arial" w:hAnsi="Arial"/>
          <w:i/>
          <w:color w:val="696969"/>
          <w:spacing w:val="-1"/>
          <w:sz w:val="18"/>
        </w:rPr>
        <w:t xml:space="preserve"> </w:t>
      </w:r>
      <w:r>
        <w:rPr>
          <w:rFonts w:ascii="Arial" w:hAnsi="Arial"/>
          <w:i/>
          <w:color w:val="696969"/>
          <w:sz w:val="18"/>
        </w:rPr>
        <w:t>information</w:t>
      </w:r>
      <w:r>
        <w:rPr>
          <w:rFonts w:ascii="Arial" w:hAnsi="Arial"/>
          <w:i/>
          <w:color w:val="696969"/>
          <w:spacing w:val="-2"/>
          <w:sz w:val="18"/>
        </w:rPr>
        <w:t xml:space="preserve"> </w:t>
      </w:r>
      <w:r>
        <w:rPr>
          <w:rFonts w:ascii="Arial" w:hAnsi="Arial"/>
          <w:i/>
          <w:color w:val="696969"/>
          <w:sz w:val="18"/>
        </w:rPr>
        <w:t>compared</w:t>
      </w:r>
      <w:r>
        <w:rPr>
          <w:rFonts w:ascii="Arial" w:hAnsi="Arial"/>
          <w:i/>
          <w:color w:val="696969"/>
          <w:spacing w:val="-1"/>
          <w:sz w:val="18"/>
        </w:rPr>
        <w:t xml:space="preserve"> </w:t>
      </w:r>
      <w:r>
        <w:rPr>
          <w:rFonts w:ascii="Arial" w:hAnsi="Arial"/>
          <w:i/>
          <w:color w:val="696969"/>
          <w:sz w:val="18"/>
        </w:rPr>
        <w:t>with</w:t>
      </w:r>
      <w:r>
        <w:rPr>
          <w:rFonts w:ascii="Arial" w:hAnsi="Arial"/>
          <w:i/>
          <w:color w:val="696969"/>
          <w:spacing w:val="-1"/>
          <w:sz w:val="18"/>
        </w:rPr>
        <w:t xml:space="preserve"> </w:t>
      </w:r>
      <w:r>
        <w:rPr>
          <w:rFonts w:ascii="Arial" w:hAnsi="Arial"/>
          <w:i/>
          <w:color w:val="696969"/>
          <w:sz w:val="18"/>
        </w:rPr>
        <w:t>the</w:t>
      </w:r>
      <w:r>
        <w:rPr>
          <w:rFonts w:ascii="Arial" w:hAnsi="Arial"/>
          <w:i/>
          <w:color w:val="696969"/>
          <w:spacing w:val="-1"/>
          <w:sz w:val="18"/>
        </w:rPr>
        <w:t xml:space="preserve"> </w:t>
      </w:r>
      <w:r>
        <w:rPr>
          <w:rFonts w:ascii="Arial" w:hAnsi="Arial"/>
          <w:i/>
          <w:color w:val="696969"/>
          <w:sz w:val="18"/>
        </w:rPr>
        <w:t>grader/rubric</w:t>
      </w:r>
      <w:r>
        <w:rPr>
          <w:rFonts w:ascii="Arial" w:hAnsi="Arial"/>
          <w:i/>
          <w:color w:val="696969"/>
          <w:spacing w:val="-1"/>
          <w:sz w:val="18"/>
        </w:rPr>
        <w:t xml:space="preserve"> </w:t>
      </w:r>
      <w:r>
        <w:rPr>
          <w:rFonts w:ascii="Arial" w:hAnsi="Arial"/>
          <w:i/>
          <w:color w:val="696969"/>
          <w:spacing w:val="-2"/>
          <w:sz w:val="18"/>
        </w:rPr>
        <w:t>expectation.</w:t>
      </w:r>
    </w:p>
    <w:p w14:paraId="60EAC27B" w14:textId="77777777" w:rsidR="00F9164C" w:rsidRDefault="00F9164C">
      <w:pPr>
        <w:jc w:val="center"/>
        <w:rPr>
          <w:rFonts w:ascii="Arial" w:hAnsi="Arial"/>
          <w:i/>
          <w:sz w:val="18"/>
        </w:rPr>
        <w:sectPr w:rsidR="00F9164C">
          <w:pgSz w:w="12240" w:h="15840"/>
          <w:pgMar w:top="720" w:right="0" w:bottom="540" w:left="0" w:header="0" w:footer="313" w:gutter="0"/>
          <w:cols w:space="720"/>
        </w:sectPr>
      </w:pPr>
    </w:p>
    <w:p w14:paraId="2933C9B8" w14:textId="77777777" w:rsidR="00F9164C" w:rsidRDefault="00000000">
      <w:pPr>
        <w:pStyle w:val="Heading6"/>
        <w:spacing w:line="290" w:lineRule="auto"/>
      </w:pPr>
      <w:r>
        <w:rPr>
          <w:color w:val="183B62"/>
          <w:spacing w:val="-2"/>
        </w:rPr>
        <w:lastRenderedPageBreak/>
        <w:t>Issue</w:t>
      </w:r>
      <w:r>
        <w:rPr>
          <w:color w:val="183B62"/>
          <w:spacing w:val="-20"/>
        </w:rPr>
        <w:t xml:space="preserve"> </w:t>
      </w:r>
      <w:r>
        <w:rPr>
          <w:color w:val="183B62"/>
          <w:spacing w:val="-2"/>
        </w:rPr>
        <w:t>7.</w:t>
      </w:r>
      <w:r>
        <w:rPr>
          <w:color w:val="183B62"/>
          <w:spacing w:val="-21"/>
        </w:rPr>
        <w:t xml:space="preserve"> </w:t>
      </w:r>
      <w:r>
        <w:rPr>
          <w:color w:val="183B62"/>
          <w:spacing w:val="-2"/>
        </w:rPr>
        <w:t>Hemoglobin</w:t>
      </w:r>
      <w:r>
        <w:rPr>
          <w:color w:val="183B62"/>
          <w:spacing w:val="-21"/>
        </w:rPr>
        <w:t xml:space="preserve"> </w:t>
      </w:r>
      <w:r>
        <w:rPr>
          <w:color w:val="183B62"/>
          <w:spacing w:val="-2"/>
        </w:rPr>
        <w:t>and</w:t>
      </w:r>
      <w:r>
        <w:rPr>
          <w:color w:val="183B62"/>
          <w:spacing w:val="-17"/>
        </w:rPr>
        <w:t xml:space="preserve"> </w:t>
      </w:r>
      <w:r>
        <w:rPr>
          <w:color w:val="183B62"/>
          <w:spacing w:val="-2"/>
        </w:rPr>
        <w:t>platelet</w:t>
      </w:r>
      <w:r>
        <w:rPr>
          <w:color w:val="183B62"/>
          <w:spacing w:val="-21"/>
        </w:rPr>
        <w:t xml:space="preserve"> </w:t>
      </w:r>
      <w:r>
        <w:rPr>
          <w:color w:val="183B62"/>
          <w:spacing w:val="-2"/>
        </w:rPr>
        <w:t>values</w:t>
      </w:r>
      <w:r>
        <w:rPr>
          <w:color w:val="183B62"/>
          <w:spacing w:val="-20"/>
        </w:rPr>
        <w:t xml:space="preserve"> </w:t>
      </w:r>
      <w:r>
        <w:rPr>
          <w:color w:val="183B62"/>
          <w:spacing w:val="-2"/>
        </w:rPr>
        <w:t>are</w:t>
      </w:r>
      <w:r>
        <w:rPr>
          <w:color w:val="183B62"/>
          <w:spacing w:val="-20"/>
        </w:rPr>
        <w:t xml:space="preserve"> </w:t>
      </w:r>
      <w:r>
        <w:rPr>
          <w:color w:val="183B62"/>
          <w:spacing w:val="-2"/>
        </w:rPr>
        <w:t>required</w:t>
      </w:r>
      <w:r>
        <w:rPr>
          <w:color w:val="183B62"/>
          <w:spacing w:val="-17"/>
        </w:rPr>
        <w:t xml:space="preserve"> </w:t>
      </w:r>
      <w:r>
        <w:rPr>
          <w:color w:val="183B62"/>
          <w:spacing w:val="-2"/>
        </w:rPr>
        <w:t>but</w:t>
      </w:r>
      <w:r>
        <w:rPr>
          <w:color w:val="183B62"/>
          <w:spacing w:val="-21"/>
        </w:rPr>
        <w:t xml:space="preserve"> </w:t>
      </w:r>
      <w:r>
        <w:rPr>
          <w:color w:val="183B62"/>
          <w:spacing w:val="-2"/>
        </w:rPr>
        <w:t>the</w:t>
      </w:r>
      <w:r>
        <w:rPr>
          <w:color w:val="183B62"/>
          <w:spacing w:val="-20"/>
        </w:rPr>
        <w:t xml:space="preserve"> </w:t>
      </w:r>
      <w:r>
        <w:rPr>
          <w:color w:val="183B62"/>
          <w:spacing w:val="-2"/>
        </w:rPr>
        <w:t>Wednesday</w:t>
      </w:r>
      <w:r>
        <w:rPr>
          <w:color w:val="183B62"/>
          <w:spacing w:val="-19"/>
        </w:rPr>
        <w:t xml:space="preserve"> </w:t>
      </w:r>
      <w:r>
        <w:rPr>
          <w:color w:val="183B62"/>
          <w:spacing w:val="-2"/>
        </w:rPr>
        <w:t>CBC</w:t>
      </w:r>
      <w:r>
        <w:rPr>
          <w:color w:val="183B62"/>
          <w:spacing w:val="-21"/>
        </w:rPr>
        <w:t xml:space="preserve"> </w:t>
      </w:r>
      <w:r>
        <w:rPr>
          <w:color w:val="183B62"/>
          <w:spacing w:val="-2"/>
        </w:rPr>
        <w:t xml:space="preserve">panel </w:t>
      </w:r>
      <w:r>
        <w:rPr>
          <w:color w:val="183B62"/>
        </w:rPr>
        <w:t>shows only WBC</w:t>
      </w:r>
    </w:p>
    <w:p w14:paraId="42CE53F0" w14:textId="77777777" w:rsidR="00F9164C" w:rsidRDefault="00000000">
      <w:pPr>
        <w:spacing w:before="123" w:line="278" w:lineRule="auto"/>
        <w:ind w:left="835" w:right="871"/>
        <w:rPr>
          <w:sz w:val="21"/>
        </w:rPr>
      </w:pPr>
      <w:r>
        <w:rPr>
          <w:rFonts w:ascii="Arial" w:hAnsi="Arial"/>
          <w:b/>
          <w:sz w:val="21"/>
        </w:rPr>
        <w:t>What</w:t>
      </w:r>
      <w:r>
        <w:rPr>
          <w:rFonts w:ascii="Arial" w:hAnsi="Arial"/>
          <w:b/>
          <w:spacing w:val="-2"/>
          <w:sz w:val="21"/>
        </w:rPr>
        <w:t xml:space="preserve"> </w:t>
      </w:r>
      <w:r>
        <w:rPr>
          <w:rFonts w:ascii="Arial" w:hAnsi="Arial"/>
          <w:b/>
          <w:sz w:val="21"/>
        </w:rPr>
        <w:t>the</w:t>
      </w:r>
      <w:r>
        <w:rPr>
          <w:rFonts w:ascii="Arial" w:hAnsi="Arial"/>
          <w:b/>
          <w:spacing w:val="-4"/>
          <w:sz w:val="21"/>
        </w:rPr>
        <w:t xml:space="preserve"> </w:t>
      </w:r>
      <w:r>
        <w:rPr>
          <w:rFonts w:ascii="Arial" w:hAnsi="Arial"/>
          <w:b/>
          <w:sz w:val="21"/>
        </w:rPr>
        <w:t>student</w:t>
      </w:r>
      <w:r>
        <w:rPr>
          <w:rFonts w:ascii="Arial" w:hAnsi="Arial"/>
          <w:b/>
          <w:spacing w:val="-7"/>
          <w:sz w:val="21"/>
        </w:rPr>
        <w:t xml:space="preserve"> </w:t>
      </w:r>
      <w:r>
        <w:rPr>
          <w:rFonts w:ascii="Arial" w:hAnsi="Arial"/>
          <w:b/>
          <w:sz w:val="21"/>
        </w:rPr>
        <w:t>saw or</w:t>
      </w:r>
      <w:r>
        <w:rPr>
          <w:rFonts w:ascii="Arial" w:hAnsi="Arial"/>
          <w:b/>
          <w:spacing w:val="-4"/>
          <w:sz w:val="21"/>
        </w:rPr>
        <w:t xml:space="preserve"> </w:t>
      </w:r>
      <w:r>
        <w:rPr>
          <w:rFonts w:ascii="Arial" w:hAnsi="Arial"/>
          <w:b/>
          <w:sz w:val="21"/>
        </w:rPr>
        <w:t xml:space="preserve">heard: </w:t>
      </w:r>
      <w:r>
        <w:rPr>
          <w:sz w:val="21"/>
        </w:rPr>
        <w:t>The</w:t>
      </w:r>
      <w:r>
        <w:rPr>
          <w:spacing w:val="-4"/>
          <w:sz w:val="21"/>
        </w:rPr>
        <w:t xml:space="preserve"> </w:t>
      </w:r>
      <w:r>
        <w:rPr>
          <w:sz w:val="21"/>
        </w:rPr>
        <w:t>Wednesday</w:t>
      </w:r>
      <w:r>
        <w:rPr>
          <w:spacing w:val="-2"/>
          <w:sz w:val="21"/>
        </w:rPr>
        <w:t xml:space="preserve"> </w:t>
      </w:r>
      <w:r>
        <w:rPr>
          <w:sz w:val="21"/>
        </w:rPr>
        <w:t>CBC</w:t>
      </w:r>
      <w:r>
        <w:rPr>
          <w:spacing w:val="-4"/>
          <w:sz w:val="21"/>
        </w:rPr>
        <w:t xml:space="preserve"> </w:t>
      </w:r>
      <w:r>
        <w:rPr>
          <w:sz w:val="21"/>
        </w:rPr>
        <w:t>panel</w:t>
      </w:r>
      <w:r>
        <w:rPr>
          <w:spacing w:val="-4"/>
          <w:sz w:val="21"/>
        </w:rPr>
        <w:t xml:space="preserve"> </w:t>
      </w:r>
      <w:r>
        <w:rPr>
          <w:sz w:val="21"/>
        </w:rPr>
        <w:t>provides</w:t>
      </w:r>
      <w:r>
        <w:rPr>
          <w:spacing w:val="-2"/>
          <w:sz w:val="21"/>
        </w:rPr>
        <w:t xml:space="preserve"> </w:t>
      </w:r>
      <w:r>
        <w:rPr>
          <w:sz w:val="21"/>
        </w:rPr>
        <w:t>WBC</w:t>
      </w:r>
      <w:r>
        <w:rPr>
          <w:spacing w:val="-4"/>
          <w:sz w:val="21"/>
        </w:rPr>
        <w:t xml:space="preserve"> </w:t>
      </w:r>
      <w:r>
        <w:rPr>
          <w:sz w:val="21"/>
        </w:rPr>
        <w:t>6.5</w:t>
      </w:r>
      <w:r>
        <w:rPr>
          <w:spacing w:val="-4"/>
          <w:sz w:val="21"/>
        </w:rPr>
        <w:t xml:space="preserve"> </w:t>
      </w:r>
      <w:r>
        <w:rPr>
          <w:sz w:val="21"/>
        </w:rPr>
        <w:t>x10³/mm³</w:t>
      </w:r>
      <w:r>
        <w:rPr>
          <w:spacing w:val="-2"/>
          <w:sz w:val="21"/>
        </w:rPr>
        <w:t xml:space="preserve"> </w:t>
      </w:r>
      <w:r>
        <w:rPr>
          <w:sz w:val="21"/>
        </w:rPr>
        <w:t>but does</w:t>
      </w:r>
      <w:r>
        <w:rPr>
          <w:spacing w:val="-2"/>
          <w:sz w:val="21"/>
        </w:rPr>
        <w:t xml:space="preserve"> </w:t>
      </w:r>
      <w:r>
        <w:rPr>
          <w:sz w:val="21"/>
        </w:rPr>
        <w:t>not show hemoglobin or platelet count.</w:t>
      </w:r>
    </w:p>
    <w:p w14:paraId="0076EB98" w14:textId="77777777" w:rsidR="00F9164C" w:rsidRDefault="00000000">
      <w:pPr>
        <w:spacing w:before="95" w:line="278" w:lineRule="auto"/>
        <w:ind w:left="835" w:right="871"/>
        <w:rPr>
          <w:sz w:val="21"/>
        </w:rPr>
      </w:pPr>
      <w:r>
        <w:rPr>
          <w:rFonts w:ascii="Arial" w:hAnsi="Arial"/>
          <w:b/>
          <w:sz w:val="21"/>
        </w:rPr>
        <w:t>What</w:t>
      </w:r>
      <w:r>
        <w:rPr>
          <w:rFonts w:ascii="Arial" w:hAnsi="Arial"/>
          <w:b/>
          <w:spacing w:val="-2"/>
          <w:sz w:val="21"/>
        </w:rPr>
        <w:t xml:space="preserve"> </w:t>
      </w:r>
      <w:r>
        <w:rPr>
          <w:rFonts w:ascii="Arial" w:hAnsi="Arial"/>
          <w:b/>
          <w:sz w:val="21"/>
        </w:rPr>
        <w:t>the</w:t>
      </w:r>
      <w:r>
        <w:rPr>
          <w:rFonts w:ascii="Arial" w:hAnsi="Arial"/>
          <w:b/>
          <w:spacing w:val="-4"/>
          <w:sz w:val="21"/>
        </w:rPr>
        <w:t xml:space="preserve"> </w:t>
      </w:r>
      <w:r>
        <w:rPr>
          <w:rFonts w:ascii="Arial" w:hAnsi="Arial"/>
          <w:b/>
          <w:sz w:val="21"/>
        </w:rPr>
        <w:t>grader</w:t>
      </w:r>
      <w:r>
        <w:rPr>
          <w:rFonts w:ascii="Arial" w:hAnsi="Arial"/>
          <w:b/>
          <w:spacing w:val="-4"/>
          <w:sz w:val="21"/>
        </w:rPr>
        <w:t xml:space="preserve"> </w:t>
      </w:r>
      <w:r>
        <w:rPr>
          <w:rFonts w:ascii="Arial" w:hAnsi="Arial"/>
          <w:b/>
          <w:sz w:val="21"/>
        </w:rPr>
        <w:t xml:space="preserve">expected: </w:t>
      </w:r>
      <w:r>
        <w:rPr>
          <w:sz w:val="21"/>
        </w:rPr>
        <w:t>The</w:t>
      </w:r>
      <w:r>
        <w:rPr>
          <w:spacing w:val="-4"/>
          <w:sz w:val="21"/>
        </w:rPr>
        <w:t xml:space="preserve"> </w:t>
      </w:r>
      <w:r>
        <w:rPr>
          <w:sz w:val="21"/>
        </w:rPr>
        <w:t>Wednesday</w:t>
      </w:r>
      <w:r>
        <w:rPr>
          <w:spacing w:val="-2"/>
          <w:sz w:val="21"/>
        </w:rPr>
        <w:t xml:space="preserve"> </w:t>
      </w:r>
      <w:r>
        <w:rPr>
          <w:sz w:val="21"/>
        </w:rPr>
        <w:t>rubric</w:t>
      </w:r>
      <w:r>
        <w:rPr>
          <w:spacing w:val="-2"/>
          <w:sz w:val="21"/>
        </w:rPr>
        <w:t xml:space="preserve"> </w:t>
      </w:r>
      <w:r>
        <w:rPr>
          <w:sz w:val="21"/>
        </w:rPr>
        <w:t>requires</w:t>
      </w:r>
      <w:r>
        <w:rPr>
          <w:spacing w:val="-2"/>
          <w:sz w:val="21"/>
        </w:rPr>
        <w:t xml:space="preserve"> </w:t>
      </w:r>
      <w:r>
        <w:rPr>
          <w:sz w:val="21"/>
        </w:rPr>
        <w:t>hemoglobin</w:t>
      </w:r>
      <w:r>
        <w:rPr>
          <w:spacing w:val="-4"/>
          <w:sz w:val="21"/>
        </w:rPr>
        <w:t xml:space="preserve"> </w:t>
      </w:r>
      <w:r>
        <w:rPr>
          <w:sz w:val="21"/>
        </w:rPr>
        <w:t>13.4</w:t>
      </w:r>
      <w:r>
        <w:rPr>
          <w:spacing w:val="-4"/>
          <w:sz w:val="21"/>
        </w:rPr>
        <w:t xml:space="preserve"> </w:t>
      </w:r>
      <w:r>
        <w:rPr>
          <w:sz w:val="21"/>
        </w:rPr>
        <w:t>g/dL</w:t>
      </w:r>
      <w:r>
        <w:rPr>
          <w:spacing w:val="-4"/>
          <w:sz w:val="21"/>
        </w:rPr>
        <w:t xml:space="preserve"> </w:t>
      </w:r>
      <w:r>
        <w:rPr>
          <w:sz w:val="21"/>
        </w:rPr>
        <w:t>and</w:t>
      </w:r>
      <w:r>
        <w:rPr>
          <w:spacing w:val="-4"/>
          <w:sz w:val="21"/>
        </w:rPr>
        <w:t xml:space="preserve"> </w:t>
      </w:r>
      <w:r>
        <w:rPr>
          <w:sz w:val="21"/>
        </w:rPr>
        <w:t>platelets</w:t>
      </w:r>
      <w:r>
        <w:rPr>
          <w:spacing w:val="-2"/>
          <w:sz w:val="21"/>
        </w:rPr>
        <w:t xml:space="preserve"> </w:t>
      </w:r>
      <w:r>
        <w:rPr>
          <w:sz w:val="21"/>
        </w:rPr>
        <w:t>226</w:t>
      </w:r>
      <w:r>
        <w:rPr>
          <w:spacing w:val="-4"/>
          <w:sz w:val="21"/>
        </w:rPr>
        <w:t xml:space="preserve"> </w:t>
      </w:r>
      <w:r>
        <w:rPr>
          <w:sz w:val="21"/>
        </w:rPr>
        <w:t>x10³/mm³ and requires interpretation of anemia and thrombocytopenia risk.</w:t>
      </w:r>
    </w:p>
    <w:p w14:paraId="6D38CBAE" w14:textId="77777777" w:rsidR="00F9164C" w:rsidRDefault="00000000">
      <w:pPr>
        <w:spacing w:before="95" w:line="278" w:lineRule="auto"/>
        <w:ind w:left="835" w:right="871"/>
        <w:rPr>
          <w:sz w:val="21"/>
        </w:rPr>
      </w:pPr>
      <w:r>
        <w:rPr>
          <w:rFonts w:ascii="Arial"/>
          <w:b/>
          <w:sz w:val="21"/>
        </w:rPr>
        <w:t>Why</w:t>
      </w:r>
      <w:r>
        <w:rPr>
          <w:rFonts w:ascii="Arial"/>
          <w:b/>
          <w:spacing w:val="-5"/>
          <w:sz w:val="21"/>
        </w:rPr>
        <w:t xml:space="preserve"> </w:t>
      </w:r>
      <w:r>
        <w:rPr>
          <w:rFonts w:ascii="Arial"/>
          <w:b/>
          <w:sz w:val="21"/>
        </w:rPr>
        <w:t>this</w:t>
      </w:r>
      <w:r>
        <w:rPr>
          <w:rFonts w:ascii="Arial"/>
          <w:b/>
          <w:spacing w:val="-10"/>
          <w:sz w:val="21"/>
        </w:rPr>
        <w:t xml:space="preserve"> </w:t>
      </w:r>
      <w:r>
        <w:rPr>
          <w:rFonts w:ascii="Arial"/>
          <w:b/>
          <w:sz w:val="21"/>
        </w:rPr>
        <w:t>is</w:t>
      </w:r>
      <w:r>
        <w:rPr>
          <w:rFonts w:ascii="Arial"/>
          <w:b/>
          <w:spacing w:val="-5"/>
          <w:sz w:val="21"/>
        </w:rPr>
        <w:t xml:space="preserve"> </w:t>
      </w:r>
      <w:r>
        <w:rPr>
          <w:rFonts w:ascii="Arial"/>
          <w:b/>
          <w:sz w:val="21"/>
        </w:rPr>
        <w:t>a</w:t>
      </w:r>
      <w:r>
        <w:rPr>
          <w:rFonts w:ascii="Arial"/>
          <w:b/>
          <w:spacing w:val="-5"/>
          <w:sz w:val="21"/>
        </w:rPr>
        <w:t xml:space="preserve"> </w:t>
      </w:r>
      <w:r>
        <w:rPr>
          <w:rFonts w:ascii="Arial"/>
          <w:b/>
          <w:sz w:val="21"/>
        </w:rPr>
        <w:t xml:space="preserve">problem: </w:t>
      </w:r>
      <w:r>
        <w:rPr>
          <w:sz w:val="21"/>
        </w:rPr>
        <w:t>The</w:t>
      </w:r>
      <w:r>
        <w:rPr>
          <w:spacing w:val="-5"/>
          <w:sz w:val="21"/>
        </w:rPr>
        <w:t xml:space="preserve"> </w:t>
      </w:r>
      <w:r>
        <w:rPr>
          <w:sz w:val="21"/>
        </w:rPr>
        <w:t>student</w:t>
      </w:r>
      <w:r>
        <w:rPr>
          <w:spacing w:val="-1"/>
          <w:sz w:val="21"/>
        </w:rPr>
        <w:t xml:space="preserve"> </w:t>
      </w:r>
      <w:r>
        <w:rPr>
          <w:sz w:val="21"/>
        </w:rPr>
        <w:t>cannot</w:t>
      </w:r>
      <w:r>
        <w:rPr>
          <w:spacing w:val="-1"/>
          <w:sz w:val="21"/>
        </w:rPr>
        <w:t xml:space="preserve"> </w:t>
      </w:r>
      <w:r>
        <w:rPr>
          <w:sz w:val="21"/>
        </w:rPr>
        <w:t>document</w:t>
      </w:r>
      <w:r>
        <w:rPr>
          <w:spacing w:val="-1"/>
          <w:sz w:val="21"/>
        </w:rPr>
        <w:t xml:space="preserve"> </w:t>
      </w:r>
      <w:r>
        <w:rPr>
          <w:sz w:val="21"/>
        </w:rPr>
        <w:t>or</w:t>
      </w:r>
      <w:r>
        <w:rPr>
          <w:spacing w:val="-3"/>
          <w:sz w:val="21"/>
        </w:rPr>
        <w:t xml:space="preserve"> </w:t>
      </w:r>
      <w:r>
        <w:rPr>
          <w:sz w:val="21"/>
        </w:rPr>
        <w:t>interpret</w:t>
      </w:r>
      <w:r>
        <w:rPr>
          <w:spacing w:val="-1"/>
          <w:sz w:val="21"/>
        </w:rPr>
        <w:t xml:space="preserve"> </w:t>
      </w:r>
      <w:r>
        <w:rPr>
          <w:sz w:val="21"/>
        </w:rPr>
        <w:t>laboratory</w:t>
      </w:r>
      <w:r>
        <w:rPr>
          <w:spacing w:val="-3"/>
          <w:sz w:val="21"/>
        </w:rPr>
        <w:t xml:space="preserve"> </w:t>
      </w:r>
      <w:r>
        <w:rPr>
          <w:sz w:val="21"/>
        </w:rPr>
        <w:t>values</w:t>
      </w:r>
      <w:r>
        <w:rPr>
          <w:spacing w:val="-3"/>
          <w:sz w:val="21"/>
        </w:rPr>
        <w:t xml:space="preserve"> </w:t>
      </w:r>
      <w:r>
        <w:rPr>
          <w:sz w:val="21"/>
        </w:rPr>
        <w:t>that</w:t>
      </w:r>
      <w:r>
        <w:rPr>
          <w:spacing w:val="-1"/>
          <w:sz w:val="21"/>
        </w:rPr>
        <w:t xml:space="preserve"> </w:t>
      </w:r>
      <w:r>
        <w:rPr>
          <w:sz w:val="21"/>
        </w:rPr>
        <w:t>are</w:t>
      </w:r>
      <w:r>
        <w:rPr>
          <w:spacing w:val="-5"/>
          <w:sz w:val="21"/>
        </w:rPr>
        <w:t xml:space="preserve"> </w:t>
      </w:r>
      <w:r>
        <w:rPr>
          <w:sz w:val="21"/>
        </w:rPr>
        <w:t>absent</w:t>
      </w:r>
      <w:r>
        <w:rPr>
          <w:spacing w:val="-1"/>
          <w:sz w:val="21"/>
        </w:rPr>
        <w:t xml:space="preserve"> </w:t>
      </w:r>
      <w:r>
        <w:rPr>
          <w:sz w:val="21"/>
        </w:rPr>
        <w:t>from</w:t>
      </w:r>
      <w:r>
        <w:rPr>
          <w:spacing w:val="-3"/>
          <w:sz w:val="21"/>
        </w:rPr>
        <w:t xml:space="preserve"> </w:t>
      </w:r>
      <w:r>
        <w:rPr>
          <w:sz w:val="21"/>
        </w:rPr>
        <w:t xml:space="preserve">the live </w:t>
      </w:r>
      <w:r>
        <w:rPr>
          <w:spacing w:val="-2"/>
          <w:sz w:val="21"/>
        </w:rPr>
        <w:t>panel.</w:t>
      </w:r>
    </w:p>
    <w:p w14:paraId="36EACB86" w14:textId="77777777" w:rsidR="00F9164C" w:rsidRDefault="00000000">
      <w:pPr>
        <w:spacing w:before="94" w:line="278" w:lineRule="auto"/>
        <w:ind w:left="835" w:right="871"/>
        <w:rPr>
          <w:sz w:val="21"/>
        </w:rPr>
      </w:pPr>
      <w:r>
        <w:rPr>
          <w:rFonts w:ascii="Arial"/>
          <w:b/>
          <w:sz w:val="21"/>
        </w:rPr>
        <w:t>Suggested</w:t>
      </w:r>
      <w:r>
        <w:rPr>
          <w:rFonts w:ascii="Arial"/>
          <w:b/>
          <w:spacing w:val="-1"/>
          <w:sz w:val="21"/>
        </w:rPr>
        <w:t xml:space="preserve"> </w:t>
      </w:r>
      <w:r>
        <w:rPr>
          <w:rFonts w:ascii="Arial"/>
          <w:b/>
          <w:sz w:val="21"/>
        </w:rPr>
        <w:t>fix:</w:t>
      </w:r>
      <w:r>
        <w:rPr>
          <w:rFonts w:ascii="Arial"/>
          <w:b/>
          <w:spacing w:val="-1"/>
          <w:sz w:val="21"/>
        </w:rPr>
        <w:t xml:space="preserve"> </w:t>
      </w:r>
      <w:r>
        <w:rPr>
          <w:sz w:val="21"/>
        </w:rPr>
        <w:t>Display</w:t>
      </w:r>
      <w:r>
        <w:rPr>
          <w:spacing w:val="-3"/>
          <w:sz w:val="21"/>
        </w:rPr>
        <w:t xml:space="preserve"> </w:t>
      </w:r>
      <w:r>
        <w:rPr>
          <w:sz w:val="21"/>
        </w:rPr>
        <w:t>hemoglobin</w:t>
      </w:r>
      <w:r>
        <w:rPr>
          <w:spacing w:val="-4"/>
          <w:sz w:val="21"/>
        </w:rPr>
        <w:t xml:space="preserve"> </w:t>
      </w:r>
      <w:r>
        <w:rPr>
          <w:sz w:val="21"/>
        </w:rPr>
        <w:t>and</w:t>
      </w:r>
      <w:r>
        <w:rPr>
          <w:spacing w:val="-4"/>
          <w:sz w:val="21"/>
        </w:rPr>
        <w:t xml:space="preserve"> </w:t>
      </w:r>
      <w:r>
        <w:rPr>
          <w:sz w:val="21"/>
        </w:rPr>
        <w:t>platelets</w:t>
      </w:r>
      <w:r>
        <w:rPr>
          <w:spacing w:val="-3"/>
          <w:sz w:val="21"/>
        </w:rPr>
        <w:t xml:space="preserve"> </w:t>
      </w:r>
      <w:r>
        <w:rPr>
          <w:sz w:val="21"/>
        </w:rPr>
        <w:t>when</w:t>
      </w:r>
      <w:r>
        <w:rPr>
          <w:spacing w:val="-4"/>
          <w:sz w:val="21"/>
        </w:rPr>
        <w:t xml:space="preserve"> </w:t>
      </w:r>
      <w:r>
        <w:rPr>
          <w:sz w:val="21"/>
        </w:rPr>
        <w:t>they</w:t>
      </w:r>
      <w:r>
        <w:rPr>
          <w:spacing w:val="-3"/>
          <w:sz w:val="21"/>
        </w:rPr>
        <w:t xml:space="preserve"> </w:t>
      </w:r>
      <w:r>
        <w:rPr>
          <w:sz w:val="21"/>
        </w:rPr>
        <w:t>are</w:t>
      </w:r>
      <w:r>
        <w:rPr>
          <w:spacing w:val="-4"/>
          <w:sz w:val="21"/>
        </w:rPr>
        <w:t xml:space="preserve"> </w:t>
      </w:r>
      <w:r>
        <w:rPr>
          <w:sz w:val="21"/>
        </w:rPr>
        <w:t>required</w:t>
      </w:r>
      <w:r>
        <w:rPr>
          <w:spacing w:val="-4"/>
          <w:sz w:val="21"/>
        </w:rPr>
        <w:t xml:space="preserve"> </w:t>
      </w:r>
      <w:r>
        <w:rPr>
          <w:sz w:val="21"/>
        </w:rPr>
        <w:t>for</w:t>
      </w:r>
      <w:r>
        <w:rPr>
          <w:spacing w:val="-3"/>
          <w:sz w:val="21"/>
        </w:rPr>
        <w:t xml:space="preserve"> </w:t>
      </w:r>
      <w:r>
        <w:rPr>
          <w:sz w:val="21"/>
        </w:rPr>
        <w:t>grading</w:t>
      </w:r>
      <w:r>
        <w:rPr>
          <w:spacing w:val="-4"/>
          <w:sz w:val="21"/>
        </w:rPr>
        <w:t xml:space="preserve"> </w:t>
      </w:r>
      <w:r>
        <w:rPr>
          <w:sz w:val="21"/>
        </w:rPr>
        <w:t>or</w:t>
      </w:r>
      <w:r>
        <w:rPr>
          <w:spacing w:val="-3"/>
          <w:sz w:val="21"/>
        </w:rPr>
        <w:t xml:space="preserve"> </w:t>
      </w:r>
      <w:r>
        <w:rPr>
          <w:sz w:val="21"/>
        </w:rPr>
        <w:t>mark</w:t>
      </w:r>
      <w:r>
        <w:rPr>
          <w:spacing w:val="-3"/>
          <w:sz w:val="21"/>
        </w:rPr>
        <w:t xml:space="preserve"> </w:t>
      </w:r>
      <w:r>
        <w:rPr>
          <w:sz w:val="21"/>
        </w:rPr>
        <w:t>those</w:t>
      </w:r>
      <w:r>
        <w:rPr>
          <w:spacing w:val="-4"/>
          <w:sz w:val="21"/>
        </w:rPr>
        <w:t xml:space="preserve"> </w:t>
      </w:r>
      <w:r>
        <w:rPr>
          <w:sz w:val="21"/>
        </w:rPr>
        <w:t>rubric</w:t>
      </w:r>
      <w:r>
        <w:rPr>
          <w:spacing w:val="-3"/>
          <w:sz w:val="21"/>
        </w:rPr>
        <w:t xml:space="preserve"> </w:t>
      </w:r>
      <w:r>
        <w:rPr>
          <w:sz w:val="21"/>
        </w:rPr>
        <w:t>items unavailable and not gradable.</w:t>
      </w:r>
    </w:p>
    <w:p w14:paraId="688E95B0" w14:textId="77777777" w:rsidR="00F9164C" w:rsidRDefault="00000000">
      <w:pPr>
        <w:pStyle w:val="BodyText"/>
        <w:spacing w:before="41"/>
        <w:rPr>
          <w:sz w:val="20"/>
        </w:rPr>
      </w:pPr>
      <w:r>
        <w:rPr>
          <w:noProof/>
          <w:sz w:val="20"/>
        </w:rPr>
        <w:drawing>
          <wp:anchor distT="0" distB="0" distL="0" distR="0" simplePos="0" relativeHeight="487630848" behindDoc="1" locked="0" layoutInCell="1" allowOverlap="1" wp14:anchorId="209B0ED1" wp14:editId="77942630">
            <wp:simplePos x="0" y="0"/>
            <wp:positionH relativeFrom="page">
              <wp:posOffset>1003946</wp:posOffset>
            </wp:positionH>
            <wp:positionV relativeFrom="paragraph">
              <wp:posOffset>187874</wp:posOffset>
            </wp:positionV>
            <wp:extent cx="5756828" cy="2195512"/>
            <wp:effectExtent l="0" t="0" r="0" b="0"/>
            <wp:wrapTopAndBottom/>
            <wp:docPr id="166" name="Image 1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6" name="Image 166"/>
                    <pic:cNvPicPr/>
                  </pic:nvPicPr>
                  <pic:blipFill>
                    <a:blip r:embed="rId150" cstate="print"/>
                    <a:stretch>
                      <a:fillRect/>
                    </a:stretch>
                  </pic:blipFill>
                  <pic:spPr>
                    <a:xfrm>
                      <a:off x="0" y="0"/>
                      <a:ext cx="5756828" cy="2195512"/>
                    </a:xfrm>
                    <a:prstGeom prst="rect">
                      <a:avLst/>
                    </a:prstGeom>
                  </pic:spPr>
                </pic:pic>
              </a:graphicData>
            </a:graphic>
          </wp:anchor>
        </w:drawing>
      </w:r>
    </w:p>
    <w:p w14:paraId="4111821D" w14:textId="77777777" w:rsidR="00F9164C" w:rsidRDefault="00000000">
      <w:pPr>
        <w:spacing w:before="156"/>
        <w:ind w:left="10" w:right="11"/>
        <w:jc w:val="center"/>
        <w:rPr>
          <w:rFonts w:ascii="Arial" w:hAnsi="Arial"/>
          <w:i/>
          <w:sz w:val="18"/>
        </w:rPr>
      </w:pPr>
      <w:r>
        <w:rPr>
          <w:rFonts w:ascii="Arial" w:hAnsi="Arial"/>
          <w:i/>
          <w:color w:val="696969"/>
          <w:sz w:val="18"/>
        </w:rPr>
        <w:t>Evidence</w:t>
      </w:r>
      <w:r>
        <w:rPr>
          <w:rFonts w:ascii="Arial" w:hAnsi="Arial"/>
          <w:i/>
          <w:color w:val="696969"/>
          <w:spacing w:val="-4"/>
          <w:sz w:val="18"/>
        </w:rPr>
        <w:t xml:space="preserve"> </w:t>
      </w:r>
      <w:r>
        <w:rPr>
          <w:rFonts w:ascii="Arial" w:hAnsi="Arial"/>
          <w:i/>
          <w:color w:val="696969"/>
          <w:sz w:val="18"/>
        </w:rPr>
        <w:t>–</w:t>
      </w:r>
      <w:r>
        <w:rPr>
          <w:rFonts w:ascii="Arial" w:hAnsi="Arial"/>
          <w:i/>
          <w:color w:val="696969"/>
          <w:spacing w:val="-2"/>
          <w:sz w:val="18"/>
        </w:rPr>
        <w:t xml:space="preserve"> </w:t>
      </w:r>
      <w:r>
        <w:rPr>
          <w:rFonts w:ascii="Arial" w:hAnsi="Arial"/>
          <w:i/>
          <w:color w:val="696969"/>
          <w:sz w:val="18"/>
        </w:rPr>
        <w:t>Wednesday</w:t>
      </w:r>
      <w:r>
        <w:rPr>
          <w:rFonts w:ascii="Arial" w:hAnsi="Arial"/>
          <w:i/>
          <w:color w:val="696969"/>
          <w:spacing w:val="-2"/>
          <w:sz w:val="18"/>
        </w:rPr>
        <w:t xml:space="preserve"> </w:t>
      </w:r>
      <w:r>
        <w:rPr>
          <w:rFonts w:ascii="Arial" w:hAnsi="Arial"/>
          <w:i/>
          <w:color w:val="696969"/>
          <w:sz w:val="18"/>
        </w:rPr>
        <w:t>3</w:t>
      </w:r>
      <w:r>
        <w:rPr>
          <w:rFonts w:ascii="Arial" w:hAnsi="Arial"/>
          <w:i/>
          <w:color w:val="696969"/>
          <w:spacing w:val="-1"/>
          <w:sz w:val="18"/>
        </w:rPr>
        <w:t xml:space="preserve"> </w:t>
      </w:r>
      <w:r>
        <w:rPr>
          <w:rFonts w:ascii="Arial" w:hAnsi="Arial"/>
          <w:i/>
          <w:color w:val="696969"/>
          <w:sz w:val="18"/>
        </w:rPr>
        <w:t>Month</w:t>
      </w:r>
      <w:r>
        <w:rPr>
          <w:rFonts w:ascii="Arial" w:hAnsi="Arial"/>
          <w:i/>
          <w:color w:val="696969"/>
          <w:spacing w:val="-1"/>
          <w:sz w:val="18"/>
        </w:rPr>
        <w:t xml:space="preserve"> </w:t>
      </w:r>
      <w:r>
        <w:rPr>
          <w:rFonts w:ascii="Arial" w:hAnsi="Arial"/>
          <w:i/>
          <w:color w:val="696969"/>
          <w:sz w:val="18"/>
        </w:rPr>
        <w:t>Follow</w:t>
      </w:r>
      <w:r>
        <w:rPr>
          <w:rFonts w:ascii="Arial" w:hAnsi="Arial"/>
          <w:i/>
          <w:color w:val="696969"/>
          <w:spacing w:val="-1"/>
          <w:sz w:val="18"/>
        </w:rPr>
        <w:t xml:space="preserve"> </w:t>
      </w:r>
      <w:r>
        <w:rPr>
          <w:rFonts w:ascii="Arial" w:hAnsi="Arial"/>
          <w:i/>
          <w:color w:val="696969"/>
          <w:sz w:val="18"/>
        </w:rPr>
        <w:t>Up:</w:t>
      </w:r>
      <w:r>
        <w:rPr>
          <w:rFonts w:ascii="Arial" w:hAnsi="Arial"/>
          <w:i/>
          <w:color w:val="696969"/>
          <w:spacing w:val="-1"/>
          <w:sz w:val="18"/>
        </w:rPr>
        <w:t xml:space="preserve"> </w:t>
      </w:r>
      <w:r>
        <w:rPr>
          <w:rFonts w:ascii="Arial" w:hAnsi="Arial"/>
          <w:i/>
          <w:color w:val="696969"/>
          <w:sz w:val="18"/>
        </w:rPr>
        <w:t>student</w:t>
      </w:r>
      <w:r>
        <w:rPr>
          <w:rFonts w:ascii="Arial" w:hAnsi="Arial"/>
          <w:i/>
          <w:color w:val="696969"/>
          <w:spacing w:val="-2"/>
          <w:sz w:val="18"/>
        </w:rPr>
        <w:t xml:space="preserve"> </w:t>
      </w:r>
      <w:r>
        <w:rPr>
          <w:rFonts w:ascii="Arial" w:hAnsi="Arial"/>
          <w:i/>
          <w:color w:val="696969"/>
          <w:sz w:val="18"/>
        </w:rPr>
        <w:t>facing</w:t>
      </w:r>
      <w:r>
        <w:rPr>
          <w:rFonts w:ascii="Arial" w:hAnsi="Arial"/>
          <w:i/>
          <w:color w:val="696969"/>
          <w:spacing w:val="-1"/>
          <w:sz w:val="18"/>
        </w:rPr>
        <w:t xml:space="preserve"> </w:t>
      </w:r>
      <w:r>
        <w:rPr>
          <w:rFonts w:ascii="Arial" w:hAnsi="Arial"/>
          <w:i/>
          <w:color w:val="696969"/>
          <w:sz w:val="18"/>
        </w:rPr>
        <w:t>information</w:t>
      </w:r>
      <w:r>
        <w:rPr>
          <w:rFonts w:ascii="Arial" w:hAnsi="Arial"/>
          <w:i/>
          <w:color w:val="696969"/>
          <w:spacing w:val="-2"/>
          <w:sz w:val="18"/>
        </w:rPr>
        <w:t xml:space="preserve"> </w:t>
      </w:r>
      <w:r>
        <w:rPr>
          <w:rFonts w:ascii="Arial" w:hAnsi="Arial"/>
          <w:i/>
          <w:color w:val="696969"/>
          <w:sz w:val="18"/>
        </w:rPr>
        <w:t>compared</w:t>
      </w:r>
      <w:r>
        <w:rPr>
          <w:rFonts w:ascii="Arial" w:hAnsi="Arial"/>
          <w:i/>
          <w:color w:val="696969"/>
          <w:spacing w:val="-1"/>
          <w:sz w:val="18"/>
        </w:rPr>
        <w:t xml:space="preserve"> </w:t>
      </w:r>
      <w:r>
        <w:rPr>
          <w:rFonts w:ascii="Arial" w:hAnsi="Arial"/>
          <w:i/>
          <w:color w:val="696969"/>
          <w:sz w:val="18"/>
        </w:rPr>
        <w:t>with</w:t>
      </w:r>
      <w:r>
        <w:rPr>
          <w:rFonts w:ascii="Arial" w:hAnsi="Arial"/>
          <w:i/>
          <w:color w:val="696969"/>
          <w:spacing w:val="-1"/>
          <w:sz w:val="18"/>
        </w:rPr>
        <w:t xml:space="preserve"> </w:t>
      </w:r>
      <w:r>
        <w:rPr>
          <w:rFonts w:ascii="Arial" w:hAnsi="Arial"/>
          <w:i/>
          <w:color w:val="696969"/>
          <w:sz w:val="18"/>
        </w:rPr>
        <w:t>the</w:t>
      </w:r>
      <w:r>
        <w:rPr>
          <w:rFonts w:ascii="Arial" w:hAnsi="Arial"/>
          <w:i/>
          <w:color w:val="696969"/>
          <w:spacing w:val="-1"/>
          <w:sz w:val="18"/>
        </w:rPr>
        <w:t xml:space="preserve"> </w:t>
      </w:r>
      <w:r>
        <w:rPr>
          <w:rFonts w:ascii="Arial" w:hAnsi="Arial"/>
          <w:i/>
          <w:color w:val="696969"/>
          <w:sz w:val="18"/>
        </w:rPr>
        <w:t>grader/rubric</w:t>
      </w:r>
      <w:r>
        <w:rPr>
          <w:rFonts w:ascii="Arial" w:hAnsi="Arial"/>
          <w:i/>
          <w:color w:val="696969"/>
          <w:spacing w:val="-1"/>
          <w:sz w:val="18"/>
        </w:rPr>
        <w:t xml:space="preserve"> </w:t>
      </w:r>
      <w:r>
        <w:rPr>
          <w:rFonts w:ascii="Arial" w:hAnsi="Arial"/>
          <w:i/>
          <w:color w:val="696969"/>
          <w:spacing w:val="-2"/>
          <w:sz w:val="18"/>
        </w:rPr>
        <w:t>expectation.</w:t>
      </w:r>
    </w:p>
    <w:p w14:paraId="57B97211" w14:textId="77777777" w:rsidR="00F9164C" w:rsidRDefault="00F9164C">
      <w:pPr>
        <w:jc w:val="center"/>
        <w:rPr>
          <w:rFonts w:ascii="Arial" w:hAnsi="Arial"/>
          <w:i/>
          <w:sz w:val="18"/>
        </w:rPr>
        <w:sectPr w:rsidR="00F9164C">
          <w:pgSz w:w="12240" w:h="15840"/>
          <w:pgMar w:top="720" w:right="0" w:bottom="540" w:left="0" w:header="0" w:footer="313" w:gutter="0"/>
          <w:cols w:space="720"/>
        </w:sectPr>
      </w:pPr>
    </w:p>
    <w:p w14:paraId="0059E6B9" w14:textId="77777777" w:rsidR="00F9164C" w:rsidRDefault="00000000">
      <w:pPr>
        <w:spacing w:before="72"/>
        <w:ind w:left="835"/>
        <w:rPr>
          <w:rFonts w:ascii="Trebuchet MS" w:hAnsi="Trebuchet MS"/>
          <w:b/>
          <w:sz w:val="27"/>
        </w:rPr>
      </w:pPr>
      <w:r>
        <w:rPr>
          <w:rFonts w:ascii="Trebuchet MS" w:hAnsi="Trebuchet MS"/>
          <w:b/>
          <w:color w:val="183B62"/>
          <w:spacing w:val="-4"/>
          <w:sz w:val="27"/>
        </w:rPr>
        <w:lastRenderedPageBreak/>
        <w:t>Issue</w:t>
      </w:r>
      <w:r>
        <w:rPr>
          <w:rFonts w:ascii="Trebuchet MS" w:hAnsi="Trebuchet MS"/>
          <w:b/>
          <w:color w:val="183B62"/>
          <w:spacing w:val="-27"/>
          <w:sz w:val="27"/>
        </w:rPr>
        <w:t xml:space="preserve"> </w:t>
      </w:r>
      <w:r>
        <w:rPr>
          <w:rFonts w:ascii="Trebuchet MS" w:hAnsi="Trebuchet MS"/>
          <w:b/>
          <w:color w:val="183B62"/>
          <w:spacing w:val="-4"/>
          <w:sz w:val="27"/>
        </w:rPr>
        <w:t>8.</w:t>
      </w:r>
      <w:r>
        <w:rPr>
          <w:rFonts w:ascii="Trebuchet MS" w:hAnsi="Trebuchet MS"/>
          <w:b/>
          <w:color w:val="183B62"/>
          <w:spacing w:val="-27"/>
          <w:sz w:val="27"/>
        </w:rPr>
        <w:t xml:space="preserve"> </w:t>
      </w:r>
      <w:r>
        <w:rPr>
          <w:rFonts w:ascii="Trebuchet MS" w:hAnsi="Trebuchet MS"/>
          <w:b/>
          <w:color w:val="183B62"/>
          <w:spacing w:val="-4"/>
          <w:sz w:val="27"/>
        </w:rPr>
        <w:t>eGFR</w:t>
      </w:r>
      <w:r>
        <w:rPr>
          <w:rFonts w:ascii="Trebuchet MS" w:hAnsi="Trebuchet MS"/>
          <w:b/>
          <w:color w:val="183B62"/>
          <w:spacing w:val="-28"/>
          <w:sz w:val="27"/>
        </w:rPr>
        <w:t xml:space="preserve"> </w:t>
      </w:r>
      <w:r>
        <w:rPr>
          <w:rFonts w:ascii="Trebuchet MS" w:hAnsi="Trebuchet MS"/>
          <w:b/>
          <w:color w:val="183B62"/>
          <w:spacing w:val="-4"/>
          <w:sz w:val="27"/>
        </w:rPr>
        <w:t>39</w:t>
      </w:r>
      <w:r>
        <w:rPr>
          <w:rFonts w:ascii="Trebuchet MS" w:hAnsi="Trebuchet MS"/>
          <w:b/>
          <w:color w:val="183B62"/>
          <w:spacing w:val="-26"/>
          <w:sz w:val="27"/>
        </w:rPr>
        <w:t xml:space="preserve"> </w:t>
      </w:r>
      <w:r>
        <w:rPr>
          <w:rFonts w:ascii="Trebuchet MS" w:hAnsi="Trebuchet MS"/>
          <w:b/>
          <w:color w:val="183B62"/>
          <w:spacing w:val="-4"/>
          <w:sz w:val="27"/>
        </w:rPr>
        <w:t>mL/min/1.73m²</w:t>
      </w:r>
      <w:r>
        <w:rPr>
          <w:rFonts w:ascii="Trebuchet MS" w:hAnsi="Trebuchet MS"/>
          <w:b/>
          <w:color w:val="183B62"/>
          <w:spacing w:val="-28"/>
          <w:sz w:val="27"/>
        </w:rPr>
        <w:t xml:space="preserve"> </w:t>
      </w:r>
      <w:r>
        <w:rPr>
          <w:rFonts w:ascii="Trebuchet MS" w:hAnsi="Trebuchet MS"/>
          <w:b/>
          <w:color w:val="183B62"/>
          <w:spacing w:val="-4"/>
          <w:sz w:val="27"/>
        </w:rPr>
        <w:t>is</w:t>
      </w:r>
      <w:r>
        <w:rPr>
          <w:rFonts w:ascii="Trebuchet MS" w:hAnsi="Trebuchet MS"/>
          <w:b/>
          <w:color w:val="183B62"/>
          <w:spacing w:val="-26"/>
          <w:sz w:val="27"/>
        </w:rPr>
        <w:t xml:space="preserve"> </w:t>
      </w:r>
      <w:r>
        <w:rPr>
          <w:rFonts w:ascii="Trebuchet MS" w:hAnsi="Trebuchet MS"/>
          <w:b/>
          <w:color w:val="183B62"/>
          <w:spacing w:val="-4"/>
          <w:sz w:val="27"/>
        </w:rPr>
        <w:t>incorrectly</w:t>
      </w:r>
      <w:r>
        <w:rPr>
          <w:rFonts w:ascii="Trebuchet MS" w:hAnsi="Trebuchet MS"/>
          <w:b/>
          <w:color w:val="183B62"/>
          <w:spacing w:val="-25"/>
          <w:sz w:val="27"/>
        </w:rPr>
        <w:t xml:space="preserve"> </w:t>
      </w:r>
      <w:r>
        <w:rPr>
          <w:rFonts w:ascii="Trebuchet MS" w:hAnsi="Trebuchet MS"/>
          <w:b/>
          <w:color w:val="183B62"/>
          <w:spacing w:val="-4"/>
          <w:sz w:val="27"/>
        </w:rPr>
        <w:t>labeled</w:t>
      </w:r>
      <w:r>
        <w:rPr>
          <w:rFonts w:ascii="Trebuchet MS" w:hAnsi="Trebuchet MS"/>
          <w:b/>
          <w:color w:val="183B62"/>
          <w:spacing w:val="-25"/>
          <w:sz w:val="27"/>
        </w:rPr>
        <w:t xml:space="preserve"> </w:t>
      </w:r>
      <w:r>
        <w:rPr>
          <w:rFonts w:ascii="Trebuchet MS" w:hAnsi="Trebuchet MS"/>
          <w:b/>
          <w:color w:val="183B62"/>
          <w:spacing w:val="-4"/>
          <w:sz w:val="27"/>
        </w:rPr>
        <w:t>Normal</w:t>
      </w:r>
    </w:p>
    <w:p w14:paraId="13F4F3F1" w14:textId="77777777" w:rsidR="00F9164C" w:rsidRDefault="00000000">
      <w:pPr>
        <w:spacing w:before="188" w:line="278" w:lineRule="auto"/>
        <w:ind w:left="835" w:right="871"/>
        <w:rPr>
          <w:sz w:val="21"/>
        </w:rPr>
      </w:pPr>
      <w:r>
        <w:rPr>
          <w:rFonts w:ascii="Arial" w:hAnsi="Arial"/>
          <w:b/>
          <w:sz w:val="21"/>
        </w:rPr>
        <w:t>What</w:t>
      </w:r>
      <w:r>
        <w:rPr>
          <w:rFonts w:ascii="Arial" w:hAnsi="Arial"/>
          <w:b/>
          <w:spacing w:val="-2"/>
          <w:sz w:val="21"/>
        </w:rPr>
        <w:t xml:space="preserve"> </w:t>
      </w:r>
      <w:r>
        <w:rPr>
          <w:rFonts w:ascii="Arial" w:hAnsi="Arial"/>
          <w:b/>
          <w:sz w:val="21"/>
        </w:rPr>
        <w:t>the</w:t>
      </w:r>
      <w:r>
        <w:rPr>
          <w:rFonts w:ascii="Arial" w:hAnsi="Arial"/>
          <w:b/>
          <w:spacing w:val="-4"/>
          <w:sz w:val="21"/>
        </w:rPr>
        <w:t xml:space="preserve"> </w:t>
      </w:r>
      <w:r>
        <w:rPr>
          <w:rFonts w:ascii="Arial" w:hAnsi="Arial"/>
          <w:b/>
          <w:sz w:val="21"/>
        </w:rPr>
        <w:t>student</w:t>
      </w:r>
      <w:r>
        <w:rPr>
          <w:rFonts w:ascii="Arial" w:hAnsi="Arial"/>
          <w:b/>
          <w:spacing w:val="-7"/>
          <w:sz w:val="21"/>
        </w:rPr>
        <w:t xml:space="preserve"> </w:t>
      </w:r>
      <w:r>
        <w:rPr>
          <w:rFonts w:ascii="Arial" w:hAnsi="Arial"/>
          <w:b/>
          <w:sz w:val="21"/>
        </w:rPr>
        <w:t>saw or</w:t>
      </w:r>
      <w:r>
        <w:rPr>
          <w:rFonts w:ascii="Arial" w:hAnsi="Arial"/>
          <w:b/>
          <w:spacing w:val="-4"/>
          <w:sz w:val="21"/>
        </w:rPr>
        <w:t xml:space="preserve"> </w:t>
      </w:r>
      <w:r>
        <w:rPr>
          <w:rFonts w:ascii="Arial" w:hAnsi="Arial"/>
          <w:b/>
          <w:sz w:val="21"/>
        </w:rPr>
        <w:t xml:space="preserve">heard: </w:t>
      </w:r>
      <w:r>
        <w:rPr>
          <w:sz w:val="21"/>
        </w:rPr>
        <w:t>The</w:t>
      </w:r>
      <w:r>
        <w:rPr>
          <w:spacing w:val="-4"/>
          <w:sz w:val="21"/>
        </w:rPr>
        <w:t xml:space="preserve"> </w:t>
      </w:r>
      <w:r>
        <w:rPr>
          <w:sz w:val="21"/>
        </w:rPr>
        <w:t>Wednesday</w:t>
      </w:r>
      <w:r>
        <w:rPr>
          <w:spacing w:val="-2"/>
          <w:sz w:val="21"/>
        </w:rPr>
        <w:t xml:space="preserve"> </w:t>
      </w:r>
      <w:r>
        <w:rPr>
          <w:sz w:val="21"/>
        </w:rPr>
        <w:t>CMP</w:t>
      </w:r>
      <w:r>
        <w:rPr>
          <w:spacing w:val="-2"/>
          <w:sz w:val="21"/>
        </w:rPr>
        <w:t xml:space="preserve"> </w:t>
      </w:r>
      <w:r>
        <w:rPr>
          <w:sz w:val="21"/>
        </w:rPr>
        <w:t>and</w:t>
      </w:r>
      <w:r>
        <w:rPr>
          <w:spacing w:val="-4"/>
          <w:sz w:val="21"/>
        </w:rPr>
        <w:t xml:space="preserve"> </w:t>
      </w:r>
      <w:r>
        <w:rPr>
          <w:sz w:val="21"/>
        </w:rPr>
        <w:t>renal</w:t>
      </w:r>
      <w:r>
        <w:rPr>
          <w:spacing w:val="-4"/>
          <w:sz w:val="21"/>
        </w:rPr>
        <w:t xml:space="preserve"> </w:t>
      </w:r>
      <w:r>
        <w:rPr>
          <w:sz w:val="21"/>
        </w:rPr>
        <w:t>panels</w:t>
      </w:r>
      <w:r>
        <w:rPr>
          <w:spacing w:val="-2"/>
          <w:sz w:val="21"/>
        </w:rPr>
        <w:t xml:space="preserve"> </w:t>
      </w:r>
      <w:r>
        <w:rPr>
          <w:sz w:val="21"/>
        </w:rPr>
        <w:t>display</w:t>
      </w:r>
      <w:r>
        <w:rPr>
          <w:spacing w:val="-2"/>
          <w:sz w:val="21"/>
        </w:rPr>
        <w:t xml:space="preserve"> </w:t>
      </w:r>
      <w:r>
        <w:rPr>
          <w:sz w:val="21"/>
        </w:rPr>
        <w:t>eGFR</w:t>
      </w:r>
      <w:r>
        <w:rPr>
          <w:spacing w:val="-4"/>
          <w:sz w:val="21"/>
        </w:rPr>
        <w:t xml:space="preserve"> </w:t>
      </w:r>
      <w:r>
        <w:rPr>
          <w:sz w:val="21"/>
        </w:rPr>
        <w:t>39</w:t>
      </w:r>
      <w:r>
        <w:rPr>
          <w:spacing w:val="-4"/>
          <w:sz w:val="21"/>
        </w:rPr>
        <w:t xml:space="preserve"> </w:t>
      </w:r>
      <w:r>
        <w:rPr>
          <w:sz w:val="21"/>
        </w:rPr>
        <w:t>mL/min/1.73m²</w:t>
      </w:r>
      <w:r>
        <w:rPr>
          <w:spacing w:val="-2"/>
          <w:sz w:val="21"/>
        </w:rPr>
        <w:t xml:space="preserve"> </w:t>
      </w:r>
      <w:r>
        <w:rPr>
          <w:sz w:val="21"/>
        </w:rPr>
        <w:t>with</w:t>
      </w:r>
      <w:r>
        <w:rPr>
          <w:spacing w:val="-4"/>
          <w:sz w:val="21"/>
        </w:rPr>
        <w:t xml:space="preserve"> </w:t>
      </w:r>
      <w:r>
        <w:rPr>
          <w:sz w:val="21"/>
        </w:rPr>
        <w:t>a normal badge while the overall renal panel is marked abnormal.</w:t>
      </w:r>
    </w:p>
    <w:p w14:paraId="373F28E3" w14:textId="77777777" w:rsidR="00F9164C" w:rsidRDefault="00000000">
      <w:pPr>
        <w:spacing w:before="95" w:line="278" w:lineRule="auto"/>
        <w:ind w:left="835" w:right="871"/>
        <w:rPr>
          <w:sz w:val="21"/>
        </w:rPr>
      </w:pPr>
      <w:r>
        <w:rPr>
          <w:rFonts w:ascii="Arial"/>
          <w:b/>
          <w:sz w:val="21"/>
        </w:rPr>
        <w:t>What</w:t>
      </w:r>
      <w:r>
        <w:rPr>
          <w:rFonts w:ascii="Arial"/>
          <w:b/>
          <w:spacing w:val="-2"/>
          <w:sz w:val="21"/>
        </w:rPr>
        <w:t xml:space="preserve"> </w:t>
      </w:r>
      <w:r>
        <w:rPr>
          <w:rFonts w:ascii="Arial"/>
          <w:b/>
          <w:sz w:val="21"/>
        </w:rPr>
        <w:t>the</w:t>
      </w:r>
      <w:r>
        <w:rPr>
          <w:rFonts w:ascii="Arial"/>
          <w:b/>
          <w:spacing w:val="-4"/>
          <w:sz w:val="21"/>
        </w:rPr>
        <w:t xml:space="preserve"> </w:t>
      </w:r>
      <w:r>
        <w:rPr>
          <w:rFonts w:ascii="Arial"/>
          <w:b/>
          <w:sz w:val="21"/>
        </w:rPr>
        <w:t>grader</w:t>
      </w:r>
      <w:r>
        <w:rPr>
          <w:rFonts w:ascii="Arial"/>
          <w:b/>
          <w:spacing w:val="-4"/>
          <w:sz w:val="21"/>
        </w:rPr>
        <w:t xml:space="preserve"> </w:t>
      </w:r>
      <w:r>
        <w:rPr>
          <w:rFonts w:ascii="Arial"/>
          <w:b/>
          <w:sz w:val="21"/>
        </w:rPr>
        <w:t xml:space="preserve">expected: </w:t>
      </w:r>
      <w:r>
        <w:rPr>
          <w:sz w:val="21"/>
        </w:rPr>
        <w:t>The</w:t>
      </w:r>
      <w:r>
        <w:rPr>
          <w:spacing w:val="-4"/>
          <w:sz w:val="21"/>
        </w:rPr>
        <w:t xml:space="preserve"> </w:t>
      </w:r>
      <w:r>
        <w:rPr>
          <w:sz w:val="21"/>
        </w:rPr>
        <w:t>Wednesday</w:t>
      </w:r>
      <w:r>
        <w:rPr>
          <w:spacing w:val="-2"/>
          <w:sz w:val="21"/>
        </w:rPr>
        <w:t xml:space="preserve"> </w:t>
      </w:r>
      <w:r>
        <w:rPr>
          <w:sz w:val="21"/>
        </w:rPr>
        <w:t>rubric</w:t>
      </w:r>
      <w:r>
        <w:rPr>
          <w:spacing w:val="-2"/>
          <w:sz w:val="21"/>
        </w:rPr>
        <w:t xml:space="preserve"> </w:t>
      </w:r>
      <w:r>
        <w:rPr>
          <w:sz w:val="21"/>
        </w:rPr>
        <w:t>identifies</w:t>
      </w:r>
      <w:r>
        <w:rPr>
          <w:spacing w:val="-2"/>
          <w:sz w:val="21"/>
        </w:rPr>
        <w:t xml:space="preserve"> </w:t>
      </w:r>
      <w:r>
        <w:rPr>
          <w:sz w:val="21"/>
        </w:rPr>
        <w:t>eGFR</w:t>
      </w:r>
      <w:r>
        <w:rPr>
          <w:spacing w:val="-4"/>
          <w:sz w:val="21"/>
        </w:rPr>
        <w:t xml:space="preserve"> </w:t>
      </w:r>
      <w:r>
        <w:rPr>
          <w:sz w:val="21"/>
        </w:rPr>
        <w:t>39</w:t>
      </w:r>
      <w:r>
        <w:rPr>
          <w:spacing w:val="-4"/>
          <w:sz w:val="21"/>
        </w:rPr>
        <w:t xml:space="preserve"> </w:t>
      </w:r>
      <w:r>
        <w:rPr>
          <w:sz w:val="21"/>
        </w:rPr>
        <w:t>as</w:t>
      </w:r>
      <w:r>
        <w:rPr>
          <w:spacing w:val="-2"/>
          <w:sz w:val="21"/>
        </w:rPr>
        <w:t xml:space="preserve"> </w:t>
      </w:r>
      <w:r>
        <w:rPr>
          <w:sz w:val="21"/>
        </w:rPr>
        <w:t>CKD</w:t>
      </w:r>
      <w:r>
        <w:rPr>
          <w:spacing w:val="-4"/>
          <w:sz w:val="21"/>
        </w:rPr>
        <w:t xml:space="preserve"> </w:t>
      </w:r>
      <w:r>
        <w:rPr>
          <w:sz w:val="21"/>
        </w:rPr>
        <w:t>Stage</w:t>
      </w:r>
      <w:r>
        <w:rPr>
          <w:spacing w:val="-4"/>
          <w:sz w:val="21"/>
        </w:rPr>
        <w:t xml:space="preserve"> </w:t>
      </w:r>
      <w:r>
        <w:rPr>
          <w:sz w:val="21"/>
        </w:rPr>
        <w:t>3b</w:t>
      </w:r>
      <w:r>
        <w:rPr>
          <w:spacing w:val="-4"/>
          <w:sz w:val="21"/>
        </w:rPr>
        <w:t xml:space="preserve"> </w:t>
      </w:r>
      <w:r>
        <w:rPr>
          <w:sz w:val="21"/>
        </w:rPr>
        <w:t>and</w:t>
      </w:r>
      <w:r>
        <w:rPr>
          <w:spacing w:val="-4"/>
          <w:sz w:val="21"/>
        </w:rPr>
        <w:t xml:space="preserve"> </w:t>
      </w:r>
      <w:r>
        <w:rPr>
          <w:sz w:val="21"/>
        </w:rPr>
        <w:t>uses</w:t>
      </w:r>
      <w:r>
        <w:rPr>
          <w:spacing w:val="-2"/>
          <w:sz w:val="21"/>
        </w:rPr>
        <w:t xml:space="preserve"> </w:t>
      </w:r>
      <w:r>
        <w:rPr>
          <w:sz w:val="21"/>
        </w:rPr>
        <w:t>the</w:t>
      </w:r>
      <w:r>
        <w:rPr>
          <w:spacing w:val="-4"/>
          <w:sz w:val="21"/>
        </w:rPr>
        <w:t xml:space="preserve"> </w:t>
      </w:r>
      <w:r>
        <w:rPr>
          <w:sz w:val="21"/>
        </w:rPr>
        <w:t>value in anticoagulation planning.</w:t>
      </w:r>
    </w:p>
    <w:p w14:paraId="0D10677D" w14:textId="77777777" w:rsidR="00F9164C" w:rsidRDefault="00000000">
      <w:pPr>
        <w:spacing w:before="95" w:line="278" w:lineRule="auto"/>
        <w:ind w:left="835" w:right="963"/>
        <w:rPr>
          <w:sz w:val="21"/>
        </w:rPr>
      </w:pPr>
      <w:r>
        <w:rPr>
          <w:rFonts w:ascii="Arial"/>
          <w:b/>
          <w:sz w:val="21"/>
        </w:rPr>
        <w:t>Why</w:t>
      </w:r>
      <w:r>
        <w:rPr>
          <w:rFonts w:ascii="Arial"/>
          <w:b/>
          <w:spacing w:val="-4"/>
          <w:sz w:val="21"/>
        </w:rPr>
        <w:t xml:space="preserve"> </w:t>
      </w:r>
      <w:r>
        <w:rPr>
          <w:rFonts w:ascii="Arial"/>
          <w:b/>
          <w:sz w:val="21"/>
        </w:rPr>
        <w:t>this</w:t>
      </w:r>
      <w:r>
        <w:rPr>
          <w:rFonts w:ascii="Arial"/>
          <w:b/>
          <w:spacing w:val="-8"/>
          <w:sz w:val="21"/>
        </w:rPr>
        <w:t xml:space="preserve"> </w:t>
      </w:r>
      <w:r>
        <w:rPr>
          <w:rFonts w:ascii="Arial"/>
          <w:b/>
          <w:sz w:val="21"/>
        </w:rPr>
        <w:t>is</w:t>
      </w:r>
      <w:r>
        <w:rPr>
          <w:rFonts w:ascii="Arial"/>
          <w:b/>
          <w:spacing w:val="-4"/>
          <w:sz w:val="21"/>
        </w:rPr>
        <w:t xml:space="preserve"> </w:t>
      </w:r>
      <w:r>
        <w:rPr>
          <w:rFonts w:ascii="Arial"/>
          <w:b/>
          <w:sz w:val="21"/>
        </w:rPr>
        <w:t>a</w:t>
      </w:r>
      <w:r>
        <w:rPr>
          <w:rFonts w:ascii="Arial"/>
          <w:b/>
          <w:spacing w:val="-4"/>
          <w:sz w:val="21"/>
        </w:rPr>
        <w:t xml:space="preserve"> </w:t>
      </w:r>
      <w:r>
        <w:rPr>
          <w:rFonts w:ascii="Arial"/>
          <w:b/>
          <w:sz w:val="21"/>
        </w:rPr>
        <w:t xml:space="preserve">problem: </w:t>
      </w:r>
      <w:r>
        <w:rPr>
          <w:sz w:val="21"/>
        </w:rPr>
        <w:t>The</w:t>
      </w:r>
      <w:r>
        <w:rPr>
          <w:spacing w:val="-4"/>
          <w:sz w:val="21"/>
        </w:rPr>
        <w:t xml:space="preserve"> </w:t>
      </w:r>
      <w:r>
        <w:rPr>
          <w:sz w:val="21"/>
        </w:rPr>
        <w:t>status</w:t>
      </w:r>
      <w:r>
        <w:rPr>
          <w:spacing w:val="-2"/>
          <w:sz w:val="21"/>
        </w:rPr>
        <w:t xml:space="preserve"> </w:t>
      </w:r>
      <w:r>
        <w:rPr>
          <w:sz w:val="21"/>
        </w:rPr>
        <w:t>badge</w:t>
      </w:r>
      <w:r>
        <w:rPr>
          <w:spacing w:val="-4"/>
          <w:sz w:val="21"/>
        </w:rPr>
        <w:t xml:space="preserve"> </w:t>
      </w:r>
      <w:r>
        <w:rPr>
          <w:sz w:val="21"/>
        </w:rPr>
        <w:t>contradicts both</w:t>
      </w:r>
      <w:r>
        <w:rPr>
          <w:spacing w:val="-4"/>
          <w:sz w:val="21"/>
        </w:rPr>
        <w:t xml:space="preserve"> </w:t>
      </w:r>
      <w:r>
        <w:rPr>
          <w:sz w:val="21"/>
        </w:rPr>
        <w:t>the</w:t>
      </w:r>
      <w:r>
        <w:rPr>
          <w:spacing w:val="-4"/>
          <w:sz w:val="21"/>
        </w:rPr>
        <w:t xml:space="preserve"> </w:t>
      </w:r>
      <w:r>
        <w:rPr>
          <w:sz w:val="21"/>
        </w:rPr>
        <w:t>numeric</w:t>
      </w:r>
      <w:r>
        <w:rPr>
          <w:spacing w:val="-2"/>
          <w:sz w:val="21"/>
        </w:rPr>
        <w:t xml:space="preserve"> </w:t>
      </w:r>
      <w:r>
        <w:rPr>
          <w:sz w:val="21"/>
        </w:rPr>
        <w:t>value</w:t>
      </w:r>
      <w:r>
        <w:rPr>
          <w:spacing w:val="-4"/>
          <w:sz w:val="21"/>
        </w:rPr>
        <w:t xml:space="preserve"> </w:t>
      </w:r>
      <w:r>
        <w:rPr>
          <w:sz w:val="21"/>
        </w:rPr>
        <w:t>and</w:t>
      </w:r>
      <w:r>
        <w:rPr>
          <w:spacing w:val="-4"/>
          <w:sz w:val="21"/>
        </w:rPr>
        <w:t xml:space="preserve"> </w:t>
      </w:r>
      <w:r>
        <w:rPr>
          <w:sz w:val="21"/>
        </w:rPr>
        <w:t>the</w:t>
      </w:r>
      <w:r>
        <w:rPr>
          <w:spacing w:val="-4"/>
          <w:sz w:val="21"/>
        </w:rPr>
        <w:t xml:space="preserve"> </w:t>
      </w:r>
      <w:r>
        <w:rPr>
          <w:sz w:val="21"/>
        </w:rPr>
        <w:t>intended</w:t>
      </w:r>
      <w:r>
        <w:rPr>
          <w:spacing w:val="-4"/>
          <w:sz w:val="21"/>
        </w:rPr>
        <w:t xml:space="preserve"> </w:t>
      </w:r>
      <w:r>
        <w:rPr>
          <w:sz w:val="21"/>
        </w:rPr>
        <w:t xml:space="preserve">CKD </w:t>
      </w:r>
      <w:r>
        <w:rPr>
          <w:spacing w:val="-2"/>
          <w:sz w:val="21"/>
        </w:rPr>
        <w:t>classification.</w:t>
      </w:r>
    </w:p>
    <w:p w14:paraId="495ED5FD" w14:textId="77777777" w:rsidR="00F9164C" w:rsidRDefault="00000000">
      <w:pPr>
        <w:spacing w:before="95" w:line="278" w:lineRule="auto"/>
        <w:ind w:left="835" w:right="871"/>
        <w:rPr>
          <w:sz w:val="21"/>
        </w:rPr>
      </w:pPr>
      <w:r>
        <w:rPr>
          <w:rFonts w:ascii="Arial"/>
          <w:b/>
          <w:sz w:val="21"/>
        </w:rPr>
        <w:t>Suggested</w:t>
      </w:r>
      <w:r>
        <w:rPr>
          <w:rFonts w:ascii="Arial"/>
          <w:b/>
          <w:spacing w:val="-1"/>
          <w:sz w:val="21"/>
        </w:rPr>
        <w:t xml:space="preserve"> </w:t>
      </w:r>
      <w:r>
        <w:rPr>
          <w:rFonts w:ascii="Arial"/>
          <w:b/>
          <w:sz w:val="21"/>
        </w:rPr>
        <w:t>fix:</w:t>
      </w:r>
      <w:r>
        <w:rPr>
          <w:rFonts w:ascii="Arial"/>
          <w:b/>
          <w:spacing w:val="-1"/>
          <w:sz w:val="21"/>
        </w:rPr>
        <w:t xml:space="preserve"> </w:t>
      </w:r>
      <w:r>
        <w:rPr>
          <w:sz w:val="21"/>
        </w:rPr>
        <w:t>Correct</w:t>
      </w:r>
      <w:r>
        <w:rPr>
          <w:spacing w:val="-1"/>
          <w:sz w:val="21"/>
        </w:rPr>
        <w:t xml:space="preserve"> </w:t>
      </w:r>
      <w:r>
        <w:rPr>
          <w:sz w:val="21"/>
        </w:rPr>
        <w:t>the</w:t>
      </w:r>
      <w:r>
        <w:rPr>
          <w:spacing w:val="-5"/>
          <w:sz w:val="21"/>
        </w:rPr>
        <w:t xml:space="preserve"> </w:t>
      </w:r>
      <w:r>
        <w:rPr>
          <w:sz w:val="21"/>
        </w:rPr>
        <w:t>eGFR</w:t>
      </w:r>
      <w:r>
        <w:rPr>
          <w:spacing w:val="-5"/>
          <w:sz w:val="21"/>
        </w:rPr>
        <w:t xml:space="preserve"> </w:t>
      </w:r>
      <w:r>
        <w:rPr>
          <w:sz w:val="21"/>
        </w:rPr>
        <w:t>flagging</w:t>
      </w:r>
      <w:r>
        <w:rPr>
          <w:spacing w:val="-5"/>
          <w:sz w:val="21"/>
        </w:rPr>
        <w:t xml:space="preserve"> </w:t>
      </w:r>
      <w:r>
        <w:rPr>
          <w:sz w:val="21"/>
        </w:rPr>
        <w:t>threshold</w:t>
      </w:r>
      <w:r>
        <w:rPr>
          <w:spacing w:val="-5"/>
          <w:sz w:val="21"/>
        </w:rPr>
        <w:t xml:space="preserve"> </w:t>
      </w:r>
      <w:r>
        <w:rPr>
          <w:sz w:val="21"/>
        </w:rPr>
        <w:t>and</w:t>
      </w:r>
      <w:r>
        <w:rPr>
          <w:spacing w:val="-5"/>
          <w:sz w:val="21"/>
        </w:rPr>
        <w:t xml:space="preserve"> </w:t>
      </w:r>
      <w:r>
        <w:rPr>
          <w:sz w:val="21"/>
        </w:rPr>
        <w:t>generate</w:t>
      </w:r>
      <w:r>
        <w:rPr>
          <w:spacing w:val="-5"/>
          <w:sz w:val="21"/>
        </w:rPr>
        <w:t xml:space="preserve"> </w:t>
      </w:r>
      <w:r>
        <w:rPr>
          <w:sz w:val="21"/>
        </w:rPr>
        <w:t>the</w:t>
      </w:r>
      <w:r>
        <w:rPr>
          <w:spacing w:val="-5"/>
          <w:sz w:val="21"/>
        </w:rPr>
        <w:t xml:space="preserve"> </w:t>
      </w:r>
      <w:r>
        <w:rPr>
          <w:sz w:val="21"/>
        </w:rPr>
        <w:t>status</w:t>
      </w:r>
      <w:r>
        <w:rPr>
          <w:spacing w:val="-3"/>
          <w:sz w:val="21"/>
        </w:rPr>
        <w:t xml:space="preserve"> </w:t>
      </w:r>
      <w:r>
        <w:rPr>
          <w:sz w:val="21"/>
        </w:rPr>
        <w:t>badge</w:t>
      </w:r>
      <w:r>
        <w:rPr>
          <w:spacing w:val="-5"/>
          <w:sz w:val="21"/>
        </w:rPr>
        <w:t xml:space="preserve"> </w:t>
      </w:r>
      <w:r>
        <w:rPr>
          <w:sz w:val="21"/>
        </w:rPr>
        <w:t>directly</w:t>
      </w:r>
      <w:r>
        <w:rPr>
          <w:spacing w:val="-3"/>
          <w:sz w:val="21"/>
        </w:rPr>
        <w:t xml:space="preserve"> </w:t>
      </w:r>
      <w:r>
        <w:rPr>
          <w:sz w:val="21"/>
        </w:rPr>
        <w:t>from</w:t>
      </w:r>
      <w:r>
        <w:rPr>
          <w:spacing w:val="-3"/>
          <w:sz w:val="21"/>
        </w:rPr>
        <w:t xml:space="preserve"> </w:t>
      </w:r>
      <w:r>
        <w:rPr>
          <w:sz w:val="21"/>
        </w:rPr>
        <w:t>the</w:t>
      </w:r>
      <w:r>
        <w:rPr>
          <w:spacing w:val="-5"/>
          <w:sz w:val="21"/>
        </w:rPr>
        <w:t xml:space="preserve"> </w:t>
      </w:r>
      <w:r>
        <w:rPr>
          <w:sz w:val="21"/>
        </w:rPr>
        <w:t xml:space="preserve">numeric </w:t>
      </w:r>
      <w:r>
        <w:rPr>
          <w:spacing w:val="-2"/>
          <w:sz w:val="21"/>
        </w:rPr>
        <w:t>result.</w:t>
      </w:r>
    </w:p>
    <w:p w14:paraId="564431DC" w14:textId="77777777" w:rsidR="00F9164C" w:rsidRDefault="00000000">
      <w:pPr>
        <w:pStyle w:val="BodyText"/>
        <w:spacing w:before="44"/>
        <w:rPr>
          <w:sz w:val="20"/>
        </w:rPr>
      </w:pPr>
      <w:r>
        <w:rPr>
          <w:noProof/>
          <w:sz w:val="20"/>
        </w:rPr>
        <w:drawing>
          <wp:anchor distT="0" distB="0" distL="0" distR="0" simplePos="0" relativeHeight="487631360" behindDoc="1" locked="0" layoutInCell="1" allowOverlap="1" wp14:anchorId="0989FD78" wp14:editId="0DCDAC27">
            <wp:simplePos x="0" y="0"/>
            <wp:positionH relativeFrom="page">
              <wp:posOffset>1003946</wp:posOffset>
            </wp:positionH>
            <wp:positionV relativeFrom="paragraph">
              <wp:posOffset>189429</wp:posOffset>
            </wp:positionV>
            <wp:extent cx="5760523" cy="2195512"/>
            <wp:effectExtent l="0" t="0" r="0" b="0"/>
            <wp:wrapTopAndBottom/>
            <wp:docPr id="167" name="Image 1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7" name="Image 167"/>
                    <pic:cNvPicPr/>
                  </pic:nvPicPr>
                  <pic:blipFill>
                    <a:blip r:embed="rId151" cstate="print"/>
                    <a:stretch>
                      <a:fillRect/>
                    </a:stretch>
                  </pic:blipFill>
                  <pic:spPr>
                    <a:xfrm>
                      <a:off x="0" y="0"/>
                      <a:ext cx="5760523" cy="2195512"/>
                    </a:xfrm>
                    <a:prstGeom prst="rect">
                      <a:avLst/>
                    </a:prstGeom>
                  </pic:spPr>
                </pic:pic>
              </a:graphicData>
            </a:graphic>
          </wp:anchor>
        </w:drawing>
      </w:r>
    </w:p>
    <w:p w14:paraId="1139B4CB" w14:textId="77777777" w:rsidR="00F9164C" w:rsidRDefault="00000000">
      <w:pPr>
        <w:spacing w:before="153"/>
        <w:ind w:left="10" w:right="11"/>
        <w:jc w:val="center"/>
        <w:rPr>
          <w:rFonts w:ascii="Arial" w:hAnsi="Arial"/>
          <w:i/>
          <w:sz w:val="18"/>
        </w:rPr>
      </w:pPr>
      <w:r>
        <w:rPr>
          <w:rFonts w:ascii="Arial" w:hAnsi="Arial"/>
          <w:i/>
          <w:color w:val="696969"/>
          <w:sz w:val="18"/>
        </w:rPr>
        <w:t>Evidence</w:t>
      </w:r>
      <w:r>
        <w:rPr>
          <w:rFonts w:ascii="Arial" w:hAnsi="Arial"/>
          <w:i/>
          <w:color w:val="696969"/>
          <w:spacing w:val="-4"/>
          <w:sz w:val="18"/>
        </w:rPr>
        <w:t xml:space="preserve"> </w:t>
      </w:r>
      <w:r>
        <w:rPr>
          <w:rFonts w:ascii="Arial" w:hAnsi="Arial"/>
          <w:i/>
          <w:color w:val="696969"/>
          <w:sz w:val="18"/>
        </w:rPr>
        <w:t>–</w:t>
      </w:r>
      <w:r>
        <w:rPr>
          <w:rFonts w:ascii="Arial" w:hAnsi="Arial"/>
          <w:i/>
          <w:color w:val="696969"/>
          <w:spacing w:val="-2"/>
          <w:sz w:val="18"/>
        </w:rPr>
        <w:t xml:space="preserve"> </w:t>
      </w:r>
      <w:r>
        <w:rPr>
          <w:rFonts w:ascii="Arial" w:hAnsi="Arial"/>
          <w:i/>
          <w:color w:val="696969"/>
          <w:sz w:val="18"/>
        </w:rPr>
        <w:t>Wednesday</w:t>
      </w:r>
      <w:r>
        <w:rPr>
          <w:rFonts w:ascii="Arial" w:hAnsi="Arial"/>
          <w:i/>
          <w:color w:val="696969"/>
          <w:spacing w:val="-2"/>
          <w:sz w:val="18"/>
        </w:rPr>
        <w:t xml:space="preserve"> </w:t>
      </w:r>
      <w:r>
        <w:rPr>
          <w:rFonts w:ascii="Arial" w:hAnsi="Arial"/>
          <w:i/>
          <w:color w:val="696969"/>
          <w:sz w:val="18"/>
        </w:rPr>
        <w:t>3</w:t>
      </w:r>
      <w:r>
        <w:rPr>
          <w:rFonts w:ascii="Arial" w:hAnsi="Arial"/>
          <w:i/>
          <w:color w:val="696969"/>
          <w:spacing w:val="-1"/>
          <w:sz w:val="18"/>
        </w:rPr>
        <w:t xml:space="preserve"> </w:t>
      </w:r>
      <w:r>
        <w:rPr>
          <w:rFonts w:ascii="Arial" w:hAnsi="Arial"/>
          <w:i/>
          <w:color w:val="696969"/>
          <w:sz w:val="18"/>
        </w:rPr>
        <w:t>Month</w:t>
      </w:r>
      <w:r>
        <w:rPr>
          <w:rFonts w:ascii="Arial" w:hAnsi="Arial"/>
          <w:i/>
          <w:color w:val="696969"/>
          <w:spacing w:val="-1"/>
          <w:sz w:val="18"/>
        </w:rPr>
        <w:t xml:space="preserve"> </w:t>
      </w:r>
      <w:r>
        <w:rPr>
          <w:rFonts w:ascii="Arial" w:hAnsi="Arial"/>
          <w:i/>
          <w:color w:val="696969"/>
          <w:sz w:val="18"/>
        </w:rPr>
        <w:t>Follow</w:t>
      </w:r>
      <w:r>
        <w:rPr>
          <w:rFonts w:ascii="Arial" w:hAnsi="Arial"/>
          <w:i/>
          <w:color w:val="696969"/>
          <w:spacing w:val="-1"/>
          <w:sz w:val="18"/>
        </w:rPr>
        <w:t xml:space="preserve"> </w:t>
      </w:r>
      <w:r>
        <w:rPr>
          <w:rFonts w:ascii="Arial" w:hAnsi="Arial"/>
          <w:i/>
          <w:color w:val="696969"/>
          <w:sz w:val="18"/>
        </w:rPr>
        <w:t>Up:</w:t>
      </w:r>
      <w:r>
        <w:rPr>
          <w:rFonts w:ascii="Arial" w:hAnsi="Arial"/>
          <w:i/>
          <w:color w:val="696969"/>
          <w:spacing w:val="-1"/>
          <w:sz w:val="18"/>
        </w:rPr>
        <w:t xml:space="preserve"> </w:t>
      </w:r>
      <w:r>
        <w:rPr>
          <w:rFonts w:ascii="Arial" w:hAnsi="Arial"/>
          <w:i/>
          <w:color w:val="696969"/>
          <w:sz w:val="18"/>
        </w:rPr>
        <w:t>student</w:t>
      </w:r>
      <w:r>
        <w:rPr>
          <w:rFonts w:ascii="Arial" w:hAnsi="Arial"/>
          <w:i/>
          <w:color w:val="696969"/>
          <w:spacing w:val="-2"/>
          <w:sz w:val="18"/>
        </w:rPr>
        <w:t xml:space="preserve"> </w:t>
      </w:r>
      <w:r>
        <w:rPr>
          <w:rFonts w:ascii="Arial" w:hAnsi="Arial"/>
          <w:i/>
          <w:color w:val="696969"/>
          <w:sz w:val="18"/>
        </w:rPr>
        <w:t>facing</w:t>
      </w:r>
      <w:r>
        <w:rPr>
          <w:rFonts w:ascii="Arial" w:hAnsi="Arial"/>
          <w:i/>
          <w:color w:val="696969"/>
          <w:spacing w:val="-1"/>
          <w:sz w:val="18"/>
        </w:rPr>
        <w:t xml:space="preserve"> </w:t>
      </w:r>
      <w:r>
        <w:rPr>
          <w:rFonts w:ascii="Arial" w:hAnsi="Arial"/>
          <w:i/>
          <w:color w:val="696969"/>
          <w:sz w:val="18"/>
        </w:rPr>
        <w:t>information</w:t>
      </w:r>
      <w:r>
        <w:rPr>
          <w:rFonts w:ascii="Arial" w:hAnsi="Arial"/>
          <w:i/>
          <w:color w:val="696969"/>
          <w:spacing w:val="-2"/>
          <w:sz w:val="18"/>
        </w:rPr>
        <w:t xml:space="preserve"> </w:t>
      </w:r>
      <w:r>
        <w:rPr>
          <w:rFonts w:ascii="Arial" w:hAnsi="Arial"/>
          <w:i/>
          <w:color w:val="696969"/>
          <w:sz w:val="18"/>
        </w:rPr>
        <w:t>compared</w:t>
      </w:r>
      <w:r>
        <w:rPr>
          <w:rFonts w:ascii="Arial" w:hAnsi="Arial"/>
          <w:i/>
          <w:color w:val="696969"/>
          <w:spacing w:val="-1"/>
          <w:sz w:val="18"/>
        </w:rPr>
        <w:t xml:space="preserve"> </w:t>
      </w:r>
      <w:r>
        <w:rPr>
          <w:rFonts w:ascii="Arial" w:hAnsi="Arial"/>
          <w:i/>
          <w:color w:val="696969"/>
          <w:sz w:val="18"/>
        </w:rPr>
        <w:t>with</w:t>
      </w:r>
      <w:r>
        <w:rPr>
          <w:rFonts w:ascii="Arial" w:hAnsi="Arial"/>
          <w:i/>
          <w:color w:val="696969"/>
          <w:spacing w:val="-1"/>
          <w:sz w:val="18"/>
        </w:rPr>
        <w:t xml:space="preserve"> </w:t>
      </w:r>
      <w:r>
        <w:rPr>
          <w:rFonts w:ascii="Arial" w:hAnsi="Arial"/>
          <w:i/>
          <w:color w:val="696969"/>
          <w:sz w:val="18"/>
        </w:rPr>
        <w:t>the</w:t>
      </w:r>
      <w:r>
        <w:rPr>
          <w:rFonts w:ascii="Arial" w:hAnsi="Arial"/>
          <w:i/>
          <w:color w:val="696969"/>
          <w:spacing w:val="-1"/>
          <w:sz w:val="18"/>
        </w:rPr>
        <w:t xml:space="preserve"> </w:t>
      </w:r>
      <w:r>
        <w:rPr>
          <w:rFonts w:ascii="Arial" w:hAnsi="Arial"/>
          <w:i/>
          <w:color w:val="696969"/>
          <w:sz w:val="18"/>
        </w:rPr>
        <w:t>grader/rubric</w:t>
      </w:r>
      <w:r>
        <w:rPr>
          <w:rFonts w:ascii="Arial" w:hAnsi="Arial"/>
          <w:i/>
          <w:color w:val="696969"/>
          <w:spacing w:val="-1"/>
          <w:sz w:val="18"/>
        </w:rPr>
        <w:t xml:space="preserve"> </w:t>
      </w:r>
      <w:r>
        <w:rPr>
          <w:rFonts w:ascii="Arial" w:hAnsi="Arial"/>
          <w:i/>
          <w:color w:val="696969"/>
          <w:spacing w:val="-2"/>
          <w:sz w:val="18"/>
        </w:rPr>
        <w:t>expectation.</w:t>
      </w:r>
    </w:p>
    <w:p w14:paraId="6DD98A7D" w14:textId="77777777" w:rsidR="00F9164C" w:rsidRDefault="00F9164C">
      <w:pPr>
        <w:jc w:val="center"/>
        <w:rPr>
          <w:rFonts w:ascii="Arial" w:hAnsi="Arial"/>
          <w:i/>
          <w:sz w:val="18"/>
        </w:rPr>
        <w:sectPr w:rsidR="00F9164C">
          <w:pgSz w:w="12240" w:h="15840"/>
          <w:pgMar w:top="720" w:right="0" w:bottom="540" w:left="0" w:header="0" w:footer="313" w:gutter="0"/>
          <w:cols w:space="720"/>
        </w:sectPr>
      </w:pPr>
    </w:p>
    <w:p w14:paraId="4DA2C6D5" w14:textId="77777777" w:rsidR="00F9164C" w:rsidRDefault="00000000">
      <w:pPr>
        <w:pStyle w:val="Heading6"/>
        <w:spacing w:line="290" w:lineRule="auto"/>
      </w:pPr>
      <w:r>
        <w:rPr>
          <w:color w:val="183B62"/>
          <w:spacing w:val="-2"/>
        </w:rPr>
        <w:lastRenderedPageBreak/>
        <w:t>Issue</w:t>
      </w:r>
      <w:r>
        <w:rPr>
          <w:color w:val="183B62"/>
          <w:spacing w:val="-23"/>
        </w:rPr>
        <w:t xml:space="preserve"> </w:t>
      </w:r>
      <w:r>
        <w:rPr>
          <w:color w:val="183B62"/>
          <w:spacing w:val="-2"/>
        </w:rPr>
        <w:t>9.</w:t>
      </w:r>
      <w:r>
        <w:rPr>
          <w:color w:val="183B62"/>
          <w:spacing w:val="-24"/>
        </w:rPr>
        <w:t xml:space="preserve"> </w:t>
      </w:r>
      <w:r>
        <w:rPr>
          <w:color w:val="183B62"/>
          <w:spacing w:val="-2"/>
        </w:rPr>
        <w:t>Wednesday</w:t>
      </w:r>
      <w:r>
        <w:rPr>
          <w:color w:val="183B62"/>
          <w:spacing w:val="-26"/>
        </w:rPr>
        <w:t xml:space="preserve"> </w:t>
      </w:r>
      <w:r>
        <w:rPr>
          <w:color w:val="183B62"/>
          <w:spacing w:val="-2"/>
        </w:rPr>
        <w:t>active</w:t>
      </w:r>
      <w:r>
        <w:rPr>
          <w:color w:val="183B62"/>
          <w:spacing w:val="-23"/>
        </w:rPr>
        <w:t xml:space="preserve"> </w:t>
      </w:r>
      <w:r>
        <w:rPr>
          <w:color w:val="183B62"/>
          <w:spacing w:val="-2"/>
        </w:rPr>
        <w:t>Problem</w:t>
      </w:r>
      <w:r>
        <w:rPr>
          <w:color w:val="183B62"/>
          <w:spacing w:val="-28"/>
        </w:rPr>
        <w:t xml:space="preserve"> </w:t>
      </w:r>
      <w:r>
        <w:rPr>
          <w:color w:val="183B62"/>
          <w:spacing w:val="-2"/>
        </w:rPr>
        <w:t>List</w:t>
      </w:r>
      <w:r>
        <w:rPr>
          <w:color w:val="183B62"/>
          <w:spacing w:val="-28"/>
        </w:rPr>
        <w:t xml:space="preserve"> </w:t>
      </w:r>
      <w:r>
        <w:rPr>
          <w:color w:val="183B62"/>
          <w:spacing w:val="-2"/>
        </w:rPr>
        <w:t>is</w:t>
      </w:r>
      <w:r>
        <w:rPr>
          <w:color w:val="183B62"/>
          <w:spacing w:val="-21"/>
        </w:rPr>
        <w:t xml:space="preserve"> </w:t>
      </w:r>
      <w:r>
        <w:rPr>
          <w:color w:val="183B62"/>
          <w:spacing w:val="-2"/>
        </w:rPr>
        <w:t>incomplete</w:t>
      </w:r>
      <w:r>
        <w:rPr>
          <w:color w:val="183B62"/>
          <w:spacing w:val="-23"/>
        </w:rPr>
        <w:t xml:space="preserve"> </w:t>
      </w:r>
      <w:r>
        <w:rPr>
          <w:color w:val="183B62"/>
          <w:spacing w:val="-2"/>
        </w:rPr>
        <w:t>and</w:t>
      </w:r>
      <w:r>
        <w:rPr>
          <w:color w:val="183B62"/>
          <w:spacing w:val="-20"/>
        </w:rPr>
        <w:t xml:space="preserve"> </w:t>
      </w:r>
      <w:r>
        <w:rPr>
          <w:color w:val="183B62"/>
          <w:spacing w:val="-2"/>
        </w:rPr>
        <w:t>reflects</w:t>
      </w:r>
      <w:r>
        <w:rPr>
          <w:color w:val="183B62"/>
          <w:spacing w:val="-21"/>
        </w:rPr>
        <w:t xml:space="preserve"> </w:t>
      </w:r>
      <w:r>
        <w:rPr>
          <w:color w:val="183B62"/>
          <w:spacing w:val="-2"/>
        </w:rPr>
        <w:t>the</w:t>
      </w:r>
      <w:r>
        <w:rPr>
          <w:color w:val="183B62"/>
          <w:spacing w:val="-23"/>
        </w:rPr>
        <w:t xml:space="preserve"> </w:t>
      </w:r>
      <w:r>
        <w:rPr>
          <w:color w:val="183B62"/>
          <w:spacing w:val="-2"/>
        </w:rPr>
        <w:t xml:space="preserve">incorrect </w:t>
      </w:r>
      <w:r>
        <w:rPr>
          <w:color w:val="183B62"/>
        </w:rPr>
        <w:t>epistaxis encounter state</w:t>
      </w:r>
    </w:p>
    <w:p w14:paraId="78B2C918" w14:textId="77777777" w:rsidR="00F9164C" w:rsidRDefault="00000000">
      <w:pPr>
        <w:spacing w:before="123" w:line="278" w:lineRule="auto"/>
        <w:ind w:left="835" w:right="871"/>
        <w:rPr>
          <w:sz w:val="21"/>
        </w:rPr>
      </w:pPr>
      <w:r>
        <w:rPr>
          <w:rFonts w:ascii="Arial"/>
          <w:b/>
          <w:sz w:val="21"/>
        </w:rPr>
        <w:t>What</w:t>
      </w:r>
      <w:r>
        <w:rPr>
          <w:rFonts w:ascii="Arial"/>
          <w:b/>
          <w:spacing w:val="-2"/>
          <w:sz w:val="21"/>
        </w:rPr>
        <w:t xml:space="preserve"> </w:t>
      </w:r>
      <w:r>
        <w:rPr>
          <w:rFonts w:ascii="Arial"/>
          <w:b/>
          <w:sz w:val="21"/>
        </w:rPr>
        <w:t>the</w:t>
      </w:r>
      <w:r>
        <w:rPr>
          <w:rFonts w:ascii="Arial"/>
          <w:b/>
          <w:spacing w:val="-4"/>
          <w:sz w:val="21"/>
        </w:rPr>
        <w:t xml:space="preserve"> </w:t>
      </w:r>
      <w:r>
        <w:rPr>
          <w:rFonts w:ascii="Arial"/>
          <w:b/>
          <w:sz w:val="21"/>
        </w:rPr>
        <w:t>student</w:t>
      </w:r>
      <w:r>
        <w:rPr>
          <w:rFonts w:ascii="Arial"/>
          <w:b/>
          <w:spacing w:val="-7"/>
          <w:sz w:val="21"/>
        </w:rPr>
        <w:t xml:space="preserve"> </w:t>
      </w:r>
      <w:r>
        <w:rPr>
          <w:rFonts w:ascii="Arial"/>
          <w:b/>
          <w:sz w:val="21"/>
        </w:rPr>
        <w:t>saw</w:t>
      </w:r>
      <w:r>
        <w:rPr>
          <w:rFonts w:ascii="Arial"/>
          <w:b/>
          <w:spacing w:val="-1"/>
          <w:sz w:val="21"/>
        </w:rPr>
        <w:t xml:space="preserve"> </w:t>
      </w:r>
      <w:r>
        <w:rPr>
          <w:rFonts w:ascii="Arial"/>
          <w:b/>
          <w:sz w:val="21"/>
        </w:rPr>
        <w:t>or</w:t>
      </w:r>
      <w:r>
        <w:rPr>
          <w:rFonts w:ascii="Arial"/>
          <w:b/>
          <w:spacing w:val="-4"/>
          <w:sz w:val="21"/>
        </w:rPr>
        <w:t xml:space="preserve"> </w:t>
      </w:r>
      <w:r>
        <w:rPr>
          <w:rFonts w:ascii="Arial"/>
          <w:b/>
          <w:sz w:val="21"/>
        </w:rPr>
        <w:t xml:space="preserve">heard: </w:t>
      </w:r>
      <w:r>
        <w:rPr>
          <w:sz w:val="21"/>
        </w:rPr>
        <w:t>The</w:t>
      </w:r>
      <w:r>
        <w:rPr>
          <w:spacing w:val="-4"/>
          <w:sz w:val="21"/>
        </w:rPr>
        <w:t xml:space="preserve"> </w:t>
      </w:r>
      <w:r>
        <w:rPr>
          <w:sz w:val="21"/>
        </w:rPr>
        <w:t>Wednesday</w:t>
      </w:r>
      <w:r>
        <w:rPr>
          <w:spacing w:val="-2"/>
          <w:sz w:val="21"/>
        </w:rPr>
        <w:t xml:space="preserve"> </w:t>
      </w:r>
      <w:r>
        <w:rPr>
          <w:sz w:val="21"/>
        </w:rPr>
        <w:t>Problem</w:t>
      </w:r>
      <w:r>
        <w:rPr>
          <w:spacing w:val="-3"/>
          <w:sz w:val="21"/>
        </w:rPr>
        <w:t xml:space="preserve"> </w:t>
      </w:r>
      <w:r>
        <w:rPr>
          <w:sz w:val="21"/>
        </w:rPr>
        <w:t>List</w:t>
      </w:r>
      <w:r>
        <w:rPr>
          <w:spacing w:val="-1"/>
          <w:sz w:val="21"/>
        </w:rPr>
        <w:t xml:space="preserve"> </w:t>
      </w:r>
      <w:r>
        <w:rPr>
          <w:sz w:val="21"/>
        </w:rPr>
        <w:t>shows</w:t>
      </w:r>
      <w:r>
        <w:rPr>
          <w:spacing w:val="-2"/>
          <w:sz w:val="21"/>
        </w:rPr>
        <w:t xml:space="preserve"> </w:t>
      </w:r>
      <w:r>
        <w:rPr>
          <w:sz w:val="21"/>
        </w:rPr>
        <w:t>AFib</w:t>
      </w:r>
      <w:r>
        <w:rPr>
          <w:spacing w:val="-4"/>
          <w:sz w:val="21"/>
        </w:rPr>
        <w:t xml:space="preserve"> </w:t>
      </w:r>
      <w:r>
        <w:rPr>
          <w:sz w:val="21"/>
        </w:rPr>
        <w:t>with</w:t>
      </w:r>
      <w:r>
        <w:rPr>
          <w:spacing w:val="-4"/>
          <w:sz w:val="21"/>
        </w:rPr>
        <w:t xml:space="preserve"> </w:t>
      </w:r>
      <w:r>
        <w:rPr>
          <w:sz w:val="21"/>
        </w:rPr>
        <w:t>minor</w:t>
      </w:r>
      <w:r>
        <w:rPr>
          <w:spacing w:val="-2"/>
          <w:sz w:val="21"/>
        </w:rPr>
        <w:t xml:space="preserve"> </w:t>
      </w:r>
      <w:r>
        <w:rPr>
          <w:sz w:val="21"/>
        </w:rPr>
        <w:t>epistaxis</w:t>
      </w:r>
      <w:r>
        <w:rPr>
          <w:spacing w:val="-3"/>
          <w:sz w:val="21"/>
        </w:rPr>
        <w:t xml:space="preserve"> </w:t>
      </w:r>
      <w:r>
        <w:rPr>
          <w:sz w:val="21"/>
        </w:rPr>
        <w:t>on</w:t>
      </w:r>
      <w:r>
        <w:rPr>
          <w:spacing w:val="-4"/>
          <w:sz w:val="21"/>
        </w:rPr>
        <w:t xml:space="preserve"> </w:t>
      </w:r>
      <w:r>
        <w:rPr>
          <w:sz w:val="21"/>
        </w:rPr>
        <w:t>DOAC.</w:t>
      </w:r>
      <w:r>
        <w:rPr>
          <w:spacing w:val="-1"/>
          <w:sz w:val="21"/>
        </w:rPr>
        <w:t xml:space="preserve"> </w:t>
      </w:r>
      <w:r>
        <w:rPr>
          <w:sz w:val="21"/>
        </w:rPr>
        <w:t>It does not display the complete chronic problem set used elsewhere in the case.</w:t>
      </w:r>
    </w:p>
    <w:p w14:paraId="7DD99740" w14:textId="77777777" w:rsidR="00F9164C" w:rsidRDefault="00000000">
      <w:pPr>
        <w:spacing w:before="95" w:line="276" w:lineRule="auto"/>
        <w:ind w:left="835" w:right="871"/>
        <w:rPr>
          <w:sz w:val="21"/>
        </w:rPr>
      </w:pPr>
      <w:r>
        <w:rPr>
          <w:rFonts w:ascii="Arial"/>
          <w:b/>
          <w:sz w:val="21"/>
        </w:rPr>
        <w:t>What the</w:t>
      </w:r>
      <w:r>
        <w:rPr>
          <w:rFonts w:ascii="Arial"/>
          <w:b/>
          <w:spacing w:val="-1"/>
          <w:sz w:val="21"/>
        </w:rPr>
        <w:t xml:space="preserve"> </w:t>
      </w:r>
      <w:r>
        <w:rPr>
          <w:rFonts w:ascii="Arial"/>
          <w:b/>
          <w:sz w:val="21"/>
        </w:rPr>
        <w:t>grader</w:t>
      </w:r>
      <w:r>
        <w:rPr>
          <w:rFonts w:ascii="Arial"/>
          <w:b/>
          <w:spacing w:val="-1"/>
          <w:sz w:val="21"/>
        </w:rPr>
        <w:t xml:space="preserve"> </w:t>
      </w:r>
      <w:r>
        <w:rPr>
          <w:rFonts w:ascii="Arial"/>
          <w:b/>
          <w:sz w:val="21"/>
        </w:rPr>
        <w:t xml:space="preserve">expected: </w:t>
      </w:r>
      <w:r>
        <w:rPr>
          <w:sz w:val="21"/>
        </w:rPr>
        <w:t>The</w:t>
      </w:r>
      <w:r>
        <w:rPr>
          <w:spacing w:val="-1"/>
          <w:sz w:val="21"/>
        </w:rPr>
        <w:t xml:space="preserve"> </w:t>
      </w:r>
      <w:r>
        <w:rPr>
          <w:sz w:val="21"/>
        </w:rPr>
        <w:t>Wednesday rubric uses HFrEF, persistent nonvalvular AFib, CAD, CKD</w:t>
      </w:r>
      <w:r>
        <w:rPr>
          <w:spacing w:val="-1"/>
          <w:sz w:val="21"/>
        </w:rPr>
        <w:t xml:space="preserve"> </w:t>
      </w:r>
      <w:r>
        <w:rPr>
          <w:sz w:val="21"/>
        </w:rPr>
        <w:t>Stage 3b,</w:t>
      </w:r>
      <w:r>
        <w:rPr>
          <w:spacing w:val="-1"/>
          <w:sz w:val="21"/>
        </w:rPr>
        <w:t xml:space="preserve"> </w:t>
      </w:r>
      <w:r>
        <w:rPr>
          <w:sz w:val="21"/>
        </w:rPr>
        <w:t>type</w:t>
      </w:r>
      <w:r>
        <w:rPr>
          <w:spacing w:val="-5"/>
          <w:sz w:val="21"/>
        </w:rPr>
        <w:t xml:space="preserve"> </w:t>
      </w:r>
      <w:r>
        <w:rPr>
          <w:sz w:val="21"/>
        </w:rPr>
        <w:t>2</w:t>
      </w:r>
      <w:r>
        <w:rPr>
          <w:spacing w:val="-5"/>
          <w:sz w:val="21"/>
        </w:rPr>
        <w:t xml:space="preserve"> </w:t>
      </w:r>
      <w:r>
        <w:rPr>
          <w:sz w:val="21"/>
        </w:rPr>
        <w:t>diabetes,</w:t>
      </w:r>
      <w:r>
        <w:rPr>
          <w:spacing w:val="-1"/>
          <w:sz w:val="21"/>
        </w:rPr>
        <w:t xml:space="preserve"> </w:t>
      </w:r>
      <w:r>
        <w:rPr>
          <w:sz w:val="21"/>
        </w:rPr>
        <w:t>hypertension,</w:t>
      </w:r>
      <w:r>
        <w:rPr>
          <w:spacing w:val="-1"/>
          <w:sz w:val="21"/>
        </w:rPr>
        <w:t xml:space="preserve"> </w:t>
      </w:r>
      <w:r>
        <w:rPr>
          <w:sz w:val="21"/>
        </w:rPr>
        <w:t>and</w:t>
      </w:r>
      <w:r>
        <w:rPr>
          <w:spacing w:val="-5"/>
          <w:sz w:val="21"/>
        </w:rPr>
        <w:t xml:space="preserve"> </w:t>
      </w:r>
      <w:r>
        <w:rPr>
          <w:sz w:val="21"/>
        </w:rPr>
        <w:t>hyperlipidemia,</w:t>
      </w:r>
      <w:r>
        <w:rPr>
          <w:spacing w:val="-1"/>
          <w:sz w:val="21"/>
        </w:rPr>
        <w:t xml:space="preserve"> </w:t>
      </w:r>
      <w:r>
        <w:rPr>
          <w:sz w:val="21"/>
        </w:rPr>
        <w:t>and</w:t>
      </w:r>
      <w:r>
        <w:rPr>
          <w:spacing w:val="-5"/>
          <w:sz w:val="21"/>
        </w:rPr>
        <w:t xml:space="preserve"> </w:t>
      </w:r>
      <w:r>
        <w:rPr>
          <w:sz w:val="21"/>
        </w:rPr>
        <w:t>the</w:t>
      </w:r>
      <w:r>
        <w:rPr>
          <w:spacing w:val="-5"/>
          <w:sz w:val="21"/>
        </w:rPr>
        <w:t xml:space="preserve"> </w:t>
      </w:r>
      <w:r>
        <w:rPr>
          <w:sz w:val="21"/>
        </w:rPr>
        <w:t>intended</w:t>
      </w:r>
      <w:r>
        <w:rPr>
          <w:spacing w:val="-5"/>
          <w:sz w:val="21"/>
        </w:rPr>
        <w:t xml:space="preserve"> </w:t>
      </w:r>
      <w:r>
        <w:rPr>
          <w:sz w:val="21"/>
        </w:rPr>
        <w:t>encounter</w:t>
      </w:r>
      <w:r>
        <w:rPr>
          <w:spacing w:val="-3"/>
          <w:sz w:val="21"/>
        </w:rPr>
        <w:t xml:space="preserve"> </w:t>
      </w:r>
      <w:r>
        <w:rPr>
          <w:sz w:val="21"/>
        </w:rPr>
        <w:t>does</w:t>
      </w:r>
      <w:r>
        <w:rPr>
          <w:spacing w:val="-3"/>
          <w:sz w:val="21"/>
        </w:rPr>
        <w:t xml:space="preserve"> </w:t>
      </w:r>
      <w:r>
        <w:rPr>
          <w:sz w:val="21"/>
        </w:rPr>
        <w:t>not</w:t>
      </w:r>
      <w:r>
        <w:rPr>
          <w:spacing w:val="-1"/>
          <w:sz w:val="21"/>
        </w:rPr>
        <w:t xml:space="preserve"> </w:t>
      </w:r>
      <w:r>
        <w:rPr>
          <w:sz w:val="21"/>
        </w:rPr>
        <w:t>use</w:t>
      </w:r>
      <w:r>
        <w:rPr>
          <w:spacing w:val="-5"/>
          <w:sz w:val="21"/>
        </w:rPr>
        <w:t xml:space="preserve"> </w:t>
      </w:r>
      <w:r>
        <w:rPr>
          <w:sz w:val="21"/>
        </w:rPr>
        <w:t>recent</w:t>
      </w:r>
      <w:r>
        <w:rPr>
          <w:spacing w:val="-1"/>
          <w:sz w:val="21"/>
        </w:rPr>
        <w:t xml:space="preserve"> </w:t>
      </w:r>
      <w:r>
        <w:rPr>
          <w:sz w:val="21"/>
        </w:rPr>
        <w:t>epistaxis as a positive case fact.</w:t>
      </w:r>
    </w:p>
    <w:p w14:paraId="1F8C6412" w14:textId="77777777" w:rsidR="00F9164C" w:rsidRDefault="00000000">
      <w:pPr>
        <w:spacing w:before="102" w:line="273" w:lineRule="auto"/>
        <w:ind w:left="835" w:right="871"/>
        <w:rPr>
          <w:sz w:val="21"/>
        </w:rPr>
      </w:pPr>
      <w:r>
        <w:rPr>
          <w:rFonts w:ascii="Arial"/>
          <w:b/>
          <w:sz w:val="21"/>
        </w:rPr>
        <w:t>Why</w:t>
      </w:r>
      <w:r>
        <w:rPr>
          <w:rFonts w:ascii="Arial"/>
          <w:b/>
          <w:spacing w:val="-4"/>
          <w:sz w:val="21"/>
        </w:rPr>
        <w:t xml:space="preserve"> </w:t>
      </w:r>
      <w:r>
        <w:rPr>
          <w:rFonts w:ascii="Arial"/>
          <w:b/>
          <w:sz w:val="21"/>
        </w:rPr>
        <w:t>this</w:t>
      </w:r>
      <w:r>
        <w:rPr>
          <w:rFonts w:ascii="Arial"/>
          <w:b/>
          <w:spacing w:val="-9"/>
          <w:sz w:val="21"/>
        </w:rPr>
        <w:t xml:space="preserve"> </w:t>
      </w:r>
      <w:r>
        <w:rPr>
          <w:rFonts w:ascii="Arial"/>
          <w:b/>
          <w:sz w:val="21"/>
        </w:rPr>
        <w:t>is</w:t>
      </w:r>
      <w:r>
        <w:rPr>
          <w:rFonts w:ascii="Arial"/>
          <w:b/>
          <w:spacing w:val="-4"/>
          <w:sz w:val="21"/>
        </w:rPr>
        <w:t xml:space="preserve"> </w:t>
      </w:r>
      <w:r>
        <w:rPr>
          <w:rFonts w:ascii="Arial"/>
          <w:b/>
          <w:sz w:val="21"/>
        </w:rPr>
        <w:t>a</w:t>
      </w:r>
      <w:r>
        <w:rPr>
          <w:rFonts w:ascii="Arial"/>
          <w:b/>
          <w:spacing w:val="-4"/>
          <w:sz w:val="21"/>
        </w:rPr>
        <w:t xml:space="preserve"> </w:t>
      </w:r>
      <w:r>
        <w:rPr>
          <w:rFonts w:ascii="Arial"/>
          <w:b/>
          <w:sz w:val="21"/>
        </w:rPr>
        <w:t xml:space="preserve">problem: </w:t>
      </w:r>
      <w:r>
        <w:rPr>
          <w:sz w:val="21"/>
        </w:rPr>
        <w:t>The</w:t>
      </w:r>
      <w:r>
        <w:rPr>
          <w:spacing w:val="-4"/>
          <w:sz w:val="21"/>
        </w:rPr>
        <w:t xml:space="preserve"> </w:t>
      </w:r>
      <w:r>
        <w:rPr>
          <w:sz w:val="21"/>
        </w:rPr>
        <w:t>Problem</w:t>
      </w:r>
      <w:r>
        <w:rPr>
          <w:spacing w:val="-2"/>
          <w:sz w:val="21"/>
        </w:rPr>
        <w:t xml:space="preserve"> </w:t>
      </w:r>
      <w:r>
        <w:rPr>
          <w:sz w:val="21"/>
        </w:rPr>
        <w:t>List both</w:t>
      </w:r>
      <w:r>
        <w:rPr>
          <w:spacing w:val="-4"/>
          <w:sz w:val="21"/>
        </w:rPr>
        <w:t xml:space="preserve"> </w:t>
      </w:r>
      <w:r>
        <w:rPr>
          <w:sz w:val="21"/>
        </w:rPr>
        <w:t>omits</w:t>
      </w:r>
      <w:r>
        <w:rPr>
          <w:spacing w:val="-2"/>
          <w:sz w:val="21"/>
        </w:rPr>
        <w:t xml:space="preserve"> </w:t>
      </w:r>
      <w:r>
        <w:rPr>
          <w:sz w:val="21"/>
        </w:rPr>
        <w:t>major</w:t>
      </w:r>
      <w:r>
        <w:rPr>
          <w:spacing w:val="-2"/>
          <w:sz w:val="21"/>
        </w:rPr>
        <w:t xml:space="preserve"> </w:t>
      </w:r>
      <w:r>
        <w:rPr>
          <w:sz w:val="21"/>
        </w:rPr>
        <w:t>chronic</w:t>
      </w:r>
      <w:r>
        <w:rPr>
          <w:spacing w:val="-2"/>
          <w:sz w:val="21"/>
        </w:rPr>
        <w:t xml:space="preserve"> </w:t>
      </w:r>
      <w:r>
        <w:rPr>
          <w:sz w:val="21"/>
        </w:rPr>
        <w:t>conditions</w:t>
      </w:r>
      <w:r>
        <w:rPr>
          <w:spacing w:val="-2"/>
          <w:sz w:val="21"/>
        </w:rPr>
        <w:t xml:space="preserve"> </w:t>
      </w:r>
      <w:r>
        <w:rPr>
          <w:sz w:val="21"/>
        </w:rPr>
        <w:t>and</w:t>
      </w:r>
      <w:r>
        <w:rPr>
          <w:spacing w:val="-4"/>
          <w:sz w:val="21"/>
        </w:rPr>
        <w:t xml:space="preserve"> </w:t>
      </w:r>
      <w:r>
        <w:rPr>
          <w:sz w:val="21"/>
        </w:rPr>
        <w:t>reinforces</w:t>
      </w:r>
      <w:r>
        <w:rPr>
          <w:spacing w:val="-2"/>
          <w:sz w:val="21"/>
        </w:rPr>
        <w:t xml:space="preserve"> </w:t>
      </w:r>
      <w:r>
        <w:rPr>
          <w:sz w:val="21"/>
        </w:rPr>
        <w:t>the</w:t>
      </w:r>
      <w:r>
        <w:rPr>
          <w:spacing w:val="-4"/>
          <w:sz w:val="21"/>
        </w:rPr>
        <w:t xml:space="preserve"> </w:t>
      </w:r>
      <w:r>
        <w:rPr>
          <w:sz w:val="21"/>
        </w:rPr>
        <w:t>wrong Wednesday symptom story.</w:t>
      </w:r>
    </w:p>
    <w:p w14:paraId="67E7B6B7" w14:textId="77777777" w:rsidR="00F9164C" w:rsidRDefault="00000000">
      <w:pPr>
        <w:spacing w:before="105" w:line="273" w:lineRule="auto"/>
        <w:ind w:left="835" w:right="871"/>
        <w:rPr>
          <w:sz w:val="21"/>
        </w:rPr>
      </w:pPr>
      <w:r>
        <w:rPr>
          <w:rFonts w:ascii="Arial"/>
          <w:b/>
          <w:sz w:val="21"/>
        </w:rPr>
        <w:t>Suggested</w:t>
      </w:r>
      <w:r>
        <w:rPr>
          <w:rFonts w:ascii="Arial"/>
          <w:b/>
          <w:spacing w:val="-1"/>
          <w:sz w:val="21"/>
        </w:rPr>
        <w:t xml:space="preserve"> </w:t>
      </w:r>
      <w:r>
        <w:rPr>
          <w:rFonts w:ascii="Arial"/>
          <w:b/>
          <w:sz w:val="21"/>
        </w:rPr>
        <w:t>fix:</w:t>
      </w:r>
      <w:r>
        <w:rPr>
          <w:rFonts w:ascii="Arial"/>
          <w:b/>
          <w:spacing w:val="-1"/>
          <w:sz w:val="21"/>
        </w:rPr>
        <w:t xml:space="preserve"> </w:t>
      </w:r>
      <w:r>
        <w:rPr>
          <w:sz w:val="21"/>
        </w:rPr>
        <w:t>Populate</w:t>
      </w:r>
      <w:r>
        <w:rPr>
          <w:spacing w:val="-5"/>
          <w:sz w:val="21"/>
        </w:rPr>
        <w:t xml:space="preserve"> </w:t>
      </w:r>
      <w:r>
        <w:rPr>
          <w:sz w:val="21"/>
        </w:rPr>
        <w:t>the</w:t>
      </w:r>
      <w:r>
        <w:rPr>
          <w:spacing w:val="-5"/>
          <w:sz w:val="21"/>
        </w:rPr>
        <w:t xml:space="preserve"> </w:t>
      </w:r>
      <w:r>
        <w:rPr>
          <w:sz w:val="21"/>
        </w:rPr>
        <w:t>Problem</w:t>
      </w:r>
      <w:r>
        <w:rPr>
          <w:spacing w:val="-3"/>
          <w:sz w:val="21"/>
        </w:rPr>
        <w:t xml:space="preserve"> </w:t>
      </w:r>
      <w:r>
        <w:rPr>
          <w:sz w:val="21"/>
        </w:rPr>
        <w:t>List</w:t>
      </w:r>
      <w:r>
        <w:rPr>
          <w:spacing w:val="-1"/>
          <w:sz w:val="21"/>
        </w:rPr>
        <w:t xml:space="preserve"> </w:t>
      </w:r>
      <w:r>
        <w:rPr>
          <w:sz w:val="21"/>
        </w:rPr>
        <w:t>from</w:t>
      </w:r>
      <w:r>
        <w:rPr>
          <w:spacing w:val="-3"/>
          <w:sz w:val="21"/>
        </w:rPr>
        <w:t xml:space="preserve"> </w:t>
      </w:r>
      <w:r>
        <w:rPr>
          <w:sz w:val="21"/>
        </w:rPr>
        <w:t>the</w:t>
      </w:r>
      <w:r>
        <w:rPr>
          <w:spacing w:val="-5"/>
          <w:sz w:val="21"/>
        </w:rPr>
        <w:t xml:space="preserve"> </w:t>
      </w:r>
      <w:r>
        <w:rPr>
          <w:sz w:val="21"/>
        </w:rPr>
        <w:t>longitudinal</w:t>
      </w:r>
      <w:r>
        <w:rPr>
          <w:spacing w:val="-5"/>
          <w:sz w:val="21"/>
        </w:rPr>
        <w:t xml:space="preserve"> </w:t>
      </w:r>
      <w:r>
        <w:rPr>
          <w:sz w:val="21"/>
        </w:rPr>
        <w:t>diagnosis</w:t>
      </w:r>
      <w:r>
        <w:rPr>
          <w:spacing w:val="-3"/>
          <w:sz w:val="21"/>
        </w:rPr>
        <w:t xml:space="preserve"> </w:t>
      </w:r>
      <w:r>
        <w:rPr>
          <w:sz w:val="21"/>
        </w:rPr>
        <w:t>source</w:t>
      </w:r>
      <w:r>
        <w:rPr>
          <w:spacing w:val="-5"/>
          <w:sz w:val="21"/>
        </w:rPr>
        <w:t xml:space="preserve"> </w:t>
      </w:r>
      <w:r>
        <w:rPr>
          <w:sz w:val="21"/>
        </w:rPr>
        <w:t>and</w:t>
      </w:r>
      <w:r>
        <w:rPr>
          <w:spacing w:val="-5"/>
          <w:sz w:val="21"/>
        </w:rPr>
        <w:t xml:space="preserve"> </w:t>
      </w:r>
      <w:r>
        <w:rPr>
          <w:sz w:val="21"/>
        </w:rPr>
        <w:t>remove</w:t>
      </w:r>
      <w:r>
        <w:rPr>
          <w:spacing w:val="-5"/>
          <w:sz w:val="21"/>
        </w:rPr>
        <w:t xml:space="preserve"> </w:t>
      </w:r>
      <w:r>
        <w:rPr>
          <w:sz w:val="21"/>
        </w:rPr>
        <w:t>the</w:t>
      </w:r>
      <w:r>
        <w:rPr>
          <w:spacing w:val="-5"/>
          <w:sz w:val="21"/>
        </w:rPr>
        <w:t xml:space="preserve"> </w:t>
      </w:r>
      <w:r>
        <w:rPr>
          <w:sz w:val="21"/>
        </w:rPr>
        <w:t>epistaxis encounter fact when the correct Wednesday colonoscopy planning state is loaded.</w:t>
      </w:r>
    </w:p>
    <w:p w14:paraId="3F5982D1" w14:textId="77777777" w:rsidR="00F9164C" w:rsidRDefault="00000000">
      <w:pPr>
        <w:pStyle w:val="BodyText"/>
        <w:spacing w:before="48"/>
        <w:rPr>
          <w:sz w:val="20"/>
        </w:rPr>
      </w:pPr>
      <w:r>
        <w:rPr>
          <w:noProof/>
          <w:sz w:val="20"/>
        </w:rPr>
        <w:drawing>
          <wp:anchor distT="0" distB="0" distL="0" distR="0" simplePos="0" relativeHeight="487631872" behindDoc="1" locked="0" layoutInCell="1" allowOverlap="1" wp14:anchorId="2652198E" wp14:editId="36AB17B5">
            <wp:simplePos x="0" y="0"/>
            <wp:positionH relativeFrom="page">
              <wp:posOffset>1003946</wp:posOffset>
            </wp:positionH>
            <wp:positionV relativeFrom="paragraph">
              <wp:posOffset>192201</wp:posOffset>
            </wp:positionV>
            <wp:extent cx="5757752" cy="2195512"/>
            <wp:effectExtent l="0" t="0" r="0" b="0"/>
            <wp:wrapTopAndBottom/>
            <wp:docPr id="168" name="Image 1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8" name="Image 168"/>
                    <pic:cNvPicPr/>
                  </pic:nvPicPr>
                  <pic:blipFill>
                    <a:blip r:embed="rId152" cstate="print"/>
                    <a:stretch>
                      <a:fillRect/>
                    </a:stretch>
                  </pic:blipFill>
                  <pic:spPr>
                    <a:xfrm>
                      <a:off x="0" y="0"/>
                      <a:ext cx="5757752" cy="2195512"/>
                    </a:xfrm>
                    <a:prstGeom prst="rect">
                      <a:avLst/>
                    </a:prstGeom>
                  </pic:spPr>
                </pic:pic>
              </a:graphicData>
            </a:graphic>
          </wp:anchor>
        </w:drawing>
      </w:r>
    </w:p>
    <w:p w14:paraId="67FC5AD3" w14:textId="77777777" w:rsidR="00F9164C" w:rsidRDefault="00000000">
      <w:pPr>
        <w:spacing w:before="153"/>
        <w:ind w:left="10" w:right="11"/>
        <w:jc w:val="center"/>
        <w:rPr>
          <w:rFonts w:ascii="Arial" w:hAnsi="Arial"/>
          <w:i/>
          <w:sz w:val="18"/>
        </w:rPr>
      </w:pPr>
      <w:r>
        <w:rPr>
          <w:rFonts w:ascii="Arial" w:hAnsi="Arial"/>
          <w:i/>
          <w:color w:val="696969"/>
          <w:sz w:val="18"/>
        </w:rPr>
        <w:t>Evidence</w:t>
      </w:r>
      <w:r>
        <w:rPr>
          <w:rFonts w:ascii="Arial" w:hAnsi="Arial"/>
          <w:i/>
          <w:color w:val="696969"/>
          <w:spacing w:val="-4"/>
          <w:sz w:val="18"/>
        </w:rPr>
        <w:t xml:space="preserve"> </w:t>
      </w:r>
      <w:r>
        <w:rPr>
          <w:rFonts w:ascii="Arial" w:hAnsi="Arial"/>
          <w:i/>
          <w:color w:val="696969"/>
          <w:sz w:val="18"/>
        </w:rPr>
        <w:t>–</w:t>
      </w:r>
      <w:r>
        <w:rPr>
          <w:rFonts w:ascii="Arial" w:hAnsi="Arial"/>
          <w:i/>
          <w:color w:val="696969"/>
          <w:spacing w:val="-2"/>
          <w:sz w:val="18"/>
        </w:rPr>
        <w:t xml:space="preserve"> </w:t>
      </w:r>
      <w:r>
        <w:rPr>
          <w:rFonts w:ascii="Arial" w:hAnsi="Arial"/>
          <w:i/>
          <w:color w:val="696969"/>
          <w:sz w:val="18"/>
        </w:rPr>
        <w:t>Wednesday</w:t>
      </w:r>
      <w:r>
        <w:rPr>
          <w:rFonts w:ascii="Arial" w:hAnsi="Arial"/>
          <w:i/>
          <w:color w:val="696969"/>
          <w:spacing w:val="-2"/>
          <w:sz w:val="18"/>
        </w:rPr>
        <w:t xml:space="preserve"> </w:t>
      </w:r>
      <w:r>
        <w:rPr>
          <w:rFonts w:ascii="Arial" w:hAnsi="Arial"/>
          <w:i/>
          <w:color w:val="696969"/>
          <w:sz w:val="18"/>
        </w:rPr>
        <w:t>3</w:t>
      </w:r>
      <w:r>
        <w:rPr>
          <w:rFonts w:ascii="Arial" w:hAnsi="Arial"/>
          <w:i/>
          <w:color w:val="696969"/>
          <w:spacing w:val="-1"/>
          <w:sz w:val="18"/>
        </w:rPr>
        <w:t xml:space="preserve"> </w:t>
      </w:r>
      <w:r>
        <w:rPr>
          <w:rFonts w:ascii="Arial" w:hAnsi="Arial"/>
          <w:i/>
          <w:color w:val="696969"/>
          <w:sz w:val="18"/>
        </w:rPr>
        <w:t>Month</w:t>
      </w:r>
      <w:r>
        <w:rPr>
          <w:rFonts w:ascii="Arial" w:hAnsi="Arial"/>
          <w:i/>
          <w:color w:val="696969"/>
          <w:spacing w:val="-1"/>
          <w:sz w:val="18"/>
        </w:rPr>
        <w:t xml:space="preserve"> </w:t>
      </w:r>
      <w:r>
        <w:rPr>
          <w:rFonts w:ascii="Arial" w:hAnsi="Arial"/>
          <w:i/>
          <w:color w:val="696969"/>
          <w:sz w:val="18"/>
        </w:rPr>
        <w:t>Follow</w:t>
      </w:r>
      <w:r>
        <w:rPr>
          <w:rFonts w:ascii="Arial" w:hAnsi="Arial"/>
          <w:i/>
          <w:color w:val="696969"/>
          <w:spacing w:val="-1"/>
          <w:sz w:val="18"/>
        </w:rPr>
        <w:t xml:space="preserve"> </w:t>
      </w:r>
      <w:r>
        <w:rPr>
          <w:rFonts w:ascii="Arial" w:hAnsi="Arial"/>
          <w:i/>
          <w:color w:val="696969"/>
          <w:sz w:val="18"/>
        </w:rPr>
        <w:t>Up:</w:t>
      </w:r>
      <w:r>
        <w:rPr>
          <w:rFonts w:ascii="Arial" w:hAnsi="Arial"/>
          <w:i/>
          <w:color w:val="696969"/>
          <w:spacing w:val="-1"/>
          <w:sz w:val="18"/>
        </w:rPr>
        <w:t xml:space="preserve"> </w:t>
      </w:r>
      <w:r>
        <w:rPr>
          <w:rFonts w:ascii="Arial" w:hAnsi="Arial"/>
          <w:i/>
          <w:color w:val="696969"/>
          <w:sz w:val="18"/>
        </w:rPr>
        <w:t>student</w:t>
      </w:r>
      <w:r>
        <w:rPr>
          <w:rFonts w:ascii="Arial" w:hAnsi="Arial"/>
          <w:i/>
          <w:color w:val="696969"/>
          <w:spacing w:val="-2"/>
          <w:sz w:val="18"/>
        </w:rPr>
        <w:t xml:space="preserve"> </w:t>
      </w:r>
      <w:r>
        <w:rPr>
          <w:rFonts w:ascii="Arial" w:hAnsi="Arial"/>
          <w:i/>
          <w:color w:val="696969"/>
          <w:sz w:val="18"/>
        </w:rPr>
        <w:t>facing</w:t>
      </w:r>
      <w:r>
        <w:rPr>
          <w:rFonts w:ascii="Arial" w:hAnsi="Arial"/>
          <w:i/>
          <w:color w:val="696969"/>
          <w:spacing w:val="-1"/>
          <w:sz w:val="18"/>
        </w:rPr>
        <w:t xml:space="preserve"> </w:t>
      </w:r>
      <w:r>
        <w:rPr>
          <w:rFonts w:ascii="Arial" w:hAnsi="Arial"/>
          <w:i/>
          <w:color w:val="696969"/>
          <w:sz w:val="18"/>
        </w:rPr>
        <w:t>information</w:t>
      </w:r>
      <w:r>
        <w:rPr>
          <w:rFonts w:ascii="Arial" w:hAnsi="Arial"/>
          <w:i/>
          <w:color w:val="696969"/>
          <w:spacing w:val="-2"/>
          <w:sz w:val="18"/>
        </w:rPr>
        <w:t xml:space="preserve"> </w:t>
      </w:r>
      <w:r>
        <w:rPr>
          <w:rFonts w:ascii="Arial" w:hAnsi="Arial"/>
          <w:i/>
          <w:color w:val="696969"/>
          <w:sz w:val="18"/>
        </w:rPr>
        <w:t>compared</w:t>
      </w:r>
      <w:r>
        <w:rPr>
          <w:rFonts w:ascii="Arial" w:hAnsi="Arial"/>
          <w:i/>
          <w:color w:val="696969"/>
          <w:spacing w:val="-1"/>
          <w:sz w:val="18"/>
        </w:rPr>
        <w:t xml:space="preserve"> </w:t>
      </w:r>
      <w:r>
        <w:rPr>
          <w:rFonts w:ascii="Arial" w:hAnsi="Arial"/>
          <w:i/>
          <w:color w:val="696969"/>
          <w:sz w:val="18"/>
        </w:rPr>
        <w:t>with</w:t>
      </w:r>
      <w:r>
        <w:rPr>
          <w:rFonts w:ascii="Arial" w:hAnsi="Arial"/>
          <w:i/>
          <w:color w:val="696969"/>
          <w:spacing w:val="-1"/>
          <w:sz w:val="18"/>
        </w:rPr>
        <w:t xml:space="preserve"> </w:t>
      </w:r>
      <w:r>
        <w:rPr>
          <w:rFonts w:ascii="Arial" w:hAnsi="Arial"/>
          <w:i/>
          <w:color w:val="696969"/>
          <w:sz w:val="18"/>
        </w:rPr>
        <w:t>the</w:t>
      </w:r>
      <w:r>
        <w:rPr>
          <w:rFonts w:ascii="Arial" w:hAnsi="Arial"/>
          <w:i/>
          <w:color w:val="696969"/>
          <w:spacing w:val="-1"/>
          <w:sz w:val="18"/>
        </w:rPr>
        <w:t xml:space="preserve"> </w:t>
      </w:r>
      <w:r>
        <w:rPr>
          <w:rFonts w:ascii="Arial" w:hAnsi="Arial"/>
          <w:i/>
          <w:color w:val="696969"/>
          <w:sz w:val="18"/>
        </w:rPr>
        <w:t>grader/rubric</w:t>
      </w:r>
      <w:r>
        <w:rPr>
          <w:rFonts w:ascii="Arial" w:hAnsi="Arial"/>
          <w:i/>
          <w:color w:val="696969"/>
          <w:spacing w:val="-1"/>
          <w:sz w:val="18"/>
        </w:rPr>
        <w:t xml:space="preserve"> </w:t>
      </w:r>
      <w:r>
        <w:rPr>
          <w:rFonts w:ascii="Arial" w:hAnsi="Arial"/>
          <w:i/>
          <w:color w:val="696969"/>
          <w:spacing w:val="-2"/>
          <w:sz w:val="18"/>
        </w:rPr>
        <w:t>expectation.</w:t>
      </w:r>
    </w:p>
    <w:p w14:paraId="573534C1" w14:textId="77777777" w:rsidR="00F9164C" w:rsidRDefault="00F9164C">
      <w:pPr>
        <w:jc w:val="center"/>
        <w:rPr>
          <w:rFonts w:ascii="Arial" w:hAnsi="Arial"/>
          <w:i/>
          <w:sz w:val="18"/>
        </w:rPr>
        <w:sectPr w:rsidR="00F9164C">
          <w:pgSz w:w="12240" w:h="15840"/>
          <w:pgMar w:top="720" w:right="0" w:bottom="540" w:left="0" w:header="0" w:footer="313" w:gutter="0"/>
          <w:cols w:space="720"/>
        </w:sectPr>
      </w:pPr>
    </w:p>
    <w:p w14:paraId="2F35C3BB" w14:textId="77777777" w:rsidR="00F9164C" w:rsidRDefault="00000000">
      <w:pPr>
        <w:pStyle w:val="Heading6"/>
        <w:spacing w:line="290" w:lineRule="auto"/>
      </w:pPr>
      <w:r>
        <w:rPr>
          <w:color w:val="183B62"/>
          <w:spacing w:val="-2"/>
        </w:rPr>
        <w:lastRenderedPageBreak/>
        <w:t>Issue</w:t>
      </w:r>
      <w:r>
        <w:rPr>
          <w:color w:val="183B62"/>
          <w:spacing w:val="-24"/>
        </w:rPr>
        <w:t xml:space="preserve"> </w:t>
      </w:r>
      <w:r>
        <w:rPr>
          <w:color w:val="183B62"/>
          <w:spacing w:val="-2"/>
        </w:rPr>
        <w:t>10.</w:t>
      </w:r>
      <w:r>
        <w:rPr>
          <w:color w:val="183B62"/>
          <w:spacing w:val="-25"/>
        </w:rPr>
        <w:t xml:space="preserve"> </w:t>
      </w:r>
      <w:r>
        <w:rPr>
          <w:color w:val="183B62"/>
          <w:spacing w:val="-2"/>
        </w:rPr>
        <w:t>Counseling</w:t>
      </w:r>
      <w:r>
        <w:rPr>
          <w:color w:val="183B62"/>
          <w:spacing w:val="-22"/>
        </w:rPr>
        <w:t xml:space="preserve"> </w:t>
      </w:r>
      <w:r>
        <w:rPr>
          <w:color w:val="183B62"/>
          <w:spacing w:val="-2"/>
        </w:rPr>
        <w:t>content</w:t>
      </w:r>
      <w:r>
        <w:rPr>
          <w:color w:val="183B62"/>
          <w:spacing w:val="-25"/>
        </w:rPr>
        <w:t xml:space="preserve"> </w:t>
      </w:r>
      <w:r>
        <w:rPr>
          <w:color w:val="183B62"/>
          <w:spacing w:val="-2"/>
        </w:rPr>
        <w:t>uses</w:t>
      </w:r>
      <w:r>
        <w:rPr>
          <w:color w:val="183B62"/>
          <w:spacing w:val="-23"/>
        </w:rPr>
        <w:t xml:space="preserve"> </w:t>
      </w:r>
      <w:r>
        <w:rPr>
          <w:color w:val="183B62"/>
          <w:spacing w:val="-2"/>
        </w:rPr>
        <w:t>warfarin</w:t>
      </w:r>
      <w:r>
        <w:rPr>
          <w:color w:val="183B62"/>
          <w:spacing w:val="-25"/>
        </w:rPr>
        <w:t xml:space="preserve"> </w:t>
      </w:r>
      <w:r>
        <w:rPr>
          <w:color w:val="183B62"/>
          <w:spacing w:val="-2"/>
        </w:rPr>
        <w:t>INR</w:t>
      </w:r>
      <w:r>
        <w:rPr>
          <w:color w:val="183B62"/>
          <w:spacing w:val="-25"/>
        </w:rPr>
        <w:t xml:space="preserve"> </w:t>
      </w:r>
      <w:r>
        <w:rPr>
          <w:color w:val="183B62"/>
          <w:spacing w:val="-2"/>
        </w:rPr>
        <w:t>language</w:t>
      </w:r>
      <w:r>
        <w:rPr>
          <w:color w:val="183B62"/>
          <w:spacing w:val="-24"/>
        </w:rPr>
        <w:t xml:space="preserve"> </w:t>
      </w:r>
      <w:r>
        <w:rPr>
          <w:color w:val="183B62"/>
          <w:spacing w:val="-2"/>
        </w:rPr>
        <w:t>for</w:t>
      </w:r>
      <w:r>
        <w:rPr>
          <w:color w:val="183B62"/>
          <w:spacing w:val="-24"/>
        </w:rPr>
        <w:t xml:space="preserve"> </w:t>
      </w:r>
      <w:r>
        <w:rPr>
          <w:color w:val="183B62"/>
          <w:spacing w:val="-2"/>
        </w:rPr>
        <w:t>a</w:t>
      </w:r>
      <w:r>
        <w:rPr>
          <w:color w:val="183B62"/>
          <w:spacing w:val="-23"/>
        </w:rPr>
        <w:t xml:space="preserve"> </w:t>
      </w:r>
      <w:r>
        <w:rPr>
          <w:color w:val="183B62"/>
          <w:spacing w:val="-2"/>
        </w:rPr>
        <w:t>patient</w:t>
      </w:r>
      <w:r>
        <w:rPr>
          <w:color w:val="183B62"/>
          <w:spacing w:val="-25"/>
        </w:rPr>
        <w:t xml:space="preserve"> </w:t>
      </w:r>
      <w:r>
        <w:rPr>
          <w:color w:val="183B62"/>
          <w:spacing w:val="-2"/>
        </w:rPr>
        <w:t>receiving apixaban</w:t>
      </w:r>
    </w:p>
    <w:p w14:paraId="3CA29AD3" w14:textId="77777777" w:rsidR="00F9164C" w:rsidRDefault="00000000">
      <w:pPr>
        <w:spacing w:before="123" w:line="278" w:lineRule="auto"/>
        <w:ind w:left="835" w:right="871"/>
        <w:rPr>
          <w:sz w:val="21"/>
        </w:rPr>
      </w:pPr>
      <w:r>
        <w:rPr>
          <w:rFonts w:ascii="Arial"/>
          <w:b/>
          <w:sz w:val="21"/>
        </w:rPr>
        <w:t>What</w:t>
      </w:r>
      <w:r>
        <w:rPr>
          <w:rFonts w:ascii="Arial"/>
          <w:b/>
          <w:spacing w:val="-2"/>
          <w:sz w:val="21"/>
        </w:rPr>
        <w:t xml:space="preserve"> </w:t>
      </w:r>
      <w:r>
        <w:rPr>
          <w:rFonts w:ascii="Arial"/>
          <w:b/>
          <w:sz w:val="21"/>
        </w:rPr>
        <w:t>the</w:t>
      </w:r>
      <w:r>
        <w:rPr>
          <w:rFonts w:ascii="Arial"/>
          <w:b/>
          <w:spacing w:val="-4"/>
          <w:sz w:val="21"/>
        </w:rPr>
        <w:t xml:space="preserve"> </w:t>
      </w:r>
      <w:r>
        <w:rPr>
          <w:rFonts w:ascii="Arial"/>
          <w:b/>
          <w:sz w:val="21"/>
        </w:rPr>
        <w:t>student</w:t>
      </w:r>
      <w:r>
        <w:rPr>
          <w:rFonts w:ascii="Arial"/>
          <w:b/>
          <w:spacing w:val="-7"/>
          <w:sz w:val="21"/>
        </w:rPr>
        <w:t xml:space="preserve"> </w:t>
      </w:r>
      <w:r>
        <w:rPr>
          <w:rFonts w:ascii="Arial"/>
          <w:b/>
          <w:sz w:val="21"/>
        </w:rPr>
        <w:t>saw</w:t>
      </w:r>
      <w:r>
        <w:rPr>
          <w:rFonts w:ascii="Arial"/>
          <w:b/>
          <w:spacing w:val="-1"/>
          <w:sz w:val="21"/>
        </w:rPr>
        <w:t xml:space="preserve"> </w:t>
      </w:r>
      <w:r>
        <w:rPr>
          <w:rFonts w:ascii="Arial"/>
          <w:b/>
          <w:sz w:val="21"/>
        </w:rPr>
        <w:t>or</w:t>
      </w:r>
      <w:r>
        <w:rPr>
          <w:rFonts w:ascii="Arial"/>
          <w:b/>
          <w:spacing w:val="-4"/>
          <w:sz w:val="21"/>
        </w:rPr>
        <w:t xml:space="preserve"> </w:t>
      </w:r>
      <w:r>
        <w:rPr>
          <w:rFonts w:ascii="Arial"/>
          <w:b/>
          <w:sz w:val="21"/>
        </w:rPr>
        <w:t xml:space="preserve">heard: </w:t>
      </w:r>
      <w:r>
        <w:rPr>
          <w:sz w:val="21"/>
        </w:rPr>
        <w:t>The</w:t>
      </w:r>
      <w:r>
        <w:rPr>
          <w:spacing w:val="-4"/>
          <w:sz w:val="21"/>
        </w:rPr>
        <w:t xml:space="preserve"> </w:t>
      </w:r>
      <w:r>
        <w:rPr>
          <w:sz w:val="21"/>
        </w:rPr>
        <w:t>Wednesday</w:t>
      </w:r>
      <w:r>
        <w:rPr>
          <w:spacing w:val="-2"/>
          <w:sz w:val="21"/>
        </w:rPr>
        <w:t xml:space="preserve"> </w:t>
      </w:r>
      <w:r>
        <w:rPr>
          <w:sz w:val="21"/>
        </w:rPr>
        <w:t>counseling</w:t>
      </w:r>
      <w:r>
        <w:rPr>
          <w:spacing w:val="-4"/>
          <w:sz w:val="21"/>
        </w:rPr>
        <w:t xml:space="preserve"> </w:t>
      </w:r>
      <w:r>
        <w:rPr>
          <w:sz w:val="21"/>
        </w:rPr>
        <w:t>card</w:t>
      </w:r>
      <w:r>
        <w:rPr>
          <w:spacing w:val="-4"/>
          <w:sz w:val="21"/>
        </w:rPr>
        <w:t xml:space="preserve"> </w:t>
      </w:r>
      <w:r>
        <w:rPr>
          <w:sz w:val="21"/>
        </w:rPr>
        <w:t>warns</w:t>
      </w:r>
      <w:r>
        <w:rPr>
          <w:spacing w:val="-2"/>
          <w:sz w:val="21"/>
        </w:rPr>
        <w:t xml:space="preserve"> </w:t>
      </w:r>
      <w:r>
        <w:rPr>
          <w:sz w:val="21"/>
        </w:rPr>
        <w:t>that</w:t>
      </w:r>
      <w:r>
        <w:rPr>
          <w:spacing w:val="-1"/>
          <w:sz w:val="21"/>
        </w:rPr>
        <w:t xml:space="preserve"> </w:t>
      </w:r>
      <w:r>
        <w:rPr>
          <w:sz w:val="21"/>
        </w:rPr>
        <w:t>antibiotics</w:t>
      </w:r>
      <w:r>
        <w:rPr>
          <w:spacing w:val="-2"/>
          <w:sz w:val="21"/>
        </w:rPr>
        <w:t xml:space="preserve"> </w:t>
      </w:r>
      <w:r>
        <w:rPr>
          <w:sz w:val="21"/>
        </w:rPr>
        <w:t>and</w:t>
      </w:r>
      <w:r>
        <w:rPr>
          <w:spacing w:val="-4"/>
          <w:sz w:val="21"/>
        </w:rPr>
        <w:t xml:space="preserve"> </w:t>
      </w:r>
      <w:r>
        <w:rPr>
          <w:sz w:val="21"/>
        </w:rPr>
        <w:t>over</w:t>
      </w:r>
      <w:r>
        <w:rPr>
          <w:spacing w:val="-2"/>
          <w:sz w:val="21"/>
        </w:rPr>
        <w:t xml:space="preserve"> </w:t>
      </w:r>
      <w:r>
        <w:rPr>
          <w:sz w:val="21"/>
        </w:rPr>
        <w:t>the</w:t>
      </w:r>
      <w:r>
        <w:rPr>
          <w:spacing w:val="-4"/>
          <w:sz w:val="21"/>
        </w:rPr>
        <w:t xml:space="preserve"> </w:t>
      </w:r>
      <w:r>
        <w:rPr>
          <w:sz w:val="21"/>
        </w:rPr>
        <w:t>counter pain relievers can change the patient INR. Robert is taking apixaban 5 mg twice daily, not warfarin.</w:t>
      </w:r>
    </w:p>
    <w:p w14:paraId="451A6BD7" w14:textId="77777777" w:rsidR="00F9164C" w:rsidRDefault="00000000">
      <w:pPr>
        <w:spacing w:before="95" w:line="278" w:lineRule="auto"/>
        <w:ind w:left="835" w:right="871"/>
        <w:rPr>
          <w:sz w:val="21"/>
        </w:rPr>
      </w:pPr>
      <w:r>
        <w:rPr>
          <w:rFonts w:ascii="Arial"/>
          <w:b/>
          <w:sz w:val="21"/>
        </w:rPr>
        <w:t>What</w:t>
      </w:r>
      <w:r>
        <w:rPr>
          <w:rFonts w:ascii="Arial"/>
          <w:b/>
          <w:spacing w:val="-3"/>
          <w:sz w:val="21"/>
        </w:rPr>
        <w:t xml:space="preserve"> </w:t>
      </w:r>
      <w:r>
        <w:rPr>
          <w:rFonts w:ascii="Arial"/>
          <w:b/>
          <w:sz w:val="21"/>
        </w:rPr>
        <w:t>the</w:t>
      </w:r>
      <w:r>
        <w:rPr>
          <w:rFonts w:ascii="Arial"/>
          <w:b/>
          <w:spacing w:val="-5"/>
          <w:sz w:val="21"/>
        </w:rPr>
        <w:t xml:space="preserve"> </w:t>
      </w:r>
      <w:r>
        <w:rPr>
          <w:rFonts w:ascii="Arial"/>
          <w:b/>
          <w:sz w:val="21"/>
        </w:rPr>
        <w:t>grader</w:t>
      </w:r>
      <w:r>
        <w:rPr>
          <w:rFonts w:ascii="Arial"/>
          <w:b/>
          <w:spacing w:val="-5"/>
          <w:sz w:val="21"/>
        </w:rPr>
        <w:t xml:space="preserve"> </w:t>
      </w:r>
      <w:r>
        <w:rPr>
          <w:rFonts w:ascii="Arial"/>
          <w:b/>
          <w:sz w:val="21"/>
        </w:rPr>
        <w:t xml:space="preserve">expected: </w:t>
      </w:r>
      <w:r>
        <w:rPr>
          <w:sz w:val="21"/>
        </w:rPr>
        <w:t>The</w:t>
      </w:r>
      <w:r>
        <w:rPr>
          <w:spacing w:val="-5"/>
          <w:sz w:val="21"/>
        </w:rPr>
        <w:t xml:space="preserve"> </w:t>
      </w:r>
      <w:r>
        <w:rPr>
          <w:sz w:val="21"/>
        </w:rPr>
        <w:t>Wednesday</w:t>
      </w:r>
      <w:r>
        <w:rPr>
          <w:spacing w:val="-3"/>
          <w:sz w:val="21"/>
        </w:rPr>
        <w:t xml:space="preserve"> </w:t>
      </w:r>
      <w:r>
        <w:rPr>
          <w:sz w:val="21"/>
        </w:rPr>
        <w:t>rubric</w:t>
      </w:r>
      <w:r>
        <w:rPr>
          <w:spacing w:val="-3"/>
          <w:sz w:val="21"/>
        </w:rPr>
        <w:t xml:space="preserve"> </w:t>
      </w:r>
      <w:r>
        <w:rPr>
          <w:sz w:val="21"/>
        </w:rPr>
        <w:t>specifically</w:t>
      </w:r>
      <w:r>
        <w:rPr>
          <w:spacing w:val="-3"/>
          <w:sz w:val="21"/>
        </w:rPr>
        <w:t xml:space="preserve"> </w:t>
      </w:r>
      <w:r>
        <w:rPr>
          <w:sz w:val="21"/>
        </w:rPr>
        <w:t>notes</w:t>
      </w:r>
      <w:r>
        <w:rPr>
          <w:spacing w:val="-3"/>
          <w:sz w:val="21"/>
        </w:rPr>
        <w:t xml:space="preserve"> </w:t>
      </w:r>
      <w:r>
        <w:rPr>
          <w:sz w:val="21"/>
        </w:rPr>
        <w:t>that</w:t>
      </w:r>
      <w:r>
        <w:rPr>
          <w:spacing w:val="-1"/>
          <w:sz w:val="21"/>
        </w:rPr>
        <w:t xml:space="preserve"> </w:t>
      </w:r>
      <w:r>
        <w:rPr>
          <w:sz w:val="21"/>
        </w:rPr>
        <w:t>routine</w:t>
      </w:r>
      <w:r>
        <w:rPr>
          <w:spacing w:val="-5"/>
          <w:sz w:val="21"/>
        </w:rPr>
        <w:t xml:space="preserve"> </w:t>
      </w:r>
      <w:r>
        <w:rPr>
          <w:sz w:val="21"/>
        </w:rPr>
        <w:t>INR</w:t>
      </w:r>
      <w:r>
        <w:rPr>
          <w:spacing w:val="-5"/>
          <w:sz w:val="21"/>
        </w:rPr>
        <w:t xml:space="preserve"> </w:t>
      </w:r>
      <w:r>
        <w:rPr>
          <w:sz w:val="21"/>
        </w:rPr>
        <w:t>monitoring</w:t>
      </w:r>
      <w:r>
        <w:rPr>
          <w:spacing w:val="-5"/>
          <w:sz w:val="21"/>
        </w:rPr>
        <w:t xml:space="preserve"> </w:t>
      </w:r>
      <w:r>
        <w:rPr>
          <w:sz w:val="21"/>
        </w:rPr>
        <w:t>is</w:t>
      </w:r>
      <w:r>
        <w:rPr>
          <w:spacing w:val="-3"/>
          <w:sz w:val="21"/>
        </w:rPr>
        <w:t xml:space="preserve"> </w:t>
      </w:r>
      <w:r>
        <w:rPr>
          <w:sz w:val="21"/>
        </w:rPr>
        <w:t>not</w:t>
      </w:r>
      <w:r>
        <w:rPr>
          <w:spacing w:val="-1"/>
          <w:sz w:val="21"/>
        </w:rPr>
        <w:t xml:space="preserve"> </w:t>
      </w:r>
      <w:r>
        <w:rPr>
          <w:sz w:val="21"/>
        </w:rPr>
        <w:t xml:space="preserve">required for apixaban </w:t>
      </w:r>
      <w:proofErr w:type="gramStart"/>
      <w:r>
        <w:rPr>
          <w:sz w:val="21"/>
        </w:rPr>
        <w:t>and also</w:t>
      </w:r>
      <w:proofErr w:type="gramEnd"/>
      <w:r>
        <w:rPr>
          <w:sz w:val="21"/>
        </w:rPr>
        <w:t xml:space="preserve"> states that routine anti Xa monitoring is not required.</w:t>
      </w:r>
    </w:p>
    <w:p w14:paraId="21A7F31F" w14:textId="77777777" w:rsidR="00F9164C" w:rsidRDefault="00000000">
      <w:pPr>
        <w:spacing w:before="95" w:line="278" w:lineRule="auto"/>
        <w:ind w:left="835" w:right="934"/>
        <w:rPr>
          <w:sz w:val="21"/>
        </w:rPr>
      </w:pPr>
      <w:r>
        <w:rPr>
          <w:rFonts w:ascii="Arial"/>
          <w:b/>
          <w:sz w:val="21"/>
        </w:rPr>
        <w:t>Why</w:t>
      </w:r>
      <w:r>
        <w:rPr>
          <w:rFonts w:ascii="Arial"/>
          <w:b/>
          <w:spacing w:val="-4"/>
          <w:sz w:val="21"/>
        </w:rPr>
        <w:t xml:space="preserve"> </w:t>
      </w:r>
      <w:r>
        <w:rPr>
          <w:rFonts w:ascii="Arial"/>
          <w:b/>
          <w:sz w:val="21"/>
        </w:rPr>
        <w:t>this</w:t>
      </w:r>
      <w:r>
        <w:rPr>
          <w:rFonts w:ascii="Arial"/>
          <w:b/>
          <w:spacing w:val="-9"/>
          <w:sz w:val="21"/>
        </w:rPr>
        <w:t xml:space="preserve"> </w:t>
      </w:r>
      <w:r>
        <w:rPr>
          <w:rFonts w:ascii="Arial"/>
          <w:b/>
          <w:sz w:val="21"/>
        </w:rPr>
        <w:t>is</w:t>
      </w:r>
      <w:r>
        <w:rPr>
          <w:rFonts w:ascii="Arial"/>
          <w:b/>
          <w:spacing w:val="-4"/>
          <w:sz w:val="21"/>
        </w:rPr>
        <w:t xml:space="preserve"> </w:t>
      </w:r>
      <w:r>
        <w:rPr>
          <w:rFonts w:ascii="Arial"/>
          <w:b/>
          <w:sz w:val="21"/>
        </w:rPr>
        <w:t>a</w:t>
      </w:r>
      <w:r>
        <w:rPr>
          <w:rFonts w:ascii="Arial"/>
          <w:b/>
          <w:spacing w:val="-4"/>
          <w:sz w:val="21"/>
        </w:rPr>
        <w:t xml:space="preserve"> </w:t>
      </w:r>
      <w:r>
        <w:rPr>
          <w:rFonts w:ascii="Arial"/>
          <w:b/>
          <w:sz w:val="21"/>
        </w:rPr>
        <w:t xml:space="preserve">problem: </w:t>
      </w:r>
      <w:r>
        <w:rPr>
          <w:sz w:val="21"/>
        </w:rPr>
        <w:t>The</w:t>
      </w:r>
      <w:r>
        <w:rPr>
          <w:spacing w:val="-4"/>
          <w:sz w:val="21"/>
        </w:rPr>
        <w:t xml:space="preserve"> </w:t>
      </w:r>
      <w:r>
        <w:rPr>
          <w:sz w:val="21"/>
        </w:rPr>
        <w:t>system</w:t>
      </w:r>
      <w:r>
        <w:rPr>
          <w:spacing w:val="-2"/>
          <w:sz w:val="21"/>
        </w:rPr>
        <w:t xml:space="preserve"> </w:t>
      </w:r>
      <w:r>
        <w:rPr>
          <w:sz w:val="21"/>
        </w:rPr>
        <w:t>is</w:t>
      </w:r>
      <w:r>
        <w:rPr>
          <w:spacing w:val="-2"/>
          <w:sz w:val="21"/>
        </w:rPr>
        <w:t xml:space="preserve"> </w:t>
      </w:r>
      <w:r>
        <w:rPr>
          <w:sz w:val="21"/>
        </w:rPr>
        <w:t>displaying</w:t>
      </w:r>
      <w:r>
        <w:rPr>
          <w:spacing w:val="-4"/>
          <w:sz w:val="21"/>
        </w:rPr>
        <w:t xml:space="preserve"> </w:t>
      </w:r>
      <w:r>
        <w:rPr>
          <w:sz w:val="21"/>
        </w:rPr>
        <w:t>anticoagulation</w:t>
      </w:r>
      <w:r>
        <w:rPr>
          <w:spacing w:val="-4"/>
          <w:sz w:val="21"/>
        </w:rPr>
        <w:t xml:space="preserve"> </w:t>
      </w:r>
      <w:r>
        <w:rPr>
          <w:sz w:val="21"/>
        </w:rPr>
        <w:t>counseling</w:t>
      </w:r>
      <w:r>
        <w:rPr>
          <w:spacing w:val="-4"/>
          <w:sz w:val="21"/>
        </w:rPr>
        <w:t xml:space="preserve"> </w:t>
      </w:r>
      <w:r>
        <w:rPr>
          <w:sz w:val="21"/>
        </w:rPr>
        <w:t>that belongs</w:t>
      </w:r>
      <w:r>
        <w:rPr>
          <w:spacing w:val="-2"/>
          <w:sz w:val="21"/>
        </w:rPr>
        <w:t xml:space="preserve"> </w:t>
      </w:r>
      <w:r>
        <w:rPr>
          <w:sz w:val="21"/>
        </w:rPr>
        <w:t>to</w:t>
      </w:r>
      <w:r>
        <w:rPr>
          <w:spacing w:val="-4"/>
          <w:sz w:val="21"/>
        </w:rPr>
        <w:t xml:space="preserve"> </w:t>
      </w:r>
      <w:r>
        <w:rPr>
          <w:sz w:val="21"/>
        </w:rPr>
        <w:t>a</w:t>
      </w:r>
      <w:r>
        <w:rPr>
          <w:spacing w:val="-4"/>
          <w:sz w:val="21"/>
        </w:rPr>
        <w:t xml:space="preserve"> </w:t>
      </w:r>
      <w:r>
        <w:rPr>
          <w:sz w:val="21"/>
        </w:rPr>
        <w:t>different medication monitoring framework and can teach an incorrect monitoring concept.</w:t>
      </w:r>
    </w:p>
    <w:p w14:paraId="4326A1D6" w14:textId="77777777" w:rsidR="00F9164C" w:rsidRDefault="00000000">
      <w:pPr>
        <w:spacing w:before="94" w:line="278" w:lineRule="auto"/>
        <w:ind w:left="835" w:right="871"/>
        <w:rPr>
          <w:sz w:val="21"/>
        </w:rPr>
      </w:pPr>
      <w:r>
        <w:rPr>
          <w:rFonts w:ascii="Arial"/>
          <w:b/>
          <w:sz w:val="21"/>
        </w:rPr>
        <w:t>Suggested</w:t>
      </w:r>
      <w:r>
        <w:rPr>
          <w:rFonts w:ascii="Arial"/>
          <w:b/>
          <w:spacing w:val="-2"/>
          <w:sz w:val="21"/>
        </w:rPr>
        <w:t xml:space="preserve"> </w:t>
      </w:r>
      <w:r>
        <w:rPr>
          <w:rFonts w:ascii="Arial"/>
          <w:b/>
          <w:sz w:val="21"/>
        </w:rPr>
        <w:t>fix:</w:t>
      </w:r>
      <w:r>
        <w:rPr>
          <w:rFonts w:ascii="Arial"/>
          <w:b/>
          <w:spacing w:val="-2"/>
          <w:sz w:val="21"/>
        </w:rPr>
        <w:t xml:space="preserve"> </w:t>
      </w:r>
      <w:r>
        <w:rPr>
          <w:sz w:val="21"/>
        </w:rPr>
        <w:t>Make</w:t>
      </w:r>
      <w:r>
        <w:rPr>
          <w:spacing w:val="-6"/>
          <w:sz w:val="21"/>
        </w:rPr>
        <w:t xml:space="preserve"> </w:t>
      </w:r>
      <w:r>
        <w:rPr>
          <w:sz w:val="21"/>
        </w:rPr>
        <w:t>anticoagulation</w:t>
      </w:r>
      <w:r>
        <w:rPr>
          <w:spacing w:val="-6"/>
          <w:sz w:val="21"/>
        </w:rPr>
        <w:t xml:space="preserve"> </w:t>
      </w:r>
      <w:r>
        <w:rPr>
          <w:sz w:val="21"/>
        </w:rPr>
        <w:t>counseling</w:t>
      </w:r>
      <w:r>
        <w:rPr>
          <w:spacing w:val="-6"/>
          <w:sz w:val="21"/>
        </w:rPr>
        <w:t xml:space="preserve"> </w:t>
      </w:r>
      <w:r>
        <w:rPr>
          <w:sz w:val="21"/>
        </w:rPr>
        <w:t>medication</w:t>
      </w:r>
      <w:r>
        <w:rPr>
          <w:spacing w:val="-6"/>
          <w:sz w:val="21"/>
        </w:rPr>
        <w:t xml:space="preserve"> </w:t>
      </w:r>
      <w:r>
        <w:rPr>
          <w:sz w:val="21"/>
        </w:rPr>
        <w:t>specific.</w:t>
      </w:r>
      <w:r>
        <w:rPr>
          <w:spacing w:val="-2"/>
          <w:sz w:val="21"/>
        </w:rPr>
        <w:t xml:space="preserve"> </w:t>
      </w:r>
      <w:r>
        <w:rPr>
          <w:sz w:val="21"/>
        </w:rPr>
        <w:t>For</w:t>
      </w:r>
      <w:r>
        <w:rPr>
          <w:spacing w:val="-4"/>
          <w:sz w:val="21"/>
        </w:rPr>
        <w:t xml:space="preserve"> </w:t>
      </w:r>
      <w:r>
        <w:rPr>
          <w:sz w:val="21"/>
        </w:rPr>
        <w:t>apixaban,</w:t>
      </w:r>
      <w:r>
        <w:rPr>
          <w:spacing w:val="-2"/>
          <w:sz w:val="21"/>
        </w:rPr>
        <w:t xml:space="preserve"> </w:t>
      </w:r>
      <w:r>
        <w:rPr>
          <w:sz w:val="21"/>
        </w:rPr>
        <w:t>remove</w:t>
      </w:r>
      <w:r>
        <w:rPr>
          <w:spacing w:val="-6"/>
          <w:sz w:val="21"/>
        </w:rPr>
        <w:t xml:space="preserve"> </w:t>
      </w:r>
      <w:r>
        <w:rPr>
          <w:sz w:val="21"/>
        </w:rPr>
        <w:t>warfarin</w:t>
      </w:r>
      <w:r>
        <w:rPr>
          <w:spacing w:val="-6"/>
          <w:sz w:val="21"/>
        </w:rPr>
        <w:t xml:space="preserve"> </w:t>
      </w:r>
      <w:r>
        <w:rPr>
          <w:sz w:val="21"/>
        </w:rPr>
        <w:t>INR language and use DOAC appropriate bleeding, interaction, adherence, and procedure counseling.</w:t>
      </w:r>
    </w:p>
    <w:p w14:paraId="3C1B63B6" w14:textId="77777777" w:rsidR="00F9164C" w:rsidRDefault="00000000">
      <w:pPr>
        <w:pStyle w:val="BodyText"/>
        <w:spacing w:before="41"/>
        <w:rPr>
          <w:sz w:val="20"/>
        </w:rPr>
      </w:pPr>
      <w:r>
        <w:rPr>
          <w:noProof/>
          <w:sz w:val="20"/>
        </w:rPr>
        <w:drawing>
          <wp:anchor distT="0" distB="0" distL="0" distR="0" simplePos="0" relativeHeight="487632384" behindDoc="1" locked="0" layoutInCell="1" allowOverlap="1" wp14:anchorId="5CB93A4B" wp14:editId="48FE2A49">
            <wp:simplePos x="0" y="0"/>
            <wp:positionH relativeFrom="page">
              <wp:posOffset>1003946</wp:posOffset>
            </wp:positionH>
            <wp:positionV relativeFrom="paragraph">
              <wp:posOffset>187874</wp:posOffset>
            </wp:positionV>
            <wp:extent cx="5756828" cy="2195512"/>
            <wp:effectExtent l="0" t="0" r="0" b="0"/>
            <wp:wrapTopAndBottom/>
            <wp:docPr id="169" name="Image 1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9" name="Image 169"/>
                    <pic:cNvPicPr/>
                  </pic:nvPicPr>
                  <pic:blipFill>
                    <a:blip r:embed="rId153" cstate="print"/>
                    <a:stretch>
                      <a:fillRect/>
                    </a:stretch>
                  </pic:blipFill>
                  <pic:spPr>
                    <a:xfrm>
                      <a:off x="0" y="0"/>
                      <a:ext cx="5756828" cy="2195512"/>
                    </a:xfrm>
                    <a:prstGeom prst="rect">
                      <a:avLst/>
                    </a:prstGeom>
                  </pic:spPr>
                </pic:pic>
              </a:graphicData>
            </a:graphic>
          </wp:anchor>
        </w:drawing>
      </w:r>
    </w:p>
    <w:p w14:paraId="01CD1636" w14:textId="77777777" w:rsidR="00F9164C" w:rsidRDefault="00000000">
      <w:pPr>
        <w:spacing w:before="156"/>
        <w:ind w:left="10" w:right="11"/>
        <w:jc w:val="center"/>
        <w:rPr>
          <w:rFonts w:ascii="Arial" w:hAnsi="Arial"/>
          <w:i/>
          <w:sz w:val="18"/>
        </w:rPr>
      </w:pPr>
      <w:r>
        <w:rPr>
          <w:rFonts w:ascii="Arial" w:hAnsi="Arial"/>
          <w:i/>
          <w:color w:val="696969"/>
          <w:sz w:val="18"/>
        </w:rPr>
        <w:t>Evidence</w:t>
      </w:r>
      <w:r>
        <w:rPr>
          <w:rFonts w:ascii="Arial" w:hAnsi="Arial"/>
          <w:i/>
          <w:color w:val="696969"/>
          <w:spacing w:val="-4"/>
          <w:sz w:val="18"/>
        </w:rPr>
        <w:t xml:space="preserve"> </w:t>
      </w:r>
      <w:r>
        <w:rPr>
          <w:rFonts w:ascii="Arial" w:hAnsi="Arial"/>
          <w:i/>
          <w:color w:val="696969"/>
          <w:sz w:val="18"/>
        </w:rPr>
        <w:t>–</w:t>
      </w:r>
      <w:r>
        <w:rPr>
          <w:rFonts w:ascii="Arial" w:hAnsi="Arial"/>
          <w:i/>
          <w:color w:val="696969"/>
          <w:spacing w:val="-2"/>
          <w:sz w:val="18"/>
        </w:rPr>
        <w:t xml:space="preserve"> </w:t>
      </w:r>
      <w:r>
        <w:rPr>
          <w:rFonts w:ascii="Arial" w:hAnsi="Arial"/>
          <w:i/>
          <w:color w:val="696969"/>
          <w:sz w:val="18"/>
        </w:rPr>
        <w:t>Wednesday</w:t>
      </w:r>
      <w:r>
        <w:rPr>
          <w:rFonts w:ascii="Arial" w:hAnsi="Arial"/>
          <w:i/>
          <w:color w:val="696969"/>
          <w:spacing w:val="-2"/>
          <w:sz w:val="18"/>
        </w:rPr>
        <w:t xml:space="preserve"> </w:t>
      </w:r>
      <w:r>
        <w:rPr>
          <w:rFonts w:ascii="Arial" w:hAnsi="Arial"/>
          <w:i/>
          <w:color w:val="696969"/>
          <w:sz w:val="18"/>
        </w:rPr>
        <w:t>3</w:t>
      </w:r>
      <w:r>
        <w:rPr>
          <w:rFonts w:ascii="Arial" w:hAnsi="Arial"/>
          <w:i/>
          <w:color w:val="696969"/>
          <w:spacing w:val="-1"/>
          <w:sz w:val="18"/>
        </w:rPr>
        <w:t xml:space="preserve"> </w:t>
      </w:r>
      <w:r>
        <w:rPr>
          <w:rFonts w:ascii="Arial" w:hAnsi="Arial"/>
          <w:i/>
          <w:color w:val="696969"/>
          <w:sz w:val="18"/>
        </w:rPr>
        <w:t>Month</w:t>
      </w:r>
      <w:r>
        <w:rPr>
          <w:rFonts w:ascii="Arial" w:hAnsi="Arial"/>
          <w:i/>
          <w:color w:val="696969"/>
          <w:spacing w:val="-1"/>
          <w:sz w:val="18"/>
        </w:rPr>
        <w:t xml:space="preserve"> </w:t>
      </w:r>
      <w:r>
        <w:rPr>
          <w:rFonts w:ascii="Arial" w:hAnsi="Arial"/>
          <w:i/>
          <w:color w:val="696969"/>
          <w:sz w:val="18"/>
        </w:rPr>
        <w:t>Follow</w:t>
      </w:r>
      <w:r>
        <w:rPr>
          <w:rFonts w:ascii="Arial" w:hAnsi="Arial"/>
          <w:i/>
          <w:color w:val="696969"/>
          <w:spacing w:val="-1"/>
          <w:sz w:val="18"/>
        </w:rPr>
        <w:t xml:space="preserve"> </w:t>
      </w:r>
      <w:r>
        <w:rPr>
          <w:rFonts w:ascii="Arial" w:hAnsi="Arial"/>
          <w:i/>
          <w:color w:val="696969"/>
          <w:sz w:val="18"/>
        </w:rPr>
        <w:t>Up:</w:t>
      </w:r>
      <w:r>
        <w:rPr>
          <w:rFonts w:ascii="Arial" w:hAnsi="Arial"/>
          <w:i/>
          <w:color w:val="696969"/>
          <w:spacing w:val="-1"/>
          <w:sz w:val="18"/>
        </w:rPr>
        <w:t xml:space="preserve"> </w:t>
      </w:r>
      <w:r>
        <w:rPr>
          <w:rFonts w:ascii="Arial" w:hAnsi="Arial"/>
          <w:i/>
          <w:color w:val="696969"/>
          <w:sz w:val="18"/>
        </w:rPr>
        <w:t>student</w:t>
      </w:r>
      <w:r>
        <w:rPr>
          <w:rFonts w:ascii="Arial" w:hAnsi="Arial"/>
          <w:i/>
          <w:color w:val="696969"/>
          <w:spacing w:val="-2"/>
          <w:sz w:val="18"/>
        </w:rPr>
        <w:t xml:space="preserve"> </w:t>
      </w:r>
      <w:r>
        <w:rPr>
          <w:rFonts w:ascii="Arial" w:hAnsi="Arial"/>
          <w:i/>
          <w:color w:val="696969"/>
          <w:sz w:val="18"/>
        </w:rPr>
        <w:t>facing</w:t>
      </w:r>
      <w:r>
        <w:rPr>
          <w:rFonts w:ascii="Arial" w:hAnsi="Arial"/>
          <w:i/>
          <w:color w:val="696969"/>
          <w:spacing w:val="-1"/>
          <w:sz w:val="18"/>
        </w:rPr>
        <w:t xml:space="preserve"> </w:t>
      </w:r>
      <w:r>
        <w:rPr>
          <w:rFonts w:ascii="Arial" w:hAnsi="Arial"/>
          <w:i/>
          <w:color w:val="696969"/>
          <w:sz w:val="18"/>
        </w:rPr>
        <w:t>information</w:t>
      </w:r>
      <w:r>
        <w:rPr>
          <w:rFonts w:ascii="Arial" w:hAnsi="Arial"/>
          <w:i/>
          <w:color w:val="696969"/>
          <w:spacing w:val="-2"/>
          <w:sz w:val="18"/>
        </w:rPr>
        <w:t xml:space="preserve"> </w:t>
      </w:r>
      <w:r>
        <w:rPr>
          <w:rFonts w:ascii="Arial" w:hAnsi="Arial"/>
          <w:i/>
          <w:color w:val="696969"/>
          <w:sz w:val="18"/>
        </w:rPr>
        <w:t>compared</w:t>
      </w:r>
      <w:r>
        <w:rPr>
          <w:rFonts w:ascii="Arial" w:hAnsi="Arial"/>
          <w:i/>
          <w:color w:val="696969"/>
          <w:spacing w:val="-1"/>
          <w:sz w:val="18"/>
        </w:rPr>
        <w:t xml:space="preserve"> </w:t>
      </w:r>
      <w:r>
        <w:rPr>
          <w:rFonts w:ascii="Arial" w:hAnsi="Arial"/>
          <w:i/>
          <w:color w:val="696969"/>
          <w:sz w:val="18"/>
        </w:rPr>
        <w:t>with</w:t>
      </w:r>
      <w:r>
        <w:rPr>
          <w:rFonts w:ascii="Arial" w:hAnsi="Arial"/>
          <w:i/>
          <w:color w:val="696969"/>
          <w:spacing w:val="-1"/>
          <w:sz w:val="18"/>
        </w:rPr>
        <w:t xml:space="preserve"> </w:t>
      </w:r>
      <w:r>
        <w:rPr>
          <w:rFonts w:ascii="Arial" w:hAnsi="Arial"/>
          <w:i/>
          <w:color w:val="696969"/>
          <w:sz w:val="18"/>
        </w:rPr>
        <w:t>the</w:t>
      </w:r>
      <w:r>
        <w:rPr>
          <w:rFonts w:ascii="Arial" w:hAnsi="Arial"/>
          <w:i/>
          <w:color w:val="696969"/>
          <w:spacing w:val="-1"/>
          <w:sz w:val="18"/>
        </w:rPr>
        <w:t xml:space="preserve"> </w:t>
      </w:r>
      <w:r>
        <w:rPr>
          <w:rFonts w:ascii="Arial" w:hAnsi="Arial"/>
          <w:i/>
          <w:color w:val="696969"/>
          <w:sz w:val="18"/>
        </w:rPr>
        <w:t>grader/rubric</w:t>
      </w:r>
      <w:r>
        <w:rPr>
          <w:rFonts w:ascii="Arial" w:hAnsi="Arial"/>
          <w:i/>
          <w:color w:val="696969"/>
          <w:spacing w:val="-1"/>
          <w:sz w:val="18"/>
        </w:rPr>
        <w:t xml:space="preserve"> </w:t>
      </w:r>
      <w:r>
        <w:rPr>
          <w:rFonts w:ascii="Arial" w:hAnsi="Arial"/>
          <w:i/>
          <w:color w:val="696969"/>
          <w:spacing w:val="-2"/>
          <w:sz w:val="18"/>
        </w:rPr>
        <w:t>expectation.</w:t>
      </w:r>
    </w:p>
    <w:p w14:paraId="33D9C7F8" w14:textId="77777777" w:rsidR="00F9164C" w:rsidRDefault="00F9164C">
      <w:pPr>
        <w:jc w:val="center"/>
        <w:rPr>
          <w:rFonts w:ascii="Arial" w:hAnsi="Arial"/>
          <w:i/>
          <w:sz w:val="18"/>
        </w:rPr>
        <w:sectPr w:rsidR="00F9164C">
          <w:pgSz w:w="12240" w:h="15840"/>
          <w:pgMar w:top="720" w:right="0" w:bottom="540" w:left="0" w:header="0" w:footer="313" w:gutter="0"/>
          <w:cols w:space="720"/>
        </w:sectPr>
      </w:pPr>
    </w:p>
    <w:p w14:paraId="44D95155" w14:textId="77777777" w:rsidR="00F9164C" w:rsidRDefault="00000000">
      <w:pPr>
        <w:pStyle w:val="Heading3"/>
      </w:pPr>
      <w:r>
        <w:rPr>
          <w:color w:val="183B62"/>
          <w:spacing w:val="-4"/>
        </w:rPr>
        <w:lastRenderedPageBreak/>
        <w:t>Patient</w:t>
      </w:r>
      <w:r>
        <w:rPr>
          <w:color w:val="183B62"/>
          <w:spacing w:val="-30"/>
        </w:rPr>
        <w:t xml:space="preserve"> </w:t>
      </w:r>
      <w:r>
        <w:rPr>
          <w:color w:val="183B62"/>
          <w:spacing w:val="-4"/>
        </w:rPr>
        <w:t>C</w:t>
      </w:r>
      <w:r>
        <w:rPr>
          <w:color w:val="183B62"/>
          <w:spacing w:val="-29"/>
        </w:rPr>
        <w:t xml:space="preserve"> </w:t>
      </w:r>
      <w:r>
        <w:rPr>
          <w:color w:val="183B62"/>
          <w:spacing w:val="-4"/>
        </w:rPr>
        <w:t>–</w:t>
      </w:r>
      <w:r>
        <w:rPr>
          <w:color w:val="183B62"/>
          <w:spacing w:val="-34"/>
        </w:rPr>
        <w:t xml:space="preserve"> </w:t>
      </w:r>
      <w:r>
        <w:rPr>
          <w:color w:val="183B62"/>
          <w:spacing w:val="-4"/>
        </w:rPr>
        <w:t>Robert</w:t>
      </w:r>
      <w:r>
        <w:rPr>
          <w:color w:val="183B62"/>
          <w:spacing w:val="-29"/>
        </w:rPr>
        <w:t xml:space="preserve"> </w:t>
      </w:r>
      <w:r>
        <w:rPr>
          <w:color w:val="183B62"/>
          <w:spacing w:val="-4"/>
        </w:rPr>
        <w:t>Jenkins</w:t>
      </w:r>
      <w:r>
        <w:rPr>
          <w:color w:val="183B62"/>
          <w:spacing w:val="-31"/>
        </w:rPr>
        <w:t xml:space="preserve"> </w:t>
      </w:r>
      <w:r>
        <w:rPr>
          <w:color w:val="183B62"/>
          <w:spacing w:val="-4"/>
        </w:rPr>
        <w:t>–</w:t>
      </w:r>
      <w:r>
        <w:rPr>
          <w:color w:val="183B62"/>
          <w:spacing w:val="-34"/>
        </w:rPr>
        <w:t xml:space="preserve"> </w:t>
      </w:r>
      <w:r>
        <w:rPr>
          <w:color w:val="183B62"/>
          <w:spacing w:val="-4"/>
        </w:rPr>
        <w:t>Thursday</w:t>
      </w:r>
      <w:r>
        <w:rPr>
          <w:color w:val="183B62"/>
          <w:spacing w:val="-30"/>
        </w:rPr>
        <w:t xml:space="preserve"> </w:t>
      </w:r>
      <w:r>
        <w:rPr>
          <w:color w:val="183B62"/>
          <w:spacing w:val="-4"/>
        </w:rPr>
        <w:t>6</w:t>
      </w:r>
      <w:r>
        <w:rPr>
          <w:color w:val="183B62"/>
          <w:spacing w:val="-34"/>
        </w:rPr>
        <w:t xml:space="preserve"> </w:t>
      </w:r>
      <w:r>
        <w:rPr>
          <w:color w:val="183B62"/>
          <w:spacing w:val="-4"/>
        </w:rPr>
        <w:t>Month</w:t>
      </w:r>
      <w:r>
        <w:rPr>
          <w:color w:val="183B62"/>
          <w:spacing w:val="-33"/>
        </w:rPr>
        <w:t xml:space="preserve"> </w:t>
      </w:r>
      <w:r>
        <w:rPr>
          <w:color w:val="183B62"/>
          <w:spacing w:val="-4"/>
        </w:rPr>
        <w:t>Follow</w:t>
      </w:r>
      <w:r>
        <w:rPr>
          <w:color w:val="183B62"/>
          <w:spacing w:val="-32"/>
        </w:rPr>
        <w:t xml:space="preserve"> </w:t>
      </w:r>
      <w:r>
        <w:rPr>
          <w:color w:val="183B62"/>
          <w:spacing w:val="-5"/>
        </w:rPr>
        <w:t>Up</w:t>
      </w:r>
    </w:p>
    <w:p w14:paraId="60120B5C" w14:textId="77777777" w:rsidR="00F9164C" w:rsidRDefault="00000000">
      <w:pPr>
        <w:pStyle w:val="BodyText"/>
        <w:spacing w:before="203" w:line="278" w:lineRule="auto"/>
        <w:ind w:left="835" w:right="871"/>
      </w:pPr>
      <w:r>
        <w:t>10</w:t>
      </w:r>
      <w:r>
        <w:rPr>
          <w:spacing w:val="-3"/>
        </w:rPr>
        <w:t xml:space="preserve"> </w:t>
      </w:r>
      <w:r>
        <w:t>confirmed</w:t>
      </w:r>
      <w:r>
        <w:rPr>
          <w:spacing w:val="-3"/>
        </w:rPr>
        <w:t xml:space="preserve"> </w:t>
      </w:r>
      <w:r>
        <w:t>system/data</w:t>
      </w:r>
      <w:r>
        <w:rPr>
          <w:spacing w:val="-2"/>
        </w:rPr>
        <w:t xml:space="preserve"> </w:t>
      </w:r>
      <w:r>
        <w:t>issues</w:t>
      </w:r>
      <w:r>
        <w:rPr>
          <w:spacing w:val="-3"/>
        </w:rPr>
        <w:t xml:space="preserve"> </w:t>
      </w:r>
      <w:r>
        <w:t>are</w:t>
      </w:r>
      <w:r>
        <w:rPr>
          <w:spacing w:val="-3"/>
        </w:rPr>
        <w:t xml:space="preserve"> </w:t>
      </w:r>
      <w:r>
        <w:t>included</w:t>
      </w:r>
      <w:r>
        <w:rPr>
          <w:spacing w:val="-3"/>
        </w:rPr>
        <w:t xml:space="preserve"> </w:t>
      </w:r>
      <w:r>
        <w:t>for</w:t>
      </w:r>
      <w:r>
        <w:rPr>
          <w:spacing w:val="-2"/>
        </w:rPr>
        <w:t xml:space="preserve"> </w:t>
      </w:r>
      <w:r>
        <w:t>this</w:t>
      </w:r>
      <w:r>
        <w:rPr>
          <w:spacing w:val="-3"/>
        </w:rPr>
        <w:t xml:space="preserve"> </w:t>
      </w:r>
      <w:r>
        <w:t>visit.</w:t>
      </w:r>
      <w:r>
        <w:rPr>
          <w:spacing w:val="-3"/>
        </w:rPr>
        <w:t xml:space="preserve"> </w:t>
      </w:r>
      <w:r>
        <w:t>Items</w:t>
      </w:r>
      <w:r>
        <w:rPr>
          <w:spacing w:val="-2"/>
        </w:rPr>
        <w:t xml:space="preserve"> </w:t>
      </w:r>
      <w:r>
        <w:t>are</w:t>
      </w:r>
      <w:r>
        <w:rPr>
          <w:spacing w:val="-3"/>
        </w:rPr>
        <w:t xml:space="preserve"> </w:t>
      </w:r>
      <w:r>
        <w:t>grouped</w:t>
      </w:r>
      <w:r>
        <w:rPr>
          <w:spacing w:val="-3"/>
        </w:rPr>
        <w:t xml:space="preserve"> </w:t>
      </w:r>
      <w:r>
        <w:t>so</w:t>
      </w:r>
      <w:r>
        <w:rPr>
          <w:spacing w:val="-3"/>
        </w:rPr>
        <w:t xml:space="preserve"> </w:t>
      </w:r>
      <w:r>
        <w:t>one</w:t>
      </w:r>
      <w:r>
        <w:rPr>
          <w:spacing w:val="-2"/>
        </w:rPr>
        <w:t xml:space="preserve"> </w:t>
      </w:r>
      <w:r>
        <w:t>underlying</w:t>
      </w:r>
      <w:r>
        <w:rPr>
          <w:spacing w:val="-3"/>
        </w:rPr>
        <w:t xml:space="preserve"> </w:t>
      </w:r>
      <w:r>
        <w:t>problem</w:t>
      </w:r>
      <w:r>
        <w:rPr>
          <w:spacing w:val="-3"/>
        </w:rPr>
        <w:t xml:space="preserve"> </w:t>
      </w:r>
      <w:r>
        <w:t>is</w:t>
      </w:r>
      <w:r>
        <w:rPr>
          <w:spacing w:val="-2"/>
        </w:rPr>
        <w:t xml:space="preserve"> </w:t>
      </w:r>
      <w:r>
        <w:t>not</w:t>
      </w:r>
      <w:r>
        <w:rPr>
          <w:spacing w:val="-3"/>
        </w:rPr>
        <w:t xml:space="preserve"> </w:t>
      </w:r>
      <w:r>
        <w:t>counted</w:t>
      </w:r>
      <w:r>
        <w:rPr>
          <w:spacing w:val="-3"/>
        </w:rPr>
        <w:t xml:space="preserve"> </w:t>
      </w:r>
      <w:r>
        <w:t>multiple times just because it caused several grader deductions.</w:t>
      </w:r>
    </w:p>
    <w:p w14:paraId="2F4AAE53" w14:textId="77777777" w:rsidR="00F9164C" w:rsidRDefault="00F9164C">
      <w:pPr>
        <w:pStyle w:val="BodyText"/>
        <w:spacing w:before="4"/>
        <w:rPr>
          <w:sz w:val="13"/>
        </w:rPr>
      </w:pPr>
    </w:p>
    <w:tbl>
      <w:tblPr>
        <w:tblW w:w="0" w:type="auto"/>
        <w:tblInd w:w="7" w:type="dxa"/>
        <w:tblLayout w:type="fixed"/>
        <w:tblCellMar>
          <w:left w:w="0" w:type="dxa"/>
          <w:right w:w="0" w:type="dxa"/>
        </w:tblCellMar>
        <w:tblLook w:val="01E0" w:firstRow="1" w:lastRow="1" w:firstColumn="1" w:lastColumn="1" w:noHBand="0" w:noVBand="0"/>
      </w:tblPr>
      <w:tblGrid>
        <w:gridCol w:w="9150"/>
        <w:gridCol w:w="3089"/>
      </w:tblGrid>
      <w:tr w:rsidR="00F9164C" w14:paraId="059E2F8F" w14:textId="77777777">
        <w:trPr>
          <w:trHeight w:val="510"/>
        </w:trPr>
        <w:tc>
          <w:tcPr>
            <w:tcW w:w="9150" w:type="dxa"/>
            <w:shd w:val="clear" w:color="auto" w:fill="D9E8F3"/>
          </w:tcPr>
          <w:p w14:paraId="5F0E8130" w14:textId="77777777" w:rsidR="00F9164C" w:rsidRDefault="00000000">
            <w:pPr>
              <w:pStyle w:val="TableParagraph"/>
              <w:spacing w:before="36"/>
              <w:ind w:left="3096"/>
              <w:rPr>
                <w:rFonts w:ascii="Arial"/>
                <w:b/>
                <w:sz w:val="18"/>
              </w:rPr>
            </w:pPr>
            <w:r>
              <w:rPr>
                <w:rFonts w:ascii="Arial"/>
                <w:b/>
                <w:spacing w:val="-2"/>
                <w:sz w:val="18"/>
              </w:rPr>
              <w:t>Issue</w:t>
            </w:r>
          </w:p>
        </w:tc>
        <w:tc>
          <w:tcPr>
            <w:tcW w:w="3089" w:type="dxa"/>
            <w:shd w:val="clear" w:color="auto" w:fill="D9E8F3"/>
          </w:tcPr>
          <w:p w14:paraId="4A7F02E0" w14:textId="77777777" w:rsidR="00F9164C" w:rsidRDefault="00000000">
            <w:pPr>
              <w:pStyle w:val="TableParagraph"/>
              <w:spacing w:before="36"/>
              <w:ind w:left="68"/>
              <w:rPr>
                <w:rFonts w:ascii="Arial"/>
                <w:b/>
                <w:sz w:val="18"/>
              </w:rPr>
            </w:pPr>
            <w:r>
              <w:rPr>
                <w:rFonts w:ascii="Arial"/>
                <w:b/>
                <w:sz w:val="18"/>
              </w:rPr>
              <w:t>Problem</w:t>
            </w:r>
            <w:r>
              <w:rPr>
                <w:rFonts w:ascii="Arial"/>
                <w:b/>
                <w:spacing w:val="-7"/>
                <w:sz w:val="18"/>
              </w:rPr>
              <w:t xml:space="preserve"> </w:t>
            </w:r>
            <w:r>
              <w:rPr>
                <w:rFonts w:ascii="Arial"/>
                <w:b/>
                <w:spacing w:val="-4"/>
                <w:sz w:val="18"/>
              </w:rPr>
              <w:t>type</w:t>
            </w:r>
          </w:p>
        </w:tc>
      </w:tr>
      <w:tr w:rsidR="00F9164C" w14:paraId="06CF29A9" w14:textId="77777777">
        <w:trPr>
          <w:trHeight w:val="263"/>
        </w:trPr>
        <w:tc>
          <w:tcPr>
            <w:tcW w:w="9150" w:type="dxa"/>
          </w:tcPr>
          <w:p w14:paraId="20932ECF" w14:textId="77777777" w:rsidR="00F9164C" w:rsidRDefault="00000000">
            <w:pPr>
              <w:pStyle w:val="TableParagraph"/>
              <w:spacing w:before="25"/>
              <w:ind w:left="3091"/>
              <w:rPr>
                <w:sz w:val="17"/>
              </w:rPr>
            </w:pPr>
            <w:r>
              <w:rPr>
                <w:sz w:val="17"/>
              </w:rPr>
              <w:t>SOAP</w:t>
            </w:r>
            <w:r>
              <w:rPr>
                <w:spacing w:val="-3"/>
                <w:sz w:val="17"/>
              </w:rPr>
              <w:t xml:space="preserve"> </w:t>
            </w:r>
            <w:r>
              <w:rPr>
                <w:sz w:val="17"/>
              </w:rPr>
              <w:t>grader</w:t>
            </w:r>
            <w:r>
              <w:rPr>
                <w:spacing w:val="-6"/>
                <w:sz w:val="17"/>
              </w:rPr>
              <w:t xml:space="preserve"> </w:t>
            </w:r>
            <w:r>
              <w:rPr>
                <w:sz w:val="17"/>
              </w:rPr>
              <w:t>is</w:t>
            </w:r>
            <w:r>
              <w:rPr>
                <w:spacing w:val="-4"/>
                <w:sz w:val="17"/>
              </w:rPr>
              <w:t xml:space="preserve"> </w:t>
            </w:r>
            <w:r>
              <w:rPr>
                <w:sz w:val="17"/>
              </w:rPr>
              <w:t>connected</w:t>
            </w:r>
            <w:r>
              <w:rPr>
                <w:spacing w:val="-4"/>
                <w:sz w:val="17"/>
              </w:rPr>
              <w:t xml:space="preserve"> </w:t>
            </w:r>
            <w:r>
              <w:rPr>
                <w:sz w:val="17"/>
              </w:rPr>
              <w:t>to</w:t>
            </w:r>
            <w:r>
              <w:rPr>
                <w:spacing w:val="2"/>
                <w:sz w:val="17"/>
              </w:rPr>
              <w:t xml:space="preserve"> </w:t>
            </w:r>
            <w:r>
              <w:rPr>
                <w:sz w:val="17"/>
              </w:rPr>
              <w:t>a</w:t>
            </w:r>
            <w:r>
              <w:rPr>
                <w:spacing w:val="-4"/>
                <w:sz w:val="17"/>
              </w:rPr>
              <w:t xml:space="preserve"> </w:t>
            </w:r>
            <w:r>
              <w:rPr>
                <w:sz w:val="17"/>
              </w:rPr>
              <w:t>different</w:t>
            </w:r>
            <w:r>
              <w:rPr>
                <w:spacing w:val="-6"/>
                <w:sz w:val="17"/>
              </w:rPr>
              <w:t xml:space="preserve"> </w:t>
            </w:r>
            <w:r>
              <w:rPr>
                <w:sz w:val="17"/>
              </w:rPr>
              <w:t>64-year-old</w:t>
            </w:r>
            <w:r>
              <w:rPr>
                <w:spacing w:val="-4"/>
                <w:sz w:val="17"/>
              </w:rPr>
              <w:t xml:space="preserve"> </w:t>
            </w:r>
            <w:r>
              <w:rPr>
                <w:sz w:val="17"/>
              </w:rPr>
              <w:t>female</w:t>
            </w:r>
            <w:r>
              <w:rPr>
                <w:spacing w:val="-3"/>
                <w:sz w:val="17"/>
              </w:rPr>
              <w:t xml:space="preserve"> </w:t>
            </w:r>
            <w:r>
              <w:rPr>
                <w:spacing w:val="-4"/>
                <w:sz w:val="17"/>
              </w:rPr>
              <w:t>case</w:t>
            </w:r>
          </w:p>
        </w:tc>
        <w:tc>
          <w:tcPr>
            <w:tcW w:w="3089" w:type="dxa"/>
          </w:tcPr>
          <w:p w14:paraId="497774F8" w14:textId="77777777" w:rsidR="00F9164C" w:rsidRDefault="00000000">
            <w:pPr>
              <w:pStyle w:val="TableParagraph"/>
              <w:spacing w:before="25"/>
              <w:ind w:left="63"/>
              <w:rPr>
                <w:sz w:val="17"/>
              </w:rPr>
            </w:pPr>
            <w:r>
              <w:rPr>
                <w:sz w:val="17"/>
              </w:rPr>
              <w:t>Grader</w:t>
            </w:r>
            <w:r>
              <w:rPr>
                <w:spacing w:val="-3"/>
                <w:sz w:val="17"/>
              </w:rPr>
              <w:t xml:space="preserve"> </w:t>
            </w:r>
            <w:r>
              <w:rPr>
                <w:sz w:val="17"/>
              </w:rPr>
              <w:t>/</w:t>
            </w:r>
            <w:r>
              <w:rPr>
                <w:spacing w:val="-7"/>
                <w:sz w:val="17"/>
              </w:rPr>
              <w:t xml:space="preserve"> </w:t>
            </w:r>
            <w:r>
              <w:rPr>
                <w:sz w:val="17"/>
              </w:rPr>
              <w:t xml:space="preserve">case </w:t>
            </w:r>
            <w:r>
              <w:rPr>
                <w:spacing w:val="-2"/>
                <w:sz w:val="17"/>
              </w:rPr>
              <w:t>mapping</w:t>
            </w:r>
          </w:p>
        </w:tc>
      </w:tr>
      <w:tr w:rsidR="00F9164C" w14:paraId="3943EFEF" w14:textId="77777777">
        <w:trPr>
          <w:trHeight w:val="502"/>
        </w:trPr>
        <w:tc>
          <w:tcPr>
            <w:tcW w:w="9150" w:type="dxa"/>
          </w:tcPr>
          <w:p w14:paraId="547DEA85" w14:textId="77777777" w:rsidR="00F9164C" w:rsidRDefault="00000000">
            <w:pPr>
              <w:pStyle w:val="TableParagraph"/>
              <w:spacing w:before="12" w:line="220" w:lineRule="atLeast"/>
              <w:ind w:left="3091" w:right="83"/>
              <w:rPr>
                <w:sz w:val="17"/>
              </w:rPr>
            </w:pPr>
            <w:r>
              <w:rPr>
                <w:sz w:val="17"/>
              </w:rPr>
              <w:t>Patient</w:t>
            </w:r>
            <w:r>
              <w:rPr>
                <w:spacing w:val="-6"/>
                <w:sz w:val="17"/>
              </w:rPr>
              <w:t xml:space="preserve"> </w:t>
            </w:r>
            <w:r>
              <w:rPr>
                <w:sz w:val="17"/>
              </w:rPr>
              <w:t>age</w:t>
            </w:r>
            <w:r>
              <w:rPr>
                <w:spacing w:val="-4"/>
                <w:sz w:val="17"/>
              </w:rPr>
              <w:t xml:space="preserve"> </w:t>
            </w:r>
            <w:r>
              <w:rPr>
                <w:sz w:val="17"/>
              </w:rPr>
              <w:t>and</w:t>
            </w:r>
            <w:r>
              <w:rPr>
                <w:spacing w:val="-4"/>
                <w:sz w:val="17"/>
              </w:rPr>
              <w:t xml:space="preserve"> </w:t>
            </w:r>
            <w:r>
              <w:rPr>
                <w:sz w:val="17"/>
              </w:rPr>
              <w:t>date</w:t>
            </w:r>
            <w:r>
              <w:rPr>
                <w:spacing w:val="-4"/>
                <w:sz w:val="17"/>
              </w:rPr>
              <w:t xml:space="preserve"> </w:t>
            </w:r>
            <w:r>
              <w:rPr>
                <w:sz w:val="17"/>
              </w:rPr>
              <w:t>of</w:t>
            </w:r>
            <w:r>
              <w:rPr>
                <w:spacing w:val="-6"/>
                <w:sz w:val="17"/>
              </w:rPr>
              <w:t xml:space="preserve"> </w:t>
            </w:r>
            <w:r>
              <w:rPr>
                <w:sz w:val="17"/>
              </w:rPr>
              <w:t>birth remain</w:t>
            </w:r>
            <w:r>
              <w:rPr>
                <w:spacing w:val="-4"/>
                <w:sz w:val="17"/>
              </w:rPr>
              <w:t xml:space="preserve"> </w:t>
            </w:r>
            <w:r>
              <w:rPr>
                <w:sz w:val="17"/>
              </w:rPr>
              <w:t>internally</w:t>
            </w:r>
            <w:r>
              <w:rPr>
                <w:spacing w:val="-5"/>
                <w:sz w:val="17"/>
              </w:rPr>
              <w:t xml:space="preserve"> </w:t>
            </w:r>
            <w:r>
              <w:rPr>
                <w:sz w:val="17"/>
              </w:rPr>
              <w:t>inconsistent</w:t>
            </w:r>
            <w:r>
              <w:rPr>
                <w:spacing w:val="-6"/>
                <w:sz w:val="17"/>
              </w:rPr>
              <w:t xml:space="preserve"> </w:t>
            </w:r>
            <w:r>
              <w:rPr>
                <w:sz w:val="17"/>
              </w:rPr>
              <w:t>in</w:t>
            </w:r>
            <w:r>
              <w:rPr>
                <w:spacing w:val="-4"/>
                <w:sz w:val="17"/>
              </w:rPr>
              <w:t xml:space="preserve"> </w:t>
            </w:r>
            <w:r>
              <w:rPr>
                <w:sz w:val="17"/>
              </w:rPr>
              <w:t>the</w:t>
            </w:r>
            <w:r>
              <w:rPr>
                <w:spacing w:val="-4"/>
                <w:sz w:val="17"/>
              </w:rPr>
              <w:t xml:space="preserve"> </w:t>
            </w:r>
            <w:r>
              <w:rPr>
                <w:sz w:val="17"/>
              </w:rPr>
              <w:t xml:space="preserve">Thursday </w:t>
            </w:r>
            <w:r>
              <w:rPr>
                <w:spacing w:val="-2"/>
                <w:sz w:val="17"/>
              </w:rPr>
              <w:t>header</w:t>
            </w:r>
          </w:p>
        </w:tc>
        <w:tc>
          <w:tcPr>
            <w:tcW w:w="3089" w:type="dxa"/>
          </w:tcPr>
          <w:p w14:paraId="7D9ADE02" w14:textId="77777777" w:rsidR="00F9164C" w:rsidRDefault="00000000">
            <w:pPr>
              <w:pStyle w:val="TableParagraph"/>
              <w:spacing w:before="152"/>
              <w:ind w:left="63"/>
              <w:rPr>
                <w:sz w:val="17"/>
              </w:rPr>
            </w:pPr>
            <w:r>
              <w:rPr>
                <w:sz w:val="17"/>
              </w:rPr>
              <w:t>EMR</w:t>
            </w:r>
            <w:r>
              <w:rPr>
                <w:spacing w:val="-6"/>
                <w:sz w:val="17"/>
              </w:rPr>
              <w:t xml:space="preserve"> </w:t>
            </w:r>
            <w:r>
              <w:rPr>
                <w:sz w:val="17"/>
              </w:rPr>
              <w:t>data</w:t>
            </w:r>
            <w:r>
              <w:rPr>
                <w:spacing w:val="-4"/>
                <w:sz w:val="17"/>
              </w:rPr>
              <w:t xml:space="preserve"> </w:t>
            </w:r>
            <w:r>
              <w:rPr>
                <w:spacing w:val="-2"/>
                <w:sz w:val="17"/>
              </w:rPr>
              <w:t>conflict</w:t>
            </w:r>
          </w:p>
        </w:tc>
      </w:tr>
      <w:tr w:rsidR="00F9164C" w14:paraId="56CECC2D" w14:textId="77777777">
        <w:trPr>
          <w:trHeight w:val="502"/>
        </w:trPr>
        <w:tc>
          <w:tcPr>
            <w:tcW w:w="9150" w:type="dxa"/>
          </w:tcPr>
          <w:p w14:paraId="7E586B61" w14:textId="77777777" w:rsidR="00F9164C" w:rsidRDefault="00000000">
            <w:pPr>
              <w:pStyle w:val="TableParagraph"/>
              <w:spacing w:before="15" w:line="220" w:lineRule="atLeast"/>
              <w:ind w:left="3091" w:right="83"/>
              <w:rPr>
                <w:sz w:val="17"/>
              </w:rPr>
            </w:pPr>
            <w:r>
              <w:rPr>
                <w:sz w:val="17"/>
              </w:rPr>
              <w:t>Live</w:t>
            </w:r>
            <w:r>
              <w:rPr>
                <w:spacing w:val="-4"/>
                <w:sz w:val="17"/>
              </w:rPr>
              <w:t xml:space="preserve"> </w:t>
            </w:r>
            <w:r>
              <w:rPr>
                <w:sz w:val="17"/>
              </w:rPr>
              <w:t>Thursday</w:t>
            </w:r>
            <w:r>
              <w:rPr>
                <w:spacing w:val="-5"/>
                <w:sz w:val="17"/>
              </w:rPr>
              <w:t xml:space="preserve"> </w:t>
            </w:r>
            <w:r>
              <w:rPr>
                <w:sz w:val="17"/>
              </w:rPr>
              <w:t>vital</w:t>
            </w:r>
            <w:r>
              <w:rPr>
                <w:spacing w:val="-2"/>
                <w:sz w:val="17"/>
              </w:rPr>
              <w:t xml:space="preserve"> </w:t>
            </w:r>
            <w:r>
              <w:rPr>
                <w:sz w:val="17"/>
              </w:rPr>
              <w:t>signs</w:t>
            </w:r>
            <w:r>
              <w:rPr>
                <w:spacing w:val="-5"/>
                <w:sz w:val="17"/>
              </w:rPr>
              <w:t xml:space="preserve"> </w:t>
            </w:r>
            <w:r>
              <w:rPr>
                <w:sz w:val="17"/>
              </w:rPr>
              <w:t>do</w:t>
            </w:r>
            <w:r>
              <w:rPr>
                <w:spacing w:val="-4"/>
                <w:sz w:val="17"/>
              </w:rPr>
              <w:t xml:space="preserve"> </w:t>
            </w:r>
            <w:r>
              <w:rPr>
                <w:sz w:val="17"/>
              </w:rPr>
              <w:t>not</w:t>
            </w:r>
            <w:r>
              <w:rPr>
                <w:spacing w:val="-7"/>
                <w:sz w:val="17"/>
              </w:rPr>
              <w:t xml:space="preserve"> </w:t>
            </w:r>
            <w:r>
              <w:rPr>
                <w:sz w:val="17"/>
              </w:rPr>
              <w:t>match the</w:t>
            </w:r>
            <w:r>
              <w:rPr>
                <w:spacing w:val="-4"/>
                <w:sz w:val="17"/>
              </w:rPr>
              <w:t xml:space="preserve"> </w:t>
            </w:r>
            <w:r>
              <w:rPr>
                <w:sz w:val="17"/>
              </w:rPr>
              <w:t>correct</w:t>
            </w:r>
            <w:r>
              <w:rPr>
                <w:spacing w:val="-2"/>
                <w:sz w:val="17"/>
              </w:rPr>
              <w:t xml:space="preserve"> </w:t>
            </w:r>
            <w:r>
              <w:rPr>
                <w:sz w:val="17"/>
              </w:rPr>
              <w:t>Robert</w:t>
            </w:r>
            <w:r>
              <w:rPr>
                <w:spacing w:val="-7"/>
                <w:sz w:val="17"/>
              </w:rPr>
              <w:t xml:space="preserve"> </w:t>
            </w:r>
            <w:r>
              <w:rPr>
                <w:sz w:val="17"/>
              </w:rPr>
              <w:t>Jenkins</w:t>
            </w:r>
            <w:r>
              <w:rPr>
                <w:spacing w:val="-4"/>
                <w:sz w:val="17"/>
              </w:rPr>
              <w:t xml:space="preserve"> </w:t>
            </w:r>
            <w:r>
              <w:rPr>
                <w:sz w:val="17"/>
              </w:rPr>
              <w:t xml:space="preserve">Thursday </w:t>
            </w:r>
            <w:r>
              <w:rPr>
                <w:spacing w:val="-2"/>
                <w:sz w:val="17"/>
              </w:rPr>
              <w:t>rubric</w:t>
            </w:r>
          </w:p>
        </w:tc>
        <w:tc>
          <w:tcPr>
            <w:tcW w:w="3089" w:type="dxa"/>
          </w:tcPr>
          <w:p w14:paraId="211C53FD" w14:textId="77777777" w:rsidR="00F9164C" w:rsidRDefault="00000000">
            <w:pPr>
              <w:pStyle w:val="TableParagraph"/>
              <w:spacing w:before="149"/>
              <w:ind w:left="63"/>
              <w:rPr>
                <w:sz w:val="17"/>
              </w:rPr>
            </w:pPr>
            <w:r>
              <w:rPr>
                <w:sz w:val="17"/>
              </w:rPr>
              <w:t>EMR</w:t>
            </w:r>
            <w:r>
              <w:rPr>
                <w:spacing w:val="-3"/>
                <w:sz w:val="17"/>
              </w:rPr>
              <w:t xml:space="preserve"> </w:t>
            </w:r>
            <w:r>
              <w:rPr>
                <w:sz w:val="17"/>
              </w:rPr>
              <w:t>and</w:t>
            </w:r>
            <w:r>
              <w:rPr>
                <w:spacing w:val="-4"/>
                <w:sz w:val="17"/>
              </w:rPr>
              <w:t xml:space="preserve"> </w:t>
            </w:r>
            <w:r>
              <w:rPr>
                <w:sz w:val="17"/>
              </w:rPr>
              <w:t>rubric</w:t>
            </w:r>
            <w:r>
              <w:rPr>
                <w:spacing w:val="-4"/>
                <w:sz w:val="17"/>
              </w:rPr>
              <w:t xml:space="preserve"> </w:t>
            </w:r>
            <w:r>
              <w:rPr>
                <w:spacing w:val="-2"/>
                <w:sz w:val="17"/>
              </w:rPr>
              <w:t>disagree</w:t>
            </w:r>
          </w:p>
        </w:tc>
      </w:tr>
      <w:tr w:rsidR="00F9164C" w14:paraId="6A3DFE9F" w14:textId="77777777">
        <w:trPr>
          <w:trHeight w:val="500"/>
        </w:trPr>
        <w:tc>
          <w:tcPr>
            <w:tcW w:w="9150" w:type="dxa"/>
          </w:tcPr>
          <w:p w14:paraId="567BCE30" w14:textId="77777777" w:rsidR="00F9164C" w:rsidRDefault="00000000">
            <w:pPr>
              <w:pStyle w:val="TableParagraph"/>
              <w:spacing w:before="12" w:line="220" w:lineRule="atLeast"/>
              <w:ind w:left="3091"/>
              <w:rPr>
                <w:sz w:val="17"/>
              </w:rPr>
            </w:pPr>
            <w:r>
              <w:rPr>
                <w:sz w:val="17"/>
              </w:rPr>
              <w:t>Hemoglobin</w:t>
            </w:r>
            <w:r>
              <w:rPr>
                <w:spacing w:val="-5"/>
                <w:sz w:val="17"/>
              </w:rPr>
              <w:t xml:space="preserve"> </w:t>
            </w:r>
            <w:r>
              <w:rPr>
                <w:sz w:val="17"/>
              </w:rPr>
              <w:t>trend</w:t>
            </w:r>
            <w:r>
              <w:rPr>
                <w:spacing w:val="-5"/>
                <w:sz w:val="17"/>
              </w:rPr>
              <w:t xml:space="preserve"> </w:t>
            </w:r>
            <w:r>
              <w:rPr>
                <w:sz w:val="17"/>
              </w:rPr>
              <w:t>and</w:t>
            </w:r>
            <w:r>
              <w:rPr>
                <w:spacing w:val="-5"/>
                <w:sz w:val="17"/>
              </w:rPr>
              <w:t xml:space="preserve"> </w:t>
            </w:r>
            <w:r>
              <w:rPr>
                <w:sz w:val="17"/>
              </w:rPr>
              <w:t>platelet</w:t>
            </w:r>
            <w:r>
              <w:rPr>
                <w:spacing w:val="-7"/>
                <w:sz w:val="17"/>
              </w:rPr>
              <w:t xml:space="preserve"> </w:t>
            </w:r>
            <w:r>
              <w:rPr>
                <w:sz w:val="17"/>
              </w:rPr>
              <w:t>count</w:t>
            </w:r>
            <w:r>
              <w:rPr>
                <w:spacing w:val="-3"/>
                <w:sz w:val="17"/>
              </w:rPr>
              <w:t xml:space="preserve"> </w:t>
            </w:r>
            <w:r>
              <w:rPr>
                <w:sz w:val="17"/>
              </w:rPr>
              <w:t>required</w:t>
            </w:r>
            <w:r>
              <w:rPr>
                <w:spacing w:val="-5"/>
                <w:sz w:val="17"/>
              </w:rPr>
              <w:t xml:space="preserve"> </w:t>
            </w:r>
            <w:r>
              <w:rPr>
                <w:sz w:val="17"/>
              </w:rPr>
              <w:t>by the</w:t>
            </w:r>
            <w:r>
              <w:rPr>
                <w:spacing w:val="-5"/>
                <w:sz w:val="17"/>
              </w:rPr>
              <w:t xml:space="preserve"> </w:t>
            </w:r>
            <w:r>
              <w:rPr>
                <w:sz w:val="17"/>
              </w:rPr>
              <w:t>rubric</w:t>
            </w:r>
            <w:r>
              <w:rPr>
                <w:spacing w:val="-6"/>
                <w:sz w:val="17"/>
              </w:rPr>
              <w:t xml:space="preserve"> </w:t>
            </w:r>
            <w:r>
              <w:rPr>
                <w:sz w:val="17"/>
              </w:rPr>
              <w:t>are</w:t>
            </w:r>
            <w:r>
              <w:rPr>
                <w:spacing w:val="-5"/>
                <w:sz w:val="17"/>
              </w:rPr>
              <w:t xml:space="preserve"> </w:t>
            </w:r>
            <w:r>
              <w:rPr>
                <w:sz w:val="17"/>
              </w:rPr>
              <w:t>missing</w:t>
            </w:r>
            <w:r>
              <w:rPr>
                <w:spacing w:val="-5"/>
                <w:sz w:val="17"/>
              </w:rPr>
              <w:t xml:space="preserve"> </w:t>
            </w:r>
            <w:r>
              <w:rPr>
                <w:sz w:val="17"/>
              </w:rPr>
              <w:t>from</w:t>
            </w:r>
            <w:r>
              <w:rPr>
                <w:spacing w:val="-2"/>
                <w:sz w:val="17"/>
              </w:rPr>
              <w:t xml:space="preserve"> </w:t>
            </w:r>
            <w:r>
              <w:rPr>
                <w:sz w:val="17"/>
              </w:rPr>
              <w:t>the Thursday CBC</w:t>
            </w:r>
          </w:p>
        </w:tc>
        <w:tc>
          <w:tcPr>
            <w:tcW w:w="3089" w:type="dxa"/>
          </w:tcPr>
          <w:p w14:paraId="66A1DA3B" w14:textId="77777777" w:rsidR="00F9164C" w:rsidRDefault="00000000">
            <w:pPr>
              <w:pStyle w:val="TableParagraph"/>
              <w:spacing w:before="152"/>
              <w:ind w:left="63"/>
              <w:rPr>
                <w:sz w:val="17"/>
              </w:rPr>
            </w:pPr>
            <w:r>
              <w:rPr>
                <w:sz w:val="17"/>
              </w:rPr>
              <w:t>Required</w:t>
            </w:r>
            <w:r>
              <w:rPr>
                <w:spacing w:val="-4"/>
                <w:sz w:val="17"/>
              </w:rPr>
              <w:t xml:space="preserve"> </w:t>
            </w:r>
            <w:r>
              <w:rPr>
                <w:sz w:val="17"/>
              </w:rPr>
              <w:t>information</w:t>
            </w:r>
            <w:r>
              <w:rPr>
                <w:spacing w:val="-3"/>
                <w:sz w:val="17"/>
              </w:rPr>
              <w:t xml:space="preserve"> </w:t>
            </w:r>
            <w:r>
              <w:rPr>
                <w:sz w:val="17"/>
              </w:rPr>
              <w:t>is</w:t>
            </w:r>
            <w:r>
              <w:rPr>
                <w:spacing w:val="-4"/>
                <w:sz w:val="17"/>
              </w:rPr>
              <w:t xml:space="preserve"> </w:t>
            </w:r>
            <w:r>
              <w:rPr>
                <w:spacing w:val="-2"/>
                <w:sz w:val="17"/>
              </w:rPr>
              <w:t>unavailable</w:t>
            </w:r>
          </w:p>
        </w:tc>
      </w:tr>
      <w:tr w:rsidR="00F9164C" w14:paraId="1171B5FB" w14:textId="77777777">
        <w:trPr>
          <w:trHeight w:val="502"/>
        </w:trPr>
        <w:tc>
          <w:tcPr>
            <w:tcW w:w="9150" w:type="dxa"/>
          </w:tcPr>
          <w:p w14:paraId="675DF6E5" w14:textId="77777777" w:rsidR="00F9164C" w:rsidRDefault="00000000">
            <w:pPr>
              <w:pStyle w:val="TableParagraph"/>
              <w:spacing w:before="12" w:line="220" w:lineRule="atLeast"/>
              <w:ind w:left="3091"/>
              <w:rPr>
                <w:sz w:val="17"/>
              </w:rPr>
            </w:pPr>
            <w:r>
              <w:rPr>
                <w:sz w:val="17"/>
              </w:rPr>
              <w:t>Gastroenterology</w:t>
            </w:r>
            <w:r>
              <w:rPr>
                <w:spacing w:val="-7"/>
                <w:sz w:val="17"/>
              </w:rPr>
              <w:t xml:space="preserve"> </w:t>
            </w:r>
            <w:r>
              <w:rPr>
                <w:sz w:val="17"/>
              </w:rPr>
              <w:t>report</w:t>
            </w:r>
            <w:r>
              <w:rPr>
                <w:spacing w:val="-4"/>
                <w:sz w:val="17"/>
              </w:rPr>
              <w:t xml:space="preserve"> </w:t>
            </w:r>
            <w:r>
              <w:rPr>
                <w:sz w:val="17"/>
              </w:rPr>
              <w:t>is</w:t>
            </w:r>
            <w:r>
              <w:rPr>
                <w:spacing w:val="-7"/>
                <w:sz w:val="17"/>
              </w:rPr>
              <w:t xml:space="preserve"> </w:t>
            </w:r>
            <w:r>
              <w:rPr>
                <w:sz w:val="17"/>
              </w:rPr>
              <w:t>marked</w:t>
            </w:r>
            <w:r>
              <w:rPr>
                <w:spacing w:val="-1"/>
                <w:sz w:val="17"/>
              </w:rPr>
              <w:t xml:space="preserve"> </w:t>
            </w:r>
            <w:r>
              <w:rPr>
                <w:sz w:val="17"/>
              </w:rPr>
              <w:t>missing</w:t>
            </w:r>
            <w:r>
              <w:rPr>
                <w:spacing w:val="-6"/>
                <w:sz w:val="17"/>
              </w:rPr>
              <w:t xml:space="preserve"> </w:t>
            </w:r>
            <w:r>
              <w:rPr>
                <w:sz w:val="17"/>
              </w:rPr>
              <w:t>even</w:t>
            </w:r>
            <w:r>
              <w:rPr>
                <w:spacing w:val="-6"/>
                <w:sz w:val="17"/>
              </w:rPr>
              <w:t xml:space="preserve"> </w:t>
            </w:r>
            <w:r>
              <w:rPr>
                <w:sz w:val="17"/>
              </w:rPr>
              <w:t>though</w:t>
            </w:r>
            <w:r>
              <w:rPr>
                <w:spacing w:val="-6"/>
                <w:sz w:val="17"/>
              </w:rPr>
              <w:t xml:space="preserve"> </w:t>
            </w:r>
            <w:r>
              <w:rPr>
                <w:sz w:val="17"/>
              </w:rPr>
              <w:t>the</w:t>
            </w:r>
            <w:r>
              <w:rPr>
                <w:spacing w:val="-1"/>
                <w:sz w:val="17"/>
              </w:rPr>
              <w:t xml:space="preserve"> </w:t>
            </w:r>
            <w:r>
              <w:rPr>
                <w:sz w:val="17"/>
              </w:rPr>
              <w:t>rubric</w:t>
            </w:r>
            <w:r>
              <w:rPr>
                <w:spacing w:val="-7"/>
                <w:sz w:val="17"/>
              </w:rPr>
              <w:t xml:space="preserve"> </w:t>
            </w:r>
            <w:r>
              <w:rPr>
                <w:sz w:val="17"/>
              </w:rPr>
              <w:t>grades</w:t>
            </w:r>
            <w:r>
              <w:rPr>
                <w:spacing w:val="-6"/>
                <w:sz w:val="17"/>
              </w:rPr>
              <w:t xml:space="preserve"> </w:t>
            </w:r>
            <w:r>
              <w:rPr>
                <w:sz w:val="17"/>
              </w:rPr>
              <w:t>report sourced objective findings</w:t>
            </w:r>
          </w:p>
        </w:tc>
        <w:tc>
          <w:tcPr>
            <w:tcW w:w="3089" w:type="dxa"/>
          </w:tcPr>
          <w:p w14:paraId="1AD5A6EE" w14:textId="77777777" w:rsidR="00F9164C" w:rsidRDefault="00000000">
            <w:pPr>
              <w:pStyle w:val="TableParagraph"/>
              <w:spacing w:before="152"/>
              <w:ind w:left="63"/>
              <w:rPr>
                <w:sz w:val="17"/>
              </w:rPr>
            </w:pPr>
            <w:r>
              <w:rPr>
                <w:sz w:val="17"/>
              </w:rPr>
              <w:t>Data</w:t>
            </w:r>
            <w:r>
              <w:rPr>
                <w:spacing w:val="-3"/>
                <w:sz w:val="17"/>
              </w:rPr>
              <w:t xml:space="preserve"> </w:t>
            </w:r>
            <w:r>
              <w:rPr>
                <w:sz w:val="17"/>
              </w:rPr>
              <w:t>/</w:t>
            </w:r>
            <w:r>
              <w:rPr>
                <w:spacing w:val="-6"/>
                <w:sz w:val="17"/>
              </w:rPr>
              <w:t xml:space="preserve"> </w:t>
            </w:r>
            <w:r>
              <w:rPr>
                <w:sz w:val="17"/>
              </w:rPr>
              <w:t>grading</w:t>
            </w:r>
            <w:r>
              <w:rPr>
                <w:spacing w:val="-2"/>
                <w:sz w:val="17"/>
              </w:rPr>
              <w:t xml:space="preserve"> mismatch</w:t>
            </w:r>
          </w:p>
        </w:tc>
      </w:tr>
      <w:tr w:rsidR="00F9164C" w14:paraId="2C7B1276" w14:textId="77777777">
        <w:trPr>
          <w:trHeight w:val="277"/>
        </w:trPr>
        <w:tc>
          <w:tcPr>
            <w:tcW w:w="9150" w:type="dxa"/>
          </w:tcPr>
          <w:p w14:paraId="525F1687" w14:textId="77777777" w:rsidR="00F9164C" w:rsidRDefault="00000000">
            <w:pPr>
              <w:pStyle w:val="TableParagraph"/>
              <w:spacing w:before="39"/>
              <w:ind w:left="3091"/>
              <w:rPr>
                <w:sz w:val="17"/>
              </w:rPr>
            </w:pPr>
            <w:r>
              <w:rPr>
                <w:sz w:val="17"/>
              </w:rPr>
              <w:t>eGFR</w:t>
            </w:r>
            <w:r>
              <w:rPr>
                <w:spacing w:val="-5"/>
                <w:sz w:val="17"/>
              </w:rPr>
              <w:t xml:space="preserve"> </w:t>
            </w:r>
            <w:r>
              <w:rPr>
                <w:sz w:val="17"/>
              </w:rPr>
              <w:t>40</w:t>
            </w:r>
            <w:r>
              <w:rPr>
                <w:spacing w:val="-4"/>
                <w:sz w:val="17"/>
              </w:rPr>
              <w:t xml:space="preserve"> </w:t>
            </w:r>
            <w:r>
              <w:rPr>
                <w:sz w:val="17"/>
              </w:rPr>
              <w:t>mL/min/1.73m²</w:t>
            </w:r>
            <w:r>
              <w:rPr>
                <w:spacing w:val="-1"/>
                <w:sz w:val="17"/>
              </w:rPr>
              <w:t xml:space="preserve"> </w:t>
            </w:r>
            <w:r>
              <w:rPr>
                <w:sz w:val="17"/>
              </w:rPr>
              <w:t>is</w:t>
            </w:r>
            <w:r>
              <w:rPr>
                <w:spacing w:val="-4"/>
                <w:sz w:val="17"/>
              </w:rPr>
              <w:t xml:space="preserve"> </w:t>
            </w:r>
            <w:r>
              <w:rPr>
                <w:sz w:val="17"/>
              </w:rPr>
              <w:t>incorrectly</w:t>
            </w:r>
            <w:r>
              <w:rPr>
                <w:spacing w:val="-5"/>
                <w:sz w:val="17"/>
              </w:rPr>
              <w:t xml:space="preserve"> </w:t>
            </w:r>
            <w:r>
              <w:rPr>
                <w:sz w:val="17"/>
              </w:rPr>
              <w:t>labeled</w:t>
            </w:r>
            <w:r>
              <w:rPr>
                <w:spacing w:val="-3"/>
                <w:sz w:val="17"/>
              </w:rPr>
              <w:t xml:space="preserve"> </w:t>
            </w:r>
            <w:r>
              <w:rPr>
                <w:spacing w:val="-2"/>
                <w:sz w:val="17"/>
              </w:rPr>
              <w:t>Normal</w:t>
            </w:r>
          </w:p>
        </w:tc>
        <w:tc>
          <w:tcPr>
            <w:tcW w:w="3089" w:type="dxa"/>
          </w:tcPr>
          <w:p w14:paraId="24F029AA" w14:textId="77777777" w:rsidR="00F9164C" w:rsidRDefault="00000000">
            <w:pPr>
              <w:pStyle w:val="TableParagraph"/>
              <w:spacing w:before="39"/>
              <w:ind w:left="63"/>
              <w:rPr>
                <w:sz w:val="17"/>
              </w:rPr>
            </w:pPr>
            <w:r>
              <w:rPr>
                <w:sz w:val="17"/>
              </w:rPr>
              <w:t>EMR</w:t>
            </w:r>
            <w:r>
              <w:rPr>
                <w:spacing w:val="-1"/>
                <w:sz w:val="17"/>
              </w:rPr>
              <w:t xml:space="preserve"> </w:t>
            </w:r>
            <w:r>
              <w:rPr>
                <w:sz w:val="17"/>
              </w:rPr>
              <w:t>display</w:t>
            </w:r>
            <w:r>
              <w:rPr>
                <w:spacing w:val="-2"/>
                <w:sz w:val="17"/>
              </w:rPr>
              <w:t xml:space="preserve"> error</w:t>
            </w:r>
          </w:p>
        </w:tc>
      </w:tr>
      <w:tr w:rsidR="00F9164C" w14:paraId="3C2C6762" w14:textId="77777777">
        <w:trPr>
          <w:trHeight w:val="500"/>
        </w:trPr>
        <w:tc>
          <w:tcPr>
            <w:tcW w:w="9150" w:type="dxa"/>
          </w:tcPr>
          <w:p w14:paraId="087FF916" w14:textId="77777777" w:rsidR="00F9164C" w:rsidRDefault="00000000">
            <w:pPr>
              <w:pStyle w:val="TableParagraph"/>
              <w:spacing w:before="12" w:line="220" w:lineRule="atLeast"/>
              <w:ind w:left="3091"/>
              <w:rPr>
                <w:sz w:val="17"/>
              </w:rPr>
            </w:pPr>
            <w:r>
              <w:rPr>
                <w:sz w:val="17"/>
              </w:rPr>
              <w:t>Thursday</w:t>
            </w:r>
            <w:r>
              <w:rPr>
                <w:spacing w:val="-5"/>
                <w:sz w:val="17"/>
              </w:rPr>
              <w:t xml:space="preserve"> </w:t>
            </w:r>
            <w:r>
              <w:rPr>
                <w:sz w:val="17"/>
              </w:rPr>
              <w:t>active</w:t>
            </w:r>
            <w:r>
              <w:rPr>
                <w:spacing w:val="-4"/>
                <w:sz w:val="17"/>
              </w:rPr>
              <w:t xml:space="preserve"> </w:t>
            </w:r>
            <w:r>
              <w:rPr>
                <w:sz w:val="17"/>
              </w:rPr>
              <w:t>Problem</w:t>
            </w:r>
            <w:r>
              <w:rPr>
                <w:spacing w:val="-6"/>
                <w:sz w:val="17"/>
              </w:rPr>
              <w:t xml:space="preserve"> </w:t>
            </w:r>
            <w:r>
              <w:rPr>
                <w:sz w:val="17"/>
              </w:rPr>
              <w:t>List</w:t>
            </w:r>
            <w:r>
              <w:rPr>
                <w:spacing w:val="-7"/>
                <w:sz w:val="17"/>
              </w:rPr>
              <w:t xml:space="preserve"> </w:t>
            </w:r>
            <w:r>
              <w:rPr>
                <w:sz w:val="17"/>
              </w:rPr>
              <w:t>contains</w:t>
            </w:r>
            <w:r>
              <w:rPr>
                <w:spacing w:val="-4"/>
                <w:sz w:val="17"/>
              </w:rPr>
              <w:t xml:space="preserve"> </w:t>
            </w:r>
            <w:r>
              <w:rPr>
                <w:sz w:val="17"/>
              </w:rPr>
              <w:t>only</w:t>
            </w:r>
            <w:r>
              <w:rPr>
                <w:spacing w:val="-5"/>
                <w:sz w:val="17"/>
              </w:rPr>
              <w:t xml:space="preserve"> </w:t>
            </w:r>
            <w:r>
              <w:rPr>
                <w:sz w:val="17"/>
              </w:rPr>
              <w:t>AFib</w:t>
            </w:r>
            <w:r>
              <w:rPr>
                <w:spacing w:val="-4"/>
                <w:sz w:val="17"/>
              </w:rPr>
              <w:t xml:space="preserve"> </w:t>
            </w:r>
            <w:r>
              <w:rPr>
                <w:sz w:val="17"/>
              </w:rPr>
              <w:t>despite</w:t>
            </w:r>
            <w:r>
              <w:rPr>
                <w:spacing w:val="-4"/>
                <w:sz w:val="17"/>
              </w:rPr>
              <w:t xml:space="preserve"> </w:t>
            </w:r>
            <w:r>
              <w:rPr>
                <w:sz w:val="17"/>
              </w:rPr>
              <w:t>multiple</w:t>
            </w:r>
            <w:r>
              <w:rPr>
                <w:spacing w:val="-4"/>
                <w:sz w:val="17"/>
              </w:rPr>
              <w:t xml:space="preserve"> </w:t>
            </w:r>
            <w:r>
              <w:rPr>
                <w:sz w:val="17"/>
              </w:rPr>
              <w:t>active</w:t>
            </w:r>
            <w:r>
              <w:rPr>
                <w:spacing w:val="-4"/>
                <w:sz w:val="17"/>
              </w:rPr>
              <w:t xml:space="preserve"> </w:t>
            </w:r>
            <w:r>
              <w:rPr>
                <w:sz w:val="17"/>
              </w:rPr>
              <w:t xml:space="preserve">chronic </w:t>
            </w:r>
            <w:r>
              <w:rPr>
                <w:spacing w:val="-2"/>
                <w:sz w:val="17"/>
              </w:rPr>
              <w:t>conditions</w:t>
            </w:r>
          </w:p>
        </w:tc>
        <w:tc>
          <w:tcPr>
            <w:tcW w:w="3089" w:type="dxa"/>
          </w:tcPr>
          <w:p w14:paraId="308367A8" w14:textId="77777777" w:rsidR="00F9164C" w:rsidRDefault="00000000">
            <w:pPr>
              <w:pStyle w:val="TableParagraph"/>
              <w:spacing w:before="152"/>
              <w:ind w:left="63"/>
              <w:rPr>
                <w:sz w:val="17"/>
              </w:rPr>
            </w:pPr>
            <w:r>
              <w:rPr>
                <w:sz w:val="17"/>
              </w:rPr>
              <w:t>EMR</w:t>
            </w:r>
            <w:r>
              <w:rPr>
                <w:spacing w:val="-6"/>
                <w:sz w:val="17"/>
              </w:rPr>
              <w:t xml:space="preserve"> </w:t>
            </w:r>
            <w:r>
              <w:rPr>
                <w:sz w:val="17"/>
              </w:rPr>
              <w:t>data</w:t>
            </w:r>
            <w:r>
              <w:rPr>
                <w:spacing w:val="-4"/>
                <w:sz w:val="17"/>
              </w:rPr>
              <w:t xml:space="preserve"> </w:t>
            </w:r>
            <w:r>
              <w:rPr>
                <w:spacing w:val="-2"/>
                <w:sz w:val="17"/>
              </w:rPr>
              <w:t>conflict</w:t>
            </w:r>
          </w:p>
        </w:tc>
      </w:tr>
      <w:tr w:rsidR="00F9164C" w14:paraId="3D12D092" w14:textId="77777777">
        <w:trPr>
          <w:trHeight w:val="502"/>
        </w:trPr>
        <w:tc>
          <w:tcPr>
            <w:tcW w:w="9150" w:type="dxa"/>
          </w:tcPr>
          <w:p w14:paraId="0E86DBCB" w14:textId="77777777" w:rsidR="00F9164C" w:rsidRDefault="00000000">
            <w:pPr>
              <w:pStyle w:val="TableParagraph"/>
              <w:spacing w:before="12" w:line="220" w:lineRule="atLeast"/>
              <w:ind w:left="3091" w:right="83"/>
              <w:rPr>
                <w:sz w:val="17"/>
              </w:rPr>
            </w:pPr>
            <w:r>
              <w:rPr>
                <w:sz w:val="17"/>
              </w:rPr>
              <w:t>COVID,</w:t>
            </w:r>
            <w:r>
              <w:rPr>
                <w:spacing w:val="-8"/>
                <w:sz w:val="17"/>
              </w:rPr>
              <w:t xml:space="preserve"> </w:t>
            </w:r>
            <w:r>
              <w:rPr>
                <w:sz w:val="17"/>
              </w:rPr>
              <w:t>pneumococcal,</w:t>
            </w:r>
            <w:r>
              <w:rPr>
                <w:spacing w:val="-8"/>
                <w:sz w:val="17"/>
              </w:rPr>
              <w:t xml:space="preserve"> </w:t>
            </w:r>
            <w:r>
              <w:rPr>
                <w:sz w:val="17"/>
              </w:rPr>
              <w:t>Shingrix,</w:t>
            </w:r>
            <w:r>
              <w:rPr>
                <w:spacing w:val="-8"/>
                <w:sz w:val="17"/>
              </w:rPr>
              <w:t xml:space="preserve"> </w:t>
            </w:r>
            <w:r>
              <w:rPr>
                <w:sz w:val="17"/>
              </w:rPr>
              <w:t>and</w:t>
            </w:r>
            <w:r>
              <w:rPr>
                <w:spacing w:val="-5"/>
                <w:sz w:val="17"/>
              </w:rPr>
              <w:t xml:space="preserve"> </w:t>
            </w:r>
            <w:r>
              <w:rPr>
                <w:sz w:val="17"/>
              </w:rPr>
              <w:t>Tdap</w:t>
            </w:r>
            <w:r>
              <w:rPr>
                <w:spacing w:val="-5"/>
                <w:sz w:val="17"/>
              </w:rPr>
              <w:t xml:space="preserve"> </w:t>
            </w:r>
            <w:r>
              <w:rPr>
                <w:sz w:val="17"/>
              </w:rPr>
              <w:t>statuses</w:t>
            </w:r>
            <w:r>
              <w:rPr>
                <w:spacing w:val="-1"/>
                <w:sz w:val="17"/>
              </w:rPr>
              <w:t xml:space="preserve"> </w:t>
            </w:r>
            <w:r>
              <w:rPr>
                <w:sz w:val="17"/>
              </w:rPr>
              <w:t>are</w:t>
            </w:r>
            <w:r>
              <w:rPr>
                <w:spacing w:val="-5"/>
                <w:sz w:val="17"/>
              </w:rPr>
              <w:t xml:space="preserve"> </w:t>
            </w:r>
            <w:r>
              <w:rPr>
                <w:sz w:val="17"/>
              </w:rPr>
              <w:t>graded but</w:t>
            </w:r>
            <w:r>
              <w:rPr>
                <w:spacing w:val="-3"/>
                <w:sz w:val="17"/>
              </w:rPr>
              <w:t xml:space="preserve"> </w:t>
            </w:r>
            <w:r>
              <w:rPr>
                <w:sz w:val="17"/>
              </w:rPr>
              <w:t>not available from the Thursday patient or visible immunization record</w:t>
            </w:r>
          </w:p>
        </w:tc>
        <w:tc>
          <w:tcPr>
            <w:tcW w:w="3089" w:type="dxa"/>
          </w:tcPr>
          <w:p w14:paraId="66AAAF45" w14:textId="77777777" w:rsidR="00F9164C" w:rsidRDefault="00000000">
            <w:pPr>
              <w:pStyle w:val="TableParagraph"/>
              <w:spacing w:before="152"/>
              <w:ind w:left="63"/>
              <w:rPr>
                <w:sz w:val="17"/>
              </w:rPr>
            </w:pPr>
            <w:r>
              <w:rPr>
                <w:sz w:val="17"/>
              </w:rPr>
              <w:t>Required</w:t>
            </w:r>
            <w:r>
              <w:rPr>
                <w:spacing w:val="-4"/>
                <w:sz w:val="17"/>
              </w:rPr>
              <w:t xml:space="preserve"> </w:t>
            </w:r>
            <w:r>
              <w:rPr>
                <w:sz w:val="17"/>
              </w:rPr>
              <w:t>information</w:t>
            </w:r>
            <w:r>
              <w:rPr>
                <w:spacing w:val="-3"/>
                <w:sz w:val="17"/>
              </w:rPr>
              <w:t xml:space="preserve"> </w:t>
            </w:r>
            <w:r>
              <w:rPr>
                <w:sz w:val="17"/>
              </w:rPr>
              <w:t>is</w:t>
            </w:r>
            <w:r>
              <w:rPr>
                <w:spacing w:val="-4"/>
                <w:sz w:val="17"/>
              </w:rPr>
              <w:t xml:space="preserve"> </w:t>
            </w:r>
            <w:r>
              <w:rPr>
                <w:spacing w:val="-2"/>
                <w:sz w:val="17"/>
              </w:rPr>
              <w:t>unavailable</w:t>
            </w:r>
          </w:p>
        </w:tc>
      </w:tr>
      <w:tr w:rsidR="00F9164C" w14:paraId="36314166" w14:textId="77777777">
        <w:trPr>
          <w:trHeight w:val="502"/>
        </w:trPr>
        <w:tc>
          <w:tcPr>
            <w:tcW w:w="9150" w:type="dxa"/>
          </w:tcPr>
          <w:p w14:paraId="15D8371A" w14:textId="77777777" w:rsidR="00F9164C" w:rsidRDefault="00000000">
            <w:pPr>
              <w:pStyle w:val="TableParagraph"/>
              <w:spacing w:before="15" w:line="220" w:lineRule="atLeast"/>
              <w:ind w:left="3091" w:right="83"/>
              <w:rPr>
                <w:sz w:val="17"/>
              </w:rPr>
            </w:pPr>
            <w:r>
              <w:rPr>
                <w:sz w:val="17"/>
              </w:rPr>
              <w:t>Required</w:t>
            </w:r>
            <w:r>
              <w:rPr>
                <w:spacing w:val="-5"/>
                <w:sz w:val="17"/>
              </w:rPr>
              <w:t xml:space="preserve"> </w:t>
            </w:r>
            <w:r>
              <w:rPr>
                <w:sz w:val="17"/>
              </w:rPr>
              <w:t>longitudinal</w:t>
            </w:r>
            <w:r>
              <w:rPr>
                <w:spacing w:val="-4"/>
                <w:sz w:val="17"/>
              </w:rPr>
              <w:t xml:space="preserve"> </w:t>
            </w:r>
            <w:r>
              <w:rPr>
                <w:sz w:val="17"/>
              </w:rPr>
              <w:t>cardiac</w:t>
            </w:r>
            <w:r>
              <w:rPr>
                <w:spacing w:val="-5"/>
                <w:sz w:val="17"/>
              </w:rPr>
              <w:t xml:space="preserve"> </w:t>
            </w:r>
            <w:r>
              <w:rPr>
                <w:sz w:val="17"/>
              </w:rPr>
              <w:t>history</w:t>
            </w:r>
            <w:r>
              <w:rPr>
                <w:spacing w:val="-6"/>
                <w:sz w:val="17"/>
              </w:rPr>
              <w:t xml:space="preserve"> </w:t>
            </w:r>
            <w:r>
              <w:rPr>
                <w:sz w:val="17"/>
              </w:rPr>
              <w:t>and</w:t>
            </w:r>
            <w:r>
              <w:rPr>
                <w:spacing w:val="-5"/>
                <w:sz w:val="17"/>
              </w:rPr>
              <w:t xml:space="preserve"> </w:t>
            </w:r>
            <w:r>
              <w:rPr>
                <w:sz w:val="17"/>
              </w:rPr>
              <w:t>disease</w:t>
            </w:r>
            <w:r>
              <w:rPr>
                <w:spacing w:val="-5"/>
                <w:sz w:val="17"/>
              </w:rPr>
              <w:t xml:space="preserve"> </w:t>
            </w:r>
            <w:r>
              <w:rPr>
                <w:sz w:val="17"/>
              </w:rPr>
              <w:t>details</w:t>
            </w:r>
            <w:r>
              <w:rPr>
                <w:spacing w:val="-6"/>
                <w:sz w:val="17"/>
              </w:rPr>
              <w:t xml:space="preserve"> </w:t>
            </w:r>
            <w:r>
              <w:rPr>
                <w:sz w:val="17"/>
              </w:rPr>
              <w:t>remain</w:t>
            </w:r>
            <w:r>
              <w:rPr>
                <w:spacing w:val="-5"/>
                <w:sz w:val="17"/>
              </w:rPr>
              <w:t xml:space="preserve"> </w:t>
            </w:r>
            <w:r>
              <w:rPr>
                <w:sz w:val="17"/>
              </w:rPr>
              <w:t>incomplete</w:t>
            </w:r>
            <w:r>
              <w:rPr>
                <w:spacing w:val="-5"/>
                <w:sz w:val="17"/>
              </w:rPr>
              <w:t xml:space="preserve"> </w:t>
            </w:r>
            <w:r>
              <w:rPr>
                <w:sz w:val="17"/>
              </w:rPr>
              <w:t>in the Thursday AI patient</w:t>
            </w:r>
          </w:p>
        </w:tc>
        <w:tc>
          <w:tcPr>
            <w:tcW w:w="3089" w:type="dxa"/>
          </w:tcPr>
          <w:p w14:paraId="22C68D8E" w14:textId="77777777" w:rsidR="00F9164C" w:rsidRDefault="00000000">
            <w:pPr>
              <w:pStyle w:val="TableParagraph"/>
              <w:spacing w:before="149"/>
              <w:ind w:left="63"/>
              <w:rPr>
                <w:sz w:val="17"/>
              </w:rPr>
            </w:pPr>
            <w:r>
              <w:rPr>
                <w:sz w:val="17"/>
              </w:rPr>
              <w:t>Required</w:t>
            </w:r>
            <w:r>
              <w:rPr>
                <w:spacing w:val="-4"/>
                <w:sz w:val="17"/>
              </w:rPr>
              <w:t xml:space="preserve"> </w:t>
            </w:r>
            <w:r>
              <w:rPr>
                <w:sz w:val="17"/>
              </w:rPr>
              <w:t>information</w:t>
            </w:r>
            <w:r>
              <w:rPr>
                <w:spacing w:val="-3"/>
                <w:sz w:val="17"/>
              </w:rPr>
              <w:t xml:space="preserve"> </w:t>
            </w:r>
            <w:r>
              <w:rPr>
                <w:sz w:val="17"/>
              </w:rPr>
              <w:t>is</w:t>
            </w:r>
            <w:r>
              <w:rPr>
                <w:spacing w:val="-4"/>
                <w:sz w:val="17"/>
              </w:rPr>
              <w:t xml:space="preserve"> </w:t>
            </w:r>
            <w:r>
              <w:rPr>
                <w:spacing w:val="-2"/>
                <w:sz w:val="17"/>
              </w:rPr>
              <w:t>unavailable</w:t>
            </w:r>
          </w:p>
        </w:tc>
      </w:tr>
      <w:tr w:rsidR="00F9164C" w14:paraId="4A0F8401" w14:textId="77777777">
        <w:trPr>
          <w:trHeight w:val="457"/>
        </w:trPr>
        <w:tc>
          <w:tcPr>
            <w:tcW w:w="9150" w:type="dxa"/>
          </w:tcPr>
          <w:p w14:paraId="1AA6C478" w14:textId="77777777" w:rsidR="00F9164C" w:rsidRDefault="00000000">
            <w:pPr>
              <w:pStyle w:val="TableParagraph"/>
              <w:spacing w:line="220" w:lineRule="atLeast"/>
              <w:ind w:left="3091"/>
              <w:rPr>
                <w:sz w:val="17"/>
              </w:rPr>
            </w:pPr>
            <w:r>
              <w:rPr>
                <w:sz w:val="17"/>
              </w:rPr>
              <w:t>Expected</w:t>
            </w:r>
            <w:r>
              <w:rPr>
                <w:spacing w:val="-5"/>
                <w:sz w:val="17"/>
              </w:rPr>
              <w:t xml:space="preserve"> </w:t>
            </w:r>
            <w:r>
              <w:rPr>
                <w:sz w:val="17"/>
              </w:rPr>
              <w:t>interest</w:t>
            </w:r>
            <w:r>
              <w:rPr>
                <w:spacing w:val="-7"/>
                <w:sz w:val="17"/>
              </w:rPr>
              <w:t xml:space="preserve"> </w:t>
            </w:r>
            <w:r>
              <w:rPr>
                <w:sz w:val="17"/>
              </w:rPr>
              <w:t>in</w:t>
            </w:r>
            <w:r>
              <w:rPr>
                <w:spacing w:val="-5"/>
                <w:sz w:val="17"/>
              </w:rPr>
              <w:t xml:space="preserve"> </w:t>
            </w:r>
            <w:r>
              <w:rPr>
                <w:sz w:val="17"/>
              </w:rPr>
              <w:t>kidney</w:t>
            </w:r>
            <w:r>
              <w:rPr>
                <w:spacing w:val="-5"/>
                <w:sz w:val="17"/>
              </w:rPr>
              <w:t xml:space="preserve"> </w:t>
            </w:r>
            <w:r>
              <w:rPr>
                <w:sz w:val="17"/>
              </w:rPr>
              <w:t>function monitoring</w:t>
            </w:r>
            <w:r>
              <w:rPr>
                <w:spacing w:val="-5"/>
                <w:sz w:val="17"/>
              </w:rPr>
              <w:t xml:space="preserve"> </w:t>
            </w:r>
            <w:r>
              <w:rPr>
                <w:sz w:val="17"/>
              </w:rPr>
              <w:t>conflicts</w:t>
            </w:r>
            <w:r>
              <w:rPr>
                <w:spacing w:val="-6"/>
                <w:sz w:val="17"/>
              </w:rPr>
              <w:t xml:space="preserve"> </w:t>
            </w:r>
            <w:r>
              <w:rPr>
                <w:sz w:val="17"/>
              </w:rPr>
              <w:t>with</w:t>
            </w:r>
            <w:r>
              <w:rPr>
                <w:spacing w:val="-5"/>
                <w:sz w:val="17"/>
              </w:rPr>
              <w:t xml:space="preserve"> </w:t>
            </w:r>
            <w:r>
              <w:rPr>
                <w:sz w:val="17"/>
              </w:rPr>
              <w:t>the</w:t>
            </w:r>
            <w:r>
              <w:rPr>
                <w:spacing w:val="-5"/>
                <w:sz w:val="17"/>
              </w:rPr>
              <w:t xml:space="preserve"> </w:t>
            </w:r>
            <w:r>
              <w:rPr>
                <w:sz w:val="17"/>
              </w:rPr>
              <w:t>Thursday</w:t>
            </w:r>
            <w:r>
              <w:rPr>
                <w:spacing w:val="-6"/>
                <w:sz w:val="17"/>
              </w:rPr>
              <w:t xml:space="preserve"> </w:t>
            </w:r>
            <w:r>
              <w:rPr>
                <w:sz w:val="17"/>
              </w:rPr>
              <w:t>AI patient</w:t>
            </w:r>
            <w:r>
              <w:rPr>
                <w:spacing w:val="-3"/>
                <w:sz w:val="17"/>
              </w:rPr>
              <w:t xml:space="preserve"> </w:t>
            </w:r>
            <w:r>
              <w:rPr>
                <w:sz w:val="17"/>
              </w:rPr>
              <w:t>response</w:t>
            </w:r>
          </w:p>
        </w:tc>
        <w:tc>
          <w:tcPr>
            <w:tcW w:w="3089" w:type="dxa"/>
          </w:tcPr>
          <w:p w14:paraId="0ACBDDFA" w14:textId="77777777" w:rsidR="00F9164C" w:rsidRDefault="00000000">
            <w:pPr>
              <w:pStyle w:val="TableParagraph"/>
              <w:spacing w:before="152"/>
              <w:ind w:left="63"/>
              <w:rPr>
                <w:sz w:val="17"/>
              </w:rPr>
            </w:pPr>
            <w:r>
              <w:rPr>
                <w:sz w:val="17"/>
              </w:rPr>
              <w:t>AI</w:t>
            </w:r>
            <w:r>
              <w:rPr>
                <w:spacing w:val="-7"/>
                <w:sz w:val="17"/>
              </w:rPr>
              <w:t xml:space="preserve"> </w:t>
            </w:r>
            <w:r>
              <w:rPr>
                <w:sz w:val="17"/>
              </w:rPr>
              <w:t>patient</w:t>
            </w:r>
            <w:r>
              <w:rPr>
                <w:spacing w:val="-6"/>
                <w:sz w:val="17"/>
              </w:rPr>
              <w:t xml:space="preserve"> </w:t>
            </w:r>
            <w:r>
              <w:rPr>
                <w:sz w:val="17"/>
              </w:rPr>
              <w:t>and</w:t>
            </w:r>
            <w:r>
              <w:rPr>
                <w:spacing w:val="1"/>
                <w:sz w:val="17"/>
              </w:rPr>
              <w:t xml:space="preserve"> </w:t>
            </w:r>
            <w:r>
              <w:rPr>
                <w:sz w:val="17"/>
              </w:rPr>
              <w:t>rubric</w:t>
            </w:r>
            <w:r>
              <w:rPr>
                <w:spacing w:val="-4"/>
                <w:sz w:val="17"/>
              </w:rPr>
              <w:t xml:space="preserve"> </w:t>
            </w:r>
            <w:r>
              <w:rPr>
                <w:spacing w:val="-2"/>
                <w:sz w:val="17"/>
              </w:rPr>
              <w:t>disagree</w:t>
            </w:r>
          </w:p>
        </w:tc>
      </w:tr>
    </w:tbl>
    <w:p w14:paraId="5047FF71" w14:textId="77777777" w:rsidR="00F9164C" w:rsidRDefault="00F9164C">
      <w:pPr>
        <w:pStyle w:val="TableParagraph"/>
        <w:rPr>
          <w:sz w:val="17"/>
        </w:rPr>
        <w:sectPr w:rsidR="00F9164C">
          <w:pgSz w:w="12240" w:h="15840"/>
          <w:pgMar w:top="720" w:right="0" w:bottom="540" w:left="0" w:header="0" w:footer="313" w:gutter="0"/>
          <w:cols w:space="720"/>
        </w:sectPr>
      </w:pPr>
    </w:p>
    <w:p w14:paraId="751F6D29" w14:textId="77777777" w:rsidR="00F9164C" w:rsidRDefault="00000000">
      <w:pPr>
        <w:pStyle w:val="Heading6"/>
        <w:ind w:right="0"/>
      </w:pPr>
      <w:r>
        <w:rPr>
          <w:color w:val="183B62"/>
          <w:spacing w:val="-4"/>
        </w:rPr>
        <w:lastRenderedPageBreak/>
        <w:t>Issue</w:t>
      </w:r>
      <w:r>
        <w:rPr>
          <w:color w:val="183B62"/>
          <w:spacing w:val="-23"/>
        </w:rPr>
        <w:t xml:space="preserve"> </w:t>
      </w:r>
      <w:r>
        <w:rPr>
          <w:color w:val="183B62"/>
          <w:spacing w:val="-4"/>
        </w:rPr>
        <w:t>1.</w:t>
      </w:r>
      <w:r>
        <w:rPr>
          <w:color w:val="183B62"/>
          <w:spacing w:val="-24"/>
        </w:rPr>
        <w:t xml:space="preserve"> </w:t>
      </w:r>
      <w:r>
        <w:rPr>
          <w:color w:val="183B62"/>
          <w:spacing w:val="-4"/>
        </w:rPr>
        <w:t>SOAP</w:t>
      </w:r>
      <w:r>
        <w:rPr>
          <w:color w:val="183B62"/>
          <w:spacing w:val="-21"/>
        </w:rPr>
        <w:t xml:space="preserve"> </w:t>
      </w:r>
      <w:r>
        <w:rPr>
          <w:color w:val="183B62"/>
          <w:spacing w:val="-4"/>
        </w:rPr>
        <w:t>grader</w:t>
      </w:r>
      <w:r>
        <w:rPr>
          <w:color w:val="183B62"/>
          <w:spacing w:val="-23"/>
        </w:rPr>
        <w:t xml:space="preserve"> </w:t>
      </w:r>
      <w:r>
        <w:rPr>
          <w:color w:val="183B62"/>
          <w:spacing w:val="-4"/>
        </w:rPr>
        <w:t>is</w:t>
      </w:r>
      <w:r>
        <w:rPr>
          <w:color w:val="183B62"/>
          <w:spacing w:val="-22"/>
        </w:rPr>
        <w:t xml:space="preserve"> </w:t>
      </w:r>
      <w:r>
        <w:rPr>
          <w:color w:val="183B62"/>
          <w:spacing w:val="-4"/>
        </w:rPr>
        <w:t>connected</w:t>
      </w:r>
      <w:r>
        <w:rPr>
          <w:color w:val="183B62"/>
          <w:spacing w:val="-21"/>
        </w:rPr>
        <w:t xml:space="preserve"> </w:t>
      </w:r>
      <w:r>
        <w:rPr>
          <w:color w:val="183B62"/>
          <w:spacing w:val="-4"/>
        </w:rPr>
        <w:t>to</w:t>
      </w:r>
      <w:r>
        <w:rPr>
          <w:color w:val="183B62"/>
          <w:spacing w:val="-23"/>
        </w:rPr>
        <w:t xml:space="preserve"> </w:t>
      </w:r>
      <w:r>
        <w:rPr>
          <w:color w:val="183B62"/>
          <w:spacing w:val="-4"/>
        </w:rPr>
        <w:t>a</w:t>
      </w:r>
      <w:r>
        <w:rPr>
          <w:color w:val="183B62"/>
          <w:spacing w:val="-21"/>
        </w:rPr>
        <w:t xml:space="preserve"> </w:t>
      </w:r>
      <w:r>
        <w:rPr>
          <w:color w:val="183B62"/>
          <w:spacing w:val="-4"/>
        </w:rPr>
        <w:t>different</w:t>
      </w:r>
      <w:r>
        <w:rPr>
          <w:color w:val="183B62"/>
          <w:spacing w:val="-24"/>
        </w:rPr>
        <w:t xml:space="preserve"> </w:t>
      </w:r>
      <w:r>
        <w:rPr>
          <w:color w:val="183B62"/>
          <w:spacing w:val="-4"/>
        </w:rPr>
        <w:t>64-year-old</w:t>
      </w:r>
      <w:r>
        <w:rPr>
          <w:color w:val="183B62"/>
          <w:spacing w:val="-21"/>
        </w:rPr>
        <w:t xml:space="preserve"> </w:t>
      </w:r>
      <w:r>
        <w:rPr>
          <w:color w:val="183B62"/>
          <w:spacing w:val="-4"/>
        </w:rPr>
        <w:t>female</w:t>
      </w:r>
      <w:r>
        <w:rPr>
          <w:color w:val="183B62"/>
          <w:spacing w:val="-22"/>
        </w:rPr>
        <w:t xml:space="preserve"> </w:t>
      </w:r>
      <w:r>
        <w:rPr>
          <w:color w:val="183B62"/>
          <w:spacing w:val="-4"/>
        </w:rPr>
        <w:t>case</w:t>
      </w:r>
    </w:p>
    <w:p w14:paraId="51ABB94D" w14:textId="77777777" w:rsidR="00F9164C" w:rsidRDefault="00000000">
      <w:pPr>
        <w:spacing w:before="188" w:line="276" w:lineRule="auto"/>
        <w:ind w:left="835" w:right="871"/>
        <w:rPr>
          <w:sz w:val="21"/>
        </w:rPr>
      </w:pPr>
      <w:r>
        <w:rPr>
          <w:rFonts w:ascii="Arial"/>
          <w:b/>
          <w:sz w:val="21"/>
        </w:rPr>
        <w:t>What</w:t>
      </w:r>
      <w:r>
        <w:rPr>
          <w:rFonts w:ascii="Arial"/>
          <w:b/>
          <w:spacing w:val="-2"/>
          <w:sz w:val="21"/>
        </w:rPr>
        <w:t xml:space="preserve"> </w:t>
      </w:r>
      <w:r>
        <w:rPr>
          <w:rFonts w:ascii="Arial"/>
          <w:b/>
          <w:sz w:val="21"/>
        </w:rPr>
        <w:t>the</w:t>
      </w:r>
      <w:r>
        <w:rPr>
          <w:rFonts w:ascii="Arial"/>
          <w:b/>
          <w:spacing w:val="-4"/>
          <w:sz w:val="21"/>
        </w:rPr>
        <w:t xml:space="preserve"> </w:t>
      </w:r>
      <w:r>
        <w:rPr>
          <w:rFonts w:ascii="Arial"/>
          <w:b/>
          <w:sz w:val="21"/>
        </w:rPr>
        <w:t>student</w:t>
      </w:r>
      <w:r>
        <w:rPr>
          <w:rFonts w:ascii="Arial"/>
          <w:b/>
          <w:spacing w:val="-7"/>
          <w:sz w:val="21"/>
        </w:rPr>
        <w:t xml:space="preserve"> </w:t>
      </w:r>
      <w:r>
        <w:rPr>
          <w:rFonts w:ascii="Arial"/>
          <w:b/>
          <w:sz w:val="21"/>
        </w:rPr>
        <w:t>saw or</w:t>
      </w:r>
      <w:r>
        <w:rPr>
          <w:rFonts w:ascii="Arial"/>
          <w:b/>
          <w:spacing w:val="-4"/>
          <w:sz w:val="21"/>
        </w:rPr>
        <w:t xml:space="preserve"> </w:t>
      </w:r>
      <w:r>
        <w:rPr>
          <w:rFonts w:ascii="Arial"/>
          <w:b/>
          <w:sz w:val="21"/>
        </w:rPr>
        <w:t xml:space="preserve">heard: </w:t>
      </w:r>
      <w:r>
        <w:rPr>
          <w:sz w:val="21"/>
        </w:rPr>
        <w:t>The</w:t>
      </w:r>
      <w:r>
        <w:rPr>
          <w:spacing w:val="-4"/>
          <w:sz w:val="21"/>
        </w:rPr>
        <w:t xml:space="preserve"> </w:t>
      </w:r>
      <w:r>
        <w:rPr>
          <w:sz w:val="21"/>
        </w:rPr>
        <w:t>live</w:t>
      </w:r>
      <w:r>
        <w:rPr>
          <w:spacing w:val="-4"/>
          <w:sz w:val="21"/>
        </w:rPr>
        <w:t xml:space="preserve"> </w:t>
      </w:r>
      <w:r>
        <w:rPr>
          <w:sz w:val="21"/>
        </w:rPr>
        <w:t>Thursday</w:t>
      </w:r>
      <w:r>
        <w:rPr>
          <w:spacing w:val="-2"/>
          <w:sz w:val="21"/>
        </w:rPr>
        <w:t xml:space="preserve"> </w:t>
      </w:r>
      <w:r>
        <w:rPr>
          <w:sz w:val="21"/>
        </w:rPr>
        <w:t>encounter</w:t>
      </w:r>
      <w:r>
        <w:rPr>
          <w:spacing w:val="-2"/>
          <w:sz w:val="21"/>
        </w:rPr>
        <w:t xml:space="preserve"> </w:t>
      </w:r>
      <w:r>
        <w:rPr>
          <w:sz w:val="21"/>
        </w:rPr>
        <w:t>identifies</w:t>
      </w:r>
      <w:r>
        <w:rPr>
          <w:spacing w:val="-2"/>
          <w:sz w:val="21"/>
        </w:rPr>
        <w:t xml:space="preserve"> </w:t>
      </w:r>
      <w:r>
        <w:rPr>
          <w:sz w:val="21"/>
        </w:rPr>
        <w:t>Robert Jenkins</w:t>
      </w:r>
      <w:r>
        <w:rPr>
          <w:spacing w:val="-2"/>
          <w:sz w:val="21"/>
        </w:rPr>
        <w:t xml:space="preserve"> </w:t>
      </w:r>
      <w:r>
        <w:rPr>
          <w:sz w:val="21"/>
        </w:rPr>
        <w:t>as</w:t>
      </w:r>
      <w:r>
        <w:rPr>
          <w:spacing w:val="-2"/>
          <w:sz w:val="21"/>
        </w:rPr>
        <w:t xml:space="preserve"> </w:t>
      </w:r>
      <w:r>
        <w:rPr>
          <w:sz w:val="21"/>
        </w:rPr>
        <w:t>a</w:t>
      </w:r>
      <w:r>
        <w:rPr>
          <w:spacing w:val="-4"/>
          <w:sz w:val="21"/>
        </w:rPr>
        <w:t xml:space="preserve"> </w:t>
      </w:r>
      <w:r>
        <w:rPr>
          <w:sz w:val="21"/>
        </w:rPr>
        <w:t>76-year-old</w:t>
      </w:r>
      <w:r>
        <w:rPr>
          <w:spacing w:val="-3"/>
          <w:sz w:val="21"/>
        </w:rPr>
        <w:t xml:space="preserve"> </w:t>
      </w:r>
      <w:r>
        <w:rPr>
          <w:sz w:val="21"/>
        </w:rPr>
        <w:t>male</w:t>
      </w:r>
      <w:r>
        <w:rPr>
          <w:spacing w:val="-4"/>
          <w:sz w:val="21"/>
        </w:rPr>
        <w:t xml:space="preserve"> </w:t>
      </w:r>
      <w:r>
        <w:rPr>
          <w:sz w:val="21"/>
        </w:rPr>
        <w:t>at the 6 month follow up after colonoscopy. The interview and SOAP note document successful periprocedural apixaban interruption and resumption, stable HFrEF symptoms, and the Robert Jenkins medication regimen.</w:t>
      </w:r>
    </w:p>
    <w:p w14:paraId="43F09F1B" w14:textId="77777777" w:rsidR="00F9164C" w:rsidRDefault="00000000">
      <w:pPr>
        <w:spacing w:before="102" w:line="273" w:lineRule="auto"/>
        <w:ind w:left="835" w:right="830"/>
        <w:rPr>
          <w:sz w:val="21"/>
        </w:rPr>
      </w:pPr>
      <w:r>
        <w:rPr>
          <w:rFonts w:ascii="Arial"/>
          <w:b/>
          <w:sz w:val="21"/>
        </w:rPr>
        <w:t>What</w:t>
      </w:r>
      <w:r>
        <w:rPr>
          <w:rFonts w:ascii="Arial"/>
          <w:b/>
          <w:spacing w:val="-2"/>
          <w:sz w:val="21"/>
        </w:rPr>
        <w:t xml:space="preserve"> </w:t>
      </w:r>
      <w:r>
        <w:rPr>
          <w:rFonts w:ascii="Arial"/>
          <w:b/>
          <w:sz w:val="21"/>
        </w:rPr>
        <w:t>the</w:t>
      </w:r>
      <w:r>
        <w:rPr>
          <w:rFonts w:ascii="Arial"/>
          <w:b/>
          <w:spacing w:val="-4"/>
          <w:sz w:val="21"/>
        </w:rPr>
        <w:t xml:space="preserve"> </w:t>
      </w:r>
      <w:r>
        <w:rPr>
          <w:rFonts w:ascii="Arial"/>
          <w:b/>
          <w:sz w:val="21"/>
        </w:rPr>
        <w:t>grader</w:t>
      </w:r>
      <w:r>
        <w:rPr>
          <w:rFonts w:ascii="Arial"/>
          <w:b/>
          <w:spacing w:val="-4"/>
          <w:sz w:val="21"/>
        </w:rPr>
        <w:t xml:space="preserve"> </w:t>
      </w:r>
      <w:r>
        <w:rPr>
          <w:rFonts w:ascii="Arial"/>
          <w:b/>
          <w:sz w:val="21"/>
        </w:rPr>
        <w:t xml:space="preserve">expected: </w:t>
      </w:r>
      <w:r>
        <w:rPr>
          <w:sz w:val="21"/>
        </w:rPr>
        <w:t>The</w:t>
      </w:r>
      <w:r>
        <w:rPr>
          <w:spacing w:val="-4"/>
          <w:sz w:val="21"/>
        </w:rPr>
        <w:t xml:space="preserve"> </w:t>
      </w:r>
      <w:r>
        <w:rPr>
          <w:sz w:val="21"/>
        </w:rPr>
        <w:t>AI</w:t>
      </w:r>
      <w:r>
        <w:rPr>
          <w:spacing w:val="-1"/>
          <w:sz w:val="21"/>
        </w:rPr>
        <w:t xml:space="preserve"> </w:t>
      </w:r>
      <w:r>
        <w:rPr>
          <w:sz w:val="21"/>
        </w:rPr>
        <w:t>feedback</w:t>
      </w:r>
      <w:r>
        <w:rPr>
          <w:spacing w:val="-2"/>
          <w:sz w:val="21"/>
        </w:rPr>
        <w:t xml:space="preserve"> </w:t>
      </w:r>
      <w:r>
        <w:rPr>
          <w:sz w:val="21"/>
        </w:rPr>
        <w:t>explicitly states</w:t>
      </w:r>
      <w:r>
        <w:rPr>
          <w:spacing w:val="-2"/>
          <w:sz w:val="21"/>
        </w:rPr>
        <w:t xml:space="preserve"> </w:t>
      </w:r>
      <w:r>
        <w:rPr>
          <w:sz w:val="21"/>
        </w:rPr>
        <w:t>that the</w:t>
      </w:r>
      <w:r>
        <w:rPr>
          <w:spacing w:val="-4"/>
          <w:sz w:val="21"/>
        </w:rPr>
        <w:t xml:space="preserve"> </w:t>
      </w:r>
      <w:r>
        <w:rPr>
          <w:sz w:val="21"/>
        </w:rPr>
        <w:t>rubric</w:t>
      </w:r>
      <w:r>
        <w:rPr>
          <w:spacing w:val="-2"/>
          <w:sz w:val="21"/>
        </w:rPr>
        <w:t xml:space="preserve"> </w:t>
      </w:r>
      <w:r>
        <w:rPr>
          <w:sz w:val="21"/>
        </w:rPr>
        <w:t>expected</w:t>
      </w:r>
      <w:r>
        <w:rPr>
          <w:spacing w:val="-4"/>
          <w:sz w:val="21"/>
        </w:rPr>
        <w:t xml:space="preserve"> </w:t>
      </w:r>
      <w:r>
        <w:rPr>
          <w:sz w:val="21"/>
        </w:rPr>
        <w:t>a</w:t>
      </w:r>
      <w:r>
        <w:rPr>
          <w:spacing w:val="-4"/>
          <w:sz w:val="21"/>
        </w:rPr>
        <w:t xml:space="preserve"> </w:t>
      </w:r>
      <w:r>
        <w:rPr>
          <w:sz w:val="21"/>
        </w:rPr>
        <w:t>64-year-old</w:t>
      </w:r>
      <w:r>
        <w:rPr>
          <w:spacing w:val="-4"/>
          <w:sz w:val="21"/>
        </w:rPr>
        <w:t xml:space="preserve"> </w:t>
      </w:r>
      <w:r>
        <w:rPr>
          <w:sz w:val="21"/>
        </w:rPr>
        <w:t>female</w:t>
      </w:r>
      <w:r>
        <w:rPr>
          <w:spacing w:val="-4"/>
          <w:sz w:val="21"/>
        </w:rPr>
        <w:t xml:space="preserve"> </w:t>
      </w:r>
      <w:r>
        <w:rPr>
          <w:sz w:val="21"/>
        </w:rPr>
        <w:t>with</w:t>
      </w:r>
      <w:r>
        <w:rPr>
          <w:spacing w:val="-4"/>
          <w:sz w:val="21"/>
        </w:rPr>
        <w:t xml:space="preserve"> </w:t>
      </w:r>
      <w:r>
        <w:rPr>
          <w:sz w:val="21"/>
        </w:rPr>
        <w:t>a different history of adherence, affordability, social barriers, medication doses, vital signs, and laboratory values.</w:t>
      </w:r>
    </w:p>
    <w:p w14:paraId="0114AA60" w14:textId="77777777" w:rsidR="00F9164C" w:rsidRDefault="00000000">
      <w:pPr>
        <w:spacing w:before="105" w:line="273" w:lineRule="auto"/>
        <w:ind w:left="835" w:right="963"/>
        <w:rPr>
          <w:sz w:val="21"/>
        </w:rPr>
      </w:pPr>
      <w:r>
        <w:rPr>
          <w:rFonts w:ascii="Arial"/>
          <w:b/>
          <w:sz w:val="21"/>
        </w:rPr>
        <w:t>Why</w:t>
      </w:r>
      <w:r>
        <w:rPr>
          <w:rFonts w:ascii="Arial"/>
          <w:b/>
          <w:spacing w:val="-4"/>
          <w:sz w:val="21"/>
        </w:rPr>
        <w:t xml:space="preserve"> </w:t>
      </w:r>
      <w:r>
        <w:rPr>
          <w:rFonts w:ascii="Arial"/>
          <w:b/>
          <w:sz w:val="21"/>
        </w:rPr>
        <w:t>this</w:t>
      </w:r>
      <w:r>
        <w:rPr>
          <w:rFonts w:ascii="Arial"/>
          <w:b/>
          <w:spacing w:val="-9"/>
          <w:sz w:val="21"/>
        </w:rPr>
        <w:t xml:space="preserve"> </w:t>
      </w:r>
      <w:r>
        <w:rPr>
          <w:rFonts w:ascii="Arial"/>
          <w:b/>
          <w:sz w:val="21"/>
        </w:rPr>
        <w:t>is</w:t>
      </w:r>
      <w:r>
        <w:rPr>
          <w:rFonts w:ascii="Arial"/>
          <w:b/>
          <w:spacing w:val="-4"/>
          <w:sz w:val="21"/>
        </w:rPr>
        <w:t xml:space="preserve"> </w:t>
      </w:r>
      <w:r>
        <w:rPr>
          <w:rFonts w:ascii="Arial"/>
          <w:b/>
          <w:sz w:val="21"/>
        </w:rPr>
        <w:t>a</w:t>
      </w:r>
      <w:r>
        <w:rPr>
          <w:rFonts w:ascii="Arial"/>
          <w:b/>
          <w:spacing w:val="-4"/>
          <w:sz w:val="21"/>
        </w:rPr>
        <w:t xml:space="preserve"> </w:t>
      </w:r>
      <w:r>
        <w:rPr>
          <w:rFonts w:ascii="Arial"/>
          <w:b/>
          <w:sz w:val="21"/>
        </w:rPr>
        <w:t xml:space="preserve">problem: </w:t>
      </w:r>
      <w:r>
        <w:rPr>
          <w:sz w:val="21"/>
        </w:rPr>
        <w:t>The</w:t>
      </w:r>
      <w:r>
        <w:rPr>
          <w:spacing w:val="-4"/>
          <w:sz w:val="21"/>
        </w:rPr>
        <w:t xml:space="preserve"> </w:t>
      </w:r>
      <w:r>
        <w:rPr>
          <w:sz w:val="21"/>
        </w:rPr>
        <w:t>44.2%</w:t>
      </w:r>
      <w:r>
        <w:rPr>
          <w:spacing w:val="-4"/>
          <w:sz w:val="21"/>
        </w:rPr>
        <w:t xml:space="preserve"> </w:t>
      </w:r>
      <w:r>
        <w:rPr>
          <w:sz w:val="21"/>
        </w:rPr>
        <w:t>score</w:t>
      </w:r>
      <w:r>
        <w:rPr>
          <w:spacing w:val="-4"/>
          <w:sz w:val="21"/>
        </w:rPr>
        <w:t xml:space="preserve"> </w:t>
      </w:r>
      <w:r>
        <w:rPr>
          <w:sz w:val="21"/>
        </w:rPr>
        <w:t>is</w:t>
      </w:r>
      <w:r>
        <w:rPr>
          <w:spacing w:val="-3"/>
          <w:sz w:val="21"/>
        </w:rPr>
        <w:t xml:space="preserve"> </w:t>
      </w:r>
      <w:r>
        <w:rPr>
          <w:sz w:val="21"/>
        </w:rPr>
        <w:t>not</w:t>
      </w:r>
      <w:r>
        <w:rPr>
          <w:spacing w:val="-1"/>
          <w:sz w:val="21"/>
        </w:rPr>
        <w:t xml:space="preserve"> </w:t>
      </w:r>
      <w:r>
        <w:rPr>
          <w:sz w:val="21"/>
        </w:rPr>
        <w:t>a</w:t>
      </w:r>
      <w:r>
        <w:rPr>
          <w:spacing w:val="-4"/>
          <w:sz w:val="21"/>
        </w:rPr>
        <w:t xml:space="preserve"> </w:t>
      </w:r>
      <w:r>
        <w:rPr>
          <w:sz w:val="21"/>
        </w:rPr>
        <w:t>valid assessment</w:t>
      </w:r>
      <w:r>
        <w:rPr>
          <w:spacing w:val="-1"/>
          <w:sz w:val="21"/>
        </w:rPr>
        <w:t xml:space="preserve"> </w:t>
      </w:r>
      <w:r>
        <w:rPr>
          <w:sz w:val="21"/>
        </w:rPr>
        <w:t>of</w:t>
      </w:r>
      <w:r>
        <w:rPr>
          <w:spacing w:val="-1"/>
          <w:sz w:val="21"/>
        </w:rPr>
        <w:t xml:space="preserve"> </w:t>
      </w:r>
      <w:r>
        <w:rPr>
          <w:sz w:val="21"/>
        </w:rPr>
        <w:t>the</w:t>
      </w:r>
      <w:r>
        <w:rPr>
          <w:spacing w:val="-4"/>
          <w:sz w:val="21"/>
        </w:rPr>
        <w:t xml:space="preserve"> </w:t>
      </w:r>
      <w:r>
        <w:rPr>
          <w:sz w:val="21"/>
        </w:rPr>
        <w:t>Robert</w:t>
      </w:r>
      <w:r>
        <w:rPr>
          <w:spacing w:val="-1"/>
          <w:sz w:val="21"/>
        </w:rPr>
        <w:t xml:space="preserve"> </w:t>
      </w:r>
      <w:r>
        <w:rPr>
          <w:sz w:val="21"/>
        </w:rPr>
        <w:t>Jenkins</w:t>
      </w:r>
      <w:r>
        <w:rPr>
          <w:spacing w:val="-3"/>
          <w:sz w:val="21"/>
        </w:rPr>
        <w:t xml:space="preserve"> </w:t>
      </w:r>
      <w:r>
        <w:rPr>
          <w:sz w:val="21"/>
        </w:rPr>
        <w:t>Thursday</w:t>
      </w:r>
      <w:r>
        <w:rPr>
          <w:spacing w:val="-3"/>
          <w:sz w:val="21"/>
        </w:rPr>
        <w:t xml:space="preserve"> </w:t>
      </w:r>
      <w:r>
        <w:rPr>
          <w:sz w:val="21"/>
        </w:rPr>
        <w:t>note because the scoring engine is using another patient case.</w:t>
      </w:r>
    </w:p>
    <w:p w14:paraId="10D8D701" w14:textId="77777777" w:rsidR="00F9164C" w:rsidRDefault="00000000">
      <w:pPr>
        <w:spacing w:before="104" w:line="278" w:lineRule="auto"/>
        <w:ind w:left="835" w:right="871"/>
        <w:rPr>
          <w:sz w:val="21"/>
        </w:rPr>
      </w:pPr>
      <w:r>
        <w:rPr>
          <w:rFonts w:ascii="Arial"/>
          <w:b/>
          <w:sz w:val="21"/>
        </w:rPr>
        <w:t>Suggested</w:t>
      </w:r>
      <w:r>
        <w:rPr>
          <w:rFonts w:ascii="Arial"/>
          <w:b/>
          <w:spacing w:val="-1"/>
          <w:sz w:val="21"/>
        </w:rPr>
        <w:t xml:space="preserve"> </w:t>
      </w:r>
      <w:r>
        <w:rPr>
          <w:rFonts w:ascii="Arial"/>
          <w:b/>
          <w:sz w:val="21"/>
        </w:rPr>
        <w:t>fix:</w:t>
      </w:r>
      <w:r>
        <w:rPr>
          <w:rFonts w:ascii="Arial"/>
          <w:b/>
          <w:spacing w:val="-1"/>
          <w:sz w:val="21"/>
        </w:rPr>
        <w:t xml:space="preserve"> </w:t>
      </w:r>
      <w:r>
        <w:rPr>
          <w:sz w:val="21"/>
        </w:rPr>
        <w:t>Map</w:t>
      </w:r>
      <w:r>
        <w:rPr>
          <w:spacing w:val="-4"/>
          <w:sz w:val="21"/>
        </w:rPr>
        <w:t xml:space="preserve"> </w:t>
      </w:r>
      <w:r>
        <w:rPr>
          <w:sz w:val="21"/>
        </w:rPr>
        <w:t>Robert</w:t>
      </w:r>
      <w:r>
        <w:rPr>
          <w:spacing w:val="-1"/>
          <w:sz w:val="21"/>
        </w:rPr>
        <w:t xml:space="preserve"> </w:t>
      </w:r>
      <w:r>
        <w:rPr>
          <w:sz w:val="21"/>
        </w:rPr>
        <w:t>Jenkins</w:t>
      </w:r>
      <w:r>
        <w:rPr>
          <w:spacing w:val="-3"/>
          <w:sz w:val="21"/>
        </w:rPr>
        <w:t xml:space="preserve"> </w:t>
      </w:r>
      <w:r>
        <w:rPr>
          <w:sz w:val="21"/>
        </w:rPr>
        <w:t>plus</w:t>
      </w:r>
      <w:r>
        <w:rPr>
          <w:spacing w:val="-3"/>
          <w:sz w:val="21"/>
        </w:rPr>
        <w:t xml:space="preserve"> </w:t>
      </w:r>
      <w:r>
        <w:rPr>
          <w:sz w:val="21"/>
        </w:rPr>
        <w:t>Thursday</w:t>
      </w:r>
      <w:r>
        <w:rPr>
          <w:spacing w:val="-3"/>
          <w:sz w:val="21"/>
        </w:rPr>
        <w:t xml:space="preserve"> </w:t>
      </w:r>
      <w:r>
        <w:rPr>
          <w:sz w:val="21"/>
        </w:rPr>
        <w:t>plus</w:t>
      </w:r>
      <w:r>
        <w:rPr>
          <w:spacing w:val="-3"/>
          <w:sz w:val="21"/>
        </w:rPr>
        <w:t xml:space="preserve"> </w:t>
      </w:r>
      <w:r>
        <w:rPr>
          <w:sz w:val="21"/>
        </w:rPr>
        <w:t>the</w:t>
      </w:r>
      <w:r>
        <w:rPr>
          <w:spacing w:val="-4"/>
          <w:sz w:val="21"/>
        </w:rPr>
        <w:t xml:space="preserve"> </w:t>
      </w:r>
      <w:r>
        <w:rPr>
          <w:sz w:val="21"/>
        </w:rPr>
        <w:t>6</w:t>
      </w:r>
      <w:r>
        <w:rPr>
          <w:spacing w:val="-4"/>
          <w:sz w:val="21"/>
        </w:rPr>
        <w:t xml:space="preserve"> </w:t>
      </w:r>
      <w:r>
        <w:rPr>
          <w:sz w:val="21"/>
        </w:rPr>
        <w:t>month</w:t>
      </w:r>
      <w:r>
        <w:rPr>
          <w:spacing w:val="-4"/>
          <w:sz w:val="21"/>
        </w:rPr>
        <w:t xml:space="preserve"> </w:t>
      </w:r>
      <w:r>
        <w:rPr>
          <w:sz w:val="21"/>
        </w:rPr>
        <w:t>follow</w:t>
      </w:r>
      <w:r>
        <w:rPr>
          <w:spacing w:val="-4"/>
          <w:sz w:val="21"/>
        </w:rPr>
        <w:t xml:space="preserve"> </w:t>
      </w:r>
      <w:r>
        <w:rPr>
          <w:sz w:val="21"/>
        </w:rPr>
        <w:t>up</w:t>
      </w:r>
      <w:r>
        <w:rPr>
          <w:spacing w:val="-4"/>
          <w:sz w:val="21"/>
        </w:rPr>
        <w:t xml:space="preserve"> </w:t>
      </w:r>
      <w:r>
        <w:rPr>
          <w:sz w:val="21"/>
        </w:rPr>
        <w:t>state</w:t>
      </w:r>
      <w:r>
        <w:rPr>
          <w:spacing w:val="-4"/>
          <w:sz w:val="21"/>
        </w:rPr>
        <w:t xml:space="preserve"> </w:t>
      </w:r>
      <w:r>
        <w:rPr>
          <w:sz w:val="21"/>
        </w:rPr>
        <w:t>to</w:t>
      </w:r>
      <w:r>
        <w:rPr>
          <w:spacing w:val="-4"/>
          <w:sz w:val="21"/>
        </w:rPr>
        <w:t xml:space="preserve"> </w:t>
      </w:r>
      <w:r>
        <w:rPr>
          <w:sz w:val="21"/>
        </w:rPr>
        <w:t>the</w:t>
      </w:r>
      <w:r>
        <w:rPr>
          <w:spacing w:val="-4"/>
          <w:sz w:val="21"/>
        </w:rPr>
        <w:t xml:space="preserve"> </w:t>
      </w:r>
      <w:r>
        <w:rPr>
          <w:sz w:val="21"/>
        </w:rPr>
        <w:t>Robert</w:t>
      </w:r>
      <w:r>
        <w:rPr>
          <w:spacing w:val="-1"/>
          <w:sz w:val="21"/>
        </w:rPr>
        <w:t xml:space="preserve"> </w:t>
      </w:r>
      <w:r>
        <w:rPr>
          <w:sz w:val="21"/>
        </w:rPr>
        <w:t>Jenkins Thursday rubric and validate patient ID, day, and rubric ID before grading.</w:t>
      </w:r>
    </w:p>
    <w:p w14:paraId="69BD08B2" w14:textId="77777777" w:rsidR="00F9164C" w:rsidRDefault="00000000">
      <w:pPr>
        <w:pStyle w:val="BodyText"/>
        <w:spacing w:before="40"/>
        <w:rPr>
          <w:sz w:val="20"/>
        </w:rPr>
      </w:pPr>
      <w:r>
        <w:rPr>
          <w:noProof/>
          <w:sz w:val="20"/>
        </w:rPr>
        <w:drawing>
          <wp:anchor distT="0" distB="0" distL="0" distR="0" simplePos="0" relativeHeight="487632896" behindDoc="1" locked="0" layoutInCell="1" allowOverlap="1" wp14:anchorId="59A90098" wp14:editId="4388AB66">
            <wp:simplePos x="0" y="0"/>
            <wp:positionH relativeFrom="page">
              <wp:posOffset>1003946</wp:posOffset>
            </wp:positionH>
            <wp:positionV relativeFrom="paragraph">
              <wp:posOffset>186874</wp:posOffset>
            </wp:positionV>
            <wp:extent cx="5756828" cy="2195512"/>
            <wp:effectExtent l="0" t="0" r="0" b="0"/>
            <wp:wrapTopAndBottom/>
            <wp:docPr id="170" name="Image 1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0" name="Image 170"/>
                    <pic:cNvPicPr/>
                  </pic:nvPicPr>
                  <pic:blipFill>
                    <a:blip r:embed="rId154" cstate="print"/>
                    <a:stretch>
                      <a:fillRect/>
                    </a:stretch>
                  </pic:blipFill>
                  <pic:spPr>
                    <a:xfrm>
                      <a:off x="0" y="0"/>
                      <a:ext cx="5756828" cy="2195512"/>
                    </a:xfrm>
                    <a:prstGeom prst="rect">
                      <a:avLst/>
                    </a:prstGeom>
                  </pic:spPr>
                </pic:pic>
              </a:graphicData>
            </a:graphic>
          </wp:anchor>
        </w:drawing>
      </w:r>
    </w:p>
    <w:p w14:paraId="14037703" w14:textId="77777777" w:rsidR="00F9164C" w:rsidRDefault="00000000">
      <w:pPr>
        <w:spacing w:before="157"/>
        <w:ind w:left="10" w:right="11"/>
        <w:jc w:val="center"/>
        <w:rPr>
          <w:rFonts w:ascii="Arial" w:hAnsi="Arial"/>
          <w:i/>
          <w:sz w:val="18"/>
        </w:rPr>
      </w:pPr>
      <w:r>
        <w:rPr>
          <w:rFonts w:ascii="Arial" w:hAnsi="Arial"/>
          <w:i/>
          <w:color w:val="696969"/>
          <w:sz w:val="18"/>
        </w:rPr>
        <w:t>Evidence</w:t>
      </w:r>
      <w:r>
        <w:rPr>
          <w:rFonts w:ascii="Arial" w:hAnsi="Arial"/>
          <w:i/>
          <w:color w:val="696969"/>
          <w:spacing w:val="-3"/>
          <w:sz w:val="18"/>
        </w:rPr>
        <w:t xml:space="preserve"> </w:t>
      </w:r>
      <w:r>
        <w:rPr>
          <w:rFonts w:ascii="Arial" w:hAnsi="Arial"/>
          <w:i/>
          <w:color w:val="696969"/>
          <w:sz w:val="18"/>
        </w:rPr>
        <w:t>–</w:t>
      </w:r>
      <w:r>
        <w:rPr>
          <w:rFonts w:ascii="Arial" w:hAnsi="Arial"/>
          <w:i/>
          <w:color w:val="696969"/>
          <w:spacing w:val="-2"/>
          <w:sz w:val="18"/>
        </w:rPr>
        <w:t xml:space="preserve"> </w:t>
      </w:r>
      <w:r>
        <w:rPr>
          <w:rFonts w:ascii="Arial" w:hAnsi="Arial"/>
          <w:i/>
          <w:color w:val="696969"/>
          <w:sz w:val="18"/>
        </w:rPr>
        <w:t>Thursday</w:t>
      </w:r>
      <w:r>
        <w:rPr>
          <w:rFonts w:ascii="Arial" w:hAnsi="Arial"/>
          <w:i/>
          <w:color w:val="696969"/>
          <w:spacing w:val="-1"/>
          <w:sz w:val="18"/>
        </w:rPr>
        <w:t xml:space="preserve"> </w:t>
      </w:r>
      <w:r>
        <w:rPr>
          <w:rFonts w:ascii="Arial" w:hAnsi="Arial"/>
          <w:i/>
          <w:color w:val="696969"/>
          <w:sz w:val="18"/>
        </w:rPr>
        <w:t>6</w:t>
      </w:r>
      <w:r>
        <w:rPr>
          <w:rFonts w:ascii="Arial" w:hAnsi="Arial"/>
          <w:i/>
          <w:color w:val="696969"/>
          <w:spacing w:val="-2"/>
          <w:sz w:val="18"/>
        </w:rPr>
        <w:t xml:space="preserve"> </w:t>
      </w:r>
      <w:r>
        <w:rPr>
          <w:rFonts w:ascii="Arial" w:hAnsi="Arial"/>
          <w:i/>
          <w:color w:val="696969"/>
          <w:sz w:val="18"/>
        </w:rPr>
        <w:t>Month</w:t>
      </w:r>
      <w:r>
        <w:rPr>
          <w:rFonts w:ascii="Arial" w:hAnsi="Arial"/>
          <w:i/>
          <w:color w:val="696969"/>
          <w:spacing w:val="-1"/>
          <w:sz w:val="18"/>
        </w:rPr>
        <w:t xml:space="preserve"> </w:t>
      </w:r>
      <w:r>
        <w:rPr>
          <w:rFonts w:ascii="Arial" w:hAnsi="Arial"/>
          <w:i/>
          <w:color w:val="696969"/>
          <w:sz w:val="18"/>
        </w:rPr>
        <w:t>Follow</w:t>
      </w:r>
      <w:r>
        <w:rPr>
          <w:rFonts w:ascii="Arial" w:hAnsi="Arial"/>
          <w:i/>
          <w:color w:val="696969"/>
          <w:spacing w:val="-1"/>
          <w:sz w:val="18"/>
        </w:rPr>
        <w:t xml:space="preserve"> </w:t>
      </w:r>
      <w:r>
        <w:rPr>
          <w:rFonts w:ascii="Arial" w:hAnsi="Arial"/>
          <w:i/>
          <w:color w:val="696969"/>
          <w:sz w:val="18"/>
        </w:rPr>
        <w:t>Up: student</w:t>
      </w:r>
      <w:r>
        <w:rPr>
          <w:rFonts w:ascii="Arial" w:hAnsi="Arial"/>
          <w:i/>
          <w:color w:val="696969"/>
          <w:spacing w:val="-1"/>
          <w:sz w:val="18"/>
        </w:rPr>
        <w:t xml:space="preserve"> </w:t>
      </w:r>
      <w:r>
        <w:rPr>
          <w:rFonts w:ascii="Arial" w:hAnsi="Arial"/>
          <w:i/>
          <w:color w:val="696969"/>
          <w:sz w:val="18"/>
        </w:rPr>
        <w:t>facing</w:t>
      </w:r>
      <w:r>
        <w:rPr>
          <w:rFonts w:ascii="Arial" w:hAnsi="Arial"/>
          <w:i/>
          <w:color w:val="696969"/>
          <w:spacing w:val="-1"/>
          <w:sz w:val="18"/>
        </w:rPr>
        <w:t xml:space="preserve"> </w:t>
      </w:r>
      <w:r>
        <w:rPr>
          <w:rFonts w:ascii="Arial" w:hAnsi="Arial"/>
          <w:i/>
          <w:color w:val="696969"/>
          <w:sz w:val="18"/>
        </w:rPr>
        <w:t>information</w:t>
      </w:r>
      <w:r>
        <w:rPr>
          <w:rFonts w:ascii="Arial" w:hAnsi="Arial"/>
          <w:i/>
          <w:color w:val="696969"/>
          <w:spacing w:val="-1"/>
          <w:sz w:val="18"/>
        </w:rPr>
        <w:t xml:space="preserve"> </w:t>
      </w:r>
      <w:r>
        <w:rPr>
          <w:rFonts w:ascii="Arial" w:hAnsi="Arial"/>
          <w:i/>
          <w:color w:val="696969"/>
          <w:sz w:val="18"/>
        </w:rPr>
        <w:t>compared</w:t>
      </w:r>
      <w:r>
        <w:rPr>
          <w:rFonts w:ascii="Arial" w:hAnsi="Arial"/>
          <w:i/>
          <w:color w:val="696969"/>
          <w:spacing w:val="-1"/>
          <w:sz w:val="18"/>
        </w:rPr>
        <w:t xml:space="preserve"> </w:t>
      </w:r>
      <w:r>
        <w:rPr>
          <w:rFonts w:ascii="Arial" w:hAnsi="Arial"/>
          <w:i/>
          <w:color w:val="696969"/>
          <w:sz w:val="18"/>
        </w:rPr>
        <w:t>with</w:t>
      </w:r>
      <w:r>
        <w:rPr>
          <w:rFonts w:ascii="Arial" w:hAnsi="Arial"/>
          <w:i/>
          <w:color w:val="696969"/>
          <w:spacing w:val="-1"/>
          <w:sz w:val="18"/>
        </w:rPr>
        <w:t xml:space="preserve"> </w:t>
      </w:r>
      <w:r>
        <w:rPr>
          <w:rFonts w:ascii="Arial" w:hAnsi="Arial"/>
          <w:i/>
          <w:color w:val="696969"/>
          <w:sz w:val="18"/>
        </w:rPr>
        <w:t>the</w:t>
      </w:r>
      <w:r>
        <w:rPr>
          <w:rFonts w:ascii="Arial" w:hAnsi="Arial"/>
          <w:i/>
          <w:color w:val="696969"/>
          <w:spacing w:val="-1"/>
          <w:sz w:val="18"/>
        </w:rPr>
        <w:t xml:space="preserve"> </w:t>
      </w:r>
      <w:r>
        <w:rPr>
          <w:rFonts w:ascii="Arial" w:hAnsi="Arial"/>
          <w:i/>
          <w:color w:val="696969"/>
          <w:sz w:val="18"/>
        </w:rPr>
        <w:t xml:space="preserve">grader/rubric </w:t>
      </w:r>
      <w:r>
        <w:rPr>
          <w:rFonts w:ascii="Arial" w:hAnsi="Arial"/>
          <w:i/>
          <w:color w:val="696969"/>
          <w:spacing w:val="-2"/>
          <w:sz w:val="18"/>
        </w:rPr>
        <w:t>expectation.</w:t>
      </w:r>
    </w:p>
    <w:p w14:paraId="63F95DE4" w14:textId="77777777" w:rsidR="00F9164C" w:rsidRDefault="00F9164C">
      <w:pPr>
        <w:jc w:val="center"/>
        <w:rPr>
          <w:rFonts w:ascii="Arial" w:hAnsi="Arial"/>
          <w:i/>
          <w:sz w:val="18"/>
        </w:rPr>
        <w:sectPr w:rsidR="00F9164C">
          <w:pgSz w:w="12240" w:h="15840"/>
          <w:pgMar w:top="720" w:right="0" w:bottom="540" w:left="0" w:header="0" w:footer="313" w:gutter="0"/>
          <w:cols w:space="720"/>
        </w:sectPr>
      </w:pPr>
    </w:p>
    <w:p w14:paraId="7093EFAF" w14:textId="77777777" w:rsidR="00F9164C" w:rsidRDefault="00000000">
      <w:pPr>
        <w:pStyle w:val="Heading6"/>
        <w:spacing w:line="290" w:lineRule="auto"/>
      </w:pPr>
      <w:r>
        <w:rPr>
          <w:color w:val="183B62"/>
          <w:spacing w:val="-4"/>
        </w:rPr>
        <w:lastRenderedPageBreak/>
        <w:t>Issue</w:t>
      </w:r>
      <w:r>
        <w:rPr>
          <w:color w:val="183B62"/>
          <w:spacing w:val="-22"/>
        </w:rPr>
        <w:t xml:space="preserve"> </w:t>
      </w:r>
      <w:r>
        <w:rPr>
          <w:color w:val="183B62"/>
          <w:spacing w:val="-4"/>
        </w:rPr>
        <w:t>2.</w:t>
      </w:r>
      <w:r>
        <w:rPr>
          <w:color w:val="183B62"/>
          <w:spacing w:val="-23"/>
        </w:rPr>
        <w:t xml:space="preserve"> </w:t>
      </w:r>
      <w:r>
        <w:rPr>
          <w:color w:val="183B62"/>
          <w:spacing w:val="-4"/>
        </w:rPr>
        <w:t>Patient</w:t>
      </w:r>
      <w:r>
        <w:rPr>
          <w:color w:val="183B62"/>
          <w:spacing w:val="-23"/>
        </w:rPr>
        <w:t xml:space="preserve"> </w:t>
      </w:r>
      <w:r>
        <w:rPr>
          <w:color w:val="183B62"/>
          <w:spacing w:val="-4"/>
        </w:rPr>
        <w:t>age</w:t>
      </w:r>
      <w:r>
        <w:rPr>
          <w:color w:val="183B62"/>
          <w:spacing w:val="-22"/>
        </w:rPr>
        <w:t xml:space="preserve"> </w:t>
      </w:r>
      <w:r>
        <w:rPr>
          <w:color w:val="183B62"/>
          <w:spacing w:val="-4"/>
        </w:rPr>
        <w:t>and</w:t>
      </w:r>
      <w:r>
        <w:rPr>
          <w:color w:val="183B62"/>
          <w:spacing w:val="-25"/>
        </w:rPr>
        <w:t xml:space="preserve"> </w:t>
      </w:r>
      <w:r>
        <w:rPr>
          <w:color w:val="183B62"/>
          <w:spacing w:val="-4"/>
        </w:rPr>
        <w:t>date</w:t>
      </w:r>
      <w:r>
        <w:rPr>
          <w:color w:val="183B62"/>
          <w:spacing w:val="-22"/>
        </w:rPr>
        <w:t xml:space="preserve"> </w:t>
      </w:r>
      <w:r>
        <w:rPr>
          <w:color w:val="183B62"/>
          <w:spacing w:val="-4"/>
        </w:rPr>
        <w:t>of</w:t>
      </w:r>
      <w:r>
        <w:rPr>
          <w:color w:val="183B62"/>
          <w:spacing w:val="-22"/>
        </w:rPr>
        <w:t xml:space="preserve"> </w:t>
      </w:r>
      <w:r>
        <w:rPr>
          <w:color w:val="183B62"/>
          <w:spacing w:val="-4"/>
        </w:rPr>
        <w:t>birth</w:t>
      </w:r>
      <w:r>
        <w:rPr>
          <w:color w:val="183B62"/>
          <w:spacing w:val="-24"/>
        </w:rPr>
        <w:t xml:space="preserve"> </w:t>
      </w:r>
      <w:r>
        <w:rPr>
          <w:color w:val="183B62"/>
          <w:spacing w:val="-4"/>
        </w:rPr>
        <w:t>remain</w:t>
      </w:r>
      <w:r>
        <w:rPr>
          <w:color w:val="183B62"/>
          <w:spacing w:val="-23"/>
        </w:rPr>
        <w:t xml:space="preserve"> </w:t>
      </w:r>
      <w:r>
        <w:rPr>
          <w:color w:val="183B62"/>
          <w:spacing w:val="-4"/>
        </w:rPr>
        <w:t>internally</w:t>
      </w:r>
      <w:r>
        <w:rPr>
          <w:color w:val="183B62"/>
          <w:spacing w:val="-20"/>
        </w:rPr>
        <w:t xml:space="preserve"> </w:t>
      </w:r>
      <w:r>
        <w:rPr>
          <w:color w:val="183B62"/>
          <w:spacing w:val="-4"/>
        </w:rPr>
        <w:t>inconsistent</w:t>
      </w:r>
      <w:r>
        <w:rPr>
          <w:color w:val="183B62"/>
          <w:spacing w:val="-23"/>
        </w:rPr>
        <w:t xml:space="preserve"> </w:t>
      </w:r>
      <w:r>
        <w:rPr>
          <w:color w:val="183B62"/>
          <w:spacing w:val="-4"/>
        </w:rPr>
        <w:t>in</w:t>
      </w:r>
      <w:r>
        <w:rPr>
          <w:color w:val="183B62"/>
          <w:spacing w:val="-23"/>
        </w:rPr>
        <w:t xml:space="preserve"> </w:t>
      </w:r>
      <w:r>
        <w:rPr>
          <w:color w:val="183B62"/>
          <w:spacing w:val="-4"/>
        </w:rPr>
        <w:t>the</w:t>
      </w:r>
      <w:r>
        <w:rPr>
          <w:color w:val="183B62"/>
          <w:spacing w:val="-22"/>
        </w:rPr>
        <w:t xml:space="preserve"> </w:t>
      </w:r>
      <w:r>
        <w:rPr>
          <w:color w:val="183B62"/>
          <w:spacing w:val="-4"/>
        </w:rPr>
        <w:t xml:space="preserve">Thursday </w:t>
      </w:r>
      <w:r>
        <w:rPr>
          <w:color w:val="183B62"/>
          <w:spacing w:val="-2"/>
        </w:rPr>
        <w:t>header</w:t>
      </w:r>
    </w:p>
    <w:p w14:paraId="765EF013" w14:textId="77777777" w:rsidR="00F9164C" w:rsidRDefault="00000000">
      <w:pPr>
        <w:spacing w:before="123" w:line="278" w:lineRule="auto"/>
        <w:ind w:left="835" w:right="871"/>
        <w:rPr>
          <w:sz w:val="21"/>
        </w:rPr>
      </w:pPr>
      <w:r>
        <w:rPr>
          <w:rFonts w:ascii="Arial"/>
          <w:b/>
          <w:sz w:val="21"/>
        </w:rPr>
        <w:t>What</w:t>
      </w:r>
      <w:r>
        <w:rPr>
          <w:rFonts w:ascii="Arial"/>
          <w:b/>
          <w:spacing w:val="-3"/>
          <w:sz w:val="21"/>
        </w:rPr>
        <w:t xml:space="preserve"> </w:t>
      </w:r>
      <w:r>
        <w:rPr>
          <w:rFonts w:ascii="Arial"/>
          <w:b/>
          <w:sz w:val="21"/>
        </w:rPr>
        <w:t>the</w:t>
      </w:r>
      <w:r>
        <w:rPr>
          <w:rFonts w:ascii="Arial"/>
          <w:b/>
          <w:spacing w:val="-4"/>
          <w:sz w:val="21"/>
        </w:rPr>
        <w:t xml:space="preserve"> </w:t>
      </w:r>
      <w:r>
        <w:rPr>
          <w:rFonts w:ascii="Arial"/>
          <w:b/>
          <w:sz w:val="21"/>
        </w:rPr>
        <w:t>student</w:t>
      </w:r>
      <w:r>
        <w:rPr>
          <w:rFonts w:ascii="Arial"/>
          <w:b/>
          <w:spacing w:val="-7"/>
          <w:sz w:val="21"/>
        </w:rPr>
        <w:t xml:space="preserve"> </w:t>
      </w:r>
      <w:r>
        <w:rPr>
          <w:rFonts w:ascii="Arial"/>
          <w:b/>
          <w:sz w:val="21"/>
        </w:rPr>
        <w:t>saw</w:t>
      </w:r>
      <w:r>
        <w:rPr>
          <w:rFonts w:ascii="Arial"/>
          <w:b/>
          <w:spacing w:val="-1"/>
          <w:sz w:val="21"/>
        </w:rPr>
        <w:t xml:space="preserve"> </w:t>
      </w:r>
      <w:r>
        <w:rPr>
          <w:rFonts w:ascii="Arial"/>
          <w:b/>
          <w:sz w:val="21"/>
        </w:rPr>
        <w:t>or</w:t>
      </w:r>
      <w:r>
        <w:rPr>
          <w:rFonts w:ascii="Arial"/>
          <w:b/>
          <w:spacing w:val="-4"/>
          <w:sz w:val="21"/>
        </w:rPr>
        <w:t xml:space="preserve"> </w:t>
      </w:r>
      <w:r>
        <w:rPr>
          <w:rFonts w:ascii="Arial"/>
          <w:b/>
          <w:sz w:val="21"/>
        </w:rPr>
        <w:t xml:space="preserve">heard: </w:t>
      </w:r>
      <w:r>
        <w:rPr>
          <w:sz w:val="21"/>
        </w:rPr>
        <w:t>The</w:t>
      </w:r>
      <w:r>
        <w:rPr>
          <w:spacing w:val="-4"/>
          <w:sz w:val="21"/>
        </w:rPr>
        <w:t xml:space="preserve"> </w:t>
      </w:r>
      <w:r>
        <w:rPr>
          <w:sz w:val="21"/>
        </w:rPr>
        <w:t>Thursday</w:t>
      </w:r>
      <w:r>
        <w:rPr>
          <w:spacing w:val="-3"/>
          <w:sz w:val="21"/>
        </w:rPr>
        <w:t xml:space="preserve"> </w:t>
      </w:r>
      <w:r>
        <w:rPr>
          <w:sz w:val="21"/>
        </w:rPr>
        <w:t>header</w:t>
      </w:r>
      <w:r>
        <w:rPr>
          <w:spacing w:val="-3"/>
          <w:sz w:val="21"/>
        </w:rPr>
        <w:t xml:space="preserve"> </w:t>
      </w:r>
      <w:r>
        <w:rPr>
          <w:sz w:val="21"/>
        </w:rPr>
        <w:t>displays</w:t>
      </w:r>
      <w:r>
        <w:rPr>
          <w:spacing w:val="-3"/>
          <w:sz w:val="21"/>
        </w:rPr>
        <w:t xml:space="preserve"> </w:t>
      </w:r>
      <w:r>
        <w:rPr>
          <w:sz w:val="21"/>
        </w:rPr>
        <w:t>Robert</w:t>
      </w:r>
      <w:r>
        <w:rPr>
          <w:spacing w:val="-1"/>
          <w:sz w:val="21"/>
        </w:rPr>
        <w:t xml:space="preserve"> </w:t>
      </w:r>
      <w:r>
        <w:rPr>
          <w:sz w:val="21"/>
        </w:rPr>
        <w:t>as</w:t>
      </w:r>
      <w:r>
        <w:rPr>
          <w:spacing w:val="-3"/>
          <w:sz w:val="21"/>
        </w:rPr>
        <w:t xml:space="preserve"> </w:t>
      </w:r>
      <w:r>
        <w:rPr>
          <w:sz w:val="21"/>
        </w:rPr>
        <w:t>76</w:t>
      </w:r>
      <w:r>
        <w:rPr>
          <w:spacing w:val="-4"/>
          <w:sz w:val="21"/>
        </w:rPr>
        <w:t xml:space="preserve"> </w:t>
      </w:r>
      <w:r>
        <w:rPr>
          <w:sz w:val="21"/>
        </w:rPr>
        <w:t>years</w:t>
      </w:r>
      <w:r>
        <w:rPr>
          <w:spacing w:val="-3"/>
          <w:sz w:val="21"/>
        </w:rPr>
        <w:t xml:space="preserve"> </w:t>
      </w:r>
      <w:r>
        <w:rPr>
          <w:sz w:val="21"/>
        </w:rPr>
        <w:t>old</w:t>
      </w:r>
      <w:r>
        <w:rPr>
          <w:spacing w:val="-4"/>
          <w:sz w:val="21"/>
        </w:rPr>
        <w:t xml:space="preserve"> </w:t>
      </w:r>
      <w:r>
        <w:rPr>
          <w:sz w:val="21"/>
        </w:rPr>
        <w:t>while</w:t>
      </w:r>
      <w:r>
        <w:rPr>
          <w:spacing w:val="-4"/>
          <w:sz w:val="21"/>
        </w:rPr>
        <w:t xml:space="preserve"> </w:t>
      </w:r>
      <w:r>
        <w:rPr>
          <w:sz w:val="21"/>
        </w:rPr>
        <w:t>showing</w:t>
      </w:r>
      <w:r>
        <w:rPr>
          <w:spacing w:val="-4"/>
          <w:sz w:val="21"/>
        </w:rPr>
        <w:t xml:space="preserve"> </w:t>
      </w:r>
      <w:r>
        <w:rPr>
          <w:sz w:val="21"/>
        </w:rPr>
        <w:t xml:space="preserve">DOB </w:t>
      </w:r>
      <w:r>
        <w:rPr>
          <w:spacing w:val="-2"/>
          <w:sz w:val="21"/>
        </w:rPr>
        <w:t>03/12/1972.</w:t>
      </w:r>
    </w:p>
    <w:p w14:paraId="332D117F" w14:textId="77777777" w:rsidR="00F9164C" w:rsidRDefault="00000000">
      <w:pPr>
        <w:spacing w:before="95"/>
        <w:ind w:left="835"/>
        <w:rPr>
          <w:sz w:val="21"/>
        </w:rPr>
      </w:pPr>
      <w:r>
        <w:rPr>
          <w:rFonts w:ascii="Arial"/>
          <w:b/>
          <w:sz w:val="21"/>
        </w:rPr>
        <w:t>What</w:t>
      </w:r>
      <w:r>
        <w:rPr>
          <w:rFonts w:ascii="Arial"/>
          <w:b/>
          <w:spacing w:val="-5"/>
          <w:sz w:val="21"/>
        </w:rPr>
        <w:t xml:space="preserve"> </w:t>
      </w:r>
      <w:r>
        <w:rPr>
          <w:rFonts w:ascii="Arial"/>
          <w:b/>
          <w:sz w:val="21"/>
        </w:rPr>
        <w:t>the</w:t>
      </w:r>
      <w:r>
        <w:rPr>
          <w:rFonts w:ascii="Arial"/>
          <w:b/>
          <w:spacing w:val="-5"/>
          <w:sz w:val="21"/>
        </w:rPr>
        <w:t xml:space="preserve"> </w:t>
      </w:r>
      <w:r>
        <w:rPr>
          <w:rFonts w:ascii="Arial"/>
          <w:b/>
          <w:sz w:val="21"/>
        </w:rPr>
        <w:t>grader</w:t>
      </w:r>
      <w:r>
        <w:rPr>
          <w:rFonts w:ascii="Arial"/>
          <w:b/>
          <w:spacing w:val="-5"/>
          <w:sz w:val="21"/>
        </w:rPr>
        <w:t xml:space="preserve"> </w:t>
      </w:r>
      <w:r>
        <w:rPr>
          <w:rFonts w:ascii="Arial"/>
          <w:b/>
          <w:sz w:val="21"/>
        </w:rPr>
        <w:t xml:space="preserve">expected: </w:t>
      </w:r>
      <w:r>
        <w:rPr>
          <w:sz w:val="21"/>
        </w:rPr>
        <w:t>The</w:t>
      </w:r>
      <w:r>
        <w:rPr>
          <w:spacing w:val="-4"/>
          <w:sz w:val="21"/>
        </w:rPr>
        <w:t xml:space="preserve"> </w:t>
      </w:r>
      <w:r>
        <w:rPr>
          <w:sz w:val="21"/>
        </w:rPr>
        <w:t>correct</w:t>
      </w:r>
      <w:r>
        <w:rPr>
          <w:spacing w:val="-1"/>
          <w:sz w:val="21"/>
        </w:rPr>
        <w:t xml:space="preserve"> </w:t>
      </w:r>
      <w:r>
        <w:rPr>
          <w:sz w:val="21"/>
        </w:rPr>
        <w:t>Robert</w:t>
      </w:r>
      <w:r>
        <w:rPr>
          <w:spacing w:val="-1"/>
          <w:sz w:val="21"/>
        </w:rPr>
        <w:t xml:space="preserve"> </w:t>
      </w:r>
      <w:r>
        <w:rPr>
          <w:sz w:val="21"/>
        </w:rPr>
        <w:t>Thursday</w:t>
      </w:r>
      <w:r>
        <w:rPr>
          <w:spacing w:val="-3"/>
          <w:sz w:val="21"/>
        </w:rPr>
        <w:t xml:space="preserve"> </w:t>
      </w:r>
      <w:r>
        <w:rPr>
          <w:sz w:val="21"/>
        </w:rPr>
        <w:t>rubric</w:t>
      </w:r>
      <w:r>
        <w:rPr>
          <w:spacing w:val="-3"/>
          <w:sz w:val="21"/>
        </w:rPr>
        <w:t xml:space="preserve"> </w:t>
      </w:r>
      <w:r>
        <w:rPr>
          <w:sz w:val="21"/>
        </w:rPr>
        <w:t>identifies</w:t>
      </w:r>
      <w:r>
        <w:rPr>
          <w:spacing w:val="-3"/>
          <w:sz w:val="21"/>
        </w:rPr>
        <w:t xml:space="preserve"> </w:t>
      </w:r>
      <w:r>
        <w:rPr>
          <w:sz w:val="21"/>
        </w:rPr>
        <w:t>the</w:t>
      </w:r>
      <w:r>
        <w:rPr>
          <w:spacing w:val="-4"/>
          <w:sz w:val="21"/>
        </w:rPr>
        <w:t xml:space="preserve"> </w:t>
      </w:r>
      <w:r>
        <w:rPr>
          <w:sz w:val="21"/>
        </w:rPr>
        <w:t>patient</w:t>
      </w:r>
      <w:r>
        <w:rPr>
          <w:spacing w:val="-1"/>
          <w:sz w:val="21"/>
        </w:rPr>
        <w:t xml:space="preserve"> </w:t>
      </w:r>
      <w:r>
        <w:rPr>
          <w:sz w:val="21"/>
        </w:rPr>
        <w:t>as</w:t>
      </w:r>
      <w:r>
        <w:rPr>
          <w:spacing w:val="-3"/>
          <w:sz w:val="21"/>
        </w:rPr>
        <w:t xml:space="preserve"> </w:t>
      </w:r>
      <w:r>
        <w:rPr>
          <w:sz w:val="21"/>
        </w:rPr>
        <w:t>76</w:t>
      </w:r>
      <w:r>
        <w:rPr>
          <w:spacing w:val="-5"/>
          <w:sz w:val="21"/>
        </w:rPr>
        <w:t xml:space="preserve"> </w:t>
      </w:r>
      <w:r>
        <w:rPr>
          <w:sz w:val="21"/>
        </w:rPr>
        <w:t>years</w:t>
      </w:r>
      <w:r>
        <w:rPr>
          <w:spacing w:val="-2"/>
          <w:sz w:val="21"/>
        </w:rPr>
        <w:t xml:space="preserve"> </w:t>
      </w:r>
      <w:r>
        <w:rPr>
          <w:spacing w:val="-4"/>
          <w:sz w:val="21"/>
        </w:rPr>
        <w:t>old.</w:t>
      </w:r>
    </w:p>
    <w:p w14:paraId="63051412" w14:textId="77777777" w:rsidR="00F9164C" w:rsidRDefault="00000000">
      <w:pPr>
        <w:spacing w:before="138" w:line="273" w:lineRule="auto"/>
        <w:ind w:left="835" w:right="871"/>
        <w:rPr>
          <w:sz w:val="21"/>
        </w:rPr>
      </w:pPr>
      <w:r>
        <w:rPr>
          <w:rFonts w:ascii="Arial"/>
          <w:b/>
          <w:sz w:val="21"/>
        </w:rPr>
        <w:t>Why</w:t>
      </w:r>
      <w:r>
        <w:rPr>
          <w:rFonts w:ascii="Arial"/>
          <w:b/>
          <w:spacing w:val="-5"/>
          <w:sz w:val="21"/>
        </w:rPr>
        <w:t xml:space="preserve"> </w:t>
      </w:r>
      <w:r>
        <w:rPr>
          <w:rFonts w:ascii="Arial"/>
          <w:b/>
          <w:sz w:val="21"/>
        </w:rPr>
        <w:t>this</w:t>
      </w:r>
      <w:r>
        <w:rPr>
          <w:rFonts w:ascii="Arial"/>
          <w:b/>
          <w:spacing w:val="-9"/>
          <w:sz w:val="21"/>
        </w:rPr>
        <w:t xml:space="preserve"> </w:t>
      </w:r>
      <w:r>
        <w:rPr>
          <w:rFonts w:ascii="Arial"/>
          <w:b/>
          <w:sz w:val="21"/>
        </w:rPr>
        <w:t>is</w:t>
      </w:r>
      <w:r>
        <w:rPr>
          <w:rFonts w:ascii="Arial"/>
          <w:b/>
          <w:spacing w:val="-5"/>
          <w:sz w:val="21"/>
        </w:rPr>
        <w:t xml:space="preserve"> </w:t>
      </w:r>
      <w:r>
        <w:rPr>
          <w:rFonts w:ascii="Arial"/>
          <w:b/>
          <w:sz w:val="21"/>
        </w:rPr>
        <w:t>a</w:t>
      </w:r>
      <w:r>
        <w:rPr>
          <w:rFonts w:ascii="Arial"/>
          <w:b/>
          <w:spacing w:val="-5"/>
          <w:sz w:val="21"/>
        </w:rPr>
        <w:t xml:space="preserve"> </w:t>
      </w:r>
      <w:r>
        <w:rPr>
          <w:rFonts w:ascii="Arial"/>
          <w:b/>
          <w:sz w:val="21"/>
        </w:rPr>
        <w:t xml:space="preserve">problem: </w:t>
      </w:r>
      <w:r>
        <w:rPr>
          <w:sz w:val="21"/>
        </w:rPr>
        <w:t>The</w:t>
      </w:r>
      <w:r>
        <w:rPr>
          <w:spacing w:val="-5"/>
          <w:sz w:val="21"/>
        </w:rPr>
        <w:t xml:space="preserve"> </w:t>
      </w:r>
      <w:r>
        <w:rPr>
          <w:sz w:val="21"/>
        </w:rPr>
        <w:t>same</w:t>
      </w:r>
      <w:r>
        <w:rPr>
          <w:spacing w:val="-5"/>
          <w:sz w:val="21"/>
        </w:rPr>
        <w:t xml:space="preserve"> </w:t>
      </w:r>
      <w:r>
        <w:rPr>
          <w:sz w:val="21"/>
        </w:rPr>
        <w:t>chart</w:t>
      </w:r>
      <w:r>
        <w:rPr>
          <w:spacing w:val="-1"/>
          <w:sz w:val="21"/>
        </w:rPr>
        <w:t xml:space="preserve"> </w:t>
      </w:r>
      <w:r>
        <w:rPr>
          <w:sz w:val="21"/>
        </w:rPr>
        <w:t>contains</w:t>
      </w:r>
      <w:r>
        <w:rPr>
          <w:spacing w:val="-3"/>
          <w:sz w:val="21"/>
        </w:rPr>
        <w:t xml:space="preserve"> </w:t>
      </w:r>
      <w:r>
        <w:rPr>
          <w:sz w:val="21"/>
        </w:rPr>
        <w:t>conflicting</w:t>
      </w:r>
      <w:r>
        <w:rPr>
          <w:spacing w:val="-5"/>
          <w:sz w:val="21"/>
        </w:rPr>
        <w:t xml:space="preserve"> </w:t>
      </w:r>
      <w:r>
        <w:rPr>
          <w:sz w:val="21"/>
        </w:rPr>
        <w:t>demographic</w:t>
      </w:r>
      <w:r>
        <w:rPr>
          <w:spacing w:val="-3"/>
          <w:sz w:val="21"/>
        </w:rPr>
        <w:t xml:space="preserve"> </w:t>
      </w:r>
      <w:r>
        <w:rPr>
          <w:sz w:val="21"/>
        </w:rPr>
        <w:t>fields,</w:t>
      </w:r>
      <w:r>
        <w:rPr>
          <w:spacing w:val="-1"/>
          <w:sz w:val="21"/>
        </w:rPr>
        <w:t xml:space="preserve"> </w:t>
      </w:r>
      <w:r>
        <w:rPr>
          <w:sz w:val="21"/>
        </w:rPr>
        <w:t>and</w:t>
      </w:r>
      <w:r>
        <w:rPr>
          <w:spacing w:val="-5"/>
          <w:sz w:val="21"/>
        </w:rPr>
        <w:t xml:space="preserve"> </w:t>
      </w:r>
      <w:r>
        <w:rPr>
          <w:sz w:val="21"/>
        </w:rPr>
        <w:t>the</w:t>
      </w:r>
      <w:r>
        <w:rPr>
          <w:spacing w:val="-5"/>
          <w:sz w:val="21"/>
        </w:rPr>
        <w:t xml:space="preserve"> </w:t>
      </w:r>
      <w:r>
        <w:rPr>
          <w:sz w:val="21"/>
        </w:rPr>
        <w:t>discrepancy persists across the longitudinal encounters.</w:t>
      </w:r>
    </w:p>
    <w:p w14:paraId="54DFD5B2" w14:textId="77777777" w:rsidR="00F9164C" w:rsidRDefault="00000000">
      <w:pPr>
        <w:spacing w:before="105"/>
        <w:ind w:left="835"/>
        <w:rPr>
          <w:sz w:val="21"/>
        </w:rPr>
      </w:pPr>
      <w:r>
        <w:rPr>
          <w:rFonts w:ascii="Arial"/>
          <w:b/>
          <w:sz w:val="21"/>
        </w:rPr>
        <w:t>Suggested</w:t>
      </w:r>
      <w:r>
        <w:rPr>
          <w:rFonts w:ascii="Arial"/>
          <w:b/>
          <w:spacing w:val="-3"/>
          <w:sz w:val="21"/>
        </w:rPr>
        <w:t xml:space="preserve"> </w:t>
      </w:r>
      <w:r>
        <w:rPr>
          <w:rFonts w:ascii="Arial"/>
          <w:b/>
          <w:sz w:val="21"/>
        </w:rPr>
        <w:t xml:space="preserve">fix: </w:t>
      </w:r>
      <w:r>
        <w:rPr>
          <w:sz w:val="21"/>
        </w:rPr>
        <w:t>Correct the</w:t>
      </w:r>
      <w:r>
        <w:rPr>
          <w:spacing w:val="-4"/>
          <w:sz w:val="21"/>
        </w:rPr>
        <w:t xml:space="preserve"> </w:t>
      </w:r>
      <w:r>
        <w:rPr>
          <w:sz w:val="21"/>
        </w:rPr>
        <w:t>longitudinal</w:t>
      </w:r>
      <w:r>
        <w:rPr>
          <w:spacing w:val="-4"/>
          <w:sz w:val="21"/>
        </w:rPr>
        <w:t xml:space="preserve"> </w:t>
      </w:r>
      <w:r>
        <w:rPr>
          <w:sz w:val="21"/>
        </w:rPr>
        <w:t>demographic</w:t>
      </w:r>
      <w:r>
        <w:rPr>
          <w:spacing w:val="-2"/>
          <w:sz w:val="21"/>
        </w:rPr>
        <w:t xml:space="preserve"> </w:t>
      </w:r>
      <w:r>
        <w:rPr>
          <w:sz w:val="21"/>
        </w:rPr>
        <w:t>record</w:t>
      </w:r>
      <w:r>
        <w:rPr>
          <w:spacing w:val="-4"/>
          <w:sz w:val="21"/>
        </w:rPr>
        <w:t xml:space="preserve"> </w:t>
      </w:r>
      <w:r>
        <w:rPr>
          <w:sz w:val="21"/>
        </w:rPr>
        <w:t>so</w:t>
      </w:r>
      <w:r>
        <w:rPr>
          <w:spacing w:val="-4"/>
          <w:sz w:val="21"/>
        </w:rPr>
        <w:t xml:space="preserve"> </w:t>
      </w:r>
      <w:r>
        <w:rPr>
          <w:sz w:val="21"/>
        </w:rPr>
        <w:t>age</w:t>
      </w:r>
      <w:r>
        <w:rPr>
          <w:spacing w:val="-4"/>
          <w:sz w:val="21"/>
        </w:rPr>
        <w:t xml:space="preserve"> </w:t>
      </w:r>
      <w:r>
        <w:rPr>
          <w:sz w:val="21"/>
        </w:rPr>
        <w:t>and</w:t>
      </w:r>
      <w:r>
        <w:rPr>
          <w:spacing w:val="-4"/>
          <w:sz w:val="21"/>
        </w:rPr>
        <w:t xml:space="preserve"> </w:t>
      </w:r>
      <w:r>
        <w:rPr>
          <w:sz w:val="21"/>
        </w:rPr>
        <w:t>date</w:t>
      </w:r>
      <w:r>
        <w:rPr>
          <w:spacing w:val="-4"/>
          <w:sz w:val="21"/>
        </w:rPr>
        <w:t xml:space="preserve"> </w:t>
      </w:r>
      <w:r>
        <w:rPr>
          <w:sz w:val="21"/>
        </w:rPr>
        <w:t>of birth</w:t>
      </w:r>
      <w:r>
        <w:rPr>
          <w:spacing w:val="-4"/>
          <w:sz w:val="21"/>
        </w:rPr>
        <w:t xml:space="preserve"> </w:t>
      </w:r>
      <w:r>
        <w:rPr>
          <w:sz w:val="21"/>
        </w:rPr>
        <w:t>agree</w:t>
      </w:r>
      <w:r>
        <w:rPr>
          <w:spacing w:val="-4"/>
          <w:sz w:val="21"/>
        </w:rPr>
        <w:t xml:space="preserve"> </w:t>
      </w:r>
      <w:r>
        <w:rPr>
          <w:sz w:val="21"/>
        </w:rPr>
        <w:t>on</w:t>
      </w:r>
      <w:r>
        <w:rPr>
          <w:spacing w:val="-4"/>
          <w:sz w:val="21"/>
        </w:rPr>
        <w:t xml:space="preserve"> </w:t>
      </w:r>
      <w:r>
        <w:rPr>
          <w:sz w:val="21"/>
        </w:rPr>
        <w:t>every</w:t>
      </w:r>
      <w:r>
        <w:rPr>
          <w:spacing w:val="-2"/>
          <w:sz w:val="21"/>
        </w:rPr>
        <w:t xml:space="preserve"> visit.</w:t>
      </w:r>
    </w:p>
    <w:p w14:paraId="2A1601BB" w14:textId="77777777" w:rsidR="00F9164C" w:rsidRDefault="00000000">
      <w:pPr>
        <w:pStyle w:val="BodyText"/>
        <w:rPr>
          <w:sz w:val="19"/>
        </w:rPr>
      </w:pPr>
      <w:r>
        <w:rPr>
          <w:noProof/>
          <w:sz w:val="19"/>
        </w:rPr>
        <w:drawing>
          <wp:anchor distT="0" distB="0" distL="0" distR="0" simplePos="0" relativeHeight="487633408" behindDoc="1" locked="0" layoutInCell="1" allowOverlap="1" wp14:anchorId="6D243C46" wp14:editId="22292991">
            <wp:simplePos x="0" y="0"/>
            <wp:positionH relativeFrom="page">
              <wp:posOffset>942031</wp:posOffset>
            </wp:positionH>
            <wp:positionV relativeFrom="paragraph">
              <wp:posOffset>154598</wp:posOffset>
            </wp:positionV>
            <wp:extent cx="5856658" cy="2295525"/>
            <wp:effectExtent l="0" t="0" r="0" b="0"/>
            <wp:wrapTopAndBottom/>
            <wp:docPr id="171" name="Image 1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1" name="Image 171"/>
                    <pic:cNvPicPr/>
                  </pic:nvPicPr>
                  <pic:blipFill>
                    <a:blip r:embed="rId155" cstate="print"/>
                    <a:stretch>
                      <a:fillRect/>
                    </a:stretch>
                  </pic:blipFill>
                  <pic:spPr>
                    <a:xfrm>
                      <a:off x="0" y="0"/>
                      <a:ext cx="5856658" cy="2295525"/>
                    </a:xfrm>
                    <a:prstGeom prst="rect">
                      <a:avLst/>
                    </a:prstGeom>
                  </pic:spPr>
                </pic:pic>
              </a:graphicData>
            </a:graphic>
          </wp:anchor>
        </w:drawing>
      </w:r>
    </w:p>
    <w:p w14:paraId="294D2446" w14:textId="77777777" w:rsidR="00F9164C" w:rsidRDefault="00000000">
      <w:pPr>
        <w:spacing w:before="89"/>
        <w:ind w:left="10" w:right="11"/>
        <w:jc w:val="center"/>
        <w:rPr>
          <w:rFonts w:ascii="Arial" w:hAnsi="Arial"/>
          <w:i/>
          <w:sz w:val="18"/>
        </w:rPr>
      </w:pPr>
      <w:r>
        <w:rPr>
          <w:rFonts w:ascii="Arial" w:hAnsi="Arial"/>
          <w:i/>
          <w:color w:val="696969"/>
          <w:sz w:val="18"/>
        </w:rPr>
        <w:t>Evidence</w:t>
      </w:r>
      <w:r>
        <w:rPr>
          <w:rFonts w:ascii="Arial" w:hAnsi="Arial"/>
          <w:i/>
          <w:color w:val="696969"/>
          <w:spacing w:val="-3"/>
          <w:sz w:val="18"/>
        </w:rPr>
        <w:t xml:space="preserve"> </w:t>
      </w:r>
      <w:r>
        <w:rPr>
          <w:rFonts w:ascii="Arial" w:hAnsi="Arial"/>
          <w:i/>
          <w:color w:val="696969"/>
          <w:sz w:val="18"/>
        </w:rPr>
        <w:t>–</w:t>
      </w:r>
      <w:r>
        <w:rPr>
          <w:rFonts w:ascii="Arial" w:hAnsi="Arial"/>
          <w:i/>
          <w:color w:val="696969"/>
          <w:spacing w:val="-2"/>
          <w:sz w:val="18"/>
        </w:rPr>
        <w:t xml:space="preserve"> </w:t>
      </w:r>
      <w:r>
        <w:rPr>
          <w:rFonts w:ascii="Arial" w:hAnsi="Arial"/>
          <w:i/>
          <w:color w:val="696969"/>
          <w:sz w:val="18"/>
        </w:rPr>
        <w:t>Thursday</w:t>
      </w:r>
      <w:r>
        <w:rPr>
          <w:rFonts w:ascii="Arial" w:hAnsi="Arial"/>
          <w:i/>
          <w:color w:val="696969"/>
          <w:spacing w:val="-1"/>
          <w:sz w:val="18"/>
        </w:rPr>
        <w:t xml:space="preserve"> </w:t>
      </w:r>
      <w:r>
        <w:rPr>
          <w:rFonts w:ascii="Arial" w:hAnsi="Arial"/>
          <w:i/>
          <w:color w:val="696969"/>
          <w:sz w:val="18"/>
        </w:rPr>
        <w:t>6</w:t>
      </w:r>
      <w:r>
        <w:rPr>
          <w:rFonts w:ascii="Arial" w:hAnsi="Arial"/>
          <w:i/>
          <w:color w:val="696969"/>
          <w:spacing w:val="-2"/>
          <w:sz w:val="18"/>
        </w:rPr>
        <w:t xml:space="preserve"> </w:t>
      </w:r>
      <w:r>
        <w:rPr>
          <w:rFonts w:ascii="Arial" w:hAnsi="Arial"/>
          <w:i/>
          <w:color w:val="696969"/>
          <w:sz w:val="18"/>
        </w:rPr>
        <w:t>Month</w:t>
      </w:r>
      <w:r>
        <w:rPr>
          <w:rFonts w:ascii="Arial" w:hAnsi="Arial"/>
          <w:i/>
          <w:color w:val="696969"/>
          <w:spacing w:val="-1"/>
          <w:sz w:val="18"/>
        </w:rPr>
        <w:t xml:space="preserve"> </w:t>
      </w:r>
      <w:r>
        <w:rPr>
          <w:rFonts w:ascii="Arial" w:hAnsi="Arial"/>
          <w:i/>
          <w:color w:val="696969"/>
          <w:sz w:val="18"/>
        </w:rPr>
        <w:t>Follow</w:t>
      </w:r>
      <w:r>
        <w:rPr>
          <w:rFonts w:ascii="Arial" w:hAnsi="Arial"/>
          <w:i/>
          <w:color w:val="696969"/>
          <w:spacing w:val="-1"/>
          <w:sz w:val="18"/>
        </w:rPr>
        <w:t xml:space="preserve"> </w:t>
      </w:r>
      <w:r>
        <w:rPr>
          <w:rFonts w:ascii="Arial" w:hAnsi="Arial"/>
          <w:i/>
          <w:color w:val="696969"/>
          <w:sz w:val="18"/>
        </w:rPr>
        <w:t>Up: student</w:t>
      </w:r>
      <w:r>
        <w:rPr>
          <w:rFonts w:ascii="Arial" w:hAnsi="Arial"/>
          <w:i/>
          <w:color w:val="696969"/>
          <w:spacing w:val="-1"/>
          <w:sz w:val="18"/>
        </w:rPr>
        <w:t xml:space="preserve"> </w:t>
      </w:r>
      <w:r>
        <w:rPr>
          <w:rFonts w:ascii="Arial" w:hAnsi="Arial"/>
          <w:i/>
          <w:color w:val="696969"/>
          <w:sz w:val="18"/>
        </w:rPr>
        <w:t>facing</w:t>
      </w:r>
      <w:r>
        <w:rPr>
          <w:rFonts w:ascii="Arial" w:hAnsi="Arial"/>
          <w:i/>
          <w:color w:val="696969"/>
          <w:spacing w:val="-1"/>
          <w:sz w:val="18"/>
        </w:rPr>
        <w:t xml:space="preserve"> </w:t>
      </w:r>
      <w:r>
        <w:rPr>
          <w:rFonts w:ascii="Arial" w:hAnsi="Arial"/>
          <w:i/>
          <w:color w:val="696969"/>
          <w:sz w:val="18"/>
        </w:rPr>
        <w:t>information</w:t>
      </w:r>
      <w:r>
        <w:rPr>
          <w:rFonts w:ascii="Arial" w:hAnsi="Arial"/>
          <w:i/>
          <w:color w:val="696969"/>
          <w:spacing w:val="-1"/>
          <w:sz w:val="18"/>
        </w:rPr>
        <w:t xml:space="preserve"> </w:t>
      </w:r>
      <w:r>
        <w:rPr>
          <w:rFonts w:ascii="Arial" w:hAnsi="Arial"/>
          <w:i/>
          <w:color w:val="696969"/>
          <w:sz w:val="18"/>
        </w:rPr>
        <w:t>compared</w:t>
      </w:r>
      <w:r>
        <w:rPr>
          <w:rFonts w:ascii="Arial" w:hAnsi="Arial"/>
          <w:i/>
          <w:color w:val="696969"/>
          <w:spacing w:val="-1"/>
          <w:sz w:val="18"/>
        </w:rPr>
        <w:t xml:space="preserve"> </w:t>
      </w:r>
      <w:r>
        <w:rPr>
          <w:rFonts w:ascii="Arial" w:hAnsi="Arial"/>
          <w:i/>
          <w:color w:val="696969"/>
          <w:sz w:val="18"/>
        </w:rPr>
        <w:t>with</w:t>
      </w:r>
      <w:r>
        <w:rPr>
          <w:rFonts w:ascii="Arial" w:hAnsi="Arial"/>
          <w:i/>
          <w:color w:val="696969"/>
          <w:spacing w:val="-1"/>
          <w:sz w:val="18"/>
        </w:rPr>
        <w:t xml:space="preserve"> </w:t>
      </w:r>
      <w:r>
        <w:rPr>
          <w:rFonts w:ascii="Arial" w:hAnsi="Arial"/>
          <w:i/>
          <w:color w:val="696969"/>
          <w:sz w:val="18"/>
        </w:rPr>
        <w:t>the</w:t>
      </w:r>
      <w:r>
        <w:rPr>
          <w:rFonts w:ascii="Arial" w:hAnsi="Arial"/>
          <w:i/>
          <w:color w:val="696969"/>
          <w:spacing w:val="-1"/>
          <w:sz w:val="18"/>
        </w:rPr>
        <w:t xml:space="preserve"> </w:t>
      </w:r>
      <w:r>
        <w:rPr>
          <w:rFonts w:ascii="Arial" w:hAnsi="Arial"/>
          <w:i/>
          <w:color w:val="696969"/>
          <w:sz w:val="18"/>
        </w:rPr>
        <w:t xml:space="preserve">grader/rubric </w:t>
      </w:r>
      <w:r>
        <w:rPr>
          <w:rFonts w:ascii="Arial" w:hAnsi="Arial"/>
          <w:i/>
          <w:color w:val="696969"/>
          <w:spacing w:val="-2"/>
          <w:sz w:val="18"/>
        </w:rPr>
        <w:t>expectation.</w:t>
      </w:r>
    </w:p>
    <w:p w14:paraId="0F7553E5" w14:textId="77777777" w:rsidR="00F9164C" w:rsidRDefault="00F9164C">
      <w:pPr>
        <w:jc w:val="center"/>
        <w:rPr>
          <w:rFonts w:ascii="Arial" w:hAnsi="Arial"/>
          <w:i/>
          <w:sz w:val="18"/>
        </w:rPr>
        <w:sectPr w:rsidR="00F9164C">
          <w:pgSz w:w="12240" w:h="15840"/>
          <w:pgMar w:top="720" w:right="0" w:bottom="540" w:left="0" w:header="0" w:footer="313" w:gutter="0"/>
          <w:cols w:space="720"/>
        </w:sectPr>
      </w:pPr>
    </w:p>
    <w:p w14:paraId="23203017" w14:textId="77777777" w:rsidR="00F9164C" w:rsidRDefault="00000000">
      <w:pPr>
        <w:pStyle w:val="Heading6"/>
        <w:spacing w:line="290" w:lineRule="auto"/>
      </w:pPr>
      <w:r>
        <w:rPr>
          <w:color w:val="183B62"/>
          <w:spacing w:val="-4"/>
        </w:rPr>
        <w:lastRenderedPageBreak/>
        <w:t>Issue</w:t>
      </w:r>
      <w:r>
        <w:rPr>
          <w:color w:val="183B62"/>
          <w:spacing w:val="-21"/>
        </w:rPr>
        <w:t xml:space="preserve"> </w:t>
      </w:r>
      <w:r>
        <w:rPr>
          <w:color w:val="183B62"/>
          <w:spacing w:val="-4"/>
        </w:rPr>
        <w:t>3.</w:t>
      </w:r>
      <w:r>
        <w:rPr>
          <w:color w:val="183B62"/>
          <w:spacing w:val="-23"/>
        </w:rPr>
        <w:t xml:space="preserve"> </w:t>
      </w:r>
      <w:r>
        <w:rPr>
          <w:color w:val="183B62"/>
          <w:spacing w:val="-4"/>
        </w:rPr>
        <w:t>Live</w:t>
      </w:r>
      <w:r>
        <w:rPr>
          <w:color w:val="183B62"/>
          <w:spacing w:val="-21"/>
        </w:rPr>
        <w:t xml:space="preserve"> </w:t>
      </w:r>
      <w:r>
        <w:rPr>
          <w:color w:val="183B62"/>
          <w:spacing w:val="-4"/>
        </w:rPr>
        <w:t>Thursday</w:t>
      </w:r>
      <w:r>
        <w:rPr>
          <w:color w:val="183B62"/>
          <w:spacing w:val="-25"/>
        </w:rPr>
        <w:t xml:space="preserve"> </w:t>
      </w:r>
      <w:r>
        <w:rPr>
          <w:color w:val="183B62"/>
          <w:spacing w:val="-4"/>
        </w:rPr>
        <w:t>vital</w:t>
      </w:r>
      <w:r>
        <w:rPr>
          <w:color w:val="183B62"/>
          <w:spacing w:val="-27"/>
        </w:rPr>
        <w:t xml:space="preserve"> </w:t>
      </w:r>
      <w:r>
        <w:rPr>
          <w:color w:val="183B62"/>
          <w:spacing w:val="-4"/>
        </w:rPr>
        <w:t>signs</w:t>
      </w:r>
      <w:r>
        <w:rPr>
          <w:color w:val="183B62"/>
          <w:spacing w:val="-26"/>
        </w:rPr>
        <w:t xml:space="preserve"> </w:t>
      </w:r>
      <w:r>
        <w:rPr>
          <w:color w:val="183B62"/>
          <w:spacing w:val="-4"/>
        </w:rPr>
        <w:t>do</w:t>
      </w:r>
      <w:r>
        <w:rPr>
          <w:color w:val="183B62"/>
          <w:spacing w:val="-21"/>
        </w:rPr>
        <w:t xml:space="preserve"> </w:t>
      </w:r>
      <w:r>
        <w:rPr>
          <w:color w:val="183B62"/>
          <w:spacing w:val="-4"/>
        </w:rPr>
        <w:t>not</w:t>
      </w:r>
      <w:r>
        <w:rPr>
          <w:color w:val="183B62"/>
          <w:spacing w:val="-21"/>
        </w:rPr>
        <w:t xml:space="preserve"> </w:t>
      </w:r>
      <w:r>
        <w:rPr>
          <w:color w:val="183B62"/>
          <w:spacing w:val="-4"/>
        </w:rPr>
        <w:t>match</w:t>
      </w:r>
      <w:r>
        <w:rPr>
          <w:color w:val="183B62"/>
          <w:spacing w:val="-23"/>
        </w:rPr>
        <w:t xml:space="preserve"> </w:t>
      </w:r>
      <w:r>
        <w:rPr>
          <w:color w:val="183B62"/>
          <w:spacing w:val="-4"/>
        </w:rPr>
        <w:t>the</w:t>
      </w:r>
      <w:r>
        <w:rPr>
          <w:color w:val="183B62"/>
          <w:spacing w:val="-21"/>
        </w:rPr>
        <w:t xml:space="preserve"> </w:t>
      </w:r>
      <w:r>
        <w:rPr>
          <w:color w:val="183B62"/>
          <w:spacing w:val="-4"/>
        </w:rPr>
        <w:t>correct</w:t>
      </w:r>
      <w:r>
        <w:rPr>
          <w:color w:val="183B62"/>
          <w:spacing w:val="-23"/>
        </w:rPr>
        <w:t xml:space="preserve"> </w:t>
      </w:r>
      <w:r>
        <w:rPr>
          <w:color w:val="183B62"/>
          <w:spacing w:val="-4"/>
        </w:rPr>
        <w:t>Robert</w:t>
      </w:r>
      <w:r>
        <w:rPr>
          <w:color w:val="183B62"/>
          <w:spacing w:val="-21"/>
        </w:rPr>
        <w:t xml:space="preserve"> </w:t>
      </w:r>
      <w:r>
        <w:rPr>
          <w:color w:val="183B62"/>
          <w:spacing w:val="-4"/>
        </w:rPr>
        <w:t>Jenkins</w:t>
      </w:r>
      <w:r>
        <w:rPr>
          <w:color w:val="183B62"/>
          <w:spacing w:val="-20"/>
        </w:rPr>
        <w:t xml:space="preserve"> </w:t>
      </w:r>
      <w:r>
        <w:rPr>
          <w:color w:val="183B62"/>
          <w:spacing w:val="-4"/>
        </w:rPr>
        <w:t xml:space="preserve">Thursday </w:t>
      </w:r>
      <w:r>
        <w:rPr>
          <w:color w:val="183B62"/>
          <w:spacing w:val="-2"/>
        </w:rPr>
        <w:t>rubric</w:t>
      </w:r>
    </w:p>
    <w:p w14:paraId="24E1A92A" w14:textId="77777777" w:rsidR="00F9164C" w:rsidRDefault="00000000">
      <w:pPr>
        <w:spacing w:before="123" w:line="278" w:lineRule="auto"/>
        <w:ind w:left="835" w:right="871"/>
        <w:rPr>
          <w:sz w:val="21"/>
        </w:rPr>
      </w:pPr>
      <w:r>
        <w:rPr>
          <w:rFonts w:ascii="Arial" w:hAnsi="Arial"/>
          <w:b/>
          <w:sz w:val="21"/>
        </w:rPr>
        <w:t>What</w:t>
      </w:r>
      <w:r>
        <w:rPr>
          <w:rFonts w:ascii="Arial" w:hAnsi="Arial"/>
          <w:b/>
          <w:spacing w:val="-2"/>
          <w:sz w:val="21"/>
        </w:rPr>
        <w:t xml:space="preserve"> </w:t>
      </w:r>
      <w:r>
        <w:rPr>
          <w:rFonts w:ascii="Arial" w:hAnsi="Arial"/>
          <w:b/>
          <w:sz w:val="21"/>
        </w:rPr>
        <w:t>the</w:t>
      </w:r>
      <w:r>
        <w:rPr>
          <w:rFonts w:ascii="Arial" w:hAnsi="Arial"/>
          <w:b/>
          <w:spacing w:val="-4"/>
          <w:sz w:val="21"/>
        </w:rPr>
        <w:t xml:space="preserve"> </w:t>
      </w:r>
      <w:r>
        <w:rPr>
          <w:rFonts w:ascii="Arial" w:hAnsi="Arial"/>
          <w:b/>
          <w:sz w:val="21"/>
        </w:rPr>
        <w:t>student</w:t>
      </w:r>
      <w:r>
        <w:rPr>
          <w:rFonts w:ascii="Arial" w:hAnsi="Arial"/>
          <w:b/>
          <w:spacing w:val="-7"/>
          <w:sz w:val="21"/>
        </w:rPr>
        <w:t xml:space="preserve"> </w:t>
      </w:r>
      <w:r>
        <w:rPr>
          <w:rFonts w:ascii="Arial" w:hAnsi="Arial"/>
          <w:b/>
          <w:sz w:val="21"/>
        </w:rPr>
        <w:t>saw or</w:t>
      </w:r>
      <w:r>
        <w:rPr>
          <w:rFonts w:ascii="Arial" w:hAnsi="Arial"/>
          <w:b/>
          <w:spacing w:val="-4"/>
          <w:sz w:val="21"/>
        </w:rPr>
        <w:t xml:space="preserve"> </w:t>
      </w:r>
      <w:r>
        <w:rPr>
          <w:rFonts w:ascii="Arial" w:hAnsi="Arial"/>
          <w:b/>
          <w:sz w:val="21"/>
        </w:rPr>
        <w:t xml:space="preserve">heard: </w:t>
      </w:r>
      <w:r>
        <w:rPr>
          <w:sz w:val="21"/>
        </w:rPr>
        <w:t>The</w:t>
      </w:r>
      <w:r>
        <w:rPr>
          <w:spacing w:val="-4"/>
          <w:sz w:val="21"/>
        </w:rPr>
        <w:t xml:space="preserve"> </w:t>
      </w:r>
      <w:r>
        <w:rPr>
          <w:sz w:val="21"/>
        </w:rPr>
        <w:t>live</w:t>
      </w:r>
      <w:r>
        <w:rPr>
          <w:spacing w:val="-4"/>
          <w:sz w:val="21"/>
        </w:rPr>
        <w:t xml:space="preserve"> </w:t>
      </w:r>
      <w:r>
        <w:rPr>
          <w:sz w:val="21"/>
        </w:rPr>
        <w:t>Thursday</w:t>
      </w:r>
      <w:r>
        <w:rPr>
          <w:spacing w:val="-2"/>
          <w:sz w:val="21"/>
        </w:rPr>
        <w:t xml:space="preserve"> </w:t>
      </w:r>
      <w:r>
        <w:rPr>
          <w:sz w:val="21"/>
        </w:rPr>
        <w:t>EMR</w:t>
      </w:r>
      <w:r>
        <w:rPr>
          <w:spacing w:val="-3"/>
          <w:sz w:val="21"/>
        </w:rPr>
        <w:t xml:space="preserve"> </w:t>
      </w:r>
      <w:r>
        <w:rPr>
          <w:sz w:val="21"/>
        </w:rPr>
        <w:t>shows</w:t>
      </w:r>
      <w:r>
        <w:rPr>
          <w:spacing w:val="-2"/>
          <w:sz w:val="21"/>
        </w:rPr>
        <w:t xml:space="preserve"> </w:t>
      </w:r>
      <w:r>
        <w:rPr>
          <w:sz w:val="21"/>
        </w:rPr>
        <w:t>BP</w:t>
      </w:r>
      <w:r>
        <w:rPr>
          <w:spacing w:val="-2"/>
          <w:sz w:val="21"/>
        </w:rPr>
        <w:t xml:space="preserve"> </w:t>
      </w:r>
      <w:r>
        <w:rPr>
          <w:sz w:val="21"/>
        </w:rPr>
        <w:t>120/70</w:t>
      </w:r>
      <w:r>
        <w:rPr>
          <w:spacing w:val="-4"/>
          <w:sz w:val="21"/>
        </w:rPr>
        <w:t xml:space="preserve"> </w:t>
      </w:r>
      <w:r>
        <w:rPr>
          <w:sz w:val="21"/>
        </w:rPr>
        <w:t>mmHg</w:t>
      </w:r>
      <w:r>
        <w:rPr>
          <w:spacing w:val="-4"/>
          <w:sz w:val="21"/>
        </w:rPr>
        <w:t xml:space="preserve"> </w:t>
      </w:r>
      <w:r>
        <w:rPr>
          <w:sz w:val="21"/>
        </w:rPr>
        <w:t>with</w:t>
      </w:r>
      <w:r>
        <w:rPr>
          <w:spacing w:val="-4"/>
          <w:sz w:val="21"/>
        </w:rPr>
        <w:t xml:space="preserve"> </w:t>
      </w:r>
      <w:r>
        <w:rPr>
          <w:sz w:val="21"/>
        </w:rPr>
        <w:t>repeat 118/68, HR</w:t>
      </w:r>
      <w:r>
        <w:rPr>
          <w:spacing w:val="-4"/>
          <w:sz w:val="21"/>
        </w:rPr>
        <w:t xml:space="preserve"> </w:t>
      </w:r>
      <w:r>
        <w:rPr>
          <w:sz w:val="21"/>
        </w:rPr>
        <w:t>68 bpm, temperature 98.6°F, SpO2 97%, weight 82 kg, and BMI 28.3.</w:t>
      </w:r>
    </w:p>
    <w:p w14:paraId="00237CB0" w14:textId="77777777" w:rsidR="00F9164C" w:rsidRDefault="00000000">
      <w:pPr>
        <w:spacing w:before="95" w:line="278" w:lineRule="auto"/>
        <w:ind w:left="835" w:right="871"/>
        <w:rPr>
          <w:sz w:val="21"/>
        </w:rPr>
      </w:pPr>
      <w:r>
        <w:rPr>
          <w:rFonts w:ascii="Arial" w:hAnsi="Arial"/>
          <w:b/>
          <w:sz w:val="21"/>
        </w:rPr>
        <w:t>What</w:t>
      </w:r>
      <w:r>
        <w:rPr>
          <w:rFonts w:ascii="Arial" w:hAnsi="Arial"/>
          <w:b/>
          <w:spacing w:val="-3"/>
          <w:sz w:val="21"/>
        </w:rPr>
        <w:t xml:space="preserve"> </w:t>
      </w:r>
      <w:r>
        <w:rPr>
          <w:rFonts w:ascii="Arial" w:hAnsi="Arial"/>
          <w:b/>
          <w:sz w:val="21"/>
        </w:rPr>
        <w:t>the</w:t>
      </w:r>
      <w:r>
        <w:rPr>
          <w:rFonts w:ascii="Arial" w:hAnsi="Arial"/>
          <w:b/>
          <w:spacing w:val="-5"/>
          <w:sz w:val="21"/>
        </w:rPr>
        <w:t xml:space="preserve"> </w:t>
      </w:r>
      <w:r>
        <w:rPr>
          <w:rFonts w:ascii="Arial" w:hAnsi="Arial"/>
          <w:b/>
          <w:sz w:val="21"/>
        </w:rPr>
        <w:t>grader</w:t>
      </w:r>
      <w:r>
        <w:rPr>
          <w:rFonts w:ascii="Arial" w:hAnsi="Arial"/>
          <w:b/>
          <w:spacing w:val="-5"/>
          <w:sz w:val="21"/>
        </w:rPr>
        <w:t xml:space="preserve"> </w:t>
      </w:r>
      <w:r>
        <w:rPr>
          <w:rFonts w:ascii="Arial" w:hAnsi="Arial"/>
          <w:b/>
          <w:sz w:val="21"/>
        </w:rPr>
        <w:t xml:space="preserve">expected: </w:t>
      </w:r>
      <w:r>
        <w:rPr>
          <w:sz w:val="21"/>
        </w:rPr>
        <w:t>The</w:t>
      </w:r>
      <w:r>
        <w:rPr>
          <w:spacing w:val="-5"/>
          <w:sz w:val="21"/>
        </w:rPr>
        <w:t xml:space="preserve"> </w:t>
      </w:r>
      <w:r>
        <w:rPr>
          <w:sz w:val="21"/>
        </w:rPr>
        <w:t>correct</w:t>
      </w:r>
      <w:r>
        <w:rPr>
          <w:spacing w:val="-1"/>
          <w:sz w:val="21"/>
        </w:rPr>
        <w:t xml:space="preserve"> </w:t>
      </w:r>
      <w:r>
        <w:rPr>
          <w:sz w:val="21"/>
        </w:rPr>
        <w:t>Robert</w:t>
      </w:r>
      <w:r>
        <w:rPr>
          <w:spacing w:val="-1"/>
          <w:sz w:val="21"/>
        </w:rPr>
        <w:t xml:space="preserve"> </w:t>
      </w:r>
      <w:r>
        <w:rPr>
          <w:sz w:val="21"/>
        </w:rPr>
        <w:t>Thursday</w:t>
      </w:r>
      <w:r>
        <w:rPr>
          <w:spacing w:val="-3"/>
          <w:sz w:val="21"/>
        </w:rPr>
        <w:t xml:space="preserve"> </w:t>
      </w:r>
      <w:r>
        <w:rPr>
          <w:sz w:val="21"/>
        </w:rPr>
        <w:t>rubric</w:t>
      </w:r>
      <w:r>
        <w:rPr>
          <w:spacing w:val="-3"/>
          <w:sz w:val="21"/>
        </w:rPr>
        <w:t xml:space="preserve"> </w:t>
      </w:r>
      <w:r>
        <w:rPr>
          <w:sz w:val="21"/>
        </w:rPr>
        <w:t>expects</w:t>
      </w:r>
      <w:r>
        <w:rPr>
          <w:spacing w:val="-3"/>
          <w:sz w:val="21"/>
        </w:rPr>
        <w:t xml:space="preserve"> </w:t>
      </w:r>
      <w:r>
        <w:rPr>
          <w:sz w:val="21"/>
        </w:rPr>
        <w:t>BP</w:t>
      </w:r>
      <w:r>
        <w:rPr>
          <w:spacing w:val="-3"/>
          <w:sz w:val="21"/>
        </w:rPr>
        <w:t xml:space="preserve"> </w:t>
      </w:r>
      <w:r>
        <w:rPr>
          <w:sz w:val="21"/>
        </w:rPr>
        <w:t>112/66</w:t>
      </w:r>
      <w:r>
        <w:rPr>
          <w:spacing w:val="-5"/>
          <w:sz w:val="21"/>
        </w:rPr>
        <w:t xml:space="preserve"> </w:t>
      </w:r>
      <w:r>
        <w:rPr>
          <w:sz w:val="21"/>
        </w:rPr>
        <w:t>mmHg,</w:t>
      </w:r>
      <w:r>
        <w:rPr>
          <w:spacing w:val="-1"/>
          <w:sz w:val="21"/>
        </w:rPr>
        <w:t xml:space="preserve"> </w:t>
      </w:r>
      <w:r>
        <w:rPr>
          <w:sz w:val="21"/>
        </w:rPr>
        <w:t>HR</w:t>
      </w:r>
      <w:r>
        <w:rPr>
          <w:spacing w:val="-5"/>
          <w:sz w:val="21"/>
        </w:rPr>
        <w:t xml:space="preserve"> </w:t>
      </w:r>
      <w:r>
        <w:rPr>
          <w:sz w:val="21"/>
        </w:rPr>
        <w:t>72</w:t>
      </w:r>
      <w:r>
        <w:rPr>
          <w:spacing w:val="-5"/>
          <w:sz w:val="21"/>
        </w:rPr>
        <w:t xml:space="preserve"> </w:t>
      </w:r>
      <w:r>
        <w:rPr>
          <w:sz w:val="21"/>
        </w:rPr>
        <w:t>bpm, temperature 98.0°F, SpO2 98% on room air, weight 81.5 kg, and BMI 27.6 kg/m².</w:t>
      </w:r>
    </w:p>
    <w:p w14:paraId="6C7329E7" w14:textId="77777777" w:rsidR="00F9164C" w:rsidRDefault="00000000">
      <w:pPr>
        <w:spacing w:before="95" w:line="278" w:lineRule="auto"/>
        <w:ind w:left="835" w:right="963"/>
        <w:rPr>
          <w:sz w:val="21"/>
        </w:rPr>
      </w:pPr>
      <w:r>
        <w:rPr>
          <w:rFonts w:ascii="Arial"/>
          <w:b/>
          <w:sz w:val="21"/>
        </w:rPr>
        <w:t>Why</w:t>
      </w:r>
      <w:r>
        <w:rPr>
          <w:rFonts w:ascii="Arial"/>
          <w:b/>
          <w:spacing w:val="-4"/>
          <w:sz w:val="21"/>
        </w:rPr>
        <w:t xml:space="preserve"> </w:t>
      </w:r>
      <w:r>
        <w:rPr>
          <w:rFonts w:ascii="Arial"/>
          <w:b/>
          <w:sz w:val="21"/>
        </w:rPr>
        <w:t>this</w:t>
      </w:r>
      <w:r>
        <w:rPr>
          <w:rFonts w:ascii="Arial"/>
          <w:b/>
          <w:spacing w:val="-9"/>
          <w:sz w:val="21"/>
        </w:rPr>
        <w:t xml:space="preserve"> </w:t>
      </w:r>
      <w:r>
        <w:rPr>
          <w:rFonts w:ascii="Arial"/>
          <w:b/>
          <w:sz w:val="21"/>
        </w:rPr>
        <w:t>is</w:t>
      </w:r>
      <w:r>
        <w:rPr>
          <w:rFonts w:ascii="Arial"/>
          <w:b/>
          <w:spacing w:val="-4"/>
          <w:sz w:val="21"/>
        </w:rPr>
        <w:t xml:space="preserve"> </w:t>
      </w:r>
      <w:r>
        <w:rPr>
          <w:rFonts w:ascii="Arial"/>
          <w:b/>
          <w:sz w:val="21"/>
        </w:rPr>
        <w:t>a</w:t>
      </w:r>
      <w:r>
        <w:rPr>
          <w:rFonts w:ascii="Arial"/>
          <w:b/>
          <w:spacing w:val="-4"/>
          <w:sz w:val="21"/>
        </w:rPr>
        <w:t xml:space="preserve"> </w:t>
      </w:r>
      <w:r>
        <w:rPr>
          <w:rFonts w:ascii="Arial"/>
          <w:b/>
          <w:sz w:val="21"/>
        </w:rPr>
        <w:t xml:space="preserve">problem: </w:t>
      </w:r>
      <w:r>
        <w:rPr>
          <w:sz w:val="21"/>
        </w:rPr>
        <w:t>Even</w:t>
      </w:r>
      <w:r>
        <w:rPr>
          <w:spacing w:val="-4"/>
          <w:sz w:val="21"/>
        </w:rPr>
        <w:t xml:space="preserve"> </w:t>
      </w:r>
      <w:r>
        <w:rPr>
          <w:sz w:val="21"/>
        </w:rPr>
        <w:t>after</w:t>
      </w:r>
      <w:r>
        <w:rPr>
          <w:spacing w:val="-2"/>
          <w:sz w:val="21"/>
        </w:rPr>
        <w:t xml:space="preserve"> </w:t>
      </w:r>
      <w:r>
        <w:rPr>
          <w:sz w:val="21"/>
        </w:rPr>
        <w:t>the</w:t>
      </w:r>
      <w:r>
        <w:rPr>
          <w:spacing w:val="-4"/>
          <w:sz w:val="21"/>
        </w:rPr>
        <w:t xml:space="preserve"> </w:t>
      </w:r>
      <w:r>
        <w:rPr>
          <w:sz w:val="21"/>
        </w:rPr>
        <w:t>wrong</w:t>
      </w:r>
      <w:r>
        <w:rPr>
          <w:spacing w:val="-4"/>
          <w:sz w:val="21"/>
        </w:rPr>
        <w:t xml:space="preserve"> </w:t>
      </w:r>
      <w:r>
        <w:rPr>
          <w:sz w:val="21"/>
        </w:rPr>
        <w:t>patient grader</w:t>
      </w:r>
      <w:r>
        <w:rPr>
          <w:spacing w:val="-2"/>
          <w:sz w:val="21"/>
        </w:rPr>
        <w:t xml:space="preserve"> </w:t>
      </w:r>
      <w:r>
        <w:rPr>
          <w:sz w:val="21"/>
        </w:rPr>
        <w:t>mapping</w:t>
      </w:r>
      <w:r>
        <w:rPr>
          <w:spacing w:val="-4"/>
          <w:sz w:val="21"/>
        </w:rPr>
        <w:t xml:space="preserve"> </w:t>
      </w:r>
      <w:r>
        <w:rPr>
          <w:sz w:val="21"/>
        </w:rPr>
        <w:t>is</w:t>
      </w:r>
      <w:r>
        <w:rPr>
          <w:spacing w:val="-2"/>
          <w:sz w:val="21"/>
        </w:rPr>
        <w:t xml:space="preserve"> </w:t>
      </w:r>
      <w:r>
        <w:rPr>
          <w:sz w:val="21"/>
        </w:rPr>
        <w:t>corrected, the</w:t>
      </w:r>
      <w:r>
        <w:rPr>
          <w:spacing w:val="-4"/>
          <w:sz w:val="21"/>
        </w:rPr>
        <w:t xml:space="preserve"> </w:t>
      </w:r>
      <w:r>
        <w:rPr>
          <w:sz w:val="21"/>
        </w:rPr>
        <w:t>live</w:t>
      </w:r>
      <w:r>
        <w:rPr>
          <w:spacing w:val="-4"/>
          <w:sz w:val="21"/>
        </w:rPr>
        <w:t xml:space="preserve"> </w:t>
      </w:r>
      <w:r>
        <w:rPr>
          <w:sz w:val="21"/>
        </w:rPr>
        <w:t>objective</w:t>
      </w:r>
      <w:r>
        <w:rPr>
          <w:spacing w:val="-4"/>
          <w:sz w:val="21"/>
        </w:rPr>
        <w:t xml:space="preserve"> </w:t>
      </w:r>
      <w:r>
        <w:rPr>
          <w:sz w:val="21"/>
        </w:rPr>
        <w:t>values</w:t>
      </w:r>
      <w:r>
        <w:rPr>
          <w:spacing w:val="-2"/>
          <w:sz w:val="21"/>
        </w:rPr>
        <w:t xml:space="preserve"> </w:t>
      </w:r>
      <w:r>
        <w:rPr>
          <w:sz w:val="21"/>
        </w:rPr>
        <w:t>still do not match the correct Robert Thursday reference data.</w:t>
      </w:r>
    </w:p>
    <w:p w14:paraId="191B6514" w14:textId="77777777" w:rsidR="00F9164C" w:rsidRDefault="00000000">
      <w:pPr>
        <w:spacing w:before="94" w:line="278" w:lineRule="auto"/>
        <w:ind w:left="835" w:right="871"/>
        <w:rPr>
          <w:sz w:val="21"/>
        </w:rPr>
      </w:pPr>
      <w:r>
        <w:rPr>
          <w:rFonts w:ascii="Arial"/>
          <w:b/>
          <w:sz w:val="21"/>
        </w:rPr>
        <w:t>Suggested</w:t>
      </w:r>
      <w:r>
        <w:rPr>
          <w:rFonts w:ascii="Arial"/>
          <w:b/>
          <w:spacing w:val="-1"/>
          <w:sz w:val="21"/>
        </w:rPr>
        <w:t xml:space="preserve"> </w:t>
      </w:r>
      <w:r>
        <w:rPr>
          <w:rFonts w:ascii="Arial"/>
          <w:b/>
          <w:sz w:val="21"/>
        </w:rPr>
        <w:t>fix:</w:t>
      </w:r>
      <w:r>
        <w:rPr>
          <w:rFonts w:ascii="Arial"/>
          <w:b/>
          <w:spacing w:val="-1"/>
          <w:sz w:val="21"/>
        </w:rPr>
        <w:t xml:space="preserve"> </w:t>
      </w:r>
      <w:r>
        <w:rPr>
          <w:sz w:val="21"/>
        </w:rPr>
        <w:t>Use</w:t>
      </w:r>
      <w:r>
        <w:rPr>
          <w:spacing w:val="-5"/>
          <w:sz w:val="21"/>
        </w:rPr>
        <w:t xml:space="preserve"> </w:t>
      </w:r>
      <w:r>
        <w:rPr>
          <w:sz w:val="21"/>
        </w:rPr>
        <w:t>one</w:t>
      </w:r>
      <w:r>
        <w:rPr>
          <w:spacing w:val="-5"/>
          <w:sz w:val="21"/>
        </w:rPr>
        <w:t xml:space="preserve"> </w:t>
      </w:r>
      <w:r>
        <w:rPr>
          <w:sz w:val="21"/>
        </w:rPr>
        <w:t>Robert</w:t>
      </w:r>
      <w:r>
        <w:rPr>
          <w:spacing w:val="-1"/>
          <w:sz w:val="21"/>
        </w:rPr>
        <w:t xml:space="preserve"> </w:t>
      </w:r>
      <w:r>
        <w:rPr>
          <w:sz w:val="21"/>
        </w:rPr>
        <w:t>Thursday</w:t>
      </w:r>
      <w:r>
        <w:rPr>
          <w:spacing w:val="-3"/>
          <w:sz w:val="21"/>
        </w:rPr>
        <w:t xml:space="preserve"> </w:t>
      </w:r>
      <w:r>
        <w:rPr>
          <w:sz w:val="21"/>
        </w:rPr>
        <w:t>encounter</w:t>
      </w:r>
      <w:r>
        <w:rPr>
          <w:spacing w:val="-3"/>
          <w:sz w:val="21"/>
        </w:rPr>
        <w:t xml:space="preserve"> </w:t>
      </w:r>
      <w:r>
        <w:rPr>
          <w:sz w:val="21"/>
        </w:rPr>
        <w:t>data</w:t>
      </w:r>
      <w:r>
        <w:rPr>
          <w:spacing w:val="-5"/>
          <w:sz w:val="21"/>
        </w:rPr>
        <w:t xml:space="preserve"> </w:t>
      </w:r>
      <w:r>
        <w:rPr>
          <w:sz w:val="21"/>
        </w:rPr>
        <w:t>object</w:t>
      </w:r>
      <w:r>
        <w:rPr>
          <w:spacing w:val="-1"/>
          <w:sz w:val="21"/>
        </w:rPr>
        <w:t xml:space="preserve"> </w:t>
      </w:r>
      <w:r>
        <w:rPr>
          <w:sz w:val="21"/>
        </w:rPr>
        <w:t>for</w:t>
      </w:r>
      <w:r>
        <w:rPr>
          <w:spacing w:val="-3"/>
          <w:sz w:val="21"/>
        </w:rPr>
        <w:t xml:space="preserve"> </w:t>
      </w:r>
      <w:r>
        <w:rPr>
          <w:sz w:val="21"/>
        </w:rPr>
        <w:t>the</w:t>
      </w:r>
      <w:r>
        <w:rPr>
          <w:spacing w:val="-5"/>
          <w:sz w:val="21"/>
        </w:rPr>
        <w:t xml:space="preserve"> </w:t>
      </w:r>
      <w:r>
        <w:rPr>
          <w:sz w:val="21"/>
        </w:rPr>
        <w:t>EMR</w:t>
      </w:r>
      <w:r>
        <w:rPr>
          <w:spacing w:val="-5"/>
          <w:sz w:val="21"/>
        </w:rPr>
        <w:t xml:space="preserve"> </w:t>
      </w:r>
      <w:r>
        <w:rPr>
          <w:sz w:val="21"/>
        </w:rPr>
        <w:t>and</w:t>
      </w:r>
      <w:r>
        <w:rPr>
          <w:spacing w:val="-5"/>
          <w:sz w:val="21"/>
        </w:rPr>
        <w:t xml:space="preserve"> </w:t>
      </w:r>
      <w:r>
        <w:rPr>
          <w:sz w:val="21"/>
        </w:rPr>
        <w:t>rubric</w:t>
      </w:r>
      <w:r>
        <w:rPr>
          <w:spacing w:val="-3"/>
          <w:sz w:val="21"/>
        </w:rPr>
        <w:t xml:space="preserve"> </w:t>
      </w:r>
      <w:r>
        <w:rPr>
          <w:sz w:val="21"/>
        </w:rPr>
        <w:t>and</w:t>
      </w:r>
      <w:r>
        <w:rPr>
          <w:spacing w:val="-5"/>
          <w:sz w:val="21"/>
        </w:rPr>
        <w:t xml:space="preserve"> </w:t>
      </w:r>
      <w:r>
        <w:rPr>
          <w:sz w:val="21"/>
        </w:rPr>
        <w:t>validate each</w:t>
      </w:r>
      <w:r>
        <w:rPr>
          <w:spacing w:val="-5"/>
          <w:sz w:val="21"/>
        </w:rPr>
        <w:t xml:space="preserve"> </w:t>
      </w:r>
      <w:r>
        <w:rPr>
          <w:sz w:val="21"/>
        </w:rPr>
        <w:t>vital sign field before release.</w:t>
      </w:r>
    </w:p>
    <w:p w14:paraId="4B01702E" w14:textId="77777777" w:rsidR="00F9164C" w:rsidRDefault="00000000">
      <w:pPr>
        <w:pStyle w:val="BodyText"/>
        <w:spacing w:before="41"/>
        <w:rPr>
          <w:sz w:val="20"/>
        </w:rPr>
      </w:pPr>
      <w:r>
        <w:rPr>
          <w:noProof/>
          <w:sz w:val="20"/>
        </w:rPr>
        <w:drawing>
          <wp:anchor distT="0" distB="0" distL="0" distR="0" simplePos="0" relativeHeight="487633920" behindDoc="1" locked="0" layoutInCell="1" allowOverlap="1" wp14:anchorId="202C54F4" wp14:editId="5FC3CDBC">
            <wp:simplePos x="0" y="0"/>
            <wp:positionH relativeFrom="page">
              <wp:posOffset>1003946</wp:posOffset>
            </wp:positionH>
            <wp:positionV relativeFrom="paragraph">
              <wp:posOffset>187874</wp:posOffset>
            </wp:positionV>
            <wp:extent cx="5756828" cy="2195512"/>
            <wp:effectExtent l="0" t="0" r="0" b="0"/>
            <wp:wrapTopAndBottom/>
            <wp:docPr id="172" name="Image 1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2" name="Image 172"/>
                    <pic:cNvPicPr/>
                  </pic:nvPicPr>
                  <pic:blipFill>
                    <a:blip r:embed="rId156" cstate="print"/>
                    <a:stretch>
                      <a:fillRect/>
                    </a:stretch>
                  </pic:blipFill>
                  <pic:spPr>
                    <a:xfrm>
                      <a:off x="0" y="0"/>
                      <a:ext cx="5756828" cy="2195512"/>
                    </a:xfrm>
                    <a:prstGeom prst="rect">
                      <a:avLst/>
                    </a:prstGeom>
                  </pic:spPr>
                </pic:pic>
              </a:graphicData>
            </a:graphic>
          </wp:anchor>
        </w:drawing>
      </w:r>
    </w:p>
    <w:p w14:paraId="11396C3B" w14:textId="77777777" w:rsidR="00F9164C" w:rsidRDefault="00000000">
      <w:pPr>
        <w:spacing w:before="156"/>
        <w:ind w:left="10" w:right="11"/>
        <w:jc w:val="center"/>
        <w:rPr>
          <w:rFonts w:ascii="Arial" w:hAnsi="Arial"/>
          <w:i/>
          <w:sz w:val="18"/>
        </w:rPr>
      </w:pPr>
      <w:r>
        <w:rPr>
          <w:rFonts w:ascii="Arial" w:hAnsi="Arial"/>
          <w:i/>
          <w:color w:val="696969"/>
          <w:sz w:val="18"/>
        </w:rPr>
        <w:t>Evidence</w:t>
      </w:r>
      <w:r>
        <w:rPr>
          <w:rFonts w:ascii="Arial" w:hAnsi="Arial"/>
          <w:i/>
          <w:color w:val="696969"/>
          <w:spacing w:val="-3"/>
          <w:sz w:val="18"/>
        </w:rPr>
        <w:t xml:space="preserve"> </w:t>
      </w:r>
      <w:r>
        <w:rPr>
          <w:rFonts w:ascii="Arial" w:hAnsi="Arial"/>
          <w:i/>
          <w:color w:val="696969"/>
          <w:sz w:val="18"/>
        </w:rPr>
        <w:t>–</w:t>
      </w:r>
      <w:r>
        <w:rPr>
          <w:rFonts w:ascii="Arial" w:hAnsi="Arial"/>
          <w:i/>
          <w:color w:val="696969"/>
          <w:spacing w:val="-2"/>
          <w:sz w:val="18"/>
        </w:rPr>
        <w:t xml:space="preserve"> </w:t>
      </w:r>
      <w:r>
        <w:rPr>
          <w:rFonts w:ascii="Arial" w:hAnsi="Arial"/>
          <w:i/>
          <w:color w:val="696969"/>
          <w:sz w:val="18"/>
        </w:rPr>
        <w:t>Thursday</w:t>
      </w:r>
      <w:r>
        <w:rPr>
          <w:rFonts w:ascii="Arial" w:hAnsi="Arial"/>
          <w:i/>
          <w:color w:val="696969"/>
          <w:spacing w:val="-1"/>
          <w:sz w:val="18"/>
        </w:rPr>
        <w:t xml:space="preserve"> </w:t>
      </w:r>
      <w:r>
        <w:rPr>
          <w:rFonts w:ascii="Arial" w:hAnsi="Arial"/>
          <w:i/>
          <w:color w:val="696969"/>
          <w:sz w:val="18"/>
        </w:rPr>
        <w:t>6</w:t>
      </w:r>
      <w:r>
        <w:rPr>
          <w:rFonts w:ascii="Arial" w:hAnsi="Arial"/>
          <w:i/>
          <w:color w:val="696969"/>
          <w:spacing w:val="-2"/>
          <w:sz w:val="18"/>
        </w:rPr>
        <w:t xml:space="preserve"> </w:t>
      </w:r>
      <w:r>
        <w:rPr>
          <w:rFonts w:ascii="Arial" w:hAnsi="Arial"/>
          <w:i/>
          <w:color w:val="696969"/>
          <w:sz w:val="18"/>
        </w:rPr>
        <w:t>Month</w:t>
      </w:r>
      <w:r>
        <w:rPr>
          <w:rFonts w:ascii="Arial" w:hAnsi="Arial"/>
          <w:i/>
          <w:color w:val="696969"/>
          <w:spacing w:val="-1"/>
          <w:sz w:val="18"/>
        </w:rPr>
        <w:t xml:space="preserve"> </w:t>
      </w:r>
      <w:r>
        <w:rPr>
          <w:rFonts w:ascii="Arial" w:hAnsi="Arial"/>
          <w:i/>
          <w:color w:val="696969"/>
          <w:sz w:val="18"/>
        </w:rPr>
        <w:t>Follow</w:t>
      </w:r>
      <w:r>
        <w:rPr>
          <w:rFonts w:ascii="Arial" w:hAnsi="Arial"/>
          <w:i/>
          <w:color w:val="696969"/>
          <w:spacing w:val="-1"/>
          <w:sz w:val="18"/>
        </w:rPr>
        <w:t xml:space="preserve"> </w:t>
      </w:r>
      <w:r>
        <w:rPr>
          <w:rFonts w:ascii="Arial" w:hAnsi="Arial"/>
          <w:i/>
          <w:color w:val="696969"/>
          <w:sz w:val="18"/>
        </w:rPr>
        <w:t>Up: student</w:t>
      </w:r>
      <w:r>
        <w:rPr>
          <w:rFonts w:ascii="Arial" w:hAnsi="Arial"/>
          <w:i/>
          <w:color w:val="696969"/>
          <w:spacing w:val="-1"/>
          <w:sz w:val="18"/>
        </w:rPr>
        <w:t xml:space="preserve"> </w:t>
      </w:r>
      <w:r>
        <w:rPr>
          <w:rFonts w:ascii="Arial" w:hAnsi="Arial"/>
          <w:i/>
          <w:color w:val="696969"/>
          <w:sz w:val="18"/>
        </w:rPr>
        <w:t>facing</w:t>
      </w:r>
      <w:r>
        <w:rPr>
          <w:rFonts w:ascii="Arial" w:hAnsi="Arial"/>
          <w:i/>
          <w:color w:val="696969"/>
          <w:spacing w:val="-1"/>
          <w:sz w:val="18"/>
        </w:rPr>
        <w:t xml:space="preserve"> </w:t>
      </w:r>
      <w:r>
        <w:rPr>
          <w:rFonts w:ascii="Arial" w:hAnsi="Arial"/>
          <w:i/>
          <w:color w:val="696969"/>
          <w:sz w:val="18"/>
        </w:rPr>
        <w:t>information</w:t>
      </w:r>
      <w:r>
        <w:rPr>
          <w:rFonts w:ascii="Arial" w:hAnsi="Arial"/>
          <w:i/>
          <w:color w:val="696969"/>
          <w:spacing w:val="-1"/>
          <w:sz w:val="18"/>
        </w:rPr>
        <w:t xml:space="preserve"> </w:t>
      </w:r>
      <w:r>
        <w:rPr>
          <w:rFonts w:ascii="Arial" w:hAnsi="Arial"/>
          <w:i/>
          <w:color w:val="696969"/>
          <w:sz w:val="18"/>
        </w:rPr>
        <w:t>compared</w:t>
      </w:r>
      <w:r>
        <w:rPr>
          <w:rFonts w:ascii="Arial" w:hAnsi="Arial"/>
          <w:i/>
          <w:color w:val="696969"/>
          <w:spacing w:val="-1"/>
          <w:sz w:val="18"/>
        </w:rPr>
        <w:t xml:space="preserve"> </w:t>
      </w:r>
      <w:r>
        <w:rPr>
          <w:rFonts w:ascii="Arial" w:hAnsi="Arial"/>
          <w:i/>
          <w:color w:val="696969"/>
          <w:sz w:val="18"/>
        </w:rPr>
        <w:t>with</w:t>
      </w:r>
      <w:r>
        <w:rPr>
          <w:rFonts w:ascii="Arial" w:hAnsi="Arial"/>
          <w:i/>
          <w:color w:val="696969"/>
          <w:spacing w:val="-1"/>
          <w:sz w:val="18"/>
        </w:rPr>
        <w:t xml:space="preserve"> </w:t>
      </w:r>
      <w:r>
        <w:rPr>
          <w:rFonts w:ascii="Arial" w:hAnsi="Arial"/>
          <w:i/>
          <w:color w:val="696969"/>
          <w:sz w:val="18"/>
        </w:rPr>
        <w:t>the</w:t>
      </w:r>
      <w:r>
        <w:rPr>
          <w:rFonts w:ascii="Arial" w:hAnsi="Arial"/>
          <w:i/>
          <w:color w:val="696969"/>
          <w:spacing w:val="-1"/>
          <w:sz w:val="18"/>
        </w:rPr>
        <w:t xml:space="preserve"> </w:t>
      </w:r>
      <w:r>
        <w:rPr>
          <w:rFonts w:ascii="Arial" w:hAnsi="Arial"/>
          <w:i/>
          <w:color w:val="696969"/>
          <w:sz w:val="18"/>
        </w:rPr>
        <w:t xml:space="preserve">grader/rubric </w:t>
      </w:r>
      <w:r>
        <w:rPr>
          <w:rFonts w:ascii="Arial" w:hAnsi="Arial"/>
          <w:i/>
          <w:color w:val="696969"/>
          <w:spacing w:val="-2"/>
          <w:sz w:val="18"/>
        </w:rPr>
        <w:t>expectation.</w:t>
      </w:r>
    </w:p>
    <w:p w14:paraId="62F9CCE7" w14:textId="77777777" w:rsidR="00F9164C" w:rsidRDefault="00F9164C">
      <w:pPr>
        <w:jc w:val="center"/>
        <w:rPr>
          <w:rFonts w:ascii="Arial" w:hAnsi="Arial"/>
          <w:i/>
          <w:sz w:val="18"/>
        </w:rPr>
        <w:sectPr w:rsidR="00F9164C">
          <w:pgSz w:w="12240" w:h="15840"/>
          <w:pgMar w:top="720" w:right="0" w:bottom="540" w:left="0" w:header="0" w:footer="313" w:gutter="0"/>
          <w:cols w:space="720"/>
        </w:sectPr>
      </w:pPr>
    </w:p>
    <w:p w14:paraId="24369FF9" w14:textId="77777777" w:rsidR="00F9164C" w:rsidRDefault="00000000">
      <w:pPr>
        <w:pStyle w:val="Heading6"/>
        <w:spacing w:line="290" w:lineRule="auto"/>
      </w:pPr>
      <w:r>
        <w:rPr>
          <w:color w:val="183B62"/>
          <w:spacing w:val="-4"/>
        </w:rPr>
        <w:lastRenderedPageBreak/>
        <w:t>Issue</w:t>
      </w:r>
      <w:r>
        <w:rPr>
          <w:color w:val="183B62"/>
          <w:spacing w:val="-20"/>
        </w:rPr>
        <w:t xml:space="preserve"> </w:t>
      </w:r>
      <w:r>
        <w:rPr>
          <w:color w:val="183B62"/>
          <w:spacing w:val="-4"/>
        </w:rPr>
        <w:t>4.</w:t>
      </w:r>
      <w:r>
        <w:rPr>
          <w:color w:val="183B62"/>
          <w:spacing w:val="-21"/>
        </w:rPr>
        <w:t xml:space="preserve"> </w:t>
      </w:r>
      <w:r>
        <w:rPr>
          <w:color w:val="183B62"/>
          <w:spacing w:val="-4"/>
        </w:rPr>
        <w:t>Hemoglobin</w:t>
      </w:r>
      <w:r>
        <w:rPr>
          <w:color w:val="183B62"/>
          <w:spacing w:val="-21"/>
        </w:rPr>
        <w:t xml:space="preserve"> </w:t>
      </w:r>
      <w:r>
        <w:rPr>
          <w:color w:val="183B62"/>
          <w:spacing w:val="-4"/>
        </w:rPr>
        <w:t>trend</w:t>
      </w:r>
      <w:r>
        <w:rPr>
          <w:color w:val="183B62"/>
          <w:spacing w:val="-17"/>
        </w:rPr>
        <w:t xml:space="preserve"> </w:t>
      </w:r>
      <w:r>
        <w:rPr>
          <w:color w:val="183B62"/>
          <w:spacing w:val="-4"/>
        </w:rPr>
        <w:t>and</w:t>
      </w:r>
      <w:r>
        <w:rPr>
          <w:color w:val="183B62"/>
          <w:spacing w:val="-17"/>
        </w:rPr>
        <w:t xml:space="preserve"> </w:t>
      </w:r>
      <w:r>
        <w:rPr>
          <w:color w:val="183B62"/>
          <w:spacing w:val="-4"/>
        </w:rPr>
        <w:t>platelet</w:t>
      </w:r>
      <w:r>
        <w:rPr>
          <w:color w:val="183B62"/>
          <w:spacing w:val="-21"/>
        </w:rPr>
        <w:t xml:space="preserve"> </w:t>
      </w:r>
      <w:r>
        <w:rPr>
          <w:color w:val="183B62"/>
          <w:spacing w:val="-4"/>
        </w:rPr>
        <w:t>count</w:t>
      </w:r>
      <w:r>
        <w:rPr>
          <w:color w:val="183B62"/>
          <w:spacing w:val="-21"/>
        </w:rPr>
        <w:t xml:space="preserve"> </w:t>
      </w:r>
      <w:r>
        <w:rPr>
          <w:color w:val="183B62"/>
          <w:spacing w:val="-4"/>
        </w:rPr>
        <w:t>required</w:t>
      </w:r>
      <w:r>
        <w:rPr>
          <w:color w:val="183B62"/>
          <w:spacing w:val="-17"/>
        </w:rPr>
        <w:t xml:space="preserve"> </w:t>
      </w:r>
      <w:r>
        <w:rPr>
          <w:color w:val="183B62"/>
          <w:spacing w:val="-4"/>
        </w:rPr>
        <w:t>by</w:t>
      </w:r>
      <w:r>
        <w:rPr>
          <w:color w:val="183B62"/>
          <w:spacing w:val="-18"/>
        </w:rPr>
        <w:t xml:space="preserve"> </w:t>
      </w:r>
      <w:r>
        <w:rPr>
          <w:color w:val="183B62"/>
          <w:spacing w:val="-4"/>
        </w:rPr>
        <w:t>the</w:t>
      </w:r>
      <w:r>
        <w:rPr>
          <w:color w:val="183B62"/>
          <w:spacing w:val="-20"/>
        </w:rPr>
        <w:t xml:space="preserve"> </w:t>
      </w:r>
      <w:r>
        <w:rPr>
          <w:color w:val="183B62"/>
          <w:spacing w:val="-4"/>
        </w:rPr>
        <w:t>rubric</w:t>
      </w:r>
      <w:r>
        <w:rPr>
          <w:color w:val="183B62"/>
          <w:spacing w:val="-23"/>
        </w:rPr>
        <w:t xml:space="preserve"> </w:t>
      </w:r>
      <w:r>
        <w:rPr>
          <w:color w:val="183B62"/>
          <w:spacing w:val="-4"/>
        </w:rPr>
        <w:t>are</w:t>
      </w:r>
      <w:r>
        <w:rPr>
          <w:color w:val="183B62"/>
          <w:spacing w:val="-20"/>
        </w:rPr>
        <w:t xml:space="preserve"> </w:t>
      </w:r>
      <w:r>
        <w:rPr>
          <w:color w:val="183B62"/>
          <w:spacing w:val="-4"/>
        </w:rPr>
        <w:t>missing</w:t>
      </w:r>
      <w:r>
        <w:rPr>
          <w:color w:val="183B62"/>
          <w:spacing w:val="-17"/>
        </w:rPr>
        <w:t xml:space="preserve"> </w:t>
      </w:r>
      <w:r>
        <w:rPr>
          <w:color w:val="183B62"/>
          <w:spacing w:val="-4"/>
        </w:rPr>
        <w:t xml:space="preserve">from </w:t>
      </w:r>
      <w:proofErr w:type="gramStart"/>
      <w:r>
        <w:rPr>
          <w:color w:val="183B62"/>
        </w:rPr>
        <w:t>the Thursday</w:t>
      </w:r>
      <w:proofErr w:type="gramEnd"/>
      <w:r>
        <w:rPr>
          <w:color w:val="183B62"/>
        </w:rPr>
        <w:t xml:space="preserve"> CBC</w:t>
      </w:r>
    </w:p>
    <w:p w14:paraId="5EA3D611" w14:textId="77777777" w:rsidR="00F9164C" w:rsidRDefault="00000000">
      <w:pPr>
        <w:spacing w:before="123" w:line="278" w:lineRule="auto"/>
        <w:ind w:left="835" w:right="871"/>
        <w:rPr>
          <w:sz w:val="21"/>
        </w:rPr>
      </w:pPr>
      <w:r>
        <w:rPr>
          <w:rFonts w:ascii="Arial" w:hAnsi="Arial"/>
          <w:b/>
          <w:sz w:val="21"/>
        </w:rPr>
        <w:t>What</w:t>
      </w:r>
      <w:r>
        <w:rPr>
          <w:rFonts w:ascii="Arial" w:hAnsi="Arial"/>
          <w:b/>
          <w:spacing w:val="-3"/>
          <w:sz w:val="21"/>
        </w:rPr>
        <w:t xml:space="preserve"> </w:t>
      </w:r>
      <w:r>
        <w:rPr>
          <w:rFonts w:ascii="Arial" w:hAnsi="Arial"/>
          <w:b/>
          <w:sz w:val="21"/>
        </w:rPr>
        <w:t>the</w:t>
      </w:r>
      <w:r>
        <w:rPr>
          <w:rFonts w:ascii="Arial" w:hAnsi="Arial"/>
          <w:b/>
          <w:spacing w:val="-5"/>
          <w:sz w:val="21"/>
        </w:rPr>
        <w:t xml:space="preserve"> </w:t>
      </w:r>
      <w:r>
        <w:rPr>
          <w:rFonts w:ascii="Arial" w:hAnsi="Arial"/>
          <w:b/>
          <w:sz w:val="21"/>
        </w:rPr>
        <w:t>student</w:t>
      </w:r>
      <w:r>
        <w:rPr>
          <w:rFonts w:ascii="Arial" w:hAnsi="Arial"/>
          <w:b/>
          <w:spacing w:val="-8"/>
          <w:sz w:val="21"/>
        </w:rPr>
        <w:t xml:space="preserve"> </w:t>
      </w:r>
      <w:r>
        <w:rPr>
          <w:rFonts w:ascii="Arial" w:hAnsi="Arial"/>
          <w:b/>
          <w:sz w:val="21"/>
        </w:rPr>
        <w:t>saw</w:t>
      </w:r>
      <w:r>
        <w:rPr>
          <w:rFonts w:ascii="Arial" w:hAnsi="Arial"/>
          <w:b/>
          <w:spacing w:val="-1"/>
          <w:sz w:val="21"/>
        </w:rPr>
        <w:t xml:space="preserve"> </w:t>
      </w:r>
      <w:r>
        <w:rPr>
          <w:rFonts w:ascii="Arial" w:hAnsi="Arial"/>
          <w:b/>
          <w:sz w:val="21"/>
        </w:rPr>
        <w:t>or</w:t>
      </w:r>
      <w:r>
        <w:rPr>
          <w:rFonts w:ascii="Arial" w:hAnsi="Arial"/>
          <w:b/>
          <w:spacing w:val="-5"/>
          <w:sz w:val="21"/>
        </w:rPr>
        <w:t xml:space="preserve"> </w:t>
      </w:r>
      <w:r>
        <w:rPr>
          <w:rFonts w:ascii="Arial" w:hAnsi="Arial"/>
          <w:b/>
          <w:sz w:val="21"/>
        </w:rPr>
        <w:t xml:space="preserve">heard: </w:t>
      </w:r>
      <w:r>
        <w:rPr>
          <w:sz w:val="21"/>
        </w:rPr>
        <w:t>The</w:t>
      </w:r>
      <w:r>
        <w:rPr>
          <w:spacing w:val="-5"/>
          <w:sz w:val="21"/>
        </w:rPr>
        <w:t xml:space="preserve"> </w:t>
      </w:r>
      <w:r>
        <w:rPr>
          <w:sz w:val="21"/>
        </w:rPr>
        <w:t>Thursday</w:t>
      </w:r>
      <w:r>
        <w:rPr>
          <w:spacing w:val="-3"/>
          <w:sz w:val="21"/>
        </w:rPr>
        <w:t xml:space="preserve"> </w:t>
      </w:r>
      <w:r>
        <w:rPr>
          <w:sz w:val="21"/>
        </w:rPr>
        <w:t>CBC</w:t>
      </w:r>
      <w:r>
        <w:rPr>
          <w:spacing w:val="-5"/>
          <w:sz w:val="21"/>
        </w:rPr>
        <w:t xml:space="preserve"> </w:t>
      </w:r>
      <w:r>
        <w:rPr>
          <w:sz w:val="21"/>
        </w:rPr>
        <w:t>panel</w:t>
      </w:r>
      <w:r>
        <w:rPr>
          <w:spacing w:val="-5"/>
          <w:sz w:val="21"/>
        </w:rPr>
        <w:t xml:space="preserve"> </w:t>
      </w:r>
      <w:r>
        <w:rPr>
          <w:sz w:val="21"/>
        </w:rPr>
        <w:t>displays</w:t>
      </w:r>
      <w:r>
        <w:rPr>
          <w:spacing w:val="-3"/>
          <w:sz w:val="21"/>
        </w:rPr>
        <w:t xml:space="preserve"> </w:t>
      </w:r>
      <w:r>
        <w:rPr>
          <w:sz w:val="21"/>
        </w:rPr>
        <w:t>WBC</w:t>
      </w:r>
      <w:r>
        <w:rPr>
          <w:spacing w:val="-5"/>
          <w:sz w:val="21"/>
        </w:rPr>
        <w:t xml:space="preserve"> </w:t>
      </w:r>
      <w:r>
        <w:rPr>
          <w:sz w:val="21"/>
        </w:rPr>
        <w:t>6.3</w:t>
      </w:r>
      <w:r>
        <w:rPr>
          <w:spacing w:val="-5"/>
          <w:sz w:val="21"/>
        </w:rPr>
        <w:t xml:space="preserve"> </w:t>
      </w:r>
      <w:r>
        <w:rPr>
          <w:sz w:val="21"/>
        </w:rPr>
        <w:t>x10³/mm³</w:t>
      </w:r>
      <w:r>
        <w:rPr>
          <w:spacing w:val="-3"/>
          <w:sz w:val="21"/>
        </w:rPr>
        <w:t xml:space="preserve"> </w:t>
      </w:r>
      <w:r>
        <w:rPr>
          <w:sz w:val="21"/>
        </w:rPr>
        <w:t>only.</w:t>
      </w:r>
      <w:r>
        <w:rPr>
          <w:spacing w:val="-1"/>
          <w:sz w:val="21"/>
        </w:rPr>
        <w:t xml:space="preserve"> </w:t>
      </w:r>
      <w:r>
        <w:rPr>
          <w:sz w:val="21"/>
        </w:rPr>
        <w:t>Current hemoglobin, previous hemoglobin, and platelet count are not shown.</w:t>
      </w:r>
    </w:p>
    <w:p w14:paraId="4E58365F" w14:textId="77777777" w:rsidR="00F9164C" w:rsidRDefault="00000000">
      <w:pPr>
        <w:spacing w:before="95" w:line="278" w:lineRule="auto"/>
        <w:ind w:left="835" w:right="871"/>
        <w:rPr>
          <w:sz w:val="21"/>
        </w:rPr>
      </w:pPr>
      <w:r>
        <w:rPr>
          <w:rFonts w:ascii="Arial" w:hAnsi="Arial"/>
          <w:b/>
          <w:sz w:val="21"/>
        </w:rPr>
        <w:t>What</w:t>
      </w:r>
      <w:r>
        <w:rPr>
          <w:rFonts w:ascii="Arial" w:hAnsi="Arial"/>
          <w:b/>
          <w:spacing w:val="-4"/>
          <w:sz w:val="21"/>
        </w:rPr>
        <w:t xml:space="preserve"> </w:t>
      </w:r>
      <w:r>
        <w:rPr>
          <w:rFonts w:ascii="Arial" w:hAnsi="Arial"/>
          <w:b/>
          <w:sz w:val="21"/>
        </w:rPr>
        <w:t>the</w:t>
      </w:r>
      <w:r>
        <w:rPr>
          <w:rFonts w:ascii="Arial" w:hAnsi="Arial"/>
          <w:b/>
          <w:spacing w:val="-5"/>
          <w:sz w:val="21"/>
        </w:rPr>
        <w:t xml:space="preserve"> </w:t>
      </w:r>
      <w:r>
        <w:rPr>
          <w:rFonts w:ascii="Arial" w:hAnsi="Arial"/>
          <w:b/>
          <w:sz w:val="21"/>
        </w:rPr>
        <w:t>grader</w:t>
      </w:r>
      <w:r>
        <w:rPr>
          <w:rFonts w:ascii="Arial" w:hAnsi="Arial"/>
          <w:b/>
          <w:spacing w:val="-5"/>
          <w:sz w:val="21"/>
        </w:rPr>
        <w:t xml:space="preserve"> </w:t>
      </w:r>
      <w:r>
        <w:rPr>
          <w:rFonts w:ascii="Arial" w:hAnsi="Arial"/>
          <w:b/>
          <w:sz w:val="21"/>
        </w:rPr>
        <w:t>expected:</w:t>
      </w:r>
      <w:r>
        <w:rPr>
          <w:rFonts w:ascii="Arial" w:hAnsi="Arial"/>
          <w:b/>
          <w:spacing w:val="-1"/>
          <w:sz w:val="21"/>
        </w:rPr>
        <w:t xml:space="preserve"> </w:t>
      </w:r>
      <w:r>
        <w:rPr>
          <w:sz w:val="21"/>
        </w:rPr>
        <w:t>The</w:t>
      </w:r>
      <w:r>
        <w:rPr>
          <w:spacing w:val="-5"/>
          <w:sz w:val="21"/>
        </w:rPr>
        <w:t xml:space="preserve"> </w:t>
      </w:r>
      <w:r>
        <w:rPr>
          <w:sz w:val="21"/>
        </w:rPr>
        <w:t>correct</w:t>
      </w:r>
      <w:r>
        <w:rPr>
          <w:spacing w:val="-2"/>
          <w:sz w:val="21"/>
        </w:rPr>
        <w:t xml:space="preserve"> </w:t>
      </w:r>
      <w:r>
        <w:rPr>
          <w:sz w:val="21"/>
        </w:rPr>
        <w:t>Thursday</w:t>
      </w:r>
      <w:r>
        <w:rPr>
          <w:spacing w:val="-4"/>
          <w:sz w:val="21"/>
        </w:rPr>
        <w:t xml:space="preserve"> </w:t>
      </w:r>
      <w:r>
        <w:rPr>
          <w:sz w:val="21"/>
        </w:rPr>
        <w:t>rubric</w:t>
      </w:r>
      <w:r>
        <w:rPr>
          <w:spacing w:val="-4"/>
          <w:sz w:val="21"/>
        </w:rPr>
        <w:t xml:space="preserve"> </w:t>
      </w:r>
      <w:r>
        <w:rPr>
          <w:sz w:val="21"/>
        </w:rPr>
        <w:t>requires</w:t>
      </w:r>
      <w:r>
        <w:rPr>
          <w:spacing w:val="-4"/>
          <w:sz w:val="21"/>
        </w:rPr>
        <w:t xml:space="preserve"> </w:t>
      </w:r>
      <w:r>
        <w:rPr>
          <w:sz w:val="21"/>
        </w:rPr>
        <w:t>current</w:t>
      </w:r>
      <w:r>
        <w:rPr>
          <w:spacing w:val="-2"/>
          <w:sz w:val="21"/>
        </w:rPr>
        <w:t xml:space="preserve"> </w:t>
      </w:r>
      <w:r>
        <w:rPr>
          <w:sz w:val="21"/>
        </w:rPr>
        <w:t>hemoglobin</w:t>
      </w:r>
      <w:r>
        <w:rPr>
          <w:spacing w:val="-5"/>
          <w:sz w:val="21"/>
        </w:rPr>
        <w:t xml:space="preserve"> </w:t>
      </w:r>
      <w:r>
        <w:rPr>
          <w:sz w:val="21"/>
        </w:rPr>
        <w:t>13.3</w:t>
      </w:r>
      <w:r>
        <w:rPr>
          <w:spacing w:val="-5"/>
          <w:sz w:val="21"/>
        </w:rPr>
        <w:t xml:space="preserve"> </w:t>
      </w:r>
      <w:r>
        <w:rPr>
          <w:sz w:val="21"/>
        </w:rPr>
        <w:t>g/dL,</w:t>
      </w:r>
      <w:r>
        <w:rPr>
          <w:spacing w:val="-2"/>
          <w:sz w:val="21"/>
        </w:rPr>
        <w:t xml:space="preserve"> </w:t>
      </w:r>
      <w:r>
        <w:rPr>
          <w:sz w:val="21"/>
        </w:rPr>
        <w:t>previous hemoglobin 13.4 g/dL, platelets 229 x10³/mm³, and interpretation of the stable hemoglobin trend.</w:t>
      </w:r>
    </w:p>
    <w:p w14:paraId="292ABF71" w14:textId="77777777" w:rsidR="00F9164C" w:rsidRDefault="00000000">
      <w:pPr>
        <w:spacing w:before="95" w:line="278" w:lineRule="auto"/>
        <w:ind w:left="835" w:right="871"/>
        <w:rPr>
          <w:sz w:val="21"/>
        </w:rPr>
      </w:pPr>
      <w:r>
        <w:rPr>
          <w:rFonts w:ascii="Arial"/>
          <w:b/>
          <w:sz w:val="21"/>
        </w:rPr>
        <w:t>Why</w:t>
      </w:r>
      <w:r>
        <w:rPr>
          <w:rFonts w:ascii="Arial"/>
          <w:b/>
          <w:spacing w:val="-4"/>
          <w:sz w:val="21"/>
        </w:rPr>
        <w:t xml:space="preserve"> </w:t>
      </w:r>
      <w:r>
        <w:rPr>
          <w:rFonts w:ascii="Arial"/>
          <w:b/>
          <w:sz w:val="21"/>
        </w:rPr>
        <w:t>this</w:t>
      </w:r>
      <w:r>
        <w:rPr>
          <w:rFonts w:ascii="Arial"/>
          <w:b/>
          <w:spacing w:val="-9"/>
          <w:sz w:val="21"/>
        </w:rPr>
        <w:t xml:space="preserve"> </w:t>
      </w:r>
      <w:r>
        <w:rPr>
          <w:rFonts w:ascii="Arial"/>
          <w:b/>
          <w:sz w:val="21"/>
        </w:rPr>
        <w:t>is</w:t>
      </w:r>
      <w:r>
        <w:rPr>
          <w:rFonts w:ascii="Arial"/>
          <w:b/>
          <w:spacing w:val="-4"/>
          <w:sz w:val="21"/>
        </w:rPr>
        <w:t xml:space="preserve"> </w:t>
      </w:r>
      <w:r>
        <w:rPr>
          <w:rFonts w:ascii="Arial"/>
          <w:b/>
          <w:sz w:val="21"/>
        </w:rPr>
        <w:t>a</w:t>
      </w:r>
      <w:r>
        <w:rPr>
          <w:rFonts w:ascii="Arial"/>
          <w:b/>
          <w:spacing w:val="-4"/>
          <w:sz w:val="21"/>
        </w:rPr>
        <w:t xml:space="preserve"> </w:t>
      </w:r>
      <w:r>
        <w:rPr>
          <w:rFonts w:ascii="Arial"/>
          <w:b/>
          <w:sz w:val="21"/>
        </w:rPr>
        <w:t xml:space="preserve">problem: </w:t>
      </w:r>
      <w:r>
        <w:rPr>
          <w:sz w:val="21"/>
        </w:rPr>
        <w:t>The</w:t>
      </w:r>
      <w:r>
        <w:rPr>
          <w:spacing w:val="-4"/>
          <w:sz w:val="21"/>
        </w:rPr>
        <w:t xml:space="preserve"> </w:t>
      </w:r>
      <w:r>
        <w:rPr>
          <w:sz w:val="21"/>
        </w:rPr>
        <w:t>student cannot report or</w:t>
      </w:r>
      <w:r>
        <w:rPr>
          <w:spacing w:val="-2"/>
          <w:sz w:val="21"/>
        </w:rPr>
        <w:t xml:space="preserve"> </w:t>
      </w:r>
      <w:r>
        <w:rPr>
          <w:sz w:val="21"/>
        </w:rPr>
        <w:t>interpret a</w:t>
      </w:r>
      <w:r>
        <w:rPr>
          <w:spacing w:val="-4"/>
          <w:sz w:val="21"/>
        </w:rPr>
        <w:t xml:space="preserve"> </w:t>
      </w:r>
      <w:r>
        <w:rPr>
          <w:sz w:val="21"/>
        </w:rPr>
        <w:t>bleeding</w:t>
      </w:r>
      <w:r>
        <w:rPr>
          <w:spacing w:val="-4"/>
          <w:sz w:val="21"/>
        </w:rPr>
        <w:t xml:space="preserve"> </w:t>
      </w:r>
      <w:r>
        <w:rPr>
          <w:sz w:val="21"/>
        </w:rPr>
        <w:t>safety</w:t>
      </w:r>
      <w:r>
        <w:rPr>
          <w:spacing w:val="-2"/>
          <w:sz w:val="21"/>
        </w:rPr>
        <w:t xml:space="preserve"> </w:t>
      </w:r>
      <w:r>
        <w:rPr>
          <w:sz w:val="21"/>
        </w:rPr>
        <w:t>trend</w:t>
      </w:r>
      <w:r>
        <w:rPr>
          <w:spacing w:val="-4"/>
          <w:sz w:val="21"/>
        </w:rPr>
        <w:t xml:space="preserve"> </w:t>
      </w:r>
      <w:r>
        <w:rPr>
          <w:sz w:val="21"/>
        </w:rPr>
        <w:t>that is</w:t>
      </w:r>
      <w:r>
        <w:rPr>
          <w:spacing w:val="-2"/>
          <w:sz w:val="21"/>
        </w:rPr>
        <w:t xml:space="preserve"> </w:t>
      </w:r>
      <w:r>
        <w:rPr>
          <w:sz w:val="21"/>
        </w:rPr>
        <w:t>absent from</w:t>
      </w:r>
      <w:r>
        <w:rPr>
          <w:spacing w:val="-2"/>
          <w:sz w:val="21"/>
        </w:rPr>
        <w:t xml:space="preserve"> </w:t>
      </w:r>
      <w:r>
        <w:rPr>
          <w:sz w:val="21"/>
        </w:rPr>
        <w:t>the visible laboratory panel.</w:t>
      </w:r>
    </w:p>
    <w:p w14:paraId="67FF1F3A" w14:textId="77777777" w:rsidR="00F9164C" w:rsidRDefault="00000000">
      <w:pPr>
        <w:spacing w:before="94" w:line="278" w:lineRule="auto"/>
        <w:ind w:left="835" w:right="871"/>
        <w:rPr>
          <w:sz w:val="21"/>
        </w:rPr>
      </w:pPr>
      <w:r>
        <w:rPr>
          <w:rFonts w:ascii="Arial"/>
          <w:b/>
          <w:sz w:val="21"/>
        </w:rPr>
        <w:t>Suggested</w:t>
      </w:r>
      <w:r>
        <w:rPr>
          <w:rFonts w:ascii="Arial"/>
          <w:b/>
          <w:spacing w:val="-1"/>
          <w:sz w:val="21"/>
        </w:rPr>
        <w:t xml:space="preserve"> </w:t>
      </w:r>
      <w:r>
        <w:rPr>
          <w:rFonts w:ascii="Arial"/>
          <w:b/>
          <w:sz w:val="21"/>
        </w:rPr>
        <w:t>fix:</w:t>
      </w:r>
      <w:r>
        <w:rPr>
          <w:rFonts w:ascii="Arial"/>
          <w:b/>
          <w:spacing w:val="-1"/>
          <w:sz w:val="21"/>
        </w:rPr>
        <w:t xml:space="preserve"> </w:t>
      </w:r>
      <w:r>
        <w:rPr>
          <w:sz w:val="21"/>
        </w:rPr>
        <w:t>Display</w:t>
      </w:r>
      <w:r>
        <w:rPr>
          <w:spacing w:val="-3"/>
          <w:sz w:val="21"/>
        </w:rPr>
        <w:t xml:space="preserve"> </w:t>
      </w:r>
      <w:r>
        <w:rPr>
          <w:sz w:val="21"/>
        </w:rPr>
        <w:t>the</w:t>
      </w:r>
      <w:r>
        <w:rPr>
          <w:spacing w:val="-5"/>
          <w:sz w:val="21"/>
        </w:rPr>
        <w:t xml:space="preserve"> </w:t>
      </w:r>
      <w:r>
        <w:rPr>
          <w:sz w:val="21"/>
        </w:rPr>
        <w:t>required</w:t>
      </w:r>
      <w:r>
        <w:rPr>
          <w:spacing w:val="-5"/>
          <w:sz w:val="21"/>
        </w:rPr>
        <w:t xml:space="preserve"> </w:t>
      </w:r>
      <w:r>
        <w:rPr>
          <w:sz w:val="21"/>
        </w:rPr>
        <w:t>hemoglobin</w:t>
      </w:r>
      <w:r>
        <w:rPr>
          <w:spacing w:val="-5"/>
          <w:sz w:val="21"/>
        </w:rPr>
        <w:t xml:space="preserve"> </w:t>
      </w:r>
      <w:r>
        <w:rPr>
          <w:sz w:val="21"/>
        </w:rPr>
        <w:t>and</w:t>
      </w:r>
      <w:r>
        <w:rPr>
          <w:spacing w:val="-5"/>
          <w:sz w:val="21"/>
        </w:rPr>
        <w:t xml:space="preserve"> </w:t>
      </w:r>
      <w:r>
        <w:rPr>
          <w:sz w:val="21"/>
        </w:rPr>
        <w:t>platelet</w:t>
      </w:r>
      <w:r>
        <w:rPr>
          <w:spacing w:val="-1"/>
          <w:sz w:val="21"/>
        </w:rPr>
        <w:t xml:space="preserve"> </w:t>
      </w:r>
      <w:r>
        <w:rPr>
          <w:sz w:val="21"/>
        </w:rPr>
        <w:t>data</w:t>
      </w:r>
      <w:r>
        <w:rPr>
          <w:spacing w:val="-5"/>
          <w:sz w:val="21"/>
        </w:rPr>
        <w:t xml:space="preserve"> </w:t>
      </w:r>
      <w:r>
        <w:rPr>
          <w:sz w:val="21"/>
        </w:rPr>
        <w:t>in</w:t>
      </w:r>
      <w:r>
        <w:rPr>
          <w:spacing w:val="-5"/>
          <w:sz w:val="21"/>
        </w:rPr>
        <w:t xml:space="preserve"> </w:t>
      </w:r>
      <w:r>
        <w:rPr>
          <w:sz w:val="21"/>
        </w:rPr>
        <w:t>the</w:t>
      </w:r>
      <w:r>
        <w:rPr>
          <w:spacing w:val="-5"/>
          <w:sz w:val="21"/>
        </w:rPr>
        <w:t xml:space="preserve"> </w:t>
      </w:r>
      <w:r>
        <w:rPr>
          <w:sz w:val="21"/>
        </w:rPr>
        <w:t>Thursday</w:t>
      </w:r>
      <w:r>
        <w:rPr>
          <w:spacing w:val="-3"/>
          <w:sz w:val="21"/>
        </w:rPr>
        <w:t xml:space="preserve"> </w:t>
      </w:r>
      <w:r>
        <w:rPr>
          <w:sz w:val="21"/>
        </w:rPr>
        <w:t>CBC,</w:t>
      </w:r>
      <w:r>
        <w:rPr>
          <w:spacing w:val="-1"/>
          <w:sz w:val="21"/>
        </w:rPr>
        <w:t xml:space="preserve"> </w:t>
      </w:r>
      <w:r>
        <w:rPr>
          <w:sz w:val="21"/>
        </w:rPr>
        <w:t>including</w:t>
      </w:r>
      <w:r>
        <w:rPr>
          <w:spacing w:val="-5"/>
          <w:sz w:val="21"/>
        </w:rPr>
        <w:t xml:space="preserve"> </w:t>
      </w:r>
      <w:r>
        <w:rPr>
          <w:sz w:val="21"/>
        </w:rPr>
        <w:t>the</w:t>
      </w:r>
      <w:r>
        <w:rPr>
          <w:spacing w:val="-5"/>
          <w:sz w:val="21"/>
        </w:rPr>
        <w:t xml:space="preserve"> </w:t>
      </w:r>
      <w:r>
        <w:rPr>
          <w:sz w:val="21"/>
        </w:rPr>
        <w:t>prior hemoglobin value, or mark those items unavailable and not gradable.</w:t>
      </w:r>
    </w:p>
    <w:p w14:paraId="415DD15B" w14:textId="77777777" w:rsidR="00F9164C" w:rsidRDefault="00000000">
      <w:pPr>
        <w:pStyle w:val="BodyText"/>
        <w:spacing w:before="9"/>
        <w:rPr>
          <w:sz w:val="15"/>
        </w:rPr>
      </w:pPr>
      <w:r>
        <w:rPr>
          <w:noProof/>
          <w:sz w:val="15"/>
        </w:rPr>
        <w:drawing>
          <wp:anchor distT="0" distB="0" distL="0" distR="0" simplePos="0" relativeHeight="487634432" behindDoc="1" locked="0" layoutInCell="1" allowOverlap="1" wp14:anchorId="75B88EDE" wp14:editId="444DD83A">
            <wp:simplePos x="0" y="0"/>
            <wp:positionH relativeFrom="page">
              <wp:posOffset>942031</wp:posOffset>
            </wp:positionH>
            <wp:positionV relativeFrom="paragraph">
              <wp:posOffset>130617</wp:posOffset>
            </wp:positionV>
            <wp:extent cx="5856658" cy="2295525"/>
            <wp:effectExtent l="0" t="0" r="0" b="0"/>
            <wp:wrapTopAndBottom/>
            <wp:docPr id="173" name="Image 1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3" name="Image 173"/>
                    <pic:cNvPicPr/>
                  </pic:nvPicPr>
                  <pic:blipFill>
                    <a:blip r:embed="rId157" cstate="print"/>
                    <a:stretch>
                      <a:fillRect/>
                    </a:stretch>
                  </pic:blipFill>
                  <pic:spPr>
                    <a:xfrm>
                      <a:off x="0" y="0"/>
                      <a:ext cx="5856658" cy="2295525"/>
                    </a:xfrm>
                    <a:prstGeom prst="rect">
                      <a:avLst/>
                    </a:prstGeom>
                  </pic:spPr>
                </pic:pic>
              </a:graphicData>
            </a:graphic>
          </wp:anchor>
        </w:drawing>
      </w:r>
    </w:p>
    <w:p w14:paraId="47356F5E" w14:textId="77777777" w:rsidR="00F9164C" w:rsidRDefault="00000000">
      <w:pPr>
        <w:spacing w:before="89"/>
        <w:ind w:left="10" w:right="11"/>
        <w:jc w:val="center"/>
        <w:rPr>
          <w:rFonts w:ascii="Arial" w:hAnsi="Arial"/>
          <w:i/>
          <w:sz w:val="18"/>
        </w:rPr>
      </w:pPr>
      <w:r>
        <w:rPr>
          <w:rFonts w:ascii="Arial" w:hAnsi="Arial"/>
          <w:i/>
          <w:color w:val="696969"/>
          <w:sz w:val="18"/>
        </w:rPr>
        <w:t>Evidence</w:t>
      </w:r>
      <w:r>
        <w:rPr>
          <w:rFonts w:ascii="Arial" w:hAnsi="Arial"/>
          <w:i/>
          <w:color w:val="696969"/>
          <w:spacing w:val="-3"/>
          <w:sz w:val="18"/>
        </w:rPr>
        <w:t xml:space="preserve"> </w:t>
      </w:r>
      <w:r>
        <w:rPr>
          <w:rFonts w:ascii="Arial" w:hAnsi="Arial"/>
          <w:i/>
          <w:color w:val="696969"/>
          <w:sz w:val="18"/>
        </w:rPr>
        <w:t>–</w:t>
      </w:r>
      <w:r>
        <w:rPr>
          <w:rFonts w:ascii="Arial" w:hAnsi="Arial"/>
          <w:i/>
          <w:color w:val="696969"/>
          <w:spacing w:val="-2"/>
          <w:sz w:val="18"/>
        </w:rPr>
        <w:t xml:space="preserve"> </w:t>
      </w:r>
      <w:r>
        <w:rPr>
          <w:rFonts w:ascii="Arial" w:hAnsi="Arial"/>
          <w:i/>
          <w:color w:val="696969"/>
          <w:sz w:val="18"/>
        </w:rPr>
        <w:t>Thursday</w:t>
      </w:r>
      <w:r>
        <w:rPr>
          <w:rFonts w:ascii="Arial" w:hAnsi="Arial"/>
          <w:i/>
          <w:color w:val="696969"/>
          <w:spacing w:val="-1"/>
          <w:sz w:val="18"/>
        </w:rPr>
        <w:t xml:space="preserve"> </w:t>
      </w:r>
      <w:r>
        <w:rPr>
          <w:rFonts w:ascii="Arial" w:hAnsi="Arial"/>
          <w:i/>
          <w:color w:val="696969"/>
          <w:sz w:val="18"/>
        </w:rPr>
        <w:t>6</w:t>
      </w:r>
      <w:r>
        <w:rPr>
          <w:rFonts w:ascii="Arial" w:hAnsi="Arial"/>
          <w:i/>
          <w:color w:val="696969"/>
          <w:spacing w:val="-2"/>
          <w:sz w:val="18"/>
        </w:rPr>
        <w:t xml:space="preserve"> </w:t>
      </w:r>
      <w:r>
        <w:rPr>
          <w:rFonts w:ascii="Arial" w:hAnsi="Arial"/>
          <w:i/>
          <w:color w:val="696969"/>
          <w:sz w:val="18"/>
        </w:rPr>
        <w:t>Month</w:t>
      </w:r>
      <w:r>
        <w:rPr>
          <w:rFonts w:ascii="Arial" w:hAnsi="Arial"/>
          <w:i/>
          <w:color w:val="696969"/>
          <w:spacing w:val="-1"/>
          <w:sz w:val="18"/>
        </w:rPr>
        <w:t xml:space="preserve"> </w:t>
      </w:r>
      <w:r>
        <w:rPr>
          <w:rFonts w:ascii="Arial" w:hAnsi="Arial"/>
          <w:i/>
          <w:color w:val="696969"/>
          <w:sz w:val="18"/>
        </w:rPr>
        <w:t>Follow</w:t>
      </w:r>
      <w:r>
        <w:rPr>
          <w:rFonts w:ascii="Arial" w:hAnsi="Arial"/>
          <w:i/>
          <w:color w:val="696969"/>
          <w:spacing w:val="-1"/>
          <w:sz w:val="18"/>
        </w:rPr>
        <w:t xml:space="preserve"> </w:t>
      </w:r>
      <w:r>
        <w:rPr>
          <w:rFonts w:ascii="Arial" w:hAnsi="Arial"/>
          <w:i/>
          <w:color w:val="696969"/>
          <w:sz w:val="18"/>
        </w:rPr>
        <w:t>Up: student</w:t>
      </w:r>
      <w:r>
        <w:rPr>
          <w:rFonts w:ascii="Arial" w:hAnsi="Arial"/>
          <w:i/>
          <w:color w:val="696969"/>
          <w:spacing w:val="-1"/>
          <w:sz w:val="18"/>
        </w:rPr>
        <w:t xml:space="preserve"> </w:t>
      </w:r>
      <w:r>
        <w:rPr>
          <w:rFonts w:ascii="Arial" w:hAnsi="Arial"/>
          <w:i/>
          <w:color w:val="696969"/>
          <w:sz w:val="18"/>
        </w:rPr>
        <w:t>facing</w:t>
      </w:r>
      <w:r>
        <w:rPr>
          <w:rFonts w:ascii="Arial" w:hAnsi="Arial"/>
          <w:i/>
          <w:color w:val="696969"/>
          <w:spacing w:val="-1"/>
          <w:sz w:val="18"/>
        </w:rPr>
        <w:t xml:space="preserve"> </w:t>
      </w:r>
      <w:r>
        <w:rPr>
          <w:rFonts w:ascii="Arial" w:hAnsi="Arial"/>
          <w:i/>
          <w:color w:val="696969"/>
          <w:sz w:val="18"/>
        </w:rPr>
        <w:t>information</w:t>
      </w:r>
      <w:r>
        <w:rPr>
          <w:rFonts w:ascii="Arial" w:hAnsi="Arial"/>
          <w:i/>
          <w:color w:val="696969"/>
          <w:spacing w:val="-1"/>
          <w:sz w:val="18"/>
        </w:rPr>
        <w:t xml:space="preserve"> </w:t>
      </w:r>
      <w:r>
        <w:rPr>
          <w:rFonts w:ascii="Arial" w:hAnsi="Arial"/>
          <w:i/>
          <w:color w:val="696969"/>
          <w:sz w:val="18"/>
        </w:rPr>
        <w:t>compared</w:t>
      </w:r>
      <w:r>
        <w:rPr>
          <w:rFonts w:ascii="Arial" w:hAnsi="Arial"/>
          <w:i/>
          <w:color w:val="696969"/>
          <w:spacing w:val="-1"/>
          <w:sz w:val="18"/>
        </w:rPr>
        <w:t xml:space="preserve"> </w:t>
      </w:r>
      <w:r>
        <w:rPr>
          <w:rFonts w:ascii="Arial" w:hAnsi="Arial"/>
          <w:i/>
          <w:color w:val="696969"/>
          <w:sz w:val="18"/>
        </w:rPr>
        <w:t>with</w:t>
      </w:r>
      <w:r>
        <w:rPr>
          <w:rFonts w:ascii="Arial" w:hAnsi="Arial"/>
          <w:i/>
          <w:color w:val="696969"/>
          <w:spacing w:val="-1"/>
          <w:sz w:val="18"/>
        </w:rPr>
        <w:t xml:space="preserve"> </w:t>
      </w:r>
      <w:r>
        <w:rPr>
          <w:rFonts w:ascii="Arial" w:hAnsi="Arial"/>
          <w:i/>
          <w:color w:val="696969"/>
          <w:sz w:val="18"/>
        </w:rPr>
        <w:t>the</w:t>
      </w:r>
      <w:r>
        <w:rPr>
          <w:rFonts w:ascii="Arial" w:hAnsi="Arial"/>
          <w:i/>
          <w:color w:val="696969"/>
          <w:spacing w:val="-1"/>
          <w:sz w:val="18"/>
        </w:rPr>
        <w:t xml:space="preserve"> </w:t>
      </w:r>
      <w:r>
        <w:rPr>
          <w:rFonts w:ascii="Arial" w:hAnsi="Arial"/>
          <w:i/>
          <w:color w:val="696969"/>
          <w:sz w:val="18"/>
        </w:rPr>
        <w:t xml:space="preserve">grader/rubric </w:t>
      </w:r>
      <w:r>
        <w:rPr>
          <w:rFonts w:ascii="Arial" w:hAnsi="Arial"/>
          <w:i/>
          <w:color w:val="696969"/>
          <w:spacing w:val="-2"/>
          <w:sz w:val="18"/>
        </w:rPr>
        <w:t>expectation.</w:t>
      </w:r>
    </w:p>
    <w:p w14:paraId="67FE44C9" w14:textId="77777777" w:rsidR="00F9164C" w:rsidRDefault="00F9164C">
      <w:pPr>
        <w:jc w:val="center"/>
        <w:rPr>
          <w:rFonts w:ascii="Arial" w:hAnsi="Arial"/>
          <w:i/>
          <w:sz w:val="18"/>
        </w:rPr>
        <w:sectPr w:rsidR="00F9164C">
          <w:pgSz w:w="12240" w:h="15840"/>
          <w:pgMar w:top="720" w:right="0" w:bottom="540" w:left="0" w:header="0" w:footer="313" w:gutter="0"/>
          <w:cols w:space="720"/>
        </w:sectPr>
      </w:pPr>
    </w:p>
    <w:p w14:paraId="20A1B27B" w14:textId="77777777" w:rsidR="00F9164C" w:rsidRDefault="00000000">
      <w:pPr>
        <w:pStyle w:val="Heading6"/>
        <w:spacing w:line="290" w:lineRule="auto"/>
      </w:pPr>
      <w:r>
        <w:rPr>
          <w:color w:val="183B62"/>
          <w:spacing w:val="-2"/>
        </w:rPr>
        <w:lastRenderedPageBreak/>
        <w:t>Issue</w:t>
      </w:r>
      <w:r>
        <w:rPr>
          <w:color w:val="183B62"/>
          <w:spacing w:val="-27"/>
        </w:rPr>
        <w:t xml:space="preserve"> </w:t>
      </w:r>
      <w:r>
        <w:rPr>
          <w:color w:val="183B62"/>
          <w:spacing w:val="-2"/>
        </w:rPr>
        <w:t>5.</w:t>
      </w:r>
      <w:r>
        <w:rPr>
          <w:color w:val="183B62"/>
          <w:spacing w:val="-28"/>
        </w:rPr>
        <w:t xml:space="preserve"> </w:t>
      </w:r>
      <w:r>
        <w:rPr>
          <w:color w:val="183B62"/>
          <w:spacing w:val="-2"/>
        </w:rPr>
        <w:t>Gastroenterology</w:t>
      </w:r>
      <w:r>
        <w:rPr>
          <w:color w:val="183B62"/>
          <w:spacing w:val="-26"/>
        </w:rPr>
        <w:t xml:space="preserve"> </w:t>
      </w:r>
      <w:r>
        <w:rPr>
          <w:color w:val="183B62"/>
          <w:spacing w:val="-2"/>
        </w:rPr>
        <w:t>report</w:t>
      </w:r>
      <w:r>
        <w:rPr>
          <w:color w:val="183B62"/>
          <w:spacing w:val="-32"/>
        </w:rPr>
        <w:t xml:space="preserve"> </w:t>
      </w:r>
      <w:r>
        <w:rPr>
          <w:color w:val="183B62"/>
          <w:spacing w:val="-2"/>
        </w:rPr>
        <w:t>is</w:t>
      </w:r>
      <w:r>
        <w:rPr>
          <w:color w:val="183B62"/>
          <w:spacing w:val="-26"/>
        </w:rPr>
        <w:t xml:space="preserve"> </w:t>
      </w:r>
      <w:r>
        <w:rPr>
          <w:color w:val="183B62"/>
          <w:spacing w:val="-2"/>
        </w:rPr>
        <w:t>marked</w:t>
      </w:r>
      <w:r>
        <w:rPr>
          <w:color w:val="183B62"/>
          <w:spacing w:val="-25"/>
        </w:rPr>
        <w:t xml:space="preserve"> </w:t>
      </w:r>
      <w:r>
        <w:rPr>
          <w:color w:val="183B62"/>
          <w:spacing w:val="-2"/>
        </w:rPr>
        <w:t>missing</w:t>
      </w:r>
      <w:r>
        <w:rPr>
          <w:color w:val="183B62"/>
          <w:spacing w:val="-25"/>
        </w:rPr>
        <w:t xml:space="preserve"> </w:t>
      </w:r>
      <w:r>
        <w:rPr>
          <w:color w:val="183B62"/>
          <w:spacing w:val="-2"/>
        </w:rPr>
        <w:t>even</w:t>
      </w:r>
      <w:r>
        <w:rPr>
          <w:color w:val="183B62"/>
          <w:spacing w:val="-28"/>
        </w:rPr>
        <w:t xml:space="preserve"> </w:t>
      </w:r>
      <w:r>
        <w:rPr>
          <w:color w:val="183B62"/>
          <w:spacing w:val="-2"/>
        </w:rPr>
        <w:t>though</w:t>
      </w:r>
      <w:r>
        <w:rPr>
          <w:color w:val="183B62"/>
          <w:spacing w:val="-28"/>
        </w:rPr>
        <w:t xml:space="preserve"> </w:t>
      </w:r>
      <w:r>
        <w:rPr>
          <w:color w:val="183B62"/>
          <w:spacing w:val="-2"/>
        </w:rPr>
        <w:t>the</w:t>
      </w:r>
      <w:r>
        <w:rPr>
          <w:color w:val="183B62"/>
          <w:spacing w:val="-27"/>
        </w:rPr>
        <w:t xml:space="preserve"> </w:t>
      </w:r>
      <w:r>
        <w:rPr>
          <w:color w:val="183B62"/>
          <w:spacing w:val="-2"/>
        </w:rPr>
        <w:t>rubric</w:t>
      </w:r>
      <w:r>
        <w:rPr>
          <w:color w:val="183B62"/>
          <w:spacing w:val="-25"/>
        </w:rPr>
        <w:t xml:space="preserve"> </w:t>
      </w:r>
      <w:r>
        <w:rPr>
          <w:color w:val="183B62"/>
          <w:spacing w:val="-2"/>
        </w:rPr>
        <w:t xml:space="preserve">grades </w:t>
      </w:r>
      <w:r>
        <w:rPr>
          <w:color w:val="183B62"/>
        </w:rPr>
        <w:t>report</w:t>
      </w:r>
      <w:r>
        <w:rPr>
          <w:color w:val="183B62"/>
          <w:spacing w:val="-9"/>
        </w:rPr>
        <w:t xml:space="preserve"> </w:t>
      </w:r>
      <w:r>
        <w:rPr>
          <w:color w:val="183B62"/>
        </w:rPr>
        <w:t>sourced</w:t>
      </w:r>
      <w:r>
        <w:rPr>
          <w:color w:val="183B62"/>
          <w:spacing w:val="-7"/>
        </w:rPr>
        <w:t xml:space="preserve"> </w:t>
      </w:r>
      <w:r>
        <w:rPr>
          <w:color w:val="183B62"/>
        </w:rPr>
        <w:t>objective</w:t>
      </w:r>
      <w:r>
        <w:rPr>
          <w:color w:val="183B62"/>
          <w:spacing w:val="-9"/>
        </w:rPr>
        <w:t xml:space="preserve"> </w:t>
      </w:r>
      <w:r>
        <w:rPr>
          <w:color w:val="183B62"/>
        </w:rPr>
        <w:t>findings</w:t>
      </w:r>
    </w:p>
    <w:p w14:paraId="7648DBE4" w14:textId="77777777" w:rsidR="00F9164C" w:rsidRDefault="00000000">
      <w:pPr>
        <w:spacing w:before="123" w:line="276" w:lineRule="auto"/>
        <w:ind w:left="835" w:right="934"/>
        <w:rPr>
          <w:sz w:val="21"/>
        </w:rPr>
      </w:pPr>
      <w:r>
        <w:rPr>
          <w:rFonts w:ascii="Arial"/>
          <w:b/>
          <w:sz w:val="21"/>
        </w:rPr>
        <w:t>What</w:t>
      </w:r>
      <w:r>
        <w:rPr>
          <w:rFonts w:ascii="Arial"/>
          <w:b/>
          <w:spacing w:val="-3"/>
          <w:sz w:val="21"/>
        </w:rPr>
        <w:t xml:space="preserve"> </w:t>
      </w:r>
      <w:r>
        <w:rPr>
          <w:rFonts w:ascii="Arial"/>
          <w:b/>
          <w:sz w:val="21"/>
        </w:rPr>
        <w:t>the</w:t>
      </w:r>
      <w:r>
        <w:rPr>
          <w:rFonts w:ascii="Arial"/>
          <w:b/>
          <w:spacing w:val="-4"/>
          <w:sz w:val="21"/>
        </w:rPr>
        <w:t xml:space="preserve"> </w:t>
      </w:r>
      <w:r>
        <w:rPr>
          <w:rFonts w:ascii="Arial"/>
          <w:b/>
          <w:sz w:val="21"/>
        </w:rPr>
        <w:t>student</w:t>
      </w:r>
      <w:r>
        <w:rPr>
          <w:rFonts w:ascii="Arial"/>
          <w:b/>
          <w:spacing w:val="-7"/>
          <w:sz w:val="21"/>
        </w:rPr>
        <w:t xml:space="preserve"> </w:t>
      </w:r>
      <w:r>
        <w:rPr>
          <w:rFonts w:ascii="Arial"/>
          <w:b/>
          <w:sz w:val="21"/>
        </w:rPr>
        <w:t>saw</w:t>
      </w:r>
      <w:r>
        <w:rPr>
          <w:rFonts w:ascii="Arial"/>
          <w:b/>
          <w:spacing w:val="-1"/>
          <w:sz w:val="21"/>
        </w:rPr>
        <w:t xml:space="preserve"> </w:t>
      </w:r>
      <w:r>
        <w:rPr>
          <w:rFonts w:ascii="Arial"/>
          <w:b/>
          <w:sz w:val="21"/>
        </w:rPr>
        <w:t>or</w:t>
      </w:r>
      <w:r>
        <w:rPr>
          <w:rFonts w:ascii="Arial"/>
          <w:b/>
          <w:spacing w:val="-4"/>
          <w:sz w:val="21"/>
        </w:rPr>
        <w:t xml:space="preserve"> </w:t>
      </w:r>
      <w:r>
        <w:rPr>
          <w:rFonts w:ascii="Arial"/>
          <w:b/>
          <w:sz w:val="21"/>
        </w:rPr>
        <w:t xml:space="preserve">heard: </w:t>
      </w:r>
      <w:r>
        <w:rPr>
          <w:sz w:val="21"/>
        </w:rPr>
        <w:t>The</w:t>
      </w:r>
      <w:r>
        <w:rPr>
          <w:spacing w:val="-4"/>
          <w:sz w:val="21"/>
        </w:rPr>
        <w:t xml:space="preserve"> </w:t>
      </w:r>
      <w:r>
        <w:rPr>
          <w:sz w:val="21"/>
        </w:rPr>
        <w:t>Thursday</w:t>
      </w:r>
      <w:r>
        <w:rPr>
          <w:spacing w:val="-3"/>
          <w:sz w:val="21"/>
        </w:rPr>
        <w:t xml:space="preserve"> </w:t>
      </w:r>
      <w:r>
        <w:rPr>
          <w:sz w:val="21"/>
        </w:rPr>
        <w:t>Objective</w:t>
      </w:r>
      <w:r>
        <w:rPr>
          <w:spacing w:val="-4"/>
          <w:sz w:val="21"/>
        </w:rPr>
        <w:t xml:space="preserve"> </w:t>
      </w:r>
      <w:r>
        <w:rPr>
          <w:sz w:val="21"/>
        </w:rPr>
        <w:t>screen</w:t>
      </w:r>
      <w:r>
        <w:rPr>
          <w:spacing w:val="-4"/>
          <w:sz w:val="21"/>
        </w:rPr>
        <w:t xml:space="preserve"> </w:t>
      </w:r>
      <w:r>
        <w:rPr>
          <w:sz w:val="21"/>
        </w:rPr>
        <w:t>labels</w:t>
      </w:r>
      <w:r>
        <w:rPr>
          <w:spacing w:val="-3"/>
          <w:sz w:val="21"/>
        </w:rPr>
        <w:t xml:space="preserve"> </w:t>
      </w:r>
      <w:r>
        <w:rPr>
          <w:sz w:val="21"/>
        </w:rPr>
        <w:t>the</w:t>
      </w:r>
      <w:r>
        <w:rPr>
          <w:spacing w:val="-4"/>
          <w:sz w:val="21"/>
        </w:rPr>
        <w:t xml:space="preserve"> </w:t>
      </w:r>
      <w:r>
        <w:rPr>
          <w:sz w:val="21"/>
        </w:rPr>
        <w:t>gastroenterology</w:t>
      </w:r>
      <w:r>
        <w:rPr>
          <w:spacing w:val="-3"/>
          <w:sz w:val="21"/>
        </w:rPr>
        <w:t xml:space="preserve"> </w:t>
      </w:r>
      <w:r>
        <w:rPr>
          <w:sz w:val="21"/>
        </w:rPr>
        <w:t>report</w:t>
      </w:r>
      <w:r>
        <w:rPr>
          <w:spacing w:val="-1"/>
          <w:sz w:val="21"/>
        </w:rPr>
        <w:t xml:space="preserve"> </w:t>
      </w:r>
      <w:r>
        <w:rPr>
          <w:sz w:val="21"/>
        </w:rPr>
        <w:t>as</w:t>
      </w:r>
      <w:r>
        <w:rPr>
          <w:spacing w:val="-3"/>
          <w:sz w:val="21"/>
        </w:rPr>
        <w:t xml:space="preserve"> </w:t>
      </w:r>
      <w:r>
        <w:rPr>
          <w:sz w:val="21"/>
        </w:rPr>
        <w:t xml:space="preserve">Missing. A brief missing data banner summarizes that colonoscopy occurred 10 days ago, two small tubular adenomas were removed, there were no complications or post procedure bleeding, and routine surveillance was </w:t>
      </w:r>
      <w:r>
        <w:rPr>
          <w:spacing w:val="-2"/>
          <w:sz w:val="21"/>
        </w:rPr>
        <w:t>recommended.</w:t>
      </w:r>
    </w:p>
    <w:p w14:paraId="6428B768" w14:textId="77777777" w:rsidR="00F9164C" w:rsidRDefault="00000000">
      <w:pPr>
        <w:spacing w:before="99" w:line="276" w:lineRule="auto"/>
        <w:ind w:left="835" w:right="871"/>
        <w:rPr>
          <w:sz w:val="21"/>
        </w:rPr>
      </w:pPr>
      <w:r>
        <w:rPr>
          <w:rFonts w:ascii="Arial"/>
          <w:b/>
          <w:sz w:val="21"/>
        </w:rPr>
        <w:t xml:space="preserve">What the grader expected: </w:t>
      </w:r>
      <w:r>
        <w:rPr>
          <w:sz w:val="21"/>
        </w:rPr>
        <w:t>The correct Thursday rubric grades the colonoscopy report as an objective source and</w:t>
      </w:r>
      <w:r>
        <w:rPr>
          <w:spacing w:val="-6"/>
          <w:sz w:val="21"/>
        </w:rPr>
        <w:t xml:space="preserve"> </w:t>
      </w:r>
      <w:r>
        <w:rPr>
          <w:sz w:val="21"/>
        </w:rPr>
        <w:t>requires</w:t>
      </w:r>
      <w:r>
        <w:rPr>
          <w:spacing w:val="-4"/>
          <w:sz w:val="21"/>
        </w:rPr>
        <w:t xml:space="preserve"> </w:t>
      </w:r>
      <w:r>
        <w:rPr>
          <w:sz w:val="21"/>
        </w:rPr>
        <w:t>the</w:t>
      </w:r>
      <w:r>
        <w:rPr>
          <w:spacing w:val="-6"/>
          <w:sz w:val="21"/>
        </w:rPr>
        <w:t xml:space="preserve"> </w:t>
      </w:r>
      <w:r>
        <w:rPr>
          <w:sz w:val="21"/>
        </w:rPr>
        <w:t>two</w:t>
      </w:r>
      <w:r>
        <w:rPr>
          <w:spacing w:val="-6"/>
          <w:sz w:val="21"/>
        </w:rPr>
        <w:t xml:space="preserve"> </w:t>
      </w:r>
      <w:r>
        <w:rPr>
          <w:sz w:val="21"/>
        </w:rPr>
        <w:t>tubular</w:t>
      </w:r>
      <w:r>
        <w:rPr>
          <w:spacing w:val="-4"/>
          <w:sz w:val="21"/>
        </w:rPr>
        <w:t xml:space="preserve"> </w:t>
      </w:r>
      <w:r>
        <w:rPr>
          <w:sz w:val="21"/>
        </w:rPr>
        <w:t>adenomas,</w:t>
      </w:r>
      <w:r>
        <w:rPr>
          <w:spacing w:val="-2"/>
          <w:sz w:val="21"/>
        </w:rPr>
        <w:t xml:space="preserve"> </w:t>
      </w:r>
      <w:r>
        <w:rPr>
          <w:sz w:val="21"/>
        </w:rPr>
        <w:t>no</w:t>
      </w:r>
      <w:r>
        <w:rPr>
          <w:spacing w:val="-6"/>
          <w:sz w:val="21"/>
        </w:rPr>
        <w:t xml:space="preserve"> </w:t>
      </w:r>
      <w:r>
        <w:rPr>
          <w:sz w:val="21"/>
        </w:rPr>
        <w:t>complications,</w:t>
      </w:r>
      <w:r>
        <w:rPr>
          <w:spacing w:val="-2"/>
          <w:sz w:val="21"/>
        </w:rPr>
        <w:t xml:space="preserve"> </w:t>
      </w:r>
      <w:r>
        <w:rPr>
          <w:sz w:val="21"/>
        </w:rPr>
        <w:t>no</w:t>
      </w:r>
      <w:r>
        <w:rPr>
          <w:spacing w:val="-6"/>
          <w:sz w:val="21"/>
        </w:rPr>
        <w:t xml:space="preserve"> </w:t>
      </w:r>
      <w:r>
        <w:rPr>
          <w:sz w:val="21"/>
        </w:rPr>
        <w:t>bleeding,</w:t>
      </w:r>
      <w:r>
        <w:rPr>
          <w:spacing w:val="-2"/>
          <w:sz w:val="21"/>
        </w:rPr>
        <w:t xml:space="preserve"> </w:t>
      </w:r>
      <w:r>
        <w:rPr>
          <w:sz w:val="21"/>
        </w:rPr>
        <w:t>routine</w:t>
      </w:r>
      <w:r>
        <w:rPr>
          <w:spacing w:val="-6"/>
          <w:sz w:val="21"/>
        </w:rPr>
        <w:t xml:space="preserve"> </w:t>
      </w:r>
      <w:r>
        <w:rPr>
          <w:sz w:val="21"/>
        </w:rPr>
        <w:t>gastroenterology</w:t>
      </w:r>
      <w:r>
        <w:rPr>
          <w:spacing w:val="-4"/>
          <w:sz w:val="21"/>
        </w:rPr>
        <w:t xml:space="preserve"> </w:t>
      </w:r>
      <w:r>
        <w:rPr>
          <w:sz w:val="21"/>
        </w:rPr>
        <w:t>surveillance,</w:t>
      </w:r>
      <w:r>
        <w:rPr>
          <w:spacing w:val="-2"/>
          <w:sz w:val="21"/>
        </w:rPr>
        <w:t xml:space="preserve"> </w:t>
      </w:r>
      <w:r>
        <w:rPr>
          <w:sz w:val="21"/>
        </w:rPr>
        <w:t>and documentation that gastroenterology is the source.</w:t>
      </w:r>
    </w:p>
    <w:p w14:paraId="0910FB1C" w14:textId="77777777" w:rsidR="00F9164C" w:rsidRDefault="00000000">
      <w:pPr>
        <w:spacing w:before="103" w:line="273" w:lineRule="auto"/>
        <w:ind w:left="835" w:right="871"/>
        <w:rPr>
          <w:sz w:val="21"/>
        </w:rPr>
      </w:pPr>
      <w:r>
        <w:rPr>
          <w:rFonts w:ascii="Arial"/>
          <w:b/>
          <w:sz w:val="21"/>
        </w:rPr>
        <w:t>Why</w:t>
      </w:r>
      <w:r>
        <w:rPr>
          <w:rFonts w:ascii="Arial"/>
          <w:b/>
          <w:spacing w:val="-4"/>
          <w:sz w:val="21"/>
        </w:rPr>
        <w:t xml:space="preserve"> </w:t>
      </w:r>
      <w:r>
        <w:rPr>
          <w:rFonts w:ascii="Arial"/>
          <w:b/>
          <w:sz w:val="21"/>
        </w:rPr>
        <w:t>this</w:t>
      </w:r>
      <w:r>
        <w:rPr>
          <w:rFonts w:ascii="Arial"/>
          <w:b/>
          <w:spacing w:val="-9"/>
          <w:sz w:val="21"/>
        </w:rPr>
        <w:t xml:space="preserve"> </w:t>
      </w:r>
      <w:r>
        <w:rPr>
          <w:rFonts w:ascii="Arial"/>
          <w:b/>
          <w:sz w:val="21"/>
        </w:rPr>
        <w:t>is</w:t>
      </w:r>
      <w:r>
        <w:rPr>
          <w:rFonts w:ascii="Arial"/>
          <w:b/>
          <w:spacing w:val="-4"/>
          <w:sz w:val="21"/>
        </w:rPr>
        <w:t xml:space="preserve"> </w:t>
      </w:r>
      <w:r>
        <w:rPr>
          <w:rFonts w:ascii="Arial"/>
          <w:b/>
          <w:sz w:val="21"/>
        </w:rPr>
        <w:t>a</w:t>
      </w:r>
      <w:r>
        <w:rPr>
          <w:rFonts w:ascii="Arial"/>
          <w:b/>
          <w:spacing w:val="-4"/>
          <w:sz w:val="21"/>
        </w:rPr>
        <w:t xml:space="preserve"> </w:t>
      </w:r>
      <w:r>
        <w:rPr>
          <w:rFonts w:ascii="Arial"/>
          <w:b/>
          <w:sz w:val="21"/>
        </w:rPr>
        <w:t xml:space="preserve">problem: </w:t>
      </w:r>
      <w:r>
        <w:rPr>
          <w:sz w:val="21"/>
        </w:rPr>
        <w:t>The</w:t>
      </w:r>
      <w:r>
        <w:rPr>
          <w:spacing w:val="-4"/>
          <w:sz w:val="21"/>
        </w:rPr>
        <w:t xml:space="preserve"> </w:t>
      </w:r>
      <w:r>
        <w:rPr>
          <w:sz w:val="21"/>
        </w:rPr>
        <w:t>system</w:t>
      </w:r>
      <w:r>
        <w:rPr>
          <w:spacing w:val="-2"/>
          <w:sz w:val="21"/>
        </w:rPr>
        <w:t xml:space="preserve"> </w:t>
      </w:r>
      <w:r>
        <w:rPr>
          <w:sz w:val="21"/>
        </w:rPr>
        <w:t>tells</w:t>
      </w:r>
      <w:r>
        <w:rPr>
          <w:spacing w:val="-2"/>
          <w:sz w:val="21"/>
        </w:rPr>
        <w:t xml:space="preserve"> </w:t>
      </w:r>
      <w:r>
        <w:rPr>
          <w:sz w:val="21"/>
        </w:rPr>
        <w:t>the</w:t>
      </w:r>
      <w:r>
        <w:rPr>
          <w:spacing w:val="-4"/>
          <w:sz w:val="21"/>
        </w:rPr>
        <w:t xml:space="preserve"> </w:t>
      </w:r>
      <w:r>
        <w:rPr>
          <w:sz w:val="21"/>
        </w:rPr>
        <w:t>student that the</w:t>
      </w:r>
      <w:r>
        <w:rPr>
          <w:spacing w:val="-4"/>
          <w:sz w:val="21"/>
        </w:rPr>
        <w:t xml:space="preserve"> </w:t>
      </w:r>
      <w:r>
        <w:rPr>
          <w:sz w:val="21"/>
        </w:rPr>
        <w:t>source</w:t>
      </w:r>
      <w:r>
        <w:rPr>
          <w:spacing w:val="-4"/>
          <w:sz w:val="21"/>
        </w:rPr>
        <w:t xml:space="preserve"> </w:t>
      </w:r>
      <w:r>
        <w:rPr>
          <w:sz w:val="21"/>
        </w:rPr>
        <w:t>report is</w:t>
      </w:r>
      <w:r>
        <w:rPr>
          <w:spacing w:val="-2"/>
          <w:sz w:val="21"/>
        </w:rPr>
        <w:t xml:space="preserve"> </w:t>
      </w:r>
      <w:r>
        <w:rPr>
          <w:sz w:val="21"/>
        </w:rPr>
        <w:t>missing</w:t>
      </w:r>
      <w:r>
        <w:rPr>
          <w:spacing w:val="-4"/>
          <w:sz w:val="21"/>
        </w:rPr>
        <w:t xml:space="preserve"> </w:t>
      </w:r>
      <w:r>
        <w:rPr>
          <w:sz w:val="21"/>
        </w:rPr>
        <w:t>while</w:t>
      </w:r>
      <w:r>
        <w:rPr>
          <w:spacing w:val="-4"/>
          <w:sz w:val="21"/>
        </w:rPr>
        <w:t xml:space="preserve"> </w:t>
      </w:r>
      <w:r>
        <w:rPr>
          <w:sz w:val="21"/>
        </w:rPr>
        <w:t>simultaneously requiring report level documentation. A summary banner is not the same as an accessible source report.</w:t>
      </w:r>
    </w:p>
    <w:p w14:paraId="6B7E0AFB" w14:textId="77777777" w:rsidR="00F9164C" w:rsidRDefault="00000000">
      <w:pPr>
        <w:spacing w:before="104" w:line="273" w:lineRule="auto"/>
        <w:ind w:left="835" w:right="871"/>
        <w:rPr>
          <w:sz w:val="21"/>
        </w:rPr>
      </w:pPr>
      <w:r>
        <w:rPr>
          <w:rFonts w:ascii="Arial"/>
          <w:b/>
          <w:sz w:val="21"/>
        </w:rPr>
        <w:t>Suggested</w:t>
      </w:r>
      <w:r>
        <w:rPr>
          <w:rFonts w:ascii="Arial"/>
          <w:b/>
          <w:spacing w:val="-1"/>
          <w:sz w:val="21"/>
        </w:rPr>
        <w:t xml:space="preserve"> </w:t>
      </w:r>
      <w:r>
        <w:rPr>
          <w:rFonts w:ascii="Arial"/>
          <w:b/>
          <w:sz w:val="21"/>
        </w:rPr>
        <w:t>fix:</w:t>
      </w:r>
      <w:r>
        <w:rPr>
          <w:rFonts w:ascii="Arial"/>
          <w:b/>
          <w:spacing w:val="-1"/>
          <w:sz w:val="21"/>
        </w:rPr>
        <w:t xml:space="preserve"> </w:t>
      </w:r>
      <w:r>
        <w:rPr>
          <w:sz w:val="21"/>
        </w:rPr>
        <w:t>Either</w:t>
      </w:r>
      <w:r>
        <w:rPr>
          <w:spacing w:val="-3"/>
          <w:sz w:val="21"/>
        </w:rPr>
        <w:t xml:space="preserve"> </w:t>
      </w:r>
      <w:r>
        <w:rPr>
          <w:sz w:val="21"/>
        </w:rPr>
        <w:t>provide</w:t>
      </w:r>
      <w:r>
        <w:rPr>
          <w:spacing w:val="-5"/>
          <w:sz w:val="21"/>
        </w:rPr>
        <w:t xml:space="preserve"> </w:t>
      </w:r>
      <w:r>
        <w:rPr>
          <w:sz w:val="21"/>
        </w:rPr>
        <w:t>the</w:t>
      </w:r>
      <w:r>
        <w:rPr>
          <w:spacing w:val="-5"/>
          <w:sz w:val="21"/>
        </w:rPr>
        <w:t xml:space="preserve"> </w:t>
      </w:r>
      <w:r>
        <w:rPr>
          <w:sz w:val="21"/>
        </w:rPr>
        <w:t>gastroenterology</w:t>
      </w:r>
      <w:r>
        <w:rPr>
          <w:spacing w:val="-3"/>
          <w:sz w:val="21"/>
        </w:rPr>
        <w:t xml:space="preserve"> </w:t>
      </w:r>
      <w:r>
        <w:rPr>
          <w:sz w:val="21"/>
        </w:rPr>
        <w:t>report</w:t>
      </w:r>
      <w:r>
        <w:rPr>
          <w:spacing w:val="-1"/>
          <w:sz w:val="21"/>
        </w:rPr>
        <w:t xml:space="preserve"> </w:t>
      </w:r>
      <w:r>
        <w:rPr>
          <w:sz w:val="21"/>
        </w:rPr>
        <w:t>as</w:t>
      </w:r>
      <w:r>
        <w:rPr>
          <w:spacing w:val="-3"/>
          <w:sz w:val="21"/>
        </w:rPr>
        <w:t xml:space="preserve"> </w:t>
      </w:r>
      <w:r>
        <w:rPr>
          <w:sz w:val="21"/>
        </w:rPr>
        <w:t>an</w:t>
      </w:r>
      <w:r>
        <w:rPr>
          <w:spacing w:val="-5"/>
          <w:sz w:val="21"/>
        </w:rPr>
        <w:t xml:space="preserve"> </w:t>
      </w:r>
      <w:r>
        <w:rPr>
          <w:sz w:val="21"/>
        </w:rPr>
        <w:t>accessible</w:t>
      </w:r>
      <w:r>
        <w:rPr>
          <w:spacing w:val="-5"/>
          <w:sz w:val="21"/>
        </w:rPr>
        <w:t xml:space="preserve"> </w:t>
      </w:r>
      <w:r>
        <w:rPr>
          <w:sz w:val="21"/>
        </w:rPr>
        <w:t>objective</w:t>
      </w:r>
      <w:r>
        <w:rPr>
          <w:spacing w:val="-5"/>
          <w:sz w:val="21"/>
        </w:rPr>
        <w:t xml:space="preserve"> </w:t>
      </w:r>
      <w:r>
        <w:rPr>
          <w:sz w:val="21"/>
        </w:rPr>
        <w:t>record</w:t>
      </w:r>
      <w:r>
        <w:rPr>
          <w:spacing w:val="-5"/>
          <w:sz w:val="21"/>
        </w:rPr>
        <w:t xml:space="preserve"> </w:t>
      </w:r>
      <w:r>
        <w:rPr>
          <w:sz w:val="21"/>
        </w:rPr>
        <w:t>or</w:t>
      </w:r>
      <w:r>
        <w:rPr>
          <w:spacing w:val="-3"/>
          <w:sz w:val="21"/>
        </w:rPr>
        <w:t xml:space="preserve"> </w:t>
      </w:r>
      <w:r>
        <w:rPr>
          <w:sz w:val="21"/>
        </w:rPr>
        <w:t>clearly</w:t>
      </w:r>
      <w:r>
        <w:rPr>
          <w:spacing w:val="-3"/>
          <w:sz w:val="21"/>
        </w:rPr>
        <w:t xml:space="preserve"> </w:t>
      </w:r>
      <w:r>
        <w:rPr>
          <w:sz w:val="21"/>
        </w:rPr>
        <w:t>designate the banner as the authoritative report extract and grade only the information exposed there.</w:t>
      </w:r>
    </w:p>
    <w:p w14:paraId="5D7826A8" w14:textId="77777777" w:rsidR="00F9164C" w:rsidRDefault="00000000">
      <w:pPr>
        <w:pStyle w:val="BodyText"/>
        <w:spacing w:before="49"/>
        <w:rPr>
          <w:sz w:val="20"/>
        </w:rPr>
      </w:pPr>
      <w:r>
        <w:rPr>
          <w:noProof/>
          <w:sz w:val="20"/>
        </w:rPr>
        <w:drawing>
          <wp:anchor distT="0" distB="0" distL="0" distR="0" simplePos="0" relativeHeight="487634944" behindDoc="1" locked="0" layoutInCell="1" allowOverlap="1" wp14:anchorId="796D1364" wp14:editId="688DD9DD">
            <wp:simplePos x="0" y="0"/>
            <wp:positionH relativeFrom="page">
              <wp:posOffset>1003946</wp:posOffset>
            </wp:positionH>
            <wp:positionV relativeFrom="paragraph">
              <wp:posOffset>192486</wp:posOffset>
            </wp:positionV>
            <wp:extent cx="5757136" cy="2195512"/>
            <wp:effectExtent l="0" t="0" r="0" b="0"/>
            <wp:wrapTopAndBottom/>
            <wp:docPr id="174" name="Image 1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4" name="Image 174"/>
                    <pic:cNvPicPr/>
                  </pic:nvPicPr>
                  <pic:blipFill>
                    <a:blip r:embed="rId158" cstate="print"/>
                    <a:stretch>
                      <a:fillRect/>
                    </a:stretch>
                  </pic:blipFill>
                  <pic:spPr>
                    <a:xfrm>
                      <a:off x="0" y="0"/>
                      <a:ext cx="5757136" cy="2195512"/>
                    </a:xfrm>
                    <a:prstGeom prst="rect">
                      <a:avLst/>
                    </a:prstGeom>
                  </pic:spPr>
                </pic:pic>
              </a:graphicData>
            </a:graphic>
          </wp:anchor>
        </w:drawing>
      </w:r>
    </w:p>
    <w:p w14:paraId="656FF563" w14:textId="77777777" w:rsidR="00F9164C" w:rsidRDefault="00000000">
      <w:pPr>
        <w:spacing w:before="158"/>
        <w:ind w:left="10" w:right="11"/>
        <w:jc w:val="center"/>
        <w:rPr>
          <w:rFonts w:ascii="Arial" w:hAnsi="Arial"/>
          <w:i/>
          <w:sz w:val="18"/>
        </w:rPr>
      </w:pPr>
      <w:r>
        <w:rPr>
          <w:rFonts w:ascii="Arial" w:hAnsi="Arial"/>
          <w:i/>
          <w:color w:val="696969"/>
          <w:sz w:val="18"/>
        </w:rPr>
        <w:t>Evidence</w:t>
      </w:r>
      <w:r>
        <w:rPr>
          <w:rFonts w:ascii="Arial" w:hAnsi="Arial"/>
          <w:i/>
          <w:color w:val="696969"/>
          <w:spacing w:val="-3"/>
          <w:sz w:val="18"/>
        </w:rPr>
        <w:t xml:space="preserve"> </w:t>
      </w:r>
      <w:r>
        <w:rPr>
          <w:rFonts w:ascii="Arial" w:hAnsi="Arial"/>
          <w:i/>
          <w:color w:val="696969"/>
          <w:sz w:val="18"/>
        </w:rPr>
        <w:t>–</w:t>
      </w:r>
      <w:r>
        <w:rPr>
          <w:rFonts w:ascii="Arial" w:hAnsi="Arial"/>
          <w:i/>
          <w:color w:val="696969"/>
          <w:spacing w:val="-2"/>
          <w:sz w:val="18"/>
        </w:rPr>
        <w:t xml:space="preserve"> </w:t>
      </w:r>
      <w:r>
        <w:rPr>
          <w:rFonts w:ascii="Arial" w:hAnsi="Arial"/>
          <w:i/>
          <w:color w:val="696969"/>
          <w:sz w:val="18"/>
        </w:rPr>
        <w:t>Thursday</w:t>
      </w:r>
      <w:r>
        <w:rPr>
          <w:rFonts w:ascii="Arial" w:hAnsi="Arial"/>
          <w:i/>
          <w:color w:val="696969"/>
          <w:spacing w:val="-1"/>
          <w:sz w:val="18"/>
        </w:rPr>
        <w:t xml:space="preserve"> </w:t>
      </w:r>
      <w:r>
        <w:rPr>
          <w:rFonts w:ascii="Arial" w:hAnsi="Arial"/>
          <w:i/>
          <w:color w:val="696969"/>
          <w:sz w:val="18"/>
        </w:rPr>
        <w:t>6</w:t>
      </w:r>
      <w:r>
        <w:rPr>
          <w:rFonts w:ascii="Arial" w:hAnsi="Arial"/>
          <w:i/>
          <w:color w:val="696969"/>
          <w:spacing w:val="-2"/>
          <w:sz w:val="18"/>
        </w:rPr>
        <w:t xml:space="preserve"> </w:t>
      </w:r>
      <w:r>
        <w:rPr>
          <w:rFonts w:ascii="Arial" w:hAnsi="Arial"/>
          <w:i/>
          <w:color w:val="696969"/>
          <w:sz w:val="18"/>
        </w:rPr>
        <w:t>Month</w:t>
      </w:r>
      <w:r>
        <w:rPr>
          <w:rFonts w:ascii="Arial" w:hAnsi="Arial"/>
          <w:i/>
          <w:color w:val="696969"/>
          <w:spacing w:val="-1"/>
          <w:sz w:val="18"/>
        </w:rPr>
        <w:t xml:space="preserve"> </w:t>
      </w:r>
      <w:r>
        <w:rPr>
          <w:rFonts w:ascii="Arial" w:hAnsi="Arial"/>
          <w:i/>
          <w:color w:val="696969"/>
          <w:sz w:val="18"/>
        </w:rPr>
        <w:t>Follow</w:t>
      </w:r>
      <w:r>
        <w:rPr>
          <w:rFonts w:ascii="Arial" w:hAnsi="Arial"/>
          <w:i/>
          <w:color w:val="696969"/>
          <w:spacing w:val="-1"/>
          <w:sz w:val="18"/>
        </w:rPr>
        <w:t xml:space="preserve"> </w:t>
      </w:r>
      <w:r>
        <w:rPr>
          <w:rFonts w:ascii="Arial" w:hAnsi="Arial"/>
          <w:i/>
          <w:color w:val="696969"/>
          <w:sz w:val="18"/>
        </w:rPr>
        <w:t>Up: student</w:t>
      </w:r>
      <w:r>
        <w:rPr>
          <w:rFonts w:ascii="Arial" w:hAnsi="Arial"/>
          <w:i/>
          <w:color w:val="696969"/>
          <w:spacing w:val="-1"/>
          <w:sz w:val="18"/>
        </w:rPr>
        <w:t xml:space="preserve"> </w:t>
      </w:r>
      <w:r>
        <w:rPr>
          <w:rFonts w:ascii="Arial" w:hAnsi="Arial"/>
          <w:i/>
          <w:color w:val="696969"/>
          <w:sz w:val="18"/>
        </w:rPr>
        <w:t>facing</w:t>
      </w:r>
      <w:r>
        <w:rPr>
          <w:rFonts w:ascii="Arial" w:hAnsi="Arial"/>
          <w:i/>
          <w:color w:val="696969"/>
          <w:spacing w:val="-1"/>
          <w:sz w:val="18"/>
        </w:rPr>
        <w:t xml:space="preserve"> </w:t>
      </w:r>
      <w:r>
        <w:rPr>
          <w:rFonts w:ascii="Arial" w:hAnsi="Arial"/>
          <w:i/>
          <w:color w:val="696969"/>
          <w:sz w:val="18"/>
        </w:rPr>
        <w:t>information</w:t>
      </w:r>
      <w:r>
        <w:rPr>
          <w:rFonts w:ascii="Arial" w:hAnsi="Arial"/>
          <w:i/>
          <w:color w:val="696969"/>
          <w:spacing w:val="-1"/>
          <w:sz w:val="18"/>
        </w:rPr>
        <w:t xml:space="preserve"> </w:t>
      </w:r>
      <w:r>
        <w:rPr>
          <w:rFonts w:ascii="Arial" w:hAnsi="Arial"/>
          <w:i/>
          <w:color w:val="696969"/>
          <w:sz w:val="18"/>
        </w:rPr>
        <w:t>compared</w:t>
      </w:r>
      <w:r>
        <w:rPr>
          <w:rFonts w:ascii="Arial" w:hAnsi="Arial"/>
          <w:i/>
          <w:color w:val="696969"/>
          <w:spacing w:val="-1"/>
          <w:sz w:val="18"/>
        </w:rPr>
        <w:t xml:space="preserve"> </w:t>
      </w:r>
      <w:r>
        <w:rPr>
          <w:rFonts w:ascii="Arial" w:hAnsi="Arial"/>
          <w:i/>
          <w:color w:val="696969"/>
          <w:sz w:val="18"/>
        </w:rPr>
        <w:t>with</w:t>
      </w:r>
      <w:r>
        <w:rPr>
          <w:rFonts w:ascii="Arial" w:hAnsi="Arial"/>
          <w:i/>
          <w:color w:val="696969"/>
          <w:spacing w:val="-1"/>
          <w:sz w:val="18"/>
        </w:rPr>
        <w:t xml:space="preserve"> </w:t>
      </w:r>
      <w:r>
        <w:rPr>
          <w:rFonts w:ascii="Arial" w:hAnsi="Arial"/>
          <w:i/>
          <w:color w:val="696969"/>
          <w:sz w:val="18"/>
        </w:rPr>
        <w:t>the</w:t>
      </w:r>
      <w:r>
        <w:rPr>
          <w:rFonts w:ascii="Arial" w:hAnsi="Arial"/>
          <w:i/>
          <w:color w:val="696969"/>
          <w:spacing w:val="-1"/>
          <w:sz w:val="18"/>
        </w:rPr>
        <w:t xml:space="preserve"> </w:t>
      </w:r>
      <w:r>
        <w:rPr>
          <w:rFonts w:ascii="Arial" w:hAnsi="Arial"/>
          <w:i/>
          <w:color w:val="696969"/>
          <w:sz w:val="18"/>
        </w:rPr>
        <w:t xml:space="preserve">grader/rubric </w:t>
      </w:r>
      <w:r>
        <w:rPr>
          <w:rFonts w:ascii="Arial" w:hAnsi="Arial"/>
          <w:i/>
          <w:color w:val="696969"/>
          <w:spacing w:val="-2"/>
          <w:sz w:val="18"/>
        </w:rPr>
        <w:t>expectation.</w:t>
      </w:r>
    </w:p>
    <w:p w14:paraId="1325C88F" w14:textId="77777777" w:rsidR="00F9164C" w:rsidRDefault="00F9164C">
      <w:pPr>
        <w:jc w:val="center"/>
        <w:rPr>
          <w:rFonts w:ascii="Arial" w:hAnsi="Arial"/>
          <w:i/>
          <w:sz w:val="18"/>
        </w:rPr>
        <w:sectPr w:rsidR="00F9164C">
          <w:pgSz w:w="12240" w:h="15840"/>
          <w:pgMar w:top="720" w:right="0" w:bottom="540" w:left="0" w:header="0" w:footer="313" w:gutter="0"/>
          <w:cols w:space="720"/>
        </w:sectPr>
      </w:pPr>
    </w:p>
    <w:p w14:paraId="2B8BD783" w14:textId="77777777" w:rsidR="00F9164C" w:rsidRDefault="00000000">
      <w:pPr>
        <w:spacing w:before="72"/>
        <w:ind w:left="835"/>
        <w:rPr>
          <w:rFonts w:ascii="Trebuchet MS" w:hAnsi="Trebuchet MS"/>
          <w:b/>
          <w:sz w:val="27"/>
        </w:rPr>
      </w:pPr>
      <w:r>
        <w:rPr>
          <w:rFonts w:ascii="Trebuchet MS" w:hAnsi="Trebuchet MS"/>
          <w:b/>
          <w:color w:val="183B62"/>
          <w:spacing w:val="-4"/>
          <w:sz w:val="27"/>
        </w:rPr>
        <w:lastRenderedPageBreak/>
        <w:t>Issue</w:t>
      </w:r>
      <w:r>
        <w:rPr>
          <w:rFonts w:ascii="Trebuchet MS" w:hAnsi="Trebuchet MS"/>
          <w:b/>
          <w:color w:val="183B62"/>
          <w:spacing w:val="-27"/>
          <w:sz w:val="27"/>
        </w:rPr>
        <w:t xml:space="preserve"> </w:t>
      </w:r>
      <w:r>
        <w:rPr>
          <w:rFonts w:ascii="Trebuchet MS" w:hAnsi="Trebuchet MS"/>
          <w:b/>
          <w:color w:val="183B62"/>
          <w:spacing w:val="-4"/>
          <w:sz w:val="27"/>
        </w:rPr>
        <w:t>6.</w:t>
      </w:r>
      <w:r>
        <w:rPr>
          <w:rFonts w:ascii="Trebuchet MS" w:hAnsi="Trebuchet MS"/>
          <w:b/>
          <w:color w:val="183B62"/>
          <w:spacing w:val="-27"/>
          <w:sz w:val="27"/>
        </w:rPr>
        <w:t xml:space="preserve"> </w:t>
      </w:r>
      <w:r>
        <w:rPr>
          <w:rFonts w:ascii="Trebuchet MS" w:hAnsi="Trebuchet MS"/>
          <w:b/>
          <w:color w:val="183B62"/>
          <w:spacing w:val="-4"/>
          <w:sz w:val="27"/>
        </w:rPr>
        <w:t>eGFR</w:t>
      </w:r>
      <w:r>
        <w:rPr>
          <w:rFonts w:ascii="Trebuchet MS" w:hAnsi="Trebuchet MS"/>
          <w:b/>
          <w:color w:val="183B62"/>
          <w:spacing w:val="-28"/>
          <w:sz w:val="27"/>
        </w:rPr>
        <w:t xml:space="preserve"> </w:t>
      </w:r>
      <w:r>
        <w:rPr>
          <w:rFonts w:ascii="Trebuchet MS" w:hAnsi="Trebuchet MS"/>
          <w:b/>
          <w:color w:val="183B62"/>
          <w:spacing w:val="-4"/>
          <w:sz w:val="27"/>
        </w:rPr>
        <w:t>40</w:t>
      </w:r>
      <w:r>
        <w:rPr>
          <w:rFonts w:ascii="Trebuchet MS" w:hAnsi="Trebuchet MS"/>
          <w:b/>
          <w:color w:val="183B62"/>
          <w:spacing w:val="-26"/>
          <w:sz w:val="27"/>
        </w:rPr>
        <w:t xml:space="preserve"> </w:t>
      </w:r>
      <w:r>
        <w:rPr>
          <w:rFonts w:ascii="Trebuchet MS" w:hAnsi="Trebuchet MS"/>
          <w:b/>
          <w:color w:val="183B62"/>
          <w:spacing w:val="-4"/>
          <w:sz w:val="27"/>
        </w:rPr>
        <w:t>mL/min/1.73m²</w:t>
      </w:r>
      <w:r>
        <w:rPr>
          <w:rFonts w:ascii="Trebuchet MS" w:hAnsi="Trebuchet MS"/>
          <w:b/>
          <w:color w:val="183B62"/>
          <w:spacing w:val="-28"/>
          <w:sz w:val="27"/>
        </w:rPr>
        <w:t xml:space="preserve"> </w:t>
      </w:r>
      <w:r>
        <w:rPr>
          <w:rFonts w:ascii="Trebuchet MS" w:hAnsi="Trebuchet MS"/>
          <w:b/>
          <w:color w:val="183B62"/>
          <w:spacing w:val="-4"/>
          <w:sz w:val="27"/>
        </w:rPr>
        <w:t>is</w:t>
      </w:r>
      <w:r>
        <w:rPr>
          <w:rFonts w:ascii="Trebuchet MS" w:hAnsi="Trebuchet MS"/>
          <w:b/>
          <w:color w:val="183B62"/>
          <w:spacing w:val="-26"/>
          <w:sz w:val="27"/>
        </w:rPr>
        <w:t xml:space="preserve"> </w:t>
      </w:r>
      <w:r>
        <w:rPr>
          <w:rFonts w:ascii="Trebuchet MS" w:hAnsi="Trebuchet MS"/>
          <w:b/>
          <w:color w:val="183B62"/>
          <w:spacing w:val="-4"/>
          <w:sz w:val="27"/>
        </w:rPr>
        <w:t>incorrectly</w:t>
      </w:r>
      <w:r>
        <w:rPr>
          <w:rFonts w:ascii="Trebuchet MS" w:hAnsi="Trebuchet MS"/>
          <w:b/>
          <w:color w:val="183B62"/>
          <w:spacing w:val="-25"/>
          <w:sz w:val="27"/>
        </w:rPr>
        <w:t xml:space="preserve"> </w:t>
      </w:r>
      <w:r>
        <w:rPr>
          <w:rFonts w:ascii="Trebuchet MS" w:hAnsi="Trebuchet MS"/>
          <w:b/>
          <w:color w:val="183B62"/>
          <w:spacing w:val="-4"/>
          <w:sz w:val="27"/>
        </w:rPr>
        <w:t>labeled</w:t>
      </w:r>
      <w:r>
        <w:rPr>
          <w:rFonts w:ascii="Trebuchet MS" w:hAnsi="Trebuchet MS"/>
          <w:b/>
          <w:color w:val="183B62"/>
          <w:spacing w:val="-25"/>
          <w:sz w:val="27"/>
        </w:rPr>
        <w:t xml:space="preserve"> </w:t>
      </w:r>
      <w:r>
        <w:rPr>
          <w:rFonts w:ascii="Trebuchet MS" w:hAnsi="Trebuchet MS"/>
          <w:b/>
          <w:color w:val="183B62"/>
          <w:spacing w:val="-4"/>
          <w:sz w:val="27"/>
        </w:rPr>
        <w:t>Normal</w:t>
      </w:r>
    </w:p>
    <w:p w14:paraId="2ED793F5" w14:textId="77777777" w:rsidR="00F9164C" w:rsidRDefault="00000000">
      <w:pPr>
        <w:spacing w:before="188" w:line="278" w:lineRule="auto"/>
        <w:ind w:left="835" w:right="963"/>
        <w:rPr>
          <w:sz w:val="21"/>
        </w:rPr>
      </w:pPr>
      <w:r>
        <w:rPr>
          <w:rFonts w:ascii="Arial" w:hAnsi="Arial"/>
          <w:b/>
          <w:sz w:val="21"/>
        </w:rPr>
        <w:t>What</w:t>
      </w:r>
      <w:r>
        <w:rPr>
          <w:rFonts w:ascii="Arial" w:hAnsi="Arial"/>
          <w:b/>
          <w:spacing w:val="-3"/>
          <w:sz w:val="21"/>
        </w:rPr>
        <w:t xml:space="preserve"> </w:t>
      </w:r>
      <w:r>
        <w:rPr>
          <w:rFonts w:ascii="Arial" w:hAnsi="Arial"/>
          <w:b/>
          <w:sz w:val="21"/>
        </w:rPr>
        <w:t>the</w:t>
      </w:r>
      <w:r>
        <w:rPr>
          <w:rFonts w:ascii="Arial" w:hAnsi="Arial"/>
          <w:b/>
          <w:spacing w:val="-5"/>
          <w:sz w:val="21"/>
        </w:rPr>
        <w:t xml:space="preserve"> </w:t>
      </w:r>
      <w:r>
        <w:rPr>
          <w:rFonts w:ascii="Arial" w:hAnsi="Arial"/>
          <w:b/>
          <w:sz w:val="21"/>
        </w:rPr>
        <w:t>student</w:t>
      </w:r>
      <w:r>
        <w:rPr>
          <w:rFonts w:ascii="Arial" w:hAnsi="Arial"/>
          <w:b/>
          <w:spacing w:val="-7"/>
          <w:sz w:val="21"/>
        </w:rPr>
        <w:t xml:space="preserve"> </w:t>
      </w:r>
      <w:r>
        <w:rPr>
          <w:rFonts w:ascii="Arial" w:hAnsi="Arial"/>
          <w:b/>
          <w:sz w:val="21"/>
        </w:rPr>
        <w:t>saw</w:t>
      </w:r>
      <w:r>
        <w:rPr>
          <w:rFonts w:ascii="Arial" w:hAnsi="Arial"/>
          <w:b/>
          <w:spacing w:val="-1"/>
          <w:sz w:val="21"/>
        </w:rPr>
        <w:t xml:space="preserve"> </w:t>
      </w:r>
      <w:r>
        <w:rPr>
          <w:rFonts w:ascii="Arial" w:hAnsi="Arial"/>
          <w:b/>
          <w:sz w:val="21"/>
        </w:rPr>
        <w:t>or</w:t>
      </w:r>
      <w:r>
        <w:rPr>
          <w:rFonts w:ascii="Arial" w:hAnsi="Arial"/>
          <w:b/>
          <w:spacing w:val="-5"/>
          <w:sz w:val="21"/>
        </w:rPr>
        <w:t xml:space="preserve"> </w:t>
      </w:r>
      <w:r>
        <w:rPr>
          <w:rFonts w:ascii="Arial" w:hAnsi="Arial"/>
          <w:b/>
          <w:sz w:val="21"/>
        </w:rPr>
        <w:t xml:space="preserve">heard: </w:t>
      </w:r>
      <w:r>
        <w:rPr>
          <w:sz w:val="21"/>
        </w:rPr>
        <w:t>The</w:t>
      </w:r>
      <w:r>
        <w:rPr>
          <w:spacing w:val="-5"/>
          <w:sz w:val="21"/>
        </w:rPr>
        <w:t xml:space="preserve"> </w:t>
      </w:r>
      <w:r>
        <w:rPr>
          <w:sz w:val="21"/>
        </w:rPr>
        <w:t>Thursday</w:t>
      </w:r>
      <w:r>
        <w:rPr>
          <w:spacing w:val="-3"/>
          <w:sz w:val="21"/>
        </w:rPr>
        <w:t xml:space="preserve"> </w:t>
      </w:r>
      <w:r>
        <w:rPr>
          <w:sz w:val="21"/>
        </w:rPr>
        <w:t>renal panel</w:t>
      </w:r>
      <w:r>
        <w:rPr>
          <w:spacing w:val="-5"/>
          <w:sz w:val="21"/>
        </w:rPr>
        <w:t xml:space="preserve"> </w:t>
      </w:r>
      <w:r>
        <w:rPr>
          <w:sz w:val="21"/>
        </w:rPr>
        <w:t>and</w:t>
      </w:r>
      <w:r>
        <w:rPr>
          <w:spacing w:val="-5"/>
          <w:sz w:val="21"/>
        </w:rPr>
        <w:t xml:space="preserve"> </w:t>
      </w:r>
      <w:r>
        <w:rPr>
          <w:sz w:val="21"/>
        </w:rPr>
        <w:t>snapshot</w:t>
      </w:r>
      <w:r>
        <w:rPr>
          <w:spacing w:val="-1"/>
          <w:sz w:val="21"/>
        </w:rPr>
        <w:t xml:space="preserve"> </w:t>
      </w:r>
      <w:r>
        <w:rPr>
          <w:sz w:val="21"/>
        </w:rPr>
        <w:t>display</w:t>
      </w:r>
      <w:r>
        <w:rPr>
          <w:spacing w:val="-3"/>
          <w:sz w:val="21"/>
        </w:rPr>
        <w:t xml:space="preserve"> </w:t>
      </w:r>
      <w:r>
        <w:rPr>
          <w:sz w:val="21"/>
        </w:rPr>
        <w:t>eGFR</w:t>
      </w:r>
      <w:r>
        <w:rPr>
          <w:spacing w:val="-5"/>
          <w:sz w:val="21"/>
        </w:rPr>
        <w:t xml:space="preserve"> </w:t>
      </w:r>
      <w:r>
        <w:rPr>
          <w:sz w:val="21"/>
        </w:rPr>
        <w:t>40</w:t>
      </w:r>
      <w:r>
        <w:rPr>
          <w:spacing w:val="-5"/>
          <w:sz w:val="21"/>
        </w:rPr>
        <w:t xml:space="preserve"> </w:t>
      </w:r>
      <w:r>
        <w:rPr>
          <w:sz w:val="21"/>
        </w:rPr>
        <w:t>mL/min/1.73m² with a normal badge while serum creatinine 1.76 mg/dL is flagged high.</w:t>
      </w:r>
    </w:p>
    <w:p w14:paraId="1F53EFE7" w14:textId="77777777" w:rsidR="00F9164C" w:rsidRDefault="00000000">
      <w:pPr>
        <w:spacing w:before="95" w:line="278" w:lineRule="auto"/>
        <w:ind w:left="835" w:right="871"/>
        <w:rPr>
          <w:sz w:val="21"/>
        </w:rPr>
      </w:pPr>
      <w:r>
        <w:rPr>
          <w:rFonts w:ascii="Arial"/>
          <w:b/>
          <w:sz w:val="21"/>
        </w:rPr>
        <w:t>What</w:t>
      </w:r>
      <w:r>
        <w:rPr>
          <w:rFonts w:ascii="Arial"/>
          <w:b/>
          <w:spacing w:val="-2"/>
          <w:sz w:val="21"/>
        </w:rPr>
        <w:t xml:space="preserve"> </w:t>
      </w:r>
      <w:r>
        <w:rPr>
          <w:rFonts w:ascii="Arial"/>
          <w:b/>
          <w:sz w:val="21"/>
        </w:rPr>
        <w:t>the</w:t>
      </w:r>
      <w:r>
        <w:rPr>
          <w:rFonts w:ascii="Arial"/>
          <w:b/>
          <w:spacing w:val="-4"/>
          <w:sz w:val="21"/>
        </w:rPr>
        <w:t xml:space="preserve"> </w:t>
      </w:r>
      <w:r>
        <w:rPr>
          <w:rFonts w:ascii="Arial"/>
          <w:b/>
          <w:sz w:val="21"/>
        </w:rPr>
        <w:t>grader</w:t>
      </w:r>
      <w:r>
        <w:rPr>
          <w:rFonts w:ascii="Arial"/>
          <w:b/>
          <w:spacing w:val="-4"/>
          <w:sz w:val="21"/>
        </w:rPr>
        <w:t xml:space="preserve"> </w:t>
      </w:r>
      <w:r>
        <w:rPr>
          <w:rFonts w:ascii="Arial"/>
          <w:b/>
          <w:sz w:val="21"/>
        </w:rPr>
        <w:t xml:space="preserve">expected: </w:t>
      </w:r>
      <w:r>
        <w:rPr>
          <w:sz w:val="21"/>
        </w:rPr>
        <w:t>The</w:t>
      </w:r>
      <w:r>
        <w:rPr>
          <w:spacing w:val="-4"/>
          <w:sz w:val="21"/>
        </w:rPr>
        <w:t xml:space="preserve"> </w:t>
      </w:r>
      <w:r>
        <w:rPr>
          <w:sz w:val="21"/>
        </w:rPr>
        <w:t>correct Thursday</w:t>
      </w:r>
      <w:r>
        <w:rPr>
          <w:spacing w:val="-2"/>
          <w:sz w:val="21"/>
        </w:rPr>
        <w:t xml:space="preserve"> </w:t>
      </w:r>
      <w:r>
        <w:rPr>
          <w:sz w:val="21"/>
        </w:rPr>
        <w:t>rubric</w:t>
      </w:r>
      <w:r>
        <w:rPr>
          <w:spacing w:val="-2"/>
          <w:sz w:val="21"/>
        </w:rPr>
        <w:t xml:space="preserve"> </w:t>
      </w:r>
      <w:r>
        <w:rPr>
          <w:sz w:val="21"/>
        </w:rPr>
        <w:t>identifies</w:t>
      </w:r>
      <w:r>
        <w:rPr>
          <w:spacing w:val="-2"/>
          <w:sz w:val="21"/>
        </w:rPr>
        <w:t xml:space="preserve"> </w:t>
      </w:r>
      <w:r>
        <w:rPr>
          <w:sz w:val="21"/>
        </w:rPr>
        <w:t>eGFR</w:t>
      </w:r>
      <w:r>
        <w:rPr>
          <w:spacing w:val="-4"/>
          <w:sz w:val="21"/>
        </w:rPr>
        <w:t xml:space="preserve"> </w:t>
      </w:r>
      <w:r>
        <w:rPr>
          <w:sz w:val="21"/>
        </w:rPr>
        <w:t>40</w:t>
      </w:r>
      <w:r>
        <w:rPr>
          <w:spacing w:val="-4"/>
          <w:sz w:val="21"/>
        </w:rPr>
        <w:t xml:space="preserve"> </w:t>
      </w:r>
      <w:r>
        <w:rPr>
          <w:sz w:val="21"/>
        </w:rPr>
        <w:t>as</w:t>
      </w:r>
      <w:r>
        <w:rPr>
          <w:spacing w:val="-2"/>
          <w:sz w:val="21"/>
        </w:rPr>
        <w:t xml:space="preserve"> </w:t>
      </w:r>
      <w:r>
        <w:rPr>
          <w:sz w:val="21"/>
        </w:rPr>
        <w:t>CKD</w:t>
      </w:r>
      <w:r>
        <w:rPr>
          <w:spacing w:val="-4"/>
          <w:sz w:val="21"/>
        </w:rPr>
        <w:t xml:space="preserve"> </w:t>
      </w:r>
      <w:r>
        <w:rPr>
          <w:sz w:val="21"/>
        </w:rPr>
        <w:t>Stage</w:t>
      </w:r>
      <w:r>
        <w:rPr>
          <w:spacing w:val="-4"/>
          <w:sz w:val="21"/>
        </w:rPr>
        <w:t xml:space="preserve"> </w:t>
      </w:r>
      <w:r>
        <w:rPr>
          <w:sz w:val="21"/>
        </w:rPr>
        <w:t>3b</w:t>
      </w:r>
      <w:r>
        <w:rPr>
          <w:spacing w:val="-4"/>
          <w:sz w:val="21"/>
        </w:rPr>
        <w:t xml:space="preserve"> </w:t>
      </w:r>
      <w:r>
        <w:rPr>
          <w:sz w:val="21"/>
        </w:rPr>
        <w:t>and</w:t>
      </w:r>
      <w:r>
        <w:rPr>
          <w:spacing w:val="-4"/>
          <w:sz w:val="21"/>
        </w:rPr>
        <w:t xml:space="preserve"> </w:t>
      </w:r>
      <w:r>
        <w:rPr>
          <w:sz w:val="21"/>
        </w:rPr>
        <w:t>uses</w:t>
      </w:r>
      <w:r>
        <w:rPr>
          <w:spacing w:val="-2"/>
          <w:sz w:val="21"/>
        </w:rPr>
        <w:t xml:space="preserve"> </w:t>
      </w:r>
      <w:r>
        <w:rPr>
          <w:sz w:val="21"/>
        </w:rPr>
        <w:t>it to support ongoing DOAC and GDMT management.</w:t>
      </w:r>
    </w:p>
    <w:p w14:paraId="722738D9" w14:textId="77777777" w:rsidR="00F9164C" w:rsidRDefault="00000000">
      <w:pPr>
        <w:spacing w:before="95" w:line="278" w:lineRule="auto"/>
        <w:ind w:left="835" w:right="934"/>
        <w:rPr>
          <w:sz w:val="21"/>
        </w:rPr>
      </w:pPr>
      <w:r>
        <w:rPr>
          <w:rFonts w:ascii="Arial"/>
          <w:b/>
          <w:sz w:val="21"/>
        </w:rPr>
        <w:t>Why</w:t>
      </w:r>
      <w:r>
        <w:rPr>
          <w:rFonts w:ascii="Arial"/>
          <w:b/>
          <w:spacing w:val="-4"/>
          <w:sz w:val="21"/>
        </w:rPr>
        <w:t xml:space="preserve"> </w:t>
      </w:r>
      <w:r>
        <w:rPr>
          <w:rFonts w:ascii="Arial"/>
          <w:b/>
          <w:sz w:val="21"/>
        </w:rPr>
        <w:t>this</w:t>
      </w:r>
      <w:r>
        <w:rPr>
          <w:rFonts w:ascii="Arial"/>
          <w:b/>
          <w:spacing w:val="-8"/>
          <w:sz w:val="21"/>
        </w:rPr>
        <w:t xml:space="preserve"> </w:t>
      </w:r>
      <w:r>
        <w:rPr>
          <w:rFonts w:ascii="Arial"/>
          <w:b/>
          <w:sz w:val="21"/>
        </w:rPr>
        <w:t>is</w:t>
      </w:r>
      <w:r>
        <w:rPr>
          <w:rFonts w:ascii="Arial"/>
          <w:b/>
          <w:spacing w:val="-4"/>
          <w:sz w:val="21"/>
        </w:rPr>
        <w:t xml:space="preserve"> </w:t>
      </w:r>
      <w:r>
        <w:rPr>
          <w:rFonts w:ascii="Arial"/>
          <w:b/>
          <w:sz w:val="21"/>
        </w:rPr>
        <w:t>a</w:t>
      </w:r>
      <w:r>
        <w:rPr>
          <w:rFonts w:ascii="Arial"/>
          <w:b/>
          <w:spacing w:val="-4"/>
          <w:sz w:val="21"/>
        </w:rPr>
        <w:t xml:space="preserve"> </w:t>
      </w:r>
      <w:r>
        <w:rPr>
          <w:rFonts w:ascii="Arial"/>
          <w:b/>
          <w:sz w:val="21"/>
        </w:rPr>
        <w:t xml:space="preserve">problem: </w:t>
      </w:r>
      <w:r>
        <w:rPr>
          <w:sz w:val="21"/>
        </w:rPr>
        <w:t>The</w:t>
      </w:r>
      <w:r>
        <w:rPr>
          <w:spacing w:val="-4"/>
          <w:sz w:val="21"/>
        </w:rPr>
        <w:t xml:space="preserve"> </w:t>
      </w:r>
      <w:r>
        <w:rPr>
          <w:sz w:val="21"/>
        </w:rPr>
        <w:t>status</w:t>
      </w:r>
      <w:r>
        <w:rPr>
          <w:spacing w:val="-2"/>
          <w:sz w:val="21"/>
        </w:rPr>
        <w:t xml:space="preserve"> </w:t>
      </w:r>
      <w:r>
        <w:rPr>
          <w:sz w:val="21"/>
        </w:rPr>
        <w:t>badge</w:t>
      </w:r>
      <w:r>
        <w:rPr>
          <w:spacing w:val="-4"/>
          <w:sz w:val="21"/>
        </w:rPr>
        <w:t xml:space="preserve"> </w:t>
      </w:r>
      <w:r>
        <w:rPr>
          <w:sz w:val="21"/>
        </w:rPr>
        <w:t>contradicts</w:t>
      </w:r>
      <w:r>
        <w:rPr>
          <w:spacing w:val="-2"/>
          <w:sz w:val="21"/>
        </w:rPr>
        <w:t xml:space="preserve"> </w:t>
      </w:r>
      <w:r>
        <w:rPr>
          <w:sz w:val="21"/>
        </w:rPr>
        <w:t>the</w:t>
      </w:r>
      <w:r>
        <w:rPr>
          <w:spacing w:val="-4"/>
          <w:sz w:val="21"/>
        </w:rPr>
        <w:t xml:space="preserve"> </w:t>
      </w:r>
      <w:r>
        <w:rPr>
          <w:sz w:val="21"/>
        </w:rPr>
        <w:t>intended</w:t>
      </w:r>
      <w:r>
        <w:rPr>
          <w:spacing w:val="-4"/>
          <w:sz w:val="21"/>
        </w:rPr>
        <w:t xml:space="preserve"> </w:t>
      </w:r>
      <w:r>
        <w:rPr>
          <w:sz w:val="21"/>
        </w:rPr>
        <w:t>renal</w:t>
      </w:r>
      <w:r>
        <w:rPr>
          <w:spacing w:val="-4"/>
          <w:sz w:val="21"/>
        </w:rPr>
        <w:t xml:space="preserve"> </w:t>
      </w:r>
      <w:r>
        <w:rPr>
          <w:sz w:val="21"/>
        </w:rPr>
        <w:t>classification</w:t>
      </w:r>
      <w:r>
        <w:rPr>
          <w:spacing w:val="-4"/>
          <w:sz w:val="21"/>
        </w:rPr>
        <w:t xml:space="preserve"> </w:t>
      </w:r>
      <w:r>
        <w:rPr>
          <w:sz w:val="21"/>
        </w:rPr>
        <w:t>and</w:t>
      </w:r>
      <w:r>
        <w:rPr>
          <w:spacing w:val="-4"/>
          <w:sz w:val="21"/>
        </w:rPr>
        <w:t xml:space="preserve"> </w:t>
      </w:r>
      <w:r>
        <w:rPr>
          <w:sz w:val="21"/>
        </w:rPr>
        <w:t>can</w:t>
      </w:r>
      <w:r>
        <w:rPr>
          <w:spacing w:val="-4"/>
          <w:sz w:val="21"/>
        </w:rPr>
        <w:t xml:space="preserve"> </w:t>
      </w:r>
      <w:r>
        <w:rPr>
          <w:sz w:val="21"/>
        </w:rPr>
        <w:t>mislead</w:t>
      </w:r>
      <w:r>
        <w:rPr>
          <w:spacing w:val="-4"/>
          <w:sz w:val="21"/>
        </w:rPr>
        <w:t xml:space="preserve"> </w:t>
      </w:r>
      <w:r>
        <w:rPr>
          <w:sz w:val="21"/>
        </w:rPr>
        <w:t>the student during medication safety assessment.</w:t>
      </w:r>
    </w:p>
    <w:p w14:paraId="65BCC50E" w14:textId="77777777" w:rsidR="00F9164C" w:rsidRDefault="00000000">
      <w:pPr>
        <w:spacing w:before="95"/>
        <w:ind w:left="835"/>
        <w:rPr>
          <w:sz w:val="21"/>
        </w:rPr>
      </w:pPr>
      <w:r>
        <w:rPr>
          <w:rFonts w:ascii="Arial"/>
          <w:b/>
          <w:sz w:val="21"/>
        </w:rPr>
        <w:t>Suggested</w:t>
      </w:r>
      <w:r>
        <w:rPr>
          <w:rFonts w:ascii="Arial"/>
          <w:b/>
          <w:spacing w:val="-3"/>
          <w:sz w:val="21"/>
        </w:rPr>
        <w:t xml:space="preserve"> </w:t>
      </w:r>
      <w:r>
        <w:rPr>
          <w:rFonts w:ascii="Arial"/>
          <w:b/>
          <w:sz w:val="21"/>
        </w:rPr>
        <w:t xml:space="preserve">fix: </w:t>
      </w:r>
      <w:r>
        <w:rPr>
          <w:sz w:val="21"/>
        </w:rPr>
        <w:t>Correct the</w:t>
      </w:r>
      <w:r>
        <w:rPr>
          <w:spacing w:val="-5"/>
          <w:sz w:val="21"/>
        </w:rPr>
        <w:t xml:space="preserve"> </w:t>
      </w:r>
      <w:r>
        <w:rPr>
          <w:sz w:val="21"/>
        </w:rPr>
        <w:t>eGFR</w:t>
      </w:r>
      <w:r>
        <w:rPr>
          <w:spacing w:val="-4"/>
          <w:sz w:val="21"/>
        </w:rPr>
        <w:t xml:space="preserve"> </w:t>
      </w:r>
      <w:r>
        <w:rPr>
          <w:sz w:val="21"/>
        </w:rPr>
        <w:t>status</w:t>
      </w:r>
      <w:r>
        <w:rPr>
          <w:spacing w:val="-2"/>
          <w:sz w:val="21"/>
        </w:rPr>
        <w:t xml:space="preserve"> </w:t>
      </w:r>
      <w:r>
        <w:rPr>
          <w:sz w:val="21"/>
        </w:rPr>
        <w:t>logic</w:t>
      </w:r>
      <w:r>
        <w:rPr>
          <w:spacing w:val="-2"/>
          <w:sz w:val="21"/>
        </w:rPr>
        <w:t xml:space="preserve"> </w:t>
      </w:r>
      <w:r>
        <w:rPr>
          <w:sz w:val="21"/>
        </w:rPr>
        <w:t>so</w:t>
      </w:r>
      <w:r>
        <w:rPr>
          <w:spacing w:val="-4"/>
          <w:sz w:val="21"/>
        </w:rPr>
        <w:t xml:space="preserve"> </w:t>
      </w:r>
      <w:r>
        <w:rPr>
          <w:sz w:val="21"/>
        </w:rPr>
        <w:t>the</w:t>
      </w:r>
      <w:r>
        <w:rPr>
          <w:spacing w:val="-4"/>
          <w:sz w:val="21"/>
        </w:rPr>
        <w:t xml:space="preserve"> </w:t>
      </w:r>
      <w:r>
        <w:rPr>
          <w:sz w:val="21"/>
        </w:rPr>
        <w:t>badge</w:t>
      </w:r>
      <w:r>
        <w:rPr>
          <w:spacing w:val="-4"/>
          <w:sz w:val="21"/>
        </w:rPr>
        <w:t xml:space="preserve"> </w:t>
      </w:r>
      <w:r>
        <w:rPr>
          <w:sz w:val="21"/>
        </w:rPr>
        <w:t>reflects</w:t>
      </w:r>
      <w:r>
        <w:rPr>
          <w:spacing w:val="-3"/>
          <w:sz w:val="21"/>
        </w:rPr>
        <w:t xml:space="preserve"> </w:t>
      </w:r>
      <w:r>
        <w:rPr>
          <w:sz w:val="21"/>
        </w:rPr>
        <w:t>the</w:t>
      </w:r>
      <w:r>
        <w:rPr>
          <w:spacing w:val="-4"/>
          <w:sz w:val="21"/>
        </w:rPr>
        <w:t xml:space="preserve"> </w:t>
      </w:r>
      <w:r>
        <w:rPr>
          <w:sz w:val="21"/>
        </w:rPr>
        <w:t>numeric</w:t>
      </w:r>
      <w:r>
        <w:rPr>
          <w:spacing w:val="-2"/>
          <w:sz w:val="21"/>
        </w:rPr>
        <w:t xml:space="preserve"> </w:t>
      </w:r>
      <w:r>
        <w:rPr>
          <w:sz w:val="21"/>
        </w:rPr>
        <w:t>result and</w:t>
      </w:r>
      <w:r>
        <w:rPr>
          <w:spacing w:val="-4"/>
          <w:sz w:val="21"/>
        </w:rPr>
        <w:t xml:space="preserve"> </w:t>
      </w:r>
      <w:r>
        <w:rPr>
          <w:sz w:val="21"/>
        </w:rPr>
        <w:t>CKD</w:t>
      </w:r>
      <w:r>
        <w:rPr>
          <w:spacing w:val="-4"/>
          <w:sz w:val="21"/>
        </w:rPr>
        <w:t xml:space="preserve"> </w:t>
      </w:r>
      <w:r>
        <w:rPr>
          <w:spacing w:val="-2"/>
          <w:sz w:val="21"/>
        </w:rPr>
        <w:t>stage.</w:t>
      </w:r>
    </w:p>
    <w:p w14:paraId="15E09D67" w14:textId="77777777" w:rsidR="00F9164C" w:rsidRDefault="00000000">
      <w:pPr>
        <w:pStyle w:val="BodyText"/>
        <w:spacing w:before="83"/>
        <w:rPr>
          <w:sz w:val="20"/>
        </w:rPr>
      </w:pPr>
      <w:r>
        <w:rPr>
          <w:noProof/>
          <w:sz w:val="20"/>
        </w:rPr>
        <w:drawing>
          <wp:anchor distT="0" distB="0" distL="0" distR="0" simplePos="0" relativeHeight="487635456" behindDoc="1" locked="0" layoutInCell="1" allowOverlap="1" wp14:anchorId="24EBDAEA" wp14:editId="0739FE81">
            <wp:simplePos x="0" y="0"/>
            <wp:positionH relativeFrom="page">
              <wp:posOffset>1003946</wp:posOffset>
            </wp:positionH>
            <wp:positionV relativeFrom="paragraph">
              <wp:posOffset>214120</wp:posOffset>
            </wp:positionV>
            <wp:extent cx="5756828" cy="2195512"/>
            <wp:effectExtent l="0" t="0" r="0" b="0"/>
            <wp:wrapTopAndBottom/>
            <wp:docPr id="175" name="Image 1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5" name="Image 175"/>
                    <pic:cNvPicPr/>
                  </pic:nvPicPr>
                  <pic:blipFill>
                    <a:blip r:embed="rId159" cstate="print"/>
                    <a:stretch>
                      <a:fillRect/>
                    </a:stretch>
                  </pic:blipFill>
                  <pic:spPr>
                    <a:xfrm>
                      <a:off x="0" y="0"/>
                      <a:ext cx="5756828" cy="2195512"/>
                    </a:xfrm>
                    <a:prstGeom prst="rect">
                      <a:avLst/>
                    </a:prstGeom>
                  </pic:spPr>
                </pic:pic>
              </a:graphicData>
            </a:graphic>
          </wp:anchor>
        </w:drawing>
      </w:r>
    </w:p>
    <w:p w14:paraId="650340CC" w14:textId="77777777" w:rsidR="00F9164C" w:rsidRDefault="00000000">
      <w:pPr>
        <w:spacing w:before="158"/>
        <w:ind w:left="10" w:right="11"/>
        <w:jc w:val="center"/>
        <w:rPr>
          <w:rFonts w:ascii="Arial" w:hAnsi="Arial"/>
          <w:i/>
          <w:sz w:val="18"/>
        </w:rPr>
      </w:pPr>
      <w:r>
        <w:rPr>
          <w:rFonts w:ascii="Arial" w:hAnsi="Arial"/>
          <w:i/>
          <w:color w:val="696969"/>
          <w:sz w:val="18"/>
        </w:rPr>
        <w:t>Evidence</w:t>
      </w:r>
      <w:r>
        <w:rPr>
          <w:rFonts w:ascii="Arial" w:hAnsi="Arial"/>
          <w:i/>
          <w:color w:val="696969"/>
          <w:spacing w:val="-3"/>
          <w:sz w:val="18"/>
        </w:rPr>
        <w:t xml:space="preserve"> </w:t>
      </w:r>
      <w:r>
        <w:rPr>
          <w:rFonts w:ascii="Arial" w:hAnsi="Arial"/>
          <w:i/>
          <w:color w:val="696969"/>
          <w:sz w:val="18"/>
        </w:rPr>
        <w:t>–</w:t>
      </w:r>
      <w:r>
        <w:rPr>
          <w:rFonts w:ascii="Arial" w:hAnsi="Arial"/>
          <w:i/>
          <w:color w:val="696969"/>
          <w:spacing w:val="-2"/>
          <w:sz w:val="18"/>
        </w:rPr>
        <w:t xml:space="preserve"> </w:t>
      </w:r>
      <w:r>
        <w:rPr>
          <w:rFonts w:ascii="Arial" w:hAnsi="Arial"/>
          <w:i/>
          <w:color w:val="696969"/>
          <w:sz w:val="18"/>
        </w:rPr>
        <w:t>Thursday</w:t>
      </w:r>
      <w:r>
        <w:rPr>
          <w:rFonts w:ascii="Arial" w:hAnsi="Arial"/>
          <w:i/>
          <w:color w:val="696969"/>
          <w:spacing w:val="-1"/>
          <w:sz w:val="18"/>
        </w:rPr>
        <w:t xml:space="preserve"> </w:t>
      </w:r>
      <w:r>
        <w:rPr>
          <w:rFonts w:ascii="Arial" w:hAnsi="Arial"/>
          <w:i/>
          <w:color w:val="696969"/>
          <w:sz w:val="18"/>
        </w:rPr>
        <w:t>6</w:t>
      </w:r>
      <w:r>
        <w:rPr>
          <w:rFonts w:ascii="Arial" w:hAnsi="Arial"/>
          <w:i/>
          <w:color w:val="696969"/>
          <w:spacing w:val="-2"/>
          <w:sz w:val="18"/>
        </w:rPr>
        <w:t xml:space="preserve"> </w:t>
      </w:r>
      <w:r>
        <w:rPr>
          <w:rFonts w:ascii="Arial" w:hAnsi="Arial"/>
          <w:i/>
          <w:color w:val="696969"/>
          <w:sz w:val="18"/>
        </w:rPr>
        <w:t>Month</w:t>
      </w:r>
      <w:r>
        <w:rPr>
          <w:rFonts w:ascii="Arial" w:hAnsi="Arial"/>
          <w:i/>
          <w:color w:val="696969"/>
          <w:spacing w:val="-1"/>
          <w:sz w:val="18"/>
        </w:rPr>
        <w:t xml:space="preserve"> </w:t>
      </w:r>
      <w:r>
        <w:rPr>
          <w:rFonts w:ascii="Arial" w:hAnsi="Arial"/>
          <w:i/>
          <w:color w:val="696969"/>
          <w:sz w:val="18"/>
        </w:rPr>
        <w:t>Follow</w:t>
      </w:r>
      <w:r>
        <w:rPr>
          <w:rFonts w:ascii="Arial" w:hAnsi="Arial"/>
          <w:i/>
          <w:color w:val="696969"/>
          <w:spacing w:val="-1"/>
          <w:sz w:val="18"/>
        </w:rPr>
        <w:t xml:space="preserve"> </w:t>
      </w:r>
      <w:r>
        <w:rPr>
          <w:rFonts w:ascii="Arial" w:hAnsi="Arial"/>
          <w:i/>
          <w:color w:val="696969"/>
          <w:sz w:val="18"/>
        </w:rPr>
        <w:t>Up: student</w:t>
      </w:r>
      <w:r>
        <w:rPr>
          <w:rFonts w:ascii="Arial" w:hAnsi="Arial"/>
          <w:i/>
          <w:color w:val="696969"/>
          <w:spacing w:val="-1"/>
          <w:sz w:val="18"/>
        </w:rPr>
        <w:t xml:space="preserve"> </w:t>
      </w:r>
      <w:r>
        <w:rPr>
          <w:rFonts w:ascii="Arial" w:hAnsi="Arial"/>
          <w:i/>
          <w:color w:val="696969"/>
          <w:sz w:val="18"/>
        </w:rPr>
        <w:t>facing</w:t>
      </w:r>
      <w:r>
        <w:rPr>
          <w:rFonts w:ascii="Arial" w:hAnsi="Arial"/>
          <w:i/>
          <w:color w:val="696969"/>
          <w:spacing w:val="-1"/>
          <w:sz w:val="18"/>
        </w:rPr>
        <w:t xml:space="preserve"> </w:t>
      </w:r>
      <w:r>
        <w:rPr>
          <w:rFonts w:ascii="Arial" w:hAnsi="Arial"/>
          <w:i/>
          <w:color w:val="696969"/>
          <w:sz w:val="18"/>
        </w:rPr>
        <w:t>information</w:t>
      </w:r>
      <w:r>
        <w:rPr>
          <w:rFonts w:ascii="Arial" w:hAnsi="Arial"/>
          <w:i/>
          <w:color w:val="696969"/>
          <w:spacing w:val="-1"/>
          <w:sz w:val="18"/>
        </w:rPr>
        <w:t xml:space="preserve"> </w:t>
      </w:r>
      <w:r>
        <w:rPr>
          <w:rFonts w:ascii="Arial" w:hAnsi="Arial"/>
          <w:i/>
          <w:color w:val="696969"/>
          <w:sz w:val="18"/>
        </w:rPr>
        <w:t>compared</w:t>
      </w:r>
      <w:r>
        <w:rPr>
          <w:rFonts w:ascii="Arial" w:hAnsi="Arial"/>
          <w:i/>
          <w:color w:val="696969"/>
          <w:spacing w:val="-1"/>
          <w:sz w:val="18"/>
        </w:rPr>
        <w:t xml:space="preserve"> </w:t>
      </w:r>
      <w:r>
        <w:rPr>
          <w:rFonts w:ascii="Arial" w:hAnsi="Arial"/>
          <w:i/>
          <w:color w:val="696969"/>
          <w:sz w:val="18"/>
        </w:rPr>
        <w:t>with</w:t>
      </w:r>
      <w:r>
        <w:rPr>
          <w:rFonts w:ascii="Arial" w:hAnsi="Arial"/>
          <w:i/>
          <w:color w:val="696969"/>
          <w:spacing w:val="-1"/>
          <w:sz w:val="18"/>
        </w:rPr>
        <w:t xml:space="preserve"> </w:t>
      </w:r>
      <w:r>
        <w:rPr>
          <w:rFonts w:ascii="Arial" w:hAnsi="Arial"/>
          <w:i/>
          <w:color w:val="696969"/>
          <w:sz w:val="18"/>
        </w:rPr>
        <w:t>the</w:t>
      </w:r>
      <w:r>
        <w:rPr>
          <w:rFonts w:ascii="Arial" w:hAnsi="Arial"/>
          <w:i/>
          <w:color w:val="696969"/>
          <w:spacing w:val="-1"/>
          <w:sz w:val="18"/>
        </w:rPr>
        <w:t xml:space="preserve"> </w:t>
      </w:r>
      <w:r>
        <w:rPr>
          <w:rFonts w:ascii="Arial" w:hAnsi="Arial"/>
          <w:i/>
          <w:color w:val="696969"/>
          <w:sz w:val="18"/>
        </w:rPr>
        <w:t xml:space="preserve">grader/rubric </w:t>
      </w:r>
      <w:r>
        <w:rPr>
          <w:rFonts w:ascii="Arial" w:hAnsi="Arial"/>
          <w:i/>
          <w:color w:val="696969"/>
          <w:spacing w:val="-2"/>
          <w:sz w:val="18"/>
        </w:rPr>
        <w:t>expectation.</w:t>
      </w:r>
    </w:p>
    <w:p w14:paraId="48D9BDC8" w14:textId="77777777" w:rsidR="00F9164C" w:rsidRDefault="00F9164C">
      <w:pPr>
        <w:jc w:val="center"/>
        <w:rPr>
          <w:rFonts w:ascii="Arial" w:hAnsi="Arial"/>
          <w:i/>
          <w:sz w:val="18"/>
        </w:rPr>
        <w:sectPr w:rsidR="00F9164C">
          <w:pgSz w:w="12240" w:h="15840"/>
          <w:pgMar w:top="720" w:right="0" w:bottom="540" w:left="0" w:header="0" w:footer="313" w:gutter="0"/>
          <w:cols w:space="720"/>
        </w:sectPr>
      </w:pPr>
    </w:p>
    <w:p w14:paraId="64527C2B" w14:textId="77777777" w:rsidR="00F9164C" w:rsidRDefault="00000000">
      <w:pPr>
        <w:pStyle w:val="Heading6"/>
        <w:spacing w:line="290" w:lineRule="auto"/>
      </w:pPr>
      <w:r>
        <w:rPr>
          <w:color w:val="183B62"/>
          <w:spacing w:val="-2"/>
        </w:rPr>
        <w:lastRenderedPageBreak/>
        <w:t>Issue</w:t>
      </w:r>
      <w:r>
        <w:rPr>
          <w:color w:val="183B62"/>
          <w:spacing w:val="-27"/>
        </w:rPr>
        <w:t xml:space="preserve"> </w:t>
      </w:r>
      <w:r>
        <w:rPr>
          <w:color w:val="183B62"/>
          <w:spacing w:val="-2"/>
        </w:rPr>
        <w:t>7.</w:t>
      </w:r>
      <w:r>
        <w:rPr>
          <w:color w:val="183B62"/>
          <w:spacing w:val="-28"/>
        </w:rPr>
        <w:t xml:space="preserve"> </w:t>
      </w:r>
      <w:r>
        <w:rPr>
          <w:color w:val="183B62"/>
          <w:spacing w:val="-2"/>
        </w:rPr>
        <w:t>Thursday</w:t>
      </w:r>
      <w:r>
        <w:rPr>
          <w:color w:val="183B62"/>
          <w:spacing w:val="-26"/>
        </w:rPr>
        <w:t xml:space="preserve"> </w:t>
      </w:r>
      <w:r>
        <w:rPr>
          <w:color w:val="183B62"/>
          <w:spacing w:val="-2"/>
        </w:rPr>
        <w:t>active</w:t>
      </w:r>
      <w:r>
        <w:rPr>
          <w:color w:val="183B62"/>
          <w:spacing w:val="-32"/>
        </w:rPr>
        <w:t xml:space="preserve"> </w:t>
      </w:r>
      <w:r>
        <w:rPr>
          <w:color w:val="183B62"/>
          <w:spacing w:val="-2"/>
        </w:rPr>
        <w:t>Problem</w:t>
      </w:r>
      <w:r>
        <w:rPr>
          <w:color w:val="183B62"/>
          <w:spacing w:val="-32"/>
        </w:rPr>
        <w:t xml:space="preserve"> </w:t>
      </w:r>
      <w:r>
        <w:rPr>
          <w:color w:val="183B62"/>
          <w:spacing w:val="-2"/>
        </w:rPr>
        <w:t>List</w:t>
      </w:r>
      <w:r>
        <w:rPr>
          <w:color w:val="183B62"/>
          <w:spacing w:val="-27"/>
        </w:rPr>
        <w:t xml:space="preserve"> </w:t>
      </w:r>
      <w:r>
        <w:rPr>
          <w:color w:val="183B62"/>
          <w:spacing w:val="-2"/>
        </w:rPr>
        <w:t>contains</w:t>
      </w:r>
      <w:r>
        <w:rPr>
          <w:color w:val="183B62"/>
          <w:spacing w:val="-26"/>
        </w:rPr>
        <w:t xml:space="preserve"> </w:t>
      </w:r>
      <w:r>
        <w:rPr>
          <w:color w:val="183B62"/>
          <w:spacing w:val="-2"/>
        </w:rPr>
        <w:t>only</w:t>
      </w:r>
      <w:r>
        <w:rPr>
          <w:color w:val="183B62"/>
          <w:spacing w:val="-26"/>
        </w:rPr>
        <w:t xml:space="preserve"> </w:t>
      </w:r>
      <w:r>
        <w:rPr>
          <w:color w:val="183B62"/>
          <w:spacing w:val="-2"/>
        </w:rPr>
        <w:t>AFib</w:t>
      </w:r>
      <w:r>
        <w:rPr>
          <w:color w:val="183B62"/>
          <w:spacing w:val="-26"/>
        </w:rPr>
        <w:t xml:space="preserve"> </w:t>
      </w:r>
      <w:r>
        <w:rPr>
          <w:color w:val="183B62"/>
          <w:spacing w:val="-2"/>
        </w:rPr>
        <w:t>despite</w:t>
      </w:r>
      <w:r>
        <w:rPr>
          <w:color w:val="183B62"/>
          <w:spacing w:val="-27"/>
        </w:rPr>
        <w:t xml:space="preserve"> </w:t>
      </w:r>
      <w:r>
        <w:rPr>
          <w:color w:val="183B62"/>
          <w:spacing w:val="-2"/>
        </w:rPr>
        <w:t>multiple</w:t>
      </w:r>
      <w:r>
        <w:rPr>
          <w:color w:val="183B62"/>
          <w:spacing w:val="-32"/>
        </w:rPr>
        <w:t xml:space="preserve"> </w:t>
      </w:r>
      <w:r>
        <w:rPr>
          <w:color w:val="183B62"/>
          <w:spacing w:val="-2"/>
        </w:rPr>
        <w:t xml:space="preserve">active </w:t>
      </w:r>
      <w:r>
        <w:rPr>
          <w:color w:val="183B62"/>
        </w:rPr>
        <w:t>chronic</w:t>
      </w:r>
      <w:r>
        <w:rPr>
          <w:color w:val="183B62"/>
          <w:spacing w:val="-9"/>
        </w:rPr>
        <w:t xml:space="preserve"> </w:t>
      </w:r>
      <w:r>
        <w:rPr>
          <w:color w:val="183B62"/>
        </w:rPr>
        <w:t>conditions</w:t>
      </w:r>
    </w:p>
    <w:p w14:paraId="4B7267A5" w14:textId="77777777" w:rsidR="00F9164C" w:rsidRDefault="00000000">
      <w:pPr>
        <w:spacing w:before="123" w:line="276" w:lineRule="auto"/>
        <w:ind w:left="835" w:right="871"/>
        <w:rPr>
          <w:sz w:val="21"/>
        </w:rPr>
      </w:pPr>
      <w:r>
        <w:rPr>
          <w:rFonts w:ascii="Arial"/>
          <w:b/>
          <w:sz w:val="21"/>
        </w:rPr>
        <w:t xml:space="preserve">What the student saw or heard: </w:t>
      </w:r>
      <w:r>
        <w:rPr>
          <w:sz w:val="21"/>
        </w:rPr>
        <w:t>The Thursday Problem List contains AFib only. The medication list itself identifies</w:t>
      </w:r>
      <w:r>
        <w:rPr>
          <w:spacing w:val="-4"/>
          <w:sz w:val="21"/>
        </w:rPr>
        <w:t xml:space="preserve"> </w:t>
      </w:r>
      <w:r>
        <w:rPr>
          <w:sz w:val="21"/>
        </w:rPr>
        <w:t>HFrEF,</w:t>
      </w:r>
      <w:r>
        <w:rPr>
          <w:spacing w:val="-2"/>
          <w:sz w:val="21"/>
        </w:rPr>
        <w:t xml:space="preserve"> </w:t>
      </w:r>
      <w:r>
        <w:rPr>
          <w:sz w:val="21"/>
        </w:rPr>
        <w:t>HFrEF</w:t>
      </w:r>
      <w:r>
        <w:rPr>
          <w:spacing w:val="-7"/>
          <w:sz w:val="21"/>
        </w:rPr>
        <w:t xml:space="preserve"> </w:t>
      </w:r>
      <w:r>
        <w:rPr>
          <w:sz w:val="21"/>
        </w:rPr>
        <w:t>/</w:t>
      </w:r>
      <w:r>
        <w:rPr>
          <w:spacing w:val="-2"/>
          <w:sz w:val="21"/>
        </w:rPr>
        <w:t xml:space="preserve"> </w:t>
      </w:r>
      <w:r>
        <w:rPr>
          <w:sz w:val="21"/>
        </w:rPr>
        <w:t>T2DM,</w:t>
      </w:r>
      <w:r>
        <w:rPr>
          <w:spacing w:val="-2"/>
          <w:sz w:val="21"/>
        </w:rPr>
        <w:t xml:space="preserve"> </w:t>
      </w:r>
      <w:r>
        <w:rPr>
          <w:sz w:val="21"/>
        </w:rPr>
        <w:t>and</w:t>
      </w:r>
      <w:r>
        <w:rPr>
          <w:spacing w:val="-6"/>
          <w:sz w:val="21"/>
        </w:rPr>
        <w:t xml:space="preserve"> </w:t>
      </w:r>
      <w:r>
        <w:rPr>
          <w:sz w:val="21"/>
        </w:rPr>
        <w:t>CAD</w:t>
      </w:r>
      <w:r>
        <w:rPr>
          <w:spacing w:val="-6"/>
          <w:sz w:val="21"/>
        </w:rPr>
        <w:t xml:space="preserve"> </w:t>
      </w:r>
      <w:r>
        <w:rPr>
          <w:sz w:val="21"/>
        </w:rPr>
        <w:t>indications, and</w:t>
      </w:r>
      <w:r>
        <w:rPr>
          <w:spacing w:val="-6"/>
          <w:sz w:val="21"/>
        </w:rPr>
        <w:t xml:space="preserve"> </w:t>
      </w:r>
      <w:r>
        <w:rPr>
          <w:sz w:val="21"/>
        </w:rPr>
        <w:t>the</w:t>
      </w:r>
      <w:r>
        <w:rPr>
          <w:spacing w:val="-6"/>
          <w:sz w:val="21"/>
        </w:rPr>
        <w:t xml:space="preserve"> </w:t>
      </w:r>
      <w:r>
        <w:rPr>
          <w:sz w:val="21"/>
        </w:rPr>
        <w:t>interview</w:t>
      </w:r>
      <w:r>
        <w:rPr>
          <w:spacing w:val="-6"/>
          <w:sz w:val="21"/>
        </w:rPr>
        <w:t xml:space="preserve"> </w:t>
      </w:r>
      <w:r>
        <w:rPr>
          <w:sz w:val="21"/>
        </w:rPr>
        <w:t>also</w:t>
      </w:r>
      <w:r>
        <w:rPr>
          <w:spacing w:val="-6"/>
          <w:sz w:val="21"/>
        </w:rPr>
        <w:t xml:space="preserve"> </w:t>
      </w:r>
      <w:r>
        <w:rPr>
          <w:sz w:val="21"/>
        </w:rPr>
        <w:t>references</w:t>
      </w:r>
      <w:r>
        <w:rPr>
          <w:spacing w:val="-4"/>
          <w:sz w:val="21"/>
        </w:rPr>
        <w:t xml:space="preserve"> </w:t>
      </w:r>
      <w:r>
        <w:rPr>
          <w:sz w:val="21"/>
        </w:rPr>
        <w:t>heart</w:t>
      </w:r>
      <w:r>
        <w:rPr>
          <w:spacing w:val="-2"/>
          <w:sz w:val="21"/>
        </w:rPr>
        <w:t xml:space="preserve"> </w:t>
      </w:r>
      <w:r>
        <w:rPr>
          <w:sz w:val="21"/>
        </w:rPr>
        <w:t>failure,</w:t>
      </w:r>
      <w:r>
        <w:rPr>
          <w:spacing w:val="-2"/>
          <w:sz w:val="21"/>
        </w:rPr>
        <w:t xml:space="preserve"> </w:t>
      </w:r>
      <w:r>
        <w:rPr>
          <w:sz w:val="21"/>
        </w:rPr>
        <w:t>kidney disease, diabetes, and high cholesterol.</w:t>
      </w:r>
    </w:p>
    <w:p w14:paraId="7EFEFF9A" w14:textId="77777777" w:rsidR="00F9164C" w:rsidRDefault="00000000">
      <w:pPr>
        <w:spacing w:before="102" w:line="273" w:lineRule="auto"/>
        <w:ind w:left="835" w:right="830"/>
        <w:rPr>
          <w:sz w:val="21"/>
        </w:rPr>
      </w:pPr>
      <w:r>
        <w:rPr>
          <w:rFonts w:ascii="Arial"/>
          <w:b/>
          <w:sz w:val="21"/>
        </w:rPr>
        <w:t>What</w:t>
      </w:r>
      <w:r>
        <w:rPr>
          <w:rFonts w:ascii="Arial"/>
          <w:b/>
          <w:spacing w:val="-4"/>
          <w:sz w:val="21"/>
        </w:rPr>
        <w:t xml:space="preserve"> </w:t>
      </w:r>
      <w:r>
        <w:rPr>
          <w:rFonts w:ascii="Arial"/>
          <w:b/>
          <w:sz w:val="21"/>
        </w:rPr>
        <w:t>the</w:t>
      </w:r>
      <w:r>
        <w:rPr>
          <w:rFonts w:ascii="Arial"/>
          <w:b/>
          <w:spacing w:val="-6"/>
          <w:sz w:val="21"/>
        </w:rPr>
        <w:t xml:space="preserve"> </w:t>
      </w:r>
      <w:r>
        <w:rPr>
          <w:rFonts w:ascii="Arial"/>
          <w:b/>
          <w:sz w:val="21"/>
        </w:rPr>
        <w:t>grader</w:t>
      </w:r>
      <w:r>
        <w:rPr>
          <w:rFonts w:ascii="Arial"/>
          <w:b/>
          <w:spacing w:val="-6"/>
          <w:sz w:val="21"/>
        </w:rPr>
        <w:t xml:space="preserve"> </w:t>
      </w:r>
      <w:r>
        <w:rPr>
          <w:rFonts w:ascii="Arial"/>
          <w:b/>
          <w:sz w:val="21"/>
        </w:rPr>
        <w:t>expected:</w:t>
      </w:r>
      <w:r>
        <w:rPr>
          <w:rFonts w:ascii="Arial"/>
          <w:b/>
          <w:spacing w:val="-1"/>
          <w:sz w:val="21"/>
        </w:rPr>
        <w:t xml:space="preserve"> </w:t>
      </w:r>
      <w:r>
        <w:rPr>
          <w:sz w:val="21"/>
        </w:rPr>
        <w:t>The</w:t>
      </w:r>
      <w:r>
        <w:rPr>
          <w:spacing w:val="-6"/>
          <w:sz w:val="21"/>
        </w:rPr>
        <w:t xml:space="preserve"> </w:t>
      </w:r>
      <w:r>
        <w:rPr>
          <w:sz w:val="21"/>
        </w:rPr>
        <w:t>correct</w:t>
      </w:r>
      <w:r>
        <w:rPr>
          <w:spacing w:val="-2"/>
          <w:sz w:val="21"/>
        </w:rPr>
        <w:t xml:space="preserve"> </w:t>
      </w:r>
      <w:r>
        <w:rPr>
          <w:sz w:val="21"/>
        </w:rPr>
        <w:t>Thursday</w:t>
      </w:r>
      <w:r>
        <w:rPr>
          <w:spacing w:val="-4"/>
          <w:sz w:val="21"/>
        </w:rPr>
        <w:t xml:space="preserve"> </w:t>
      </w:r>
      <w:r>
        <w:rPr>
          <w:sz w:val="21"/>
        </w:rPr>
        <w:t>rubric</w:t>
      </w:r>
      <w:r>
        <w:rPr>
          <w:spacing w:val="-4"/>
          <w:sz w:val="21"/>
        </w:rPr>
        <w:t xml:space="preserve"> </w:t>
      </w:r>
      <w:r>
        <w:rPr>
          <w:sz w:val="21"/>
        </w:rPr>
        <w:t>includes</w:t>
      </w:r>
      <w:r>
        <w:rPr>
          <w:spacing w:val="-4"/>
          <w:sz w:val="21"/>
        </w:rPr>
        <w:t xml:space="preserve"> </w:t>
      </w:r>
      <w:r>
        <w:rPr>
          <w:sz w:val="21"/>
        </w:rPr>
        <w:t>HFrEF,</w:t>
      </w:r>
      <w:r>
        <w:rPr>
          <w:spacing w:val="-2"/>
          <w:sz w:val="21"/>
        </w:rPr>
        <w:t xml:space="preserve"> </w:t>
      </w:r>
      <w:r>
        <w:rPr>
          <w:sz w:val="21"/>
        </w:rPr>
        <w:t>persistent</w:t>
      </w:r>
      <w:r>
        <w:rPr>
          <w:spacing w:val="-2"/>
          <w:sz w:val="21"/>
        </w:rPr>
        <w:t xml:space="preserve"> </w:t>
      </w:r>
      <w:r>
        <w:rPr>
          <w:sz w:val="21"/>
        </w:rPr>
        <w:t>nonvalvular</w:t>
      </w:r>
      <w:r>
        <w:rPr>
          <w:spacing w:val="-4"/>
          <w:sz w:val="21"/>
        </w:rPr>
        <w:t xml:space="preserve"> </w:t>
      </w:r>
      <w:r>
        <w:rPr>
          <w:sz w:val="21"/>
        </w:rPr>
        <w:t>AFib,</w:t>
      </w:r>
      <w:r>
        <w:rPr>
          <w:spacing w:val="-2"/>
          <w:sz w:val="21"/>
        </w:rPr>
        <w:t xml:space="preserve"> </w:t>
      </w:r>
      <w:r>
        <w:rPr>
          <w:sz w:val="21"/>
        </w:rPr>
        <w:t>CAD, CKD Stage 3b, type 2 diabetes, hypertension, and hyperlipidemia.</w:t>
      </w:r>
    </w:p>
    <w:p w14:paraId="17A0AEE9" w14:textId="77777777" w:rsidR="00F9164C" w:rsidRDefault="00000000">
      <w:pPr>
        <w:spacing w:before="104"/>
        <w:ind w:left="835"/>
        <w:rPr>
          <w:sz w:val="21"/>
        </w:rPr>
      </w:pPr>
      <w:r>
        <w:rPr>
          <w:rFonts w:ascii="Arial"/>
          <w:b/>
          <w:sz w:val="21"/>
        </w:rPr>
        <w:t>Why</w:t>
      </w:r>
      <w:r>
        <w:rPr>
          <w:rFonts w:ascii="Arial"/>
          <w:b/>
          <w:spacing w:val="-6"/>
          <w:sz w:val="21"/>
        </w:rPr>
        <w:t xml:space="preserve"> </w:t>
      </w:r>
      <w:r>
        <w:rPr>
          <w:rFonts w:ascii="Arial"/>
          <w:b/>
          <w:sz w:val="21"/>
        </w:rPr>
        <w:t>this</w:t>
      </w:r>
      <w:r>
        <w:rPr>
          <w:rFonts w:ascii="Arial"/>
          <w:b/>
          <w:spacing w:val="-8"/>
          <w:sz w:val="21"/>
        </w:rPr>
        <w:t xml:space="preserve"> </w:t>
      </w:r>
      <w:r>
        <w:rPr>
          <w:rFonts w:ascii="Arial"/>
          <w:b/>
          <w:sz w:val="21"/>
        </w:rPr>
        <w:t>is</w:t>
      </w:r>
      <w:r>
        <w:rPr>
          <w:rFonts w:ascii="Arial"/>
          <w:b/>
          <w:spacing w:val="-4"/>
          <w:sz w:val="21"/>
        </w:rPr>
        <w:t xml:space="preserve"> </w:t>
      </w:r>
      <w:r>
        <w:rPr>
          <w:rFonts w:ascii="Arial"/>
          <w:b/>
          <w:sz w:val="21"/>
        </w:rPr>
        <w:t>a</w:t>
      </w:r>
      <w:r>
        <w:rPr>
          <w:rFonts w:ascii="Arial"/>
          <w:b/>
          <w:spacing w:val="-3"/>
          <w:sz w:val="21"/>
        </w:rPr>
        <w:t xml:space="preserve"> </w:t>
      </w:r>
      <w:r>
        <w:rPr>
          <w:rFonts w:ascii="Arial"/>
          <w:b/>
          <w:sz w:val="21"/>
        </w:rPr>
        <w:t>problem:</w:t>
      </w:r>
      <w:r>
        <w:rPr>
          <w:rFonts w:ascii="Arial"/>
          <w:b/>
          <w:spacing w:val="1"/>
          <w:sz w:val="21"/>
        </w:rPr>
        <w:t xml:space="preserve"> </w:t>
      </w:r>
      <w:r>
        <w:rPr>
          <w:sz w:val="21"/>
        </w:rPr>
        <w:t>The</w:t>
      </w:r>
      <w:r>
        <w:rPr>
          <w:spacing w:val="-4"/>
          <w:sz w:val="21"/>
        </w:rPr>
        <w:t xml:space="preserve"> </w:t>
      </w:r>
      <w:r>
        <w:rPr>
          <w:sz w:val="21"/>
        </w:rPr>
        <w:t>active</w:t>
      </w:r>
      <w:r>
        <w:rPr>
          <w:spacing w:val="-3"/>
          <w:sz w:val="21"/>
        </w:rPr>
        <w:t xml:space="preserve"> </w:t>
      </w:r>
      <w:r>
        <w:rPr>
          <w:sz w:val="21"/>
        </w:rPr>
        <w:t>Problem</w:t>
      </w:r>
      <w:r>
        <w:rPr>
          <w:spacing w:val="-2"/>
          <w:sz w:val="21"/>
        </w:rPr>
        <w:t xml:space="preserve"> </w:t>
      </w:r>
      <w:r>
        <w:rPr>
          <w:sz w:val="21"/>
        </w:rPr>
        <w:t>List</w:t>
      </w:r>
      <w:r>
        <w:rPr>
          <w:spacing w:val="1"/>
          <w:sz w:val="21"/>
        </w:rPr>
        <w:t xml:space="preserve"> </w:t>
      </w:r>
      <w:r>
        <w:rPr>
          <w:sz w:val="21"/>
        </w:rPr>
        <w:t>is</w:t>
      </w:r>
      <w:r>
        <w:rPr>
          <w:spacing w:val="-2"/>
          <w:sz w:val="21"/>
        </w:rPr>
        <w:t xml:space="preserve"> </w:t>
      </w:r>
      <w:r>
        <w:rPr>
          <w:sz w:val="21"/>
        </w:rPr>
        <w:t>not synchronized</w:t>
      </w:r>
      <w:r>
        <w:rPr>
          <w:spacing w:val="-3"/>
          <w:sz w:val="21"/>
        </w:rPr>
        <w:t xml:space="preserve"> </w:t>
      </w:r>
      <w:r>
        <w:rPr>
          <w:sz w:val="21"/>
        </w:rPr>
        <w:t>with</w:t>
      </w:r>
      <w:r>
        <w:rPr>
          <w:spacing w:val="-4"/>
          <w:sz w:val="21"/>
        </w:rPr>
        <w:t xml:space="preserve"> </w:t>
      </w:r>
      <w:r>
        <w:rPr>
          <w:sz w:val="21"/>
        </w:rPr>
        <w:t>the</w:t>
      </w:r>
      <w:r>
        <w:rPr>
          <w:spacing w:val="-3"/>
          <w:sz w:val="21"/>
        </w:rPr>
        <w:t xml:space="preserve"> </w:t>
      </w:r>
      <w:r>
        <w:rPr>
          <w:sz w:val="21"/>
        </w:rPr>
        <w:t>rest of the</w:t>
      </w:r>
      <w:r>
        <w:rPr>
          <w:spacing w:val="-3"/>
          <w:sz w:val="21"/>
        </w:rPr>
        <w:t xml:space="preserve"> </w:t>
      </w:r>
      <w:r>
        <w:rPr>
          <w:sz w:val="21"/>
        </w:rPr>
        <w:t>same</w:t>
      </w:r>
      <w:r>
        <w:rPr>
          <w:spacing w:val="-4"/>
          <w:sz w:val="21"/>
        </w:rPr>
        <w:t xml:space="preserve"> </w:t>
      </w:r>
      <w:r>
        <w:rPr>
          <w:sz w:val="21"/>
        </w:rPr>
        <w:t>patient</w:t>
      </w:r>
      <w:r>
        <w:rPr>
          <w:spacing w:val="1"/>
          <w:sz w:val="21"/>
        </w:rPr>
        <w:t xml:space="preserve"> </w:t>
      </w:r>
      <w:r>
        <w:rPr>
          <w:spacing w:val="-2"/>
          <w:sz w:val="21"/>
        </w:rPr>
        <w:t>record.</w:t>
      </w:r>
    </w:p>
    <w:p w14:paraId="0A62CCC8" w14:textId="77777777" w:rsidR="00F9164C" w:rsidRDefault="00000000">
      <w:pPr>
        <w:spacing w:before="134" w:line="278" w:lineRule="auto"/>
        <w:ind w:left="835" w:right="871"/>
        <w:rPr>
          <w:sz w:val="21"/>
        </w:rPr>
      </w:pPr>
      <w:r>
        <w:rPr>
          <w:rFonts w:ascii="Arial"/>
          <w:b/>
          <w:sz w:val="21"/>
        </w:rPr>
        <w:t>Suggested</w:t>
      </w:r>
      <w:r>
        <w:rPr>
          <w:rFonts w:ascii="Arial"/>
          <w:b/>
          <w:spacing w:val="-2"/>
          <w:sz w:val="21"/>
        </w:rPr>
        <w:t xml:space="preserve"> </w:t>
      </w:r>
      <w:r>
        <w:rPr>
          <w:rFonts w:ascii="Arial"/>
          <w:b/>
          <w:sz w:val="21"/>
        </w:rPr>
        <w:t>fix:</w:t>
      </w:r>
      <w:r>
        <w:rPr>
          <w:rFonts w:ascii="Arial"/>
          <w:b/>
          <w:spacing w:val="-2"/>
          <w:sz w:val="21"/>
        </w:rPr>
        <w:t xml:space="preserve"> </w:t>
      </w:r>
      <w:r>
        <w:rPr>
          <w:sz w:val="21"/>
        </w:rPr>
        <w:t>Populate</w:t>
      </w:r>
      <w:r>
        <w:rPr>
          <w:spacing w:val="-5"/>
          <w:sz w:val="21"/>
        </w:rPr>
        <w:t xml:space="preserve"> </w:t>
      </w:r>
      <w:r>
        <w:rPr>
          <w:sz w:val="21"/>
        </w:rPr>
        <w:t>the</w:t>
      </w:r>
      <w:r>
        <w:rPr>
          <w:spacing w:val="-5"/>
          <w:sz w:val="21"/>
        </w:rPr>
        <w:t xml:space="preserve"> </w:t>
      </w:r>
      <w:r>
        <w:rPr>
          <w:sz w:val="21"/>
        </w:rPr>
        <w:t>Problem</w:t>
      </w:r>
      <w:r>
        <w:rPr>
          <w:spacing w:val="-4"/>
          <w:sz w:val="21"/>
        </w:rPr>
        <w:t xml:space="preserve"> </w:t>
      </w:r>
      <w:r>
        <w:rPr>
          <w:sz w:val="21"/>
        </w:rPr>
        <w:t>List</w:t>
      </w:r>
      <w:r>
        <w:rPr>
          <w:spacing w:val="-2"/>
          <w:sz w:val="21"/>
        </w:rPr>
        <w:t xml:space="preserve"> </w:t>
      </w:r>
      <w:r>
        <w:rPr>
          <w:sz w:val="21"/>
        </w:rPr>
        <w:t>from</w:t>
      </w:r>
      <w:r>
        <w:rPr>
          <w:spacing w:val="-4"/>
          <w:sz w:val="21"/>
        </w:rPr>
        <w:t xml:space="preserve"> </w:t>
      </w:r>
      <w:r>
        <w:rPr>
          <w:sz w:val="21"/>
        </w:rPr>
        <w:t>the</w:t>
      </w:r>
      <w:r>
        <w:rPr>
          <w:spacing w:val="-5"/>
          <w:sz w:val="21"/>
        </w:rPr>
        <w:t xml:space="preserve"> </w:t>
      </w:r>
      <w:r>
        <w:rPr>
          <w:sz w:val="21"/>
        </w:rPr>
        <w:t>longitudinal</w:t>
      </w:r>
      <w:r>
        <w:rPr>
          <w:spacing w:val="-5"/>
          <w:sz w:val="21"/>
        </w:rPr>
        <w:t xml:space="preserve"> </w:t>
      </w:r>
      <w:r>
        <w:rPr>
          <w:sz w:val="21"/>
        </w:rPr>
        <w:t>diagnosis</w:t>
      </w:r>
      <w:r>
        <w:rPr>
          <w:spacing w:val="-4"/>
          <w:sz w:val="21"/>
        </w:rPr>
        <w:t xml:space="preserve"> </w:t>
      </w:r>
      <w:r>
        <w:rPr>
          <w:sz w:val="21"/>
        </w:rPr>
        <w:t>source</w:t>
      </w:r>
      <w:r>
        <w:rPr>
          <w:spacing w:val="-5"/>
          <w:sz w:val="21"/>
        </w:rPr>
        <w:t xml:space="preserve"> </w:t>
      </w:r>
      <w:r>
        <w:rPr>
          <w:sz w:val="21"/>
        </w:rPr>
        <w:t>used</w:t>
      </w:r>
      <w:r>
        <w:rPr>
          <w:spacing w:val="-5"/>
          <w:sz w:val="21"/>
        </w:rPr>
        <w:t xml:space="preserve"> </w:t>
      </w:r>
      <w:r>
        <w:rPr>
          <w:sz w:val="21"/>
        </w:rPr>
        <w:t>by</w:t>
      </w:r>
      <w:r>
        <w:rPr>
          <w:spacing w:val="-4"/>
          <w:sz w:val="21"/>
        </w:rPr>
        <w:t xml:space="preserve"> </w:t>
      </w:r>
      <w:r>
        <w:rPr>
          <w:sz w:val="21"/>
        </w:rPr>
        <w:t>medications,</w:t>
      </w:r>
      <w:r>
        <w:rPr>
          <w:spacing w:val="-2"/>
          <w:sz w:val="21"/>
        </w:rPr>
        <w:t xml:space="preserve"> </w:t>
      </w:r>
      <w:r>
        <w:rPr>
          <w:sz w:val="21"/>
        </w:rPr>
        <w:t>interview logic, and the correct Robert rubric.</w:t>
      </w:r>
    </w:p>
    <w:p w14:paraId="0B56C79C" w14:textId="77777777" w:rsidR="00F9164C" w:rsidRDefault="00000000">
      <w:pPr>
        <w:pStyle w:val="BodyText"/>
        <w:spacing w:before="8"/>
        <w:rPr>
          <w:sz w:val="15"/>
        </w:rPr>
      </w:pPr>
      <w:r>
        <w:rPr>
          <w:noProof/>
          <w:sz w:val="15"/>
        </w:rPr>
        <w:drawing>
          <wp:anchor distT="0" distB="0" distL="0" distR="0" simplePos="0" relativeHeight="487635968" behindDoc="1" locked="0" layoutInCell="1" allowOverlap="1" wp14:anchorId="56E556E1" wp14:editId="3742E289">
            <wp:simplePos x="0" y="0"/>
            <wp:positionH relativeFrom="page">
              <wp:posOffset>942031</wp:posOffset>
            </wp:positionH>
            <wp:positionV relativeFrom="paragraph">
              <wp:posOffset>130325</wp:posOffset>
            </wp:positionV>
            <wp:extent cx="5856658" cy="2295525"/>
            <wp:effectExtent l="0" t="0" r="0" b="0"/>
            <wp:wrapTopAndBottom/>
            <wp:docPr id="176" name="Image 17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6" name="Image 176"/>
                    <pic:cNvPicPr/>
                  </pic:nvPicPr>
                  <pic:blipFill>
                    <a:blip r:embed="rId160" cstate="print"/>
                    <a:stretch>
                      <a:fillRect/>
                    </a:stretch>
                  </pic:blipFill>
                  <pic:spPr>
                    <a:xfrm>
                      <a:off x="0" y="0"/>
                      <a:ext cx="5856658" cy="2295525"/>
                    </a:xfrm>
                    <a:prstGeom prst="rect">
                      <a:avLst/>
                    </a:prstGeom>
                  </pic:spPr>
                </pic:pic>
              </a:graphicData>
            </a:graphic>
          </wp:anchor>
        </w:drawing>
      </w:r>
    </w:p>
    <w:p w14:paraId="1B3472EE" w14:textId="77777777" w:rsidR="00F9164C" w:rsidRDefault="00000000">
      <w:pPr>
        <w:spacing w:before="89"/>
        <w:ind w:left="10" w:right="11"/>
        <w:jc w:val="center"/>
        <w:rPr>
          <w:rFonts w:ascii="Arial" w:hAnsi="Arial"/>
          <w:i/>
          <w:sz w:val="18"/>
        </w:rPr>
      </w:pPr>
      <w:r>
        <w:rPr>
          <w:rFonts w:ascii="Arial" w:hAnsi="Arial"/>
          <w:i/>
          <w:color w:val="696969"/>
          <w:sz w:val="18"/>
        </w:rPr>
        <w:t>Evidence</w:t>
      </w:r>
      <w:r>
        <w:rPr>
          <w:rFonts w:ascii="Arial" w:hAnsi="Arial"/>
          <w:i/>
          <w:color w:val="696969"/>
          <w:spacing w:val="-3"/>
          <w:sz w:val="18"/>
        </w:rPr>
        <w:t xml:space="preserve"> </w:t>
      </w:r>
      <w:r>
        <w:rPr>
          <w:rFonts w:ascii="Arial" w:hAnsi="Arial"/>
          <w:i/>
          <w:color w:val="696969"/>
          <w:sz w:val="18"/>
        </w:rPr>
        <w:t>–</w:t>
      </w:r>
      <w:r>
        <w:rPr>
          <w:rFonts w:ascii="Arial" w:hAnsi="Arial"/>
          <w:i/>
          <w:color w:val="696969"/>
          <w:spacing w:val="-2"/>
          <w:sz w:val="18"/>
        </w:rPr>
        <w:t xml:space="preserve"> </w:t>
      </w:r>
      <w:r>
        <w:rPr>
          <w:rFonts w:ascii="Arial" w:hAnsi="Arial"/>
          <w:i/>
          <w:color w:val="696969"/>
          <w:sz w:val="18"/>
        </w:rPr>
        <w:t>Thursday</w:t>
      </w:r>
      <w:r>
        <w:rPr>
          <w:rFonts w:ascii="Arial" w:hAnsi="Arial"/>
          <w:i/>
          <w:color w:val="696969"/>
          <w:spacing w:val="-1"/>
          <w:sz w:val="18"/>
        </w:rPr>
        <w:t xml:space="preserve"> </w:t>
      </w:r>
      <w:r>
        <w:rPr>
          <w:rFonts w:ascii="Arial" w:hAnsi="Arial"/>
          <w:i/>
          <w:color w:val="696969"/>
          <w:sz w:val="18"/>
        </w:rPr>
        <w:t>6</w:t>
      </w:r>
      <w:r>
        <w:rPr>
          <w:rFonts w:ascii="Arial" w:hAnsi="Arial"/>
          <w:i/>
          <w:color w:val="696969"/>
          <w:spacing w:val="-2"/>
          <w:sz w:val="18"/>
        </w:rPr>
        <w:t xml:space="preserve"> </w:t>
      </w:r>
      <w:r>
        <w:rPr>
          <w:rFonts w:ascii="Arial" w:hAnsi="Arial"/>
          <w:i/>
          <w:color w:val="696969"/>
          <w:sz w:val="18"/>
        </w:rPr>
        <w:t>Month</w:t>
      </w:r>
      <w:r>
        <w:rPr>
          <w:rFonts w:ascii="Arial" w:hAnsi="Arial"/>
          <w:i/>
          <w:color w:val="696969"/>
          <w:spacing w:val="-1"/>
          <w:sz w:val="18"/>
        </w:rPr>
        <w:t xml:space="preserve"> </w:t>
      </w:r>
      <w:r>
        <w:rPr>
          <w:rFonts w:ascii="Arial" w:hAnsi="Arial"/>
          <w:i/>
          <w:color w:val="696969"/>
          <w:sz w:val="18"/>
        </w:rPr>
        <w:t>Follow</w:t>
      </w:r>
      <w:r>
        <w:rPr>
          <w:rFonts w:ascii="Arial" w:hAnsi="Arial"/>
          <w:i/>
          <w:color w:val="696969"/>
          <w:spacing w:val="-1"/>
          <w:sz w:val="18"/>
        </w:rPr>
        <w:t xml:space="preserve"> </w:t>
      </w:r>
      <w:r>
        <w:rPr>
          <w:rFonts w:ascii="Arial" w:hAnsi="Arial"/>
          <w:i/>
          <w:color w:val="696969"/>
          <w:sz w:val="18"/>
        </w:rPr>
        <w:t>Up: student</w:t>
      </w:r>
      <w:r>
        <w:rPr>
          <w:rFonts w:ascii="Arial" w:hAnsi="Arial"/>
          <w:i/>
          <w:color w:val="696969"/>
          <w:spacing w:val="-1"/>
          <w:sz w:val="18"/>
        </w:rPr>
        <w:t xml:space="preserve"> </w:t>
      </w:r>
      <w:r>
        <w:rPr>
          <w:rFonts w:ascii="Arial" w:hAnsi="Arial"/>
          <w:i/>
          <w:color w:val="696969"/>
          <w:sz w:val="18"/>
        </w:rPr>
        <w:t>facing</w:t>
      </w:r>
      <w:r>
        <w:rPr>
          <w:rFonts w:ascii="Arial" w:hAnsi="Arial"/>
          <w:i/>
          <w:color w:val="696969"/>
          <w:spacing w:val="-1"/>
          <w:sz w:val="18"/>
        </w:rPr>
        <w:t xml:space="preserve"> </w:t>
      </w:r>
      <w:r>
        <w:rPr>
          <w:rFonts w:ascii="Arial" w:hAnsi="Arial"/>
          <w:i/>
          <w:color w:val="696969"/>
          <w:sz w:val="18"/>
        </w:rPr>
        <w:t>information</w:t>
      </w:r>
      <w:r>
        <w:rPr>
          <w:rFonts w:ascii="Arial" w:hAnsi="Arial"/>
          <w:i/>
          <w:color w:val="696969"/>
          <w:spacing w:val="-1"/>
          <w:sz w:val="18"/>
        </w:rPr>
        <w:t xml:space="preserve"> </w:t>
      </w:r>
      <w:r>
        <w:rPr>
          <w:rFonts w:ascii="Arial" w:hAnsi="Arial"/>
          <w:i/>
          <w:color w:val="696969"/>
          <w:sz w:val="18"/>
        </w:rPr>
        <w:t>compared</w:t>
      </w:r>
      <w:r>
        <w:rPr>
          <w:rFonts w:ascii="Arial" w:hAnsi="Arial"/>
          <w:i/>
          <w:color w:val="696969"/>
          <w:spacing w:val="-1"/>
          <w:sz w:val="18"/>
        </w:rPr>
        <w:t xml:space="preserve"> </w:t>
      </w:r>
      <w:r>
        <w:rPr>
          <w:rFonts w:ascii="Arial" w:hAnsi="Arial"/>
          <w:i/>
          <w:color w:val="696969"/>
          <w:sz w:val="18"/>
        </w:rPr>
        <w:t>with</w:t>
      </w:r>
      <w:r>
        <w:rPr>
          <w:rFonts w:ascii="Arial" w:hAnsi="Arial"/>
          <w:i/>
          <w:color w:val="696969"/>
          <w:spacing w:val="-1"/>
          <w:sz w:val="18"/>
        </w:rPr>
        <w:t xml:space="preserve"> </w:t>
      </w:r>
      <w:r>
        <w:rPr>
          <w:rFonts w:ascii="Arial" w:hAnsi="Arial"/>
          <w:i/>
          <w:color w:val="696969"/>
          <w:sz w:val="18"/>
        </w:rPr>
        <w:t>the</w:t>
      </w:r>
      <w:r>
        <w:rPr>
          <w:rFonts w:ascii="Arial" w:hAnsi="Arial"/>
          <w:i/>
          <w:color w:val="696969"/>
          <w:spacing w:val="-1"/>
          <w:sz w:val="18"/>
        </w:rPr>
        <w:t xml:space="preserve"> </w:t>
      </w:r>
      <w:r>
        <w:rPr>
          <w:rFonts w:ascii="Arial" w:hAnsi="Arial"/>
          <w:i/>
          <w:color w:val="696969"/>
          <w:sz w:val="18"/>
        </w:rPr>
        <w:t xml:space="preserve">grader/rubric </w:t>
      </w:r>
      <w:r>
        <w:rPr>
          <w:rFonts w:ascii="Arial" w:hAnsi="Arial"/>
          <w:i/>
          <w:color w:val="696969"/>
          <w:spacing w:val="-2"/>
          <w:sz w:val="18"/>
        </w:rPr>
        <w:t>expectation.</w:t>
      </w:r>
    </w:p>
    <w:p w14:paraId="4629E456" w14:textId="77777777" w:rsidR="00F9164C" w:rsidRDefault="00F9164C">
      <w:pPr>
        <w:jc w:val="center"/>
        <w:rPr>
          <w:rFonts w:ascii="Arial" w:hAnsi="Arial"/>
          <w:i/>
          <w:sz w:val="18"/>
        </w:rPr>
        <w:sectPr w:rsidR="00F9164C">
          <w:pgSz w:w="12240" w:h="15840"/>
          <w:pgMar w:top="720" w:right="0" w:bottom="540" w:left="0" w:header="0" w:footer="313" w:gutter="0"/>
          <w:cols w:space="720"/>
        </w:sectPr>
      </w:pPr>
    </w:p>
    <w:p w14:paraId="502982D8" w14:textId="77777777" w:rsidR="00F9164C" w:rsidRDefault="00000000">
      <w:pPr>
        <w:pStyle w:val="Heading6"/>
        <w:spacing w:line="290" w:lineRule="auto"/>
        <w:ind w:right="1802"/>
      </w:pPr>
      <w:r>
        <w:rPr>
          <w:color w:val="183B62"/>
        </w:rPr>
        <w:lastRenderedPageBreak/>
        <w:t>Issue</w:t>
      </w:r>
      <w:r>
        <w:rPr>
          <w:color w:val="183B62"/>
          <w:spacing w:val="-27"/>
        </w:rPr>
        <w:t xml:space="preserve"> </w:t>
      </w:r>
      <w:r>
        <w:rPr>
          <w:color w:val="183B62"/>
        </w:rPr>
        <w:t>8.</w:t>
      </w:r>
      <w:r>
        <w:rPr>
          <w:color w:val="183B62"/>
          <w:spacing w:val="-28"/>
        </w:rPr>
        <w:t xml:space="preserve"> </w:t>
      </w:r>
      <w:r>
        <w:rPr>
          <w:color w:val="183B62"/>
        </w:rPr>
        <w:t>COVID,</w:t>
      </w:r>
      <w:r>
        <w:rPr>
          <w:color w:val="183B62"/>
          <w:spacing w:val="-28"/>
        </w:rPr>
        <w:t xml:space="preserve"> </w:t>
      </w:r>
      <w:r>
        <w:rPr>
          <w:color w:val="183B62"/>
        </w:rPr>
        <w:t>pneumococcal,</w:t>
      </w:r>
      <w:r>
        <w:rPr>
          <w:color w:val="183B62"/>
          <w:spacing w:val="-28"/>
        </w:rPr>
        <w:t xml:space="preserve"> </w:t>
      </w:r>
      <w:r>
        <w:rPr>
          <w:color w:val="183B62"/>
        </w:rPr>
        <w:t>Shingrix,</w:t>
      </w:r>
      <w:r>
        <w:rPr>
          <w:color w:val="183B62"/>
          <w:spacing w:val="-33"/>
        </w:rPr>
        <w:t xml:space="preserve"> </w:t>
      </w:r>
      <w:r>
        <w:rPr>
          <w:color w:val="183B62"/>
        </w:rPr>
        <w:t>and</w:t>
      </w:r>
      <w:r>
        <w:rPr>
          <w:color w:val="183B62"/>
          <w:spacing w:val="-25"/>
        </w:rPr>
        <w:t xml:space="preserve"> </w:t>
      </w:r>
      <w:r>
        <w:rPr>
          <w:color w:val="183B62"/>
        </w:rPr>
        <w:t>Tdap</w:t>
      </w:r>
      <w:r>
        <w:rPr>
          <w:color w:val="183B62"/>
          <w:spacing w:val="-26"/>
        </w:rPr>
        <w:t xml:space="preserve"> </w:t>
      </w:r>
      <w:r>
        <w:rPr>
          <w:color w:val="183B62"/>
        </w:rPr>
        <w:t>statuses</w:t>
      </w:r>
      <w:r>
        <w:rPr>
          <w:color w:val="183B62"/>
          <w:spacing w:val="-26"/>
        </w:rPr>
        <w:t xml:space="preserve"> </w:t>
      </w:r>
      <w:r>
        <w:rPr>
          <w:color w:val="183B62"/>
        </w:rPr>
        <w:t>are</w:t>
      </w:r>
      <w:r>
        <w:rPr>
          <w:color w:val="183B62"/>
          <w:spacing w:val="-32"/>
        </w:rPr>
        <w:t xml:space="preserve"> </w:t>
      </w:r>
      <w:r>
        <w:rPr>
          <w:color w:val="183B62"/>
        </w:rPr>
        <w:t>graded</w:t>
      </w:r>
      <w:r>
        <w:rPr>
          <w:color w:val="183B62"/>
          <w:spacing w:val="-31"/>
        </w:rPr>
        <w:t xml:space="preserve"> </w:t>
      </w:r>
      <w:r>
        <w:rPr>
          <w:color w:val="183B62"/>
        </w:rPr>
        <w:t>but</w:t>
      </w:r>
      <w:r>
        <w:rPr>
          <w:color w:val="183B62"/>
          <w:spacing w:val="-28"/>
        </w:rPr>
        <w:t xml:space="preserve"> </w:t>
      </w:r>
      <w:r>
        <w:rPr>
          <w:color w:val="183B62"/>
        </w:rPr>
        <w:t xml:space="preserve">not </w:t>
      </w:r>
      <w:r>
        <w:rPr>
          <w:color w:val="183B62"/>
          <w:spacing w:val="-2"/>
        </w:rPr>
        <w:t>available</w:t>
      </w:r>
      <w:r>
        <w:rPr>
          <w:color w:val="183B62"/>
          <w:spacing w:val="-19"/>
        </w:rPr>
        <w:t xml:space="preserve"> </w:t>
      </w:r>
      <w:r>
        <w:rPr>
          <w:color w:val="183B62"/>
          <w:spacing w:val="-2"/>
        </w:rPr>
        <w:t>from</w:t>
      </w:r>
      <w:r>
        <w:rPr>
          <w:color w:val="183B62"/>
          <w:spacing w:val="-19"/>
        </w:rPr>
        <w:t xml:space="preserve"> </w:t>
      </w:r>
      <w:r>
        <w:rPr>
          <w:color w:val="183B62"/>
          <w:spacing w:val="-2"/>
        </w:rPr>
        <w:t>the</w:t>
      </w:r>
      <w:r>
        <w:rPr>
          <w:color w:val="183B62"/>
          <w:spacing w:val="-19"/>
        </w:rPr>
        <w:t xml:space="preserve"> </w:t>
      </w:r>
      <w:r>
        <w:rPr>
          <w:color w:val="183B62"/>
          <w:spacing w:val="-2"/>
        </w:rPr>
        <w:t>Thursday</w:t>
      </w:r>
      <w:r>
        <w:rPr>
          <w:color w:val="183B62"/>
          <w:spacing w:val="-18"/>
        </w:rPr>
        <w:t xml:space="preserve"> </w:t>
      </w:r>
      <w:r>
        <w:rPr>
          <w:color w:val="183B62"/>
          <w:spacing w:val="-2"/>
        </w:rPr>
        <w:t>patient</w:t>
      </w:r>
      <w:r>
        <w:rPr>
          <w:color w:val="183B62"/>
          <w:spacing w:val="-21"/>
        </w:rPr>
        <w:t xml:space="preserve"> </w:t>
      </w:r>
      <w:r>
        <w:rPr>
          <w:color w:val="183B62"/>
          <w:spacing w:val="-2"/>
        </w:rPr>
        <w:t>or</w:t>
      </w:r>
      <w:r>
        <w:rPr>
          <w:color w:val="183B62"/>
          <w:spacing w:val="-24"/>
        </w:rPr>
        <w:t xml:space="preserve"> </w:t>
      </w:r>
      <w:r>
        <w:rPr>
          <w:color w:val="183B62"/>
          <w:spacing w:val="-2"/>
        </w:rPr>
        <w:t>visible</w:t>
      </w:r>
      <w:r>
        <w:rPr>
          <w:color w:val="183B62"/>
          <w:spacing w:val="-19"/>
        </w:rPr>
        <w:t xml:space="preserve"> </w:t>
      </w:r>
      <w:r>
        <w:rPr>
          <w:color w:val="183B62"/>
          <w:spacing w:val="-2"/>
        </w:rPr>
        <w:t>immunization</w:t>
      </w:r>
      <w:r>
        <w:rPr>
          <w:color w:val="183B62"/>
          <w:spacing w:val="-21"/>
        </w:rPr>
        <w:t xml:space="preserve"> </w:t>
      </w:r>
      <w:r>
        <w:rPr>
          <w:color w:val="183B62"/>
          <w:spacing w:val="-2"/>
        </w:rPr>
        <w:t>record</w:t>
      </w:r>
    </w:p>
    <w:p w14:paraId="638D7CDF" w14:textId="77777777" w:rsidR="00F9164C" w:rsidRDefault="00000000">
      <w:pPr>
        <w:spacing w:before="123" w:line="276" w:lineRule="auto"/>
        <w:ind w:left="835" w:right="1065"/>
        <w:jc w:val="both"/>
        <w:rPr>
          <w:sz w:val="21"/>
        </w:rPr>
      </w:pPr>
      <w:r>
        <w:rPr>
          <w:rFonts w:ascii="Arial"/>
          <w:b/>
          <w:sz w:val="21"/>
        </w:rPr>
        <w:t>What</w:t>
      </w:r>
      <w:r>
        <w:rPr>
          <w:rFonts w:ascii="Arial"/>
          <w:b/>
          <w:spacing w:val="-3"/>
          <w:sz w:val="21"/>
        </w:rPr>
        <w:t xml:space="preserve"> </w:t>
      </w:r>
      <w:r>
        <w:rPr>
          <w:rFonts w:ascii="Arial"/>
          <w:b/>
          <w:sz w:val="21"/>
        </w:rPr>
        <w:t>the</w:t>
      </w:r>
      <w:r>
        <w:rPr>
          <w:rFonts w:ascii="Arial"/>
          <w:b/>
          <w:spacing w:val="-4"/>
          <w:sz w:val="21"/>
        </w:rPr>
        <w:t xml:space="preserve"> </w:t>
      </w:r>
      <w:r>
        <w:rPr>
          <w:rFonts w:ascii="Arial"/>
          <w:b/>
          <w:sz w:val="21"/>
        </w:rPr>
        <w:t>student</w:t>
      </w:r>
      <w:r>
        <w:rPr>
          <w:rFonts w:ascii="Arial"/>
          <w:b/>
          <w:spacing w:val="-7"/>
          <w:sz w:val="21"/>
        </w:rPr>
        <w:t xml:space="preserve"> </w:t>
      </w:r>
      <w:r>
        <w:rPr>
          <w:rFonts w:ascii="Arial"/>
          <w:b/>
          <w:sz w:val="21"/>
        </w:rPr>
        <w:t>saw</w:t>
      </w:r>
      <w:r>
        <w:rPr>
          <w:rFonts w:ascii="Arial"/>
          <w:b/>
          <w:spacing w:val="-1"/>
          <w:sz w:val="21"/>
        </w:rPr>
        <w:t xml:space="preserve"> </w:t>
      </w:r>
      <w:r>
        <w:rPr>
          <w:rFonts w:ascii="Arial"/>
          <w:b/>
          <w:sz w:val="21"/>
        </w:rPr>
        <w:t>or</w:t>
      </w:r>
      <w:r>
        <w:rPr>
          <w:rFonts w:ascii="Arial"/>
          <w:b/>
          <w:spacing w:val="-4"/>
          <w:sz w:val="21"/>
        </w:rPr>
        <w:t xml:space="preserve"> </w:t>
      </w:r>
      <w:r>
        <w:rPr>
          <w:rFonts w:ascii="Arial"/>
          <w:b/>
          <w:sz w:val="21"/>
        </w:rPr>
        <w:t xml:space="preserve">heard: </w:t>
      </w:r>
      <w:r>
        <w:rPr>
          <w:sz w:val="21"/>
        </w:rPr>
        <w:t>The</w:t>
      </w:r>
      <w:r>
        <w:rPr>
          <w:spacing w:val="-4"/>
          <w:sz w:val="21"/>
        </w:rPr>
        <w:t xml:space="preserve"> </w:t>
      </w:r>
      <w:r>
        <w:rPr>
          <w:sz w:val="21"/>
        </w:rPr>
        <w:t>Thursday</w:t>
      </w:r>
      <w:r>
        <w:rPr>
          <w:spacing w:val="-3"/>
          <w:sz w:val="21"/>
        </w:rPr>
        <w:t xml:space="preserve"> </w:t>
      </w:r>
      <w:r>
        <w:rPr>
          <w:sz w:val="21"/>
        </w:rPr>
        <w:t>EMR</w:t>
      </w:r>
      <w:r>
        <w:rPr>
          <w:spacing w:val="-4"/>
          <w:sz w:val="21"/>
        </w:rPr>
        <w:t xml:space="preserve"> </w:t>
      </w:r>
      <w:r>
        <w:rPr>
          <w:sz w:val="21"/>
        </w:rPr>
        <w:t>confirms</w:t>
      </w:r>
      <w:r>
        <w:rPr>
          <w:spacing w:val="-3"/>
          <w:sz w:val="21"/>
        </w:rPr>
        <w:t xml:space="preserve"> </w:t>
      </w:r>
      <w:r>
        <w:rPr>
          <w:sz w:val="21"/>
        </w:rPr>
        <w:t>influenza up</w:t>
      </w:r>
      <w:r>
        <w:rPr>
          <w:spacing w:val="-4"/>
          <w:sz w:val="21"/>
        </w:rPr>
        <w:t xml:space="preserve"> </w:t>
      </w:r>
      <w:r>
        <w:rPr>
          <w:sz w:val="21"/>
        </w:rPr>
        <w:t>to</w:t>
      </w:r>
      <w:r>
        <w:rPr>
          <w:spacing w:val="-5"/>
          <w:sz w:val="21"/>
        </w:rPr>
        <w:t xml:space="preserve"> </w:t>
      </w:r>
      <w:r>
        <w:rPr>
          <w:sz w:val="21"/>
        </w:rPr>
        <w:t>date.</w:t>
      </w:r>
      <w:r>
        <w:rPr>
          <w:spacing w:val="-1"/>
          <w:sz w:val="21"/>
        </w:rPr>
        <w:t xml:space="preserve"> </w:t>
      </w:r>
      <w:r>
        <w:rPr>
          <w:sz w:val="21"/>
        </w:rPr>
        <w:t>When</w:t>
      </w:r>
      <w:r>
        <w:rPr>
          <w:spacing w:val="-4"/>
          <w:sz w:val="21"/>
        </w:rPr>
        <w:t xml:space="preserve"> </w:t>
      </w:r>
      <w:r>
        <w:rPr>
          <w:sz w:val="21"/>
        </w:rPr>
        <w:t>directly</w:t>
      </w:r>
      <w:r>
        <w:rPr>
          <w:spacing w:val="-3"/>
          <w:sz w:val="21"/>
        </w:rPr>
        <w:t xml:space="preserve"> </w:t>
      </w:r>
      <w:r>
        <w:rPr>
          <w:sz w:val="21"/>
        </w:rPr>
        <w:t>asked about COVID, pneumonia, shingles, and</w:t>
      </w:r>
      <w:r>
        <w:rPr>
          <w:spacing w:val="-2"/>
          <w:sz w:val="21"/>
        </w:rPr>
        <w:t xml:space="preserve"> </w:t>
      </w:r>
      <w:r>
        <w:rPr>
          <w:sz w:val="21"/>
        </w:rPr>
        <w:t>Tdap</w:t>
      </w:r>
      <w:r>
        <w:rPr>
          <w:spacing w:val="-2"/>
          <w:sz w:val="21"/>
        </w:rPr>
        <w:t xml:space="preserve"> </w:t>
      </w:r>
      <w:r>
        <w:rPr>
          <w:sz w:val="21"/>
        </w:rPr>
        <w:t>vaccines, Robert says he</w:t>
      </w:r>
      <w:r>
        <w:rPr>
          <w:spacing w:val="-2"/>
          <w:sz w:val="21"/>
        </w:rPr>
        <w:t xml:space="preserve"> </w:t>
      </w:r>
      <w:r>
        <w:rPr>
          <w:sz w:val="21"/>
        </w:rPr>
        <w:t>is honestly not sure</w:t>
      </w:r>
      <w:r>
        <w:rPr>
          <w:spacing w:val="-2"/>
          <w:sz w:val="21"/>
        </w:rPr>
        <w:t xml:space="preserve"> </w:t>
      </w:r>
      <w:r>
        <w:rPr>
          <w:sz w:val="21"/>
        </w:rPr>
        <w:t>and</w:t>
      </w:r>
      <w:r>
        <w:rPr>
          <w:spacing w:val="-2"/>
          <w:sz w:val="21"/>
        </w:rPr>
        <w:t xml:space="preserve"> </w:t>
      </w:r>
      <w:r>
        <w:rPr>
          <w:sz w:val="21"/>
        </w:rPr>
        <w:t xml:space="preserve">does not track them </w:t>
      </w:r>
      <w:r>
        <w:rPr>
          <w:spacing w:val="-2"/>
          <w:sz w:val="21"/>
        </w:rPr>
        <w:t>closely.</w:t>
      </w:r>
    </w:p>
    <w:p w14:paraId="45FC6023" w14:textId="77777777" w:rsidR="00F9164C" w:rsidRDefault="00000000">
      <w:pPr>
        <w:spacing w:before="102" w:line="273" w:lineRule="auto"/>
        <w:ind w:left="835" w:right="1041"/>
        <w:jc w:val="both"/>
        <w:rPr>
          <w:sz w:val="21"/>
        </w:rPr>
      </w:pPr>
      <w:r>
        <w:rPr>
          <w:rFonts w:ascii="Arial"/>
          <w:b/>
          <w:sz w:val="21"/>
        </w:rPr>
        <w:t>What</w:t>
      </w:r>
      <w:r>
        <w:rPr>
          <w:rFonts w:ascii="Arial"/>
          <w:b/>
          <w:spacing w:val="-3"/>
          <w:sz w:val="21"/>
        </w:rPr>
        <w:t xml:space="preserve"> </w:t>
      </w:r>
      <w:r>
        <w:rPr>
          <w:rFonts w:ascii="Arial"/>
          <w:b/>
          <w:sz w:val="21"/>
        </w:rPr>
        <w:t>the</w:t>
      </w:r>
      <w:r>
        <w:rPr>
          <w:rFonts w:ascii="Arial"/>
          <w:b/>
          <w:spacing w:val="-5"/>
          <w:sz w:val="21"/>
        </w:rPr>
        <w:t xml:space="preserve"> </w:t>
      </w:r>
      <w:r>
        <w:rPr>
          <w:rFonts w:ascii="Arial"/>
          <w:b/>
          <w:sz w:val="21"/>
        </w:rPr>
        <w:t>grader</w:t>
      </w:r>
      <w:r>
        <w:rPr>
          <w:rFonts w:ascii="Arial"/>
          <w:b/>
          <w:spacing w:val="-5"/>
          <w:sz w:val="21"/>
        </w:rPr>
        <w:t xml:space="preserve"> </w:t>
      </w:r>
      <w:r>
        <w:rPr>
          <w:rFonts w:ascii="Arial"/>
          <w:b/>
          <w:sz w:val="21"/>
        </w:rPr>
        <w:t xml:space="preserve">expected: </w:t>
      </w:r>
      <w:r>
        <w:rPr>
          <w:sz w:val="21"/>
        </w:rPr>
        <w:t>The</w:t>
      </w:r>
      <w:r>
        <w:rPr>
          <w:spacing w:val="-5"/>
          <w:sz w:val="21"/>
        </w:rPr>
        <w:t xml:space="preserve"> </w:t>
      </w:r>
      <w:r>
        <w:rPr>
          <w:sz w:val="21"/>
        </w:rPr>
        <w:t>correct</w:t>
      </w:r>
      <w:r>
        <w:rPr>
          <w:spacing w:val="-1"/>
          <w:sz w:val="21"/>
        </w:rPr>
        <w:t xml:space="preserve"> </w:t>
      </w:r>
      <w:r>
        <w:rPr>
          <w:sz w:val="21"/>
        </w:rPr>
        <w:t>Thursday</w:t>
      </w:r>
      <w:r>
        <w:rPr>
          <w:spacing w:val="-3"/>
          <w:sz w:val="21"/>
        </w:rPr>
        <w:t xml:space="preserve"> </w:t>
      </w:r>
      <w:r>
        <w:rPr>
          <w:sz w:val="21"/>
        </w:rPr>
        <w:t>rubric</w:t>
      </w:r>
      <w:r>
        <w:rPr>
          <w:spacing w:val="-3"/>
          <w:sz w:val="21"/>
        </w:rPr>
        <w:t xml:space="preserve"> </w:t>
      </w:r>
      <w:r>
        <w:rPr>
          <w:sz w:val="21"/>
        </w:rPr>
        <w:t>requires</w:t>
      </w:r>
      <w:r>
        <w:rPr>
          <w:spacing w:val="-3"/>
          <w:sz w:val="21"/>
        </w:rPr>
        <w:t xml:space="preserve"> </w:t>
      </w:r>
      <w:r>
        <w:rPr>
          <w:sz w:val="21"/>
        </w:rPr>
        <w:t>COVID</w:t>
      </w:r>
      <w:r>
        <w:rPr>
          <w:spacing w:val="-5"/>
          <w:sz w:val="21"/>
        </w:rPr>
        <w:t xml:space="preserve"> </w:t>
      </w:r>
      <w:r>
        <w:rPr>
          <w:sz w:val="21"/>
        </w:rPr>
        <w:t>up</w:t>
      </w:r>
      <w:r>
        <w:rPr>
          <w:spacing w:val="-5"/>
          <w:sz w:val="21"/>
        </w:rPr>
        <w:t xml:space="preserve"> </w:t>
      </w:r>
      <w:r>
        <w:rPr>
          <w:sz w:val="21"/>
        </w:rPr>
        <w:t>to</w:t>
      </w:r>
      <w:r>
        <w:rPr>
          <w:spacing w:val="-5"/>
          <w:sz w:val="21"/>
        </w:rPr>
        <w:t xml:space="preserve"> </w:t>
      </w:r>
      <w:r>
        <w:rPr>
          <w:sz w:val="21"/>
        </w:rPr>
        <w:t>date,</w:t>
      </w:r>
      <w:r>
        <w:rPr>
          <w:spacing w:val="-1"/>
          <w:sz w:val="21"/>
        </w:rPr>
        <w:t xml:space="preserve"> </w:t>
      </w:r>
      <w:r>
        <w:rPr>
          <w:sz w:val="21"/>
        </w:rPr>
        <w:t>pneumococcal</w:t>
      </w:r>
      <w:r>
        <w:rPr>
          <w:spacing w:val="-5"/>
          <w:sz w:val="21"/>
        </w:rPr>
        <w:t xml:space="preserve"> </w:t>
      </w:r>
      <w:r>
        <w:rPr>
          <w:sz w:val="21"/>
        </w:rPr>
        <w:t>completed, Shingrix completed, and Tdap up to date.</w:t>
      </w:r>
    </w:p>
    <w:p w14:paraId="7E00F27B" w14:textId="77777777" w:rsidR="00F9164C" w:rsidRDefault="00000000">
      <w:pPr>
        <w:spacing w:before="104" w:line="273" w:lineRule="auto"/>
        <w:ind w:left="835" w:right="1056"/>
        <w:jc w:val="both"/>
        <w:rPr>
          <w:sz w:val="21"/>
        </w:rPr>
      </w:pPr>
      <w:r>
        <w:rPr>
          <w:rFonts w:ascii="Arial"/>
          <w:b/>
          <w:sz w:val="21"/>
        </w:rPr>
        <w:t>Why</w:t>
      </w:r>
      <w:r>
        <w:rPr>
          <w:rFonts w:ascii="Arial"/>
          <w:b/>
          <w:spacing w:val="-4"/>
          <w:sz w:val="21"/>
        </w:rPr>
        <w:t xml:space="preserve"> </w:t>
      </w:r>
      <w:r>
        <w:rPr>
          <w:rFonts w:ascii="Arial"/>
          <w:b/>
          <w:sz w:val="21"/>
        </w:rPr>
        <w:t>this</w:t>
      </w:r>
      <w:r>
        <w:rPr>
          <w:rFonts w:ascii="Arial"/>
          <w:b/>
          <w:spacing w:val="-9"/>
          <w:sz w:val="21"/>
        </w:rPr>
        <w:t xml:space="preserve"> </w:t>
      </w:r>
      <w:r>
        <w:rPr>
          <w:rFonts w:ascii="Arial"/>
          <w:b/>
          <w:sz w:val="21"/>
        </w:rPr>
        <w:t>is</w:t>
      </w:r>
      <w:r>
        <w:rPr>
          <w:rFonts w:ascii="Arial"/>
          <w:b/>
          <w:spacing w:val="-4"/>
          <w:sz w:val="21"/>
        </w:rPr>
        <w:t xml:space="preserve"> </w:t>
      </w:r>
      <w:r>
        <w:rPr>
          <w:rFonts w:ascii="Arial"/>
          <w:b/>
          <w:sz w:val="21"/>
        </w:rPr>
        <w:t>a</w:t>
      </w:r>
      <w:r>
        <w:rPr>
          <w:rFonts w:ascii="Arial"/>
          <w:b/>
          <w:spacing w:val="-4"/>
          <w:sz w:val="21"/>
        </w:rPr>
        <w:t xml:space="preserve"> </w:t>
      </w:r>
      <w:r>
        <w:rPr>
          <w:rFonts w:ascii="Arial"/>
          <w:b/>
          <w:sz w:val="21"/>
        </w:rPr>
        <w:t xml:space="preserve">problem: </w:t>
      </w:r>
      <w:r>
        <w:rPr>
          <w:sz w:val="21"/>
        </w:rPr>
        <w:t>The</w:t>
      </w:r>
      <w:r>
        <w:rPr>
          <w:spacing w:val="-4"/>
          <w:sz w:val="21"/>
        </w:rPr>
        <w:t xml:space="preserve"> </w:t>
      </w:r>
      <w:r>
        <w:rPr>
          <w:sz w:val="21"/>
        </w:rPr>
        <w:t>student</w:t>
      </w:r>
      <w:r>
        <w:rPr>
          <w:spacing w:val="-1"/>
          <w:sz w:val="21"/>
        </w:rPr>
        <w:t xml:space="preserve"> </w:t>
      </w:r>
      <w:r>
        <w:rPr>
          <w:sz w:val="21"/>
        </w:rPr>
        <w:t>cannot</w:t>
      </w:r>
      <w:r>
        <w:rPr>
          <w:spacing w:val="-1"/>
          <w:sz w:val="21"/>
        </w:rPr>
        <w:t xml:space="preserve"> </w:t>
      </w:r>
      <w:r>
        <w:rPr>
          <w:sz w:val="21"/>
        </w:rPr>
        <w:t>document</w:t>
      </w:r>
      <w:r>
        <w:rPr>
          <w:spacing w:val="-1"/>
          <w:sz w:val="21"/>
        </w:rPr>
        <w:t xml:space="preserve"> </w:t>
      </w:r>
      <w:r>
        <w:rPr>
          <w:sz w:val="21"/>
        </w:rPr>
        <w:t>exact</w:t>
      </w:r>
      <w:r>
        <w:rPr>
          <w:spacing w:val="-1"/>
          <w:sz w:val="21"/>
        </w:rPr>
        <w:t xml:space="preserve"> </w:t>
      </w:r>
      <w:r>
        <w:rPr>
          <w:sz w:val="21"/>
        </w:rPr>
        <w:t>completed</w:t>
      </w:r>
      <w:r>
        <w:rPr>
          <w:spacing w:val="-4"/>
          <w:sz w:val="21"/>
        </w:rPr>
        <w:t xml:space="preserve"> </w:t>
      </w:r>
      <w:r>
        <w:rPr>
          <w:sz w:val="21"/>
        </w:rPr>
        <w:t>vaccine</w:t>
      </w:r>
      <w:r>
        <w:rPr>
          <w:spacing w:val="-4"/>
          <w:sz w:val="21"/>
        </w:rPr>
        <w:t xml:space="preserve"> </w:t>
      </w:r>
      <w:r>
        <w:rPr>
          <w:sz w:val="21"/>
        </w:rPr>
        <w:t>statuses</w:t>
      </w:r>
      <w:r>
        <w:rPr>
          <w:spacing w:val="-2"/>
          <w:sz w:val="21"/>
        </w:rPr>
        <w:t xml:space="preserve"> </w:t>
      </w:r>
      <w:r>
        <w:rPr>
          <w:sz w:val="21"/>
        </w:rPr>
        <w:t>when</w:t>
      </w:r>
      <w:r>
        <w:rPr>
          <w:spacing w:val="-4"/>
          <w:sz w:val="21"/>
        </w:rPr>
        <w:t xml:space="preserve"> </w:t>
      </w:r>
      <w:r>
        <w:rPr>
          <w:sz w:val="21"/>
        </w:rPr>
        <w:t>the</w:t>
      </w:r>
      <w:r>
        <w:rPr>
          <w:spacing w:val="-4"/>
          <w:sz w:val="21"/>
        </w:rPr>
        <w:t xml:space="preserve"> </w:t>
      </w:r>
      <w:r>
        <w:rPr>
          <w:sz w:val="21"/>
        </w:rPr>
        <w:t>visible</w:t>
      </w:r>
      <w:r>
        <w:rPr>
          <w:spacing w:val="-4"/>
          <w:sz w:val="21"/>
        </w:rPr>
        <w:t xml:space="preserve"> </w:t>
      </w:r>
      <w:r>
        <w:rPr>
          <w:sz w:val="21"/>
        </w:rPr>
        <w:t>chart does not show them and the patient is uncertain.</w:t>
      </w:r>
    </w:p>
    <w:p w14:paraId="05635BBD" w14:textId="77777777" w:rsidR="00F9164C" w:rsidRDefault="00000000">
      <w:pPr>
        <w:spacing w:before="105" w:line="273" w:lineRule="auto"/>
        <w:ind w:left="835" w:right="1090"/>
        <w:jc w:val="both"/>
        <w:rPr>
          <w:sz w:val="21"/>
        </w:rPr>
      </w:pPr>
      <w:r>
        <w:rPr>
          <w:rFonts w:ascii="Arial"/>
          <w:b/>
          <w:sz w:val="21"/>
        </w:rPr>
        <w:t>Suggested</w:t>
      </w:r>
      <w:r>
        <w:rPr>
          <w:rFonts w:ascii="Arial"/>
          <w:b/>
          <w:spacing w:val="-1"/>
          <w:sz w:val="21"/>
        </w:rPr>
        <w:t xml:space="preserve"> </w:t>
      </w:r>
      <w:r>
        <w:rPr>
          <w:rFonts w:ascii="Arial"/>
          <w:b/>
          <w:sz w:val="21"/>
        </w:rPr>
        <w:t>fix:</w:t>
      </w:r>
      <w:r>
        <w:rPr>
          <w:rFonts w:ascii="Arial"/>
          <w:b/>
          <w:spacing w:val="-1"/>
          <w:sz w:val="21"/>
        </w:rPr>
        <w:t xml:space="preserve"> </w:t>
      </w:r>
      <w:r>
        <w:rPr>
          <w:sz w:val="21"/>
        </w:rPr>
        <w:t>Expose</w:t>
      </w:r>
      <w:r>
        <w:rPr>
          <w:spacing w:val="-4"/>
          <w:sz w:val="21"/>
        </w:rPr>
        <w:t xml:space="preserve"> </w:t>
      </w:r>
      <w:r>
        <w:rPr>
          <w:sz w:val="21"/>
        </w:rPr>
        <w:t>all</w:t>
      </w:r>
      <w:r>
        <w:rPr>
          <w:spacing w:val="-4"/>
          <w:sz w:val="21"/>
        </w:rPr>
        <w:t xml:space="preserve"> </w:t>
      </w:r>
      <w:r>
        <w:rPr>
          <w:sz w:val="21"/>
        </w:rPr>
        <w:t>graded</w:t>
      </w:r>
      <w:r>
        <w:rPr>
          <w:spacing w:val="-4"/>
          <w:sz w:val="21"/>
        </w:rPr>
        <w:t xml:space="preserve"> </w:t>
      </w:r>
      <w:r>
        <w:rPr>
          <w:sz w:val="21"/>
        </w:rPr>
        <w:t>vaccine</w:t>
      </w:r>
      <w:r>
        <w:rPr>
          <w:spacing w:val="-4"/>
          <w:sz w:val="21"/>
        </w:rPr>
        <w:t xml:space="preserve"> </w:t>
      </w:r>
      <w:r>
        <w:rPr>
          <w:sz w:val="21"/>
        </w:rPr>
        <w:t>statuses</w:t>
      </w:r>
      <w:r>
        <w:rPr>
          <w:spacing w:val="-2"/>
          <w:sz w:val="21"/>
        </w:rPr>
        <w:t xml:space="preserve"> </w:t>
      </w:r>
      <w:r>
        <w:rPr>
          <w:sz w:val="21"/>
        </w:rPr>
        <w:t>in</w:t>
      </w:r>
      <w:r>
        <w:rPr>
          <w:spacing w:val="-4"/>
          <w:sz w:val="21"/>
        </w:rPr>
        <w:t xml:space="preserve"> </w:t>
      </w:r>
      <w:r>
        <w:rPr>
          <w:sz w:val="21"/>
        </w:rPr>
        <w:t>the</w:t>
      </w:r>
      <w:r>
        <w:rPr>
          <w:spacing w:val="-4"/>
          <w:sz w:val="21"/>
        </w:rPr>
        <w:t xml:space="preserve"> </w:t>
      </w:r>
      <w:r>
        <w:rPr>
          <w:sz w:val="21"/>
        </w:rPr>
        <w:t>Thursday</w:t>
      </w:r>
      <w:r>
        <w:rPr>
          <w:spacing w:val="-2"/>
          <w:sz w:val="21"/>
        </w:rPr>
        <w:t xml:space="preserve"> </w:t>
      </w:r>
      <w:r>
        <w:rPr>
          <w:sz w:val="21"/>
        </w:rPr>
        <w:t>immunization</w:t>
      </w:r>
      <w:r>
        <w:rPr>
          <w:spacing w:val="-4"/>
          <w:sz w:val="21"/>
        </w:rPr>
        <w:t xml:space="preserve"> </w:t>
      </w:r>
      <w:r>
        <w:rPr>
          <w:sz w:val="21"/>
        </w:rPr>
        <w:t>record</w:t>
      </w:r>
      <w:r>
        <w:rPr>
          <w:spacing w:val="-4"/>
          <w:sz w:val="21"/>
        </w:rPr>
        <w:t xml:space="preserve"> </w:t>
      </w:r>
      <w:r>
        <w:rPr>
          <w:sz w:val="21"/>
        </w:rPr>
        <w:t>or</w:t>
      </w:r>
      <w:r>
        <w:rPr>
          <w:spacing w:val="-2"/>
          <w:sz w:val="21"/>
        </w:rPr>
        <w:t xml:space="preserve"> </w:t>
      </w:r>
      <w:r>
        <w:rPr>
          <w:sz w:val="21"/>
        </w:rPr>
        <w:t>make</w:t>
      </w:r>
      <w:r>
        <w:rPr>
          <w:spacing w:val="-4"/>
          <w:sz w:val="21"/>
        </w:rPr>
        <w:t xml:space="preserve"> </w:t>
      </w:r>
      <w:r>
        <w:rPr>
          <w:sz w:val="21"/>
        </w:rPr>
        <w:t>them</w:t>
      </w:r>
      <w:r>
        <w:rPr>
          <w:spacing w:val="-2"/>
          <w:sz w:val="21"/>
        </w:rPr>
        <w:t xml:space="preserve"> </w:t>
      </w:r>
      <w:r>
        <w:rPr>
          <w:sz w:val="21"/>
        </w:rPr>
        <w:t>reliably available through the AI patient.</w:t>
      </w:r>
    </w:p>
    <w:p w14:paraId="4FC3094C" w14:textId="77777777" w:rsidR="00F9164C" w:rsidRDefault="00000000">
      <w:pPr>
        <w:pStyle w:val="BodyText"/>
        <w:spacing w:before="5"/>
        <w:rPr>
          <w:sz w:val="16"/>
        </w:rPr>
      </w:pPr>
      <w:r>
        <w:rPr>
          <w:noProof/>
          <w:sz w:val="16"/>
        </w:rPr>
        <w:drawing>
          <wp:anchor distT="0" distB="0" distL="0" distR="0" simplePos="0" relativeHeight="487636480" behindDoc="1" locked="0" layoutInCell="1" allowOverlap="1" wp14:anchorId="1BF971B8" wp14:editId="4B8C726A">
            <wp:simplePos x="0" y="0"/>
            <wp:positionH relativeFrom="page">
              <wp:posOffset>942031</wp:posOffset>
            </wp:positionH>
            <wp:positionV relativeFrom="paragraph">
              <wp:posOffset>135372</wp:posOffset>
            </wp:positionV>
            <wp:extent cx="5857597" cy="2295525"/>
            <wp:effectExtent l="0" t="0" r="0" b="0"/>
            <wp:wrapTopAndBottom/>
            <wp:docPr id="177" name="Image 17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7" name="Image 177"/>
                    <pic:cNvPicPr/>
                  </pic:nvPicPr>
                  <pic:blipFill>
                    <a:blip r:embed="rId161" cstate="print"/>
                    <a:stretch>
                      <a:fillRect/>
                    </a:stretch>
                  </pic:blipFill>
                  <pic:spPr>
                    <a:xfrm>
                      <a:off x="0" y="0"/>
                      <a:ext cx="5857597" cy="2295525"/>
                    </a:xfrm>
                    <a:prstGeom prst="rect">
                      <a:avLst/>
                    </a:prstGeom>
                  </pic:spPr>
                </pic:pic>
              </a:graphicData>
            </a:graphic>
          </wp:anchor>
        </w:drawing>
      </w:r>
    </w:p>
    <w:p w14:paraId="084885D3" w14:textId="77777777" w:rsidR="00F9164C" w:rsidRDefault="00000000">
      <w:pPr>
        <w:spacing w:before="86"/>
        <w:ind w:left="10" w:right="11"/>
        <w:jc w:val="center"/>
        <w:rPr>
          <w:rFonts w:ascii="Arial" w:hAnsi="Arial"/>
          <w:i/>
          <w:sz w:val="18"/>
        </w:rPr>
      </w:pPr>
      <w:r>
        <w:rPr>
          <w:rFonts w:ascii="Arial" w:hAnsi="Arial"/>
          <w:i/>
          <w:color w:val="696969"/>
          <w:sz w:val="18"/>
        </w:rPr>
        <w:t>Evidence</w:t>
      </w:r>
      <w:r>
        <w:rPr>
          <w:rFonts w:ascii="Arial" w:hAnsi="Arial"/>
          <w:i/>
          <w:color w:val="696969"/>
          <w:spacing w:val="-3"/>
          <w:sz w:val="18"/>
        </w:rPr>
        <w:t xml:space="preserve"> </w:t>
      </w:r>
      <w:r>
        <w:rPr>
          <w:rFonts w:ascii="Arial" w:hAnsi="Arial"/>
          <w:i/>
          <w:color w:val="696969"/>
          <w:sz w:val="18"/>
        </w:rPr>
        <w:t>–</w:t>
      </w:r>
      <w:r>
        <w:rPr>
          <w:rFonts w:ascii="Arial" w:hAnsi="Arial"/>
          <w:i/>
          <w:color w:val="696969"/>
          <w:spacing w:val="-2"/>
          <w:sz w:val="18"/>
        </w:rPr>
        <w:t xml:space="preserve"> </w:t>
      </w:r>
      <w:r>
        <w:rPr>
          <w:rFonts w:ascii="Arial" w:hAnsi="Arial"/>
          <w:i/>
          <w:color w:val="696969"/>
          <w:sz w:val="18"/>
        </w:rPr>
        <w:t>Thursday</w:t>
      </w:r>
      <w:r>
        <w:rPr>
          <w:rFonts w:ascii="Arial" w:hAnsi="Arial"/>
          <w:i/>
          <w:color w:val="696969"/>
          <w:spacing w:val="-1"/>
          <w:sz w:val="18"/>
        </w:rPr>
        <w:t xml:space="preserve"> </w:t>
      </w:r>
      <w:r>
        <w:rPr>
          <w:rFonts w:ascii="Arial" w:hAnsi="Arial"/>
          <w:i/>
          <w:color w:val="696969"/>
          <w:sz w:val="18"/>
        </w:rPr>
        <w:t>6</w:t>
      </w:r>
      <w:r>
        <w:rPr>
          <w:rFonts w:ascii="Arial" w:hAnsi="Arial"/>
          <w:i/>
          <w:color w:val="696969"/>
          <w:spacing w:val="-2"/>
          <w:sz w:val="18"/>
        </w:rPr>
        <w:t xml:space="preserve"> </w:t>
      </w:r>
      <w:r>
        <w:rPr>
          <w:rFonts w:ascii="Arial" w:hAnsi="Arial"/>
          <w:i/>
          <w:color w:val="696969"/>
          <w:sz w:val="18"/>
        </w:rPr>
        <w:t>Month</w:t>
      </w:r>
      <w:r>
        <w:rPr>
          <w:rFonts w:ascii="Arial" w:hAnsi="Arial"/>
          <w:i/>
          <w:color w:val="696969"/>
          <w:spacing w:val="-1"/>
          <w:sz w:val="18"/>
        </w:rPr>
        <w:t xml:space="preserve"> </w:t>
      </w:r>
      <w:r>
        <w:rPr>
          <w:rFonts w:ascii="Arial" w:hAnsi="Arial"/>
          <w:i/>
          <w:color w:val="696969"/>
          <w:sz w:val="18"/>
        </w:rPr>
        <w:t>Follow</w:t>
      </w:r>
      <w:r>
        <w:rPr>
          <w:rFonts w:ascii="Arial" w:hAnsi="Arial"/>
          <w:i/>
          <w:color w:val="696969"/>
          <w:spacing w:val="-1"/>
          <w:sz w:val="18"/>
        </w:rPr>
        <w:t xml:space="preserve"> </w:t>
      </w:r>
      <w:r>
        <w:rPr>
          <w:rFonts w:ascii="Arial" w:hAnsi="Arial"/>
          <w:i/>
          <w:color w:val="696969"/>
          <w:sz w:val="18"/>
        </w:rPr>
        <w:t>Up: student</w:t>
      </w:r>
      <w:r>
        <w:rPr>
          <w:rFonts w:ascii="Arial" w:hAnsi="Arial"/>
          <w:i/>
          <w:color w:val="696969"/>
          <w:spacing w:val="-1"/>
          <w:sz w:val="18"/>
        </w:rPr>
        <w:t xml:space="preserve"> </w:t>
      </w:r>
      <w:r>
        <w:rPr>
          <w:rFonts w:ascii="Arial" w:hAnsi="Arial"/>
          <w:i/>
          <w:color w:val="696969"/>
          <w:sz w:val="18"/>
        </w:rPr>
        <w:t>facing</w:t>
      </w:r>
      <w:r>
        <w:rPr>
          <w:rFonts w:ascii="Arial" w:hAnsi="Arial"/>
          <w:i/>
          <w:color w:val="696969"/>
          <w:spacing w:val="-1"/>
          <w:sz w:val="18"/>
        </w:rPr>
        <w:t xml:space="preserve"> </w:t>
      </w:r>
      <w:r>
        <w:rPr>
          <w:rFonts w:ascii="Arial" w:hAnsi="Arial"/>
          <w:i/>
          <w:color w:val="696969"/>
          <w:sz w:val="18"/>
        </w:rPr>
        <w:t>information</w:t>
      </w:r>
      <w:r>
        <w:rPr>
          <w:rFonts w:ascii="Arial" w:hAnsi="Arial"/>
          <w:i/>
          <w:color w:val="696969"/>
          <w:spacing w:val="-1"/>
          <w:sz w:val="18"/>
        </w:rPr>
        <w:t xml:space="preserve"> </w:t>
      </w:r>
      <w:r>
        <w:rPr>
          <w:rFonts w:ascii="Arial" w:hAnsi="Arial"/>
          <w:i/>
          <w:color w:val="696969"/>
          <w:sz w:val="18"/>
        </w:rPr>
        <w:t>compared</w:t>
      </w:r>
      <w:r>
        <w:rPr>
          <w:rFonts w:ascii="Arial" w:hAnsi="Arial"/>
          <w:i/>
          <w:color w:val="696969"/>
          <w:spacing w:val="-1"/>
          <w:sz w:val="18"/>
        </w:rPr>
        <w:t xml:space="preserve"> </w:t>
      </w:r>
      <w:r>
        <w:rPr>
          <w:rFonts w:ascii="Arial" w:hAnsi="Arial"/>
          <w:i/>
          <w:color w:val="696969"/>
          <w:sz w:val="18"/>
        </w:rPr>
        <w:t>with</w:t>
      </w:r>
      <w:r>
        <w:rPr>
          <w:rFonts w:ascii="Arial" w:hAnsi="Arial"/>
          <w:i/>
          <w:color w:val="696969"/>
          <w:spacing w:val="-1"/>
          <w:sz w:val="18"/>
        </w:rPr>
        <w:t xml:space="preserve"> </w:t>
      </w:r>
      <w:r>
        <w:rPr>
          <w:rFonts w:ascii="Arial" w:hAnsi="Arial"/>
          <w:i/>
          <w:color w:val="696969"/>
          <w:sz w:val="18"/>
        </w:rPr>
        <w:t>the</w:t>
      </w:r>
      <w:r>
        <w:rPr>
          <w:rFonts w:ascii="Arial" w:hAnsi="Arial"/>
          <w:i/>
          <w:color w:val="696969"/>
          <w:spacing w:val="-1"/>
          <w:sz w:val="18"/>
        </w:rPr>
        <w:t xml:space="preserve"> </w:t>
      </w:r>
      <w:r>
        <w:rPr>
          <w:rFonts w:ascii="Arial" w:hAnsi="Arial"/>
          <w:i/>
          <w:color w:val="696969"/>
          <w:sz w:val="18"/>
        </w:rPr>
        <w:t xml:space="preserve">grader/rubric </w:t>
      </w:r>
      <w:r>
        <w:rPr>
          <w:rFonts w:ascii="Arial" w:hAnsi="Arial"/>
          <w:i/>
          <w:color w:val="696969"/>
          <w:spacing w:val="-2"/>
          <w:sz w:val="18"/>
        </w:rPr>
        <w:t>expectation.</w:t>
      </w:r>
    </w:p>
    <w:p w14:paraId="6142A1A1" w14:textId="77777777" w:rsidR="00F9164C" w:rsidRDefault="00F9164C">
      <w:pPr>
        <w:jc w:val="center"/>
        <w:rPr>
          <w:rFonts w:ascii="Arial" w:hAnsi="Arial"/>
          <w:i/>
          <w:sz w:val="18"/>
        </w:rPr>
        <w:sectPr w:rsidR="00F9164C">
          <w:pgSz w:w="12240" w:h="15840"/>
          <w:pgMar w:top="720" w:right="0" w:bottom="540" w:left="0" w:header="0" w:footer="313" w:gutter="0"/>
          <w:cols w:space="720"/>
        </w:sectPr>
      </w:pPr>
    </w:p>
    <w:p w14:paraId="543F7D3F" w14:textId="77777777" w:rsidR="00F9164C" w:rsidRDefault="00000000">
      <w:pPr>
        <w:pStyle w:val="Heading6"/>
        <w:spacing w:line="290" w:lineRule="auto"/>
        <w:ind w:right="934"/>
      </w:pPr>
      <w:r>
        <w:rPr>
          <w:color w:val="183B62"/>
          <w:spacing w:val="-2"/>
        </w:rPr>
        <w:lastRenderedPageBreak/>
        <w:t>Issue</w:t>
      </w:r>
      <w:r>
        <w:rPr>
          <w:color w:val="183B62"/>
          <w:spacing w:val="-22"/>
        </w:rPr>
        <w:t xml:space="preserve"> </w:t>
      </w:r>
      <w:r>
        <w:rPr>
          <w:color w:val="183B62"/>
          <w:spacing w:val="-2"/>
        </w:rPr>
        <w:t>9.</w:t>
      </w:r>
      <w:r>
        <w:rPr>
          <w:color w:val="183B62"/>
          <w:spacing w:val="-23"/>
        </w:rPr>
        <w:t xml:space="preserve"> </w:t>
      </w:r>
      <w:r>
        <w:rPr>
          <w:color w:val="183B62"/>
          <w:spacing w:val="-2"/>
        </w:rPr>
        <w:t>Required</w:t>
      </w:r>
      <w:r>
        <w:rPr>
          <w:color w:val="183B62"/>
          <w:spacing w:val="-20"/>
        </w:rPr>
        <w:t xml:space="preserve"> </w:t>
      </w:r>
      <w:r>
        <w:rPr>
          <w:color w:val="183B62"/>
          <w:spacing w:val="-2"/>
        </w:rPr>
        <w:t>longitudinal</w:t>
      </w:r>
      <w:r>
        <w:rPr>
          <w:color w:val="183B62"/>
          <w:spacing w:val="-22"/>
        </w:rPr>
        <w:t xml:space="preserve"> </w:t>
      </w:r>
      <w:r>
        <w:rPr>
          <w:color w:val="183B62"/>
          <w:spacing w:val="-2"/>
        </w:rPr>
        <w:t>cardiac</w:t>
      </w:r>
      <w:r>
        <w:rPr>
          <w:color w:val="183B62"/>
          <w:spacing w:val="-20"/>
        </w:rPr>
        <w:t xml:space="preserve"> </w:t>
      </w:r>
      <w:r>
        <w:rPr>
          <w:color w:val="183B62"/>
          <w:spacing w:val="-2"/>
        </w:rPr>
        <w:t>history</w:t>
      </w:r>
      <w:r>
        <w:rPr>
          <w:color w:val="183B62"/>
          <w:spacing w:val="-20"/>
        </w:rPr>
        <w:t xml:space="preserve"> </w:t>
      </w:r>
      <w:r>
        <w:rPr>
          <w:color w:val="183B62"/>
          <w:spacing w:val="-2"/>
        </w:rPr>
        <w:t>and</w:t>
      </w:r>
      <w:r>
        <w:rPr>
          <w:color w:val="183B62"/>
          <w:spacing w:val="-20"/>
        </w:rPr>
        <w:t xml:space="preserve"> </w:t>
      </w:r>
      <w:r>
        <w:rPr>
          <w:color w:val="183B62"/>
          <w:spacing w:val="-2"/>
        </w:rPr>
        <w:t>disease</w:t>
      </w:r>
      <w:r>
        <w:rPr>
          <w:color w:val="183B62"/>
          <w:spacing w:val="-22"/>
        </w:rPr>
        <w:t xml:space="preserve"> </w:t>
      </w:r>
      <w:r>
        <w:rPr>
          <w:color w:val="183B62"/>
          <w:spacing w:val="-2"/>
        </w:rPr>
        <w:t>details</w:t>
      </w:r>
      <w:r>
        <w:rPr>
          <w:color w:val="183B62"/>
          <w:spacing w:val="-21"/>
        </w:rPr>
        <w:t xml:space="preserve"> </w:t>
      </w:r>
      <w:r>
        <w:rPr>
          <w:color w:val="183B62"/>
          <w:spacing w:val="-2"/>
        </w:rPr>
        <w:t>remain</w:t>
      </w:r>
      <w:r>
        <w:rPr>
          <w:color w:val="183B62"/>
          <w:spacing w:val="-23"/>
        </w:rPr>
        <w:t xml:space="preserve"> </w:t>
      </w:r>
      <w:r>
        <w:rPr>
          <w:color w:val="183B62"/>
          <w:spacing w:val="-2"/>
        </w:rPr>
        <w:t xml:space="preserve">incomplete </w:t>
      </w:r>
      <w:r>
        <w:rPr>
          <w:color w:val="183B62"/>
        </w:rPr>
        <w:t>in</w:t>
      </w:r>
      <w:r>
        <w:rPr>
          <w:color w:val="183B62"/>
          <w:spacing w:val="-15"/>
        </w:rPr>
        <w:t xml:space="preserve"> </w:t>
      </w:r>
      <w:r>
        <w:rPr>
          <w:color w:val="183B62"/>
        </w:rPr>
        <w:t>the</w:t>
      </w:r>
      <w:r>
        <w:rPr>
          <w:color w:val="183B62"/>
          <w:spacing w:val="-14"/>
        </w:rPr>
        <w:t xml:space="preserve"> </w:t>
      </w:r>
      <w:r>
        <w:rPr>
          <w:color w:val="183B62"/>
        </w:rPr>
        <w:t>Thursday</w:t>
      </w:r>
      <w:r>
        <w:rPr>
          <w:color w:val="183B62"/>
          <w:spacing w:val="-13"/>
        </w:rPr>
        <w:t xml:space="preserve"> </w:t>
      </w:r>
      <w:r>
        <w:rPr>
          <w:color w:val="183B62"/>
        </w:rPr>
        <w:t>AI</w:t>
      </w:r>
      <w:r>
        <w:rPr>
          <w:color w:val="183B62"/>
          <w:spacing w:val="-13"/>
        </w:rPr>
        <w:t xml:space="preserve"> </w:t>
      </w:r>
      <w:r>
        <w:rPr>
          <w:color w:val="183B62"/>
        </w:rPr>
        <w:t>patient</w:t>
      </w:r>
    </w:p>
    <w:p w14:paraId="22B4B8F9" w14:textId="77777777" w:rsidR="00F9164C" w:rsidRDefault="00000000">
      <w:pPr>
        <w:spacing w:before="123" w:line="276" w:lineRule="auto"/>
        <w:ind w:left="835" w:right="871"/>
        <w:rPr>
          <w:sz w:val="21"/>
        </w:rPr>
      </w:pPr>
      <w:r>
        <w:rPr>
          <w:rFonts w:ascii="Arial"/>
          <w:b/>
          <w:sz w:val="21"/>
        </w:rPr>
        <w:t xml:space="preserve">What the student saw or heard: </w:t>
      </w:r>
      <w:r>
        <w:rPr>
          <w:sz w:val="21"/>
        </w:rPr>
        <w:t>When asked what conditions he has, Robert reports HFrEF, AFib, kidney issues,</w:t>
      </w:r>
      <w:r>
        <w:rPr>
          <w:spacing w:val="-2"/>
          <w:sz w:val="21"/>
        </w:rPr>
        <w:t xml:space="preserve"> </w:t>
      </w:r>
      <w:r>
        <w:rPr>
          <w:sz w:val="21"/>
        </w:rPr>
        <w:t>diabetes,</w:t>
      </w:r>
      <w:r>
        <w:rPr>
          <w:spacing w:val="-2"/>
          <w:sz w:val="21"/>
        </w:rPr>
        <w:t xml:space="preserve"> </w:t>
      </w:r>
      <w:r>
        <w:rPr>
          <w:sz w:val="21"/>
        </w:rPr>
        <w:t>and</w:t>
      </w:r>
      <w:r>
        <w:rPr>
          <w:spacing w:val="-6"/>
          <w:sz w:val="21"/>
        </w:rPr>
        <w:t xml:space="preserve"> </w:t>
      </w:r>
      <w:r>
        <w:rPr>
          <w:sz w:val="21"/>
        </w:rPr>
        <w:t>high</w:t>
      </w:r>
      <w:r>
        <w:rPr>
          <w:spacing w:val="-6"/>
          <w:sz w:val="21"/>
        </w:rPr>
        <w:t xml:space="preserve"> </w:t>
      </w:r>
      <w:r>
        <w:rPr>
          <w:sz w:val="21"/>
        </w:rPr>
        <w:t>cholesterol.</w:t>
      </w:r>
      <w:r>
        <w:rPr>
          <w:spacing w:val="-2"/>
          <w:sz w:val="21"/>
        </w:rPr>
        <w:t xml:space="preserve"> </w:t>
      </w:r>
      <w:r>
        <w:rPr>
          <w:sz w:val="21"/>
        </w:rPr>
        <w:t>He</w:t>
      </w:r>
      <w:r>
        <w:rPr>
          <w:spacing w:val="-6"/>
          <w:sz w:val="21"/>
        </w:rPr>
        <w:t xml:space="preserve"> </w:t>
      </w:r>
      <w:r>
        <w:rPr>
          <w:sz w:val="21"/>
        </w:rPr>
        <w:t>does</w:t>
      </w:r>
      <w:r>
        <w:rPr>
          <w:spacing w:val="-4"/>
          <w:sz w:val="21"/>
        </w:rPr>
        <w:t xml:space="preserve"> </w:t>
      </w:r>
      <w:r>
        <w:rPr>
          <w:sz w:val="21"/>
        </w:rPr>
        <w:t>not</w:t>
      </w:r>
      <w:r>
        <w:rPr>
          <w:spacing w:val="-2"/>
          <w:sz w:val="21"/>
        </w:rPr>
        <w:t xml:space="preserve"> </w:t>
      </w:r>
      <w:r>
        <w:rPr>
          <w:sz w:val="21"/>
        </w:rPr>
        <w:t>provide</w:t>
      </w:r>
      <w:r>
        <w:rPr>
          <w:spacing w:val="-6"/>
          <w:sz w:val="21"/>
        </w:rPr>
        <w:t xml:space="preserve"> </w:t>
      </w:r>
      <w:r>
        <w:rPr>
          <w:sz w:val="21"/>
        </w:rPr>
        <w:t>HFrEF</w:t>
      </w:r>
      <w:r>
        <w:rPr>
          <w:spacing w:val="-2"/>
          <w:sz w:val="21"/>
        </w:rPr>
        <w:t xml:space="preserve"> </w:t>
      </w:r>
      <w:r>
        <w:rPr>
          <w:sz w:val="21"/>
        </w:rPr>
        <w:t>duration,</w:t>
      </w:r>
      <w:r>
        <w:rPr>
          <w:spacing w:val="-2"/>
          <w:sz w:val="21"/>
        </w:rPr>
        <w:t xml:space="preserve"> </w:t>
      </w:r>
      <w:r>
        <w:rPr>
          <w:sz w:val="21"/>
        </w:rPr>
        <w:t>LVEF,</w:t>
      </w:r>
      <w:r>
        <w:rPr>
          <w:spacing w:val="-2"/>
          <w:sz w:val="21"/>
        </w:rPr>
        <w:t xml:space="preserve"> </w:t>
      </w:r>
      <w:r>
        <w:rPr>
          <w:sz w:val="21"/>
        </w:rPr>
        <w:t>persistent</w:t>
      </w:r>
      <w:r>
        <w:rPr>
          <w:spacing w:val="-2"/>
          <w:sz w:val="21"/>
        </w:rPr>
        <w:t xml:space="preserve"> </w:t>
      </w:r>
      <w:r>
        <w:rPr>
          <w:sz w:val="21"/>
        </w:rPr>
        <w:t>nonvalvular</w:t>
      </w:r>
      <w:r>
        <w:rPr>
          <w:spacing w:val="-4"/>
          <w:sz w:val="21"/>
        </w:rPr>
        <w:t xml:space="preserve"> </w:t>
      </w:r>
      <w:r>
        <w:rPr>
          <w:sz w:val="21"/>
        </w:rPr>
        <w:t>AFib qualifiers, CAD with prior NSTEMI, PCI with drug eluting stent, hypertension, or CKD Stage 3b details.</w:t>
      </w:r>
    </w:p>
    <w:p w14:paraId="0A28EF31" w14:textId="77777777" w:rsidR="00F9164C" w:rsidRDefault="00000000">
      <w:pPr>
        <w:spacing w:before="102" w:line="276" w:lineRule="auto"/>
        <w:ind w:left="835" w:right="830"/>
        <w:rPr>
          <w:sz w:val="21"/>
        </w:rPr>
      </w:pPr>
      <w:proofErr w:type="gramStart"/>
      <w:r>
        <w:rPr>
          <w:rFonts w:ascii="Arial"/>
          <w:b/>
          <w:sz w:val="21"/>
        </w:rPr>
        <w:t>What the</w:t>
      </w:r>
      <w:proofErr w:type="gramEnd"/>
      <w:r>
        <w:rPr>
          <w:rFonts w:ascii="Arial"/>
          <w:b/>
          <w:sz w:val="21"/>
        </w:rPr>
        <w:t xml:space="preserve"> grader expected: </w:t>
      </w:r>
      <w:r>
        <w:rPr>
          <w:sz w:val="21"/>
        </w:rPr>
        <w:t>The correct Thursday rubric requires HFrEF diagnosed 4 years ago, LVEF 30%, persistent</w:t>
      </w:r>
      <w:r>
        <w:rPr>
          <w:spacing w:val="-2"/>
          <w:sz w:val="21"/>
        </w:rPr>
        <w:t xml:space="preserve"> </w:t>
      </w:r>
      <w:r>
        <w:rPr>
          <w:sz w:val="21"/>
        </w:rPr>
        <w:t>nonvalvular</w:t>
      </w:r>
      <w:r>
        <w:rPr>
          <w:spacing w:val="-4"/>
          <w:sz w:val="21"/>
        </w:rPr>
        <w:t xml:space="preserve"> </w:t>
      </w:r>
      <w:r>
        <w:rPr>
          <w:sz w:val="21"/>
        </w:rPr>
        <w:t>AFib,</w:t>
      </w:r>
      <w:r>
        <w:rPr>
          <w:spacing w:val="-2"/>
          <w:sz w:val="21"/>
        </w:rPr>
        <w:t xml:space="preserve"> </w:t>
      </w:r>
      <w:r>
        <w:rPr>
          <w:sz w:val="21"/>
        </w:rPr>
        <w:t>CAD,</w:t>
      </w:r>
      <w:r>
        <w:rPr>
          <w:spacing w:val="-2"/>
          <w:sz w:val="21"/>
        </w:rPr>
        <w:t xml:space="preserve"> </w:t>
      </w:r>
      <w:r>
        <w:rPr>
          <w:sz w:val="21"/>
        </w:rPr>
        <w:t>NSTEMI</w:t>
      </w:r>
      <w:r>
        <w:rPr>
          <w:spacing w:val="-2"/>
          <w:sz w:val="21"/>
        </w:rPr>
        <w:t xml:space="preserve"> </w:t>
      </w:r>
      <w:r>
        <w:rPr>
          <w:sz w:val="21"/>
        </w:rPr>
        <w:t>3</w:t>
      </w:r>
      <w:r>
        <w:rPr>
          <w:spacing w:val="-6"/>
          <w:sz w:val="21"/>
        </w:rPr>
        <w:t xml:space="preserve"> </w:t>
      </w:r>
      <w:r>
        <w:rPr>
          <w:sz w:val="21"/>
        </w:rPr>
        <w:t>years</w:t>
      </w:r>
      <w:r>
        <w:rPr>
          <w:spacing w:val="-4"/>
          <w:sz w:val="21"/>
        </w:rPr>
        <w:t xml:space="preserve"> </w:t>
      </w:r>
      <w:r>
        <w:rPr>
          <w:sz w:val="21"/>
        </w:rPr>
        <w:t>ago,</w:t>
      </w:r>
      <w:r>
        <w:rPr>
          <w:spacing w:val="-2"/>
          <w:sz w:val="21"/>
        </w:rPr>
        <w:t xml:space="preserve"> </w:t>
      </w:r>
      <w:r>
        <w:rPr>
          <w:sz w:val="21"/>
        </w:rPr>
        <w:t>PCI</w:t>
      </w:r>
      <w:r>
        <w:rPr>
          <w:spacing w:val="-2"/>
          <w:sz w:val="21"/>
        </w:rPr>
        <w:t xml:space="preserve"> </w:t>
      </w:r>
      <w:r>
        <w:rPr>
          <w:sz w:val="21"/>
        </w:rPr>
        <w:t>with</w:t>
      </w:r>
      <w:r>
        <w:rPr>
          <w:spacing w:val="-6"/>
          <w:sz w:val="21"/>
        </w:rPr>
        <w:t xml:space="preserve"> </w:t>
      </w:r>
      <w:r>
        <w:rPr>
          <w:sz w:val="21"/>
        </w:rPr>
        <w:t>drug</w:t>
      </w:r>
      <w:r>
        <w:rPr>
          <w:spacing w:val="-6"/>
          <w:sz w:val="21"/>
        </w:rPr>
        <w:t xml:space="preserve"> </w:t>
      </w:r>
      <w:r>
        <w:rPr>
          <w:sz w:val="21"/>
        </w:rPr>
        <w:t>eluting</w:t>
      </w:r>
      <w:r>
        <w:rPr>
          <w:spacing w:val="-6"/>
          <w:sz w:val="21"/>
        </w:rPr>
        <w:t xml:space="preserve"> </w:t>
      </w:r>
      <w:r>
        <w:rPr>
          <w:sz w:val="21"/>
        </w:rPr>
        <w:t>stent,</w:t>
      </w:r>
      <w:r>
        <w:rPr>
          <w:spacing w:val="-2"/>
          <w:sz w:val="21"/>
        </w:rPr>
        <w:t xml:space="preserve"> </w:t>
      </w:r>
      <w:r>
        <w:rPr>
          <w:sz w:val="21"/>
        </w:rPr>
        <w:t>CKD</w:t>
      </w:r>
      <w:r>
        <w:rPr>
          <w:spacing w:val="-6"/>
          <w:sz w:val="21"/>
        </w:rPr>
        <w:t xml:space="preserve"> </w:t>
      </w:r>
      <w:r>
        <w:rPr>
          <w:sz w:val="21"/>
        </w:rPr>
        <w:t>Stage</w:t>
      </w:r>
      <w:r>
        <w:rPr>
          <w:spacing w:val="-6"/>
          <w:sz w:val="21"/>
        </w:rPr>
        <w:t xml:space="preserve"> </w:t>
      </w:r>
      <w:r>
        <w:rPr>
          <w:sz w:val="21"/>
        </w:rPr>
        <w:t>3b,</w:t>
      </w:r>
      <w:r>
        <w:rPr>
          <w:spacing w:val="-2"/>
          <w:sz w:val="21"/>
        </w:rPr>
        <w:t xml:space="preserve"> </w:t>
      </w:r>
      <w:r>
        <w:rPr>
          <w:sz w:val="21"/>
        </w:rPr>
        <w:t>hypertension, and hyperlipidemia.</w:t>
      </w:r>
    </w:p>
    <w:p w14:paraId="5F6CF042" w14:textId="77777777" w:rsidR="00F9164C" w:rsidRDefault="00000000">
      <w:pPr>
        <w:spacing w:before="97" w:line="278" w:lineRule="auto"/>
        <w:ind w:left="835" w:right="871"/>
        <w:rPr>
          <w:sz w:val="21"/>
        </w:rPr>
      </w:pPr>
      <w:r>
        <w:rPr>
          <w:rFonts w:ascii="Arial"/>
          <w:b/>
          <w:sz w:val="21"/>
        </w:rPr>
        <w:t>Why</w:t>
      </w:r>
      <w:r>
        <w:rPr>
          <w:rFonts w:ascii="Arial"/>
          <w:b/>
          <w:spacing w:val="-4"/>
          <w:sz w:val="21"/>
        </w:rPr>
        <w:t xml:space="preserve"> </w:t>
      </w:r>
      <w:r>
        <w:rPr>
          <w:rFonts w:ascii="Arial"/>
          <w:b/>
          <w:sz w:val="21"/>
        </w:rPr>
        <w:t>this</w:t>
      </w:r>
      <w:r>
        <w:rPr>
          <w:rFonts w:ascii="Arial"/>
          <w:b/>
          <w:spacing w:val="-9"/>
          <w:sz w:val="21"/>
        </w:rPr>
        <w:t xml:space="preserve"> </w:t>
      </w:r>
      <w:r>
        <w:rPr>
          <w:rFonts w:ascii="Arial"/>
          <w:b/>
          <w:sz w:val="21"/>
        </w:rPr>
        <w:t>is</w:t>
      </w:r>
      <w:r>
        <w:rPr>
          <w:rFonts w:ascii="Arial"/>
          <w:b/>
          <w:spacing w:val="-4"/>
          <w:sz w:val="21"/>
        </w:rPr>
        <w:t xml:space="preserve"> </w:t>
      </w:r>
      <w:r>
        <w:rPr>
          <w:rFonts w:ascii="Arial"/>
          <w:b/>
          <w:sz w:val="21"/>
        </w:rPr>
        <w:t>a</w:t>
      </w:r>
      <w:r>
        <w:rPr>
          <w:rFonts w:ascii="Arial"/>
          <w:b/>
          <w:spacing w:val="-4"/>
          <w:sz w:val="21"/>
        </w:rPr>
        <w:t xml:space="preserve"> </w:t>
      </w:r>
      <w:r>
        <w:rPr>
          <w:rFonts w:ascii="Arial"/>
          <w:b/>
          <w:sz w:val="21"/>
        </w:rPr>
        <w:t xml:space="preserve">problem: </w:t>
      </w:r>
      <w:r>
        <w:rPr>
          <w:sz w:val="21"/>
        </w:rPr>
        <w:t>The</w:t>
      </w:r>
      <w:r>
        <w:rPr>
          <w:spacing w:val="-4"/>
          <w:sz w:val="21"/>
        </w:rPr>
        <w:t xml:space="preserve"> </w:t>
      </w:r>
      <w:r>
        <w:rPr>
          <w:sz w:val="21"/>
        </w:rPr>
        <w:t>rubric</w:t>
      </w:r>
      <w:r>
        <w:rPr>
          <w:spacing w:val="-2"/>
          <w:sz w:val="21"/>
        </w:rPr>
        <w:t xml:space="preserve"> </w:t>
      </w:r>
      <w:r>
        <w:rPr>
          <w:sz w:val="21"/>
        </w:rPr>
        <w:t>expects</w:t>
      </w:r>
      <w:r>
        <w:rPr>
          <w:spacing w:val="-2"/>
          <w:sz w:val="21"/>
        </w:rPr>
        <w:t xml:space="preserve"> </w:t>
      </w:r>
      <w:r>
        <w:rPr>
          <w:sz w:val="21"/>
        </w:rPr>
        <w:t>a</w:t>
      </w:r>
      <w:r>
        <w:rPr>
          <w:spacing w:val="-4"/>
          <w:sz w:val="21"/>
        </w:rPr>
        <w:t xml:space="preserve"> </w:t>
      </w:r>
      <w:r>
        <w:rPr>
          <w:sz w:val="21"/>
        </w:rPr>
        <w:t>detailed</w:t>
      </w:r>
      <w:r>
        <w:rPr>
          <w:spacing w:val="-4"/>
          <w:sz w:val="21"/>
        </w:rPr>
        <w:t xml:space="preserve"> </w:t>
      </w:r>
      <w:r>
        <w:rPr>
          <w:sz w:val="21"/>
        </w:rPr>
        <w:t>longitudinal</w:t>
      </w:r>
      <w:r>
        <w:rPr>
          <w:spacing w:val="-4"/>
          <w:sz w:val="21"/>
        </w:rPr>
        <w:t xml:space="preserve"> </w:t>
      </w:r>
      <w:r>
        <w:rPr>
          <w:sz w:val="21"/>
        </w:rPr>
        <w:t>history</w:t>
      </w:r>
      <w:r>
        <w:rPr>
          <w:spacing w:val="-2"/>
          <w:sz w:val="21"/>
        </w:rPr>
        <w:t xml:space="preserve"> </w:t>
      </w:r>
      <w:r>
        <w:rPr>
          <w:sz w:val="21"/>
        </w:rPr>
        <w:t>that is</w:t>
      </w:r>
      <w:r>
        <w:rPr>
          <w:spacing w:val="-2"/>
          <w:sz w:val="21"/>
        </w:rPr>
        <w:t xml:space="preserve"> </w:t>
      </w:r>
      <w:r>
        <w:rPr>
          <w:sz w:val="21"/>
        </w:rPr>
        <w:t>not reproducible</w:t>
      </w:r>
      <w:r>
        <w:rPr>
          <w:spacing w:val="-4"/>
          <w:sz w:val="21"/>
        </w:rPr>
        <w:t xml:space="preserve"> </w:t>
      </w:r>
      <w:r>
        <w:rPr>
          <w:sz w:val="21"/>
        </w:rPr>
        <w:t>from</w:t>
      </w:r>
      <w:r>
        <w:rPr>
          <w:spacing w:val="-2"/>
          <w:sz w:val="21"/>
        </w:rPr>
        <w:t xml:space="preserve"> </w:t>
      </w:r>
      <w:r>
        <w:rPr>
          <w:sz w:val="21"/>
        </w:rPr>
        <w:t>the</w:t>
      </w:r>
      <w:r>
        <w:rPr>
          <w:spacing w:val="-4"/>
          <w:sz w:val="21"/>
        </w:rPr>
        <w:t xml:space="preserve"> </w:t>
      </w:r>
      <w:r>
        <w:rPr>
          <w:sz w:val="21"/>
        </w:rPr>
        <w:t>AI patient response in this follow up encounter.</w:t>
      </w:r>
    </w:p>
    <w:p w14:paraId="7149FC6D" w14:textId="77777777" w:rsidR="00F9164C" w:rsidRDefault="00000000">
      <w:pPr>
        <w:spacing w:before="95" w:line="278" w:lineRule="auto"/>
        <w:ind w:left="835" w:right="871"/>
        <w:rPr>
          <w:sz w:val="21"/>
        </w:rPr>
      </w:pPr>
      <w:r>
        <w:rPr>
          <w:rFonts w:ascii="Arial"/>
          <w:b/>
          <w:sz w:val="21"/>
        </w:rPr>
        <w:t>Suggested</w:t>
      </w:r>
      <w:r>
        <w:rPr>
          <w:rFonts w:ascii="Arial"/>
          <w:b/>
          <w:spacing w:val="-1"/>
          <w:sz w:val="21"/>
        </w:rPr>
        <w:t xml:space="preserve"> </w:t>
      </w:r>
      <w:r>
        <w:rPr>
          <w:rFonts w:ascii="Arial"/>
          <w:b/>
          <w:sz w:val="21"/>
        </w:rPr>
        <w:t>fix:</w:t>
      </w:r>
      <w:r>
        <w:rPr>
          <w:rFonts w:ascii="Arial"/>
          <w:b/>
          <w:spacing w:val="-1"/>
          <w:sz w:val="21"/>
        </w:rPr>
        <w:t xml:space="preserve"> </w:t>
      </w:r>
      <w:proofErr w:type="gramStart"/>
      <w:r>
        <w:rPr>
          <w:sz w:val="21"/>
        </w:rPr>
        <w:t>Persist</w:t>
      </w:r>
      <w:proofErr w:type="gramEnd"/>
      <w:r>
        <w:rPr>
          <w:spacing w:val="-1"/>
          <w:sz w:val="21"/>
        </w:rPr>
        <w:t xml:space="preserve"> </w:t>
      </w:r>
      <w:r>
        <w:rPr>
          <w:sz w:val="21"/>
        </w:rPr>
        <w:t>the</w:t>
      </w:r>
      <w:r>
        <w:rPr>
          <w:spacing w:val="-4"/>
          <w:sz w:val="21"/>
        </w:rPr>
        <w:t xml:space="preserve"> </w:t>
      </w:r>
      <w:r>
        <w:rPr>
          <w:sz w:val="21"/>
        </w:rPr>
        <w:t>complete</w:t>
      </w:r>
      <w:r>
        <w:rPr>
          <w:spacing w:val="-4"/>
          <w:sz w:val="21"/>
        </w:rPr>
        <w:t xml:space="preserve"> </w:t>
      </w:r>
      <w:r>
        <w:rPr>
          <w:sz w:val="21"/>
        </w:rPr>
        <w:t>longitudinal</w:t>
      </w:r>
      <w:r>
        <w:rPr>
          <w:spacing w:val="-4"/>
          <w:sz w:val="21"/>
        </w:rPr>
        <w:t xml:space="preserve"> </w:t>
      </w:r>
      <w:r>
        <w:rPr>
          <w:sz w:val="21"/>
        </w:rPr>
        <w:t>history</w:t>
      </w:r>
      <w:r>
        <w:rPr>
          <w:spacing w:val="-3"/>
          <w:sz w:val="21"/>
        </w:rPr>
        <w:t xml:space="preserve"> </w:t>
      </w:r>
      <w:r>
        <w:rPr>
          <w:sz w:val="21"/>
        </w:rPr>
        <w:t>and</w:t>
      </w:r>
      <w:r>
        <w:rPr>
          <w:spacing w:val="-4"/>
          <w:sz w:val="21"/>
        </w:rPr>
        <w:t xml:space="preserve"> </w:t>
      </w:r>
      <w:r>
        <w:rPr>
          <w:sz w:val="21"/>
        </w:rPr>
        <w:t>return</w:t>
      </w:r>
      <w:r>
        <w:rPr>
          <w:spacing w:val="-4"/>
          <w:sz w:val="21"/>
        </w:rPr>
        <w:t xml:space="preserve"> </w:t>
      </w:r>
      <w:r>
        <w:rPr>
          <w:sz w:val="21"/>
        </w:rPr>
        <w:t>the</w:t>
      </w:r>
      <w:r>
        <w:rPr>
          <w:spacing w:val="-4"/>
          <w:sz w:val="21"/>
        </w:rPr>
        <w:t xml:space="preserve"> </w:t>
      </w:r>
      <w:r>
        <w:rPr>
          <w:sz w:val="21"/>
        </w:rPr>
        <w:t>required</w:t>
      </w:r>
      <w:r>
        <w:rPr>
          <w:spacing w:val="-4"/>
          <w:sz w:val="21"/>
        </w:rPr>
        <w:t xml:space="preserve"> </w:t>
      </w:r>
      <w:r>
        <w:rPr>
          <w:sz w:val="21"/>
        </w:rPr>
        <w:t>details</w:t>
      </w:r>
      <w:r>
        <w:rPr>
          <w:spacing w:val="-3"/>
          <w:sz w:val="21"/>
        </w:rPr>
        <w:t xml:space="preserve"> </w:t>
      </w:r>
      <w:r>
        <w:rPr>
          <w:sz w:val="21"/>
        </w:rPr>
        <w:t>when</w:t>
      </w:r>
      <w:r>
        <w:rPr>
          <w:spacing w:val="-4"/>
          <w:sz w:val="21"/>
        </w:rPr>
        <w:t xml:space="preserve"> </w:t>
      </w:r>
      <w:r>
        <w:rPr>
          <w:sz w:val="21"/>
        </w:rPr>
        <w:t>the</w:t>
      </w:r>
      <w:r>
        <w:rPr>
          <w:spacing w:val="-4"/>
          <w:sz w:val="21"/>
        </w:rPr>
        <w:t xml:space="preserve"> </w:t>
      </w:r>
      <w:r>
        <w:rPr>
          <w:sz w:val="21"/>
        </w:rPr>
        <w:t>student</w:t>
      </w:r>
      <w:r>
        <w:rPr>
          <w:spacing w:val="-1"/>
          <w:sz w:val="21"/>
        </w:rPr>
        <w:t xml:space="preserve"> </w:t>
      </w:r>
      <w:r>
        <w:rPr>
          <w:sz w:val="21"/>
        </w:rPr>
        <w:t xml:space="preserve">asks for </w:t>
      </w:r>
      <w:proofErr w:type="gramStart"/>
      <w:r>
        <w:rPr>
          <w:sz w:val="21"/>
        </w:rPr>
        <w:t>the medical</w:t>
      </w:r>
      <w:proofErr w:type="gramEnd"/>
      <w:r>
        <w:rPr>
          <w:sz w:val="21"/>
        </w:rPr>
        <w:t xml:space="preserve"> history or expose them in a visible history section.</w:t>
      </w:r>
    </w:p>
    <w:p w14:paraId="3E65C361" w14:textId="77777777" w:rsidR="00F9164C" w:rsidRDefault="00000000">
      <w:pPr>
        <w:pStyle w:val="BodyText"/>
        <w:spacing w:before="8"/>
        <w:rPr>
          <w:sz w:val="15"/>
        </w:rPr>
      </w:pPr>
      <w:r>
        <w:rPr>
          <w:noProof/>
          <w:sz w:val="15"/>
        </w:rPr>
        <w:drawing>
          <wp:anchor distT="0" distB="0" distL="0" distR="0" simplePos="0" relativeHeight="487636992" behindDoc="1" locked="0" layoutInCell="1" allowOverlap="1" wp14:anchorId="660E2CCA" wp14:editId="48D92AE2">
            <wp:simplePos x="0" y="0"/>
            <wp:positionH relativeFrom="page">
              <wp:posOffset>942031</wp:posOffset>
            </wp:positionH>
            <wp:positionV relativeFrom="paragraph">
              <wp:posOffset>130399</wp:posOffset>
            </wp:positionV>
            <wp:extent cx="5856658" cy="2295525"/>
            <wp:effectExtent l="0" t="0" r="0" b="0"/>
            <wp:wrapTopAndBottom/>
            <wp:docPr id="178" name="Image 17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8" name="Image 178"/>
                    <pic:cNvPicPr/>
                  </pic:nvPicPr>
                  <pic:blipFill>
                    <a:blip r:embed="rId162" cstate="print"/>
                    <a:stretch>
                      <a:fillRect/>
                    </a:stretch>
                  </pic:blipFill>
                  <pic:spPr>
                    <a:xfrm>
                      <a:off x="0" y="0"/>
                      <a:ext cx="5856658" cy="2295525"/>
                    </a:xfrm>
                    <a:prstGeom prst="rect">
                      <a:avLst/>
                    </a:prstGeom>
                  </pic:spPr>
                </pic:pic>
              </a:graphicData>
            </a:graphic>
          </wp:anchor>
        </w:drawing>
      </w:r>
    </w:p>
    <w:p w14:paraId="61053BB9" w14:textId="77777777" w:rsidR="00F9164C" w:rsidRDefault="00000000">
      <w:pPr>
        <w:spacing w:before="89"/>
        <w:ind w:left="10" w:right="11"/>
        <w:jc w:val="center"/>
        <w:rPr>
          <w:rFonts w:ascii="Arial" w:hAnsi="Arial"/>
          <w:i/>
          <w:sz w:val="18"/>
        </w:rPr>
      </w:pPr>
      <w:r>
        <w:rPr>
          <w:rFonts w:ascii="Arial" w:hAnsi="Arial"/>
          <w:i/>
          <w:color w:val="696969"/>
          <w:sz w:val="18"/>
        </w:rPr>
        <w:t>Evidence</w:t>
      </w:r>
      <w:r>
        <w:rPr>
          <w:rFonts w:ascii="Arial" w:hAnsi="Arial"/>
          <w:i/>
          <w:color w:val="696969"/>
          <w:spacing w:val="-3"/>
          <w:sz w:val="18"/>
        </w:rPr>
        <w:t xml:space="preserve"> </w:t>
      </w:r>
      <w:r>
        <w:rPr>
          <w:rFonts w:ascii="Arial" w:hAnsi="Arial"/>
          <w:i/>
          <w:color w:val="696969"/>
          <w:sz w:val="18"/>
        </w:rPr>
        <w:t>–</w:t>
      </w:r>
      <w:r>
        <w:rPr>
          <w:rFonts w:ascii="Arial" w:hAnsi="Arial"/>
          <w:i/>
          <w:color w:val="696969"/>
          <w:spacing w:val="-2"/>
          <w:sz w:val="18"/>
        </w:rPr>
        <w:t xml:space="preserve"> </w:t>
      </w:r>
      <w:r>
        <w:rPr>
          <w:rFonts w:ascii="Arial" w:hAnsi="Arial"/>
          <w:i/>
          <w:color w:val="696969"/>
          <w:sz w:val="18"/>
        </w:rPr>
        <w:t>Thursday</w:t>
      </w:r>
      <w:r>
        <w:rPr>
          <w:rFonts w:ascii="Arial" w:hAnsi="Arial"/>
          <w:i/>
          <w:color w:val="696969"/>
          <w:spacing w:val="-1"/>
          <w:sz w:val="18"/>
        </w:rPr>
        <w:t xml:space="preserve"> </w:t>
      </w:r>
      <w:r>
        <w:rPr>
          <w:rFonts w:ascii="Arial" w:hAnsi="Arial"/>
          <w:i/>
          <w:color w:val="696969"/>
          <w:sz w:val="18"/>
        </w:rPr>
        <w:t>6</w:t>
      </w:r>
      <w:r>
        <w:rPr>
          <w:rFonts w:ascii="Arial" w:hAnsi="Arial"/>
          <w:i/>
          <w:color w:val="696969"/>
          <w:spacing w:val="-2"/>
          <w:sz w:val="18"/>
        </w:rPr>
        <w:t xml:space="preserve"> </w:t>
      </w:r>
      <w:r>
        <w:rPr>
          <w:rFonts w:ascii="Arial" w:hAnsi="Arial"/>
          <w:i/>
          <w:color w:val="696969"/>
          <w:sz w:val="18"/>
        </w:rPr>
        <w:t>Month</w:t>
      </w:r>
      <w:r>
        <w:rPr>
          <w:rFonts w:ascii="Arial" w:hAnsi="Arial"/>
          <w:i/>
          <w:color w:val="696969"/>
          <w:spacing w:val="-1"/>
          <w:sz w:val="18"/>
        </w:rPr>
        <w:t xml:space="preserve"> </w:t>
      </w:r>
      <w:r>
        <w:rPr>
          <w:rFonts w:ascii="Arial" w:hAnsi="Arial"/>
          <w:i/>
          <w:color w:val="696969"/>
          <w:sz w:val="18"/>
        </w:rPr>
        <w:t>Follow</w:t>
      </w:r>
      <w:r>
        <w:rPr>
          <w:rFonts w:ascii="Arial" w:hAnsi="Arial"/>
          <w:i/>
          <w:color w:val="696969"/>
          <w:spacing w:val="-1"/>
          <w:sz w:val="18"/>
        </w:rPr>
        <w:t xml:space="preserve"> </w:t>
      </w:r>
      <w:r>
        <w:rPr>
          <w:rFonts w:ascii="Arial" w:hAnsi="Arial"/>
          <w:i/>
          <w:color w:val="696969"/>
          <w:sz w:val="18"/>
        </w:rPr>
        <w:t>Up: student</w:t>
      </w:r>
      <w:r>
        <w:rPr>
          <w:rFonts w:ascii="Arial" w:hAnsi="Arial"/>
          <w:i/>
          <w:color w:val="696969"/>
          <w:spacing w:val="-1"/>
          <w:sz w:val="18"/>
        </w:rPr>
        <w:t xml:space="preserve"> </w:t>
      </w:r>
      <w:r>
        <w:rPr>
          <w:rFonts w:ascii="Arial" w:hAnsi="Arial"/>
          <w:i/>
          <w:color w:val="696969"/>
          <w:sz w:val="18"/>
        </w:rPr>
        <w:t>facing</w:t>
      </w:r>
      <w:r>
        <w:rPr>
          <w:rFonts w:ascii="Arial" w:hAnsi="Arial"/>
          <w:i/>
          <w:color w:val="696969"/>
          <w:spacing w:val="-1"/>
          <w:sz w:val="18"/>
        </w:rPr>
        <w:t xml:space="preserve"> </w:t>
      </w:r>
      <w:r>
        <w:rPr>
          <w:rFonts w:ascii="Arial" w:hAnsi="Arial"/>
          <w:i/>
          <w:color w:val="696969"/>
          <w:sz w:val="18"/>
        </w:rPr>
        <w:t>information</w:t>
      </w:r>
      <w:r>
        <w:rPr>
          <w:rFonts w:ascii="Arial" w:hAnsi="Arial"/>
          <w:i/>
          <w:color w:val="696969"/>
          <w:spacing w:val="-1"/>
          <w:sz w:val="18"/>
        </w:rPr>
        <w:t xml:space="preserve"> </w:t>
      </w:r>
      <w:r>
        <w:rPr>
          <w:rFonts w:ascii="Arial" w:hAnsi="Arial"/>
          <w:i/>
          <w:color w:val="696969"/>
          <w:sz w:val="18"/>
        </w:rPr>
        <w:t>compared</w:t>
      </w:r>
      <w:r>
        <w:rPr>
          <w:rFonts w:ascii="Arial" w:hAnsi="Arial"/>
          <w:i/>
          <w:color w:val="696969"/>
          <w:spacing w:val="-1"/>
          <w:sz w:val="18"/>
        </w:rPr>
        <w:t xml:space="preserve"> </w:t>
      </w:r>
      <w:r>
        <w:rPr>
          <w:rFonts w:ascii="Arial" w:hAnsi="Arial"/>
          <w:i/>
          <w:color w:val="696969"/>
          <w:sz w:val="18"/>
        </w:rPr>
        <w:t>with</w:t>
      </w:r>
      <w:r>
        <w:rPr>
          <w:rFonts w:ascii="Arial" w:hAnsi="Arial"/>
          <w:i/>
          <w:color w:val="696969"/>
          <w:spacing w:val="-1"/>
          <w:sz w:val="18"/>
        </w:rPr>
        <w:t xml:space="preserve"> </w:t>
      </w:r>
      <w:r>
        <w:rPr>
          <w:rFonts w:ascii="Arial" w:hAnsi="Arial"/>
          <w:i/>
          <w:color w:val="696969"/>
          <w:sz w:val="18"/>
        </w:rPr>
        <w:t>the</w:t>
      </w:r>
      <w:r>
        <w:rPr>
          <w:rFonts w:ascii="Arial" w:hAnsi="Arial"/>
          <w:i/>
          <w:color w:val="696969"/>
          <w:spacing w:val="-1"/>
          <w:sz w:val="18"/>
        </w:rPr>
        <w:t xml:space="preserve"> </w:t>
      </w:r>
      <w:r>
        <w:rPr>
          <w:rFonts w:ascii="Arial" w:hAnsi="Arial"/>
          <w:i/>
          <w:color w:val="696969"/>
          <w:sz w:val="18"/>
        </w:rPr>
        <w:t xml:space="preserve">grader/rubric </w:t>
      </w:r>
      <w:r>
        <w:rPr>
          <w:rFonts w:ascii="Arial" w:hAnsi="Arial"/>
          <w:i/>
          <w:color w:val="696969"/>
          <w:spacing w:val="-2"/>
          <w:sz w:val="18"/>
        </w:rPr>
        <w:t>expectation.</w:t>
      </w:r>
    </w:p>
    <w:p w14:paraId="20D12018" w14:textId="77777777" w:rsidR="00F9164C" w:rsidRDefault="00F9164C">
      <w:pPr>
        <w:jc w:val="center"/>
        <w:rPr>
          <w:rFonts w:ascii="Arial" w:hAnsi="Arial"/>
          <w:i/>
          <w:sz w:val="18"/>
        </w:rPr>
        <w:sectPr w:rsidR="00F9164C">
          <w:pgSz w:w="12240" w:h="15840"/>
          <w:pgMar w:top="720" w:right="0" w:bottom="540" w:left="0" w:header="0" w:footer="313" w:gutter="0"/>
          <w:cols w:space="720"/>
        </w:sectPr>
      </w:pPr>
    </w:p>
    <w:p w14:paraId="11C9042D" w14:textId="77777777" w:rsidR="00F9164C" w:rsidRDefault="00000000">
      <w:pPr>
        <w:pStyle w:val="Heading6"/>
        <w:spacing w:line="290" w:lineRule="auto"/>
        <w:ind w:right="934"/>
      </w:pPr>
      <w:r>
        <w:rPr>
          <w:color w:val="183B62"/>
          <w:spacing w:val="-4"/>
        </w:rPr>
        <w:lastRenderedPageBreak/>
        <w:t>Issue</w:t>
      </w:r>
      <w:r>
        <w:rPr>
          <w:color w:val="183B62"/>
          <w:spacing w:val="-24"/>
        </w:rPr>
        <w:t xml:space="preserve"> </w:t>
      </w:r>
      <w:r>
        <w:rPr>
          <w:color w:val="183B62"/>
          <w:spacing w:val="-4"/>
        </w:rPr>
        <w:t>10.</w:t>
      </w:r>
      <w:r>
        <w:rPr>
          <w:color w:val="183B62"/>
          <w:spacing w:val="-25"/>
        </w:rPr>
        <w:t xml:space="preserve"> </w:t>
      </w:r>
      <w:r>
        <w:rPr>
          <w:color w:val="183B62"/>
          <w:spacing w:val="-4"/>
        </w:rPr>
        <w:t>Expected</w:t>
      </w:r>
      <w:r>
        <w:rPr>
          <w:color w:val="183B62"/>
          <w:spacing w:val="-28"/>
        </w:rPr>
        <w:t xml:space="preserve"> </w:t>
      </w:r>
      <w:r>
        <w:rPr>
          <w:color w:val="183B62"/>
          <w:spacing w:val="-4"/>
        </w:rPr>
        <w:t>interest</w:t>
      </w:r>
      <w:r>
        <w:rPr>
          <w:color w:val="183B62"/>
          <w:spacing w:val="-25"/>
        </w:rPr>
        <w:t xml:space="preserve"> </w:t>
      </w:r>
      <w:r>
        <w:rPr>
          <w:color w:val="183B62"/>
          <w:spacing w:val="-4"/>
        </w:rPr>
        <w:t>in</w:t>
      </w:r>
      <w:r>
        <w:rPr>
          <w:color w:val="183B62"/>
          <w:spacing w:val="-25"/>
        </w:rPr>
        <w:t xml:space="preserve"> </w:t>
      </w:r>
      <w:r>
        <w:rPr>
          <w:color w:val="183B62"/>
          <w:spacing w:val="-4"/>
        </w:rPr>
        <w:t>kidney</w:t>
      </w:r>
      <w:r>
        <w:rPr>
          <w:color w:val="183B62"/>
          <w:spacing w:val="-23"/>
        </w:rPr>
        <w:t xml:space="preserve"> </w:t>
      </w:r>
      <w:r>
        <w:rPr>
          <w:color w:val="183B62"/>
          <w:spacing w:val="-4"/>
        </w:rPr>
        <w:t>function</w:t>
      </w:r>
      <w:r>
        <w:rPr>
          <w:color w:val="183B62"/>
          <w:spacing w:val="-25"/>
        </w:rPr>
        <w:t xml:space="preserve"> </w:t>
      </w:r>
      <w:r>
        <w:rPr>
          <w:color w:val="183B62"/>
          <w:spacing w:val="-4"/>
        </w:rPr>
        <w:t>monitoring</w:t>
      </w:r>
      <w:r>
        <w:rPr>
          <w:color w:val="183B62"/>
          <w:spacing w:val="-22"/>
        </w:rPr>
        <w:t xml:space="preserve"> </w:t>
      </w:r>
      <w:r>
        <w:rPr>
          <w:color w:val="183B62"/>
          <w:spacing w:val="-4"/>
        </w:rPr>
        <w:t>conflicts</w:t>
      </w:r>
      <w:r>
        <w:rPr>
          <w:color w:val="183B62"/>
          <w:spacing w:val="-23"/>
        </w:rPr>
        <w:t xml:space="preserve"> </w:t>
      </w:r>
      <w:r>
        <w:rPr>
          <w:color w:val="183B62"/>
          <w:spacing w:val="-4"/>
        </w:rPr>
        <w:t>with</w:t>
      </w:r>
      <w:r>
        <w:rPr>
          <w:color w:val="183B62"/>
          <w:spacing w:val="-25"/>
        </w:rPr>
        <w:t xml:space="preserve"> </w:t>
      </w:r>
      <w:r>
        <w:rPr>
          <w:color w:val="183B62"/>
          <w:spacing w:val="-4"/>
        </w:rPr>
        <w:t>the</w:t>
      </w:r>
      <w:r>
        <w:rPr>
          <w:color w:val="183B62"/>
          <w:spacing w:val="-24"/>
        </w:rPr>
        <w:t xml:space="preserve"> </w:t>
      </w:r>
      <w:r>
        <w:rPr>
          <w:color w:val="183B62"/>
          <w:spacing w:val="-4"/>
        </w:rPr>
        <w:t xml:space="preserve">Thursday </w:t>
      </w:r>
      <w:r>
        <w:rPr>
          <w:color w:val="183B62"/>
        </w:rPr>
        <w:t>AI patient response</w:t>
      </w:r>
    </w:p>
    <w:p w14:paraId="67B1E273" w14:textId="77777777" w:rsidR="00F9164C" w:rsidRDefault="00000000">
      <w:pPr>
        <w:spacing w:before="123" w:line="276" w:lineRule="auto"/>
        <w:ind w:left="835" w:right="871"/>
        <w:rPr>
          <w:sz w:val="21"/>
        </w:rPr>
      </w:pPr>
      <w:r>
        <w:rPr>
          <w:rFonts w:ascii="Arial"/>
          <w:b/>
          <w:sz w:val="21"/>
        </w:rPr>
        <w:t>What</w:t>
      </w:r>
      <w:r>
        <w:rPr>
          <w:rFonts w:ascii="Arial"/>
          <w:b/>
          <w:spacing w:val="-2"/>
          <w:sz w:val="21"/>
        </w:rPr>
        <w:t xml:space="preserve"> </w:t>
      </w:r>
      <w:r>
        <w:rPr>
          <w:rFonts w:ascii="Arial"/>
          <w:b/>
          <w:sz w:val="21"/>
        </w:rPr>
        <w:t>the</w:t>
      </w:r>
      <w:r>
        <w:rPr>
          <w:rFonts w:ascii="Arial"/>
          <w:b/>
          <w:spacing w:val="-4"/>
          <w:sz w:val="21"/>
        </w:rPr>
        <w:t xml:space="preserve"> </w:t>
      </w:r>
      <w:r>
        <w:rPr>
          <w:rFonts w:ascii="Arial"/>
          <w:b/>
          <w:sz w:val="21"/>
        </w:rPr>
        <w:t>student</w:t>
      </w:r>
      <w:r>
        <w:rPr>
          <w:rFonts w:ascii="Arial"/>
          <w:b/>
          <w:spacing w:val="-7"/>
          <w:sz w:val="21"/>
        </w:rPr>
        <w:t xml:space="preserve"> </w:t>
      </w:r>
      <w:r>
        <w:rPr>
          <w:rFonts w:ascii="Arial"/>
          <w:b/>
          <w:sz w:val="21"/>
        </w:rPr>
        <w:t>saw or</w:t>
      </w:r>
      <w:r>
        <w:rPr>
          <w:rFonts w:ascii="Arial"/>
          <w:b/>
          <w:spacing w:val="-4"/>
          <w:sz w:val="21"/>
        </w:rPr>
        <w:t xml:space="preserve"> </w:t>
      </w:r>
      <w:r>
        <w:rPr>
          <w:rFonts w:ascii="Arial"/>
          <w:b/>
          <w:sz w:val="21"/>
        </w:rPr>
        <w:t xml:space="preserve">heard: </w:t>
      </w:r>
      <w:r>
        <w:rPr>
          <w:sz w:val="21"/>
        </w:rPr>
        <w:t>When</w:t>
      </w:r>
      <w:r>
        <w:rPr>
          <w:spacing w:val="-4"/>
          <w:sz w:val="21"/>
        </w:rPr>
        <w:t xml:space="preserve"> </w:t>
      </w:r>
      <w:r>
        <w:rPr>
          <w:sz w:val="21"/>
        </w:rPr>
        <w:t>asked</w:t>
      </w:r>
      <w:r>
        <w:rPr>
          <w:spacing w:val="-4"/>
          <w:sz w:val="21"/>
        </w:rPr>
        <w:t xml:space="preserve"> </w:t>
      </w:r>
      <w:r>
        <w:rPr>
          <w:sz w:val="21"/>
        </w:rPr>
        <w:t>whether</w:t>
      </w:r>
      <w:r>
        <w:rPr>
          <w:spacing w:val="-2"/>
          <w:sz w:val="21"/>
        </w:rPr>
        <w:t xml:space="preserve"> </w:t>
      </w:r>
      <w:r>
        <w:rPr>
          <w:sz w:val="21"/>
        </w:rPr>
        <w:t>he</w:t>
      </w:r>
      <w:r>
        <w:rPr>
          <w:spacing w:val="-4"/>
          <w:sz w:val="21"/>
        </w:rPr>
        <w:t xml:space="preserve"> </w:t>
      </w:r>
      <w:r>
        <w:rPr>
          <w:sz w:val="21"/>
        </w:rPr>
        <w:t>has</w:t>
      </w:r>
      <w:r>
        <w:rPr>
          <w:spacing w:val="-2"/>
          <w:sz w:val="21"/>
        </w:rPr>
        <w:t xml:space="preserve"> </w:t>
      </w:r>
      <w:r>
        <w:rPr>
          <w:sz w:val="21"/>
        </w:rPr>
        <w:t>ongoing</w:t>
      </w:r>
      <w:r>
        <w:rPr>
          <w:spacing w:val="-4"/>
          <w:sz w:val="21"/>
        </w:rPr>
        <w:t xml:space="preserve"> </w:t>
      </w:r>
      <w:r>
        <w:rPr>
          <w:sz w:val="21"/>
        </w:rPr>
        <w:t>concerns</w:t>
      </w:r>
      <w:r>
        <w:rPr>
          <w:spacing w:val="-2"/>
          <w:sz w:val="21"/>
        </w:rPr>
        <w:t xml:space="preserve"> </w:t>
      </w:r>
      <w:r>
        <w:rPr>
          <w:sz w:val="21"/>
        </w:rPr>
        <w:t>about kidney</w:t>
      </w:r>
      <w:r>
        <w:rPr>
          <w:spacing w:val="-2"/>
          <w:sz w:val="21"/>
        </w:rPr>
        <w:t xml:space="preserve"> </w:t>
      </w:r>
      <w:r>
        <w:rPr>
          <w:sz w:val="21"/>
        </w:rPr>
        <w:t>function</w:t>
      </w:r>
      <w:r>
        <w:rPr>
          <w:spacing w:val="-4"/>
          <w:sz w:val="21"/>
        </w:rPr>
        <w:t xml:space="preserve"> </w:t>
      </w:r>
      <w:r>
        <w:rPr>
          <w:sz w:val="21"/>
        </w:rPr>
        <w:t>or</w:t>
      </w:r>
      <w:r>
        <w:rPr>
          <w:spacing w:val="-2"/>
          <w:sz w:val="21"/>
        </w:rPr>
        <w:t xml:space="preserve"> </w:t>
      </w:r>
      <w:r>
        <w:rPr>
          <w:sz w:val="21"/>
        </w:rPr>
        <w:t xml:space="preserve">how closely it should be monitored, Robert says nobody has talked to him much about it and he does not have any specific concerns </w:t>
      </w:r>
      <w:proofErr w:type="gramStart"/>
      <w:r>
        <w:rPr>
          <w:sz w:val="21"/>
        </w:rPr>
        <w:t>at the moment</w:t>
      </w:r>
      <w:proofErr w:type="gramEnd"/>
      <w:r>
        <w:rPr>
          <w:sz w:val="21"/>
        </w:rPr>
        <w:t>.</w:t>
      </w:r>
    </w:p>
    <w:p w14:paraId="2E494725" w14:textId="77777777" w:rsidR="00F9164C" w:rsidRDefault="00000000">
      <w:pPr>
        <w:spacing w:before="102" w:line="273" w:lineRule="auto"/>
        <w:ind w:left="835" w:right="934"/>
        <w:rPr>
          <w:sz w:val="21"/>
        </w:rPr>
      </w:pPr>
      <w:r>
        <w:rPr>
          <w:rFonts w:ascii="Arial"/>
          <w:b/>
          <w:sz w:val="21"/>
        </w:rPr>
        <w:t>What</w:t>
      </w:r>
      <w:r>
        <w:rPr>
          <w:rFonts w:ascii="Arial"/>
          <w:b/>
          <w:spacing w:val="-3"/>
          <w:sz w:val="21"/>
        </w:rPr>
        <w:t xml:space="preserve"> </w:t>
      </w:r>
      <w:r>
        <w:rPr>
          <w:rFonts w:ascii="Arial"/>
          <w:b/>
          <w:sz w:val="21"/>
        </w:rPr>
        <w:t>the</w:t>
      </w:r>
      <w:r>
        <w:rPr>
          <w:rFonts w:ascii="Arial"/>
          <w:b/>
          <w:spacing w:val="-5"/>
          <w:sz w:val="21"/>
        </w:rPr>
        <w:t xml:space="preserve"> </w:t>
      </w:r>
      <w:r>
        <w:rPr>
          <w:rFonts w:ascii="Arial"/>
          <w:b/>
          <w:sz w:val="21"/>
        </w:rPr>
        <w:t>grader</w:t>
      </w:r>
      <w:r>
        <w:rPr>
          <w:rFonts w:ascii="Arial"/>
          <w:b/>
          <w:spacing w:val="-5"/>
          <w:sz w:val="21"/>
        </w:rPr>
        <w:t xml:space="preserve"> </w:t>
      </w:r>
      <w:r>
        <w:rPr>
          <w:rFonts w:ascii="Arial"/>
          <w:b/>
          <w:sz w:val="21"/>
        </w:rPr>
        <w:t xml:space="preserve">expected: </w:t>
      </w:r>
      <w:r>
        <w:rPr>
          <w:sz w:val="21"/>
        </w:rPr>
        <w:t>The</w:t>
      </w:r>
      <w:r>
        <w:rPr>
          <w:spacing w:val="-5"/>
          <w:sz w:val="21"/>
        </w:rPr>
        <w:t xml:space="preserve"> </w:t>
      </w:r>
      <w:r>
        <w:rPr>
          <w:sz w:val="21"/>
        </w:rPr>
        <w:t>correct</w:t>
      </w:r>
      <w:r>
        <w:rPr>
          <w:spacing w:val="-1"/>
          <w:sz w:val="21"/>
        </w:rPr>
        <w:t xml:space="preserve"> </w:t>
      </w:r>
      <w:r>
        <w:rPr>
          <w:sz w:val="21"/>
        </w:rPr>
        <w:t>Thursday</w:t>
      </w:r>
      <w:r>
        <w:rPr>
          <w:spacing w:val="-3"/>
          <w:sz w:val="21"/>
        </w:rPr>
        <w:t xml:space="preserve"> </w:t>
      </w:r>
      <w:r>
        <w:rPr>
          <w:sz w:val="21"/>
        </w:rPr>
        <w:t>rubric</w:t>
      </w:r>
      <w:r>
        <w:rPr>
          <w:spacing w:val="-3"/>
          <w:sz w:val="21"/>
        </w:rPr>
        <w:t xml:space="preserve"> </w:t>
      </w:r>
      <w:r>
        <w:rPr>
          <w:sz w:val="21"/>
        </w:rPr>
        <w:t>requires</w:t>
      </w:r>
      <w:r>
        <w:rPr>
          <w:spacing w:val="-3"/>
          <w:sz w:val="21"/>
        </w:rPr>
        <w:t xml:space="preserve"> </w:t>
      </w:r>
      <w:r>
        <w:rPr>
          <w:sz w:val="21"/>
        </w:rPr>
        <w:t>interest</w:t>
      </w:r>
      <w:r>
        <w:rPr>
          <w:spacing w:val="-1"/>
          <w:sz w:val="21"/>
        </w:rPr>
        <w:t xml:space="preserve"> </w:t>
      </w:r>
      <w:r>
        <w:rPr>
          <w:sz w:val="21"/>
        </w:rPr>
        <w:t>in ongoing</w:t>
      </w:r>
      <w:r>
        <w:rPr>
          <w:spacing w:val="-5"/>
          <w:sz w:val="21"/>
        </w:rPr>
        <w:t xml:space="preserve"> </w:t>
      </w:r>
      <w:r>
        <w:rPr>
          <w:sz w:val="21"/>
        </w:rPr>
        <w:t>kidney</w:t>
      </w:r>
      <w:r>
        <w:rPr>
          <w:spacing w:val="-3"/>
          <w:sz w:val="21"/>
        </w:rPr>
        <w:t xml:space="preserve"> </w:t>
      </w:r>
      <w:r>
        <w:rPr>
          <w:sz w:val="21"/>
        </w:rPr>
        <w:t>function</w:t>
      </w:r>
      <w:r>
        <w:rPr>
          <w:spacing w:val="-5"/>
          <w:sz w:val="21"/>
        </w:rPr>
        <w:t xml:space="preserve"> </w:t>
      </w:r>
      <w:r>
        <w:rPr>
          <w:sz w:val="21"/>
        </w:rPr>
        <w:t>monitoring as a subjective patient centered element.</w:t>
      </w:r>
    </w:p>
    <w:p w14:paraId="4C3B2976" w14:textId="77777777" w:rsidR="00F9164C" w:rsidRDefault="00000000">
      <w:pPr>
        <w:spacing w:before="104" w:line="273" w:lineRule="auto"/>
        <w:ind w:left="835" w:right="871"/>
        <w:rPr>
          <w:sz w:val="21"/>
        </w:rPr>
      </w:pPr>
      <w:r>
        <w:rPr>
          <w:rFonts w:ascii="Arial"/>
          <w:b/>
          <w:sz w:val="21"/>
        </w:rPr>
        <w:t>Why</w:t>
      </w:r>
      <w:r>
        <w:rPr>
          <w:rFonts w:ascii="Arial"/>
          <w:b/>
          <w:spacing w:val="-4"/>
          <w:sz w:val="21"/>
        </w:rPr>
        <w:t xml:space="preserve"> </w:t>
      </w:r>
      <w:r>
        <w:rPr>
          <w:rFonts w:ascii="Arial"/>
          <w:b/>
          <w:sz w:val="21"/>
        </w:rPr>
        <w:t>this</w:t>
      </w:r>
      <w:r>
        <w:rPr>
          <w:rFonts w:ascii="Arial"/>
          <w:b/>
          <w:spacing w:val="-9"/>
          <w:sz w:val="21"/>
        </w:rPr>
        <w:t xml:space="preserve"> </w:t>
      </w:r>
      <w:r>
        <w:rPr>
          <w:rFonts w:ascii="Arial"/>
          <w:b/>
          <w:sz w:val="21"/>
        </w:rPr>
        <w:t>is</w:t>
      </w:r>
      <w:r>
        <w:rPr>
          <w:rFonts w:ascii="Arial"/>
          <w:b/>
          <w:spacing w:val="-4"/>
          <w:sz w:val="21"/>
        </w:rPr>
        <w:t xml:space="preserve"> </w:t>
      </w:r>
      <w:r>
        <w:rPr>
          <w:rFonts w:ascii="Arial"/>
          <w:b/>
          <w:sz w:val="21"/>
        </w:rPr>
        <w:t>a</w:t>
      </w:r>
      <w:r>
        <w:rPr>
          <w:rFonts w:ascii="Arial"/>
          <w:b/>
          <w:spacing w:val="-4"/>
          <w:sz w:val="21"/>
        </w:rPr>
        <w:t xml:space="preserve"> </w:t>
      </w:r>
      <w:r>
        <w:rPr>
          <w:rFonts w:ascii="Arial"/>
          <w:b/>
          <w:sz w:val="21"/>
        </w:rPr>
        <w:t xml:space="preserve">problem: </w:t>
      </w:r>
      <w:r>
        <w:rPr>
          <w:sz w:val="21"/>
        </w:rPr>
        <w:t>The</w:t>
      </w:r>
      <w:r>
        <w:rPr>
          <w:spacing w:val="-4"/>
          <w:sz w:val="21"/>
        </w:rPr>
        <w:t xml:space="preserve"> </w:t>
      </w:r>
      <w:r>
        <w:rPr>
          <w:sz w:val="21"/>
        </w:rPr>
        <w:t>student directly</w:t>
      </w:r>
      <w:r>
        <w:rPr>
          <w:spacing w:val="-2"/>
          <w:sz w:val="21"/>
        </w:rPr>
        <w:t xml:space="preserve"> </w:t>
      </w:r>
      <w:r>
        <w:rPr>
          <w:sz w:val="21"/>
        </w:rPr>
        <w:t>explores</w:t>
      </w:r>
      <w:r>
        <w:rPr>
          <w:spacing w:val="-2"/>
          <w:sz w:val="21"/>
        </w:rPr>
        <w:t xml:space="preserve"> </w:t>
      </w:r>
      <w:r>
        <w:rPr>
          <w:sz w:val="21"/>
        </w:rPr>
        <w:t>the</w:t>
      </w:r>
      <w:r>
        <w:rPr>
          <w:spacing w:val="-4"/>
          <w:sz w:val="21"/>
        </w:rPr>
        <w:t xml:space="preserve"> </w:t>
      </w:r>
      <w:r>
        <w:rPr>
          <w:sz w:val="21"/>
        </w:rPr>
        <w:t>criterion</w:t>
      </w:r>
      <w:r>
        <w:rPr>
          <w:spacing w:val="-4"/>
          <w:sz w:val="21"/>
        </w:rPr>
        <w:t xml:space="preserve"> </w:t>
      </w:r>
      <w:r>
        <w:rPr>
          <w:sz w:val="21"/>
        </w:rPr>
        <w:t>and</w:t>
      </w:r>
      <w:r>
        <w:rPr>
          <w:spacing w:val="-4"/>
          <w:sz w:val="21"/>
        </w:rPr>
        <w:t xml:space="preserve"> </w:t>
      </w:r>
      <w:r>
        <w:rPr>
          <w:sz w:val="21"/>
        </w:rPr>
        <w:t>receives</w:t>
      </w:r>
      <w:r>
        <w:rPr>
          <w:spacing w:val="-2"/>
          <w:sz w:val="21"/>
        </w:rPr>
        <w:t xml:space="preserve"> </w:t>
      </w:r>
      <w:r>
        <w:rPr>
          <w:sz w:val="21"/>
        </w:rPr>
        <w:t>the</w:t>
      </w:r>
      <w:r>
        <w:rPr>
          <w:spacing w:val="-4"/>
          <w:sz w:val="21"/>
        </w:rPr>
        <w:t xml:space="preserve"> </w:t>
      </w:r>
      <w:r>
        <w:rPr>
          <w:sz w:val="21"/>
        </w:rPr>
        <w:t>opposite</w:t>
      </w:r>
      <w:r>
        <w:rPr>
          <w:spacing w:val="-4"/>
          <w:sz w:val="21"/>
        </w:rPr>
        <w:t xml:space="preserve"> </w:t>
      </w:r>
      <w:r>
        <w:rPr>
          <w:sz w:val="21"/>
        </w:rPr>
        <w:t>response. Documenting interest in kidney monitoring would contradict the AI patient.</w:t>
      </w:r>
    </w:p>
    <w:p w14:paraId="14B2779A" w14:textId="77777777" w:rsidR="00F9164C" w:rsidRDefault="00000000">
      <w:pPr>
        <w:spacing w:before="105" w:line="273" w:lineRule="auto"/>
        <w:ind w:left="835" w:right="871"/>
        <w:rPr>
          <w:sz w:val="21"/>
        </w:rPr>
      </w:pPr>
      <w:r>
        <w:rPr>
          <w:rFonts w:ascii="Arial"/>
          <w:b/>
          <w:sz w:val="21"/>
        </w:rPr>
        <w:t>Suggested</w:t>
      </w:r>
      <w:r>
        <w:rPr>
          <w:rFonts w:ascii="Arial"/>
          <w:b/>
          <w:spacing w:val="-1"/>
          <w:sz w:val="21"/>
        </w:rPr>
        <w:t xml:space="preserve"> </w:t>
      </w:r>
      <w:r>
        <w:rPr>
          <w:rFonts w:ascii="Arial"/>
          <w:b/>
          <w:sz w:val="21"/>
        </w:rPr>
        <w:t>fix:</w:t>
      </w:r>
      <w:r>
        <w:rPr>
          <w:rFonts w:ascii="Arial"/>
          <w:b/>
          <w:spacing w:val="-1"/>
          <w:sz w:val="21"/>
        </w:rPr>
        <w:t xml:space="preserve"> </w:t>
      </w:r>
      <w:r>
        <w:rPr>
          <w:sz w:val="21"/>
        </w:rPr>
        <w:t>Synchronize</w:t>
      </w:r>
      <w:r>
        <w:rPr>
          <w:spacing w:val="-5"/>
          <w:sz w:val="21"/>
        </w:rPr>
        <w:t xml:space="preserve"> </w:t>
      </w:r>
      <w:r>
        <w:rPr>
          <w:sz w:val="21"/>
        </w:rPr>
        <w:t>the</w:t>
      </w:r>
      <w:r>
        <w:rPr>
          <w:spacing w:val="-5"/>
          <w:sz w:val="21"/>
        </w:rPr>
        <w:t xml:space="preserve"> </w:t>
      </w:r>
      <w:r>
        <w:rPr>
          <w:sz w:val="21"/>
        </w:rPr>
        <w:t>Thursday</w:t>
      </w:r>
      <w:r>
        <w:rPr>
          <w:spacing w:val="-3"/>
          <w:sz w:val="21"/>
        </w:rPr>
        <w:t xml:space="preserve"> </w:t>
      </w:r>
      <w:r>
        <w:rPr>
          <w:sz w:val="21"/>
        </w:rPr>
        <w:t>patient</w:t>
      </w:r>
      <w:r>
        <w:rPr>
          <w:spacing w:val="-1"/>
          <w:sz w:val="21"/>
        </w:rPr>
        <w:t xml:space="preserve"> </w:t>
      </w:r>
      <w:r>
        <w:rPr>
          <w:sz w:val="21"/>
        </w:rPr>
        <w:t>goals</w:t>
      </w:r>
      <w:r>
        <w:rPr>
          <w:spacing w:val="-3"/>
          <w:sz w:val="21"/>
        </w:rPr>
        <w:t xml:space="preserve"> </w:t>
      </w:r>
      <w:r>
        <w:rPr>
          <w:sz w:val="21"/>
        </w:rPr>
        <w:t>with</w:t>
      </w:r>
      <w:r>
        <w:rPr>
          <w:spacing w:val="-5"/>
          <w:sz w:val="21"/>
        </w:rPr>
        <w:t xml:space="preserve"> </w:t>
      </w:r>
      <w:r>
        <w:rPr>
          <w:sz w:val="21"/>
        </w:rPr>
        <w:t>the</w:t>
      </w:r>
      <w:r>
        <w:rPr>
          <w:spacing w:val="-5"/>
          <w:sz w:val="21"/>
        </w:rPr>
        <w:t xml:space="preserve"> </w:t>
      </w:r>
      <w:r>
        <w:rPr>
          <w:sz w:val="21"/>
        </w:rPr>
        <w:t>rubric.</w:t>
      </w:r>
      <w:r>
        <w:rPr>
          <w:spacing w:val="-1"/>
          <w:sz w:val="21"/>
        </w:rPr>
        <w:t xml:space="preserve"> </w:t>
      </w:r>
      <w:r>
        <w:rPr>
          <w:sz w:val="21"/>
        </w:rPr>
        <w:t>If</w:t>
      </w:r>
      <w:r>
        <w:rPr>
          <w:spacing w:val="-1"/>
          <w:sz w:val="21"/>
        </w:rPr>
        <w:t xml:space="preserve"> </w:t>
      </w:r>
      <w:r>
        <w:rPr>
          <w:sz w:val="21"/>
        </w:rPr>
        <w:t>ongoing</w:t>
      </w:r>
      <w:r>
        <w:rPr>
          <w:spacing w:val="-5"/>
          <w:sz w:val="21"/>
        </w:rPr>
        <w:t xml:space="preserve"> </w:t>
      </w:r>
      <w:r>
        <w:rPr>
          <w:sz w:val="21"/>
        </w:rPr>
        <w:t>kidney</w:t>
      </w:r>
      <w:r>
        <w:rPr>
          <w:spacing w:val="-3"/>
          <w:sz w:val="21"/>
        </w:rPr>
        <w:t xml:space="preserve"> </w:t>
      </w:r>
      <w:r>
        <w:rPr>
          <w:sz w:val="21"/>
        </w:rPr>
        <w:t>monitoring</w:t>
      </w:r>
      <w:r>
        <w:rPr>
          <w:spacing w:val="-5"/>
          <w:sz w:val="21"/>
        </w:rPr>
        <w:t xml:space="preserve"> </w:t>
      </w:r>
      <w:r>
        <w:rPr>
          <w:sz w:val="21"/>
        </w:rPr>
        <w:t>interest</w:t>
      </w:r>
      <w:r>
        <w:rPr>
          <w:spacing w:val="-1"/>
          <w:sz w:val="21"/>
        </w:rPr>
        <w:t xml:space="preserve"> </w:t>
      </w:r>
      <w:r>
        <w:rPr>
          <w:sz w:val="21"/>
        </w:rPr>
        <w:t>is required, the AI patient should express it when asked directly.</w:t>
      </w:r>
    </w:p>
    <w:p w14:paraId="1DA2F95B" w14:textId="77777777" w:rsidR="00F9164C" w:rsidRDefault="00000000">
      <w:pPr>
        <w:pStyle w:val="BodyText"/>
        <w:spacing w:before="5"/>
        <w:rPr>
          <w:sz w:val="16"/>
        </w:rPr>
      </w:pPr>
      <w:r>
        <w:rPr>
          <w:noProof/>
          <w:sz w:val="16"/>
        </w:rPr>
        <w:drawing>
          <wp:anchor distT="0" distB="0" distL="0" distR="0" simplePos="0" relativeHeight="487637504" behindDoc="1" locked="0" layoutInCell="1" allowOverlap="1" wp14:anchorId="4E4EF059" wp14:editId="456774C7">
            <wp:simplePos x="0" y="0"/>
            <wp:positionH relativeFrom="page">
              <wp:posOffset>942031</wp:posOffset>
            </wp:positionH>
            <wp:positionV relativeFrom="paragraph">
              <wp:posOffset>135372</wp:posOffset>
            </wp:positionV>
            <wp:extent cx="5857597" cy="2295525"/>
            <wp:effectExtent l="0" t="0" r="0" b="0"/>
            <wp:wrapTopAndBottom/>
            <wp:docPr id="179" name="Image 17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9" name="Image 179"/>
                    <pic:cNvPicPr/>
                  </pic:nvPicPr>
                  <pic:blipFill>
                    <a:blip r:embed="rId163" cstate="print"/>
                    <a:stretch>
                      <a:fillRect/>
                    </a:stretch>
                  </pic:blipFill>
                  <pic:spPr>
                    <a:xfrm>
                      <a:off x="0" y="0"/>
                      <a:ext cx="5857597" cy="2295525"/>
                    </a:xfrm>
                    <a:prstGeom prst="rect">
                      <a:avLst/>
                    </a:prstGeom>
                  </pic:spPr>
                </pic:pic>
              </a:graphicData>
            </a:graphic>
          </wp:anchor>
        </w:drawing>
      </w:r>
    </w:p>
    <w:p w14:paraId="1044EA8F" w14:textId="77777777" w:rsidR="00F9164C" w:rsidRDefault="00000000">
      <w:pPr>
        <w:spacing w:before="86"/>
        <w:ind w:left="10" w:right="11"/>
        <w:jc w:val="center"/>
        <w:rPr>
          <w:rFonts w:ascii="Arial" w:hAnsi="Arial"/>
          <w:i/>
          <w:sz w:val="18"/>
        </w:rPr>
      </w:pPr>
      <w:r>
        <w:rPr>
          <w:rFonts w:ascii="Arial" w:hAnsi="Arial"/>
          <w:i/>
          <w:color w:val="696969"/>
          <w:sz w:val="18"/>
        </w:rPr>
        <w:t>Evidence</w:t>
      </w:r>
      <w:r>
        <w:rPr>
          <w:rFonts w:ascii="Arial" w:hAnsi="Arial"/>
          <w:i/>
          <w:color w:val="696969"/>
          <w:spacing w:val="-3"/>
          <w:sz w:val="18"/>
        </w:rPr>
        <w:t xml:space="preserve"> </w:t>
      </w:r>
      <w:r>
        <w:rPr>
          <w:rFonts w:ascii="Arial" w:hAnsi="Arial"/>
          <w:i/>
          <w:color w:val="696969"/>
          <w:sz w:val="18"/>
        </w:rPr>
        <w:t>–</w:t>
      </w:r>
      <w:r>
        <w:rPr>
          <w:rFonts w:ascii="Arial" w:hAnsi="Arial"/>
          <w:i/>
          <w:color w:val="696969"/>
          <w:spacing w:val="-2"/>
          <w:sz w:val="18"/>
        </w:rPr>
        <w:t xml:space="preserve"> </w:t>
      </w:r>
      <w:r>
        <w:rPr>
          <w:rFonts w:ascii="Arial" w:hAnsi="Arial"/>
          <w:i/>
          <w:color w:val="696969"/>
          <w:sz w:val="18"/>
        </w:rPr>
        <w:t>Thursday</w:t>
      </w:r>
      <w:r>
        <w:rPr>
          <w:rFonts w:ascii="Arial" w:hAnsi="Arial"/>
          <w:i/>
          <w:color w:val="696969"/>
          <w:spacing w:val="-1"/>
          <w:sz w:val="18"/>
        </w:rPr>
        <w:t xml:space="preserve"> </w:t>
      </w:r>
      <w:r>
        <w:rPr>
          <w:rFonts w:ascii="Arial" w:hAnsi="Arial"/>
          <w:i/>
          <w:color w:val="696969"/>
          <w:sz w:val="18"/>
        </w:rPr>
        <w:t>6</w:t>
      </w:r>
      <w:r>
        <w:rPr>
          <w:rFonts w:ascii="Arial" w:hAnsi="Arial"/>
          <w:i/>
          <w:color w:val="696969"/>
          <w:spacing w:val="-2"/>
          <w:sz w:val="18"/>
        </w:rPr>
        <w:t xml:space="preserve"> </w:t>
      </w:r>
      <w:r>
        <w:rPr>
          <w:rFonts w:ascii="Arial" w:hAnsi="Arial"/>
          <w:i/>
          <w:color w:val="696969"/>
          <w:sz w:val="18"/>
        </w:rPr>
        <w:t>Month</w:t>
      </w:r>
      <w:r>
        <w:rPr>
          <w:rFonts w:ascii="Arial" w:hAnsi="Arial"/>
          <w:i/>
          <w:color w:val="696969"/>
          <w:spacing w:val="-1"/>
          <w:sz w:val="18"/>
        </w:rPr>
        <w:t xml:space="preserve"> </w:t>
      </w:r>
      <w:r>
        <w:rPr>
          <w:rFonts w:ascii="Arial" w:hAnsi="Arial"/>
          <w:i/>
          <w:color w:val="696969"/>
          <w:sz w:val="18"/>
        </w:rPr>
        <w:t>Follow</w:t>
      </w:r>
      <w:r>
        <w:rPr>
          <w:rFonts w:ascii="Arial" w:hAnsi="Arial"/>
          <w:i/>
          <w:color w:val="696969"/>
          <w:spacing w:val="-1"/>
          <w:sz w:val="18"/>
        </w:rPr>
        <w:t xml:space="preserve"> </w:t>
      </w:r>
      <w:r>
        <w:rPr>
          <w:rFonts w:ascii="Arial" w:hAnsi="Arial"/>
          <w:i/>
          <w:color w:val="696969"/>
          <w:sz w:val="18"/>
        </w:rPr>
        <w:t>Up: student</w:t>
      </w:r>
      <w:r>
        <w:rPr>
          <w:rFonts w:ascii="Arial" w:hAnsi="Arial"/>
          <w:i/>
          <w:color w:val="696969"/>
          <w:spacing w:val="-1"/>
          <w:sz w:val="18"/>
        </w:rPr>
        <w:t xml:space="preserve"> </w:t>
      </w:r>
      <w:r>
        <w:rPr>
          <w:rFonts w:ascii="Arial" w:hAnsi="Arial"/>
          <w:i/>
          <w:color w:val="696969"/>
          <w:sz w:val="18"/>
        </w:rPr>
        <w:t>facing</w:t>
      </w:r>
      <w:r>
        <w:rPr>
          <w:rFonts w:ascii="Arial" w:hAnsi="Arial"/>
          <w:i/>
          <w:color w:val="696969"/>
          <w:spacing w:val="-1"/>
          <w:sz w:val="18"/>
        </w:rPr>
        <w:t xml:space="preserve"> </w:t>
      </w:r>
      <w:r>
        <w:rPr>
          <w:rFonts w:ascii="Arial" w:hAnsi="Arial"/>
          <w:i/>
          <w:color w:val="696969"/>
          <w:sz w:val="18"/>
        </w:rPr>
        <w:t>information</w:t>
      </w:r>
      <w:r>
        <w:rPr>
          <w:rFonts w:ascii="Arial" w:hAnsi="Arial"/>
          <w:i/>
          <w:color w:val="696969"/>
          <w:spacing w:val="-1"/>
          <w:sz w:val="18"/>
        </w:rPr>
        <w:t xml:space="preserve"> </w:t>
      </w:r>
      <w:r>
        <w:rPr>
          <w:rFonts w:ascii="Arial" w:hAnsi="Arial"/>
          <w:i/>
          <w:color w:val="696969"/>
          <w:sz w:val="18"/>
        </w:rPr>
        <w:t>compared</w:t>
      </w:r>
      <w:r>
        <w:rPr>
          <w:rFonts w:ascii="Arial" w:hAnsi="Arial"/>
          <w:i/>
          <w:color w:val="696969"/>
          <w:spacing w:val="-1"/>
          <w:sz w:val="18"/>
        </w:rPr>
        <w:t xml:space="preserve"> </w:t>
      </w:r>
      <w:r>
        <w:rPr>
          <w:rFonts w:ascii="Arial" w:hAnsi="Arial"/>
          <w:i/>
          <w:color w:val="696969"/>
          <w:sz w:val="18"/>
        </w:rPr>
        <w:t>with</w:t>
      </w:r>
      <w:r>
        <w:rPr>
          <w:rFonts w:ascii="Arial" w:hAnsi="Arial"/>
          <w:i/>
          <w:color w:val="696969"/>
          <w:spacing w:val="-1"/>
          <w:sz w:val="18"/>
        </w:rPr>
        <w:t xml:space="preserve"> </w:t>
      </w:r>
      <w:r>
        <w:rPr>
          <w:rFonts w:ascii="Arial" w:hAnsi="Arial"/>
          <w:i/>
          <w:color w:val="696969"/>
          <w:sz w:val="18"/>
        </w:rPr>
        <w:t>the</w:t>
      </w:r>
      <w:r>
        <w:rPr>
          <w:rFonts w:ascii="Arial" w:hAnsi="Arial"/>
          <w:i/>
          <w:color w:val="696969"/>
          <w:spacing w:val="-1"/>
          <w:sz w:val="18"/>
        </w:rPr>
        <w:t xml:space="preserve"> </w:t>
      </w:r>
      <w:r>
        <w:rPr>
          <w:rFonts w:ascii="Arial" w:hAnsi="Arial"/>
          <w:i/>
          <w:color w:val="696969"/>
          <w:sz w:val="18"/>
        </w:rPr>
        <w:t xml:space="preserve">grader/rubric </w:t>
      </w:r>
      <w:r>
        <w:rPr>
          <w:rFonts w:ascii="Arial" w:hAnsi="Arial"/>
          <w:i/>
          <w:color w:val="696969"/>
          <w:spacing w:val="-2"/>
          <w:sz w:val="18"/>
        </w:rPr>
        <w:t>expectation.</w:t>
      </w:r>
    </w:p>
    <w:sectPr w:rsidR="00F9164C">
      <w:pgSz w:w="12240" w:h="15840"/>
      <w:pgMar w:top="720" w:right="0" w:bottom="540" w:left="0" w:header="0" w:footer="31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704826" w14:textId="77777777" w:rsidR="00860E2A" w:rsidRDefault="00860E2A">
      <w:r>
        <w:separator/>
      </w:r>
    </w:p>
  </w:endnote>
  <w:endnote w:type="continuationSeparator" w:id="0">
    <w:p w14:paraId="05A63DBE" w14:textId="77777777" w:rsidR="00860E2A" w:rsidRDefault="00860E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Trebuchet MS">
    <w:altName w:val="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9C1D93" w14:textId="77777777" w:rsidR="00F9164C" w:rsidRDefault="00000000">
    <w:pPr>
      <w:pStyle w:val="BodyText"/>
      <w:spacing w:line="200" w:lineRule="exact"/>
      <w:rPr>
        <w:sz w:val="20"/>
      </w:rPr>
    </w:pPr>
    <w:r>
      <w:rPr>
        <w:noProof/>
        <w:sz w:val="20"/>
      </w:rPr>
      <mc:AlternateContent>
        <mc:Choice Requires="wps">
          <w:drawing>
            <wp:anchor distT="0" distB="0" distL="0" distR="0" simplePos="0" relativeHeight="486114304" behindDoc="1" locked="0" layoutInCell="1" allowOverlap="1" wp14:anchorId="035BD03C" wp14:editId="74504D55">
              <wp:simplePos x="0" y="0"/>
              <wp:positionH relativeFrom="page">
                <wp:posOffset>3662426</wp:posOffset>
              </wp:positionH>
              <wp:positionV relativeFrom="page">
                <wp:posOffset>9694577</wp:posOffset>
              </wp:positionV>
              <wp:extent cx="502284" cy="15367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2284" cy="153670"/>
                      </a:xfrm>
                      <a:prstGeom prst="rect">
                        <a:avLst/>
                      </a:prstGeom>
                    </wps:spPr>
                    <wps:txbx>
                      <w:txbxContent>
                        <w:p w14:paraId="132764FC" w14:textId="77777777" w:rsidR="00F9164C" w:rsidRDefault="00000000">
                          <w:pPr>
                            <w:spacing w:before="14"/>
                            <w:ind w:left="20"/>
                            <w:rPr>
                              <w:sz w:val="18"/>
                            </w:rPr>
                          </w:pPr>
                          <w:r>
                            <w:rPr>
                              <w:color w:val="666666"/>
                              <w:sz w:val="14"/>
                            </w:rPr>
                            <w:t xml:space="preserve">Page </w:t>
                          </w:r>
                          <w:r>
                            <w:rPr>
                              <w:spacing w:val="-5"/>
                              <w:sz w:val="18"/>
                            </w:rPr>
                            <w:fldChar w:fldCharType="begin"/>
                          </w:r>
                          <w:r>
                            <w:rPr>
                              <w:spacing w:val="-5"/>
                              <w:sz w:val="18"/>
                            </w:rPr>
                            <w:instrText xml:space="preserve"> PAGE </w:instrText>
                          </w:r>
                          <w:r>
                            <w:rPr>
                              <w:spacing w:val="-5"/>
                              <w:sz w:val="18"/>
                            </w:rPr>
                            <w:fldChar w:fldCharType="separate"/>
                          </w:r>
                          <w:r>
                            <w:rPr>
                              <w:spacing w:val="-5"/>
                              <w:sz w:val="18"/>
                            </w:rPr>
                            <w:t>100</w:t>
                          </w:r>
                          <w:r>
                            <w:rPr>
                              <w:spacing w:val="-5"/>
                              <w:sz w:val="18"/>
                            </w:rPr>
                            <w:fldChar w:fldCharType="end"/>
                          </w:r>
                        </w:p>
                      </w:txbxContent>
                    </wps:txbx>
                    <wps:bodyPr wrap="square" lIns="0" tIns="0" rIns="0" bIns="0" rtlCol="0">
                      <a:noAutofit/>
                    </wps:bodyPr>
                  </wps:wsp>
                </a:graphicData>
              </a:graphic>
            </wp:anchor>
          </w:drawing>
        </mc:Choice>
        <mc:Fallback>
          <w:pict>
            <v:shapetype w14:anchorId="035BD03C" id="_x0000_t202" coordsize="21600,21600" o:spt="202" path="m,l,21600r21600,l21600,xe">
              <v:stroke joinstyle="miter"/>
              <v:path gradientshapeok="t" o:connecttype="rect"/>
            </v:shapetype>
            <v:shape id="Textbox 1" o:spid="_x0000_s1028" type="#_x0000_t202" style="position:absolute;margin-left:288.4pt;margin-top:763.35pt;width:39.55pt;height:12.1pt;z-index:-172021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" filled="f" stroked="f">
              <v:textbox inset="0,0,0,0">
                <w:txbxContent>
                  <w:p w14:paraId="132764FC" w14:textId="77777777" w:rsidR="00F9164C" w:rsidRDefault="00000000">
                    <w:pPr>
                      <w:spacing w:before="14"/>
                      <w:ind w:left="20"/>
                      <w:rPr>
                        <w:sz w:val="18"/>
                      </w:rPr>
                    </w:pPr>
                    <w:r>
                      <w:rPr>
                        <w:color w:val="666666"/>
                        <w:sz w:val="14"/>
                      </w:rPr>
                      <w:t xml:space="preserve">Page </w:t>
                    </w:r>
                    <w:r>
                      <w:rPr>
                        <w:spacing w:val="-5"/>
                        <w:sz w:val="18"/>
                      </w:rPr>
                      <w:fldChar w:fldCharType="begin"/>
                    </w:r>
                    <w:r>
                      <w:rPr>
                        <w:spacing w:val="-5"/>
                        <w:sz w:val="18"/>
                      </w:rPr>
                      <w:instrText xml:space="preserve"> PAGE </w:instrText>
                    </w:r>
                    <w:r>
                      <w:rPr>
                        <w:spacing w:val="-5"/>
                        <w:sz w:val="18"/>
                      </w:rPr>
                      <w:fldChar w:fldCharType="separate"/>
                    </w:r>
                    <w:r>
                      <w:rPr>
                        <w:spacing w:val="-5"/>
                        <w:sz w:val="18"/>
                      </w:rPr>
                      <w:t>100</w:t>
                    </w:r>
                    <w:r>
                      <w:rPr>
                        <w:spacing w:val="-5"/>
                        <w:sz w:val="18"/>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D0E18A" w14:textId="77777777" w:rsidR="00860E2A" w:rsidRDefault="00860E2A">
      <w:r>
        <w:separator/>
      </w:r>
    </w:p>
  </w:footnote>
  <w:footnote w:type="continuationSeparator" w:id="0">
    <w:p w14:paraId="23A2377F" w14:textId="77777777" w:rsidR="00860E2A" w:rsidRDefault="00860E2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7E0E9B"/>
    <w:multiLevelType w:val="hybridMultilevel"/>
    <w:tmpl w:val="BD4EF6E6"/>
    <w:lvl w:ilvl="0" w:tplc="6D46A780">
      <w:numFmt w:val="bullet"/>
      <w:lvlText w:val=""/>
      <w:lvlJc w:val="left"/>
      <w:pPr>
        <w:ind w:left="1195" w:hanging="360"/>
      </w:pPr>
      <w:rPr>
        <w:rFonts w:ascii="Symbol" w:eastAsia="Symbol" w:hAnsi="Symbol" w:cs="Symbol" w:hint="default"/>
        <w:b w:val="0"/>
        <w:bCs w:val="0"/>
        <w:i w:val="0"/>
        <w:iCs w:val="0"/>
        <w:spacing w:val="0"/>
        <w:w w:val="100"/>
        <w:sz w:val="18"/>
        <w:szCs w:val="18"/>
        <w:lang w:val="en-US" w:eastAsia="en-US" w:bidi="ar-SA"/>
      </w:rPr>
    </w:lvl>
    <w:lvl w:ilvl="1" w:tplc="8312E182">
      <w:numFmt w:val="bullet"/>
      <w:lvlText w:val="•"/>
      <w:lvlJc w:val="left"/>
      <w:pPr>
        <w:ind w:left="2304" w:hanging="360"/>
      </w:pPr>
      <w:rPr>
        <w:rFonts w:hint="default"/>
        <w:lang w:val="en-US" w:eastAsia="en-US" w:bidi="ar-SA"/>
      </w:rPr>
    </w:lvl>
    <w:lvl w:ilvl="2" w:tplc="E72E93CC">
      <w:numFmt w:val="bullet"/>
      <w:lvlText w:val="•"/>
      <w:lvlJc w:val="left"/>
      <w:pPr>
        <w:ind w:left="3408" w:hanging="360"/>
      </w:pPr>
      <w:rPr>
        <w:rFonts w:hint="default"/>
        <w:lang w:val="en-US" w:eastAsia="en-US" w:bidi="ar-SA"/>
      </w:rPr>
    </w:lvl>
    <w:lvl w:ilvl="3" w:tplc="85582548">
      <w:numFmt w:val="bullet"/>
      <w:lvlText w:val="•"/>
      <w:lvlJc w:val="left"/>
      <w:pPr>
        <w:ind w:left="4512" w:hanging="360"/>
      </w:pPr>
      <w:rPr>
        <w:rFonts w:hint="default"/>
        <w:lang w:val="en-US" w:eastAsia="en-US" w:bidi="ar-SA"/>
      </w:rPr>
    </w:lvl>
    <w:lvl w:ilvl="4" w:tplc="9A508118">
      <w:numFmt w:val="bullet"/>
      <w:lvlText w:val="•"/>
      <w:lvlJc w:val="left"/>
      <w:pPr>
        <w:ind w:left="5616" w:hanging="360"/>
      </w:pPr>
      <w:rPr>
        <w:rFonts w:hint="default"/>
        <w:lang w:val="en-US" w:eastAsia="en-US" w:bidi="ar-SA"/>
      </w:rPr>
    </w:lvl>
    <w:lvl w:ilvl="5" w:tplc="E0B4036E">
      <w:numFmt w:val="bullet"/>
      <w:lvlText w:val="•"/>
      <w:lvlJc w:val="left"/>
      <w:pPr>
        <w:ind w:left="6720" w:hanging="360"/>
      </w:pPr>
      <w:rPr>
        <w:rFonts w:hint="default"/>
        <w:lang w:val="en-US" w:eastAsia="en-US" w:bidi="ar-SA"/>
      </w:rPr>
    </w:lvl>
    <w:lvl w:ilvl="6" w:tplc="0206E496">
      <w:numFmt w:val="bullet"/>
      <w:lvlText w:val="•"/>
      <w:lvlJc w:val="left"/>
      <w:pPr>
        <w:ind w:left="7824" w:hanging="360"/>
      </w:pPr>
      <w:rPr>
        <w:rFonts w:hint="default"/>
        <w:lang w:val="en-US" w:eastAsia="en-US" w:bidi="ar-SA"/>
      </w:rPr>
    </w:lvl>
    <w:lvl w:ilvl="7" w:tplc="FC32CD66">
      <w:numFmt w:val="bullet"/>
      <w:lvlText w:val="•"/>
      <w:lvlJc w:val="left"/>
      <w:pPr>
        <w:ind w:left="8928" w:hanging="360"/>
      </w:pPr>
      <w:rPr>
        <w:rFonts w:hint="default"/>
        <w:lang w:val="en-US" w:eastAsia="en-US" w:bidi="ar-SA"/>
      </w:rPr>
    </w:lvl>
    <w:lvl w:ilvl="8" w:tplc="378EB87A">
      <w:numFmt w:val="bullet"/>
      <w:lvlText w:val="•"/>
      <w:lvlJc w:val="left"/>
      <w:pPr>
        <w:ind w:left="10032" w:hanging="360"/>
      </w:pPr>
      <w:rPr>
        <w:rFonts w:hint="default"/>
        <w:lang w:val="en-US" w:eastAsia="en-US" w:bidi="ar-SA"/>
      </w:rPr>
    </w:lvl>
  </w:abstractNum>
  <w:num w:numId="1" w16cid:durableId="20214676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F9164C"/>
    <w:rsid w:val="00045A91"/>
    <w:rsid w:val="00341EF3"/>
    <w:rsid w:val="003929D1"/>
    <w:rsid w:val="00421BCA"/>
    <w:rsid w:val="004A7DD0"/>
    <w:rsid w:val="0080543E"/>
    <w:rsid w:val="00860E2A"/>
    <w:rsid w:val="00863AE3"/>
    <w:rsid w:val="00992F27"/>
    <w:rsid w:val="00B265D4"/>
    <w:rsid w:val="00B76189"/>
    <w:rsid w:val="00DD0FEB"/>
    <w:rsid w:val="00F916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EF286F"/>
  <w15:docId w15:val="{67054DB8-8AF0-4CEE-A0CC-3E106BF6DC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spacing w:before="246"/>
      <w:ind w:left="10" w:right="10"/>
      <w:jc w:val="center"/>
      <w:outlineLvl w:val="0"/>
    </w:pPr>
    <w:rPr>
      <w:rFonts w:ascii="Trebuchet MS" w:eastAsia="Trebuchet MS" w:hAnsi="Trebuchet MS" w:cs="Trebuchet MS"/>
      <w:b/>
      <w:bCs/>
      <w:sz w:val="52"/>
      <w:szCs w:val="52"/>
    </w:rPr>
  </w:style>
  <w:style w:type="paragraph" w:styleId="Heading2">
    <w:name w:val="heading 2"/>
    <w:basedOn w:val="Normal"/>
    <w:uiPriority w:val="9"/>
    <w:unhideWhenUsed/>
    <w:qFormat/>
    <w:pPr>
      <w:spacing w:before="26"/>
      <w:ind w:left="4"/>
      <w:jc w:val="center"/>
      <w:outlineLvl w:val="1"/>
    </w:pPr>
    <w:rPr>
      <w:rFonts w:ascii="Arial" w:eastAsia="Arial" w:hAnsi="Arial" w:cs="Arial"/>
      <w:b/>
      <w:bCs/>
      <w:sz w:val="36"/>
      <w:szCs w:val="36"/>
    </w:rPr>
  </w:style>
  <w:style w:type="paragraph" w:styleId="Heading3">
    <w:name w:val="heading 3"/>
    <w:basedOn w:val="Normal"/>
    <w:uiPriority w:val="9"/>
    <w:unhideWhenUsed/>
    <w:qFormat/>
    <w:pPr>
      <w:spacing w:before="70"/>
      <w:ind w:left="835"/>
      <w:outlineLvl w:val="2"/>
    </w:pPr>
    <w:rPr>
      <w:rFonts w:ascii="Trebuchet MS" w:eastAsia="Trebuchet MS" w:hAnsi="Trebuchet MS" w:cs="Trebuchet MS"/>
      <w:b/>
      <w:bCs/>
      <w:sz w:val="33"/>
      <w:szCs w:val="33"/>
    </w:rPr>
  </w:style>
  <w:style w:type="paragraph" w:styleId="Heading4">
    <w:name w:val="heading 4"/>
    <w:basedOn w:val="Normal"/>
    <w:uiPriority w:val="9"/>
    <w:unhideWhenUsed/>
    <w:qFormat/>
    <w:pPr>
      <w:spacing w:before="69"/>
      <w:ind w:left="835"/>
      <w:outlineLvl w:val="3"/>
    </w:pPr>
    <w:rPr>
      <w:rFonts w:ascii="Arial" w:eastAsia="Arial" w:hAnsi="Arial" w:cs="Arial"/>
      <w:b/>
      <w:bCs/>
      <w:sz w:val="30"/>
      <w:szCs w:val="30"/>
    </w:rPr>
  </w:style>
  <w:style w:type="paragraph" w:styleId="Heading5">
    <w:name w:val="heading 5"/>
    <w:basedOn w:val="Normal"/>
    <w:uiPriority w:val="9"/>
    <w:unhideWhenUsed/>
    <w:qFormat/>
    <w:pPr>
      <w:spacing w:before="73"/>
      <w:ind w:left="835"/>
      <w:outlineLvl w:val="4"/>
    </w:pPr>
    <w:rPr>
      <w:rFonts w:ascii="Arial" w:eastAsia="Arial" w:hAnsi="Arial" w:cs="Arial"/>
      <w:b/>
      <w:bCs/>
      <w:sz w:val="29"/>
      <w:szCs w:val="29"/>
    </w:rPr>
  </w:style>
  <w:style w:type="paragraph" w:styleId="Heading6">
    <w:name w:val="heading 6"/>
    <w:basedOn w:val="Normal"/>
    <w:uiPriority w:val="9"/>
    <w:unhideWhenUsed/>
    <w:qFormat/>
    <w:pPr>
      <w:spacing w:before="72"/>
      <w:ind w:left="835" w:right="871"/>
      <w:outlineLvl w:val="5"/>
    </w:pPr>
    <w:rPr>
      <w:rFonts w:ascii="Trebuchet MS" w:eastAsia="Trebuchet MS" w:hAnsi="Trebuchet MS" w:cs="Trebuchet MS"/>
      <w:b/>
      <w:bCs/>
      <w:sz w:val="27"/>
      <w:szCs w:val="27"/>
    </w:rPr>
  </w:style>
  <w:style w:type="paragraph" w:styleId="Heading7">
    <w:name w:val="heading 7"/>
    <w:basedOn w:val="Normal"/>
    <w:uiPriority w:val="1"/>
    <w:qFormat/>
    <w:pPr>
      <w:ind w:left="835"/>
      <w:outlineLvl w:val="6"/>
    </w:pPr>
    <w:rPr>
      <w:rFonts w:ascii="Arial" w:eastAsia="Arial" w:hAnsi="Arial" w:cs="Arial"/>
      <w:b/>
      <w:bCs/>
    </w:rPr>
  </w:style>
  <w:style w:type="paragraph" w:styleId="Heading8">
    <w:name w:val="heading 8"/>
    <w:basedOn w:val="Normal"/>
    <w:uiPriority w:val="1"/>
    <w:qFormat/>
    <w:pPr>
      <w:spacing w:before="73"/>
      <w:ind w:left="835"/>
      <w:outlineLvl w:val="7"/>
    </w:pPr>
    <w:rPr>
      <w:rFonts w:ascii="Arial" w:eastAsia="Arial" w:hAnsi="Arial" w:cs="Arial"/>
      <w:b/>
      <w:bCs/>
      <w:sz w:val="21"/>
      <w:szCs w:val="21"/>
    </w:rPr>
  </w:style>
  <w:style w:type="paragraph" w:styleId="Heading9">
    <w:name w:val="heading 9"/>
    <w:basedOn w:val="Normal"/>
    <w:uiPriority w:val="1"/>
    <w:qFormat/>
    <w:pPr>
      <w:ind w:left="835"/>
      <w:outlineLvl w:val="8"/>
    </w:pPr>
    <w:rPr>
      <w:rFonts w:ascii="Arial" w:eastAsia="Arial" w:hAnsi="Arial" w:cs="Arial"/>
      <w:b/>
      <w:bCs/>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18"/>
      <w:szCs w:val="18"/>
    </w:rPr>
  </w:style>
  <w:style w:type="paragraph" w:styleId="ListParagraph">
    <w:name w:val="List Paragraph"/>
    <w:basedOn w:val="Normal"/>
    <w:uiPriority w:val="1"/>
    <w:qFormat/>
    <w:pPr>
      <w:spacing w:before="24"/>
      <w:ind w:left="1195" w:hanging="360"/>
    </w:pPr>
  </w:style>
  <w:style w:type="paragraph" w:customStyle="1" w:styleId="TableParagraph">
    <w:name w:val="Table Paragraph"/>
    <w:basedOn w:val="Normal"/>
    <w:uiPriority w:val="1"/>
    <w:qFormat/>
    <w:pPr>
      <w:ind w:left="7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image" Target="media/image110.jpeg"/><Relationship Id="rId21" Type="http://schemas.openxmlformats.org/officeDocument/2006/relationships/image" Target="media/image14.jpeg"/><Relationship Id="rId42" Type="http://schemas.openxmlformats.org/officeDocument/2006/relationships/image" Target="media/image35.png"/><Relationship Id="rId63" Type="http://schemas.openxmlformats.org/officeDocument/2006/relationships/image" Target="media/image56.jpeg"/><Relationship Id="rId84" Type="http://schemas.openxmlformats.org/officeDocument/2006/relationships/image" Target="media/image77.png"/><Relationship Id="rId138" Type="http://schemas.openxmlformats.org/officeDocument/2006/relationships/image" Target="media/image131.jpeg"/><Relationship Id="rId159" Type="http://schemas.openxmlformats.org/officeDocument/2006/relationships/image" Target="media/image152.jpeg"/><Relationship Id="rId107" Type="http://schemas.openxmlformats.org/officeDocument/2006/relationships/image" Target="media/image100.png"/><Relationship Id="rId11" Type="http://schemas.openxmlformats.org/officeDocument/2006/relationships/image" Target="media/image4.jpeg"/><Relationship Id="rId32" Type="http://schemas.openxmlformats.org/officeDocument/2006/relationships/image" Target="media/image25.jpeg"/><Relationship Id="rId53" Type="http://schemas.openxmlformats.org/officeDocument/2006/relationships/image" Target="media/image46.jpeg"/><Relationship Id="rId74" Type="http://schemas.openxmlformats.org/officeDocument/2006/relationships/image" Target="media/image67.jpeg"/><Relationship Id="rId128" Type="http://schemas.openxmlformats.org/officeDocument/2006/relationships/image" Target="media/image121.jpeg"/><Relationship Id="rId149" Type="http://schemas.openxmlformats.org/officeDocument/2006/relationships/image" Target="media/image142.jpeg"/><Relationship Id="rId5" Type="http://schemas.openxmlformats.org/officeDocument/2006/relationships/footnotes" Target="footnotes.xml"/><Relationship Id="rId95" Type="http://schemas.openxmlformats.org/officeDocument/2006/relationships/image" Target="media/image88.jpeg"/><Relationship Id="rId160" Type="http://schemas.openxmlformats.org/officeDocument/2006/relationships/image" Target="media/image153.jpeg"/><Relationship Id="rId22" Type="http://schemas.openxmlformats.org/officeDocument/2006/relationships/image" Target="media/image15.jpeg"/><Relationship Id="rId43" Type="http://schemas.openxmlformats.org/officeDocument/2006/relationships/image" Target="media/image36.jpeg"/><Relationship Id="rId64" Type="http://schemas.openxmlformats.org/officeDocument/2006/relationships/image" Target="media/image57.jpeg"/><Relationship Id="rId118" Type="http://schemas.openxmlformats.org/officeDocument/2006/relationships/image" Target="media/image111.jpeg"/><Relationship Id="rId139" Type="http://schemas.openxmlformats.org/officeDocument/2006/relationships/image" Target="media/image132.jpeg"/><Relationship Id="rId85" Type="http://schemas.openxmlformats.org/officeDocument/2006/relationships/image" Target="media/image78.jpeg"/><Relationship Id="rId150" Type="http://schemas.openxmlformats.org/officeDocument/2006/relationships/image" Target="media/image143.jpeg"/><Relationship Id="rId12" Type="http://schemas.openxmlformats.org/officeDocument/2006/relationships/image" Target="media/image5.png"/><Relationship Id="rId17" Type="http://schemas.openxmlformats.org/officeDocument/2006/relationships/image" Target="media/image10.jpeg"/><Relationship Id="rId33" Type="http://schemas.openxmlformats.org/officeDocument/2006/relationships/image" Target="media/image26.png"/><Relationship Id="rId38" Type="http://schemas.openxmlformats.org/officeDocument/2006/relationships/image" Target="media/image31.jpeg"/><Relationship Id="rId59" Type="http://schemas.openxmlformats.org/officeDocument/2006/relationships/image" Target="media/image52.jpeg"/><Relationship Id="rId103" Type="http://schemas.openxmlformats.org/officeDocument/2006/relationships/image" Target="media/image96.jpeg"/><Relationship Id="rId108" Type="http://schemas.openxmlformats.org/officeDocument/2006/relationships/image" Target="media/image101.png"/><Relationship Id="rId124" Type="http://schemas.openxmlformats.org/officeDocument/2006/relationships/image" Target="media/image117.png"/><Relationship Id="rId129" Type="http://schemas.openxmlformats.org/officeDocument/2006/relationships/image" Target="media/image122.jpeg"/><Relationship Id="rId54" Type="http://schemas.openxmlformats.org/officeDocument/2006/relationships/image" Target="media/image47.png"/><Relationship Id="rId70" Type="http://schemas.openxmlformats.org/officeDocument/2006/relationships/image" Target="media/image63.jpeg"/><Relationship Id="rId75" Type="http://schemas.openxmlformats.org/officeDocument/2006/relationships/image" Target="media/image68.jpeg"/><Relationship Id="rId91" Type="http://schemas.openxmlformats.org/officeDocument/2006/relationships/image" Target="media/image84.jpeg"/><Relationship Id="rId96" Type="http://schemas.openxmlformats.org/officeDocument/2006/relationships/image" Target="media/image89.png"/><Relationship Id="rId140" Type="http://schemas.openxmlformats.org/officeDocument/2006/relationships/image" Target="media/image133.jpeg"/><Relationship Id="rId145" Type="http://schemas.openxmlformats.org/officeDocument/2006/relationships/image" Target="media/image138.jpeg"/><Relationship Id="rId161" Type="http://schemas.openxmlformats.org/officeDocument/2006/relationships/image" Target="media/image154.jpeg"/><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image" Target="media/image16.png"/><Relationship Id="rId28" Type="http://schemas.openxmlformats.org/officeDocument/2006/relationships/image" Target="media/image21.png"/><Relationship Id="rId49" Type="http://schemas.openxmlformats.org/officeDocument/2006/relationships/image" Target="media/image42.png"/><Relationship Id="rId114" Type="http://schemas.openxmlformats.org/officeDocument/2006/relationships/image" Target="media/image107.jpeg"/><Relationship Id="rId119" Type="http://schemas.openxmlformats.org/officeDocument/2006/relationships/image" Target="media/image112.jpeg"/><Relationship Id="rId44" Type="http://schemas.openxmlformats.org/officeDocument/2006/relationships/image" Target="media/image37.jpeg"/><Relationship Id="rId60" Type="http://schemas.openxmlformats.org/officeDocument/2006/relationships/image" Target="media/image53.jpeg"/><Relationship Id="rId65" Type="http://schemas.openxmlformats.org/officeDocument/2006/relationships/image" Target="media/image58.jpeg"/><Relationship Id="rId81" Type="http://schemas.openxmlformats.org/officeDocument/2006/relationships/image" Target="media/image74.png"/><Relationship Id="rId86" Type="http://schemas.openxmlformats.org/officeDocument/2006/relationships/image" Target="media/image79.jpeg"/><Relationship Id="rId130" Type="http://schemas.openxmlformats.org/officeDocument/2006/relationships/image" Target="media/image123.jpeg"/><Relationship Id="rId135" Type="http://schemas.openxmlformats.org/officeDocument/2006/relationships/image" Target="media/image128.jpeg"/><Relationship Id="rId151" Type="http://schemas.openxmlformats.org/officeDocument/2006/relationships/image" Target="media/image144.jpeg"/><Relationship Id="rId156" Type="http://schemas.openxmlformats.org/officeDocument/2006/relationships/image" Target="media/image149.jpeg"/><Relationship Id="rId13" Type="http://schemas.openxmlformats.org/officeDocument/2006/relationships/image" Target="media/image6.jpeg"/><Relationship Id="rId18" Type="http://schemas.openxmlformats.org/officeDocument/2006/relationships/image" Target="media/image11.jpeg"/><Relationship Id="rId39" Type="http://schemas.openxmlformats.org/officeDocument/2006/relationships/image" Target="media/image32.png"/><Relationship Id="rId109" Type="http://schemas.openxmlformats.org/officeDocument/2006/relationships/image" Target="media/image102.png"/><Relationship Id="rId34" Type="http://schemas.openxmlformats.org/officeDocument/2006/relationships/image" Target="media/image27.png"/><Relationship Id="rId50" Type="http://schemas.openxmlformats.org/officeDocument/2006/relationships/image" Target="media/image43.jpeg"/><Relationship Id="rId55" Type="http://schemas.openxmlformats.org/officeDocument/2006/relationships/image" Target="media/image48.jpeg"/><Relationship Id="rId76" Type="http://schemas.openxmlformats.org/officeDocument/2006/relationships/image" Target="media/image69.jpeg"/><Relationship Id="rId97" Type="http://schemas.openxmlformats.org/officeDocument/2006/relationships/image" Target="media/image90.jpeg"/><Relationship Id="rId104" Type="http://schemas.openxmlformats.org/officeDocument/2006/relationships/image" Target="media/image97.png"/><Relationship Id="rId120" Type="http://schemas.openxmlformats.org/officeDocument/2006/relationships/image" Target="media/image113.jpeg"/><Relationship Id="rId125" Type="http://schemas.openxmlformats.org/officeDocument/2006/relationships/image" Target="media/image118.png"/><Relationship Id="rId141" Type="http://schemas.openxmlformats.org/officeDocument/2006/relationships/image" Target="media/image134.jpeg"/><Relationship Id="rId146" Type="http://schemas.openxmlformats.org/officeDocument/2006/relationships/image" Target="media/image139.jpeg"/><Relationship Id="rId7" Type="http://schemas.openxmlformats.org/officeDocument/2006/relationships/footer" Target="footer1.xml"/><Relationship Id="rId71" Type="http://schemas.openxmlformats.org/officeDocument/2006/relationships/image" Target="media/image64.jpeg"/><Relationship Id="rId92" Type="http://schemas.openxmlformats.org/officeDocument/2006/relationships/image" Target="media/image85.jpeg"/><Relationship Id="rId162" Type="http://schemas.openxmlformats.org/officeDocument/2006/relationships/image" Target="media/image155.jpeg"/><Relationship Id="rId2" Type="http://schemas.openxmlformats.org/officeDocument/2006/relationships/styles" Target="styles.xml"/><Relationship Id="rId29" Type="http://schemas.openxmlformats.org/officeDocument/2006/relationships/image" Target="media/image22.jpeg"/><Relationship Id="rId24" Type="http://schemas.openxmlformats.org/officeDocument/2006/relationships/image" Target="media/image17.jpeg"/><Relationship Id="rId40" Type="http://schemas.openxmlformats.org/officeDocument/2006/relationships/image" Target="media/image33.png"/><Relationship Id="rId45" Type="http://schemas.openxmlformats.org/officeDocument/2006/relationships/image" Target="media/image38.jpeg"/><Relationship Id="rId66" Type="http://schemas.openxmlformats.org/officeDocument/2006/relationships/image" Target="media/image59.jpeg"/><Relationship Id="rId87" Type="http://schemas.openxmlformats.org/officeDocument/2006/relationships/image" Target="media/image80.jpeg"/><Relationship Id="rId110" Type="http://schemas.openxmlformats.org/officeDocument/2006/relationships/image" Target="media/image103.png"/><Relationship Id="rId115" Type="http://schemas.openxmlformats.org/officeDocument/2006/relationships/image" Target="media/image108.png"/><Relationship Id="rId131" Type="http://schemas.openxmlformats.org/officeDocument/2006/relationships/image" Target="media/image124.jpeg"/><Relationship Id="rId136" Type="http://schemas.openxmlformats.org/officeDocument/2006/relationships/image" Target="media/image129.jpeg"/><Relationship Id="rId157" Type="http://schemas.openxmlformats.org/officeDocument/2006/relationships/image" Target="media/image150.jpeg"/><Relationship Id="rId61" Type="http://schemas.openxmlformats.org/officeDocument/2006/relationships/image" Target="media/image54.jpeg"/><Relationship Id="rId82" Type="http://schemas.openxmlformats.org/officeDocument/2006/relationships/image" Target="media/image75.png"/><Relationship Id="rId152" Type="http://schemas.openxmlformats.org/officeDocument/2006/relationships/image" Target="media/image145.jpeg"/><Relationship Id="rId19" Type="http://schemas.openxmlformats.org/officeDocument/2006/relationships/image" Target="media/image12.jpeg"/><Relationship Id="rId14" Type="http://schemas.openxmlformats.org/officeDocument/2006/relationships/image" Target="media/image7.jpeg"/><Relationship Id="rId30" Type="http://schemas.openxmlformats.org/officeDocument/2006/relationships/image" Target="media/image23.jpeg"/><Relationship Id="rId35" Type="http://schemas.openxmlformats.org/officeDocument/2006/relationships/image" Target="media/image28.jpeg"/><Relationship Id="rId56" Type="http://schemas.openxmlformats.org/officeDocument/2006/relationships/image" Target="media/image49.jpeg"/><Relationship Id="rId77" Type="http://schemas.openxmlformats.org/officeDocument/2006/relationships/image" Target="media/image70.jpeg"/><Relationship Id="rId100" Type="http://schemas.openxmlformats.org/officeDocument/2006/relationships/image" Target="media/image93.png"/><Relationship Id="rId105" Type="http://schemas.openxmlformats.org/officeDocument/2006/relationships/image" Target="media/image98.jpeg"/><Relationship Id="rId126" Type="http://schemas.openxmlformats.org/officeDocument/2006/relationships/image" Target="media/image119.jpeg"/><Relationship Id="rId147" Type="http://schemas.openxmlformats.org/officeDocument/2006/relationships/image" Target="media/image140.jpeg"/><Relationship Id="rId8" Type="http://schemas.openxmlformats.org/officeDocument/2006/relationships/image" Target="media/image1.jpeg"/><Relationship Id="rId51" Type="http://schemas.openxmlformats.org/officeDocument/2006/relationships/image" Target="media/image44.jpeg"/><Relationship Id="rId72" Type="http://schemas.openxmlformats.org/officeDocument/2006/relationships/image" Target="media/image65.jpeg"/><Relationship Id="rId93" Type="http://schemas.openxmlformats.org/officeDocument/2006/relationships/image" Target="media/image86.png"/><Relationship Id="rId98" Type="http://schemas.openxmlformats.org/officeDocument/2006/relationships/image" Target="media/image91.png"/><Relationship Id="rId121" Type="http://schemas.openxmlformats.org/officeDocument/2006/relationships/image" Target="media/image114.jpeg"/><Relationship Id="rId142" Type="http://schemas.openxmlformats.org/officeDocument/2006/relationships/image" Target="media/image135.jpeg"/><Relationship Id="rId163" Type="http://schemas.openxmlformats.org/officeDocument/2006/relationships/image" Target="media/image156.jpeg"/><Relationship Id="rId3" Type="http://schemas.openxmlformats.org/officeDocument/2006/relationships/settings" Target="settings.xml"/><Relationship Id="rId25" Type="http://schemas.openxmlformats.org/officeDocument/2006/relationships/image" Target="media/image18.jpeg"/><Relationship Id="rId46" Type="http://schemas.openxmlformats.org/officeDocument/2006/relationships/image" Target="media/image39.jpeg"/><Relationship Id="rId67" Type="http://schemas.openxmlformats.org/officeDocument/2006/relationships/image" Target="media/image60.png"/><Relationship Id="rId116" Type="http://schemas.openxmlformats.org/officeDocument/2006/relationships/image" Target="media/image109.png"/><Relationship Id="rId137" Type="http://schemas.openxmlformats.org/officeDocument/2006/relationships/image" Target="media/image130.jpeg"/><Relationship Id="rId158" Type="http://schemas.openxmlformats.org/officeDocument/2006/relationships/image" Target="media/image151.jpeg"/><Relationship Id="rId20" Type="http://schemas.openxmlformats.org/officeDocument/2006/relationships/image" Target="media/image13.png"/><Relationship Id="rId41" Type="http://schemas.openxmlformats.org/officeDocument/2006/relationships/image" Target="media/image34.jpeg"/><Relationship Id="rId62" Type="http://schemas.openxmlformats.org/officeDocument/2006/relationships/image" Target="media/image55.jpeg"/><Relationship Id="rId83" Type="http://schemas.openxmlformats.org/officeDocument/2006/relationships/image" Target="media/image76.jpeg"/><Relationship Id="rId88" Type="http://schemas.openxmlformats.org/officeDocument/2006/relationships/image" Target="media/image81.png"/><Relationship Id="rId111" Type="http://schemas.openxmlformats.org/officeDocument/2006/relationships/image" Target="media/image104.jpeg"/><Relationship Id="rId132" Type="http://schemas.openxmlformats.org/officeDocument/2006/relationships/image" Target="media/image125.jpeg"/><Relationship Id="rId153" Type="http://schemas.openxmlformats.org/officeDocument/2006/relationships/image" Target="media/image146.jpeg"/><Relationship Id="rId15" Type="http://schemas.openxmlformats.org/officeDocument/2006/relationships/image" Target="media/image8.png"/><Relationship Id="rId36" Type="http://schemas.openxmlformats.org/officeDocument/2006/relationships/image" Target="media/image29.jpeg"/><Relationship Id="rId57" Type="http://schemas.openxmlformats.org/officeDocument/2006/relationships/image" Target="media/image50.jpeg"/><Relationship Id="rId106" Type="http://schemas.openxmlformats.org/officeDocument/2006/relationships/image" Target="media/image99.png"/><Relationship Id="rId127" Type="http://schemas.openxmlformats.org/officeDocument/2006/relationships/image" Target="media/image120.jpeg"/><Relationship Id="rId10" Type="http://schemas.openxmlformats.org/officeDocument/2006/relationships/image" Target="media/image3.jpeg"/><Relationship Id="rId31" Type="http://schemas.openxmlformats.org/officeDocument/2006/relationships/image" Target="media/image24.jpeg"/><Relationship Id="rId52" Type="http://schemas.openxmlformats.org/officeDocument/2006/relationships/image" Target="media/image45.jpeg"/><Relationship Id="rId73" Type="http://schemas.openxmlformats.org/officeDocument/2006/relationships/image" Target="media/image66.jpeg"/><Relationship Id="rId78" Type="http://schemas.openxmlformats.org/officeDocument/2006/relationships/image" Target="media/image71.jpeg"/><Relationship Id="rId94" Type="http://schemas.openxmlformats.org/officeDocument/2006/relationships/image" Target="media/image87.jpeg"/><Relationship Id="rId99" Type="http://schemas.openxmlformats.org/officeDocument/2006/relationships/image" Target="media/image92.jpeg"/><Relationship Id="rId101" Type="http://schemas.openxmlformats.org/officeDocument/2006/relationships/image" Target="media/image94.jpeg"/><Relationship Id="rId122" Type="http://schemas.openxmlformats.org/officeDocument/2006/relationships/image" Target="media/image115.jpeg"/><Relationship Id="rId143" Type="http://schemas.openxmlformats.org/officeDocument/2006/relationships/image" Target="media/image136.jpeg"/><Relationship Id="rId148" Type="http://schemas.openxmlformats.org/officeDocument/2006/relationships/image" Target="media/image141.jpeg"/><Relationship Id="rId16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jpeg"/><Relationship Id="rId26" Type="http://schemas.openxmlformats.org/officeDocument/2006/relationships/image" Target="media/image19.jpeg"/><Relationship Id="rId47" Type="http://schemas.openxmlformats.org/officeDocument/2006/relationships/image" Target="media/image40.png"/><Relationship Id="rId68" Type="http://schemas.openxmlformats.org/officeDocument/2006/relationships/image" Target="media/image61.jpeg"/><Relationship Id="rId89" Type="http://schemas.openxmlformats.org/officeDocument/2006/relationships/image" Target="media/image82.jpeg"/><Relationship Id="rId112" Type="http://schemas.openxmlformats.org/officeDocument/2006/relationships/image" Target="media/image105.jpeg"/><Relationship Id="rId133" Type="http://schemas.openxmlformats.org/officeDocument/2006/relationships/image" Target="media/image126.jpeg"/><Relationship Id="rId154" Type="http://schemas.openxmlformats.org/officeDocument/2006/relationships/image" Target="media/image147.jpeg"/><Relationship Id="rId16" Type="http://schemas.openxmlformats.org/officeDocument/2006/relationships/image" Target="media/image9.jpeg"/><Relationship Id="rId37" Type="http://schemas.openxmlformats.org/officeDocument/2006/relationships/image" Target="media/image30.jpeg"/><Relationship Id="rId58" Type="http://schemas.openxmlformats.org/officeDocument/2006/relationships/image" Target="media/image51.jpeg"/><Relationship Id="rId79" Type="http://schemas.openxmlformats.org/officeDocument/2006/relationships/image" Target="media/image72.jpeg"/><Relationship Id="rId102" Type="http://schemas.openxmlformats.org/officeDocument/2006/relationships/image" Target="media/image95.png"/><Relationship Id="rId123" Type="http://schemas.openxmlformats.org/officeDocument/2006/relationships/image" Target="media/image116.png"/><Relationship Id="rId144" Type="http://schemas.openxmlformats.org/officeDocument/2006/relationships/image" Target="media/image137.jpeg"/><Relationship Id="rId90" Type="http://schemas.openxmlformats.org/officeDocument/2006/relationships/image" Target="media/image83.jpeg"/><Relationship Id="rId165" Type="http://schemas.openxmlformats.org/officeDocument/2006/relationships/theme" Target="theme/theme1.xml"/><Relationship Id="rId27" Type="http://schemas.openxmlformats.org/officeDocument/2006/relationships/image" Target="media/image20.jpeg"/><Relationship Id="rId48" Type="http://schemas.openxmlformats.org/officeDocument/2006/relationships/image" Target="media/image41.png"/><Relationship Id="rId69" Type="http://schemas.openxmlformats.org/officeDocument/2006/relationships/image" Target="media/image62.jpeg"/><Relationship Id="rId113" Type="http://schemas.openxmlformats.org/officeDocument/2006/relationships/image" Target="media/image106.png"/><Relationship Id="rId134" Type="http://schemas.openxmlformats.org/officeDocument/2006/relationships/image" Target="media/image127.jpeg"/><Relationship Id="rId80" Type="http://schemas.openxmlformats.org/officeDocument/2006/relationships/image" Target="media/image73.png"/><Relationship Id="rId155" Type="http://schemas.openxmlformats.org/officeDocument/2006/relationships/image" Target="media/image14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67</TotalTime>
  <Pages>155</Pages>
  <Words>16947</Words>
  <Characters>96598</Characters>
  <Application>Microsoft Office Word</Application>
  <DocSecurity>0</DocSecurity>
  <Lines>804</Lines>
  <Paragraphs>226</Paragraphs>
  <ScaleCrop>false</ScaleCrop>
  <Company/>
  <LinksUpToDate>false</LinksUpToDate>
  <CharactersWithSpaces>113319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Kawyn, Kayla</dc:creator>
  <cp:lastModifiedBy>abdullah ejaz</cp:lastModifiedBy>
  <cp:revision>8</cp:revision>
  <dcterms:created xsi:type="dcterms:W3CDTF">2026-09-24T17:40:00Z</dcterms:created>
  <dcterms:modified xsi:type="dcterms:W3CDTF">2026-09-27T13:42:00Z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2026-09-24T00:00:00Z</vt:filetime>
  </property>
  <property fmtid="{D5CDD505-2E9C-101B-9397-08002B2CF9AE}" pid="4" name="Creator">
    <vt:lpwstr>Microsoft Word</vt:lpwstr>
  </property>
  <property fmtid="{D5CDD505-2E9C-101B-9397-08002B2CF9AE}" pid="5" name="LastSaved">
    <vt:filetime>2026-09-24T00:00:00Z</vt:filetime>
  </property>
</Properties>
</file>