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843" w:rsidRPr="003C1843" w:rsidRDefault="003C1843" w:rsidP="004251DA">
      <w:pPr>
        <w:jc w:val="center"/>
        <w:rPr>
          <w:b/>
          <w:bCs/>
        </w:rPr>
      </w:pPr>
      <w:bookmarkStart w:id="0" w:name="_GoBack"/>
      <w:bookmarkEnd w:id="0"/>
      <w:r w:rsidRPr="003C1843">
        <w:rPr>
          <w:b/>
          <w:bCs/>
        </w:rPr>
        <w:t xml:space="preserve">Assignment </w:t>
      </w:r>
      <w:r w:rsidR="004251DA">
        <w:rPr>
          <w:b/>
          <w:bCs/>
        </w:rPr>
        <w:t>2:</w:t>
      </w:r>
      <w:r w:rsidR="004251DA" w:rsidRPr="003C1843">
        <w:rPr>
          <w:b/>
          <w:bCs/>
        </w:rPr>
        <w:t xml:space="preserve"> Resume</w:t>
      </w:r>
      <w:r w:rsidRPr="003C1843">
        <w:rPr>
          <w:b/>
          <w:bCs/>
        </w:rPr>
        <w:t xml:space="preserve"> and Cover Letter</w:t>
      </w:r>
    </w:p>
    <w:p w:rsidR="003C1843" w:rsidRPr="004251DA" w:rsidRDefault="003C1843" w:rsidP="003C1843">
      <w:pPr>
        <w:rPr>
          <w:rFonts w:asciiTheme="majorBidi" w:hAnsiTheme="majorBidi" w:cstheme="majorBidi"/>
          <w:b/>
          <w:bCs/>
          <w:sz w:val="24"/>
          <w:szCs w:val="24"/>
        </w:rPr>
      </w:pPr>
      <w:r w:rsidRPr="004251DA">
        <w:rPr>
          <w:rFonts w:asciiTheme="majorBidi" w:hAnsiTheme="majorBidi" w:cstheme="majorBidi"/>
          <w:b/>
          <w:bCs/>
          <w:sz w:val="24"/>
          <w:szCs w:val="24"/>
        </w:rPr>
        <w:t>Overview</w:t>
      </w:r>
    </w:p>
    <w:p w:rsidR="003C1843" w:rsidRPr="004251DA" w:rsidRDefault="003C1843" w:rsidP="003C1843">
      <w:pPr>
        <w:rPr>
          <w:rFonts w:asciiTheme="majorBidi" w:hAnsiTheme="majorBidi" w:cstheme="majorBidi"/>
          <w:sz w:val="24"/>
          <w:szCs w:val="24"/>
        </w:rPr>
      </w:pPr>
      <w:r w:rsidRPr="004251DA">
        <w:rPr>
          <w:rFonts w:asciiTheme="majorBidi" w:hAnsiTheme="majorBidi" w:cstheme="majorBidi"/>
          <w:sz w:val="24"/>
          <w:szCs w:val="24"/>
        </w:rPr>
        <w:t>Using an actual job listing from a company in your area of interest, you will create a cover letter and a resume. For the assignment, you will choose where you will apply, conduct minimal research regarding your target company, and analyze your own capabilities and assets. Then you will write a cover letter and a resume. You will submit the resume and letter for grading, along with a copy of the actual job listing.</w:t>
      </w:r>
    </w:p>
    <w:p w:rsidR="003C1843" w:rsidRPr="004251DA" w:rsidRDefault="003C1843" w:rsidP="003C1843">
      <w:pPr>
        <w:rPr>
          <w:rFonts w:asciiTheme="majorBidi" w:hAnsiTheme="majorBidi" w:cstheme="majorBidi"/>
          <w:b/>
          <w:bCs/>
          <w:sz w:val="24"/>
          <w:szCs w:val="24"/>
        </w:rPr>
      </w:pPr>
      <w:r w:rsidRPr="004251DA">
        <w:rPr>
          <w:rFonts w:asciiTheme="majorBidi" w:hAnsiTheme="majorBidi" w:cstheme="majorBidi"/>
          <w:b/>
          <w:bCs/>
          <w:sz w:val="24"/>
          <w:szCs w:val="24"/>
        </w:rPr>
        <w:t xml:space="preserve">Cover letter </w:t>
      </w:r>
    </w:p>
    <w:p w:rsidR="003C1843" w:rsidRPr="004251DA" w:rsidRDefault="003C1843" w:rsidP="004251DA">
      <w:pPr>
        <w:rPr>
          <w:rFonts w:asciiTheme="majorBidi" w:hAnsiTheme="majorBidi" w:cstheme="majorBidi"/>
          <w:sz w:val="24"/>
          <w:szCs w:val="24"/>
        </w:rPr>
      </w:pPr>
      <w:r w:rsidRPr="004251DA">
        <w:rPr>
          <w:rFonts w:asciiTheme="majorBidi" w:hAnsiTheme="majorBidi" w:cstheme="majorBidi"/>
          <w:sz w:val="24"/>
          <w:szCs w:val="24"/>
        </w:rPr>
        <w:t>In a single page, you will write a cover letter for a job. Please follow proper business formatting, as. In addition, you are required to turn in a copy of the job ad and/or position for which you are applying.</w:t>
      </w:r>
      <w:r w:rsidR="004251DA">
        <w:rPr>
          <w:rFonts w:asciiTheme="majorBidi" w:hAnsiTheme="majorBidi" w:cstheme="majorBidi"/>
          <w:sz w:val="24"/>
          <w:szCs w:val="24"/>
        </w:rPr>
        <w:t xml:space="preserve"> </w:t>
      </w:r>
      <w:r w:rsidRPr="004251DA">
        <w:rPr>
          <w:rFonts w:asciiTheme="majorBidi" w:hAnsiTheme="majorBidi" w:cstheme="majorBidi"/>
          <w:sz w:val="24"/>
          <w:szCs w:val="24"/>
        </w:rPr>
        <w:t>The letter is your first and maybe only chance to make a good impression, so be sure to provide all the most important details. Using the information found in the job ad, target your letter specifically to that company and that position. You should also design a professional looking letterhead using fonts of your choice.</w:t>
      </w:r>
    </w:p>
    <w:p w:rsidR="003C1843" w:rsidRPr="004251DA" w:rsidRDefault="003C1843" w:rsidP="003C1843">
      <w:pPr>
        <w:rPr>
          <w:rFonts w:asciiTheme="majorBidi" w:hAnsiTheme="majorBidi" w:cstheme="majorBidi"/>
          <w:b/>
          <w:bCs/>
          <w:sz w:val="24"/>
          <w:szCs w:val="24"/>
        </w:rPr>
      </w:pPr>
      <w:r w:rsidRPr="004251DA">
        <w:rPr>
          <w:rFonts w:asciiTheme="majorBidi" w:hAnsiTheme="majorBidi" w:cstheme="majorBidi"/>
          <w:b/>
          <w:bCs/>
          <w:sz w:val="24"/>
          <w:szCs w:val="24"/>
        </w:rPr>
        <w:t>Grading Criteria:</w:t>
      </w:r>
    </w:p>
    <w:p w:rsidR="003C1843" w:rsidRPr="004251DA" w:rsidRDefault="003C1843" w:rsidP="003C1843">
      <w:pPr>
        <w:rPr>
          <w:rFonts w:asciiTheme="majorBidi" w:hAnsiTheme="majorBidi" w:cstheme="majorBidi"/>
          <w:sz w:val="24"/>
          <w:szCs w:val="24"/>
        </w:rPr>
      </w:pPr>
      <w:r w:rsidRPr="004251DA">
        <w:rPr>
          <w:rFonts w:asciiTheme="majorBidi" w:hAnsiTheme="majorBidi" w:cstheme="majorBidi"/>
          <w:sz w:val="24"/>
          <w:szCs w:val="24"/>
        </w:rPr>
        <w:t>1) Format of your letter</w:t>
      </w:r>
    </w:p>
    <w:p w:rsidR="003C1843" w:rsidRPr="004251DA" w:rsidRDefault="003C1843" w:rsidP="003C1843">
      <w:pPr>
        <w:rPr>
          <w:rFonts w:asciiTheme="majorBidi" w:hAnsiTheme="majorBidi" w:cstheme="majorBidi"/>
          <w:sz w:val="24"/>
          <w:szCs w:val="24"/>
        </w:rPr>
      </w:pPr>
      <w:r w:rsidRPr="004251DA">
        <w:rPr>
          <w:rFonts w:asciiTheme="majorBidi" w:hAnsiTheme="majorBidi" w:cstheme="majorBidi"/>
          <w:sz w:val="24"/>
          <w:szCs w:val="24"/>
        </w:rPr>
        <w:t>2) Information you choose to provide about yourself, (and whether it matches the job ad)</w:t>
      </w:r>
    </w:p>
    <w:p w:rsidR="003C1843" w:rsidRPr="004251DA" w:rsidRDefault="003C1843" w:rsidP="003C1843">
      <w:pPr>
        <w:rPr>
          <w:rFonts w:asciiTheme="majorBidi" w:hAnsiTheme="majorBidi" w:cstheme="majorBidi"/>
          <w:sz w:val="24"/>
          <w:szCs w:val="24"/>
        </w:rPr>
      </w:pPr>
      <w:r w:rsidRPr="004251DA">
        <w:rPr>
          <w:rFonts w:asciiTheme="majorBidi" w:hAnsiTheme="majorBidi" w:cstheme="majorBidi"/>
          <w:sz w:val="24"/>
          <w:szCs w:val="24"/>
        </w:rPr>
        <w:t>3) Order in which the information is presented, (most important first)</w:t>
      </w:r>
    </w:p>
    <w:p w:rsidR="003C1843" w:rsidRPr="004251DA" w:rsidRDefault="003C1843" w:rsidP="003C1843">
      <w:pPr>
        <w:rPr>
          <w:rFonts w:asciiTheme="majorBidi" w:hAnsiTheme="majorBidi" w:cstheme="majorBidi"/>
          <w:sz w:val="24"/>
          <w:szCs w:val="24"/>
        </w:rPr>
      </w:pPr>
      <w:r w:rsidRPr="004251DA">
        <w:rPr>
          <w:rFonts w:asciiTheme="majorBidi" w:hAnsiTheme="majorBidi" w:cstheme="majorBidi"/>
          <w:sz w:val="24"/>
          <w:szCs w:val="24"/>
        </w:rPr>
        <w:t>4) Grammar and punctuation.</w:t>
      </w:r>
    </w:p>
    <w:p w:rsidR="003C1843" w:rsidRPr="004251DA" w:rsidRDefault="003C1843" w:rsidP="003C1843">
      <w:pPr>
        <w:rPr>
          <w:rFonts w:asciiTheme="majorBidi" w:hAnsiTheme="majorBidi" w:cstheme="majorBidi"/>
          <w:b/>
          <w:bCs/>
          <w:sz w:val="24"/>
          <w:szCs w:val="24"/>
        </w:rPr>
      </w:pPr>
      <w:r w:rsidRPr="004251DA">
        <w:rPr>
          <w:rFonts w:asciiTheme="majorBidi" w:hAnsiTheme="majorBidi" w:cstheme="majorBidi"/>
          <w:b/>
          <w:bCs/>
          <w:sz w:val="24"/>
          <w:szCs w:val="24"/>
        </w:rPr>
        <w:t>Resume</w:t>
      </w:r>
    </w:p>
    <w:p w:rsidR="003C1843" w:rsidRPr="004251DA" w:rsidRDefault="003C1843" w:rsidP="004251DA">
      <w:pPr>
        <w:rPr>
          <w:rFonts w:asciiTheme="majorBidi" w:hAnsiTheme="majorBidi" w:cstheme="majorBidi"/>
          <w:sz w:val="24"/>
          <w:szCs w:val="24"/>
        </w:rPr>
      </w:pPr>
      <w:r w:rsidRPr="004251DA">
        <w:rPr>
          <w:rFonts w:asciiTheme="majorBidi" w:hAnsiTheme="majorBidi" w:cstheme="majorBidi"/>
          <w:sz w:val="24"/>
          <w:szCs w:val="24"/>
        </w:rPr>
        <w:t>In a single page, you will create a resume appropriate for the specific job for which you are</w:t>
      </w:r>
      <w:r w:rsidR="004251DA">
        <w:rPr>
          <w:rFonts w:asciiTheme="majorBidi" w:hAnsiTheme="majorBidi" w:cstheme="majorBidi"/>
          <w:sz w:val="24"/>
          <w:szCs w:val="24"/>
        </w:rPr>
        <w:t xml:space="preserve"> </w:t>
      </w:r>
      <w:r w:rsidRPr="004251DA">
        <w:rPr>
          <w:rFonts w:asciiTheme="majorBidi" w:hAnsiTheme="majorBidi" w:cstheme="majorBidi"/>
          <w:sz w:val="24"/>
          <w:szCs w:val="24"/>
        </w:rPr>
        <w:t xml:space="preserve">applying. Please follow proper resume design rules, </w:t>
      </w:r>
    </w:p>
    <w:p w:rsidR="004251DA" w:rsidRDefault="003C1843" w:rsidP="004251DA">
      <w:pPr>
        <w:rPr>
          <w:rFonts w:asciiTheme="majorBidi" w:hAnsiTheme="majorBidi" w:cstheme="majorBidi"/>
          <w:sz w:val="24"/>
          <w:szCs w:val="24"/>
        </w:rPr>
      </w:pPr>
      <w:r w:rsidRPr="004251DA">
        <w:rPr>
          <w:rFonts w:asciiTheme="majorBidi" w:hAnsiTheme="majorBidi" w:cstheme="majorBidi"/>
          <w:sz w:val="24"/>
          <w:szCs w:val="24"/>
        </w:rPr>
        <w:t>Warning: DO NOT use the resume templates found in Microsoft Word. Some of these templates use bad design principles. They will also insert codes into your document that make changes nearly impossible to make.</w:t>
      </w:r>
    </w:p>
    <w:p w:rsidR="003C1843" w:rsidRPr="004251DA" w:rsidRDefault="003C1843" w:rsidP="004251DA">
      <w:pPr>
        <w:rPr>
          <w:rFonts w:asciiTheme="majorBidi" w:hAnsiTheme="majorBidi" w:cstheme="majorBidi"/>
          <w:sz w:val="24"/>
          <w:szCs w:val="24"/>
        </w:rPr>
      </w:pPr>
      <w:r w:rsidRPr="004251DA">
        <w:rPr>
          <w:rFonts w:asciiTheme="majorBidi" w:hAnsiTheme="majorBidi" w:cstheme="majorBidi"/>
          <w:b/>
          <w:bCs/>
          <w:sz w:val="24"/>
          <w:szCs w:val="24"/>
        </w:rPr>
        <w:t>Grading Criteria:</w:t>
      </w:r>
    </w:p>
    <w:p w:rsidR="003C1843" w:rsidRPr="004251DA" w:rsidRDefault="003C1843" w:rsidP="003C1843">
      <w:pPr>
        <w:rPr>
          <w:rFonts w:asciiTheme="majorBidi" w:hAnsiTheme="majorBidi" w:cstheme="majorBidi"/>
          <w:sz w:val="24"/>
          <w:szCs w:val="24"/>
        </w:rPr>
      </w:pPr>
      <w:r w:rsidRPr="004251DA">
        <w:rPr>
          <w:rFonts w:asciiTheme="majorBidi" w:hAnsiTheme="majorBidi" w:cstheme="majorBidi"/>
          <w:sz w:val="24"/>
          <w:szCs w:val="24"/>
        </w:rPr>
        <w:t>1) Format of resume</w:t>
      </w:r>
    </w:p>
    <w:p w:rsidR="003C1843" w:rsidRPr="004251DA" w:rsidRDefault="003C1843" w:rsidP="003C1843">
      <w:pPr>
        <w:rPr>
          <w:rFonts w:asciiTheme="majorBidi" w:hAnsiTheme="majorBidi" w:cstheme="majorBidi"/>
          <w:sz w:val="24"/>
          <w:szCs w:val="24"/>
        </w:rPr>
      </w:pPr>
      <w:r w:rsidRPr="004251DA">
        <w:rPr>
          <w:rFonts w:asciiTheme="majorBidi" w:hAnsiTheme="majorBidi" w:cstheme="majorBidi"/>
          <w:sz w:val="24"/>
          <w:szCs w:val="24"/>
        </w:rPr>
        <w:t>2) Document design</w:t>
      </w:r>
    </w:p>
    <w:p w:rsidR="003C1843" w:rsidRPr="004251DA" w:rsidRDefault="003C1843" w:rsidP="003C1843">
      <w:pPr>
        <w:rPr>
          <w:rFonts w:asciiTheme="majorBidi" w:hAnsiTheme="majorBidi" w:cstheme="majorBidi"/>
          <w:sz w:val="24"/>
          <w:szCs w:val="24"/>
        </w:rPr>
      </w:pPr>
      <w:r w:rsidRPr="004251DA">
        <w:rPr>
          <w:rFonts w:asciiTheme="majorBidi" w:hAnsiTheme="majorBidi" w:cstheme="majorBidi"/>
          <w:sz w:val="24"/>
          <w:szCs w:val="24"/>
        </w:rPr>
        <w:t>3) Relevance of information</w:t>
      </w:r>
    </w:p>
    <w:p w:rsidR="003C1843" w:rsidRPr="004251DA" w:rsidRDefault="003C1843" w:rsidP="003C1843">
      <w:pPr>
        <w:rPr>
          <w:rFonts w:asciiTheme="majorBidi" w:hAnsiTheme="majorBidi" w:cstheme="majorBidi"/>
          <w:sz w:val="24"/>
          <w:szCs w:val="24"/>
        </w:rPr>
      </w:pPr>
      <w:r w:rsidRPr="004251DA">
        <w:rPr>
          <w:rFonts w:asciiTheme="majorBidi" w:hAnsiTheme="majorBidi" w:cstheme="majorBidi"/>
          <w:sz w:val="24"/>
          <w:szCs w:val="24"/>
        </w:rPr>
        <w:t>4) Punctuation</w:t>
      </w:r>
    </w:p>
    <w:p w:rsidR="003C1843" w:rsidRPr="004251DA" w:rsidRDefault="003C1843" w:rsidP="003C1843">
      <w:pPr>
        <w:rPr>
          <w:rFonts w:asciiTheme="majorBidi" w:hAnsiTheme="majorBidi" w:cstheme="majorBidi"/>
          <w:sz w:val="24"/>
          <w:szCs w:val="24"/>
        </w:rPr>
      </w:pPr>
      <w:r w:rsidRPr="004251DA">
        <w:rPr>
          <w:rFonts w:asciiTheme="majorBidi" w:hAnsiTheme="majorBidi" w:cstheme="majorBidi"/>
          <w:sz w:val="24"/>
          <w:szCs w:val="24"/>
        </w:rPr>
        <w:t>5) Grammar</w:t>
      </w:r>
    </w:p>
    <w:p w:rsidR="003C1843" w:rsidRPr="004251DA" w:rsidRDefault="003C1843" w:rsidP="003C1843">
      <w:pPr>
        <w:rPr>
          <w:rFonts w:asciiTheme="majorBidi" w:hAnsiTheme="majorBidi" w:cstheme="majorBidi"/>
          <w:sz w:val="24"/>
          <w:szCs w:val="24"/>
        </w:rPr>
      </w:pPr>
      <w:r w:rsidRPr="004251DA">
        <w:rPr>
          <w:rFonts w:asciiTheme="majorBidi" w:hAnsiTheme="majorBidi" w:cstheme="majorBidi"/>
          <w:sz w:val="24"/>
          <w:szCs w:val="24"/>
        </w:rPr>
        <w:t>6) Parallel construction of lists</w:t>
      </w:r>
    </w:p>
    <w:sectPr w:rsidR="003C1843" w:rsidRPr="004251D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5FC" w:rsidRDefault="003A05FC" w:rsidP="004251DA">
      <w:pPr>
        <w:spacing w:after="0" w:line="240" w:lineRule="auto"/>
      </w:pPr>
      <w:r>
        <w:separator/>
      </w:r>
    </w:p>
  </w:endnote>
  <w:endnote w:type="continuationSeparator" w:id="0">
    <w:p w:rsidR="003A05FC" w:rsidRDefault="003A05FC" w:rsidP="0042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277185"/>
      <w:docPartObj>
        <w:docPartGallery w:val="Page Numbers (Bottom of Page)"/>
        <w:docPartUnique/>
      </w:docPartObj>
    </w:sdtPr>
    <w:sdtEndPr>
      <w:rPr>
        <w:noProof/>
      </w:rPr>
    </w:sdtEndPr>
    <w:sdtContent>
      <w:p w:rsidR="004251DA" w:rsidRDefault="004251DA">
        <w:pPr>
          <w:pStyle w:val="Footer"/>
          <w:jc w:val="center"/>
        </w:pPr>
        <w:r>
          <w:fldChar w:fldCharType="begin"/>
        </w:r>
        <w:r>
          <w:instrText xml:space="preserve"> PAGE   \* MERGEFORMAT </w:instrText>
        </w:r>
        <w:r>
          <w:fldChar w:fldCharType="separate"/>
        </w:r>
        <w:r w:rsidR="005A6231">
          <w:rPr>
            <w:noProof/>
          </w:rPr>
          <w:t>1</w:t>
        </w:r>
        <w:r>
          <w:rPr>
            <w:noProof/>
          </w:rPr>
          <w:fldChar w:fldCharType="end"/>
        </w:r>
      </w:p>
    </w:sdtContent>
  </w:sdt>
  <w:p w:rsidR="004251DA" w:rsidRDefault="004251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5FC" w:rsidRDefault="003A05FC" w:rsidP="004251DA">
      <w:pPr>
        <w:spacing w:after="0" w:line="240" w:lineRule="auto"/>
      </w:pPr>
      <w:r>
        <w:separator/>
      </w:r>
    </w:p>
  </w:footnote>
  <w:footnote w:type="continuationSeparator" w:id="0">
    <w:p w:rsidR="003A05FC" w:rsidRDefault="003A05FC" w:rsidP="004251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43"/>
    <w:rsid w:val="00180836"/>
    <w:rsid w:val="001C2729"/>
    <w:rsid w:val="003A05FC"/>
    <w:rsid w:val="003C1843"/>
    <w:rsid w:val="004251DA"/>
    <w:rsid w:val="005A6231"/>
    <w:rsid w:val="00A535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2852D-5EEA-4C9D-8015-36D6190F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1D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251DA"/>
  </w:style>
  <w:style w:type="paragraph" w:styleId="Footer">
    <w:name w:val="footer"/>
    <w:basedOn w:val="Normal"/>
    <w:link w:val="FooterChar"/>
    <w:uiPriority w:val="99"/>
    <w:unhideWhenUsed/>
    <w:rsid w:val="004251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5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RSS</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 Zakzouk</dc:creator>
  <cp:keywords/>
  <dc:description/>
  <cp:lastModifiedBy>Fida Zakzouk</cp:lastModifiedBy>
  <cp:revision>2</cp:revision>
  <dcterms:created xsi:type="dcterms:W3CDTF">2022-12-04T18:47:00Z</dcterms:created>
  <dcterms:modified xsi:type="dcterms:W3CDTF">2022-12-04T18:47:00Z</dcterms:modified>
</cp:coreProperties>
</file>