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Times New Roman" w:hAnsi="Times New Roman"/>
          <w:sz w:val="24"/>
          <w:szCs w:val="24"/>
        </w:rPr>
      </w:pPr>
      <w:r>
        <w:rPr>
          <w:rFonts w:ascii="Times New Roman" w:hAnsi="Times New Roman"/>
          <w:b/>
          <w:bCs/>
          <w:color w:val="00000A"/>
          <w:sz w:val="24"/>
          <w:szCs w:val="24"/>
        </w:rPr>
        <w:t>A. Find the value</w:t>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t xml:space="preserve">In this problem, you are given an expression in the Infix format and you have to evaluate that expression. The expression will contain parentheses: </w:t>
      </w:r>
      <w:r>
        <w:rPr>
          <w:rFonts w:ascii="Times New Roman" w:hAnsi="Times New Roman"/>
          <w:b/>
          <w:bCs/>
          <w:sz w:val="24"/>
          <w:szCs w:val="24"/>
        </w:rPr>
        <w:t>( )</w:t>
      </w:r>
      <w:r>
        <w:rPr>
          <w:rFonts w:ascii="Times New Roman" w:hAnsi="Times New Roman"/>
          <w:sz w:val="24"/>
          <w:szCs w:val="24"/>
        </w:rPr>
        <w:t xml:space="preserve">, arithmetic operators: </w:t>
      </w:r>
      <w:r>
        <w:rPr>
          <w:rFonts w:ascii="Times New Roman" w:hAnsi="Times New Roman"/>
          <w:b/>
          <w:bCs/>
          <w:sz w:val="24"/>
          <w:szCs w:val="24"/>
        </w:rPr>
        <w:t>* /</w:t>
      </w:r>
      <w:r>
        <w:rPr>
          <w:rFonts w:ascii="Times New Roman" w:hAnsi="Times New Roman"/>
          <w:sz w:val="24"/>
          <w:szCs w:val="24"/>
        </w:rPr>
        <w:t xml:space="preserve"> </w:t>
      </w:r>
      <w:r>
        <w:rPr>
          <w:rFonts w:ascii="Times New Roman" w:hAnsi="Times New Roman"/>
          <w:b/>
          <w:bCs/>
          <w:sz w:val="24"/>
          <w:szCs w:val="24"/>
        </w:rPr>
        <w:t xml:space="preserve">+ -  </w:t>
      </w:r>
      <w:r>
        <w:rPr>
          <w:rFonts w:ascii="Times New Roman" w:hAnsi="Times New Roman"/>
          <w:sz w:val="24"/>
          <w:szCs w:val="24"/>
        </w:rPr>
        <w:t xml:space="preserve"> and operands</w:t>
      </w:r>
      <w:bookmarkStart w:id="0" w:name="_GoBack"/>
      <w:bookmarkEnd w:id="0"/>
      <w:r>
        <w:rPr>
          <w:rFonts w:ascii="Times New Roman" w:hAnsi="Times New Roman"/>
          <w:sz w:val="24"/>
          <w:szCs w:val="24"/>
        </w:rPr>
        <w:t xml:space="preserve">. However, the operand will contain only single digits. </w:t>
      </w:r>
    </w:p>
    <w:p>
      <w:pPr>
        <w:pStyle w:val="Normal"/>
        <w:rPr>
          <w:rFonts w:ascii="Times New Roman" w:hAnsi="Times New Roman"/>
          <w:b/>
          <w:b/>
          <w:bCs/>
          <w:sz w:val="24"/>
          <w:szCs w:val="24"/>
        </w:rPr>
      </w:pPr>
      <w:r>
        <w:rPr>
          <w:rFonts w:ascii="Times New Roman" w:hAnsi="Times New Roman"/>
          <w:b/>
          <w:bCs/>
          <w:sz w:val="24"/>
          <w:szCs w:val="24"/>
        </w:rPr>
      </w:r>
    </w:p>
    <w:p>
      <w:pPr>
        <w:pStyle w:val="Normal"/>
        <w:rPr>
          <w:rFonts w:ascii="Times New Roman" w:hAnsi="Times New Roman"/>
          <w:sz w:val="24"/>
          <w:szCs w:val="24"/>
        </w:rPr>
      </w:pPr>
      <w:r>
        <w:rPr>
          <w:rFonts w:ascii="Times New Roman" w:hAnsi="Times New Roman"/>
          <w:b/>
          <w:bCs/>
          <w:sz w:val="24"/>
          <w:szCs w:val="24"/>
        </w:rPr>
        <w:t>Precedence</w:t>
      </w:r>
    </w:p>
    <w:p>
      <w:pPr>
        <w:pStyle w:val="Normal"/>
        <w:rPr/>
      </w:pPr>
      <w:r>
        <w:rPr>
          <w:rFonts w:ascii="Times New Roman" w:hAnsi="Times New Roman"/>
          <w:color w:val="00000A"/>
          <w:sz w:val="24"/>
          <w:szCs w:val="24"/>
        </w:rPr>
        <w:t>Highest</w:t>
      </w:r>
      <w:r>
        <w:rPr>
          <w:rFonts w:ascii="Times New Roman" w:hAnsi="Times New Roman"/>
          <w:sz w:val="24"/>
          <w:szCs w:val="24"/>
        </w:rPr>
        <w:t>: * /</w:t>
      </w:r>
    </w:p>
    <w:p>
      <w:pPr>
        <w:pStyle w:val="Normal"/>
        <w:rPr>
          <w:rFonts w:ascii="Times New Roman" w:hAnsi="Times New Roman"/>
          <w:sz w:val="24"/>
          <w:szCs w:val="24"/>
        </w:rPr>
      </w:pPr>
      <w:r>
        <w:rPr>
          <w:rFonts w:ascii="Times New Roman" w:hAnsi="Times New Roman"/>
          <w:sz w:val="24"/>
          <w:szCs w:val="24"/>
        </w:rPr>
        <w:t>Lowest: + -</w:t>
      </w:r>
    </w:p>
    <w:p>
      <w:pPr>
        <w:pStyle w:val="Normal"/>
        <w:rPr>
          <w:rFonts w:ascii="Times New Roman" w:hAnsi="Times New Roman"/>
          <w:sz w:val="24"/>
          <w:szCs w:val="24"/>
        </w:rPr>
      </w:pPr>
      <w:r>
        <w:rPr>
          <w:rFonts w:ascii="Times New Roman" w:hAnsi="Times New Roman"/>
          <w:sz w:val="24"/>
          <w:szCs w:val="24"/>
        </w:rPr>
        <w:t>For same precedence make sure the expression is evaluated left to right.</w:t>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b/>
          <w:bCs/>
          <w:sz w:val="24"/>
          <w:szCs w:val="24"/>
        </w:rPr>
        <w:t>Input</w:t>
      </w:r>
    </w:p>
    <w:p>
      <w:pPr>
        <w:pStyle w:val="Normal"/>
        <w:rPr>
          <w:rFonts w:ascii="Times New Roman" w:hAnsi="Times New Roman"/>
          <w:sz w:val="24"/>
          <w:szCs w:val="24"/>
        </w:rPr>
      </w:pPr>
      <w:r>
        <w:rPr>
          <w:rFonts w:ascii="Times New Roman" w:hAnsi="Times New Roman"/>
          <w:sz w:val="24"/>
          <w:szCs w:val="24"/>
        </w:rPr>
        <w:t xml:space="preserve">Input file contains a single line of string which represent the expression in infix format. </w:t>
      </w:r>
    </w:p>
    <w:p>
      <w:pPr>
        <w:pStyle w:val="Normal"/>
        <w:rPr>
          <w:rFonts w:ascii="Times New Roman" w:hAnsi="Times New Roman"/>
          <w:sz w:val="24"/>
          <w:szCs w:val="24"/>
        </w:rPr>
      </w:pPr>
      <w:r>
        <w:rPr>
          <w:rFonts w:ascii="Times New Roman" w:hAnsi="Times New Roman"/>
          <w:sz w:val="24"/>
          <w:szCs w:val="24"/>
        </w:rPr>
        <w:t>0 &lt; Length of a String &lt; 35</w:t>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b/>
          <w:bCs/>
          <w:sz w:val="24"/>
          <w:szCs w:val="24"/>
        </w:rPr>
        <w:t>Output</w:t>
      </w:r>
    </w:p>
    <w:p>
      <w:pPr>
        <w:pStyle w:val="Normal"/>
        <w:widowControl/>
        <w:suppressAutoHyphens w:val="true"/>
        <w:bidi w:val="0"/>
        <w:spacing w:lineRule="auto" w:line="276" w:before="0" w:after="0"/>
        <w:ind w:left="0" w:right="0" w:hanging="0"/>
        <w:jc w:val="both"/>
        <w:rPr>
          <w:rFonts w:ascii="Times New Roman" w:hAnsi="Times New Roman"/>
          <w:sz w:val="24"/>
          <w:szCs w:val="24"/>
        </w:rPr>
      </w:pPr>
      <w:r>
        <w:rPr>
          <w:rFonts w:ascii="Times New Roman" w:hAnsi="Times New Roman"/>
          <w:sz w:val="24"/>
          <w:szCs w:val="24"/>
        </w:rPr>
        <w:t>Evaluate the expression.</w:t>
      </w:r>
    </w:p>
    <w:p>
      <w:pPr>
        <w:pStyle w:val="Normal"/>
        <w:rPr>
          <w:rFonts w:ascii="Times New Roman" w:hAnsi="Times New Roman"/>
          <w:sz w:val="24"/>
          <w:szCs w:val="24"/>
        </w:rPr>
      </w:pPr>
      <w:r>
        <w:rPr>
          <w:rFonts w:ascii="Times New Roman" w:hAnsi="Times New Roman"/>
          <w:sz w:val="24"/>
          <w:szCs w:val="24"/>
        </w:rPr>
      </w:r>
    </w:p>
    <w:tbl>
      <w:tblPr>
        <w:tblW w:w="6660" w:type="dxa"/>
        <w:jc w:val="left"/>
        <w:tblInd w:w="1198" w:type="dxa"/>
        <w:tblCellMar>
          <w:top w:w="0" w:type="dxa"/>
          <w:left w:w="58" w:type="dxa"/>
          <w:bottom w:w="0" w:type="dxa"/>
          <w:right w:w="108" w:type="dxa"/>
        </w:tblCellMar>
        <w:tblLook w:val="04a0" w:noHBand="0" w:noVBand="1" w:firstColumn="1" w:lastRow="0" w:lastColumn="0" w:firstRow="1"/>
      </w:tblPr>
      <w:tblGrid>
        <w:gridCol w:w="4260"/>
        <w:gridCol w:w="2400"/>
      </w:tblGrid>
      <w:tr>
        <w:trPr/>
        <w:tc>
          <w:tcPr>
            <w:tcW w:w="4260" w:type="dxa"/>
            <w:tcBorders>
              <w:top w:val="single" w:sz="4" w:space="0" w:color="000001"/>
              <w:left w:val="single" w:sz="4" w:space="0" w:color="000001"/>
              <w:bottom w:val="single" w:sz="4" w:space="0" w:color="000001"/>
              <w:right w:val="single" w:sz="4" w:space="0" w:color="000001"/>
            </w:tcBorders>
            <w:shd w:color="auto" w:fill="FFFFFF" w:val="clear"/>
          </w:tcPr>
          <w:p>
            <w:pPr>
              <w:pStyle w:val="NoSpacing"/>
              <w:rPr>
                <w:rFonts w:ascii="Courier New" w:hAnsi="Courier New"/>
                <w:b/>
                <w:b/>
                <w:bCs/>
                <w:sz w:val="24"/>
                <w:szCs w:val="24"/>
              </w:rPr>
            </w:pPr>
            <w:r>
              <w:rPr>
                <w:rFonts w:ascii="Courier New" w:hAnsi="Courier New"/>
                <w:b/>
                <w:bCs/>
                <w:sz w:val="24"/>
                <w:szCs w:val="24"/>
              </w:rPr>
              <w:t>Sample Input</w:t>
            </w:r>
          </w:p>
        </w:tc>
        <w:tc>
          <w:tcPr>
            <w:tcW w:w="2400" w:type="dxa"/>
            <w:tcBorders>
              <w:top w:val="single" w:sz="4" w:space="0" w:color="000001"/>
              <w:left w:val="single" w:sz="4" w:space="0" w:color="000001"/>
              <w:bottom w:val="single" w:sz="4" w:space="0" w:color="000001"/>
              <w:right w:val="single" w:sz="4" w:space="0" w:color="000001"/>
            </w:tcBorders>
            <w:shd w:color="auto" w:fill="FFFFFF" w:val="clear"/>
          </w:tcPr>
          <w:p>
            <w:pPr>
              <w:pStyle w:val="NoSpacing"/>
              <w:rPr>
                <w:rFonts w:ascii="Courier New" w:hAnsi="Courier New"/>
                <w:b/>
                <w:b/>
                <w:bCs/>
                <w:sz w:val="24"/>
                <w:szCs w:val="24"/>
              </w:rPr>
            </w:pPr>
            <w:r>
              <w:rPr>
                <w:rFonts w:ascii="Courier New" w:hAnsi="Courier New"/>
                <w:b/>
                <w:bCs/>
                <w:sz w:val="24"/>
                <w:szCs w:val="24"/>
              </w:rPr>
              <w:t>Sample Output</w:t>
            </w:r>
          </w:p>
        </w:tc>
      </w:tr>
      <w:tr>
        <w:trPr/>
        <w:tc>
          <w:tcPr>
            <w:tcW w:w="4260" w:type="dxa"/>
            <w:tcBorders>
              <w:left w:val="single" w:sz="4" w:space="0" w:color="000001"/>
              <w:bottom w:val="single" w:sz="4" w:space="0" w:color="000001"/>
              <w:right w:val="single" w:sz="4" w:space="0" w:color="000001"/>
            </w:tcBorders>
            <w:shd w:color="auto" w:fill="FFFFFF" w:val="clear"/>
          </w:tcPr>
          <w:p>
            <w:pPr>
              <w:pStyle w:val="NoSpacing"/>
              <w:rPr>
                <w:rFonts w:ascii="Courier New" w:hAnsi="Courier New"/>
                <w:sz w:val="24"/>
                <w:szCs w:val="24"/>
              </w:rPr>
            </w:pPr>
            <w:r>
              <w:rPr>
                <w:rFonts w:ascii="Courier New" w:hAnsi="Courier New"/>
                <w:sz w:val="24"/>
                <w:szCs w:val="24"/>
              </w:rPr>
              <w:t>1+2</w:t>
            </w:r>
          </w:p>
        </w:tc>
        <w:tc>
          <w:tcPr>
            <w:tcW w:w="2400" w:type="dxa"/>
            <w:tcBorders>
              <w:left w:val="single" w:sz="4" w:space="0" w:color="000001"/>
              <w:bottom w:val="single" w:sz="4" w:space="0" w:color="000001"/>
              <w:right w:val="single" w:sz="4" w:space="0" w:color="000001"/>
            </w:tcBorders>
            <w:shd w:color="auto" w:fill="FFFFFF" w:val="clear"/>
          </w:tcPr>
          <w:p>
            <w:pPr>
              <w:pStyle w:val="NoSpacing"/>
              <w:rPr>
                <w:rFonts w:ascii="Courier New" w:hAnsi="Courier New"/>
                <w:sz w:val="24"/>
                <w:szCs w:val="24"/>
              </w:rPr>
            </w:pPr>
            <w:r>
              <w:rPr>
                <w:rFonts w:ascii="Courier New" w:hAnsi="Courier New"/>
                <w:sz w:val="24"/>
                <w:szCs w:val="24"/>
              </w:rPr>
              <w:t>3</w:t>
            </w:r>
          </w:p>
        </w:tc>
      </w:tr>
      <w:tr>
        <w:trPr/>
        <w:tc>
          <w:tcPr>
            <w:tcW w:w="4260" w:type="dxa"/>
            <w:tcBorders>
              <w:top w:val="single" w:sz="4" w:space="0" w:color="000001"/>
              <w:left w:val="single" w:sz="4" w:space="0" w:color="000001"/>
              <w:bottom w:val="single" w:sz="4" w:space="0" w:color="000001"/>
              <w:right w:val="single" w:sz="4" w:space="0" w:color="000001"/>
            </w:tcBorders>
            <w:shd w:color="auto" w:fill="FFFFFF" w:val="clear"/>
          </w:tcPr>
          <w:p>
            <w:pPr>
              <w:pStyle w:val="NoSpacing"/>
              <w:rPr>
                <w:rFonts w:ascii="Courier New" w:hAnsi="Courier New"/>
                <w:sz w:val="24"/>
                <w:szCs w:val="24"/>
              </w:rPr>
            </w:pPr>
            <w:r>
              <w:rPr>
                <w:rFonts w:ascii="Courier New" w:hAnsi="Courier New"/>
                <w:sz w:val="24"/>
                <w:szCs w:val="24"/>
              </w:rPr>
              <w:t>5*2+3</w:t>
            </w:r>
          </w:p>
        </w:tc>
        <w:tc>
          <w:tcPr>
            <w:tcW w:w="2400" w:type="dxa"/>
            <w:tcBorders>
              <w:top w:val="single" w:sz="4" w:space="0" w:color="000001"/>
              <w:left w:val="single" w:sz="4" w:space="0" w:color="000001"/>
              <w:bottom w:val="single" w:sz="4" w:space="0" w:color="000001"/>
              <w:right w:val="single" w:sz="4" w:space="0" w:color="000001"/>
            </w:tcBorders>
            <w:shd w:color="auto" w:fill="FFFFFF" w:val="clear"/>
          </w:tcPr>
          <w:p>
            <w:pPr>
              <w:pStyle w:val="NoSpacing"/>
              <w:rPr>
                <w:rFonts w:ascii="Courier New" w:hAnsi="Courier New"/>
                <w:sz w:val="24"/>
                <w:szCs w:val="24"/>
              </w:rPr>
            </w:pPr>
            <w:r>
              <w:rPr>
                <w:rFonts w:ascii="Courier New" w:hAnsi="Courier New"/>
                <w:sz w:val="24"/>
                <w:szCs w:val="24"/>
              </w:rPr>
              <w:t>13</w:t>
            </w:r>
          </w:p>
        </w:tc>
      </w:tr>
      <w:tr>
        <w:trPr/>
        <w:tc>
          <w:tcPr>
            <w:tcW w:w="4260" w:type="dxa"/>
            <w:tcBorders>
              <w:top w:val="single" w:sz="4" w:space="0" w:color="000001"/>
              <w:left w:val="single" w:sz="4" w:space="0" w:color="000001"/>
              <w:bottom w:val="single" w:sz="4" w:space="0" w:color="000001"/>
              <w:right w:val="single" w:sz="4" w:space="0" w:color="000001"/>
            </w:tcBorders>
            <w:shd w:color="auto" w:fill="FFFFFF" w:val="clear"/>
          </w:tcPr>
          <w:p>
            <w:pPr>
              <w:pStyle w:val="NoSpacing"/>
              <w:rPr>
                <w:rFonts w:ascii="Courier New" w:hAnsi="Courier New"/>
                <w:sz w:val="24"/>
                <w:szCs w:val="24"/>
              </w:rPr>
            </w:pPr>
            <w:r>
              <w:rPr>
                <w:rFonts w:ascii="Courier New" w:hAnsi="Courier New"/>
                <w:sz w:val="24"/>
                <w:szCs w:val="24"/>
              </w:rPr>
              <w:t>5*(2+3)</w:t>
            </w:r>
          </w:p>
        </w:tc>
        <w:tc>
          <w:tcPr>
            <w:tcW w:w="2400" w:type="dxa"/>
            <w:tcBorders>
              <w:top w:val="single" w:sz="4" w:space="0" w:color="000001"/>
              <w:left w:val="single" w:sz="4" w:space="0" w:color="000001"/>
              <w:bottom w:val="single" w:sz="4" w:space="0" w:color="000001"/>
              <w:right w:val="single" w:sz="4" w:space="0" w:color="000001"/>
            </w:tcBorders>
            <w:shd w:color="auto" w:fill="FFFFFF" w:val="clear"/>
          </w:tcPr>
          <w:p>
            <w:pPr>
              <w:pStyle w:val="NoSpacing"/>
              <w:rPr>
                <w:rFonts w:ascii="Courier New" w:hAnsi="Courier New"/>
                <w:sz w:val="24"/>
                <w:szCs w:val="24"/>
              </w:rPr>
            </w:pPr>
            <w:r>
              <w:rPr>
                <w:rFonts w:ascii="Courier New" w:hAnsi="Courier New"/>
                <w:sz w:val="24"/>
                <w:szCs w:val="24"/>
              </w:rPr>
              <w:t>25</w:t>
            </w:r>
          </w:p>
        </w:tc>
      </w:tr>
      <w:tr>
        <w:trPr/>
        <w:tc>
          <w:tcPr>
            <w:tcW w:w="4260" w:type="dxa"/>
            <w:tcBorders>
              <w:top w:val="single" w:sz="4" w:space="0" w:color="000001"/>
              <w:left w:val="single" w:sz="4" w:space="0" w:color="000001"/>
              <w:bottom w:val="single" w:sz="4" w:space="0" w:color="000001"/>
              <w:right w:val="single" w:sz="4" w:space="0" w:color="000001"/>
            </w:tcBorders>
            <w:shd w:color="auto" w:fill="FFFFFF" w:val="clear"/>
          </w:tcPr>
          <w:p>
            <w:pPr>
              <w:pStyle w:val="NoSpacing"/>
              <w:rPr>
                <w:rFonts w:ascii="Courier New" w:hAnsi="Courier New"/>
                <w:sz w:val="24"/>
                <w:szCs w:val="24"/>
              </w:rPr>
            </w:pPr>
            <w:r>
              <w:rPr>
                <w:rFonts w:ascii="Courier New" w:hAnsi="Courier New"/>
                <w:sz w:val="24"/>
                <w:szCs w:val="24"/>
              </w:rPr>
              <w:t>5/2</w:t>
            </w:r>
          </w:p>
        </w:tc>
        <w:tc>
          <w:tcPr>
            <w:tcW w:w="2400" w:type="dxa"/>
            <w:tcBorders>
              <w:top w:val="single" w:sz="4" w:space="0" w:color="000001"/>
              <w:left w:val="single" w:sz="4" w:space="0" w:color="000001"/>
              <w:bottom w:val="single" w:sz="4" w:space="0" w:color="000001"/>
              <w:right w:val="single" w:sz="4" w:space="0" w:color="000001"/>
            </w:tcBorders>
            <w:shd w:color="auto" w:fill="FFFFFF" w:val="clear"/>
          </w:tcPr>
          <w:p>
            <w:pPr>
              <w:pStyle w:val="NoSpacing"/>
              <w:rPr>
                <w:rFonts w:ascii="Courier New" w:hAnsi="Courier New"/>
                <w:sz w:val="24"/>
                <w:szCs w:val="24"/>
              </w:rPr>
            </w:pPr>
            <w:r>
              <w:rPr>
                <w:rFonts w:ascii="Courier New" w:hAnsi="Courier New"/>
                <w:sz w:val="24"/>
                <w:szCs w:val="24"/>
              </w:rPr>
              <w:t>2</w:t>
            </w:r>
          </w:p>
        </w:tc>
      </w:tr>
    </w:tbl>
    <w:p>
      <w:pPr>
        <w:sectPr>
          <w:type w:val="nextPage"/>
          <w:pgSz w:w="12240" w:h="20160"/>
          <w:pgMar w:left="1440" w:right="1260" w:header="0" w:top="1170" w:footer="0" w:bottom="1260" w:gutter="0"/>
          <w:pgNumType w:fmt="decimal"/>
          <w:formProt w:val="false"/>
          <w:textDirection w:val="lrTb"/>
          <w:docGrid w:type="default" w:linePitch="360" w:charSpace="1842"/>
        </w:sect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b/>
          <w:bCs/>
          <w:color w:val="00000A"/>
          <w:sz w:val="24"/>
          <w:szCs w:val="24"/>
        </w:rPr>
        <w:t>B. Who is the Last Person</w:t>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t>Given N person, standing in circular order, you are playing the game of Josephus. The game is played like this. Every time you start counting up to K persons in circle from the current position. You discard the person after you finish counting. Then from that position you again start counting. This process ends, when there is only one person remaining. You start from person 1 at the beginning.</w:t>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t>For example, for N = 5, k = 3, the process will go like below:</w:t>
      </w:r>
    </w:p>
    <w:p>
      <w:pPr>
        <w:pStyle w:val="Normal"/>
        <w:rPr>
          <w:rFonts w:ascii="Times New Roman" w:hAnsi="Times New Roman"/>
          <w:sz w:val="24"/>
          <w:szCs w:val="24"/>
        </w:rPr>
      </w:pPr>
      <w:r>
        <w:rPr>
          <w:rFonts w:ascii="Times New Roman" w:hAnsi="Times New Roman"/>
          <w:sz w:val="24"/>
          <w:szCs w:val="24"/>
        </w:rPr>
        <w:t>Begin: 1 2 3 4 5</w:t>
      </w:r>
    </w:p>
    <w:p>
      <w:pPr>
        <w:pStyle w:val="Normal"/>
        <w:rPr>
          <w:rFonts w:ascii="Times New Roman" w:hAnsi="Times New Roman"/>
          <w:sz w:val="24"/>
          <w:szCs w:val="24"/>
        </w:rPr>
      </w:pPr>
      <w:r>
        <w:rPr>
          <w:rFonts w:ascii="Times New Roman" w:hAnsi="Times New Roman"/>
          <w:sz w:val="24"/>
          <w:szCs w:val="24"/>
        </w:rPr>
        <w:t xml:space="preserve">Step1: You start from 1. 1 2 </w:t>
      </w:r>
      <w:r>
        <w:rPr>
          <w:rFonts w:ascii="Times New Roman" w:hAnsi="Times New Roman"/>
          <w:sz w:val="24"/>
          <w:szCs w:val="24"/>
          <w:u w:val="single"/>
        </w:rPr>
        <w:t>3</w:t>
      </w:r>
      <w:r>
        <w:rPr>
          <w:rFonts w:ascii="Times New Roman" w:hAnsi="Times New Roman"/>
          <w:sz w:val="24"/>
          <w:szCs w:val="24"/>
        </w:rPr>
        <w:t xml:space="preserve"> 4 5. So you discard 3.</w:t>
      </w:r>
    </w:p>
    <w:p>
      <w:pPr>
        <w:pStyle w:val="Normal"/>
        <w:rPr>
          <w:rFonts w:ascii="Times New Roman" w:hAnsi="Times New Roman"/>
          <w:sz w:val="24"/>
          <w:szCs w:val="24"/>
        </w:rPr>
      </w:pPr>
      <w:r>
        <w:rPr>
          <w:rFonts w:ascii="Times New Roman" w:hAnsi="Times New Roman"/>
          <w:sz w:val="24"/>
          <w:szCs w:val="24"/>
        </w:rPr>
        <w:t xml:space="preserve">Step2: You start from 4 and circle back. </w:t>
      </w:r>
      <w:r>
        <w:rPr>
          <w:rFonts w:ascii="Times New Roman" w:hAnsi="Times New Roman"/>
          <w:sz w:val="24"/>
          <w:szCs w:val="24"/>
          <w:u w:val="single"/>
        </w:rPr>
        <w:t>1</w:t>
      </w:r>
      <w:r>
        <w:rPr>
          <w:rFonts w:ascii="Times New Roman" w:hAnsi="Times New Roman"/>
          <w:sz w:val="24"/>
          <w:szCs w:val="24"/>
        </w:rPr>
        <w:t xml:space="preserve"> 2 4 5. So you discard 1.</w:t>
      </w:r>
    </w:p>
    <w:p>
      <w:pPr>
        <w:pStyle w:val="Normal"/>
        <w:rPr>
          <w:rFonts w:ascii="Times New Roman" w:hAnsi="Times New Roman"/>
          <w:sz w:val="24"/>
          <w:szCs w:val="24"/>
        </w:rPr>
      </w:pPr>
      <w:r>
        <w:rPr>
          <w:rFonts w:ascii="Times New Roman" w:hAnsi="Times New Roman"/>
          <w:sz w:val="24"/>
          <w:szCs w:val="24"/>
        </w:rPr>
        <w:t xml:space="preserve">Step3: You start from 2. 2 4 </w:t>
      </w:r>
      <w:r>
        <w:rPr>
          <w:rFonts w:ascii="Times New Roman" w:hAnsi="Times New Roman"/>
          <w:sz w:val="24"/>
          <w:szCs w:val="24"/>
          <w:u w:val="single"/>
        </w:rPr>
        <w:t>5</w:t>
      </w:r>
      <w:r>
        <w:rPr>
          <w:rFonts w:ascii="Times New Roman" w:hAnsi="Times New Roman"/>
          <w:sz w:val="24"/>
          <w:szCs w:val="24"/>
        </w:rPr>
        <w:t>. So you discard 5.</w:t>
      </w:r>
    </w:p>
    <w:p>
      <w:pPr>
        <w:pStyle w:val="Normal"/>
        <w:rPr>
          <w:rFonts w:ascii="Times New Roman" w:hAnsi="Times New Roman"/>
          <w:sz w:val="24"/>
          <w:szCs w:val="24"/>
        </w:rPr>
      </w:pPr>
      <w:r>
        <w:rPr>
          <w:rFonts w:ascii="Times New Roman" w:hAnsi="Times New Roman"/>
          <w:sz w:val="24"/>
          <w:szCs w:val="24"/>
        </w:rPr>
        <w:t xml:space="preserve">Step4: You start from 2. </w:t>
      </w:r>
      <w:r>
        <w:rPr>
          <w:rFonts w:ascii="Times New Roman" w:hAnsi="Times New Roman"/>
          <w:sz w:val="24"/>
          <w:szCs w:val="24"/>
          <w:u w:val="single"/>
        </w:rPr>
        <w:t>2</w:t>
      </w:r>
      <w:r>
        <w:rPr>
          <w:rFonts w:ascii="Times New Roman" w:hAnsi="Times New Roman"/>
          <w:sz w:val="24"/>
          <w:szCs w:val="24"/>
        </w:rPr>
        <w:t xml:space="preserve"> 4. So you discard 2.</w:t>
      </w:r>
    </w:p>
    <w:p>
      <w:pPr>
        <w:pStyle w:val="Normal"/>
        <w:rPr>
          <w:rFonts w:ascii="Times New Roman" w:hAnsi="Times New Roman"/>
          <w:sz w:val="24"/>
          <w:szCs w:val="24"/>
        </w:rPr>
      </w:pPr>
      <w:r>
        <w:rPr>
          <w:rFonts w:ascii="Times New Roman" w:hAnsi="Times New Roman"/>
          <w:sz w:val="24"/>
          <w:szCs w:val="24"/>
        </w:rPr>
        <w:t>So the last person remaining is 4.</w:t>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b/>
          <w:bCs/>
          <w:sz w:val="24"/>
          <w:szCs w:val="24"/>
        </w:rPr>
        <w:t>Input</w:t>
      </w:r>
    </w:p>
    <w:p>
      <w:pPr>
        <w:pStyle w:val="Normal"/>
        <w:rPr>
          <w:rFonts w:ascii="Times New Roman" w:hAnsi="Times New Roman"/>
          <w:sz w:val="24"/>
          <w:szCs w:val="24"/>
        </w:rPr>
      </w:pPr>
      <w:r>
        <w:rPr>
          <w:rFonts w:ascii="Times New Roman" w:hAnsi="Times New Roman"/>
          <w:sz w:val="24"/>
          <w:szCs w:val="24"/>
        </w:rPr>
        <w:t>Input contains, N (0&lt;N&lt;=2</w:t>
      </w:r>
      <w:bookmarkStart w:id="1" w:name="_GoBack1"/>
      <w:bookmarkEnd w:id="1"/>
      <w:r>
        <w:rPr>
          <w:rFonts w:ascii="Times New Roman" w:hAnsi="Times New Roman"/>
          <w:sz w:val="24"/>
          <w:szCs w:val="24"/>
        </w:rPr>
        <w:t>,00,000) and K (0&lt;K&lt;N).</w:t>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b/>
          <w:bCs/>
          <w:sz w:val="24"/>
          <w:szCs w:val="24"/>
        </w:rPr>
        <w:t>Output</w:t>
      </w:r>
    </w:p>
    <w:p>
      <w:pPr>
        <w:pStyle w:val="Normal"/>
        <w:rPr>
          <w:rFonts w:ascii="Times New Roman" w:hAnsi="Times New Roman"/>
          <w:sz w:val="24"/>
          <w:szCs w:val="24"/>
        </w:rPr>
      </w:pPr>
      <w:r>
        <w:rPr>
          <w:rFonts w:ascii="Times New Roman" w:hAnsi="Times New Roman"/>
          <w:sz w:val="24"/>
          <w:szCs w:val="24"/>
        </w:rPr>
        <w:t>Print the last person remaining.</w:t>
      </w:r>
    </w:p>
    <w:p>
      <w:pPr>
        <w:pStyle w:val="Normal"/>
        <w:rPr>
          <w:rFonts w:ascii="Times New Roman" w:hAnsi="Times New Roman"/>
          <w:sz w:val="24"/>
          <w:szCs w:val="24"/>
        </w:rPr>
      </w:pPr>
      <w:r>
        <w:rPr>
          <w:rFonts w:ascii="Times New Roman" w:hAnsi="Times New Roman"/>
          <w:sz w:val="24"/>
          <w:szCs w:val="24"/>
        </w:rPr>
      </w:r>
    </w:p>
    <w:tbl>
      <w:tblPr>
        <w:tblW w:w="4770" w:type="dxa"/>
        <w:jc w:val="left"/>
        <w:tblInd w:w="1825" w:type="dxa"/>
        <w:tblCellMar>
          <w:top w:w="0" w:type="dxa"/>
          <w:left w:w="68" w:type="dxa"/>
          <w:bottom w:w="0" w:type="dxa"/>
          <w:right w:w="108" w:type="dxa"/>
        </w:tblCellMar>
        <w:tblLook w:val="04a0" w:noHBand="0" w:noVBand="1" w:firstColumn="1" w:lastRow="0" w:lastColumn="0" w:firstRow="1"/>
      </w:tblPr>
      <w:tblGrid>
        <w:gridCol w:w="2499"/>
        <w:gridCol w:w="2271"/>
      </w:tblGrid>
      <w:tr>
        <w:trPr/>
        <w:tc>
          <w:tcPr>
            <w:tcW w:w="2499" w:type="dxa"/>
            <w:tcBorders>
              <w:top w:val="single" w:sz="4" w:space="0" w:color="000001"/>
              <w:left w:val="single" w:sz="4" w:space="0" w:color="000001"/>
              <w:bottom w:val="single" w:sz="4" w:space="0" w:color="000001"/>
              <w:right w:val="single" w:sz="4" w:space="0" w:color="000001"/>
            </w:tcBorders>
            <w:shd w:color="auto" w:fill="FFFFFF" w:val="clear"/>
          </w:tcPr>
          <w:p>
            <w:pPr>
              <w:pStyle w:val="NoSpacing"/>
              <w:rPr>
                <w:rFonts w:ascii="Courier New" w:hAnsi="Courier New"/>
                <w:b/>
                <w:b/>
                <w:bCs/>
                <w:sz w:val="24"/>
                <w:szCs w:val="24"/>
              </w:rPr>
            </w:pPr>
            <w:r>
              <w:rPr>
                <w:rFonts w:ascii="Courier New" w:hAnsi="Courier New"/>
                <w:b/>
                <w:bCs/>
                <w:sz w:val="24"/>
                <w:szCs w:val="24"/>
              </w:rPr>
              <w:t>Sample Input</w:t>
            </w:r>
          </w:p>
        </w:tc>
        <w:tc>
          <w:tcPr>
            <w:tcW w:w="2271" w:type="dxa"/>
            <w:tcBorders>
              <w:top w:val="single" w:sz="4" w:space="0" w:color="000001"/>
              <w:left w:val="single" w:sz="4" w:space="0" w:color="000001"/>
              <w:bottom w:val="single" w:sz="4" w:space="0" w:color="000001"/>
              <w:right w:val="single" w:sz="4" w:space="0" w:color="000001"/>
            </w:tcBorders>
            <w:shd w:color="auto" w:fill="FFFFFF" w:val="clear"/>
          </w:tcPr>
          <w:p>
            <w:pPr>
              <w:pStyle w:val="NoSpacing"/>
              <w:rPr>
                <w:rFonts w:ascii="Courier New" w:hAnsi="Courier New"/>
                <w:b/>
                <w:b/>
                <w:bCs/>
                <w:sz w:val="24"/>
                <w:szCs w:val="24"/>
              </w:rPr>
            </w:pPr>
            <w:r>
              <w:rPr>
                <w:rFonts w:ascii="Courier New" w:hAnsi="Courier New"/>
                <w:b/>
                <w:bCs/>
                <w:sz w:val="24"/>
                <w:szCs w:val="24"/>
              </w:rPr>
              <w:t>Sample Output</w:t>
            </w:r>
          </w:p>
        </w:tc>
      </w:tr>
      <w:tr>
        <w:trPr/>
        <w:tc>
          <w:tcPr>
            <w:tcW w:w="2499" w:type="dxa"/>
            <w:tcBorders>
              <w:left w:val="single" w:sz="4" w:space="0" w:color="000001"/>
              <w:bottom w:val="single" w:sz="4" w:space="0" w:color="000001"/>
              <w:right w:val="single" w:sz="4" w:space="0" w:color="000001"/>
            </w:tcBorders>
            <w:shd w:color="auto" w:fill="FFFFFF" w:val="clear"/>
          </w:tcPr>
          <w:p>
            <w:pPr>
              <w:pStyle w:val="NoSpacing"/>
              <w:rPr>
                <w:rFonts w:ascii="Courier New" w:hAnsi="Courier New"/>
                <w:sz w:val="24"/>
                <w:szCs w:val="24"/>
              </w:rPr>
            </w:pPr>
            <w:r>
              <w:rPr>
                <w:rFonts w:ascii="Courier New" w:hAnsi="Courier New"/>
                <w:sz w:val="24"/>
                <w:szCs w:val="24"/>
              </w:rPr>
              <w:t>5 3</w:t>
            </w:r>
          </w:p>
        </w:tc>
        <w:tc>
          <w:tcPr>
            <w:tcW w:w="2271" w:type="dxa"/>
            <w:tcBorders>
              <w:left w:val="single" w:sz="4" w:space="0" w:color="000001"/>
              <w:bottom w:val="single" w:sz="4" w:space="0" w:color="000001"/>
              <w:right w:val="single" w:sz="4" w:space="0" w:color="000001"/>
            </w:tcBorders>
            <w:shd w:color="auto" w:fill="FFFFFF" w:val="clear"/>
          </w:tcPr>
          <w:p>
            <w:pPr>
              <w:pStyle w:val="NoSpacing"/>
              <w:widowControl/>
              <w:suppressAutoHyphens w:val="true"/>
              <w:bidi w:val="0"/>
              <w:spacing w:lineRule="auto" w:line="240" w:before="0" w:after="0"/>
              <w:ind w:left="0" w:right="89" w:hanging="0"/>
              <w:jc w:val="both"/>
              <w:rPr>
                <w:rFonts w:ascii="Courier New" w:hAnsi="Courier New"/>
                <w:sz w:val="24"/>
                <w:szCs w:val="24"/>
              </w:rPr>
            </w:pPr>
            <w:r>
              <w:rPr>
                <w:rFonts w:ascii="Courier New" w:hAnsi="Courier New"/>
                <w:sz w:val="24"/>
                <w:szCs w:val="24"/>
              </w:rPr>
              <w:t>4</w:t>
            </w:r>
          </w:p>
        </w:tc>
      </w:tr>
      <w:tr>
        <w:trPr/>
        <w:tc>
          <w:tcPr>
            <w:tcW w:w="2499" w:type="dxa"/>
            <w:tcBorders>
              <w:top w:val="single" w:sz="4" w:space="0" w:color="000001"/>
              <w:left w:val="single" w:sz="4" w:space="0" w:color="000001"/>
              <w:bottom w:val="single" w:sz="4" w:space="0" w:color="000001"/>
              <w:right w:val="single" w:sz="4" w:space="0" w:color="000001"/>
            </w:tcBorders>
            <w:shd w:color="auto" w:fill="FFFFFF" w:val="clear"/>
          </w:tcPr>
          <w:p>
            <w:pPr>
              <w:pStyle w:val="NoSpacing"/>
              <w:rPr>
                <w:rFonts w:ascii="Courier New" w:hAnsi="Courier New"/>
                <w:sz w:val="24"/>
                <w:szCs w:val="24"/>
              </w:rPr>
            </w:pPr>
            <w:r>
              <w:rPr>
                <w:rFonts w:ascii="Courier New" w:hAnsi="Courier New"/>
                <w:sz w:val="24"/>
                <w:szCs w:val="24"/>
              </w:rPr>
              <w:t>5 2</w:t>
            </w:r>
          </w:p>
        </w:tc>
        <w:tc>
          <w:tcPr>
            <w:tcW w:w="2271" w:type="dxa"/>
            <w:tcBorders>
              <w:top w:val="single" w:sz="4" w:space="0" w:color="000001"/>
              <w:left w:val="single" w:sz="4" w:space="0" w:color="000001"/>
              <w:bottom w:val="single" w:sz="4" w:space="0" w:color="000001"/>
              <w:right w:val="single" w:sz="4" w:space="0" w:color="000001"/>
            </w:tcBorders>
            <w:shd w:color="auto" w:fill="FFFFFF" w:val="clear"/>
          </w:tcPr>
          <w:p>
            <w:pPr>
              <w:pStyle w:val="NoSpacing"/>
              <w:rPr>
                <w:rFonts w:ascii="Courier New" w:hAnsi="Courier New"/>
                <w:sz w:val="24"/>
                <w:szCs w:val="24"/>
              </w:rPr>
            </w:pPr>
            <w:r>
              <w:rPr>
                <w:rFonts w:ascii="Courier New" w:hAnsi="Courier New"/>
                <w:sz w:val="24"/>
                <w:szCs w:val="24"/>
              </w:rPr>
              <w:t>3</w:t>
            </w:r>
          </w:p>
        </w:tc>
      </w:tr>
      <w:tr>
        <w:trPr/>
        <w:tc>
          <w:tcPr>
            <w:tcW w:w="2499" w:type="dxa"/>
            <w:tcBorders>
              <w:top w:val="single" w:sz="4" w:space="0" w:color="000001"/>
              <w:left w:val="single" w:sz="4" w:space="0" w:color="000001"/>
              <w:bottom w:val="single" w:sz="4" w:space="0" w:color="000001"/>
              <w:right w:val="single" w:sz="4" w:space="0" w:color="000001"/>
            </w:tcBorders>
            <w:shd w:color="auto" w:fill="FFFFFF" w:val="clear"/>
          </w:tcPr>
          <w:p>
            <w:pPr>
              <w:pStyle w:val="NoSpacing"/>
              <w:rPr>
                <w:rFonts w:ascii="Courier New" w:hAnsi="Courier New"/>
                <w:sz w:val="24"/>
                <w:szCs w:val="24"/>
              </w:rPr>
            </w:pPr>
            <w:r>
              <w:rPr>
                <w:rFonts w:ascii="Courier New" w:hAnsi="Courier New"/>
                <w:sz w:val="24"/>
                <w:szCs w:val="24"/>
              </w:rPr>
              <w:t>6 2</w:t>
            </w:r>
          </w:p>
        </w:tc>
        <w:tc>
          <w:tcPr>
            <w:tcW w:w="2271" w:type="dxa"/>
            <w:tcBorders>
              <w:top w:val="single" w:sz="4" w:space="0" w:color="000001"/>
              <w:left w:val="single" w:sz="4" w:space="0" w:color="000001"/>
              <w:bottom w:val="single" w:sz="4" w:space="0" w:color="000001"/>
              <w:right w:val="single" w:sz="4" w:space="0" w:color="000001"/>
            </w:tcBorders>
            <w:shd w:color="auto" w:fill="FFFFFF" w:val="clear"/>
          </w:tcPr>
          <w:p>
            <w:pPr>
              <w:pStyle w:val="NoSpacing"/>
              <w:rPr>
                <w:rFonts w:ascii="Courier New" w:hAnsi="Courier New"/>
                <w:sz w:val="24"/>
                <w:szCs w:val="24"/>
              </w:rPr>
            </w:pPr>
            <w:r>
              <w:rPr>
                <w:rFonts w:ascii="Courier New" w:hAnsi="Courier New"/>
                <w:sz w:val="24"/>
                <w:szCs w:val="24"/>
              </w:rPr>
              <w:t>5</w:t>
            </w:r>
          </w:p>
        </w:tc>
      </w:tr>
    </w:tbl>
    <w:p>
      <w:pPr>
        <w:sectPr>
          <w:type w:val="nextPage"/>
          <w:pgSz w:w="12240" w:h="20160"/>
          <w:pgMar w:left="1440" w:right="1260" w:header="0" w:top="1170" w:footer="0" w:bottom="1260" w:gutter="0"/>
          <w:pgNumType w:fmt="decimal"/>
          <w:formProt w:val="false"/>
          <w:textDirection w:val="lrTb"/>
          <w:docGrid w:type="default" w:linePitch="360" w:charSpace="1842"/>
        </w:sect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b/>
          <w:bCs/>
          <w:color w:val="00000A"/>
          <w:sz w:val="24"/>
          <w:szCs w:val="24"/>
        </w:rPr>
        <w:t>C. Depth</w:t>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t xml:space="preserve">In this problem, you are given a string of parentheses. You have to find the maximum depth the parentheses expression have. Depth of parentheses at any moment is the number of open parentheses. </w:t>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b/>
          <w:bCs/>
          <w:sz w:val="24"/>
          <w:szCs w:val="24"/>
        </w:rPr>
        <w:t>Input</w:t>
      </w:r>
    </w:p>
    <w:p>
      <w:pPr>
        <w:pStyle w:val="Normal"/>
        <w:rPr>
          <w:rFonts w:ascii="Times New Roman" w:hAnsi="Times New Roman"/>
          <w:sz w:val="24"/>
          <w:szCs w:val="24"/>
        </w:rPr>
      </w:pPr>
      <w:r>
        <w:rPr>
          <w:rFonts w:ascii="Times New Roman" w:hAnsi="Times New Roman"/>
          <w:sz w:val="24"/>
          <w:szCs w:val="24"/>
        </w:rPr>
        <w:t xml:space="preserve">Input file contains a single line of string. </w:t>
      </w:r>
    </w:p>
    <w:p>
      <w:pPr>
        <w:pStyle w:val="Normal"/>
        <w:rPr>
          <w:rFonts w:ascii="Times New Roman" w:hAnsi="Times New Roman"/>
          <w:sz w:val="24"/>
          <w:szCs w:val="24"/>
        </w:rPr>
      </w:pPr>
      <w:r>
        <w:rPr>
          <w:rFonts w:ascii="Times New Roman" w:hAnsi="Times New Roman"/>
          <w:sz w:val="24"/>
          <w:szCs w:val="24"/>
        </w:rPr>
        <w:t xml:space="preserve">Input string contains the following characters set: </w:t>
      </w:r>
      <w:r>
        <w:rPr>
          <w:rFonts w:ascii="Times New Roman" w:hAnsi="Times New Roman"/>
          <w:b/>
          <w:bCs/>
          <w:sz w:val="24"/>
          <w:szCs w:val="24"/>
        </w:rPr>
        <w:t>()[]{}</w:t>
      </w:r>
      <w:r>
        <w:rPr>
          <w:rFonts w:ascii="Times New Roman" w:hAnsi="Times New Roman"/>
          <w:sz w:val="24"/>
          <w:szCs w:val="24"/>
        </w:rPr>
        <w:t>.</w:t>
      </w:r>
    </w:p>
    <w:p>
      <w:pPr>
        <w:pStyle w:val="Normal"/>
        <w:rPr>
          <w:rFonts w:ascii="Times New Roman" w:hAnsi="Times New Roman"/>
          <w:sz w:val="24"/>
          <w:szCs w:val="24"/>
        </w:rPr>
      </w:pPr>
      <w:r>
        <w:rPr>
          <w:rFonts w:ascii="Times New Roman" w:hAnsi="Times New Roman"/>
          <w:sz w:val="24"/>
          <w:szCs w:val="24"/>
        </w:rPr>
        <w:t>0 &lt; Length of a String &lt; 200</w:t>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b/>
          <w:bCs/>
          <w:sz w:val="24"/>
          <w:szCs w:val="24"/>
        </w:rPr>
        <w:t>Output</w:t>
      </w:r>
    </w:p>
    <w:p>
      <w:pPr>
        <w:pStyle w:val="Normal"/>
        <w:rPr>
          <w:rFonts w:ascii="Times New Roman" w:hAnsi="Times New Roman"/>
          <w:sz w:val="24"/>
          <w:szCs w:val="24"/>
        </w:rPr>
      </w:pPr>
      <w:r>
        <w:rPr>
          <w:rFonts w:ascii="Times New Roman" w:hAnsi="Times New Roman"/>
          <w:sz w:val="24"/>
          <w:szCs w:val="24"/>
        </w:rPr>
        <w:t xml:space="preserve">Print </w:t>
      </w:r>
      <w:r>
        <w:rPr>
          <w:rFonts w:ascii="Times New Roman" w:hAnsi="Times New Roman"/>
          <w:b/>
          <w:bCs/>
          <w:sz w:val="24"/>
          <w:szCs w:val="24"/>
        </w:rPr>
        <w:t>maximum depth.</w:t>
      </w:r>
    </w:p>
    <w:p>
      <w:pPr>
        <w:pStyle w:val="Normal"/>
        <w:rPr>
          <w:rFonts w:ascii="Times New Roman" w:hAnsi="Times New Roman"/>
          <w:sz w:val="24"/>
          <w:szCs w:val="24"/>
        </w:rPr>
      </w:pPr>
      <w:r>
        <w:rPr>
          <w:rFonts w:ascii="Times New Roman" w:hAnsi="Times New Roman"/>
          <w:sz w:val="24"/>
          <w:szCs w:val="24"/>
        </w:rPr>
      </w:r>
    </w:p>
    <w:tbl>
      <w:tblPr>
        <w:tblW w:w="5490" w:type="dxa"/>
        <w:jc w:val="left"/>
        <w:tblInd w:w="968" w:type="dxa"/>
        <w:tblCellMar>
          <w:top w:w="0" w:type="dxa"/>
          <w:left w:w="68" w:type="dxa"/>
          <w:bottom w:w="0" w:type="dxa"/>
          <w:right w:w="108" w:type="dxa"/>
        </w:tblCellMar>
        <w:tblLook w:val="04a0" w:noHBand="0" w:noVBand="1" w:firstColumn="1" w:lastRow="0" w:lastColumn="0" w:firstRow="1"/>
      </w:tblPr>
      <w:tblGrid>
        <w:gridCol w:w="3045"/>
        <w:gridCol w:w="2445"/>
      </w:tblGrid>
      <w:tr>
        <w:trPr/>
        <w:tc>
          <w:tcPr>
            <w:tcW w:w="3045" w:type="dxa"/>
            <w:tcBorders>
              <w:top w:val="single" w:sz="4" w:space="0" w:color="000001"/>
              <w:left w:val="single" w:sz="4" w:space="0" w:color="000001"/>
              <w:bottom w:val="single" w:sz="4" w:space="0" w:color="000001"/>
              <w:right w:val="single" w:sz="4" w:space="0" w:color="000001"/>
            </w:tcBorders>
            <w:shd w:color="auto" w:fill="FFFFFF" w:val="clear"/>
          </w:tcPr>
          <w:p>
            <w:pPr>
              <w:pStyle w:val="NoSpacing"/>
              <w:rPr>
                <w:rFonts w:ascii="Courier New" w:hAnsi="Courier New"/>
                <w:b/>
                <w:b/>
                <w:bCs/>
                <w:sz w:val="24"/>
                <w:szCs w:val="24"/>
              </w:rPr>
            </w:pPr>
            <w:r>
              <w:rPr>
                <w:rFonts w:ascii="Courier New" w:hAnsi="Courier New"/>
                <w:b/>
                <w:bCs/>
                <w:sz w:val="24"/>
                <w:szCs w:val="24"/>
              </w:rPr>
              <w:t>Sample Input</w:t>
            </w:r>
          </w:p>
        </w:tc>
        <w:tc>
          <w:tcPr>
            <w:tcW w:w="2445" w:type="dxa"/>
            <w:tcBorders>
              <w:top w:val="single" w:sz="4" w:space="0" w:color="000001"/>
              <w:left w:val="single" w:sz="4" w:space="0" w:color="000001"/>
              <w:bottom w:val="single" w:sz="4" w:space="0" w:color="000001"/>
              <w:right w:val="single" w:sz="4" w:space="0" w:color="000001"/>
            </w:tcBorders>
            <w:shd w:color="auto" w:fill="FFFFFF" w:val="clear"/>
          </w:tcPr>
          <w:p>
            <w:pPr>
              <w:pStyle w:val="NoSpacing"/>
              <w:rPr>
                <w:rFonts w:ascii="Courier New" w:hAnsi="Courier New"/>
                <w:b/>
                <w:b/>
                <w:bCs/>
                <w:sz w:val="24"/>
                <w:szCs w:val="24"/>
              </w:rPr>
            </w:pPr>
            <w:r>
              <w:rPr>
                <w:rFonts w:ascii="Courier New" w:hAnsi="Courier New"/>
                <w:b/>
                <w:bCs/>
                <w:sz w:val="24"/>
                <w:szCs w:val="24"/>
              </w:rPr>
              <w:t>Sample Output</w:t>
            </w:r>
          </w:p>
        </w:tc>
      </w:tr>
      <w:tr>
        <w:trPr/>
        <w:tc>
          <w:tcPr>
            <w:tcW w:w="3045" w:type="dxa"/>
            <w:tcBorders>
              <w:left w:val="single" w:sz="4" w:space="0" w:color="000001"/>
              <w:bottom w:val="single" w:sz="4" w:space="0" w:color="000001"/>
              <w:right w:val="single" w:sz="4" w:space="0" w:color="000001"/>
            </w:tcBorders>
            <w:shd w:color="auto" w:fill="FFFFFF" w:val="clear"/>
          </w:tcPr>
          <w:p>
            <w:pPr>
              <w:pStyle w:val="NoSpacing"/>
              <w:rPr>
                <w:rFonts w:ascii="Courier New" w:hAnsi="Courier New"/>
                <w:sz w:val="24"/>
                <w:szCs w:val="24"/>
              </w:rPr>
            </w:pPr>
            <w:r>
              <w:rPr>
                <w:rFonts w:ascii="Courier New" w:hAnsi="Courier New"/>
                <w:sz w:val="24"/>
                <w:szCs w:val="24"/>
              </w:rPr>
              <w:t>()[]</w:t>
            </w:r>
            <w:bookmarkStart w:id="2" w:name="_GoBack2"/>
            <w:bookmarkEnd w:id="2"/>
          </w:p>
        </w:tc>
        <w:tc>
          <w:tcPr>
            <w:tcW w:w="2445" w:type="dxa"/>
            <w:tcBorders>
              <w:left w:val="single" w:sz="4" w:space="0" w:color="000001"/>
              <w:bottom w:val="single" w:sz="4" w:space="0" w:color="000001"/>
              <w:right w:val="single" w:sz="4" w:space="0" w:color="000001"/>
            </w:tcBorders>
            <w:shd w:color="auto" w:fill="FFFFFF" w:val="clear"/>
          </w:tcPr>
          <w:p>
            <w:pPr>
              <w:pStyle w:val="NoSpacing"/>
              <w:rPr>
                <w:rFonts w:ascii="Courier New" w:hAnsi="Courier New"/>
                <w:sz w:val="24"/>
                <w:szCs w:val="24"/>
              </w:rPr>
            </w:pPr>
            <w:r>
              <w:rPr>
                <w:rFonts w:ascii="Courier New" w:hAnsi="Courier New"/>
                <w:sz w:val="24"/>
                <w:szCs w:val="24"/>
              </w:rPr>
              <w:t>1</w:t>
            </w:r>
          </w:p>
        </w:tc>
      </w:tr>
      <w:tr>
        <w:trPr/>
        <w:tc>
          <w:tcPr>
            <w:tcW w:w="3045" w:type="dxa"/>
            <w:tcBorders>
              <w:left w:val="single" w:sz="4" w:space="0" w:color="000001"/>
              <w:bottom w:val="single" w:sz="4" w:space="0" w:color="000001"/>
              <w:right w:val="single" w:sz="4" w:space="0" w:color="000001"/>
            </w:tcBorders>
            <w:shd w:color="auto" w:fill="FFFFFF" w:val="clear"/>
          </w:tcPr>
          <w:p>
            <w:pPr>
              <w:pStyle w:val="NoSpacing"/>
              <w:rPr>
                <w:rFonts w:ascii="Courier New" w:hAnsi="Courier New"/>
                <w:sz w:val="24"/>
                <w:szCs w:val="24"/>
              </w:rPr>
            </w:pPr>
            <w:r>
              <w:rPr>
                <w:rFonts w:ascii="Courier New" w:hAnsi="Courier New"/>
                <w:sz w:val="24"/>
                <w:szCs w:val="24"/>
              </w:rPr>
              <w:t>[{()}]</w:t>
            </w:r>
          </w:p>
        </w:tc>
        <w:tc>
          <w:tcPr>
            <w:tcW w:w="2445" w:type="dxa"/>
            <w:tcBorders>
              <w:left w:val="single" w:sz="4" w:space="0" w:color="000001"/>
              <w:bottom w:val="single" w:sz="4" w:space="0" w:color="000001"/>
              <w:right w:val="single" w:sz="4" w:space="0" w:color="000001"/>
            </w:tcBorders>
            <w:shd w:color="auto" w:fill="FFFFFF" w:val="clear"/>
          </w:tcPr>
          <w:p>
            <w:pPr>
              <w:pStyle w:val="NoSpacing"/>
              <w:rPr>
                <w:rFonts w:ascii="Courier New" w:hAnsi="Courier New"/>
                <w:sz w:val="24"/>
                <w:szCs w:val="24"/>
              </w:rPr>
            </w:pPr>
            <w:r>
              <w:rPr>
                <w:rFonts w:ascii="Courier New" w:hAnsi="Courier New"/>
                <w:sz w:val="24"/>
                <w:szCs w:val="24"/>
              </w:rPr>
              <w:t>3</w:t>
            </w:r>
          </w:p>
        </w:tc>
      </w:tr>
      <w:tr>
        <w:trPr/>
        <w:tc>
          <w:tcPr>
            <w:tcW w:w="3045" w:type="dxa"/>
            <w:tcBorders>
              <w:left w:val="single" w:sz="4" w:space="0" w:color="000001"/>
              <w:bottom w:val="single" w:sz="4" w:space="0" w:color="000001"/>
              <w:right w:val="single" w:sz="4" w:space="0" w:color="000001"/>
            </w:tcBorders>
            <w:shd w:color="auto" w:fill="FFFFFF" w:val="clear"/>
          </w:tcPr>
          <w:p>
            <w:pPr>
              <w:pStyle w:val="NoSpacing"/>
              <w:rPr>
                <w:rFonts w:ascii="Courier New" w:hAnsi="Courier New"/>
                <w:sz w:val="24"/>
                <w:szCs w:val="24"/>
              </w:rPr>
            </w:pPr>
            <w:r>
              <w:rPr>
                <w:rFonts w:ascii="Courier New" w:hAnsi="Courier New"/>
                <w:sz w:val="24"/>
                <w:szCs w:val="24"/>
              </w:rPr>
              <w:t>[()][]</w:t>
            </w:r>
          </w:p>
        </w:tc>
        <w:tc>
          <w:tcPr>
            <w:tcW w:w="2445" w:type="dxa"/>
            <w:tcBorders>
              <w:left w:val="single" w:sz="4" w:space="0" w:color="000001"/>
              <w:bottom w:val="single" w:sz="4" w:space="0" w:color="000001"/>
              <w:right w:val="single" w:sz="4" w:space="0" w:color="000001"/>
            </w:tcBorders>
            <w:shd w:color="auto" w:fill="FFFFFF" w:val="clear"/>
          </w:tcPr>
          <w:p>
            <w:pPr>
              <w:pStyle w:val="NoSpacing"/>
              <w:rPr>
                <w:rFonts w:ascii="Courier New" w:hAnsi="Courier New"/>
                <w:sz w:val="24"/>
                <w:szCs w:val="24"/>
              </w:rPr>
            </w:pPr>
            <w:r>
              <w:rPr>
                <w:rFonts w:ascii="Courier New" w:hAnsi="Courier New"/>
                <w:sz w:val="24"/>
                <w:szCs w:val="24"/>
              </w:rPr>
              <w:t>2</w:t>
            </w:r>
          </w:p>
        </w:tc>
      </w:tr>
    </w:tbl>
    <w:p>
      <w:pPr>
        <w:pStyle w:val="Normal"/>
        <w:rPr>
          <w:rFonts w:ascii="Times New Roman" w:hAnsi="Times New Roman"/>
          <w:sz w:val="24"/>
          <w:szCs w:val="24"/>
        </w:rPr>
      </w:pPr>
      <w:r>
        <w:rPr>
          <w:rFonts w:ascii="Times New Roman" w:hAnsi="Times New Roman"/>
          <w:sz w:val="24"/>
          <w:szCs w:val="24"/>
        </w:rPr>
      </w:r>
    </w:p>
    <w:p>
      <w:pPr>
        <w:sectPr>
          <w:type w:val="nextPage"/>
          <w:pgSz w:w="12240" w:h="20160"/>
          <w:pgMar w:left="1440" w:right="1260" w:header="0" w:top="1170" w:footer="0" w:bottom="1260" w:gutter="0"/>
          <w:pgNumType w:fmt="decimal"/>
          <w:formProt w:val="false"/>
          <w:textDirection w:val="lrTb"/>
          <w:docGrid w:type="default" w:linePitch="360" w:charSpace="1842"/>
        </w:sect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b/>
          <w:b/>
          <w:bCs/>
          <w:sz w:val="24"/>
          <w:szCs w:val="24"/>
        </w:rPr>
      </w:pPr>
      <w:r>
        <w:rPr>
          <w:rFonts w:ascii="Times New Roman" w:hAnsi="Times New Roman"/>
          <w:b/>
          <w:bCs/>
          <w:sz w:val="24"/>
          <w:szCs w:val="24"/>
        </w:rPr>
        <w:t>D. Arrange Them</w:t>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t>You are given information of N employees. Particularly you are given the Name, Department and Designation of an employee. You have to sort the employee according to Department first (increasing). Then by Designation (MD, GM, DGM, AGM, ENGR) and then by name (increasing). Use STL sort and compare function.</w:t>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b/>
          <w:bCs/>
          <w:sz w:val="24"/>
          <w:szCs w:val="24"/>
        </w:rPr>
        <w:t>Input</w:t>
      </w:r>
    </w:p>
    <w:p>
      <w:pPr>
        <w:pStyle w:val="Normal"/>
        <w:rPr>
          <w:rFonts w:ascii="Times New Roman" w:hAnsi="Times New Roman"/>
          <w:sz w:val="24"/>
          <w:szCs w:val="24"/>
        </w:rPr>
      </w:pPr>
      <w:r>
        <w:rPr>
          <w:rFonts w:ascii="Times New Roman" w:hAnsi="Times New Roman"/>
          <w:sz w:val="24"/>
          <w:szCs w:val="24"/>
        </w:rPr>
        <w:t>Input will consist of an integer, N (1 &lt;= N &lt;= 10</w:t>
      </w:r>
      <w:r>
        <w:rPr>
          <w:rFonts w:ascii="Times New Roman" w:hAnsi="Times New Roman"/>
          <w:sz w:val="24"/>
          <w:szCs w:val="24"/>
          <w:vertAlign w:val="superscript"/>
        </w:rPr>
        <w:t>5</w:t>
      </w:r>
      <w:r>
        <w:rPr>
          <w:rFonts w:ascii="Times New Roman" w:hAnsi="Times New Roman"/>
          <w:sz w:val="24"/>
          <w:szCs w:val="24"/>
        </w:rPr>
        <w:t>) in the first line. The next N line contains info of each student, Name (one word, no spaces, length &lt;= 15</w:t>
      </w:r>
      <w:bookmarkStart w:id="3" w:name="_GoBack3"/>
      <w:bookmarkEnd w:id="3"/>
      <w:r>
        <w:rPr>
          <w:rFonts w:ascii="Times New Roman" w:hAnsi="Times New Roman"/>
          <w:sz w:val="24"/>
          <w:szCs w:val="24"/>
        </w:rPr>
        <w:t>), Department (one word, length &lt;=15) and Designation (MD, GM, DGM, AGM, ENGR).</w:t>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b/>
          <w:bCs/>
          <w:sz w:val="24"/>
          <w:szCs w:val="24"/>
        </w:rPr>
        <w:t>Output</w:t>
      </w:r>
    </w:p>
    <w:p>
      <w:pPr>
        <w:pStyle w:val="Normal"/>
        <w:rPr>
          <w:rFonts w:ascii="Times New Roman" w:hAnsi="Times New Roman"/>
          <w:sz w:val="24"/>
          <w:szCs w:val="24"/>
        </w:rPr>
      </w:pPr>
      <w:r>
        <w:rPr>
          <w:rFonts w:ascii="Times New Roman" w:hAnsi="Times New Roman"/>
          <w:sz w:val="24"/>
          <w:szCs w:val="24"/>
        </w:rPr>
        <w:t>Output will consist of N lines. Each line will print the students’ info separated by spaces.</w:t>
      </w:r>
    </w:p>
    <w:p>
      <w:pPr>
        <w:pStyle w:val="Normal"/>
        <w:rPr>
          <w:rFonts w:ascii="Times New Roman" w:hAnsi="Times New Roman"/>
          <w:sz w:val="24"/>
          <w:szCs w:val="24"/>
        </w:rPr>
      </w:pPr>
      <w:r>
        <w:rPr>
          <w:rFonts w:ascii="Times New Roman" w:hAnsi="Times New Roman"/>
          <w:sz w:val="24"/>
          <w:szCs w:val="24"/>
        </w:rPr>
      </w:r>
    </w:p>
    <w:tbl>
      <w:tblPr>
        <w:tblStyle w:val="TableGrid"/>
        <w:tblW w:w="6390" w:type="dxa"/>
        <w:jc w:val="left"/>
        <w:tblInd w:w="1728" w:type="dxa"/>
        <w:tblCellMar>
          <w:top w:w="0" w:type="dxa"/>
          <w:left w:w="108" w:type="dxa"/>
          <w:bottom w:w="0" w:type="dxa"/>
          <w:right w:w="108" w:type="dxa"/>
        </w:tblCellMar>
        <w:tblLook w:val="04a0" w:noHBand="0" w:noVBand="1" w:firstColumn="1" w:lastRow="0" w:lastColumn="0" w:firstRow="1"/>
      </w:tblPr>
      <w:tblGrid>
        <w:gridCol w:w="3240"/>
        <w:gridCol w:w="3150"/>
      </w:tblGrid>
      <w:tr>
        <w:trPr/>
        <w:tc>
          <w:tcPr>
            <w:tcW w:w="3240" w:type="dxa"/>
            <w:tcBorders/>
          </w:tcPr>
          <w:p>
            <w:pPr>
              <w:pStyle w:val="Normal"/>
              <w:spacing w:lineRule="auto" w:line="240" w:before="0" w:after="0"/>
              <w:rPr>
                <w:rFonts w:ascii="Courier New" w:hAnsi="Courier New"/>
                <w:sz w:val="24"/>
                <w:szCs w:val="24"/>
              </w:rPr>
            </w:pPr>
            <w:r>
              <w:rPr>
                <w:rFonts w:cs="Courier New" w:ascii="Courier New" w:hAnsi="Courier New"/>
                <w:b/>
                <w:bCs/>
                <w:sz w:val="24"/>
                <w:szCs w:val="24"/>
              </w:rPr>
              <w:t>Sample Input</w:t>
            </w:r>
          </w:p>
        </w:tc>
        <w:tc>
          <w:tcPr>
            <w:tcW w:w="3150" w:type="dxa"/>
            <w:tcBorders/>
          </w:tcPr>
          <w:p>
            <w:pPr>
              <w:pStyle w:val="Normal"/>
              <w:spacing w:lineRule="auto" w:line="240" w:before="0" w:after="0"/>
              <w:rPr>
                <w:rFonts w:ascii="Courier New" w:hAnsi="Courier New" w:cs="Courier New"/>
                <w:b/>
                <w:b/>
                <w:bCs/>
                <w:color w:val="00000A"/>
                <w:sz w:val="24"/>
                <w:szCs w:val="24"/>
              </w:rPr>
            </w:pPr>
            <w:r>
              <w:rPr>
                <w:rFonts w:cs="Courier New" w:ascii="Courier New" w:hAnsi="Courier New"/>
                <w:b/>
                <w:bCs/>
                <w:color w:val="00000A"/>
                <w:sz w:val="24"/>
                <w:szCs w:val="24"/>
              </w:rPr>
              <w:t>Sample Output</w:t>
            </w:r>
          </w:p>
        </w:tc>
      </w:tr>
      <w:tr>
        <w:trPr/>
        <w:tc>
          <w:tcPr>
            <w:tcW w:w="3240" w:type="dxa"/>
            <w:tcBorders/>
          </w:tcPr>
          <w:p>
            <w:pPr>
              <w:pStyle w:val="Normal"/>
              <w:spacing w:lineRule="auto" w:line="240" w:before="0" w:after="0"/>
              <w:rPr>
                <w:rFonts w:ascii="Courier New" w:hAnsi="Courier New"/>
                <w:sz w:val="24"/>
                <w:szCs w:val="24"/>
              </w:rPr>
            </w:pPr>
            <w:r>
              <w:rPr>
                <w:rFonts w:cs="Courier New" w:ascii="Courier New" w:hAnsi="Courier New"/>
                <w:sz w:val="24"/>
                <w:szCs w:val="24"/>
              </w:rPr>
              <w:t>5</w:t>
            </w:r>
          </w:p>
          <w:p>
            <w:pPr>
              <w:pStyle w:val="Normal"/>
              <w:spacing w:lineRule="auto" w:line="240" w:before="0" w:after="0"/>
              <w:rPr>
                <w:rFonts w:ascii="Courier New" w:hAnsi="Courier New"/>
                <w:sz w:val="24"/>
                <w:szCs w:val="24"/>
              </w:rPr>
            </w:pPr>
            <w:r>
              <w:rPr>
                <w:rFonts w:cs="Courier New" w:ascii="Courier New" w:hAnsi="Courier New"/>
                <w:sz w:val="24"/>
                <w:szCs w:val="24"/>
              </w:rPr>
              <w:t>A CB MD</w:t>
            </w:r>
          </w:p>
          <w:p>
            <w:pPr>
              <w:pStyle w:val="Normal"/>
              <w:spacing w:lineRule="auto" w:line="240" w:before="0" w:after="0"/>
              <w:rPr>
                <w:rFonts w:ascii="Courier New" w:hAnsi="Courier New"/>
                <w:sz w:val="24"/>
                <w:szCs w:val="24"/>
              </w:rPr>
            </w:pPr>
            <w:r>
              <w:rPr>
                <w:rFonts w:cs="Courier New" w:ascii="Courier New" w:hAnsi="Courier New"/>
                <w:sz w:val="24"/>
                <w:szCs w:val="24"/>
              </w:rPr>
              <w:t xml:space="preserve">B VAT AGM </w:t>
            </w:r>
          </w:p>
          <w:p>
            <w:pPr>
              <w:pStyle w:val="Normal"/>
              <w:spacing w:lineRule="auto" w:line="240" w:before="0" w:after="0"/>
              <w:rPr>
                <w:rFonts w:ascii="Courier New" w:hAnsi="Courier New"/>
                <w:sz w:val="24"/>
                <w:szCs w:val="24"/>
              </w:rPr>
            </w:pPr>
            <w:r>
              <w:rPr>
                <w:rFonts w:cs="Courier New" w:ascii="Courier New" w:hAnsi="Courier New"/>
                <w:sz w:val="24"/>
                <w:szCs w:val="24"/>
              </w:rPr>
              <w:t>A VAT DGM</w:t>
            </w:r>
          </w:p>
          <w:p>
            <w:pPr>
              <w:pStyle w:val="Normal"/>
              <w:spacing w:lineRule="auto" w:line="240" w:before="0" w:after="0"/>
              <w:rPr>
                <w:rFonts w:ascii="Courier New" w:hAnsi="Courier New"/>
                <w:sz w:val="24"/>
                <w:szCs w:val="24"/>
              </w:rPr>
            </w:pPr>
            <w:r>
              <w:rPr>
                <w:rFonts w:cs="Courier New" w:ascii="Courier New" w:hAnsi="Courier New"/>
                <w:sz w:val="24"/>
                <w:szCs w:val="24"/>
              </w:rPr>
              <w:t xml:space="preserve">B CB GM </w:t>
            </w:r>
          </w:p>
          <w:p>
            <w:pPr>
              <w:pStyle w:val="Normal"/>
              <w:spacing w:lineRule="auto" w:line="240" w:before="0" w:after="0"/>
              <w:rPr>
                <w:rFonts w:ascii="Courier New" w:hAnsi="Courier New"/>
                <w:sz w:val="24"/>
                <w:szCs w:val="24"/>
              </w:rPr>
            </w:pPr>
            <w:r>
              <w:rPr>
                <w:rFonts w:cs="Courier New" w:ascii="Courier New" w:hAnsi="Courier New"/>
                <w:sz w:val="24"/>
                <w:szCs w:val="24"/>
              </w:rPr>
              <w:t>B PRODUCTION ENGR</w:t>
            </w:r>
          </w:p>
        </w:tc>
        <w:tc>
          <w:tcPr>
            <w:tcW w:w="3150" w:type="dxa"/>
            <w:tcBorders/>
          </w:tcPr>
          <w:p>
            <w:pPr>
              <w:pStyle w:val="Normal"/>
              <w:spacing w:lineRule="auto" w:line="240" w:before="0" w:after="0"/>
              <w:rPr>
                <w:rFonts w:ascii="Courier New" w:hAnsi="Courier New"/>
                <w:sz w:val="24"/>
                <w:szCs w:val="24"/>
              </w:rPr>
            </w:pPr>
            <w:r>
              <w:rPr>
                <w:rFonts w:cs="Courier New" w:ascii="Courier New" w:hAnsi="Courier New"/>
                <w:sz w:val="24"/>
                <w:szCs w:val="24"/>
              </w:rPr>
              <w:t>A CB MD</w:t>
            </w:r>
          </w:p>
          <w:p>
            <w:pPr>
              <w:pStyle w:val="Normal"/>
              <w:spacing w:lineRule="auto" w:line="240" w:before="0" w:after="0"/>
              <w:rPr>
                <w:rFonts w:ascii="Courier New" w:hAnsi="Courier New"/>
                <w:sz w:val="24"/>
                <w:szCs w:val="24"/>
              </w:rPr>
            </w:pPr>
            <w:r>
              <w:rPr>
                <w:rFonts w:cs="Courier New" w:ascii="Courier New" w:hAnsi="Courier New"/>
                <w:sz w:val="24"/>
                <w:szCs w:val="24"/>
              </w:rPr>
              <w:t>B CB GM</w:t>
            </w:r>
          </w:p>
          <w:p>
            <w:pPr>
              <w:pStyle w:val="Normal"/>
              <w:spacing w:lineRule="auto" w:line="240" w:before="0" w:after="0"/>
              <w:rPr>
                <w:rFonts w:ascii="Courier New" w:hAnsi="Courier New"/>
                <w:sz w:val="24"/>
                <w:szCs w:val="24"/>
              </w:rPr>
            </w:pPr>
            <w:r>
              <w:rPr>
                <w:rFonts w:cs="Courier New" w:ascii="Courier New" w:hAnsi="Courier New"/>
                <w:sz w:val="24"/>
                <w:szCs w:val="24"/>
              </w:rPr>
              <w:t>B PRODUCTION ENGR</w:t>
            </w:r>
          </w:p>
          <w:p>
            <w:pPr>
              <w:pStyle w:val="Normal"/>
              <w:spacing w:lineRule="auto" w:line="240" w:before="0" w:after="0"/>
              <w:rPr>
                <w:rFonts w:ascii="Courier New" w:hAnsi="Courier New"/>
                <w:sz w:val="24"/>
                <w:szCs w:val="24"/>
              </w:rPr>
            </w:pPr>
            <w:r>
              <w:rPr>
                <w:rFonts w:cs="Courier New" w:ascii="Courier New" w:hAnsi="Courier New"/>
                <w:sz w:val="24"/>
                <w:szCs w:val="24"/>
              </w:rPr>
              <w:t>A VAT DGM</w:t>
            </w:r>
          </w:p>
          <w:p>
            <w:pPr>
              <w:pStyle w:val="Normal"/>
              <w:spacing w:lineRule="auto" w:line="240" w:before="0" w:after="0"/>
              <w:rPr>
                <w:rFonts w:ascii="Courier New" w:hAnsi="Courier New"/>
                <w:sz w:val="24"/>
                <w:szCs w:val="24"/>
              </w:rPr>
            </w:pPr>
            <w:r>
              <w:rPr>
                <w:rFonts w:cs="Courier New" w:ascii="Courier New" w:hAnsi="Courier New"/>
                <w:sz w:val="24"/>
                <w:szCs w:val="24"/>
              </w:rPr>
              <w:t>B VAT AGM</w:t>
            </w:r>
          </w:p>
        </w:tc>
      </w:tr>
    </w:tbl>
    <w:p>
      <w:pPr>
        <w:pStyle w:val="Normal"/>
        <w:rPr>
          <w:rFonts w:ascii="Times New Roman" w:hAnsi="Times New Roman"/>
          <w:sz w:val="24"/>
          <w:szCs w:val="24"/>
        </w:rPr>
      </w:pPr>
      <w:r>
        <w:rPr>
          <w:rFonts w:ascii="Times New Roman" w:hAnsi="Times New Roman"/>
          <w:sz w:val="24"/>
          <w:szCs w:val="24"/>
        </w:rPr>
      </w:r>
    </w:p>
    <w:sectPr>
      <w:type w:val="nextPage"/>
      <w:pgSz w:w="12240" w:h="20160"/>
      <w:pgMar w:left="1440" w:right="1260" w:header="0" w:top="1170" w:footer="0" w:bottom="1260" w:gutter="0"/>
      <w:pgNumType w:fmt="decimal"/>
      <w:formProt w:val="false"/>
      <w:textDirection w:val="lrTb"/>
      <w:docGrid w:type="default" w:linePitch="360" w:charSpace="184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Courier New">
    <w:charset w:val="01"/>
    <w:family w:val="roman"/>
    <w:pitch w:val="variable"/>
  </w:font>
  <w:font w:name="Times New Roman">
    <w:charset w:val="01"/>
    <w:family w:val="roman"/>
    <w:pitch w:val="variable"/>
  </w:font>
  <w:font w:name="Courier New">
    <w:charset w:val="01"/>
    <w:family w:val="modern"/>
    <w:pitch w:val="fixed"/>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en-US" w:eastAsia="" w:bidi="bn-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Droid Sans Fallback" w:cs="Times New Roman"/>
        <w:sz w:val="22"/>
        <w:szCs w:val="28"/>
        <w:lang w:val="en-US" w:eastAsia="en-US" w:bidi="bn-IN"/>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1523cb"/>
    <w:pPr>
      <w:widowControl/>
      <w:suppressAutoHyphens w:val="true"/>
      <w:bidi w:val="0"/>
      <w:spacing w:lineRule="auto" w:line="276" w:before="0" w:after="0"/>
      <w:jc w:val="both"/>
    </w:pPr>
    <w:rPr>
      <w:rFonts w:ascii="Calibri" w:hAnsi="Calibri" w:eastAsia="Droid Sans Fallback" w:cs="Times New Roman"/>
      <w:color w:val="00000A"/>
      <w:kern w:val="0"/>
      <w:sz w:val="22"/>
      <w:szCs w:val="28"/>
      <w:lang w:val="en-US" w:eastAsia="en-US" w:bidi="bn-IN"/>
    </w:rPr>
  </w:style>
  <w:style w:type="character" w:styleId="DefaultParagraphFont" w:default="1">
    <w:name w:val="Default Paragraph Font"/>
    <w:uiPriority w:val="1"/>
    <w:semiHidden/>
    <w:unhideWhenUsed/>
    <w:qFormat/>
    <w:rPr/>
  </w:style>
  <w:style w:type="paragraph" w:styleId="Heading" w:customStyle="1">
    <w:name w:val="Heading"/>
    <w:basedOn w:val="Normal"/>
    <w:next w:val="TextBody"/>
    <w:qFormat/>
    <w:pPr>
      <w:keepNext w:val="true"/>
      <w:spacing w:before="240" w:after="120"/>
    </w:pPr>
    <w:rPr>
      <w:rFonts w:ascii="Liberation Sans" w:hAnsi="Liberation Sans" w:cs="FreeSans"/>
      <w:sz w:val="28"/>
    </w:rPr>
  </w:style>
  <w:style w:type="paragraph" w:styleId="TextBody" w:customStyle="1">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qFormat/>
    <w:pPr>
      <w:suppressLineNumbers/>
      <w:spacing w:before="120" w:after="120"/>
    </w:pPr>
    <w:rPr>
      <w:rFonts w:cs="FreeSans"/>
      <w:i/>
      <w:iCs/>
      <w:sz w:val="24"/>
      <w:szCs w:val="24"/>
    </w:rPr>
  </w:style>
  <w:style w:type="paragraph" w:styleId="NoSpacing">
    <w:name w:val="No Spacing"/>
    <w:uiPriority w:val="1"/>
    <w:qFormat/>
    <w:rsid w:val="005b468b"/>
    <w:pPr>
      <w:widowControl/>
      <w:suppressAutoHyphens w:val="true"/>
      <w:bidi w:val="0"/>
      <w:spacing w:lineRule="auto" w:line="240" w:before="0" w:after="0"/>
      <w:jc w:val="both"/>
    </w:pPr>
    <w:rPr>
      <w:rFonts w:ascii="Courier New" w:hAnsi="Courier New" w:eastAsia="Droid Sans Fallback" w:cs="Times New Roman"/>
      <w:color w:val="00000A"/>
      <w:kern w:val="0"/>
      <w:sz w:val="22"/>
      <w:szCs w:val="28"/>
      <w:lang w:val="en-US" w:eastAsia="en-US" w:bidi="bn-IN"/>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f56dad"/>
    <w:pPr>
      <w:spacing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232</TotalTime>
  <Application>LibreOffice/6.4.7.2$Linux_X86_64 LibreOffice_project/40$Build-2</Application>
  <Pages>4</Pages>
  <Words>512</Words>
  <Characters>2207</Characters>
  <CharactersWithSpaces>2650</CharactersWithSpaces>
  <Paragraphs>77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2016-07-20T18:52:00Z</dcterms:created>
  <dc:creator>hhjami</dc:creator>
  <dc:description/>
  <dc:language>en-US</dc:language>
  <cp:lastModifiedBy/>
  <dcterms:modified xsi:type="dcterms:W3CDTF">2022-02-02T12:16:31Z</dcterms:modified>
  <cp:revision>179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