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2947</w:t>
        <w:tab/>
        <w:t>5552</w:t>
        <w:tab/>
        <w:t>Loading helper (m/f/d) full time</w:t>
        <w:tab/>
        <w:t>New to job hunting? Start your career advancement in 2023!</w:t>
        <w:br/>
        <w:br/>
        <w:t>Our customer company in Schkopau is looking for you as a loading assistant (m/f/d) as part of temporary employment.</w:t>
        <w:br/>
        <w:br/>
        <w:t>Occupation: trade</w:t>
        <w:br/>
        <w:br/>
        <w:t>Your working hours are full-time.</w:t>
        <w:br/>
        <w:br/>
        <w:t>Because we offer you as a loading assistant (m/f/d):</w:t>
        <w:br/>
        <w:t>- Very good chances of being taken on</w:t>
        <w:br/>
        <w:t>- Long-term use in the customer company</w:t>
        <w:br/>
        <w:t>- Payments on account</w:t>
        <w:br/>
        <w:br/>
        <w:t>You bring the following knowledge and skills with you:</w:t>
        <w:br/>
        <w:t>- Loading, unloading</w:t>
        <w:br/>
        <w:t>- Container service</w:t>
        <w:br/>
        <w:br/>
        <w:t>Your main tasks as a loading assistant (m/f/d):</w:t>
        <w:br/>
        <w:t>- Loading of trucks</w:t>
        <w:br/>
        <w:t>- unloading</w:t>
        <w:br/>
        <w:br/>
        <w:t>You convince us with these personal strengths:</w:t>
        <w:br/>
        <w:t>- Resilience</w:t>
        <w:br/>
        <w:t>- ability to work in a team</w:t>
        <w:br/>
        <w:br/>
        <w:t>Your professional experience as a loading assistant (m/f/d), moving helper (m/f/d), transport employee (m/f/d), loader (m/f/d), truck loader (m/f/d) or as Forklift drivers (m/f/d) distinguish you?</w:t>
        <w:br/>
        <w:br/>
        <w:t>Have we sparked your interest? Then we should definitely get to know each other!</w:t>
        <w:br/>
        <w:t>With ARWA Personaldienstleistungen GmbH you will find your dream employer of the future!</w:t>
        <w:br/>
        <w:br/>
        <w:t>With your application, you agree to ARWA's data protection guidelines (can be found on our homepage under “Privacy Policy”).</w:t>
        <w:tab/>
        <w:t>Warehouse and transport workers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15:56:35.599000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