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2108</w:t>
        <w:tab/>
        <w:t>4713</w:t>
        <w:tab/>
        <w:t>Pest controller in the field (m/f/d) - also career changers</w:t>
        <w:tab/>
        <w:t>Are you looking for a different job in the field service?</w:t>
        <w:br/>
        <w:br/>
        <w:t>Then we have exactly your job:</w:t>
        <w:br/>
        <w:t>These are your tasks: -Preventive and acute measures in pest control -Ensuring service and quality in pest control -Professional customer care -Customer and service-oriented, independent working methods -Timely execution of orders -Documentation of the work carried out</w:t>
        <w:br/>
        <w:br/>
        <w:t>This is why this position is so exciting for you:</w:t>
        <w:br/>
        <w:t>-Before you start, we will visit your future workplace together. The new team looks forward to seeing you! Benefits &amp;amp; Discounts through corporate benefit program OR exclusive discounts &amp;amp; Benefits in more than 500 stores and online shops</w:t>
        <w:br/>
        <w:br/>
        <w:t>Your skills:</w:t>
        <w:br/>
        <w:t>- Completion of a technical training, e.g. as a building cleaner or gardener or comparable training or experience, e.g. as a caretaker - Manual skills - Independent as well as customer and service-oriented working methods - Sense of responsibility, ability to work in a team and reliability - Valid driver's license</w:t>
        <w:br/>
        <w:br/>
        <w:t>Just some of the reasons why our employees feel so comfortable with us:</w:t>
        <w:br/>
        <w:t>-exceeding collective wage agreement -holiday/Christmas bonus -capital building benefits -bonus programs -exclusive discounts &amp;amp; Advantages in more than 500 shops and online shops through the benefit program -personal care and support -birthday and Christmas presents -development and further training opportunities -comprehensive support from the job interview to hiring</w:t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pest controller</w:t>
        <w:tab/>
        <w:t>None</w:t>
        <w:tab/>
        <w:t>2023-03-07 15:54:52.375000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