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5158FE">
        <w:rPr>
          <w:b/>
          <w:sz w:val="28"/>
          <w:u w:val="single"/>
        </w:rPr>
        <w:t>8.2 Types of Mechanical Waves</w:t>
      </w:r>
    </w:p>
    <w:p w:rsidR="00FD5C16" w:rsidRDefault="00FD5C16" w:rsidP="005E256A"/>
    <w:p w:rsidR="006564A5" w:rsidRPr="006564A5" w:rsidRDefault="005158FE" w:rsidP="00FD5C16">
      <w:pPr>
        <w:pStyle w:val="ListParagraph"/>
        <w:numPr>
          <w:ilvl w:val="0"/>
          <w:numId w:val="1"/>
        </w:numPr>
      </w:pPr>
      <w:r>
        <w:rPr>
          <w:b/>
        </w:rPr>
        <w:t>Types of waves</w:t>
      </w:r>
    </w:p>
    <w:p w:rsidR="008108A4" w:rsidRPr="008108A4" w:rsidRDefault="005158FE" w:rsidP="008108A4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5042CAAF" wp14:editId="2D667D6F">
            <wp:simplePos x="0" y="0"/>
            <wp:positionH relativeFrom="margin">
              <wp:posOffset>4953000</wp:posOffset>
            </wp:positionH>
            <wp:positionV relativeFrom="paragraph">
              <wp:posOffset>1739265</wp:posOffset>
            </wp:positionV>
            <wp:extent cx="1402080" cy="9906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67F764F1" wp14:editId="18E85EA6">
            <wp:simplePos x="0" y="0"/>
            <wp:positionH relativeFrom="margin">
              <wp:posOffset>4810125</wp:posOffset>
            </wp:positionH>
            <wp:positionV relativeFrom="paragraph">
              <wp:posOffset>1329690</wp:posOffset>
            </wp:positionV>
            <wp:extent cx="1666875" cy="242570"/>
            <wp:effectExtent l="0" t="0" r="952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583CBC4" wp14:editId="4C2CE04A">
            <wp:simplePos x="0" y="0"/>
            <wp:positionH relativeFrom="margin">
              <wp:posOffset>4829175</wp:posOffset>
            </wp:positionH>
            <wp:positionV relativeFrom="paragraph">
              <wp:posOffset>158115</wp:posOffset>
            </wp:positionV>
            <wp:extent cx="1505585" cy="3397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0A558A9" wp14:editId="12474D2C">
            <wp:simplePos x="0" y="0"/>
            <wp:positionH relativeFrom="page">
              <wp:posOffset>5724525</wp:posOffset>
            </wp:positionH>
            <wp:positionV relativeFrom="paragraph">
              <wp:posOffset>739140</wp:posOffset>
            </wp:positionV>
            <wp:extent cx="1524635" cy="3270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37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5130"/>
      </w:tblGrid>
      <w:tr w:rsidR="008108A4" w:rsidTr="005158FE">
        <w:tc>
          <w:tcPr>
            <w:tcW w:w="2245" w:type="dxa"/>
            <w:vAlign w:val="center"/>
          </w:tcPr>
          <w:p w:rsidR="008108A4" w:rsidRDefault="005158FE" w:rsidP="004520C6">
            <w:r>
              <w:t>Transverse wave:</w:t>
            </w:r>
          </w:p>
        </w:tc>
        <w:tc>
          <w:tcPr>
            <w:tcW w:w="513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Pr="00BE70E8" w:rsidRDefault="008108A4" w:rsidP="004520C6">
            <w:pPr>
              <w:rPr>
                <w:sz w:val="36"/>
              </w:rPr>
            </w:pPr>
          </w:p>
        </w:tc>
      </w:tr>
      <w:tr w:rsidR="008108A4" w:rsidTr="005158FE">
        <w:tc>
          <w:tcPr>
            <w:tcW w:w="2245" w:type="dxa"/>
            <w:vAlign w:val="center"/>
          </w:tcPr>
          <w:p w:rsidR="008108A4" w:rsidRDefault="005158FE" w:rsidP="004520C6">
            <w:r>
              <w:t>Longitudinal wave:</w:t>
            </w:r>
          </w:p>
        </w:tc>
        <w:tc>
          <w:tcPr>
            <w:tcW w:w="513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Default="008108A4" w:rsidP="004520C6">
            <w:pPr>
              <w:rPr>
                <w:sz w:val="36"/>
              </w:rPr>
            </w:pPr>
          </w:p>
        </w:tc>
      </w:tr>
      <w:tr w:rsidR="008108A4" w:rsidTr="005158FE">
        <w:tc>
          <w:tcPr>
            <w:tcW w:w="2245" w:type="dxa"/>
            <w:vAlign w:val="center"/>
          </w:tcPr>
          <w:p w:rsidR="008108A4" w:rsidRPr="008108A4" w:rsidRDefault="005158FE" w:rsidP="005158FE">
            <w:pPr>
              <w:ind w:left="337"/>
            </w:pPr>
            <w:r>
              <w:t>waves in gases</w:t>
            </w:r>
          </w:p>
        </w:tc>
        <w:tc>
          <w:tcPr>
            <w:tcW w:w="5130" w:type="dxa"/>
            <w:vAlign w:val="center"/>
          </w:tcPr>
          <w:p w:rsidR="008108A4" w:rsidRDefault="008108A4" w:rsidP="004520C6">
            <w:pPr>
              <w:rPr>
                <w:sz w:val="36"/>
              </w:rPr>
            </w:pPr>
          </w:p>
          <w:p w:rsidR="008108A4" w:rsidRDefault="008108A4" w:rsidP="004520C6">
            <w:pPr>
              <w:rPr>
                <w:sz w:val="36"/>
              </w:rPr>
            </w:pPr>
          </w:p>
        </w:tc>
      </w:tr>
      <w:tr w:rsidR="005158FE" w:rsidTr="005158FE">
        <w:tc>
          <w:tcPr>
            <w:tcW w:w="2245" w:type="dxa"/>
            <w:vAlign w:val="center"/>
          </w:tcPr>
          <w:p w:rsidR="005158FE" w:rsidRDefault="005158FE" w:rsidP="005158FE">
            <w:pPr>
              <w:ind w:left="337"/>
            </w:pPr>
            <w:r>
              <w:t>sound</w:t>
            </w:r>
          </w:p>
        </w:tc>
        <w:tc>
          <w:tcPr>
            <w:tcW w:w="5130" w:type="dxa"/>
            <w:vAlign w:val="center"/>
          </w:tcPr>
          <w:p w:rsidR="005158FE" w:rsidRDefault="005158FE" w:rsidP="004520C6">
            <w:pPr>
              <w:rPr>
                <w:sz w:val="36"/>
              </w:rPr>
            </w:pPr>
          </w:p>
          <w:p w:rsidR="005158FE" w:rsidRDefault="005158FE" w:rsidP="004520C6">
            <w:pPr>
              <w:rPr>
                <w:sz w:val="36"/>
              </w:rPr>
            </w:pPr>
          </w:p>
        </w:tc>
      </w:tr>
      <w:tr w:rsidR="005158FE" w:rsidTr="005158FE">
        <w:tc>
          <w:tcPr>
            <w:tcW w:w="2245" w:type="dxa"/>
            <w:vAlign w:val="center"/>
          </w:tcPr>
          <w:p w:rsidR="005158FE" w:rsidRDefault="005158FE" w:rsidP="005158FE">
            <w:pPr>
              <w:ind w:left="337"/>
            </w:pPr>
            <w:r>
              <w:t>complex wave motion</w:t>
            </w:r>
          </w:p>
        </w:tc>
        <w:tc>
          <w:tcPr>
            <w:tcW w:w="5130" w:type="dxa"/>
            <w:vAlign w:val="center"/>
          </w:tcPr>
          <w:p w:rsidR="005158FE" w:rsidRDefault="005158FE" w:rsidP="004520C6">
            <w:pPr>
              <w:rPr>
                <w:sz w:val="36"/>
              </w:rPr>
            </w:pPr>
          </w:p>
        </w:tc>
      </w:tr>
    </w:tbl>
    <w:p w:rsidR="008108A4" w:rsidRDefault="008108A4" w:rsidP="006564A5"/>
    <w:p w:rsidR="008108A4" w:rsidRDefault="008108A4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>
      <w:bookmarkStart w:id="0" w:name="_GoBack"/>
      <w:bookmarkEnd w:id="0"/>
    </w:p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5158FE" w:rsidRDefault="005158FE" w:rsidP="00F671DE"/>
    <w:p w:rsidR="008108A4" w:rsidRDefault="008108A4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5158FE">
        <w:rPr>
          <w:sz w:val="28"/>
        </w:rPr>
        <w:t>384</w:t>
      </w:r>
      <w:r>
        <w:rPr>
          <w:sz w:val="28"/>
        </w:rPr>
        <w:t>:</w:t>
      </w:r>
      <w:r>
        <w:rPr>
          <w:sz w:val="28"/>
        </w:rPr>
        <w:tab/>
        <w:t>#</w:t>
      </w:r>
      <w:r w:rsidR="005158FE">
        <w:rPr>
          <w:sz w:val="28"/>
        </w:rPr>
        <w:t>2-4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719BB"/>
    <w:rsid w:val="000F65DD"/>
    <w:rsid w:val="00101579"/>
    <w:rsid w:val="00102785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73F9"/>
    <w:rsid w:val="005158FE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4197A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40</cp:revision>
  <dcterms:created xsi:type="dcterms:W3CDTF">2014-10-16T02:26:00Z</dcterms:created>
  <dcterms:modified xsi:type="dcterms:W3CDTF">2015-04-23T17:50:00Z</dcterms:modified>
</cp:coreProperties>
</file>