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0F58" w14:textId="77777777" w:rsidR="00DC45DC" w:rsidRPr="00DC45DC" w:rsidRDefault="00DC45DC" w:rsidP="00DC45DC">
      <w:pPr>
        <w:jc w:val="both"/>
        <w:rPr>
          <w:color w:val="FF0000"/>
          <w:sz w:val="32"/>
          <w:szCs w:val="32"/>
        </w:rPr>
      </w:pPr>
      <w:r w:rsidRPr="00DC45DC">
        <w:rPr>
          <w:color w:val="FF0000"/>
          <w:sz w:val="32"/>
          <w:szCs w:val="32"/>
        </w:rPr>
        <w:t>Lesson Objectives</w:t>
      </w:r>
    </w:p>
    <w:p w14:paraId="647E5CE3" w14:textId="77777777" w:rsidR="00DC45DC" w:rsidRPr="00DC45DC" w:rsidRDefault="00DC45DC" w:rsidP="00DC45DC">
      <w:pPr>
        <w:jc w:val="both"/>
        <w:rPr>
          <w:sz w:val="32"/>
          <w:szCs w:val="32"/>
        </w:rPr>
      </w:pPr>
      <w:r w:rsidRPr="00DC45DC">
        <w:rPr>
          <w:sz w:val="32"/>
          <w:szCs w:val="32"/>
        </w:rPr>
        <w:t>After completing this lesson, participants will be able to -</w:t>
      </w:r>
    </w:p>
    <w:p w14:paraId="5EBE59F6" w14:textId="77777777" w:rsidR="00DC45DC" w:rsidRPr="00DC45DC" w:rsidRDefault="00DC45DC" w:rsidP="00DC45DC">
      <w:pPr>
        <w:jc w:val="both"/>
        <w:rPr>
          <w:sz w:val="32"/>
          <w:szCs w:val="32"/>
        </w:rPr>
      </w:pPr>
      <w:r w:rsidRPr="00DC45DC">
        <w:rPr>
          <w:sz w:val="32"/>
          <w:szCs w:val="32"/>
        </w:rPr>
        <w:t>▪</w:t>
      </w:r>
      <w:r w:rsidRPr="00DC45DC">
        <w:rPr>
          <w:sz w:val="32"/>
          <w:szCs w:val="32"/>
        </w:rPr>
        <w:tab/>
        <w:t>Know the meaning of ERP and SAP</w:t>
      </w:r>
    </w:p>
    <w:p w14:paraId="478E28FB" w14:textId="77777777" w:rsidR="00DC45DC" w:rsidRPr="00DC45DC" w:rsidRDefault="00DC45DC" w:rsidP="00DC45DC">
      <w:pPr>
        <w:jc w:val="both"/>
        <w:rPr>
          <w:sz w:val="32"/>
          <w:szCs w:val="32"/>
        </w:rPr>
      </w:pPr>
      <w:r w:rsidRPr="00DC45DC">
        <w:rPr>
          <w:sz w:val="32"/>
          <w:szCs w:val="32"/>
        </w:rPr>
        <w:t>▪</w:t>
      </w:r>
      <w:r w:rsidRPr="00DC45DC">
        <w:rPr>
          <w:sz w:val="32"/>
          <w:szCs w:val="32"/>
        </w:rPr>
        <w:tab/>
        <w:t>Understand the R/3 system</w:t>
      </w:r>
    </w:p>
    <w:p w14:paraId="33C6ED44" w14:textId="77777777" w:rsidR="00DC45DC" w:rsidRPr="00DC45DC" w:rsidRDefault="00DC45DC" w:rsidP="00DC45DC">
      <w:pPr>
        <w:jc w:val="both"/>
        <w:rPr>
          <w:sz w:val="32"/>
          <w:szCs w:val="32"/>
        </w:rPr>
      </w:pPr>
      <w:r w:rsidRPr="00DC45DC">
        <w:rPr>
          <w:sz w:val="32"/>
          <w:szCs w:val="32"/>
        </w:rPr>
        <w:t>▪</w:t>
      </w:r>
      <w:r w:rsidRPr="00DC45DC">
        <w:rPr>
          <w:sz w:val="32"/>
          <w:szCs w:val="32"/>
        </w:rPr>
        <w:tab/>
        <w:t>Understand the Basics of SAP</w:t>
      </w:r>
    </w:p>
    <w:p w14:paraId="71891980" w14:textId="0E73BA8D" w:rsidR="00DC45DC" w:rsidRDefault="00DC45DC" w:rsidP="00DC45DC">
      <w:pPr>
        <w:jc w:val="both"/>
        <w:rPr>
          <w:sz w:val="32"/>
          <w:szCs w:val="32"/>
        </w:rPr>
      </w:pPr>
      <w:r w:rsidRPr="00DC45DC">
        <w:rPr>
          <w:sz w:val="32"/>
          <w:szCs w:val="32"/>
        </w:rPr>
        <w:t>▪</w:t>
      </w:r>
      <w:r w:rsidRPr="00DC45DC">
        <w:rPr>
          <w:sz w:val="32"/>
          <w:szCs w:val="32"/>
        </w:rPr>
        <w:tab/>
        <w:t>Log on to SAP and do the Basic Navigations </w:t>
      </w:r>
    </w:p>
    <w:p w14:paraId="08C87E14" w14:textId="77777777" w:rsidR="00DC45DC" w:rsidRPr="00DC45DC" w:rsidRDefault="00DC45DC" w:rsidP="00DC45DC">
      <w:pPr>
        <w:jc w:val="both"/>
        <w:rPr>
          <w:sz w:val="32"/>
          <w:szCs w:val="32"/>
        </w:rPr>
      </w:pPr>
    </w:p>
    <w:p w14:paraId="33A42E80" w14:textId="77777777" w:rsidR="00DC45DC" w:rsidRPr="00DC45DC" w:rsidRDefault="00DC45DC" w:rsidP="00DC45DC">
      <w:pPr>
        <w:jc w:val="both"/>
        <w:rPr>
          <w:color w:val="FF0000"/>
          <w:sz w:val="32"/>
          <w:szCs w:val="32"/>
        </w:rPr>
      </w:pPr>
      <w:r w:rsidRPr="00DC45DC">
        <w:rPr>
          <w:color w:val="FF0000"/>
          <w:sz w:val="32"/>
          <w:szCs w:val="32"/>
        </w:rPr>
        <w:t xml:space="preserve">What is ERP? </w:t>
      </w:r>
    </w:p>
    <w:p w14:paraId="3C98A6AA"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E – Enterprise R – Resource P – Planning Definition: </w:t>
      </w:r>
    </w:p>
    <w:p w14:paraId="473E8A25" w14:textId="335D644E" w:rsidR="00DC45DC" w:rsidRPr="00DC45DC" w:rsidRDefault="00DC45DC" w:rsidP="00DC45DC">
      <w:pPr>
        <w:jc w:val="both"/>
        <w:rPr>
          <w:sz w:val="32"/>
          <w:szCs w:val="32"/>
        </w:rPr>
      </w:pPr>
      <w:r w:rsidRPr="00DC45DC">
        <w:rPr>
          <w:sz w:val="32"/>
          <w:szCs w:val="32"/>
        </w:rPr>
        <w:t>▪</w:t>
      </w:r>
      <w:r w:rsidRPr="00DC45DC">
        <w:rPr>
          <w:sz w:val="32"/>
          <w:szCs w:val="32"/>
        </w:rPr>
        <w:tab/>
        <w:t xml:space="preserve">An integrated information system that serves all departments within an enterprise. </w:t>
      </w:r>
    </w:p>
    <w:p w14:paraId="454684BC" w14:textId="5B1FB011" w:rsidR="00DC45DC" w:rsidRPr="00DC45DC" w:rsidRDefault="00DC45DC" w:rsidP="00DC45DC">
      <w:pPr>
        <w:jc w:val="both"/>
        <w:rPr>
          <w:sz w:val="32"/>
          <w:szCs w:val="32"/>
        </w:rPr>
      </w:pPr>
      <w:r w:rsidRPr="00DC45DC">
        <w:rPr>
          <w:sz w:val="32"/>
          <w:szCs w:val="32"/>
        </w:rPr>
        <w:t>▪</w:t>
      </w:r>
      <w:r w:rsidRPr="00DC45DC">
        <w:rPr>
          <w:sz w:val="32"/>
          <w:szCs w:val="32"/>
        </w:rPr>
        <w:tab/>
        <w:t>ERP is a way to integrate the data and processes of an</w:t>
      </w:r>
      <w:r>
        <w:rPr>
          <w:sz w:val="32"/>
          <w:szCs w:val="32"/>
        </w:rPr>
        <w:t xml:space="preserve"> </w:t>
      </w:r>
      <w:r w:rsidRPr="00DC45DC">
        <w:rPr>
          <w:sz w:val="32"/>
          <w:szCs w:val="32"/>
        </w:rPr>
        <w:t xml:space="preserve">organization into one single system. </w:t>
      </w:r>
    </w:p>
    <w:p w14:paraId="3D5EEB3A"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Software solution that addresses the enterprise needs taking the process </w:t>
      </w:r>
    </w:p>
    <w:p w14:paraId="1538829A" w14:textId="33F7132E" w:rsidR="0066188B" w:rsidRDefault="00DC45DC" w:rsidP="00DC45DC">
      <w:pPr>
        <w:jc w:val="both"/>
        <w:rPr>
          <w:sz w:val="32"/>
          <w:szCs w:val="32"/>
        </w:rPr>
      </w:pPr>
      <w:r w:rsidRPr="00DC45DC">
        <w:rPr>
          <w:sz w:val="32"/>
          <w:szCs w:val="32"/>
        </w:rPr>
        <w:t>▪</w:t>
      </w:r>
      <w:r w:rsidRPr="00DC45DC">
        <w:rPr>
          <w:sz w:val="32"/>
          <w:szCs w:val="32"/>
        </w:rPr>
        <w:tab/>
        <w:t xml:space="preserve">View of an organizational goal tightly integrating all functions of an enterprise </w:t>
      </w:r>
    </w:p>
    <w:p w14:paraId="28A79F42" w14:textId="77777777" w:rsidR="0066188B" w:rsidRDefault="0066188B" w:rsidP="00DC45DC">
      <w:pPr>
        <w:jc w:val="both"/>
        <w:rPr>
          <w:sz w:val="32"/>
          <w:szCs w:val="32"/>
        </w:rPr>
      </w:pPr>
    </w:p>
    <w:p w14:paraId="69D40CF4" w14:textId="5BA99EA8" w:rsidR="00DC45DC" w:rsidRPr="00DC45DC" w:rsidRDefault="00DC45DC" w:rsidP="00DC45DC">
      <w:pPr>
        <w:jc w:val="both"/>
        <w:rPr>
          <w:color w:val="FF0000"/>
          <w:sz w:val="32"/>
          <w:szCs w:val="32"/>
        </w:rPr>
      </w:pPr>
      <w:r w:rsidRPr="00DC45DC">
        <w:rPr>
          <w:color w:val="FF0000"/>
          <w:sz w:val="32"/>
          <w:szCs w:val="32"/>
        </w:rPr>
        <w:t>SAP R/3 – An Introduction</w:t>
      </w:r>
    </w:p>
    <w:p w14:paraId="6F0A9619" w14:textId="282EDEF2" w:rsidR="00DC45DC" w:rsidRPr="00DC45DC" w:rsidRDefault="00DC45DC" w:rsidP="00DC45DC">
      <w:pPr>
        <w:jc w:val="both"/>
        <w:rPr>
          <w:sz w:val="32"/>
          <w:szCs w:val="32"/>
        </w:rPr>
      </w:pPr>
      <w:r w:rsidRPr="00DC45DC">
        <w:rPr>
          <w:sz w:val="32"/>
          <w:szCs w:val="32"/>
        </w:rPr>
        <w:t xml:space="preserve">SYSTEMS APPLICATIONS and PRODUCTS in Data Processing </w:t>
      </w:r>
    </w:p>
    <w:p w14:paraId="042D20E4" w14:textId="77777777" w:rsidR="00DC45DC" w:rsidRPr="005135DB" w:rsidRDefault="00DC45DC" w:rsidP="00DC45DC">
      <w:pPr>
        <w:jc w:val="both"/>
        <w:rPr>
          <w:color w:val="FF0000"/>
          <w:sz w:val="32"/>
          <w:szCs w:val="32"/>
        </w:rPr>
      </w:pPr>
      <w:r w:rsidRPr="005135DB">
        <w:rPr>
          <w:color w:val="FF0000"/>
          <w:sz w:val="32"/>
          <w:szCs w:val="32"/>
        </w:rPr>
        <w:t>SAP – An Introduction</w:t>
      </w:r>
    </w:p>
    <w:p w14:paraId="52537C35" w14:textId="292BB0B9" w:rsidR="00DC45DC" w:rsidRPr="005135DB" w:rsidRDefault="00DC45DC" w:rsidP="005135DB">
      <w:pPr>
        <w:pStyle w:val="ListParagraph"/>
        <w:numPr>
          <w:ilvl w:val="0"/>
          <w:numId w:val="1"/>
        </w:numPr>
        <w:jc w:val="both"/>
        <w:rPr>
          <w:sz w:val="32"/>
          <w:szCs w:val="32"/>
        </w:rPr>
      </w:pPr>
      <w:r w:rsidRPr="005135DB">
        <w:rPr>
          <w:sz w:val="32"/>
          <w:szCs w:val="32"/>
        </w:rPr>
        <w:t>ERP (Enterprise Resource Planning) Product</w:t>
      </w:r>
      <w:r w:rsidRPr="005135DB">
        <w:rPr>
          <w:sz w:val="32"/>
          <w:szCs w:val="32"/>
        </w:rPr>
        <w:tab/>
      </w:r>
    </w:p>
    <w:p w14:paraId="67D0CBA0" w14:textId="77777777" w:rsidR="00DC45DC" w:rsidRPr="005135DB" w:rsidRDefault="00DC45DC" w:rsidP="005135DB">
      <w:pPr>
        <w:pStyle w:val="ListParagraph"/>
        <w:numPr>
          <w:ilvl w:val="0"/>
          <w:numId w:val="1"/>
        </w:numPr>
        <w:jc w:val="both"/>
        <w:rPr>
          <w:sz w:val="32"/>
          <w:szCs w:val="32"/>
        </w:rPr>
      </w:pPr>
      <w:r w:rsidRPr="005135DB">
        <w:rPr>
          <w:sz w:val="32"/>
          <w:szCs w:val="32"/>
        </w:rPr>
        <w:t>Name of the Company and its Product</w:t>
      </w:r>
    </w:p>
    <w:p w14:paraId="5020B92D" w14:textId="77777777" w:rsidR="00DC45DC" w:rsidRPr="005135DB" w:rsidRDefault="00DC45DC" w:rsidP="005135DB">
      <w:pPr>
        <w:pStyle w:val="ListParagraph"/>
        <w:numPr>
          <w:ilvl w:val="0"/>
          <w:numId w:val="1"/>
        </w:numPr>
        <w:jc w:val="both"/>
        <w:rPr>
          <w:sz w:val="32"/>
          <w:szCs w:val="32"/>
        </w:rPr>
      </w:pPr>
      <w:r w:rsidRPr="005135DB">
        <w:rPr>
          <w:sz w:val="32"/>
          <w:szCs w:val="32"/>
        </w:rPr>
        <w:t>German Based</w:t>
      </w:r>
    </w:p>
    <w:p w14:paraId="126CDD73" w14:textId="77777777" w:rsidR="00DC45DC" w:rsidRPr="005135DB" w:rsidRDefault="00DC45DC" w:rsidP="005135DB">
      <w:pPr>
        <w:pStyle w:val="ListParagraph"/>
        <w:numPr>
          <w:ilvl w:val="0"/>
          <w:numId w:val="1"/>
        </w:numPr>
        <w:jc w:val="both"/>
        <w:rPr>
          <w:sz w:val="32"/>
          <w:szCs w:val="32"/>
        </w:rPr>
      </w:pPr>
      <w:r w:rsidRPr="005135DB">
        <w:rPr>
          <w:sz w:val="32"/>
          <w:szCs w:val="32"/>
        </w:rPr>
        <w:t>ERP Market Leader</w:t>
      </w:r>
    </w:p>
    <w:p w14:paraId="20D72EBC" w14:textId="778A1072" w:rsidR="005135DB" w:rsidRPr="0066188B" w:rsidRDefault="00DC45DC" w:rsidP="00DC45DC">
      <w:pPr>
        <w:pStyle w:val="ListParagraph"/>
        <w:numPr>
          <w:ilvl w:val="0"/>
          <w:numId w:val="1"/>
        </w:numPr>
        <w:jc w:val="both"/>
        <w:rPr>
          <w:sz w:val="32"/>
          <w:szCs w:val="32"/>
        </w:rPr>
      </w:pPr>
      <w:r w:rsidRPr="005135DB">
        <w:rPr>
          <w:sz w:val="32"/>
          <w:szCs w:val="32"/>
        </w:rPr>
        <w:t>Industry Specific Best Practices</w:t>
      </w:r>
    </w:p>
    <w:p w14:paraId="213DD9D6" w14:textId="77777777" w:rsidR="00DC45DC" w:rsidRPr="005135DB" w:rsidRDefault="00DC45DC" w:rsidP="00DC45DC">
      <w:pPr>
        <w:jc w:val="both"/>
        <w:rPr>
          <w:color w:val="FF0000"/>
          <w:sz w:val="32"/>
          <w:szCs w:val="32"/>
        </w:rPr>
      </w:pPr>
      <w:r w:rsidRPr="005135DB">
        <w:rPr>
          <w:color w:val="FF0000"/>
          <w:sz w:val="32"/>
          <w:szCs w:val="32"/>
        </w:rPr>
        <w:lastRenderedPageBreak/>
        <w:t xml:space="preserve">Introduction to SAP </w:t>
      </w:r>
    </w:p>
    <w:p w14:paraId="5CDAB9B0" w14:textId="77777777" w:rsidR="00DC45DC" w:rsidRPr="00DC45DC" w:rsidRDefault="00DC45DC" w:rsidP="00DC45DC">
      <w:pPr>
        <w:jc w:val="both"/>
        <w:rPr>
          <w:sz w:val="32"/>
          <w:szCs w:val="32"/>
        </w:rPr>
      </w:pPr>
      <w:r w:rsidRPr="00DC45DC">
        <w:rPr>
          <w:sz w:val="32"/>
          <w:szCs w:val="32"/>
        </w:rPr>
        <w:t xml:space="preserve">What is SAP? </w:t>
      </w:r>
    </w:p>
    <w:p w14:paraId="4E1271B3" w14:textId="6885EB79" w:rsidR="00DC45DC" w:rsidRPr="00DC45DC" w:rsidRDefault="00DC45DC" w:rsidP="00DC45DC">
      <w:pPr>
        <w:jc w:val="both"/>
        <w:rPr>
          <w:sz w:val="32"/>
          <w:szCs w:val="32"/>
        </w:rPr>
      </w:pPr>
      <w:r w:rsidRPr="00DC45DC">
        <w:rPr>
          <w:sz w:val="32"/>
          <w:szCs w:val="32"/>
        </w:rPr>
        <w:t>▪</w:t>
      </w:r>
      <w:r w:rsidR="005135DB">
        <w:rPr>
          <w:sz w:val="32"/>
          <w:szCs w:val="32"/>
        </w:rPr>
        <w:t xml:space="preserve"> </w:t>
      </w:r>
      <w:r w:rsidR="005135DB">
        <w:rPr>
          <w:sz w:val="32"/>
          <w:szCs w:val="32"/>
        </w:rPr>
        <w:tab/>
      </w:r>
      <w:r w:rsidRPr="00DC45DC">
        <w:rPr>
          <w:sz w:val="32"/>
          <w:szCs w:val="32"/>
        </w:rPr>
        <w:t xml:space="preserve">S – Systems A – Applications P – Products in Data Processing </w:t>
      </w:r>
    </w:p>
    <w:p w14:paraId="34A0B4EC" w14:textId="77777777" w:rsidR="00DC45DC" w:rsidRPr="00DC45DC" w:rsidRDefault="00DC45DC" w:rsidP="00DC45DC">
      <w:pPr>
        <w:jc w:val="both"/>
        <w:rPr>
          <w:sz w:val="32"/>
          <w:szCs w:val="32"/>
        </w:rPr>
      </w:pPr>
      <w:r w:rsidRPr="00DC45DC">
        <w:rPr>
          <w:sz w:val="32"/>
          <w:szCs w:val="32"/>
        </w:rPr>
        <w:t>SAP was started in 1972 by five former IBM employees in Mannheim, Germany.</w:t>
      </w:r>
    </w:p>
    <w:p w14:paraId="144993DC" w14:textId="5915445D" w:rsidR="00DC45DC" w:rsidRPr="00DC45DC" w:rsidRDefault="00DC45DC" w:rsidP="00DC45DC">
      <w:pPr>
        <w:jc w:val="both"/>
        <w:rPr>
          <w:sz w:val="32"/>
          <w:szCs w:val="32"/>
        </w:rPr>
      </w:pPr>
      <w:r w:rsidRPr="00DC45DC">
        <w:rPr>
          <w:sz w:val="32"/>
          <w:szCs w:val="32"/>
        </w:rPr>
        <w:t>SAP have a very high level of integration among its individual applications which guarantee consistency of data throughout the system.</w:t>
      </w:r>
    </w:p>
    <w:p w14:paraId="36949097" w14:textId="77777777" w:rsidR="005135DB" w:rsidRDefault="005135DB" w:rsidP="00DC45DC">
      <w:pPr>
        <w:jc w:val="both"/>
        <w:rPr>
          <w:color w:val="FF0000"/>
          <w:sz w:val="32"/>
          <w:szCs w:val="32"/>
        </w:rPr>
      </w:pPr>
    </w:p>
    <w:p w14:paraId="65BA1565" w14:textId="15D20EF5" w:rsidR="00DC45DC" w:rsidRPr="005135DB" w:rsidRDefault="00DC45DC" w:rsidP="00DC45DC">
      <w:pPr>
        <w:jc w:val="both"/>
        <w:rPr>
          <w:color w:val="FF0000"/>
          <w:sz w:val="32"/>
          <w:szCs w:val="32"/>
        </w:rPr>
      </w:pPr>
      <w:r w:rsidRPr="005135DB">
        <w:rPr>
          <w:color w:val="FF0000"/>
          <w:sz w:val="32"/>
          <w:szCs w:val="32"/>
        </w:rPr>
        <w:t>SAP Technical and Functional Modules</w:t>
      </w:r>
    </w:p>
    <w:p w14:paraId="2ED39F8E" w14:textId="77777777" w:rsidR="00DC45DC" w:rsidRPr="005135DB" w:rsidRDefault="00DC45DC" w:rsidP="00DC45DC">
      <w:pPr>
        <w:jc w:val="both"/>
        <w:rPr>
          <w:b/>
          <w:bCs/>
          <w:sz w:val="32"/>
          <w:szCs w:val="32"/>
        </w:rPr>
      </w:pPr>
      <w:r w:rsidRPr="005135DB">
        <w:rPr>
          <w:b/>
          <w:bCs/>
          <w:sz w:val="32"/>
          <w:szCs w:val="32"/>
        </w:rPr>
        <w:t xml:space="preserve">Functional Modules </w:t>
      </w:r>
    </w:p>
    <w:p w14:paraId="079CD897"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FICO – Finance &amp; Control </w:t>
      </w:r>
    </w:p>
    <w:p w14:paraId="272DCFB4"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PP – Production Planning </w:t>
      </w:r>
    </w:p>
    <w:p w14:paraId="238604BC"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MM – Material Management </w:t>
      </w:r>
    </w:p>
    <w:p w14:paraId="677059B1"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SD – Sales &amp; Distribution </w:t>
      </w:r>
    </w:p>
    <w:p w14:paraId="5C2DBA62"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HR – Human Resources </w:t>
      </w:r>
    </w:p>
    <w:p w14:paraId="61542EB2" w14:textId="77777777" w:rsidR="00DC45DC" w:rsidRPr="005135DB" w:rsidRDefault="00DC45DC" w:rsidP="00DC45DC">
      <w:pPr>
        <w:jc w:val="both"/>
        <w:rPr>
          <w:b/>
          <w:bCs/>
          <w:sz w:val="32"/>
          <w:szCs w:val="32"/>
        </w:rPr>
      </w:pPr>
      <w:r w:rsidRPr="005135DB">
        <w:rPr>
          <w:b/>
          <w:bCs/>
          <w:sz w:val="32"/>
          <w:szCs w:val="32"/>
        </w:rPr>
        <w:t xml:space="preserve">Technical Modules </w:t>
      </w:r>
    </w:p>
    <w:p w14:paraId="75904E7C"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ABAP – Advanced business applications programming </w:t>
      </w:r>
    </w:p>
    <w:p w14:paraId="3C1FD37F"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XI – Exchange Infrastructure </w:t>
      </w:r>
    </w:p>
    <w:p w14:paraId="2C019112" w14:textId="77777777" w:rsidR="00DC45DC" w:rsidRPr="00DC45DC" w:rsidRDefault="00DC45DC" w:rsidP="00DC45DC">
      <w:pPr>
        <w:jc w:val="both"/>
        <w:rPr>
          <w:sz w:val="32"/>
          <w:szCs w:val="32"/>
        </w:rPr>
      </w:pPr>
      <w:r w:rsidRPr="00DC45DC">
        <w:rPr>
          <w:sz w:val="32"/>
          <w:szCs w:val="32"/>
        </w:rPr>
        <w:t>▪</w:t>
      </w:r>
      <w:r w:rsidRPr="00DC45DC">
        <w:rPr>
          <w:sz w:val="32"/>
          <w:szCs w:val="32"/>
        </w:rPr>
        <w:tab/>
        <w:t>Basis –</w:t>
      </w:r>
    </w:p>
    <w:p w14:paraId="53272286"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BIW – Business Information Warehousing </w:t>
      </w:r>
    </w:p>
    <w:p w14:paraId="5427CC36" w14:textId="77777777" w:rsidR="005135DB" w:rsidRDefault="005135DB" w:rsidP="00DC45DC">
      <w:pPr>
        <w:jc w:val="both"/>
        <w:rPr>
          <w:color w:val="FF0000"/>
          <w:sz w:val="32"/>
          <w:szCs w:val="32"/>
        </w:rPr>
      </w:pPr>
    </w:p>
    <w:p w14:paraId="03CC94A8" w14:textId="74A76056" w:rsidR="00DC45DC" w:rsidRPr="005135DB" w:rsidRDefault="00DC45DC" w:rsidP="00DC45DC">
      <w:pPr>
        <w:jc w:val="both"/>
        <w:rPr>
          <w:color w:val="FF0000"/>
          <w:sz w:val="32"/>
          <w:szCs w:val="32"/>
        </w:rPr>
      </w:pPr>
      <w:r w:rsidRPr="005135DB">
        <w:rPr>
          <w:color w:val="FF0000"/>
          <w:sz w:val="32"/>
          <w:szCs w:val="32"/>
        </w:rPr>
        <w:t xml:space="preserve">Introduction to NetWeaver </w:t>
      </w:r>
    </w:p>
    <w:p w14:paraId="5A6F9658" w14:textId="4DC49E7F" w:rsidR="00DC45DC" w:rsidRPr="00DC45DC" w:rsidRDefault="00DC45DC" w:rsidP="00DC45DC">
      <w:pPr>
        <w:jc w:val="both"/>
        <w:rPr>
          <w:sz w:val="32"/>
          <w:szCs w:val="32"/>
        </w:rPr>
      </w:pPr>
      <w:r w:rsidRPr="00DC45DC">
        <w:rPr>
          <w:sz w:val="32"/>
          <w:szCs w:val="32"/>
        </w:rPr>
        <w:t xml:space="preserve">NetWeaver is SAP’s platform for composition and integration of loosely coupled applications following Service Oriented Architecture </w:t>
      </w:r>
      <w:r w:rsidRPr="00DC45DC">
        <w:rPr>
          <w:sz w:val="32"/>
          <w:szCs w:val="32"/>
        </w:rPr>
        <w:lastRenderedPageBreak/>
        <w:t xml:space="preserve">the Application Platform is the runtime environment for SAP NetWeaver. </w:t>
      </w:r>
    </w:p>
    <w:p w14:paraId="05E79958" w14:textId="77777777" w:rsidR="00DC45DC" w:rsidRPr="00DC45DC" w:rsidRDefault="00DC45DC" w:rsidP="00DC45DC">
      <w:pPr>
        <w:jc w:val="both"/>
        <w:rPr>
          <w:sz w:val="32"/>
          <w:szCs w:val="32"/>
        </w:rPr>
      </w:pPr>
      <w:r w:rsidRPr="00DC45DC">
        <w:rPr>
          <w:sz w:val="32"/>
          <w:szCs w:val="32"/>
        </w:rPr>
        <w:t xml:space="preserve">Supports two languages (ABAP and Java) at the same time </w:t>
      </w:r>
    </w:p>
    <w:p w14:paraId="20F2839C" w14:textId="77777777" w:rsidR="00DC45DC" w:rsidRPr="00DC45DC" w:rsidRDefault="00DC45DC" w:rsidP="00DC45DC">
      <w:pPr>
        <w:jc w:val="both"/>
        <w:rPr>
          <w:sz w:val="32"/>
          <w:szCs w:val="32"/>
        </w:rPr>
      </w:pPr>
      <w:r w:rsidRPr="00DC45DC">
        <w:rPr>
          <w:sz w:val="32"/>
          <w:szCs w:val="32"/>
        </w:rPr>
        <w:t>ABAP – Advanced Business Application Programming  </w:t>
      </w:r>
    </w:p>
    <w:p w14:paraId="12AFCBD2" w14:textId="77777777" w:rsidR="00DC45DC" w:rsidRPr="00EB5536" w:rsidRDefault="00DC45DC" w:rsidP="00DC45DC">
      <w:pPr>
        <w:jc w:val="both"/>
        <w:rPr>
          <w:color w:val="FF0000"/>
          <w:sz w:val="32"/>
          <w:szCs w:val="32"/>
        </w:rPr>
      </w:pPr>
      <w:r w:rsidRPr="00EB5536">
        <w:rPr>
          <w:color w:val="FF0000"/>
          <w:sz w:val="32"/>
          <w:szCs w:val="32"/>
        </w:rPr>
        <w:t>Why R/3</w:t>
      </w:r>
    </w:p>
    <w:p w14:paraId="7D2AEA16" w14:textId="77777777" w:rsidR="00DC45DC" w:rsidRPr="00DC45DC" w:rsidRDefault="00DC45DC" w:rsidP="00DC45DC">
      <w:pPr>
        <w:jc w:val="both"/>
        <w:rPr>
          <w:sz w:val="32"/>
          <w:szCs w:val="32"/>
        </w:rPr>
      </w:pPr>
      <w:r w:rsidRPr="00DC45DC">
        <w:rPr>
          <w:sz w:val="32"/>
          <w:szCs w:val="32"/>
        </w:rPr>
        <w:t xml:space="preserve">The main purpose of an R/3 system is to provide a suite of tightly integrated, large-scale business applications. The standard set of applications delivered with each R/3 system are the following: </w:t>
      </w:r>
    </w:p>
    <w:p w14:paraId="72635409"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PP (Production Planning) </w:t>
      </w:r>
    </w:p>
    <w:p w14:paraId="679BDBD2"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MM (Materials Management) </w:t>
      </w:r>
    </w:p>
    <w:p w14:paraId="614CFF8C"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SD (Sales and Distribution) </w:t>
      </w:r>
    </w:p>
    <w:p w14:paraId="61F48C27"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FI (Financial Accounting) </w:t>
      </w:r>
    </w:p>
    <w:p w14:paraId="7DB19C64"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CO (Controlling) </w:t>
      </w:r>
    </w:p>
    <w:p w14:paraId="21C99B92"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AM (Fixed Assets Management) </w:t>
      </w:r>
    </w:p>
    <w:p w14:paraId="4E61F19A"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PS (Project System) </w:t>
      </w:r>
    </w:p>
    <w:p w14:paraId="1E7E7850"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WF (Workflow) </w:t>
      </w:r>
    </w:p>
    <w:p w14:paraId="74DA66F5"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IS (Industry Solutions) </w:t>
      </w:r>
    </w:p>
    <w:p w14:paraId="79ACB34C"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HR (Human Resources) </w:t>
      </w:r>
    </w:p>
    <w:p w14:paraId="716752D5"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PM (Plant Maintenance) </w:t>
      </w:r>
    </w:p>
    <w:p w14:paraId="23E1A8B2"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QM (Quality Management) </w:t>
      </w:r>
    </w:p>
    <w:p w14:paraId="23117D1F" w14:textId="77777777" w:rsidR="00DC45DC" w:rsidRPr="00EB5536" w:rsidRDefault="00DC45DC" w:rsidP="00DC45DC">
      <w:pPr>
        <w:jc w:val="both"/>
        <w:rPr>
          <w:color w:val="FF0000"/>
          <w:sz w:val="32"/>
          <w:szCs w:val="32"/>
        </w:rPr>
      </w:pPr>
      <w:r w:rsidRPr="00EB5536">
        <w:rPr>
          <w:color w:val="FF0000"/>
          <w:sz w:val="32"/>
          <w:szCs w:val="32"/>
        </w:rPr>
        <w:t xml:space="preserve">Defining R/3 </w:t>
      </w:r>
    </w:p>
    <w:p w14:paraId="70F9DA89" w14:textId="77777777" w:rsidR="00DC45DC" w:rsidRPr="00DC45DC" w:rsidRDefault="00DC45DC" w:rsidP="00DC45DC">
      <w:pPr>
        <w:jc w:val="both"/>
        <w:rPr>
          <w:sz w:val="32"/>
          <w:szCs w:val="32"/>
        </w:rPr>
      </w:pPr>
      <w:r w:rsidRPr="00DC45DC">
        <w:rPr>
          <w:sz w:val="32"/>
          <w:szCs w:val="32"/>
        </w:rPr>
        <w:t xml:space="preserve">R/3 means Real-time 3-tier Architecture </w:t>
      </w:r>
    </w:p>
    <w:p w14:paraId="3C41B687" w14:textId="4B753084" w:rsidR="00DC45DC" w:rsidRPr="00DC45DC" w:rsidRDefault="00DC45DC" w:rsidP="00DC45DC">
      <w:pPr>
        <w:jc w:val="both"/>
        <w:rPr>
          <w:sz w:val="32"/>
          <w:szCs w:val="32"/>
        </w:rPr>
      </w:pPr>
      <w:r w:rsidRPr="00DC45DC">
        <w:rPr>
          <w:sz w:val="32"/>
          <w:szCs w:val="32"/>
        </w:rPr>
        <w:t xml:space="preserve">R/3 software supports all a company’s business transactions and links them together using real-time integration </w:t>
      </w:r>
    </w:p>
    <w:p w14:paraId="40041D27" w14:textId="77777777" w:rsidR="00DC45DC" w:rsidRPr="00DC45DC" w:rsidRDefault="00DC45DC" w:rsidP="00DC45DC">
      <w:pPr>
        <w:jc w:val="both"/>
        <w:rPr>
          <w:sz w:val="32"/>
          <w:szCs w:val="32"/>
        </w:rPr>
      </w:pPr>
      <w:r w:rsidRPr="00DC45DC">
        <w:rPr>
          <w:sz w:val="32"/>
          <w:szCs w:val="32"/>
        </w:rPr>
        <w:lastRenderedPageBreak/>
        <w:t xml:space="preserve">Real-time integration means that each change or update in one application causes the automatic change or update of the data in the other applications involved. </w:t>
      </w:r>
    </w:p>
    <w:p w14:paraId="78DF3F46" w14:textId="4FAD6BC3" w:rsidR="00DC45DC" w:rsidRDefault="00DC45DC" w:rsidP="00DC45DC">
      <w:pPr>
        <w:jc w:val="both"/>
        <w:rPr>
          <w:sz w:val="32"/>
          <w:szCs w:val="32"/>
        </w:rPr>
      </w:pPr>
      <w:r w:rsidRPr="00DC45DC">
        <w:rPr>
          <w:sz w:val="32"/>
          <w:szCs w:val="32"/>
        </w:rPr>
        <w:t xml:space="preserve">R/3 also represents 3-tiered Client-Server Architecture. </w:t>
      </w:r>
    </w:p>
    <w:p w14:paraId="4B0BE577" w14:textId="77777777" w:rsidR="00EB5536" w:rsidRPr="00DC45DC" w:rsidRDefault="00EB5536" w:rsidP="00DC45DC">
      <w:pPr>
        <w:jc w:val="both"/>
        <w:rPr>
          <w:sz w:val="32"/>
          <w:szCs w:val="32"/>
        </w:rPr>
      </w:pPr>
    </w:p>
    <w:p w14:paraId="278B6607" w14:textId="77777777" w:rsidR="00DC45DC" w:rsidRPr="00EB5536" w:rsidRDefault="00DC45DC" w:rsidP="00DC45DC">
      <w:pPr>
        <w:jc w:val="both"/>
        <w:rPr>
          <w:color w:val="FF0000"/>
          <w:sz w:val="32"/>
          <w:szCs w:val="32"/>
        </w:rPr>
      </w:pPr>
      <w:r w:rsidRPr="00EB5536">
        <w:rPr>
          <w:color w:val="FF0000"/>
          <w:sz w:val="32"/>
          <w:szCs w:val="32"/>
        </w:rPr>
        <w:t xml:space="preserve">The three Logical Layers of this R/3 Architecture are… </w:t>
      </w:r>
    </w:p>
    <w:p w14:paraId="29D5EF4A"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The Presentation Layer: Collects user input and creates process request. </w:t>
      </w:r>
    </w:p>
    <w:p w14:paraId="0F49AE12"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The Application Layer: Uses the Application logic of Program to collect and process request. </w:t>
      </w:r>
    </w:p>
    <w:p w14:paraId="18A7A742"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The Database Layer: Stores and Retrieves all Data. </w:t>
      </w:r>
    </w:p>
    <w:p w14:paraId="7959662A" w14:textId="0FE3D6BF" w:rsidR="00DC45DC" w:rsidRPr="00DC45DC" w:rsidRDefault="00DC45DC" w:rsidP="00DC45DC">
      <w:pPr>
        <w:jc w:val="both"/>
        <w:rPr>
          <w:sz w:val="32"/>
          <w:szCs w:val="32"/>
        </w:rPr>
      </w:pPr>
      <w:r w:rsidRPr="00DC45DC">
        <w:rPr>
          <w:sz w:val="32"/>
          <w:szCs w:val="32"/>
        </w:rPr>
        <w:t xml:space="preserve">  </w:t>
      </w:r>
    </w:p>
    <w:p w14:paraId="75B15B2E" w14:textId="77777777" w:rsidR="00DC45DC" w:rsidRPr="00F212A0" w:rsidRDefault="00DC45DC" w:rsidP="00DC45DC">
      <w:pPr>
        <w:jc w:val="both"/>
        <w:rPr>
          <w:color w:val="FF0000"/>
          <w:sz w:val="32"/>
          <w:szCs w:val="32"/>
        </w:rPr>
      </w:pPr>
      <w:r w:rsidRPr="00F212A0">
        <w:rPr>
          <w:color w:val="FF0000"/>
          <w:sz w:val="32"/>
          <w:szCs w:val="32"/>
        </w:rPr>
        <w:t xml:space="preserve">Centralistic: </w:t>
      </w:r>
    </w:p>
    <w:p w14:paraId="3003F2B7" w14:textId="77777777" w:rsidR="00DC45DC" w:rsidRPr="00DC45DC" w:rsidRDefault="00DC45DC" w:rsidP="00DC45DC">
      <w:pPr>
        <w:jc w:val="both"/>
        <w:rPr>
          <w:sz w:val="32"/>
          <w:szCs w:val="32"/>
        </w:rPr>
      </w:pPr>
      <w:r w:rsidRPr="00DC45DC">
        <w:rPr>
          <w:sz w:val="32"/>
          <w:szCs w:val="32"/>
        </w:rPr>
        <w:t>▪</w:t>
      </w:r>
      <w:r w:rsidRPr="00DC45DC">
        <w:rPr>
          <w:sz w:val="32"/>
          <w:szCs w:val="32"/>
        </w:rPr>
        <w:tab/>
        <w:t>All SAP R/3 layers reside on the same physical computer. One important distinguishing characteristic between the various R/3 client/server configurations is “Scalability”.</w:t>
      </w:r>
    </w:p>
    <w:p w14:paraId="22832BD3"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If a configuration is scalable, adding additional computers to the system will increase the overall performance of the system. </w:t>
      </w:r>
    </w:p>
    <w:p w14:paraId="1D351339"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Centralistic client/server configurations are not scalable at all. </w:t>
      </w:r>
    </w:p>
    <w:p w14:paraId="182F35D2"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Consequently, this configuration is never used in a production environment. </w:t>
      </w:r>
    </w:p>
    <w:p w14:paraId="66307109" w14:textId="080A3CBC" w:rsidR="00DC45DC" w:rsidRDefault="00DC45DC" w:rsidP="00DC45DC">
      <w:pPr>
        <w:jc w:val="both"/>
        <w:rPr>
          <w:sz w:val="32"/>
          <w:szCs w:val="32"/>
        </w:rPr>
      </w:pPr>
      <w:r w:rsidRPr="00DC45DC">
        <w:rPr>
          <w:sz w:val="32"/>
          <w:szCs w:val="32"/>
        </w:rPr>
        <w:t>▪</w:t>
      </w:r>
      <w:r w:rsidRPr="00DC45DC">
        <w:rPr>
          <w:sz w:val="32"/>
          <w:szCs w:val="32"/>
        </w:rPr>
        <w:tab/>
        <w:t xml:space="preserve">SAP has installed an entire SAP R/3 system on a notebook computer for use by SAP’s sales representatives </w:t>
      </w:r>
    </w:p>
    <w:p w14:paraId="31F6C903" w14:textId="77777777" w:rsidR="00F35A93" w:rsidRPr="00DC45DC" w:rsidRDefault="00F35A93" w:rsidP="00DC45DC">
      <w:pPr>
        <w:jc w:val="both"/>
        <w:rPr>
          <w:sz w:val="32"/>
          <w:szCs w:val="32"/>
        </w:rPr>
      </w:pPr>
    </w:p>
    <w:p w14:paraId="6B6D4580" w14:textId="77777777" w:rsidR="00DC45DC" w:rsidRPr="00F35A93" w:rsidRDefault="00DC45DC" w:rsidP="00DC45DC">
      <w:pPr>
        <w:jc w:val="both"/>
        <w:rPr>
          <w:color w:val="FF0000"/>
          <w:sz w:val="32"/>
          <w:szCs w:val="32"/>
        </w:rPr>
      </w:pPr>
      <w:r w:rsidRPr="00F35A93">
        <w:rPr>
          <w:color w:val="FF0000"/>
          <w:sz w:val="32"/>
          <w:szCs w:val="32"/>
        </w:rPr>
        <w:t>Distributed presentation:</w:t>
      </w:r>
    </w:p>
    <w:p w14:paraId="5A103A88"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The presentation layer is “rolled out” to desktop PCs. </w:t>
      </w:r>
    </w:p>
    <w:p w14:paraId="3BA25723" w14:textId="77777777" w:rsidR="00DC45DC" w:rsidRPr="00DC45DC" w:rsidRDefault="00DC45DC" w:rsidP="00DC45DC">
      <w:pPr>
        <w:jc w:val="both"/>
        <w:rPr>
          <w:sz w:val="32"/>
          <w:szCs w:val="32"/>
        </w:rPr>
      </w:pPr>
      <w:r w:rsidRPr="00DC45DC">
        <w:rPr>
          <w:sz w:val="32"/>
          <w:szCs w:val="32"/>
        </w:rPr>
        <w:lastRenderedPageBreak/>
        <w:t>▪</w:t>
      </w:r>
      <w:r w:rsidRPr="00DC45DC">
        <w:rPr>
          <w:sz w:val="32"/>
          <w:szCs w:val="32"/>
        </w:rPr>
        <w:tab/>
        <w:t xml:space="preserve">The application layer and the database layer are installed on the same computer. </w:t>
      </w:r>
    </w:p>
    <w:p w14:paraId="5DF5AA7C" w14:textId="406DDB93" w:rsidR="00DC45DC" w:rsidRDefault="00DC45DC" w:rsidP="00DC45DC">
      <w:pPr>
        <w:jc w:val="both"/>
        <w:rPr>
          <w:sz w:val="32"/>
          <w:szCs w:val="32"/>
        </w:rPr>
      </w:pPr>
      <w:r w:rsidRPr="00DC45DC">
        <w:rPr>
          <w:sz w:val="32"/>
          <w:szCs w:val="32"/>
        </w:rPr>
        <w:t>▪</w:t>
      </w:r>
      <w:r w:rsidRPr="00DC45DC">
        <w:rPr>
          <w:sz w:val="32"/>
          <w:szCs w:val="32"/>
        </w:rPr>
        <w:tab/>
        <w:t>In terms of increased performance, the Distributed presentation configuration is no more scalable than the centralistic configuration. This configuration is very “mainframe”</w:t>
      </w:r>
      <w:proofErr w:type="gramStart"/>
      <w:r w:rsidRPr="00DC45DC">
        <w:rPr>
          <w:sz w:val="32"/>
          <w:szCs w:val="32"/>
        </w:rPr>
        <w:t>-”</w:t>
      </w:r>
      <w:proofErr w:type="spellStart"/>
      <w:r w:rsidRPr="00DC45DC">
        <w:rPr>
          <w:sz w:val="32"/>
          <w:szCs w:val="32"/>
        </w:rPr>
        <w:t>ish</w:t>
      </w:r>
      <w:proofErr w:type="spellEnd"/>
      <w:proofErr w:type="gramEnd"/>
      <w:r w:rsidRPr="00DC45DC">
        <w:rPr>
          <w:sz w:val="32"/>
          <w:szCs w:val="32"/>
        </w:rPr>
        <w:t>”</w:t>
      </w:r>
    </w:p>
    <w:p w14:paraId="518D7376" w14:textId="77777777" w:rsidR="00305F78" w:rsidRPr="00DC45DC" w:rsidRDefault="00305F78" w:rsidP="00DC45DC">
      <w:pPr>
        <w:jc w:val="both"/>
        <w:rPr>
          <w:sz w:val="32"/>
          <w:szCs w:val="32"/>
        </w:rPr>
      </w:pPr>
    </w:p>
    <w:p w14:paraId="349A4FE8" w14:textId="6583324C" w:rsidR="00DC45DC" w:rsidRPr="00305F78" w:rsidRDefault="00DC45DC" w:rsidP="00DC45DC">
      <w:pPr>
        <w:jc w:val="both"/>
        <w:rPr>
          <w:color w:val="FF0000"/>
          <w:sz w:val="32"/>
          <w:szCs w:val="32"/>
        </w:rPr>
      </w:pPr>
      <w:r w:rsidRPr="00305F78">
        <w:rPr>
          <w:color w:val="FF0000"/>
          <w:sz w:val="32"/>
          <w:szCs w:val="32"/>
        </w:rPr>
        <w:t>Two-tier client/server:</w:t>
      </w:r>
    </w:p>
    <w:p w14:paraId="1EF85099"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The presentation and application layers are installed on the same computer. The database layer is installed on a separate computer. </w:t>
      </w:r>
    </w:p>
    <w:p w14:paraId="3738C4D7"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Two-tier client/server configurations offer increased scalability. </w:t>
      </w:r>
    </w:p>
    <w:p w14:paraId="17E43BFB"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However, two-tier client/server configurations create other problems. </w:t>
      </w:r>
    </w:p>
    <w:p w14:paraId="29DDD7CA" w14:textId="27FCB928" w:rsidR="00DC45DC" w:rsidRDefault="00DC45DC" w:rsidP="00DC45DC">
      <w:pPr>
        <w:jc w:val="both"/>
        <w:rPr>
          <w:sz w:val="32"/>
          <w:szCs w:val="32"/>
        </w:rPr>
      </w:pPr>
      <w:r w:rsidRPr="00DC45DC">
        <w:rPr>
          <w:sz w:val="32"/>
          <w:szCs w:val="32"/>
        </w:rPr>
        <w:t>▪</w:t>
      </w:r>
      <w:r w:rsidRPr="00DC45DC">
        <w:rPr>
          <w:sz w:val="32"/>
          <w:szCs w:val="32"/>
        </w:rPr>
        <w:tab/>
        <w:t xml:space="preserve">The communication across the network between the front-end (presentation and application layers) and the backend (database layer) becomes a bottleneck very quickly </w:t>
      </w:r>
    </w:p>
    <w:p w14:paraId="2557F6F8" w14:textId="77777777" w:rsidR="00F46569" w:rsidRPr="00DC45DC" w:rsidRDefault="00F46569" w:rsidP="00DC45DC">
      <w:pPr>
        <w:jc w:val="both"/>
        <w:rPr>
          <w:sz w:val="32"/>
          <w:szCs w:val="32"/>
        </w:rPr>
      </w:pPr>
    </w:p>
    <w:p w14:paraId="3EAC1E6D" w14:textId="77777777" w:rsidR="00DC45DC" w:rsidRPr="008B30B9" w:rsidRDefault="00DC45DC" w:rsidP="00DC45DC">
      <w:pPr>
        <w:jc w:val="both"/>
        <w:rPr>
          <w:color w:val="FF0000"/>
          <w:sz w:val="32"/>
          <w:szCs w:val="32"/>
        </w:rPr>
      </w:pPr>
      <w:r w:rsidRPr="008B30B9">
        <w:rPr>
          <w:color w:val="FF0000"/>
          <w:sz w:val="32"/>
          <w:szCs w:val="32"/>
        </w:rPr>
        <w:t xml:space="preserve">Three-tier client/server: </w:t>
      </w:r>
    </w:p>
    <w:p w14:paraId="6C17FE5B" w14:textId="77777777" w:rsidR="00DC45DC" w:rsidRPr="00DC45DC" w:rsidRDefault="00DC45DC" w:rsidP="00DC45DC">
      <w:pPr>
        <w:jc w:val="both"/>
        <w:rPr>
          <w:sz w:val="32"/>
          <w:szCs w:val="32"/>
        </w:rPr>
      </w:pPr>
      <w:r w:rsidRPr="00DC45DC">
        <w:rPr>
          <w:sz w:val="32"/>
          <w:szCs w:val="32"/>
        </w:rPr>
        <w:t>▪</w:t>
      </w:r>
      <w:r w:rsidRPr="00DC45DC">
        <w:rPr>
          <w:sz w:val="32"/>
          <w:szCs w:val="32"/>
        </w:rPr>
        <w:tab/>
        <w:t>Presentation, application, and database layers run on separate computers.</w:t>
      </w:r>
    </w:p>
    <w:p w14:paraId="6F85E330"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Currently, three-tier client/server offers the best solution for most businesses. </w:t>
      </w:r>
    </w:p>
    <w:p w14:paraId="7E69ABA2" w14:textId="467B28A0" w:rsidR="00DC45DC" w:rsidRPr="00DC45DC" w:rsidRDefault="00DC45DC" w:rsidP="00DC45DC">
      <w:pPr>
        <w:jc w:val="both"/>
        <w:rPr>
          <w:sz w:val="32"/>
          <w:szCs w:val="32"/>
        </w:rPr>
      </w:pPr>
      <w:r w:rsidRPr="00DC45DC">
        <w:rPr>
          <w:sz w:val="32"/>
          <w:szCs w:val="32"/>
        </w:rPr>
        <w:t>▪</w:t>
      </w:r>
      <w:r w:rsidRPr="00DC45DC">
        <w:rPr>
          <w:sz w:val="32"/>
          <w:szCs w:val="32"/>
        </w:rPr>
        <w:tab/>
        <w:t xml:space="preserve">It is highly scalable and offers better distribution of process requests received from the users. </w:t>
      </w:r>
    </w:p>
    <w:p w14:paraId="6C4D72E3" w14:textId="7F66AB77" w:rsidR="000201F2" w:rsidRDefault="00DC45DC" w:rsidP="00DC45DC">
      <w:pPr>
        <w:jc w:val="both"/>
        <w:rPr>
          <w:sz w:val="32"/>
          <w:szCs w:val="32"/>
        </w:rPr>
      </w:pPr>
      <w:r w:rsidRPr="00DC45DC">
        <w:rPr>
          <w:sz w:val="32"/>
          <w:szCs w:val="32"/>
        </w:rPr>
        <w:t>▪</w:t>
      </w:r>
      <w:r w:rsidRPr="00DC45DC">
        <w:rPr>
          <w:sz w:val="32"/>
          <w:szCs w:val="32"/>
        </w:rPr>
        <w:tab/>
        <w:t xml:space="preserve">The computers in the application layer are often capable of satisfying the users process requests without accessing the database, which in turn boosts performance. </w:t>
      </w:r>
    </w:p>
    <w:p w14:paraId="55DA10BC" w14:textId="6E37C354" w:rsidR="00DC45DC" w:rsidRPr="000201F2" w:rsidRDefault="00DC45DC" w:rsidP="00DC45DC">
      <w:pPr>
        <w:jc w:val="both"/>
        <w:rPr>
          <w:color w:val="FF0000"/>
          <w:sz w:val="32"/>
          <w:szCs w:val="32"/>
        </w:rPr>
      </w:pPr>
      <w:r w:rsidRPr="000201F2">
        <w:rPr>
          <w:color w:val="FF0000"/>
          <w:sz w:val="32"/>
          <w:szCs w:val="32"/>
        </w:rPr>
        <w:lastRenderedPageBreak/>
        <w:t>Application Server Architecture</w:t>
      </w:r>
    </w:p>
    <w:p w14:paraId="29C0D8C3" w14:textId="77777777" w:rsidR="00DC45DC" w:rsidRPr="00DC45DC" w:rsidRDefault="00DC45DC" w:rsidP="00DC45DC">
      <w:pPr>
        <w:jc w:val="both"/>
        <w:rPr>
          <w:sz w:val="32"/>
          <w:szCs w:val="32"/>
        </w:rPr>
      </w:pPr>
      <w:r w:rsidRPr="00DC45DC">
        <w:rPr>
          <w:sz w:val="32"/>
          <w:szCs w:val="32"/>
        </w:rPr>
        <w:t xml:space="preserve">All requests that come in from presentation servers are directed first to dispatcher. </w:t>
      </w:r>
    </w:p>
    <w:p w14:paraId="664869DC" w14:textId="77777777" w:rsidR="00DC45DC" w:rsidRPr="00DC45DC" w:rsidRDefault="00DC45DC" w:rsidP="00DC45DC">
      <w:pPr>
        <w:jc w:val="both"/>
        <w:rPr>
          <w:sz w:val="32"/>
          <w:szCs w:val="32"/>
        </w:rPr>
      </w:pPr>
      <w:r w:rsidRPr="00DC45DC">
        <w:rPr>
          <w:sz w:val="32"/>
          <w:szCs w:val="32"/>
        </w:rPr>
        <w:t xml:space="preserve">The dispatcher writes them first to the dispatcher queue. </w:t>
      </w:r>
    </w:p>
    <w:p w14:paraId="0311FF88" w14:textId="77777777" w:rsidR="00DC45DC" w:rsidRPr="00DC45DC" w:rsidRDefault="00DC45DC" w:rsidP="00DC45DC">
      <w:pPr>
        <w:jc w:val="both"/>
        <w:rPr>
          <w:sz w:val="32"/>
          <w:szCs w:val="32"/>
        </w:rPr>
      </w:pPr>
      <w:r w:rsidRPr="00DC45DC">
        <w:rPr>
          <w:sz w:val="32"/>
          <w:szCs w:val="32"/>
        </w:rPr>
        <w:t xml:space="preserve">The dispatcher pulls the requests from the queue on a first-in, first-out basis. </w:t>
      </w:r>
    </w:p>
    <w:p w14:paraId="6484B961" w14:textId="77777777" w:rsidR="00DC45DC" w:rsidRPr="00DC45DC" w:rsidRDefault="00DC45DC" w:rsidP="00DC45DC">
      <w:pPr>
        <w:jc w:val="both"/>
        <w:rPr>
          <w:sz w:val="32"/>
          <w:szCs w:val="32"/>
        </w:rPr>
      </w:pPr>
      <w:r w:rsidRPr="00DC45DC">
        <w:rPr>
          <w:sz w:val="32"/>
          <w:szCs w:val="32"/>
        </w:rPr>
        <w:t xml:space="preserve">Each request is then allocated to the first available work process. </w:t>
      </w:r>
    </w:p>
    <w:p w14:paraId="52C8A830" w14:textId="77777777" w:rsidR="00DC45DC" w:rsidRPr="00DC45DC" w:rsidRDefault="00DC45DC" w:rsidP="00DC45DC">
      <w:pPr>
        <w:jc w:val="both"/>
        <w:rPr>
          <w:sz w:val="32"/>
          <w:szCs w:val="32"/>
        </w:rPr>
      </w:pPr>
      <w:r w:rsidRPr="00DC45DC">
        <w:rPr>
          <w:sz w:val="32"/>
          <w:szCs w:val="32"/>
        </w:rPr>
        <w:t xml:space="preserve">A work process handles one request at a time. </w:t>
      </w:r>
    </w:p>
    <w:p w14:paraId="76E92422" w14:textId="77777777" w:rsidR="00DC45DC" w:rsidRPr="00DC45DC" w:rsidRDefault="00DC45DC" w:rsidP="00DC45DC">
      <w:pPr>
        <w:jc w:val="both"/>
        <w:rPr>
          <w:sz w:val="32"/>
          <w:szCs w:val="32"/>
        </w:rPr>
      </w:pPr>
      <w:r w:rsidRPr="00DC45DC">
        <w:rPr>
          <w:sz w:val="32"/>
          <w:szCs w:val="32"/>
        </w:rPr>
        <w:t xml:space="preserve">To perform any processing for a user’s request, a work process needs to address two special memory areas: </w:t>
      </w:r>
      <w:r w:rsidRPr="0082101C">
        <w:rPr>
          <w:sz w:val="32"/>
          <w:szCs w:val="32"/>
          <w:highlight w:val="yellow"/>
        </w:rPr>
        <w:t>the user context and the program roll area.</w:t>
      </w:r>
      <w:r w:rsidRPr="00DC45DC">
        <w:rPr>
          <w:sz w:val="32"/>
          <w:szCs w:val="32"/>
        </w:rPr>
        <w:t xml:space="preserve"> </w:t>
      </w:r>
    </w:p>
    <w:p w14:paraId="691C1F5D" w14:textId="57FBFC56" w:rsidR="00DC45DC" w:rsidRPr="00DC45DC" w:rsidRDefault="00DC45DC" w:rsidP="00DC45DC">
      <w:pPr>
        <w:jc w:val="both"/>
        <w:rPr>
          <w:sz w:val="32"/>
          <w:szCs w:val="32"/>
        </w:rPr>
      </w:pPr>
      <w:r w:rsidRPr="00DC45DC">
        <w:rPr>
          <w:sz w:val="32"/>
          <w:szCs w:val="32"/>
        </w:rPr>
        <w:t>The user context is a memory area that contains information about the user, and the roll area is a memory area that contains information about the program's execution</w:t>
      </w:r>
    </w:p>
    <w:p w14:paraId="76EC2C17" w14:textId="77777777" w:rsidR="00DC45DC" w:rsidRPr="00A33D52" w:rsidRDefault="00DC45DC" w:rsidP="00DC45DC">
      <w:pPr>
        <w:jc w:val="both"/>
        <w:rPr>
          <w:color w:val="FF0000"/>
          <w:sz w:val="32"/>
          <w:szCs w:val="32"/>
        </w:rPr>
      </w:pPr>
      <w:r w:rsidRPr="00A33D52">
        <w:rPr>
          <w:color w:val="FF0000"/>
          <w:sz w:val="32"/>
          <w:szCs w:val="32"/>
        </w:rPr>
        <w:t>User Context</w:t>
      </w:r>
    </w:p>
    <w:p w14:paraId="5D64717B" w14:textId="77777777" w:rsidR="00DC45DC" w:rsidRPr="00DC45DC" w:rsidRDefault="00DC45DC" w:rsidP="00DC45DC">
      <w:pPr>
        <w:jc w:val="both"/>
        <w:rPr>
          <w:sz w:val="32"/>
          <w:szCs w:val="32"/>
        </w:rPr>
      </w:pPr>
      <w:r w:rsidRPr="00DC45DC">
        <w:rPr>
          <w:sz w:val="32"/>
          <w:szCs w:val="32"/>
        </w:rPr>
        <w:t xml:space="preserve">A user context is memory that is allocated to contain the characteristics of a user that is logged on the R/3 system. </w:t>
      </w:r>
    </w:p>
    <w:p w14:paraId="716250B9" w14:textId="77777777" w:rsidR="00DC45DC" w:rsidRPr="00DC45DC" w:rsidRDefault="00DC45DC" w:rsidP="00DC45DC">
      <w:pPr>
        <w:jc w:val="both"/>
        <w:rPr>
          <w:sz w:val="32"/>
          <w:szCs w:val="32"/>
        </w:rPr>
      </w:pPr>
      <w:r w:rsidRPr="00DC45DC">
        <w:rPr>
          <w:sz w:val="32"/>
          <w:szCs w:val="32"/>
        </w:rPr>
        <w:t>It holds information needed by R/3 about the user, such as:</w:t>
      </w:r>
    </w:p>
    <w:p w14:paraId="63BFCFA0" w14:textId="77777777" w:rsidR="00DC45DC" w:rsidRPr="00DC45DC" w:rsidRDefault="00DC45DC" w:rsidP="00DC45DC">
      <w:pPr>
        <w:jc w:val="both"/>
        <w:rPr>
          <w:sz w:val="32"/>
          <w:szCs w:val="32"/>
        </w:rPr>
      </w:pPr>
      <w:r w:rsidRPr="00DC45DC">
        <w:rPr>
          <w:sz w:val="32"/>
          <w:szCs w:val="32"/>
        </w:rPr>
        <w:t>▪</w:t>
      </w:r>
      <w:r w:rsidRPr="00DC45DC">
        <w:rPr>
          <w:sz w:val="32"/>
          <w:szCs w:val="32"/>
        </w:rPr>
        <w:tab/>
        <w:t>The user’s current settings</w:t>
      </w:r>
    </w:p>
    <w:p w14:paraId="508D283B" w14:textId="77777777" w:rsidR="00DC45DC" w:rsidRPr="00DC45DC" w:rsidRDefault="00DC45DC" w:rsidP="00DC45DC">
      <w:pPr>
        <w:jc w:val="both"/>
        <w:rPr>
          <w:sz w:val="32"/>
          <w:szCs w:val="32"/>
        </w:rPr>
      </w:pPr>
      <w:r w:rsidRPr="00DC45DC">
        <w:rPr>
          <w:sz w:val="32"/>
          <w:szCs w:val="32"/>
        </w:rPr>
        <w:t>▪</w:t>
      </w:r>
      <w:r w:rsidRPr="00DC45DC">
        <w:rPr>
          <w:sz w:val="32"/>
          <w:szCs w:val="32"/>
        </w:rPr>
        <w:tab/>
        <w:t>The user’s authorizations</w:t>
      </w:r>
    </w:p>
    <w:p w14:paraId="524D49FB"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The names of the programs the user is currently running When a user logs on, a user context is allocated for that logon. </w:t>
      </w:r>
    </w:p>
    <w:p w14:paraId="7A1C0742" w14:textId="675E5573" w:rsidR="00DC45DC" w:rsidRDefault="00DC45DC" w:rsidP="00DC45DC">
      <w:pPr>
        <w:jc w:val="both"/>
        <w:rPr>
          <w:sz w:val="32"/>
          <w:szCs w:val="32"/>
        </w:rPr>
      </w:pPr>
      <w:r w:rsidRPr="00DC45DC">
        <w:rPr>
          <w:sz w:val="32"/>
          <w:szCs w:val="32"/>
        </w:rPr>
        <w:t xml:space="preserve">When they log off, it is freed. </w:t>
      </w:r>
    </w:p>
    <w:p w14:paraId="2901060E" w14:textId="77777777" w:rsidR="00575E67" w:rsidRPr="00DC45DC" w:rsidRDefault="00575E67" w:rsidP="00DC45DC">
      <w:pPr>
        <w:jc w:val="both"/>
        <w:rPr>
          <w:sz w:val="32"/>
          <w:szCs w:val="32"/>
        </w:rPr>
      </w:pPr>
    </w:p>
    <w:p w14:paraId="204F7074" w14:textId="77777777" w:rsidR="00DC45DC" w:rsidRPr="00575E67" w:rsidRDefault="00DC45DC" w:rsidP="00DC45DC">
      <w:pPr>
        <w:jc w:val="both"/>
        <w:rPr>
          <w:color w:val="FF0000"/>
          <w:sz w:val="32"/>
          <w:szCs w:val="32"/>
        </w:rPr>
      </w:pPr>
      <w:r w:rsidRPr="00575E67">
        <w:rPr>
          <w:color w:val="FF0000"/>
          <w:sz w:val="32"/>
          <w:szCs w:val="32"/>
        </w:rPr>
        <w:t>Roll Area</w:t>
      </w:r>
    </w:p>
    <w:p w14:paraId="2299E730" w14:textId="77777777" w:rsidR="00DC45DC" w:rsidRPr="00DC45DC" w:rsidRDefault="00DC45DC" w:rsidP="00DC45DC">
      <w:pPr>
        <w:jc w:val="both"/>
        <w:rPr>
          <w:sz w:val="32"/>
          <w:szCs w:val="32"/>
        </w:rPr>
      </w:pPr>
      <w:r w:rsidRPr="00DC45DC">
        <w:rPr>
          <w:sz w:val="32"/>
          <w:szCs w:val="32"/>
        </w:rPr>
        <w:lastRenderedPageBreak/>
        <w:t xml:space="preserve">A roll area is memory that is allocated by a work process for an instance of a program. </w:t>
      </w:r>
    </w:p>
    <w:p w14:paraId="0546D623" w14:textId="77777777" w:rsidR="00DC45DC" w:rsidRPr="00DC45DC" w:rsidRDefault="00DC45DC" w:rsidP="00DC45DC">
      <w:pPr>
        <w:jc w:val="both"/>
        <w:rPr>
          <w:sz w:val="32"/>
          <w:szCs w:val="32"/>
        </w:rPr>
      </w:pPr>
      <w:r w:rsidRPr="00DC45DC">
        <w:rPr>
          <w:sz w:val="32"/>
          <w:szCs w:val="32"/>
        </w:rPr>
        <w:t>It holds information needed by R/3 about the program’s execution, such as:</w:t>
      </w:r>
    </w:p>
    <w:p w14:paraId="0991AAF3" w14:textId="77777777" w:rsidR="00DC45DC" w:rsidRPr="00DC45DC" w:rsidRDefault="00DC45DC" w:rsidP="00DC45DC">
      <w:pPr>
        <w:jc w:val="both"/>
        <w:rPr>
          <w:sz w:val="32"/>
          <w:szCs w:val="32"/>
        </w:rPr>
      </w:pPr>
      <w:r w:rsidRPr="00DC45DC">
        <w:rPr>
          <w:sz w:val="32"/>
          <w:szCs w:val="32"/>
        </w:rPr>
        <w:t>▪</w:t>
      </w:r>
      <w:r w:rsidRPr="00DC45DC">
        <w:rPr>
          <w:sz w:val="32"/>
          <w:szCs w:val="32"/>
        </w:rPr>
        <w:tab/>
        <w:t>The values of the variables</w:t>
      </w:r>
    </w:p>
    <w:p w14:paraId="08141D7F" w14:textId="77777777" w:rsidR="007F4583" w:rsidRDefault="00DC45DC" w:rsidP="00DC45DC">
      <w:pPr>
        <w:jc w:val="both"/>
        <w:rPr>
          <w:sz w:val="32"/>
          <w:szCs w:val="32"/>
        </w:rPr>
      </w:pPr>
      <w:r w:rsidRPr="00DC45DC">
        <w:rPr>
          <w:sz w:val="32"/>
          <w:szCs w:val="32"/>
        </w:rPr>
        <w:t>▪</w:t>
      </w:r>
      <w:r w:rsidRPr="00DC45DC">
        <w:rPr>
          <w:sz w:val="32"/>
          <w:szCs w:val="32"/>
        </w:rPr>
        <w:tab/>
        <w:t xml:space="preserve">The dynamic memory allocations </w:t>
      </w:r>
    </w:p>
    <w:p w14:paraId="3457E287" w14:textId="016A1826" w:rsidR="00DC45DC" w:rsidRPr="00DC45DC" w:rsidRDefault="00DC45DC" w:rsidP="00DC45DC">
      <w:pPr>
        <w:jc w:val="both"/>
        <w:rPr>
          <w:sz w:val="32"/>
          <w:szCs w:val="32"/>
        </w:rPr>
      </w:pPr>
      <w:r w:rsidRPr="00DC45DC">
        <w:rPr>
          <w:sz w:val="32"/>
          <w:szCs w:val="32"/>
        </w:rPr>
        <w:t>▪</w:t>
      </w:r>
      <w:r w:rsidR="007F4583">
        <w:rPr>
          <w:sz w:val="32"/>
          <w:szCs w:val="32"/>
        </w:rPr>
        <w:tab/>
      </w:r>
      <w:r w:rsidRPr="00DC45DC">
        <w:rPr>
          <w:sz w:val="32"/>
          <w:szCs w:val="32"/>
        </w:rPr>
        <w:t>The current program pointer</w:t>
      </w:r>
    </w:p>
    <w:p w14:paraId="2A9A1C00" w14:textId="79E47024" w:rsidR="00DC45DC" w:rsidRPr="00DC45DC" w:rsidRDefault="00DC45DC" w:rsidP="007F4583">
      <w:pPr>
        <w:ind w:left="1440" w:hanging="720"/>
        <w:jc w:val="both"/>
        <w:rPr>
          <w:sz w:val="32"/>
          <w:szCs w:val="32"/>
        </w:rPr>
      </w:pPr>
      <w:r w:rsidRPr="00DC45DC">
        <w:rPr>
          <w:sz w:val="32"/>
          <w:szCs w:val="32"/>
        </w:rPr>
        <w:t>•</w:t>
      </w:r>
      <w:r w:rsidRPr="00DC45DC">
        <w:rPr>
          <w:sz w:val="32"/>
          <w:szCs w:val="32"/>
        </w:rPr>
        <w:tab/>
        <w:t xml:space="preserve">Each time a user starts a program, a roll area is created for that instance of the program. </w:t>
      </w:r>
    </w:p>
    <w:p w14:paraId="7531065C" w14:textId="77777777" w:rsidR="00DC45DC" w:rsidRPr="00DC45DC" w:rsidRDefault="00DC45DC" w:rsidP="007F4583">
      <w:pPr>
        <w:ind w:left="1440" w:hanging="720"/>
        <w:jc w:val="both"/>
        <w:rPr>
          <w:sz w:val="32"/>
          <w:szCs w:val="32"/>
        </w:rPr>
      </w:pPr>
      <w:r w:rsidRPr="00DC45DC">
        <w:rPr>
          <w:sz w:val="32"/>
          <w:szCs w:val="32"/>
        </w:rPr>
        <w:t>•</w:t>
      </w:r>
      <w:r w:rsidRPr="00DC45DC">
        <w:rPr>
          <w:sz w:val="32"/>
          <w:szCs w:val="32"/>
        </w:rPr>
        <w:tab/>
        <w:t xml:space="preserve">If two users run the same program at the same time, two roll areas will exist-one for each user. </w:t>
      </w:r>
    </w:p>
    <w:p w14:paraId="74CDF9DE" w14:textId="77777777" w:rsidR="00DC45DC" w:rsidRPr="00DC45DC" w:rsidRDefault="00DC45DC" w:rsidP="007F4583">
      <w:pPr>
        <w:ind w:firstLine="720"/>
        <w:jc w:val="both"/>
        <w:rPr>
          <w:sz w:val="32"/>
          <w:szCs w:val="32"/>
        </w:rPr>
      </w:pPr>
      <w:r w:rsidRPr="00DC45DC">
        <w:rPr>
          <w:sz w:val="32"/>
          <w:szCs w:val="32"/>
        </w:rPr>
        <w:t>•</w:t>
      </w:r>
      <w:r w:rsidRPr="00DC45DC">
        <w:rPr>
          <w:sz w:val="32"/>
          <w:szCs w:val="32"/>
        </w:rPr>
        <w:tab/>
        <w:t>The roll area is freed when the program ends.</w:t>
      </w:r>
    </w:p>
    <w:p w14:paraId="1CF7C2FF" w14:textId="77777777" w:rsidR="00DC45DC" w:rsidRPr="00DC45DC" w:rsidRDefault="00DC45DC" w:rsidP="007F4583">
      <w:pPr>
        <w:ind w:left="1440" w:hanging="720"/>
        <w:jc w:val="both"/>
        <w:rPr>
          <w:sz w:val="32"/>
          <w:szCs w:val="32"/>
        </w:rPr>
      </w:pPr>
      <w:r w:rsidRPr="00DC45DC">
        <w:rPr>
          <w:sz w:val="32"/>
          <w:szCs w:val="32"/>
        </w:rPr>
        <w:t>•</w:t>
      </w:r>
      <w:r w:rsidRPr="00DC45DC">
        <w:rPr>
          <w:sz w:val="32"/>
          <w:szCs w:val="32"/>
        </w:rPr>
        <w:tab/>
        <w:t xml:space="preserve">The roll area and the user context play an important part in dialog step processing </w:t>
      </w:r>
    </w:p>
    <w:p w14:paraId="5788CF7C" w14:textId="77777777" w:rsidR="00DC45DC" w:rsidRPr="00884158" w:rsidRDefault="00DC45DC" w:rsidP="00DC45DC">
      <w:pPr>
        <w:jc w:val="both"/>
        <w:rPr>
          <w:color w:val="FF0000"/>
          <w:sz w:val="32"/>
          <w:szCs w:val="32"/>
        </w:rPr>
      </w:pPr>
      <w:r w:rsidRPr="00884158">
        <w:rPr>
          <w:color w:val="FF0000"/>
          <w:sz w:val="32"/>
          <w:szCs w:val="32"/>
        </w:rPr>
        <w:t>Logon Client</w:t>
      </w:r>
    </w:p>
    <w:p w14:paraId="368CB2F8" w14:textId="77777777" w:rsidR="00DC45DC" w:rsidRPr="00DC45DC" w:rsidRDefault="00DC45DC" w:rsidP="00DC45DC">
      <w:pPr>
        <w:jc w:val="both"/>
        <w:rPr>
          <w:sz w:val="32"/>
          <w:szCs w:val="32"/>
        </w:rPr>
      </w:pPr>
      <w:r w:rsidRPr="00DC45DC">
        <w:rPr>
          <w:sz w:val="32"/>
          <w:szCs w:val="32"/>
        </w:rPr>
        <w:t>The term logon client has nothing to do the Client/Server-it is completely different.</w:t>
      </w:r>
    </w:p>
    <w:p w14:paraId="4EBAB5A6" w14:textId="77777777" w:rsidR="00DC45DC" w:rsidRPr="00DC45DC" w:rsidRDefault="00DC45DC" w:rsidP="00DC45DC">
      <w:pPr>
        <w:jc w:val="both"/>
        <w:rPr>
          <w:sz w:val="32"/>
          <w:szCs w:val="32"/>
        </w:rPr>
      </w:pPr>
      <w:r w:rsidRPr="00DC45DC">
        <w:rPr>
          <w:sz w:val="32"/>
          <w:szCs w:val="32"/>
        </w:rPr>
        <w:t>The logon client refers to the number that the user types in the Client field on the logon screen.</w:t>
      </w:r>
    </w:p>
    <w:p w14:paraId="1B669E28" w14:textId="08B56B47" w:rsidR="00DC45DC" w:rsidRPr="00DC45DC" w:rsidRDefault="00DC45DC" w:rsidP="00DC45DC">
      <w:pPr>
        <w:jc w:val="both"/>
        <w:rPr>
          <w:sz w:val="32"/>
          <w:szCs w:val="32"/>
        </w:rPr>
      </w:pPr>
      <w:r w:rsidRPr="00DC45DC">
        <w:rPr>
          <w:sz w:val="32"/>
          <w:szCs w:val="32"/>
        </w:rPr>
        <w:t xml:space="preserve">The number entered here by the user corresponds to a set of rows within each client- dependent table within the database </w:t>
      </w:r>
    </w:p>
    <w:p w14:paraId="4ACE1ED3" w14:textId="780F5883" w:rsidR="00DC45DC" w:rsidRPr="002262A9" w:rsidRDefault="002262A9" w:rsidP="00DC45DC">
      <w:pPr>
        <w:jc w:val="both"/>
        <w:rPr>
          <w:color w:val="FF0000"/>
          <w:sz w:val="32"/>
          <w:szCs w:val="32"/>
        </w:rPr>
      </w:pPr>
      <w:r w:rsidRPr="002262A9">
        <w:rPr>
          <w:color w:val="FF0000"/>
          <w:sz w:val="32"/>
          <w:szCs w:val="32"/>
        </w:rPr>
        <w:t>Client-</w:t>
      </w:r>
      <w:r w:rsidR="00DC45DC" w:rsidRPr="002262A9">
        <w:rPr>
          <w:color w:val="FF0000"/>
          <w:sz w:val="32"/>
          <w:szCs w:val="32"/>
        </w:rPr>
        <w:t>Dependent and Client-Independent Tables</w:t>
      </w:r>
    </w:p>
    <w:p w14:paraId="60816AA1" w14:textId="77777777" w:rsidR="00DC45DC" w:rsidRPr="00DC45DC" w:rsidRDefault="00DC45DC" w:rsidP="00DC45DC">
      <w:pPr>
        <w:jc w:val="both"/>
        <w:rPr>
          <w:sz w:val="32"/>
          <w:szCs w:val="32"/>
        </w:rPr>
      </w:pPr>
      <w:r w:rsidRPr="00DC45DC">
        <w:rPr>
          <w:sz w:val="32"/>
          <w:szCs w:val="32"/>
        </w:rPr>
        <w:t xml:space="preserve">There are two types of tables in the R/3 database: client-dependent and client-independent. </w:t>
      </w:r>
    </w:p>
    <w:p w14:paraId="5FE4847E" w14:textId="77777777" w:rsidR="00DC45DC" w:rsidRPr="00DC45DC" w:rsidRDefault="00DC45DC" w:rsidP="00DC45DC">
      <w:pPr>
        <w:jc w:val="both"/>
        <w:rPr>
          <w:sz w:val="32"/>
          <w:szCs w:val="32"/>
        </w:rPr>
      </w:pPr>
      <w:r w:rsidRPr="00DC45DC">
        <w:rPr>
          <w:sz w:val="32"/>
          <w:szCs w:val="32"/>
        </w:rPr>
        <w:t xml:space="preserve">A table is client-dependent if the first field is of type CLNT. </w:t>
      </w:r>
    </w:p>
    <w:p w14:paraId="5CBBC617" w14:textId="77777777" w:rsidR="00DC45DC" w:rsidRPr="00DC45DC" w:rsidRDefault="00DC45DC" w:rsidP="00DC45DC">
      <w:pPr>
        <w:jc w:val="both"/>
        <w:rPr>
          <w:sz w:val="32"/>
          <w:szCs w:val="32"/>
        </w:rPr>
      </w:pPr>
      <w:r w:rsidRPr="00DC45DC">
        <w:rPr>
          <w:sz w:val="32"/>
          <w:szCs w:val="32"/>
        </w:rPr>
        <w:t xml:space="preserve">The length will always be 3; and by convention, this field is named mandt. </w:t>
      </w:r>
    </w:p>
    <w:p w14:paraId="3EDF4E7F" w14:textId="35390DDC" w:rsidR="00DC45DC" w:rsidRPr="00DC45DC" w:rsidRDefault="00DC45DC" w:rsidP="00D94DB4">
      <w:pPr>
        <w:jc w:val="both"/>
        <w:rPr>
          <w:sz w:val="32"/>
          <w:szCs w:val="32"/>
        </w:rPr>
      </w:pPr>
      <w:r w:rsidRPr="00DC45DC">
        <w:rPr>
          <w:sz w:val="32"/>
          <w:szCs w:val="32"/>
        </w:rPr>
        <w:lastRenderedPageBreak/>
        <w:t xml:space="preserve">If the first field is not of type CLNT, the table is client independent </w:t>
      </w:r>
    </w:p>
    <w:p w14:paraId="17D33B93" w14:textId="77777777" w:rsidR="00DC45DC" w:rsidRPr="00DC45DC" w:rsidRDefault="00DC45DC" w:rsidP="00DC45DC">
      <w:pPr>
        <w:jc w:val="both"/>
        <w:rPr>
          <w:sz w:val="32"/>
          <w:szCs w:val="32"/>
        </w:rPr>
      </w:pPr>
      <w:r w:rsidRPr="00DC45DC">
        <w:rPr>
          <w:sz w:val="32"/>
          <w:szCs w:val="32"/>
        </w:rPr>
        <w:t xml:space="preserve">In the figure, the user logs on to client 800 and runs the program shown. This program selects rows from table lfa1 and writes out lfa1-lifnr. When this program is run, only two rows are selected: only those whose mandt equals 800. This happens automatically because the first field in the table is of the type CLNT. </w:t>
      </w:r>
    </w:p>
    <w:p w14:paraId="1DA13D49" w14:textId="77777777" w:rsidR="00DC45DC" w:rsidRPr="00DC45DC" w:rsidRDefault="00DC45DC" w:rsidP="00DC45DC">
      <w:pPr>
        <w:jc w:val="both"/>
        <w:rPr>
          <w:sz w:val="32"/>
          <w:szCs w:val="32"/>
        </w:rPr>
      </w:pPr>
      <w:r w:rsidRPr="00DC45DC">
        <w:rPr>
          <w:sz w:val="32"/>
          <w:szCs w:val="32"/>
        </w:rPr>
        <w:t xml:space="preserve">There are five rows in the table, but the program writes out only those rows where mandt equals 800. </w:t>
      </w:r>
    </w:p>
    <w:p w14:paraId="4DB8ECEA" w14:textId="77777777" w:rsidR="00DC45DC" w:rsidRPr="00DC45DC" w:rsidRDefault="00DC45DC" w:rsidP="00DC45DC">
      <w:pPr>
        <w:jc w:val="both"/>
        <w:rPr>
          <w:sz w:val="32"/>
          <w:szCs w:val="32"/>
        </w:rPr>
      </w:pPr>
      <w:r w:rsidRPr="00DC45DC">
        <w:rPr>
          <w:sz w:val="32"/>
          <w:szCs w:val="32"/>
        </w:rPr>
        <w:t>If the user were to log on to client 700 and run the same program, three rows of data would be found and written out. If the user were to log on to client 900, only one row of data would be found</w:t>
      </w:r>
    </w:p>
    <w:p w14:paraId="221AEAF6" w14:textId="77777777" w:rsidR="00DC45DC" w:rsidRPr="00DC45DC" w:rsidRDefault="00DC45DC" w:rsidP="00DC45DC">
      <w:pPr>
        <w:jc w:val="both"/>
        <w:rPr>
          <w:sz w:val="32"/>
          <w:szCs w:val="32"/>
        </w:rPr>
      </w:pPr>
      <w:r w:rsidRPr="00DC45DC">
        <w:rPr>
          <w:sz w:val="32"/>
          <w:szCs w:val="32"/>
        </w:rPr>
        <w:t xml:space="preserve">The logon client mechanism divides the rows within a client-dependent table into distinct groups. </w:t>
      </w:r>
    </w:p>
    <w:p w14:paraId="7DB4A712" w14:textId="77777777" w:rsidR="00DC45DC" w:rsidRPr="00DC45DC" w:rsidRDefault="00DC45DC" w:rsidP="00DC45DC">
      <w:pPr>
        <w:jc w:val="both"/>
        <w:rPr>
          <w:sz w:val="32"/>
          <w:szCs w:val="32"/>
        </w:rPr>
      </w:pPr>
      <w:r w:rsidRPr="00DC45DC">
        <w:rPr>
          <w:sz w:val="32"/>
          <w:szCs w:val="32"/>
        </w:rPr>
        <w:t>To access a different set of data, the user logs on and specifies a different client number.</w:t>
      </w:r>
    </w:p>
    <w:p w14:paraId="167A573A" w14:textId="6A7E7837" w:rsidR="00DC45DC" w:rsidRPr="00DC45DC" w:rsidRDefault="00DC45DC" w:rsidP="00DC45DC">
      <w:pPr>
        <w:jc w:val="both"/>
        <w:rPr>
          <w:sz w:val="32"/>
          <w:szCs w:val="32"/>
        </w:rPr>
      </w:pPr>
      <w:r w:rsidRPr="00DC45DC">
        <w:rPr>
          <w:sz w:val="32"/>
          <w:szCs w:val="32"/>
        </w:rPr>
        <w:t>The user master records (containing R/3 user IDs) are client dependent.</w:t>
      </w:r>
    </w:p>
    <w:p w14:paraId="6E70FEF2" w14:textId="77777777" w:rsidR="00DC45DC" w:rsidRPr="00DC45DC" w:rsidRDefault="00DC45DC" w:rsidP="00DC45DC">
      <w:pPr>
        <w:jc w:val="both"/>
        <w:rPr>
          <w:sz w:val="32"/>
          <w:szCs w:val="32"/>
        </w:rPr>
      </w:pPr>
      <w:r w:rsidRPr="00DC45DC">
        <w:rPr>
          <w:sz w:val="32"/>
          <w:szCs w:val="32"/>
        </w:rPr>
        <w:t>Therefore, to gain access to a client, the system administrator must create a new user ID for you within that client</w:t>
      </w:r>
    </w:p>
    <w:p w14:paraId="7FF17090" w14:textId="77777777" w:rsidR="00DC45DC" w:rsidRPr="00DC45DC" w:rsidRDefault="00DC45DC" w:rsidP="00DC45DC">
      <w:pPr>
        <w:jc w:val="both"/>
        <w:rPr>
          <w:sz w:val="32"/>
          <w:szCs w:val="32"/>
        </w:rPr>
      </w:pPr>
      <w:r w:rsidRPr="00DC45DC">
        <w:rPr>
          <w:sz w:val="32"/>
          <w:szCs w:val="32"/>
        </w:rPr>
        <w:t xml:space="preserve">Developers and testers use the logon client mechanism to create and access multiple, independent set of data within a single table </w:t>
      </w:r>
    </w:p>
    <w:p w14:paraId="406F3CC5" w14:textId="77777777" w:rsidR="00DC45DC" w:rsidRPr="00DC45DC" w:rsidRDefault="00DC45DC" w:rsidP="00DC45DC">
      <w:pPr>
        <w:jc w:val="both"/>
        <w:rPr>
          <w:sz w:val="32"/>
          <w:szCs w:val="32"/>
        </w:rPr>
      </w:pPr>
      <w:r w:rsidRPr="00DC45DC">
        <w:rPr>
          <w:sz w:val="32"/>
          <w:szCs w:val="32"/>
        </w:rPr>
        <w:t xml:space="preserve">The average R/3 installation has three systems: development, test, and production. </w:t>
      </w:r>
    </w:p>
    <w:p w14:paraId="067B2C88" w14:textId="77777777" w:rsidR="00DC45DC" w:rsidRPr="00DC45DC" w:rsidRDefault="00DC45DC" w:rsidP="00DC45DC">
      <w:pPr>
        <w:jc w:val="both"/>
        <w:rPr>
          <w:sz w:val="32"/>
          <w:szCs w:val="32"/>
        </w:rPr>
      </w:pPr>
      <w:r w:rsidRPr="00DC45DC">
        <w:rPr>
          <w:sz w:val="32"/>
          <w:szCs w:val="32"/>
        </w:rPr>
        <w:t xml:space="preserve">By default, each system comes with three clients installed: 000, 001, and 066. </w:t>
      </w:r>
    </w:p>
    <w:p w14:paraId="3C4D9DE4" w14:textId="69967CFE" w:rsidR="00DC45DC" w:rsidRPr="00DC45DC" w:rsidRDefault="00DC45DC" w:rsidP="00DC45DC">
      <w:pPr>
        <w:jc w:val="both"/>
        <w:rPr>
          <w:sz w:val="32"/>
          <w:szCs w:val="32"/>
        </w:rPr>
      </w:pPr>
      <w:r w:rsidRPr="00DC45DC">
        <w:rPr>
          <w:sz w:val="32"/>
          <w:szCs w:val="32"/>
        </w:rPr>
        <w:t xml:space="preserve">It is common to have from three to six clients in the development and test systems, but rarely will you see more than one client in production </w:t>
      </w:r>
    </w:p>
    <w:p w14:paraId="08AF07AD" w14:textId="77777777" w:rsidR="00DC45DC" w:rsidRPr="00C839FA" w:rsidRDefault="00DC45DC" w:rsidP="00DC45DC">
      <w:pPr>
        <w:jc w:val="both"/>
        <w:rPr>
          <w:color w:val="FF0000"/>
          <w:sz w:val="32"/>
          <w:szCs w:val="32"/>
        </w:rPr>
      </w:pPr>
      <w:r w:rsidRPr="00C839FA">
        <w:rPr>
          <w:color w:val="FF0000"/>
          <w:sz w:val="32"/>
          <w:szCs w:val="32"/>
        </w:rPr>
        <w:lastRenderedPageBreak/>
        <w:t>Using SAP’s Open SQL</w:t>
      </w:r>
    </w:p>
    <w:p w14:paraId="3DC63524" w14:textId="77777777" w:rsidR="00DC45DC" w:rsidRPr="00DC45DC" w:rsidRDefault="00DC45DC" w:rsidP="00DC45DC">
      <w:pPr>
        <w:jc w:val="both"/>
        <w:rPr>
          <w:sz w:val="32"/>
          <w:szCs w:val="32"/>
        </w:rPr>
      </w:pPr>
      <w:r w:rsidRPr="00DC45DC">
        <w:rPr>
          <w:sz w:val="32"/>
          <w:szCs w:val="32"/>
        </w:rPr>
        <w:t xml:space="preserve">ABAP/4 code is portable between databases. </w:t>
      </w:r>
    </w:p>
    <w:p w14:paraId="77F16FE1" w14:textId="77777777" w:rsidR="00DC45DC" w:rsidRPr="00DC45DC" w:rsidRDefault="00DC45DC" w:rsidP="00DC45DC">
      <w:pPr>
        <w:jc w:val="both"/>
        <w:rPr>
          <w:sz w:val="32"/>
          <w:szCs w:val="32"/>
        </w:rPr>
      </w:pPr>
      <w:r w:rsidRPr="00DC45DC">
        <w:rPr>
          <w:sz w:val="32"/>
          <w:szCs w:val="32"/>
        </w:rPr>
        <w:t>To access the database in an ABAP/4 program you will code SAP’s Open SQL.</w:t>
      </w:r>
    </w:p>
    <w:p w14:paraId="045E07B9" w14:textId="77777777" w:rsidR="00DC45DC" w:rsidRPr="00DC45DC" w:rsidRDefault="00DC45DC" w:rsidP="00DC45DC">
      <w:pPr>
        <w:jc w:val="both"/>
        <w:rPr>
          <w:sz w:val="32"/>
          <w:szCs w:val="32"/>
        </w:rPr>
      </w:pPr>
      <w:r w:rsidRPr="00DC45DC">
        <w:rPr>
          <w:sz w:val="32"/>
          <w:szCs w:val="32"/>
        </w:rPr>
        <w:t xml:space="preserve">Open SQL is a subset and variation of ANSI SQL. </w:t>
      </w:r>
    </w:p>
    <w:p w14:paraId="265AF6C9" w14:textId="77777777" w:rsidR="00DC45DC" w:rsidRPr="00DC45DC" w:rsidRDefault="00DC45DC" w:rsidP="00DC45DC">
      <w:pPr>
        <w:jc w:val="both"/>
        <w:rPr>
          <w:sz w:val="32"/>
          <w:szCs w:val="32"/>
        </w:rPr>
      </w:pPr>
      <w:r w:rsidRPr="00DC45DC">
        <w:rPr>
          <w:sz w:val="32"/>
          <w:szCs w:val="32"/>
        </w:rPr>
        <w:t>The ABAP/4 interpreter passes all Open SQL statements to the database interface part of the work process</w:t>
      </w:r>
    </w:p>
    <w:p w14:paraId="0ABA47CD" w14:textId="77777777" w:rsidR="00DC45DC" w:rsidRPr="00DC45DC" w:rsidRDefault="00DC45DC" w:rsidP="00DC45DC">
      <w:pPr>
        <w:jc w:val="both"/>
        <w:rPr>
          <w:sz w:val="32"/>
          <w:szCs w:val="32"/>
        </w:rPr>
      </w:pPr>
      <w:r w:rsidRPr="00DC45DC">
        <w:rPr>
          <w:sz w:val="32"/>
          <w:szCs w:val="32"/>
        </w:rPr>
        <w:t xml:space="preserve">There, they are converted to SQL that is native to the installed RDBMS. </w:t>
      </w:r>
    </w:p>
    <w:p w14:paraId="27614197" w14:textId="77777777" w:rsidR="00DC45DC" w:rsidRPr="00DC45DC" w:rsidRDefault="00DC45DC" w:rsidP="00DC45DC">
      <w:pPr>
        <w:jc w:val="both"/>
        <w:rPr>
          <w:sz w:val="32"/>
          <w:szCs w:val="32"/>
        </w:rPr>
      </w:pPr>
      <w:r w:rsidRPr="00DC45DC">
        <w:rPr>
          <w:sz w:val="32"/>
          <w:szCs w:val="32"/>
        </w:rPr>
        <w:t>For example, if you were running an Oracle database, your ABAP/4 Open SQL would be converted by the database interface to Oracle SQL statements.</w:t>
      </w:r>
    </w:p>
    <w:p w14:paraId="7015D523" w14:textId="77777777" w:rsidR="00DC45DC" w:rsidRPr="00DC45DC" w:rsidRDefault="00DC45DC" w:rsidP="00DC45DC">
      <w:pPr>
        <w:jc w:val="both"/>
        <w:rPr>
          <w:sz w:val="32"/>
          <w:szCs w:val="32"/>
        </w:rPr>
      </w:pPr>
      <w:r w:rsidRPr="00DC45DC">
        <w:rPr>
          <w:sz w:val="32"/>
          <w:szCs w:val="32"/>
        </w:rPr>
        <w:t xml:space="preserve">If you use Open SQL, your SQL statements will be passed to the database interface. </w:t>
      </w:r>
    </w:p>
    <w:p w14:paraId="109EA324" w14:textId="77777777" w:rsidR="00DC45DC" w:rsidRPr="00DC45DC" w:rsidRDefault="00DC45DC" w:rsidP="00DC45DC">
      <w:pPr>
        <w:jc w:val="both"/>
        <w:rPr>
          <w:sz w:val="32"/>
          <w:szCs w:val="32"/>
        </w:rPr>
      </w:pPr>
      <w:r w:rsidRPr="00DC45DC">
        <w:rPr>
          <w:sz w:val="32"/>
          <w:szCs w:val="32"/>
        </w:rPr>
        <w:t xml:space="preserve">Using Open SQL has three main advantages. </w:t>
      </w:r>
    </w:p>
    <w:p w14:paraId="30E566A2" w14:textId="1D005975" w:rsidR="00DC45DC" w:rsidRPr="00DC45DC" w:rsidRDefault="00DC45DC" w:rsidP="00DC45DC">
      <w:pPr>
        <w:jc w:val="both"/>
        <w:rPr>
          <w:sz w:val="32"/>
          <w:szCs w:val="32"/>
        </w:rPr>
      </w:pPr>
      <w:r w:rsidRPr="00DC45DC">
        <w:rPr>
          <w:sz w:val="32"/>
          <w:szCs w:val="32"/>
        </w:rPr>
        <w:t xml:space="preserve">All these advantages are implemented via the database interface </w:t>
      </w:r>
    </w:p>
    <w:p w14:paraId="6B9F246C" w14:textId="77777777" w:rsidR="00DC45DC" w:rsidRPr="00A779BF" w:rsidRDefault="00DC45DC" w:rsidP="00DC45DC">
      <w:pPr>
        <w:jc w:val="both"/>
        <w:rPr>
          <w:color w:val="FF0000"/>
          <w:sz w:val="32"/>
          <w:szCs w:val="32"/>
        </w:rPr>
      </w:pPr>
      <w:r w:rsidRPr="00A779BF">
        <w:rPr>
          <w:color w:val="FF0000"/>
          <w:sz w:val="32"/>
          <w:szCs w:val="32"/>
        </w:rPr>
        <w:t>Portability</w:t>
      </w:r>
    </w:p>
    <w:p w14:paraId="53453FB0" w14:textId="77777777" w:rsidR="00DC45DC" w:rsidRPr="00DC45DC" w:rsidRDefault="00DC45DC" w:rsidP="00DC45DC">
      <w:pPr>
        <w:jc w:val="both"/>
        <w:rPr>
          <w:sz w:val="32"/>
          <w:szCs w:val="32"/>
        </w:rPr>
      </w:pPr>
      <w:r w:rsidRPr="00DC45DC">
        <w:rPr>
          <w:sz w:val="32"/>
          <w:szCs w:val="32"/>
        </w:rPr>
        <w:t xml:space="preserve">The first advantage is the fact that your SQL statements will be portable between databases. </w:t>
      </w:r>
    </w:p>
    <w:p w14:paraId="22A937E7" w14:textId="77777777" w:rsidR="00DC45DC" w:rsidRPr="00DC45DC" w:rsidRDefault="00DC45DC" w:rsidP="00DC45DC">
      <w:pPr>
        <w:jc w:val="both"/>
        <w:rPr>
          <w:sz w:val="32"/>
          <w:szCs w:val="32"/>
        </w:rPr>
      </w:pPr>
      <w:r w:rsidRPr="00DC45DC">
        <w:rPr>
          <w:sz w:val="32"/>
          <w:szCs w:val="32"/>
        </w:rPr>
        <w:t xml:space="preserve">For example, if for some reason your company wanted to switch from an </w:t>
      </w:r>
    </w:p>
    <w:p w14:paraId="50D26126" w14:textId="77777777" w:rsidR="00DC45DC" w:rsidRPr="00DC45DC" w:rsidRDefault="00DC45DC" w:rsidP="00DC45DC">
      <w:pPr>
        <w:jc w:val="both"/>
        <w:rPr>
          <w:sz w:val="32"/>
          <w:szCs w:val="32"/>
        </w:rPr>
      </w:pPr>
      <w:r w:rsidRPr="00DC45DC">
        <w:rPr>
          <w:sz w:val="32"/>
          <w:szCs w:val="32"/>
        </w:rPr>
        <w:t xml:space="preserve">Oracle to an Informix database, it could change the database, and your </w:t>
      </w:r>
    </w:p>
    <w:p w14:paraId="31E5CC8B" w14:textId="09CDD6DB" w:rsidR="00DC45DC" w:rsidRDefault="00DC45DC" w:rsidP="00DC45DC">
      <w:pPr>
        <w:jc w:val="both"/>
        <w:rPr>
          <w:sz w:val="32"/>
          <w:szCs w:val="32"/>
        </w:rPr>
      </w:pPr>
      <w:r w:rsidRPr="00DC45DC">
        <w:rPr>
          <w:sz w:val="32"/>
          <w:szCs w:val="32"/>
        </w:rPr>
        <w:t>ABAP/4 code would continue to run without modification  </w:t>
      </w:r>
    </w:p>
    <w:p w14:paraId="38B8339A" w14:textId="77777777" w:rsidR="00317BB1" w:rsidRPr="00DC45DC" w:rsidRDefault="00317BB1" w:rsidP="00DC45DC">
      <w:pPr>
        <w:jc w:val="both"/>
        <w:rPr>
          <w:sz w:val="32"/>
          <w:szCs w:val="32"/>
        </w:rPr>
      </w:pPr>
    </w:p>
    <w:p w14:paraId="57E4ACE3" w14:textId="77777777" w:rsidR="00DC45DC" w:rsidRPr="00317BB1" w:rsidRDefault="00DC45DC" w:rsidP="00DC45DC">
      <w:pPr>
        <w:jc w:val="both"/>
        <w:rPr>
          <w:color w:val="FF0000"/>
          <w:sz w:val="32"/>
          <w:szCs w:val="32"/>
        </w:rPr>
      </w:pPr>
      <w:r w:rsidRPr="00317BB1">
        <w:rPr>
          <w:color w:val="FF0000"/>
          <w:sz w:val="32"/>
          <w:szCs w:val="32"/>
        </w:rPr>
        <w:t>Buffering Data on the Application Server</w:t>
      </w:r>
    </w:p>
    <w:p w14:paraId="7AC969BC" w14:textId="77777777" w:rsidR="00DC45DC" w:rsidRPr="00DC45DC" w:rsidRDefault="00DC45DC" w:rsidP="00DC45DC">
      <w:pPr>
        <w:jc w:val="both"/>
        <w:rPr>
          <w:sz w:val="32"/>
          <w:szCs w:val="32"/>
        </w:rPr>
      </w:pPr>
      <w:r w:rsidRPr="00DC45DC">
        <w:rPr>
          <w:sz w:val="32"/>
          <w:szCs w:val="32"/>
        </w:rPr>
        <w:t xml:space="preserve">Secondly, the database interface buffers information from the database on the application server. </w:t>
      </w:r>
    </w:p>
    <w:p w14:paraId="1BEA595F" w14:textId="77777777" w:rsidR="00DC45DC" w:rsidRPr="00DC45DC" w:rsidRDefault="00DC45DC" w:rsidP="00DC45DC">
      <w:pPr>
        <w:jc w:val="both"/>
        <w:rPr>
          <w:sz w:val="32"/>
          <w:szCs w:val="32"/>
        </w:rPr>
      </w:pPr>
      <w:r w:rsidRPr="00DC45DC">
        <w:rPr>
          <w:sz w:val="32"/>
          <w:szCs w:val="32"/>
        </w:rPr>
        <w:lastRenderedPageBreak/>
        <w:t xml:space="preserve">When data is read from the database, it can be stored in the buffers on the application server. </w:t>
      </w:r>
    </w:p>
    <w:p w14:paraId="08733F99" w14:textId="77777777" w:rsidR="00DC45DC" w:rsidRPr="00DC45DC" w:rsidRDefault="00DC45DC" w:rsidP="00DC45DC">
      <w:pPr>
        <w:jc w:val="both"/>
        <w:rPr>
          <w:sz w:val="32"/>
          <w:szCs w:val="32"/>
        </w:rPr>
      </w:pPr>
      <w:r w:rsidRPr="00DC45DC">
        <w:rPr>
          <w:sz w:val="32"/>
          <w:szCs w:val="32"/>
        </w:rPr>
        <w:t xml:space="preserve">If a request were then made to access the same records, they would already be on the application server, and the request is satisfied from the buffer without having to go to the database. </w:t>
      </w:r>
    </w:p>
    <w:p w14:paraId="485B78E5" w14:textId="680EA461" w:rsidR="00DC45DC" w:rsidRPr="00DC45DC" w:rsidRDefault="00DC45DC" w:rsidP="00DC45DC">
      <w:pPr>
        <w:jc w:val="both"/>
        <w:rPr>
          <w:sz w:val="32"/>
          <w:szCs w:val="32"/>
        </w:rPr>
      </w:pPr>
      <w:r w:rsidRPr="00DC45DC">
        <w:rPr>
          <w:sz w:val="32"/>
          <w:szCs w:val="32"/>
        </w:rPr>
        <w:t>This buffering techniques reduces the load on the database server and on the network link between the database and the application servers and can speed up database access time by a factor of 10 to 100 times.</w:t>
      </w:r>
    </w:p>
    <w:p w14:paraId="7839B863" w14:textId="77777777" w:rsidR="00DC45DC" w:rsidRPr="00317BB1" w:rsidRDefault="00DC45DC" w:rsidP="00DC45DC">
      <w:pPr>
        <w:jc w:val="both"/>
        <w:rPr>
          <w:color w:val="FF0000"/>
          <w:sz w:val="32"/>
          <w:szCs w:val="32"/>
        </w:rPr>
      </w:pPr>
      <w:r w:rsidRPr="00317BB1">
        <w:rPr>
          <w:color w:val="FF0000"/>
          <w:sz w:val="32"/>
          <w:szCs w:val="32"/>
        </w:rPr>
        <w:t>Automatic Client Checking</w:t>
      </w:r>
    </w:p>
    <w:p w14:paraId="5963ADF1" w14:textId="77777777" w:rsidR="00DC45DC" w:rsidRPr="00DC45DC" w:rsidRDefault="00DC45DC" w:rsidP="00DC45DC">
      <w:pPr>
        <w:jc w:val="both"/>
        <w:rPr>
          <w:sz w:val="32"/>
          <w:szCs w:val="32"/>
        </w:rPr>
      </w:pPr>
      <w:r w:rsidRPr="00DC45DC">
        <w:rPr>
          <w:sz w:val="32"/>
          <w:szCs w:val="32"/>
        </w:rPr>
        <w:t xml:space="preserve">The third advantage of using Open SQL is automatic client handling. </w:t>
      </w:r>
    </w:p>
    <w:p w14:paraId="6014D9AE" w14:textId="77777777" w:rsidR="00DC45DC" w:rsidRPr="00DC45DC" w:rsidRDefault="00DC45DC" w:rsidP="00DC45DC">
      <w:pPr>
        <w:jc w:val="both"/>
        <w:rPr>
          <w:sz w:val="32"/>
          <w:szCs w:val="32"/>
        </w:rPr>
      </w:pPr>
      <w:r w:rsidRPr="00DC45DC">
        <w:rPr>
          <w:sz w:val="32"/>
          <w:szCs w:val="32"/>
        </w:rPr>
        <w:t xml:space="preserve">With Open SQL, the client field is automatically populated by the database interface. </w:t>
      </w:r>
    </w:p>
    <w:p w14:paraId="04C646B3" w14:textId="5AE997BF" w:rsidR="00DC45DC" w:rsidRDefault="00DC45DC" w:rsidP="00DC45DC">
      <w:pPr>
        <w:jc w:val="both"/>
        <w:rPr>
          <w:sz w:val="32"/>
          <w:szCs w:val="32"/>
        </w:rPr>
      </w:pPr>
      <w:r w:rsidRPr="00DC45DC">
        <w:rPr>
          <w:sz w:val="32"/>
          <w:szCs w:val="32"/>
        </w:rPr>
        <w:t>This gives your development and testing teams many advantages, such as ability to perform multiple simultaneous testing and training on a single database without interference from each other  </w:t>
      </w:r>
    </w:p>
    <w:p w14:paraId="4E6F54D3" w14:textId="77777777" w:rsidR="00317BB1" w:rsidRPr="00DC45DC" w:rsidRDefault="00317BB1" w:rsidP="00DC45DC">
      <w:pPr>
        <w:jc w:val="both"/>
        <w:rPr>
          <w:sz w:val="32"/>
          <w:szCs w:val="32"/>
        </w:rPr>
      </w:pPr>
    </w:p>
    <w:p w14:paraId="4592FE18" w14:textId="77777777" w:rsidR="00DC45DC" w:rsidRPr="00317BB1" w:rsidRDefault="00DC45DC" w:rsidP="00DC45DC">
      <w:pPr>
        <w:jc w:val="both"/>
        <w:rPr>
          <w:color w:val="FF0000"/>
          <w:sz w:val="32"/>
          <w:szCs w:val="32"/>
        </w:rPr>
      </w:pPr>
      <w:r w:rsidRPr="00317BB1">
        <w:rPr>
          <w:color w:val="FF0000"/>
          <w:sz w:val="32"/>
          <w:szCs w:val="32"/>
        </w:rPr>
        <w:t>SAP Logon</w:t>
      </w:r>
    </w:p>
    <w:p w14:paraId="332AB9FC" w14:textId="77777777" w:rsidR="00DC45DC" w:rsidRPr="00DC45DC" w:rsidRDefault="00DC45DC" w:rsidP="00DC45DC">
      <w:pPr>
        <w:jc w:val="both"/>
        <w:rPr>
          <w:sz w:val="32"/>
          <w:szCs w:val="32"/>
        </w:rPr>
      </w:pPr>
      <w:r w:rsidRPr="00DC45DC">
        <w:rPr>
          <w:sz w:val="32"/>
          <w:szCs w:val="32"/>
        </w:rPr>
        <w:t>A utility to logon to SAP</w:t>
      </w:r>
    </w:p>
    <w:p w14:paraId="092DB52B" w14:textId="77777777" w:rsidR="00DC45DC" w:rsidRPr="00DC45DC" w:rsidRDefault="00DC45DC" w:rsidP="00DC45DC">
      <w:pPr>
        <w:jc w:val="both"/>
        <w:rPr>
          <w:sz w:val="32"/>
          <w:szCs w:val="32"/>
        </w:rPr>
      </w:pPr>
      <w:r w:rsidRPr="00DC45DC">
        <w:rPr>
          <w:sz w:val="32"/>
          <w:szCs w:val="32"/>
        </w:rPr>
        <w:t>▪</w:t>
      </w:r>
      <w:r w:rsidRPr="00DC45DC">
        <w:rPr>
          <w:sz w:val="32"/>
          <w:szCs w:val="32"/>
        </w:rPr>
        <w:tab/>
        <w:t>Choose an available SAP system</w:t>
      </w:r>
    </w:p>
    <w:p w14:paraId="398BE413" w14:textId="77777777" w:rsidR="00DC45DC" w:rsidRPr="00DC45DC" w:rsidRDefault="00DC45DC" w:rsidP="00DC45DC">
      <w:pPr>
        <w:jc w:val="both"/>
        <w:rPr>
          <w:sz w:val="32"/>
          <w:szCs w:val="32"/>
        </w:rPr>
      </w:pPr>
      <w:r w:rsidRPr="00DC45DC">
        <w:rPr>
          <w:sz w:val="32"/>
          <w:szCs w:val="32"/>
        </w:rPr>
        <w:t>▪</w:t>
      </w:r>
      <w:r w:rsidRPr="00DC45DC">
        <w:rPr>
          <w:sz w:val="32"/>
          <w:szCs w:val="32"/>
        </w:rPr>
        <w:tab/>
        <w:t>Program connects to the message server of that system and obtains the address of a suitable Application Server</w:t>
      </w:r>
    </w:p>
    <w:p w14:paraId="46B9823F" w14:textId="2B0BCE61" w:rsidR="00DC45DC" w:rsidRPr="00DC45DC" w:rsidRDefault="00DC45DC" w:rsidP="00DC45DC">
      <w:pPr>
        <w:jc w:val="both"/>
        <w:rPr>
          <w:sz w:val="32"/>
          <w:szCs w:val="32"/>
        </w:rPr>
      </w:pPr>
      <w:r w:rsidRPr="00DC45DC">
        <w:rPr>
          <w:sz w:val="32"/>
          <w:szCs w:val="32"/>
        </w:rPr>
        <w:t>▪</w:t>
      </w:r>
      <w:r w:rsidRPr="00DC45DC">
        <w:rPr>
          <w:sz w:val="32"/>
          <w:szCs w:val="32"/>
        </w:rPr>
        <w:tab/>
        <w:t>Starts an SAP GUI (Graphical User Interface)</w:t>
      </w:r>
    </w:p>
    <w:p w14:paraId="55C68074" w14:textId="77777777" w:rsidR="00DC45DC" w:rsidRPr="00DC45DC" w:rsidRDefault="00DC45DC" w:rsidP="00DC45DC">
      <w:pPr>
        <w:jc w:val="both"/>
        <w:rPr>
          <w:sz w:val="32"/>
          <w:szCs w:val="32"/>
        </w:rPr>
      </w:pPr>
      <w:r w:rsidRPr="00DC45DC">
        <w:rPr>
          <w:sz w:val="32"/>
          <w:szCs w:val="32"/>
        </w:rPr>
        <w:t>▪</w:t>
      </w:r>
      <w:r w:rsidRPr="00DC45DC">
        <w:rPr>
          <w:sz w:val="32"/>
          <w:szCs w:val="32"/>
        </w:rPr>
        <w:tab/>
        <w:t>SAP GUI Starts the logon Screen</w:t>
      </w:r>
    </w:p>
    <w:p w14:paraId="3B3ACC9D" w14:textId="77777777" w:rsidR="00DC45DC" w:rsidRPr="00DC45DC" w:rsidRDefault="00DC45DC" w:rsidP="00DC45DC">
      <w:pPr>
        <w:jc w:val="both"/>
        <w:rPr>
          <w:sz w:val="32"/>
          <w:szCs w:val="32"/>
        </w:rPr>
      </w:pPr>
      <w:r w:rsidRPr="00DC45DC">
        <w:rPr>
          <w:sz w:val="32"/>
          <w:szCs w:val="32"/>
        </w:rPr>
        <w:t>▪</w:t>
      </w:r>
      <w:r w:rsidRPr="00DC45DC">
        <w:rPr>
          <w:sz w:val="32"/>
          <w:szCs w:val="32"/>
        </w:rPr>
        <w:tab/>
        <w:t>The user can open multiple sessions</w:t>
      </w:r>
    </w:p>
    <w:p w14:paraId="59C88125" w14:textId="77777777" w:rsidR="00DC45DC" w:rsidRPr="00DC45DC" w:rsidRDefault="00DC45DC" w:rsidP="00DC45DC">
      <w:pPr>
        <w:jc w:val="both"/>
        <w:rPr>
          <w:sz w:val="32"/>
          <w:szCs w:val="32"/>
        </w:rPr>
      </w:pPr>
      <w:r w:rsidRPr="00DC45DC">
        <w:rPr>
          <w:sz w:val="32"/>
          <w:szCs w:val="32"/>
        </w:rPr>
        <w:t>▪</w:t>
      </w:r>
      <w:r w:rsidRPr="00DC45DC">
        <w:rPr>
          <w:sz w:val="32"/>
          <w:szCs w:val="32"/>
        </w:rPr>
        <w:tab/>
        <w:t>Applications are run within a session</w:t>
      </w:r>
    </w:p>
    <w:p w14:paraId="7C0F47AC" w14:textId="77777777" w:rsidR="00DC45DC" w:rsidRPr="00DC45DC" w:rsidRDefault="00DC45DC" w:rsidP="00DC45DC">
      <w:pPr>
        <w:jc w:val="both"/>
        <w:rPr>
          <w:sz w:val="32"/>
          <w:szCs w:val="32"/>
        </w:rPr>
      </w:pPr>
      <w:r w:rsidRPr="00DC45DC">
        <w:rPr>
          <w:sz w:val="32"/>
          <w:szCs w:val="32"/>
        </w:rPr>
        <w:t>The SAP GUI is based on Windows Style and is available for several Platforms, providing the same functions for each</w:t>
      </w:r>
    </w:p>
    <w:p w14:paraId="713D8C84" w14:textId="77777777" w:rsidR="00DC45DC" w:rsidRPr="00DC45DC" w:rsidRDefault="00DC45DC" w:rsidP="00DC45DC">
      <w:pPr>
        <w:jc w:val="both"/>
        <w:rPr>
          <w:sz w:val="32"/>
          <w:szCs w:val="32"/>
        </w:rPr>
      </w:pPr>
      <w:r w:rsidRPr="00DC45DC">
        <w:rPr>
          <w:sz w:val="32"/>
          <w:szCs w:val="32"/>
        </w:rPr>
        <w:lastRenderedPageBreak/>
        <w:t xml:space="preserve"> </w:t>
      </w:r>
    </w:p>
    <w:p w14:paraId="614487AE" w14:textId="77777777" w:rsidR="00DC45DC" w:rsidRPr="00DC45DC" w:rsidRDefault="00DC45DC" w:rsidP="00DC45DC">
      <w:pPr>
        <w:jc w:val="both"/>
        <w:rPr>
          <w:sz w:val="32"/>
          <w:szCs w:val="32"/>
        </w:rPr>
      </w:pPr>
      <w:r w:rsidRPr="00DC45DC">
        <w:rPr>
          <w:sz w:val="32"/>
          <w:szCs w:val="32"/>
        </w:rPr>
        <w:t>Logging on to SAP</w:t>
      </w:r>
    </w:p>
    <w:p w14:paraId="1D16156D" w14:textId="77777777" w:rsidR="00DC45DC" w:rsidRPr="00DC45DC" w:rsidRDefault="00DC45DC" w:rsidP="00DC45DC">
      <w:pPr>
        <w:jc w:val="both"/>
        <w:rPr>
          <w:sz w:val="32"/>
          <w:szCs w:val="32"/>
        </w:rPr>
      </w:pPr>
      <w:r w:rsidRPr="00DC45DC">
        <w:rPr>
          <w:sz w:val="32"/>
          <w:szCs w:val="32"/>
        </w:rPr>
        <w:t>▪</w:t>
      </w:r>
      <w:r w:rsidRPr="00DC45DC">
        <w:rPr>
          <w:sz w:val="32"/>
          <w:szCs w:val="32"/>
        </w:rPr>
        <w:tab/>
        <w:t>Client</w:t>
      </w:r>
    </w:p>
    <w:p w14:paraId="7340A9B2" w14:textId="77777777" w:rsidR="00DC45DC" w:rsidRPr="00DC45DC" w:rsidRDefault="00DC45DC" w:rsidP="00DC45DC">
      <w:pPr>
        <w:jc w:val="both"/>
        <w:rPr>
          <w:sz w:val="32"/>
          <w:szCs w:val="32"/>
        </w:rPr>
      </w:pPr>
      <w:r w:rsidRPr="00DC45DC">
        <w:rPr>
          <w:sz w:val="32"/>
          <w:szCs w:val="32"/>
        </w:rPr>
        <w:t>▪</w:t>
      </w:r>
      <w:r w:rsidRPr="00DC45DC">
        <w:rPr>
          <w:sz w:val="32"/>
          <w:szCs w:val="32"/>
        </w:rPr>
        <w:tab/>
        <w:t>Username</w:t>
      </w:r>
    </w:p>
    <w:p w14:paraId="12BB0D39" w14:textId="77777777" w:rsidR="00DC45DC" w:rsidRPr="00DC45DC" w:rsidRDefault="00DC45DC" w:rsidP="00DC45DC">
      <w:pPr>
        <w:jc w:val="both"/>
        <w:rPr>
          <w:sz w:val="32"/>
          <w:szCs w:val="32"/>
        </w:rPr>
      </w:pPr>
      <w:r w:rsidRPr="00DC45DC">
        <w:rPr>
          <w:sz w:val="32"/>
          <w:szCs w:val="32"/>
        </w:rPr>
        <w:t>▪</w:t>
      </w:r>
      <w:r w:rsidRPr="00DC45DC">
        <w:rPr>
          <w:sz w:val="32"/>
          <w:szCs w:val="32"/>
        </w:rPr>
        <w:tab/>
        <w:t>Password</w:t>
      </w:r>
    </w:p>
    <w:p w14:paraId="2CF70B6A" w14:textId="77777777" w:rsidR="00DC45DC" w:rsidRPr="00DC45DC" w:rsidRDefault="00DC45DC" w:rsidP="00DC45DC">
      <w:pPr>
        <w:jc w:val="both"/>
        <w:rPr>
          <w:sz w:val="32"/>
          <w:szCs w:val="32"/>
        </w:rPr>
      </w:pPr>
      <w:r w:rsidRPr="00DC45DC">
        <w:rPr>
          <w:sz w:val="32"/>
          <w:szCs w:val="32"/>
        </w:rPr>
        <w:t>▪</w:t>
      </w:r>
      <w:r w:rsidRPr="00DC45DC">
        <w:rPr>
          <w:sz w:val="32"/>
          <w:szCs w:val="32"/>
        </w:rPr>
        <w:tab/>
        <w:t>Logon Language </w:t>
      </w:r>
    </w:p>
    <w:p w14:paraId="1C7DB4D5" w14:textId="77777777" w:rsidR="00DC45DC" w:rsidRPr="00DC45DC" w:rsidRDefault="00DC45DC" w:rsidP="00DC45DC">
      <w:pPr>
        <w:jc w:val="both"/>
        <w:rPr>
          <w:sz w:val="32"/>
          <w:szCs w:val="32"/>
        </w:rPr>
      </w:pPr>
      <w:r w:rsidRPr="00DC45DC">
        <w:rPr>
          <w:sz w:val="32"/>
          <w:szCs w:val="32"/>
        </w:rPr>
        <w:t>Demo</w:t>
      </w:r>
    </w:p>
    <w:p w14:paraId="1D8F0242" w14:textId="77777777" w:rsidR="00DC45DC" w:rsidRPr="00DC45DC" w:rsidRDefault="00DC45DC" w:rsidP="00DC45DC">
      <w:pPr>
        <w:jc w:val="both"/>
        <w:rPr>
          <w:sz w:val="32"/>
          <w:szCs w:val="32"/>
        </w:rPr>
      </w:pPr>
      <w:r w:rsidRPr="00DC45DC">
        <w:rPr>
          <w:sz w:val="32"/>
          <w:szCs w:val="32"/>
        </w:rPr>
        <w:t>SAP Logon </w:t>
      </w:r>
    </w:p>
    <w:p w14:paraId="12565E45" w14:textId="77777777" w:rsidR="00DC45DC" w:rsidRPr="00DC45DC" w:rsidRDefault="00DC45DC" w:rsidP="00DC45DC">
      <w:pPr>
        <w:jc w:val="both"/>
        <w:rPr>
          <w:sz w:val="32"/>
          <w:szCs w:val="32"/>
        </w:rPr>
      </w:pPr>
      <w:r w:rsidRPr="00DC45DC">
        <w:rPr>
          <w:sz w:val="32"/>
          <w:szCs w:val="32"/>
        </w:rPr>
        <w:t>Transaction Code</w:t>
      </w:r>
    </w:p>
    <w:p w14:paraId="166B2AB3" w14:textId="77777777" w:rsidR="00DC45DC" w:rsidRPr="00DC45DC" w:rsidRDefault="00DC45DC" w:rsidP="00DC45DC">
      <w:pPr>
        <w:jc w:val="both"/>
        <w:rPr>
          <w:sz w:val="32"/>
          <w:szCs w:val="32"/>
        </w:rPr>
      </w:pPr>
      <w:r w:rsidRPr="00DC45DC">
        <w:rPr>
          <w:sz w:val="32"/>
          <w:szCs w:val="32"/>
        </w:rPr>
        <w:t>▪</w:t>
      </w:r>
      <w:r w:rsidRPr="00DC45DC">
        <w:rPr>
          <w:sz w:val="32"/>
          <w:szCs w:val="32"/>
        </w:rPr>
        <w:tab/>
        <w:t>Acronym to access menu path</w:t>
      </w:r>
    </w:p>
    <w:p w14:paraId="2851E042" w14:textId="77777777" w:rsidR="00DC45DC" w:rsidRPr="00DC45DC" w:rsidRDefault="00DC45DC" w:rsidP="00DC45DC">
      <w:pPr>
        <w:jc w:val="both"/>
        <w:rPr>
          <w:sz w:val="32"/>
          <w:szCs w:val="32"/>
        </w:rPr>
      </w:pPr>
      <w:r w:rsidRPr="00DC45DC">
        <w:rPr>
          <w:sz w:val="32"/>
          <w:szCs w:val="32"/>
        </w:rPr>
        <w:t>▪</w:t>
      </w:r>
      <w:r w:rsidRPr="00DC45DC">
        <w:rPr>
          <w:sz w:val="32"/>
          <w:szCs w:val="32"/>
        </w:rPr>
        <w:tab/>
        <w:t>Sequence of Screens with Input and Output fields for Processing</w:t>
      </w:r>
    </w:p>
    <w:p w14:paraId="68150589" w14:textId="77777777" w:rsidR="00DC45DC" w:rsidRPr="00DC45DC" w:rsidRDefault="00DC45DC" w:rsidP="00DC45DC">
      <w:pPr>
        <w:jc w:val="both"/>
        <w:rPr>
          <w:sz w:val="32"/>
          <w:szCs w:val="32"/>
        </w:rPr>
      </w:pPr>
      <w:r w:rsidRPr="00DC45DC">
        <w:rPr>
          <w:sz w:val="32"/>
          <w:szCs w:val="32"/>
        </w:rPr>
        <w:t>Possible Command Field Entries</w:t>
      </w:r>
    </w:p>
    <w:p w14:paraId="09825681" w14:textId="77777777" w:rsidR="00DC45DC" w:rsidRPr="00DC45DC" w:rsidRDefault="00DC45DC" w:rsidP="00DC45DC">
      <w:pPr>
        <w:jc w:val="both"/>
        <w:rPr>
          <w:sz w:val="32"/>
          <w:szCs w:val="32"/>
        </w:rPr>
      </w:pPr>
      <w:r w:rsidRPr="00DC45DC">
        <w:rPr>
          <w:sz w:val="32"/>
          <w:szCs w:val="32"/>
        </w:rPr>
        <w:t>▪</w:t>
      </w:r>
      <w:r w:rsidRPr="00DC45DC">
        <w:rPr>
          <w:sz w:val="32"/>
          <w:szCs w:val="32"/>
        </w:rPr>
        <w:tab/>
        <w:t>/nxxxx – to call Transaction xxxx</w:t>
      </w:r>
    </w:p>
    <w:p w14:paraId="683D3E65" w14:textId="77777777" w:rsidR="00DC45DC" w:rsidRPr="00DC45DC" w:rsidRDefault="00DC45DC" w:rsidP="00DC45DC">
      <w:pPr>
        <w:jc w:val="both"/>
        <w:rPr>
          <w:sz w:val="32"/>
          <w:szCs w:val="32"/>
        </w:rPr>
      </w:pPr>
      <w:r w:rsidRPr="00DC45DC">
        <w:rPr>
          <w:sz w:val="32"/>
          <w:szCs w:val="32"/>
        </w:rPr>
        <w:t>▪</w:t>
      </w:r>
      <w:r w:rsidRPr="00DC45DC">
        <w:rPr>
          <w:sz w:val="32"/>
          <w:szCs w:val="32"/>
        </w:rPr>
        <w:tab/>
        <w:t>/n – cancel Transaction</w:t>
      </w:r>
    </w:p>
    <w:p w14:paraId="108F96FD" w14:textId="77777777" w:rsidR="00DC45DC" w:rsidRPr="00DC45DC" w:rsidRDefault="00DC45DC" w:rsidP="00DC45DC">
      <w:pPr>
        <w:jc w:val="both"/>
        <w:rPr>
          <w:sz w:val="32"/>
          <w:szCs w:val="32"/>
        </w:rPr>
      </w:pPr>
      <w:r w:rsidRPr="00DC45DC">
        <w:rPr>
          <w:sz w:val="32"/>
          <w:szCs w:val="32"/>
        </w:rPr>
        <w:t>▪</w:t>
      </w:r>
      <w:r w:rsidRPr="00DC45DC">
        <w:rPr>
          <w:sz w:val="32"/>
          <w:szCs w:val="32"/>
        </w:rPr>
        <w:tab/>
        <w:t>/oxxxx – to Call Transaction xxxx in a new Session</w:t>
      </w:r>
    </w:p>
    <w:p w14:paraId="6FA029C5" w14:textId="77777777" w:rsidR="00DC45DC" w:rsidRPr="00DC45DC" w:rsidRDefault="00DC45DC" w:rsidP="00DC45DC">
      <w:pPr>
        <w:jc w:val="both"/>
        <w:rPr>
          <w:sz w:val="32"/>
          <w:szCs w:val="32"/>
        </w:rPr>
      </w:pPr>
      <w:r w:rsidRPr="00DC45DC">
        <w:rPr>
          <w:sz w:val="32"/>
          <w:szCs w:val="32"/>
        </w:rPr>
        <w:t>▪</w:t>
      </w:r>
      <w:r w:rsidRPr="00DC45DC">
        <w:rPr>
          <w:sz w:val="32"/>
          <w:szCs w:val="32"/>
        </w:rPr>
        <w:tab/>
        <w:t>/o – display an overview of Sessions</w:t>
      </w:r>
    </w:p>
    <w:p w14:paraId="6E6F5DCE" w14:textId="77777777" w:rsidR="00DC45DC" w:rsidRPr="00DC45DC" w:rsidRDefault="00DC45DC" w:rsidP="00DC45DC">
      <w:pPr>
        <w:jc w:val="both"/>
        <w:rPr>
          <w:sz w:val="32"/>
          <w:szCs w:val="32"/>
        </w:rPr>
      </w:pPr>
      <w:r w:rsidRPr="00DC45DC">
        <w:rPr>
          <w:sz w:val="32"/>
          <w:szCs w:val="32"/>
        </w:rPr>
        <w:t xml:space="preserve"> </w:t>
      </w:r>
    </w:p>
    <w:p w14:paraId="416E8FC3" w14:textId="77777777" w:rsidR="00DC45DC" w:rsidRPr="00DC45DC" w:rsidRDefault="00DC45DC" w:rsidP="00DC45DC">
      <w:pPr>
        <w:jc w:val="both"/>
        <w:rPr>
          <w:sz w:val="32"/>
          <w:szCs w:val="32"/>
        </w:rPr>
      </w:pPr>
      <w:r w:rsidRPr="00DC45DC">
        <w:rPr>
          <w:sz w:val="32"/>
          <w:szCs w:val="32"/>
        </w:rPr>
        <w:t>Several options are available to log off from system</w:t>
      </w:r>
    </w:p>
    <w:p w14:paraId="498E0348" w14:textId="3A600251" w:rsidR="00DC45DC" w:rsidRPr="00DC45DC" w:rsidRDefault="00DC45DC" w:rsidP="00DC45DC">
      <w:pPr>
        <w:jc w:val="both"/>
        <w:rPr>
          <w:sz w:val="32"/>
          <w:szCs w:val="32"/>
        </w:rPr>
      </w:pPr>
      <w:r w:rsidRPr="00DC45DC">
        <w:rPr>
          <w:sz w:val="32"/>
          <w:szCs w:val="32"/>
        </w:rPr>
        <w:t>▪</w:t>
      </w:r>
      <w:r w:rsidRPr="00DC45DC">
        <w:rPr>
          <w:sz w:val="32"/>
          <w:szCs w:val="32"/>
        </w:rPr>
        <w:tab/>
        <w:t>Menu Bar System Logoff</w:t>
      </w:r>
    </w:p>
    <w:p w14:paraId="6820BA05" w14:textId="77777777" w:rsidR="00DC45DC" w:rsidRPr="00DC45DC" w:rsidRDefault="00DC45DC" w:rsidP="00DC45DC">
      <w:pPr>
        <w:jc w:val="both"/>
        <w:rPr>
          <w:sz w:val="32"/>
          <w:szCs w:val="32"/>
        </w:rPr>
      </w:pPr>
      <w:r w:rsidRPr="00DC45DC">
        <w:rPr>
          <w:sz w:val="32"/>
          <w:szCs w:val="32"/>
        </w:rPr>
        <w:t>▪</w:t>
      </w:r>
      <w:r w:rsidRPr="00DC45DC">
        <w:rPr>
          <w:sz w:val="32"/>
          <w:szCs w:val="32"/>
        </w:rPr>
        <w:tab/>
        <w:t>Choose Yellow Arrow in the SAP EASY ACESS Menu. If several sessions are open, it only closes the session</w:t>
      </w:r>
    </w:p>
    <w:p w14:paraId="4A8D3BFD" w14:textId="77777777" w:rsidR="00DC45DC" w:rsidRPr="00DC45DC" w:rsidRDefault="00DC45DC" w:rsidP="00DC45DC">
      <w:pPr>
        <w:jc w:val="both"/>
        <w:rPr>
          <w:sz w:val="32"/>
          <w:szCs w:val="32"/>
        </w:rPr>
      </w:pPr>
      <w:r w:rsidRPr="00DC45DC">
        <w:rPr>
          <w:sz w:val="32"/>
          <w:szCs w:val="32"/>
        </w:rPr>
        <w:t>▪</w:t>
      </w:r>
      <w:r w:rsidRPr="00DC45DC">
        <w:rPr>
          <w:sz w:val="32"/>
          <w:szCs w:val="32"/>
        </w:rPr>
        <w:tab/>
        <w:t>Enter /nend in the command field ▪</w:t>
      </w:r>
      <w:r w:rsidRPr="00DC45DC">
        <w:rPr>
          <w:sz w:val="32"/>
          <w:szCs w:val="32"/>
        </w:rPr>
        <w:t>Enter /nex in the command field. </w:t>
      </w:r>
    </w:p>
    <w:p w14:paraId="27434183" w14:textId="77777777" w:rsidR="00DC45DC" w:rsidRPr="00DC45DC" w:rsidRDefault="00DC45DC" w:rsidP="00DC45DC">
      <w:pPr>
        <w:jc w:val="both"/>
        <w:rPr>
          <w:sz w:val="32"/>
          <w:szCs w:val="32"/>
        </w:rPr>
      </w:pPr>
      <w:r w:rsidRPr="00DC45DC">
        <w:rPr>
          <w:sz w:val="32"/>
          <w:szCs w:val="32"/>
        </w:rPr>
        <w:t>The Commonly Used Transaction Codes are</w:t>
      </w:r>
    </w:p>
    <w:p w14:paraId="5A3507F2" w14:textId="75372CA6" w:rsidR="00DC45DC" w:rsidRPr="00DC45DC" w:rsidRDefault="00DC45DC" w:rsidP="00DC45DC">
      <w:pPr>
        <w:jc w:val="both"/>
        <w:rPr>
          <w:sz w:val="32"/>
          <w:szCs w:val="32"/>
        </w:rPr>
      </w:pPr>
      <w:r w:rsidRPr="00DC45DC">
        <w:rPr>
          <w:sz w:val="32"/>
          <w:szCs w:val="32"/>
        </w:rPr>
        <w:lastRenderedPageBreak/>
        <w:t>▪</w:t>
      </w:r>
      <w:r w:rsidRPr="00DC45DC">
        <w:rPr>
          <w:sz w:val="32"/>
          <w:szCs w:val="32"/>
        </w:rPr>
        <w:tab/>
        <w:t>SE80:   Object Navigator (ABAP Development Workbench)</w:t>
      </w:r>
    </w:p>
    <w:p w14:paraId="3F7EA216" w14:textId="1034CC07" w:rsidR="00DC45DC" w:rsidRPr="00DC45DC" w:rsidRDefault="00DC45DC" w:rsidP="00DC45DC">
      <w:pPr>
        <w:jc w:val="both"/>
        <w:rPr>
          <w:sz w:val="32"/>
          <w:szCs w:val="32"/>
        </w:rPr>
      </w:pPr>
      <w:r w:rsidRPr="00DC45DC">
        <w:rPr>
          <w:sz w:val="32"/>
          <w:szCs w:val="32"/>
        </w:rPr>
        <w:t>▪</w:t>
      </w:r>
      <w:r w:rsidRPr="00DC45DC">
        <w:rPr>
          <w:sz w:val="32"/>
          <w:szCs w:val="32"/>
        </w:rPr>
        <w:tab/>
        <w:t>SE38:   ABAP Editor</w:t>
      </w:r>
    </w:p>
    <w:p w14:paraId="4AB2862A" w14:textId="77777777" w:rsidR="00DC45DC" w:rsidRDefault="00DC45DC" w:rsidP="00DC45DC">
      <w:pPr>
        <w:jc w:val="both"/>
        <w:rPr>
          <w:sz w:val="32"/>
          <w:szCs w:val="32"/>
        </w:rPr>
      </w:pPr>
      <w:r w:rsidRPr="00DC45DC">
        <w:rPr>
          <w:sz w:val="32"/>
          <w:szCs w:val="32"/>
        </w:rPr>
        <w:t>▪</w:t>
      </w:r>
      <w:r w:rsidRPr="00DC45DC">
        <w:rPr>
          <w:sz w:val="32"/>
          <w:szCs w:val="32"/>
        </w:rPr>
        <w:tab/>
        <w:t xml:space="preserve">SE37:   Function Builder </w:t>
      </w:r>
    </w:p>
    <w:p w14:paraId="781CF14B" w14:textId="3DD1C4F0" w:rsidR="00DC45DC" w:rsidRPr="00DC45DC" w:rsidRDefault="00DC45DC" w:rsidP="00DC45DC">
      <w:pPr>
        <w:jc w:val="both"/>
        <w:rPr>
          <w:sz w:val="32"/>
          <w:szCs w:val="32"/>
        </w:rPr>
      </w:pPr>
      <w:r w:rsidRPr="00DC45DC">
        <w:rPr>
          <w:sz w:val="32"/>
          <w:szCs w:val="32"/>
        </w:rPr>
        <w:t>▪</w:t>
      </w:r>
      <w:r>
        <w:rPr>
          <w:sz w:val="32"/>
          <w:szCs w:val="32"/>
        </w:rPr>
        <w:tab/>
      </w:r>
      <w:r w:rsidRPr="00DC45DC">
        <w:rPr>
          <w:sz w:val="32"/>
          <w:szCs w:val="32"/>
        </w:rPr>
        <w:t>SE11:   ABAP Dictionary</w:t>
      </w:r>
    </w:p>
    <w:p w14:paraId="0961B925" w14:textId="1EC8A8A6" w:rsidR="00DC45DC" w:rsidRPr="00DC45DC" w:rsidRDefault="00DC45DC" w:rsidP="00DC45DC">
      <w:pPr>
        <w:jc w:val="both"/>
        <w:rPr>
          <w:sz w:val="32"/>
          <w:szCs w:val="32"/>
        </w:rPr>
      </w:pPr>
      <w:r w:rsidRPr="00DC45DC">
        <w:rPr>
          <w:sz w:val="32"/>
          <w:szCs w:val="32"/>
        </w:rPr>
        <w:t>▪</w:t>
      </w:r>
      <w:r w:rsidRPr="00DC45DC">
        <w:rPr>
          <w:sz w:val="32"/>
          <w:szCs w:val="32"/>
        </w:rPr>
        <w:tab/>
        <w:t>SE21:   Package Builder</w:t>
      </w:r>
    </w:p>
    <w:p w14:paraId="05086D54" w14:textId="2AA8D902" w:rsidR="00DC45DC" w:rsidRPr="00DC45DC" w:rsidRDefault="00DC45DC" w:rsidP="00DC45DC">
      <w:pPr>
        <w:jc w:val="both"/>
        <w:rPr>
          <w:sz w:val="32"/>
          <w:szCs w:val="32"/>
        </w:rPr>
      </w:pPr>
      <w:r w:rsidRPr="00DC45DC">
        <w:rPr>
          <w:sz w:val="32"/>
          <w:szCs w:val="32"/>
        </w:rPr>
        <w:t>▪</w:t>
      </w:r>
      <w:r w:rsidRPr="00DC45DC">
        <w:rPr>
          <w:sz w:val="32"/>
          <w:szCs w:val="32"/>
        </w:rPr>
        <w:tab/>
        <w:t>SE91:   Message Maintenance</w:t>
      </w:r>
    </w:p>
    <w:p w14:paraId="2F56DB6D" w14:textId="77777777" w:rsidR="00DC45DC" w:rsidRPr="00DC45DC" w:rsidRDefault="00DC45DC" w:rsidP="00DC45DC">
      <w:pPr>
        <w:jc w:val="both"/>
        <w:rPr>
          <w:sz w:val="32"/>
          <w:szCs w:val="32"/>
        </w:rPr>
      </w:pPr>
      <w:r w:rsidRPr="00DC45DC">
        <w:rPr>
          <w:sz w:val="32"/>
          <w:szCs w:val="32"/>
        </w:rPr>
        <w:t>ABAP Workbench tools</w:t>
      </w:r>
    </w:p>
    <w:p w14:paraId="322CA902" w14:textId="77777777" w:rsidR="00DC45DC" w:rsidRPr="00DC45DC" w:rsidRDefault="00DC45DC" w:rsidP="00DC45DC">
      <w:pPr>
        <w:jc w:val="both"/>
        <w:rPr>
          <w:sz w:val="32"/>
          <w:szCs w:val="32"/>
        </w:rPr>
      </w:pPr>
      <w:r w:rsidRPr="00DC45DC">
        <w:rPr>
          <w:sz w:val="32"/>
          <w:szCs w:val="32"/>
        </w:rPr>
        <w:t xml:space="preserve">The ABAP Workbench is a collection </w:t>
      </w:r>
    </w:p>
    <w:p w14:paraId="765C8558" w14:textId="3E852A0A" w:rsidR="00DC45DC" w:rsidRPr="00DC45DC" w:rsidRDefault="00DC45DC" w:rsidP="00DC45DC">
      <w:pPr>
        <w:jc w:val="both"/>
        <w:rPr>
          <w:sz w:val="32"/>
          <w:szCs w:val="32"/>
        </w:rPr>
      </w:pPr>
      <w:r w:rsidRPr="00DC45DC">
        <w:rPr>
          <w:sz w:val="32"/>
          <w:szCs w:val="32"/>
        </w:rPr>
        <w:t>of tools you use to develop, test, and run ABAP programs</w:t>
      </w:r>
    </w:p>
    <w:p w14:paraId="56747615" w14:textId="77777777" w:rsidR="00DC45DC" w:rsidRPr="00DC45DC" w:rsidRDefault="00DC45DC" w:rsidP="00DC45DC">
      <w:pPr>
        <w:jc w:val="both"/>
        <w:rPr>
          <w:sz w:val="32"/>
          <w:szCs w:val="32"/>
        </w:rPr>
      </w:pPr>
      <w:r w:rsidRPr="00DC45DC">
        <w:rPr>
          <w:sz w:val="32"/>
          <w:szCs w:val="32"/>
        </w:rPr>
        <w:t xml:space="preserve">Frequently Used Tools </w:t>
      </w:r>
    </w:p>
    <w:p w14:paraId="4CE2D9DF" w14:textId="77777777" w:rsidR="00DC45DC" w:rsidRPr="00DC45DC" w:rsidRDefault="00DC45DC" w:rsidP="00DC45DC">
      <w:pPr>
        <w:jc w:val="both"/>
        <w:rPr>
          <w:sz w:val="32"/>
          <w:szCs w:val="32"/>
        </w:rPr>
      </w:pPr>
      <w:r w:rsidRPr="00DC45DC">
        <w:rPr>
          <w:sz w:val="32"/>
          <w:szCs w:val="32"/>
        </w:rPr>
        <w:t>▪</w:t>
      </w:r>
      <w:r w:rsidRPr="00DC45DC">
        <w:rPr>
          <w:sz w:val="32"/>
          <w:szCs w:val="32"/>
        </w:rPr>
        <w:tab/>
        <w:t>ABAP Editor</w:t>
      </w:r>
    </w:p>
    <w:p w14:paraId="35CD1C79" w14:textId="77777777" w:rsidR="00DC45DC" w:rsidRPr="00DC45DC" w:rsidRDefault="00DC45DC" w:rsidP="00DC45DC">
      <w:pPr>
        <w:jc w:val="both"/>
        <w:rPr>
          <w:sz w:val="32"/>
          <w:szCs w:val="32"/>
        </w:rPr>
      </w:pPr>
      <w:r w:rsidRPr="00DC45DC">
        <w:rPr>
          <w:sz w:val="32"/>
          <w:szCs w:val="32"/>
        </w:rPr>
        <w:t>▪</w:t>
      </w:r>
      <w:r w:rsidRPr="00DC45DC">
        <w:rPr>
          <w:sz w:val="32"/>
          <w:szCs w:val="32"/>
        </w:rPr>
        <w:tab/>
        <w:t>ABAP Dictionary</w:t>
      </w:r>
    </w:p>
    <w:p w14:paraId="18CA2D58"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Screen Painter </w:t>
      </w:r>
    </w:p>
    <w:p w14:paraId="1F3A4537" w14:textId="77777777" w:rsidR="00DC45DC" w:rsidRPr="00DC45DC" w:rsidRDefault="00DC45DC" w:rsidP="00DC45DC">
      <w:pPr>
        <w:jc w:val="both"/>
        <w:rPr>
          <w:sz w:val="32"/>
          <w:szCs w:val="32"/>
        </w:rPr>
      </w:pPr>
      <w:r w:rsidRPr="00DC45DC">
        <w:rPr>
          <w:sz w:val="32"/>
          <w:szCs w:val="32"/>
        </w:rPr>
        <w:t>▪</w:t>
      </w:r>
      <w:r w:rsidRPr="00DC45DC">
        <w:rPr>
          <w:sz w:val="32"/>
          <w:szCs w:val="32"/>
        </w:rPr>
        <w:tab/>
        <w:t>Menu Painter</w:t>
      </w:r>
    </w:p>
    <w:p w14:paraId="197E03F5" w14:textId="77777777" w:rsidR="00DC45DC" w:rsidRPr="00DC45DC" w:rsidRDefault="00DC45DC" w:rsidP="00DC45DC">
      <w:pPr>
        <w:jc w:val="both"/>
        <w:rPr>
          <w:sz w:val="32"/>
          <w:szCs w:val="32"/>
        </w:rPr>
      </w:pPr>
      <w:r w:rsidRPr="00DC45DC">
        <w:rPr>
          <w:sz w:val="32"/>
          <w:szCs w:val="32"/>
        </w:rPr>
        <w:t>▪</w:t>
      </w:r>
      <w:r w:rsidRPr="00DC45DC">
        <w:rPr>
          <w:sz w:val="32"/>
          <w:szCs w:val="32"/>
        </w:rPr>
        <w:tab/>
        <w:t xml:space="preserve">Function Builder </w:t>
      </w:r>
    </w:p>
    <w:p w14:paraId="126A9198" w14:textId="77777777" w:rsidR="00DC45DC" w:rsidRPr="00DC45DC" w:rsidRDefault="00DC45DC" w:rsidP="00DC45DC">
      <w:pPr>
        <w:jc w:val="both"/>
        <w:rPr>
          <w:sz w:val="32"/>
          <w:szCs w:val="32"/>
        </w:rPr>
      </w:pPr>
      <w:r w:rsidRPr="00DC45DC">
        <w:rPr>
          <w:sz w:val="32"/>
          <w:szCs w:val="32"/>
        </w:rPr>
        <w:t xml:space="preserve"> </w:t>
      </w:r>
    </w:p>
    <w:p w14:paraId="1D60218E" w14:textId="77777777" w:rsidR="00DC45DC" w:rsidRPr="00DC45DC" w:rsidRDefault="00DC45DC" w:rsidP="00DC45DC">
      <w:pPr>
        <w:jc w:val="both"/>
        <w:rPr>
          <w:sz w:val="32"/>
          <w:szCs w:val="32"/>
        </w:rPr>
      </w:pPr>
      <w:r w:rsidRPr="00DC45DC">
        <w:rPr>
          <w:sz w:val="32"/>
          <w:szCs w:val="32"/>
        </w:rPr>
        <w:t>Review Question</w:t>
      </w:r>
    </w:p>
    <w:p w14:paraId="0BF3F3F2" w14:textId="77777777" w:rsidR="00DC45DC" w:rsidRPr="00DC45DC" w:rsidRDefault="00DC45DC" w:rsidP="00DC45DC">
      <w:pPr>
        <w:jc w:val="both"/>
        <w:rPr>
          <w:sz w:val="32"/>
          <w:szCs w:val="32"/>
        </w:rPr>
      </w:pPr>
      <w:r w:rsidRPr="00DC45DC">
        <w:rPr>
          <w:sz w:val="32"/>
          <w:szCs w:val="32"/>
        </w:rPr>
        <w:t>1.</w:t>
      </w:r>
      <w:r w:rsidRPr="00DC45DC">
        <w:rPr>
          <w:sz w:val="32"/>
          <w:szCs w:val="32"/>
        </w:rPr>
        <w:tab/>
        <w:t xml:space="preserve">______is like an operating system for R/3. </w:t>
      </w:r>
    </w:p>
    <w:p w14:paraId="28E23699" w14:textId="4DED1930" w:rsidR="00DC45DC" w:rsidRPr="00DC45DC" w:rsidRDefault="00DC45DC" w:rsidP="00DC45DC">
      <w:pPr>
        <w:jc w:val="both"/>
        <w:rPr>
          <w:sz w:val="32"/>
          <w:szCs w:val="32"/>
        </w:rPr>
      </w:pPr>
      <w:r w:rsidRPr="00DC45DC">
        <w:rPr>
          <w:sz w:val="32"/>
          <w:szCs w:val="32"/>
        </w:rPr>
        <w:t>2.</w:t>
      </w:r>
      <w:r w:rsidRPr="00DC45DC">
        <w:rPr>
          <w:sz w:val="32"/>
          <w:szCs w:val="32"/>
        </w:rPr>
        <w:tab/>
        <w:t>An __________ interprets the ABAP/4 programs and manage the input and output for them.</w:t>
      </w:r>
    </w:p>
    <w:p w14:paraId="32965257" w14:textId="77777777" w:rsidR="00DC45DC" w:rsidRDefault="00DC45DC" w:rsidP="00DC45DC">
      <w:pPr>
        <w:jc w:val="both"/>
        <w:rPr>
          <w:sz w:val="32"/>
          <w:szCs w:val="32"/>
        </w:rPr>
      </w:pPr>
      <w:r w:rsidRPr="00DC45DC">
        <w:rPr>
          <w:sz w:val="32"/>
          <w:szCs w:val="32"/>
        </w:rPr>
        <w:t>3.</w:t>
      </w:r>
      <w:r w:rsidRPr="00DC45DC">
        <w:rPr>
          <w:sz w:val="32"/>
          <w:szCs w:val="32"/>
        </w:rPr>
        <w:tab/>
        <w:t xml:space="preserve">A __________is memory that is allocated to contain the characteristics of a user that is logged on the R/3 system. </w:t>
      </w:r>
    </w:p>
    <w:p w14:paraId="09556174" w14:textId="40E1D432" w:rsidR="00DC45DC" w:rsidRPr="00DC45DC" w:rsidRDefault="00DC45DC" w:rsidP="00DC45DC">
      <w:pPr>
        <w:jc w:val="both"/>
        <w:rPr>
          <w:sz w:val="32"/>
          <w:szCs w:val="32"/>
        </w:rPr>
      </w:pPr>
      <w:r w:rsidRPr="00DC45DC">
        <w:rPr>
          <w:sz w:val="32"/>
          <w:szCs w:val="32"/>
        </w:rPr>
        <w:t>4. The ____ is used to cancel the transaction.</w:t>
      </w:r>
    </w:p>
    <w:p w14:paraId="2B8858C3" w14:textId="5CA8556B" w:rsidR="00DC45DC" w:rsidRPr="00DC45DC" w:rsidRDefault="00DC45DC" w:rsidP="00DC45DC">
      <w:pPr>
        <w:jc w:val="both"/>
        <w:rPr>
          <w:sz w:val="32"/>
          <w:szCs w:val="32"/>
        </w:rPr>
      </w:pPr>
      <w:r w:rsidRPr="00DC45DC">
        <w:rPr>
          <w:sz w:val="32"/>
          <w:szCs w:val="32"/>
        </w:rPr>
        <w:t>5. ______ is a collection of tools you use to develop, test, and run ABAP programs</w:t>
      </w:r>
    </w:p>
    <w:p w14:paraId="28C1FE78" w14:textId="77777777" w:rsidR="00DC45DC" w:rsidRPr="00DC45DC" w:rsidRDefault="00DC45DC" w:rsidP="00DC45DC">
      <w:pPr>
        <w:jc w:val="both"/>
        <w:rPr>
          <w:sz w:val="32"/>
          <w:szCs w:val="32"/>
        </w:rPr>
      </w:pPr>
      <w:r w:rsidRPr="00DC45DC">
        <w:rPr>
          <w:sz w:val="32"/>
          <w:szCs w:val="32"/>
        </w:rPr>
        <w:lastRenderedPageBreak/>
        <w:t>Summary</w:t>
      </w:r>
    </w:p>
    <w:p w14:paraId="354BFBF7" w14:textId="77777777" w:rsidR="00DC45DC" w:rsidRPr="00DC45DC" w:rsidRDefault="00DC45DC" w:rsidP="00DC45DC">
      <w:pPr>
        <w:jc w:val="both"/>
        <w:rPr>
          <w:sz w:val="32"/>
          <w:szCs w:val="32"/>
        </w:rPr>
      </w:pPr>
      <w:r w:rsidRPr="00DC45DC">
        <w:rPr>
          <w:sz w:val="32"/>
          <w:szCs w:val="32"/>
        </w:rPr>
        <w:t>In this lesson, you have learnt:</w:t>
      </w:r>
    </w:p>
    <w:p w14:paraId="3F0DF950" w14:textId="28132AC4" w:rsidR="00DC45DC" w:rsidRPr="00DC45DC" w:rsidRDefault="00DC45DC" w:rsidP="00DC45DC">
      <w:pPr>
        <w:jc w:val="both"/>
        <w:rPr>
          <w:sz w:val="32"/>
          <w:szCs w:val="32"/>
        </w:rPr>
      </w:pPr>
      <w:r w:rsidRPr="00DC45DC">
        <w:rPr>
          <w:sz w:val="32"/>
          <w:szCs w:val="32"/>
        </w:rPr>
        <w:t>▪</w:t>
      </w:r>
      <w:r w:rsidRPr="00DC45DC">
        <w:rPr>
          <w:sz w:val="32"/>
          <w:szCs w:val="32"/>
        </w:rPr>
        <w:tab/>
        <w:t>The R/3 System Architecture</w:t>
      </w:r>
    </w:p>
    <w:p w14:paraId="16224FF3" w14:textId="2DAD4BEA" w:rsidR="00DC45DC" w:rsidRPr="00DC45DC" w:rsidRDefault="00DC45DC" w:rsidP="00DC45DC">
      <w:pPr>
        <w:jc w:val="both"/>
        <w:rPr>
          <w:sz w:val="32"/>
          <w:szCs w:val="32"/>
        </w:rPr>
      </w:pPr>
      <w:r w:rsidRPr="00DC45DC">
        <w:rPr>
          <w:sz w:val="32"/>
          <w:szCs w:val="32"/>
        </w:rPr>
        <w:t>▪</w:t>
      </w:r>
      <w:r w:rsidRPr="00DC45DC">
        <w:rPr>
          <w:sz w:val="32"/>
          <w:szCs w:val="32"/>
        </w:rPr>
        <w:tab/>
        <w:t>The Application Server Architecture</w:t>
      </w:r>
    </w:p>
    <w:p w14:paraId="3D61E79B" w14:textId="77777777" w:rsidR="00DC45DC" w:rsidRPr="00DC45DC" w:rsidRDefault="00DC45DC" w:rsidP="00DC45DC">
      <w:pPr>
        <w:jc w:val="both"/>
        <w:rPr>
          <w:sz w:val="32"/>
          <w:szCs w:val="32"/>
        </w:rPr>
      </w:pPr>
      <w:r w:rsidRPr="00DC45DC">
        <w:rPr>
          <w:sz w:val="32"/>
          <w:szCs w:val="32"/>
        </w:rPr>
        <w:t>▪</w:t>
      </w:r>
      <w:r w:rsidRPr="00DC45DC">
        <w:rPr>
          <w:sz w:val="32"/>
          <w:szCs w:val="32"/>
        </w:rPr>
        <w:tab/>
        <w:t>The meaning of Logon Client</w:t>
      </w:r>
    </w:p>
    <w:p w14:paraId="6FFF0657" w14:textId="77777777" w:rsidR="00DC45DC" w:rsidRPr="00DC45DC" w:rsidRDefault="00DC45DC" w:rsidP="00DC45DC">
      <w:pPr>
        <w:jc w:val="both"/>
        <w:rPr>
          <w:sz w:val="32"/>
          <w:szCs w:val="32"/>
        </w:rPr>
      </w:pPr>
      <w:r w:rsidRPr="00DC45DC">
        <w:rPr>
          <w:sz w:val="32"/>
          <w:szCs w:val="32"/>
        </w:rPr>
        <w:t>▪</w:t>
      </w:r>
      <w:r w:rsidRPr="00DC45DC">
        <w:rPr>
          <w:sz w:val="32"/>
          <w:szCs w:val="32"/>
        </w:rPr>
        <w:tab/>
        <w:t>Advantages of using SAP’s Open SQL</w:t>
      </w:r>
    </w:p>
    <w:p w14:paraId="25A31A10" w14:textId="77777777" w:rsidR="00DC45DC" w:rsidRPr="00DC45DC" w:rsidRDefault="00DC45DC" w:rsidP="00DC45DC">
      <w:pPr>
        <w:jc w:val="both"/>
        <w:rPr>
          <w:sz w:val="32"/>
          <w:szCs w:val="32"/>
        </w:rPr>
      </w:pPr>
      <w:r w:rsidRPr="00DC45DC">
        <w:rPr>
          <w:sz w:val="32"/>
          <w:szCs w:val="32"/>
        </w:rPr>
        <w:t>▪</w:t>
      </w:r>
      <w:r w:rsidRPr="00DC45DC">
        <w:rPr>
          <w:sz w:val="32"/>
          <w:szCs w:val="32"/>
        </w:rPr>
        <w:tab/>
        <w:t>The Basics of SAP</w:t>
      </w:r>
    </w:p>
    <w:p w14:paraId="5805844C" w14:textId="7D2BA55C" w:rsidR="00937A2B" w:rsidRPr="00DC45DC" w:rsidRDefault="00DC45DC" w:rsidP="00DC45DC">
      <w:pPr>
        <w:jc w:val="both"/>
        <w:rPr>
          <w:sz w:val="32"/>
          <w:szCs w:val="32"/>
        </w:rPr>
      </w:pPr>
      <w:r w:rsidRPr="00DC45DC">
        <w:rPr>
          <w:sz w:val="32"/>
          <w:szCs w:val="32"/>
        </w:rPr>
        <w:t>▪</w:t>
      </w:r>
      <w:r w:rsidRPr="00DC45DC">
        <w:rPr>
          <w:sz w:val="32"/>
          <w:szCs w:val="32"/>
        </w:rPr>
        <w:tab/>
        <w:t>How to Log on to SAP and do the Basic Navigations</w:t>
      </w:r>
    </w:p>
    <w:sectPr w:rsidR="00937A2B" w:rsidRPr="00DC4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703F5"/>
    <w:multiLevelType w:val="hybridMultilevel"/>
    <w:tmpl w:val="D49AB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DC"/>
    <w:rsid w:val="000201F2"/>
    <w:rsid w:val="000C0D8A"/>
    <w:rsid w:val="002262A9"/>
    <w:rsid w:val="00263A1A"/>
    <w:rsid w:val="00305F78"/>
    <w:rsid w:val="00317BB1"/>
    <w:rsid w:val="005135DB"/>
    <w:rsid w:val="00575E67"/>
    <w:rsid w:val="0066188B"/>
    <w:rsid w:val="006621ED"/>
    <w:rsid w:val="007F4583"/>
    <w:rsid w:val="0082101C"/>
    <w:rsid w:val="00884158"/>
    <w:rsid w:val="008B30B9"/>
    <w:rsid w:val="00937A2B"/>
    <w:rsid w:val="00A33D52"/>
    <w:rsid w:val="00A779BF"/>
    <w:rsid w:val="00A92354"/>
    <w:rsid w:val="00C839FA"/>
    <w:rsid w:val="00D13A4E"/>
    <w:rsid w:val="00D94DB4"/>
    <w:rsid w:val="00DC45DC"/>
    <w:rsid w:val="00EB5536"/>
    <w:rsid w:val="00F212A0"/>
    <w:rsid w:val="00F35A93"/>
    <w:rsid w:val="00F46569"/>
    <w:rsid w:val="00F64826"/>
    <w:rsid w:val="00F74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071C"/>
  <w15:chartTrackingRefBased/>
  <w15:docId w15:val="{CFCC3C98-4A3C-47F7-B2BE-14C508BE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13</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25</cp:revision>
  <dcterms:created xsi:type="dcterms:W3CDTF">2022-09-16T17:33:00Z</dcterms:created>
  <dcterms:modified xsi:type="dcterms:W3CDTF">2022-12-14T09:06:00Z</dcterms:modified>
</cp:coreProperties>
</file>