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A97C" w14:textId="0D3B574B" w:rsidR="00937A2B" w:rsidRDefault="00773E55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</w:t>
      </w:r>
      <w:r>
        <w:rPr>
          <w:rStyle w:val="l0s311"/>
        </w:rPr>
        <w:t>"SPFLI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"field catalog for SPFLI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 </w:t>
      </w:r>
      <w:r>
        <w:rPr>
          <w:rStyle w:val="l0s311"/>
        </w:rPr>
        <w:t>"SFLIGHT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"SFLIGHT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 </w:t>
      </w:r>
      <w:r>
        <w:rPr>
          <w:rStyle w:val="l0s311"/>
        </w:rPr>
        <w:t>"CARRID type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'REUSE_ALV_BLOCK_LIST_DISPLAY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"display blocked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"get SPFLI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WHERE </w:t>
      </w:r>
      <w:proofErr w:type="spellStart"/>
      <w:r>
        <w:rPr>
          <w:rStyle w:val="l0s311"/>
        </w:rPr>
        <w:t>carrid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p_carrid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price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311"/>
        </w:rPr>
        <w:t>"get flight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***build </w:t>
      </w:r>
      <w:proofErr w:type="spellStart"/>
      <w:r>
        <w:rPr>
          <w:rStyle w:val="l0s311"/>
        </w:rPr>
        <w:t>fcat</w:t>
      </w:r>
      <w:proofErr w:type="spellEnd"/>
      <w:r>
        <w:rPr>
          <w:rStyle w:val="l0s311"/>
        </w:rPr>
        <w:t> for 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'REUSE_ALV_BLOCK_LIST_INIT' </w:t>
      </w:r>
      <w:r>
        <w:rPr>
          <w:rStyle w:val="l0s311"/>
        </w:rPr>
        <w:t>"initialize Block List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out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FUNCTION 'REUSE_ALV_BLOCK_LIST_APPEND' 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is_layout</w:t>
      </w:r>
      <w:proofErr w:type="spellEnd"/>
      <w:r>
        <w:rPr>
          <w:rStyle w:val="l0s311"/>
        </w:rPr>
        <w:t>   = </w:t>
      </w:r>
      <w:proofErr w:type="spellStart"/>
      <w:r>
        <w:rPr>
          <w:rStyle w:val="l0s311"/>
        </w:rPr>
        <w:t>s_layout</w:t>
      </w:r>
      <w:proofErr w:type="spellEnd"/>
      <w:r>
        <w:rPr>
          <w:rStyle w:val="l0s311"/>
        </w:rPr>
        <w:t> 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it_fieldcat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t_fcat_sflight</w:t>
      </w:r>
      <w:proofErr w:type="spellEnd"/>
      <w:r>
        <w:rPr>
          <w:rStyle w:val="l0s311"/>
        </w:rPr>
        <w:t> "set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i_tabname</w:t>
      </w:r>
      <w:proofErr w:type="spellEnd"/>
      <w:r>
        <w:rPr>
          <w:rStyle w:val="l0s311"/>
        </w:rPr>
        <w:t>   = 'IT_SFLIGHT' 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it_events</w:t>
      </w:r>
      <w:proofErr w:type="spellEnd"/>
      <w:r>
        <w:rPr>
          <w:rStyle w:val="l0s311"/>
        </w:rPr>
        <w:t>   = </w:t>
      </w:r>
      <w:proofErr w:type="spellStart"/>
      <w:r>
        <w:rPr>
          <w:rStyle w:val="l0s311"/>
        </w:rPr>
        <w:t>s_events</w:t>
      </w:r>
      <w:proofErr w:type="spellEnd"/>
      <w:r>
        <w:rPr>
          <w:rStyle w:val="l0s311"/>
        </w:rPr>
        <w:t> 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t_outtab</w:t>
      </w:r>
      <w:proofErr w:type="spellEnd"/>
      <w:r>
        <w:rPr>
          <w:rStyle w:val="l0s311"/>
        </w:rPr>
        <w:t>    = </w:t>
      </w:r>
      <w:proofErr w:type="spellStart"/>
      <w:r>
        <w:rPr>
          <w:rStyle w:val="l0s311"/>
        </w:rPr>
        <w:t>it_sflight</w:t>
      </w:r>
      <w:proofErr w:type="spellEnd"/>
      <w:r>
        <w:rPr>
          <w:rStyle w:val="l0s311"/>
        </w:rPr>
        <w:t>. "</w:t>
      </w:r>
      <w:proofErr w:type="spellStart"/>
      <w:r>
        <w:rPr>
          <w:rStyle w:val="l0s311"/>
        </w:rPr>
        <w:t>out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IF</w:t>
      </w:r>
      <w:proofErr w:type="gramEnd"/>
      <w:r>
        <w:rPr>
          <w:rStyle w:val="l0s311"/>
        </w:rPr>
        <w:t>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8909444" w14:textId="1D94BB23" w:rsidR="00773E55" w:rsidRDefault="00773E55">
      <w:pPr>
        <w:rPr>
          <w:rStyle w:val="l0s551"/>
        </w:rPr>
      </w:pPr>
    </w:p>
    <w:p w14:paraId="6DDBFDA9" w14:textId="05F17303" w:rsidR="00773E55" w:rsidRDefault="00773E55">
      <w:pPr>
        <w:rPr>
          <w:rStyle w:val="l0s551"/>
        </w:rPr>
      </w:pPr>
      <w:r>
        <w:rPr>
          <w:rStyle w:val="l0s551"/>
        </w:rPr>
        <w:t xml:space="preserve">with only </w:t>
      </w:r>
      <w:proofErr w:type="spellStart"/>
      <w:r>
        <w:rPr>
          <w:rStyle w:val="l0s551"/>
        </w:rPr>
        <w:t>spfli</w:t>
      </w:r>
      <w:proofErr w:type="spellEnd"/>
    </w:p>
    <w:p w14:paraId="1AD5EEFE" w14:textId="7E632325" w:rsidR="00773E55" w:rsidRDefault="00773E55">
      <w:r>
        <w:rPr>
          <w:noProof/>
        </w:rPr>
        <w:drawing>
          <wp:inline distT="0" distB="0" distL="0" distR="0" wp14:anchorId="0CC9F96E" wp14:editId="7FC5B4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4EB5" w14:textId="6064D9E8" w:rsidR="00773E55" w:rsidRDefault="00773E5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</w:t>
      </w:r>
      <w:r>
        <w:rPr>
          <w:rStyle w:val="l0s311"/>
        </w:rPr>
        <w:t>"SPFLI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"field catalog for SPFLI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 </w:t>
      </w:r>
      <w:r>
        <w:rPr>
          <w:rStyle w:val="l0s311"/>
        </w:rPr>
        <w:t>"SFLIGHT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"SFLIGHT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 </w:t>
      </w:r>
      <w:r>
        <w:rPr>
          <w:rStyle w:val="l0s311"/>
        </w:rPr>
        <w:t>"CARRID type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'REUSE_ALV_BLOCK_LIST_DISPLAY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"display blocked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"get SPFLI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WHERE </w:t>
      </w:r>
      <w:proofErr w:type="spellStart"/>
      <w:r>
        <w:rPr>
          <w:rStyle w:val="l0s311"/>
        </w:rPr>
        <w:t>carrid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p_carrid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price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311"/>
        </w:rPr>
        <w:t>"get flight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***build </w:t>
      </w:r>
      <w:proofErr w:type="spellStart"/>
      <w:r>
        <w:rPr>
          <w:rStyle w:val="l0s311"/>
        </w:rPr>
        <w:t>fcat</w:t>
      </w:r>
      <w:proofErr w:type="spellEnd"/>
      <w:r>
        <w:rPr>
          <w:rStyle w:val="l0s311"/>
        </w:rPr>
        <w:t> for 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'REUSE_ALV_BLOCK_LIST_INIT' </w:t>
      </w:r>
      <w:r>
        <w:rPr>
          <w:rStyle w:val="l0s311"/>
        </w:rPr>
        <w:t>"initialize Block List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out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"set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'IT_SFLIGHT'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out</w:t>
      </w:r>
      <w:proofErr w:type="gramEnd"/>
      <w:r>
        <w:rPr>
          <w:rStyle w:val="l0s311"/>
        </w:rPr>
        <w:t>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28FEC65" w14:textId="308877A8" w:rsidR="00773E55" w:rsidRDefault="00773E55">
      <w:r>
        <w:t xml:space="preserve">with </w:t>
      </w:r>
      <w:proofErr w:type="spellStart"/>
      <w:r>
        <w:t>sflight</w:t>
      </w:r>
      <w:proofErr w:type="spellEnd"/>
      <w:r>
        <w:t xml:space="preserve"> it will be printed below the first </w:t>
      </w:r>
      <w:proofErr w:type="spellStart"/>
      <w:r>
        <w:t>alv</w:t>
      </w:r>
      <w:proofErr w:type="spellEnd"/>
    </w:p>
    <w:p w14:paraId="302B93A5" w14:textId="51A95023" w:rsidR="00773E55" w:rsidRDefault="00773E55">
      <w:r>
        <w:rPr>
          <w:noProof/>
        </w:rPr>
        <w:lastRenderedPageBreak/>
        <w:drawing>
          <wp:inline distT="0" distB="0" distL="0" distR="0" wp14:anchorId="67743ECE" wp14:editId="2BDA28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B0"/>
    <w:rsid w:val="00754BB0"/>
    <w:rsid w:val="00773E55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CC12"/>
  <w15:chartTrackingRefBased/>
  <w15:docId w15:val="{5325D1D0-126E-44EC-8972-A3C8250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73E5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73E5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73E5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73E5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73E5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73E5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1528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2022-12-14T19:10:00Z</dcterms:created>
  <dcterms:modified xsi:type="dcterms:W3CDTF">2022-12-15T04:46:00Z</dcterms:modified>
</cp:coreProperties>
</file>