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79" w:lineRule="auto"/>
        <w:ind w:left="1563" w:right="1568" w:firstLine="0"/>
        <w:jc w:val="center"/>
        <w:rPr/>
      </w:pPr>
      <w:bookmarkStart w:colFirst="0" w:colLast="0" w:name="_p3n940wjdjil" w:id="0"/>
      <w:bookmarkEnd w:id="0"/>
      <w:r w:rsidDel="00000000" w:rsidR="00000000" w:rsidRPr="00000000">
        <w:rPr>
          <w:rtl w:val="0"/>
        </w:rPr>
        <w:t xml:space="preserve">Ihor Redkach</w:t>
      </w:r>
    </w:p>
    <w:p w:rsidR="00000000" w:rsidDel="00000000" w:rsidP="00000000" w:rsidRDefault="00000000" w:rsidRPr="00000000" w14:paraId="00000002">
      <w:pPr>
        <w:spacing w:before="79" w:lineRule="auto"/>
        <w:ind w:left="1563" w:right="1568" w:firstLine="0"/>
        <w:jc w:val="center"/>
        <w:rPr>
          <w:b w:val="1"/>
          <w:sz w:val="24"/>
          <w:szCs w:val="24"/>
        </w:rPr>
      </w:pPr>
      <w:r w:rsidDel="00000000" w:rsidR="00000000" w:rsidRPr="00000000">
        <w:rPr>
          <w:b w:val="1"/>
          <w:sz w:val="24"/>
          <w:szCs w:val="24"/>
          <w:rtl w:val="0"/>
        </w:rPr>
        <w:t xml:space="preserve">Test Planning and Automation Lead</w:t>
      </w:r>
    </w:p>
    <w:p w:rsidR="00000000" w:rsidDel="00000000" w:rsidP="00000000" w:rsidRDefault="00000000" w:rsidRPr="00000000" w14:paraId="00000003">
      <w:pPr>
        <w:spacing w:before="79" w:lineRule="auto"/>
        <w:ind w:left="1563" w:right="1568" w:firstLine="0"/>
        <w:jc w:val="center"/>
        <w:rPr>
          <w:sz w:val="24"/>
          <w:szCs w:val="24"/>
        </w:rPr>
      </w:pPr>
      <w:r w:rsidDel="00000000" w:rsidR="00000000" w:rsidRPr="00000000">
        <w:rPr>
          <w:sz w:val="24"/>
          <w:szCs w:val="24"/>
          <w:rtl w:val="0"/>
        </w:rPr>
        <w:t xml:space="preserve">Location: Raleigh, NC | </w:t>
      </w:r>
      <w:hyperlink r:id="rId6">
        <w:r w:rsidDel="00000000" w:rsidR="00000000" w:rsidRPr="00000000">
          <w:rPr>
            <w:color w:val="1155cc"/>
            <w:sz w:val="24"/>
            <w:szCs w:val="24"/>
            <w:u w:val="single"/>
            <w:rtl w:val="0"/>
          </w:rPr>
          <w:t xml:space="preserve">igorredkach@gmail.com</w:t>
        </w:r>
      </w:hyperlink>
      <w:r w:rsidDel="00000000" w:rsidR="00000000" w:rsidRPr="00000000">
        <w:rPr>
          <w:sz w:val="24"/>
          <w:szCs w:val="24"/>
          <w:rtl w:val="0"/>
        </w:rPr>
        <w:t xml:space="preserve"> | (910) 988-6994 | Social: </w:t>
      </w:r>
      <w:hyperlink r:id="rId7">
        <w:r w:rsidDel="00000000" w:rsidR="00000000" w:rsidRPr="00000000">
          <w:rPr>
            <w:color w:val="1155cc"/>
            <w:sz w:val="24"/>
            <w:szCs w:val="24"/>
            <w:u w:val="single"/>
            <w:rtl w:val="0"/>
          </w:rPr>
          <w:t xml:space="preserve">https://www.linkedin.com/in/ihor-redkach/</w:t>
        </w:r>
      </w:hyperlink>
      <w:r w:rsidDel="00000000" w:rsidR="00000000" w:rsidRPr="00000000">
        <w:rPr>
          <w:sz w:val="24"/>
          <w:szCs w:val="24"/>
          <w:rtl w:val="0"/>
        </w:rPr>
        <w:t xml:space="preserve"> </w:t>
      </w:r>
    </w:p>
    <w:p w:rsidR="00000000" w:rsidDel="00000000" w:rsidP="00000000" w:rsidRDefault="00000000" w:rsidRPr="00000000" w14:paraId="00000004">
      <w:pPr>
        <w:spacing w:before="79" w:lineRule="auto"/>
        <w:ind w:left="0" w:right="195" w:firstLine="0"/>
        <w:jc w:val="center"/>
        <w:rPr>
          <w:sz w:val="24"/>
          <w:szCs w:val="24"/>
        </w:rPr>
      </w:pPr>
      <w:r w:rsidDel="00000000" w:rsidR="00000000" w:rsidRPr="00000000">
        <w:rPr>
          <w:sz w:val="24"/>
          <w:szCs w:val="24"/>
          <w:rtl w:val="0"/>
        </w:rPr>
        <w:t xml:space="preserve">Ready for relocation to: New York, NY; Chicago, IL; Austin, TX; Orlando, FL; Seattle, WA;</w:t>
      </w:r>
    </w:p>
    <w:p w:rsidR="00000000" w:rsidDel="00000000" w:rsidP="00000000" w:rsidRDefault="00000000" w:rsidRPr="00000000" w14:paraId="00000005">
      <w:pPr>
        <w:spacing w:before="149" w:line="372" w:lineRule="auto"/>
        <w:ind w:left="1563" w:right="1565" w:firstLine="0"/>
        <w:jc w:val="center"/>
        <w:rPr>
          <w:b w:val="1"/>
          <w:sz w:val="28"/>
          <w:szCs w:val="28"/>
        </w:rPr>
      </w:pPr>
      <w:r w:rsidDel="00000000" w:rsidR="00000000" w:rsidRPr="00000000">
        <w:rPr>
          <w:b w:val="1"/>
          <w:sz w:val="28"/>
          <w:szCs w:val="28"/>
          <w:rtl w:val="0"/>
        </w:rPr>
        <w:t xml:space="preserve">Summary</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1"/>
        </w:tabs>
        <w:spacing w:after="0" w:before="0" w:line="291.99999999999994" w:lineRule="auto"/>
        <w:ind w:left="720" w:right="0" w:hanging="360"/>
        <w:jc w:val="left"/>
        <w:rPr>
          <w:b w:val="1"/>
          <w:sz w:val="24"/>
          <w:szCs w:val="24"/>
          <w:u w:val="none"/>
        </w:rPr>
      </w:pPr>
      <w:r w:rsidDel="00000000" w:rsidR="00000000" w:rsidRPr="00000000">
        <w:rPr>
          <w:b w:val="1"/>
          <w:sz w:val="24"/>
          <w:szCs w:val="24"/>
          <w:rtl w:val="0"/>
        </w:rPr>
        <w:t xml:space="preserve">14 years of experience in QA, 7 years as AQA Lead</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1"/>
        </w:tabs>
        <w:spacing w:after="0" w:before="0" w:line="291.99999999999994" w:lineRule="auto"/>
        <w:ind w:left="720" w:right="0" w:hanging="360"/>
        <w:jc w:val="left"/>
        <w:rPr>
          <w:b w:val="1"/>
          <w:sz w:val="24"/>
          <w:szCs w:val="24"/>
          <w:u w:val="none"/>
        </w:rPr>
      </w:pPr>
      <w:r w:rsidDel="00000000" w:rsidR="00000000" w:rsidRPr="00000000">
        <w:rPr>
          <w:b w:val="1"/>
          <w:sz w:val="24"/>
          <w:szCs w:val="24"/>
          <w:rtl w:val="0"/>
        </w:rPr>
        <w:t xml:space="preserve">ISTQB certified as Test Manager</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1"/>
        </w:tabs>
        <w:spacing w:after="0" w:before="0" w:line="291.99999999999994" w:lineRule="auto"/>
        <w:ind w:left="720" w:right="0" w:hanging="360"/>
        <w:jc w:val="left"/>
        <w:rPr>
          <w:b w:val="1"/>
          <w:sz w:val="24"/>
          <w:szCs w:val="24"/>
          <w:u w:val="none"/>
        </w:rPr>
      </w:pPr>
      <w:r w:rsidDel="00000000" w:rsidR="00000000" w:rsidRPr="00000000">
        <w:rPr>
          <w:b w:val="1"/>
          <w:sz w:val="24"/>
          <w:szCs w:val="24"/>
          <w:rtl w:val="0"/>
        </w:rPr>
        <w:t xml:space="preserve">Experience with Java, JS (TypeScript), Python.</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1"/>
        </w:tabs>
        <w:spacing w:after="0" w:before="0" w:line="291.99999999999994" w:lineRule="auto"/>
        <w:ind w:left="720" w:right="0" w:hanging="360"/>
        <w:jc w:val="left"/>
        <w:rPr>
          <w:b w:val="1"/>
          <w:sz w:val="24"/>
          <w:szCs w:val="24"/>
          <w:u w:val="none"/>
        </w:rPr>
      </w:pPr>
      <w:r w:rsidDel="00000000" w:rsidR="00000000" w:rsidRPr="00000000">
        <w:rPr>
          <w:b w:val="1"/>
          <w:sz w:val="24"/>
          <w:szCs w:val="24"/>
          <w:rtl w:val="0"/>
        </w:rPr>
        <w:t xml:space="preserve">Experience with back-end, UI, and mobile testing</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1"/>
        </w:tabs>
        <w:spacing w:after="0" w:before="0" w:line="291.99999999999994" w:lineRule="auto"/>
        <w:ind w:left="720" w:right="0" w:hanging="360"/>
        <w:jc w:val="left"/>
        <w:rPr>
          <w:b w:val="1"/>
          <w:sz w:val="24"/>
          <w:szCs w:val="24"/>
          <w:u w:val="none"/>
        </w:rPr>
      </w:pPr>
      <w:r w:rsidDel="00000000" w:rsidR="00000000" w:rsidRPr="00000000">
        <w:rPr>
          <w:b w:val="1"/>
          <w:sz w:val="24"/>
          <w:szCs w:val="24"/>
          <w:rtl w:val="0"/>
        </w:rPr>
        <w:t xml:space="preserve">Excellent Communication Skills</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1"/>
        </w:tabs>
        <w:spacing w:after="0" w:before="0" w:line="291.99999999999994"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C">
      <w:pPr>
        <w:spacing w:before="1" w:lineRule="auto"/>
        <w:ind w:left="1563" w:right="1567" w:firstLine="0"/>
        <w:jc w:val="center"/>
        <w:rPr>
          <w:b w:val="1"/>
          <w:sz w:val="28"/>
          <w:szCs w:val="28"/>
        </w:rPr>
      </w:pPr>
      <w:r w:rsidDel="00000000" w:rsidR="00000000" w:rsidRPr="00000000">
        <w:rPr>
          <w:b w:val="1"/>
          <w:sz w:val="28"/>
          <w:szCs w:val="28"/>
          <w:rtl w:val="0"/>
        </w:rPr>
        <w:t xml:space="preserve">Experience</w:t>
      </w:r>
    </w:p>
    <w:p w:rsidR="00000000" w:rsidDel="00000000" w:rsidP="00000000" w:rsidRDefault="00000000" w:rsidRPr="00000000" w14:paraId="0000000D">
      <w:pPr>
        <w:spacing w:before="149" w:lineRule="auto"/>
        <w:ind w:left="104" w:firstLine="0"/>
        <w:rPr>
          <w:sz w:val="24"/>
          <w:szCs w:val="24"/>
        </w:rPr>
      </w:pPr>
      <w:r w:rsidDel="00000000" w:rsidR="00000000" w:rsidRPr="00000000">
        <w:rPr>
          <w:b w:val="1"/>
          <w:sz w:val="24"/>
          <w:szCs w:val="24"/>
          <w:rtl w:val="0"/>
        </w:rPr>
        <w:t xml:space="preserve">Oak Street Health | SDET | Lead AQA</w:t>
      </w:r>
      <w:r w:rsidDel="00000000" w:rsidR="00000000" w:rsidRPr="00000000">
        <w:rPr>
          <w:sz w:val="24"/>
          <w:szCs w:val="24"/>
          <w:rtl w:val="0"/>
        </w:rPr>
        <w:t xml:space="preserve"> | Chicago, IL | Oct 2022 - Present</w:t>
      </w:r>
    </w:p>
    <w:p w:rsidR="00000000" w:rsidDel="00000000" w:rsidP="00000000" w:rsidRDefault="00000000" w:rsidRPr="00000000" w14:paraId="0000000E">
      <w:pPr>
        <w:spacing w:before="151" w:lineRule="auto"/>
        <w:ind w:left="104" w:firstLine="0"/>
        <w:rPr>
          <w:sz w:val="21"/>
          <w:szCs w:val="21"/>
        </w:rPr>
      </w:pPr>
      <w:hyperlink r:id="rId8">
        <w:r w:rsidDel="00000000" w:rsidR="00000000" w:rsidRPr="00000000">
          <w:rPr>
            <w:b w:val="1"/>
            <w:color w:val="0000ff"/>
            <w:sz w:val="21"/>
            <w:szCs w:val="21"/>
            <w:u w:val="single"/>
            <w:rtl w:val="0"/>
          </w:rPr>
          <w:t xml:space="preserve">https://www.oakstreethealth.com/</w:t>
        </w:r>
      </w:hyperlink>
      <w:r w:rsidDel="00000000" w:rsidR="00000000" w:rsidRPr="00000000">
        <w:rPr>
          <w:b w:val="1"/>
          <w:sz w:val="21"/>
          <w:szCs w:val="21"/>
          <w:rtl w:val="0"/>
        </w:rPr>
        <w:t xml:space="preserve">                                             </w:t>
      </w:r>
      <w:r w:rsidDel="00000000" w:rsidR="00000000" w:rsidRPr="00000000">
        <w:rPr>
          <w:rtl w:val="0"/>
        </w:rPr>
      </w:r>
    </w:p>
    <w:p w:rsidR="00000000" w:rsidDel="00000000" w:rsidP="00000000" w:rsidRDefault="00000000" w:rsidRPr="00000000" w14:paraId="0000000F">
      <w:pPr>
        <w:tabs>
          <w:tab w:val="left" w:leader="none" w:pos="938"/>
        </w:tabs>
        <w:ind w:left="180" w:firstLine="0"/>
        <w:rPr>
          <w:sz w:val="21"/>
          <w:szCs w:val="21"/>
        </w:rPr>
      </w:pPr>
      <w:r w:rsidDel="00000000" w:rsidR="00000000" w:rsidRPr="00000000">
        <w:rPr>
          <w:b w:val="1"/>
          <w:sz w:val="21"/>
          <w:szCs w:val="21"/>
          <w:rtl w:val="0"/>
        </w:rPr>
        <w:t xml:space="preserve">Automation Testing: </w:t>
      </w:r>
      <w:r w:rsidDel="00000000" w:rsidR="00000000" w:rsidRPr="00000000">
        <w:rPr>
          <w:sz w:val="21"/>
          <w:szCs w:val="21"/>
          <w:rtl w:val="0"/>
        </w:rPr>
        <w:t xml:space="preserve">Developed and maintained comprehensive E2E data, API, performance test frameworks, and custom solutions for data generation (ADF, SHIR, Logic Apps, ADLS Gen2, Blob Storage, and Snowflake).</w:t>
      </w:r>
    </w:p>
    <w:p w:rsidR="00000000" w:rsidDel="00000000" w:rsidP="00000000" w:rsidRDefault="00000000" w:rsidRPr="00000000" w14:paraId="00000010">
      <w:pPr>
        <w:tabs>
          <w:tab w:val="left" w:leader="none" w:pos="938"/>
        </w:tabs>
        <w:ind w:left="180" w:firstLine="0"/>
        <w:rPr>
          <w:sz w:val="21"/>
          <w:szCs w:val="21"/>
        </w:rPr>
      </w:pPr>
      <w:r w:rsidDel="00000000" w:rsidR="00000000" w:rsidRPr="00000000">
        <w:rPr>
          <w:sz w:val="21"/>
          <w:szCs w:val="21"/>
          <w:rtl w:val="0"/>
        </w:rPr>
        <w:t xml:space="preserve">Implemented effective mocking strategies, reducing dependency-related test failures by 40%.</w:t>
      </w:r>
    </w:p>
    <w:p w:rsidR="00000000" w:rsidDel="00000000" w:rsidP="00000000" w:rsidRDefault="00000000" w:rsidRPr="00000000" w14:paraId="00000011">
      <w:pPr>
        <w:tabs>
          <w:tab w:val="left" w:leader="none" w:pos="938"/>
        </w:tabs>
        <w:ind w:left="180" w:firstLine="0"/>
        <w:rPr>
          <w:sz w:val="21"/>
          <w:szCs w:val="21"/>
        </w:rPr>
      </w:pPr>
      <w:r w:rsidDel="00000000" w:rsidR="00000000" w:rsidRPr="00000000">
        <w:rPr>
          <w:sz w:val="21"/>
          <w:szCs w:val="21"/>
          <w:rtl w:val="0"/>
        </w:rPr>
        <w:t xml:space="preserve">Tested third-party vendors' performance, which improved the reliability of integrated systems by 25%.</w:t>
      </w:r>
    </w:p>
    <w:p w:rsidR="00000000" w:rsidDel="00000000" w:rsidP="00000000" w:rsidRDefault="00000000" w:rsidRPr="00000000" w14:paraId="00000012">
      <w:pPr>
        <w:tabs>
          <w:tab w:val="left" w:leader="none" w:pos="938"/>
        </w:tabs>
        <w:ind w:left="180" w:firstLine="0"/>
        <w:rPr>
          <w:sz w:val="21"/>
          <w:szCs w:val="21"/>
        </w:rPr>
      </w:pPr>
      <w:r w:rsidDel="00000000" w:rsidR="00000000" w:rsidRPr="00000000">
        <w:rPr>
          <w:sz w:val="21"/>
          <w:szCs w:val="21"/>
          <w:rtl w:val="0"/>
        </w:rPr>
        <w:t xml:space="preserve">Authored over 300 automated tests.</w:t>
      </w:r>
    </w:p>
    <w:p w:rsidR="00000000" w:rsidDel="00000000" w:rsidP="00000000" w:rsidRDefault="00000000" w:rsidRPr="00000000" w14:paraId="00000013">
      <w:pPr>
        <w:tabs>
          <w:tab w:val="left" w:leader="none" w:pos="938"/>
        </w:tabs>
        <w:ind w:left="180" w:firstLine="0"/>
        <w:rPr>
          <w:sz w:val="21"/>
          <w:szCs w:val="21"/>
        </w:rPr>
      </w:pPr>
      <w:r w:rsidDel="00000000" w:rsidR="00000000" w:rsidRPr="00000000">
        <w:rPr>
          <w:sz w:val="21"/>
          <w:szCs w:val="21"/>
          <w:rtl w:val="0"/>
        </w:rPr>
        <w:t xml:space="preserve">Generated over 500 API tests based on historical requests and database data, increasing API test coverage by 60%.</w:t>
      </w:r>
    </w:p>
    <w:p w:rsidR="00000000" w:rsidDel="00000000" w:rsidP="00000000" w:rsidRDefault="00000000" w:rsidRPr="00000000" w14:paraId="00000014">
      <w:pPr>
        <w:tabs>
          <w:tab w:val="left" w:leader="none" w:pos="938"/>
        </w:tabs>
        <w:ind w:left="180" w:firstLine="0"/>
        <w:rPr>
          <w:sz w:val="21"/>
          <w:szCs w:val="21"/>
        </w:rPr>
      </w:pPr>
      <w:r w:rsidDel="00000000" w:rsidR="00000000" w:rsidRPr="00000000">
        <w:rPr>
          <w:b w:val="1"/>
          <w:sz w:val="21"/>
          <w:szCs w:val="21"/>
          <w:rtl w:val="0"/>
        </w:rPr>
        <w:t xml:space="preserve">Interview process</w:t>
      </w:r>
      <w:r w:rsidDel="00000000" w:rsidR="00000000" w:rsidRPr="00000000">
        <w:rPr>
          <w:sz w:val="21"/>
          <w:szCs w:val="21"/>
          <w:rtl w:val="0"/>
        </w:rPr>
        <w:t xml:space="preserve">: conducting over 150 interviews for W2 positions.</w:t>
      </w:r>
    </w:p>
    <w:p w:rsidR="00000000" w:rsidDel="00000000" w:rsidP="00000000" w:rsidRDefault="00000000" w:rsidRPr="00000000" w14:paraId="00000015">
      <w:pPr>
        <w:tabs>
          <w:tab w:val="left" w:leader="none" w:pos="938"/>
        </w:tabs>
        <w:ind w:left="180" w:firstLine="0"/>
        <w:rPr>
          <w:sz w:val="21"/>
          <w:szCs w:val="21"/>
        </w:rPr>
      </w:pPr>
      <w:r w:rsidDel="00000000" w:rsidR="00000000" w:rsidRPr="00000000">
        <w:rPr>
          <w:b w:val="1"/>
          <w:sz w:val="21"/>
          <w:szCs w:val="21"/>
          <w:rtl w:val="0"/>
        </w:rPr>
        <w:t xml:space="preserve">Onboarding</w:t>
      </w:r>
      <w:r w:rsidDel="00000000" w:rsidR="00000000" w:rsidRPr="00000000">
        <w:rPr>
          <w:sz w:val="21"/>
          <w:szCs w:val="21"/>
          <w:rtl w:val="0"/>
        </w:rPr>
        <w:t xml:space="preserve">: Created extensive onboarding documentation and how-to video tutorials, reducing new team member ramp-up time by 30%. Provided ongoing support and mentorship for automation frameworks.</w:t>
      </w:r>
    </w:p>
    <w:p w:rsidR="00000000" w:rsidDel="00000000" w:rsidP="00000000" w:rsidRDefault="00000000" w:rsidRPr="00000000" w14:paraId="00000016">
      <w:pPr>
        <w:tabs>
          <w:tab w:val="left" w:leader="none" w:pos="938"/>
        </w:tabs>
        <w:ind w:left="180" w:firstLine="0"/>
        <w:rPr>
          <w:sz w:val="21"/>
          <w:szCs w:val="21"/>
        </w:rPr>
      </w:pPr>
      <w:r w:rsidDel="00000000" w:rsidR="00000000" w:rsidRPr="00000000">
        <w:rPr>
          <w:b w:val="1"/>
          <w:sz w:val="21"/>
          <w:szCs w:val="21"/>
          <w:rtl w:val="0"/>
        </w:rPr>
        <w:t xml:space="preserve">Reporting</w:t>
      </w:r>
      <w:r w:rsidDel="00000000" w:rsidR="00000000" w:rsidRPr="00000000">
        <w:rPr>
          <w:sz w:val="21"/>
          <w:szCs w:val="21"/>
          <w:rtl w:val="0"/>
        </w:rPr>
        <w:t xml:space="preserve">: Developed and implemented DORA metrics gathering scripts, integrating data from multiple project management platforms (including Jira, ADO, custom reports) into a centralized reporting chart.</w:t>
      </w:r>
    </w:p>
    <w:p w:rsidR="00000000" w:rsidDel="00000000" w:rsidP="00000000" w:rsidRDefault="00000000" w:rsidRPr="00000000" w14:paraId="00000017">
      <w:pPr>
        <w:tabs>
          <w:tab w:val="left" w:leader="none" w:pos="938"/>
        </w:tabs>
        <w:ind w:left="180" w:firstLine="0"/>
        <w:rPr>
          <w:b w:val="1"/>
          <w:sz w:val="21"/>
          <w:szCs w:val="21"/>
        </w:rPr>
      </w:pPr>
      <w:r w:rsidDel="00000000" w:rsidR="00000000" w:rsidRPr="00000000">
        <w:rPr>
          <w:b w:val="1"/>
          <w:sz w:val="21"/>
          <w:szCs w:val="21"/>
          <w:rtl w:val="0"/>
        </w:rPr>
        <w:t xml:space="preserve">CI/CD</w:t>
      </w:r>
      <w:r w:rsidDel="00000000" w:rsidR="00000000" w:rsidRPr="00000000">
        <w:rPr>
          <w:sz w:val="21"/>
          <w:szCs w:val="21"/>
          <w:rtl w:val="0"/>
        </w:rPr>
        <w:t xml:space="preserve">: Created and configured pipelines for scheduled runs triggered by build process runs. </w:t>
        <w:br w:type="textWrapping"/>
        <w:t xml:space="preserve">DB: SQL, No-SQL.</w:t>
      </w:r>
      <w:r w:rsidDel="00000000" w:rsidR="00000000" w:rsidRPr="00000000">
        <w:rPr>
          <w:rtl w:val="0"/>
        </w:rPr>
      </w:r>
    </w:p>
    <w:p w:rsidR="00000000" w:rsidDel="00000000" w:rsidP="00000000" w:rsidRDefault="00000000" w:rsidRPr="00000000" w14:paraId="00000018">
      <w:pPr>
        <w:spacing w:before="88" w:lineRule="auto"/>
        <w:rPr>
          <w:sz w:val="21"/>
          <w:szCs w:val="21"/>
        </w:rPr>
      </w:pPr>
      <w:r w:rsidDel="00000000" w:rsidR="00000000" w:rsidRPr="00000000">
        <w:rPr>
          <w:rtl w:val="0"/>
        </w:rPr>
      </w:r>
    </w:p>
    <w:p w:rsidR="00000000" w:rsidDel="00000000" w:rsidP="00000000" w:rsidRDefault="00000000" w:rsidRPr="00000000" w14:paraId="00000019">
      <w:pPr>
        <w:ind w:left="104" w:firstLine="0"/>
        <w:rPr>
          <w:sz w:val="24"/>
          <w:szCs w:val="24"/>
        </w:rPr>
      </w:pPr>
      <w:r w:rsidDel="00000000" w:rsidR="00000000" w:rsidRPr="00000000">
        <w:rPr>
          <w:b w:val="1"/>
          <w:sz w:val="24"/>
          <w:szCs w:val="24"/>
          <w:rtl w:val="0"/>
        </w:rPr>
        <w:t xml:space="preserve">Burberry | Lead AQA / SDET / Performance QA</w:t>
      </w:r>
      <w:r w:rsidDel="00000000" w:rsidR="00000000" w:rsidRPr="00000000">
        <w:rPr>
          <w:sz w:val="24"/>
          <w:szCs w:val="24"/>
          <w:rtl w:val="0"/>
        </w:rPr>
        <w:t xml:space="preserve"> | London, UK | Sep 2020 - Oct 2022</w:t>
      </w:r>
    </w:p>
    <w:p w:rsidR="00000000" w:rsidDel="00000000" w:rsidP="00000000" w:rsidRDefault="00000000" w:rsidRPr="00000000" w14:paraId="0000001A">
      <w:pPr>
        <w:tabs>
          <w:tab w:val="left" w:leader="none" w:pos="9581"/>
        </w:tabs>
        <w:spacing w:before="148" w:lineRule="auto"/>
        <w:ind w:left="104" w:firstLine="0"/>
        <w:rPr>
          <w:sz w:val="21"/>
          <w:szCs w:val="21"/>
        </w:rPr>
      </w:pPr>
      <w:hyperlink r:id="rId9">
        <w:r w:rsidDel="00000000" w:rsidR="00000000" w:rsidRPr="00000000">
          <w:rPr>
            <w:b w:val="1"/>
            <w:color w:val="0000ff"/>
            <w:sz w:val="21"/>
            <w:szCs w:val="21"/>
            <w:u w:val="single"/>
            <w:rtl w:val="0"/>
          </w:rPr>
          <w:t xml:space="preserve">https://www.epam.com/</w:t>
        </w:r>
      </w:hyperlink>
      <w:r w:rsidDel="00000000" w:rsidR="00000000" w:rsidRPr="00000000">
        <w:rPr>
          <w:b w:val="1"/>
          <w:color w:val="0000ff"/>
          <w:sz w:val="21"/>
          <w:szCs w:val="21"/>
          <w:rtl w:val="0"/>
        </w:rPr>
        <w:tab/>
      </w:r>
      <w:r w:rsidDel="00000000" w:rsidR="00000000" w:rsidRPr="00000000">
        <w:rPr>
          <w:rtl w:val="0"/>
        </w:rPr>
      </w:r>
    </w:p>
    <w:p w:rsidR="00000000" w:rsidDel="00000000" w:rsidP="00000000" w:rsidRDefault="00000000" w:rsidRPr="00000000" w14:paraId="0000001B">
      <w:pPr>
        <w:tabs>
          <w:tab w:val="left" w:leader="none" w:pos="938"/>
        </w:tabs>
        <w:ind w:left="180" w:firstLine="0"/>
        <w:rPr>
          <w:sz w:val="21"/>
          <w:szCs w:val="21"/>
        </w:rPr>
      </w:pPr>
      <w:r w:rsidDel="00000000" w:rsidR="00000000" w:rsidRPr="00000000">
        <w:rPr>
          <w:b w:val="1"/>
          <w:sz w:val="21"/>
          <w:szCs w:val="21"/>
          <w:rtl w:val="0"/>
        </w:rPr>
        <w:t xml:space="preserve">Automated Testing</w:t>
      </w:r>
      <w:r w:rsidDel="00000000" w:rsidR="00000000" w:rsidRPr="00000000">
        <w:rPr>
          <w:sz w:val="21"/>
          <w:szCs w:val="21"/>
          <w:rtl w:val="0"/>
        </w:rPr>
        <w:t xml:space="preserve">: Increased overall test automation coverage by 65%. Created UI, API, and performance testing frameworks and created system integration tests with serverless functions. (Azure, Logic Apps, Cypress)</w:t>
      </w:r>
    </w:p>
    <w:p w:rsidR="00000000" w:rsidDel="00000000" w:rsidP="00000000" w:rsidRDefault="00000000" w:rsidRPr="00000000" w14:paraId="0000001C">
      <w:pPr>
        <w:tabs>
          <w:tab w:val="left" w:leader="none" w:pos="938"/>
        </w:tabs>
        <w:ind w:left="180" w:firstLine="0"/>
        <w:rPr>
          <w:sz w:val="21"/>
          <w:szCs w:val="21"/>
        </w:rPr>
      </w:pPr>
      <w:r w:rsidDel="00000000" w:rsidR="00000000" w:rsidRPr="00000000">
        <w:rPr>
          <w:b w:val="1"/>
          <w:sz w:val="21"/>
          <w:szCs w:val="21"/>
          <w:rtl w:val="0"/>
        </w:rPr>
        <w:t xml:space="preserve">UI Development</w:t>
      </w:r>
      <w:r w:rsidDel="00000000" w:rsidR="00000000" w:rsidRPr="00000000">
        <w:rPr>
          <w:sz w:val="21"/>
          <w:szCs w:val="21"/>
          <w:rtl w:val="0"/>
        </w:rPr>
        <w:t xml:space="preserve">: Developed and deployed a user interface-driven administrative tool.</w:t>
      </w:r>
    </w:p>
    <w:p w:rsidR="00000000" w:rsidDel="00000000" w:rsidP="00000000" w:rsidRDefault="00000000" w:rsidRPr="00000000" w14:paraId="0000001D">
      <w:pPr>
        <w:tabs>
          <w:tab w:val="left" w:leader="none" w:pos="938"/>
        </w:tabs>
        <w:ind w:left="180" w:firstLine="0"/>
        <w:rPr>
          <w:sz w:val="21"/>
          <w:szCs w:val="21"/>
        </w:rPr>
      </w:pPr>
      <w:r w:rsidDel="00000000" w:rsidR="00000000" w:rsidRPr="00000000">
        <w:rPr>
          <w:b w:val="1"/>
          <w:sz w:val="21"/>
          <w:szCs w:val="21"/>
          <w:rtl w:val="0"/>
        </w:rPr>
        <w:t xml:space="preserve">Team Leadership</w:t>
      </w:r>
      <w:r w:rsidDel="00000000" w:rsidR="00000000" w:rsidRPr="00000000">
        <w:rPr>
          <w:sz w:val="21"/>
          <w:szCs w:val="21"/>
          <w:rtl w:val="0"/>
        </w:rPr>
        <w:t xml:space="preserve">: Successfully managed a team of three, distributed across multiple project teams.</w:t>
      </w:r>
    </w:p>
    <w:p w:rsidR="00000000" w:rsidDel="00000000" w:rsidP="00000000" w:rsidRDefault="00000000" w:rsidRPr="00000000" w14:paraId="0000001E">
      <w:pPr>
        <w:tabs>
          <w:tab w:val="left" w:leader="none" w:pos="938"/>
        </w:tabs>
        <w:ind w:left="180" w:firstLine="0"/>
        <w:rPr>
          <w:sz w:val="21"/>
          <w:szCs w:val="21"/>
        </w:rPr>
      </w:pPr>
      <w:r w:rsidDel="00000000" w:rsidR="00000000" w:rsidRPr="00000000">
        <w:rPr>
          <w:sz w:val="21"/>
          <w:szCs w:val="21"/>
          <w:rtl w:val="0"/>
        </w:rPr>
        <w:t xml:space="preserve">Improved team member retention through effective mentoring, training, and career development initiatives.</w:t>
      </w:r>
    </w:p>
    <w:p w:rsidR="00000000" w:rsidDel="00000000" w:rsidP="00000000" w:rsidRDefault="00000000" w:rsidRPr="00000000" w14:paraId="0000001F">
      <w:pPr>
        <w:tabs>
          <w:tab w:val="left" w:leader="none" w:pos="938"/>
        </w:tabs>
        <w:ind w:left="180" w:firstLine="0"/>
        <w:rPr>
          <w:sz w:val="21"/>
          <w:szCs w:val="21"/>
        </w:rPr>
      </w:pPr>
      <w:r w:rsidDel="00000000" w:rsidR="00000000" w:rsidRPr="00000000">
        <w:rPr>
          <w:sz w:val="21"/>
          <w:szCs w:val="21"/>
          <w:rtl w:val="0"/>
        </w:rPr>
        <w:t xml:space="preserve">Streamlined the hiring and onboarding process, reducing time-to-productivity for new team members by 25%.</w:t>
      </w:r>
    </w:p>
    <w:p w:rsidR="00000000" w:rsidDel="00000000" w:rsidP="00000000" w:rsidRDefault="00000000" w:rsidRPr="00000000" w14:paraId="00000020">
      <w:pPr>
        <w:tabs>
          <w:tab w:val="left" w:leader="none" w:pos="938"/>
        </w:tabs>
        <w:ind w:left="180" w:firstLine="0"/>
        <w:rPr>
          <w:sz w:val="21"/>
          <w:szCs w:val="21"/>
        </w:rPr>
      </w:pPr>
      <w:r w:rsidDel="00000000" w:rsidR="00000000" w:rsidRPr="00000000">
        <w:rPr>
          <w:sz w:val="21"/>
          <w:szCs w:val="21"/>
          <w:rtl w:val="0"/>
        </w:rPr>
        <w:t xml:space="preserve">Performed regular 1:1 meetings and managed performance review and promotion documentation.</w:t>
      </w:r>
    </w:p>
    <w:p w:rsidR="00000000" w:rsidDel="00000000" w:rsidP="00000000" w:rsidRDefault="00000000" w:rsidRPr="00000000" w14:paraId="00000021">
      <w:pPr>
        <w:tabs>
          <w:tab w:val="left" w:leader="none" w:pos="938"/>
        </w:tabs>
        <w:ind w:left="180" w:firstLine="0"/>
        <w:rPr>
          <w:sz w:val="21"/>
          <w:szCs w:val="21"/>
        </w:rPr>
      </w:pPr>
      <w:r w:rsidDel="00000000" w:rsidR="00000000" w:rsidRPr="00000000">
        <w:rPr>
          <w:b w:val="1"/>
          <w:sz w:val="21"/>
          <w:szCs w:val="21"/>
          <w:rtl w:val="0"/>
        </w:rPr>
        <w:t xml:space="preserve">End-to-End (E2E) Testing Coordination</w:t>
      </w:r>
      <w:r w:rsidDel="00000000" w:rsidR="00000000" w:rsidRPr="00000000">
        <w:rPr>
          <w:sz w:val="21"/>
          <w:szCs w:val="21"/>
          <w:rtl w:val="0"/>
        </w:rPr>
        <w:t xml:space="preserve">: Coordinated and executed end-to-end testing across a complex ecosystem involving 12 interconnected projects.</w:t>
      </w:r>
    </w:p>
    <w:p w:rsidR="00000000" w:rsidDel="00000000" w:rsidP="00000000" w:rsidRDefault="00000000" w:rsidRPr="00000000" w14:paraId="00000022">
      <w:pPr>
        <w:tabs>
          <w:tab w:val="left" w:leader="none" w:pos="938"/>
        </w:tabs>
        <w:ind w:left="180" w:firstLine="0"/>
        <w:rPr>
          <w:sz w:val="21"/>
          <w:szCs w:val="21"/>
        </w:rPr>
      </w:pPr>
      <w:r w:rsidDel="00000000" w:rsidR="00000000" w:rsidRPr="00000000">
        <w:rPr>
          <w:b w:val="1"/>
          <w:sz w:val="21"/>
          <w:szCs w:val="21"/>
          <w:rtl w:val="0"/>
        </w:rPr>
        <w:t xml:space="preserve">Monitoring and Support</w:t>
      </w:r>
      <w:r w:rsidDel="00000000" w:rsidR="00000000" w:rsidRPr="00000000">
        <w:rPr>
          <w:sz w:val="21"/>
          <w:szCs w:val="21"/>
          <w:rtl w:val="0"/>
        </w:rPr>
        <w:t xml:space="preserve">: Implemented and maintained comprehensive monitoring dashboards, resulting in a 25% reduction in incident response time.</w:t>
      </w:r>
    </w:p>
    <w:p w:rsidR="00000000" w:rsidDel="00000000" w:rsidP="00000000" w:rsidRDefault="00000000" w:rsidRPr="00000000" w14:paraId="00000023">
      <w:pPr>
        <w:tabs>
          <w:tab w:val="left" w:leader="none" w:pos="938"/>
        </w:tabs>
        <w:ind w:left="180" w:firstLine="0"/>
        <w:rPr>
          <w:sz w:val="21"/>
          <w:szCs w:val="21"/>
        </w:rPr>
      </w:pPr>
      <w:r w:rsidDel="00000000" w:rsidR="00000000" w:rsidRPr="00000000">
        <w:rPr>
          <w:b w:val="1"/>
          <w:sz w:val="21"/>
          <w:szCs w:val="21"/>
          <w:rtl w:val="0"/>
        </w:rPr>
        <w:t xml:space="preserve">Test Strategy and Documentation</w:t>
      </w:r>
      <w:r w:rsidDel="00000000" w:rsidR="00000000" w:rsidRPr="00000000">
        <w:rPr>
          <w:sz w:val="21"/>
          <w:szCs w:val="21"/>
          <w:rtl w:val="0"/>
        </w:rPr>
        <w:t xml:space="preserve">: Developed and implemented a standardized test strategy and documentation framework, improving consistency and efficiency across testing efforts.</w:t>
      </w:r>
    </w:p>
    <w:p w:rsidR="00000000" w:rsidDel="00000000" w:rsidP="00000000" w:rsidRDefault="00000000" w:rsidRPr="00000000" w14:paraId="00000024">
      <w:pPr>
        <w:tabs>
          <w:tab w:val="left" w:leader="none" w:pos="938"/>
        </w:tabs>
        <w:ind w:left="180" w:firstLine="0"/>
        <w:rPr>
          <w:sz w:val="21"/>
          <w:szCs w:val="21"/>
        </w:rPr>
      </w:pPr>
      <w:r w:rsidDel="00000000" w:rsidR="00000000" w:rsidRPr="00000000">
        <w:rPr>
          <w:sz w:val="21"/>
          <w:szCs w:val="21"/>
          <w:rtl w:val="0"/>
        </w:rPr>
        <w:t xml:space="preserve">DB: SQLServer, Cassandra.</w:t>
      </w:r>
    </w:p>
    <w:p w:rsidR="00000000" w:rsidDel="00000000" w:rsidP="00000000" w:rsidRDefault="00000000" w:rsidRPr="00000000" w14:paraId="00000025">
      <w:pPr>
        <w:spacing w:before="158" w:lineRule="auto"/>
        <w:ind w:left="104" w:firstLine="0"/>
        <w:rPr>
          <w:sz w:val="24"/>
          <w:szCs w:val="24"/>
        </w:rPr>
      </w:pPr>
      <w:r w:rsidDel="00000000" w:rsidR="00000000" w:rsidRPr="00000000">
        <w:rPr>
          <w:b w:val="1"/>
          <w:sz w:val="24"/>
          <w:szCs w:val="24"/>
          <w:rtl w:val="0"/>
        </w:rPr>
        <w:t xml:space="preserve">BTi Sportsbook | Lead AQA | </w:t>
      </w:r>
      <w:r w:rsidDel="00000000" w:rsidR="00000000" w:rsidRPr="00000000">
        <w:rPr>
          <w:sz w:val="24"/>
          <w:szCs w:val="24"/>
          <w:rtl w:val="0"/>
        </w:rPr>
        <w:t xml:space="preserve">Tel Aviv, IL | Sep 2019 - Sep 2020</w:t>
      </w:r>
    </w:p>
    <w:p w:rsidR="00000000" w:rsidDel="00000000" w:rsidP="00000000" w:rsidRDefault="00000000" w:rsidRPr="00000000" w14:paraId="00000026">
      <w:pPr>
        <w:tabs>
          <w:tab w:val="left" w:leader="none" w:pos="9559"/>
        </w:tabs>
        <w:spacing w:before="148" w:lineRule="auto"/>
        <w:ind w:left="104" w:firstLine="0"/>
        <w:rPr>
          <w:sz w:val="21"/>
          <w:szCs w:val="21"/>
        </w:rPr>
      </w:pPr>
      <w:hyperlink r:id="rId10">
        <w:r w:rsidDel="00000000" w:rsidR="00000000" w:rsidRPr="00000000">
          <w:rPr>
            <w:b w:val="1"/>
            <w:color w:val="0000ff"/>
            <w:sz w:val="21"/>
            <w:szCs w:val="21"/>
            <w:u w:val="single"/>
            <w:rtl w:val="0"/>
          </w:rPr>
          <w:t xml:space="preserve">http://www.ciklum.com/</w:t>
        </w:r>
      </w:hyperlink>
      <w:r w:rsidDel="00000000" w:rsidR="00000000" w:rsidRPr="00000000">
        <w:rPr>
          <w:color w:val="0000ff"/>
          <w:sz w:val="21"/>
          <w:szCs w:val="21"/>
          <w:rtl w:val="0"/>
        </w:rPr>
        <w:tab/>
      </w:r>
      <w:r w:rsidDel="00000000" w:rsidR="00000000" w:rsidRPr="00000000">
        <w:rPr>
          <w:rtl w:val="0"/>
        </w:rPr>
      </w:r>
    </w:p>
    <w:p w:rsidR="00000000" w:rsidDel="00000000" w:rsidP="00000000" w:rsidRDefault="00000000" w:rsidRPr="00000000" w14:paraId="00000027">
      <w:pPr>
        <w:tabs>
          <w:tab w:val="left" w:leader="none" w:pos="938"/>
        </w:tabs>
        <w:ind w:left="180" w:firstLine="0"/>
        <w:rPr>
          <w:sz w:val="21"/>
          <w:szCs w:val="21"/>
        </w:rPr>
      </w:pPr>
      <w:r w:rsidDel="00000000" w:rsidR="00000000" w:rsidRPr="00000000">
        <w:rPr>
          <w:b w:val="1"/>
          <w:sz w:val="21"/>
          <w:szCs w:val="21"/>
          <w:rtl w:val="0"/>
        </w:rPr>
        <w:t xml:space="preserve">Automation testing</w:t>
      </w:r>
      <w:r w:rsidDel="00000000" w:rsidR="00000000" w:rsidRPr="00000000">
        <w:rPr>
          <w:sz w:val="21"/>
          <w:szCs w:val="21"/>
          <w:rtl w:val="0"/>
        </w:rPr>
        <w:t xml:space="preserve">: I made UI, API, and performance automation tests. I developed a UI framework and created a specific proxy for testing components in different environments. Old tests support.</w:t>
      </w:r>
    </w:p>
    <w:p w:rsidR="00000000" w:rsidDel="00000000" w:rsidP="00000000" w:rsidRDefault="00000000" w:rsidRPr="00000000" w14:paraId="00000028">
      <w:pPr>
        <w:tabs>
          <w:tab w:val="left" w:leader="none" w:pos="938"/>
        </w:tabs>
        <w:ind w:left="180" w:firstLine="0"/>
        <w:rPr>
          <w:sz w:val="21"/>
          <w:szCs w:val="21"/>
        </w:rPr>
      </w:pPr>
      <w:r w:rsidDel="00000000" w:rsidR="00000000" w:rsidRPr="00000000">
        <w:rPr>
          <w:b w:val="1"/>
          <w:sz w:val="21"/>
          <w:szCs w:val="21"/>
          <w:rtl w:val="0"/>
        </w:rPr>
        <w:t xml:space="preserve">UI development</w:t>
      </w:r>
      <w:r w:rsidDel="00000000" w:rsidR="00000000" w:rsidRPr="00000000">
        <w:rPr>
          <w:sz w:val="21"/>
          <w:szCs w:val="21"/>
          <w:rtl w:val="0"/>
        </w:rPr>
        <w:t xml:space="preserve">: I have created a tool for microservices monitoring.</w:t>
      </w:r>
    </w:p>
    <w:p w:rsidR="00000000" w:rsidDel="00000000" w:rsidP="00000000" w:rsidRDefault="00000000" w:rsidRPr="00000000" w14:paraId="00000029">
      <w:pPr>
        <w:tabs>
          <w:tab w:val="left" w:leader="none" w:pos="938"/>
        </w:tabs>
        <w:ind w:left="180" w:firstLine="0"/>
        <w:rPr>
          <w:sz w:val="21"/>
          <w:szCs w:val="21"/>
        </w:rPr>
      </w:pPr>
      <w:r w:rsidDel="00000000" w:rsidR="00000000" w:rsidRPr="00000000">
        <w:rPr>
          <w:b w:val="1"/>
          <w:sz w:val="21"/>
          <w:szCs w:val="21"/>
          <w:rtl w:val="0"/>
        </w:rPr>
        <w:t xml:space="preserve">Management</w:t>
      </w:r>
      <w:r w:rsidDel="00000000" w:rsidR="00000000" w:rsidRPr="00000000">
        <w:rPr>
          <w:sz w:val="21"/>
          <w:szCs w:val="21"/>
          <w:rtl w:val="0"/>
        </w:rPr>
        <w:t xml:space="preserve">: (3 subordinates in two teams): I held 1*1 with subordinates, hired, trained, mentored newcomers, delegated tasks and controlled them, prepared documents for promotion, and the PDP process.</w:t>
      </w:r>
    </w:p>
    <w:p w:rsidR="00000000" w:rsidDel="00000000" w:rsidP="00000000" w:rsidRDefault="00000000" w:rsidRPr="00000000" w14:paraId="0000002A">
      <w:pPr>
        <w:tabs>
          <w:tab w:val="left" w:leader="none" w:pos="938"/>
        </w:tabs>
        <w:ind w:left="180" w:firstLine="0"/>
        <w:rPr>
          <w:sz w:val="21"/>
          <w:szCs w:val="21"/>
        </w:rPr>
      </w:pPr>
      <w:r w:rsidDel="00000000" w:rsidR="00000000" w:rsidRPr="00000000">
        <w:rPr>
          <w:b w:val="1"/>
          <w:sz w:val="21"/>
          <w:szCs w:val="21"/>
          <w:rtl w:val="0"/>
        </w:rPr>
        <w:t xml:space="preserve">Monitoring: </w:t>
      </w:r>
      <w:r w:rsidDel="00000000" w:rsidR="00000000" w:rsidRPr="00000000">
        <w:rPr>
          <w:sz w:val="21"/>
          <w:szCs w:val="21"/>
          <w:rtl w:val="0"/>
        </w:rPr>
        <w:t xml:space="preserve">I created dashboards and log filters.</w:t>
      </w:r>
    </w:p>
    <w:p w:rsidR="00000000" w:rsidDel="00000000" w:rsidP="00000000" w:rsidRDefault="00000000" w:rsidRPr="00000000" w14:paraId="0000002B">
      <w:pPr>
        <w:tabs>
          <w:tab w:val="left" w:leader="none" w:pos="938"/>
        </w:tabs>
        <w:spacing w:before="1" w:lineRule="auto"/>
        <w:ind w:left="180" w:firstLine="0"/>
        <w:rPr>
          <w:sz w:val="21"/>
          <w:szCs w:val="21"/>
        </w:rPr>
      </w:pPr>
      <w:r w:rsidDel="00000000" w:rsidR="00000000" w:rsidRPr="00000000">
        <w:rPr>
          <w:b w:val="1"/>
          <w:sz w:val="21"/>
          <w:szCs w:val="21"/>
          <w:rtl w:val="0"/>
        </w:rPr>
        <w:t xml:space="preserve">Communication</w:t>
      </w:r>
      <w:r w:rsidDel="00000000" w:rsidR="00000000" w:rsidRPr="00000000">
        <w:rPr>
          <w:sz w:val="21"/>
          <w:szCs w:val="21"/>
          <w:rtl w:val="0"/>
        </w:rPr>
        <w:t xml:space="preserve">: I closely cooperated with four teams, three POs, and management.</w:t>
      </w:r>
    </w:p>
    <w:p w:rsidR="00000000" w:rsidDel="00000000" w:rsidP="00000000" w:rsidRDefault="00000000" w:rsidRPr="00000000" w14:paraId="0000002C">
      <w:pPr>
        <w:tabs>
          <w:tab w:val="left" w:leader="none" w:pos="938"/>
        </w:tabs>
        <w:ind w:left="180" w:firstLine="0"/>
        <w:rPr>
          <w:sz w:val="21"/>
          <w:szCs w:val="21"/>
        </w:rPr>
      </w:pPr>
      <w:r w:rsidDel="00000000" w:rsidR="00000000" w:rsidRPr="00000000">
        <w:rPr>
          <w:b w:val="1"/>
          <w:sz w:val="21"/>
          <w:szCs w:val="21"/>
          <w:rtl w:val="0"/>
        </w:rPr>
        <w:t xml:space="preserve">Reporting</w:t>
      </w:r>
      <w:r w:rsidDel="00000000" w:rsidR="00000000" w:rsidRPr="00000000">
        <w:rPr>
          <w:sz w:val="21"/>
          <w:szCs w:val="21"/>
          <w:rtl w:val="0"/>
        </w:rPr>
        <w:t xml:space="preserve">: I showed a demo and updated project reports on Confluence.</w:t>
      </w:r>
    </w:p>
    <w:p w:rsidR="00000000" w:rsidDel="00000000" w:rsidP="00000000" w:rsidRDefault="00000000" w:rsidRPr="00000000" w14:paraId="0000002D">
      <w:pPr>
        <w:rPr>
          <w:sz w:val="21"/>
          <w:szCs w:val="21"/>
        </w:rPr>
      </w:pPr>
      <w:r w:rsidDel="00000000" w:rsidR="00000000" w:rsidRPr="00000000">
        <w:rPr>
          <w:rtl w:val="0"/>
        </w:rPr>
      </w:r>
    </w:p>
    <w:p w:rsidR="00000000" w:rsidDel="00000000" w:rsidP="00000000" w:rsidRDefault="00000000" w:rsidRPr="00000000" w14:paraId="0000002E">
      <w:pPr>
        <w:ind w:left="104" w:firstLine="0"/>
        <w:rPr>
          <w:sz w:val="24"/>
          <w:szCs w:val="24"/>
        </w:rPr>
      </w:pPr>
      <w:r w:rsidDel="00000000" w:rsidR="00000000" w:rsidRPr="00000000">
        <w:rPr>
          <w:b w:val="1"/>
          <w:sz w:val="24"/>
          <w:szCs w:val="24"/>
          <w:rtl w:val="0"/>
        </w:rPr>
        <w:t xml:space="preserve">Thomas Cook | Lead AQA | </w:t>
      </w:r>
      <w:r w:rsidDel="00000000" w:rsidR="00000000" w:rsidRPr="00000000">
        <w:rPr>
          <w:sz w:val="24"/>
          <w:szCs w:val="24"/>
          <w:rtl w:val="0"/>
        </w:rPr>
        <w:t xml:space="preserve">London, UK | Apr 2016 - Sep 2019</w:t>
      </w:r>
    </w:p>
    <w:p w:rsidR="00000000" w:rsidDel="00000000" w:rsidP="00000000" w:rsidRDefault="00000000" w:rsidRPr="00000000" w14:paraId="0000002F">
      <w:pPr>
        <w:tabs>
          <w:tab w:val="left" w:leader="none" w:pos="9355"/>
        </w:tabs>
        <w:spacing w:before="151" w:lineRule="auto"/>
        <w:ind w:left="104" w:firstLine="0"/>
        <w:rPr>
          <w:sz w:val="21"/>
          <w:szCs w:val="21"/>
        </w:rPr>
      </w:pPr>
      <w:hyperlink r:id="rId11">
        <w:r w:rsidDel="00000000" w:rsidR="00000000" w:rsidRPr="00000000">
          <w:rPr>
            <w:b w:val="1"/>
            <w:color w:val="0000ff"/>
            <w:sz w:val="21"/>
            <w:szCs w:val="21"/>
            <w:u w:val="single"/>
            <w:rtl w:val="0"/>
          </w:rPr>
          <w:t xml:space="preserve">http://www.ciklum.com/</w:t>
        </w:r>
      </w:hyperlink>
      <w:r w:rsidDel="00000000" w:rsidR="00000000" w:rsidRPr="00000000">
        <w:rPr>
          <w:color w:val="0000ff"/>
          <w:sz w:val="21"/>
          <w:szCs w:val="21"/>
          <w:rtl w:val="0"/>
        </w:rPr>
        <w:tab/>
      </w:r>
      <w:r w:rsidDel="00000000" w:rsidR="00000000" w:rsidRPr="00000000">
        <w:rPr>
          <w:rtl w:val="0"/>
        </w:rPr>
      </w:r>
    </w:p>
    <w:p w:rsidR="00000000" w:rsidDel="00000000" w:rsidP="00000000" w:rsidRDefault="00000000" w:rsidRPr="00000000" w14:paraId="00000030">
      <w:pPr>
        <w:tabs>
          <w:tab w:val="left" w:leader="none" w:pos="938"/>
        </w:tabs>
        <w:ind w:left="812" w:firstLine="0"/>
        <w:rPr>
          <w:sz w:val="21"/>
          <w:szCs w:val="21"/>
        </w:rPr>
      </w:pPr>
      <w:r w:rsidDel="00000000" w:rsidR="00000000" w:rsidRPr="00000000">
        <w:rPr>
          <w:rtl w:val="0"/>
        </w:rPr>
      </w:r>
    </w:p>
    <w:p w:rsidR="00000000" w:rsidDel="00000000" w:rsidP="00000000" w:rsidRDefault="00000000" w:rsidRPr="00000000" w14:paraId="00000031">
      <w:pPr>
        <w:tabs>
          <w:tab w:val="left" w:leader="none" w:pos="938"/>
        </w:tabs>
        <w:ind w:left="180" w:firstLine="0"/>
        <w:rPr>
          <w:sz w:val="21"/>
          <w:szCs w:val="21"/>
        </w:rPr>
      </w:pPr>
      <w:r w:rsidDel="00000000" w:rsidR="00000000" w:rsidRPr="00000000">
        <w:rPr>
          <w:b w:val="1"/>
          <w:sz w:val="21"/>
          <w:szCs w:val="21"/>
          <w:rtl w:val="0"/>
        </w:rPr>
        <w:t xml:space="preserve">Automation testing</w:t>
      </w:r>
      <w:r w:rsidDel="00000000" w:rsidR="00000000" w:rsidRPr="00000000">
        <w:rPr>
          <w:sz w:val="21"/>
          <w:szCs w:val="21"/>
          <w:rtl w:val="0"/>
        </w:rPr>
        <w:t xml:space="preserve">: I managed the creation of a test automation approach. I created a template for SIT tests. I utilized non-pipeline scripts to automate routine, test, and measure performance. Made UI and API tests.</w:t>
      </w:r>
    </w:p>
    <w:p w:rsidR="00000000" w:rsidDel="00000000" w:rsidP="00000000" w:rsidRDefault="00000000" w:rsidRPr="00000000" w14:paraId="00000032">
      <w:pPr>
        <w:tabs>
          <w:tab w:val="left" w:leader="none" w:pos="938"/>
        </w:tabs>
        <w:ind w:left="180" w:firstLine="0"/>
        <w:rPr>
          <w:sz w:val="21"/>
          <w:szCs w:val="21"/>
        </w:rPr>
      </w:pPr>
      <w:r w:rsidDel="00000000" w:rsidR="00000000" w:rsidRPr="00000000">
        <w:rPr>
          <w:sz w:val="21"/>
          <w:szCs w:val="21"/>
          <w:rtl w:val="0"/>
        </w:rPr>
        <w:t xml:space="preserve">I configured test environments with standalone WireMock that could behave as a proxy or a mock. I configured it via API during a test.</w:t>
      </w:r>
    </w:p>
    <w:p w:rsidR="00000000" w:rsidDel="00000000" w:rsidP="00000000" w:rsidRDefault="00000000" w:rsidRPr="00000000" w14:paraId="00000033">
      <w:pPr>
        <w:tabs>
          <w:tab w:val="left" w:leader="none" w:pos="938"/>
        </w:tabs>
        <w:ind w:left="180" w:firstLine="0"/>
        <w:rPr>
          <w:sz w:val="21"/>
          <w:szCs w:val="21"/>
        </w:rPr>
      </w:pPr>
      <w:r w:rsidDel="00000000" w:rsidR="00000000" w:rsidRPr="00000000">
        <w:rPr>
          <w:b w:val="1"/>
          <w:sz w:val="21"/>
          <w:szCs w:val="21"/>
          <w:rtl w:val="0"/>
        </w:rPr>
        <w:t xml:space="preserve">Development</w:t>
      </w:r>
      <w:r w:rsidDel="00000000" w:rsidR="00000000" w:rsidRPr="00000000">
        <w:rPr>
          <w:sz w:val="21"/>
          <w:szCs w:val="21"/>
          <w:rtl w:val="0"/>
        </w:rPr>
        <w:t xml:space="preserve">: I did Java development tasks and covered them with automation tests (Spring Boot).</w:t>
      </w:r>
    </w:p>
    <w:p w:rsidR="00000000" w:rsidDel="00000000" w:rsidP="00000000" w:rsidRDefault="00000000" w:rsidRPr="00000000" w14:paraId="00000034">
      <w:pPr>
        <w:tabs>
          <w:tab w:val="left" w:leader="none" w:pos="938"/>
        </w:tabs>
        <w:ind w:left="180" w:firstLine="0"/>
        <w:rPr>
          <w:sz w:val="21"/>
          <w:szCs w:val="21"/>
        </w:rPr>
      </w:pPr>
      <w:r w:rsidDel="00000000" w:rsidR="00000000" w:rsidRPr="00000000">
        <w:rPr>
          <w:b w:val="1"/>
          <w:sz w:val="21"/>
          <w:szCs w:val="21"/>
          <w:rtl w:val="0"/>
        </w:rPr>
        <w:t xml:space="preserve">Management: </w:t>
      </w:r>
      <w:r w:rsidDel="00000000" w:rsidR="00000000" w:rsidRPr="00000000">
        <w:rPr>
          <w:sz w:val="21"/>
          <w:szCs w:val="21"/>
          <w:rtl w:val="0"/>
        </w:rPr>
        <w:t xml:space="preserve">(5 subordinates in three teams): I held 1*1 with subordinates, hired, trained, mentored newcomers, delegated tasks and controlled them, prepared documents for promotion, and the PDP process.</w:t>
      </w:r>
    </w:p>
    <w:p w:rsidR="00000000" w:rsidDel="00000000" w:rsidP="00000000" w:rsidRDefault="00000000" w:rsidRPr="00000000" w14:paraId="00000035">
      <w:pPr>
        <w:tabs>
          <w:tab w:val="left" w:leader="none" w:pos="938"/>
        </w:tabs>
        <w:ind w:left="180" w:firstLine="0"/>
        <w:rPr>
          <w:sz w:val="21"/>
          <w:szCs w:val="21"/>
        </w:rPr>
      </w:pPr>
      <w:r w:rsidDel="00000000" w:rsidR="00000000" w:rsidRPr="00000000">
        <w:rPr>
          <w:b w:val="1"/>
          <w:sz w:val="21"/>
          <w:szCs w:val="21"/>
          <w:rtl w:val="0"/>
        </w:rPr>
        <w:t xml:space="preserve">Technical Analysis: </w:t>
      </w:r>
      <w:r w:rsidDel="00000000" w:rsidR="00000000" w:rsidRPr="00000000">
        <w:rPr>
          <w:sz w:val="21"/>
          <w:szCs w:val="21"/>
          <w:rtl w:val="0"/>
        </w:rPr>
        <w:t xml:space="preserve">I did requirements analysis, data structure mappings for integration with 3rd party systems, created acceptance criteria, and acceptance tests.</w:t>
      </w:r>
    </w:p>
    <w:p w:rsidR="00000000" w:rsidDel="00000000" w:rsidP="00000000" w:rsidRDefault="00000000" w:rsidRPr="00000000" w14:paraId="00000036">
      <w:pPr>
        <w:tabs>
          <w:tab w:val="left" w:leader="none" w:pos="938"/>
        </w:tabs>
        <w:ind w:left="180" w:firstLine="0"/>
        <w:rPr>
          <w:sz w:val="21"/>
          <w:szCs w:val="21"/>
        </w:rPr>
      </w:pPr>
      <w:r w:rsidDel="00000000" w:rsidR="00000000" w:rsidRPr="00000000">
        <w:rPr>
          <w:b w:val="1"/>
          <w:sz w:val="21"/>
          <w:szCs w:val="21"/>
          <w:rtl w:val="0"/>
        </w:rPr>
        <w:t xml:space="preserve">Monitoring: </w:t>
      </w:r>
      <w:r w:rsidDel="00000000" w:rsidR="00000000" w:rsidRPr="00000000">
        <w:rPr>
          <w:sz w:val="21"/>
          <w:szCs w:val="21"/>
          <w:rtl w:val="0"/>
        </w:rPr>
        <w:t xml:space="preserve">I created dashboards, alerts, and log filters.</w:t>
      </w:r>
    </w:p>
    <w:p w:rsidR="00000000" w:rsidDel="00000000" w:rsidP="00000000" w:rsidRDefault="00000000" w:rsidRPr="00000000" w14:paraId="00000037">
      <w:pPr>
        <w:tabs>
          <w:tab w:val="left" w:leader="none" w:pos="938"/>
        </w:tabs>
        <w:ind w:left="180" w:firstLine="0"/>
        <w:rPr>
          <w:sz w:val="24"/>
          <w:szCs w:val="24"/>
        </w:rPr>
      </w:pPr>
      <w:r w:rsidDel="00000000" w:rsidR="00000000" w:rsidRPr="00000000">
        <w:rPr>
          <w:b w:val="1"/>
          <w:sz w:val="21"/>
          <w:szCs w:val="21"/>
          <w:rtl w:val="0"/>
        </w:rPr>
        <w:t xml:space="preserve">Knowledge sharing: </w:t>
      </w:r>
      <w:r w:rsidDel="00000000" w:rsidR="00000000" w:rsidRPr="00000000">
        <w:rPr>
          <w:sz w:val="21"/>
          <w:szCs w:val="21"/>
          <w:rtl w:val="0"/>
        </w:rPr>
        <w:t xml:space="preserve">I organized knowledge sharing sessions for the account and gave a speech at the "XP Days 2018" conference. I was a leader of the Integration/E2E guild in the account.</w:t>
      </w:r>
      <w:r w:rsidDel="00000000" w:rsidR="00000000" w:rsidRPr="00000000">
        <w:rPr>
          <w:rtl w:val="0"/>
        </w:rPr>
      </w:r>
    </w:p>
    <w:p w:rsidR="00000000" w:rsidDel="00000000" w:rsidP="00000000" w:rsidRDefault="00000000" w:rsidRPr="00000000" w14:paraId="00000038">
      <w:pPr>
        <w:tabs>
          <w:tab w:val="left" w:leader="none" w:pos="938"/>
        </w:tabs>
        <w:ind w:left="180" w:firstLine="0"/>
        <w:rPr>
          <w:sz w:val="21"/>
          <w:szCs w:val="21"/>
        </w:rPr>
      </w:pPr>
      <w:r w:rsidDel="00000000" w:rsidR="00000000" w:rsidRPr="00000000">
        <w:rPr>
          <w:b w:val="1"/>
          <w:sz w:val="21"/>
          <w:szCs w:val="21"/>
          <w:rtl w:val="0"/>
        </w:rPr>
        <w:t xml:space="preserve">Communication</w:t>
      </w:r>
      <w:r w:rsidDel="00000000" w:rsidR="00000000" w:rsidRPr="00000000">
        <w:rPr>
          <w:sz w:val="21"/>
          <w:szCs w:val="21"/>
          <w:rtl w:val="0"/>
        </w:rPr>
        <w:t xml:space="preserve">: I closely cooperated with four teams: management, support, and stakeholders.</w:t>
      </w:r>
    </w:p>
    <w:p w:rsidR="00000000" w:rsidDel="00000000" w:rsidP="00000000" w:rsidRDefault="00000000" w:rsidRPr="00000000" w14:paraId="00000039">
      <w:pPr>
        <w:tabs>
          <w:tab w:val="left" w:leader="none" w:pos="938"/>
        </w:tabs>
        <w:ind w:left="180" w:firstLine="0"/>
        <w:rPr>
          <w:b w:val="1"/>
          <w:sz w:val="24"/>
          <w:szCs w:val="24"/>
        </w:rPr>
      </w:pPr>
      <w:r w:rsidDel="00000000" w:rsidR="00000000" w:rsidRPr="00000000">
        <w:rPr>
          <w:b w:val="1"/>
          <w:sz w:val="21"/>
          <w:szCs w:val="21"/>
          <w:rtl w:val="0"/>
        </w:rPr>
        <w:t xml:space="preserve">Documentation</w:t>
      </w:r>
      <w:r w:rsidDel="00000000" w:rsidR="00000000" w:rsidRPr="00000000">
        <w:rPr>
          <w:sz w:val="21"/>
          <w:szCs w:val="21"/>
          <w:rtl w:val="0"/>
        </w:rPr>
        <w:t xml:space="preserve">: I created a test strategy, standards, and helped with "Definition of done".</w:t>
      </w:r>
      <w:r w:rsidDel="00000000" w:rsidR="00000000" w:rsidRPr="00000000">
        <w:rPr>
          <w:rtl w:val="0"/>
        </w:rPr>
      </w:r>
    </w:p>
    <w:p w:rsidR="00000000" w:rsidDel="00000000" w:rsidP="00000000" w:rsidRDefault="00000000" w:rsidRPr="00000000" w14:paraId="0000003A">
      <w:pPr>
        <w:rPr>
          <w:sz w:val="21"/>
          <w:szCs w:val="21"/>
        </w:rPr>
      </w:pPr>
      <w:r w:rsidDel="00000000" w:rsidR="00000000" w:rsidRPr="00000000">
        <w:rPr>
          <w:rtl w:val="0"/>
        </w:rPr>
      </w:r>
    </w:p>
    <w:p w:rsidR="00000000" w:rsidDel="00000000" w:rsidP="00000000" w:rsidRDefault="00000000" w:rsidRPr="00000000" w14:paraId="0000003B">
      <w:pPr>
        <w:ind w:left="104" w:firstLine="0"/>
        <w:rPr>
          <w:sz w:val="24"/>
          <w:szCs w:val="24"/>
        </w:rPr>
      </w:pPr>
      <w:r w:rsidDel="00000000" w:rsidR="00000000" w:rsidRPr="00000000">
        <w:rPr>
          <w:b w:val="1"/>
          <w:sz w:val="24"/>
          <w:szCs w:val="24"/>
          <w:rtl w:val="0"/>
        </w:rPr>
        <w:t xml:space="preserve">Harmonic Inc. | Senior AQA Engineer |</w:t>
      </w:r>
      <w:r w:rsidDel="00000000" w:rsidR="00000000" w:rsidRPr="00000000">
        <w:rPr>
          <w:sz w:val="24"/>
          <w:szCs w:val="24"/>
          <w:rtl w:val="0"/>
        </w:rPr>
        <w:t xml:space="preserve"> Tel Aviv, IL | Feb 2014- Apr 2016</w:t>
      </w:r>
    </w:p>
    <w:p w:rsidR="00000000" w:rsidDel="00000000" w:rsidP="00000000" w:rsidRDefault="00000000" w:rsidRPr="00000000" w14:paraId="0000003C">
      <w:pPr>
        <w:spacing w:before="148" w:lineRule="auto"/>
        <w:ind w:left="154" w:firstLine="0"/>
        <w:rPr>
          <w:rFonts w:ascii="Calibri" w:cs="Calibri" w:eastAsia="Calibri" w:hAnsi="Calibri"/>
        </w:rPr>
      </w:pPr>
      <w:hyperlink r:id="rId12">
        <w:r w:rsidDel="00000000" w:rsidR="00000000" w:rsidRPr="00000000">
          <w:rPr>
            <w:rFonts w:ascii="Calibri" w:cs="Calibri" w:eastAsia="Calibri" w:hAnsi="Calibri"/>
            <w:b w:val="1"/>
            <w:color w:val="0000ff"/>
            <w:u w:val="single"/>
            <w:rtl w:val="0"/>
          </w:rPr>
          <w:t xml:space="preserve">http://www.globallogic.com/</w:t>
        </w:r>
      </w:hyperlink>
      <w:r w:rsidDel="00000000" w:rsidR="00000000" w:rsidRPr="00000000">
        <w:rPr>
          <w:rFonts w:ascii="Calibri" w:cs="Calibri" w:eastAsia="Calibri" w:hAnsi="Calibri"/>
          <w:color w:val="0000ff"/>
          <w:rtl w:val="0"/>
        </w:rPr>
        <w:t xml:space="preserve">                                                                                    </w:t>
      </w:r>
      <w:r w:rsidDel="00000000" w:rsidR="00000000" w:rsidRPr="00000000">
        <w:rPr>
          <w:rtl w:val="0"/>
        </w:rPr>
      </w:r>
    </w:p>
    <w:p w:rsidR="00000000" w:rsidDel="00000000" w:rsidP="00000000" w:rsidRDefault="00000000" w:rsidRPr="00000000" w14:paraId="0000003D">
      <w:pPr>
        <w:spacing w:before="150" w:lineRule="auto"/>
        <w:ind w:left="104" w:firstLine="0"/>
        <w:rPr>
          <w:sz w:val="24"/>
          <w:szCs w:val="24"/>
        </w:rPr>
      </w:pPr>
      <w:r w:rsidDel="00000000" w:rsidR="00000000" w:rsidRPr="00000000">
        <w:rPr>
          <w:b w:val="1"/>
          <w:sz w:val="24"/>
          <w:szCs w:val="24"/>
          <w:rtl w:val="0"/>
        </w:rPr>
        <w:t xml:space="preserve">E-life | Senior QA Engineer |</w:t>
      </w:r>
      <w:r w:rsidDel="00000000" w:rsidR="00000000" w:rsidRPr="00000000">
        <w:rPr>
          <w:sz w:val="24"/>
          <w:szCs w:val="24"/>
          <w:rtl w:val="0"/>
        </w:rPr>
        <w:t xml:space="preserve"> Kyiv, UA | Jan 2012 - Feb 2014</w:t>
      </w:r>
    </w:p>
    <w:p w:rsidR="00000000" w:rsidDel="00000000" w:rsidP="00000000" w:rsidRDefault="00000000" w:rsidRPr="00000000" w14:paraId="0000003E">
      <w:pPr>
        <w:spacing w:before="148" w:lineRule="auto"/>
        <w:ind w:left="154" w:firstLine="0"/>
        <w:rPr>
          <w:rFonts w:ascii="Calibri" w:cs="Calibri" w:eastAsia="Calibri" w:hAnsi="Calibri"/>
        </w:rPr>
      </w:pPr>
      <w:hyperlink r:id="rId13">
        <w:r w:rsidDel="00000000" w:rsidR="00000000" w:rsidRPr="00000000">
          <w:rPr>
            <w:rFonts w:ascii="Calibri" w:cs="Calibri" w:eastAsia="Calibri" w:hAnsi="Calibri"/>
            <w:b w:val="1"/>
            <w:color w:val="0000ff"/>
            <w:u w:val="single"/>
            <w:rtl w:val="0"/>
          </w:rPr>
          <w:t xml:space="preserve">http://e-life.com.ua/</w:t>
        </w:r>
      </w:hyperlink>
      <w:r w:rsidDel="00000000" w:rsidR="00000000" w:rsidRPr="00000000">
        <w:rPr>
          <w:rFonts w:ascii="Calibri" w:cs="Calibri" w:eastAsia="Calibri" w:hAnsi="Calibri"/>
          <w:color w:val="0000ff"/>
          <w:rtl w:val="0"/>
        </w:rPr>
        <w:t xml:space="preserve">                                                                                                                    </w:t>
      </w:r>
      <w:r w:rsidDel="00000000" w:rsidR="00000000" w:rsidRPr="00000000">
        <w:rPr>
          <w:rtl w:val="0"/>
        </w:rPr>
      </w:r>
    </w:p>
    <w:p w:rsidR="00000000" w:rsidDel="00000000" w:rsidP="00000000" w:rsidRDefault="00000000" w:rsidRPr="00000000" w14:paraId="0000003F">
      <w:pPr>
        <w:spacing w:before="150" w:lineRule="auto"/>
        <w:ind w:left="104" w:firstLine="0"/>
        <w:rPr>
          <w:sz w:val="24"/>
          <w:szCs w:val="24"/>
        </w:rPr>
      </w:pPr>
      <w:r w:rsidDel="00000000" w:rsidR="00000000" w:rsidRPr="00000000">
        <w:rPr>
          <w:b w:val="1"/>
          <w:sz w:val="24"/>
          <w:szCs w:val="24"/>
          <w:rtl w:val="0"/>
        </w:rPr>
        <w:t xml:space="preserve">USS | Manual tester, Security administrator CA | </w:t>
      </w:r>
      <w:r w:rsidDel="00000000" w:rsidR="00000000" w:rsidRPr="00000000">
        <w:rPr>
          <w:sz w:val="24"/>
          <w:szCs w:val="24"/>
          <w:rtl w:val="0"/>
        </w:rPr>
        <w:t xml:space="preserve">Kyiv, UA | Jul 2010 - Dec 2011</w:t>
      </w:r>
    </w:p>
    <w:p w:rsidR="00000000" w:rsidDel="00000000" w:rsidP="00000000" w:rsidRDefault="00000000" w:rsidRPr="00000000" w14:paraId="00000040">
      <w:pPr>
        <w:spacing w:before="148" w:lineRule="auto"/>
        <w:ind w:left="154" w:firstLine="0"/>
        <w:rPr>
          <w:rFonts w:ascii="Calibri" w:cs="Calibri" w:eastAsia="Calibri" w:hAnsi="Calibri"/>
        </w:rPr>
      </w:pPr>
      <w:hyperlink r:id="rId14">
        <w:r w:rsidDel="00000000" w:rsidR="00000000" w:rsidRPr="00000000">
          <w:rPr>
            <w:rFonts w:ascii="Calibri" w:cs="Calibri" w:eastAsia="Calibri" w:hAnsi="Calibri"/>
            <w:b w:val="1"/>
            <w:color w:val="0000ff"/>
            <w:u w:val="single"/>
            <w:rtl w:val="0"/>
          </w:rPr>
          <w:t xml:space="preserve">http://www.uss.gov.ua</w:t>
        </w:r>
      </w:hyperlink>
      <w:r w:rsidDel="00000000" w:rsidR="00000000" w:rsidRPr="00000000">
        <w:rPr>
          <w:rFonts w:ascii="Calibri" w:cs="Calibri" w:eastAsia="Calibri" w:hAnsi="Calibri"/>
          <w:b w:val="1"/>
          <w:color w:val="0000ff"/>
          <w:u w:val="single"/>
          <w:rtl w:val="0"/>
        </w:rPr>
        <w:t xml:space="preserve">/</w:t>
      </w:r>
      <w:r w:rsidDel="00000000" w:rsidR="00000000" w:rsidRPr="00000000">
        <w:rPr>
          <w:b w:val="1"/>
          <w:sz w:val="24"/>
          <w:szCs w:val="24"/>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41">
      <w:pPr>
        <w:spacing w:before="3" w:lineRule="auto"/>
        <w:ind w:left="1564" w:right="1565" w:firstLine="0"/>
        <w:jc w:val="center"/>
        <w:rPr>
          <w:sz w:val="21"/>
          <w:szCs w:val="21"/>
        </w:rPr>
      </w:pPr>
      <w:r w:rsidDel="00000000" w:rsidR="00000000" w:rsidRPr="00000000">
        <w:rPr>
          <w:b w:val="1"/>
          <w:sz w:val="24"/>
          <w:szCs w:val="24"/>
          <w:rtl w:val="0"/>
        </w:rPr>
        <w:t xml:space="preserve">Education, Certificates, and Courses</w:t>
      </w:r>
      <w:r w:rsidDel="00000000" w:rsidR="00000000" w:rsidRPr="00000000">
        <w:rPr>
          <w:rtl w:val="0"/>
        </w:rPr>
      </w:r>
    </w:p>
    <w:p w:rsidR="00000000" w:rsidDel="00000000" w:rsidP="00000000" w:rsidRDefault="00000000" w:rsidRPr="00000000" w14:paraId="00000042">
      <w:pPr>
        <w:spacing w:before="2" w:lineRule="auto"/>
        <w:rPr>
          <w:sz w:val="21"/>
          <w:szCs w:val="21"/>
        </w:rPr>
      </w:pPr>
      <w:r w:rsidDel="00000000" w:rsidR="00000000" w:rsidRPr="00000000">
        <w:rPr>
          <w:rtl w:val="0"/>
        </w:rPr>
      </w:r>
    </w:p>
    <w:p w:rsidR="00000000" w:rsidDel="00000000" w:rsidP="00000000" w:rsidRDefault="00000000" w:rsidRPr="00000000" w14:paraId="00000043">
      <w:pPr>
        <w:tabs>
          <w:tab w:val="left" w:leader="none" w:pos="1165"/>
          <w:tab w:val="left" w:leader="none" w:pos="1918"/>
          <w:tab w:val="left" w:leader="none" w:pos="3029"/>
          <w:tab w:val="left" w:leader="none" w:pos="4285"/>
          <w:tab w:val="left" w:leader="none" w:pos="5583"/>
          <w:tab w:val="left" w:leader="none" w:pos="6066"/>
          <w:tab w:val="left" w:leader="none" w:pos="7122"/>
          <w:tab w:val="left" w:leader="none" w:pos="8013"/>
          <w:tab w:val="left" w:leader="none" w:pos="10002"/>
        </w:tabs>
        <w:spacing w:line="333" w:lineRule="auto"/>
        <w:ind w:left="812" w:right="108" w:firstLine="0"/>
        <w:rPr>
          <w:sz w:val="21"/>
          <w:szCs w:val="21"/>
        </w:rPr>
      </w:pPr>
      <w:r w:rsidDel="00000000" w:rsidR="00000000" w:rsidRPr="00000000">
        <w:rPr>
          <w:b w:val="1"/>
          <w:sz w:val="21"/>
          <w:szCs w:val="21"/>
          <w:rtl w:val="0"/>
        </w:rPr>
        <w:t xml:space="preserve">Education</w:t>
      </w:r>
      <w:r w:rsidDel="00000000" w:rsidR="00000000" w:rsidRPr="00000000">
        <w:rPr>
          <w:sz w:val="21"/>
          <w:szCs w:val="21"/>
          <w:rtl w:val="0"/>
        </w:rPr>
        <w:t xml:space="preserve">: National Technical University of Ukraine "KPI"</w:t>
      </w:r>
      <w:r w:rsidDel="00000000" w:rsidR="00000000" w:rsidRPr="00000000">
        <w:rPr>
          <w:b w:val="1"/>
          <w:sz w:val="21"/>
          <w:szCs w:val="21"/>
          <w:rtl w:val="0"/>
        </w:rPr>
        <w:t xml:space="preserve">. </w:t>
      </w:r>
      <w:r w:rsidDel="00000000" w:rsidR="00000000" w:rsidRPr="00000000">
        <w:rPr>
          <w:sz w:val="21"/>
          <w:szCs w:val="21"/>
          <w:rtl w:val="0"/>
        </w:rPr>
        <w:t xml:space="preserve">Physico-Technical Institute. "Security of information in computer networks and systems". </w:t>
      </w:r>
      <w:r w:rsidDel="00000000" w:rsidR="00000000" w:rsidRPr="00000000">
        <w:rPr>
          <w:b w:val="1"/>
          <w:sz w:val="21"/>
          <w:szCs w:val="21"/>
          <w:rtl w:val="0"/>
        </w:rPr>
        <w:t xml:space="preserve">Master’s degree in Computer Systems. </w:t>
      </w:r>
      <w:r w:rsidDel="00000000" w:rsidR="00000000" w:rsidRPr="00000000">
        <w:rPr>
          <w:i w:val="1"/>
          <w:sz w:val="21"/>
          <w:szCs w:val="21"/>
          <w:rtl w:val="0"/>
        </w:rPr>
        <w:t xml:space="preserve">(2004-2010)</w:t>
      </w:r>
      <w:r w:rsidDel="00000000" w:rsidR="00000000" w:rsidRPr="00000000">
        <w:rPr>
          <w:b w:val="1"/>
          <w:sz w:val="21"/>
          <w:szCs w:val="21"/>
          <w:rtl w:val="0"/>
        </w:rPr>
        <w:t xml:space="preserve"> </w:t>
        <w:br w:type="textWrapping"/>
        <w:t xml:space="preserve">Courses:</w:t>
      </w:r>
      <w:r w:rsidDel="00000000" w:rsidR="00000000" w:rsidRPr="00000000">
        <w:rPr>
          <w:sz w:val="21"/>
          <w:szCs w:val="21"/>
          <w:rtl w:val="0"/>
        </w:rPr>
        <w:t xml:space="preserve"> K6, DevOps, UI training (2023-4), JS training (2019 Ciklum), Java training (2017 Ciklum), Python training (2016 – Globallogic), Testing training (2011 EPAM).</w:t>
      </w:r>
    </w:p>
    <w:p w:rsidR="00000000" w:rsidDel="00000000" w:rsidP="00000000" w:rsidRDefault="00000000" w:rsidRPr="00000000" w14:paraId="00000044">
      <w:pPr>
        <w:tabs>
          <w:tab w:val="left" w:leader="none" w:pos="1165"/>
          <w:tab w:val="left" w:leader="none" w:pos="1918"/>
          <w:tab w:val="left" w:leader="none" w:pos="3029"/>
          <w:tab w:val="left" w:leader="none" w:pos="4285"/>
          <w:tab w:val="left" w:leader="none" w:pos="5583"/>
          <w:tab w:val="left" w:leader="none" w:pos="6066"/>
          <w:tab w:val="left" w:leader="none" w:pos="7122"/>
          <w:tab w:val="left" w:leader="none" w:pos="8013"/>
          <w:tab w:val="left" w:leader="none" w:pos="10002"/>
        </w:tabs>
        <w:spacing w:line="333" w:lineRule="auto"/>
        <w:ind w:left="812" w:right="108" w:firstLine="0"/>
        <w:rPr>
          <w:b w:val="1"/>
          <w:sz w:val="21"/>
          <w:szCs w:val="21"/>
        </w:rPr>
      </w:pPr>
      <w:r w:rsidDel="00000000" w:rsidR="00000000" w:rsidRPr="00000000">
        <w:rPr>
          <w:b w:val="1"/>
          <w:sz w:val="21"/>
          <w:szCs w:val="21"/>
          <w:rtl w:val="0"/>
        </w:rPr>
        <w:t xml:space="preserve">Certificates:</w:t>
      </w:r>
      <w:r w:rsidDel="00000000" w:rsidR="00000000" w:rsidRPr="00000000">
        <w:rPr>
          <w:b w:val="1"/>
          <w:sz w:val="24"/>
          <w:szCs w:val="24"/>
          <w:rtl w:val="0"/>
        </w:rPr>
        <w:t xml:space="preserve"> </w:t>
      </w:r>
      <w:r w:rsidDel="00000000" w:rsidR="00000000" w:rsidRPr="00000000">
        <w:rPr>
          <w:sz w:val="21"/>
          <w:szCs w:val="21"/>
          <w:rtl w:val="0"/>
        </w:rPr>
        <w:t xml:space="preserve">ISTQB Certified Tester, Advanced Level, </w:t>
      </w:r>
      <w:r w:rsidDel="00000000" w:rsidR="00000000" w:rsidRPr="00000000">
        <w:rPr>
          <w:b w:val="1"/>
          <w:sz w:val="21"/>
          <w:szCs w:val="21"/>
          <w:rtl w:val="0"/>
        </w:rPr>
        <w:t xml:space="preserve">Test Manager</w:t>
      </w:r>
      <w:r w:rsidDel="00000000" w:rsidR="00000000" w:rsidRPr="00000000">
        <w:rPr>
          <w:sz w:val="21"/>
          <w:szCs w:val="21"/>
          <w:rtl w:val="0"/>
        </w:rPr>
        <w:t xml:space="preserve"> (18-CTAL-TM-129173-05)</w:t>
      </w:r>
      <w:r w:rsidDel="00000000" w:rsidR="00000000" w:rsidRPr="00000000">
        <w:rPr>
          <w:rtl w:val="0"/>
        </w:rPr>
      </w:r>
    </w:p>
    <w:p w:rsidR="00000000" w:rsidDel="00000000" w:rsidP="00000000" w:rsidRDefault="00000000" w:rsidRPr="00000000" w14:paraId="00000045">
      <w:pPr>
        <w:tabs>
          <w:tab w:val="left" w:leader="none" w:pos="1165"/>
          <w:tab w:val="left" w:leader="none" w:pos="1918"/>
          <w:tab w:val="left" w:leader="none" w:pos="3029"/>
          <w:tab w:val="left" w:leader="none" w:pos="4285"/>
          <w:tab w:val="left" w:leader="none" w:pos="5583"/>
          <w:tab w:val="left" w:leader="none" w:pos="6066"/>
          <w:tab w:val="left" w:leader="none" w:pos="7122"/>
          <w:tab w:val="left" w:leader="none" w:pos="8013"/>
          <w:tab w:val="left" w:leader="none" w:pos="10002"/>
        </w:tabs>
        <w:spacing w:line="333" w:lineRule="auto"/>
        <w:ind w:left="812" w:right="108" w:firstLine="0"/>
        <w:rPr>
          <w:sz w:val="21"/>
          <w:szCs w:val="21"/>
        </w:rPr>
      </w:pPr>
      <w:r w:rsidDel="00000000" w:rsidR="00000000" w:rsidRPr="00000000">
        <w:rPr>
          <w:b w:val="1"/>
          <w:sz w:val="21"/>
          <w:szCs w:val="21"/>
          <w:rtl w:val="0"/>
        </w:rPr>
        <w:t xml:space="preserve">Speaker </w:t>
      </w:r>
      <w:r w:rsidDel="00000000" w:rsidR="00000000" w:rsidRPr="00000000">
        <w:rPr>
          <w:sz w:val="21"/>
          <w:szCs w:val="21"/>
          <w:rtl w:val="0"/>
        </w:rPr>
        <w:t xml:space="preserve">at the</w:t>
      </w:r>
      <w:r w:rsidDel="00000000" w:rsidR="00000000" w:rsidRPr="00000000">
        <w:rPr>
          <w:b w:val="1"/>
          <w:sz w:val="21"/>
          <w:szCs w:val="21"/>
          <w:rtl w:val="0"/>
        </w:rPr>
        <w:t xml:space="preserve"> "XP Days 2018" conference </w:t>
      </w:r>
      <w:r w:rsidDel="00000000" w:rsidR="00000000" w:rsidRPr="00000000">
        <w:rPr>
          <w:sz w:val="21"/>
          <w:szCs w:val="21"/>
          <w:rtl w:val="0"/>
        </w:rPr>
        <w:t xml:space="preserve">("Microservice Testing With Ease")</w:t>
      </w:r>
    </w:p>
    <w:p w:rsidR="00000000" w:rsidDel="00000000" w:rsidP="00000000" w:rsidRDefault="00000000" w:rsidRPr="00000000" w14:paraId="00000046">
      <w:pPr>
        <w:ind w:left="104.00000000000006" w:right="375"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47">
      <w:pPr>
        <w:ind w:left="104.00000000000006" w:right="375" w:firstLine="0"/>
        <w:jc w:val="center"/>
        <w:rPr>
          <w:sz w:val="21"/>
          <w:szCs w:val="21"/>
        </w:rPr>
      </w:pPr>
      <w:r w:rsidDel="00000000" w:rsidR="00000000" w:rsidRPr="00000000">
        <w:rPr>
          <w:b w:val="1"/>
          <w:sz w:val="24"/>
          <w:szCs w:val="24"/>
          <w:rtl w:val="0"/>
        </w:rPr>
        <w:t xml:space="preserve">Technical Skills</w:t>
      </w:r>
      <w:r w:rsidDel="00000000" w:rsidR="00000000" w:rsidRPr="00000000">
        <w:rPr>
          <w:rtl w:val="0"/>
        </w:rPr>
      </w:r>
    </w:p>
    <w:p w:rsidR="00000000" w:rsidDel="00000000" w:rsidP="00000000" w:rsidRDefault="00000000" w:rsidRPr="00000000" w14:paraId="00000048">
      <w:pPr>
        <w:tabs>
          <w:tab w:val="left" w:leader="none" w:pos="1020"/>
        </w:tabs>
        <w:rPr>
          <w:sz w:val="21"/>
          <w:szCs w:val="21"/>
        </w:rPr>
      </w:pPr>
      <w:r w:rsidDel="00000000" w:rsidR="00000000" w:rsidRPr="00000000">
        <w:rPr>
          <w:sz w:val="21"/>
          <w:szCs w:val="21"/>
          <w:rtl w:val="0"/>
        </w:rPr>
        <w:t xml:space="preserve"> • Tools: Playwright, WebDIO, Selenium WebDriver, Cypress, TestNG, Rest Assured, Jackson, Simple JSON, JUnit, Katalon Studio, Cucumber, Postman, JDBC, MongoDB, PostgreSQL, JMeter, K6, Artillery, pgAdmin, NoSQLBooster, Apache POI, Selenium Grid, AWS, Amazon S3 Bucket, gRPC UI, Confluent Kafka, Mocha, Jasmine, Rabbitmq, Testrail, Kibana, ELK stack, Zephyr, WatchDog, Yeger, Grafana, NewRelic, WireMock, TOSCA.</w:t>
      </w:r>
    </w:p>
    <w:p w:rsidR="00000000" w:rsidDel="00000000" w:rsidP="00000000" w:rsidRDefault="00000000" w:rsidRPr="00000000" w14:paraId="00000049">
      <w:pPr>
        <w:tabs>
          <w:tab w:val="left" w:leader="none" w:pos="1020"/>
        </w:tabs>
        <w:rPr>
          <w:sz w:val="21"/>
          <w:szCs w:val="21"/>
        </w:rPr>
      </w:pPr>
      <w:r w:rsidDel="00000000" w:rsidR="00000000" w:rsidRPr="00000000">
        <w:rPr>
          <w:sz w:val="21"/>
          <w:szCs w:val="21"/>
          <w:rtl w:val="0"/>
        </w:rPr>
        <w:t xml:space="preserve"> • Programming Language and formats: JavaScript, TypeScript, Python, Java, SQL, Groovy, XML, HTML, CSS, JSON, YAML.</w:t>
      </w:r>
    </w:p>
    <w:p w:rsidR="00000000" w:rsidDel="00000000" w:rsidP="00000000" w:rsidRDefault="00000000" w:rsidRPr="00000000" w14:paraId="0000004A">
      <w:pPr>
        <w:tabs>
          <w:tab w:val="left" w:leader="none" w:pos="1020"/>
        </w:tabs>
        <w:rPr>
          <w:sz w:val="21"/>
          <w:szCs w:val="21"/>
        </w:rPr>
      </w:pPr>
      <w:r w:rsidDel="00000000" w:rsidR="00000000" w:rsidRPr="00000000">
        <w:rPr>
          <w:sz w:val="21"/>
          <w:szCs w:val="21"/>
          <w:rtl w:val="0"/>
        </w:rPr>
        <w:t xml:space="preserve"> • Project Management Tools: JIRA, Azure Boards, Microsoft Project,  Asana, Confluence, Slack, Teams, Zephyr, TestRail</w:t>
      </w:r>
    </w:p>
    <w:p w:rsidR="00000000" w:rsidDel="00000000" w:rsidP="00000000" w:rsidRDefault="00000000" w:rsidRPr="00000000" w14:paraId="0000004B">
      <w:pPr>
        <w:tabs>
          <w:tab w:val="left" w:leader="none" w:pos="1020"/>
        </w:tabs>
        <w:rPr>
          <w:sz w:val="21"/>
          <w:szCs w:val="21"/>
        </w:rPr>
      </w:pPr>
      <w:r w:rsidDel="00000000" w:rsidR="00000000" w:rsidRPr="00000000">
        <w:rPr>
          <w:sz w:val="21"/>
          <w:szCs w:val="21"/>
          <w:rtl w:val="0"/>
        </w:rPr>
        <w:t xml:space="preserve"> • Project Build Tools: npm, Yarn, Webpack, Rollup, Maven, Gradle, MSBuild.</w:t>
      </w:r>
    </w:p>
    <w:p w:rsidR="00000000" w:rsidDel="00000000" w:rsidP="00000000" w:rsidRDefault="00000000" w:rsidRPr="00000000" w14:paraId="0000004C">
      <w:pPr>
        <w:tabs>
          <w:tab w:val="left" w:leader="none" w:pos="1020"/>
        </w:tabs>
        <w:rPr>
          <w:sz w:val="21"/>
          <w:szCs w:val="21"/>
        </w:rPr>
      </w:pPr>
      <w:r w:rsidDel="00000000" w:rsidR="00000000" w:rsidRPr="00000000">
        <w:rPr>
          <w:sz w:val="21"/>
          <w:szCs w:val="21"/>
          <w:rtl w:val="0"/>
        </w:rPr>
        <w:t xml:space="preserve"> • CI/CD Tools: Jenkins, GitHub Actions, GitLab CI/CD, CircleCI, Azure Pipelines, AWS CodePipeline.</w:t>
      </w:r>
    </w:p>
    <w:p w:rsidR="00000000" w:rsidDel="00000000" w:rsidP="00000000" w:rsidRDefault="00000000" w:rsidRPr="00000000" w14:paraId="0000004D">
      <w:pPr>
        <w:tabs>
          <w:tab w:val="left" w:leader="none" w:pos="1020"/>
        </w:tabs>
        <w:rPr>
          <w:sz w:val="21"/>
          <w:szCs w:val="21"/>
        </w:rPr>
      </w:pPr>
      <w:r w:rsidDel="00000000" w:rsidR="00000000" w:rsidRPr="00000000">
        <w:rPr>
          <w:sz w:val="21"/>
          <w:szCs w:val="21"/>
          <w:rtl w:val="0"/>
        </w:rPr>
        <w:t xml:space="preserve"> • Databases: MSSQL, PostgreSQL, MySQL, MongoDB, DocumentDB, Oracle, Cassandra.</w:t>
      </w:r>
    </w:p>
    <w:p w:rsidR="00000000" w:rsidDel="00000000" w:rsidP="00000000" w:rsidRDefault="00000000" w:rsidRPr="00000000" w14:paraId="0000004E">
      <w:pPr>
        <w:tabs>
          <w:tab w:val="left" w:leader="none" w:pos="1020"/>
        </w:tabs>
        <w:rPr>
          <w:sz w:val="21"/>
          <w:szCs w:val="21"/>
        </w:rPr>
      </w:pPr>
      <w:r w:rsidDel="00000000" w:rsidR="00000000" w:rsidRPr="00000000">
        <w:rPr>
          <w:sz w:val="21"/>
          <w:szCs w:val="21"/>
          <w:rtl w:val="0"/>
        </w:rPr>
        <w:t xml:space="preserve"> • Version Control: GitHub, GitLab, GIT, SVN.</w:t>
      </w:r>
    </w:p>
    <w:p w:rsidR="00000000" w:rsidDel="00000000" w:rsidP="00000000" w:rsidRDefault="00000000" w:rsidRPr="00000000" w14:paraId="0000004F">
      <w:pPr>
        <w:tabs>
          <w:tab w:val="left" w:leader="none" w:pos="1020"/>
        </w:tabs>
        <w:rPr>
          <w:sz w:val="21"/>
          <w:szCs w:val="21"/>
        </w:rPr>
      </w:pPr>
      <w:r w:rsidDel="00000000" w:rsidR="00000000" w:rsidRPr="00000000">
        <w:rPr>
          <w:sz w:val="21"/>
          <w:szCs w:val="21"/>
          <w:rtl w:val="0"/>
        </w:rPr>
        <w:t xml:space="preserve"> • Operating Systems: Microsoft Windows, Mac OS, Linux, Android, IOS.</w:t>
      </w:r>
    </w:p>
    <w:p w:rsidR="00000000" w:rsidDel="00000000" w:rsidP="00000000" w:rsidRDefault="00000000" w:rsidRPr="00000000" w14:paraId="00000050">
      <w:pPr>
        <w:tabs>
          <w:tab w:val="left" w:leader="none" w:pos="1020"/>
        </w:tabs>
        <w:rPr>
          <w:sz w:val="21"/>
          <w:szCs w:val="21"/>
        </w:rPr>
      </w:pPr>
      <w:r w:rsidDel="00000000" w:rsidR="00000000" w:rsidRPr="00000000">
        <w:rPr>
          <w:sz w:val="21"/>
          <w:szCs w:val="21"/>
          <w:rtl w:val="0"/>
        </w:rPr>
        <w:t xml:space="preserve"> • Methodologies: Agile (Scrum, Kanban), SAFe, Waterflow.</w:t>
      </w:r>
    </w:p>
    <w:p w:rsidR="00000000" w:rsidDel="00000000" w:rsidP="00000000" w:rsidRDefault="00000000" w:rsidRPr="00000000" w14:paraId="00000051">
      <w:pPr>
        <w:tabs>
          <w:tab w:val="left" w:leader="none" w:pos="1020"/>
        </w:tabs>
        <w:rPr>
          <w:sz w:val="21"/>
          <w:szCs w:val="21"/>
        </w:rPr>
      </w:pPr>
      <w:r w:rsidDel="00000000" w:rsidR="00000000" w:rsidRPr="00000000">
        <w:rPr>
          <w:rtl w:val="0"/>
        </w:rPr>
      </w:r>
    </w:p>
    <w:p w:rsidR="00000000" w:rsidDel="00000000" w:rsidP="00000000" w:rsidRDefault="00000000" w:rsidRPr="00000000" w14:paraId="00000052">
      <w:pPr>
        <w:tabs>
          <w:tab w:val="left" w:leader="none" w:pos="1020"/>
        </w:tabs>
        <w:jc w:val="center"/>
        <w:rPr>
          <w:sz w:val="21"/>
          <w:szCs w:val="21"/>
        </w:rPr>
      </w:pPr>
      <w:r w:rsidDel="00000000" w:rsidR="00000000" w:rsidRPr="00000000">
        <w:rPr>
          <w:b w:val="1"/>
          <w:sz w:val="24"/>
          <w:szCs w:val="24"/>
          <w:rtl w:val="0"/>
        </w:rPr>
        <w:t xml:space="preserve">Test Skills</w:t>
      </w:r>
      <w:r w:rsidDel="00000000" w:rsidR="00000000" w:rsidRPr="00000000">
        <w:rPr>
          <w:rtl w:val="0"/>
        </w:rPr>
      </w:r>
    </w:p>
    <w:p w:rsidR="00000000" w:rsidDel="00000000" w:rsidP="00000000" w:rsidRDefault="00000000" w:rsidRPr="00000000" w14:paraId="00000053">
      <w:pPr>
        <w:tabs>
          <w:tab w:val="left" w:leader="none" w:pos="1020"/>
        </w:tabs>
        <w:rPr>
          <w:sz w:val="21"/>
          <w:szCs w:val="21"/>
        </w:rPr>
      </w:pPr>
      <w:r w:rsidDel="00000000" w:rsidR="00000000" w:rsidRPr="00000000">
        <w:rPr>
          <w:sz w:val="21"/>
          <w:szCs w:val="21"/>
          <w:rtl w:val="0"/>
        </w:rPr>
        <w:t xml:space="preserve"> • Test Types &amp; Techniques: Functional Testing, Regression Testing, Integration Testing, System Testing, Exploratory Testing, Black Box Testing, White Box Testing, Non-Functional Testing, Load Testing, Usability Testing, Performance Testing, GUI Testing, Cross-browser Testing, Database Testing, Security Testing, Automation Testing.</w:t>
      </w:r>
    </w:p>
    <w:p w:rsidR="00000000" w:rsidDel="00000000" w:rsidP="00000000" w:rsidRDefault="00000000" w:rsidRPr="00000000" w14:paraId="00000054">
      <w:pPr>
        <w:tabs>
          <w:tab w:val="left" w:leader="none" w:pos="1020"/>
        </w:tabs>
        <w:rPr>
          <w:sz w:val="21"/>
          <w:szCs w:val="21"/>
        </w:rPr>
      </w:pPr>
      <w:r w:rsidDel="00000000" w:rsidR="00000000" w:rsidRPr="00000000">
        <w:rPr>
          <w:sz w:val="21"/>
          <w:szCs w:val="21"/>
          <w:rtl w:val="0"/>
        </w:rPr>
        <w:t xml:space="preserve"> • Testing Methodologies &amp; Strategies: Agile Testing Methods, QA Strategy, Test Planning, Test Implementation, Test Management, Risk Management, Requirement Analysis, Static Testing Methods, Dynamic Testing Methods.</w:t>
      </w:r>
    </w:p>
    <w:p w:rsidR="00000000" w:rsidDel="00000000" w:rsidP="00000000" w:rsidRDefault="00000000" w:rsidRPr="00000000" w14:paraId="00000055">
      <w:pPr>
        <w:tabs>
          <w:tab w:val="left" w:leader="none" w:pos="1020"/>
        </w:tabs>
        <w:rPr>
          <w:sz w:val="21"/>
          <w:szCs w:val="21"/>
        </w:rPr>
      </w:pPr>
      <w:r w:rsidDel="00000000" w:rsidR="00000000" w:rsidRPr="00000000">
        <w:rPr>
          <w:sz w:val="21"/>
          <w:szCs w:val="21"/>
          <w:rtl w:val="0"/>
        </w:rPr>
        <w:t xml:space="preserve"> • Test Design &amp; Execution: Test Case Design, Test Execution, Test Discovery, Test Data Management, Test Coverage, Test Reporting, Bug Tracking, Traceability.</w:t>
      </w:r>
    </w:p>
    <w:p w:rsidR="00000000" w:rsidDel="00000000" w:rsidP="00000000" w:rsidRDefault="00000000" w:rsidRPr="00000000" w14:paraId="00000056">
      <w:pPr>
        <w:tabs>
          <w:tab w:val="left" w:leader="none" w:pos="1020"/>
        </w:tabs>
        <w:rPr>
          <w:sz w:val="21"/>
          <w:szCs w:val="21"/>
        </w:rPr>
      </w:pPr>
      <w:r w:rsidDel="00000000" w:rsidR="00000000" w:rsidRPr="00000000">
        <w:rPr>
          <w:sz w:val="21"/>
          <w:szCs w:val="21"/>
          <w:rtl w:val="0"/>
        </w:rPr>
        <w:t xml:space="preserve"> • Development &amp; Integration: Web Development, Web Architecture, Source Code Management, Code Reviews, Client, Library, Mocks creation, Scripts for statistics and data generation.</w:t>
      </w:r>
    </w:p>
    <w:p w:rsidR="00000000" w:rsidDel="00000000" w:rsidP="00000000" w:rsidRDefault="00000000" w:rsidRPr="00000000" w14:paraId="00000057">
      <w:pPr>
        <w:tabs>
          <w:tab w:val="left" w:leader="none" w:pos="1020"/>
        </w:tabs>
        <w:rPr>
          <w:sz w:val="21"/>
          <w:szCs w:val="21"/>
        </w:rPr>
      </w:pPr>
      <w:r w:rsidDel="00000000" w:rsidR="00000000" w:rsidRPr="00000000">
        <w:rPr>
          <w:rtl w:val="0"/>
        </w:rPr>
      </w:r>
    </w:p>
    <w:p w:rsidR="00000000" w:rsidDel="00000000" w:rsidP="00000000" w:rsidRDefault="00000000" w:rsidRPr="00000000" w14:paraId="00000058">
      <w:pPr>
        <w:tabs>
          <w:tab w:val="left" w:leader="none" w:pos="1020"/>
        </w:tabs>
        <w:spacing w:before="245" w:lineRule="auto"/>
        <w:jc w:val="center"/>
        <w:rPr>
          <w:sz w:val="21"/>
          <w:szCs w:val="21"/>
        </w:rPr>
      </w:pPr>
      <w:r w:rsidDel="00000000" w:rsidR="00000000" w:rsidRPr="00000000">
        <w:rPr>
          <w:b w:val="1"/>
          <w:sz w:val="24"/>
          <w:szCs w:val="24"/>
          <w:rtl w:val="0"/>
        </w:rPr>
        <w:t xml:space="preserve">Soft Skills</w:t>
      </w:r>
      <w:r w:rsidDel="00000000" w:rsidR="00000000" w:rsidRPr="00000000">
        <w:rPr>
          <w:rtl w:val="0"/>
        </w:rPr>
      </w:r>
    </w:p>
    <w:p w:rsidR="00000000" w:rsidDel="00000000" w:rsidP="00000000" w:rsidRDefault="00000000" w:rsidRPr="00000000" w14:paraId="00000059">
      <w:pPr>
        <w:tabs>
          <w:tab w:val="left" w:leader="none" w:pos="1020"/>
        </w:tabs>
        <w:rPr>
          <w:sz w:val="21"/>
          <w:szCs w:val="21"/>
        </w:rPr>
      </w:pPr>
      <w:r w:rsidDel="00000000" w:rsidR="00000000" w:rsidRPr="00000000">
        <w:rPr>
          <w:sz w:val="21"/>
          <w:szCs w:val="21"/>
          <w:rtl w:val="0"/>
        </w:rPr>
        <w:t xml:space="preserve"> • Effective Communication:  I consistently ensure that everyone on the team is on the same page, fostering improved collaboration across all test levels, defect tracking, and understanding user requirements.</w:t>
      </w:r>
    </w:p>
    <w:p w:rsidR="00000000" w:rsidDel="00000000" w:rsidP="00000000" w:rsidRDefault="00000000" w:rsidRPr="00000000" w14:paraId="0000005A">
      <w:pPr>
        <w:tabs>
          <w:tab w:val="left" w:leader="none" w:pos="1020"/>
        </w:tabs>
        <w:rPr>
          <w:sz w:val="21"/>
          <w:szCs w:val="21"/>
        </w:rPr>
      </w:pPr>
      <w:r w:rsidDel="00000000" w:rsidR="00000000" w:rsidRPr="00000000">
        <w:rPr>
          <w:sz w:val="21"/>
          <w:szCs w:val="21"/>
          <w:rtl w:val="0"/>
        </w:rPr>
        <w:t xml:space="preserve"> • Team Leadership:  Part of my responsibilities involved guiding and supporting a team of QA professionals. During critical times, I created a newcomers learning pass, knowledge sharings, hiring processes..</w:t>
      </w:r>
    </w:p>
    <w:p w:rsidR="00000000" w:rsidDel="00000000" w:rsidP="00000000" w:rsidRDefault="00000000" w:rsidRPr="00000000" w14:paraId="0000005B">
      <w:pPr>
        <w:tabs>
          <w:tab w:val="left" w:leader="none" w:pos="1020"/>
        </w:tabs>
        <w:rPr>
          <w:sz w:val="21"/>
          <w:szCs w:val="21"/>
        </w:rPr>
      </w:pPr>
      <w:r w:rsidDel="00000000" w:rsidR="00000000" w:rsidRPr="00000000">
        <w:rPr>
          <w:sz w:val="21"/>
          <w:szCs w:val="21"/>
          <w:rtl w:val="0"/>
        </w:rPr>
        <w:t xml:space="preserve"> • Mentorship: I developed a comprehensive training program and documentation, enhancing their onboarding experience and using the adaptability concepts for smooth transitions. </w:t>
      </w:r>
    </w:p>
    <w:p w:rsidR="00000000" w:rsidDel="00000000" w:rsidP="00000000" w:rsidRDefault="00000000" w:rsidRPr="00000000" w14:paraId="0000005C">
      <w:pPr>
        <w:tabs>
          <w:tab w:val="left" w:leader="none" w:pos="1020"/>
        </w:tabs>
        <w:rPr>
          <w:sz w:val="21"/>
          <w:szCs w:val="21"/>
        </w:rPr>
      </w:pPr>
      <w:r w:rsidDel="00000000" w:rsidR="00000000" w:rsidRPr="00000000">
        <w:rPr>
          <w:sz w:val="21"/>
          <w:szCs w:val="21"/>
          <w:rtl w:val="0"/>
        </w:rPr>
        <w:t xml:space="preserve"> • Collaboration Across Environments:  A significant part of my routine involved coordinating tests across various environments, ensuring seamless functionality. There were projects not connected directly to test environments, I had to organize data synchronization, mocking, and data generation approaches between different teams and organizations.</w:t>
      </w:r>
    </w:p>
    <w:p w:rsidR="00000000" w:rsidDel="00000000" w:rsidP="00000000" w:rsidRDefault="00000000" w:rsidRPr="00000000" w14:paraId="0000005D">
      <w:pPr>
        <w:tabs>
          <w:tab w:val="left" w:leader="none" w:pos="1020"/>
        </w:tabs>
        <w:rPr>
          <w:sz w:val="21"/>
          <w:szCs w:val="21"/>
        </w:rPr>
      </w:pPr>
      <w:r w:rsidDel="00000000" w:rsidR="00000000" w:rsidRPr="00000000">
        <w:rPr>
          <w:sz w:val="21"/>
          <w:szCs w:val="21"/>
          <w:rtl w:val="0"/>
        </w:rPr>
        <w:t xml:space="preserve"> • Collaboration with DevOps: I worked closely with the DevOps teams, set up pipelines, created jobs, worked on CI/CD deployment, automatic data cleaning if tests did not clean it properly, and updated our development practices.</w:t>
      </w:r>
    </w:p>
    <w:p w:rsidR="00000000" w:rsidDel="00000000" w:rsidP="00000000" w:rsidRDefault="00000000" w:rsidRPr="00000000" w14:paraId="0000005E">
      <w:pPr>
        <w:tabs>
          <w:tab w:val="left" w:leader="none" w:pos="1020"/>
        </w:tabs>
        <w:rPr>
          <w:sz w:val="21"/>
          <w:szCs w:val="21"/>
        </w:rPr>
      </w:pPr>
      <w:r w:rsidDel="00000000" w:rsidR="00000000" w:rsidRPr="00000000">
        <w:rPr>
          <w:sz w:val="21"/>
          <w:szCs w:val="21"/>
          <w:rtl w:val="0"/>
        </w:rPr>
        <w:t xml:space="preserve"> • Documentation and Presentation:  Additionally, I created clear and informative pages for feature documentation and presented at QE review meetings to make complex information more understandable. I created statistics dashboards, gathered metrics, created results summaries, and presented all these in demos and KTs..</w:t>
      </w:r>
    </w:p>
    <w:p w:rsidR="00000000" w:rsidDel="00000000" w:rsidP="00000000" w:rsidRDefault="00000000" w:rsidRPr="00000000" w14:paraId="0000005F">
      <w:pPr>
        <w:tabs>
          <w:tab w:val="left" w:leader="none" w:pos="1020"/>
        </w:tabs>
        <w:rPr>
          <w:b w:val="1"/>
          <w:sz w:val="21"/>
          <w:szCs w:val="21"/>
        </w:rPr>
      </w:pPr>
      <w:r w:rsidDel="00000000" w:rsidR="00000000" w:rsidRPr="00000000">
        <w:rPr>
          <w:sz w:val="21"/>
          <w:szCs w:val="21"/>
          <w:rtl w:val="0"/>
        </w:rPr>
        <w:t xml:space="preserve"> • Estimation and Planning: My role is consistently tackling technical challenges, selecting the right tools and technologies, estimating efforts, and playing a key role in test planning and creating test strategy, showcasing my strong problem-solving skills.</w:t>
      </w:r>
      <w:r w:rsidDel="00000000" w:rsidR="00000000" w:rsidRPr="00000000">
        <w:rPr>
          <w:rtl w:val="0"/>
        </w:rPr>
      </w:r>
    </w:p>
    <w:sectPr>
      <w:pgSz w:h="16840" w:w="11910" w:orient="portrait"/>
      <w:pgMar w:bottom="280" w:top="620" w:left="640" w:right="36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www.ciklum.com/" TargetMode="External"/><Relationship Id="rId10" Type="http://schemas.openxmlformats.org/officeDocument/2006/relationships/hyperlink" Target="http://www.ciklum.com/" TargetMode="External"/><Relationship Id="rId13" Type="http://schemas.openxmlformats.org/officeDocument/2006/relationships/hyperlink" Target="http://e-life.com.ua/" TargetMode="External"/><Relationship Id="rId12" Type="http://schemas.openxmlformats.org/officeDocument/2006/relationships/hyperlink" Target="http://www.globallogic.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pam.com/" TargetMode="External"/><Relationship Id="rId14" Type="http://schemas.openxmlformats.org/officeDocument/2006/relationships/hyperlink" Target="http://www.uss.gov.ua/" TargetMode="External"/><Relationship Id="rId5" Type="http://schemas.openxmlformats.org/officeDocument/2006/relationships/styles" Target="styles.xml"/><Relationship Id="rId6" Type="http://schemas.openxmlformats.org/officeDocument/2006/relationships/hyperlink" Target="mailto:igorredkach@gmail.com" TargetMode="External"/><Relationship Id="rId7" Type="http://schemas.openxmlformats.org/officeDocument/2006/relationships/hyperlink" Target="https://www.linkedin.com/in/ihor-redkach/" TargetMode="External"/><Relationship Id="rId8" Type="http://schemas.openxmlformats.org/officeDocument/2006/relationships/hyperlink" Target="https://www.oakstreethealt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2023-12-12T00:00:00Z</vt:lpwstr>
  </property>
  <property fmtid="{D5CDD505-2E9C-101B-9397-08002B2CF9AE}" pid="3" name="Creator">
    <vt:lpwstr>Microsoft® Word for Microsoft 365</vt:lpwstr>
  </property>
  <property fmtid="{D5CDD505-2E9C-101B-9397-08002B2CF9AE}" pid="4" name="LastSaved">
    <vt:lpwstr>2024-12-23T00:00:00Z</vt:lpwstr>
  </property>
  <property fmtid="{D5CDD505-2E9C-101B-9397-08002B2CF9AE}" pid="5" name="Producer">
    <vt:lpwstr>Microsoft® Word for Microsoft 365</vt:lpwstr>
  </property>
</Properties>
</file>