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0B70F6" w14:textId="15918BC6" w:rsidR="00DD2C5F" w:rsidRDefault="00716656" w:rsidP="00B6269A">
      <w:pPr>
        <w:spacing w:line="259" w:lineRule="auto"/>
        <w:ind w:left="0" w:right="1" w:firstLine="0"/>
        <w:jc w:val="center"/>
        <w:rPr>
          <w:color w:val="002060"/>
          <w:sz w:val="40"/>
          <w:szCs w:val="22"/>
        </w:rPr>
      </w:pPr>
      <w:r w:rsidRPr="006F7344">
        <w:rPr>
          <w:color w:val="002060"/>
          <w:sz w:val="40"/>
          <w:szCs w:val="22"/>
        </w:rPr>
        <w:t>AKHIL M</w:t>
      </w:r>
      <w:r w:rsidR="008E5C5A">
        <w:rPr>
          <w:color w:val="002060"/>
          <w:sz w:val="40"/>
          <w:szCs w:val="22"/>
        </w:rPr>
        <w:t>ITTAPALLY</w:t>
      </w:r>
    </w:p>
    <w:p w14:paraId="217A2CB5" w14:textId="0C35CA33" w:rsidR="004022EC" w:rsidRPr="004022EC" w:rsidRDefault="004022EC" w:rsidP="00B6269A">
      <w:pPr>
        <w:spacing w:line="259" w:lineRule="auto"/>
        <w:ind w:left="0" w:right="1" w:firstLine="0"/>
        <w:jc w:val="center"/>
        <w:rPr>
          <w:color w:val="000000" w:themeColor="text1"/>
          <w:sz w:val="44"/>
        </w:rPr>
      </w:pPr>
      <w:hyperlink r:id="rId5" w:history="1">
        <w:r w:rsidRPr="004022EC">
          <w:rPr>
            <w:rStyle w:val="Hyperlink"/>
            <w:color w:val="000000" w:themeColor="text1"/>
            <w:sz w:val="22"/>
            <w:szCs w:val="22"/>
            <w:u w:val="none"/>
          </w:rPr>
          <w:t>akhil.mit.sss@gmail.com</w:t>
        </w:r>
      </w:hyperlink>
      <w:r w:rsidRPr="004022EC">
        <w:rPr>
          <w:color w:val="000000" w:themeColor="text1"/>
          <w:sz w:val="22"/>
          <w:szCs w:val="22"/>
        </w:rPr>
        <w:t xml:space="preserve"> - </w:t>
      </w:r>
      <w:r w:rsidRPr="004022EC">
        <w:rPr>
          <w:color w:val="000000" w:themeColor="text1"/>
          <w:sz w:val="22"/>
          <w:szCs w:val="22"/>
        </w:rPr>
        <w:t>606-229-9047*105</w:t>
      </w:r>
    </w:p>
    <w:p w14:paraId="53B670E3" w14:textId="13CE00B2" w:rsidR="0015410C" w:rsidRPr="00D403B8" w:rsidRDefault="00716656" w:rsidP="005C3C3E">
      <w:pPr>
        <w:pBdr>
          <w:bottom w:val="single" w:sz="12" w:space="4" w:color="auto"/>
        </w:pBdr>
        <w:spacing w:line="259" w:lineRule="auto"/>
        <w:ind w:left="0" w:right="1" w:firstLine="0"/>
        <w:jc w:val="center"/>
      </w:pPr>
      <w:r w:rsidRPr="00716656">
        <w:rPr>
          <w:color w:val="0463C1"/>
          <w:u w:val="single" w:color="0463C1"/>
        </w:rPr>
        <w:t>https://www.linkedin.com/in/akhilmit99/</w:t>
      </w:r>
      <w:r w:rsidR="004F069F">
        <w:rPr>
          <w:b/>
        </w:rPr>
        <w:t xml:space="preserve"> </w:t>
      </w:r>
    </w:p>
    <w:p w14:paraId="3B459E96" w14:textId="2CC94EDB" w:rsidR="006B187D" w:rsidRPr="006F7344" w:rsidRDefault="006F7344" w:rsidP="005C7CAC">
      <w:pPr>
        <w:shd w:val="clear" w:color="auto" w:fill="FFFFFF"/>
        <w:tabs>
          <w:tab w:val="left" w:pos="720"/>
        </w:tabs>
        <w:spacing w:after="0" w:line="240" w:lineRule="auto"/>
        <w:ind w:left="0" w:firstLine="0"/>
        <w:rPr>
          <w:b/>
        </w:rPr>
      </w:pPr>
      <w:r w:rsidRPr="006F7344">
        <w:rPr>
          <w:b/>
        </w:rPr>
        <w:t xml:space="preserve">Professional Summary: Sr Full Stack Java Developer </w:t>
      </w:r>
    </w:p>
    <w:p w14:paraId="52F4F4E4" w14:textId="5B25DCD8" w:rsidR="006B187D" w:rsidRPr="006F7344" w:rsidRDefault="008B2427" w:rsidP="006F7344">
      <w:pPr>
        <w:pStyle w:val="ListParagraph"/>
        <w:numPr>
          <w:ilvl w:val="0"/>
          <w:numId w:val="27"/>
        </w:numPr>
        <w:ind w:left="180"/>
        <w:rPr>
          <w:b/>
          <w:sz w:val="20"/>
          <w:szCs w:val="20"/>
        </w:rPr>
      </w:pPr>
      <w:r>
        <w:rPr>
          <w:b/>
          <w:bCs/>
          <w:sz w:val="20"/>
          <w:szCs w:val="20"/>
        </w:rPr>
        <w:t>Over 9+</w:t>
      </w:r>
      <w:r w:rsidR="006B187D" w:rsidRPr="006F7344">
        <w:rPr>
          <w:b/>
          <w:bCs/>
          <w:sz w:val="20"/>
          <w:szCs w:val="20"/>
        </w:rPr>
        <w:t xml:space="preserve"> years of experience</w:t>
      </w:r>
      <w:r w:rsidR="006B187D" w:rsidRPr="006F7344">
        <w:rPr>
          <w:sz w:val="20"/>
          <w:szCs w:val="20"/>
        </w:rPr>
        <w:t xml:space="preserve"> in Java/J2EE, full Software Development Life Cycle (SDLC), Object-Oriented Programming (OOP), and development/testing of Client/Server, Enterprise, and Web Applications.</w:t>
      </w:r>
      <w:bookmarkStart w:id="0" w:name="_GoBack"/>
      <w:bookmarkEnd w:id="0"/>
    </w:p>
    <w:p w14:paraId="15352909" w14:textId="27353EB8" w:rsidR="007F40B4" w:rsidRPr="006F7344" w:rsidRDefault="006B187D" w:rsidP="006F7344">
      <w:pPr>
        <w:pStyle w:val="ListParagraph"/>
        <w:numPr>
          <w:ilvl w:val="0"/>
          <w:numId w:val="6"/>
        </w:numPr>
        <w:shd w:val="clear" w:color="auto" w:fill="FFFFFF"/>
        <w:tabs>
          <w:tab w:val="left" w:pos="360"/>
        </w:tabs>
        <w:spacing w:before="100" w:beforeAutospacing="1" w:after="100" w:afterAutospacing="1" w:line="240" w:lineRule="auto"/>
        <w:ind w:left="180"/>
        <w:rPr>
          <w:sz w:val="20"/>
          <w:szCs w:val="20"/>
        </w:rPr>
      </w:pPr>
      <w:r w:rsidRPr="006F7344">
        <w:rPr>
          <w:sz w:val="20"/>
          <w:szCs w:val="20"/>
        </w:rPr>
        <w:t xml:space="preserve">Proficient in developing applications using </w:t>
      </w:r>
      <w:r w:rsidRPr="006F7344">
        <w:rPr>
          <w:b/>
          <w:bCs/>
          <w:sz w:val="20"/>
          <w:szCs w:val="20"/>
        </w:rPr>
        <w:t>Waterfall and Agile methodologies</w:t>
      </w:r>
      <w:r w:rsidRPr="006F7344">
        <w:rPr>
          <w:sz w:val="20"/>
          <w:szCs w:val="20"/>
        </w:rPr>
        <w:t xml:space="preserve"> (Scrum, Kanban)</w:t>
      </w:r>
      <w:r w:rsidR="007F40B4" w:rsidRPr="006F7344">
        <w:rPr>
          <w:sz w:val="20"/>
          <w:szCs w:val="20"/>
        </w:rPr>
        <w:t xml:space="preserve"> </w:t>
      </w:r>
      <w:r w:rsidR="007F40B4" w:rsidRPr="00E6362B">
        <w:rPr>
          <w:sz w:val="20"/>
          <w:szCs w:val="20"/>
        </w:rPr>
        <w:t>including Test-Driven Development (TDD) and a strong understanding of Service-Oriented Architecture (SOA).</w:t>
      </w:r>
    </w:p>
    <w:p w14:paraId="1C959441" w14:textId="18B28F6E" w:rsidR="006B187D" w:rsidRPr="006F7344" w:rsidRDefault="006B187D" w:rsidP="006F7344">
      <w:pPr>
        <w:pStyle w:val="ListParagraph"/>
        <w:numPr>
          <w:ilvl w:val="0"/>
          <w:numId w:val="6"/>
        </w:numPr>
        <w:shd w:val="clear" w:color="auto" w:fill="FFFFFF"/>
        <w:tabs>
          <w:tab w:val="left" w:pos="360"/>
        </w:tabs>
        <w:spacing w:before="100" w:beforeAutospacing="1" w:after="100" w:afterAutospacing="1" w:line="240" w:lineRule="auto"/>
        <w:ind w:left="180"/>
        <w:rPr>
          <w:sz w:val="20"/>
          <w:szCs w:val="20"/>
        </w:rPr>
      </w:pPr>
      <w:r w:rsidRPr="006F7344">
        <w:rPr>
          <w:sz w:val="20"/>
          <w:szCs w:val="20"/>
        </w:rPr>
        <w:t>Expertise in Web-based application development using Java/J2EE, JSP, Servlets, JDBC, Struts, Hibernate, Spring Framework (latest version), Web Services, and XML technologies.</w:t>
      </w:r>
    </w:p>
    <w:p w14:paraId="31654A98" w14:textId="48768C9A"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b/>
          <w:bCs/>
          <w:sz w:val="20"/>
          <w:szCs w:val="20"/>
        </w:rPr>
      </w:pPr>
      <w:r w:rsidRPr="006F7344">
        <w:rPr>
          <w:sz w:val="20"/>
          <w:szCs w:val="20"/>
        </w:rPr>
        <w:t xml:space="preserve">Skilled in modern web technologies: </w:t>
      </w:r>
      <w:r w:rsidRPr="006F7344">
        <w:rPr>
          <w:b/>
          <w:bCs/>
          <w:sz w:val="20"/>
          <w:szCs w:val="20"/>
        </w:rPr>
        <w:t>HTML5, CSS3, Bootstrap 5, TypeScript, JavaScript (ES6+), AJAX, JSON, jQuery, and Angular 1</w:t>
      </w:r>
      <w:r w:rsidR="000830EC" w:rsidRPr="006F7344">
        <w:rPr>
          <w:b/>
          <w:bCs/>
          <w:sz w:val="20"/>
          <w:szCs w:val="20"/>
        </w:rPr>
        <w:t>2</w:t>
      </w:r>
      <w:r w:rsidRPr="006F7344">
        <w:rPr>
          <w:b/>
          <w:bCs/>
          <w:sz w:val="20"/>
          <w:szCs w:val="20"/>
        </w:rPr>
        <w:t>.</w:t>
      </w:r>
    </w:p>
    <w:p w14:paraId="15EB7FEA"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b/>
          <w:bCs/>
          <w:sz w:val="20"/>
          <w:szCs w:val="20"/>
        </w:rPr>
      </w:pPr>
      <w:r w:rsidRPr="006F7344">
        <w:rPr>
          <w:sz w:val="20"/>
          <w:szCs w:val="20"/>
        </w:rPr>
        <w:t xml:space="preserve">Proficient in advanced web architecture and frameworks such as </w:t>
      </w:r>
      <w:r w:rsidRPr="006F7344">
        <w:rPr>
          <w:b/>
          <w:bCs/>
          <w:sz w:val="20"/>
          <w:szCs w:val="20"/>
        </w:rPr>
        <w:t>React, Angular, Material UI, Redux Toolkit, Node.js, ECMAScript 6/7, and TypeScript.</w:t>
      </w:r>
    </w:p>
    <w:p w14:paraId="0696ED8E"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Extensive experience configuring back-end applications with </w:t>
      </w:r>
      <w:r w:rsidRPr="006F7344">
        <w:rPr>
          <w:b/>
          <w:bCs/>
          <w:sz w:val="20"/>
          <w:szCs w:val="20"/>
        </w:rPr>
        <w:t>Spring frameworks</w:t>
      </w:r>
      <w:r w:rsidRPr="006F7344">
        <w:rPr>
          <w:sz w:val="20"/>
          <w:szCs w:val="20"/>
        </w:rPr>
        <w:t>, including Spring MVC, Spring Boot (3.x), Spring Batch, Spring ORM, Spring AOP, and Spring Security (OAuth2 and JWT).</w:t>
      </w:r>
    </w:p>
    <w:p w14:paraId="6724273E"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Developed and consumed </w:t>
      </w:r>
      <w:r w:rsidRPr="006F7344">
        <w:rPr>
          <w:b/>
          <w:bCs/>
          <w:sz w:val="20"/>
          <w:szCs w:val="20"/>
        </w:rPr>
        <w:t>SOAP and RESTful</w:t>
      </w:r>
      <w:r w:rsidRPr="006F7344">
        <w:rPr>
          <w:sz w:val="20"/>
          <w:szCs w:val="20"/>
        </w:rPr>
        <w:t xml:space="preserve"> web services using the latest Spring and REST API standards.</w:t>
      </w:r>
    </w:p>
    <w:p w14:paraId="71025A60"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Strong understanding of </w:t>
      </w:r>
      <w:r w:rsidRPr="006F7344">
        <w:rPr>
          <w:b/>
          <w:bCs/>
          <w:sz w:val="20"/>
          <w:szCs w:val="20"/>
        </w:rPr>
        <w:t>Microservices architecture</w:t>
      </w:r>
      <w:r w:rsidRPr="006F7344">
        <w:rPr>
          <w:sz w:val="20"/>
          <w:szCs w:val="20"/>
        </w:rPr>
        <w:t xml:space="preserve"> with </w:t>
      </w:r>
      <w:r w:rsidRPr="006F7344">
        <w:rPr>
          <w:b/>
          <w:bCs/>
          <w:sz w:val="20"/>
          <w:szCs w:val="20"/>
        </w:rPr>
        <w:t>Spring Boot-based services</w:t>
      </w:r>
      <w:r w:rsidRPr="006F7344">
        <w:rPr>
          <w:sz w:val="20"/>
          <w:szCs w:val="20"/>
        </w:rPr>
        <w:t xml:space="preserve">, RESTful APIs, and container orchestration tools like </w:t>
      </w:r>
      <w:r w:rsidRPr="006F7344">
        <w:rPr>
          <w:b/>
          <w:bCs/>
          <w:sz w:val="20"/>
          <w:szCs w:val="20"/>
        </w:rPr>
        <w:t>Kubernetes</w:t>
      </w:r>
      <w:r w:rsidRPr="006F7344">
        <w:rPr>
          <w:sz w:val="20"/>
          <w:szCs w:val="20"/>
        </w:rPr>
        <w:t>.</w:t>
      </w:r>
    </w:p>
    <w:p w14:paraId="02520173"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Designed and implemented </w:t>
      </w:r>
      <w:r w:rsidRPr="006F7344">
        <w:rPr>
          <w:b/>
          <w:bCs/>
          <w:sz w:val="20"/>
          <w:szCs w:val="20"/>
        </w:rPr>
        <w:t>sequential and conditional batch jobs</w:t>
      </w:r>
      <w:r w:rsidRPr="006F7344">
        <w:rPr>
          <w:sz w:val="20"/>
          <w:szCs w:val="20"/>
        </w:rPr>
        <w:t xml:space="preserve"> using the Spring Batch framework.</w:t>
      </w:r>
    </w:p>
    <w:p w14:paraId="1F0E53E6"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Expertise in </w:t>
      </w:r>
      <w:r w:rsidRPr="006F7344">
        <w:rPr>
          <w:b/>
          <w:bCs/>
          <w:sz w:val="20"/>
          <w:szCs w:val="20"/>
        </w:rPr>
        <w:t>Dependency Injection, Spring MVC architecture</w:t>
      </w:r>
      <w:r w:rsidRPr="006F7344">
        <w:rPr>
          <w:sz w:val="20"/>
          <w:szCs w:val="20"/>
        </w:rPr>
        <w:t>, Aspect-Oriented Programming (AOP), and Auto-wiring concepts within Spring frameworks.</w:t>
      </w:r>
    </w:p>
    <w:p w14:paraId="03B55E1A"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Proficient in Object-Relational Mapping (ORM) tools such as </w:t>
      </w:r>
      <w:r w:rsidRPr="006F7344">
        <w:rPr>
          <w:b/>
          <w:bCs/>
          <w:sz w:val="20"/>
          <w:szCs w:val="20"/>
        </w:rPr>
        <w:t>Hibernate (latest version) and JPA</w:t>
      </w:r>
      <w:r w:rsidRPr="006F7344">
        <w:rPr>
          <w:sz w:val="20"/>
          <w:szCs w:val="20"/>
        </w:rPr>
        <w:t>, including configurations and persistence structure development.</w:t>
      </w:r>
    </w:p>
    <w:p w14:paraId="5FE7B0C2"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Experience with J2EE application servers such as </w:t>
      </w:r>
      <w:r w:rsidRPr="006F7344">
        <w:rPr>
          <w:b/>
          <w:bCs/>
          <w:sz w:val="20"/>
          <w:szCs w:val="20"/>
        </w:rPr>
        <w:t>Apache Tomcat 10, JBoss EAP, and IBM WebSphere Liberty</w:t>
      </w:r>
      <w:r w:rsidRPr="006F7344">
        <w:rPr>
          <w:sz w:val="20"/>
          <w:szCs w:val="20"/>
        </w:rPr>
        <w:t>.</w:t>
      </w:r>
    </w:p>
    <w:p w14:paraId="5674EDD9"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Skilled in database management with </w:t>
      </w:r>
      <w:r w:rsidRPr="006F7344">
        <w:rPr>
          <w:b/>
          <w:bCs/>
          <w:sz w:val="20"/>
          <w:szCs w:val="20"/>
        </w:rPr>
        <w:t>Oracle 19c, MySQL 8.0, PostgreSQL, MongoDB 6.0, and IBM Db2</w:t>
      </w:r>
      <w:r w:rsidRPr="006F7344">
        <w:rPr>
          <w:sz w:val="20"/>
          <w:szCs w:val="20"/>
        </w:rPr>
        <w:t>, including tables, views, indexes, stored procedures, triggers, and packages.</w:t>
      </w:r>
    </w:p>
    <w:p w14:paraId="5ED582D5"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Hands-on experience </w:t>
      </w:r>
      <w:r w:rsidRPr="006F7344">
        <w:rPr>
          <w:b/>
          <w:bCs/>
          <w:sz w:val="20"/>
          <w:szCs w:val="20"/>
        </w:rPr>
        <w:t>with NoSQL databases like MongoDB and Cassandra</w:t>
      </w:r>
      <w:r w:rsidRPr="006F7344">
        <w:rPr>
          <w:sz w:val="20"/>
          <w:szCs w:val="20"/>
        </w:rPr>
        <w:t xml:space="preserve"> (latest versions).</w:t>
      </w:r>
    </w:p>
    <w:p w14:paraId="40091FE3"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Proficient in </w:t>
      </w:r>
      <w:r w:rsidRPr="006F7344">
        <w:rPr>
          <w:b/>
          <w:bCs/>
          <w:sz w:val="20"/>
          <w:szCs w:val="20"/>
        </w:rPr>
        <w:t>AWS Solutions</w:t>
      </w:r>
      <w:r w:rsidRPr="006F7344">
        <w:rPr>
          <w:sz w:val="20"/>
          <w:szCs w:val="20"/>
        </w:rPr>
        <w:t xml:space="preserve"> including EC2, S3, Elastic Load Balancer, Auto Scaling Groups, and AWS Lambda.</w:t>
      </w:r>
    </w:p>
    <w:p w14:paraId="391920A1"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Experience deploying Microservices using </w:t>
      </w:r>
      <w:r w:rsidRPr="006F7344">
        <w:rPr>
          <w:b/>
          <w:bCs/>
          <w:sz w:val="20"/>
          <w:szCs w:val="20"/>
        </w:rPr>
        <w:t>Docker containers</w:t>
      </w:r>
      <w:r w:rsidRPr="006F7344">
        <w:rPr>
          <w:sz w:val="20"/>
          <w:szCs w:val="20"/>
        </w:rPr>
        <w:t xml:space="preserve"> and orchestration with </w:t>
      </w:r>
      <w:r w:rsidRPr="006F7344">
        <w:rPr>
          <w:b/>
          <w:bCs/>
          <w:sz w:val="20"/>
          <w:szCs w:val="20"/>
        </w:rPr>
        <w:t>Kubernetes</w:t>
      </w:r>
      <w:r w:rsidRPr="006F7344">
        <w:rPr>
          <w:sz w:val="20"/>
          <w:szCs w:val="20"/>
        </w:rPr>
        <w:t>.</w:t>
      </w:r>
    </w:p>
    <w:p w14:paraId="1405A02D" w14:textId="77777777"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b/>
          <w:bCs/>
          <w:sz w:val="20"/>
          <w:szCs w:val="20"/>
        </w:rPr>
      </w:pPr>
      <w:r w:rsidRPr="006F7344">
        <w:rPr>
          <w:sz w:val="20"/>
          <w:szCs w:val="20"/>
        </w:rPr>
        <w:t xml:space="preserve">Deep knowledge of Core Java concepts, including </w:t>
      </w:r>
      <w:r w:rsidRPr="006F7344">
        <w:rPr>
          <w:b/>
          <w:bCs/>
          <w:sz w:val="20"/>
          <w:szCs w:val="20"/>
        </w:rPr>
        <w:t>OOPs, Multithreading, Interfaces, Abstract Classes, and Collections Framework.</w:t>
      </w:r>
    </w:p>
    <w:p w14:paraId="36DE901A" w14:textId="1A13CA7A"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Skilled in leveraging </w:t>
      </w:r>
      <w:r w:rsidRPr="006F7344">
        <w:rPr>
          <w:b/>
          <w:bCs/>
          <w:sz w:val="20"/>
          <w:szCs w:val="20"/>
        </w:rPr>
        <w:t xml:space="preserve">Java </w:t>
      </w:r>
      <w:r w:rsidR="00FB3799" w:rsidRPr="006F7344">
        <w:rPr>
          <w:b/>
          <w:bCs/>
          <w:sz w:val="20"/>
          <w:szCs w:val="20"/>
        </w:rPr>
        <w:t>11</w:t>
      </w:r>
      <w:r w:rsidRPr="006F7344">
        <w:rPr>
          <w:b/>
          <w:bCs/>
          <w:sz w:val="20"/>
          <w:szCs w:val="20"/>
        </w:rPr>
        <w:t>+ features</w:t>
      </w:r>
      <w:r w:rsidRPr="006F7344">
        <w:rPr>
          <w:sz w:val="20"/>
          <w:szCs w:val="20"/>
        </w:rPr>
        <w:t>, including Lambda expressions, Stream API, Optional, and Functional Interfaces to enhance application performance.</w:t>
      </w:r>
    </w:p>
    <w:p w14:paraId="134B004D" w14:textId="6CFB85C4"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Developed and integrated with RESTful web services </w:t>
      </w:r>
      <w:r w:rsidR="00FB3799" w:rsidRPr="00E6362B">
        <w:rPr>
          <w:sz w:val="20"/>
          <w:szCs w:val="20"/>
        </w:rPr>
        <w:t xml:space="preserve">using </w:t>
      </w:r>
      <w:r w:rsidR="00FB3799" w:rsidRPr="00E6362B">
        <w:rPr>
          <w:b/>
          <w:bCs/>
          <w:sz w:val="20"/>
          <w:szCs w:val="20"/>
        </w:rPr>
        <w:t>Open</w:t>
      </w:r>
      <w:r w:rsidR="00AD58EE" w:rsidRPr="006F7344">
        <w:rPr>
          <w:b/>
          <w:bCs/>
          <w:sz w:val="20"/>
          <w:szCs w:val="20"/>
        </w:rPr>
        <w:t xml:space="preserve"> </w:t>
      </w:r>
      <w:r w:rsidR="00FB3799" w:rsidRPr="00E6362B">
        <w:rPr>
          <w:b/>
          <w:bCs/>
          <w:sz w:val="20"/>
          <w:szCs w:val="20"/>
        </w:rPr>
        <w:t>API/Swagger</w:t>
      </w:r>
      <w:r w:rsidR="00FB3799" w:rsidRPr="00E6362B">
        <w:rPr>
          <w:sz w:val="20"/>
          <w:szCs w:val="20"/>
        </w:rPr>
        <w:t xml:space="preserve">, </w:t>
      </w:r>
      <w:r w:rsidR="00FB3799" w:rsidRPr="00E6362B">
        <w:rPr>
          <w:b/>
          <w:bCs/>
          <w:sz w:val="20"/>
          <w:szCs w:val="20"/>
        </w:rPr>
        <w:t>JSON</w:t>
      </w:r>
      <w:r w:rsidR="00FB3799" w:rsidRPr="00E6362B">
        <w:rPr>
          <w:sz w:val="20"/>
          <w:szCs w:val="20"/>
        </w:rPr>
        <w:t xml:space="preserve">, and </w:t>
      </w:r>
      <w:r w:rsidR="00FB3799" w:rsidRPr="00E6362B">
        <w:rPr>
          <w:b/>
          <w:bCs/>
          <w:sz w:val="20"/>
          <w:szCs w:val="20"/>
        </w:rPr>
        <w:t>XML</w:t>
      </w:r>
      <w:r w:rsidR="00FB3799" w:rsidRPr="00E6362B">
        <w:rPr>
          <w:sz w:val="20"/>
          <w:szCs w:val="20"/>
        </w:rPr>
        <w:t xml:space="preserve"> standards</w:t>
      </w:r>
      <w:r w:rsidRPr="006F7344">
        <w:rPr>
          <w:sz w:val="20"/>
          <w:szCs w:val="20"/>
        </w:rPr>
        <w:t>.</w:t>
      </w:r>
    </w:p>
    <w:p w14:paraId="4A009410" w14:textId="133D06CD" w:rsidR="00FB3799"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Proficient with IDEs such as </w:t>
      </w:r>
      <w:r w:rsidR="00FB3799" w:rsidRPr="00E6362B">
        <w:rPr>
          <w:b/>
          <w:bCs/>
          <w:sz w:val="20"/>
          <w:szCs w:val="20"/>
        </w:rPr>
        <w:t>Eclipse, IntelliJ IDEA, and Visual Studio Code</w:t>
      </w:r>
      <w:r w:rsidR="00FB3799" w:rsidRPr="006F7344">
        <w:rPr>
          <w:b/>
          <w:bCs/>
          <w:sz w:val="20"/>
          <w:szCs w:val="20"/>
        </w:rPr>
        <w:t>.</w:t>
      </w:r>
      <w:r w:rsidR="00FB3799" w:rsidRPr="006F7344">
        <w:rPr>
          <w:sz w:val="20"/>
          <w:szCs w:val="20"/>
        </w:rPr>
        <w:t xml:space="preserve"> </w:t>
      </w:r>
    </w:p>
    <w:p w14:paraId="1380B810" w14:textId="3BDA8A83"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Experienced in testing web services </w:t>
      </w:r>
      <w:r w:rsidR="00FB3799" w:rsidRPr="00E6362B">
        <w:rPr>
          <w:sz w:val="20"/>
          <w:szCs w:val="20"/>
        </w:rPr>
        <w:t xml:space="preserve">using tools like </w:t>
      </w:r>
      <w:r w:rsidR="00FB3799" w:rsidRPr="00E6362B">
        <w:rPr>
          <w:b/>
          <w:bCs/>
          <w:sz w:val="20"/>
          <w:szCs w:val="20"/>
        </w:rPr>
        <w:t>Postman</w:t>
      </w:r>
      <w:r w:rsidR="00FB3799" w:rsidRPr="00E6362B">
        <w:rPr>
          <w:sz w:val="20"/>
          <w:szCs w:val="20"/>
        </w:rPr>
        <w:t xml:space="preserve"> and </w:t>
      </w:r>
      <w:r w:rsidR="00FB3799" w:rsidRPr="00E6362B">
        <w:rPr>
          <w:b/>
          <w:bCs/>
          <w:sz w:val="20"/>
          <w:szCs w:val="20"/>
        </w:rPr>
        <w:t>REST Assured</w:t>
      </w:r>
      <w:r w:rsidR="00FB3799" w:rsidRPr="00E6362B">
        <w:rPr>
          <w:sz w:val="20"/>
          <w:szCs w:val="20"/>
        </w:rPr>
        <w:t xml:space="preserve">, and performance testing with </w:t>
      </w:r>
      <w:r w:rsidR="00FB3799" w:rsidRPr="00E6362B">
        <w:rPr>
          <w:b/>
          <w:bCs/>
          <w:sz w:val="20"/>
          <w:szCs w:val="20"/>
        </w:rPr>
        <w:t>JMeter</w:t>
      </w:r>
      <w:r w:rsidRPr="006F7344">
        <w:rPr>
          <w:sz w:val="20"/>
          <w:szCs w:val="20"/>
        </w:rPr>
        <w:t>.</w:t>
      </w:r>
    </w:p>
    <w:p w14:paraId="78AA2874" w14:textId="3AFB13A2" w:rsidR="006B187D" w:rsidRPr="006F7344" w:rsidRDefault="006B187D" w:rsidP="006F7344">
      <w:pPr>
        <w:pStyle w:val="ListParagraph"/>
        <w:numPr>
          <w:ilvl w:val="0"/>
          <w:numId w:val="6"/>
        </w:numPr>
        <w:shd w:val="clear" w:color="auto" w:fill="FFFFFF"/>
        <w:spacing w:before="100" w:beforeAutospacing="1" w:after="100" w:afterAutospacing="1" w:line="240" w:lineRule="auto"/>
        <w:ind w:left="180"/>
        <w:rPr>
          <w:sz w:val="20"/>
          <w:szCs w:val="20"/>
        </w:rPr>
      </w:pPr>
      <w:r w:rsidRPr="006F7344">
        <w:rPr>
          <w:sz w:val="20"/>
          <w:szCs w:val="20"/>
        </w:rPr>
        <w:t xml:space="preserve">Skilled </w:t>
      </w:r>
      <w:r w:rsidR="00FB3799" w:rsidRPr="00E6362B">
        <w:rPr>
          <w:sz w:val="20"/>
          <w:szCs w:val="20"/>
        </w:rPr>
        <w:t xml:space="preserve">in version control tools such as </w:t>
      </w:r>
      <w:r w:rsidR="00FB3799" w:rsidRPr="00E6362B">
        <w:rPr>
          <w:b/>
          <w:bCs/>
          <w:sz w:val="20"/>
          <w:szCs w:val="20"/>
        </w:rPr>
        <w:t>Git (GitHub/GitLab)</w:t>
      </w:r>
      <w:r w:rsidR="00FB3799" w:rsidRPr="00E6362B">
        <w:rPr>
          <w:sz w:val="20"/>
          <w:szCs w:val="20"/>
        </w:rPr>
        <w:t xml:space="preserve"> and </w:t>
      </w:r>
      <w:r w:rsidR="00FB3799" w:rsidRPr="00E6362B">
        <w:rPr>
          <w:b/>
          <w:bCs/>
          <w:sz w:val="20"/>
          <w:szCs w:val="20"/>
        </w:rPr>
        <w:t>Bitbucket</w:t>
      </w:r>
      <w:r w:rsidR="00FB3799" w:rsidRPr="00E6362B">
        <w:rPr>
          <w:sz w:val="20"/>
          <w:szCs w:val="20"/>
        </w:rPr>
        <w:t xml:space="preserve">, and CI/CD pipelines using </w:t>
      </w:r>
      <w:r w:rsidR="00FB3799" w:rsidRPr="00E6362B">
        <w:rPr>
          <w:b/>
          <w:bCs/>
          <w:sz w:val="20"/>
          <w:szCs w:val="20"/>
        </w:rPr>
        <w:t>Jenkins</w:t>
      </w:r>
    </w:p>
    <w:p w14:paraId="5CE6EEA7" w14:textId="45DDB0CB" w:rsidR="008F06AA" w:rsidRPr="008F06AA" w:rsidRDefault="006B187D" w:rsidP="008F06AA">
      <w:pPr>
        <w:numPr>
          <w:ilvl w:val="0"/>
          <w:numId w:val="6"/>
        </w:numPr>
        <w:spacing w:after="160" w:line="240" w:lineRule="auto"/>
        <w:ind w:left="180"/>
        <w:rPr>
          <w:sz w:val="20"/>
          <w:szCs w:val="20"/>
        </w:rPr>
      </w:pPr>
      <w:r w:rsidRPr="00E6362B">
        <w:rPr>
          <w:sz w:val="20"/>
          <w:szCs w:val="20"/>
        </w:rPr>
        <w:t xml:space="preserve">Expertise in unit testing with </w:t>
      </w:r>
      <w:r w:rsidRPr="00E6362B">
        <w:rPr>
          <w:b/>
          <w:bCs/>
          <w:sz w:val="20"/>
          <w:szCs w:val="20"/>
        </w:rPr>
        <w:t>JUnit 5</w:t>
      </w:r>
      <w:r w:rsidRPr="00E6362B">
        <w:rPr>
          <w:sz w:val="20"/>
          <w:szCs w:val="20"/>
        </w:rPr>
        <w:t xml:space="preserve"> and </w:t>
      </w:r>
      <w:r w:rsidRPr="00E6362B">
        <w:rPr>
          <w:b/>
          <w:bCs/>
          <w:sz w:val="20"/>
          <w:szCs w:val="20"/>
        </w:rPr>
        <w:t>Mockito</w:t>
      </w:r>
      <w:r w:rsidRPr="00E6362B">
        <w:rPr>
          <w:sz w:val="20"/>
          <w:szCs w:val="20"/>
        </w:rPr>
        <w:t xml:space="preserve">, as well as integration, smoke, and system testing using </w:t>
      </w:r>
      <w:r w:rsidRPr="00E6362B">
        <w:rPr>
          <w:b/>
          <w:bCs/>
          <w:sz w:val="20"/>
          <w:szCs w:val="20"/>
        </w:rPr>
        <w:t>Selenium WebDriver</w:t>
      </w:r>
      <w:r w:rsidRPr="00E6362B">
        <w:rPr>
          <w:sz w:val="20"/>
          <w:szCs w:val="20"/>
        </w:rPr>
        <w:t xml:space="preserve"> and </w:t>
      </w:r>
      <w:r w:rsidRPr="00E6362B">
        <w:rPr>
          <w:b/>
          <w:bCs/>
          <w:sz w:val="20"/>
          <w:szCs w:val="20"/>
        </w:rPr>
        <w:t>Cucumber</w:t>
      </w:r>
      <w:r w:rsidRPr="00E6362B">
        <w:rPr>
          <w:sz w:val="20"/>
          <w:szCs w:val="20"/>
        </w:rPr>
        <w:t>.</w:t>
      </w:r>
    </w:p>
    <w:p w14:paraId="5CBEB441" w14:textId="54A253B2" w:rsidR="00125D64" w:rsidRPr="00A21BC2" w:rsidRDefault="004F069F" w:rsidP="005C7CAC">
      <w:pPr>
        <w:pBdr>
          <w:top w:val="single" w:sz="12" w:space="1" w:color="auto"/>
        </w:pBdr>
        <w:shd w:val="clear" w:color="auto" w:fill="FFFFFF"/>
        <w:tabs>
          <w:tab w:val="left" w:pos="0"/>
        </w:tabs>
        <w:spacing w:after="0" w:line="240" w:lineRule="auto"/>
        <w:ind w:left="0" w:firstLine="0"/>
        <w:rPr>
          <w:b/>
          <w:u w:val="single"/>
        </w:rPr>
      </w:pPr>
      <w:r w:rsidRPr="005C7CAC">
        <w:rPr>
          <w:b/>
          <w:u w:val="single"/>
        </w:rPr>
        <w:t xml:space="preserve">TECHNICAL SKILLS: </w:t>
      </w:r>
    </w:p>
    <w:tbl>
      <w:tblPr>
        <w:tblStyle w:val="TableGrid"/>
        <w:tblW w:w="10546" w:type="dxa"/>
        <w:jc w:val="center"/>
        <w:tblLook w:val="04A0" w:firstRow="1" w:lastRow="0" w:firstColumn="1" w:lastColumn="0" w:noHBand="0" w:noVBand="1"/>
      </w:tblPr>
      <w:tblGrid>
        <w:gridCol w:w="3094"/>
        <w:gridCol w:w="7452"/>
      </w:tblGrid>
      <w:tr w:rsidR="005D6A1C" w:rsidRPr="005D6A1C" w14:paraId="7EBFA24F" w14:textId="77777777" w:rsidTr="0085521D">
        <w:trPr>
          <w:trHeight w:val="316"/>
          <w:jc w:val="center"/>
        </w:trPr>
        <w:tc>
          <w:tcPr>
            <w:tcW w:w="3094" w:type="dxa"/>
            <w:tcBorders>
              <w:top w:val="single" w:sz="4" w:space="0" w:color="auto"/>
              <w:left w:val="single" w:sz="4" w:space="0" w:color="auto"/>
              <w:bottom w:val="single" w:sz="4" w:space="0" w:color="auto"/>
              <w:right w:val="single" w:sz="4" w:space="0" w:color="auto"/>
            </w:tcBorders>
            <w:hideMark/>
          </w:tcPr>
          <w:p w14:paraId="1007386E" w14:textId="77777777" w:rsidR="005D6A1C" w:rsidRPr="005D6A1C" w:rsidRDefault="005D6A1C" w:rsidP="008F06AA">
            <w:pPr>
              <w:spacing w:after="0" w:line="259" w:lineRule="auto"/>
              <w:ind w:left="0" w:firstLine="0"/>
              <w:jc w:val="left"/>
              <w:rPr>
                <w:b/>
                <w:sz w:val="20"/>
                <w:szCs w:val="20"/>
              </w:rPr>
            </w:pPr>
            <w:r w:rsidRPr="005D6A1C">
              <w:rPr>
                <w:b/>
                <w:sz w:val="20"/>
                <w:szCs w:val="20"/>
              </w:rPr>
              <w:t>Languages</w:t>
            </w:r>
          </w:p>
        </w:tc>
        <w:tc>
          <w:tcPr>
            <w:tcW w:w="7452" w:type="dxa"/>
            <w:tcBorders>
              <w:top w:val="single" w:sz="4" w:space="0" w:color="auto"/>
              <w:left w:val="single" w:sz="4" w:space="0" w:color="auto"/>
              <w:bottom w:val="single" w:sz="4" w:space="0" w:color="auto"/>
              <w:right w:val="single" w:sz="4" w:space="0" w:color="auto"/>
            </w:tcBorders>
            <w:hideMark/>
          </w:tcPr>
          <w:p w14:paraId="000C9BBF" w14:textId="6C209D60" w:rsidR="005D6A1C" w:rsidRPr="005D6A1C" w:rsidRDefault="005D6A1C" w:rsidP="008F06AA">
            <w:pPr>
              <w:spacing w:after="0" w:line="259" w:lineRule="auto"/>
              <w:ind w:left="0" w:firstLine="0"/>
              <w:jc w:val="left"/>
              <w:rPr>
                <w:sz w:val="20"/>
                <w:szCs w:val="20"/>
              </w:rPr>
            </w:pPr>
            <w:r w:rsidRPr="005D6A1C">
              <w:rPr>
                <w:sz w:val="20"/>
                <w:szCs w:val="20"/>
              </w:rPr>
              <w:t xml:space="preserve">C, C++, Java 8, </w:t>
            </w:r>
            <w:r w:rsidR="005F461A" w:rsidRPr="006F7344">
              <w:rPr>
                <w:sz w:val="20"/>
                <w:szCs w:val="20"/>
              </w:rPr>
              <w:t>11,17</w:t>
            </w:r>
            <w:r w:rsidRPr="005D6A1C">
              <w:rPr>
                <w:sz w:val="20"/>
                <w:szCs w:val="20"/>
              </w:rPr>
              <w:t>, JavaScript, SQL, PL/SQL, UML</w:t>
            </w:r>
          </w:p>
        </w:tc>
      </w:tr>
      <w:tr w:rsidR="005D6A1C" w:rsidRPr="005D6A1C" w14:paraId="6161D656" w14:textId="77777777" w:rsidTr="0085521D">
        <w:trPr>
          <w:trHeight w:val="466"/>
          <w:jc w:val="center"/>
        </w:trPr>
        <w:tc>
          <w:tcPr>
            <w:tcW w:w="3094" w:type="dxa"/>
            <w:tcBorders>
              <w:top w:val="single" w:sz="4" w:space="0" w:color="auto"/>
              <w:left w:val="single" w:sz="4" w:space="0" w:color="auto"/>
              <w:bottom w:val="single" w:sz="4" w:space="0" w:color="auto"/>
              <w:right w:val="single" w:sz="4" w:space="0" w:color="auto"/>
            </w:tcBorders>
            <w:hideMark/>
          </w:tcPr>
          <w:p w14:paraId="18C2AC2F" w14:textId="77777777" w:rsidR="005D6A1C" w:rsidRPr="005D6A1C" w:rsidRDefault="005D6A1C" w:rsidP="008F06AA">
            <w:pPr>
              <w:spacing w:after="0" w:line="259" w:lineRule="auto"/>
              <w:ind w:left="0" w:firstLine="0"/>
              <w:jc w:val="left"/>
              <w:rPr>
                <w:b/>
                <w:sz w:val="20"/>
                <w:szCs w:val="20"/>
              </w:rPr>
            </w:pPr>
            <w:r w:rsidRPr="005D6A1C">
              <w:rPr>
                <w:b/>
                <w:sz w:val="20"/>
                <w:szCs w:val="20"/>
              </w:rPr>
              <w:t>Tools and Framework</w:t>
            </w:r>
          </w:p>
        </w:tc>
        <w:tc>
          <w:tcPr>
            <w:tcW w:w="7452" w:type="dxa"/>
            <w:tcBorders>
              <w:top w:val="single" w:sz="4" w:space="0" w:color="auto"/>
              <w:left w:val="single" w:sz="4" w:space="0" w:color="auto"/>
              <w:bottom w:val="single" w:sz="4" w:space="0" w:color="auto"/>
              <w:right w:val="single" w:sz="4" w:space="0" w:color="auto"/>
            </w:tcBorders>
            <w:hideMark/>
          </w:tcPr>
          <w:p w14:paraId="7F545585" w14:textId="77777777" w:rsidR="005D6A1C" w:rsidRPr="005D6A1C" w:rsidRDefault="005D6A1C" w:rsidP="008F06AA">
            <w:pPr>
              <w:spacing w:after="0" w:line="259" w:lineRule="auto"/>
              <w:ind w:left="0" w:firstLine="0"/>
              <w:jc w:val="left"/>
              <w:rPr>
                <w:sz w:val="20"/>
                <w:szCs w:val="20"/>
              </w:rPr>
            </w:pPr>
            <w:r w:rsidRPr="005D6A1C">
              <w:rPr>
                <w:sz w:val="20"/>
                <w:szCs w:val="20"/>
              </w:rPr>
              <w:t>JSP, Servlets, JDBC, Struts, Hibernate, Spring, Spring Boot, Spring MVC, Junit, Spring Security, Spring Batch</w:t>
            </w:r>
          </w:p>
        </w:tc>
      </w:tr>
      <w:tr w:rsidR="005D6A1C" w:rsidRPr="005D6A1C" w14:paraId="7682876E" w14:textId="77777777" w:rsidTr="0085521D">
        <w:trPr>
          <w:trHeight w:val="289"/>
          <w:jc w:val="center"/>
        </w:trPr>
        <w:tc>
          <w:tcPr>
            <w:tcW w:w="3094" w:type="dxa"/>
            <w:tcBorders>
              <w:top w:val="single" w:sz="4" w:space="0" w:color="auto"/>
              <w:left w:val="single" w:sz="4" w:space="0" w:color="auto"/>
              <w:bottom w:val="single" w:sz="4" w:space="0" w:color="auto"/>
              <w:right w:val="single" w:sz="4" w:space="0" w:color="auto"/>
            </w:tcBorders>
            <w:hideMark/>
          </w:tcPr>
          <w:p w14:paraId="01688760" w14:textId="77777777" w:rsidR="005D6A1C" w:rsidRPr="005D6A1C" w:rsidRDefault="005D6A1C" w:rsidP="008F06AA">
            <w:pPr>
              <w:spacing w:after="0" w:line="259" w:lineRule="auto"/>
              <w:ind w:left="0" w:firstLine="0"/>
              <w:jc w:val="left"/>
              <w:rPr>
                <w:b/>
                <w:sz w:val="20"/>
                <w:szCs w:val="20"/>
              </w:rPr>
            </w:pPr>
            <w:r w:rsidRPr="005D6A1C">
              <w:rPr>
                <w:b/>
                <w:sz w:val="20"/>
                <w:szCs w:val="20"/>
              </w:rPr>
              <w:t>Build Tools</w:t>
            </w:r>
          </w:p>
        </w:tc>
        <w:tc>
          <w:tcPr>
            <w:tcW w:w="7452" w:type="dxa"/>
            <w:tcBorders>
              <w:top w:val="single" w:sz="4" w:space="0" w:color="auto"/>
              <w:left w:val="single" w:sz="4" w:space="0" w:color="auto"/>
              <w:bottom w:val="single" w:sz="4" w:space="0" w:color="auto"/>
              <w:right w:val="single" w:sz="4" w:space="0" w:color="auto"/>
            </w:tcBorders>
            <w:hideMark/>
          </w:tcPr>
          <w:p w14:paraId="221E1118" w14:textId="77777777" w:rsidR="005D6A1C" w:rsidRPr="005D6A1C" w:rsidRDefault="005D6A1C" w:rsidP="008F06AA">
            <w:pPr>
              <w:spacing w:after="0" w:line="259" w:lineRule="auto"/>
              <w:ind w:left="0" w:firstLine="0"/>
              <w:jc w:val="left"/>
              <w:rPr>
                <w:bCs/>
                <w:sz w:val="20"/>
                <w:szCs w:val="20"/>
              </w:rPr>
            </w:pPr>
            <w:r w:rsidRPr="005D6A1C">
              <w:rPr>
                <w:sz w:val="20"/>
                <w:szCs w:val="20"/>
              </w:rPr>
              <w:t>ANT, Maven, Gradle, Docker</w:t>
            </w:r>
            <w:r w:rsidRPr="005D6A1C">
              <w:rPr>
                <w:bCs/>
                <w:sz w:val="20"/>
                <w:szCs w:val="20"/>
              </w:rPr>
              <w:t xml:space="preserve"> and Jenkins.</w:t>
            </w:r>
          </w:p>
        </w:tc>
      </w:tr>
      <w:tr w:rsidR="005D6A1C" w:rsidRPr="005D6A1C" w14:paraId="637C1E41" w14:textId="77777777" w:rsidTr="0085521D">
        <w:trPr>
          <w:trHeight w:val="316"/>
          <w:jc w:val="center"/>
        </w:trPr>
        <w:tc>
          <w:tcPr>
            <w:tcW w:w="3094" w:type="dxa"/>
            <w:tcBorders>
              <w:top w:val="single" w:sz="4" w:space="0" w:color="auto"/>
              <w:left w:val="single" w:sz="4" w:space="0" w:color="auto"/>
              <w:bottom w:val="single" w:sz="4" w:space="0" w:color="auto"/>
              <w:right w:val="single" w:sz="4" w:space="0" w:color="auto"/>
            </w:tcBorders>
            <w:hideMark/>
          </w:tcPr>
          <w:p w14:paraId="089277C5" w14:textId="77777777" w:rsidR="005D6A1C" w:rsidRPr="005D6A1C" w:rsidRDefault="005D6A1C" w:rsidP="008F06AA">
            <w:pPr>
              <w:spacing w:after="0" w:line="259" w:lineRule="auto"/>
              <w:ind w:left="0" w:firstLine="0"/>
              <w:jc w:val="left"/>
              <w:rPr>
                <w:b/>
                <w:sz w:val="20"/>
                <w:szCs w:val="20"/>
              </w:rPr>
            </w:pPr>
            <w:r w:rsidRPr="005D6A1C">
              <w:rPr>
                <w:b/>
                <w:sz w:val="20"/>
                <w:szCs w:val="20"/>
              </w:rPr>
              <w:t>Version Control</w:t>
            </w:r>
          </w:p>
        </w:tc>
        <w:tc>
          <w:tcPr>
            <w:tcW w:w="7452" w:type="dxa"/>
            <w:tcBorders>
              <w:top w:val="single" w:sz="4" w:space="0" w:color="auto"/>
              <w:left w:val="single" w:sz="4" w:space="0" w:color="auto"/>
              <w:bottom w:val="single" w:sz="4" w:space="0" w:color="auto"/>
              <w:right w:val="single" w:sz="4" w:space="0" w:color="auto"/>
            </w:tcBorders>
            <w:hideMark/>
          </w:tcPr>
          <w:p w14:paraId="7609728A" w14:textId="77777777" w:rsidR="005D6A1C" w:rsidRPr="005D6A1C" w:rsidRDefault="005D6A1C" w:rsidP="008F06AA">
            <w:pPr>
              <w:spacing w:after="0" w:line="259" w:lineRule="auto"/>
              <w:ind w:left="0" w:firstLine="0"/>
              <w:jc w:val="left"/>
              <w:rPr>
                <w:sz w:val="20"/>
                <w:szCs w:val="20"/>
              </w:rPr>
            </w:pPr>
            <w:r w:rsidRPr="005D6A1C">
              <w:rPr>
                <w:bCs/>
                <w:sz w:val="20"/>
                <w:szCs w:val="20"/>
              </w:rPr>
              <w:t>Tortoise SVN, CVS and GIT.</w:t>
            </w:r>
          </w:p>
        </w:tc>
      </w:tr>
      <w:tr w:rsidR="005D6A1C" w:rsidRPr="005D6A1C" w14:paraId="32987915" w14:textId="77777777" w:rsidTr="0085521D">
        <w:trPr>
          <w:trHeight w:val="631"/>
          <w:jc w:val="center"/>
        </w:trPr>
        <w:tc>
          <w:tcPr>
            <w:tcW w:w="3094" w:type="dxa"/>
            <w:tcBorders>
              <w:top w:val="single" w:sz="4" w:space="0" w:color="auto"/>
              <w:left w:val="single" w:sz="4" w:space="0" w:color="auto"/>
              <w:bottom w:val="single" w:sz="4" w:space="0" w:color="auto"/>
              <w:right w:val="single" w:sz="4" w:space="0" w:color="auto"/>
            </w:tcBorders>
            <w:hideMark/>
          </w:tcPr>
          <w:p w14:paraId="2BA182D9" w14:textId="77777777" w:rsidR="005D6A1C" w:rsidRPr="005D6A1C" w:rsidRDefault="005D6A1C" w:rsidP="008F06AA">
            <w:pPr>
              <w:spacing w:after="0" w:line="259" w:lineRule="auto"/>
              <w:ind w:left="0" w:firstLine="0"/>
              <w:jc w:val="left"/>
              <w:rPr>
                <w:b/>
                <w:sz w:val="20"/>
                <w:szCs w:val="20"/>
              </w:rPr>
            </w:pPr>
            <w:r w:rsidRPr="005D6A1C">
              <w:rPr>
                <w:b/>
                <w:sz w:val="20"/>
                <w:szCs w:val="20"/>
              </w:rPr>
              <w:t>Web Technologies</w:t>
            </w:r>
          </w:p>
        </w:tc>
        <w:tc>
          <w:tcPr>
            <w:tcW w:w="7452" w:type="dxa"/>
            <w:tcBorders>
              <w:top w:val="single" w:sz="4" w:space="0" w:color="auto"/>
              <w:left w:val="single" w:sz="4" w:space="0" w:color="auto"/>
              <w:bottom w:val="single" w:sz="4" w:space="0" w:color="auto"/>
              <w:right w:val="single" w:sz="4" w:space="0" w:color="auto"/>
            </w:tcBorders>
            <w:hideMark/>
          </w:tcPr>
          <w:p w14:paraId="6E259380" w14:textId="77777777" w:rsidR="005D6A1C" w:rsidRPr="005D6A1C" w:rsidRDefault="005D6A1C" w:rsidP="008F06AA">
            <w:pPr>
              <w:spacing w:after="0" w:line="259" w:lineRule="auto"/>
              <w:ind w:left="0" w:firstLine="0"/>
              <w:jc w:val="left"/>
              <w:rPr>
                <w:b/>
                <w:sz w:val="20"/>
                <w:szCs w:val="20"/>
              </w:rPr>
            </w:pPr>
            <w:r w:rsidRPr="005D6A1C">
              <w:rPr>
                <w:bCs/>
                <w:sz w:val="20"/>
                <w:szCs w:val="20"/>
              </w:rPr>
              <w:t>HTML5, CSS3, XML, JavaScript, Typescript, JQuery, Bootstrap, JSON, SOAP, REST, AngularJS, Angular 4, React JS, AJAX.</w:t>
            </w:r>
          </w:p>
        </w:tc>
      </w:tr>
      <w:tr w:rsidR="005D6A1C" w:rsidRPr="005D6A1C" w14:paraId="62ECE3E5" w14:textId="77777777" w:rsidTr="00A21BC2">
        <w:trPr>
          <w:trHeight w:val="325"/>
          <w:jc w:val="center"/>
        </w:trPr>
        <w:tc>
          <w:tcPr>
            <w:tcW w:w="3094" w:type="dxa"/>
            <w:tcBorders>
              <w:top w:val="single" w:sz="4" w:space="0" w:color="auto"/>
              <w:left w:val="single" w:sz="4" w:space="0" w:color="auto"/>
              <w:bottom w:val="single" w:sz="4" w:space="0" w:color="auto"/>
              <w:right w:val="single" w:sz="4" w:space="0" w:color="auto"/>
            </w:tcBorders>
          </w:tcPr>
          <w:p w14:paraId="5E64D8D6" w14:textId="66524F25" w:rsidR="005D6A1C" w:rsidRPr="005D6A1C" w:rsidRDefault="005D6A1C" w:rsidP="008F06AA">
            <w:pPr>
              <w:spacing w:after="0" w:line="259" w:lineRule="auto"/>
              <w:ind w:left="0" w:firstLine="0"/>
              <w:jc w:val="left"/>
              <w:rPr>
                <w:b/>
                <w:sz w:val="20"/>
                <w:szCs w:val="20"/>
              </w:rPr>
            </w:pPr>
            <w:r w:rsidRPr="005D6A1C">
              <w:rPr>
                <w:b/>
                <w:sz w:val="20"/>
                <w:szCs w:val="20"/>
              </w:rPr>
              <w:t>J2SE/J2EE Technologies</w:t>
            </w:r>
          </w:p>
        </w:tc>
        <w:tc>
          <w:tcPr>
            <w:tcW w:w="7452" w:type="dxa"/>
            <w:tcBorders>
              <w:top w:val="single" w:sz="4" w:space="0" w:color="auto"/>
              <w:left w:val="single" w:sz="4" w:space="0" w:color="auto"/>
              <w:bottom w:val="single" w:sz="4" w:space="0" w:color="auto"/>
              <w:right w:val="single" w:sz="4" w:space="0" w:color="auto"/>
            </w:tcBorders>
            <w:hideMark/>
          </w:tcPr>
          <w:p w14:paraId="5DDF848C" w14:textId="77777777" w:rsidR="005D6A1C" w:rsidRPr="005D6A1C" w:rsidRDefault="005D6A1C" w:rsidP="008F06AA">
            <w:pPr>
              <w:spacing w:after="0" w:line="259" w:lineRule="auto"/>
              <w:ind w:left="0" w:firstLine="0"/>
              <w:jc w:val="left"/>
              <w:rPr>
                <w:b/>
                <w:sz w:val="20"/>
                <w:szCs w:val="20"/>
              </w:rPr>
            </w:pPr>
            <w:r w:rsidRPr="005D6A1C">
              <w:rPr>
                <w:sz w:val="20"/>
                <w:szCs w:val="20"/>
              </w:rPr>
              <w:t>Java, J2EE, JDBC, Servlets, JSP, JMS, Struts, JSF, EJB, Spring, Hibernate, JPA, JMS.</w:t>
            </w:r>
          </w:p>
        </w:tc>
      </w:tr>
      <w:tr w:rsidR="005D6A1C" w:rsidRPr="005D6A1C" w14:paraId="3E57B8B3" w14:textId="77777777" w:rsidTr="0085521D">
        <w:trPr>
          <w:trHeight w:val="271"/>
          <w:jc w:val="center"/>
        </w:trPr>
        <w:tc>
          <w:tcPr>
            <w:tcW w:w="3094" w:type="dxa"/>
            <w:tcBorders>
              <w:top w:val="single" w:sz="4" w:space="0" w:color="auto"/>
              <w:left w:val="single" w:sz="4" w:space="0" w:color="auto"/>
              <w:bottom w:val="single" w:sz="4" w:space="0" w:color="auto"/>
              <w:right w:val="single" w:sz="4" w:space="0" w:color="auto"/>
            </w:tcBorders>
            <w:hideMark/>
          </w:tcPr>
          <w:p w14:paraId="34EFBDC1" w14:textId="77777777" w:rsidR="005D6A1C" w:rsidRPr="005D6A1C" w:rsidRDefault="005D6A1C" w:rsidP="008F06AA">
            <w:pPr>
              <w:spacing w:after="0" w:line="259" w:lineRule="auto"/>
              <w:ind w:left="0" w:firstLine="0"/>
              <w:jc w:val="left"/>
              <w:rPr>
                <w:b/>
                <w:sz w:val="20"/>
                <w:szCs w:val="20"/>
              </w:rPr>
            </w:pPr>
            <w:r w:rsidRPr="005D6A1C">
              <w:rPr>
                <w:b/>
                <w:sz w:val="20"/>
                <w:szCs w:val="20"/>
              </w:rPr>
              <w:t>Methodologies</w:t>
            </w:r>
          </w:p>
        </w:tc>
        <w:tc>
          <w:tcPr>
            <w:tcW w:w="7452" w:type="dxa"/>
            <w:tcBorders>
              <w:top w:val="single" w:sz="4" w:space="0" w:color="auto"/>
              <w:left w:val="single" w:sz="4" w:space="0" w:color="auto"/>
              <w:bottom w:val="single" w:sz="4" w:space="0" w:color="auto"/>
              <w:right w:val="single" w:sz="4" w:space="0" w:color="auto"/>
            </w:tcBorders>
            <w:hideMark/>
          </w:tcPr>
          <w:p w14:paraId="6C4F6EBA" w14:textId="77777777" w:rsidR="005D6A1C" w:rsidRPr="005D6A1C" w:rsidRDefault="005D6A1C" w:rsidP="008F06AA">
            <w:pPr>
              <w:spacing w:after="0" w:line="259" w:lineRule="auto"/>
              <w:ind w:left="0" w:firstLine="0"/>
              <w:jc w:val="left"/>
              <w:rPr>
                <w:bCs/>
                <w:sz w:val="20"/>
                <w:szCs w:val="20"/>
              </w:rPr>
            </w:pPr>
            <w:r w:rsidRPr="005D6A1C">
              <w:rPr>
                <w:bCs/>
                <w:sz w:val="20"/>
                <w:szCs w:val="20"/>
              </w:rPr>
              <w:t>Waterfall and Agile</w:t>
            </w:r>
          </w:p>
        </w:tc>
      </w:tr>
      <w:tr w:rsidR="005D6A1C" w:rsidRPr="005D6A1C" w14:paraId="15B5F3B0" w14:textId="77777777" w:rsidTr="0085521D">
        <w:trPr>
          <w:trHeight w:val="334"/>
          <w:jc w:val="center"/>
        </w:trPr>
        <w:tc>
          <w:tcPr>
            <w:tcW w:w="3094" w:type="dxa"/>
            <w:tcBorders>
              <w:top w:val="single" w:sz="4" w:space="0" w:color="auto"/>
              <w:left w:val="single" w:sz="4" w:space="0" w:color="auto"/>
              <w:bottom w:val="single" w:sz="4" w:space="0" w:color="auto"/>
              <w:right w:val="single" w:sz="4" w:space="0" w:color="auto"/>
            </w:tcBorders>
            <w:hideMark/>
          </w:tcPr>
          <w:p w14:paraId="465590DB" w14:textId="77777777" w:rsidR="005D6A1C" w:rsidRPr="005D6A1C" w:rsidRDefault="005D6A1C" w:rsidP="008F06AA">
            <w:pPr>
              <w:spacing w:after="0" w:line="259" w:lineRule="auto"/>
              <w:ind w:left="0" w:firstLine="0"/>
              <w:jc w:val="left"/>
              <w:rPr>
                <w:b/>
                <w:sz w:val="20"/>
                <w:szCs w:val="20"/>
              </w:rPr>
            </w:pPr>
            <w:r w:rsidRPr="005D6A1C">
              <w:rPr>
                <w:b/>
                <w:sz w:val="20"/>
                <w:szCs w:val="20"/>
              </w:rPr>
              <w:t>Web/Application Servers</w:t>
            </w:r>
          </w:p>
        </w:tc>
        <w:tc>
          <w:tcPr>
            <w:tcW w:w="7452" w:type="dxa"/>
            <w:tcBorders>
              <w:top w:val="single" w:sz="4" w:space="0" w:color="auto"/>
              <w:left w:val="single" w:sz="4" w:space="0" w:color="auto"/>
              <w:bottom w:val="single" w:sz="4" w:space="0" w:color="auto"/>
              <w:right w:val="single" w:sz="4" w:space="0" w:color="auto"/>
            </w:tcBorders>
            <w:vAlign w:val="center"/>
            <w:hideMark/>
          </w:tcPr>
          <w:p w14:paraId="5BA2F5A0" w14:textId="77777777" w:rsidR="005D6A1C" w:rsidRPr="005D6A1C" w:rsidRDefault="005D6A1C" w:rsidP="008F06AA">
            <w:pPr>
              <w:spacing w:after="0" w:line="259" w:lineRule="auto"/>
              <w:ind w:left="0" w:firstLine="0"/>
              <w:jc w:val="left"/>
              <w:rPr>
                <w:bCs/>
                <w:sz w:val="20"/>
                <w:szCs w:val="20"/>
              </w:rPr>
            </w:pPr>
            <w:r w:rsidRPr="005D6A1C">
              <w:rPr>
                <w:bCs/>
                <w:sz w:val="20"/>
                <w:szCs w:val="20"/>
              </w:rPr>
              <w:t>Apache Tomcat, IBM Web Sphere, Web logic.</w:t>
            </w:r>
          </w:p>
        </w:tc>
      </w:tr>
      <w:tr w:rsidR="005D6A1C" w:rsidRPr="005D6A1C" w14:paraId="53FBAEB3" w14:textId="77777777" w:rsidTr="0085521D">
        <w:trPr>
          <w:trHeight w:val="280"/>
          <w:jc w:val="center"/>
        </w:trPr>
        <w:tc>
          <w:tcPr>
            <w:tcW w:w="3094" w:type="dxa"/>
            <w:tcBorders>
              <w:top w:val="single" w:sz="4" w:space="0" w:color="auto"/>
              <w:left w:val="single" w:sz="4" w:space="0" w:color="auto"/>
              <w:bottom w:val="single" w:sz="4" w:space="0" w:color="auto"/>
              <w:right w:val="single" w:sz="4" w:space="0" w:color="auto"/>
            </w:tcBorders>
            <w:hideMark/>
          </w:tcPr>
          <w:p w14:paraId="626F8906" w14:textId="77777777" w:rsidR="005D6A1C" w:rsidRPr="005D6A1C" w:rsidRDefault="005D6A1C" w:rsidP="008F06AA">
            <w:pPr>
              <w:spacing w:after="0" w:line="259" w:lineRule="auto"/>
              <w:ind w:left="0" w:firstLine="0"/>
              <w:jc w:val="left"/>
              <w:rPr>
                <w:b/>
                <w:sz w:val="20"/>
                <w:szCs w:val="20"/>
              </w:rPr>
            </w:pPr>
            <w:r w:rsidRPr="005D6A1C">
              <w:rPr>
                <w:b/>
                <w:sz w:val="20"/>
                <w:szCs w:val="20"/>
              </w:rPr>
              <w:t>Design Patterns</w:t>
            </w:r>
          </w:p>
        </w:tc>
        <w:tc>
          <w:tcPr>
            <w:tcW w:w="7452" w:type="dxa"/>
            <w:tcBorders>
              <w:top w:val="single" w:sz="4" w:space="0" w:color="auto"/>
              <w:left w:val="single" w:sz="4" w:space="0" w:color="auto"/>
              <w:bottom w:val="single" w:sz="4" w:space="0" w:color="auto"/>
              <w:right w:val="single" w:sz="4" w:space="0" w:color="auto"/>
            </w:tcBorders>
            <w:hideMark/>
          </w:tcPr>
          <w:p w14:paraId="6BE8907B" w14:textId="77777777" w:rsidR="005D6A1C" w:rsidRPr="005D6A1C" w:rsidRDefault="005D6A1C" w:rsidP="008F06AA">
            <w:pPr>
              <w:spacing w:after="0" w:line="259" w:lineRule="auto"/>
              <w:ind w:left="0" w:firstLine="0"/>
              <w:jc w:val="left"/>
              <w:rPr>
                <w:bCs/>
                <w:sz w:val="20"/>
                <w:szCs w:val="20"/>
              </w:rPr>
            </w:pPr>
            <w:r w:rsidRPr="005D6A1C">
              <w:rPr>
                <w:bCs/>
                <w:sz w:val="20"/>
                <w:szCs w:val="20"/>
              </w:rPr>
              <w:t>MVC, Front Controller, Session Façade, Singleton, Business Delegate and DAO patterns</w:t>
            </w:r>
          </w:p>
        </w:tc>
      </w:tr>
      <w:tr w:rsidR="005D6A1C" w:rsidRPr="005D6A1C" w14:paraId="46350C47" w14:textId="77777777" w:rsidTr="0085521D">
        <w:trPr>
          <w:trHeight w:val="415"/>
          <w:jc w:val="center"/>
        </w:trPr>
        <w:tc>
          <w:tcPr>
            <w:tcW w:w="3094" w:type="dxa"/>
            <w:tcBorders>
              <w:top w:val="single" w:sz="4" w:space="0" w:color="auto"/>
              <w:left w:val="single" w:sz="4" w:space="0" w:color="auto"/>
              <w:bottom w:val="single" w:sz="4" w:space="0" w:color="auto"/>
              <w:right w:val="single" w:sz="4" w:space="0" w:color="auto"/>
            </w:tcBorders>
            <w:hideMark/>
          </w:tcPr>
          <w:p w14:paraId="7969F825" w14:textId="77777777" w:rsidR="005D6A1C" w:rsidRPr="005D6A1C" w:rsidRDefault="005D6A1C" w:rsidP="008F06AA">
            <w:pPr>
              <w:spacing w:after="0" w:line="259" w:lineRule="auto"/>
              <w:ind w:left="0" w:firstLine="0"/>
              <w:jc w:val="left"/>
              <w:rPr>
                <w:b/>
                <w:sz w:val="20"/>
                <w:szCs w:val="20"/>
              </w:rPr>
            </w:pPr>
            <w:r w:rsidRPr="005D6A1C">
              <w:rPr>
                <w:b/>
                <w:sz w:val="20"/>
                <w:szCs w:val="20"/>
              </w:rPr>
              <w:t>Databases</w:t>
            </w:r>
          </w:p>
        </w:tc>
        <w:tc>
          <w:tcPr>
            <w:tcW w:w="7452" w:type="dxa"/>
            <w:tcBorders>
              <w:top w:val="single" w:sz="4" w:space="0" w:color="auto"/>
              <w:left w:val="single" w:sz="4" w:space="0" w:color="auto"/>
              <w:bottom w:val="single" w:sz="4" w:space="0" w:color="auto"/>
              <w:right w:val="single" w:sz="4" w:space="0" w:color="auto"/>
            </w:tcBorders>
            <w:vAlign w:val="center"/>
            <w:hideMark/>
          </w:tcPr>
          <w:p w14:paraId="71618B97" w14:textId="77777777" w:rsidR="005D6A1C" w:rsidRPr="005D6A1C" w:rsidRDefault="005D6A1C" w:rsidP="008F06AA">
            <w:pPr>
              <w:spacing w:after="0" w:line="259" w:lineRule="auto"/>
              <w:ind w:left="0" w:firstLine="0"/>
              <w:jc w:val="left"/>
              <w:rPr>
                <w:bCs/>
                <w:sz w:val="20"/>
                <w:szCs w:val="20"/>
              </w:rPr>
            </w:pPr>
            <w:bookmarkStart w:id="1" w:name="OLE_LINK8"/>
            <w:bookmarkStart w:id="2" w:name="OLE_LINK7"/>
            <w:r w:rsidRPr="005D6A1C">
              <w:rPr>
                <w:bCs/>
                <w:sz w:val="20"/>
                <w:szCs w:val="20"/>
              </w:rPr>
              <w:t>Oracle, SQL Server, MySQL, MS SQL, IBM DB2, MongoDB</w:t>
            </w:r>
            <w:bookmarkEnd w:id="1"/>
            <w:bookmarkEnd w:id="2"/>
            <w:r w:rsidRPr="005D6A1C">
              <w:rPr>
                <w:bCs/>
                <w:sz w:val="20"/>
                <w:szCs w:val="20"/>
              </w:rPr>
              <w:t>, Cassandra.</w:t>
            </w:r>
          </w:p>
        </w:tc>
      </w:tr>
      <w:tr w:rsidR="005D6A1C" w:rsidRPr="005D6A1C" w14:paraId="5E334867" w14:textId="77777777" w:rsidTr="0085521D">
        <w:trPr>
          <w:trHeight w:val="352"/>
          <w:jc w:val="center"/>
        </w:trPr>
        <w:tc>
          <w:tcPr>
            <w:tcW w:w="3094" w:type="dxa"/>
            <w:tcBorders>
              <w:top w:val="single" w:sz="4" w:space="0" w:color="auto"/>
              <w:left w:val="single" w:sz="4" w:space="0" w:color="auto"/>
              <w:bottom w:val="single" w:sz="4" w:space="0" w:color="auto"/>
              <w:right w:val="single" w:sz="4" w:space="0" w:color="auto"/>
            </w:tcBorders>
            <w:hideMark/>
          </w:tcPr>
          <w:p w14:paraId="7C24D356" w14:textId="77777777" w:rsidR="005D6A1C" w:rsidRPr="005D6A1C" w:rsidRDefault="005D6A1C" w:rsidP="008F06AA">
            <w:pPr>
              <w:spacing w:after="0" w:line="259" w:lineRule="auto"/>
              <w:ind w:left="0" w:firstLine="0"/>
              <w:jc w:val="left"/>
              <w:rPr>
                <w:b/>
                <w:sz w:val="20"/>
                <w:szCs w:val="20"/>
              </w:rPr>
            </w:pPr>
            <w:r w:rsidRPr="005D6A1C">
              <w:rPr>
                <w:b/>
                <w:sz w:val="20"/>
                <w:szCs w:val="20"/>
              </w:rPr>
              <w:t>Platforms</w:t>
            </w:r>
          </w:p>
        </w:tc>
        <w:tc>
          <w:tcPr>
            <w:tcW w:w="7452" w:type="dxa"/>
            <w:tcBorders>
              <w:top w:val="single" w:sz="4" w:space="0" w:color="auto"/>
              <w:left w:val="single" w:sz="4" w:space="0" w:color="auto"/>
              <w:bottom w:val="single" w:sz="4" w:space="0" w:color="auto"/>
              <w:right w:val="single" w:sz="4" w:space="0" w:color="auto"/>
            </w:tcBorders>
            <w:vAlign w:val="center"/>
            <w:hideMark/>
          </w:tcPr>
          <w:p w14:paraId="2BCC7863" w14:textId="77777777" w:rsidR="005D6A1C" w:rsidRPr="005D6A1C" w:rsidRDefault="005D6A1C" w:rsidP="008F06AA">
            <w:pPr>
              <w:spacing w:after="0" w:line="259" w:lineRule="auto"/>
              <w:ind w:left="0" w:firstLine="0"/>
              <w:jc w:val="left"/>
              <w:rPr>
                <w:bCs/>
                <w:sz w:val="20"/>
                <w:szCs w:val="20"/>
              </w:rPr>
            </w:pPr>
            <w:r w:rsidRPr="005D6A1C">
              <w:rPr>
                <w:sz w:val="20"/>
                <w:szCs w:val="20"/>
              </w:rPr>
              <w:t>Windows, Linux and Unix.</w:t>
            </w:r>
          </w:p>
        </w:tc>
      </w:tr>
      <w:tr w:rsidR="005D6A1C" w:rsidRPr="005D6A1C" w14:paraId="2E731452" w14:textId="77777777" w:rsidTr="0085521D">
        <w:trPr>
          <w:trHeight w:val="343"/>
          <w:jc w:val="center"/>
        </w:trPr>
        <w:tc>
          <w:tcPr>
            <w:tcW w:w="3094" w:type="dxa"/>
            <w:tcBorders>
              <w:top w:val="single" w:sz="4" w:space="0" w:color="auto"/>
              <w:left w:val="single" w:sz="4" w:space="0" w:color="auto"/>
              <w:bottom w:val="single" w:sz="4" w:space="0" w:color="auto"/>
              <w:right w:val="single" w:sz="4" w:space="0" w:color="auto"/>
            </w:tcBorders>
            <w:hideMark/>
          </w:tcPr>
          <w:p w14:paraId="706D7A78" w14:textId="77777777" w:rsidR="005D6A1C" w:rsidRPr="005D6A1C" w:rsidRDefault="005D6A1C" w:rsidP="008F06AA">
            <w:pPr>
              <w:spacing w:after="0" w:line="259" w:lineRule="auto"/>
              <w:ind w:left="0" w:firstLine="0"/>
              <w:jc w:val="left"/>
              <w:rPr>
                <w:b/>
                <w:sz w:val="20"/>
                <w:szCs w:val="20"/>
              </w:rPr>
            </w:pPr>
            <w:r w:rsidRPr="005D6A1C">
              <w:rPr>
                <w:b/>
                <w:sz w:val="20"/>
                <w:szCs w:val="20"/>
              </w:rPr>
              <w:t>Testing Tools / Others</w:t>
            </w:r>
          </w:p>
        </w:tc>
        <w:tc>
          <w:tcPr>
            <w:tcW w:w="7452" w:type="dxa"/>
            <w:tcBorders>
              <w:top w:val="single" w:sz="4" w:space="0" w:color="auto"/>
              <w:left w:val="single" w:sz="4" w:space="0" w:color="auto"/>
              <w:bottom w:val="single" w:sz="4" w:space="0" w:color="auto"/>
              <w:right w:val="single" w:sz="4" w:space="0" w:color="auto"/>
            </w:tcBorders>
            <w:vAlign w:val="center"/>
            <w:hideMark/>
          </w:tcPr>
          <w:p w14:paraId="330052BE" w14:textId="77777777" w:rsidR="005D6A1C" w:rsidRPr="005D6A1C" w:rsidRDefault="005D6A1C" w:rsidP="008F06AA">
            <w:pPr>
              <w:spacing w:after="0" w:line="259" w:lineRule="auto"/>
              <w:ind w:left="0" w:firstLine="0"/>
              <w:jc w:val="left"/>
              <w:rPr>
                <w:bCs/>
                <w:sz w:val="20"/>
                <w:szCs w:val="20"/>
              </w:rPr>
            </w:pPr>
            <w:r w:rsidRPr="005D6A1C">
              <w:rPr>
                <w:sz w:val="20"/>
                <w:szCs w:val="20"/>
              </w:rPr>
              <w:t xml:space="preserve"> JUnit, Mockito, Soap UI, SLF4J, Log4j and JIRA.</w:t>
            </w:r>
          </w:p>
        </w:tc>
      </w:tr>
      <w:tr w:rsidR="005D6A1C" w:rsidRPr="005D6A1C" w14:paraId="37DA3C67" w14:textId="77777777" w:rsidTr="0085521D">
        <w:trPr>
          <w:trHeight w:val="352"/>
          <w:jc w:val="center"/>
        </w:trPr>
        <w:tc>
          <w:tcPr>
            <w:tcW w:w="3094" w:type="dxa"/>
            <w:tcBorders>
              <w:top w:val="single" w:sz="4" w:space="0" w:color="auto"/>
              <w:left w:val="single" w:sz="4" w:space="0" w:color="auto"/>
              <w:bottom w:val="single" w:sz="4" w:space="0" w:color="auto"/>
              <w:right w:val="single" w:sz="4" w:space="0" w:color="auto"/>
            </w:tcBorders>
          </w:tcPr>
          <w:p w14:paraId="78FECB93" w14:textId="3E8DA23C" w:rsidR="005D6A1C" w:rsidRPr="006F7344" w:rsidRDefault="005D6A1C" w:rsidP="008F06AA">
            <w:pPr>
              <w:spacing w:after="0" w:line="259" w:lineRule="auto"/>
              <w:ind w:left="0" w:firstLine="0"/>
              <w:jc w:val="left"/>
              <w:rPr>
                <w:b/>
                <w:sz w:val="20"/>
                <w:szCs w:val="20"/>
              </w:rPr>
            </w:pPr>
            <w:r w:rsidRPr="006F7344">
              <w:rPr>
                <w:b/>
                <w:sz w:val="20"/>
                <w:szCs w:val="20"/>
              </w:rPr>
              <w:lastRenderedPageBreak/>
              <w:t>Message Service</w:t>
            </w:r>
          </w:p>
        </w:tc>
        <w:tc>
          <w:tcPr>
            <w:tcW w:w="7452" w:type="dxa"/>
            <w:tcBorders>
              <w:top w:val="single" w:sz="4" w:space="0" w:color="auto"/>
              <w:left w:val="single" w:sz="4" w:space="0" w:color="auto"/>
              <w:bottom w:val="single" w:sz="4" w:space="0" w:color="auto"/>
              <w:right w:val="single" w:sz="4" w:space="0" w:color="auto"/>
            </w:tcBorders>
            <w:vAlign w:val="center"/>
          </w:tcPr>
          <w:p w14:paraId="61D4B2BF" w14:textId="388C356B" w:rsidR="005D6A1C" w:rsidRPr="006F7344" w:rsidRDefault="005D6A1C" w:rsidP="008F06AA">
            <w:pPr>
              <w:spacing w:after="0" w:line="259" w:lineRule="auto"/>
              <w:ind w:left="0" w:firstLine="0"/>
              <w:jc w:val="left"/>
              <w:rPr>
                <w:sz w:val="20"/>
                <w:szCs w:val="20"/>
              </w:rPr>
            </w:pPr>
            <w:r w:rsidRPr="006F7344">
              <w:rPr>
                <w:sz w:val="20"/>
                <w:szCs w:val="20"/>
              </w:rPr>
              <w:t>Apache Kafka</w:t>
            </w:r>
            <w:r w:rsidR="00D70C61" w:rsidRPr="006F7344">
              <w:rPr>
                <w:sz w:val="20"/>
                <w:szCs w:val="20"/>
              </w:rPr>
              <w:t>, JMS</w:t>
            </w:r>
          </w:p>
        </w:tc>
      </w:tr>
    </w:tbl>
    <w:p w14:paraId="389186FF" w14:textId="19D2119C" w:rsidR="00D403B8" w:rsidRDefault="00D403B8" w:rsidP="005C7CAC">
      <w:pPr>
        <w:spacing w:after="0" w:line="259" w:lineRule="auto"/>
        <w:ind w:left="0" w:firstLine="0"/>
        <w:jc w:val="left"/>
      </w:pPr>
    </w:p>
    <w:p w14:paraId="4F52DC42" w14:textId="70487585" w:rsidR="001721F5" w:rsidRPr="005C7CAC" w:rsidRDefault="001721F5" w:rsidP="006918D5">
      <w:pPr>
        <w:spacing w:after="0" w:line="240" w:lineRule="auto"/>
        <w:ind w:left="-90" w:firstLine="90"/>
        <w:rPr>
          <w:b/>
          <w:u w:val="single"/>
        </w:rPr>
      </w:pPr>
      <w:r w:rsidRPr="005C7CAC">
        <w:rPr>
          <w:b/>
          <w:u w:val="single"/>
        </w:rPr>
        <w:t>PROFESSIONAL EXPERIENCE:</w:t>
      </w:r>
    </w:p>
    <w:p w14:paraId="0BC14E70" w14:textId="77777777" w:rsidR="00663743" w:rsidRDefault="00663743" w:rsidP="001721F5">
      <w:pPr>
        <w:spacing w:after="0" w:line="240" w:lineRule="auto"/>
        <w:ind w:left="0" w:firstLine="0"/>
        <w:rPr>
          <w:b/>
          <w:sz w:val="22"/>
          <w:szCs w:val="28"/>
        </w:rPr>
      </w:pPr>
    </w:p>
    <w:p w14:paraId="7D4F0E4C" w14:textId="58D8AF13" w:rsidR="00AC13DE" w:rsidRPr="005C7CAC" w:rsidRDefault="00AC13DE" w:rsidP="001721F5">
      <w:pPr>
        <w:spacing w:after="0" w:line="240" w:lineRule="auto"/>
        <w:ind w:left="0" w:firstLine="0"/>
        <w:rPr>
          <w:b/>
          <w:color w:val="000000" w:themeColor="text1"/>
          <w:sz w:val="22"/>
          <w:szCs w:val="22"/>
        </w:rPr>
      </w:pPr>
      <w:r w:rsidRPr="005C7CAC">
        <w:rPr>
          <w:b/>
          <w:sz w:val="22"/>
          <w:szCs w:val="28"/>
        </w:rPr>
        <w:t xml:space="preserve">Role:  </w:t>
      </w:r>
      <w:r w:rsidR="009168C8" w:rsidRPr="005C7CAC">
        <w:rPr>
          <w:b/>
          <w:sz w:val="22"/>
          <w:szCs w:val="28"/>
        </w:rPr>
        <w:t>Senior Software</w:t>
      </w:r>
      <w:r w:rsidRPr="005C7CAC">
        <w:rPr>
          <w:b/>
          <w:sz w:val="22"/>
          <w:szCs w:val="28"/>
        </w:rPr>
        <w:t xml:space="preserve"> Developer  </w:t>
      </w:r>
      <w:r w:rsidR="001721F5" w:rsidRPr="005C7CAC">
        <w:rPr>
          <w:b/>
          <w:sz w:val="22"/>
          <w:szCs w:val="28"/>
        </w:rPr>
        <w:t xml:space="preserve">                                                                                          </w:t>
      </w:r>
      <w:r w:rsidR="005C3C3E" w:rsidRPr="005C7CAC">
        <w:rPr>
          <w:b/>
          <w:sz w:val="22"/>
          <w:szCs w:val="28"/>
        </w:rPr>
        <w:t xml:space="preserve">                            </w:t>
      </w:r>
      <w:r w:rsidR="001721F5" w:rsidRPr="005C7CAC">
        <w:rPr>
          <w:b/>
          <w:sz w:val="20"/>
        </w:rPr>
        <w:t>Dec 2019 – Present</w:t>
      </w:r>
    </w:p>
    <w:p w14:paraId="6C0E5C0D" w14:textId="6303B511" w:rsidR="001721F5" w:rsidRPr="005C3C3E" w:rsidRDefault="001721F5" w:rsidP="001721F5">
      <w:pPr>
        <w:spacing w:after="0" w:line="240" w:lineRule="auto"/>
        <w:ind w:left="-90" w:firstLine="90"/>
        <w:rPr>
          <w:b/>
        </w:rPr>
      </w:pPr>
      <w:r w:rsidRPr="005C7CAC">
        <w:rPr>
          <w:b/>
          <w:sz w:val="22"/>
          <w:szCs w:val="28"/>
        </w:rPr>
        <w:t>Client: Edward Jones Financial, St. Louis, MO</w:t>
      </w:r>
      <w:r w:rsidRPr="005C3C3E">
        <w:rPr>
          <w:b/>
          <w:sz w:val="24"/>
          <w:szCs w:val="32"/>
        </w:rPr>
        <w:tab/>
      </w:r>
      <w:r w:rsidRPr="005C3C3E">
        <w:rPr>
          <w:b/>
          <w:sz w:val="22"/>
          <w:szCs w:val="28"/>
        </w:rPr>
        <w:tab/>
      </w:r>
      <w:r w:rsidRPr="005C3C3E">
        <w:rPr>
          <w:b/>
          <w:sz w:val="22"/>
          <w:szCs w:val="28"/>
        </w:rPr>
        <w:tab/>
      </w:r>
      <w:r w:rsidRPr="005C3C3E">
        <w:rPr>
          <w:b/>
          <w:sz w:val="22"/>
          <w:szCs w:val="28"/>
        </w:rPr>
        <w:tab/>
        <w:t xml:space="preserve">                                                </w:t>
      </w:r>
    </w:p>
    <w:p w14:paraId="5EFB9D80" w14:textId="77777777" w:rsidR="005F5068" w:rsidRPr="005C3C3E" w:rsidRDefault="00AC13DE" w:rsidP="00840781">
      <w:pPr>
        <w:spacing w:after="0"/>
        <w:ind w:left="0" w:firstLine="0"/>
        <w:rPr>
          <w:b/>
          <w:bCs/>
          <w:i/>
          <w:iCs/>
          <w:color w:val="000000" w:themeColor="text1"/>
          <w:sz w:val="22"/>
          <w:szCs w:val="22"/>
          <w:u w:val="single"/>
        </w:rPr>
      </w:pPr>
      <w:r w:rsidRPr="005C3C3E">
        <w:rPr>
          <w:b/>
          <w:bCs/>
          <w:i/>
          <w:iCs/>
          <w:color w:val="000000" w:themeColor="text1"/>
          <w:sz w:val="22"/>
          <w:szCs w:val="22"/>
          <w:u w:val="single"/>
        </w:rPr>
        <w:t>Responsibilities:</w:t>
      </w:r>
    </w:p>
    <w:p w14:paraId="38B4932D" w14:textId="71453FE2" w:rsidR="005F5068" w:rsidRPr="006F7344" w:rsidRDefault="005F5068" w:rsidP="003F357F">
      <w:pPr>
        <w:pStyle w:val="Body"/>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ind w:left="90" w:hanging="270"/>
        <w:jc w:val="both"/>
        <w:rPr>
          <w:rFonts w:ascii="Calibri" w:hAnsi="Calibri" w:cs="Calibri"/>
          <w:sz w:val="20"/>
          <w:szCs w:val="20"/>
        </w:rPr>
      </w:pPr>
      <w:r w:rsidRPr="006F7344">
        <w:rPr>
          <w:rFonts w:ascii="Calibri" w:hAnsi="Calibri" w:cs="Calibri"/>
          <w:sz w:val="20"/>
          <w:szCs w:val="20"/>
        </w:rPr>
        <w:t xml:space="preserve">Led the development of </w:t>
      </w:r>
      <w:r w:rsidR="00C20C39" w:rsidRPr="006F7344">
        <w:rPr>
          <w:rFonts w:ascii="Calibri" w:hAnsi="Calibri" w:cs="Calibri"/>
          <w:b/>
          <w:bCs/>
          <w:sz w:val="20"/>
          <w:szCs w:val="20"/>
        </w:rPr>
        <w:t>VESTMARK</w:t>
      </w:r>
      <w:r w:rsidRPr="006F7344">
        <w:rPr>
          <w:rFonts w:ascii="Calibri" w:hAnsi="Calibri" w:cs="Calibri"/>
          <w:b/>
          <w:bCs/>
          <w:sz w:val="20"/>
          <w:szCs w:val="20"/>
        </w:rPr>
        <w:t xml:space="preserve"> </w:t>
      </w:r>
      <w:r w:rsidR="00C20C39" w:rsidRPr="006F7344">
        <w:rPr>
          <w:rFonts w:ascii="Calibri" w:hAnsi="Calibri" w:cs="Calibri"/>
          <w:sz w:val="20"/>
          <w:szCs w:val="20"/>
        </w:rPr>
        <w:t>trading</w:t>
      </w:r>
      <w:r w:rsidRPr="006F7344">
        <w:rPr>
          <w:rFonts w:ascii="Calibri" w:hAnsi="Calibri" w:cs="Calibri"/>
          <w:b/>
          <w:bCs/>
          <w:sz w:val="20"/>
          <w:szCs w:val="20"/>
        </w:rPr>
        <w:t xml:space="preserve"> </w:t>
      </w:r>
      <w:r w:rsidRPr="006F7344">
        <w:rPr>
          <w:rFonts w:ascii="Calibri" w:hAnsi="Calibri" w:cs="Calibri"/>
          <w:sz w:val="20"/>
          <w:szCs w:val="20"/>
        </w:rPr>
        <w:t>application, resulting in an impressive 80% increase in revenue.</w:t>
      </w:r>
    </w:p>
    <w:p w14:paraId="742E39C4" w14:textId="7CF862B4" w:rsidR="005F5068" w:rsidRPr="006F7344" w:rsidRDefault="003F357F" w:rsidP="008F06AA">
      <w:pPr>
        <w:pStyle w:val="Body"/>
        <w:numPr>
          <w:ilvl w:val="0"/>
          <w:numId w:val="27"/>
        </w:numPr>
        <w:tabs>
          <w:tab w:val="left" w:pos="360"/>
        </w:tabs>
        <w:ind w:left="0" w:hanging="180"/>
        <w:jc w:val="both"/>
        <w:rPr>
          <w:rFonts w:ascii="Calibri" w:hAnsi="Calibri" w:cs="Calibri"/>
          <w:sz w:val="20"/>
          <w:szCs w:val="20"/>
        </w:rPr>
      </w:pPr>
      <w:r>
        <w:rPr>
          <w:rFonts w:ascii="Calibri" w:hAnsi="Calibri" w:cs="Calibri"/>
          <w:sz w:val="20"/>
          <w:szCs w:val="20"/>
        </w:rPr>
        <w:t xml:space="preserve">  </w:t>
      </w:r>
      <w:r w:rsidR="005F5068" w:rsidRPr="006F7344">
        <w:rPr>
          <w:rFonts w:ascii="Calibri" w:hAnsi="Calibri" w:cs="Calibri"/>
          <w:sz w:val="20"/>
          <w:szCs w:val="20"/>
        </w:rPr>
        <w:t xml:space="preserve">Directed the </w:t>
      </w:r>
      <w:r w:rsidR="00C20C39" w:rsidRPr="006F7344">
        <w:rPr>
          <w:rFonts w:ascii="Calibri" w:hAnsi="Calibri" w:cs="Calibri"/>
          <w:b/>
          <w:bCs/>
          <w:sz w:val="20"/>
          <w:szCs w:val="20"/>
        </w:rPr>
        <w:t>VESTMARK</w:t>
      </w:r>
      <w:r w:rsidR="005F5068" w:rsidRPr="006F7344">
        <w:rPr>
          <w:rFonts w:ascii="Calibri" w:hAnsi="Calibri" w:cs="Calibri"/>
          <w:sz w:val="20"/>
          <w:szCs w:val="20"/>
        </w:rPr>
        <w:t xml:space="preserve"> application</w:t>
      </w:r>
      <w:r w:rsidR="00C20C39" w:rsidRPr="006F7344">
        <w:rPr>
          <w:rFonts w:ascii="Calibri" w:hAnsi="Calibri" w:cs="Calibri"/>
          <w:sz w:val="20"/>
          <w:szCs w:val="20"/>
        </w:rPr>
        <w:t>s</w:t>
      </w:r>
      <w:r w:rsidR="005F5068" w:rsidRPr="006F7344">
        <w:rPr>
          <w:rFonts w:ascii="Calibri" w:hAnsi="Calibri" w:cs="Calibri"/>
          <w:sz w:val="20"/>
          <w:szCs w:val="20"/>
        </w:rPr>
        <w:t xml:space="preserve"> development team, leading to a remarkable 70% reduction in task completion time</w:t>
      </w:r>
    </w:p>
    <w:p w14:paraId="03048F7F" w14:textId="64167E6B" w:rsidR="00AC13DE" w:rsidRPr="005F5068" w:rsidRDefault="00AC13DE" w:rsidP="008F06AA">
      <w:pPr>
        <w:tabs>
          <w:tab w:val="left" w:pos="90"/>
          <w:tab w:val="left" w:pos="360"/>
        </w:tabs>
        <w:spacing w:after="0"/>
        <w:ind w:left="0" w:firstLine="0"/>
        <w:rPr>
          <w:b/>
          <w:bCs/>
          <w:i/>
          <w:iCs/>
          <w:color w:val="000000" w:themeColor="text1"/>
          <w:sz w:val="24"/>
          <w:szCs w:val="18"/>
          <w:u w:val="single"/>
        </w:rPr>
      </w:pPr>
      <w:r w:rsidRPr="005F5068">
        <w:rPr>
          <w:b/>
          <w:bCs/>
          <w:szCs w:val="21"/>
        </w:rPr>
        <w:t>Agile Leadership and Software Development:</w:t>
      </w:r>
      <w:r w:rsidRPr="005F5068">
        <w:rPr>
          <w:szCs w:val="21"/>
        </w:rPr>
        <w:t xml:space="preserve"> </w:t>
      </w:r>
    </w:p>
    <w:p w14:paraId="6101A8C4" w14:textId="3CADD3FA" w:rsidR="00AC13DE" w:rsidRPr="006F7344" w:rsidRDefault="00AC13DE" w:rsidP="008F06AA">
      <w:pPr>
        <w:pStyle w:val="Body"/>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ind w:left="90" w:hanging="270"/>
        <w:jc w:val="both"/>
        <w:rPr>
          <w:rFonts w:ascii="Calibri" w:hAnsi="Calibri" w:cs="Calibri"/>
          <w:sz w:val="20"/>
          <w:szCs w:val="20"/>
        </w:rPr>
      </w:pPr>
      <w:r w:rsidRPr="006F7344">
        <w:rPr>
          <w:rFonts w:ascii="Calibri" w:hAnsi="Calibri" w:cs="Calibri"/>
          <w:sz w:val="20"/>
          <w:szCs w:val="20"/>
        </w:rPr>
        <w:t>As an Agile Leader, I spearheaded the Agile team in Program Increment (PI) and Sprint Planning sessions, actively engaging in feature/stories grooming.</w:t>
      </w:r>
    </w:p>
    <w:p w14:paraId="17B458CD" w14:textId="77777777" w:rsidR="00AC13DE" w:rsidRPr="006F7344" w:rsidRDefault="00AC13DE" w:rsidP="008F06AA">
      <w:pPr>
        <w:pStyle w:val="Body"/>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ind w:left="90" w:hanging="270"/>
        <w:jc w:val="both"/>
        <w:rPr>
          <w:rFonts w:ascii="Calibri" w:hAnsi="Calibri" w:cs="Calibri"/>
          <w:sz w:val="20"/>
          <w:szCs w:val="20"/>
        </w:rPr>
      </w:pPr>
      <w:r w:rsidRPr="006F7344">
        <w:rPr>
          <w:rFonts w:ascii="Calibri" w:hAnsi="Calibri" w:cs="Calibri"/>
          <w:sz w:val="20"/>
          <w:szCs w:val="20"/>
        </w:rPr>
        <w:t>My role extended to ensuring efficient work planning for Sprints and Releases, demonstrating a keen focus on product management principles to align development efforts with business goals.</w:t>
      </w:r>
    </w:p>
    <w:p w14:paraId="7CBF62AC" w14:textId="051D5A1A" w:rsidR="00AC13DE" w:rsidRPr="006F7344" w:rsidRDefault="00AC13DE" w:rsidP="008F06AA">
      <w:pPr>
        <w:pStyle w:val="Body"/>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ind w:left="90" w:hanging="270"/>
        <w:jc w:val="both"/>
        <w:rPr>
          <w:rFonts w:ascii="Calibri" w:hAnsi="Calibri" w:cs="Calibri"/>
          <w:sz w:val="20"/>
          <w:szCs w:val="20"/>
        </w:rPr>
      </w:pPr>
      <w:r w:rsidRPr="006F7344">
        <w:rPr>
          <w:rFonts w:ascii="Calibri" w:hAnsi="Calibri" w:cs="Calibri"/>
          <w:sz w:val="20"/>
          <w:szCs w:val="20"/>
        </w:rPr>
        <w:t>Developed complex software programs, adhering to SDLC and change management processes.</w:t>
      </w:r>
      <w:r w:rsidR="005437C0" w:rsidRPr="006F7344">
        <w:rPr>
          <w:rFonts w:ascii="Calibri" w:hAnsi="Calibri" w:cs="Calibri"/>
          <w:sz w:val="20"/>
          <w:szCs w:val="20"/>
        </w:rPr>
        <w:t xml:space="preserve"> </w:t>
      </w:r>
      <w:r w:rsidRPr="006F7344">
        <w:rPr>
          <w:rFonts w:ascii="Calibri" w:hAnsi="Calibri" w:cs="Calibri"/>
          <w:sz w:val="20"/>
          <w:szCs w:val="20"/>
        </w:rPr>
        <w:t>Participating in the design walkthroughs and meetings.</w:t>
      </w:r>
    </w:p>
    <w:p w14:paraId="55395526" w14:textId="77777777"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Design and Development of Enterprise Applications</w:t>
      </w:r>
    </w:p>
    <w:p w14:paraId="1384659A" w14:textId="77777777" w:rsidR="00AC13DE" w:rsidRPr="006F7344" w:rsidRDefault="00AC13DE" w:rsidP="003F357F">
      <w:pPr>
        <w:pStyle w:val="Body"/>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ind w:left="90" w:hanging="270"/>
        <w:jc w:val="both"/>
        <w:rPr>
          <w:rFonts w:ascii="Calibri" w:hAnsi="Calibri" w:cs="Calibri"/>
          <w:sz w:val="20"/>
          <w:szCs w:val="20"/>
        </w:rPr>
      </w:pPr>
      <w:r w:rsidRPr="006F7344">
        <w:rPr>
          <w:rFonts w:ascii="Calibri" w:hAnsi="Calibri" w:cs="Calibri"/>
          <w:sz w:val="20"/>
          <w:szCs w:val="20"/>
        </w:rPr>
        <w:t>Consistently followed project engineering guidelines and industry best practices. Leveraged design patterns such as Singleton, Factory, and Observer to ensure robust and maintainable code.</w:t>
      </w:r>
    </w:p>
    <w:p w14:paraId="113C3127" w14:textId="77777777" w:rsidR="008F06AA" w:rsidRPr="006F7344" w:rsidRDefault="008F06AA" w:rsidP="008F06AA">
      <w:pPr>
        <w:pStyle w:val="Body"/>
        <w:numPr>
          <w:ilvl w:val="0"/>
          <w:numId w:val="29"/>
        </w:numPr>
        <w:tabs>
          <w:tab w:val="left" w:pos="90"/>
        </w:tabs>
        <w:ind w:left="90" w:hanging="270"/>
        <w:jc w:val="both"/>
        <w:rPr>
          <w:rFonts w:ascii="Calibri" w:hAnsi="Calibri" w:cs="Calibri"/>
          <w:sz w:val="20"/>
          <w:szCs w:val="20"/>
        </w:rPr>
      </w:pPr>
      <w:r w:rsidRPr="006F7344">
        <w:rPr>
          <w:rFonts w:ascii="Calibri" w:hAnsi="Calibri" w:cs="Calibri"/>
          <w:sz w:val="20"/>
          <w:szCs w:val="20"/>
        </w:rPr>
        <w:t>Prioritized security concerns by implementing practices like input validation, authentication, and authorization. Utilized design patterns like Strategy and Chain of Responsibility for secure application architecture.</w:t>
      </w:r>
    </w:p>
    <w:p w14:paraId="3743C9B4" w14:textId="77777777" w:rsidR="00AC13DE" w:rsidRPr="006F7344" w:rsidRDefault="00AC13DE" w:rsidP="008F06AA">
      <w:pPr>
        <w:pStyle w:val="Body"/>
        <w:numPr>
          <w:ilvl w:val="0"/>
          <w:numId w:val="29"/>
        </w:numPr>
        <w:tabs>
          <w:tab w:val="left" w:pos="90"/>
        </w:tabs>
        <w:ind w:left="90" w:hanging="270"/>
        <w:jc w:val="both"/>
        <w:rPr>
          <w:rFonts w:ascii="Calibri" w:hAnsi="Calibri" w:cs="Calibri"/>
          <w:sz w:val="20"/>
          <w:szCs w:val="20"/>
        </w:rPr>
      </w:pPr>
      <w:r w:rsidRPr="006F7344">
        <w:rPr>
          <w:rFonts w:ascii="Calibri" w:hAnsi="Calibri" w:cs="Calibri"/>
          <w:sz w:val="20"/>
          <w:szCs w:val="20"/>
        </w:rPr>
        <w:t>Worked closely with cross-functional teams (developers, testers, business analysts) to gather project requirements. Translated these requirements into comprehensive application designs using techniques like Use Case Diagrams and Sequence Diagrams.</w:t>
      </w:r>
    </w:p>
    <w:p w14:paraId="3E9DCFC3" w14:textId="77777777" w:rsidR="00AC13DE" w:rsidRPr="006F7344" w:rsidRDefault="00AC13DE" w:rsidP="008F06AA">
      <w:pPr>
        <w:pStyle w:val="Body"/>
        <w:numPr>
          <w:ilvl w:val="0"/>
          <w:numId w:val="29"/>
        </w:numPr>
        <w:tabs>
          <w:tab w:val="left" w:pos="90"/>
        </w:tabs>
        <w:ind w:left="90" w:hanging="270"/>
        <w:jc w:val="both"/>
        <w:rPr>
          <w:rFonts w:ascii="Calibri" w:hAnsi="Calibri" w:cs="Calibri"/>
          <w:sz w:val="20"/>
          <w:szCs w:val="20"/>
        </w:rPr>
      </w:pPr>
      <w:r w:rsidRPr="006F7344">
        <w:rPr>
          <w:rFonts w:ascii="Calibri" w:hAnsi="Calibri" w:cs="Calibri"/>
          <w:sz w:val="20"/>
          <w:szCs w:val="20"/>
        </w:rPr>
        <w:t>Developed complex software programs with clear and succinct code documentation. Ensured alignment with functional requirements provided by stakeholders.</w:t>
      </w:r>
    </w:p>
    <w:p w14:paraId="47384FB8" w14:textId="411E01E5"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Java Development with Java 8, Java</w:t>
      </w:r>
      <w:r w:rsidR="00CA3BFC">
        <w:rPr>
          <w:rFonts w:ascii="Calibri" w:hAnsi="Calibri" w:cs="Calibri"/>
          <w:b/>
          <w:bCs/>
          <w:sz w:val="21"/>
          <w:szCs w:val="21"/>
        </w:rPr>
        <w:t xml:space="preserve"> </w:t>
      </w:r>
      <w:r w:rsidRPr="005F5068">
        <w:rPr>
          <w:rFonts w:ascii="Calibri" w:hAnsi="Calibri" w:cs="Calibri"/>
          <w:b/>
          <w:bCs/>
          <w:sz w:val="21"/>
          <w:szCs w:val="21"/>
        </w:rPr>
        <w:t>11 and Java</w:t>
      </w:r>
      <w:r w:rsidR="00CA3BFC">
        <w:rPr>
          <w:rFonts w:ascii="Calibri" w:hAnsi="Calibri" w:cs="Calibri"/>
          <w:b/>
          <w:bCs/>
          <w:sz w:val="21"/>
          <w:szCs w:val="21"/>
        </w:rPr>
        <w:t xml:space="preserve"> </w:t>
      </w:r>
      <w:r w:rsidRPr="005F5068">
        <w:rPr>
          <w:rFonts w:ascii="Calibri" w:hAnsi="Calibri" w:cs="Calibri"/>
          <w:b/>
          <w:bCs/>
          <w:sz w:val="21"/>
          <w:szCs w:val="21"/>
        </w:rPr>
        <w:t>17 Features</w:t>
      </w:r>
    </w:p>
    <w:p w14:paraId="5657248D" w14:textId="77777777" w:rsidR="00AC13DE" w:rsidRPr="006F7344" w:rsidRDefault="00AC13DE" w:rsidP="008F06AA">
      <w:pPr>
        <w:pStyle w:val="Body"/>
        <w:numPr>
          <w:ilvl w:val="0"/>
          <w:numId w:val="29"/>
        </w:numPr>
        <w:tabs>
          <w:tab w:val="left" w:pos="90"/>
          <w:tab w:val="num" w:pos="450"/>
        </w:tabs>
        <w:ind w:left="90" w:hanging="270"/>
        <w:jc w:val="both"/>
        <w:rPr>
          <w:rFonts w:ascii="Calibri" w:hAnsi="Calibri" w:cs="Calibri"/>
          <w:sz w:val="20"/>
          <w:szCs w:val="20"/>
        </w:rPr>
      </w:pPr>
      <w:r w:rsidRPr="006F7344">
        <w:rPr>
          <w:rFonts w:ascii="Calibri" w:hAnsi="Calibri" w:cs="Calibri"/>
          <w:sz w:val="20"/>
          <w:szCs w:val="20"/>
        </w:rPr>
        <w:t xml:space="preserve">Developed high-performance Java applications using </w:t>
      </w:r>
      <w:r w:rsidRPr="006F7344">
        <w:rPr>
          <w:rFonts w:ascii="Calibri" w:hAnsi="Calibri" w:cs="Calibri"/>
          <w:b/>
          <w:bCs/>
          <w:sz w:val="20"/>
          <w:szCs w:val="20"/>
        </w:rPr>
        <w:t>Java 8</w:t>
      </w:r>
      <w:r w:rsidRPr="006F7344">
        <w:rPr>
          <w:rFonts w:ascii="Calibri" w:hAnsi="Calibri" w:cs="Calibri"/>
          <w:sz w:val="20"/>
          <w:szCs w:val="20"/>
        </w:rPr>
        <w:t xml:space="preserve"> and </w:t>
      </w:r>
      <w:r w:rsidRPr="006F7344">
        <w:rPr>
          <w:rFonts w:ascii="Calibri" w:hAnsi="Calibri" w:cs="Calibri"/>
          <w:b/>
          <w:bCs/>
          <w:sz w:val="20"/>
          <w:szCs w:val="20"/>
        </w:rPr>
        <w:t>Java 11</w:t>
      </w:r>
      <w:r w:rsidRPr="006F7344">
        <w:rPr>
          <w:rFonts w:ascii="Calibri" w:hAnsi="Calibri" w:cs="Calibri"/>
          <w:sz w:val="20"/>
          <w:szCs w:val="20"/>
        </w:rPr>
        <w:t xml:space="preserve"> features, harnessing the power of Lambda expressions and Stream API for enhanced code readability and efficiency.</w:t>
      </w:r>
    </w:p>
    <w:p w14:paraId="682225D6" w14:textId="77777777" w:rsidR="00AC13DE" w:rsidRPr="006F7344" w:rsidRDefault="00AC13DE" w:rsidP="008F06AA">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 xml:space="preserve">Demonstrated proficiency in data modeling and database schema design, applying a deep understanding of </w:t>
      </w:r>
      <w:r w:rsidRPr="006F7344">
        <w:rPr>
          <w:rFonts w:ascii="Calibri" w:hAnsi="Calibri" w:cs="Calibri"/>
          <w:b/>
          <w:bCs/>
          <w:sz w:val="20"/>
          <w:szCs w:val="20"/>
        </w:rPr>
        <w:t>Java 8</w:t>
      </w:r>
      <w:r w:rsidRPr="006F7344">
        <w:rPr>
          <w:rFonts w:ascii="Calibri" w:hAnsi="Calibri" w:cs="Calibri"/>
          <w:sz w:val="20"/>
          <w:szCs w:val="20"/>
        </w:rPr>
        <w:t xml:space="preserve"> and </w:t>
      </w:r>
      <w:r w:rsidRPr="006F7344">
        <w:rPr>
          <w:rFonts w:ascii="Calibri" w:hAnsi="Calibri" w:cs="Calibri"/>
          <w:b/>
          <w:bCs/>
          <w:sz w:val="20"/>
          <w:szCs w:val="20"/>
        </w:rPr>
        <w:t>Java 11</w:t>
      </w:r>
      <w:r w:rsidRPr="006F7344">
        <w:rPr>
          <w:rFonts w:ascii="Calibri" w:hAnsi="Calibri" w:cs="Calibri"/>
          <w:sz w:val="20"/>
          <w:szCs w:val="20"/>
        </w:rPr>
        <w:t xml:space="preserve"> capabilities to optimize data retrieval and meet specific business requirements.</w:t>
      </w:r>
    </w:p>
    <w:p w14:paraId="0112832C" w14:textId="77777777" w:rsidR="00AC13DE" w:rsidRPr="006F7344" w:rsidRDefault="00AC13DE" w:rsidP="008F06AA">
      <w:pPr>
        <w:pStyle w:val="Body"/>
        <w:numPr>
          <w:ilvl w:val="0"/>
          <w:numId w:val="29"/>
        </w:numPr>
        <w:tabs>
          <w:tab w:val="left" w:pos="450"/>
        </w:tabs>
        <w:ind w:left="90" w:hanging="270"/>
        <w:jc w:val="both"/>
        <w:rPr>
          <w:rFonts w:ascii="Calibri" w:hAnsi="Calibri" w:cs="Calibri"/>
          <w:sz w:val="20"/>
          <w:szCs w:val="20"/>
        </w:rPr>
      </w:pPr>
      <w:r w:rsidRPr="006F7344">
        <w:rPr>
          <w:rFonts w:ascii="Calibri" w:hAnsi="Calibri" w:cs="Calibri"/>
          <w:sz w:val="20"/>
          <w:szCs w:val="20"/>
        </w:rPr>
        <w:t>Implemented database optimization techniques, including query optimization and indexing, to boost application performance.</w:t>
      </w:r>
    </w:p>
    <w:p w14:paraId="3E3EEF33" w14:textId="77777777" w:rsidR="00AC13DE" w:rsidRPr="00E654C2" w:rsidRDefault="00AC13DE" w:rsidP="00E654C2">
      <w:pPr>
        <w:pStyle w:val="Body"/>
        <w:numPr>
          <w:ilvl w:val="0"/>
          <w:numId w:val="29"/>
        </w:numPr>
        <w:tabs>
          <w:tab w:val="left" w:pos="90"/>
          <w:tab w:val="num" w:pos="450"/>
        </w:tabs>
        <w:ind w:left="90" w:hanging="270"/>
        <w:jc w:val="both"/>
        <w:rPr>
          <w:rFonts w:ascii="Calibri" w:hAnsi="Calibri" w:cs="Calibri"/>
          <w:sz w:val="20"/>
          <w:szCs w:val="20"/>
        </w:rPr>
      </w:pPr>
      <w:r w:rsidRPr="00E654C2">
        <w:rPr>
          <w:rFonts w:ascii="Calibri" w:hAnsi="Calibri" w:cs="Calibri"/>
          <w:sz w:val="20"/>
          <w:szCs w:val="20"/>
        </w:rPr>
        <w:t>Leveraged Java 8's functional programming capabilities to create elegant, efficient, and well-documented code.</w:t>
      </w:r>
    </w:p>
    <w:p w14:paraId="0F6B448F" w14:textId="757D90E1" w:rsidR="00AC13DE" w:rsidRPr="00E654C2" w:rsidRDefault="00AC13DE" w:rsidP="00E654C2">
      <w:pPr>
        <w:pStyle w:val="Body"/>
        <w:numPr>
          <w:ilvl w:val="0"/>
          <w:numId w:val="29"/>
        </w:numPr>
        <w:tabs>
          <w:tab w:val="left" w:pos="360"/>
          <w:tab w:val="num" w:pos="450"/>
        </w:tabs>
        <w:ind w:left="90" w:hanging="270"/>
        <w:jc w:val="both"/>
        <w:rPr>
          <w:rFonts w:ascii="Calibri" w:hAnsi="Calibri" w:cs="Calibri"/>
          <w:sz w:val="20"/>
          <w:szCs w:val="20"/>
        </w:rPr>
      </w:pPr>
      <w:r w:rsidRPr="00E654C2">
        <w:rPr>
          <w:rFonts w:ascii="Calibri" w:hAnsi="Calibri" w:cs="Calibri"/>
          <w:sz w:val="20"/>
          <w:szCs w:val="20"/>
        </w:rPr>
        <w:t>Applied core Java concepts, including Collections, Multi-Threading, Serialization, Sealed Classes, HTTP Client API and advanced features of Java 8,</w:t>
      </w:r>
      <w:r w:rsidR="005F5068" w:rsidRPr="00E654C2">
        <w:rPr>
          <w:rFonts w:ascii="Calibri" w:hAnsi="Calibri" w:cs="Calibri"/>
          <w:sz w:val="20"/>
          <w:szCs w:val="20"/>
        </w:rPr>
        <w:t xml:space="preserve"> </w:t>
      </w:r>
      <w:r w:rsidRPr="00E654C2">
        <w:rPr>
          <w:rFonts w:ascii="Calibri" w:hAnsi="Calibri" w:cs="Calibri"/>
          <w:sz w:val="20"/>
          <w:szCs w:val="20"/>
        </w:rPr>
        <w:t>Java 11 and Java</w:t>
      </w:r>
      <w:r w:rsidR="00D5697C">
        <w:rPr>
          <w:rFonts w:ascii="Calibri" w:hAnsi="Calibri" w:cs="Calibri"/>
          <w:sz w:val="20"/>
          <w:szCs w:val="20"/>
        </w:rPr>
        <w:t xml:space="preserve"> </w:t>
      </w:r>
      <w:r w:rsidRPr="00E654C2">
        <w:rPr>
          <w:rFonts w:ascii="Calibri" w:hAnsi="Calibri" w:cs="Calibri"/>
          <w:sz w:val="20"/>
          <w:szCs w:val="20"/>
        </w:rPr>
        <w:t>17 ensuring robust and scalable solutions.</w:t>
      </w:r>
    </w:p>
    <w:p w14:paraId="0FFAE697" w14:textId="7B21AC68" w:rsidR="00AC13DE" w:rsidRPr="00E654C2" w:rsidRDefault="00AC13DE" w:rsidP="00E654C2">
      <w:pPr>
        <w:pStyle w:val="Body"/>
        <w:numPr>
          <w:ilvl w:val="0"/>
          <w:numId w:val="29"/>
        </w:numPr>
        <w:tabs>
          <w:tab w:val="left" w:pos="360"/>
          <w:tab w:val="num" w:pos="450"/>
        </w:tabs>
        <w:ind w:left="90" w:hanging="270"/>
        <w:jc w:val="both"/>
        <w:rPr>
          <w:rFonts w:ascii="Calibri" w:hAnsi="Calibri" w:cs="Calibri"/>
          <w:sz w:val="20"/>
          <w:szCs w:val="20"/>
        </w:rPr>
      </w:pPr>
      <w:r w:rsidRPr="00E654C2">
        <w:rPr>
          <w:rFonts w:ascii="Calibri" w:hAnsi="Calibri" w:cs="Calibri"/>
          <w:sz w:val="20"/>
          <w:szCs w:val="20"/>
        </w:rPr>
        <w:t xml:space="preserve">Designed and implemented data structures and algorithms in Java, incorporating the latest features from Java 11 and Java 17, such as Pattern Matching for switch and Records, to fulfill </w:t>
      </w:r>
      <w:proofErr w:type="spellStart"/>
      <w:r w:rsidR="006511FF" w:rsidRPr="00E654C2">
        <w:rPr>
          <w:rFonts w:ascii="Calibri" w:hAnsi="Calibri" w:cs="Calibri"/>
          <w:sz w:val="20"/>
          <w:szCs w:val="20"/>
        </w:rPr>
        <w:t>vestmark</w:t>
      </w:r>
      <w:proofErr w:type="spellEnd"/>
      <w:r w:rsidR="006511FF" w:rsidRPr="00E654C2">
        <w:rPr>
          <w:rFonts w:ascii="Calibri" w:hAnsi="Calibri" w:cs="Calibri"/>
          <w:sz w:val="20"/>
          <w:szCs w:val="20"/>
        </w:rPr>
        <w:t xml:space="preserve"> app</w:t>
      </w:r>
      <w:r w:rsidRPr="00E654C2">
        <w:rPr>
          <w:rFonts w:ascii="Calibri" w:hAnsi="Calibri" w:cs="Calibri"/>
          <w:sz w:val="20"/>
          <w:szCs w:val="20"/>
        </w:rPr>
        <w:t>lication needs.</w:t>
      </w:r>
    </w:p>
    <w:p w14:paraId="276CF909" w14:textId="77777777" w:rsidR="00AC13DE" w:rsidRPr="005F5068" w:rsidRDefault="00AC13DE" w:rsidP="008F06AA">
      <w:pPr>
        <w:pStyle w:val="Body"/>
        <w:tabs>
          <w:tab w:val="left" w:pos="360"/>
        </w:tabs>
        <w:jc w:val="both"/>
        <w:rPr>
          <w:rFonts w:ascii="Calibri" w:hAnsi="Calibri" w:cs="Calibri"/>
          <w:b/>
          <w:bCs/>
          <w:sz w:val="21"/>
          <w:szCs w:val="21"/>
        </w:rPr>
      </w:pPr>
      <w:r w:rsidRPr="005F5068">
        <w:rPr>
          <w:rFonts w:ascii="Calibri" w:hAnsi="Calibri" w:cs="Calibri"/>
          <w:b/>
          <w:bCs/>
          <w:sz w:val="21"/>
          <w:szCs w:val="21"/>
        </w:rPr>
        <w:t xml:space="preserve">Stored Procedure Writing, SQL Query Optimization, and Database Expertise </w:t>
      </w:r>
    </w:p>
    <w:p w14:paraId="1A9AA15E" w14:textId="115A5DB4"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 xml:space="preserve">Proficient in crafting efficient stored procedures with a focus on optimization and execution </w:t>
      </w:r>
      <w:r w:rsidR="00955307" w:rsidRPr="006F7344">
        <w:rPr>
          <w:rFonts w:ascii="Calibri" w:hAnsi="Calibri" w:cs="Calibri"/>
          <w:sz w:val="20"/>
          <w:szCs w:val="20"/>
        </w:rPr>
        <w:t>speed. Specialized</w:t>
      </w:r>
      <w:r w:rsidRPr="006F7344">
        <w:rPr>
          <w:rFonts w:ascii="Calibri" w:hAnsi="Calibri" w:cs="Calibri"/>
          <w:sz w:val="20"/>
          <w:szCs w:val="20"/>
        </w:rPr>
        <w:t xml:space="preserve"> in developing intricate Oracle SQL queries for precise data extraction.</w:t>
      </w:r>
    </w:p>
    <w:p w14:paraId="392D577C" w14:textId="77777777"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Expertise in leveraging advanced features of Oracle SQL for optimal data retrieval, emphasizing query efficiency and indexing.</w:t>
      </w:r>
    </w:p>
    <w:p w14:paraId="1B81FCB3" w14:textId="77777777"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Skilled in designing scalable data models and schemas, implementing robust database techniques to enhance application speed.</w:t>
      </w:r>
    </w:p>
    <w:p w14:paraId="64C831E5" w14:textId="77777777"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Spring Boot Microservices:</w:t>
      </w:r>
    </w:p>
    <w:p w14:paraId="6F2F1A58" w14:textId="77777777"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Utilized Spring Boot Microservices, implementing Hystrix. This ensures efficient latency management and fault tolerance, enhancing system reliability.</w:t>
      </w:r>
    </w:p>
    <w:p w14:paraId="7D12A158" w14:textId="77777777"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Leveraged Zipkin for comprehensive distributed tracing and monitoring of Microservices. It provides insights into system performance, aiding troubleshooting and optimization.</w:t>
      </w:r>
    </w:p>
    <w:p w14:paraId="4EC4A514" w14:textId="77777777"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Employed Spring Cloud Config for real-time externalized configuration updates. This allows configuration changes without requiring code modifications.</w:t>
      </w:r>
    </w:p>
    <w:p w14:paraId="68FDD0B2" w14:textId="77777777" w:rsidR="00AC13DE" w:rsidRPr="006F7344" w:rsidRDefault="00AC13DE" w:rsidP="00E654C2">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Developed and managed data integration and real-time analytics Microservices using Spring Cloud Data Flow. This streamlines data processing and enhances scalability.</w:t>
      </w:r>
    </w:p>
    <w:p w14:paraId="6C3C3419" w14:textId="7F49889D" w:rsidR="00AC13DE" w:rsidRPr="006F7344" w:rsidRDefault="00AC13DE"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Streamlined communication between Microservices using Spring Cloud Open</w:t>
      </w:r>
      <w:r w:rsidR="00C64FC8" w:rsidRPr="006F7344">
        <w:rPr>
          <w:rFonts w:ascii="Calibri" w:hAnsi="Calibri" w:cs="Calibri"/>
          <w:sz w:val="20"/>
          <w:szCs w:val="20"/>
        </w:rPr>
        <w:t xml:space="preserve"> </w:t>
      </w:r>
      <w:r w:rsidRPr="006F7344">
        <w:rPr>
          <w:rFonts w:ascii="Calibri" w:hAnsi="Calibri" w:cs="Calibri"/>
          <w:sz w:val="20"/>
          <w:szCs w:val="20"/>
        </w:rPr>
        <w:t>Feign. This simplifies API integration and improves developer experience.</w:t>
      </w:r>
    </w:p>
    <w:p w14:paraId="5CA79173" w14:textId="77777777" w:rsidR="00AC13DE" w:rsidRPr="006F7344" w:rsidRDefault="00AC13DE"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Ensured secure access and authentication in Microservices by integrating Spring Security. This protects sensitive data and validates user identities.</w:t>
      </w:r>
    </w:p>
    <w:p w14:paraId="2383D80C" w14:textId="77777777" w:rsidR="00AC13DE" w:rsidRPr="006F7344" w:rsidRDefault="00AC13DE"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Successfully managed large-scale data processing with Spring Batch, ensuring reliability and scalability in handling complex data workflows.</w:t>
      </w:r>
    </w:p>
    <w:p w14:paraId="14041416" w14:textId="77777777"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UI Technology:</w:t>
      </w:r>
    </w:p>
    <w:p w14:paraId="7B834DA8" w14:textId="09DF9813" w:rsidR="00AC13DE" w:rsidRPr="006F7344" w:rsidRDefault="00A45919" w:rsidP="00E92884">
      <w:pPr>
        <w:pStyle w:val="Body"/>
        <w:numPr>
          <w:ilvl w:val="0"/>
          <w:numId w:val="29"/>
        </w:numPr>
        <w:tabs>
          <w:tab w:val="left" w:pos="90"/>
          <w:tab w:val="num" w:pos="450"/>
        </w:tabs>
        <w:ind w:left="90" w:hanging="270"/>
        <w:jc w:val="both"/>
        <w:rPr>
          <w:rFonts w:ascii="Calibri" w:hAnsi="Calibri" w:cs="Calibri"/>
          <w:sz w:val="20"/>
          <w:szCs w:val="20"/>
        </w:rPr>
      </w:pPr>
      <w:r w:rsidRPr="006F7344">
        <w:rPr>
          <w:rFonts w:ascii="Calibri" w:hAnsi="Calibri" w:cs="Calibri"/>
          <w:sz w:val="20"/>
          <w:szCs w:val="20"/>
        </w:rPr>
        <w:t xml:space="preserve">Optimized UI Components: Improved the rendering performance of UI components by leveraging techniques such as </w:t>
      </w:r>
      <w:proofErr w:type="spellStart"/>
      <w:r w:rsidRPr="006F7344">
        <w:rPr>
          <w:rFonts w:ascii="Calibri" w:hAnsi="Calibri" w:cs="Calibri"/>
          <w:b/>
          <w:bCs/>
          <w:sz w:val="20"/>
          <w:szCs w:val="20"/>
        </w:rPr>
        <w:t>memoization</w:t>
      </w:r>
      <w:proofErr w:type="spellEnd"/>
      <w:r w:rsidRPr="006F7344">
        <w:rPr>
          <w:rFonts w:ascii="Calibri" w:hAnsi="Calibri" w:cs="Calibri"/>
          <w:sz w:val="20"/>
          <w:szCs w:val="20"/>
        </w:rPr>
        <w:t xml:space="preserve">, </w:t>
      </w:r>
      <w:proofErr w:type="spellStart"/>
      <w:r w:rsidRPr="006F7344">
        <w:rPr>
          <w:rFonts w:ascii="Calibri" w:hAnsi="Calibri" w:cs="Calibri"/>
          <w:b/>
          <w:bCs/>
          <w:sz w:val="20"/>
          <w:szCs w:val="20"/>
        </w:rPr>
        <w:t>React.memo</w:t>
      </w:r>
      <w:proofErr w:type="spellEnd"/>
      <w:r w:rsidRPr="006F7344">
        <w:rPr>
          <w:rFonts w:ascii="Calibri" w:hAnsi="Calibri" w:cs="Calibri"/>
          <w:sz w:val="20"/>
          <w:szCs w:val="20"/>
        </w:rPr>
        <w:t xml:space="preserve">, and </w:t>
      </w:r>
      <w:proofErr w:type="spellStart"/>
      <w:r w:rsidRPr="006F7344">
        <w:rPr>
          <w:rFonts w:ascii="Calibri" w:hAnsi="Calibri" w:cs="Calibri"/>
          <w:b/>
          <w:bCs/>
          <w:sz w:val="20"/>
          <w:szCs w:val="20"/>
        </w:rPr>
        <w:t>shouldComponentUpdate</w:t>
      </w:r>
      <w:proofErr w:type="spellEnd"/>
      <w:r w:rsidRPr="006F7344">
        <w:rPr>
          <w:rFonts w:ascii="Calibri" w:hAnsi="Calibri" w:cs="Calibri"/>
          <w:sz w:val="20"/>
          <w:szCs w:val="20"/>
        </w:rPr>
        <w:t>, effectively minimizing unnecessary re-renders</w:t>
      </w:r>
    </w:p>
    <w:p w14:paraId="774712AD" w14:textId="77777777" w:rsidR="00AC13DE" w:rsidRPr="006F7344" w:rsidRDefault="00AC13DE"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Collaborated with CMS Integration: While working with Content Management Systems (CMS), I seamlessly integrated React components into the CMS-driven pages.</w:t>
      </w:r>
    </w:p>
    <w:p w14:paraId="7CA45F5F" w14:textId="5188DB91" w:rsidR="00AC13DE" w:rsidRPr="006F7344" w:rsidRDefault="005C7CAC"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lastRenderedPageBreak/>
        <w:t>F</w:t>
      </w:r>
      <w:r w:rsidR="00AC13DE" w:rsidRPr="006F7344">
        <w:rPr>
          <w:rFonts w:ascii="Calibri" w:hAnsi="Calibri" w:cs="Calibri"/>
          <w:sz w:val="20"/>
          <w:szCs w:val="20"/>
        </w:rPr>
        <w:t>ollowed best practices for server-side rendering (SSR) or static site generation (SSG) to ensure that React components played well with the CMS-generated content.</w:t>
      </w:r>
    </w:p>
    <w:p w14:paraId="48EBA856" w14:textId="77777777" w:rsidR="00AC13DE" w:rsidRPr="006F7344" w:rsidRDefault="00AC13DE"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 xml:space="preserve">Data-Driven Interactions with </w:t>
      </w:r>
      <w:proofErr w:type="spellStart"/>
      <w:r w:rsidRPr="006F7344">
        <w:rPr>
          <w:rFonts w:ascii="Calibri" w:hAnsi="Calibri" w:cs="Calibri"/>
          <w:sz w:val="20"/>
          <w:szCs w:val="20"/>
        </w:rPr>
        <w:t>RxJS</w:t>
      </w:r>
      <w:proofErr w:type="spellEnd"/>
      <w:r w:rsidRPr="006F7344">
        <w:rPr>
          <w:rFonts w:ascii="Calibri" w:hAnsi="Calibri" w:cs="Calibri"/>
          <w:sz w:val="20"/>
          <w:szCs w:val="20"/>
        </w:rPr>
        <w:t xml:space="preserve">: I utilized </w:t>
      </w:r>
      <w:proofErr w:type="spellStart"/>
      <w:r w:rsidRPr="006F7344">
        <w:rPr>
          <w:rFonts w:ascii="Calibri" w:hAnsi="Calibri" w:cs="Calibri"/>
          <w:sz w:val="20"/>
          <w:szCs w:val="20"/>
        </w:rPr>
        <w:t>RxJS</w:t>
      </w:r>
      <w:proofErr w:type="spellEnd"/>
      <w:r w:rsidRPr="006F7344">
        <w:rPr>
          <w:rFonts w:ascii="Calibri" w:hAnsi="Calibri" w:cs="Calibri"/>
          <w:sz w:val="20"/>
          <w:szCs w:val="20"/>
        </w:rPr>
        <w:t xml:space="preserve"> (Reactive Extensions for JavaScript) to manage data-driven interactions within React components. By implementing observables, subscriptions, and operators, I facilitated seamless communication between components and external data sources.</w:t>
      </w:r>
    </w:p>
    <w:p w14:paraId="13A5C994" w14:textId="4C9C47A3"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Kubernetes</w:t>
      </w:r>
      <w:r w:rsidR="00E23F57">
        <w:rPr>
          <w:rFonts w:ascii="Calibri" w:hAnsi="Calibri" w:cs="Calibri"/>
          <w:b/>
          <w:bCs/>
          <w:sz w:val="21"/>
          <w:szCs w:val="21"/>
        </w:rPr>
        <w:t xml:space="preserve"> and </w:t>
      </w:r>
      <w:r w:rsidRPr="005F5068">
        <w:rPr>
          <w:rFonts w:ascii="Calibri" w:hAnsi="Calibri" w:cs="Calibri"/>
          <w:b/>
          <w:bCs/>
          <w:sz w:val="21"/>
          <w:szCs w:val="21"/>
        </w:rPr>
        <w:t>Kafka</w:t>
      </w:r>
    </w:p>
    <w:p w14:paraId="5A33008A" w14:textId="77777777" w:rsidR="00AC13DE" w:rsidRPr="006F7344" w:rsidRDefault="00AC13DE" w:rsidP="00E92884">
      <w:pPr>
        <w:pStyle w:val="Body"/>
        <w:numPr>
          <w:ilvl w:val="0"/>
          <w:numId w:val="29"/>
        </w:numPr>
        <w:tabs>
          <w:tab w:val="left" w:pos="180"/>
          <w:tab w:val="num" w:pos="450"/>
        </w:tabs>
        <w:ind w:left="90" w:hanging="270"/>
        <w:jc w:val="both"/>
        <w:rPr>
          <w:rFonts w:ascii="Calibri" w:hAnsi="Calibri" w:cs="Calibri"/>
          <w:sz w:val="20"/>
          <w:szCs w:val="20"/>
        </w:rPr>
      </w:pPr>
      <w:r w:rsidRPr="006F7344">
        <w:rPr>
          <w:rFonts w:ascii="Calibri" w:hAnsi="Calibri" w:cs="Calibri"/>
          <w:sz w:val="20"/>
          <w:szCs w:val="20"/>
        </w:rPr>
        <w:t>Utilized Kubernetes to orchestrate containerized microservices, ensuring efficient deployment and scaling in a containerized environment.</w:t>
      </w:r>
    </w:p>
    <w:p w14:paraId="71A89CCD" w14:textId="77777777" w:rsidR="00AC13DE" w:rsidRPr="006F7344" w:rsidRDefault="00AC13DE" w:rsidP="00E92884">
      <w:pPr>
        <w:pStyle w:val="Body"/>
        <w:numPr>
          <w:ilvl w:val="0"/>
          <w:numId w:val="29"/>
        </w:numPr>
        <w:tabs>
          <w:tab w:val="left" w:pos="450"/>
        </w:tabs>
        <w:ind w:left="90" w:hanging="270"/>
        <w:jc w:val="both"/>
        <w:rPr>
          <w:rFonts w:ascii="Calibri" w:hAnsi="Calibri" w:cs="Calibri"/>
          <w:sz w:val="20"/>
          <w:szCs w:val="20"/>
        </w:rPr>
      </w:pPr>
      <w:r w:rsidRPr="006F7344">
        <w:rPr>
          <w:rFonts w:ascii="Calibri" w:hAnsi="Calibri" w:cs="Calibri"/>
          <w:sz w:val="20"/>
          <w:szCs w:val="20"/>
        </w:rPr>
        <w:t>Implemented Apache Kafka for reliable and real-time messaging within the application's distributed architecture, enhancing system performance.</w:t>
      </w:r>
    </w:p>
    <w:p w14:paraId="6C94492D" w14:textId="77777777" w:rsidR="00AC13DE" w:rsidRPr="006F7344" w:rsidRDefault="00AC13DE" w:rsidP="00E92884">
      <w:pPr>
        <w:pStyle w:val="Body"/>
        <w:numPr>
          <w:ilvl w:val="0"/>
          <w:numId w:val="29"/>
        </w:numPr>
        <w:tabs>
          <w:tab w:val="left" w:pos="450"/>
        </w:tabs>
        <w:ind w:left="90" w:hanging="270"/>
        <w:jc w:val="both"/>
        <w:rPr>
          <w:rFonts w:ascii="Calibri" w:hAnsi="Calibri" w:cs="Calibri"/>
          <w:sz w:val="20"/>
          <w:szCs w:val="20"/>
        </w:rPr>
      </w:pPr>
      <w:r w:rsidRPr="006F7344">
        <w:rPr>
          <w:rFonts w:ascii="Calibri" w:hAnsi="Calibri" w:cs="Calibri"/>
          <w:sz w:val="20"/>
          <w:szCs w:val="20"/>
        </w:rPr>
        <w:t xml:space="preserve">Analysis of </w:t>
      </w:r>
      <w:r w:rsidRPr="006F7344">
        <w:rPr>
          <w:rFonts w:ascii="Calibri" w:hAnsi="Calibri" w:cs="Calibri"/>
          <w:b/>
          <w:bCs/>
          <w:sz w:val="20"/>
          <w:szCs w:val="20"/>
        </w:rPr>
        <w:t>Kubernetes</w:t>
      </w:r>
      <w:r w:rsidRPr="006F7344">
        <w:rPr>
          <w:rFonts w:ascii="Calibri" w:hAnsi="Calibri" w:cs="Calibri"/>
          <w:sz w:val="20"/>
          <w:szCs w:val="20"/>
        </w:rPr>
        <w:t xml:space="preserve"> logs and manage the pods and check for errors and connection pooling time out issues.</w:t>
      </w:r>
    </w:p>
    <w:p w14:paraId="0FC821FC" w14:textId="77777777" w:rsidR="00AC13DE" w:rsidRPr="006F7344" w:rsidRDefault="00AC13DE" w:rsidP="00E92884">
      <w:pPr>
        <w:pStyle w:val="Body"/>
        <w:numPr>
          <w:ilvl w:val="0"/>
          <w:numId w:val="29"/>
        </w:numPr>
        <w:tabs>
          <w:tab w:val="num" w:pos="450"/>
        </w:tabs>
        <w:ind w:left="90" w:hanging="270"/>
        <w:jc w:val="both"/>
        <w:rPr>
          <w:rFonts w:ascii="Calibri" w:hAnsi="Calibri" w:cs="Calibri"/>
          <w:sz w:val="20"/>
          <w:szCs w:val="20"/>
        </w:rPr>
      </w:pPr>
      <w:r w:rsidRPr="006F7344">
        <w:rPr>
          <w:rFonts w:ascii="Calibri" w:hAnsi="Calibri" w:cs="Calibri"/>
          <w:sz w:val="20"/>
          <w:szCs w:val="20"/>
        </w:rPr>
        <w:t>Implemented Argo CD for streamlined and automated application deployment on Google Cloud Platform (GCP), enhancing version-controlled continuous delivery and reducing manual intervention in the deployment process.</w:t>
      </w:r>
    </w:p>
    <w:p w14:paraId="3FED406F" w14:textId="55B3A2A8" w:rsidR="00AC13DE" w:rsidRPr="005F5068" w:rsidRDefault="00AC13DE" w:rsidP="008F06AA">
      <w:pPr>
        <w:pStyle w:val="Body"/>
        <w:tabs>
          <w:tab w:val="left" w:pos="360"/>
        </w:tabs>
        <w:jc w:val="both"/>
        <w:rPr>
          <w:rFonts w:ascii="Calibri" w:hAnsi="Calibri" w:cs="Calibri"/>
          <w:b/>
          <w:bCs/>
          <w:sz w:val="21"/>
          <w:szCs w:val="21"/>
        </w:rPr>
      </w:pPr>
      <w:r w:rsidRPr="005F5068">
        <w:rPr>
          <w:rFonts w:ascii="Calibri" w:hAnsi="Calibri" w:cs="Calibri"/>
          <w:b/>
          <w:bCs/>
          <w:sz w:val="21"/>
          <w:szCs w:val="21"/>
        </w:rPr>
        <w:t>CI/CD and Cloud Services</w:t>
      </w:r>
      <w:r w:rsidR="003B4E38">
        <w:rPr>
          <w:rFonts w:ascii="Calibri" w:hAnsi="Calibri" w:cs="Calibri"/>
          <w:b/>
          <w:bCs/>
          <w:sz w:val="21"/>
          <w:szCs w:val="21"/>
        </w:rPr>
        <w:t xml:space="preserve"> </w:t>
      </w:r>
      <w:r w:rsidRPr="005F5068">
        <w:rPr>
          <w:rFonts w:ascii="Calibri" w:hAnsi="Calibri" w:cs="Calibri"/>
          <w:b/>
          <w:bCs/>
          <w:sz w:val="21"/>
          <w:szCs w:val="21"/>
        </w:rPr>
        <w:t>(AWS,</w:t>
      </w:r>
      <w:r w:rsidR="003B4E38">
        <w:rPr>
          <w:rFonts w:ascii="Calibri" w:hAnsi="Calibri" w:cs="Calibri"/>
          <w:b/>
          <w:bCs/>
          <w:sz w:val="21"/>
          <w:szCs w:val="21"/>
        </w:rPr>
        <w:t xml:space="preserve"> </w:t>
      </w:r>
      <w:r w:rsidRPr="005F5068">
        <w:rPr>
          <w:rFonts w:ascii="Calibri" w:hAnsi="Calibri" w:cs="Calibri"/>
          <w:b/>
          <w:bCs/>
          <w:sz w:val="21"/>
          <w:szCs w:val="21"/>
        </w:rPr>
        <w:t>GCP)</w:t>
      </w:r>
    </w:p>
    <w:p w14:paraId="0BCDC469" w14:textId="77777777" w:rsidR="00AC13DE" w:rsidRPr="006F734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Developed a robust CI/CD system utilizing Jenkins in an AWS Kubernetes environment, optimizing build and deployment processes efficiently.</w:t>
      </w:r>
    </w:p>
    <w:p w14:paraId="6FF49AB4" w14:textId="77777777" w:rsidR="00AC13DE" w:rsidRPr="006F734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Showcased expertise in cloud infrastructure optimization by deploying and operating microservices using AWS services, including EC2 instances (equivalent to Azure Virtual Machines), S3 for archiving data, and AWS Lambda for serverless functions.</w:t>
      </w:r>
    </w:p>
    <w:p w14:paraId="15DFCBD4" w14:textId="65F2A1F3" w:rsidR="00AC13DE" w:rsidRPr="006F734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Ensured secure and scalable object storage with AWS S3, facilitating seamless data storage and retrieval in a highly available</w:t>
      </w:r>
      <w:r w:rsidR="005C7CAC" w:rsidRPr="006F7344">
        <w:rPr>
          <w:rFonts w:ascii="Calibri" w:hAnsi="Calibri" w:cs="Calibri"/>
          <w:sz w:val="20"/>
          <w:szCs w:val="20"/>
        </w:rPr>
        <w:t xml:space="preserve"> </w:t>
      </w:r>
      <w:r w:rsidRPr="006F7344">
        <w:rPr>
          <w:rFonts w:ascii="Calibri" w:hAnsi="Calibri" w:cs="Calibri"/>
          <w:sz w:val="20"/>
          <w:szCs w:val="20"/>
        </w:rPr>
        <w:t>environment.</w:t>
      </w:r>
    </w:p>
    <w:p w14:paraId="459B2ECD" w14:textId="2C094948" w:rsidR="00AC13DE" w:rsidRPr="006F734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Developed and</w:t>
      </w:r>
      <w:r w:rsidR="000F2E8B" w:rsidRPr="006F7344">
        <w:rPr>
          <w:rFonts w:ascii="Calibri" w:hAnsi="Calibri" w:cs="Calibri"/>
          <w:sz w:val="20"/>
          <w:szCs w:val="20"/>
        </w:rPr>
        <w:t xml:space="preserve"> </w:t>
      </w:r>
      <w:r w:rsidRPr="006F7344">
        <w:rPr>
          <w:rFonts w:ascii="Calibri" w:hAnsi="Calibri" w:cs="Calibri"/>
          <w:sz w:val="20"/>
          <w:szCs w:val="20"/>
        </w:rPr>
        <w:t>operated applications using Amazo</w:t>
      </w:r>
      <w:r w:rsidR="000F2E8B" w:rsidRPr="006F7344">
        <w:rPr>
          <w:rFonts w:ascii="Calibri" w:hAnsi="Calibri" w:cs="Calibri"/>
          <w:sz w:val="20"/>
          <w:szCs w:val="20"/>
        </w:rPr>
        <w:t xml:space="preserve">n </w:t>
      </w:r>
      <w:r w:rsidRPr="006F7344">
        <w:rPr>
          <w:rFonts w:ascii="Calibri" w:hAnsi="Calibri" w:cs="Calibri"/>
          <w:sz w:val="20"/>
          <w:szCs w:val="20"/>
        </w:rPr>
        <w:t>DynamoDB,</w:t>
      </w:r>
      <w:r w:rsidR="005C7CAC" w:rsidRPr="006F7344">
        <w:rPr>
          <w:rFonts w:ascii="Calibri" w:hAnsi="Calibri" w:cs="Calibri"/>
          <w:sz w:val="20"/>
          <w:szCs w:val="20"/>
        </w:rPr>
        <w:t xml:space="preserve"> </w:t>
      </w:r>
      <w:r w:rsidRPr="006F7344">
        <w:rPr>
          <w:rFonts w:ascii="Calibri" w:hAnsi="Calibri" w:cs="Calibri"/>
          <w:sz w:val="20"/>
          <w:szCs w:val="20"/>
        </w:rPr>
        <w:t>a fully managed NoSQL database service. Leveraged DynamoDB’s seamless scalability, low latency, and automatic replication across Availability Zone.</w:t>
      </w:r>
    </w:p>
    <w:p w14:paraId="6D5F3D72" w14:textId="77777777" w:rsidR="00AC13DE" w:rsidRPr="006F734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Implemented AWS Elasticsearch for efficient and scalable search capabilities, enhancing data discovery and retrieval within the application by leveraging the power of Elasticsearch in the AWS cloud environment.</w:t>
      </w:r>
    </w:p>
    <w:p w14:paraId="11BF7E79" w14:textId="77777777" w:rsidR="00E9288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Leveraged AWS Lambda for serverless computing, enabling code execution without the need for server management, thus enhancing efficiency and scalability.</w:t>
      </w:r>
    </w:p>
    <w:p w14:paraId="654197B5" w14:textId="24B0126C" w:rsidR="00AC13DE" w:rsidRPr="00E9288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E92884">
        <w:rPr>
          <w:rFonts w:ascii="Calibri" w:hAnsi="Calibri" w:cs="Calibri"/>
          <w:sz w:val="20"/>
          <w:szCs w:val="20"/>
        </w:rPr>
        <w:t>Successfully deployed applications (ACT Application) on GCP, leveraging its robust infrastructure and services.</w:t>
      </w:r>
    </w:p>
    <w:p w14:paraId="2065D545" w14:textId="77777777" w:rsidR="00AC13DE" w:rsidRPr="006F7344" w:rsidRDefault="00AC13DE" w:rsidP="00E92884">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Utilized GCP services and features to enhance application deployment, contributing to efficient resource utilization, high availability, and seamless integration with cloud-native technologies.</w:t>
      </w:r>
    </w:p>
    <w:p w14:paraId="7DB37BB9" w14:textId="77777777"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Database and Testing</w:t>
      </w:r>
    </w:p>
    <w:p w14:paraId="69B4A247" w14:textId="77777777" w:rsidR="00001EA8"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 xml:space="preserve">Experienced in using </w:t>
      </w:r>
      <w:r w:rsidRPr="006F7344">
        <w:rPr>
          <w:rFonts w:ascii="Calibri" w:hAnsi="Calibri" w:cs="Calibri"/>
          <w:b/>
          <w:bCs/>
          <w:sz w:val="20"/>
          <w:szCs w:val="20"/>
        </w:rPr>
        <w:t>Groovy</w:t>
      </w:r>
      <w:r w:rsidRPr="006F7344">
        <w:rPr>
          <w:rFonts w:ascii="Calibri" w:hAnsi="Calibri" w:cs="Calibri"/>
          <w:sz w:val="20"/>
          <w:szCs w:val="20"/>
        </w:rPr>
        <w:t xml:space="preserve"> language in developing tools and Free Marker language (FTL) for creating fitness tests.</w:t>
      </w:r>
    </w:p>
    <w:p w14:paraId="0AC54762" w14:textId="77777777" w:rsidR="00001EA8"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Implemented Behavior-Driven Development (</w:t>
      </w:r>
      <w:r w:rsidRPr="00001EA8">
        <w:rPr>
          <w:rFonts w:ascii="Calibri" w:hAnsi="Calibri" w:cs="Calibri"/>
          <w:b/>
          <w:bCs/>
          <w:sz w:val="20"/>
          <w:szCs w:val="20"/>
        </w:rPr>
        <w:t>BDD</w:t>
      </w:r>
      <w:r w:rsidRPr="00001EA8">
        <w:rPr>
          <w:rFonts w:ascii="Calibri" w:hAnsi="Calibri" w:cs="Calibri"/>
          <w:sz w:val="20"/>
          <w:szCs w:val="20"/>
        </w:rPr>
        <w:t xml:space="preserve">) approach using Cucumber, creating executable specifications that bridge the gap between business stakeholders and technical teams. </w:t>
      </w:r>
    </w:p>
    <w:p w14:paraId="66AD58DA" w14:textId="4AC88C90" w:rsidR="00AC13DE" w:rsidRPr="00001EA8"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Actively working with Couchbase and implementing it for data storage and retrieval in the application.</w:t>
      </w:r>
    </w:p>
    <w:p w14:paraId="233693D1" w14:textId="77777777" w:rsidR="00AC13DE" w:rsidRPr="005F5068" w:rsidRDefault="00AC13DE" w:rsidP="008F06AA">
      <w:pPr>
        <w:pStyle w:val="Body"/>
        <w:tabs>
          <w:tab w:val="left" w:pos="360"/>
        </w:tabs>
        <w:jc w:val="both"/>
        <w:rPr>
          <w:rFonts w:ascii="Calibri" w:hAnsi="Calibri" w:cs="Calibri"/>
          <w:sz w:val="21"/>
          <w:szCs w:val="21"/>
        </w:rPr>
      </w:pPr>
      <w:r w:rsidRPr="005F5068">
        <w:rPr>
          <w:rFonts w:ascii="Calibri" w:hAnsi="Calibri" w:cs="Calibri"/>
          <w:b/>
          <w:bCs/>
          <w:sz w:val="21"/>
          <w:szCs w:val="21"/>
        </w:rPr>
        <w:t>Development and Tools Proficiency</w:t>
      </w:r>
    </w:p>
    <w:p w14:paraId="7FD16C9F" w14:textId="77777777" w:rsidR="00AC13DE" w:rsidRPr="006F7344"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Utilized GIT as the version controller and Jenkins CI for continuous integration within the development process.</w:t>
      </w:r>
    </w:p>
    <w:p w14:paraId="68018989" w14:textId="77777777" w:rsidR="005F5068" w:rsidRPr="006F7344"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 xml:space="preserve">Using </w:t>
      </w:r>
      <w:r w:rsidRPr="00001EA8">
        <w:rPr>
          <w:rFonts w:ascii="Calibri" w:hAnsi="Calibri" w:cs="Calibri"/>
          <w:sz w:val="20"/>
          <w:szCs w:val="20"/>
        </w:rPr>
        <w:t>Maven</w:t>
      </w:r>
      <w:r w:rsidRPr="006F7344">
        <w:rPr>
          <w:rFonts w:ascii="Calibri" w:hAnsi="Calibri" w:cs="Calibri"/>
          <w:sz w:val="20"/>
          <w:szCs w:val="20"/>
        </w:rPr>
        <w:t xml:space="preserve"> tool to build project and </w:t>
      </w:r>
      <w:r w:rsidRPr="00001EA8">
        <w:rPr>
          <w:rFonts w:ascii="Calibri" w:hAnsi="Calibri" w:cs="Calibri"/>
          <w:sz w:val="20"/>
          <w:szCs w:val="20"/>
        </w:rPr>
        <w:t>Junit</w:t>
      </w:r>
      <w:r w:rsidRPr="006F7344">
        <w:rPr>
          <w:rFonts w:ascii="Calibri" w:hAnsi="Calibri" w:cs="Calibri"/>
          <w:sz w:val="20"/>
          <w:szCs w:val="20"/>
        </w:rPr>
        <w:t xml:space="preserve"> and </w:t>
      </w:r>
      <w:r w:rsidRPr="00001EA8">
        <w:rPr>
          <w:rFonts w:ascii="Calibri" w:hAnsi="Calibri" w:cs="Calibri"/>
          <w:sz w:val="20"/>
          <w:szCs w:val="20"/>
        </w:rPr>
        <w:t>Cucumber</w:t>
      </w:r>
      <w:r w:rsidRPr="006F7344">
        <w:rPr>
          <w:rFonts w:ascii="Calibri" w:hAnsi="Calibri" w:cs="Calibri"/>
          <w:sz w:val="20"/>
          <w:szCs w:val="20"/>
        </w:rPr>
        <w:t xml:space="preserve"> to develop unit test cases.</w:t>
      </w:r>
    </w:p>
    <w:p w14:paraId="20411CB4" w14:textId="16B99122" w:rsidR="00AC13DE" w:rsidRPr="006F7344"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 xml:space="preserve">Using </w:t>
      </w:r>
      <w:r w:rsidRPr="00001EA8">
        <w:rPr>
          <w:rFonts w:ascii="Calibri" w:hAnsi="Calibri" w:cs="Calibri"/>
          <w:sz w:val="20"/>
          <w:szCs w:val="20"/>
        </w:rPr>
        <w:t>Log4j</w:t>
      </w:r>
      <w:r w:rsidRPr="006F7344">
        <w:rPr>
          <w:rFonts w:ascii="Calibri" w:hAnsi="Calibri" w:cs="Calibri"/>
          <w:sz w:val="20"/>
          <w:szCs w:val="20"/>
        </w:rPr>
        <w:t xml:space="preserve"> framework to log the system execution details to log files.</w:t>
      </w:r>
    </w:p>
    <w:p w14:paraId="4868B5D4" w14:textId="77777777" w:rsidR="00001EA8"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6F7344">
        <w:rPr>
          <w:rFonts w:ascii="Calibri" w:hAnsi="Calibri" w:cs="Calibri"/>
          <w:sz w:val="20"/>
          <w:szCs w:val="20"/>
        </w:rPr>
        <w:t xml:space="preserve">Integrated Camunda BPMN (Business Process Model and Notation) engine to streamline and automate complex workflows in the </w:t>
      </w:r>
      <w:r w:rsidR="006511FF" w:rsidRPr="006F7344">
        <w:rPr>
          <w:rFonts w:ascii="Calibri" w:hAnsi="Calibri" w:cs="Calibri"/>
          <w:sz w:val="20"/>
          <w:szCs w:val="20"/>
        </w:rPr>
        <w:t>Vestmark</w:t>
      </w:r>
      <w:r w:rsidRPr="006F7344">
        <w:rPr>
          <w:rFonts w:ascii="Calibri" w:hAnsi="Calibri" w:cs="Calibri"/>
          <w:sz w:val="20"/>
          <w:szCs w:val="20"/>
        </w:rPr>
        <w:t xml:space="preserve"> application. Orchestrated tasks, activities, and decision-making processes to enhance operational efficiency and ensure consistent task management.</w:t>
      </w:r>
    </w:p>
    <w:p w14:paraId="26F4C1BF" w14:textId="6094D2D2" w:rsidR="005F5068" w:rsidRPr="00001EA8" w:rsidRDefault="00AC13DE"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 xml:space="preserve">Experienced in using </w:t>
      </w:r>
      <w:r w:rsidRPr="00001EA8">
        <w:rPr>
          <w:rFonts w:ascii="Calibri" w:hAnsi="Calibri" w:cs="Calibri"/>
          <w:b/>
          <w:bCs/>
          <w:sz w:val="20"/>
          <w:szCs w:val="20"/>
          <w:lang w:val="nl-NL"/>
        </w:rPr>
        <w:t>Groovy</w:t>
      </w:r>
      <w:r w:rsidRPr="00001EA8">
        <w:rPr>
          <w:rFonts w:ascii="Calibri" w:hAnsi="Calibri" w:cs="Calibri"/>
          <w:sz w:val="20"/>
          <w:szCs w:val="20"/>
        </w:rPr>
        <w:t xml:space="preserve"> language in developing tools and </w:t>
      </w:r>
      <w:r w:rsidRPr="00001EA8">
        <w:rPr>
          <w:rFonts w:ascii="Calibri" w:hAnsi="Calibri" w:cs="Calibri"/>
          <w:b/>
          <w:bCs/>
          <w:sz w:val="20"/>
          <w:szCs w:val="20"/>
        </w:rPr>
        <w:t>Free Marker language</w:t>
      </w:r>
      <w:r w:rsidRPr="00001EA8">
        <w:rPr>
          <w:rFonts w:ascii="Calibri" w:hAnsi="Calibri" w:cs="Calibri"/>
          <w:sz w:val="20"/>
          <w:szCs w:val="20"/>
        </w:rPr>
        <w:t xml:space="preserve"> (</w:t>
      </w:r>
      <w:r w:rsidRPr="00001EA8">
        <w:rPr>
          <w:rFonts w:ascii="Calibri" w:hAnsi="Calibri" w:cs="Calibri"/>
          <w:b/>
          <w:bCs/>
          <w:sz w:val="20"/>
          <w:szCs w:val="20"/>
          <w:lang w:val="fr-FR"/>
        </w:rPr>
        <w:t>FTL</w:t>
      </w:r>
      <w:r w:rsidRPr="00001EA8">
        <w:rPr>
          <w:rFonts w:ascii="Calibri" w:hAnsi="Calibri" w:cs="Calibri"/>
          <w:sz w:val="20"/>
          <w:szCs w:val="20"/>
        </w:rPr>
        <w:t>) for creating fitness tests.</w:t>
      </w:r>
    </w:p>
    <w:p w14:paraId="2B6F9431" w14:textId="5CA712C4" w:rsidR="005C3C3E" w:rsidRPr="00DD7244" w:rsidRDefault="004F069F" w:rsidP="00DD7244">
      <w:pPr>
        <w:tabs>
          <w:tab w:val="left" w:pos="360"/>
        </w:tabs>
        <w:ind w:left="90" w:firstLine="0"/>
        <w:rPr>
          <w:i/>
          <w:iCs/>
          <w:sz w:val="20"/>
          <w:szCs w:val="20"/>
        </w:rPr>
      </w:pPr>
      <w:r w:rsidRPr="006F7344">
        <w:rPr>
          <w:sz w:val="20"/>
          <w:szCs w:val="20"/>
          <w:u w:val="single" w:color="000000"/>
        </w:rPr>
        <w:t>Tech Stack:</w:t>
      </w:r>
      <w:r w:rsidRPr="006F7344">
        <w:rPr>
          <w:sz w:val="20"/>
          <w:szCs w:val="20"/>
        </w:rPr>
        <w:t xml:space="preserve"> </w:t>
      </w:r>
      <w:r w:rsidR="001D6D72" w:rsidRPr="006F7344">
        <w:rPr>
          <w:i/>
          <w:iCs/>
          <w:sz w:val="20"/>
          <w:szCs w:val="20"/>
        </w:rPr>
        <w:t>Java, HTML5, CSS3, JavaScript, Typescript, Bootstrap, React JS, AJAX, Spring Boot, Spring Batch DAO, IOC, JMS, Kafka, Hibernate, REST, STS, MySQL, Jenkins, Docker, WebLogic, Agile, MAVEN, Log4J, GIT </w:t>
      </w:r>
    </w:p>
    <w:p w14:paraId="2D5E9DC4" w14:textId="77777777" w:rsidR="00663743" w:rsidRDefault="00663743" w:rsidP="008F06AA">
      <w:pPr>
        <w:tabs>
          <w:tab w:val="left" w:pos="360"/>
        </w:tabs>
        <w:spacing w:after="0" w:line="240" w:lineRule="auto"/>
        <w:ind w:left="0" w:firstLine="0"/>
        <w:rPr>
          <w:b/>
          <w:color w:val="000000" w:themeColor="text1"/>
          <w:sz w:val="22"/>
          <w:szCs w:val="22"/>
        </w:rPr>
      </w:pPr>
    </w:p>
    <w:p w14:paraId="12E895B7" w14:textId="00138F5F" w:rsidR="00640BE8" w:rsidRPr="005C7CAC" w:rsidRDefault="00956C7A" w:rsidP="008F06AA">
      <w:pPr>
        <w:tabs>
          <w:tab w:val="left" w:pos="360"/>
        </w:tabs>
        <w:spacing w:after="0" w:line="240" w:lineRule="auto"/>
        <w:ind w:left="0" w:firstLine="0"/>
        <w:rPr>
          <w:b/>
          <w:color w:val="000000" w:themeColor="text1"/>
          <w:sz w:val="22"/>
          <w:szCs w:val="22"/>
        </w:rPr>
      </w:pPr>
      <w:r w:rsidRPr="005C7CAC">
        <w:rPr>
          <w:b/>
          <w:color w:val="000000" w:themeColor="text1"/>
          <w:sz w:val="22"/>
          <w:szCs w:val="22"/>
        </w:rPr>
        <w:t>Role:    Full Stack Java Developer</w:t>
      </w:r>
      <w:r w:rsidR="005C3C3E" w:rsidRPr="005C7CAC">
        <w:rPr>
          <w:b/>
          <w:color w:val="000000" w:themeColor="text1"/>
          <w:sz w:val="22"/>
          <w:szCs w:val="22"/>
        </w:rPr>
        <w:t xml:space="preserve">                                                                                                        </w:t>
      </w:r>
      <w:r w:rsidR="00B16F44">
        <w:rPr>
          <w:b/>
          <w:color w:val="000000" w:themeColor="text1"/>
          <w:sz w:val="22"/>
          <w:szCs w:val="22"/>
        </w:rPr>
        <w:t xml:space="preserve">                         </w:t>
      </w:r>
      <w:r w:rsidR="005C3C3E" w:rsidRPr="005C7CAC">
        <w:rPr>
          <w:b/>
          <w:color w:val="000000" w:themeColor="text1"/>
          <w:sz w:val="22"/>
          <w:szCs w:val="22"/>
        </w:rPr>
        <w:t>Sep 2017 – Dec 201</w:t>
      </w:r>
      <w:r w:rsidR="00B16F44">
        <w:rPr>
          <w:b/>
          <w:color w:val="000000" w:themeColor="text1"/>
          <w:sz w:val="22"/>
          <w:szCs w:val="22"/>
        </w:rPr>
        <w:t>9</w:t>
      </w:r>
    </w:p>
    <w:p w14:paraId="45937FC9" w14:textId="233DAF6E" w:rsidR="005C3C3E" w:rsidRDefault="005C3C3E" w:rsidP="008F06AA">
      <w:pPr>
        <w:tabs>
          <w:tab w:val="left" w:pos="360"/>
        </w:tabs>
        <w:spacing w:after="0" w:line="240" w:lineRule="auto"/>
        <w:ind w:left="0" w:firstLine="0"/>
        <w:rPr>
          <w:b/>
          <w:color w:val="000000" w:themeColor="text1"/>
          <w:sz w:val="23"/>
          <w:szCs w:val="23"/>
        </w:rPr>
      </w:pPr>
      <w:r w:rsidRPr="005C7CAC">
        <w:rPr>
          <w:b/>
          <w:color w:val="000000" w:themeColor="text1"/>
          <w:sz w:val="22"/>
          <w:szCs w:val="22"/>
        </w:rPr>
        <w:t>Client: First Command Financial, Fort Worth, TX</w:t>
      </w:r>
      <w:r w:rsidRPr="00956C7A">
        <w:rPr>
          <w:b/>
          <w:color w:val="000000" w:themeColor="text1"/>
          <w:sz w:val="23"/>
          <w:szCs w:val="23"/>
        </w:rPr>
        <w:tab/>
      </w:r>
      <w:r w:rsidRPr="00956C7A">
        <w:rPr>
          <w:b/>
          <w:color w:val="000000" w:themeColor="text1"/>
          <w:sz w:val="23"/>
          <w:szCs w:val="23"/>
        </w:rPr>
        <w:tab/>
      </w:r>
      <w:r w:rsidRPr="00956C7A">
        <w:rPr>
          <w:b/>
          <w:color w:val="000000" w:themeColor="text1"/>
          <w:sz w:val="23"/>
          <w:szCs w:val="23"/>
        </w:rPr>
        <w:tab/>
      </w:r>
      <w:r w:rsidRPr="00956C7A">
        <w:rPr>
          <w:b/>
          <w:color w:val="000000" w:themeColor="text1"/>
          <w:sz w:val="23"/>
          <w:szCs w:val="23"/>
        </w:rPr>
        <w:tab/>
        <w:t xml:space="preserve"> </w:t>
      </w:r>
      <w:r>
        <w:rPr>
          <w:b/>
          <w:color w:val="000000" w:themeColor="text1"/>
          <w:sz w:val="23"/>
          <w:szCs w:val="23"/>
        </w:rPr>
        <w:t xml:space="preserve">                         </w:t>
      </w:r>
      <w:r w:rsidRPr="00956C7A">
        <w:rPr>
          <w:b/>
          <w:color w:val="000000" w:themeColor="text1"/>
          <w:sz w:val="23"/>
          <w:szCs w:val="23"/>
        </w:rPr>
        <w:t xml:space="preserve">     </w:t>
      </w:r>
    </w:p>
    <w:p w14:paraId="34FF0CF5" w14:textId="148107B7" w:rsidR="00956C7A" w:rsidRPr="00640BE8" w:rsidRDefault="00640BE8" w:rsidP="008F06AA">
      <w:pPr>
        <w:tabs>
          <w:tab w:val="left" w:pos="360"/>
        </w:tabs>
        <w:spacing w:after="0"/>
        <w:ind w:left="0"/>
        <w:rPr>
          <w:rFonts w:ascii="Cambria" w:eastAsia="Times New Roman" w:hAnsi="Cambria" w:cs="Times New Roman"/>
          <w:b/>
          <w:bCs/>
          <w:i/>
          <w:iCs/>
          <w:color w:val="000000" w:themeColor="text1"/>
          <w:sz w:val="24"/>
          <w:szCs w:val="18"/>
        </w:rPr>
      </w:pPr>
      <w:r w:rsidRPr="00FF686B">
        <w:rPr>
          <w:rFonts w:eastAsia="Times New Roman"/>
          <w:b/>
          <w:bCs/>
          <w:i/>
          <w:iCs/>
          <w:color w:val="000000" w:themeColor="text1"/>
          <w:sz w:val="24"/>
          <w:szCs w:val="18"/>
          <w:u w:val="single"/>
        </w:rPr>
        <w:t>Responsibilities</w:t>
      </w:r>
      <w:r w:rsidRPr="00EC692B">
        <w:rPr>
          <w:rFonts w:ascii="Cambria" w:eastAsia="Times New Roman" w:hAnsi="Cambria" w:cs="Times New Roman"/>
          <w:b/>
          <w:bCs/>
          <w:i/>
          <w:iCs/>
          <w:color w:val="000000" w:themeColor="text1"/>
          <w:sz w:val="24"/>
          <w:szCs w:val="18"/>
        </w:rPr>
        <w:t>:</w:t>
      </w:r>
    </w:p>
    <w:p w14:paraId="75A1CF93" w14:textId="3929F1CD"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Worked with Agile methodology and actively participated in Scrum meetings as a part of SDLC, to produce quality deliverables within time.</w:t>
      </w:r>
    </w:p>
    <w:p w14:paraId="5BA542C5" w14:textId="52188D84"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Develop the UI component architecture for developer framework using Angular 4, Typescript, HTML5, CSS3 and Bootstrap.</w:t>
      </w:r>
    </w:p>
    <w:p w14:paraId="6DFF6FE2" w14:textId="246C6A42"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Created custom, self-contained, reusable and testable Angular 4 modules, controllers, directives and services to implement key functionalities for customer account summary.</w:t>
      </w:r>
    </w:p>
    <w:p w14:paraId="7B7415A7" w14:textId="30C81674"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 xml:space="preserve">Consumed REST </w:t>
      </w:r>
      <w:r w:rsidR="00B7591E" w:rsidRPr="00001EA8">
        <w:rPr>
          <w:rFonts w:ascii="Calibri" w:hAnsi="Calibri" w:cs="Calibri"/>
          <w:sz w:val="20"/>
          <w:szCs w:val="20"/>
        </w:rPr>
        <w:t>APIs</w:t>
      </w:r>
      <w:r w:rsidRPr="00001EA8">
        <w:rPr>
          <w:rFonts w:ascii="Calibri" w:hAnsi="Calibri" w:cs="Calibri"/>
          <w:sz w:val="20"/>
          <w:szCs w:val="20"/>
        </w:rPr>
        <w:t xml:space="preserve"> from angular application using Angular </w:t>
      </w:r>
      <w:r w:rsidR="00B7591E" w:rsidRPr="00001EA8">
        <w:rPr>
          <w:rFonts w:ascii="Calibri" w:hAnsi="Calibri" w:cs="Calibri"/>
          <w:sz w:val="20"/>
          <w:szCs w:val="20"/>
        </w:rPr>
        <w:t>HTTP Client</w:t>
      </w:r>
      <w:r w:rsidRPr="00001EA8">
        <w:rPr>
          <w:rFonts w:ascii="Calibri" w:hAnsi="Calibri" w:cs="Calibri"/>
          <w:sz w:val="20"/>
          <w:szCs w:val="20"/>
        </w:rPr>
        <w:t xml:space="preserve"> and defined global error handling mechanism and http interceptors.</w:t>
      </w:r>
    </w:p>
    <w:p w14:paraId="2F6F9EE1" w14:textId="45F20457"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Used Microservice architecture with Spring Boot based services interacting through a combination of REST to build, test and deploy Microservices.</w:t>
      </w:r>
    </w:p>
    <w:p w14:paraId="682EF747" w14:textId="25BA89B3"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Designed and implemented application using Spring Boot, Spring MVC, Spring IOC, Spring Annotations, Spring AOP, Spring Transactions, Spring JDBC.</w:t>
      </w:r>
    </w:p>
    <w:p w14:paraId="6CD13AF4" w14:textId="0A822D49"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Implemented navigation layer using Spring MVC components like dispatch Servlets, controllers, view resolver components.</w:t>
      </w:r>
    </w:p>
    <w:p w14:paraId="31CF8C84" w14:textId="3EE788C5"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Developed Spring JMS Message listeners to process messages asynchronously between new services and legacy services.</w:t>
      </w:r>
    </w:p>
    <w:p w14:paraId="024E70C2" w14:textId="3EE05FBF"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Configured and accessed Hibernate with Spring IOC, used Hibernate with Spring in writing annotations to map relationships and create model classes.</w:t>
      </w:r>
    </w:p>
    <w:p w14:paraId="16487CEC" w14:textId="239A0452"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Created and used RESTful API using JAX-RS annotations like @GET, @PUT, @Path, @Produces, @Consumes, @Path Param.</w:t>
      </w:r>
    </w:p>
    <w:p w14:paraId="75ED3749" w14:textId="5EA6040F"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lastRenderedPageBreak/>
        <w:t xml:space="preserve">Developed model objects using Hibernate and JPA annotations like @Entity, @Id, @Column, @GeneratedValue, @JoinColumn, @Many </w:t>
      </w:r>
      <w:proofErr w:type="gramStart"/>
      <w:r w:rsidRPr="00001EA8">
        <w:rPr>
          <w:rFonts w:ascii="Calibri" w:hAnsi="Calibri" w:cs="Calibri"/>
          <w:sz w:val="20"/>
          <w:szCs w:val="20"/>
        </w:rPr>
        <w:t>To</w:t>
      </w:r>
      <w:proofErr w:type="gramEnd"/>
      <w:r w:rsidRPr="00001EA8">
        <w:rPr>
          <w:rFonts w:ascii="Calibri" w:hAnsi="Calibri" w:cs="Calibri"/>
          <w:sz w:val="20"/>
          <w:szCs w:val="20"/>
        </w:rPr>
        <w:t xml:space="preserve"> Many, @One To Many, @One To One, @Transient, @Temporal.</w:t>
      </w:r>
    </w:p>
    <w:p w14:paraId="286EDC4A" w14:textId="148180B8"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Used Executor Service and Thread Pool Executor for multi-threading and thread resource pooling.</w:t>
      </w:r>
    </w:p>
    <w:p w14:paraId="4005C498" w14:textId="31CA7930"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Involved in writing all formats of database queries like SQL, HQL in DAO layer.</w:t>
      </w:r>
    </w:p>
    <w:p w14:paraId="3853E086" w14:textId="57F32C02"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 xml:space="preserve">Developed Spring JPA Repositories to access and information from DB2/MS SQL Server. </w:t>
      </w:r>
    </w:p>
    <w:p w14:paraId="04D93E57" w14:textId="2C5F4B99"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Have good experience on cloud-based platforms like AWS, and NoSQL DB’s like MongoDB.</w:t>
      </w:r>
    </w:p>
    <w:p w14:paraId="1D3931ED" w14:textId="4C622C99"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Worked on latest features of Java 8 like Lambda expressions and functional interfaces.</w:t>
      </w:r>
    </w:p>
    <w:p w14:paraId="363D0BEB" w14:textId="443EB376"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Hosted and tested the application in AWS servers before publishing it in actual production environment.</w:t>
      </w:r>
    </w:p>
    <w:p w14:paraId="5EFF0066" w14:textId="5A0D150E"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Worked with the key components of AWS (Amazon Web services) like EC2 (Elastic Compute Cloud) and S3 (Simple Storage Services).</w:t>
      </w:r>
    </w:p>
    <w:p w14:paraId="77BF3493" w14:textId="2B419D5D"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Worked in a CI/CD environment with Jenkins, Maven, AWS and Terraform.</w:t>
      </w:r>
    </w:p>
    <w:p w14:paraId="7D50DE57" w14:textId="2BAED794" w:rsidR="001D6D72"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Created unit tests using JUnit framework in Test Driven Development (TDD) approach and developed unit and integration test cases using Junit and Mockito</w:t>
      </w:r>
    </w:p>
    <w:p w14:paraId="21987C39" w14:textId="0D5A8889" w:rsidR="00DF673D" w:rsidRPr="00001EA8" w:rsidRDefault="001D6D72" w:rsidP="00001EA8">
      <w:pPr>
        <w:pStyle w:val="Body"/>
        <w:numPr>
          <w:ilvl w:val="0"/>
          <w:numId w:val="35"/>
        </w:numPr>
        <w:tabs>
          <w:tab w:val="clear" w:pos="450"/>
          <w:tab w:val="left" w:pos="90"/>
        </w:tabs>
        <w:ind w:left="90" w:hanging="270"/>
        <w:jc w:val="both"/>
        <w:rPr>
          <w:rFonts w:ascii="Calibri" w:hAnsi="Calibri" w:cs="Calibri"/>
          <w:sz w:val="20"/>
          <w:szCs w:val="20"/>
        </w:rPr>
      </w:pPr>
      <w:r w:rsidRPr="00001EA8">
        <w:rPr>
          <w:rFonts w:ascii="Calibri" w:hAnsi="Calibri" w:cs="Calibri"/>
          <w:sz w:val="20"/>
          <w:szCs w:val="20"/>
        </w:rPr>
        <w:t>Provided Log4j support to the application for debugging the system and server-side logging and configured Maven dependencies for build automation.</w:t>
      </w:r>
    </w:p>
    <w:p w14:paraId="7FA24C78" w14:textId="1087C67E" w:rsidR="005C7CAC" w:rsidRPr="00DD7244" w:rsidRDefault="004F069F" w:rsidP="00DD7244">
      <w:pPr>
        <w:ind w:left="0"/>
        <w:rPr>
          <w:sz w:val="20"/>
          <w:szCs w:val="20"/>
        </w:rPr>
      </w:pPr>
      <w:r w:rsidRPr="006F7344">
        <w:rPr>
          <w:sz w:val="20"/>
          <w:szCs w:val="20"/>
          <w:u w:val="single" w:color="000000"/>
        </w:rPr>
        <w:t>Tech Stack:</w:t>
      </w:r>
      <w:r w:rsidRPr="006F7344">
        <w:rPr>
          <w:sz w:val="20"/>
          <w:szCs w:val="20"/>
        </w:rPr>
        <w:t xml:space="preserve"> </w:t>
      </w:r>
      <w:r w:rsidR="001D6D72" w:rsidRPr="006F7344">
        <w:rPr>
          <w:i/>
          <w:iCs/>
          <w:sz w:val="20"/>
          <w:szCs w:val="20"/>
        </w:rPr>
        <w:t>Java, java8, JDK 1.7 and 1.8, HTML5, CSS3, Bootstrap, Angular 4, Typescript, JavaScript, Spring Boot, Spring MVC, Hibernate, RESTful API, JSON, JMS, AJAX, Microservices AWS, GIT, BDD, Tomcat, Maven, DB2,</w:t>
      </w:r>
      <w:r w:rsidR="00CA748A" w:rsidRPr="006F7344">
        <w:rPr>
          <w:i/>
          <w:iCs/>
          <w:sz w:val="20"/>
          <w:szCs w:val="20"/>
        </w:rPr>
        <w:t xml:space="preserve"> </w:t>
      </w:r>
      <w:r w:rsidR="001D6D72" w:rsidRPr="006F7344">
        <w:rPr>
          <w:i/>
          <w:iCs/>
          <w:sz w:val="20"/>
          <w:szCs w:val="20"/>
        </w:rPr>
        <w:t>Mongo dB, Agile, Scrum, Jira, JUnit, Maven, Log4j.</w:t>
      </w:r>
      <w:r w:rsidRPr="006F7344">
        <w:rPr>
          <w:sz w:val="20"/>
          <w:szCs w:val="20"/>
        </w:rPr>
        <w:t xml:space="preserve"> </w:t>
      </w:r>
    </w:p>
    <w:p w14:paraId="5533A989" w14:textId="77777777" w:rsidR="00663743" w:rsidRDefault="00663743" w:rsidP="00FF686B">
      <w:pPr>
        <w:spacing w:after="0" w:line="240" w:lineRule="auto"/>
        <w:ind w:left="0" w:firstLine="0"/>
        <w:rPr>
          <w:b/>
          <w:color w:val="000000" w:themeColor="text1"/>
          <w:sz w:val="22"/>
          <w:szCs w:val="22"/>
        </w:rPr>
      </w:pPr>
    </w:p>
    <w:p w14:paraId="788F11AD" w14:textId="725F559E" w:rsidR="00FF686B" w:rsidRPr="005C7CAC" w:rsidRDefault="00FF686B" w:rsidP="00FF686B">
      <w:pPr>
        <w:spacing w:after="0" w:line="240" w:lineRule="auto"/>
        <w:ind w:left="0" w:firstLine="0"/>
        <w:rPr>
          <w:b/>
          <w:color w:val="000000" w:themeColor="text1"/>
          <w:sz w:val="22"/>
          <w:szCs w:val="22"/>
        </w:rPr>
      </w:pPr>
      <w:r w:rsidRPr="005C7CAC">
        <w:rPr>
          <w:b/>
          <w:color w:val="000000" w:themeColor="text1"/>
          <w:sz w:val="22"/>
          <w:szCs w:val="22"/>
        </w:rPr>
        <w:t xml:space="preserve">Role:   Java/J2EE Developer </w:t>
      </w:r>
      <w:r w:rsidR="005C3C3E" w:rsidRPr="005C7CAC">
        <w:rPr>
          <w:b/>
          <w:color w:val="000000" w:themeColor="text1"/>
          <w:sz w:val="22"/>
          <w:szCs w:val="22"/>
        </w:rPr>
        <w:t xml:space="preserve">                                                                                                                       </w:t>
      </w:r>
      <w:r w:rsidR="00DE61EF">
        <w:rPr>
          <w:b/>
          <w:color w:val="000000" w:themeColor="text1"/>
          <w:sz w:val="22"/>
          <w:szCs w:val="22"/>
        </w:rPr>
        <w:t xml:space="preserve">                </w:t>
      </w:r>
      <w:r w:rsidR="005C3C3E" w:rsidRPr="005C7CAC">
        <w:rPr>
          <w:b/>
          <w:color w:val="000000" w:themeColor="text1"/>
          <w:sz w:val="22"/>
          <w:szCs w:val="22"/>
        </w:rPr>
        <w:t xml:space="preserve">    July 2015 – Aug 2016</w:t>
      </w:r>
    </w:p>
    <w:p w14:paraId="1F4CCFE7" w14:textId="68CB6039" w:rsidR="005C3C3E" w:rsidRPr="00FF686B" w:rsidRDefault="005C3C3E" w:rsidP="00FF686B">
      <w:pPr>
        <w:spacing w:after="0" w:line="240" w:lineRule="auto"/>
        <w:ind w:left="0" w:firstLine="0"/>
        <w:rPr>
          <w:b/>
          <w:color w:val="000000" w:themeColor="text1"/>
          <w:sz w:val="23"/>
          <w:szCs w:val="23"/>
        </w:rPr>
      </w:pPr>
      <w:r w:rsidRPr="005C7CAC">
        <w:rPr>
          <w:b/>
          <w:color w:val="000000" w:themeColor="text1"/>
          <w:sz w:val="22"/>
          <w:szCs w:val="22"/>
        </w:rPr>
        <w:t xml:space="preserve">Client: Accenture, Hyderabad, India             </w:t>
      </w:r>
      <w:r w:rsidRPr="00FF686B">
        <w:rPr>
          <w:b/>
          <w:color w:val="000000" w:themeColor="text1"/>
          <w:sz w:val="23"/>
          <w:szCs w:val="23"/>
        </w:rPr>
        <w:tab/>
      </w:r>
      <w:r w:rsidRPr="00FF686B">
        <w:rPr>
          <w:b/>
          <w:color w:val="000000" w:themeColor="text1"/>
          <w:sz w:val="23"/>
          <w:szCs w:val="23"/>
        </w:rPr>
        <w:tab/>
      </w:r>
      <w:r w:rsidRPr="00FF686B">
        <w:rPr>
          <w:b/>
          <w:color w:val="000000" w:themeColor="text1"/>
          <w:sz w:val="23"/>
          <w:szCs w:val="23"/>
        </w:rPr>
        <w:tab/>
        <w:t xml:space="preserve">                                   </w:t>
      </w:r>
      <w:r>
        <w:rPr>
          <w:b/>
          <w:color w:val="000000" w:themeColor="text1"/>
          <w:sz w:val="23"/>
          <w:szCs w:val="23"/>
        </w:rPr>
        <w:t xml:space="preserve">                      </w:t>
      </w:r>
      <w:r w:rsidRPr="00FF686B">
        <w:rPr>
          <w:b/>
          <w:color w:val="000000" w:themeColor="text1"/>
          <w:sz w:val="23"/>
          <w:szCs w:val="23"/>
        </w:rPr>
        <w:t xml:space="preserve"> </w:t>
      </w:r>
    </w:p>
    <w:p w14:paraId="46087782" w14:textId="77777777" w:rsidR="00FF686B" w:rsidRPr="00FF686B" w:rsidRDefault="00FF686B" w:rsidP="00FF686B">
      <w:pPr>
        <w:spacing w:line="240" w:lineRule="auto"/>
        <w:ind w:left="0" w:firstLine="0"/>
        <w:rPr>
          <w:rFonts w:eastAsia="Times New Roman"/>
          <w:b/>
          <w:bCs/>
          <w:i/>
          <w:iCs/>
          <w:color w:val="000000" w:themeColor="text1"/>
          <w:szCs w:val="18"/>
        </w:rPr>
      </w:pPr>
      <w:r w:rsidRPr="00FF686B">
        <w:rPr>
          <w:b/>
          <w:bCs/>
          <w:i/>
          <w:iCs/>
          <w:color w:val="000000" w:themeColor="text1"/>
          <w:sz w:val="24"/>
          <w:szCs w:val="18"/>
          <w:u w:val="single"/>
        </w:rPr>
        <w:t>Responsibilities</w:t>
      </w:r>
      <w:r w:rsidRPr="00FF686B">
        <w:rPr>
          <w:b/>
          <w:bCs/>
          <w:i/>
          <w:iCs/>
          <w:color w:val="000000" w:themeColor="text1"/>
          <w:sz w:val="24"/>
          <w:szCs w:val="18"/>
        </w:rPr>
        <w:t>:</w:t>
      </w:r>
    </w:p>
    <w:p w14:paraId="27BBBF11" w14:textId="0E91E0AC"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Followed Test Driven Development (TDD), Scrum concepts of the Agile Methodology to produce high Quality Software.</w:t>
      </w:r>
    </w:p>
    <w:p w14:paraId="689DABB7"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Extensive use of Ajax and JavaScript for front-end validations, and JavaScript based component development using EXT JS Framework with cross browser support.</w:t>
      </w:r>
    </w:p>
    <w:p w14:paraId="03D182B2"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Developed web pages implemented using JavaScript toolkits Ext-JS, AJAX.</w:t>
      </w:r>
    </w:p>
    <w:p w14:paraId="178F99C5"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Developed EXT-JS controllers, stores, views and used other different input and output components for the web application.</w:t>
      </w:r>
    </w:p>
    <w:p w14:paraId="7B0AC965"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Worked in implementations of MVC design paradigm of Spring Framework, Object Relational Mapping (ORM) using Hibernate and Oracle database at the back end.</w:t>
      </w:r>
    </w:p>
    <w:p w14:paraId="67DD15AF"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Developed user interface using Spring MVC, EXT-JS and involved in configuring web.xml and servlet-context.xml according to the Spring MVC framework.</w:t>
      </w:r>
    </w:p>
    <w:p w14:paraId="2795CD4B"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Configured the Hibernate configuration files to persist the data to the Oracle 10g Database.</w:t>
      </w:r>
    </w:p>
    <w:p w14:paraId="38F16D3F"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Developed SQL queries and views for handling database activities in Oracle/MS SQL/DB2 Server.</w:t>
      </w:r>
    </w:p>
    <w:p w14:paraId="20F8C9CE"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Used JBOSS Server for deploying the application.</w:t>
      </w:r>
    </w:p>
    <w:p w14:paraId="036294FE"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Involved in Object Analysis, design and documentation of the application model using Unified Modeling Language (UML).</w:t>
      </w:r>
    </w:p>
    <w:p w14:paraId="77FA8DBE"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Involved in unit testing, integration testing, and SIT and UAT phases. Performed defect tracking, bug fixing and enhancements.</w:t>
      </w:r>
    </w:p>
    <w:p w14:paraId="621C9813" w14:textId="6ABD55DF"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Developed the XSL to convert and compare the SOAP to simple XML and vice versa.</w:t>
      </w:r>
    </w:p>
    <w:p w14:paraId="7E02FA06" w14:textId="77777777" w:rsidR="001D6D72"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Debugged the ANT Scripts for building the entire web application.</w:t>
      </w:r>
    </w:p>
    <w:p w14:paraId="5437CD61" w14:textId="34FA608B" w:rsidR="00FF686B" w:rsidRPr="007D160C" w:rsidRDefault="001D6D72" w:rsidP="007D160C">
      <w:pPr>
        <w:pStyle w:val="Body"/>
        <w:numPr>
          <w:ilvl w:val="0"/>
          <w:numId w:val="35"/>
        </w:numPr>
        <w:tabs>
          <w:tab w:val="clear" w:pos="450"/>
          <w:tab w:val="left" w:pos="90"/>
        </w:tabs>
        <w:ind w:left="90" w:hanging="270"/>
        <w:jc w:val="both"/>
        <w:rPr>
          <w:rFonts w:ascii="Calibri" w:hAnsi="Calibri" w:cs="Calibri"/>
          <w:sz w:val="20"/>
          <w:szCs w:val="20"/>
        </w:rPr>
      </w:pPr>
      <w:r w:rsidRPr="007D160C">
        <w:rPr>
          <w:rFonts w:ascii="Calibri" w:hAnsi="Calibri" w:cs="Calibri"/>
          <w:sz w:val="20"/>
          <w:szCs w:val="20"/>
        </w:rPr>
        <w:t xml:space="preserve">Used SVN as </w:t>
      </w:r>
      <w:r w:rsidR="000F54D2" w:rsidRPr="007D160C">
        <w:rPr>
          <w:rFonts w:ascii="Calibri" w:hAnsi="Calibri" w:cs="Calibri"/>
          <w:sz w:val="20"/>
          <w:szCs w:val="20"/>
        </w:rPr>
        <w:t>S</w:t>
      </w:r>
      <w:r w:rsidRPr="007D160C">
        <w:rPr>
          <w:rFonts w:ascii="Calibri" w:hAnsi="Calibri" w:cs="Calibri"/>
          <w:sz w:val="20"/>
          <w:szCs w:val="20"/>
        </w:rPr>
        <w:t xml:space="preserve">ource </w:t>
      </w:r>
      <w:r w:rsidR="000F54D2" w:rsidRPr="007D160C">
        <w:rPr>
          <w:rFonts w:ascii="Calibri" w:hAnsi="Calibri" w:cs="Calibri"/>
          <w:sz w:val="20"/>
          <w:szCs w:val="20"/>
        </w:rPr>
        <w:t>v</w:t>
      </w:r>
      <w:r w:rsidRPr="007D160C">
        <w:rPr>
          <w:rFonts w:ascii="Calibri" w:hAnsi="Calibri" w:cs="Calibri"/>
          <w:sz w:val="20"/>
          <w:szCs w:val="20"/>
        </w:rPr>
        <w:t>ersion control and development testing done by using JUnit.</w:t>
      </w:r>
    </w:p>
    <w:p w14:paraId="0D43C639" w14:textId="7C183745" w:rsidR="00663743" w:rsidRDefault="004F069F" w:rsidP="00663743">
      <w:pPr>
        <w:ind w:left="0" w:firstLine="0"/>
        <w:rPr>
          <w:sz w:val="20"/>
          <w:szCs w:val="20"/>
        </w:rPr>
      </w:pPr>
      <w:r w:rsidRPr="006F7344">
        <w:rPr>
          <w:sz w:val="20"/>
          <w:szCs w:val="20"/>
          <w:u w:val="single" w:color="000000"/>
        </w:rPr>
        <w:t>Tech Stack:</w:t>
      </w:r>
      <w:r w:rsidRPr="006F7344">
        <w:rPr>
          <w:sz w:val="20"/>
          <w:szCs w:val="20"/>
        </w:rPr>
        <w:t xml:space="preserve"> </w:t>
      </w:r>
      <w:r w:rsidR="001D6D72" w:rsidRPr="006F7344">
        <w:rPr>
          <w:i/>
          <w:iCs/>
          <w:sz w:val="20"/>
          <w:szCs w:val="20"/>
        </w:rPr>
        <w:t>Java/J2EE, EXT-JS, Spring MVC, JMS, Hibernate, RAD, UML, XML, XSL, HTML, Web Sphere, SVN, Ajax, SOAP, Java Script, JUnit, Maven, Rational, Oracle10g, Win XP and UNIX</w:t>
      </w:r>
      <w:r w:rsidRPr="006F7344">
        <w:rPr>
          <w:i/>
          <w:iCs/>
          <w:sz w:val="20"/>
          <w:szCs w:val="20"/>
        </w:rPr>
        <w:t>.</w:t>
      </w:r>
      <w:r w:rsidRPr="006F7344">
        <w:rPr>
          <w:sz w:val="20"/>
          <w:szCs w:val="20"/>
        </w:rPr>
        <w:t xml:space="preserve"> </w:t>
      </w:r>
    </w:p>
    <w:p w14:paraId="403428BF" w14:textId="77777777" w:rsidR="00663743" w:rsidRPr="00663743" w:rsidRDefault="00663743" w:rsidP="00663743">
      <w:pPr>
        <w:ind w:left="0" w:firstLine="0"/>
        <w:rPr>
          <w:sz w:val="20"/>
          <w:szCs w:val="20"/>
        </w:rPr>
      </w:pPr>
    </w:p>
    <w:p w14:paraId="269DF568" w14:textId="39FBD5BF" w:rsidR="00125D64" w:rsidRPr="002562FE" w:rsidRDefault="004F069F" w:rsidP="00B22DC2">
      <w:pPr>
        <w:pBdr>
          <w:top w:val="single" w:sz="12" w:space="1" w:color="156082" w:themeColor="accent1"/>
        </w:pBdr>
        <w:spacing w:after="0" w:line="259" w:lineRule="auto"/>
        <w:ind w:left="0" w:firstLine="0"/>
        <w:rPr>
          <w:u w:val="single"/>
        </w:rPr>
      </w:pPr>
      <w:r>
        <w:t xml:space="preserve"> </w:t>
      </w:r>
      <w:r w:rsidRPr="002562FE">
        <w:rPr>
          <w:b/>
          <w:u w:val="single"/>
        </w:rPr>
        <w:t xml:space="preserve">EDUCATION: </w:t>
      </w:r>
    </w:p>
    <w:p w14:paraId="14DC7126" w14:textId="078B49F4" w:rsidR="00125D64" w:rsidRPr="006F7344" w:rsidRDefault="004F069F" w:rsidP="007D160C">
      <w:pPr>
        <w:pStyle w:val="Body"/>
        <w:numPr>
          <w:ilvl w:val="0"/>
          <w:numId w:val="35"/>
        </w:numPr>
        <w:tabs>
          <w:tab w:val="clear" w:pos="450"/>
          <w:tab w:val="left" w:pos="90"/>
        </w:tabs>
        <w:ind w:left="90" w:hanging="270"/>
        <w:jc w:val="both"/>
        <w:rPr>
          <w:b/>
          <w:bCs/>
          <w:sz w:val="20"/>
          <w:szCs w:val="20"/>
        </w:rPr>
      </w:pPr>
      <w:r w:rsidRPr="006F7344">
        <w:rPr>
          <w:b/>
          <w:sz w:val="20"/>
          <w:szCs w:val="20"/>
        </w:rPr>
        <w:t xml:space="preserve">MS in </w:t>
      </w:r>
      <w:r w:rsidR="004003DF" w:rsidRPr="006F7344">
        <w:rPr>
          <w:b/>
          <w:bCs/>
          <w:sz w:val="20"/>
          <w:szCs w:val="20"/>
        </w:rPr>
        <w:t xml:space="preserve">Computer Science                               </w:t>
      </w:r>
      <w:r w:rsidR="0040607B" w:rsidRPr="006F7344">
        <w:rPr>
          <w:b/>
          <w:bCs/>
          <w:sz w:val="20"/>
          <w:szCs w:val="20"/>
        </w:rPr>
        <w:t xml:space="preserve">Rivier University, New Hampshire, USA   </w:t>
      </w:r>
      <w:r w:rsidR="00730852" w:rsidRPr="006F7344">
        <w:rPr>
          <w:b/>
          <w:bCs/>
          <w:sz w:val="20"/>
          <w:szCs w:val="20"/>
        </w:rPr>
        <w:t xml:space="preserve">               </w:t>
      </w:r>
      <w:r>
        <w:rPr>
          <w:b/>
          <w:bCs/>
          <w:sz w:val="20"/>
          <w:szCs w:val="20"/>
        </w:rPr>
        <w:t xml:space="preserve">                  </w:t>
      </w:r>
      <w:r w:rsidR="00730852" w:rsidRPr="006F7344">
        <w:rPr>
          <w:b/>
          <w:bCs/>
          <w:sz w:val="20"/>
          <w:szCs w:val="20"/>
        </w:rPr>
        <w:t xml:space="preserve">  </w:t>
      </w:r>
      <w:r w:rsidR="0040607B" w:rsidRPr="006F7344">
        <w:rPr>
          <w:b/>
          <w:bCs/>
          <w:sz w:val="20"/>
          <w:szCs w:val="20"/>
        </w:rPr>
        <w:t xml:space="preserve"> </w:t>
      </w:r>
      <w:r w:rsidRPr="006F7344">
        <w:rPr>
          <w:b/>
          <w:sz w:val="20"/>
          <w:szCs w:val="20"/>
        </w:rPr>
        <w:t>GPA-3.</w:t>
      </w:r>
      <w:r w:rsidR="0040607B" w:rsidRPr="006F7344">
        <w:rPr>
          <w:b/>
          <w:sz w:val="20"/>
          <w:szCs w:val="20"/>
        </w:rPr>
        <w:t>7</w:t>
      </w:r>
      <w:r w:rsidRPr="006F7344">
        <w:rPr>
          <w:b/>
          <w:sz w:val="20"/>
          <w:szCs w:val="20"/>
        </w:rPr>
        <w:t xml:space="preserve">    </w:t>
      </w:r>
      <w:r w:rsidR="0040607B" w:rsidRPr="006F7344">
        <w:rPr>
          <w:b/>
          <w:sz w:val="20"/>
          <w:szCs w:val="20"/>
        </w:rPr>
        <w:t xml:space="preserve">  </w:t>
      </w:r>
      <w:r w:rsidRPr="006F7344">
        <w:rPr>
          <w:b/>
          <w:sz w:val="20"/>
          <w:szCs w:val="20"/>
        </w:rPr>
        <w:t xml:space="preserve"> </w:t>
      </w:r>
    </w:p>
    <w:p w14:paraId="67ED8B87" w14:textId="1E443B7D" w:rsidR="00125D64" w:rsidRDefault="0040607B" w:rsidP="007D160C">
      <w:pPr>
        <w:pStyle w:val="Body"/>
        <w:numPr>
          <w:ilvl w:val="0"/>
          <w:numId w:val="35"/>
        </w:numPr>
        <w:tabs>
          <w:tab w:val="clear" w:pos="450"/>
          <w:tab w:val="left" w:pos="90"/>
        </w:tabs>
        <w:ind w:left="90" w:hanging="270"/>
        <w:jc w:val="both"/>
      </w:pPr>
      <w:r w:rsidRPr="006F7344">
        <w:rPr>
          <w:b/>
          <w:sz w:val="20"/>
          <w:szCs w:val="20"/>
        </w:rPr>
        <w:t xml:space="preserve">BS in </w:t>
      </w:r>
      <w:r w:rsidR="004003DF" w:rsidRPr="006F7344">
        <w:rPr>
          <w:b/>
          <w:sz w:val="20"/>
          <w:szCs w:val="20"/>
        </w:rPr>
        <w:t xml:space="preserve">Computer Science                                </w:t>
      </w:r>
      <w:proofErr w:type="spellStart"/>
      <w:r w:rsidR="00800909" w:rsidRPr="006F7344">
        <w:rPr>
          <w:b/>
          <w:sz w:val="20"/>
          <w:szCs w:val="20"/>
        </w:rPr>
        <w:t>Gitam</w:t>
      </w:r>
      <w:proofErr w:type="spellEnd"/>
      <w:r w:rsidRPr="006F7344">
        <w:rPr>
          <w:b/>
          <w:sz w:val="20"/>
          <w:szCs w:val="20"/>
        </w:rPr>
        <w:t xml:space="preserve"> </w:t>
      </w:r>
      <w:r w:rsidR="0049696D" w:rsidRPr="006F7344">
        <w:rPr>
          <w:b/>
          <w:sz w:val="20"/>
          <w:szCs w:val="20"/>
        </w:rPr>
        <w:t>U</w:t>
      </w:r>
      <w:r w:rsidRPr="006F7344">
        <w:rPr>
          <w:b/>
          <w:sz w:val="20"/>
          <w:szCs w:val="20"/>
        </w:rPr>
        <w:t xml:space="preserve">niversity, </w:t>
      </w:r>
      <w:r w:rsidR="0049696D" w:rsidRPr="006F7344">
        <w:rPr>
          <w:b/>
          <w:sz w:val="20"/>
          <w:szCs w:val="20"/>
        </w:rPr>
        <w:t>Visakhapatnam</w:t>
      </w:r>
      <w:r w:rsidRPr="006F7344">
        <w:rPr>
          <w:b/>
          <w:sz w:val="20"/>
          <w:szCs w:val="20"/>
        </w:rPr>
        <w:t xml:space="preserve">, India     </w:t>
      </w:r>
      <w:r w:rsidR="00730852" w:rsidRPr="006F7344">
        <w:rPr>
          <w:b/>
          <w:sz w:val="20"/>
          <w:szCs w:val="20"/>
        </w:rPr>
        <w:t xml:space="preserve">            </w:t>
      </w:r>
      <w:r w:rsidR="004F069F">
        <w:rPr>
          <w:b/>
          <w:sz w:val="20"/>
          <w:szCs w:val="20"/>
        </w:rPr>
        <w:t xml:space="preserve">                </w:t>
      </w:r>
      <w:r w:rsidR="00730852" w:rsidRPr="006F7344">
        <w:rPr>
          <w:b/>
          <w:sz w:val="20"/>
          <w:szCs w:val="20"/>
        </w:rPr>
        <w:t xml:space="preserve">   </w:t>
      </w:r>
      <w:r w:rsidRPr="006F7344">
        <w:rPr>
          <w:b/>
          <w:sz w:val="20"/>
          <w:szCs w:val="20"/>
        </w:rPr>
        <w:t xml:space="preserve">GPA-3.36    </w:t>
      </w:r>
    </w:p>
    <w:p w14:paraId="608EF5F0" w14:textId="77777777" w:rsidR="00752F7F" w:rsidRDefault="00752F7F" w:rsidP="00B22DC2">
      <w:pPr>
        <w:tabs>
          <w:tab w:val="left" w:pos="4846"/>
        </w:tabs>
        <w:ind w:left="0" w:firstLine="0"/>
        <w:rPr>
          <w:b/>
        </w:rPr>
      </w:pPr>
    </w:p>
    <w:p w14:paraId="20AB876B" w14:textId="2C0BEE45" w:rsidR="00125D64" w:rsidRDefault="004F069F" w:rsidP="00B22DC2">
      <w:pPr>
        <w:pBdr>
          <w:top w:val="single" w:sz="12" w:space="1" w:color="156082" w:themeColor="accent1"/>
        </w:pBdr>
        <w:tabs>
          <w:tab w:val="left" w:pos="4846"/>
        </w:tabs>
        <w:ind w:left="0" w:firstLine="0"/>
      </w:pPr>
      <w:r w:rsidRPr="002562FE">
        <w:rPr>
          <w:b/>
          <w:u w:val="single"/>
        </w:rPr>
        <w:t>CERTIFICATIONS</w:t>
      </w:r>
      <w:r>
        <w:rPr>
          <w:b/>
        </w:rPr>
        <w:t xml:space="preserve">: </w:t>
      </w:r>
      <w:r w:rsidR="0015410C">
        <w:rPr>
          <w:b/>
        </w:rPr>
        <w:tab/>
      </w:r>
    </w:p>
    <w:p w14:paraId="67359EBD" w14:textId="77777777" w:rsidR="0015410C" w:rsidRPr="007D160C" w:rsidRDefault="0015410C" w:rsidP="007D160C">
      <w:pPr>
        <w:pStyle w:val="Body"/>
        <w:numPr>
          <w:ilvl w:val="0"/>
          <w:numId w:val="35"/>
        </w:numPr>
        <w:tabs>
          <w:tab w:val="clear" w:pos="450"/>
          <w:tab w:val="left" w:pos="90"/>
        </w:tabs>
        <w:ind w:left="90" w:hanging="270"/>
        <w:jc w:val="both"/>
        <w:rPr>
          <w:b/>
          <w:sz w:val="20"/>
          <w:szCs w:val="20"/>
        </w:rPr>
      </w:pPr>
      <w:r w:rsidRPr="006F7344">
        <w:rPr>
          <w:b/>
          <w:sz w:val="20"/>
          <w:szCs w:val="20"/>
        </w:rPr>
        <w:t>AWS Certified Developer</w:t>
      </w:r>
      <w:r w:rsidRPr="007D160C">
        <w:rPr>
          <w:b/>
          <w:sz w:val="20"/>
          <w:szCs w:val="20"/>
        </w:rPr>
        <w:t xml:space="preserve"> </w:t>
      </w:r>
      <w:r w:rsidRPr="006F7344">
        <w:rPr>
          <w:b/>
          <w:sz w:val="20"/>
          <w:szCs w:val="20"/>
        </w:rPr>
        <w:t xml:space="preserve">[License ZXVGLHH2BJ1EQDK8] </w:t>
      </w:r>
      <w:r w:rsidRPr="007D160C">
        <w:rPr>
          <w:b/>
          <w:sz w:val="20"/>
          <w:szCs w:val="20"/>
        </w:rPr>
        <w:t xml:space="preserve">          </w:t>
      </w:r>
    </w:p>
    <w:p w14:paraId="4D9FAB1A" w14:textId="112372F1" w:rsidR="0015410C" w:rsidRPr="007D160C" w:rsidRDefault="0015410C" w:rsidP="007D160C">
      <w:pPr>
        <w:pStyle w:val="Body"/>
        <w:numPr>
          <w:ilvl w:val="0"/>
          <w:numId w:val="35"/>
        </w:numPr>
        <w:tabs>
          <w:tab w:val="clear" w:pos="450"/>
          <w:tab w:val="left" w:pos="90"/>
        </w:tabs>
        <w:ind w:left="90" w:hanging="270"/>
        <w:jc w:val="both"/>
        <w:rPr>
          <w:b/>
          <w:sz w:val="20"/>
          <w:szCs w:val="20"/>
        </w:rPr>
      </w:pPr>
      <w:r w:rsidRPr="006F7344">
        <w:rPr>
          <w:b/>
          <w:sz w:val="20"/>
          <w:szCs w:val="20"/>
        </w:rPr>
        <w:t xml:space="preserve">Oracle Java 8 Certified Developer [IZ0-809]                                               </w:t>
      </w:r>
    </w:p>
    <w:p w14:paraId="2C829237" w14:textId="7EFD157F" w:rsidR="00125D64" w:rsidRDefault="004F069F" w:rsidP="00B22DC2">
      <w:pPr>
        <w:spacing w:after="0" w:line="259" w:lineRule="auto"/>
        <w:ind w:left="12" w:firstLine="0"/>
      </w:pPr>
      <w:r>
        <w:t xml:space="preserve"> </w:t>
      </w:r>
    </w:p>
    <w:sectPr w:rsidR="00125D64" w:rsidSect="005C3C3E">
      <w:pgSz w:w="12240" w:h="15840"/>
      <w:pgMar w:top="295" w:right="283" w:bottom="172" w:left="57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F0EC4"/>
    <w:multiLevelType w:val="hybridMultilevel"/>
    <w:tmpl w:val="5C1272DA"/>
    <w:lvl w:ilvl="0" w:tplc="93C8F088">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5C7504">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A52F5C0">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3CC1C4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BCA0984">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09889CC">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D10C02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A6E3FA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622EDD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B114CE5"/>
    <w:multiLevelType w:val="hybridMultilevel"/>
    <w:tmpl w:val="6D3066E2"/>
    <w:lvl w:ilvl="0" w:tplc="04090001">
      <w:start w:val="1"/>
      <w:numFmt w:val="bullet"/>
      <w:lvlText w:val=""/>
      <w:lvlJc w:val="left"/>
      <w:pPr>
        <w:ind w:left="1133" w:hanging="360"/>
      </w:pPr>
      <w:rPr>
        <w:rFonts w:ascii="Symbol" w:hAnsi="Symbol"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 w15:restartNumberingAfterBreak="0">
    <w:nsid w:val="0B946756"/>
    <w:multiLevelType w:val="hybridMultilevel"/>
    <w:tmpl w:val="2F1ED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385075"/>
    <w:multiLevelType w:val="hybridMultilevel"/>
    <w:tmpl w:val="C3644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4735F2"/>
    <w:multiLevelType w:val="multilevel"/>
    <w:tmpl w:val="911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7300F"/>
    <w:multiLevelType w:val="multilevel"/>
    <w:tmpl w:val="50B217D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5812D0B"/>
    <w:multiLevelType w:val="hybridMultilevel"/>
    <w:tmpl w:val="64ACA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E77A10"/>
    <w:multiLevelType w:val="multilevel"/>
    <w:tmpl w:val="322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95950"/>
    <w:multiLevelType w:val="hybridMultilevel"/>
    <w:tmpl w:val="44307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1433D8"/>
    <w:multiLevelType w:val="hybridMultilevel"/>
    <w:tmpl w:val="3DBE0C2C"/>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0" w15:restartNumberingAfterBreak="0">
    <w:nsid w:val="229F74AE"/>
    <w:multiLevelType w:val="hybridMultilevel"/>
    <w:tmpl w:val="2FBE1C8A"/>
    <w:lvl w:ilvl="0" w:tplc="640EF27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21A3046">
      <w:start w:val="1"/>
      <w:numFmt w:val="bullet"/>
      <w:lvlText w:val="o"/>
      <w:lvlJc w:val="left"/>
      <w:pPr>
        <w:ind w:left="7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4F46736">
      <w:start w:val="1"/>
      <w:numFmt w:val="bullet"/>
      <w:lvlRestart w:val="0"/>
      <w:lvlText w:val="•"/>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B5039A8">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BF2894C">
      <w:start w:val="1"/>
      <w:numFmt w:val="bullet"/>
      <w:lvlText w:val="o"/>
      <w:lvlJc w:val="left"/>
      <w:pPr>
        <w:ind w:left="25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8D26DCE">
      <w:start w:val="1"/>
      <w:numFmt w:val="bullet"/>
      <w:lvlText w:val="▪"/>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9E69DA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BECB598">
      <w:start w:val="1"/>
      <w:numFmt w:val="bullet"/>
      <w:lvlText w:val="o"/>
      <w:lvlJc w:val="left"/>
      <w:pPr>
        <w:ind w:left="46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19C3A26">
      <w:start w:val="1"/>
      <w:numFmt w:val="bullet"/>
      <w:lvlText w:val="▪"/>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4824CB1"/>
    <w:multiLevelType w:val="hybridMultilevel"/>
    <w:tmpl w:val="CA00FC0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2" w15:restartNumberingAfterBreak="0">
    <w:nsid w:val="24CB4B50"/>
    <w:multiLevelType w:val="hybridMultilevel"/>
    <w:tmpl w:val="F0905AFA"/>
    <w:lvl w:ilvl="0" w:tplc="8FF89CA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B6E88C6">
      <w:start w:val="1"/>
      <w:numFmt w:val="bullet"/>
      <w:lvlText w:val="o"/>
      <w:lvlJc w:val="left"/>
      <w:pPr>
        <w:ind w:left="7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4A059EA">
      <w:start w:val="1"/>
      <w:numFmt w:val="bullet"/>
      <w:lvlRestart w:val="0"/>
      <w:lvlText w:val="•"/>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DB0DDFC">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606DBF4">
      <w:start w:val="1"/>
      <w:numFmt w:val="bullet"/>
      <w:lvlText w:val="o"/>
      <w:lvlJc w:val="left"/>
      <w:pPr>
        <w:ind w:left="25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0CCF92E">
      <w:start w:val="1"/>
      <w:numFmt w:val="bullet"/>
      <w:lvlText w:val="▪"/>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04A1114">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0046B50">
      <w:start w:val="1"/>
      <w:numFmt w:val="bullet"/>
      <w:lvlText w:val="o"/>
      <w:lvlJc w:val="left"/>
      <w:pPr>
        <w:ind w:left="46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22CBB6C">
      <w:start w:val="1"/>
      <w:numFmt w:val="bullet"/>
      <w:lvlText w:val="▪"/>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26CA40B0"/>
    <w:multiLevelType w:val="hybridMultilevel"/>
    <w:tmpl w:val="B9FEE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9B705B3"/>
    <w:multiLevelType w:val="multilevel"/>
    <w:tmpl w:val="BF4AEE1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2D0C5743"/>
    <w:multiLevelType w:val="hybridMultilevel"/>
    <w:tmpl w:val="BDEA4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EF93EC4"/>
    <w:multiLevelType w:val="multilevel"/>
    <w:tmpl w:val="E12044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540" w:hanging="360"/>
      </w:pPr>
      <w:rPr>
        <w:rFonts w:ascii="Cambria" w:eastAsia="Arial Unicode MS" w:hAnsi="Cambria" w:cs="Arial Unicode M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7F46A0"/>
    <w:multiLevelType w:val="hybridMultilevel"/>
    <w:tmpl w:val="63481CEC"/>
    <w:lvl w:ilvl="0" w:tplc="107CB9D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5E992C">
      <w:start w:val="1"/>
      <w:numFmt w:val="bullet"/>
      <w:lvlText w:val="o"/>
      <w:lvlJc w:val="left"/>
      <w:pPr>
        <w:ind w:left="7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3A0B624">
      <w:start w:val="1"/>
      <w:numFmt w:val="bullet"/>
      <w:lvlRestart w:val="0"/>
      <w:lvlText w:val="•"/>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092B636">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9A83134">
      <w:start w:val="1"/>
      <w:numFmt w:val="bullet"/>
      <w:lvlText w:val="o"/>
      <w:lvlJc w:val="left"/>
      <w:pPr>
        <w:ind w:left="25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F2EAA8E">
      <w:start w:val="1"/>
      <w:numFmt w:val="bullet"/>
      <w:lvlText w:val="▪"/>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9E6455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2368C64">
      <w:start w:val="1"/>
      <w:numFmt w:val="bullet"/>
      <w:lvlText w:val="o"/>
      <w:lvlJc w:val="left"/>
      <w:pPr>
        <w:ind w:left="46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090911A">
      <w:start w:val="1"/>
      <w:numFmt w:val="bullet"/>
      <w:lvlText w:val="▪"/>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39262ED1"/>
    <w:multiLevelType w:val="hybridMultilevel"/>
    <w:tmpl w:val="9AD41CDE"/>
    <w:lvl w:ilvl="0" w:tplc="D2E65494">
      <w:start w:val="1"/>
      <w:numFmt w:val="decimal"/>
      <w:lvlText w:val="%1."/>
      <w:lvlJc w:val="left"/>
      <w:pPr>
        <w:ind w:left="71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EACE4F6">
      <w:start w:val="1"/>
      <w:numFmt w:val="bullet"/>
      <w:lvlText w:val="•"/>
      <w:lvlJc w:val="left"/>
      <w:pPr>
        <w:ind w:left="152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D26070A">
      <w:start w:val="1"/>
      <w:numFmt w:val="bullet"/>
      <w:lvlText w:val="▪"/>
      <w:lvlJc w:val="left"/>
      <w:pPr>
        <w:ind w:left="15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7B61824">
      <w:start w:val="1"/>
      <w:numFmt w:val="bullet"/>
      <w:lvlText w:val="•"/>
      <w:lvlJc w:val="left"/>
      <w:pPr>
        <w:ind w:left="22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E6E1F2E">
      <w:start w:val="1"/>
      <w:numFmt w:val="bullet"/>
      <w:lvlText w:val="o"/>
      <w:lvlJc w:val="left"/>
      <w:pPr>
        <w:ind w:left="29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70E322E">
      <w:start w:val="1"/>
      <w:numFmt w:val="bullet"/>
      <w:lvlText w:val="▪"/>
      <w:lvlJc w:val="left"/>
      <w:pPr>
        <w:ind w:left="36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9B045EE">
      <w:start w:val="1"/>
      <w:numFmt w:val="bullet"/>
      <w:lvlText w:val="•"/>
      <w:lvlJc w:val="left"/>
      <w:pPr>
        <w:ind w:left="44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E5868E8">
      <w:start w:val="1"/>
      <w:numFmt w:val="bullet"/>
      <w:lvlText w:val="o"/>
      <w:lvlJc w:val="left"/>
      <w:pPr>
        <w:ind w:left="51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D360A30">
      <w:start w:val="1"/>
      <w:numFmt w:val="bullet"/>
      <w:lvlText w:val="▪"/>
      <w:lvlJc w:val="left"/>
      <w:pPr>
        <w:ind w:left="58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3B7E180D"/>
    <w:multiLevelType w:val="hybridMultilevel"/>
    <w:tmpl w:val="80F47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C24627D"/>
    <w:multiLevelType w:val="hybridMultilevel"/>
    <w:tmpl w:val="C1EAD6EE"/>
    <w:lvl w:ilvl="0" w:tplc="04090001">
      <w:start w:val="1"/>
      <w:numFmt w:val="bullet"/>
      <w:lvlText w:val=""/>
      <w:lvlJc w:val="left"/>
      <w:pPr>
        <w:ind w:left="2210" w:hanging="360"/>
      </w:pPr>
      <w:rPr>
        <w:rFonts w:ascii="Symbol" w:hAnsi="Symbol" w:hint="default"/>
      </w:rPr>
    </w:lvl>
    <w:lvl w:ilvl="1" w:tplc="04090003">
      <w:start w:val="1"/>
      <w:numFmt w:val="bullet"/>
      <w:lvlText w:val="o"/>
      <w:lvlJc w:val="left"/>
      <w:pPr>
        <w:ind w:left="2930" w:hanging="360"/>
      </w:pPr>
      <w:rPr>
        <w:rFonts w:ascii="Courier New" w:hAnsi="Courier New" w:cs="Courier New" w:hint="default"/>
      </w:rPr>
    </w:lvl>
    <w:lvl w:ilvl="2" w:tplc="04090005">
      <w:start w:val="1"/>
      <w:numFmt w:val="bullet"/>
      <w:lvlText w:val=""/>
      <w:lvlJc w:val="left"/>
      <w:pPr>
        <w:ind w:left="3650" w:hanging="360"/>
      </w:pPr>
      <w:rPr>
        <w:rFonts w:ascii="Wingdings" w:hAnsi="Wingdings" w:hint="default"/>
      </w:rPr>
    </w:lvl>
    <w:lvl w:ilvl="3" w:tplc="04090001">
      <w:start w:val="1"/>
      <w:numFmt w:val="bullet"/>
      <w:lvlText w:val=""/>
      <w:lvlJc w:val="left"/>
      <w:pPr>
        <w:ind w:left="4370" w:hanging="360"/>
      </w:pPr>
      <w:rPr>
        <w:rFonts w:ascii="Symbol" w:hAnsi="Symbol" w:hint="default"/>
      </w:rPr>
    </w:lvl>
    <w:lvl w:ilvl="4" w:tplc="04090003">
      <w:start w:val="1"/>
      <w:numFmt w:val="bullet"/>
      <w:lvlText w:val="o"/>
      <w:lvlJc w:val="left"/>
      <w:pPr>
        <w:ind w:left="5090" w:hanging="360"/>
      </w:pPr>
      <w:rPr>
        <w:rFonts w:ascii="Courier New" w:hAnsi="Courier New" w:cs="Courier New" w:hint="default"/>
      </w:rPr>
    </w:lvl>
    <w:lvl w:ilvl="5" w:tplc="04090005">
      <w:start w:val="1"/>
      <w:numFmt w:val="bullet"/>
      <w:lvlText w:val=""/>
      <w:lvlJc w:val="left"/>
      <w:pPr>
        <w:ind w:left="5810" w:hanging="360"/>
      </w:pPr>
      <w:rPr>
        <w:rFonts w:ascii="Wingdings" w:hAnsi="Wingdings" w:hint="default"/>
      </w:rPr>
    </w:lvl>
    <w:lvl w:ilvl="6" w:tplc="04090001">
      <w:start w:val="1"/>
      <w:numFmt w:val="bullet"/>
      <w:lvlText w:val=""/>
      <w:lvlJc w:val="left"/>
      <w:pPr>
        <w:ind w:left="6530" w:hanging="360"/>
      </w:pPr>
      <w:rPr>
        <w:rFonts w:ascii="Symbol" w:hAnsi="Symbol" w:hint="default"/>
      </w:rPr>
    </w:lvl>
    <w:lvl w:ilvl="7" w:tplc="04090003">
      <w:start w:val="1"/>
      <w:numFmt w:val="bullet"/>
      <w:lvlText w:val="o"/>
      <w:lvlJc w:val="left"/>
      <w:pPr>
        <w:ind w:left="7250" w:hanging="360"/>
      </w:pPr>
      <w:rPr>
        <w:rFonts w:ascii="Courier New" w:hAnsi="Courier New" w:cs="Courier New" w:hint="default"/>
      </w:rPr>
    </w:lvl>
    <w:lvl w:ilvl="8" w:tplc="04090005">
      <w:start w:val="1"/>
      <w:numFmt w:val="bullet"/>
      <w:lvlText w:val=""/>
      <w:lvlJc w:val="left"/>
      <w:pPr>
        <w:ind w:left="7970" w:hanging="360"/>
      </w:pPr>
      <w:rPr>
        <w:rFonts w:ascii="Wingdings" w:hAnsi="Wingdings" w:hint="default"/>
      </w:rPr>
    </w:lvl>
  </w:abstractNum>
  <w:abstractNum w:abstractNumId="21" w15:restartNumberingAfterBreak="0">
    <w:nsid w:val="44DA12CD"/>
    <w:multiLevelType w:val="multilevel"/>
    <w:tmpl w:val="F73E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146A7D"/>
    <w:multiLevelType w:val="hybridMultilevel"/>
    <w:tmpl w:val="FAFC2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C9D7387"/>
    <w:multiLevelType w:val="hybridMultilevel"/>
    <w:tmpl w:val="EEAA890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4" w15:restartNumberingAfterBreak="0">
    <w:nsid w:val="4D992086"/>
    <w:multiLevelType w:val="hybridMultilevel"/>
    <w:tmpl w:val="C9E02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1E2138F"/>
    <w:multiLevelType w:val="hybridMultilevel"/>
    <w:tmpl w:val="006ED1CC"/>
    <w:lvl w:ilvl="0" w:tplc="04090001">
      <w:start w:val="1"/>
      <w:numFmt w:val="bullet"/>
      <w:lvlText w:val=""/>
      <w:lvlJc w:val="left"/>
      <w:pPr>
        <w:ind w:left="880" w:hanging="360"/>
      </w:pPr>
      <w:rPr>
        <w:rFonts w:ascii="Symbol" w:hAnsi="Symbol" w:hint="default"/>
      </w:rPr>
    </w:lvl>
    <w:lvl w:ilvl="1" w:tplc="04090003">
      <w:start w:val="1"/>
      <w:numFmt w:val="bullet"/>
      <w:lvlText w:val="o"/>
      <w:lvlJc w:val="left"/>
      <w:pPr>
        <w:ind w:left="1600" w:hanging="360"/>
      </w:pPr>
      <w:rPr>
        <w:rFonts w:ascii="Courier New" w:hAnsi="Courier New" w:cs="Courier New" w:hint="default"/>
      </w:rPr>
    </w:lvl>
    <w:lvl w:ilvl="2" w:tplc="04090005">
      <w:start w:val="1"/>
      <w:numFmt w:val="bullet"/>
      <w:lvlText w:val=""/>
      <w:lvlJc w:val="left"/>
      <w:pPr>
        <w:ind w:left="2320" w:hanging="360"/>
      </w:pPr>
      <w:rPr>
        <w:rFonts w:ascii="Wingdings" w:hAnsi="Wingdings" w:hint="default"/>
      </w:rPr>
    </w:lvl>
    <w:lvl w:ilvl="3" w:tplc="04090001">
      <w:start w:val="1"/>
      <w:numFmt w:val="bullet"/>
      <w:lvlText w:val=""/>
      <w:lvlJc w:val="left"/>
      <w:pPr>
        <w:ind w:left="3040" w:hanging="360"/>
      </w:pPr>
      <w:rPr>
        <w:rFonts w:ascii="Symbol" w:hAnsi="Symbol" w:hint="default"/>
      </w:rPr>
    </w:lvl>
    <w:lvl w:ilvl="4" w:tplc="04090003">
      <w:start w:val="1"/>
      <w:numFmt w:val="bullet"/>
      <w:lvlText w:val="o"/>
      <w:lvlJc w:val="left"/>
      <w:pPr>
        <w:ind w:left="3760" w:hanging="360"/>
      </w:pPr>
      <w:rPr>
        <w:rFonts w:ascii="Courier New" w:hAnsi="Courier New" w:cs="Courier New" w:hint="default"/>
      </w:rPr>
    </w:lvl>
    <w:lvl w:ilvl="5" w:tplc="04090005">
      <w:start w:val="1"/>
      <w:numFmt w:val="bullet"/>
      <w:lvlText w:val=""/>
      <w:lvlJc w:val="left"/>
      <w:pPr>
        <w:ind w:left="4480" w:hanging="360"/>
      </w:pPr>
      <w:rPr>
        <w:rFonts w:ascii="Wingdings" w:hAnsi="Wingdings" w:hint="default"/>
      </w:rPr>
    </w:lvl>
    <w:lvl w:ilvl="6" w:tplc="04090001">
      <w:start w:val="1"/>
      <w:numFmt w:val="bullet"/>
      <w:lvlText w:val=""/>
      <w:lvlJc w:val="left"/>
      <w:pPr>
        <w:ind w:left="5200" w:hanging="360"/>
      </w:pPr>
      <w:rPr>
        <w:rFonts w:ascii="Symbol" w:hAnsi="Symbol" w:hint="default"/>
      </w:rPr>
    </w:lvl>
    <w:lvl w:ilvl="7" w:tplc="04090003">
      <w:start w:val="1"/>
      <w:numFmt w:val="bullet"/>
      <w:lvlText w:val="o"/>
      <w:lvlJc w:val="left"/>
      <w:pPr>
        <w:ind w:left="5920" w:hanging="360"/>
      </w:pPr>
      <w:rPr>
        <w:rFonts w:ascii="Courier New" w:hAnsi="Courier New" w:cs="Courier New" w:hint="default"/>
      </w:rPr>
    </w:lvl>
    <w:lvl w:ilvl="8" w:tplc="04090005">
      <w:start w:val="1"/>
      <w:numFmt w:val="bullet"/>
      <w:lvlText w:val=""/>
      <w:lvlJc w:val="left"/>
      <w:pPr>
        <w:ind w:left="6640" w:hanging="360"/>
      </w:pPr>
      <w:rPr>
        <w:rFonts w:ascii="Wingdings" w:hAnsi="Wingdings" w:hint="default"/>
      </w:rPr>
    </w:lvl>
  </w:abstractNum>
  <w:abstractNum w:abstractNumId="26" w15:restartNumberingAfterBreak="0">
    <w:nsid w:val="525B32B7"/>
    <w:multiLevelType w:val="hybridMultilevel"/>
    <w:tmpl w:val="AC582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8A5E51"/>
    <w:multiLevelType w:val="multilevel"/>
    <w:tmpl w:val="1290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C647A"/>
    <w:multiLevelType w:val="hybridMultilevel"/>
    <w:tmpl w:val="F90CDB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A7ADC"/>
    <w:multiLevelType w:val="hybridMultilevel"/>
    <w:tmpl w:val="2CB4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C3393C"/>
    <w:multiLevelType w:val="hybridMultilevel"/>
    <w:tmpl w:val="C5BAF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077B15"/>
    <w:multiLevelType w:val="hybridMultilevel"/>
    <w:tmpl w:val="2E7CB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99770E"/>
    <w:multiLevelType w:val="hybridMultilevel"/>
    <w:tmpl w:val="56045F9C"/>
    <w:lvl w:ilvl="0" w:tplc="499A317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1B90E67"/>
    <w:multiLevelType w:val="multilevel"/>
    <w:tmpl w:val="88C2F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740C4C05"/>
    <w:multiLevelType w:val="hybridMultilevel"/>
    <w:tmpl w:val="1128B258"/>
    <w:lvl w:ilvl="0" w:tplc="04090001">
      <w:start w:val="1"/>
      <w:numFmt w:val="bullet"/>
      <w:lvlText w:val=""/>
      <w:lvlJc w:val="left"/>
      <w:pPr>
        <w:ind w:left="2233" w:hanging="360"/>
      </w:pPr>
      <w:rPr>
        <w:rFonts w:ascii="Symbol" w:hAnsi="Symbol" w:hint="default"/>
      </w:rPr>
    </w:lvl>
    <w:lvl w:ilvl="1" w:tplc="04090003" w:tentative="1">
      <w:start w:val="1"/>
      <w:numFmt w:val="bullet"/>
      <w:lvlText w:val="o"/>
      <w:lvlJc w:val="left"/>
      <w:pPr>
        <w:ind w:left="2953" w:hanging="360"/>
      </w:pPr>
      <w:rPr>
        <w:rFonts w:ascii="Courier New" w:hAnsi="Courier New" w:cs="Courier New" w:hint="default"/>
      </w:rPr>
    </w:lvl>
    <w:lvl w:ilvl="2" w:tplc="04090005" w:tentative="1">
      <w:start w:val="1"/>
      <w:numFmt w:val="bullet"/>
      <w:lvlText w:val=""/>
      <w:lvlJc w:val="left"/>
      <w:pPr>
        <w:ind w:left="3673" w:hanging="360"/>
      </w:pPr>
      <w:rPr>
        <w:rFonts w:ascii="Wingdings" w:hAnsi="Wingdings" w:hint="default"/>
      </w:rPr>
    </w:lvl>
    <w:lvl w:ilvl="3" w:tplc="04090001" w:tentative="1">
      <w:start w:val="1"/>
      <w:numFmt w:val="bullet"/>
      <w:lvlText w:val=""/>
      <w:lvlJc w:val="left"/>
      <w:pPr>
        <w:ind w:left="4393" w:hanging="360"/>
      </w:pPr>
      <w:rPr>
        <w:rFonts w:ascii="Symbol" w:hAnsi="Symbol" w:hint="default"/>
      </w:rPr>
    </w:lvl>
    <w:lvl w:ilvl="4" w:tplc="04090003" w:tentative="1">
      <w:start w:val="1"/>
      <w:numFmt w:val="bullet"/>
      <w:lvlText w:val="o"/>
      <w:lvlJc w:val="left"/>
      <w:pPr>
        <w:ind w:left="5113" w:hanging="360"/>
      </w:pPr>
      <w:rPr>
        <w:rFonts w:ascii="Courier New" w:hAnsi="Courier New" w:cs="Courier New" w:hint="default"/>
      </w:rPr>
    </w:lvl>
    <w:lvl w:ilvl="5" w:tplc="04090005" w:tentative="1">
      <w:start w:val="1"/>
      <w:numFmt w:val="bullet"/>
      <w:lvlText w:val=""/>
      <w:lvlJc w:val="left"/>
      <w:pPr>
        <w:ind w:left="5833" w:hanging="360"/>
      </w:pPr>
      <w:rPr>
        <w:rFonts w:ascii="Wingdings" w:hAnsi="Wingdings" w:hint="default"/>
      </w:rPr>
    </w:lvl>
    <w:lvl w:ilvl="6" w:tplc="04090001" w:tentative="1">
      <w:start w:val="1"/>
      <w:numFmt w:val="bullet"/>
      <w:lvlText w:val=""/>
      <w:lvlJc w:val="left"/>
      <w:pPr>
        <w:ind w:left="6553" w:hanging="360"/>
      </w:pPr>
      <w:rPr>
        <w:rFonts w:ascii="Symbol" w:hAnsi="Symbol" w:hint="default"/>
      </w:rPr>
    </w:lvl>
    <w:lvl w:ilvl="7" w:tplc="04090003" w:tentative="1">
      <w:start w:val="1"/>
      <w:numFmt w:val="bullet"/>
      <w:lvlText w:val="o"/>
      <w:lvlJc w:val="left"/>
      <w:pPr>
        <w:ind w:left="7273" w:hanging="360"/>
      </w:pPr>
      <w:rPr>
        <w:rFonts w:ascii="Courier New" w:hAnsi="Courier New" w:cs="Courier New" w:hint="default"/>
      </w:rPr>
    </w:lvl>
    <w:lvl w:ilvl="8" w:tplc="04090005" w:tentative="1">
      <w:start w:val="1"/>
      <w:numFmt w:val="bullet"/>
      <w:lvlText w:val=""/>
      <w:lvlJc w:val="left"/>
      <w:pPr>
        <w:ind w:left="7993" w:hanging="360"/>
      </w:pPr>
      <w:rPr>
        <w:rFonts w:ascii="Wingdings" w:hAnsi="Wingdings" w:hint="default"/>
      </w:rPr>
    </w:lvl>
  </w:abstractNum>
  <w:abstractNum w:abstractNumId="35" w15:restartNumberingAfterBreak="0">
    <w:nsid w:val="79AC7D3C"/>
    <w:multiLevelType w:val="hybridMultilevel"/>
    <w:tmpl w:val="1E6EE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0D2A36"/>
    <w:multiLevelType w:val="hybridMultilevel"/>
    <w:tmpl w:val="EC620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8"/>
  </w:num>
  <w:num w:numId="3">
    <w:abstractNumId w:val="12"/>
  </w:num>
  <w:num w:numId="4">
    <w:abstractNumId w:val="17"/>
  </w:num>
  <w:num w:numId="5">
    <w:abstractNumId w:val="10"/>
  </w:num>
  <w:num w:numId="6">
    <w:abstractNumId w:val="27"/>
  </w:num>
  <w:num w:numId="7">
    <w:abstractNumId w:val="23"/>
  </w:num>
  <w:num w:numId="8">
    <w:abstractNumId w:val="25"/>
  </w:num>
  <w:num w:numId="9">
    <w:abstractNumId w:val="20"/>
  </w:num>
  <w:num w:numId="10">
    <w:abstractNumId w:val="13"/>
  </w:num>
  <w:num w:numId="11">
    <w:abstractNumId w:val="15"/>
  </w:num>
  <w:num w:numId="12">
    <w:abstractNumId w:val="2"/>
  </w:num>
  <w:num w:numId="13">
    <w:abstractNumId w:val="22"/>
  </w:num>
  <w:num w:numId="14">
    <w:abstractNumId w:val="2"/>
  </w:num>
  <w:num w:numId="15">
    <w:abstractNumId w:val="30"/>
  </w:num>
  <w:num w:numId="16">
    <w:abstractNumId w:val="35"/>
  </w:num>
  <w:num w:numId="17">
    <w:abstractNumId w:val="9"/>
  </w:num>
  <w:num w:numId="18">
    <w:abstractNumId w:val="34"/>
  </w:num>
  <w:num w:numId="19">
    <w:abstractNumId w:val="11"/>
  </w:num>
  <w:num w:numId="20">
    <w:abstractNumId w:val="32"/>
  </w:num>
  <w:num w:numId="21">
    <w:abstractNumId w:val="1"/>
  </w:num>
  <w:num w:numId="22">
    <w:abstractNumId w:val="19"/>
  </w:num>
  <w:num w:numId="23">
    <w:abstractNumId w:val="24"/>
  </w:num>
  <w:num w:numId="24">
    <w:abstractNumId w:val="6"/>
  </w:num>
  <w:num w:numId="25">
    <w:abstractNumId w:val="26"/>
  </w:num>
  <w:num w:numId="26">
    <w:abstractNumId w:val="31"/>
  </w:num>
  <w:num w:numId="27">
    <w:abstractNumId w:val="36"/>
  </w:num>
  <w:num w:numId="28">
    <w:abstractNumId w:val="7"/>
  </w:num>
  <w:num w:numId="29">
    <w:abstractNumId w:val="28"/>
  </w:num>
  <w:num w:numId="30">
    <w:abstractNumId w:val="33"/>
  </w:num>
  <w:num w:numId="31">
    <w:abstractNumId w:val="16"/>
  </w:num>
  <w:num w:numId="32">
    <w:abstractNumId w:val="4"/>
  </w:num>
  <w:num w:numId="33">
    <w:abstractNumId w:val="21"/>
  </w:num>
  <w:num w:numId="34">
    <w:abstractNumId w:val="5"/>
  </w:num>
  <w:num w:numId="35">
    <w:abstractNumId w:val="14"/>
  </w:num>
  <w:num w:numId="36">
    <w:abstractNumId w:val="8"/>
  </w:num>
  <w:num w:numId="37">
    <w:abstractNumId w:val="3"/>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D64"/>
    <w:rsid w:val="00001EA8"/>
    <w:rsid w:val="00053960"/>
    <w:rsid w:val="000830EC"/>
    <w:rsid w:val="000F2E8B"/>
    <w:rsid w:val="000F54D2"/>
    <w:rsid w:val="00125D64"/>
    <w:rsid w:val="0015410C"/>
    <w:rsid w:val="001721F5"/>
    <w:rsid w:val="00194451"/>
    <w:rsid w:val="001D6D72"/>
    <w:rsid w:val="002562FE"/>
    <w:rsid w:val="00385B47"/>
    <w:rsid w:val="003B4E38"/>
    <w:rsid w:val="003F357F"/>
    <w:rsid w:val="004003DF"/>
    <w:rsid w:val="0040062E"/>
    <w:rsid w:val="004022EC"/>
    <w:rsid w:val="0040607B"/>
    <w:rsid w:val="0046497D"/>
    <w:rsid w:val="0049696D"/>
    <w:rsid w:val="004F069F"/>
    <w:rsid w:val="00516F05"/>
    <w:rsid w:val="005428C4"/>
    <w:rsid w:val="005437C0"/>
    <w:rsid w:val="005C3C3E"/>
    <w:rsid w:val="005C7CAC"/>
    <w:rsid w:val="005D6A1C"/>
    <w:rsid w:val="005F461A"/>
    <w:rsid w:val="005F5068"/>
    <w:rsid w:val="006363DA"/>
    <w:rsid w:val="00640BE8"/>
    <w:rsid w:val="006511FF"/>
    <w:rsid w:val="006625CE"/>
    <w:rsid w:val="00663743"/>
    <w:rsid w:val="00690A96"/>
    <w:rsid w:val="006918D5"/>
    <w:rsid w:val="006B187D"/>
    <w:rsid w:val="006F7344"/>
    <w:rsid w:val="00716656"/>
    <w:rsid w:val="00730852"/>
    <w:rsid w:val="00752F7F"/>
    <w:rsid w:val="007D160C"/>
    <w:rsid w:val="007F40B4"/>
    <w:rsid w:val="00800909"/>
    <w:rsid w:val="00821923"/>
    <w:rsid w:val="008222D8"/>
    <w:rsid w:val="00840781"/>
    <w:rsid w:val="00847BDA"/>
    <w:rsid w:val="0085521D"/>
    <w:rsid w:val="00884FB2"/>
    <w:rsid w:val="008B2427"/>
    <w:rsid w:val="008E2213"/>
    <w:rsid w:val="008E5C5A"/>
    <w:rsid w:val="008F06AA"/>
    <w:rsid w:val="009168C8"/>
    <w:rsid w:val="00955307"/>
    <w:rsid w:val="00956C7A"/>
    <w:rsid w:val="009A0C90"/>
    <w:rsid w:val="009E3783"/>
    <w:rsid w:val="00A21BC2"/>
    <w:rsid w:val="00A45919"/>
    <w:rsid w:val="00AC13DE"/>
    <w:rsid w:val="00AD58EE"/>
    <w:rsid w:val="00AF1427"/>
    <w:rsid w:val="00B03370"/>
    <w:rsid w:val="00B16F44"/>
    <w:rsid w:val="00B22DC2"/>
    <w:rsid w:val="00B6269A"/>
    <w:rsid w:val="00B70B8D"/>
    <w:rsid w:val="00B7591E"/>
    <w:rsid w:val="00BF1773"/>
    <w:rsid w:val="00C13903"/>
    <w:rsid w:val="00C20C39"/>
    <w:rsid w:val="00C25F00"/>
    <w:rsid w:val="00C30F38"/>
    <w:rsid w:val="00C50B5C"/>
    <w:rsid w:val="00C64FC8"/>
    <w:rsid w:val="00C66935"/>
    <w:rsid w:val="00CA3BFC"/>
    <w:rsid w:val="00CA748A"/>
    <w:rsid w:val="00D25C58"/>
    <w:rsid w:val="00D403B8"/>
    <w:rsid w:val="00D5697C"/>
    <w:rsid w:val="00D70C61"/>
    <w:rsid w:val="00DD2C5F"/>
    <w:rsid w:val="00DD7244"/>
    <w:rsid w:val="00DE61EF"/>
    <w:rsid w:val="00DF673D"/>
    <w:rsid w:val="00E20C60"/>
    <w:rsid w:val="00E23F57"/>
    <w:rsid w:val="00E654C2"/>
    <w:rsid w:val="00E92884"/>
    <w:rsid w:val="00F07CD1"/>
    <w:rsid w:val="00F95E18"/>
    <w:rsid w:val="00FB3799"/>
    <w:rsid w:val="00FC7B5C"/>
    <w:rsid w:val="00FF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730E"/>
  <w15:docId w15:val="{148302CE-B8AF-447D-86BB-5A853730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370" w:hanging="10"/>
      <w:jc w:val="both"/>
    </w:pPr>
    <w:rPr>
      <w:rFonts w:ascii="Calibri" w:eastAsia="Calibri" w:hAnsi="Calibri" w:cs="Calibri"/>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6656"/>
    <w:rPr>
      <w:color w:val="467886" w:themeColor="hyperlink"/>
      <w:u w:val="single"/>
    </w:rPr>
  </w:style>
  <w:style w:type="character" w:customStyle="1" w:styleId="UnresolvedMention">
    <w:name w:val="Unresolved Mention"/>
    <w:basedOn w:val="DefaultParagraphFont"/>
    <w:uiPriority w:val="99"/>
    <w:semiHidden/>
    <w:unhideWhenUsed/>
    <w:rsid w:val="00716656"/>
    <w:rPr>
      <w:color w:val="605E5C"/>
      <w:shd w:val="clear" w:color="auto" w:fill="E1DFDD"/>
    </w:rPr>
  </w:style>
  <w:style w:type="paragraph" w:styleId="ListParagraph">
    <w:name w:val="List Paragraph"/>
    <w:basedOn w:val="Normal"/>
    <w:qFormat/>
    <w:rsid w:val="00847BDA"/>
    <w:pPr>
      <w:ind w:left="720"/>
      <w:contextualSpacing/>
    </w:pPr>
  </w:style>
  <w:style w:type="paragraph" w:styleId="NoSpacing">
    <w:name w:val="No Spacing"/>
    <w:uiPriority w:val="1"/>
    <w:qFormat/>
    <w:rsid w:val="00385B47"/>
    <w:pPr>
      <w:spacing w:after="0" w:line="240" w:lineRule="auto"/>
      <w:ind w:left="370" w:hanging="10"/>
      <w:jc w:val="both"/>
    </w:pPr>
    <w:rPr>
      <w:rFonts w:ascii="Calibri" w:eastAsia="Calibri" w:hAnsi="Calibri" w:cs="Calibri"/>
      <w:color w:val="000000"/>
      <w:sz w:val="21"/>
    </w:rPr>
  </w:style>
  <w:style w:type="table" w:styleId="TableGrid">
    <w:name w:val="Table Grid"/>
    <w:basedOn w:val="TableNormal"/>
    <w:uiPriority w:val="39"/>
    <w:rsid w:val="005D6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0020bulletchar">
    <w:name w:val="list_0020bullet__char"/>
    <w:basedOn w:val="DefaultParagraphFont"/>
    <w:rsid w:val="001D6D72"/>
  </w:style>
  <w:style w:type="paragraph" w:customStyle="1" w:styleId="Body">
    <w:name w:val="Body"/>
    <w:rsid w:val="00AC13DE"/>
    <w:pPr>
      <w:pBdr>
        <w:top w:val="nil"/>
        <w:left w:val="nil"/>
        <w:bottom w:val="nil"/>
        <w:right w:val="nil"/>
        <w:between w:val="nil"/>
        <w:bar w:val="nil"/>
      </w:pBdr>
      <w:spacing w:after="0" w:line="240" w:lineRule="auto"/>
    </w:pPr>
    <w:rPr>
      <w:rFonts w:ascii="Cambria" w:eastAsia="Arial Unicode MS" w:hAnsi="Cambria" w:cs="Arial Unicode MS"/>
      <w:color w:val="000000"/>
      <w:kern w:val="0"/>
      <w:u w:color="000000"/>
      <w:bdr w:val="nil"/>
      <w14:textOutline w14:w="0" w14:cap="flat" w14:cmpd="sng" w14:algn="ctr">
        <w14:noFill/>
        <w14:prstDash w14:val="solid"/>
        <w14:bevel/>
      </w14:textOutline>
      <w14:ligatures w14:val="none"/>
    </w:rPr>
  </w:style>
  <w:style w:type="paragraph" w:styleId="NormalWeb">
    <w:name w:val="Normal (Web)"/>
    <w:basedOn w:val="Normal"/>
    <w:uiPriority w:val="99"/>
    <w:unhideWhenUsed/>
    <w:rsid w:val="00AC13D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5433">
      <w:bodyDiv w:val="1"/>
      <w:marLeft w:val="0"/>
      <w:marRight w:val="0"/>
      <w:marTop w:val="0"/>
      <w:marBottom w:val="0"/>
      <w:divBdr>
        <w:top w:val="none" w:sz="0" w:space="0" w:color="auto"/>
        <w:left w:val="none" w:sz="0" w:space="0" w:color="auto"/>
        <w:bottom w:val="none" w:sz="0" w:space="0" w:color="auto"/>
        <w:right w:val="none" w:sz="0" w:space="0" w:color="auto"/>
      </w:divBdr>
    </w:div>
    <w:div w:id="331568523">
      <w:bodyDiv w:val="1"/>
      <w:marLeft w:val="0"/>
      <w:marRight w:val="0"/>
      <w:marTop w:val="0"/>
      <w:marBottom w:val="0"/>
      <w:divBdr>
        <w:top w:val="none" w:sz="0" w:space="0" w:color="auto"/>
        <w:left w:val="none" w:sz="0" w:space="0" w:color="auto"/>
        <w:bottom w:val="none" w:sz="0" w:space="0" w:color="auto"/>
        <w:right w:val="none" w:sz="0" w:space="0" w:color="auto"/>
      </w:divBdr>
    </w:div>
    <w:div w:id="362169336">
      <w:bodyDiv w:val="1"/>
      <w:marLeft w:val="0"/>
      <w:marRight w:val="0"/>
      <w:marTop w:val="0"/>
      <w:marBottom w:val="0"/>
      <w:divBdr>
        <w:top w:val="none" w:sz="0" w:space="0" w:color="auto"/>
        <w:left w:val="none" w:sz="0" w:space="0" w:color="auto"/>
        <w:bottom w:val="none" w:sz="0" w:space="0" w:color="auto"/>
        <w:right w:val="none" w:sz="0" w:space="0" w:color="auto"/>
      </w:divBdr>
    </w:div>
    <w:div w:id="552548180">
      <w:bodyDiv w:val="1"/>
      <w:marLeft w:val="0"/>
      <w:marRight w:val="0"/>
      <w:marTop w:val="0"/>
      <w:marBottom w:val="0"/>
      <w:divBdr>
        <w:top w:val="none" w:sz="0" w:space="0" w:color="auto"/>
        <w:left w:val="none" w:sz="0" w:space="0" w:color="auto"/>
        <w:bottom w:val="none" w:sz="0" w:space="0" w:color="auto"/>
        <w:right w:val="none" w:sz="0" w:space="0" w:color="auto"/>
      </w:divBdr>
    </w:div>
    <w:div w:id="823282271">
      <w:bodyDiv w:val="1"/>
      <w:marLeft w:val="0"/>
      <w:marRight w:val="0"/>
      <w:marTop w:val="0"/>
      <w:marBottom w:val="0"/>
      <w:divBdr>
        <w:top w:val="none" w:sz="0" w:space="0" w:color="auto"/>
        <w:left w:val="none" w:sz="0" w:space="0" w:color="auto"/>
        <w:bottom w:val="none" w:sz="0" w:space="0" w:color="auto"/>
        <w:right w:val="none" w:sz="0" w:space="0" w:color="auto"/>
      </w:divBdr>
    </w:div>
    <w:div w:id="920061376">
      <w:bodyDiv w:val="1"/>
      <w:marLeft w:val="0"/>
      <w:marRight w:val="0"/>
      <w:marTop w:val="0"/>
      <w:marBottom w:val="0"/>
      <w:divBdr>
        <w:top w:val="none" w:sz="0" w:space="0" w:color="auto"/>
        <w:left w:val="none" w:sz="0" w:space="0" w:color="auto"/>
        <w:bottom w:val="none" w:sz="0" w:space="0" w:color="auto"/>
        <w:right w:val="none" w:sz="0" w:space="0" w:color="auto"/>
      </w:divBdr>
    </w:div>
    <w:div w:id="1076170454">
      <w:bodyDiv w:val="1"/>
      <w:marLeft w:val="0"/>
      <w:marRight w:val="0"/>
      <w:marTop w:val="0"/>
      <w:marBottom w:val="0"/>
      <w:divBdr>
        <w:top w:val="none" w:sz="0" w:space="0" w:color="auto"/>
        <w:left w:val="none" w:sz="0" w:space="0" w:color="auto"/>
        <w:bottom w:val="none" w:sz="0" w:space="0" w:color="auto"/>
        <w:right w:val="none" w:sz="0" w:space="0" w:color="auto"/>
      </w:divBdr>
    </w:div>
    <w:div w:id="1198814090">
      <w:bodyDiv w:val="1"/>
      <w:marLeft w:val="0"/>
      <w:marRight w:val="0"/>
      <w:marTop w:val="0"/>
      <w:marBottom w:val="0"/>
      <w:divBdr>
        <w:top w:val="none" w:sz="0" w:space="0" w:color="auto"/>
        <w:left w:val="none" w:sz="0" w:space="0" w:color="auto"/>
        <w:bottom w:val="none" w:sz="0" w:space="0" w:color="auto"/>
        <w:right w:val="none" w:sz="0" w:space="0" w:color="auto"/>
      </w:divBdr>
    </w:div>
    <w:div w:id="1231229214">
      <w:bodyDiv w:val="1"/>
      <w:marLeft w:val="0"/>
      <w:marRight w:val="0"/>
      <w:marTop w:val="0"/>
      <w:marBottom w:val="0"/>
      <w:divBdr>
        <w:top w:val="none" w:sz="0" w:space="0" w:color="auto"/>
        <w:left w:val="none" w:sz="0" w:space="0" w:color="auto"/>
        <w:bottom w:val="none" w:sz="0" w:space="0" w:color="auto"/>
        <w:right w:val="none" w:sz="0" w:space="0" w:color="auto"/>
      </w:divBdr>
    </w:div>
    <w:div w:id="1423600715">
      <w:bodyDiv w:val="1"/>
      <w:marLeft w:val="0"/>
      <w:marRight w:val="0"/>
      <w:marTop w:val="0"/>
      <w:marBottom w:val="0"/>
      <w:divBdr>
        <w:top w:val="none" w:sz="0" w:space="0" w:color="auto"/>
        <w:left w:val="none" w:sz="0" w:space="0" w:color="auto"/>
        <w:bottom w:val="none" w:sz="0" w:space="0" w:color="auto"/>
        <w:right w:val="none" w:sz="0" w:space="0" w:color="auto"/>
      </w:divBdr>
    </w:div>
    <w:div w:id="1481725685">
      <w:bodyDiv w:val="1"/>
      <w:marLeft w:val="0"/>
      <w:marRight w:val="0"/>
      <w:marTop w:val="0"/>
      <w:marBottom w:val="0"/>
      <w:divBdr>
        <w:top w:val="none" w:sz="0" w:space="0" w:color="auto"/>
        <w:left w:val="none" w:sz="0" w:space="0" w:color="auto"/>
        <w:bottom w:val="none" w:sz="0" w:space="0" w:color="auto"/>
        <w:right w:val="none" w:sz="0" w:space="0" w:color="auto"/>
      </w:divBdr>
    </w:div>
    <w:div w:id="1495992254">
      <w:bodyDiv w:val="1"/>
      <w:marLeft w:val="0"/>
      <w:marRight w:val="0"/>
      <w:marTop w:val="0"/>
      <w:marBottom w:val="0"/>
      <w:divBdr>
        <w:top w:val="none" w:sz="0" w:space="0" w:color="auto"/>
        <w:left w:val="none" w:sz="0" w:space="0" w:color="auto"/>
        <w:bottom w:val="none" w:sz="0" w:space="0" w:color="auto"/>
        <w:right w:val="none" w:sz="0" w:space="0" w:color="auto"/>
      </w:divBdr>
    </w:div>
    <w:div w:id="1636989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hil.mit.ss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Microsoft Word - Resume_Vamsi-Krishna.docx</vt:lpstr>
    </vt:vector>
  </TitlesOfParts>
  <Company/>
  <LinksUpToDate>false</LinksUpToDate>
  <CharactersWithSpaces>18672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Resume_Vamsi-Krishna.docx</dc:title>
  <dc:subject/>
  <dc:creator>Edukulla, Yashasri</dc:creator>
  <cp:keywords/>
  <cp:lastModifiedBy>ankit kumar</cp:lastModifiedBy>
  <cp:revision>2</cp:revision>
  <cp:lastPrinted>2025-01-02T22:37:00Z</cp:lastPrinted>
  <dcterms:created xsi:type="dcterms:W3CDTF">2025-04-09T17:58:00Z</dcterms:created>
  <dcterms:modified xsi:type="dcterms:W3CDTF">2025-04-09T17:58:00Z</dcterms:modified>
</cp:coreProperties>
</file>