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81118" w14:textId="77777777" w:rsidR="004D6233" w:rsidRDefault="004D6233" w:rsidP="00AF21E5">
      <w:pPr>
        <w:spacing w:before="116"/>
        <w:ind w:left="217"/>
        <w:jc w:val="both"/>
        <w:rPr>
          <w:b/>
          <w:color w:val="333333"/>
        </w:rPr>
      </w:pPr>
      <w:r>
        <w:rPr>
          <w:b/>
          <w:color w:val="333333"/>
        </w:rPr>
        <w:t>Sumanth</w:t>
      </w:r>
    </w:p>
    <w:p w14:paraId="79512DD4" w14:textId="1F1A9321" w:rsidR="007339A8" w:rsidRDefault="004D6233" w:rsidP="00AF21E5">
      <w:pPr>
        <w:spacing w:before="116"/>
        <w:ind w:left="217"/>
        <w:jc w:val="both"/>
        <w:rPr>
          <w:color w:val="333333"/>
          <w:spacing w:val="-3"/>
        </w:rPr>
      </w:pPr>
      <w:r>
        <w:rPr>
          <w:b/>
          <w:color w:val="333333"/>
        </w:rPr>
        <w:t>Location: Irving, TX</w:t>
      </w:r>
    </w:p>
    <w:p w14:paraId="4AA2DC93" w14:textId="74354A1A" w:rsidR="00AF21E5" w:rsidRDefault="00AF21E5" w:rsidP="00AF21E5">
      <w:pPr>
        <w:spacing w:before="116"/>
        <w:ind w:left="217"/>
        <w:jc w:val="both"/>
        <w:rPr>
          <w:b/>
        </w:rPr>
      </w:pPr>
      <w:r>
        <w:rPr>
          <w:b/>
        </w:rPr>
        <w:t xml:space="preserve">E-mail: </w:t>
      </w:r>
      <w:r w:rsidR="00CB5262">
        <w:rPr>
          <w:b/>
        </w:rPr>
        <w:t>puligillasai29@gmail.com</w:t>
      </w:r>
    </w:p>
    <w:p w14:paraId="7F8FCC70" w14:textId="6A5F13E2" w:rsidR="00AF21E5" w:rsidRDefault="00AF21E5" w:rsidP="00AF21E5">
      <w:pPr>
        <w:spacing w:before="116"/>
        <w:ind w:left="217"/>
        <w:jc w:val="both"/>
        <w:rPr>
          <w:b/>
        </w:rPr>
      </w:pPr>
      <w:r>
        <w:rPr>
          <w:b/>
        </w:rPr>
        <w:t>Phone:</w:t>
      </w:r>
      <w:r>
        <w:rPr>
          <w:b/>
          <w:spacing w:val="-8"/>
        </w:rPr>
        <w:t xml:space="preserve"> </w:t>
      </w:r>
      <w:r>
        <w:rPr>
          <w:rStyle w:val="size"/>
          <w:rFonts w:ascii="Calibri" w:hAnsi="Calibri" w:cs="Calibri"/>
          <w:color w:val="000000"/>
          <w:shd w:val="clear" w:color="auto" w:fill="FFFFFF"/>
        </w:rPr>
        <w:t>(</w:t>
      </w:r>
      <w:r w:rsidR="00CB5262">
        <w:rPr>
          <w:rStyle w:val="size"/>
          <w:rFonts w:ascii="Helvetica" w:hAnsi="Helvetica" w:cs="Helvetica"/>
          <w:b/>
          <w:bCs/>
          <w:color w:val="0F0F0F"/>
          <w:shd w:val="clear" w:color="auto" w:fill="FFFFFF"/>
        </w:rPr>
        <w:t>469</w:t>
      </w:r>
      <w:r>
        <w:rPr>
          <w:rStyle w:val="size"/>
          <w:rFonts w:ascii="Helvetica" w:hAnsi="Helvetica" w:cs="Helvetica"/>
          <w:b/>
          <w:bCs/>
          <w:color w:val="0F0F0F"/>
          <w:shd w:val="clear" w:color="auto" w:fill="FFFFFF"/>
        </w:rPr>
        <w:t>)</w:t>
      </w:r>
      <w:r w:rsidR="00CB5262">
        <w:rPr>
          <w:rStyle w:val="size"/>
          <w:rFonts w:ascii="Helvetica" w:hAnsi="Helvetica" w:cs="Helvetica"/>
          <w:b/>
          <w:bCs/>
          <w:color w:val="0F0F0F"/>
          <w:shd w:val="clear" w:color="auto" w:fill="FFFFFF"/>
        </w:rPr>
        <w:t>827</w:t>
      </w:r>
      <w:r>
        <w:rPr>
          <w:rStyle w:val="size"/>
          <w:rFonts w:ascii="Helvetica" w:hAnsi="Helvetica" w:cs="Helvetica"/>
          <w:b/>
          <w:bCs/>
          <w:color w:val="0F0F0F"/>
          <w:shd w:val="clear" w:color="auto" w:fill="FFFFFF"/>
        </w:rPr>
        <w:t>-</w:t>
      </w:r>
      <w:r w:rsidR="00CB5262">
        <w:rPr>
          <w:rStyle w:val="size"/>
          <w:rFonts w:ascii="Helvetica" w:hAnsi="Helvetica" w:cs="Helvetica"/>
          <w:b/>
          <w:bCs/>
          <w:color w:val="0F0F0F"/>
          <w:shd w:val="clear" w:color="auto" w:fill="FFFFFF"/>
        </w:rPr>
        <w:t>7721</w:t>
      </w:r>
    </w:p>
    <w:p w14:paraId="3A580498" w14:textId="77777777" w:rsidR="007339A8" w:rsidRDefault="007339A8">
      <w:pPr>
        <w:pStyle w:val="BodyText"/>
        <w:spacing w:before="6"/>
        <w:ind w:left="0" w:firstLine="0"/>
        <w:rPr>
          <w:b/>
          <w:sz w:val="26"/>
        </w:rPr>
      </w:pPr>
    </w:p>
    <w:p w14:paraId="5DB50852" w14:textId="77777777" w:rsidR="007339A8" w:rsidRDefault="00000000">
      <w:pPr>
        <w:pStyle w:val="Heading1"/>
        <w:tabs>
          <w:tab w:val="left" w:pos="11579"/>
        </w:tabs>
        <w:spacing w:before="1"/>
        <w:rPr>
          <w:u w:val="none"/>
        </w:rPr>
      </w:pPr>
      <w:r>
        <w:rPr>
          <w:color w:val="333333"/>
          <w:u w:color="CCCCCC"/>
        </w:rPr>
        <w:t>Summary</w:t>
      </w:r>
      <w:r>
        <w:rPr>
          <w:color w:val="333333"/>
          <w:u w:color="CCCCCC"/>
        </w:rPr>
        <w:tab/>
      </w:r>
    </w:p>
    <w:p w14:paraId="050D081C" w14:textId="19797CC8" w:rsidR="007339A8" w:rsidRDefault="00000000">
      <w:pPr>
        <w:pStyle w:val="BodyText"/>
        <w:spacing w:before="140"/>
        <w:ind w:left="102" w:right="109" w:firstLine="0"/>
        <w:jc w:val="both"/>
      </w:pPr>
      <w:r>
        <w:rPr>
          <w:color w:val="333333"/>
        </w:rPr>
        <w:t>Highly-skilled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Engineer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 w:rsidR="00CB5262">
        <w:rPr>
          <w:color w:val="333333"/>
        </w:rPr>
        <w:t>8</w:t>
      </w:r>
      <w:r w:rsidR="00572AAA">
        <w:rPr>
          <w:color w:val="333333"/>
        </w:rPr>
        <w:t>+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years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developing,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implementation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optimization of data plumbing systems and ETL processes. Developed data-driven solutions, resulting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50%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increase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accessibility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30%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increase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accuracy.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Collaborated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stakeholders and engineers to develop data pipelines, resulting in a 40% increase in data availability.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Strong proficiency with software, data applications and data integration tools such as Microsoft SQL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Server, SSIS, Oracle, Python etc. Equally confident working independently and collaboratively 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needed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utilizing excellent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communication skills.</w:t>
      </w:r>
    </w:p>
    <w:p w14:paraId="5FFCD73D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112"/>
        <w:ind w:right="1182"/>
        <w:rPr>
          <w:rFonts w:ascii="Symbol" w:hAnsi="Symbol"/>
          <w:color w:val="333333"/>
        </w:rPr>
      </w:pPr>
      <w:r>
        <w:rPr>
          <w:color w:val="333333"/>
        </w:rPr>
        <w:t>Proficient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SQL: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advanced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skills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worked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extensively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complex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queries,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manipulation,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performance optimization.</w:t>
      </w:r>
    </w:p>
    <w:p w14:paraId="01DA1A6D" w14:textId="77777777" w:rsidR="007339A8" w:rsidRPr="00580A39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638"/>
        <w:rPr>
          <w:rFonts w:ascii="Symbol" w:hAnsi="Symbol"/>
          <w:sz w:val="24"/>
        </w:rPr>
      </w:pPr>
      <w:r>
        <w:rPr>
          <w:color w:val="333333"/>
        </w:rPr>
        <w:t>Proficient with ETL tool: I have advanced experience with ETL tools SSIS. I am well-versed 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designing,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developing,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maintaining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extract,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transform,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sources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 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warehouse.</w:t>
      </w:r>
    </w:p>
    <w:p w14:paraId="29C059C5" w14:textId="6D0095AD" w:rsidR="00580A39" w:rsidRPr="00580A39" w:rsidRDefault="00580A39" w:rsidP="00580A39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638"/>
        <w:rPr>
          <w:rFonts w:ascii="Symbol" w:hAnsi="Symbol"/>
          <w:sz w:val="24"/>
        </w:rPr>
      </w:pPr>
      <w:r w:rsidRPr="008F7D14">
        <w:rPr>
          <w:rFonts w:cs="Courier New"/>
          <w:color w:val="000000"/>
        </w:rPr>
        <w:t>Experience on Google Cloud Platform (</w:t>
      </w:r>
      <w:r>
        <w:rPr>
          <w:rFonts w:cs="Courier New"/>
          <w:color w:val="000000"/>
        </w:rPr>
        <w:t>Azure</w:t>
      </w:r>
      <w:r w:rsidRPr="008F7D14">
        <w:rPr>
          <w:rFonts w:cs="Courier New"/>
          <w:color w:val="000000"/>
        </w:rPr>
        <w:t>) in all the bigdata products BigQuery, Cloud Data Proc, Google Cloud Storage, Composer (Air Flow as a service).</w:t>
      </w:r>
    </w:p>
    <w:p w14:paraId="27348437" w14:textId="6D077383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ind w:right="550"/>
        <w:rPr>
          <w:rFonts w:ascii="Symbol" w:hAnsi="Symbol"/>
          <w:sz w:val="24"/>
        </w:rPr>
      </w:pPr>
      <w:r>
        <w:rPr>
          <w:color w:val="333333"/>
        </w:rPr>
        <w:t>Proficient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cloud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technology: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extensive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EC2,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S3,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Lambda,</w:t>
      </w:r>
      <w:r>
        <w:rPr>
          <w:color w:val="333333"/>
          <w:spacing w:val="-1"/>
        </w:rPr>
        <w:t xml:space="preserve"> </w:t>
      </w:r>
      <w:r w:rsidR="00F47CCD">
        <w:rPr>
          <w:color w:val="333333"/>
        </w:rPr>
        <w:t>Quick sight</w:t>
      </w:r>
      <w:r>
        <w:rPr>
          <w:color w:val="333333"/>
        </w:rPr>
        <w:t>, DynamoDB.</w:t>
      </w:r>
    </w:p>
    <w:p w14:paraId="24C109CD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ind w:right="1297"/>
        <w:rPr>
          <w:rFonts w:ascii="Symbol" w:hAnsi="Symbol"/>
          <w:color w:val="333333"/>
        </w:rPr>
      </w:pPr>
      <w:r>
        <w:rPr>
          <w:color w:val="333333"/>
        </w:rPr>
        <w:t>Strong in Python: I have extensive experience in Python programming, including data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manipulation,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cleansing,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visualization.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developed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custom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scripts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processes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Python 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enhance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workflows.</w:t>
      </w:r>
    </w:p>
    <w:p w14:paraId="1CA1C375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ind w:right="314"/>
        <w:jc w:val="both"/>
        <w:rPr>
          <w:rFonts w:ascii="Symbol" w:hAnsi="Symbol"/>
          <w:color w:val="333333"/>
        </w:rPr>
      </w:pPr>
      <w:r>
        <w:rPr>
          <w:color w:val="333333"/>
        </w:rPr>
        <w:t>Knowledge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Analytic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tools: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have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worked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popular</w:t>
      </w:r>
      <w:r>
        <w:rPr>
          <w:color w:val="333333"/>
          <w:spacing w:val="46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49"/>
        </w:rPr>
        <w:t xml:space="preserve"> </w:t>
      </w:r>
      <w:r>
        <w:rPr>
          <w:color w:val="333333"/>
        </w:rPr>
        <w:t>tools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47"/>
        </w:rPr>
        <w:t xml:space="preserve"> </w:t>
      </w:r>
      <w:r>
        <w:rPr>
          <w:color w:val="333333"/>
        </w:rPr>
        <w:t>Tableau</w:t>
      </w:r>
      <w:r>
        <w:rPr>
          <w:color w:val="333333"/>
          <w:spacing w:val="48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Power BI. I have experience in data visualization, creating interactive dashboards, and generating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meaningful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insights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data.</w:t>
      </w:r>
    </w:p>
    <w:p w14:paraId="04D42C02" w14:textId="77777777" w:rsidR="007339A8" w:rsidRDefault="007339A8">
      <w:pPr>
        <w:pStyle w:val="BodyText"/>
        <w:spacing w:before="10"/>
        <w:ind w:left="0" w:firstLine="0"/>
        <w:rPr>
          <w:sz w:val="34"/>
        </w:rPr>
      </w:pPr>
    </w:p>
    <w:p w14:paraId="5AA90DA9" w14:textId="77777777" w:rsidR="007339A8" w:rsidRDefault="00000000">
      <w:pPr>
        <w:pStyle w:val="Heading1"/>
        <w:tabs>
          <w:tab w:val="left" w:pos="11579"/>
        </w:tabs>
        <w:rPr>
          <w:u w:val="none"/>
        </w:rPr>
      </w:pPr>
      <w:r>
        <w:rPr>
          <w:color w:val="333333"/>
          <w:u w:color="CCCCCC"/>
        </w:rPr>
        <w:t>Skills</w:t>
      </w:r>
      <w:r>
        <w:rPr>
          <w:color w:val="333333"/>
          <w:u w:color="CCCCCC"/>
        </w:rPr>
        <w:tab/>
      </w:r>
    </w:p>
    <w:p w14:paraId="227DEA6F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140"/>
        <w:rPr>
          <w:rFonts w:ascii="Symbol" w:hAnsi="Symbol"/>
          <w:sz w:val="24"/>
        </w:rPr>
      </w:pPr>
      <w:r>
        <w:rPr>
          <w:color w:val="333333"/>
        </w:rPr>
        <w:t>SQL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Programming,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PL/SQL,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Python</w:t>
      </w:r>
    </w:p>
    <w:p w14:paraId="5397563A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Data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extraction,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manipulation,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analysis</w:t>
      </w:r>
    </w:p>
    <w:p w14:paraId="6FD3C7DC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SQL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(SSIS)</w:t>
      </w:r>
    </w:p>
    <w:p w14:paraId="2AA72621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Reporting,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Visualization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tools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Tableau,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BI</w:t>
      </w:r>
    </w:p>
    <w:p w14:paraId="696E8658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Cloud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technologies: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AWS,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GCP</w:t>
      </w:r>
    </w:p>
    <w:p w14:paraId="5024CD50" w14:textId="77777777" w:rsidR="007339A8" w:rsidRDefault="00000000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Attention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details</w:t>
      </w:r>
    </w:p>
    <w:p w14:paraId="2B8E3EA9" w14:textId="77777777" w:rsidR="00463C7E" w:rsidRPr="00463C7E" w:rsidRDefault="00000000" w:rsidP="00463C7E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Self-Motivated</w:t>
      </w:r>
    </w:p>
    <w:p w14:paraId="2CC2FDF1" w14:textId="166B404B" w:rsidR="00463C7E" w:rsidRP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</w:rPr>
      </w:pPr>
      <w:r w:rsidRPr="00463C7E">
        <w:rPr>
          <w:b/>
          <w:bCs/>
        </w:rPr>
        <w:t>AWS Certified.</w:t>
      </w:r>
    </w:p>
    <w:p w14:paraId="37BB66C5" w14:textId="010F5075" w:rsidR="00463C7E" w:rsidRPr="00463C7E" w:rsidRDefault="00463C7E">
      <w:pPr>
        <w:pStyle w:val="BodyText"/>
        <w:spacing w:before="0"/>
        <w:ind w:left="0" w:firstLine="0"/>
        <w:rPr>
          <w:sz w:val="26"/>
          <w:szCs w:val="26"/>
        </w:rPr>
      </w:pPr>
    </w:p>
    <w:p w14:paraId="7CA974D5" w14:textId="77777777" w:rsidR="007339A8" w:rsidRDefault="00000000">
      <w:pPr>
        <w:tabs>
          <w:tab w:val="left" w:pos="11579"/>
        </w:tabs>
        <w:ind w:left="102"/>
        <w:rPr>
          <w:b/>
          <w:i/>
        </w:rPr>
      </w:pPr>
      <w:r>
        <w:rPr>
          <w:b/>
          <w:i/>
          <w:color w:val="333333"/>
          <w:spacing w:val="-9"/>
          <w:u w:val="single" w:color="CCCCCC"/>
        </w:rPr>
        <w:t>Work</w:t>
      </w:r>
      <w:r>
        <w:rPr>
          <w:b/>
          <w:i/>
          <w:color w:val="333333"/>
          <w:spacing w:val="-20"/>
          <w:u w:val="single" w:color="CCCCCC"/>
        </w:rPr>
        <w:t xml:space="preserve"> </w:t>
      </w:r>
      <w:r>
        <w:rPr>
          <w:b/>
          <w:i/>
          <w:color w:val="333333"/>
          <w:spacing w:val="-9"/>
          <w:u w:val="single" w:color="CCCCCC"/>
        </w:rPr>
        <w:t>History</w:t>
      </w:r>
      <w:r>
        <w:rPr>
          <w:b/>
          <w:i/>
          <w:color w:val="333333"/>
          <w:spacing w:val="-9"/>
          <w:u w:val="single" w:color="CCCCCC"/>
        </w:rPr>
        <w:tab/>
      </w:r>
    </w:p>
    <w:p w14:paraId="6791D1F5" w14:textId="7E966836" w:rsidR="008611B2" w:rsidRDefault="00C0105C" w:rsidP="008611B2">
      <w:pPr>
        <w:spacing w:before="139"/>
        <w:ind w:left="102"/>
        <w:rPr>
          <w:bCs/>
          <w:color w:val="000000" w:themeColor="text1"/>
        </w:rPr>
      </w:pPr>
      <w:r>
        <w:rPr>
          <w:b/>
          <w:color w:val="333333"/>
          <w:sz w:val="26"/>
        </w:rPr>
        <w:t>Senior</w:t>
      </w:r>
      <w:r w:rsidR="001D505E">
        <w:rPr>
          <w:b/>
          <w:color w:val="333333"/>
          <w:spacing w:val="-3"/>
          <w:sz w:val="26"/>
        </w:rPr>
        <w:t xml:space="preserve"> </w:t>
      </w:r>
      <w:r w:rsidR="001D505E">
        <w:rPr>
          <w:b/>
          <w:color w:val="333333"/>
          <w:sz w:val="26"/>
        </w:rPr>
        <w:t>Data</w:t>
      </w:r>
      <w:r w:rsidR="001D505E">
        <w:rPr>
          <w:b/>
          <w:color w:val="333333"/>
          <w:spacing w:val="-2"/>
          <w:sz w:val="26"/>
        </w:rPr>
        <w:t xml:space="preserve"> </w:t>
      </w:r>
      <w:r w:rsidR="001D505E">
        <w:rPr>
          <w:b/>
          <w:color w:val="333333"/>
          <w:sz w:val="26"/>
        </w:rPr>
        <w:t>Engineer</w:t>
      </w:r>
      <w:r w:rsidR="001D505E">
        <w:rPr>
          <w:b/>
          <w:color w:val="333333"/>
          <w:spacing w:val="-1"/>
          <w:sz w:val="26"/>
        </w:rPr>
        <w:t xml:space="preserve"> </w:t>
      </w:r>
      <w:r w:rsidR="008611B2">
        <w:rPr>
          <w:b/>
          <w:color w:val="333333"/>
          <w:spacing w:val="-1"/>
          <w:sz w:val="26"/>
        </w:rPr>
        <w:t xml:space="preserve">     </w:t>
      </w:r>
      <w:r w:rsidR="006A55B8">
        <w:rPr>
          <w:b/>
          <w:color w:val="333333"/>
          <w:spacing w:val="-1"/>
          <w:sz w:val="26"/>
        </w:rPr>
        <w:t xml:space="preserve">                                      </w:t>
      </w:r>
      <w:r w:rsidR="00FB0A3C">
        <w:rPr>
          <w:b/>
          <w:color w:val="333333"/>
          <w:spacing w:val="-1"/>
          <w:sz w:val="26"/>
        </w:rPr>
        <w:tab/>
      </w:r>
      <w:r w:rsidR="00FB0A3C">
        <w:rPr>
          <w:b/>
          <w:color w:val="333333"/>
          <w:spacing w:val="-1"/>
          <w:sz w:val="26"/>
        </w:rPr>
        <w:tab/>
      </w:r>
      <w:r w:rsidR="00FB0A3C">
        <w:rPr>
          <w:b/>
          <w:color w:val="333333"/>
          <w:spacing w:val="-1"/>
          <w:sz w:val="26"/>
        </w:rPr>
        <w:tab/>
      </w:r>
      <w:r w:rsidR="006A55B8">
        <w:rPr>
          <w:b/>
          <w:color w:val="333333"/>
          <w:spacing w:val="-1"/>
          <w:sz w:val="26"/>
        </w:rPr>
        <w:t xml:space="preserve">  </w:t>
      </w:r>
      <w:r w:rsidR="008611B2">
        <w:rPr>
          <w:b/>
          <w:color w:val="333333"/>
          <w:spacing w:val="-1"/>
          <w:sz w:val="26"/>
        </w:rPr>
        <w:t xml:space="preserve">  </w:t>
      </w:r>
      <w:r w:rsidR="006A55B8">
        <w:rPr>
          <w:rFonts w:cstheme="minorHAnsi"/>
          <w:b/>
          <w:color w:val="000000" w:themeColor="text1"/>
        </w:rPr>
        <w:t>Aug</w:t>
      </w:r>
      <w:r w:rsidR="008611B2">
        <w:rPr>
          <w:rFonts w:cstheme="minorHAnsi"/>
          <w:b/>
          <w:color w:val="000000" w:themeColor="text1"/>
        </w:rPr>
        <w:t>2022</w:t>
      </w:r>
      <w:r w:rsidR="008611B2" w:rsidRPr="0008531E">
        <w:rPr>
          <w:rFonts w:cstheme="minorHAnsi"/>
          <w:b/>
          <w:color w:val="000000" w:themeColor="text1"/>
        </w:rPr>
        <w:t xml:space="preserve"> – Till date</w:t>
      </w:r>
      <w:r w:rsidR="008611B2" w:rsidRPr="00A3211D">
        <w:rPr>
          <w:bCs/>
          <w:color w:val="000000" w:themeColor="text1"/>
        </w:rPr>
        <w:t xml:space="preserve"> </w:t>
      </w:r>
    </w:p>
    <w:p w14:paraId="2EAD25F1" w14:textId="2FEB0E56" w:rsidR="007339A8" w:rsidRDefault="00A3211D" w:rsidP="008611B2">
      <w:pPr>
        <w:spacing w:before="139"/>
        <w:ind w:left="102"/>
        <w:rPr>
          <w:i/>
          <w:color w:val="333333"/>
        </w:rPr>
      </w:pPr>
      <w:r w:rsidRPr="00A3211D">
        <w:rPr>
          <w:bCs/>
          <w:color w:val="000000" w:themeColor="text1"/>
        </w:rPr>
        <w:t>CapitalOne,</w:t>
      </w:r>
      <w:r>
        <w:rPr>
          <w:i/>
          <w:color w:val="333333"/>
        </w:rPr>
        <w:t xml:space="preserve"> Tx </w:t>
      </w:r>
    </w:p>
    <w:p w14:paraId="0060048F" w14:textId="77777777" w:rsidR="00A3211D" w:rsidRDefault="00A3211D" w:rsidP="005B04F7">
      <w:pPr>
        <w:spacing w:before="58"/>
        <w:rPr>
          <w:i/>
        </w:rPr>
      </w:pPr>
    </w:p>
    <w:p w14:paraId="38F24AC3" w14:textId="0AFDEE67" w:rsidR="005B04F7" w:rsidRPr="005B04F7" w:rsidRDefault="00000000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324"/>
        <w:rPr>
          <w:rFonts w:ascii="Symbol" w:hAnsi="Symbol"/>
          <w:sz w:val="24"/>
        </w:rPr>
      </w:pPr>
      <w:r>
        <w:rPr>
          <w:color w:val="333333"/>
        </w:rPr>
        <w:t>Designed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increased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capacity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50%.</w:t>
      </w:r>
    </w:p>
    <w:p w14:paraId="11F4F08F" w14:textId="433BC33B" w:rsidR="005B04F7" w:rsidRPr="005B04F7" w:rsidRDefault="005B04F7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324"/>
        <w:rPr>
          <w:rFonts w:ascii="Symbol" w:hAnsi="Symbol"/>
          <w:sz w:val="24"/>
        </w:rPr>
      </w:pPr>
      <w:r w:rsidRPr="005B04F7">
        <w:rPr>
          <w:rFonts w:cs="Segoe UI"/>
          <w:color w:val="0D0D0D"/>
          <w:shd w:val="clear" w:color="auto" w:fill="FFFFFF"/>
        </w:rPr>
        <w:t xml:space="preserve">Develop end-to-end data pipelines for ETL (Extract, Transform, Load) processes, integrating data </w:t>
      </w:r>
      <w:r w:rsidRPr="005B04F7">
        <w:rPr>
          <w:rFonts w:cs="Segoe UI"/>
          <w:color w:val="0D0D0D"/>
          <w:shd w:val="clear" w:color="auto" w:fill="FFFFFF"/>
        </w:rPr>
        <w:lastRenderedPageBreak/>
        <w:t>from diverse sources into centralized data lakes and warehouses.</w:t>
      </w:r>
    </w:p>
    <w:p w14:paraId="78AC4D83" w14:textId="77777777" w:rsidR="005B04F7" w:rsidRPr="005B04F7" w:rsidRDefault="00000000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rPr>
          <w:rFonts w:ascii="Symbol" w:hAnsi="Symbol"/>
          <w:sz w:val="24"/>
        </w:rPr>
      </w:pPr>
      <w:r>
        <w:rPr>
          <w:color w:val="333333"/>
        </w:rPr>
        <w:t>Automated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across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reduced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manual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work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30%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monthly.</w:t>
      </w:r>
    </w:p>
    <w:p w14:paraId="19F99ECB" w14:textId="77777777" w:rsidR="005B04F7" w:rsidRPr="005B04F7" w:rsidRDefault="00000000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rPr>
          <w:rFonts w:ascii="Symbol" w:hAnsi="Symbol"/>
          <w:sz w:val="24"/>
        </w:rPr>
      </w:pPr>
      <w:r w:rsidRPr="005B04F7">
        <w:rPr>
          <w:color w:val="333333"/>
        </w:rPr>
        <w:t>Designed</w:t>
      </w:r>
      <w:r w:rsidRPr="005B04F7">
        <w:rPr>
          <w:color w:val="333333"/>
          <w:spacing w:val="-6"/>
        </w:rPr>
        <w:t xml:space="preserve"> </w:t>
      </w:r>
      <w:r w:rsidRPr="005B04F7">
        <w:rPr>
          <w:color w:val="333333"/>
        </w:rPr>
        <w:t>and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implemented</w:t>
      </w:r>
      <w:r w:rsidRPr="005B04F7">
        <w:rPr>
          <w:color w:val="333333"/>
          <w:spacing w:val="-3"/>
        </w:rPr>
        <w:t xml:space="preserve"> </w:t>
      </w:r>
      <w:r w:rsidRPr="005B04F7">
        <w:rPr>
          <w:color w:val="333333"/>
        </w:rPr>
        <w:t>a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reproducible</w:t>
      </w:r>
      <w:r w:rsidRPr="005B04F7">
        <w:rPr>
          <w:color w:val="333333"/>
          <w:spacing w:val="-3"/>
        </w:rPr>
        <w:t xml:space="preserve"> </w:t>
      </w:r>
      <w:r w:rsidRPr="005B04F7">
        <w:rPr>
          <w:color w:val="333333"/>
        </w:rPr>
        <w:t>data</w:t>
      </w:r>
      <w:r w:rsidRPr="005B04F7">
        <w:rPr>
          <w:color w:val="333333"/>
          <w:spacing w:val="-4"/>
        </w:rPr>
        <w:t xml:space="preserve"> </w:t>
      </w:r>
      <w:r w:rsidRPr="005B04F7">
        <w:rPr>
          <w:color w:val="333333"/>
        </w:rPr>
        <w:t>pipeline</w:t>
      </w:r>
      <w:r w:rsidRPr="005B04F7">
        <w:rPr>
          <w:color w:val="333333"/>
          <w:spacing w:val="-6"/>
        </w:rPr>
        <w:t xml:space="preserve"> </w:t>
      </w:r>
      <w:r w:rsidRPr="005B04F7">
        <w:rPr>
          <w:color w:val="333333"/>
        </w:rPr>
        <w:t>that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streamlined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the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delivery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of</w:t>
      </w:r>
      <w:r w:rsidRPr="005B04F7">
        <w:rPr>
          <w:color w:val="333333"/>
          <w:spacing w:val="-5"/>
        </w:rPr>
        <w:t xml:space="preserve"> </w:t>
      </w:r>
      <w:r w:rsidRPr="005B04F7">
        <w:rPr>
          <w:color w:val="333333"/>
        </w:rPr>
        <w:t>insights</w:t>
      </w:r>
      <w:r w:rsidRPr="005B04F7">
        <w:rPr>
          <w:color w:val="333333"/>
          <w:spacing w:val="-74"/>
        </w:rPr>
        <w:t xml:space="preserve"> </w:t>
      </w:r>
      <w:r w:rsidRPr="005B04F7">
        <w:rPr>
          <w:color w:val="333333"/>
        </w:rPr>
        <w:t>to</w:t>
      </w:r>
      <w:r w:rsidRPr="005B04F7">
        <w:rPr>
          <w:color w:val="333333"/>
          <w:spacing w:val="-1"/>
        </w:rPr>
        <w:t xml:space="preserve"> </w:t>
      </w:r>
      <w:r w:rsidRPr="005B04F7">
        <w:rPr>
          <w:color w:val="333333"/>
        </w:rPr>
        <w:t>stakeholders, reducing</w:t>
      </w:r>
      <w:r w:rsidRPr="005B04F7">
        <w:rPr>
          <w:color w:val="333333"/>
          <w:spacing w:val="-2"/>
        </w:rPr>
        <w:t xml:space="preserve"> </w:t>
      </w:r>
      <w:r w:rsidRPr="005B04F7">
        <w:rPr>
          <w:color w:val="333333"/>
        </w:rPr>
        <w:t>delivery time</w:t>
      </w:r>
      <w:r w:rsidRPr="005B04F7">
        <w:rPr>
          <w:color w:val="333333"/>
          <w:spacing w:val="1"/>
        </w:rPr>
        <w:t xml:space="preserve"> </w:t>
      </w:r>
      <w:r w:rsidRPr="005B04F7">
        <w:rPr>
          <w:color w:val="333333"/>
        </w:rPr>
        <w:t>by</w:t>
      </w:r>
      <w:r w:rsidRPr="005B04F7">
        <w:rPr>
          <w:color w:val="333333"/>
          <w:spacing w:val="-1"/>
        </w:rPr>
        <w:t xml:space="preserve"> </w:t>
      </w:r>
      <w:r w:rsidRPr="005B04F7">
        <w:rPr>
          <w:color w:val="333333"/>
        </w:rPr>
        <w:t>60%</w:t>
      </w:r>
      <w:r w:rsidR="00463C7E" w:rsidRPr="005B04F7">
        <w:rPr>
          <w:color w:val="333333"/>
        </w:rPr>
        <w:t>.</w:t>
      </w:r>
    </w:p>
    <w:p w14:paraId="50E4D432" w14:textId="01BBBACB" w:rsidR="005B04F7" w:rsidRPr="005B04F7" w:rsidRDefault="005B04F7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rPr>
          <w:rFonts w:ascii="Symbol" w:hAnsi="Symbol"/>
          <w:sz w:val="24"/>
        </w:rPr>
      </w:pPr>
      <w:r w:rsidRPr="005B04F7">
        <w:rPr>
          <w:rFonts w:cs="Segoe UI"/>
          <w:color w:val="0D0D0D"/>
          <w:shd w:val="clear" w:color="auto" w:fill="FFFFFF"/>
        </w:rPr>
        <w:t>Successfully manage data engineering projects from conception to deployment, ensuring timely delivery and alignment with business objectives.</w:t>
      </w:r>
    </w:p>
    <w:p w14:paraId="11A005E8" w14:textId="5816A26F" w:rsidR="005B04F7" w:rsidRPr="005B04F7" w:rsidRDefault="005B04F7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rPr>
          <w:rFonts w:ascii="Symbol" w:hAnsi="Symbol"/>
          <w:sz w:val="24"/>
        </w:rPr>
      </w:pPr>
      <w:r w:rsidRPr="005B04F7">
        <w:rPr>
          <w:rFonts w:cs="Segoe UI"/>
          <w:color w:val="0D0D0D"/>
          <w:shd w:val="clear" w:color="auto" w:fill="FFFFFF"/>
        </w:rPr>
        <w:t>Design and implement efficient data models and schemas to support business analytics and reporting requirements, ensuring optimal performance and usability.</w:t>
      </w:r>
    </w:p>
    <w:p w14:paraId="5F3DED82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ind w:right="346"/>
        <w:rPr>
          <w:rFonts w:ascii="Symbol" w:hAnsi="Symbol"/>
          <w:sz w:val="24"/>
        </w:rPr>
      </w:pPr>
      <w:r>
        <w:rPr>
          <w:color w:val="333333"/>
        </w:rPr>
        <w:t>Responsible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performing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development,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SSIS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development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against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specifications to generate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reports.</w:t>
      </w:r>
    </w:p>
    <w:p w14:paraId="65CD72EF" w14:textId="77777777" w:rsidR="00463C7E" w:rsidRP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ind w:right="732"/>
        <w:rPr>
          <w:rFonts w:ascii="Symbol" w:hAnsi="Symbol"/>
          <w:sz w:val="24"/>
        </w:rPr>
      </w:pPr>
      <w:r>
        <w:rPr>
          <w:color w:val="333333"/>
        </w:rPr>
        <w:t>Designed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streaming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batch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glue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Apache Spark.</w:t>
      </w:r>
    </w:p>
    <w:p w14:paraId="60E7E6D4" w14:textId="3B8F49ED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ind w:right="732"/>
        <w:rPr>
          <w:rFonts w:ascii="Symbol" w:hAnsi="Symbol"/>
          <w:sz w:val="24"/>
        </w:rPr>
      </w:pPr>
      <w:r w:rsidRPr="00463C7E">
        <w:rPr>
          <w:color w:val="333333"/>
        </w:rPr>
        <w:t>Developed ETL design documents for interfaces and mappings, ETL source to target mapping</w:t>
      </w:r>
      <w:r w:rsidRPr="00463C7E">
        <w:rPr>
          <w:color w:val="333333"/>
          <w:spacing w:val="1"/>
        </w:rPr>
        <w:t xml:space="preserve"> </w:t>
      </w:r>
      <w:r w:rsidRPr="00463C7E">
        <w:rPr>
          <w:color w:val="333333"/>
        </w:rPr>
        <w:t>documents,</w:t>
      </w:r>
      <w:r w:rsidRPr="00463C7E">
        <w:rPr>
          <w:color w:val="333333"/>
          <w:spacing w:val="-5"/>
        </w:rPr>
        <w:t xml:space="preserve"> </w:t>
      </w:r>
      <w:r w:rsidRPr="00463C7E">
        <w:rPr>
          <w:color w:val="333333"/>
        </w:rPr>
        <w:t>ETL</w:t>
      </w:r>
      <w:r w:rsidRPr="00463C7E">
        <w:rPr>
          <w:color w:val="333333"/>
          <w:spacing w:val="-4"/>
        </w:rPr>
        <w:t xml:space="preserve"> </w:t>
      </w:r>
      <w:r w:rsidRPr="00463C7E">
        <w:rPr>
          <w:color w:val="333333"/>
        </w:rPr>
        <w:t>implementation</w:t>
      </w:r>
      <w:r w:rsidRPr="00463C7E">
        <w:rPr>
          <w:color w:val="333333"/>
          <w:spacing w:val="-4"/>
        </w:rPr>
        <w:t xml:space="preserve"> </w:t>
      </w:r>
      <w:r w:rsidRPr="00463C7E">
        <w:rPr>
          <w:color w:val="333333"/>
        </w:rPr>
        <w:t>documents</w:t>
      </w:r>
      <w:r w:rsidRPr="00463C7E">
        <w:rPr>
          <w:color w:val="333333"/>
          <w:spacing w:val="-3"/>
        </w:rPr>
        <w:t xml:space="preserve"> </w:t>
      </w:r>
      <w:r w:rsidRPr="00463C7E">
        <w:rPr>
          <w:color w:val="333333"/>
        </w:rPr>
        <w:t>using</w:t>
      </w:r>
      <w:r w:rsidRPr="00463C7E">
        <w:rPr>
          <w:color w:val="333333"/>
          <w:spacing w:val="-3"/>
        </w:rPr>
        <w:t xml:space="preserve"> </w:t>
      </w:r>
      <w:r w:rsidRPr="00463C7E">
        <w:rPr>
          <w:color w:val="333333"/>
        </w:rPr>
        <w:t>Oracle</w:t>
      </w:r>
      <w:r w:rsidRPr="00463C7E">
        <w:rPr>
          <w:color w:val="333333"/>
          <w:spacing w:val="-4"/>
        </w:rPr>
        <w:t xml:space="preserve"> </w:t>
      </w:r>
      <w:r w:rsidRPr="00463C7E">
        <w:rPr>
          <w:color w:val="333333"/>
        </w:rPr>
        <w:t>data</w:t>
      </w:r>
      <w:r w:rsidRPr="00463C7E">
        <w:rPr>
          <w:color w:val="333333"/>
          <w:spacing w:val="-4"/>
        </w:rPr>
        <w:t xml:space="preserve"> </w:t>
      </w:r>
      <w:r w:rsidRPr="00463C7E">
        <w:rPr>
          <w:color w:val="333333"/>
        </w:rPr>
        <w:t>integrator</w:t>
      </w:r>
      <w:r w:rsidRPr="00463C7E">
        <w:rPr>
          <w:color w:val="333333"/>
          <w:spacing w:val="-5"/>
        </w:rPr>
        <w:t xml:space="preserve"> </w:t>
      </w:r>
      <w:r w:rsidRPr="00463C7E">
        <w:rPr>
          <w:color w:val="333333"/>
        </w:rPr>
        <w:t>ETL</w:t>
      </w:r>
      <w:r w:rsidRPr="00463C7E">
        <w:rPr>
          <w:color w:val="333333"/>
          <w:spacing w:val="-4"/>
        </w:rPr>
        <w:t xml:space="preserve"> </w:t>
      </w:r>
      <w:r w:rsidRPr="00463C7E">
        <w:rPr>
          <w:color w:val="333333"/>
        </w:rPr>
        <w:t>tool,</w:t>
      </w:r>
      <w:r w:rsidRPr="00463C7E">
        <w:rPr>
          <w:color w:val="333333"/>
          <w:spacing w:val="-4"/>
        </w:rPr>
        <w:t xml:space="preserve"> </w:t>
      </w:r>
      <w:r w:rsidRPr="00463C7E">
        <w:rPr>
          <w:color w:val="333333"/>
        </w:rPr>
        <w:t>unit</w:t>
      </w:r>
      <w:r w:rsidRPr="00463C7E">
        <w:rPr>
          <w:color w:val="333333"/>
          <w:spacing w:val="-6"/>
        </w:rPr>
        <w:t xml:space="preserve"> </w:t>
      </w:r>
      <w:r w:rsidRPr="00463C7E">
        <w:rPr>
          <w:color w:val="333333"/>
        </w:rPr>
        <w:t>test</w:t>
      </w:r>
      <w:r w:rsidRPr="00463C7E">
        <w:rPr>
          <w:color w:val="333333"/>
          <w:spacing w:val="-5"/>
        </w:rPr>
        <w:t xml:space="preserve"> </w:t>
      </w:r>
      <w:r w:rsidRPr="00463C7E">
        <w:rPr>
          <w:color w:val="333333"/>
        </w:rPr>
        <w:t>plans</w:t>
      </w:r>
      <w:r w:rsidRPr="00463C7E">
        <w:rPr>
          <w:color w:val="333333"/>
          <w:spacing w:val="-74"/>
        </w:rPr>
        <w:t xml:space="preserve"> </w:t>
      </w:r>
      <w:r w:rsidRPr="00463C7E">
        <w:rPr>
          <w:color w:val="333333"/>
        </w:rPr>
        <w:t>and deployment</w:t>
      </w:r>
      <w:r w:rsidRPr="00463C7E">
        <w:rPr>
          <w:color w:val="333333"/>
          <w:spacing w:val="-2"/>
        </w:rPr>
        <w:t xml:space="preserve"> </w:t>
      </w:r>
      <w:r w:rsidRPr="00463C7E">
        <w:rPr>
          <w:color w:val="333333"/>
        </w:rPr>
        <w:t>checklists</w:t>
      </w:r>
      <w:r w:rsidRPr="00463C7E">
        <w:rPr>
          <w:color w:val="333333"/>
          <w:spacing w:val="1"/>
        </w:rPr>
        <w:t xml:space="preserve"> </w:t>
      </w:r>
      <w:r w:rsidRPr="00463C7E">
        <w:rPr>
          <w:color w:val="333333"/>
        </w:rPr>
        <w:t>documents</w:t>
      </w:r>
      <w:r w:rsidRPr="00463C7E">
        <w:rPr>
          <w:color w:val="333333"/>
          <w:spacing w:val="-2"/>
        </w:rPr>
        <w:t xml:space="preserve"> </w:t>
      </w:r>
      <w:r w:rsidRPr="00463C7E">
        <w:rPr>
          <w:color w:val="333333"/>
        </w:rPr>
        <w:t>for</w:t>
      </w:r>
      <w:r w:rsidRPr="00463C7E">
        <w:rPr>
          <w:color w:val="333333"/>
          <w:spacing w:val="-1"/>
        </w:rPr>
        <w:t xml:space="preserve"> </w:t>
      </w:r>
      <w:r w:rsidRPr="00463C7E">
        <w:rPr>
          <w:color w:val="333333"/>
        </w:rPr>
        <w:t>reporting</w:t>
      </w:r>
      <w:r w:rsidRPr="00463C7E">
        <w:rPr>
          <w:color w:val="333333"/>
          <w:spacing w:val="1"/>
        </w:rPr>
        <w:t xml:space="preserve"> </w:t>
      </w:r>
      <w:r w:rsidRPr="00463C7E">
        <w:rPr>
          <w:color w:val="333333"/>
        </w:rPr>
        <w:t>purpose.</w:t>
      </w:r>
    </w:p>
    <w:p w14:paraId="15BF2B72" w14:textId="2A72CD8F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573"/>
        <w:rPr>
          <w:rFonts w:ascii="Symbol" w:hAnsi="Symbol"/>
          <w:sz w:val="24"/>
        </w:rPr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visualization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reporting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</w:t>
      </w:r>
      <w:r w:rsidR="005076F6">
        <w:rPr>
          <w:color w:val="333333"/>
        </w:rPr>
        <w:t>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such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Quick</w:t>
      </w:r>
      <w:r w:rsidR="005076F6">
        <w:rPr>
          <w:color w:val="333333"/>
        </w:rPr>
        <w:t xml:space="preserve"> </w:t>
      </w:r>
      <w:r>
        <w:rPr>
          <w:color w:val="333333"/>
        </w:rPr>
        <w:t>sight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and AWS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Glue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data brew.</w:t>
      </w:r>
    </w:p>
    <w:p w14:paraId="61F2681D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ind w:right="991"/>
        <w:rPr>
          <w:rFonts w:ascii="Symbol" w:hAnsi="Symbol"/>
          <w:sz w:val="24"/>
        </w:rPr>
      </w:pPr>
      <w:r>
        <w:rPr>
          <w:color w:val="333333"/>
        </w:rPr>
        <w:t>Experience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working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Hadoop,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Spark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existing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structure,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improving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 analysis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speed by 25%.</w:t>
      </w:r>
    </w:p>
    <w:p w14:paraId="60B81590" w14:textId="2FA24A16" w:rsidR="005B04F7" w:rsidRPr="005B04F7" w:rsidRDefault="00463C7E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357"/>
        <w:rPr>
          <w:rFonts w:ascii="Symbol" w:hAnsi="Symbol"/>
          <w:sz w:val="24"/>
        </w:rPr>
      </w:pPr>
      <w:r>
        <w:rPr>
          <w:color w:val="333333"/>
        </w:rPr>
        <w:t>Created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ingestion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modules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glue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loading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layers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S3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report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 xml:space="preserve">using </w:t>
      </w:r>
      <w:r w:rsidR="005076F6">
        <w:rPr>
          <w:color w:val="333333"/>
        </w:rPr>
        <w:t>Quick sight</w:t>
      </w:r>
      <w:r>
        <w:rPr>
          <w:color w:val="333333"/>
        </w:rPr>
        <w:t>.</w:t>
      </w:r>
    </w:p>
    <w:p w14:paraId="34BF92E9" w14:textId="24AECB40" w:rsidR="005B04F7" w:rsidRPr="005B04F7" w:rsidRDefault="005B04F7" w:rsidP="005B04F7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ind w:right="357"/>
        <w:rPr>
          <w:rFonts w:ascii="Symbol" w:hAnsi="Symbol"/>
          <w:sz w:val="24"/>
        </w:rPr>
      </w:pPr>
      <w:r w:rsidRPr="005B04F7">
        <w:rPr>
          <w:rFonts w:cs="Segoe UI"/>
          <w:color w:val="0D0D0D"/>
          <w:shd w:val="clear" w:color="auto" w:fill="FFFFFF"/>
        </w:rPr>
        <w:t>Design, deploy, and manage scalable data infrastructure solutions using cloud platforms such as AWS, ensuring robustness, reliability, and security.</w:t>
      </w:r>
    </w:p>
    <w:p w14:paraId="75CAB08F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1238"/>
        <w:rPr>
          <w:rFonts w:ascii="Symbol" w:hAnsi="Symbol"/>
          <w:sz w:val="24"/>
        </w:rPr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custom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Microsoft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Tableau/Power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dashboards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Microsoft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SSRS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meaningful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actionable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insights.</w:t>
      </w:r>
    </w:p>
    <w:p w14:paraId="7BE453A9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ind w:right="786"/>
        <w:rPr>
          <w:rFonts w:ascii="Symbol" w:hAnsi="Symbol"/>
          <w:sz w:val="24"/>
        </w:rPr>
      </w:pPr>
      <w:r>
        <w:rPr>
          <w:color w:val="333333"/>
        </w:rPr>
        <w:t>Implemented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quality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checks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reduced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errors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80%,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ensuring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accurate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and decision-making.</w:t>
      </w:r>
    </w:p>
    <w:p w14:paraId="016A6206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rPr>
          <w:rFonts w:ascii="Symbol" w:hAnsi="Symbol"/>
          <w:sz w:val="24"/>
        </w:rPr>
      </w:pPr>
      <w:r>
        <w:rPr>
          <w:color w:val="333333"/>
        </w:rPr>
        <w:t>Contributed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internal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activities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overall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improvements,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efficiencies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innovation.</w:t>
      </w:r>
    </w:p>
    <w:p w14:paraId="693F3BBF" w14:textId="77777777" w:rsidR="00463C7E" w:rsidRDefault="00463C7E" w:rsidP="00463C7E">
      <w:pPr>
        <w:pStyle w:val="BodyText"/>
        <w:ind w:left="142" w:firstLine="0"/>
      </w:pPr>
      <w:r>
        <w:rPr>
          <w:b/>
          <w:color w:val="333333"/>
        </w:rPr>
        <w:t>Environment:</w:t>
      </w:r>
      <w:r>
        <w:rPr>
          <w:b/>
          <w:color w:val="333333"/>
          <w:spacing w:val="-1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SSIS,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SSRS,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Tableau,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BI,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Cloud,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S3,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JIRA,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GIT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hub,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Agile</w:t>
      </w:r>
    </w:p>
    <w:p w14:paraId="39E3F7BD" w14:textId="77777777" w:rsidR="00463C7E" w:rsidRDefault="00463C7E" w:rsidP="00463C7E">
      <w:pPr>
        <w:pStyle w:val="BodyText"/>
        <w:spacing w:before="7"/>
        <w:ind w:left="0" w:firstLine="0"/>
        <w:rPr>
          <w:sz w:val="31"/>
        </w:rPr>
      </w:pPr>
    </w:p>
    <w:p w14:paraId="0EE33827" w14:textId="25124138" w:rsidR="002F5B94" w:rsidRDefault="00463C7E" w:rsidP="002F5B94">
      <w:pPr>
        <w:spacing w:before="1"/>
        <w:ind w:left="102"/>
        <w:rPr>
          <w:b/>
          <w:bCs/>
          <w:color w:val="000000" w:themeColor="text1"/>
        </w:rPr>
      </w:pPr>
      <w:r>
        <w:rPr>
          <w:b/>
          <w:color w:val="333333"/>
          <w:sz w:val="28"/>
        </w:rPr>
        <w:t>Data</w:t>
      </w:r>
      <w:r>
        <w:rPr>
          <w:b/>
          <w:color w:val="333333"/>
          <w:spacing w:val="-4"/>
          <w:sz w:val="28"/>
        </w:rPr>
        <w:t xml:space="preserve"> </w:t>
      </w:r>
      <w:r>
        <w:rPr>
          <w:b/>
          <w:color w:val="333333"/>
          <w:sz w:val="28"/>
        </w:rPr>
        <w:t>Engineer/Data Analyst</w:t>
      </w:r>
      <w:r>
        <w:rPr>
          <w:b/>
          <w:color w:val="333333"/>
          <w:spacing w:val="-1"/>
          <w:sz w:val="28"/>
        </w:rPr>
        <w:t xml:space="preserve"> </w:t>
      </w:r>
      <w:r w:rsidR="002F5B94">
        <w:rPr>
          <w:b/>
          <w:color w:val="333333"/>
          <w:spacing w:val="-1"/>
          <w:sz w:val="28"/>
        </w:rPr>
        <w:t xml:space="preserve">                    </w:t>
      </w:r>
      <w:r w:rsidR="006A55B8">
        <w:rPr>
          <w:b/>
          <w:color w:val="333333"/>
          <w:spacing w:val="-1"/>
          <w:sz w:val="28"/>
        </w:rPr>
        <w:t xml:space="preserve">            </w:t>
      </w:r>
      <w:r w:rsidR="006A55B8">
        <w:rPr>
          <w:b/>
          <w:bCs/>
          <w:color w:val="000000" w:themeColor="text1"/>
        </w:rPr>
        <w:t>Sep</w:t>
      </w:r>
      <w:r w:rsidR="002F5B94">
        <w:rPr>
          <w:b/>
          <w:bCs/>
          <w:color w:val="000000" w:themeColor="text1"/>
        </w:rPr>
        <w:t xml:space="preserve"> 202</w:t>
      </w:r>
      <w:r w:rsidR="006A55B8">
        <w:rPr>
          <w:b/>
          <w:bCs/>
          <w:color w:val="000000" w:themeColor="text1"/>
        </w:rPr>
        <w:t>0</w:t>
      </w:r>
      <w:r w:rsidR="002F5B94" w:rsidRPr="0008531E">
        <w:rPr>
          <w:b/>
          <w:bCs/>
          <w:color w:val="000000" w:themeColor="text1"/>
        </w:rPr>
        <w:t>–</w:t>
      </w:r>
      <w:r w:rsidR="002F5B94">
        <w:rPr>
          <w:b/>
          <w:bCs/>
          <w:color w:val="000000" w:themeColor="text1"/>
        </w:rPr>
        <w:t xml:space="preserve"> </w:t>
      </w:r>
      <w:r w:rsidR="006A55B8">
        <w:rPr>
          <w:b/>
          <w:bCs/>
          <w:color w:val="000000" w:themeColor="text1"/>
        </w:rPr>
        <w:t>June</w:t>
      </w:r>
      <w:r w:rsidR="002F5B94" w:rsidRPr="0008531E">
        <w:rPr>
          <w:b/>
          <w:bCs/>
          <w:color w:val="000000" w:themeColor="text1"/>
        </w:rPr>
        <w:t>20</w:t>
      </w:r>
      <w:r w:rsidR="002F5B94">
        <w:rPr>
          <w:b/>
          <w:bCs/>
          <w:color w:val="000000" w:themeColor="text1"/>
        </w:rPr>
        <w:t>2</w:t>
      </w:r>
      <w:r w:rsidR="006A55B8">
        <w:rPr>
          <w:b/>
          <w:bCs/>
          <w:color w:val="000000" w:themeColor="text1"/>
        </w:rPr>
        <w:t>1</w:t>
      </w:r>
    </w:p>
    <w:p w14:paraId="60D71F7B" w14:textId="441D9A03" w:rsidR="00463C7E" w:rsidRPr="00A3211D" w:rsidRDefault="00463C7E" w:rsidP="002F5B94">
      <w:pPr>
        <w:spacing w:before="1"/>
        <w:ind w:left="102"/>
        <w:rPr>
          <w:bCs/>
          <w:color w:val="000000" w:themeColor="text1"/>
        </w:rPr>
      </w:pPr>
      <w:r w:rsidRPr="00A3211D">
        <w:rPr>
          <w:bCs/>
          <w:color w:val="000000" w:themeColor="text1"/>
        </w:rPr>
        <w:t>Cigna Healthcare</w:t>
      </w:r>
      <w:r w:rsidR="00D34437">
        <w:rPr>
          <w:bCs/>
          <w:color w:val="000000" w:themeColor="text1"/>
        </w:rPr>
        <w:t xml:space="preserve">, </w:t>
      </w:r>
      <w:r w:rsidR="00FB0A3C">
        <w:rPr>
          <w:bCs/>
          <w:color w:val="000000" w:themeColor="text1"/>
        </w:rPr>
        <w:t>India</w:t>
      </w:r>
      <w:r w:rsidRPr="00A3211D">
        <w:rPr>
          <w:bCs/>
          <w:color w:val="000000" w:themeColor="text1"/>
        </w:rPr>
        <w:t>.</w:t>
      </w:r>
    </w:p>
    <w:p w14:paraId="37DFA081" w14:textId="77777777" w:rsidR="00463C7E" w:rsidRDefault="00463C7E" w:rsidP="00463C7E">
      <w:pPr>
        <w:spacing w:before="56"/>
        <w:ind w:left="102"/>
        <w:rPr>
          <w:i/>
        </w:rPr>
      </w:pPr>
      <w:r w:rsidRPr="0008531E">
        <w:rPr>
          <w:rFonts w:ascii="Palatino Linotype" w:hAnsi="Palatino Linotype"/>
          <w:b/>
          <w:color w:val="000000" w:themeColor="text1"/>
        </w:rPr>
        <w:tab/>
      </w:r>
    </w:p>
    <w:p w14:paraId="191D4125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Designed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effective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retrieve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data.</w:t>
      </w:r>
    </w:p>
    <w:p w14:paraId="1258D879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ind w:right="311"/>
        <w:rPr>
          <w:rFonts w:ascii="Symbol" w:hAnsi="Symbol"/>
          <w:sz w:val="24"/>
        </w:rPr>
      </w:pPr>
      <w:r>
        <w:rPr>
          <w:color w:val="333333"/>
        </w:rPr>
        <w:t>Creating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objects,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queries,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tables,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indexes,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views,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materialized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views,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sequences,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primary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foreign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keys,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constraints,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triggers,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PL/SQL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procedures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retrieve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reporting.</w:t>
      </w:r>
    </w:p>
    <w:p w14:paraId="5BB8BF63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 w:rsidR="00684DAD"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efficient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S3,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Glue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Lambda.</w:t>
      </w:r>
    </w:p>
    <w:p w14:paraId="11558EF9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Design and implement data models tailored to the unique requirements of healthcare analytics, including patient demographics, medical diagnoses, treatment procedures, and billing codes.</w:t>
      </w:r>
    </w:p>
    <w:p w14:paraId="6FFD6375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Extensively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used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ETL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to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transfer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extract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from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source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(Flat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files/DB)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load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into</w:t>
      </w:r>
      <w:r w:rsidRPr="003A0266">
        <w:rPr>
          <w:color w:val="333333"/>
          <w:spacing w:val="-75"/>
        </w:rPr>
        <w:t xml:space="preserve"> </w:t>
      </w:r>
      <w:r w:rsidRPr="003A0266">
        <w:rPr>
          <w:color w:val="333333"/>
        </w:rPr>
        <w:t>taget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(Flat</w:t>
      </w:r>
      <w:r w:rsidRPr="003A0266">
        <w:rPr>
          <w:color w:val="333333"/>
          <w:spacing w:val="1"/>
        </w:rPr>
        <w:t xml:space="preserve"> </w:t>
      </w:r>
      <w:r w:rsidRPr="003A0266">
        <w:rPr>
          <w:color w:val="333333"/>
        </w:rPr>
        <w:t>files/DB).</w:t>
      </w:r>
    </w:p>
    <w:p w14:paraId="6353CAD9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Develop and maintain robust data pipelines for integrating healthcare data from various sources such as Electronic Health Records (EHR), claims data, and external APIs, ensuring data accuracy and completeness.</w:t>
      </w:r>
    </w:p>
    <w:p w14:paraId="6DEB3838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Performed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numerous</w:t>
      </w:r>
      <w:r w:rsidRPr="003A0266">
        <w:rPr>
          <w:color w:val="333333"/>
          <w:spacing w:val="-7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extraction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requests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involving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SQL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scripts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Python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development.</w:t>
      </w:r>
    </w:p>
    <w:p w14:paraId="7198D423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Copy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fact/dimensional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aggregate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output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from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S3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to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sapek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for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analysis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using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Tableau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lastRenderedPageBreak/>
        <w:t>and</w:t>
      </w:r>
      <w:r w:rsidRPr="003A0266">
        <w:rPr>
          <w:color w:val="333333"/>
          <w:spacing w:val="-74"/>
        </w:rPr>
        <w:t xml:space="preserve"> </w:t>
      </w:r>
      <w:r w:rsidRPr="003A0266">
        <w:rPr>
          <w:color w:val="333333"/>
        </w:rPr>
        <w:t>AWS</w:t>
      </w:r>
      <w:r w:rsidRPr="003A0266">
        <w:rPr>
          <w:color w:val="333333"/>
          <w:spacing w:val="-1"/>
        </w:rPr>
        <w:t xml:space="preserve"> </w:t>
      </w:r>
      <w:r w:rsidR="00F47CCD" w:rsidRPr="003A0266">
        <w:rPr>
          <w:color w:val="333333"/>
        </w:rPr>
        <w:t>Quick sight</w:t>
      </w:r>
      <w:r w:rsidRPr="003A0266">
        <w:rPr>
          <w:color w:val="333333"/>
        </w:rPr>
        <w:t>.</w:t>
      </w:r>
    </w:p>
    <w:p w14:paraId="2687BD56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Perform in-depth analysis of clinical data to identify trends, patterns, and insights that drive informed decision-making and improve patient outcomes.</w:t>
      </w:r>
    </w:p>
    <w:p w14:paraId="4E4B7382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Automated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ETL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processes,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making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it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easier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to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wrangle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reducing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time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by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as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much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as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40%</w:t>
      </w:r>
    </w:p>
    <w:p w14:paraId="06A0CEB3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Experience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in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migration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like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flat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files,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excel,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SQL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using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SSIS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developing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ETL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solutions</w:t>
      </w:r>
      <w:r w:rsidRPr="003A0266">
        <w:rPr>
          <w:color w:val="333333"/>
          <w:spacing w:val="-75"/>
        </w:rPr>
        <w:t xml:space="preserve"> </w:t>
      </w:r>
      <w:r w:rsidRPr="003A0266">
        <w:rPr>
          <w:color w:val="333333"/>
        </w:rPr>
        <w:t>using SSIS</w:t>
      </w:r>
      <w:r w:rsidRPr="003A0266">
        <w:rPr>
          <w:color w:val="333333"/>
          <w:spacing w:val="-1"/>
        </w:rPr>
        <w:t xml:space="preserve"> </w:t>
      </w:r>
      <w:r w:rsidRPr="003A0266">
        <w:rPr>
          <w:color w:val="333333"/>
        </w:rPr>
        <w:t>packages.</w:t>
      </w:r>
    </w:p>
    <w:p w14:paraId="706E9F69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Developed agile methodologies to manage data engineering projects effectively, ensuring alignment with business priorities, stakeholder engagement, and iterative delivery of solutions.</w:t>
      </w:r>
    </w:p>
    <w:p w14:paraId="02A21CF5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Develop predictive models using machine learning techniques to forecast healthcare utilization, identify high-risk patients, and optimize care management strategies.</w:t>
      </w:r>
    </w:p>
    <w:p w14:paraId="546F047A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Implement real-time data processing solutions to enable timely interventions and alerts for critical healthcare events, such as adverse drug reactions or patient deteriorations.</w:t>
      </w:r>
    </w:p>
    <w:p w14:paraId="430A4EE2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Planning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reviewing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Test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cases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for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Functionality,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Performance,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Database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User</w:t>
      </w:r>
      <w:r w:rsidRPr="003A0266">
        <w:rPr>
          <w:color w:val="333333"/>
          <w:spacing w:val="-7"/>
        </w:rPr>
        <w:t xml:space="preserve"> </w:t>
      </w:r>
      <w:r w:rsidRPr="003A0266">
        <w:rPr>
          <w:color w:val="333333"/>
        </w:rPr>
        <w:t>Acceptance.</w:t>
      </w:r>
    </w:p>
    <w:p w14:paraId="3293CA0C" w14:textId="77777777" w:rsidR="003A0266" w:rsidRPr="003A0266" w:rsidRDefault="00D34437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rFonts w:cs="Segoe UI"/>
          <w:color w:val="0D0D0D"/>
          <w:shd w:val="clear" w:color="auto" w:fill="FFFFFF"/>
        </w:rPr>
        <w:t>Integrate healthcare data with EHR systems such as Epic or Cerner to streamline data exchange and enable seamless interoperability across healthcare providers.</w:t>
      </w:r>
      <w:r w:rsidRPr="003A0266">
        <w:rPr>
          <w:color w:val="333333"/>
        </w:rPr>
        <w:t xml:space="preserve"> </w:t>
      </w:r>
    </w:p>
    <w:p w14:paraId="6FA72D6D" w14:textId="77777777" w:rsidR="003A0266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Hands-on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expertise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in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Spark</w:t>
      </w:r>
      <w:r w:rsidRPr="003A0266">
        <w:rPr>
          <w:color w:val="333333"/>
          <w:spacing w:val="-7"/>
        </w:rPr>
        <w:t xml:space="preserve"> </w:t>
      </w:r>
      <w:r w:rsidRPr="003A0266">
        <w:rPr>
          <w:color w:val="333333"/>
        </w:rPr>
        <w:t>programming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with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Databricks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for</w:t>
      </w:r>
      <w:r w:rsidRPr="003A0266">
        <w:rPr>
          <w:color w:val="333333"/>
          <w:spacing w:val="-7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processing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analytics.</w:t>
      </w:r>
    </w:p>
    <w:p w14:paraId="0C333DDE" w14:textId="690E9641" w:rsidR="00463C7E" w:rsidRPr="003A0266" w:rsidRDefault="00463C7E" w:rsidP="003A026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 w:rsidRPr="003A0266">
        <w:rPr>
          <w:color w:val="333333"/>
        </w:rPr>
        <w:t>Ability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to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develop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ETL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pipeline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in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out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of</w:t>
      </w:r>
      <w:r w:rsidRPr="003A0266">
        <w:rPr>
          <w:color w:val="333333"/>
          <w:spacing w:val="-2"/>
        </w:rPr>
        <w:t xml:space="preserve"> </w:t>
      </w:r>
      <w:r w:rsidRPr="003A0266">
        <w:rPr>
          <w:color w:val="333333"/>
        </w:rPr>
        <w:t>data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warehouse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using</w:t>
      </w:r>
      <w:r w:rsidRPr="003A0266">
        <w:rPr>
          <w:color w:val="333333"/>
          <w:spacing w:val="-5"/>
        </w:rPr>
        <w:t xml:space="preserve"> </w:t>
      </w:r>
      <w:r w:rsidRPr="003A0266">
        <w:rPr>
          <w:color w:val="333333"/>
        </w:rPr>
        <w:t>combination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of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Python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and</w:t>
      </w:r>
      <w:r w:rsidRPr="003A0266">
        <w:rPr>
          <w:color w:val="333333"/>
          <w:spacing w:val="-74"/>
        </w:rPr>
        <w:t xml:space="preserve"> </w:t>
      </w:r>
      <w:r w:rsidRPr="003A0266">
        <w:rPr>
          <w:color w:val="333333"/>
        </w:rPr>
        <w:t>Snow</w:t>
      </w:r>
      <w:r w:rsidR="00684DAD" w:rsidRPr="003A0266">
        <w:rPr>
          <w:color w:val="333333"/>
        </w:rPr>
        <w:t xml:space="preserve"> </w:t>
      </w:r>
      <w:r w:rsidRPr="003A0266">
        <w:rPr>
          <w:color w:val="333333"/>
        </w:rPr>
        <w:t>SQL.</w:t>
      </w:r>
    </w:p>
    <w:p w14:paraId="24D92685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rPr>
          <w:rFonts w:ascii="Symbol" w:hAnsi="Symbol"/>
          <w:sz w:val="24"/>
        </w:rPr>
      </w:pPr>
      <w:r w:rsidRPr="003A0266">
        <w:rPr>
          <w:color w:val="333333"/>
        </w:rPr>
        <w:t>Developed</w:t>
      </w:r>
      <w:r w:rsidRPr="003A0266">
        <w:rPr>
          <w:color w:val="333333"/>
          <w:spacing w:val="-4"/>
        </w:rPr>
        <w:t xml:space="preserve"> </w:t>
      </w:r>
      <w:r w:rsidRPr="003A0266">
        <w:rPr>
          <w:color w:val="333333"/>
        </w:rPr>
        <w:t>scripts</w:t>
      </w:r>
      <w:r w:rsidRPr="003A0266">
        <w:rPr>
          <w:color w:val="333333"/>
          <w:spacing w:val="-6"/>
        </w:rPr>
        <w:t xml:space="preserve"> </w:t>
      </w:r>
      <w:r w:rsidRPr="003A0266">
        <w:rPr>
          <w:color w:val="333333"/>
        </w:rPr>
        <w:t>in</w:t>
      </w:r>
      <w:r w:rsidRPr="003A0266">
        <w:rPr>
          <w:color w:val="333333"/>
          <w:spacing w:val="-3"/>
        </w:rPr>
        <w:t xml:space="preserve"> </w:t>
      </w:r>
      <w:r w:rsidRPr="003A0266">
        <w:rPr>
          <w:color w:val="333333"/>
        </w:rPr>
        <w:t>snowflake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warehouse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reporting.</w:t>
      </w:r>
    </w:p>
    <w:p w14:paraId="39A790FC" w14:textId="77777777" w:rsidR="00463C7E" w:rsidRDefault="00463C7E" w:rsidP="00463C7E">
      <w:pPr>
        <w:pStyle w:val="ListParagraph"/>
        <w:numPr>
          <w:ilvl w:val="0"/>
          <w:numId w:val="1"/>
        </w:numPr>
        <w:tabs>
          <w:tab w:val="left" w:pos="402"/>
        </w:tabs>
        <w:ind w:right="558"/>
        <w:rPr>
          <w:rFonts w:ascii="Symbol" w:hAnsi="Symbol"/>
          <w:sz w:val="24"/>
        </w:rPr>
      </w:pPr>
      <w:r>
        <w:rPr>
          <w:color w:val="333333"/>
        </w:rPr>
        <w:t>Participated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daily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meetings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discuss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quality,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issues.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Ways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accuracy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new requirements, etc</w:t>
      </w:r>
    </w:p>
    <w:p w14:paraId="6C71F720" w14:textId="220632A1" w:rsidR="00463C7E" w:rsidRDefault="00463C7E" w:rsidP="00463C7E">
      <w:pPr>
        <w:pStyle w:val="BodyText"/>
        <w:ind w:left="102" w:firstLine="0"/>
      </w:pPr>
      <w:r>
        <w:rPr>
          <w:b/>
          <w:color w:val="333333"/>
        </w:rPr>
        <w:t>Environment: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server,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SSIS,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AWS,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Tableau,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JIRA,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GIT,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QTI,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Waterfall</w:t>
      </w:r>
      <w:r w:rsidR="005076F6">
        <w:rPr>
          <w:color w:val="333333"/>
        </w:rPr>
        <w:t xml:space="preserve">, </w:t>
      </w:r>
      <w:r w:rsidR="005076F6" w:rsidRPr="00A3211D">
        <w:rPr>
          <w:color w:val="000000" w:themeColor="text1"/>
        </w:rPr>
        <w:t>Nexus Repository</w:t>
      </w:r>
      <w:r w:rsidR="005076F6">
        <w:rPr>
          <w:color w:val="000000" w:themeColor="text1"/>
        </w:rPr>
        <w:t>.</w:t>
      </w:r>
    </w:p>
    <w:p w14:paraId="303494C9" w14:textId="77777777" w:rsidR="005076F6" w:rsidRDefault="005076F6" w:rsidP="00463C7E">
      <w:pPr>
        <w:tabs>
          <w:tab w:val="left" w:pos="402"/>
        </w:tabs>
        <w:ind w:right="605"/>
        <w:rPr>
          <w:rFonts w:ascii="Symbol" w:hAnsi="Symbol"/>
          <w:sz w:val="24"/>
        </w:rPr>
      </w:pPr>
    </w:p>
    <w:p w14:paraId="6C3CA5C7" w14:textId="28C5FB7B" w:rsidR="005076F6" w:rsidRDefault="005076F6" w:rsidP="005076F6">
      <w:pPr>
        <w:spacing w:before="80"/>
        <w:ind w:left="102"/>
        <w:rPr>
          <w:b/>
          <w:i/>
          <w:sz w:val="26"/>
        </w:rPr>
      </w:pPr>
      <w:r>
        <w:rPr>
          <w:b/>
          <w:color w:val="333333"/>
          <w:sz w:val="26"/>
        </w:rPr>
        <w:t>Data Engineer</w:t>
      </w:r>
      <w:r w:rsidR="002F5B94">
        <w:rPr>
          <w:b/>
          <w:color w:val="333333"/>
          <w:sz w:val="26"/>
        </w:rPr>
        <w:t xml:space="preserve">                                         </w:t>
      </w:r>
      <w:r w:rsidR="00633F31">
        <w:rPr>
          <w:b/>
          <w:color w:val="333333"/>
          <w:sz w:val="26"/>
        </w:rPr>
        <w:t xml:space="preserve">                </w:t>
      </w:r>
      <w:r w:rsidR="002F5B94">
        <w:rPr>
          <w:b/>
          <w:color w:val="333333"/>
          <w:sz w:val="26"/>
        </w:rPr>
        <w:t xml:space="preserve"> </w:t>
      </w:r>
      <w:r>
        <w:rPr>
          <w:b/>
          <w:color w:val="333333"/>
          <w:spacing w:val="3"/>
          <w:sz w:val="26"/>
        </w:rPr>
        <w:t xml:space="preserve"> </w:t>
      </w:r>
      <w:r w:rsidR="002F5B94" w:rsidRPr="002F5B94">
        <w:rPr>
          <w:rFonts w:cs="Calibri"/>
          <w:b/>
          <w:color w:val="000000" w:themeColor="text1"/>
        </w:rPr>
        <w:t xml:space="preserve">June </w:t>
      </w:r>
      <w:r w:rsidR="002F5B94" w:rsidRPr="002F5B94">
        <w:rPr>
          <w:rFonts w:cs="Calibri"/>
          <w:b/>
          <w:bCs/>
          <w:color w:val="000000" w:themeColor="text1"/>
        </w:rPr>
        <w:t>2018</w:t>
      </w:r>
      <w:r w:rsidR="002F5B94" w:rsidRPr="002F5B94">
        <w:rPr>
          <w:rFonts w:cs="Calibri"/>
          <w:b/>
          <w:iCs/>
          <w:color w:val="000000" w:themeColor="text1"/>
        </w:rPr>
        <w:t xml:space="preserve"> – Aug 202</w:t>
      </w:r>
      <w:r w:rsidR="006A55B8">
        <w:rPr>
          <w:rFonts w:cs="Calibri"/>
          <w:b/>
          <w:iCs/>
          <w:color w:val="000000" w:themeColor="text1"/>
        </w:rPr>
        <w:t>0</w:t>
      </w:r>
    </w:p>
    <w:p w14:paraId="305FDB6F" w14:textId="4AD9AB75" w:rsidR="005076F6" w:rsidRPr="00633F31" w:rsidRDefault="00633F31" w:rsidP="005076F6">
      <w:pPr>
        <w:spacing w:before="59"/>
        <w:ind w:left="102"/>
        <w:rPr>
          <w:bCs/>
          <w:color w:val="000000" w:themeColor="text1"/>
        </w:rPr>
      </w:pPr>
      <w:r w:rsidRPr="00633F31">
        <w:rPr>
          <w:bCs/>
          <w:color w:val="000000" w:themeColor="text1"/>
        </w:rPr>
        <w:t xml:space="preserve">Client: </w:t>
      </w:r>
      <w:r w:rsidR="00EC1277">
        <w:rPr>
          <w:bCs/>
          <w:color w:val="000000" w:themeColor="text1"/>
        </w:rPr>
        <w:t>United Airlines</w:t>
      </w:r>
      <w:r w:rsidRPr="00633F31">
        <w:rPr>
          <w:bCs/>
          <w:color w:val="000000" w:themeColor="text1"/>
        </w:rPr>
        <w:t>, Bangalore, India</w:t>
      </w:r>
    </w:p>
    <w:p w14:paraId="6A652233" w14:textId="77777777" w:rsidR="00633F31" w:rsidRDefault="00633F31" w:rsidP="005076F6">
      <w:pPr>
        <w:spacing w:before="59"/>
        <w:ind w:left="102"/>
        <w:rPr>
          <w:i/>
        </w:rPr>
      </w:pPr>
    </w:p>
    <w:p w14:paraId="68720D42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rPr>
          <w:rFonts w:ascii="Symbol" w:hAnsi="Symbol"/>
          <w:sz w:val="24"/>
        </w:rPr>
      </w:pPr>
      <w:r>
        <w:rPr>
          <w:color w:val="333333"/>
        </w:rPr>
        <w:t>Designed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effective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models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retrieve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data.</w:t>
      </w:r>
    </w:p>
    <w:p w14:paraId="7A73984E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ind w:right="311"/>
        <w:rPr>
          <w:rFonts w:ascii="Symbol" w:hAnsi="Symbol"/>
          <w:sz w:val="24"/>
        </w:rPr>
      </w:pPr>
      <w:r>
        <w:rPr>
          <w:color w:val="333333"/>
        </w:rPr>
        <w:t>Creating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objects,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queries,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tables,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indexes,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views,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materialized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views,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sequences,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primary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foreign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keys,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constraints,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triggers,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PL/SQL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procedures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retrieve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reporting.</w:t>
      </w:r>
    </w:p>
    <w:p w14:paraId="3FA6E7CA" w14:textId="2D5B4ED2" w:rsidR="005076F6" w:rsidRPr="00FA55B8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748"/>
        <w:rPr>
          <w:rFonts w:ascii="Symbol" w:hAnsi="Symbol"/>
          <w:sz w:val="24"/>
        </w:rPr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 w:rsidR="00F47CCD"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efficient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S3,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Glue 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Lambda.</w:t>
      </w:r>
    </w:p>
    <w:p w14:paraId="7B5F86E4" w14:textId="77777777" w:rsidR="00FA55B8" w:rsidRPr="002C3244" w:rsidRDefault="00FA55B8" w:rsidP="00FA55B8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418"/>
        <w:rPr>
          <w:rFonts w:ascii="Symbol" w:hAnsi="Symbol"/>
          <w:sz w:val="24"/>
        </w:rPr>
      </w:pPr>
      <w:r w:rsidRPr="009A5EF8">
        <w:rPr>
          <w:rFonts w:cs="Courier New"/>
          <w:color w:val="000000"/>
        </w:rPr>
        <w:t>Experience in using stack driver service/ data proc clusters in</w:t>
      </w:r>
      <w:r>
        <w:rPr>
          <w:rFonts w:cs="Courier New"/>
          <w:color w:val="000000"/>
        </w:rPr>
        <w:t xml:space="preserve"> Azure</w:t>
      </w:r>
      <w:r w:rsidRPr="009A5EF8">
        <w:rPr>
          <w:rFonts w:cs="Courier New"/>
          <w:color w:val="000000"/>
        </w:rPr>
        <w:t xml:space="preserve"> for accessing logs for debugging, GCS, Cloud functions, BigQuery, Azure Data Factory DataBricks.</w:t>
      </w:r>
    </w:p>
    <w:p w14:paraId="1AC6C3C1" w14:textId="77777777" w:rsidR="00FA55B8" w:rsidRPr="002C3244" w:rsidRDefault="00FA55B8" w:rsidP="00FA55B8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418"/>
        <w:rPr>
          <w:rFonts w:ascii="Symbol" w:hAnsi="Symbol"/>
          <w:sz w:val="24"/>
        </w:rPr>
      </w:pPr>
      <w:r w:rsidRPr="002C3244">
        <w:rPr>
          <w:rFonts w:cs="Courier New"/>
          <w:color w:val="000000"/>
        </w:rPr>
        <w:t xml:space="preserve">Experience in building efficient pipelines for moving data between GCP </w:t>
      </w:r>
      <w:r>
        <w:rPr>
          <w:rFonts w:cs="Courier New"/>
          <w:color w:val="000000"/>
        </w:rPr>
        <w:t>and</w:t>
      </w:r>
      <w:r w:rsidRPr="002C3244">
        <w:rPr>
          <w:rFonts w:cs="Courier New"/>
          <w:color w:val="000000"/>
        </w:rPr>
        <w:t xml:space="preserve"> Azure using Azure Data Factory</w:t>
      </w:r>
      <w:r>
        <w:rPr>
          <w:rFonts w:cs="Courier New"/>
          <w:color w:val="000000"/>
        </w:rPr>
        <w:t xml:space="preserve"> and Data Lake.</w:t>
      </w:r>
    </w:p>
    <w:p w14:paraId="56507E61" w14:textId="77777777" w:rsidR="00FA55B8" w:rsidRPr="002C3244" w:rsidRDefault="00FA55B8" w:rsidP="00FA55B8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418"/>
        <w:rPr>
          <w:rFonts w:ascii="Symbol" w:hAnsi="Symbol"/>
          <w:sz w:val="24"/>
        </w:rPr>
      </w:pPr>
      <w:r w:rsidRPr="002C3244">
        <w:rPr>
          <w:rFonts w:cs="Courier New"/>
          <w:color w:val="000000"/>
        </w:rPr>
        <w:t xml:space="preserve">Extensive use of cloud shell SDK in </w:t>
      </w:r>
      <w:r>
        <w:rPr>
          <w:rFonts w:cs="Courier New"/>
          <w:color w:val="000000"/>
        </w:rPr>
        <w:t>Azure</w:t>
      </w:r>
      <w:r w:rsidRPr="002C3244">
        <w:rPr>
          <w:rFonts w:cs="Courier New"/>
          <w:color w:val="000000"/>
        </w:rPr>
        <w:t xml:space="preserve"> to configure/deploy the services Data Proc, Storage, and BigQuery.</w:t>
      </w:r>
    </w:p>
    <w:p w14:paraId="28270109" w14:textId="7FC37496" w:rsidR="00FA55B8" w:rsidRPr="00FA55B8" w:rsidRDefault="00FA55B8" w:rsidP="00FA55B8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right="418"/>
        <w:rPr>
          <w:rFonts w:ascii="Symbol" w:hAnsi="Symbol"/>
          <w:sz w:val="24"/>
        </w:rPr>
      </w:pPr>
      <w:r w:rsidRPr="002C3244">
        <w:rPr>
          <w:rFonts w:cs="Courier New"/>
          <w:color w:val="000000"/>
        </w:rPr>
        <w:t xml:space="preserve">Build data pipelines in airflow in </w:t>
      </w:r>
      <w:r>
        <w:rPr>
          <w:rFonts w:cs="Courier New"/>
          <w:color w:val="000000"/>
        </w:rPr>
        <w:t>Azure</w:t>
      </w:r>
      <w:r w:rsidRPr="002C3244">
        <w:rPr>
          <w:rFonts w:cs="Courier New"/>
          <w:color w:val="000000"/>
        </w:rPr>
        <w:t xml:space="preserve"> for ETL related jobs using different airflow operators both old and newer operators.</w:t>
      </w:r>
    </w:p>
    <w:p w14:paraId="0117092D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ind w:right="702"/>
        <w:rPr>
          <w:rFonts w:ascii="Symbol" w:hAnsi="Symbol"/>
          <w:sz w:val="24"/>
        </w:rPr>
      </w:pPr>
      <w:r>
        <w:rPr>
          <w:color w:val="333333"/>
        </w:rPr>
        <w:t>Extensively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transfer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extract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source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(Flat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files/DB)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load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taget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(Flat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files/DB).</w:t>
      </w:r>
    </w:p>
    <w:p w14:paraId="6BC7C030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rPr>
          <w:rFonts w:ascii="Symbol" w:hAnsi="Symbol"/>
          <w:sz w:val="24"/>
        </w:rPr>
      </w:pPr>
      <w:r>
        <w:rPr>
          <w:color w:val="333333"/>
        </w:rPr>
        <w:t>Performed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numerous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extraction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requests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involving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scripts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development.</w:t>
      </w:r>
    </w:p>
    <w:p w14:paraId="6924DE28" w14:textId="0B6F41FE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ind w:right="355"/>
        <w:rPr>
          <w:rFonts w:ascii="Symbol" w:hAnsi="Symbol"/>
          <w:sz w:val="24"/>
        </w:rPr>
      </w:pPr>
      <w:r>
        <w:rPr>
          <w:color w:val="333333"/>
        </w:rPr>
        <w:t>Copy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fact/dimensional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aggregate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output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S3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sapek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Tableau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AWS</w:t>
      </w:r>
      <w:r>
        <w:rPr>
          <w:color w:val="333333"/>
          <w:spacing w:val="-1"/>
        </w:rPr>
        <w:t xml:space="preserve"> </w:t>
      </w:r>
      <w:r w:rsidR="00F47CCD">
        <w:rPr>
          <w:color w:val="333333"/>
        </w:rPr>
        <w:t>Quick sight</w:t>
      </w:r>
      <w:r>
        <w:rPr>
          <w:color w:val="333333"/>
        </w:rPr>
        <w:t>.</w:t>
      </w:r>
    </w:p>
    <w:p w14:paraId="466B9F7D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rPr>
          <w:rFonts w:ascii="Symbol" w:hAnsi="Symbol"/>
          <w:color w:val="333333"/>
        </w:rPr>
      </w:pPr>
      <w:r>
        <w:rPr>
          <w:color w:val="333333"/>
        </w:rPr>
        <w:lastRenderedPageBreak/>
        <w:t>Automated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processes,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making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easier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wrangle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reducing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much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40%</w:t>
      </w:r>
    </w:p>
    <w:p w14:paraId="29D25B06" w14:textId="77777777" w:rsidR="005076F6" w:rsidRPr="00FA55B8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ind w:right="776"/>
        <w:rPr>
          <w:rFonts w:ascii="Symbol" w:hAnsi="Symbol"/>
          <w:sz w:val="24"/>
        </w:rPr>
      </w:pPr>
      <w:r>
        <w:rPr>
          <w:color w:val="333333"/>
        </w:rPr>
        <w:t>Experience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migration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like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flat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files,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excel,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SSIS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developing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75"/>
        </w:rPr>
        <w:t xml:space="preserve"> </w:t>
      </w:r>
      <w:r>
        <w:rPr>
          <w:color w:val="333333"/>
        </w:rPr>
        <w:t>using SSIS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packages.</w:t>
      </w:r>
    </w:p>
    <w:p w14:paraId="2E4A7029" w14:textId="77777777" w:rsidR="00FA55B8" w:rsidRPr="002C3244" w:rsidRDefault="00FA55B8" w:rsidP="00FA55B8">
      <w:pPr>
        <w:pStyle w:val="ListParagraph"/>
        <w:numPr>
          <w:ilvl w:val="0"/>
          <w:numId w:val="1"/>
        </w:numPr>
        <w:tabs>
          <w:tab w:val="left" w:pos="402"/>
        </w:tabs>
        <w:ind w:right="702"/>
        <w:rPr>
          <w:rFonts w:ascii="Symbol" w:hAnsi="Symbol"/>
          <w:sz w:val="24"/>
        </w:rPr>
      </w:pPr>
      <w:r w:rsidRPr="002C3244">
        <w:rPr>
          <w:rFonts w:cs="Courier New"/>
          <w:color w:val="000000"/>
        </w:rPr>
        <w:t xml:space="preserve">Experience in </w:t>
      </w:r>
      <w:r>
        <w:rPr>
          <w:rFonts w:cs="Courier New"/>
          <w:color w:val="000000"/>
        </w:rPr>
        <w:t>Azure</w:t>
      </w:r>
      <w:r w:rsidRPr="002C3244">
        <w:rPr>
          <w:rFonts w:cs="Courier New"/>
          <w:color w:val="000000"/>
        </w:rPr>
        <w:t xml:space="preserve"> Data</w:t>
      </w:r>
      <w:r>
        <w:rPr>
          <w:rFonts w:cs="Courier New"/>
          <w:color w:val="000000"/>
        </w:rPr>
        <w:t xml:space="preserve"> </w:t>
      </w:r>
      <w:r w:rsidRPr="002C3244">
        <w:rPr>
          <w:rFonts w:cs="Courier New"/>
          <w:color w:val="000000"/>
        </w:rPr>
        <w:t>proc</w:t>
      </w:r>
      <w:r>
        <w:rPr>
          <w:rFonts w:cs="Courier New"/>
          <w:color w:val="000000"/>
        </w:rPr>
        <w:t>ess</w:t>
      </w:r>
      <w:r w:rsidRPr="002C3244">
        <w:rPr>
          <w:rFonts w:cs="Courier New"/>
          <w:color w:val="000000"/>
        </w:rPr>
        <w:t>, GCS, Cloud functions, BigQuery, Azure Data Factory Data Bricks.</w:t>
      </w:r>
    </w:p>
    <w:p w14:paraId="2CAAC4BE" w14:textId="7CBFAE88" w:rsidR="00FA55B8" w:rsidRPr="00FA55B8" w:rsidRDefault="00FA55B8" w:rsidP="00FA55B8">
      <w:pPr>
        <w:pStyle w:val="ListParagraph"/>
        <w:numPr>
          <w:ilvl w:val="0"/>
          <w:numId w:val="1"/>
        </w:numPr>
        <w:tabs>
          <w:tab w:val="left" w:pos="402"/>
        </w:tabs>
        <w:ind w:right="702"/>
        <w:rPr>
          <w:rFonts w:ascii="Symbol" w:hAnsi="Symbol"/>
          <w:sz w:val="24"/>
        </w:rPr>
      </w:pPr>
      <w:r w:rsidRPr="002C3244">
        <w:rPr>
          <w:rFonts w:cs="Courier New"/>
          <w:color w:val="000000"/>
        </w:rPr>
        <w:t xml:space="preserve">Experience in building power bi reports on Azure Analysis services for better performance when comparing that to direct query using </w:t>
      </w:r>
      <w:r w:rsidR="00A269C6">
        <w:rPr>
          <w:rFonts w:cs="Courier New"/>
          <w:color w:val="000000"/>
        </w:rPr>
        <w:t xml:space="preserve"> </w:t>
      </w:r>
      <w:r w:rsidRPr="002C3244">
        <w:rPr>
          <w:rFonts w:cs="Courier New"/>
          <w:color w:val="000000"/>
        </w:rPr>
        <w:t>P BigQuery.</w:t>
      </w:r>
    </w:p>
    <w:p w14:paraId="05FABC24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spacing w:before="56"/>
        <w:rPr>
          <w:rFonts w:ascii="Symbol" w:hAnsi="Symbol"/>
          <w:sz w:val="24"/>
        </w:rPr>
      </w:pPr>
      <w:r>
        <w:rPr>
          <w:color w:val="333333"/>
        </w:rPr>
        <w:t>Planning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reviewing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Test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cases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Functionality,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Performance,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Acceptance.</w:t>
      </w:r>
    </w:p>
    <w:p w14:paraId="7F106513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ind w:right="308"/>
        <w:rPr>
          <w:rFonts w:ascii="Symbol" w:hAnsi="Symbol"/>
          <w:sz w:val="24"/>
        </w:rPr>
      </w:pPr>
      <w:r>
        <w:rPr>
          <w:color w:val="333333"/>
        </w:rPr>
        <w:t>Participated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walk-through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leadership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guided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teams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outcome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resulting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enhanced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performance.</w:t>
      </w:r>
    </w:p>
    <w:p w14:paraId="33028C5B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spacing w:before="59"/>
        <w:rPr>
          <w:rFonts w:ascii="Symbol" w:hAnsi="Symbol"/>
          <w:sz w:val="24"/>
        </w:rPr>
      </w:pPr>
      <w:r>
        <w:rPr>
          <w:color w:val="333333"/>
        </w:rPr>
        <w:t>Hands-on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expertise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Spark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programming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Databricks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analytics.</w:t>
      </w:r>
    </w:p>
    <w:p w14:paraId="57E4B9C1" w14:textId="77777777" w:rsidR="00A269C6" w:rsidRPr="00A269C6" w:rsidRDefault="005076F6" w:rsidP="00A269C6">
      <w:pPr>
        <w:pStyle w:val="ListParagraph"/>
        <w:numPr>
          <w:ilvl w:val="0"/>
          <w:numId w:val="1"/>
        </w:numPr>
        <w:tabs>
          <w:tab w:val="left" w:pos="402"/>
        </w:tabs>
        <w:ind w:right="927"/>
        <w:rPr>
          <w:rFonts w:ascii="Symbol" w:hAnsi="Symbol"/>
          <w:sz w:val="24"/>
        </w:rPr>
      </w:pPr>
      <w:r>
        <w:rPr>
          <w:color w:val="333333"/>
        </w:rPr>
        <w:t>Ability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pipeline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out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warehouse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combination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SnowSQL.</w:t>
      </w:r>
    </w:p>
    <w:p w14:paraId="681B0FE9" w14:textId="725F9504" w:rsidR="00A269C6" w:rsidRPr="00A269C6" w:rsidRDefault="00A269C6" w:rsidP="00A269C6">
      <w:pPr>
        <w:pStyle w:val="ListParagraph"/>
        <w:numPr>
          <w:ilvl w:val="0"/>
          <w:numId w:val="1"/>
        </w:numPr>
        <w:tabs>
          <w:tab w:val="left" w:pos="402"/>
        </w:tabs>
        <w:ind w:right="927"/>
        <w:rPr>
          <w:rFonts w:ascii="Symbol" w:hAnsi="Symbol"/>
          <w:sz w:val="24"/>
        </w:rPr>
      </w:pPr>
      <w:r w:rsidRPr="00A269C6">
        <w:rPr>
          <w:color w:val="333333"/>
        </w:rPr>
        <w:t>Developed and maintained scalable, high-performance applications using Scala, ensuring clean, efficient, and maintainable code.</w:t>
      </w:r>
    </w:p>
    <w:p w14:paraId="2FAC0F5C" w14:textId="40FBC0EC" w:rsidR="00A269C6" w:rsidRPr="00A269C6" w:rsidRDefault="00A269C6" w:rsidP="00A269C6">
      <w:pPr>
        <w:pStyle w:val="ListParagraph"/>
        <w:numPr>
          <w:ilvl w:val="0"/>
          <w:numId w:val="1"/>
        </w:numPr>
        <w:tabs>
          <w:tab w:val="left" w:pos="402"/>
        </w:tabs>
        <w:ind w:right="927"/>
        <w:rPr>
          <w:rFonts w:ascii="Symbol" w:hAnsi="Symbol"/>
          <w:sz w:val="24"/>
        </w:rPr>
      </w:pPr>
      <w:r w:rsidRPr="00A269C6">
        <w:rPr>
          <w:color w:val="333333"/>
        </w:rPr>
        <w:t>Implemented large-scale data processing jobs using Apache Spark with Scala for batch and real-time data analytics.</w:t>
      </w:r>
    </w:p>
    <w:p w14:paraId="403133AA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rPr>
          <w:rFonts w:ascii="Symbol" w:hAnsi="Symbol"/>
          <w:sz w:val="24"/>
        </w:rPr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scripts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snowflake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warehouse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analysis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reporting.</w:t>
      </w:r>
    </w:p>
    <w:p w14:paraId="3A97D61A" w14:textId="77777777" w:rsidR="005076F6" w:rsidRDefault="005076F6" w:rsidP="005076F6">
      <w:pPr>
        <w:pStyle w:val="ListParagraph"/>
        <w:numPr>
          <w:ilvl w:val="0"/>
          <w:numId w:val="1"/>
        </w:numPr>
        <w:tabs>
          <w:tab w:val="left" w:pos="402"/>
        </w:tabs>
        <w:ind w:right="558"/>
        <w:rPr>
          <w:rFonts w:ascii="Symbol" w:hAnsi="Symbol"/>
          <w:sz w:val="24"/>
        </w:rPr>
      </w:pPr>
      <w:r>
        <w:rPr>
          <w:color w:val="333333"/>
        </w:rPr>
        <w:t>Participated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daily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meetings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discuss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quality,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issues.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Ways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improve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74"/>
        </w:rPr>
        <w:t xml:space="preserve"> </w:t>
      </w:r>
      <w:r>
        <w:rPr>
          <w:color w:val="333333"/>
        </w:rPr>
        <w:t>accuracy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new requirements, etc</w:t>
      </w:r>
    </w:p>
    <w:p w14:paraId="6DFD7903" w14:textId="77777777" w:rsidR="005076F6" w:rsidRDefault="005076F6" w:rsidP="005076F6">
      <w:pPr>
        <w:pStyle w:val="BodyText"/>
        <w:ind w:left="102" w:firstLine="0"/>
        <w:rPr>
          <w:color w:val="333333"/>
        </w:rPr>
      </w:pPr>
      <w:r>
        <w:rPr>
          <w:b/>
          <w:color w:val="333333"/>
        </w:rPr>
        <w:t>Environment:</w:t>
      </w:r>
      <w:r>
        <w:rPr>
          <w:b/>
          <w:color w:val="333333"/>
          <w:spacing w:val="-2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server,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SSIS,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ETL,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Python,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AWS,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Tableau,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JIRA,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GIT,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QTI,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Waterfall.</w:t>
      </w:r>
    </w:p>
    <w:p w14:paraId="30185290" w14:textId="77777777" w:rsidR="005076F6" w:rsidRDefault="005076F6" w:rsidP="005076F6">
      <w:pPr>
        <w:pStyle w:val="NoSpacing"/>
        <w:rPr>
          <w:rFonts w:ascii="Verdana" w:hAnsi="Verdana"/>
          <w:b/>
          <w:color w:val="000000" w:themeColor="text1"/>
          <w:sz w:val="26"/>
          <w:szCs w:val="26"/>
        </w:rPr>
      </w:pPr>
    </w:p>
    <w:p w14:paraId="30243C80" w14:textId="5E300B1C" w:rsidR="005076F6" w:rsidRDefault="005076F6" w:rsidP="005076F6">
      <w:pPr>
        <w:pStyle w:val="NoSpacing"/>
        <w:rPr>
          <w:rFonts w:ascii="Verdana" w:hAnsi="Verdana" w:cs="Calibri"/>
          <w:b/>
          <w:color w:val="000000" w:themeColor="text1"/>
          <w:sz w:val="26"/>
          <w:szCs w:val="26"/>
        </w:rPr>
      </w:pPr>
      <w:r w:rsidRPr="00A3211D">
        <w:rPr>
          <w:rFonts w:ascii="Verdana" w:hAnsi="Verdana"/>
          <w:b/>
          <w:color w:val="000000" w:themeColor="text1"/>
          <w:sz w:val="26"/>
          <w:szCs w:val="26"/>
        </w:rPr>
        <w:t>Cigital-Bangalore, India</w:t>
      </w:r>
      <w:r w:rsidRPr="0008531E">
        <w:rPr>
          <w:rFonts w:ascii="Palatino Linotype" w:hAnsi="Palatino Linotype"/>
          <w:b/>
          <w:color w:val="000000" w:themeColor="text1"/>
        </w:rPr>
        <w:tab/>
      </w:r>
      <w:r w:rsidR="002F5B94">
        <w:rPr>
          <w:rFonts w:ascii="Palatino Linotype" w:hAnsi="Palatino Linotype"/>
          <w:b/>
          <w:color w:val="000000" w:themeColor="text1"/>
        </w:rPr>
        <w:t xml:space="preserve">                                  </w:t>
      </w:r>
      <w:r w:rsidR="00FB0A3C">
        <w:rPr>
          <w:rFonts w:ascii="Palatino Linotype" w:hAnsi="Palatino Linotype"/>
          <w:b/>
          <w:color w:val="000000" w:themeColor="text1"/>
        </w:rPr>
        <w:tab/>
      </w:r>
      <w:r w:rsidR="00FB0A3C">
        <w:rPr>
          <w:rFonts w:ascii="Palatino Linotype" w:hAnsi="Palatino Linotype"/>
          <w:b/>
          <w:color w:val="000000" w:themeColor="text1"/>
        </w:rPr>
        <w:tab/>
      </w:r>
      <w:r w:rsidR="00FB0A3C">
        <w:rPr>
          <w:rFonts w:ascii="Palatino Linotype" w:hAnsi="Palatino Linotype"/>
          <w:b/>
          <w:color w:val="000000" w:themeColor="text1"/>
        </w:rPr>
        <w:tab/>
      </w:r>
      <w:r w:rsidR="002F5B94">
        <w:rPr>
          <w:rFonts w:ascii="Palatino Linotype" w:hAnsi="Palatino Linotype"/>
          <w:b/>
          <w:color w:val="000000" w:themeColor="text1"/>
        </w:rPr>
        <w:t xml:space="preserve">                        </w:t>
      </w:r>
      <w:r w:rsidR="002F5B94" w:rsidRPr="002F5B94">
        <w:rPr>
          <w:rFonts w:ascii="Verdana" w:hAnsi="Verdana" w:cs="Calibri"/>
          <w:b/>
          <w:color w:val="000000" w:themeColor="text1"/>
        </w:rPr>
        <w:t>Aug 201</w:t>
      </w:r>
      <w:r w:rsidR="00CB5262">
        <w:rPr>
          <w:rFonts w:ascii="Verdana" w:hAnsi="Verdana" w:cs="Calibri"/>
          <w:b/>
          <w:color w:val="000000" w:themeColor="text1"/>
        </w:rPr>
        <w:t>6</w:t>
      </w:r>
      <w:r w:rsidR="002F5B94" w:rsidRPr="002F5B94">
        <w:rPr>
          <w:rFonts w:ascii="Verdana" w:hAnsi="Verdana" w:cs="Calibri"/>
          <w:b/>
          <w:color w:val="000000" w:themeColor="text1"/>
        </w:rPr>
        <w:t xml:space="preserve"> – May 2018.</w:t>
      </w:r>
    </w:p>
    <w:p w14:paraId="6E2FF832" w14:textId="77777777" w:rsidR="005076F6" w:rsidRDefault="005076F6" w:rsidP="005076F6">
      <w:pPr>
        <w:pStyle w:val="NoSpacing"/>
        <w:rPr>
          <w:rFonts w:ascii="Verdana" w:hAnsi="Verdana"/>
          <w:b/>
          <w:color w:val="000000" w:themeColor="text1"/>
        </w:rPr>
      </w:pPr>
      <w:r w:rsidRPr="00A3211D">
        <w:rPr>
          <w:rFonts w:ascii="Verdana" w:hAnsi="Verdana"/>
          <w:b/>
          <w:color w:val="000000" w:themeColor="text1"/>
        </w:rPr>
        <w:t>Build &amp; Release Engineer</w:t>
      </w:r>
    </w:p>
    <w:p w14:paraId="16D5CAB1" w14:textId="77777777" w:rsidR="00D07C31" w:rsidRDefault="00D07C31" w:rsidP="005076F6">
      <w:pPr>
        <w:pStyle w:val="NoSpacing"/>
        <w:rPr>
          <w:rFonts w:ascii="Verdana" w:hAnsi="Verdana"/>
          <w:b/>
          <w:color w:val="000000" w:themeColor="text1"/>
        </w:rPr>
      </w:pPr>
    </w:p>
    <w:p w14:paraId="43DE1E7A" w14:textId="77777777" w:rsidR="00D07C31" w:rsidRPr="00A3211D" w:rsidRDefault="00D07C31" w:rsidP="005076F6">
      <w:pPr>
        <w:pStyle w:val="NoSpacing"/>
        <w:rPr>
          <w:rFonts w:ascii="Verdana" w:hAnsi="Verdana"/>
          <w:b/>
          <w:color w:val="000000" w:themeColor="text1"/>
        </w:rPr>
      </w:pPr>
    </w:p>
    <w:p w14:paraId="415182CF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>Release Engineer for a team that involved different development teams and multiple simultaneous software releases.</w:t>
      </w:r>
    </w:p>
    <w:p w14:paraId="6F1427B9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>Developed and implemented Software Release Management strategies for various applications per the agile process.</w:t>
      </w:r>
    </w:p>
    <w:p w14:paraId="7344CCF4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>Participated in implementing Branching and merging strategies. Performed merges between different branches, and resolved all merge conflicts successfully by working with development teams.</w:t>
      </w:r>
    </w:p>
    <w:p w14:paraId="3177AA72" w14:textId="77777777" w:rsidR="005076F6" w:rsidRPr="00A3211D" w:rsidRDefault="005076F6" w:rsidP="005076F6">
      <w:pPr>
        <w:pStyle w:val="ListParagraph"/>
        <w:widowControl/>
        <w:numPr>
          <w:ilvl w:val="0"/>
          <w:numId w:val="2"/>
        </w:numPr>
        <w:tabs>
          <w:tab w:val="left" w:pos="630"/>
        </w:tabs>
        <w:autoSpaceDE/>
        <w:autoSpaceDN/>
        <w:spacing w:before="0"/>
        <w:ind w:right="446"/>
        <w:contextualSpacing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A3211D">
        <w:rPr>
          <w:rFonts w:cstheme="minorHAnsi"/>
          <w:color w:val="000000" w:themeColor="text1"/>
          <w:shd w:val="clear" w:color="auto" w:fill="FFFFFF"/>
        </w:rPr>
        <w:t xml:space="preserve">Installing CAD cluster Oracle 11g and </w:t>
      </w:r>
      <w:r w:rsidRPr="00A3211D">
        <w:rPr>
          <w:rFonts w:cstheme="minorHAnsi"/>
          <w:b/>
          <w:color w:val="000000" w:themeColor="text1"/>
          <w:shd w:val="clear" w:color="auto" w:fill="FFFFFF"/>
        </w:rPr>
        <w:t>WebLogic</w:t>
      </w:r>
      <w:r w:rsidRPr="00A3211D">
        <w:rPr>
          <w:rFonts w:cstheme="minorHAnsi"/>
          <w:color w:val="000000" w:themeColor="text1"/>
          <w:shd w:val="clear" w:color="auto" w:fill="FFFFFF"/>
        </w:rPr>
        <w:t xml:space="preserve"> applications 11.x, 12.x on </w:t>
      </w:r>
      <w:r w:rsidRPr="00A3211D">
        <w:rPr>
          <w:rFonts w:cstheme="minorHAnsi"/>
          <w:b/>
          <w:color w:val="000000" w:themeColor="text1"/>
          <w:shd w:val="clear" w:color="auto" w:fill="FFFFFF"/>
        </w:rPr>
        <w:t>RHEL</w:t>
      </w:r>
      <w:r w:rsidRPr="00A3211D">
        <w:rPr>
          <w:rFonts w:cstheme="minorHAnsi"/>
          <w:color w:val="000000" w:themeColor="text1"/>
          <w:shd w:val="clear" w:color="auto" w:fill="FFFFFF"/>
        </w:rPr>
        <w:t xml:space="preserve"> 5.x and 6.x</w:t>
      </w:r>
    </w:p>
    <w:p w14:paraId="56D2B05A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Participated in weekly release meetings with Technology stakeholders to identify and mitigate potential risks associated with the releases. </w:t>
      </w:r>
    </w:p>
    <w:p w14:paraId="6750BF38" w14:textId="5CE729A2" w:rsidR="005076F6" w:rsidRPr="00021210" w:rsidRDefault="005076F6" w:rsidP="00021210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Imported and managed multiple corporate applications into Subversion (SVN). </w:t>
      </w:r>
    </w:p>
    <w:p w14:paraId="1FC4B784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Written Make, </w:t>
      </w:r>
      <w:r w:rsidRPr="00A3211D">
        <w:rPr>
          <w:rFonts w:ascii="Verdana" w:hAnsi="Verdana"/>
          <w:b/>
          <w:color w:val="000000" w:themeColor="text1"/>
        </w:rPr>
        <w:t>MAVEN</w:t>
      </w:r>
      <w:r w:rsidRPr="00A3211D">
        <w:rPr>
          <w:rFonts w:ascii="Verdana" w:hAnsi="Verdana"/>
          <w:color w:val="000000" w:themeColor="text1"/>
        </w:rPr>
        <w:t xml:space="preserve">, GRADLE and </w:t>
      </w:r>
      <w:r w:rsidRPr="00A3211D">
        <w:rPr>
          <w:rFonts w:ascii="Verdana" w:hAnsi="Verdana"/>
          <w:b/>
          <w:color w:val="000000" w:themeColor="text1"/>
        </w:rPr>
        <w:t>ANT</w:t>
      </w:r>
      <w:r w:rsidRPr="00A3211D">
        <w:rPr>
          <w:rFonts w:ascii="Verdana" w:hAnsi="Verdana"/>
          <w:color w:val="000000" w:themeColor="text1"/>
        </w:rPr>
        <w:t xml:space="preserve"> build tools for application layer modules. </w:t>
      </w:r>
    </w:p>
    <w:p w14:paraId="58C0F335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Developed build and deployment scripts using </w:t>
      </w:r>
      <w:r w:rsidRPr="00A3211D">
        <w:rPr>
          <w:rFonts w:ascii="Verdana" w:hAnsi="Verdana"/>
          <w:b/>
          <w:color w:val="000000" w:themeColor="text1"/>
        </w:rPr>
        <w:t>MAVEN</w:t>
      </w:r>
      <w:r w:rsidRPr="00A3211D">
        <w:rPr>
          <w:rFonts w:ascii="Verdana" w:hAnsi="Verdana"/>
          <w:color w:val="000000" w:themeColor="text1"/>
        </w:rPr>
        <w:t>/</w:t>
      </w:r>
      <w:r w:rsidRPr="00A3211D">
        <w:rPr>
          <w:rFonts w:ascii="Verdana" w:hAnsi="Verdana"/>
          <w:b/>
          <w:bCs/>
          <w:color w:val="000000" w:themeColor="text1"/>
        </w:rPr>
        <w:t>GRADLE</w:t>
      </w:r>
      <w:r w:rsidRPr="00A3211D">
        <w:rPr>
          <w:rFonts w:ascii="Verdana" w:hAnsi="Verdana"/>
          <w:color w:val="000000" w:themeColor="text1"/>
        </w:rPr>
        <w:t xml:space="preserve"> as build tools in </w:t>
      </w:r>
      <w:r w:rsidRPr="00A3211D">
        <w:rPr>
          <w:rFonts w:ascii="Verdana" w:hAnsi="Verdana"/>
          <w:b/>
          <w:color w:val="000000" w:themeColor="text1"/>
        </w:rPr>
        <w:t>Jenkins</w:t>
      </w:r>
      <w:r w:rsidRPr="00A3211D">
        <w:rPr>
          <w:rFonts w:ascii="Verdana" w:hAnsi="Verdana"/>
          <w:color w:val="000000" w:themeColor="text1"/>
        </w:rPr>
        <w:t xml:space="preserve"> to move from one environment to other environments. </w:t>
      </w:r>
    </w:p>
    <w:p w14:paraId="7D3F1131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Built and Deployed </w:t>
      </w:r>
      <w:r w:rsidRPr="00A3211D">
        <w:rPr>
          <w:rFonts w:ascii="Verdana" w:hAnsi="Verdana"/>
          <w:b/>
          <w:color w:val="000000" w:themeColor="text1"/>
        </w:rPr>
        <w:t>Java</w:t>
      </w:r>
      <w:r w:rsidRPr="00A3211D">
        <w:rPr>
          <w:rFonts w:ascii="Verdana" w:hAnsi="Verdana"/>
          <w:color w:val="000000" w:themeColor="text1"/>
        </w:rPr>
        <w:t xml:space="preserve">/J2EE to a web application server in an Agile continuous integration environment and also automated the whole process. </w:t>
      </w:r>
    </w:p>
    <w:p w14:paraId="778375F0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Created and maintained the Shell/Perl deployment scripts for Tomcat web application servers. </w:t>
      </w:r>
    </w:p>
    <w:p w14:paraId="0950832F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>Developed Perl and shell scripts for automation of the build and release process.</w:t>
      </w:r>
    </w:p>
    <w:p w14:paraId="70C55373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Involved in editing the existing </w:t>
      </w:r>
      <w:r w:rsidRPr="00A3211D">
        <w:rPr>
          <w:rFonts w:ascii="Verdana" w:hAnsi="Verdana"/>
          <w:b/>
          <w:bCs/>
          <w:color w:val="000000" w:themeColor="text1"/>
        </w:rPr>
        <w:t>GRADLE</w:t>
      </w:r>
      <w:r w:rsidRPr="00A3211D">
        <w:rPr>
          <w:rFonts w:ascii="Verdana" w:hAnsi="Verdana"/>
          <w:color w:val="000000" w:themeColor="text1"/>
        </w:rPr>
        <w:t>/</w:t>
      </w:r>
      <w:r w:rsidRPr="00A3211D">
        <w:rPr>
          <w:rFonts w:ascii="Verdana" w:hAnsi="Verdana"/>
          <w:b/>
          <w:color w:val="000000" w:themeColor="text1"/>
        </w:rPr>
        <w:t>ANT</w:t>
      </w:r>
      <w:r w:rsidRPr="00A3211D">
        <w:rPr>
          <w:rFonts w:ascii="Verdana" w:hAnsi="Verdana"/>
          <w:color w:val="000000" w:themeColor="text1"/>
        </w:rPr>
        <w:t>/</w:t>
      </w:r>
      <w:r w:rsidRPr="00A3211D">
        <w:rPr>
          <w:rFonts w:ascii="Verdana" w:hAnsi="Verdana"/>
          <w:b/>
          <w:color w:val="000000" w:themeColor="text1"/>
        </w:rPr>
        <w:t>MAVEN</w:t>
      </w:r>
      <w:r w:rsidRPr="00A3211D">
        <w:rPr>
          <w:rFonts w:ascii="Verdana" w:hAnsi="Verdana"/>
          <w:color w:val="000000" w:themeColor="text1"/>
        </w:rPr>
        <w:t xml:space="preserve"> files in case of errors or changes in the project requirements. </w:t>
      </w:r>
    </w:p>
    <w:p w14:paraId="5D1F5784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Perform periodic system audits on all environments to ensure that only controlled versions of software reside all environments. </w:t>
      </w:r>
    </w:p>
    <w:p w14:paraId="166D3CCC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Responsible for the development and maintenance of processes and associated scripts/tools for automated build, testing and deployment of the products to various developments. </w:t>
      </w:r>
    </w:p>
    <w:p w14:paraId="77C2096A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Managed </w:t>
      </w:r>
      <w:r w:rsidRPr="00A3211D">
        <w:rPr>
          <w:rFonts w:ascii="Verdana" w:hAnsi="Verdana"/>
          <w:b/>
          <w:color w:val="000000" w:themeColor="text1"/>
        </w:rPr>
        <w:t>MAVEN</w:t>
      </w:r>
      <w:r w:rsidRPr="00A3211D">
        <w:rPr>
          <w:rFonts w:ascii="Verdana" w:hAnsi="Verdana"/>
          <w:color w:val="000000" w:themeColor="text1"/>
        </w:rPr>
        <w:t xml:space="preserve"> project dependencies by creating parent-child relationships between projects.</w:t>
      </w:r>
    </w:p>
    <w:p w14:paraId="69F02742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Installed/Configured/Managed </w:t>
      </w:r>
      <w:r w:rsidRPr="00A3211D">
        <w:rPr>
          <w:rFonts w:ascii="Verdana" w:hAnsi="Verdana"/>
          <w:b/>
          <w:color w:val="000000" w:themeColor="text1"/>
        </w:rPr>
        <w:t>Jenkins</w:t>
      </w:r>
      <w:r w:rsidRPr="00A3211D">
        <w:rPr>
          <w:rFonts w:ascii="Verdana" w:hAnsi="Verdana"/>
          <w:color w:val="000000" w:themeColor="text1"/>
        </w:rPr>
        <w:t xml:space="preserve"> CI Automation. </w:t>
      </w:r>
    </w:p>
    <w:p w14:paraId="3D1F03A4" w14:textId="77777777" w:rsidR="005076F6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lastRenderedPageBreak/>
        <w:t>Responsible for the Plugin Management, User Management, Build/Deploy Pipeline Setup and End-End Job Setup of all the projects.</w:t>
      </w:r>
    </w:p>
    <w:p w14:paraId="16470BF7" w14:textId="38C6FF38" w:rsidR="00A269C6" w:rsidRPr="00A3211D" w:rsidRDefault="00A269C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269C6">
        <w:rPr>
          <w:rFonts w:ascii="Verdana" w:hAnsi="Verdana"/>
          <w:color w:val="000000" w:themeColor="text1"/>
        </w:rPr>
        <w:t>Managed and optimized the build and dependency management processes using SBT for Scala-based projects.</w:t>
      </w:r>
    </w:p>
    <w:p w14:paraId="69DB7D4C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b/>
          <w:color w:val="000000" w:themeColor="text1"/>
        </w:rPr>
        <w:t>Jenkins</w:t>
      </w:r>
      <w:r w:rsidRPr="00A3211D">
        <w:rPr>
          <w:rFonts w:ascii="Verdana" w:hAnsi="Verdana"/>
          <w:color w:val="000000" w:themeColor="text1"/>
        </w:rPr>
        <w:t xml:space="preserve"> is used as a continuous integration tool for automation of daily process.</w:t>
      </w:r>
    </w:p>
    <w:p w14:paraId="2462BAD5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Installed/Configured and Managed </w:t>
      </w:r>
      <w:r w:rsidRPr="00A3211D">
        <w:rPr>
          <w:rFonts w:ascii="Verdana" w:hAnsi="Verdana"/>
          <w:b/>
          <w:color w:val="000000" w:themeColor="text1"/>
        </w:rPr>
        <w:t>Nexus</w:t>
      </w:r>
      <w:r w:rsidRPr="00A3211D">
        <w:rPr>
          <w:rFonts w:ascii="Verdana" w:hAnsi="Verdana"/>
          <w:color w:val="000000" w:themeColor="text1"/>
        </w:rPr>
        <w:t xml:space="preserve"> Repository Manager and all the Repositories.</w:t>
      </w:r>
    </w:p>
    <w:p w14:paraId="7AA63845" w14:textId="77777777" w:rsidR="005076F6" w:rsidRPr="00A3211D" w:rsidRDefault="005076F6" w:rsidP="005076F6">
      <w:pPr>
        <w:pStyle w:val="NoSpacing"/>
        <w:numPr>
          <w:ilvl w:val="0"/>
          <w:numId w:val="2"/>
        </w:numPr>
        <w:rPr>
          <w:rFonts w:ascii="Verdana" w:hAnsi="Verdana"/>
          <w:color w:val="000000" w:themeColor="text1"/>
        </w:rPr>
      </w:pPr>
      <w:r w:rsidRPr="00A3211D">
        <w:rPr>
          <w:rFonts w:ascii="Verdana" w:hAnsi="Verdana"/>
          <w:color w:val="000000" w:themeColor="text1"/>
        </w:rPr>
        <w:t xml:space="preserve">Created the Release process of the artifacts. </w:t>
      </w:r>
    </w:p>
    <w:p w14:paraId="55C9A66D" w14:textId="77777777" w:rsidR="005076F6" w:rsidRPr="0008531E" w:rsidRDefault="005076F6" w:rsidP="005076F6">
      <w:pPr>
        <w:pStyle w:val="NoSpacing"/>
        <w:rPr>
          <w:rFonts w:ascii="Palatino Linotype" w:hAnsi="Palatino Linotype"/>
          <w:color w:val="000000" w:themeColor="text1"/>
        </w:rPr>
      </w:pPr>
    </w:p>
    <w:p w14:paraId="34028B13" w14:textId="77777777" w:rsidR="005076F6" w:rsidRPr="0008531E" w:rsidRDefault="005076F6" w:rsidP="005076F6">
      <w:pPr>
        <w:pStyle w:val="NoSpacing"/>
        <w:rPr>
          <w:rFonts w:ascii="Palatino Linotype" w:hAnsi="Palatino Linotype"/>
          <w:color w:val="000000" w:themeColor="text1"/>
        </w:rPr>
      </w:pPr>
      <w:r w:rsidRPr="00A3211D">
        <w:rPr>
          <w:rFonts w:ascii="Verdana" w:hAnsi="Verdana"/>
          <w:b/>
          <w:color w:val="000000" w:themeColor="text1"/>
        </w:rPr>
        <w:t>Environment:</w:t>
      </w:r>
      <w:r w:rsidRPr="0008531E">
        <w:rPr>
          <w:rFonts w:ascii="Palatino Linotype" w:hAnsi="Palatino Linotype"/>
          <w:b/>
          <w:color w:val="000000" w:themeColor="text1"/>
        </w:rPr>
        <w:t xml:space="preserve"> </w:t>
      </w:r>
      <w:r w:rsidRPr="00A3211D">
        <w:rPr>
          <w:rFonts w:ascii="Verdana" w:hAnsi="Verdana"/>
          <w:color w:val="000000" w:themeColor="text1"/>
        </w:rPr>
        <w:t>Subversion (SVN), Jenkins, Java/J2EE, ANT, MAVEN, CHEF, Tomcat, Perl Scripts, Shell Scripts, XML, UNIX, Windows 7, Nexus Repository, Cent OS 7</w:t>
      </w:r>
      <w:r w:rsidRPr="0008531E">
        <w:rPr>
          <w:rFonts w:ascii="Palatino Linotype" w:hAnsi="Palatino Linotype"/>
          <w:color w:val="000000" w:themeColor="text1"/>
        </w:rPr>
        <w:t xml:space="preserve"> </w:t>
      </w:r>
    </w:p>
    <w:p w14:paraId="609E2BD2" w14:textId="77777777" w:rsidR="005076F6" w:rsidRDefault="005076F6" w:rsidP="005076F6">
      <w:pPr>
        <w:pStyle w:val="BodyText"/>
        <w:spacing w:before="7"/>
        <w:ind w:left="0" w:firstLine="0"/>
        <w:rPr>
          <w:sz w:val="24"/>
        </w:rPr>
      </w:pPr>
    </w:p>
    <w:p w14:paraId="2F0401EA" w14:textId="77777777" w:rsidR="005076F6" w:rsidRDefault="005076F6" w:rsidP="005076F6">
      <w:pPr>
        <w:pStyle w:val="Heading1"/>
        <w:tabs>
          <w:tab w:val="left" w:pos="11579"/>
        </w:tabs>
        <w:jc w:val="left"/>
        <w:rPr>
          <w:u w:val="none"/>
        </w:rPr>
      </w:pPr>
      <w:r>
        <w:rPr>
          <w:color w:val="333333"/>
          <w:u w:color="CCCCCC"/>
        </w:rPr>
        <w:t>Education</w:t>
      </w:r>
      <w:r>
        <w:rPr>
          <w:color w:val="333333"/>
          <w:u w:color="CCCCCC"/>
        </w:rPr>
        <w:tab/>
      </w:r>
    </w:p>
    <w:p w14:paraId="47CA33B1" w14:textId="77777777" w:rsidR="005076F6" w:rsidRPr="00E326E7" w:rsidRDefault="005076F6" w:rsidP="005076F6">
      <w:pPr>
        <w:pStyle w:val="NoSpacing"/>
        <w:rPr>
          <w:rFonts w:ascii="Palatino Linotype" w:hAnsi="Palatino Linotype"/>
          <w:color w:val="000000" w:themeColor="text1"/>
        </w:rPr>
      </w:pPr>
      <w:r w:rsidRPr="00E326E7">
        <w:rPr>
          <w:rFonts w:ascii="Palatino Linotype" w:hAnsi="Palatino Linotype"/>
          <w:color w:val="000000" w:themeColor="text1"/>
        </w:rPr>
        <w:t xml:space="preserve">M.S in Computer Science </w:t>
      </w:r>
      <w:r>
        <w:rPr>
          <w:rFonts w:ascii="Palatino Linotype" w:hAnsi="Palatino Linotype"/>
          <w:color w:val="000000" w:themeColor="text1"/>
        </w:rPr>
        <w:tab/>
      </w:r>
      <w:r>
        <w:rPr>
          <w:rFonts w:ascii="Palatino Linotype" w:hAnsi="Palatino Linotype"/>
          <w:color w:val="000000" w:themeColor="text1"/>
        </w:rPr>
        <w:tab/>
      </w:r>
      <w:r>
        <w:rPr>
          <w:rFonts w:ascii="Palatino Linotype" w:hAnsi="Palatino Linotype"/>
          <w:color w:val="000000" w:themeColor="text1"/>
        </w:rPr>
        <w:tab/>
      </w:r>
      <w:r w:rsidRPr="00E326E7">
        <w:rPr>
          <w:rFonts w:ascii="Palatino Linotype" w:hAnsi="Palatino Linotype"/>
          <w:b/>
          <w:bCs/>
          <w:i/>
          <w:iCs/>
          <w:color w:val="000000" w:themeColor="text1"/>
        </w:rPr>
        <w:t>University of central Missouri- Lee Summit, Mo</w:t>
      </w:r>
      <w:r w:rsidRPr="00E326E7">
        <w:rPr>
          <w:rFonts w:ascii="Palatino Linotype" w:hAnsi="Palatino Linotype"/>
          <w:color w:val="000000" w:themeColor="text1"/>
        </w:rPr>
        <w:t xml:space="preserve">.    </w:t>
      </w:r>
    </w:p>
    <w:p w14:paraId="332DE44B" w14:textId="77777777" w:rsidR="005076F6" w:rsidRDefault="005076F6" w:rsidP="005076F6">
      <w:pPr>
        <w:pStyle w:val="NoSpacing"/>
        <w:rPr>
          <w:rFonts w:ascii="Palatino Linotype" w:hAnsi="Palatino Linotype"/>
          <w:color w:val="000000" w:themeColor="text1"/>
        </w:rPr>
      </w:pPr>
    </w:p>
    <w:p w14:paraId="07CEE7CF" w14:textId="2AFC77E4" w:rsidR="007339A8" w:rsidRDefault="005076F6" w:rsidP="00CB5262">
      <w:pPr>
        <w:pStyle w:val="NoSpacing"/>
        <w:rPr>
          <w:i/>
        </w:rPr>
      </w:pPr>
      <w:r>
        <w:rPr>
          <w:rFonts w:ascii="Palatino Linotype" w:hAnsi="Palatino Linotype"/>
          <w:color w:val="000000" w:themeColor="text1"/>
        </w:rPr>
        <w:t>Bachelor’s in computer science</w:t>
      </w:r>
      <w:r>
        <w:rPr>
          <w:rFonts w:ascii="Palatino Linotype" w:hAnsi="Palatino Linotype"/>
          <w:color w:val="000000" w:themeColor="text1"/>
        </w:rPr>
        <w:tab/>
      </w:r>
      <w:r>
        <w:rPr>
          <w:rFonts w:ascii="Palatino Linotype" w:hAnsi="Palatino Linotype"/>
          <w:color w:val="000000" w:themeColor="text1"/>
        </w:rPr>
        <w:tab/>
      </w:r>
      <w:r w:rsidRPr="00E326E7">
        <w:rPr>
          <w:rFonts w:ascii="Palatino Linotype" w:hAnsi="Palatino Linotype"/>
          <w:b/>
          <w:bCs/>
          <w:i/>
          <w:iCs/>
          <w:color w:val="000000" w:themeColor="text1"/>
        </w:rPr>
        <w:t>Sri Indu college and Engineering and Technology - Hyd, I</w:t>
      </w:r>
      <w:r w:rsidR="00CB5262">
        <w:rPr>
          <w:rFonts w:ascii="Palatino Linotype" w:hAnsi="Palatino Linotype"/>
          <w:b/>
          <w:bCs/>
          <w:i/>
          <w:iCs/>
          <w:color w:val="000000" w:themeColor="text1"/>
        </w:rPr>
        <w:t>nd</w:t>
      </w:r>
    </w:p>
    <w:sectPr w:rsidR="007339A8">
      <w:pgSz w:w="12240" w:h="15840"/>
      <w:pgMar w:top="460" w:right="28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3E97"/>
    <w:multiLevelType w:val="hybridMultilevel"/>
    <w:tmpl w:val="AD94997A"/>
    <w:lvl w:ilvl="0" w:tplc="26C0EFAA">
      <w:numFmt w:val="bullet"/>
      <w:lvlText w:val="•"/>
      <w:lvlJc w:val="left"/>
      <w:pPr>
        <w:ind w:left="72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954C09"/>
    <w:multiLevelType w:val="hybridMultilevel"/>
    <w:tmpl w:val="8FA06476"/>
    <w:lvl w:ilvl="0" w:tplc="74DE0E54">
      <w:numFmt w:val="bullet"/>
      <w:lvlText w:val=""/>
      <w:lvlJc w:val="left"/>
      <w:pPr>
        <w:ind w:left="402" w:hanging="260"/>
      </w:pPr>
      <w:rPr>
        <w:rFonts w:hint="default"/>
        <w:w w:val="100"/>
        <w:lang w:val="en-US" w:eastAsia="en-US" w:bidi="ar-SA"/>
      </w:rPr>
    </w:lvl>
    <w:lvl w:ilvl="1" w:tplc="1DD266A4">
      <w:numFmt w:val="bullet"/>
      <w:lvlText w:val="•"/>
      <w:lvlJc w:val="left"/>
      <w:pPr>
        <w:ind w:left="1528" w:hanging="260"/>
      </w:pPr>
      <w:rPr>
        <w:rFonts w:hint="default"/>
        <w:lang w:val="en-US" w:eastAsia="en-US" w:bidi="ar-SA"/>
      </w:rPr>
    </w:lvl>
    <w:lvl w:ilvl="2" w:tplc="045C9CCC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C7FECE5A">
      <w:numFmt w:val="bullet"/>
      <w:lvlText w:val="•"/>
      <w:lvlJc w:val="left"/>
      <w:pPr>
        <w:ind w:left="3784" w:hanging="260"/>
      </w:pPr>
      <w:rPr>
        <w:rFonts w:hint="default"/>
        <w:lang w:val="en-US" w:eastAsia="en-US" w:bidi="ar-SA"/>
      </w:rPr>
    </w:lvl>
    <w:lvl w:ilvl="4" w:tplc="CC78C64A">
      <w:numFmt w:val="bullet"/>
      <w:lvlText w:val="•"/>
      <w:lvlJc w:val="left"/>
      <w:pPr>
        <w:ind w:left="4912" w:hanging="260"/>
      </w:pPr>
      <w:rPr>
        <w:rFonts w:hint="default"/>
        <w:lang w:val="en-US" w:eastAsia="en-US" w:bidi="ar-SA"/>
      </w:rPr>
    </w:lvl>
    <w:lvl w:ilvl="5" w:tplc="A0E63F4E">
      <w:numFmt w:val="bullet"/>
      <w:lvlText w:val="•"/>
      <w:lvlJc w:val="left"/>
      <w:pPr>
        <w:ind w:left="6040" w:hanging="260"/>
      </w:pPr>
      <w:rPr>
        <w:rFonts w:hint="default"/>
        <w:lang w:val="en-US" w:eastAsia="en-US" w:bidi="ar-SA"/>
      </w:rPr>
    </w:lvl>
    <w:lvl w:ilvl="6" w:tplc="254A008E">
      <w:numFmt w:val="bullet"/>
      <w:lvlText w:val="•"/>
      <w:lvlJc w:val="left"/>
      <w:pPr>
        <w:ind w:left="7168" w:hanging="260"/>
      </w:pPr>
      <w:rPr>
        <w:rFonts w:hint="default"/>
        <w:lang w:val="en-US" w:eastAsia="en-US" w:bidi="ar-SA"/>
      </w:rPr>
    </w:lvl>
    <w:lvl w:ilvl="7" w:tplc="847642C8">
      <w:numFmt w:val="bullet"/>
      <w:lvlText w:val="•"/>
      <w:lvlJc w:val="left"/>
      <w:pPr>
        <w:ind w:left="8296" w:hanging="260"/>
      </w:pPr>
      <w:rPr>
        <w:rFonts w:hint="default"/>
        <w:lang w:val="en-US" w:eastAsia="en-US" w:bidi="ar-SA"/>
      </w:rPr>
    </w:lvl>
    <w:lvl w:ilvl="8" w:tplc="78E43AF8">
      <w:numFmt w:val="bullet"/>
      <w:lvlText w:val="•"/>
      <w:lvlJc w:val="left"/>
      <w:pPr>
        <w:ind w:left="9424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76957C1C"/>
    <w:multiLevelType w:val="hybridMultilevel"/>
    <w:tmpl w:val="0966DB1E"/>
    <w:lvl w:ilvl="0" w:tplc="9226374E">
      <w:numFmt w:val="bullet"/>
      <w:lvlText w:val=""/>
      <w:lvlJc w:val="left"/>
      <w:pPr>
        <w:ind w:left="402" w:hanging="260"/>
      </w:pPr>
      <w:rPr>
        <w:rFonts w:hint="default"/>
        <w:w w:val="100"/>
        <w:lang w:val="en-US" w:eastAsia="en-US" w:bidi="ar-SA"/>
      </w:rPr>
    </w:lvl>
    <w:lvl w:ilvl="1" w:tplc="F81AAD42">
      <w:numFmt w:val="bullet"/>
      <w:lvlText w:val="•"/>
      <w:lvlJc w:val="left"/>
      <w:pPr>
        <w:ind w:left="1528" w:hanging="260"/>
      </w:pPr>
      <w:rPr>
        <w:rFonts w:hint="default"/>
        <w:lang w:val="en-US" w:eastAsia="en-US" w:bidi="ar-SA"/>
      </w:rPr>
    </w:lvl>
    <w:lvl w:ilvl="2" w:tplc="3728803A">
      <w:numFmt w:val="bullet"/>
      <w:lvlText w:val="•"/>
      <w:lvlJc w:val="left"/>
      <w:pPr>
        <w:ind w:left="2656" w:hanging="260"/>
      </w:pPr>
      <w:rPr>
        <w:rFonts w:hint="default"/>
        <w:lang w:val="en-US" w:eastAsia="en-US" w:bidi="ar-SA"/>
      </w:rPr>
    </w:lvl>
    <w:lvl w:ilvl="3" w:tplc="C5446B24">
      <w:numFmt w:val="bullet"/>
      <w:lvlText w:val="•"/>
      <w:lvlJc w:val="left"/>
      <w:pPr>
        <w:ind w:left="3784" w:hanging="260"/>
      </w:pPr>
      <w:rPr>
        <w:rFonts w:hint="default"/>
        <w:lang w:val="en-US" w:eastAsia="en-US" w:bidi="ar-SA"/>
      </w:rPr>
    </w:lvl>
    <w:lvl w:ilvl="4" w:tplc="AA90C84A">
      <w:numFmt w:val="bullet"/>
      <w:lvlText w:val="•"/>
      <w:lvlJc w:val="left"/>
      <w:pPr>
        <w:ind w:left="4912" w:hanging="260"/>
      </w:pPr>
      <w:rPr>
        <w:rFonts w:hint="default"/>
        <w:lang w:val="en-US" w:eastAsia="en-US" w:bidi="ar-SA"/>
      </w:rPr>
    </w:lvl>
    <w:lvl w:ilvl="5" w:tplc="62723206">
      <w:numFmt w:val="bullet"/>
      <w:lvlText w:val="•"/>
      <w:lvlJc w:val="left"/>
      <w:pPr>
        <w:ind w:left="6040" w:hanging="260"/>
      </w:pPr>
      <w:rPr>
        <w:rFonts w:hint="default"/>
        <w:lang w:val="en-US" w:eastAsia="en-US" w:bidi="ar-SA"/>
      </w:rPr>
    </w:lvl>
    <w:lvl w:ilvl="6" w:tplc="90CC5C70">
      <w:numFmt w:val="bullet"/>
      <w:lvlText w:val="•"/>
      <w:lvlJc w:val="left"/>
      <w:pPr>
        <w:ind w:left="7168" w:hanging="260"/>
      </w:pPr>
      <w:rPr>
        <w:rFonts w:hint="default"/>
        <w:lang w:val="en-US" w:eastAsia="en-US" w:bidi="ar-SA"/>
      </w:rPr>
    </w:lvl>
    <w:lvl w:ilvl="7" w:tplc="CD561138">
      <w:numFmt w:val="bullet"/>
      <w:lvlText w:val="•"/>
      <w:lvlJc w:val="left"/>
      <w:pPr>
        <w:ind w:left="8296" w:hanging="260"/>
      </w:pPr>
      <w:rPr>
        <w:rFonts w:hint="default"/>
        <w:lang w:val="en-US" w:eastAsia="en-US" w:bidi="ar-SA"/>
      </w:rPr>
    </w:lvl>
    <w:lvl w:ilvl="8" w:tplc="F1EC9CFC">
      <w:numFmt w:val="bullet"/>
      <w:lvlText w:val="•"/>
      <w:lvlJc w:val="left"/>
      <w:pPr>
        <w:ind w:left="9424" w:hanging="260"/>
      </w:pPr>
      <w:rPr>
        <w:rFonts w:hint="default"/>
        <w:lang w:val="en-US" w:eastAsia="en-US" w:bidi="ar-SA"/>
      </w:rPr>
    </w:lvl>
  </w:abstractNum>
  <w:num w:numId="1" w16cid:durableId="113982558">
    <w:abstractNumId w:val="2"/>
  </w:num>
  <w:num w:numId="2" w16cid:durableId="1528449296">
    <w:abstractNumId w:val="0"/>
  </w:num>
  <w:num w:numId="3" w16cid:durableId="1829248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A8"/>
    <w:rsid w:val="00021210"/>
    <w:rsid w:val="00022A8B"/>
    <w:rsid w:val="00135FA1"/>
    <w:rsid w:val="001D505E"/>
    <w:rsid w:val="002F5B94"/>
    <w:rsid w:val="0031079A"/>
    <w:rsid w:val="00374995"/>
    <w:rsid w:val="003A0266"/>
    <w:rsid w:val="0040762D"/>
    <w:rsid w:val="0045078C"/>
    <w:rsid w:val="00463C7E"/>
    <w:rsid w:val="004D23C1"/>
    <w:rsid w:val="004D6233"/>
    <w:rsid w:val="004E3587"/>
    <w:rsid w:val="005076F6"/>
    <w:rsid w:val="00532CE4"/>
    <w:rsid w:val="00572AAA"/>
    <w:rsid w:val="00580A39"/>
    <w:rsid w:val="005B04F7"/>
    <w:rsid w:val="005B390C"/>
    <w:rsid w:val="005C1FE8"/>
    <w:rsid w:val="0062369B"/>
    <w:rsid w:val="00633F31"/>
    <w:rsid w:val="006729B6"/>
    <w:rsid w:val="00684DAD"/>
    <w:rsid w:val="00685E97"/>
    <w:rsid w:val="006A55B8"/>
    <w:rsid w:val="006B3D12"/>
    <w:rsid w:val="00702FB4"/>
    <w:rsid w:val="00725EF1"/>
    <w:rsid w:val="007339A8"/>
    <w:rsid w:val="00823F55"/>
    <w:rsid w:val="008611B2"/>
    <w:rsid w:val="008D07F8"/>
    <w:rsid w:val="00925E96"/>
    <w:rsid w:val="0095214D"/>
    <w:rsid w:val="00956349"/>
    <w:rsid w:val="00A269C6"/>
    <w:rsid w:val="00A3211D"/>
    <w:rsid w:val="00AB66BE"/>
    <w:rsid w:val="00AC1B3D"/>
    <w:rsid w:val="00AF21E5"/>
    <w:rsid w:val="00B17B8C"/>
    <w:rsid w:val="00C0105C"/>
    <w:rsid w:val="00C02B84"/>
    <w:rsid w:val="00C31F8B"/>
    <w:rsid w:val="00CB5262"/>
    <w:rsid w:val="00CD2D8F"/>
    <w:rsid w:val="00D07C31"/>
    <w:rsid w:val="00D34437"/>
    <w:rsid w:val="00DC38C7"/>
    <w:rsid w:val="00DF2779"/>
    <w:rsid w:val="00EC1277"/>
    <w:rsid w:val="00F0311D"/>
    <w:rsid w:val="00F26257"/>
    <w:rsid w:val="00F47CCD"/>
    <w:rsid w:val="00F70070"/>
    <w:rsid w:val="00FA55B8"/>
    <w:rsid w:val="00FB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1EBF"/>
  <w15:docId w15:val="{8731B741-3C0C-4F1E-9567-FBB39CA2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2"/>
      <w:jc w:val="both"/>
      <w:outlineLvl w:val="0"/>
    </w:pPr>
    <w:rPr>
      <w:b/>
      <w:bCs/>
      <w:i/>
      <w:iCs/>
      <w:sz w:val="26"/>
      <w:szCs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402" w:hanging="260"/>
    </w:pPr>
  </w:style>
  <w:style w:type="paragraph" w:styleId="Title">
    <w:name w:val="Title"/>
    <w:basedOn w:val="Normal"/>
    <w:uiPriority w:val="10"/>
    <w:qFormat/>
    <w:pPr>
      <w:spacing w:before="82"/>
      <w:ind w:left="102"/>
      <w:jc w:val="both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1"/>
    <w:qFormat/>
    <w:pPr>
      <w:spacing w:before="58"/>
      <w:ind w:left="402" w:hanging="2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ize">
    <w:name w:val="size"/>
    <w:basedOn w:val="DefaultParagraphFont"/>
    <w:rsid w:val="00AF21E5"/>
  </w:style>
  <w:style w:type="paragraph" w:styleId="NoSpacing">
    <w:name w:val="No Spacing"/>
    <w:link w:val="NoSpacingChar"/>
    <w:uiPriority w:val="1"/>
    <w:qFormat/>
    <w:rsid w:val="00A3211D"/>
    <w:pPr>
      <w:widowControl/>
      <w:autoSpaceDE/>
      <w:autoSpaceDN/>
    </w:pPr>
  </w:style>
  <w:style w:type="character" w:customStyle="1" w:styleId="ListParagraphChar">
    <w:name w:val="List Paragraph Char"/>
    <w:link w:val="ListParagraph"/>
    <w:uiPriority w:val="34"/>
    <w:qFormat/>
    <w:locked/>
    <w:rsid w:val="00A3211D"/>
    <w:rPr>
      <w:rFonts w:ascii="Verdana" w:eastAsia="Verdana" w:hAnsi="Verdana" w:cs="Verdana"/>
    </w:rPr>
  </w:style>
  <w:style w:type="character" w:customStyle="1" w:styleId="NoSpacingChar">
    <w:name w:val="No Spacing Char"/>
    <w:link w:val="NoSpacing"/>
    <w:uiPriority w:val="1"/>
    <w:locked/>
    <w:rsid w:val="00A32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5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 Sujana Gurajala</vt:lpstr>
    </vt:vector>
  </TitlesOfParts>
  <Company/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 Sujana Gurajala</dc:title>
  <dc:creator>DELL</dc:creator>
  <cp:lastModifiedBy>Sai Sumanth PULIGILLA</cp:lastModifiedBy>
  <cp:revision>22</cp:revision>
  <dcterms:created xsi:type="dcterms:W3CDTF">2024-05-03T18:46:00Z</dcterms:created>
  <dcterms:modified xsi:type="dcterms:W3CDTF">2025-02-18T19:57:00Z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2024-03-25T00:00:00Z</vt:filetime>
  </property>
  <property fmtid="{D5CDD505-2E9C-101B-9397-08002B2CF9AE}" pid="3" name="Creator">
    <vt:lpwstr>Writer</vt:lpwstr>
  </property>
  <property fmtid="{D5CDD505-2E9C-101B-9397-08002B2CF9AE}" pid="4" name="LastSaved">
    <vt:filetime>2024-03-25T00:00:00Z</vt:filetime>
  </property>
</Properties>
</file>