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A4010" w14:textId="77777777" w:rsidR="009C34A8" w:rsidRPr="009C34A8" w:rsidRDefault="009C34A8" w:rsidP="009C34A8">
      <w:r w:rsidRPr="009C34A8">
        <w:t xml:space="preserve">The Template Method pattern can be effectively used in controllers to manage exceptions, user logout, and session management, ensuring consistent </w:t>
      </w:r>
      <w:proofErr w:type="spellStart"/>
      <w:r w:rsidRPr="009C34A8">
        <w:t>behavior</w:t>
      </w:r>
      <w:proofErr w:type="spellEnd"/>
      <w:r w:rsidRPr="009C34A8">
        <w:t xml:space="preserve"> across different endpoints. By defining a template method in a base controller class, you can encapsulate the common logic for these functionalities, while allowing subclasses (endpoint-specific controllers) to customize specific steps. This approach promotes code reusability, maintainability, and a clear separation of concerns. </w:t>
      </w:r>
    </w:p>
    <w:p w14:paraId="76386739" w14:textId="77777777" w:rsidR="009C34A8" w:rsidRPr="009C34A8" w:rsidRDefault="009C34A8" w:rsidP="009C34A8">
      <w:r w:rsidRPr="009C34A8">
        <w:t>Here's how it can be applied:</w:t>
      </w:r>
    </w:p>
    <w:p w14:paraId="6CDCE57F" w14:textId="77777777" w:rsidR="009C34A8" w:rsidRPr="009C34A8" w:rsidRDefault="009C34A8" w:rsidP="009C34A8">
      <w:pPr>
        <w:numPr>
          <w:ilvl w:val="0"/>
          <w:numId w:val="13"/>
        </w:numPr>
      </w:pPr>
      <w:r w:rsidRPr="009C34A8">
        <w:rPr>
          <w:b/>
          <w:bCs/>
        </w:rPr>
        <w:t>Abstract Base Controller:</w:t>
      </w:r>
      <w:r w:rsidRPr="009C34A8">
        <w:t> Create an abstract base controller class. This class will define the template method (e.g., </w:t>
      </w:r>
      <w:proofErr w:type="spellStart"/>
      <w:r w:rsidRPr="009C34A8">
        <w:t>handleRequest</w:t>
      </w:r>
      <w:proofErr w:type="spellEnd"/>
      <w:r w:rsidRPr="009C34A8">
        <w:t>) and abstract methods for the specific steps to be customized.</w:t>
      </w:r>
    </w:p>
    <w:p w14:paraId="715D39A3" w14:textId="77777777" w:rsidR="009C34A8" w:rsidRPr="009C34A8" w:rsidRDefault="009C34A8" w:rsidP="009C34A8">
      <w:pPr>
        <w:numPr>
          <w:ilvl w:val="0"/>
          <w:numId w:val="14"/>
        </w:numPr>
      </w:pPr>
      <w:r w:rsidRPr="009C34A8">
        <w:rPr>
          <w:b/>
          <w:bCs/>
        </w:rPr>
        <w:t>Template Method:</w:t>
      </w:r>
      <w:r w:rsidRPr="009C34A8">
        <w:t> The template method outlines the overall algorithm. For example: </w:t>
      </w:r>
    </w:p>
    <w:p w14:paraId="20790FD6" w14:textId="0243C189" w:rsidR="009C34A8" w:rsidRPr="009C34A8" w:rsidRDefault="009C34A8" w:rsidP="009C34A8"/>
    <w:p w14:paraId="5F6154B0" w14:textId="77777777" w:rsidR="009C34A8" w:rsidRPr="009C34A8" w:rsidRDefault="009C34A8" w:rsidP="009C34A8">
      <w:r w:rsidRPr="009C34A8">
        <w:t xml:space="preserve">    public abstract class </w:t>
      </w:r>
      <w:proofErr w:type="spellStart"/>
      <w:r w:rsidRPr="009C34A8">
        <w:t>BaseController</w:t>
      </w:r>
      <w:proofErr w:type="spellEnd"/>
      <w:r w:rsidRPr="009C34A8">
        <w:t xml:space="preserve"> {</w:t>
      </w:r>
      <w:r w:rsidRPr="009C34A8">
        <w:br/>
        <w:t xml:space="preserve">        public final void </w:t>
      </w:r>
      <w:proofErr w:type="spellStart"/>
      <w:r w:rsidRPr="009C34A8">
        <w:t>handleRequest</w:t>
      </w:r>
      <w:proofErr w:type="spellEnd"/>
      <w:r w:rsidRPr="009C34A8">
        <w:t>(Request request, Response response) {</w:t>
      </w:r>
      <w:r w:rsidRPr="009C34A8">
        <w:br/>
        <w:t xml:space="preserve">            try {</w:t>
      </w:r>
      <w:r w:rsidRPr="009C34A8">
        <w:br/>
        <w:t xml:space="preserve">                </w:t>
      </w:r>
      <w:proofErr w:type="spellStart"/>
      <w:r w:rsidRPr="009C34A8">
        <w:t>setupSession</w:t>
      </w:r>
      <w:proofErr w:type="spellEnd"/>
      <w:r w:rsidRPr="009C34A8">
        <w:t>(request, response);</w:t>
      </w:r>
      <w:r w:rsidRPr="009C34A8">
        <w:br/>
        <w:t xml:space="preserve">                Object data = </w:t>
      </w:r>
      <w:proofErr w:type="spellStart"/>
      <w:r w:rsidRPr="009C34A8">
        <w:t>processRequest</w:t>
      </w:r>
      <w:proofErr w:type="spellEnd"/>
      <w:r w:rsidRPr="009C34A8">
        <w:t>(request, response);</w:t>
      </w:r>
      <w:r w:rsidRPr="009C34A8">
        <w:br/>
        <w:t xml:space="preserve">                </w:t>
      </w:r>
      <w:proofErr w:type="spellStart"/>
      <w:r w:rsidRPr="009C34A8">
        <w:t>handleResponse</w:t>
      </w:r>
      <w:proofErr w:type="spellEnd"/>
      <w:r w:rsidRPr="009C34A8">
        <w:t>(data, response);</w:t>
      </w:r>
      <w:r w:rsidRPr="009C34A8">
        <w:br/>
        <w:t xml:space="preserve">            } catch (Exception e) {</w:t>
      </w:r>
      <w:r w:rsidRPr="009C34A8">
        <w:br/>
        <w:t xml:space="preserve">                </w:t>
      </w:r>
      <w:proofErr w:type="spellStart"/>
      <w:r w:rsidRPr="009C34A8">
        <w:t>handleException</w:t>
      </w:r>
      <w:proofErr w:type="spellEnd"/>
      <w:r w:rsidRPr="009C34A8">
        <w:t>(e, response);</w:t>
      </w:r>
      <w:r w:rsidRPr="009C34A8">
        <w:br/>
        <w:t xml:space="preserve">            } finally {</w:t>
      </w:r>
      <w:r w:rsidRPr="009C34A8">
        <w:br/>
        <w:t xml:space="preserve">                </w:t>
      </w:r>
      <w:proofErr w:type="spellStart"/>
      <w:r w:rsidRPr="009C34A8">
        <w:t>cleanupSession</w:t>
      </w:r>
      <w:proofErr w:type="spellEnd"/>
      <w:r w:rsidRPr="009C34A8">
        <w:t>(request, response);</w:t>
      </w:r>
      <w:r w:rsidRPr="009C34A8">
        <w:br/>
        <w:t xml:space="preserve">            }</w:t>
      </w:r>
      <w:r w:rsidRPr="009C34A8">
        <w:br/>
        <w:t xml:space="preserve">        }</w:t>
      </w:r>
      <w:r w:rsidRPr="009C34A8">
        <w:br/>
      </w:r>
      <w:r w:rsidRPr="009C34A8">
        <w:br/>
        <w:t xml:space="preserve">        protected abstract void </w:t>
      </w:r>
      <w:proofErr w:type="spellStart"/>
      <w:r w:rsidRPr="009C34A8">
        <w:t>setupSession</w:t>
      </w:r>
      <w:proofErr w:type="spellEnd"/>
      <w:r w:rsidRPr="009C34A8">
        <w:t>(Request request, Response response);</w:t>
      </w:r>
      <w:r w:rsidRPr="009C34A8">
        <w:br/>
        <w:t xml:space="preserve">        protected abstract Object </w:t>
      </w:r>
      <w:proofErr w:type="spellStart"/>
      <w:r w:rsidRPr="009C34A8">
        <w:t>processRequest</w:t>
      </w:r>
      <w:proofErr w:type="spellEnd"/>
      <w:r w:rsidRPr="009C34A8">
        <w:t>(Request request, Response response);</w:t>
      </w:r>
      <w:r w:rsidRPr="009C34A8">
        <w:br/>
        <w:t xml:space="preserve">        protected abstract void </w:t>
      </w:r>
      <w:proofErr w:type="spellStart"/>
      <w:r w:rsidRPr="009C34A8">
        <w:t>handleResponse</w:t>
      </w:r>
      <w:proofErr w:type="spellEnd"/>
      <w:r w:rsidRPr="009C34A8">
        <w:t>(Object data, Response response);</w:t>
      </w:r>
      <w:r w:rsidRPr="009C34A8">
        <w:br/>
        <w:t xml:space="preserve">        protected abstract void </w:t>
      </w:r>
      <w:proofErr w:type="spellStart"/>
      <w:r w:rsidRPr="009C34A8">
        <w:t>handleException</w:t>
      </w:r>
      <w:proofErr w:type="spellEnd"/>
      <w:r w:rsidRPr="009C34A8">
        <w:t>(Exception e, Response response);</w:t>
      </w:r>
      <w:r w:rsidRPr="009C34A8">
        <w:br/>
        <w:t xml:space="preserve">        protected abstract void </w:t>
      </w:r>
      <w:proofErr w:type="spellStart"/>
      <w:r w:rsidRPr="009C34A8">
        <w:t>cleanupSession</w:t>
      </w:r>
      <w:proofErr w:type="spellEnd"/>
      <w:r w:rsidRPr="009C34A8">
        <w:t>(Request request, Response response);</w:t>
      </w:r>
      <w:r w:rsidRPr="009C34A8">
        <w:br/>
        <w:t xml:space="preserve">    }</w:t>
      </w:r>
    </w:p>
    <w:p w14:paraId="33FADCDF" w14:textId="77777777" w:rsidR="009C34A8" w:rsidRPr="009C34A8" w:rsidRDefault="009C34A8" w:rsidP="009C34A8">
      <w:pPr>
        <w:ind w:left="360"/>
      </w:pPr>
      <w:r w:rsidRPr="009C34A8">
        <w:rPr>
          <w:b/>
          <w:bCs/>
        </w:rPr>
        <w:t>1. Concrete Subclasses (Endpoint Controllers):</w:t>
      </w:r>
    </w:p>
    <w:p w14:paraId="39F8374C" w14:textId="77777777" w:rsidR="009C34A8" w:rsidRPr="009C34A8" w:rsidRDefault="009C34A8" w:rsidP="009C34A8">
      <w:r w:rsidRPr="009C34A8">
        <w:t>Each endpoint (e.g., /users/login, /products/search) will have its own controller class inheriting from the </w:t>
      </w:r>
      <w:proofErr w:type="spellStart"/>
      <w:r w:rsidRPr="009C34A8">
        <w:t>BaseController</w:t>
      </w:r>
      <w:proofErr w:type="spellEnd"/>
      <w:r w:rsidRPr="009C34A8">
        <w:t>. </w:t>
      </w:r>
    </w:p>
    <w:p w14:paraId="026E21C0" w14:textId="25ADDBE7" w:rsidR="009C34A8" w:rsidRPr="009C34A8" w:rsidRDefault="009C34A8" w:rsidP="009C34A8">
      <w:r>
        <w:rPr>
          <w:b/>
          <w:bCs/>
        </w:rPr>
        <w:t xml:space="preserve">      </w:t>
      </w:r>
      <w:r w:rsidRPr="009C34A8">
        <w:rPr>
          <w:b/>
          <w:bCs/>
        </w:rPr>
        <w:t>2. Customizing Steps:</w:t>
      </w:r>
    </w:p>
    <w:p w14:paraId="56116CA2" w14:textId="77777777" w:rsidR="009C34A8" w:rsidRPr="009C34A8" w:rsidRDefault="009C34A8" w:rsidP="009C34A8">
      <w:r w:rsidRPr="009C34A8">
        <w:t>Subclasses will override the abstract methods to provide specific implementations for their endpoint. </w:t>
      </w:r>
    </w:p>
    <w:p w14:paraId="7581714C" w14:textId="77777777" w:rsidR="009C34A8" w:rsidRPr="009C34A8" w:rsidRDefault="009C34A8" w:rsidP="009C34A8">
      <w:pPr>
        <w:numPr>
          <w:ilvl w:val="1"/>
          <w:numId w:val="16"/>
        </w:numPr>
      </w:pPr>
      <w:proofErr w:type="spellStart"/>
      <w:r w:rsidRPr="009C34A8">
        <w:t>setupSession</w:t>
      </w:r>
      <w:proofErr w:type="spellEnd"/>
      <w:r w:rsidRPr="009C34A8">
        <w:t>: May involve checking user authentication, setting up session attributes, or redirecting unauthorized users. </w:t>
      </w:r>
    </w:p>
    <w:p w14:paraId="01E4576A" w14:textId="77777777" w:rsidR="009C34A8" w:rsidRPr="009C34A8" w:rsidRDefault="009C34A8" w:rsidP="009C34A8">
      <w:pPr>
        <w:numPr>
          <w:ilvl w:val="1"/>
          <w:numId w:val="17"/>
        </w:numPr>
      </w:pPr>
      <w:proofErr w:type="spellStart"/>
      <w:r w:rsidRPr="009C34A8">
        <w:t>processRequest</w:t>
      </w:r>
      <w:proofErr w:type="spellEnd"/>
      <w:r w:rsidRPr="009C34A8">
        <w:t>: Handles the core logic of the endpoint (e.g., retrieving data from a database, processing user input). </w:t>
      </w:r>
    </w:p>
    <w:p w14:paraId="2FFA3914" w14:textId="77777777" w:rsidR="009C34A8" w:rsidRPr="009C34A8" w:rsidRDefault="009C34A8" w:rsidP="009C34A8">
      <w:pPr>
        <w:numPr>
          <w:ilvl w:val="1"/>
          <w:numId w:val="18"/>
        </w:numPr>
      </w:pPr>
      <w:proofErr w:type="spellStart"/>
      <w:r w:rsidRPr="009C34A8">
        <w:t>handleResponse</w:t>
      </w:r>
      <w:proofErr w:type="spellEnd"/>
      <w:r w:rsidRPr="009C34A8">
        <w:t>: Formats the response data (e.g., converting to JSON, XML). </w:t>
      </w:r>
    </w:p>
    <w:p w14:paraId="2D6C7741" w14:textId="77777777" w:rsidR="009C34A8" w:rsidRPr="009C34A8" w:rsidRDefault="009C34A8" w:rsidP="009C34A8">
      <w:pPr>
        <w:numPr>
          <w:ilvl w:val="1"/>
          <w:numId w:val="19"/>
        </w:numPr>
      </w:pPr>
      <w:proofErr w:type="spellStart"/>
      <w:r w:rsidRPr="009C34A8">
        <w:lastRenderedPageBreak/>
        <w:t>handleException</w:t>
      </w:r>
      <w:proofErr w:type="spellEnd"/>
      <w:r w:rsidRPr="009C34A8">
        <w:t>: Handles specific exceptions for the endpoint (e.g., validation errors, data not found). It might log the error, return a specific HTTP status code, or display a user-friendly message. </w:t>
      </w:r>
    </w:p>
    <w:p w14:paraId="3527D1EE" w14:textId="77777777" w:rsidR="009C34A8" w:rsidRPr="009C34A8" w:rsidRDefault="009C34A8" w:rsidP="009C34A8">
      <w:pPr>
        <w:numPr>
          <w:ilvl w:val="1"/>
          <w:numId w:val="20"/>
        </w:numPr>
      </w:pPr>
      <w:proofErr w:type="spellStart"/>
      <w:r w:rsidRPr="009C34A8">
        <w:t>cleanupSession</w:t>
      </w:r>
      <w:proofErr w:type="spellEnd"/>
      <w:r w:rsidRPr="009C34A8">
        <w:t>: Performs actions like logging out a user or invalidating a session after processing the request. </w:t>
      </w:r>
    </w:p>
    <w:p w14:paraId="53AD5EB8" w14:textId="77777777" w:rsidR="009C34A8" w:rsidRPr="009C34A8" w:rsidRDefault="009C34A8" w:rsidP="009C34A8">
      <w:pPr>
        <w:ind w:left="720"/>
      </w:pPr>
      <w:r w:rsidRPr="009C34A8">
        <w:rPr>
          <w:b/>
          <w:bCs/>
        </w:rPr>
        <w:t>3. Benefits:</w:t>
      </w:r>
    </w:p>
    <w:p w14:paraId="3D1788B8" w14:textId="77777777" w:rsidR="009C34A8" w:rsidRPr="009C34A8" w:rsidRDefault="009C34A8" w:rsidP="009C34A8">
      <w:pPr>
        <w:numPr>
          <w:ilvl w:val="1"/>
          <w:numId w:val="21"/>
        </w:numPr>
      </w:pPr>
      <w:r w:rsidRPr="009C34A8">
        <w:rPr>
          <w:b/>
          <w:bCs/>
        </w:rPr>
        <w:t>Consistency:</w:t>
      </w:r>
      <w:r w:rsidRPr="009C34A8">
        <w:t> Ensures a consistent approach to exception handling, logout, and session management across all controllers. </w:t>
      </w:r>
    </w:p>
    <w:p w14:paraId="4AE4C672" w14:textId="77777777" w:rsidR="009C34A8" w:rsidRPr="009C34A8" w:rsidRDefault="009C34A8" w:rsidP="009C34A8">
      <w:pPr>
        <w:numPr>
          <w:ilvl w:val="1"/>
          <w:numId w:val="22"/>
        </w:numPr>
      </w:pPr>
      <w:r w:rsidRPr="009C34A8">
        <w:rPr>
          <w:b/>
          <w:bCs/>
        </w:rPr>
        <w:t>Reusability:</w:t>
      </w:r>
      <w:r w:rsidRPr="009C34A8">
        <w:t> Avoids code duplication by encapsulating common logic in the base class. </w:t>
      </w:r>
    </w:p>
    <w:p w14:paraId="459DE7D1" w14:textId="77777777" w:rsidR="009C34A8" w:rsidRPr="009C34A8" w:rsidRDefault="009C34A8" w:rsidP="009C34A8">
      <w:pPr>
        <w:numPr>
          <w:ilvl w:val="1"/>
          <w:numId w:val="23"/>
        </w:numPr>
      </w:pPr>
      <w:r w:rsidRPr="009C34A8">
        <w:rPr>
          <w:b/>
          <w:bCs/>
        </w:rPr>
        <w:t>Extensibility:</w:t>
      </w:r>
      <w:r w:rsidRPr="009C34A8">
        <w:t> Easily add new endpoints or customize existing ones by extending the base controller. </w:t>
      </w:r>
    </w:p>
    <w:p w14:paraId="55D3260D" w14:textId="77777777" w:rsidR="009C34A8" w:rsidRPr="009C34A8" w:rsidRDefault="009C34A8" w:rsidP="009C34A8">
      <w:pPr>
        <w:numPr>
          <w:ilvl w:val="1"/>
          <w:numId w:val="24"/>
        </w:numPr>
      </w:pPr>
      <w:r w:rsidRPr="009C34A8">
        <w:rPr>
          <w:b/>
          <w:bCs/>
        </w:rPr>
        <w:t>Maintainability:</w:t>
      </w:r>
      <w:r w:rsidRPr="009C34A8">
        <w:t> Changes to the overall algorithm (template method) only need to be made in one place. </w:t>
      </w:r>
    </w:p>
    <w:p w14:paraId="2067947F" w14:textId="77777777" w:rsidR="009C34A8" w:rsidRPr="009C34A8" w:rsidRDefault="009C34A8" w:rsidP="009C34A8">
      <w:pPr>
        <w:ind w:left="720"/>
      </w:pPr>
      <w:r w:rsidRPr="009C34A8">
        <w:rPr>
          <w:b/>
          <w:bCs/>
        </w:rPr>
        <w:t>4. Example (Login Endpoint):</w:t>
      </w:r>
    </w:p>
    <w:p w14:paraId="0171B6CC" w14:textId="77777777" w:rsidR="009C34A8" w:rsidRPr="009C34A8" w:rsidRDefault="009C34A8" w:rsidP="009C34A8">
      <w:r w:rsidRPr="009C34A8">
        <w:t xml:space="preserve">    public class </w:t>
      </w:r>
      <w:proofErr w:type="spellStart"/>
      <w:r w:rsidRPr="009C34A8">
        <w:t>LoginController</w:t>
      </w:r>
      <w:proofErr w:type="spellEnd"/>
      <w:r w:rsidRPr="009C34A8">
        <w:t xml:space="preserve"> extends </w:t>
      </w:r>
      <w:proofErr w:type="spellStart"/>
      <w:r w:rsidRPr="009C34A8">
        <w:t>BaseController</w:t>
      </w:r>
      <w:proofErr w:type="spellEnd"/>
      <w:r w:rsidRPr="009C34A8">
        <w:t xml:space="preserve"> {</w:t>
      </w:r>
      <w:r w:rsidRPr="009C34A8">
        <w:br/>
        <w:t xml:space="preserve">        @Override</w:t>
      </w:r>
      <w:r w:rsidRPr="009C34A8">
        <w:br/>
        <w:t xml:space="preserve">        protected void </w:t>
      </w:r>
      <w:proofErr w:type="spellStart"/>
      <w:proofErr w:type="gramStart"/>
      <w:r w:rsidRPr="009C34A8">
        <w:t>setupSession</w:t>
      </w:r>
      <w:proofErr w:type="spellEnd"/>
      <w:r w:rsidRPr="009C34A8">
        <w:t>(</w:t>
      </w:r>
      <w:proofErr w:type="gramEnd"/>
      <w:r w:rsidRPr="009C34A8">
        <w:t>Request request, Response response) {</w:t>
      </w:r>
      <w:r w:rsidRPr="009C34A8">
        <w:br/>
        <w:t xml:space="preserve">            </w:t>
      </w:r>
      <w:r w:rsidRPr="009C34A8">
        <w:rPr>
          <w:i/>
          <w:iCs/>
        </w:rPr>
        <w:t>// Check if the user is already logged in. If so, redirect.</w:t>
      </w:r>
      <w:r w:rsidRPr="009C34A8">
        <w:br/>
        <w:t xml:space="preserve">        }</w:t>
      </w:r>
      <w:r w:rsidRPr="009C34A8">
        <w:br/>
      </w:r>
      <w:r w:rsidRPr="009C34A8">
        <w:br/>
        <w:t xml:space="preserve">        @Override</w:t>
      </w:r>
      <w:r w:rsidRPr="009C34A8">
        <w:br/>
        <w:t xml:space="preserve">        protected Object </w:t>
      </w:r>
      <w:proofErr w:type="spellStart"/>
      <w:r w:rsidRPr="009C34A8">
        <w:t>processRequest</w:t>
      </w:r>
      <w:proofErr w:type="spellEnd"/>
      <w:r w:rsidRPr="009C34A8">
        <w:t>(Request request, Response response) {</w:t>
      </w:r>
      <w:r w:rsidRPr="009C34A8">
        <w:br/>
        <w:t xml:space="preserve">            </w:t>
      </w:r>
      <w:r w:rsidRPr="009C34A8">
        <w:rPr>
          <w:i/>
          <w:iCs/>
        </w:rPr>
        <w:t>// Get username and password from the request</w:t>
      </w:r>
      <w:r w:rsidRPr="009C34A8">
        <w:br/>
        <w:t xml:space="preserve">            </w:t>
      </w:r>
      <w:r w:rsidRPr="009C34A8">
        <w:rPr>
          <w:i/>
          <w:iCs/>
        </w:rPr>
        <w:t>// Authenticate the user against the database</w:t>
      </w:r>
      <w:r w:rsidRPr="009C34A8">
        <w:br/>
        <w:t xml:space="preserve">            </w:t>
      </w:r>
      <w:r w:rsidRPr="009C34A8">
        <w:rPr>
          <w:i/>
          <w:iCs/>
        </w:rPr>
        <w:t>// If successful, create a session</w:t>
      </w:r>
      <w:r w:rsidRPr="009C34A8">
        <w:br/>
        <w:t xml:space="preserve">        }</w:t>
      </w:r>
      <w:r w:rsidRPr="009C34A8">
        <w:br/>
      </w:r>
      <w:r w:rsidRPr="009C34A8">
        <w:br/>
        <w:t xml:space="preserve">        @Override</w:t>
      </w:r>
      <w:r w:rsidRPr="009C34A8">
        <w:br/>
        <w:t xml:space="preserve">        protected void </w:t>
      </w:r>
      <w:proofErr w:type="spellStart"/>
      <w:r w:rsidRPr="009C34A8">
        <w:t>handleResponse</w:t>
      </w:r>
      <w:proofErr w:type="spellEnd"/>
      <w:r w:rsidRPr="009C34A8">
        <w:t>(Object data, Response response) {</w:t>
      </w:r>
      <w:r w:rsidRPr="009C34A8">
        <w:br/>
        <w:t xml:space="preserve">            </w:t>
      </w:r>
      <w:r w:rsidRPr="009C34A8">
        <w:rPr>
          <w:i/>
          <w:iCs/>
        </w:rPr>
        <w:t>// Send a success response (e.g., JSON with user details)</w:t>
      </w:r>
      <w:r w:rsidRPr="009C34A8">
        <w:br/>
        <w:t xml:space="preserve">        }</w:t>
      </w:r>
      <w:r w:rsidRPr="009C34A8">
        <w:br/>
      </w:r>
      <w:r w:rsidRPr="009C34A8">
        <w:br/>
        <w:t xml:space="preserve">        @Override</w:t>
      </w:r>
      <w:r w:rsidRPr="009C34A8">
        <w:br/>
        <w:t xml:space="preserve">        protected void </w:t>
      </w:r>
      <w:proofErr w:type="spellStart"/>
      <w:r w:rsidRPr="009C34A8">
        <w:t>handleException</w:t>
      </w:r>
      <w:proofErr w:type="spellEnd"/>
      <w:r w:rsidRPr="009C34A8">
        <w:t>(Exception e, Response response) {</w:t>
      </w:r>
      <w:r w:rsidRPr="009C34A8">
        <w:br/>
        <w:t xml:space="preserve">            </w:t>
      </w:r>
      <w:r w:rsidRPr="009C34A8">
        <w:rPr>
          <w:i/>
          <w:iCs/>
        </w:rPr>
        <w:t>// Handle authentication errors, validation errors, etc.</w:t>
      </w:r>
      <w:r w:rsidRPr="009C34A8">
        <w:br/>
        <w:t xml:space="preserve">        }</w:t>
      </w:r>
      <w:r w:rsidRPr="009C34A8">
        <w:br/>
      </w:r>
      <w:r w:rsidRPr="009C34A8">
        <w:br/>
        <w:t xml:space="preserve">        @Override</w:t>
      </w:r>
      <w:r w:rsidRPr="009C34A8">
        <w:br/>
        <w:t xml:space="preserve">        protected void </w:t>
      </w:r>
      <w:proofErr w:type="spellStart"/>
      <w:r w:rsidRPr="009C34A8">
        <w:t>cleanupSession</w:t>
      </w:r>
      <w:proofErr w:type="spellEnd"/>
      <w:r w:rsidRPr="009C34A8">
        <w:t>(Request request, Response response) {</w:t>
      </w:r>
      <w:r w:rsidRPr="009C34A8">
        <w:br/>
        <w:t xml:space="preserve">            </w:t>
      </w:r>
      <w:r w:rsidRPr="009C34A8">
        <w:rPr>
          <w:i/>
          <w:iCs/>
        </w:rPr>
        <w:t>// If login was successful, set up session cookie or token</w:t>
      </w:r>
      <w:r w:rsidRPr="009C34A8">
        <w:br/>
        <w:t xml:space="preserve">        }</w:t>
      </w:r>
      <w:r w:rsidRPr="009C34A8">
        <w:br/>
        <w:t xml:space="preserve">    }</w:t>
      </w:r>
    </w:p>
    <w:p w14:paraId="027E5FFE" w14:textId="19D9FED1" w:rsidR="009C34A8" w:rsidRPr="009C34A8" w:rsidRDefault="009C34A8" w:rsidP="009C34A8">
      <w:r w:rsidRPr="009C34A8">
        <w:lastRenderedPageBreak/>
        <w:t xml:space="preserve">By using the Template Method pattern, you can create a robust and maintainable system for managing exceptions, logout, and session management in your controllers, while ensuring consistent </w:t>
      </w:r>
      <w:proofErr w:type="spellStart"/>
      <w:r w:rsidRPr="009C34A8">
        <w:t>behavior</w:t>
      </w:r>
      <w:proofErr w:type="spellEnd"/>
      <w:r w:rsidRPr="009C34A8">
        <w:t xml:space="preserve"> across all your endpoints</w:t>
      </w:r>
      <w:r>
        <w:t>.</w:t>
      </w:r>
    </w:p>
    <w:p w14:paraId="0C346611" w14:textId="77777777" w:rsidR="003A136D" w:rsidRDefault="003A136D"/>
    <w:sectPr w:rsidR="003A13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9585C"/>
    <w:multiLevelType w:val="multilevel"/>
    <w:tmpl w:val="2A322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BF46F6"/>
    <w:multiLevelType w:val="multilevel"/>
    <w:tmpl w:val="11820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FF00F5"/>
    <w:multiLevelType w:val="multilevel"/>
    <w:tmpl w:val="C562B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ED0842"/>
    <w:multiLevelType w:val="multilevel"/>
    <w:tmpl w:val="D5AE2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2833473">
    <w:abstractNumId w:val="0"/>
    <w:lvlOverride w:ilvl="0">
      <w:startOverride w:val="1"/>
    </w:lvlOverride>
  </w:num>
  <w:num w:numId="2" w16cid:durableId="670958955">
    <w:abstractNumId w:val="0"/>
    <w:lvlOverride w:ilvl="0">
      <w:startOverride w:val="2"/>
    </w:lvlOverride>
  </w:num>
  <w:num w:numId="3" w16cid:durableId="2099446211">
    <w:abstractNumId w:val="1"/>
  </w:num>
  <w:num w:numId="4" w16cid:durableId="205666334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5483821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5347330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78711704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2082934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64069427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7506115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6385366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7256894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264148352">
    <w:abstractNumId w:val="3"/>
    <w:lvlOverride w:ilvl="0">
      <w:startOverride w:val="1"/>
    </w:lvlOverride>
  </w:num>
  <w:num w:numId="14" w16cid:durableId="1431857135">
    <w:abstractNumId w:val="3"/>
    <w:lvlOverride w:ilvl="0">
      <w:startOverride w:val="2"/>
    </w:lvlOverride>
  </w:num>
  <w:num w:numId="15" w16cid:durableId="496504392">
    <w:abstractNumId w:val="2"/>
  </w:num>
  <w:num w:numId="16" w16cid:durableId="2841664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42187522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01576588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26788332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8303898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40071485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7777162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14896344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90162392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A8"/>
    <w:rsid w:val="00197977"/>
    <w:rsid w:val="003A136D"/>
    <w:rsid w:val="007E55A6"/>
    <w:rsid w:val="008158F1"/>
    <w:rsid w:val="009C34A8"/>
    <w:rsid w:val="00F0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B6344"/>
  <w15:chartTrackingRefBased/>
  <w15:docId w15:val="{B8610F8E-027E-4DED-B024-0816419E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4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4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4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4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4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4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4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4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4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4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4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4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4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4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4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4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4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3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232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9173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624406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29190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2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7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83672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625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63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3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687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42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3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68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50439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34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1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13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500709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65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21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0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3303479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7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2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2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2892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68282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3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56875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70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3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1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11287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273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042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0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03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775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443228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81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63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85403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16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4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077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2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67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8175055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6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8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17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4210201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07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815994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4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26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5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3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979">
                      <w:marLeft w:val="0"/>
                      <w:marRight w:val="0"/>
                      <w:marTop w:val="0"/>
                      <w:marBottom w:val="300"/>
                      <w:divBdr>
                        <w:top w:val="single" w:sz="4" w:space="0" w:color="424654"/>
                        <w:left w:val="single" w:sz="4" w:space="0" w:color="424654"/>
                        <w:bottom w:val="single" w:sz="4" w:space="0" w:color="424654"/>
                        <w:right w:val="single" w:sz="4" w:space="0" w:color="424654"/>
                      </w:divBdr>
                      <w:divsChild>
                        <w:div w:id="93863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913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424654"/>
                                    <w:right w:val="none" w:sz="0" w:space="0" w:color="auto"/>
                                  </w:divBdr>
                                  <w:divsChild>
                                    <w:div w:id="193724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674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1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3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1146">
                  <w:marLeft w:val="0"/>
                  <w:marRight w:val="0"/>
                  <w:marTop w:val="15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Tyagi</dc:creator>
  <cp:keywords/>
  <dc:description/>
  <cp:lastModifiedBy>Abhijeet Tyagi</cp:lastModifiedBy>
  <cp:revision>1</cp:revision>
  <dcterms:created xsi:type="dcterms:W3CDTF">2025-06-15T12:42:00Z</dcterms:created>
  <dcterms:modified xsi:type="dcterms:W3CDTF">2025-06-15T12:44:00Z</dcterms:modified>
</cp:coreProperties>
</file>