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7B635" w14:textId="77777777" w:rsidR="000C0060" w:rsidRPr="0007191A" w:rsidRDefault="000C0060" w:rsidP="000C0060">
      <w:pPr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</w:rPr>
      </w:pPr>
    </w:p>
    <w:p w14:paraId="14A8F1E3" w14:textId="5294FD4C" w:rsidR="000C0060" w:rsidRPr="0007191A" w:rsidRDefault="000C0060" w:rsidP="000C0060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</w:pPr>
      <w:r w:rsidRPr="0007191A">
        <w:rPr>
          <w:rFonts w:ascii="Times New Roman" w:eastAsia="Times New Roman" w:hAnsi="Times New Roman" w:cs="Times New Roman"/>
          <w:color w:val="000000"/>
          <w:sz w:val="36"/>
          <w:szCs w:val="36"/>
          <w:u w:val="single"/>
        </w:rPr>
        <w:t xml:space="preserve"> </w:t>
      </w:r>
      <w:r w:rsidRPr="0007191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Grafana Dashboard for JMeter Performance Monitoring</w:t>
      </w:r>
    </w:p>
    <w:p w14:paraId="38C63C7A" w14:textId="280AF56E" w:rsidR="000C0060" w:rsidRDefault="000C0060" w:rsidP="000C0060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7764006" w14:textId="76665156" w:rsidR="000C0060" w:rsidRPr="000C0060" w:rsidRDefault="00406452" w:rsidP="000C0060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1,</w:t>
      </w:r>
      <w:r w:rsidRPr="000C006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Creating</w:t>
      </w:r>
      <w:r w:rsidR="000C0060" w:rsidRPr="000C006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Bucket in </w:t>
      </w:r>
      <w:proofErr w:type="spellStart"/>
      <w:r w:rsidR="000C0060" w:rsidRPr="000C006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Influxdb</w:t>
      </w:r>
      <w:proofErr w:type="spellEnd"/>
      <w:r w:rsidR="000C0060" w:rsidRPr="000C006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:</w:t>
      </w:r>
    </w:p>
    <w:p w14:paraId="7FF24900" w14:textId="4085F7E7" w:rsidR="000C0060" w:rsidRDefault="0007191A" w:rsidP="000C0060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DD48232" wp14:editId="27244852">
            <wp:extent cx="5943600" cy="2565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8" b="16619"/>
                    <a:stretch/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3978D" wp14:editId="1B5A3517">
            <wp:extent cx="5943600" cy="1003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50" b="14340"/>
                    <a:stretch/>
                  </pic:blipFill>
                  <pic:spPr bwMode="auto"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E056E" w14:textId="571322FA" w:rsidR="000C0060" w:rsidRDefault="000C0060" w:rsidP="000C0060">
      <w:pPr>
        <w:rPr>
          <w:rFonts w:eastAsia="Times New Roman"/>
          <w:sz w:val="28"/>
          <w:szCs w:val="28"/>
        </w:rPr>
      </w:pPr>
    </w:p>
    <w:p w14:paraId="1431BEBE" w14:textId="58D17EA7" w:rsidR="000C0060" w:rsidRPr="000C0060" w:rsidRDefault="00406452" w:rsidP="000C006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2,</w:t>
      </w:r>
      <w:r w:rsidRPr="000C006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Creating</w:t>
      </w:r>
      <w:r w:rsidR="000C0060" w:rsidRPr="000C006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backend Listener for </w:t>
      </w:r>
      <w:proofErr w:type="spellStart"/>
      <w:r w:rsidR="0007191A">
        <w:rPr>
          <w:rFonts w:ascii="Times New Roman" w:eastAsia="Times New Roman" w:hAnsi="Times New Roman" w:cs="Times New Roman"/>
          <w:b/>
          <w:bCs/>
          <w:sz w:val="28"/>
          <w:szCs w:val="28"/>
        </w:rPr>
        <w:t>ITdepot</w:t>
      </w:r>
      <w:proofErr w:type="spellEnd"/>
      <w:r w:rsidR="0007191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0C0060" w:rsidRPr="000C0060">
        <w:rPr>
          <w:rFonts w:ascii="Times New Roman" w:eastAsia="Times New Roman" w:hAnsi="Times New Roman" w:cs="Times New Roman"/>
          <w:b/>
          <w:bCs/>
          <w:sz w:val="28"/>
          <w:szCs w:val="28"/>
        </w:rPr>
        <w:t>HTTP Request:</w:t>
      </w:r>
    </w:p>
    <w:p w14:paraId="5F466034" w14:textId="77777777" w:rsidR="000C0060" w:rsidRPr="000C0060" w:rsidRDefault="000C0060" w:rsidP="000C0060">
      <w:pPr>
        <w:rPr>
          <w:rFonts w:eastAsia="Times New Roman"/>
          <w:sz w:val="28"/>
          <w:szCs w:val="28"/>
        </w:rPr>
      </w:pPr>
    </w:p>
    <w:p w14:paraId="402D9B6D" w14:textId="43758BCE" w:rsidR="006A56AE" w:rsidRDefault="0007191A" w:rsidP="000C0060">
      <w:pPr>
        <w:rPr>
          <w:rFonts w:eastAsia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813641" wp14:editId="5E6B68B9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4604" w14:textId="77777777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</w:p>
    <w:p w14:paraId="789FBF63" w14:textId="082C416D" w:rsidR="000C0060" w:rsidRDefault="00406452" w:rsidP="000C0060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3, Creating</w:t>
      </w:r>
      <w:r w:rsidR="006A56AE">
        <w:rPr>
          <w:rFonts w:eastAsia="Times New Roman"/>
          <w:b/>
          <w:bCs/>
          <w:sz w:val="28"/>
          <w:szCs w:val="28"/>
        </w:rPr>
        <w:t xml:space="preserve"> Data Explorer:</w:t>
      </w:r>
    </w:p>
    <w:p w14:paraId="4EB42E5D" w14:textId="3D6D3F61" w:rsidR="006A56AE" w:rsidRDefault="0007191A" w:rsidP="000C0060">
      <w:pPr>
        <w:rPr>
          <w:rFonts w:eastAsia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2968D1" wp14:editId="5F0C1EC2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BA55" w14:textId="2A7F10E4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</w:p>
    <w:p w14:paraId="67B7D5A4" w14:textId="48880699" w:rsidR="000440D0" w:rsidRDefault="00406452" w:rsidP="000C0060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4, Creating</w:t>
      </w:r>
      <w:r w:rsidR="000440D0">
        <w:rPr>
          <w:rFonts w:eastAsia="Times New Roman"/>
          <w:b/>
          <w:bCs/>
          <w:sz w:val="28"/>
          <w:szCs w:val="28"/>
        </w:rPr>
        <w:t xml:space="preserve"> Data source in Grafana</w:t>
      </w:r>
    </w:p>
    <w:p w14:paraId="7BD64769" w14:textId="07793631" w:rsidR="000440D0" w:rsidRDefault="0007191A" w:rsidP="000C0060">
      <w:pPr>
        <w:rPr>
          <w:rFonts w:eastAsia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E68962" wp14:editId="3B899419">
            <wp:extent cx="5943600" cy="3060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52"/>
                    <a:stretch/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530A7" wp14:editId="2560EC47">
            <wp:extent cx="5943600" cy="3136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2"/>
                    <a:stretch/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23CB7" wp14:editId="0BDADF8C">
            <wp:extent cx="5943600" cy="977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59" b="39791"/>
                    <a:stretch/>
                  </pic:blipFill>
                  <pic:spPr bwMode="auto"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09A37" w14:textId="0C9DEC7D" w:rsidR="00CF051F" w:rsidRDefault="00CF051F" w:rsidP="000C0060">
      <w:pPr>
        <w:rPr>
          <w:rFonts w:eastAsia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6BCB2C" wp14:editId="5C31680C">
            <wp:extent cx="5943600" cy="2673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8" b="14150"/>
                    <a:stretch/>
                  </pic:blipFill>
                  <pic:spPr bwMode="auto"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E43A2" wp14:editId="5C43C323">
            <wp:extent cx="5943600" cy="2660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8" b="16239"/>
                    <a:stretch/>
                  </pic:blipFill>
                  <pic:spPr bwMode="auto"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1FB91" w14:textId="441CA911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</w:p>
    <w:p w14:paraId="7C6454A9" w14:textId="77777777" w:rsidR="009662D5" w:rsidRDefault="009662D5" w:rsidP="000C0060">
      <w:pPr>
        <w:rPr>
          <w:rFonts w:eastAsia="Times New Roman"/>
          <w:b/>
          <w:bCs/>
          <w:sz w:val="28"/>
          <w:szCs w:val="28"/>
        </w:rPr>
      </w:pPr>
    </w:p>
    <w:p w14:paraId="10F53CB7" w14:textId="77777777" w:rsidR="009662D5" w:rsidRDefault="009662D5" w:rsidP="000C0060">
      <w:pPr>
        <w:rPr>
          <w:rFonts w:eastAsia="Times New Roman"/>
          <w:b/>
          <w:bCs/>
          <w:sz w:val="28"/>
          <w:szCs w:val="28"/>
        </w:rPr>
      </w:pPr>
    </w:p>
    <w:p w14:paraId="1A8EBE48" w14:textId="3010D62D" w:rsidR="000440D0" w:rsidRDefault="009662D5" w:rsidP="000C0060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Creating different Panels:</w:t>
      </w:r>
    </w:p>
    <w:p w14:paraId="133D7EB9" w14:textId="25B1FC17" w:rsidR="009662D5" w:rsidRDefault="0007191A" w:rsidP="000C0060">
      <w:pPr>
        <w:rPr>
          <w:rFonts w:eastAsia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D0196D" wp14:editId="31C0E38D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9E93F" w14:textId="77777777" w:rsidR="009662D5" w:rsidRPr="0020063D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063D">
        <w:rPr>
          <w:rFonts w:ascii="Times New Roman" w:hAnsi="Times New Roman" w:cs="Times New Roman"/>
          <w:b/>
          <w:bCs/>
          <w:sz w:val="24"/>
          <w:szCs w:val="24"/>
        </w:rPr>
        <w:t>Panel 1: Table</w:t>
      </w:r>
    </w:p>
    <w:p w14:paraId="4B95E263" w14:textId="77777777" w:rsidR="009662D5" w:rsidRPr="00962419" w:rsidRDefault="009662D5" w:rsidP="009662D5">
      <w:pPr>
        <w:rPr>
          <w:rFonts w:ascii="Times New Roman" w:hAnsi="Times New Roman" w:cs="Times New Roman"/>
          <w:sz w:val="24"/>
          <w:szCs w:val="24"/>
        </w:rPr>
      </w:pPr>
      <w:r w:rsidRPr="00962419">
        <w:rPr>
          <w:rFonts w:ascii="Times New Roman" w:hAnsi="Times New Roman" w:cs="Times New Roman"/>
          <w:sz w:val="24"/>
          <w:szCs w:val="24"/>
        </w:rPr>
        <w:t>Visualization Type: Table</w:t>
      </w:r>
    </w:p>
    <w:p w14:paraId="501ADB43" w14:textId="77777777" w:rsidR="009662D5" w:rsidRDefault="009662D5" w:rsidP="009662D5">
      <w:pPr>
        <w:rPr>
          <w:rFonts w:ascii="Times New Roman" w:hAnsi="Times New Roman" w:cs="Times New Roman"/>
          <w:sz w:val="24"/>
          <w:szCs w:val="24"/>
        </w:rPr>
      </w:pPr>
      <w:r w:rsidRPr="00962419">
        <w:rPr>
          <w:rFonts w:ascii="Times New Roman" w:hAnsi="Times New Roman" w:cs="Times New Roman"/>
          <w:sz w:val="24"/>
          <w:szCs w:val="24"/>
        </w:rPr>
        <w:t xml:space="preserve">Explanation: Showcase raw data with various columns like organization ID, name, location, and </w:t>
      </w:r>
    </w:p>
    <w:p w14:paraId="315A7760" w14:textId="77777777" w:rsidR="009662D5" w:rsidRDefault="009662D5" w:rsidP="009662D5">
      <w:pPr>
        <w:rPr>
          <w:rFonts w:ascii="Times New Roman" w:hAnsi="Times New Roman" w:cs="Times New Roman"/>
          <w:sz w:val="24"/>
          <w:szCs w:val="24"/>
        </w:rPr>
      </w:pPr>
    </w:p>
    <w:p w14:paraId="76A27623" w14:textId="77777777" w:rsidR="009662D5" w:rsidRPr="0020063D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063D">
        <w:rPr>
          <w:rFonts w:ascii="Times New Roman" w:hAnsi="Times New Roman" w:cs="Times New Roman"/>
          <w:b/>
          <w:bCs/>
          <w:sz w:val="24"/>
          <w:szCs w:val="24"/>
        </w:rPr>
        <w:t>Panel 2: Bar Chart</w:t>
      </w:r>
    </w:p>
    <w:p w14:paraId="519B1BDE" w14:textId="77777777" w:rsidR="009662D5" w:rsidRPr="00962419" w:rsidRDefault="009662D5" w:rsidP="009662D5">
      <w:pPr>
        <w:rPr>
          <w:rFonts w:ascii="Times New Roman" w:hAnsi="Times New Roman" w:cs="Times New Roman"/>
          <w:sz w:val="24"/>
          <w:szCs w:val="24"/>
        </w:rPr>
      </w:pPr>
    </w:p>
    <w:p w14:paraId="4688F6EE" w14:textId="77777777" w:rsidR="009662D5" w:rsidRPr="00962419" w:rsidRDefault="009662D5" w:rsidP="009662D5">
      <w:pPr>
        <w:rPr>
          <w:rFonts w:ascii="Times New Roman" w:hAnsi="Times New Roman" w:cs="Times New Roman"/>
          <w:sz w:val="24"/>
          <w:szCs w:val="24"/>
        </w:rPr>
      </w:pPr>
      <w:r w:rsidRPr="00962419">
        <w:rPr>
          <w:rFonts w:ascii="Times New Roman" w:hAnsi="Times New Roman" w:cs="Times New Roman"/>
          <w:sz w:val="24"/>
          <w:szCs w:val="24"/>
        </w:rPr>
        <w:t>Visualization Type: Bar Chart</w:t>
      </w:r>
    </w:p>
    <w:p w14:paraId="0F75D5CA" w14:textId="77777777" w:rsidR="009662D5" w:rsidRPr="00962419" w:rsidRDefault="009662D5" w:rsidP="009662D5">
      <w:pPr>
        <w:rPr>
          <w:rFonts w:ascii="Times New Roman" w:hAnsi="Times New Roman" w:cs="Times New Roman"/>
          <w:sz w:val="24"/>
          <w:szCs w:val="24"/>
        </w:rPr>
      </w:pPr>
      <w:r w:rsidRPr="00962419">
        <w:rPr>
          <w:rFonts w:ascii="Times New Roman" w:hAnsi="Times New Roman" w:cs="Times New Roman"/>
          <w:sz w:val="24"/>
          <w:szCs w:val="24"/>
        </w:rPr>
        <w:t>Explanation: Compare the number of employees in different organizations using a bar chart. Each bar represents an organization, and the height indicates the number of employees.</w:t>
      </w:r>
    </w:p>
    <w:p w14:paraId="36976B3E" w14:textId="77777777" w:rsidR="009662D5" w:rsidRPr="0020063D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0063D">
        <w:rPr>
          <w:rFonts w:ascii="Times New Roman" w:hAnsi="Times New Roman" w:cs="Times New Roman"/>
          <w:b/>
          <w:bCs/>
          <w:sz w:val="24"/>
          <w:szCs w:val="24"/>
        </w:rPr>
        <w:t>Panel 3: Gauge</w:t>
      </w:r>
    </w:p>
    <w:p w14:paraId="69FA0096" w14:textId="77777777" w:rsidR="009662D5" w:rsidRPr="00962419" w:rsidRDefault="009662D5" w:rsidP="009662D5">
      <w:pPr>
        <w:rPr>
          <w:rFonts w:ascii="Times New Roman" w:hAnsi="Times New Roman" w:cs="Times New Roman"/>
          <w:sz w:val="24"/>
          <w:szCs w:val="24"/>
        </w:rPr>
      </w:pPr>
    </w:p>
    <w:p w14:paraId="36F57D3E" w14:textId="77777777" w:rsidR="009662D5" w:rsidRPr="00962419" w:rsidRDefault="009662D5" w:rsidP="009662D5">
      <w:pPr>
        <w:rPr>
          <w:rFonts w:ascii="Times New Roman" w:hAnsi="Times New Roman" w:cs="Times New Roman"/>
          <w:sz w:val="24"/>
          <w:szCs w:val="24"/>
        </w:rPr>
      </w:pPr>
      <w:r w:rsidRPr="00962419">
        <w:rPr>
          <w:rFonts w:ascii="Times New Roman" w:hAnsi="Times New Roman" w:cs="Times New Roman"/>
          <w:sz w:val="24"/>
          <w:szCs w:val="24"/>
        </w:rPr>
        <w:t>Visualization Type: Gauge</w:t>
      </w:r>
    </w:p>
    <w:p w14:paraId="02D28BF1" w14:textId="624F5CEA" w:rsidR="009662D5" w:rsidRDefault="009662D5" w:rsidP="009662D5">
      <w:pPr>
        <w:rPr>
          <w:rFonts w:ascii="Times New Roman" w:hAnsi="Times New Roman" w:cs="Times New Roman"/>
          <w:sz w:val="24"/>
          <w:szCs w:val="24"/>
        </w:rPr>
      </w:pPr>
      <w:r w:rsidRPr="00962419">
        <w:rPr>
          <w:rFonts w:ascii="Times New Roman" w:hAnsi="Times New Roman" w:cs="Times New Roman"/>
          <w:sz w:val="24"/>
          <w:szCs w:val="24"/>
        </w:rPr>
        <w:t>Explanation: Use a gauge to represent a single metric, such as the average number of employees across all organizations. The gauge can show whether the metric is below, within, or above a target range.</w:t>
      </w:r>
    </w:p>
    <w:p w14:paraId="19AC57FA" w14:textId="03B7C992" w:rsidR="009662D5" w:rsidRDefault="009662D5" w:rsidP="009662D5">
      <w:pPr>
        <w:rPr>
          <w:rFonts w:ascii="Times New Roman" w:hAnsi="Times New Roman" w:cs="Times New Roman"/>
          <w:sz w:val="24"/>
          <w:szCs w:val="24"/>
        </w:rPr>
      </w:pPr>
    </w:p>
    <w:p w14:paraId="75E1BA77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36B698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8535D2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8587E3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1C156C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ED55B4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12C57E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984059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87306A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2BA8D8" w14:textId="77777777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BC9EE9" w14:textId="14747481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62D5">
        <w:rPr>
          <w:rFonts w:ascii="Times New Roman" w:hAnsi="Times New Roman" w:cs="Times New Roman"/>
          <w:b/>
          <w:bCs/>
          <w:sz w:val="24"/>
          <w:szCs w:val="24"/>
        </w:rPr>
        <w:t>Creating Panels using Csv Data</w:t>
      </w:r>
    </w:p>
    <w:p w14:paraId="52A62B37" w14:textId="5428A002" w:rsidR="00CF051F" w:rsidRDefault="00CF051F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0FCA7F" wp14:editId="3193A04B">
            <wp:extent cx="5943600" cy="2794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29"/>
                    <a:stretch/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9008C" w14:textId="0616ED5B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9C5E27" w14:textId="63D749A9" w:rsidR="009662D5" w:rsidRDefault="0007191A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B71959" wp14:editId="0D76921D">
            <wp:extent cx="5943600" cy="260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6" b="7312"/>
                    <a:stretch/>
                  </pic:blipFill>
                  <pic:spPr bwMode="auto"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B8C0" w14:textId="0AE8705A" w:rsidR="00DA35F3" w:rsidRDefault="00DA35F3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C626C8" wp14:editId="502F9E40">
            <wp:extent cx="5943600" cy="2914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8" b="7123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9967C" w14:textId="3ACED8BB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5D54ED" w14:textId="138FDD85" w:rsidR="009662D5" w:rsidRDefault="009662D5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31ED7E" w14:textId="0DB3EDAD" w:rsidR="009662D5" w:rsidRDefault="009662D5" w:rsidP="009662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3DCA">
        <w:rPr>
          <w:rFonts w:ascii="Times New Roman" w:hAnsi="Times New Roman" w:cs="Times New Roman"/>
          <w:b/>
          <w:bCs/>
          <w:sz w:val="28"/>
          <w:szCs w:val="28"/>
        </w:rPr>
        <w:t>Creating Alerts</w:t>
      </w:r>
      <w:r w:rsidR="007F3DCA" w:rsidRPr="007F3DC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B1BF8B" w14:textId="77777777" w:rsidR="007F3DCA" w:rsidRPr="007F3DCA" w:rsidRDefault="007F3DCA" w:rsidP="009662D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47460E" w14:textId="1F5D58F6" w:rsidR="007F3DCA" w:rsidRDefault="007F3DCA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B18BF0" w14:textId="63C17CF7" w:rsidR="009662D5" w:rsidRPr="009662D5" w:rsidRDefault="00CF051F" w:rsidP="009662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E3EFDE" wp14:editId="1740F3EB">
            <wp:extent cx="5943600" cy="2514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6" b="12061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00BEE" wp14:editId="439A607D">
            <wp:extent cx="5943600" cy="269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7" b="7692"/>
                    <a:stretch/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CAFD6" w14:textId="77777777" w:rsidR="009662D5" w:rsidRPr="00962419" w:rsidRDefault="009662D5" w:rsidP="009662D5">
      <w:pPr>
        <w:rPr>
          <w:rFonts w:ascii="Times New Roman" w:hAnsi="Times New Roman" w:cs="Times New Roman"/>
          <w:sz w:val="24"/>
          <w:szCs w:val="24"/>
        </w:rPr>
      </w:pPr>
    </w:p>
    <w:p w14:paraId="0F6205BD" w14:textId="77777777" w:rsidR="009662D5" w:rsidRDefault="009662D5" w:rsidP="000C0060">
      <w:pPr>
        <w:rPr>
          <w:rFonts w:eastAsia="Times New Roman"/>
          <w:b/>
          <w:bCs/>
          <w:sz w:val="28"/>
          <w:szCs w:val="28"/>
        </w:rPr>
      </w:pPr>
    </w:p>
    <w:p w14:paraId="6EC561D0" w14:textId="2546597B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</w:p>
    <w:p w14:paraId="16E39356" w14:textId="77777777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</w:p>
    <w:p w14:paraId="18B81372" w14:textId="68CEB86E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</w:p>
    <w:p w14:paraId="5D8640C1" w14:textId="026F226E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</w:p>
    <w:p w14:paraId="7C88822A" w14:textId="1BF68BE9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</w:p>
    <w:p w14:paraId="5C621D6B" w14:textId="77777777" w:rsidR="000440D0" w:rsidRDefault="000440D0" w:rsidP="000C0060">
      <w:pPr>
        <w:rPr>
          <w:rFonts w:eastAsia="Times New Roman"/>
          <w:b/>
          <w:bCs/>
          <w:sz w:val="28"/>
          <w:szCs w:val="28"/>
        </w:rPr>
      </w:pPr>
    </w:p>
    <w:p w14:paraId="50C25976" w14:textId="77777777" w:rsidR="006A56AE" w:rsidRDefault="006A56AE" w:rsidP="000C0060">
      <w:pPr>
        <w:rPr>
          <w:rFonts w:eastAsia="Times New Roman"/>
          <w:b/>
          <w:bCs/>
          <w:sz w:val="28"/>
          <w:szCs w:val="28"/>
        </w:rPr>
      </w:pPr>
    </w:p>
    <w:p w14:paraId="64DCCEB5" w14:textId="05F2E553" w:rsidR="000C0060" w:rsidRDefault="000C0060" w:rsidP="000C0060">
      <w:pPr>
        <w:rPr>
          <w:rFonts w:eastAsia="Times New Roman"/>
          <w:b/>
          <w:bCs/>
          <w:sz w:val="28"/>
          <w:szCs w:val="28"/>
        </w:rPr>
      </w:pPr>
    </w:p>
    <w:p w14:paraId="130E1AF8" w14:textId="190F8ECB" w:rsidR="000C0060" w:rsidRPr="000C0060" w:rsidRDefault="000C0060" w:rsidP="000C0060">
      <w:pPr>
        <w:rPr>
          <w:rFonts w:eastAsia="Times New Roman"/>
          <w:b/>
          <w:bCs/>
          <w:sz w:val="28"/>
          <w:szCs w:val="28"/>
        </w:rPr>
      </w:pPr>
    </w:p>
    <w:p w14:paraId="0C17A082" w14:textId="47EC638B" w:rsidR="000C0060" w:rsidRPr="000C0060" w:rsidRDefault="000C0060" w:rsidP="000C0060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 </w:t>
      </w:r>
    </w:p>
    <w:p w14:paraId="0B33EE42" w14:textId="77777777" w:rsidR="000C0060" w:rsidRPr="000C0060" w:rsidRDefault="000C0060" w:rsidP="000C0060">
      <w:pPr>
        <w:rPr>
          <w:rFonts w:eastAsia="Times New Roman"/>
          <w:sz w:val="28"/>
          <w:szCs w:val="28"/>
        </w:rPr>
      </w:pPr>
    </w:p>
    <w:p w14:paraId="170DC3B5" w14:textId="38404522" w:rsidR="00E053EF" w:rsidRPr="000C0060" w:rsidRDefault="00E053EF" w:rsidP="000C0060">
      <w:pPr>
        <w:rPr>
          <w:sz w:val="28"/>
          <w:szCs w:val="28"/>
        </w:rPr>
      </w:pPr>
    </w:p>
    <w:sectPr w:rsidR="00E053EF" w:rsidRPr="000C00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060"/>
    <w:rsid w:val="000440D0"/>
    <w:rsid w:val="0007191A"/>
    <w:rsid w:val="000C0060"/>
    <w:rsid w:val="00406452"/>
    <w:rsid w:val="006A56AE"/>
    <w:rsid w:val="007F3DCA"/>
    <w:rsid w:val="009662D5"/>
    <w:rsid w:val="00CF051F"/>
    <w:rsid w:val="00DA35F3"/>
    <w:rsid w:val="00DF7F9F"/>
    <w:rsid w:val="00E053EF"/>
    <w:rsid w:val="00EC2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30060"/>
  <w15:chartTrackingRefBased/>
  <w15:docId w15:val="{3C46C4C1-3F4C-488B-92E3-8E5B5A7F4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060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2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Adithyan Padmanabhan(UST,IN)</dc:creator>
  <cp:keywords/>
  <dc:description/>
  <cp:lastModifiedBy>Abhinand Engholi(UST,IN)</cp:lastModifiedBy>
  <cp:revision>5</cp:revision>
  <dcterms:created xsi:type="dcterms:W3CDTF">2024-01-25T09:53:00Z</dcterms:created>
  <dcterms:modified xsi:type="dcterms:W3CDTF">2024-01-25T10:00:00Z</dcterms:modified>
</cp:coreProperties>
</file>