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3FD2C" w14:textId="7742229A" w:rsidR="00214EA6" w:rsidRDefault="000C137B" w:rsidP="000C137B">
      <w:pPr>
        <w:jc w:val="center"/>
        <w:rPr>
          <w:b/>
          <w:bCs/>
          <w:sz w:val="40"/>
          <w:szCs w:val="40"/>
        </w:rPr>
      </w:pPr>
      <w:r w:rsidRPr="000C137B">
        <w:rPr>
          <w:b/>
          <w:bCs/>
          <w:sz w:val="40"/>
          <w:szCs w:val="40"/>
        </w:rPr>
        <w:t>Understanding Street Conditions and Maintenance Priorities in Syracuse</w:t>
      </w:r>
    </w:p>
    <w:p w14:paraId="52899502" w14:textId="77777777" w:rsidR="000C137B" w:rsidRDefault="000C137B" w:rsidP="000C137B">
      <w:pPr>
        <w:jc w:val="center"/>
        <w:rPr>
          <w:b/>
          <w:bCs/>
          <w:sz w:val="40"/>
          <w:szCs w:val="40"/>
        </w:rPr>
      </w:pPr>
    </w:p>
    <w:p w14:paraId="77D13B88" w14:textId="7BCCE170" w:rsidR="000C137B" w:rsidRDefault="000C137B" w:rsidP="000C137B">
      <w:r w:rsidRPr="000C137B">
        <w:rPr>
          <w:b/>
          <w:bCs/>
        </w:rPr>
        <w:t>Summary:</w:t>
      </w:r>
      <w:r w:rsidRPr="000C137B">
        <w:br/>
        <w:t xml:space="preserve">This project aims to analyze City of Syracuse open data related to street infrastructure to understand patterns in street conditions, maintenance activities, and potential inequities across neighborhoods. By examining street-related datasets such as street condition ratings, maintenance requests, and related geographic information, the project will identify areas with recurring infrastructure issues and highlight trends that can inform city planning and resource allocation. The insights generated will be valuable to </w:t>
      </w:r>
      <w:proofErr w:type="gramStart"/>
      <w:r w:rsidRPr="000C137B">
        <w:t>residents</w:t>
      </w:r>
      <w:proofErr w:type="gramEnd"/>
      <w:r w:rsidRPr="000C137B">
        <w:t xml:space="preserve"> seeking transparency, city officials making infrastructure investment decisions, and community organizations advocating for equitable street maintenance.</w:t>
      </w:r>
    </w:p>
    <w:p w14:paraId="33EFA17E" w14:textId="77777777" w:rsidR="000C137B" w:rsidRDefault="000C137B" w:rsidP="000C137B"/>
    <w:p w14:paraId="5EDC05B7" w14:textId="2B866C5A" w:rsidR="000C137B" w:rsidRPr="000C137B" w:rsidRDefault="000C137B" w:rsidP="000C137B">
      <w:pPr>
        <w:rPr>
          <w:b/>
          <w:bCs/>
        </w:rPr>
      </w:pPr>
      <w:r w:rsidRPr="000C137B">
        <w:rPr>
          <w:b/>
          <w:bCs/>
        </w:rPr>
        <w:t>Problem Statement</w:t>
      </w:r>
      <w:r>
        <w:rPr>
          <w:b/>
          <w:bCs/>
        </w:rPr>
        <w:t>:</w:t>
      </w:r>
    </w:p>
    <w:p w14:paraId="1C8628D0" w14:textId="77777777" w:rsidR="000C137B" w:rsidRPr="000C137B" w:rsidRDefault="000C137B" w:rsidP="000C137B">
      <w:r w:rsidRPr="000C137B">
        <w:t>Syracuse residents frequently experience issues related to road quality, potholes, and street maintenance, yet it is not always clear how maintenance decisions are made or whether resources are distributed equitably across neighborhoods. City officials must prioritize limited budgets while addressing safety, accessibility, and long-term infrastructure health.</w:t>
      </w:r>
    </w:p>
    <w:p w14:paraId="422BF5ED" w14:textId="77777777" w:rsidR="000C137B" w:rsidRDefault="000C137B" w:rsidP="000C137B">
      <w:r w:rsidRPr="000C137B">
        <w:t>This project seeks to answer the question: How are street conditions and maintenance efforts distributed across Syracuse, and are there identifiable patterns or gaps that suggest areas for improvement?</w:t>
      </w:r>
      <w:r>
        <w:t xml:space="preserve"> </w:t>
      </w:r>
    </w:p>
    <w:p w14:paraId="79CC0396" w14:textId="2C89EBE8" w:rsidR="000C137B" w:rsidRPr="000C137B" w:rsidRDefault="000C137B" w:rsidP="000C137B">
      <w:r w:rsidRPr="000C137B">
        <w:t>Understanding these patterns matters because street infrastructure directly impacts public safety, economic activity, emergency response, and overall quality of life. A data-driven analysis can support more transparent decision-making and help ensure that infrastructure investments align with actual community needs.</w:t>
      </w:r>
    </w:p>
    <w:p w14:paraId="6DD69FE1" w14:textId="4220A58E" w:rsidR="000C137B" w:rsidRDefault="000C137B" w:rsidP="000C137B">
      <w:pPr>
        <w:rPr>
          <w:sz w:val="28"/>
          <w:szCs w:val="28"/>
        </w:rPr>
      </w:pPr>
    </w:p>
    <w:p w14:paraId="56B851BD" w14:textId="77777777" w:rsidR="000C137B" w:rsidRDefault="000C137B" w:rsidP="000C137B">
      <w:pPr>
        <w:rPr>
          <w:sz w:val="28"/>
          <w:szCs w:val="28"/>
        </w:rPr>
      </w:pPr>
    </w:p>
    <w:p w14:paraId="31B0F7B0" w14:textId="77777777" w:rsidR="000C137B" w:rsidRDefault="000C137B" w:rsidP="000C137B">
      <w:pPr>
        <w:rPr>
          <w:sz w:val="28"/>
          <w:szCs w:val="28"/>
        </w:rPr>
      </w:pPr>
    </w:p>
    <w:p w14:paraId="3B4D6913" w14:textId="77777777" w:rsidR="000C137B" w:rsidRDefault="000C137B" w:rsidP="000C137B">
      <w:pPr>
        <w:rPr>
          <w:sz w:val="28"/>
          <w:szCs w:val="28"/>
        </w:rPr>
      </w:pPr>
    </w:p>
    <w:p w14:paraId="3CF52E07" w14:textId="77777777" w:rsidR="000C137B" w:rsidRPr="000C137B" w:rsidRDefault="000C137B" w:rsidP="000C137B">
      <w:pPr>
        <w:rPr>
          <w:b/>
          <w:bCs/>
        </w:rPr>
      </w:pPr>
      <w:r w:rsidRPr="000C137B">
        <w:rPr>
          <w:b/>
          <w:bCs/>
        </w:rPr>
        <w:lastRenderedPageBreak/>
        <w:t>Data Sources</w:t>
      </w:r>
    </w:p>
    <w:p w14:paraId="24F38DC6" w14:textId="77777777" w:rsidR="000C137B" w:rsidRPr="000C137B" w:rsidRDefault="000C137B" w:rsidP="000C137B">
      <w:r w:rsidRPr="000C137B">
        <w:rPr>
          <w:b/>
          <w:bCs/>
        </w:rPr>
        <w:t>Primary Data (City of Syracuse Open Data Portal – data.syr.gov):</w:t>
      </w:r>
    </w:p>
    <w:p w14:paraId="2E92A67E" w14:textId="77777777" w:rsidR="000C137B" w:rsidRPr="000C137B" w:rsidRDefault="000C137B" w:rsidP="000C137B">
      <w:pPr>
        <w:numPr>
          <w:ilvl w:val="0"/>
          <w:numId w:val="1"/>
        </w:numPr>
      </w:pPr>
      <w:r w:rsidRPr="000C137B">
        <w:rPr>
          <w:b/>
          <w:bCs/>
        </w:rPr>
        <w:t>Street Condition / Pavement Rating Dataset</w:t>
      </w:r>
    </w:p>
    <w:p w14:paraId="4B0A0724" w14:textId="77777777" w:rsidR="000C137B" w:rsidRPr="000C137B" w:rsidRDefault="000C137B" w:rsidP="000C137B">
      <w:pPr>
        <w:numPr>
          <w:ilvl w:val="1"/>
          <w:numId w:val="1"/>
        </w:numPr>
      </w:pPr>
      <w:r w:rsidRPr="000C137B">
        <w:t>Includes condition scores or classifications for city streets</w:t>
      </w:r>
    </w:p>
    <w:p w14:paraId="5AC0C1F9" w14:textId="77777777" w:rsidR="000C137B" w:rsidRPr="000C137B" w:rsidRDefault="000C137B" w:rsidP="000C137B">
      <w:pPr>
        <w:numPr>
          <w:ilvl w:val="1"/>
          <w:numId w:val="1"/>
        </w:numPr>
      </w:pPr>
      <w:r w:rsidRPr="000C137B">
        <w:t>Generally well-structured but may have missing or outdated entries</w:t>
      </w:r>
    </w:p>
    <w:p w14:paraId="2FDE5BC1" w14:textId="77777777" w:rsidR="000C137B" w:rsidRPr="000C137B" w:rsidRDefault="000C137B" w:rsidP="000C137B">
      <w:pPr>
        <w:numPr>
          <w:ilvl w:val="0"/>
          <w:numId w:val="1"/>
        </w:numPr>
      </w:pPr>
      <w:r w:rsidRPr="000C137B">
        <w:rPr>
          <w:b/>
          <w:bCs/>
        </w:rPr>
        <w:t>Street Maintenance or Service Request Data</w:t>
      </w:r>
    </w:p>
    <w:p w14:paraId="0072BCFB" w14:textId="77777777" w:rsidR="000C137B" w:rsidRPr="000C137B" w:rsidRDefault="000C137B" w:rsidP="000C137B">
      <w:pPr>
        <w:numPr>
          <w:ilvl w:val="1"/>
          <w:numId w:val="1"/>
        </w:numPr>
      </w:pPr>
      <w:r w:rsidRPr="000C137B">
        <w:t>Captures reported issues such as potholes or repairs</w:t>
      </w:r>
    </w:p>
    <w:p w14:paraId="4CC88FB2" w14:textId="77777777" w:rsidR="000C137B" w:rsidRPr="000C137B" w:rsidRDefault="000C137B" w:rsidP="000C137B">
      <w:pPr>
        <w:numPr>
          <w:ilvl w:val="1"/>
          <w:numId w:val="1"/>
        </w:numPr>
      </w:pPr>
      <w:r w:rsidRPr="000C137B">
        <w:t>Update frequency varies; some records may lack resolution status</w:t>
      </w:r>
    </w:p>
    <w:p w14:paraId="453D8771" w14:textId="77777777" w:rsidR="000C137B" w:rsidRPr="000C137B" w:rsidRDefault="000C137B" w:rsidP="000C137B">
      <w:pPr>
        <w:numPr>
          <w:ilvl w:val="0"/>
          <w:numId w:val="1"/>
        </w:numPr>
      </w:pPr>
      <w:r w:rsidRPr="000C137B">
        <w:rPr>
          <w:b/>
          <w:bCs/>
        </w:rPr>
        <w:t>Street Centerline / Geographic Boundary Data</w:t>
      </w:r>
    </w:p>
    <w:p w14:paraId="6481CEF1" w14:textId="77777777" w:rsidR="000C137B" w:rsidRPr="000C137B" w:rsidRDefault="000C137B" w:rsidP="000C137B">
      <w:pPr>
        <w:numPr>
          <w:ilvl w:val="1"/>
          <w:numId w:val="1"/>
        </w:numPr>
      </w:pPr>
      <w:r w:rsidRPr="000C137B">
        <w:t>Used for mapping and spatial analysis</w:t>
      </w:r>
    </w:p>
    <w:p w14:paraId="62ECEC09" w14:textId="77777777" w:rsidR="000C137B" w:rsidRPr="000C137B" w:rsidRDefault="000C137B" w:rsidP="000C137B">
      <w:pPr>
        <w:numPr>
          <w:ilvl w:val="1"/>
          <w:numId w:val="1"/>
        </w:numPr>
      </w:pPr>
      <w:r w:rsidRPr="000C137B">
        <w:t>High completeness, suitable for GIS-based visualization</w:t>
      </w:r>
    </w:p>
    <w:p w14:paraId="3627F21B" w14:textId="77777777" w:rsidR="000C137B" w:rsidRPr="000C137B" w:rsidRDefault="000C137B" w:rsidP="000C137B">
      <w:r w:rsidRPr="000C137B">
        <w:rPr>
          <w:b/>
          <w:bCs/>
        </w:rPr>
        <w:t>Data Quality Notes &amp; Limitations:</w:t>
      </w:r>
    </w:p>
    <w:p w14:paraId="357FD1AC" w14:textId="77777777" w:rsidR="000C137B" w:rsidRPr="000C137B" w:rsidRDefault="000C137B" w:rsidP="000C137B">
      <w:pPr>
        <w:numPr>
          <w:ilvl w:val="0"/>
          <w:numId w:val="2"/>
        </w:numPr>
      </w:pPr>
      <w:r w:rsidRPr="000C137B">
        <w:t>Some datasets may not be updated frequently</w:t>
      </w:r>
    </w:p>
    <w:p w14:paraId="039B817D" w14:textId="77777777" w:rsidR="000C137B" w:rsidRPr="000C137B" w:rsidRDefault="000C137B" w:rsidP="000C137B">
      <w:pPr>
        <w:numPr>
          <w:ilvl w:val="0"/>
          <w:numId w:val="2"/>
        </w:numPr>
      </w:pPr>
      <w:r w:rsidRPr="000C137B">
        <w:t>Inconsistent reporting across neighborhoods</w:t>
      </w:r>
    </w:p>
    <w:p w14:paraId="7FC34F41" w14:textId="77777777" w:rsidR="000C137B" w:rsidRPr="000C137B" w:rsidRDefault="000C137B" w:rsidP="000C137B">
      <w:pPr>
        <w:numPr>
          <w:ilvl w:val="0"/>
          <w:numId w:val="2"/>
        </w:numPr>
      </w:pPr>
      <w:r w:rsidRPr="000C137B">
        <w:t>Potential missing timestamps or condition severity details</w:t>
      </w:r>
    </w:p>
    <w:p w14:paraId="02C46F52" w14:textId="77777777" w:rsidR="000C137B" w:rsidRPr="000C137B" w:rsidRDefault="000C137B" w:rsidP="000C137B">
      <w:r w:rsidRPr="000C137B">
        <w:rPr>
          <w:b/>
          <w:bCs/>
        </w:rPr>
        <w:t>Potential External Data (optional, later phase):</w:t>
      </w:r>
    </w:p>
    <w:p w14:paraId="44EF5642" w14:textId="77777777" w:rsidR="000C137B" w:rsidRPr="000C137B" w:rsidRDefault="000C137B" w:rsidP="000C137B">
      <w:pPr>
        <w:numPr>
          <w:ilvl w:val="0"/>
          <w:numId w:val="3"/>
        </w:numPr>
      </w:pPr>
      <w:r w:rsidRPr="000C137B">
        <w:t>Census or neighborhood demographic data (for equity analysis)</w:t>
      </w:r>
    </w:p>
    <w:p w14:paraId="2CCD0808" w14:textId="77777777" w:rsidR="000C137B" w:rsidRPr="000C137B" w:rsidRDefault="000C137B" w:rsidP="000C137B">
      <w:pPr>
        <w:numPr>
          <w:ilvl w:val="0"/>
          <w:numId w:val="3"/>
        </w:numPr>
      </w:pPr>
      <w:r w:rsidRPr="000C137B">
        <w:t>Weather data (to correlate conditions with seasonal effects)</w:t>
      </w:r>
    </w:p>
    <w:p w14:paraId="4EAA0752" w14:textId="77777777" w:rsidR="000C137B" w:rsidRDefault="000C137B" w:rsidP="000C137B">
      <w:pPr>
        <w:rPr>
          <w:sz w:val="28"/>
          <w:szCs w:val="28"/>
        </w:rPr>
      </w:pPr>
    </w:p>
    <w:p w14:paraId="0FB20F84" w14:textId="77777777" w:rsidR="000C137B" w:rsidRPr="000C137B" w:rsidRDefault="000C137B" w:rsidP="000C137B">
      <w:pPr>
        <w:rPr>
          <w:b/>
          <w:bCs/>
        </w:rPr>
      </w:pPr>
      <w:r w:rsidRPr="000C137B">
        <w:rPr>
          <w:b/>
          <w:bCs/>
        </w:rPr>
        <w:t>Technical Approach</w:t>
      </w:r>
    </w:p>
    <w:p w14:paraId="3D09E6A3" w14:textId="77777777" w:rsidR="000C137B" w:rsidRPr="000C137B" w:rsidRDefault="000C137B" w:rsidP="000C137B">
      <w:r w:rsidRPr="000C137B">
        <w:t xml:space="preserve">The analysis will begin with data cleaning and </w:t>
      </w:r>
      <w:proofErr w:type="gramStart"/>
      <w:r w:rsidRPr="000C137B">
        <w:t>exploratory</w:t>
      </w:r>
      <w:proofErr w:type="gramEnd"/>
      <w:r w:rsidRPr="000C137B">
        <w:t xml:space="preserve"> data analysis (EDA) using Python and SQL to assess data completeness, trends, and anomalies. Geographic analysis will be performed by joining street condition data with spatial datasets to visualize patterns across neighborhoods.</w:t>
      </w:r>
    </w:p>
    <w:p w14:paraId="3FE1D115" w14:textId="77777777" w:rsidR="000C137B" w:rsidRPr="000C137B" w:rsidRDefault="000C137B" w:rsidP="000C137B">
      <w:r w:rsidRPr="000C137B">
        <w:t>Large Language Models (LLMs) will be used to:</w:t>
      </w:r>
    </w:p>
    <w:p w14:paraId="551EF29C" w14:textId="77777777" w:rsidR="000C137B" w:rsidRPr="000C137B" w:rsidRDefault="000C137B" w:rsidP="000C137B">
      <w:pPr>
        <w:numPr>
          <w:ilvl w:val="0"/>
          <w:numId w:val="4"/>
        </w:numPr>
      </w:pPr>
      <w:r w:rsidRPr="000C137B">
        <w:t>Assist in summarizing trends and insights in plain language for non-technical audiences</w:t>
      </w:r>
    </w:p>
    <w:p w14:paraId="1F4E3EAA" w14:textId="77777777" w:rsidR="000C137B" w:rsidRPr="000C137B" w:rsidRDefault="000C137B" w:rsidP="000C137B">
      <w:pPr>
        <w:numPr>
          <w:ilvl w:val="0"/>
          <w:numId w:val="4"/>
        </w:numPr>
      </w:pPr>
      <w:r w:rsidRPr="000C137B">
        <w:lastRenderedPageBreak/>
        <w:t>Generate natural-language explanations of findings</w:t>
      </w:r>
    </w:p>
    <w:p w14:paraId="17C6BA21" w14:textId="77777777" w:rsidR="000C137B" w:rsidRPr="000C137B" w:rsidRDefault="000C137B" w:rsidP="000C137B">
      <w:pPr>
        <w:numPr>
          <w:ilvl w:val="0"/>
          <w:numId w:val="4"/>
        </w:numPr>
      </w:pPr>
      <w:r w:rsidRPr="000C137B">
        <w:t>Support question-driven exploration (e.g., “Which neighborhoods experience the most frequent maintenance requests?”)</w:t>
      </w:r>
    </w:p>
    <w:p w14:paraId="3DDF4A92" w14:textId="77777777" w:rsidR="000C137B" w:rsidRPr="000C137B" w:rsidRDefault="000C137B" w:rsidP="000C137B">
      <w:r w:rsidRPr="000C137B">
        <w:t>Validation strategies will include:</w:t>
      </w:r>
    </w:p>
    <w:p w14:paraId="3A3CA0ED" w14:textId="77777777" w:rsidR="000C137B" w:rsidRPr="000C137B" w:rsidRDefault="000C137B" w:rsidP="000C137B">
      <w:pPr>
        <w:numPr>
          <w:ilvl w:val="0"/>
          <w:numId w:val="5"/>
        </w:numPr>
      </w:pPr>
      <w:r w:rsidRPr="000C137B">
        <w:t>Cross-checking trends across multiple datasets (e.g., condition ratings vs. service requests)</w:t>
      </w:r>
    </w:p>
    <w:p w14:paraId="42F66E6D" w14:textId="77777777" w:rsidR="000C137B" w:rsidRPr="000C137B" w:rsidRDefault="000C137B" w:rsidP="000C137B">
      <w:pPr>
        <w:numPr>
          <w:ilvl w:val="0"/>
          <w:numId w:val="5"/>
        </w:numPr>
      </w:pPr>
      <w:r w:rsidRPr="000C137B">
        <w:t>Temporal validation to ensure trends persist over time</w:t>
      </w:r>
    </w:p>
    <w:p w14:paraId="02F72CA2" w14:textId="77777777" w:rsidR="000C137B" w:rsidRPr="000C137B" w:rsidRDefault="000C137B" w:rsidP="000C137B">
      <w:pPr>
        <w:numPr>
          <w:ilvl w:val="0"/>
          <w:numId w:val="5"/>
        </w:numPr>
      </w:pPr>
      <w:r w:rsidRPr="000C137B">
        <w:t>Manual spot checks of extreme values or outliers</w:t>
      </w:r>
    </w:p>
    <w:p w14:paraId="5F77FEF1" w14:textId="77777777" w:rsidR="000C137B" w:rsidRPr="000C137B" w:rsidRDefault="000C137B" w:rsidP="000C137B">
      <w:r w:rsidRPr="000C137B">
        <w:t>Techniques applied will build on prior tasks involving descriptive statistics, visualization, and LLM-assisted interpretation.</w:t>
      </w:r>
    </w:p>
    <w:p w14:paraId="6E9497E6" w14:textId="77777777" w:rsidR="000C137B" w:rsidRDefault="000C137B" w:rsidP="000C137B">
      <w:pPr>
        <w:rPr>
          <w:b/>
          <w:bCs/>
          <w:sz w:val="28"/>
          <w:szCs w:val="28"/>
        </w:rPr>
      </w:pPr>
    </w:p>
    <w:p w14:paraId="35013C31" w14:textId="77777777" w:rsidR="000C137B" w:rsidRDefault="000C137B" w:rsidP="000C137B">
      <w:pPr>
        <w:rPr>
          <w:b/>
          <w:bCs/>
          <w:sz w:val="28"/>
          <w:szCs w:val="28"/>
        </w:rPr>
      </w:pPr>
    </w:p>
    <w:p w14:paraId="0D6C8B5A" w14:textId="55944AAA" w:rsidR="000C137B" w:rsidRPr="000C137B" w:rsidRDefault="000C137B" w:rsidP="000C137B">
      <w:pPr>
        <w:rPr>
          <w:b/>
          <w:bCs/>
        </w:rPr>
      </w:pPr>
      <w:r w:rsidRPr="000C137B">
        <w:rPr>
          <w:b/>
          <w:bCs/>
        </w:rPr>
        <w:t>Deliverable Description</w:t>
      </w:r>
    </w:p>
    <w:p w14:paraId="182AA8CE" w14:textId="77777777" w:rsidR="000C137B" w:rsidRPr="000C137B" w:rsidRDefault="000C137B" w:rsidP="000C137B">
      <w:r w:rsidRPr="000C137B">
        <w:t xml:space="preserve">The final </w:t>
      </w:r>
      <w:proofErr w:type="gramStart"/>
      <w:r w:rsidRPr="000C137B">
        <w:t>deliverable</w:t>
      </w:r>
      <w:proofErr w:type="gramEnd"/>
      <w:r w:rsidRPr="000C137B">
        <w:t xml:space="preserve"> will be an </w:t>
      </w:r>
      <w:r w:rsidRPr="000C137B">
        <w:rPr>
          <w:b/>
          <w:bCs/>
        </w:rPr>
        <w:t>interactive dashboard and analytical report</w:t>
      </w:r>
      <w:r w:rsidRPr="000C137B">
        <w:t xml:space="preserve"> that includes:</w:t>
      </w:r>
    </w:p>
    <w:p w14:paraId="379AA7A6" w14:textId="77777777" w:rsidR="000C137B" w:rsidRPr="000C137B" w:rsidRDefault="000C137B" w:rsidP="000C137B">
      <w:pPr>
        <w:numPr>
          <w:ilvl w:val="0"/>
          <w:numId w:val="6"/>
        </w:numPr>
      </w:pPr>
      <w:r w:rsidRPr="000C137B">
        <w:t>Maps visualizing street conditions across Syracuse</w:t>
      </w:r>
    </w:p>
    <w:p w14:paraId="431E69B7" w14:textId="77777777" w:rsidR="000C137B" w:rsidRPr="000C137B" w:rsidRDefault="000C137B" w:rsidP="000C137B">
      <w:pPr>
        <w:numPr>
          <w:ilvl w:val="0"/>
          <w:numId w:val="6"/>
        </w:numPr>
      </w:pPr>
      <w:r w:rsidRPr="000C137B">
        <w:t>Charts showing trends in maintenance requests over time</w:t>
      </w:r>
    </w:p>
    <w:p w14:paraId="00CA663B" w14:textId="77777777" w:rsidR="000C137B" w:rsidRPr="000C137B" w:rsidRDefault="000C137B" w:rsidP="000C137B">
      <w:pPr>
        <w:numPr>
          <w:ilvl w:val="0"/>
          <w:numId w:val="6"/>
        </w:numPr>
      </w:pPr>
      <w:r w:rsidRPr="000C137B">
        <w:t>Neighborhood-level summaries of infrastructure health</w:t>
      </w:r>
    </w:p>
    <w:p w14:paraId="6FC08341" w14:textId="77777777" w:rsidR="000C137B" w:rsidRPr="000C137B" w:rsidRDefault="000C137B" w:rsidP="000C137B">
      <w:pPr>
        <w:numPr>
          <w:ilvl w:val="0"/>
          <w:numId w:val="6"/>
        </w:numPr>
      </w:pPr>
      <w:r w:rsidRPr="000C137B">
        <w:t>Plain-language insights generated with LLM assistance</w:t>
      </w:r>
    </w:p>
    <w:p w14:paraId="477839B1" w14:textId="77777777" w:rsidR="000C137B" w:rsidRPr="000C137B" w:rsidRDefault="000C137B" w:rsidP="000C137B">
      <w:r w:rsidRPr="000C137B">
        <w:t>The dashboard will be designed for both technical and non-technical users, allowing city stakeholders and residents to explore the data intuitively.</w:t>
      </w:r>
    </w:p>
    <w:p w14:paraId="3D4D502E" w14:textId="77777777" w:rsidR="000C137B" w:rsidRDefault="000C137B" w:rsidP="000C137B"/>
    <w:p w14:paraId="79DB2862" w14:textId="77777777" w:rsidR="000C137B" w:rsidRPr="000C137B" w:rsidRDefault="000C137B" w:rsidP="000C137B">
      <w:pPr>
        <w:rPr>
          <w:b/>
          <w:bCs/>
        </w:rPr>
      </w:pPr>
      <w:r w:rsidRPr="000C137B">
        <w:rPr>
          <w:b/>
          <w:bCs/>
        </w:rPr>
        <w:t>Success Criteria</w:t>
      </w:r>
    </w:p>
    <w:p w14:paraId="67A9291E" w14:textId="77777777" w:rsidR="000C137B" w:rsidRPr="000C137B" w:rsidRDefault="000C137B" w:rsidP="000C137B">
      <w:pPr>
        <w:numPr>
          <w:ilvl w:val="0"/>
          <w:numId w:val="7"/>
        </w:numPr>
      </w:pPr>
      <w:r w:rsidRPr="000C137B">
        <w:t xml:space="preserve">Clear identification of at least </w:t>
      </w:r>
      <w:r w:rsidRPr="000C137B">
        <w:rPr>
          <w:b/>
          <w:bCs/>
        </w:rPr>
        <w:t>3–5 meaningful patterns or insights</w:t>
      </w:r>
    </w:p>
    <w:p w14:paraId="5F9B44EE" w14:textId="77777777" w:rsidR="000C137B" w:rsidRPr="000C137B" w:rsidRDefault="000C137B" w:rsidP="000C137B">
      <w:pPr>
        <w:numPr>
          <w:ilvl w:val="0"/>
          <w:numId w:val="7"/>
        </w:numPr>
      </w:pPr>
      <w:r w:rsidRPr="000C137B">
        <w:t>Accurate and reproducible data processing pipeline</w:t>
      </w:r>
    </w:p>
    <w:p w14:paraId="62B040EA" w14:textId="77777777" w:rsidR="000C137B" w:rsidRPr="000C137B" w:rsidRDefault="000C137B" w:rsidP="000C137B">
      <w:pPr>
        <w:numPr>
          <w:ilvl w:val="0"/>
          <w:numId w:val="7"/>
        </w:numPr>
      </w:pPr>
      <w:r w:rsidRPr="000C137B">
        <w:t>Visualizations that are easy to interpret for non-technical audiences</w:t>
      </w:r>
    </w:p>
    <w:p w14:paraId="1EB744C6" w14:textId="77777777" w:rsidR="000C137B" w:rsidRPr="000C137B" w:rsidRDefault="000C137B" w:rsidP="000C137B">
      <w:pPr>
        <w:numPr>
          <w:ilvl w:val="0"/>
          <w:numId w:val="7"/>
        </w:numPr>
      </w:pPr>
      <w:r w:rsidRPr="000C137B">
        <w:t>Positive feedback on clarity and usefulness from a peer or instructor</w:t>
      </w:r>
    </w:p>
    <w:p w14:paraId="77D62BC1" w14:textId="77777777" w:rsidR="000C137B" w:rsidRPr="000C137B" w:rsidRDefault="000C137B" w:rsidP="000C137B">
      <w:pPr>
        <w:numPr>
          <w:ilvl w:val="0"/>
          <w:numId w:val="7"/>
        </w:numPr>
      </w:pPr>
      <w:r w:rsidRPr="000C137B">
        <w:t>Documentation that clearly explains methods, assumptions, and limitations</w:t>
      </w:r>
    </w:p>
    <w:p w14:paraId="153370A9" w14:textId="77777777" w:rsidR="000C137B" w:rsidRPr="000C137B" w:rsidRDefault="000C137B" w:rsidP="000C137B">
      <w:pPr>
        <w:rPr>
          <w:b/>
          <w:bCs/>
        </w:rPr>
      </w:pPr>
      <w:r w:rsidRPr="000C137B">
        <w:rPr>
          <w:b/>
          <w:bCs/>
        </w:rPr>
        <w:lastRenderedPageBreak/>
        <w:t>Timeline</w:t>
      </w:r>
    </w:p>
    <w:p w14:paraId="7175B55E" w14:textId="77777777" w:rsidR="000C137B" w:rsidRPr="000C137B" w:rsidRDefault="000C137B" w:rsidP="000C137B">
      <w:r w:rsidRPr="000C137B">
        <w:rPr>
          <w:b/>
          <w:bCs/>
        </w:rPr>
        <w:t>Week 1</w:t>
      </w:r>
    </w:p>
    <w:p w14:paraId="4BBBDD45" w14:textId="77777777" w:rsidR="000C137B" w:rsidRPr="000C137B" w:rsidRDefault="000C137B" w:rsidP="000C137B">
      <w:pPr>
        <w:numPr>
          <w:ilvl w:val="0"/>
          <w:numId w:val="8"/>
        </w:numPr>
      </w:pPr>
      <w:r w:rsidRPr="000C137B">
        <w:t>Review datasets on data.syr.gov</w:t>
      </w:r>
    </w:p>
    <w:p w14:paraId="01247F4E" w14:textId="77777777" w:rsidR="000C137B" w:rsidRPr="000C137B" w:rsidRDefault="000C137B" w:rsidP="000C137B">
      <w:pPr>
        <w:numPr>
          <w:ilvl w:val="0"/>
          <w:numId w:val="8"/>
        </w:numPr>
      </w:pPr>
      <w:r w:rsidRPr="000C137B">
        <w:t>Assess data quality, freshness, and completeness</w:t>
      </w:r>
    </w:p>
    <w:p w14:paraId="703481A4" w14:textId="77777777" w:rsidR="000C137B" w:rsidRPr="000C137B" w:rsidRDefault="000C137B" w:rsidP="000C137B">
      <w:pPr>
        <w:numPr>
          <w:ilvl w:val="0"/>
          <w:numId w:val="8"/>
        </w:numPr>
      </w:pPr>
      <w:r w:rsidRPr="000C137B">
        <w:t>Finalize dataset selection</w:t>
      </w:r>
    </w:p>
    <w:p w14:paraId="295E5429" w14:textId="77777777" w:rsidR="000C137B" w:rsidRPr="000C137B" w:rsidRDefault="000C137B" w:rsidP="000C137B">
      <w:pPr>
        <w:numPr>
          <w:ilvl w:val="0"/>
          <w:numId w:val="8"/>
        </w:numPr>
      </w:pPr>
      <w:r w:rsidRPr="000C137B">
        <w:t>Complete proposal document</w:t>
      </w:r>
    </w:p>
    <w:p w14:paraId="22CF7759" w14:textId="77777777" w:rsidR="000C137B" w:rsidRPr="000C137B" w:rsidRDefault="000C137B" w:rsidP="000C137B">
      <w:r w:rsidRPr="000C137B">
        <w:rPr>
          <w:b/>
          <w:bCs/>
        </w:rPr>
        <w:t>Week 2</w:t>
      </w:r>
    </w:p>
    <w:p w14:paraId="0C224BA1" w14:textId="77777777" w:rsidR="000C137B" w:rsidRPr="000C137B" w:rsidRDefault="000C137B" w:rsidP="000C137B">
      <w:pPr>
        <w:numPr>
          <w:ilvl w:val="0"/>
          <w:numId w:val="9"/>
        </w:numPr>
      </w:pPr>
      <w:r w:rsidRPr="000C137B">
        <w:t xml:space="preserve">Perform </w:t>
      </w:r>
      <w:proofErr w:type="gramStart"/>
      <w:r w:rsidRPr="000C137B">
        <w:t>exploratory</w:t>
      </w:r>
      <w:proofErr w:type="gramEnd"/>
      <w:r w:rsidRPr="000C137B">
        <w:t xml:space="preserve"> data analysis (EDA)</w:t>
      </w:r>
    </w:p>
    <w:p w14:paraId="1ABC1F1B" w14:textId="77777777" w:rsidR="000C137B" w:rsidRPr="000C137B" w:rsidRDefault="000C137B" w:rsidP="000C137B">
      <w:pPr>
        <w:numPr>
          <w:ilvl w:val="0"/>
          <w:numId w:val="9"/>
        </w:numPr>
      </w:pPr>
      <w:r w:rsidRPr="000C137B">
        <w:t>Begin basic visualizations</w:t>
      </w:r>
    </w:p>
    <w:p w14:paraId="3E020A74" w14:textId="77777777" w:rsidR="000C137B" w:rsidRPr="000C137B" w:rsidRDefault="000C137B" w:rsidP="000C137B">
      <w:pPr>
        <w:numPr>
          <w:ilvl w:val="0"/>
          <w:numId w:val="9"/>
        </w:numPr>
      </w:pPr>
      <w:r w:rsidRPr="000C137B">
        <w:t>Identify key questions for deeper analysis</w:t>
      </w:r>
    </w:p>
    <w:p w14:paraId="6F57CE18" w14:textId="77777777" w:rsidR="000C137B" w:rsidRPr="000C137B" w:rsidRDefault="000C137B" w:rsidP="000C137B">
      <w:pPr>
        <w:numPr>
          <w:ilvl w:val="0"/>
          <w:numId w:val="9"/>
        </w:numPr>
      </w:pPr>
      <w:r w:rsidRPr="000C137B">
        <w:t>Refine project scope if needed</w:t>
      </w:r>
    </w:p>
    <w:p w14:paraId="0331688F" w14:textId="77777777" w:rsidR="000C137B" w:rsidRDefault="000C137B" w:rsidP="000C137B"/>
    <w:p w14:paraId="168924A9" w14:textId="77777777" w:rsidR="000C137B" w:rsidRPr="000C137B" w:rsidRDefault="000C137B" w:rsidP="000C137B">
      <w:pPr>
        <w:rPr>
          <w:b/>
          <w:bCs/>
        </w:rPr>
      </w:pPr>
      <w:r w:rsidRPr="000C137B">
        <w:rPr>
          <w:b/>
          <w:bCs/>
        </w:rPr>
        <w:t>Risks and Mitigations</w:t>
      </w:r>
    </w:p>
    <w:p w14:paraId="26502A88" w14:textId="77777777" w:rsidR="000C137B" w:rsidRPr="000C137B" w:rsidRDefault="000C137B" w:rsidP="000C137B">
      <w:pPr>
        <w:numPr>
          <w:ilvl w:val="0"/>
          <w:numId w:val="10"/>
        </w:numPr>
      </w:pPr>
      <w:r w:rsidRPr="000C137B">
        <w:rPr>
          <w:b/>
          <w:bCs/>
        </w:rPr>
        <w:t>Risk:</w:t>
      </w:r>
      <w:r w:rsidRPr="000C137B">
        <w:t xml:space="preserve"> Incomplete or outdated data</w:t>
      </w:r>
      <w:r w:rsidRPr="000C137B">
        <w:br/>
      </w:r>
      <w:r w:rsidRPr="000C137B">
        <w:rPr>
          <w:b/>
          <w:bCs/>
        </w:rPr>
        <w:t>Mitigation:</w:t>
      </w:r>
      <w:r w:rsidRPr="000C137B">
        <w:t xml:space="preserve"> Use multiple datasets or focus analysis on time periods with reliable data</w:t>
      </w:r>
    </w:p>
    <w:p w14:paraId="6C7C73A7" w14:textId="77777777" w:rsidR="000C137B" w:rsidRPr="000C137B" w:rsidRDefault="000C137B" w:rsidP="000C137B">
      <w:pPr>
        <w:numPr>
          <w:ilvl w:val="0"/>
          <w:numId w:val="10"/>
        </w:numPr>
      </w:pPr>
      <w:r w:rsidRPr="000C137B">
        <w:rPr>
          <w:b/>
          <w:bCs/>
        </w:rPr>
        <w:t>Risk:</w:t>
      </w:r>
      <w:r w:rsidRPr="000C137B">
        <w:t xml:space="preserve"> Ambiguous or inconsistent street condition metrics</w:t>
      </w:r>
      <w:r w:rsidRPr="000C137B">
        <w:br/>
      </w:r>
      <w:r w:rsidRPr="000C137B">
        <w:rPr>
          <w:b/>
          <w:bCs/>
        </w:rPr>
        <w:t>Mitigation:</w:t>
      </w:r>
      <w:r w:rsidRPr="000C137B">
        <w:t xml:space="preserve"> Normalize categories and clearly document assumptions</w:t>
      </w:r>
    </w:p>
    <w:p w14:paraId="7D6DBC1C" w14:textId="77777777" w:rsidR="000C137B" w:rsidRPr="000C137B" w:rsidRDefault="000C137B" w:rsidP="000C137B">
      <w:pPr>
        <w:numPr>
          <w:ilvl w:val="0"/>
          <w:numId w:val="10"/>
        </w:numPr>
      </w:pPr>
      <w:r w:rsidRPr="000C137B">
        <w:rPr>
          <w:b/>
          <w:bCs/>
        </w:rPr>
        <w:t>Risk:</w:t>
      </w:r>
      <w:r w:rsidRPr="000C137B">
        <w:t xml:space="preserve"> Scope creep</w:t>
      </w:r>
      <w:r w:rsidRPr="000C137B">
        <w:br/>
      </w:r>
      <w:r w:rsidRPr="000C137B">
        <w:rPr>
          <w:b/>
          <w:bCs/>
        </w:rPr>
        <w:t>Mitigation:</w:t>
      </w:r>
      <w:r w:rsidRPr="000C137B">
        <w:t xml:space="preserve"> Strictly focus on street conditions for Phase 1; defer housing data to later phases</w:t>
      </w:r>
    </w:p>
    <w:p w14:paraId="75D6747B" w14:textId="77777777" w:rsidR="000C137B" w:rsidRPr="000C137B" w:rsidRDefault="000C137B" w:rsidP="000C137B">
      <w:pPr>
        <w:numPr>
          <w:ilvl w:val="0"/>
          <w:numId w:val="10"/>
        </w:numPr>
      </w:pPr>
      <w:r w:rsidRPr="000C137B">
        <w:rPr>
          <w:b/>
          <w:bCs/>
        </w:rPr>
        <w:t>Risk:</w:t>
      </w:r>
      <w:r w:rsidRPr="000C137B">
        <w:t xml:space="preserve"> Over-reliance on LLM-generated insights</w:t>
      </w:r>
      <w:r w:rsidRPr="000C137B">
        <w:br/>
      </w:r>
      <w:r w:rsidRPr="000C137B">
        <w:rPr>
          <w:b/>
          <w:bCs/>
        </w:rPr>
        <w:t>Mitigation:</w:t>
      </w:r>
      <w:r w:rsidRPr="000C137B">
        <w:t xml:space="preserve"> Ensure all LLM outputs are grounded in verified quantitative results</w:t>
      </w:r>
    </w:p>
    <w:p w14:paraId="7A914901" w14:textId="77777777" w:rsidR="000C137B" w:rsidRPr="000C137B" w:rsidRDefault="000C137B" w:rsidP="000C137B"/>
    <w:sectPr w:rsidR="000C137B" w:rsidRPr="000C13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3679A"/>
    <w:multiLevelType w:val="multilevel"/>
    <w:tmpl w:val="738A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0E0142"/>
    <w:multiLevelType w:val="multilevel"/>
    <w:tmpl w:val="CFA6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1C39AE"/>
    <w:multiLevelType w:val="multilevel"/>
    <w:tmpl w:val="14B24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A857E3"/>
    <w:multiLevelType w:val="multilevel"/>
    <w:tmpl w:val="CED6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592E4A"/>
    <w:multiLevelType w:val="multilevel"/>
    <w:tmpl w:val="FD3A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F94D2F"/>
    <w:multiLevelType w:val="multilevel"/>
    <w:tmpl w:val="7BFC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612A0"/>
    <w:multiLevelType w:val="multilevel"/>
    <w:tmpl w:val="7912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05271E"/>
    <w:multiLevelType w:val="multilevel"/>
    <w:tmpl w:val="C058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385943"/>
    <w:multiLevelType w:val="multilevel"/>
    <w:tmpl w:val="62C4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395C72"/>
    <w:multiLevelType w:val="multilevel"/>
    <w:tmpl w:val="7BD4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770151">
    <w:abstractNumId w:val="2"/>
  </w:num>
  <w:num w:numId="2" w16cid:durableId="1649364185">
    <w:abstractNumId w:val="8"/>
  </w:num>
  <w:num w:numId="3" w16cid:durableId="915628563">
    <w:abstractNumId w:val="7"/>
  </w:num>
  <w:num w:numId="4" w16cid:durableId="1676809099">
    <w:abstractNumId w:val="6"/>
  </w:num>
  <w:num w:numId="5" w16cid:durableId="1327707714">
    <w:abstractNumId w:val="9"/>
  </w:num>
  <w:num w:numId="6" w16cid:durableId="1201433090">
    <w:abstractNumId w:val="4"/>
  </w:num>
  <w:num w:numId="7" w16cid:durableId="1212885629">
    <w:abstractNumId w:val="5"/>
  </w:num>
  <w:num w:numId="8" w16cid:durableId="1643383621">
    <w:abstractNumId w:val="3"/>
  </w:num>
  <w:num w:numId="9" w16cid:durableId="1757169419">
    <w:abstractNumId w:val="0"/>
  </w:num>
  <w:num w:numId="10" w16cid:durableId="6055007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37B"/>
    <w:rsid w:val="00056007"/>
    <w:rsid w:val="000C137B"/>
    <w:rsid w:val="00214EA6"/>
    <w:rsid w:val="00597234"/>
    <w:rsid w:val="00AE6DAA"/>
    <w:rsid w:val="00B42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310CD"/>
  <w15:chartTrackingRefBased/>
  <w15:docId w15:val="{E836048E-1E9C-4ABD-AE85-9D08256E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3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3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3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3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3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3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3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3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37B"/>
    <w:rPr>
      <w:rFonts w:eastAsiaTheme="majorEastAsia" w:cstheme="majorBidi"/>
      <w:color w:val="272727" w:themeColor="text1" w:themeTint="D8"/>
    </w:rPr>
  </w:style>
  <w:style w:type="paragraph" w:styleId="Title">
    <w:name w:val="Title"/>
    <w:basedOn w:val="Normal"/>
    <w:next w:val="Normal"/>
    <w:link w:val="TitleChar"/>
    <w:uiPriority w:val="10"/>
    <w:qFormat/>
    <w:rsid w:val="000C1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37B"/>
    <w:pPr>
      <w:spacing w:before="160"/>
      <w:jc w:val="center"/>
    </w:pPr>
    <w:rPr>
      <w:i/>
      <w:iCs/>
      <w:color w:val="404040" w:themeColor="text1" w:themeTint="BF"/>
    </w:rPr>
  </w:style>
  <w:style w:type="character" w:customStyle="1" w:styleId="QuoteChar">
    <w:name w:val="Quote Char"/>
    <w:basedOn w:val="DefaultParagraphFont"/>
    <w:link w:val="Quote"/>
    <w:uiPriority w:val="29"/>
    <w:rsid w:val="000C137B"/>
    <w:rPr>
      <w:i/>
      <w:iCs/>
      <w:color w:val="404040" w:themeColor="text1" w:themeTint="BF"/>
    </w:rPr>
  </w:style>
  <w:style w:type="paragraph" w:styleId="ListParagraph">
    <w:name w:val="List Paragraph"/>
    <w:basedOn w:val="Normal"/>
    <w:uiPriority w:val="34"/>
    <w:qFormat/>
    <w:rsid w:val="000C137B"/>
    <w:pPr>
      <w:ind w:left="720"/>
      <w:contextualSpacing/>
    </w:pPr>
  </w:style>
  <w:style w:type="character" w:styleId="IntenseEmphasis">
    <w:name w:val="Intense Emphasis"/>
    <w:basedOn w:val="DefaultParagraphFont"/>
    <w:uiPriority w:val="21"/>
    <w:qFormat/>
    <w:rsid w:val="000C137B"/>
    <w:rPr>
      <w:i/>
      <w:iCs/>
      <w:color w:val="0F4761" w:themeColor="accent1" w:themeShade="BF"/>
    </w:rPr>
  </w:style>
  <w:style w:type="paragraph" w:styleId="IntenseQuote">
    <w:name w:val="Intense Quote"/>
    <w:basedOn w:val="Normal"/>
    <w:next w:val="Normal"/>
    <w:link w:val="IntenseQuoteChar"/>
    <w:uiPriority w:val="30"/>
    <w:qFormat/>
    <w:rsid w:val="000C1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37B"/>
    <w:rPr>
      <w:i/>
      <w:iCs/>
      <w:color w:val="0F4761" w:themeColor="accent1" w:themeShade="BF"/>
    </w:rPr>
  </w:style>
  <w:style w:type="character" w:styleId="IntenseReference">
    <w:name w:val="Intense Reference"/>
    <w:basedOn w:val="DefaultParagraphFont"/>
    <w:uiPriority w:val="32"/>
    <w:qFormat/>
    <w:rsid w:val="000C13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585</Words>
  <Characters>4606</Characters>
  <Application>Microsoft Office Word</Application>
  <DocSecurity>0</DocSecurity>
  <Lines>219</Lines>
  <Paragraphs>81</Paragraphs>
  <ScaleCrop>false</ScaleCrop>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Shinde</dc:creator>
  <cp:keywords/>
  <dc:description/>
  <cp:lastModifiedBy>Abhishek Shinde</cp:lastModifiedBy>
  <cp:revision>1</cp:revision>
  <dcterms:created xsi:type="dcterms:W3CDTF">2025-12-14T21:19:00Z</dcterms:created>
  <dcterms:modified xsi:type="dcterms:W3CDTF">2025-12-14T21:24:00Z</dcterms:modified>
</cp:coreProperties>
</file>