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d025iwjrem0" w:id="0"/>
      <w:bookmarkEnd w:id="0"/>
      <w:r w:rsidDel="00000000" w:rsidR="00000000" w:rsidRPr="00000000">
        <w:rPr>
          <w:rtl w:val="0"/>
        </w:rPr>
        <w:t xml:space="preserve">Module 7: Spiritual Nutrition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e0iqittn0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e37ej58u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6q9erg6ji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gitqcy167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Food Frequency and Vibration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rgpafoye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Delving into Masaru Emoto's Influence on Energy and Vibration</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i1eqrrel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Nurturing Happier, Healthier Water</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mi6xk34z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In the Food Supply: An Energetic Perspective on Nutrition</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gak7qz2g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Cultivating Positive Energy: The Power of Growing Your Own Food</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feripvk8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Cultivating Positive Energy in Your Food</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iwgne3li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in Our Kitchens and Setting Up a Sacred Cooking Space</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yodv6412o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Curate and Maintain Positive Energy Within a Cooking Space</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kfjvxtbh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Rituals and Cooking with Love and Intention</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2nhf6fbi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Integrate Rituals and Intentionality in Cooking?</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3l7z2rho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the Kitchen Before Cooking</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hf2j0xpgn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Prayer and Intention: Gratitude, the Foundation of Nourishment</w:t>
              <w:tab/>
              <w:t xml:space="preserve">13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fu7342lu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Worldly Echoes of Gratitude: Acknowledging Sacred Traditions Globally</w:t>
              <w:tab/>
              <w:t xml:space="preserve">14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chijjquk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and Bonding Over Meals: The Power of shared Nourishment</w:t>
              <w:tab/>
              <w:t xml:space="preserve">15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9oyb7jzv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Implementation: Breaking Down Walls to Embed Nourishing Rituals</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m99axvnvx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Food Waste for Positive Energy Flow</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yw3ilgh7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td5aikqr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21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4lp9cao0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Testing Emoto's Water Experiment</w:t>
              <w:tab/>
              <w:t xml:space="preserve">21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koxodyl3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Creating a Personalized Mealtime Prayer</w:t>
              <w:tab/>
              <w:t xml:space="preserve">21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nixc3s4po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Transforming Food Scraps into New Meals</w:t>
              <w:tab/>
              <w:t xml:space="preserve">22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hpegn42lr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Mindful Consumption</w:t>
              <w:tab/>
              <w:t xml:space="preserve">23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m4zp6fr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Mindfulness Meditation</w:t>
              <w:tab/>
              <w:t xml:space="preserve">24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72qjn122ou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 Infused Mindfulness Meditation</w:t>
              <w:tab/>
              <w:t xml:space="preserve">25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zxj29ddr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 Eating and Food Relationships</w:t>
              <w:tab/>
              <w:t xml:space="preserve">26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sawrc2j6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Your Body</w:t>
              <w:tab/>
              <w:t xml:space="preserve">27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b9d9kj4jr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with Intention and Attention</w:t>
              <w:tab/>
              <w:t xml:space="preserve">28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z46hdsl7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the Challenges to Mindfulness:</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14t9rbx6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Decoding Dysregulated Nervous System: A Barrier to Mindfulness</w:t>
              <w:tab/>
              <w:t xml:space="preserve">29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f2e888zs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Restoring Balance - Techniques to Regulate the Nervous System</w:t>
              <w:tab/>
              <w:t xml:space="preserve">30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pmwojban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and its Influence on Mindfulness: Understanding Gabor Mate's Perspective</w:t>
              <w:tab/>
              <w:t xml:space="preserve">31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xzxgf7npg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Trauma-Informed Mindfulness: Healing Through Understanding and Resilience</w:t>
              <w:tab/>
              <w:t xml:space="preserve">32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u15b9yrq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Destructive Role of Diet Culture</w:t>
              <w:tab/>
              <w:t xml:space="preserve">33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gabneqp2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Diet Culture</w:t>
              <w:tab/>
              <w:t xml:space="preserve">33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xtrhd6pw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Dismantling Diet Culture: A Journey to Self-Rediscovery</w:t>
              <w:tab/>
              <w:t xml:space="preserve">34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ndfe9zeg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34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h9vrkugj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36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3xzw8h30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Mindfulness Meditation for Holistic Nutrition</w:t>
              <w:tab/>
              <w:t xml:space="preserve">36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go8migp97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Dismantling Diet Culture</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7e0iqittn0iz" w:id="1"/>
      <w:bookmarkEnd w:id="1"/>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t xml:space="preserve">Spiritual nutrition is about understanding and incorporating the metaphysical aspects of nutrition that can often have very physical consequences.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wvo1wj2w3nu6" w:id="2"/>
      <w:bookmarkEnd w:id="2"/>
      <w:r w:rsidDel="00000000" w:rsidR="00000000" w:rsidRPr="00000000">
        <w:rPr>
          <w:rtl w:val="0"/>
        </w:rPr>
        <w:t xml:space="preserve">Module Introduction</w:t>
      </w:r>
    </w:p>
    <w:p w:rsidR="00000000" w:rsidDel="00000000" w:rsidP="00000000" w:rsidRDefault="00000000" w:rsidRPr="00000000" w14:paraId="00000035">
      <w:pPr>
        <w:rPr/>
      </w:pPr>
      <w:r w:rsidDel="00000000" w:rsidR="00000000" w:rsidRPr="00000000">
        <w:rPr>
          <w:rtl w:val="0"/>
        </w:rPr>
        <w:t xml:space="preserve">Welcome to the Module: Spiritual Nutrition in our in-depth course in Holistic Nutrition. We are about to embark on a fascinating exploration of the intersection between nutrition, spirituality, and well-being. This module emphasizes the elemental role that our food and the emotions, thoughts, and intentions we bring to it play in our overall health. We will unravel the profound implications of our consciousness and resonance with the universe on our physical vitality and emotional balance.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this module, you are about to venture beyond conventional understanding of nutrition and food, delving into the spiritual dimensions and unseen energy that pervade our meals. Here, we explore holistic nutrition's vibrational nature, encapsulating how our emotions and thoughts broadcasting to the universe can influence our food's physical and energetic qualities.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begin our journey by understanding the impact of energy and frequency in our universe, with particular reference to food and nutrition. We delve into the science of positive thoughts affecting the quality of our meals, learning how food preparation can serve as a spiritual practice that connects us with the nourishing properties of our meals.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Next, we explore how to create the optimum energetic environment in the kitchen, from decluttering and organizing our cooking spaces to infusing purposeful intentions into our meals. You'll learn about the practicalities and significance of conscious and mindful eating, and understand how it forms an integral part of your nutritional wellness.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Finally, we delve into an illuminating segment about understanding and healing trauma in relation to food. We navigate the negative influences of diet culture on our relationship with food, fostering an appreciation for holistic nutrition that reaches beyond physical nutrition and into emotional and spiritual health.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bde37ej58ufe" w:id="3"/>
      <w:bookmarkEnd w:id="3"/>
      <w:r w:rsidDel="00000000" w:rsidR="00000000" w:rsidRPr="00000000">
        <w:rPr>
          <w:rtl w:val="0"/>
        </w:rPr>
        <w:t xml:space="preserve">Objectives</w:t>
      </w:r>
    </w:p>
    <w:p w:rsidR="00000000" w:rsidDel="00000000" w:rsidP="00000000" w:rsidRDefault="00000000" w:rsidRPr="00000000" w14:paraId="00000040">
      <w:pPr>
        <w:rPr/>
      </w:pPr>
      <w:r w:rsidDel="00000000" w:rsidR="00000000" w:rsidRPr="00000000">
        <w:rPr>
          <w:rtl w:val="0"/>
        </w:rPr>
        <w:t xml:space="preserve">By the end of this module, students should aim to: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Comprehend Energy and Nutrition: Understand the vibrational nature of food, how to infuse positive energy into meals and the importance of respectful consumption, including reducing food waste.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Design Spiritual Cooking Spaces: Recognize how to create and retain positive energy in your kitchen and use this understanding to incorporate intentional cooking practices and rituals.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Foster Mindful Consumption: Gain a clear insight into the principles of mindfulness meditation, mindful eating, and the invaluable importance that intentional, focused consumption plays in overall well-being.</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Overcome Barriers to Mindful Nutrition: Understand the challenges that trauma and stress create in achieving mindfulness and learn ways to navigate these issues while exploring the effects of diet culture on overall health and well-being.</w:t>
      </w:r>
    </w:p>
    <w:p w:rsidR="00000000" w:rsidDel="00000000" w:rsidP="00000000" w:rsidRDefault="00000000" w:rsidRPr="00000000" w14:paraId="00000046">
      <w:pPr>
        <w:pStyle w:val="Heading1"/>
        <w:rPr/>
      </w:pPr>
      <w:bookmarkStart w:colFirst="0" w:colLast="0" w:name="_ggitqcy167ni" w:id="4"/>
      <w:bookmarkEnd w:id="4"/>
      <w:r w:rsidDel="00000000" w:rsidR="00000000" w:rsidRPr="00000000">
        <w:rPr>
          <w:rtl w:val="0"/>
        </w:rPr>
        <w:t xml:space="preserve">Food Frequency and Vibration</w:t>
      </w:r>
    </w:p>
    <w:p w:rsidR="00000000" w:rsidDel="00000000" w:rsidP="00000000" w:rsidRDefault="00000000" w:rsidRPr="00000000" w14:paraId="00000047">
      <w:pPr>
        <w:rPr/>
      </w:pPr>
      <w:r w:rsidDel="00000000" w:rsidR="00000000" w:rsidRPr="00000000">
        <w:rPr>
          <w:rtl w:val="0"/>
        </w:rPr>
        <w:t xml:space="preserve">Throughout history, the philosophers, spiritual leaders, and deep thinkers have pondered the secrets of our universe, culminating in the conclusions encapsulated by various mantras like Nikola Tesla poeticizing, "If you want to find the secrets of the universe, think in terms of energy, frequency, and vibration." These seemingly simple words, however, encapsulate a profound truth about our reality, a reality that extends beyond our physical existence into the realms of the purely vibrational.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we delve deeper into the foundation of our existence, we must first acknowledge the fact that our bodies, though seemingly physical, are, in essence, a whirlwind of energy. We can see ourselves not only as physical beings in a physical world but vibrational beings in a vibrational universe. The idea that we are both transmitters and receivers of energy aligns with the teachings of ancient Eastern philosophies and resonates with the current understanding of quantum physics.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Our existence within this vibrational universe isn't a passive one. Every moment, we are broadcasting signals, reflections of our inner states and energies. These signals are like invisible threads that weave through the tapestry of the universe, attracting vibrational matches and repelling that which is incompatible. It's like a constant conversation with the universe, silently negotiating the alignment of our external reality with our inner vibrations. Hence, if our energetic self radiates wealth and abundance, our physical reality will echo these sentiments back at us. Conversely, if we harbor anger and frustration, our external reality will reflect this negativity as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Our understanding of our own vibrational nature holds a significant implication. It signifies that if we wish to experience something different in our life, we must alter the signals we're putting out. After all, the universe can only respond to the frequencies we're transmitting. This cognitive evolution aligns with the ancient wisdom traditions and the latest scientific understanding, ultimately leaving us empowered and re-enlightened about our intrinsic capabilities.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When Albert Einstein said, "Everything is energy and that's all there is to it," he was articulating a fundamental law of our existence. We live in an energetic universe where even our most solid-seeming structures, like a desk, break down into energy particles when examined at the quantum level. Our thoughts and emotions similarly also produce vibrations that are conducive to the law of attraction.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Now, let's dive a bit deeper to connect this understanding with the sphere of holistic nutrition. Our bodies, at their most fundamental level, are swarms of atoms vibrating at specific frequencies. This ties to an equally significant law - the Law of Resonance, a principle that states that if two systems are oscillating at the same frequency, they fall into synchrony. The 'systems' here can be anything from tuning forks to human beings. Our thoughts, like tuning forks, resonate with similar frequencies in our universe, attracting towards us experiences and realities that align with the vibration of those thoughts.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evidence for this is expansive, from studies on the power of visualization in athlete performance to research into the resonance of fear and anxiety. For example, visualization exercises where athletes improved their game performance just by consistently imagining doing better in it. Here, the mind becomes a powerful tool to transmit our vibrational reality and desire to the physical plane.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Considering that, if our thoughts set up a resonance and attract vibrations of a similar kind, you might then ask, "How do we use this in our everyday lives, and potentially in the realm of holistic nutrition?" The answer lies in conscious control of our thoughts and emotions.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Holistic nutrition moves beyond merely consuming food to considering the nutritional aspect of what we eat. The vibrational energy of our food directly correlates with our own vibrational energy. It's not just about the nutritional value or the calories of the food but the vibrational quality of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However, it is also essential to understand that raising our vibrations needs a conscious shift on multiple levels. It isn't merely about having positive thoughts or maintaining an upbeat attitude. We need to ensure our emotions align with our thoughts, our feelings viscerally mirroring what we're thinking.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above all, we need to deeply trust and believe in the process. Holistic nutrition, or any other kind of energetic work, requires a profound trust in the universe and the process. This trust leads us to change our vibrational state to align with the health, wellbeing, and abundance we desire.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Manifesting the vibrational change is about establishing clear intentions and keeping emotions in alignment with these intentions. Imagining our positive future already manifested in our present and generating the feelings associated with that positive reality will help raise our vibrations. Practice visualizations or meditations that help in getting you into that higher vibrational state.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manifest these changes in the context of holistic nutrition, we need to bring similar awareness and intentionality to our food choices. When we pick foods that are organically grown, harvested with respect, and cooked with love, we are consuming not just their nutritional content but also their high, positive energy. The positive energy then replenishes our own, aligning us with better health and well-being.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we start resonating with high frequencies, we can harness the law of attraction in realizing our ideal life. By continually transmitting the vibrations of our desired reality, our experiences begin to reflect these desires. Through conscious thought, visualization, and alignment of emotions, we can raise our vibrations and in-turn increase our ability to attract the life we desire, including a state of optimal health and well-being.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might take some time to fully grasp this reality and see the changes manifest, as anything worthwhile often requires patience and devotion. Just like nurturing a tree with suitable soil, sunlight, water and then letting it grow at its own pace, aligning your vibrations also requires your care and patience. One must also be receptive and open for the universe to present what is being manifested.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essence, the laws of energy, frequency, and vibration influence every aspect of our existence and play a vital role in our physical and mental health, and overall well-being. By recognizing and understanding these laws, we can direct our lives towards positivity and abundance. This understanding and implementation of these laws are keys to creating the healthy, fulfilling, abundant life we all strive for.</w:t>
      </w:r>
    </w:p>
    <w:p w:rsidR="00000000" w:rsidDel="00000000" w:rsidP="00000000" w:rsidRDefault="00000000" w:rsidRPr="00000000" w14:paraId="00000066">
      <w:pPr>
        <w:pStyle w:val="Heading2"/>
        <w:rPr/>
      </w:pPr>
      <w:bookmarkStart w:colFirst="0" w:colLast="0" w:name="_nurgpafoyerx" w:id="5"/>
      <w:bookmarkEnd w:id="5"/>
      <w:r w:rsidDel="00000000" w:rsidR="00000000" w:rsidRPr="00000000">
        <w:rPr>
          <w:rtl w:val="0"/>
        </w:rPr>
        <w:t xml:space="preserve">Delving into Masaru Emoto's Influence on Energy and Vibration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Renowned for his unique and pioneering work, Masaru Emoto captivated the world with a groundbreaking perspective that transcends the usual comprehension of science, spirituality, and the mystery of existence. His remarkable research revolves around the consciousness and vibrational effects on the molecular structure of water. To truly appreciate the undeniable connection between his work and spiritual nutrition, we must understand not just the outcome of his experiments, but also the thought process and methodology that led to his conclusions.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Masaru Emoto's premise originated from the idea that water is a blueprint for our reality, and different words, emotions, and sounds fundamentally affect its molecular structure. His methods, though simple, conveyed a profound message. Emoto would fill containers with distilled water and expose them to different influences, such as positive affirmations, words of hatred, different music types, and prayer. Once these were frozen, the water samples were inspected under a microscopic camera.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results, detailed in his book "The Hidden Messages in Water," displayed clear, coherent, and kaleidoscopically stunning water crystals forming when positive sentiments, beautiful music, or appreciative words were used. In contrast, the crystals were deformed, fragmented, and visibly less appealing when exposed to negative language, thoughts, or disruptive noise.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 how does this research harmonize with spiritual nutrition? At first glance, the significance may seem tenuous, yet consider our bodily composition- about 70% water. Emoto’s experiments suggest that if human consciousness can affect the physical state of water, the energy or vibrations we carry and feed our bodies indeed has physiological effects.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His work has opened avenues in understanding the vital relationship between the energy we harness and the food we consume. Knowing that higher, positive vibrations can influence the water crystalline structure beautifully, we're inspired to view our meals beyond their mere physical composition. Every meal begins to represent an amalgamation of unique vibrations.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 the food you consume was grown in a place of love, cooked joyously, and eaten mindfully, it inherits those positive vibrations. Emoto’s theory suggests this could significantly benefit our physical body compared to consuming food prepared under stress or negative emotions.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Emoto's research supplements the traditional concept of spiritual nutrition, where food isn't just valued for its nutrient content but also its vibrational 'quality'. It propels us to approach cooking and eating as joyous, mindful activities rather than chores, each meal being an opportunity to nourish and harmonize our body, mind, and soul. Understanding that our consciousness can influence the 'energy' of our food and water also encourages us to cultivate positivity and mindfulness.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5yi1eqrreljp" w:id="6"/>
      <w:bookmarkEnd w:id="6"/>
      <w:r w:rsidDel="00000000" w:rsidR="00000000" w:rsidRPr="00000000">
        <w:rPr>
          <w:rtl w:val="0"/>
        </w:rPr>
        <w:t xml:space="preserve">Nurturing Happier, Healthier Water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Practically speaking,</w:t>
      </w:r>
      <w:r w:rsidDel="00000000" w:rsidR="00000000" w:rsidRPr="00000000">
        <w:rPr>
          <w:rtl w:val="0"/>
        </w:rPr>
        <w:t xml:space="preserve"> following Emoto's experiments, we could cultivate a range of habits. For instance, hurting or being unkind to water by contaminating it and not taking care of the natural resources can lower its vibrational quality. Thus, it's important to respect and protect our water sources. When storing water, using glass or ceramic containers instead of plastic is preferable, as plastics can contain harmful chemicals that may affect water's purity and vibrational energy.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But it goes even further than that. Your negative emotions and intentions have a lasting imprint that resonates with everything around you, not only the water you consume.</w:t>
      </w:r>
      <w:r w:rsidDel="00000000" w:rsidR="00000000" w:rsidRPr="00000000">
        <w:rPr>
          <w:rtl w:val="0"/>
        </w:rPr>
        <w:t xml:space="preserve"> This means that it is not only about how we intend or direct our consciousness around water but around everything, since that energy will continue to resonate even after the fact. Thus we need to make sure that our consciousness is always well intentioned and to make efforts to monitor and maintain one’s positive attitude.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Another practical take-away is the power of gratitude, positive affirmations, and prayer. Based on Emoto’s research, saying grace before meals or uttering affirmations like "I am healthy," "I am nourished" to our water and food might significantly alter their energetic resonance, eventually benefiting our health.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Moreover, watching what we say and think is not just spiritually or morally sound advice; Emoto's water crystal images suggest it profoundly affects our physical reality. Expressing love and gratitude towards ourselves and others can literally change the water within us and the food we eat, enhancing our overall health and wellbeing.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conclusion, Masaru Emoto's intriguing and groundbreaking work offers a deeper understanding of the alliance between consciousness, energy, and physiological health. By embodying his findings and adopting a mindful, positive approach to nutrition, we can navigate our spiritual journey towards holistic health. His work is a testament to the inseparable link between the mind, body, and spirit and an invitation to honor this connection by mindful living. </w:t>
      </w:r>
    </w:p>
    <w:p w:rsidR="00000000" w:rsidDel="00000000" w:rsidP="00000000" w:rsidRDefault="00000000" w:rsidRPr="00000000" w14:paraId="00000081">
      <w:pPr>
        <w:pStyle w:val="Heading2"/>
        <w:rPr/>
      </w:pPr>
      <w:bookmarkStart w:colFirst="0" w:colLast="0" w:name="_pemi6xk34zmw" w:id="7"/>
      <w:bookmarkEnd w:id="7"/>
      <w:r w:rsidDel="00000000" w:rsidR="00000000" w:rsidRPr="00000000">
        <w:rPr>
          <w:rtl w:val="0"/>
        </w:rPr>
        <w:t xml:space="preserve">Energy In the Food Supply: An Energetic Perspective on Nutrition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More often than not, our understanding of food's nutritional value is centralized around its physical attributes - its vitamin, mineral, protein, and carbohydrate content. And while these aspects are undoubtedly essential, comprehensive wellness necessitates a holistic perspective that transcends the physical. This lesson delves into the often overlooked but integral concept of energy in our food supply, exploring how our intentions, emotions, and practices affect the food we consume and, consequently, the health we embody.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crux of this perspective is the realization that our food is not merely an assembly of nutrients but a complex energy structure susceptible to the energy it encounters. Just as we accept the fact that physical contaminants can adulterate food, understanding the equally significant impact of energetic adulteration prepares us for a transformative approach to nutrition.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Visualize sprawling monocropped fields stretching as far as the eye can see. Miles after miles covered with a single crop variety, be it soy, corn, or wheat. While this might first appear as an awe-inspiring testament to human engineering, the monotonous vista paints a stark energetic picture. The soil, bankrupt of nutritional diversity, struggles to support life. Chemical fertilizers and pesticides permeate the ground, their insidious presence hinting at an invisible energy contamination spreading beyond physical damage.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 then move to the colossal, grim concrete structures housing the industrial meat and dairy industry. Echoing with unnerving sounds and tingling with palpable anxiety, these places are far removed from the bucolic pastures we often associate with animal farming. Animals are cramped in cages, living a life far-removed from their natural behaviors. Every iota of stress, fear, or pain experienced by these animals got woven into the fabric of their being and imprints on the meat, dairy, or eggs they produce.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Tractor trailers roar to life, hauling this raw produce - that previously was living soil and sentient creatures - now only custodians of energy tainted with negativity. They move along highways lined with factories pumping gray smoke, adding more to the burden of negative energy carried by the food.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Inside processing plants, machinery whir and workers hustle under glaring lights, amidst deafening noise. Rushed, monotonous labor, the stress of deadlines, the longing for a moment of peace – these human challenges seep into the food as an insidious layer of negative energy.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Supermarkets and stores at the end of the chain contribute their share to the energetic narrative. The relentless hum of refrigeration units, chaotic energy of hurried consumers, even the impatient handling of food at check-out counters, all these continue the energy transformation journey.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These images are an eye-opener to the energy distortions infused through industrial food production. Not only are the environments physically degrading, but the resultant food is also vibrationally impoverished. This ivory tower of mass food production stands not on the pillars of care, respect, and nurture but on exploitation, indifference, and greed. The lack of positive energy and presence of negativity significantly influence the nutritional and energetic quality of the foods, potentially affecting our holistic health and wellbeing.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concept of trauma or negative energy reverberating through the food supply is deeply rooted in this energetic chain. Like a less savory side of the butterfly effect, a negative intention or act at any step can trigger a cascade of negative energy resonating till the final consumer. Numerous examples abound, from the distress of an animal in a factory farm to the resentment of an underpaid, overworked laborer, all subtly imprinting upon our food.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Is the influence of this negative energy transferable and palpable? Consider the findings of Dr. Masaru Emoto, discussed in previous lessons. His work demonstrated that water, a fundamental component of all food, is strikingly susceptible to energetic influences, which can alter its physical structure. Now consider negative energy introduced into the food supply chain. As this tainted food is consumed, that energy could potentially trigger physiological disruptions, contributing to a state of being unwell, even disease.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However, recognizing the problem arms us with the power to counteract it. It's here that our actions, intentions, and, indeed, our love, can become potent tools to improve our food's energetic quality. This perspective emphasizes the genesis of our food – the soil it grows in, the air it breathes, the water it drinks – and the energy they are instilled with. Ethical farming practices are not just about sustainability; they are about cultivating positive energy right at the inception.</w:t>
      </w:r>
    </w:p>
    <w:p w:rsidR="00000000" w:rsidDel="00000000" w:rsidP="00000000" w:rsidRDefault="00000000" w:rsidRPr="00000000" w14:paraId="00000098">
      <w:pPr>
        <w:pStyle w:val="Heading3"/>
        <w:rPr/>
      </w:pPr>
      <w:bookmarkStart w:colFirst="0" w:colLast="0" w:name="_a0gak7qz2g83" w:id="8"/>
      <w:bookmarkEnd w:id="8"/>
      <w:r w:rsidDel="00000000" w:rsidR="00000000" w:rsidRPr="00000000">
        <w:rPr>
          <w:rtl w:val="0"/>
        </w:rPr>
        <w:t xml:space="preserve">Cultivating Positive Energy: The Power of Growing Your Own Food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It is often said that you are not only what you eat, but how you eat and, most significantly, where your food comes from. Embracing this multifaceted relationship with food goes beyond selecting what lands on our plates. It pushes us to explore the genesis of our meals, to participate actively in the nurturing process at the very root level - by growing our own food.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concept of nurturing your food from its inception –giving it a 'good life' – extends beyond the realm of tangible benefits and enters the sphere of energetic nutrition. When you grow your own food, you're not just cultivating plants; you’re cultivating an energy – an energy defined by your love, care, and positive intentions that gets embedded in your food.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Beginning your journey is more straightforward than you think. Small, practical steps can lead to profound changes. Starting a herb garden with basil or mint, or planting easy-to-grow greens like lettuce and spinach, allows you to gradually develop your garden. It does not matter how small you start. Each plant cared for and nurtured with positivity emanates that same positivity back into your space, and eventually, into your body when consumed.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For those who think space might be a problem, indoor gardening comes to the rescue. Many plants thrive indoors, and several vegetables, fruits, and herbs can be grown successfully in pots, window boxes, or small indoor plots. From radishes and tomatoes to herbs like parsley and even fruit like strawberries, indoor gardening offers endless possibilities.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Now, an important aspect of this journey is your intention and energy. Every plant requires attention and care, and as you water, prune, and tend to your plants, you imbue them with your energetic footprint. It's the love with which you sow the seed, the joy you feel when the first sprouts emerge, the pride in every new leaf – these emotions are food to your plants, contributing to their vibrational energy, thus influencing their nutritional vitality.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Consuming the food you've grown, tendered with love from seed to harvest, is an unparalleled sensory and spiritual experience. You're not just eating; you're absorbing all the positive energy, the hours of sunshine, care, and nurturing that has gone into the process.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2pferipvk844" w:id="9"/>
      <w:bookmarkEnd w:id="9"/>
      <w:r w:rsidDel="00000000" w:rsidR="00000000" w:rsidRPr="00000000">
        <w:rPr>
          <w:rtl w:val="0"/>
        </w:rPr>
        <w:t xml:space="preserve">Challenges Cultivating Positive Energy in Your Food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if you have never gardened before? Easing into gardening can initially seem overwhelming, but every gardener, at some point, faced the same concern. Start with low-maintenance plants or herbs. Read books, watch online tutorials, join a gardening club. Remember, every expert was once a beginner.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What if you fail in your first few attempts? Understand that failure is part of the learning experience, helping you grow as you cultivate your garden. Sometimes, learning what doesn’t work is just as important as getting it right. Keep trying, and remember that with patience, care, and time, you will see your garden bloom.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 if you don't have enough time? It is important to establish that planting and caring for a small garden doesn’t require a substantial time commitment. It only needs a few dedicated minutes a day for watering and inspecting the plants. And as time passes, you will find this routine more meditative and therapeutic than burdensome.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conclusion, starting to grow your own food, gives you the power to control the energetic quality of your meals. It brings you closer to your food source, allows you to nourish your body with food grown with care and love, and provides a more remarkable connection with nature. This holistic approach paves the way for more energetic, healthful living and allows for a deeper, more intimate relationship with what's on your plate.</w:t>
      </w:r>
    </w:p>
    <w:p w:rsidR="00000000" w:rsidDel="00000000" w:rsidP="00000000" w:rsidRDefault="00000000" w:rsidRPr="00000000" w14:paraId="000000AF">
      <w:pPr>
        <w:pStyle w:val="Heading2"/>
        <w:rPr/>
      </w:pPr>
      <w:bookmarkStart w:colFirst="0" w:colLast="0" w:name="_lpiwgne3liuu" w:id="10"/>
      <w:bookmarkEnd w:id="10"/>
      <w:r w:rsidDel="00000000" w:rsidR="00000000" w:rsidRPr="00000000">
        <w:rPr>
          <w:rtl w:val="0"/>
        </w:rPr>
        <w:t xml:space="preserve">The Energy in Our Kitchens and Setting Up a Sacred Cooking Space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kitchen - the beating heart of a home, isn’t just a space where meals are prepared, but a hub of creation, fueled with ingredients of love, care, and nourishment. Beyond ovens, saucepans, and ladles lies an energy field that is constantly interacting with the cook, the food being prepared, and the overall vibrations of the household.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Embracing this concept extends deeply into the roots of many cultures. In Chinese philosophy, Feng Shui refers to the kitchen as the symbol of wealth and health, attributing it on par with locations such as the front door or the bedroom. Recognizing the importance of the kitchen's energy is thus crucial, as the energy here doesn’t merely steep our favorite stews, but seeps into our lives.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One may think, is ‘kitchen energy’ a real thing? The answer lies within the subtle, intangible feelings that we experience. The way we feel invigorated when moving into a sparkling clean kitchen, or the opposite - how a cluttered counter can induce a sense of subconscious stress. Indeed, multiple streams of scientific studies reflect upon this aspect. Esteemed cell biologist Dr. Bruce Lipton, in his ground-breaking book "The Biology of Belief”, explains how our physical wellbeing (on a cellular level) is influenced substantially by our energetic environment. He showcases how perceptions can shift biological outcomes, substantiating the potential significance of positive kitchen energy on our overall wellness.</w:t>
      </w:r>
    </w:p>
    <w:p w:rsidR="00000000" w:rsidDel="00000000" w:rsidP="00000000" w:rsidRDefault="00000000" w:rsidRPr="00000000" w14:paraId="000000B6">
      <w:pPr>
        <w:pStyle w:val="Heading3"/>
        <w:rPr/>
      </w:pPr>
      <w:bookmarkStart w:colFirst="0" w:colLast="0" w:name="_byodv6412o17" w:id="11"/>
      <w:bookmarkEnd w:id="11"/>
      <w:r w:rsidDel="00000000" w:rsidR="00000000" w:rsidRPr="00000000">
        <w:rPr>
          <w:rtl w:val="0"/>
        </w:rPr>
        <w:t xml:space="preserve">How to Curate and Maintain Positive Energy Within a Cooking Space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Decluttering and Organizing</w:t>
      </w:r>
      <w:r w:rsidDel="00000000" w:rsidR="00000000" w:rsidRPr="00000000">
        <w:rPr>
          <w:rtl w:val="0"/>
        </w:rPr>
        <w:t xml:space="preserve">: Clutter tends to disrupt the free flow of energy, leading to the stagnation that could manifest as stress. Purging unnecessary items, categorizing kitchen tools, and maintaining a neat kitchen environment essentially lifts the weight off the space, allowing for an air of peace and calmness. Think of a drawer full of mismatched cutlery versus a neatly arranged one - doesn’t the latter already feel lighter?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Cleanliness</w:t>
      </w:r>
      <w:r w:rsidDel="00000000" w:rsidR="00000000" w:rsidRPr="00000000">
        <w:rPr>
          <w:rtl w:val="0"/>
        </w:rPr>
        <w:t xml:space="preserve">: Cleanliness reinforces positivity. A dirty kitchen can inherently feel heavy, while a clean kitchen feels like a fresh canvas ready to paint with culinary creativity. That doesn’t just mean spotless counters, but even hidden areas, like the inside of an oven or behind the refrigerator. A clean space repels pest infestation, minimizes odors, renders the kitchen functional and, most importantly, amplifies the energy of the kitchen.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Kitchen Layout</w:t>
      </w:r>
      <w:r w:rsidDel="00000000" w:rsidR="00000000" w:rsidRPr="00000000">
        <w:rPr>
          <w:rtl w:val="0"/>
        </w:rPr>
        <w:t xml:space="preserve">: The placement of kitchen elements makes a difference to the energy flow. Try to position the cooking stove away from the sink to avoid the fire-water clash. Simultaneously, visually appealing and accessible placements of different elements can add to the fluidity of movement and the ease of cooking.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Chasing the Right Light</w:t>
      </w:r>
      <w:r w:rsidDel="00000000" w:rsidR="00000000" w:rsidRPr="00000000">
        <w:rPr>
          <w:rtl w:val="0"/>
        </w:rPr>
        <w:t xml:space="preserve">: An optimally lit kitchen seems welcoming, warm, and positive. Ample natural light is perfect, but if natural light is scarce, ensure sufficient artificial light. Mood lighting can also impact the kitchen's energy - dimmable lights, under-cabinet lighting, or even color-changing LED strips can add a positive and personal touch.</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The Power of Personalization</w:t>
      </w:r>
      <w:r w:rsidDel="00000000" w:rsidR="00000000" w:rsidRPr="00000000">
        <w:rPr>
          <w:rtl w:val="0"/>
        </w:rPr>
        <w:t xml:space="preserve">: A kitchen that reflects your personal style radiates positivity, connecting you deeply with the space. Be it a countertop herb garden for the green-thumb or a wall adorned with vintage spoons - every personal touch amplifies the energy, making it enjoyable to cook and spend time there.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Mindful Preparation</w:t>
      </w:r>
      <w:r w:rsidDel="00000000" w:rsidR="00000000" w:rsidRPr="00000000">
        <w:rPr>
          <w:rtl w:val="0"/>
        </w:rPr>
        <w:t xml:space="preserve">: Mindfulness incorporates love and thankfulness into each chop, stir, or knead. As implied by Dr. Masaru Emoto’s water crystal studies, positive thoughts and emotions can influence molecular structures. Imagine the same potential with food! Springfield College psychology professor Doug Glanville’s research implies that individuals who cook with a positive mindset reported feeling healthier. Thus, mindful preparation, coupled with the joy of cooking, builds a different bond with the food.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Rest &amp; Revive</w:t>
      </w:r>
      <w:r w:rsidDel="00000000" w:rsidR="00000000" w:rsidRPr="00000000">
        <w:rPr>
          <w:rtl w:val="0"/>
        </w:rPr>
        <w:t xml:space="preserve">: Kitchens handle heat, fumes, foot traffic, and then some. Allowing the kitchen to cool down and ‘reset’ post-cooking helps the overall energy. Open windows to let fresh air circulate or use a natural air freshener to renew the kitchen environment.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Sustainable Practises</w:t>
      </w:r>
      <w:r w:rsidDel="00000000" w:rsidR="00000000" w:rsidRPr="00000000">
        <w:rPr>
          <w:rtl w:val="0"/>
        </w:rPr>
        <w:t xml:space="preserve">: Sustainability plays back into generating positive energy. Compost leftover food, recycle where possible, and minimize plastic. Sustainability isn't solely an eco-friendly move, but an energetic one too. By doing our part for Mother Earth, we tend to feel good, indirectly amping the positivity in us and our kitchen.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Transforming your kitchen into a haven of positive energy doesn’t necessitate vast alterations but rather mindful tweaks. It demands a fresh outlook that respects the kitchen for its role as the comfort, health, and joy floating through the homes and into our lives. As you stir the ladle next time, remember, you aren’t just preparing a meal, but feeding the physical bodies, nourishing the souls, and brewing warm memories, all in the sacred heart of your home, your energetically tuned kitchen.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qwkfjvxtbhok" w:id="12"/>
      <w:bookmarkEnd w:id="12"/>
      <w:r w:rsidDel="00000000" w:rsidR="00000000" w:rsidRPr="00000000">
        <w:rPr>
          <w:rtl w:val="0"/>
        </w:rPr>
        <w:t xml:space="preserve">Incorporating Rituals and Cooking with Love and Intention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Traditionally, food preparation has been more than a task; it's been a ritual, a practice that connects us with our food on a spiritual level. This connection is deep-rooted in our ancestors' wisdom, where every grain, every vegetable, every morsel of food was treated with gratitude and respect for its life-nourishing properties.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Rituals in the kitchen are not about exotic ceremonies or elaborate processes. They are simple acts of mindfulness and love, sprinkled throughout the cooking journey. The rituality of it lies in the 'why' of these rituals—the intention to infuse the food with love and good wishes, the desire to uplift, nourish, and comfort.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cq2nhf6fbi8q" w:id="13"/>
      <w:bookmarkEnd w:id="13"/>
      <w:r w:rsidDel="00000000" w:rsidR="00000000" w:rsidRPr="00000000">
        <w:rPr>
          <w:rtl w:val="0"/>
        </w:rPr>
        <w:t xml:space="preserve">Why Integrate Rituals and Intentionality in Cooking?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When we cook with intention, we create a connection between us and our food. This connection is more profound than the physical act of eating. It's an alliance of nourishment, gratitude, and respect.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If we revisit Dr. Masaru Emoto's groundbreaking research, he demonstrated that water molecules responded to positive thoughts, prayers, and music by forming beautiful, symmetrical crystal patterns. Conversely, negative thoughts resulted in ugly, disintegrated patterns. Given that our bodies are about 60% water, and most foods contain significant water content, imagine the impact of positive thoughts and intentions on our bodies and our food.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 study done by the Institute of Noetic Science further elaborates this idea. They examined several rituals performed by people worldwide before consuming their food—from saying grace to chanting mantras. The findings indicated that such practices tend to make people more consciously aware of their food, leading to healthier eating habits.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2o3l7z2rhoq6" w:id="14"/>
      <w:bookmarkEnd w:id="14"/>
      <w:r w:rsidDel="00000000" w:rsidR="00000000" w:rsidRPr="00000000">
        <w:rPr>
          <w:rtl w:val="0"/>
        </w:rPr>
        <w:t xml:space="preserve">Setting Up the Kitchen Before Cooking</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act of setting up the kitchen right before you start cooking is an integral ritual that invokes an atmosphere of calmness, readiness, and positivity, aiding in channeling your focus towards the nourishment you are about to create. This ritual is less about the physicality of your kitchen and more about invoking an ambiance that signals your mind and body to initiate the cooking process with a sense of poise and attentiveness.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When initiating the cooking process, commence by doing a quick scan of your kitchen. Ensure the surfaces are clean and free from unnecessary clutter. The cleanliness and orderliness of your kitchen serve not just in maintaining hygienic protocols, but also impart a vital energetic enhancement. As you take a moment to wipe your counter clean or arrange the utensils neatly, you shed off the remnants of the previous engagements, signifying readiness to embrace a fresh culinary experience.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practice of discarding any spoiling food items or clearing the dishwasher before starting your meal prep, as mundane as it may seem, actively contributes to the energy you are nurturing. It equates to shedding off any lingering negative energy or burdening thoughts, paving the way for a wholesome new beginning—a fresh slate to etch 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Practicing thoughtful placement of ingredients and tools right before cooking can also be transformative. Think in terms of your flow of cooking—what you would reach for first and sequence thereafter. This mindful arrangement serves to create a smoother cooking rhythm, allowing you to immerse within the process rather than being consistently distracted by the search for ingredients or tools.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Next, you could engage in the act of "opening" the space. This could involve cracking open a window to let the air circulate, bringing in the freshness of life forces into your kitchen. If possible, permit natural light to illuminate your kitchen. Both light and air are laden with vibrancy and represent life and renewal, consciously submerging your kitchen in their positive aura.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Personal rituals could also be a part of setting your kitchen right before cooking. This can be lighting a favorite scented candle, selecting a playlist of soothing or even invigorating music, or a simple deep-breathing exercise. A Stanford University study found a connection between music and happiness levels; a soothing tune can elevate your mood, and in turn positively affect what you create in your kitchen.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Another integral aspect of priming your kitchen for cooking could be grounding yourself in the present moment. Just as an artist takes a moment to gaze at the blank canvas, appreciating the pause right before strokes of colors start to dance upon it, you too can embrace this silent conversation with your kitchen. Understand that the act of cooking is essentially a sacred dance of elements of nature that you get to choreograph. As you absorb this realization, your perspective tends to shift from viewing meal prep as a chore to approaching it as a joyful and nurturing experience.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Preparing your kitchen right before cooking, therefore, goes beyond the physical realm. It transcends into the realm of intentions—of approaching the act with an awareness that vibrates positivity, readiness, and love—energies that are alchemically transferred into your cooking, nurturing not merely the bodies but also the souls of those who consume it.</w:t>
      </w:r>
    </w:p>
    <w:p w:rsidR="00000000" w:rsidDel="00000000" w:rsidP="00000000" w:rsidRDefault="00000000" w:rsidRPr="00000000" w14:paraId="000000E9">
      <w:pPr>
        <w:pStyle w:val="Heading3"/>
        <w:rPr/>
      </w:pPr>
      <w:bookmarkStart w:colFirst="0" w:colLast="0" w:name="_ehf2j0xpgntp" w:id="15"/>
      <w:bookmarkEnd w:id="15"/>
      <w:r w:rsidDel="00000000" w:rsidR="00000000" w:rsidRPr="00000000">
        <w:rPr>
          <w:rtl w:val="0"/>
        </w:rPr>
        <w:t xml:space="preserve">Prayer and Intention: Gratitude, the Foundation of Nourishment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Whether it's before starting the cooking process or just before partaking of a meal, invoking a small prayer or setting a deliberate intention is an intertwining practice of faith, gratitude, and acknowledgment of the Divine Grace that provides us sustenance. This act is not just about adhering to a religious tradition or following meal-time norms. It is a moment of profound connection - an instance where we, as humble creatures of the Divine, communicate our gratitude and love for the providence we're blessed with.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Gratitude isn't a spontaneous response, but a honed skill, a consciously cultivated emotion that becomes an outlook. It wraps us in a warm shroud of positivity even when life's winter seems to bite cold. A Harvard Medical School article mentioned that expressing gratitude could improve one's happiness and health. It helps individuals relish good experiences, deal with adversity and build strong relationships.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However, setting this routine can be an uphill battle, especially for those unaccustomed to it from an early age. To incorporate the custom of expressing gratitude or saying grace before meals can seem awkward or contrived initially. The key is to make this practice relatable and to weave it seamlessly into your existing belief systems.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centuries, the Christian tradition has infused the ritual of saying grace before meals into daily routine, celebrating the constant provision from God. The beauty of it lies not just in the acknowledgement of the Divine gift but in the shared appreciation that enhances familial and communal bonds.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 beginning this practice, consider invoking a simple prayer before you engage with your food, either in the preparation stage or before consumption. This prayer need not conform to any template, but should spring from your heart, sincere and full of gratitude. The intention here is to offer thanks and acknowledge the journey your food has made to arrive on your table - from the seeds that were sown, the hands that nurtured the crop, the elements of nature that contributed to its growth and to the entire chain that helped it reach you.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simple prayer could be, "Lord, bless this food and make it nourishment to our bodies. Thank you for providing for us and let us not forget those who are without. May we be prompted to share your blessings with those in need."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Such a prayer is not only important in pleasing God, but also a way of cultivating a heart-oriented gratitude practice. As reported in a study by Psychology Today, the physical act of bowing the head, closing the eyes, and folding hands, puts one in a state of relaxation, and creates a momentary sense of peace and contentment that can carry on through the meal and beyond.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Repetition is the key to habit formation. Consistently voicing such intention and gratitude before meals helps reinforce our bonds with the Divine, reminding us of the broader perspective that our food is not merely a source of physical nourishment, but also a sacred gift that speaks of God’s unwavering care and provision.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Finding pleasure and gratitude in our daily bread takes eating, an everyday occurrence, and elevates it to a spiritually rejuvenating experience where every bite is a reminder of God’s love. The words from 1 Thessalonians 5:18 "give thanks in all circumstances" echo this sentiment, encouraging us to acknowledge and appreciate God's bounty in all aspects of our lives.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4"/>
        <w:rPr/>
      </w:pPr>
      <w:bookmarkStart w:colFirst="0" w:colLast="0" w:name="_lxfu7342lufd" w:id="16"/>
      <w:bookmarkEnd w:id="16"/>
      <w:r w:rsidDel="00000000" w:rsidR="00000000" w:rsidRPr="00000000">
        <w:rPr>
          <w:rtl w:val="0"/>
        </w:rPr>
        <w:t xml:space="preserve">Worldly Echoes of Gratitude: Acknowledging Sacred Traditions Globally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While gratitude's central tenet remains constant, its expressions and acknowledgments manifest diversely across the global spiritual spectrum. Whether it's communicating with God, honoring the generosity of Mother Earth in indigenous cultures, or paying homage to the cosmic energies in Eastern philosophies, the underlying essence converges into one—the celebration and appreciation of divine sustenance.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For example, in Buddhism, the act of expressing gratitude, particularly during meals, is seen as a way to deepen mindfulness. Akin to Christian prayer before meals, Buddhists also take a moment before eating to consider all the numerous lives and resources that contributed to the meal before them, fostering a sense of deep thankfulness.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Similarly, in Hindu traditions, food is regarded as a divine blessing, a gift from God and Mother Earth. Filled with potency, there's a deep sense of appreciation for meals, often demonstrated through a small offering before every meal, a practice known as 'naivedya'.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Indigenous American communities, gratitude for the Earth and its provisions is heavily woven into the cultural fabric. Through sacred ceremonies, dances, and songs, respects and thanks are given for the sustenance Mother Earth provides in its many forms.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 Islamic tradition, food is seen as a blessing from Allah and expressing gratitude is deeply rooted in the faith. The Prophet Muhammad is often quoted saying, "God is pleased when one of His slaves eats something and praises Him for it, or drinks something and praises Him for it."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All these diverse practices spring from an understanding of a universal energy that binds all life together. Though the nature, name or form of this divine energy might differ across cultures and religions, the essence remains the same—to cultivate a deep sense of thankfulness for the life-nourishing provisions we receive each day.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Through these joyful rituals of gratitude, cooking and eating become acts of devotion and celebration, connecting us at a deeper level to ourselves, our fellow beings, our planet, and the cosmic energies that weave us all into a single, achingly beautiful tapestry of life.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Embracing this practice of expressing thanks before meals builds bridges between cultures and faiths, reminding us of a shared human experience that binds us together—our need for sustenance, our dependence on the natural world, and our capacity for love, respect, and profound gratitude.</w:t>
      </w:r>
    </w:p>
    <w:p w:rsidR="00000000" w:rsidDel="00000000" w:rsidP="00000000" w:rsidRDefault="00000000" w:rsidRPr="00000000" w14:paraId="0000010E">
      <w:pPr>
        <w:pStyle w:val="Heading2"/>
        <w:rPr/>
      </w:pPr>
      <w:bookmarkStart w:colFirst="0" w:colLast="0" w:name="_rlchijjqukux" w:id="17"/>
      <w:bookmarkEnd w:id="17"/>
      <w:r w:rsidDel="00000000" w:rsidR="00000000" w:rsidRPr="00000000">
        <w:rPr>
          <w:rtl w:val="0"/>
        </w:rPr>
        <w:t xml:space="preserve">Connecting and Bonding Over Meals: The Power of shared Nourishment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 the hustle-bustle of the modern world often saturated with fast food culture and individualistic dining practices, the spiritual and energetic significance of cooking, sharing, and connecting over food is hugely underrated. What appears as a simple act of communal eating unfolds layers of nourishment reaching beyond our physical selves and nurturing our emotional, familial, and spiritual health. This realm of shared nourishment forms the groundwork of our existence as social beings and presents opportunities to infuse higher, positive vibrations into our lives.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Drawing from different global cultures, including the Mediterranean, Indian, and Oriental, shared meals have been a longstanding tradition. It strengthens bonds, fosters mutual respect, instills love and empathy, and encourages health consciousness. It is not just about satiating hunger but also about building relationships, and by extension, creating a sense of community and belonging.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significance of preparing meals at home using fresh, whole foods, crucial to boosting physical and emotional health cannot be stressed enough. Whole foods infused with care, love, and positivity notably enhance the vibrational frequency of food. A Harvard study underlined that people who often cook meals at home consume healthier and fewer calories. It asserted the merits of self-reliance in the kitchen that echoes with better food sourcing, informed choices on preparation methods, and conscious dietary habits.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Involving everyone in the process of meal preparation initiates cooperative efforts, encourages shared responsibilities, and creates a platform to strengthen interpersonal relationships. It also sparks interest and curiosity about various food cultures, nutritional strategies, and health consciousness levels. Students, children, and teenagers, when engaged in the process, can assimilate these values as a sustainable lifestyle.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Creating sustainable rituals around shared meal-times fortify familial bonds. Sharing homemade foods, exchanging conversations, soaking in the aromas all combine into cherishing shared memories. Such precious moments instill a lasting impact on younger generations, nudging them towards health-conscious habits as they appreciate the bliss that stems from connecting over meals. As pursuant to a Cornell University study, regular family meals lead to healthier eating habits in children.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Shared eating customs, bound by prayers or simply expressing gratitude, opens us up to channels of positive energy. It allows us to acknowledge life’s provisions and be thankful. It's a gentle reminder of the cooperation of man and nature that brings forth the fruit of nourishment on our plates. It underlines the significance of meaningful meals that reach out to the world, echoing the divine grace involved in our sustenance.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It's also essential to foster an optimal environment for shared meals. Ensuring distractions-free spaces, encouraging light-hearted and productive conversation, respecting everyone's culinary choices, and listening to others' shares and experiences, all contribute to a harmonious meal-time atmosphere.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deep-ocean of emotions tied with smells and memories related to food adds another level to the spiritual significance of meals. As per a research study in the Journal of Experimental Psychology, our sense of smell is strongly linked to handling stress and evoking positive memories.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conclusion, the simple act of gathering around the table connects us with the rhythm of life-as experienced from the heart of our homes, the kitchen. As we sit together, sharing nourishment and moments, we weave beautiful threads of relationships and memories. We lay foundations of love, understanding, empathy, gratitude, and health consciousness. These values, nourishing beyond our physical bodies, seep into our emotional and spiritual selves, promoting holistic wellness. Culinary art, we then comprehend, is not limited to ingredients and plates but extends into hearts, souls, and the very essence of our existence.</w:t>
      </w:r>
    </w:p>
    <w:p w:rsidR="00000000" w:rsidDel="00000000" w:rsidP="00000000" w:rsidRDefault="00000000" w:rsidRPr="00000000" w14:paraId="00000121">
      <w:pPr>
        <w:rPr/>
      </w:pPr>
      <w:r w:rsidDel="00000000" w:rsidR="00000000" w:rsidRPr="00000000">
        <w:rPr>
          <w:rtl w:val="0"/>
        </w:rPr>
      </w:r>
    </w:p>
    <w:bookmarkStart w:colFirst="0" w:colLast="0" w:name="t69wo8qcobs9" w:id="18"/>
    <w:bookmarkEnd w:id="18"/>
    <w:p w:rsidR="00000000" w:rsidDel="00000000" w:rsidP="00000000" w:rsidRDefault="00000000" w:rsidRPr="00000000" w14:paraId="00000122">
      <w:pPr>
        <w:pStyle w:val="Heading3"/>
        <w:rPr/>
      </w:pPr>
      <w:bookmarkStart w:colFirst="0" w:colLast="0" w:name="_ud9oyb7jzv69" w:id="19"/>
      <w:bookmarkEnd w:id="19"/>
      <w:r w:rsidDel="00000000" w:rsidR="00000000" w:rsidRPr="00000000">
        <w:rPr>
          <w:rtl w:val="0"/>
        </w:rPr>
        <w:t xml:space="preserve">Practical Implementation: Breaking Down Walls to Embed Nourishing Rituals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Creating a positive shift in lifestyle can be a challenging task, especially because it involves changing ingrained habits. However, putting forth novel and exciting techniques can make the transition both fun and rewarding. To embed nourishing rituals in your life, consider the following steps: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*The Power of Gradual Shift*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Begin with baby steps. Radical shifts can be overwhelming and unwanted pressure can often lead to burnout. Instead of trying to change everything all at once, aim for one small change at a time. If shared meals are new for your family, start by gathering for one meal a week. If you and your family are used to processed or take-out meals, start by replacing one such meal with a homemade one each week.</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*Repurposing Existing Rituals*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If certain habits are deeply ingrained within your family's routine, attempt re-purposing them instead of trying to root them out completely. For instance, if watching television while eating is a norm, try converting this time into a 'Documentary Dinner Hour'; where educative or heartwarming documentaries about food and nutrition can be screened. This approach encapsulates the interest of all family members without negotiation on their leisure, simultaneously inducing a degree of consciousness about mindful eating and healthy living.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*The Beauty of Collaboration*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Involve everyone in the process. Involving family members not only in meal consumption but also in preparation makes every person feel valued and considered. Helping kids plant and take care of a small herb garden can be a great start. Setting up ‘Recipe Exploration Nights’ where each member can present a traditional or uniquely healthy recipe creates intrigue, knowledge, and excitement. It's a great way to expose children and adults alike to a wide array of nutrients, traditions, and cultures.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*Use of Technology*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 a world that heavily relies on technology, why not use it for our benefit? Set reminders for meal prepping or expressing gratitude. There are numerous apps available that support meal planning, mindful eating, and habit tracking.</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*Visual Reminders*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Place visual cues around the kitchen or dining space to remind everyone to express gratitude or engage consciously during meal times. It can be a simple sign stating ‘Gratitude is our Attitude’ or even ‘We Cook with Love.’ Visual cues can act as reminders in the initial stages of habit reception, and eventually get engraved in our routines and mindsets.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Overcoming blocks requires patience, a sense of humor, acceptance, and flexibility. There will be resistance, and not every day will be perfect. Embrace these stumbling blocks as stepping stones of progression. Remember, perfection should never be the goal; sincere effort and gradual improvement should take center stage. High expectations may breed disappointment but with patience and adaptability, even the tallest walls can be climbed. As the saying goes “The secret to change is not in fighting the old, but in building the new”, thus leading us down the path of holistic well-being and sustainable living.  </w:t>
      </w:r>
    </w:p>
    <w:p w:rsidR="00000000" w:rsidDel="00000000" w:rsidP="00000000" w:rsidRDefault="00000000" w:rsidRPr="00000000" w14:paraId="0000013B">
      <w:pPr>
        <w:pStyle w:val="Heading3"/>
        <w:rPr/>
      </w:pPr>
      <w:bookmarkStart w:colFirst="0" w:colLast="0" w:name="_vm99axvnvxag" w:id="20"/>
      <w:bookmarkEnd w:id="20"/>
      <w:r w:rsidDel="00000000" w:rsidR="00000000" w:rsidRPr="00000000">
        <w:rPr>
          <w:rtl w:val="0"/>
        </w:rPr>
        <w:t xml:space="preserve">Reducing Food Waste for Positive Energy Flow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Reducing waste is more meaningful than merely being an act of conservation; it serves as an antidote to our modern 'throw-away' culture and acts as a conduit to spiritual nourishment. When we consciously and proactively work to reduce food waste, we are essentially stirring in an essential ingredient to our spiritual growth - gratitude. It not only respects the value of natural resources but also serves as a reminder of the precious cycle of life that brings sustenance to our tables, allowing us to feed our bodies, and in turn, our souls.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Just as we nourish our bodies with wholesome foods, we're called to nourish our souls with acts of love, stewardship, and respect. Eating mindfully, cherishing our meals, and treating food with the respect it deserves contribute to our spiritual well-being. At the same time, it can lead to a profound sense of satisfaction and completeness that resonates deeply within us.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intention to not waste speaks directly to the core of our being, aligning us with the natural rhythms of life. This alignment fosters a sense of belonging, integrating us into the natural systems of giving and receiving. When we take no more than what we need, we are acknowledging the interconnected web of life and our role within it. It's akin to a homecoming, a realization of our intimate bond with the natural world.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Moreover, actively reducing waste, reinstates balance and harmony. The principle of balance, whether we see it in the natural weather patterns or human physiology, is fundamental to our existence. Waste disrupts this balance, leading to excesses and deficiencies, eventually disrupting the harmony we should be a part of and experience.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Finally, reducing waste is a means to channel positive energy in our lives. A kitchen with lesser waste is akin to a clean canvas ready to be painted with vibrant strokes of love and care. Every meal cooked in such a set-up, with such an intention, is not just nutrition for the body; its preparation becomes a meditation, its consumption a feast for the soul.</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When we dwell in these values, they extend beyond our immediate circles into our communities at large. Like a pebble dropped in a lake causes ripples, our actions, suffused with love, gratitude, and harmony, emanate positive energy. This genuine positivity is contagious, inspiring others to heed to their calling of being custodians of balance in the grand scheme of life.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a nutshell, our journey to reduce waste leads us to a spiritual awakening. It's not simply about managing resources appropriately; it's about rediscovering our intimate bond with the divine order, nurturing gratitude, rekindling respect for our nourishment, and letting the positive energy radiate within us and resonate around us. It lets us comprehend and appreciate the decorum of life, deepening our understanding of the invaluable gift of sustenance. It's nourishment not just for the body, but the soul too.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good news is that there are practical and even enjoyable ways to reduce food waste. Here are four principles to follow:</w:t>
      </w:r>
    </w:p>
    <w:p w:rsidR="00000000" w:rsidDel="00000000" w:rsidP="00000000" w:rsidRDefault="00000000" w:rsidRPr="00000000" w14:paraId="0000014C">
      <w:pPr>
        <w:rPr/>
      </w:pPr>
      <w:r w:rsidDel="00000000" w:rsidR="00000000" w:rsidRPr="00000000">
        <w:rPr>
          <w:rtl w:val="0"/>
        </w:rPr>
      </w:r>
    </w:p>
    <w:bookmarkStart w:colFirst="0" w:colLast="0" w:name="i2kagpubz2hf" w:id="21"/>
    <w:bookmarkEnd w:id="21"/>
    <w:p w:rsidR="00000000" w:rsidDel="00000000" w:rsidP="00000000" w:rsidRDefault="00000000" w:rsidRPr="00000000" w14:paraId="0000014D">
      <w:pPr>
        <w:rPr>
          <w:b w:val="1"/>
        </w:rPr>
      </w:pPr>
      <w:r w:rsidDel="00000000" w:rsidR="00000000" w:rsidRPr="00000000">
        <w:rPr>
          <w:b w:val="1"/>
          <w:rtl w:val="0"/>
        </w:rPr>
        <w:t xml:space="preserve">Plan it Right: Mindful Shopping and Cooking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Planning meals is an extremely effective tool in reducing food waste. Before you shop, take inventory of what you already have, assess what you need, and make a list. Stick to the list to prevent impulse buying that often leads to waste. Remember, buying in bulk is not always wise. Choose amounts that your household can consume before the food perishes.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Additionally, try flexible meal planning. Maybe you planned for a salad, but find certain vegetables wilting. Switch it up and make a stir-fry or a soup instead. Introduce 'Leftovers Night' once a week in your house where everyone eats creatively reused leftovers. This prevents any leftover food from being thrown away.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Love Your Leftovers: Re-Purpose and Recreate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Instead of considering leftovers as a burden, consider them as opportunities for creativity. Leftover roast can be shredded and added to a salad the next day. Bread past its prime could be turned into bread crumbs or croutons. If you've baked too many cookies, share them with neighbors, friends, or local community centers.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In addition, vegetables nearing their end can be blended together to make a stock. Even peels, seeds, and stems can be used for composting, providing valuable, nutrient-rich soil for your plants.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Understand The Dates: Sell by, Use by, Best by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Many people confuse the 'sell by', 'use by' and 'best by' dates marked on food products, leading to unnecessary discarding of food. In reality, 'use by' is about safety, implying that after this date, the food is no longer safe to eat. On the other hand, 'sell by' or 'best by' dates are about quality - the food might not be at its best after this date, but it is not dangerous to eat.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Soon after purchasing perishable items, transfer them to air-tight containers and set a reminder, if possible, indicating the 'use by' date.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Storage Savvy: Shelf Life Extension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Understanding how and where to store different types of food can significantly reduce waste. As a rule, keep fruits and vegetables separately, as certain fruits emit ethylene gas, which accelerates ripening in other produce. Store herbs like flowers in a jar with water, covering them loosely with a plastic bag to stay fresh longer. Freeze berries and other fruits that are about to spoil and use them later in smoothies.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When storing leftovers, use clear, glass containers to help you quickly take stock of what you have. Document what you freeze so you can make sure it gets used, and divvy up big meals into individual portions before freezing to make it easy to reheat one meal at a time.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Reducing food waste is essentially about combining mindfulness with practicality. Small changes in routine can produce significant results in the long run. As a crucial part of this process, educate your children and all household members about the value of food. Show them how these steps not only save money and prevent waste but also contribute to healthier bodies, a cleaner environment, and a more equitable world.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Bringing consciousness to our food habits allows us to be more connected to what we eat, where it came from, and the effort it takes to get to our plates. Creating a mindful chain from procurement to plate roots us to the fundamental cycle of life and the critical role we play as custodians of this precious cycle. Remember: a holistic perspective on nutrition goes beyond our own bodies. It extends to our home, our community, our planet, and ultimately, our well-being as complete, interconnected beings. Reducing food waste is not just about conservation; it’s an integral part of our journey toward holistic wellness.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8yyw3ilgh74n" w:id="22"/>
      <w:bookmarkEnd w:id="22"/>
      <w:r w:rsidDel="00000000" w:rsidR="00000000" w:rsidRPr="00000000">
        <w:rPr>
          <w:rtl w:val="0"/>
        </w:rPr>
        <w:t xml:space="preserve">Summary</w:t>
      </w:r>
    </w:p>
    <w:p w:rsidR="00000000" w:rsidDel="00000000" w:rsidP="00000000" w:rsidRDefault="00000000" w:rsidRPr="00000000" w14:paraId="0000016A">
      <w:pPr>
        <w:widowControl w:val="0"/>
        <w:numPr>
          <w:ilvl w:val="0"/>
          <w:numId w:val="7"/>
        </w:numPr>
        <w:ind w:left="720" w:hanging="360"/>
      </w:pPr>
      <w:r w:rsidDel="00000000" w:rsidR="00000000" w:rsidRPr="00000000">
        <w:rPr>
          <w:rtl w:val="0"/>
        </w:rPr>
        <w:t xml:space="preserve">Our bodies are considered vibrational beings in a vibrational universe. Our inner states and energies broadcast signals that attract or repel experiences in our physical reality.</w:t>
      </w:r>
    </w:p>
    <w:p w:rsidR="00000000" w:rsidDel="00000000" w:rsidP="00000000" w:rsidRDefault="00000000" w:rsidRPr="00000000" w14:paraId="0000016B">
      <w:pPr>
        <w:widowControl w:val="0"/>
        <w:numPr>
          <w:ilvl w:val="0"/>
          <w:numId w:val="7"/>
        </w:numPr>
        <w:ind w:left="720" w:hanging="360"/>
      </w:pPr>
      <w:r w:rsidDel="00000000" w:rsidR="00000000" w:rsidRPr="00000000">
        <w:rPr>
          <w:rtl w:val="0"/>
        </w:rPr>
        <w:t xml:space="preserve">Nikola Tesla, Albert Einstein, and other thinkers highlight the role of energy and frequency in our universe.</w:t>
      </w:r>
    </w:p>
    <w:p w:rsidR="00000000" w:rsidDel="00000000" w:rsidP="00000000" w:rsidRDefault="00000000" w:rsidRPr="00000000" w14:paraId="0000016C">
      <w:pPr>
        <w:widowControl w:val="0"/>
        <w:numPr>
          <w:ilvl w:val="0"/>
          <w:numId w:val="7"/>
        </w:numPr>
        <w:ind w:left="720" w:hanging="360"/>
      </w:pPr>
      <w:r w:rsidDel="00000000" w:rsidR="00000000" w:rsidRPr="00000000">
        <w:rPr>
          <w:rtl w:val="0"/>
        </w:rPr>
        <w:t xml:space="preserve">How we perceive wealth and abundance in our lives can change our physical reality. Conversely, if we harbor negative emotions, our exterior reality will mirror these negative sentiments. </w:t>
      </w:r>
    </w:p>
    <w:p w:rsidR="00000000" w:rsidDel="00000000" w:rsidP="00000000" w:rsidRDefault="00000000" w:rsidRPr="00000000" w14:paraId="0000016D">
      <w:pPr>
        <w:widowControl w:val="0"/>
        <w:numPr>
          <w:ilvl w:val="0"/>
          <w:numId w:val="7"/>
        </w:numPr>
        <w:ind w:left="720" w:hanging="360"/>
      </w:pPr>
      <w:r w:rsidDel="00000000" w:rsidR="00000000" w:rsidRPr="00000000">
        <w:rPr>
          <w:rtl w:val="0"/>
        </w:rPr>
        <w:t xml:space="preserve">Masaru Emoto's research suggests that words and emotions can alter the molecular structure of water. Therefore, our consciousness can influence the energy of our food and water, affecting our physiological health.</w:t>
      </w:r>
    </w:p>
    <w:p w:rsidR="00000000" w:rsidDel="00000000" w:rsidP="00000000" w:rsidRDefault="00000000" w:rsidRPr="00000000" w14:paraId="0000016E">
      <w:pPr>
        <w:widowControl w:val="0"/>
        <w:numPr>
          <w:ilvl w:val="0"/>
          <w:numId w:val="7"/>
        </w:numPr>
        <w:ind w:left="720" w:hanging="360"/>
      </w:pPr>
      <w:r w:rsidDel="00000000" w:rsidR="00000000" w:rsidRPr="00000000">
        <w:rPr>
          <w:rtl w:val="0"/>
        </w:rPr>
        <w:t xml:space="preserve">The Law of Resonance states that systems oscillating at the same frequency fall into synchrony; your thoughts resonate with similar frequencies in the universe. This can impact many areas, from athletic performance to anxiety. </w:t>
      </w:r>
    </w:p>
    <w:p w:rsidR="00000000" w:rsidDel="00000000" w:rsidP="00000000" w:rsidRDefault="00000000" w:rsidRPr="00000000" w14:paraId="0000016F">
      <w:pPr>
        <w:widowControl w:val="0"/>
        <w:numPr>
          <w:ilvl w:val="0"/>
          <w:numId w:val="7"/>
        </w:numPr>
        <w:ind w:left="720" w:hanging="360"/>
      </w:pPr>
      <w:r w:rsidDel="00000000" w:rsidR="00000000" w:rsidRPr="00000000">
        <w:rPr>
          <w:rtl w:val="0"/>
        </w:rPr>
        <w:t xml:space="preserve">Holistic nutrition is about consuming food that is not only nutritionally sound but also carries a high vibrational quality. This includes maintaining emotions that align with positive thoughts and trusting in the universe. </w:t>
      </w:r>
    </w:p>
    <w:p w:rsidR="00000000" w:rsidDel="00000000" w:rsidP="00000000" w:rsidRDefault="00000000" w:rsidRPr="00000000" w14:paraId="00000170">
      <w:pPr>
        <w:widowControl w:val="0"/>
        <w:numPr>
          <w:ilvl w:val="0"/>
          <w:numId w:val="7"/>
        </w:numPr>
        <w:ind w:left="720" w:hanging="360"/>
      </w:pPr>
      <w:r w:rsidDel="00000000" w:rsidR="00000000" w:rsidRPr="00000000">
        <w:rPr>
          <w:rtl w:val="0"/>
        </w:rPr>
        <w:t xml:space="preserve">This theory can be practically applied by respecting and protecting our water sources and using gratitude, positive affirmations, and prayer to influence their energetic resonance.</w:t>
      </w:r>
    </w:p>
    <w:p w:rsidR="00000000" w:rsidDel="00000000" w:rsidP="00000000" w:rsidRDefault="00000000" w:rsidRPr="00000000" w14:paraId="00000171">
      <w:pPr>
        <w:widowControl w:val="0"/>
        <w:numPr>
          <w:ilvl w:val="0"/>
          <w:numId w:val="7"/>
        </w:numPr>
        <w:ind w:left="720" w:hanging="360"/>
      </w:pPr>
      <w:r w:rsidDel="00000000" w:rsidR="00000000" w:rsidRPr="00000000">
        <w:rPr>
          <w:rtl w:val="0"/>
        </w:rPr>
        <w:t xml:space="preserve">The energy in our food supply can be impacted by industrial food production processes, where negative energy or negativity significantly influences the nutritional and energetic quality of food.</w:t>
      </w:r>
    </w:p>
    <w:p w:rsidR="00000000" w:rsidDel="00000000" w:rsidP="00000000" w:rsidRDefault="00000000" w:rsidRPr="00000000" w14:paraId="00000172">
      <w:pPr>
        <w:widowControl w:val="0"/>
        <w:numPr>
          <w:ilvl w:val="0"/>
          <w:numId w:val="7"/>
        </w:numPr>
        <w:ind w:left="720" w:hanging="360"/>
      </w:pPr>
      <w:r w:rsidDel="00000000" w:rsidR="00000000" w:rsidRPr="00000000">
        <w:rPr>
          <w:rtl w:val="0"/>
        </w:rPr>
        <w:t xml:space="preserve">Growing our own food allows us to control the energetic quality of our meals, as well as fosters a connection to nature.</w:t>
      </w:r>
    </w:p>
    <w:p w:rsidR="00000000" w:rsidDel="00000000" w:rsidP="00000000" w:rsidRDefault="00000000" w:rsidRPr="00000000" w14:paraId="00000173">
      <w:pPr>
        <w:widowControl w:val="0"/>
        <w:numPr>
          <w:ilvl w:val="0"/>
          <w:numId w:val="7"/>
        </w:numPr>
        <w:ind w:left="720" w:hanging="360"/>
      </w:pPr>
      <w:r w:rsidDel="00000000" w:rsidR="00000000" w:rsidRPr="00000000">
        <w:rPr>
          <w:rtl w:val="0"/>
        </w:rPr>
        <w:t xml:space="preserve">The vibrational quality of our meals can also be positively impacted by decluttering and organizing our cooking space, cleaning, ensuring proper lighting, personalizing the kitchen design, incorporating sustainability practices, and cooking mindfully.</w:t>
      </w:r>
    </w:p>
    <w:p w:rsidR="00000000" w:rsidDel="00000000" w:rsidP="00000000" w:rsidRDefault="00000000" w:rsidRPr="00000000" w14:paraId="00000174">
      <w:pPr>
        <w:widowControl w:val="0"/>
        <w:numPr>
          <w:ilvl w:val="0"/>
          <w:numId w:val="7"/>
        </w:numPr>
        <w:ind w:left="720" w:hanging="360"/>
      </w:pPr>
      <w:r w:rsidDel="00000000" w:rsidR="00000000" w:rsidRPr="00000000">
        <w:rPr>
          <w:rtl w:val="0"/>
        </w:rPr>
        <w:t xml:space="preserve">Food preparation is a spiritual practice that connects us with the nourishing properties of our meals.</w:t>
      </w:r>
    </w:p>
    <w:p w:rsidR="00000000" w:rsidDel="00000000" w:rsidP="00000000" w:rsidRDefault="00000000" w:rsidRPr="00000000" w14:paraId="00000175">
      <w:pPr>
        <w:widowControl w:val="0"/>
        <w:numPr>
          <w:ilvl w:val="0"/>
          <w:numId w:val="7"/>
        </w:numPr>
        <w:ind w:left="720" w:hanging="360"/>
      </w:pPr>
      <w:r w:rsidDel="00000000" w:rsidR="00000000" w:rsidRPr="00000000">
        <w:rPr>
          <w:rtl w:val="0"/>
        </w:rPr>
        <w:t xml:space="preserve">Cooking with intention can deepen the connection to our food, enhancing its nourishing and comforting properties.</w:t>
      </w:r>
    </w:p>
    <w:p w:rsidR="00000000" w:rsidDel="00000000" w:rsidP="00000000" w:rsidRDefault="00000000" w:rsidRPr="00000000" w14:paraId="00000176">
      <w:pPr>
        <w:widowControl w:val="0"/>
        <w:numPr>
          <w:ilvl w:val="0"/>
          <w:numId w:val="7"/>
        </w:numPr>
        <w:ind w:left="720" w:hanging="360"/>
      </w:pPr>
      <w:r w:rsidDel="00000000" w:rsidR="00000000" w:rsidRPr="00000000">
        <w:rPr>
          <w:rtl w:val="0"/>
        </w:rPr>
        <w:t xml:space="preserve">Scientific studies support the notion that positive thoughts and intentions enhance the quality and impact of food.</w:t>
      </w:r>
    </w:p>
    <w:p w:rsidR="00000000" w:rsidDel="00000000" w:rsidP="00000000" w:rsidRDefault="00000000" w:rsidRPr="00000000" w14:paraId="00000177">
      <w:pPr>
        <w:widowControl w:val="0"/>
        <w:numPr>
          <w:ilvl w:val="0"/>
          <w:numId w:val="7"/>
        </w:numPr>
        <w:ind w:left="720" w:hanging="360"/>
      </w:pPr>
      <w:r w:rsidDel="00000000" w:rsidR="00000000" w:rsidRPr="00000000">
        <w:rPr>
          <w:rtl w:val="0"/>
        </w:rPr>
        <w:t xml:space="preserve">Setting up the kitchen properly before cooking can create a calm, focused atmosphere, enhancing the cooking process.</w:t>
      </w:r>
    </w:p>
    <w:p w:rsidR="00000000" w:rsidDel="00000000" w:rsidP="00000000" w:rsidRDefault="00000000" w:rsidRPr="00000000" w14:paraId="00000178">
      <w:pPr>
        <w:widowControl w:val="0"/>
        <w:numPr>
          <w:ilvl w:val="0"/>
          <w:numId w:val="7"/>
        </w:numPr>
        <w:ind w:left="720" w:hanging="360"/>
      </w:pPr>
      <w:r w:rsidDel="00000000" w:rsidR="00000000" w:rsidRPr="00000000">
        <w:rPr>
          <w:rtl w:val="0"/>
        </w:rPr>
        <w:t xml:space="preserve">Incorporating personal rituals, like lighting a scented candle or playing music, can further enrich the cooking experience.</w:t>
      </w:r>
    </w:p>
    <w:p w:rsidR="00000000" w:rsidDel="00000000" w:rsidP="00000000" w:rsidRDefault="00000000" w:rsidRPr="00000000" w14:paraId="00000179">
      <w:pPr>
        <w:widowControl w:val="0"/>
        <w:numPr>
          <w:ilvl w:val="0"/>
          <w:numId w:val="7"/>
        </w:numPr>
        <w:ind w:left="720" w:hanging="360"/>
      </w:pPr>
      <w:r w:rsidDel="00000000" w:rsidR="00000000" w:rsidRPr="00000000">
        <w:rPr>
          <w:rtl w:val="0"/>
        </w:rPr>
        <w:t xml:space="preserve">Invoking a small prayer or setting a deliberate intention before starting the cooking process or eating can deepen gratitude and strengthen faith.</w:t>
      </w:r>
    </w:p>
    <w:p w:rsidR="00000000" w:rsidDel="00000000" w:rsidP="00000000" w:rsidRDefault="00000000" w:rsidRPr="00000000" w14:paraId="0000017A">
      <w:pPr>
        <w:widowControl w:val="0"/>
        <w:numPr>
          <w:ilvl w:val="0"/>
          <w:numId w:val="7"/>
        </w:numPr>
        <w:ind w:left="720" w:hanging="360"/>
      </w:pPr>
      <w:r w:rsidDel="00000000" w:rsidR="00000000" w:rsidRPr="00000000">
        <w:rPr>
          <w:rtl w:val="0"/>
        </w:rPr>
        <w:t xml:space="preserve">Different cultures and religions have their unique ways of expressing gratitude, but all share the common thread of celebrating divine sustenance.</w:t>
      </w:r>
    </w:p>
    <w:p w:rsidR="00000000" w:rsidDel="00000000" w:rsidP="00000000" w:rsidRDefault="00000000" w:rsidRPr="00000000" w14:paraId="0000017B">
      <w:pPr>
        <w:widowControl w:val="0"/>
        <w:numPr>
          <w:ilvl w:val="0"/>
          <w:numId w:val="7"/>
        </w:numPr>
        <w:ind w:left="720" w:hanging="360"/>
      </w:pPr>
      <w:r w:rsidDel="00000000" w:rsidR="00000000" w:rsidRPr="00000000">
        <w:rPr>
          <w:rtl w:val="0"/>
        </w:rPr>
        <w:t xml:space="preserve">Communal eating provides physical, emotional, spiritual, and social nourishment, while strengthening connections.</w:t>
      </w:r>
    </w:p>
    <w:p w:rsidR="00000000" w:rsidDel="00000000" w:rsidP="00000000" w:rsidRDefault="00000000" w:rsidRPr="00000000" w14:paraId="0000017C">
      <w:pPr>
        <w:widowControl w:val="0"/>
        <w:numPr>
          <w:ilvl w:val="0"/>
          <w:numId w:val="7"/>
        </w:numPr>
        <w:ind w:left="720" w:hanging="360"/>
      </w:pPr>
      <w:r w:rsidDel="00000000" w:rsidR="00000000" w:rsidRPr="00000000">
        <w:rPr>
          <w:rtl w:val="0"/>
        </w:rPr>
        <w:t xml:space="preserve">Cooking meals at home using fresh, whole foods promotes healthier eating habits and can strengthen interpersonal relationships.</w:t>
      </w:r>
    </w:p>
    <w:p w:rsidR="00000000" w:rsidDel="00000000" w:rsidP="00000000" w:rsidRDefault="00000000" w:rsidRPr="00000000" w14:paraId="0000017D">
      <w:pPr>
        <w:widowControl w:val="0"/>
        <w:numPr>
          <w:ilvl w:val="0"/>
          <w:numId w:val="7"/>
        </w:numPr>
        <w:ind w:left="720" w:hanging="360"/>
      </w:pPr>
      <w:r w:rsidDel="00000000" w:rsidR="00000000" w:rsidRPr="00000000">
        <w:rPr>
          <w:rtl w:val="0"/>
        </w:rPr>
        <w:t xml:space="preserve">Practicing gratitude and reducing food waste can foster balance and harmony, cultivate positive energy, and deepen our connection with the natural order of life.</w:t>
      </w:r>
    </w:p>
    <w:p w:rsidR="00000000" w:rsidDel="00000000" w:rsidP="00000000" w:rsidRDefault="00000000" w:rsidRPr="00000000" w14:paraId="0000017E">
      <w:pPr>
        <w:widowControl w:val="0"/>
        <w:numPr>
          <w:ilvl w:val="0"/>
          <w:numId w:val="7"/>
        </w:numPr>
        <w:ind w:left="720" w:hanging="360"/>
      </w:pPr>
      <w:r w:rsidDel="00000000" w:rsidR="00000000" w:rsidRPr="00000000">
        <w:rPr>
          <w:rtl w:val="0"/>
        </w:rPr>
        <w:t xml:space="preserve">Mindful shopping and cooking, including detailed meal planning, can significantly reduce food waste.</w:t>
      </w:r>
    </w:p>
    <w:p w:rsidR="00000000" w:rsidDel="00000000" w:rsidP="00000000" w:rsidRDefault="00000000" w:rsidRPr="00000000" w14:paraId="0000017F">
      <w:pPr>
        <w:widowControl w:val="0"/>
        <w:numPr>
          <w:ilvl w:val="0"/>
          <w:numId w:val="7"/>
        </w:numPr>
        <w:ind w:left="720" w:hanging="360"/>
      </w:pPr>
      <w:r w:rsidDel="00000000" w:rsidR="00000000" w:rsidRPr="00000000">
        <w:rPr>
          <w:rtl w:val="0"/>
        </w:rPr>
        <w:t xml:space="preserve">Leftovers can be creatively reused in new recipes to avoid waste.</w:t>
      </w:r>
    </w:p>
    <w:p w:rsidR="00000000" w:rsidDel="00000000" w:rsidP="00000000" w:rsidRDefault="00000000" w:rsidRPr="00000000" w14:paraId="00000180">
      <w:pPr>
        <w:widowControl w:val="0"/>
        <w:numPr>
          <w:ilvl w:val="0"/>
          <w:numId w:val="7"/>
        </w:numPr>
        <w:ind w:left="720" w:hanging="360"/>
      </w:pPr>
      <w:r w:rsidDel="00000000" w:rsidR="00000000" w:rsidRPr="00000000">
        <w:rPr>
          <w:rtl w:val="0"/>
        </w:rPr>
        <w:t xml:space="preserve">Understanding the difference between 'sell by', 'use by', and 'best by' dates can prevent unnecessary discarding of food.</w:t>
      </w:r>
    </w:p>
    <w:p w:rsidR="00000000" w:rsidDel="00000000" w:rsidP="00000000" w:rsidRDefault="00000000" w:rsidRPr="00000000" w14:paraId="00000181">
      <w:pPr>
        <w:widowControl w:val="0"/>
        <w:numPr>
          <w:ilvl w:val="0"/>
          <w:numId w:val="7"/>
        </w:numPr>
        <w:ind w:left="720" w:hanging="360"/>
      </w:pPr>
      <w:r w:rsidDel="00000000" w:rsidR="00000000" w:rsidRPr="00000000">
        <w:rPr>
          <w:rtl w:val="0"/>
        </w:rPr>
        <w:t xml:space="preserve">Proper storage of food items can extend their shelf life and minimize waste.</w:t>
      </w:r>
    </w:p>
    <w:p w:rsidR="00000000" w:rsidDel="00000000" w:rsidP="00000000" w:rsidRDefault="00000000" w:rsidRPr="00000000" w14:paraId="00000182">
      <w:pPr>
        <w:widowControl w:val="0"/>
        <w:numPr>
          <w:ilvl w:val="0"/>
          <w:numId w:val="7"/>
        </w:numPr>
        <w:ind w:left="720" w:hanging="360"/>
      </w:pPr>
      <w:r w:rsidDel="00000000" w:rsidR="00000000" w:rsidRPr="00000000">
        <w:rPr>
          <w:rtl w:val="0"/>
        </w:rPr>
        <w:t xml:space="preserve">Small changes to daily routines and an education about the value of food can lead to healthier bodies, a cleaner environment, and a more equitable world.</w:t>
      </w:r>
    </w:p>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pStyle w:val="Heading2"/>
        <w:widowControl w:val="0"/>
        <w:rPr/>
      </w:pPr>
      <w:bookmarkStart w:colFirst="0" w:colLast="0" w:name="_hatd5aikqr6a" w:id="23"/>
      <w:bookmarkEnd w:id="23"/>
      <w:r w:rsidDel="00000000" w:rsidR="00000000" w:rsidRPr="00000000">
        <w:rPr>
          <w:rtl w:val="0"/>
        </w:rPr>
        <w:t xml:space="preserve">Exercises</w:t>
      </w:r>
    </w:p>
    <w:p w:rsidR="00000000" w:rsidDel="00000000" w:rsidP="00000000" w:rsidRDefault="00000000" w:rsidRPr="00000000" w14:paraId="00000185">
      <w:pPr>
        <w:pStyle w:val="Heading3"/>
        <w:widowControl w:val="0"/>
        <w:rPr/>
      </w:pPr>
      <w:bookmarkStart w:colFirst="0" w:colLast="0" w:name="_yi4lp9cao0k2" w:id="24"/>
      <w:bookmarkEnd w:id="24"/>
      <w:r w:rsidDel="00000000" w:rsidR="00000000" w:rsidRPr="00000000">
        <w:rPr>
          <w:rtl w:val="0"/>
        </w:rPr>
        <w:t xml:space="preserve">Exercise 1: Testing Emoto's Water Experiment </w:t>
      </w:r>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widowControl w:val="0"/>
        <w:rPr/>
      </w:pPr>
      <w:r w:rsidDel="00000000" w:rsidR="00000000" w:rsidRPr="00000000">
        <w:rPr>
          <w:b w:val="1"/>
          <w:rtl w:val="0"/>
        </w:rPr>
        <w:t xml:space="preserve">Objective</w:t>
      </w:r>
      <w:r w:rsidDel="00000000" w:rsidR="00000000" w:rsidRPr="00000000">
        <w:rPr>
          <w:rtl w:val="0"/>
        </w:rPr>
        <w:t xml:space="preserve">: The objective of this exercise is to experience the impact of positive and negative energies on water, as suggested by Masaru Emoto's experiment. </w:t>
      </w:r>
    </w:p>
    <w:p w:rsidR="00000000" w:rsidDel="00000000" w:rsidP="00000000" w:rsidRDefault="00000000" w:rsidRPr="00000000" w14:paraId="00000188">
      <w:pPr>
        <w:widowControl w:val="0"/>
        <w:rPr/>
      </w:pPr>
      <w:r w:rsidDel="00000000" w:rsidR="00000000" w:rsidRPr="00000000">
        <w:rPr>
          <w:rtl w:val="0"/>
        </w:rPr>
      </w:r>
    </w:p>
    <w:p w:rsidR="00000000" w:rsidDel="00000000" w:rsidP="00000000" w:rsidRDefault="00000000" w:rsidRPr="00000000" w14:paraId="00000189">
      <w:pPr>
        <w:widowControl w:val="0"/>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A">
      <w:pPr>
        <w:widowControl w:val="0"/>
        <w:rPr/>
      </w:pPr>
      <w:r w:rsidDel="00000000" w:rsidR="00000000" w:rsidRPr="00000000">
        <w:rPr>
          <w:rtl w:val="0"/>
        </w:rPr>
      </w:r>
    </w:p>
    <w:p w:rsidR="00000000" w:rsidDel="00000000" w:rsidP="00000000" w:rsidRDefault="00000000" w:rsidRPr="00000000" w14:paraId="0000018B">
      <w:pPr>
        <w:widowControl w:val="0"/>
        <w:numPr>
          <w:ilvl w:val="0"/>
          <w:numId w:val="5"/>
        </w:numPr>
        <w:ind w:left="720" w:hanging="360"/>
        <w:rPr>
          <w:u w:val="none"/>
        </w:rPr>
      </w:pPr>
      <w:r w:rsidDel="00000000" w:rsidR="00000000" w:rsidRPr="00000000">
        <w:rPr>
          <w:rtl w:val="0"/>
        </w:rPr>
        <w:t xml:space="preserve">Gather three clear glass containers. Fill each one with approximately the same amount of cooked rice and enough water to just cover the rice.</w:t>
      </w:r>
    </w:p>
    <w:p w:rsidR="00000000" w:rsidDel="00000000" w:rsidP="00000000" w:rsidRDefault="00000000" w:rsidRPr="00000000" w14:paraId="0000018C">
      <w:pPr>
        <w:widowControl w:val="0"/>
        <w:numPr>
          <w:ilvl w:val="0"/>
          <w:numId w:val="5"/>
        </w:numPr>
        <w:ind w:left="720" w:hanging="360"/>
        <w:rPr>
          <w:u w:val="none"/>
        </w:rPr>
      </w:pPr>
      <w:r w:rsidDel="00000000" w:rsidR="00000000" w:rsidRPr="00000000">
        <w:rPr>
          <w:rtl w:val="0"/>
        </w:rPr>
        <w:t xml:space="preserve">Label the first container "Love/Gratitude", the second container "Hate/Disgust", and the third one as "Ignored".</w:t>
      </w:r>
    </w:p>
    <w:p w:rsidR="00000000" w:rsidDel="00000000" w:rsidP="00000000" w:rsidRDefault="00000000" w:rsidRPr="00000000" w14:paraId="0000018D">
      <w:pPr>
        <w:widowControl w:val="0"/>
        <w:numPr>
          <w:ilvl w:val="0"/>
          <w:numId w:val="5"/>
        </w:numPr>
        <w:ind w:left="720" w:hanging="360"/>
        <w:rPr>
          <w:u w:val="none"/>
        </w:rPr>
      </w:pPr>
      <w:r w:rsidDel="00000000" w:rsidR="00000000" w:rsidRPr="00000000">
        <w:rPr>
          <w:rtl w:val="0"/>
        </w:rPr>
        <w:t xml:space="preserve">Each day, for the next month, visit each jar. To the "Love/Gratitude" jar, express positive emotions. You might tell it you love and appreciate it. To the "Hate/Disgust" jar, express negative emotions. Ignore the third jar completely.</w:t>
      </w:r>
    </w:p>
    <w:p w:rsidR="00000000" w:rsidDel="00000000" w:rsidP="00000000" w:rsidRDefault="00000000" w:rsidRPr="00000000" w14:paraId="0000018E">
      <w:pPr>
        <w:widowControl w:val="0"/>
        <w:numPr>
          <w:ilvl w:val="0"/>
          <w:numId w:val="5"/>
        </w:numPr>
        <w:ind w:left="720" w:hanging="360"/>
        <w:rPr>
          <w:u w:val="none"/>
        </w:rPr>
      </w:pPr>
      <w:r w:rsidDel="00000000" w:rsidR="00000000" w:rsidRPr="00000000">
        <w:rPr>
          <w:rtl w:val="0"/>
        </w:rPr>
        <w:t xml:space="preserve">Observe any changes that occur and document them daily. Pay attention to changes in color, smell, and overall state.</w:t>
      </w:r>
    </w:p>
    <w:p w:rsidR="00000000" w:rsidDel="00000000" w:rsidP="00000000" w:rsidRDefault="00000000" w:rsidRPr="00000000" w14:paraId="0000018F">
      <w:pPr>
        <w:widowControl w:val="0"/>
        <w:numPr>
          <w:ilvl w:val="0"/>
          <w:numId w:val="5"/>
        </w:numPr>
        <w:ind w:left="720" w:hanging="360"/>
        <w:rPr>
          <w:u w:val="none"/>
        </w:rPr>
      </w:pPr>
      <w:r w:rsidDel="00000000" w:rsidR="00000000" w:rsidRPr="00000000">
        <w:rPr>
          <w:rtl w:val="0"/>
        </w:rPr>
        <w:t xml:space="preserve">After a month, evaluate your results. What differences do you observe between the jars? What does this suggest about the experiment to you?</w:t>
      </w:r>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r w:rsidDel="00000000" w:rsidR="00000000" w:rsidRPr="00000000">
        <w:rPr>
          <w:rtl w:val="0"/>
        </w:rPr>
        <w:t xml:space="preserve">Through this exercise, you will gain firsthand experience of the potential impact of positive and negative energies on the vibrational quality of water and, by extension, the food we consume. This is also an exercise that you can have you clients do in order for them to experience this first hand as well, and so that they can get some experience and practice with blessing their food with positive affirmations and energy. </w:t>
      </w:r>
    </w:p>
    <w:p w:rsidR="00000000" w:rsidDel="00000000" w:rsidP="00000000" w:rsidRDefault="00000000" w:rsidRPr="00000000" w14:paraId="00000192">
      <w:pPr>
        <w:widowControl w:val="0"/>
        <w:rPr/>
      </w:pPr>
      <w:r w:rsidDel="00000000" w:rsidR="00000000" w:rsidRPr="00000000">
        <w:rPr>
          <w:rtl w:val="0"/>
        </w:rPr>
        <w:t xml:space="preserve"> </w:t>
      </w:r>
    </w:p>
    <w:p w:rsidR="00000000" w:rsidDel="00000000" w:rsidP="00000000" w:rsidRDefault="00000000" w:rsidRPr="00000000" w14:paraId="00000193">
      <w:pPr>
        <w:widowControl w:val="0"/>
        <w:rPr/>
      </w:pPr>
      <w:r w:rsidDel="00000000" w:rsidR="00000000" w:rsidRPr="00000000">
        <w:rPr>
          <w:rtl w:val="0"/>
        </w:rPr>
        <w:t xml:space="preserve">Note: This experiment needs to be conducted in a controlled, clean environment and the results will also largely depend on the initial cleanliness and quality of the rice and water used. Please remember not to touch or open the jars during the experiment to avoid any contamination.</w:t>
      </w:r>
    </w:p>
    <w:p w:rsidR="00000000" w:rsidDel="00000000" w:rsidP="00000000" w:rsidRDefault="00000000" w:rsidRPr="00000000" w14:paraId="00000194">
      <w:pPr>
        <w:pStyle w:val="Heading3"/>
        <w:widowControl w:val="0"/>
        <w:rPr/>
      </w:pPr>
      <w:bookmarkStart w:colFirst="0" w:colLast="0" w:name="_4fkoxodyl3l0" w:id="25"/>
      <w:bookmarkEnd w:id="25"/>
      <w:r w:rsidDel="00000000" w:rsidR="00000000" w:rsidRPr="00000000">
        <w:rPr>
          <w:rtl w:val="0"/>
        </w:rPr>
        <w:t xml:space="preserve">Exercise 2: Creating a Personalized Mealtime Prayer </w:t>
      </w:r>
    </w:p>
    <w:p w:rsidR="00000000" w:rsidDel="00000000" w:rsidP="00000000" w:rsidRDefault="00000000" w:rsidRPr="00000000" w14:paraId="00000195">
      <w:pPr>
        <w:widowControl w:val="0"/>
        <w:rPr/>
      </w:pPr>
      <w:r w:rsidDel="00000000" w:rsidR="00000000" w:rsidRPr="00000000">
        <w:rPr>
          <w:rtl w:val="0"/>
        </w:rPr>
      </w:r>
    </w:p>
    <w:p w:rsidR="00000000" w:rsidDel="00000000" w:rsidP="00000000" w:rsidRDefault="00000000" w:rsidRPr="00000000" w14:paraId="00000196">
      <w:pPr>
        <w:widowControl w:val="0"/>
        <w:rPr/>
      </w:pPr>
      <w:r w:rsidDel="00000000" w:rsidR="00000000" w:rsidRPr="00000000">
        <w:rPr>
          <w:b w:val="1"/>
          <w:rtl w:val="0"/>
        </w:rPr>
        <w:t xml:space="preserve">Objective</w:t>
      </w:r>
      <w:r w:rsidDel="00000000" w:rsidR="00000000" w:rsidRPr="00000000">
        <w:rPr>
          <w:rtl w:val="0"/>
        </w:rPr>
        <w:t xml:space="preserve">: The intention of this exercise is to help you craft a personalized prayer or affirmation to say before meals, fostering a sense of intention, gratitude, and a deeper connection with your food.</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numPr>
          <w:ilvl w:val="0"/>
          <w:numId w:val="3"/>
        </w:numPr>
        <w:ind w:left="720" w:hanging="360"/>
        <w:rPr>
          <w:u w:val="none"/>
        </w:rPr>
      </w:pPr>
      <w:r w:rsidDel="00000000" w:rsidR="00000000" w:rsidRPr="00000000">
        <w:rPr>
          <w:rtl w:val="0"/>
        </w:rPr>
        <w:t xml:space="preserve">Take a moment to reflect on what you are grateful for in relation to your food. This could include gratitude for the earth that produced it, the people who cultivated and harvested it, the means by which you obtained it, and your body that will use it for nourishment.</w:t>
      </w:r>
    </w:p>
    <w:p w:rsidR="00000000" w:rsidDel="00000000" w:rsidP="00000000" w:rsidRDefault="00000000" w:rsidRPr="00000000" w14:paraId="0000019B">
      <w:pPr>
        <w:widowControl w:val="0"/>
        <w:numPr>
          <w:ilvl w:val="0"/>
          <w:numId w:val="3"/>
        </w:numPr>
        <w:ind w:left="720" w:hanging="360"/>
        <w:rPr>
          <w:u w:val="none"/>
        </w:rPr>
      </w:pPr>
      <w:r w:rsidDel="00000000" w:rsidR="00000000" w:rsidRPr="00000000">
        <w:rPr>
          <w:rtl w:val="0"/>
        </w:rPr>
        <w:t xml:space="preserve">Think about your intentions for your meal. Do you want it to nourish your body, provide energy for your activities, help you stay in optimum health, or perhaps serve as a source of joy and comfort? </w:t>
      </w:r>
    </w:p>
    <w:p w:rsidR="00000000" w:rsidDel="00000000" w:rsidP="00000000" w:rsidRDefault="00000000" w:rsidRPr="00000000" w14:paraId="0000019C">
      <w:pPr>
        <w:widowControl w:val="0"/>
        <w:numPr>
          <w:ilvl w:val="0"/>
          <w:numId w:val="3"/>
        </w:numPr>
        <w:ind w:left="720" w:hanging="360"/>
        <w:rPr>
          <w:u w:val="none"/>
        </w:rPr>
      </w:pPr>
      <w:r w:rsidDel="00000000" w:rsidR="00000000" w:rsidRPr="00000000">
        <w:rPr>
          <w:rtl w:val="0"/>
        </w:rPr>
        <w:t xml:space="preserve">Based on these reflections, begin to craft your personalized prayer or affirmation. Keep it short and simple, and use positive, uplifting language. Here is a simple example: "I am grateful for this food before me, sourced from the earth and brought to me by the work of many hands. May it nourish my body, fuel my activities, and bring joy to my day."</w:t>
      </w:r>
    </w:p>
    <w:p w:rsidR="00000000" w:rsidDel="00000000" w:rsidP="00000000" w:rsidRDefault="00000000" w:rsidRPr="00000000" w14:paraId="0000019D">
      <w:pPr>
        <w:widowControl w:val="0"/>
        <w:numPr>
          <w:ilvl w:val="0"/>
          <w:numId w:val="3"/>
        </w:numPr>
        <w:ind w:left="720" w:hanging="360"/>
        <w:rPr>
          <w:u w:val="none"/>
        </w:rPr>
      </w:pPr>
      <w:r w:rsidDel="00000000" w:rsidR="00000000" w:rsidRPr="00000000">
        <w:rPr>
          <w:rtl w:val="0"/>
        </w:rPr>
        <w:t xml:space="preserve">Say your prayer or affirmation silently or out loud before every meal. If you are comfortable, you can gently close your eyes and place a hand on your heart as you say it to deepen the connection.</w:t>
      </w:r>
    </w:p>
    <w:p w:rsidR="00000000" w:rsidDel="00000000" w:rsidP="00000000" w:rsidRDefault="00000000" w:rsidRPr="00000000" w14:paraId="0000019E">
      <w:pPr>
        <w:widowControl w:val="0"/>
        <w:numPr>
          <w:ilvl w:val="0"/>
          <w:numId w:val="3"/>
        </w:numPr>
        <w:ind w:left="720" w:hanging="360"/>
        <w:rPr>
          <w:u w:val="none"/>
        </w:rPr>
      </w:pPr>
      <w:r w:rsidDel="00000000" w:rsidR="00000000" w:rsidRPr="00000000">
        <w:rPr>
          <w:rtl w:val="0"/>
        </w:rPr>
        <w:t xml:space="preserve">Reflect on this practice at the end of a week. Have you noticed a change in how you perceive your meals? Do you feel a stronger sense of connection and gratitude?</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Creating a personalized prayer not only enables you to exercise gratitude for your food but also helps set the intention for its nourishment, fostering a deep, mindful connection with what you consume. This can significantly enrich your holistic nutrition practice, deepening your overall experience with your meals.</w:t>
      </w:r>
    </w:p>
    <w:p w:rsidR="00000000" w:rsidDel="00000000" w:rsidP="00000000" w:rsidRDefault="00000000" w:rsidRPr="00000000" w14:paraId="000001A1">
      <w:pPr>
        <w:pStyle w:val="Heading3"/>
        <w:widowControl w:val="0"/>
        <w:rPr/>
      </w:pPr>
      <w:bookmarkStart w:colFirst="0" w:colLast="0" w:name="_1nixc3s4poyz" w:id="26"/>
      <w:bookmarkEnd w:id="26"/>
      <w:r w:rsidDel="00000000" w:rsidR="00000000" w:rsidRPr="00000000">
        <w:rPr>
          <w:rtl w:val="0"/>
        </w:rPr>
        <w:t xml:space="preserve">Exercise 3: Transforming Food Scraps into New Meals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b w:val="1"/>
          <w:rtl w:val="0"/>
        </w:rPr>
        <w:t xml:space="preserve">Objective:</w:t>
      </w:r>
      <w:r w:rsidDel="00000000" w:rsidR="00000000" w:rsidRPr="00000000">
        <w:rPr>
          <w:rtl w:val="0"/>
        </w:rPr>
        <w:t xml:space="preserve"> This exercise aims to foster creativity and resourcefulness in reducing food waste by reusing often discarded food scraps in new and interesting ways.</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b w:val="1"/>
        </w:rPr>
      </w:pPr>
      <w:r w:rsidDel="00000000" w:rsidR="00000000" w:rsidRPr="00000000">
        <w:rPr>
          <w:b w:val="1"/>
          <w:rtl w:val="0"/>
        </w:rPr>
        <w:t xml:space="preserve">Instructions:</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1. Over the next week, keep a food waste journal. List down all the food scraps you usually discard after meal preparation or cooking. For instance, vegetable peels, stalks, and dairy products just past their 'best by' date.</w:t>
      </w:r>
    </w:p>
    <w:p w:rsidR="00000000" w:rsidDel="00000000" w:rsidP="00000000" w:rsidRDefault="00000000" w:rsidRPr="00000000" w14:paraId="000001A8">
      <w:pPr>
        <w:widowControl w:val="0"/>
        <w:rPr/>
      </w:pPr>
      <w:r w:rsidDel="00000000" w:rsidR="00000000" w:rsidRPr="00000000">
        <w:rPr>
          <w:rtl w:val="0"/>
        </w:rPr>
        <w:t xml:space="preserve">2. At the end of the week, review your list and identify which scraps you throw away the most often.</w:t>
      </w:r>
    </w:p>
    <w:p w:rsidR="00000000" w:rsidDel="00000000" w:rsidP="00000000" w:rsidRDefault="00000000" w:rsidRPr="00000000" w14:paraId="000001A9">
      <w:pPr>
        <w:widowControl w:val="0"/>
        <w:rPr/>
      </w:pPr>
      <w:r w:rsidDel="00000000" w:rsidR="00000000" w:rsidRPr="00000000">
        <w:rPr>
          <w:rtl w:val="0"/>
        </w:rPr>
        <w:t xml:space="preserve">3. Research and find out new ways to use these food scraps in your cooking. For example, vegetable peels can often be made into flavorful broths, stale bread into croutons or breadcrumbs, and overripe bananas into baked goods or smoothies.</w:t>
      </w:r>
    </w:p>
    <w:p w:rsidR="00000000" w:rsidDel="00000000" w:rsidP="00000000" w:rsidRDefault="00000000" w:rsidRPr="00000000" w14:paraId="000001AA">
      <w:pPr>
        <w:widowControl w:val="0"/>
        <w:rPr/>
      </w:pPr>
      <w:r w:rsidDel="00000000" w:rsidR="00000000" w:rsidRPr="00000000">
        <w:rPr>
          <w:rtl w:val="0"/>
        </w:rPr>
        <w:t xml:space="preserve">4. Incorporate these newfound uses of food scraps into your meal planning and cooking for the next week. Write the new recipes you came up with or found and any thoughts and experiences you had while cooking and eating those meals.</w:t>
      </w:r>
    </w:p>
    <w:p w:rsidR="00000000" w:rsidDel="00000000" w:rsidP="00000000" w:rsidRDefault="00000000" w:rsidRPr="00000000" w14:paraId="000001AB">
      <w:pPr>
        <w:widowControl w:val="0"/>
        <w:rPr/>
      </w:pPr>
      <w:r w:rsidDel="00000000" w:rsidR="00000000" w:rsidRPr="00000000">
        <w:rPr>
          <w:rtl w:val="0"/>
        </w:rPr>
        <w:t xml:space="preserve">5. Reflect on your experience. Did you discover any meal ideas you particularly enjoyed? Did you feel a greater sense of accomplishment and satisfaction in reducing food waste and making the most of your food items?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Through this exercise, you will not only sharpen your culinary skills and creative thinking but also minimize food waste and deepen your commitment to sustainability in your holistic nutrition practice.</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pStyle w:val="Heading1"/>
        <w:rPr/>
      </w:pPr>
      <w:bookmarkStart w:colFirst="0" w:colLast="0" w:name="_yhpegn42lrfg" w:id="27"/>
      <w:bookmarkEnd w:id="27"/>
      <w:r w:rsidDel="00000000" w:rsidR="00000000" w:rsidRPr="00000000">
        <w:rPr>
          <w:rtl w:val="0"/>
        </w:rPr>
        <w:t xml:space="preserve">Mindful Consumption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Mindfulness is a concept that has garnered much attention recently, expanding from its traditional area of practice in spirituality and meditation rooms to clinical psychology, healthcare, education, and even to the corporate world. Yet, what is mindfulness really about?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Mindfulness, at its core, is about being fully present, engaged and immersed in the current moment. Jon Kabat-Zinn, a pioneer in the field of mindfulness, defines it as "paying attention in a particular way, on purpose, in the present moment, and nonjudgmentally". It encourages living in the here and now, instead of dwelling in the past or worrying about the future.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As simplistic as it might seem, mindfulness is not merely about focusing. It's a state of active, open attention to the present. It's a non-judgmental state where each thought, feeling, or sensation that arises is acknowledged and accepted as it is. It doesn’t involve quieting the mind, but rather noticing our thoughts like clouds passing by in the sky. This level of awareness fosters a deeper understanding of ourselves and our surroundings, enabling us to make conscious choices rather than functioning on auto-pilot.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Mindfulness is not just a buzzword or a passing trend; it's rooted in ancient wisdom. It's a fundamental element of Buddhism, embodying the essence of the teachings of Buddha about awareness and consciousness. However, mindfulness itself is not tied to any religion or spiritual path, and people of any faith or no faith at all can practice and gain from it.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So, why is mindfulness important? The primary reason is its profound existence as an antidote to our fast-paced, multi-tasking modern life - brimming with distractions. Our minds are often cluttered with thoughts, jumping from memories, to-do lists, regrets, worries about the future. This constant chatter of the mind, often referred to as "monkey mind," keeps us from fully experiencing the present. It contributes to stress and can take a toll on our mental, emotional and even physical health.</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In contrast, mindfulness encourages us to slow down, pay attention, and soak in the present. It trains us to respond to situations rather than react impulsively, fostering emotional balance and resilience. Studies suggest that regular mindfulness practice can reduce stress, improve attention and mental clarity, enhance emotional intelligence, promote empathy and compassion, and even improve physical health by boosting the immune system response and aiding in the management of chronic diseases.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Practicing mindfulness does not necessarily imply long hours of silent meditation. It can be as simple as paying attention to our breath in a traffic jam, savoring every bite of our meal, or soaking in the sound of the wind rustling through trees on a walk. The opportunities for mindfulness surround us every moment, waiting to be noticed and engaged.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It's important to remember that mindfulness is not about achieving a particular state, but rather about the journey of discovery itself. It’s about meeting ourselves where we are, in this very moment, with a friendly and open curiosity, and treating ourselves with compassion. Practicing mindfulness isn’t about flushing out the negative experiences or striving for permanent positivity. It's about acknowledging our entire range of experiences and emotions and dealing with them in a healthier, more productive manner.</w:t>
      </w:r>
    </w:p>
    <w:p w:rsidR="00000000" w:rsidDel="00000000" w:rsidP="00000000" w:rsidRDefault="00000000" w:rsidRPr="00000000" w14:paraId="000001C0">
      <w:pPr>
        <w:pStyle w:val="Heading2"/>
        <w:rPr/>
      </w:pPr>
      <w:bookmarkStart w:colFirst="0" w:colLast="0" w:name="_60m4zp6frvx" w:id="28"/>
      <w:bookmarkEnd w:id="28"/>
      <w:r w:rsidDel="00000000" w:rsidR="00000000" w:rsidRPr="00000000">
        <w:rPr>
          <w:rtl w:val="0"/>
        </w:rPr>
        <w:t xml:space="preserve">Mindfulness Meditation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Mindfulness meditation is an ancient practice that, over the years, has found its way into our contemporary lifestyle as an antidote to its fast-paced, incessantly hectic rhythm. But what is mindfulness meditation? Often mistakenly considered synonymous with concentration, mindfulness meditation far surpasses the confines of merely focusing the mind.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In essence, mindfulness meditation is a practice of becoming profoundly aware – of our thoughts, our physical states, our experiences, and the world around us – and accepting these observations without any judgment or desire to change them. Practicing mindfulness meditation is akin to walking along a beach, leaving behind footprints (our attention) on the sand (our mind), while observing the waves (our thoughts) that rise and crash along the shore.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art of mindfulness meditation is to observe without getting drawn into the waves; it's about immersing in the richness of the present moment, without obsessing over the past or anticipating the future. It's a practice that trains our minds to acknowledge thoughts as merely transient mental events, helping us adopt a perspective that's larger, wider, and more significant.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On a deeper level, mindfulness meditation cultivates a profound sense of equanimity and tranquility, allowing us to respond rather than react to situations – a transformation from a state of doing to a state of being. It's about finding the calm within the chaos, the silence within the noise.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Research underpins the multitude of benefits that mindfulness meditation brings along. From stress reduction and improved focus to better mental health and enhanced resilience, the positive impacts on our overall well-being are well-established. Mindfulness meditation forms the bedrock for cultivating mindfulness, extending the lucidity and awareness from our meditation sessions into our everyday lives.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Yet, every mindfulness meditation practice, while embodying the foundational principles of mindfulness, has its unique essence and theme. Some practices could focus on the breath, while others may draw attention to our physical sensations or emotions. Some meditations might revolve around cultivating qualities like compassion or gratitude, while others, like the one we're about to discuss, infuse a sublime layer of elemental importance, focused on our spiritual nutrition.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upcoming unique, nutrition-infused mindfulness meditation practice integrates our mindful awareness to connect deeper with our nourishment process. This fascinating blend of mindfulness and recognition of our symbiotic relation with food allows us to experience our nourishment from a novel and enriched perspective.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rPr/>
      </w:pPr>
      <w:bookmarkStart w:colFirst="0" w:colLast="0" w:name="_d72qjn122ou1" w:id="29"/>
      <w:bookmarkEnd w:id="29"/>
      <w:r w:rsidDel="00000000" w:rsidR="00000000" w:rsidRPr="00000000">
        <w:rPr>
          <w:rtl w:val="0"/>
        </w:rPr>
        <w:t xml:space="preserve">Nutrition Infused Mindfulness Meditation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essence of meditation, primarily, is to focus and quiet your mind, eventually reaching a higher level of awareness and inner calm. Mindfulness Meditation centered on Spiritual Nutrition, however, adds an interesting blend to the mix, intertwining our mindful awareness with our understanding and regard for our nutrition and its spiritual essence.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basis for this unique meditation is tapping into our conscious, mindful selves, and merging that awareness with our body’s nutritional journey - from the point of food consumption to its breakdown, assimilation, and utilization.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This kind of meditation not only grounds you to the present moment but also amplifies the spiritual connection to your food, fostering a more holistic nourishment process.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Setting the Stage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Begin by creating a comfortable and serene space for meditating. You may choose to sit on a chair, a cushion on the floor, or even a mat outdoors, connecting with nature. Ensure your backbone is erect, eyes closed gently, and hands resting comfortably in your lap.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Start by taking a few moments to scan your body for tension. Allow your shoulders to drop, your jaw to relax, and invite a sense of calmness to wash over you.</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Beginning the Meditation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As you settle down, bring awareness to your breath. Feel it enter and leave your body. Notice the rise and fall of your chest and the cool sensation of air entering your nostrils. Continue this for a few moments.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Connecting to Food’s Journey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Now, vividly imagine a meal in front of you. Try to picture food that you find nourishing and enjoyable. Notice the colors, sense the aroma, and observe how your body instinctively reacts to the sight and imagined smell of this food – perhaps salivation or a sensation in your stomach.</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As you take an imaginary bite, chew slowly, savoring the taste, texture, and flavors in your mind. Let the sensation travel down your throat as you swallow.</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Visualizing Nourishment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Then, envision the food moving down your esophagus into your stomach. Use your breath, inhaling and exhaling rhythmically, syncing it with the imaginary breakdown of food. Picture the nutrients like tiny radiant particles being absorbed and transported via your bloodstream.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As you breathe, imagine each cell of your body being nourished by these nutrients. Envision this nourishment as a radiant light, healing, energizing, and rejuvenating every cell in your body. Allow the warmth of this light to spread throughout your body, healing and nourishing as it moves.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As you continue this visualization, affirm to yourself, “Each cell of my body is nurtured and revitalized. I am healthy. I am nourished. I am complete.”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Finally, visualize this light radiating out of you, encapsulating you in a protective aura, containing the essence of abundant health and vitality.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Sealing the Meditation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As you bring the visualization to an end, take a few moments to bask in the tranquil energy you’ve cultivated. Feel the connection between your body, mind, and spirit.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When you are ready, rub your palms together to generate heat and cup them over your eyes. Open your eyes into the warmth of your hands, gradually removing them and coming into awareness of your surroundings.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Remember that the beauty of meditation lies in practice. So, aim to set aside at least 10-15 minutes each day for this meditation. As you consistently practice this Nutrition Infused Mindfulness Meditation, you'll notice a gradual shift in your relationship with food, highlighting a greater awareness and appreciation for the nourishment it provides.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gizxj29ddrsc" w:id="30"/>
      <w:bookmarkEnd w:id="30"/>
      <w:r w:rsidDel="00000000" w:rsidR="00000000" w:rsidRPr="00000000">
        <w:rPr>
          <w:rtl w:val="0"/>
        </w:rPr>
        <w:t xml:space="preserve">Mindful Eating and Food Relationships</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Consumerist culture has deeply tarnished our relationship with food. With concerns about diets, weight, size, and shape dictating our lives, we've forgotten to honor the most natural and intrinsic relationship - the one we share with our food. Amidst the calorie counts and nutrition labels, we've lost touch with the essence of eating - nourishment, pleasure, and connectivity.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By practicing mindful eating, we can repair this relationship and adopt a more compassionate, accepting, and understanding approach towards food, our bodies, and ourselves.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Mindful Eating is not a diet or a set of food restrictions; it's a way of life. It's about savoring the food we eat, relishing the experience, and being grateful for the nourishment it provides. Mindful eating  brings your awareness to the entire process of eating - from selecting and preparing your food to savoring each mouthful and noticing how your body feels before, during, and after the meal.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At its core, mindful eating encompasses two fundamental principles - listening to your body and eating with intention and attention.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rPr/>
      </w:pPr>
      <w:bookmarkStart w:colFirst="0" w:colLast="0" w:name="_hfsawrc2j6qd" w:id="31"/>
      <w:bookmarkEnd w:id="31"/>
      <w:r w:rsidDel="00000000" w:rsidR="00000000" w:rsidRPr="00000000">
        <w:rPr>
          <w:rtl w:val="0"/>
        </w:rPr>
        <w:t xml:space="preserve">Listening to Your Body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In the cacophony of contradicting nutritional advice, diet trends, and societal pressure, we've learned to disregard one of the most important and personal sources of wisdom: our body. However, a cornerstone of mindful eating is about rediscovering and rekindling that connection - it's about listening to your body.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Our bodies are intricate systems equipped with precisely calibrated signposts like hunger, fullness, and satisfaction to guide our nutritional needs. With each growl of hunger or signal of fullness, our bodies are communicating with us, nudging us towards maintaining a balance.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When it comes to eating, many of us have learned to numb or dismiss these signals. Conventional diets often involve overriding our body's messages - starving when our body screams for nourishment, or stuffing ourselves simply because the diet permits us to. Mindful eating offers an antidote to this; it invites us to tune in to our body signals again.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The Hunger Scale, as illustrated in the video, serves as a valuable tool to bridge this connection. Visualize the scale as a meter running from '1' being starving to '10' being uncomfortably full. The lower end of the scale is where you feel light-headed, irritable, or even shaky - a tell-tale sign that your body needs immediate fuel. The upper end of the scale denotes that uncomfortable state when you've eaten beyond your comfort, feeling bloated and even guilty.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Mindful eating guides us to operate in the middle of this scale, advocating to commence eating when you sense moderate hunger (around '3' or '4' on the scale) and to stop when you're comfortably full, but not stuffed (a '6' or '7' on the scale).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To incorporate the Hunger Scale into your routine, start by checking in with your hunger and fullness cues before, during, and after meals. Initially, it might seem like a conscious effort, but over time, it becomes a part of your eating routine. It nurtures a harmonious relationship with your body, teaching you to respond with empathy to its needs, fostering body trust and food freedom.</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However, listening to your body is not solely about navigating your hunger and fullness cues; it also encompasses responding to how different foods make you feel - both physically and emotionally. For instance, you might notice that consuming a heavy, cream-based dish might leave you feeling sluggish, while a balanced meal of whole grains and vegetables may make you feel light and energized.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Emotional signals, too, play a significant role in our food choices and eating habits. Often, we may mistake feelings of stress, boredom, loneliness, or sadness for hunger, leading us to eat when our bodies don't physically need food - a prevalent phenomenon known as emotional eating. Mindful eating paves the way for recognizing these emotional triggers and developing healthier coping strategies.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Developing an understanding of your emotional relationship with food, and distinguishing between physical hunger and emotional hunger, fosters a healthier mindset towards food. It underpins the concept that food is not just fuel, but also comfort, celebration and more, thus offering a bell-rounded, realistic and benign approach towards nutrition.</w:t>
      </w:r>
    </w:p>
    <w:p w:rsidR="00000000" w:rsidDel="00000000" w:rsidP="00000000" w:rsidRDefault="00000000" w:rsidRPr="00000000" w14:paraId="00000218">
      <w:pPr>
        <w:pStyle w:val="Heading3"/>
        <w:rPr/>
      </w:pPr>
      <w:bookmarkStart w:colFirst="0" w:colLast="0" w:name="_ub9d9kj4jro3" w:id="32"/>
      <w:bookmarkEnd w:id="32"/>
      <w:r w:rsidDel="00000000" w:rsidR="00000000" w:rsidRPr="00000000">
        <w:rPr>
          <w:rtl w:val="0"/>
        </w:rPr>
        <w:t xml:space="preserve">Eating with Intention and Attention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One of the most profound practices within mindful eating lies in deliberately choosing every aspect of our eating experience. This subtle, yet transformational shift, weaves in two elements to our eating ritual - intention and attention.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Eating with Intention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Eating with intention is about making guided, conscious choices about what we eat, why we eat it, and how we eat it.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When choosing our food, mindful eating introduces intentionality in our choices. It encourages us to select foods that are not only pleasing to our taste buds but also nourishing to our bodies. With intention, every food choice becomes a purposeful act of self-care rather than mindless consumption determined by external factors such as fads or social trends.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An integral part of eating with intention involves tuning into our bodies and honoring our individual dietary needs. This internal awareness enables us to recognize which foods energize us, which ones satiate us, and which ones may not agree with us.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Moreover, intentional eating links us back to the broader web of life. It makes us aware of the origin of our food and the journey it undertook to reach our plate – fostering an appreciation for nature, the farmers, and everyone involved in the process. This act of contemplation is deeply spiritual, centering us in gratitude and interconnectedness, transcending the boundaries between the self and the universe. We begin to recognize that eating isn't just about fuel, but an act of connection, a fundamental way we interact with the world around us.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Eating with Attention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Eating with attention involves being fully present and engaged during our meals. It is about savoring every bite consciously, tuning into the sensory details, and genuinely enjoying the experience of eating.</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When we eat with attention, we begin to notice the vibrant hues of our food, appreciate its aroma, delight in its texture, and fully taste its flavors. An apple isn’t just an apple anymore. It becomes a symphony of sweetness, crispness, a touch of tang, a distinct aroma, a marvel of nature that grew from a tiny seed into a nourishing fruit.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Be aware of every bite, every chew. Notice how the food feels in your mouth, how each bite could hold a different note of flavor. As you swallow, feel the food travel down, nourishing you. Slowing down and savoring your meals allows your body to keep up with your satiety signals, preventing overeating and promoting better digestion.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Apart from our interaction with food, eating with attention also draws our focus to our eating environment. Create a calm, relaxed ambiance for your meals - free of distractions like television, smartphones, or work stress. This undisturbed environment promotes easy digestion and lets you fully enjoy and appreciate your meal, immersing in the eating experience in its entirety.</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Moreover, the practice of attention extends to observing our emotions before, during, and after the meal. Do you notice any feelings of guilt or judgment? Or is it an experience of pleasure and satisfaction? Pay attention to these crucial signals from your mind, allowing them to guide you towards a healthier relationship with your food.</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Incorporating the principles of eating with intention and attention fosters a more enriched and fulfilling eating experience. It deepens our connection with our food, our bodies, and tune into the spiritual undertones of our nutritional journey, grounding us in the present moment and enhancing our overall well-being. It allows us to awaken our cherishing, joyful, and genuine self in each moment of meal. Indeed, mindful eating is a meditation in itself, a nourishment for both the body and the soul.</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xcz46hdsl7dk" w:id="33"/>
      <w:bookmarkEnd w:id="33"/>
      <w:r w:rsidDel="00000000" w:rsidR="00000000" w:rsidRPr="00000000">
        <w:rPr>
          <w:rtl w:val="0"/>
        </w:rPr>
        <w:t xml:space="preserve">Navigating the Challenges to Mindfulness: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Delving into a mindfulness practice like eating can seem simple, even effortless on the outset. However, many embark on this journey and find it far from serene, coming face-to-face with inherent challenges - primarily a dysregulated nervous system and individual traumas that block the path to mindful awareness. These hurdles can make it hard, sometimes even impossible, to immerse oneself fully into mindfulness.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3"/>
        <w:rPr/>
      </w:pPr>
      <w:bookmarkStart w:colFirst="0" w:colLast="0" w:name="_4p14t9rbx6ec" w:id="34"/>
      <w:bookmarkEnd w:id="34"/>
      <w:r w:rsidDel="00000000" w:rsidR="00000000" w:rsidRPr="00000000">
        <w:rPr>
          <w:rtl w:val="0"/>
        </w:rPr>
        <w:t xml:space="preserve">Decoding Dysregulated Nervous System: A Barrier to Mindfulness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Chronic stress, constant exposure to screens, unrelenting work deadlines - our nervous systems are perpetually in a state of overdrive, a cavalcade of stress responses that may ultimately derive in what's known as a dysregulated nervous system.</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Understanding this condition and its implications can shed a transformative light on our path to mindfulness, infusing our journey with much-needed tranquility, resilience, and spiritual alignment.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Simplifying the complexity of the nervous system: consider it as a grand orchestra, and the Central Nervous System (CNS), the conductor. Comprising the brain and spinal cord, the CNS choreographs an intricate dance of physiological processes, maintaining our internal stability - homeostasis.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Two of the conductors' primary batons include the sympathetic and the parasympathetic nervous systems. When a threat appears, the sympathetic system jumps into action, increasing heart rate, pumping blood to the muscles, priming the body for battle or escape - these responses make up the 'flight or fight' mode.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Once the threat passes, the parasympathetic system comes into play, slowing down the heart rate, enhancing digestion, promoting rest and restoration - bringing us back to our state of equilibrium or 'rest and digest' mode.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Balancing these two systems is crucial. However, the stressful demands and relentless pace of modern life often tip the scales towards overactivity of the sympathetic nervous system and underactivity of the parasympathetic, leading to a dysregulated nervous system. Chronic manifestation of alarm signals creates a hypersensitive state where even benign stimuli trigger survival responses.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Symptoms can range from constantly feeling on edge, chronic fatigue paired with alertness (often described as "tired but wired"), psychosomatic ailments, to vague, unresolved anxiety issues. Such dysregulation can be a substantial obstacle to attaining a mindful state, leaving the individual feeling anxious, distracted, or overwhelmed.</w:t>
      </w:r>
    </w:p>
    <w:p w:rsidR="00000000" w:rsidDel="00000000" w:rsidP="00000000" w:rsidRDefault="00000000" w:rsidRPr="00000000" w14:paraId="00000247">
      <w:pPr>
        <w:pStyle w:val="Heading4"/>
        <w:rPr/>
      </w:pPr>
      <w:bookmarkStart w:colFirst="0" w:colLast="0" w:name="_bnf2e888zs1u" w:id="35"/>
      <w:bookmarkEnd w:id="35"/>
      <w:r w:rsidDel="00000000" w:rsidR="00000000" w:rsidRPr="00000000">
        <w:rPr>
          <w:rtl w:val="0"/>
        </w:rPr>
        <w:t xml:space="preserve">Restoring Balance - Techniques to Regulate the Nervous System</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The good news about the dysregulated nervous system is that, while arduous, it's not immutable. Just as your brain learned to germinate a hyper-response, it can unlearn this pattern and return to a state of equilibrium - a concept known as neuroplasticity.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Practices like deep breathing exercise, especially those involving bilateral rhythmic activity, are an effective way to bring our nervous system back to pseudo-normal activity. An example is a deep breathing exercise combined with snapping the fingers of opposite hands.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Here is how it works: slowly inhale to the count of three or four, followed by a smaller inhalation, and then allow a slow exhale, like gently releasing a held-down spring. Simultaneously, alternate snapping the fingers on each hand. This simple exercise can bring harmony and rhythm to a dysregulated nervous system. It re-engages the underactive parasympathetic nervous system, promoting relaxation and restoration, while rhythmically snapping the fingers helps engage both brain hemispheres, bringing a sense of focus and control.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These methods lay emphasis on the profound connection between our physical bodies and our mental state, becoming an integral part of holistic health practices and spiritual nutrition. They prioritize physical alignment, a foundation upon which mental clarity and spiritual insight can flourish - sweetening our mealtime experiences and elevating our consciousness beyond the confines of everyday life.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Despite existing literature on the topic being limited, anecdotal evidence and practical experiences validate the potential of these techniques in enabling us to regain control over our physiology and, in turn, our experiences.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As we step onto this path of restoring our nervous system's harmony, we gently dib into the realm of mindfulness, transforming not just our eating experiences, but our overall relation with ourselves and our environment, leading towards a healing state of love, acceptance and spiritual unity.</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bookmarkStart w:colFirst="0" w:colLast="0" w:name="_bdpmwojbanii" w:id="36"/>
      <w:bookmarkEnd w:id="36"/>
      <w:r w:rsidDel="00000000" w:rsidR="00000000" w:rsidRPr="00000000">
        <w:rPr>
          <w:rtl w:val="0"/>
        </w:rPr>
        <w:t xml:space="preserve">Trauma and its Influence on Mindfulness: Understanding Gabor Mate's Perspective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Personal trauma carries an enduring echo, pervading not just the realms of past events but embedding themselves in our present bodies and minds. The traumas we experience, large or small, shape our perception of safety, our interaction with our surroundings, and our relationship with ourselves. Among its shadows, it imprints upon our capacity to engage mindfully, creating hurdles in our journey towards holistic health and spiritual nutrition.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Dr. Gabor Mate's groundbreaking work on trauma, addiction, and stress has heralded a new understanding of trauma and its far-reaching impacts on our daily lives and our capacity for mindfulness. His teachings prompt us to view trauma not as isolated, intensely distressing events but as deeply ingrained patterns affecting our mind-body wellness.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Traditionally, the term "trauma" conjures a spectrum of disturbing experiences, often associated with grave physical or psychological harm. However, Mate paints a more empathetic and expansive picture. His perspective frames trauma as a disconnection from the self, not solely harsh experiences, but the lasting, transformative effects they exert on an individual.</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This means that trauma isn't confined to instances of violence, abuse, or neglect. It could also include experiences often regarded as more benign or 'subtle,' such as emotional neglect, regular invalidation, or even lack of affection. These experiences can disrupt the developing minds and bodies of children, leading to long-term internal disconnection and emotional dysregulation, influencing their relationship with themselves and their environment.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Trauma, according to Dr. Mate, induces an intimate disconnection, divorcing individuals from their bodies, emotions, and spirits. This disconnection reflects in mental illnesses, addiction, attention deficit disorders, among myriad other health concerns. Even subtler forms of trauma can generate profound ripple effects on physical and mental integrity.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Unresolved or unprocessed trauma cultivates a fertile ground for disorders such as hormonal imbalances, chronic inflammation, and nervous system dysregulation. Moreover, emotional stress can skew our relationship with food, prompting poor dietary choices, binge eating, or disordered eating patterns.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4"/>
        <w:rPr/>
      </w:pPr>
      <w:bookmarkStart w:colFirst="0" w:colLast="0" w:name="_vxzxgf7npglb" w:id="37"/>
      <w:bookmarkEnd w:id="37"/>
      <w:r w:rsidDel="00000000" w:rsidR="00000000" w:rsidRPr="00000000">
        <w:rPr>
          <w:rtl w:val="0"/>
        </w:rPr>
        <w:t xml:space="preserve">Trauma-Informed Mindfulness: Healing Through Understanding and Resilience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While trauma poses considerable challenges to mindfulness, having this understanding equips us to navigate this intricate landscape with heightened sensitivity and awareness.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Recognizing symptoms of trauma, understanding their root causes, and how they play out in daily routines are the first steps. Encouraging self-awareness and gentle exploration of underlying feelings and patterns can begin the dialogue of healing.</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Our goal is to restore the profound connection they've lost with themselves. From a nutrition perspective, it involves guiding individuals to listen and respond compassionately to their bodily cues of hunger and satiety, helping them understand the emotional undertones of their eating habits, and working with them to cultivate nourishing practices that respect their unique experiences and needs.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This journey would benefit from a medley of self-care practices - physical activity, adequate sleep, balanced nutrition, guided meditations, expressive art, or journaling - nurtured to match individual comfort and needs. Moreover, building resilient support networks can offer invaluable support and healing assurance.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In cases of deep-seated or complex trauma, therapeutic intervention might be necessary. Therapeutic modalities such as cognitive-behavioral therapy, eye movement desensitization and reprocessing (EMDR), or specialized trauma-informed therapies could prove beneficial. Remember, seeking professional help is not a sign of weakness, but an act of courage and self-care.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Embracing Gabor Mate's expansive perspective of trauma allows us to wield a more profound, empathetic understanding of human health, rendering the path of problem-solving less daunting and more traversable. Importantly, it underscores that addressing and healing emotional wounds is as pivotal to holistic health as catering to physical health and nutritional needs. As Holistic Nutrition Consultants, we're entrusted to tread this path with patience, understanding, and boundless compassion, guiding individuals towards healing, mindful living, and inclusive nourishment.</w:t>
      </w:r>
    </w:p>
    <w:p w:rsidR="00000000" w:rsidDel="00000000" w:rsidP="00000000" w:rsidRDefault="00000000" w:rsidRPr="00000000" w14:paraId="00000270">
      <w:pPr>
        <w:pStyle w:val="Heading2"/>
        <w:rPr/>
      </w:pPr>
      <w:bookmarkStart w:colFirst="0" w:colLast="0" w:name="_c1u15b9yrqae" w:id="38"/>
      <w:bookmarkEnd w:id="38"/>
      <w:r w:rsidDel="00000000" w:rsidR="00000000" w:rsidRPr="00000000">
        <w:rPr>
          <w:rtl w:val="0"/>
        </w:rPr>
        <w:t xml:space="preserve">The Destructive Role of Diet Culture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Diet Culture, a pervasive force in our society, reaches far beyond the fixation on weight loss and physical aesthetics. Its implications sleep deeper, initiating patterns of fear, guilt, shame, pride, and even alienation. It’s more than just a commercial machination advocating toxic body standards. It's an insidious system of beliefs that distorts our relationship with ourselves, others, our spirituality, and our well-being.</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Diet culture cultivates a complex labyrinth of fear - fear of certain foods, dietary fat, carbohydrates, gluten, sugar. In doing so, it fosters an unhealthy obsession with dietary trends and practices. The narrative is so persuasive that food, which should ideally be a source of nourishment and joy, becomes a threat that needs constant control and oversight.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This obsession isn't about health but control and fear. It's being trapped on a hamster wheel of latest health trends, perpetually chasing an illusion of wellness defined by diet culture. The lack of dietary flexibility, constant food vigilance, and self-policing, drive anxiety and stress, antitheses to holistic health, and well-being.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Diet culture thrives on guilt and shame. It associates indulgence with guilt and moral failure, boxing our eating behaviors into 'good' or 'bad'. Succumbing to a treat becomes a 'cheat', and suddenly, we’re immersed in a pool of guilt, chastising ourselves for a momentary lapse in dietary restriction.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Simultaneously, diet culture fuels an inflated sense of pride, a hubris tied to strict dietary adherence, fasting lengths, or workout intensities. This pride alienates us from others who don't subscribe to the same beliefs, isolating us within echo chambers that amplify diet culture narratives.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ejgabneqp2u0" w:id="39"/>
      <w:bookmarkEnd w:id="39"/>
      <w:r w:rsidDel="00000000" w:rsidR="00000000" w:rsidRPr="00000000">
        <w:rPr>
          <w:rtl w:val="0"/>
        </w:rPr>
        <w:t xml:space="preserve">The Consequences of Diet Culture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The ramifications of diet culture aren't just internal but extend to our social environments. Adherence to stringent dietary rules can lead to social isolation, making avoiding social occasions where 'forbidden foods' might be present. Over time, normative dining becomes stigmatized, food anxiety becomes our companion, and a simple meal with friends becomes a navigation through a field of dietary landmines.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 spiritual impact of diet culture is perhaps one of its gravest consequences. As we spiral into dietary obsessions, fear, guilt, pride, and isolation, we become disconnected—disconnected from our intuition, our intrinsic body wisdom, and our innate capability for self-care. This disconnection can spawn a spiritual void, where understanding and compassion should reside. We drift away from our authentic selves, our values, our joy, and our spiritual peace.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3"/>
        <w:rPr/>
      </w:pPr>
      <w:bookmarkStart w:colFirst="0" w:colLast="0" w:name="_9ixtrhd6pw3m" w:id="40"/>
      <w:bookmarkEnd w:id="40"/>
      <w:r w:rsidDel="00000000" w:rsidR="00000000" w:rsidRPr="00000000">
        <w:rPr>
          <w:rtl w:val="0"/>
        </w:rPr>
        <w:t xml:space="preserve">Dismantling Diet Culture: A Journey to Self-Rediscovery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Breaking free from the diet culture labyrinth commences by questioning its narratives and rejecting its core principles. It involves learning to trust our bodies again, respect our appetite, and make peace with food. It's about seeing beyond the plate and acknowledging our psychological and spiritual well-being.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This journey aligns superbly with intuitive eating, which respects our body’s wisdom to regulate our eating based on hunger, fullness, and satisfaction. It calls out the fear, guilt, and pride propagated by diet culture, replacing them with a culture of kindness, compassion, and unconditional acceptance. These negative emotions that result from the constant stressing about food floods our bodies with cortisol, which will ultimately kill you faster than most “bad diets”.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Emotional well-being is vital to this narrative. It's about giving ourselves permission to enjoy eating again, to express distinct food preferences, to indulge without guilt. It’s understanding that emotional health is as critical as physical health, and feelings of guilt, shame or fear have no place in our dining space.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At the heart of it, spirituality, a connection with our true selves, with others, with nature, and the divine, serves as our compass. It guides us to practice gratitude, develop self-love, and foster a sense of purpose that isn’t defined by our dietary choices or physical attributes.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As holistic nutrition consultants, our role is to guide individuals through this journey, trusting their path, and making food choices that are inherently satisfying and nourishing. Our purpose is to steer them towards an outlook that respects diversity, encourages body positivity, celebrates intuitive eating and cultivates spiritual well-being; ultimately to view health as an enduring, holistic journey where contentment and acceptance replace fear, guilt, and obsession.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rPr/>
      </w:pPr>
      <w:bookmarkStart w:colFirst="0" w:colLast="0" w:name="_i6ndfe9zegox" w:id="41"/>
      <w:bookmarkEnd w:id="41"/>
      <w:r w:rsidDel="00000000" w:rsidR="00000000" w:rsidRPr="00000000">
        <w:rPr>
          <w:rtl w:val="0"/>
        </w:rPr>
        <w:t xml:space="preserve">Summary</w:t>
      </w:r>
    </w:p>
    <w:p w:rsidR="00000000" w:rsidDel="00000000" w:rsidP="00000000" w:rsidRDefault="00000000" w:rsidRPr="00000000" w14:paraId="0000028F">
      <w:pPr>
        <w:widowControl w:val="0"/>
        <w:numPr>
          <w:ilvl w:val="0"/>
          <w:numId w:val="1"/>
        </w:numPr>
        <w:ind w:left="720" w:hanging="360"/>
        <w:rPr>
          <w:u w:val="none"/>
        </w:rPr>
      </w:pPr>
      <w:r w:rsidDel="00000000" w:rsidR="00000000" w:rsidRPr="00000000">
        <w:rPr>
          <w:rtl w:val="0"/>
        </w:rPr>
        <w:t xml:space="preserve">Mindfulness is about being fully present in the current moment.</w:t>
      </w:r>
    </w:p>
    <w:p w:rsidR="00000000" w:rsidDel="00000000" w:rsidP="00000000" w:rsidRDefault="00000000" w:rsidRPr="00000000" w14:paraId="00000290">
      <w:pPr>
        <w:widowControl w:val="0"/>
        <w:numPr>
          <w:ilvl w:val="0"/>
          <w:numId w:val="1"/>
        </w:numPr>
        <w:ind w:left="720" w:hanging="360"/>
        <w:rPr>
          <w:u w:val="none"/>
        </w:rPr>
      </w:pPr>
      <w:r w:rsidDel="00000000" w:rsidR="00000000" w:rsidRPr="00000000">
        <w:rPr>
          <w:rtl w:val="0"/>
        </w:rPr>
        <w:t xml:space="preserve">It’s not about quieting the mind, but noticing our thoughts like clouds passing by in the sky.</w:t>
      </w:r>
    </w:p>
    <w:p w:rsidR="00000000" w:rsidDel="00000000" w:rsidP="00000000" w:rsidRDefault="00000000" w:rsidRPr="00000000" w14:paraId="00000291">
      <w:pPr>
        <w:widowControl w:val="0"/>
        <w:numPr>
          <w:ilvl w:val="0"/>
          <w:numId w:val="1"/>
        </w:numPr>
        <w:ind w:left="720" w:hanging="360"/>
        <w:rPr>
          <w:u w:val="none"/>
        </w:rPr>
      </w:pPr>
      <w:r w:rsidDel="00000000" w:rsidR="00000000" w:rsidRPr="00000000">
        <w:rPr>
          <w:rtl w:val="0"/>
        </w:rPr>
        <w:t xml:space="preserve">Mindfulness is a fundamental element of Buddhism, but it is not tied to any religion or spiritual path.</w:t>
      </w:r>
    </w:p>
    <w:p w:rsidR="00000000" w:rsidDel="00000000" w:rsidP="00000000" w:rsidRDefault="00000000" w:rsidRPr="00000000" w14:paraId="00000292">
      <w:pPr>
        <w:widowControl w:val="0"/>
        <w:numPr>
          <w:ilvl w:val="0"/>
          <w:numId w:val="1"/>
        </w:numPr>
        <w:ind w:left="720" w:hanging="360"/>
        <w:rPr>
          <w:u w:val="none"/>
        </w:rPr>
      </w:pPr>
      <w:r w:rsidDel="00000000" w:rsidR="00000000" w:rsidRPr="00000000">
        <w:rPr>
          <w:rtl w:val="0"/>
        </w:rPr>
        <w:t xml:space="preserve">Mindfulness allows us to respond to situations rather than react impulsively, fostering emotional balance and resilience.</w:t>
      </w:r>
    </w:p>
    <w:p w:rsidR="00000000" w:rsidDel="00000000" w:rsidP="00000000" w:rsidRDefault="00000000" w:rsidRPr="00000000" w14:paraId="00000293">
      <w:pPr>
        <w:widowControl w:val="0"/>
        <w:numPr>
          <w:ilvl w:val="0"/>
          <w:numId w:val="1"/>
        </w:numPr>
        <w:ind w:left="720" w:hanging="360"/>
        <w:rPr>
          <w:u w:val="none"/>
        </w:rPr>
      </w:pPr>
      <w:r w:rsidDel="00000000" w:rsidR="00000000" w:rsidRPr="00000000">
        <w:rPr>
          <w:rtl w:val="0"/>
        </w:rPr>
        <w:t xml:space="preserve">Regular mindfulness practice can reduce stress, improve attention, and enhance emotional intelligence.</w:t>
      </w:r>
    </w:p>
    <w:p w:rsidR="00000000" w:rsidDel="00000000" w:rsidP="00000000" w:rsidRDefault="00000000" w:rsidRPr="00000000" w14:paraId="00000294">
      <w:pPr>
        <w:widowControl w:val="0"/>
        <w:numPr>
          <w:ilvl w:val="0"/>
          <w:numId w:val="1"/>
        </w:numPr>
        <w:ind w:left="720" w:hanging="360"/>
        <w:rPr>
          <w:u w:val="none"/>
        </w:rPr>
      </w:pPr>
      <w:r w:rsidDel="00000000" w:rsidR="00000000" w:rsidRPr="00000000">
        <w:rPr>
          <w:rtl w:val="0"/>
        </w:rPr>
        <w:t xml:space="preserve">Mindfulness meditation is a practice of becoming profoundly aware – of our thoughts, our physical states, our experiences, and the world around us – and accepting these observations without any judgment or desire to change them.</w:t>
      </w:r>
    </w:p>
    <w:p w:rsidR="00000000" w:rsidDel="00000000" w:rsidP="00000000" w:rsidRDefault="00000000" w:rsidRPr="00000000" w14:paraId="00000295">
      <w:pPr>
        <w:widowControl w:val="0"/>
        <w:numPr>
          <w:ilvl w:val="0"/>
          <w:numId w:val="1"/>
        </w:numPr>
        <w:ind w:left="720" w:hanging="360"/>
        <w:rPr>
          <w:u w:val="none"/>
        </w:rPr>
      </w:pPr>
      <w:r w:rsidDel="00000000" w:rsidR="00000000" w:rsidRPr="00000000">
        <w:rPr>
          <w:rtl w:val="0"/>
        </w:rPr>
        <w:t xml:space="preserve">Mindfulness meditation cultivates a profound sense of equanimity and tranquility.</w:t>
      </w:r>
    </w:p>
    <w:p w:rsidR="00000000" w:rsidDel="00000000" w:rsidP="00000000" w:rsidRDefault="00000000" w:rsidRPr="00000000" w14:paraId="00000296">
      <w:pPr>
        <w:widowControl w:val="0"/>
        <w:numPr>
          <w:ilvl w:val="0"/>
          <w:numId w:val="1"/>
        </w:numPr>
        <w:ind w:left="720" w:hanging="360"/>
        <w:rPr>
          <w:u w:val="none"/>
        </w:rPr>
      </w:pPr>
      <w:r w:rsidDel="00000000" w:rsidR="00000000" w:rsidRPr="00000000">
        <w:rPr>
          <w:rtl w:val="0"/>
        </w:rPr>
        <w:t xml:space="preserve">Nutrition Infused Mindfulness Meditation intertwines our mindful awareness with our understanding and regard for our nutrition and its spiritual essence.</w:t>
      </w:r>
    </w:p>
    <w:p w:rsidR="00000000" w:rsidDel="00000000" w:rsidP="00000000" w:rsidRDefault="00000000" w:rsidRPr="00000000" w14:paraId="00000297">
      <w:pPr>
        <w:widowControl w:val="0"/>
        <w:numPr>
          <w:ilvl w:val="0"/>
          <w:numId w:val="1"/>
        </w:numPr>
        <w:ind w:left="720" w:hanging="360"/>
        <w:rPr>
          <w:u w:val="none"/>
        </w:rPr>
      </w:pPr>
      <w:r w:rsidDel="00000000" w:rsidR="00000000" w:rsidRPr="00000000">
        <w:rPr>
          <w:rtl w:val="0"/>
        </w:rPr>
        <w:t xml:space="preserve">In addition to mental and spiritual benefits, meditation has physical benefits such as boosting the immune system response and aiding in the management of chronic diseases.</w:t>
      </w:r>
    </w:p>
    <w:p w:rsidR="00000000" w:rsidDel="00000000" w:rsidP="00000000" w:rsidRDefault="00000000" w:rsidRPr="00000000" w14:paraId="00000298">
      <w:pPr>
        <w:widowControl w:val="0"/>
        <w:numPr>
          <w:ilvl w:val="0"/>
          <w:numId w:val="1"/>
        </w:numPr>
        <w:ind w:left="720" w:hanging="360"/>
        <w:rPr>
          <w:u w:val="none"/>
        </w:rPr>
      </w:pPr>
      <w:r w:rsidDel="00000000" w:rsidR="00000000" w:rsidRPr="00000000">
        <w:rPr>
          <w:rtl w:val="0"/>
        </w:rPr>
        <w:t xml:space="preserve">Mindful eating is about savoring the food we eat, and brings awareness to the entire process of eating.</w:t>
      </w:r>
    </w:p>
    <w:p w:rsidR="00000000" w:rsidDel="00000000" w:rsidP="00000000" w:rsidRDefault="00000000" w:rsidRPr="00000000" w14:paraId="00000299">
      <w:pPr>
        <w:widowControl w:val="0"/>
        <w:numPr>
          <w:ilvl w:val="0"/>
          <w:numId w:val="1"/>
        </w:numPr>
        <w:ind w:left="720" w:hanging="360"/>
        <w:rPr>
          <w:u w:val="none"/>
        </w:rPr>
      </w:pPr>
      <w:r w:rsidDel="00000000" w:rsidR="00000000" w:rsidRPr="00000000">
        <w:rPr>
          <w:rtl w:val="0"/>
        </w:rPr>
        <w:t xml:space="preserve">Mindful eating guides us to operate in the middle of the Hunger Scale, advocating to start eating when you sense moderate hunger and to stop when you're comfortably full.</w:t>
      </w:r>
    </w:p>
    <w:p w:rsidR="00000000" w:rsidDel="00000000" w:rsidP="00000000" w:rsidRDefault="00000000" w:rsidRPr="00000000" w14:paraId="0000029A">
      <w:pPr>
        <w:widowControl w:val="0"/>
        <w:numPr>
          <w:ilvl w:val="0"/>
          <w:numId w:val="1"/>
        </w:numPr>
        <w:ind w:left="720" w:hanging="360"/>
        <w:rPr>
          <w:u w:val="none"/>
        </w:rPr>
      </w:pPr>
      <w:r w:rsidDel="00000000" w:rsidR="00000000" w:rsidRPr="00000000">
        <w:rPr>
          <w:rtl w:val="0"/>
        </w:rPr>
        <w:t xml:space="preserve">Consumerist culture has deeply transformed our relationship with food, often leading to unhealthy and unrealistic expectations and habits.</w:t>
      </w:r>
    </w:p>
    <w:p w:rsidR="00000000" w:rsidDel="00000000" w:rsidP="00000000" w:rsidRDefault="00000000" w:rsidRPr="00000000" w14:paraId="0000029B">
      <w:pPr>
        <w:widowControl w:val="0"/>
        <w:numPr>
          <w:ilvl w:val="0"/>
          <w:numId w:val="1"/>
        </w:numPr>
        <w:ind w:left="720" w:hanging="360"/>
        <w:rPr>
          <w:u w:val="none"/>
        </w:rPr>
      </w:pPr>
      <w:r w:rsidDel="00000000" w:rsidR="00000000" w:rsidRPr="00000000">
        <w:rPr>
          <w:rtl w:val="0"/>
        </w:rPr>
        <w:t xml:space="preserve">Mindful eating is not a diet or a set of food restrictions; it's a way of life.</w:t>
      </w:r>
    </w:p>
    <w:p w:rsidR="00000000" w:rsidDel="00000000" w:rsidP="00000000" w:rsidRDefault="00000000" w:rsidRPr="00000000" w14:paraId="0000029C">
      <w:pPr>
        <w:widowControl w:val="0"/>
        <w:numPr>
          <w:ilvl w:val="0"/>
          <w:numId w:val="1"/>
        </w:numPr>
        <w:ind w:left="720" w:hanging="360"/>
        <w:rPr>
          <w:u w:val="none"/>
        </w:rPr>
      </w:pPr>
      <w:r w:rsidDel="00000000" w:rsidR="00000000" w:rsidRPr="00000000">
        <w:rPr>
          <w:rtl w:val="0"/>
        </w:rPr>
        <w:t xml:space="preserve">Practicing mindful eating can help repair the relationship with food and foster a more compassionate, accepting, and understanding approach towards food.</w:t>
      </w:r>
    </w:p>
    <w:p w:rsidR="00000000" w:rsidDel="00000000" w:rsidP="00000000" w:rsidRDefault="00000000" w:rsidRPr="00000000" w14:paraId="0000029D">
      <w:pPr>
        <w:widowControl w:val="0"/>
        <w:numPr>
          <w:ilvl w:val="0"/>
          <w:numId w:val="1"/>
        </w:numPr>
        <w:ind w:left="720" w:hanging="360"/>
        <w:rPr>
          <w:u w:val="none"/>
        </w:rPr>
      </w:pPr>
      <w:r w:rsidDel="00000000" w:rsidR="00000000" w:rsidRPr="00000000">
        <w:rPr>
          <w:rtl w:val="0"/>
        </w:rPr>
        <w:t xml:space="preserve">Mindful eating helps to distinguish between physical hunger and emotional hunger, fostering a healthier mindset towards food.</w:t>
      </w:r>
    </w:p>
    <w:p w:rsidR="00000000" w:rsidDel="00000000" w:rsidP="00000000" w:rsidRDefault="00000000" w:rsidRPr="00000000" w14:paraId="0000029E">
      <w:pPr>
        <w:widowControl w:val="0"/>
        <w:numPr>
          <w:ilvl w:val="0"/>
          <w:numId w:val="1"/>
        </w:numPr>
        <w:ind w:left="720" w:hanging="360"/>
        <w:rPr>
          <w:u w:val="none"/>
        </w:rPr>
      </w:pPr>
      <w:r w:rsidDel="00000000" w:rsidR="00000000" w:rsidRPr="00000000">
        <w:rPr>
          <w:rtl w:val="0"/>
        </w:rPr>
        <w:t xml:space="preserve">Eating with intention refers to the practice of making conscious choices about what to consume, and has a critical role in mindful eating.</w:t>
      </w:r>
    </w:p>
    <w:p w:rsidR="00000000" w:rsidDel="00000000" w:rsidP="00000000" w:rsidRDefault="00000000" w:rsidRPr="00000000" w14:paraId="0000029F">
      <w:pPr>
        <w:widowControl w:val="0"/>
        <w:numPr>
          <w:ilvl w:val="0"/>
          <w:numId w:val="1"/>
        </w:numPr>
        <w:ind w:left="720" w:hanging="360"/>
        <w:rPr>
          <w:u w:val="none"/>
        </w:rPr>
      </w:pPr>
      <w:r w:rsidDel="00000000" w:rsidR="00000000" w:rsidRPr="00000000">
        <w:rPr>
          <w:rtl w:val="0"/>
        </w:rPr>
        <w:t xml:space="preserve">Eating with attention involves being fully present and engaged during meals, appreciating the sensory details and enjoying the experience.</w:t>
      </w:r>
    </w:p>
    <w:p w:rsidR="00000000" w:rsidDel="00000000" w:rsidP="00000000" w:rsidRDefault="00000000" w:rsidRPr="00000000" w14:paraId="000002A0">
      <w:pPr>
        <w:widowControl w:val="0"/>
        <w:numPr>
          <w:ilvl w:val="0"/>
          <w:numId w:val="1"/>
        </w:numPr>
        <w:ind w:left="720" w:hanging="360"/>
        <w:rPr>
          <w:u w:val="none"/>
        </w:rPr>
      </w:pPr>
      <w:r w:rsidDel="00000000" w:rsidR="00000000" w:rsidRPr="00000000">
        <w:rPr>
          <w:rtl w:val="0"/>
        </w:rPr>
        <w:t xml:space="preserve">A nervous system dysregulated from chronic stress, screen exposure, or work deadlines can block the path to mindful awareness. It causes overactivity of the sympathetic nervous system and underactivity of the parasympathetic. </w:t>
      </w:r>
    </w:p>
    <w:p w:rsidR="00000000" w:rsidDel="00000000" w:rsidP="00000000" w:rsidRDefault="00000000" w:rsidRPr="00000000" w14:paraId="000002A1">
      <w:pPr>
        <w:widowControl w:val="0"/>
        <w:numPr>
          <w:ilvl w:val="0"/>
          <w:numId w:val="1"/>
        </w:numPr>
        <w:ind w:left="720" w:hanging="360"/>
        <w:rPr>
          <w:u w:val="none"/>
        </w:rPr>
      </w:pPr>
      <w:r w:rsidDel="00000000" w:rsidR="00000000" w:rsidRPr="00000000">
        <w:rPr>
          <w:rtl w:val="0"/>
        </w:rPr>
        <w:t xml:space="preserve">Regulating the nervous system can occur through practices like deep breathing exercises combined with bilateral rhythmic activity.</w:t>
      </w:r>
    </w:p>
    <w:p w:rsidR="00000000" w:rsidDel="00000000" w:rsidP="00000000" w:rsidRDefault="00000000" w:rsidRPr="00000000" w14:paraId="000002A2">
      <w:pPr>
        <w:widowControl w:val="0"/>
        <w:numPr>
          <w:ilvl w:val="0"/>
          <w:numId w:val="1"/>
        </w:numPr>
        <w:ind w:left="720" w:hanging="360"/>
        <w:rPr>
          <w:u w:val="none"/>
        </w:rPr>
      </w:pPr>
      <w:r w:rsidDel="00000000" w:rsidR="00000000" w:rsidRPr="00000000">
        <w:rPr>
          <w:rtl w:val="0"/>
        </w:rPr>
        <w:t xml:space="preserve">Trauma, defined as a disconnection from the self according to Dr. Gabor Mate, can influence our ability to be mindful and healthy.</w:t>
      </w:r>
    </w:p>
    <w:p w:rsidR="00000000" w:rsidDel="00000000" w:rsidP="00000000" w:rsidRDefault="00000000" w:rsidRPr="00000000" w14:paraId="000002A3">
      <w:pPr>
        <w:widowControl w:val="0"/>
        <w:numPr>
          <w:ilvl w:val="0"/>
          <w:numId w:val="1"/>
        </w:numPr>
        <w:ind w:left="720" w:hanging="360"/>
        <w:rPr>
          <w:u w:val="none"/>
        </w:rPr>
      </w:pPr>
      <w:r w:rsidDel="00000000" w:rsidR="00000000" w:rsidRPr="00000000">
        <w:rPr>
          <w:rtl w:val="0"/>
        </w:rPr>
        <w:t xml:space="preserve">Trauma symptoms can steer individuals towards poor dietary choices, binge eating, or disordered eating patterns. Healing trauma can start with self-awareness and exploration of feelings.</w:t>
      </w:r>
    </w:p>
    <w:p w:rsidR="00000000" w:rsidDel="00000000" w:rsidP="00000000" w:rsidRDefault="00000000" w:rsidRPr="00000000" w14:paraId="000002A4">
      <w:pPr>
        <w:widowControl w:val="0"/>
        <w:numPr>
          <w:ilvl w:val="0"/>
          <w:numId w:val="1"/>
        </w:numPr>
        <w:ind w:left="720" w:hanging="360"/>
        <w:rPr>
          <w:u w:val="none"/>
        </w:rPr>
      </w:pPr>
      <w:r w:rsidDel="00000000" w:rsidR="00000000" w:rsidRPr="00000000">
        <w:rPr>
          <w:rtl w:val="0"/>
        </w:rPr>
        <w:t xml:space="preserve">Diet culture creates patterns of fear, guilt, shame, pride, and even alienation, emphasizing dietary vigilance and restriction, resulting in anxiety and stress.</w:t>
      </w:r>
    </w:p>
    <w:p w:rsidR="00000000" w:rsidDel="00000000" w:rsidP="00000000" w:rsidRDefault="00000000" w:rsidRPr="00000000" w14:paraId="000002A5">
      <w:pPr>
        <w:widowControl w:val="0"/>
        <w:numPr>
          <w:ilvl w:val="0"/>
          <w:numId w:val="1"/>
        </w:numPr>
        <w:ind w:left="720" w:hanging="360"/>
        <w:rPr>
          <w:u w:val="none"/>
        </w:rPr>
      </w:pPr>
      <w:r w:rsidDel="00000000" w:rsidR="00000000" w:rsidRPr="00000000">
        <w:rPr>
          <w:rtl w:val="0"/>
        </w:rPr>
        <w:t xml:space="preserve">Social consequences of diet culture can lead to isolation, stigmatization of normative dining and food anxieties. </w:t>
      </w:r>
    </w:p>
    <w:p w:rsidR="00000000" w:rsidDel="00000000" w:rsidP="00000000" w:rsidRDefault="00000000" w:rsidRPr="00000000" w14:paraId="000002A6">
      <w:pPr>
        <w:widowControl w:val="0"/>
        <w:numPr>
          <w:ilvl w:val="0"/>
          <w:numId w:val="1"/>
        </w:numPr>
        <w:ind w:left="720" w:hanging="360"/>
        <w:rPr>
          <w:u w:val="none"/>
        </w:rPr>
      </w:pPr>
      <w:r w:rsidDel="00000000" w:rsidR="00000000" w:rsidRPr="00000000">
        <w:rPr>
          <w:rtl w:val="0"/>
        </w:rPr>
        <w:t xml:space="preserve">Spiritually, diet culture can cause disconnection from intuition and intrinsic body wisdom and create a spiritual void.</w:t>
      </w:r>
    </w:p>
    <w:p w:rsidR="00000000" w:rsidDel="00000000" w:rsidP="00000000" w:rsidRDefault="00000000" w:rsidRPr="00000000" w14:paraId="000002A7">
      <w:pPr>
        <w:widowControl w:val="0"/>
        <w:numPr>
          <w:ilvl w:val="0"/>
          <w:numId w:val="1"/>
        </w:numPr>
        <w:ind w:left="720" w:hanging="360"/>
        <w:rPr>
          <w:u w:val="none"/>
        </w:rPr>
      </w:pPr>
      <w:r w:rsidDel="00000000" w:rsidR="00000000" w:rsidRPr="00000000">
        <w:rPr>
          <w:rtl w:val="0"/>
        </w:rPr>
        <w:t xml:space="preserve">Dismantling diet culture begins with questioning its narrative, learning to trust our bodies again, making peace with food, and recognizing psychological and spiritual well-being. </w:t>
      </w:r>
    </w:p>
    <w:p w:rsidR="00000000" w:rsidDel="00000000" w:rsidP="00000000" w:rsidRDefault="00000000" w:rsidRPr="00000000" w14:paraId="000002A8">
      <w:pPr>
        <w:widowControl w:val="0"/>
        <w:numPr>
          <w:ilvl w:val="0"/>
          <w:numId w:val="1"/>
        </w:numPr>
        <w:ind w:left="720" w:hanging="360"/>
        <w:rPr>
          <w:u w:val="none"/>
        </w:rPr>
      </w:pPr>
      <w:r w:rsidDel="00000000" w:rsidR="00000000" w:rsidRPr="00000000">
        <w:rPr>
          <w:rtl w:val="0"/>
        </w:rPr>
        <w:t xml:space="preserve">Spiritual connection serves as a guide for practicing gratitude, developing self-love, fostering a sense of purpose not defined by dietary choices or physical attributes. </w:t>
      </w:r>
    </w:p>
    <w:p w:rsidR="00000000" w:rsidDel="00000000" w:rsidP="00000000" w:rsidRDefault="00000000" w:rsidRPr="00000000" w14:paraId="000002A9">
      <w:pPr>
        <w:widowControl w:val="0"/>
        <w:numPr>
          <w:ilvl w:val="0"/>
          <w:numId w:val="1"/>
        </w:numPr>
        <w:ind w:left="720" w:hanging="360"/>
        <w:rPr>
          <w:u w:val="none"/>
        </w:rPr>
      </w:pPr>
      <w:r w:rsidDel="00000000" w:rsidR="00000000" w:rsidRPr="00000000">
        <w:rPr>
          <w:rtl w:val="0"/>
        </w:rPr>
        <w:t xml:space="preserve">Holistic nutrition consultants can guide individuals through this journey toward a perspective of health that promotes contentment and acceptance.</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pStyle w:val="Heading2"/>
        <w:rPr/>
      </w:pPr>
      <w:bookmarkStart w:colFirst="0" w:colLast="0" w:name="_2th9vrkugjd2" w:id="42"/>
      <w:bookmarkEnd w:id="42"/>
      <w:r w:rsidDel="00000000" w:rsidR="00000000" w:rsidRPr="00000000">
        <w:rPr>
          <w:rtl w:val="0"/>
        </w:rPr>
        <w:t xml:space="preserve">Exercises</w:t>
      </w:r>
    </w:p>
    <w:p w:rsidR="00000000" w:rsidDel="00000000" w:rsidP="00000000" w:rsidRDefault="00000000" w:rsidRPr="00000000" w14:paraId="000002AC">
      <w:pPr>
        <w:pStyle w:val="Heading3"/>
        <w:rPr/>
      </w:pPr>
      <w:bookmarkStart w:colFirst="0" w:colLast="0" w:name="_m63xzw8h30ro" w:id="43"/>
      <w:bookmarkEnd w:id="43"/>
      <w:r w:rsidDel="00000000" w:rsidR="00000000" w:rsidRPr="00000000">
        <w:rPr>
          <w:rtl w:val="0"/>
        </w:rPr>
        <w:t xml:space="preserve">Exercise 1: Mindfulness Meditation for Holistic Nutrition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Objective</w:t>
      </w:r>
      <w:r w:rsidDel="00000000" w:rsidR="00000000" w:rsidRPr="00000000">
        <w:rPr>
          <w:rtl w:val="0"/>
        </w:rPr>
        <w:t xml:space="preserve">: This exercise aims to incorporate mindfulness into your approach towards nutrition.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numPr>
          <w:ilvl w:val="0"/>
          <w:numId w:val="6"/>
        </w:numPr>
        <w:ind w:left="720" w:hanging="360"/>
        <w:rPr>
          <w:u w:val="none"/>
        </w:rPr>
      </w:pPr>
      <w:r w:rsidDel="00000000" w:rsidR="00000000" w:rsidRPr="00000000">
        <w:rPr>
          <w:rtl w:val="0"/>
        </w:rPr>
        <w:t xml:space="preserve">Find a quiet, comfortable place to sit. Relax your body, making sure your posture is straight but not tense.</w:t>
      </w:r>
    </w:p>
    <w:p w:rsidR="00000000" w:rsidDel="00000000" w:rsidP="00000000" w:rsidRDefault="00000000" w:rsidRPr="00000000" w14:paraId="000002B3">
      <w:pPr>
        <w:numPr>
          <w:ilvl w:val="0"/>
          <w:numId w:val="6"/>
        </w:numPr>
        <w:ind w:left="720" w:hanging="360"/>
        <w:rPr>
          <w:u w:val="none"/>
        </w:rPr>
      </w:pPr>
      <w:r w:rsidDel="00000000" w:rsidR="00000000" w:rsidRPr="00000000">
        <w:rPr>
          <w:rtl w:val="0"/>
        </w:rPr>
        <w:t xml:space="preserve">Close your eyes and breathe deeply. Ground yourself in the present moment.</w:t>
      </w:r>
    </w:p>
    <w:p w:rsidR="00000000" w:rsidDel="00000000" w:rsidP="00000000" w:rsidRDefault="00000000" w:rsidRPr="00000000" w14:paraId="000002B4">
      <w:pPr>
        <w:numPr>
          <w:ilvl w:val="0"/>
          <w:numId w:val="6"/>
        </w:numPr>
        <w:ind w:left="720" w:hanging="360"/>
        <w:rPr>
          <w:u w:val="none"/>
        </w:rPr>
      </w:pPr>
      <w:r w:rsidDel="00000000" w:rsidR="00000000" w:rsidRPr="00000000">
        <w:rPr>
          <w:rtl w:val="0"/>
        </w:rPr>
        <w:t xml:space="preserve">Bring your attention to the nutrition choices you have made today. Remember what you ate without passing any judgment.</w:t>
      </w:r>
    </w:p>
    <w:p w:rsidR="00000000" w:rsidDel="00000000" w:rsidP="00000000" w:rsidRDefault="00000000" w:rsidRPr="00000000" w14:paraId="000002B5">
      <w:pPr>
        <w:numPr>
          <w:ilvl w:val="0"/>
          <w:numId w:val="6"/>
        </w:numPr>
        <w:ind w:left="720" w:hanging="360"/>
        <w:rPr>
          <w:u w:val="none"/>
        </w:rPr>
      </w:pPr>
      <w:r w:rsidDel="00000000" w:rsidR="00000000" w:rsidRPr="00000000">
        <w:rPr>
          <w:rtl w:val="0"/>
        </w:rPr>
        <w:t xml:space="preserve">Take a moment to appreciate the sensation and taste of the food, its nourishing qualities and how it has contributed to your body’s needs.</w:t>
      </w:r>
    </w:p>
    <w:p w:rsidR="00000000" w:rsidDel="00000000" w:rsidP="00000000" w:rsidRDefault="00000000" w:rsidRPr="00000000" w14:paraId="000002B6">
      <w:pPr>
        <w:numPr>
          <w:ilvl w:val="0"/>
          <w:numId w:val="6"/>
        </w:numPr>
        <w:ind w:left="720" w:hanging="360"/>
        <w:rPr>
          <w:u w:val="none"/>
        </w:rPr>
      </w:pPr>
      <w:r w:rsidDel="00000000" w:rsidR="00000000" w:rsidRPr="00000000">
        <w:rPr>
          <w:rtl w:val="0"/>
        </w:rPr>
        <w:t xml:space="preserve">Recognize how each choice you made towards your food affected you both physically and emotionally. </w:t>
      </w:r>
    </w:p>
    <w:p w:rsidR="00000000" w:rsidDel="00000000" w:rsidP="00000000" w:rsidRDefault="00000000" w:rsidRPr="00000000" w14:paraId="000002B7">
      <w:pPr>
        <w:numPr>
          <w:ilvl w:val="0"/>
          <w:numId w:val="6"/>
        </w:numPr>
        <w:ind w:left="720" w:hanging="360"/>
        <w:rPr>
          <w:u w:val="none"/>
        </w:rPr>
      </w:pPr>
      <w:r w:rsidDel="00000000" w:rsidR="00000000" w:rsidRPr="00000000">
        <w:rPr>
          <w:rtl w:val="0"/>
        </w:rPr>
        <w:t xml:space="preserve">Practice acceptance of all your nutrition choices, whether they were desirable or not. </w:t>
      </w:r>
    </w:p>
    <w:p w:rsidR="00000000" w:rsidDel="00000000" w:rsidP="00000000" w:rsidRDefault="00000000" w:rsidRPr="00000000" w14:paraId="000002B8">
      <w:pPr>
        <w:numPr>
          <w:ilvl w:val="0"/>
          <w:numId w:val="6"/>
        </w:numPr>
        <w:ind w:left="720" w:hanging="360"/>
        <w:rPr>
          <w:u w:val="none"/>
        </w:rPr>
      </w:pPr>
      <w:r w:rsidDel="00000000" w:rsidR="00000000" w:rsidRPr="00000000">
        <w:rPr>
          <w:rtl w:val="0"/>
        </w:rPr>
        <w:t xml:space="preserve">Lastly, set an intention for the next meal you are going to have. Plan it in your mind, imagine eating it, and experience the sensation it brings.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exercise will create a bond between your mindfulness practice and your holistic nutrition choices, enhancing your overall health and well-being.</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rPr/>
      </w:pPr>
      <w:bookmarkStart w:colFirst="0" w:colLast="0" w:name="_tgo8migp97f7" w:id="44"/>
      <w:bookmarkEnd w:id="44"/>
      <w:r w:rsidDel="00000000" w:rsidR="00000000" w:rsidRPr="00000000">
        <w:rPr>
          <w:rtl w:val="0"/>
        </w:rPr>
        <w:t xml:space="preserve">Exercise 2: Dismantling Diet Culture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b w:val="1"/>
          <w:rtl w:val="0"/>
        </w:rPr>
        <w:t xml:space="preserve">Objective</w:t>
      </w:r>
      <w:r w:rsidDel="00000000" w:rsidR="00000000" w:rsidRPr="00000000">
        <w:rPr>
          <w:rtl w:val="0"/>
        </w:rPr>
        <w:t xml:space="preserve">: The goal of this exercise is to challenge diet culture and rebuild a healthier relationship with food.</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4"/>
        </w:numPr>
        <w:ind w:left="720" w:hanging="360"/>
        <w:rPr>
          <w:u w:val="none"/>
        </w:rPr>
      </w:pPr>
      <w:r w:rsidDel="00000000" w:rsidR="00000000" w:rsidRPr="00000000">
        <w:rPr>
          <w:rtl w:val="0"/>
        </w:rPr>
        <w:t xml:space="preserve">Reflect on the cultural influences that have affected your relationship with food. Document these observations in a journal.</w:t>
      </w:r>
    </w:p>
    <w:p w:rsidR="00000000" w:rsidDel="00000000" w:rsidP="00000000" w:rsidRDefault="00000000" w:rsidRPr="00000000" w14:paraId="000002C3">
      <w:pPr>
        <w:numPr>
          <w:ilvl w:val="0"/>
          <w:numId w:val="4"/>
        </w:numPr>
        <w:ind w:left="720" w:hanging="360"/>
        <w:rPr>
          <w:u w:val="none"/>
        </w:rPr>
      </w:pPr>
      <w:r w:rsidDel="00000000" w:rsidR="00000000" w:rsidRPr="00000000">
        <w:rPr>
          <w:rtl w:val="0"/>
        </w:rPr>
        <w:t xml:space="preserve">Identify any fear, guilt, or shame you experience regarding food. Write these feelings down.</w:t>
      </w:r>
    </w:p>
    <w:p w:rsidR="00000000" w:rsidDel="00000000" w:rsidP="00000000" w:rsidRDefault="00000000" w:rsidRPr="00000000" w14:paraId="000002C4">
      <w:pPr>
        <w:numPr>
          <w:ilvl w:val="0"/>
          <w:numId w:val="4"/>
        </w:numPr>
        <w:ind w:left="720" w:hanging="360"/>
        <w:rPr>
          <w:u w:val="none"/>
        </w:rPr>
      </w:pPr>
      <w:r w:rsidDel="00000000" w:rsidR="00000000" w:rsidRPr="00000000">
        <w:rPr>
          <w:rtl w:val="0"/>
        </w:rPr>
        <w:t xml:space="preserve">Reflect on how these cultural influences and emotional responses could be causing you stress or any other negative impacts on your well-being.</w:t>
      </w:r>
    </w:p>
    <w:p w:rsidR="00000000" w:rsidDel="00000000" w:rsidP="00000000" w:rsidRDefault="00000000" w:rsidRPr="00000000" w14:paraId="000002C5">
      <w:pPr>
        <w:numPr>
          <w:ilvl w:val="0"/>
          <w:numId w:val="4"/>
        </w:numPr>
        <w:ind w:left="720" w:hanging="360"/>
        <w:rPr>
          <w:u w:val="none"/>
        </w:rPr>
      </w:pPr>
      <w:r w:rsidDel="00000000" w:rsidR="00000000" w:rsidRPr="00000000">
        <w:rPr>
          <w:rtl w:val="0"/>
        </w:rPr>
        <w:t xml:space="preserve">Now consider how you can break down these harmful influences. Write down strategies for dismantling these cultural narratives and beliefs about diet and nutrition.</w:t>
      </w:r>
    </w:p>
    <w:p w:rsidR="00000000" w:rsidDel="00000000" w:rsidP="00000000" w:rsidRDefault="00000000" w:rsidRPr="00000000" w14:paraId="000002C6">
      <w:pPr>
        <w:numPr>
          <w:ilvl w:val="0"/>
          <w:numId w:val="4"/>
        </w:numPr>
        <w:ind w:left="720" w:hanging="360"/>
        <w:rPr>
          <w:u w:val="none"/>
        </w:rPr>
      </w:pPr>
      <w:r w:rsidDel="00000000" w:rsidR="00000000" w:rsidRPr="00000000">
        <w:rPr>
          <w:rtl w:val="0"/>
        </w:rPr>
        <w:t xml:space="preserve">Highlight actions you can take to reconnect with your body's intuition and inner wisdom regarding food.</w:t>
      </w:r>
    </w:p>
    <w:p w:rsidR="00000000" w:rsidDel="00000000" w:rsidP="00000000" w:rsidRDefault="00000000" w:rsidRPr="00000000" w14:paraId="000002C7">
      <w:pPr>
        <w:numPr>
          <w:ilvl w:val="0"/>
          <w:numId w:val="4"/>
        </w:numPr>
        <w:ind w:left="720" w:hanging="360"/>
        <w:rPr>
          <w:u w:val="none"/>
        </w:rPr>
      </w:pPr>
      <w:r w:rsidDel="00000000" w:rsidR="00000000" w:rsidRPr="00000000">
        <w:rPr>
          <w:rtl w:val="0"/>
        </w:rPr>
        <w:t xml:space="preserve">Write a positive affirmation that you can use to counteract any negative thoughts or attitudes that may arise in relation to food and nutrition. </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By challenging the negative influences of diet culture and reconnecting with your body's needs, you'll create a healthier and more balanced view of nutrition.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1"/>
        <w:rPr/>
      </w:pPr>
      <w:bookmarkStart w:colFirst="0" w:colLast="0" w:name="_1jvgwbovlvpn" w:id="45"/>
      <w:bookmarkEnd w:id="45"/>
      <w:r w:rsidDel="00000000" w:rsidR="00000000" w:rsidRPr="00000000">
        <w:rPr>
          <w:rtl w:val="0"/>
        </w:rPr>
        <w:t xml:space="preserve">Conclusion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As we conclude the Module: Spiritual Nutrition, it is our hope that you have gained a deeper appreciation and understanding of the intricate interplay between energy, thoughts, emotions, and the food we consume. This module was designed to highlight the profound implications that an energetic perspective brings to holistic nutrition, stressing the importance of merging physical nourishment with spiritual well-being for a synergistic benefit.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We ventured into the realm of vibrational nutrition, unearthing the profound effects our consciousness can have on our meals. We explored the means through which we can curate uplifting spaces for preparing our meals and how intentional cooking can further enhance the energetic quality of our food.</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Moreover, we delved into strategies for mindful consumption, emphasizing the value of deep presence and gratitude in both the preparation and consumption of our meals. We addressed the challenges and barriers to attaining enlightenment in our nutritional journey, discussing the effects of trauma and diet culture, and suggesting tools to overcome these obstacles.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The knowledge you've gained in this module is not limited to theoretical understanding. It is intended to be practical, to be integrated into your daily life for the enhancement of your physical health and spiritual well-being. These insights provide you a sturdy foundation for guiding others, allowing you to serve as a beacon of light in their path towards holistic health.</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As we wrap up this enlightening journey, we encourage you to return to the concepts shared here whenever you need a refresher or feel a need for support. Remember, these principles are not strict guidelines but flexible tools to help you and those you serve cultivate a healthier, balanced, and more harmonious relationship with food.</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Reflect on the journey you've embarked on throughout this module and take a moment to acknowledge your progress. Your continued dedication and open-mindedness are indeed the critical drivers in transforming your life and the lives of others. Onward and upward!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