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28EC" w:rsidRDefault="008C53E5">
      <w:r w:rsidRPr="008C53E5">
        <w:rPr>
          <w:noProof/>
          <w:lang w:bidi="bn-BD"/>
        </w:rPr>
        <w:drawing>
          <wp:inline distT="0" distB="0" distL="0" distR="0" wp14:anchorId="206DB97D" wp14:editId="6BCDA9E8">
            <wp:extent cx="5943600" cy="3406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23" w:rsidRDefault="00F73A23">
      <w:r w:rsidRPr="00F73A23">
        <w:rPr>
          <w:noProof/>
          <w:lang w:bidi="bn-BD"/>
        </w:rPr>
        <w:drawing>
          <wp:inline distT="0" distB="0" distL="0" distR="0" wp14:anchorId="18CB1840" wp14:editId="41C80C4B">
            <wp:extent cx="5943600" cy="4105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12D" w:rsidRDefault="008C512D"/>
    <w:p w:rsidR="008C512D" w:rsidRDefault="008C512D"/>
    <w:p w:rsidR="008C512D" w:rsidRDefault="00813440">
      <w:r w:rsidRPr="00813440">
        <w:lastRenderedPageBreak/>
        <w:drawing>
          <wp:inline distT="0" distB="0" distL="0" distR="0" wp14:anchorId="3D7F52EA" wp14:editId="725E7DE5">
            <wp:extent cx="5943600" cy="385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A5" w:rsidRDefault="001051A5">
      <w:r w:rsidRPr="001051A5">
        <w:drawing>
          <wp:inline distT="0" distB="0" distL="0" distR="0" wp14:anchorId="41C86927" wp14:editId="7D3C0034">
            <wp:extent cx="5943600" cy="3968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5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186"/>
    <w:rsid w:val="001051A5"/>
    <w:rsid w:val="002C2186"/>
    <w:rsid w:val="00813440"/>
    <w:rsid w:val="008428EC"/>
    <w:rsid w:val="008C512D"/>
    <w:rsid w:val="008C53E5"/>
    <w:rsid w:val="00F73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2632"/>
  <w15:chartTrackingRefBased/>
  <w15:docId w15:val="{9BF84B65-44CB-469D-A8B8-9AAA2E063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ABID</dc:creator>
  <cp:keywords/>
  <dc:description/>
  <cp:lastModifiedBy>ABID</cp:lastModifiedBy>
  <cp:revision>6</cp:revision>
  <dcterms:created xsi:type="dcterms:W3CDTF">2021-12-27T08:48:00Z</dcterms:created>
  <dcterms:modified xsi:type="dcterms:W3CDTF">2021-12-28T00:55:00Z</dcterms:modified>
</cp:coreProperties>
</file>