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30C9E" w14:textId="77777777" w:rsidR="00C06BC3" w:rsidRPr="00C06BC3" w:rsidRDefault="00C06BC3" w:rsidP="00C06B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C06BC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en-US"/>
          <w14:ligatures w14:val="none"/>
        </w:rPr>
        <w:t>🛡️</w:t>
      </w:r>
      <w:r w:rsidRPr="00C06BC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/>
          <w14:ligatures w14:val="none"/>
        </w:rPr>
        <w:t xml:space="preserve"> Politique de Confidentialité — Application Central</w:t>
      </w:r>
    </w:p>
    <w:p w14:paraId="17F7ED35" w14:textId="1DB5E39B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Dernière mise à </w:t>
      </w:r>
      <w:r w:rsidR="00707F6A"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jour: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29 octobre 2025</w:t>
      </w:r>
    </w:p>
    <w:p w14:paraId="1D53BBA2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1. Introduction</w:t>
      </w:r>
    </w:p>
    <w:p w14:paraId="5578FEC2" w14:textId="4B74C1C9" w:rsidR="00C06BC3" w:rsidRPr="00C06BC3" w:rsidRDefault="00C06BC3" w:rsidP="00C06B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Bienvenue dans l’application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Central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développée par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Above Bytes LLC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(“nous”, “notre”, “nos”).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La présente Politique de Confidentialité explique comment nous collectons, utilisons et protégeons les informations personnelles des utilisateurs (“vous”, “vos”) lorsque vous utilisez notre application mobile “Central”.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 utilisant l’application, vous acceptez les pratiques décrites ci-dessous.</w:t>
      </w:r>
    </w:p>
    <w:p w14:paraId="1DD24294" w14:textId="77777777" w:rsidR="00C06BC3" w:rsidRPr="00C06BC3" w:rsidRDefault="00FC2F13" w:rsidP="00C06B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2F13">
        <w:rPr>
          <w:rFonts w:ascii="Times New Roman" w:eastAsia="Times New Roman" w:hAnsi="Times New Roman" w:cs="Times New Roman"/>
          <w:noProof/>
          <w:kern w:val="0"/>
          <w:lang w:val="en-US"/>
        </w:rPr>
        <w:pict w14:anchorId="64844CD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650E309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2. Données collectées</w:t>
      </w:r>
    </w:p>
    <w:p w14:paraId="08229DC0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a) Données que vous fournissez directement</w:t>
      </w:r>
    </w:p>
    <w:p w14:paraId="330A7B2F" w14:textId="458747CC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Nous collectons les informations suivantes lorsque vous créez un compte, effectuez un paiement ou demandez un </w:t>
      </w:r>
      <w:r w:rsidR="00707F6A"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service:</w:t>
      </w:r>
    </w:p>
    <w:p w14:paraId="342488E6" w14:textId="77777777" w:rsidR="00C06BC3" w:rsidRPr="00C06BC3" w:rsidRDefault="00C06BC3" w:rsidP="00C06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Nom et prénom</w:t>
      </w:r>
    </w:p>
    <w:p w14:paraId="78A4BCB0" w14:textId="77777777" w:rsidR="00C06BC3" w:rsidRPr="00C06BC3" w:rsidRDefault="00C06BC3" w:rsidP="00C06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Adresse e-mail</w:t>
      </w:r>
    </w:p>
    <w:p w14:paraId="62E7A3AC" w14:textId="77777777" w:rsidR="00C06BC3" w:rsidRPr="00C06BC3" w:rsidRDefault="00C06BC3" w:rsidP="00C06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Numéro de téléphone</w:t>
      </w:r>
    </w:p>
    <w:p w14:paraId="6B7EE183" w14:textId="77777777" w:rsidR="00C06BC3" w:rsidRPr="00C06BC3" w:rsidRDefault="00C06BC3" w:rsidP="00C06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Adresse postale</w:t>
      </w:r>
    </w:p>
    <w:p w14:paraId="7D9E4B3C" w14:textId="77777777" w:rsidR="00C06BC3" w:rsidRPr="00C06BC3" w:rsidRDefault="00C06BC3" w:rsidP="00C06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Informations de paiement (traitées via un prestataire sécurisé tel que Stripe ou autre)</w:t>
      </w:r>
    </w:p>
    <w:p w14:paraId="3CB92553" w14:textId="77777777" w:rsidR="00C06BC3" w:rsidRPr="00C06BC3" w:rsidRDefault="00C06BC3" w:rsidP="00C06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Informations nécessaires à l’obtention d’actes administratifs</w:t>
      </w:r>
    </w:p>
    <w:p w14:paraId="25D9A39E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b) Données collectées automatiquement</w:t>
      </w:r>
    </w:p>
    <w:p w14:paraId="29669C4C" w14:textId="48379DB9" w:rsidR="00C06BC3" w:rsidRPr="00C06BC3" w:rsidRDefault="00C06BC3" w:rsidP="00C06B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Lorsque vous utilisez l’application, certaines informations sont collectées automatiquement:</w:t>
      </w:r>
    </w:p>
    <w:p w14:paraId="6086D66A" w14:textId="77777777" w:rsidR="00C06BC3" w:rsidRPr="00C06BC3" w:rsidRDefault="00C06BC3" w:rsidP="00C06B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Données de localisation (géolocalisation GPS, uniquement avec votre consentement)</w:t>
      </w:r>
    </w:p>
    <w:p w14:paraId="27430F58" w14:textId="717AB36E" w:rsidR="00C06BC3" w:rsidRPr="00C06BC3" w:rsidRDefault="00C06BC3" w:rsidP="00C06B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Informations sur l’appareil (modèle, version du système, identifiant</w:t>
      </w:r>
    </w:p>
    <w:p w14:paraId="52B07ADC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3. Utilisation des données</w:t>
      </w:r>
    </w:p>
    <w:p w14:paraId="5766263C" w14:textId="0B426F89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Les données sont utilisées uniquement dans les buts suivants:</w:t>
      </w:r>
    </w:p>
    <w:p w14:paraId="04D59D3F" w14:textId="77777777" w:rsidR="00C06BC3" w:rsidRPr="00C06BC3" w:rsidRDefault="00C06BC3" w:rsidP="00C06B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Fournir les services proposés (paiements, demandes d’actes, appels d’urgence, navigation)</w:t>
      </w:r>
    </w:p>
    <w:p w14:paraId="11FE3E60" w14:textId="77777777" w:rsidR="00C06BC3" w:rsidRPr="00C06BC3" w:rsidRDefault="00C06BC3" w:rsidP="00C06B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Traiter et confirmer vos transactions</w:t>
      </w:r>
    </w:p>
    <w:p w14:paraId="61AB9D19" w14:textId="77777777" w:rsidR="00C06BC3" w:rsidRPr="00C06BC3" w:rsidRDefault="00C06BC3" w:rsidP="00C06B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Afficher les établissements et adresses à proximité selon votre position</w:t>
      </w:r>
    </w:p>
    <w:p w14:paraId="0FB6B914" w14:textId="77777777" w:rsidR="00C06BC3" w:rsidRPr="00C06BC3" w:rsidRDefault="00C06BC3" w:rsidP="00C06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Vous envoyer des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notifications push ou SMS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relatives à vos paiements, documents ou alertes importantes</w:t>
      </w:r>
    </w:p>
    <w:p w14:paraId="6FE6E471" w14:textId="77777777" w:rsidR="00C06BC3" w:rsidRPr="00C06BC3" w:rsidRDefault="00C06BC3" w:rsidP="00C06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Améliorer les performances et la sécurité de l’application</w:t>
      </w:r>
    </w:p>
    <w:p w14:paraId="07D6BB64" w14:textId="77777777" w:rsidR="00C06BC3" w:rsidRPr="00C06BC3" w:rsidRDefault="00C06BC3" w:rsidP="00C06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 conformer aux obligations légales et réglementaires</w:t>
      </w:r>
    </w:p>
    <w:p w14:paraId="53DF9403" w14:textId="77777777" w:rsidR="00C06BC3" w:rsidRPr="00C06BC3" w:rsidRDefault="00FC2F13" w:rsidP="00C06B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2F13">
        <w:rPr>
          <w:rFonts w:ascii="Times New Roman" w:eastAsia="Times New Roman" w:hAnsi="Times New Roman" w:cs="Times New Roman"/>
          <w:noProof/>
          <w:kern w:val="0"/>
          <w:lang w:val="en-US"/>
        </w:rPr>
        <w:pict w14:anchorId="7983AEB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33E2921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4. Partage des données</w:t>
      </w:r>
    </w:p>
    <w:p w14:paraId="42BCC25C" w14:textId="0EBD95E4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Vos données ne sont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jamais vendues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Elles peuvent être partagées uniquement avec:</w:t>
      </w:r>
    </w:p>
    <w:p w14:paraId="5E79286C" w14:textId="77777777" w:rsidR="00C06BC3" w:rsidRPr="00C06BC3" w:rsidRDefault="00C06BC3" w:rsidP="00C06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Nos prestataires de services (hébergement, paiement, SMS, cartographie)</w:t>
      </w:r>
    </w:p>
    <w:p w14:paraId="6910B1BD" w14:textId="77777777" w:rsidR="00C06BC3" w:rsidRPr="00C06BC3" w:rsidRDefault="00C06BC3" w:rsidP="00C06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Les autorités locales uniquement lorsque cela est nécessaire pour la délivrance d’un document administratif</w:t>
      </w:r>
    </w:p>
    <w:p w14:paraId="407F9F30" w14:textId="1A2C0B5F" w:rsidR="00C06BC3" w:rsidRPr="00C06BC3" w:rsidRDefault="00C06BC3" w:rsidP="00C06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Les forces de l’ordre si la loi l’exige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B0AD41E" w14:textId="77777777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14:ligatures w14:val="none"/>
        </w:rPr>
        <w:t>Tous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nos partenaires respectent des engagements stricts de confidentialité et de sécurité.</w:t>
      </w:r>
    </w:p>
    <w:p w14:paraId="69788160" w14:textId="77777777" w:rsidR="00C06BC3" w:rsidRPr="00C06BC3" w:rsidRDefault="00FC2F13" w:rsidP="00C06B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2F13">
        <w:rPr>
          <w:rFonts w:ascii="Times New Roman" w:eastAsia="Times New Roman" w:hAnsi="Times New Roman" w:cs="Times New Roman"/>
          <w:noProof/>
          <w:kern w:val="0"/>
          <w:lang w:val="en-US"/>
        </w:rPr>
        <w:pict w14:anchorId="22EEA82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F083117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5. Conservation des données</w:t>
      </w:r>
    </w:p>
    <w:p w14:paraId="08502ACE" w14:textId="71DA2650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Les données sont conservées:</w:t>
      </w:r>
    </w:p>
    <w:p w14:paraId="0686E673" w14:textId="77777777" w:rsidR="00C06BC3" w:rsidRPr="00C06BC3" w:rsidRDefault="00C06BC3" w:rsidP="00C06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Tant que votre compte est actif</w:t>
      </w:r>
    </w:p>
    <w:p w14:paraId="00437371" w14:textId="77777777" w:rsidR="00C06BC3" w:rsidRPr="00C06BC3" w:rsidRDefault="00C06BC3" w:rsidP="00C06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Et/ou pendant la durée légale nécessaire (par exemple pour la facturation et la conformité réglementaire).</w:t>
      </w:r>
    </w:p>
    <w:p w14:paraId="36B0693A" w14:textId="0DD26A53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Vous pouvez à tout moment demander la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suppression complète de votre compte et de vos données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en </w:t>
      </w:r>
      <w:r w:rsidRPr="00C06BC3">
        <w:rPr>
          <w:rFonts w:ascii="Times New Roman" w:eastAsia="Times New Roman" w:hAnsi="Times New Roman" w:cs="Times New Roman"/>
          <w:kern w:val="0"/>
          <w14:ligatures w14:val="none"/>
        </w:rPr>
        <w:t>contactant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:</w:t>
      </w:r>
      <w:r w:rsidR="00707F6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support@abovebytes.com</w:t>
      </w:r>
    </w:p>
    <w:p w14:paraId="28C1B23C" w14:textId="77777777" w:rsidR="00C06BC3" w:rsidRPr="00C06BC3" w:rsidRDefault="00FC2F13" w:rsidP="00C06B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2F13">
        <w:rPr>
          <w:rFonts w:ascii="Times New Roman" w:eastAsia="Times New Roman" w:hAnsi="Times New Roman" w:cs="Times New Roman"/>
          <w:noProof/>
          <w:kern w:val="0"/>
          <w:lang w:val="en-US"/>
        </w:rPr>
        <w:pict w14:anchorId="32CC594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9DF79B2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6. Sécurité</w:t>
      </w:r>
    </w:p>
    <w:p w14:paraId="7D4C6998" w14:textId="77777777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Nous appliquons des protocoles de sécurité avancés (chiffrement TLS/SSL, stockage sécurisé, contrôle d’accès) pour protéger vos informations contre toute perte, vol ou accès non autorisé.</w:t>
      </w:r>
    </w:p>
    <w:p w14:paraId="777BD471" w14:textId="77777777" w:rsidR="00C06BC3" w:rsidRPr="00C06BC3" w:rsidRDefault="00FC2F13" w:rsidP="00C06B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2F13">
        <w:rPr>
          <w:rFonts w:ascii="Times New Roman" w:eastAsia="Times New Roman" w:hAnsi="Times New Roman" w:cs="Times New Roman"/>
          <w:noProof/>
          <w:kern w:val="0"/>
          <w:lang w:val="en-US"/>
        </w:rPr>
        <w:pict w14:anchorId="1E018D2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91E65D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7. Localisation</w:t>
      </w:r>
    </w:p>
    <w:p w14:paraId="4C3F6C9B" w14:textId="5C45B6DC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L’application utilise votre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localisation GPS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pour:</w:t>
      </w:r>
    </w:p>
    <w:p w14:paraId="38364296" w14:textId="77777777" w:rsidR="00C06BC3" w:rsidRPr="00C06BC3" w:rsidRDefault="00C06BC3" w:rsidP="00C06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Fournir des itinéraires</w:t>
      </w:r>
    </w:p>
    <w:p w14:paraId="14A54AE3" w14:textId="77777777" w:rsidR="00C06BC3" w:rsidRPr="00C06BC3" w:rsidRDefault="00C06BC3" w:rsidP="00C06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Identifier les services publics à proximité</w:t>
      </w:r>
    </w:p>
    <w:p w14:paraId="2436AA80" w14:textId="77777777" w:rsidR="00C06BC3" w:rsidRPr="00C06BC3" w:rsidRDefault="00C06BC3" w:rsidP="00C06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Déterminer la commune compétente pour vos demandes d’actes.</w:t>
      </w:r>
    </w:p>
    <w:p w14:paraId="6037C7A4" w14:textId="77777777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Vous pouvez à tout moment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activer ou désactiver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la géolocalisation dans les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paramètres de votre appareil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56F2C1EF" w14:textId="77777777" w:rsidR="00C06BC3" w:rsidRPr="00C06BC3" w:rsidRDefault="00FC2F13" w:rsidP="00C06B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2F13">
        <w:rPr>
          <w:rFonts w:ascii="Times New Roman" w:eastAsia="Times New Roman" w:hAnsi="Times New Roman" w:cs="Times New Roman"/>
          <w:noProof/>
          <w:kern w:val="0"/>
          <w:lang w:val="en-US"/>
        </w:rPr>
        <w:pict w14:anchorId="0488CD3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A06C21F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8. Notifications et SMS</w:t>
      </w:r>
    </w:p>
    <w:p w14:paraId="3051E000" w14:textId="77777777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Nous envoyons des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notifications push et SMS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uniquement si vous y avez consenti via les paramètres de l’application.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Vous pouvez :</w:t>
      </w:r>
    </w:p>
    <w:p w14:paraId="500B3771" w14:textId="77777777" w:rsidR="00C06BC3" w:rsidRPr="00C06BC3" w:rsidRDefault="00C06BC3" w:rsidP="00C06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Activer/désactiver ces notifications dans les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paramètres de l’app</w:t>
      </w:r>
    </w:p>
    <w:p w14:paraId="595AC2EA" w14:textId="77777777" w:rsidR="00C06BC3" w:rsidRPr="00C06BC3" w:rsidRDefault="00C06BC3" w:rsidP="00C06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Ou envoyer STOP par SMS pour vous désabonner.</w:t>
      </w:r>
    </w:p>
    <w:p w14:paraId="09F4752F" w14:textId="77777777" w:rsidR="00C06BC3" w:rsidRPr="00C06BC3" w:rsidRDefault="00FC2F13" w:rsidP="00C06B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2F13">
        <w:rPr>
          <w:rFonts w:ascii="Times New Roman" w:eastAsia="Times New Roman" w:hAnsi="Times New Roman" w:cs="Times New Roman"/>
          <w:noProof/>
          <w:kern w:val="0"/>
          <w:lang w:val="en-US"/>
        </w:rPr>
        <w:pict w14:anchorId="528ACE1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2404E51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9. Vos droits</w:t>
      </w:r>
    </w:p>
    <w:p w14:paraId="78091C6A" w14:textId="77777777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Conformément au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Règlement Général sur la Protection des Données (RGPD)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vous disposez des droits suivants :</w:t>
      </w:r>
    </w:p>
    <w:p w14:paraId="1094080C" w14:textId="77777777" w:rsidR="00C06BC3" w:rsidRPr="00C06BC3" w:rsidRDefault="00C06BC3" w:rsidP="00C06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Droit d’accès</w:t>
      </w:r>
    </w:p>
    <w:p w14:paraId="1A057061" w14:textId="77777777" w:rsidR="00C06BC3" w:rsidRPr="00C06BC3" w:rsidRDefault="00C06BC3" w:rsidP="00C06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Droit de rectification</w:t>
      </w:r>
    </w:p>
    <w:p w14:paraId="5DB4FFAB" w14:textId="77777777" w:rsidR="00C06BC3" w:rsidRPr="00C06BC3" w:rsidRDefault="00C06BC3" w:rsidP="00C06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Droit de suppression</w:t>
      </w:r>
    </w:p>
    <w:p w14:paraId="03C13970" w14:textId="77777777" w:rsidR="00C06BC3" w:rsidRPr="00C06BC3" w:rsidRDefault="00C06BC3" w:rsidP="00C06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Droit de portabilité</w:t>
      </w:r>
    </w:p>
    <w:p w14:paraId="26C529E6" w14:textId="77777777" w:rsidR="00C06BC3" w:rsidRPr="00C06BC3" w:rsidRDefault="00C06BC3" w:rsidP="00C06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Droit d’opposition et de retrait du consentement</w:t>
      </w:r>
    </w:p>
    <w:p w14:paraId="74E51679" w14:textId="000E5675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Pour exercer ces droits, contactez-nous à </w:t>
      </w:r>
      <w:r w:rsidR="00707F6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support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@abovebytes.com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39C0976" w14:textId="77777777" w:rsidR="00C06BC3" w:rsidRPr="00C06BC3" w:rsidRDefault="00FC2F13" w:rsidP="00C06B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2F13">
        <w:rPr>
          <w:rFonts w:ascii="Times New Roman" w:eastAsia="Times New Roman" w:hAnsi="Times New Roman" w:cs="Times New Roman"/>
          <w:noProof/>
          <w:kern w:val="0"/>
          <w:lang w:val="en-US"/>
        </w:rPr>
        <w:pict w14:anchorId="5B83C5E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4239DC0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10. Modifications</w:t>
      </w:r>
    </w:p>
    <w:p w14:paraId="4567BD32" w14:textId="77777777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Nous pouvons mettre à jour cette politique de confidentialité à tout moment.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>Toute modification sera notifiée dans l’application avec la nouvelle date de mise à jour.</w:t>
      </w:r>
    </w:p>
    <w:p w14:paraId="37D1F6F7" w14:textId="77777777" w:rsidR="00C06BC3" w:rsidRPr="00C06BC3" w:rsidRDefault="00FC2F13" w:rsidP="00C06B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2F13">
        <w:rPr>
          <w:rFonts w:ascii="Times New Roman" w:eastAsia="Times New Roman" w:hAnsi="Times New Roman" w:cs="Times New Roman"/>
          <w:noProof/>
          <w:kern w:val="0"/>
          <w:lang w:val="en-US"/>
        </w:rPr>
        <w:pict w14:anchorId="25C8F0A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FC265E" w14:textId="77777777" w:rsidR="00C06BC3" w:rsidRPr="00C06BC3" w:rsidRDefault="00C06BC3" w:rsidP="00C06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11. Contact</w:t>
      </w:r>
    </w:p>
    <w:p w14:paraId="4058A64F" w14:textId="154AD96B" w:rsidR="00C06BC3" w:rsidRPr="00C06BC3" w:rsidRDefault="00C06BC3" w:rsidP="00C0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Pour toute question relative à la confidentialité :</w:t>
      </w:r>
      <w:r w:rsidR="00707F6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707F6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support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@abovebytes.com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C06BC3">
        <w:rPr>
          <w:rFonts w:ascii="Apple Color Emoji" w:eastAsia="Times New Roman" w:hAnsi="Apple Color Emoji" w:cs="Apple Color Emoji"/>
          <w:kern w:val="0"/>
          <w:lang w:val="en-US"/>
          <w14:ligatures w14:val="none"/>
        </w:rPr>
        <w:t>📍</w:t>
      </w:r>
      <w:r w:rsidRPr="00C06BC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06BC3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Above Bytes LLC</w:t>
      </w:r>
    </w:p>
    <w:p w14:paraId="23F10D73" w14:textId="77777777" w:rsidR="00C06BC3" w:rsidRPr="00C06BC3" w:rsidRDefault="00FC2F13" w:rsidP="00C06BC3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C2F13">
        <w:rPr>
          <w:rFonts w:ascii="Times New Roman" w:eastAsia="Times New Roman" w:hAnsi="Times New Roman" w:cs="Times New Roman"/>
          <w:noProof/>
          <w:kern w:val="0"/>
          <w:lang w:val="en-US"/>
        </w:rPr>
        <w:pict w14:anchorId="321DF7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8BA523" w14:textId="5D8F3FEA" w:rsidR="00BE1AD0" w:rsidRDefault="00BE1AD0" w:rsidP="00C06BC3"/>
    <w:sectPr w:rsidR="00BE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6ECF"/>
    <w:multiLevelType w:val="multilevel"/>
    <w:tmpl w:val="ADF8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87453"/>
    <w:multiLevelType w:val="multilevel"/>
    <w:tmpl w:val="DE3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932DE"/>
    <w:multiLevelType w:val="multilevel"/>
    <w:tmpl w:val="40B2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F4874"/>
    <w:multiLevelType w:val="multilevel"/>
    <w:tmpl w:val="81D6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C54DA"/>
    <w:multiLevelType w:val="multilevel"/>
    <w:tmpl w:val="FAA2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26D5E"/>
    <w:multiLevelType w:val="multilevel"/>
    <w:tmpl w:val="FA4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433A9"/>
    <w:multiLevelType w:val="multilevel"/>
    <w:tmpl w:val="0DE4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149AE"/>
    <w:multiLevelType w:val="multilevel"/>
    <w:tmpl w:val="AE1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81734">
    <w:abstractNumId w:val="5"/>
  </w:num>
  <w:num w:numId="2" w16cid:durableId="671176136">
    <w:abstractNumId w:val="1"/>
  </w:num>
  <w:num w:numId="3" w16cid:durableId="1093164222">
    <w:abstractNumId w:val="3"/>
  </w:num>
  <w:num w:numId="4" w16cid:durableId="886454278">
    <w:abstractNumId w:val="4"/>
  </w:num>
  <w:num w:numId="5" w16cid:durableId="959530401">
    <w:abstractNumId w:val="6"/>
  </w:num>
  <w:num w:numId="6" w16cid:durableId="258410692">
    <w:abstractNumId w:val="0"/>
  </w:num>
  <w:num w:numId="7" w16cid:durableId="665061393">
    <w:abstractNumId w:val="7"/>
  </w:num>
  <w:num w:numId="8" w16cid:durableId="1520780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0A"/>
    <w:rsid w:val="0000398E"/>
    <w:rsid w:val="002E3B0A"/>
    <w:rsid w:val="00392D2A"/>
    <w:rsid w:val="006B51BF"/>
    <w:rsid w:val="00701E87"/>
    <w:rsid w:val="00707F6A"/>
    <w:rsid w:val="00784201"/>
    <w:rsid w:val="008E60E2"/>
    <w:rsid w:val="00BE1AD0"/>
    <w:rsid w:val="00C06BC3"/>
    <w:rsid w:val="00FC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3A2C"/>
  <w15:chartTrackingRefBased/>
  <w15:docId w15:val="{1CEDD6D2-4E86-4540-BCA3-DA1B2AB4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2E3B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2E3B0A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B0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B0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B0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B0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B0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B0A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E3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B0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B0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2E3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B0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2E3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B0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2E3B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06B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 Ngabi</dc:creator>
  <cp:keywords/>
  <dc:description/>
  <cp:lastModifiedBy>Krys Ngabi</cp:lastModifiedBy>
  <cp:revision>1</cp:revision>
  <dcterms:created xsi:type="dcterms:W3CDTF">2025-10-30T00:39:00Z</dcterms:created>
  <dcterms:modified xsi:type="dcterms:W3CDTF">2025-10-30T15:22:00Z</dcterms:modified>
</cp:coreProperties>
</file>