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Collective Intelligence — Module 08: Planning</w:t>
      </w:r>
    </w:p>
    <w:p>
      <w:r>
        <w:t>Name : _ _ _  Date : _ _ _</w:t>
      </w:r>
    </w:p>
    <w:p>
      <w:r>
        <w:t>Part A: Multiple Choice</w:t>
      </w:r>
    </w:p>
    <w:p>
      <w:r>
        <w:t>Emergent strategy (Mintzberg) is: A) A carefully planned strategy B) Strategy that arises from bottom-up patterns of local decisions rather than top-down planning C) A failed strategy D) A strategy that appears suddenly</w:t>
      </w:r>
    </w:p>
    <w:p>
      <w:r>
        <w:t>Toyota's A3 process exemplifies: A) Top-down management B) Bottom-up intelligence — frontline workers proposing and implementing improvements through structured one-page documents C) Outsourced planning D) Automated planning</w:t>
      </w:r>
    </w:p>
    <w:p>
      <w:r>
        <w:t>The Delphi method aggregates expert judgment through: A) Open debate B) Multiple rounds of anonymous expert input with feedback, reducing social pressure effects C) Voting D) Executive decision</w:t>
      </w:r>
    </w:p>
    <w:p>
      <w:r>
        <w:t>Backcasting is valuable because it: A) Predicts the past B) Starts from a desired future state and works backward, overcoming anchoring on present conditions C) Uses hindsight D) Reverses decisions</w:t>
      </w:r>
    </w:p>
    <w:p>
      <w:r>
        <w:t>Effective collective planning requires: A) Only executive input B) Diverse inputs, structured aggregation, iterative refinement, and clear decision rights C) Maximum democracy on every decision D) Eliminating all hierarchy</w:t>
      </w:r>
    </w:p>
    <w:p>
      <w:r>
        <w:t>The gap between deliberate strategy and realized strategy reveals: A) Management failure B) The role of emergent strategy — the patterns that arose from distributed local decisions C) Nothing important D) Intentional deception</w:t>
      </w:r>
    </w:p>
    <w:p>
      <w:r>
        <w:t>Planning cells (random employee groups deliberating on strategic issues) improve planning by: A) Reducing costs B) Incorporating perspectives and knowledge that executives may lack C) Following regulation D) Avoiding responsibility</w:t>
      </w:r>
    </w:p>
    <w:p>
      <w:r>
        <w:t>Part B: Short Analysis</w:t>
      </w:r>
    </w:p>
    <w:p>
      <w:r>
        <w:t>Your organization's formal strategy emphasizes "innovation" but actual resource allocation shows 95% going to maintaining existing products. Use the deliberate-vs-emergent strategy framework to diagnose this gap and propose methods to align realized strategy with stated strategy.</w:t>
      </w:r>
    </w:p>
    <w:p>
      <w:r>
        <w:t>Design a participatory planning process for an organization of 200 people that must set strategic priorities for the next year. Specify pre-work, workshop structure, aggregation method, and how diverse inputs translate into concrete decisions.</w:t>
      </w:r>
    </w:p>
    <w:p>
      <w:r>
        <w:t>A CEO believes that strategy should be set exclusively by the executive team and communicated downward. A VP argues that frontline insights are critical for strategy quality. Using concepts from this module (emergent strategy, bottom-up intelligence, participatory foresight), construct a balanced argument and propose a planning architecture that integrates both perspectives.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