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F90F" w14:textId="6A498874" w:rsidR="00181DFC" w:rsidRDefault="00E6561B" w:rsidP="00E6561B">
      <w:pPr>
        <w:jc w:val="center"/>
      </w:pPr>
      <w:r>
        <w:t xml:space="preserve">UNIVERSIDADE DE AVEIRO </w:t>
      </w:r>
    </w:p>
    <w:p w14:paraId="48427374" w14:textId="4E6E8382" w:rsidR="00E6561B" w:rsidRDefault="00E6561B" w:rsidP="00E6561B">
      <w:pPr>
        <w:jc w:val="center"/>
      </w:pPr>
      <w:r>
        <w:rPr>
          <w:noProof/>
        </w:rPr>
        <w:drawing>
          <wp:inline distT="0" distB="0" distL="0" distR="0" wp14:anchorId="337529AE" wp14:editId="68C7CA8F">
            <wp:extent cx="684000" cy="666000"/>
            <wp:effectExtent l="0" t="0" r="1905" b="1270"/>
            <wp:docPr id="2159489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" cy="66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DDB2B4" w14:textId="77777777" w:rsidR="00E6561B" w:rsidRDefault="00E6561B" w:rsidP="00E6561B">
      <w:pPr>
        <w:jc w:val="center"/>
      </w:pPr>
    </w:p>
    <w:p w14:paraId="316BD6F6" w14:textId="2AE83BD2" w:rsidR="00E6561B" w:rsidRDefault="00E6561B" w:rsidP="00E6561B">
      <w:pPr>
        <w:jc w:val="center"/>
        <w:rPr>
          <w:sz w:val="32"/>
          <w:szCs w:val="32"/>
        </w:rPr>
      </w:pPr>
      <w:r>
        <w:t>Departamento de Eletrónica, Telecomunicações e Informática</w:t>
      </w:r>
    </w:p>
    <w:p w14:paraId="72927CF0" w14:textId="77777777" w:rsidR="00E6561B" w:rsidRDefault="00E6561B" w:rsidP="00E6561B">
      <w:pPr>
        <w:jc w:val="center"/>
        <w:rPr>
          <w:sz w:val="32"/>
          <w:szCs w:val="32"/>
        </w:rPr>
      </w:pPr>
    </w:p>
    <w:p w14:paraId="287DD590" w14:textId="11227941" w:rsidR="00E6561B" w:rsidRDefault="00E6561B" w:rsidP="00E6561B">
      <w:pPr>
        <w:jc w:val="center"/>
        <w:rPr>
          <w:sz w:val="32"/>
          <w:szCs w:val="32"/>
        </w:rPr>
      </w:pPr>
      <w:r w:rsidRPr="00E6561B">
        <w:rPr>
          <w:sz w:val="32"/>
          <w:szCs w:val="32"/>
        </w:rPr>
        <w:t>Segurança em Redes de Comunicações</w:t>
      </w:r>
    </w:p>
    <w:p w14:paraId="139CB1AA" w14:textId="77777777" w:rsidR="00E6561B" w:rsidRDefault="00E6561B" w:rsidP="00E6561B">
      <w:pPr>
        <w:jc w:val="center"/>
        <w:rPr>
          <w:sz w:val="32"/>
          <w:szCs w:val="32"/>
        </w:rPr>
      </w:pPr>
    </w:p>
    <w:p w14:paraId="477B5447" w14:textId="77777777" w:rsidR="00E6561B" w:rsidRDefault="00E6561B" w:rsidP="00E6561B">
      <w:pPr>
        <w:jc w:val="center"/>
        <w:rPr>
          <w:sz w:val="32"/>
          <w:szCs w:val="32"/>
        </w:rPr>
      </w:pPr>
    </w:p>
    <w:p w14:paraId="01DA5444" w14:textId="7F90A4B3" w:rsidR="00E6561B" w:rsidRDefault="00E6561B" w:rsidP="00E6561B">
      <w:pPr>
        <w:jc w:val="center"/>
        <w:rPr>
          <w:sz w:val="32"/>
          <w:szCs w:val="32"/>
        </w:rPr>
      </w:pPr>
      <w:r>
        <w:rPr>
          <w:sz w:val="32"/>
          <w:szCs w:val="32"/>
        </w:rPr>
        <w:t>Relatório do Projeto 1</w:t>
      </w:r>
    </w:p>
    <w:p w14:paraId="22B3FCA9" w14:textId="77777777" w:rsidR="00E6561B" w:rsidRDefault="00E6561B" w:rsidP="00E6561B">
      <w:pPr>
        <w:jc w:val="center"/>
        <w:rPr>
          <w:sz w:val="32"/>
          <w:szCs w:val="32"/>
        </w:rPr>
      </w:pPr>
    </w:p>
    <w:p w14:paraId="5505504C" w14:textId="0F682E58" w:rsidR="00E6561B" w:rsidRPr="00E6561B" w:rsidRDefault="00E6561B" w:rsidP="00E6561B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E6561B">
        <w:rPr>
          <w:rFonts w:ascii="Times New Roman" w:hAnsi="Times New Roman" w:cs="Times New Roman"/>
          <w:sz w:val="28"/>
          <w:szCs w:val="28"/>
          <w:lang w:val="en-GB"/>
        </w:rPr>
        <w:t>Load-Balancing Scenario (with redundancy and state synchronization)</w:t>
      </w:r>
    </w:p>
    <w:p w14:paraId="5B36C9C7" w14:textId="62A791BF" w:rsidR="00E6561B" w:rsidRDefault="007F0BB5" w:rsidP="00E6561B">
      <w:pPr>
        <w:jc w:val="center"/>
        <w:rPr>
          <w:sz w:val="32"/>
          <w:szCs w:val="32"/>
          <w:lang w:val="en-GB"/>
        </w:rPr>
      </w:pPr>
      <w:r w:rsidRPr="007F0BB5">
        <w:rPr>
          <w:noProof/>
          <w:lang w:val="en-GB"/>
        </w:rPr>
        <w:drawing>
          <wp:inline distT="0" distB="0" distL="0" distR="0" wp14:anchorId="518F3E6D" wp14:editId="7FC3963B">
            <wp:extent cx="5400040" cy="2497455"/>
            <wp:effectExtent l="0" t="0" r="0" b="0"/>
            <wp:docPr id="2020921946" name="Imagem 1" descr="Uma imagem com diagrama, texto, file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21946" name="Imagem 1" descr="Uma imagem com diagrama, texto, file, map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1DAE" w14:textId="77777777" w:rsidR="00E6561B" w:rsidRPr="00E6561B" w:rsidRDefault="00E6561B" w:rsidP="00E6561B">
      <w:pPr>
        <w:jc w:val="center"/>
        <w:rPr>
          <w:sz w:val="32"/>
          <w:szCs w:val="32"/>
          <w:lang w:val="en-GB"/>
        </w:rPr>
      </w:pPr>
    </w:p>
    <w:p w14:paraId="768A0E66" w14:textId="50FF1FB5" w:rsidR="00E6561B" w:rsidRPr="00315F50" w:rsidRDefault="00E6561B" w:rsidP="00E6561B">
      <w:pPr>
        <w:ind w:left="1416" w:firstLine="708"/>
        <w:rPr>
          <w:sz w:val="32"/>
          <w:szCs w:val="32"/>
        </w:rPr>
      </w:pPr>
      <w:r w:rsidRPr="00315F50">
        <w:rPr>
          <w:sz w:val="32"/>
          <w:szCs w:val="32"/>
        </w:rPr>
        <w:t>Adalberto Júnior Vaz do Rosário</w:t>
      </w:r>
    </w:p>
    <w:p w14:paraId="7E5DBC05" w14:textId="4239942F" w:rsidR="00E6561B" w:rsidRPr="00315F50" w:rsidRDefault="00E6561B" w:rsidP="00E6561B">
      <w:pPr>
        <w:ind w:left="1416" w:firstLine="708"/>
        <w:rPr>
          <w:sz w:val="32"/>
          <w:szCs w:val="32"/>
        </w:rPr>
      </w:pPr>
      <w:r w:rsidRPr="00315F50">
        <w:rPr>
          <w:sz w:val="32"/>
          <w:szCs w:val="32"/>
        </w:rPr>
        <w:tab/>
      </w:r>
      <w:r w:rsidRPr="00315F50">
        <w:rPr>
          <w:sz w:val="32"/>
          <w:szCs w:val="32"/>
        </w:rPr>
        <w:tab/>
        <w:t>105589</w:t>
      </w:r>
    </w:p>
    <w:p w14:paraId="63C26646" w14:textId="77777777" w:rsidR="00E6561B" w:rsidRPr="00315F50" w:rsidRDefault="00E6561B" w:rsidP="00E6561B">
      <w:pPr>
        <w:ind w:left="1416" w:firstLine="708"/>
        <w:rPr>
          <w:sz w:val="32"/>
          <w:szCs w:val="32"/>
        </w:rPr>
      </w:pPr>
    </w:p>
    <w:p w14:paraId="5DA24BC5" w14:textId="22AE93AA" w:rsidR="00E6561B" w:rsidRDefault="00E6561B" w:rsidP="00E6561B">
      <w:pPr>
        <w:ind w:left="2124" w:firstLine="70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19/04/2024</w:t>
      </w:r>
    </w:p>
    <w:p w14:paraId="3F2503BD" w14:textId="4983DC4F" w:rsidR="00127B72" w:rsidRPr="00315F50" w:rsidRDefault="00127B72" w:rsidP="00127B72">
      <w:pPr>
        <w:jc w:val="both"/>
        <w:rPr>
          <w:lang w:val="en-GB"/>
        </w:rPr>
      </w:pPr>
    </w:p>
    <w:p w14:paraId="57295966" w14:textId="259A4A3B" w:rsidR="003A1E7A" w:rsidRPr="003A1E7A" w:rsidRDefault="003A1E7A" w:rsidP="00127B72">
      <w:pPr>
        <w:jc w:val="both"/>
        <w:rPr>
          <w:b/>
          <w:bCs/>
          <w:lang w:val="en-GB"/>
        </w:rPr>
      </w:pPr>
      <w:r w:rsidRPr="003A1E7A">
        <w:rPr>
          <w:b/>
          <w:bCs/>
          <w:lang w:val="en-GB"/>
        </w:rPr>
        <w:lastRenderedPageBreak/>
        <w:t>Explain why the synchronization of the load-balancers allows the nonexistence of firewall synchronization.</w:t>
      </w:r>
    </w:p>
    <w:p w14:paraId="620E5BFF" w14:textId="026B6E2D" w:rsidR="00E6561B" w:rsidRDefault="00127B72" w:rsidP="00127B72">
      <w:pPr>
        <w:jc w:val="both"/>
      </w:pPr>
      <w:r w:rsidRPr="00127B72">
        <w:t xml:space="preserve">Neste cenário, como todo o tráfego tem </w:t>
      </w:r>
      <w:r w:rsidR="003A1E7A" w:rsidRPr="00127B72">
        <w:t>de</w:t>
      </w:r>
      <w:r w:rsidRPr="00127B72">
        <w:t xml:space="preserve"> passar por </w:t>
      </w:r>
      <w:proofErr w:type="spellStart"/>
      <w:r w:rsidR="003A1E7A">
        <w:t>load-balancers</w:t>
      </w:r>
      <w:proofErr w:type="spellEnd"/>
      <w:r w:rsidRPr="00127B72">
        <w:t xml:space="preserve">, antes de chegar </w:t>
      </w:r>
      <w:r w:rsidR="003A1E7A" w:rsidRPr="00127B72">
        <w:t>às firewalles</w:t>
      </w:r>
      <w:r w:rsidRPr="00127B72">
        <w:t xml:space="preserve">, e como tanto </w:t>
      </w:r>
      <w:r w:rsidR="003A1E7A">
        <w:t>os que</w:t>
      </w:r>
      <w:r w:rsidRPr="00127B72">
        <w:t xml:space="preserve"> t</w:t>
      </w:r>
      <w:r w:rsidR="003A1E7A">
        <w:t>ê</w:t>
      </w:r>
      <w:r w:rsidRPr="00127B72">
        <w:t xml:space="preserve">m acesso à rede interna quanto </w:t>
      </w:r>
      <w:r w:rsidR="003A1E7A">
        <w:t xml:space="preserve">os </w:t>
      </w:r>
      <w:r w:rsidRPr="00127B72">
        <w:t>que está conectado à rede d</w:t>
      </w:r>
      <w:r w:rsidR="003A1E7A">
        <w:t>e fora</w:t>
      </w:r>
      <w:r w:rsidRPr="00127B72">
        <w:t xml:space="preserve">, são sincronizados via VRRP, isso permite </w:t>
      </w:r>
      <w:r w:rsidR="003A1E7A">
        <w:t>uma</w:t>
      </w:r>
      <w:r w:rsidRPr="00127B72">
        <w:t xml:space="preserve"> </w:t>
      </w:r>
      <w:r w:rsidR="003A1E7A">
        <w:t>“</w:t>
      </w:r>
      <w:r w:rsidRPr="00127B72">
        <w:t xml:space="preserve">sincronização </w:t>
      </w:r>
      <w:r w:rsidR="003A1E7A" w:rsidRPr="00127B72">
        <w:t>implícita”</w:t>
      </w:r>
      <w:r w:rsidRPr="00127B72">
        <w:t xml:space="preserve"> entre </w:t>
      </w:r>
      <w:r w:rsidR="003A1E7A" w:rsidRPr="00127B72">
        <w:t>firewalles</w:t>
      </w:r>
      <w:r w:rsidRPr="00127B72">
        <w:t>. Isso</w:t>
      </w:r>
      <w:r w:rsidR="003A1E7A">
        <w:t xml:space="preserve"> </w:t>
      </w:r>
      <w:r w:rsidRPr="00127B72">
        <w:t>significa que no caso de tradução de endereços (NAT/PAT) os</w:t>
      </w:r>
      <w:r w:rsidR="003A1E7A" w:rsidRPr="00127B72">
        <w:t xml:space="preserve"> </w:t>
      </w:r>
      <w:proofErr w:type="spellStart"/>
      <w:r w:rsidR="003A1E7A">
        <w:t>load-balancers</w:t>
      </w:r>
      <w:proofErr w:type="spellEnd"/>
      <w:r w:rsidRPr="00127B72">
        <w:t xml:space="preserve"> direcionam o tráfego para </w:t>
      </w:r>
      <w:proofErr w:type="gramStart"/>
      <w:r w:rsidR="003A1E7A">
        <w:t>o</w:t>
      </w:r>
      <w:r w:rsidR="003A1E7A" w:rsidRPr="00127B72">
        <w:t xml:space="preserve"> firewall correspondente</w:t>
      </w:r>
      <w:proofErr w:type="gramEnd"/>
      <w:r w:rsidRPr="00127B72">
        <w:t xml:space="preserve"> que traduziu o IP, superando assim a necessidade dos </w:t>
      </w:r>
      <w:r w:rsidR="003A1E7A" w:rsidRPr="00127B72">
        <w:t>firewalles</w:t>
      </w:r>
      <w:r w:rsidRPr="00127B72">
        <w:t xml:space="preserve"> sincronizarem suas tabelas de tradução NAT/PAT.</w:t>
      </w:r>
    </w:p>
    <w:p w14:paraId="024BA32F" w14:textId="77777777" w:rsidR="00207EEF" w:rsidRDefault="00207EEF" w:rsidP="00127B72">
      <w:pPr>
        <w:jc w:val="both"/>
      </w:pPr>
    </w:p>
    <w:p w14:paraId="658F1108" w14:textId="0DFEEFB5" w:rsidR="003A1E7A" w:rsidRPr="00207EEF" w:rsidRDefault="00207EEF" w:rsidP="00127B72">
      <w:pPr>
        <w:jc w:val="both"/>
        <w:rPr>
          <w:b/>
          <w:bCs/>
          <w:lang w:val="en-GB"/>
        </w:rPr>
      </w:pPr>
      <w:r w:rsidRPr="00207EEF">
        <w:rPr>
          <w:b/>
          <w:bCs/>
          <w:lang w:val="en-GB"/>
        </w:rPr>
        <w:t>Which load balancing algorithm may also allow the nonexistence of load-balancers synchronization?</w:t>
      </w:r>
    </w:p>
    <w:p w14:paraId="10F2E5CE" w14:textId="731F2C99" w:rsidR="003A1E7A" w:rsidRPr="00315F50" w:rsidRDefault="00207EEF" w:rsidP="00127B72">
      <w:pPr>
        <w:jc w:val="both"/>
        <w:rPr>
          <w:b/>
          <w:bCs/>
          <w:sz w:val="24"/>
          <w:szCs w:val="24"/>
        </w:rPr>
      </w:pPr>
      <w:r w:rsidRPr="00315F50">
        <w:rPr>
          <w:b/>
          <w:bCs/>
          <w:sz w:val="24"/>
          <w:szCs w:val="24"/>
        </w:rPr>
        <w:t xml:space="preserve">IP </w:t>
      </w:r>
      <w:proofErr w:type="spellStart"/>
      <w:r w:rsidRPr="00315F50">
        <w:rPr>
          <w:b/>
          <w:bCs/>
          <w:sz w:val="24"/>
          <w:szCs w:val="24"/>
        </w:rPr>
        <w:t>Hash</w:t>
      </w:r>
      <w:proofErr w:type="spellEnd"/>
    </w:p>
    <w:p w14:paraId="26BE9709" w14:textId="0CBA5B96" w:rsidR="00207EEF" w:rsidRDefault="00207EEF" w:rsidP="006F1B23">
      <w:pPr>
        <w:jc w:val="both"/>
        <w:rPr>
          <w:rFonts w:ascii="Times New Roman" w:hAnsi="Times New Roman" w:cs="Times New Roman"/>
        </w:rPr>
      </w:pPr>
      <w:r w:rsidRPr="006F1B23">
        <w:rPr>
          <w:rFonts w:ascii="Times New Roman" w:hAnsi="Times New Roman" w:cs="Times New Roman"/>
          <w:sz w:val="24"/>
          <w:szCs w:val="24"/>
        </w:rPr>
        <w:t xml:space="preserve">No </w:t>
      </w:r>
      <w:r w:rsidR="006F1B23" w:rsidRPr="006F1B23">
        <w:rPr>
          <w:rFonts w:ascii="Times New Roman" w:hAnsi="Times New Roman" w:cs="Times New Roman"/>
          <w:sz w:val="24"/>
          <w:szCs w:val="24"/>
        </w:rPr>
        <w:t>algoritmo</w:t>
      </w:r>
      <w:r w:rsidRPr="006F1B23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6F1B23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6F1B23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6F1B23">
        <w:rPr>
          <w:rFonts w:ascii="Times New Roman" w:hAnsi="Times New Roman" w:cs="Times New Roman"/>
        </w:rPr>
        <w:t>load-balancers</w:t>
      </w:r>
      <w:proofErr w:type="spellEnd"/>
      <w:r w:rsidRPr="006F1B23">
        <w:rPr>
          <w:rFonts w:ascii="Times New Roman" w:hAnsi="Times New Roman" w:cs="Times New Roman"/>
        </w:rPr>
        <w:t xml:space="preserve"> combina os endereços IP de origem e destino do tráfico de entrada e usando uma função matemática converte essa combinação em um </w:t>
      </w:r>
      <w:proofErr w:type="spellStart"/>
      <w:r w:rsidRPr="006F1B23">
        <w:rPr>
          <w:rFonts w:ascii="Times New Roman" w:hAnsi="Times New Roman" w:cs="Times New Roman"/>
        </w:rPr>
        <w:t>hash</w:t>
      </w:r>
      <w:proofErr w:type="spellEnd"/>
      <w:r w:rsidRPr="006F1B23">
        <w:rPr>
          <w:rFonts w:ascii="Times New Roman" w:hAnsi="Times New Roman" w:cs="Times New Roman"/>
        </w:rPr>
        <w:t xml:space="preserve">. Este </w:t>
      </w:r>
      <w:proofErr w:type="spellStart"/>
      <w:r w:rsidRPr="006F1B23">
        <w:rPr>
          <w:rFonts w:ascii="Times New Roman" w:hAnsi="Times New Roman" w:cs="Times New Roman"/>
        </w:rPr>
        <w:t>hash</w:t>
      </w:r>
      <w:proofErr w:type="spellEnd"/>
      <w:r w:rsidRPr="006F1B23">
        <w:rPr>
          <w:rFonts w:ascii="Times New Roman" w:hAnsi="Times New Roman" w:cs="Times New Roman"/>
        </w:rPr>
        <w:t xml:space="preserve"> é usado para atribuir a conexão a um servidor </w:t>
      </w:r>
      <w:r w:rsidR="006F1B23" w:rsidRPr="006F1B23">
        <w:rPr>
          <w:rFonts w:ascii="Times New Roman" w:hAnsi="Times New Roman" w:cs="Times New Roman"/>
        </w:rPr>
        <w:t xml:space="preserve">específico, isso significa que todas as requisições de um mesmo cliente sempre serão direcionadas de forma consistente para o mesmo servidor e os tráficos será balanceada uniformemente desde que haja uma consistência de função </w:t>
      </w:r>
      <w:proofErr w:type="spellStart"/>
      <w:r w:rsidR="006F1B23" w:rsidRPr="006F1B23">
        <w:rPr>
          <w:rFonts w:ascii="Times New Roman" w:hAnsi="Times New Roman" w:cs="Times New Roman"/>
        </w:rPr>
        <w:t>hashing</w:t>
      </w:r>
      <w:proofErr w:type="spellEnd"/>
      <w:r w:rsidR="006F1B23" w:rsidRPr="006F1B23">
        <w:rPr>
          <w:rFonts w:ascii="Times New Roman" w:hAnsi="Times New Roman" w:cs="Times New Roman"/>
        </w:rPr>
        <w:t xml:space="preserve"> em todos os servidores. E isso permite a não necessidade de sincronização. </w:t>
      </w:r>
      <w:r w:rsidRPr="006F1B23">
        <w:rPr>
          <w:rFonts w:ascii="Times New Roman" w:hAnsi="Times New Roman" w:cs="Times New Roman"/>
        </w:rPr>
        <w:t xml:space="preserve"> </w:t>
      </w:r>
    </w:p>
    <w:p w14:paraId="673F8C39" w14:textId="77777777" w:rsidR="00BF6FBB" w:rsidRDefault="00BF6FBB" w:rsidP="006F1B23">
      <w:pPr>
        <w:jc w:val="both"/>
        <w:rPr>
          <w:rFonts w:ascii="Times New Roman" w:hAnsi="Times New Roman" w:cs="Times New Roman"/>
        </w:rPr>
      </w:pPr>
    </w:p>
    <w:p w14:paraId="26AC58D7" w14:textId="324828DE" w:rsidR="006F1B23" w:rsidRPr="00315F50" w:rsidRDefault="00BF6FBB" w:rsidP="006F1B23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315F50">
        <w:rPr>
          <w:b/>
          <w:bCs/>
        </w:rPr>
        <w:t>Explain</w:t>
      </w:r>
      <w:proofErr w:type="spellEnd"/>
      <w:r w:rsidRPr="00315F50">
        <w:rPr>
          <w:b/>
          <w:bCs/>
        </w:rPr>
        <w:t xml:space="preserve"> </w:t>
      </w:r>
      <w:proofErr w:type="spellStart"/>
      <w:r w:rsidRPr="00315F50">
        <w:rPr>
          <w:b/>
          <w:bCs/>
        </w:rPr>
        <w:t>why</w:t>
      </w:r>
      <w:proofErr w:type="spellEnd"/>
      <w:r w:rsidRPr="00315F50">
        <w:rPr>
          <w:b/>
          <w:bCs/>
        </w:rPr>
        <w:t xml:space="preserve"> </w:t>
      </w:r>
      <w:proofErr w:type="spellStart"/>
      <w:r w:rsidRPr="00315F50">
        <w:rPr>
          <w:b/>
          <w:bCs/>
        </w:rPr>
        <w:t>device</w:t>
      </w:r>
      <w:proofErr w:type="spellEnd"/>
      <w:r w:rsidRPr="00315F50">
        <w:rPr>
          <w:b/>
          <w:bCs/>
        </w:rPr>
        <w:t>/</w:t>
      </w:r>
      <w:proofErr w:type="spellStart"/>
      <w:r w:rsidRPr="00315F50">
        <w:rPr>
          <w:b/>
          <w:bCs/>
        </w:rPr>
        <w:t>connection</w:t>
      </w:r>
      <w:proofErr w:type="spellEnd"/>
      <w:r w:rsidRPr="00315F50">
        <w:rPr>
          <w:b/>
          <w:bCs/>
        </w:rPr>
        <w:t xml:space="preserve"> </w:t>
      </w:r>
      <w:proofErr w:type="spellStart"/>
      <w:r w:rsidRPr="00315F50">
        <w:rPr>
          <w:b/>
          <w:bCs/>
        </w:rPr>
        <w:t>states</w:t>
      </w:r>
      <w:proofErr w:type="spellEnd"/>
      <w:r w:rsidRPr="00315F50">
        <w:rPr>
          <w:b/>
          <w:bCs/>
        </w:rPr>
        <w:t xml:space="preserve"> </w:t>
      </w:r>
      <w:proofErr w:type="spellStart"/>
      <w:r w:rsidRPr="00315F50">
        <w:rPr>
          <w:b/>
          <w:bCs/>
        </w:rPr>
        <w:t>synchronization</w:t>
      </w:r>
      <w:proofErr w:type="spellEnd"/>
      <w:r w:rsidRPr="00315F50">
        <w:rPr>
          <w:b/>
          <w:bCs/>
        </w:rPr>
        <w:t xml:space="preserve"> </w:t>
      </w:r>
      <w:proofErr w:type="spellStart"/>
      <w:r w:rsidRPr="00315F50">
        <w:rPr>
          <w:b/>
          <w:bCs/>
        </w:rPr>
        <w:t>may</w:t>
      </w:r>
      <w:proofErr w:type="spellEnd"/>
      <w:r w:rsidRPr="00315F50">
        <w:rPr>
          <w:b/>
          <w:bCs/>
        </w:rPr>
        <w:t xml:space="preserve"> </w:t>
      </w:r>
      <w:proofErr w:type="spellStart"/>
      <w:r w:rsidRPr="00315F50">
        <w:rPr>
          <w:b/>
          <w:bCs/>
        </w:rPr>
        <w:t>be</w:t>
      </w:r>
      <w:proofErr w:type="spellEnd"/>
      <w:r w:rsidRPr="00315F50">
        <w:rPr>
          <w:b/>
          <w:bCs/>
        </w:rPr>
        <w:t xml:space="preserve"> </w:t>
      </w:r>
      <w:proofErr w:type="spellStart"/>
      <w:r w:rsidRPr="00315F50">
        <w:rPr>
          <w:b/>
          <w:bCs/>
        </w:rPr>
        <w:t>detrimental</w:t>
      </w:r>
      <w:proofErr w:type="spellEnd"/>
      <w:r w:rsidRPr="00315F50">
        <w:rPr>
          <w:b/>
          <w:bCs/>
        </w:rPr>
        <w:t xml:space="preserve"> </w:t>
      </w:r>
      <w:proofErr w:type="spellStart"/>
      <w:r w:rsidRPr="00315F50">
        <w:rPr>
          <w:b/>
          <w:bCs/>
        </w:rPr>
        <w:t>during</w:t>
      </w:r>
      <w:proofErr w:type="spellEnd"/>
      <w:r w:rsidRPr="00315F50">
        <w:rPr>
          <w:b/>
          <w:bCs/>
        </w:rPr>
        <w:t xml:space="preserve"> a </w:t>
      </w:r>
      <w:proofErr w:type="spellStart"/>
      <w:r w:rsidRPr="00315F50">
        <w:rPr>
          <w:b/>
          <w:bCs/>
        </w:rPr>
        <w:t>DDoS</w:t>
      </w:r>
      <w:proofErr w:type="spellEnd"/>
      <w:r w:rsidRPr="00315F50">
        <w:rPr>
          <w:b/>
          <w:bCs/>
        </w:rPr>
        <w:t xml:space="preserve"> </w:t>
      </w:r>
      <w:proofErr w:type="spellStart"/>
      <w:r w:rsidRPr="00315F50">
        <w:rPr>
          <w:b/>
          <w:bCs/>
        </w:rPr>
        <w:t>attack</w:t>
      </w:r>
      <w:proofErr w:type="spellEnd"/>
      <w:r w:rsidRPr="00315F50">
        <w:rPr>
          <w:b/>
          <w:bCs/>
        </w:rPr>
        <w:t>.</w:t>
      </w:r>
    </w:p>
    <w:p w14:paraId="7487C24C" w14:textId="4BA2D7B1" w:rsidR="00BF6FBB" w:rsidRDefault="00BF6FBB" w:rsidP="00127B72">
      <w:pPr>
        <w:jc w:val="both"/>
        <w:rPr>
          <w:sz w:val="24"/>
          <w:szCs w:val="24"/>
        </w:rPr>
      </w:pPr>
      <w:r w:rsidRPr="00BF6FBB">
        <w:rPr>
          <w:sz w:val="24"/>
          <w:szCs w:val="24"/>
        </w:rPr>
        <w:t xml:space="preserve">Os ataques </w:t>
      </w:r>
      <w:proofErr w:type="spellStart"/>
      <w:r w:rsidRPr="00BF6FBB">
        <w:rPr>
          <w:sz w:val="24"/>
          <w:szCs w:val="24"/>
        </w:rPr>
        <w:t>DDoS</w:t>
      </w:r>
      <w:proofErr w:type="spellEnd"/>
      <w:r w:rsidRPr="00BF6FBB">
        <w:rPr>
          <w:sz w:val="24"/>
          <w:szCs w:val="24"/>
        </w:rPr>
        <w:t xml:space="preserve"> sobrecarregam os sistemas com um fluxo massivo de conexão. A sincronização dos estados do dispositivo/conexão adiciona outra camada de processamento para sistemas já sobrecarregados. Isso pode consumir recursos valiosos necessários para lidar com conexões legitimas ou identificar e mitigar o próprio ataque. E alem disso pode haver potencial inconsistência na rede, isto porque pode haver dificuldade por parte dos protocolos de sincronização para acompanhar as rápidas mudanças, levando a desatualização dos dados ou informações imprecisas sobre os estados dos dispositivos. </w:t>
      </w:r>
    </w:p>
    <w:p w14:paraId="187E99FD" w14:textId="77777777" w:rsidR="00315F50" w:rsidRDefault="00315F50" w:rsidP="00127B72">
      <w:pPr>
        <w:jc w:val="both"/>
        <w:rPr>
          <w:sz w:val="24"/>
          <w:szCs w:val="24"/>
        </w:rPr>
      </w:pPr>
    </w:p>
    <w:p w14:paraId="5D901F29" w14:textId="77777777" w:rsidR="007F0BB5" w:rsidRDefault="007F0BB5" w:rsidP="00127B72">
      <w:pPr>
        <w:jc w:val="both"/>
        <w:rPr>
          <w:sz w:val="24"/>
          <w:szCs w:val="24"/>
        </w:rPr>
      </w:pPr>
    </w:p>
    <w:p w14:paraId="424CE9C5" w14:textId="77777777" w:rsidR="007F0BB5" w:rsidRDefault="007F0BB5" w:rsidP="00127B72">
      <w:pPr>
        <w:jc w:val="both"/>
        <w:rPr>
          <w:sz w:val="24"/>
          <w:szCs w:val="24"/>
        </w:rPr>
      </w:pPr>
    </w:p>
    <w:p w14:paraId="6F4DEF1C" w14:textId="77777777" w:rsidR="007F0BB5" w:rsidRDefault="007F0BB5" w:rsidP="00127B72">
      <w:pPr>
        <w:jc w:val="both"/>
        <w:rPr>
          <w:sz w:val="24"/>
          <w:szCs w:val="24"/>
        </w:rPr>
      </w:pPr>
    </w:p>
    <w:p w14:paraId="387BF2E3" w14:textId="77777777" w:rsidR="007F0BB5" w:rsidRDefault="007F0BB5" w:rsidP="00127B72">
      <w:pPr>
        <w:jc w:val="both"/>
        <w:rPr>
          <w:sz w:val="24"/>
          <w:szCs w:val="24"/>
        </w:rPr>
      </w:pPr>
    </w:p>
    <w:p w14:paraId="57B81965" w14:textId="77777777" w:rsidR="007F0BB5" w:rsidRDefault="007F0BB5" w:rsidP="00127B72">
      <w:pPr>
        <w:jc w:val="both"/>
        <w:rPr>
          <w:sz w:val="24"/>
          <w:szCs w:val="24"/>
        </w:rPr>
      </w:pPr>
    </w:p>
    <w:p w14:paraId="1123CCFF" w14:textId="77777777" w:rsidR="007F0BB5" w:rsidRDefault="007F0BB5" w:rsidP="00127B72">
      <w:pPr>
        <w:jc w:val="both"/>
        <w:rPr>
          <w:sz w:val="24"/>
          <w:szCs w:val="24"/>
        </w:rPr>
      </w:pPr>
    </w:p>
    <w:p w14:paraId="2536935A" w14:textId="77777777" w:rsidR="007F0BB5" w:rsidRDefault="007F0BB5" w:rsidP="00127B72">
      <w:pPr>
        <w:jc w:val="both"/>
        <w:rPr>
          <w:sz w:val="24"/>
          <w:szCs w:val="24"/>
        </w:rPr>
      </w:pPr>
    </w:p>
    <w:p w14:paraId="5AFF3C6D" w14:textId="67F62CBD" w:rsidR="00315F50" w:rsidRDefault="00315F50" w:rsidP="00127B72">
      <w:pPr>
        <w:jc w:val="both"/>
        <w:rPr>
          <w:b/>
          <w:bCs/>
          <w:sz w:val="28"/>
          <w:szCs w:val="28"/>
        </w:rPr>
      </w:pPr>
      <w:r w:rsidRPr="00315F50">
        <w:rPr>
          <w:b/>
          <w:bCs/>
          <w:sz w:val="28"/>
          <w:szCs w:val="28"/>
        </w:rPr>
        <w:lastRenderedPageBreak/>
        <w:t>Topologia</w:t>
      </w:r>
    </w:p>
    <w:p w14:paraId="512D55E0" w14:textId="53444432" w:rsidR="007F0BB5" w:rsidRDefault="007F0BB5" w:rsidP="00127B72">
      <w:pPr>
        <w:jc w:val="both"/>
        <w:rPr>
          <w:b/>
          <w:bCs/>
          <w:sz w:val="28"/>
          <w:szCs w:val="28"/>
        </w:rPr>
      </w:pPr>
      <w:r w:rsidRPr="007F0BB5">
        <w:rPr>
          <w:noProof/>
          <w:lang w:val="en-GB"/>
        </w:rPr>
        <w:drawing>
          <wp:inline distT="0" distB="0" distL="0" distR="0" wp14:anchorId="7CF9197D" wp14:editId="79C2A495">
            <wp:extent cx="5400040" cy="2497455"/>
            <wp:effectExtent l="0" t="0" r="0" b="0"/>
            <wp:docPr id="218699295" name="Imagem 1" descr="Uma imagem com diagrama, texto, file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21946" name="Imagem 1" descr="Uma imagem com diagrama, texto, file, map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AFB6" w14:textId="41B61C3C" w:rsidR="007F0BB5" w:rsidRDefault="007F0BB5" w:rsidP="007F0BB5">
      <w:pPr>
        <w:jc w:val="both"/>
        <w:rPr>
          <w:sz w:val="24"/>
          <w:szCs w:val="24"/>
        </w:rPr>
      </w:pPr>
      <w:r w:rsidRPr="007F0BB5">
        <w:rPr>
          <w:noProof/>
          <w:sz w:val="24"/>
          <w:szCs w:val="24"/>
        </w:rPr>
        <w:drawing>
          <wp:inline distT="0" distB="0" distL="0" distR="0" wp14:anchorId="49C5830A" wp14:editId="3940F2A5">
            <wp:extent cx="1394581" cy="1737511"/>
            <wp:effectExtent l="0" t="0" r="0" b="0"/>
            <wp:docPr id="1662085399" name="Imagem 1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85399" name="Imagem 1" descr="Uma imagem com texto, Tipo de letra, branco, design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BB5">
        <w:rPr>
          <w:noProof/>
          <w:sz w:val="24"/>
          <w:szCs w:val="24"/>
        </w:rPr>
        <w:drawing>
          <wp:inline distT="0" distB="0" distL="0" distR="0" wp14:anchorId="02660DD5" wp14:editId="202D444D">
            <wp:extent cx="1386960" cy="1767993"/>
            <wp:effectExtent l="0" t="0" r="3810" b="3810"/>
            <wp:docPr id="235250171" name="Imagem 1" descr="Uma imagem com texto, Tipo de letra, branc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50171" name="Imagem 1" descr="Uma imagem com texto, Tipo de letra, branco, captura de ecrã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585C" w14:textId="77777777" w:rsidR="007F0BB5" w:rsidRDefault="007F0BB5" w:rsidP="00127B72">
      <w:pPr>
        <w:jc w:val="both"/>
        <w:rPr>
          <w:sz w:val="24"/>
          <w:szCs w:val="24"/>
        </w:rPr>
      </w:pPr>
    </w:p>
    <w:p w14:paraId="4C9A578B" w14:textId="03A1FFFE" w:rsidR="00315F50" w:rsidRDefault="00315F50" w:rsidP="00127B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rede é composta por três zonas: INSIDE, OUTSIDE e DMZ. Na zona </w:t>
      </w:r>
      <w:r w:rsidR="00A0420D">
        <w:rPr>
          <w:sz w:val="28"/>
          <w:szCs w:val="28"/>
        </w:rPr>
        <w:t xml:space="preserve">INSIDE (rede interna), existem 3 sub-redes. A rede 10.2.2.0/24, que chamei de Rede Marketing, que contem um VPCS com o endereço IP 10.2.2.100, a rede 10.3.3.0/24, que chamei de Rede </w:t>
      </w:r>
      <w:proofErr w:type="spellStart"/>
      <w:r w:rsidR="00A0420D">
        <w:rPr>
          <w:sz w:val="28"/>
          <w:szCs w:val="28"/>
        </w:rPr>
        <w:t>Admin</w:t>
      </w:r>
      <w:proofErr w:type="spellEnd"/>
      <w:r w:rsidR="00A0420D">
        <w:rPr>
          <w:sz w:val="28"/>
          <w:szCs w:val="28"/>
        </w:rPr>
        <w:t xml:space="preserve">, contém um VPCS com IP 10.3.3.5 e a rede 10.4.4.0/24, chamado de Rede de Servidor de Dados, contém um VPCS com o endereço IP 10.4.4.100. Os restantes </w:t>
      </w:r>
      <w:proofErr w:type="spellStart"/>
      <w:r w:rsidR="00A0420D">
        <w:rPr>
          <w:sz w:val="28"/>
          <w:szCs w:val="28"/>
        </w:rPr>
        <w:t>IPs</w:t>
      </w:r>
      <w:proofErr w:type="spellEnd"/>
      <w:r w:rsidR="00A0420D">
        <w:rPr>
          <w:sz w:val="28"/>
          <w:szCs w:val="28"/>
        </w:rPr>
        <w:t xml:space="preserve"> da rede 10.0.0.0/8 são designados para os restantes terminais da empresa. </w:t>
      </w:r>
    </w:p>
    <w:p w14:paraId="5FF954A2" w14:textId="68008682" w:rsidR="00A0420D" w:rsidRDefault="00A0420D" w:rsidP="00127B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zona OUTSIDE(Internet) consiste na sub-rede 200.2.2.0/24 com um VPCS para simular um dispositivo externo. </w:t>
      </w:r>
    </w:p>
    <w:p w14:paraId="4C4FA078" w14:textId="21CBDFC2" w:rsidR="00A0420D" w:rsidRDefault="005D23DA" w:rsidP="00127B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 </w:t>
      </w:r>
      <w:proofErr w:type="gramStart"/>
      <w:r>
        <w:rPr>
          <w:sz w:val="28"/>
          <w:szCs w:val="28"/>
        </w:rPr>
        <w:t>ultimo</w:t>
      </w:r>
      <w:proofErr w:type="gramEnd"/>
      <w:r>
        <w:rPr>
          <w:sz w:val="28"/>
          <w:szCs w:val="28"/>
        </w:rPr>
        <w:t xml:space="preserve">, </w:t>
      </w:r>
      <w:r w:rsidR="00A0420D">
        <w:rPr>
          <w:sz w:val="28"/>
          <w:szCs w:val="28"/>
        </w:rPr>
        <w:t>a zona DMZ</w:t>
      </w:r>
      <w:r>
        <w:rPr>
          <w:sz w:val="28"/>
          <w:szCs w:val="28"/>
        </w:rPr>
        <w:t xml:space="preserve"> inclui a sub-rede 192.1.1.0/24 com três endereços IP, sendo: 192.1.1.100 que é o IP do (DMZ)Server sendo </w:t>
      </w:r>
      <w:r w:rsidR="00E63489">
        <w:rPr>
          <w:sz w:val="28"/>
          <w:szCs w:val="28"/>
        </w:rPr>
        <w:t xml:space="preserve">apena </w:t>
      </w:r>
      <w:r>
        <w:rPr>
          <w:sz w:val="28"/>
          <w:szCs w:val="28"/>
        </w:rPr>
        <w:t xml:space="preserve">acessível internamente, 192.1.1.150 servidor da pagina publica da empresa e o 192.1.1.200 que </w:t>
      </w:r>
      <w:r w:rsidR="00E63489">
        <w:rPr>
          <w:sz w:val="28"/>
          <w:szCs w:val="28"/>
        </w:rPr>
        <w:t>simulará um servidor DNS.</w:t>
      </w:r>
    </w:p>
    <w:p w14:paraId="1D8FC4F1" w14:textId="77777777" w:rsidR="00E63489" w:rsidRDefault="00E63489" w:rsidP="00127B72">
      <w:pPr>
        <w:jc w:val="both"/>
        <w:rPr>
          <w:sz w:val="28"/>
          <w:szCs w:val="28"/>
        </w:rPr>
      </w:pPr>
    </w:p>
    <w:p w14:paraId="501152F7" w14:textId="21AB5E02" w:rsidR="00E63489" w:rsidRDefault="008502FD" w:rsidP="00127B72">
      <w:pPr>
        <w:jc w:val="both"/>
        <w:rPr>
          <w:b/>
          <w:bCs/>
          <w:sz w:val="28"/>
          <w:szCs w:val="28"/>
        </w:rPr>
      </w:pPr>
      <w:r w:rsidRPr="008502FD">
        <w:rPr>
          <w:b/>
          <w:bCs/>
          <w:sz w:val="28"/>
          <w:szCs w:val="28"/>
        </w:rPr>
        <w:t>CONFIGURAÇÕES</w:t>
      </w:r>
      <w:r>
        <w:rPr>
          <w:b/>
          <w:bCs/>
          <w:sz w:val="28"/>
          <w:szCs w:val="28"/>
        </w:rPr>
        <w:t xml:space="preserve"> (Os pontos relevantes)</w:t>
      </w:r>
    </w:p>
    <w:p w14:paraId="25CF27E7" w14:textId="54EA30B1" w:rsidR="008502FD" w:rsidRDefault="008502FD" w:rsidP="00127B7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INSIDE e OUTSIDE</w:t>
      </w:r>
    </w:p>
    <w:p w14:paraId="2EDD619D" w14:textId="471B07A7" w:rsidR="00D02C60" w:rsidRDefault="008502FD" w:rsidP="00127B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router </w:t>
      </w:r>
      <w:proofErr w:type="spellStart"/>
      <w:r>
        <w:rPr>
          <w:sz w:val="24"/>
          <w:szCs w:val="24"/>
        </w:rPr>
        <w:t>Inside</w:t>
      </w:r>
      <w:proofErr w:type="spellEnd"/>
      <w:r>
        <w:rPr>
          <w:sz w:val="24"/>
          <w:szCs w:val="24"/>
        </w:rPr>
        <w:t xml:space="preserve"> (R1) defini </w:t>
      </w:r>
      <w:r w:rsidR="00D02C60">
        <w:rPr>
          <w:sz w:val="24"/>
          <w:szCs w:val="24"/>
        </w:rPr>
        <w:t xml:space="preserve">rotas estáticas para LB1A e LB1B, </w:t>
      </w:r>
      <w:r w:rsidR="009D6334">
        <w:rPr>
          <w:sz w:val="24"/>
          <w:szCs w:val="24"/>
        </w:rPr>
        <w:t>enquanto</w:t>
      </w:r>
      <w:r w:rsidR="00D02C60">
        <w:rPr>
          <w:sz w:val="24"/>
          <w:szCs w:val="24"/>
        </w:rPr>
        <w:t xml:space="preserve"> no router </w:t>
      </w:r>
      <w:proofErr w:type="spellStart"/>
      <w:r w:rsidR="00D02C60">
        <w:rPr>
          <w:sz w:val="24"/>
          <w:szCs w:val="24"/>
        </w:rPr>
        <w:t>Outside</w:t>
      </w:r>
      <w:proofErr w:type="spellEnd"/>
      <w:r w:rsidR="009D6334">
        <w:rPr>
          <w:sz w:val="24"/>
          <w:szCs w:val="24"/>
        </w:rPr>
        <w:t xml:space="preserve"> (R2)</w:t>
      </w:r>
      <w:r w:rsidR="00D02C60">
        <w:rPr>
          <w:sz w:val="24"/>
          <w:szCs w:val="24"/>
        </w:rPr>
        <w:t xml:space="preserve"> configurei rotas estáticas para LB2</w:t>
      </w:r>
      <w:r w:rsidR="009D6334">
        <w:rPr>
          <w:sz w:val="24"/>
          <w:szCs w:val="24"/>
        </w:rPr>
        <w:t>A e</w:t>
      </w:r>
      <w:r w:rsidR="00D02C60">
        <w:rPr>
          <w:sz w:val="24"/>
          <w:szCs w:val="24"/>
        </w:rPr>
        <w:t xml:space="preserve"> LB2B.</w:t>
      </w:r>
    </w:p>
    <w:p w14:paraId="6D241DD5" w14:textId="630B0393" w:rsidR="00D02C60" w:rsidRPr="00792D6A" w:rsidRDefault="009D6334" w:rsidP="00127B72">
      <w:pPr>
        <w:jc w:val="both"/>
        <w:rPr>
          <w:b/>
          <w:bCs/>
          <w:sz w:val="28"/>
          <w:szCs w:val="28"/>
        </w:rPr>
      </w:pPr>
      <w:proofErr w:type="spellStart"/>
      <w:r w:rsidRPr="00792D6A">
        <w:rPr>
          <w:b/>
          <w:bCs/>
          <w:sz w:val="28"/>
          <w:szCs w:val="28"/>
        </w:rPr>
        <w:t>Load</w:t>
      </w:r>
      <w:proofErr w:type="spellEnd"/>
      <w:r w:rsidRPr="00792D6A">
        <w:rPr>
          <w:b/>
          <w:bCs/>
          <w:sz w:val="28"/>
          <w:szCs w:val="28"/>
        </w:rPr>
        <w:t xml:space="preserve"> </w:t>
      </w:r>
      <w:proofErr w:type="spellStart"/>
      <w:r w:rsidRPr="00792D6A">
        <w:rPr>
          <w:b/>
          <w:bCs/>
          <w:sz w:val="28"/>
          <w:szCs w:val="28"/>
        </w:rPr>
        <w:t>Balancers</w:t>
      </w:r>
      <w:proofErr w:type="spellEnd"/>
      <w:r w:rsidRPr="00792D6A">
        <w:rPr>
          <w:b/>
          <w:bCs/>
          <w:sz w:val="28"/>
          <w:szCs w:val="28"/>
        </w:rPr>
        <w:t xml:space="preserve"> (</w:t>
      </w:r>
      <w:proofErr w:type="spellStart"/>
      <w:r w:rsidRPr="00792D6A">
        <w:rPr>
          <w:b/>
          <w:bCs/>
          <w:sz w:val="28"/>
          <w:szCs w:val="28"/>
        </w:rPr>
        <w:t>LBs</w:t>
      </w:r>
      <w:proofErr w:type="spellEnd"/>
      <w:r w:rsidRPr="00792D6A">
        <w:rPr>
          <w:b/>
          <w:bCs/>
          <w:sz w:val="28"/>
          <w:szCs w:val="28"/>
        </w:rPr>
        <w:t>)</w:t>
      </w:r>
    </w:p>
    <w:p w14:paraId="4DC50813" w14:textId="15398045" w:rsidR="00D02C60" w:rsidRDefault="00D02C60" w:rsidP="00127B72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D02C60">
        <w:rPr>
          <w:sz w:val="24"/>
          <w:szCs w:val="24"/>
        </w:rPr>
        <w:t xml:space="preserve">odos os </w:t>
      </w:r>
      <w:proofErr w:type="spellStart"/>
      <w:r w:rsidRPr="00D02C60">
        <w:rPr>
          <w:sz w:val="24"/>
          <w:szCs w:val="24"/>
        </w:rPr>
        <w:t>LBs</w:t>
      </w:r>
      <w:proofErr w:type="spellEnd"/>
      <w:r>
        <w:rPr>
          <w:sz w:val="24"/>
          <w:szCs w:val="24"/>
        </w:rPr>
        <w:t xml:space="preserve">, com </w:t>
      </w:r>
      <w:proofErr w:type="spellStart"/>
      <w:r>
        <w:rPr>
          <w:sz w:val="24"/>
          <w:szCs w:val="24"/>
        </w:rPr>
        <w:t>exeção</w:t>
      </w:r>
      <w:proofErr w:type="spellEnd"/>
      <w:r>
        <w:rPr>
          <w:sz w:val="24"/>
          <w:szCs w:val="24"/>
        </w:rPr>
        <w:t xml:space="preserve"> ao LBDMZ</w:t>
      </w:r>
      <w:r w:rsidRPr="00D02C60">
        <w:rPr>
          <w:sz w:val="24"/>
          <w:szCs w:val="24"/>
        </w:rPr>
        <w:t xml:space="preserve"> possuem </w:t>
      </w:r>
      <w:proofErr w:type="spellStart"/>
      <w:r w:rsidRPr="00D02C60">
        <w:rPr>
          <w:sz w:val="24"/>
          <w:szCs w:val="24"/>
        </w:rPr>
        <w:t>conntrack-sync</w:t>
      </w:r>
      <w:proofErr w:type="spellEnd"/>
      <w:r w:rsidRPr="00D02C60">
        <w:rPr>
          <w:sz w:val="24"/>
          <w:szCs w:val="24"/>
        </w:rPr>
        <w:t xml:space="preserve"> configurado na eth</w:t>
      </w:r>
      <w:r>
        <w:rPr>
          <w:sz w:val="24"/>
          <w:szCs w:val="24"/>
        </w:rPr>
        <w:t>5</w:t>
      </w:r>
      <w:r w:rsidRPr="00D02C60">
        <w:rPr>
          <w:sz w:val="24"/>
          <w:szCs w:val="24"/>
        </w:rPr>
        <w:t>, e balanceamento de carga em suas interfaces eth</w:t>
      </w:r>
      <w:r>
        <w:rPr>
          <w:sz w:val="24"/>
          <w:szCs w:val="24"/>
        </w:rPr>
        <w:t>1</w:t>
      </w:r>
      <w:r w:rsidRPr="00D02C60">
        <w:rPr>
          <w:sz w:val="24"/>
          <w:szCs w:val="24"/>
        </w:rPr>
        <w:t xml:space="preserve"> e eth</w:t>
      </w:r>
      <w:r>
        <w:rPr>
          <w:sz w:val="24"/>
          <w:szCs w:val="24"/>
        </w:rPr>
        <w:t>2</w:t>
      </w:r>
      <w:r w:rsidRPr="00D02C60">
        <w:rPr>
          <w:sz w:val="24"/>
          <w:szCs w:val="24"/>
        </w:rPr>
        <w:t xml:space="preserve"> com pesos iguais, isso significa que a probabilidade de encaminhar um pacote para uma interface é de 50%</w:t>
      </w:r>
      <w:r>
        <w:rPr>
          <w:sz w:val="24"/>
          <w:szCs w:val="24"/>
        </w:rPr>
        <w:t xml:space="preserve">. </w:t>
      </w:r>
      <w:r w:rsidR="009D6334">
        <w:rPr>
          <w:sz w:val="24"/>
          <w:szCs w:val="24"/>
        </w:rPr>
        <w:t>Nos LB1 c</w:t>
      </w:r>
      <w:r>
        <w:rPr>
          <w:sz w:val="24"/>
          <w:szCs w:val="24"/>
        </w:rPr>
        <w:t>riei rotas estáticas encaminhando</w:t>
      </w:r>
      <w:r w:rsidR="009D6334">
        <w:rPr>
          <w:sz w:val="24"/>
          <w:szCs w:val="24"/>
        </w:rPr>
        <w:t xml:space="preserve"> as redes dos departamentos internos para a interface do router </w:t>
      </w:r>
      <w:proofErr w:type="spellStart"/>
      <w:r w:rsidR="009D6334">
        <w:rPr>
          <w:sz w:val="24"/>
          <w:szCs w:val="24"/>
        </w:rPr>
        <w:t>Inside</w:t>
      </w:r>
      <w:proofErr w:type="spellEnd"/>
      <w:r w:rsidR="009D6334">
        <w:rPr>
          <w:sz w:val="24"/>
          <w:szCs w:val="24"/>
        </w:rPr>
        <w:t xml:space="preserve"> e nos LB2 há rota estática direcionando o tráfico para a rede 200.2.2.0/24 pelo router </w:t>
      </w:r>
      <w:proofErr w:type="spellStart"/>
      <w:r w:rsidR="009D6334">
        <w:rPr>
          <w:sz w:val="24"/>
          <w:szCs w:val="24"/>
        </w:rPr>
        <w:t>Outside</w:t>
      </w:r>
      <w:proofErr w:type="spellEnd"/>
      <w:r w:rsidR="009D6334">
        <w:rPr>
          <w:sz w:val="24"/>
          <w:szCs w:val="24"/>
        </w:rPr>
        <w:t xml:space="preserve">. </w:t>
      </w:r>
    </w:p>
    <w:p w14:paraId="46911D2D" w14:textId="77777777" w:rsidR="00792D6A" w:rsidRDefault="00792D6A" w:rsidP="00127B72">
      <w:pPr>
        <w:jc w:val="both"/>
        <w:rPr>
          <w:sz w:val="24"/>
          <w:szCs w:val="24"/>
        </w:rPr>
      </w:pPr>
    </w:p>
    <w:p w14:paraId="05BC4FE4" w14:textId="26A29D07" w:rsidR="00792D6A" w:rsidRPr="00792D6A" w:rsidRDefault="00792D6A" w:rsidP="00127B72">
      <w:pPr>
        <w:jc w:val="both"/>
        <w:rPr>
          <w:b/>
          <w:bCs/>
          <w:sz w:val="28"/>
          <w:szCs w:val="28"/>
        </w:rPr>
      </w:pPr>
      <w:proofErr w:type="spellStart"/>
      <w:r w:rsidRPr="00792D6A">
        <w:rPr>
          <w:b/>
          <w:bCs/>
          <w:sz w:val="28"/>
          <w:szCs w:val="28"/>
        </w:rPr>
        <w:t>FIREWALL</w:t>
      </w:r>
      <w:r>
        <w:rPr>
          <w:b/>
          <w:bCs/>
          <w:sz w:val="28"/>
          <w:szCs w:val="28"/>
        </w:rPr>
        <w:t>s</w:t>
      </w:r>
      <w:proofErr w:type="spellEnd"/>
      <w:r>
        <w:rPr>
          <w:b/>
          <w:bCs/>
          <w:sz w:val="28"/>
          <w:szCs w:val="28"/>
        </w:rPr>
        <w:t xml:space="preserve"> (FW)</w:t>
      </w:r>
    </w:p>
    <w:p w14:paraId="5078BD30" w14:textId="77777777" w:rsidR="008009D4" w:rsidRDefault="00792D6A" w:rsidP="00127B72">
      <w:pPr>
        <w:jc w:val="both"/>
        <w:rPr>
          <w:b/>
          <w:bCs/>
          <w:sz w:val="24"/>
          <w:szCs w:val="24"/>
        </w:rPr>
      </w:pPr>
      <w:r w:rsidRPr="00792D6A">
        <w:rPr>
          <w:sz w:val="24"/>
          <w:szCs w:val="24"/>
        </w:rPr>
        <w:t xml:space="preserve">Para os </w:t>
      </w:r>
      <w:proofErr w:type="spellStart"/>
      <w:r w:rsidRPr="00792D6A">
        <w:rPr>
          <w:sz w:val="24"/>
          <w:szCs w:val="24"/>
        </w:rPr>
        <w:t>Firewalls</w:t>
      </w:r>
      <w:proofErr w:type="spellEnd"/>
      <w:r w:rsidRPr="00792D6A">
        <w:rPr>
          <w:sz w:val="24"/>
          <w:szCs w:val="24"/>
        </w:rPr>
        <w:t xml:space="preserve"> (</w:t>
      </w:r>
      <w:proofErr w:type="spellStart"/>
      <w:r w:rsidRPr="00792D6A">
        <w:rPr>
          <w:sz w:val="24"/>
          <w:szCs w:val="24"/>
        </w:rPr>
        <w:t>FWs</w:t>
      </w:r>
      <w:proofErr w:type="spellEnd"/>
      <w:r w:rsidRPr="00792D6A">
        <w:rPr>
          <w:sz w:val="24"/>
          <w:szCs w:val="24"/>
        </w:rPr>
        <w:t>), configu</w:t>
      </w:r>
      <w:r>
        <w:rPr>
          <w:sz w:val="24"/>
          <w:szCs w:val="24"/>
        </w:rPr>
        <w:t>rei</w:t>
      </w:r>
      <w:r w:rsidRPr="00792D6A">
        <w:rPr>
          <w:sz w:val="24"/>
          <w:szCs w:val="24"/>
        </w:rPr>
        <w:t xml:space="preserve"> rotas estáticas de </w:t>
      </w:r>
      <w:r>
        <w:rPr>
          <w:sz w:val="24"/>
          <w:szCs w:val="24"/>
        </w:rPr>
        <w:t>INSIDE</w:t>
      </w:r>
      <w:r w:rsidRPr="00792D6A">
        <w:rPr>
          <w:sz w:val="24"/>
          <w:szCs w:val="24"/>
        </w:rPr>
        <w:t xml:space="preserve"> para OUTSIDE e de OUTSIDE para </w:t>
      </w:r>
      <w:r>
        <w:rPr>
          <w:sz w:val="24"/>
          <w:szCs w:val="24"/>
        </w:rPr>
        <w:t>INSIDE</w:t>
      </w:r>
      <w:r w:rsidRPr="00792D6A">
        <w:rPr>
          <w:sz w:val="24"/>
          <w:szCs w:val="24"/>
        </w:rPr>
        <w:t>. O tráfego destinado à rede 10.0.0.0/8 é direcionado através dos próximos saltos conectados às interfaces eth1 e eth2, enquanto o tráfego destinado à rede 200.2.2.0/24 é roteado através dos próximos saltos ligados às interfaces eth0 e eth3.</w:t>
      </w:r>
      <w:r w:rsidR="008009D4">
        <w:rPr>
          <w:sz w:val="24"/>
          <w:szCs w:val="24"/>
        </w:rPr>
        <w:t xml:space="preserve"> </w:t>
      </w:r>
      <w:r w:rsidRPr="00792D6A">
        <w:rPr>
          <w:sz w:val="24"/>
          <w:szCs w:val="24"/>
        </w:rPr>
        <w:t>Também ativ</w:t>
      </w:r>
      <w:r w:rsidR="008009D4">
        <w:rPr>
          <w:sz w:val="24"/>
          <w:szCs w:val="24"/>
        </w:rPr>
        <w:t>ei</w:t>
      </w:r>
      <w:r w:rsidRPr="00792D6A">
        <w:rPr>
          <w:sz w:val="24"/>
          <w:szCs w:val="24"/>
        </w:rPr>
        <w:t xml:space="preserve"> o serviço SSH na porta 22, d</w:t>
      </w:r>
      <w:r w:rsidR="008009D4">
        <w:rPr>
          <w:sz w:val="24"/>
          <w:szCs w:val="24"/>
        </w:rPr>
        <w:t>ando</w:t>
      </w:r>
      <w:r w:rsidRPr="00792D6A">
        <w:rPr>
          <w:sz w:val="24"/>
          <w:szCs w:val="24"/>
        </w:rPr>
        <w:t xml:space="preserve"> controle de acesso ao u</w:t>
      </w:r>
      <w:r w:rsidR="008009D4">
        <w:rPr>
          <w:sz w:val="24"/>
          <w:szCs w:val="24"/>
        </w:rPr>
        <w:t>tilizador</w:t>
      </w:r>
      <w:r w:rsidRPr="00792D6A">
        <w:rPr>
          <w:sz w:val="24"/>
          <w:szCs w:val="24"/>
        </w:rPr>
        <w:t xml:space="preserve"> padrão (</w:t>
      </w:r>
      <w:proofErr w:type="spellStart"/>
      <w:r w:rsidRPr="00792D6A">
        <w:rPr>
          <w:sz w:val="24"/>
          <w:szCs w:val="24"/>
        </w:rPr>
        <w:t>vyos</w:t>
      </w:r>
      <w:proofErr w:type="spellEnd"/>
      <w:r w:rsidRPr="00792D6A">
        <w:rPr>
          <w:sz w:val="24"/>
          <w:szCs w:val="24"/>
        </w:rPr>
        <w:t xml:space="preserve">) e apenas dispositivos conectados a interface </w:t>
      </w:r>
      <w:r w:rsidR="008009D4">
        <w:rPr>
          <w:sz w:val="24"/>
          <w:szCs w:val="24"/>
        </w:rPr>
        <w:t xml:space="preserve">eth4 </w:t>
      </w:r>
      <w:r w:rsidRPr="00792D6A">
        <w:rPr>
          <w:sz w:val="24"/>
          <w:szCs w:val="24"/>
        </w:rPr>
        <w:t>p</w:t>
      </w:r>
      <w:r w:rsidR="008009D4">
        <w:rPr>
          <w:sz w:val="24"/>
          <w:szCs w:val="24"/>
        </w:rPr>
        <w:t>o</w:t>
      </w:r>
      <w:r w:rsidRPr="00792D6A">
        <w:rPr>
          <w:sz w:val="24"/>
          <w:szCs w:val="24"/>
        </w:rPr>
        <w:t xml:space="preserve">dem </w:t>
      </w:r>
      <w:proofErr w:type="spellStart"/>
      <w:r w:rsidRPr="00792D6A">
        <w:rPr>
          <w:sz w:val="24"/>
          <w:szCs w:val="24"/>
        </w:rPr>
        <w:t>acess</w:t>
      </w:r>
      <w:r w:rsidR="008009D4">
        <w:rPr>
          <w:sz w:val="24"/>
          <w:szCs w:val="24"/>
        </w:rPr>
        <w:t>á-lo</w:t>
      </w:r>
      <w:proofErr w:type="spellEnd"/>
      <w:r w:rsidRPr="00792D6A">
        <w:rPr>
          <w:sz w:val="24"/>
          <w:szCs w:val="24"/>
        </w:rPr>
        <w:t xml:space="preserve"> através de SSH.</w:t>
      </w:r>
      <w:r w:rsidR="008009D4">
        <w:rPr>
          <w:sz w:val="24"/>
          <w:szCs w:val="24"/>
        </w:rPr>
        <w:t xml:space="preserve"> </w:t>
      </w:r>
      <w:r w:rsidR="008009D4" w:rsidRPr="008009D4">
        <w:rPr>
          <w:b/>
          <w:bCs/>
          <w:sz w:val="24"/>
          <w:szCs w:val="24"/>
        </w:rPr>
        <w:t>(Para parte Extra)</w:t>
      </w:r>
    </w:p>
    <w:p w14:paraId="74619204" w14:textId="77777777" w:rsidR="003232D8" w:rsidRDefault="008009D4" w:rsidP="00127B72">
      <w:p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009D4">
        <w:rPr>
          <w:sz w:val="24"/>
          <w:szCs w:val="24"/>
        </w:rPr>
        <w:t xml:space="preserve"> pool NAT entre </w:t>
      </w:r>
      <w:proofErr w:type="spellStart"/>
      <w:r w:rsidRPr="008009D4">
        <w:rPr>
          <w:sz w:val="24"/>
          <w:szCs w:val="24"/>
        </w:rPr>
        <w:t>FWs</w:t>
      </w:r>
      <w:proofErr w:type="spellEnd"/>
      <w:r w:rsidRPr="008009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são iguais, usando </w:t>
      </w:r>
      <w:r w:rsidRPr="008009D4">
        <w:rPr>
          <w:sz w:val="24"/>
          <w:szCs w:val="24"/>
        </w:rPr>
        <w:t>um pool que varia de 192.168.1.0 a 192.168.1.10</w:t>
      </w:r>
      <w:r>
        <w:rPr>
          <w:sz w:val="24"/>
          <w:szCs w:val="24"/>
        </w:rPr>
        <w:t>.</w:t>
      </w:r>
    </w:p>
    <w:p w14:paraId="6EAD979C" w14:textId="0643DC28" w:rsidR="003232D8" w:rsidRPr="008009D4" w:rsidRDefault="003232D8" w:rsidP="00127B72">
      <w:pPr>
        <w:jc w:val="both"/>
        <w:rPr>
          <w:b/>
          <w:bCs/>
          <w:sz w:val="24"/>
          <w:szCs w:val="24"/>
        </w:rPr>
      </w:pPr>
      <w:r w:rsidRPr="003232D8">
        <w:rPr>
          <w:b/>
          <w:bCs/>
          <w:noProof/>
          <w:sz w:val="24"/>
          <w:szCs w:val="24"/>
        </w:rPr>
        <w:drawing>
          <wp:inline distT="0" distB="0" distL="0" distR="0" wp14:anchorId="79FC41A6" wp14:editId="2D929BCA">
            <wp:extent cx="5400040" cy="1666875"/>
            <wp:effectExtent l="0" t="0" r="0" b="9525"/>
            <wp:docPr id="1542759808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59808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EF41" w14:textId="77777777" w:rsidR="008502FD" w:rsidRPr="00792D6A" w:rsidRDefault="008502FD" w:rsidP="00127B72">
      <w:pPr>
        <w:jc w:val="both"/>
        <w:rPr>
          <w:b/>
          <w:bCs/>
          <w:sz w:val="28"/>
          <w:szCs w:val="28"/>
        </w:rPr>
      </w:pPr>
    </w:p>
    <w:p w14:paraId="22417539" w14:textId="020A3EE4" w:rsidR="008502FD" w:rsidRDefault="00DF79CE" w:rsidP="00127B7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Políticas (Serviços)</w:t>
      </w:r>
    </w:p>
    <w:p w14:paraId="4C2226FF" w14:textId="151D0A68" w:rsidR="00DF79CE" w:rsidRDefault="00DF79CE" w:rsidP="00127B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Definir alguns serviços para redes. A rede </w:t>
      </w:r>
      <w:proofErr w:type="spellStart"/>
      <w:r>
        <w:rPr>
          <w:sz w:val="24"/>
          <w:szCs w:val="24"/>
        </w:rPr>
        <w:t>Inside</w:t>
      </w:r>
      <w:proofErr w:type="spellEnd"/>
      <w:r>
        <w:rPr>
          <w:sz w:val="24"/>
          <w:szCs w:val="24"/>
        </w:rPr>
        <w:t xml:space="preserve"> só pode comunicar com a rede </w:t>
      </w:r>
      <w:proofErr w:type="spellStart"/>
      <w:r>
        <w:rPr>
          <w:sz w:val="24"/>
          <w:szCs w:val="24"/>
        </w:rPr>
        <w:t>Outside</w:t>
      </w:r>
      <w:proofErr w:type="spellEnd"/>
      <w:r>
        <w:rPr>
          <w:sz w:val="24"/>
          <w:szCs w:val="24"/>
        </w:rPr>
        <w:t xml:space="preserve"> utilizando UDP nas portas 6000 a 7000. O </w:t>
      </w:r>
      <w:proofErr w:type="spellStart"/>
      <w:r>
        <w:rPr>
          <w:sz w:val="24"/>
          <w:szCs w:val="24"/>
        </w:rPr>
        <w:t>Outside</w:t>
      </w:r>
      <w:proofErr w:type="spellEnd"/>
      <w:r>
        <w:rPr>
          <w:sz w:val="24"/>
          <w:szCs w:val="24"/>
        </w:rPr>
        <w:t xml:space="preserve"> não pode iniciar uma comunicação com o </w:t>
      </w:r>
      <w:proofErr w:type="spellStart"/>
      <w:r>
        <w:rPr>
          <w:sz w:val="24"/>
          <w:szCs w:val="24"/>
        </w:rPr>
        <w:t>Inside</w:t>
      </w:r>
      <w:proofErr w:type="spellEnd"/>
      <w:r>
        <w:rPr>
          <w:sz w:val="24"/>
          <w:szCs w:val="24"/>
        </w:rPr>
        <w:t xml:space="preserve">. </w:t>
      </w:r>
    </w:p>
    <w:p w14:paraId="21AFB129" w14:textId="7CC28B07" w:rsidR="00DF79CE" w:rsidRDefault="00DF79CE" w:rsidP="00127B72">
      <w:pPr>
        <w:jc w:val="both"/>
        <w:rPr>
          <w:noProof/>
        </w:rPr>
      </w:pPr>
      <w:r w:rsidRPr="00DF79CE">
        <w:rPr>
          <w:noProof/>
          <w:sz w:val="24"/>
          <w:szCs w:val="24"/>
        </w:rPr>
        <w:lastRenderedPageBreak/>
        <w:drawing>
          <wp:inline distT="0" distB="0" distL="0" distR="0" wp14:anchorId="43AC5F37" wp14:editId="46CDAC81">
            <wp:extent cx="4115157" cy="2636748"/>
            <wp:effectExtent l="0" t="0" r="0" b="0"/>
            <wp:docPr id="1208593203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93203" name="Imagem 1" descr="Uma imagem com texto, captura de ecrã, Tipo de letra, design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248" w:rsidRPr="00F21248">
        <w:rPr>
          <w:noProof/>
        </w:rPr>
        <w:t xml:space="preserve"> </w:t>
      </w:r>
      <w:r w:rsidR="00F21248" w:rsidRPr="00F21248">
        <w:rPr>
          <w:noProof/>
          <w:sz w:val="24"/>
          <w:szCs w:val="24"/>
        </w:rPr>
        <w:drawing>
          <wp:inline distT="0" distB="0" distL="0" distR="0" wp14:anchorId="023E404C" wp14:editId="29354C72">
            <wp:extent cx="3124471" cy="2065199"/>
            <wp:effectExtent l="0" t="0" r="0" b="0"/>
            <wp:docPr id="420638956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38956" name="Imagem 1" descr="Uma imagem com texto, captura de ecrã, Tipo de letra, design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1AAF" w14:textId="77777777" w:rsidR="00F21248" w:rsidRDefault="00F21248" w:rsidP="00127B72">
      <w:pPr>
        <w:jc w:val="both"/>
        <w:rPr>
          <w:noProof/>
        </w:rPr>
      </w:pPr>
    </w:p>
    <w:p w14:paraId="1EFDA1B1" w14:textId="73570EE1" w:rsidR="00F21248" w:rsidRDefault="00F21248" w:rsidP="00127B72">
      <w:pPr>
        <w:jc w:val="both"/>
        <w:rPr>
          <w:sz w:val="24"/>
          <w:szCs w:val="24"/>
        </w:rPr>
      </w:pPr>
      <w:r w:rsidRPr="00F21248">
        <w:rPr>
          <w:sz w:val="24"/>
          <w:szCs w:val="24"/>
        </w:rPr>
        <w:t xml:space="preserve">Outro serviço foi o acesso </w:t>
      </w: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Inside</w:t>
      </w:r>
      <w:proofErr w:type="spellEnd"/>
      <w:r w:rsidRPr="00F21248">
        <w:rPr>
          <w:sz w:val="24"/>
          <w:szCs w:val="24"/>
        </w:rPr>
        <w:t xml:space="preserve"> à DMZ. Todos os dispositivos internos podem executar </w:t>
      </w:r>
      <w:proofErr w:type="spellStart"/>
      <w:r w:rsidRPr="00F21248">
        <w:rPr>
          <w:sz w:val="24"/>
          <w:szCs w:val="24"/>
        </w:rPr>
        <w:t>ping</w:t>
      </w:r>
      <w:proofErr w:type="spellEnd"/>
      <w:r w:rsidRPr="00F21248">
        <w:rPr>
          <w:sz w:val="24"/>
          <w:szCs w:val="24"/>
        </w:rPr>
        <w:t xml:space="preserve"> em dispositivos na rede DMZ, comunicar-se por UDP na porta 53 (para simular uma comunicação DNS) e também comunicar-se via TCP nas portas 80 e 443, permitindo-lhes </w:t>
      </w:r>
      <w:proofErr w:type="spellStart"/>
      <w:r w:rsidRPr="00F21248">
        <w:rPr>
          <w:sz w:val="24"/>
          <w:szCs w:val="24"/>
        </w:rPr>
        <w:t>acessar</w:t>
      </w:r>
      <w:proofErr w:type="spellEnd"/>
      <w:r w:rsidRPr="00F21248">
        <w:rPr>
          <w:sz w:val="24"/>
          <w:szCs w:val="24"/>
        </w:rPr>
        <w:t xml:space="preserve"> serviços web por HTTP e HTTPS. Além disso, apenas a rede administrativa (10.</w:t>
      </w:r>
      <w:r>
        <w:rPr>
          <w:sz w:val="24"/>
          <w:szCs w:val="24"/>
        </w:rPr>
        <w:t>3</w:t>
      </w:r>
      <w:r w:rsidRPr="00F21248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F21248">
        <w:rPr>
          <w:sz w:val="24"/>
          <w:szCs w:val="24"/>
        </w:rPr>
        <w:t>.0/24)</w:t>
      </w:r>
      <w:r w:rsidR="00B15F88">
        <w:rPr>
          <w:sz w:val="24"/>
          <w:szCs w:val="24"/>
        </w:rPr>
        <w:t xml:space="preserve">, por enquanto somente </w:t>
      </w:r>
      <w:proofErr w:type="gramStart"/>
      <w:r w:rsidR="00B15F88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 IP</w:t>
      </w:r>
      <w:proofErr w:type="gramEnd"/>
      <w:r>
        <w:rPr>
          <w:sz w:val="24"/>
          <w:szCs w:val="24"/>
        </w:rPr>
        <w:t xml:space="preserve"> 10.3.3.5/32</w:t>
      </w:r>
      <w:r w:rsidRPr="00F21248">
        <w:rPr>
          <w:sz w:val="24"/>
          <w:szCs w:val="24"/>
        </w:rPr>
        <w:t xml:space="preserve"> pode se comunicar com a DMZ através de TCP na porta 22, o que significa que somente os administradores podem estabelecer conexões SSH com os terminais dentro da DMZ. </w:t>
      </w:r>
    </w:p>
    <w:p w14:paraId="2FCA1678" w14:textId="72D63A71" w:rsidR="00B15F88" w:rsidRDefault="00B15F88" w:rsidP="00127B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Somente a rede do Data </w:t>
      </w:r>
      <w:proofErr w:type="gramStart"/>
      <w:r>
        <w:rPr>
          <w:sz w:val="24"/>
          <w:szCs w:val="24"/>
        </w:rPr>
        <w:t>Server(</w:t>
      </w:r>
      <w:proofErr w:type="gramEnd"/>
      <w:r>
        <w:rPr>
          <w:sz w:val="24"/>
          <w:szCs w:val="24"/>
        </w:rPr>
        <w:t xml:space="preserve">10.4.4.0/24) pode se comunicar com a DMZ através de TCP na porta </w:t>
      </w:r>
      <w:r w:rsidR="00206A7E" w:rsidRPr="00206A7E">
        <w:rPr>
          <w:sz w:val="24"/>
          <w:szCs w:val="24"/>
        </w:rPr>
        <w:t>21,57</w:t>
      </w:r>
      <w:r w:rsidR="00206A7E">
        <w:rPr>
          <w:sz w:val="24"/>
          <w:szCs w:val="24"/>
        </w:rPr>
        <w:t xml:space="preserve"> e </w:t>
      </w:r>
      <w:r w:rsidR="00206A7E" w:rsidRPr="00206A7E">
        <w:rPr>
          <w:sz w:val="24"/>
          <w:szCs w:val="24"/>
        </w:rPr>
        <w:t>587</w:t>
      </w:r>
      <w:r w:rsidR="00206A7E">
        <w:rPr>
          <w:sz w:val="24"/>
          <w:szCs w:val="24"/>
        </w:rPr>
        <w:t xml:space="preserve"> para simular os serviços </w:t>
      </w:r>
      <w:r w:rsidR="00206A7E" w:rsidRPr="00206A7E">
        <w:rPr>
          <w:sz w:val="24"/>
          <w:szCs w:val="24"/>
        </w:rPr>
        <w:t xml:space="preserve">FTP, MTP </w:t>
      </w:r>
      <w:r w:rsidR="00206A7E">
        <w:rPr>
          <w:sz w:val="24"/>
          <w:szCs w:val="24"/>
        </w:rPr>
        <w:t>e</w:t>
      </w:r>
      <w:r w:rsidR="00206A7E" w:rsidRPr="00206A7E">
        <w:rPr>
          <w:sz w:val="24"/>
          <w:szCs w:val="24"/>
        </w:rPr>
        <w:t xml:space="preserve"> SMTP</w:t>
      </w:r>
      <w:r w:rsidR="00206A7E">
        <w:rPr>
          <w:sz w:val="24"/>
          <w:szCs w:val="24"/>
        </w:rPr>
        <w:t xml:space="preserve"> respetivamente e através de UDP na porta 18 para simular </w:t>
      </w:r>
      <w:r w:rsidR="00206A7E" w:rsidRPr="00206A7E">
        <w:rPr>
          <w:sz w:val="24"/>
          <w:szCs w:val="24"/>
        </w:rPr>
        <w:t>SMP(</w:t>
      </w:r>
      <w:proofErr w:type="spellStart"/>
      <w:r w:rsidR="00206A7E" w:rsidRPr="00206A7E">
        <w:rPr>
          <w:sz w:val="24"/>
          <w:szCs w:val="24"/>
        </w:rPr>
        <w:t>Message</w:t>
      </w:r>
      <w:proofErr w:type="spellEnd"/>
      <w:r w:rsidR="00206A7E" w:rsidRPr="00206A7E">
        <w:rPr>
          <w:sz w:val="24"/>
          <w:szCs w:val="24"/>
        </w:rPr>
        <w:t xml:space="preserve"> </w:t>
      </w:r>
      <w:proofErr w:type="spellStart"/>
      <w:r w:rsidR="00206A7E" w:rsidRPr="00206A7E">
        <w:rPr>
          <w:sz w:val="24"/>
          <w:szCs w:val="24"/>
        </w:rPr>
        <w:t>Send</w:t>
      </w:r>
      <w:proofErr w:type="spellEnd"/>
      <w:r w:rsidR="00206A7E" w:rsidRPr="00206A7E">
        <w:rPr>
          <w:sz w:val="24"/>
          <w:szCs w:val="24"/>
        </w:rPr>
        <w:t xml:space="preserve"> </w:t>
      </w:r>
      <w:proofErr w:type="spellStart"/>
      <w:r w:rsidR="00206A7E" w:rsidRPr="00206A7E">
        <w:rPr>
          <w:sz w:val="24"/>
          <w:szCs w:val="24"/>
        </w:rPr>
        <w:t>Protocol</w:t>
      </w:r>
      <w:proofErr w:type="spellEnd"/>
      <w:r w:rsidR="00206A7E" w:rsidRPr="00206A7E">
        <w:rPr>
          <w:sz w:val="24"/>
          <w:szCs w:val="24"/>
        </w:rPr>
        <w:t>)</w:t>
      </w:r>
      <w:r w:rsidR="00206A7E">
        <w:rPr>
          <w:sz w:val="24"/>
          <w:szCs w:val="24"/>
        </w:rPr>
        <w:t xml:space="preserve">. </w:t>
      </w:r>
    </w:p>
    <w:p w14:paraId="751CBFCB" w14:textId="378024EE" w:rsidR="004A7350" w:rsidRDefault="004A7350" w:rsidP="00127B72">
      <w:pPr>
        <w:jc w:val="both"/>
        <w:rPr>
          <w:noProof/>
        </w:rPr>
      </w:pPr>
      <w:r w:rsidRPr="004A7350">
        <w:rPr>
          <w:noProof/>
          <w:sz w:val="24"/>
          <w:szCs w:val="24"/>
        </w:rPr>
        <w:lastRenderedPageBreak/>
        <w:drawing>
          <wp:inline distT="0" distB="0" distL="0" distR="0" wp14:anchorId="2ABCF98D" wp14:editId="006CCB81">
            <wp:extent cx="2186940" cy="4122419"/>
            <wp:effectExtent l="0" t="0" r="3810" b="0"/>
            <wp:docPr id="332510679" name="Imagem 1" descr="Uma imagem com texto, captura de ecrã, menu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10679" name="Imagem 1" descr="Uma imagem com texto, captura de ecrã, menu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3410" cy="41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350">
        <w:rPr>
          <w:noProof/>
        </w:rPr>
        <w:t xml:space="preserve"> </w:t>
      </w:r>
      <w:r w:rsidRPr="004A7350">
        <w:rPr>
          <w:noProof/>
          <w:sz w:val="24"/>
          <w:szCs w:val="24"/>
        </w:rPr>
        <w:drawing>
          <wp:inline distT="0" distB="0" distL="0" distR="0" wp14:anchorId="0447A733" wp14:editId="4BE5FE35">
            <wp:extent cx="2362405" cy="4282811"/>
            <wp:effectExtent l="0" t="0" r="0" b="3810"/>
            <wp:docPr id="642547834" name="Imagem 1" descr="Uma imagem com texto, captura de ecrã, men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47834" name="Imagem 1" descr="Uma imagem com texto, captura de ecrã, menu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350">
        <w:rPr>
          <w:noProof/>
        </w:rPr>
        <w:t xml:space="preserve"> </w:t>
      </w:r>
      <w:r w:rsidRPr="004A7350">
        <w:rPr>
          <w:noProof/>
        </w:rPr>
        <w:lastRenderedPageBreak/>
        <w:drawing>
          <wp:inline distT="0" distB="0" distL="0" distR="0" wp14:anchorId="12DAC777" wp14:editId="6E22E0E4">
            <wp:extent cx="2903472" cy="5044877"/>
            <wp:effectExtent l="0" t="0" r="0" b="3810"/>
            <wp:docPr id="227771778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71778" name="Imagem 1" descr="Uma imagem com texto, captura de ecrã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6C7" w:rsidRPr="00F846C7">
        <w:rPr>
          <w:noProof/>
        </w:rPr>
        <w:t xml:space="preserve"> </w:t>
      </w:r>
      <w:r w:rsidR="00F846C7" w:rsidRPr="00F846C7">
        <w:rPr>
          <w:noProof/>
        </w:rPr>
        <w:drawing>
          <wp:inline distT="0" distB="0" distL="0" distR="0" wp14:anchorId="37654E22" wp14:editId="44733682">
            <wp:extent cx="2209992" cy="4229467"/>
            <wp:effectExtent l="0" t="0" r="0" b="0"/>
            <wp:docPr id="1229530780" name="Imagem 1" descr="Uma imagem com texto, captura de ecrã, menu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30780" name="Imagem 1" descr="Uma imagem com texto, captura de ecrã, menu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6C7" w:rsidRPr="00F846C7">
        <w:rPr>
          <w:noProof/>
        </w:rPr>
        <w:t xml:space="preserve"> </w:t>
      </w:r>
      <w:r w:rsidR="00F846C7" w:rsidRPr="00F846C7">
        <w:rPr>
          <w:noProof/>
        </w:rPr>
        <w:drawing>
          <wp:inline distT="0" distB="0" distL="0" distR="0" wp14:anchorId="6D3B76C2" wp14:editId="1D47E19F">
            <wp:extent cx="3406435" cy="1615580"/>
            <wp:effectExtent l="0" t="0" r="3810" b="3810"/>
            <wp:docPr id="1165656411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56411" name="Imagem 1" descr="Uma imagem com texto, Tipo de letra, captura de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6C7" w:rsidRPr="00F846C7">
        <w:rPr>
          <w:noProof/>
        </w:rPr>
        <w:t xml:space="preserve"> </w:t>
      </w:r>
      <w:r w:rsidR="00F846C7" w:rsidRPr="00F846C7">
        <w:rPr>
          <w:noProof/>
        </w:rPr>
        <w:drawing>
          <wp:inline distT="0" distB="0" distL="0" distR="0" wp14:anchorId="7250E2EB" wp14:editId="241E3FBE">
            <wp:extent cx="3353091" cy="815411"/>
            <wp:effectExtent l="0" t="0" r="0" b="3810"/>
            <wp:docPr id="352822404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22404" name="Imagem 1" descr="Uma imagem com texto, Tipo de letra, captura de ecrã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8CCD" w14:textId="7D912D1E" w:rsidR="00CD358A" w:rsidRDefault="00CD358A" w:rsidP="00127B72">
      <w:pPr>
        <w:jc w:val="both"/>
        <w:rPr>
          <w:noProof/>
        </w:rPr>
      </w:pPr>
      <w:r>
        <w:rPr>
          <w:noProof/>
        </w:rPr>
        <w:t>Notei que alguns portos não funcionam em todos VPCS mesmo tendo permissão e maioriam ping nessas portas só funcionam quando é feito para o PC da maquina virtual(192.1.1.100).</w:t>
      </w:r>
    </w:p>
    <w:p w14:paraId="0ECA1B6F" w14:textId="055B7A1C" w:rsidR="009C1810" w:rsidRDefault="009C1810" w:rsidP="00127B72">
      <w:pPr>
        <w:jc w:val="both"/>
        <w:rPr>
          <w:noProof/>
        </w:rPr>
      </w:pPr>
    </w:p>
    <w:p w14:paraId="468CAC7B" w14:textId="4CA10841" w:rsidR="009C1810" w:rsidRDefault="009C1810" w:rsidP="00127B72">
      <w:pPr>
        <w:jc w:val="both"/>
        <w:rPr>
          <w:noProof/>
        </w:rPr>
      </w:pPr>
      <w:r>
        <w:rPr>
          <w:noProof/>
        </w:rPr>
        <w:t xml:space="preserve">Talvez seja problemas de formatação de pacotes. </w:t>
      </w:r>
    </w:p>
    <w:p w14:paraId="2A26520C" w14:textId="7CF06262" w:rsidR="009C1810" w:rsidRDefault="009C1810" w:rsidP="00127B72">
      <w:pPr>
        <w:jc w:val="both"/>
        <w:rPr>
          <w:noProof/>
        </w:rPr>
      </w:pPr>
      <w:r w:rsidRPr="009C1810">
        <w:rPr>
          <w:noProof/>
        </w:rPr>
        <w:lastRenderedPageBreak/>
        <w:drawing>
          <wp:inline distT="0" distB="0" distL="0" distR="0" wp14:anchorId="2CFB39C5" wp14:editId="5DC5B91D">
            <wp:extent cx="5400040" cy="1172210"/>
            <wp:effectExtent l="0" t="0" r="0" b="8890"/>
            <wp:docPr id="1971486527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86527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189F" w14:textId="584F1907" w:rsidR="009C1810" w:rsidRDefault="009C1810" w:rsidP="00127B72">
      <w:pPr>
        <w:jc w:val="both"/>
        <w:rPr>
          <w:noProof/>
        </w:rPr>
      </w:pPr>
      <w:r w:rsidRPr="009C1810">
        <w:rPr>
          <w:noProof/>
        </w:rPr>
        <w:drawing>
          <wp:inline distT="0" distB="0" distL="0" distR="0" wp14:anchorId="6D80123C" wp14:editId="251BF924">
            <wp:extent cx="5400040" cy="693420"/>
            <wp:effectExtent l="0" t="0" r="0" b="0"/>
            <wp:docPr id="112029149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91492" name="Imagem 1" descr="Uma imagem com texto, captura de ecrã, Tipo de letr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EC07" w14:textId="77777777" w:rsidR="00CD358A" w:rsidRDefault="00CD358A" w:rsidP="00127B72">
      <w:pPr>
        <w:jc w:val="both"/>
        <w:rPr>
          <w:noProof/>
        </w:rPr>
      </w:pPr>
    </w:p>
    <w:p w14:paraId="5F676731" w14:textId="05EB69D7" w:rsidR="00CD358A" w:rsidRDefault="00CD358A" w:rsidP="00127B72">
      <w:pPr>
        <w:jc w:val="both"/>
        <w:rPr>
          <w:sz w:val="24"/>
          <w:szCs w:val="24"/>
        </w:rPr>
      </w:pPr>
      <w:r w:rsidRPr="00CD358A">
        <w:rPr>
          <w:sz w:val="24"/>
          <w:szCs w:val="24"/>
        </w:rPr>
        <w:t>Para a rede OUTSIDE, defini um serviço no qual os dispositivos só podem se comunicar com o endereço IP 192.1.1.</w:t>
      </w:r>
      <w:r w:rsidRPr="00CD358A">
        <w:rPr>
          <w:sz w:val="24"/>
          <w:szCs w:val="24"/>
          <w:u w:val="single"/>
        </w:rPr>
        <w:t>150</w:t>
      </w:r>
      <w:r w:rsidRPr="00CD358A">
        <w:rPr>
          <w:sz w:val="24"/>
          <w:szCs w:val="24"/>
        </w:rPr>
        <w:t xml:space="preserve"> (página pública). Os métodos de comunicação permitidos são através de </w:t>
      </w:r>
      <w:proofErr w:type="spellStart"/>
      <w:r w:rsidRPr="00CD358A">
        <w:rPr>
          <w:sz w:val="24"/>
          <w:szCs w:val="24"/>
        </w:rPr>
        <w:t>pings</w:t>
      </w:r>
      <w:proofErr w:type="spellEnd"/>
      <w:r w:rsidRPr="00CD358A">
        <w:rPr>
          <w:sz w:val="24"/>
          <w:szCs w:val="24"/>
        </w:rPr>
        <w:t xml:space="preserve"> ou via TCP na porta 443, que permite acesso via HTTPS</w:t>
      </w:r>
      <w:r w:rsidR="00C423B2">
        <w:rPr>
          <w:sz w:val="24"/>
          <w:szCs w:val="24"/>
        </w:rPr>
        <w:t xml:space="preserve">. </w:t>
      </w:r>
    </w:p>
    <w:p w14:paraId="7171361D" w14:textId="2A13C4F4" w:rsidR="00C423B2" w:rsidRDefault="00C423B2" w:rsidP="00127B72">
      <w:pPr>
        <w:jc w:val="both"/>
        <w:rPr>
          <w:sz w:val="24"/>
          <w:szCs w:val="24"/>
        </w:rPr>
      </w:pPr>
      <w:r w:rsidRPr="00C423B2">
        <w:rPr>
          <w:noProof/>
          <w:sz w:val="24"/>
          <w:szCs w:val="24"/>
        </w:rPr>
        <w:drawing>
          <wp:inline distT="0" distB="0" distL="0" distR="0" wp14:anchorId="5377951D" wp14:editId="2DA05686">
            <wp:extent cx="3414056" cy="1577477"/>
            <wp:effectExtent l="0" t="0" r="0" b="3810"/>
            <wp:docPr id="55266721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67210" name="Imagem 1" descr="Uma imagem com texto, captura de ecrã, Tipo de let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42A8" w14:textId="168049C3" w:rsidR="00C423B2" w:rsidRDefault="00C423B2" w:rsidP="00127B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comunicação via TCP na porta 443 deveria funcionar mais por algum motivo não funciona. Não consegui compreender a causa da não funcionamento. </w:t>
      </w:r>
    </w:p>
    <w:p w14:paraId="09AF4577" w14:textId="7813FBA7" w:rsidR="00C423B2" w:rsidRDefault="00C423B2" w:rsidP="00127B72">
      <w:pPr>
        <w:jc w:val="both"/>
        <w:rPr>
          <w:sz w:val="24"/>
          <w:szCs w:val="24"/>
        </w:rPr>
      </w:pPr>
      <w:r>
        <w:rPr>
          <w:sz w:val="24"/>
          <w:szCs w:val="24"/>
        </w:rPr>
        <w:t>Funcionamento Correto: Só é permitido para o IP 192.1.1.150</w:t>
      </w:r>
    </w:p>
    <w:p w14:paraId="77ECF9C9" w14:textId="2D83C1B7" w:rsidR="00C423B2" w:rsidRPr="00DF79CE" w:rsidRDefault="00C423B2" w:rsidP="00127B72">
      <w:pPr>
        <w:jc w:val="both"/>
        <w:rPr>
          <w:sz w:val="24"/>
          <w:szCs w:val="24"/>
        </w:rPr>
      </w:pPr>
      <w:r w:rsidRPr="00C423B2">
        <w:rPr>
          <w:noProof/>
          <w:sz w:val="24"/>
          <w:szCs w:val="24"/>
        </w:rPr>
        <w:lastRenderedPageBreak/>
        <w:drawing>
          <wp:inline distT="0" distB="0" distL="0" distR="0" wp14:anchorId="39ECC047" wp14:editId="4A993504">
            <wp:extent cx="3292125" cy="1607959"/>
            <wp:effectExtent l="0" t="0" r="3810" b="0"/>
            <wp:docPr id="808536313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36313" name="Imagem 1" descr="Uma imagem com texto, captura de ecrã, Tipo de letra, design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3B2">
        <w:rPr>
          <w:noProof/>
        </w:rPr>
        <w:t xml:space="preserve"> </w:t>
      </w:r>
      <w:r w:rsidRPr="00C423B2">
        <w:rPr>
          <w:noProof/>
          <w:sz w:val="24"/>
          <w:szCs w:val="24"/>
        </w:rPr>
        <w:drawing>
          <wp:inline distT="0" distB="0" distL="0" distR="0" wp14:anchorId="463F1DB0" wp14:editId="7E62C09A">
            <wp:extent cx="2789162" cy="1851820"/>
            <wp:effectExtent l="0" t="0" r="0" b="0"/>
            <wp:docPr id="70143974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39740" name="Imagem 1" descr="Uma imagem com texto, captura de ecrã, Tipo de letr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69F3" w14:textId="30B55CE1" w:rsidR="00DF79CE" w:rsidRDefault="00C423B2" w:rsidP="00127B7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DMZ não tem permissão para iniciar uma comunicação, nem para </w:t>
      </w:r>
      <w:proofErr w:type="spellStart"/>
      <w:r>
        <w:rPr>
          <w:b/>
          <w:bCs/>
          <w:sz w:val="28"/>
          <w:szCs w:val="28"/>
        </w:rPr>
        <w:t>Inside</w:t>
      </w:r>
      <w:proofErr w:type="spellEnd"/>
      <w:r>
        <w:rPr>
          <w:b/>
          <w:bCs/>
          <w:sz w:val="28"/>
          <w:szCs w:val="28"/>
        </w:rPr>
        <w:t xml:space="preserve"> nem para o </w:t>
      </w:r>
      <w:proofErr w:type="spellStart"/>
      <w:r>
        <w:rPr>
          <w:b/>
          <w:bCs/>
          <w:sz w:val="28"/>
          <w:szCs w:val="28"/>
        </w:rPr>
        <w:t>Outside</w:t>
      </w:r>
      <w:proofErr w:type="spellEnd"/>
      <w:r>
        <w:rPr>
          <w:b/>
          <w:bCs/>
          <w:sz w:val="28"/>
          <w:szCs w:val="28"/>
        </w:rPr>
        <w:t>.</w:t>
      </w:r>
    </w:p>
    <w:p w14:paraId="291648C5" w14:textId="77777777" w:rsidR="00C423B2" w:rsidRDefault="00C423B2" w:rsidP="00127B72">
      <w:pPr>
        <w:jc w:val="both"/>
        <w:rPr>
          <w:sz w:val="24"/>
          <w:szCs w:val="24"/>
        </w:rPr>
      </w:pPr>
    </w:p>
    <w:p w14:paraId="65ED8AD5" w14:textId="77777777" w:rsidR="00FC672E" w:rsidRDefault="00FC672E" w:rsidP="00127B72">
      <w:pPr>
        <w:jc w:val="both"/>
        <w:rPr>
          <w:sz w:val="24"/>
          <w:szCs w:val="24"/>
        </w:rPr>
      </w:pPr>
    </w:p>
    <w:p w14:paraId="01806164" w14:textId="77777777" w:rsidR="00FC672E" w:rsidRDefault="00FC672E" w:rsidP="00127B72">
      <w:pPr>
        <w:jc w:val="both"/>
        <w:rPr>
          <w:sz w:val="24"/>
          <w:szCs w:val="24"/>
        </w:rPr>
      </w:pPr>
    </w:p>
    <w:p w14:paraId="6566A374" w14:textId="77777777" w:rsidR="00FC672E" w:rsidRPr="00C423B2" w:rsidRDefault="00FC672E" w:rsidP="00127B72">
      <w:pPr>
        <w:jc w:val="both"/>
        <w:rPr>
          <w:sz w:val="24"/>
          <w:szCs w:val="24"/>
        </w:rPr>
      </w:pPr>
    </w:p>
    <w:p w14:paraId="02EDA9E9" w14:textId="13D724EE" w:rsidR="00C423B2" w:rsidRDefault="00FC672E" w:rsidP="00127B7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Conclusão: </w:t>
      </w:r>
    </w:p>
    <w:p w14:paraId="7747F600" w14:textId="11BB548E" w:rsidR="00FC672E" w:rsidRDefault="00FC672E" w:rsidP="00127B7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decorrer do projeto deparei com alguns problemas que até então não consegui resolver. Por algum motivo após fechar o gns3 os </w:t>
      </w:r>
      <w:proofErr w:type="spellStart"/>
      <w:r>
        <w:rPr>
          <w:b/>
          <w:bCs/>
          <w:sz w:val="28"/>
          <w:szCs w:val="28"/>
        </w:rPr>
        <w:t>vyos</w:t>
      </w:r>
      <w:proofErr w:type="spellEnd"/>
      <w:r>
        <w:rPr>
          <w:b/>
          <w:bCs/>
          <w:sz w:val="28"/>
          <w:szCs w:val="28"/>
        </w:rPr>
        <w:t xml:space="preserve"> ficam inacessíveis no </w:t>
      </w:r>
      <w:proofErr w:type="spellStart"/>
      <w:r>
        <w:rPr>
          <w:b/>
          <w:bCs/>
          <w:sz w:val="28"/>
          <w:szCs w:val="28"/>
        </w:rPr>
        <w:t>virtualbox</w:t>
      </w:r>
      <w:proofErr w:type="spellEnd"/>
      <w:r>
        <w:rPr>
          <w:b/>
          <w:bCs/>
          <w:sz w:val="28"/>
          <w:szCs w:val="28"/>
        </w:rPr>
        <w:t xml:space="preserve">, e não consigo voltar a abrir o projeto. Só consigo abrir o projeto se voltar a criar novamente as máquinas com os meus nomes do projeto e consequentemente perco os dados. Por algum motivo serviços implementados via portas não funcionam e os que funcionam são os feitos para uma máquina virtual e não para VPCS. </w:t>
      </w:r>
    </w:p>
    <w:p w14:paraId="6763533D" w14:textId="6B4A4BB0" w:rsidR="00FC672E" w:rsidRDefault="00FC672E" w:rsidP="00127B7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Para fazer o projeto usei </w:t>
      </w:r>
      <w:r w:rsidR="008D6A9B">
        <w:rPr>
          <w:b/>
          <w:bCs/>
          <w:sz w:val="28"/>
          <w:szCs w:val="28"/>
        </w:rPr>
        <w:t>como base relatório do grupo (</w:t>
      </w:r>
      <w:r w:rsidR="008D6A9B" w:rsidRPr="008D6A9B">
        <w:rPr>
          <w:sz w:val="24"/>
          <w:szCs w:val="24"/>
        </w:rPr>
        <w:t>André Clérigo (98485), Pedro Rocha (98256)</w:t>
      </w:r>
      <w:r w:rsidR="008D6A9B">
        <w:rPr>
          <w:sz w:val="24"/>
          <w:szCs w:val="24"/>
        </w:rPr>
        <w:t>)</w:t>
      </w:r>
      <w:r w:rsidR="008D6A9B">
        <w:rPr>
          <w:b/>
          <w:bCs/>
          <w:sz w:val="28"/>
          <w:szCs w:val="28"/>
        </w:rPr>
        <w:t xml:space="preserve"> alunos do ano anterior. Usei algumas configurações usadas por eles, acrescentei algumas e também atualizei algumas que não faziam sentidos para a minha rede.  </w:t>
      </w:r>
    </w:p>
    <w:p w14:paraId="5AD5AB19" w14:textId="77777777" w:rsidR="008D6A9B" w:rsidRDefault="008D6A9B" w:rsidP="00127B72">
      <w:pPr>
        <w:jc w:val="both"/>
        <w:rPr>
          <w:b/>
          <w:bCs/>
          <w:sz w:val="28"/>
          <w:szCs w:val="28"/>
        </w:rPr>
      </w:pPr>
    </w:p>
    <w:p w14:paraId="1075A01F" w14:textId="3AD24E97" w:rsidR="008D6A9B" w:rsidRDefault="008D6A9B" w:rsidP="00127B7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Links Usados:</w:t>
      </w:r>
    </w:p>
    <w:p w14:paraId="6118401C" w14:textId="1AEFA0DF" w:rsidR="008D6A9B" w:rsidRDefault="00000000" w:rsidP="00127B72">
      <w:pPr>
        <w:jc w:val="both"/>
      </w:pPr>
      <w:hyperlink r:id="rId22" w:history="1">
        <w:r w:rsidR="008D6A9B">
          <w:rPr>
            <w:rStyle w:val="Hiperligao"/>
          </w:rPr>
          <w:t xml:space="preserve">mect_1ano/SRC/Prática/projeto1/SRC__Report_1.pdf </w:t>
        </w:r>
        <w:proofErr w:type="spellStart"/>
        <w:r w:rsidR="008D6A9B">
          <w:rPr>
            <w:rStyle w:val="Hiperligao"/>
          </w:rPr>
          <w:t>at</w:t>
        </w:r>
        <w:proofErr w:type="spellEnd"/>
        <w:r w:rsidR="008D6A9B">
          <w:rPr>
            <w:rStyle w:val="Hiperligao"/>
          </w:rPr>
          <w:t xml:space="preserve"> </w:t>
        </w:r>
        <w:proofErr w:type="spellStart"/>
        <w:r w:rsidR="008D6A9B">
          <w:rPr>
            <w:rStyle w:val="Hiperligao"/>
          </w:rPr>
          <w:t>main</w:t>
        </w:r>
        <w:proofErr w:type="spellEnd"/>
        <w:r w:rsidR="008D6A9B">
          <w:rPr>
            <w:rStyle w:val="Hiperligao"/>
          </w:rPr>
          <w:t xml:space="preserve"> · </w:t>
        </w:r>
        <w:proofErr w:type="spellStart"/>
        <w:r w:rsidR="008D6A9B">
          <w:rPr>
            <w:rStyle w:val="Hiperligao"/>
          </w:rPr>
          <w:t>andreclerigo</w:t>
        </w:r>
        <w:proofErr w:type="spellEnd"/>
        <w:r w:rsidR="008D6A9B">
          <w:rPr>
            <w:rStyle w:val="Hiperligao"/>
          </w:rPr>
          <w:t>/mect_1ano (github.com)</w:t>
        </w:r>
      </w:hyperlink>
    </w:p>
    <w:p w14:paraId="67749512" w14:textId="6D8EBBE3" w:rsidR="008D6A9B" w:rsidRDefault="00000000" w:rsidP="00127B72">
      <w:pPr>
        <w:jc w:val="both"/>
      </w:pPr>
      <w:hyperlink r:id="rId23" w:history="1">
        <w:r w:rsidR="008D6A9B">
          <w:rPr>
            <w:rStyle w:val="Hiperligao"/>
          </w:rPr>
          <w:t xml:space="preserve">Protocolos de rede| Portas de rede | </w:t>
        </w:r>
        <w:proofErr w:type="spellStart"/>
        <w:r w:rsidR="008D6A9B">
          <w:rPr>
            <w:rStyle w:val="Hiperligao"/>
          </w:rPr>
          <w:t>Cloudflare</w:t>
        </w:r>
        <w:proofErr w:type="spellEnd"/>
      </w:hyperlink>
    </w:p>
    <w:p w14:paraId="3531A4CD" w14:textId="7F126751" w:rsidR="008D6A9B" w:rsidRDefault="00000000" w:rsidP="00127B72">
      <w:pPr>
        <w:jc w:val="both"/>
      </w:pPr>
      <w:hyperlink r:id="rId24" w:history="1">
        <w:r w:rsidR="008D6A9B">
          <w:rPr>
            <w:rStyle w:val="Hiperligao"/>
          </w:rPr>
          <w:t>Lista de portas dos protocolos TCP e UDP – Wikipédia, a enciclopédia livre (wikipedia.org)</w:t>
        </w:r>
      </w:hyperlink>
    </w:p>
    <w:p w14:paraId="2F5938F5" w14:textId="67B0D0FA" w:rsidR="008D6A9B" w:rsidRPr="007F0BB5" w:rsidRDefault="00000000" w:rsidP="00127B72">
      <w:pPr>
        <w:jc w:val="both"/>
        <w:rPr>
          <w:lang w:val="en-GB"/>
        </w:rPr>
      </w:pPr>
      <w:hyperlink r:id="rId25" w:history="1">
        <w:r w:rsidR="008D6A9B" w:rsidRPr="008D6A9B">
          <w:rPr>
            <w:rStyle w:val="Hiperligao"/>
            <w:lang w:val="en-GB"/>
          </w:rPr>
          <w:t>Service Name and Transport Protocol Port Number Registry (iana.org)</w:t>
        </w:r>
      </w:hyperlink>
    </w:p>
    <w:p w14:paraId="503EB367" w14:textId="6DC1CADC" w:rsidR="00C75BBB" w:rsidRPr="008D6A9B" w:rsidRDefault="00000000" w:rsidP="00127B72">
      <w:pPr>
        <w:jc w:val="both"/>
        <w:rPr>
          <w:b/>
          <w:bCs/>
          <w:sz w:val="28"/>
          <w:szCs w:val="28"/>
          <w:lang w:val="en-GB"/>
        </w:rPr>
      </w:pPr>
      <w:hyperlink r:id="rId26" w:history="1">
        <w:r w:rsidR="00C75BBB" w:rsidRPr="00C75BBB">
          <w:rPr>
            <w:rStyle w:val="Hiperligao"/>
            <w:lang w:val="en-GB"/>
          </w:rPr>
          <w:t>SRC - Access and Flow Control (ua.pt)</w:t>
        </w:r>
      </w:hyperlink>
    </w:p>
    <w:p w14:paraId="1CA5A12C" w14:textId="77777777" w:rsidR="008502FD" w:rsidRPr="008D6A9B" w:rsidRDefault="008502FD" w:rsidP="00127B72">
      <w:pPr>
        <w:jc w:val="both"/>
        <w:rPr>
          <w:b/>
          <w:bCs/>
          <w:sz w:val="28"/>
          <w:szCs w:val="28"/>
          <w:lang w:val="en-GB"/>
        </w:rPr>
      </w:pPr>
    </w:p>
    <w:sectPr w:rsidR="008502FD" w:rsidRPr="008D6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1B"/>
    <w:rsid w:val="00127B72"/>
    <w:rsid w:val="00181DFC"/>
    <w:rsid w:val="001A4A9D"/>
    <w:rsid w:val="00206A7E"/>
    <w:rsid w:val="00207EEF"/>
    <w:rsid w:val="00315F50"/>
    <w:rsid w:val="003232D8"/>
    <w:rsid w:val="003269DC"/>
    <w:rsid w:val="00346239"/>
    <w:rsid w:val="003A1E7A"/>
    <w:rsid w:val="004A7350"/>
    <w:rsid w:val="005D23DA"/>
    <w:rsid w:val="006F1B23"/>
    <w:rsid w:val="00764F81"/>
    <w:rsid w:val="00792D6A"/>
    <w:rsid w:val="007F0BB5"/>
    <w:rsid w:val="008009D4"/>
    <w:rsid w:val="008502FD"/>
    <w:rsid w:val="008D6A9B"/>
    <w:rsid w:val="009C1810"/>
    <w:rsid w:val="009D6334"/>
    <w:rsid w:val="00A0420D"/>
    <w:rsid w:val="00B15F88"/>
    <w:rsid w:val="00BF6FBB"/>
    <w:rsid w:val="00C423B2"/>
    <w:rsid w:val="00C75BBB"/>
    <w:rsid w:val="00CD358A"/>
    <w:rsid w:val="00D02C60"/>
    <w:rsid w:val="00DF2359"/>
    <w:rsid w:val="00DF79CE"/>
    <w:rsid w:val="00E63489"/>
    <w:rsid w:val="00E6561B"/>
    <w:rsid w:val="00F21248"/>
    <w:rsid w:val="00F846C7"/>
    <w:rsid w:val="00FC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684D"/>
  <w15:chartTrackingRefBased/>
  <w15:docId w15:val="{825537F1-4B5D-485C-8991-C1401CF9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65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65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65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65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65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65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65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65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65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65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65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65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656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6561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656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6561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656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656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65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65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65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65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65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656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561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656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65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6561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6561B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semiHidden/>
    <w:unhideWhenUsed/>
    <w:rsid w:val="008D6A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elearning.ua.pt/pluginfile.php/3322182/mod_resource/content/20/Flow_Control.pdf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www.iana.org/assignments/service-names-port-numbers/service-names-port-numbers.x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pt.wikipedia.org/wiki/Lista_de_portas_dos_protocolos_TCP_e_UDP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www.cloudflare.com/pt-br/learning/network-layer/what-is-a-computer-port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github.com/andreclerigo/mect_1ano/blob/main/SRC/Pr%C3%A1tica/projeto1/SRC__Report_1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1223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Rosário</dc:creator>
  <cp:keywords/>
  <dc:description/>
  <cp:lastModifiedBy>Adalberto Rosário</cp:lastModifiedBy>
  <cp:revision>5</cp:revision>
  <dcterms:created xsi:type="dcterms:W3CDTF">2024-04-19T21:39:00Z</dcterms:created>
  <dcterms:modified xsi:type="dcterms:W3CDTF">2024-04-27T23:34:00Z</dcterms:modified>
</cp:coreProperties>
</file>