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715D" w14:textId="7DF63619" w:rsidR="00FD213A" w:rsidRPr="00B35B1F" w:rsidRDefault="00FD213A" w:rsidP="00FD213A">
      <w:pPr>
        <w:spacing w:before="18"/>
        <w:ind w:left="1560" w:right="2822"/>
        <w:jc w:val="center"/>
        <w:rPr>
          <w:rFonts w:ascii="Arial"/>
          <w:color w:val="F29721"/>
          <w:spacing w:val="22"/>
          <w:w w:val="120"/>
          <w:sz w:val="50"/>
        </w:rPr>
      </w:pPr>
      <w:bookmarkStart w:id="0" w:name="Chapter_6"/>
      <w:bookmarkStart w:id="1" w:name="Conclusion_-_Architecture_Best_Practices"/>
      <w:bookmarkStart w:id="2" w:name="_bookmark12"/>
      <w:bookmarkStart w:id="3" w:name="Chapter_4"/>
      <w:bookmarkStart w:id="4" w:name="Database"/>
      <w:bookmarkStart w:id="5" w:name="_bookmark8"/>
      <w:bookmarkStart w:id="6" w:name="Chapter_2"/>
      <w:bookmarkStart w:id="7" w:name="Easy_Storage_Service_from_Amazon_(Amazon"/>
      <w:bookmarkStart w:id="8" w:name="_bookmark4"/>
      <w:bookmarkEnd w:id="0"/>
      <w:bookmarkEnd w:id="1"/>
      <w:bookmarkEnd w:id="2"/>
      <w:bookmarkEnd w:id="3"/>
      <w:bookmarkEnd w:id="4"/>
      <w:bookmarkEnd w:id="5"/>
      <w:bookmarkEnd w:id="6"/>
      <w:bookmarkEnd w:id="7"/>
      <w:bookmarkEnd w:id="8"/>
      <w:r w:rsidRPr="00B35B1F">
        <w:rPr>
          <w:rFonts w:ascii="Arial"/>
          <w:color w:val="F29721"/>
          <w:spacing w:val="22"/>
          <w:w w:val="120"/>
          <w:sz w:val="50"/>
        </w:rPr>
        <w:t>Jonathan Anderson</w:t>
      </w:r>
    </w:p>
    <w:p w14:paraId="5B92D7E6" w14:textId="77777777" w:rsidR="00FD213A" w:rsidRPr="0033630D" w:rsidRDefault="00FD213A" w:rsidP="00FD213A">
      <w:pPr>
        <w:rPr>
          <w:rFonts w:ascii="Times New Roman" w:eastAsia="Arial" w:hAnsi="Times New Roman" w:cs="Times New Roman"/>
          <w:sz w:val="29"/>
          <w:szCs w:val="29"/>
        </w:rPr>
      </w:pPr>
    </w:p>
    <w:p w14:paraId="2B71679A" w14:textId="77777777" w:rsidR="00FD213A" w:rsidRPr="0033630D" w:rsidRDefault="00FD213A" w:rsidP="00FD213A">
      <w:pPr>
        <w:rPr>
          <w:rFonts w:ascii="Times New Roman" w:eastAsia="Arial" w:hAnsi="Times New Roman" w:cs="Times New Roman"/>
          <w:sz w:val="29"/>
          <w:szCs w:val="29"/>
        </w:rPr>
      </w:pPr>
    </w:p>
    <w:p w14:paraId="38A038A4" w14:textId="77777777" w:rsidR="00FD213A" w:rsidRPr="0033630D" w:rsidRDefault="00FD213A" w:rsidP="00FD213A">
      <w:pPr>
        <w:rPr>
          <w:rFonts w:ascii="Times New Roman" w:eastAsia="Arial" w:hAnsi="Times New Roman" w:cs="Times New Roman"/>
          <w:sz w:val="29"/>
          <w:szCs w:val="29"/>
        </w:rPr>
      </w:pPr>
    </w:p>
    <w:p w14:paraId="75A9C02B" w14:textId="77777777" w:rsidR="00FD213A" w:rsidRPr="0033630D" w:rsidRDefault="00FD213A" w:rsidP="00FD213A">
      <w:pPr>
        <w:spacing w:before="9"/>
        <w:rPr>
          <w:rFonts w:ascii="Times New Roman" w:eastAsia="Arial" w:hAnsi="Times New Roman" w:cs="Times New Roman"/>
          <w:sz w:val="29"/>
          <w:szCs w:val="29"/>
        </w:rPr>
      </w:pPr>
    </w:p>
    <w:p w14:paraId="0C3E3499" w14:textId="77777777" w:rsidR="00FD213A" w:rsidRPr="0033630D" w:rsidRDefault="00FD213A" w:rsidP="00FD213A">
      <w:pPr>
        <w:spacing w:line="173" w:lineRule="exact"/>
        <w:ind w:left="4238"/>
        <w:rPr>
          <w:rFonts w:ascii="Times New Roman" w:eastAsia="Arial" w:hAnsi="Times New Roman" w:cs="Times New Roman"/>
          <w:sz w:val="29"/>
          <w:szCs w:val="29"/>
        </w:rPr>
      </w:pPr>
    </w:p>
    <w:p w14:paraId="4974988A" w14:textId="77777777" w:rsidR="00FD213A" w:rsidRPr="0033630D" w:rsidRDefault="00FD213A" w:rsidP="00FD213A">
      <w:pPr>
        <w:spacing w:before="11"/>
        <w:rPr>
          <w:rFonts w:ascii="Times New Roman" w:eastAsia="Arial" w:hAnsi="Times New Roman" w:cs="Times New Roman"/>
          <w:sz w:val="29"/>
          <w:szCs w:val="29"/>
        </w:rPr>
      </w:pPr>
    </w:p>
    <w:p w14:paraId="190CC080" w14:textId="77777777" w:rsidR="00FD213A" w:rsidRPr="00B35B1F" w:rsidRDefault="00FD213A" w:rsidP="00FD213A">
      <w:pPr>
        <w:spacing w:line="1031" w:lineRule="exact"/>
        <w:ind w:left="1897" w:right="3276"/>
        <w:jc w:val="center"/>
        <w:rPr>
          <w:rFonts w:ascii="Arial"/>
          <w:color w:val="F29721"/>
          <w:spacing w:val="22"/>
          <w:w w:val="120"/>
          <w:sz w:val="96"/>
          <w:szCs w:val="36"/>
        </w:rPr>
      </w:pPr>
      <w:r w:rsidRPr="00B35B1F">
        <w:rPr>
          <w:rFonts w:ascii="Arial"/>
          <w:color w:val="F29721"/>
          <w:spacing w:val="22"/>
          <w:w w:val="120"/>
          <w:sz w:val="96"/>
          <w:szCs w:val="36"/>
        </w:rPr>
        <w:t>AWS</w:t>
      </w:r>
    </w:p>
    <w:p w14:paraId="1941A43A" w14:textId="77777777" w:rsidR="00FD213A" w:rsidRPr="0033630D" w:rsidRDefault="00FD213A" w:rsidP="00FD213A">
      <w:pPr>
        <w:spacing w:line="743" w:lineRule="exact"/>
        <w:ind w:left="1897" w:right="3313"/>
        <w:jc w:val="center"/>
        <w:rPr>
          <w:rFonts w:ascii="Times New Roman" w:eastAsia="Times New Roman" w:hAnsi="Times New Roman" w:cs="Times New Roman"/>
          <w:sz w:val="29"/>
          <w:szCs w:val="29"/>
        </w:rPr>
      </w:pPr>
      <w:r w:rsidRPr="0033630D">
        <w:rPr>
          <w:rFonts w:ascii="Times New Roman" w:hAnsi="Times New Roman" w:cs="Times New Roman"/>
          <w:color w:val="545962"/>
          <w:w w:val="145"/>
          <w:sz w:val="29"/>
          <w:szCs w:val="29"/>
        </w:rPr>
        <w:t>Certified</w:t>
      </w:r>
      <w:r>
        <w:rPr>
          <w:rFonts w:ascii="Times New Roman" w:hAnsi="Times New Roman" w:cs="Times New Roman"/>
          <w:color w:val="545962"/>
          <w:w w:val="145"/>
          <w:sz w:val="29"/>
          <w:szCs w:val="29"/>
        </w:rPr>
        <w:t xml:space="preserve"> </w:t>
      </w:r>
      <w:r w:rsidRPr="0033630D">
        <w:rPr>
          <w:rFonts w:ascii="Times New Roman" w:hAnsi="Times New Roman" w:cs="Times New Roman"/>
          <w:color w:val="545962"/>
          <w:spacing w:val="-3"/>
          <w:w w:val="145"/>
          <w:sz w:val="29"/>
          <w:szCs w:val="29"/>
        </w:rPr>
        <w:t>Sol</w:t>
      </w:r>
      <w:r>
        <w:rPr>
          <w:rFonts w:ascii="Times New Roman" w:hAnsi="Times New Roman" w:cs="Times New Roman"/>
          <w:color w:val="545962"/>
          <w:spacing w:val="-3"/>
          <w:w w:val="145"/>
          <w:sz w:val="29"/>
          <w:szCs w:val="29"/>
        </w:rPr>
        <w:t>utions Architect</w:t>
      </w:r>
    </w:p>
    <w:p w14:paraId="0646019E" w14:textId="77777777" w:rsidR="00FD213A" w:rsidRPr="0033630D" w:rsidRDefault="00FD213A" w:rsidP="00FD213A">
      <w:pPr>
        <w:spacing w:before="261"/>
        <w:ind w:left="1897" w:right="3343"/>
        <w:jc w:val="center"/>
        <w:rPr>
          <w:rFonts w:ascii="Times New Roman" w:eastAsia="Arial" w:hAnsi="Times New Roman" w:cs="Times New Roman"/>
          <w:sz w:val="29"/>
          <w:szCs w:val="29"/>
        </w:rPr>
      </w:pPr>
      <w:r w:rsidRPr="0033630D">
        <w:rPr>
          <w:rFonts w:ascii="Times New Roman" w:hAnsi="Times New Roman" w:cs="Times New Roman"/>
          <w:color w:val="545962"/>
          <w:spacing w:val="3"/>
          <w:w w:val="145"/>
          <w:sz w:val="29"/>
          <w:szCs w:val="29"/>
        </w:rPr>
        <w:t>Associate</w:t>
      </w:r>
    </w:p>
    <w:p w14:paraId="46B8B4E2" w14:textId="77777777" w:rsidR="00FD213A" w:rsidRPr="0033630D" w:rsidRDefault="00FD213A" w:rsidP="00FD213A">
      <w:pPr>
        <w:rPr>
          <w:rFonts w:ascii="Times New Roman" w:eastAsia="Arial" w:hAnsi="Times New Roman" w:cs="Times New Roman"/>
          <w:sz w:val="29"/>
          <w:szCs w:val="29"/>
        </w:rPr>
      </w:pPr>
    </w:p>
    <w:p w14:paraId="37001B91" w14:textId="77777777" w:rsidR="00FD213A" w:rsidRPr="0033630D" w:rsidRDefault="00FD213A" w:rsidP="00FD213A">
      <w:pPr>
        <w:rPr>
          <w:rFonts w:ascii="Times New Roman" w:eastAsia="Arial" w:hAnsi="Times New Roman" w:cs="Times New Roman"/>
          <w:sz w:val="29"/>
          <w:szCs w:val="29"/>
        </w:rPr>
      </w:pPr>
    </w:p>
    <w:p w14:paraId="1A2E5EDF" w14:textId="77777777" w:rsidR="00FD213A" w:rsidRPr="00B35B1F" w:rsidRDefault="00FD213A" w:rsidP="00FD213A">
      <w:pPr>
        <w:spacing w:before="23" w:line="845" w:lineRule="exact"/>
        <w:ind w:left="1820" w:right="3372"/>
        <w:jc w:val="center"/>
        <w:rPr>
          <w:rFonts w:ascii="Times New Roman" w:hAnsi="Times New Roman" w:cs="Times New Roman"/>
          <w:color w:val="F29721"/>
          <w:w w:val="110"/>
          <w:sz w:val="29"/>
          <w:szCs w:val="29"/>
        </w:rPr>
      </w:pPr>
      <w:r w:rsidRPr="00B35B1F">
        <w:rPr>
          <w:rFonts w:ascii="Times New Roman" w:hAnsi="Times New Roman" w:cs="Times New Roman"/>
          <w:color w:val="F29721"/>
          <w:w w:val="110"/>
          <w:sz w:val="29"/>
          <w:szCs w:val="29"/>
        </w:rPr>
        <w:t>The ultimate guide for the</w:t>
      </w:r>
    </w:p>
    <w:p w14:paraId="7FFA58A4" w14:textId="77777777" w:rsidR="00FD213A" w:rsidRPr="00DB17E6" w:rsidRDefault="00FD213A" w:rsidP="00FD213A">
      <w:pPr>
        <w:spacing w:before="23" w:line="845" w:lineRule="exact"/>
        <w:ind w:left="1820" w:right="3372"/>
        <w:jc w:val="center"/>
        <w:rPr>
          <w:rFonts w:ascii="Times New Roman" w:eastAsia="Arial" w:hAnsi="Times New Roman" w:cs="Times New Roman"/>
          <w:sz w:val="29"/>
          <w:szCs w:val="29"/>
          <w:lang w:val="pt-BR"/>
        </w:rPr>
      </w:pPr>
      <w:r w:rsidRPr="00DB17E6">
        <w:rPr>
          <w:rFonts w:ascii="Times New Roman" w:hAnsi="Times New Roman" w:cs="Times New Roman"/>
          <w:color w:val="F29721"/>
          <w:w w:val="110"/>
          <w:sz w:val="29"/>
          <w:szCs w:val="29"/>
          <w:lang w:val="pt-BR"/>
        </w:rPr>
        <w:t>SAA-C03</w:t>
      </w:r>
    </w:p>
    <w:p w14:paraId="42277E4B" w14:textId="77777777" w:rsidR="00FD213A" w:rsidRPr="00DB17E6" w:rsidRDefault="00FD213A" w:rsidP="00FD213A">
      <w:pPr>
        <w:spacing w:line="707" w:lineRule="exact"/>
        <w:ind w:left="1785" w:right="3372"/>
        <w:jc w:val="center"/>
        <w:rPr>
          <w:rFonts w:ascii="Times New Roman" w:eastAsia="Times New Roman" w:hAnsi="Times New Roman" w:cs="Times New Roman"/>
          <w:sz w:val="29"/>
          <w:szCs w:val="29"/>
          <w:lang w:val="pt-BR"/>
        </w:rPr>
      </w:pPr>
      <w:r>
        <w:rPr>
          <w:rFonts w:ascii="Times New Roman" w:hAnsi="Times New Roman" w:cs="Times New Roman"/>
          <w:noProof/>
          <w:sz w:val="29"/>
          <w:szCs w:val="29"/>
        </w:rPr>
        <w:drawing>
          <wp:anchor distT="0" distB="0" distL="114300" distR="114300" simplePos="0" relativeHeight="251659264" behindDoc="0" locked="0" layoutInCell="1" allowOverlap="1" wp14:anchorId="21CC6075" wp14:editId="389D3BE7">
            <wp:simplePos x="0" y="0"/>
            <wp:positionH relativeFrom="page">
              <wp:posOffset>1411605</wp:posOffset>
            </wp:positionH>
            <wp:positionV relativeFrom="paragraph">
              <wp:posOffset>506730</wp:posOffset>
            </wp:positionV>
            <wp:extent cx="5906770" cy="2564765"/>
            <wp:effectExtent l="0" t="0" r="0" b="0"/>
            <wp:wrapNone/>
            <wp:docPr id="1" name="Imagen 1" descr="Imagen que contiene lego, jugu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ego, juguete&#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770" cy="2564765"/>
                    </a:xfrm>
                    <a:prstGeom prst="rect">
                      <a:avLst/>
                    </a:prstGeom>
                    <a:noFill/>
                  </pic:spPr>
                </pic:pic>
              </a:graphicData>
            </a:graphic>
            <wp14:sizeRelH relativeFrom="page">
              <wp14:pctWidth>0</wp14:pctWidth>
            </wp14:sizeRelH>
            <wp14:sizeRelV relativeFrom="page">
              <wp14:pctHeight>0</wp14:pctHeight>
            </wp14:sizeRelV>
          </wp:anchor>
        </w:drawing>
      </w:r>
      <w:r w:rsidRPr="00DB17E6">
        <w:rPr>
          <w:rFonts w:ascii="Times New Roman" w:hAnsi="Times New Roman" w:cs="Times New Roman"/>
          <w:color w:val="F29721"/>
          <w:sz w:val="29"/>
          <w:szCs w:val="29"/>
          <w:lang w:val="pt-BR"/>
        </w:rPr>
        <w:t>E X A M</w:t>
      </w:r>
    </w:p>
    <w:p w14:paraId="0024E0B0" w14:textId="77777777" w:rsidR="00FD213A" w:rsidRPr="00DB17E6" w:rsidRDefault="00FD213A" w:rsidP="00FD213A">
      <w:pPr>
        <w:spacing w:line="707" w:lineRule="exact"/>
        <w:jc w:val="center"/>
        <w:rPr>
          <w:rFonts w:ascii="Times New Roman" w:eastAsia="Times New Roman" w:hAnsi="Times New Roman" w:cs="Times New Roman"/>
          <w:sz w:val="29"/>
          <w:szCs w:val="29"/>
          <w:lang w:val="pt-BR"/>
        </w:rPr>
        <w:sectPr w:rsidR="00FD213A" w:rsidRPr="00DB17E6" w:rsidSect="00793AC3">
          <w:pgSz w:w="12240" w:h="15840"/>
          <w:pgMar w:top="820" w:right="0" w:bottom="0" w:left="1480" w:header="720" w:footer="720" w:gutter="0"/>
          <w:cols w:space="720"/>
        </w:sectPr>
      </w:pPr>
    </w:p>
    <w:p w14:paraId="6298160E" w14:textId="79825596" w:rsidR="00D07722" w:rsidRPr="00DB17E6" w:rsidRDefault="004B3E50">
      <w:pPr>
        <w:pStyle w:val="Ttulo1"/>
        <w:spacing w:before="199"/>
        <w:ind w:right="197"/>
        <w:jc w:val="center"/>
        <w:rPr>
          <w:rFonts w:cs="Times New Roman"/>
          <w:b w:val="0"/>
          <w:bCs w:val="0"/>
          <w:sz w:val="29"/>
          <w:szCs w:val="29"/>
          <w:lang w:val="pt-BR"/>
        </w:rPr>
      </w:pPr>
      <w:proofErr w:type="spellStart"/>
      <w:r w:rsidRPr="00DB17E6">
        <w:rPr>
          <w:rFonts w:cs="Times New Roman"/>
          <w:sz w:val="29"/>
          <w:szCs w:val="29"/>
          <w:lang w:val="pt-BR"/>
        </w:rPr>
        <w:lastRenderedPageBreak/>
        <w:t>Chapter</w:t>
      </w:r>
      <w:proofErr w:type="spellEnd"/>
      <w:r w:rsidRPr="00DB17E6">
        <w:rPr>
          <w:rFonts w:cs="Times New Roman"/>
          <w:spacing w:val="-6"/>
          <w:sz w:val="29"/>
          <w:szCs w:val="29"/>
          <w:lang w:val="pt-BR"/>
        </w:rPr>
        <w:t xml:space="preserve"> </w:t>
      </w:r>
      <w:r w:rsidRPr="00DB17E6">
        <w:rPr>
          <w:rFonts w:cs="Times New Roman"/>
          <w:sz w:val="29"/>
          <w:szCs w:val="29"/>
          <w:lang w:val="pt-BR"/>
        </w:rPr>
        <w:t>6</w:t>
      </w:r>
    </w:p>
    <w:p w14:paraId="7F930620" w14:textId="77777777" w:rsidR="00D07722" w:rsidRPr="0033630D" w:rsidRDefault="004B3E50">
      <w:pPr>
        <w:spacing w:before="167"/>
        <w:ind w:left="180" w:right="197"/>
        <w:jc w:val="center"/>
        <w:rPr>
          <w:rFonts w:ascii="Times New Roman" w:eastAsia="Times New Roman" w:hAnsi="Times New Roman" w:cs="Times New Roman"/>
          <w:sz w:val="29"/>
          <w:szCs w:val="29"/>
          <w:lang w:val="es-ES"/>
        </w:rPr>
      </w:pPr>
      <w:proofErr w:type="spellStart"/>
      <w:r w:rsidRPr="0033630D">
        <w:rPr>
          <w:rFonts w:ascii="Times New Roman" w:hAnsi="Times New Roman" w:cs="Times New Roman"/>
          <w:b/>
          <w:sz w:val="29"/>
          <w:szCs w:val="29"/>
          <w:lang w:val="es-ES"/>
        </w:rPr>
        <w:t>Conclusion</w:t>
      </w:r>
      <w:proofErr w:type="spellEnd"/>
      <w:r w:rsidRPr="0033630D">
        <w:rPr>
          <w:rFonts w:ascii="Times New Roman" w:hAnsi="Times New Roman" w:cs="Times New Roman"/>
          <w:b/>
          <w:sz w:val="29"/>
          <w:szCs w:val="29"/>
          <w:lang w:val="es-ES"/>
        </w:rPr>
        <w:t xml:space="preserve"> - </w:t>
      </w:r>
      <w:proofErr w:type="spellStart"/>
      <w:r w:rsidRPr="0033630D">
        <w:rPr>
          <w:rFonts w:ascii="Times New Roman" w:hAnsi="Times New Roman" w:cs="Times New Roman"/>
          <w:b/>
          <w:sz w:val="29"/>
          <w:szCs w:val="29"/>
          <w:lang w:val="es-ES"/>
        </w:rPr>
        <w:t>Architecture</w:t>
      </w:r>
      <w:proofErr w:type="spellEnd"/>
      <w:r w:rsidRPr="0033630D">
        <w:rPr>
          <w:rFonts w:ascii="Times New Roman" w:hAnsi="Times New Roman" w:cs="Times New Roman"/>
          <w:b/>
          <w:sz w:val="29"/>
          <w:szCs w:val="29"/>
          <w:lang w:val="es-ES"/>
        </w:rPr>
        <w:t xml:space="preserve"> </w:t>
      </w:r>
      <w:proofErr w:type="spellStart"/>
      <w:r w:rsidRPr="0033630D">
        <w:rPr>
          <w:rFonts w:ascii="Times New Roman" w:hAnsi="Times New Roman" w:cs="Times New Roman"/>
          <w:b/>
          <w:sz w:val="29"/>
          <w:szCs w:val="29"/>
          <w:lang w:val="es-ES"/>
        </w:rPr>
        <w:t>Best</w:t>
      </w:r>
      <w:proofErr w:type="spellEnd"/>
      <w:r w:rsidRPr="0033630D">
        <w:rPr>
          <w:rFonts w:ascii="Times New Roman" w:hAnsi="Times New Roman" w:cs="Times New Roman"/>
          <w:b/>
          <w:spacing w:val="-19"/>
          <w:sz w:val="29"/>
          <w:szCs w:val="29"/>
          <w:lang w:val="es-ES"/>
        </w:rPr>
        <w:t xml:space="preserve"> </w:t>
      </w:r>
      <w:proofErr w:type="spellStart"/>
      <w:r w:rsidRPr="0033630D">
        <w:rPr>
          <w:rFonts w:ascii="Times New Roman" w:hAnsi="Times New Roman" w:cs="Times New Roman"/>
          <w:b/>
          <w:sz w:val="29"/>
          <w:szCs w:val="29"/>
          <w:lang w:val="es-ES"/>
        </w:rPr>
        <w:t>Practices</w:t>
      </w:r>
      <w:proofErr w:type="spellEnd"/>
    </w:p>
    <w:p w14:paraId="465F012C" w14:textId="77777777" w:rsidR="00D07722" w:rsidRPr="0033630D" w:rsidRDefault="00D07722">
      <w:pPr>
        <w:spacing w:before="7"/>
        <w:rPr>
          <w:rFonts w:ascii="Times New Roman" w:eastAsia="Times New Roman" w:hAnsi="Times New Roman" w:cs="Times New Roman"/>
          <w:b/>
          <w:bCs/>
          <w:sz w:val="29"/>
          <w:szCs w:val="29"/>
          <w:lang w:val="es-ES"/>
        </w:rPr>
      </w:pPr>
    </w:p>
    <w:p w14:paraId="6BFE3A79" w14:textId="4E094D46" w:rsidR="001A468E" w:rsidRPr="0033630D" w:rsidRDefault="001A468E" w:rsidP="002C1130">
      <w:pPr>
        <w:spacing w:line="242" w:lineRule="auto"/>
        <w:ind w:left="100" w:right="118"/>
        <w:jc w:val="both"/>
        <w:rPr>
          <w:rFonts w:ascii="Times New Roman" w:eastAsia="Times New Roman" w:hAnsi="Times New Roman" w:cs="Times New Roman"/>
          <w:sz w:val="29"/>
          <w:szCs w:val="29"/>
          <w:lang w:val="es-ES"/>
        </w:rPr>
      </w:pPr>
      <w:r w:rsidRPr="0033630D">
        <w:rPr>
          <w:rFonts w:ascii="Times New Roman" w:hAnsi="Times New Roman" w:cs="Times New Roman"/>
          <w:spacing w:val="-9"/>
          <w:sz w:val="29"/>
          <w:szCs w:val="29"/>
          <w:lang w:val="es"/>
        </w:rPr>
        <w:t>La plataforma AWS</w:t>
      </w:r>
      <w:r w:rsidRPr="0033630D">
        <w:rPr>
          <w:rFonts w:ascii="Times New Roman" w:hAnsi="Times New Roman" w:cs="Times New Roman"/>
          <w:spacing w:val="-3"/>
          <w:sz w:val="29"/>
          <w:szCs w:val="29"/>
          <w:lang w:val="es"/>
        </w:rPr>
        <w:t xml:space="preserve"> </w:t>
      </w:r>
      <w:proofErr w:type="spellStart"/>
      <w:r w:rsidRPr="0033630D">
        <w:rPr>
          <w:rFonts w:ascii="Times New Roman" w:hAnsi="Times New Roman" w:cs="Times New Roman"/>
          <w:spacing w:val="-3"/>
          <w:sz w:val="29"/>
          <w:szCs w:val="29"/>
          <w:lang w:val="es"/>
        </w:rPr>
        <w:t>Well-Architected</w:t>
      </w:r>
      <w:proofErr w:type="spellEnd"/>
      <w:r w:rsidRPr="0033630D">
        <w:rPr>
          <w:rFonts w:ascii="Times New Roman" w:hAnsi="Times New Roman" w:cs="Times New Roman"/>
          <w:spacing w:val="-3"/>
          <w:sz w:val="29"/>
          <w:szCs w:val="29"/>
          <w:lang w:val="es"/>
        </w:rPr>
        <w:t xml:space="preserve"> </w:t>
      </w:r>
      <w:r w:rsidRPr="0033630D">
        <w:rPr>
          <w:rFonts w:ascii="Times New Roman" w:hAnsi="Times New Roman" w:cs="Times New Roman"/>
          <w:sz w:val="29"/>
          <w:szCs w:val="29"/>
          <w:lang w:val="es"/>
        </w:rPr>
        <w:t xml:space="preserve">ayuda a los arquitectos de la nube a crear una infraestructura segura, potente, resistente y eficiente para sus aplicaciones y cargas de trabajo. La excelencia operativa, la protección, </w:t>
      </w:r>
      <w:r w:rsidRPr="0033630D">
        <w:rPr>
          <w:rFonts w:ascii="Times New Roman" w:hAnsi="Times New Roman" w:cs="Times New Roman"/>
          <w:spacing w:val="-3"/>
          <w:sz w:val="29"/>
          <w:szCs w:val="29"/>
          <w:lang w:val="es"/>
        </w:rPr>
        <w:t xml:space="preserve">la confiabilidad, </w:t>
      </w:r>
      <w:r w:rsidRPr="0033630D">
        <w:rPr>
          <w:rFonts w:ascii="Times New Roman" w:hAnsi="Times New Roman" w:cs="Times New Roman"/>
          <w:sz w:val="29"/>
          <w:szCs w:val="29"/>
          <w:lang w:val="es"/>
        </w:rPr>
        <w:t>la calidad del rendimiento y la optimización de costos son los cinco pilares en los que se basa</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La plataforma AWS</w:t>
      </w:r>
      <w:r w:rsidRPr="0033630D">
        <w:rPr>
          <w:rFonts w:ascii="Times New Roman" w:hAnsi="Times New Roman" w:cs="Times New Roman"/>
          <w:spacing w:val="-6"/>
          <w:sz w:val="29"/>
          <w:szCs w:val="29"/>
          <w:lang w:val="es"/>
        </w:rPr>
        <w:t xml:space="preserve"> </w:t>
      </w:r>
      <w:proofErr w:type="spellStart"/>
      <w:r w:rsidRPr="0033630D">
        <w:rPr>
          <w:rFonts w:ascii="Times New Roman" w:hAnsi="Times New Roman" w:cs="Times New Roman"/>
          <w:spacing w:val="-6"/>
          <w:sz w:val="29"/>
          <w:szCs w:val="29"/>
          <w:lang w:val="es"/>
        </w:rPr>
        <w:t>Well</w:t>
      </w:r>
      <w:proofErr w:type="spellEnd"/>
      <w:r w:rsidRPr="0033630D">
        <w:rPr>
          <w:rFonts w:ascii="Times New Roman" w:hAnsi="Times New Roman" w:cs="Times New Roman"/>
          <w:spacing w:val="-6"/>
          <w:sz w:val="29"/>
          <w:szCs w:val="29"/>
          <w:lang w:val="es"/>
        </w:rPr>
        <w:t>-</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Architected</w:t>
      </w:r>
      <w:proofErr w:type="spellEnd"/>
      <w:r w:rsidRPr="0033630D">
        <w:rPr>
          <w:rFonts w:ascii="Times New Roman" w:hAnsi="Times New Roman" w:cs="Times New Roman"/>
          <w:sz w:val="29"/>
          <w:szCs w:val="29"/>
          <w:lang w:val="es"/>
        </w:rPr>
        <w:t xml:space="preserve"> proporciona un enfoque cohesivo para que los clientes y socios evalúen las arquitecturas e implementen diseños escalables a lo largo del tiempo.</w:t>
      </w:r>
    </w:p>
    <w:p w14:paraId="13162B2C" w14:textId="77777777" w:rsidR="001A468E" w:rsidRPr="0033630D" w:rsidRDefault="001A468E" w:rsidP="002C1130">
      <w:pPr>
        <w:spacing w:before="1"/>
        <w:rPr>
          <w:rFonts w:ascii="Times New Roman" w:eastAsia="Times New Roman" w:hAnsi="Times New Roman" w:cs="Times New Roman"/>
          <w:sz w:val="29"/>
          <w:szCs w:val="29"/>
          <w:lang w:val="es-ES"/>
        </w:rPr>
      </w:pPr>
    </w:p>
    <w:p w14:paraId="5482EA29" w14:textId="2A898E06" w:rsidR="001A468E" w:rsidRPr="0033630D" w:rsidRDefault="001A468E" w:rsidP="002C1130">
      <w:pPr>
        <w:ind w:left="100" w:right="121"/>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pacing w:val="-3"/>
          <w:sz w:val="29"/>
          <w:szCs w:val="29"/>
          <w:lang w:val="es"/>
        </w:rPr>
        <w:t xml:space="preserve"> </w:t>
      </w:r>
      <w:proofErr w:type="spellStart"/>
      <w:r w:rsidRPr="0033630D">
        <w:rPr>
          <w:rFonts w:ascii="Times New Roman" w:hAnsi="Times New Roman" w:cs="Times New Roman"/>
          <w:spacing w:val="-3"/>
          <w:sz w:val="29"/>
          <w:szCs w:val="29"/>
          <w:lang w:val="es"/>
        </w:rPr>
        <w:t>Well-Architected</w:t>
      </w:r>
      <w:proofErr w:type="spellEnd"/>
      <w:r w:rsidRPr="0033630D">
        <w:rPr>
          <w:rFonts w:ascii="Times New Roman" w:hAnsi="Times New Roman" w:cs="Times New Roman"/>
          <w:sz w:val="29"/>
          <w:szCs w:val="29"/>
          <w:lang w:val="es"/>
        </w:rPr>
        <w:t xml:space="preserve"> Framework comenzó como un único documento técnico, pero se ha ampliado para incluir objetivos específicos del dominio</w:t>
      </w:r>
      <w:r w:rsidR="006C30CF">
        <w:rPr>
          <w:rFonts w:ascii="Times New Roman" w:hAnsi="Times New Roman" w:cs="Times New Roman"/>
          <w:sz w:val="29"/>
          <w:szCs w:val="29"/>
          <w:lang w:val="es"/>
        </w:rPr>
        <w:t>,</w:t>
      </w:r>
      <w:r w:rsidRPr="0033630D">
        <w:rPr>
          <w:rFonts w:ascii="Times New Roman" w:hAnsi="Times New Roman" w:cs="Times New Roman"/>
          <w:sz w:val="29"/>
          <w:szCs w:val="29"/>
          <w:lang w:val="es"/>
        </w:rPr>
        <w:t xml:space="preserve"> laboratorios prácticos y</w:t>
      </w:r>
      <w:r w:rsidRPr="0033630D">
        <w:rPr>
          <w:rFonts w:ascii="Times New Roman" w:hAnsi="Times New Roman" w:cs="Times New Roman"/>
          <w:spacing w:val="-8"/>
          <w:sz w:val="29"/>
          <w:szCs w:val="29"/>
          <w:lang w:val="es"/>
        </w:rPr>
        <w:t xml:space="preserve"> la herramienta AWS</w:t>
      </w:r>
      <w:r w:rsidRPr="0033630D">
        <w:rPr>
          <w:rFonts w:ascii="Times New Roman" w:hAnsi="Times New Roman" w:cs="Times New Roman"/>
          <w:spacing w:val="-6"/>
          <w:sz w:val="29"/>
          <w:szCs w:val="29"/>
          <w:lang w:val="es"/>
        </w:rPr>
        <w:t xml:space="preserve"> </w:t>
      </w:r>
      <w:proofErr w:type="spellStart"/>
      <w:r w:rsidRPr="0033630D">
        <w:rPr>
          <w:rFonts w:ascii="Times New Roman" w:hAnsi="Times New Roman" w:cs="Times New Roman"/>
          <w:spacing w:val="-6"/>
          <w:sz w:val="29"/>
          <w:szCs w:val="29"/>
          <w:lang w:val="es"/>
        </w:rPr>
        <w:t>Well-Architected</w:t>
      </w:r>
      <w:proofErr w:type="spellEnd"/>
      <w:r w:rsidRPr="0033630D">
        <w:rPr>
          <w:rFonts w:ascii="Times New Roman" w:hAnsi="Times New Roman" w:cs="Times New Roman"/>
          <w:sz w:val="29"/>
          <w:szCs w:val="29"/>
          <w:lang w:val="es"/>
        </w:rPr>
        <w:t xml:space="preserve"> </w:t>
      </w:r>
      <w:r w:rsidRPr="0033630D">
        <w:rPr>
          <w:rFonts w:ascii="Times New Roman" w:hAnsi="Times New Roman" w:cs="Times New Roman"/>
          <w:spacing w:val="-5"/>
          <w:sz w:val="29"/>
          <w:szCs w:val="29"/>
          <w:lang w:val="es"/>
        </w:rPr>
        <w:t xml:space="preserve">Tool. </w:t>
      </w:r>
      <w:r w:rsidRPr="0033630D">
        <w:rPr>
          <w:rFonts w:ascii="Times New Roman" w:hAnsi="Times New Roman" w:cs="Times New Roman"/>
          <w:spacing w:val="-4"/>
          <w:sz w:val="29"/>
          <w:szCs w:val="29"/>
          <w:lang w:val="es"/>
        </w:rPr>
        <w:t xml:space="preserve">Disponible </w:t>
      </w:r>
      <w:r w:rsidRPr="0033630D">
        <w:rPr>
          <w:rFonts w:ascii="Times New Roman" w:hAnsi="Times New Roman" w:cs="Times New Roman"/>
          <w:sz w:val="29"/>
          <w:szCs w:val="29"/>
          <w:lang w:val="es"/>
        </w:rPr>
        <w:t>de forma gratuita en la consola de administración de AWS, la herramienta</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pacing w:val="-17"/>
          <w:sz w:val="29"/>
          <w:szCs w:val="29"/>
          <w:lang w:val="es"/>
        </w:rPr>
        <w:t xml:space="preserve"> WA</w:t>
      </w:r>
      <w:r w:rsidRPr="0033630D">
        <w:rPr>
          <w:rFonts w:ascii="Times New Roman" w:hAnsi="Times New Roman" w:cs="Times New Roman"/>
          <w:sz w:val="29"/>
          <w:szCs w:val="29"/>
          <w:lang w:val="es"/>
        </w:rPr>
        <w:t xml:space="preserve"> proporciona un mecanismo para revisar regularmente sus cargas de trabajo, identificar problemas de alto riesgo y registrar sus mejoras.</w:t>
      </w:r>
    </w:p>
    <w:p w14:paraId="3D5E030F" w14:textId="77777777" w:rsidR="001A468E" w:rsidRPr="0033630D" w:rsidRDefault="001A468E" w:rsidP="002C1130">
      <w:pPr>
        <w:spacing w:before="9"/>
        <w:rPr>
          <w:rFonts w:ascii="Times New Roman" w:eastAsia="Times New Roman" w:hAnsi="Times New Roman" w:cs="Times New Roman"/>
          <w:sz w:val="29"/>
          <w:szCs w:val="29"/>
          <w:lang w:val="es-ES"/>
        </w:rPr>
      </w:pPr>
    </w:p>
    <w:p w14:paraId="5AA819F5" w14:textId="7405BC08" w:rsidR="001A468E" w:rsidRPr="0033630D" w:rsidRDefault="001A468E" w:rsidP="002C1130">
      <w:pPr>
        <w:pStyle w:val="Textoindependiente"/>
        <w:spacing w:line="332" w:lineRule="exact"/>
        <w:ind w:right="117"/>
        <w:jc w:val="both"/>
        <w:rPr>
          <w:rFonts w:cs="Times New Roman"/>
          <w:lang w:val="es-ES"/>
        </w:rPr>
      </w:pPr>
      <w:r w:rsidRPr="0033630D">
        <w:rPr>
          <w:rFonts w:cs="Times New Roman"/>
          <w:spacing w:val="-9"/>
          <w:lang w:val="es"/>
        </w:rPr>
        <w:t>AWS</w:t>
      </w:r>
      <w:r w:rsidRPr="0033630D">
        <w:rPr>
          <w:rFonts w:cs="Times New Roman"/>
          <w:lang w:val="es"/>
        </w:rPr>
        <w:t xml:space="preserve"> tiene un ecosistema de cientos de miembros </w:t>
      </w:r>
      <w:r w:rsidRPr="0033630D">
        <w:rPr>
          <w:rFonts w:cs="Times New Roman"/>
          <w:spacing w:val="-3"/>
          <w:lang w:val="es"/>
        </w:rPr>
        <w:t xml:space="preserve">del </w:t>
      </w:r>
      <w:r w:rsidRPr="0033630D">
        <w:rPr>
          <w:rFonts w:cs="Times New Roman"/>
          <w:lang w:val="es"/>
        </w:rPr>
        <w:t>Programa de socios bien diseñados. Puede contratar a un socio en su área para que lo ayude a analizar y revisar sus solicitudes.</w:t>
      </w:r>
    </w:p>
    <w:p w14:paraId="45DAC9C1" w14:textId="77777777" w:rsidR="00D07722" w:rsidRPr="0033630D" w:rsidRDefault="00D07722">
      <w:pPr>
        <w:spacing w:line="332" w:lineRule="exact"/>
        <w:jc w:val="both"/>
        <w:rPr>
          <w:rFonts w:ascii="Times New Roman" w:hAnsi="Times New Roman" w:cs="Times New Roman"/>
          <w:sz w:val="29"/>
          <w:szCs w:val="29"/>
          <w:lang w:val="es-ES"/>
        </w:rPr>
        <w:sectPr w:rsidR="00D07722" w:rsidRPr="0033630D" w:rsidSect="00793AC3">
          <w:pgSz w:w="12240" w:h="15840"/>
          <w:pgMar w:top="1380" w:right="1320" w:bottom="280" w:left="1340" w:header="720" w:footer="720" w:gutter="0"/>
          <w:cols w:space="720"/>
        </w:sectPr>
      </w:pPr>
    </w:p>
    <w:p w14:paraId="757AC481" w14:textId="77777777" w:rsidR="00D07722" w:rsidRPr="0033630D" w:rsidRDefault="004B3E50">
      <w:pPr>
        <w:pStyle w:val="Ttulo2"/>
        <w:spacing w:before="48"/>
        <w:jc w:val="both"/>
        <w:rPr>
          <w:rFonts w:cs="Times New Roman"/>
          <w:b w:val="0"/>
          <w:bCs w:val="0"/>
        </w:rPr>
      </w:pPr>
      <w:r w:rsidRPr="0033630D">
        <w:rPr>
          <w:rFonts w:cs="Times New Roman"/>
        </w:rPr>
        <w:lastRenderedPageBreak/>
        <w:t>Differences</w:t>
      </w:r>
      <w:r w:rsidRPr="0033630D">
        <w:rPr>
          <w:rFonts w:cs="Times New Roman"/>
          <w:spacing w:val="-18"/>
        </w:rPr>
        <w:t xml:space="preserve"> </w:t>
      </w:r>
      <w:r w:rsidRPr="0033630D">
        <w:rPr>
          <w:rFonts w:cs="Times New Roman"/>
        </w:rPr>
        <w:t>Between</w:t>
      </w:r>
      <w:r w:rsidRPr="0033630D">
        <w:rPr>
          <w:rFonts w:cs="Times New Roman"/>
          <w:spacing w:val="-18"/>
        </w:rPr>
        <w:t xml:space="preserve"> </w:t>
      </w:r>
      <w:r w:rsidRPr="0033630D">
        <w:rPr>
          <w:rFonts w:cs="Times New Roman"/>
          <w:spacing w:val="-3"/>
        </w:rPr>
        <w:t>Traditional</w:t>
      </w:r>
      <w:r w:rsidRPr="0033630D">
        <w:rPr>
          <w:rFonts w:cs="Times New Roman"/>
          <w:spacing w:val="-18"/>
        </w:rPr>
        <w:t xml:space="preserve"> </w:t>
      </w:r>
      <w:r w:rsidRPr="0033630D">
        <w:rPr>
          <w:rFonts w:cs="Times New Roman"/>
        </w:rPr>
        <w:t>and</w:t>
      </w:r>
      <w:r w:rsidRPr="0033630D">
        <w:rPr>
          <w:rFonts w:cs="Times New Roman"/>
          <w:spacing w:val="-18"/>
        </w:rPr>
        <w:t xml:space="preserve"> </w:t>
      </w:r>
      <w:r w:rsidRPr="0033630D">
        <w:rPr>
          <w:rFonts w:cs="Times New Roman"/>
        </w:rPr>
        <w:t>Cloud</w:t>
      </w:r>
      <w:r w:rsidRPr="0033630D">
        <w:rPr>
          <w:rFonts w:cs="Times New Roman"/>
          <w:spacing w:val="-18"/>
        </w:rPr>
        <w:t xml:space="preserve"> </w:t>
      </w:r>
      <w:r w:rsidRPr="0033630D">
        <w:rPr>
          <w:rFonts w:cs="Times New Roman"/>
        </w:rPr>
        <w:t>Computing</w:t>
      </w:r>
      <w:r w:rsidRPr="0033630D">
        <w:rPr>
          <w:rFonts w:cs="Times New Roman"/>
          <w:spacing w:val="-18"/>
        </w:rPr>
        <w:t xml:space="preserve"> </w:t>
      </w:r>
      <w:r w:rsidRPr="0033630D">
        <w:rPr>
          <w:rFonts w:cs="Times New Roman"/>
        </w:rPr>
        <w:t>Environments</w:t>
      </w:r>
    </w:p>
    <w:p w14:paraId="19B639D0" w14:textId="0D8CA2DB" w:rsidR="001A468E" w:rsidRPr="0033630D" w:rsidRDefault="001A468E" w:rsidP="00F74AC7">
      <w:pPr>
        <w:spacing w:before="180" w:line="242" w:lineRule="auto"/>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En un entorno de TI tradicional, una empresa debe entregar capacidad basada en la mejor estimación de tráfico pico (por ejemplo, Black Friday). Esto implica que</w:t>
      </w:r>
      <w:r w:rsidR="00A21595">
        <w:rPr>
          <w:rFonts w:ascii="Times New Roman" w:hAnsi="Times New Roman" w:cs="Times New Roman"/>
          <w:sz w:val="29"/>
          <w:szCs w:val="29"/>
          <w:lang w:val="es"/>
        </w:rPr>
        <w:t>,</w:t>
      </w:r>
      <w:r w:rsidRPr="0033630D">
        <w:rPr>
          <w:rFonts w:ascii="Times New Roman" w:hAnsi="Times New Roman" w:cs="Times New Roman"/>
          <w:sz w:val="29"/>
          <w:szCs w:val="29"/>
          <w:lang w:val="es"/>
        </w:rPr>
        <w:t xml:space="preserve"> durante mucho tiempo, una parte sustancial del poder puede desperdiciarse de manera efectiva.</w:t>
      </w:r>
    </w:p>
    <w:p w14:paraId="7ED49D53" w14:textId="77777777" w:rsidR="001A468E" w:rsidRPr="0033630D" w:rsidRDefault="001A468E" w:rsidP="00F74AC7">
      <w:pPr>
        <w:spacing w:before="1"/>
        <w:rPr>
          <w:rFonts w:ascii="Times New Roman" w:eastAsia="Times New Roman" w:hAnsi="Times New Roman" w:cs="Times New Roman"/>
          <w:sz w:val="29"/>
          <w:szCs w:val="29"/>
          <w:lang w:val="es-ES"/>
        </w:rPr>
      </w:pPr>
    </w:p>
    <w:p w14:paraId="3DA48545" w14:textId="1D1F3BA2" w:rsidR="001A468E" w:rsidRPr="0033630D" w:rsidRDefault="001A468E" w:rsidP="00F74AC7">
      <w:pPr>
        <w:spacing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Esta es la razón por la que Cloud Computing fue creado para su propio uso; puede utilizar la fuerza adicional obtenida de otros (en el caso de </w:t>
      </w:r>
      <w:r w:rsidRPr="0033630D">
        <w:rPr>
          <w:rFonts w:ascii="Times New Roman" w:hAnsi="Times New Roman" w:cs="Times New Roman"/>
          <w:spacing w:val="-3"/>
          <w:sz w:val="29"/>
          <w:szCs w:val="29"/>
          <w:lang w:val="es"/>
        </w:rPr>
        <w:t xml:space="preserve">AWS-Amazon). </w:t>
      </w:r>
      <w:r w:rsidRPr="0033630D">
        <w:rPr>
          <w:rFonts w:ascii="Times New Roman" w:hAnsi="Times New Roman" w:cs="Times New Roman"/>
          <w:sz w:val="29"/>
          <w:szCs w:val="29"/>
          <w:lang w:val="es"/>
        </w:rPr>
        <w:t>Es posible iniciar y detener servidores, bases de datos, almacenamiento, etc. en horas o incluso minutos, según sea necesario.</w:t>
      </w:r>
    </w:p>
    <w:p w14:paraId="6FB3E92B" w14:textId="77777777" w:rsidR="00D07722" w:rsidRPr="0033630D" w:rsidRDefault="00D07722">
      <w:pPr>
        <w:spacing w:before="3"/>
        <w:rPr>
          <w:rFonts w:ascii="Times New Roman" w:eastAsia="Times New Roman" w:hAnsi="Times New Roman" w:cs="Times New Roman"/>
          <w:sz w:val="29"/>
          <w:szCs w:val="29"/>
          <w:lang w:val="es-ES"/>
        </w:rPr>
      </w:pPr>
    </w:p>
    <w:p w14:paraId="6405073D" w14:textId="77777777" w:rsidR="00D07722" w:rsidRPr="0033630D" w:rsidRDefault="004B3E50">
      <w:pPr>
        <w:pStyle w:val="Ttulo2"/>
        <w:jc w:val="both"/>
        <w:rPr>
          <w:rFonts w:cs="Times New Roman"/>
          <w:b w:val="0"/>
          <w:bCs w:val="0"/>
        </w:rPr>
      </w:pPr>
      <w:r w:rsidRPr="0033630D">
        <w:rPr>
          <w:rFonts w:cs="Times New Roman"/>
        </w:rPr>
        <w:t>Cloud</w:t>
      </w:r>
      <w:r w:rsidRPr="0033630D">
        <w:rPr>
          <w:rFonts w:cs="Times New Roman"/>
          <w:spacing w:val="-11"/>
        </w:rPr>
        <w:t xml:space="preserve"> </w:t>
      </w:r>
      <w:r w:rsidRPr="0033630D">
        <w:rPr>
          <w:rFonts w:cs="Times New Roman"/>
        </w:rPr>
        <w:t>computing</w:t>
      </w:r>
      <w:r w:rsidRPr="0033630D">
        <w:rPr>
          <w:rFonts w:cs="Times New Roman"/>
          <w:spacing w:val="-11"/>
        </w:rPr>
        <w:t xml:space="preserve"> </w:t>
      </w:r>
      <w:r w:rsidRPr="0033630D">
        <w:rPr>
          <w:rFonts w:cs="Times New Roman"/>
        </w:rPr>
        <w:t>with</w:t>
      </w:r>
      <w:r w:rsidRPr="0033630D">
        <w:rPr>
          <w:rFonts w:cs="Times New Roman"/>
          <w:spacing w:val="-11"/>
        </w:rPr>
        <w:t xml:space="preserve"> AWS </w:t>
      </w:r>
      <w:r w:rsidRPr="0033630D">
        <w:rPr>
          <w:rFonts w:cs="Times New Roman"/>
        </w:rPr>
        <w:t>has</w:t>
      </w:r>
      <w:r w:rsidRPr="0033630D">
        <w:rPr>
          <w:rFonts w:cs="Times New Roman"/>
          <w:spacing w:val="-11"/>
        </w:rPr>
        <w:t xml:space="preserve"> </w:t>
      </w:r>
      <w:r w:rsidRPr="0033630D">
        <w:rPr>
          <w:rFonts w:cs="Times New Roman"/>
        </w:rPr>
        <w:t>four</w:t>
      </w:r>
      <w:r w:rsidRPr="0033630D">
        <w:rPr>
          <w:rFonts w:cs="Times New Roman"/>
          <w:spacing w:val="-15"/>
        </w:rPr>
        <w:t xml:space="preserve"> </w:t>
      </w:r>
      <w:r w:rsidRPr="0033630D">
        <w:rPr>
          <w:rFonts w:cs="Times New Roman"/>
        </w:rPr>
        <w:t>main</w:t>
      </w:r>
      <w:r w:rsidRPr="0033630D">
        <w:rPr>
          <w:rFonts w:cs="Times New Roman"/>
          <w:spacing w:val="-11"/>
        </w:rPr>
        <w:t xml:space="preserve"> </w:t>
      </w:r>
      <w:r w:rsidRPr="0033630D">
        <w:rPr>
          <w:rFonts w:cs="Times New Roman"/>
        </w:rPr>
        <w:t>advantages:</w:t>
      </w:r>
    </w:p>
    <w:p w14:paraId="70C59A38" w14:textId="28C41A02" w:rsidR="001A468E" w:rsidRPr="0033630D" w:rsidRDefault="001A468E" w:rsidP="00987935">
      <w:pPr>
        <w:pStyle w:val="Textoindependiente"/>
        <w:spacing w:before="156"/>
        <w:ind w:right="101"/>
        <w:jc w:val="both"/>
        <w:rPr>
          <w:rFonts w:cs="Times New Roman"/>
          <w:lang w:val="es-ES"/>
        </w:rPr>
      </w:pPr>
      <w:r w:rsidRPr="0033630D">
        <w:rPr>
          <w:rFonts w:cs="Times New Roman"/>
          <w:lang w:val="es"/>
        </w:rPr>
        <w:t xml:space="preserve">Proporciona servicios cuando son necesarios utilizando la infraestructura general de </w:t>
      </w:r>
      <w:r w:rsidRPr="0033630D">
        <w:rPr>
          <w:rFonts w:cs="Times New Roman"/>
          <w:spacing w:val="-9"/>
          <w:lang w:val="es"/>
        </w:rPr>
        <w:t xml:space="preserve">AWS </w:t>
      </w:r>
      <w:r w:rsidRPr="0033630D">
        <w:rPr>
          <w:rFonts w:cs="Times New Roman"/>
          <w:lang w:val="es"/>
        </w:rPr>
        <w:t xml:space="preserve">para implementar físicamente sus aplicaciones más cerca de los usuarios (en un modelo tradicional, debe crear sus propios centros de datos donde se encuentran los usuarios); una gran cantidad de servicios administrados sugiere que puede centrarse en la creación de su producto, y la baja complejidad se elimina al poder diseñar </w:t>
      </w:r>
      <w:r w:rsidRPr="0033630D">
        <w:rPr>
          <w:rFonts w:cs="Times New Roman"/>
          <w:spacing w:val="-9"/>
          <w:lang w:val="es"/>
        </w:rPr>
        <w:t xml:space="preserve">AWS </w:t>
      </w:r>
      <w:r w:rsidRPr="0033630D">
        <w:rPr>
          <w:rFonts w:cs="Times New Roman"/>
          <w:lang w:val="es"/>
        </w:rPr>
        <w:t>para una cantidad específica y tiene la capacidad de realizar un seguimiento de cuánto gasta su organización en cada servicio.</w:t>
      </w:r>
    </w:p>
    <w:p w14:paraId="67BA471C" w14:textId="77777777" w:rsidR="001A468E" w:rsidRPr="0033630D" w:rsidRDefault="001A468E" w:rsidP="00987935">
      <w:pPr>
        <w:spacing w:before="4"/>
        <w:rPr>
          <w:rFonts w:ascii="Times New Roman" w:eastAsia="Times New Roman" w:hAnsi="Times New Roman" w:cs="Times New Roman"/>
          <w:sz w:val="29"/>
          <w:szCs w:val="29"/>
          <w:lang w:val="es-ES"/>
        </w:rPr>
      </w:pPr>
    </w:p>
    <w:p w14:paraId="7046E53F" w14:textId="06267A00" w:rsidR="001A468E" w:rsidRPr="00A21595" w:rsidRDefault="001A468E" w:rsidP="00987935">
      <w:pPr>
        <w:spacing w:line="369" w:lineRule="auto"/>
        <w:ind w:left="100" w:right="6216"/>
        <w:rPr>
          <w:rFonts w:ascii="Times New Roman" w:eastAsia="Times New Roman" w:hAnsi="Times New Roman" w:cs="Times New Roman"/>
          <w:b/>
          <w:bCs/>
          <w:sz w:val="29"/>
          <w:szCs w:val="29"/>
        </w:rPr>
      </w:pPr>
      <w:proofErr w:type="spellStart"/>
      <w:r w:rsidRPr="00A21595">
        <w:rPr>
          <w:rFonts w:ascii="Times New Roman" w:hAnsi="Times New Roman" w:cs="Times New Roman"/>
          <w:b/>
          <w:bCs/>
          <w:sz w:val="29"/>
          <w:szCs w:val="29"/>
        </w:rPr>
        <w:t>Principios</w:t>
      </w:r>
      <w:proofErr w:type="spellEnd"/>
      <w:r w:rsidRPr="00A21595">
        <w:rPr>
          <w:rFonts w:ascii="Times New Roman" w:hAnsi="Times New Roman" w:cs="Times New Roman"/>
          <w:b/>
          <w:bCs/>
          <w:sz w:val="29"/>
          <w:szCs w:val="29"/>
        </w:rPr>
        <w:t xml:space="preserve"> de </w:t>
      </w:r>
      <w:proofErr w:type="spellStart"/>
      <w:r w:rsidRPr="00A21595">
        <w:rPr>
          <w:rFonts w:ascii="Times New Roman" w:hAnsi="Times New Roman" w:cs="Times New Roman"/>
          <w:b/>
          <w:bCs/>
          <w:sz w:val="29"/>
          <w:szCs w:val="29"/>
        </w:rPr>
        <w:t>diseño</w:t>
      </w:r>
      <w:proofErr w:type="spellEnd"/>
      <w:r w:rsidRPr="00A21595">
        <w:rPr>
          <w:rFonts w:ascii="Times New Roman" w:hAnsi="Times New Roman" w:cs="Times New Roman"/>
          <w:b/>
          <w:bCs/>
          <w:sz w:val="29"/>
          <w:szCs w:val="29"/>
        </w:rPr>
        <w:t xml:space="preserve"> </w:t>
      </w:r>
      <w:proofErr w:type="spellStart"/>
      <w:r w:rsidRPr="00A21595">
        <w:rPr>
          <w:rFonts w:ascii="Times New Roman" w:hAnsi="Times New Roman" w:cs="Times New Roman"/>
          <w:b/>
          <w:bCs/>
          <w:sz w:val="29"/>
          <w:szCs w:val="29"/>
        </w:rPr>
        <w:t>Escalabilidad</w:t>
      </w:r>
      <w:proofErr w:type="spellEnd"/>
    </w:p>
    <w:p w14:paraId="0128296A" w14:textId="77777777" w:rsidR="00D07722" w:rsidRPr="0033630D" w:rsidRDefault="00D07722">
      <w:pPr>
        <w:spacing w:before="3"/>
        <w:rPr>
          <w:rFonts w:ascii="Times New Roman" w:eastAsia="Times New Roman" w:hAnsi="Times New Roman" w:cs="Times New Roman"/>
          <w:sz w:val="29"/>
          <w:szCs w:val="29"/>
        </w:rPr>
      </w:pPr>
    </w:p>
    <w:p w14:paraId="7CC9852C" w14:textId="77777777" w:rsidR="00D07722" w:rsidRPr="0033630D" w:rsidRDefault="004B3E50">
      <w:pPr>
        <w:pStyle w:val="Ttulo2"/>
        <w:jc w:val="both"/>
        <w:rPr>
          <w:rFonts w:cs="Times New Roman"/>
          <w:b w:val="0"/>
          <w:bCs w:val="0"/>
        </w:rPr>
      </w:pPr>
      <w:r w:rsidRPr="0033630D">
        <w:rPr>
          <w:rFonts w:cs="Times New Roman"/>
        </w:rPr>
        <w:t>An</w:t>
      </w:r>
      <w:r w:rsidRPr="0033630D">
        <w:rPr>
          <w:rFonts w:cs="Times New Roman"/>
          <w:spacing w:val="-10"/>
        </w:rPr>
        <w:t xml:space="preserve"> </w:t>
      </w:r>
      <w:r w:rsidRPr="0033630D">
        <w:rPr>
          <w:rFonts w:cs="Times New Roman"/>
        </w:rPr>
        <w:t>IT</w:t>
      </w:r>
      <w:r w:rsidRPr="0033630D">
        <w:rPr>
          <w:rFonts w:cs="Times New Roman"/>
          <w:spacing w:val="-14"/>
        </w:rPr>
        <w:t xml:space="preserve"> </w:t>
      </w:r>
      <w:r w:rsidRPr="0033630D">
        <w:rPr>
          <w:rFonts w:cs="Times New Roman"/>
        </w:rPr>
        <w:t>architecture</w:t>
      </w:r>
      <w:r w:rsidRPr="0033630D">
        <w:rPr>
          <w:rFonts w:cs="Times New Roman"/>
          <w:spacing w:val="-10"/>
        </w:rPr>
        <w:t xml:space="preserve"> </w:t>
      </w:r>
      <w:r w:rsidRPr="0033630D">
        <w:rPr>
          <w:rFonts w:cs="Times New Roman"/>
        </w:rPr>
        <w:t>can</w:t>
      </w:r>
      <w:r w:rsidRPr="0033630D">
        <w:rPr>
          <w:rFonts w:cs="Times New Roman"/>
          <w:spacing w:val="-10"/>
        </w:rPr>
        <w:t xml:space="preserve"> </w:t>
      </w:r>
      <w:r w:rsidRPr="0033630D">
        <w:rPr>
          <w:rFonts w:cs="Times New Roman"/>
        </w:rPr>
        <w:t>be</w:t>
      </w:r>
      <w:r w:rsidRPr="0033630D">
        <w:rPr>
          <w:rFonts w:cs="Times New Roman"/>
          <w:spacing w:val="-10"/>
        </w:rPr>
        <w:t xml:space="preserve"> </w:t>
      </w:r>
      <w:r w:rsidRPr="0033630D">
        <w:rPr>
          <w:rFonts w:cs="Times New Roman"/>
        </w:rPr>
        <w:t>scaled</w:t>
      </w:r>
      <w:r w:rsidRPr="0033630D">
        <w:rPr>
          <w:rFonts w:cs="Times New Roman"/>
          <w:spacing w:val="-10"/>
        </w:rPr>
        <w:t xml:space="preserve"> </w:t>
      </w:r>
      <w:r w:rsidRPr="0033630D">
        <w:rPr>
          <w:rFonts w:cs="Times New Roman"/>
        </w:rPr>
        <w:t>in</w:t>
      </w:r>
      <w:r w:rsidRPr="0033630D">
        <w:rPr>
          <w:rFonts w:cs="Times New Roman"/>
          <w:spacing w:val="-10"/>
        </w:rPr>
        <w:t xml:space="preserve"> </w:t>
      </w:r>
      <w:r w:rsidRPr="0033630D">
        <w:rPr>
          <w:rFonts w:cs="Times New Roman"/>
        </w:rPr>
        <w:t>two</w:t>
      </w:r>
      <w:r w:rsidRPr="0033630D">
        <w:rPr>
          <w:rFonts w:cs="Times New Roman"/>
          <w:spacing w:val="-10"/>
        </w:rPr>
        <w:t xml:space="preserve"> </w:t>
      </w:r>
      <w:r w:rsidRPr="0033630D">
        <w:rPr>
          <w:rFonts w:cs="Times New Roman"/>
        </w:rPr>
        <w:t>ways:</w:t>
      </w:r>
    </w:p>
    <w:p w14:paraId="4521AFDD" w14:textId="6795019C" w:rsidR="001A468E" w:rsidRPr="0033630D" w:rsidRDefault="001A468E" w:rsidP="00D41CAF">
      <w:pPr>
        <w:spacing w:before="180" w:line="242" w:lineRule="auto"/>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5"/>
          <w:sz w:val="29"/>
          <w:szCs w:val="29"/>
          <w:lang w:val="es"/>
        </w:rPr>
        <w:t>Escalado vertical</w:t>
      </w:r>
      <w:r w:rsidR="006C30CF">
        <w:rPr>
          <w:rFonts w:ascii="Times New Roman" w:hAnsi="Times New Roman" w:cs="Times New Roman"/>
          <w:sz w:val="29"/>
          <w:szCs w:val="29"/>
          <w:lang w:val="es"/>
        </w:rPr>
        <w:t>:</w:t>
      </w:r>
      <w:r w:rsidRPr="0033630D">
        <w:rPr>
          <w:rFonts w:ascii="Times New Roman" w:hAnsi="Times New Roman" w:cs="Times New Roman"/>
          <w:sz w:val="29"/>
          <w:szCs w:val="29"/>
          <w:lang w:val="es"/>
        </w:rPr>
        <w:t xml:space="preserve"> que implica actualizar desde una fuente. Esto demuestra que puede ocupar más RAM, un procesador más rápido o más capacidad de almacenamiento</w:t>
      </w:r>
      <w:r w:rsidRPr="0033630D">
        <w:rPr>
          <w:rFonts w:ascii="Times New Roman" w:hAnsi="Times New Roman" w:cs="Times New Roman"/>
          <w:spacing w:val="-3"/>
          <w:sz w:val="29"/>
          <w:szCs w:val="29"/>
          <w:lang w:val="es"/>
        </w:rPr>
        <w:t>.</w:t>
      </w:r>
      <w:r w:rsidRPr="0033630D">
        <w:rPr>
          <w:rFonts w:ascii="Times New Roman" w:hAnsi="Times New Roman" w:cs="Times New Roman"/>
          <w:sz w:val="29"/>
          <w:szCs w:val="29"/>
          <w:lang w:val="es"/>
        </w:rPr>
        <w:t xml:space="preserve"> Este es un enfoque válido, pero hasta cierto punto, no se puede agregar un número infinito de RAM a un disco.</w:t>
      </w:r>
    </w:p>
    <w:p w14:paraId="38648940" w14:textId="72856A5D" w:rsidR="001A468E" w:rsidRPr="0033630D" w:rsidRDefault="001A468E" w:rsidP="00D41CAF">
      <w:pPr>
        <w:spacing w:before="167" w:line="244" w:lineRule="auto"/>
        <w:ind w:left="100" w:right="104"/>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Escalado horizontal</w:t>
      </w:r>
      <w:r w:rsidR="006C30CF">
        <w:rPr>
          <w:rFonts w:ascii="Times New Roman" w:hAnsi="Times New Roman" w:cs="Times New Roman"/>
          <w:sz w:val="29"/>
          <w:szCs w:val="29"/>
          <w:lang w:val="es"/>
        </w:rPr>
        <w:t>:</w:t>
      </w:r>
      <w:r w:rsidRPr="0033630D">
        <w:rPr>
          <w:rFonts w:ascii="Times New Roman" w:hAnsi="Times New Roman" w:cs="Times New Roman"/>
          <w:sz w:val="29"/>
          <w:szCs w:val="29"/>
          <w:lang w:val="es"/>
        </w:rPr>
        <w:t xml:space="preserve"> escalado de varias fuentes. Suena fácil sobre el papel (solo obtén más servidores), pero no todas las aplicaciones y arquitecturas están diseñadas con un enfoque horizontal en mente, lo que lo hace </w:t>
      </w:r>
      <w:r w:rsidRPr="0033630D">
        <w:rPr>
          <w:rFonts w:ascii="Times New Roman" w:hAnsi="Times New Roman" w:cs="Times New Roman"/>
          <w:spacing w:val="-4"/>
          <w:sz w:val="29"/>
          <w:szCs w:val="29"/>
          <w:lang w:val="es"/>
        </w:rPr>
        <w:t>complicado.</w:t>
      </w:r>
    </w:p>
    <w:p w14:paraId="1E2ACA2F" w14:textId="77777777" w:rsidR="00D07722" w:rsidRPr="0033630D" w:rsidRDefault="00D07722">
      <w:pPr>
        <w:rPr>
          <w:rFonts w:ascii="Times New Roman" w:eastAsia="Times New Roman" w:hAnsi="Times New Roman" w:cs="Times New Roman"/>
          <w:sz w:val="29"/>
          <w:szCs w:val="29"/>
          <w:lang w:val="es-ES"/>
        </w:rPr>
      </w:pPr>
    </w:p>
    <w:p w14:paraId="6A9B37C7" w14:textId="77777777" w:rsidR="00D07722" w:rsidRPr="0033630D" w:rsidRDefault="004B3E50">
      <w:pPr>
        <w:pStyle w:val="Ttulo2"/>
        <w:jc w:val="both"/>
        <w:rPr>
          <w:rFonts w:cs="Times New Roman"/>
          <w:b w:val="0"/>
          <w:bCs w:val="0"/>
          <w:lang w:val="es-ES"/>
        </w:rPr>
      </w:pPr>
      <w:proofErr w:type="spellStart"/>
      <w:r w:rsidRPr="0033630D">
        <w:rPr>
          <w:rFonts w:cs="Times New Roman"/>
          <w:lang w:val="es-ES"/>
        </w:rPr>
        <w:t>Stateless</w:t>
      </w:r>
      <w:proofErr w:type="spellEnd"/>
      <w:r w:rsidRPr="0033630D">
        <w:rPr>
          <w:rFonts w:cs="Times New Roman"/>
          <w:spacing w:val="-33"/>
          <w:lang w:val="es-ES"/>
        </w:rPr>
        <w:t xml:space="preserve"> </w:t>
      </w:r>
      <w:proofErr w:type="spellStart"/>
      <w:r w:rsidRPr="0033630D">
        <w:rPr>
          <w:rFonts w:cs="Times New Roman"/>
          <w:lang w:val="es-ES"/>
        </w:rPr>
        <w:t>applications</w:t>
      </w:r>
      <w:proofErr w:type="spellEnd"/>
    </w:p>
    <w:p w14:paraId="280549CC" w14:textId="2244EF2B" w:rsidR="001A468E" w:rsidRPr="0033630D" w:rsidRDefault="001A468E" w:rsidP="00F27F7B">
      <w:pPr>
        <w:spacing w:before="180"/>
        <w:ind w:left="100" w:right="10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En aplicaciones sin estado, el escalado horizontal es ideal. Una aplicación sin estado es una aplicación que no requiere el conocimiento de la anterior</w:t>
      </w:r>
    </w:p>
    <w:p w14:paraId="6DECD42C" w14:textId="77777777" w:rsidR="001A468E" w:rsidRPr="0033630D" w:rsidRDefault="001A468E" w:rsidP="00F27F7B">
      <w:pPr>
        <w:jc w:val="both"/>
        <w:rPr>
          <w:rFonts w:ascii="Times New Roman" w:eastAsia="Times New Roman" w:hAnsi="Times New Roman" w:cs="Times New Roman"/>
          <w:sz w:val="29"/>
          <w:szCs w:val="29"/>
          <w:lang w:val="es-ES"/>
        </w:rPr>
        <w:sectPr w:rsidR="001A468E" w:rsidRPr="0033630D" w:rsidSect="00793AC3">
          <w:pgSz w:w="12240" w:h="15840"/>
          <w:pgMar w:top="1380" w:right="1340" w:bottom="280" w:left="1340" w:header="720" w:footer="720" w:gutter="0"/>
          <w:cols w:space="720"/>
        </w:sectPr>
      </w:pPr>
    </w:p>
    <w:p w14:paraId="31949D9D" w14:textId="716C9B77" w:rsidR="001A468E" w:rsidRPr="0033630D" w:rsidRDefault="001A468E" w:rsidP="00F27F7B">
      <w:pPr>
        <w:spacing w:before="35" w:line="247" w:lineRule="auto"/>
        <w:ind w:left="100" w:right="11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lastRenderedPageBreak/>
        <w:t xml:space="preserve"> solicitud enviada a esa aplicación y no almacena ninguna información sobre la sesión como tal. Si está más familiarizado con la programación funcional, una aplicación sin estado es esencialmente una función pura que ofrece la misma salida con la misma entrada.</w:t>
      </w:r>
    </w:p>
    <w:p w14:paraId="2D6F4CCE" w14:textId="77777777" w:rsidR="001A468E" w:rsidRPr="0033630D" w:rsidRDefault="001A468E" w:rsidP="00F27F7B">
      <w:pPr>
        <w:spacing w:before="4"/>
        <w:rPr>
          <w:rFonts w:ascii="Times New Roman" w:eastAsia="Times New Roman" w:hAnsi="Times New Roman" w:cs="Times New Roman"/>
          <w:sz w:val="29"/>
          <w:szCs w:val="29"/>
          <w:lang w:val="es-ES"/>
        </w:rPr>
      </w:pPr>
    </w:p>
    <w:p w14:paraId="21E23A3A" w14:textId="77777777" w:rsidR="001A468E" w:rsidRPr="0033630D" w:rsidRDefault="001A468E" w:rsidP="00F27F7B">
      <w:pPr>
        <w:spacing w:line="247" w:lineRule="auto"/>
        <w:ind w:left="100" w:right="121"/>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Hay dos enfoques clave involucrados en compartir la carga de trabajo entre diferentes dispositivos, que son más fáciles de decir que de hacer:</w:t>
      </w:r>
    </w:p>
    <w:p w14:paraId="7EE0902B" w14:textId="5569C2A8" w:rsidR="001A468E" w:rsidRPr="0033630D" w:rsidRDefault="001A468E" w:rsidP="00631F0E">
      <w:pPr>
        <w:pStyle w:val="Prrafodelista"/>
        <w:numPr>
          <w:ilvl w:val="3"/>
          <w:numId w:val="76"/>
        </w:numPr>
        <w:tabs>
          <w:tab w:val="left" w:pos="1209"/>
        </w:tabs>
        <w:spacing w:before="172" w:line="247" w:lineRule="auto"/>
        <w:ind w:right="119" w:hanging="432"/>
        <w:jc w:val="both"/>
        <w:rPr>
          <w:rFonts w:ascii="Times New Roman" w:eastAsia="Times New Roman" w:hAnsi="Times New Roman" w:cs="Times New Roman"/>
          <w:sz w:val="29"/>
          <w:szCs w:val="29"/>
          <w:lang w:val="es-ES"/>
        </w:rPr>
      </w:pPr>
      <w:r w:rsidRPr="0033630D">
        <w:rPr>
          <w:rFonts w:ascii="Times New Roman" w:hAnsi="Times New Roman" w:cs="Times New Roman"/>
          <w:spacing w:val="-3"/>
          <w:w w:val="105"/>
          <w:sz w:val="29"/>
          <w:szCs w:val="29"/>
          <w:lang w:val="es"/>
        </w:rPr>
        <w:t xml:space="preserve">Modelo de inserción: para </w:t>
      </w:r>
      <w:r w:rsidRPr="0033630D">
        <w:rPr>
          <w:rFonts w:ascii="Times New Roman" w:hAnsi="Times New Roman" w:cs="Times New Roman"/>
          <w:w w:val="105"/>
          <w:sz w:val="29"/>
          <w:szCs w:val="29"/>
          <w:lang w:val="es"/>
        </w:rPr>
        <w:t xml:space="preserve">dispersar el tráfico entrante a muchas instancias en las que se ejecuta la aplicación, mediante un </w:t>
      </w:r>
      <w:proofErr w:type="spellStart"/>
      <w:r w:rsidRPr="0033630D">
        <w:rPr>
          <w:rFonts w:ascii="Times New Roman" w:hAnsi="Times New Roman" w:cs="Times New Roman"/>
          <w:w w:val="105"/>
          <w:sz w:val="29"/>
          <w:szCs w:val="29"/>
          <w:lang w:val="es"/>
        </w:rPr>
        <w:t>Elastic</w:t>
      </w:r>
      <w:proofErr w:type="spellEnd"/>
      <w:r w:rsidRPr="0033630D">
        <w:rPr>
          <w:rFonts w:ascii="Times New Roman" w:hAnsi="Times New Roman" w:cs="Times New Roman"/>
          <w:w w:val="105"/>
          <w:sz w:val="29"/>
          <w:szCs w:val="29"/>
          <w:lang w:val="es"/>
        </w:rPr>
        <w:t xml:space="preserve"> Load </w:t>
      </w:r>
      <w:proofErr w:type="spellStart"/>
      <w:r w:rsidRPr="0033630D">
        <w:rPr>
          <w:rFonts w:ascii="Times New Roman" w:hAnsi="Times New Roman" w:cs="Times New Roman"/>
          <w:w w:val="105"/>
          <w:sz w:val="29"/>
          <w:szCs w:val="29"/>
          <w:lang w:val="es"/>
        </w:rPr>
        <w:t>Balancer</w:t>
      </w:r>
      <w:proofErr w:type="spellEnd"/>
      <w:r w:rsidRPr="0033630D">
        <w:rPr>
          <w:rFonts w:ascii="Times New Roman" w:hAnsi="Times New Roman" w:cs="Times New Roman"/>
          <w:w w:val="105"/>
          <w:sz w:val="29"/>
          <w:szCs w:val="29"/>
          <w:lang w:val="es"/>
        </w:rPr>
        <w:t xml:space="preserve"> (ELB). </w:t>
      </w:r>
      <w:r w:rsidRPr="0033630D">
        <w:rPr>
          <w:rFonts w:ascii="Times New Roman" w:hAnsi="Times New Roman" w:cs="Times New Roman"/>
          <w:spacing w:val="-10"/>
          <w:w w:val="105"/>
          <w:sz w:val="29"/>
          <w:szCs w:val="29"/>
          <w:lang w:val="es"/>
        </w:rPr>
        <w:t>También</w:t>
      </w:r>
      <w:r w:rsidRPr="0033630D">
        <w:rPr>
          <w:rFonts w:ascii="Times New Roman" w:hAnsi="Times New Roman" w:cs="Times New Roman"/>
          <w:w w:val="105"/>
          <w:sz w:val="29"/>
          <w:szCs w:val="29"/>
          <w:lang w:val="es"/>
        </w:rPr>
        <w:t xml:space="preserve"> puede utilizar Amazon </w:t>
      </w:r>
      <w:proofErr w:type="spellStart"/>
      <w:r w:rsidRPr="0033630D">
        <w:rPr>
          <w:rFonts w:ascii="Times New Roman" w:hAnsi="Times New Roman" w:cs="Times New Roman"/>
          <w:w w:val="105"/>
          <w:sz w:val="29"/>
          <w:szCs w:val="29"/>
          <w:lang w:val="es"/>
        </w:rPr>
        <w:t>Route</w:t>
      </w:r>
      <w:proofErr w:type="spellEnd"/>
      <w:r w:rsidRPr="0033630D">
        <w:rPr>
          <w:rFonts w:ascii="Times New Roman" w:hAnsi="Times New Roman" w:cs="Times New Roman"/>
          <w:w w:val="105"/>
          <w:sz w:val="29"/>
          <w:szCs w:val="29"/>
          <w:lang w:val="es"/>
        </w:rPr>
        <w:t xml:space="preserve"> 53 (un</w:t>
      </w:r>
      <w:r w:rsidRPr="0033630D">
        <w:rPr>
          <w:rFonts w:ascii="Times New Roman" w:hAnsi="Times New Roman" w:cs="Times New Roman"/>
          <w:sz w:val="29"/>
          <w:szCs w:val="29"/>
          <w:lang w:val="es"/>
        </w:rPr>
        <w:t xml:space="preserve"> servicio </w:t>
      </w:r>
      <w:r w:rsidRPr="0033630D">
        <w:rPr>
          <w:rFonts w:ascii="Times New Roman" w:hAnsi="Times New Roman" w:cs="Times New Roman"/>
          <w:w w:val="105"/>
          <w:sz w:val="29"/>
          <w:szCs w:val="29"/>
          <w:lang w:val="es"/>
        </w:rPr>
        <w:t xml:space="preserve">DNS) para implementar DNS </w:t>
      </w:r>
      <w:proofErr w:type="spellStart"/>
      <w:r w:rsidRPr="0033630D">
        <w:rPr>
          <w:rFonts w:ascii="Times New Roman" w:hAnsi="Times New Roman" w:cs="Times New Roman"/>
          <w:w w:val="105"/>
          <w:sz w:val="29"/>
          <w:szCs w:val="29"/>
          <w:lang w:val="es"/>
        </w:rPr>
        <w:t>touring</w:t>
      </w:r>
      <w:proofErr w:type="spellEnd"/>
      <w:r w:rsidRPr="0033630D">
        <w:rPr>
          <w:rFonts w:ascii="Times New Roman" w:hAnsi="Times New Roman" w:cs="Times New Roman"/>
          <w:w w:val="105"/>
          <w:sz w:val="29"/>
          <w:szCs w:val="29"/>
          <w:lang w:val="es"/>
        </w:rPr>
        <w:t>, pero esta no es una solución elástica y tiene sus limitaciones.</w:t>
      </w:r>
    </w:p>
    <w:p w14:paraId="0807BE4E" w14:textId="1B035F78" w:rsidR="001A468E" w:rsidRPr="0033630D" w:rsidRDefault="001A468E" w:rsidP="00631F0E">
      <w:pPr>
        <w:pStyle w:val="Prrafodelista"/>
        <w:numPr>
          <w:ilvl w:val="3"/>
          <w:numId w:val="76"/>
        </w:numPr>
        <w:tabs>
          <w:tab w:val="left" w:pos="1224"/>
        </w:tabs>
        <w:spacing w:line="247" w:lineRule="auto"/>
        <w:ind w:right="121" w:hanging="432"/>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Modelo de extracción: almacene elementos de acción en una cola (Amazon SQS) e indique a las autoridades que recuperen su propio elemento de acción</w:t>
      </w:r>
      <w:r w:rsidR="000311A7">
        <w:rPr>
          <w:rFonts w:ascii="Times New Roman" w:hAnsi="Times New Roman" w:cs="Times New Roman"/>
          <w:w w:val="105"/>
          <w:sz w:val="29"/>
          <w:szCs w:val="29"/>
          <w:lang w:val="es"/>
        </w:rPr>
        <w:t>.</w:t>
      </w:r>
    </w:p>
    <w:p w14:paraId="41947A94" w14:textId="77777777" w:rsidR="00D07722" w:rsidRPr="0033630D" w:rsidRDefault="00D07722">
      <w:pPr>
        <w:rPr>
          <w:rFonts w:ascii="Times New Roman" w:eastAsia="Times New Roman" w:hAnsi="Times New Roman" w:cs="Times New Roman"/>
          <w:sz w:val="29"/>
          <w:szCs w:val="29"/>
          <w:lang w:val="es-ES"/>
        </w:rPr>
      </w:pPr>
    </w:p>
    <w:p w14:paraId="782F4CA4" w14:textId="77777777" w:rsidR="00D07722" w:rsidRPr="0033630D" w:rsidRDefault="00D07722">
      <w:pPr>
        <w:rPr>
          <w:rFonts w:ascii="Times New Roman" w:eastAsia="Times New Roman" w:hAnsi="Times New Roman" w:cs="Times New Roman"/>
          <w:sz w:val="29"/>
          <w:szCs w:val="29"/>
          <w:lang w:val="es-ES"/>
        </w:rPr>
      </w:pPr>
    </w:p>
    <w:p w14:paraId="499C175B" w14:textId="77777777" w:rsidR="00D07722" w:rsidRPr="0033630D" w:rsidRDefault="004B3E50">
      <w:pPr>
        <w:spacing w:before="220"/>
        <w:ind w:left="100"/>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b/>
          <w:sz w:val="29"/>
          <w:szCs w:val="29"/>
          <w:lang w:val="es-ES"/>
        </w:rPr>
        <w:t>Stateless</w:t>
      </w:r>
      <w:proofErr w:type="spellEnd"/>
      <w:r w:rsidRPr="0033630D">
        <w:rPr>
          <w:rFonts w:ascii="Times New Roman" w:hAnsi="Times New Roman" w:cs="Times New Roman"/>
          <w:b/>
          <w:spacing w:val="61"/>
          <w:sz w:val="29"/>
          <w:szCs w:val="29"/>
          <w:lang w:val="es-ES"/>
        </w:rPr>
        <w:t xml:space="preserve"> </w:t>
      </w:r>
      <w:proofErr w:type="spellStart"/>
      <w:r w:rsidRPr="0033630D">
        <w:rPr>
          <w:rFonts w:ascii="Times New Roman" w:hAnsi="Times New Roman" w:cs="Times New Roman"/>
          <w:b/>
          <w:sz w:val="29"/>
          <w:szCs w:val="29"/>
          <w:lang w:val="es-ES"/>
        </w:rPr>
        <w:t>Components</w:t>
      </w:r>
      <w:proofErr w:type="spellEnd"/>
    </w:p>
    <w:p w14:paraId="09601CA8" w14:textId="282089E1" w:rsidR="001A468E" w:rsidRPr="0033630D" w:rsidRDefault="001A468E" w:rsidP="00C2579D">
      <w:pPr>
        <w:spacing w:before="158" w:line="242" w:lineRule="auto"/>
        <w:ind w:left="100" w:right="12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La mayoría de las aplicaciones no son 100% apátridas; almacenan algún tipo de información de estado (por ejemplo, necesitan saber si el usuario ha iniciado sesión para poder seleccionar el contenido específico de ese usuario). </w:t>
      </w:r>
      <w:r w:rsidRPr="0033630D">
        <w:rPr>
          <w:rFonts w:ascii="Times New Roman" w:hAnsi="Times New Roman" w:cs="Times New Roman"/>
          <w:spacing w:val="-10"/>
          <w:sz w:val="29"/>
          <w:szCs w:val="29"/>
          <w:lang w:val="es"/>
        </w:rPr>
        <w:t xml:space="preserve">Aún </w:t>
      </w:r>
      <w:r w:rsidRPr="0033630D">
        <w:rPr>
          <w:rFonts w:ascii="Times New Roman" w:hAnsi="Times New Roman" w:cs="Times New Roman"/>
          <w:sz w:val="29"/>
          <w:szCs w:val="29"/>
          <w:lang w:val="es"/>
        </w:rPr>
        <w:t>puede hacer que algunas de estas arquitecturas no tengan estado al no almacenar nada que persista en el sistema de archivos local más de una solicitud.</w:t>
      </w:r>
    </w:p>
    <w:p w14:paraId="473807A3" w14:textId="77777777" w:rsidR="001A468E" w:rsidRPr="0033630D" w:rsidRDefault="001A468E" w:rsidP="00C2579D">
      <w:pPr>
        <w:spacing w:before="3"/>
        <w:rPr>
          <w:rFonts w:ascii="Times New Roman" w:eastAsia="Times New Roman" w:hAnsi="Times New Roman" w:cs="Times New Roman"/>
          <w:sz w:val="29"/>
          <w:szCs w:val="29"/>
          <w:lang w:val="es-ES"/>
        </w:rPr>
      </w:pPr>
    </w:p>
    <w:p w14:paraId="4B89D14E" w14:textId="1A904961" w:rsidR="001A468E" w:rsidRPr="0033630D" w:rsidRDefault="001A468E" w:rsidP="00C2579D">
      <w:pPr>
        <w:spacing w:line="244" w:lineRule="auto"/>
        <w:ind w:left="100" w:right="126"/>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Puede usar cookies HTTP para almacenar información de sesión, pero no solo las cookies deben enviarse con cada solicitud, sino que también se pueden falsificar en el lado del cliente.</w:t>
      </w:r>
    </w:p>
    <w:p w14:paraId="012F760E" w14:textId="77777777" w:rsidR="001A468E" w:rsidRPr="0033630D" w:rsidRDefault="001A468E" w:rsidP="00C2579D">
      <w:pPr>
        <w:rPr>
          <w:rFonts w:ascii="Times New Roman" w:eastAsia="Times New Roman" w:hAnsi="Times New Roman" w:cs="Times New Roman"/>
          <w:sz w:val="29"/>
          <w:szCs w:val="29"/>
          <w:lang w:val="es-ES"/>
        </w:rPr>
      </w:pPr>
    </w:p>
    <w:p w14:paraId="14D0ACF6" w14:textId="21B763C7" w:rsidR="001A468E" w:rsidRPr="0033630D" w:rsidRDefault="001A468E" w:rsidP="00C2579D">
      <w:pPr>
        <w:spacing w:line="247" w:lineRule="auto"/>
        <w:ind w:left="100" w:right="11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Guardar un ID de sesión específico en una cookie HTTP y almacenar datos de usuario más completos en el servidor sería un mejor enfoque. Se genera una arquitectura con estado almacenando los datos en el</w:t>
      </w:r>
      <w:r w:rsidRPr="0033630D">
        <w:rPr>
          <w:rFonts w:ascii="Times New Roman" w:hAnsi="Times New Roman" w:cs="Times New Roman"/>
          <w:spacing w:val="-3"/>
          <w:sz w:val="29"/>
          <w:szCs w:val="29"/>
          <w:lang w:val="es"/>
        </w:rPr>
        <w:t xml:space="preserve"> servidor,</w:t>
      </w:r>
      <w:r w:rsidRPr="0033630D">
        <w:rPr>
          <w:rFonts w:ascii="Times New Roman" w:hAnsi="Times New Roman" w:cs="Times New Roman"/>
          <w:sz w:val="29"/>
          <w:szCs w:val="29"/>
          <w:lang w:val="es"/>
        </w:rPr>
        <w:t xml:space="preserve"> por lo tanto, la solución principal es almacenar estos datos en una base de datos (un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xml:space="preserve"> es una buena opción).</w:t>
      </w:r>
    </w:p>
    <w:p w14:paraId="248823D9" w14:textId="77777777" w:rsidR="001A468E" w:rsidRPr="0033630D" w:rsidRDefault="001A468E" w:rsidP="00C2579D">
      <w:pPr>
        <w:spacing w:before="6"/>
        <w:rPr>
          <w:rFonts w:ascii="Times New Roman" w:eastAsia="Times New Roman" w:hAnsi="Times New Roman" w:cs="Times New Roman"/>
          <w:sz w:val="29"/>
          <w:szCs w:val="29"/>
          <w:lang w:val="es-ES"/>
        </w:rPr>
      </w:pPr>
    </w:p>
    <w:p w14:paraId="15D40FF1" w14:textId="172D33A7" w:rsidR="001A468E" w:rsidRPr="0033630D" w:rsidRDefault="001A468E" w:rsidP="00C2579D">
      <w:pPr>
        <w:spacing w:line="247" w:lineRule="auto"/>
        <w:ind w:left="100" w:right="119"/>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Cambie los datos a un marco de nivel de almacenamiento como Amazon S3 o Amazon EFS si tiene que lidiar con</w:t>
      </w:r>
      <w:r w:rsidRPr="0033630D">
        <w:rPr>
          <w:rFonts w:ascii="Times New Roman" w:hAnsi="Times New Roman" w:cs="Times New Roman"/>
          <w:sz w:val="29"/>
          <w:szCs w:val="29"/>
          <w:lang w:val="es"/>
        </w:rPr>
        <w:t xml:space="preserve"> archivos </w:t>
      </w:r>
      <w:r w:rsidRPr="0033630D">
        <w:rPr>
          <w:rFonts w:ascii="Times New Roman" w:hAnsi="Times New Roman" w:cs="Times New Roman"/>
          <w:w w:val="105"/>
          <w:sz w:val="29"/>
          <w:szCs w:val="29"/>
          <w:lang w:val="es"/>
        </w:rPr>
        <w:t xml:space="preserve">masivos, lo que le ayudará a </w:t>
      </w:r>
      <w:r w:rsidRPr="0033630D">
        <w:rPr>
          <w:rFonts w:ascii="Times New Roman" w:hAnsi="Times New Roman" w:cs="Times New Roman"/>
          <w:w w:val="105"/>
          <w:sz w:val="29"/>
          <w:szCs w:val="29"/>
          <w:lang w:val="es"/>
        </w:rPr>
        <w:lastRenderedPageBreak/>
        <w:t>evitar</w:t>
      </w:r>
      <w:r w:rsidRPr="0033630D">
        <w:rPr>
          <w:rFonts w:ascii="Times New Roman" w:hAnsi="Times New Roman" w:cs="Times New Roman"/>
          <w:sz w:val="29"/>
          <w:szCs w:val="29"/>
          <w:lang w:val="es"/>
        </w:rPr>
        <w:t xml:space="preserve"> componentes </w:t>
      </w:r>
      <w:r w:rsidRPr="0033630D">
        <w:rPr>
          <w:rFonts w:ascii="Times New Roman" w:hAnsi="Times New Roman" w:cs="Times New Roman"/>
          <w:w w:val="105"/>
          <w:sz w:val="29"/>
          <w:szCs w:val="29"/>
          <w:lang w:val="es"/>
        </w:rPr>
        <w:t>con estado.</w:t>
      </w:r>
    </w:p>
    <w:p w14:paraId="1AE09C0B" w14:textId="77777777" w:rsidR="00D07722" w:rsidRPr="0033630D" w:rsidRDefault="00D07722">
      <w:pPr>
        <w:spacing w:before="6"/>
        <w:rPr>
          <w:rFonts w:ascii="Times New Roman" w:eastAsia="Times New Roman" w:hAnsi="Times New Roman" w:cs="Times New Roman"/>
          <w:sz w:val="29"/>
          <w:szCs w:val="29"/>
          <w:lang w:val="es-ES"/>
        </w:rPr>
      </w:pPr>
    </w:p>
    <w:p w14:paraId="35CF0326" w14:textId="77777777" w:rsidR="00D07722" w:rsidRPr="0033630D" w:rsidRDefault="004B3E50">
      <w:pPr>
        <w:ind w:left="100"/>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b/>
          <w:sz w:val="29"/>
          <w:szCs w:val="29"/>
          <w:lang w:val="es-ES"/>
        </w:rPr>
        <w:t>Stateful</w:t>
      </w:r>
      <w:proofErr w:type="spellEnd"/>
      <w:r w:rsidRPr="0033630D">
        <w:rPr>
          <w:rFonts w:ascii="Times New Roman" w:hAnsi="Times New Roman" w:cs="Times New Roman"/>
          <w:b/>
          <w:spacing w:val="57"/>
          <w:sz w:val="29"/>
          <w:szCs w:val="29"/>
          <w:lang w:val="es-ES"/>
        </w:rPr>
        <w:t xml:space="preserve"> </w:t>
      </w:r>
      <w:proofErr w:type="spellStart"/>
      <w:r w:rsidRPr="0033630D">
        <w:rPr>
          <w:rFonts w:ascii="Times New Roman" w:hAnsi="Times New Roman" w:cs="Times New Roman"/>
          <w:b/>
          <w:sz w:val="29"/>
          <w:szCs w:val="29"/>
          <w:lang w:val="es-ES"/>
        </w:rPr>
        <w:t>Components</w:t>
      </w:r>
      <w:proofErr w:type="spellEnd"/>
    </w:p>
    <w:p w14:paraId="60F82DE4" w14:textId="24213A73" w:rsidR="001A468E" w:rsidRPr="0033630D" w:rsidRDefault="001A468E" w:rsidP="00631F0E">
      <w:pPr>
        <w:pStyle w:val="Textoindependiente"/>
        <w:spacing w:before="172"/>
        <w:jc w:val="both"/>
        <w:rPr>
          <w:rFonts w:cs="Times New Roman"/>
          <w:lang w:val="es-ES"/>
        </w:rPr>
      </w:pPr>
      <w:r w:rsidRPr="0033630D">
        <w:rPr>
          <w:rFonts w:cs="Times New Roman"/>
          <w:lang w:val="es"/>
        </w:rPr>
        <w:t xml:space="preserve"> Hay aplicaciones diseñadas específicamente para ejecutarse en una sola máquina (por ejemplo, juegos multijugador en tiempo real que requieren una latencia extremadamente baja). Si está desarrollando una aplicación de este tipo, no desea distribuir el tráfico horizontalmente a ninguna instancia.</w:t>
      </w:r>
    </w:p>
    <w:p w14:paraId="2C056D8E" w14:textId="6CE3FD9A" w:rsidR="001A468E" w:rsidRPr="0033630D" w:rsidRDefault="001A468E" w:rsidP="007420A2">
      <w:pPr>
        <w:pStyle w:val="Textoindependiente"/>
        <w:spacing w:before="172" w:line="332" w:lineRule="exact"/>
        <w:ind w:right="119"/>
        <w:jc w:val="both"/>
        <w:rPr>
          <w:rFonts w:cs="Times New Roman"/>
          <w:lang w:val="es-ES"/>
        </w:rPr>
      </w:pPr>
      <w:r w:rsidRPr="0033630D">
        <w:rPr>
          <w:rFonts w:cs="Times New Roman"/>
          <w:lang w:val="es"/>
        </w:rPr>
        <w:t xml:space="preserve">Un enfoque recomendado para el tráfico HTTP/HTTPS es utilizar la característica de sesión persistente del balanceador de carga de aplicaciones para enlazar la sesión de un usuario a una instancia específica. Esto asegura que, mientras sigan jugando, no se muevan a otra máquina física. En otros casos, es posible que desee implementar el equilibrio de carga del lado del cliente. Esto introduce </w:t>
      </w:r>
      <w:r w:rsidRPr="0033630D">
        <w:rPr>
          <w:rFonts w:cs="Times New Roman"/>
          <w:spacing w:val="-3"/>
          <w:lang w:val="es"/>
        </w:rPr>
        <w:t xml:space="preserve">una complejidad adicional, </w:t>
      </w:r>
      <w:r w:rsidRPr="0033630D">
        <w:rPr>
          <w:rFonts w:cs="Times New Roman"/>
          <w:lang w:val="es"/>
        </w:rPr>
        <w:t>pero a veces puede ser</w:t>
      </w:r>
      <w:r w:rsidRPr="0033630D">
        <w:rPr>
          <w:rFonts w:cs="Times New Roman"/>
          <w:spacing w:val="-3"/>
          <w:lang w:val="es"/>
        </w:rPr>
        <w:t xml:space="preserve"> necesario.</w:t>
      </w:r>
    </w:p>
    <w:p w14:paraId="62E4C7EC" w14:textId="77777777" w:rsidR="00D07722" w:rsidRPr="0033630D" w:rsidRDefault="00D07722">
      <w:pPr>
        <w:spacing w:before="10"/>
        <w:rPr>
          <w:rFonts w:ascii="Times New Roman" w:eastAsia="Times New Roman" w:hAnsi="Times New Roman" w:cs="Times New Roman"/>
          <w:sz w:val="29"/>
          <w:szCs w:val="29"/>
          <w:lang w:val="es-ES"/>
        </w:rPr>
      </w:pPr>
    </w:p>
    <w:p w14:paraId="7DD69C45"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Disposable</w:t>
      </w:r>
      <w:r w:rsidRPr="0033630D">
        <w:rPr>
          <w:rFonts w:ascii="Times New Roman" w:hAnsi="Times New Roman" w:cs="Times New Roman"/>
          <w:b/>
          <w:spacing w:val="-26"/>
          <w:w w:val="105"/>
          <w:sz w:val="29"/>
          <w:szCs w:val="29"/>
        </w:rPr>
        <w:t xml:space="preserve"> </w:t>
      </w:r>
      <w:r w:rsidRPr="0033630D">
        <w:rPr>
          <w:rFonts w:ascii="Times New Roman" w:hAnsi="Times New Roman" w:cs="Times New Roman"/>
          <w:b/>
          <w:w w:val="105"/>
          <w:sz w:val="29"/>
          <w:szCs w:val="29"/>
        </w:rPr>
        <w:t>items</w:t>
      </w:r>
      <w:r w:rsidRPr="0033630D">
        <w:rPr>
          <w:rFonts w:ascii="Times New Roman" w:hAnsi="Times New Roman" w:cs="Times New Roman"/>
          <w:b/>
          <w:spacing w:val="-25"/>
          <w:w w:val="105"/>
          <w:sz w:val="29"/>
          <w:szCs w:val="29"/>
        </w:rPr>
        <w:t xml:space="preserve"> </w:t>
      </w:r>
      <w:r w:rsidRPr="0033630D">
        <w:rPr>
          <w:rFonts w:ascii="Times New Roman" w:hAnsi="Times New Roman" w:cs="Times New Roman"/>
          <w:b/>
          <w:w w:val="105"/>
          <w:sz w:val="29"/>
          <w:szCs w:val="29"/>
        </w:rPr>
        <w:t>instead</w:t>
      </w:r>
      <w:r w:rsidRPr="0033630D">
        <w:rPr>
          <w:rFonts w:ascii="Times New Roman" w:hAnsi="Times New Roman" w:cs="Times New Roman"/>
          <w:b/>
          <w:spacing w:val="-26"/>
          <w:w w:val="105"/>
          <w:sz w:val="29"/>
          <w:szCs w:val="29"/>
        </w:rPr>
        <w:t xml:space="preserve"> </w:t>
      </w:r>
      <w:r w:rsidRPr="0033630D">
        <w:rPr>
          <w:rFonts w:ascii="Times New Roman" w:hAnsi="Times New Roman" w:cs="Times New Roman"/>
          <w:b/>
          <w:w w:val="105"/>
          <w:sz w:val="29"/>
          <w:szCs w:val="29"/>
        </w:rPr>
        <w:t>of</w:t>
      </w:r>
      <w:r w:rsidRPr="0033630D">
        <w:rPr>
          <w:rFonts w:ascii="Times New Roman" w:hAnsi="Times New Roman" w:cs="Times New Roman"/>
          <w:b/>
          <w:spacing w:val="-26"/>
          <w:w w:val="105"/>
          <w:sz w:val="29"/>
          <w:szCs w:val="29"/>
        </w:rPr>
        <w:t xml:space="preserve"> </w:t>
      </w:r>
      <w:r w:rsidRPr="0033630D">
        <w:rPr>
          <w:rFonts w:ascii="Times New Roman" w:hAnsi="Times New Roman" w:cs="Times New Roman"/>
          <w:b/>
          <w:w w:val="105"/>
          <w:sz w:val="29"/>
          <w:szCs w:val="29"/>
        </w:rPr>
        <w:t>fixed</w:t>
      </w:r>
      <w:r w:rsidRPr="0033630D">
        <w:rPr>
          <w:rFonts w:ascii="Times New Roman" w:hAnsi="Times New Roman" w:cs="Times New Roman"/>
          <w:b/>
          <w:spacing w:val="-26"/>
          <w:w w:val="105"/>
          <w:sz w:val="29"/>
          <w:szCs w:val="29"/>
        </w:rPr>
        <w:t xml:space="preserve"> </w:t>
      </w:r>
      <w:r w:rsidRPr="0033630D">
        <w:rPr>
          <w:rFonts w:ascii="Times New Roman" w:hAnsi="Times New Roman" w:cs="Times New Roman"/>
          <w:b/>
          <w:w w:val="105"/>
          <w:sz w:val="29"/>
          <w:szCs w:val="29"/>
        </w:rPr>
        <w:t>servers</w:t>
      </w:r>
    </w:p>
    <w:p w14:paraId="74E03611" w14:textId="42A0BEE6" w:rsidR="001A468E" w:rsidRPr="0033630D" w:rsidRDefault="001A468E" w:rsidP="00476816">
      <w:pPr>
        <w:pStyle w:val="Textoindependiente"/>
        <w:spacing w:before="172" w:line="242" w:lineRule="auto"/>
        <w:ind w:right="123"/>
        <w:jc w:val="both"/>
        <w:rPr>
          <w:rFonts w:cs="Times New Roman"/>
          <w:lang w:val="es-ES"/>
        </w:rPr>
      </w:pPr>
      <w:r w:rsidRPr="0033630D">
        <w:rPr>
          <w:rFonts w:cs="Times New Roman"/>
        </w:rPr>
        <w:t xml:space="preserve"> </w:t>
      </w:r>
      <w:r w:rsidRPr="0033630D">
        <w:rPr>
          <w:rFonts w:cs="Times New Roman"/>
          <w:lang w:val="es"/>
        </w:rPr>
        <w:t xml:space="preserve">Puede comprar servidores físicos en un entorno de hardware convencional, instalarlos en un centro de datos y colocarlos allí manualmente para actualizar paquetes, etc. </w:t>
      </w:r>
    </w:p>
    <w:p w14:paraId="588717B8" w14:textId="3EDA7C53" w:rsidR="001A468E" w:rsidRPr="0033630D" w:rsidRDefault="001A468E" w:rsidP="00476816">
      <w:pPr>
        <w:pStyle w:val="Textoindependiente"/>
        <w:spacing w:before="160" w:line="332" w:lineRule="exact"/>
        <w:ind w:right="124"/>
        <w:jc w:val="both"/>
        <w:rPr>
          <w:rFonts w:cs="Times New Roman"/>
          <w:lang w:val="es-ES"/>
        </w:rPr>
      </w:pPr>
      <w:r w:rsidRPr="0033630D">
        <w:rPr>
          <w:rFonts w:cs="Times New Roman"/>
          <w:spacing w:val="-4"/>
          <w:lang w:val="es"/>
        </w:rPr>
        <w:t xml:space="preserve">Con </w:t>
      </w:r>
      <w:r w:rsidRPr="0033630D">
        <w:rPr>
          <w:rFonts w:cs="Times New Roman"/>
          <w:spacing w:val="-7"/>
          <w:lang w:val="es"/>
        </w:rPr>
        <w:t xml:space="preserve">AWS, </w:t>
      </w:r>
      <w:r w:rsidRPr="0033630D">
        <w:rPr>
          <w:rFonts w:cs="Times New Roman"/>
          <w:lang w:val="es"/>
        </w:rPr>
        <w:t xml:space="preserve">en última instancia, trata los servidores y todos los demás componentes como recursos temporales, proporcionándolos solo cuando es necesario. </w:t>
      </w:r>
    </w:p>
    <w:p w14:paraId="51A5DD43" w14:textId="77777777" w:rsidR="001A468E" w:rsidRPr="0033630D" w:rsidRDefault="001A468E" w:rsidP="00476816">
      <w:pPr>
        <w:spacing w:before="1"/>
        <w:rPr>
          <w:rFonts w:ascii="Times New Roman" w:eastAsia="Times New Roman" w:hAnsi="Times New Roman" w:cs="Times New Roman"/>
          <w:sz w:val="29"/>
          <w:szCs w:val="29"/>
          <w:lang w:val="es-ES"/>
        </w:rPr>
      </w:pPr>
    </w:p>
    <w:p w14:paraId="63263100" w14:textId="5D2D9B84" w:rsidR="001A468E" w:rsidRPr="0033630D" w:rsidRDefault="001A468E" w:rsidP="00476816">
      <w:pPr>
        <w:pStyle w:val="Textoindependiente"/>
        <w:jc w:val="both"/>
        <w:rPr>
          <w:rFonts w:cs="Times New Roman"/>
          <w:lang w:val="es-ES"/>
        </w:rPr>
      </w:pPr>
      <w:r w:rsidRPr="0033630D">
        <w:rPr>
          <w:rFonts w:cs="Times New Roman"/>
          <w:lang w:val="es"/>
        </w:rPr>
        <w:t xml:space="preserve"> Para entregar diferentes fuentes idénticas (o muy similares)</w:t>
      </w:r>
      <w:r w:rsidRPr="0033630D">
        <w:rPr>
          <w:rFonts w:cs="Times New Roman"/>
          <w:spacing w:val="-4"/>
          <w:lang w:val="es"/>
        </w:rPr>
        <w:t xml:space="preserve"> rápidamente,</w:t>
      </w:r>
      <w:r w:rsidRPr="0033630D">
        <w:rPr>
          <w:rFonts w:cs="Times New Roman"/>
          <w:lang w:val="es"/>
        </w:rPr>
        <w:t xml:space="preserve"> puede usar:</w:t>
      </w:r>
    </w:p>
    <w:p w14:paraId="4B32A8C9" w14:textId="6FB1C0ED" w:rsidR="001A468E" w:rsidRPr="0033630D" w:rsidRDefault="001A468E" w:rsidP="00631F0E">
      <w:pPr>
        <w:pStyle w:val="Prrafodelista"/>
        <w:numPr>
          <w:ilvl w:val="3"/>
          <w:numId w:val="77"/>
        </w:numPr>
        <w:tabs>
          <w:tab w:val="left" w:pos="1425"/>
        </w:tabs>
        <w:spacing w:before="180" w:line="244" w:lineRule="auto"/>
        <w:ind w:right="121" w:hanging="432"/>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sz w:val="29"/>
          <w:szCs w:val="29"/>
          <w:lang w:val="es"/>
        </w:rPr>
        <w:t>Bootstrapping</w:t>
      </w:r>
      <w:proofErr w:type="spellEnd"/>
      <w:r w:rsidRPr="0033630D">
        <w:rPr>
          <w:rFonts w:ascii="Times New Roman" w:hAnsi="Times New Roman" w:cs="Times New Roman"/>
          <w:sz w:val="29"/>
          <w:szCs w:val="29"/>
          <w:lang w:val="es"/>
        </w:rPr>
        <w:t>: un script que se configura al aprovisionar, por ejemplo, una instancia EC2. Se ejecuta tan pronto como inicia la instancia y es posible especificar detalles de configuración que varían entre diferentes entornos (por ejemplo, ensayo y producción).</w:t>
      </w:r>
    </w:p>
    <w:p w14:paraId="7182146A" w14:textId="64BCDA50" w:rsidR="001A468E" w:rsidRPr="0033630D" w:rsidRDefault="001A468E" w:rsidP="00631F0E">
      <w:pPr>
        <w:pStyle w:val="Prrafodelista"/>
        <w:numPr>
          <w:ilvl w:val="3"/>
          <w:numId w:val="77"/>
        </w:numPr>
        <w:tabs>
          <w:tab w:val="left" w:pos="1296"/>
        </w:tabs>
        <w:spacing w:line="237" w:lineRule="auto"/>
        <w:ind w:right="118"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Imágenes Gold: algunos recursos de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(EC2, RDS y </w:t>
      </w:r>
      <w:proofErr w:type="spellStart"/>
      <w:r w:rsidRPr="0033630D">
        <w:rPr>
          <w:rFonts w:ascii="Times New Roman" w:hAnsi="Times New Roman" w:cs="Times New Roman"/>
          <w:sz w:val="29"/>
          <w:szCs w:val="29"/>
          <w:lang w:val="es"/>
        </w:rPr>
        <w:t>Elastic</w:t>
      </w:r>
      <w:proofErr w:type="spellEnd"/>
      <w:r w:rsidRPr="0033630D">
        <w:rPr>
          <w:rFonts w:ascii="Times New Roman" w:hAnsi="Times New Roman" w:cs="Times New Roman"/>
          <w:sz w:val="29"/>
          <w:szCs w:val="29"/>
          <w:lang w:val="es"/>
        </w:rPr>
        <w:t xml:space="preserve"> Block Storage EBS) se pueden crear a partir de una imagen Gold, que crea una instantánea de un recurso en un momento dado. Este enfoque es generalmente más rápido que arrancar una instancia y le permite arrancar de forma rápida y fiable recursos adicionales esencialmente "clonando" una instancia.</w:t>
      </w:r>
    </w:p>
    <w:p w14:paraId="265607D7" w14:textId="50F8631C" w:rsidR="001A468E" w:rsidRPr="0033630D" w:rsidRDefault="001A468E" w:rsidP="00631F0E">
      <w:pPr>
        <w:pStyle w:val="Prrafodelista"/>
        <w:numPr>
          <w:ilvl w:val="3"/>
          <w:numId w:val="77"/>
        </w:numPr>
        <w:tabs>
          <w:tab w:val="left" w:pos="1094"/>
        </w:tabs>
        <w:spacing w:line="247" w:lineRule="auto"/>
        <w:ind w:right="106"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Es posible configurar una instancia y guardar su configuración para crear una AMI (Amazon Machine </w:t>
      </w:r>
      <w:proofErr w:type="spellStart"/>
      <w:r w:rsidRPr="0033630D">
        <w:rPr>
          <w:rFonts w:ascii="Times New Roman" w:hAnsi="Times New Roman" w:cs="Times New Roman"/>
          <w:sz w:val="29"/>
          <w:szCs w:val="29"/>
          <w:lang w:val="es"/>
        </w:rPr>
        <w:t>Image</w:t>
      </w:r>
      <w:proofErr w:type="spellEnd"/>
      <w:r w:rsidRPr="0033630D">
        <w:rPr>
          <w:rFonts w:ascii="Times New Roman" w:hAnsi="Times New Roman" w:cs="Times New Roman"/>
          <w:sz w:val="29"/>
          <w:szCs w:val="29"/>
          <w:lang w:val="es"/>
        </w:rPr>
        <w:t xml:space="preserve">) - a continuación, puede iniciar tantas instancias </w:t>
      </w:r>
      <w:r w:rsidRPr="0033630D">
        <w:rPr>
          <w:rFonts w:ascii="Times New Roman" w:hAnsi="Times New Roman" w:cs="Times New Roman"/>
          <w:sz w:val="29"/>
          <w:szCs w:val="29"/>
          <w:lang w:val="es"/>
        </w:rPr>
        <w:lastRenderedPageBreak/>
        <w:t>como desee utilizando eso. En</w:t>
      </w:r>
      <w:r w:rsidRPr="0033630D">
        <w:rPr>
          <w:rFonts w:ascii="Times New Roman" w:hAnsi="Times New Roman" w:cs="Times New Roman"/>
          <w:spacing w:val="-7"/>
          <w:sz w:val="29"/>
          <w:szCs w:val="29"/>
          <w:lang w:val="es"/>
        </w:rPr>
        <w:t xml:space="preserve"> AWS,</w:t>
      </w:r>
      <w:r w:rsidRPr="0033630D">
        <w:rPr>
          <w:rFonts w:ascii="Times New Roman" w:hAnsi="Times New Roman" w:cs="Times New Roman"/>
          <w:sz w:val="29"/>
          <w:szCs w:val="29"/>
          <w:lang w:val="es"/>
        </w:rPr>
        <w:t xml:space="preserve"> varias AMI están abiertas, por lo que antes de crear sus propias AMI, compruebe si su caso se ha resuelto.</w:t>
      </w:r>
    </w:p>
    <w:p w14:paraId="4D779B25" w14:textId="4EA21A20" w:rsidR="001A468E" w:rsidRPr="0033630D" w:rsidRDefault="001A468E" w:rsidP="00631F0E">
      <w:pPr>
        <w:pStyle w:val="Prrafodelista"/>
        <w:numPr>
          <w:ilvl w:val="3"/>
          <w:numId w:val="77"/>
        </w:numPr>
        <w:tabs>
          <w:tab w:val="left" w:pos="1310"/>
        </w:tabs>
        <w:spacing w:line="237" w:lineRule="auto"/>
        <w:ind w:right="124"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Los contenedores también son una opción: Docker (con Amazon ECS - </w:t>
      </w:r>
      <w:proofErr w:type="spellStart"/>
      <w:r w:rsidRPr="0033630D">
        <w:rPr>
          <w:rFonts w:ascii="Times New Roman" w:hAnsi="Times New Roman" w:cs="Times New Roman"/>
          <w:sz w:val="29"/>
          <w:szCs w:val="29"/>
          <w:lang w:val="es"/>
        </w:rPr>
        <w:t>Elastic</w:t>
      </w:r>
      <w:proofErr w:type="spellEnd"/>
      <w:r w:rsidRPr="0033630D">
        <w:rPr>
          <w:rFonts w:ascii="Times New Roman" w:hAnsi="Times New Roman" w:cs="Times New Roman"/>
          <w:sz w:val="29"/>
          <w:szCs w:val="29"/>
          <w:lang w:val="es"/>
        </w:rPr>
        <w:t xml:space="preserve"> Container </w:t>
      </w:r>
      <w:proofErr w:type="spellStart"/>
      <w:r w:rsidRPr="0033630D">
        <w:rPr>
          <w:rFonts w:ascii="Times New Roman" w:hAnsi="Times New Roman" w:cs="Times New Roman"/>
          <w:sz w:val="29"/>
          <w:szCs w:val="29"/>
          <w:lang w:val="es"/>
        </w:rPr>
        <w:t>Service</w:t>
      </w:r>
      <w:proofErr w:type="spellEnd"/>
      <w:r w:rsidRPr="0033630D">
        <w:rPr>
          <w:rFonts w:ascii="Times New Roman" w:hAnsi="Times New Roman" w:cs="Times New Roman"/>
          <w:sz w:val="29"/>
          <w:szCs w:val="29"/>
          <w:lang w:val="es"/>
        </w:rPr>
        <w:t>) es compatible, al igual que Kubernetes (con Amazon EKS).</w:t>
      </w:r>
    </w:p>
    <w:p w14:paraId="306ED776" w14:textId="6C2233AB" w:rsidR="001A468E" w:rsidRPr="00631F0E" w:rsidRDefault="001A468E" w:rsidP="00631F0E">
      <w:pPr>
        <w:pStyle w:val="Prrafodelista"/>
        <w:numPr>
          <w:ilvl w:val="3"/>
          <w:numId w:val="77"/>
        </w:numPr>
        <w:tabs>
          <w:tab w:val="left" w:pos="1209"/>
        </w:tabs>
        <w:spacing w:before="7"/>
        <w:ind w:right="126"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También hay un modelo híbrido en el que algunas partes de la configuración se capturan en una imagen dorada, mientras que otras se configuran dinámicamente</w:t>
      </w:r>
      <w:r w:rsidR="00631F0E">
        <w:rPr>
          <w:rFonts w:ascii="Times New Roman" w:hAnsi="Times New Roman" w:cs="Times New Roman"/>
          <w:sz w:val="29"/>
          <w:szCs w:val="29"/>
          <w:lang w:val="es"/>
        </w:rPr>
        <w:t xml:space="preserve"> </w:t>
      </w:r>
      <w:r w:rsidRPr="00631F0E">
        <w:rPr>
          <w:rFonts w:ascii="Times New Roman" w:hAnsi="Times New Roman" w:cs="Times New Roman"/>
          <w:sz w:val="29"/>
          <w:szCs w:val="29"/>
          <w:lang w:val="es"/>
        </w:rPr>
        <w:t xml:space="preserve">a través de scripts de inicio. </w:t>
      </w:r>
      <w:r w:rsidRPr="00631F0E">
        <w:rPr>
          <w:rFonts w:ascii="Times New Roman" w:hAnsi="Times New Roman" w:cs="Times New Roman"/>
          <w:spacing w:val="-8"/>
          <w:sz w:val="29"/>
          <w:szCs w:val="29"/>
          <w:lang w:val="es"/>
        </w:rPr>
        <w:t>AWS</w:t>
      </w:r>
      <w:r w:rsidRPr="00631F0E">
        <w:rPr>
          <w:rFonts w:ascii="Times New Roman" w:hAnsi="Times New Roman" w:cs="Times New Roman"/>
          <w:sz w:val="29"/>
          <w:szCs w:val="29"/>
          <w:lang w:val="es"/>
        </w:rPr>
        <w:t xml:space="preserve"> </w:t>
      </w:r>
      <w:proofErr w:type="spellStart"/>
      <w:r w:rsidRPr="00631F0E">
        <w:rPr>
          <w:rFonts w:ascii="Times New Roman" w:hAnsi="Times New Roman" w:cs="Times New Roman"/>
          <w:sz w:val="29"/>
          <w:szCs w:val="29"/>
          <w:lang w:val="es"/>
        </w:rPr>
        <w:t>Elastic</w:t>
      </w:r>
      <w:proofErr w:type="spellEnd"/>
      <w:r w:rsidRPr="00631F0E">
        <w:rPr>
          <w:rFonts w:ascii="Times New Roman" w:hAnsi="Times New Roman" w:cs="Times New Roman"/>
          <w:sz w:val="29"/>
          <w:szCs w:val="29"/>
          <w:lang w:val="es"/>
        </w:rPr>
        <w:t xml:space="preserve"> </w:t>
      </w:r>
      <w:proofErr w:type="spellStart"/>
      <w:r w:rsidRPr="00631F0E">
        <w:rPr>
          <w:rFonts w:ascii="Times New Roman" w:hAnsi="Times New Roman" w:cs="Times New Roman"/>
          <w:sz w:val="29"/>
          <w:szCs w:val="29"/>
          <w:lang w:val="es"/>
        </w:rPr>
        <w:t>Beanstalk</w:t>
      </w:r>
      <w:proofErr w:type="spellEnd"/>
      <w:r w:rsidRPr="00631F0E">
        <w:rPr>
          <w:rFonts w:ascii="Times New Roman" w:hAnsi="Times New Roman" w:cs="Times New Roman"/>
          <w:sz w:val="29"/>
          <w:szCs w:val="29"/>
          <w:lang w:val="es"/>
        </w:rPr>
        <w:t xml:space="preserve"> sigue este patrón: le permite utilizar AMI para iniciar un nuevo servicio y realizar acciones de arranque a través de </w:t>
      </w:r>
      <w:proofErr w:type="spellStart"/>
      <w:proofErr w:type="gramStart"/>
      <w:r w:rsidRPr="00631F0E">
        <w:rPr>
          <w:rFonts w:ascii="Times New Roman" w:hAnsi="Times New Roman" w:cs="Times New Roman"/>
          <w:sz w:val="29"/>
          <w:szCs w:val="29"/>
          <w:lang w:val="es"/>
        </w:rPr>
        <w:t>archivos</w:t>
      </w:r>
      <w:r w:rsidR="000311A7" w:rsidRPr="00631F0E">
        <w:rPr>
          <w:rFonts w:ascii="Times New Roman" w:hAnsi="Times New Roman" w:cs="Times New Roman"/>
          <w:sz w:val="29"/>
          <w:szCs w:val="29"/>
          <w:lang w:val="es"/>
        </w:rPr>
        <w:t>.</w:t>
      </w:r>
      <w:r w:rsidRPr="00631F0E">
        <w:rPr>
          <w:rFonts w:ascii="Times New Roman" w:hAnsi="Times New Roman" w:cs="Times New Roman"/>
          <w:sz w:val="29"/>
          <w:szCs w:val="29"/>
          <w:lang w:val="es"/>
        </w:rPr>
        <w:t>ebextensions</w:t>
      </w:r>
      <w:proofErr w:type="spellEnd"/>
      <w:proofErr w:type="gramEnd"/>
      <w:r w:rsidRPr="00631F0E">
        <w:rPr>
          <w:rFonts w:ascii="Times New Roman" w:hAnsi="Times New Roman" w:cs="Times New Roman"/>
          <w:sz w:val="29"/>
          <w:szCs w:val="29"/>
          <w:lang w:val="es"/>
        </w:rPr>
        <w:t>, así como el entorno Variables.</w:t>
      </w:r>
    </w:p>
    <w:p w14:paraId="0DB6D3D5" w14:textId="77777777" w:rsidR="00D07722" w:rsidRPr="0033630D" w:rsidRDefault="00D07722">
      <w:pPr>
        <w:spacing w:before="2"/>
        <w:rPr>
          <w:rFonts w:ascii="Times New Roman" w:eastAsia="Times New Roman" w:hAnsi="Times New Roman" w:cs="Times New Roman"/>
          <w:sz w:val="29"/>
          <w:szCs w:val="29"/>
          <w:lang w:val="es-ES"/>
        </w:rPr>
      </w:pPr>
    </w:p>
    <w:p w14:paraId="39E95AD6" w14:textId="77777777" w:rsidR="00D07722" w:rsidRPr="0033630D" w:rsidRDefault="004B3E50">
      <w:pPr>
        <w:ind w:left="100"/>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b/>
          <w:w w:val="105"/>
          <w:sz w:val="29"/>
          <w:szCs w:val="29"/>
          <w:lang w:val="es-ES"/>
        </w:rPr>
        <w:t>Infrastructure</w:t>
      </w:r>
      <w:proofErr w:type="spellEnd"/>
      <w:r w:rsidRPr="0033630D">
        <w:rPr>
          <w:rFonts w:ascii="Times New Roman" w:hAnsi="Times New Roman" w:cs="Times New Roman"/>
          <w:b/>
          <w:spacing w:val="-39"/>
          <w:w w:val="105"/>
          <w:sz w:val="29"/>
          <w:szCs w:val="29"/>
          <w:lang w:val="es-ES"/>
        </w:rPr>
        <w:t xml:space="preserve"> </w:t>
      </w:r>
      <w:r w:rsidRPr="0033630D">
        <w:rPr>
          <w:rFonts w:ascii="Times New Roman" w:hAnsi="Times New Roman" w:cs="Times New Roman"/>
          <w:b/>
          <w:w w:val="105"/>
          <w:sz w:val="29"/>
          <w:szCs w:val="29"/>
          <w:lang w:val="es-ES"/>
        </w:rPr>
        <w:t>as</w:t>
      </w:r>
      <w:r w:rsidRPr="0033630D">
        <w:rPr>
          <w:rFonts w:ascii="Times New Roman" w:hAnsi="Times New Roman" w:cs="Times New Roman"/>
          <w:b/>
          <w:spacing w:val="-39"/>
          <w:w w:val="105"/>
          <w:sz w:val="29"/>
          <w:szCs w:val="29"/>
          <w:lang w:val="es-ES"/>
        </w:rPr>
        <w:t xml:space="preserve"> </w:t>
      </w:r>
      <w:proofErr w:type="spellStart"/>
      <w:r w:rsidRPr="0033630D">
        <w:rPr>
          <w:rFonts w:ascii="Times New Roman" w:hAnsi="Times New Roman" w:cs="Times New Roman"/>
          <w:b/>
          <w:w w:val="105"/>
          <w:sz w:val="29"/>
          <w:szCs w:val="29"/>
          <w:lang w:val="es-ES"/>
        </w:rPr>
        <w:t>Code</w:t>
      </w:r>
      <w:proofErr w:type="spellEnd"/>
    </w:p>
    <w:p w14:paraId="675ACB69" w14:textId="438B1C35" w:rsidR="001A468E" w:rsidRPr="0033630D" w:rsidRDefault="001A468E" w:rsidP="002D4C36">
      <w:pPr>
        <w:spacing w:before="172" w:line="244" w:lineRule="auto"/>
        <w:ind w:left="100" w:right="121"/>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La infraestructura puede (y debe) almacenarse como código y control de versiones. Las plantillas de AWS </w:t>
      </w:r>
      <w:proofErr w:type="spellStart"/>
      <w:r w:rsidRPr="0033630D">
        <w:rPr>
          <w:rFonts w:ascii="Times New Roman" w:hAnsi="Times New Roman" w:cs="Times New Roman"/>
          <w:sz w:val="29"/>
          <w:szCs w:val="29"/>
          <w:lang w:val="es"/>
        </w:rPr>
        <w:t>CloudFormation</w:t>
      </w:r>
      <w:proofErr w:type="spellEnd"/>
      <w:r w:rsidRPr="0033630D">
        <w:rPr>
          <w:rFonts w:ascii="Times New Roman" w:hAnsi="Times New Roman" w:cs="Times New Roman"/>
          <w:sz w:val="29"/>
          <w:szCs w:val="29"/>
          <w:lang w:val="es"/>
        </w:rPr>
        <w:t xml:space="preserve"> le permiten crear, administrar y actualizar recursos de forma ordenada y predecible</w:t>
      </w:r>
      <w:r w:rsidRPr="0033630D">
        <w:rPr>
          <w:rFonts w:ascii="Times New Roman" w:hAnsi="Times New Roman" w:cs="Times New Roman"/>
          <w:spacing w:val="-3"/>
          <w:sz w:val="29"/>
          <w:szCs w:val="29"/>
          <w:lang w:val="es"/>
        </w:rPr>
        <w:t>.</w:t>
      </w:r>
      <w:r w:rsidRPr="0033630D">
        <w:rPr>
          <w:rFonts w:ascii="Times New Roman" w:hAnsi="Times New Roman" w:cs="Times New Roman"/>
          <w:sz w:val="29"/>
          <w:szCs w:val="29"/>
          <w:lang w:val="es"/>
        </w:rPr>
        <w:t xml:space="preserve"> Esto simplifica la reutilización de arquitecturas, así como la extensión de arquitecturas existentes, lo que es muy útil para grandes organizaciones.</w:t>
      </w:r>
    </w:p>
    <w:p w14:paraId="08F7E636" w14:textId="77777777" w:rsidR="00D07722" w:rsidRPr="0033630D" w:rsidRDefault="00D07722">
      <w:pPr>
        <w:spacing w:before="10"/>
        <w:rPr>
          <w:rFonts w:ascii="Times New Roman" w:eastAsia="Times New Roman" w:hAnsi="Times New Roman" w:cs="Times New Roman"/>
          <w:sz w:val="29"/>
          <w:szCs w:val="29"/>
          <w:lang w:val="es-ES"/>
        </w:rPr>
      </w:pPr>
    </w:p>
    <w:p w14:paraId="294769A7" w14:textId="77777777" w:rsidR="00D07722" w:rsidRPr="0033630D" w:rsidRDefault="004B3E50">
      <w:pPr>
        <w:ind w:left="100"/>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b/>
          <w:w w:val="105"/>
          <w:sz w:val="29"/>
          <w:szCs w:val="29"/>
          <w:lang w:val="es-ES"/>
        </w:rPr>
        <w:t>Automate</w:t>
      </w:r>
      <w:proofErr w:type="spellEnd"/>
    </w:p>
    <w:p w14:paraId="6ED60866" w14:textId="2806E0FF" w:rsidR="001A468E" w:rsidRPr="0033630D" w:rsidRDefault="001A468E" w:rsidP="003A5650">
      <w:pPr>
        <w:pStyle w:val="Textoindependiente"/>
        <w:spacing w:before="163" w:line="332" w:lineRule="exact"/>
        <w:ind w:right="120"/>
        <w:jc w:val="both"/>
        <w:rPr>
          <w:rFonts w:cs="Times New Roman"/>
          <w:lang w:val="es-ES"/>
        </w:rPr>
      </w:pPr>
      <w:r w:rsidRPr="0033630D">
        <w:rPr>
          <w:rFonts w:cs="Times New Roman"/>
          <w:spacing w:val="-3"/>
          <w:lang w:val="es"/>
        </w:rPr>
        <w:t xml:space="preserve">Tradicionalmente, </w:t>
      </w:r>
      <w:r w:rsidRPr="0033630D">
        <w:rPr>
          <w:rFonts w:cs="Times New Roman"/>
          <w:lang w:val="es"/>
        </w:rPr>
        <w:t>alguien tiene que responder manualmente a los incidentes para aumentar la capacidad de almacenamiento</w:t>
      </w:r>
      <w:r w:rsidRPr="0033630D">
        <w:rPr>
          <w:rFonts w:cs="Times New Roman"/>
          <w:spacing w:val="-3"/>
          <w:lang w:val="es"/>
        </w:rPr>
        <w:t>,</w:t>
      </w:r>
      <w:r w:rsidRPr="0033630D">
        <w:rPr>
          <w:rFonts w:cs="Times New Roman"/>
          <w:lang w:val="es"/>
        </w:rPr>
        <w:t xml:space="preserve"> implementar servidores adicionales, etc. </w:t>
      </w:r>
      <w:r w:rsidRPr="0033630D">
        <w:rPr>
          <w:rFonts w:cs="Times New Roman"/>
          <w:spacing w:val="-4"/>
          <w:lang w:val="es"/>
        </w:rPr>
        <w:t>Con</w:t>
      </w:r>
      <w:r w:rsidRPr="0033630D">
        <w:rPr>
          <w:rFonts w:cs="Times New Roman"/>
          <w:spacing w:val="-7"/>
          <w:lang w:val="es"/>
        </w:rPr>
        <w:t xml:space="preserve"> AWS,</w:t>
      </w:r>
      <w:r w:rsidRPr="0033630D">
        <w:rPr>
          <w:rFonts w:cs="Times New Roman"/>
          <w:lang w:val="es"/>
        </w:rPr>
        <w:t xml:space="preserve"> es posible automatizar estos pasos.</w:t>
      </w:r>
    </w:p>
    <w:p w14:paraId="0F51A28F" w14:textId="77777777" w:rsidR="00D07722" w:rsidRPr="0033630D" w:rsidRDefault="00D07722">
      <w:pPr>
        <w:rPr>
          <w:rFonts w:ascii="Times New Roman" w:eastAsia="Times New Roman" w:hAnsi="Times New Roman" w:cs="Times New Roman"/>
          <w:sz w:val="29"/>
          <w:szCs w:val="29"/>
          <w:lang w:val="es-ES"/>
        </w:rPr>
      </w:pPr>
    </w:p>
    <w:p w14:paraId="49D5F5E1" w14:textId="77777777" w:rsidR="00D07722" w:rsidRPr="0033630D" w:rsidRDefault="00D07722">
      <w:pPr>
        <w:rPr>
          <w:rFonts w:ascii="Times New Roman" w:eastAsia="Times New Roman" w:hAnsi="Times New Roman" w:cs="Times New Roman"/>
          <w:sz w:val="29"/>
          <w:szCs w:val="29"/>
          <w:lang w:val="es-ES"/>
        </w:rPr>
      </w:pPr>
    </w:p>
    <w:p w14:paraId="30469FD7" w14:textId="77777777" w:rsidR="00D07722" w:rsidRPr="0033630D" w:rsidRDefault="004B3E50">
      <w:pPr>
        <w:pStyle w:val="Ttulo2"/>
        <w:spacing w:before="214"/>
        <w:jc w:val="both"/>
        <w:rPr>
          <w:rFonts w:cs="Times New Roman"/>
          <w:b w:val="0"/>
          <w:bCs w:val="0"/>
          <w:lang w:val="es-ES"/>
        </w:rPr>
      </w:pPr>
      <w:proofErr w:type="spellStart"/>
      <w:r w:rsidRPr="0033630D">
        <w:rPr>
          <w:rFonts w:cs="Times New Roman"/>
          <w:lang w:val="es-ES"/>
        </w:rPr>
        <w:t>Examples</w:t>
      </w:r>
      <w:proofErr w:type="spellEnd"/>
      <w:r w:rsidRPr="0033630D">
        <w:rPr>
          <w:rFonts w:cs="Times New Roman"/>
          <w:lang w:val="es-ES"/>
        </w:rPr>
        <w:t>:</w:t>
      </w:r>
    </w:p>
    <w:p w14:paraId="6C21AE4F" w14:textId="53A5CF36" w:rsidR="001A468E" w:rsidRPr="0033630D" w:rsidRDefault="001A468E" w:rsidP="000C24A0">
      <w:pPr>
        <w:spacing w:before="180" w:line="247" w:lineRule="auto"/>
        <w:ind w:left="100" w:right="124"/>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 Recuperación automática para Amazon EC2:</w:t>
      </w:r>
      <w:r w:rsidRPr="0033630D">
        <w:rPr>
          <w:rFonts w:ascii="Times New Roman" w:hAnsi="Times New Roman" w:cs="Times New Roman"/>
          <w:spacing w:val="-10"/>
          <w:w w:val="105"/>
          <w:sz w:val="29"/>
          <w:szCs w:val="29"/>
          <w:lang w:val="es"/>
        </w:rPr>
        <w:t xml:space="preserve"> </w:t>
      </w:r>
      <w:r w:rsidRPr="0033630D">
        <w:rPr>
          <w:rFonts w:ascii="Times New Roman" w:hAnsi="Times New Roman" w:cs="Times New Roman"/>
          <w:w w:val="105"/>
          <w:sz w:val="29"/>
          <w:szCs w:val="29"/>
          <w:lang w:val="es"/>
        </w:rPr>
        <w:t>puede crear una alarma</w:t>
      </w:r>
      <w:r w:rsidRPr="0033630D">
        <w:rPr>
          <w:rFonts w:ascii="Times New Roman" w:hAnsi="Times New Roman" w:cs="Times New Roman"/>
          <w:spacing w:val="-3"/>
          <w:w w:val="105"/>
          <w:sz w:val="29"/>
          <w:szCs w:val="29"/>
          <w:lang w:val="es"/>
        </w:rPr>
        <w:t xml:space="preserve"> de </w:t>
      </w:r>
      <w:proofErr w:type="spellStart"/>
      <w:r w:rsidRPr="0033630D">
        <w:rPr>
          <w:rFonts w:ascii="Times New Roman" w:hAnsi="Times New Roman" w:cs="Times New Roman"/>
          <w:spacing w:val="-3"/>
          <w:w w:val="105"/>
          <w:sz w:val="29"/>
          <w:szCs w:val="29"/>
          <w:lang w:val="es"/>
        </w:rPr>
        <w:t>CloudWatch</w:t>
      </w:r>
      <w:proofErr w:type="spellEnd"/>
      <w:r w:rsidRPr="0033630D">
        <w:rPr>
          <w:rFonts w:ascii="Times New Roman" w:hAnsi="Times New Roman" w:cs="Times New Roman"/>
          <w:w w:val="105"/>
          <w:sz w:val="29"/>
          <w:szCs w:val="29"/>
          <w:lang w:val="es"/>
        </w:rPr>
        <w:t xml:space="preserve"> que rastree y recupere una instancia EC2 automáticamente en caso de que algo salga mal. Es mucho mejor que reiniciar manualmente la máquina.</w:t>
      </w:r>
    </w:p>
    <w:p w14:paraId="63290781" w14:textId="780509AC" w:rsidR="001A468E" w:rsidRPr="0033630D" w:rsidRDefault="001A468E" w:rsidP="000C24A0">
      <w:pPr>
        <w:spacing w:before="163" w:line="242" w:lineRule="auto"/>
        <w:ind w:left="100" w:right="11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Escalado</w:t>
      </w:r>
      <w:r w:rsidRPr="0033630D">
        <w:rPr>
          <w:rFonts w:ascii="Times New Roman" w:hAnsi="Times New Roman" w:cs="Times New Roman"/>
          <w:spacing w:val="-10"/>
          <w:sz w:val="29"/>
          <w:szCs w:val="29"/>
          <w:lang w:val="es"/>
        </w:rPr>
        <w:t xml:space="preserve"> automático:</w:t>
      </w:r>
      <w:r w:rsidRPr="0033630D">
        <w:rPr>
          <w:rFonts w:ascii="Times New Roman" w:hAnsi="Times New Roman" w:cs="Times New Roman"/>
          <w:sz w:val="29"/>
          <w:szCs w:val="29"/>
          <w:lang w:val="es"/>
        </w:rPr>
        <w:t xml:space="preserve"> puede escalar el número de instancias EC2, </w:t>
      </w:r>
      <w:r w:rsidRPr="0033630D">
        <w:rPr>
          <w:rFonts w:ascii="Times New Roman" w:hAnsi="Times New Roman" w:cs="Times New Roman"/>
          <w:spacing w:val="-3"/>
          <w:sz w:val="29"/>
          <w:szCs w:val="29"/>
          <w:lang w:val="es"/>
        </w:rPr>
        <w:t>la capacidad</w:t>
      </w:r>
      <w:r w:rsidRPr="0033630D">
        <w:rPr>
          <w:rFonts w:ascii="Times New Roman" w:hAnsi="Times New Roman" w:cs="Times New Roman"/>
          <w:sz w:val="29"/>
          <w:szCs w:val="29"/>
          <w:lang w:val="es"/>
        </w:rPr>
        <w:t xml:space="preserve"> de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ECS y EKS según sea necesario en función de la capacidad deseada</w:t>
      </w:r>
      <w:r w:rsidRPr="0033630D">
        <w:rPr>
          <w:rFonts w:ascii="Times New Roman" w:hAnsi="Times New Roman" w:cs="Times New Roman"/>
          <w:spacing w:val="-3"/>
          <w:sz w:val="29"/>
          <w:szCs w:val="29"/>
          <w:lang w:val="es"/>
        </w:rPr>
        <w:t xml:space="preserve">. </w:t>
      </w:r>
      <w:r w:rsidRPr="0033630D">
        <w:rPr>
          <w:rFonts w:ascii="Times New Roman" w:hAnsi="Times New Roman" w:cs="Times New Roman"/>
          <w:sz w:val="29"/>
          <w:szCs w:val="29"/>
          <w:lang w:val="es"/>
        </w:rPr>
        <w:t>De</w:t>
      </w:r>
      <w:r w:rsidRPr="0033630D">
        <w:rPr>
          <w:rFonts w:ascii="Times New Roman" w:hAnsi="Times New Roman" w:cs="Times New Roman"/>
          <w:spacing w:val="-6"/>
          <w:sz w:val="29"/>
          <w:szCs w:val="29"/>
          <w:lang w:val="es"/>
        </w:rPr>
        <w:t xml:space="preserve"> esta manera,</w:t>
      </w:r>
      <w:r w:rsidRPr="0033630D">
        <w:rPr>
          <w:rFonts w:ascii="Times New Roman" w:hAnsi="Times New Roman" w:cs="Times New Roman"/>
          <w:sz w:val="29"/>
          <w:szCs w:val="29"/>
          <w:lang w:val="es"/>
        </w:rPr>
        <w:t xml:space="preserve"> no está ejecutando más turnos de los necesarios (desperdiciando dinero) o menos turnos de los necesarios (lo que no se mantendrá al día con el tráfico si hay prisa). Es mejor programar el lanzamiento </w:t>
      </w:r>
      <w:r w:rsidRPr="0033630D">
        <w:rPr>
          <w:rFonts w:ascii="Times New Roman" w:hAnsi="Times New Roman" w:cs="Times New Roman"/>
          <w:sz w:val="29"/>
          <w:szCs w:val="29"/>
          <w:lang w:val="es"/>
        </w:rPr>
        <w:lastRenderedPageBreak/>
        <w:t xml:space="preserve">del grupo de escalado automático por un tiempo, para que no tenga que esperar a que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"note" más tráfico.</w:t>
      </w:r>
    </w:p>
    <w:p w14:paraId="3811D4FA" w14:textId="0056DCB2" w:rsidR="001A468E" w:rsidRPr="0033630D" w:rsidRDefault="001A468E" w:rsidP="000C24A0">
      <w:pPr>
        <w:spacing w:before="167" w:line="244" w:lineRule="auto"/>
        <w:ind w:left="100" w:right="126"/>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Usar alarmas y eventos: por ejemplo, cree una alarma</w:t>
      </w:r>
      <w:r w:rsidRPr="0033630D">
        <w:rPr>
          <w:rFonts w:ascii="Times New Roman" w:hAnsi="Times New Roman" w:cs="Times New Roman"/>
          <w:spacing w:val="-3"/>
          <w:sz w:val="29"/>
          <w:szCs w:val="29"/>
          <w:lang w:val="es"/>
        </w:rPr>
        <w:t xml:space="preserve"> de </w:t>
      </w:r>
      <w:proofErr w:type="spellStart"/>
      <w:r w:rsidRPr="0033630D">
        <w:rPr>
          <w:rFonts w:ascii="Times New Roman" w:hAnsi="Times New Roman" w:cs="Times New Roman"/>
          <w:spacing w:val="-3"/>
          <w:sz w:val="29"/>
          <w:szCs w:val="29"/>
          <w:lang w:val="es"/>
        </w:rPr>
        <w:t>CloudWatch</w:t>
      </w:r>
      <w:proofErr w:type="spellEnd"/>
      <w:r w:rsidRPr="0033630D">
        <w:rPr>
          <w:rFonts w:ascii="Times New Roman" w:hAnsi="Times New Roman" w:cs="Times New Roman"/>
          <w:sz w:val="29"/>
          <w:szCs w:val="29"/>
          <w:lang w:val="es"/>
        </w:rPr>
        <w:t xml:space="preserve"> que envíe un mensaje SNS cuando una determinada métrica supere un determinado umbral. A continuación, estos mensajes ocupan una función lambda, envían un mensaje a la cola de SQS o envían una solicitud al extremo HTTP o HTTPS para que pueda responder al evento en contexto.</w:t>
      </w:r>
    </w:p>
    <w:p w14:paraId="71D12C61" w14:textId="7F9AAE67" w:rsidR="00D07722" w:rsidRPr="0033630D" w:rsidRDefault="00D07722">
      <w:pPr>
        <w:spacing w:before="167" w:line="244" w:lineRule="auto"/>
        <w:ind w:left="100" w:right="126"/>
        <w:jc w:val="both"/>
        <w:rPr>
          <w:rFonts w:ascii="Times New Roman" w:eastAsia="Times New Roman" w:hAnsi="Times New Roman" w:cs="Times New Roman"/>
          <w:sz w:val="29"/>
          <w:szCs w:val="29"/>
          <w:lang w:val="es-ES"/>
        </w:rPr>
      </w:pPr>
    </w:p>
    <w:sectPr w:rsidR="00D07722" w:rsidRPr="0033630D">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4B"/>
    <w:multiLevelType w:val="hybridMultilevel"/>
    <w:tmpl w:val="99B2C710"/>
    <w:lvl w:ilvl="0" w:tplc="5EDA58CA">
      <w:start w:val="1"/>
      <w:numFmt w:val="upperLetter"/>
      <w:lvlText w:val="%1."/>
      <w:lvlJc w:val="left"/>
      <w:pPr>
        <w:ind w:left="451" w:hanging="352"/>
      </w:pPr>
      <w:rPr>
        <w:rFonts w:ascii="Times New Roman" w:eastAsia="Times New Roman" w:hAnsi="Times New Roman" w:hint="default"/>
        <w:spacing w:val="-1"/>
        <w:w w:val="102"/>
      </w:rPr>
    </w:lvl>
    <w:lvl w:ilvl="1" w:tplc="BA68A3B6">
      <w:start w:val="1"/>
      <w:numFmt w:val="bullet"/>
      <w:lvlText w:val="•"/>
      <w:lvlJc w:val="left"/>
      <w:pPr>
        <w:ind w:left="1372" w:hanging="352"/>
      </w:pPr>
      <w:rPr>
        <w:rFonts w:hint="default"/>
      </w:rPr>
    </w:lvl>
    <w:lvl w:ilvl="2" w:tplc="F30001F6">
      <w:start w:val="1"/>
      <w:numFmt w:val="bullet"/>
      <w:lvlText w:val="•"/>
      <w:lvlJc w:val="left"/>
      <w:pPr>
        <w:ind w:left="2284" w:hanging="352"/>
      </w:pPr>
      <w:rPr>
        <w:rFonts w:hint="default"/>
      </w:rPr>
    </w:lvl>
    <w:lvl w:ilvl="3" w:tplc="A7F4D86E">
      <w:start w:val="1"/>
      <w:numFmt w:val="bullet"/>
      <w:lvlText w:val="•"/>
      <w:lvlJc w:val="left"/>
      <w:pPr>
        <w:ind w:left="3196" w:hanging="352"/>
      </w:pPr>
      <w:rPr>
        <w:rFonts w:hint="default"/>
      </w:rPr>
    </w:lvl>
    <w:lvl w:ilvl="4" w:tplc="7964622A">
      <w:start w:val="1"/>
      <w:numFmt w:val="bullet"/>
      <w:lvlText w:val="•"/>
      <w:lvlJc w:val="left"/>
      <w:pPr>
        <w:ind w:left="4108" w:hanging="352"/>
      </w:pPr>
      <w:rPr>
        <w:rFonts w:hint="default"/>
      </w:rPr>
    </w:lvl>
    <w:lvl w:ilvl="5" w:tplc="612E7EE4">
      <w:start w:val="1"/>
      <w:numFmt w:val="bullet"/>
      <w:lvlText w:val="•"/>
      <w:lvlJc w:val="left"/>
      <w:pPr>
        <w:ind w:left="5020" w:hanging="352"/>
      </w:pPr>
      <w:rPr>
        <w:rFonts w:hint="default"/>
      </w:rPr>
    </w:lvl>
    <w:lvl w:ilvl="6" w:tplc="57EA4850">
      <w:start w:val="1"/>
      <w:numFmt w:val="bullet"/>
      <w:lvlText w:val="•"/>
      <w:lvlJc w:val="left"/>
      <w:pPr>
        <w:ind w:left="5932" w:hanging="352"/>
      </w:pPr>
      <w:rPr>
        <w:rFonts w:hint="default"/>
      </w:rPr>
    </w:lvl>
    <w:lvl w:ilvl="7" w:tplc="B712B614">
      <w:start w:val="1"/>
      <w:numFmt w:val="bullet"/>
      <w:lvlText w:val="•"/>
      <w:lvlJc w:val="left"/>
      <w:pPr>
        <w:ind w:left="6844" w:hanging="352"/>
      </w:pPr>
      <w:rPr>
        <w:rFonts w:hint="default"/>
      </w:rPr>
    </w:lvl>
    <w:lvl w:ilvl="8" w:tplc="8EC6DD96">
      <w:start w:val="1"/>
      <w:numFmt w:val="bullet"/>
      <w:lvlText w:val="•"/>
      <w:lvlJc w:val="left"/>
      <w:pPr>
        <w:ind w:left="7756" w:hanging="352"/>
      </w:pPr>
      <w:rPr>
        <w:rFonts w:hint="default"/>
      </w:rPr>
    </w:lvl>
  </w:abstractNum>
  <w:abstractNum w:abstractNumId="1" w15:restartNumberingAfterBreak="0">
    <w:nsid w:val="04282FFF"/>
    <w:multiLevelType w:val="hybridMultilevel"/>
    <w:tmpl w:val="1362DA7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04AC710C"/>
    <w:multiLevelType w:val="hybridMultilevel"/>
    <w:tmpl w:val="35AC7334"/>
    <w:lvl w:ilvl="0" w:tplc="0C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B71932"/>
    <w:multiLevelType w:val="hybridMultilevel"/>
    <w:tmpl w:val="9336E844"/>
    <w:lvl w:ilvl="0" w:tplc="407E7BCE">
      <w:start w:val="1"/>
      <w:numFmt w:val="upperLetter"/>
      <w:lvlText w:val="%1."/>
      <w:lvlJc w:val="left"/>
      <w:pPr>
        <w:ind w:left="451" w:hanging="352"/>
      </w:pPr>
      <w:rPr>
        <w:rFonts w:ascii="Times New Roman" w:eastAsia="Times New Roman" w:hAnsi="Times New Roman" w:hint="default"/>
        <w:spacing w:val="-1"/>
        <w:w w:val="99"/>
        <w:sz w:val="29"/>
        <w:szCs w:val="29"/>
      </w:rPr>
    </w:lvl>
    <w:lvl w:ilvl="1" w:tplc="291EBF26">
      <w:start w:val="1"/>
      <w:numFmt w:val="bullet"/>
      <w:lvlText w:val="•"/>
      <w:lvlJc w:val="left"/>
      <w:pPr>
        <w:ind w:left="1372" w:hanging="352"/>
      </w:pPr>
      <w:rPr>
        <w:rFonts w:hint="default"/>
      </w:rPr>
    </w:lvl>
    <w:lvl w:ilvl="2" w:tplc="9A706140">
      <w:start w:val="1"/>
      <w:numFmt w:val="bullet"/>
      <w:lvlText w:val="•"/>
      <w:lvlJc w:val="left"/>
      <w:pPr>
        <w:ind w:left="2284" w:hanging="352"/>
      </w:pPr>
      <w:rPr>
        <w:rFonts w:hint="default"/>
      </w:rPr>
    </w:lvl>
    <w:lvl w:ilvl="3" w:tplc="49B066A2">
      <w:start w:val="1"/>
      <w:numFmt w:val="bullet"/>
      <w:lvlText w:val="•"/>
      <w:lvlJc w:val="left"/>
      <w:pPr>
        <w:ind w:left="3196" w:hanging="352"/>
      </w:pPr>
      <w:rPr>
        <w:rFonts w:hint="default"/>
      </w:rPr>
    </w:lvl>
    <w:lvl w:ilvl="4" w:tplc="F5D480AC">
      <w:start w:val="1"/>
      <w:numFmt w:val="bullet"/>
      <w:lvlText w:val="•"/>
      <w:lvlJc w:val="left"/>
      <w:pPr>
        <w:ind w:left="4108" w:hanging="352"/>
      </w:pPr>
      <w:rPr>
        <w:rFonts w:hint="default"/>
      </w:rPr>
    </w:lvl>
    <w:lvl w:ilvl="5" w:tplc="C0DC438A">
      <w:start w:val="1"/>
      <w:numFmt w:val="bullet"/>
      <w:lvlText w:val="•"/>
      <w:lvlJc w:val="left"/>
      <w:pPr>
        <w:ind w:left="5020" w:hanging="352"/>
      </w:pPr>
      <w:rPr>
        <w:rFonts w:hint="default"/>
      </w:rPr>
    </w:lvl>
    <w:lvl w:ilvl="6" w:tplc="722A2576">
      <w:start w:val="1"/>
      <w:numFmt w:val="bullet"/>
      <w:lvlText w:val="•"/>
      <w:lvlJc w:val="left"/>
      <w:pPr>
        <w:ind w:left="5932" w:hanging="352"/>
      </w:pPr>
      <w:rPr>
        <w:rFonts w:hint="default"/>
      </w:rPr>
    </w:lvl>
    <w:lvl w:ilvl="7" w:tplc="A906EC16">
      <w:start w:val="1"/>
      <w:numFmt w:val="bullet"/>
      <w:lvlText w:val="•"/>
      <w:lvlJc w:val="left"/>
      <w:pPr>
        <w:ind w:left="6844" w:hanging="352"/>
      </w:pPr>
      <w:rPr>
        <w:rFonts w:hint="default"/>
      </w:rPr>
    </w:lvl>
    <w:lvl w:ilvl="8" w:tplc="969EBAD4">
      <w:start w:val="1"/>
      <w:numFmt w:val="bullet"/>
      <w:lvlText w:val="•"/>
      <w:lvlJc w:val="left"/>
      <w:pPr>
        <w:ind w:left="7756" w:hanging="352"/>
      </w:pPr>
      <w:rPr>
        <w:rFonts w:hint="default"/>
      </w:rPr>
    </w:lvl>
  </w:abstractNum>
  <w:abstractNum w:abstractNumId="4" w15:restartNumberingAfterBreak="0">
    <w:nsid w:val="068F4BFC"/>
    <w:multiLevelType w:val="multilevel"/>
    <w:tmpl w:val="71D6B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F92FD1"/>
    <w:multiLevelType w:val="multilevel"/>
    <w:tmpl w:val="68C61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8500563"/>
    <w:multiLevelType w:val="multilevel"/>
    <w:tmpl w:val="8F869E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8D21EB8"/>
    <w:multiLevelType w:val="multilevel"/>
    <w:tmpl w:val="7A16F9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8F1307F"/>
    <w:multiLevelType w:val="hybridMultilevel"/>
    <w:tmpl w:val="88022B64"/>
    <w:lvl w:ilvl="0" w:tplc="F9780D40">
      <w:start w:val="1"/>
      <w:numFmt w:val="upperLetter"/>
      <w:lvlText w:val="%1."/>
      <w:lvlJc w:val="left"/>
      <w:pPr>
        <w:ind w:left="451" w:hanging="352"/>
      </w:pPr>
      <w:rPr>
        <w:rFonts w:ascii="Times New Roman" w:eastAsia="Times New Roman" w:hAnsi="Times New Roman" w:hint="default"/>
        <w:spacing w:val="-1"/>
        <w:w w:val="99"/>
      </w:rPr>
    </w:lvl>
    <w:lvl w:ilvl="1" w:tplc="A93E1A62">
      <w:start w:val="1"/>
      <w:numFmt w:val="bullet"/>
      <w:lvlText w:val="•"/>
      <w:lvlJc w:val="left"/>
      <w:pPr>
        <w:ind w:left="1370" w:hanging="352"/>
      </w:pPr>
      <w:rPr>
        <w:rFonts w:hint="default"/>
      </w:rPr>
    </w:lvl>
    <w:lvl w:ilvl="2" w:tplc="881AD076">
      <w:start w:val="1"/>
      <w:numFmt w:val="bullet"/>
      <w:lvlText w:val="•"/>
      <w:lvlJc w:val="left"/>
      <w:pPr>
        <w:ind w:left="2280" w:hanging="352"/>
      </w:pPr>
      <w:rPr>
        <w:rFonts w:hint="default"/>
      </w:rPr>
    </w:lvl>
    <w:lvl w:ilvl="3" w:tplc="EF10D3F8">
      <w:start w:val="1"/>
      <w:numFmt w:val="bullet"/>
      <w:lvlText w:val="•"/>
      <w:lvlJc w:val="left"/>
      <w:pPr>
        <w:ind w:left="3190" w:hanging="352"/>
      </w:pPr>
      <w:rPr>
        <w:rFonts w:hint="default"/>
      </w:rPr>
    </w:lvl>
    <w:lvl w:ilvl="4" w:tplc="79180AEC">
      <w:start w:val="1"/>
      <w:numFmt w:val="bullet"/>
      <w:lvlText w:val="•"/>
      <w:lvlJc w:val="left"/>
      <w:pPr>
        <w:ind w:left="4100" w:hanging="352"/>
      </w:pPr>
      <w:rPr>
        <w:rFonts w:hint="default"/>
      </w:rPr>
    </w:lvl>
    <w:lvl w:ilvl="5" w:tplc="474CB626">
      <w:start w:val="1"/>
      <w:numFmt w:val="bullet"/>
      <w:lvlText w:val="•"/>
      <w:lvlJc w:val="left"/>
      <w:pPr>
        <w:ind w:left="5010" w:hanging="352"/>
      </w:pPr>
      <w:rPr>
        <w:rFonts w:hint="default"/>
      </w:rPr>
    </w:lvl>
    <w:lvl w:ilvl="6" w:tplc="73B455D2">
      <w:start w:val="1"/>
      <w:numFmt w:val="bullet"/>
      <w:lvlText w:val="•"/>
      <w:lvlJc w:val="left"/>
      <w:pPr>
        <w:ind w:left="5920" w:hanging="352"/>
      </w:pPr>
      <w:rPr>
        <w:rFonts w:hint="default"/>
      </w:rPr>
    </w:lvl>
    <w:lvl w:ilvl="7" w:tplc="F56E1A70">
      <w:start w:val="1"/>
      <w:numFmt w:val="bullet"/>
      <w:lvlText w:val="•"/>
      <w:lvlJc w:val="left"/>
      <w:pPr>
        <w:ind w:left="6830" w:hanging="352"/>
      </w:pPr>
      <w:rPr>
        <w:rFonts w:hint="default"/>
      </w:rPr>
    </w:lvl>
    <w:lvl w:ilvl="8" w:tplc="AF1EA542">
      <w:start w:val="1"/>
      <w:numFmt w:val="bullet"/>
      <w:lvlText w:val="•"/>
      <w:lvlJc w:val="left"/>
      <w:pPr>
        <w:ind w:left="7740" w:hanging="352"/>
      </w:pPr>
      <w:rPr>
        <w:rFonts w:hint="default"/>
      </w:rPr>
    </w:lvl>
  </w:abstractNum>
  <w:abstractNum w:abstractNumId="9" w15:restartNumberingAfterBreak="0">
    <w:nsid w:val="0B0E5403"/>
    <w:multiLevelType w:val="hybridMultilevel"/>
    <w:tmpl w:val="720CA6E8"/>
    <w:lvl w:ilvl="0" w:tplc="0C0A0001">
      <w:start w:val="1"/>
      <w:numFmt w:val="bullet"/>
      <w:lvlText w:val=""/>
      <w:lvlJc w:val="left"/>
      <w:pPr>
        <w:ind w:left="1381" w:hanging="360"/>
      </w:pPr>
      <w:rPr>
        <w:rFonts w:ascii="Symbol" w:hAnsi="Symbol" w:hint="default"/>
      </w:rPr>
    </w:lvl>
    <w:lvl w:ilvl="1" w:tplc="0C0A0003" w:tentative="1">
      <w:start w:val="1"/>
      <w:numFmt w:val="bullet"/>
      <w:lvlText w:val="o"/>
      <w:lvlJc w:val="left"/>
      <w:pPr>
        <w:ind w:left="2101" w:hanging="360"/>
      </w:pPr>
      <w:rPr>
        <w:rFonts w:ascii="Courier New" w:hAnsi="Courier New" w:cs="Courier New" w:hint="default"/>
      </w:rPr>
    </w:lvl>
    <w:lvl w:ilvl="2" w:tplc="0C0A0005" w:tentative="1">
      <w:start w:val="1"/>
      <w:numFmt w:val="bullet"/>
      <w:lvlText w:val=""/>
      <w:lvlJc w:val="left"/>
      <w:pPr>
        <w:ind w:left="2821" w:hanging="360"/>
      </w:pPr>
      <w:rPr>
        <w:rFonts w:ascii="Wingdings" w:hAnsi="Wingdings" w:hint="default"/>
      </w:rPr>
    </w:lvl>
    <w:lvl w:ilvl="3" w:tplc="0C0A0001" w:tentative="1">
      <w:start w:val="1"/>
      <w:numFmt w:val="bullet"/>
      <w:lvlText w:val=""/>
      <w:lvlJc w:val="left"/>
      <w:pPr>
        <w:ind w:left="3541" w:hanging="360"/>
      </w:pPr>
      <w:rPr>
        <w:rFonts w:ascii="Symbol" w:hAnsi="Symbol" w:hint="default"/>
      </w:rPr>
    </w:lvl>
    <w:lvl w:ilvl="4" w:tplc="0C0A0003" w:tentative="1">
      <w:start w:val="1"/>
      <w:numFmt w:val="bullet"/>
      <w:lvlText w:val="o"/>
      <w:lvlJc w:val="left"/>
      <w:pPr>
        <w:ind w:left="4261" w:hanging="360"/>
      </w:pPr>
      <w:rPr>
        <w:rFonts w:ascii="Courier New" w:hAnsi="Courier New" w:cs="Courier New" w:hint="default"/>
      </w:rPr>
    </w:lvl>
    <w:lvl w:ilvl="5" w:tplc="0C0A0005" w:tentative="1">
      <w:start w:val="1"/>
      <w:numFmt w:val="bullet"/>
      <w:lvlText w:val=""/>
      <w:lvlJc w:val="left"/>
      <w:pPr>
        <w:ind w:left="4981" w:hanging="360"/>
      </w:pPr>
      <w:rPr>
        <w:rFonts w:ascii="Wingdings" w:hAnsi="Wingdings" w:hint="default"/>
      </w:rPr>
    </w:lvl>
    <w:lvl w:ilvl="6" w:tplc="0C0A0001" w:tentative="1">
      <w:start w:val="1"/>
      <w:numFmt w:val="bullet"/>
      <w:lvlText w:val=""/>
      <w:lvlJc w:val="left"/>
      <w:pPr>
        <w:ind w:left="5701" w:hanging="360"/>
      </w:pPr>
      <w:rPr>
        <w:rFonts w:ascii="Symbol" w:hAnsi="Symbol" w:hint="default"/>
      </w:rPr>
    </w:lvl>
    <w:lvl w:ilvl="7" w:tplc="0C0A0003" w:tentative="1">
      <w:start w:val="1"/>
      <w:numFmt w:val="bullet"/>
      <w:lvlText w:val="o"/>
      <w:lvlJc w:val="left"/>
      <w:pPr>
        <w:ind w:left="6421" w:hanging="360"/>
      </w:pPr>
      <w:rPr>
        <w:rFonts w:ascii="Courier New" w:hAnsi="Courier New" w:cs="Courier New" w:hint="default"/>
      </w:rPr>
    </w:lvl>
    <w:lvl w:ilvl="8" w:tplc="0C0A0005" w:tentative="1">
      <w:start w:val="1"/>
      <w:numFmt w:val="bullet"/>
      <w:lvlText w:val=""/>
      <w:lvlJc w:val="left"/>
      <w:pPr>
        <w:ind w:left="7141" w:hanging="360"/>
      </w:pPr>
      <w:rPr>
        <w:rFonts w:ascii="Wingdings" w:hAnsi="Wingdings" w:hint="default"/>
      </w:rPr>
    </w:lvl>
  </w:abstractNum>
  <w:abstractNum w:abstractNumId="10" w15:restartNumberingAfterBreak="0">
    <w:nsid w:val="0B532695"/>
    <w:multiLevelType w:val="multilevel"/>
    <w:tmpl w:val="D84A2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CD1557B"/>
    <w:multiLevelType w:val="hybridMultilevel"/>
    <w:tmpl w:val="48042780"/>
    <w:lvl w:ilvl="0" w:tplc="E534A55C">
      <w:start w:val="3"/>
      <w:numFmt w:val="upperLetter"/>
      <w:lvlText w:val="%1."/>
      <w:lvlJc w:val="left"/>
      <w:pPr>
        <w:ind w:left="100" w:hanging="340"/>
      </w:pPr>
      <w:rPr>
        <w:rFonts w:ascii="Times New Roman" w:eastAsia="Times New Roman" w:hAnsi="Times New Roman" w:hint="default"/>
        <w:spacing w:val="-1"/>
        <w:w w:val="99"/>
      </w:rPr>
    </w:lvl>
    <w:lvl w:ilvl="1" w:tplc="49A82834">
      <w:start w:val="1"/>
      <w:numFmt w:val="bullet"/>
      <w:lvlText w:val="•"/>
      <w:lvlJc w:val="left"/>
      <w:pPr>
        <w:ind w:left="1046" w:hanging="340"/>
      </w:pPr>
      <w:rPr>
        <w:rFonts w:hint="default"/>
      </w:rPr>
    </w:lvl>
    <w:lvl w:ilvl="2" w:tplc="C5AAB2CE">
      <w:start w:val="1"/>
      <w:numFmt w:val="bullet"/>
      <w:lvlText w:val="•"/>
      <w:lvlJc w:val="left"/>
      <w:pPr>
        <w:ind w:left="1992" w:hanging="340"/>
      </w:pPr>
      <w:rPr>
        <w:rFonts w:hint="default"/>
      </w:rPr>
    </w:lvl>
    <w:lvl w:ilvl="3" w:tplc="1C86AF9C">
      <w:start w:val="1"/>
      <w:numFmt w:val="bullet"/>
      <w:lvlText w:val="•"/>
      <w:lvlJc w:val="left"/>
      <w:pPr>
        <w:ind w:left="2938" w:hanging="340"/>
      </w:pPr>
      <w:rPr>
        <w:rFonts w:hint="default"/>
      </w:rPr>
    </w:lvl>
    <w:lvl w:ilvl="4" w:tplc="A7505310">
      <w:start w:val="1"/>
      <w:numFmt w:val="bullet"/>
      <w:lvlText w:val="•"/>
      <w:lvlJc w:val="left"/>
      <w:pPr>
        <w:ind w:left="3884" w:hanging="340"/>
      </w:pPr>
      <w:rPr>
        <w:rFonts w:hint="default"/>
      </w:rPr>
    </w:lvl>
    <w:lvl w:ilvl="5" w:tplc="F9B672A6">
      <w:start w:val="1"/>
      <w:numFmt w:val="bullet"/>
      <w:lvlText w:val="•"/>
      <w:lvlJc w:val="left"/>
      <w:pPr>
        <w:ind w:left="4830" w:hanging="340"/>
      </w:pPr>
      <w:rPr>
        <w:rFonts w:hint="default"/>
      </w:rPr>
    </w:lvl>
    <w:lvl w:ilvl="6" w:tplc="D27EC7B4">
      <w:start w:val="1"/>
      <w:numFmt w:val="bullet"/>
      <w:lvlText w:val="•"/>
      <w:lvlJc w:val="left"/>
      <w:pPr>
        <w:ind w:left="5776" w:hanging="340"/>
      </w:pPr>
      <w:rPr>
        <w:rFonts w:hint="default"/>
      </w:rPr>
    </w:lvl>
    <w:lvl w:ilvl="7" w:tplc="DD6632C8">
      <w:start w:val="1"/>
      <w:numFmt w:val="bullet"/>
      <w:lvlText w:val="•"/>
      <w:lvlJc w:val="left"/>
      <w:pPr>
        <w:ind w:left="6722" w:hanging="340"/>
      </w:pPr>
      <w:rPr>
        <w:rFonts w:hint="default"/>
      </w:rPr>
    </w:lvl>
    <w:lvl w:ilvl="8" w:tplc="9B00DA86">
      <w:start w:val="1"/>
      <w:numFmt w:val="bullet"/>
      <w:lvlText w:val="•"/>
      <w:lvlJc w:val="left"/>
      <w:pPr>
        <w:ind w:left="7668" w:hanging="340"/>
      </w:pPr>
      <w:rPr>
        <w:rFonts w:hint="default"/>
      </w:rPr>
    </w:lvl>
  </w:abstractNum>
  <w:abstractNum w:abstractNumId="12" w15:restartNumberingAfterBreak="0">
    <w:nsid w:val="0EE93EDA"/>
    <w:multiLevelType w:val="hybridMultilevel"/>
    <w:tmpl w:val="C2B092E4"/>
    <w:lvl w:ilvl="0" w:tplc="C67C347C">
      <w:start w:val="1"/>
      <w:numFmt w:val="decimal"/>
      <w:lvlText w:val="%1."/>
      <w:lvlJc w:val="left"/>
      <w:pPr>
        <w:ind w:left="100" w:hanging="288"/>
      </w:pPr>
      <w:rPr>
        <w:rFonts w:ascii="Times New Roman" w:eastAsia="Times New Roman" w:hAnsi="Times New Roman" w:hint="default"/>
        <w:w w:val="99"/>
      </w:rPr>
    </w:lvl>
    <w:lvl w:ilvl="1" w:tplc="C42EB680">
      <w:start w:val="1"/>
      <w:numFmt w:val="upperLetter"/>
      <w:lvlText w:val="%2."/>
      <w:lvlJc w:val="left"/>
      <w:pPr>
        <w:ind w:left="451" w:hanging="352"/>
      </w:pPr>
      <w:rPr>
        <w:rFonts w:ascii="Times New Roman" w:eastAsia="Times New Roman" w:hAnsi="Times New Roman" w:hint="default"/>
        <w:spacing w:val="-1"/>
        <w:w w:val="99"/>
      </w:rPr>
    </w:lvl>
    <w:lvl w:ilvl="2" w:tplc="D14C07CC">
      <w:start w:val="1"/>
      <w:numFmt w:val="bullet"/>
      <w:lvlText w:val="•"/>
      <w:lvlJc w:val="left"/>
      <w:pPr>
        <w:ind w:left="1471" w:hanging="352"/>
      </w:pPr>
      <w:rPr>
        <w:rFonts w:hint="default"/>
      </w:rPr>
    </w:lvl>
    <w:lvl w:ilvl="3" w:tplc="83C80AC6">
      <w:start w:val="1"/>
      <w:numFmt w:val="bullet"/>
      <w:lvlText w:val="•"/>
      <w:lvlJc w:val="left"/>
      <w:pPr>
        <w:ind w:left="2482" w:hanging="352"/>
      </w:pPr>
      <w:rPr>
        <w:rFonts w:hint="default"/>
      </w:rPr>
    </w:lvl>
    <w:lvl w:ilvl="4" w:tplc="9142F6D6">
      <w:start w:val="1"/>
      <w:numFmt w:val="bullet"/>
      <w:lvlText w:val="•"/>
      <w:lvlJc w:val="left"/>
      <w:pPr>
        <w:ind w:left="3493" w:hanging="352"/>
      </w:pPr>
      <w:rPr>
        <w:rFonts w:hint="default"/>
      </w:rPr>
    </w:lvl>
    <w:lvl w:ilvl="5" w:tplc="30302396">
      <w:start w:val="1"/>
      <w:numFmt w:val="bullet"/>
      <w:lvlText w:val="•"/>
      <w:lvlJc w:val="left"/>
      <w:pPr>
        <w:ind w:left="4504" w:hanging="352"/>
      </w:pPr>
      <w:rPr>
        <w:rFonts w:hint="default"/>
      </w:rPr>
    </w:lvl>
    <w:lvl w:ilvl="6" w:tplc="BC2EA9AC">
      <w:start w:val="1"/>
      <w:numFmt w:val="bullet"/>
      <w:lvlText w:val="•"/>
      <w:lvlJc w:val="left"/>
      <w:pPr>
        <w:ind w:left="5515" w:hanging="352"/>
      </w:pPr>
      <w:rPr>
        <w:rFonts w:hint="default"/>
      </w:rPr>
    </w:lvl>
    <w:lvl w:ilvl="7" w:tplc="CBA4CE6C">
      <w:start w:val="1"/>
      <w:numFmt w:val="bullet"/>
      <w:lvlText w:val="•"/>
      <w:lvlJc w:val="left"/>
      <w:pPr>
        <w:ind w:left="6526" w:hanging="352"/>
      </w:pPr>
      <w:rPr>
        <w:rFonts w:hint="default"/>
      </w:rPr>
    </w:lvl>
    <w:lvl w:ilvl="8" w:tplc="8A8A6F66">
      <w:start w:val="1"/>
      <w:numFmt w:val="bullet"/>
      <w:lvlText w:val="•"/>
      <w:lvlJc w:val="left"/>
      <w:pPr>
        <w:ind w:left="7537" w:hanging="352"/>
      </w:pPr>
      <w:rPr>
        <w:rFonts w:hint="default"/>
      </w:rPr>
    </w:lvl>
  </w:abstractNum>
  <w:abstractNum w:abstractNumId="13" w15:restartNumberingAfterBreak="0">
    <w:nsid w:val="0FE74D41"/>
    <w:multiLevelType w:val="hybridMultilevel"/>
    <w:tmpl w:val="E3E8D754"/>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4" w15:restartNumberingAfterBreak="0">
    <w:nsid w:val="11065417"/>
    <w:multiLevelType w:val="hybridMultilevel"/>
    <w:tmpl w:val="9118C1A8"/>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5" w15:restartNumberingAfterBreak="0">
    <w:nsid w:val="118B3B6E"/>
    <w:multiLevelType w:val="hybridMultilevel"/>
    <w:tmpl w:val="5428F3CA"/>
    <w:lvl w:ilvl="0" w:tplc="25A0BF9C">
      <w:start w:val="1"/>
      <w:numFmt w:val="upperLetter"/>
      <w:lvlText w:val="%1."/>
      <w:lvlJc w:val="left"/>
      <w:pPr>
        <w:ind w:left="451" w:hanging="352"/>
      </w:pPr>
      <w:rPr>
        <w:rFonts w:ascii="Times New Roman" w:eastAsia="Times New Roman" w:hAnsi="Times New Roman" w:hint="default"/>
        <w:spacing w:val="-1"/>
        <w:w w:val="99"/>
        <w:sz w:val="29"/>
        <w:szCs w:val="29"/>
      </w:rPr>
    </w:lvl>
    <w:lvl w:ilvl="1" w:tplc="40A43976">
      <w:start w:val="1"/>
      <w:numFmt w:val="bullet"/>
      <w:lvlText w:val="•"/>
      <w:lvlJc w:val="left"/>
      <w:pPr>
        <w:ind w:left="1370" w:hanging="352"/>
      </w:pPr>
      <w:rPr>
        <w:rFonts w:hint="default"/>
      </w:rPr>
    </w:lvl>
    <w:lvl w:ilvl="2" w:tplc="CC8EE946">
      <w:start w:val="1"/>
      <w:numFmt w:val="bullet"/>
      <w:lvlText w:val="•"/>
      <w:lvlJc w:val="left"/>
      <w:pPr>
        <w:ind w:left="2280" w:hanging="352"/>
      </w:pPr>
      <w:rPr>
        <w:rFonts w:hint="default"/>
      </w:rPr>
    </w:lvl>
    <w:lvl w:ilvl="3" w:tplc="C23AAF7C">
      <w:start w:val="1"/>
      <w:numFmt w:val="bullet"/>
      <w:lvlText w:val="•"/>
      <w:lvlJc w:val="left"/>
      <w:pPr>
        <w:ind w:left="3190" w:hanging="352"/>
      </w:pPr>
      <w:rPr>
        <w:rFonts w:hint="default"/>
      </w:rPr>
    </w:lvl>
    <w:lvl w:ilvl="4" w:tplc="A9CA562E">
      <w:start w:val="1"/>
      <w:numFmt w:val="bullet"/>
      <w:lvlText w:val="•"/>
      <w:lvlJc w:val="left"/>
      <w:pPr>
        <w:ind w:left="4100" w:hanging="352"/>
      </w:pPr>
      <w:rPr>
        <w:rFonts w:hint="default"/>
      </w:rPr>
    </w:lvl>
    <w:lvl w:ilvl="5" w:tplc="7F708B3A">
      <w:start w:val="1"/>
      <w:numFmt w:val="bullet"/>
      <w:lvlText w:val="•"/>
      <w:lvlJc w:val="left"/>
      <w:pPr>
        <w:ind w:left="5010" w:hanging="352"/>
      </w:pPr>
      <w:rPr>
        <w:rFonts w:hint="default"/>
      </w:rPr>
    </w:lvl>
    <w:lvl w:ilvl="6" w:tplc="C986909C">
      <w:start w:val="1"/>
      <w:numFmt w:val="bullet"/>
      <w:lvlText w:val="•"/>
      <w:lvlJc w:val="left"/>
      <w:pPr>
        <w:ind w:left="5920" w:hanging="352"/>
      </w:pPr>
      <w:rPr>
        <w:rFonts w:hint="default"/>
      </w:rPr>
    </w:lvl>
    <w:lvl w:ilvl="7" w:tplc="23EC5880">
      <w:start w:val="1"/>
      <w:numFmt w:val="bullet"/>
      <w:lvlText w:val="•"/>
      <w:lvlJc w:val="left"/>
      <w:pPr>
        <w:ind w:left="6830" w:hanging="352"/>
      </w:pPr>
      <w:rPr>
        <w:rFonts w:hint="default"/>
      </w:rPr>
    </w:lvl>
    <w:lvl w:ilvl="8" w:tplc="9B20BF3A">
      <w:start w:val="1"/>
      <w:numFmt w:val="bullet"/>
      <w:lvlText w:val="•"/>
      <w:lvlJc w:val="left"/>
      <w:pPr>
        <w:ind w:left="7740" w:hanging="352"/>
      </w:pPr>
      <w:rPr>
        <w:rFonts w:hint="default"/>
      </w:rPr>
    </w:lvl>
  </w:abstractNum>
  <w:abstractNum w:abstractNumId="16" w15:restartNumberingAfterBreak="0">
    <w:nsid w:val="12627953"/>
    <w:multiLevelType w:val="multilevel"/>
    <w:tmpl w:val="715AEA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298769B"/>
    <w:multiLevelType w:val="hybridMultilevel"/>
    <w:tmpl w:val="B91CE260"/>
    <w:lvl w:ilvl="0" w:tplc="FCC6CFC6">
      <w:start w:val="1"/>
      <w:numFmt w:val="bullet"/>
      <w:lvlText w:val="•"/>
      <w:lvlJc w:val="left"/>
      <w:pPr>
        <w:ind w:left="100" w:hanging="735"/>
      </w:pPr>
      <w:rPr>
        <w:rFonts w:ascii="Times New Roman" w:eastAsia="Times New Roman" w:hAnsi="Times New Roman" w:hint="default"/>
        <w:w w:val="99"/>
      </w:rPr>
    </w:lvl>
    <w:lvl w:ilvl="1" w:tplc="649C091E">
      <w:start w:val="1"/>
      <w:numFmt w:val="bullet"/>
      <w:lvlText w:val="•"/>
      <w:lvlJc w:val="left"/>
      <w:pPr>
        <w:ind w:left="1093" w:hanging="893"/>
      </w:pPr>
      <w:rPr>
        <w:rFonts w:ascii="Times New Roman" w:eastAsia="Times New Roman" w:hAnsi="Times New Roman" w:hint="default"/>
        <w:w w:val="102"/>
      </w:rPr>
    </w:lvl>
    <w:lvl w:ilvl="2" w:tplc="42425504">
      <w:start w:val="1"/>
      <w:numFmt w:val="decimal"/>
      <w:lvlText w:val="%3."/>
      <w:lvlJc w:val="left"/>
      <w:pPr>
        <w:ind w:left="1597" w:hanging="418"/>
      </w:pPr>
      <w:rPr>
        <w:rFonts w:ascii="Times New Roman" w:eastAsia="Times New Roman" w:hAnsi="Times New Roman" w:hint="default"/>
        <w:w w:val="102"/>
      </w:rPr>
    </w:lvl>
    <w:lvl w:ilvl="3" w:tplc="0A6AE072">
      <w:start w:val="1"/>
      <w:numFmt w:val="bullet"/>
      <w:lvlText w:val="•"/>
      <w:lvlJc w:val="left"/>
      <w:pPr>
        <w:ind w:left="2595" w:hanging="418"/>
      </w:pPr>
      <w:rPr>
        <w:rFonts w:hint="default"/>
      </w:rPr>
    </w:lvl>
    <w:lvl w:ilvl="4" w:tplc="3A7AB8D0">
      <w:start w:val="1"/>
      <w:numFmt w:val="bullet"/>
      <w:lvlText w:val="•"/>
      <w:lvlJc w:val="left"/>
      <w:pPr>
        <w:ind w:left="3590" w:hanging="418"/>
      </w:pPr>
      <w:rPr>
        <w:rFonts w:hint="default"/>
      </w:rPr>
    </w:lvl>
    <w:lvl w:ilvl="5" w:tplc="83C82978">
      <w:start w:val="1"/>
      <w:numFmt w:val="bullet"/>
      <w:lvlText w:val="•"/>
      <w:lvlJc w:val="left"/>
      <w:pPr>
        <w:ind w:left="4585" w:hanging="418"/>
      </w:pPr>
      <w:rPr>
        <w:rFonts w:hint="default"/>
      </w:rPr>
    </w:lvl>
    <w:lvl w:ilvl="6" w:tplc="2820CA5A">
      <w:start w:val="1"/>
      <w:numFmt w:val="bullet"/>
      <w:lvlText w:val="•"/>
      <w:lvlJc w:val="left"/>
      <w:pPr>
        <w:ind w:left="5580" w:hanging="418"/>
      </w:pPr>
      <w:rPr>
        <w:rFonts w:hint="default"/>
      </w:rPr>
    </w:lvl>
    <w:lvl w:ilvl="7" w:tplc="8EA82DF0">
      <w:start w:val="1"/>
      <w:numFmt w:val="bullet"/>
      <w:lvlText w:val="•"/>
      <w:lvlJc w:val="left"/>
      <w:pPr>
        <w:ind w:left="6575" w:hanging="418"/>
      </w:pPr>
      <w:rPr>
        <w:rFonts w:hint="default"/>
      </w:rPr>
    </w:lvl>
    <w:lvl w:ilvl="8" w:tplc="978C69B8">
      <w:start w:val="1"/>
      <w:numFmt w:val="bullet"/>
      <w:lvlText w:val="•"/>
      <w:lvlJc w:val="left"/>
      <w:pPr>
        <w:ind w:left="7570" w:hanging="418"/>
      </w:pPr>
      <w:rPr>
        <w:rFonts w:hint="default"/>
      </w:rPr>
    </w:lvl>
  </w:abstractNum>
  <w:abstractNum w:abstractNumId="18" w15:restartNumberingAfterBreak="0">
    <w:nsid w:val="13031100"/>
    <w:multiLevelType w:val="hybridMultilevel"/>
    <w:tmpl w:val="D4624B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1359EC"/>
    <w:multiLevelType w:val="multilevel"/>
    <w:tmpl w:val="00A626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4930933"/>
    <w:multiLevelType w:val="multilevel"/>
    <w:tmpl w:val="59D48F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1624282F"/>
    <w:multiLevelType w:val="hybridMultilevel"/>
    <w:tmpl w:val="995AB4F0"/>
    <w:lvl w:ilvl="0" w:tplc="DFC8B398">
      <w:start w:val="1"/>
      <w:numFmt w:val="upperLetter"/>
      <w:lvlText w:val="%1."/>
      <w:lvlJc w:val="left"/>
      <w:pPr>
        <w:ind w:left="100" w:hanging="468"/>
      </w:pPr>
      <w:rPr>
        <w:rFonts w:ascii="Times New Roman" w:eastAsia="Times New Roman" w:hAnsi="Times New Roman" w:hint="default"/>
        <w:spacing w:val="-1"/>
        <w:w w:val="99"/>
      </w:rPr>
    </w:lvl>
    <w:lvl w:ilvl="1" w:tplc="639CD312">
      <w:start w:val="1"/>
      <w:numFmt w:val="bullet"/>
      <w:lvlText w:val="•"/>
      <w:lvlJc w:val="left"/>
      <w:pPr>
        <w:ind w:left="1046" w:hanging="468"/>
      </w:pPr>
      <w:rPr>
        <w:rFonts w:hint="default"/>
      </w:rPr>
    </w:lvl>
    <w:lvl w:ilvl="2" w:tplc="F65CD828">
      <w:start w:val="1"/>
      <w:numFmt w:val="bullet"/>
      <w:lvlText w:val="•"/>
      <w:lvlJc w:val="left"/>
      <w:pPr>
        <w:ind w:left="1992" w:hanging="468"/>
      </w:pPr>
      <w:rPr>
        <w:rFonts w:hint="default"/>
      </w:rPr>
    </w:lvl>
    <w:lvl w:ilvl="3" w:tplc="1D3AAA40">
      <w:start w:val="1"/>
      <w:numFmt w:val="bullet"/>
      <w:lvlText w:val="•"/>
      <w:lvlJc w:val="left"/>
      <w:pPr>
        <w:ind w:left="2938" w:hanging="468"/>
      </w:pPr>
      <w:rPr>
        <w:rFonts w:hint="default"/>
      </w:rPr>
    </w:lvl>
    <w:lvl w:ilvl="4" w:tplc="C9D0C670">
      <w:start w:val="1"/>
      <w:numFmt w:val="bullet"/>
      <w:lvlText w:val="•"/>
      <w:lvlJc w:val="left"/>
      <w:pPr>
        <w:ind w:left="3884" w:hanging="468"/>
      </w:pPr>
      <w:rPr>
        <w:rFonts w:hint="default"/>
      </w:rPr>
    </w:lvl>
    <w:lvl w:ilvl="5" w:tplc="5CD25CD4">
      <w:start w:val="1"/>
      <w:numFmt w:val="bullet"/>
      <w:lvlText w:val="•"/>
      <w:lvlJc w:val="left"/>
      <w:pPr>
        <w:ind w:left="4830" w:hanging="468"/>
      </w:pPr>
      <w:rPr>
        <w:rFonts w:hint="default"/>
      </w:rPr>
    </w:lvl>
    <w:lvl w:ilvl="6" w:tplc="9E6298D4">
      <w:start w:val="1"/>
      <w:numFmt w:val="bullet"/>
      <w:lvlText w:val="•"/>
      <w:lvlJc w:val="left"/>
      <w:pPr>
        <w:ind w:left="5776" w:hanging="468"/>
      </w:pPr>
      <w:rPr>
        <w:rFonts w:hint="default"/>
      </w:rPr>
    </w:lvl>
    <w:lvl w:ilvl="7" w:tplc="97C29C40">
      <w:start w:val="1"/>
      <w:numFmt w:val="bullet"/>
      <w:lvlText w:val="•"/>
      <w:lvlJc w:val="left"/>
      <w:pPr>
        <w:ind w:left="6722" w:hanging="468"/>
      </w:pPr>
      <w:rPr>
        <w:rFonts w:hint="default"/>
      </w:rPr>
    </w:lvl>
    <w:lvl w:ilvl="8" w:tplc="EC8A03CE">
      <w:start w:val="1"/>
      <w:numFmt w:val="bullet"/>
      <w:lvlText w:val="•"/>
      <w:lvlJc w:val="left"/>
      <w:pPr>
        <w:ind w:left="7668" w:hanging="468"/>
      </w:pPr>
      <w:rPr>
        <w:rFonts w:hint="default"/>
      </w:rPr>
    </w:lvl>
  </w:abstractNum>
  <w:abstractNum w:abstractNumId="22" w15:restartNumberingAfterBreak="0">
    <w:nsid w:val="1851213A"/>
    <w:multiLevelType w:val="hybridMultilevel"/>
    <w:tmpl w:val="E6DC28B2"/>
    <w:lvl w:ilvl="0" w:tplc="94086D72">
      <w:start w:val="1"/>
      <w:numFmt w:val="upperLetter"/>
      <w:lvlText w:val="%1."/>
      <w:lvlJc w:val="left"/>
      <w:pPr>
        <w:ind w:left="451" w:hanging="352"/>
      </w:pPr>
      <w:rPr>
        <w:rFonts w:ascii="Times New Roman" w:eastAsia="Times New Roman" w:hAnsi="Times New Roman" w:hint="default"/>
        <w:spacing w:val="-1"/>
        <w:w w:val="102"/>
      </w:rPr>
    </w:lvl>
    <w:lvl w:ilvl="1" w:tplc="1AAECF42">
      <w:start w:val="1"/>
      <w:numFmt w:val="decimal"/>
      <w:lvlText w:val="%2."/>
      <w:lvlJc w:val="left"/>
      <w:pPr>
        <w:ind w:left="100" w:hanging="308"/>
      </w:pPr>
      <w:rPr>
        <w:rFonts w:ascii="Times New Roman" w:eastAsia="Times New Roman" w:hAnsi="Times New Roman" w:hint="default"/>
        <w:w w:val="99"/>
      </w:rPr>
    </w:lvl>
    <w:lvl w:ilvl="2" w:tplc="8D686A80">
      <w:start w:val="1"/>
      <w:numFmt w:val="bullet"/>
      <w:lvlText w:val="•"/>
      <w:lvlJc w:val="left"/>
      <w:pPr>
        <w:ind w:left="1093" w:hanging="620"/>
      </w:pPr>
      <w:rPr>
        <w:rFonts w:ascii="Times New Roman" w:eastAsia="Times New Roman" w:hAnsi="Times New Roman" w:hint="default"/>
        <w:w w:val="102"/>
      </w:rPr>
    </w:lvl>
    <w:lvl w:ilvl="3" w:tplc="45123A34">
      <w:start w:val="1"/>
      <w:numFmt w:val="bullet"/>
      <w:lvlText w:val="•"/>
      <w:lvlJc w:val="left"/>
      <w:pPr>
        <w:ind w:left="2157" w:hanging="620"/>
      </w:pPr>
      <w:rPr>
        <w:rFonts w:hint="default"/>
      </w:rPr>
    </w:lvl>
    <w:lvl w:ilvl="4" w:tplc="59F6900E">
      <w:start w:val="1"/>
      <w:numFmt w:val="bullet"/>
      <w:lvlText w:val="•"/>
      <w:lvlJc w:val="left"/>
      <w:pPr>
        <w:ind w:left="3215" w:hanging="620"/>
      </w:pPr>
      <w:rPr>
        <w:rFonts w:hint="default"/>
      </w:rPr>
    </w:lvl>
    <w:lvl w:ilvl="5" w:tplc="EE44307A">
      <w:start w:val="1"/>
      <w:numFmt w:val="bullet"/>
      <w:lvlText w:val="•"/>
      <w:lvlJc w:val="left"/>
      <w:pPr>
        <w:ind w:left="4272" w:hanging="620"/>
      </w:pPr>
      <w:rPr>
        <w:rFonts w:hint="default"/>
      </w:rPr>
    </w:lvl>
    <w:lvl w:ilvl="6" w:tplc="FE385176">
      <w:start w:val="1"/>
      <w:numFmt w:val="bullet"/>
      <w:lvlText w:val="•"/>
      <w:lvlJc w:val="left"/>
      <w:pPr>
        <w:ind w:left="5330" w:hanging="620"/>
      </w:pPr>
      <w:rPr>
        <w:rFonts w:hint="default"/>
      </w:rPr>
    </w:lvl>
    <w:lvl w:ilvl="7" w:tplc="809A389A">
      <w:start w:val="1"/>
      <w:numFmt w:val="bullet"/>
      <w:lvlText w:val="•"/>
      <w:lvlJc w:val="left"/>
      <w:pPr>
        <w:ind w:left="6387" w:hanging="620"/>
      </w:pPr>
      <w:rPr>
        <w:rFonts w:hint="default"/>
      </w:rPr>
    </w:lvl>
    <w:lvl w:ilvl="8" w:tplc="D4A8DD3C">
      <w:start w:val="1"/>
      <w:numFmt w:val="bullet"/>
      <w:lvlText w:val="•"/>
      <w:lvlJc w:val="left"/>
      <w:pPr>
        <w:ind w:left="7445" w:hanging="620"/>
      </w:pPr>
      <w:rPr>
        <w:rFonts w:hint="default"/>
      </w:rPr>
    </w:lvl>
  </w:abstractNum>
  <w:abstractNum w:abstractNumId="23" w15:restartNumberingAfterBreak="0">
    <w:nsid w:val="1C5F18F7"/>
    <w:multiLevelType w:val="hybridMultilevel"/>
    <w:tmpl w:val="D8C48342"/>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4" w15:restartNumberingAfterBreak="0">
    <w:nsid w:val="1CAC162B"/>
    <w:multiLevelType w:val="multilevel"/>
    <w:tmpl w:val="25DE0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1F0E2478"/>
    <w:multiLevelType w:val="multilevel"/>
    <w:tmpl w:val="A41EA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07267AC"/>
    <w:multiLevelType w:val="multilevel"/>
    <w:tmpl w:val="FC96C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23B76404"/>
    <w:multiLevelType w:val="hybridMultilevel"/>
    <w:tmpl w:val="681670A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8" w15:restartNumberingAfterBreak="0">
    <w:nsid w:val="23C4489B"/>
    <w:multiLevelType w:val="hybridMultilevel"/>
    <w:tmpl w:val="6CD0D126"/>
    <w:lvl w:ilvl="0" w:tplc="5C9E7F82">
      <w:start w:val="1"/>
      <w:numFmt w:val="upperLetter"/>
      <w:lvlText w:val="%1."/>
      <w:lvlJc w:val="left"/>
      <w:pPr>
        <w:ind w:left="451" w:hanging="352"/>
      </w:pPr>
      <w:rPr>
        <w:rFonts w:ascii="Times New Roman" w:eastAsia="Times New Roman" w:hAnsi="Times New Roman" w:hint="default"/>
        <w:spacing w:val="-1"/>
        <w:w w:val="99"/>
      </w:rPr>
    </w:lvl>
    <w:lvl w:ilvl="1" w:tplc="0F44E6E6">
      <w:start w:val="1"/>
      <w:numFmt w:val="bullet"/>
      <w:lvlText w:val="•"/>
      <w:lvlJc w:val="left"/>
      <w:pPr>
        <w:ind w:left="1370" w:hanging="352"/>
      </w:pPr>
      <w:rPr>
        <w:rFonts w:hint="default"/>
      </w:rPr>
    </w:lvl>
    <w:lvl w:ilvl="2" w:tplc="BAF833D8">
      <w:start w:val="1"/>
      <w:numFmt w:val="bullet"/>
      <w:lvlText w:val="•"/>
      <w:lvlJc w:val="left"/>
      <w:pPr>
        <w:ind w:left="2280" w:hanging="352"/>
      </w:pPr>
      <w:rPr>
        <w:rFonts w:hint="default"/>
      </w:rPr>
    </w:lvl>
    <w:lvl w:ilvl="3" w:tplc="33DC03DE">
      <w:start w:val="1"/>
      <w:numFmt w:val="bullet"/>
      <w:lvlText w:val="•"/>
      <w:lvlJc w:val="left"/>
      <w:pPr>
        <w:ind w:left="3190" w:hanging="352"/>
      </w:pPr>
      <w:rPr>
        <w:rFonts w:hint="default"/>
      </w:rPr>
    </w:lvl>
    <w:lvl w:ilvl="4" w:tplc="D28CFA56">
      <w:start w:val="1"/>
      <w:numFmt w:val="bullet"/>
      <w:lvlText w:val="•"/>
      <w:lvlJc w:val="left"/>
      <w:pPr>
        <w:ind w:left="4100" w:hanging="352"/>
      </w:pPr>
      <w:rPr>
        <w:rFonts w:hint="default"/>
      </w:rPr>
    </w:lvl>
    <w:lvl w:ilvl="5" w:tplc="48BA886A">
      <w:start w:val="1"/>
      <w:numFmt w:val="bullet"/>
      <w:lvlText w:val="•"/>
      <w:lvlJc w:val="left"/>
      <w:pPr>
        <w:ind w:left="5010" w:hanging="352"/>
      </w:pPr>
      <w:rPr>
        <w:rFonts w:hint="default"/>
      </w:rPr>
    </w:lvl>
    <w:lvl w:ilvl="6" w:tplc="E8EAFBFA">
      <w:start w:val="1"/>
      <w:numFmt w:val="bullet"/>
      <w:lvlText w:val="•"/>
      <w:lvlJc w:val="left"/>
      <w:pPr>
        <w:ind w:left="5920" w:hanging="352"/>
      </w:pPr>
      <w:rPr>
        <w:rFonts w:hint="default"/>
      </w:rPr>
    </w:lvl>
    <w:lvl w:ilvl="7" w:tplc="641C205E">
      <w:start w:val="1"/>
      <w:numFmt w:val="bullet"/>
      <w:lvlText w:val="•"/>
      <w:lvlJc w:val="left"/>
      <w:pPr>
        <w:ind w:left="6830" w:hanging="352"/>
      </w:pPr>
      <w:rPr>
        <w:rFonts w:hint="default"/>
      </w:rPr>
    </w:lvl>
    <w:lvl w:ilvl="8" w:tplc="2A7AD470">
      <w:start w:val="1"/>
      <w:numFmt w:val="bullet"/>
      <w:lvlText w:val="•"/>
      <w:lvlJc w:val="left"/>
      <w:pPr>
        <w:ind w:left="7740" w:hanging="352"/>
      </w:pPr>
      <w:rPr>
        <w:rFonts w:hint="default"/>
      </w:rPr>
    </w:lvl>
  </w:abstractNum>
  <w:abstractNum w:abstractNumId="29" w15:restartNumberingAfterBreak="0">
    <w:nsid w:val="26967CE6"/>
    <w:multiLevelType w:val="multilevel"/>
    <w:tmpl w:val="BFACB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B215F45"/>
    <w:multiLevelType w:val="hybridMultilevel"/>
    <w:tmpl w:val="56F2F0AE"/>
    <w:lvl w:ilvl="0" w:tplc="FEA82D04">
      <w:start w:val="1"/>
      <w:numFmt w:val="upperLetter"/>
      <w:lvlText w:val="%1."/>
      <w:lvlJc w:val="left"/>
      <w:pPr>
        <w:ind w:left="451" w:hanging="352"/>
      </w:pPr>
      <w:rPr>
        <w:rFonts w:ascii="Times New Roman" w:eastAsia="Times New Roman" w:hAnsi="Times New Roman" w:hint="default"/>
        <w:spacing w:val="-1"/>
        <w:w w:val="102"/>
      </w:rPr>
    </w:lvl>
    <w:lvl w:ilvl="1" w:tplc="60C8741E">
      <w:start w:val="1"/>
      <w:numFmt w:val="bullet"/>
      <w:lvlText w:val="•"/>
      <w:lvlJc w:val="left"/>
      <w:pPr>
        <w:ind w:left="1370" w:hanging="352"/>
      </w:pPr>
      <w:rPr>
        <w:rFonts w:hint="default"/>
      </w:rPr>
    </w:lvl>
    <w:lvl w:ilvl="2" w:tplc="4022D002">
      <w:start w:val="1"/>
      <w:numFmt w:val="bullet"/>
      <w:lvlText w:val="•"/>
      <w:lvlJc w:val="left"/>
      <w:pPr>
        <w:ind w:left="2280" w:hanging="352"/>
      </w:pPr>
      <w:rPr>
        <w:rFonts w:hint="default"/>
      </w:rPr>
    </w:lvl>
    <w:lvl w:ilvl="3" w:tplc="616240EE">
      <w:start w:val="1"/>
      <w:numFmt w:val="bullet"/>
      <w:lvlText w:val="•"/>
      <w:lvlJc w:val="left"/>
      <w:pPr>
        <w:ind w:left="3190" w:hanging="352"/>
      </w:pPr>
      <w:rPr>
        <w:rFonts w:hint="default"/>
      </w:rPr>
    </w:lvl>
    <w:lvl w:ilvl="4" w:tplc="4AC023E2">
      <w:start w:val="1"/>
      <w:numFmt w:val="bullet"/>
      <w:lvlText w:val="•"/>
      <w:lvlJc w:val="left"/>
      <w:pPr>
        <w:ind w:left="4100" w:hanging="352"/>
      </w:pPr>
      <w:rPr>
        <w:rFonts w:hint="default"/>
      </w:rPr>
    </w:lvl>
    <w:lvl w:ilvl="5" w:tplc="113A1B20">
      <w:start w:val="1"/>
      <w:numFmt w:val="bullet"/>
      <w:lvlText w:val="•"/>
      <w:lvlJc w:val="left"/>
      <w:pPr>
        <w:ind w:left="5010" w:hanging="352"/>
      </w:pPr>
      <w:rPr>
        <w:rFonts w:hint="default"/>
      </w:rPr>
    </w:lvl>
    <w:lvl w:ilvl="6" w:tplc="EC5E79CC">
      <w:start w:val="1"/>
      <w:numFmt w:val="bullet"/>
      <w:lvlText w:val="•"/>
      <w:lvlJc w:val="left"/>
      <w:pPr>
        <w:ind w:left="5920" w:hanging="352"/>
      </w:pPr>
      <w:rPr>
        <w:rFonts w:hint="default"/>
      </w:rPr>
    </w:lvl>
    <w:lvl w:ilvl="7" w:tplc="1C1EF32C">
      <w:start w:val="1"/>
      <w:numFmt w:val="bullet"/>
      <w:lvlText w:val="•"/>
      <w:lvlJc w:val="left"/>
      <w:pPr>
        <w:ind w:left="6830" w:hanging="352"/>
      </w:pPr>
      <w:rPr>
        <w:rFonts w:hint="default"/>
      </w:rPr>
    </w:lvl>
    <w:lvl w:ilvl="8" w:tplc="79CE47D8">
      <w:start w:val="1"/>
      <w:numFmt w:val="bullet"/>
      <w:lvlText w:val="•"/>
      <w:lvlJc w:val="left"/>
      <w:pPr>
        <w:ind w:left="7740" w:hanging="352"/>
      </w:pPr>
      <w:rPr>
        <w:rFonts w:hint="default"/>
      </w:rPr>
    </w:lvl>
  </w:abstractNum>
  <w:abstractNum w:abstractNumId="31" w15:restartNumberingAfterBreak="0">
    <w:nsid w:val="2C2A7FC9"/>
    <w:multiLevelType w:val="hybridMultilevel"/>
    <w:tmpl w:val="5308CE5C"/>
    <w:lvl w:ilvl="0" w:tplc="2A7A0FAE">
      <w:start w:val="1"/>
      <w:numFmt w:val="decimal"/>
      <w:lvlText w:val="%1."/>
      <w:lvlJc w:val="left"/>
      <w:pPr>
        <w:ind w:left="100" w:hanging="288"/>
      </w:pPr>
      <w:rPr>
        <w:rFonts w:ascii="Times New Roman" w:eastAsia="Times New Roman" w:hAnsi="Times New Roman" w:hint="default"/>
        <w:w w:val="99"/>
      </w:rPr>
    </w:lvl>
    <w:lvl w:ilvl="1" w:tplc="E144AE94">
      <w:start w:val="1"/>
      <w:numFmt w:val="upperLetter"/>
      <w:lvlText w:val="%2."/>
      <w:lvlJc w:val="left"/>
      <w:pPr>
        <w:ind w:left="451" w:hanging="352"/>
      </w:pPr>
      <w:rPr>
        <w:rFonts w:ascii="Times New Roman" w:eastAsia="Times New Roman" w:hAnsi="Times New Roman" w:hint="default"/>
        <w:spacing w:val="-1"/>
        <w:w w:val="102"/>
      </w:rPr>
    </w:lvl>
    <w:lvl w:ilvl="2" w:tplc="05E697D2">
      <w:start w:val="1"/>
      <w:numFmt w:val="bullet"/>
      <w:lvlText w:val="•"/>
      <w:lvlJc w:val="left"/>
      <w:pPr>
        <w:ind w:left="1471" w:hanging="352"/>
      </w:pPr>
      <w:rPr>
        <w:rFonts w:hint="default"/>
      </w:rPr>
    </w:lvl>
    <w:lvl w:ilvl="3" w:tplc="FB301C8E">
      <w:start w:val="1"/>
      <w:numFmt w:val="bullet"/>
      <w:lvlText w:val="•"/>
      <w:lvlJc w:val="left"/>
      <w:pPr>
        <w:ind w:left="2482" w:hanging="352"/>
      </w:pPr>
      <w:rPr>
        <w:rFonts w:hint="default"/>
      </w:rPr>
    </w:lvl>
    <w:lvl w:ilvl="4" w:tplc="FD508FDE">
      <w:start w:val="1"/>
      <w:numFmt w:val="bullet"/>
      <w:lvlText w:val="•"/>
      <w:lvlJc w:val="left"/>
      <w:pPr>
        <w:ind w:left="3493" w:hanging="352"/>
      </w:pPr>
      <w:rPr>
        <w:rFonts w:hint="default"/>
      </w:rPr>
    </w:lvl>
    <w:lvl w:ilvl="5" w:tplc="B718C464">
      <w:start w:val="1"/>
      <w:numFmt w:val="bullet"/>
      <w:lvlText w:val="•"/>
      <w:lvlJc w:val="left"/>
      <w:pPr>
        <w:ind w:left="4504" w:hanging="352"/>
      </w:pPr>
      <w:rPr>
        <w:rFonts w:hint="default"/>
      </w:rPr>
    </w:lvl>
    <w:lvl w:ilvl="6" w:tplc="E9B8EC0C">
      <w:start w:val="1"/>
      <w:numFmt w:val="bullet"/>
      <w:lvlText w:val="•"/>
      <w:lvlJc w:val="left"/>
      <w:pPr>
        <w:ind w:left="5515" w:hanging="352"/>
      </w:pPr>
      <w:rPr>
        <w:rFonts w:hint="default"/>
      </w:rPr>
    </w:lvl>
    <w:lvl w:ilvl="7" w:tplc="3EF21794">
      <w:start w:val="1"/>
      <w:numFmt w:val="bullet"/>
      <w:lvlText w:val="•"/>
      <w:lvlJc w:val="left"/>
      <w:pPr>
        <w:ind w:left="6526" w:hanging="352"/>
      </w:pPr>
      <w:rPr>
        <w:rFonts w:hint="default"/>
      </w:rPr>
    </w:lvl>
    <w:lvl w:ilvl="8" w:tplc="DACC3DEC">
      <w:start w:val="1"/>
      <w:numFmt w:val="bullet"/>
      <w:lvlText w:val="•"/>
      <w:lvlJc w:val="left"/>
      <w:pPr>
        <w:ind w:left="7537" w:hanging="352"/>
      </w:pPr>
      <w:rPr>
        <w:rFonts w:hint="default"/>
      </w:rPr>
    </w:lvl>
  </w:abstractNum>
  <w:abstractNum w:abstractNumId="32" w15:restartNumberingAfterBreak="0">
    <w:nsid w:val="2CD4795F"/>
    <w:multiLevelType w:val="hybridMultilevel"/>
    <w:tmpl w:val="0AEEA9C0"/>
    <w:lvl w:ilvl="0" w:tplc="B9AA59A6">
      <w:start w:val="1"/>
      <w:numFmt w:val="upperLetter"/>
      <w:lvlText w:val="%1."/>
      <w:lvlJc w:val="left"/>
      <w:pPr>
        <w:ind w:left="451" w:hanging="352"/>
      </w:pPr>
      <w:rPr>
        <w:rFonts w:ascii="Times New Roman" w:eastAsia="Times New Roman" w:hAnsi="Times New Roman" w:hint="default"/>
        <w:spacing w:val="-1"/>
        <w:w w:val="102"/>
      </w:rPr>
    </w:lvl>
    <w:lvl w:ilvl="1" w:tplc="B7CCA25C">
      <w:start w:val="1"/>
      <w:numFmt w:val="bullet"/>
      <w:lvlText w:val="•"/>
      <w:lvlJc w:val="left"/>
      <w:pPr>
        <w:ind w:left="1370" w:hanging="352"/>
      </w:pPr>
      <w:rPr>
        <w:rFonts w:hint="default"/>
      </w:rPr>
    </w:lvl>
    <w:lvl w:ilvl="2" w:tplc="5198B82A">
      <w:start w:val="1"/>
      <w:numFmt w:val="bullet"/>
      <w:lvlText w:val="•"/>
      <w:lvlJc w:val="left"/>
      <w:pPr>
        <w:ind w:left="2280" w:hanging="352"/>
      </w:pPr>
      <w:rPr>
        <w:rFonts w:hint="default"/>
      </w:rPr>
    </w:lvl>
    <w:lvl w:ilvl="3" w:tplc="D90EA486">
      <w:start w:val="1"/>
      <w:numFmt w:val="bullet"/>
      <w:lvlText w:val="•"/>
      <w:lvlJc w:val="left"/>
      <w:pPr>
        <w:ind w:left="3190" w:hanging="352"/>
      </w:pPr>
      <w:rPr>
        <w:rFonts w:hint="default"/>
      </w:rPr>
    </w:lvl>
    <w:lvl w:ilvl="4" w:tplc="150CEDAA">
      <w:start w:val="1"/>
      <w:numFmt w:val="bullet"/>
      <w:lvlText w:val="•"/>
      <w:lvlJc w:val="left"/>
      <w:pPr>
        <w:ind w:left="4100" w:hanging="352"/>
      </w:pPr>
      <w:rPr>
        <w:rFonts w:hint="default"/>
      </w:rPr>
    </w:lvl>
    <w:lvl w:ilvl="5" w:tplc="23641EF6">
      <w:start w:val="1"/>
      <w:numFmt w:val="bullet"/>
      <w:lvlText w:val="•"/>
      <w:lvlJc w:val="left"/>
      <w:pPr>
        <w:ind w:left="5010" w:hanging="352"/>
      </w:pPr>
      <w:rPr>
        <w:rFonts w:hint="default"/>
      </w:rPr>
    </w:lvl>
    <w:lvl w:ilvl="6" w:tplc="126ADE94">
      <w:start w:val="1"/>
      <w:numFmt w:val="bullet"/>
      <w:lvlText w:val="•"/>
      <w:lvlJc w:val="left"/>
      <w:pPr>
        <w:ind w:left="5920" w:hanging="352"/>
      </w:pPr>
      <w:rPr>
        <w:rFonts w:hint="default"/>
      </w:rPr>
    </w:lvl>
    <w:lvl w:ilvl="7" w:tplc="59522828">
      <w:start w:val="1"/>
      <w:numFmt w:val="bullet"/>
      <w:lvlText w:val="•"/>
      <w:lvlJc w:val="left"/>
      <w:pPr>
        <w:ind w:left="6830" w:hanging="352"/>
      </w:pPr>
      <w:rPr>
        <w:rFonts w:hint="default"/>
      </w:rPr>
    </w:lvl>
    <w:lvl w:ilvl="8" w:tplc="08CE35CC">
      <w:start w:val="1"/>
      <w:numFmt w:val="bullet"/>
      <w:lvlText w:val="•"/>
      <w:lvlJc w:val="left"/>
      <w:pPr>
        <w:ind w:left="7740" w:hanging="352"/>
      </w:pPr>
      <w:rPr>
        <w:rFonts w:hint="default"/>
      </w:rPr>
    </w:lvl>
  </w:abstractNum>
  <w:abstractNum w:abstractNumId="33" w15:restartNumberingAfterBreak="0">
    <w:nsid w:val="2CDD65FD"/>
    <w:multiLevelType w:val="hybridMultilevel"/>
    <w:tmpl w:val="B624130E"/>
    <w:lvl w:ilvl="0" w:tplc="70887D3A">
      <w:start w:val="1"/>
      <w:numFmt w:val="bullet"/>
      <w:lvlText w:val="•"/>
      <w:lvlJc w:val="left"/>
      <w:pPr>
        <w:ind w:left="1093" w:hanging="461"/>
      </w:pPr>
      <w:rPr>
        <w:rFonts w:ascii="Times New Roman" w:eastAsia="Times New Roman" w:hAnsi="Times New Roman" w:hint="default"/>
        <w:w w:val="102"/>
      </w:rPr>
    </w:lvl>
    <w:lvl w:ilvl="1" w:tplc="7A160BCC">
      <w:start w:val="1"/>
      <w:numFmt w:val="bullet"/>
      <w:lvlText w:val="•"/>
      <w:lvlJc w:val="left"/>
      <w:pPr>
        <w:ind w:left="1946" w:hanging="461"/>
      </w:pPr>
      <w:rPr>
        <w:rFonts w:hint="default"/>
      </w:rPr>
    </w:lvl>
    <w:lvl w:ilvl="2" w:tplc="15744CE4">
      <w:start w:val="1"/>
      <w:numFmt w:val="bullet"/>
      <w:lvlText w:val="•"/>
      <w:lvlJc w:val="left"/>
      <w:pPr>
        <w:ind w:left="2792" w:hanging="461"/>
      </w:pPr>
      <w:rPr>
        <w:rFonts w:hint="default"/>
      </w:rPr>
    </w:lvl>
    <w:lvl w:ilvl="3" w:tplc="32D6C03C">
      <w:start w:val="1"/>
      <w:numFmt w:val="bullet"/>
      <w:lvlText w:val="•"/>
      <w:lvlJc w:val="left"/>
      <w:pPr>
        <w:ind w:left="3638" w:hanging="461"/>
      </w:pPr>
      <w:rPr>
        <w:rFonts w:hint="default"/>
      </w:rPr>
    </w:lvl>
    <w:lvl w:ilvl="4" w:tplc="6F28AA64">
      <w:start w:val="1"/>
      <w:numFmt w:val="bullet"/>
      <w:lvlText w:val="•"/>
      <w:lvlJc w:val="left"/>
      <w:pPr>
        <w:ind w:left="4484" w:hanging="461"/>
      </w:pPr>
      <w:rPr>
        <w:rFonts w:hint="default"/>
      </w:rPr>
    </w:lvl>
    <w:lvl w:ilvl="5" w:tplc="286E5FA4">
      <w:start w:val="1"/>
      <w:numFmt w:val="bullet"/>
      <w:lvlText w:val="•"/>
      <w:lvlJc w:val="left"/>
      <w:pPr>
        <w:ind w:left="5330" w:hanging="461"/>
      </w:pPr>
      <w:rPr>
        <w:rFonts w:hint="default"/>
      </w:rPr>
    </w:lvl>
    <w:lvl w:ilvl="6" w:tplc="A6407FE0">
      <w:start w:val="1"/>
      <w:numFmt w:val="bullet"/>
      <w:lvlText w:val="•"/>
      <w:lvlJc w:val="left"/>
      <w:pPr>
        <w:ind w:left="6176" w:hanging="461"/>
      </w:pPr>
      <w:rPr>
        <w:rFonts w:hint="default"/>
      </w:rPr>
    </w:lvl>
    <w:lvl w:ilvl="7" w:tplc="45C873B4">
      <w:start w:val="1"/>
      <w:numFmt w:val="bullet"/>
      <w:lvlText w:val="•"/>
      <w:lvlJc w:val="left"/>
      <w:pPr>
        <w:ind w:left="7022" w:hanging="461"/>
      </w:pPr>
      <w:rPr>
        <w:rFonts w:hint="default"/>
      </w:rPr>
    </w:lvl>
    <w:lvl w:ilvl="8" w:tplc="38A09A0A">
      <w:start w:val="1"/>
      <w:numFmt w:val="bullet"/>
      <w:lvlText w:val="•"/>
      <w:lvlJc w:val="left"/>
      <w:pPr>
        <w:ind w:left="7868" w:hanging="461"/>
      </w:pPr>
      <w:rPr>
        <w:rFonts w:hint="default"/>
      </w:rPr>
    </w:lvl>
  </w:abstractNum>
  <w:abstractNum w:abstractNumId="34" w15:restartNumberingAfterBreak="0">
    <w:nsid w:val="2CE51B10"/>
    <w:multiLevelType w:val="hybridMultilevel"/>
    <w:tmpl w:val="B8DA03F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35" w15:restartNumberingAfterBreak="0">
    <w:nsid w:val="2E250A92"/>
    <w:multiLevelType w:val="hybridMultilevel"/>
    <w:tmpl w:val="78CEFC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6" w15:restartNumberingAfterBreak="0">
    <w:nsid w:val="2FD244E5"/>
    <w:multiLevelType w:val="hybridMultilevel"/>
    <w:tmpl w:val="8780D1C8"/>
    <w:lvl w:ilvl="0" w:tplc="A09CF376">
      <w:start w:val="1"/>
      <w:numFmt w:val="upperLetter"/>
      <w:lvlText w:val="%1."/>
      <w:lvlJc w:val="left"/>
      <w:pPr>
        <w:ind w:left="100" w:hanging="352"/>
      </w:pPr>
      <w:rPr>
        <w:rFonts w:ascii="Times New Roman" w:eastAsia="Times New Roman" w:hAnsi="Times New Roman" w:hint="default"/>
        <w:spacing w:val="-1"/>
        <w:w w:val="99"/>
      </w:rPr>
    </w:lvl>
    <w:lvl w:ilvl="1" w:tplc="7E3AE53A">
      <w:start w:val="1"/>
      <w:numFmt w:val="bullet"/>
      <w:lvlText w:val="•"/>
      <w:lvlJc w:val="left"/>
      <w:pPr>
        <w:ind w:left="1046" w:hanging="352"/>
      </w:pPr>
      <w:rPr>
        <w:rFonts w:hint="default"/>
      </w:rPr>
    </w:lvl>
    <w:lvl w:ilvl="2" w:tplc="8926FDD4">
      <w:start w:val="1"/>
      <w:numFmt w:val="bullet"/>
      <w:lvlText w:val="•"/>
      <w:lvlJc w:val="left"/>
      <w:pPr>
        <w:ind w:left="1992" w:hanging="352"/>
      </w:pPr>
      <w:rPr>
        <w:rFonts w:hint="default"/>
      </w:rPr>
    </w:lvl>
    <w:lvl w:ilvl="3" w:tplc="6E2E68D8">
      <w:start w:val="1"/>
      <w:numFmt w:val="bullet"/>
      <w:lvlText w:val="•"/>
      <w:lvlJc w:val="left"/>
      <w:pPr>
        <w:ind w:left="2938" w:hanging="352"/>
      </w:pPr>
      <w:rPr>
        <w:rFonts w:hint="default"/>
      </w:rPr>
    </w:lvl>
    <w:lvl w:ilvl="4" w:tplc="A6E41C4E">
      <w:start w:val="1"/>
      <w:numFmt w:val="bullet"/>
      <w:lvlText w:val="•"/>
      <w:lvlJc w:val="left"/>
      <w:pPr>
        <w:ind w:left="3884" w:hanging="352"/>
      </w:pPr>
      <w:rPr>
        <w:rFonts w:hint="default"/>
      </w:rPr>
    </w:lvl>
    <w:lvl w:ilvl="5" w:tplc="2FE4AEAC">
      <w:start w:val="1"/>
      <w:numFmt w:val="bullet"/>
      <w:lvlText w:val="•"/>
      <w:lvlJc w:val="left"/>
      <w:pPr>
        <w:ind w:left="4830" w:hanging="352"/>
      </w:pPr>
      <w:rPr>
        <w:rFonts w:hint="default"/>
      </w:rPr>
    </w:lvl>
    <w:lvl w:ilvl="6" w:tplc="B23C4FA0">
      <w:start w:val="1"/>
      <w:numFmt w:val="bullet"/>
      <w:lvlText w:val="•"/>
      <w:lvlJc w:val="left"/>
      <w:pPr>
        <w:ind w:left="5776" w:hanging="352"/>
      </w:pPr>
      <w:rPr>
        <w:rFonts w:hint="default"/>
      </w:rPr>
    </w:lvl>
    <w:lvl w:ilvl="7" w:tplc="3AD68632">
      <w:start w:val="1"/>
      <w:numFmt w:val="bullet"/>
      <w:lvlText w:val="•"/>
      <w:lvlJc w:val="left"/>
      <w:pPr>
        <w:ind w:left="6722" w:hanging="352"/>
      </w:pPr>
      <w:rPr>
        <w:rFonts w:hint="default"/>
      </w:rPr>
    </w:lvl>
    <w:lvl w:ilvl="8" w:tplc="BCAEE9F6">
      <w:start w:val="1"/>
      <w:numFmt w:val="bullet"/>
      <w:lvlText w:val="•"/>
      <w:lvlJc w:val="left"/>
      <w:pPr>
        <w:ind w:left="7668" w:hanging="352"/>
      </w:pPr>
      <w:rPr>
        <w:rFonts w:hint="default"/>
      </w:rPr>
    </w:lvl>
  </w:abstractNum>
  <w:abstractNum w:abstractNumId="37" w15:restartNumberingAfterBreak="0">
    <w:nsid w:val="31414FD0"/>
    <w:multiLevelType w:val="hybridMultilevel"/>
    <w:tmpl w:val="605C1C62"/>
    <w:lvl w:ilvl="0" w:tplc="636A678A">
      <w:start w:val="1"/>
      <w:numFmt w:val="upperLetter"/>
      <w:lvlText w:val="%1."/>
      <w:lvlJc w:val="left"/>
      <w:pPr>
        <w:ind w:left="451" w:hanging="352"/>
      </w:pPr>
      <w:rPr>
        <w:rFonts w:ascii="Times New Roman" w:eastAsia="Times New Roman" w:hAnsi="Times New Roman" w:hint="default"/>
        <w:spacing w:val="-1"/>
        <w:w w:val="99"/>
      </w:rPr>
    </w:lvl>
    <w:lvl w:ilvl="1" w:tplc="71BCD99A">
      <w:start w:val="1"/>
      <w:numFmt w:val="bullet"/>
      <w:lvlText w:val="•"/>
      <w:lvlJc w:val="left"/>
      <w:pPr>
        <w:ind w:left="1378" w:hanging="352"/>
      </w:pPr>
      <w:rPr>
        <w:rFonts w:hint="default"/>
      </w:rPr>
    </w:lvl>
    <w:lvl w:ilvl="2" w:tplc="6A1AF364">
      <w:start w:val="1"/>
      <w:numFmt w:val="bullet"/>
      <w:lvlText w:val="•"/>
      <w:lvlJc w:val="left"/>
      <w:pPr>
        <w:ind w:left="2296" w:hanging="352"/>
      </w:pPr>
      <w:rPr>
        <w:rFonts w:hint="default"/>
      </w:rPr>
    </w:lvl>
    <w:lvl w:ilvl="3" w:tplc="EFF2D036">
      <w:start w:val="1"/>
      <w:numFmt w:val="bullet"/>
      <w:lvlText w:val="•"/>
      <w:lvlJc w:val="left"/>
      <w:pPr>
        <w:ind w:left="3214" w:hanging="352"/>
      </w:pPr>
      <w:rPr>
        <w:rFonts w:hint="default"/>
      </w:rPr>
    </w:lvl>
    <w:lvl w:ilvl="4" w:tplc="25B0489C">
      <w:start w:val="1"/>
      <w:numFmt w:val="bullet"/>
      <w:lvlText w:val="•"/>
      <w:lvlJc w:val="left"/>
      <w:pPr>
        <w:ind w:left="4132" w:hanging="352"/>
      </w:pPr>
      <w:rPr>
        <w:rFonts w:hint="default"/>
      </w:rPr>
    </w:lvl>
    <w:lvl w:ilvl="5" w:tplc="201E9004">
      <w:start w:val="1"/>
      <w:numFmt w:val="bullet"/>
      <w:lvlText w:val="•"/>
      <w:lvlJc w:val="left"/>
      <w:pPr>
        <w:ind w:left="5050" w:hanging="352"/>
      </w:pPr>
      <w:rPr>
        <w:rFonts w:hint="default"/>
      </w:rPr>
    </w:lvl>
    <w:lvl w:ilvl="6" w:tplc="76841E42">
      <w:start w:val="1"/>
      <w:numFmt w:val="bullet"/>
      <w:lvlText w:val="•"/>
      <w:lvlJc w:val="left"/>
      <w:pPr>
        <w:ind w:left="5968" w:hanging="352"/>
      </w:pPr>
      <w:rPr>
        <w:rFonts w:hint="default"/>
      </w:rPr>
    </w:lvl>
    <w:lvl w:ilvl="7" w:tplc="2BC80130">
      <w:start w:val="1"/>
      <w:numFmt w:val="bullet"/>
      <w:lvlText w:val="•"/>
      <w:lvlJc w:val="left"/>
      <w:pPr>
        <w:ind w:left="6886" w:hanging="352"/>
      </w:pPr>
      <w:rPr>
        <w:rFonts w:hint="default"/>
      </w:rPr>
    </w:lvl>
    <w:lvl w:ilvl="8" w:tplc="E9FABEBC">
      <w:start w:val="1"/>
      <w:numFmt w:val="bullet"/>
      <w:lvlText w:val="•"/>
      <w:lvlJc w:val="left"/>
      <w:pPr>
        <w:ind w:left="7804" w:hanging="352"/>
      </w:pPr>
      <w:rPr>
        <w:rFonts w:hint="default"/>
      </w:rPr>
    </w:lvl>
  </w:abstractNum>
  <w:abstractNum w:abstractNumId="38" w15:restartNumberingAfterBreak="0">
    <w:nsid w:val="327F7CF5"/>
    <w:multiLevelType w:val="hybridMultilevel"/>
    <w:tmpl w:val="0EF8BD5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9" w15:restartNumberingAfterBreak="0">
    <w:nsid w:val="33B4357B"/>
    <w:multiLevelType w:val="hybridMultilevel"/>
    <w:tmpl w:val="F6163FF4"/>
    <w:lvl w:ilvl="0" w:tplc="0C0A000F">
      <w:start w:val="1"/>
      <w:numFmt w:val="decimal"/>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40" w15:restartNumberingAfterBreak="0">
    <w:nsid w:val="36441E83"/>
    <w:multiLevelType w:val="multilevel"/>
    <w:tmpl w:val="5E30D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3653574E"/>
    <w:multiLevelType w:val="hybridMultilevel"/>
    <w:tmpl w:val="3F82D462"/>
    <w:lvl w:ilvl="0" w:tplc="7610B4F6">
      <w:start w:val="1"/>
      <w:numFmt w:val="upperLetter"/>
      <w:lvlText w:val="%1."/>
      <w:lvlJc w:val="left"/>
      <w:pPr>
        <w:ind w:left="100" w:hanging="422"/>
      </w:pPr>
      <w:rPr>
        <w:rFonts w:ascii="Times New Roman" w:eastAsia="Times New Roman" w:hAnsi="Times New Roman" w:hint="default"/>
        <w:spacing w:val="-1"/>
        <w:w w:val="99"/>
      </w:rPr>
    </w:lvl>
    <w:lvl w:ilvl="1" w:tplc="E4FC4698">
      <w:start w:val="1"/>
      <w:numFmt w:val="bullet"/>
      <w:lvlText w:val="•"/>
      <w:lvlJc w:val="left"/>
      <w:pPr>
        <w:ind w:left="1046" w:hanging="422"/>
      </w:pPr>
      <w:rPr>
        <w:rFonts w:hint="default"/>
      </w:rPr>
    </w:lvl>
    <w:lvl w:ilvl="2" w:tplc="B92A016C">
      <w:start w:val="1"/>
      <w:numFmt w:val="bullet"/>
      <w:lvlText w:val="•"/>
      <w:lvlJc w:val="left"/>
      <w:pPr>
        <w:ind w:left="1992" w:hanging="422"/>
      </w:pPr>
      <w:rPr>
        <w:rFonts w:hint="default"/>
      </w:rPr>
    </w:lvl>
    <w:lvl w:ilvl="3" w:tplc="0414B48E">
      <w:start w:val="1"/>
      <w:numFmt w:val="bullet"/>
      <w:lvlText w:val="•"/>
      <w:lvlJc w:val="left"/>
      <w:pPr>
        <w:ind w:left="2938" w:hanging="422"/>
      </w:pPr>
      <w:rPr>
        <w:rFonts w:hint="default"/>
      </w:rPr>
    </w:lvl>
    <w:lvl w:ilvl="4" w:tplc="5D3E66A0">
      <w:start w:val="1"/>
      <w:numFmt w:val="bullet"/>
      <w:lvlText w:val="•"/>
      <w:lvlJc w:val="left"/>
      <w:pPr>
        <w:ind w:left="3884" w:hanging="422"/>
      </w:pPr>
      <w:rPr>
        <w:rFonts w:hint="default"/>
      </w:rPr>
    </w:lvl>
    <w:lvl w:ilvl="5" w:tplc="7CECF0FC">
      <w:start w:val="1"/>
      <w:numFmt w:val="bullet"/>
      <w:lvlText w:val="•"/>
      <w:lvlJc w:val="left"/>
      <w:pPr>
        <w:ind w:left="4830" w:hanging="422"/>
      </w:pPr>
      <w:rPr>
        <w:rFonts w:hint="default"/>
      </w:rPr>
    </w:lvl>
    <w:lvl w:ilvl="6" w:tplc="7A3023FE">
      <w:start w:val="1"/>
      <w:numFmt w:val="bullet"/>
      <w:lvlText w:val="•"/>
      <w:lvlJc w:val="left"/>
      <w:pPr>
        <w:ind w:left="5776" w:hanging="422"/>
      </w:pPr>
      <w:rPr>
        <w:rFonts w:hint="default"/>
      </w:rPr>
    </w:lvl>
    <w:lvl w:ilvl="7" w:tplc="4E8A56FC">
      <w:start w:val="1"/>
      <w:numFmt w:val="bullet"/>
      <w:lvlText w:val="•"/>
      <w:lvlJc w:val="left"/>
      <w:pPr>
        <w:ind w:left="6722" w:hanging="422"/>
      </w:pPr>
      <w:rPr>
        <w:rFonts w:hint="default"/>
      </w:rPr>
    </w:lvl>
    <w:lvl w:ilvl="8" w:tplc="95AE972C">
      <w:start w:val="1"/>
      <w:numFmt w:val="bullet"/>
      <w:lvlText w:val="•"/>
      <w:lvlJc w:val="left"/>
      <w:pPr>
        <w:ind w:left="7668" w:hanging="422"/>
      </w:pPr>
      <w:rPr>
        <w:rFonts w:hint="default"/>
      </w:rPr>
    </w:lvl>
  </w:abstractNum>
  <w:abstractNum w:abstractNumId="42" w15:restartNumberingAfterBreak="0">
    <w:nsid w:val="36DE2FF9"/>
    <w:multiLevelType w:val="multilevel"/>
    <w:tmpl w:val="51B2B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38623FF1"/>
    <w:multiLevelType w:val="multilevel"/>
    <w:tmpl w:val="6DD26D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395F3163"/>
    <w:multiLevelType w:val="hybridMultilevel"/>
    <w:tmpl w:val="A33223F2"/>
    <w:lvl w:ilvl="0" w:tplc="5B125CF6">
      <w:start w:val="1"/>
      <w:numFmt w:val="upperLetter"/>
      <w:lvlText w:val="%1."/>
      <w:lvlJc w:val="left"/>
      <w:pPr>
        <w:ind w:left="100" w:hanging="352"/>
      </w:pPr>
      <w:rPr>
        <w:rFonts w:ascii="Times New Roman" w:eastAsia="Times New Roman" w:hAnsi="Times New Roman" w:hint="default"/>
        <w:spacing w:val="-1"/>
        <w:w w:val="102"/>
      </w:rPr>
    </w:lvl>
    <w:lvl w:ilvl="1" w:tplc="B34E618A">
      <w:start w:val="1"/>
      <w:numFmt w:val="bullet"/>
      <w:lvlText w:val="•"/>
      <w:lvlJc w:val="left"/>
      <w:pPr>
        <w:ind w:left="1046" w:hanging="352"/>
      </w:pPr>
      <w:rPr>
        <w:rFonts w:hint="default"/>
      </w:rPr>
    </w:lvl>
    <w:lvl w:ilvl="2" w:tplc="793C6B64">
      <w:start w:val="1"/>
      <w:numFmt w:val="bullet"/>
      <w:lvlText w:val="•"/>
      <w:lvlJc w:val="left"/>
      <w:pPr>
        <w:ind w:left="1992" w:hanging="352"/>
      </w:pPr>
      <w:rPr>
        <w:rFonts w:hint="default"/>
      </w:rPr>
    </w:lvl>
    <w:lvl w:ilvl="3" w:tplc="7B5AC44A">
      <w:start w:val="1"/>
      <w:numFmt w:val="bullet"/>
      <w:lvlText w:val="•"/>
      <w:lvlJc w:val="left"/>
      <w:pPr>
        <w:ind w:left="2938" w:hanging="352"/>
      </w:pPr>
      <w:rPr>
        <w:rFonts w:hint="default"/>
      </w:rPr>
    </w:lvl>
    <w:lvl w:ilvl="4" w:tplc="CBFC0968">
      <w:start w:val="1"/>
      <w:numFmt w:val="bullet"/>
      <w:lvlText w:val="•"/>
      <w:lvlJc w:val="left"/>
      <w:pPr>
        <w:ind w:left="3884" w:hanging="352"/>
      </w:pPr>
      <w:rPr>
        <w:rFonts w:hint="default"/>
      </w:rPr>
    </w:lvl>
    <w:lvl w:ilvl="5" w:tplc="4026495A">
      <w:start w:val="1"/>
      <w:numFmt w:val="bullet"/>
      <w:lvlText w:val="•"/>
      <w:lvlJc w:val="left"/>
      <w:pPr>
        <w:ind w:left="4830" w:hanging="352"/>
      </w:pPr>
      <w:rPr>
        <w:rFonts w:hint="default"/>
      </w:rPr>
    </w:lvl>
    <w:lvl w:ilvl="6" w:tplc="6E8EA52C">
      <w:start w:val="1"/>
      <w:numFmt w:val="bullet"/>
      <w:lvlText w:val="•"/>
      <w:lvlJc w:val="left"/>
      <w:pPr>
        <w:ind w:left="5776" w:hanging="352"/>
      </w:pPr>
      <w:rPr>
        <w:rFonts w:hint="default"/>
      </w:rPr>
    </w:lvl>
    <w:lvl w:ilvl="7" w:tplc="0218BAC4">
      <w:start w:val="1"/>
      <w:numFmt w:val="bullet"/>
      <w:lvlText w:val="•"/>
      <w:lvlJc w:val="left"/>
      <w:pPr>
        <w:ind w:left="6722" w:hanging="352"/>
      </w:pPr>
      <w:rPr>
        <w:rFonts w:hint="default"/>
      </w:rPr>
    </w:lvl>
    <w:lvl w:ilvl="8" w:tplc="876236C6">
      <w:start w:val="1"/>
      <w:numFmt w:val="bullet"/>
      <w:lvlText w:val="•"/>
      <w:lvlJc w:val="left"/>
      <w:pPr>
        <w:ind w:left="7668" w:hanging="352"/>
      </w:pPr>
      <w:rPr>
        <w:rFonts w:hint="default"/>
      </w:rPr>
    </w:lvl>
  </w:abstractNum>
  <w:abstractNum w:abstractNumId="45" w15:restartNumberingAfterBreak="0">
    <w:nsid w:val="3B1A19D0"/>
    <w:multiLevelType w:val="hybridMultilevel"/>
    <w:tmpl w:val="005E76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6" w15:restartNumberingAfterBreak="0">
    <w:nsid w:val="3BDB7E01"/>
    <w:multiLevelType w:val="hybridMultilevel"/>
    <w:tmpl w:val="8C8C64DE"/>
    <w:lvl w:ilvl="0" w:tplc="31FE5EA2">
      <w:start w:val="1"/>
      <w:numFmt w:val="upperLetter"/>
      <w:lvlText w:val="%1."/>
      <w:lvlJc w:val="left"/>
      <w:pPr>
        <w:ind w:left="100" w:hanging="365"/>
      </w:pPr>
      <w:rPr>
        <w:rFonts w:ascii="Times New Roman" w:eastAsia="Times New Roman" w:hAnsi="Times New Roman" w:hint="default"/>
        <w:spacing w:val="-1"/>
        <w:w w:val="102"/>
      </w:rPr>
    </w:lvl>
    <w:lvl w:ilvl="1" w:tplc="DAAC82B4">
      <w:start w:val="1"/>
      <w:numFmt w:val="bullet"/>
      <w:lvlText w:val="•"/>
      <w:lvlJc w:val="left"/>
      <w:pPr>
        <w:ind w:left="1046" w:hanging="365"/>
      </w:pPr>
      <w:rPr>
        <w:rFonts w:hint="default"/>
      </w:rPr>
    </w:lvl>
    <w:lvl w:ilvl="2" w:tplc="A6A0ED2C">
      <w:start w:val="1"/>
      <w:numFmt w:val="bullet"/>
      <w:lvlText w:val="•"/>
      <w:lvlJc w:val="left"/>
      <w:pPr>
        <w:ind w:left="1992" w:hanging="365"/>
      </w:pPr>
      <w:rPr>
        <w:rFonts w:hint="default"/>
      </w:rPr>
    </w:lvl>
    <w:lvl w:ilvl="3" w:tplc="69C89BBC">
      <w:start w:val="1"/>
      <w:numFmt w:val="bullet"/>
      <w:lvlText w:val="•"/>
      <w:lvlJc w:val="left"/>
      <w:pPr>
        <w:ind w:left="2938" w:hanging="365"/>
      </w:pPr>
      <w:rPr>
        <w:rFonts w:hint="default"/>
      </w:rPr>
    </w:lvl>
    <w:lvl w:ilvl="4" w:tplc="035A10B6">
      <w:start w:val="1"/>
      <w:numFmt w:val="bullet"/>
      <w:lvlText w:val="•"/>
      <w:lvlJc w:val="left"/>
      <w:pPr>
        <w:ind w:left="3884" w:hanging="365"/>
      </w:pPr>
      <w:rPr>
        <w:rFonts w:hint="default"/>
      </w:rPr>
    </w:lvl>
    <w:lvl w:ilvl="5" w:tplc="820C8C6E">
      <w:start w:val="1"/>
      <w:numFmt w:val="bullet"/>
      <w:lvlText w:val="•"/>
      <w:lvlJc w:val="left"/>
      <w:pPr>
        <w:ind w:left="4830" w:hanging="365"/>
      </w:pPr>
      <w:rPr>
        <w:rFonts w:hint="default"/>
      </w:rPr>
    </w:lvl>
    <w:lvl w:ilvl="6" w:tplc="D4B6E02E">
      <w:start w:val="1"/>
      <w:numFmt w:val="bullet"/>
      <w:lvlText w:val="•"/>
      <w:lvlJc w:val="left"/>
      <w:pPr>
        <w:ind w:left="5776" w:hanging="365"/>
      </w:pPr>
      <w:rPr>
        <w:rFonts w:hint="default"/>
      </w:rPr>
    </w:lvl>
    <w:lvl w:ilvl="7" w:tplc="0340F8EA">
      <w:start w:val="1"/>
      <w:numFmt w:val="bullet"/>
      <w:lvlText w:val="•"/>
      <w:lvlJc w:val="left"/>
      <w:pPr>
        <w:ind w:left="6722" w:hanging="365"/>
      </w:pPr>
      <w:rPr>
        <w:rFonts w:hint="default"/>
      </w:rPr>
    </w:lvl>
    <w:lvl w:ilvl="8" w:tplc="DB40E2A4">
      <w:start w:val="1"/>
      <w:numFmt w:val="bullet"/>
      <w:lvlText w:val="•"/>
      <w:lvlJc w:val="left"/>
      <w:pPr>
        <w:ind w:left="7668" w:hanging="365"/>
      </w:pPr>
      <w:rPr>
        <w:rFonts w:hint="default"/>
      </w:rPr>
    </w:lvl>
  </w:abstractNum>
  <w:abstractNum w:abstractNumId="47" w15:restartNumberingAfterBreak="0">
    <w:nsid w:val="3F3C3031"/>
    <w:multiLevelType w:val="multilevel"/>
    <w:tmpl w:val="1C5684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3F916B51"/>
    <w:multiLevelType w:val="hybridMultilevel"/>
    <w:tmpl w:val="B120ABDE"/>
    <w:lvl w:ilvl="0" w:tplc="DBEEC0B8">
      <w:start w:val="2"/>
      <w:numFmt w:val="upperLetter"/>
      <w:lvlText w:val="%1."/>
      <w:lvlJc w:val="left"/>
      <w:pPr>
        <w:ind w:left="435" w:hanging="336"/>
      </w:pPr>
      <w:rPr>
        <w:rFonts w:ascii="Times New Roman" w:eastAsia="Times New Roman" w:hAnsi="Times New Roman" w:hint="default"/>
        <w:spacing w:val="-1"/>
        <w:w w:val="102"/>
      </w:rPr>
    </w:lvl>
    <w:lvl w:ilvl="1" w:tplc="C2EC8DEA">
      <w:start w:val="1"/>
      <w:numFmt w:val="bullet"/>
      <w:lvlText w:val="•"/>
      <w:lvlJc w:val="left"/>
      <w:pPr>
        <w:ind w:left="1352" w:hanging="336"/>
      </w:pPr>
      <w:rPr>
        <w:rFonts w:hint="default"/>
      </w:rPr>
    </w:lvl>
    <w:lvl w:ilvl="2" w:tplc="AFB4F82E">
      <w:start w:val="1"/>
      <w:numFmt w:val="bullet"/>
      <w:lvlText w:val="•"/>
      <w:lvlJc w:val="left"/>
      <w:pPr>
        <w:ind w:left="2264" w:hanging="336"/>
      </w:pPr>
      <w:rPr>
        <w:rFonts w:hint="default"/>
      </w:rPr>
    </w:lvl>
    <w:lvl w:ilvl="3" w:tplc="C3ECC5A4">
      <w:start w:val="1"/>
      <w:numFmt w:val="bullet"/>
      <w:lvlText w:val="•"/>
      <w:lvlJc w:val="left"/>
      <w:pPr>
        <w:ind w:left="3176" w:hanging="336"/>
      </w:pPr>
      <w:rPr>
        <w:rFonts w:hint="default"/>
      </w:rPr>
    </w:lvl>
    <w:lvl w:ilvl="4" w:tplc="A2483ACE">
      <w:start w:val="1"/>
      <w:numFmt w:val="bullet"/>
      <w:lvlText w:val="•"/>
      <w:lvlJc w:val="left"/>
      <w:pPr>
        <w:ind w:left="4088" w:hanging="336"/>
      </w:pPr>
      <w:rPr>
        <w:rFonts w:hint="default"/>
      </w:rPr>
    </w:lvl>
    <w:lvl w:ilvl="5" w:tplc="65C22792">
      <w:start w:val="1"/>
      <w:numFmt w:val="bullet"/>
      <w:lvlText w:val="•"/>
      <w:lvlJc w:val="left"/>
      <w:pPr>
        <w:ind w:left="5000" w:hanging="336"/>
      </w:pPr>
      <w:rPr>
        <w:rFonts w:hint="default"/>
      </w:rPr>
    </w:lvl>
    <w:lvl w:ilvl="6" w:tplc="79BE11A4">
      <w:start w:val="1"/>
      <w:numFmt w:val="bullet"/>
      <w:lvlText w:val="•"/>
      <w:lvlJc w:val="left"/>
      <w:pPr>
        <w:ind w:left="5912" w:hanging="336"/>
      </w:pPr>
      <w:rPr>
        <w:rFonts w:hint="default"/>
      </w:rPr>
    </w:lvl>
    <w:lvl w:ilvl="7" w:tplc="39142CDE">
      <w:start w:val="1"/>
      <w:numFmt w:val="bullet"/>
      <w:lvlText w:val="•"/>
      <w:lvlJc w:val="left"/>
      <w:pPr>
        <w:ind w:left="6824" w:hanging="336"/>
      </w:pPr>
      <w:rPr>
        <w:rFonts w:hint="default"/>
      </w:rPr>
    </w:lvl>
    <w:lvl w:ilvl="8" w:tplc="8A846C76">
      <w:start w:val="1"/>
      <w:numFmt w:val="bullet"/>
      <w:lvlText w:val="•"/>
      <w:lvlJc w:val="left"/>
      <w:pPr>
        <w:ind w:left="7736" w:hanging="336"/>
      </w:pPr>
      <w:rPr>
        <w:rFonts w:hint="default"/>
      </w:rPr>
    </w:lvl>
  </w:abstractNum>
  <w:abstractNum w:abstractNumId="49" w15:restartNumberingAfterBreak="0">
    <w:nsid w:val="403F751F"/>
    <w:multiLevelType w:val="hybridMultilevel"/>
    <w:tmpl w:val="12046A52"/>
    <w:lvl w:ilvl="0" w:tplc="4A40D5A2">
      <w:start w:val="1"/>
      <w:numFmt w:val="upperLetter"/>
      <w:lvlText w:val="%1."/>
      <w:lvlJc w:val="left"/>
      <w:pPr>
        <w:ind w:left="100" w:hanging="372"/>
      </w:pPr>
      <w:rPr>
        <w:rFonts w:ascii="Times New Roman" w:eastAsia="Times New Roman" w:hAnsi="Times New Roman" w:hint="default"/>
        <w:spacing w:val="-1"/>
        <w:w w:val="102"/>
      </w:rPr>
    </w:lvl>
    <w:lvl w:ilvl="1" w:tplc="60FC02F0">
      <w:start w:val="1"/>
      <w:numFmt w:val="bullet"/>
      <w:lvlText w:val="•"/>
      <w:lvlJc w:val="left"/>
      <w:pPr>
        <w:ind w:left="1046" w:hanging="372"/>
      </w:pPr>
      <w:rPr>
        <w:rFonts w:hint="default"/>
      </w:rPr>
    </w:lvl>
    <w:lvl w:ilvl="2" w:tplc="F3FCAF44">
      <w:start w:val="1"/>
      <w:numFmt w:val="bullet"/>
      <w:lvlText w:val="•"/>
      <w:lvlJc w:val="left"/>
      <w:pPr>
        <w:ind w:left="1992" w:hanging="372"/>
      </w:pPr>
      <w:rPr>
        <w:rFonts w:hint="default"/>
      </w:rPr>
    </w:lvl>
    <w:lvl w:ilvl="3" w:tplc="47107E20">
      <w:start w:val="1"/>
      <w:numFmt w:val="bullet"/>
      <w:lvlText w:val="•"/>
      <w:lvlJc w:val="left"/>
      <w:pPr>
        <w:ind w:left="2938" w:hanging="372"/>
      </w:pPr>
      <w:rPr>
        <w:rFonts w:hint="default"/>
      </w:rPr>
    </w:lvl>
    <w:lvl w:ilvl="4" w:tplc="FF305BB6">
      <w:start w:val="1"/>
      <w:numFmt w:val="bullet"/>
      <w:lvlText w:val="•"/>
      <w:lvlJc w:val="left"/>
      <w:pPr>
        <w:ind w:left="3884" w:hanging="372"/>
      </w:pPr>
      <w:rPr>
        <w:rFonts w:hint="default"/>
      </w:rPr>
    </w:lvl>
    <w:lvl w:ilvl="5" w:tplc="C09CD8D4">
      <w:start w:val="1"/>
      <w:numFmt w:val="bullet"/>
      <w:lvlText w:val="•"/>
      <w:lvlJc w:val="left"/>
      <w:pPr>
        <w:ind w:left="4830" w:hanging="372"/>
      </w:pPr>
      <w:rPr>
        <w:rFonts w:hint="default"/>
      </w:rPr>
    </w:lvl>
    <w:lvl w:ilvl="6" w:tplc="F83A5384">
      <w:start w:val="1"/>
      <w:numFmt w:val="bullet"/>
      <w:lvlText w:val="•"/>
      <w:lvlJc w:val="left"/>
      <w:pPr>
        <w:ind w:left="5776" w:hanging="372"/>
      </w:pPr>
      <w:rPr>
        <w:rFonts w:hint="default"/>
      </w:rPr>
    </w:lvl>
    <w:lvl w:ilvl="7" w:tplc="4828947C">
      <w:start w:val="1"/>
      <w:numFmt w:val="bullet"/>
      <w:lvlText w:val="•"/>
      <w:lvlJc w:val="left"/>
      <w:pPr>
        <w:ind w:left="6722" w:hanging="372"/>
      </w:pPr>
      <w:rPr>
        <w:rFonts w:hint="default"/>
      </w:rPr>
    </w:lvl>
    <w:lvl w:ilvl="8" w:tplc="C592FE4A">
      <w:start w:val="1"/>
      <w:numFmt w:val="bullet"/>
      <w:lvlText w:val="•"/>
      <w:lvlJc w:val="left"/>
      <w:pPr>
        <w:ind w:left="7668" w:hanging="372"/>
      </w:pPr>
      <w:rPr>
        <w:rFonts w:hint="default"/>
      </w:rPr>
    </w:lvl>
  </w:abstractNum>
  <w:abstractNum w:abstractNumId="50" w15:restartNumberingAfterBreak="0">
    <w:nsid w:val="4076424E"/>
    <w:multiLevelType w:val="hybridMultilevel"/>
    <w:tmpl w:val="ECB0D1FA"/>
    <w:lvl w:ilvl="0" w:tplc="09F6A0D8">
      <w:start w:val="1"/>
      <w:numFmt w:val="upperLetter"/>
      <w:lvlText w:val="%1."/>
      <w:lvlJc w:val="left"/>
      <w:pPr>
        <w:ind w:left="100" w:hanging="440"/>
      </w:pPr>
      <w:rPr>
        <w:rFonts w:ascii="Times New Roman" w:eastAsia="Times New Roman" w:hAnsi="Times New Roman" w:hint="default"/>
        <w:spacing w:val="-1"/>
        <w:w w:val="99"/>
      </w:rPr>
    </w:lvl>
    <w:lvl w:ilvl="1" w:tplc="ED04631A">
      <w:start w:val="1"/>
      <w:numFmt w:val="bullet"/>
      <w:lvlText w:val="•"/>
      <w:lvlJc w:val="left"/>
      <w:pPr>
        <w:ind w:left="1046" w:hanging="440"/>
      </w:pPr>
      <w:rPr>
        <w:rFonts w:hint="default"/>
      </w:rPr>
    </w:lvl>
    <w:lvl w:ilvl="2" w:tplc="3BF8E996">
      <w:start w:val="1"/>
      <w:numFmt w:val="bullet"/>
      <w:lvlText w:val="•"/>
      <w:lvlJc w:val="left"/>
      <w:pPr>
        <w:ind w:left="1992" w:hanging="440"/>
      </w:pPr>
      <w:rPr>
        <w:rFonts w:hint="default"/>
      </w:rPr>
    </w:lvl>
    <w:lvl w:ilvl="3" w:tplc="B8B45B94">
      <w:start w:val="1"/>
      <w:numFmt w:val="bullet"/>
      <w:lvlText w:val="•"/>
      <w:lvlJc w:val="left"/>
      <w:pPr>
        <w:ind w:left="2938" w:hanging="440"/>
      </w:pPr>
      <w:rPr>
        <w:rFonts w:hint="default"/>
      </w:rPr>
    </w:lvl>
    <w:lvl w:ilvl="4" w:tplc="BF32516E">
      <w:start w:val="1"/>
      <w:numFmt w:val="bullet"/>
      <w:lvlText w:val="•"/>
      <w:lvlJc w:val="left"/>
      <w:pPr>
        <w:ind w:left="3884" w:hanging="440"/>
      </w:pPr>
      <w:rPr>
        <w:rFonts w:hint="default"/>
      </w:rPr>
    </w:lvl>
    <w:lvl w:ilvl="5" w:tplc="552857AC">
      <w:start w:val="1"/>
      <w:numFmt w:val="bullet"/>
      <w:lvlText w:val="•"/>
      <w:lvlJc w:val="left"/>
      <w:pPr>
        <w:ind w:left="4830" w:hanging="440"/>
      </w:pPr>
      <w:rPr>
        <w:rFonts w:hint="default"/>
      </w:rPr>
    </w:lvl>
    <w:lvl w:ilvl="6" w:tplc="BAEC8428">
      <w:start w:val="1"/>
      <w:numFmt w:val="bullet"/>
      <w:lvlText w:val="•"/>
      <w:lvlJc w:val="left"/>
      <w:pPr>
        <w:ind w:left="5776" w:hanging="440"/>
      </w:pPr>
      <w:rPr>
        <w:rFonts w:hint="default"/>
      </w:rPr>
    </w:lvl>
    <w:lvl w:ilvl="7" w:tplc="5D829F4C">
      <w:start w:val="1"/>
      <w:numFmt w:val="bullet"/>
      <w:lvlText w:val="•"/>
      <w:lvlJc w:val="left"/>
      <w:pPr>
        <w:ind w:left="6722" w:hanging="440"/>
      </w:pPr>
      <w:rPr>
        <w:rFonts w:hint="default"/>
      </w:rPr>
    </w:lvl>
    <w:lvl w:ilvl="8" w:tplc="9F70312C">
      <w:start w:val="1"/>
      <w:numFmt w:val="bullet"/>
      <w:lvlText w:val="•"/>
      <w:lvlJc w:val="left"/>
      <w:pPr>
        <w:ind w:left="7668" w:hanging="440"/>
      </w:pPr>
      <w:rPr>
        <w:rFonts w:hint="default"/>
      </w:rPr>
    </w:lvl>
  </w:abstractNum>
  <w:abstractNum w:abstractNumId="51" w15:restartNumberingAfterBreak="0">
    <w:nsid w:val="40E55A01"/>
    <w:multiLevelType w:val="hybridMultilevel"/>
    <w:tmpl w:val="5B347662"/>
    <w:lvl w:ilvl="0" w:tplc="2DD22A60">
      <w:start w:val="1"/>
      <w:numFmt w:val="upperLetter"/>
      <w:lvlText w:val="%1."/>
      <w:lvlJc w:val="left"/>
      <w:pPr>
        <w:ind w:left="451" w:hanging="352"/>
      </w:pPr>
      <w:rPr>
        <w:rFonts w:ascii="Times New Roman" w:eastAsia="Times New Roman" w:hAnsi="Times New Roman" w:hint="default"/>
        <w:spacing w:val="-1"/>
        <w:w w:val="99"/>
      </w:rPr>
    </w:lvl>
    <w:lvl w:ilvl="1" w:tplc="1E982CF2">
      <w:start w:val="1"/>
      <w:numFmt w:val="bullet"/>
      <w:lvlText w:val="•"/>
      <w:lvlJc w:val="left"/>
      <w:pPr>
        <w:ind w:left="1372" w:hanging="352"/>
      </w:pPr>
      <w:rPr>
        <w:rFonts w:hint="default"/>
      </w:rPr>
    </w:lvl>
    <w:lvl w:ilvl="2" w:tplc="99DAA84C">
      <w:start w:val="1"/>
      <w:numFmt w:val="bullet"/>
      <w:lvlText w:val="•"/>
      <w:lvlJc w:val="left"/>
      <w:pPr>
        <w:ind w:left="2284" w:hanging="352"/>
      </w:pPr>
      <w:rPr>
        <w:rFonts w:hint="default"/>
      </w:rPr>
    </w:lvl>
    <w:lvl w:ilvl="3" w:tplc="F5E632E8">
      <w:start w:val="1"/>
      <w:numFmt w:val="bullet"/>
      <w:lvlText w:val="•"/>
      <w:lvlJc w:val="left"/>
      <w:pPr>
        <w:ind w:left="3196" w:hanging="352"/>
      </w:pPr>
      <w:rPr>
        <w:rFonts w:hint="default"/>
      </w:rPr>
    </w:lvl>
    <w:lvl w:ilvl="4" w:tplc="62B2B18A">
      <w:start w:val="1"/>
      <w:numFmt w:val="bullet"/>
      <w:lvlText w:val="•"/>
      <w:lvlJc w:val="left"/>
      <w:pPr>
        <w:ind w:left="4108" w:hanging="352"/>
      </w:pPr>
      <w:rPr>
        <w:rFonts w:hint="default"/>
      </w:rPr>
    </w:lvl>
    <w:lvl w:ilvl="5" w:tplc="7548AFF4">
      <w:start w:val="1"/>
      <w:numFmt w:val="bullet"/>
      <w:lvlText w:val="•"/>
      <w:lvlJc w:val="left"/>
      <w:pPr>
        <w:ind w:left="5020" w:hanging="352"/>
      </w:pPr>
      <w:rPr>
        <w:rFonts w:hint="default"/>
      </w:rPr>
    </w:lvl>
    <w:lvl w:ilvl="6" w:tplc="9E42DA06">
      <w:start w:val="1"/>
      <w:numFmt w:val="bullet"/>
      <w:lvlText w:val="•"/>
      <w:lvlJc w:val="left"/>
      <w:pPr>
        <w:ind w:left="5932" w:hanging="352"/>
      </w:pPr>
      <w:rPr>
        <w:rFonts w:hint="default"/>
      </w:rPr>
    </w:lvl>
    <w:lvl w:ilvl="7" w:tplc="A378D6F6">
      <w:start w:val="1"/>
      <w:numFmt w:val="bullet"/>
      <w:lvlText w:val="•"/>
      <w:lvlJc w:val="left"/>
      <w:pPr>
        <w:ind w:left="6844" w:hanging="352"/>
      </w:pPr>
      <w:rPr>
        <w:rFonts w:hint="default"/>
      </w:rPr>
    </w:lvl>
    <w:lvl w:ilvl="8" w:tplc="28220D56">
      <w:start w:val="1"/>
      <w:numFmt w:val="bullet"/>
      <w:lvlText w:val="•"/>
      <w:lvlJc w:val="left"/>
      <w:pPr>
        <w:ind w:left="7756" w:hanging="352"/>
      </w:pPr>
      <w:rPr>
        <w:rFonts w:hint="default"/>
      </w:rPr>
    </w:lvl>
  </w:abstractNum>
  <w:abstractNum w:abstractNumId="52" w15:restartNumberingAfterBreak="0">
    <w:nsid w:val="42EB70D1"/>
    <w:multiLevelType w:val="multilevel"/>
    <w:tmpl w:val="B4EC6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43F00A92"/>
    <w:multiLevelType w:val="hybridMultilevel"/>
    <w:tmpl w:val="6EA8840A"/>
    <w:lvl w:ilvl="0" w:tplc="D90E7B08">
      <w:start w:val="2"/>
      <w:numFmt w:val="upperLetter"/>
      <w:lvlText w:val="%1."/>
      <w:lvlJc w:val="left"/>
      <w:pPr>
        <w:ind w:left="435" w:hanging="336"/>
      </w:pPr>
      <w:rPr>
        <w:rFonts w:ascii="Times New Roman" w:eastAsia="Times New Roman" w:hAnsi="Times New Roman" w:hint="default"/>
        <w:spacing w:val="-1"/>
        <w:w w:val="99"/>
      </w:rPr>
    </w:lvl>
    <w:lvl w:ilvl="1" w:tplc="4C3871E0">
      <w:start w:val="1"/>
      <w:numFmt w:val="bullet"/>
      <w:lvlText w:val="•"/>
      <w:lvlJc w:val="left"/>
      <w:pPr>
        <w:ind w:left="1352" w:hanging="336"/>
      </w:pPr>
      <w:rPr>
        <w:rFonts w:hint="default"/>
      </w:rPr>
    </w:lvl>
    <w:lvl w:ilvl="2" w:tplc="F6EEC9E6">
      <w:start w:val="1"/>
      <w:numFmt w:val="bullet"/>
      <w:lvlText w:val="•"/>
      <w:lvlJc w:val="left"/>
      <w:pPr>
        <w:ind w:left="2264" w:hanging="336"/>
      </w:pPr>
      <w:rPr>
        <w:rFonts w:hint="default"/>
      </w:rPr>
    </w:lvl>
    <w:lvl w:ilvl="3" w:tplc="2C8ECF8A">
      <w:start w:val="1"/>
      <w:numFmt w:val="bullet"/>
      <w:lvlText w:val="•"/>
      <w:lvlJc w:val="left"/>
      <w:pPr>
        <w:ind w:left="3176" w:hanging="336"/>
      </w:pPr>
      <w:rPr>
        <w:rFonts w:hint="default"/>
      </w:rPr>
    </w:lvl>
    <w:lvl w:ilvl="4" w:tplc="88827778">
      <w:start w:val="1"/>
      <w:numFmt w:val="bullet"/>
      <w:lvlText w:val="•"/>
      <w:lvlJc w:val="left"/>
      <w:pPr>
        <w:ind w:left="4088" w:hanging="336"/>
      </w:pPr>
      <w:rPr>
        <w:rFonts w:hint="default"/>
      </w:rPr>
    </w:lvl>
    <w:lvl w:ilvl="5" w:tplc="960A988C">
      <w:start w:val="1"/>
      <w:numFmt w:val="bullet"/>
      <w:lvlText w:val="•"/>
      <w:lvlJc w:val="left"/>
      <w:pPr>
        <w:ind w:left="5000" w:hanging="336"/>
      </w:pPr>
      <w:rPr>
        <w:rFonts w:hint="default"/>
      </w:rPr>
    </w:lvl>
    <w:lvl w:ilvl="6" w:tplc="D2A6DC6E">
      <w:start w:val="1"/>
      <w:numFmt w:val="bullet"/>
      <w:lvlText w:val="•"/>
      <w:lvlJc w:val="left"/>
      <w:pPr>
        <w:ind w:left="5912" w:hanging="336"/>
      </w:pPr>
      <w:rPr>
        <w:rFonts w:hint="default"/>
      </w:rPr>
    </w:lvl>
    <w:lvl w:ilvl="7" w:tplc="026C49E0">
      <w:start w:val="1"/>
      <w:numFmt w:val="bullet"/>
      <w:lvlText w:val="•"/>
      <w:lvlJc w:val="left"/>
      <w:pPr>
        <w:ind w:left="6824" w:hanging="336"/>
      </w:pPr>
      <w:rPr>
        <w:rFonts w:hint="default"/>
      </w:rPr>
    </w:lvl>
    <w:lvl w:ilvl="8" w:tplc="9AC02BCC">
      <w:start w:val="1"/>
      <w:numFmt w:val="bullet"/>
      <w:lvlText w:val="•"/>
      <w:lvlJc w:val="left"/>
      <w:pPr>
        <w:ind w:left="7736" w:hanging="336"/>
      </w:pPr>
      <w:rPr>
        <w:rFonts w:hint="default"/>
      </w:rPr>
    </w:lvl>
  </w:abstractNum>
  <w:abstractNum w:abstractNumId="54" w15:restartNumberingAfterBreak="0">
    <w:nsid w:val="44B51F96"/>
    <w:multiLevelType w:val="hybridMultilevel"/>
    <w:tmpl w:val="0A3AA62C"/>
    <w:lvl w:ilvl="0" w:tplc="672EC190">
      <w:start w:val="1"/>
      <w:numFmt w:val="decimal"/>
      <w:lvlText w:val="%1."/>
      <w:lvlJc w:val="left"/>
      <w:pPr>
        <w:ind w:left="100" w:hanging="336"/>
      </w:pPr>
      <w:rPr>
        <w:rFonts w:ascii="Times New Roman" w:eastAsia="Times New Roman" w:hAnsi="Times New Roman" w:hint="default"/>
        <w:w w:val="102"/>
      </w:rPr>
    </w:lvl>
    <w:lvl w:ilvl="1" w:tplc="5108EEEA">
      <w:start w:val="1"/>
      <w:numFmt w:val="upperLetter"/>
      <w:lvlText w:val="%2."/>
      <w:lvlJc w:val="left"/>
      <w:pPr>
        <w:ind w:left="451" w:hanging="352"/>
      </w:pPr>
      <w:rPr>
        <w:rFonts w:ascii="Times New Roman" w:eastAsia="Times New Roman" w:hAnsi="Times New Roman" w:hint="default"/>
        <w:spacing w:val="-1"/>
        <w:w w:val="99"/>
      </w:rPr>
    </w:lvl>
    <w:lvl w:ilvl="2" w:tplc="2C1A5C0C">
      <w:start w:val="1"/>
      <w:numFmt w:val="bullet"/>
      <w:lvlText w:val="•"/>
      <w:lvlJc w:val="left"/>
      <w:pPr>
        <w:ind w:left="1471" w:hanging="352"/>
      </w:pPr>
      <w:rPr>
        <w:rFonts w:hint="default"/>
      </w:rPr>
    </w:lvl>
    <w:lvl w:ilvl="3" w:tplc="A692A454">
      <w:start w:val="1"/>
      <w:numFmt w:val="bullet"/>
      <w:lvlText w:val="•"/>
      <w:lvlJc w:val="left"/>
      <w:pPr>
        <w:ind w:left="2482" w:hanging="352"/>
      </w:pPr>
      <w:rPr>
        <w:rFonts w:hint="default"/>
      </w:rPr>
    </w:lvl>
    <w:lvl w:ilvl="4" w:tplc="97B21F7A">
      <w:start w:val="1"/>
      <w:numFmt w:val="bullet"/>
      <w:lvlText w:val="•"/>
      <w:lvlJc w:val="left"/>
      <w:pPr>
        <w:ind w:left="3493" w:hanging="352"/>
      </w:pPr>
      <w:rPr>
        <w:rFonts w:hint="default"/>
      </w:rPr>
    </w:lvl>
    <w:lvl w:ilvl="5" w:tplc="E9864ADC">
      <w:start w:val="1"/>
      <w:numFmt w:val="bullet"/>
      <w:lvlText w:val="•"/>
      <w:lvlJc w:val="left"/>
      <w:pPr>
        <w:ind w:left="4504" w:hanging="352"/>
      </w:pPr>
      <w:rPr>
        <w:rFonts w:hint="default"/>
      </w:rPr>
    </w:lvl>
    <w:lvl w:ilvl="6" w:tplc="68A0558E">
      <w:start w:val="1"/>
      <w:numFmt w:val="bullet"/>
      <w:lvlText w:val="•"/>
      <w:lvlJc w:val="left"/>
      <w:pPr>
        <w:ind w:left="5515" w:hanging="352"/>
      </w:pPr>
      <w:rPr>
        <w:rFonts w:hint="default"/>
      </w:rPr>
    </w:lvl>
    <w:lvl w:ilvl="7" w:tplc="98429B2A">
      <w:start w:val="1"/>
      <w:numFmt w:val="bullet"/>
      <w:lvlText w:val="•"/>
      <w:lvlJc w:val="left"/>
      <w:pPr>
        <w:ind w:left="6526" w:hanging="352"/>
      </w:pPr>
      <w:rPr>
        <w:rFonts w:hint="default"/>
      </w:rPr>
    </w:lvl>
    <w:lvl w:ilvl="8" w:tplc="FF18BE8E">
      <w:start w:val="1"/>
      <w:numFmt w:val="bullet"/>
      <w:lvlText w:val="•"/>
      <w:lvlJc w:val="left"/>
      <w:pPr>
        <w:ind w:left="7537" w:hanging="352"/>
      </w:pPr>
      <w:rPr>
        <w:rFonts w:hint="default"/>
      </w:rPr>
    </w:lvl>
  </w:abstractNum>
  <w:abstractNum w:abstractNumId="55" w15:restartNumberingAfterBreak="0">
    <w:nsid w:val="44E1310B"/>
    <w:multiLevelType w:val="multilevel"/>
    <w:tmpl w:val="3C88A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47B402FB"/>
    <w:multiLevelType w:val="hybridMultilevel"/>
    <w:tmpl w:val="F2A065B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7" w15:restartNumberingAfterBreak="0">
    <w:nsid w:val="49EB089D"/>
    <w:multiLevelType w:val="hybridMultilevel"/>
    <w:tmpl w:val="614CF6D6"/>
    <w:lvl w:ilvl="0" w:tplc="181AF9E2">
      <w:start w:val="1"/>
      <w:numFmt w:val="decimal"/>
      <w:lvlText w:val="%1."/>
      <w:lvlJc w:val="left"/>
      <w:pPr>
        <w:ind w:left="100" w:hanging="292"/>
      </w:pPr>
      <w:rPr>
        <w:rFonts w:ascii="Times New Roman" w:eastAsia="Times New Roman" w:hAnsi="Times New Roman" w:hint="default"/>
        <w:w w:val="99"/>
      </w:rPr>
    </w:lvl>
    <w:lvl w:ilvl="1" w:tplc="F7F87458">
      <w:start w:val="1"/>
      <w:numFmt w:val="bullet"/>
      <w:lvlText w:val="•"/>
      <w:lvlJc w:val="left"/>
      <w:pPr>
        <w:ind w:left="1093" w:hanging="548"/>
      </w:pPr>
      <w:rPr>
        <w:rFonts w:ascii="Times New Roman" w:eastAsia="Times New Roman" w:hAnsi="Times New Roman" w:hint="default"/>
        <w:w w:val="99"/>
      </w:rPr>
    </w:lvl>
    <w:lvl w:ilvl="2" w:tplc="B5E6D1F8">
      <w:start w:val="1"/>
      <w:numFmt w:val="bullet"/>
      <w:lvlText w:val="•"/>
      <w:lvlJc w:val="left"/>
      <w:pPr>
        <w:ind w:left="2040" w:hanging="548"/>
      </w:pPr>
      <w:rPr>
        <w:rFonts w:hint="default"/>
      </w:rPr>
    </w:lvl>
    <w:lvl w:ilvl="3" w:tplc="9D5C5B88">
      <w:start w:val="1"/>
      <w:numFmt w:val="bullet"/>
      <w:lvlText w:val="•"/>
      <w:lvlJc w:val="left"/>
      <w:pPr>
        <w:ind w:left="2980" w:hanging="548"/>
      </w:pPr>
      <w:rPr>
        <w:rFonts w:hint="default"/>
      </w:rPr>
    </w:lvl>
    <w:lvl w:ilvl="4" w:tplc="D1482C94">
      <w:start w:val="1"/>
      <w:numFmt w:val="bullet"/>
      <w:lvlText w:val="•"/>
      <w:lvlJc w:val="left"/>
      <w:pPr>
        <w:ind w:left="3920" w:hanging="548"/>
      </w:pPr>
      <w:rPr>
        <w:rFonts w:hint="default"/>
      </w:rPr>
    </w:lvl>
    <w:lvl w:ilvl="5" w:tplc="7BCA973C">
      <w:start w:val="1"/>
      <w:numFmt w:val="bullet"/>
      <w:lvlText w:val="•"/>
      <w:lvlJc w:val="left"/>
      <w:pPr>
        <w:ind w:left="4860" w:hanging="548"/>
      </w:pPr>
      <w:rPr>
        <w:rFonts w:hint="default"/>
      </w:rPr>
    </w:lvl>
    <w:lvl w:ilvl="6" w:tplc="6BA89266">
      <w:start w:val="1"/>
      <w:numFmt w:val="bullet"/>
      <w:lvlText w:val="•"/>
      <w:lvlJc w:val="left"/>
      <w:pPr>
        <w:ind w:left="5800" w:hanging="548"/>
      </w:pPr>
      <w:rPr>
        <w:rFonts w:hint="default"/>
      </w:rPr>
    </w:lvl>
    <w:lvl w:ilvl="7" w:tplc="01346A60">
      <w:start w:val="1"/>
      <w:numFmt w:val="bullet"/>
      <w:lvlText w:val="•"/>
      <w:lvlJc w:val="left"/>
      <w:pPr>
        <w:ind w:left="6740" w:hanging="548"/>
      </w:pPr>
      <w:rPr>
        <w:rFonts w:hint="default"/>
      </w:rPr>
    </w:lvl>
    <w:lvl w:ilvl="8" w:tplc="631A6BBE">
      <w:start w:val="1"/>
      <w:numFmt w:val="bullet"/>
      <w:lvlText w:val="•"/>
      <w:lvlJc w:val="left"/>
      <w:pPr>
        <w:ind w:left="7680" w:hanging="548"/>
      </w:pPr>
      <w:rPr>
        <w:rFonts w:hint="default"/>
      </w:rPr>
    </w:lvl>
  </w:abstractNum>
  <w:abstractNum w:abstractNumId="58" w15:restartNumberingAfterBreak="0">
    <w:nsid w:val="4CBE61CB"/>
    <w:multiLevelType w:val="hybridMultilevel"/>
    <w:tmpl w:val="E5EAD02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52E84803"/>
    <w:multiLevelType w:val="hybridMultilevel"/>
    <w:tmpl w:val="D3748818"/>
    <w:lvl w:ilvl="0" w:tplc="952AEBF0">
      <w:start w:val="1"/>
      <w:numFmt w:val="upperLetter"/>
      <w:lvlText w:val="%1."/>
      <w:lvlJc w:val="left"/>
      <w:pPr>
        <w:ind w:left="451" w:hanging="352"/>
      </w:pPr>
      <w:rPr>
        <w:rFonts w:ascii="Times New Roman" w:eastAsia="Times New Roman" w:hAnsi="Times New Roman" w:hint="default"/>
        <w:spacing w:val="-1"/>
        <w:w w:val="99"/>
      </w:rPr>
    </w:lvl>
    <w:lvl w:ilvl="1" w:tplc="F2F2B114">
      <w:start w:val="1"/>
      <w:numFmt w:val="bullet"/>
      <w:lvlText w:val="•"/>
      <w:lvlJc w:val="left"/>
      <w:pPr>
        <w:ind w:left="1370" w:hanging="352"/>
      </w:pPr>
      <w:rPr>
        <w:rFonts w:hint="default"/>
      </w:rPr>
    </w:lvl>
    <w:lvl w:ilvl="2" w:tplc="F95A9876">
      <w:start w:val="1"/>
      <w:numFmt w:val="bullet"/>
      <w:lvlText w:val="•"/>
      <w:lvlJc w:val="left"/>
      <w:pPr>
        <w:ind w:left="2280" w:hanging="352"/>
      </w:pPr>
      <w:rPr>
        <w:rFonts w:hint="default"/>
      </w:rPr>
    </w:lvl>
    <w:lvl w:ilvl="3" w:tplc="89E0FC6E">
      <w:start w:val="1"/>
      <w:numFmt w:val="bullet"/>
      <w:lvlText w:val="•"/>
      <w:lvlJc w:val="left"/>
      <w:pPr>
        <w:ind w:left="3190" w:hanging="352"/>
      </w:pPr>
      <w:rPr>
        <w:rFonts w:hint="default"/>
      </w:rPr>
    </w:lvl>
    <w:lvl w:ilvl="4" w:tplc="C1FA50BE">
      <w:start w:val="1"/>
      <w:numFmt w:val="bullet"/>
      <w:lvlText w:val="•"/>
      <w:lvlJc w:val="left"/>
      <w:pPr>
        <w:ind w:left="4100" w:hanging="352"/>
      </w:pPr>
      <w:rPr>
        <w:rFonts w:hint="default"/>
      </w:rPr>
    </w:lvl>
    <w:lvl w:ilvl="5" w:tplc="041E671C">
      <w:start w:val="1"/>
      <w:numFmt w:val="bullet"/>
      <w:lvlText w:val="•"/>
      <w:lvlJc w:val="left"/>
      <w:pPr>
        <w:ind w:left="5010" w:hanging="352"/>
      </w:pPr>
      <w:rPr>
        <w:rFonts w:hint="default"/>
      </w:rPr>
    </w:lvl>
    <w:lvl w:ilvl="6" w:tplc="12A47BEC">
      <w:start w:val="1"/>
      <w:numFmt w:val="bullet"/>
      <w:lvlText w:val="•"/>
      <w:lvlJc w:val="left"/>
      <w:pPr>
        <w:ind w:left="5920" w:hanging="352"/>
      </w:pPr>
      <w:rPr>
        <w:rFonts w:hint="default"/>
      </w:rPr>
    </w:lvl>
    <w:lvl w:ilvl="7" w:tplc="85EADB62">
      <w:start w:val="1"/>
      <w:numFmt w:val="bullet"/>
      <w:lvlText w:val="•"/>
      <w:lvlJc w:val="left"/>
      <w:pPr>
        <w:ind w:left="6830" w:hanging="352"/>
      </w:pPr>
      <w:rPr>
        <w:rFonts w:hint="default"/>
      </w:rPr>
    </w:lvl>
    <w:lvl w:ilvl="8" w:tplc="D10AF844">
      <w:start w:val="1"/>
      <w:numFmt w:val="bullet"/>
      <w:lvlText w:val="•"/>
      <w:lvlJc w:val="left"/>
      <w:pPr>
        <w:ind w:left="7740" w:hanging="352"/>
      </w:pPr>
      <w:rPr>
        <w:rFonts w:hint="default"/>
      </w:rPr>
    </w:lvl>
  </w:abstractNum>
  <w:abstractNum w:abstractNumId="60" w15:restartNumberingAfterBreak="0">
    <w:nsid w:val="535942CA"/>
    <w:multiLevelType w:val="multilevel"/>
    <w:tmpl w:val="09380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3773E4B"/>
    <w:multiLevelType w:val="multilevel"/>
    <w:tmpl w:val="F2FAE3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53CC78D1"/>
    <w:multiLevelType w:val="hybridMultilevel"/>
    <w:tmpl w:val="746A87A0"/>
    <w:lvl w:ilvl="0" w:tplc="813EACB2">
      <w:start w:val="1"/>
      <w:numFmt w:val="upperLetter"/>
      <w:lvlText w:val="%1."/>
      <w:lvlJc w:val="left"/>
      <w:pPr>
        <w:ind w:left="451" w:hanging="352"/>
      </w:pPr>
      <w:rPr>
        <w:rFonts w:ascii="Times New Roman" w:eastAsia="Times New Roman" w:hAnsi="Times New Roman" w:hint="default"/>
        <w:spacing w:val="-1"/>
        <w:w w:val="99"/>
      </w:rPr>
    </w:lvl>
    <w:lvl w:ilvl="1" w:tplc="B24E11B2">
      <w:start w:val="1"/>
      <w:numFmt w:val="bullet"/>
      <w:lvlText w:val="•"/>
      <w:lvlJc w:val="left"/>
      <w:pPr>
        <w:ind w:left="1372" w:hanging="352"/>
      </w:pPr>
      <w:rPr>
        <w:rFonts w:hint="default"/>
      </w:rPr>
    </w:lvl>
    <w:lvl w:ilvl="2" w:tplc="5D6A1CF4">
      <w:start w:val="1"/>
      <w:numFmt w:val="bullet"/>
      <w:lvlText w:val="•"/>
      <w:lvlJc w:val="left"/>
      <w:pPr>
        <w:ind w:left="2284" w:hanging="352"/>
      </w:pPr>
      <w:rPr>
        <w:rFonts w:hint="default"/>
      </w:rPr>
    </w:lvl>
    <w:lvl w:ilvl="3" w:tplc="2B281B3C">
      <w:start w:val="1"/>
      <w:numFmt w:val="bullet"/>
      <w:lvlText w:val="•"/>
      <w:lvlJc w:val="left"/>
      <w:pPr>
        <w:ind w:left="3196" w:hanging="352"/>
      </w:pPr>
      <w:rPr>
        <w:rFonts w:hint="default"/>
      </w:rPr>
    </w:lvl>
    <w:lvl w:ilvl="4" w:tplc="2690E9FE">
      <w:start w:val="1"/>
      <w:numFmt w:val="bullet"/>
      <w:lvlText w:val="•"/>
      <w:lvlJc w:val="left"/>
      <w:pPr>
        <w:ind w:left="4108" w:hanging="352"/>
      </w:pPr>
      <w:rPr>
        <w:rFonts w:hint="default"/>
      </w:rPr>
    </w:lvl>
    <w:lvl w:ilvl="5" w:tplc="4A0C0262">
      <w:start w:val="1"/>
      <w:numFmt w:val="bullet"/>
      <w:lvlText w:val="•"/>
      <w:lvlJc w:val="left"/>
      <w:pPr>
        <w:ind w:left="5020" w:hanging="352"/>
      </w:pPr>
      <w:rPr>
        <w:rFonts w:hint="default"/>
      </w:rPr>
    </w:lvl>
    <w:lvl w:ilvl="6" w:tplc="D5AA776A">
      <w:start w:val="1"/>
      <w:numFmt w:val="bullet"/>
      <w:lvlText w:val="•"/>
      <w:lvlJc w:val="left"/>
      <w:pPr>
        <w:ind w:left="5932" w:hanging="352"/>
      </w:pPr>
      <w:rPr>
        <w:rFonts w:hint="default"/>
      </w:rPr>
    </w:lvl>
    <w:lvl w:ilvl="7" w:tplc="9EE07FE8">
      <w:start w:val="1"/>
      <w:numFmt w:val="bullet"/>
      <w:lvlText w:val="•"/>
      <w:lvlJc w:val="left"/>
      <w:pPr>
        <w:ind w:left="6844" w:hanging="352"/>
      </w:pPr>
      <w:rPr>
        <w:rFonts w:hint="default"/>
      </w:rPr>
    </w:lvl>
    <w:lvl w:ilvl="8" w:tplc="6B9A75E4">
      <w:start w:val="1"/>
      <w:numFmt w:val="bullet"/>
      <w:lvlText w:val="•"/>
      <w:lvlJc w:val="left"/>
      <w:pPr>
        <w:ind w:left="7756" w:hanging="352"/>
      </w:pPr>
      <w:rPr>
        <w:rFonts w:hint="default"/>
      </w:rPr>
    </w:lvl>
  </w:abstractNum>
  <w:abstractNum w:abstractNumId="63" w15:restartNumberingAfterBreak="0">
    <w:nsid w:val="56293CDA"/>
    <w:multiLevelType w:val="multilevel"/>
    <w:tmpl w:val="8FEE4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15:restartNumberingAfterBreak="0">
    <w:nsid w:val="58620140"/>
    <w:multiLevelType w:val="hybridMultilevel"/>
    <w:tmpl w:val="2D8E0C80"/>
    <w:lvl w:ilvl="0" w:tplc="0B309296">
      <w:start w:val="1"/>
      <w:numFmt w:val="upperLetter"/>
      <w:lvlText w:val="%1."/>
      <w:lvlJc w:val="left"/>
      <w:pPr>
        <w:ind w:left="451" w:hanging="352"/>
      </w:pPr>
      <w:rPr>
        <w:rFonts w:ascii="Times New Roman" w:eastAsia="Times New Roman" w:hAnsi="Times New Roman" w:hint="default"/>
        <w:spacing w:val="-1"/>
        <w:w w:val="102"/>
      </w:rPr>
    </w:lvl>
    <w:lvl w:ilvl="1" w:tplc="F2C2927E">
      <w:start w:val="1"/>
      <w:numFmt w:val="decimal"/>
      <w:lvlText w:val="%2."/>
      <w:lvlJc w:val="left"/>
      <w:pPr>
        <w:ind w:left="100" w:hanging="313"/>
      </w:pPr>
      <w:rPr>
        <w:rFonts w:ascii="Times New Roman" w:eastAsia="Times New Roman" w:hAnsi="Times New Roman" w:hint="default"/>
        <w:w w:val="99"/>
      </w:rPr>
    </w:lvl>
    <w:lvl w:ilvl="2" w:tplc="5882067C">
      <w:start w:val="1"/>
      <w:numFmt w:val="bullet"/>
      <w:lvlText w:val="•"/>
      <w:lvlJc w:val="left"/>
      <w:pPr>
        <w:ind w:left="1136" w:hanging="476"/>
      </w:pPr>
      <w:rPr>
        <w:rFonts w:ascii="Times New Roman" w:eastAsia="Times New Roman" w:hAnsi="Times New Roman" w:hint="default"/>
        <w:w w:val="99"/>
      </w:rPr>
    </w:lvl>
    <w:lvl w:ilvl="3" w:tplc="29A27F06">
      <w:start w:val="1"/>
      <w:numFmt w:val="bullet"/>
      <w:lvlText w:val="•"/>
      <w:lvlJc w:val="left"/>
      <w:pPr>
        <w:ind w:left="2192" w:hanging="476"/>
      </w:pPr>
      <w:rPr>
        <w:rFonts w:hint="default"/>
      </w:rPr>
    </w:lvl>
    <w:lvl w:ilvl="4" w:tplc="99F48A7E">
      <w:start w:val="1"/>
      <w:numFmt w:val="bullet"/>
      <w:lvlText w:val="•"/>
      <w:lvlJc w:val="left"/>
      <w:pPr>
        <w:ind w:left="3245" w:hanging="476"/>
      </w:pPr>
      <w:rPr>
        <w:rFonts w:hint="default"/>
      </w:rPr>
    </w:lvl>
    <w:lvl w:ilvl="5" w:tplc="760E85A4">
      <w:start w:val="1"/>
      <w:numFmt w:val="bullet"/>
      <w:lvlText w:val="•"/>
      <w:lvlJc w:val="left"/>
      <w:pPr>
        <w:ind w:left="4297" w:hanging="476"/>
      </w:pPr>
      <w:rPr>
        <w:rFonts w:hint="default"/>
      </w:rPr>
    </w:lvl>
    <w:lvl w:ilvl="6" w:tplc="735E5832">
      <w:start w:val="1"/>
      <w:numFmt w:val="bullet"/>
      <w:lvlText w:val="•"/>
      <w:lvlJc w:val="left"/>
      <w:pPr>
        <w:ind w:left="5350" w:hanging="476"/>
      </w:pPr>
      <w:rPr>
        <w:rFonts w:hint="default"/>
      </w:rPr>
    </w:lvl>
    <w:lvl w:ilvl="7" w:tplc="076875DE">
      <w:start w:val="1"/>
      <w:numFmt w:val="bullet"/>
      <w:lvlText w:val="•"/>
      <w:lvlJc w:val="left"/>
      <w:pPr>
        <w:ind w:left="6402" w:hanging="476"/>
      </w:pPr>
      <w:rPr>
        <w:rFonts w:hint="default"/>
      </w:rPr>
    </w:lvl>
    <w:lvl w:ilvl="8" w:tplc="3B627228">
      <w:start w:val="1"/>
      <w:numFmt w:val="bullet"/>
      <w:lvlText w:val="•"/>
      <w:lvlJc w:val="left"/>
      <w:pPr>
        <w:ind w:left="7455" w:hanging="476"/>
      </w:pPr>
      <w:rPr>
        <w:rFonts w:hint="default"/>
      </w:rPr>
    </w:lvl>
  </w:abstractNum>
  <w:abstractNum w:abstractNumId="65" w15:restartNumberingAfterBreak="0">
    <w:nsid w:val="58B9020A"/>
    <w:multiLevelType w:val="hybridMultilevel"/>
    <w:tmpl w:val="CDCE040C"/>
    <w:lvl w:ilvl="0" w:tplc="B2F8434C">
      <w:start w:val="1"/>
      <w:numFmt w:val="upperLetter"/>
      <w:lvlText w:val="%1."/>
      <w:lvlJc w:val="left"/>
      <w:pPr>
        <w:ind w:left="451" w:hanging="352"/>
      </w:pPr>
      <w:rPr>
        <w:rFonts w:ascii="Times New Roman" w:eastAsia="Times New Roman" w:hAnsi="Times New Roman" w:hint="default"/>
        <w:spacing w:val="-1"/>
        <w:w w:val="102"/>
      </w:rPr>
    </w:lvl>
    <w:lvl w:ilvl="1" w:tplc="29D42C4C">
      <w:start w:val="1"/>
      <w:numFmt w:val="bullet"/>
      <w:lvlText w:val="•"/>
      <w:lvlJc w:val="left"/>
      <w:pPr>
        <w:ind w:left="1372" w:hanging="352"/>
      </w:pPr>
      <w:rPr>
        <w:rFonts w:hint="default"/>
      </w:rPr>
    </w:lvl>
    <w:lvl w:ilvl="2" w:tplc="D0F6E4A4">
      <w:start w:val="1"/>
      <w:numFmt w:val="bullet"/>
      <w:lvlText w:val="•"/>
      <w:lvlJc w:val="left"/>
      <w:pPr>
        <w:ind w:left="2284" w:hanging="352"/>
      </w:pPr>
      <w:rPr>
        <w:rFonts w:hint="default"/>
      </w:rPr>
    </w:lvl>
    <w:lvl w:ilvl="3" w:tplc="1660A214">
      <w:start w:val="1"/>
      <w:numFmt w:val="bullet"/>
      <w:lvlText w:val="•"/>
      <w:lvlJc w:val="left"/>
      <w:pPr>
        <w:ind w:left="3196" w:hanging="352"/>
      </w:pPr>
      <w:rPr>
        <w:rFonts w:hint="default"/>
      </w:rPr>
    </w:lvl>
    <w:lvl w:ilvl="4" w:tplc="891C8C00">
      <w:start w:val="1"/>
      <w:numFmt w:val="bullet"/>
      <w:lvlText w:val="•"/>
      <w:lvlJc w:val="left"/>
      <w:pPr>
        <w:ind w:left="4108" w:hanging="352"/>
      </w:pPr>
      <w:rPr>
        <w:rFonts w:hint="default"/>
      </w:rPr>
    </w:lvl>
    <w:lvl w:ilvl="5" w:tplc="58D2F924">
      <w:start w:val="1"/>
      <w:numFmt w:val="bullet"/>
      <w:lvlText w:val="•"/>
      <w:lvlJc w:val="left"/>
      <w:pPr>
        <w:ind w:left="5020" w:hanging="352"/>
      </w:pPr>
      <w:rPr>
        <w:rFonts w:hint="default"/>
      </w:rPr>
    </w:lvl>
    <w:lvl w:ilvl="6" w:tplc="7CDC8108">
      <w:start w:val="1"/>
      <w:numFmt w:val="bullet"/>
      <w:lvlText w:val="•"/>
      <w:lvlJc w:val="left"/>
      <w:pPr>
        <w:ind w:left="5932" w:hanging="352"/>
      </w:pPr>
      <w:rPr>
        <w:rFonts w:hint="default"/>
      </w:rPr>
    </w:lvl>
    <w:lvl w:ilvl="7" w:tplc="84EE0494">
      <w:start w:val="1"/>
      <w:numFmt w:val="bullet"/>
      <w:lvlText w:val="•"/>
      <w:lvlJc w:val="left"/>
      <w:pPr>
        <w:ind w:left="6844" w:hanging="352"/>
      </w:pPr>
      <w:rPr>
        <w:rFonts w:hint="default"/>
      </w:rPr>
    </w:lvl>
    <w:lvl w:ilvl="8" w:tplc="23EC7F5C">
      <w:start w:val="1"/>
      <w:numFmt w:val="bullet"/>
      <w:lvlText w:val="•"/>
      <w:lvlJc w:val="left"/>
      <w:pPr>
        <w:ind w:left="7756" w:hanging="352"/>
      </w:pPr>
      <w:rPr>
        <w:rFonts w:hint="default"/>
      </w:rPr>
    </w:lvl>
  </w:abstractNum>
  <w:abstractNum w:abstractNumId="66" w15:restartNumberingAfterBreak="0">
    <w:nsid w:val="59F72A50"/>
    <w:multiLevelType w:val="multilevel"/>
    <w:tmpl w:val="F744A4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5AFF2581"/>
    <w:multiLevelType w:val="hybridMultilevel"/>
    <w:tmpl w:val="1018E4AE"/>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8" w15:restartNumberingAfterBreak="0">
    <w:nsid w:val="5D3C0780"/>
    <w:multiLevelType w:val="hybridMultilevel"/>
    <w:tmpl w:val="EE1AE360"/>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9" w15:restartNumberingAfterBreak="0">
    <w:nsid w:val="5E5C461F"/>
    <w:multiLevelType w:val="hybridMultilevel"/>
    <w:tmpl w:val="B38EE16A"/>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0" w15:restartNumberingAfterBreak="0">
    <w:nsid w:val="5F6A31F2"/>
    <w:multiLevelType w:val="hybridMultilevel"/>
    <w:tmpl w:val="B62AD7AE"/>
    <w:lvl w:ilvl="0" w:tplc="B234F0D4">
      <w:start w:val="1"/>
      <w:numFmt w:val="upperLetter"/>
      <w:lvlText w:val="%1."/>
      <w:lvlJc w:val="left"/>
      <w:pPr>
        <w:ind w:left="451" w:hanging="352"/>
      </w:pPr>
      <w:rPr>
        <w:rFonts w:ascii="Times New Roman" w:eastAsia="Times New Roman" w:hAnsi="Times New Roman" w:hint="default"/>
        <w:spacing w:val="-1"/>
        <w:w w:val="99"/>
      </w:rPr>
    </w:lvl>
    <w:lvl w:ilvl="1" w:tplc="8A8236A8">
      <w:start w:val="1"/>
      <w:numFmt w:val="bullet"/>
      <w:lvlText w:val="•"/>
      <w:lvlJc w:val="left"/>
      <w:pPr>
        <w:ind w:left="1370" w:hanging="352"/>
      </w:pPr>
      <w:rPr>
        <w:rFonts w:hint="default"/>
      </w:rPr>
    </w:lvl>
    <w:lvl w:ilvl="2" w:tplc="559C9712">
      <w:start w:val="1"/>
      <w:numFmt w:val="bullet"/>
      <w:lvlText w:val="•"/>
      <w:lvlJc w:val="left"/>
      <w:pPr>
        <w:ind w:left="2280" w:hanging="352"/>
      </w:pPr>
      <w:rPr>
        <w:rFonts w:hint="default"/>
      </w:rPr>
    </w:lvl>
    <w:lvl w:ilvl="3" w:tplc="2AEE586C">
      <w:start w:val="1"/>
      <w:numFmt w:val="bullet"/>
      <w:lvlText w:val="•"/>
      <w:lvlJc w:val="left"/>
      <w:pPr>
        <w:ind w:left="3190" w:hanging="352"/>
      </w:pPr>
      <w:rPr>
        <w:rFonts w:hint="default"/>
      </w:rPr>
    </w:lvl>
    <w:lvl w:ilvl="4" w:tplc="7B6A34E2">
      <w:start w:val="1"/>
      <w:numFmt w:val="bullet"/>
      <w:lvlText w:val="•"/>
      <w:lvlJc w:val="left"/>
      <w:pPr>
        <w:ind w:left="4100" w:hanging="352"/>
      </w:pPr>
      <w:rPr>
        <w:rFonts w:hint="default"/>
      </w:rPr>
    </w:lvl>
    <w:lvl w:ilvl="5" w:tplc="54141D10">
      <w:start w:val="1"/>
      <w:numFmt w:val="bullet"/>
      <w:lvlText w:val="•"/>
      <w:lvlJc w:val="left"/>
      <w:pPr>
        <w:ind w:left="5010" w:hanging="352"/>
      </w:pPr>
      <w:rPr>
        <w:rFonts w:hint="default"/>
      </w:rPr>
    </w:lvl>
    <w:lvl w:ilvl="6" w:tplc="4E5A6906">
      <w:start w:val="1"/>
      <w:numFmt w:val="bullet"/>
      <w:lvlText w:val="•"/>
      <w:lvlJc w:val="left"/>
      <w:pPr>
        <w:ind w:left="5920" w:hanging="352"/>
      </w:pPr>
      <w:rPr>
        <w:rFonts w:hint="default"/>
      </w:rPr>
    </w:lvl>
    <w:lvl w:ilvl="7" w:tplc="AC385968">
      <w:start w:val="1"/>
      <w:numFmt w:val="bullet"/>
      <w:lvlText w:val="•"/>
      <w:lvlJc w:val="left"/>
      <w:pPr>
        <w:ind w:left="6830" w:hanging="352"/>
      </w:pPr>
      <w:rPr>
        <w:rFonts w:hint="default"/>
      </w:rPr>
    </w:lvl>
    <w:lvl w:ilvl="8" w:tplc="72047588">
      <w:start w:val="1"/>
      <w:numFmt w:val="bullet"/>
      <w:lvlText w:val="•"/>
      <w:lvlJc w:val="left"/>
      <w:pPr>
        <w:ind w:left="7740" w:hanging="352"/>
      </w:pPr>
      <w:rPr>
        <w:rFonts w:hint="default"/>
      </w:rPr>
    </w:lvl>
  </w:abstractNum>
  <w:abstractNum w:abstractNumId="71" w15:restartNumberingAfterBreak="0">
    <w:nsid w:val="5FE77AE3"/>
    <w:multiLevelType w:val="multilevel"/>
    <w:tmpl w:val="55703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2" w15:restartNumberingAfterBreak="0">
    <w:nsid w:val="61943EA1"/>
    <w:multiLevelType w:val="multilevel"/>
    <w:tmpl w:val="B7BC4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62E656F4"/>
    <w:multiLevelType w:val="hybridMultilevel"/>
    <w:tmpl w:val="1AEE9E5C"/>
    <w:lvl w:ilvl="0" w:tplc="CE70198A">
      <w:start w:val="1"/>
      <w:numFmt w:val="upperLetter"/>
      <w:lvlText w:val="%1."/>
      <w:lvlJc w:val="left"/>
      <w:pPr>
        <w:ind w:left="451" w:hanging="352"/>
      </w:pPr>
      <w:rPr>
        <w:rFonts w:ascii="Times New Roman" w:eastAsia="Times New Roman" w:hAnsi="Times New Roman" w:hint="default"/>
        <w:spacing w:val="-1"/>
        <w:w w:val="102"/>
      </w:rPr>
    </w:lvl>
    <w:lvl w:ilvl="1" w:tplc="2370FB2E">
      <w:start w:val="1"/>
      <w:numFmt w:val="bullet"/>
      <w:lvlText w:val="•"/>
      <w:lvlJc w:val="left"/>
      <w:pPr>
        <w:ind w:left="1370" w:hanging="352"/>
      </w:pPr>
      <w:rPr>
        <w:rFonts w:hint="default"/>
      </w:rPr>
    </w:lvl>
    <w:lvl w:ilvl="2" w:tplc="D7BE0D9C">
      <w:start w:val="1"/>
      <w:numFmt w:val="bullet"/>
      <w:lvlText w:val="•"/>
      <w:lvlJc w:val="left"/>
      <w:pPr>
        <w:ind w:left="2280" w:hanging="352"/>
      </w:pPr>
      <w:rPr>
        <w:rFonts w:hint="default"/>
      </w:rPr>
    </w:lvl>
    <w:lvl w:ilvl="3" w:tplc="67C66DB0">
      <w:start w:val="1"/>
      <w:numFmt w:val="bullet"/>
      <w:lvlText w:val="•"/>
      <w:lvlJc w:val="left"/>
      <w:pPr>
        <w:ind w:left="3190" w:hanging="352"/>
      </w:pPr>
      <w:rPr>
        <w:rFonts w:hint="default"/>
      </w:rPr>
    </w:lvl>
    <w:lvl w:ilvl="4" w:tplc="5EA66340">
      <w:start w:val="1"/>
      <w:numFmt w:val="bullet"/>
      <w:lvlText w:val="•"/>
      <w:lvlJc w:val="left"/>
      <w:pPr>
        <w:ind w:left="4100" w:hanging="352"/>
      </w:pPr>
      <w:rPr>
        <w:rFonts w:hint="default"/>
      </w:rPr>
    </w:lvl>
    <w:lvl w:ilvl="5" w:tplc="260C2806">
      <w:start w:val="1"/>
      <w:numFmt w:val="bullet"/>
      <w:lvlText w:val="•"/>
      <w:lvlJc w:val="left"/>
      <w:pPr>
        <w:ind w:left="5010" w:hanging="352"/>
      </w:pPr>
      <w:rPr>
        <w:rFonts w:hint="default"/>
      </w:rPr>
    </w:lvl>
    <w:lvl w:ilvl="6" w:tplc="D0201B82">
      <w:start w:val="1"/>
      <w:numFmt w:val="bullet"/>
      <w:lvlText w:val="•"/>
      <w:lvlJc w:val="left"/>
      <w:pPr>
        <w:ind w:left="5920" w:hanging="352"/>
      </w:pPr>
      <w:rPr>
        <w:rFonts w:hint="default"/>
      </w:rPr>
    </w:lvl>
    <w:lvl w:ilvl="7" w:tplc="A4F841B0">
      <w:start w:val="1"/>
      <w:numFmt w:val="bullet"/>
      <w:lvlText w:val="•"/>
      <w:lvlJc w:val="left"/>
      <w:pPr>
        <w:ind w:left="6830" w:hanging="352"/>
      </w:pPr>
      <w:rPr>
        <w:rFonts w:hint="default"/>
      </w:rPr>
    </w:lvl>
    <w:lvl w:ilvl="8" w:tplc="7C08E41A">
      <w:start w:val="1"/>
      <w:numFmt w:val="bullet"/>
      <w:lvlText w:val="•"/>
      <w:lvlJc w:val="left"/>
      <w:pPr>
        <w:ind w:left="7740" w:hanging="352"/>
      </w:pPr>
      <w:rPr>
        <w:rFonts w:hint="default"/>
      </w:rPr>
    </w:lvl>
  </w:abstractNum>
  <w:abstractNum w:abstractNumId="74" w15:restartNumberingAfterBreak="0">
    <w:nsid w:val="63550E2E"/>
    <w:multiLevelType w:val="hybridMultilevel"/>
    <w:tmpl w:val="573C2A10"/>
    <w:lvl w:ilvl="0" w:tplc="0C0A000F">
      <w:start w:val="1"/>
      <w:numFmt w:val="decimal"/>
      <w:lvlText w:val="%1."/>
      <w:lvlJc w:val="left"/>
      <w:pPr>
        <w:ind w:left="1728" w:hanging="360"/>
      </w:pPr>
    </w:lvl>
    <w:lvl w:ilvl="1" w:tplc="0C0A0019" w:tentative="1">
      <w:start w:val="1"/>
      <w:numFmt w:val="lowerLetter"/>
      <w:lvlText w:val="%2."/>
      <w:lvlJc w:val="left"/>
      <w:pPr>
        <w:ind w:left="2448" w:hanging="360"/>
      </w:pPr>
    </w:lvl>
    <w:lvl w:ilvl="2" w:tplc="0C0A001B" w:tentative="1">
      <w:start w:val="1"/>
      <w:numFmt w:val="lowerRoman"/>
      <w:lvlText w:val="%3."/>
      <w:lvlJc w:val="right"/>
      <w:pPr>
        <w:ind w:left="3168" w:hanging="180"/>
      </w:pPr>
    </w:lvl>
    <w:lvl w:ilvl="3" w:tplc="0C0A000F" w:tentative="1">
      <w:start w:val="1"/>
      <w:numFmt w:val="decimal"/>
      <w:lvlText w:val="%4."/>
      <w:lvlJc w:val="left"/>
      <w:pPr>
        <w:ind w:left="3888" w:hanging="360"/>
      </w:pPr>
    </w:lvl>
    <w:lvl w:ilvl="4" w:tplc="0C0A0019" w:tentative="1">
      <w:start w:val="1"/>
      <w:numFmt w:val="lowerLetter"/>
      <w:lvlText w:val="%5."/>
      <w:lvlJc w:val="left"/>
      <w:pPr>
        <w:ind w:left="4608" w:hanging="360"/>
      </w:pPr>
    </w:lvl>
    <w:lvl w:ilvl="5" w:tplc="0C0A001B" w:tentative="1">
      <w:start w:val="1"/>
      <w:numFmt w:val="lowerRoman"/>
      <w:lvlText w:val="%6."/>
      <w:lvlJc w:val="right"/>
      <w:pPr>
        <w:ind w:left="5328" w:hanging="180"/>
      </w:pPr>
    </w:lvl>
    <w:lvl w:ilvl="6" w:tplc="0C0A000F" w:tentative="1">
      <w:start w:val="1"/>
      <w:numFmt w:val="decimal"/>
      <w:lvlText w:val="%7."/>
      <w:lvlJc w:val="left"/>
      <w:pPr>
        <w:ind w:left="6048" w:hanging="360"/>
      </w:pPr>
    </w:lvl>
    <w:lvl w:ilvl="7" w:tplc="0C0A0019" w:tentative="1">
      <w:start w:val="1"/>
      <w:numFmt w:val="lowerLetter"/>
      <w:lvlText w:val="%8."/>
      <w:lvlJc w:val="left"/>
      <w:pPr>
        <w:ind w:left="6768" w:hanging="360"/>
      </w:pPr>
    </w:lvl>
    <w:lvl w:ilvl="8" w:tplc="0C0A001B" w:tentative="1">
      <w:start w:val="1"/>
      <w:numFmt w:val="lowerRoman"/>
      <w:lvlText w:val="%9."/>
      <w:lvlJc w:val="right"/>
      <w:pPr>
        <w:ind w:left="7488" w:hanging="180"/>
      </w:pPr>
    </w:lvl>
  </w:abstractNum>
  <w:abstractNum w:abstractNumId="75" w15:restartNumberingAfterBreak="0">
    <w:nsid w:val="685F5C6C"/>
    <w:multiLevelType w:val="multilevel"/>
    <w:tmpl w:val="D81C61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15:restartNumberingAfterBreak="0">
    <w:nsid w:val="692D209B"/>
    <w:multiLevelType w:val="multilevel"/>
    <w:tmpl w:val="2966AA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6A8C497E"/>
    <w:multiLevelType w:val="hybridMultilevel"/>
    <w:tmpl w:val="4FBC6938"/>
    <w:lvl w:ilvl="0" w:tplc="166ED2C2">
      <w:start w:val="1"/>
      <w:numFmt w:val="upperLetter"/>
      <w:lvlText w:val="%1."/>
      <w:lvlJc w:val="left"/>
      <w:pPr>
        <w:ind w:left="508" w:hanging="409"/>
      </w:pPr>
      <w:rPr>
        <w:rFonts w:ascii="Times New Roman" w:eastAsia="Times New Roman" w:hAnsi="Times New Roman" w:hint="default"/>
        <w:spacing w:val="-1"/>
        <w:w w:val="99"/>
      </w:rPr>
    </w:lvl>
    <w:lvl w:ilvl="1" w:tplc="F0963532">
      <w:start w:val="1"/>
      <w:numFmt w:val="bullet"/>
      <w:lvlText w:val="•"/>
      <w:lvlJc w:val="left"/>
      <w:pPr>
        <w:ind w:left="1406" w:hanging="409"/>
      </w:pPr>
      <w:rPr>
        <w:rFonts w:hint="default"/>
      </w:rPr>
    </w:lvl>
    <w:lvl w:ilvl="2" w:tplc="500440DC">
      <w:start w:val="1"/>
      <w:numFmt w:val="bullet"/>
      <w:lvlText w:val="•"/>
      <w:lvlJc w:val="left"/>
      <w:pPr>
        <w:ind w:left="2312" w:hanging="409"/>
      </w:pPr>
      <w:rPr>
        <w:rFonts w:hint="default"/>
      </w:rPr>
    </w:lvl>
    <w:lvl w:ilvl="3" w:tplc="8226494C">
      <w:start w:val="1"/>
      <w:numFmt w:val="bullet"/>
      <w:lvlText w:val="•"/>
      <w:lvlJc w:val="left"/>
      <w:pPr>
        <w:ind w:left="3218" w:hanging="409"/>
      </w:pPr>
      <w:rPr>
        <w:rFonts w:hint="default"/>
      </w:rPr>
    </w:lvl>
    <w:lvl w:ilvl="4" w:tplc="36B418A6">
      <w:start w:val="1"/>
      <w:numFmt w:val="bullet"/>
      <w:lvlText w:val="•"/>
      <w:lvlJc w:val="left"/>
      <w:pPr>
        <w:ind w:left="4124" w:hanging="409"/>
      </w:pPr>
      <w:rPr>
        <w:rFonts w:hint="default"/>
      </w:rPr>
    </w:lvl>
    <w:lvl w:ilvl="5" w:tplc="12BAA956">
      <w:start w:val="1"/>
      <w:numFmt w:val="bullet"/>
      <w:lvlText w:val="•"/>
      <w:lvlJc w:val="left"/>
      <w:pPr>
        <w:ind w:left="5030" w:hanging="409"/>
      </w:pPr>
      <w:rPr>
        <w:rFonts w:hint="default"/>
      </w:rPr>
    </w:lvl>
    <w:lvl w:ilvl="6" w:tplc="BCF8FAA8">
      <w:start w:val="1"/>
      <w:numFmt w:val="bullet"/>
      <w:lvlText w:val="•"/>
      <w:lvlJc w:val="left"/>
      <w:pPr>
        <w:ind w:left="5936" w:hanging="409"/>
      </w:pPr>
      <w:rPr>
        <w:rFonts w:hint="default"/>
      </w:rPr>
    </w:lvl>
    <w:lvl w:ilvl="7" w:tplc="9682728E">
      <w:start w:val="1"/>
      <w:numFmt w:val="bullet"/>
      <w:lvlText w:val="•"/>
      <w:lvlJc w:val="left"/>
      <w:pPr>
        <w:ind w:left="6842" w:hanging="409"/>
      </w:pPr>
      <w:rPr>
        <w:rFonts w:hint="default"/>
      </w:rPr>
    </w:lvl>
    <w:lvl w:ilvl="8" w:tplc="37DEB872">
      <w:start w:val="1"/>
      <w:numFmt w:val="bullet"/>
      <w:lvlText w:val="•"/>
      <w:lvlJc w:val="left"/>
      <w:pPr>
        <w:ind w:left="7748" w:hanging="409"/>
      </w:pPr>
      <w:rPr>
        <w:rFonts w:hint="default"/>
      </w:rPr>
    </w:lvl>
  </w:abstractNum>
  <w:abstractNum w:abstractNumId="78" w15:restartNumberingAfterBreak="0">
    <w:nsid w:val="6BEB6016"/>
    <w:multiLevelType w:val="multilevel"/>
    <w:tmpl w:val="EC6A4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9" w15:restartNumberingAfterBreak="0">
    <w:nsid w:val="6CBC3DCC"/>
    <w:multiLevelType w:val="hybridMultilevel"/>
    <w:tmpl w:val="0F30FCC8"/>
    <w:lvl w:ilvl="0" w:tplc="23FE3D48">
      <w:start w:val="1"/>
      <w:numFmt w:val="decimal"/>
      <w:lvlText w:val="%1."/>
      <w:lvlJc w:val="left"/>
      <w:pPr>
        <w:ind w:left="100" w:hanging="453"/>
      </w:pPr>
      <w:rPr>
        <w:rFonts w:ascii="Times New Roman" w:eastAsia="Times New Roman" w:hAnsi="Times New Roman" w:hint="default"/>
        <w:w w:val="99"/>
      </w:rPr>
    </w:lvl>
    <w:lvl w:ilvl="1" w:tplc="64383316">
      <w:start w:val="1"/>
      <w:numFmt w:val="upperLetter"/>
      <w:lvlText w:val="%2."/>
      <w:lvlJc w:val="left"/>
      <w:pPr>
        <w:ind w:left="100" w:hanging="356"/>
      </w:pPr>
      <w:rPr>
        <w:rFonts w:ascii="Times New Roman" w:eastAsia="Times New Roman" w:hAnsi="Times New Roman" w:hint="default"/>
        <w:spacing w:val="-1"/>
        <w:w w:val="99"/>
      </w:rPr>
    </w:lvl>
    <w:lvl w:ilvl="2" w:tplc="4AD89FE8">
      <w:start w:val="1"/>
      <w:numFmt w:val="decimal"/>
      <w:lvlText w:val="%3."/>
      <w:lvlJc w:val="left"/>
      <w:pPr>
        <w:ind w:left="100" w:hanging="327"/>
      </w:pPr>
      <w:rPr>
        <w:rFonts w:ascii="Times New Roman" w:eastAsia="Times New Roman" w:hAnsi="Times New Roman" w:hint="default"/>
        <w:w w:val="99"/>
      </w:rPr>
    </w:lvl>
    <w:lvl w:ilvl="3" w:tplc="2384F444">
      <w:start w:val="1"/>
      <w:numFmt w:val="bullet"/>
      <w:lvlText w:val="•"/>
      <w:lvlJc w:val="left"/>
      <w:pPr>
        <w:ind w:left="1093" w:hanging="548"/>
      </w:pPr>
      <w:rPr>
        <w:rFonts w:ascii="Times New Roman" w:eastAsia="Times New Roman" w:hAnsi="Times New Roman" w:hint="default"/>
        <w:w w:val="102"/>
      </w:rPr>
    </w:lvl>
    <w:lvl w:ilvl="4" w:tplc="87C64EBA">
      <w:start w:val="1"/>
      <w:numFmt w:val="bullet"/>
      <w:lvlText w:val="•"/>
      <w:lvlJc w:val="left"/>
      <w:pPr>
        <w:ind w:left="3215" w:hanging="548"/>
      </w:pPr>
      <w:rPr>
        <w:rFonts w:hint="default"/>
      </w:rPr>
    </w:lvl>
    <w:lvl w:ilvl="5" w:tplc="93885652">
      <w:start w:val="1"/>
      <w:numFmt w:val="bullet"/>
      <w:lvlText w:val="•"/>
      <w:lvlJc w:val="left"/>
      <w:pPr>
        <w:ind w:left="4272" w:hanging="548"/>
      </w:pPr>
      <w:rPr>
        <w:rFonts w:hint="default"/>
      </w:rPr>
    </w:lvl>
    <w:lvl w:ilvl="6" w:tplc="1C94E010">
      <w:start w:val="1"/>
      <w:numFmt w:val="bullet"/>
      <w:lvlText w:val="•"/>
      <w:lvlJc w:val="left"/>
      <w:pPr>
        <w:ind w:left="5330" w:hanging="548"/>
      </w:pPr>
      <w:rPr>
        <w:rFonts w:hint="default"/>
      </w:rPr>
    </w:lvl>
    <w:lvl w:ilvl="7" w:tplc="51E074B2">
      <w:start w:val="1"/>
      <w:numFmt w:val="bullet"/>
      <w:lvlText w:val="•"/>
      <w:lvlJc w:val="left"/>
      <w:pPr>
        <w:ind w:left="6387" w:hanging="548"/>
      </w:pPr>
      <w:rPr>
        <w:rFonts w:hint="default"/>
      </w:rPr>
    </w:lvl>
    <w:lvl w:ilvl="8" w:tplc="60505980">
      <w:start w:val="1"/>
      <w:numFmt w:val="bullet"/>
      <w:lvlText w:val="•"/>
      <w:lvlJc w:val="left"/>
      <w:pPr>
        <w:ind w:left="7445" w:hanging="548"/>
      </w:pPr>
      <w:rPr>
        <w:rFonts w:hint="default"/>
      </w:rPr>
    </w:lvl>
  </w:abstractNum>
  <w:abstractNum w:abstractNumId="80" w15:restartNumberingAfterBreak="0">
    <w:nsid w:val="6FAA1DB4"/>
    <w:multiLevelType w:val="hybridMultilevel"/>
    <w:tmpl w:val="8EF2695C"/>
    <w:lvl w:ilvl="0" w:tplc="8F6A4CE2">
      <w:start w:val="1"/>
      <w:numFmt w:val="upperLetter"/>
      <w:lvlText w:val="%1."/>
      <w:lvlJc w:val="left"/>
      <w:pPr>
        <w:ind w:left="451" w:hanging="352"/>
      </w:pPr>
      <w:rPr>
        <w:rFonts w:ascii="Times New Roman" w:eastAsia="Times New Roman" w:hAnsi="Times New Roman" w:hint="default"/>
        <w:spacing w:val="-1"/>
        <w:w w:val="99"/>
      </w:rPr>
    </w:lvl>
    <w:lvl w:ilvl="1" w:tplc="C94030FA">
      <w:start w:val="1"/>
      <w:numFmt w:val="bullet"/>
      <w:lvlText w:val="•"/>
      <w:lvlJc w:val="left"/>
      <w:pPr>
        <w:ind w:left="1370" w:hanging="352"/>
      </w:pPr>
      <w:rPr>
        <w:rFonts w:hint="default"/>
      </w:rPr>
    </w:lvl>
    <w:lvl w:ilvl="2" w:tplc="6546CC78">
      <w:start w:val="1"/>
      <w:numFmt w:val="bullet"/>
      <w:lvlText w:val="•"/>
      <w:lvlJc w:val="left"/>
      <w:pPr>
        <w:ind w:left="2280" w:hanging="352"/>
      </w:pPr>
      <w:rPr>
        <w:rFonts w:hint="default"/>
      </w:rPr>
    </w:lvl>
    <w:lvl w:ilvl="3" w:tplc="C70E162A">
      <w:start w:val="1"/>
      <w:numFmt w:val="bullet"/>
      <w:lvlText w:val="•"/>
      <w:lvlJc w:val="left"/>
      <w:pPr>
        <w:ind w:left="3190" w:hanging="352"/>
      </w:pPr>
      <w:rPr>
        <w:rFonts w:hint="default"/>
      </w:rPr>
    </w:lvl>
    <w:lvl w:ilvl="4" w:tplc="B606BBCE">
      <w:start w:val="1"/>
      <w:numFmt w:val="bullet"/>
      <w:lvlText w:val="•"/>
      <w:lvlJc w:val="left"/>
      <w:pPr>
        <w:ind w:left="4100" w:hanging="352"/>
      </w:pPr>
      <w:rPr>
        <w:rFonts w:hint="default"/>
      </w:rPr>
    </w:lvl>
    <w:lvl w:ilvl="5" w:tplc="5CEA0FEE">
      <w:start w:val="1"/>
      <w:numFmt w:val="bullet"/>
      <w:lvlText w:val="•"/>
      <w:lvlJc w:val="left"/>
      <w:pPr>
        <w:ind w:left="5010" w:hanging="352"/>
      </w:pPr>
      <w:rPr>
        <w:rFonts w:hint="default"/>
      </w:rPr>
    </w:lvl>
    <w:lvl w:ilvl="6" w:tplc="602833A4">
      <w:start w:val="1"/>
      <w:numFmt w:val="bullet"/>
      <w:lvlText w:val="•"/>
      <w:lvlJc w:val="left"/>
      <w:pPr>
        <w:ind w:left="5920" w:hanging="352"/>
      </w:pPr>
      <w:rPr>
        <w:rFonts w:hint="default"/>
      </w:rPr>
    </w:lvl>
    <w:lvl w:ilvl="7" w:tplc="6C5C7FC6">
      <w:start w:val="1"/>
      <w:numFmt w:val="bullet"/>
      <w:lvlText w:val="•"/>
      <w:lvlJc w:val="left"/>
      <w:pPr>
        <w:ind w:left="6830" w:hanging="352"/>
      </w:pPr>
      <w:rPr>
        <w:rFonts w:hint="default"/>
      </w:rPr>
    </w:lvl>
    <w:lvl w:ilvl="8" w:tplc="6E984542">
      <w:start w:val="1"/>
      <w:numFmt w:val="bullet"/>
      <w:lvlText w:val="•"/>
      <w:lvlJc w:val="left"/>
      <w:pPr>
        <w:ind w:left="7740" w:hanging="352"/>
      </w:pPr>
      <w:rPr>
        <w:rFonts w:hint="default"/>
      </w:rPr>
    </w:lvl>
  </w:abstractNum>
  <w:abstractNum w:abstractNumId="81" w15:restartNumberingAfterBreak="0">
    <w:nsid w:val="6FC17ED1"/>
    <w:multiLevelType w:val="hybridMultilevel"/>
    <w:tmpl w:val="FE361DBE"/>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2" w15:restartNumberingAfterBreak="0">
    <w:nsid w:val="70C74120"/>
    <w:multiLevelType w:val="hybridMultilevel"/>
    <w:tmpl w:val="6CA8FC80"/>
    <w:lvl w:ilvl="0" w:tplc="3FB68C56">
      <w:start w:val="1"/>
      <w:numFmt w:val="upperLetter"/>
      <w:lvlText w:val="%1."/>
      <w:lvlJc w:val="left"/>
      <w:pPr>
        <w:ind w:left="451" w:hanging="352"/>
      </w:pPr>
      <w:rPr>
        <w:rFonts w:ascii="Times New Roman" w:eastAsia="Times New Roman" w:hAnsi="Times New Roman" w:hint="default"/>
        <w:spacing w:val="-1"/>
        <w:w w:val="102"/>
      </w:rPr>
    </w:lvl>
    <w:lvl w:ilvl="1" w:tplc="623E7D98">
      <w:start w:val="1"/>
      <w:numFmt w:val="bullet"/>
      <w:lvlText w:val="•"/>
      <w:lvlJc w:val="left"/>
      <w:pPr>
        <w:ind w:left="1370" w:hanging="352"/>
      </w:pPr>
      <w:rPr>
        <w:rFonts w:hint="default"/>
      </w:rPr>
    </w:lvl>
    <w:lvl w:ilvl="2" w:tplc="BBAE9ACE">
      <w:start w:val="1"/>
      <w:numFmt w:val="bullet"/>
      <w:lvlText w:val="•"/>
      <w:lvlJc w:val="left"/>
      <w:pPr>
        <w:ind w:left="2280" w:hanging="352"/>
      </w:pPr>
      <w:rPr>
        <w:rFonts w:hint="default"/>
      </w:rPr>
    </w:lvl>
    <w:lvl w:ilvl="3" w:tplc="6A76B3C2">
      <w:start w:val="1"/>
      <w:numFmt w:val="bullet"/>
      <w:lvlText w:val="•"/>
      <w:lvlJc w:val="left"/>
      <w:pPr>
        <w:ind w:left="3190" w:hanging="352"/>
      </w:pPr>
      <w:rPr>
        <w:rFonts w:hint="default"/>
      </w:rPr>
    </w:lvl>
    <w:lvl w:ilvl="4" w:tplc="B3C4134C">
      <w:start w:val="1"/>
      <w:numFmt w:val="bullet"/>
      <w:lvlText w:val="•"/>
      <w:lvlJc w:val="left"/>
      <w:pPr>
        <w:ind w:left="4100" w:hanging="352"/>
      </w:pPr>
      <w:rPr>
        <w:rFonts w:hint="default"/>
      </w:rPr>
    </w:lvl>
    <w:lvl w:ilvl="5" w:tplc="9F2CE116">
      <w:start w:val="1"/>
      <w:numFmt w:val="bullet"/>
      <w:lvlText w:val="•"/>
      <w:lvlJc w:val="left"/>
      <w:pPr>
        <w:ind w:left="5010" w:hanging="352"/>
      </w:pPr>
      <w:rPr>
        <w:rFonts w:hint="default"/>
      </w:rPr>
    </w:lvl>
    <w:lvl w:ilvl="6" w:tplc="B4A6DC50">
      <w:start w:val="1"/>
      <w:numFmt w:val="bullet"/>
      <w:lvlText w:val="•"/>
      <w:lvlJc w:val="left"/>
      <w:pPr>
        <w:ind w:left="5920" w:hanging="352"/>
      </w:pPr>
      <w:rPr>
        <w:rFonts w:hint="default"/>
      </w:rPr>
    </w:lvl>
    <w:lvl w:ilvl="7" w:tplc="910AA612">
      <w:start w:val="1"/>
      <w:numFmt w:val="bullet"/>
      <w:lvlText w:val="•"/>
      <w:lvlJc w:val="left"/>
      <w:pPr>
        <w:ind w:left="6830" w:hanging="352"/>
      </w:pPr>
      <w:rPr>
        <w:rFonts w:hint="default"/>
      </w:rPr>
    </w:lvl>
    <w:lvl w:ilvl="8" w:tplc="B29A3E82">
      <w:start w:val="1"/>
      <w:numFmt w:val="bullet"/>
      <w:lvlText w:val="•"/>
      <w:lvlJc w:val="left"/>
      <w:pPr>
        <w:ind w:left="7740" w:hanging="352"/>
      </w:pPr>
      <w:rPr>
        <w:rFonts w:hint="default"/>
      </w:rPr>
    </w:lvl>
  </w:abstractNum>
  <w:abstractNum w:abstractNumId="83" w15:restartNumberingAfterBreak="0">
    <w:nsid w:val="73317418"/>
    <w:multiLevelType w:val="multilevel"/>
    <w:tmpl w:val="2048BB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4" w15:restartNumberingAfterBreak="0">
    <w:nsid w:val="742F03AC"/>
    <w:multiLevelType w:val="hybridMultilevel"/>
    <w:tmpl w:val="C27220BC"/>
    <w:lvl w:ilvl="0" w:tplc="CD5E14E8">
      <w:start w:val="1"/>
      <w:numFmt w:val="upperLetter"/>
      <w:lvlText w:val="%1."/>
      <w:lvlJc w:val="left"/>
      <w:pPr>
        <w:ind w:left="451" w:hanging="352"/>
      </w:pPr>
      <w:rPr>
        <w:rFonts w:ascii="Times New Roman" w:eastAsia="Times New Roman" w:hAnsi="Times New Roman" w:hint="default"/>
        <w:spacing w:val="-1"/>
        <w:w w:val="102"/>
      </w:rPr>
    </w:lvl>
    <w:lvl w:ilvl="1" w:tplc="675A495E">
      <w:start w:val="1"/>
      <w:numFmt w:val="bullet"/>
      <w:lvlText w:val="•"/>
      <w:lvlJc w:val="left"/>
      <w:pPr>
        <w:ind w:left="1372" w:hanging="352"/>
      </w:pPr>
      <w:rPr>
        <w:rFonts w:hint="default"/>
      </w:rPr>
    </w:lvl>
    <w:lvl w:ilvl="2" w:tplc="0BCE2A8C">
      <w:start w:val="1"/>
      <w:numFmt w:val="bullet"/>
      <w:lvlText w:val="•"/>
      <w:lvlJc w:val="left"/>
      <w:pPr>
        <w:ind w:left="2284" w:hanging="352"/>
      </w:pPr>
      <w:rPr>
        <w:rFonts w:hint="default"/>
      </w:rPr>
    </w:lvl>
    <w:lvl w:ilvl="3" w:tplc="ADFAC968">
      <w:start w:val="1"/>
      <w:numFmt w:val="bullet"/>
      <w:lvlText w:val="•"/>
      <w:lvlJc w:val="left"/>
      <w:pPr>
        <w:ind w:left="3196" w:hanging="352"/>
      </w:pPr>
      <w:rPr>
        <w:rFonts w:hint="default"/>
      </w:rPr>
    </w:lvl>
    <w:lvl w:ilvl="4" w:tplc="51769AAE">
      <w:start w:val="1"/>
      <w:numFmt w:val="bullet"/>
      <w:lvlText w:val="•"/>
      <w:lvlJc w:val="left"/>
      <w:pPr>
        <w:ind w:left="4108" w:hanging="352"/>
      </w:pPr>
      <w:rPr>
        <w:rFonts w:hint="default"/>
      </w:rPr>
    </w:lvl>
    <w:lvl w:ilvl="5" w:tplc="8B92EA0E">
      <w:start w:val="1"/>
      <w:numFmt w:val="bullet"/>
      <w:lvlText w:val="•"/>
      <w:lvlJc w:val="left"/>
      <w:pPr>
        <w:ind w:left="5020" w:hanging="352"/>
      </w:pPr>
      <w:rPr>
        <w:rFonts w:hint="default"/>
      </w:rPr>
    </w:lvl>
    <w:lvl w:ilvl="6" w:tplc="DD34B71C">
      <w:start w:val="1"/>
      <w:numFmt w:val="bullet"/>
      <w:lvlText w:val="•"/>
      <w:lvlJc w:val="left"/>
      <w:pPr>
        <w:ind w:left="5932" w:hanging="352"/>
      </w:pPr>
      <w:rPr>
        <w:rFonts w:hint="default"/>
      </w:rPr>
    </w:lvl>
    <w:lvl w:ilvl="7" w:tplc="260C0122">
      <w:start w:val="1"/>
      <w:numFmt w:val="bullet"/>
      <w:lvlText w:val="•"/>
      <w:lvlJc w:val="left"/>
      <w:pPr>
        <w:ind w:left="6844" w:hanging="352"/>
      </w:pPr>
      <w:rPr>
        <w:rFonts w:hint="default"/>
      </w:rPr>
    </w:lvl>
    <w:lvl w:ilvl="8" w:tplc="CCE4F2AA">
      <w:start w:val="1"/>
      <w:numFmt w:val="bullet"/>
      <w:lvlText w:val="•"/>
      <w:lvlJc w:val="left"/>
      <w:pPr>
        <w:ind w:left="7756" w:hanging="352"/>
      </w:pPr>
      <w:rPr>
        <w:rFonts w:hint="default"/>
      </w:rPr>
    </w:lvl>
  </w:abstractNum>
  <w:abstractNum w:abstractNumId="85" w15:restartNumberingAfterBreak="0">
    <w:nsid w:val="751D37B2"/>
    <w:multiLevelType w:val="hybridMultilevel"/>
    <w:tmpl w:val="AE4E96B8"/>
    <w:lvl w:ilvl="0" w:tplc="B686D7F2">
      <w:start w:val="1"/>
      <w:numFmt w:val="upperLetter"/>
      <w:lvlText w:val="%1."/>
      <w:lvlJc w:val="left"/>
      <w:pPr>
        <w:ind w:left="451" w:hanging="352"/>
      </w:pPr>
      <w:rPr>
        <w:rFonts w:ascii="Times New Roman" w:eastAsia="Times New Roman" w:hAnsi="Times New Roman" w:hint="default"/>
        <w:spacing w:val="-1"/>
        <w:w w:val="102"/>
      </w:rPr>
    </w:lvl>
    <w:lvl w:ilvl="1" w:tplc="F0D6FCEE">
      <w:start w:val="1"/>
      <w:numFmt w:val="bullet"/>
      <w:lvlText w:val="•"/>
      <w:lvlJc w:val="left"/>
      <w:pPr>
        <w:ind w:left="1370" w:hanging="352"/>
      </w:pPr>
      <w:rPr>
        <w:rFonts w:hint="default"/>
      </w:rPr>
    </w:lvl>
    <w:lvl w:ilvl="2" w:tplc="DF58EB8A">
      <w:start w:val="1"/>
      <w:numFmt w:val="bullet"/>
      <w:lvlText w:val="•"/>
      <w:lvlJc w:val="left"/>
      <w:pPr>
        <w:ind w:left="2280" w:hanging="352"/>
      </w:pPr>
      <w:rPr>
        <w:rFonts w:hint="default"/>
      </w:rPr>
    </w:lvl>
    <w:lvl w:ilvl="3" w:tplc="D188E77C">
      <w:start w:val="1"/>
      <w:numFmt w:val="bullet"/>
      <w:lvlText w:val="•"/>
      <w:lvlJc w:val="left"/>
      <w:pPr>
        <w:ind w:left="3190" w:hanging="352"/>
      </w:pPr>
      <w:rPr>
        <w:rFonts w:hint="default"/>
      </w:rPr>
    </w:lvl>
    <w:lvl w:ilvl="4" w:tplc="31804132">
      <w:start w:val="1"/>
      <w:numFmt w:val="bullet"/>
      <w:lvlText w:val="•"/>
      <w:lvlJc w:val="left"/>
      <w:pPr>
        <w:ind w:left="4100" w:hanging="352"/>
      </w:pPr>
      <w:rPr>
        <w:rFonts w:hint="default"/>
      </w:rPr>
    </w:lvl>
    <w:lvl w:ilvl="5" w:tplc="A94C4EF2">
      <w:start w:val="1"/>
      <w:numFmt w:val="bullet"/>
      <w:lvlText w:val="•"/>
      <w:lvlJc w:val="left"/>
      <w:pPr>
        <w:ind w:left="5010" w:hanging="352"/>
      </w:pPr>
      <w:rPr>
        <w:rFonts w:hint="default"/>
      </w:rPr>
    </w:lvl>
    <w:lvl w:ilvl="6" w:tplc="F00ED8F4">
      <w:start w:val="1"/>
      <w:numFmt w:val="bullet"/>
      <w:lvlText w:val="•"/>
      <w:lvlJc w:val="left"/>
      <w:pPr>
        <w:ind w:left="5920" w:hanging="352"/>
      </w:pPr>
      <w:rPr>
        <w:rFonts w:hint="default"/>
      </w:rPr>
    </w:lvl>
    <w:lvl w:ilvl="7" w:tplc="97DC4FC4">
      <w:start w:val="1"/>
      <w:numFmt w:val="bullet"/>
      <w:lvlText w:val="•"/>
      <w:lvlJc w:val="left"/>
      <w:pPr>
        <w:ind w:left="6830" w:hanging="352"/>
      </w:pPr>
      <w:rPr>
        <w:rFonts w:hint="default"/>
      </w:rPr>
    </w:lvl>
    <w:lvl w:ilvl="8" w:tplc="9C2A6DB4">
      <w:start w:val="1"/>
      <w:numFmt w:val="bullet"/>
      <w:lvlText w:val="•"/>
      <w:lvlJc w:val="left"/>
      <w:pPr>
        <w:ind w:left="7740" w:hanging="352"/>
      </w:pPr>
      <w:rPr>
        <w:rFonts w:hint="default"/>
      </w:rPr>
    </w:lvl>
  </w:abstractNum>
  <w:abstractNum w:abstractNumId="86" w15:restartNumberingAfterBreak="0">
    <w:nsid w:val="76DA62E5"/>
    <w:multiLevelType w:val="multilevel"/>
    <w:tmpl w:val="658C3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7" w15:restartNumberingAfterBreak="0">
    <w:nsid w:val="770A020A"/>
    <w:multiLevelType w:val="hybridMultilevel"/>
    <w:tmpl w:val="CE74AF9A"/>
    <w:lvl w:ilvl="0" w:tplc="30E0855A">
      <w:start w:val="1"/>
      <w:numFmt w:val="upperLetter"/>
      <w:lvlText w:val="%1."/>
      <w:lvlJc w:val="left"/>
      <w:pPr>
        <w:ind w:left="451" w:hanging="352"/>
      </w:pPr>
      <w:rPr>
        <w:rFonts w:ascii="Times New Roman" w:eastAsia="Times New Roman" w:hAnsi="Times New Roman" w:hint="default"/>
        <w:spacing w:val="-1"/>
        <w:w w:val="102"/>
      </w:rPr>
    </w:lvl>
    <w:lvl w:ilvl="1" w:tplc="2E781BFC">
      <w:start w:val="1"/>
      <w:numFmt w:val="bullet"/>
      <w:lvlText w:val="•"/>
      <w:lvlJc w:val="left"/>
      <w:pPr>
        <w:ind w:left="1378" w:hanging="352"/>
      </w:pPr>
      <w:rPr>
        <w:rFonts w:hint="default"/>
      </w:rPr>
    </w:lvl>
    <w:lvl w:ilvl="2" w:tplc="E942223E">
      <w:start w:val="1"/>
      <w:numFmt w:val="bullet"/>
      <w:lvlText w:val="•"/>
      <w:lvlJc w:val="left"/>
      <w:pPr>
        <w:ind w:left="2296" w:hanging="352"/>
      </w:pPr>
      <w:rPr>
        <w:rFonts w:hint="default"/>
      </w:rPr>
    </w:lvl>
    <w:lvl w:ilvl="3" w:tplc="EA2AF2F8">
      <w:start w:val="1"/>
      <w:numFmt w:val="bullet"/>
      <w:lvlText w:val="•"/>
      <w:lvlJc w:val="left"/>
      <w:pPr>
        <w:ind w:left="3214" w:hanging="352"/>
      </w:pPr>
      <w:rPr>
        <w:rFonts w:hint="default"/>
      </w:rPr>
    </w:lvl>
    <w:lvl w:ilvl="4" w:tplc="D7EAC084">
      <w:start w:val="1"/>
      <w:numFmt w:val="bullet"/>
      <w:lvlText w:val="•"/>
      <w:lvlJc w:val="left"/>
      <w:pPr>
        <w:ind w:left="4132" w:hanging="352"/>
      </w:pPr>
      <w:rPr>
        <w:rFonts w:hint="default"/>
      </w:rPr>
    </w:lvl>
    <w:lvl w:ilvl="5" w:tplc="2C18DAF4">
      <w:start w:val="1"/>
      <w:numFmt w:val="bullet"/>
      <w:lvlText w:val="•"/>
      <w:lvlJc w:val="left"/>
      <w:pPr>
        <w:ind w:left="5050" w:hanging="352"/>
      </w:pPr>
      <w:rPr>
        <w:rFonts w:hint="default"/>
      </w:rPr>
    </w:lvl>
    <w:lvl w:ilvl="6" w:tplc="4D948EA8">
      <w:start w:val="1"/>
      <w:numFmt w:val="bullet"/>
      <w:lvlText w:val="•"/>
      <w:lvlJc w:val="left"/>
      <w:pPr>
        <w:ind w:left="5968" w:hanging="352"/>
      </w:pPr>
      <w:rPr>
        <w:rFonts w:hint="default"/>
      </w:rPr>
    </w:lvl>
    <w:lvl w:ilvl="7" w:tplc="521EAC7C">
      <w:start w:val="1"/>
      <w:numFmt w:val="bullet"/>
      <w:lvlText w:val="•"/>
      <w:lvlJc w:val="left"/>
      <w:pPr>
        <w:ind w:left="6886" w:hanging="352"/>
      </w:pPr>
      <w:rPr>
        <w:rFonts w:hint="default"/>
      </w:rPr>
    </w:lvl>
    <w:lvl w:ilvl="8" w:tplc="8A80C808">
      <w:start w:val="1"/>
      <w:numFmt w:val="bullet"/>
      <w:lvlText w:val="•"/>
      <w:lvlJc w:val="left"/>
      <w:pPr>
        <w:ind w:left="7804" w:hanging="352"/>
      </w:pPr>
      <w:rPr>
        <w:rFonts w:hint="default"/>
      </w:rPr>
    </w:lvl>
  </w:abstractNum>
  <w:abstractNum w:abstractNumId="88" w15:restartNumberingAfterBreak="0">
    <w:nsid w:val="77165B5F"/>
    <w:multiLevelType w:val="hybridMultilevel"/>
    <w:tmpl w:val="2A069346"/>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9" w15:restartNumberingAfterBreak="0">
    <w:nsid w:val="771B1C14"/>
    <w:multiLevelType w:val="multilevel"/>
    <w:tmpl w:val="ABD8F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0" w15:restartNumberingAfterBreak="0">
    <w:nsid w:val="7763714B"/>
    <w:multiLevelType w:val="multilevel"/>
    <w:tmpl w:val="4AF64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777C2BA9"/>
    <w:multiLevelType w:val="hybridMultilevel"/>
    <w:tmpl w:val="6DF4B59A"/>
    <w:lvl w:ilvl="0" w:tplc="7662F464">
      <w:start w:val="1"/>
      <w:numFmt w:val="upperLetter"/>
      <w:lvlText w:val="%1."/>
      <w:lvlJc w:val="left"/>
      <w:pPr>
        <w:ind w:left="451" w:hanging="352"/>
      </w:pPr>
      <w:rPr>
        <w:rFonts w:ascii="Times New Roman" w:eastAsia="Times New Roman" w:hAnsi="Times New Roman" w:hint="default"/>
        <w:spacing w:val="-1"/>
        <w:w w:val="102"/>
      </w:rPr>
    </w:lvl>
    <w:lvl w:ilvl="1" w:tplc="3B8844B2">
      <w:start w:val="1"/>
      <w:numFmt w:val="bullet"/>
      <w:lvlText w:val="•"/>
      <w:lvlJc w:val="left"/>
      <w:pPr>
        <w:ind w:left="1370" w:hanging="352"/>
      </w:pPr>
      <w:rPr>
        <w:rFonts w:hint="default"/>
      </w:rPr>
    </w:lvl>
    <w:lvl w:ilvl="2" w:tplc="EBD26F56">
      <w:start w:val="1"/>
      <w:numFmt w:val="bullet"/>
      <w:lvlText w:val="•"/>
      <w:lvlJc w:val="left"/>
      <w:pPr>
        <w:ind w:left="2280" w:hanging="352"/>
      </w:pPr>
      <w:rPr>
        <w:rFonts w:hint="default"/>
      </w:rPr>
    </w:lvl>
    <w:lvl w:ilvl="3" w:tplc="9C2CC590">
      <w:start w:val="1"/>
      <w:numFmt w:val="bullet"/>
      <w:lvlText w:val="•"/>
      <w:lvlJc w:val="left"/>
      <w:pPr>
        <w:ind w:left="3190" w:hanging="352"/>
      </w:pPr>
      <w:rPr>
        <w:rFonts w:hint="default"/>
      </w:rPr>
    </w:lvl>
    <w:lvl w:ilvl="4" w:tplc="B1744230">
      <w:start w:val="1"/>
      <w:numFmt w:val="bullet"/>
      <w:lvlText w:val="•"/>
      <w:lvlJc w:val="left"/>
      <w:pPr>
        <w:ind w:left="4100" w:hanging="352"/>
      </w:pPr>
      <w:rPr>
        <w:rFonts w:hint="default"/>
      </w:rPr>
    </w:lvl>
    <w:lvl w:ilvl="5" w:tplc="924AC820">
      <w:start w:val="1"/>
      <w:numFmt w:val="bullet"/>
      <w:lvlText w:val="•"/>
      <w:lvlJc w:val="left"/>
      <w:pPr>
        <w:ind w:left="5010" w:hanging="352"/>
      </w:pPr>
      <w:rPr>
        <w:rFonts w:hint="default"/>
      </w:rPr>
    </w:lvl>
    <w:lvl w:ilvl="6" w:tplc="FEA2466A">
      <w:start w:val="1"/>
      <w:numFmt w:val="bullet"/>
      <w:lvlText w:val="•"/>
      <w:lvlJc w:val="left"/>
      <w:pPr>
        <w:ind w:left="5920" w:hanging="352"/>
      </w:pPr>
      <w:rPr>
        <w:rFonts w:hint="default"/>
      </w:rPr>
    </w:lvl>
    <w:lvl w:ilvl="7" w:tplc="AFEA25C0">
      <w:start w:val="1"/>
      <w:numFmt w:val="bullet"/>
      <w:lvlText w:val="•"/>
      <w:lvlJc w:val="left"/>
      <w:pPr>
        <w:ind w:left="6830" w:hanging="352"/>
      </w:pPr>
      <w:rPr>
        <w:rFonts w:hint="default"/>
      </w:rPr>
    </w:lvl>
    <w:lvl w:ilvl="8" w:tplc="BF3E20D4">
      <w:start w:val="1"/>
      <w:numFmt w:val="bullet"/>
      <w:lvlText w:val="•"/>
      <w:lvlJc w:val="left"/>
      <w:pPr>
        <w:ind w:left="7740" w:hanging="352"/>
      </w:pPr>
      <w:rPr>
        <w:rFonts w:hint="default"/>
      </w:rPr>
    </w:lvl>
  </w:abstractNum>
  <w:abstractNum w:abstractNumId="92" w15:restartNumberingAfterBreak="0">
    <w:nsid w:val="7EDD30AC"/>
    <w:multiLevelType w:val="hybridMultilevel"/>
    <w:tmpl w:val="E5C4163C"/>
    <w:lvl w:ilvl="0" w:tplc="6AE099E0">
      <w:start w:val="1"/>
      <w:numFmt w:val="upperLetter"/>
      <w:lvlText w:val="%1."/>
      <w:lvlJc w:val="left"/>
      <w:pPr>
        <w:ind w:left="451" w:hanging="352"/>
      </w:pPr>
      <w:rPr>
        <w:rFonts w:ascii="Times New Roman" w:eastAsia="Times New Roman" w:hAnsi="Times New Roman" w:hint="default"/>
        <w:spacing w:val="-1"/>
        <w:w w:val="99"/>
      </w:rPr>
    </w:lvl>
    <w:lvl w:ilvl="1" w:tplc="8C10E71C">
      <w:start w:val="1"/>
      <w:numFmt w:val="bullet"/>
      <w:lvlText w:val="•"/>
      <w:lvlJc w:val="left"/>
      <w:pPr>
        <w:ind w:left="1370" w:hanging="352"/>
      </w:pPr>
      <w:rPr>
        <w:rFonts w:hint="default"/>
      </w:rPr>
    </w:lvl>
    <w:lvl w:ilvl="2" w:tplc="B8D67522">
      <w:start w:val="1"/>
      <w:numFmt w:val="bullet"/>
      <w:lvlText w:val="•"/>
      <w:lvlJc w:val="left"/>
      <w:pPr>
        <w:ind w:left="2280" w:hanging="352"/>
      </w:pPr>
      <w:rPr>
        <w:rFonts w:hint="default"/>
      </w:rPr>
    </w:lvl>
    <w:lvl w:ilvl="3" w:tplc="096819F4">
      <w:start w:val="1"/>
      <w:numFmt w:val="bullet"/>
      <w:lvlText w:val="•"/>
      <w:lvlJc w:val="left"/>
      <w:pPr>
        <w:ind w:left="3190" w:hanging="352"/>
      </w:pPr>
      <w:rPr>
        <w:rFonts w:hint="default"/>
      </w:rPr>
    </w:lvl>
    <w:lvl w:ilvl="4" w:tplc="302A4474">
      <w:start w:val="1"/>
      <w:numFmt w:val="bullet"/>
      <w:lvlText w:val="•"/>
      <w:lvlJc w:val="left"/>
      <w:pPr>
        <w:ind w:left="4100" w:hanging="352"/>
      </w:pPr>
      <w:rPr>
        <w:rFonts w:hint="default"/>
      </w:rPr>
    </w:lvl>
    <w:lvl w:ilvl="5" w:tplc="739CADA2">
      <w:start w:val="1"/>
      <w:numFmt w:val="bullet"/>
      <w:lvlText w:val="•"/>
      <w:lvlJc w:val="left"/>
      <w:pPr>
        <w:ind w:left="5010" w:hanging="352"/>
      </w:pPr>
      <w:rPr>
        <w:rFonts w:hint="default"/>
      </w:rPr>
    </w:lvl>
    <w:lvl w:ilvl="6" w:tplc="AE3E16B8">
      <w:start w:val="1"/>
      <w:numFmt w:val="bullet"/>
      <w:lvlText w:val="•"/>
      <w:lvlJc w:val="left"/>
      <w:pPr>
        <w:ind w:left="5920" w:hanging="352"/>
      </w:pPr>
      <w:rPr>
        <w:rFonts w:hint="default"/>
      </w:rPr>
    </w:lvl>
    <w:lvl w:ilvl="7" w:tplc="E206BD64">
      <w:start w:val="1"/>
      <w:numFmt w:val="bullet"/>
      <w:lvlText w:val="•"/>
      <w:lvlJc w:val="left"/>
      <w:pPr>
        <w:ind w:left="6830" w:hanging="352"/>
      </w:pPr>
      <w:rPr>
        <w:rFonts w:hint="default"/>
      </w:rPr>
    </w:lvl>
    <w:lvl w:ilvl="8" w:tplc="46BAD702">
      <w:start w:val="1"/>
      <w:numFmt w:val="bullet"/>
      <w:lvlText w:val="•"/>
      <w:lvlJc w:val="left"/>
      <w:pPr>
        <w:ind w:left="7740" w:hanging="352"/>
      </w:pPr>
      <w:rPr>
        <w:rFonts w:hint="default"/>
      </w:rPr>
    </w:lvl>
  </w:abstractNum>
  <w:abstractNum w:abstractNumId="93" w15:restartNumberingAfterBreak="0">
    <w:nsid w:val="7FC216D4"/>
    <w:multiLevelType w:val="multilevel"/>
    <w:tmpl w:val="CFF0A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7FFA61B0"/>
    <w:multiLevelType w:val="hybridMultilevel"/>
    <w:tmpl w:val="E4FC4B34"/>
    <w:lvl w:ilvl="0" w:tplc="910AD18A">
      <w:start w:val="1"/>
      <w:numFmt w:val="upperLetter"/>
      <w:lvlText w:val="%1."/>
      <w:lvlJc w:val="left"/>
      <w:pPr>
        <w:ind w:left="451" w:hanging="352"/>
      </w:pPr>
      <w:rPr>
        <w:rFonts w:ascii="Times New Roman" w:eastAsia="Times New Roman" w:hAnsi="Times New Roman" w:hint="default"/>
        <w:spacing w:val="-1"/>
        <w:w w:val="102"/>
      </w:rPr>
    </w:lvl>
    <w:lvl w:ilvl="1" w:tplc="4F6AFA3A">
      <w:start w:val="1"/>
      <w:numFmt w:val="bullet"/>
      <w:lvlText w:val="•"/>
      <w:lvlJc w:val="left"/>
      <w:pPr>
        <w:ind w:left="1370" w:hanging="352"/>
      </w:pPr>
      <w:rPr>
        <w:rFonts w:hint="default"/>
      </w:rPr>
    </w:lvl>
    <w:lvl w:ilvl="2" w:tplc="407A05C4">
      <w:start w:val="1"/>
      <w:numFmt w:val="bullet"/>
      <w:lvlText w:val="•"/>
      <w:lvlJc w:val="left"/>
      <w:pPr>
        <w:ind w:left="2280" w:hanging="352"/>
      </w:pPr>
      <w:rPr>
        <w:rFonts w:hint="default"/>
      </w:rPr>
    </w:lvl>
    <w:lvl w:ilvl="3" w:tplc="B2A861FA">
      <w:start w:val="1"/>
      <w:numFmt w:val="bullet"/>
      <w:lvlText w:val="•"/>
      <w:lvlJc w:val="left"/>
      <w:pPr>
        <w:ind w:left="3190" w:hanging="352"/>
      </w:pPr>
      <w:rPr>
        <w:rFonts w:hint="default"/>
      </w:rPr>
    </w:lvl>
    <w:lvl w:ilvl="4" w:tplc="44365710">
      <w:start w:val="1"/>
      <w:numFmt w:val="bullet"/>
      <w:lvlText w:val="•"/>
      <w:lvlJc w:val="left"/>
      <w:pPr>
        <w:ind w:left="4100" w:hanging="352"/>
      </w:pPr>
      <w:rPr>
        <w:rFonts w:hint="default"/>
      </w:rPr>
    </w:lvl>
    <w:lvl w:ilvl="5" w:tplc="52EC9DE2">
      <w:start w:val="1"/>
      <w:numFmt w:val="bullet"/>
      <w:lvlText w:val="•"/>
      <w:lvlJc w:val="left"/>
      <w:pPr>
        <w:ind w:left="5010" w:hanging="352"/>
      </w:pPr>
      <w:rPr>
        <w:rFonts w:hint="default"/>
      </w:rPr>
    </w:lvl>
    <w:lvl w:ilvl="6" w:tplc="7B783982">
      <w:start w:val="1"/>
      <w:numFmt w:val="bullet"/>
      <w:lvlText w:val="•"/>
      <w:lvlJc w:val="left"/>
      <w:pPr>
        <w:ind w:left="5920" w:hanging="352"/>
      </w:pPr>
      <w:rPr>
        <w:rFonts w:hint="default"/>
      </w:rPr>
    </w:lvl>
    <w:lvl w:ilvl="7" w:tplc="79ECE388">
      <w:start w:val="1"/>
      <w:numFmt w:val="bullet"/>
      <w:lvlText w:val="•"/>
      <w:lvlJc w:val="left"/>
      <w:pPr>
        <w:ind w:left="6830" w:hanging="352"/>
      </w:pPr>
      <w:rPr>
        <w:rFonts w:hint="default"/>
      </w:rPr>
    </w:lvl>
    <w:lvl w:ilvl="8" w:tplc="5D3E7A7E">
      <w:start w:val="1"/>
      <w:numFmt w:val="bullet"/>
      <w:lvlText w:val="•"/>
      <w:lvlJc w:val="left"/>
      <w:pPr>
        <w:ind w:left="7740" w:hanging="352"/>
      </w:pPr>
      <w:rPr>
        <w:rFonts w:hint="default"/>
      </w:rPr>
    </w:lvl>
  </w:abstractNum>
  <w:num w:numId="1" w16cid:durableId="1507600410">
    <w:abstractNumId w:val="48"/>
  </w:num>
  <w:num w:numId="2" w16cid:durableId="1724672007">
    <w:abstractNumId w:val="50"/>
  </w:num>
  <w:num w:numId="3" w16cid:durableId="1849829391">
    <w:abstractNumId w:val="77"/>
  </w:num>
  <w:num w:numId="4" w16cid:durableId="1033073260">
    <w:abstractNumId w:val="46"/>
  </w:num>
  <w:num w:numId="5" w16cid:durableId="91704834">
    <w:abstractNumId w:val="21"/>
  </w:num>
  <w:num w:numId="6" w16cid:durableId="78187006">
    <w:abstractNumId w:val="44"/>
  </w:num>
  <w:num w:numId="7" w16cid:durableId="269434357">
    <w:abstractNumId w:val="79"/>
  </w:num>
  <w:num w:numId="8" w16cid:durableId="1497913785">
    <w:abstractNumId w:val="57"/>
  </w:num>
  <w:num w:numId="9" w16cid:durableId="1650019207">
    <w:abstractNumId w:val="91"/>
  </w:num>
  <w:num w:numId="10" w16cid:durableId="1497569639">
    <w:abstractNumId w:val="59"/>
  </w:num>
  <w:num w:numId="11" w16cid:durableId="577711421">
    <w:abstractNumId w:val="85"/>
  </w:num>
  <w:num w:numId="12" w16cid:durableId="901671479">
    <w:abstractNumId w:val="8"/>
  </w:num>
  <w:num w:numId="13" w16cid:durableId="1380662593">
    <w:abstractNumId w:val="32"/>
  </w:num>
  <w:num w:numId="14" w16cid:durableId="618755181">
    <w:abstractNumId w:val="30"/>
  </w:num>
  <w:num w:numId="15" w16cid:durableId="1860778085">
    <w:abstractNumId w:val="62"/>
  </w:num>
  <w:num w:numId="16" w16cid:durableId="1893075552">
    <w:abstractNumId w:val="0"/>
  </w:num>
  <w:num w:numId="17" w16cid:durableId="1625035333">
    <w:abstractNumId w:val="31"/>
  </w:num>
  <w:num w:numId="18" w16cid:durableId="583106398">
    <w:abstractNumId w:val="64"/>
  </w:num>
  <w:num w:numId="19" w16cid:durableId="1869564108">
    <w:abstractNumId w:val="80"/>
  </w:num>
  <w:num w:numId="20" w16cid:durableId="1231774608">
    <w:abstractNumId w:val="28"/>
  </w:num>
  <w:num w:numId="21" w16cid:durableId="1366055800">
    <w:abstractNumId w:val="53"/>
  </w:num>
  <w:num w:numId="22" w16cid:durableId="98335741">
    <w:abstractNumId w:val="70"/>
  </w:num>
  <w:num w:numId="23" w16cid:durableId="1023092490">
    <w:abstractNumId w:val="36"/>
  </w:num>
  <w:num w:numId="24" w16cid:durableId="828642343">
    <w:abstractNumId w:val="15"/>
  </w:num>
  <w:num w:numId="25" w16cid:durableId="1258559559">
    <w:abstractNumId w:val="73"/>
  </w:num>
  <w:num w:numId="26" w16cid:durableId="696809377">
    <w:abstractNumId w:val="49"/>
  </w:num>
  <w:num w:numId="27" w16cid:durableId="854196520">
    <w:abstractNumId w:val="92"/>
  </w:num>
  <w:num w:numId="28" w16cid:durableId="1884517733">
    <w:abstractNumId w:val="12"/>
  </w:num>
  <w:num w:numId="29" w16cid:durableId="1121262947">
    <w:abstractNumId w:val="22"/>
  </w:num>
  <w:num w:numId="30" w16cid:durableId="2112584765">
    <w:abstractNumId w:val="94"/>
  </w:num>
  <w:num w:numId="31" w16cid:durableId="536164525">
    <w:abstractNumId w:val="65"/>
  </w:num>
  <w:num w:numId="32" w16cid:durableId="1208566057">
    <w:abstractNumId w:val="51"/>
  </w:num>
  <w:num w:numId="33" w16cid:durableId="460927215">
    <w:abstractNumId w:val="84"/>
  </w:num>
  <w:num w:numId="34" w16cid:durableId="954796207">
    <w:abstractNumId w:val="3"/>
  </w:num>
  <w:num w:numId="35" w16cid:durableId="1169710405">
    <w:abstractNumId w:val="82"/>
  </w:num>
  <w:num w:numId="36" w16cid:durableId="1627542547">
    <w:abstractNumId w:val="41"/>
  </w:num>
  <w:num w:numId="37" w16cid:durableId="827785971">
    <w:abstractNumId w:val="54"/>
  </w:num>
  <w:num w:numId="38" w16cid:durableId="1637640553">
    <w:abstractNumId w:val="11"/>
  </w:num>
  <w:num w:numId="39" w16cid:durableId="180509017">
    <w:abstractNumId w:val="87"/>
  </w:num>
  <w:num w:numId="40" w16cid:durableId="942345490">
    <w:abstractNumId w:val="37"/>
  </w:num>
  <w:num w:numId="41" w16cid:durableId="238294018">
    <w:abstractNumId w:val="17"/>
  </w:num>
  <w:num w:numId="42" w16cid:durableId="1052775840">
    <w:abstractNumId w:val="33"/>
  </w:num>
  <w:num w:numId="43" w16cid:durableId="964652497">
    <w:abstractNumId w:val="60"/>
  </w:num>
  <w:num w:numId="44" w16cid:durableId="1676495766">
    <w:abstractNumId w:val="52"/>
  </w:num>
  <w:num w:numId="45" w16cid:durableId="532116799">
    <w:abstractNumId w:val="40"/>
  </w:num>
  <w:num w:numId="46" w16cid:durableId="1703705438">
    <w:abstractNumId w:val="26"/>
  </w:num>
  <w:num w:numId="47" w16cid:durableId="253897993">
    <w:abstractNumId w:val="25"/>
  </w:num>
  <w:num w:numId="48" w16cid:durableId="1771897819">
    <w:abstractNumId w:val="4"/>
  </w:num>
  <w:num w:numId="49" w16cid:durableId="57748836">
    <w:abstractNumId w:val="43"/>
  </w:num>
  <w:num w:numId="50" w16cid:durableId="747850808">
    <w:abstractNumId w:val="78"/>
  </w:num>
  <w:num w:numId="51" w16cid:durableId="1109590227">
    <w:abstractNumId w:val="2"/>
  </w:num>
  <w:num w:numId="52" w16cid:durableId="1932353682">
    <w:abstractNumId w:val="89"/>
  </w:num>
  <w:num w:numId="53" w16cid:durableId="78796091">
    <w:abstractNumId w:val="24"/>
  </w:num>
  <w:num w:numId="54" w16cid:durableId="1081486809">
    <w:abstractNumId w:val="42"/>
  </w:num>
  <w:num w:numId="55" w16cid:durableId="1961453459">
    <w:abstractNumId w:val="6"/>
  </w:num>
  <w:num w:numId="56" w16cid:durableId="2106531400">
    <w:abstractNumId w:val="63"/>
  </w:num>
  <w:num w:numId="57" w16cid:durableId="1948542433">
    <w:abstractNumId w:val="76"/>
  </w:num>
  <w:num w:numId="58" w16cid:durableId="149374351">
    <w:abstractNumId w:val="10"/>
  </w:num>
  <w:num w:numId="59" w16cid:durableId="1870139862">
    <w:abstractNumId w:val="66"/>
  </w:num>
  <w:num w:numId="60" w16cid:durableId="1902015908">
    <w:abstractNumId w:val="39"/>
  </w:num>
  <w:num w:numId="61" w16cid:durableId="65954292">
    <w:abstractNumId w:val="19"/>
  </w:num>
  <w:num w:numId="62" w16cid:durableId="581570977">
    <w:abstractNumId w:val="61"/>
  </w:num>
  <w:num w:numId="63" w16cid:durableId="1313946861">
    <w:abstractNumId w:val="86"/>
  </w:num>
  <w:num w:numId="64" w16cid:durableId="1148326295">
    <w:abstractNumId w:val="35"/>
  </w:num>
  <w:num w:numId="65" w16cid:durableId="1388186213">
    <w:abstractNumId w:val="7"/>
  </w:num>
  <w:num w:numId="66" w16cid:durableId="1521626557">
    <w:abstractNumId w:val="29"/>
  </w:num>
  <w:num w:numId="67" w16cid:durableId="1903831007">
    <w:abstractNumId w:val="16"/>
  </w:num>
  <w:num w:numId="68" w16cid:durableId="1896965238">
    <w:abstractNumId w:val="55"/>
  </w:num>
  <w:num w:numId="69" w16cid:durableId="1085766583">
    <w:abstractNumId w:val="72"/>
  </w:num>
  <w:num w:numId="70" w16cid:durableId="1752971956">
    <w:abstractNumId w:val="83"/>
  </w:num>
  <w:num w:numId="71" w16cid:durableId="614677003">
    <w:abstractNumId w:val="20"/>
  </w:num>
  <w:num w:numId="72" w16cid:durableId="355471636">
    <w:abstractNumId w:val="38"/>
  </w:num>
  <w:num w:numId="73" w16cid:durableId="694577703">
    <w:abstractNumId w:val="47"/>
  </w:num>
  <w:num w:numId="74" w16cid:durableId="2018847150">
    <w:abstractNumId w:val="75"/>
  </w:num>
  <w:num w:numId="75" w16cid:durableId="1043485092">
    <w:abstractNumId w:val="90"/>
  </w:num>
  <w:num w:numId="76" w16cid:durableId="26689078">
    <w:abstractNumId w:val="71"/>
  </w:num>
  <w:num w:numId="77" w16cid:durableId="1502424328">
    <w:abstractNumId w:val="93"/>
  </w:num>
  <w:num w:numId="78" w16cid:durableId="1737361273">
    <w:abstractNumId w:val="56"/>
  </w:num>
  <w:num w:numId="79" w16cid:durableId="653677528">
    <w:abstractNumId w:val="74"/>
  </w:num>
  <w:num w:numId="80" w16cid:durableId="1620843808">
    <w:abstractNumId w:val="5"/>
  </w:num>
  <w:num w:numId="81" w16cid:durableId="1402405879">
    <w:abstractNumId w:val="67"/>
  </w:num>
  <w:num w:numId="82" w16cid:durableId="1703356470">
    <w:abstractNumId w:val="27"/>
  </w:num>
  <w:num w:numId="83" w16cid:durableId="398940025">
    <w:abstractNumId w:val="68"/>
  </w:num>
  <w:num w:numId="84" w16cid:durableId="1895658901">
    <w:abstractNumId w:val="14"/>
  </w:num>
  <w:num w:numId="85" w16cid:durableId="1615399097">
    <w:abstractNumId w:val="88"/>
  </w:num>
  <w:num w:numId="86" w16cid:durableId="1317493180">
    <w:abstractNumId w:val="81"/>
  </w:num>
  <w:num w:numId="87" w16cid:durableId="1048148578">
    <w:abstractNumId w:val="18"/>
  </w:num>
  <w:num w:numId="88" w16cid:durableId="477841442">
    <w:abstractNumId w:val="13"/>
  </w:num>
  <w:num w:numId="89" w16cid:durableId="80218625">
    <w:abstractNumId w:val="69"/>
  </w:num>
  <w:num w:numId="90" w16cid:durableId="145821905">
    <w:abstractNumId w:val="23"/>
  </w:num>
  <w:num w:numId="91" w16cid:durableId="950554268">
    <w:abstractNumId w:val="34"/>
  </w:num>
  <w:num w:numId="92" w16cid:durableId="1640302396">
    <w:abstractNumId w:val="58"/>
  </w:num>
  <w:num w:numId="93" w16cid:durableId="619608114">
    <w:abstractNumId w:val="1"/>
  </w:num>
  <w:num w:numId="94" w16cid:durableId="341051848">
    <w:abstractNumId w:val="45"/>
  </w:num>
  <w:num w:numId="95" w16cid:durableId="1309549509">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07722"/>
    <w:rsid w:val="000311A7"/>
    <w:rsid w:val="000B093C"/>
    <w:rsid w:val="001A468E"/>
    <w:rsid w:val="0033630D"/>
    <w:rsid w:val="004B3E50"/>
    <w:rsid w:val="004D3425"/>
    <w:rsid w:val="005F50E8"/>
    <w:rsid w:val="00631F0E"/>
    <w:rsid w:val="00637BE9"/>
    <w:rsid w:val="006C30CF"/>
    <w:rsid w:val="00732CA2"/>
    <w:rsid w:val="00793AC3"/>
    <w:rsid w:val="00920D01"/>
    <w:rsid w:val="00971A19"/>
    <w:rsid w:val="009C66E3"/>
    <w:rsid w:val="00A21595"/>
    <w:rsid w:val="00B35B1F"/>
    <w:rsid w:val="00D07722"/>
    <w:rsid w:val="00DB17E6"/>
    <w:rsid w:val="00E54CA4"/>
    <w:rsid w:val="00E765DC"/>
    <w:rsid w:val="00ED75E0"/>
    <w:rsid w:val="00FD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022B"/>
  <w15:docId w15:val="{D6A02D25-AE64-41F0-8953-54A7D6D5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167"/>
      <w:ind w:left="180"/>
      <w:outlineLvl w:val="0"/>
    </w:pPr>
    <w:rPr>
      <w:rFonts w:ascii="Times New Roman" w:eastAsia="Times New Roman" w:hAnsi="Times New Roman"/>
      <w:b/>
      <w:bCs/>
      <w:sz w:val="33"/>
      <w:szCs w:val="33"/>
    </w:rPr>
  </w:style>
  <w:style w:type="paragraph" w:styleId="Ttulo2">
    <w:name w:val="heading 2"/>
    <w:basedOn w:val="Normal"/>
    <w:uiPriority w:val="9"/>
    <w:unhideWhenUsed/>
    <w:qFormat/>
    <w:pPr>
      <w:ind w:left="100"/>
      <w:outlineLvl w:val="1"/>
    </w:pPr>
    <w:rPr>
      <w:rFonts w:ascii="Times New Roman" w:eastAsia="Times New Roman" w:hAnsi="Times New Roman"/>
      <w:b/>
      <w:bCs/>
      <w:sz w:val="29"/>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9"/>
      <w:szCs w:val="2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7</Pages>
  <Words>1470</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AWS Certified Solutions Architect Associate: The ultimate guide for the SAA-C02 exam</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Certified Solutions Architect Associate: The ultimate guide for the SAA-C02 exam</dc:title>
  <dc:creator>Anderson, Jonathan</dc:creator>
  <cp:lastModifiedBy>Carlos Serra Martinez</cp:lastModifiedBy>
  <cp:revision>11</cp:revision>
  <dcterms:created xsi:type="dcterms:W3CDTF">2021-08-28T18:44:00Z</dcterms:created>
  <dcterms:modified xsi:type="dcterms:W3CDTF">2024-04-16T07:57:00Z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calibre 3.32.0 [https://calibre-ebook.com]</vt:lpwstr>
  </property>
  <property fmtid="{D5CDD505-2E9C-101B-9397-08002B2CF9AE}" pid="4" name="LastSaved">
    <vt:filetime>2021-08-28T00:00:00Z</vt:filetime>
  </property>
</Properties>
</file>