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A86" w:rsidRPr="0056239A" w:rsidRDefault="00E04A86" w:rsidP="00E04A86">
      <w:pPr>
        <w:rPr>
          <w:sz w:val="24"/>
          <w:szCs w:val="24"/>
        </w:rPr>
      </w:pPr>
      <w:r w:rsidRPr="0056239A">
        <w:rPr>
          <w:b/>
          <w:sz w:val="28"/>
          <w:szCs w:val="28"/>
        </w:rPr>
        <w:t>Crosstabs – How long have you been using MarketVolume.com</w:t>
      </w:r>
      <w:r w:rsidR="00EB0BDC" w:rsidRPr="0056239A">
        <w:rPr>
          <w:b/>
          <w:sz w:val="28"/>
          <w:szCs w:val="28"/>
        </w:rPr>
        <w:t>?</w:t>
      </w:r>
    </w:p>
    <w:p w:rsidR="00E04A86" w:rsidRPr="00C111F4" w:rsidRDefault="00E04A86" w:rsidP="00E04A86">
      <w:pPr>
        <w:rPr>
          <w:sz w:val="24"/>
          <w:szCs w:val="24"/>
          <w:u w:val="single"/>
        </w:rPr>
      </w:pPr>
      <w:r w:rsidRPr="00C111F4">
        <w:rPr>
          <w:b/>
          <w:sz w:val="24"/>
          <w:szCs w:val="24"/>
        </w:rPr>
        <w:t xml:space="preserve">Conclusions: </w:t>
      </w:r>
      <w:r w:rsidRPr="00C111F4">
        <w:rPr>
          <w:sz w:val="24"/>
          <w:szCs w:val="24"/>
        </w:rPr>
        <w:t xml:space="preserve">There is a significant correlation between how long people have been using the program to how often they use it.   The people who use the program the most often are the people who have used the program the longest or people who have used the program for the shortest amount of time - See appendix A. Some new users have a difficult time using the Javacharts – See appendix B.  Most people who have been using the program for a long time have mixed opinions about Market Volumes commentary.  Other People are generally satisfied with the commentary - See appendix C. People who were new to the application had a harder time than others using our website - See appendix D.  People who have used the program for upwards of 6 months have noticed an improvement in quality over the past few years.  This percentage gets higher with older customers - See appendix E.  </w:t>
      </w:r>
    </w:p>
    <w:p w:rsidR="00E04A86" w:rsidRPr="00C111F4" w:rsidRDefault="00E04A86" w:rsidP="00E04A86">
      <w:pPr>
        <w:rPr>
          <w:sz w:val="24"/>
          <w:szCs w:val="24"/>
        </w:rPr>
      </w:pPr>
    </w:p>
    <w:p w:rsidR="00E04A86" w:rsidRPr="00C111F4" w:rsidRDefault="00E04A86" w:rsidP="00E04A86">
      <w:pPr>
        <w:rPr>
          <w:sz w:val="24"/>
          <w:szCs w:val="24"/>
        </w:rPr>
      </w:pPr>
      <w:r w:rsidRPr="00C111F4">
        <w:rPr>
          <w:b/>
          <w:sz w:val="24"/>
          <w:szCs w:val="24"/>
        </w:rPr>
        <w:t xml:space="preserve">Recommendations:  </w:t>
      </w:r>
      <w:r w:rsidRPr="00C111F4">
        <w:rPr>
          <w:sz w:val="24"/>
          <w:szCs w:val="24"/>
        </w:rPr>
        <w:t>Keep improving your program, users have noticed an improvement.    While your application seems easy to expe</w:t>
      </w:r>
      <w:r w:rsidR="00E948CB">
        <w:rPr>
          <w:sz w:val="24"/>
          <w:szCs w:val="24"/>
        </w:rPr>
        <w:t xml:space="preserve">rienced users, new users have </w:t>
      </w:r>
      <w:r w:rsidRPr="00C111F4">
        <w:rPr>
          <w:sz w:val="24"/>
          <w:szCs w:val="24"/>
        </w:rPr>
        <w:t xml:space="preserve">some difficulty adapting to the program.  Similar statistics were found for your website and it is recommended that you consult a professional to help capture new users.  It is recommended that you perform more in-depth interviews to probe people about the commentary.   </w:t>
      </w:r>
    </w:p>
    <w:p w:rsidR="00E04A86" w:rsidRPr="0056239A" w:rsidRDefault="00E04A86" w:rsidP="00E04A86">
      <w:pPr>
        <w:rPr>
          <w:b/>
          <w:sz w:val="28"/>
          <w:szCs w:val="28"/>
        </w:rPr>
      </w:pPr>
      <w:r w:rsidRPr="0056239A">
        <w:rPr>
          <w:b/>
          <w:sz w:val="28"/>
          <w:szCs w:val="28"/>
        </w:rPr>
        <w:t>Crosstabs – How often do you use MarketVolume.com</w:t>
      </w:r>
      <w:r w:rsidR="00EB0BDC" w:rsidRPr="0056239A">
        <w:rPr>
          <w:b/>
          <w:sz w:val="28"/>
          <w:szCs w:val="28"/>
        </w:rPr>
        <w:t>?</w:t>
      </w:r>
    </w:p>
    <w:p w:rsidR="00E04A86" w:rsidRPr="00C111F4" w:rsidRDefault="00E04A86" w:rsidP="00E04A86">
      <w:pPr>
        <w:rPr>
          <w:sz w:val="24"/>
          <w:szCs w:val="24"/>
        </w:rPr>
      </w:pPr>
      <w:r w:rsidRPr="00C111F4">
        <w:rPr>
          <w:sz w:val="24"/>
          <w:szCs w:val="24"/>
        </w:rPr>
        <w:t xml:space="preserve">Significant crosstabs were listed under other sections of the document.  </w:t>
      </w:r>
    </w:p>
    <w:p w:rsidR="00E04A86" w:rsidRPr="00C111F4" w:rsidRDefault="00E04A86" w:rsidP="00E04A86">
      <w:pPr>
        <w:rPr>
          <w:sz w:val="24"/>
          <w:szCs w:val="24"/>
        </w:rPr>
      </w:pPr>
      <w:r w:rsidRPr="00C111F4">
        <w:rPr>
          <w:b/>
          <w:sz w:val="24"/>
          <w:szCs w:val="24"/>
        </w:rPr>
        <w:t xml:space="preserve">Conclusions: </w:t>
      </w:r>
      <w:r w:rsidRPr="00C111F4">
        <w:rPr>
          <w:sz w:val="24"/>
          <w:szCs w:val="24"/>
        </w:rPr>
        <w:t>43% of people believe that quality of MarketVolume.com is improving and 57% of those use the program hourly – See appendix I</w:t>
      </w:r>
      <w:r w:rsidR="00977DEB" w:rsidRPr="00C111F4">
        <w:rPr>
          <w:sz w:val="24"/>
          <w:szCs w:val="24"/>
        </w:rPr>
        <w:t xml:space="preserve">. </w:t>
      </w:r>
      <w:r w:rsidRPr="00C111F4">
        <w:rPr>
          <w:sz w:val="24"/>
          <w:szCs w:val="24"/>
        </w:rPr>
        <w:t xml:space="preserve">People who use MarketVolume.com most often are self employed.  The people who use MarketVolume.com the most frequently learned about it through a search engine or a website link.  The people who use it weekly learned about it from a friend or the radio – See appendix J. </w:t>
      </w:r>
      <w:r w:rsidR="00977DEB" w:rsidRPr="00C111F4">
        <w:rPr>
          <w:sz w:val="24"/>
          <w:szCs w:val="24"/>
        </w:rPr>
        <w:t xml:space="preserve"> </w:t>
      </w:r>
      <w:r w:rsidR="003F3E4A" w:rsidRPr="00C111F4">
        <w:rPr>
          <w:sz w:val="24"/>
          <w:szCs w:val="24"/>
        </w:rPr>
        <w:t>10</w:t>
      </w:r>
      <w:r w:rsidR="00EC2785" w:rsidRPr="00C111F4">
        <w:rPr>
          <w:sz w:val="24"/>
          <w:szCs w:val="24"/>
        </w:rPr>
        <w:t>%</w:t>
      </w:r>
      <w:r w:rsidR="003F3E4A" w:rsidRPr="00C111F4">
        <w:rPr>
          <w:sz w:val="24"/>
          <w:szCs w:val="24"/>
        </w:rPr>
        <w:t xml:space="preserve"> </w:t>
      </w:r>
      <w:r w:rsidR="00EC2785" w:rsidRPr="00C111F4">
        <w:rPr>
          <w:sz w:val="24"/>
          <w:szCs w:val="24"/>
        </w:rPr>
        <w:t>of peo</w:t>
      </w:r>
      <w:r w:rsidR="003F3E4A" w:rsidRPr="00C111F4">
        <w:rPr>
          <w:sz w:val="24"/>
          <w:szCs w:val="24"/>
        </w:rPr>
        <w:t>ple who use the program daily and 19%</w:t>
      </w:r>
      <w:r w:rsidR="00EC2785" w:rsidRPr="00C111F4">
        <w:rPr>
          <w:sz w:val="24"/>
          <w:szCs w:val="24"/>
        </w:rPr>
        <w:t xml:space="preserve"> hourly either don’t know how they feel about the program or dislike MarketVolume.com – See appendix K.  </w:t>
      </w:r>
    </w:p>
    <w:p w:rsidR="001F0374" w:rsidRPr="00C111F4" w:rsidRDefault="00E04A86" w:rsidP="00E04A86">
      <w:pPr>
        <w:rPr>
          <w:sz w:val="24"/>
          <w:szCs w:val="24"/>
        </w:rPr>
      </w:pPr>
      <w:r w:rsidRPr="00C111F4">
        <w:rPr>
          <w:b/>
          <w:sz w:val="24"/>
          <w:szCs w:val="24"/>
        </w:rPr>
        <w:t xml:space="preserve">Recommendations: </w:t>
      </w:r>
      <w:r w:rsidRPr="00C111F4">
        <w:rPr>
          <w:sz w:val="24"/>
          <w:szCs w:val="24"/>
        </w:rPr>
        <w:t xml:space="preserve">You could perform more research as to what a self employed person wants in a market volume application.  </w:t>
      </w:r>
      <w:r w:rsidRPr="00C111F4">
        <w:rPr>
          <w:b/>
          <w:sz w:val="24"/>
          <w:szCs w:val="24"/>
        </w:rPr>
        <w:t xml:space="preserve"> </w:t>
      </w:r>
      <w:r w:rsidRPr="00C111F4">
        <w:rPr>
          <w:sz w:val="24"/>
          <w:szCs w:val="24"/>
        </w:rPr>
        <w:t xml:space="preserve">The website appears to be your primary source of customers, make sure you advertise online and keep your website in top shape.  Also be sure to participate in lots of online reviews and spread your name to as many reputable websites as possible.  </w:t>
      </w:r>
      <w:r w:rsidR="001F0374" w:rsidRPr="00C111F4">
        <w:rPr>
          <w:sz w:val="24"/>
          <w:szCs w:val="24"/>
        </w:rPr>
        <w:t>Further research into why people who use the program daily</w:t>
      </w:r>
      <w:r w:rsidR="003F3E4A" w:rsidRPr="00C111F4">
        <w:rPr>
          <w:sz w:val="24"/>
          <w:szCs w:val="24"/>
        </w:rPr>
        <w:t>/hourly</w:t>
      </w:r>
      <w:r w:rsidR="001F0374" w:rsidRPr="00C111F4">
        <w:rPr>
          <w:sz w:val="24"/>
          <w:szCs w:val="24"/>
        </w:rPr>
        <w:t xml:space="preserve"> are dissatisfied with the program is recommended.  </w:t>
      </w:r>
    </w:p>
    <w:p w:rsidR="00E04A86" w:rsidRPr="0056239A" w:rsidRDefault="003F3E4A" w:rsidP="00E04A86">
      <w:pPr>
        <w:rPr>
          <w:b/>
          <w:sz w:val="28"/>
          <w:szCs w:val="28"/>
        </w:rPr>
      </w:pPr>
      <w:r w:rsidRPr="0056239A">
        <w:rPr>
          <w:b/>
          <w:sz w:val="28"/>
          <w:szCs w:val="28"/>
        </w:rPr>
        <w:t xml:space="preserve">Crosstabs </w:t>
      </w:r>
      <w:r w:rsidR="00155062" w:rsidRPr="0056239A">
        <w:rPr>
          <w:b/>
          <w:sz w:val="28"/>
          <w:szCs w:val="28"/>
        </w:rPr>
        <w:t>–</w:t>
      </w:r>
      <w:r w:rsidRPr="0056239A">
        <w:rPr>
          <w:b/>
          <w:sz w:val="28"/>
          <w:szCs w:val="28"/>
        </w:rPr>
        <w:t xml:space="preserve"> </w:t>
      </w:r>
      <w:r w:rsidR="00155062" w:rsidRPr="0056239A">
        <w:rPr>
          <w:b/>
          <w:sz w:val="28"/>
          <w:szCs w:val="28"/>
        </w:rPr>
        <w:t>How did you learn about MarketVolume.com</w:t>
      </w:r>
      <w:r w:rsidR="00EB0BDC" w:rsidRPr="0056239A">
        <w:rPr>
          <w:b/>
          <w:sz w:val="28"/>
          <w:szCs w:val="28"/>
        </w:rPr>
        <w:t>?</w:t>
      </w:r>
    </w:p>
    <w:p w:rsidR="00155062" w:rsidRPr="0056239A" w:rsidRDefault="00155062" w:rsidP="00E04A86">
      <w:pPr>
        <w:rPr>
          <w:sz w:val="24"/>
          <w:szCs w:val="24"/>
        </w:rPr>
      </w:pPr>
      <w:r w:rsidRPr="0056239A">
        <w:rPr>
          <w:sz w:val="24"/>
          <w:szCs w:val="24"/>
        </w:rPr>
        <w:lastRenderedPageBreak/>
        <w:t xml:space="preserve">I made crosstabs with all other applicable questions and found that none of them were statistically relevant.  </w:t>
      </w:r>
    </w:p>
    <w:p w:rsidR="00155062" w:rsidRPr="0056239A" w:rsidRDefault="00155062" w:rsidP="00E04A86">
      <w:pPr>
        <w:rPr>
          <w:b/>
          <w:sz w:val="24"/>
          <w:szCs w:val="24"/>
        </w:rPr>
      </w:pPr>
      <w:r w:rsidRPr="0056239A">
        <w:rPr>
          <w:b/>
          <w:sz w:val="28"/>
          <w:szCs w:val="28"/>
        </w:rPr>
        <w:t xml:space="preserve">Crosstabs - </w:t>
      </w:r>
      <w:r w:rsidRPr="0056239A">
        <w:rPr>
          <w:sz w:val="24"/>
          <w:szCs w:val="24"/>
        </w:rPr>
        <w:t xml:space="preserve"> </w:t>
      </w:r>
      <w:r w:rsidR="00D4155F" w:rsidRPr="0056239A">
        <w:rPr>
          <w:b/>
          <w:sz w:val="24"/>
          <w:szCs w:val="24"/>
        </w:rPr>
        <w:t>How Satisfied are you with MarketVolume.com</w:t>
      </w:r>
      <w:r w:rsidR="00EB0BDC" w:rsidRPr="0056239A">
        <w:rPr>
          <w:b/>
          <w:sz w:val="24"/>
          <w:szCs w:val="24"/>
        </w:rPr>
        <w:t>?</w:t>
      </w:r>
    </w:p>
    <w:p w:rsidR="0056239A" w:rsidRDefault="00D4155F" w:rsidP="0056239A">
      <w:pPr>
        <w:rPr>
          <w:sz w:val="24"/>
          <w:szCs w:val="24"/>
        </w:rPr>
      </w:pPr>
      <w:r w:rsidRPr="0056239A">
        <w:rPr>
          <w:b/>
          <w:sz w:val="24"/>
          <w:szCs w:val="24"/>
        </w:rPr>
        <w:t xml:space="preserve">Conclusions: </w:t>
      </w:r>
      <w:r w:rsidR="00F100A4" w:rsidRPr="0056239A">
        <w:rPr>
          <w:sz w:val="24"/>
          <w:szCs w:val="24"/>
        </w:rPr>
        <w:t>Out of the people who were dissatisfied with MarketVolume.com:</w:t>
      </w:r>
    </w:p>
    <w:p w:rsidR="00F100A4" w:rsidRPr="0056239A" w:rsidRDefault="00D4155F" w:rsidP="0056239A">
      <w:pPr>
        <w:pStyle w:val="ListParagraph"/>
        <w:numPr>
          <w:ilvl w:val="0"/>
          <w:numId w:val="1"/>
        </w:numPr>
        <w:rPr>
          <w:sz w:val="24"/>
          <w:szCs w:val="24"/>
        </w:rPr>
      </w:pPr>
      <w:r w:rsidRPr="0056239A">
        <w:rPr>
          <w:sz w:val="24"/>
          <w:szCs w:val="24"/>
        </w:rPr>
        <w:t xml:space="preserve">25% of people who were dissatisfied with MarketVolume.com were satisfied with the pricing.  51% of people who were dissatisfied also said they didn’t like the pricing – See appendix L.  People were generally satisfied with the Javacharts even though they didn’t like the application.  </w:t>
      </w:r>
      <w:r w:rsidR="005E0659" w:rsidRPr="0056239A">
        <w:rPr>
          <w:sz w:val="24"/>
          <w:szCs w:val="24"/>
        </w:rPr>
        <w:t>– See appendix M</w:t>
      </w:r>
    </w:p>
    <w:p w:rsidR="00F100A4" w:rsidRPr="0056239A" w:rsidRDefault="00044635" w:rsidP="0056239A">
      <w:pPr>
        <w:pStyle w:val="ListParagraph"/>
        <w:numPr>
          <w:ilvl w:val="0"/>
          <w:numId w:val="1"/>
        </w:numPr>
        <w:rPr>
          <w:sz w:val="24"/>
          <w:szCs w:val="24"/>
        </w:rPr>
      </w:pPr>
      <w:r w:rsidRPr="0056239A">
        <w:rPr>
          <w:sz w:val="24"/>
          <w:szCs w:val="24"/>
        </w:rPr>
        <w:t xml:space="preserve">38% of the people who didn’t like the program said they were dissatisfied with the commentary.  </w:t>
      </w:r>
      <w:r w:rsidR="005E0659" w:rsidRPr="0056239A">
        <w:rPr>
          <w:sz w:val="24"/>
          <w:szCs w:val="24"/>
        </w:rPr>
        <w:t>– See appendix N</w:t>
      </w:r>
      <w:r w:rsidR="0056239A">
        <w:rPr>
          <w:sz w:val="24"/>
          <w:szCs w:val="24"/>
        </w:rPr>
        <w:t xml:space="preserve">.  </w:t>
      </w:r>
      <w:r w:rsidR="00F100A4" w:rsidRPr="0056239A">
        <w:rPr>
          <w:sz w:val="24"/>
          <w:szCs w:val="24"/>
        </w:rPr>
        <w:t>51% didn’t like the signals – See appendix O</w:t>
      </w:r>
      <w:r w:rsidR="0056239A">
        <w:rPr>
          <w:sz w:val="24"/>
          <w:szCs w:val="24"/>
        </w:rPr>
        <w:t xml:space="preserve">.  </w:t>
      </w:r>
      <w:r w:rsidR="00F100A4" w:rsidRPr="0056239A">
        <w:rPr>
          <w:sz w:val="24"/>
          <w:szCs w:val="24"/>
        </w:rPr>
        <w:t>63% said they didn’t like the instruction manual</w:t>
      </w:r>
      <w:r w:rsidR="005E0659" w:rsidRPr="0056239A">
        <w:rPr>
          <w:sz w:val="24"/>
          <w:szCs w:val="24"/>
        </w:rPr>
        <w:t xml:space="preserve"> – See appendix P</w:t>
      </w:r>
      <w:r w:rsidR="0056239A">
        <w:rPr>
          <w:sz w:val="24"/>
          <w:szCs w:val="24"/>
        </w:rPr>
        <w:t xml:space="preserve">.  </w:t>
      </w:r>
      <w:r w:rsidR="00F100A4" w:rsidRPr="0056239A">
        <w:rPr>
          <w:sz w:val="24"/>
          <w:szCs w:val="24"/>
        </w:rPr>
        <w:t>63% were self employed</w:t>
      </w:r>
      <w:r w:rsidR="005E0659" w:rsidRPr="0056239A">
        <w:rPr>
          <w:sz w:val="24"/>
          <w:szCs w:val="24"/>
        </w:rPr>
        <w:t xml:space="preserve"> – See appendix Q</w:t>
      </w:r>
    </w:p>
    <w:p w:rsidR="00D4155F" w:rsidRPr="0056239A" w:rsidRDefault="00D4155F" w:rsidP="00E04A86">
      <w:pPr>
        <w:rPr>
          <w:sz w:val="24"/>
          <w:szCs w:val="24"/>
        </w:rPr>
      </w:pPr>
    </w:p>
    <w:p w:rsidR="003C3065" w:rsidRPr="0056239A" w:rsidRDefault="00D4155F" w:rsidP="00E04A86">
      <w:pPr>
        <w:rPr>
          <w:sz w:val="24"/>
          <w:szCs w:val="24"/>
        </w:rPr>
      </w:pPr>
      <w:r w:rsidRPr="0056239A">
        <w:rPr>
          <w:b/>
          <w:sz w:val="24"/>
          <w:szCs w:val="24"/>
        </w:rPr>
        <w:t xml:space="preserve">Recommendations: </w:t>
      </w:r>
      <w:r w:rsidRPr="0056239A">
        <w:rPr>
          <w:sz w:val="24"/>
          <w:szCs w:val="24"/>
        </w:rPr>
        <w:t xml:space="preserve">I would not recommend a price change, this isn’t the reason people don’t like the application.  </w:t>
      </w:r>
      <w:r w:rsidR="00044635" w:rsidRPr="0056239A">
        <w:rPr>
          <w:sz w:val="24"/>
          <w:szCs w:val="24"/>
        </w:rPr>
        <w:t>Instead, I would recommend research into the commentary</w:t>
      </w:r>
      <w:r w:rsidR="003C3065" w:rsidRPr="0056239A">
        <w:rPr>
          <w:sz w:val="24"/>
          <w:szCs w:val="24"/>
        </w:rPr>
        <w:t>, signals</w:t>
      </w:r>
      <w:r w:rsidR="00F100A4" w:rsidRPr="0056239A">
        <w:rPr>
          <w:sz w:val="24"/>
          <w:szCs w:val="24"/>
        </w:rPr>
        <w:t>, instructional manual,</w:t>
      </w:r>
      <w:r w:rsidR="00044635" w:rsidRPr="0056239A">
        <w:rPr>
          <w:sz w:val="24"/>
          <w:szCs w:val="24"/>
        </w:rPr>
        <w:t xml:space="preserve"> and technical support.  </w:t>
      </w:r>
    </w:p>
    <w:p w:rsidR="003C3065" w:rsidRPr="0056239A" w:rsidRDefault="003C3065" w:rsidP="003C3065">
      <w:pPr>
        <w:rPr>
          <w:b/>
          <w:sz w:val="28"/>
          <w:szCs w:val="28"/>
        </w:rPr>
      </w:pPr>
      <w:r w:rsidRPr="0056239A">
        <w:rPr>
          <w:b/>
          <w:sz w:val="28"/>
          <w:szCs w:val="28"/>
        </w:rPr>
        <w:t>Crosstabs – How satisfied are you with the Pricing Plans</w:t>
      </w:r>
      <w:r w:rsidR="00EB0BDC" w:rsidRPr="0056239A">
        <w:rPr>
          <w:b/>
          <w:sz w:val="28"/>
          <w:szCs w:val="28"/>
        </w:rPr>
        <w:t>?</w:t>
      </w:r>
    </w:p>
    <w:p w:rsidR="003C3065" w:rsidRPr="0056239A" w:rsidRDefault="003C3065" w:rsidP="003C3065">
      <w:pPr>
        <w:rPr>
          <w:sz w:val="24"/>
          <w:szCs w:val="24"/>
        </w:rPr>
      </w:pPr>
      <w:r w:rsidRPr="0056239A">
        <w:rPr>
          <w:sz w:val="28"/>
          <w:szCs w:val="28"/>
        </w:rPr>
        <w:t xml:space="preserve">I cross tabbed this with </w:t>
      </w:r>
      <w:r w:rsidR="0034549D" w:rsidRPr="0056239A">
        <w:rPr>
          <w:sz w:val="28"/>
          <w:szCs w:val="28"/>
        </w:rPr>
        <w:t xml:space="preserve">“How satisfied are you with MarketVolume.com?” </w:t>
      </w:r>
      <w:r w:rsidRPr="0056239A">
        <w:rPr>
          <w:sz w:val="28"/>
          <w:szCs w:val="28"/>
        </w:rPr>
        <w:t xml:space="preserve"> and didn’t believe it was significant.  </w:t>
      </w:r>
    </w:p>
    <w:p w:rsidR="003C3065" w:rsidRPr="0056239A" w:rsidRDefault="003C3065" w:rsidP="003C3065">
      <w:pPr>
        <w:rPr>
          <w:b/>
          <w:sz w:val="28"/>
          <w:szCs w:val="28"/>
        </w:rPr>
      </w:pPr>
      <w:r w:rsidRPr="0056239A">
        <w:rPr>
          <w:b/>
          <w:sz w:val="28"/>
          <w:szCs w:val="28"/>
        </w:rPr>
        <w:t>Crosstabs – How satisfied are you with the Java Charts</w:t>
      </w:r>
      <w:r w:rsidR="00EB0BDC" w:rsidRPr="0056239A">
        <w:rPr>
          <w:b/>
          <w:sz w:val="28"/>
          <w:szCs w:val="28"/>
        </w:rPr>
        <w:t>?</w:t>
      </w:r>
    </w:p>
    <w:p w:rsidR="003C3065" w:rsidRPr="0056239A" w:rsidRDefault="003C3065" w:rsidP="003C3065">
      <w:pPr>
        <w:rPr>
          <w:sz w:val="24"/>
          <w:szCs w:val="24"/>
        </w:rPr>
      </w:pPr>
      <w:r w:rsidRPr="0056239A">
        <w:rPr>
          <w:sz w:val="28"/>
          <w:szCs w:val="28"/>
        </w:rPr>
        <w:t xml:space="preserve">I cross tabbed this with satisfaction and didn’t believe it was significant.  </w:t>
      </w:r>
    </w:p>
    <w:p w:rsidR="003C3065" w:rsidRPr="0056239A" w:rsidRDefault="003C3065" w:rsidP="003C3065">
      <w:pPr>
        <w:rPr>
          <w:b/>
          <w:sz w:val="28"/>
          <w:szCs w:val="28"/>
        </w:rPr>
      </w:pPr>
      <w:r w:rsidRPr="0056239A">
        <w:rPr>
          <w:b/>
          <w:sz w:val="28"/>
          <w:szCs w:val="28"/>
        </w:rPr>
        <w:t>Crosstabs – How satisfied are you with the Market Commentary</w:t>
      </w:r>
      <w:r w:rsidR="00EB0BDC" w:rsidRPr="0056239A">
        <w:rPr>
          <w:b/>
          <w:sz w:val="28"/>
          <w:szCs w:val="28"/>
        </w:rPr>
        <w:t>?</w:t>
      </w:r>
    </w:p>
    <w:p w:rsidR="003C3065" w:rsidRPr="00C111F4" w:rsidRDefault="003C3065" w:rsidP="00C111F4">
      <w:pPr>
        <w:rPr>
          <w:sz w:val="24"/>
          <w:szCs w:val="24"/>
        </w:rPr>
      </w:pPr>
      <w:r w:rsidRPr="0056239A">
        <w:rPr>
          <w:b/>
          <w:sz w:val="24"/>
          <w:szCs w:val="24"/>
        </w:rPr>
        <w:t xml:space="preserve">Conclusions: </w:t>
      </w:r>
      <w:r w:rsidRPr="0056239A">
        <w:rPr>
          <w:sz w:val="24"/>
          <w:szCs w:val="24"/>
        </w:rPr>
        <w:t>38% of the people who didn’t like the program said they were dissatisfied with the commentary.  – See appendix N</w:t>
      </w:r>
    </w:p>
    <w:p w:rsidR="00C111F4" w:rsidRDefault="003C3065" w:rsidP="00EB0BDC">
      <w:pPr>
        <w:rPr>
          <w:sz w:val="24"/>
          <w:szCs w:val="24"/>
        </w:rPr>
      </w:pPr>
      <w:r w:rsidRPr="0056239A">
        <w:rPr>
          <w:b/>
          <w:sz w:val="24"/>
          <w:szCs w:val="24"/>
        </w:rPr>
        <w:t xml:space="preserve">Recommendations: </w:t>
      </w:r>
      <w:r w:rsidRPr="0056239A">
        <w:rPr>
          <w:sz w:val="24"/>
          <w:szCs w:val="24"/>
        </w:rPr>
        <w:t xml:space="preserve">I would recommend reviewing your commentary.  </w:t>
      </w:r>
    </w:p>
    <w:p w:rsidR="00C111F4" w:rsidRDefault="00C111F4">
      <w:pPr>
        <w:rPr>
          <w:sz w:val="24"/>
          <w:szCs w:val="24"/>
        </w:rPr>
      </w:pPr>
      <w:r>
        <w:rPr>
          <w:sz w:val="24"/>
          <w:szCs w:val="24"/>
        </w:rPr>
        <w:br w:type="page"/>
      </w:r>
    </w:p>
    <w:p w:rsidR="00EB0BDC" w:rsidRPr="0056239A" w:rsidRDefault="00EB0BDC" w:rsidP="00EB0BDC">
      <w:pPr>
        <w:rPr>
          <w:b/>
          <w:sz w:val="28"/>
          <w:szCs w:val="28"/>
        </w:rPr>
      </w:pPr>
      <w:r w:rsidRPr="0056239A">
        <w:rPr>
          <w:b/>
          <w:sz w:val="28"/>
          <w:szCs w:val="28"/>
        </w:rPr>
        <w:lastRenderedPageBreak/>
        <w:t>Crosstabs – How satisfied are you with the signals?</w:t>
      </w:r>
    </w:p>
    <w:p w:rsidR="00EB0BDC" w:rsidRPr="0056239A" w:rsidRDefault="00EB0BDC" w:rsidP="00EB0BDC">
      <w:pPr>
        <w:rPr>
          <w:sz w:val="24"/>
          <w:szCs w:val="24"/>
        </w:rPr>
      </w:pPr>
      <w:r w:rsidRPr="0056239A">
        <w:rPr>
          <w:b/>
          <w:sz w:val="24"/>
          <w:szCs w:val="24"/>
        </w:rPr>
        <w:t xml:space="preserve">Conclusions: </w:t>
      </w:r>
      <w:r w:rsidRPr="0056239A">
        <w:rPr>
          <w:sz w:val="24"/>
          <w:szCs w:val="24"/>
        </w:rPr>
        <w:t>51% of people who were dissatisfied with the program didn’t like the signals – See appendix O</w:t>
      </w:r>
    </w:p>
    <w:p w:rsidR="00EB0BDC" w:rsidRPr="0056239A" w:rsidRDefault="00EB0BDC" w:rsidP="00EB0BDC">
      <w:pPr>
        <w:rPr>
          <w:sz w:val="24"/>
          <w:szCs w:val="24"/>
        </w:rPr>
      </w:pPr>
      <w:r w:rsidRPr="0056239A">
        <w:rPr>
          <w:b/>
          <w:sz w:val="24"/>
          <w:szCs w:val="24"/>
        </w:rPr>
        <w:t xml:space="preserve">Recommendations: </w:t>
      </w:r>
      <w:r w:rsidRPr="0056239A">
        <w:rPr>
          <w:sz w:val="24"/>
          <w:szCs w:val="24"/>
        </w:rPr>
        <w:t xml:space="preserve">Review your market signals. </w:t>
      </w:r>
    </w:p>
    <w:p w:rsidR="00EB0BDC" w:rsidRPr="0056239A" w:rsidRDefault="00EB0BDC" w:rsidP="00EB0BDC">
      <w:pPr>
        <w:rPr>
          <w:b/>
          <w:sz w:val="28"/>
          <w:szCs w:val="28"/>
        </w:rPr>
      </w:pPr>
      <w:r w:rsidRPr="0056239A">
        <w:rPr>
          <w:b/>
          <w:sz w:val="28"/>
          <w:szCs w:val="28"/>
        </w:rPr>
        <w:t>Crosstabs – How satisfied are you with the website?</w:t>
      </w:r>
    </w:p>
    <w:p w:rsidR="00EB0BDC" w:rsidRPr="0056239A" w:rsidRDefault="00EB0BDC" w:rsidP="00EB0BDC">
      <w:pPr>
        <w:rPr>
          <w:sz w:val="24"/>
          <w:szCs w:val="24"/>
        </w:rPr>
      </w:pPr>
      <w:r w:rsidRPr="0056239A">
        <w:rPr>
          <w:b/>
          <w:sz w:val="24"/>
          <w:szCs w:val="24"/>
        </w:rPr>
        <w:t xml:space="preserve">Conclusions: </w:t>
      </w:r>
      <w:r w:rsidR="00F30CDC" w:rsidRPr="0056239A">
        <w:rPr>
          <w:sz w:val="24"/>
          <w:szCs w:val="24"/>
        </w:rPr>
        <w:t>88% of people who were satisfied with our website thought that we delivered what was advertised.  14% of people who didn’t like our website thought we failed to deliver what we advertised</w:t>
      </w:r>
      <w:r w:rsidR="009E3214" w:rsidRPr="0056239A">
        <w:rPr>
          <w:sz w:val="24"/>
          <w:szCs w:val="24"/>
        </w:rPr>
        <w:t xml:space="preserve"> – See appendix R</w:t>
      </w:r>
      <w:r w:rsidR="00F30CDC" w:rsidRPr="0056239A">
        <w:rPr>
          <w:sz w:val="24"/>
          <w:szCs w:val="24"/>
        </w:rPr>
        <w:t>.</w:t>
      </w:r>
    </w:p>
    <w:p w:rsidR="00EB0BDC" w:rsidRPr="0056239A" w:rsidRDefault="00EB0BDC" w:rsidP="00EB0BDC">
      <w:pPr>
        <w:rPr>
          <w:b/>
          <w:sz w:val="24"/>
          <w:szCs w:val="24"/>
        </w:rPr>
      </w:pPr>
      <w:r w:rsidRPr="0056239A">
        <w:rPr>
          <w:b/>
          <w:sz w:val="24"/>
          <w:szCs w:val="24"/>
        </w:rPr>
        <w:t xml:space="preserve">Recommendations: </w:t>
      </w:r>
      <w:r w:rsidR="00F30CDC" w:rsidRPr="0056239A">
        <w:rPr>
          <w:sz w:val="24"/>
          <w:szCs w:val="24"/>
        </w:rPr>
        <w:t>I believe this indicates your product has been sold as advert</w:t>
      </w:r>
      <w:r w:rsidR="009E3214" w:rsidRPr="0056239A">
        <w:rPr>
          <w:sz w:val="24"/>
          <w:szCs w:val="24"/>
        </w:rPr>
        <w:t xml:space="preserve">ised and </w:t>
      </w:r>
      <w:r w:rsidR="006423DF" w:rsidRPr="0056239A">
        <w:rPr>
          <w:sz w:val="24"/>
          <w:szCs w:val="24"/>
        </w:rPr>
        <w:t xml:space="preserve">this topic </w:t>
      </w:r>
      <w:r w:rsidR="009E3214" w:rsidRPr="0056239A">
        <w:rPr>
          <w:sz w:val="24"/>
          <w:szCs w:val="24"/>
        </w:rPr>
        <w:t xml:space="preserve">should be set to a low priority.  </w:t>
      </w:r>
      <w:r w:rsidR="00F30CDC" w:rsidRPr="0056239A">
        <w:rPr>
          <w:sz w:val="24"/>
          <w:szCs w:val="24"/>
        </w:rPr>
        <w:t xml:space="preserve">  </w:t>
      </w:r>
      <w:r w:rsidR="00F30CDC" w:rsidRPr="0056239A">
        <w:rPr>
          <w:b/>
          <w:sz w:val="24"/>
          <w:szCs w:val="24"/>
        </w:rPr>
        <w:t xml:space="preserve"> </w:t>
      </w:r>
    </w:p>
    <w:p w:rsidR="00F64B67" w:rsidRPr="0056239A" w:rsidRDefault="00F64B67" w:rsidP="00EB0BDC">
      <w:pPr>
        <w:rPr>
          <w:b/>
          <w:sz w:val="28"/>
          <w:szCs w:val="28"/>
        </w:rPr>
      </w:pPr>
      <w:r w:rsidRPr="0056239A">
        <w:rPr>
          <w:b/>
          <w:sz w:val="28"/>
          <w:szCs w:val="28"/>
        </w:rPr>
        <w:t>Crosstabs – How satisfied are you with our technical support?</w:t>
      </w:r>
    </w:p>
    <w:p w:rsidR="00AC3B4F" w:rsidRPr="00C111F4" w:rsidRDefault="00F64B67" w:rsidP="00AC3B4F">
      <w:pPr>
        <w:rPr>
          <w:b/>
          <w:sz w:val="24"/>
          <w:szCs w:val="24"/>
        </w:rPr>
      </w:pPr>
      <w:r w:rsidRPr="00C111F4">
        <w:rPr>
          <w:sz w:val="24"/>
          <w:szCs w:val="24"/>
        </w:rPr>
        <w:t>I cross tabbed against “</w:t>
      </w:r>
      <w:r w:rsidRPr="00C111F4">
        <w:rPr>
          <w:rFonts w:eastAsia="Times New Roman" w:cs="Arial"/>
          <w:bCs/>
          <w:sz w:val="24"/>
          <w:szCs w:val="24"/>
          <w:lang w:eastAsia="en-CA"/>
        </w:rPr>
        <w:t>What is your approximate age?” and “Have you found our instructional guides and tutorials useful?” and found now significant associations</w:t>
      </w:r>
      <w:r w:rsidR="00AC3B4F" w:rsidRPr="00C111F4">
        <w:rPr>
          <w:b/>
          <w:sz w:val="24"/>
          <w:szCs w:val="24"/>
        </w:rPr>
        <w:t xml:space="preserve"> </w:t>
      </w:r>
    </w:p>
    <w:p w:rsidR="00AC3B4F" w:rsidRPr="0056239A" w:rsidRDefault="00AC3B4F" w:rsidP="00AC3B4F">
      <w:pPr>
        <w:rPr>
          <w:b/>
          <w:sz w:val="28"/>
          <w:szCs w:val="28"/>
        </w:rPr>
      </w:pPr>
      <w:r w:rsidRPr="0056239A">
        <w:rPr>
          <w:b/>
          <w:sz w:val="28"/>
          <w:szCs w:val="28"/>
        </w:rPr>
        <w:t>Crosstabs – Is the website easy to use?</w:t>
      </w:r>
    </w:p>
    <w:p w:rsidR="00F64B67" w:rsidRPr="00C111F4" w:rsidRDefault="0046214C" w:rsidP="00F64B67">
      <w:pPr>
        <w:rPr>
          <w:rFonts w:eastAsia="Times New Roman" w:cs="Arial"/>
          <w:b/>
          <w:bCs/>
          <w:sz w:val="24"/>
          <w:szCs w:val="24"/>
          <w:lang w:eastAsia="en-CA"/>
        </w:rPr>
      </w:pPr>
      <w:r w:rsidRPr="00C111F4">
        <w:rPr>
          <w:rFonts w:eastAsia="Times New Roman" w:cs="Arial"/>
          <w:b/>
          <w:bCs/>
          <w:sz w:val="24"/>
          <w:szCs w:val="24"/>
          <w:lang w:eastAsia="en-CA"/>
        </w:rPr>
        <w:t xml:space="preserve">Conclusions: </w:t>
      </w:r>
      <w:r w:rsidRPr="00C111F4">
        <w:rPr>
          <w:rFonts w:eastAsia="Times New Roman" w:cs="Arial"/>
          <w:bCs/>
          <w:sz w:val="24"/>
          <w:szCs w:val="24"/>
          <w:lang w:eastAsia="en-CA"/>
        </w:rPr>
        <w:t>This question was designed to see how many people were randomly answering questions without reading them because it’s a redundant question.  Only 6 people answered in a way that was inconsistent with the rest of the redundant question – See appendix S.</w:t>
      </w:r>
      <w:r w:rsidRPr="00C111F4">
        <w:rPr>
          <w:rFonts w:eastAsia="Times New Roman" w:cs="Arial"/>
          <w:b/>
          <w:bCs/>
          <w:sz w:val="24"/>
          <w:szCs w:val="24"/>
          <w:lang w:eastAsia="en-CA"/>
        </w:rPr>
        <w:t xml:space="preserve">  </w:t>
      </w:r>
    </w:p>
    <w:p w:rsidR="0046214C" w:rsidRPr="0056239A" w:rsidRDefault="0046214C" w:rsidP="00F64B67">
      <w:pPr>
        <w:rPr>
          <w:rFonts w:eastAsia="Times New Roman" w:cs="Arial"/>
          <w:bCs/>
          <w:sz w:val="20"/>
          <w:szCs w:val="20"/>
          <w:lang w:eastAsia="en-CA"/>
        </w:rPr>
      </w:pPr>
      <w:r w:rsidRPr="0056239A">
        <w:rPr>
          <w:rFonts w:eastAsia="Times New Roman" w:cs="Arial"/>
          <w:b/>
          <w:bCs/>
          <w:sz w:val="20"/>
          <w:szCs w:val="20"/>
          <w:lang w:eastAsia="en-CA"/>
        </w:rPr>
        <w:t xml:space="preserve">Recommendations: </w:t>
      </w:r>
      <w:r w:rsidRPr="0056239A">
        <w:rPr>
          <w:rFonts w:eastAsia="Times New Roman" w:cs="Arial"/>
          <w:bCs/>
          <w:sz w:val="20"/>
          <w:szCs w:val="20"/>
          <w:lang w:eastAsia="en-CA"/>
        </w:rPr>
        <w:t xml:space="preserve">Most people are answering honestly.  </w:t>
      </w:r>
    </w:p>
    <w:p w:rsidR="0046214C" w:rsidRPr="0056239A" w:rsidRDefault="0046214C" w:rsidP="00F64B67">
      <w:pPr>
        <w:rPr>
          <w:rFonts w:eastAsia="Times New Roman" w:cs="Arial"/>
          <w:b/>
          <w:bCs/>
          <w:sz w:val="28"/>
          <w:szCs w:val="28"/>
          <w:lang w:eastAsia="en-CA"/>
        </w:rPr>
      </w:pPr>
      <w:r w:rsidRPr="0056239A">
        <w:rPr>
          <w:rFonts w:eastAsia="Times New Roman" w:cs="Arial"/>
          <w:b/>
          <w:bCs/>
          <w:sz w:val="28"/>
          <w:szCs w:val="28"/>
          <w:lang w:eastAsia="en-CA"/>
        </w:rPr>
        <w:t xml:space="preserve">Crosstabs – Are you satisfied with the instruction manual?  </w:t>
      </w:r>
    </w:p>
    <w:p w:rsidR="0046214C" w:rsidRPr="00C111F4" w:rsidRDefault="000812FE" w:rsidP="00F64B67">
      <w:pPr>
        <w:rPr>
          <w:rFonts w:eastAsia="Times New Roman" w:cs="Arial"/>
          <w:bCs/>
          <w:sz w:val="24"/>
          <w:szCs w:val="24"/>
          <w:lang w:eastAsia="en-CA"/>
        </w:rPr>
      </w:pPr>
      <w:r w:rsidRPr="00C111F4">
        <w:rPr>
          <w:rFonts w:eastAsia="Times New Roman" w:cs="Arial"/>
          <w:bCs/>
          <w:sz w:val="24"/>
          <w:szCs w:val="24"/>
          <w:lang w:eastAsia="en-CA"/>
        </w:rPr>
        <w:t xml:space="preserve">I cross tabbed “What is the highest level of education you have completed?” and “What is your approximate age?” and found no significant correlation.  </w:t>
      </w:r>
    </w:p>
    <w:p w:rsidR="00302176" w:rsidRPr="00C111F4" w:rsidRDefault="00302176" w:rsidP="00F64B67">
      <w:pPr>
        <w:rPr>
          <w:rFonts w:eastAsia="Times New Roman" w:cs="Arial"/>
          <w:bCs/>
          <w:sz w:val="20"/>
          <w:szCs w:val="20"/>
          <w:lang w:eastAsia="en-CA"/>
        </w:rPr>
      </w:pPr>
      <w:r w:rsidRPr="0056239A">
        <w:rPr>
          <w:rFonts w:eastAsia="Times New Roman" w:cs="Arial"/>
          <w:b/>
          <w:bCs/>
          <w:sz w:val="28"/>
          <w:szCs w:val="28"/>
          <w:lang w:eastAsia="en-CA"/>
        </w:rPr>
        <w:t>Crosstabs – Pricing plans are reasonable?</w:t>
      </w:r>
    </w:p>
    <w:p w:rsidR="00302176" w:rsidRPr="00C111F4" w:rsidRDefault="006B7441" w:rsidP="00F64B67">
      <w:pPr>
        <w:rPr>
          <w:rFonts w:eastAsia="Times New Roman" w:cs="Arial"/>
          <w:bCs/>
          <w:sz w:val="24"/>
          <w:szCs w:val="24"/>
          <w:lang w:eastAsia="en-CA"/>
        </w:rPr>
      </w:pPr>
      <w:r w:rsidRPr="00C111F4">
        <w:rPr>
          <w:rFonts w:eastAsia="Times New Roman" w:cs="Arial"/>
          <w:b/>
          <w:bCs/>
          <w:sz w:val="24"/>
          <w:szCs w:val="24"/>
          <w:lang w:eastAsia="en-CA"/>
        </w:rPr>
        <w:t xml:space="preserve">Conclusions: </w:t>
      </w:r>
      <w:r w:rsidRPr="00C111F4">
        <w:rPr>
          <w:rFonts w:eastAsia="Times New Roman" w:cs="Arial"/>
          <w:bCs/>
          <w:sz w:val="24"/>
          <w:szCs w:val="24"/>
          <w:lang w:eastAsia="en-CA"/>
        </w:rPr>
        <w:t>Most people thought the prices were reasonable</w:t>
      </w:r>
    </w:p>
    <w:p w:rsidR="00F64B67" w:rsidRDefault="006B7441" w:rsidP="00EB0BDC">
      <w:pPr>
        <w:rPr>
          <w:rFonts w:eastAsia="Times New Roman" w:cs="Arial"/>
          <w:bCs/>
          <w:sz w:val="24"/>
          <w:szCs w:val="24"/>
          <w:lang w:eastAsia="en-CA"/>
        </w:rPr>
      </w:pPr>
      <w:r w:rsidRPr="00C111F4">
        <w:rPr>
          <w:rFonts w:eastAsia="Times New Roman" w:cs="Arial"/>
          <w:b/>
          <w:bCs/>
          <w:sz w:val="24"/>
          <w:szCs w:val="24"/>
          <w:lang w:eastAsia="en-CA"/>
        </w:rPr>
        <w:t xml:space="preserve">Recommendations: </w:t>
      </w:r>
      <w:r w:rsidRPr="00C111F4">
        <w:rPr>
          <w:rFonts w:eastAsia="Times New Roman" w:cs="Arial"/>
          <w:bCs/>
          <w:sz w:val="24"/>
          <w:szCs w:val="24"/>
          <w:lang w:eastAsia="en-CA"/>
        </w:rPr>
        <w:t>Prices ar</w:t>
      </w:r>
      <w:r w:rsidR="00E118B0">
        <w:rPr>
          <w:rFonts w:eastAsia="Times New Roman" w:cs="Arial"/>
          <w:bCs/>
          <w:sz w:val="24"/>
          <w:szCs w:val="24"/>
          <w:lang w:eastAsia="en-CA"/>
        </w:rPr>
        <w:t xml:space="preserve">e reasonable; don’t change them.  Some people want more options and a premium package would work for everyone.  </w:t>
      </w:r>
    </w:p>
    <w:p w:rsidR="003277F1" w:rsidRPr="003277F1" w:rsidRDefault="003277F1" w:rsidP="00EB0BDC">
      <w:pPr>
        <w:rPr>
          <w:rFonts w:eastAsia="Times New Roman" w:cs="Arial"/>
          <w:bCs/>
          <w:sz w:val="24"/>
          <w:szCs w:val="24"/>
          <w:lang w:eastAsia="en-CA"/>
        </w:rPr>
      </w:pPr>
    </w:p>
    <w:p w:rsidR="002410D4" w:rsidRPr="0056239A" w:rsidRDefault="002410D4" w:rsidP="00EB0BDC">
      <w:pPr>
        <w:rPr>
          <w:rFonts w:eastAsia="Times New Roman" w:cs="Arial"/>
          <w:b/>
          <w:bCs/>
          <w:sz w:val="28"/>
          <w:szCs w:val="28"/>
          <w:lang w:eastAsia="en-CA"/>
        </w:rPr>
      </w:pPr>
      <w:r w:rsidRPr="0056239A">
        <w:rPr>
          <w:rFonts w:eastAsia="Times New Roman" w:cs="Arial"/>
          <w:b/>
          <w:bCs/>
          <w:sz w:val="28"/>
          <w:szCs w:val="28"/>
          <w:lang w:eastAsia="en-CA"/>
        </w:rPr>
        <w:lastRenderedPageBreak/>
        <w:t xml:space="preserve">Crosstabs – Question 10: What programs do you use besides MarketAnalysis to help with the stock exchange.  </w:t>
      </w:r>
    </w:p>
    <w:p w:rsidR="002410D4" w:rsidRPr="00C111F4" w:rsidRDefault="003277F1" w:rsidP="00EB0BDC">
      <w:pPr>
        <w:rPr>
          <w:rFonts w:eastAsia="Times New Roman" w:cs="Arial"/>
          <w:bCs/>
          <w:sz w:val="24"/>
          <w:szCs w:val="24"/>
          <w:lang w:eastAsia="en-CA"/>
        </w:rPr>
      </w:pPr>
      <w:r>
        <w:rPr>
          <w:rFonts w:eastAsia="Times New Roman" w:cs="Arial"/>
          <w:bCs/>
          <w:sz w:val="24"/>
          <w:szCs w:val="24"/>
          <w:lang w:eastAsia="en-CA"/>
        </w:rPr>
        <w:t xml:space="preserve">Question 10 was dumped because almost no one who completed our survey used a second application.  Therefore, analysis is irrelevant.  </w:t>
      </w:r>
    </w:p>
    <w:p w:rsidR="002410D4" w:rsidRPr="0056239A" w:rsidRDefault="002410D4" w:rsidP="002410D4">
      <w:pPr>
        <w:rPr>
          <w:rFonts w:eastAsia="Times New Roman" w:cs="Arial"/>
          <w:b/>
          <w:bCs/>
          <w:sz w:val="28"/>
          <w:szCs w:val="28"/>
          <w:lang w:eastAsia="en-CA"/>
        </w:rPr>
      </w:pPr>
      <w:r w:rsidRPr="0056239A">
        <w:rPr>
          <w:b/>
          <w:sz w:val="28"/>
          <w:szCs w:val="28"/>
        </w:rPr>
        <w:t xml:space="preserve">Crosstabs - </w:t>
      </w:r>
      <w:r w:rsidRPr="0056239A">
        <w:rPr>
          <w:rFonts w:eastAsia="Times New Roman" w:cs="Arial"/>
          <w:b/>
          <w:bCs/>
          <w:sz w:val="28"/>
          <w:szCs w:val="28"/>
          <w:lang w:eastAsia="en-CA"/>
        </w:rPr>
        <w:t>Would you like Stock Volume Charts?</w:t>
      </w:r>
    </w:p>
    <w:p w:rsidR="002410D4" w:rsidRDefault="009C2B00">
      <w:pPr>
        <w:rPr>
          <w:sz w:val="24"/>
          <w:szCs w:val="24"/>
        </w:rPr>
      </w:pPr>
      <w:r w:rsidRPr="009C2B00">
        <w:rPr>
          <w:b/>
          <w:sz w:val="24"/>
          <w:szCs w:val="24"/>
        </w:rPr>
        <w:t>Conclusions:</w:t>
      </w:r>
      <w:r>
        <w:rPr>
          <w:sz w:val="24"/>
          <w:szCs w:val="24"/>
        </w:rPr>
        <w:t xml:space="preserve"> 65% of the people who found MarketVolume.com over a search engine don’t want Stock Volume Charts</w:t>
      </w:r>
      <w:r w:rsidR="00E659B3">
        <w:rPr>
          <w:sz w:val="24"/>
          <w:szCs w:val="24"/>
        </w:rPr>
        <w:t xml:space="preserve"> – See appendix F</w:t>
      </w:r>
      <w:r>
        <w:rPr>
          <w:sz w:val="24"/>
          <w:szCs w:val="24"/>
        </w:rPr>
        <w:t>.</w:t>
      </w:r>
      <w:r w:rsidR="00E659B3">
        <w:rPr>
          <w:sz w:val="24"/>
          <w:szCs w:val="24"/>
        </w:rPr>
        <w:t xml:space="preserve">  This is further supported by the people who believe MarketVolume.com sold them the product that they advertised.  80% of them do not want to see Stock Volume Charts.  I believe these people don’t want it added because they don’t want the price to go up</w:t>
      </w:r>
      <w:r w:rsidR="0086552F">
        <w:rPr>
          <w:sz w:val="24"/>
          <w:szCs w:val="24"/>
        </w:rPr>
        <w:t xml:space="preserve"> – See appendix G</w:t>
      </w:r>
      <w:r w:rsidR="00E659B3">
        <w:rPr>
          <w:sz w:val="24"/>
          <w:szCs w:val="24"/>
        </w:rPr>
        <w:t xml:space="preserve">.  </w:t>
      </w:r>
      <w:r>
        <w:rPr>
          <w:sz w:val="24"/>
          <w:szCs w:val="24"/>
        </w:rPr>
        <w:t xml:space="preserve">  </w:t>
      </w:r>
    </w:p>
    <w:p w:rsidR="009C2B00" w:rsidRPr="009C2B00" w:rsidRDefault="009C2B00">
      <w:pPr>
        <w:rPr>
          <w:rFonts w:eastAsia="Times New Roman" w:cs="Arial"/>
          <w:bCs/>
          <w:sz w:val="24"/>
          <w:szCs w:val="24"/>
          <w:lang w:eastAsia="en-CA"/>
        </w:rPr>
      </w:pPr>
      <w:r>
        <w:rPr>
          <w:b/>
          <w:sz w:val="24"/>
          <w:szCs w:val="24"/>
        </w:rPr>
        <w:t xml:space="preserve">Recommendations: </w:t>
      </w:r>
      <w:r>
        <w:rPr>
          <w:sz w:val="24"/>
          <w:szCs w:val="24"/>
        </w:rPr>
        <w:t>This upgrade should be put into a premium package if you add support for it.  Some people want Stock Volume Charts, and some don’t.</w:t>
      </w:r>
    </w:p>
    <w:p w:rsidR="002410D4" w:rsidRPr="0056239A" w:rsidRDefault="0056239A">
      <w:pPr>
        <w:rPr>
          <w:rFonts w:eastAsia="Times New Roman" w:cs="Arial"/>
          <w:b/>
          <w:bCs/>
          <w:sz w:val="28"/>
          <w:szCs w:val="28"/>
          <w:lang w:eastAsia="en-CA"/>
        </w:rPr>
      </w:pPr>
      <w:r w:rsidRPr="0056239A">
        <w:rPr>
          <w:rFonts w:eastAsia="Times New Roman" w:cs="Arial"/>
          <w:b/>
          <w:bCs/>
          <w:sz w:val="28"/>
          <w:szCs w:val="28"/>
          <w:lang w:eastAsia="en-CA"/>
        </w:rPr>
        <w:t>Crosstabs - Would you like Options Volume Charts?</w:t>
      </w:r>
    </w:p>
    <w:p w:rsidR="0056239A" w:rsidRPr="00C111F4" w:rsidRDefault="0056239A" w:rsidP="0056239A">
      <w:pPr>
        <w:rPr>
          <w:rFonts w:eastAsia="Times New Roman" w:cs="Arial"/>
          <w:bCs/>
          <w:sz w:val="24"/>
          <w:szCs w:val="24"/>
          <w:lang w:eastAsia="en-CA"/>
        </w:rPr>
      </w:pPr>
      <w:r w:rsidRPr="00C111F4">
        <w:rPr>
          <w:rFonts w:eastAsia="Times New Roman" w:cs="Arial"/>
          <w:b/>
          <w:bCs/>
          <w:sz w:val="24"/>
          <w:szCs w:val="24"/>
          <w:lang w:eastAsia="en-CA"/>
        </w:rPr>
        <w:t xml:space="preserve">Conclusions: </w:t>
      </w:r>
      <w:r w:rsidRPr="00C111F4">
        <w:rPr>
          <w:rFonts w:eastAsia="Times New Roman" w:cs="Arial"/>
          <w:bCs/>
          <w:sz w:val="24"/>
          <w:szCs w:val="24"/>
          <w:lang w:eastAsia="en-CA"/>
        </w:rPr>
        <w:t>I cross tabbed with “How often do you use MarketVolume?” and found that people who used MarketVolume.com more often wanted more options like Options Volume Charts</w:t>
      </w:r>
      <w:r w:rsidR="00874D6B">
        <w:rPr>
          <w:rFonts w:eastAsia="Times New Roman" w:cs="Arial"/>
          <w:bCs/>
          <w:sz w:val="24"/>
          <w:szCs w:val="24"/>
          <w:lang w:eastAsia="en-CA"/>
        </w:rPr>
        <w:t xml:space="preserve"> – See appendix U.</w:t>
      </w:r>
    </w:p>
    <w:p w:rsidR="0056239A" w:rsidRPr="00C111F4" w:rsidRDefault="0056239A" w:rsidP="0056239A">
      <w:pPr>
        <w:rPr>
          <w:sz w:val="24"/>
          <w:szCs w:val="24"/>
        </w:rPr>
      </w:pPr>
      <w:r w:rsidRPr="00C111F4">
        <w:rPr>
          <w:rFonts w:eastAsia="Times New Roman" w:cs="Arial"/>
          <w:b/>
          <w:bCs/>
          <w:sz w:val="24"/>
          <w:szCs w:val="24"/>
          <w:lang w:eastAsia="en-CA"/>
        </w:rPr>
        <w:t xml:space="preserve">Recommendations: </w:t>
      </w:r>
      <w:r w:rsidRPr="00C111F4">
        <w:rPr>
          <w:rFonts w:eastAsia="Times New Roman" w:cs="Arial"/>
          <w:bCs/>
          <w:sz w:val="24"/>
          <w:szCs w:val="24"/>
          <w:lang w:eastAsia="en-CA"/>
        </w:rPr>
        <w:t xml:space="preserve">I would recommend making an expansion or a premium service which includes things like Options Volume Charts.  </w:t>
      </w:r>
    </w:p>
    <w:p w:rsidR="00C111F4" w:rsidRDefault="00C111F4" w:rsidP="00C111F4">
      <w:pPr>
        <w:spacing w:after="0" w:line="240" w:lineRule="auto"/>
        <w:rPr>
          <w:rFonts w:eastAsia="Times New Roman" w:cs="Arial"/>
          <w:b/>
          <w:bCs/>
          <w:sz w:val="28"/>
          <w:szCs w:val="28"/>
          <w:lang w:eastAsia="en-CA"/>
        </w:rPr>
      </w:pPr>
      <w:r w:rsidRPr="00C111F4">
        <w:rPr>
          <w:rFonts w:eastAsia="Times New Roman" w:cs="Arial"/>
          <w:b/>
          <w:bCs/>
          <w:sz w:val="28"/>
          <w:szCs w:val="28"/>
          <w:lang w:eastAsia="en-CA"/>
        </w:rPr>
        <w:t>Crosstabs - Would you like Commodity Volume Charts?</w:t>
      </w:r>
    </w:p>
    <w:p w:rsidR="00C111F4" w:rsidRPr="00C111F4" w:rsidRDefault="00C111F4" w:rsidP="00C111F4">
      <w:pPr>
        <w:spacing w:after="0" w:line="240" w:lineRule="auto"/>
        <w:rPr>
          <w:rFonts w:eastAsia="Times New Roman" w:cs="Arial"/>
          <w:b/>
          <w:bCs/>
          <w:sz w:val="24"/>
          <w:szCs w:val="24"/>
          <w:lang w:eastAsia="en-CA"/>
        </w:rPr>
      </w:pPr>
    </w:p>
    <w:p w:rsidR="0056239A" w:rsidRDefault="00D1403D">
      <w:pPr>
        <w:rPr>
          <w:rFonts w:eastAsia="Times New Roman" w:cs="Arial"/>
          <w:bCs/>
          <w:sz w:val="24"/>
          <w:szCs w:val="24"/>
          <w:lang w:eastAsia="en-CA"/>
        </w:rPr>
      </w:pPr>
      <w:r w:rsidRPr="00D1403D">
        <w:rPr>
          <w:rFonts w:eastAsia="Times New Roman" w:cs="Arial"/>
          <w:b/>
          <w:bCs/>
          <w:sz w:val="24"/>
          <w:szCs w:val="24"/>
          <w:lang w:eastAsia="en-CA"/>
        </w:rPr>
        <w:t>Conclusions</w:t>
      </w:r>
      <w:r>
        <w:rPr>
          <w:rFonts w:eastAsia="Times New Roman" w:cs="Arial"/>
          <w:bCs/>
          <w:sz w:val="24"/>
          <w:szCs w:val="24"/>
          <w:lang w:eastAsia="en-CA"/>
        </w:rPr>
        <w:t>: People would prefer Stock Volume Charts to Commodity Volume Charts – See appendix V.</w:t>
      </w:r>
      <w:r w:rsidR="0086552F">
        <w:rPr>
          <w:rFonts w:eastAsia="Times New Roman" w:cs="Arial"/>
          <w:bCs/>
          <w:sz w:val="24"/>
          <w:szCs w:val="24"/>
          <w:lang w:eastAsia="en-CA"/>
        </w:rPr>
        <w:t xml:space="preserve"> 90% of the people who want Commodity Volume Charts use MarketVolume.com </w:t>
      </w:r>
      <w:r w:rsidR="00E118B0">
        <w:rPr>
          <w:rFonts w:eastAsia="Times New Roman" w:cs="Arial"/>
          <w:bCs/>
          <w:sz w:val="24"/>
          <w:szCs w:val="24"/>
          <w:lang w:eastAsia="en-CA"/>
        </w:rPr>
        <w:t>daily or hourly – See appendix H.</w:t>
      </w:r>
    </w:p>
    <w:p w:rsidR="00D1403D" w:rsidRDefault="00D1403D">
      <w:pPr>
        <w:rPr>
          <w:rFonts w:eastAsia="Times New Roman" w:cs="Arial"/>
          <w:bCs/>
          <w:sz w:val="24"/>
          <w:szCs w:val="24"/>
          <w:lang w:eastAsia="en-CA"/>
        </w:rPr>
      </w:pPr>
      <w:r w:rsidRPr="00D1403D">
        <w:rPr>
          <w:rFonts w:eastAsia="Times New Roman" w:cs="Arial"/>
          <w:b/>
          <w:bCs/>
          <w:sz w:val="24"/>
          <w:szCs w:val="24"/>
          <w:lang w:eastAsia="en-CA"/>
        </w:rPr>
        <w:t>Recommendations</w:t>
      </w:r>
      <w:r>
        <w:rPr>
          <w:rFonts w:eastAsia="Times New Roman" w:cs="Arial"/>
          <w:bCs/>
          <w:sz w:val="24"/>
          <w:szCs w:val="24"/>
          <w:lang w:eastAsia="en-CA"/>
        </w:rPr>
        <w:t xml:space="preserve">: The feature is desired, but people want Stock Volume Charts as your first priority.  </w:t>
      </w:r>
    </w:p>
    <w:p w:rsidR="00E118B0" w:rsidRPr="003277F1" w:rsidRDefault="00E118B0">
      <w:pPr>
        <w:rPr>
          <w:rFonts w:eastAsia="Times New Roman" w:cs="Arial"/>
          <w:b/>
          <w:bCs/>
          <w:sz w:val="28"/>
          <w:szCs w:val="28"/>
          <w:lang w:eastAsia="en-CA"/>
        </w:rPr>
      </w:pPr>
      <w:r w:rsidRPr="003277F1">
        <w:rPr>
          <w:rFonts w:eastAsia="Times New Roman" w:cs="Arial"/>
          <w:b/>
          <w:bCs/>
          <w:sz w:val="28"/>
          <w:szCs w:val="28"/>
          <w:lang w:eastAsia="en-CA"/>
        </w:rPr>
        <w:t xml:space="preserve">Crosstabs </w:t>
      </w:r>
      <w:r w:rsidR="003277F1" w:rsidRPr="003277F1">
        <w:rPr>
          <w:rFonts w:eastAsia="Times New Roman" w:cs="Arial"/>
          <w:b/>
          <w:bCs/>
          <w:sz w:val="28"/>
          <w:szCs w:val="28"/>
          <w:lang w:eastAsia="en-CA"/>
        </w:rPr>
        <w:t>–</w:t>
      </w:r>
      <w:r w:rsidRPr="003277F1">
        <w:rPr>
          <w:rFonts w:eastAsia="Times New Roman" w:cs="Arial"/>
          <w:b/>
          <w:bCs/>
          <w:sz w:val="28"/>
          <w:szCs w:val="28"/>
          <w:lang w:eastAsia="en-CA"/>
        </w:rPr>
        <w:t xml:space="preserve"> </w:t>
      </w:r>
      <w:r w:rsidR="003277F1" w:rsidRPr="003277F1">
        <w:rPr>
          <w:rFonts w:eastAsia="Times New Roman" w:cs="Arial"/>
          <w:b/>
          <w:bCs/>
          <w:sz w:val="28"/>
          <w:szCs w:val="28"/>
          <w:lang w:eastAsia="en-CA"/>
        </w:rPr>
        <w:t>What do you like best about Market Volume?</w:t>
      </w:r>
    </w:p>
    <w:p w:rsidR="003277F1" w:rsidRDefault="003277F1" w:rsidP="003277F1">
      <w:pPr>
        <w:rPr>
          <w:rFonts w:eastAsia="Times New Roman" w:cs="Arial"/>
          <w:bCs/>
          <w:sz w:val="24"/>
          <w:szCs w:val="24"/>
          <w:lang w:eastAsia="en-CA"/>
        </w:rPr>
      </w:pPr>
      <w:r>
        <w:rPr>
          <w:rFonts w:eastAsia="Times New Roman" w:cs="Arial"/>
          <w:bCs/>
          <w:sz w:val="24"/>
          <w:szCs w:val="24"/>
          <w:lang w:eastAsia="en-CA"/>
        </w:rPr>
        <w:t xml:space="preserve">This question has over 10 responses and XLDA isn’t able to compute it.  </w:t>
      </w:r>
    </w:p>
    <w:p w:rsidR="003277F1" w:rsidRDefault="003277F1" w:rsidP="003277F1">
      <w:pPr>
        <w:rPr>
          <w:rFonts w:eastAsia="Times New Roman" w:cs="Arial"/>
          <w:bCs/>
          <w:sz w:val="24"/>
          <w:szCs w:val="24"/>
          <w:lang w:eastAsia="en-CA"/>
        </w:rPr>
      </w:pPr>
    </w:p>
    <w:p w:rsidR="003277F1" w:rsidRPr="003277F1" w:rsidRDefault="003277F1" w:rsidP="003277F1">
      <w:pPr>
        <w:rPr>
          <w:rFonts w:eastAsia="Times New Roman" w:cs="Arial"/>
          <w:b/>
          <w:bCs/>
          <w:sz w:val="28"/>
          <w:szCs w:val="28"/>
          <w:lang w:eastAsia="en-CA"/>
        </w:rPr>
      </w:pPr>
      <w:r w:rsidRPr="003277F1">
        <w:rPr>
          <w:rFonts w:eastAsia="Times New Roman" w:cs="Arial"/>
          <w:b/>
          <w:bCs/>
          <w:sz w:val="28"/>
          <w:szCs w:val="28"/>
          <w:lang w:eastAsia="en-CA"/>
        </w:rPr>
        <w:lastRenderedPageBreak/>
        <w:t>Crosstabs – What if anything could Market Volume do better to meet your needs?</w:t>
      </w:r>
    </w:p>
    <w:p w:rsidR="003277F1" w:rsidRDefault="003277F1" w:rsidP="003277F1">
      <w:pPr>
        <w:rPr>
          <w:rFonts w:eastAsia="Times New Roman" w:cs="Arial"/>
          <w:bCs/>
          <w:sz w:val="24"/>
          <w:szCs w:val="24"/>
          <w:lang w:eastAsia="en-CA"/>
        </w:rPr>
      </w:pPr>
      <w:r>
        <w:rPr>
          <w:rFonts w:eastAsia="Times New Roman" w:cs="Arial"/>
          <w:bCs/>
          <w:sz w:val="24"/>
          <w:szCs w:val="24"/>
          <w:lang w:eastAsia="en-CA"/>
        </w:rPr>
        <w:t xml:space="preserve">This question has over 10 responses and XLDA isn’t able to compute it.  </w:t>
      </w:r>
    </w:p>
    <w:p w:rsidR="003277F1" w:rsidRDefault="003277F1" w:rsidP="003277F1">
      <w:pPr>
        <w:rPr>
          <w:rFonts w:eastAsia="Times New Roman" w:cs="Arial"/>
          <w:b/>
          <w:bCs/>
          <w:sz w:val="28"/>
          <w:szCs w:val="28"/>
          <w:lang w:eastAsia="en-CA"/>
        </w:rPr>
      </w:pPr>
      <w:r>
        <w:rPr>
          <w:rFonts w:eastAsia="Times New Roman" w:cs="Arial"/>
          <w:b/>
          <w:bCs/>
          <w:sz w:val="28"/>
          <w:szCs w:val="28"/>
          <w:lang w:eastAsia="en-CA"/>
        </w:rPr>
        <w:t>Crosstabs – Are you male or female?</w:t>
      </w:r>
    </w:p>
    <w:p w:rsidR="003277F1" w:rsidRDefault="003277F1" w:rsidP="003277F1">
      <w:pPr>
        <w:rPr>
          <w:rFonts w:eastAsia="Times New Roman" w:cs="Arial"/>
          <w:bCs/>
          <w:sz w:val="24"/>
          <w:szCs w:val="24"/>
          <w:lang w:eastAsia="en-CA"/>
        </w:rPr>
      </w:pPr>
      <w:r>
        <w:rPr>
          <w:rFonts w:eastAsia="Times New Roman" w:cs="Arial"/>
          <w:b/>
          <w:bCs/>
          <w:sz w:val="24"/>
          <w:szCs w:val="24"/>
          <w:lang w:eastAsia="en-CA"/>
        </w:rPr>
        <w:t xml:space="preserve">Conclusions: </w:t>
      </w:r>
      <w:r>
        <w:rPr>
          <w:rFonts w:eastAsia="Times New Roman" w:cs="Arial"/>
          <w:bCs/>
          <w:sz w:val="24"/>
          <w:szCs w:val="24"/>
          <w:lang w:eastAsia="en-CA"/>
        </w:rPr>
        <w:t xml:space="preserve">13% of girls are using MarketVolume.com as students and 25 % of them are retired which is larger than the male population.  However, </w:t>
      </w:r>
      <w:r w:rsidR="00836DD4">
        <w:rPr>
          <w:rFonts w:eastAsia="Times New Roman" w:cs="Arial"/>
          <w:bCs/>
          <w:sz w:val="24"/>
          <w:szCs w:val="24"/>
          <w:lang w:eastAsia="en-CA"/>
        </w:rPr>
        <w:t>36% of</w:t>
      </w:r>
      <w:r>
        <w:rPr>
          <w:rFonts w:eastAsia="Times New Roman" w:cs="Arial"/>
          <w:bCs/>
          <w:sz w:val="24"/>
          <w:szCs w:val="24"/>
          <w:lang w:eastAsia="en-CA"/>
        </w:rPr>
        <w:t xml:space="preserve"> men are employed and</w:t>
      </w:r>
      <w:r w:rsidR="00836DD4">
        <w:rPr>
          <w:rFonts w:eastAsia="Times New Roman" w:cs="Arial"/>
          <w:bCs/>
          <w:sz w:val="24"/>
          <w:szCs w:val="24"/>
          <w:lang w:eastAsia="en-CA"/>
        </w:rPr>
        <w:t xml:space="preserve"> 42% are</w:t>
      </w:r>
      <w:r>
        <w:rPr>
          <w:rFonts w:eastAsia="Times New Roman" w:cs="Arial"/>
          <w:bCs/>
          <w:sz w:val="24"/>
          <w:szCs w:val="24"/>
          <w:lang w:eastAsia="en-CA"/>
        </w:rPr>
        <w:t xml:space="preserve"> self employed while using </w:t>
      </w:r>
      <w:r w:rsidR="00836DD4">
        <w:rPr>
          <w:rFonts w:eastAsia="Times New Roman" w:cs="Arial"/>
          <w:bCs/>
          <w:sz w:val="24"/>
          <w:szCs w:val="24"/>
          <w:lang w:eastAsia="en-CA"/>
        </w:rPr>
        <w:t xml:space="preserve">MarketVolume.com which is larger than the female population. Females in general make up a tiny population of this question – See appendix W.  </w:t>
      </w:r>
    </w:p>
    <w:p w:rsidR="00836DD4" w:rsidRPr="00836DD4" w:rsidRDefault="00836DD4" w:rsidP="003277F1">
      <w:pPr>
        <w:rPr>
          <w:rFonts w:eastAsia="Times New Roman" w:cs="Arial"/>
          <w:bCs/>
          <w:sz w:val="24"/>
          <w:szCs w:val="24"/>
          <w:lang w:eastAsia="en-CA"/>
        </w:rPr>
      </w:pPr>
      <w:r>
        <w:rPr>
          <w:rFonts w:eastAsia="Times New Roman" w:cs="Arial"/>
          <w:b/>
          <w:bCs/>
          <w:sz w:val="24"/>
          <w:szCs w:val="24"/>
          <w:lang w:eastAsia="en-CA"/>
        </w:rPr>
        <w:t xml:space="preserve">Recommendations: </w:t>
      </w:r>
      <w:r>
        <w:rPr>
          <w:rFonts w:eastAsia="Times New Roman" w:cs="Arial"/>
          <w:bCs/>
          <w:sz w:val="24"/>
          <w:szCs w:val="24"/>
          <w:lang w:eastAsia="en-CA"/>
        </w:rPr>
        <w:t xml:space="preserve">MarketVolume should try to appeal to men in the workplace and females over media such as TV and other media devices.  </w:t>
      </w:r>
    </w:p>
    <w:p w:rsidR="003277F1" w:rsidRPr="003277F1" w:rsidRDefault="003277F1">
      <w:pPr>
        <w:rPr>
          <w:rFonts w:eastAsia="Times New Roman" w:cs="Arial"/>
          <w:bCs/>
          <w:sz w:val="24"/>
          <w:szCs w:val="24"/>
          <w:lang w:eastAsia="en-CA"/>
        </w:rPr>
      </w:pPr>
    </w:p>
    <w:p w:rsidR="000812FE" w:rsidRPr="0056239A" w:rsidRDefault="000812FE">
      <w:pPr>
        <w:rPr>
          <w:sz w:val="24"/>
          <w:szCs w:val="24"/>
        </w:rPr>
      </w:pPr>
      <w:r w:rsidRPr="0056239A">
        <w:rPr>
          <w:sz w:val="24"/>
          <w:szCs w:val="24"/>
        </w:rPr>
        <w:br w:type="page"/>
      </w:r>
    </w:p>
    <w:p w:rsidR="00E04A86" w:rsidRPr="0056239A" w:rsidRDefault="00E04A86" w:rsidP="00E04A86">
      <w:pPr>
        <w:rPr>
          <w:b/>
          <w:sz w:val="32"/>
          <w:szCs w:val="32"/>
        </w:rPr>
      </w:pPr>
      <w:r w:rsidRPr="0056239A">
        <w:rPr>
          <w:b/>
          <w:sz w:val="32"/>
          <w:szCs w:val="32"/>
        </w:rPr>
        <w:lastRenderedPageBreak/>
        <w:t>Appendix</w:t>
      </w:r>
    </w:p>
    <w:p w:rsidR="00F30CDC" w:rsidRPr="0056239A" w:rsidRDefault="00F30CDC" w:rsidP="00F30CDC">
      <w:pPr>
        <w:rPr>
          <w:b/>
          <w:sz w:val="24"/>
          <w:szCs w:val="24"/>
        </w:rPr>
      </w:pPr>
      <w:r w:rsidRPr="0056239A">
        <w:rPr>
          <w:b/>
          <w:sz w:val="24"/>
          <w:szCs w:val="24"/>
        </w:rPr>
        <w:t xml:space="preserve">Appendix A </w:t>
      </w:r>
      <w:r w:rsidR="000812FE" w:rsidRPr="0056239A">
        <w:rPr>
          <w:b/>
          <w:sz w:val="24"/>
          <w:szCs w:val="24"/>
        </w:rPr>
        <w:t>–</w:t>
      </w:r>
      <w:r w:rsidRPr="0056239A">
        <w:rPr>
          <w:b/>
          <w:sz w:val="24"/>
          <w:szCs w:val="24"/>
        </w:rPr>
        <w:t xml:space="preserve"> </w:t>
      </w:r>
      <w:r w:rsidR="000812FE" w:rsidRPr="0056239A">
        <w:rPr>
          <w:b/>
          <w:sz w:val="24"/>
          <w:szCs w:val="24"/>
        </w:rPr>
        <w:t xml:space="preserve">How long have you used MarketVolume.com? / </w:t>
      </w:r>
      <w:r w:rsidRPr="0056239A">
        <w:rPr>
          <w:b/>
          <w:sz w:val="24"/>
          <w:szCs w:val="24"/>
        </w:rPr>
        <w:t>How often people use MarketVolume.com</w:t>
      </w:r>
    </w:p>
    <w:tbl>
      <w:tblPr>
        <w:tblStyle w:val="LightShading-Accent1"/>
        <w:tblpPr w:leftFromText="180" w:rightFromText="180" w:vertAnchor="page" w:horzAnchor="margin" w:tblpY="3030"/>
        <w:tblW w:w="8587" w:type="dxa"/>
        <w:tblLook w:val="04A0"/>
      </w:tblPr>
      <w:tblGrid>
        <w:gridCol w:w="1422"/>
        <w:gridCol w:w="877"/>
        <w:gridCol w:w="927"/>
        <w:gridCol w:w="927"/>
        <w:gridCol w:w="877"/>
        <w:gridCol w:w="877"/>
        <w:gridCol w:w="877"/>
        <w:gridCol w:w="906"/>
        <w:gridCol w:w="897"/>
      </w:tblGrid>
      <w:tr w:rsidR="0046214C" w:rsidRPr="0056239A" w:rsidTr="0046214C">
        <w:trPr>
          <w:cnfStyle w:val="100000000000"/>
          <w:trHeight w:val="305"/>
        </w:trPr>
        <w:tc>
          <w:tcPr>
            <w:cnfStyle w:val="001000000000"/>
            <w:tcW w:w="1422" w:type="dxa"/>
            <w:noWrap/>
            <w:hideMark/>
          </w:tcPr>
          <w:p w:rsidR="0046214C" w:rsidRPr="0056239A" w:rsidRDefault="0046214C" w:rsidP="0046214C">
            <w:pPr>
              <w:jc w:val="center"/>
              <w:rPr>
                <w:rFonts w:eastAsia="Times New Roman" w:cs="Times New Roman"/>
                <w:sz w:val="24"/>
                <w:szCs w:val="24"/>
                <w:lang w:eastAsia="en-CA"/>
              </w:rPr>
            </w:pPr>
          </w:p>
        </w:tc>
        <w:tc>
          <w:tcPr>
            <w:tcW w:w="877"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&lt; Month</w:t>
            </w:r>
          </w:p>
        </w:tc>
        <w:tc>
          <w:tcPr>
            <w:tcW w:w="927"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1 - 6 Months</w:t>
            </w:r>
          </w:p>
        </w:tc>
        <w:tc>
          <w:tcPr>
            <w:tcW w:w="927"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6 - 12 Months</w:t>
            </w:r>
          </w:p>
        </w:tc>
        <w:tc>
          <w:tcPr>
            <w:tcW w:w="877"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1 - 2 Years</w:t>
            </w:r>
          </w:p>
        </w:tc>
        <w:tc>
          <w:tcPr>
            <w:tcW w:w="877"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2 - 5 Years</w:t>
            </w:r>
          </w:p>
        </w:tc>
        <w:tc>
          <w:tcPr>
            <w:tcW w:w="877"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&gt; 5 Years</w:t>
            </w:r>
          </w:p>
        </w:tc>
        <w:tc>
          <w:tcPr>
            <w:tcW w:w="906"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Don't use the service</w:t>
            </w:r>
          </w:p>
        </w:tc>
        <w:tc>
          <w:tcPr>
            <w:tcW w:w="897" w:type="dxa"/>
            <w:noWrap/>
            <w:hideMark/>
          </w:tcPr>
          <w:p w:rsidR="0046214C" w:rsidRPr="0056239A" w:rsidRDefault="0046214C" w:rsidP="0046214C">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46214C" w:rsidRPr="0056239A" w:rsidTr="0046214C">
        <w:trPr>
          <w:cnfStyle w:val="000000100000"/>
          <w:trHeight w:val="305"/>
        </w:trPr>
        <w:tc>
          <w:tcPr>
            <w:cnfStyle w:val="001000000000"/>
            <w:tcW w:w="1422" w:type="dxa"/>
            <w:noWrap/>
            <w:hideMark/>
          </w:tcPr>
          <w:p w:rsidR="0046214C" w:rsidRPr="0056239A" w:rsidRDefault="0046214C" w:rsidP="0046214C">
            <w:pPr>
              <w:rPr>
                <w:rFonts w:eastAsia="Times New Roman" w:cs="Arial"/>
                <w:sz w:val="20"/>
                <w:szCs w:val="20"/>
                <w:lang w:eastAsia="en-CA"/>
              </w:rPr>
            </w:pPr>
            <w:r w:rsidRPr="0056239A">
              <w:rPr>
                <w:rFonts w:eastAsia="Times New Roman" w:cs="Arial"/>
                <w:sz w:val="20"/>
                <w:szCs w:val="20"/>
                <w:lang w:eastAsia="en-CA"/>
              </w:rPr>
              <w:t>Hourly</w:t>
            </w:r>
          </w:p>
        </w:tc>
        <w:tc>
          <w:tcPr>
            <w:tcW w:w="87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40%</w:t>
            </w:r>
          </w:p>
        </w:tc>
        <w:tc>
          <w:tcPr>
            <w:tcW w:w="92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29%</w:t>
            </w:r>
          </w:p>
        </w:tc>
        <w:tc>
          <w:tcPr>
            <w:tcW w:w="92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17%</w:t>
            </w:r>
          </w:p>
        </w:tc>
        <w:tc>
          <w:tcPr>
            <w:tcW w:w="87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44%</w:t>
            </w:r>
          </w:p>
        </w:tc>
        <w:tc>
          <w:tcPr>
            <w:tcW w:w="87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29%</w:t>
            </w:r>
          </w:p>
        </w:tc>
        <w:tc>
          <w:tcPr>
            <w:tcW w:w="87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60%</w:t>
            </w:r>
          </w:p>
        </w:tc>
        <w:tc>
          <w:tcPr>
            <w:tcW w:w="906"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9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28%</w:t>
            </w:r>
          </w:p>
        </w:tc>
      </w:tr>
      <w:tr w:rsidR="0046214C" w:rsidRPr="0056239A" w:rsidTr="0046214C">
        <w:trPr>
          <w:trHeight w:val="305"/>
        </w:trPr>
        <w:tc>
          <w:tcPr>
            <w:cnfStyle w:val="001000000000"/>
            <w:tcW w:w="1422" w:type="dxa"/>
            <w:noWrap/>
            <w:hideMark/>
          </w:tcPr>
          <w:p w:rsidR="0046214C" w:rsidRPr="0056239A" w:rsidRDefault="0046214C" w:rsidP="0046214C">
            <w:pPr>
              <w:rPr>
                <w:rFonts w:eastAsia="Times New Roman" w:cs="Arial"/>
                <w:sz w:val="20"/>
                <w:szCs w:val="20"/>
                <w:lang w:eastAsia="en-CA"/>
              </w:rPr>
            </w:pPr>
            <w:r w:rsidRPr="0056239A">
              <w:rPr>
                <w:rFonts w:eastAsia="Times New Roman" w:cs="Arial"/>
                <w:sz w:val="20"/>
                <w:szCs w:val="20"/>
                <w:lang w:eastAsia="en-CA"/>
              </w:rPr>
              <w:t>Daily</w:t>
            </w:r>
          </w:p>
        </w:tc>
        <w:tc>
          <w:tcPr>
            <w:tcW w:w="87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44%</w:t>
            </w:r>
          </w:p>
        </w:tc>
        <w:tc>
          <w:tcPr>
            <w:tcW w:w="92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53%</w:t>
            </w:r>
          </w:p>
        </w:tc>
        <w:tc>
          <w:tcPr>
            <w:tcW w:w="92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70%</w:t>
            </w:r>
          </w:p>
        </w:tc>
        <w:tc>
          <w:tcPr>
            <w:tcW w:w="87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44%</w:t>
            </w:r>
          </w:p>
        </w:tc>
        <w:tc>
          <w:tcPr>
            <w:tcW w:w="87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33%</w:t>
            </w:r>
          </w:p>
        </w:tc>
        <w:tc>
          <w:tcPr>
            <w:tcW w:w="87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20%</w:t>
            </w:r>
          </w:p>
        </w:tc>
        <w:tc>
          <w:tcPr>
            <w:tcW w:w="906"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89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43%</w:t>
            </w:r>
          </w:p>
        </w:tc>
      </w:tr>
      <w:tr w:rsidR="0046214C" w:rsidRPr="0056239A" w:rsidTr="0046214C">
        <w:trPr>
          <w:cnfStyle w:val="000000100000"/>
          <w:trHeight w:val="305"/>
        </w:trPr>
        <w:tc>
          <w:tcPr>
            <w:cnfStyle w:val="001000000000"/>
            <w:tcW w:w="1422" w:type="dxa"/>
            <w:noWrap/>
            <w:hideMark/>
          </w:tcPr>
          <w:p w:rsidR="0046214C" w:rsidRPr="0056239A" w:rsidRDefault="0046214C" w:rsidP="0046214C">
            <w:pPr>
              <w:rPr>
                <w:rFonts w:eastAsia="Times New Roman" w:cs="Arial"/>
                <w:sz w:val="20"/>
                <w:szCs w:val="20"/>
                <w:lang w:eastAsia="en-CA"/>
              </w:rPr>
            </w:pPr>
            <w:r w:rsidRPr="0056239A">
              <w:rPr>
                <w:rFonts w:eastAsia="Times New Roman" w:cs="Arial"/>
                <w:sz w:val="20"/>
                <w:szCs w:val="20"/>
                <w:lang w:eastAsia="en-CA"/>
              </w:rPr>
              <w:t>Weekly</w:t>
            </w:r>
          </w:p>
        </w:tc>
        <w:tc>
          <w:tcPr>
            <w:tcW w:w="87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w:t>
            </w:r>
          </w:p>
        </w:tc>
        <w:tc>
          <w:tcPr>
            <w:tcW w:w="92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w:t>
            </w:r>
          </w:p>
        </w:tc>
        <w:tc>
          <w:tcPr>
            <w:tcW w:w="92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87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w:t>
            </w:r>
          </w:p>
        </w:tc>
        <w:tc>
          <w:tcPr>
            <w:tcW w:w="87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w:t>
            </w:r>
          </w:p>
        </w:tc>
        <w:tc>
          <w:tcPr>
            <w:tcW w:w="87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20%</w:t>
            </w:r>
          </w:p>
        </w:tc>
        <w:tc>
          <w:tcPr>
            <w:tcW w:w="906"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9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7%</w:t>
            </w:r>
          </w:p>
        </w:tc>
      </w:tr>
      <w:tr w:rsidR="0046214C" w:rsidRPr="0056239A" w:rsidTr="0046214C">
        <w:trPr>
          <w:trHeight w:val="305"/>
        </w:trPr>
        <w:tc>
          <w:tcPr>
            <w:cnfStyle w:val="001000000000"/>
            <w:tcW w:w="1422" w:type="dxa"/>
            <w:noWrap/>
            <w:hideMark/>
          </w:tcPr>
          <w:p w:rsidR="0046214C" w:rsidRPr="0056239A" w:rsidRDefault="0046214C" w:rsidP="0046214C">
            <w:pPr>
              <w:rPr>
                <w:rFonts w:eastAsia="Times New Roman" w:cs="Arial"/>
                <w:sz w:val="20"/>
                <w:szCs w:val="20"/>
                <w:lang w:eastAsia="en-CA"/>
              </w:rPr>
            </w:pPr>
            <w:r w:rsidRPr="0056239A">
              <w:rPr>
                <w:rFonts w:eastAsia="Times New Roman" w:cs="Arial"/>
                <w:sz w:val="20"/>
                <w:szCs w:val="20"/>
                <w:lang w:eastAsia="en-CA"/>
              </w:rPr>
              <w:t>Monthly</w:t>
            </w:r>
          </w:p>
        </w:tc>
        <w:tc>
          <w:tcPr>
            <w:tcW w:w="87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2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w:t>
            </w:r>
          </w:p>
        </w:tc>
        <w:tc>
          <w:tcPr>
            <w:tcW w:w="92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87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87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17%</w:t>
            </w:r>
          </w:p>
        </w:tc>
        <w:tc>
          <w:tcPr>
            <w:tcW w:w="87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06"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9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r>
      <w:tr w:rsidR="0046214C" w:rsidRPr="0056239A" w:rsidTr="0046214C">
        <w:trPr>
          <w:cnfStyle w:val="000000100000"/>
          <w:trHeight w:val="305"/>
        </w:trPr>
        <w:tc>
          <w:tcPr>
            <w:cnfStyle w:val="001000000000"/>
            <w:tcW w:w="1422" w:type="dxa"/>
            <w:noWrap/>
            <w:hideMark/>
          </w:tcPr>
          <w:p w:rsidR="0046214C" w:rsidRPr="0056239A" w:rsidRDefault="0046214C" w:rsidP="0046214C">
            <w:pPr>
              <w:rPr>
                <w:rFonts w:eastAsia="Times New Roman" w:cs="Arial"/>
                <w:sz w:val="20"/>
                <w:szCs w:val="20"/>
                <w:lang w:eastAsia="en-CA"/>
              </w:rPr>
            </w:pPr>
            <w:r w:rsidRPr="0056239A">
              <w:rPr>
                <w:rFonts w:eastAsia="Times New Roman" w:cs="Arial"/>
                <w:sz w:val="20"/>
                <w:szCs w:val="20"/>
                <w:lang w:eastAsia="en-CA"/>
              </w:rPr>
              <w:t>Don't use the service</w:t>
            </w:r>
          </w:p>
        </w:tc>
        <w:tc>
          <w:tcPr>
            <w:tcW w:w="87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w:t>
            </w:r>
          </w:p>
        </w:tc>
        <w:tc>
          <w:tcPr>
            <w:tcW w:w="92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w:t>
            </w:r>
          </w:p>
        </w:tc>
        <w:tc>
          <w:tcPr>
            <w:tcW w:w="92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87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7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87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06"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96%</w:t>
            </w:r>
          </w:p>
        </w:tc>
        <w:tc>
          <w:tcPr>
            <w:tcW w:w="897"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18%</w:t>
            </w:r>
          </w:p>
        </w:tc>
      </w:tr>
      <w:tr w:rsidR="0046214C" w:rsidRPr="0056239A" w:rsidTr="0046214C">
        <w:trPr>
          <w:trHeight w:val="318"/>
        </w:trPr>
        <w:tc>
          <w:tcPr>
            <w:cnfStyle w:val="001000000000"/>
            <w:tcW w:w="1422" w:type="dxa"/>
            <w:noWrap/>
            <w:hideMark/>
          </w:tcPr>
          <w:p w:rsidR="0046214C" w:rsidRPr="0056239A" w:rsidRDefault="0046214C" w:rsidP="0046214C">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87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100%</w:t>
            </w:r>
          </w:p>
        </w:tc>
        <w:tc>
          <w:tcPr>
            <w:tcW w:w="92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100%</w:t>
            </w:r>
          </w:p>
        </w:tc>
        <w:tc>
          <w:tcPr>
            <w:tcW w:w="92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100%</w:t>
            </w:r>
          </w:p>
        </w:tc>
        <w:tc>
          <w:tcPr>
            <w:tcW w:w="87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100%</w:t>
            </w:r>
          </w:p>
        </w:tc>
        <w:tc>
          <w:tcPr>
            <w:tcW w:w="87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100%</w:t>
            </w:r>
          </w:p>
        </w:tc>
        <w:tc>
          <w:tcPr>
            <w:tcW w:w="87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100%</w:t>
            </w:r>
          </w:p>
        </w:tc>
        <w:tc>
          <w:tcPr>
            <w:tcW w:w="906"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100%</w:t>
            </w:r>
          </w:p>
        </w:tc>
        <w:tc>
          <w:tcPr>
            <w:tcW w:w="897"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100%</w:t>
            </w:r>
          </w:p>
        </w:tc>
      </w:tr>
    </w:tbl>
    <w:p w:rsidR="00E04A86" w:rsidRPr="0056239A" w:rsidRDefault="00E04A86" w:rsidP="00E04A86">
      <w:pPr>
        <w:rPr>
          <w:b/>
          <w:sz w:val="32"/>
          <w:szCs w:val="32"/>
        </w:rPr>
      </w:pPr>
    </w:p>
    <w:p w:rsidR="00F30CDC" w:rsidRPr="0056239A" w:rsidRDefault="00F30CDC" w:rsidP="00E04A86">
      <w:pPr>
        <w:rPr>
          <w:b/>
          <w:sz w:val="24"/>
          <w:szCs w:val="24"/>
        </w:rPr>
      </w:pPr>
    </w:p>
    <w:p w:rsidR="00E04A86" w:rsidRPr="0056239A" w:rsidRDefault="00E04A86" w:rsidP="00E04A86">
      <w:pPr>
        <w:rPr>
          <w:b/>
          <w:sz w:val="32"/>
          <w:szCs w:val="32"/>
        </w:rPr>
      </w:pPr>
    </w:p>
    <w:p w:rsidR="00F30CDC" w:rsidRPr="0056239A" w:rsidRDefault="00F30CDC" w:rsidP="00E04A86">
      <w:pPr>
        <w:rPr>
          <w:b/>
          <w:sz w:val="24"/>
          <w:szCs w:val="24"/>
        </w:rPr>
      </w:pPr>
    </w:p>
    <w:p w:rsidR="00F30CDC" w:rsidRPr="0056239A" w:rsidRDefault="00F30CDC" w:rsidP="00E04A86">
      <w:pPr>
        <w:rPr>
          <w:b/>
          <w:sz w:val="24"/>
          <w:szCs w:val="24"/>
        </w:rPr>
      </w:pPr>
    </w:p>
    <w:tbl>
      <w:tblPr>
        <w:tblW w:w="2176" w:type="dxa"/>
        <w:tblInd w:w="108" w:type="dxa"/>
        <w:tblLook w:val="04A0"/>
      </w:tblPr>
      <w:tblGrid>
        <w:gridCol w:w="913"/>
        <w:gridCol w:w="582"/>
        <w:gridCol w:w="681"/>
      </w:tblGrid>
      <w:tr w:rsidR="001A6EFA" w:rsidRPr="001A6EFA" w:rsidTr="001A6EFA">
        <w:trPr>
          <w:trHeight w:val="315"/>
        </w:trPr>
        <w:tc>
          <w:tcPr>
            <w:tcW w:w="2176" w:type="dxa"/>
            <w:gridSpan w:val="3"/>
            <w:tcBorders>
              <w:top w:val="single" w:sz="8" w:space="0" w:color="auto"/>
              <w:left w:val="nil"/>
              <w:bottom w:val="nil"/>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Statistical Values</w:t>
            </w:r>
          </w:p>
        </w:tc>
      </w:tr>
      <w:tr w:rsidR="001A6EFA" w:rsidRPr="001A6EFA" w:rsidTr="001A6EFA">
        <w:trPr>
          <w:trHeight w:val="315"/>
        </w:trPr>
        <w:tc>
          <w:tcPr>
            <w:tcW w:w="913" w:type="dxa"/>
            <w:tcBorders>
              <w:top w:val="single" w:sz="4" w:space="0" w:color="auto"/>
              <w:left w:val="nil"/>
              <w:bottom w:val="single" w:sz="4" w:space="0" w:color="auto"/>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Chi Sq</w:t>
            </w:r>
          </w:p>
        </w:tc>
        <w:tc>
          <w:tcPr>
            <w:tcW w:w="582" w:type="dxa"/>
            <w:tcBorders>
              <w:top w:val="single" w:sz="4" w:space="0" w:color="auto"/>
              <w:left w:val="nil"/>
              <w:bottom w:val="single" w:sz="4" w:space="0" w:color="auto"/>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 xml:space="preserve">    df   </w:t>
            </w:r>
          </w:p>
        </w:tc>
        <w:tc>
          <w:tcPr>
            <w:tcW w:w="681" w:type="dxa"/>
            <w:tcBorders>
              <w:top w:val="single" w:sz="4" w:space="0" w:color="auto"/>
              <w:left w:val="nil"/>
              <w:bottom w:val="single" w:sz="4" w:space="0" w:color="auto"/>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 xml:space="preserve">   Sig</w:t>
            </w:r>
          </w:p>
        </w:tc>
      </w:tr>
      <w:tr w:rsidR="001A6EFA" w:rsidRPr="001A6EFA" w:rsidTr="001A6EFA">
        <w:trPr>
          <w:trHeight w:val="330"/>
        </w:trPr>
        <w:tc>
          <w:tcPr>
            <w:tcW w:w="913" w:type="dxa"/>
            <w:tcBorders>
              <w:top w:val="nil"/>
              <w:left w:val="nil"/>
              <w:bottom w:val="single" w:sz="8" w:space="0" w:color="auto"/>
              <w:right w:val="nil"/>
            </w:tcBorders>
            <w:shd w:val="clear" w:color="000000" w:fill="C0C0C0"/>
            <w:noWrap/>
            <w:vAlign w:val="bottom"/>
            <w:hideMark/>
          </w:tcPr>
          <w:p w:rsidR="001A6EFA" w:rsidRPr="001A6EFA" w:rsidRDefault="001A6EFA" w:rsidP="001A6EFA">
            <w:pPr>
              <w:spacing w:after="0" w:line="240" w:lineRule="auto"/>
              <w:jc w:val="right"/>
              <w:rPr>
                <w:rFonts w:ascii="Arial" w:eastAsia="Times New Roman" w:hAnsi="Arial" w:cs="Arial"/>
                <w:sz w:val="20"/>
                <w:szCs w:val="20"/>
                <w:lang w:eastAsia="en-CA"/>
              </w:rPr>
            </w:pPr>
            <w:r w:rsidRPr="001A6EFA">
              <w:rPr>
                <w:rFonts w:ascii="Arial" w:eastAsia="Times New Roman" w:hAnsi="Arial" w:cs="Arial"/>
                <w:sz w:val="20"/>
                <w:szCs w:val="20"/>
                <w:lang w:eastAsia="en-CA"/>
              </w:rPr>
              <w:t>134.07</w:t>
            </w:r>
          </w:p>
        </w:tc>
        <w:tc>
          <w:tcPr>
            <w:tcW w:w="582" w:type="dxa"/>
            <w:tcBorders>
              <w:top w:val="nil"/>
              <w:left w:val="nil"/>
              <w:bottom w:val="single" w:sz="8" w:space="0" w:color="auto"/>
              <w:right w:val="nil"/>
            </w:tcBorders>
            <w:shd w:val="clear" w:color="000000" w:fill="C0C0C0"/>
            <w:noWrap/>
            <w:vAlign w:val="bottom"/>
            <w:hideMark/>
          </w:tcPr>
          <w:p w:rsidR="001A6EFA" w:rsidRPr="001A6EFA" w:rsidRDefault="001A6EFA" w:rsidP="001A6EFA">
            <w:pPr>
              <w:spacing w:after="0" w:line="240" w:lineRule="auto"/>
              <w:jc w:val="right"/>
              <w:rPr>
                <w:rFonts w:ascii="Arial" w:eastAsia="Times New Roman" w:hAnsi="Arial" w:cs="Arial"/>
                <w:sz w:val="20"/>
                <w:szCs w:val="20"/>
                <w:lang w:eastAsia="en-CA"/>
              </w:rPr>
            </w:pPr>
            <w:r w:rsidRPr="001A6EFA">
              <w:rPr>
                <w:rFonts w:ascii="Arial" w:eastAsia="Times New Roman" w:hAnsi="Arial" w:cs="Arial"/>
                <w:sz w:val="20"/>
                <w:szCs w:val="20"/>
                <w:lang w:eastAsia="en-CA"/>
              </w:rPr>
              <w:t>24</w:t>
            </w:r>
          </w:p>
        </w:tc>
        <w:tc>
          <w:tcPr>
            <w:tcW w:w="681" w:type="dxa"/>
            <w:tcBorders>
              <w:top w:val="nil"/>
              <w:left w:val="nil"/>
              <w:bottom w:val="single" w:sz="8" w:space="0" w:color="auto"/>
              <w:right w:val="nil"/>
            </w:tcBorders>
            <w:shd w:val="clear" w:color="000000" w:fill="C0C0C0"/>
            <w:noWrap/>
            <w:vAlign w:val="bottom"/>
            <w:hideMark/>
          </w:tcPr>
          <w:p w:rsidR="001A6EFA" w:rsidRPr="001A6EFA" w:rsidRDefault="001A6EFA" w:rsidP="001A6EFA">
            <w:pPr>
              <w:spacing w:after="0" w:line="240" w:lineRule="auto"/>
              <w:jc w:val="right"/>
              <w:rPr>
                <w:rFonts w:ascii="Arial" w:eastAsia="Times New Roman" w:hAnsi="Arial" w:cs="Arial"/>
                <w:sz w:val="20"/>
                <w:szCs w:val="20"/>
                <w:lang w:eastAsia="en-CA"/>
              </w:rPr>
            </w:pPr>
            <w:r w:rsidRPr="001A6EFA">
              <w:rPr>
                <w:rFonts w:ascii="Arial" w:eastAsia="Times New Roman" w:hAnsi="Arial" w:cs="Arial"/>
                <w:sz w:val="20"/>
                <w:szCs w:val="20"/>
                <w:lang w:eastAsia="en-CA"/>
              </w:rPr>
              <w:t>0.00</w:t>
            </w:r>
          </w:p>
        </w:tc>
      </w:tr>
    </w:tbl>
    <w:p w:rsidR="00F30CDC" w:rsidRPr="0056239A" w:rsidRDefault="00F30CDC" w:rsidP="00E04A86">
      <w:pPr>
        <w:rPr>
          <w:b/>
          <w:sz w:val="24"/>
          <w:szCs w:val="24"/>
        </w:rPr>
      </w:pPr>
    </w:p>
    <w:p w:rsidR="00F30CDC" w:rsidRPr="0056239A" w:rsidRDefault="00F30CDC" w:rsidP="00E04A86">
      <w:pPr>
        <w:rPr>
          <w:b/>
          <w:sz w:val="24"/>
          <w:szCs w:val="24"/>
        </w:rPr>
      </w:pPr>
    </w:p>
    <w:p w:rsidR="00E04A86" w:rsidRPr="0056239A" w:rsidRDefault="00E04A86" w:rsidP="00E04A86">
      <w:pPr>
        <w:rPr>
          <w:b/>
          <w:sz w:val="24"/>
          <w:szCs w:val="24"/>
        </w:rPr>
      </w:pPr>
      <w:r w:rsidRPr="0056239A">
        <w:rPr>
          <w:b/>
          <w:sz w:val="24"/>
          <w:szCs w:val="24"/>
        </w:rPr>
        <w:t xml:space="preserve">Appendix B – </w:t>
      </w:r>
      <w:r w:rsidR="000812FE" w:rsidRPr="0056239A">
        <w:rPr>
          <w:b/>
          <w:sz w:val="24"/>
          <w:szCs w:val="24"/>
        </w:rPr>
        <w:t xml:space="preserve">How long have you used MarketVolume.com? / </w:t>
      </w:r>
      <w:r w:rsidRPr="0056239A">
        <w:rPr>
          <w:b/>
          <w:sz w:val="24"/>
          <w:szCs w:val="24"/>
        </w:rPr>
        <w:t>How satisfied are you with Javacharts</w:t>
      </w:r>
    </w:p>
    <w:tbl>
      <w:tblPr>
        <w:tblStyle w:val="LightShading-Accent1"/>
        <w:tblW w:w="8879" w:type="dxa"/>
        <w:tblLook w:val="04A0"/>
      </w:tblPr>
      <w:tblGrid>
        <w:gridCol w:w="1752"/>
        <w:gridCol w:w="816"/>
        <w:gridCol w:w="927"/>
        <w:gridCol w:w="927"/>
        <w:gridCol w:w="776"/>
        <w:gridCol w:w="776"/>
        <w:gridCol w:w="776"/>
        <w:gridCol w:w="1232"/>
        <w:gridCol w:w="897"/>
      </w:tblGrid>
      <w:tr w:rsidR="00E04A86" w:rsidRPr="0056239A" w:rsidTr="00D4155F">
        <w:trPr>
          <w:cnfStyle w:val="100000000000"/>
          <w:trHeight w:val="309"/>
        </w:trPr>
        <w:tc>
          <w:tcPr>
            <w:cnfStyle w:val="001000000000"/>
            <w:tcW w:w="1752" w:type="dxa"/>
            <w:noWrap/>
            <w:hideMark/>
          </w:tcPr>
          <w:p w:rsidR="00E04A86" w:rsidRPr="0056239A" w:rsidRDefault="00E04A86" w:rsidP="00D4155F">
            <w:pPr>
              <w:jc w:val="center"/>
              <w:rPr>
                <w:rFonts w:eastAsia="Times New Roman" w:cs="Times New Roman"/>
                <w:sz w:val="24"/>
                <w:szCs w:val="24"/>
                <w:lang w:eastAsia="en-CA"/>
              </w:rPr>
            </w:pPr>
          </w:p>
        </w:tc>
        <w:tc>
          <w:tcPr>
            <w:tcW w:w="816"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&lt; Month</w:t>
            </w:r>
          </w:p>
        </w:tc>
        <w:tc>
          <w:tcPr>
            <w:tcW w:w="927"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1 - 6 Months</w:t>
            </w:r>
          </w:p>
        </w:tc>
        <w:tc>
          <w:tcPr>
            <w:tcW w:w="927"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6 - 12 Months</w:t>
            </w:r>
          </w:p>
        </w:tc>
        <w:tc>
          <w:tcPr>
            <w:tcW w:w="776"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1 - 2 Years</w:t>
            </w:r>
          </w:p>
        </w:tc>
        <w:tc>
          <w:tcPr>
            <w:tcW w:w="776"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2 - 5 Years</w:t>
            </w:r>
          </w:p>
        </w:tc>
        <w:tc>
          <w:tcPr>
            <w:tcW w:w="776"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&gt; 5 Years</w:t>
            </w:r>
          </w:p>
        </w:tc>
        <w:tc>
          <w:tcPr>
            <w:tcW w:w="1232"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Don't use the service</w:t>
            </w:r>
          </w:p>
        </w:tc>
        <w:tc>
          <w:tcPr>
            <w:tcW w:w="897" w:type="dxa"/>
            <w:noWrap/>
            <w:hideMark/>
          </w:tcPr>
          <w:p w:rsidR="00E04A86" w:rsidRPr="0056239A" w:rsidRDefault="00E04A86" w:rsidP="00D4155F">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E04A86" w:rsidRPr="0056239A" w:rsidTr="00D4155F">
        <w:trPr>
          <w:cnfStyle w:val="000000100000"/>
          <w:trHeight w:val="309"/>
        </w:trPr>
        <w:tc>
          <w:tcPr>
            <w:cnfStyle w:val="001000000000"/>
            <w:tcW w:w="1752"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Very Satisfied</w:t>
            </w:r>
          </w:p>
        </w:tc>
        <w:tc>
          <w:tcPr>
            <w:tcW w:w="81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32%</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27%</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17%</w:t>
            </w:r>
          </w:p>
        </w:tc>
        <w:tc>
          <w:tcPr>
            <w:tcW w:w="77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32%</w:t>
            </w:r>
          </w:p>
        </w:tc>
        <w:tc>
          <w:tcPr>
            <w:tcW w:w="77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38%</w:t>
            </w:r>
          </w:p>
        </w:tc>
        <w:tc>
          <w:tcPr>
            <w:tcW w:w="77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40%</w:t>
            </w:r>
          </w:p>
        </w:tc>
        <w:tc>
          <w:tcPr>
            <w:tcW w:w="1232"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9%</w:t>
            </w:r>
          </w:p>
        </w:tc>
        <w:tc>
          <w:tcPr>
            <w:tcW w:w="89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26%</w:t>
            </w:r>
          </w:p>
        </w:tc>
      </w:tr>
      <w:tr w:rsidR="00E04A86" w:rsidRPr="0056239A" w:rsidTr="00D4155F">
        <w:trPr>
          <w:trHeight w:val="309"/>
        </w:trPr>
        <w:tc>
          <w:tcPr>
            <w:cnfStyle w:val="001000000000"/>
            <w:tcW w:w="1752"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Satisfied</w:t>
            </w:r>
          </w:p>
        </w:tc>
        <w:tc>
          <w:tcPr>
            <w:tcW w:w="81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28%</w:t>
            </w:r>
          </w:p>
        </w:tc>
        <w:tc>
          <w:tcPr>
            <w:tcW w:w="92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55%</w:t>
            </w:r>
          </w:p>
        </w:tc>
        <w:tc>
          <w:tcPr>
            <w:tcW w:w="92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52%</w:t>
            </w:r>
          </w:p>
        </w:tc>
        <w:tc>
          <w:tcPr>
            <w:tcW w:w="77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36%</w:t>
            </w:r>
          </w:p>
        </w:tc>
        <w:tc>
          <w:tcPr>
            <w:tcW w:w="77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46%</w:t>
            </w:r>
          </w:p>
        </w:tc>
        <w:tc>
          <w:tcPr>
            <w:tcW w:w="77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40%</w:t>
            </w:r>
          </w:p>
        </w:tc>
        <w:tc>
          <w:tcPr>
            <w:tcW w:w="1232"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89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40%</w:t>
            </w:r>
          </w:p>
        </w:tc>
      </w:tr>
      <w:tr w:rsidR="00E04A86" w:rsidRPr="0056239A" w:rsidTr="00D4155F">
        <w:trPr>
          <w:cnfStyle w:val="000000100000"/>
          <w:trHeight w:val="309"/>
        </w:trPr>
        <w:tc>
          <w:tcPr>
            <w:cnfStyle w:val="001000000000"/>
            <w:tcW w:w="1752"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81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24%</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22%</w:t>
            </w:r>
          </w:p>
        </w:tc>
        <w:tc>
          <w:tcPr>
            <w:tcW w:w="77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20%</w:t>
            </w:r>
          </w:p>
        </w:tc>
        <w:tc>
          <w:tcPr>
            <w:tcW w:w="77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w:t>
            </w:r>
          </w:p>
        </w:tc>
        <w:tc>
          <w:tcPr>
            <w:tcW w:w="77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20%</w:t>
            </w:r>
          </w:p>
        </w:tc>
        <w:tc>
          <w:tcPr>
            <w:tcW w:w="1232"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22%</w:t>
            </w:r>
          </w:p>
        </w:tc>
        <w:tc>
          <w:tcPr>
            <w:tcW w:w="89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15%</w:t>
            </w:r>
          </w:p>
        </w:tc>
      </w:tr>
      <w:tr w:rsidR="00E04A86" w:rsidRPr="0056239A" w:rsidTr="00D4155F">
        <w:trPr>
          <w:trHeight w:val="309"/>
        </w:trPr>
        <w:tc>
          <w:tcPr>
            <w:cnfStyle w:val="001000000000"/>
            <w:tcW w:w="1752"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Dissatisfied</w:t>
            </w:r>
          </w:p>
        </w:tc>
        <w:tc>
          <w:tcPr>
            <w:tcW w:w="81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w:t>
            </w:r>
          </w:p>
        </w:tc>
        <w:tc>
          <w:tcPr>
            <w:tcW w:w="92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12%</w:t>
            </w:r>
          </w:p>
        </w:tc>
        <w:tc>
          <w:tcPr>
            <w:tcW w:w="92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77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77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w:t>
            </w:r>
          </w:p>
        </w:tc>
        <w:tc>
          <w:tcPr>
            <w:tcW w:w="77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232"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89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7%</w:t>
            </w:r>
          </w:p>
        </w:tc>
      </w:tr>
      <w:tr w:rsidR="00E04A86" w:rsidRPr="0056239A" w:rsidTr="00D4155F">
        <w:trPr>
          <w:cnfStyle w:val="000000100000"/>
          <w:trHeight w:val="309"/>
        </w:trPr>
        <w:tc>
          <w:tcPr>
            <w:cnfStyle w:val="001000000000"/>
            <w:tcW w:w="1752"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Very Dissatisfied</w:t>
            </w:r>
          </w:p>
        </w:tc>
        <w:tc>
          <w:tcPr>
            <w:tcW w:w="81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77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77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77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232"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89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r>
      <w:tr w:rsidR="00E04A86" w:rsidRPr="0056239A" w:rsidTr="00D4155F">
        <w:trPr>
          <w:trHeight w:val="309"/>
        </w:trPr>
        <w:tc>
          <w:tcPr>
            <w:cnfStyle w:val="001000000000"/>
            <w:tcW w:w="1752"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Don't Know</w:t>
            </w:r>
          </w:p>
        </w:tc>
        <w:tc>
          <w:tcPr>
            <w:tcW w:w="81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92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w:t>
            </w:r>
          </w:p>
        </w:tc>
        <w:tc>
          <w:tcPr>
            <w:tcW w:w="92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77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w:t>
            </w:r>
          </w:p>
        </w:tc>
        <w:tc>
          <w:tcPr>
            <w:tcW w:w="77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77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232"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57%</w:t>
            </w:r>
          </w:p>
        </w:tc>
        <w:tc>
          <w:tcPr>
            <w:tcW w:w="89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w:t>
            </w:r>
          </w:p>
        </w:tc>
      </w:tr>
      <w:tr w:rsidR="00E04A86" w:rsidRPr="0056239A" w:rsidTr="00D4155F">
        <w:trPr>
          <w:cnfStyle w:val="000000100000"/>
          <w:trHeight w:val="323"/>
        </w:trPr>
        <w:tc>
          <w:tcPr>
            <w:cnfStyle w:val="001000000000"/>
            <w:tcW w:w="1752" w:type="dxa"/>
            <w:noWrap/>
            <w:hideMark/>
          </w:tcPr>
          <w:p w:rsidR="00E04A86" w:rsidRPr="0056239A" w:rsidRDefault="00E04A86" w:rsidP="00D4155F">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81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77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77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77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232"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9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04"/>
        <w:gridCol w:w="586"/>
        <w:gridCol w:w="686"/>
      </w:tblGrid>
      <w:tr w:rsidR="001A6EFA" w:rsidRPr="001A6EFA" w:rsidTr="001A6EFA">
        <w:trPr>
          <w:trHeight w:val="315"/>
        </w:trPr>
        <w:tc>
          <w:tcPr>
            <w:tcW w:w="2176" w:type="dxa"/>
            <w:gridSpan w:val="3"/>
            <w:tcBorders>
              <w:top w:val="single" w:sz="8" w:space="0" w:color="auto"/>
              <w:left w:val="nil"/>
              <w:bottom w:val="nil"/>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Statistical Values</w:t>
            </w:r>
          </w:p>
        </w:tc>
      </w:tr>
      <w:tr w:rsidR="001A6EFA" w:rsidRPr="001A6EFA" w:rsidTr="001A6EFA">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 xml:space="preserve">   Sig</w:t>
            </w:r>
          </w:p>
        </w:tc>
      </w:tr>
      <w:tr w:rsidR="001A6EFA" w:rsidRPr="001A6EFA" w:rsidTr="001A6EFA">
        <w:trPr>
          <w:trHeight w:val="330"/>
        </w:trPr>
        <w:tc>
          <w:tcPr>
            <w:tcW w:w="904" w:type="dxa"/>
            <w:tcBorders>
              <w:top w:val="nil"/>
              <w:left w:val="nil"/>
              <w:bottom w:val="single" w:sz="8" w:space="0" w:color="auto"/>
              <w:right w:val="nil"/>
            </w:tcBorders>
            <w:shd w:val="clear" w:color="000000" w:fill="C0C0C0"/>
            <w:noWrap/>
            <w:vAlign w:val="bottom"/>
            <w:hideMark/>
          </w:tcPr>
          <w:p w:rsidR="001A6EFA" w:rsidRPr="001A6EFA" w:rsidRDefault="001A6EFA" w:rsidP="001A6EFA">
            <w:pPr>
              <w:spacing w:after="0" w:line="240" w:lineRule="auto"/>
              <w:jc w:val="right"/>
              <w:rPr>
                <w:rFonts w:ascii="Arial" w:eastAsia="Times New Roman" w:hAnsi="Arial" w:cs="Arial"/>
                <w:sz w:val="20"/>
                <w:szCs w:val="20"/>
                <w:lang w:eastAsia="en-CA"/>
              </w:rPr>
            </w:pPr>
            <w:r w:rsidRPr="001A6EFA">
              <w:rPr>
                <w:rFonts w:ascii="Arial" w:eastAsia="Times New Roman" w:hAnsi="Arial" w:cs="Arial"/>
                <w:sz w:val="20"/>
                <w:szCs w:val="20"/>
                <w:lang w:eastAsia="en-CA"/>
              </w:rPr>
              <w:t>89.38</w:t>
            </w:r>
          </w:p>
        </w:tc>
        <w:tc>
          <w:tcPr>
            <w:tcW w:w="586" w:type="dxa"/>
            <w:tcBorders>
              <w:top w:val="nil"/>
              <w:left w:val="nil"/>
              <w:bottom w:val="single" w:sz="8" w:space="0" w:color="auto"/>
              <w:right w:val="nil"/>
            </w:tcBorders>
            <w:shd w:val="clear" w:color="000000" w:fill="C0C0C0"/>
            <w:noWrap/>
            <w:vAlign w:val="bottom"/>
            <w:hideMark/>
          </w:tcPr>
          <w:p w:rsidR="001A6EFA" w:rsidRPr="001A6EFA" w:rsidRDefault="001A6EFA" w:rsidP="001A6EFA">
            <w:pPr>
              <w:spacing w:after="0" w:line="240" w:lineRule="auto"/>
              <w:jc w:val="right"/>
              <w:rPr>
                <w:rFonts w:ascii="Arial" w:eastAsia="Times New Roman" w:hAnsi="Arial" w:cs="Arial"/>
                <w:sz w:val="20"/>
                <w:szCs w:val="20"/>
                <w:lang w:eastAsia="en-CA"/>
              </w:rPr>
            </w:pPr>
            <w:r w:rsidRPr="001A6EFA">
              <w:rPr>
                <w:rFonts w:ascii="Arial" w:eastAsia="Times New Roman" w:hAnsi="Arial" w:cs="Arial"/>
                <w:sz w:val="20"/>
                <w:szCs w:val="20"/>
                <w:lang w:eastAsia="en-CA"/>
              </w:rPr>
              <w:t>30</w:t>
            </w:r>
          </w:p>
        </w:tc>
        <w:tc>
          <w:tcPr>
            <w:tcW w:w="686" w:type="dxa"/>
            <w:tcBorders>
              <w:top w:val="nil"/>
              <w:left w:val="nil"/>
              <w:bottom w:val="single" w:sz="8" w:space="0" w:color="auto"/>
              <w:right w:val="nil"/>
            </w:tcBorders>
            <w:shd w:val="clear" w:color="000000" w:fill="C0C0C0"/>
            <w:noWrap/>
            <w:vAlign w:val="bottom"/>
            <w:hideMark/>
          </w:tcPr>
          <w:p w:rsidR="001A6EFA" w:rsidRPr="001A6EFA" w:rsidRDefault="001A6EFA" w:rsidP="001A6EFA">
            <w:pPr>
              <w:spacing w:after="0" w:line="240" w:lineRule="auto"/>
              <w:jc w:val="right"/>
              <w:rPr>
                <w:rFonts w:ascii="Arial" w:eastAsia="Times New Roman" w:hAnsi="Arial" w:cs="Arial"/>
                <w:sz w:val="20"/>
                <w:szCs w:val="20"/>
                <w:lang w:eastAsia="en-CA"/>
              </w:rPr>
            </w:pPr>
            <w:r w:rsidRPr="001A6EFA">
              <w:rPr>
                <w:rFonts w:ascii="Arial" w:eastAsia="Times New Roman" w:hAnsi="Arial" w:cs="Arial"/>
                <w:sz w:val="20"/>
                <w:szCs w:val="20"/>
                <w:lang w:eastAsia="en-CA"/>
              </w:rPr>
              <w:t>0.00</w:t>
            </w:r>
          </w:p>
        </w:tc>
      </w:tr>
    </w:tbl>
    <w:p w:rsidR="00E04A86" w:rsidRPr="0056239A" w:rsidRDefault="00E04A86" w:rsidP="00E04A86">
      <w:pPr>
        <w:rPr>
          <w:b/>
          <w:sz w:val="24"/>
          <w:szCs w:val="24"/>
        </w:rPr>
      </w:pPr>
    </w:p>
    <w:p w:rsidR="00E04A86" w:rsidRPr="0056239A" w:rsidRDefault="00E04A86" w:rsidP="00E04A86">
      <w:pPr>
        <w:rPr>
          <w:b/>
          <w:sz w:val="32"/>
          <w:szCs w:val="32"/>
        </w:rPr>
      </w:pPr>
    </w:p>
    <w:p w:rsidR="00E04A86" w:rsidRPr="0056239A" w:rsidRDefault="00E04A86" w:rsidP="00E04A86">
      <w:pPr>
        <w:rPr>
          <w:b/>
          <w:sz w:val="24"/>
          <w:szCs w:val="24"/>
        </w:rPr>
      </w:pPr>
      <w:r w:rsidRPr="0056239A">
        <w:rPr>
          <w:b/>
          <w:sz w:val="24"/>
          <w:szCs w:val="24"/>
        </w:rPr>
        <w:br w:type="page"/>
      </w:r>
      <w:r w:rsidRPr="0056239A">
        <w:rPr>
          <w:b/>
          <w:sz w:val="24"/>
          <w:szCs w:val="24"/>
        </w:rPr>
        <w:lastRenderedPageBreak/>
        <w:t>Appendix C</w:t>
      </w:r>
      <w:r w:rsidRPr="0056239A">
        <w:rPr>
          <w:sz w:val="24"/>
          <w:szCs w:val="24"/>
        </w:rPr>
        <w:t xml:space="preserve"> </w:t>
      </w:r>
      <w:r w:rsidRPr="0056239A">
        <w:rPr>
          <w:b/>
          <w:sz w:val="24"/>
          <w:szCs w:val="24"/>
        </w:rPr>
        <w:t xml:space="preserve">– </w:t>
      </w:r>
      <w:r w:rsidR="000812FE" w:rsidRPr="0056239A">
        <w:rPr>
          <w:b/>
          <w:sz w:val="24"/>
          <w:szCs w:val="24"/>
        </w:rPr>
        <w:t xml:space="preserve">How long have you used MarketVolume.com? / </w:t>
      </w:r>
      <w:r w:rsidRPr="0056239A">
        <w:rPr>
          <w:b/>
          <w:sz w:val="24"/>
          <w:szCs w:val="24"/>
        </w:rPr>
        <w:t>How satisfied are you with our commentary</w:t>
      </w:r>
    </w:p>
    <w:tbl>
      <w:tblPr>
        <w:tblStyle w:val="LightShading-Accent1"/>
        <w:tblpPr w:leftFromText="180" w:rightFromText="180" w:vertAnchor="text" w:horzAnchor="margin" w:tblpY="210"/>
        <w:tblW w:w="8576" w:type="dxa"/>
        <w:tblLook w:val="04A0"/>
      </w:tblPr>
      <w:tblGrid>
        <w:gridCol w:w="1667"/>
        <w:gridCol w:w="829"/>
        <w:gridCol w:w="942"/>
        <w:gridCol w:w="942"/>
        <w:gridCol w:w="788"/>
        <w:gridCol w:w="788"/>
        <w:gridCol w:w="788"/>
        <w:gridCol w:w="921"/>
        <w:gridCol w:w="911"/>
      </w:tblGrid>
      <w:tr w:rsidR="00E04A86" w:rsidRPr="0056239A" w:rsidTr="00D4155F">
        <w:trPr>
          <w:cnfStyle w:val="100000000000"/>
          <w:trHeight w:val="267"/>
        </w:trPr>
        <w:tc>
          <w:tcPr>
            <w:cnfStyle w:val="001000000000"/>
            <w:tcW w:w="1667" w:type="dxa"/>
            <w:noWrap/>
            <w:hideMark/>
          </w:tcPr>
          <w:p w:rsidR="00E04A86" w:rsidRPr="0056239A" w:rsidRDefault="00E04A86" w:rsidP="00D4155F">
            <w:pPr>
              <w:jc w:val="center"/>
              <w:rPr>
                <w:rFonts w:eastAsia="Times New Roman" w:cs="Times New Roman"/>
                <w:sz w:val="24"/>
                <w:szCs w:val="24"/>
                <w:lang w:eastAsia="en-CA"/>
              </w:rPr>
            </w:pPr>
          </w:p>
          <w:p w:rsidR="00E04A86" w:rsidRPr="0056239A" w:rsidRDefault="00E04A86" w:rsidP="00D4155F">
            <w:pPr>
              <w:jc w:val="center"/>
              <w:rPr>
                <w:rFonts w:eastAsia="Times New Roman" w:cs="Times New Roman"/>
                <w:sz w:val="24"/>
                <w:szCs w:val="24"/>
                <w:lang w:eastAsia="en-CA"/>
              </w:rPr>
            </w:pPr>
          </w:p>
        </w:tc>
        <w:tc>
          <w:tcPr>
            <w:tcW w:w="829"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&lt; Month</w:t>
            </w:r>
          </w:p>
        </w:tc>
        <w:tc>
          <w:tcPr>
            <w:tcW w:w="942"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1 - 6 Months</w:t>
            </w:r>
          </w:p>
        </w:tc>
        <w:tc>
          <w:tcPr>
            <w:tcW w:w="942"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6 - 12 Months</w:t>
            </w:r>
          </w:p>
        </w:tc>
        <w:tc>
          <w:tcPr>
            <w:tcW w:w="788"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1 - 2 Years</w:t>
            </w:r>
          </w:p>
        </w:tc>
        <w:tc>
          <w:tcPr>
            <w:tcW w:w="788"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2 - 5 Years</w:t>
            </w:r>
          </w:p>
        </w:tc>
        <w:tc>
          <w:tcPr>
            <w:tcW w:w="788"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&gt; 5 Years</w:t>
            </w:r>
          </w:p>
        </w:tc>
        <w:tc>
          <w:tcPr>
            <w:tcW w:w="921"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Don't use the service</w:t>
            </w:r>
          </w:p>
        </w:tc>
        <w:tc>
          <w:tcPr>
            <w:tcW w:w="911" w:type="dxa"/>
            <w:noWrap/>
            <w:hideMark/>
          </w:tcPr>
          <w:p w:rsidR="00E04A86" w:rsidRPr="0056239A" w:rsidRDefault="00E04A86" w:rsidP="00D4155F">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E04A86" w:rsidRPr="0056239A" w:rsidTr="00D4155F">
        <w:trPr>
          <w:cnfStyle w:val="000000100000"/>
          <w:trHeight w:val="267"/>
        </w:trPr>
        <w:tc>
          <w:tcPr>
            <w:cnfStyle w:val="001000000000"/>
            <w:tcW w:w="1667"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Very Satisfied</w:t>
            </w:r>
          </w:p>
        </w:tc>
        <w:tc>
          <w:tcPr>
            <w:tcW w:w="82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20%</w:t>
            </w:r>
          </w:p>
        </w:tc>
        <w:tc>
          <w:tcPr>
            <w:tcW w:w="942"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12%</w:t>
            </w:r>
          </w:p>
        </w:tc>
        <w:tc>
          <w:tcPr>
            <w:tcW w:w="942"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788"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28%</w:t>
            </w:r>
          </w:p>
        </w:tc>
        <w:tc>
          <w:tcPr>
            <w:tcW w:w="788"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788"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20%</w:t>
            </w:r>
          </w:p>
        </w:tc>
        <w:tc>
          <w:tcPr>
            <w:tcW w:w="921"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911"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14%</w:t>
            </w:r>
          </w:p>
        </w:tc>
      </w:tr>
      <w:tr w:rsidR="00E04A86" w:rsidRPr="0056239A" w:rsidTr="00D4155F">
        <w:trPr>
          <w:trHeight w:val="267"/>
        </w:trPr>
        <w:tc>
          <w:tcPr>
            <w:cnfStyle w:val="001000000000"/>
            <w:tcW w:w="1667"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Satisfied</w:t>
            </w:r>
          </w:p>
        </w:tc>
        <w:tc>
          <w:tcPr>
            <w:tcW w:w="82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40%</w:t>
            </w:r>
          </w:p>
        </w:tc>
        <w:tc>
          <w:tcPr>
            <w:tcW w:w="942"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51%</w:t>
            </w:r>
          </w:p>
        </w:tc>
        <w:tc>
          <w:tcPr>
            <w:tcW w:w="942"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57%</w:t>
            </w:r>
          </w:p>
        </w:tc>
        <w:tc>
          <w:tcPr>
            <w:tcW w:w="788"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32%</w:t>
            </w:r>
          </w:p>
        </w:tc>
        <w:tc>
          <w:tcPr>
            <w:tcW w:w="788"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25%</w:t>
            </w:r>
          </w:p>
        </w:tc>
        <w:tc>
          <w:tcPr>
            <w:tcW w:w="788"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20%</w:t>
            </w:r>
          </w:p>
        </w:tc>
        <w:tc>
          <w:tcPr>
            <w:tcW w:w="921"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17%</w:t>
            </w:r>
          </w:p>
        </w:tc>
        <w:tc>
          <w:tcPr>
            <w:tcW w:w="911"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39%</w:t>
            </w:r>
          </w:p>
        </w:tc>
      </w:tr>
      <w:tr w:rsidR="00E04A86" w:rsidRPr="0056239A" w:rsidTr="00D4155F">
        <w:trPr>
          <w:cnfStyle w:val="000000100000"/>
          <w:trHeight w:val="267"/>
        </w:trPr>
        <w:tc>
          <w:tcPr>
            <w:cnfStyle w:val="001000000000"/>
            <w:tcW w:w="1667"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82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24%</w:t>
            </w:r>
          </w:p>
        </w:tc>
        <w:tc>
          <w:tcPr>
            <w:tcW w:w="942"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29%</w:t>
            </w:r>
          </w:p>
        </w:tc>
        <w:tc>
          <w:tcPr>
            <w:tcW w:w="942"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26%</w:t>
            </w:r>
          </w:p>
        </w:tc>
        <w:tc>
          <w:tcPr>
            <w:tcW w:w="788"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24%</w:t>
            </w:r>
          </w:p>
        </w:tc>
        <w:tc>
          <w:tcPr>
            <w:tcW w:w="788"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42%</w:t>
            </w:r>
          </w:p>
        </w:tc>
        <w:tc>
          <w:tcPr>
            <w:tcW w:w="788"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20%</w:t>
            </w:r>
          </w:p>
        </w:tc>
        <w:tc>
          <w:tcPr>
            <w:tcW w:w="921"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17%</w:t>
            </w:r>
          </w:p>
        </w:tc>
        <w:tc>
          <w:tcPr>
            <w:tcW w:w="911"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27%</w:t>
            </w:r>
          </w:p>
        </w:tc>
      </w:tr>
      <w:tr w:rsidR="00E04A86" w:rsidRPr="0056239A" w:rsidTr="00D4155F">
        <w:trPr>
          <w:trHeight w:val="267"/>
        </w:trPr>
        <w:tc>
          <w:tcPr>
            <w:cnfStyle w:val="001000000000"/>
            <w:tcW w:w="1667"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Dissatisfied</w:t>
            </w:r>
          </w:p>
        </w:tc>
        <w:tc>
          <w:tcPr>
            <w:tcW w:w="82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942"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942"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9%</w:t>
            </w:r>
          </w:p>
        </w:tc>
        <w:tc>
          <w:tcPr>
            <w:tcW w:w="788"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w:t>
            </w:r>
          </w:p>
        </w:tc>
        <w:tc>
          <w:tcPr>
            <w:tcW w:w="788"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13%</w:t>
            </w:r>
          </w:p>
        </w:tc>
        <w:tc>
          <w:tcPr>
            <w:tcW w:w="788"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20%</w:t>
            </w:r>
          </w:p>
        </w:tc>
        <w:tc>
          <w:tcPr>
            <w:tcW w:w="921"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13%</w:t>
            </w:r>
          </w:p>
        </w:tc>
        <w:tc>
          <w:tcPr>
            <w:tcW w:w="911"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w:t>
            </w:r>
          </w:p>
        </w:tc>
      </w:tr>
      <w:tr w:rsidR="00E04A86" w:rsidRPr="0056239A" w:rsidTr="00D4155F">
        <w:trPr>
          <w:cnfStyle w:val="000000100000"/>
          <w:trHeight w:val="267"/>
        </w:trPr>
        <w:tc>
          <w:tcPr>
            <w:cnfStyle w:val="001000000000"/>
            <w:tcW w:w="1667"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Very Dissatisfied</w:t>
            </w:r>
          </w:p>
        </w:tc>
        <w:tc>
          <w:tcPr>
            <w:tcW w:w="82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942"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42"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788"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w:t>
            </w:r>
          </w:p>
        </w:tc>
        <w:tc>
          <w:tcPr>
            <w:tcW w:w="788"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w:t>
            </w:r>
          </w:p>
        </w:tc>
        <w:tc>
          <w:tcPr>
            <w:tcW w:w="788"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21"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911"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w:t>
            </w:r>
          </w:p>
        </w:tc>
      </w:tr>
      <w:tr w:rsidR="00E04A86" w:rsidRPr="0056239A" w:rsidTr="00D4155F">
        <w:trPr>
          <w:trHeight w:val="267"/>
        </w:trPr>
        <w:tc>
          <w:tcPr>
            <w:cnfStyle w:val="001000000000"/>
            <w:tcW w:w="1667"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Don't Know</w:t>
            </w:r>
          </w:p>
        </w:tc>
        <w:tc>
          <w:tcPr>
            <w:tcW w:w="82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w:t>
            </w:r>
          </w:p>
        </w:tc>
        <w:tc>
          <w:tcPr>
            <w:tcW w:w="942"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942"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788"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788"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788"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20%</w:t>
            </w:r>
          </w:p>
        </w:tc>
        <w:tc>
          <w:tcPr>
            <w:tcW w:w="921"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43%</w:t>
            </w:r>
          </w:p>
        </w:tc>
        <w:tc>
          <w:tcPr>
            <w:tcW w:w="911"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9%</w:t>
            </w:r>
          </w:p>
        </w:tc>
      </w:tr>
      <w:tr w:rsidR="00E04A86" w:rsidRPr="0056239A" w:rsidTr="00D4155F">
        <w:trPr>
          <w:cnfStyle w:val="000000100000"/>
          <w:trHeight w:val="280"/>
        </w:trPr>
        <w:tc>
          <w:tcPr>
            <w:cnfStyle w:val="001000000000"/>
            <w:tcW w:w="1667" w:type="dxa"/>
            <w:noWrap/>
            <w:hideMark/>
          </w:tcPr>
          <w:p w:rsidR="00E04A86" w:rsidRPr="0056239A" w:rsidRDefault="00E04A86" w:rsidP="00D4155F">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82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42"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42"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788"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788"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788"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21"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11"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p w:rsidR="00E04A86" w:rsidRPr="0056239A" w:rsidRDefault="00E04A86" w:rsidP="00E04A86"/>
    <w:p w:rsidR="00E04A86" w:rsidRPr="0056239A" w:rsidRDefault="00E04A86" w:rsidP="00E04A86">
      <w:pPr>
        <w:rPr>
          <w:b/>
          <w:sz w:val="32"/>
          <w:szCs w:val="32"/>
        </w:rPr>
      </w:pPr>
    </w:p>
    <w:p w:rsidR="00E04A86" w:rsidRPr="0056239A" w:rsidRDefault="00E04A86" w:rsidP="00E04A86">
      <w:pPr>
        <w:rPr>
          <w:b/>
          <w:sz w:val="24"/>
          <w:szCs w:val="24"/>
        </w:rPr>
      </w:pPr>
    </w:p>
    <w:p w:rsidR="00E04A86" w:rsidRPr="0056239A" w:rsidRDefault="00E04A86" w:rsidP="00E04A86">
      <w:pPr>
        <w:rPr>
          <w:b/>
          <w:sz w:val="24"/>
          <w:szCs w:val="24"/>
        </w:rPr>
      </w:pPr>
    </w:p>
    <w:p w:rsidR="00E04A86" w:rsidRPr="0056239A" w:rsidRDefault="00E04A86" w:rsidP="00E04A86">
      <w:pPr>
        <w:rPr>
          <w:b/>
          <w:sz w:val="24"/>
          <w:szCs w:val="24"/>
        </w:rPr>
      </w:pPr>
    </w:p>
    <w:p w:rsidR="00E04A86" w:rsidRPr="0056239A" w:rsidRDefault="00E04A86" w:rsidP="00E04A86">
      <w:pPr>
        <w:rPr>
          <w:b/>
          <w:sz w:val="24"/>
          <w:szCs w:val="24"/>
        </w:rPr>
      </w:pPr>
    </w:p>
    <w:tbl>
      <w:tblPr>
        <w:tblW w:w="2176" w:type="dxa"/>
        <w:tblInd w:w="108" w:type="dxa"/>
        <w:tblLook w:val="04A0"/>
      </w:tblPr>
      <w:tblGrid>
        <w:gridCol w:w="904"/>
        <w:gridCol w:w="586"/>
        <w:gridCol w:w="686"/>
      </w:tblGrid>
      <w:tr w:rsidR="001A6EFA" w:rsidRPr="001A6EFA" w:rsidTr="001A6EFA">
        <w:trPr>
          <w:trHeight w:val="315"/>
        </w:trPr>
        <w:tc>
          <w:tcPr>
            <w:tcW w:w="2176" w:type="dxa"/>
            <w:gridSpan w:val="3"/>
            <w:tcBorders>
              <w:top w:val="single" w:sz="8" w:space="0" w:color="auto"/>
              <w:left w:val="nil"/>
              <w:bottom w:val="nil"/>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Statistical Values</w:t>
            </w:r>
          </w:p>
        </w:tc>
      </w:tr>
      <w:tr w:rsidR="001A6EFA" w:rsidRPr="001A6EFA" w:rsidTr="001A6EFA">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 xml:space="preserve">   Sig</w:t>
            </w:r>
          </w:p>
        </w:tc>
      </w:tr>
      <w:tr w:rsidR="001A6EFA" w:rsidRPr="001A6EFA" w:rsidTr="001A6EFA">
        <w:trPr>
          <w:trHeight w:val="330"/>
        </w:trPr>
        <w:tc>
          <w:tcPr>
            <w:tcW w:w="904" w:type="dxa"/>
            <w:tcBorders>
              <w:top w:val="nil"/>
              <w:left w:val="nil"/>
              <w:bottom w:val="single" w:sz="8" w:space="0" w:color="auto"/>
              <w:right w:val="nil"/>
            </w:tcBorders>
            <w:shd w:val="clear" w:color="000000" w:fill="C0C0C0"/>
            <w:noWrap/>
            <w:vAlign w:val="bottom"/>
            <w:hideMark/>
          </w:tcPr>
          <w:p w:rsidR="001A6EFA" w:rsidRPr="001A6EFA" w:rsidRDefault="001A6EFA" w:rsidP="001A6EFA">
            <w:pPr>
              <w:spacing w:after="0" w:line="240" w:lineRule="auto"/>
              <w:jc w:val="right"/>
              <w:rPr>
                <w:rFonts w:ascii="Arial" w:eastAsia="Times New Roman" w:hAnsi="Arial" w:cs="Arial"/>
                <w:sz w:val="20"/>
                <w:szCs w:val="20"/>
                <w:lang w:eastAsia="en-CA"/>
              </w:rPr>
            </w:pPr>
            <w:r w:rsidRPr="001A6EFA">
              <w:rPr>
                <w:rFonts w:ascii="Arial" w:eastAsia="Times New Roman" w:hAnsi="Arial" w:cs="Arial"/>
                <w:sz w:val="20"/>
                <w:szCs w:val="20"/>
                <w:lang w:eastAsia="en-CA"/>
              </w:rPr>
              <w:t>65.18</w:t>
            </w:r>
          </w:p>
        </w:tc>
        <w:tc>
          <w:tcPr>
            <w:tcW w:w="586" w:type="dxa"/>
            <w:tcBorders>
              <w:top w:val="nil"/>
              <w:left w:val="nil"/>
              <w:bottom w:val="single" w:sz="8" w:space="0" w:color="auto"/>
              <w:right w:val="nil"/>
            </w:tcBorders>
            <w:shd w:val="clear" w:color="000000" w:fill="C0C0C0"/>
            <w:noWrap/>
            <w:vAlign w:val="bottom"/>
            <w:hideMark/>
          </w:tcPr>
          <w:p w:rsidR="001A6EFA" w:rsidRPr="001A6EFA" w:rsidRDefault="001A6EFA" w:rsidP="001A6EFA">
            <w:pPr>
              <w:spacing w:after="0" w:line="240" w:lineRule="auto"/>
              <w:jc w:val="right"/>
              <w:rPr>
                <w:rFonts w:ascii="Arial" w:eastAsia="Times New Roman" w:hAnsi="Arial" w:cs="Arial"/>
                <w:sz w:val="20"/>
                <w:szCs w:val="20"/>
                <w:lang w:eastAsia="en-CA"/>
              </w:rPr>
            </w:pPr>
            <w:r w:rsidRPr="001A6EFA">
              <w:rPr>
                <w:rFonts w:ascii="Arial" w:eastAsia="Times New Roman" w:hAnsi="Arial" w:cs="Arial"/>
                <w:sz w:val="20"/>
                <w:szCs w:val="20"/>
                <w:lang w:eastAsia="en-CA"/>
              </w:rPr>
              <w:t>30</w:t>
            </w:r>
          </w:p>
        </w:tc>
        <w:tc>
          <w:tcPr>
            <w:tcW w:w="686" w:type="dxa"/>
            <w:tcBorders>
              <w:top w:val="nil"/>
              <w:left w:val="nil"/>
              <w:bottom w:val="single" w:sz="8" w:space="0" w:color="auto"/>
              <w:right w:val="nil"/>
            </w:tcBorders>
            <w:shd w:val="clear" w:color="000000" w:fill="C0C0C0"/>
            <w:noWrap/>
            <w:vAlign w:val="bottom"/>
            <w:hideMark/>
          </w:tcPr>
          <w:p w:rsidR="001A6EFA" w:rsidRPr="001A6EFA" w:rsidRDefault="001A6EFA" w:rsidP="001A6EFA">
            <w:pPr>
              <w:spacing w:after="0" w:line="240" w:lineRule="auto"/>
              <w:jc w:val="right"/>
              <w:rPr>
                <w:rFonts w:ascii="Arial" w:eastAsia="Times New Roman" w:hAnsi="Arial" w:cs="Arial"/>
                <w:sz w:val="20"/>
                <w:szCs w:val="20"/>
                <w:lang w:eastAsia="en-CA"/>
              </w:rPr>
            </w:pPr>
            <w:r w:rsidRPr="001A6EFA">
              <w:rPr>
                <w:rFonts w:ascii="Arial" w:eastAsia="Times New Roman" w:hAnsi="Arial" w:cs="Arial"/>
                <w:sz w:val="20"/>
                <w:szCs w:val="20"/>
                <w:lang w:eastAsia="en-CA"/>
              </w:rPr>
              <w:t>0.00</w:t>
            </w:r>
          </w:p>
        </w:tc>
      </w:tr>
    </w:tbl>
    <w:p w:rsidR="00E04A86" w:rsidRPr="0056239A" w:rsidRDefault="00E04A86" w:rsidP="00E04A86">
      <w:pPr>
        <w:rPr>
          <w:b/>
          <w:sz w:val="24"/>
          <w:szCs w:val="24"/>
        </w:rPr>
      </w:pPr>
    </w:p>
    <w:p w:rsidR="00E04A86" w:rsidRPr="0056239A" w:rsidRDefault="00E04A86" w:rsidP="00E04A86">
      <w:pPr>
        <w:rPr>
          <w:b/>
          <w:sz w:val="24"/>
          <w:szCs w:val="24"/>
        </w:rPr>
      </w:pPr>
    </w:p>
    <w:p w:rsidR="00E04A86" w:rsidRPr="0056239A" w:rsidRDefault="00E04A86" w:rsidP="00E04A86">
      <w:pPr>
        <w:rPr>
          <w:b/>
          <w:sz w:val="24"/>
          <w:szCs w:val="24"/>
        </w:rPr>
      </w:pPr>
      <w:r w:rsidRPr="0056239A">
        <w:rPr>
          <w:b/>
          <w:sz w:val="24"/>
          <w:szCs w:val="24"/>
        </w:rPr>
        <w:t>Appendix D –How Long have you used MarketVolume.com / How easy is our website to use</w:t>
      </w:r>
    </w:p>
    <w:tbl>
      <w:tblPr>
        <w:tblStyle w:val="LightShading-Accent1"/>
        <w:tblW w:w="8734" w:type="dxa"/>
        <w:tblLook w:val="04A0"/>
      </w:tblPr>
      <w:tblGrid>
        <w:gridCol w:w="1365"/>
        <w:gridCol w:w="843"/>
        <w:gridCol w:w="927"/>
        <w:gridCol w:w="927"/>
        <w:gridCol w:w="843"/>
        <w:gridCol w:w="843"/>
        <w:gridCol w:w="843"/>
        <w:gridCol w:w="1246"/>
        <w:gridCol w:w="897"/>
      </w:tblGrid>
      <w:tr w:rsidR="00E04A86" w:rsidRPr="0056239A" w:rsidTr="00D4155F">
        <w:trPr>
          <w:cnfStyle w:val="100000000000"/>
          <w:trHeight w:val="299"/>
        </w:trPr>
        <w:tc>
          <w:tcPr>
            <w:cnfStyle w:val="001000000000"/>
            <w:tcW w:w="1365" w:type="dxa"/>
            <w:noWrap/>
            <w:hideMark/>
          </w:tcPr>
          <w:p w:rsidR="00E04A86" w:rsidRPr="0056239A" w:rsidRDefault="00E04A86" w:rsidP="00D4155F">
            <w:pPr>
              <w:jc w:val="center"/>
              <w:rPr>
                <w:rFonts w:eastAsia="Times New Roman" w:cs="Times New Roman"/>
                <w:sz w:val="24"/>
                <w:szCs w:val="24"/>
                <w:lang w:eastAsia="en-CA"/>
              </w:rPr>
            </w:pPr>
          </w:p>
        </w:tc>
        <w:tc>
          <w:tcPr>
            <w:tcW w:w="843"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&lt; Month</w:t>
            </w:r>
          </w:p>
        </w:tc>
        <w:tc>
          <w:tcPr>
            <w:tcW w:w="927"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1 - 6 Months</w:t>
            </w:r>
          </w:p>
        </w:tc>
        <w:tc>
          <w:tcPr>
            <w:tcW w:w="927"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6 - 12 Months</w:t>
            </w:r>
          </w:p>
        </w:tc>
        <w:tc>
          <w:tcPr>
            <w:tcW w:w="843"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1 - 2 Years</w:t>
            </w:r>
          </w:p>
        </w:tc>
        <w:tc>
          <w:tcPr>
            <w:tcW w:w="843"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2 - 5 Years</w:t>
            </w:r>
          </w:p>
        </w:tc>
        <w:tc>
          <w:tcPr>
            <w:tcW w:w="843"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&gt; 5 Years</w:t>
            </w:r>
          </w:p>
        </w:tc>
        <w:tc>
          <w:tcPr>
            <w:tcW w:w="1246"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Don't use the service</w:t>
            </w:r>
          </w:p>
        </w:tc>
        <w:tc>
          <w:tcPr>
            <w:tcW w:w="897" w:type="dxa"/>
            <w:noWrap/>
            <w:hideMark/>
          </w:tcPr>
          <w:p w:rsidR="00E04A86" w:rsidRPr="0056239A" w:rsidRDefault="00E04A86" w:rsidP="00D4155F">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E04A86" w:rsidRPr="0056239A" w:rsidTr="00D4155F">
        <w:trPr>
          <w:cnfStyle w:val="000000100000"/>
          <w:trHeight w:val="299"/>
        </w:trPr>
        <w:tc>
          <w:tcPr>
            <w:cnfStyle w:val="001000000000"/>
            <w:tcW w:w="1365"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Very easy to use</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20%</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16%</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22%</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28%</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25%</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40%</w:t>
            </w:r>
          </w:p>
        </w:tc>
        <w:tc>
          <w:tcPr>
            <w:tcW w:w="124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17%</w:t>
            </w:r>
          </w:p>
        </w:tc>
        <w:tc>
          <w:tcPr>
            <w:tcW w:w="89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21%</w:t>
            </w:r>
          </w:p>
        </w:tc>
      </w:tr>
      <w:tr w:rsidR="00E04A86" w:rsidRPr="0056239A" w:rsidTr="00D4155F">
        <w:trPr>
          <w:trHeight w:val="299"/>
        </w:trPr>
        <w:tc>
          <w:tcPr>
            <w:cnfStyle w:val="001000000000"/>
            <w:tcW w:w="1365"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Easy to use</w:t>
            </w:r>
          </w:p>
        </w:tc>
        <w:tc>
          <w:tcPr>
            <w:tcW w:w="84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28%</w:t>
            </w:r>
          </w:p>
        </w:tc>
        <w:tc>
          <w:tcPr>
            <w:tcW w:w="92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45%</w:t>
            </w:r>
          </w:p>
        </w:tc>
        <w:tc>
          <w:tcPr>
            <w:tcW w:w="92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57%</w:t>
            </w:r>
          </w:p>
        </w:tc>
        <w:tc>
          <w:tcPr>
            <w:tcW w:w="84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68%</w:t>
            </w:r>
          </w:p>
        </w:tc>
        <w:tc>
          <w:tcPr>
            <w:tcW w:w="84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54%</w:t>
            </w:r>
          </w:p>
        </w:tc>
        <w:tc>
          <w:tcPr>
            <w:tcW w:w="84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60%</w:t>
            </w:r>
          </w:p>
        </w:tc>
        <w:tc>
          <w:tcPr>
            <w:tcW w:w="124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17%</w:t>
            </w:r>
          </w:p>
        </w:tc>
        <w:tc>
          <w:tcPr>
            <w:tcW w:w="89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45%</w:t>
            </w:r>
          </w:p>
        </w:tc>
      </w:tr>
      <w:tr w:rsidR="00E04A86" w:rsidRPr="0056239A" w:rsidTr="00D4155F">
        <w:trPr>
          <w:cnfStyle w:val="000000100000"/>
          <w:trHeight w:val="299"/>
        </w:trPr>
        <w:tc>
          <w:tcPr>
            <w:cnfStyle w:val="001000000000"/>
            <w:tcW w:w="1365"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Neutral</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48%</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35%</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24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26%</w:t>
            </w:r>
          </w:p>
        </w:tc>
        <w:tc>
          <w:tcPr>
            <w:tcW w:w="89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24%</w:t>
            </w:r>
          </w:p>
        </w:tc>
      </w:tr>
      <w:tr w:rsidR="00E04A86" w:rsidRPr="0056239A" w:rsidTr="00D4155F">
        <w:trPr>
          <w:trHeight w:val="299"/>
        </w:trPr>
        <w:tc>
          <w:tcPr>
            <w:cnfStyle w:val="001000000000"/>
            <w:tcW w:w="1365"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Difficult to use</w:t>
            </w:r>
          </w:p>
        </w:tc>
        <w:tc>
          <w:tcPr>
            <w:tcW w:w="84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2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92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9%</w:t>
            </w:r>
          </w:p>
        </w:tc>
        <w:tc>
          <w:tcPr>
            <w:tcW w:w="84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4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84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24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9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w:t>
            </w:r>
          </w:p>
        </w:tc>
      </w:tr>
      <w:tr w:rsidR="00E04A86" w:rsidRPr="0056239A" w:rsidTr="00D4155F">
        <w:trPr>
          <w:cnfStyle w:val="000000100000"/>
          <w:trHeight w:val="299"/>
        </w:trPr>
        <w:tc>
          <w:tcPr>
            <w:cnfStyle w:val="001000000000"/>
            <w:tcW w:w="1365"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Very difficult to use</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24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9%</w:t>
            </w:r>
          </w:p>
        </w:tc>
        <w:tc>
          <w:tcPr>
            <w:tcW w:w="89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w:t>
            </w:r>
          </w:p>
        </w:tc>
      </w:tr>
      <w:tr w:rsidR="00E04A86" w:rsidRPr="0056239A" w:rsidTr="00D4155F">
        <w:trPr>
          <w:trHeight w:val="299"/>
        </w:trPr>
        <w:tc>
          <w:tcPr>
            <w:cnfStyle w:val="001000000000"/>
            <w:tcW w:w="1365"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Don't know</w:t>
            </w:r>
          </w:p>
        </w:tc>
        <w:tc>
          <w:tcPr>
            <w:tcW w:w="84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2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2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4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4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4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246"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30%</w:t>
            </w:r>
          </w:p>
        </w:tc>
        <w:tc>
          <w:tcPr>
            <w:tcW w:w="89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r>
      <w:tr w:rsidR="00E04A86" w:rsidRPr="0056239A" w:rsidTr="00D4155F">
        <w:trPr>
          <w:cnfStyle w:val="000000100000"/>
          <w:trHeight w:val="313"/>
        </w:trPr>
        <w:tc>
          <w:tcPr>
            <w:cnfStyle w:val="001000000000"/>
            <w:tcW w:w="1365" w:type="dxa"/>
            <w:noWrap/>
            <w:hideMark/>
          </w:tcPr>
          <w:p w:rsidR="00E04A86" w:rsidRPr="0056239A" w:rsidRDefault="00E04A86" w:rsidP="00D4155F">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2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4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246"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9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04"/>
        <w:gridCol w:w="586"/>
        <w:gridCol w:w="686"/>
      </w:tblGrid>
      <w:tr w:rsidR="001A6EFA" w:rsidRPr="001A6EFA" w:rsidTr="001A6EFA">
        <w:trPr>
          <w:trHeight w:val="315"/>
        </w:trPr>
        <w:tc>
          <w:tcPr>
            <w:tcW w:w="2176" w:type="dxa"/>
            <w:gridSpan w:val="3"/>
            <w:tcBorders>
              <w:top w:val="single" w:sz="8" w:space="0" w:color="auto"/>
              <w:left w:val="nil"/>
              <w:bottom w:val="nil"/>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Statistical Values</w:t>
            </w:r>
          </w:p>
        </w:tc>
      </w:tr>
      <w:tr w:rsidR="001A6EFA" w:rsidRPr="001A6EFA" w:rsidTr="001A6EFA">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1A6EFA" w:rsidRPr="001A6EFA" w:rsidRDefault="001A6EFA" w:rsidP="001A6EFA">
            <w:pPr>
              <w:spacing w:after="0" w:line="240" w:lineRule="auto"/>
              <w:jc w:val="center"/>
              <w:rPr>
                <w:rFonts w:ascii="Arial" w:eastAsia="Times New Roman" w:hAnsi="Arial" w:cs="Arial"/>
                <w:i/>
                <w:iCs/>
                <w:sz w:val="20"/>
                <w:szCs w:val="20"/>
                <w:lang w:eastAsia="en-CA"/>
              </w:rPr>
            </w:pPr>
            <w:r w:rsidRPr="001A6EFA">
              <w:rPr>
                <w:rFonts w:ascii="Arial" w:eastAsia="Times New Roman" w:hAnsi="Arial" w:cs="Arial"/>
                <w:i/>
                <w:iCs/>
                <w:sz w:val="20"/>
                <w:szCs w:val="20"/>
                <w:lang w:eastAsia="en-CA"/>
              </w:rPr>
              <w:t xml:space="preserve">   Sig</w:t>
            </w:r>
          </w:p>
        </w:tc>
      </w:tr>
      <w:tr w:rsidR="001A6EFA" w:rsidRPr="001A6EFA" w:rsidTr="001A6EFA">
        <w:trPr>
          <w:trHeight w:val="330"/>
        </w:trPr>
        <w:tc>
          <w:tcPr>
            <w:tcW w:w="904" w:type="dxa"/>
            <w:tcBorders>
              <w:top w:val="nil"/>
              <w:left w:val="nil"/>
              <w:bottom w:val="single" w:sz="8" w:space="0" w:color="auto"/>
              <w:right w:val="nil"/>
            </w:tcBorders>
            <w:shd w:val="clear" w:color="000000" w:fill="C0C0C0"/>
            <w:noWrap/>
            <w:vAlign w:val="bottom"/>
            <w:hideMark/>
          </w:tcPr>
          <w:p w:rsidR="001A6EFA" w:rsidRPr="001A6EFA" w:rsidRDefault="001A6EFA" w:rsidP="001A6EFA">
            <w:pPr>
              <w:spacing w:after="0" w:line="240" w:lineRule="auto"/>
              <w:jc w:val="right"/>
              <w:rPr>
                <w:rFonts w:ascii="Arial" w:eastAsia="Times New Roman" w:hAnsi="Arial" w:cs="Arial"/>
                <w:sz w:val="20"/>
                <w:szCs w:val="20"/>
                <w:lang w:eastAsia="en-CA"/>
              </w:rPr>
            </w:pPr>
            <w:r w:rsidRPr="001A6EFA">
              <w:rPr>
                <w:rFonts w:ascii="Arial" w:eastAsia="Times New Roman" w:hAnsi="Arial" w:cs="Arial"/>
                <w:sz w:val="20"/>
                <w:szCs w:val="20"/>
                <w:lang w:eastAsia="en-CA"/>
              </w:rPr>
              <w:t>72.18</w:t>
            </w:r>
          </w:p>
        </w:tc>
        <w:tc>
          <w:tcPr>
            <w:tcW w:w="586" w:type="dxa"/>
            <w:tcBorders>
              <w:top w:val="nil"/>
              <w:left w:val="nil"/>
              <w:bottom w:val="single" w:sz="8" w:space="0" w:color="auto"/>
              <w:right w:val="nil"/>
            </w:tcBorders>
            <w:shd w:val="clear" w:color="000000" w:fill="C0C0C0"/>
            <w:noWrap/>
            <w:vAlign w:val="bottom"/>
            <w:hideMark/>
          </w:tcPr>
          <w:p w:rsidR="001A6EFA" w:rsidRPr="001A6EFA" w:rsidRDefault="001A6EFA" w:rsidP="001A6EFA">
            <w:pPr>
              <w:spacing w:after="0" w:line="240" w:lineRule="auto"/>
              <w:jc w:val="right"/>
              <w:rPr>
                <w:rFonts w:ascii="Arial" w:eastAsia="Times New Roman" w:hAnsi="Arial" w:cs="Arial"/>
                <w:sz w:val="20"/>
                <w:szCs w:val="20"/>
                <w:lang w:eastAsia="en-CA"/>
              </w:rPr>
            </w:pPr>
            <w:r w:rsidRPr="001A6EFA">
              <w:rPr>
                <w:rFonts w:ascii="Arial" w:eastAsia="Times New Roman" w:hAnsi="Arial" w:cs="Arial"/>
                <w:sz w:val="20"/>
                <w:szCs w:val="20"/>
                <w:lang w:eastAsia="en-CA"/>
              </w:rPr>
              <w:t>30</w:t>
            </w:r>
          </w:p>
        </w:tc>
        <w:tc>
          <w:tcPr>
            <w:tcW w:w="686" w:type="dxa"/>
            <w:tcBorders>
              <w:top w:val="nil"/>
              <w:left w:val="nil"/>
              <w:bottom w:val="single" w:sz="8" w:space="0" w:color="auto"/>
              <w:right w:val="nil"/>
            </w:tcBorders>
            <w:shd w:val="clear" w:color="000000" w:fill="C0C0C0"/>
            <w:noWrap/>
            <w:vAlign w:val="bottom"/>
            <w:hideMark/>
          </w:tcPr>
          <w:p w:rsidR="001A6EFA" w:rsidRPr="001A6EFA" w:rsidRDefault="001A6EFA" w:rsidP="001A6EFA">
            <w:pPr>
              <w:spacing w:after="0" w:line="240" w:lineRule="auto"/>
              <w:jc w:val="right"/>
              <w:rPr>
                <w:rFonts w:ascii="Arial" w:eastAsia="Times New Roman" w:hAnsi="Arial" w:cs="Arial"/>
                <w:sz w:val="20"/>
                <w:szCs w:val="20"/>
                <w:lang w:eastAsia="en-CA"/>
              </w:rPr>
            </w:pPr>
            <w:r w:rsidRPr="001A6EFA">
              <w:rPr>
                <w:rFonts w:ascii="Arial" w:eastAsia="Times New Roman" w:hAnsi="Arial" w:cs="Arial"/>
                <w:sz w:val="20"/>
                <w:szCs w:val="20"/>
                <w:lang w:eastAsia="en-CA"/>
              </w:rPr>
              <w:t>0.00</w:t>
            </w:r>
          </w:p>
        </w:tc>
      </w:tr>
    </w:tbl>
    <w:p w:rsidR="00E04A86" w:rsidRPr="0056239A" w:rsidRDefault="00E04A86" w:rsidP="00E04A86">
      <w:pPr>
        <w:rPr>
          <w:sz w:val="32"/>
          <w:szCs w:val="32"/>
        </w:rPr>
      </w:pPr>
    </w:p>
    <w:p w:rsidR="00E04A86" w:rsidRPr="0056239A" w:rsidRDefault="00E04A86" w:rsidP="00E04A86">
      <w:pPr>
        <w:rPr>
          <w:b/>
          <w:sz w:val="24"/>
          <w:szCs w:val="24"/>
        </w:rPr>
      </w:pPr>
      <w:r w:rsidRPr="0056239A">
        <w:rPr>
          <w:b/>
          <w:sz w:val="24"/>
          <w:szCs w:val="24"/>
        </w:rPr>
        <w:br w:type="page"/>
      </w:r>
    </w:p>
    <w:p w:rsidR="00E04A86" w:rsidRPr="0056239A" w:rsidRDefault="00E04A86" w:rsidP="00E04A86">
      <w:pPr>
        <w:rPr>
          <w:b/>
          <w:sz w:val="24"/>
          <w:szCs w:val="24"/>
        </w:rPr>
      </w:pPr>
      <w:r w:rsidRPr="0056239A">
        <w:rPr>
          <w:b/>
          <w:sz w:val="24"/>
          <w:szCs w:val="24"/>
        </w:rPr>
        <w:lastRenderedPageBreak/>
        <w:t>Appendix E –</w:t>
      </w:r>
      <w:r w:rsidR="00C42BB6">
        <w:rPr>
          <w:b/>
          <w:sz w:val="24"/>
          <w:szCs w:val="24"/>
        </w:rPr>
        <w:t xml:space="preserve"> </w:t>
      </w:r>
      <w:r w:rsidRPr="0056239A">
        <w:rPr>
          <w:b/>
          <w:sz w:val="24"/>
          <w:szCs w:val="24"/>
        </w:rPr>
        <w:t>How Long have you used MarketVolume.com / Quality is improving</w:t>
      </w:r>
    </w:p>
    <w:tbl>
      <w:tblPr>
        <w:tblStyle w:val="LightShading-Accent1"/>
        <w:tblW w:w="8443" w:type="dxa"/>
        <w:tblLook w:val="04A0"/>
      </w:tblPr>
      <w:tblGrid>
        <w:gridCol w:w="1335"/>
        <w:gridCol w:w="823"/>
        <w:gridCol w:w="863"/>
        <w:gridCol w:w="863"/>
        <w:gridCol w:w="823"/>
        <w:gridCol w:w="823"/>
        <w:gridCol w:w="823"/>
        <w:gridCol w:w="1347"/>
        <w:gridCol w:w="831"/>
      </w:tblGrid>
      <w:tr w:rsidR="00E04A86" w:rsidRPr="0056239A" w:rsidTr="00D4155F">
        <w:trPr>
          <w:cnfStyle w:val="100000000000"/>
          <w:trHeight w:val="271"/>
        </w:trPr>
        <w:tc>
          <w:tcPr>
            <w:cnfStyle w:val="001000000000"/>
            <w:tcW w:w="1335" w:type="dxa"/>
            <w:noWrap/>
            <w:hideMark/>
          </w:tcPr>
          <w:p w:rsidR="00E04A86" w:rsidRPr="0056239A" w:rsidRDefault="00E04A86" w:rsidP="00D4155F">
            <w:pPr>
              <w:jc w:val="center"/>
              <w:rPr>
                <w:rFonts w:eastAsia="Times New Roman" w:cs="Times New Roman"/>
                <w:sz w:val="24"/>
                <w:szCs w:val="24"/>
                <w:lang w:eastAsia="en-CA"/>
              </w:rPr>
            </w:pPr>
          </w:p>
        </w:tc>
        <w:tc>
          <w:tcPr>
            <w:tcW w:w="823"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&lt; Month</w:t>
            </w:r>
          </w:p>
        </w:tc>
        <w:tc>
          <w:tcPr>
            <w:tcW w:w="823"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1 - 6 Months</w:t>
            </w:r>
          </w:p>
        </w:tc>
        <w:tc>
          <w:tcPr>
            <w:tcW w:w="823"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6 - 12 Months</w:t>
            </w:r>
          </w:p>
        </w:tc>
        <w:tc>
          <w:tcPr>
            <w:tcW w:w="823"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1 - 2 Years</w:t>
            </w:r>
          </w:p>
        </w:tc>
        <w:tc>
          <w:tcPr>
            <w:tcW w:w="823"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2 - 5 Years</w:t>
            </w:r>
          </w:p>
        </w:tc>
        <w:tc>
          <w:tcPr>
            <w:tcW w:w="823"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&gt; 5 Years</w:t>
            </w:r>
          </w:p>
        </w:tc>
        <w:tc>
          <w:tcPr>
            <w:tcW w:w="1347"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Don't use the service</w:t>
            </w:r>
          </w:p>
        </w:tc>
        <w:tc>
          <w:tcPr>
            <w:tcW w:w="823" w:type="dxa"/>
            <w:noWrap/>
            <w:hideMark/>
          </w:tcPr>
          <w:p w:rsidR="00E04A86" w:rsidRPr="0056239A" w:rsidRDefault="00E04A86" w:rsidP="00D4155F">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E04A86" w:rsidRPr="0056239A" w:rsidTr="00D4155F">
        <w:trPr>
          <w:cnfStyle w:val="000000100000"/>
          <w:trHeight w:val="271"/>
        </w:trPr>
        <w:tc>
          <w:tcPr>
            <w:cnfStyle w:val="001000000000"/>
            <w:tcW w:w="1335"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Strongly Agree</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12%</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12%</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9%</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17%</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20%</w:t>
            </w:r>
          </w:p>
        </w:tc>
        <w:tc>
          <w:tcPr>
            <w:tcW w:w="134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11%</w:t>
            </w:r>
          </w:p>
        </w:tc>
      </w:tr>
      <w:tr w:rsidR="00E04A86" w:rsidRPr="0056239A" w:rsidTr="00D4155F">
        <w:trPr>
          <w:trHeight w:val="271"/>
        </w:trPr>
        <w:tc>
          <w:tcPr>
            <w:cnfStyle w:val="001000000000"/>
            <w:tcW w:w="1335"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Agree</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16%</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33%</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26%</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36%</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42%</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80%</w:t>
            </w:r>
          </w:p>
        </w:tc>
        <w:tc>
          <w:tcPr>
            <w:tcW w:w="134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26%</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32%</w:t>
            </w:r>
          </w:p>
        </w:tc>
      </w:tr>
      <w:tr w:rsidR="00E04A86" w:rsidRPr="0056239A" w:rsidTr="00D4155F">
        <w:trPr>
          <w:cnfStyle w:val="000000100000"/>
          <w:trHeight w:val="271"/>
        </w:trPr>
        <w:tc>
          <w:tcPr>
            <w:cnfStyle w:val="001000000000"/>
            <w:tcW w:w="1335"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Neutral</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40%</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55%</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65%</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40%</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29%</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34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41%</w:t>
            </w:r>
          </w:p>
        </w:tc>
      </w:tr>
      <w:tr w:rsidR="00E04A86" w:rsidRPr="0056239A" w:rsidTr="00D4155F">
        <w:trPr>
          <w:trHeight w:val="271"/>
        </w:trPr>
        <w:tc>
          <w:tcPr>
            <w:cnfStyle w:val="001000000000"/>
            <w:tcW w:w="1335"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Disagree</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34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w:t>
            </w:r>
          </w:p>
        </w:tc>
      </w:tr>
      <w:tr w:rsidR="00E04A86" w:rsidRPr="0056239A" w:rsidTr="00D4155F">
        <w:trPr>
          <w:cnfStyle w:val="000000100000"/>
          <w:trHeight w:val="271"/>
        </w:trPr>
        <w:tc>
          <w:tcPr>
            <w:cnfStyle w:val="001000000000"/>
            <w:tcW w:w="1335"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Strongly Disagree</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34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w:t>
            </w:r>
          </w:p>
        </w:tc>
      </w:tr>
      <w:tr w:rsidR="00E04A86" w:rsidRPr="0056239A" w:rsidTr="00D4155F">
        <w:trPr>
          <w:trHeight w:val="271"/>
        </w:trPr>
        <w:tc>
          <w:tcPr>
            <w:cnfStyle w:val="001000000000"/>
            <w:tcW w:w="1335"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Don't Know</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28%</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16%</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347"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43%</w:t>
            </w:r>
          </w:p>
        </w:tc>
        <w:tc>
          <w:tcPr>
            <w:tcW w:w="823"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12%</w:t>
            </w:r>
          </w:p>
        </w:tc>
      </w:tr>
      <w:tr w:rsidR="00E04A86" w:rsidRPr="0056239A" w:rsidTr="00D4155F">
        <w:trPr>
          <w:cnfStyle w:val="000000100000"/>
          <w:trHeight w:val="284"/>
        </w:trPr>
        <w:tc>
          <w:tcPr>
            <w:cnfStyle w:val="001000000000"/>
            <w:tcW w:w="1335" w:type="dxa"/>
            <w:noWrap/>
            <w:hideMark/>
          </w:tcPr>
          <w:p w:rsidR="00E04A86" w:rsidRPr="0056239A" w:rsidRDefault="00E04A86" w:rsidP="00D4155F">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347"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23"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04"/>
        <w:gridCol w:w="586"/>
        <w:gridCol w:w="686"/>
      </w:tblGrid>
      <w:tr w:rsidR="00163B2F" w:rsidRPr="00163B2F" w:rsidTr="00163B2F">
        <w:trPr>
          <w:trHeight w:val="315"/>
        </w:trPr>
        <w:tc>
          <w:tcPr>
            <w:tcW w:w="2176" w:type="dxa"/>
            <w:gridSpan w:val="3"/>
            <w:tcBorders>
              <w:top w:val="single" w:sz="8" w:space="0" w:color="auto"/>
              <w:left w:val="nil"/>
              <w:bottom w:val="nil"/>
              <w:right w:val="nil"/>
            </w:tcBorders>
            <w:shd w:val="clear" w:color="000000" w:fill="C0C0C0"/>
            <w:noWrap/>
            <w:vAlign w:val="bottom"/>
            <w:hideMark/>
          </w:tcPr>
          <w:p w:rsidR="00163B2F" w:rsidRPr="00163B2F" w:rsidRDefault="00163B2F" w:rsidP="00163B2F">
            <w:pPr>
              <w:spacing w:after="0" w:line="240" w:lineRule="auto"/>
              <w:jc w:val="center"/>
              <w:rPr>
                <w:rFonts w:ascii="Arial" w:eastAsia="Times New Roman" w:hAnsi="Arial" w:cs="Arial"/>
                <w:i/>
                <w:iCs/>
                <w:sz w:val="20"/>
                <w:szCs w:val="20"/>
                <w:lang w:eastAsia="en-CA"/>
              </w:rPr>
            </w:pPr>
            <w:r w:rsidRPr="00163B2F">
              <w:rPr>
                <w:rFonts w:ascii="Arial" w:eastAsia="Times New Roman" w:hAnsi="Arial" w:cs="Arial"/>
                <w:i/>
                <w:iCs/>
                <w:sz w:val="20"/>
                <w:szCs w:val="20"/>
                <w:lang w:eastAsia="en-CA"/>
              </w:rPr>
              <w:t>Statistical Values</w:t>
            </w:r>
          </w:p>
        </w:tc>
      </w:tr>
      <w:tr w:rsidR="00163B2F" w:rsidRPr="00163B2F" w:rsidTr="00163B2F">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163B2F" w:rsidRPr="00163B2F" w:rsidRDefault="00163B2F" w:rsidP="00163B2F">
            <w:pPr>
              <w:spacing w:after="0" w:line="240" w:lineRule="auto"/>
              <w:jc w:val="center"/>
              <w:rPr>
                <w:rFonts w:ascii="Arial" w:eastAsia="Times New Roman" w:hAnsi="Arial" w:cs="Arial"/>
                <w:i/>
                <w:iCs/>
                <w:sz w:val="20"/>
                <w:szCs w:val="20"/>
                <w:lang w:eastAsia="en-CA"/>
              </w:rPr>
            </w:pPr>
            <w:r w:rsidRPr="00163B2F">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163B2F" w:rsidRPr="00163B2F" w:rsidRDefault="00163B2F" w:rsidP="00163B2F">
            <w:pPr>
              <w:spacing w:after="0" w:line="240" w:lineRule="auto"/>
              <w:jc w:val="center"/>
              <w:rPr>
                <w:rFonts w:ascii="Arial" w:eastAsia="Times New Roman" w:hAnsi="Arial" w:cs="Arial"/>
                <w:i/>
                <w:iCs/>
                <w:sz w:val="20"/>
                <w:szCs w:val="20"/>
                <w:lang w:eastAsia="en-CA"/>
              </w:rPr>
            </w:pPr>
            <w:r w:rsidRPr="00163B2F">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163B2F" w:rsidRPr="00163B2F" w:rsidRDefault="00163B2F" w:rsidP="00163B2F">
            <w:pPr>
              <w:spacing w:after="0" w:line="240" w:lineRule="auto"/>
              <w:jc w:val="center"/>
              <w:rPr>
                <w:rFonts w:ascii="Arial" w:eastAsia="Times New Roman" w:hAnsi="Arial" w:cs="Arial"/>
                <w:i/>
                <w:iCs/>
                <w:sz w:val="20"/>
                <w:szCs w:val="20"/>
                <w:lang w:eastAsia="en-CA"/>
              </w:rPr>
            </w:pPr>
            <w:r w:rsidRPr="00163B2F">
              <w:rPr>
                <w:rFonts w:ascii="Arial" w:eastAsia="Times New Roman" w:hAnsi="Arial" w:cs="Arial"/>
                <w:i/>
                <w:iCs/>
                <w:sz w:val="20"/>
                <w:szCs w:val="20"/>
                <w:lang w:eastAsia="en-CA"/>
              </w:rPr>
              <w:t xml:space="preserve">   Sig</w:t>
            </w:r>
          </w:p>
        </w:tc>
      </w:tr>
      <w:tr w:rsidR="00163B2F" w:rsidRPr="00163B2F" w:rsidTr="00163B2F">
        <w:trPr>
          <w:trHeight w:val="330"/>
        </w:trPr>
        <w:tc>
          <w:tcPr>
            <w:tcW w:w="904" w:type="dxa"/>
            <w:tcBorders>
              <w:top w:val="nil"/>
              <w:left w:val="nil"/>
              <w:bottom w:val="single" w:sz="8" w:space="0" w:color="auto"/>
              <w:right w:val="nil"/>
            </w:tcBorders>
            <w:shd w:val="clear" w:color="000000" w:fill="C0C0C0"/>
            <w:noWrap/>
            <w:vAlign w:val="bottom"/>
            <w:hideMark/>
          </w:tcPr>
          <w:p w:rsidR="00163B2F" w:rsidRPr="00163B2F" w:rsidRDefault="00163B2F" w:rsidP="00163B2F">
            <w:pPr>
              <w:spacing w:after="0" w:line="240" w:lineRule="auto"/>
              <w:jc w:val="right"/>
              <w:rPr>
                <w:rFonts w:ascii="Arial" w:eastAsia="Times New Roman" w:hAnsi="Arial" w:cs="Arial"/>
                <w:sz w:val="20"/>
                <w:szCs w:val="20"/>
                <w:lang w:eastAsia="en-CA"/>
              </w:rPr>
            </w:pPr>
            <w:r w:rsidRPr="00163B2F">
              <w:rPr>
                <w:rFonts w:ascii="Arial" w:eastAsia="Times New Roman" w:hAnsi="Arial" w:cs="Arial"/>
                <w:sz w:val="20"/>
                <w:szCs w:val="20"/>
                <w:lang w:eastAsia="en-CA"/>
              </w:rPr>
              <w:t>82.77</w:t>
            </w:r>
          </w:p>
        </w:tc>
        <w:tc>
          <w:tcPr>
            <w:tcW w:w="586" w:type="dxa"/>
            <w:tcBorders>
              <w:top w:val="nil"/>
              <w:left w:val="nil"/>
              <w:bottom w:val="single" w:sz="8" w:space="0" w:color="auto"/>
              <w:right w:val="nil"/>
            </w:tcBorders>
            <w:shd w:val="clear" w:color="000000" w:fill="C0C0C0"/>
            <w:noWrap/>
            <w:vAlign w:val="bottom"/>
            <w:hideMark/>
          </w:tcPr>
          <w:p w:rsidR="00163B2F" w:rsidRPr="00163B2F" w:rsidRDefault="00163B2F" w:rsidP="00163B2F">
            <w:pPr>
              <w:spacing w:after="0" w:line="240" w:lineRule="auto"/>
              <w:jc w:val="right"/>
              <w:rPr>
                <w:rFonts w:ascii="Arial" w:eastAsia="Times New Roman" w:hAnsi="Arial" w:cs="Arial"/>
                <w:sz w:val="20"/>
                <w:szCs w:val="20"/>
                <w:lang w:eastAsia="en-CA"/>
              </w:rPr>
            </w:pPr>
            <w:r w:rsidRPr="00163B2F">
              <w:rPr>
                <w:rFonts w:ascii="Arial" w:eastAsia="Times New Roman" w:hAnsi="Arial" w:cs="Arial"/>
                <w:sz w:val="20"/>
                <w:szCs w:val="20"/>
                <w:lang w:eastAsia="en-CA"/>
              </w:rPr>
              <w:t>30</w:t>
            </w:r>
          </w:p>
        </w:tc>
        <w:tc>
          <w:tcPr>
            <w:tcW w:w="686" w:type="dxa"/>
            <w:tcBorders>
              <w:top w:val="nil"/>
              <w:left w:val="nil"/>
              <w:bottom w:val="single" w:sz="8" w:space="0" w:color="auto"/>
              <w:right w:val="nil"/>
            </w:tcBorders>
            <w:shd w:val="clear" w:color="000000" w:fill="C0C0C0"/>
            <w:noWrap/>
            <w:vAlign w:val="bottom"/>
            <w:hideMark/>
          </w:tcPr>
          <w:p w:rsidR="00163B2F" w:rsidRPr="00163B2F" w:rsidRDefault="00163B2F" w:rsidP="00163B2F">
            <w:pPr>
              <w:spacing w:after="0" w:line="240" w:lineRule="auto"/>
              <w:jc w:val="right"/>
              <w:rPr>
                <w:rFonts w:ascii="Arial" w:eastAsia="Times New Roman" w:hAnsi="Arial" w:cs="Arial"/>
                <w:sz w:val="20"/>
                <w:szCs w:val="20"/>
                <w:lang w:eastAsia="en-CA"/>
              </w:rPr>
            </w:pPr>
            <w:r w:rsidRPr="00163B2F">
              <w:rPr>
                <w:rFonts w:ascii="Arial" w:eastAsia="Times New Roman" w:hAnsi="Arial" w:cs="Arial"/>
                <w:sz w:val="20"/>
                <w:szCs w:val="20"/>
                <w:lang w:eastAsia="en-CA"/>
              </w:rPr>
              <w:t>0.00</w:t>
            </w:r>
          </w:p>
        </w:tc>
      </w:tr>
    </w:tbl>
    <w:p w:rsidR="00D1403D" w:rsidRPr="00D1403D" w:rsidRDefault="00D1403D" w:rsidP="00E04A86">
      <w:pPr>
        <w:rPr>
          <w:b/>
          <w:sz w:val="24"/>
          <w:szCs w:val="24"/>
        </w:rPr>
      </w:pPr>
      <w:r w:rsidRPr="00D1403D">
        <w:rPr>
          <w:b/>
          <w:sz w:val="24"/>
          <w:szCs w:val="24"/>
        </w:rPr>
        <w:t xml:space="preserve">Appendix </w:t>
      </w:r>
      <w:r>
        <w:rPr>
          <w:b/>
          <w:sz w:val="24"/>
          <w:szCs w:val="24"/>
        </w:rPr>
        <w:t>F – Would you like Stock Volume Charts? / How did you find out about MarketVolume.com?</w:t>
      </w:r>
    </w:p>
    <w:tbl>
      <w:tblPr>
        <w:tblStyle w:val="LightShading-Accent1"/>
        <w:tblW w:w="6232" w:type="dxa"/>
        <w:tblLook w:val="04A0"/>
      </w:tblPr>
      <w:tblGrid>
        <w:gridCol w:w="2188"/>
        <w:gridCol w:w="1348"/>
        <w:gridCol w:w="1348"/>
        <w:gridCol w:w="1348"/>
      </w:tblGrid>
      <w:tr w:rsidR="00D1403D" w:rsidRPr="00D1403D" w:rsidTr="009C2B00">
        <w:trPr>
          <w:cnfStyle w:val="100000000000"/>
          <w:trHeight w:val="315"/>
        </w:trPr>
        <w:tc>
          <w:tcPr>
            <w:cnfStyle w:val="001000000000"/>
            <w:tcW w:w="2188" w:type="dxa"/>
            <w:noWrap/>
            <w:hideMark/>
          </w:tcPr>
          <w:p w:rsidR="00D1403D" w:rsidRPr="00D1403D" w:rsidRDefault="00D1403D" w:rsidP="00D1403D">
            <w:pPr>
              <w:jc w:val="center"/>
              <w:rPr>
                <w:rFonts w:ascii="Times New Roman" w:eastAsia="Times New Roman" w:hAnsi="Times New Roman" w:cs="Times New Roman"/>
                <w:sz w:val="24"/>
                <w:szCs w:val="24"/>
                <w:lang w:eastAsia="en-CA"/>
              </w:rPr>
            </w:pPr>
          </w:p>
        </w:tc>
        <w:tc>
          <w:tcPr>
            <w:tcW w:w="1348" w:type="dxa"/>
            <w:noWrap/>
            <w:hideMark/>
          </w:tcPr>
          <w:p w:rsidR="00D1403D" w:rsidRPr="00D1403D" w:rsidRDefault="00D1403D" w:rsidP="00D1403D">
            <w:pPr>
              <w:cnfStyle w:val="100000000000"/>
              <w:rPr>
                <w:rFonts w:ascii="Arial" w:eastAsia="Times New Roman" w:hAnsi="Arial" w:cs="Arial"/>
                <w:sz w:val="20"/>
                <w:szCs w:val="20"/>
                <w:lang w:eastAsia="en-CA"/>
              </w:rPr>
            </w:pPr>
            <w:r w:rsidRPr="00D1403D">
              <w:rPr>
                <w:rFonts w:ascii="Arial" w:eastAsia="Times New Roman" w:hAnsi="Arial" w:cs="Arial"/>
                <w:sz w:val="20"/>
                <w:szCs w:val="20"/>
                <w:lang w:eastAsia="en-CA"/>
              </w:rPr>
              <w:t>No</w:t>
            </w:r>
          </w:p>
        </w:tc>
        <w:tc>
          <w:tcPr>
            <w:tcW w:w="1348" w:type="dxa"/>
            <w:noWrap/>
            <w:hideMark/>
          </w:tcPr>
          <w:p w:rsidR="00D1403D" w:rsidRPr="00D1403D" w:rsidRDefault="00D1403D" w:rsidP="00D1403D">
            <w:pPr>
              <w:cnfStyle w:val="100000000000"/>
              <w:rPr>
                <w:rFonts w:ascii="Arial" w:eastAsia="Times New Roman" w:hAnsi="Arial" w:cs="Arial"/>
                <w:sz w:val="20"/>
                <w:szCs w:val="20"/>
                <w:lang w:eastAsia="en-CA"/>
              </w:rPr>
            </w:pPr>
            <w:r w:rsidRPr="00D1403D">
              <w:rPr>
                <w:rFonts w:ascii="Arial" w:eastAsia="Times New Roman" w:hAnsi="Arial" w:cs="Arial"/>
                <w:sz w:val="20"/>
                <w:szCs w:val="20"/>
                <w:lang w:eastAsia="en-CA"/>
              </w:rPr>
              <w:t>Yes</w:t>
            </w:r>
          </w:p>
        </w:tc>
        <w:tc>
          <w:tcPr>
            <w:tcW w:w="1348" w:type="dxa"/>
            <w:noWrap/>
            <w:hideMark/>
          </w:tcPr>
          <w:p w:rsidR="00D1403D" w:rsidRPr="00D1403D" w:rsidRDefault="00D1403D" w:rsidP="00D1403D">
            <w:pPr>
              <w:jc w:val="center"/>
              <w:cnfStyle w:val="1000000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Grand Total</w:t>
            </w:r>
          </w:p>
        </w:tc>
      </w:tr>
      <w:tr w:rsidR="00D1403D" w:rsidRPr="00D1403D" w:rsidTr="009C2B00">
        <w:trPr>
          <w:cnfStyle w:val="000000100000"/>
          <w:trHeight w:val="315"/>
        </w:trPr>
        <w:tc>
          <w:tcPr>
            <w:cnfStyle w:val="001000000000"/>
            <w:tcW w:w="2188" w:type="dxa"/>
            <w:noWrap/>
            <w:hideMark/>
          </w:tcPr>
          <w:p w:rsidR="00D1403D" w:rsidRPr="00D1403D" w:rsidRDefault="00D1403D" w:rsidP="00D1403D">
            <w:pPr>
              <w:rPr>
                <w:rFonts w:ascii="Arial" w:eastAsia="Times New Roman" w:hAnsi="Arial" w:cs="Arial"/>
                <w:sz w:val="20"/>
                <w:szCs w:val="20"/>
                <w:lang w:eastAsia="en-CA"/>
              </w:rPr>
            </w:pPr>
            <w:r w:rsidRPr="00D1403D">
              <w:rPr>
                <w:rFonts w:ascii="Arial" w:eastAsia="Times New Roman" w:hAnsi="Arial" w:cs="Arial"/>
                <w:sz w:val="20"/>
                <w:szCs w:val="20"/>
                <w:lang w:eastAsia="en-CA"/>
              </w:rPr>
              <w:t>Website Link</w:t>
            </w:r>
          </w:p>
        </w:tc>
        <w:tc>
          <w:tcPr>
            <w:tcW w:w="1348" w:type="dxa"/>
            <w:noWrap/>
            <w:hideMark/>
          </w:tcPr>
          <w:p w:rsidR="00D1403D" w:rsidRPr="00D1403D" w:rsidRDefault="00D1403D" w:rsidP="00D1403D">
            <w:pPr>
              <w:jc w:val="center"/>
              <w:cnfStyle w:val="0000001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21%</w:t>
            </w:r>
          </w:p>
        </w:tc>
        <w:tc>
          <w:tcPr>
            <w:tcW w:w="1348" w:type="dxa"/>
            <w:noWrap/>
            <w:hideMark/>
          </w:tcPr>
          <w:p w:rsidR="00D1403D" w:rsidRPr="00D1403D" w:rsidRDefault="00D1403D" w:rsidP="00D1403D">
            <w:pPr>
              <w:jc w:val="center"/>
              <w:cnfStyle w:val="0000001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51%</w:t>
            </w:r>
          </w:p>
        </w:tc>
        <w:tc>
          <w:tcPr>
            <w:tcW w:w="1348" w:type="dxa"/>
            <w:noWrap/>
            <w:hideMark/>
          </w:tcPr>
          <w:p w:rsidR="00D1403D" w:rsidRPr="00D1403D" w:rsidRDefault="00D1403D" w:rsidP="00D1403D">
            <w:pPr>
              <w:jc w:val="center"/>
              <w:cnfStyle w:val="0000001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40%</w:t>
            </w:r>
          </w:p>
        </w:tc>
      </w:tr>
      <w:tr w:rsidR="00D1403D" w:rsidRPr="00D1403D" w:rsidTr="009C2B00">
        <w:trPr>
          <w:trHeight w:val="315"/>
        </w:trPr>
        <w:tc>
          <w:tcPr>
            <w:cnfStyle w:val="001000000000"/>
            <w:tcW w:w="2188" w:type="dxa"/>
            <w:noWrap/>
            <w:hideMark/>
          </w:tcPr>
          <w:p w:rsidR="00D1403D" w:rsidRPr="00D1403D" w:rsidRDefault="00D1403D" w:rsidP="00D1403D">
            <w:pPr>
              <w:rPr>
                <w:rFonts w:ascii="Arial" w:eastAsia="Times New Roman" w:hAnsi="Arial" w:cs="Arial"/>
                <w:sz w:val="20"/>
                <w:szCs w:val="20"/>
                <w:lang w:eastAsia="en-CA"/>
              </w:rPr>
            </w:pPr>
            <w:r w:rsidRPr="00D1403D">
              <w:rPr>
                <w:rFonts w:ascii="Arial" w:eastAsia="Times New Roman" w:hAnsi="Arial" w:cs="Arial"/>
                <w:sz w:val="20"/>
                <w:szCs w:val="20"/>
                <w:lang w:eastAsia="en-CA"/>
              </w:rPr>
              <w:t>Search Engine</w:t>
            </w:r>
          </w:p>
        </w:tc>
        <w:tc>
          <w:tcPr>
            <w:tcW w:w="1348" w:type="dxa"/>
            <w:noWrap/>
            <w:hideMark/>
          </w:tcPr>
          <w:p w:rsidR="00D1403D" w:rsidRPr="00D1403D" w:rsidRDefault="00D1403D" w:rsidP="00D1403D">
            <w:pPr>
              <w:jc w:val="center"/>
              <w:cnfStyle w:val="0000000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65%</w:t>
            </w:r>
          </w:p>
        </w:tc>
        <w:tc>
          <w:tcPr>
            <w:tcW w:w="1348" w:type="dxa"/>
            <w:noWrap/>
            <w:hideMark/>
          </w:tcPr>
          <w:p w:rsidR="00D1403D" w:rsidRPr="00D1403D" w:rsidRDefault="00D1403D" w:rsidP="00D1403D">
            <w:pPr>
              <w:jc w:val="center"/>
              <w:cnfStyle w:val="0000000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33%</w:t>
            </w:r>
          </w:p>
        </w:tc>
        <w:tc>
          <w:tcPr>
            <w:tcW w:w="1348" w:type="dxa"/>
            <w:noWrap/>
            <w:hideMark/>
          </w:tcPr>
          <w:p w:rsidR="00D1403D" w:rsidRPr="00D1403D" w:rsidRDefault="00D1403D" w:rsidP="00D1403D">
            <w:pPr>
              <w:jc w:val="center"/>
              <w:cnfStyle w:val="0000000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44%</w:t>
            </w:r>
          </w:p>
        </w:tc>
      </w:tr>
      <w:tr w:rsidR="00D1403D" w:rsidRPr="00D1403D" w:rsidTr="009C2B00">
        <w:trPr>
          <w:cnfStyle w:val="000000100000"/>
          <w:trHeight w:val="315"/>
        </w:trPr>
        <w:tc>
          <w:tcPr>
            <w:cnfStyle w:val="001000000000"/>
            <w:tcW w:w="2188" w:type="dxa"/>
            <w:noWrap/>
            <w:hideMark/>
          </w:tcPr>
          <w:p w:rsidR="00D1403D" w:rsidRPr="00D1403D" w:rsidRDefault="00D1403D" w:rsidP="00D1403D">
            <w:pPr>
              <w:rPr>
                <w:rFonts w:ascii="Arial" w:eastAsia="Times New Roman" w:hAnsi="Arial" w:cs="Arial"/>
                <w:sz w:val="20"/>
                <w:szCs w:val="20"/>
                <w:lang w:eastAsia="en-CA"/>
              </w:rPr>
            </w:pPr>
            <w:r w:rsidRPr="00D1403D">
              <w:rPr>
                <w:rFonts w:ascii="Arial" w:eastAsia="Times New Roman" w:hAnsi="Arial" w:cs="Arial"/>
                <w:sz w:val="20"/>
                <w:szCs w:val="20"/>
                <w:lang w:eastAsia="en-CA"/>
              </w:rPr>
              <w:t>Television</w:t>
            </w:r>
          </w:p>
        </w:tc>
        <w:tc>
          <w:tcPr>
            <w:tcW w:w="1348" w:type="dxa"/>
            <w:noWrap/>
            <w:hideMark/>
          </w:tcPr>
          <w:p w:rsidR="00D1403D" w:rsidRPr="00D1403D" w:rsidRDefault="00D1403D" w:rsidP="00D1403D">
            <w:pPr>
              <w:jc w:val="center"/>
              <w:cnfStyle w:val="0000001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3%</w:t>
            </w:r>
          </w:p>
        </w:tc>
        <w:tc>
          <w:tcPr>
            <w:tcW w:w="1348" w:type="dxa"/>
            <w:noWrap/>
            <w:hideMark/>
          </w:tcPr>
          <w:p w:rsidR="00D1403D" w:rsidRPr="00D1403D" w:rsidRDefault="00D1403D" w:rsidP="00D1403D">
            <w:pPr>
              <w:jc w:val="center"/>
              <w:cnfStyle w:val="0000001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2%</w:t>
            </w:r>
          </w:p>
        </w:tc>
        <w:tc>
          <w:tcPr>
            <w:tcW w:w="1348" w:type="dxa"/>
            <w:noWrap/>
            <w:hideMark/>
          </w:tcPr>
          <w:p w:rsidR="00D1403D" w:rsidRPr="00D1403D" w:rsidRDefault="00D1403D" w:rsidP="00D1403D">
            <w:pPr>
              <w:jc w:val="center"/>
              <w:cnfStyle w:val="0000001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2%</w:t>
            </w:r>
          </w:p>
        </w:tc>
      </w:tr>
      <w:tr w:rsidR="00D1403D" w:rsidRPr="00D1403D" w:rsidTr="009C2B00">
        <w:trPr>
          <w:trHeight w:val="315"/>
        </w:trPr>
        <w:tc>
          <w:tcPr>
            <w:cnfStyle w:val="001000000000"/>
            <w:tcW w:w="2188" w:type="dxa"/>
            <w:noWrap/>
            <w:hideMark/>
          </w:tcPr>
          <w:p w:rsidR="00D1403D" w:rsidRPr="00D1403D" w:rsidRDefault="00D1403D" w:rsidP="00D1403D">
            <w:pPr>
              <w:rPr>
                <w:rFonts w:ascii="Arial" w:eastAsia="Times New Roman" w:hAnsi="Arial" w:cs="Arial"/>
                <w:sz w:val="20"/>
                <w:szCs w:val="20"/>
                <w:lang w:eastAsia="en-CA"/>
              </w:rPr>
            </w:pPr>
            <w:r w:rsidRPr="00D1403D">
              <w:rPr>
                <w:rFonts w:ascii="Arial" w:eastAsia="Times New Roman" w:hAnsi="Arial" w:cs="Arial"/>
                <w:sz w:val="20"/>
                <w:szCs w:val="20"/>
                <w:lang w:eastAsia="en-CA"/>
              </w:rPr>
              <w:t>Friend</w:t>
            </w:r>
          </w:p>
        </w:tc>
        <w:tc>
          <w:tcPr>
            <w:tcW w:w="1348" w:type="dxa"/>
            <w:noWrap/>
            <w:hideMark/>
          </w:tcPr>
          <w:p w:rsidR="00D1403D" w:rsidRPr="00D1403D" w:rsidRDefault="00D1403D" w:rsidP="00D1403D">
            <w:pPr>
              <w:jc w:val="center"/>
              <w:cnfStyle w:val="0000000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9%</w:t>
            </w:r>
          </w:p>
        </w:tc>
        <w:tc>
          <w:tcPr>
            <w:tcW w:w="1348" w:type="dxa"/>
            <w:noWrap/>
            <w:hideMark/>
          </w:tcPr>
          <w:p w:rsidR="00D1403D" w:rsidRPr="00D1403D" w:rsidRDefault="00D1403D" w:rsidP="00D1403D">
            <w:pPr>
              <w:jc w:val="center"/>
              <w:cnfStyle w:val="0000000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10%</w:t>
            </w:r>
          </w:p>
        </w:tc>
        <w:tc>
          <w:tcPr>
            <w:tcW w:w="1348" w:type="dxa"/>
            <w:noWrap/>
            <w:hideMark/>
          </w:tcPr>
          <w:p w:rsidR="00D1403D" w:rsidRPr="00D1403D" w:rsidRDefault="00D1403D" w:rsidP="00D1403D">
            <w:pPr>
              <w:jc w:val="center"/>
              <w:cnfStyle w:val="0000000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9%</w:t>
            </w:r>
          </w:p>
        </w:tc>
      </w:tr>
      <w:tr w:rsidR="00D1403D" w:rsidRPr="00D1403D" w:rsidTr="009C2B00">
        <w:trPr>
          <w:cnfStyle w:val="000000100000"/>
          <w:trHeight w:val="315"/>
        </w:trPr>
        <w:tc>
          <w:tcPr>
            <w:cnfStyle w:val="001000000000"/>
            <w:tcW w:w="2188" w:type="dxa"/>
            <w:noWrap/>
            <w:hideMark/>
          </w:tcPr>
          <w:p w:rsidR="00D1403D" w:rsidRPr="00D1403D" w:rsidRDefault="00D1403D" w:rsidP="00D1403D">
            <w:pPr>
              <w:rPr>
                <w:rFonts w:ascii="Arial" w:eastAsia="Times New Roman" w:hAnsi="Arial" w:cs="Arial"/>
                <w:sz w:val="20"/>
                <w:szCs w:val="20"/>
                <w:lang w:eastAsia="en-CA"/>
              </w:rPr>
            </w:pPr>
            <w:r w:rsidRPr="00D1403D">
              <w:rPr>
                <w:rFonts w:ascii="Arial" w:eastAsia="Times New Roman" w:hAnsi="Arial" w:cs="Arial"/>
                <w:sz w:val="20"/>
                <w:szCs w:val="20"/>
                <w:lang w:eastAsia="en-CA"/>
              </w:rPr>
              <w:t>Don't Remember</w:t>
            </w:r>
          </w:p>
        </w:tc>
        <w:tc>
          <w:tcPr>
            <w:tcW w:w="1348" w:type="dxa"/>
            <w:noWrap/>
            <w:hideMark/>
          </w:tcPr>
          <w:p w:rsidR="00D1403D" w:rsidRPr="00D1403D" w:rsidRDefault="00D1403D" w:rsidP="00D1403D">
            <w:pPr>
              <w:jc w:val="center"/>
              <w:cnfStyle w:val="0000001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3%</w:t>
            </w:r>
          </w:p>
        </w:tc>
        <w:tc>
          <w:tcPr>
            <w:tcW w:w="1348" w:type="dxa"/>
            <w:noWrap/>
            <w:hideMark/>
          </w:tcPr>
          <w:p w:rsidR="00D1403D" w:rsidRPr="00D1403D" w:rsidRDefault="00D1403D" w:rsidP="00D1403D">
            <w:pPr>
              <w:jc w:val="center"/>
              <w:cnfStyle w:val="0000001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0%</w:t>
            </w:r>
          </w:p>
        </w:tc>
        <w:tc>
          <w:tcPr>
            <w:tcW w:w="1348" w:type="dxa"/>
            <w:noWrap/>
            <w:hideMark/>
          </w:tcPr>
          <w:p w:rsidR="00D1403D" w:rsidRPr="00D1403D" w:rsidRDefault="00D1403D" w:rsidP="00D1403D">
            <w:pPr>
              <w:jc w:val="center"/>
              <w:cnfStyle w:val="0000001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1%</w:t>
            </w:r>
          </w:p>
        </w:tc>
      </w:tr>
      <w:tr w:rsidR="00D1403D" w:rsidRPr="00D1403D" w:rsidTr="009C2B00">
        <w:trPr>
          <w:trHeight w:val="315"/>
        </w:trPr>
        <w:tc>
          <w:tcPr>
            <w:cnfStyle w:val="001000000000"/>
            <w:tcW w:w="2188" w:type="dxa"/>
            <w:noWrap/>
            <w:hideMark/>
          </w:tcPr>
          <w:p w:rsidR="00D1403D" w:rsidRPr="00D1403D" w:rsidRDefault="00D1403D" w:rsidP="00D1403D">
            <w:pPr>
              <w:rPr>
                <w:rFonts w:ascii="Arial" w:eastAsia="Times New Roman" w:hAnsi="Arial" w:cs="Arial"/>
                <w:sz w:val="20"/>
                <w:szCs w:val="20"/>
                <w:lang w:eastAsia="en-CA"/>
              </w:rPr>
            </w:pPr>
            <w:r w:rsidRPr="00D1403D">
              <w:rPr>
                <w:rFonts w:ascii="Arial" w:eastAsia="Times New Roman" w:hAnsi="Arial" w:cs="Arial"/>
                <w:sz w:val="20"/>
                <w:szCs w:val="20"/>
                <w:lang w:eastAsia="en-CA"/>
              </w:rPr>
              <w:t>Other</w:t>
            </w:r>
          </w:p>
        </w:tc>
        <w:tc>
          <w:tcPr>
            <w:tcW w:w="1348" w:type="dxa"/>
            <w:noWrap/>
            <w:hideMark/>
          </w:tcPr>
          <w:p w:rsidR="00D1403D" w:rsidRPr="00D1403D" w:rsidRDefault="00D1403D" w:rsidP="00D1403D">
            <w:pPr>
              <w:jc w:val="center"/>
              <w:cnfStyle w:val="0000000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0%</w:t>
            </w:r>
          </w:p>
        </w:tc>
        <w:tc>
          <w:tcPr>
            <w:tcW w:w="1348" w:type="dxa"/>
            <w:noWrap/>
            <w:hideMark/>
          </w:tcPr>
          <w:p w:rsidR="00D1403D" w:rsidRPr="00D1403D" w:rsidRDefault="00D1403D" w:rsidP="00D1403D">
            <w:pPr>
              <w:jc w:val="center"/>
              <w:cnfStyle w:val="0000000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5%</w:t>
            </w:r>
          </w:p>
        </w:tc>
        <w:tc>
          <w:tcPr>
            <w:tcW w:w="1348" w:type="dxa"/>
            <w:noWrap/>
            <w:hideMark/>
          </w:tcPr>
          <w:p w:rsidR="00D1403D" w:rsidRPr="00D1403D" w:rsidRDefault="00D1403D" w:rsidP="00D1403D">
            <w:pPr>
              <w:jc w:val="center"/>
              <w:cnfStyle w:val="0000000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3%</w:t>
            </w:r>
          </w:p>
        </w:tc>
      </w:tr>
      <w:tr w:rsidR="00D1403D" w:rsidRPr="00D1403D" w:rsidTr="009C2B00">
        <w:trPr>
          <w:cnfStyle w:val="000000100000"/>
          <w:trHeight w:val="330"/>
        </w:trPr>
        <w:tc>
          <w:tcPr>
            <w:cnfStyle w:val="001000000000"/>
            <w:tcW w:w="2188" w:type="dxa"/>
            <w:noWrap/>
            <w:hideMark/>
          </w:tcPr>
          <w:p w:rsidR="00D1403D" w:rsidRPr="00D1403D" w:rsidRDefault="00D1403D" w:rsidP="00D1403D">
            <w:pPr>
              <w:jc w:val="center"/>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Grand Total</w:t>
            </w:r>
          </w:p>
        </w:tc>
        <w:tc>
          <w:tcPr>
            <w:tcW w:w="1348" w:type="dxa"/>
            <w:noWrap/>
            <w:hideMark/>
          </w:tcPr>
          <w:p w:rsidR="00D1403D" w:rsidRPr="00D1403D" w:rsidRDefault="00D1403D" w:rsidP="00D1403D">
            <w:pPr>
              <w:jc w:val="center"/>
              <w:cnfStyle w:val="0000001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100%</w:t>
            </w:r>
          </w:p>
        </w:tc>
        <w:tc>
          <w:tcPr>
            <w:tcW w:w="1348" w:type="dxa"/>
            <w:noWrap/>
            <w:hideMark/>
          </w:tcPr>
          <w:p w:rsidR="00D1403D" w:rsidRPr="00D1403D" w:rsidRDefault="00D1403D" w:rsidP="00D1403D">
            <w:pPr>
              <w:jc w:val="center"/>
              <w:cnfStyle w:val="0000001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100%</w:t>
            </w:r>
          </w:p>
        </w:tc>
        <w:tc>
          <w:tcPr>
            <w:tcW w:w="1348" w:type="dxa"/>
            <w:noWrap/>
            <w:hideMark/>
          </w:tcPr>
          <w:p w:rsidR="00D1403D" w:rsidRPr="00D1403D" w:rsidRDefault="00D1403D" w:rsidP="00D1403D">
            <w:pPr>
              <w:jc w:val="center"/>
              <w:cnfStyle w:val="000000100000"/>
              <w:rPr>
                <w:rFonts w:ascii="Times New Roman" w:eastAsia="Times New Roman" w:hAnsi="Times New Roman" w:cs="Times New Roman"/>
                <w:sz w:val="24"/>
                <w:szCs w:val="24"/>
                <w:lang w:eastAsia="en-CA"/>
              </w:rPr>
            </w:pPr>
            <w:r w:rsidRPr="00D1403D">
              <w:rPr>
                <w:rFonts w:ascii="Times New Roman" w:eastAsia="Times New Roman" w:hAnsi="Times New Roman" w:cs="Times New Roman"/>
                <w:sz w:val="24"/>
                <w:szCs w:val="24"/>
                <w:lang w:eastAsia="en-CA"/>
              </w:rPr>
              <w:t>100%</w:t>
            </w:r>
          </w:p>
        </w:tc>
      </w:tr>
    </w:tbl>
    <w:tbl>
      <w:tblPr>
        <w:tblW w:w="2176" w:type="dxa"/>
        <w:tblInd w:w="108" w:type="dxa"/>
        <w:tblLook w:val="04A0"/>
      </w:tblPr>
      <w:tblGrid>
        <w:gridCol w:w="904"/>
        <w:gridCol w:w="586"/>
        <w:gridCol w:w="686"/>
      </w:tblGrid>
      <w:tr w:rsidR="009C2B00" w:rsidRPr="009C2B00" w:rsidTr="009C2B00">
        <w:trPr>
          <w:trHeight w:val="315"/>
        </w:trPr>
        <w:tc>
          <w:tcPr>
            <w:tcW w:w="2176" w:type="dxa"/>
            <w:gridSpan w:val="3"/>
            <w:tcBorders>
              <w:top w:val="single" w:sz="8" w:space="0" w:color="auto"/>
              <w:left w:val="nil"/>
              <w:bottom w:val="nil"/>
              <w:right w:val="nil"/>
            </w:tcBorders>
            <w:shd w:val="clear" w:color="000000" w:fill="C0C0C0"/>
            <w:noWrap/>
            <w:vAlign w:val="bottom"/>
            <w:hideMark/>
          </w:tcPr>
          <w:p w:rsidR="009C2B00" w:rsidRPr="009C2B00" w:rsidRDefault="009C2B00" w:rsidP="009C2B00">
            <w:pPr>
              <w:spacing w:after="0" w:line="240" w:lineRule="auto"/>
              <w:jc w:val="center"/>
              <w:rPr>
                <w:rFonts w:ascii="Arial" w:eastAsia="Times New Roman" w:hAnsi="Arial" w:cs="Arial"/>
                <w:i/>
                <w:iCs/>
                <w:sz w:val="20"/>
                <w:szCs w:val="20"/>
                <w:lang w:eastAsia="en-CA"/>
              </w:rPr>
            </w:pPr>
            <w:r w:rsidRPr="009C2B00">
              <w:rPr>
                <w:rFonts w:ascii="Arial" w:eastAsia="Times New Roman" w:hAnsi="Arial" w:cs="Arial"/>
                <w:i/>
                <w:iCs/>
                <w:sz w:val="20"/>
                <w:szCs w:val="20"/>
                <w:lang w:eastAsia="en-CA"/>
              </w:rPr>
              <w:t>Statistical Values</w:t>
            </w:r>
          </w:p>
        </w:tc>
      </w:tr>
      <w:tr w:rsidR="009C2B00" w:rsidRPr="009C2B00" w:rsidTr="009C2B00">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9C2B00" w:rsidRPr="009C2B00" w:rsidRDefault="009C2B00" w:rsidP="009C2B00">
            <w:pPr>
              <w:spacing w:after="0" w:line="240" w:lineRule="auto"/>
              <w:jc w:val="center"/>
              <w:rPr>
                <w:rFonts w:ascii="Arial" w:eastAsia="Times New Roman" w:hAnsi="Arial" w:cs="Arial"/>
                <w:i/>
                <w:iCs/>
                <w:sz w:val="20"/>
                <w:szCs w:val="20"/>
                <w:lang w:eastAsia="en-CA"/>
              </w:rPr>
            </w:pPr>
            <w:r w:rsidRPr="009C2B00">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9C2B00" w:rsidRPr="009C2B00" w:rsidRDefault="009C2B00" w:rsidP="009C2B00">
            <w:pPr>
              <w:spacing w:after="0" w:line="240" w:lineRule="auto"/>
              <w:jc w:val="center"/>
              <w:rPr>
                <w:rFonts w:ascii="Arial" w:eastAsia="Times New Roman" w:hAnsi="Arial" w:cs="Arial"/>
                <w:i/>
                <w:iCs/>
                <w:sz w:val="20"/>
                <w:szCs w:val="20"/>
                <w:lang w:eastAsia="en-CA"/>
              </w:rPr>
            </w:pPr>
            <w:r w:rsidRPr="009C2B00">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9C2B00" w:rsidRPr="009C2B00" w:rsidRDefault="009C2B00" w:rsidP="009C2B00">
            <w:pPr>
              <w:spacing w:after="0" w:line="240" w:lineRule="auto"/>
              <w:jc w:val="center"/>
              <w:rPr>
                <w:rFonts w:ascii="Arial" w:eastAsia="Times New Roman" w:hAnsi="Arial" w:cs="Arial"/>
                <w:i/>
                <w:iCs/>
                <w:sz w:val="20"/>
                <w:szCs w:val="20"/>
                <w:lang w:eastAsia="en-CA"/>
              </w:rPr>
            </w:pPr>
            <w:r w:rsidRPr="009C2B00">
              <w:rPr>
                <w:rFonts w:ascii="Arial" w:eastAsia="Times New Roman" w:hAnsi="Arial" w:cs="Arial"/>
                <w:i/>
                <w:iCs/>
                <w:sz w:val="20"/>
                <w:szCs w:val="20"/>
                <w:lang w:eastAsia="en-CA"/>
              </w:rPr>
              <w:t xml:space="preserve">   Sig</w:t>
            </w:r>
          </w:p>
        </w:tc>
      </w:tr>
      <w:tr w:rsidR="009C2B00" w:rsidRPr="009C2B00" w:rsidTr="009C2B00">
        <w:trPr>
          <w:trHeight w:val="330"/>
        </w:trPr>
        <w:tc>
          <w:tcPr>
            <w:tcW w:w="904" w:type="dxa"/>
            <w:tcBorders>
              <w:top w:val="nil"/>
              <w:left w:val="nil"/>
              <w:bottom w:val="single" w:sz="8" w:space="0" w:color="auto"/>
              <w:right w:val="nil"/>
            </w:tcBorders>
            <w:shd w:val="clear" w:color="000000" w:fill="C0C0C0"/>
            <w:noWrap/>
            <w:vAlign w:val="bottom"/>
            <w:hideMark/>
          </w:tcPr>
          <w:p w:rsidR="009C2B00" w:rsidRPr="009C2B00" w:rsidRDefault="009C2B00" w:rsidP="009C2B00">
            <w:pPr>
              <w:spacing w:after="0" w:line="240" w:lineRule="auto"/>
              <w:jc w:val="right"/>
              <w:rPr>
                <w:rFonts w:ascii="Arial" w:eastAsia="Times New Roman" w:hAnsi="Arial" w:cs="Arial"/>
                <w:sz w:val="20"/>
                <w:szCs w:val="20"/>
                <w:lang w:eastAsia="en-CA"/>
              </w:rPr>
            </w:pPr>
            <w:r w:rsidRPr="009C2B00">
              <w:rPr>
                <w:rFonts w:ascii="Arial" w:eastAsia="Times New Roman" w:hAnsi="Arial" w:cs="Arial"/>
                <w:sz w:val="20"/>
                <w:szCs w:val="20"/>
                <w:lang w:eastAsia="en-CA"/>
              </w:rPr>
              <w:t>13.68</w:t>
            </w:r>
          </w:p>
        </w:tc>
        <w:tc>
          <w:tcPr>
            <w:tcW w:w="586" w:type="dxa"/>
            <w:tcBorders>
              <w:top w:val="nil"/>
              <w:left w:val="nil"/>
              <w:bottom w:val="single" w:sz="8" w:space="0" w:color="auto"/>
              <w:right w:val="nil"/>
            </w:tcBorders>
            <w:shd w:val="clear" w:color="000000" w:fill="C0C0C0"/>
            <w:noWrap/>
            <w:vAlign w:val="bottom"/>
            <w:hideMark/>
          </w:tcPr>
          <w:p w:rsidR="009C2B00" w:rsidRPr="009C2B00" w:rsidRDefault="009C2B00" w:rsidP="009C2B00">
            <w:pPr>
              <w:spacing w:after="0" w:line="240" w:lineRule="auto"/>
              <w:jc w:val="right"/>
              <w:rPr>
                <w:rFonts w:ascii="Arial" w:eastAsia="Times New Roman" w:hAnsi="Arial" w:cs="Arial"/>
                <w:sz w:val="20"/>
                <w:szCs w:val="20"/>
                <w:lang w:eastAsia="en-CA"/>
              </w:rPr>
            </w:pPr>
            <w:r w:rsidRPr="009C2B00">
              <w:rPr>
                <w:rFonts w:ascii="Arial" w:eastAsia="Times New Roman" w:hAnsi="Arial" w:cs="Arial"/>
                <w:sz w:val="20"/>
                <w:szCs w:val="20"/>
                <w:lang w:eastAsia="en-CA"/>
              </w:rPr>
              <w:t>5</w:t>
            </w:r>
          </w:p>
        </w:tc>
        <w:tc>
          <w:tcPr>
            <w:tcW w:w="686" w:type="dxa"/>
            <w:tcBorders>
              <w:top w:val="nil"/>
              <w:left w:val="nil"/>
              <w:bottom w:val="single" w:sz="8" w:space="0" w:color="auto"/>
              <w:right w:val="nil"/>
            </w:tcBorders>
            <w:shd w:val="clear" w:color="000000" w:fill="C0C0C0"/>
            <w:noWrap/>
            <w:vAlign w:val="bottom"/>
            <w:hideMark/>
          </w:tcPr>
          <w:p w:rsidR="009C2B00" w:rsidRPr="009C2B00" w:rsidRDefault="009C2B00" w:rsidP="009C2B00">
            <w:pPr>
              <w:spacing w:after="0" w:line="240" w:lineRule="auto"/>
              <w:jc w:val="right"/>
              <w:rPr>
                <w:rFonts w:ascii="Arial" w:eastAsia="Times New Roman" w:hAnsi="Arial" w:cs="Arial"/>
                <w:sz w:val="20"/>
                <w:szCs w:val="20"/>
                <w:lang w:eastAsia="en-CA"/>
              </w:rPr>
            </w:pPr>
            <w:r w:rsidRPr="009C2B00">
              <w:rPr>
                <w:rFonts w:ascii="Arial" w:eastAsia="Times New Roman" w:hAnsi="Arial" w:cs="Arial"/>
                <w:sz w:val="20"/>
                <w:szCs w:val="20"/>
                <w:lang w:eastAsia="en-CA"/>
              </w:rPr>
              <w:t>0.02</w:t>
            </w:r>
          </w:p>
        </w:tc>
      </w:tr>
    </w:tbl>
    <w:p w:rsidR="0086552F" w:rsidRDefault="0086552F" w:rsidP="00E65188">
      <w:pPr>
        <w:rPr>
          <w:b/>
          <w:sz w:val="24"/>
          <w:szCs w:val="24"/>
        </w:rPr>
      </w:pPr>
    </w:p>
    <w:p w:rsidR="0086552F" w:rsidRDefault="0086552F">
      <w:pPr>
        <w:rPr>
          <w:b/>
          <w:sz w:val="24"/>
          <w:szCs w:val="24"/>
        </w:rPr>
      </w:pPr>
      <w:r>
        <w:rPr>
          <w:b/>
          <w:sz w:val="24"/>
          <w:szCs w:val="24"/>
        </w:rPr>
        <w:br w:type="page"/>
      </w:r>
    </w:p>
    <w:p w:rsidR="0086552F" w:rsidRPr="0086552F" w:rsidRDefault="0086552F" w:rsidP="00E65188">
      <w:pPr>
        <w:rPr>
          <w:rFonts w:ascii="Arial" w:eastAsia="Times New Roman" w:hAnsi="Arial" w:cs="Arial"/>
          <w:b/>
          <w:bCs/>
          <w:sz w:val="20"/>
          <w:szCs w:val="20"/>
          <w:lang w:eastAsia="en-CA"/>
        </w:rPr>
      </w:pPr>
      <w:r>
        <w:rPr>
          <w:b/>
          <w:sz w:val="24"/>
          <w:szCs w:val="24"/>
        </w:rPr>
        <w:lastRenderedPageBreak/>
        <w:t xml:space="preserve">Appendix G - </w:t>
      </w:r>
      <w:r w:rsidRPr="0086552F">
        <w:rPr>
          <w:rFonts w:ascii="Arial" w:eastAsia="Times New Roman" w:hAnsi="Arial" w:cs="Arial"/>
          <w:b/>
          <w:bCs/>
          <w:sz w:val="20"/>
          <w:szCs w:val="20"/>
          <w:lang w:eastAsia="en-CA"/>
        </w:rPr>
        <w:t>Would you like Stock Volume Charts?</w:t>
      </w:r>
      <w:r>
        <w:rPr>
          <w:rFonts w:ascii="Arial" w:eastAsia="Times New Roman" w:hAnsi="Arial" w:cs="Arial"/>
          <w:b/>
          <w:bCs/>
          <w:sz w:val="20"/>
          <w:szCs w:val="20"/>
          <w:lang w:eastAsia="en-CA"/>
        </w:rPr>
        <w:t xml:space="preserve"> / </w:t>
      </w:r>
      <w:r w:rsidRPr="0086552F">
        <w:rPr>
          <w:rFonts w:ascii="Arial" w:eastAsia="Times New Roman" w:hAnsi="Arial" w:cs="Arial"/>
          <w:b/>
          <w:bCs/>
          <w:sz w:val="20"/>
          <w:szCs w:val="20"/>
          <w:lang w:eastAsia="en-CA"/>
        </w:rPr>
        <w:t>Services offer what was advertised.</w:t>
      </w:r>
    </w:p>
    <w:tbl>
      <w:tblPr>
        <w:tblStyle w:val="LightShading-Accent1"/>
        <w:tblW w:w="6232" w:type="dxa"/>
        <w:tblLook w:val="04A0"/>
      </w:tblPr>
      <w:tblGrid>
        <w:gridCol w:w="2188"/>
        <w:gridCol w:w="1348"/>
        <w:gridCol w:w="1348"/>
        <w:gridCol w:w="1348"/>
      </w:tblGrid>
      <w:tr w:rsidR="0086552F" w:rsidRPr="0086552F" w:rsidTr="0086552F">
        <w:trPr>
          <w:cnfStyle w:val="100000000000"/>
          <w:trHeight w:val="315"/>
        </w:trPr>
        <w:tc>
          <w:tcPr>
            <w:cnfStyle w:val="001000000000"/>
            <w:tcW w:w="2188" w:type="dxa"/>
            <w:noWrap/>
            <w:hideMark/>
          </w:tcPr>
          <w:p w:rsidR="0086552F" w:rsidRPr="0086552F" w:rsidRDefault="0086552F" w:rsidP="0086552F">
            <w:pPr>
              <w:jc w:val="center"/>
              <w:rPr>
                <w:rFonts w:ascii="Times New Roman" w:eastAsia="Times New Roman" w:hAnsi="Times New Roman" w:cs="Times New Roman"/>
                <w:sz w:val="24"/>
                <w:szCs w:val="24"/>
                <w:lang w:eastAsia="en-CA"/>
              </w:rPr>
            </w:pPr>
          </w:p>
        </w:tc>
        <w:tc>
          <w:tcPr>
            <w:tcW w:w="1348" w:type="dxa"/>
            <w:noWrap/>
            <w:hideMark/>
          </w:tcPr>
          <w:p w:rsidR="0086552F" w:rsidRPr="0086552F" w:rsidRDefault="0086552F" w:rsidP="0086552F">
            <w:pPr>
              <w:cnfStyle w:val="100000000000"/>
              <w:rPr>
                <w:rFonts w:ascii="Arial" w:eastAsia="Times New Roman" w:hAnsi="Arial" w:cs="Arial"/>
                <w:sz w:val="20"/>
                <w:szCs w:val="20"/>
                <w:lang w:eastAsia="en-CA"/>
              </w:rPr>
            </w:pPr>
            <w:r w:rsidRPr="0086552F">
              <w:rPr>
                <w:rFonts w:ascii="Arial" w:eastAsia="Times New Roman" w:hAnsi="Arial" w:cs="Arial"/>
                <w:sz w:val="20"/>
                <w:szCs w:val="20"/>
                <w:lang w:eastAsia="en-CA"/>
              </w:rPr>
              <w:t>No</w:t>
            </w:r>
          </w:p>
        </w:tc>
        <w:tc>
          <w:tcPr>
            <w:tcW w:w="1348" w:type="dxa"/>
            <w:noWrap/>
            <w:hideMark/>
          </w:tcPr>
          <w:p w:rsidR="0086552F" w:rsidRPr="0086552F" w:rsidRDefault="0086552F" w:rsidP="0086552F">
            <w:pPr>
              <w:cnfStyle w:val="100000000000"/>
              <w:rPr>
                <w:rFonts w:ascii="Arial" w:eastAsia="Times New Roman" w:hAnsi="Arial" w:cs="Arial"/>
                <w:sz w:val="20"/>
                <w:szCs w:val="20"/>
                <w:lang w:eastAsia="en-CA"/>
              </w:rPr>
            </w:pPr>
            <w:r w:rsidRPr="0086552F">
              <w:rPr>
                <w:rFonts w:ascii="Arial" w:eastAsia="Times New Roman" w:hAnsi="Arial" w:cs="Arial"/>
                <w:sz w:val="20"/>
                <w:szCs w:val="20"/>
                <w:lang w:eastAsia="en-CA"/>
              </w:rPr>
              <w:t>Yes</w:t>
            </w:r>
          </w:p>
        </w:tc>
        <w:tc>
          <w:tcPr>
            <w:tcW w:w="1348" w:type="dxa"/>
            <w:noWrap/>
            <w:hideMark/>
          </w:tcPr>
          <w:p w:rsidR="0086552F" w:rsidRPr="0086552F" w:rsidRDefault="0086552F" w:rsidP="0086552F">
            <w:pPr>
              <w:jc w:val="center"/>
              <w:cnfStyle w:val="1000000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Grand Total</w:t>
            </w:r>
          </w:p>
        </w:tc>
      </w:tr>
      <w:tr w:rsidR="0086552F" w:rsidRPr="0086552F" w:rsidTr="0086552F">
        <w:trPr>
          <w:cnfStyle w:val="000000100000"/>
          <w:trHeight w:val="315"/>
        </w:trPr>
        <w:tc>
          <w:tcPr>
            <w:cnfStyle w:val="001000000000"/>
            <w:tcW w:w="2188" w:type="dxa"/>
            <w:noWrap/>
            <w:hideMark/>
          </w:tcPr>
          <w:p w:rsidR="0086552F" w:rsidRPr="0086552F" w:rsidRDefault="0086552F" w:rsidP="0086552F">
            <w:pPr>
              <w:rPr>
                <w:rFonts w:ascii="Arial" w:eastAsia="Times New Roman" w:hAnsi="Arial" w:cs="Arial"/>
                <w:sz w:val="20"/>
                <w:szCs w:val="20"/>
                <w:lang w:eastAsia="en-CA"/>
              </w:rPr>
            </w:pPr>
            <w:r w:rsidRPr="0086552F">
              <w:rPr>
                <w:rFonts w:ascii="Arial" w:eastAsia="Times New Roman" w:hAnsi="Arial" w:cs="Arial"/>
                <w:sz w:val="20"/>
                <w:szCs w:val="20"/>
                <w:lang w:eastAsia="en-CA"/>
              </w:rPr>
              <w:t>Strongly Agree</w:t>
            </w:r>
          </w:p>
        </w:tc>
        <w:tc>
          <w:tcPr>
            <w:tcW w:w="1348" w:type="dxa"/>
            <w:noWrap/>
            <w:hideMark/>
          </w:tcPr>
          <w:p w:rsidR="0086552F" w:rsidRPr="0086552F" w:rsidRDefault="0086552F" w:rsidP="0086552F">
            <w:pPr>
              <w:jc w:val="center"/>
              <w:cnfStyle w:val="0000001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7</w:t>
            </w:r>
          </w:p>
        </w:tc>
        <w:tc>
          <w:tcPr>
            <w:tcW w:w="1348" w:type="dxa"/>
            <w:noWrap/>
            <w:hideMark/>
          </w:tcPr>
          <w:p w:rsidR="0086552F" w:rsidRPr="0086552F" w:rsidRDefault="0086552F" w:rsidP="0086552F">
            <w:pPr>
              <w:jc w:val="center"/>
              <w:cnfStyle w:val="0000001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9</w:t>
            </w:r>
          </w:p>
        </w:tc>
        <w:tc>
          <w:tcPr>
            <w:tcW w:w="1348" w:type="dxa"/>
            <w:noWrap/>
            <w:hideMark/>
          </w:tcPr>
          <w:p w:rsidR="0086552F" w:rsidRPr="0086552F" w:rsidRDefault="0086552F" w:rsidP="0086552F">
            <w:pPr>
              <w:jc w:val="center"/>
              <w:cnfStyle w:val="0000001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16</w:t>
            </w:r>
          </w:p>
        </w:tc>
      </w:tr>
      <w:tr w:rsidR="0086552F" w:rsidRPr="0086552F" w:rsidTr="0086552F">
        <w:trPr>
          <w:trHeight w:val="330"/>
        </w:trPr>
        <w:tc>
          <w:tcPr>
            <w:cnfStyle w:val="001000000000"/>
            <w:tcW w:w="2188" w:type="dxa"/>
            <w:noWrap/>
            <w:hideMark/>
          </w:tcPr>
          <w:p w:rsidR="0086552F" w:rsidRPr="0086552F" w:rsidRDefault="0086552F" w:rsidP="0086552F">
            <w:pPr>
              <w:rPr>
                <w:rFonts w:ascii="Arial" w:eastAsia="Times New Roman" w:hAnsi="Arial" w:cs="Arial"/>
                <w:sz w:val="20"/>
                <w:szCs w:val="20"/>
                <w:lang w:eastAsia="en-CA"/>
              </w:rPr>
            </w:pPr>
            <w:r w:rsidRPr="0086552F">
              <w:rPr>
                <w:rFonts w:ascii="Arial" w:eastAsia="Times New Roman" w:hAnsi="Arial" w:cs="Arial"/>
                <w:sz w:val="20"/>
                <w:szCs w:val="20"/>
                <w:lang w:eastAsia="en-CA"/>
              </w:rPr>
              <w:t>Agree</w:t>
            </w:r>
          </w:p>
        </w:tc>
        <w:tc>
          <w:tcPr>
            <w:tcW w:w="1348" w:type="dxa"/>
            <w:noWrap/>
            <w:hideMark/>
          </w:tcPr>
          <w:p w:rsidR="0086552F" w:rsidRPr="0086552F" w:rsidRDefault="0086552F" w:rsidP="0086552F">
            <w:pPr>
              <w:jc w:val="center"/>
              <w:cnfStyle w:val="0000000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21</w:t>
            </w:r>
          </w:p>
        </w:tc>
        <w:tc>
          <w:tcPr>
            <w:tcW w:w="1348" w:type="dxa"/>
            <w:noWrap/>
            <w:hideMark/>
          </w:tcPr>
          <w:p w:rsidR="0086552F" w:rsidRPr="0086552F" w:rsidRDefault="0086552F" w:rsidP="0086552F">
            <w:pPr>
              <w:jc w:val="center"/>
              <w:cnfStyle w:val="0000000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24</w:t>
            </w:r>
          </w:p>
        </w:tc>
        <w:tc>
          <w:tcPr>
            <w:tcW w:w="1348" w:type="dxa"/>
            <w:noWrap/>
            <w:hideMark/>
          </w:tcPr>
          <w:p w:rsidR="0086552F" w:rsidRPr="0086552F" w:rsidRDefault="0086552F" w:rsidP="0086552F">
            <w:pPr>
              <w:jc w:val="center"/>
              <w:cnfStyle w:val="0000000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45</w:t>
            </w:r>
          </w:p>
        </w:tc>
      </w:tr>
      <w:tr w:rsidR="0086552F" w:rsidRPr="0086552F" w:rsidTr="0086552F">
        <w:trPr>
          <w:cnfStyle w:val="000000100000"/>
          <w:trHeight w:val="315"/>
        </w:trPr>
        <w:tc>
          <w:tcPr>
            <w:cnfStyle w:val="001000000000"/>
            <w:tcW w:w="2188" w:type="dxa"/>
            <w:noWrap/>
            <w:hideMark/>
          </w:tcPr>
          <w:p w:rsidR="0086552F" w:rsidRPr="0086552F" w:rsidRDefault="0086552F" w:rsidP="0086552F">
            <w:pPr>
              <w:rPr>
                <w:rFonts w:ascii="Arial" w:eastAsia="Times New Roman" w:hAnsi="Arial" w:cs="Arial"/>
                <w:sz w:val="20"/>
                <w:szCs w:val="20"/>
                <w:lang w:eastAsia="en-CA"/>
              </w:rPr>
            </w:pPr>
            <w:r w:rsidRPr="0086552F">
              <w:rPr>
                <w:rFonts w:ascii="Arial" w:eastAsia="Times New Roman" w:hAnsi="Arial" w:cs="Arial"/>
                <w:sz w:val="20"/>
                <w:szCs w:val="20"/>
                <w:lang w:eastAsia="en-CA"/>
              </w:rPr>
              <w:t>Neutral</w:t>
            </w:r>
          </w:p>
        </w:tc>
        <w:tc>
          <w:tcPr>
            <w:tcW w:w="1348" w:type="dxa"/>
            <w:noWrap/>
            <w:hideMark/>
          </w:tcPr>
          <w:p w:rsidR="0086552F" w:rsidRPr="0086552F" w:rsidRDefault="0086552F" w:rsidP="0086552F">
            <w:pPr>
              <w:jc w:val="center"/>
              <w:cnfStyle w:val="0000001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3</w:t>
            </w:r>
          </w:p>
        </w:tc>
        <w:tc>
          <w:tcPr>
            <w:tcW w:w="1348" w:type="dxa"/>
            <w:noWrap/>
            <w:hideMark/>
          </w:tcPr>
          <w:p w:rsidR="0086552F" w:rsidRPr="0086552F" w:rsidRDefault="0086552F" w:rsidP="0086552F">
            <w:pPr>
              <w:jc w:val="center"/>
              <w:cnfStyle w:val="0000001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17</w:t>
            </w:r>
          </w:p>
        </w:tc>
        <w:tc>
          <w:tcPr>
            <w:tcW w:w="1348" w:type="dxa"/>
            <w:noWrap/>
            <w:hideMark/>
          </w:tcPr>
          <w:p w:rsidR="0086552F" w:rsidRPr="0086552F" w:rsidRDefault="0086552F" w:rsidP="0086552F">
            <w:pPr>
              <w:jc w:val="center"/>
              <w:cnfStyle w:val="0000001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20</w:t>
            </w:r>
          </w:p>
        </w:tc>
      </w:tr>
      <w:tr w:rsidR="0086552F" w:rsidRPr="0086552F" w:rsidTr="0086552F">
        <w:trPr>
          <w:trHeight w:val="315"/>
        </w:trPr>
        <w:tc>
          <w:tcPr>
            <w:cnfStyle w:val="001000000000"/>
            <w:tcW w:w="2188" w:type="dxa"/>
            <w:noWrap/>
            <w:hideMark/>
          </w:tcPr>
          <w:p w:rsidR="0086552F" w:rsidRPr="0086552F" w:rsidRDefault="0086552F" w:rsidP="0086552F">
            <w:pPr>
              <w:rPr>
                <w:rFonts w:ascii="Arial" w:eastAsia="Times New Roman" w:hAnsi="Arial" w:cs="Arial"/>
                <w:sz w:val="20"/>
                <w:szCs w:val="20"/>
                <w:lang w:eastAsia="en-CA"/>
              </w:rPr>
            </w:pPr>
            <w:r w:rsidRPr="0086552F">
              <w:rPr>
                <w:rFonts w:ascii="Arial" w:eastAsia="Times New Roman" w:hAnsi="Arial" w:cs="Arial"/>
                <w:sz w:val="20"/>
                <w:szCs w:val="20"/>
                <w:lang w:eastAsia="en-CA"/>
              </w:rPr>
              <w:t>Disagree</w:t>
            </w:r>
          </w:p>
        </w:tc>
        <w:tc>
          <w:tcPr>
            <w:tcW w:w="1348" w:type="dxa"/>
            <w:noWrap/>
            <w:hideMark/>
          </w:tcPr>
          <w:p w:rsidR="0086552F" w:rsidRPr="0086552F" w:rsidRDefault="0086552F" w:rsidP="0086552F">
            <w:pPr>
              <w:jc w:val="center"/>
              <w:cnfStyle w:val="0000000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0</w:t>
            </w:r>
          </w:p>
        </w:tc>
        <w:tc>
          <w:tcPr>
            <w:tcW w:w="1348" w:type="dxa"/>
            <w:noWrap/>
            <w:hideMark/>
          </w:tcPr>
          <w:p w:rsidR="0086552F" w:rsidRPr="0086552F" w:rsidRDefault="0086552F" w:rsidP="0086552F">
            <w:pPr>
              <w:jc w:val="center"/>
              <w:cnfStyle w:val="0000000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4</w:t>
            </w:r>
          </w:p>
        </w:tc>
        <w:tc>
          <w:tcPr>
            <w:tcW w:w="1348" w:type="dxa"/>
            <w:noWrap/>
            <w:hideMark/>
          </w:tcPr>
          <w:p w:rsidR="0086552F" w:rsidRPr="0086552F" w:rsidRDefault="0086552F" w:rsidP="0086552F">
            <w:pPr>
              <w:jc w:val="center"/>
              <w:cnfStyle w:val="0000000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4</w:t>
            </w:r>
          </w:p>
        </w:tc>
      </w:tr>
      <w:tr w:rsidR="0086552F" w:rsidRPr="0086552F" w:rsidTr="0086552F">
        <w:trPr>
          <w:cnfStyle w:val="000000100000"/>
          <w:trHeight w:val="315"/>
        </w:trPr>
        <w:tc>
          <w:tcPr>
            <w:cnfStyle w:val="001000000000"/>
            <w:tcW w:w="2188" w:type="dxa"/>
            <w:noWrap/>
            <w:hideMark/>
          </w:tcPr>
          <w:p w:rsidR="0086552F" w:rsidRPr="0086552F" w:rsidRDefault="0086552F" w:rsidP="0086552F">
            <w:pPr>
              <w:rPr>
                <w:rFonts w:ascii="Arial" w:eastAsia="Times New Roman" w:hAnsi="Arial" w:cs="Arial"/>
                <w:sz w:val="20"/>
                <w:szCs w:val="20"/>
                <w:lang w:eastAsia="en-CA"/>
              </w:rPr>
            </w:pPr>
            <w:r w:rsidRPr="0086552F">
              <w:rPr>
                <w:rFonts w:ascii="Arial" w:eastAsia="Times New Roman" w:hAnsi="Arial" w:cs="Arial"/>
                <w:sz w:val="20"/>
                <w:szCs w:val="20"/>
                <w:lang w:eastAsia="en-CA"/>
              </w:rPr>
              <w:t>Strongly Disagree</w:t>
            </w:r>
          </w:p>
        </w:tc>
        <w:tc>
          <w:tcPr>
            <w:tcW w:w="1348" w:type="dxa"/>
            <w:noWrap/>
            <w:hideMark/>
          </w:tcPr>
          <w:p w:rsidR="0086552F" w:rsidRPr="0086552F" w:rsidRDefault="0086552F" w:rsidP="0086552F">
            <w:pPr>
              <w:jc w:val="center"/>
              <w:cnfStyle w:val="0000001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1</w:t>
            </w:r>
          </w:p>
        </w:tc>
        <w:tc>
          <w:tcPr>
            <w:tcW w:w="1348" w:type="dxa"/>
            <w:noWrap/>
            <w:hideMark/>
          </w:tcPr>
          <w:p w:rsidR="0086552F" w:rsidRPr="0086552F" w:rsidRDefault="0086552F" w:rsidP="0086552F">
            <w:pPr>
              <w:jc w:val="center"/>
              <w:cnfStyle w:val="0000001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0</w:t>
            </w:r>
          </w:p>
        </w:tc>
        <w:tc>
          <w:tcPr>
            <w:tcW w:w="1348" w:type="dxa"/>
            <w:noWrap/>
            <w:hideMark/>
          </w:tcPr>
          <w:p w:rsidR="0086552F" w:rsidRPr="0086552F" w:rsidRDefault="0086552F" w:rsidP="0086552F">
            <w:pPr>
              <w:jc w:val="center"/>
              <w:cnfStyle w:val="0000001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1</w:t>
            </w:r>
          </w:p>
        </w:tc>
      </w:tr>
      <w:tr w:rsidR="0086552F" w:rsidRPr="0086552F" w:rsidTr="0086552F">
        <w:trPr>
          <w:trHeight w:val="315"/>
        </w:trPr>
        <w:tc>
          <w:tcPr>
            <w:cnfStyle w:val="001000000000"/>
            <w:tcW w:w="2188" w:type="dxa"/>
            <w:noWrap/>
            <w:hideMark/>
          </w:tcPr>
          <w:p w:rsidR="0086552F" w:rsidRPr="0086552F" w:rsidRDefault="0086552F" w:rsidP="0086552F">
            <w:pPr>
              <w:rPr>
                <w:rFonts w:ascii="Arial" w:eastAsia="Times New Roman" w:hAnsi="Arial" w:cs="Arial"/>
                <w:sz w:val="20"/>
                <w:szCs w:val="20"/>
                <w:lang w:eastAsia="en-CA"/>
              </w:rPr>
            </w:pPr>
            <w:r w:rsidRPr="0086552F">
              <w:rPr>
                <w:rFonts w:ascii="Arial" w:eastAsia="Times New Roman" w:hAnsi="Arial" w:cs="Arial"/>
                <w:sz w:val="20"/>
                <w:szCs w:val="20"/>
                <w:lang w:eastAsia="en-CA"/>
              </w:rPr>
              <w:t>Don't Know</w:t>
            </w:r>
          </w:p>
        </w:tc>
        <w:tc>
          <w:tcPr>
            <w:tcW w:w="1348" w:type="dxa"/>
            <w:noWrap/>
            <w:hideMark/>
          </w:tcPr>
          <w:p w:rsidR="0086552F" w:rsidRPr="0086552F" w:rsidRDefault="0086552F" w:rsidP="0086552F">
            <w:pPr>
              <w:jc w:val="center"/>
              <w:cnfStyle w:val="0000000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2</w:t>
            </w:r>
          </w:p>
        </w:tc>
        <w:tc>
          <w:tcPr>
            <w:tcW w:w="1348" w:type="dxa"/>
            <w:noWrap/>
            <w:hideMark/>
          </w:tcPr>
          <w:p w:rsidR="0086552F" w:rsidRPr="0086552F" w:rsidRDefault="0086552F" w:rsidP="0086552F">
            <w:pPr>
              <w:jc w:val="center"/>
              <w:cnfStyle w:val="0000000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7</w:t>
            </w:r>
          </w:p>
        </w:tc>
        <w:tc>
          <w:tcPr>
            <w:tcW w:w="1348" w:type="dxa"/>
            <w:noWrap/>
            <w:hideMark/>
          </w:tcPr>
          <w:p w:rsidR="0086552F" w:rsidRPr="0086552F" w:rsidRDefault="0086552F" w:rsidP="0086552F">
            <w:pPr>
              <w:jc w:val="center"/>
              <w:cnfStyle w:val="0000000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9</w:t>
            </w:r>
          </w:p>
        </w:tc>
      </w:tr>
      <w:tr w:rsidR="0086552F" w:rsidRPr="0086552F" w:rsidTr="0086552F">
        <w:trPr>
          <w:cnfStyle w:val="000000100000"/>
          <w:trHeight w:val="330"/>
        </w:trPr>
        <w:tc>
          <w:tcPr>
            <w:cnfStyle w:val="001000000000"/>
            <w:tcW w:w="2188" w:type="dxa"/>
            <w:noWrap/>
            <w:hideMark/>
          </w:tcPr>
          <w:p w:rsidR="0086552F" w:rsidRPr="0086552F" w:rsidRDefault="0086552F" w:rsidP="0086552F">
            <w:pPr>
              <w:jc w:val="center"/>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Grand Total</w:t>
            </w:r>
          </w:p>
        </w:tc>
        <w:tc>
          <w:tcPr>
            <w:tcW w:w="1348" w:type="dxa"/>
            <w:noWrap/>
            <w:hideMark/>
          </w:tcPr>
          <w:p w:rsidR="0086552F" w:rsidRPr="0086552F" w:rsidRDefault="0086552F" w:rsidP="0086552F">
            <w:pPr>
              <w:jc w:val="center"/>
              <w:cnfStyle w:val="0000001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34</w:t>
            </w:r>
          </w:p>
        </w:tc>
        <w:tc>
          <w:tcPr>
            <w:tcW w:w="1348" w:type="dxa"/>
            <w:noWrap/>
            <w:hideMark/>
          </w:tcPr>
          <w:p w:rsidR="0086552F" w:rsidRPr="0086552F" w:rsidRDefault="0086552F" w:rsidP="0086552F">
            <w:pPr>
              <w:jc w:val="center"/>
              <w:cnfStyle w:val="0000001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61</w:t>
            </w:r>
          </w:p>
        </w:tc>
        <w:tc>
          <w:tcPr>
            <w:tcW w:w="1348" w:type="dxa"/>
            <w:noWrap/>
            <w:hideMark/>
          </w:tcPr>
          <w:p w:rsidR="0086552F" w:rsidRPr="0086552F" w:rsidRDefault="0086552F" w:rsidP="0086552F">
            <w:pPr>
              <w:jc w:val="center"/>
              <w:cnfStyle w:val="000000100000"/>
              <w:rPr>
                <w:rFonts w:ascii="Times New Roman" w:eastAsia="Times New Roman" w:hAnsi="Times New Roman" w:cs="Times New Roman"/>
                <w:sz w:val="24"/>
                <w:szCs w:val="24"/>
                <w:lang w:eastAsia="en-CA"/>
              </w:rPr>
            </w:pPr>
            <w:r w:rsidRPr="0086552F">
              <w:rPr>
                <w:rFonts w:ascii="Times New Roman" w:eastAsia="Times New Roman" w:hAnsi="Times New Roman" w:cs="Times New Roman"/>
                <w:sz w:val="24"/>
                <w:szCs w:val="24"/>
                <w:lang w:eastAsia="en-CA"/>
              </w:rPr>
              <w:t>95</w:t>
            </w:r>
          </w:p>
        </w:tc>
      </w:tr>
    </w:tbl>
    <w:tbl>
      <w:tblPr>
        <w:tblW w:w="2176" w:type="dxa"/>
        <w:tblInd w:w="108" w:type="dxa"/>
        <w:tblLook w:val="04A0"/>
      </w:tblPr>
      <w:tblGrid>
        <w:gridCol w:w="904"/>
        <w:gridCol w:w="586"/>
        <w:gridCol w:w="686"/>
      </w:tblGrid>
      <w:tr w:rsidR="0086552F" w:rsidRPr="0086552F" w:rsidTr="0086552F">
        <w:trPr>
          <w:trHeight w:val="315"/>
        </w:trPr>
        <w:tc>
          <w:tcPr>
            <w:tcW w:w="2176" w:type="dxa"/>
            <w:gridSpan w:val="3"/>
            <w:tcBorders>
              <w:top w:val="single" w:sz="8" w:space="0" w:color="auto"/>
              <w:left w:val="nil"/>
              <w:bottom w:val="nil"/>
              <w:right w:val="nil"/>
            </w:tcBorders>
            <w:shd w:val="clear" w:color="000000" w:fill="C0C0C0"/>
            <w:noWrap/>
            <w:vAlign w:val="bottom"/>
            <w:hideMark/>
          </w:tcPr>
          <w:p w:rsidR="0086552F" w:rsidRPr="0086552F" w:rsidRDefault="0086552F" w:rsidP="0086552F">
            <w:pPr>
              <w:spacing w:after="0" w:line="240" w:lineRule="auto"/>
              <w:jc w:val="center"/>
              <w:rPr>
                <w:rFonts w:ascii="Arial" w:eastAsia="Times New Roman" w:hAnsi="Arial" w:cs="Arial"/>
                <w:i/>
                <w:iCs/>
                <w:sz w:val="20"/>
                <w:szCs w:val="20"/>
                <w:lang w:eastAsia="en-CA"/>
              </w:rPr>
            </w:pPr>
            <w:r w:rsidRPr="0086552F">
              <w:rPr>
                <w:rFonts w:ascii="Arial" w:eastAsia="Times New Roman" w:hAnsi="Arial" w:cs="Arial"/>
                <w:i/>
                <w:iCs/>
                <w:sz w:val="20"/>
                <w:szCs w:val="20"/>
                <w:lang w:eastAsia="en-CA"/>
              </w:rPr>
              <w:t>Statistical Values</w:t>
            </w:r>
          </w:p>
        </w:tc>
      </w:tr>
      <w:tr w:rsidR="0086552F" w:rsidRPr="0086552F" w:rsidTr="0086552F">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86552F" w:rsidRPr="0086552F" w:rsidRDefault="0086552F" w:rsidP="0086552F">
            <w:pPr>
              <w:spacing w:after="0" w:line="240" w:lineRule="auto"/>
              <w:jc w:val="center"/>
              <w:rPr>
                <w:rFonts w:ascii="Arial" w:eastAsia="Times New Roman" w:hAnsi="Arial" w:cs="Arial"/>
                <w:i/>
                <w:iCs/>
                <w:sz w:val="20"/>
                <w:szCs w:val="20"/>
                <w:lang w:eastAsia="en-CA"/>
              </w:rPr>
            </w:pPr>
            <w:r w:rsidRPr="0086552F">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86552F" w:rsidRPr="0086552F" w:rsidRDefault="0086552F" w:rsidP="0086552F">
            <w:pPr>
              <w:spacing w:after="0" w:line="240" w:lineRule="auto"/>
              <w:jc w:val="center"/>
              <w:rPr>
                <w:rFonts w:ascii="Arial" w:eastAsia="Times New Roman" w:hAnsi="Arial" w:cs="Arial"/>
                <w:i/>
                <w:iCs/>
                <w:sz w:val="20"/>
                <w:szCs w:val="20"/>
                <w:lang w:eastAsia="en-CA"/>
              </w:rPr>
            </w:pPr>
            <w:r w:rsidRPr="0086552F">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86552F" w:rsidRPr="0086552F" w:rsidRDefault="0086552F" w:rsidP="0086552F">
            <w:pPr>
              <w:spacing w:after="0" w:line="240" w:lineRule="auto"/>
              <w:jc w:val="center"/>
              <w:rPr>
                <w:rFonts w:ascii="Arial" w:eastAsia="Times New Roman" w:hAnsi="Arial" w:cs="Arial"/>
                <w:i/>
                <w:iCs/>
                <w:sz w:val="20"/>
                <w:szCs w:val="20"/>
                <w:lang w:eastAsia="en-CA"/>
              </w:rPr>
            </w:pPr>
            <w:r w:rsidRPr="0086552F">
              <w:rPr>
                <w:rFonts w:ascii="Arial" w:eastAsia="Times New Roman" w:hAnsi="Arial" w:cs="Arial"/>
                <w:i/>
                <w:iCs/>
                <w:sz w:val="20"/>
                <w:szCs w:val="20"/>
                <w:lang w:eastAsia="en-CA"/>
              </w:rPr>
              <w:t xml:space="preserve">   Sig</w:t>
            </w:r>
          </w:p>
        </w:tc>
      </w:tr>
      <w:tr w:rsidR="0086552F" w:rsidRPr="0086552F" w:rsidTr="0086552F">
        <w:trPr>
          <w:trHeight w:val="330"/>
        </w:trPr>
        <w:tc>
          <w:tcPr>
            <w:tcW w:w="904" w:type="dxa"/>
            <w:tcBorders>
              <w:top w:val="nil"/>
              <w:left w:val="nil"/>
              <w:bottom w:val="single" w:sz="8" w:space="0" w:color="auto"/>
              <w:right w:val="nil"/>
            </w:tcBorders>
            <w:shd w:val="clear" w:color="000000" w:fill="C0C0C0"/>
            <w:noWrap/>
            <w:vAlign w:val="bottom"/>
            <w:hideMark/>
          </w:tcPr>
          <w:p w:rsidR="0086552F" w:rsidRPr="0086552F" w:rsidRDefault="0086552F" w:rsidP="0086552F">
            <w:pPr>
              <w:spacing w:after="0" w:line="240" w:lineRule="auto"/>
              <w:jc w:val="right"/>
              <w:rPr>
                <w:rFonts w:ascii="Arial" w:eastAsia="Times New Roman" w:hAnsi="Arial" w:cs="Arial"/>
                <w:sz w:val="20"/>
                <w:szCs w:val="20"/>
                <w:lang w:eastAsia="en-CA"/>
              </w:rPr>
            </w:pPr>
            <w:r w:rsidRPr="0086552F">
              <w:rPr>
                <w:rFonts w:ascii="Arial" w:eastAsia="Times New Roman" w:hAnsi="Arial" w:cs="Arial"/>
                <w:sz w:val="20"/>
                <w:szCs w:val="20"/>
                <w:lang w:eastAsia="en-CA"/>
              </w:rPr>
              <w:t>11.26</w:t>
            </w:r>
          </w:p>
        </w:tc>
        <w:tc>
          <w:tcPr>
            <w:tcW w:w="586" w:type="dxa"/>
            <w:tcBorders>
              <w:top w:val="nil"/>
              <w:left w:val="nil"/>
              <w:bottom w:val="single" w:sz="8" w:space="0" w:color="auto"/>
              <w:right w:val="nil"/>
            </w:tcBorders>
            <w:shd w:val="clear" w:color="000000" w:fill="C0C0C0"/>
            <w:noWrap/>
            <w:vAlign w:val="bottom"/>
            <w:hideMark/>
          </w:tcPr>
          <w:p w:rsidR="0086552F" w:rsidRPr="0086552F" w:rsidRDefault="0086552F" w:rsidP="0086552F">
            <w:pPr>
              <w:spacing w:after="0" w:line="240" w:lineRule="auto"/>
              <w:jc w:val="right"/>
              <w:rPr>
                <w:rFonts w:ascii="Arial" w:eastAsia="Times New Roman" w:hAnsi="Arial" w:cs="Arial"/>
                <w:sz w:val="20"/>
                <w:szCs w:val="20"/>
                <w:lang w:eastAsia="en-CA"/>
              </w:rPr>
            </w:pPr>
            <w:r w:rsidRPr="0086552F">
              <w:rPr>
                <w:rFonts w:ascii="Arial" w:eastAsia="Times New Roman" w:hAnsi="Arial" w:cs="Arial"/>
                <w:sz w:val="20"/>
                <w:szCs w:val="20"/>
                <w:lang w:eastAsia="en-CA"/>
              </w:rPr>
              <w:t>5</w:t>
            </w:r>
          </w:p>
        </w:tc>
        <w:tc>
          <w:tcPr>
            <w:tcW w:w="686" w:type="dxa"/>
            <w:tcBorders>
              <w:top w:val="nil"/>
              <w:left w:val="nil"/>
              <w:bottom w:val="single" w:sz="8" w:space="0" w:color="auto"/>
              <w:right w:val="nil"/>
            </w:tcBorders>
            <w:shd w:val="clear" w:color="000000" w:fill="C0C0C0"/>
            <w:noWrap/>
            <w:vAlign w:val="bottom"/>
            <w:hideMark/>
          </w:tcPr>
          <w:p w:rsidR="0086552F" w:rsidRPr="0086552F" w:rsidRDefault="0086552F" w:rsidP="0086552F">
            <w:pPr>
              <w:spacing w:after="0" w:line="240" w:lineRule="auto"/>
              <w:jc w:val="right"/>
              <w:rPr>
                <w:rFonts w:ascii="Arial" w:eastAsia="Times New Roman" w:hAnsi="Arial" w:cs="Arial"/>
                <w:sz w:val="20"/>
                <w:szCs w:val="20"/>
                <w:lang w:eastAsia="en-CA"/>
              </w:rPr>
            </w:pPr>
            <w:r w:rsidRPr="0086552F">
              <w:rPr>
                <w:rFonts w:ascii="Arial" w:eastAsia="Times New Roman" w:hAnsi="Arial" w:cs="Arial"/>
                <w:sz w:val="20"/>
                <w:szCs w:val="20"/>
                <w:lang w:eastAsia="en-CA"/>
              </w:rPr>
              <w:t>0.05</w:t>
            </w:r>
          </w:p>
        </w:tc>
      </w:tr>
    </w:tbl>
    <w:p w:rsidR="00E118B0" w:rsidRPr="00E118B0" w:rsidRDefault="00E118B0" w:rsidP="00E65188">
      <w:pPr>
        <w:rPr>
          <w:rFonts w:ascii="Arial" w:eastAsia="Times New Roman" w:hAnsi="Arial" w:cs="Arial"/>
          <w:b/>
          <w:bCs/>
          <w:sz w:val="20"/>
          <w:szCs w:val="20"/>
          <w:lang w:eastAsia="en-CA"/>
        </w:rPr>
      </w:pPr>
      <w:r>
        <w:rPr>
          <w:b/>
          <w:sz w:val="24"/>
          <w:szCs w:val="24"/>
        </w:rPr>
        <w:t xml:space="preserve">Appendix H - </w:t>
      </w:r>
      <w:r w:rsidRPr="00E118B0">
        <w:rPr>
          <w:rFonts w:ascii="Arial" w:eastAsia="Times New Roman" w:hAnsi="Arial" w:cs="Arial"/>
          <w:b/>
          <w:bCs/>
          <w:sz w:val="20"/>
          <w:szCs w:val="20"/>
          <w:lang w:eastAsia="en-CA"/>
        </w:rPr>
        <w:t>Would you like Options Volume Charts?</w:t>
      </w:r>
      <w:r>
        <w:rPr>
          <w:rFonts w:ascii="Arial" w:eastAsia="Times New Roman" w:hAnsi="Arial" w:cs="Arial"/>
          <w:b/>
          <w:bCs/>
          <w:sz w:val="20"/>
          <w:szCs w:val="20"/>
          <w:lang w:eastAsia="en-CA"/>
        </w:rPr>
        <w:t xml:space="preserve"> / </w:t>
      </w:r>
      <w:r w:rsidRPr="00E118B0">
        <w:rPr>
          <w:rFonts w:ascii="Arial" w:eastAsia="Times New Roman" w:hAnsi="Arial" w:cs="Arial"/>
          <w:b/>
          <w:bCs/>
          <w:sz w:val="20"/>
          <w:szCs w:val="20"/>
          <w:lang w:eastAsia="en-CA"/>
        </w:rPr>
        <w:t>How often do you use MarketVolume?</w:t>
      </w:r>
    </w:p>
    <w:tbl>
      <w:tblPr>
        <w:tblStyle w:val="LightShading-Accent1"/>
        <w:tblW w:w="6232" w:type="dxa"/>
        <w:tblLook w:val="04A0"/>
      </w:tblPr>
      <w:tblGrid>
        <w:gridCol w:w="2188"/>
        <w:gridCol w:w="1348"/>
        <w:gridCol w:w="1348"/>
        <w:gridCol w:w="1348"/>
      </w:tblGrid>
      <w:tr w:rsidR="00E118B0" w:rsidRPr="00E118B0" w:rsidTr="00E118B0">
        <w:trPr>
          <w:cnfStyle w:val="100000000000"/>
          <w:trHeight w:val="315"/>
        </w:trPr>
        <w:tc>
          <w:tcPr>
            <w:cnfStyle w:val="001000000000"/>
            <w:tcW w:w="2188" w:type="dxa"/>
            <w:noWrap/>
            <w:hideMark/>
          </w:tcPr>
          <w:p w:rsidR="00E118B0" w:rsidRPr="00E118B0" w:rsidRDefault="00E118B0" w:rsidP="00E118B0">
            <w:pPr>
              <w:jc w:val="center"/>
              <w:rPr>
                <w:rFonts w:ascii="Times New Roman" w:eastAsia="Times New Roman" w:hAnsi="Times New Roman" w:cs="Times New Roman"/>
                <w:sz w:val="24"/>
                <w:szCs w:val="24"/>
                <w:lang w:eastAsia="en-CA"/>
              </w:rPr>
            </w:pPr>
          </w:p>
        </w:tc>
        <w:tc>
          <w:tcPr>
            <w:tcW w:w="1348" w:type="dxa"/>
            <w:noWrap/>
            <w:hideMark/>
          </w:tcPr>
          <w:p w:rsidR="00E118B0" w:rsidRPr="00E118B0" w:rsidRDefault="00E118B0" w:rsidP="00E118B0">
            <w:pPr>
              <w:cnfStyle w:val="100000000000"/>
              <w:rPr>
                <w:rFonts w:ascii="Arial" w:eastAsia="Times New Roman" w:hAnsi="Arial" w:cs="Arial"/>
                <w:sz w:val="20"/>
                <w:szCs w:val="20"/>
                <w:lang w:eastAsia="en-CA"/>
              </w:rPr>
            </w:pPr>
            <w:r w:rsidRPr="00E118B0">
              <w:rPr>
                <w:rFonts w:ascii="Arial" w:eastAsia="Times New Roman" w:hAnsi="Arial" w:cs="Arial"/>
                <w:sz w:val="20"/>
                <w:szCs w:val="20"/>
                <w:lang w:eastAsia="en-CA"/>
              </w:rPr>
              <w:t>No</w:t>
            </w:r>
          </w:p>
        </w:tc>
        <w:tc>
          <w:tcPr>
            <w:tcW w:w="1348" w:type="dxa"/>
            <w:noWrap/>
            <w:hideMark/>
          </w:tcPr>
          <w:p w:rsidR="00E118B0" w:rsidRPr="00E118B0" w:rsidRDefault="00E118B0" w:rsidP="00E118B0">
            <w:pPr>
              <w:cnfStyle w:val="100000000000"/>
              <w:rPr>
                <w:rFonts w:ascii="Arial" w:eastAsia="Times New Roman" w:hAnsi="Arial" w:cs="Arial"/>
                <w:sz w:val="20"/>
                <w:szCs w:val="20"/>
                <w:lang w:eastAsia="en-CA"/>
              </w:rPr>
            </w:pPr>
            <w:r w:rsidRPr="00E118B0">
              <w:rPr>
                <w:rFonts w:ascii="Arial" w:eastAsia="Times New Roman" w:hAnsi="Arial" w:cs="Arial"/>
                <w:sz w:val="20"/>
                <w:szCs w:val="20"/>
                <w:lang w:eastAsia="en-CA"/>
              </w:rPr>
              <w:t>Yes</w:t>
            </w:r>
          </w:p>
        </w:tc>
        <w:tc>
          <w:tcPr>
            <w:tcW w:w="1348" w:type="dxa"/>
            <w:noWrap/>
            <w:hideMark/>
          </w:tcPr>
          <w:p w:rsidR="00E118B0" w:rsidRPr="00E118B0" w:rsidRDefault="00E118B0" w:rsidP="00E118B0">
            <w:pPr>
              <w:jc w:val="center"/>
              <w:cnfStyle w:val="1000000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Grand Total</w:t>
            </w:r>
          </w:p>
        </w:tc>
      </w:tr>
      <w:tr w:rsidR="00E118B0" w:rsidRPr="00E118B0" w:rsidTr="00E118B0">
        <w:trPr>
          <w:cnfStyle w:val="000000100000"/>
          <w:trHeight w:val="315"/>
        </w:trPr>
        <w:tc>
          <w:tcPr>
            <w:cnfStyle w:val="001000000000"/>
            <w:tcW w:w="2188" w:type="dxa"/>
            <w:noWrap/>
            <w:hideMark/>
          </w:tcPr>
          <w:p w:rsidR="00E118B0" w:rsidRPr="00E118B0" w:rsidRDefault="00E118B0" w:rsidP="00E118B0">
            <w:pPr>
              <w:rPr>
                <w:rFonts w:ascii="Arial" w:eastAsia="Times New Roman" w:hAnsi="Arial" w:cs="Arial"/>
                <w:sz w:val="20"/>
                <w:szCs w:val="20"/>
                <w:lang w:eastAsia="en-CA"/>
              </w:rPr>
            </w:pPr>
            <w:r w:rsidRPr="00E118B0">
              <w:rPr>
                <w:rFonts w:ascii="Arial" w:eastAsia="Times New Roman" w:hAnsi="Arial" w:cs="Arial"/>
                <w:sz w:val="20"/>
                <w:szCs w:val="20"/>
                <w:lang w:eastAsia="en-CA"/>
              </w:rPr>
              <w:t>Hourly</w:t>
            </w:r>
          </w:p>
        </w:tc>
        <w:tc>
          <w:tcPr>
            <w:tcW w:w="1348" w:type="dxa"/>
            <w:noWrap/>
            <w:hideMark/>
          </w:tcPr>
          <w:p w:rsidR="00E118B0" w:rsidRPr="00E118B0" w:rsidRDefault="00E118B0" w:rsidP="00E118B0">
            <w:pPr>
              <w:jc w:val="center"/>
              <w:cnfStyle w:val="0000001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25%</w:t>
            </w:r>
          </w:p>
        </w:tc>
        <w:tc>
          <w:tcPr>
            <w:tcW w:w="1348" w:type="dxa"/>
            <w:noWrap/>
            <w:hideMark/>
          </w:tcPr>
          <w:p w:rsidR="00E118B0" w:rsidRPr="00E118B0" w:rsidRDefault="00E118B0" w:rsidP="00E118B0">
            <w:pPr>
              <w:jc w:val="center"/>
              <w:cnfStyle w:val="0000001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25%</w:t>
            </w:r>
          </w:p>
        </w:tc>
        <w:tc>
          <w:tcPr>
            <w:tcW w:w="1348" w:type="dxa"/>
            <w:noWrap/>
            <w:hideMark/>
          </w:tcPr>
          <w:p w:rsidR="00E118B0" w:rsidRPr="00E118B0" w:rsidRDefault="00E118B0" w:rsidP="00E118B0">
            <w:pPr>
              <w:jc w:val="center"/>
              <w:cnfStyle w:val="0000001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25%</w:t>
            </w:r>
          </w:p>
        </w:tc>
      </w:tr>
      <w:tr w:rsidR="00E118B0" w:rsidRPr="00E118B0" w:rsidTr="00E118B0">
        <w:trPr>
          <w:trHeight w:val="315"/>
        </w:trPr>
        <w:tc>
          <w:tcPr>
            <w:cnfStyle w:val="001000000000"/>
            <w:tcW w:w="2188" w:type="dxa"/>
            <w:noWrap/>
            <w:hideMark/>
          </w:tcPr>
          <w:p w:rsidR="00E118B0" w:rsidRPr="00E118B0" w:rsidRDefault="00E118B0" w:rsidP="00E118B0">
            <w:pPr>
              <w:rPr>
                <w:rFonts w:ascii="Arial" w:eastAsia="Times New Roman" w:hAnsi="Arial" w:cs="Arial"/>
                <w:sz w:val="20"/>
                <w:szCs w:val="20"/>
                <w:lang w:eastAsia="en-CA"/>
              </w:rPr>
            </w:pPr>
            <w:r w:rsidRPr="00E118B0">
              <w:rPr>
                <w:rFonts w:ascii="Arial" w:eastAsia="Times New Roman" w:hAnsi="Arial" w:cs="Arial"/>
                <w:sz w:val="20"/>
                <w:szCs w:val="20"/>
                <w:lang w:eastAsia="en-CA"/>
              </w:rPr>
              <w:t>Daily</w:t>
            </w:r>
          </w:p>
        </w:tc>
        <w:tc>
          <w:tcPr>
            <w:tcW w:w="1348" w:type="dxa"/>
            <w:noWrap/>
            <w:hideMark/>
          </w:tcPr>
          <w:p w:rsidR="00E118B0" w:rsidRPr="00E118B0" w:rsidRDefault="00E118B0" w:rsidP="00E118B0">
            <w:pPr>
              <w:jc w:val="center"/>
              <w:cnfStyle w:val="0000000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39%</w:t>
            </w:r>
          </w:p>
        </w:tc>
        <w:tc>
          <w:tcPr>
            <w:tcW w:w="1348" w:type="dxa"/>
            <w:noWrap/>
            <w:hideMark/>
          </w:tcPr>
          <w:p w:rsidR="00E118B0" w:rsidRPr="00E118B0" w:rsidRDefault="00E118B0" w:rsidP="00E118B0">
            <w:pPr>
              <w:jc w:val="center"/>
              <w:cnfStyle w:val="0000000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64%</w:t>
            </w:r>
          </w:p>
        </w:tc>
        <w:tc>
          <w:tcPr>
            <w:tcW w:w="1348" w:type="dxa"/>
            <w:noWrap/>
            <w:hideMark/>
          </w:tcPr>
          <w:p w:rsidR="00E118B0" w:rsidRPr="00E118B0" w:rsidRDefault="00E118B0" w:rsidP="00E118B0">
            <w:pPr>
              <w:jc w:val="center"/>
              <w:cnfStyle w:val="0000000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51%</w:t>
            </w:r>
          </w:p>
        </w:tc>
      </w:tr>
      <w:tr w:rsidR="00E118B0" w:rsidRPr="00E118B0" w:rsidTr="00E118B0">
        <w:trPr>
          <w:cnfStyle w:val="000000100000"/>
          <w:trHeight w:val="315"/>
        </w:trPr>
        <w:tc>
          <w:tcPr>
            <w:cnfStyle w:val="001000000000"/>
            <w:tcW w:w="2188" w:type="dxa"/>
            <w:noWrap/>
            <w:hideMark/>
          </w:tcPr>
          <w:p w:rsidR="00E118B0" w:rsidRPr="00E118B0" w:rsidRDefault="00E118B0" w:rsidP="00E118B0">
            <w:pPr>
              <w:rPr>
                <w:rFonts w:ascii="Arial" w:eastAsia="Times New Roman" w:hAnsi="Arial" w:cs="Arial"/>
                <w:sz w:val="20"/>
                <w:szCs w:val="20"/>
                <w:lang w:eastAsia="en-CA"/>
              </w:rPr>
            </w:pPr>
            <w:r w:rsidRPr="00E118B0">
              <w:rPr>
                <w:rFonts w:ascii="Arial" w:eastAsia="Times New Roman" w:hAnsi="Arial" w:cs="Arial"/>
                <w:sz w:val="20"/>
                <w:szCs w:val="20"/>
                <w:lang w:eastAsia="en-CA"/>
              </w:rPr>
              <w:t>Weekly</w:t>
            </w:r>
          </w:p>
        </w:tc>
        <w:tc>
          <w:tcPr>
            <w:tcW w:w="1348" w:type="dxa"/>
            <w:noWrap/>
            <w:hideMark/>
          </w:tcPr>
          <w:p w:rsidR="00E118B0" w:rsidRPr="00E118B0" w:rsidRDefault="00E118B0" w:rsidP="00E118B0">
            <w:pPr>
              <w:jc w:val="center"/>
              <w:cnfStyle w:val="0000001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12%</w:t>
            </w:r>
          </w:p>
        </w:tc>
        <w:tc>
          <w:tcPr>
            <w:tcW w:w="1348" w:type="dxa"/>
            <w:noWrap/>
            <w:hideMark/>
          </w:tcPr>
          <w:p w:rsidR="00E118B0" w:rsidRPr="00E118B0" w:rsidRDefault="00E118B0" w:rsidP="00E118B0">
            <w:pPr>
              <w:jc w:val="center"/>
              <w:cnfStyle w:val="0000001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9%</w:t>
            </w:r>
          </w:p>
        </w:tc>
        <w:tc>
          <w:tcPr>
            <w:tcW w:w="1348" w:type="dxa"/>
            <w:noWrap/>
            <w:hideMark/>
          </w:tcPr>
          <w:p w:rsidR="00E118B0" w:rsidRPr="00E118B0" w:rsidRDefault="00E118B0" w:rsidP="00E118B0">
            <w:pPr>
              <w:jc w:val="center"/>
              <w:cnfStyle w:val="0000001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11%</w:t>
            </w:r>
          </w:p>
        </w:tc>
      </w:tr>
      <w:tr w:rsidR="00E118B0" w:rsidRPr="00E118B0" w:rsidTr="00E118B0">
        <w:trPr>
          <w:trHeight w:val="315"/>
        </w:trPr>
        <w:tc>
          <w:tcPr>
            <w:cnfStyle w:val="001000000000"/>
            <w:tcW w:w="2188" w:type="dxa"/>
            <w:noWrap/>
            <w:hideMark/>
          </w:tcPr>
          <w:p w:rsidR="00E118B0" w:rsidRPr="00E118B0" w:rsidRDefault="00E118B0" w:rsidP="00E118B0">
            <w:pPr>
              <w:rPr>
                <w:rFonts w:ascii="Arial" w:eastAsia="Times New Roman" w:hAnsi="Arial" w:cs="Arial"/>
                <w:sz w:val="20"/>
                <w:szCs w:val="20"/>
                <w:lang w:eastAsia="en-CA"/>
              </w:rPr>
            </w:pPr>
            <w:r w:rsidRPr="00E118B0">
              <w:rPr>
                <w:rFonts w:ascii="Arial" w:eastAsia="Times New Roman" w:hAnsi="Arial" w:cs="Arial"/>
                <w:sz w:val="20"/>
                <w:szCs w:val="20"/>
                <w:lang w:eastAsia="en-CA"/>
              </w:rPr>
              <w:t>Monthly</w:t>
            </w:r>
          </w:p>
        </w:tc>
        <w:tc>
          <w:tcPr>
            <w:tcW w:w="1348" w:type="dxa"/>
            <w:noWrap/>
            <w:hideMark/>
          </w:tcPr>
          <w:p w:rsidR="00E118B0" w:rsidRPr="00E118B0" w:rsidRDefault="00E118B0" w:rsidP="00E118B0">
            <w:pPr>
              <w:jc w:val="center"/>
              <w:cnfStyle w:val="0000000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6%</w:t>
            </w:r>
          </w:p>
        </w:tc>
        <w:tc>
          <w:tcPr>
            <w:tcW w:w="1348" w:type="dxa"/>
            <w:noWrap/>
            <w:hideMark/>
          </w:tcPr>
          <w:p w:rsidR="00E118B0" w:rsidRPr="00E118B0" w:rsidRDefault="00E118B0" w:rsidP="00E118B0">
            <w:pPr>
              <w:jc w:val="center"/>
              <w:cnfStyle w:val="0000000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0%</w:t>
            </w:r>
          </w:p>
        </w:tc>
        <w:tc>
          <w:tcPr>
            <w:tcW w:w="1348" w:type="dxa"/>
            <w:noWrap/>
            <w:hideMark/>
          </w:tcPr>
          <w:p w:rsidR="00E118B0" w:rsidRPr="00E118B0" w:rsidRDefault="00E118B0" w:rsidP="00E118B0">
            <w:pPr>
              <w:jc w:val="center"/>
              <w:cnfStyle w:val="0000000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3%</w:t>
            </w:r>
          </w:p>
        </w:tc>
      </w:tr>
      <w:tr w:rsidR="00E118B0" w:rsidRPr="00E118B0" w:rsidTr="00E118B0">
        <w:trPr>
          <w:cnfStyle w:val="000000100000"/>
          <w:trHeight w:val="315"/>
        </w:trPr>
        <w:tc>
          <w:tcPr>
            <w:cnfStyle w:val="001000000000"/>
            <w:tcW w:w="2188" w:type="dxa"/>
            <w:noWrap/>
            <w:hideMark/>
          </w:tcPr>
          <w:p w:rsidR="00E118B0" w:rsidRPr="00E118B0" w:rsidRDefault="00E118B0" w:rsidP="00E118B0">
            <w:pPr>
              <w:rPr>
                <w:rFonts w:ascii="Arial" w:eastAsia="Times New Roman" w:hAnsi="Arial" w:cs="Arial"/>
                <w:sz w:val="20"/>
                <w:szCs w:val="20"/>
                <w:lang w:eastAsia="en-CA"/>
              </w:rPr>
            </w:pPr>
            <w:r w:rsidRPr="00E118B0">
              <w:rPr>
                <w:rFonts w:ascii="Arial" w:eastAsia="Times New Roman" w:hAnsi="Arial" w:cs="Arial"/>
                <w:sz w:val="20"/>
                <w:szCs w:val="20"/>
                <w:lang w:eastAsia="en-CA"/>
              </w:rPr>
              <w:t>Don't use the service</w:t>
            </w:r>
          </w:p>
        </w:tc>
        <w:tc>
          <w:tcPr>
            <w:tcW w:w="1348" w:type="dxa"/>
            <w:noWrap/>
            <w:hideMark/>
          </w:tcPr>
          <w:p w:rsidR="00E118B0" w:rsidRPr="00E118B0" w:rsidRDefault="00E118B0" w:rsidP="00E118B0">
            <w:pPr>
              <w:jc w:val="center"/>
              <w:cnfStyle w:val="0000001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18%</w:t>
            </w:r>
          </w:p>
        </w:tc>
        <w:tc>
          <w:tcPr>
            <w:tcW w:w="1348" w:type="dxa"/>
            <w:noWrap/>
            <w:hideMark/>
          </w:tcPr>
          <w:p w:rsidR="00E118B0" w:rsidRPr="00E118B0" w:rsidRDefault="00E118B0" w:rsidP="00E118B0">
            <w:pPr>
              <w:jc w:val="center"/>
              <w:cnfStyle w:val="0000001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2%</w:t>
            </w:r>
          </w:p>
        </w:tc>
        <w:tc>
          <w:tcPr>
            <w:tcW w:w="1348" w:type="dxa"/>
            <w:noWrap/>
            <w:hideMark/>
          </w:tcPr>
          <w:p w:rsidR="00E118B0" w:rsidRPr="00E118B0" w:rsidRDefault="00E118B0" w:rsidP="00E118B0">
            <w:pPr>
              <w:jc w:val="center"/>
              <w:cnfStyle w:val="0000001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11%</w:t>
            </w:r>
          </w:p>
        </w:tc>
      </w:tr>
      <w:tr w:rsidR="00E118B0" w:rsidRPr="00E118B0" w:rsidTr="00E118B0">
        <w:trPr>
          <w:trHeight w:val="330"/>
        </w:trPr>
        <w:tc>
          <w:tcPr>
            <w:cnfStyle w:val="001000000000"/>
            <w:tcW w:w="2188" w:type="dxa"/>
            <w:noWrap/>
            <w:hideMark/>
          </w:tcPr>
          <w:p w:rsidR="00E118B0" w:rsidRPr="00E118B0" w:rsidRDefault="00E118B0" w:rsidP="00E118B0">
            <w:pPr>
              <w:jc w:val="center"/>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Grand Total</w:t>
            </w:r>
          </w:p>
        </w:tc>
        <w:tc>
          <w:tcPr>
            <w:tcW w:w="1348" w:type="dxa"/>
            <w:noWrap/>
            <w:hideMark/>
          </w:tcPr>
          <w:p w:rsidR="00E118B0" w:rsidRPr="00E118B0" w:rsidRDefault="00E118B0" w:rsidP="00E118B0">
            <w:pPr>
              <w:jc w:val="center"/>
              <w:cnfStyle w:val="0000000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100%</w:t>
            </w:r>
          </w:p>
        </w:tc>
        <w:tc>
          <w:tcPr>
            <w:tcW w:w="1348" w:type="dxa"/>
            <w:noWrap/>
            <w:hideMark/>
          </w:tcPr>
          <w:p w:rsidR="00E118B0" w:rsidRPr="00E118B0" w:rsidRDefault="00E118B0" w:rsidP="00E118B0">
            <w:pPr>
              <w:jc w:val="center"/>
              <w:cnfStyle w:val="0000000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100%</w:t>
            </w:r>
          </w:p>
        </w:tc>
        <w:tc>
          <w:tcPr>
            <w:tcW w:w="1348" w:type="dxa"/>
            <w:noWrap/>
            <w:hideMark/>
          </w:tcPr>
          <w:p w:rsidR="00E118B0" w:rsidRPr="00E118B0" w:rsidRDefault="00E118B0" w:rsidP="00E118B0">
            <w:pPr>
              <w:jc w:val="center"/>
              <w:cnfStyle w:val="000000000000"/>
              <w:rPr>
                <w:rFonts w:ascii="Times New Roman" w:eastAsia="Times New Roman" w:hAnsi="Times New Roman" w:cs="Times New Roman"/>
                <w:sz w:val="24"/>
                <w:szCs w:val="24"/>
                <w:lang w:eastAsia="en-CA"/>
              </w:rPr>
            </w:pPr>
            <w:r w:rsidRPr="00E118B0">
              <w:rPr>
                <w:rFonts w:ascii="Times New Roman" w:eastAsia="Times New Roman" w:hAnsi="Times New Roman" w:cs="Times New Roman"/>
                <w:sz w:val="24"/>
                <w:szCs w:val="24"/>
                <w:lang w:eastAsia="en-CA"/>
              </w:rPr>
              <w:t>100%</w:t>
            </w:r>
          </w:p>
        </w:tc>
      </w:tr>
    </w:tbl>
    <w:tbl>
      <w:tblPr>
        <w:tblW w:w="2176" w:type="dxa"/>
        <w:tblInd w:w="108" w:type="dxa"/>
        <w:tblLook w:val="04A0"/>
      </w:tblPr>
      <w:tblGrid>
        <w:gridCol w:w="904"/>
        <w:gridCol w:w="586"/>
        <w:gridCol w:w="686"/>
      </w:tblGrid>
      <w:tr w:rsidR="00E118B0" w:rsidRPr="00E118B0" w:rsidTr="00E118B0">
        <w:trPr>
          <w:trHeight w:val="315"/>
        </w:trPr>
        <w:tc>
          <w:tcPr>
            <w:tcW w:w="2176" w:type="dxa"/>
            <w:gridSpan w:val="3"/>
            <w:tcBorders>
              <w:top w:val="single" w:sz="8" w:space="0" w:color="auto"/>
              <w:left w:val="nil"/>
              <w:bottom w:val="nil"/>
              <w:right w:val="nil"/>
            </w:tcBorders>
            <w:shd w:val="clear" w:color="000000" w:fill="C0C0C0"/>
            <w:noWrap/>
            <w:vAlign w:val="bottom"/>
            <w:hideMark/>
          </w:tcPr>
          <w:p w:rsidR="00E118B0" w:rsidRPr="00E118B0" w:rsidRDefault="00E118B0" w:rsidP="00E118B0">
            <w:pPr>
              <w:spacing w:after="0" w:line="240" w:lineRule="auto"/>
              <w:jc w:val="center"/>
              <w:rPr>
                <w:rFonts w:ascii="Arial" w:eastAsia="Times New Roman" w:hAnsi="Arial" w:cs="Arial"/>
                <w:i/>
                <w:iCs/>
                <w:sz w:val="20"/>
                <w:szCs w:val="20"/>
                <w:lang w:eastAsia="en-CA"/>
              </w:rPr>
            </w:pPr>
            <w:r w:rsidRPr="00E118B0">
              <w:rPr>
                <w:rFonts w:ascii="Arial" w:eastAsia="Times New Roman" w:hAnsi="Arial" w:cs="Arial"/>
                <w:i/>
                <w:iCs/>
                <w:sz w:val="20"/>
                <w:szCs w:val="20"/>
                <w:lang w:eastAsia="en-CA"/>
              </w:rPr>
              <w:t>Statistical Values</w:t>
            </w:r>
          </w:p>
        </w:tc>
      </w:tr>
      <w:tr w:rsidR="00E118B0" w:rsidRPr="00E118B0" w:rsidTr="00E118B0">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E118B0" w:rsidRPr="00E118B0" w:rsidRDefault="00E118B0" w:rsidP="00E118B0">
            <w:pPr>
              <w:spacing w:after="0" w:line="240" w:lineRule="auto"/>
              <w:jc w:val="center"/>
              <w:rPr>
                <w:rFonts w:ascii="Arial" w:eastAsia="Times New Roman" w:hAnsi="Arial" w:cs="Arial"/>
                <w:i/>
                <w:iCs/>
                <w:sz w:val="20"/>
                <w:szCs w:val="20"/>
                <w:lang w:eastAsia="en-CA"/>
              </w:rPr>
            </w:pPr>
            <w:r w:rsidRPr="00E118B0">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E118B0" w:rsidRPr="00E118B0" w:rsidRDefault="00E118B0" w:rsidP="00E118B0">
            <w:pPr>
              <w:spacing w:after="0" w:line="240" w:lineRule="auto"/>
              <w:jc w:val="center"/>
              <w:rPr>
                <w:rFonts w:ascii="Arial" w:eastAsia="Times New Roman" w:hAnsi="Arial" w:cs="Arial"/>
                <w:i/>
                <w:iCs/>
                <w:sz w:val="20"/>
                <w:szCs w:val="20"/>
                <w:lang w:eastAsia="en-CA"/>
              </w:rPr>
            </w:pPr>
            <w:r w:rsidRPr="00E118B0">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E118B0" w:rsidRPr="00E118B0" w:rsidRDefault="00E118B0" w:rsidP="00E118B0">
            <w:pPr>
              <w:spacing w:after="0" w:line="240" w:lineRule="auto"/>
              <w:jc w:val="center"/>
              <w:rPr>
                <w:rFonts w:ascii="Arial" w:eastAsia="Times New Roman" w:hAnsi="Arial" w:cs="Arial"/>
                <w:i/>
                <w:iCs/>
                <w:sz w:val="20"/>
                <w:szCs w:val="20"/>
                <w:lang w:eastAsia="en-CA"/>
              </w:rPr>
            </w:pPr>
            <w:r w:rsidRPr="00E118B0">
              <w:rPr>
                <w:rFonts w:ascii="Arial" w:eastAsia="Times New Roman" w:hAnsi="Arial" w:cs="Arial"/>
                <w:i/>
                <w:iCs/>
                <w:sz w:val="20"/>
                <w:szCs w:val="20"/>
                <w:lang w:eastAsia="en-CA"/>
              </w:rPr>
              <w:t xml:space="preserve">   Sig</w:t>
            </w:r>
          </w:p>
        </w:tc>
      </w:tr>
      <w:tr w:rsidR="00E118B0" w:rsidRPr="00E118B0" w:rsidTr="00E118B0">
        <w:trPr>
          <w:trHeight w:val="330"/>
        </w:trPr>
        <w:tc>
          <w:tcPr>
            <w:tcW w:w="904" w:type="dxa"/>
            <w:tcBorders>
              <w:top w:val="nil"/>
              <w:left w:val="nil"/>
              <w:bottom w:val="single" w:sz="8" w:space="0" w:color="auto"/>
              <w:right w:val="nil"/>
            </w:tcBorders>
            <w:shd w:val="clear" w:color="000000" w:fill="C0C0C0"/>
            <w:noWrap/>
            <w:vAlign w:val="bottom"/>
            <w:hideMark/>
          </w:tcPr>
          <w:p w:rsidR="00E118B0" w:rsidRPr="00E118B0" w:rsidRDefault="00E118B0" w:rsidP="00E118B0">
            <w:pPr>
              <w:spacing w:after="0" w:line="240" w:lineRule="auto"/>
              <w:jc w:val="right"/>
              <w:rPr>
                <w:rFonts w:ascii="Arial" w:eastAsia="Times New Roman" w:hAnsi="Arial" w:cs="Arial"/>
                <w:sz w:val="20"/>
                <w:szCs w:val="20"/>
                <w:lang w:eastAsia="en-CA"/>
              </w:rPr>
            </w:pPr>
            <w:r w:rsidRPr="00E118B0">
              <w:rPr>
                <w:rFonts w:ascii="Arial" w:eastAsia="Times New Roman" w:hAnsi="Arial" w:cs="Arial"/>
                <w:sz w:val="20"/>
                <w:szCs w:val="20"/>
                <w:lang w:eastAsia="en-CA"/>
              </w:rPr>
              <w:t>10.84</w:t>
            </w:r>
          </w:p>
        </w:tc>
        <w:tc>
          <w:tcPr>
            <w:tcW w:w="586" w:type="dxa"/>
            <w:tcBorders>
              <w:top w:val="nil"/>
              <w:left w:val="nil"/>
              <w:bottom w:val="single" w:sz="8" w:space="0" w:color="auto"/>
              <w:right w:val="nil"/>
            </w:tcBorders>
            <w:shd w:val="clear" w:color="000000" w:fill="C0C0C0"/>
            <w:noWrap/>
            <w:vAlign w:val="bottom"/>
            <w:hideMark/>
          </w:tcPr>
          <w:p w:rsidR="00E118B0" w:rsidRPr="00E118B0" w:rsidRDefault="00E118B0" w:rsidP="00E118B0">
            <w:pPr>
              <w:spacing w:after="0" w:line="240" w:lineRule="auto"/>
              <w:jc w:val="right"/>
              <w:rPr>
                <w:rFonts w:ascii="Arial" w:eastAsia="Times New Roman" w:hAnsi="Arial" w:cs="Arial"/>
                <w:sz w:val="20"/>
                <w:szCs w:val="20"/>
                <w:lang w:eastAsia="en-CA"/>
              </w:rPr>
            </w:pPr>
            <w:r w:rsidRPr="00E118B0">
              <w:rPr>
                <w:rFonts w:ascii="Arial" w:eastAsia="Times New Roman" w:hAnsi="Arial" w:cs="Arial"/>
                <w:sz w:val="20"/>
                <w:szCs w:val="20"/>
                <w:lang w:eastAsia="en-CA"/>
              </w:rPr>
              <w:t>4</w:t>
            </w:r>
          </w:p>
        </w:tc>
        <w:tc>
          <w:tcPr>
            <w:tcW w:w="686" w:type="dxa"/>
            <w:tcBorders>
              <w:top w:val="nil"/>
              <w:left w:val="nil"/>
              <w:bottom w:val="single" w:sz="8" w:space="0" w:color="auto"/>
              <w:right w:val="nil"/>
            </w:tcBorders>
            <w:shd w:val="clear" w:color="000000" w:fill="C0C0C0"/>
            <w:noWrap/>
            <w:vAlign w:val="bottom"/>
            <w:hideMark/>
          </w:tcPr>
          <w:p w:rsidR="00E118B0" w:rsidRPr="00E118B0" w:rsidRDefault="00E118B0" w:rsidP="00E118B0">
            <w:pPr>
              <w:spacing w:after="0" w:line="240" w:lineRule="auto"/>
              <w:jc w:val="right"/>
              <w:rPr>
                <w:rFonts w:ascii="Arial" w:eastAsia="Times New Roman" w:hAnsi="Arial" w:cs="Arial"/>
                <w:sz w:val="20"/>
                <w:szCs w:val="20"/>
                <w:lang w:eastAsia="en-CA"/>
              </w:rPr>
            </w:pPr>
            <w:r w:rsidRPr="00E118B0">
              <w:rPr>
                <w:rFonts w:ascii="Arial" w:eastAsia="Times New Roman" w:hAnsi="Arial" w:cs="Arial"/>
                <w:sz w:val="20"/>
                <w:szCs w:val="20"/>
                <w:lang w:eastAsia="en-CA"/>
              </w:rPr>
              <w:t>0.03</w:t>
            </w:r>
          </w:p>
        </w:tc>
      </w:tr>
    </w:tbl>
    <w:p w:rsidR="005A78EF" w:rsidRPr="0056239A" w:rsidRDefault="00E04A86" w:rsidP="00E65188">
      <w:pPr>
        <w:rPr>
          <w:b/>
          <w:sz w:val="24"/>
          <w:szCs w:val="24"/>
        </w:rPr>
      </w:pPr>
      <w:r w:rsidRPr="0056239A">
        <w:rPr>
          <w:b/>
          <w:sz w:val="24"/>
          <w:szCs w:val="24"/>
        </w:rPr>
        <w:br w:type="page"/>
      </w:r>
      <w:r w:rsidR="000937B7" w:rsidRPr="0056239A">
        <w:rPr>
          <w:b/>
          <w:sz w:val="24"/>
          <w:szCs w:val="24"/>
        </w:rPr>
        <w:lastRenderedPageBreak/>
        <w:t>Appendix I - How often do you use MarketVolume.com / Quality is improving</w:t>
      </w:r>
    </w:p>
    <w:tbl>
      <w:tblPr>
        <w:tblStyle w:val="LightShading-Accent1"/>
        <w:tblW w:w="8872" w:type="dxa"/>
        <w:tblLook w:val="04A0"/>
      </w:tblPr>
      <w:tblGrid>
        <w:gridCol w:w="1697"/>
        <w:gridCol w:w="1046"/>
        <w:gridCol w:w="1046"/>
        <w:gridCol w:w="1046"/>
        <w:gridCol w:w="1046"/>
        <w:gridCol w:w="1945"/>
        <w:gridCol w:w="1046"/>
      </w:tblGrid>
      <w:tr w:rsidR="000937B7" w:rsidRPr="0056239A" w:rsidTr="000937B7">
        <w:trPr>
          <w:cnfStyle w:val="100000000000"/>
          <w:trHeight w:val="326"/>
        </w:trPr>
        <w:tc>
          <w:tcPr>
            <w:cnfStyle w:val="001000000000"/>
            <w:tcW w:w="1697" w:type="dxa"/>
            <w:noWrap/>
            <w:hideMark/>
          </w:tcPr>
          <w:p w:rsidR="000937B7" w:rsidRPr="0056239A" w:rsidRDefault="000937B7" w:rsidP="000937B7">
            <w:pPr>
              <w:jc w:val="center"/>
              <w:rPr>
                <w:rFonts w:eastAsia="Times New Roman" w:cs="Times New Roman"/>
                <w:sz w:val="24"/>
                <w:szCs w:val="24"/>
                <w:lang w:eastAsia="en-CA"/>
              </w:rPr>
            </w:pPr>
          </w:p>
        </w:tc>
        <w:tc>
          <w:tcPr>
            <w:tcW w:w="1046" w:type="dxa"/>
            <w:noWrap/>
            <w:hideMark/>
          </w:tcPr>
          <w:p w:rsidR="000937B7" w:rsidRPr="0056239A" w:rsidRDefault="000937B7" w:rsidP="000937B7">
            <w:pPr>
              <w:cnfStyle w:val="100000000000"/>
              <w:rPr>
                <w:rFonts w:eastAsia="Times New Roman" w:cs="Arial"/>
                <w:sz w:val="20"/>
                <w:szCs w:val="20"/>
                <w:lang w:eastAsia="en-CA"/>
              </w:rPr>
            </w:pPr>
            <w:r w:rsidRPr="0056239A">
              <w:rPr>
                <w:rFonts w:eastAsia="Times New Roman" w:cs="Arial"/>
                <w:sz w:val="20"/>
                <w:szCs w:val="20"/>
                <w:lang w:eastAsia="en-CA"/>
              </w:rPr>
              <w:t>Hourly</w:t>
            </w:r>
          </w:p>
        </w:tc>
        <w:tc>
          <w:tcPr>
            <w:tcW w:w="1046" w:type="dxa"/>
            <w:noWrap/>
            <w:hideMark/>
          </w:tcPr>
          <w:p w:rsidR="000937B7" w:rsidRPr="0056239A" w:rsidRDefault="000937B7" w:rsidP="000937B7">
            <w:pPr>
              <w:cnfStyle w:val="100000000000"/>
              <w:rPr>
                <w:rFonts w:eastAsia="Times New Roman" w:cs="Arial"/>
                <w:sz w:val="20"/>
                <w:szCs w:val="20"/>
                <w:lang w:eastAsia="en-CA"/>
              </w:rPr>
            </w:pPr>
            <w:r w:rsidRPr="0056239A">
              <w:rPr>
                <w:rFonts w:eastAsia="Times New Roman" w:cs="Arial"/>
                <w:sz w:val="20"/>
                <w:szCs w:val="20"/>
                <w:lang w:eastAsia="en-CA"/>
              </w:rPr>
              <w:t>Daily</w:t>
            </w:r>
          </w:p>
        </w:tc>
        <w:tc>
          <w:tcPr>
            <w:tcW w:w="1046" w:type="dxa"/>
            <w:noWrap/>
            <w:hideMark/>
          </w:tcPr>
          <w:p w:rsidR="000937B7" w:rsidRPr="0056239A" w:rsidRDefault="000937B7" w:rsidP="000937B7">
            <w:pPr>
              <w:cnfStyle w:val="100000000000"/>
              <w:rPr>
                <w:rFonts w:eastAsia="Times New Roman" w:cs="Arial"/>
                <w:sz w:val="20"/>
                <w:szCs w:val="20"/>
                <w:lang w:eastAsia="en-CA"/>
              </w:rPr>
            </w:pPr>
            <w:r w:rsidRPr="0056239A">
              <w:rPr>
                <w:rFonts w:eastAsia="Times New Roman" w:cs="Arial"/>
                <w:sz w:val="20"/>
                <w:szCs w:val="20"/>
                <w:lang w:eastAsia="en-CA"/>
              </w:rPr>
              <w:t>Weekly</w:t>
            </w:r>
          </w:p>
        </w:tc>
        <w:tc>
          <w:tcPr>
            <w:tcW w:w="1046" w:type="dxa"/>
            <w:noWrap/>
            <w:hideMark/>
          </w:tcPr>
          <w:p w:rsidR="000937B7" w:rsidRPr="0056239A" w:rsidRDefault="000937B7" w:rsidP="000937B7">
            <w:pPr>
              <w:cnfStyle w:val="100000000000"/>
              <w:rPr>
                <w:rFonts w:eastAsia="Times New Roman" w:cs="Arial"/>
                <w:sz w:val="20"/>
                <w:szCs w:val="20"/>
                <w:lang w:eastAsia="en-CA"/>
              </w:rPr>
            </w:pPr>
            <w:r w:rsidRPr="0056239A">
              <w:rPr>
                <w:rFonts w:eastAsia="Times New Roman" w:cs="Arial"/>
                <w:sz w:val="20"/>
                <w:szCs w:val="20"/>
                <w:lang w:eastAsia="en-CA"/>
              </w:rPr>
              <w:t>Monthly</w:t>
            </w:r>
          </w:p>
        </w:tc>
        <w:tc>
          <w:tcPr>
            <w:tcW w:w="1945" w:type="dxa"/>
            <w:noWrap/>
            <w:hideMark/>
          </w:tcPr>
          <w:p w:rsidR="000937B7" w:rsidRPr="0056239A" w:rsidRDefault="000937B7" w:rsidP="000937B7">
            <w:pPr>
              <w:cnfStyle w:val="100000000000"/>
              <w:rPr>
                <w:rFonts w:eastAsia="Times New Roman" w:cs="Arial"/>
                <w:sz w:val="20"/>
                <w:szCs w:val="20"/>
                <w:lang w:eastAsia="en-CA"/>
              </w:rPr>
            </w:pPr>
            <w:r w:rsidRPr="0056239A">
              <w:rPr>
                <w:rFonts w:eastAsia="Times New Roman" w:cs="Arial"/>
                <w:sz w:val="20"/>
                <w:szCs w:val="20"/>
                <w:lang w:eastAsia="en-CA"/>
              </w:rPr>
              <w:t>Don't use the service</w:t>
            </w:r>
          </w:p>
        </w:tc>
        <w:tc>
          <w:tcPr>
            <w:tcW w:w="1046" w:type="dxa"/>
            <w:noWrap/>
            <w:hideMark/>
          </w:tcPr>
          <w:p w:rsidR="000937B7" w:rsidRPr="0056239A" w:rsidRDefault="000937B7" w:rsidP="000937B7">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0937B7" w:rsidRPr="0056239A" w:rsidTr="000937B7">
        <w:trPr>
          <w:cnfStyle w:val="000000100000"/>
          <w:trHeight w:val="326"/>
        </w:trPr>
        <w:tc>
          <w:tcPr>
            <w:cnfStyle w:val="001000000000"/>
            <w:tcW w:w="1697" w:type="dxa"/>
            <w:noWrap/>
            <w:hideMark/>
          </w:tcPr>
          <w:p w:rsidR="000937B7" w:rsidRPr="0056239A" w:rsidRDefault="000937B7" w:rsidP="000937B7">
            <w:pPr>
              <w:rPr>
                <w:rFonts w:eastAsia="Times New Roman" w:cs="Arial"/>
                <w:sz w:val="20"/>
                <w:szCs w:val="20"/>
                <w:lang w:eastAsia="en-CA"/>
              </w:rPr>
            </w:pPr>
            <w:r w:rsidRPr="0056239A">
              <w:rPr>
                <w:rFonts w:eastAsia="Times New Roman" w:cs="Arial"/>
                <w:sz w:val="20"/>
                <w:szCs w:val="20"/>
                <w:lang w:eastAsia="en-CA"/>
              </w:rPr>
              <w:t>Strongly Agree</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22%</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14%</w:t>
            </w:r>
          </w:p>
        </w:tc>
        <w:tc>
          <w:tcPr>
            <w:tcW w:w="1945"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11%</w:t>
            </w:r>
          </w:p>
        </w:tc>
      </w:tr>
      <w:tr w:rsidR="000937B7" w:rsidRPr="0056239A" w:rsidTr="000937B7">
        <w:trPr>
          <w:trHeight w:val="326"/>
        </w:trPr>
        <w:tc>
          <w:tcPr>
            <w:cnfStyle w:val="001000000000"/>
            <w:tcW w:w="1697" w:type="dxa"/>
            <w:noWrap/>
            <w:hideMark/>
          </w:tcPr>
          <w:p w:rsidR="000937B7" w:rsidRPr="0056239A" w:rsidRDefault="000937B7" w:rsidP="000937B7">
            <w:pPr>
              <w:rPr>
                <w:rFonts w:eastAsia="Times New Roman" w:cs="Arial"/>
                <w:sz w:val="20"/>
                <w:szCs w:val="20"/>
                <w:lang w:eastAsia="en-CA"/>
              </w:rPr>
            </w:pPr>
            <w:r w:rsidRPr="0056239A">
              <w:rPr>
                <w:rFonts w:eastAsia="Times New Roman" w:cs="Arial"/>
                <w:sz w:val="20"/>
                <w:szCs w:val="20"/>
                <w:lang w:eastAsia="en-CA"/>
              </w:rPr>
              <w:t>Agree</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35%</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32%</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31%</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43%</w:t>
            </w:r>
          </w:p>
        </w:tc>
        <w:tc>
          <w:tcPr>
            <w:tcW w:w="1945"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23%</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32%</w:t>
            </w:r>
          </w:p>
        </w:tc>
      </w:tr>
      <w:tr w:rsidR="000937B7" w:rsidRPr="0056239A" w:rsidTr="000937B7">
        <w:trPr>
          <w:cnfStyle w:val="000000100000"/>
          <w:trHeight w:val="326"/>
        </w:trPr>
        <w:tc>
          <w:tcPr>
            <w:cnfStyle w:val="001000000000"/>
            <w:tcW w:w="1697" w:type="dxa"/>
            <w:noWrap/>
            <w:hideMark/>
          </w:tcPr>
          <w:p w:rsidR="000937B7" w:rsidRPr="0056239A" w:rsidRDefault="000937B7" w:rsidP="000937B7">
            <w:pPr>
              <w:rPr>
                <w:rFonts w:eastAsia="Times New Roman" w:cs="Arial"/>
                <w:sz w:val="20"/>
                <w:szCs w:val="20"/>
                <w:lang w:eastAsia="en-CA"/>
              </w:rPr>
            </w:pPr>
            <w:r w:rsidRPr="0056239A">
              <w:rPr>
                <w:rFonts w:eastAsia="Times New Roman" w:cs="Arial"/>
                <w:sz w:val="20"/>
                <w:szCs w:val="20"/>
                <w:lang w:eastAsia="en-CA"/>
              </w:rPr>
              <w:t>Neutral</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35%</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47%</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69%</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43%</w:t>
            </w:r>
          </w:p>
        </w:tc>
        <w:tc>
          <w:tcPr>
            <w:tcW w:w="1945"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26%</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41%</w:t>
            </w:r>
          </w:p>
        </w:tc>
      </w:tr>
      <w:tr w:rsidR="000937B7" w:rsidRPr="0056239A" w:rsidTr="000937B7">
        <w:trPr>
          <w:trHeight w:val="326"/>
        </w:trPr>
        <w:tc>
          <w:tcPr>
            <w:cnfStyle w:val="001000000000"/>
            <w:tcW w:w="1697" w:type="dxa"/>
            <w:noWrap/>
            <w:hideMark/>
          </w:tcPr>
          <w:p w:rsidR="000937B7" w:rsidRPr="0056239A" w:rsidRDefault="000937B7" w:rsidP="000937B7">
            <w:pPr>
              <w:rPr>
                <w:rFonts w:eastAsia="Times New Roman" w:cs="Arial"/>
                <w:sz w:val="20"/>
                <w:szCs w:val="20"/>
                <w:lang w:eastAsia="en-CA"/>
              </w:rPr>
            </w:pPr>
            <w:r w:rsidRPr="0056239A">
              <w:rPr>
                <w:rFonts w:eastAsia="Times New Roman" w:cs="Arial"/>
                <w:sz w:val="20"/>
                <w:szCs w:val="20"/>
                <w:lang w:eastAsia="en-CA"/>
              </w:rPr>
              <w:t>Disagree</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945"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w:t>
            </w:r>
          </w:p>
        </w:tc>
      </w:tr>
      <w:tr w:rsidR="000937B7" w:rsidRPr="0056239A" w:rsidTr="000937B7">
        <w:trPr>
          <w:cnfStyle w:val="000000100000"/>
          <w:trHeight w:val="326"/>
        </w:trPr>
        <w:tc>
          <w:tcPr>
            <w:cnfStyle w:val="001000000000"/>
            <w:tcW w:w="1697" w:type="dxa"/>
            <w:noWrap/>
            <w:hideMark/>
          </w:tcPr>
          <w:p w:rsidR="000937B7" w:rsidRPr="0056239A" w:rsidRDefault="000937B7" w:rsidP="000937B7">
            <w:pPr>
              <w:rPr>
                <w:rFonts w:eastAsia="Times New Roman" w:cs="Arial"/>
                <w:sz w:val="20"/>
                <w:szCs w:val="20"/>
                <w:lang w:eastAsia="en-CA"/>
              </w:rPr>
            </w:pPr>
            <w:r w:rsidRPr="0056239A">
              <w:rPr>
                <w:rFonts w:eastAsia="Times New Roman" w:cs="Arial"/>
                <w:sz w:val="20"/>
                <w:szCs w:val="20"/>
                <w:lang w:eastAsia="en-CA"/>
              </w:rPr>
              <w:t>Strongly Disagree</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945"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w:t>
            </w:r>
          </w:p>
        </w:tc>
      </w:tr>
      <w:tr w:rsidR="000937B7" w:rsidRPr="0056239A" w:rsidTr="000937B7">
        <w:trPr>
          <w:trHeight w:val="326"/>
        </w:trPr>
        <w:tc>
          <w:tcPr>
            <w:cnfStyle w:val="001000000000"/>
            <w:tcW w:w="1697" w:type="dxa"/>
            <w:noWrap/>
            <w:hideMark/>
          </w:tcPr>
          <w:p w:rsidR="000937B7" w:rsidRPr="0056239A" w:rsidRDefault="000937B7" w:rsidP="000937B7">
            <w:pPr>
              <w:rPr>
                <w:rFonts w:eastAsia="Times New Roman" w:cs="Arial"/>
                <w:sz w:val="20"/>
                <w:szCs w:val="20"/>
                <w:lang w:eastAsia="en-CA"/>
              </w:rPr>
            </w:pPr>
            <w:r w:rsidRPr="0056239A">
              <w:rPr>
                <w:rFonts w:eastAsia="Times New Roman" w:cs="Arial"/>
                <w:sz w:val="20"/>
                <w:szCs w:val="20"/>
                <w:lang w:eastAsia="en-CA"/>
              </w:rPr>
              <w:t>Don't Know</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9%</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945"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35%</w:t>
            </w:r>
          </w:p>
        </w:tc>
        <w:tc>
          <w:tcPr>
            <w:tcW w:w="1046" w:type="dxa"/>
            <w:noWrap/>
            <w:hideMark/>
          </w:tcPr>
          <w:p w:rsidR="000937B7" w:rsidRPr="0056239A" w:rsidRDefault="000937B7" w:rsidP="000937B7">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12%</w:t>
            </w:r>
          </w:p>
        </w:tc>
      </w:tr>
      <w:tr w:rsidR="000937B7" w:rsidRPr="0056239A" w:rsidTr="000937B7">
        <w:trPr>
          <w:cnfStyle w:val="000000100000"/>
          <w:trHeight w:val="342"/>
        </w:trPr>
        <w:tc>
          <w:tcPr>
            <w:cnfStyle w:val="001000000000"/>
            <w:tcW w:w="1697" w:type="dxa"/>
            <w:noWrap/>
            <w:hideMark/>
          </w:tcPr>
          <w:p w:rsidR="000937B7" w:rsidRPr="0056239A" w:rsidRDefault="000937B7" w:rsidP="000937B7">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945"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46" w:type="dxa"/>
            <w:noWrap/>
            <w:hideMark/>
          </w:tcPr>
          <w:p w:rsidR="000937B7" w:rsidRPr="0056239A" w:rsidRDefault="000937B7" w:rsidP="000937B7">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04"/>
        <w:gridCol w:w="586"/>
        <w:gridCol w:w="686"/>
      </w:tblGrid>
      <w:tr w:rsidR="00E948CB" w:rsidRPr="00E948CB" w:rsidTr="00E948CB">
        <w:trPr>
          <w:trHeight w:val="315"/>
        </w:trPr>
        <w:tc>
          <w:tcPr>
            <w:tcW w:w="2176" w:type="dxa"/>
            <w:gridSpan w:val="3"/>
            <w:tcBorders>
              <w:top w:val="single" w:sz="8" w:space="0" w:color="auto"/>
              <w:left w:val="nil"/>
              <w:bottom w:val="nil"/>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Statistical Values</w:t>
            </w:r>
          </w:p>
        </w:tc>
      </w:tr>
      <w:tr w:rsidR="00E948CB" w:rsidRPr="00E948CB" w:rsidTr="00E948CB">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 xml:space="preserve">   Sig</w:t>
            </w:r>
          </w:p>
        </w:tc>
      </w:tr>
      <w:tr w:rsidR="00E948CB" w:rsidRPr="00E948CB" w:rsidTr="00E948CB">
        <w:trPr>
          <w:trHeight w:val="330"/>
        </w:trPr>
        <w:tc>
          <w:tcPr>
            <w:tcW w:w="904" w:type="dxa"/>
            <w:tcBorders>
              <w:top w:val="nil"/>
              <w:left w:val="nil"/>
              <w:bottom w:val="single" w:sz="8" w:space="0" w:color="auto"/>
              <w:right w:val="nil"/>
            </w:tcBorders>
            <w:shd w:val="clear" w:color="000000" w:fill="C0C0C0"/>
            <w:noWrap/>
            <w:vAlign w:val="bottom"/>
            <w:hideMark/>
          </w:tcPr>
          <w:p w:rsidR="00E948CB" w:rsidRPr="00E948CB" w:rsidRDefault="00E948CB" w:rsidP="00E948CB">
            <w:pPr>
              <w:spacing w:after="0" w:line="240" w:lineRule="auto"/>
              <w:jc w:val="right"/>
              <w:rPr>
                <w:rFonts w:ascii="Arial" w:eastAsia="Times New Roman" w:hAnsi="Arial" w:cs="Arial"/>
                <w:sz w:val="20"/>
                <w:szCs w:val="20"/>
                <w:lang w:eastAsia="en-CA"/>
              </w:rPr>
            </w:pPr>
            <w:r w:rsidRPr="00E948CB">
              <w:rPr>
                <w:rFonts w:ascii="Arial" w:eastAsia="Times New Roman" w:hAnsi="Arial" w:cs="Arial"/>
                <w:sz w:val="20"/>
                <w:szCs w:val="20"/>
                <w:lang w:eastAsia="en-CA"/>
              </w:rPr>
              <w:t>42.95</w:t>
            </w:r>
          </w:p>
        </w:tc>
        <w:tc>
          <w:tcPr>
            <w:tcW w:w="586" w:type="dxa"/>
            <w:tcBorders>
              <w:top w:val="nil"/>
              <w:left w:val="nil"/>
              <w:bottom w:val="single" w:sz="8" w:space="0" w:color="auto"/>
              <w:right w:val="nil"/>
            </w:tcBorders>
            <w:shd w:val="clear" w:color="000000" w:fill="C0C0C0"/>
            <w:noWrap/>
            <w:vAlign w:val="bottom"/>
            <w:hideMark/>
          </w:tcPr>
          <w:p w:rsidR="00E948CB" w:rsidRPr="00E948CB" w:rsidRDefault="00E948CB" w:rsidP="00E948CB">
            <w:pPr>
              <w:spacing w:after="0" w:line="240" w:lineRule="auto"/>
              <w:jc w:val="right"/>
              <w:rPr>
                <w:rFonts w:ascii="Arial" w:eastAsia="Times New Roman" w:hAnsi="Arial" w:cs="Arial"/>
                <w:sz w:val="20"/>
                <w:szCs w:val="20"/>
                <w:lang w:eastAsia="en-CA"/>
              </w:rPr>
            </w:pPr>
            <w:r w:rsidRPr="00E948CB">
              <w:rPr>
                <w:rFonts w:ascii="Arial" w:eastAsia="Times New Roman" w:hAnsi="Arial" w:cs="Arial"/>
                <w:sz w:val="20"/>
                <w:szCs w:val="20"/>
                <w:lang w:eastAsia="en-CA"/>
              </w:rPr>
              <w:t>20</w:t>
            </w:r>
          </w:p>
        </w:tc>
        <w:tc>
          <w:tcPr>
            <w:tcW w:w="686" w:type="dxa"/>
            <w:tcBorders>
              <w:top w:val="nil"/>
              <w:left w:val="nil"/>
              <w:bottom w:val="single" w:sz="8" w:space="0" w:color="auto"/>
              <w:right w:val="nil"/>
            </w:tcBorders>
            <w:shd w:val="clear" w:color="000000" w:fill="C0C0C0"/>
            <w:noWrap/>
            <w:vAlign w:val="bottom"/>
            <w:hideMark/>
          </w:tcPr>
          <w:p w:rsidR="00E948CB" w:rsidRPr="00E948CB" w:rsidRDefault="00E948CB" w:rsidP="00E948CB">
            <w:pPr>
              <w:spacing w:after="0" w:line="240" w:lineRule="auto"/>
              <w:jc w:val="right"/>
              <w:rPr>
                <w:rFonts w:ascii="Arial" w:eastAsia="Times New Roman" w:hAnsi="Arial" w:cs="Arial"/>
                <w:sz w:val="20"/>
                <w:szCs w:val="20"/>
                <w:lang w:eastAsia="en-CA"/>
              </w:rPr>
            </w:pPr>
            <w:r w:rsidRPr="00E948CB">
              <w:rPr>
                <w:rFonts w:ascii="Arial" w:eastAsia="Times New Roman" w:hAnsi="Arial" w:cs="Arial"/>
                <w:sz w:val="20"/>
                <w:szCs w:val="20"/>
                <w:lang w:eastAsia="en-CA"/>
              </w:rPr>
              <w:t>0.00</w:t>
            </w:r>
          </w:p>
        </w:tc>
      </w:tr>
    </w:tbl>
    <w:p w:rsidR="000937B7" w:rsidRPr="0056239A" w:rsidRDefault="000937B7" w:rsidP="00E65188">
      <w:pPr>
        <w:rPr>
          <w:b/>
          <w:sz w:val="24"/>
          <w:szCs w:val="24"/>
        </w:rPr>
      </w:pPr>
    </w:p>
    <w:p w:rsidR="00E04A86" w:rsidRPr="0056239A" w:rsidRDefault="00E04A86" w:rsidP="00E04A86">
      <w:pPr>
        <w:rPr>
          <w:b/>
          <w:sz w:val="24"/>
          <w:szCs w:val="24"/>
        </w:rPr>
      </w:pPr>
      <w:r w:rsidRPr="0056239A">
        <w:rPr>
          <w:b/>
          <w:sz w:val="24"/>
          <w:szCs w:val="24"/>
        </w:rPr>
        <w:t>Appendix J - How often do you use MarketVolume.com / Employment Status?</w:t>
      </w:r>
    </w:p>
    <w:tbl>
      <w:tblPr>
        <w:tblStyle w:val="LightShading-Accent1"/>
        <w:tblW w:w="9322" w:type="dxa"/>
        <w:tblLook w:val="04A0"/>
      </w:tblPr>
      <w:tblGrid>
        <w:gridCol w:w="1783"/>
        <w:gridCol w:w="1099"/>
        <w:gridCol w:w="1099"/>
        <w:gridCol w:w="1099"/>
        <w:gridCol w:w="1099"/>
        <w:gridCol w:w="2044"/>
        <w:gridCol w:w="1099"/>
      </w:tblGrid>
      <w:tr w:rsidR="00E04A86" w:rsidRPr="0056239A" w:rsidTr="00D4155F">
        <w:trPr>
          <w:cnfStyle w:val="100000000000"/>
          <w:trHeight w:val="319"/>
        </w:trPr>
        <w:tc>
          <w:tcPr>
            <w:cnfStyle w:val="001000000000"/>
            <w:tcW w:w="1783" w:type="dxa"/>
            <w:noWrap/>
            <w:hideMark/>
          </w:tcPr>
          <w:p w:rsidR="00E04A86" w:rsidRPr="0056239A" w:rsidRDefault="00E04A86" w:rsidP="00D4155F">
            <w:pPr>
              <w:jc w:val="center"/>
              <w:rPr>
                <w:rFonts w:eastAsia="Times New Roman" w:cs="Times New Roman"/>
                <w:sz w:val="24"/>
                <w:szCs w:val="24"/>
                <w:lang w:eastAsia="en-CA"/>
              </w:rPr>
            </w:pPr>
          </w:p>
        </w:tc>
        <w:tc>
          <w:tcPr>
            <w:tcW w:w="1099"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Hourly</w:t>
            </w:r>
          </w:p>
        </w:tc>
        <w:tc>
          <w:tcPr>
            <w:tcW w:w="1099"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Daily</w:t>
            </w:r>
          </w:p>
        </w:tc>
        <w:tc>
          <w:tcPr>
            <w:tcW w:w="1099"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Weekly</w:t>
            </w:r>
          </w:p>
        </w:tc>
        <w:tc>
          <w:tcPr>
            <w:tcW w:w="1099"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Monthly</w:t>
            </w:r>
          </w:p>
        </w:tc>
        <w:tc>
          <w:tcPr>
            <w:tcW w:w="2044" w:type="dxa"/>
            <w:noWrap/>
            <w:hideMark/>
          </w:tcPr>
          <w:p w:rsidR="00E04A86" w:rsidRPr="0056239A" w:rsidRDefault="00E04A86" w:rsidP="00D4155F">
            <w:pPr>
              <w:cnfStyle w:val="100000000000"/>
              <w:rPr>
                <w:rFonts w:eastAsia="Times New Roman" w:cs="Arial"/>
                <w:sz w:val="20"/>
                <w:szCs w:val="20"/>
                <w:lang w:eastAsia="en-CA"/>
              </w:rPr>
            </w:pPr>
            <w:r w:rsidRPr="0056239A">
              <w:rPr>
                <w:rFonts w:eastAsia="Times New Roman" w:cs="Arial"/>
                <w:sz w:val="20"/>
                <w:szCs w:val="20"/>
                <w:lang w:eastAsia="en-CA"/>
              </w:rPr>
              <w:t>Don't use the service</w:t>
            </w:r>
          </w:p>
        </w:tc>
        <w:tc>
          <w:tcPr>
            <w:tcW w:w="1099" w:type="dxa"/>
            <w:noWrap/>
            <w:hideMark/>
          </w:tcPr>
          <w:p w:rsidR="00E04A86" w:rsidRPr="0056239A" w:rsidRDefault="00E04A86" w:rsidP="00D4155F">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E04A86" w:rsidRPr="0056239A" w:rsidTr="00D4155F">
        <w:trPr>
          <w:cnfStyle w:val="000000100000"/>
          <w:trHeight w:val="319"/>
        </w:trPr>
        <w:tc>
          <w:tcPr>
            <w:cnfStyle w:val="001000000000"/>
            <w:tcW w:w="1783"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Employed</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31%</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39%</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46%</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14%</w:t>
            </w:r>
          </w:p>
        </w:tc>
        <w:tc>
          <w:tcPr>
            <w:tcW w:w="2044"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32%</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35%</w:t>
            </w:r>
          </w:p>
        </w:tc>
      </w:tr>
      <w:tr w:rsidR="00E04A86" w:rsidRPr="0056239A" w:rsidTr="00D4155F">
        <w:trPr>
          <w:trHeight w:val="319"/>
        </w:trPr>
        <w:tc>
          <w:tcPr>
            <w:cnfStyle w:val="001000000000"/>
            <w:tcW w:w="1783"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Self-employed</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35%</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43%</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38%</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57%</w:t>
            </w:r>
          </w:p>
        </w:tc>
        <w:tc>
          <w:tcPr>
            <w:tcW w:w="2044"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48%</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42%</w:t>
            </w:r>
          </w:p>
        </w:tc>
      </w:tr>
      <w:tr w:rsidR="00E04A86" w:rsidRPr="0056239A" w:rsidTr="00D4155F">
        <w:trPr>
          <w:cnfStyle w:val="000000100000"/>
          <w:trHeight w:val="319"/>
        </w:trPr>
        <w:tc>
          <w:tcPr>
            <w:cnfStyle w:val="001000000000"/>
            <w:tcW w:w="1783"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Not Working</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14%</w:t>
            </w:r>
          </w:p>
        </w:tc>
        <w:tc>
          <w:tcPr>
            <w:tcW w:w="2044"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w:t>
            </w:r>
          </w:p>
        </w:tc>
      </w:tr>
      <w:tr w:rsidR="00E04A86" w:rsidRPr="0056239A" w:rsidTr="00D4155F">
        <w:trPr>
          <w:trHeight w:val="319"/>
        </w:trPr>
        <w:tc>
          <w:tcPr>
            <w:cnfStyle w:val="001000000000"/>
            <w:tcW w:w="1783"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Homemaker</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14%</w:t>
            </w:r>
          </w:p>
        </w:tc>
        <w:tc>
          <w:tcPr>
            <w:tcW w:w="2044"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w:t>
            </w:r>
          </w:p>
        </w:tc>
      </w:tr>
      <w:tr w:rsidR="00E04A86" w:rsidRPr="0056239A" w:rsidTr="00D4155F">
        <w:trPr>
          <w:cnfStyle w:val="000000100000"/>
          <w:trHeight w:val="319"/>
        </w:trPr>
        <w:tc>
          <w:tcPr>
            <w:cnfStyle w:val="001000000000"/>
            <w:tcW w:w="1783"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Student</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2044"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r>
      <w:tr w:rsidR="00E04A86" w:rsidRPr="0056239A" w:rsidTr="00D4155F">
        <w:trPr>
          <w:trHeight w:val="319"/>
        </w:trPr>
        <w:tc>
          <w:tcPr>
            <w:cnfStyle w:val="001000000000"/>
            <w:tcW w:w="1783" w:type="dxa"/>
            <w:noWrap/>
            <w:hideMark/>
          </w:tcPr>
          <w:p w:rsidR="00E04A86" w:rsidRPr="0056239A" w:rsidRDefault="00E04A86" w:rsidP="00D4155F">
            <w:pPr>
              <w:rPr>
                <w:rFonts w:eastAsia="Times New Roman" w:cs="Arial"/>
                <w:sz w:val="20"/>
                <w:szCs w:val="20"/>
                <w:lang w:eastAsia="en-CA"/>
              </w:rPr>
            </w:pPr>
            <w:r w:rsidRPr="0056239A">
              <w:rPr>
                <w:rFonts w:eastAsia="Times New Roman" w:cs="Arial"/>
                <w:sz w:val="20"/>
                <w:szCs w:val="20"/>
                <w:lang w:eastAsia="en-CA"/>
              </w:rPr>
              <w:t>Retired</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31%</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14%</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2044"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13%</w:t>
            </w:r>
          </w:p>
        </w:tc>
        <w:tc>
          <w:tcPr>
            <w:tcW w:w="1099" w:type="dxa"/>
            <w:noWrap/>
            <w:hideMark/>
          </w:tcPr>
          <w:p w:rsidR="00E04A86" w:rsidRPr="0056239A" w:rsidRDefault="00E04A86"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17%</w:t>
            </w:r>
          </w:p>
        </w:tc>
      </w:tr>
      <w:tr w:rsidR="00E04A86" w:rsidRPr="0056239A" w:rsidTr="00D4155F">
        <w:trPr>
          <w:cnfStyle w:val="000000100000"/>
          <w:trHeight w:val="334"/>
        </w:trPr>
        <w:tc>
          <w:tcPr>
            <w:cnfStyle w:val="001000000000"/>
            <w:tcW w:w="1783" w:type="dxa"/>
            <w:noWrap/>
            <w:hideMark/>
          </w:tcPr>
          <w:p w:rsidR="00E04A86" w:rsidRPr="0056239A" w:rsidRDefault="00E04A86" w:rsidP="00D4155F">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2044"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99" w:type="dxa"/>
            <w:noWrap/>
            <w:hideMark/>
          </w:tcPr>
          <w:p w:rsidR="00E04A86" w:rsidRPr="0056239A" w:rsidRDefault="00E04A86"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04"/>
        <w:gridCol w:w="586"/>
        <w:gridCol w:w="686"/>
      </w:tblGrid>
      <w:tr w:rsidR="00E948CB" w:rsidRPr="00E948CB" w:rsidTr="00E948CB">
        <w:trPr>
          <w:trHeight w:val="315"/>
        </w:trPr>
        <w:tc>
          <w:tcPr>
            <w:tcW w:w="2176" w:type="dxa"/>
            <w:gridSpan w:val="3"/>
            <w:tcBorders>
              <w:top w:val="single" w:sz="8" w:space="0" w:color="auto"/>
              <w:left w:val="nil"/>
              <w:bottom w:val="nil"/>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Statistical Values</w:t>
            </w:r>
          </w:p>
        </w:tc>
      </w:tr>
      <w:tr w:rsidR="00E948CB" w:rsidRPr="00E948CB" w:rsidTr="00E948CB">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 xml:space="preserve">   Sig</w:t>
            </w:r>
          </w:p>
        </w:tc>
      </w:tr>
      <w:tr w:rsidR="00E948CB" w:rsidRPr="00E948CB" w:rsidTr="00E948CB">
        <w:trPr>
          <w:trHeight w:val="330"/>
        </w:trPr>
        <w:tc>
          <w:tcPr>
            <w:tcW w:w="904" w:type="dxa"/>
            <w:tcBorders>
              <w:top w:val="nil"/>
              <w:left w:val="nil"/>
              <w:bottom w:val="single" w:sz="8" w:space="0" w:color="auto"/>
              <w:right w:val="nil"/>
            </w:tcBorders>
            <w:shd w:val="clear" w:color="000000" w:fill="C0C0C0"/>
            <w:noWrap/>
            <w:vAlign w:val="bottom"/>
            <w:hideMark/>
          </w:tcPr>
          <w:p w:rsidR="00E948CB" w:rsidRPr="00E948CB" w:rsidRDefault="00E948CB" w:rsidP="00E948CB">
            <w:pPr>
              <w:spacing w:after="0" w:line="240" w:lineRule="auto"/>
              <w:jc w:val="right"/>
              <w:rPr>
                <w:rFonts w:ascii="Arial" w:eastAsia="Times New Roman" w:hAnsi="Arial" w:cs="Arial"/>
                <w:sz w:val="20"/>
                <w:szCs w:val="20"/>
                <w:lang w:eastAsia="en-CA"/>
              </w:rPr>
            </w:pPr>
            <w:r w:rsidRPr="00E948CB">
              <w:rPr>
                <w:rFonts w:ascii="Arial" w:eastAsia="Times New Roman" w:hAnsi="Arial" w:cs="Arial"/>
                <w:sz w:val="20"/>
                <w:szCs w:val="20"/>
                <w:lang w:eastAsia="en-CA"/>
              </w:rPr>
              <w:t>37.23</w:t>
            </w:r>
          </w:p>
        </w:tc>
        <w:tc>
          <w:tcPr>
            <w:tcW w:w="586" w:type="dxa"/>
            <w:tcBorders>
              <w:top w:val="nil"/>
              <w:left w:val="nil"/>
              <w:bottom w:val="single" w:sz="8" w:space="0" w:color="auto"/>
              <w:right w:val="nil"/>
            </w:tcBorders>
            <w:shd w:val="clear" w:color="000000" w:fill="C0C0C0"/>
            <w:noWrap/>
            <w:vAlign w:val="bottom"/>
            <w:hideMark/>
          </w:tcPr>
          <w:p w:rsidR="00E948CB" w:rsidRPr="00E948CB" w:rsidRDefault="00E948CB" w:rsidP="00E948CB">
            <w:pPr>
              <w:spacing w:after="0" w:line="240" w:lineRule="auto"/>
              <w:jc w:val="right"/>
              <w:rPr>
                <w:rFonts w:ascii="Arial" w:eastAsia="Times New Roman" w:hAnsi="Arial" w:cs="Arial"/>
                <w:sz w:val="20"/>
                <w:szCs w:val="20"/>
                <w:lang w:eastAsia="en-CA"/>
              </w:rPr>
            </w:pPr>
            <w:r w:rsidRPr="00E948CB">
              <w:rPr>
                <w:rFonts w:ascii="Arial" w:eastAsia="Times New Roman" w:hAnsi="Arial" w:cs="Arial"/>
                <w:sz w:val="20"/>
                <w:szCs w:val="20"/>
                <w:lang w:eastAsia="en-CA"/>
              </w:rPr>
              <w:t>20</w:t>
            </w:r>
          </w:p>
        </w:tc>
        <w:tc>
          <w:tcPr>
            <w:tcW w:w="686" w:type="dxa"/>
            <w:tcBorders>
              <w:top w:val="nil"/>
              <w:left w:val="nil"/>
              <w:bottom w:val="single" w:sz="8" w:space="0" w:color="auto"/>
              <w:right w:val="nil"/>
            </w:tcBorders>
            <w:shd w:val="clear" w:color="000000" w:fill="C0C0C0"/>
            <w:noWrap/>
            <w:vAlign w:val="bottom"/>
            <w:hideMark/>
          </w:tcPr>
          <w:p w:rsidR="00E948CB" w:rsidRPr="00E948CB" w:rsidRDefault="00E948CB" w:rsidP="00E948CB">
            <w:pPr>
              <w:spacing w:after="0" w:line="240" w:lineRule="auto"/>
              <w:jc w:val="right"/>
              <w:rPr>
                <w:rFonts w:ascii="Arial" w:eastAsia="Times New Roman" w:hAnsi="Arial" w:cs="Arial"/>
                <w:sz w:val="20"/>
                <w:szCs w:val="20"/>
                <w:lang w:eastAsia="en-CA"/>
              </w:rPr>
            </w:pPr>
            <w:r w:rsidRPr="00E948CB">
              <w:rPr>
                <w:rFonts w:ascii="Arial" w:eastAsia="Times New Roman" w:hAnsi="Arial" w:cs="Arial"/>
                <w:sz w:val="20"/>
                <w:szCs w:val="20"/>
                <w:lang w:eastAsia="en-CA"/>
              </w:rPr>
              <w:t>0.01</w:t>
            </w:r>
          </w:p>
        </w:tc>
      </w:tr>
    </w:tbl>
    <w:p w:rsidR="00E04A86" w:rsidRPr="0056239A" w:rsidRDefault="00E04A86" w:rsidP="00E04A86">
      <w:pPr>
        <w:rPr>
          <w:b/>
          <w:sz w:val="24"/>
          <w:szCs w:val="24"/>
        </w:rPr>
      </w:pPr>
    </w:p>
    <w:p w:rsidR="00977DEB" w:rsidRPr="0056239A" w:rsidRDefault="00977DEB">
      <w:pPr>
        <w:rPr>
          <w:b/>
          <w:sz w:val="24"/>
          <w:szCs w:val="24"/>
        </w:rPr>
      </w:pPr>
      <w:r w:rsidRPr="0056239A">
        <w:rPr>
          <w:b/>
          <w:sz w:val="24"/>
          <w:szCs w:val="24"/>
        </w:rPr>
        <w:br w:type="page"/>
      </w:r>
    </w:p>
    <w:p w:rsidR="00977DEB" w:rsidRPr="0056239A" w:rsidRDefault="00977DEB" w:rsidP="00977DEB">
      <w:pPr>
        <w:rPr>
          <w:b/>
          <w:sz w:val="24"/>
          <w:szCs w:val="24"/>
        </w:rPr>
      </w:pPr>
      <w:r w:rsidRPr="0056239A">
        <w:rPr>
          <w:b/>
          <w:sz w:val="24"/>
          <w:szCs w:val="24"/>
        </w:rPr>
        <w:lastRenderedPageBreak/>
        <w:t>Appendix K - How often do you use MarketVolume.com / Satisfied with MarketVolume.com?</w:t>
      </w:r>
    </w:p>
    <w:tbl>
      <w:tblPr>
        <w:tblStyle w:val="LightShading-Accent1"/>
        <w:tblW w:w="8761" w:type="dxa"/>
        <w:tblLook w:val="04A0"/>
      </w:tblPr>
      <w:tblGrid>
        <w:gridCol w:w="2444"/>
        <w:gridCol w:w="1049"/>
        <w:gridCol w:w="1049"/>
        <w:gridCol w:w="1049"/>
        <w:gridCol w:w="1072"/>
        <w:gridCol w:w="1049"/>
        <w:gridCol w:w="1049"/>
      </w:tblGrid>
      <w:tr w:rsidR="00977DEB" w:rsidRPr="0056239A" w:rsidTr="003F3E4A">
        <w:trPr>
          <w:cnfStyle w:val="100000000000"/>
          <w:trHeight w:val="324"/>
        </w:trPr>
        <w:tc>
          <w:tcPr>
            <w:cnfStyle w:val="001000000000"/>
            <w:tcW w:w="2444" w:type="dxa"/>
            <w:noWrap/>
            <w:hideMark/>
          </w:tcPr>
          <w:p w:rsidR="00977DEB" w:rsidRPr="0056239A" w:rsidRDefault="00977DEB" w:rsidP="00977DEB">
            <w:pPr>
              <w:jc w:val="center"/>
              <w:rPr>
                <w:rFonts w:eastAsia="Times New Roman" w:cs="Times New Roman"/>
                <w:sz w:val="24"/>
                <w:szCs w:val="24"/>
                <w:lang w:eastAsia="en-CA"/>
              </w:rPr>
            </w:pPr>
          </w:p>
        </w:tc>
        <w:tc>
          <w:tcPr>
            <w:tcW w:w="1049" w:type="dxa"/>
            <w:noWrap/>
            <w:hideMark/>
          </w:tcPr>
          <w:p w:rsidR="00977DEB" w:rsidRPr="0056239A" w:rsidRDefault="00977DEB" w:rsidP="00977DEB">
            <w:pPr>
              <w:cnfStyle w:val="100000000000"/>
              <w:rPr>
                <w:rFonts w:eastAsia="Times New Roman" w:cs="Arial"/>
                <w:sz w:val="20"/>
                <w:szCs w:val="20"/>
                <w:lang w:eastAsia="en-CA"/>
              </w:rPr>
            </w:pPr>
            <w:r w:rsidRPr="0056239A">
              <w:rPr>
                <w:rFonts w:eastAsia="Times New Roman" w:cs="Arial"/>
                <w:sz w:val="20"/>
                <w:szCs w:val="20"/>
                <w:lang w:eastAsia="en-CA"/>
              </w:rPr>
              <w:t>Hourly</w:t>
            </w:r>
          </w:p>
        </w:tc>
        <w:tc>
          <w:tcPr>
            <w:tcW w:w="1049" w:type="dxa"/>
            <w:noWrap/>
            <w:hideMark/>
          </w:tcPr>
          <w:p w:rsidR="00977DEB" w:rsidRPr="0056239A" w:rsidRDefault="00977DEB" w:rsidP="00977DEB">
            <w:pPr>
              <w:cnfStyle w:val="100000000000"/>
              <w:rPr>
                <w:rFonts w:eastAsia="Times New Roman" w:cs="Arial"/>
                <w:sz w:val="20"/>
                <w:szCs w:val="20"/>
                <w:lang w:eastAsia="en-CA"/>
              </w:rPr>
            </w:pPr>
            <w:r w:rsidRPr="0056239A">
              <w:rPr>
                <w:rFonts w:eastAsia="Times New Roman" w:cs="Arial"/>
                <w:sz w:val="20"/>
                <w:szCs w:val="20"/>
                <w:lang w:eastAsia="en-CA"/>
              </w:rPr>
              <w:t>Daily</w:t>
            </w:r>
          </w:p>
        </w:tc>
        <w:tc>
          <w:tcPr>
            <w:tcW w:w="1049" w:type="dxa"/>
            <w:noWrap/>
            <w:hideMark/>
          </w:tcPr>
          <w:p w:rsidR="00977DEB" w:rsidRPr="0056239A" w:rsidRDefault="00977DEB" w:rsidP="00977DEB">
            <w:pPr>
              <w:cnfStyle w:val="100000000000"/>
              <w:rPr>
                <w:rFonts w:eastAsia="Times New Roman" w:cs="Arial"/>
                <w:sz w:val="20"/>
                <w:szCs w:val="20"/>
                <w:lang w:eastAsia="en-CA"/>
              </w:rPr>
            </w:pPr>
            <w:r w:rsidRPr="0056239A">
              <w:rPr>
                <w:rFonts w:eastAsia="Times New Roman" w:cs="Arial"/>
                <w:sz w:val="20"/>
                <w:szCs w:val="20"/>
                <w:lang w:eastAsia="en-CA"/>
              </w:rPr>
              <w:t>Weekly</w:t>
            </w:r>
          </w:p>
        </w:tc>
        <w:tc>
          <w:tcPr>
            <w:tcW w:w="1072" w:type="dxa"/>
            <w:noWrap/>
            <w:hideMark/>
          </w:tcPr>
          <w:p w:rsidR="00977DEB" w:rsidRPr="0056239A" w:rsidRDefault="00977DEB" w:rsidP="00977DEB">
            <w:pPr>
              <w:cnfStyle w:val="100000000000"/>
              <w:rPr>
                <w:rFonts w:eastAsia="Times New Roman" w:cs="Arial"/>
                <w:sz w:val="20"/>
                <w:szCs w:val="20"/>
                <w:lang w:eastAsia="en-CA"/>
              </w:rPr>
            </w:pPr>
            <w:r w:rsidRPr="0056239A">
              <w:rPr>
                <w:rFonts w:eastAsia="Times New Roman" w:cs="Arial"/>
                <w:sz w:val="20"/>
                <w:szCs w:val="20"/>
                <w:lang w:eastAsia="en-CA"/>
              </w:rPr>
              <w:t>Monthly</w:t>
            </w:r>
          </w:p>
        </w:tc>
        <w:tc>
          <w:tcPr>
            <w:tcW w:w="1049" w:type="dxa"/>
            <w:noWrap/>
            <w:hideMark/>
          </w:tcPr>
          <w:p w:rsidR="00977DEB" w:rsidRPr="0056239A" w:rsidRDefault="00977DEB" w:rsidP="00977DEB">
            <w:pPr>
              <w:cnfStyle w:val="100000000000"/>
              <w:rPr>
                <w:rFonts w:eastAsia="Times New Roman" w:cs="Arial"/>
                <w:sz w:val="20"/>
                <w:szCs w:val="20"/>
                <w:lang w:eastAsia="en-CA"/>
              </w:rPr>
            </w:pPr>
            <w:r w:rsidRPr="0056239A">
              <w:rPr>
                <w:rFonts w:eastAsia="Times New Roman" w:cs="Arial"/>
                <w:sz w:val="20"/>
                <w:szCs w:val="20"/>
                <w:lang w:eastAsia="en-CA"/>
              </w:rPr>
              <w:t>Don't use the service</w:t>
            </w:r>
          </w:p>
        </w:tc>
        <w:tc>
          <w:tcPr>
            <w:tcW w:w="1049" w:type="dxa"/>
            <w:noWrap/>
            <w:hideMark/>
          </w:tcPr>
          <w:p w:rsidR="00977DEB" w:rsidRPr="0056239A" w:rsidRDefault="00977DEB" w:rsidP="00977DEB">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977DEB" w:rsidRPr="0056239A" w:rsidTr="003F3E4A">
        <w:trPr>
          <w:cnfStyle w:val="000000100000"/>
          <w:trHeight w:val="324"/>
        </w:trPr>
        <w:tc>
          <w:tcPr>
            <w:cnfStyle w:val="001000000000"/>
            <w:tcW w:w="2444" w:type="dxa"/>
            <w:noWrap/>
            <w:hideMark/>
          </w:tcPr>
          <w:p w:rsidR="00977DEB" w:rsidRPr="0056239A" w:rsidRDefault="00977DEB" w:rsidP="00977DEB">
            <w:pPr>
              <w:rPr>
                <w:rFonts w:eastAsia="Times New Roman" w:cs="Arial"/>
                <w:sz w:val="20"/>
                <w:szCs w:val="20"/>
                <w:lang w:eastAsia="en-CA"/>
              </w:rPr>
            </w:pPr>
            <w:r w:rsidRPr="0056239A">
              <w:rPr>
                <w:rFonts w:eastAsia="Times New Roman" w:cs="Arial"/>
                <w:sz w:val="20"/>
                <w:szCs w:val="20"/>
                <w:lang w:eastAsia="en-CA"/>
              </w:rPr>
              <w:t>Very Satisfied</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51%</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27%</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72"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14%</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28%</w:t>
            </w:r>
          </w:p>
        </w:tc>
      </w:tr>
      <w:tr w:rsidR="00977DEB" w:rsidRPr="0056239A" w:rsidTr="003F3E4A">
        <w:trPr>
          <w:trHeight w:val="324"/>
        </w:trPr>
        <w:tc>
          <w:tcPr>
            <w:cnfStyle w:val="001000000000"/>
            <w:tcW w:w="2444" w:type="dxa"/>
            <w:noWrap/>
            <w:hideMark/>
          </w:tcPr>
          <w:p w:rsidR="00977DEB" w:rsidRPr="0056239A" w:rsidRDefault="00977DEB" w:rsidP="00977DEB">
            <w:pPr>
              <w:rPr>
                <w:rFonts w:eastAsia="Times New Roman" w:cs="Arial"/>
                <w:sz w:val="20"/>
                <w:szCs w:val="20"/>
                <w:lang w:eastAsia="en-CA"/>
              </w:rPr>
            </w:pPr>
            <w:r w:rsidRPr="0056239A">
              <w:rPr>
                <w:rFonts w:eastAsia="Times New Roman" w:cs="Arial"/>
                <w:sz w:val="20"/>
                <w:szCs w:val="20"/>
                <w:lang w:eastAsia="en-CA"/>
              </w:rPr>
              <w:t>Satisfied</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39%</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51%</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85%</w:t>
            </w:r>
          </w:p>
        </w:tc>
        <w:tc>
          <w:tcPr>
            <w:tcW w:w="1072"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14%</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29%</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45%</w:t>
            </w:r>
          </w:p>
        </w:tc>
      </w:tr>
      <w:tr w:rsidR="00977DEB" w:rsidRPr="0056239A" w:rsidTr="003F3E4A">
        <w:trPr>
          <w:cnfStyle w:val="000000100000"/>
          <w:trHeight w:val="324"/>
        </w:trPr>
        <w:tc>
          <w:tcPr>
            <w:cnfStyle w:val="001000000000"/>
            <w:tcW w:w="2444" w:type="dxa"/>
            <w:noWrap/>
            <w:hideMark/>
          </w:tcPr>
          <w:p w:rsidR="00977DEB" w:rsidRPr="0056239A" w:rsidRDefault="00977DEB" w:rsidP="00977DEB">
            <w:pPr>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14%</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w:t>
            </w:r>
          </w:p>
        </w:tc>
        <w:tc>
          <w:tcPr>
            <w:tcW w:w="1072"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71%</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26%</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16%</w:t>
            </w:r>
          </w:p>
        </w:tc>
      </w:tr>
      <w:tr w:rsidR="00977DEB" w:rsidRPr="0056239A" w:rsidTr="003F3E4A">
        <w:trPr>
          <w:trHeight w:val="324"/>
        </w:trPr>
        <w:tc>
          <w:tcPr>
            <w:cnfStyle w:val="001000000000"/>
            <w:tcW w:w="2444" w:type="dxa"/>
            <w:noWrap/>
            <w:hideMark/>
          </w:tcPr>
          <w:p w:rsidR="00977DEB" w:rsidRPr="0056239A" w:rsidRDefault="00977DEB" w:rsidP="00977DEB">
            <w:pPr>
              <w:rPr>
                <w:rFonts w:eastAsia="Times New Roman" w:cs="Arial"/>
                <w:sz w:val="20"/>
                <w:szCs w:val="20"/>
                <w:lang w:eastAsia="en-CA"/>
              </w:rPr>
            </w:pPr>
            <w:r w:rsidRPr="0056239A">
              <w:rPr>
                <w:rFonts w:eastAsia="Times New Roman" w:cs="Arial"/>
                <w:sz w:val="20"/>
                <w:szCs w:val="20"/>
                <w:lang w:eastAsia="en-CA"/>
              </w:rPr>
              <w:t>Dissatisfied</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w:t>
            </w:r>
          </w:p>
        </w:tc>
        <w:tc>
          <w:tcPr>
            <w:tcW w:w="1072"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w:t>
            </w:r>
          </w:p>
        </w:tc>
      </w:tr>
      <w:tr w:rsidR="00977DEB" w:rsidRPr="0056239A" w:rsidTr="003F3E4A">
        <w:trPr>
          <w:cnfStyle w:val="000000100000"/>
          <w:trHeight w:val="324"/>
        </w:trPr>
        <w:tc>
          <w:tcPr>
            <w:cnfStyle w:val="001000000000"/>
            <w:tcW w:w="2444" w:type="dxa"/>
            <w:noWrap/>
            <w:hideMark/>
          </w:tcPr>
          <w:p w:rsidR="00977DEB" w:rsidRPr="0056239A" w:rsidRDefault="00977DEB" w:rsidP="00977DEB">
            <w:pPr>
              <w:rPr>
                <w:rFonts w:eastAsia="Times New Roman" w:cs="Arial"/>
                <w:sz w:val="20"/>
                <w:szCs w:val="20"/>
                <w:lang w:eastAsia="en-CA"/>
              </w:rPr>
            </w:pPr>
            <w:r w:rsidRPr="0056239A">
              <w:rPr>
                <w:rFonts w:eastAsia="Times New Roman" w:cs="Arial"/>
                <w:sz w:val="20"/>
                <w:szCs w:val="20"/>
                <w:lang w:eastAsia="en-CA"/>
              </w:rPr>
              <w:t>Very Dissatisfied</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72"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w:t>
            </w:r>
          </w:p>
        </w:tc>
      </w:tr>
      <w:tr w:rsidR="00977DEB" w:rsidRPr="0056239A" w:rsidTr="003F3E4A">
        <w:trPr>
          <w:trHeight w:val="324"/>
        </w:trPr>
        <w:tc>
          <w:tcPr>
            <w:cnfStyle w:val="001000000000"/>
            <w:tcW w:w="2444" w:type="dxa"/>
            <w:noWrap/>
            <w:hideMark/>
          </w:tcPr>
          <w:p w:rsidR="00977DEB" w:rsidRPr="0056239A" w:rsidRDefault="00977DEB" w:rsidP="00977DEB">
            <w:pPr>
              <w:rPr>
                <w:rFonts w:eastAsia="Times New Roman" w:cs="Arial"/>
                <w:sz w:val="20"/>
                <w:szCs w:val="20"/>
                <w:lang w:eastAsia="en-CA"/>
              </w:rPr>
            </w:pPr>
            <w:r w:rsidRPr="0056239A">
              <w:rPr>
                <w:rFonts w:eastAsia="Times New Roman" w:cs="Arial"/>
                <w:sz w:val="20"/>
                <w:szCs w:val="20"/>
                <w:lang w:eastAsia="en-CA"/>
              </w:rPr>
              <w:t>Don't Know</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72"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26%</w:t>
            </w:r>
          </w:p>
        </w:tc>
        <w:tc>
          <w:tcPr>
            <w:tcW w:w="1049" w:type="dxa"/>
            <w:noWrap/>
            <w:hideMark/>
          </w:tcPr>
          <w:p w:rsidR="00977DEB" w:rsidRPr="0056239A" w:rsidRDefault="00977DEB" w:rsidP="00977DEB">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w:t>
            </w:r>
          </w:p>
        </w:tc>
      </w:tr>
      <w:tr w:rsidR="00977DEB" w:rsidRPr="0056239A" w:rsidTr="003F3E4A">
        <w:trPr>
          <w:cnfStyle w:val="000000100000"/>
          <w:trHeight w:val="340"/>
        </w:trPr>
        <w:tc>
          <w:tcPr>
            <w:cnfStyle w:val="001000000000"/>
            <w:tcW w:w="2444" w:type="dxa"/>
            <w:noWrap/>
            <w:hideMark/>
          </w:tcPr>
          <w:p w:rsidR="00977DEB" w:rsidRPr="0056239A" w:rsidRDefault="00977DEB" w:rsidP="00977DEB">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72"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49" w:type="dxa"/>
            <w:noWrap/>
            <w:hideMark/>
          </w:tcPr>
          <w:p w:rsidR="00977DEB" w:rsidRPr="0056239A" w:rsidRDefault="00977DEB" w:rsidP="00977DEB">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04"/>
        <w:gridCol w:w="586"/>
        <w:gridCol w:w="686"/>
      </w:tblGrid>
      <w:tr w:rsidR="00E948CB" w:rsidRPr="00E948CB" w:rsidTr="00E948CB">
        <w:trPr>
          <w:trHeight w:val="315"/>
        </w:trPr>
        <w:tc>
          <w:tcPr>
            <w:tcW w:w="2176" w:type="dxa"/>
            <w:gridSpan w:val="3"/>
            <w:tcBorders>
              <w:top w:val="single" w:sz="8" w:space="0" w:color="auto"/>
              <w:left w:val="nil"/>
              <w:bottom w:val="nil"/>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Statistical Values</w:t>
            </w:r>
          </w:p>
        </w:tc>
      </w:tr>
      <w:tr w:rsidR="00E948CB" w:rsidRPr="00E948CB" w:rsidTr="00E948CB">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 xml:space="preserve">   Sig</w:t>
            </w:r>
          </w:p>
        </w:tc>
      </w:tr>
      <w:tr w:rsidR="00E948CB" w:rsidRPr="00E948CB" w:rsidTr="00E948CB">
        <w:trPr>
          <w:trHeight w:val="330"/>
        </w:trPr>
        <w:tc>
          <w:tcPr>
            <w:tcW w:w="904" w:type="dxa"/>
            <w:tcBorders>
              <w:top w:val="nil"/>
              <w:left w:val="nil"/>
              <w:bottom w:val="single" w:sz="8" w:space="0" w:color="auto"/>
              <w:right w:val="nil"/>
            </w:tcBorders>
            <w:shd w:val="clear" w:color="000000" w:fill="C0C0C0"/>
            <w:noWrap/>
            <w:vAlign w:val="bottom"/>
            <w:hideMark/>
          </w:tcPr>
          <w:p w:rsidR="00E948CB" w:rsidRPr="00E948CB" w:rsidRDefault="00E948CB" w:rsidP="00E948CB">
            <w:pPr>
              <w:spacing w:after="0" w:line="240" w:lineRule="auto"/>
              <w:jc w:val="right"/>
              <w:rPr>
                <w:rFonts w:ascii="Arial" w:eastAsia="Times New Roman" w:hAnsi="Arial" w:cs="Arial"/>
                <w:sz w:val="20"/>
                <w:szCs w:val="20"/>
                <w:lang w:eastAsia="en-CA"/>
              </w:rPr>
            </w:pPr>
            <w:r w:rsidRPr="00E948CB">
              <w:rPr>
                <w:rFonts w:ascii="Arial" w:eastAsia="Times New Roman" w:hAnsi="Arial" w:cs="Arial"/>
                <w:sz w:val="20"/>
                <w:szCs w:val="20"/>
                <w:lang w:eastAsia="en-CA"/>
              </w:rPr>
              <w:t>80.43</w:t>
            </w:r>
          </w:p>
        </w:tc>
        <w:tc>
          <w:tcPr>
            <w:tcW w:w="586" w:type="dxa"/>
            <w:tcBorders>
              <w:top w:val="nil"/>
              <w:left w:val="nil"/>
              <w:bottom w:val="single" w:sz="8" w:space="0" w:color="auto"/>
              <w:right w:val="nil"/>
            </w:tcBorders>
            <w:shd w:val="clear" w:color="000000" w:fill="C0C0C0"/>
            <w:noWrap/>
            <w:vAlign w:val="bottom"/>
            <w:hideMark/>
          </w:tcPr>
          <w:p w:rsidR="00E948CB" w:rsidRPr="00E948CB" w:rsidRDefault="00E948CB" w:rsidP="00E948CB">
            <w:pPr>
              <w:spacing w:after="0" w:line="240" w:lineRule="auto"/>
              <w:jc w:val="right"/>
              <w:rPr>
                <w:rFonts w:ascii="Arial" w:eastAsia="Times New Roman" w:hAnsi="Arial" w:cs="Arial"/>
                <w:sz w:val="20"/>
                <w:szCs w:val="20"/>
                <w:lang w:eastAsia="en-CA"/>
              </w:rPr>
            </w:pPr>
            <w:r w:rsidRPr="00E948CB">
              <w:rPr>
                <w:rFonts w:ascii="Arial" w:eastAsia="Times New Roman" w:hAnsi="Arial" w:cs="Arial"/>
                <w:sz w:val="20"/>
                <w:szCs w:val="20"/>
                <w:lang w:eastAsia="en-CA"/>
              </w:rPr>
              <w:t>20</w:t>
            </w:r>
          </w:p>
        </w:tc>
        <w:tc>
          <w:tcPr>
            <w:tcW w:w="686" w:type="dxa"/>
            <w:tcBorders>
              <w:top w:val="nil"/>
              <w:left w:val="nil"/>
              <w:bottom w:val="single" w:sz="8" w:space="0" w:color="auto"/>
              <w:right w:val="nil"/>
            </w:tcBorders>
            <w:shd w:val="clear" w:color="000000" w:fill="C0C0C0"/>
            <w:noWrap/>
            <w:vAlign w:val="bottom"/>
            <w:hideMark/>
          </w:tcPr>
          <w:p w:rsidR="00E948CB" w:rsidRPr="00E948CB" w:rsidRDefault="00E948CB" w:rsidP="00E948CB">
            <w:pPr>
              <w:spacing w:after="0" w:line="240" w:lineRule="auto"/>
              <w:jc w:val="right"/>
              <w:rPr>
                <w:rFonts w:ascii="Arial" w:eastAsia="Times New Roman" w:hAnsi="Arial" w:cs="Arial"/>
                <w:sz w:val="20"/>
                <w:szCs w:val="20"/>
                <w:lang w:eastAsia="en-CA"/>
              </w:rPr>
            </w:pPr>
            <w:r w:rsidRPr="00E948CB">
              <w:rPr>
                <w:rFonts w:ascii="Arial" w:eastAsia="Times New Roman" w:hAnsi="Arial" w:cs="Arial"/>
                <w:sz w:val="20"/>
                <w:szCs w:val="20"/>
                <w:lang w:eastAsia="en-CA"/>
              </w:rPr>
              <w:t>0.00</w:t>
            </w:r>
          </w:p>
        </w:tc>
      </w:tr>
    </w:tbl>
    <w:p w:rsidR="000937B7" w:rsidRPr="0056239A" w:rsidRDefault="000937B7" w:rsidP="00E65188">
      <w:pPr>
        <w:rPr>
          <w:b/>
          <w:sz w:val="24"/>
          <w:szCs w:val="24"/>
        </w:rPr>
      </w:pPr>
    </w:p>
    <w:p w:rsidR="00155062" w:rsidRPr="0056239A" w:rsidRDefault="00155062" w:rsidP="00E65188">
      <w:pPr>
        <w:rPr>
          <w:b/>
          <w:sz w:val="24"/>
          <w:szCs w:val="24"/>
        </w:rPr>
      </w:pPr>
      <w:r w:rsidRPr="0056239A">
        <w:rPr>
          <w:b/>
          <w:sz w:val="24"/>
          <w:szCs w:val="24"/>
        </w:rPr>
        <w:t>Appendix L – How satisfied with MarketVolume.com</w:t>
      </w:r>
      <w:r w:rsidR="00D4155F" w:rsidRPr="0056239A">
        <w:rPr>
          <w:b/>
          <w:sz w:val="24"/>
          <w:szCs w:val="24"/>
        </w:rPr>
        <w:t>?</w:t>
      </w:r>
      <w:r w:rsidRPr="0056239A">
        <w:rPr>
          <w:b/>
          <w:sz w:val="24"/>
          <w:szCs w:val="24"/>
        </w:rPr>
        <w:t xml:space="preserve"> / </w:t>
      </w:r>
      <w:r w:rsidR="00D4155F" w:rsidRPr="0056239A">
        <w:rPr>
          <w:b/>
          <w:sz w:val="24"/>
          <w:szCs w:val="24"/>
        </w:rPr>
        <w:t>How Satisfied with pricing?</w:t>
      </w:r>
    </w:p>
    <w:tbl>
      <w:tblPr>
        <w:tblStyle w:val="LightShading-Accent1"/>
        <w:tblW w:w="9003" w:type="dxa"/>
        <w:tblLook w:val="04A0"/>
      </w:tblPr>
      <w:tblGrid>
        <w:gridCol w:w="2239"/>
        <w:gridCol w:w="962"/>
        <w:gridCol w:w="961"/>
        <w:gridCol w:w="1164"/>
        <w:gridCol w:w="1164"/>
        <w:gridCol w:w="1164"/>
        <w:gridCol w:w="961"/>
        <w:gridCol w:w="961"/>
      </w:tblGrid>
      <w:tr w:rsidR="00155062" w:rsidRPr="0056239A" w:rsidTr="00D4155F">
        <w:trPr>
          <w:cnfStyle w:val="100000000000"/>
          <w:trHeight w:val="332"/>
        </w:trPr>
        <w:tc>
          <w:tcPr>
            <w:cnfStyle w:val="001000000000"/>
            <w:tcW w:w="2248" w:type="dxa"/>
            <w:noWrap/>
            <w:hideMark/>
          </w:tcPr>
          <w:p w:rsidR="00155062" w:rsidRPr="0056239A" w:rsidRDefault="00155062" w:rsidP="00155062">
            <w:pPr>
              <w:jc w:val="center"/>
              <w:rPr>
                <w:rFonts w:eastAsia="Times New Roman" w:cs="Times New Roman"/>
                <w:sz w:val="24"/>
                <w:szCs w:val="24"/>
                <w:lang w:eastAsia="en-CA"/>
              </w:rPr>
            </w:pPr>
          </w:p>
        </w:tc>
        <w:tc>
          <w:tcPr>
            <w:tcW w:w="965" w:type="dxa"/>
            <w:noWrap/>
            <w:hideMark/>
          </w:tcPr>
          <w:p w:rsidR="00155062" w:rsidRPr="0056239A" w:rsidRDefault="00155062" w:rsidP="00155062">
            <w:pPr>
              <w:cnfStyle w:val="100000000000"/>
              <w:rPr>
                <w:rFonts w:eastAsia="Times New Roman" w:cs="Arial"/>
                <w:sz w:val="20"/>
                <w:szCs w:val="20"/>
                <w:lang w:eastAsia="en-CA"/>
              </w:rPr>
            </w:pPr>
            <w:r w:rsidRPr="0056239A">
              <w:rPr>
                <w:rFonts w:eastAsia="Times New Roman" w:cs="Arial"/>
                <w:sz w:val="20"/>
                <w:szCs w:val="20"/>
                <w:lang w:eastAsia="en-CA"/>
              </w:rPr>
              <w:t>Very Satisfied</w:t>
            </w:r>
          </w:p>
        </w:tc>
        <w:tc>
          <w:tcPr>
            <w:tcW w:w="965" w:type="dxa"/>
            <w:noWrap/>
            <w:hideMark/>
          </w:tcPr>
          <w:p w:rsidR="00155062" w:rsidRPr="0056239A" w:rsidRDefault="00155062" w:rsidP="00155062">
            <w:pPr>
              <w:cnfStyle w:val="100000000000"/>
              <w:rPr>
                <w:rFonts w:eastAsia="Times New Roman" w:cs="Arial"/>
                <w:sz w:val="20"/>
                <w:szCs w:val="20"/>
                <w:lang w:eastAsia="en-CA"/>
              </w:rPr>
            </w:pPr>
            <w:r w:rsidRPr="0056239A">
              <w:rPr>
                <w:rFonts w:eastAsia="Times New Roman" w:cs="Arial"/>
                <w:sz w:val="20"/>
                <w:szCs w:val="20"/>
                <w:lang w:eastAsia="en-CA"/>
              </w:rPr>
              <w:t>Satisfied</w:t>
            </w:r>
          </w:p>
        </w:tc>
        <w:tc>
          <w:tcPr>
            <w:tcW w:w="965" w:type="dxa"/>
            <w:noWrap/>
            <w:hideMark/>
          </w:tcPr>
          <w:p w:rsidR="00155062" w:rsidRPr="0056239A" w:rsidRDefault="00155062" w:rsidP="00155062">
            <w:pPr>
              <w:cnfStyle w:val="100000000000"/>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965" w:type="dxa"/>
            <w:noWrap/>
            <w:hideMark/>
          </w:tcPr>
          <w:p w:rsidR="00155062" w:rsidRPr="0056239A" w:rsidRDefault="00155062" w:rsidP="00155062">
            <w:pPr>
              <w:cnfStyle w:val="100000000000"/>
              <w:rPr>
                <w:rFonts w:eastAsia="Times New Roman" w:cs="Arial"/>
                <w:sz w:val="20"/>
                <w:szCs w:val="20"/>
                <w:lang w:eastAsia="en-CA"/>
              </w:rPr>
            </w:pPr>
            <w:r w:rsidRPr="0056239A">
              <w:rPr>
                <w:rFonts w:eastAsia="Times New Roman" w:cs="Arial"/>
                <w:sz w:val="20"/>
                <w:szCs w:val="20"/>
                <w:lang w:eastAsia="en-CA"/>
              </w:rPr>
              <w:t>Dissatisfied</w:t>
            </w:r>
          </w:p>
        </w:tc>
        <w:tc>
          <w:tcPr>
            <w:tcW w:w="965" w:type="dxa"/>
            <w:noWrap/>
            <w:hideMark/>
          </w:tcPr>
          <w:p w:rsidR="00155062" w:rsidRPr="0056239A" w:rsidRDefault="00155062" w:rsidP="00155062">
            <w:pPr>
              <w:cnfStyle w:val="100000000000"/>
              <w:rPr>
                <w:rFonts w:eastAsia="Times New Roman" w:cs="Arial"/>
                <w:sz w:val="20"/>
                <w:szCs w:val="20"/>
                <w:lang w:eastAsia="en-CA"/>
              </w:rPr>
            </w:pPr>
            <w:r w:rsidRPr="0056239A">
              <w:rPr>
                <w:rFonts w:eastAsia="Times New Roman" w:cs="Arial"/>
                <w:sz w:val="20"/>
                <w:szCs w:val="20"/>
                <w:lang w:eastAsia="en-CA"/>
              </w:rPr>
              <w:t>Very Dissatisfied</w:t>
            </w:r>
          </w:p>
        </w:tc>
        <w:tc>
          <w:tcPr>
            <w:tcW w:w="965" w:type="dxa"/>
            <w:noWrap/>
            <w:hideMark/>
          </w:tcPr>
          <w:p w:rsidR="00155062" w:rsidRPr="0056239A" w:rsidRDefault="00155062" w:rsidP="00155062">
            <w:pPr>
              <w:cnfStyle w:val="100000000000"/>
              <w:rPr>
                <w:rFonts w:eastAsia="Times New Roman" w:cs="Arial"/>
                <w:sz w:val="20"/>
                <w:szCs w:val="20"/>
                <w:lang w:eastAsia="en-CA"/>
              </w:rPr>
            </w:pPr>
            <w:r w:rsidRPr="0056239A">
              <w:rPr>
                <w:rFonts w:eastAsia="Times New Roman" w:cs="Arial"/>
                <w:sz w:val="20"/>
                <w:szCs w:val="20"/>
                <w:lang w:eastAsia="en-CA"/>
              </w:rPr>
              <w:t>Don't Know</w:t>
            </w:r>
          </w:p>
        </w:tc>
        <w:tc>
          <w:tcPr>
            <w:tcW w:w="965" w:type="dxa"/>
            <w:noWrap/>
            <w:hideMark/>
          </w:tcPr>
          <w:p w:rsidR="00155062" w:rsidRPr="0056239A" w:rsidRDefault="00155062" w:rsidP="00155062">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155062" w:rsidRPr="0056239A" w:rsidTr="00D4155F">
        <w:trPr>
          <w:cnfStyle w:val="000000100000"/>
          <w:trHeight w:val="332"/>
        </w:trPr>
        <w:tc>
          <w:tcPr>
            <w:cnfStyle w:val="001000000000"/>
            <w:tcW w:w="2248" w:type="dxa"/>
            <w:noWrap/>
            <w:hideMark/>
          </w:tcPr>
          <w:p w:rsidR="00155062" w:rsidRPr="0056239A" w:rsidRDefault="00155062" w:rsidP="00155062">
            <w:pPr>
              <w:rPr>
                <w:rFonts w:eastAsia="Times New Roman" w:cs="Arial"/>
                <w:sz w:val="20"/>
                <w:szCs w:val="20"/>
                <w:lang w:eastAsia="en-CA"/>
              </w:rPr>
            </w:pPr>
            <w:r w:rsidRPr="0056239A">
              <w:rPr>
                <w:rFonts w:eastAsia="Times New Roman" w:cs="Arial"/>
                <w:sz w:val="20"/>
                <w:szCs w:val="20"/>
                <w:lang w:eastAsia="en-CA"/>
              </w:rPr>
              <w:t>Very Satisfied</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29%</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9%</w:t>
            </w:r>
          </w:p>
        </w:tc>
      </w:tr>
      <w:tr w:rsidR="00155062" w:rsidRPr="0056239A" w:rsidTr="00D4155F">
        <w:trPr>
          <w:trHeight w:val="332"/>
        </w:trPr>
        <w:tc>
          <w:tcPr>
            <w:cnfStyle w:val="001000000000"/>
            <w:tcW w:w="2248" w:type="dxa"/>
            <w:noWrap/>
            <w:hideMark/>
          </w:tcPr>
          <w:p w:rsidR="00155062" w:rsidRPr="0056239A" w:rsidRDefault="00155062" w:rsidP="00155062">
            <w:pPr>
              <w:rPr>
                <w:rFonts w:eastAsia="Times New Roman" w:cs="Arial"/>
                <w:sz w:val="20"/>
                <w:szCs w:val="20"/>
                <w:lang w:eastAsia="en-CA"/>
              </w:rPr>
            </w:pPr>
            <w:r w:rsidRPr="0056239A">
              <w:rPr>
                <w:rFonts w:eastAsia="Times New Roman" w:cs="Arial"/>
                <w:sz w:val="20"/>
                <w:szCs w:val="20"/>
                <w:lang w:eastAsia="en-CA"/>
              </w:rPr>
              <w:t>Satisfied</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42%</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33%</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7%</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25%</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29%</w:t>
            </w:r>
          </w:p>
        </w:tc>
      </w:tr>
      <w:tr w:rsidR="00155062" w:rsidRPr="0056239A" w:rsidTr="00D4155F">
        <w:trPr>
          <w:cnfStyle w:val="000000100000"/>
          <w:trHeight w:val="332"/>
        </w:trPr>
        <w:tc>
          <w:tcPr>
            <w:cnfStyle w:val="001000000000"/>
            <w:tcW w:w="2248" w:type="dxa"/>
            <w:noWrap/>
            <w:hideMark/>
          </w:tcPr>
          <w:p w:rsidR="00155062" w:rsidRPr="0056239A" w:rsidRDefault="00155062" w:rsidP="00155062">
            <w:pPr>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25%</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33%</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56%</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31%</w:t>
            </w:r>
          </w:p>
        </w:tc>
      </w:tr>
      <w:tr w:rsidR="00155062" w:rsidRPr="0056239A" w:rsidTr="00D4155F">
        <w:trPr>
          <w:trHeight w:val="332"/>
        </w:trPr>
        <w:tc>
          <w:tcPr>
            <w:cnfStyle w:val="001000000000"/>
            <w:tcW w:w="2248" w:type="dxa"/>
            <w:noWrap/>
            <w:hideMark/>
          </w:tcPr>
          <w:p w:rsidR="00155062" w:rsidRPr="0056239A" w:rsidRDefault="00155062" w:rsidP="00155062">
            <w:pPr>
              <w:rPr>
                <w:rFonts w:eastAsia="Times New Roman" w:cs="Arial"/>
                <w:sz w:val="20"/>
                <w:szCs w:val="20"/>
                <w:lang w:eastAsia="en-CA"/>
              </w:rPr>
            </w:pPr>
            <w:r w:rsidRPr="0056239A">
              <w:rPr>
                <w:rFonts w:eastAsia="Times New Roman" w:cs="Arial"/>
                <w:sz w:val="20"/>
                <w:szCs w:val="20"/>
                <w:lang w:eastAsia="en-CA"/>
              </w:rPr>
              <w:t>Dissatisfied</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19%</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19%</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38%</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33%</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14%</w:t>
            </w:r>
          </w:p>
        </w:tc>
      </w:tr>
      <w:tr w:rsidR="00155062" w:rsidRPr="0056239A" w:rsidTr="00D4155F">
        <w:trPr>
          <w:cnfStyle w:val="000000100000"/>
          <w:trHeight w:val="332"/>
        </w:trPr>
        <w:tc>
          <w:tcPr>
            <w:cnfStyle w:val="001000000000"/>
            <w:tcW w:w="2248" w:type="dxa"/>
            <w:noWrap/>
            <w:hideMark/>
          </w:tcPr>
          <w:p w:rsidR="00155062" w:rsidRPr="0056239A" w:rsidRDefault="00155062" w:rsidP="00155062">
            <w:pPr>
              <w:rPr>
                <w:rFonts w:eastAsia="Times New Roman" w:cs="Arial"/>
                <w:sz w:val="20"/>
                <w:szCs w:val="20"/>
                <w:lang w:eastAsia="en-CA"/>
              </w:rPr>
            </w:pPr>
            <w:r w:rsidRPr="0056239A">
              <w:rPr>
                <w:rFonts w:eastAsia="Times New Roman" w:cs="Arial"/>
                <w:sz w:val="20"/>
                <w:szCs w:val="20"/>
                <w:lang w:eastAsia="en-CA"/>
              </w:rPr>
              <w:t>Very Dissatisfied</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7%</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67%</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w:t>
            </w:r>
          </w:p>
        </w:tc>
      </w:tr>
      <w:tr w:rsidR="00155062" w:rsidRPr="0056239A" w:rsidTr="00D4155F">
        <w:trPr>
          <w:trHeight w:val="332"/>
        </w:trPr>
        <w:tc>
          <w:tcPr>
            <w:cnfStyle w:val="001000000000"/>
            <w:tcW w:w="2248" w:type="dxa"/>
            <w:noWrap/>
            <w:hideMark/>
          </w:tcPr>
          <w:p w:rsidR="00155062" w:rsidRPr="0056239A" w:rsidRDefault="00155062" w:rsidP="00155062">
            <w:pPr>
              <w:rPr>
                <w:rFonts w:eastAsia="Times New Roman" w:cs="Arial"/>
                <w:sz w:val="20"/>
                <w:szCs w:val="20"/>
                <w:lang w:eastAsia="en-CA"/>
              </w:rPr>
            </w:pPr>
            <w:r w:rsidRPr="0056239A">
              <w:rPr>
                <w:rFonts w:eastAsia="Times New Roman" w:cs="Arial"/>
                <w:sz w:val="20"/>
                <w:szCs w:val="20"/>
                <w:lang w:eastAsia="en-CA"/>
              </w:rPr>
              <w:t>Don't Know</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11%</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13%</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100%</w:t>
            </w:r>
          </w:p>
        </w:tc>
        <w:tc>
          <w:tcPr>
            <w:tcW w:w="965" w:type="dxa"/>
            <w:noWrap/>
            <w:hideMark/>
          </w:tcPr>
          <w:p w:rsidR="00155062" w:rsidRPr="0056239A" w:rsidRDefault="00155062" w:rsidP="00155062">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11%</w:t>
            </w:r>
          </w:p>
        </w:tc>
      </w:tr>
      <w:tr w:rsidR="00155062" w:rsidRPr="0056239A" w:rsidTr="00D4155F">
        <w:trPr>
          <w:cnfStyle w:val="000000100000"/>
          <w:trHeight w:val="348"/>
        </w:trPr>
        <w:tc>
          <w:tcPr>
            <w:cnfStyle w:val="001000000000"/>
            <w:tcW w:w="2248" w:type="dxa"/>
            <w:noWrap/>
            <w:hideMark/>
          </w:tcPr>
          <w:p w:rsidR="00155062" w:rsidRPr="0056239A" w:rsidRDefault="00155062" w:rsidP="00155062">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65" w:type="dxa"/>
            <w:noWrap/>
            <w:hideMark/>
          </w:tcPr>
          <w:p w:rsidR="00155062" w:rsidRPr="0056239A" w:rsidRDefault="00155062" w:rsidP="00155062">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13"/>
        <w:gridCol w:w="582"/>
        <w:gridCol w:w="681"/>
      </w:tblGrid>
      <w:tr w:rsidR="004F0028" w:rsidRPr="004F0028" w:rsidTr="004F0028">
        <w:trPr>
          <w:trHeight w:val="315"/>
        </w:trPr>
        <w:tc>
          <w:tcPr>
            <w:tcW w:w="2176" w:type="dxa"/>
            <w:gridSpan w:val="3"/>
            <w:tcBorders>
              <w:top w:val="single" w:sz="8" w:space="0" w:color="auto"/>
              <w:left w:val="nil"/>
              <w:bottom w:val="nil"/>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Statistical Values</w:t>
            </w:r>
          </w:p>
        </w:tc>
      </w:tr>
      <w:tr w:rsidR="004F0028" w:rsidRPr="004F0028" w:rsidTr="004F0028">
        <w:trPr>
          <w:trHeight w:val="315"/>
        </w:trPr>
        <w:tc>
          <w:tcPr>
            <w:tcW w:w="913"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Chi Sq</w:t>
            </w:r>
          </w:p>
        </w:tc>
        <w:tc>
          <w:tcPr>
            <w:tcW w:w="582"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df   </w:t>
            </w:r>
          </w:p>
        </w:tc>
        <w:tc>
          <w:tcPr>
            <w:tcW w:w="681"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Sig</w:t>
            </w:r>
          </w:p>
        </w:tc>
      </w:tr>
      <w:tr w:rsidR="004F0028" w:rsidRPr="004F0028" w:rsidTr="004F0028">
        <w:trPr>
          <w:trHeight w:val="330"/>
        </w:trPr>
        <w:tc>
          <w:tcPr>
            <w:tcW w:w="913"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162.75</w:t>
            </w:r>
          </w:p>
        </w:tc>
        <w:tc>
          <w:tcPr>
            <w:tcW w:w="582"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25</w:t>
            </w:r>
          </w:p>
        </w:tc>
        <w:tc>
          <w:tcPr>
            <w:tcW w:w="681"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0.00</w:t>
            </w:r>
          </w:p>
        </w:tc>
      </w:tr>
    </w:tbl>
    <w:p w:rsidR="003F3E4A" w:rsidRPr="0056239A" w:rsidRDefault="003F3E4A" w:rsidP="00155062">
      <w:pPr>
        <w:rPr>
          <w:b/>
          <w:sz w:val="24"/>
          <w:szCs w:val="24"/>
        </w:rPr>
      </w:pPr>
    </w:p>
    <w:p w:rsidR="004F0028" w:rsidRDefault="004F0028">
      <w:pPr>
        <w:rPr>
          <w:b/>
          <w:sz w:val="24"/>
          <w:szCs w:val="24"/>
        </w:rPr>
      </w:pPr>
      <w:r>
        <w:rPr>
          <w:b/>
          <w:sz w:val="24"/>
          <w:szCs w:val="24"/>
        </w:rPr>
        <w:br w:type="page"/>
      </w:r>
    </w:p>
    <w:p w:rsidR="00D4155F" w:rsidRPr="0056239A" w:rsidRDefault="00D4155F" w:rsidP="00155062">
      <w:pPr>
        <w:rPr>
          <w:b/>
          <w:sz w:val="24"/>
          <w:szCs w:val="24"/>
        </w:rPr>
      </w:pPr>
      <w:r w:rsidRPr="0056239A">
        <w:rPr>
          <w:b/>
          <w:sz w:val="24"/>
          <w:szCs w:val="24"/>
        </w:rPr>
        <w:lastRenderedPageBreak/>
        <w:t xml:space="preserve">Appendix M – How satisfied with MarketVolume.com? / How Satisfied with </w:t>
      </w:r>
      <w:r w:rsidR="00044635" w:rsidRPr="0056239A">
        <w:rPr>
          <w:b/>
        </w:rPr>
        <w:t>Javacharts</w:t>
      </w:r>
      <w:r w:rsidRPr="0056239A">
        <w:rPr>
          <w:b/>
          <w:sz w:val="24"/>
          <w:szCs w:val="24"/>
        </w:rPr>
        <w:t>?</w:t>
      </w:r>
    </w:p>
    <w:tbl>
      <w:tblPr>
        <w:tblStyle w:val="LightShading-Accent1"/>
        <w:tblW w:w="9866" w:type="dxa"/>
        <w:tblLook w:val="04A0"/>
      </w:tblPr>
      <w:tblGrid>
        <w:gridCol w:w="1995"/>
        <w:gridCol w:w="1050"/>
        <w:gridCol w:w="1050"/>
        <w:gridCol w:w="1339"/>
        <w:gridCol w:w="1339"/>
        <w:gridCol w:w="1339"/>
        <w:gridCol w:w="857"/>
        <w:gridCol w:w="897"/>
      </w:tblGrid>
      <w:tr w:rsidR="00D4155F" w:rsidRPr="0056239A" w:rsidTr="00D4155F">
        <w:trPr>
          <w:cnfStyle w:val="100000000000"/>
          <w:trHeight w:val="317"/>
        </w:trPr>
        <w:tc>
          <w:tcPr>
            <w:cnfStyle w:val="001000000000"/>
            <w:tcW w:w="1995" w:type="dxa"/>
            <w:noWrap/>
            <w:hideMark/>
          </w:tcPr>
          <w:p w:rsidR="00D4155F" w:rsidRPr="0056239A" w:rsidRDefault="00D4155F" w:rsidP="00D4155F">
            <w:pPr>
              <w:jc w:val="center"/>
              <w:rPr>
                <w:rFonts w:eastAsia="Times New Roman" w:cs="Times New Roman"/>
                <w:sz w:val="24"/>
                <w:szCs w:val="24"/>
                <w:lang w:eastAsia="en-CA"/>
              </w:rPr>
            </w:pPr>
          </w:p>
        </w:tc>
        <w:tc>
          <w:tcPr>
            <w:tcW w:w="1050" w:type="dxa"/>
            <w:noWrap/>
            <w:hideMark/>
          </w:tcPr>
          <w:p w:rsidR="00D4155F" w:rsidRPr="0056239A" w:rsidRDefault="00D4155F" w:rsidP="00D4155F">
            <w:pPr>
              <w:cnfStyle w:val="100000000000"/>
              <w:rPr>
                <w:rFonts w:eastAsia="Times New Roman" w:cs="Arial"/>
                <w:sz w:val="20"/>
                <w:szCs w:val="20"/>
                <w:lang w:eastAsia="en-CA"/>
              </w:rPr>
            </w:pPr>
            <w:r w:rsidRPr="0056239A">
              <w:rPr>
                <w:rFonts w:eastAsia="Times New Roman" w:cs="Arial"/>
                <w:sz w:val="20"/>
                <w:szCs w:val="20"/>
                <w:lang w:eastAsia="en-CA"/>
              </w:rPr>
              <w:t>Very Satisfied</w:t>
            </w:r>
          </w:p>
        </w:tc>
        <w:tc>
          <w:tcPr>
            <w:tcW w:w="1050" w:type="dxa"/>
            <w:noWrap/>
            <w:hideMark/>
          </w:tcPr>
          <w:p w:rsidR="00D4155F" w:rsidRPr="0056239A" w:rsidRDefault="00D4155F" w:rsidP="00D4155F">
            <w:pPr>
              <w:cnfStyle w:val="100000000000"/>
              <w:rPr>
                <w:rFonts w:eastAsia="Times New Roman" w:cs="Arial"/>
                <w:sz w:val="20"/>
                <w:szCs w:val="20"/>
                <w:lang w:eastAsia="en-CA"/>
              </w:rPr>
            </w:pPr>
            <w:r w:rsidRPr="0056239A">
              <w:rPr>
                <w:rFonts w:eastAsia="Times New Roman" w:cs="Arial"/>
                <w:sz w:val="20"/>
                <w:szCs w:val="20"/>
                <w:lang w:eastAsia="en-CA"/>
              </w:rPr>
              <w:t>Satisfied</w:t>
            </w:r>
          </w:p>
        </w:tc>
        <w:tc>
          <w:tcPr>
            <w:tcW w:w="1339" w:type="dxa"/>
            <w:noWrap/>
            <w:hideMark/>
          </w:tcPr>
          <w:p w:rsidR="00D4155F" w:rsidRPr="0056239A" w:rsidRDefault="00D4155F" w:rsidP="00D4155F">
            <w:pPr>
              <w:cnfStyle w:val="100000000000"/>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1339" w:type="dxa"/>
            <w:noWrap/>
            <w:hideMark/>
          </w:tcPr>
          <w:p w:rsidR="00D4155F" w:rsidRPr="0056239A" w:rsidRDefault="00D4155F" w:rsidP="00D4155F">
            <w:pPr>
              <w:cnfStyle w:val="100000000000"/>
              <w:rPr>
                <w:rFonts w:eastAsia="Times New Roman" w:cs="Arial"/>
                <w:sz w:val="20"/>
                <w:szCs w:val="20"/>
                <w:lang w:eastAsia="en-CA"/>
              </w:rPr>
            </w:pPr>
            <w:r w:rsidRPr="0056239A">
              <w:rPr>
                <w:rFonts w:eastAsia="Times New Roman" w:cs="Arial"/>
                <w:sz w:val="20"/>
                <w:szCs w:val="20"/>
                <w:lang w:eastAsia="en-CA"/>
              </w:rPr>
              <w:t>Dissatisfied</w:t>
            </w:r>
          </w:p>
        </w:tc>
        <w:tc>
          <w:tcPr>
            <w:tcW w:w="1339" w:type="dxa"/>
            <w:noWrap/>
            <w:hideMark/>
          </w:tcPr>
          <w:p w:rsidR="00D4155F" w:rsidRPr="0056239A" w:rsidRDefault="00D4155F" w:rsidP="00D4155F">
            <w:pPr>
              <w:cnfStyle w:val="100000000000"/>
              <w:rPr>
                <w:rFonts w:eastAsia="Times New Roman" w:cs="Arial"/>
                <w:sz w:val="20"/>
                <w:szCs w:val="20"/>
                <w:lang w:eastAsia="en-CA"/>
              </w:rPr>
            </w:pPr>
            <w:r w:rsidRPr="0056239A">
              <w:rPr>
                <w:rFonts w:eastAsia="Times New Roman" w:cs="Arial"/>
                <w:sz w:val="20"/>
                <w:szCs w:val="20"/>
                <w:lang w:eastAsia="en-CA"/>
              </w:rPr>
              <w:t>Very Dissatisfied</w:t>
            </w:r>
          </w:p>
        </w:tc>
        <w:tc>
          <w:tcPr>
            <w:tcW w:w="857" w:type="dxa"/>
            <w:noWrap/>
            <w:hideMark/>
          </w:tcPr>
          <w:p w:rsidR="00D4155F" w:rsidRPr="0056239A" w:rsidRDefault="00D4155F" w:rsidP="00D4155F">
            <w:pPr>
              <w:cnfStyle w:val="100000000000"/>
              <w:rPr>
                <w:rFonts w:eastAsia="Times New Roman" w:cs="Arial"/>
                <w:sz w:val="20"/>
                <w:szCs w:val="20"/>
                <w:lang w:eastAsia="en-CA"/>
              </w:rPr>
            </w:pPr>
            <w:r w:rsidRPr="0056239A">
              <w:rPr>
                <w:rFonts w:eastAsia="Times New Roman" w:cs="Arial"/>
                <w:sz w:val="20"/>
                <w:szCs w:val="20"/>
                <w:lang w:eastAsia="en-CA"/>
              </w:rPr>
              <w:t>Don't Know</w:t>
            </w:r>
          </w:p>
        </w:tc>
        <w:tc>
          <w:tcPr>
            <w:tcW w:w="897" w:type="dxa"/>
            <w:noWrap/>
            <w:hideMark/>
          </w:tcPr>
          <w:p w:rsidR="00D4155F" w:rsidRPr="0056239A" w:rsidRDefault="00D4155F" w:rsidP="00D4155F">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D4155F" w:rsidRPr="0056239A" w:rsidTr="00D4155F">
        <w:trPr>
          <w:cnfStyle w:val="000000100000"/>
          <w:trHeight w:val="317"/>
        </w:trPr>
        <w:tc>
          <w:tcPr>
            <w:cnfStyle w:val="001000000000"/>
            <w:tcW w:w="1995" w:type="dxa"/>
            <w:noWrap/>
            <w:hideMark/>
          </w:tcPr>
          <w:p w:rsidR="00D4155F" w:rsidRPr="0056239A" w:rsidRDefault="00D4155F" w:rsidP="00D4155F">
            <w:pPr>
              <w:rPr>
                <w:rFonts w:eastAsia="Times New Roman" w:cs="Arial"/>
                <w:sz w:val="20"/>
                <w:szCs w:val="20"/>
                <w:lang w:eastAsia="en-CA"/>
              </w:rPr>
            </w:pPr>
            <w:r w:rsidRPr="0056239A">
              <w:rPr>
                <w:rFonts w:eastAsia="Times New Roman" w:cs="Arial"/>
                <w:sz w:val="20"/>
                <w:szCs w:val="20"/>
                <w:lang w:eastAsia="en-CA"/>
              </w:rPr>
              <w:t>Very Satisfied</w:t>
            </w:r>
          </w:p>
        </w:tc>
        <w:tc>
          <w:tcPr>
            <w:tcW w:w="1050"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63%</w:t>
            </w:r>
          </w:p>
        </w:tc>
        <w:tc>
          <w:tcPr>
            <w:tcW w:w="1050"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17%</w:t>
            </w:r>
          </w:p>
        </w:tc>
        <w:tc>
          <w:tcPr>
            <w:tcW w:w="1339"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1339"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1339"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57"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w:t>
            </w:r>
          </w:p>
        </w:tc>
        <w:tc>
          <w:tcPr>
            <w:tcW w:w="897"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26%</w:t>
            </w:r>
          </w:p>
        </w:tc>
      </w:tr>
      <w:tr w:rsidR="00D4155F" w:rsidRPr="0056239A" w:rsidTr="00D4155F">
        <w:trPr>
          <w:trHeight w:val="317"/>
        </w:trPr>
        <w:tc>
          <w:tcPr>
            <w:cnfStyle w:val="001000000000"/>
            <w:tcW w:w="1995" w:type="dxa"/>
            <w:noWrap/>
            <w:hideMark/>
          </w:tcPr>
          <w:p w:rsidR="00D4155F" w:rsidRPr="0056239A" w:rsidRDefault="00D4155F" w:rsidP="00D4155F">
            <w:pPr>
              <w:rPr>
                <w:rFonts w:eastAsia="Times New Roman" w:cs="Arial"/>
                <w:sz w:val="20"/>
                <w:szCs w:val="20"/>
                <w:lang w:eastAsia="en-CA"/>
              </w:rPr>
            </w:pPr>
            <w:r w:rsidRPr="0056239A">
              <w:rPr>
                <w:rFonts w:eastAsia="Times New Roman" w:cs="Arial"/>
                <w:sz w:val="20"/>
                <w:szCs w:val="20"/>
                <w:lang w:eastAsia="en-CA"/>
              </w:rPr>
              <w:t>Satisfied</w:t>
            </w:r>
          </w:p>
        </w:tc>
        <w:tc>
          <w:tcPr>
            <w:tcW w:w="1050"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21%</w:t>
            </w:r>
          </w:p>
        </w:tc>
        <w:tc>
          <w:tcPr>
            <w:tcW w:w="1050"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65%</w:t>
            </w:r>
          </w:p>
        </w:tc>
        <w:tc>
          <w:tcPr>
            <w:tcW w:w="1339"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19%</w:t>
            </w:r>
          </w:p>
        </w:tc>
        <w:tc>
          <w:tcPr>
            <w:tcW w:w="1339"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38%</w:t>
            </w:r>
          </w:p>
        </w:tc>
        <w:tc>
          <w:tcPr>
            <w:tcW w:w="1339"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57"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97"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40%</w:t>
            </w:r>
          </w:p>
        </w:tc>
      </w:tr>
      <w:tr w:rsidR="00D4155F" w:rsidRPr="0056239A" w:rsidTr="00D4155F">
        <w:trPr>
          <w:cnfStyle w:val="000000100000"/>
          <w:trHeight w:val="317"/>
        </w:trPr>
        <w:tc>
          <w:tcPr>
            <w:cnfStyle w:val="001000000000"/>
            <w:tcW w:w="1995" w:type="dxa"/>
            <w:noWrap/>
            <w:hideMark/>
          </w:tcPr>
          <w:p w:rsidR="00D4155F" w:rsidRPr="0056239A" w:rsidRDefault="00D4155F" w:rsidP="00D4155F">
            <w:pPr>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1050"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1050"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9%</w:t>
            </w:r>
          </w:p>
        </w:tc>
        <w:tc>
          <w:tcPr>
            <w:tcW w:w="1339"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41%</w:t>
            </w:r>
          </w:p>
        </w:tc>
        <w:tc>
          <w:tcPr>
            <w:tcW w:w="1339"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1339"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33%</w:t>
            </w:r>
          </w:p>
        </w:tc>
        <w:tc>
          <w:tcPr>
            <w:tcW w:w="857"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97"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15%</w:t>
            </w:r>
          </w:p>
        </w:tc>
      </w:tr>
      <w:tr w:rsidR="00D4155F" w:rsidRPr="0056239A" w:rsidTr="00D4155F">
        <w:trPr>
          <w:trHeight w:val="317"/>
        </w:trPr>
        <w:tc>
          <w:tcPr>
            <w:cnfStyle w:val="001000000000"/>
            <w:tcW w:w="1995" w:type="dxa"/>
            <w:noWrap/>
            <w:hideMark/>
          </w:tcPr>
          <w:p w:rsidR="00D4155F" w:rsidRPr="0056239A" w:rsidRDefault="00D4155F" w:rsidP="00D4155F">
            <w:pPr>
              <w:rPr>
                <w:rFonts w:eastAsia="Times New Roman" w:cs="Arial"/>
                <w:sz w:val="20"/>
                <w:szCs w:val="20"/>
                <w:lang w:eastAsia="en-CA"/>
              </w:rPr>
            </w:pPr>
            <w:r w:rsidRPr="0056239A">
              <w:rPr>
                <w:rFonts w:eastAsia="Times New Roman" w:cs="Arial"/>
                <w:sz w:val="20"/>
                <w:szCs w:val="20"/>
                <w:lang w:eastAsia="en-CA"/>
              </w:rPr>
              <w:t>Dissatisfied</w:t>
            </w:r>
          </w:p>
        </w:tc>
        <w:tc>
          <w:tcPr>
            <w:tcW w:w="1050"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1050"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w:t>
            </w:r>
          </w:p>
        </w:tc>
        <w:tc>
          <w:tcPr>
            <w:tcW w:w="1339"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15%</w:t>
            </w:r>
          </w:p>
        </w:tc>
        <w:tc>
          <w:tcPr>
            <w:tcW w:w="1339"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13%</w:t>
            </w:r>
          </w:p>
        </w:tc>
        <w:tc>
          <w:tcPr>
            <w:tcW w:w="1339"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33%</w:t>
            </w:r>
          </w:p>
        </w:tc>
        <w:tc>
          <w:tcPr>
            <w:tcW w:w="857"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97"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7%</w:t>
            </w:r>
          </w:p>
        </w:tc>
      </w:tr>
      <w:tr w:rsidR="00D4155F" w:rsidRPr="0056239A" w:rsidTr="00D4155F">
        <w:trPr>
          <w:cnfStyle w:val="000000100000"/>
          <w:trHeight w:val="317"/>
        </w:trPr>
        <w:tc>
          <w:tcPr>
            <w:cnfStyle w:val="001000000000"/>
            <w:tcW w:w="1995" w:type="dxa"/>
            <w:noWrap/>
            <w:hideMark/>
          </w:tcPr>
          <w:p w:rsidR="00D4155F" w:rsidRPr="0056239A" w:rsidRDefault="00D4155F" w:rsidP="00D4155F">
            <w:pPr>
              <w:rPr>
                <w:rFonts w:eastAsia="Times New Roman" w:cs="Arial"/>
                <w:sz w:val="20"/>
                <w:szCs w:val="20"/>
                <w:lang w:eastAsia="en-CA"/>
              </w:rPr>
            </w:pPr>
            <w:r w:rsidRPr="0056239A">
              <w:rPr>
                <w:rFonts w:eastAsia="Times New Roman" w:cs="Arial"/>
                <w:sz w:val="20"/>
                <w:szCs w:val="20"/>
                <w:lang w:eastAsia="en-CA"/>
              </w:rPr>
              <w:t>Very Dissatisfied</w:t>
            </w:r>
          </w:p>
        </w:tc>
        <w:tc>
          <w:tcPr>
            <w:tcW w:w="1050"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50"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339"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1339"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339"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33%</w:t>
            </w:r>
          </w:p>
        </w:tc>
        <w:tc>
          <w:tcPr>
            <w:tcW w:w="857"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97"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r>
      <w:tr w:rsidR="00D4155F" w:rsidRPr="0056239A" w:rsidTr="00D4155F">
        <w:trPr>
          <w:trHeight w:val="317"/>
        </w:trPr>
        <w:tc>
          <w:tcPr>
            <w:cnfStyle w:val="001000000000"/>
            <w:tcW w:w="1995" w:type="dxa"/>
            <w:noWrap/>
            <w:hideMark/>
          </w:tcPr>
          <w:p w:rsidR="00D4155F" w:rsidRPr="0056239A" w:rsidRDefault="00D4155F" w:rsidP="00D4155F">
            <w:pPr>
              <w:rPr>
                <w:rFonts w:eastAsia="Times New Roman" w:cs="Arial"/>
                <w:sz w:val="20"/>
                <w:szCs w:val="20"/>
                <w:lang w:eastAsia="en-CA"/>
              </w:rPr>
            </w:pPr>
            <w:r w:rsidRPr="0056239A">
              <w:rPr>
                <w:rFonts w:eastAsia="Times New Roman" w:cs="Arial"/>
                <w:sz w:val="20"/>
                <w:szCs w:val="20"/>
                <w:lang w:eastAsia="en-CA"/>
              </w:rPr>
              <w:t>Don't Know</w:t>
            </w:r>
          </w:p>
        </w:tc>
        <w:tc>
          <w:tcPr>
            <w:tcW w:w="1050"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50"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w:t>
            </w:r>
          </w:p>
        </w:tc>
        <w:tc>
          <w:tcPr>
            <w:tcW w:w="1339"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19%</w:t>
            </w:r>
          </w:p>
        </w:tc>
        <w:tc>
          <w:tcPr>
            <w:tcW w:w="1339"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25%</w:t>
            </w:r>
          </w:p>
        </w:tc>
        <w:tc>
          <w:tcPr>
            <w:tcW w:w="1339"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57"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90%</w:t>
            </w:r>
          </w:p>
        </w:tc>
        <w:tc>
          <w:tcPr>
            <w:tcW w:w="897" w:type="dxa"/>
            <w:noWrap/>
            <w:hideMark/>
          </w:tcPr>
          <w:p w:rsidR="00D4155F" w:rsidRPr="0056239A" w:rsidRDefault="00D4155F" w:rsidP="00D4155F">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w:t>
            </w:r>
          </w:p>
        </w:tc>
      </w:tr>
      <w:tr w:rsidR="00D4155F" w:rsidRPr="0056239A" w:rsidTr="00D4155F">
        <w:trPr>
          <w:cnfStyle w:val="000000100000"/>
          <w:trHeight w:val="332"/>
        </w:trPr>
        <w:tc>
          <w:tcPr>
            <w:cnfStyle w:val="001000000000"/>
            <w:tcW w:w="1995" w:type="dxa"/>
            <w:noWrap/>
            <w:hideMark/>
          </w:tcPr>
          <w:p w:rsidR="00D4155F" w:rsidRPr="0056239A" w:rsidRDefault="00D4155F" w:rsidP="00D4155F">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1050"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50"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339"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339"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339"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57"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97" w:type="dxa"/>
            <w:noWrap/>
            <w:hideMark/>
          </w:tcPr>
          <w:p w:rsidR="00D4155F" w:rsidRPr="0056239A" w:rsidRDefault="00D4155F" w:rsidP="00D4155F">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13"/>
        <w:gridCol w:w="582"/>
        <w:gridCol w:w="681"/>
      </w:tblGrid>
      <w:tr w:rsidR="004F0028" w:rsidRPr="004F0028" w:rsidTr="004F0028">
        <w:trPr>
          <w:trHeight w:val="315"/>
        </w:trPr>
        <w:tc>
          <w:tcPr>
            <w:tcW w:w="2176" w:type="dxa"/>
            <w:gridSpan w:val="3"/>
            <w:tcBorders>
              <w:top w:val="single" w:sz="8" w:space="0" w:color="auto"/>
              <w:left w:val="nil"/>
              <w:bottom w:val="nil"/>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Statistical Values</w:t>
            </w:r>
          </w:p>
        </w:tc>
      </w:tr>
      <w:tr w:rsidR="004F0028" w:rsidRPr="004F0028" w:rsidTr="004F0028">
        <w:trPr>
          <w:trHeight w:val="315"/>
        </w:trPr>
        <w:tc>
          <w:tcPr>
            <w:tcW w:w="913"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Chi Sq</w:t>
            </w:r>
          </w:p>
        </w:tc>
        <w:tc>
          <w:tcPr>
            <w:tcW w:w="582"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df   </w:t>
            </w:r>
          </w:p>
        </w:tc>
        <w:tc>
          <w:tcPr>
            <w:tcW w:w="681"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Sig</w:t>
            </w:r>
          </w:p>
        </w:tc>
      </w:tr>
      <w:tr w:rsidR="004F0028" w:rsidRPr="004F0028" w:rsidTr="004F0028">
        <w:trPr>
          <w:trHeight w:val="330"/>
        </w:trPr>
        <w:tc>
          <w:tcPr>
            <w:tcW w:w="913"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187.18</w:t>
            </w:r>
          </w:p>
        </w:tc>
        <w:tc>
          <w:tcPr>
            <w:tcW w:w="582"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25</w:t>
            </w:r>
          </w:p>
        </w:tc>
        <w:tc>
          <w:tcPr>
            <w:tcW w:w="681"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0.00</w:t>
            </w:r>
          </w:p>
        </w:tc>
      </w:tr>
    </w:tbl>
    <w:p w:rsidR="004F0028" w:rsidRDefault="004F0028" w:rsidP="00155062">
      <w:pPr>
        <w:rPr>
          <w:b/>
          <w:sz w:val="24"/>
          <w:szCs w:val="24"/>
        </w:rPr>
      </w:pPr>
    </w:p>
    <w:p w:rsidR="00D4155F" w:rsidRPr="0056239A" w:rsidRDefault="00044635" w:rsidP="00155062">
      <w:pPr>
        <w:rPr>
          <w:b/>
          <w:sz w:val="24"/>
          <w:szCs w:val="24"/>
        </w:rPr>
      </w:pPr>
      <w:r w:rsidRPr="0056239A">
        <w:rPr>
          <w:b/>
          <w:sz w:val="24"/>
          <w:szCs w:val="24"/>
        </w:rPr>
        <w:t>Appendix N – How satisfied with MarketVolume.com? / How satisfied with commentary</w:t>
      </w:r>
    </w:p>
    <w:tbl>
      <w:tblPr>
        <w:tblStyle w:val="LightShading-Accent1"/>
        <w:tblW w:w="8873" w:type="dxa"/>
        <w:tblLook w:val="04A0"/>
      </w:tblPr>
      <w:tblGrid>
        <w:gridCol w:w="1943"/>
        <w:gridCol w:w="928"/>
        <w:gridCol w:w="928"/>
        <w:gridCol w:w="1169"/>
        <w:gridCol w:w="1169"/>
        <w:gridCol w:w="1169"/>
        <w:gridCol w:w="834"/>
        <w:gridCol w:w="834"/>
      </w:tblGrid>
      <w:tr w:rsidR="00044635" w:rsidRPr="0056239A" w:rsidTr="00044635">
        <w:trPr>
          <w:cnfStyle w:val="100000000000"/>
          <w:trHeight w:val="333"/>
        </w:trPr>
        <w:tc>
          <w:tcPr>
            <w:cnfStyle w:val="001000000000"/>
            <w:tcW w:w="1943" w:type="dxa"/>
            <w:noWrap/>
            <w:hideMark/>
          </w:tcPr>
          <w:p w:rsidR="00044635" w:rsidRPr="0056239A" w:rsidRDefault="00044635" w:rsidP="00044635">
            <w:pPr>
              <w:jc w:val="center"/>
              <w:rPr>
                <w:rFonts w:eastAsia="Times New Roman" w:cs="Times New Roman"/>
                <w:sz w:val="24"/>
                <w:szCs w:val="24"/>
                <w:lang w:eastAsia="en-CA"/>
              </w:rPr>
            </w:pPr>
          </w:p>
        </w:tc>
        <w:tc>
          <w:tcPr>
            <w:tcW w:w="903"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Very Satisfied</w:t>
            </w:r>
          </w:p>
        </w:tc>
        <w:tc>
          <w:tcPr>
            <w:tcW w:w="903"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Satisfied</w:t>
            </w:r>
          </w:p>
        </w:tc>
        <w:tc>
          <w:tcPr>
            <w:tcW w:w="1152"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1152"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Dissatisfied</w:t>
            </w:r>
          </w:p>
        </w:tc>
        <w:tc>
          <w:tcPr>
            <w:tcW w:w="1152"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Very Dissatisfied</w:t>
            </w:r>
          </w:p>
        </w:tc>
        <w:tc>
          <w:tcPr>
            <w:tcW w:w="834"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Don't Know</w:t>
            </w:r>
          </w:p>
        </w:tc>
        <w:tc>
          <w:tcPr>
            <w:tcW w:w="834" w:type="dxa"/>
            <w:noWrap/>
            <w:hideMark/>
          </w:tcPr>
          <w:p w:rsidR="00044635" w:rsidRPr="0056239A" w:rsidRDefault="00044635" w:rsidP="00044635">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044635" w:rsidRPr="0056239A" w:rsidTr="00044635">
        <w:trPr>
          <w:cnfStyle w:val="000000100000"/>
          <w:trHeight w:val="333"/>
        </w:trPr>
        <w:tc>
          <w:tcPr>
            <w:cnfStyle w:val="001000000000"/>
            <w:tcW w:w="1943"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Very Satisfied</w:t>
            </w:r>
          </w:p>
        </w:tc>
        <w:tc>
          <w:tcPr>
            <w:tcW w:w="903"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44%</w:t>
            </w:r>
          </w:p>
        </w:tc>
        <w:tc>
          <w:tcPr>
            <w:tcW w:w="903"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1152"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152"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152"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34"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34"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14%</w:t>
            </w:r>
          </w:p>
        </w:tc>
      </w:tr>
      <w:tr w:rsidR="00044635" w:rsidRPr="0056239A" w:rsidTr="00044635">
        <w:trPr>
          <w:trHeight w:val="333"/>
        </w:trPr>
        <w:tc>
          <w:tcPr>
            <w:cnfStyle w:val="001000000000"/>
            <w:tcW w:w="1943"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Satisfied</w:t>
            </w:r>
          </w:p>
        </w:tc>
        <w:tc>
          <w:tcPr>
            <w:tcW w:w="903"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35%</w:t>
            </w:r>
          </w:p>
        </w:tc>
        <w:tc>
          <w:tcPr>
            <w:tcW w:w="903"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53%</w:t>
            </w:r>
          </w:p>
        </w:tc>
        <w:tc>
          <w:tcPr>
            <w:tcW w:w="1152"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26%</w:t>
            </w:r>
          </w:p>
        </w:tc>
        <w:tc>
          <w:tcPr>
            <w:tcW w:w="1152"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25%</w:t>
            </w:r>
          </w:p>
        </w:tc>
        <w:tc>
          <w:tcPr>
            <w:tcW w:w="1152"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34"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34"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39%</w:t>
            </w:r>
          </w:p>
        </w:tc>
      </w:tr>
      <w:tr w:rsidR="00044635" w:rsidRPr="0056239A" w:rsidTr="00044635">
        <w:trPr>
          <w:cnfStyle w:val="000000100000"/>
          <w:trHeight w:val="333"/>
        </w:trPr>
        <w:tc>
          <w:tcPr>
            <w:cnfStyle w:val="001000000000"/>
            <w:tcW w:w="1943"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903"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903"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32%</w:t>
            </w:r>
          </w:p>
        </w:tc>
        <w:tc>
          <w:tcPr>
            <w:tcW w:w="1152"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44%</w:t>
            </w:r>
          </w:p>
        </w:tc>
        <w:tc>
          <w:tcPr>
            <w:tcW w:w="1152"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38%</w:t>
            </w:r>
          </w:p>
        </w:tc>
        <w:tc>
          <w:tcPr>
            <w:tcW w:w="1152"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33%</w:t>
            </w:r>
          </w:p>
        </w:tc>
        <w:tc>
          <w:tcPr>
            <w:tcW w:w="834"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834"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27%</w:t>
            </w:r>
          </w:p>
        </w:tc>
      </w:tr>
      <w:tr w:rsidR="00044635" w:rsidRPr="0056239A" w:rsidTr="00044635">
        <w:trPr>
          <w:trHeight w:val="333"/>
        </w:trPr>
        <w:tc>
          <w:tcPr>
            <w:cnfStyle w:val="001000000000"/>
            <w:tcW w:w="1943"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Dissatisfied</w:t>
            </w:r>
          </w:p>
        </w:tc>
        <w:tc>
          <w:tcPr>
            <w:tcW w:w="903"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w:t>
            </w:r>
          </w:p>
        </w:tc>
        <w:tc>
          <w:tcPr>
            <w:tcW w:w="903"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w:t>
            </w:r>
          </w:p>
        </w:tc>
        <w:tc>
          <w:tcPr>
            <w:tcW w:w="1152"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11%</w:t>
            </w:r>
          </w:p>
        </w:tc>
        <w:tc>
          <w:tcPr>
            <w:tcW w:w="1152"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38%</w:t>
            </w:r>
          </w:p>
        </w:tc>
        <w:tc>
          <w:tcPr>
            <w:tcW w:w="1152"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33%</w:t>
            </w:r>
          </w:p>
        </w:tc>
        <w:tc>
          <w:tcPr>
            <w:tcW w:w="834"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34"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8%</w:t>
            </w:r>
          </w:p>
        </w:tc>
      </w:tr>
      <w:tr w:rsidR="00044635" w:rsidRPr="0056239A" w:rsidTr="00044635">
        <w:trPr>
          <w:cnfStyle w:val="000000100000"/>
          <w:trHeight w:val="333"/>
        </w:trPr>
        <w:tc>
          <w:tcPr>
            <w:cnfStyle w:val="001000000000"/>
            <w:tcW w:w="1943"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Very Dissatisfied</w:t>
            </w:r>
          </w:p>
        </w:tc>
        <w:tc>
          <w:tcPr>
            <w:tcW w:w="903"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w:t>
            </w:r>
          </w:p>
        </w:tc>
        <w:tc>
          <w:tcPr>
            <w:tcW w:w="903"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c>
          <w:tcPr>
            <w:tcW w:w="1152"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7%</w:t>
            </w:r>
          </w:p>
        </w:tc>
        <w:tc>
          <w:tcPr>
            <w:tcW w:w="1152"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152"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33%</w:t>
            </w:r>
          </w:p>
        </w:tc>
        <w:tc>
          <w:tcPr>
            <w:tcW w:w="834"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w:t>
            </w:r>
          </w:p>
        </w:tc>
        <w:tc>
          <w:tcPr>
            <w:tcW w:w="834"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w:t>
            </w:r>
          </w:p>
        </w:tc>
      </w:tr>
      <w:tr w:rsidR="00044635" w:rsidRPr="0056239A" w:rsidTr="00044635">
        <w:trPr>
          <w:trHeight w:val="333"/>
        </w:trPr>
        <w:tc>
          <w:tcPr>
            <w:cnfStyle w:val="001000000000"/>
            <w:tcW w:w="1943"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Don't Know</w:t>
            </w:r>
          </w:p>
        </w:tc>
        <w:tc>
          <w:tcPr>
            <w:tcW w:w="903"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903"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w:t>
            </w:r>
          </w:p>
        </w:tc>
        <w:tc>
          <w:tcPr>
            <w:tcW w:w="1152"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11%</w:t>
            </w:r>
          </w:p>
        </w:tc>
        <w:tc>
          <w:tcPr>
            <w:tcW w:w="1152"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152"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834"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90%</w:t>
            </w:r>
          </w:p>
        </w:tc>
        <w:tc>
          <w:tcPr>
            <w:tcW w:w="834"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9%</w:t>
            </w:r>
          </w:p>
        </w:tc>
      </w:tr>
      <w:tr w:rsidR="00044635" w:rsidRPr="0056239A" w:rsidTr="00044635">
        <w:trPr>
          <w:cnfStyle w:val="000000100000"/>
          <w:trHeight w:val="348"/>
        </w:trPr>
        <w:tc>
          <w:tcPr>
            <w:cnfStyle w:val="001000000000"/>
            <w:tcW w:w="1943" w:type="dxa"/>
            <w:noWrap/>
            <w:hideMark/>
          </w:tcPr>
          <w:p w:rsidR="00044635" w:rsidRPr="0056239A" w:rsidRDefault="00044635" w:rsidP="00044635">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903"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03"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152"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152"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152"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34"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834"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13"/>
        <w:gridCol w:w="582"/>
        <w:gridCol w:w="681"/>
      </w:tblGrid>
      <w:tr w:rsidR="004F0028" w:rsidRPr="004F0028" w:rsidTr="004F0028">
        <w:trPr>
          <w:trHeight w:val="315"/>
        </w:trPr>
        <w:tc>
          <w:tcPr>
            <w:tcW w:w="2176" w:type="dxa"/>
            <w:gridSpan w:val="3"/>
            <w:tcBorders>
              <w:top w:val="single" w:sz="8" w:space="0" w:color="auto"/>
              <w:left w:val="nil"/>
              <w:bottom w:val="nil"/>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Statistical Values</w:t>
            </w:r>
          </w:p>
        </w:tc>
      </w:tr>
      <w:tr w:rsidR="004F0028" w:rsidRPr="004F0028" w:rsidTr="004F0028">
        <w:trPr>
          <w:trHeight w:val="315"/>
        </w:trPr>
        <w:tc>
          <w:tcPr>
            <w:tcW w:w="913"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Chi Sq</w:t>
            </w:r>
          </w:p>
        </w:tc>
        <w:tc>
          <w:tcPr>
            <w:tcW w:w="582"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df   </w:t>
            </w:r>
          </w:p>
        </w:tc>
        <w:tc>
          <w:tcPr>
            <w:tcW w:w="681"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Sig</w:t>
            </w:r>
          </w:p>
        </w:tc>
      </w:tr>
      <w:tr w:rsidR="004F0028" w:rsidRPr="004F0028" w:rsidTr="004F0028">
        <w:trPr>
          <w:trHeight w:val="330"/>
        </w:trPr>
        <w:tc>
          <w:tcPr>
            <w:tcW w:w="913"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167.93</w:t>
            </w:r>
          </w:p>
        </w:tc>
        <w:tc>
          <w:tcPr>
            <w:tcW w:w="582"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25</w:t>
            </w:r>
          </w:p>
        </w:tc>
        <w:tc>
          <w:tcPr>
            <w:tcW w:w="681"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0.00</w:t>
            </w:r>
          </w:p>
        </w:tc>
      </w:tr>
    </w:tbl>
    <w:p w:rsidR="00044635" w:rsidRPr="0056239A" w:rsidRDefault="00044635" w:rsidP="00155062">
      <w:pPr>
        <w:rPr>
          <w:b/>
          <w:sz w:val="24"/>
          <w:szCs w:val="24"/>
        </w:rPr>
      </w:pPr>
    </w:p>
    <w:p w:rsidR="00E118B0" w:rsidRDefault="00E118B0">
      <w:pPr>
        <w:rPr>
          <w:b/>
          <w:sz w:val="24"/>
          <w:szCs w:val="24"/>
        </w:rPr>
      </w:pPr>
      <w:r>
        <w:rPr>
          <w:b/>
          <w:sz w:val="24"/>
          <w:szCs w:val="24"/>
        </w:rPr>
        <w:br w:type="page"/>
      </w:r>
    </w:p>
    <w:p w:rsidR="00044635" w:rsidRPr="0056239A" w:rsidRDefault="00044635" w:rsidP="00155062">
      <w:pPr>
        <w:rPr>
          <w:b/>
          <w:sz w:val="24"/>
          <w:szCs w:val="24"/>
        </w:rPr>
      </w:pPr>
      <w:r w:rsidRPr="0056239A">
        <w:rPr>
          <w:b/>
          <w:sz w:val="24"/>
          <w:szCs w:val="24"/>
        </w:rPr>
        <w:lastRenderedPageBreak/>
        <w:t>Appendix O – How satisfied with MarketVolume.com? /</w:t>
      </w:r>
      <w:r w:rsidR="00F100A4" w:rsidRPr="0056239A">
        <w:rPr>
          <w:b/>
          <w:sz w:val="24"/>
          <w:szCs w:val="24"/>
        </w:rPr>
        <w:t xml:space="preserve"> Satisfied with signals?</w:t>
      </w:r>
    </w:p>
    <w:tbl>
      <w:tblPr>
        <w:tblStyle w:val="LightShading-Accent1"/>
        <w:tblW w:w="9229" w:type="dxa"/>
        <w:tblLook w:val="04A0"/>
      </w:tblPr>
      <w:tblGrid>
        <w:gridCol w:w="2119"/>
        <w:gridCol w:w="928"/>
        <w:gridCol w:w="928"/>
        <w:gridCol w:w="1169"/>
        <w:gridCol w:w="1169"/>
        <w:gridCol w:w="1169"/>
        <w:gridCol w:w="909"/>
        <w:gridCol w:w="909"/>
      </w:tblGrid>
      <w:tr w:rsidR="00044635" w:rsidRPr="0056239A" w:rsidTr="00044635">
        <w:trPr>
          <w:cnfStyle w:val="100000000000"/>
          <w:trHeight w:val="322"/>
        </w:trPr>
        <w:tc>
          <w:tcPr>
            <w:cnfStyle w:val="001000000000"/>
            <w:tcW w:w="2119" w:type="dxa"/>
            <w:noWrap/>
            <w:hideMark/>
          </w:tcPr>
          <w:p w:rsidR="00044635" w:rsidRPr="0056239A" w:rsidRDefault="00044635" w:rsidP="00044635">
            <w:pPr>
              <w:jc w:val="center"/>
              <w:rPr>
                <w:rFonts w:eastAsia="Times New Roman" w:cs="Times New Roman"/>
                <w:sz w:val="24"/>
                <w:szCs w:val="24"/>
                <w:lang w:eastAsia="en-CA"/>
              </w:rPr>
            </w:pPr>
          </w:p>
        </w:tc>
        <w:tc>
          <w:tcPr>
            <w:tcW w:w="909"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Very Satisfied</w:t>
            </w:r>
          </w:p>
        </w:tc>
        <w:tc>
          <w:tcPr>
            <w:tcW w:w="909"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Satisfied</w:t>
            </w:r>
          </w:p>
        </w:tc>
        <w:tc>
          <w:tcPr>
            <w:tcW w:w="1158"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1158"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Dissatisfied</w:t>
            </w:r>
          </w:p>
        </w:tc>
        <w:tc>
          <w:tcPr>
            <w:tcW w:w="1158"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Very Dissatisfied</w:t>
            </w:r>
          </w:p>
        </w:tc>
        <w:tc>
          <w:tcPr>
            <w:tcW w:w="909"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Don't Know</w:t>
            </w:r>
          </w:p>
        </w:tc>
        <w:tc>
          <w:tcPr>
            <w:tcW w:w="909" w:type="dxa"/>
            <w:noWrap/>
            <w:hideMark/>
          </w:tcPr>
          <w:p w:rsidR="00044635" w:rsidRPr="0056239A" w:rsidRDefault="00044635" w:rsidP="00044635">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044635" w:rsidRPr="0056239A" w:rsidTr="00044635">
        <w:trPr>
          <w:cnfStyle w:val="000000100000"/>
          <w:trHeight w:val="322"/>
        </w:trPr>
        <w:tc>
          <w:tcPr>
            <w:cnfStyle w:val="001000000000"/>
            <w:tcW w:w="2119"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Very Satisfied</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50%</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5%</w:t>
            </w:r>
          </w:p>
        </w:tc>
        <w:tc>
          <w:tcPr>
            <w:tcW w:w="1158"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158"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158"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16%</w:t>
            </w:r>
          </w:p>
        </w:tc>
      </w:tr>
      <w:tr w:rsidR="00044635" w:rsidRPr="0056239A" w:rsidTr="00044635">
        <w:trPr>
          <w:trHeight w:val="322"/>
        </w:trPr>
        <w:tc>
          <w:tcPr>
            <w:cnfStyle w:val="001000000000"/>
            <w:tcW w:w="2119"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Satisfied</w:t>
            </w:r>
          </w:p>
        </w:tc>
        <w:tc>
          <w:tcPr>
            <w:tcW w:w="909"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25%</w:t>
            </w:r>
          </w:p>
        </w:tc>
        <w:tc>
          <w:tcPr>
            <w:tcW w:w="909"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44%</w:t>
            </w:r>
          </w:p>
        </w:tc>
        <w:tc>
          <w:tcPr>
            <w:tcW w:w="1158"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22%</w:t>
            </w:r>
          </w:p>
        </w:tc>
        <w:tc>
          <w:tcPr>
            <w:tcW w:w="1158"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25%</w:t>
            </w:r>
          </w:p>
        </w:tc>
        <w:tc>
          <w:tcPr>
            <w:tcW w:w="1158"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09"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09"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31%</w:t>
            </w:r>
          </w:p>
        </w:tc>
      </w:tr>
      <w:tr w:rsidR="00044635" w:rsidRPr="0056239A" w:rsidTr="00044635">
        <w:trPr>
          <w:cnfStyle w:val="000000100000"/>
          <w:trHeight w:val="322"/>
        </w:trPr>
        <w:tc>
          <w:tcPr>
            <w:cnfStyle w:val="001000000000"/>
            <w:tcW w:w="2119"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24%</w:t>
            </w:r>
          </w:p>
        </w:tc>
        <w:tc>
          <w:tcPr>
            <w:tcW w:w="1158"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41%</w:t>
            </w:r>
          </w:p>
        </w:tc>
        <w:tc>
          <w:tcPr>
            <w:tcW w:w="1158"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1158"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33%</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21%</w:t>
            </w:r>
          </w:p>
        </w:tc>
      </w:tr>
      <w:tr w:rsidR="00044635" w:rsidRPr="0056239A" w:rsidTr="00044635">
        <w:trPr>
          <w:trHeight w:val="322"/>
        </w:trPr>
        <w:tc>
          <w:tcPr>
            <w:cnfStyle w:val="001000000000"/>
            <w:tcW w:w="2119"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Dissatisfied</w:t>
            </w:r>
          </w:p>
        </w:tc>
        <w:tc>
          <w:tcPr>
            <w:tcW w:w="909"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09"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1158"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158"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13%</w:t>
            </w:r>
          </w:p>
        </w:tc>
        <w:tc>
          <w:tcPr>
            <w:tcW w:w="1158"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09"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09"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w:t>
            </w:r>
          </w:p>
        </w:tc>
      </w:tr>
      <w:tr w:rsidR="00044635" w:rsidRPr="0056239A" w:rsidTr="00044635">
        <w:trPr>
          <w:cnfStyle w:val="000000100000"/>
          <w:trHeight w:val="322"/>
        </w:trPr>
        <w:tc>
          <w:tcPr>
            <w:cnfStyle w:val="001000000000"/>
            <w:tcW w:w="2119"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Very Dissatisfied</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c>
          <w:tcPr>
            <w:tcW w:w="1158"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7%</w:t>
            </w:r>
          </w:p>
        </w:tc>
        <w:tc>
          <w:tcPr>
            <w:tcW w:w="1158"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38%</w:t>
            </w:r>
          </w:p>
        </w:tc>
        <w:tc>
          <w:tcPr>
            <w:tcW w:w="1158"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67%</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5%</w:t>
            </w:r>
          </w:p>
        </w:tc>
      </w:tr>
      <w:tr w:rsidR="00044635" w:rsidRPr="0056239A" w:rsidTr="00044635">
        <w:trPr>
          <w:trHeight w:val="322"/>
        </w:trPr>
        <w:tc>
          <w:tcPr>
            <w:cnfStyle w:val="001000000000"/>
            <w:tcW w:w="2119"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Don't Know</w:t>
            </w:r>
          </w:p>
        </w:tc>
        <w:tc>
          <w:tcPr>
            <w:tcW w:w="909"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15%</w:t>
            </w:r>
          </w:p>
        </w:tc>
        <w:tc>
          <w:tcPr>
            <w:tcW w:w="909"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22%</w:t>
            </w:r>
          </w:p>
        </w:tc>
        <w:tc>
          <w:tcPr>
            <w:tcW w:w="1158"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30%</w:t>
            </w:r>
          </w:p>
        </w:tc>
        <w:tc>
          <w:tcPr>
            <w:tcW w:w="1158"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13%</w:t>
            </w:r>
          </w:p>
        </w:tc>
        <w:tc>
          <w:tcPr>
            <w:tcW w:w="1158"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09"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90%</w:t>
            </w:r>
          </w:p>
        </w:tc>
        <w:tc>
          <w:tcPr>
            <w:tcW w:w="909"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24%</w:t>
            </w:r>
          </w:p>
        </w:tc>
      </w:tr>
      <w:tr w:rsidR="00044635" w:rsidRPr="0056239A" w:rsidTr="00044635">
        <w:trPr>
          <w:cnfStyle w:val="000000100000"/>
          <w:trHeight w:val="337"/>
        </w:trPr>
        <w:tc>
          <w:tcPr>
            <w:cnfStyle w:val="001000000000"/>
            <w:tcW w:w="2119" w:type="dxa"/>
            <w:noWrap/>
            <w:hideMark/>
          </w:tcPr>
          <w:p w:rsidR="00044635" w:rsidRPr="0056239A" w:rsidRDefault="00044635" w:rsidP="00044635">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158"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158"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158"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09"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13"/>
        <w:gridCol w:w="582"/>
        <w:gridCol w:w="681"/>
      </w:tblGrid>
      <w:tr w:rsidR="004F0028" w:rsidRPr="004F0028" w:rsidTr="004F0028">
        <w:trPr>
          <w:trHeight w:val="315"/>
        </w:trPr>
        <w:tc>
          <w:tcPr>
            <w:tcW w:w="2176" w:type="dxa"/>
            <w:gridSpan w:val="3"/>
            <w:tcBorders>
              <w:top w:val="single" w:sz="8" w:space="0" w:color="auto"/>
              <w:left w:val="nil"/>
              <w:bottom w:val="nil"/>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Statistical Values</w:t>
            </w:r>
          </w:p>
        </w:tc>
      </w:tr>
      <w:tr w:rsidR="004F0028" w:rsidRPr="004F0028" w:rsidTr="004F0028">
        <w:trPr>
          <w:trHeight w:val="315"/>
        </w:trPr>
        <w:tc>
          <w:tcPr>
            <w:tcW w:w="913"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Chi Sq</w:t>
            </w:r>
          </w:p>
        </w:tc>
        <w:tc>
          <w:tcPr>
            <w:tcW w:w="582"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df   </w:t>
            </w:r>
          </w:p>
        </w:tc>
        <w:tc>
          <w:tcPr>
            <w:tcW w:w="681"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Sig</w:t>
            </w:r>
          </w:p>
        </w:tc>
      </w:tr>
      <w:tr w:rsidR="004F0028" w:rsidRPr="004F0028" w:rsidTr="004F0028">
        <w:trPr>
          <w:trHeight w:val="330"/>
        </w:trPr>
        <w:tc>
          <w:tcPr>
            <w:tcW w:w="913"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179.44</w:t>
            </w:r>
          </w:p>
        </w:tc>
        <w:tc>
          <w:tcPr>
            <w:tcW w:w="582"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25</w:t>
            </w:r>
          </w:p>
        </w:tc>
        <w:tc>
          <w:tcPr>
            <w:tcW w:w="681"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0.00</w:t>
            </w:r>
          </w:p>
        </w:tc>
      </w:tr>
    </w:tbl>
    <w:p w:rsidR="00044635" w:rsidRPr="0056239A" w:rsidRDefault="00044635" w:rsidP="00155062">
      <w:pPr>
        <w:rPr>
          <w:sz w:val="24"/>
          <w:szCs w:val="24"/>
        </w:rPr>
      </w:pPr>
    </w:p>
    <w:p w:rsidR="00044635" w:rsidRPr="0056239A" w:rsidRDefault="00044635" w:rsidP="00155062">
      <w:pPr>
        <w:rPr>
          <w:b/>
          <w:sz w:val="24"/>
          <w:szCs w:val="24"/>
        </w:rPr>
      </w:pPr>
      <w:r w:rsidRPr="0056239A">
        <w:rPr>
          <w:b/>
          <w:sz w:val="24"/>
          <w:szCs w:val="24"/>
        </w:rPr>
        <w:t>Appendix P –</w:t>
      </w:r>
      <w:r w:rsidRPr="0056239A">
        <w:rPr>
          <w:sz w:val="24"/>
          <w:szCs w:val="24"/>
        </w:rPr>
        <w:t xml:space="preserve"> </w:t>
      </w:r>
      <w:r w:rsidRPr="0056239A">
        <w:rPr>
          <w:b/>
          <w:sz w:val="24"/>
          <w:szCs w:val="24"/>
        </w:rPr>
        <w:t>How satisfied with MarketVolume.com? / Have you found our instructional guides useful?</w:t>
      </w:r>
    </w:p>
    <w:tbl>
      <w:tblPr>
        <w:tblStyle w:val="LightShading-Accent1"/>
        <w:tblW w:w="9287" w:type="dxa"/>
        <w:tblLook w:val="04A0"/>
      </w:tblPr>
      <w:tblGrid>
        <w:gridCol w:w="1748"/>
        <w:gridCol w:w="1077"/>
        <w:gridCol w:w="1077"/>
        <w:gridCol w:w="1169"/>
        <w:gridCol w:w="1169"/>
        <w:gridCol w:w="1169"/>
        <w:gridCol w:w="1077"/>
        <w:gridCol w:w="1077"/>
      </w:tblGrid>
      <w:tr w:rsidR="00044635" w:rsidRPr="0056239A" w:rsidTr="00F100A4">
        <w:trPr>
          <w:cnfStyle w:val="100000000000"/>
          <w:trHeight w:val="324"/>
        </w:trPr>
        <w:tc>
          <w:tcPr>
            <w:cnfStyle w:val="001000000000"/>
            <w:tcW w:w="1748" w:type="dxa"/>
            <w:noWrap/>
            <w:hideMark/>
          </w:tcPr>
          <w:p w:rsidR="00044635" w:rsidRPr="0056239A" w:rsidRDefault="00044635" w:rsidP="00044635">
            <w:pPr>
              <w:jc w:val="center"/>
              <w:rPr>
                <w:rFonts w:eastAsia="Times New Roman" w:cs="Times New Roman"/>
                <w:sz w:val="24"/>
                <w:szCs w:val="24"/>
                <w:lang w:eastAsia="en-CA"/>
              </w:rPr>
            </w:pPr>
          </w:p>
        </w:tc>
        <w:tc>
          <w:tcPr>
            <w:tcW w:w="1077"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Very Satisfied</w:t>
            </w:r>
          </w:p>
        </w:tc>
        <w:tc>
          <w:tcPr>
            <w:tcW w:w="1077"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Satisfied</w:t>
            </w:r>
          </w:p>
        </w:tc>
        <w:tc>
          <w:tcPr>
            <w:tcW w:w="1077"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1077"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Dissatisfied</w:t>
            </w:r>
          </w:p>
        </w:tc>
        <w:tc>
          <w:tcPr>
            <w:tcW w:w="1077"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Very Dissatisfied</w:t>
            </w:r>
          </w:p>
        </w:tc>
        <w:tc>
          <w:tcPr>
            <w:tcW w:w="1077" w:type="dxa"/>
            <w:noWrap/>
            <w:hideMark/>
          </w:tcPr>
          <w:p w:rsidR="00044635" w:rsidRPr="0056239A" w:rsidRDefault="00044635" w:rsidP="00044635">
            <w:pPr>
              <w:cnfStyle w:val="100000000000"/>
              <w:rPr>
                <w:rFonts w:eastAsia="Times New Roman" w:cs="Arial"/>
                <w:sz w:val="20"/>
                <w:szCs w:val="20"/>
                <w:lang w:eastAsia="en-CA"/>
              </w:rPr>
            </w:pPr>
            <w:r w:rsidRPr="0056239A">
              <w:rPr>
                <w:rFonts w:eastAsia="Times New Roman" w:cs="Arial"/>
                <w:sz w:val="20"/>
                <w:szCs w:val="20"/>
                <w:lang w:eastAsia="en-CA"/>
              </w:rPr>
              <w:t>Don't Know</w:t>
            </w:r>
          </w:p>
        </w:tc>
        <w:tc>
          <w:tcPr>
            <w:tcW w:w="1077" w:type="dxa"/>
            <w:noWrap/>
            <w:hideMark/>
          </w:tcPr>
          <w:p w:rsidR="00044635" w:rsidRPr="0056239A" w:rsidRDefault="00044635" w:rsidP="00044635">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044635" w:rsidRPr="0056239A" w:rsidTr="00F100A4">
        <w:trPr>
          <w:cnfStyle w:val="000000100000"/>
          <w:trHeight w:val="324"/>
        </w:trPr>
        <w:tc>
          <w:tcPr>
            <w:cnfStyle w:val="001000000000"/>
            <w:tcW w:w="1748"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Yes</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90%</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82%</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74%</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38%</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67%</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50%</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79%</w:t>
            </w:r>
          </w:p>
        </w:tc>
      </w:tr>
      <w:tr w:rsidR="00044635" w:rsidRPr="0056239A" w:rsidTr="00F100A4">
        <w:trPr>
          <w:trHeight w:val="324"/>
        </w:trPr>
        <w:tc>
          <w:tcPr>
            <w:cnfStyle w:val="001000000000"/>
            <w:tcW w:w="1748" w:type="dxa"/>
            <w:noWrap/>
            <w:hideMark/>
          </w:tcPr>
          <w:p w:rsidR="00044635" w:rsidRPr="0056239A" w:rsidRDefault="00044635" w:rsidP="00044635">
            <w:pPr>
              <w:rPr>
                <w:rFonts w:eastAsia="Times New Roman" w:cs="Arial"/>
                <w:sz w:val="20"/>
                <w:szCs w:val="20"/>
                <w:lang w:eastAsia="en-CA"/>
              </w:rPr>
            </w:pPr>
            <w:r w:rsidRPr="0056239A">
              <w:rPr>
                <w:rFonts w:eastAsia="Times New Roman" w:cs="Arial"/>
                <w:sz w:val="20"/>
                <w:szCs w:val="20"/>
                <w:lang w:eastAsia="en-CA"/>
              </w:rPr>
              <w:t>No</w:t>
            </w:r>
          </w:p>
        </w:tc>
        <w:tc>
          <w:tcPr>
            <w:tcW w:w="1077"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w:t>
            </w:r>
          </w:p>
        </w:tc>
        <w:tc>
          <w:tcPr>
            <w:tcW w:w="1077"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18%</w:t>
            </w:r>
          </w:p>
        </w:tc>
        <w:tc>
          <w:tcPr>
            <w:tcW w:w="1077"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26%</w:t>
            </w:r>
          </w:p>
        </w:tc>
        <w:tc>
          <w:tcPr>
            <w:tcW w:w="1077"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63%</w:t>
            </w:r>
          </w:p>
        </w:tc>
        <w:tc>
          <w:tcPr>
            <w:tcW w:w="1077"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33%</w:t>
            </w:r>
          </w:p>
        </w:tc>
        <w:tc>
          <w:tcPr>
            <w:tcW w:w="1077"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50%</w:t>
            </w:r>
          </w:p>
        </w:tc>
        <w:tc>
          <w:tcPr>
            <w:tcW w:w="1077" w:type="dxa"/>
            <w:noWrap/>
            <w:hideMark/>
          </w:tcPr>
          <w:p w:rsidR="00044635" w:rsidRPr="0056239A" w:rsidRDefault="00044635" w:rsidP="00044635">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21%</w:t>
            </w:r>
          </w:p>
        </w:tc>
      </w:tr>
      <w:tr w:rsidR="00044635" w:rsidRPr="0056239A" w:rsidTr="00F100A4">
        <w:trPr>
          <w:cnfStyle w:val="000000100000"/>
          <w:trHeight w:val="340"/>
        </w:trPr>
        <w:tc>
          <w:tcPr>
            <w:cnfStyle w:val="001000000000"/>
            <w:tcW w:w="1748" w:type="dxa"/>
            <w:noWrap/>
            <w:hideMark/>
          </w:tcPr>
          <w:p w:rsidR="00044635" w:rsidRPr="0056239A" w:rsidRDefault="00044635" w:rsidP="00044635">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77" w:type="dxa"/>
            <w:noWrap/>
            <w:hideMark/>
          </w:tcPr>
          <w:p w:rsidR="00044635" w:rsidRPr="0056239A" w:rsidRDefault="00044635" w:rsidP="00044635">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04"/>
        <w:gridCol w:w="586"/>
        <w:gridCol w:w="686"/>
      </w:tblGrid>
      <w:tr w:rsidR="004F0028" w:rsidRPr="004F0028" w:rsidTr="004F0028">
        <w:trPr>
          <w:trHeight w:val="315"/>
        </w:trPr>
        <w:tc>
          <w:tcPr>
            <w:tcW w:w="2176" w:type="dxa"/>
            <w:gridSpan w:val="3"/>
            <w:tcBorders>
              <w:top w:val="single" w:sz="8" w:space="0" w:color="auto"/>
              <w:left w:val="nil"/>
              <w:bottom w:val="nil"/>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Statistical Values</w:t>
            </w:r>
          </w:p>
        </w:tc>
      </w:tr>
      <w:tr w:rsidR="004F0028" w:rsidRPr="004F0028" w:rsidTr="004F0028">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Sig</w:t>
            </w:r>
          </w:p>
        </w:tc>
      </w:tr>
      <w:tr w:rsidR="004F0028" w:rsidRPr="004F0028" w:rsidTr="004F0028">
        <w:trPr>
          <w:trHeight w:val="330"/>
        </w:trPr>
        <w:tc>
          <w:tcPr>
            <w:tcW w:w="904"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17.55</w:t>
            </w:r>
          </w:p>
        </w:tc>
        <w:tc>
          <w:tcPr>
            <w:tcW w:w="586"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5</w:t>
            </w:r>
          </w:p>
        </w:tc>
        <w:tc>
          <w:tcPr>
            <w:tcW w:w="686"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0.00</w:t>
            </w:r>
          </w:p>
        </w:tc>
      </w:tr>
    </w:tbl>
    <w:p w:rsidR="00F100A4" w:rsidRPr="0056239A" w:rsidRDefault="00F100A4" w:rsidP="00155062">
      <w:pPr>
        <w:rPr>
          <w:sz w:val="24"/>
          <w:szCs w:val="24"/>
        </w:rPr>
      </w:pPr>
    </w:p>
    <w:p w:rsidR="00044635" w:rsidRPr="0056239A" w:rsidRDefault="00F100A4" w:rsidP="00155062">
      <w:pPr>
        <w:rPr>
          <w:b/>
          <w:sz w:val="24"/>
          <w:szCs w:val="24"/>
        </w:rPr>
      </w:pPr>
      <w:r w:rsidRPr="0056239A">
        <w:rPr>
          <w:b/>
          <w:sz w:val="24"/>
          <w:szCs w:val="24"/>
        </w:rPr>
        <w:t>Appendix Q – How satisfied with MarketVolume.com? / Employment Status?</w:t>
      </w:r>
    </w:p>
    <w:tbl>
      <w:tblPr>
        <w:tblStyle w:val="LightShading-Accent1"/>
        <w:tblW w:w="9148" w:type="dxa"/>
        <w:tblLook w:val="04A0"/>
      </w:tblPr>
      <w:tblGrid>
        <w:gridCol w:w="1614"/>
        <w:gridCol w:w="994"/>
        <w:gridCol w:w="994"/>
        <w:gridCol w:w="1186"/>
        <w:gridCol w:w="1186"/>
        <w:gridCol w:w="1186"/>
        <w:gridCol w:w="994"/>
        <w:gridCol w:w="994"/>
      </w:tblGrid>
      <w:tr w:rsidR="00F100A4" w:rsidRPr="0056239A" w:rsidTr="00F100A4">
        <w:trPr>
          <w:cnfStyle w:val="100000000000"/>
          <w:trHeight w:val="338"/>
        </w:trPr>
        <w:tc>
          <w:tcPr>
            <w:cnfStyle w:val="001000000000"/>
            <w:tcW w:w="1614" w:type="dxa"/>
            <w:noWrap/>
            <w:hideMark/>
          </w:tcPr>
          <w:p w:rsidR="00F100A4" w:rsidRPr="0056239A" w:rsidRDefault="00F100A4" w:rsidP="00F100A4">
            <w:pPr>
              <w:jc w:val="center"/>
              <w:rPr>
                <w:rFonts w:eastAsia="Times New Roman" w:cs="Times New Roman"/>
                <w:sz w:val="24"/>
                <w:szCs w:val="24"/>
                <w:lang w:eastAsia="en-CA"/>
              </w:rPr>
            </w:pPr>
          </w:p>
        </w:tc>
        <w:tc>
          <w:tcPr>
            <w:tcW w:w="994" w:type="dxa"/>
            <w:noWrap/>
            <w:hideMark/>
          </w:tcPr>
          <w:p w:rsidR="00F100A4" w:rsidRPr="0056239A" w:rsidRDefault="00F100A4" w:rsidP="00F100A4">
            <w:pPr>
              <w:cnfStyle w:val="100000000000"/>
              <w:rPr>
                <w:rFonts w:eastAsia="Times New Roman" w:cs="Arial"/>
                <w:sz w:val="20"/>
                <w:szCs w:val="20"/>
                <w:lang w:eastAsia="en-CA"/>
              </w:rPr>
            </w:pPr>
            <w:r w:rsidRPr="0056239A">
              <w:rPr>
                <w:rFonts w:eastAsia="Times New Roman" w:cs="Arial"/>
                <w:sz w:val="20"/>
                <w:szCs w:val="20"/>
                <w:lang w:eastAsia="en-CA"/>
              </w:rPr>
              <w:t>Very Satisfied</w:t>
            </w:r>
          </w:p>
        </w:tc>
        <w:tc>
          <w:tcPr>
            <w:tcW w:w="994" w:type="dxa"/>
            <w:noWrap/>
            <w:hideMark/>
          </w:tcPr>
          <w:p w:rsidR="00F100A4" w:rsidRPr="0056239A" w:rsidRDefault="00F100A4" w:rsidP="00F100A4">
            <w:pPr>
              <w:cnfStyle w:val="100000000000"/>
              <w:rPr>
                <w:rFonts w:eastAsia="Times New Roman" w:cs="Arial"/>
                <w:sz w:val="20"/>
                <w:szCs w:val="20"/>
                <w:lang w:eastAsia="en-CA"/>
              </w:rPr>
            </w:pPr>
            <w:r w:rsidRPr="0056239A">
              <w:rPr>
                <w:rFonts w:eastAsia="Times New Roman" w:cs="Arial"/>
                <w:sz w:val="20"/>
                <w:szCs w:val="20"/>
                <w:lang w:eastAsia="en-CA"/>
              </w:rPr>
              <w:t>Satisfied</w:t>
            </w:r>
          </w:p>
        </w:tc>
        <w:tc>
          <w:tcPr>
            <w:tcW w:w="1186" w:type="dxa"/>
            <w:noWrap/>
            <w:hideMark/>
          </w:tcPr>
          <w:p w:rsidR="00F100A4" w:rsidRPr="0056239A" w:rsidRDefault="00F100A4" w:rsidP="00F100A4">
            <w:pPr>
              <w:cnfStyle w:val="100000000000"/>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1186" w:type="dxa"/>
            <w:noWrap/>
            <w:hideMark/>
          </w:tcPr>
          <w:p w:rsidR="00F100A4" w:rsidRPr="0056239A" w:rsidRDefault="00F100A4" w:rsidP="00F100A4">
            <w:pPr>
              <w:cnfStyle w:val="100000000000"/>
              <w:rPr>
                <w:rFonts w:eastAsia="Times New Roman" w:cs="Arial"/>
                <w:sz w:val="20"/>
                <w:szCs w:val="20"/>
                <w:lang w:eastAsia="en-CA"/>
              </w:rPr>
            </w:pPr>
            <w:r w:rsidRPr="0056239A">
              <w:rPr>
                <w:rFonts w:eastAsia="Times New Roman" w:cs="Arial"/>
                <w:sz w:val="20"/>
                <w:szCs w:val="20"/>
                <w:lang w:eastAsia="en-CA"/>
              </w:rPr>
              <w:t>Dissatisfied</w:t>
            </w:r>
          </w:p>
        </w:tc>
        <w:tc>
          <w:tcPr>
            <w:tcW w:w="1186" w:type="dxa"/>
            <w:noWrap/>
            <w:hideMark/>
          </w:tcPr>
          <w:p w:rsidR="00F100A4" w:rsidRPr="0056239A" w:rsidRDefault="00F100A4" w:rsidP="00F100A4">
            <w:pPr>
              <w:cnfStyle w:val="100000000000"/>
              <w:rPr>
                <w:rFonts w:eastAsia="Times New Roman" w:cs="Arial"/>
                <w:sz w:val="20"/>
                <w:szCs w:val="20"/>
                <w:lang w:eastAsia="en-CA"/>
              </w:rPr>
            </w:pPr>
            <w:r w:rsidRPr="0056239A">
              <w:rPr>
                <w:rFonts w:eastAsia="Times New Roman" w:cs="Arial"/>
                <w:sz w:val="20"/>
                <w:szCs w:val="20"/>
                <w:lang w:eastAsia="en-CA"/>
              </w:rPr>
              <w:t>Very Dissatisfied</w:t>
            </w:r>
          </w:p>
        </w:tc>
        <w:tc>
          <w:tcPr>
            <w:tcW w:w="994" w:type="dxa"/>
            <w:noWrap/>
            <w:hideMark/>
          </w:tcPr>
          <w:p w:rsidR="00F100A4" w:rsidRPr="0056239A" w:rsidRDefault="00F100A4" w:rsidP="00F100A4">
            <w:pPr>
              <w:cnfStyle w:val="100000000000"/>
              <w:rPr>
                <w:rFonts w:eastAsia="Times New Roman" w:cs="Arial"/>
                <w:sz w:val="20"/>
                <w:szCs w:val="20"/>
                <w:lang w:eastAsia="en-CA"/>
              </w:rPr>
            </w:pPr>
            <w:r w:rsidRPr="0056239A">
              <w:rPr>
                <w:rFonts w:eastAsia="Times New Roman" w:cs="Arial"/>
                <w:sz w:val="20"/>
                <w:szCs w:val="20"/>
                <w:lang w:eastAsia="en-CA"/>
              </w:rPr>
              <w:t>Don't Know</w:t>
            </w:r>
          </w:p>
        </w:tc>
        <w:tc>
          <w:tcPr>
            <w:tcW w:w="994" w:type="dxa"/>
            <w:noWrap/>
            <w:hideMark/>
          </w:tcPr>
          <w:p w:rsidR="00F100A4" w:rsidRPr="0056239A" w:rsidRDefault="00F100A4" w:rsidP="00F100A4">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F100A4" w:rsidRPr="0056239A" w:rsidTr="00F100A4">
        <w:trPr>
          <w:cnfStyle w:val="000000100000"/>
          <w:trHeight w:val="338"/>
        </w:trPr>
        <w:tc>
          <w:tcPr>
            <w:cnfStyle w:val="001000000000"/>
            <w:tcW w:w="1614" w:type="dxa"/>
            <w:noWrap/>
            <w:hideMark/>
          </w:tcPr>
          <w:p w:rsidR="00F100A4" w:rsidRPr="0056239A" w:rsidRDefault="00F100A4" w:rsidP="00F100A4">
            <w:pPr>
              <w:rPr>
                <w:rFonts w:eastAsia="Times New Roman" w:cs="Arial"/>
                <w:sz w:val="20"/>
                <w:szCs w:val="20"/>
                <w:lang w:eastAsia="en-CA"/>
              </w:rPr>
            </w:pPr>
            <w:r w:rsidRPr="0056239A">
              <w:rPr>
                <w:rFonts w:eastAsia="Times New Roman" w:cs="Arial"/>
                <w:sz w:val="20"/>
                <w:szCs w:val="20"/>
                <w:lang w:eastAsia="en-CA"/>
              </w:rPr>
              <w:t>Employed</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33%</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41%</w:t>
            </w:r>
          </w:p>
        </w:tc>
        <w:tc>
          <w:tcPr>
            <w:tcW w:w="1186"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30%</w:t>
            </w:r>
          </w:p>
        </w:tc>
        <w:tc>
          <w:tcPr>
            <w:tcW w:w="1186"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1186"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40%</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35%</w:t>
            </w:r>
          </w:p>
        </w:tc>
      </w:tr>
      <w:tr w:rsidR="00F100A4" w:rsidRPr="0056239A" w:rsidTr="00F100A4">
        <w:trPr>
          <w:trHeight w:val="338"/>
        </w:trPr>
        <w:tc>
          <w:tcPr>
            <w:cnfStyle w:val="001000000000"/>
            <w:tcW w:w="1614" w:type="dxa"/>
            <w:noWrap/>
            <w:hideMark/>
          </w:tcPr>
          <w:p w:rsidR="00F100A4" w:rsidRPr="0056239A" w:rsidRDefault="00F100A4" w:rsidP="00F100A4">
            <w:pPr>
              <w:rPr>
                <w:rFonts w:eastAsia="Times New Roman" w:cs="Arial"/>
                <w:sz w:val="20"/>
                <w:szCs w:val="20"/>
                <w:lang w:eastAsia="en-CA"/>
              </w:rPr>
            </w:pPr>
            <w:r w:rsidRPr="0056239A">
              <w:rPr>
                <w:rFonts w:eastAsia="Times New Roman" w:cs="Arial"/>
                <w:sz w:val="20"/>
                <w:szCs w:val="20"/>
                <w:lang w:eastAsia="en-CA"/>
              </w:rPr>
              <w:t>Self-employed</w:t>
            </w:r>
          </w:p>
        </w:tc>
        <w:tc>
          <w:tcPr>
            <w:tcW w:w="994"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40%</w:t>
            </w:r>
          </w:p>
        </w:tc>
        <w:tc>
          <w:tcPr>
            <w:tcW w:w="994"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41%</w:t>
            </w:r>
          </w:p>
        </w:tc>
        <w:tc>
          <w:tcPr>
            <w:tcW w:w="1186"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44%</w:t>
            </w:r>
          </w:p>
        </w:tc>
        <w:tc>
          <w:tcPr>
            <w:tcW w:w="1186"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63%</w:t>
            </w:r>
          </w:p>
        </w:tc>
        <w:tc>
          <w:tcPr>
            <w:tcW w:w="1186"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33%</w:t>
            </w:r>
          </w:p>
        </w:tc>
        <w:tc>
          <w:tcPr>
            <w:tcW w:w="994"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40%</w:t>
            </w:r>
          </w:p>
        </w:tc>
        <w:tc>
          <w:tcPr>
            <w:tcW w:w="994"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42%</w:t>
            </w:r>
          </w:p>
        </w:tc>
      </w:tr>
      <w:tr w:rsidR="00F100A4" w:rsidRPr="0056239A" w:rsidTr="00F100A4">
        <w:trPr>
          <w:cnfStyle w:val="000000100000"/>
          <w:trHeight w:val="338"/>
        </w:trPr>
        <w:tc>
          <w:tcPr>
            <w:cnfStyle w:val="001000000000"/>
            <w:tcW w:w="1614" w:type="dxa"/>
            <w:noWrap/>
            <w:hideMark/>
          </w:tcPr>
          <w:p w:rsidR="00F100A4" w:rsidRPr="0056239A" w:rsidRDefault="00F100A4" w:rsidP="00F100A4">
            <w:pPr>
              <w:rPr>
                <w:rFonts w:eastAsia="Times New Roman" w:cs="Arial"/>
                <w:sz w:val="20"/>
                <w:szCs w:val="20"/>
                <w:lang w:eastAsia="en-CA"/>
              </w:rPr>
            </w:pPr>
            <w:r w:rsidRPr="0056239A">
              <w:rPr>
                <w:rFonts w:eastAsia="Times New Roman" w:cs="Arial"/>
                <w:sz w:val="20"/>
                <w:szCs w:val="20"/>
                <w:lang w:eastAsia="en-CA"/>
              </w:rPr>
              <w:t>Not Working</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1186"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1186"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1186"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w:t>
            </w:r>
          </w:p>
        </w:tc>
      </w:tr>
      <w:tr w:rsidR="00F100A4" w:rsidRPr="0056239A" w:rsidTr="00F100A4">
        <w:trPr>
          <w:trHeight w:val="338"/>
        </w:trPr>
        <w:tc>
          <w:tcPr>
            <w:cnfStyle w:val="001000000000"/>
            <w:tcW w:w="1614" w:type="dxa"/>
            <w:noWrap/>
            <w:hideMark/>
          </w:tcPr>
          <w:p w:rsidR="00F100A4" w:rsidRPr="0056239A" w:rsidRDefault="00F100A4" w:rsidP="00F100A4">
            <w:pPr>
              <w:rPr>
                <w:rFonts w:eastAsia="Times New Roman" w:cs="Arial"/>
                <w:sz w:val="20"/>
                <w:szCs w:val="20"/>
                <w:lang w:eastAsia="en-CA"/>
              </w:rPr>
            </w:pPr>
            <w:r w:rsidRPr="0056239A">
              <w:rPr>
                <w:rFonts w:eastAsia="Times New Roman" w:cs="Arial"/>
                <w:sz w:val="20"/>
                <w:szCs w:val="20"/>
                <w:lang w:eastAsia="en-CA"/>
              </w:rPr>
              <w:lastRenderedPageBreak/>
              <w:t>Homemaker</w:t>
            </w:r>
          </w:p>
        </w:tc>
        <w:tc>
          <w:tcPr>
            <w:tcW w:w="994"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w:t>
            </w:r>
          </w:p>
        </w:tc>
        <w:tc>
          <w:tcPr>
            <w:tcW w:w="994"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186"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1186"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186"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94"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94"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w:t>
            </w:r>
          </w:p>
        </w:tc>
      </w:tr>
      <w:tr w:rsidR="00F100A4" w:rsidRPr="0056239A" w:rsidTr="00F100A4">
        <w:trPr>
          <w:cnfStyle w:val="000000100000"/>
          <w:trHeight w:val="338"/>
        </w:trPr>
        <w:tc>
          <w:tcPr>
            <w:cnfStyle w:val="001000000000"/>
            <w:tcW w:w="1614" w:type="dxa"/>
            <w:noWrap/>
            <w:hideMark/>
          </w:tcPr>
          <w:p w:rsidR="00F100A4" w:rsidRPr="0056239A" w:rsidRDefault="00F100A4" w:rsidP="00F100A4">
            <w:pPr>
              <w:rPr>
                <w:rFonts w:eastAsia="Times New Roman" w:cs="Arial"/>
                <w:sz w:val="20"/>
                <w:szCs w:val="20"/>
                <w:lang w:eastAsia="en-CA"/>
              </w:rPr>
            </w:pPr>
            <w:r w:rsidRPr="0056239A">
              <w:rPr>
                <w:rFonts w:eastAsia="Times New Roman" w:cs="Arial"/>
                <w:sz w:val="20"/>
                <w:szCs w:val="20"/>
                <w:lang w:eastAsia="en-CA"/>
              </w:rPr>
              <w:t>Student</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186"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186"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186"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33%</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r>
      <w:tr w:rsidR="00F100A4" w:rsidRPr="0056239A" w:rsidTr="00F100A4">
        <w:trPr>
          <w:trHeight w:val="338"/>
        </w:trPr>
        <w:tc>
          <w:tcPr>
            <w:cnfStyle w:val="001000000000"/>
            <w:tcW w:w="1614" w:type="dxa"/>
            <w:noWrap/>
            <w:hideMark/>
          </w:tcPr>
          <w:p w:rsidR="00F100A4" w:rsidRPr="0056239A" w:rsidRDefault="00F100A4" w:rsidP="00F100A4">
            <w:pPr>
              <w:rPr>
                <w:rFonts w:eastAsia="Times New Roman" w:cs="Arial"/>
                <w:sz w:val="20"/>
                <w:szCs w:val="20"/>
                <w:lang w:eastAsia="en-CA"/>
              </w:rPr>
            </w:pPr>
            <w:r w:rsidRPr="0056239A">
              <w:rPr>
                <w:rFonts w:eastAsia="Times New Roman" w:cs="Arial"/>
                <w:sz w:val="20"/>
                <w:szCs w:val="20"/>
                <w:lang w:eastAsia="en-CA"/>
              </w:rPr>
              <w:t>Retired</w:t>
            </w:r>
          </w:p>
        </w:tc>
        <w:tc>
          <w:tcPr>
            <w:tcW w:w="994"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21%</w:t>
            </w:r>
          </w:p>
        </w:tc>
        <w:tc>
          <w:tcPr>
            <w:tcW w:w="994"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14%</w:t>
            </w:r>
          </w:p>
        </w:tc>
        <w:tc>
          <w:tcPr>
            <w:tcW w:w="1186"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19%</w:t>
            </w:r>
          </w:p>
        </w:tc>
        <w:tc>
          <w:tcPr>
            <w:tcW w:w="1186"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13%</w:t>
            </w:r>
          </w:p>
        </w:tc>
        <w:tc>
          <w:tcPr>
            <w:tcW w:w="1186"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33%</w:t>
            </w:r>
          </w:p>
        </w:tc>
        <w:tc>
          <w:tcPr>
            <w:tcW w:w="994"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20%</w:t>
            </w:r>
          </w:p>
        </w:tc>
        <w:tc>
          <w:tcPr>
            <w:tcW w:w="994" w:type="dxa"/>
            <w:noWrap/>
            <w:hideMark/>
          </w:tcPr>
          <w:p w:rsidR="00F100A4" w:rsidRPr="0056239A" w:rsidRDefault="00F100A4" w:rsidP="00F100A4">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17%</w:t>
            </w:r>
          </w:p>
        </w:tc>
      </w:tr>
      <w:tr w:rsidR="00F100A4" w:rsidRPr="0056239A" w:rsidTr="00F100A4">
        <w:trPr>
          <w:cnfStyle w:val="000000100000"/>
          <w:trHeight w:val="353"/>
        </w:trPr>
        <w:tc>
          <w:tcPr>
            <w:cnfStyle w:val="001000000000"/>
            <w:tcW w:w="1614" w:type="dxa"/>
            <w:noWrap/>
            <w:hideMark/>
          </w:tcPr>
          <w:p w:rsidR="00F100A4" w:rsidRPr="0056239A" w:rsidRDefault="00F100A4" w:rsidP="00F100A4">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186"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186"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186"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994" w:type="dxa"/>
            <w:noWrap/>
            <w:hideMark/>
          </w:tcPr>
          <w:p w:rsidR="00F100A4" w:rsidRPr="0056239A" w:rsidRDefault="00F100A4" w:rsidP="00F100A4">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04"/>
        <w:gridCol w:w="586"/>
        <w:gridCol w:w="686"/>
      </w:tblGrid>
      <w:tr w:rsidR="004F0028" w:rsidRPr="004F0028" w:rsidTr="004F0028">
        <w:trPr>
          <w:trHeight w:val="315"/>
        </w:trPr>
        <w:tc>
          <w:tcPr>
            <w:tcW w:w="2176" w:type="dxa"/>
            <w:gridSpan w:val="3"/>
            <w:tcBorders>
              <w:top w:val="single" w:sz="8" w:space="0" w:color="auto"/>
              <w:left w:val="nil"/>
              <w:bottom w:val="nil"/>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Statistical Values</w:t>
            </w:r>
          </w:p>
        </w:tc>
      </w:tr>
      <w:tr w:rsidR="004F0028" w:rsidRPr="004F0028" w:rsidTr="004F0028">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Sig</w:t>
            </w:r>
          </w:p>
        </w:tc>
      </w:tr>
      <w:tr w:rsidR="004F0028" w:rsidRPr="004F0028" w:rsidTr="004F0028">
        <w:trPr>
          <w:trHeight w:val="330"/>
        </w:trPr>
        <w:tc>
          <w:tcPr>
            <w:tcW w:w="904"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40.26</w:t>
            </w:r>
          </w:p>
        </w:tc>
        <w:tc>
          <w:tcPr>
            <w:tcW w:w="586"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25</w:t>
            </w:r>
          </w:p>
        </w:tc>
        <w:tc>
          <w:tcPr>
            <w:tcW w:w="686"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0.03</w:t>
            </w:r>
          </w:p>
        </w:tc>
      </w:tr>
    </w:tbl>
    <w:p w:rsidR="00F100A4" w:rsidRPr="0056239A" w:rsidRDefault="00F100A4" w:rsidP="00155062">
      <w:pPr>
        <w:rPr>
          <w:b/>
          <w:sz w:val="24"/>
          <w:szCs w:val="24"/>
        </w:rPr>
      </w:pPr>
    </w:p>
    <w:p w:rsidR="00EB0BDC" w:rsidRPr="0056239A" w:rsidRDefault="00EB0BDC" w:rsidP="00155062">
      <w:pPr>
        <w:rPr>
          <w:b/>
          <w:sz w:val="24"/>
          <w:szCs w:val="24"/>
        </w:rPr>
      </w:pPr>
      <w:r w:rsidRPr="0056239A">
        <w:rPr>
          <w:b/>
          <w:sz w:val="24"/>
          <w:szCs w:val="24"/>
        </w:rPr>
        <w:t xml:space="preserve">Appendix R </w:t>
      </w:r>
      <w:r w:rsidR="00F30CDC" w:rsidRPr="0056239A">
        <w:rPr>
          <w:b/>
          <w:sz w:val="24"/>
          <w:szCs w:val="24"/>
        </w:rPr>
        <w:t>–</w:t>
      </w:r>
      <w:r w:rsidRPr="0056239A">
        <w:rPr>
          <w:b/>
          <w:sz w:val="24"/>
          <w:szCs w:val="24"/>
        </w:rPr>
        <w:t xml:space="preserve"> </w:t>
      </w:r>
      <w:r w:rsidR="00F30CDC" w:rsidRPr="0056239A">
        <w:rPr>
          <w:b/>
          <w:sz w:val="24"/>
          <w:szCs w:val="24"/>
        </w:rPr>
        <w:t>How satisfied are you with our website? / Delivered what was advertised</w:t>
      </w:r>
    </w:p>
    <w:tbl>
      <w:tblPr>
        <w:tblStyle w:val="LightShading-Accent1"/>
        <w:tblW w:w="9416" w:type="dxa"/>
        <w:tblLook w:val="04A0"/>
      </w:tblPr>
      <w:tblGrid>
        <w:gridCol w:w="1759"/>
        <w:gridCol w:w="1085"/>
        <w:gridCol w:w="1084"/>
        <w:gridCol w:w="1160"/>
        <w:gridCol w:w="1160"/>
        <w:gridCol w:w="1160"/>
        <w:gridCol w:w="1084"/>
        <w:gridCol w:w="1084"/>
      </w:tblGrid>
      <w:tr w:rsidR="00F30CDC" w:rsidRPr="0056239A" w:rsidTr="00F30CDC">
        <w:trPr>
          <w:cnfStyle w:val="100000000000"/>
          <w:trHeight w:val="313"/>
        </w:trPr>
        <w:tc>
          <w:tcPr>
            <w:cnfStyle w:val="001000000000"/>
            <w:tcW w:w="1772" w:type="dxa"/>
            <w:noWrap/>
            <w:hideMark/>
          </w:tcPr>
          <w:p w:rsidR="00F30CDC" w:rsidRPr="0056239A" w:rsidRDefault="00F30CDC" w:rsidP="00F30CDC">
            <w:pPr>
              <w:jc w:val="center"/>
              <w:rPr>
                <w:rFonts w:eastAsia="Times New Roman" w:cs="Times New Roman"/>
                <w:sz w:val="24"/>
                <w:szCs w:val="24"/>
                <w:lang w:eastAsia="en-CA"/>
              </w:rPr>
            </w:pPr>
          </w:p>
        </w:tc>
        <w:tc>
          <w:tcPr>
            <w:tcW w:w="1092" w:type="dxa"/>
            <w:noWrap/>
            <w:hideMark/>
          </w:tcPr>
          <w:p w:rsidR="00F30CDC" w:rsidRPr="0056239A" w:rsidRDefault="00F30CDC" w:rsidP="00F30CDC">
            <w:pPr>
              <w:cnfStyle w:val="100000000000"/>
              <w:rPr>
                <w:rFonts w:eastAsia="Times New Roman" w:cs="Arial"/>
                <w:sz w:val="20"/>
                <w:szCs w:val="20"/>
                <w:lang w:eastAsia="en-CA"/>
              </w:rPr>
            </w:pPr>
            <w:r w:rsidRPr="0056239A">
              <w:rPr>
                <w:rFonts w:eastAsia="Times New Roman" w:cs="Arial"/>
                <w:sz w:val="20"/>
                <w:szCs w:val="20"/>
                <w:lang w:eastAsia="en-CA"/>
              </w:rPr>
              <w:t>Very Satisfied</w:t>
            </w:r>
          </w:p>
        </w:tc>
        <w:tc>
          <w:tcPr>
            <w:tcW w:w="1092" w:type="dxa"/>
            <w:noWrap/>
            <w:hideMark/>
          </w:tcPr>
          <w:p w:rsidR="00F30CDC" w:rsidRPr="0056239A" w:rsidRDefault="00F30CDC" w:rsidP="00F30CDC">
            <w:pPr>
              <w:cnfStyle w:val="100000000000"/>
              <w:rPr>
                <w:rFonts w:eastAsia="Times New Roman" w:cs="Arial"/>
                <w:sz w:val="20"/>
                <w:szCs w:val="20"/>
                <w:lang w:eastAsia="en-CA"/>
              </w:rPr>
            </w:pPr>
            <w:r w:rsidRPr="0056239A">
              <w:rPr>
                <w:rFonts w:eastAsia="Times New Roman" w:cs="Arial"/>
                <w:sz w:val="20"/>
                <w:szCs w:val="20"/>
                <w:lang w:eastAsia="en-CA"/>
              </w:rPr>
              <w:t>Satisfied</w:t>
            </w:r>
          </w:p>
        </w:tc>
        <w:tc>
          <w:tcPr>
            <w:tcW w:w="1092" w:type="dxa"/>
            <w:noWrap/>
            <w:hideMark/>
          </w:tcPr>
          <w:p w:rsidR="00F30CDC" w:rsidRPr="0056239A" w:rsidRDefault="00F30CDC" w:rsidP="00F30CDC">
            <w:pPr>
              <w:cnfStyle w:val="100000000000"/>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1092" w:type="dxa"/>
            <w:noWrap/>
            <w:hideMark/>
          </w:tcPr>
          <w:p w:rsidR="00F30CDC" w:rsidRPr="0056239A" w:rsidRDefault="00F30CDC" w:rsidP="00F30CDC">
            <w:pPr>
              <w:cnfStyle w:val="100000000000"/>
              <w:rPr>
                <w:rFonts w:eastAsia="Times New Roman" w:cs="Arial"/>
                <w:sz w:val="20"/>
                <w:szCs w:val="20"/>
                <w:lang w:eastAsia="en-CA"/>
              </w:rPr>
            </w:pPr>
            <w:r w:rsidRPr="0056239A">
              <w:rPr>
                <w:rFonts w:eastAsia="Times New Roman" w:cs="Arial"/>
                <w:sz w:val="20"/>
                <w:szCs w:val="20"/>
                <w:lang w:eastAsia="en-CA"/>
              </w:rPr>
              <w:t>Dissatisfied</w:t>
            </w:r>
          </w:p>
        </w:tc>
        <w:tc>
          <w:tcPr>
            <w:tcW w:w="1092" w:type="dxa"/>
            <w:noWrap/>
            <w:hideMark/>
          </w:tcPr>
          <w:p w:rsidR="00F30CDC" w:rsidRPr="0056239A" w:rsidRDefault="00F30CDC" w:rsidP="00F30CDC">
            <w:pPr>
              <w:cnfStyle w:val="100000000000"/>
              <w:rPr>
                <w:rFonts w:eastAsia="Times New Roman" w:cs="Arial"/>
                <w:sz w:val="20"/>
                <w:szCs w:val="20"/>
                <w:lang w:eastAsia="en-CA"/>
              </w:rPr>
            </w:pPr>
            <w:r w:rsidRPr="0056239A">
              <w:rPr>
                <w:rFonts w:eastAsia="Times New Roman" w:cs="Arial"/>
                <w:sz w:val="20"/>
                <w:szCs w:val="20"/>
                <w:lang w:eastAsia="en-CA"/>
              </w:rPr>
              <w:t>Very Dissatisfied</w:t>
            </w:r>
          </w:p>
        </w:tc>
        <w:tc>
          <w:tcPr>
            <w:tcW w:w="1092" w:type="dxa"/>
            <w:noWrap/>
            <w:hideMark/>
          </w:tcPr>
          <w:p w:rsidR="00F30CDC" w:rsidRPr="0056239A" w:rsidRDefault="00F30CDC" w:rsidP="00F30CDC">
            <w:pPr>
              <w:cnfStyle w:val="100000000000"/>
              <w:rPr>
                <w:rFonts w:eastAsia="Times New Roman" w:cs="Arial"/>
                <w:sz w:val="20"/>
                <w:szCs w:val="20"/>
                <w:lang w:eastAsia="en-CA"/>
              </w:rPr>
            </w:pPr>
            <w:r w:rsidRPr="0056239A">
              <w:rPr>
                <w:rFonts w:eastAsia="Times New Roman" w:cs="Arial"/>
                <w:sz w:val="20"/>
                <w:szCs w:val="20"/>
                <w:lang w:eastAsia="en-CA"/>
              </w:rPr>
              <w:t>Don't Know</w:t>
            </w:r>
          </w:p>
        </w:tc>
        <w:tc>
          <w:tcPr>
            <w:tcW w:w="1092" w:type="dxa"/>
            <w:noWrap/>
            <w:hideMark/>
          </w:tcPr>
          <w:p w:rsidR="00F30CDC" w:rsidRPr="0056239A" w:rsidRDefault="00F30CDC" w:rsidP="00F30CDC">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F30CDC" w:rsidRPr="0056239A" w:rsidTr="00F30CDC">
        <w:trPr>
          <w:cnfStyle w:val="000000100000"/>
          <w:trHeight w:val="313"/>
        </w:trPr>
        <w:tc>
          <w:tcPr>
            <w:cnfStyle w:val="001000000000"/>
            <w:tcW w:w="1772" w:type="dxa"/>
            <w:noWrap/>
            <w:hideMark/>
          </w:tcPr>
          <w:p w:rsidR="00F30CDC" w:rsidRPr="0056239A" w:rsidRDefault="00F30CDC" w:rsidP="00F30CDC">
            <w:pPr>
              <w:rPr>
                <w:rFonts w:eastAsia="Times New Roman" w:cs="Arial"/>
                <w:sz w:val="20"/>
                <w:szCs w:val="20"/>
                <w:lang w:eastAsia="en-CA"/>
              </w:rPr>
            </w:pPr>
            <w:r w:rsidRPr="0056239A">
              <w:rPr>
                <w:rFonts w:eastAsia="Times New Roman" w:cs="Arial"/>
                <w:sz w:val="20"/>
                <w:szCs w:val="20"/>
                <w:lang w:eastAsia="en-CA"/>
              </w:rPr>
              <w:t>Strongly Agree</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44%</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8%</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17%</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15%</w:t>
            </w:r>
          </w:p>
        </w:tc>
      </w:tr>
      <w:tr w:rsidR="00F30CDC" w:rsidRPr="0056239A" w:rsidTr="00F30CDC">
        <w:trPr>
          <w:trHeight w:val="313"/>
        </w:trPr>
        <w:tc>
          <w:tcPr>
            <w:cnfStyle w:val="001000000000"/>
            <w:tcW w:w="1772" w:type="dxa"/>
            <w:noWrap/>
            <w:hideMark/>
          </w:tcPr>
          <w:p w:rsidR="00F30CDC" w:rsidRPr="0056239A" w:rsidRDefault="00F30CDC" w:rsidP="00F30CDC">
            <w:pPr>
              <w:rPr>
                <w:rFonts w:eastAsia="Times New Roman" w:cs="Arial"/>
                <w:sz w:val="20"/>
                <w:szCs w:val="20"/>
                <w:lang w:eastAsia="en-CA"/>
              </w:rPr>
            </w:pPr>
            <w:r w:rsidRPr="0056239A">
              <w:rPr>
                <w:rFonts w:eastAsia="Times New Roman" w:cs="Arial"/>
                <w:sz w:val="20"/>
                <w:szCs w:val="20"/>
                <w:lang w:eastAsia="en-CA"/>
              </w:rPr>
              <w:t>Agree</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44%</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63%</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32%</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43%</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20%</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47%</w:t>
            </w:r>
          </w:p>
        </w:tc>
      </w:tr>
      <w:tr w:rsidR="00F30CDC" w:rsidRPr="0056239A" w:rsidTr="00F30CDC">
        <w:trPr>
          <w:cnfStyle w:val="000000100000"/>
          <w:trHeight w:val="313"/>
        </w:trPr>
        <w:tc>
          <w:tcPr>
            <w:cnfStyle w:val="001000000000"/>
            <w:tcW w:w="1772" w:type="dxa"/>
            <w:noWrap/>
            <w:hideMark/>
          </w:tcPr>
          <w:p w:rsidR="00F30CDC" w:rsidRPr="0056239A" w:rsidRDefault="00F30CDC" w:rsidP="00F30CDC">
            <w:pPr>
              <w:rPr>
                <w:rFonts w:eastAsia="Times New Roman" w:cs="Arial"/>
                <w:sz w:val="20"/>
                <w:szCs w:val="20"/>
                <w:lang w:eastAsia="en-CA"/>
              </w:rPr>
            </w:pPr>
            <w:r w:rsidRPr="0056239A">
              <w:rPr>
                <w:rFonts w:eastAsia="Times New Roman" w:cs="Arial"/>
                <w:sz w:val="20"/>
                <w:szCs w:val="20"/>
                <w:lang w:eastAsia="en-CA"/>
              </w:rPr>
              <w:t>Neutral</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19%</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42%</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43%</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17%</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21%</w:t>
            </w:r>
          </w:p>
        </w:tc>
      </w:tr>
      <w:tr w:rsidR="00F30CDC" w:rsidRPr="0056239A" w:rsidTr="00F30CDC">
        <w:trPr>
          <w:trHeight w:val="313"/>
        </w:trPr>
        <w:tc>
          <w:tcPr>
            <w:cnfStyle w:val="001000000000"/>
            <w:tcW w:w="1772" w:type="dxa"/>
            <w:noWrap/>
            <w:hideMark/>
          </w:tcPr>
          <w:p w:rsidR="00F30CDC" w:rsidRPr="0056239A" w:rsidRDefault="00F30CDC" w:rsidP="00F30CDC">
            <w:pPr>
              <w:rPr>
                <w:rFonts w:eastAsia="Times New Roman" w:cs="Arial"/>
                <w:sz w:val="20"/>
                <w:szCs w:val="20"/>
                <w:lang w:eastAsia="en-CA"/>
              </w:rPr>
            </w:pPr>
            <w:r w:rsidRPr="0056239A">
              <w:rPr>
                <w:rFonts w:eastAsia="Times New Roman" w:cs="Arial"/>
                <w:sz w:val="20"/>
                <w:szCs w:val="20"/>
                <w:lang w:eastAsia="en-CA"/>
              </w:rPr>
              <w:t>Disagree</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r>
      <w:tr w:rsidR="00F30CDC" w:rsidRPr="0056239A" w:rsidTr="00F30CDC">
        <w:trPr>
          <w:cnfStyle w:val="000000100000"/>
          <w:trHeight w:val="313"/>
        </w:trPr>
        <w:tc>
          <w:tcPr>
            <w:cnfStyle w:val="001000000000"/>
            <w:tcW w:w="1772" w:type="dxa"/>
            <w:noWrap/>
            <w:hideMark/>
          </w:tcPr>
          <w:p w:rsidR="00F30CDC" w:rsidRPr="0056239A" w:rsidRDefault="00F30CDC" w:rsidP="00F30CDC">
            <w:pPr>
              <w:rPr>
                <w:rFonts w:eastAsia="Times New Roman" w:cs="Arial"/>
                <w:sz w:val="20"/>
                <w:szCs w:val="20"/>
                <w:lang w:eastAsia="en-CA"/>
              </w:rPr>
            </w:pPr>
            <w:r w:rsidRPr="0056239A">
              <w:rPr>
                <w:rFonts w:eastAsia="Times New Roman" w:cs="Arial"/>
                <w:sz w:val="20"/>
                <w:szCs w:val="20"/>
                <w:lang w:eastAsia="en-CA"/>
              </w:rPr>
              <w:t>Strongly Disagree</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14%</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33%</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w:t>
            </w:r>
          </w:p>
        </w:tc>
      </w:tr>
      <w:tr w:rsidR="00F30CDC" w:rsidRPr="0056239A" w:rsidTr="00F30CDC">
        <w:trPr>
          <w:trHeight w:val="313"/>
        </w:trPr>
        <w:tc>
          <w:tcPr>
            <w:cnfStyle w:val="001000000000"/>
            <w:tcW w:w="1772" w:type="dxa"/>
            <w:noWrap/>
            <w:hideMark/>
          </w:tcPr>
          <w:p w:rsidR="00F30CDC" w:rsidRPr="0056239A" w:rsidRDefault="00F30CDC" w:rsidP="00F30CDC">
            <w:pPr>
              <w:rPr>
                <w:rFonts w:eastAsia="Times New Roman" w:cs="Arial"/>
                <w:sz w:val="20"/>
                <w:szCs w:val="20"/>
                <w:lang w:eastAsia="en-CA"/>
              </w:rPr>
            </w:pPr>
            <w:r w:rsidRPr="0056239A">
              <w:rPr>
                <w:rFonts w:eastAsia="Times New Roman" w:cs="Arial"/>
                <w:sz w:val="20"/>
                <w:szCs w:val="20"/>
                <w:lang w:eastAsia="en-CA"/>
              </w:rPr>
              <w:t>Don't Know</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33%</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60%</w:t>
            </w:r>
          </w:p>
        </w:tc>
        <w:tc>
          <w:tcPr>
            <w:tcW w:w="1092" w:type="dxa"/>
            <w:noWrap/>
            <w:hideMark/>
          </w:tcPr>
          <w:p w:rsidR="00F30CDC" w:rsidRPr="0056239A" w:rsidRDefault="00F30CDC" w:rsidP="00F30CD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10%</w:t>
            </w:r>
          </w:p>
        </w:tc>
      </w:tr>
      <w:tr w:rsidR="00F30CDC" w:rsidRPr="0056239A" w:rsidTr="00F30CDC">
        <w:trPr>
          <w:cnfStyle w:val="000000100000"/>
          <w:trHeight w:val="328"/>
        </w:trPr>
        <w:tc>
          <w:tcPr>
            <w:cnfStyle w:val="001000000000"/>
            <w:tcW w:w="1772" w:type="dxa"/>
            <w:noWrap/>
            <w:hideMark/>
          </w:tcPr>
          <w:p w:rsidR="00F30CDC" w:rsidRPr="0056239A" w:rsidRDefault="00F30CDC" w:rsidP="00F30CDC">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c>
          <w:tcPr>
            <w:tcW w:w="1092" w:type="dxa"/>
            <w:noWrap/>
            <w:hideMark/>
          </w:tcPr>
          <w:p w:rsidR="00F30CDC" w:rsidRPr="0056239A" w:rsidRDefault="00F30CDC" w:rsidP="00F30CD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100%</w:t>
            </w:r>
          </w:p>
        </w:tc>
      </w:tr>
    </w:tbl>
    <w:tbl>
      <w:tblPr>
        <w:tblW w:w="2176" w:type="dxa"/>
        <w:tblInd w:w="108" w:type="dxa"/>
        <w:tblLook w:val="04A0"/>
      </w:tblPr>
      <w:tblGrid>
        <w:gridCol w:w="913"/>
        <w:gridCol w:w="582"/>
        <w:gridCol w:w="681"/>
      </w:tblGrid>
      <w:tr w:rsidR="004F0028" w:rsidRPr="004F0028" w:rsidTr="004F0028">
        <w:trPr>
          <w:trHeight w:val="315"/>
        </w:trPr>
        <w:tc>
          <w:tcPr>
            <w:tcW w:w="2176" w:type="dxa"/>
            <w:gridSpan w:val="3"/>
            <w:tcBorders>
              <w:top w:val="single" w:sz="8" w:space="0" w:color="auto"/>
              <w:left w:val="nil"/>
              <w:bottom w:val="nil"/>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Statistical Values</w:t>
            </w:r>
          </w:p>
        </w:tc>
      </w:tr>
      <w:tr w:rsidR="004F0028" w:rsidRPr="004F0028" w:rsidTr="004F0028">
        <w:trPr>
          <w:trHeight w:val="315"/>
        </w:trPr>
        <w:tc>
          <w:tcPr>
            <w:tcW w:w="913"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Chi Sq</w:t>
            </w:r>
          </w:p>
        </w:tc>
        <w:tc>
          <w:tcPr>
            <w:tcW w:w="582"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df   </w:t>
            </w:r>
          </w:p>
        </w:tc>
        <w:tc>
          <w:tcPr>
            <w:tcW w:w="681"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Sig</w:t>
            </w:r>
          </w:p>
        </w:tc>
      </w:tr>
      <w:tr w:rsidR="004F0028" w:rsidRPr="004F0028" w:rsidTr="004F0028">
        <w:trPr>
          <w:trHeight w:val="330"/>
        </w:trPr>
        <w:tc>
          <w:tcPr>
            <w:tcW w:w="913"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128.87</w:t>
            </w:r>
          </w:p>
        </w:tc>
        <w:tc>
          <w:tcPr>
            <w:tcW w:w="582"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25</w:t>
            </w:r>
          </w:p>
        </w:tc>
        <w:tc>
          <w:tcPr>
            <w:tcW w:w="681"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0.00</w:t>
            </w:r>
          </w:p>
        </w:tc>
      </w:tr>
    </w:tbl>
    <w:p w:rsidR="0046214C" w:rsidRPr="0056239A" w:rsidRDefault="0046214C">
      <w:pPr>
        <w:rPr>
          <w:b/>
          <w:sz w:val="24"/>
          <w:szCs w:val="24"/>
        </w:rPr>
      </w:pPr>
      <w:r w:rsidRPr="0056239A">
        <w:rPr>
          <w:b/>
          <w:sz w:val="24"/>
          <w:szCs w:val="24"/>
        </w:rPr>
        <w:br w:type="page"/>
      </w:r>
    </w:p>
    <w:p w:rsidR="0046214C" w:rsidRPr="0056239A" w:rsidRDefault="0046214C" w:rsidP="00155062">
      <w:pPr>
        <w:rPr>
          <w:b/>
          <w:sz w:val="24"/>
          <w:szCs w:val="24"/>
        </w:rPr>
      </w:pPr>
      <w:r w:rsidRPr="0056239A">
        <w:rPr>
          <w:b/>
          <w:sz w:val="24"/>
          <w:szCs w:val="24"/>
        </w:rPr>
        <w:lastRenderedPageBreak/>
        <w:t>Appendix S – How satisfied are you with the website? / Please rate the ease of use of the website?</w:t>
      </w:r>
    </w:p>
    <w:tbl>
      <w:tblPr>
        <w:tblStyle w:val="LightShading-Accent1"/>
        <w:tblW w:w="9189" w:type="dxa"/>
        <w:tblLook w:val="04A0"/>
      </w:tblPr>
      <w:tblGrid>
        <w:gridCol w:w="2294"/>
        <w:gridCol w:w="985"/>
        <w:gridCol w:w="985"/>
        <w:gridCol w:w="985"/>
        <w:gridCol w:w="985"/>
        <w:gridCol w:w="985"/>
        <w:gridCol w:w="985"/>
        <w:gridCol w:w="985"/>
      </w:tblGrid>
      <w:tr w:rsidR="0046214C" w:rsidRPr="0056239A" w:rsidTr="0046214C">
        <w:trPr>
          <w:cnfStyle w:val="100000000000"/>
          <w:trHeight w:val="315"/>
        </w:trPr>
        <w:tc>
          <w:tcPr>
            <w:cnfStyle w:val="001000000000"/>
            <w:tcW w:w="2294" w:type="dxa"/>
            <w:noWrap/>
            <w:hideMark/>
          </w:tcPr>
          <w:p w:rsidR="0046214C" w:rsidRPr="0056239A" w:rsidRDefault="0046214C" w:rsidP="0046214C">
            <w:pPr>
              <w:jc w:val="center"/>
              <w:rPr>
                <w:rFonts w:eastAsia="Times New Roman" w:cs="Times New Roman"/>
                <w:sz w:val="24"/>
                <w:szCs w:val="24"/>
                <w:lang w:eastAsia="en-CA"/>
              </w:rPr>
            </w:pPr>
          </w:p>
        </w:tc>
        <w:tc>
          <w:tcPr>
            <w:tcW w:w="985"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Very easy to use</w:t>
            </w:r>
          </w:p>
        </w:tc>
        <w:tc>
          <w:tcPr>
            <w:tcW w:w="985"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Easy to use</w:t>
            </w:r>
          </w:p>
        </w:tc>
        <w:tc>
          <w:tcPr>
            <w:tcW w:w="985"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Neutral</w:t>
            </w:r>
          </w:p>
        </w:tc>
        <w:tc>
          <w:tcPr>
            <w:tcW w:w="985"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Difficult to use</w:t>
            </w:r>
          </w:p>
        </w:tc>
        <w:tc>
          <w:tcPr>
            <w:tcW w:w="985"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Very difficult to use</w:t>
            </w:r>
          </w:p>
        </w:tc>
        <w:tc>
          <w:tcPr>
            <w:tcW w:w="985" w:type="dxa"/>
            <w:noWrap/>
            <w:hideMark/>
          </w:tcPr>
          <w:p w:rsidR="0046214C" w:rsidRPr="0056239A" w:rsidRDefault="0046214C" w:rsidP="0046214C">
            <w:pPr>
              <w:cnfStyle w:val="100000000000"/>
              <w:rPr>
                <w:rFonts w:eastAsia="Times New Roman" w:cs="Arial"/>
                <w:sz w:val="20"/>
                <w:szCs w:val="20"/>
                <w:lang w:eastAsia="en-CA"/>
              </w:rPr>
            </w:pPr>
            <w:r w:rsidRPr="0056239A">
              <w:rPr>
                <w:rFonts w:eastAsia="Times New Roman" w:cs="Arial"/>
                <w:sz w:val="20"/>
                <w:szCs w:val="20"/>
                <w:lang w:eastAsia="en-CA"/>
              </w:rPr>
              <w:t>Don't know</w:t>
            </w:r>
          </w:p>
        </w:tc>
        <w:tc>
          <w:tcPr>
            <w:tcW w:w="985" w:type="dxa"/>
            <w:noWrap/>
            <w:hideMark/>
          </w:tcPr>
          <w:p w:rsidR="0046214C" w:rsidRPr="0056239A" w:rsidRDefault="0046214C" w:rsidP="0046214C">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46214C" w:rsidRPr="0056239A" w:rsidTr="0046214C">
        <w:trPr>
          <w:cnfStyle w:val="000000100000"/>
          <w:trHeight w:val="315"/>
        </w:trPr>
        <w:tc>
          <w:tcPr>
            <w:cnfStyle w:val="001000000000"/>
            <w:tcW w:w="2294" w:type="dxa"/>
            <w:noWrap/>
            <w:hideMark/>
          </w:tcPr>
          <w:p w:rsidR="0046214C" w:rsidRPr="0056239A" w:rsidRDefault="0046214C" w:rsidP="0046214C">
            <w:pPr>
              <w:rPr>
                <w:rFonts w:eastAsia="Times New Roman" w:cs="Arial"/>
                <w:sz w:val="20"/>
                <w:szCs w:val="20"/>
                <w:lang w:eastAsia="en-CA"/>
              </w:rPr>
            </w:pPr>
            <w:r w:rsidRPr="0056239A">
              <w:rPr>
                <w:rFonts w:eastAsia="Times New Roman" w:cs="Arial"/>
                <w:sz w:val="20"/>
                <w:szCs w:val="20"/>
                <w:lang w:eastAsia="en-CA"/>
              </w:rPr>
              <w:t>Very Satisfied</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19</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14</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36</w:t>
            </w:r>
          </w:p>
        </w:tc>
      </w:tr>
      <w:tr w:rsidR="0046214C" w:rsidRPr="0056239A" w:rsidTr="0046214C">
        <w:trPr>
          <w:trHeight w:val="330"/>
        </w:trPr>
        <w:tc>
          <w:tcPr>
            <w:cnfStyle w:val="001000000000"/>
            <w:tcW w:w="2294" w:type="dxa"/>
            <w:noWrap/>
            <w:hideMark/>
          </w:tcPr>
          <w:p w:rsidR="0046214C" w:rsidRPr="0056239A" w:rsidRDefault="0046214C" w:rsidP="0046214C">
            <w:pPr>
              <w:rPr>
                <w:rFonts w:eastAsia="Times New Roman" w:cs="Arial"/>
                <w:sz w:val="20"/>
                <w:szCs w:val="20"/>
                <w:lang w:eastAsia="en-CA"/>
              </w:rPr>
            </w:pPr>
            <w:r w:rsidRPr="0056239A">
              <w:rPr>
                <w:rFonts w:eastAsia="Times New Roman" w:cs="Arial"/>
                <w:sz w:val="20"/>
                <w:szCs w:val="20"/>
                <w:lang w:eastAsia="en-CA"/>
              </w:rPr>
              <w:t>Satisfied</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12</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50</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16</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79</w:t>
            </w:r>
          </w:p>
        </w:tc>
      </w:tr>
      <w:tr w:rsidR="0046214C" w:rsidRPr="0056239A" w:rsidTr="0046214C">
        <w:trPr>
          <w:cnfStyle w:val="000000100000"/>
          <w:trHeight w:val="315"/>
        </w:trPr>
        <w:tc>
          <w:tcPr>
            <w:cnfStyle w:val="001000000000"/>
            <w:tcW w:w="2294" w:type="dxa"/>
            <w:noWrap/>
            <w:hideMark/>
          </w:tcPr>
          <w:p w:rsidR="0046214C" w:rsidRPr="0056239A" w:rsidRDefault="0046214C" w:rsidP="0046214C">
            <w:pPr>
              <w:rPr>
                <w:rFonts w:eastAsia="Times New Roman" w:cs="Arial"/>
                <w:sz w:val="20"/>
                <w:szCs w:val="20"/>
                <w:lang w:eastAsia="en-CA"/>
              </w:rPr>
            </w:pPr>
            <w:r w:rsidRPr="0056239A">
              <w:rPr>
                <w:rFonts w:eastAsia="Times New Roman" w:cs="Arial"/>
                <w:sz w:val="20"/>
                <w:szCs w:val="20"/>
                <w:lang w:eastAsia="en-CA"/>
              </w:rPr>
              <w:t>Neither Satisfied nor Dissatisfied</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16</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31</w:t>
            </w:r>
          </w:p>
        </w:tc>
      </w:tr>
      <w:tr w:rsidR="0046214C" w:rsidRPr="0056239A" w:rsidTr="0046214C">
        <w:trPr>
          <w:trHeight w:val="315"/>
        </w:trPr>
        <w:tc>
          <w:tcPr>
            <w:cnfStyle w:val="001000000000"/>
            <w:tcW w:w="2294" w:type="dxa"/>
            <w:noWrap/>
            <w:hideMark/>
          </w:tcPr>
          <w:p w:rsidR="0046214C" w:rsidRPr="0056239A" w:rsidRDefault="0046214C" w:rsidP="0046214C">
            <w:pPr>
              <w:rPr>
                <w:rFonts w:eastAsia="Times New Roman" w:cs="Arial"/>
                <w:sz w:val="20"/>
                <w:szCs w:val="20"/>
                <w:lang w:eastAsia="en-CA"/>
              </w:rPr>
            </w:pPr>
            <w:r w:rsidRPr="0056239A">
              <w:rPr>
                <w:rFonts w:eastAsia="Times New Roman" w:cs="Arial"/>
                <w:sz w:val="20"/>
                <w:szCs w:val="20"/>
                <w:lang w:eastAsia="en-CA"/>
              </w:rPr>
              <w:t>Dissatisfied</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7</w:t>
            </w:r>
          </w:p>
        </w:tc>
      </w:tr>
      <w:tr w:rsidR="0046214C" w:rsidRPr="0056239A" w:rsidTr="0046214C">
        <w:trPr>
          <w:cnfStyle w:val="000000100000"/>
          <w:trHeight w:val="315"/>
        </w:trPr>
        <w:tc>
          <w:tcPr>
            <w:cnfStyle w:val="001000000000"/>
            <w:tcW w:w="2294" w:type="dxa"/>
            <w:noWrap/>
            <w:hideMark/>
          </w:tcPr>
          <w:p w:rsidR="0046214C" w:rsidRPr="0056239A" w:rsidRDefault="0046214C" w:rsidP="0046214C">
            <w:pPr>
              <w:rPr>
                <w:rFonts w:eastAsia="Times New Roman" w:cs="Arial"/>
                <w:sz w:val="20"/>
                <w:szCs w:val="20"/>
                <w:lang w:eastAsia="en-CA"/>
              </w:rPr>
            </w:pPr>
            <w:r w:rsidRPr="0056239A">
              <w:rPr>
                <w:rFonts w:eastAsia="Times New Roman" w:cs="Arial"/>
                <w:sz w:val="20"/>
                <w:szCs w:val="20"/>
                <w:lang w:eastAsia="en-CA"/>
              </w:rPr>
              <w:t>Very Dissatisfied</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w:t>
            </w:r>
          </w:p>
        </w:tc>
      </w:tr>
      <w:tr w:rsidR="0046214C" w:rsidRPr="0056239A" w:rsidTr="0046214C">
        <w:trPr>
          <w:trHeight w:val="315"/>
        </w:trPr>
        <w:tc>
          <w:tcPr>
            <w:cnfStyle w:val="001000000000"/>
            <w:tcW w:w="2294" w:type="dxa"/>
            <w:noWrap/>
            <w:hideMark/>
          </w:tcPr>
          <w:p w:rsidR="0046214C" w:rsidRPr="0056239A" w:rsidRDefault="0046214C" w:rsidP="0046214C">
            <w:pPr>
              <w:rPr>
                <w:rFonts w:eastAsia="Times New Roman" w:cs="Arial"/>
                <w:sz w:val="20"/>
                <w:szCs w:val="20"/>
                <w:lang w:eastAsia="en-CA"/>
              </w:rPr>
            </w:pPr>
            <w:r w:rsidRPr="0056239A">
              <w:rPr>
                <w:rFonts w:eastAsia="Times New Roman" w:cs="Arial"/>
                <w:sz w:val="20"/>
                <w:szCs w:val="20"/>
                <w:lang w:eastAsia="en-CA"/>
              </w:rPr>
              <w:t>Don't Know</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6</w:t>
            </w:r>
          </w:p>
        </w:tc>
        <w:tc>
          <w:tcPr>
            <w:tcW w:w="985" w:type="dxa"/>
            <w:noWrap/>
            <w:hideMark/>
          </w:tcPr>
          <w:p w:rsidR="0046214C" w:rsidRPr="0056239A" w:rsidRDefault="0046214C" w:rsidP="0046214C">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15</w:t>
            </w:r>
          </w:p>
        </w:tc>
      </w:tr>
      <w:tr w:rsidR="0046214C" w:rsidRPr="0056239A" w:rsidTr="0046214C">
        <w:trPr>
          <w:cnfStyle w:val="000000100000"/>
          <w:trHeight w:val="330"/>
        </w:trPr>
        <w:tc>
          <w:tcPr>
            <w:cnfStyle w:val="001000000000"/>
            <w:tcW w:w="2294" w:type="dxa"/>
            <w:noWrap/>
            <w:hideMark/>
          </w:tcPr>
          <w:p w:rsidR="0046214C" w:rsidRPr="0056239A" w:rsidRDefault="0046214C" w:rsidP="0046214C">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37</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79</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42</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5</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7</w:t>
            </w:r>
          </w:p>
        </w:tc>
        <w:tc>
          <w:tcPr>
            <w:tcW w:w="985" w:type="dxa"/>
            <w:noWrap/>
            <w:hideMark/>
          </w:tcPr>
          <w:p w:rsidR="0046214C" w:rsidRPr="0056239A" w:rsidRDefault="0046214C" w:rsidP="0046214C">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174</w:t>
            </w:r>
          </w:p>
        </w:tc>
      </w:tr>
    </w:tbl>
    <w:tbl>
      <w:tblPr>
        <w:tblW w:w="2176" w:type="dxa"/>
        <w:tblInd w:w="108" w:type="dxa"/>
        <w:tblLook w:val="04A0"/>
      </w:tblPr>
      <w:tblGrid>
        <w:gridCol w:w="913"/>
        <w:gridCol w:w="582"/>
        <w:gridCol w:w="681"/>
      </w:tblGrid>
      <w:tr w:rsidR="004F0028" w:rsidRPr="004F0028" w:rsidTr="004F0028">
        <w:trPr>
          <w:trHeight w:val="315"/>
        </w:trPr>
        <w:tc>
          <w:tcPr>
            <w:tcW w:w="2176" w:type="dxa"/>
            <w:gridSpan w:val="3"/>
            <w:tcBorders>
              <w:top w:val="single" w:sz="8" w:space="0" w:color="auto"/>
              <w:left w:val="nil"/>
              <w:bottom w:val="nil"/>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Statistical Values</w:t>
            </w:r>
          </w:p>
        </w:tc>
      </w:tr>
      <w:tr w:rsidR="004F0028" w:rsidRPr="004F0028" w:rsidTr="004F0028">
        <w:trPr>
          <w:trHeight w:val="315"/>
        </w:trPr>
        <w:tc>
          <w:tcPr>
            <w:tcW w:w="913"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Chi Sq</w:t>
            </w:r>
          </w:p>
        </w:tc>
        <w:tc>
          <w:tcPr>
            <w:tcW w:w="582"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df   </w:t>
            </w:r>
          </w:p>
        </w:tc>
        <w:tc>
          <w:tcPr>
            <w:tcW w:w="681"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Sig</w:t>
            </w:r>
          </w:p>
        </w:tc>
      </w:tr>
      <w:tr w:rsidR="004F0028" w:rsidRPr="004F0028" w:rsidTr="004F0028">
        <w:trPr>
          <w:trHeight w:val="330"/>
        </w:trPr>
        <w:tc>
          <w:tcPr>
            <w:tcW w:w="913"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210.57</w:t>
            </w:r>
          </w:p>
        </w:tc>
        <w:tc>
          <w:tcPr>
            <w:tcW w:w="582"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25</w:t>
            </w:r>
          </w:p>
        </w:tc>
        <w:tc>
          <w:tcPr>
            <w:tcW w:w="681"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0.00</w:t>
            </w:r>
          </w:p>
        </w:tc>
      </w:tr>
    </w:tbl>
    <w:p w:rsidR="0046214C" w:rsidRPr="0056239A" w:rsidRDefault="0046214C" w:rsidP="00155062">
      <w:pPr>
        <w:rPr>
          <w:b/>
          <w:sz w:val="24"/>
          <w:szCs w:val="24"/>
        </w:rPr>
      </w:pPr>
    </w:p>
    <w:p w:rsidR="00302176" w:rsidRPr="0056239A" w:rsidRDefault="00302176" w:rsidP="00155062">
      <w:pPr>
        <w:rPr>
          <w:b/>
          <w:sz w:val="24"/>
          <w:szCs w:val="24"/>
        </w:rPr>
      </w:pPr>
      <w:r w:rsidRPr="0056239A">
        <w:rPr>
          <w:b/>
          <w:sz w:val="24"/>
          <w:szCs w:val="24"/>
        </w:rPr>
        <w:t>Appendix T –</w:t>
      </w:r>
      <w:r w:rsidR="006B7441" w:rsidRPr="0056239A">
        <w:rPr>
          <w:b/>
          <w:sz w:val="24"/>
          <w:szCs w:val="24"/>
        </w:rPr>
        <w:t xml:space="preserve"> Pricing plans are reasonable? / How satisfied are you with MarketVolume.com</w:t>
      </w:r>
    </w:p>
    <w:tbl>
      <w:tblPr>
        <w:tblStyle w:val="LightShading-Accent1"/>
        <w:tblW w:w="9003" w:type="dxa"/>
        <w:tblLook w:val="04A0"/>
      </w:tblPr>
      <w:tblGrid>
        <w:gridCol w:w="2248"/>
        <w:gridCol w:w="965"/>
        <w:gridCol w:w="965"/>
        <w:gridCol w:w="965"/>
        <w:gridCol w:w="965"/>
        <w:gridCol w:w="965"/>
        <w:gridCol w:w="965"/>
        <w:gridCol w:w="965"/>
      </w:tblGrid>
      <w:tr w:rsidR="006B7441" w:rsidRPr="006B7441" w:rsidTr="006B7441">
        <w:trPr>
          <w:cnfStyle w:val="100000000000"/>
          <w:trHeight w:val="317"/>
        </w:trPr>
        <w:tc>
          <w:tcPr>
            <w:cnfStyle w:val="001000000000"/>
            <w:tcW w:w="2248" w:type="dxa"/>
            <w:noWrap/>
            <w:hideMark/>
          </w:tcPr>
          <w:p w:rsidR="006B7441" w:rsidRPr="006B7441" w:rsidRDefault="006B7441" w:rsidP="006B7441">
            <w:pPr>
              <w:jc w:val="center"/>
              <w:rPr>
                <w:rFonts w:eastAsia="Times New Roman" w:cs="Times New Roman"/>
                <w:sz w:val="24"/>
                <w:szCs w:val="24"/>
                <w:lang w:eastAsia="en-CA"/>
              </w:rPr>
            </w:pPr>
          </w:p>
        </w:tc>
        <w:tc>
          <w:tcPr>
            <w:tcW w:w="965" w:type="dxa"/>
            <w:noWrap/>
            <w:hideMark/>
          </w:tcPr>
          <w:p w:rsidR="006B7441" w:rsidRPr="006B7441" w:rsidRDefault="006B7441" w:rsidP="006B7441">
            <w:pPr>
              <w:cnfStyle w:val="100000000000"/>
              <w:rPr>
                <w:rFonts w:eastAsia="Times New Roman" w:cs="Arial"/>
                <w:sz w:val="20"/>
                <w:szCs w:val="20"/>
                <w:lang w:eastAsia="en-CA"/>
              </w:rPr>
            </w:pPr>
            <w:r w:rsidRPr="006B7441">
              <w:rPr>
                <w:rFonts w:eastAsia="Times New Roman" w:cs="Arial"/>
                <w:sz w:val="20"/>
                <w:szCs w:val="20"/>
                <w:lang w:eastAsia="en-CA"/>
              </w:rPr>
              <w:t>Strongly Agree</w:t>
            </w:r>
          </w:p>
        </w:tc>
        <w:tc>
          <w:tcPr>
            <w:tcW w:w="965" w:type="dxa"/>
            <w:noWrap/>
            <w:hideMark/>
          </w:tcPr>
          <w:p w:rsidR="006B7441" w:rsidRPr="006B7441" w:rsidRDefault="006B7441" w:rsidP="006B7441">
            <w:pPr>
              <w:cnfStyle w:val="100000000000"/>
              <w:rPr>
                <w:rFonts w:eastAsia="Times New Roman" w:cs="Arial"/>
                <w:sz w:val="20"/>
                <w:szCs w:val="20"/>
                <w:lang w:eastAsia="en-CA"/>
              </w:rPr>
            </w:pPr>
            <w:r w:rsidRPr="006B7441">
              <w:rPr>
                <w:rFonts w:eastAsia="Times New Roman" w:cs="Arial"/>
                <w:sz w:val="20"/>
                <w:szCs w:val="20"/>
                <w:lang w:eastAsia="en-CA"/>
              </w:rPr>
              <w:t>Agree</w:t>
            </w:r>
          </w:p>
        </w:tc>
        <w:tc>
          <w:tcPr>
            <w:tcW w:w="965" w:type="dxa"/>
            <w:noWrap/>
            <w:hideMark/>
          </w:tcPr>
          <w:p w:rsidR="006B7441" w:rsidRPr="006B7441" w:rsidRDefault="006B7441" w:rsidP="006B7441">
            <w:pPr>
              <w:cnfStyle w:val="100000000000"/>
              <w:rPr>
                <w:rFonts w:eastAsia="Times New Roman" w:cs="Arial"/>
                <w:sz w:val="20"/>
                <w:szCs w:val="20"/>
                <w:lang w:eastAsia="en-CA"/>
              </w:rPr>
            </w:pPr>
            <w:r w:rsidRPr="006B7441">
              <w:rPr>
                <w:rFonts w:eastAsia="Times New Roman" w:cs="Arial"/>
                <w:sz w:val="20"/>
                <w:szCs w:val="20"/>
                <w:lang w:eastAsia="en-CA"/>
              </w:rPr>
              <w:t>Neutral</w:t>
            </w:r>
          </w:p>
        </w:tc>
        <w:tc>
          <w:tcPr>
            <w:tcW w:w="965" w:type="dxa"/>
            <w:noWrap/>
            <w:hideMark/>
          </w:tcPr>
          <w:p w:rsidR="006B7441" w:rsidRPr="006B7441" w:rsidRDefault="006B7441" w:rsidP="006B7441">
            <w:pPr>
              <w:cnfStyle w:val="100000000000"/>
              <w:rPr>
                <w:rFonts w:eastAsia="Times New Roman" w:cs="Arial"/>
                <w:sz w:val="20"/>
                <w:szCs w:val="20"/>
                <w:lang w:eastAsia="en-CA"/>
              </w:rPr>
            </w:pPr>
            <w:r w:rsidRPr="006B7441">
              <w:rPr>
                <w:rFonts w:eastAsia="Times New Roman" w:cs="Arial"/>
                <w:sz w:val="20"/>
                <w:szCs w:val="20"/>
                <w:lang w:eastAsia="en-CA"/>
              </w:rPr>
              <w:t>Disagree</w:t>
            </w:r>
          </w:p>
        </w:tc>
        <w:tc>
          <w:tcPr>
            <w:tcW w:w="965" w:type="dxa"/>
            <w:noWrap/>
            <w:hideMark/>
          </w:tcPr>
          <w:p w:rsidR="006B7441" w:rsidRPr="006B7441" w:rsidRDefault="006B7441" w:rsidP="006B7441">
            <w:pPr>
              <w:cnfStyle w:val="100000000000"/>
              <w:rPr>
                <w:rFonts w:eastAsia="Times New Roman" w:cs="Arial"/>
                <w:sz w:val="20"/>
                <w:szCs w:val="20"/>
                <w:lang w:eastAsia="en-CA"/>
              </w:rPr>
            </w:pPr>
            <w:r w:rsidRPr="006B7441">
              <w:rPr>
                <w:rFonts w:eastAsia="Times New Roman" w:cs="Arial"/>
                <w:sz w:val="20"/>
                <w:szCs w:val="20"/>
                <w:lang w:eastAsia="en-CA"/>
              </w:rPr>
              <w:t>Strongly Disagree</w:t>
            </w:r>
          </w:p>
        </w:tc>
        <w:tc>
          <w:tcPr>
            <w:tcW w:w="965" w:type="dxa"/>
            <w:noWrap/>
            <w:hideMark/>
          </w:tcPr>
          <w:p w:rsidR="006B7441" w:rsidRPr="006B7441" w:rsidRDefault="006B7441" w:rsidP="006B7441">
            <w:pPr>
              <w:cnfStyle w:val="100000000000"/>
              <w:rPr>
                <w:rFonts w:eastAsia="Times New Roman" w:cs="Arial"/>
                <w:sz w:val="20"/>
                <w:szCs w:val="20"/>
                <w:lang w:eastAsia="en-CA"/>
              </w:rPr>
            </w:pPr>
            <w:r w:rsidRPr="006B7441">
              <w:rPr>
                <w:rFonts w:eastAsia="Times New Roman" w:cs="Arial"/>
                <w:sz w:val="20"/>
                <w:szCs w:val="20"/>
                <w:lang w:eastAsia="en-CA"/>
              </w:rPr>
              <w:t>Don't Know</w:t>
            </w:r>
          </w:p>
        </w:tc>
        <w:tc>
          <w:tcPr>
            <w:tcW w:w="965" w:type="dxa"/>
            <w:noWrap/>
            <w:hideMark/>
          </w:tcPr>
          <w:p w:rsidR="006B7441" w:rsidRPr="006B7441" w:rsidRDefault="006B7441" w:rsidP="006B7441">
            <w:pPr>
              <w:jc w:val="center"/>
              <w:cnfStyle w:val="100000000000"/>
              <w:rPr>
                <w:rFonts w:eastAsia="Times New Roman" w:cs="Times New Roman"/>
                <w:sz w:val="24"/>
                <w:szCs w:val="24"/>
                <w:lang w:eastAsia="en-CA"/>
              </w:rPr>
            </w:pPr>
            <w:r w:rsidRPr="006B7441">
              <w:rPr>
                <w:rFonts w:eastAsia="Times New Roman" w:cs="Times New Roman"/>
                <w:sz w:val="24"/>
                <w:szCs w:val="24"/>
                <w:lang w:eastAsia="en-CA"/>
              </w:rPr>
              <w:t>Grand Total</w:t>
            </w:r>
          </w:p>
        </w:tc>
      </w:tr>
      <w:tr w:rsidR="006B7441" w:rsidRPr="006B7441" w:rsidTr="006B7441">
        <w:trPr>
          <w:cnfStyle w:val="000000100000"/>
          <w:trHeight w:val="317"/>
        </w:trPr>
        <w:tc>
          <w:tcPr>
            <w:cnfStyle w:val="001000000000"/>
            <w:tcW w:w="2248" w:type="dxa"/>
            <w:noWrap/>
            <w:hideMark/>
          </w:tcPr>
          <w:p w:rsidR="006B7441" w:rsidRPr="006B7441" w:rsidRDefault="006B7441" w:rsidP="006B7441">
            <w:pPr>
              <w:rPr>
                <w:rFonts w:eastAsia="Times New Roman" w:cs="Arial"/>
                <w:sz w:val="20"/>
                <w:szCs w:val="20"/>
                <w:lang w:eastAsia="en-CA"/>
              </w:rPr>
            </w:pPr>
            <w:r w:rsidRPr="006B7441">
              <w:rPr>
                <w:rFonts w:eastAsia="Times New Roman" w:cs="Arial"/>
                <w:sz w:val="20"/>
                <w:szCs w:val="20"/>
                <w:lang w:eastAsia="en-CA"/>
              </w:rPr>
              <w:t>Very Satisfied</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67%</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47%</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27%</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3%</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8%</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28%</w:t>
            </w:r>
          </w:p>
        </w:tc>
      </w:tr>
      <w:tr w:rsidR="006B7441" w:rsidRPr="006B7441" w:rsidTr="006B7441">
        <w:trPr>
          <w:trHeight w:val="317"/>
        </w:trPr>
        <w:tc>
          <w:tcPr>
            <w:cnfStyle w:val="001000000000"/>
            <w:tcW w:w="2248" w:type="dxa"/>
            <w:noWrap/>
            <w:hideMark/>
          </w:tcPr>
          <w:p w:rsidR="006B7441" w:rsidRPr="006B7441" w:rsidRDefault="006B7441" w:rsidP="006B7441">
            <w:pPr>
              <w:rPr>
                <w:rFonts w:eastAsia="Times New Roman" w:cs="Arial"/>
                <w:sz w:val="20"/>
                <w:szCs w:val="20"/>
                <w:lang w:eastAsia="en-CA"/>
              </w:rPr>
            </w:pPr>
            <w:r w:rsidRPr="006B7441">
              <w:rPr>
                <w:rFonts w:eastAsia="Times New Roman" w:cs="Arial"/>
                <w:sz w:val="20"/>
                <w:szCs w:val="20"/>
                <w:lang w:eastAsia="en-CA"/>
              </w:rPr>
              <w:t>Satisfied</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33%</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45%</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52%</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45%</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33%</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25%</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45%</w:t>
            </w:r>
          </w:p>
        </w:tc>
      </w:tr>
      <w:tr w:rsidR="006B7441" w:rsidRPr="006B7441" w:rsidTr="006B7441">
        <w:trPr>
          <w:cnfStyle w:val="000000100000"/>
          <w:trHeight w:val="317"/>
        </w:trPr>
        <w:tc>
          <w:tcPr>
            <w:cnfStyle w:val="001000000000"/>
            <w:tcW w:w="2248" w:type="dxa"/>
            <w:noWrap/>
            <w:hideMark/>
          </w:tcPr>
          <w:p w:rsidR="006B7441" w:rsidRPr="006B7441" w:rsidRDefault="006B7441" w:rsidP="006B7441">
            <w:pPr>
              <w:rPr>
                <w:rFonts w:eastAsia="Times New Roman" w:cs="Arial"/>
                <w:sz w:val="20"/>
                <w:szCs w:val="20"/>
                <w:lang w:eastAsia="en-CA"/>
              </w:rPr>
            </w:pPr>
            <w:r w:rsidRPr="006B7441">
              <w:rPr>
                <w:rFonts w:eastAsia="Times New Roman" w:cs="Arial"/>
                <w:sz w:val="20"/>
                <w:szCs w:val="20"/>
                <w:lang w:eastAsia="en-CA"/>
              </w:rPr>
              <w:t>Neither Satisfied nor Dissatisfied</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4%</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18%</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34%</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25%</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8%</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16%</w:t>
            </w:r>
          </w:p>
        </w:tc>
      </w:tr>
      <w:tr w:rsidR="006B7441" w:rsidRPr="006B7441" w:rsidTr="006B7441">
        <w:trPr>
          <w:trHeight w:val="317"/>
        </w:trPr>
        <w:tc>
          <w:tcPr>
            <w:cnfStyle w:val="001000000000"/>
            <w:tcW w:w="2248" w:type="dxa"/>
            <w:noWrap/>
            <w:hideMark/>
          </w:tcPr>
          <w:p w:rsidR="006B7441" w:rsidRPr="006B7441" w:rsidRDefault="006B7441" w:rsidP="006B7441">
            <w:pPr>
              <w:rPr>
                <w:rFonts w:eastAsia="Times New Roman" w:cs="Arial"/>
                <w:sz w:val="20"/>
                <w:szCs w:val="20"/>
                <w:lang w:eastAsia="en-CA"/>
              </w:rPr>
            </w:pPr>
            <w:r w:rsidRPr="006B7441">
              <w:rPr>
                <w:rFonts w:eastAsia="Times New Roman" w:cs="Arial"/>
                <w:sz w:val="20"/>
                <w:szCs w:val="20"/>
                <w:lang w:eastAsia="en-CA"/>
              </w:rPr>
              <w:t>Dissatisfied</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0%</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2%</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3%</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10%</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8%</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8%</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5%</w:t>
            </w:r>
          </w:p>
        </w:tc>
      </w:tr>
      <w:tr w:rsidR="006B7441" w:rsidRPr="006B7441" w:rsidTr="006B7441">
        <w:trPr>
          <w:cnfStyle w:val="000000100000"/>
          <w:trHeight w:val="317"/>
        </w:trPr>
        <w:tc>
          <w:tcPr>
            <w:cnfStyle w:val="001000000000"/>
            <w:tcW w:w="2248" w:type="dxa"/>
            <w:noWrap/>
            <w:hideMark/>
          </w:tcPr>
          <w:p w:rsidR="006B7441" w:rsidRPr="006B7441" w:rsidRDefault="006B7441" w:rsidP="006B7441">
            <w:pPr>
              <w:rPr>
                <w:rFonts w:eastAsia="Times New Roman" w:cs="Arial"/>
                <w:sz w:val="20"/>
                <w:szCs w:val="20"/>
                <w:lang w:eastAsia="en-CA"/>
              </w:rPr>
            </w:pPr>
            <w:r w:rsidRPr="006B7441">
              <w:rPr>
                <w:rFonts w:eastAsia="Times New Roman" w:cs="Arial"/>
                <w:sz w:val="20"/>
                <w:szCs w:val="20"/>
                <w:lang w:eastAsia="en-CA"/>
              </w:rPr>
              <w:t>Very Dissatisfied</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25%</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2%</w:t>
            </w:r>
          </w:p>
        </w:tc>
      </w:tr>
      <w:tr w:rsidR="006B7441" w:rsidRPr="006B7441" w:rsidTr="006B7441">
        <w:trPr>
          <w:trHeight w:val="317"/>
        </w:trPr>
        <w:tc>
          <w:tcPr>
            <w:cnfStyle w:val="001000000000"/>
            <w:tcW w:w="2248" w:type="dxa"/>
            <w:noWrap/>
            <w:hideMark/>
          </w:tcPr>
          <w:p w:rsidR="006B7441" w:rsidRPr="006B7441" w:rsidRDefault="006B7441" w:rsidP="006B7441">
            <w:pPr>
              <w:rPr>
                <w:rFonts w:eastAsia="Times New Roman" w:cs="Arial"/>
                <w:sz w:val="20"/>
                <w:szCs w:val="20"/>
                <w:lang w:eastAsia="en-CA"/>
              </w:rPr>
            </w:pPr>
            <w:r w:rsidRPr="006B7441">
              <w:rPr>
                <w:rFonts w:eastAsia="Times New Roman" w:cs="Arial"/>
                <w:sz w:val="20"/>
                <w:szCs w:val="20"/>
                <w:lang w:eastAsia="en-CA"/>
              </w:rPr>
              <w:t>Don't Know</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0%</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2%</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0%</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7%</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0%</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58%</w:t>
            </w:r>
          </w:p>
        </w:tc>
        <w:tc>
          <w:tcPr>
            <w:tcW w:w="965" w:type="dxa"/>
            <w:noWrap/>
            <w:hideMark/>
          </w:tcPr>
          <w:p w:rsidR="006B7441" w:rsidRPr="006B7441" w:rsidRDefault="006B7441" w:rsidP="006B7441">
            <w:pPr>
              <w:jc w:val="center"/>
              <w:cnfStyle w:val="000000000000"/>
              <w:rPr>
                <w:rFonts w:eastAsia="Times New Roman" w:cs="Times New Roman"/>
                <w:sz w:val="24"/>
                <w:szCs w:val="24"/>
                <w:lang w:eastAsia="en-CA"/>
              </w:rPr>
            </w:pPr>
            <w:r w:rsidRPr="006B7441">
              <w:rPr>
                <w:rFonts w:eastAsia="Times New Roman" w:cs="Times New Roman"/>
                <w:sz w:val="24"/>
                <w:szCs w:val="24"/>
                <w:lang w:eastAsia="en-CA"/>
              </w:rPr>
              <w:t>6%</w:t>
            </w:r>
          </w:p>
        </w:tc>
      </w:tr>
      <w:tr w:rsidR="006B7441" w:rsidRPr="006B7441" w:rsidTr="006B7441">
        <w:trPr>
          <w:cnfStyle w:val="000000100000"/>
          <w:trHeight w:val="332"/>
        </w:trPr>
        <w:tc>
          <w:tcPr>
            <w:cnfStyle w:val="001000000000"/>
            <w:tcW w:w="2248" w:type="dxa"/>
            <w:noWrap/>
            <w:hideMark/>
          </w:tcPr>
          <w:p w:rsidR="006B7441" w:rsidRPr="006B7441" w:rsidRDefault="006B7441" w:rsidP="006B7441">
            <w:pPr>
              <w:jc w:val="center"/>
              <w:rPr>
                <w:rFonts w:eastAsia="Times New Roman" w:cs="Times New Roman"/>
                <w:sz w:val="24"/>
                <w:szCs w:val="24"/>
                <w:lang w:eastAsia="en-CA"/>
              </w:rPr>
            </w:pPr>
            <w:r w:rsidRPr="006B7441">
              <w:rPr>
                <w:rFonts w:eastAsia="Times New Roman" w:cs="Times New Roman"/>
                <w:sz w:val="24"/>
                <w:szCs w:val="24"/>
                <w:lang w:eastAsia="en-CA"/>
              </w:rPr>
              <w:t>Grand Total</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100%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100%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100%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100%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100%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100%</w:t>
            </w:r>
          </w:p>
        </w:tc>
        <w:tc>
          <w:tcPr>
            <w:tcW w:w="965" w:type="dxa"/>
            <w:noWrap/>
            <w:hideMark/>
          </w:tcPr>
          <w:p w:rsidR="006B7441" w:rsidRPr="006B7441" w:rsidRDefault="006B7441" w:rsidP="006B7441">
            <w:pPr>
              <w:jc w:val="center"/>
              <w:cnfStyle w:val="000000100000"/>
              <w:rPr>
                <w:rFonts w:eastAsia="Times New Roman" w:cs="Times New Roman"/>
                <w:sz w:val="24"/>
                <w:szCs w:val="24"/>
                <w:lang w:eastAsia="en-CA"/>
              </w:rPr>
            </w:pPr>
            <w:r w:rsidRPr="006B7441">
              <w:rPr>
                <w:rFonts w:eastAsia="Times New Roman" w:cs="Times New Roman"/>
                <w:sz w:val="24"/>
                <w:szCs w:val="24"/>
                <w:lang w:eastAsia="en-CA"/>
              </w:rPr>
              <w:t>100%</w:t>
            </w:r>
          </w:p>
        </w:tc>
      </w:tr>
    </w:tbl>
    <w:tbl>
      <w:tblPr>
        <w:tblW w:w="2176" w:type="dxa"/>
        <w:tblInd w:w="108" w:type="dxa"/>
        <w:tblLook w:val="04A0"/>
      </w:tblPr>
      <w:tblGrid>
        <w:gridCol w:w="913"/>
        <w:gridCol w:w="582"/>
        <w:gridCol w:w="681"/>
      </w:tblGrid>
      <w:tr w:rsidR="004F0028" w:rsidRPr="004F0028" w:rsidTr="004F0028">
        <w:trPr>
          <w:trHeight w:val="315"/>
        </w:trPr>
        <w:tc>
          <w:tcPr>
            <w:tcW w:w="2176" w:type="dxa"/>
            <w:gridSpan w:val="3"/>
            <w:tcBorders>
              <w:top w:val="single" w:sz="8" w:space="0" w:color="auto"/>
              <w:left w:val="nil"/>
              <w:bottom w:val="nil"/>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Statistical Values</w:t>
            </w:r>
          </w:p>
        </w:tc>
      </w:tr>
      <w:tr w:rsidR="004F0028" w:rsidRPr="004F0028" w:rsidTr="004F0028">
        <w:trPr>
          <w:trHeight w:val="315"/>
        </w:trPr>
        <w:tc>
          <w:tcPr>
            <w:tcW w:w="913"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Chi Sq</w:t>
            </w:r>
          </w:p>
        </w:tc>
        <w:tc>
          <w:tcPr>
            <w:tcW w:w="582"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df   </w:t>
            </w:r>
          </w:p>
        </w:tc>
        <w:tc>
          <w:tcPr>
            <w:tcW w:w="681" w:type="dxa"/>
            <w:tcBorders>
              <w:top w:val="single" w:sz="4" w:space="0" w:color="auto"/>
              <w:left w:val="nil"/>
              <w:bottom w:val="single" w:sz="4" w:space="0" w:color="auto"/>
              <w:right w:val="nil"/>
            </w:tcBorders>
            <w:shd w:val="clear" w:color="000000" w:fill="C0C0C0"/>
            <w:noWrap/>
            <w:vAlign w:val="bottom"/>
            <w:hideMark/>
          </w:tcPr>
          <w:p w:rsidR="004F0028" w:rsidRPr="004F0028" w:rsidRDefault="004F0028" w:rsidP="004F0028">
            <w:pPr>
              <w:spacing w:after="0" w:line="240" w:lineRule="auto"/>
              <w:jc w:val="center"/>
              <w:rPr>
                <w:rFonts w:ascii="Arial" w:eastAsia="Times New Roman" w:hAnsi="Arial" w:cs="Arial"/>
                <w:i/>
                <w:iCs/>
                <w:sz w:val="20"/>
                <w:szCs w:val="20"/>
                <w:lang w:eastAsia="en-CA"/>
              </w:rPr>
            </w:pPr>
            <w:r w:rsidRPr="004F0028">
              <w:rPr>
                <w:rFonts w:ascii="Arial" w:eastAsia="Times New Roman" w:hAnsi="Arial" w:cs="Arial"/>
                <w:i/>
                <w:iCs/>
                <w:sz w:val="20"/>
                <w:szCs w:val="20"/>
                <w:lang w:eastAsia="en-CA"/>
              </w:rPr>
              <w:t xml:space="preserve">   Sig</w:t>
            </w:r>
          </w:p>
        </w:tc>
      </w:tr>
      <w:tr w:rsidR="004F0028" w:rsidRPr="004F0028" w:rsidTr="004F0028">
        <w:trPr>
          <w:trHeight w:val="330"/>
        </w:trPr>
        <w:tc>
          <w:tcPr>
            <w:tcW w:w="913"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146.87</w:t>
            </w:r>
          </w:p>
        </w:tc>
        <w:tc>
          <w:tcPr>
            <w:tcW w:w="582"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25</w:t>
            </w:r>
          </w:p>
        </w:tc>
        <w:tc>
          <w:tcPr>
            <w:tcW w:w="681" w:type="dxa"/>
            <w:tcBorders>
              <w:top w:val="nil"/>
              <w:left w:val="nil"/>
              <w:bottom w:val="single" w:sz="8" w:space="0" w:color="auto"/>
              <w:right w:val="nil"/>
            </w:tcBorders>
            <w:shd w:val="clear" w:color="000000" w:fill="C0C0C0"/>
            <w:noWrap/>
            <w:vAlign w:val="bottom"/>
            <w:hideMark/>
          </w:tcPr>
          <w:p w:rsidR="004F0028" w:rsidRPr="004F0028" w:rsidRDefault="004F0028" w:rsidP="004F0028">
            <w:pPr>
              <w:spacing w:after="0" w:line="240" w:lineRule="auto"/>
              <w:jc w:val="right"/>
              <w:rPr>
                <w:rFonts w:ascii="Arial" w:eastAsia="Times New Roman" w:hAnsi="Arial" w:cs="Arial"/>
                <w:sz w:val="20"/>
                <w:szCs w:val="20"/>
                <w:lang w:eastAsia="en-CA"/>
              </w:rPr>
            </w:pPr>
            <w:r w:rsidRPr="004F0028">
              <w:rPr>
                <w:rFonts w:ascii="Arial" w:eastAsia="Times New Roman" w:hAnsi="Arial" w:cs="Arial"/>
                <w:sz w:val="20"/>
                <w:szCs w:val="20"/>
                <w:lang w:eastAsia="en-CA"/>
              </w:rPr>
              <w:t>0.00</w:t>
            </w:r>
          </w:p>
        </w:tc>
      </w:tr>
    </w:tbl>
    <w:p w:rsidR="004F0028" w:rsidRDefault="004F0028" w:rsidP="00155062"/>
    <w:p w:rsidR="004F0028" w:rsidRDefault="004F0028">
      <w:r>
        <w:br w:type="page"/>
      </w:r>
    </w:p>
    <w:p w:rsidR="006423DF" w:rsidRPr="00C111F4" w:rsidRDefault="006423DF" w:rsidP="00155062">
      <w:pPr>
        <w:rPr>
          <w:b/>
          <w:sz w:val="24"/>
          <w:szCs w:val="24"/>
        </w:rPr>
      </w:pPr>
      <w:r w:rsidRPr="00C111F4">
        <w:rPr>
          <w:b/>
          <w:sz w:val="24"/>
          <w:szCs w:val="24"/>
        </w:rPr>
        <w:lastRenderedPageBreak/>
        <w:t xml:space="preserve">Appendix U </w:t>
      </w:r>
      <w:r w:rsidR="0056239A" w:rsidRPr="00C111F4">
        <w:rPr>
          <w:b/>
          <w:sz w:val="24"/>
          <w:szCs w:val="24"/>
        </w:rPr>
        <w:t>–</w:t>
      </w:r>
      <w:r w:rsidRPr="00C111F4">
        <w:rPr>
          <w:b/>
          <w:sz w:val="24"/>
          <w:szCs w:val="24"/>
        </w:rPr>
        <w:t xml:space="preserve"> </w:t>
      </w:r>
      <w:r w:rsidR="0056239A" w:rsidRPr="00C111F4">
        <w:rPr>
          <w:rFonts w:eastAsia="Times New Roman" w:cs="Arial"/>
          <w:b/>
          <w:bCs/>
          <w:sz w:val="24"/>
          <w:szCs w:val="24"/>
          <w:lang w:eastAsia="en-CA"/>
        </w:rPr>
        <w:t>Would you like Options Volume Charts? / How often do you use MarketVolume?</w:t>
      </w:r>
    </w:p>
    <w:tbl>
      <w:tblPr>
        <w:tblStyle w:val="LightShading-Accent1"/>
        <w:tblW w:w="6232" w:type="dxa"/>
        <w:tblLook w:val="04A0"/>
      </w:tblPr>
      <w:tblGrid>
        <w:gridCol w:w="2188"/>
        <w:gridCol w:w="1348"/>
        <w:gridCol w:w="1348"/>
        <w:gridCol w:w="1348"/>
      </w:tblGrid>
      <w:tr w:rsidR="0056239A" w:rsidRPr="0056239A" w:rsidTr="00E948CB">
        <w:trPr>
          <w:cnfStyle w:val="100000000000"/>
          <w:trHeight w:val="315"/>
        </w:trPr>
        <w:tc>
          <w:tcPr>
            <w:cnfStyle w:val="001000000000"/>
            <w:tcW w:w="2188" w:type="dxa"/>
            <w:noWrap/>
            <w:hideMark/>
          </w:tcPr>
          <w:p w:rsidR="0056239A" w:rsidRPr="0056239A" w:rsidRDefault="0056239A" w:rsidP="0056239A">
            <w:pPr>
              <w:jc w:val="center"/>
              <w:rPr>
                <w:rFonts w:eastAsia="Times New Roman" w:cs="Times New Roman"/>
                <w:sz w:val="24"/>
                <w:szCs w:val="24"/>
                <w:lang w:eastAsia="en-CA"/>
              </w:rPr>
            </w:pPr>
          </w:p>
        </w:tc>
        <w:tc>
          <w:tcPr>
            <w:tcW w:w="1348" w:type="dxa"/>
            <w:noWrap/>
            <w:hideMark/>
          </w:tcPr>
          <w:p w:rsidR="0056239A" w:rsidRPr="0056239A" w:rsidRDefault="0056239A" w:rsidP="0056239A">
            <w:pPr>
              <w:cnfStyle w:val="100000000000"/>
              <w:rPr>
                <w:rFonts w:eastAsia="Times New Roman" w:cs="Arial"/>
                <w:sz w:val="20"/>
                <w:szCs w:val="20"/>
                <w:lang w:eastAsia="en-CA"/>
              </w:rPr>
            </w:pPr>
            <w:r w:rsidRPr="0056239A">
              <w:rPr>
                <w:rFonts w:eastAsia="Times New Roman" w:cs="Arial"/>
                <w:sz w:val="20"/>
                <w:szCs w:val="20"/>
                <w:lang w:eastAsia="en-CA"/>
              </w:rPr>
              <w:t>No</w:t>
            </w:r>
          </w:p>
        </w:tc>
        <w:tc>
          <w:tcPr>
            <w:tcW w:w="1348" w:type="dxa"/>
            <w:noWrap/>
            <w:hideMark/>
          </w:tcPr>
          <w:p w:rsidR="0056239A" w:rsidRPr="0056239A" w:rsidRDefault="0056239A" w:rsidP="0056239A">
            <w:pPr>
              <w:cnfStyle w:val="100000000000"/>
              <w:rPr>
                <w:rFonts w:eastAsia="Times New Roman" w:cs="Arial"/>
                <w:sz w:val="20"/>
                <w:szCs w:val="20"/>
                <w:lang w:eastAsia="en-CA"/>
              </w:rPr>
            </w:pPr>
            <w:r w:rsidRPr="0056239A">
              <w:rPr>
                <w:rFonts w:eastAsia="Times New Roman" w:cs="Arial"/>
                <w:sz w:val="20"/>
                <w:szCs w:val="20"/>
                <w:lang w:eastAsia="en-CA"/>
              </w:rPr>
              <w:t>Yes</w:t>
            </w:r>
          </w:p>
        </w:tc>
        <w:tc>
          <w:tcPr>
            <w:tcW w:w="1348" w:type="dxa"/>
            <w:noWrap/>
            <w:hideMark/>
          </w:tcPr>
          <w:p w:rsidR="0056239A" w:rsidRPr="0056239A" w:rsidRDefault="0056239A" w:rsidP="0056239A">
            <w:pPr>
              <w:jc w:val="center"/>
              <w:cnfStyle w:val="100000000000"/>
              <w:rPr>
                <w:rFonts w:eastAsia="Times New Roman" w:cs="Times New Roman"/>
                <w:sz w:val="24"/>
                <w:szCs w:val="24"/>
                <w:lang w:eastAsia="en-CA"/>
              </w:rPr>
            </w:pPr>
            <w:r w:rsidRPr="0056239A">
              <w:rPr>
                <w:rFonts w:eastAsia="Times New Roman" w:cs="Times New Roman"/>
                <w:sz w:val="24"/>
                <w:szCs w:val="24"/>
                <w:lang w:eastAsia="en-CA"/>
              </w:rPr>
              <w:t>Grand Total</w:t>
            </w:r>
          </w:p>
        </w:tc>
      </w:tr>
      <w:tr w:rsidR="0056239A" w:rsidRPr="0056239A" w:rsidTr="00E948CB">
        <w:trPr>
          <w:cnfStyle w:val="000000100000"/>
          <w:trHeight w:val="315"/>
        </w:trPr>
        <w:tc>
          <w:tcPr>
            <w:cnfStyle w:val="001000000000"/>
            <w:tcW w:w="2188" w:type="dxa"/>
            <w:noWrap/>
            <w:hideMark/>
          </w:tcPr>
          <w:p w:rsidR="0056239A" w:rsidRPr="0056239A" w:rsidRDefault="0056239A" w:rsidP="0056239A">
            <w:pPr>
              <w:rPr>
                <w:rFonts w:eastAsia="Times New Roman" w:cs="Arial"/>
                <w:sz w:val="20"/>
                <w:szCs w:val="20"/>
                <w:lang w:eastAsia="en-CA"/>
              </w:rPr>
            </w:pPr>
            <w:r w:rsidRPr="0056239A">
              <w:rPr>
                <w:rFonts w:eastAsia="Times New Roman" w:cs="Arial"/>
                <w:sz w:val="20"/>
                <w:szCs w:val="20"/>
                <w:lang w:eastAsia="en-CA"/>
              </w:rPr>
              <w:t>Hourly</w:t>
            </w:r>
          </w:p>
        </w:tc>
        <w:tc>
          <w:tcPr>
            <w:tcW w:w="1348" w:type="dxa"/>
            <w:noWrap/>
            <w:hideMark/>
          </w:tcPr>
          <w:p w:rsidR="0056239A" w:rsidRPr="0056239A" w:rsidRDefault="0056239A" w:rsidP="0056239A">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13</w:t>
            </w:r>
          </w:p>
        </w:tc>
        <w:tc>
          <w:tcPr>
            <w:tcW w:w="1348" w:type="dxa"/>
            <w:noWrap/>
            <w:hideMark/>
          </w:tcPr>
          <w:p w:rsidR="0056239A" w:rsidRPr="0056239A" w:rsidRDefault="0056239A" w:rsidP="0056239A">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11</w:t>
            </w:r>
          </w:p>
        </w:tc>
        <w:tc>
          <w:tcPr>
            <w:tcW w:w="1348" w:type="dxa"/>
            <w:noWrap/>
            <w:hideMark/>
          </w:tcPr>
          <w:p w:rsidR="0056239A" w:rsidRPr="0056239A" w:rsidRDefault="0056239A" w:rsidP="0056239A">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24</w:t>
            </w:r>
          </w:p>
        </w:tc>
      </w:tr>
      <w:tr w:rsidR="0056239A" w:rsidRPr="0056239A" w:rsidTr="00E948CB">
        <w:trPr>
          <w:trHeight w:val="330"/>
        </w:trPr>
        <w:tc>
          <w:tcPr>
            <w:cnfStyle w:val="001000000000"/>
            <w:tcW w:w="2188" w:type="dxa"/>
            <w:noWrap/>
            <w:hideMark/>
          </w:tcPr>
          <w:p w:rsidR="0056239A" w:rsidRPr="0056239A" w:rsidRDefault="0056239A" w:rsidP="0056239A">
            <w:pPr>
              <w:rPr>
                <w:rFonts w:eastAsia="Times New Roman" w:cs="Arial"/>
                <w:sz w:val="20"/>
                <w:szCs w:val="20"/>
                <w:lang w:eastAsia="en-CA"/>
              </w:rPr>
            </w:pPr>
            <w:r w:rsidRPr="0056239A">
              <w:rPr>
                <w:rFonts w:eastAsia="Times New Roman" w:cs="Arial"/>
                <w:sz w:val="20"/>
                <w:szCs w:val="20"/>
                <w:lang w:eastAsia="en-CA"/>
              </w:rPr>
              <w:t>Daily</w:t>
            </w:r>
          </w:p>
        </w:tc>
        <w:tc>
          <w:tcPr>
            <w:tcW w:w="1348" w:type="dxa"/>
            <w:noWrap/>
            <w:hideMark/>
          </w:tcPr>
          <w:p w:rsidR="0056239A" w:rsidRPr="0056239A" w:rsidRDefault="0056239A" w:rsidP="0056239A">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20</w:t>
            </w:r>
          </w:p>
        </w:tc>
        <w:tc>
          <w:tcPr>
            <w:tcW w:w="1348" w:type="dxa"/>
            <w:noWrap/>
            <w:hideMark/>
          </w:tcPr>
          <w:p w:rsidR="0056239A" w:rsidRPr="0056239A" w:rsidRDefault="0056239A" w:rsidP="0056239A">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28</w:t>
            </w:r>
          </w:p>
        </w:tc>
        <w:tc>
          <w:tcPr>
            <w:tcW w:w="1348" w:type="dxa"/>
            <w:noWrap/>
            <w:hideMark/>
          </w:tcPr>
          <w:p w:rsidR="0056239A" w:rsidRPr="0056239A" w:rsidRDefault="0056239A" w:rsidP="0056239A">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48</w:t>
            </w:r>
          </w:p>
        </w:tc>
      </w:tr>
      <w:tr w:rsidR="00E948CB" w:rsidRPr="0056239A" w:rsidTr="00E948CB">
        <w:trPr>
          <w:cnfStyle w:val="000000100000"/>
          <w:trHeight w:val="315"/>
        </w:trPr>
        <w:tc>
          <w:tcPr>
            <w:cnfStyle w:val="001000000000"/>
            <w:tcW w:w="2188" w:type="dxa"/>
            <w:noWrap/>
            <w:hideMark/>
          </w:tcPr>
          <w:p w:rsidR="00E948CB" w:rsidRPr="0056239A" w:rsidRDefault="00E948CB" w:rsidP="0056239A">
            <w:pPr>
              <w:rPr>
                <w:rFonts w:eastAsia="Times New Roman" w:cs="Arial"/>
                <w:sz w:val="20"/>
                <w:szCs w:val="20"/>
                <w:lang w:eastAsia="en-CA"/>
              </w:rPr>
            </w:pPr>
            <w:r w:rsidRPr="0056239A">
              <w:rPr>
                <w:rFonts w:eastAsia="Times New Roman" w:cs="Arial"/>
                <w:sz w:val="20"/>
                <w:szCs w:val="20"/>
                <w:lang w:eastAsia="en-CA"/>
              </w:rPr>
              <w:t>Weekly</w:t>
            </w:r>
          </w:p>
        </w:tc>
        <w:tc>
          <w:tcPr>
            <w:tcW w:w="1348" w:type="dxa"/>
            <w:noWrap/>
            <w:hideMark/>
          </w:tcPr>
          <w:p w:rsidR="00E948CB" w:rsidRPr="0056239A" w:rsidRDefault="00E948CB" w:rsidP="0056239A">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6</w:t>
            </w:r>
          </w:p>
        </w:tc>
        <w:tc>
          <w:tcPr>
            <w:tcW w:w="1348" w:type="dxa"/>
            <w:noWrap/>
            <w:hideMark/>
          </w:tcPr>
          <w:p w:rsidR="00E948CB" w:rsidRPr="0056239A" w:rsidRDefault="00E948CB" w:rsidP="0056239A">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4</w:t>
            </w:r>
          </w:p>
        </w:tc>
        <w:tc>
          <w:tcPr>
            <w:tcW w:w="1348" w:type="dxa"/>
            <w:noWrap/>
            <w:hideMark/>
          </w:tcPr>
          <w:p w:rsidR="00E948CB" w:rsidRPr="0056239A" w:rsidRDefault="00E948CB" w:rsidP="0056239A">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w:t>
            </w:r>
          </w:p>
        </w:tc>
      </w:tr>
      <w:tr w:rsidR="00E948CB" w:rsidRPr="0056239A" w:rsidTr="00E948CB">
        <w:trPr>
          <w:trHeight w:val="315"/>
        </w:trPr>
        <w:tc>
          <w:tcPr>
            <w:cnfStyle w:val="001000000000"/>
            <w:tcW w:w="2188" w:type="dxa"/>
            <w:noWrap/>
            <w:hideMark/>
          </w:tcPr>
          <w:p w:rsidR="00E948CB" w:rsidRPr="0056239A" w:rsidRDefault="00E948CB" w:rsidP="0056239A">
            <w:pPr>
              <w:rPr>
                <w:rFonts w:eastAsia="Times New Roman" w:cs="Arial"/>
                <w:sz w:val="20"/>
                <w:szCs w:val="20"/>
                <w:lang w:eastAsia="en-CA"/>
              </w:rPr>
            </w:pPr>
            <w:r w:rsidRPr="0056239A">
              <w:rPr>
                <w:rFonts w:eastAsia="Times New Roman" w:cs="Arial"/>
                <w:sz w:val="20"/>
                <w:szCs w:val="20"/>
                <w:lang w:eastAsia="en-CA"/>
              </w:rPr>
              <w:t>Monthly</w:t>
            </w:r>
          </w:p>
        </w:tc>
        <w:tc>
          <w:tcPr>
            <w:tcW w:w="1348" w:type="dxa"/>
            <w:noWrap/>
            <w:hideMark/>
          </w:tcPr>
          <w:p w:rsidR="00E948CB" w:rsidRPr="0056239A" w:rsidRDefault="00E948CB" w:rsidP="0056239A">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w:t>
            </w:r>
          </w:p>
        </w:tc>
        <w:tc>
          <w:tcPr>
            <w:tcW w:w="1348" w:type="dxa"/>
            <w:noWrap/>
            <w:hideMark/>
          </w:tcPr>
          <w:p w:rsidR="00E948CB" w:rsidRPr="0056239A" w:rsidRDefault="00E948CB" w:rsidP="0056239A">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0</w:t>
            </w:r>
          </w:p>
        </w:tc>
        <w:tc>
          <w:tcPr>
            <w:tcW w:w="1348" w:type="dxa"/>
            <w:noWrap/>
            <w:hideMark/>
          </w:tcPr>
          <w:p w:rsidR="00E948CB" w:rsidRPr="0056239A" w:rsidRDefault="00E948CB" w:rsidP="0056239A">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3</w:t>
            </w:r>
          </w:p>
        </w:tc>
      </w:tr>
      <w:tr w:rsidR="00E948CB" w:rsidRPr="0056239A" w:rsidTr="00E948CB">
        <w:trPr>
          <w:cnfStyle w:val="000000100000"/>
          <w:trHeight w:val="315"/>
        </w:trPr>
        <w:tc>
          <w:tcPr>
            <w:cnfStyle w:val="001000000000"/>
            <w:tcW w:w="2188" w:type="dxa"/>
            <w:noWrap/>
            <w:hideMark/>
          </w:tcPr>
          <w:p w:rsidR="00E948CB" w:rsidRPr="0056239A" w:rsidRDefault="00E948CB" w:rsidP="0056239A">
            <w:pPr>
              <w:rPr>
                <w:rFonts w:eastAsia="Times New Roman" w:cs="Arial"/>
                <w:sz w:val="20"/>
                <w:szCs w:val="20"/>
                <w:lang w:eastAsia="en-CA"/>
              </w:rPr>
            </w:pPr>
            <w:r w:rsidRPr="0056239A">
              <w:rPr>
                <w:rFonts w:eastAsia="Times New Roman" w:cs="Arial"/>
                <w:sz w:val="20"/>
                <w:szCs w:val="20"/>
                <w:lang w:eastAsia="en-CA"/>
              </w:rPr>
              <w:t>Don't use the service</w:t>
            </w:r>
          </w:p>
        </w:tc>
        <w:tc>
          <w:tcPr>
            <w:tcW w:w="1348" w:type="dxa"/>
            <w:noWrap/>
            <w:hideMark/>
          </w:tcPr>
          <w:p w:rsidR="00E948CB" w:rsidRPr="0056239A" w:rsidRDefault="00E948CB" w:rsidP="0056239A">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9</w:t>
            </w:r>
          </w:p>
        </w:tc>
        <w:tc>
          <w:tcPr>
            <w:tcW w:w="1348" w:type="dxa"/>
            <w:noWrap/>
            <w:hideMark/>
          </w:tcPr>
          <w:p w:rsidR="00E948CB" w:rsidRPr="0056239A" w:rsidRDefault="00E948CB" w:rsidP="0056239A">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w:t>
            </w:r>
          </w:p>
        </w:tc>
        <w:tc>
          <w:tcPr>
            <w:tcW w:w="1348" w:type="dxa"/>
            <w:noWrap/>
            <w:hideMark/>
          </w:tcPr>
          <w:p w:rsidR="00E948CB" w:rsidRPr="0056239A" w:rsidRDefault="00E948CB" w:rsidP="0056239A">
            <w:pPr>
              <w:jc w:val="center"/>
              <w:cnfStyle w:val="000000100000"/>
              <w:rPr>
                <w:rFonts w:eastAsia="Times New Roman" w:cs="Times New Roman"/>
                <w:sz w:val="24"/>
                <w:szCs w:val="24"/>
                <w:lang w:eastAsia="en-CA"/>
              </w:rPr>
            </w:pPr>
            <w:r w:rsidRPr="0056239A">
              <w:rPr>
                <w:rFonts w:eastAsia="Times New Roman" w:cs="Times New Roman"/>
                <w:sz w:val="24"/>
                <w:szCs w:val="24"/>
                <w:lang w:eastAsia="en-CA"/>
              </w:rPr>
              <w:t>10</w:t>
            </w:r>
          </w:p>
        </w:tc>
      </w:tr>
      <w:tr w:rsidR="00C111F4" w:rsidRPr="0056239A" w:rsidTr="00E948CB">
        <w:trPr>
          <w:trHeight w:val="330"/>
        </w:trPr>
        <w:tc>
          <w:tcPr>
            <w:cnfStyle w:val="001000000000"/>
            <w:tcW w:w="2188" w:type="dxa"/>
            <w:noWrap/>
            <w:hideMark/>
          </w:tcPr>
          <w:p w:rsidR="00C111F4" w:rsidRPr="0056239A" w:rsidRDefault="00C111F4" w:rsidP="0056239A">
            <w:pPr>
              <w:jc w:val="center"/>
              <w:rPr>
                <w:rFonts w:eastAsia="Times New Roman" w:cs="Times New Roman"/>
                <w:sz w:val="24"/>
                <w:szCs w:val="24"/>
                <w:lang w:eastAsia="en-CA"/>
              </w:rPr>
            </w:pPr>
            <w:r w:rsidRPr="0056239A">
              <w:rPr>
                <w:rFonts w:eastAsia="Times New Roman" w:cs="Times New Roman"/>
                <w:sz w:val="24"/>
                <w:szCs w:val="24"/>
                <w:lang w:eastAsia="en-CA"/>
              </w:rPr>
              <w:t>Grand Total</w:t>
            </w:r>
          </w:p>
        </w:tc>
        <w:tc>
          <w:tcPr>
            <w:tcW w:w="1348" w:type="dxa"/>
            <w:noWrap/>
            <w:hideMark/>
          </w:tcPr>
          <w:p w:rsidR="00C111F4" w:rsidRPr="0056239A" w:rsidRDefault="00C111F4" w:rsidP="0056239A">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51</w:t>
            </w:r>
          </w:p>
        </w:tc>
        <w:tc>
          <w:tcPr>
            <w:tcW w:w="1348" w:type="dxa"/>
            <w:noWrap/>
            <w:hideMark/>
          </w:tcPr>
          <w:p w:rsidR="00C111F4" w:rsidRPr="0056239A" w:rsidRDefault="00C111F4" w:rsidP="0056239A">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44</w:t>
            </w:r>
          </w:p>
        </w:tc>
        <w:tc>
          <w:tcPr>
            <w:tcW w:w="1348" w:type="dxa"/>
            <w:noWrap/>
            <w:hideMark/>
          </w:tcPr>
          <w:p w:rsidR="00C111F4" w:rsidRPr="0056239A" w:rsidRDefault="00C111F4" w:rsidP="0056239A">
            <w:pPr>
              <w:jc w:val="center"/>
              <w:cnfStyle w:val="000000000000"/>
              <w:rPr>
                <w:rFonts w:eastAsia="Times New Roman" w:cs="Times New Roman"/>
                <w:sz w:val="24"/>
                <w:szCs w:val="24"/>
                <w:lang w:eastAsia="en-CA"/>
              </w:rPr>
            </w:pPr>
            <w:r w:rsidRPr="0056239A">
              <w:rPr>
                <w:rFonts w:eastAsia="Times New Roman" w:cs="Times New Roman"/>
                <w:sz w:val="24"/>
                <w:szCs w:val="24"/>
                <w:lang w:eastAsia="en-CA"/>
              </w:rPr>
              <w:t>95</w:t>
            </w:r>
          </w:p>
        </w:tc>
      </w:tr>
    </w:tbl>
    <w:tbl>
      <w:tblPr>
        <w:tblW w:w="2176" w:type="dxa"/>
        <w:tblInd w:w="108" w:type="dxa"/>
        <w:tblLook w:val="04A0"/>
      </w:tblPr>
      <w:tblGrid>
        <w:gridCol w:w="904"/>
        <w:gridCol w:w="586"/>
        <w:gridCol w:w="686"/>
      </w:tblGrid>
      <w:tr w:rsidR="00E948CB" w:rsidRPr="00E948CB" w:rsidTr="00E948CB">
        <w:trPr>
          <w:trHeight w:val="315"/>
        </w:trPr>
        <w:tc>
          <w:tcPr>
            <w:tcW w:w="2176" w:type="dxa"/>
            <w:gridSpan w:val="3"/>
            <w:tcBorders>
              <w:top w:val="single" w:sz="8" w:space="0" w:color="auto"/>
              <w:left w:val="nil"/>
              <w:bottom w:val="nil"/>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Statistical Values</w:t>
            </w:r>
          </w:p>
        </w:tc>
      </w:tr>
      <w:tr w:rsidR="00E948CB" w:rsidRPr="00E948CB" w:rsidTr="00E948CB">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E948CB" w:rsidRPr="00E948CB" w:rsidRDefault="00E948CB" w:rsidP="00E948CB">
            <w:pPr>
              <w:spacing w:after="0" w:line="240" w:lineRule="auto"/>
              <w:jc w:val="center"/>
              <w:rPr>
                <w:rFonts w:ascii="Arial" w:eastAsia="Times New Roman" w:hAnsi="Arial" w:cs="Arial"/>
                <w:i/>
                <w:iCs/>
                <w:sz w:val="20"/>
                <w:szCs w:val="20"/>
                <w:lang w:eastAsia="en-CA"/>
              </w:rPr>
            </w:pPr>
            <w:r w:rsidRPr="00E948CB">
              <w:rPr>
                <w:rFonts w:ascii="Arial" w:eastAsia="Times New Roman" w:hAnsi="Arial" w:cs="Arial"/>
                <w:i/>
                <w:iCs/>
                <w:sz w:val="20"/>
                <w:szCs w:val="20"/>
                <w:lang w:eastAsia="en-CA"/>
              </w:rPr>
              <w:t xml:space="preserve">   Sig</w:t>
            </w:r>
          </w:p>
        </w:tc>
      </w:tr>
      <w:tr w:rsidR="00E948CB" w:rsidRPr="00E948CB" w:rsidTr="00E948CB">
        <w:trPr>
          <w:trHeight w:val="330"/>
        </w:trPr>
        <w:tc>
          <w:tcPr>
            <w:tcW w:w="904" w:type="dxa"/>
            <w:tcBorders>
              <w:top w:val="nil"/>
              <w:left w:val="nil"/>
              <w:bottom w:val="single" w:sz="8" w:space="0" w:color="auto"/>
              <w:right w:val="nil"/>
            </w:tcBorders>
            <w:shd w:val="clear" w:color="000000" w:fill="C0C0C0"/>
            <w:noWrap/>
            <w:vAlign w:val="bottom"/>
            <w:hideMark/>
          </w:tcPr>
          <w:p w:rsidR="00E948CB" w:rsidRPr="00E948CB" w:rsidRDefault="00E948CB" w:rsidP="00E948CB">
            <w:pPr>
              <w:spacing w:after="0" w:line="240" w:lineRule="auto"/>
              <w:jc w:val="right"/>
              <w:rPr>
                <w:rFonts w:ascii="Arial" w:eastAsia="Times New Roman" w:hAnsi="Arial" w:cs="Arial"/>
                <w:sz w:val="20"/>
                <w:szCs w:val="20"/>
                <w:lang w:eastAsia="en-CA"/>
              </w:rPr>
            </w:pPr>
            <w:r w:rsidRPr="00E948CB">
              <w:rPr>
                <w:rFonts w:ascii="Arial" w:eastAsia="Times New Roman" w:hAnsi="Arial" w:cs="Arial"/>
                <w:sz w:val="20"/>
                <w:szCs w:val="20"/>
                <w:lang w:eastAsia="en-CA"/>
              </w:rPr>
              <w:t>10.84</w:t>
            </w:r>
          </w:p>
        </w:tc>
        <w:tc>
          <w:tcPr>
            <w:tcW w:w="586" w:type="dxa"/>
            <w:tcBorders>
              <w:top w:val="nil"/>
              <w:left w:val="nil"/>
              <w:bottom w:val="single" w:sz="8" w:space="0" w:color="auto"/>
              <w:right w:val="nil"/>
            </w:tcBorders>
            <w:shd w:val="clear" w:color="000000" w:fill="C0C0C0"/>
            <w:noWrap/>
            <w:vAlign w:val="bottom"/>
            <w:hideMark/>
          </w:tcPr>
          <w:p w:rsidR="00E948CB" w:rsidRPr="00E948CB" w:rsidRDefault="00E948CB" w:rsidP="00E948CB">
            <w:pPr>
              <w:spacing w:after="0" w:line="240" w:lineRule="auto"/>
              <w:jc w:val="right"/>
              <w:rPr>
                <w:rFonts w:ascii="Arial" w:eastAsia="Times New Roman" w:hAnsi="Arial" w:cs="Arial"/>
                <w:sz w:val="20"/>
                <w:szCs w:val="20"/>
                <w:lang w:eastAsia="en-CA"/>
              </w:rPr>
            </w:pPr>
            <w:r w:rsidRPr="00E948CB">
              <w:rPr>
                <w:rFonts w:ascii="Arial" w:eastAsia="Times New Roman" w:hAnsi="Arial" w:cs="Arial"/>
                <w:sz w:val="20"/>
                <w:szCs w:val="20"/>
                <w:lang w:eastAsia="en-CA"/>
              </w:rPr>
              <w:t>4</w:t>
            </w:r>
          </w:p>
        </w:tc>
        <w:tc>
          <w:tcPr>
            <w:tcW w:w="686" w:type="dxa"/>
            <w:tcBorders>
              <w:top w:val="nil"/>
              <w:left w:val="nil"/>
              <w:bottom w:val="single" w:sz="8" w:space="0" w:color="auto"/>
              <w:right w:val="nil"/>
            </w:tcBorders>
            <w:shd w:val="clear" w:color="000000" w:fill="C0C0C0"/>
            <w:noWrap/>
            <w:vAlign w:val="bottom"/>
            <w:hideMark/>
          </w:tcPr>
          <w:p w:rsidR="00E948CB" w:rsidRPr="00E948CB" w:rsidRDefault="00E948CB" w:rsidP="00E948CB">
            <w:pPr>
              <w:spacing w:after="0" w:line="240" w:lineRule="auto"/>
              <w:jc w:val="right"/>
              <w:rPr>
                <w:rFonts w:ascii="Arial" w:eastAsia="Times New Roman" w:hAnsi="Arial" w:cs="Arial"/>
                <w:sz w:val="20"/>
                <w:szCs w:val="20"/>
                <w:lang w:eastAsia="en-CA"/>
              </w:rPr>
            </w:pPr>
            <w:r w:rsidRPr="00E948CB">
              <w:rPr>
                <w:rFonts w:ascii="Arial" w:eastAsia="Times New Roman" w:hAnsi="Arial" w:cs="Arial"/>
                <w:sz w:val="20"/>
                <w:szCs w:val="20"/>
                <w:lang w:eastAsia="en-CA"/>
              </w:rPr>
              <w:t>0.03</w:t>
            </w:r>
          </w:p>
        </w:tc>
      </w:tr>
    </w:tbl>
    <w:p w:rsidR="00E579A1" w:rsidRDefault="00D1403D" w:rsidP="00155062">
      <w:pPr>
        <w:rPr>
          <w:b/>
          <w:sz w:val="24"/>
          <w:szCs w:val="24"/>
        </w:rPr>
      </w:pPr>
      <w:r w:rsidRPr="00D1403D">
        <w:rPr>
          <w:b/>
          <w:sz w:val="24"/>
          <w:szCs w:val="24"/>
        </w:rPr>
        <w:t xml:space="preserve">Appendix V –Would you like Commodity Volume Charts? </w:t>
      </w:r>
      <w:r>
        <w:rPr>
          <w:b/>
          <w:sz w:val="24"/>
          <w:szCs w:val="24"/>
        </w:rPr>
        <w:t xml:space="preserve">/ </w:t>
      </w:r>
      <w:r w:rsidRPr="00D1403D">
        <w:rPr>
          <w:b/>
          <w:sz w:val="24"/>
          <w:szCs w:val="24"/>
        </w:rPr>
        <w:t xml:space="preserve">Would </w:t>
      </w:r>
      <w:r>
        <w:rPr>
          <w:b/>
          <w:sz w:val="24"/>
          <w:szCs w:val="24"/>
        </w:rPr>
        <w:t>you like Stock Volume Charts?</w:t>
      </w:r>
    </w:p>
    <w:tbl>
      <w:tblPr>
        <w:tblStyle w:val="LightShading-Accent1"/>
        <w:tblW w:w="6232" w:type="dxa"/>
        <w:tblLook w:val="04A0"/>
      </w:tblPr>
      <w:tblGrid>
        <w:gridCol w:w="2188"/>
        <w:gridCol w:w="1348"/>
        <w:gridCol w:w="1348"/>
        <w:gridCol w:w="1348"/>
      </w:tblGrid>
      <w:tr w:rsidR="00E579A1" w:rsidRPr="00E579A1" w:rsidTr="00E579A1">
        <w:trPr>
          <w:cnfStyle w:val="100000000000"/>
          <w:trHeight w:val="315"/>
        </w:trPr>
        <w:tc>
          <w:tcPr>
            <w:cnfStyle w:val="001000000000"/>
            <w:tcW w:w="2188" w:type="dxa"/>
            <w:noWrap/>
            <w:hideMark/>
          </w:tcPr>
          <w:p w:rsidR="00E579A1" w:rsidRPr="00E579A1" w:rsidRDefault="00E579A1" w:rsidP="00E579A1">
            <w:pPr>
              <w:jc w:val="center"/>
              <w:rPr>
                <w:rFonts w:ascii="Times New Roman" w:eastAsia="Times New Roman" w:hAnsi="Times New Roman" w:cs="Times New Roman"/>
                <w:sz w:val="24"/>
                <w:szCs w:val="24"/>
                <w:lang w:eastAsia="en-CA"/>
              </w:rPr>
            </w:pPr>
          </w:p>
        </w:tc>
        <w:tc>
          <w:tcPr>
            <w:tcW w:w="1348" w:type="dxa"/>
            <w:noWrap/>
            <w:hideMark/>
          </w:tcPr>
          <w:p w:rsidR="00E579A1" w:rsidRPr="00E579A1" w:rsidRDefault="00E579A1" w:rsidP="00E579A1">
            <w:pPr>
              <w:cnfStyle w:val="100000000000"/>
              <w:rPr>
                <w:rFonts w:ascii="Arial" w:eastAsia="Times New Roman" w:hAnsi="Arial" w:cs="Arial"/>
                <w:sz w:val="20"/>
                <w:szCs w:val="20"/>
                <w:lang w:eastAsia="en-CA"/>
              </w:rPr>
            </w:pPr>
            <w:r w:rsidRPr="00E579A1">
              <w:rPr>
                <w:rFonts w:ascii="Arial" w:eastAsia="Times New Roman" w:hAnsi="Arial" w:cs="Arial"/>
                <w:sz w:val="20"/>
                <w:szCs w:val="20"/>
                <w:lang w:eastAsia="en-CA"/>
              </w:rPr>
              <w:t>No</w:t>
            </w:r>
          </w:p>
        </w:tc>
        <w:tc>
          <w:tcPr>
            <w:tcW w:w="1348" w:type="dxa"/>
            <w:noWrap/>
            <w:hideMark/>
          </w:tcPr>
          <w:p w:rsidR="00E579A1" w:rsidRPr="00E579A1" w:rsidRDefault="00E579A1" w:rsidP="00E579A1">
            <w:pPr>
              <w:cnfStyle w:val="100000000000"/>
              <w:rPr>
                <w:rFonts w:ascii="Arial" w:eastAsia="Times New Roman" w:hAnsi="Arial" w:cs="Arial"/>
                <w:sz w:val="20"/>
                <w:szCs w:val="20"/>
                <w:lang w:eastAsia="en-CA"/>
              </w:rPr>
            </w:pPr>
            <w:r w:rsidRPr="00E579A1">
              <w:rPr>
                <w:rFonts w:ascii="Arial" w:eastAsia="Times New Roman" w:hAnsi="Arial" w:cs="Arial"/>
                <w:sz w:val="20"/>
                <w:szCs w:val="20"/>
                <w:lang w:eastAsia="en-CA"/>
              </w:rPr>
              <w:t>Yes</w:t>
            </w:r>
          </w:p>
        </w:tc>
        <w:tc>
          <w:tcPr>
            <w:tcW w:w="1348" w:type="dxa"/>
            <w:noWrap/>
            <w:hideMark/>
          </w:tcPr>
          <w:p w:rsidR="00E579A1" w:rsidRPr="00E579A1" w:rsidRDefault="00E579A1" w:rsidP="00E579A1">
            <w:pPr>
              <w:jc w:val="center"/>
              <w:cnfStyle w:val="100000000000"/>
              <w:rPr>
                <w:rFonts w:ascii="Times New Roman" w:eastAsia="Times New Roman" w:hAnsi="Times New Roman" w:cs="Times New Roman"/>
                <w:sz w:val="24"/>
                <w:szCs w:val="24"/>
                <w:lang w:eastAsia="en-CA"/>
              </w:rPr>
            </w:pPr>
            <w:r w:rsidRPr="00E579A1">
              <w:rPr>
                <w:rFonts w:ascii="Times New Roman" w:eastAsia="Times New Roman" w:hAnsi="Times New Roman" w:cs="Times New Roman"/>
                <w:sz w:val="24"/>
                <w:szCs w:val="24"/>
                <w:lang w:eastAsia="en-CA"/>
              </w:rPr>
              <w:t>Grand Total</w:t>
            </w:r>
          </w:p>
        </w:tc>
      </w:tr>
      <w:tr w:rsidR="00E579A1" w:rsidRPr="00E579A1" w:rsidTr="00E579A1">
        <w:trPr>
          <w:cnfStyle w:val="000000100000"/>
          <w:trHeight w:val="315"/>
        </w:trPr>
        <w:tc>
          <w:tcPr>
            <w:cnfStyle w:val="001000000000"/>
            <w:tcW w:w="2188" w:type="dxa"/>
            <w:noWrap/>
            <w:hideMark/>
          </w:tcPr>
          <w:p w:rsidR="00E579A1" w:rsidRPr="00E579A1" w:rsidRDefault="00E579A1" w:rsidP="00E579A1">
            <w:pPr>
              <w:rPr>
                <w:rFonts w:ascii="Arial" w:eastAsia="Times New Roman" w:hAnsi="Arial" w:cs="Arial"/>
                <w:sz w:val="20"/>
                <w:szCs w:val="20"/>
                <w:lang w:eastAsia="en-CA"/>
              </w:rPr>
            </w:pPr>
            <w:r w:rsidRPr="00E579A1">
              <w:rPr>
                <w:rFonts w:ascii="Arial" w:eastAsia="Times New Roman" w:hAnsi="Arial" w:cs="Arial"/>
                <w:sz w:val="20"/>
                <w:szCs w:val="20"/>
                <w:lang w:eastAsia="en-CA"/>
              </w:rPr>
              <w:t>No</w:t>
            </w:r>
          </w:p>
        </w:tc>
        <w:tc>
          <w:tcPr>
            <w:tcW w:w="1348" w:type="dxa"/>
            <w:noWrap/>
            <w:hideMark/>
          </w:tcPr>
          <w:p w:rsidR="00E579A1" w:rsidRPr="00E579A1" w:rsidRDefault="00E579A1" w:rsidP="00E579A1">
            <w:pPr>
              <w:jc w:val="center"/>
              <w:cnfStyle w:val="000000100000"/>
              <w:rPr>
                <w:rFonts w:ascii="Times New Roman" w:eastAsia="Times New Roman" w:hAnsi="Times New Roman" w:cs="Times New Roman"/>
                <w:sz w:val="24"/>
                <w:szCs w:val="24"/>
                <w:lang w:eastAsia="en-CA"/>
              </w:rPr>
            </w:pPr>
            <w:r w:rsidRPr="00E579A1">
              <w:rPr>
                <w:rFonts w:ascii="Times New Roman" w:eastAsia="Times New Roman" w:hAnsi="Times New Roman" w:cs="Times New Roman"/>
                <w:sz w:val="24"/>
                <w:szCs w:val="24"/>
                <w:lang w:eastAsia="en-CA"/>
              </w:rPr>
              <w:t>25%</w:t>
            </w:r>
          </w:p>
        </w:tc>
        <w:tc>
          <w:tcPr>
            <w:tcW w:w="1348" w:type="dxa"/>
            <w:noWrap/>
            <w:hideMark/>
          </w:tcPr>
          <w:p w:rsidR="00E579A1" w:rsidRPr="00E579A1" w:rsidRDefault="00E579A1" w:rsidP="00E579A1">
            <w:pPr>
              <w:jc w:val="center"/>
              <w:cnfStyle w:val="000000100000"/>
              <w:rPr>
                <w:rFonts w:ascii="Times New Roman" w:eastAsia="Times New Roman" w:hAnsi="Times New Roman" w:cs="Times New Roman"/>
                <w:sz w:val="24"/>
                <w:szCs w:val="24"/>
                <w:lang w:eastAsia="en-CA"/>
              </w:rPr>
            </w:pPr>
            <w:r w:rsidRPr="00E579A1">
              <w:rPr>
                <w:rFonts w:ascii="Times New Roman" w:eastAsia="Times New Roman" w:hAnsi="Times New Roman" w:cs="Times New Roman"/>
                <w:sz w:val="24"/>
                <w:szCs w:val="24"/>
                <w:lang w:eastAsia="en-CA"/>
              </w:rPr>
              <w:t>47%</w:t>
            </w:r>
          </w:p>
        </w:tc>
        <w:tc>
          <w:tcPr>
            <w:tcW w:w="1348" w:type="dxa"/>
            <w:noWrap/>
            <w:hideMark/>
          </w:tcPr>
          <w:p w:rsidR="00E579A1" w:rsidRPr="00E579A1" w:rsidRDefault="00E579A1" w:rsidP="00E579A1">
            <w:pPr>
              <w:jc w:val="center"/>
              <w:cnfStyle w:val="000000100000"/>
              <w:rPr>
                <w:rFonts w:ascii="Times New Roman" w:eastAsia="Times New Roman" w:hAnsi="Times New Roman" w:cs="Times New Roman"/>
                <w:sz w:val="24"/>
                <w:szCs w:val="24"/>
                <w:lang w:eastAsia="en-CA"/>
              </w:rPr>
            </w:pPr>
            <w:r w:rsidRPr="00E579A1">
              <w:rPr>
                <w:rFonts w:ascii="Times New Roman" w:eastAsia="Times New Roman" w:hAnsi="Times New Roman" w:cs="Times New Roman"/>
                <w:sz w:val="24"/>
                <w:szCs w:val="24"/>
                <w:lang w:eastAsia="en-CA"/>
              </w:rPr>
              <w:t>36%</w:t>
            </w:r>
          </w:p>
        </w:tc>
      </w:tr>
      <w:tr w:rsidR="00E579A1" w:rsidRPr="00E579A1" w:rsidTr="00E579A1">
        <w:trPr>
          <w:trHeight w:val="315"/>
        </w:trPr>
        <w:tc>
          <w:tcPr>
            <w:cnfStyle w:val="001000000000"/>
            <w:tcW w:w="2188" w:type="dxa"/>
            <w:noWrap/>
            <w:hideMark/>
          </w:tcPr>
          <w:p w:rsidR="00E579A1" w:rsidRPr="00E579A1" w:rsidRDefault="00E579A1" w:rsidP="00E579A1">
            <w:pPr>
              <w:rPr>
                <w:rFonts w:ascii="Arial" w:eastAsia="Times New Roman" w:hAnsi="Arial" w:cs="Arial"/>
                <w:sz w:val="20"/>
                <w:szCs w:val="20"/>
                <w:lang w:eastAsia="en-CA"/>
              </w:rPr>
            </w:pPr>
            <w:r w:rsidRPr="00E579A1">
              <w:rPr>
                <w:rFonts w:ascii="Arial" w:eastAsia="Times New Roman" w:hAnsi="Arial" w:cs="Arial"/>
                <w:sz w:val="20"/>
                <w:szCs w:val="20"/>
                <w:lang w:eastAsia="en-CA"/>
              </w:rPr>
              <w:t>Yes</w:t>
            </w:r>
          </w:p>
        </w:tc>
        <w:tc>
          <w:tcPr>
            <w:tcW w:w="1348" w:type="dxa"/>
            <w:noWrap/>
            <w:hideMark/>
          </w:tcPr>
          <w:p w:rsidR="00E579A1" w:rsidRPr="00E579A1" w:rsidRDefault="00E579A1" w:rsidP="00E579A1">
            <w:pPr>
              <w:jc w:val="center"/>
              <w:cnfStyle w:val="000000000000"/>
              <w:rPr>
                <w:rFonts w:ascii="Times New Roman" w:eastAsia="Times New Roman" w:hAnsi="Times New Roman" w:cs="Times New Roman"/>
                <w:sz w:val="24"/>
                <w:szCs w:val="24"/>
                <w:lang w:eastAsia="en-CA"/>
              </w:rPr>
            </w:pPr>
            <w:r w:rsidRPr="00E579A1">
              <w:rPr>
                <w:rFonts w:ascii="Times New Roman" w:eastAsia="Times New Roman" w:hAnsi="Times New Roman" w:cs="Times New Roman"/>
                <w:sz w:val="24"/>
                <w:szCs w:val="24"/>
                <w:lang w:eastAsia="en-CA"/>
              </w:rPr>
              <w:t>75%</w:t>
            </w:r>
          </w:p>
        </w:tc>
        <w:tc>
          <w:tcPr>
            <w:tcW w:w="1348" w:type="dxa"/>
            <w:noWrap/>
            <w:hideMark/>
          </w:tcPr>
          <w:p w:rsidR="00E579A1" w:rsidRPr="00E579A1" w:rsidRDefault="00E579A1" w:rsidP="00E579A1">
            <w:pPr>
              <w:jc w:val="center"/>
              <w:cnfStyle w:val="000000000000"/>
              <w:rPr>
                <w:rFonts w:ascii="Times New Roman" w:eastAsia="Times New Roman" w:hAnsi="Times New Roman" w:cs="Times New Roman"/>
                <w:sz w:val="24"/>
                <w:szCs w:val="24"/>
                <w:lang w:eastAsia="en-CA"/>
              </w:rPr>
            </w:pPr>
            <w:r w:rsidRPr="00E579A1">
              <w:rPr>
                <w:rFonts w:ascii="Times New Roman" w:eastAsia="Times New Roman" w:hAnsi="Times New Roman" w:cs="Times New Roman"/>
                <w:sz w:val="24"/>
                <w:szCs w:val="24"/>
                <w:lang w:eastAsia="en-CA"/>
              </w:rPr>
              <w:t>53%</w:t>
            </w:r>
          </w:p>
        </w:tc>
        <w:tc>
          <w:tcPr>
            <w:tcW w:w="1348" w:type="dxa"/>
            <w:noWrap/>
            <w:hideMark/>
          </w:tcPr>
          <w:p w:rsidR="00E579A1" w:rsidRPr="00E579A1" w:rsidRDefault="00E579A1" w:rsidP="00E579A1">
            <w:pPr>
              <w:jc w:val="center"/>
              <w:cnfStyle w:val="000000000000"/>
              <w:rPr>
                <w:rFonts w:ascii="Times New Roman" w:eastAsia="Times New Roman" w:hAnsi="Times New Roman" w:cs="Times New Roman"/>
                <w:sz w:val="24"/>
                <w:szCs w:val="24"/>
                <w:lang w:eastAsia="en-CA"/>
              </w:rPr>
            </w:pPr>
            <w:r w:rsidRPr="00E579A1">
              <w:rPr>
                <w:rFonts w:ascii="Times New Roman" w:eastAsia="Times New Roman" w:hAnsi="Times New Roman" w:cs="Times New Roman"/>
                <w:sz w:val="24"/>
                <w:szCs w:val="24"/>
                <w:lang w:eastAsia="en-CA"/>
              </w:rPr>
              <w:t>64%</w:t>
            </w:r>
          </w:p>
        </w:tc>
      </w:tr>
      <w:tr w:rsidR="00E579A1" w:rsidRPr="00E579A1" w:rsidTr="00E579A1">
        <w:trPr>
          <w:cnfStyle w:val="000000100000"/>
          <w:trHeight w:val="330"/>
        </w:trPr>
        <w:tc>
          <w:tcPr>
            <w:cnfStyle w:val="001000000000"/>
            <w:tcW w:w="2188" w:type="dxa"/>
            <w:noWrap/>
            <w:hideMark/>
          </w:tcPr>
          <w:p w:rsidR="00E579A1" w:rsidRPr="00E579A1" w:rsidRDefault="00E579A1" w:rsidP="00E579A1">
            <w:pPr>
              <w:jc w:val="center"/>
              <w:rPr>
                <w:rFonts w:ascii="Times New Roman" w:eastAsia="Times New Roman" w:hAnsi="Times New Roman" w:cs="Times New Roman"/>
                <w:sz w:val="24"/>
                <w:szCs w:val="24"/>
                <w:lang w:eastAsia="en-CA"/>
              </w:rPr>
            </w:pPr>
            <w:r w:rsidRPr="00E579A1">
              <w:rPr>
                <w:rFonts w:ascii="Times New Roman" w:eastAsia="Times New Roman" w:hAnsi="Times New Roman" w:cs="Times New Roman"/>
                <w:sz w:val="24"/>
                <w:szCs w:val="24"/>
                <w:lang w:eastAsia="en-CA"/>
              </w:rPr>
              <w:t>Grand Total</w:t>
            </w:r>
          </w:p>
        </w:tc>
        <w:tc>
          <w:tcPr>
            <w:tcW w:w="1348" w:type="dxa"/>
            <w:noWrap/>
            <w:hideMark/>
          </w:tcPr>
          <w:p w:rsidR="00E579A1" w:rsidRPr="00E579A1" w:rsidRDefault="00E579A1" w:rsidP="00E579A1">
            <w:pPr>
              <w:jc w:val="center"/>
              <w:cnfStyle w:val="000000100000"/>
              <w:rPr>
                <w:rFonts w:ascii="Times New Roman" w:eastAsia="Times New Roman" w:hAnsi="Times New Roman" w:cs="Times New Roman"/>
                <w:sz w:val="24"/>
                <w:szCs w:val="24"/>
                <w:lang w:eastAsia="en-CA"/>
              </w:rPr>
            </w:pPr>
            <w:r w:rsidRPr="00E579A1">
              <w:rPr>
                <w:rFonts w:ascii="Times New Roman" w:eastAsia="Times New Roman" w:hAnsi="Times New Roman" w:cs="Times New Roman"/>
                <w:sz w:val="24"/>
                <w:szCs w:val="24"/>
                <w:lang w:eastAsia="en-CA"/>
              </w:rPr>
              <w:t>100%</w:t>
            </w:r>
          </w:p>
        </w:tc>
        <w:tc>
          <w:tcPr>
            <w:tcW w:w="1348" w:type="dxa"/>
            <w:noWrap/>
            <w:hideMark/>
          </w:tcPr>
          <w:p w:rsidR="00E579A1" w:rsidRPr="00E579A1" w:rsidRDefault="00E579A1" w:rsidP="00E579A1">
            <w:pPr>
              <w:jc w:val="center"/>
              <w:cnfStyle w:val="000000100000"/>
              <w:rPr>
                <w:rFonts w:ascii="Times New Roman" w:eastAsia="Times New Roman" w:hAnsi="Times New Roman" w:cs="Times New Roman"/>
                <w:sz w:val="24"/>
                <w:szCs w:val="24"/>
                <w:lang w:eastAsia="en-CA"/>
              </w:rPr>
            </w:pPr>
            <w:r w:rsidRPr="00E579A1">
              <w:rPr>
                <w:rFonts w:ascii="Times New Roman" w:eastAsia="Times New Roman" w:hAnsi="Times New Roman" w:cs="Times New Roman"/>
                <w:sz w:val="24"/>
                <w:szCs w:val="24"/>
                <w:lang w:eastAsia="en-CA"/>
              </w:rPr>
              <w:t>100%</w:t>
            </w:r>
          </w:p>
        </w:tc>
        <w:tc>
          <w:tcPr>
            <w:tcW w:w="1348" w:type="dxa"/>
            <w:noWrap/>
            <w:hideMark/>
          </w:tcPr>
          <w:p w:rsidR="00E579A1" w:rsidRPr="00E579A1" w:rsidRDefault="00E579A1" w:rsidP="00E579A1">
            <w:pPr>
              <w:jc w:val="center"/>
              <w:cnfStyle w:val="000000100000"/>
              <w:rPr>
                <w:rFonts w:ascii="Times New Roman" w:eastAsia="Times New Roman" w:hAnsi="Times New Roman" w:cs="Times New Roman"/>
                <w:sz w:val="24"/>
                <w:szCs w:val="24"/>
                <w:lang w:eastAsia="en-CA"/>
              </w:rPr>
            </w:pPr>
            <w:r w:rsidRPr="00E579A1">
              <w:rPr>
                <w:rFonts w:ascii="Times New Roman" w:eastAsia="Times New Roman" w:hAnsi="Times New Roman" w:cs="Times New Roman"/>
                <w:sz w:val="24"/>
                <w:szCs w:val="24"/>
                <w:lang w:eastAsia="en-CA"/>
              </w:rPr>
              <w:t>100%</w:t>
            </w:r>
          </w:p>
        </w:tc>
      </w:tr>
    </w:tbl>
    <w:tbl>
      <w:tblPr>
        <w:tblW w:w="2176" w:type="dxa"/>
        <w:tblInd w:w="108" w:type="dxa"/>
        <w:tblLook w:val="04A0"/>
      </w:tblPr>
      <w:tblGrid>
        <w:gridCol w:w="904"/>
        <w:gridCol w:w="586"/>
        <w:gridCol w:w="686"/>
      </w:tblGrid>
      <w:tr w:rsidR="00E579A1" w:rsidRPr="00E579A1" w:rsidTr="00E579A1">
        <w:trPr>
          <w:trHeight w:val="315"/>
        </w:trPr>
        <w:tc>
          <w:tcPr>
            <w:tcW w:w="2176" w:type="dxa"/>
            <w:gridSpan w:val="3"/>
            <w:tcBorders>
              <w:top w:val="single" w:sz="8" w:space="0" w:color="auto"/>
              <w:left w:val="nil"/>
              <w:bottom w:val="nil"/>
              <w:right w:val="nil"/>
            </w:tcBorders>
            <w:shd w:val="clear" w:color="000000" w:fill="C0C0C0"/>
            <w:noWrap/>
            <w:vAlign w:val="bottom"/>
            <w:hideMark/>
          </w:tcPr>
          <w:p w:rsidR="00E579A1" w:rsidRPr="00E579A1" w:rsidRDefault="00E579A1" w:rsidP="00E579A1">
            <w:pPr>
              <w:spacing w:after="0" w:line="240" w:lineRule="auto"/>
              <w:jc w:val="center"/>
              <w:rPr>
                <w:rFonts w:ascii="Arial" w:eastAsia="Times New Roman" w:hAnsi="Arial" w:cs="Arial"/>
                <w:i/>
                <w:iCs/>
                <w:sz w:val="20"/>
                <w:szCs w:val="20"/>
                <w:lang w:eastAsia="en-CA"/>
              </w:rPr>
            </w:pPr>
            <w:r w:rsidRPr="00E579A1">
              <w:rPr>
                <w:rFonts w:ascii="Arial" w:eastAsia="Times New Roman" w:hAnsi="Arial" w:cs="Arial"/>
                <w:i/>
                <w:iCs/>
                <w:sz w:val="20"/>
                <w:szCs w:val="20"/>
                <w:lang w:eastAsia="en-CA"/>
              </w:rPr>
              <w:t>Statistical Values</w:t>
            </w:r>
          </w:p>
        </w:tc>
      </w:tr>
      <w:tr w:rsidR="00E579A1" w:rsidRPr="00E579A1" w:rsidTr="00E579A1">
        <w:trPr>
          <w:trHeight w:val="315"/>
        </w:trPr>
        <w:tc>
          <w:tcPr>
            <w:tcW w:w="904" w:type="dxa"/>
            <w:tcBorders>
              <w:top w:val="single" w:sz="4" w:space="0" w:color="auto"/>
              <w:left w:val="nil"/>
              <w:bottom w:val="single" w:sz="4" w:space="0" w:color="auto"/>
              <w:right w:val="nil"/>
            </w:tcBorders>
            <w:shd w:val="clear" w:color="000000" w:fill="C0C0C0"/>
            <w:noWrap/>
            <w:vAlign w:val="bottom"/>
            <w:hideMark/>
          </w:tcPr>
          <w:p w:rsidR="00E579A1" w:rsidRPr="00E579A1" w:rsidRDefault="00E579A1" w:rsidP="00E579A1">
            <w:pPr>
              <w:spacing w:after="0" w:line="240" w:lineRule="auto"/>
              <w:jc w:val="center"/>
              <w:rPr>
                <w:rFonts w:ascii="Arial" w:eastAsia="Times New Roman" w:hAnsi="Arial" w:cs="Arial"/>
                <w:i/>
                <w:iCs/>
                <w:sz w:val="20"/>
                <w:szCs w:val="20"/>
                <w:lang w:eastAsia="en-CA"/>
              </w:rPr>
            </w:pPr>
            <w:r w:rsidRPr="00E579A1">
              <w:rPr>
                <w:rFonts w:ascii="Arial" w:eastAsia="Times New Roman" w:hAnsi="Arial" w:cs="Arial"/>
                <w:i/>
                <w:iCs/>
                <w:sz w:val="20"/>
                <w:szCs w:val="20"/>
                <w:lang w:eastAsia="en-CA"/>
              </w:rPr>
              <w:t>Chi Sq</w:t>
            </w:r>
          </w:p>
        </w:tc>
        <w:tc>
          <w:tcPr>
            <w:tcW w:w="586" w:type="dxa"/>
            <w:tcBorders>
              <w:top w:val="single" w:sz="4" w:space="0" w:color="auto"/>
              <w:left w:val="nil"/>
              <w:bottom w:val="single" w:sz="4" w:space="0" w:color="auto"/>
              <w:right w:val="nil"/>
            </w:tcBorders>
            <w:shd w:val="clear" w:color="000000" w:fill="C0C0C0"/>
            <w:noWrap/>
            <w:vAlign w:val="bottom"/>
            <w:hideMark/>
          </w:tcPr>
          <w:p w:rsidR="00E579A1" w:rsidRPr="00E579A1" w:rsidRDefault="00E579A1" w:rsidP="00E579A1">
            <w:pPr>
              <w:spacing w:after="0" w:line="240" w:lineRule="auto"/>
              <w:jc w:val="center"/>
              <w:rPr>
                <w:rFonts w:ascii="Arial" w:eastAsia="Times New Roman" w:hAnsi="Arial" w:cs="Arial"/>
                <w:i/>
                <w:iCs/>
                <w:sz w:val="20"/>
                <w:szCs w:val="20"/>
                <w:lang w:eastAsia="en-CA"/>
              </w:rPr>
            </w:pPr>
            <w:r w:rsidRPr="00E579A1">
              <w:rPr>
                <w:rFonts w:ascii="Arial" w:eastAsia="Times New Roman" w:hAnsi="Arial" w:cs="Arial"/>
                <w:i/>
                <w:iCs/>
                <w:sz w:val="20"/>
                <w:szCs w:val="20"/>
                <w:lang w:eastAsia="en-CA"/>
              </w:rPr>
              <w:t xml:space="preserve">    df   </w:t>
            </w:r>
          </w:p>
        </w:tc>
        <w:tc>
          <w:tcPr>
            <w:tcW w:w="686" w:type="dxa"/>
            <w:tcBorders>
              <w:top w:val="single" w:sz="4" w:space="0" w:color="auto"/>
              <w:left w:val="nil"/>
              <w:bottom w:val="single" w:sz="4" w:space="0" w:color="auto"/>
              <w:right w:val="nil"/>
            </w:tcBorders>
            <w:shd w:val="clear" w:color="000000" w:fill="C0C0C0"/>
            <w:noWrap/>
            <w:vAlign w:val="bottom"/>
            <w:hideMark/>
          </w:tcPr>
          <w:p w:rsidR="00E579A1" w:rsidRPr="00E579A1" w:rsidRDefault="00E579A1" w:rsidP="00E579A1">
            <w:pPr>
              <w:spacing w:after="0" w:line="240" w:lineRule="auto"/>
              <w:jc w:val="center"/>
              <w:rPr>
                <w:rFonts w:ascii="Arial" w:eastAsia="Times New Roman" w:hAnsi="Arial" w:cs="Arial"/>
                <w:i/>
                <w:iCs/>
                <w:sz w:val="20"/>
                <w:szCs w:val="20"/>
                <w:lang w:eastAsia="en-CA"/>
              </w:rPr>
            </w:pPr>
            <w:r w:rsidRPr="00E579A1">
              <w:rPr>
                <w:rFonts w:ascii="Arial" w:eastAsia="Times New Roman" w:hAnsi="Arial" w:cs="Arial"/>
                <w:i/>
                <w:iCs/>
                <w:sz w:val="20"/>
                <w:szCs w:val="20"/>
                <w:lang w:eastAsia="en-CA"/>
              </w:rPr>
              <w:t xml:space="preserve">   Sig</w:t>
            </w:r>
          </w:p>
        </w:tc>
      </w:tr>
      <w:tr w:rsidR="00E579A1" w:rsidRPr="00E579A1" w:rsidTr="00E579A1">
        <w:trPr>
          <w:trHeight w:val="330"/>
        </w:trPr>
        <w:tc>
          <w:tcPr>
            <w:tcW w:w="904" w:type="dxa"/>
            <w:tcBorders>
              <w:top w:val="nil"/>
              <w:left w:val="nil"/>
              <w:bottom w:val="single" w:sz="8" w:space="0" w:color="auto"/>
              <w:right w:val="nil"/>
            </w:tcBorders>
            <w:shd w:val="clear" w:color="000000" w:fill="C0C0C0"/>
            <w:noWrap/>
            <w:vAlign w:val="bottom"/>
            <w:hideMark/>
          </w:tcPr>
          <w:p w:rsidR="00E579A1" w:rsidRPr="00E579A1" w:rsidRDefault="00E579A1" w:rsidP="00E579A1">
            <w:pPr>
              <w:spacing w:after="0" w:line="240" w:lineRule="auto"/>
              <w:jc w:val="right"/>
              <w:rPr>
                <w:rFonts w:ascii="Arial" w:eastAsia="Times New Roman" w:hAnsi="Arial" w:cs="Arial"/>
                <w:sz w:val="20"/>
                <w:szCs w:val="20"/>
                <w:lang w:eastAsia="en-CA"/>
              </w:rPr>
            </w:pPr>
            <w:r w:rsidRPr="00E579A1">
              <w:rPr>
                <w:rFonts w:ascii="Arial" w:eastAsia="Times New Roman" w:hAnsi="Arial" w:cs="Arial"/>
                <w:sz w:val="20"/>
                <w:szCs w:val="20"/>
                <w:lang w:eastAsia="en-CA"/>
              </w:rPr>
              <w:t>4.91</w:t>
            </w:r>
          </w:p>
        </w:tc>
        <w:tc>
          <w:tcPr>
            <w:tcW w:w="586" w:type="dxa"/>
            <w:tcBorders>
              <w:top w:val="nil"/>
              <w:left w:val="nil"/>
              <w:bottom w:val="single" w:sz="8" w:space="0" w:color="auto"/>
              <w:right w:val="nil"/>
            </w:tcBorders>
            <w:shd w:val="clear" w:color="000000" w:fill="C0C0C0"/>
            <w:noWrap/>
            <w:vAlign w:val="bottom"/>
            <w:hideMark/>
          </w:tcPr>
          <w:p w:rsidR="00E579A1" w:rsidRPr="00E579A1" w:rsidRDefault="00E579A1" w:rsidP="00E579A1">
            <w:pPr>
              <w:spacing w:after="0" w:line="240" w:lineRule="auto"/>
              <w:jc w:val="right"/>
              <w:rPr>
                <w:rFonts w:ascii="Arial" w:eastAsia="Times New Roman" w:hAnsi="Arial" w:cs="Arial"/>
                <w:sz w:val="20"/>
                <w:szCs w:val="20"/>
                <w:lang w:eastAsia="en-CA"/>
              </w:rPr>
            </w:pPr>
            <w:r w:rsidRPr="00E579A1">
              <w:rPr>
                <w:rFonts w:ascii="Arial" w:eastAsia="Times New Roman" w:hAnsi="Arial" w:cs="Arial"/>
                <w:sz w:val="20"/>
                <w:szCs w:val="20"/>
                <w:lang w:eastAsia="en-CA"/>
              </w:rPr>
              <w:t>1</w:t>
            </w:r>
          </w:p>
        </w:tc>
        <w:tc>
          <w:tcPr>
            <w:tcW w:w="686" w:type="dxa"/>
            <w:tcBorders>
              <w:top w:val="nil"/>
              <w:left w:val="nil"/>
              <w:bottom w:val="single" w:sz="8" w:space="0" w:color="auto"/>
              <w:right w:val="nil"/>
            </w:tcBorders>
            <w:shd w:val="clear" w:color="000000" w:fill="C0C0C0"/>
            <w:noWrap/>
            <w:vAlign w:val="bottom"/>
            <w:hideMark/>
          </w:tcPr>
          <w:p w:rsidR="00E579A1" w:rsidRPr="00E579A1" w:rsidRDefault="00E579A1" w:rsidP="00E579A1">
            <w:pPr>
              <w:spacing w:after="0" w:line="240" w:lineRule="auto"/>
              <w:jc w:val="right"/>
              <w:rPr>
                <w:rFonts w:ascii="Arial" w:eastAsia="Times New Roman" w:hAnsi="Arial" w:cs="Arial"/>
                <w:sz w:val="20"/>
                <w:szCs w:val="20"/>
                <w:lang w:eastAsia="en-CA"/>
              </w:rPr>
            </w:pPr>
            <w:r w:rsidRPr="00E579A1">
              <w:rPr>
                <w:rFonts w:ascii="Arial" w:eastAsia="Times New Roman" w:hAnsi="Arial" w:cs="Arial"/>
                <w:sz w:val="20"/>
                <w:szCs w:val="20"/>
                <w:lang w:eastAsia="en-CA"/>
              </w:rPr>
              <w:t>0.03</w:t>
            </w:r>
          </w:p>
        </w:tc>
      </w:tr>
    </w:tbl>
    <w:p w:rsidR="00E948CB" w:rsidRPr="0056239A" w:rsidRDefault="00E948CB" w:rsidP="00155062">
      <w:pPr>
        <w:rPr>
          <w:b/>
          <w:sz w:val="24"/>
          <w:szCs w:val="24"/>
        </w:rPr>
      </w:pPr>
    </w:p>
    <w:sectPr w:rsidR="00E948CB" w:rsidRPr="0056239A" w:rsidSect="005D42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500BB"/>
    <w:multiLevelType w:val="hybridMultilevel"/>
    <w:tmpl w:val="9CAA9236"/>
    <w:lvl w:ilvl="0" w:tplc="D54C7AE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73B8C"/>
    <w:rsid w:val="00044635"/>
    <w:rsid w:val="00060668"/>
    <w:rsid w:val="00073B8C"/>
    <w:rsid w:val="000812FE"/>
    <w:rsid w:val="000937B7"/>
    <w:rsid w:val="00155062"/>
    <w:rsid w:val="00163B2F"/>
    <w:rsid w:val="001A6EFA"/>
    <w:rsid w:val="001F0374"/>
    <w:rsid w:val="002410D4"/>
    <w:rsid w:val="00292B56"/>
    <w:rsid w:val="00302176"/>
    <w:rsid w:val="00325607"/>
    <w:rsid w:val="003277F1"/>
    <w:rsid w:val="0034549D"/>
    <w:rsid w:val="003C3065"/>
    <w:rsid w:val="003E6DEC"/>
    <w:rsid w:val="003F3E4A"/>
    <w:rsid w:val="0046214C"/>
    <w:rsid w:val="004A3D58"/>
    <w:rsid w:val="004F0028"/>
    <w:rsid w:val="0056239A"/>
    <w:rsid w:val="005A78EF"/>
    <w:rsid w:val="005D4272"/>
    <w:rsid w:val="005D6D74"/>
    <w:rsid w:val="005E0659"/>
    <w:rsid w:val="006423DF"/>
    <w:rsid w:val="006B7441"/>
    <w:rsid w:val="00787284"/>
    <w:rsid w:val="007B3A4E"/>
    <w:rsid w:val="00836DD4"/>
    <w:rsid w:val="0086552F"/>
    <w:rsid w:val="00874D6B"/>
    <w:rsid w:val="0089385A"/>
    <w:rsid w:val="0096579D"/>
    <w:rsid w:val="00977DEB"/>
    <w:rsid w:val="009C2B00"/>
    <w:rsid w:val="009E3214"/>
    <w:rsid w:val="00AA2A45"/>
    <w:rsid w:val="00AC3B4F"/>
    <w:rsid w:val="00BA52FC"/>
    <w:rsid w:val="00C111F4"/>
    <w:rsid w:val="00C42BB6"/>
    <w:rsid w:val="00D1403D"/>
    <w:rsid w:val="00D342CD"/>
    <w:rsid w:val="00D4155F"/>
    <w:rsid w:val="00D96A5E"/>
    <w:rsid w:val="00E04A86"/>
    <w:rsid w:val="00E118B0"/>
    <w:rsid w:val="00E579A1"/>
    <w:rsid w:val="00E65188"/>
    <w:rsid w:val="00E659B3"/>
    <w:rsid w:val="00E948CB"/>
    <w:rsid w:val="00EB0BDC"/>
    <w:rsid w:val="00EC2785"/>
    <w:rsid w:val="00EF70CD"/>
    <w:rsid w:val="00F100A4"/>
    <w:rsid w:val="00F3061B"/>
    <w:rsid w:val="00F30CDC"/>
    <w:rsid w:val="00F64B67"/>
    <w:rsid w:val="00FA7A98"/>
    <w:rsid w:val="00FF2BE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27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Accent1">
    <w:name w:val="Light Shading Accent 1"/>
    <w:basedOn w:val="TableNormal"/>
    <w:uiPriority w:val="60"/>
    <w:rsid w:val="00FA7A9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F100A4"/>
    <w:pPr>
      <w:ind w:left="720"/>
      <w:contextualSpacing/>
    </w:pPr>
  </w:style>
</w:styles>
</file>

<file path=word/webSettings.xml><?xml version="1.0" encoding="utf-8"?>
<w:webSettings xmlns:r="http://schemas.openxmlformats.org/officeDocument/2006/relationships" xmlns:w="http://schemas.openxmlformats.org/wordprocessingml/2006/main">
  <w:divs>
    <w:div w:id="7681210">
      <w:bodyDiv w:val="1"/>
      <w:marLeft w:val="0"/>
      <w:marRight w:val="0"/>
      <w:marTop w:val="0"/>
      <w:marBottom w:val="0"/>
      <w:divBdr>
        <w:top w:val="none" w:sz="0" w:space="0" w:color="auto"/>
        <w:left w:val="none" w:sz="0" w:space="0" w:color="auto"/>
        <w:bottom w:val="none" w:sz="0" w:space="0" w:color="auto"/>
        <w:right w:val="none" w:sz="0" w:space="0" w:color="auto"/>
      </w:divBdr>
    </w:div>
    <w:div w:id="8215543">
      <w:bodyDiv w:val="1"/>
      <w:marLeft w:val="0"/>
      <w:marRight w:val="0"/>
      <w:marTop w:val="0"/>
      <w:marBottom w:val="0"/>
      <w:divBdr>
        <w:top w:val="none" w:sz="0" w:space="0" w:color="auto"/>
        <w:left w:val="none" w:sz="0" w:space="0" w:color="auto"/>
        <w:bottom w:val="none" w:sz="0" w:space="0" w:color="auto"/>
        <w:right w:val="none" w:sz="0" w:space="0" w:color="auto"/>
      </w:divBdr>
    </w:div>
    <w:div w:id="93482558">
      <w:bodyDiv w:val="1"/>
      <w:marLeft w:val="0"/>
      <w:marRight w:val="0"/>
      <w:marTop w:val="0"/>
      <w:marBottom w:val="0"/>
      <w:divBdr>
        <w:top w:val="none" w:sz="0" w:space="0" w:color="auto"/>
        <w:left w:val="none" w:sz="0" w:space="0" w:color="auto"/>
        <w:bottom w:val="none" w:sz="0" w:space="0" w:color="auto"/>
        <w:right w:val="none" w:sz="0" w:space="0" w:color="auto"/>
      </w:divBdr>
    </w:div>
    <w:div w:id="98726396">
      <w:bodyDiv w:val="1"/>
      <w:marLeft w:val="0"/>
      <w:marRight w:val="0"/>
      <w:marTop w:val="0"/>
      <w:marBottom w:val="0"/>
      <w:divBdr>
        <w:top w:val="none" w:sz="0" w:space="0" w:color="auto"/>
        <w:left w:val="none" w:sz="0" w:space="0" w:color="auto"/>
        <w:bottom w:val="none" w:sz="0" w:space="0" w:color="auto"/>
        <w:right w:val="none" w:sz="0" w:space="0" w:color="auto"/>
      </w:divBdr>
    </w:div>
    <w:div w:id="131949149">
      <w:bodyDiv w:val="1"/>
      <w:marLeft w:val="0"/>
      <w:marRight w:val="0"/>
      <w:marTop w:val="0"/>
      <w:marBottom w:val="0"/>
      <w:divBdr>
        <w:top w:val="none" w:sz="0" w:space="0" w:color="auto"/>
        <w:left w:val="none" w:sz="0" w:space="0" w:color="auto"/>
        <w:bottom w:val="none" w:sz="0" w:space="0" w:color="auto"/>
        <w:right w:val="none" w:sz="0" w:space="0" w:color="auto"/>
      </w:divBdr>
    </w:div>
    <w:div w:id="147596351">
      <w:bodyDiv w:val="1"/>
      <w:marLeft w:val="0"/>
      <w:marRight w:val="0"/>
      <w:marTop w:val="0"/>
      <w:marBottom w:val="0"/>
      <w:divBdr>
        <w:top w:val="none" w:sz="0" w:space="0" w:color="auto"/>
        <w:left w:val="none" w:sz="0" w:space="0" w:color="auto"/>
        <w:bottom w:val="none" w:sz="0" w:space="0" w:color="auto"/>
        <w:right w:val="none" w:sz="0" w:space="0" w:color="auto"/>
      </w:divBdr>
    </w:div>
    <w:div w:id="149758458">
      <w:bodyDiv w:val="1"/>
      <w:marLeft w:val="0"/>
      <w:marRight w:val="0"/>
      <w:marTop w:val="0"/>
      <w:marBottom w:val="0"/>
      <w:divBdr>
        <w:top w:val="none" w:sz="0" w:space="0" w:color="auto"/>
        <w:left w:val="none" w:sz="0" w:space="0" w:color="auto"/>
        <w:bottom w:val="none" w:sz="0" w:space="0" w:color="auto"/>
        <w:right w:val="none" w:sz="0" w:space="0" w:color="auto"/>
      </w:divBdr>
    </w:div>
    <w:div w:id="156308373">
      <w:bodyDiv w:val="1"/>
      <w:marLeft w:val="0"/>
      <w:marRight w:val="0"/>
      <w:marTop w:val="0"/>
      <w:marBottom w:val="0"/>
      <w:divBdr>
        <w:top w:val="none" w:sz="0" w:space="0" w:color="auto"/>
        <w:left w:val="none" w:sz="0" w:space="0" w:color="auto"/>
        <w:bottom w:val="none" w:sz="0" w:space="0" w:color="auto"/>
        <w:right w:val="none" w:sz="0" w:space="0" w:color="auto"/>
      </w:divBdr>
    </w:div>
    <w:div w:id="198513341">
      <w:bodyDiv w:val="1"/>
      <w:marLeft w:val="0"/>
      <w:marRight w:val="0"/>
      <w:marTop w:val="0"/>
      <w:marBottom w:val="0"/>
      <w:divBdr>
        <w:top w:val="none" w:sz="0" w:space="0" w:color="auto"/>
        <w:left w:val="none" w:sz="0" w:space="0" w:color="auto"/>
        <w:bottom w:val="none" w:sz="0" w:space="0" w:color="auto"/>
        <w:right w:val="none" w:sz="0" w:space="0" w:color="auto"/>
      </w:divBdr>
    </w:div>
    <w:div w:id="205915110">
      <w:bodyDiv w:val="1"/>
      <w:marLeft w:val="0"/>
      <w:marRight w:val="0"/>
      <w:marTop w:val="0"/>
      <w:marBottom w:val="0"/>
      <w:divBdr>
        <w:top w:val="none" w:sz="0" w:space="0" w:color="auto"/>
        <w:left w:val="none" w:sz="0" w:space="0" w:color="auto"/>
        <w:bottom w:val="none" w:sz="0" w:space="0" w:color="auto"/>
        <w:right w:val="none" w:sz="0" w:space="0" w:color="auto"/>
      </w:divBdr>
    </w:div>
    <w:div w:id="240021459">
      <w:bodyDiv w:val="1"/>
      <w:marLeft w:val="0"/>
      <w:marRight w:val="0"/>
      <w:marTop w:val="0"/>
      <w:marBottom w:val="0"/>
      <w:divBdr>
        <w:top w:val="none" w:sz="0" w:space="0" w:color="auto"/>
        <w:left w:val="none" w:sz="0" w:space="0" w:color="auto"/>
        <w:bottom w:val="none" w:sz="0" w:space="0" w:color="auto"/>
        <w:right w:val="none" w:sz="0" w:space="0" w:color="auto"/>
      </w:divBdr>
    </w:div>
    <w:div w:id="267810206">
      <w:bodyDiv w:val="1"/>
      <w:marLeft w:val="0"/>
      <w:marRight w:val="0"/>
      <w:marTop w:val="0"/>
      <w:marBottom w:val="0"/>
      <w:divBdr>
        <w:top w:val="none" w:sz="0" w:space="0" w:color="auto"/>
        <w:left w:val="none" w:sz="0" w:space="0" w:color="auto"/>
        <w:bottom w:val="none" w:sz="0" w:space="0" w:color="auto"/>
        <w:right w:val="none" w:sz="0" w:space="0" w:color="auto"/>
      </w:divBdr>
    </w:div>
    <w:div w:id="283078019">
      <w:bodyDiv w:val="1"/>
      <w:marLeft w:val="0"/>
      <w:marRight w:val="0"/>
      <w:marTop w:val="0"/>
      <w:marBottom w:val="0"/>
      <w:divBdr>
        <w:top w:val="none" w:sz="0" w:space="0" w:color="auto"/>
        <w:left w:val="none" w:sz="0" w:space="0" w:color="auto"/>
        <w:bottom w:val="none" w:sz="0" w:space="0" w:color="auto"/>
        <w:right w:val="none" w:sz="0" w:space="0" w:color="auto"/>
      </w:divBdr>
    </w:div>
    <w:div w:id="285696657">
      <w:bodyDiv w:val="1"/>
      <w:marLeft w:val="0"/>
      <w:marRight w:val="0"/>
      <w:marTop w:val="0"/>
      <w:marBottom w:val="0"/>
      <w:divBdr>
        <w:top w:val="none" w:sz="0" w:space="0" w:color="auto"/>
        <w:left w:val="none" w:sz="0" w:space="0" w:color="auto"/>
        <w:bottom w:val="none" w:sz="0" w:space="0" w:color="auto"/>
        <w:right w:val="none" w:sz="0" w:space="0" w:color="auto"/>
      </w:divBdr>
    </w:div>
    <w:div w:id="309409965">
      <w:bodyDiv w:val="1"/>
      <w:marLeft w:val="0"/>
      <w:marRight w:val="0"/>
      <w:marTop w:val="0"/>
      <w:marBottom w:val="0"/>
      <w:divBdr>
        <w:top w:val="none" w:sz="0" w:space="0" w:color="auto"/>
        <w:left w:val="none" w:sz="0" w:space="0" w:color="auto"/>
        <w:bottom w:val="none" w:sz="0" w:space="0" w:color="auto"/>
        <w:right w:val="none" w:sz="0" w:space="0" w:color="auto"/>
      </w:divBdr>
    </w:div>
    <w:div w:id="407777268">
      <w:bodyDiv w:val="1"/>
      <w:marLeft w:val="0"/>
      <w:marRight w:val="0"/>
      <w:marTop w:val="0"/>
      <w:marBottom w:val="0"/>
      <w:divBdr>
        <w:top w:val="none" w:sz="0" w:space="0" w:color="auto"/>
        <w:left w:val="none" w:sz="0" w:space="0" w:color="auto"/>
        <w:bottom w:val="none" w:sz="0" w:space="0" w:color="auto"/>
        <w:right w:val="none" w:sz="0" w:space="0" w:color="auto"/>
      </w:divBdr>
    </w:div>
    <w:div w:id="447969831">
      <w:bodyDiv w:val="1"/>
      <w:marLeft w:val="0"/>
      <w:marRight w:val="0"/>
      <w:marTop w:val="0"/>
      <w:marBottom w:val="0"/>
      <w:divBdr>
        <w:top w:val="none" w:sz="0" w:space="0" w:color="auto"/>
        <w:left w:val="none" w:sz="0" w:space="0" w:color="auto"/>
        <w:bottom w:val="none" w:sz="0" w:space="0" w:color="auto"/>
        <w:right w:val="none" w:sz="0" w:space="0" w:color="auto"/>
      </w:divBdr>
    </w:div>
    <w:div w:id="488324028">
      <w:bodyDiv w:val="1"/>
      <w:marLeft w:val="0"/>
      <w:marRight w:val="0"/>
      <w:marTop w:val="0"/>
      <w:marBottom w:val="0"/>
      <w:divBdr>
        <w:top w:val="none" w:sz="0" w:space="0" w:color="auto"/>
        <w:left w:val="none" w:sz="0" w:space="0" w:color="auto"/>
        <w:bottom w:val="none" w:sz="0" w:space="0" w:color="auto"/>
        <w:right w:val="none" w:sz="0" w:space="0" w:color="auto"/>
      </w:divBdr>
    </w:div>
    <w:div w:id="496190753">
      <w:bodyDiv w:val="1"/>
      <w:marLeft w:val="0"/>
      <w:marRight w:val="0"/>
      <w:marTop w:val="0"/>
      <w:marBottom w:val="0"/>
      <w:divBdr>
        <w:top w:val="none" w:sz="0" w:space="0" w:color="auto"/>
        <w:left w:val="none" w:sz="0" w:space="0" w:color="auto"/>
        <w:bottom w:val="none" w:sz="0" w:space="0" w:color="auto"/>
        <w:right w:val="none" w:sz="0" w:space="0" w:color="auto"/>
      </w:divBdr>
    </w:div>
    <w:div w:id="512305404">
      <w:bodyDiv w:val="1"/>
      <w:marLeft w:val="0"/>
      <w:marRight w:val="0"/>
      <w:marTop w:val="0"/>
      <w:marBottom w:val="0"/>
      <w:divBdr>
        <w:top w:val="none" w:sz="0" w:space="0" w:color="auto"/>
        <w:left w:val="none" w:sz="0" w:space="0" w:color="auto"/>
        <w:bottom w:val="none" w:sz="0" w:space="0" w:color="auto"/>
        <w:right w:val="none" w:sz="0" w:space="0" w:color="auto"/>
      </w:divBdr>
    </w:div>
    <w:div w:id="526675112">
      <w:bodyDiv w:val="1"/>
      <w:marLeft w:val="0"/>
      <w:marRight w:val="0"/>
      <w:marTop w:val="0"/>
      <w:marBottom w:val="0"/>
      <w:divBdr>
        <w:top w:val="none" w:sz="0" w:space="0" w:color="auto"/>
        <w:left w:val="none" w:sz="0" w:space="0" w:color="auto"/>
        <w:bottom w:val="none" w:sz="0" w:space="0" w:color="auto"/>
        <w:right w:val="none" w:sz="0" w:space="0" w:color="auto"/>
      </w:divBdr>
    </w:div>
    <w:div w:id="565147994">
      <w:bodyDiv w:val="1"/>
      <w:marLeft w:val="0"/>
      <w:marRight w:val="0"/>
      <w:marTop w:val="0"/>
      <w:marBottom w:val="0"/>
      <w:divBdr>
        <w:top w:val="none" w:sz="0" w:space="0" w:color="auto"/>
        <w:left w:val="none" w:sz="0" w:space="0" w:color="auto"/>
        <w:bottom w:val="none" w:sz="0" w:space="0" w:color="auto"/>
        <w:right w:val="none" w:sz="0" w:space="0" w:color="auto"/>
      </w:divBdr>
    </w:div>
    <w:div w:id="586306129">
      <w:bodyDiv w:val="1"/>
      <w:marLeft w:val="0"/>
      <w:marRight w:val="0"/>
      <w:marTop w:val="0"/>
      <w:marBottom w:val="0"/>
      <w:divBdr>
        <w:top w:val="none" w:sz="0" w:space="0" w:color="auto"/>
        <w:left w:val="none" w:sz="0" w:space="0" w:color="auto"/>
        <w:bottom w:val="none" w:sz="0" w:space="0" w:color="auto"/>
        <w:right w:val="none" w:sz="0" w:space="0" w:color="auto"/>
      </w:divBdr>
    </w:div>
    <w:div w:id="595291444">
      <w:bodyDiv w:val="1"/>
      <w:marLeft w:val="0"/>
      <w:marRight w:val="0"/>
      <w:marTop w:val="0"/>
      <w:marBottom w:val="0"/>
      <w:divBdr>
        <w:top w:val="none" w:sz="0" w:space="0" w:color="auto"/>
        <w:left w:val="none" w:sz="0" w:space="0" w:color="auto"/>
        <w:bottom w:val="none" w:sz="0" w:space="0" w:color="auto"/>
        <w:right w:val="none" w:sz="0" w:space="0" w:color="auto"/>
      </w:divBdr>
    </w:div>
    <w:div w:id="637077304">
      <w:bodyDiv w:val="1"/>
      <w:marLeft w:val="0"/>
      <w:marRight w:val="0"/>
      <w:marTop w:val="0"/>
      <w:marBottom w:val="0"/>
      <w:divBdr>
        <w:top w:val="none" w:sz="0" w:space="0" w:color="auto"/>
        <w:left w:val="none" w:sz="0" w:space="0" w:color="auto"/>
        <w:bottom w:val="none" w:sz="0" w:space="0" w:color="auto"/>
        <w:right w:val="none" w:sz="0" w:space="0" w:color="auto"/>
      </w:divBdr>
    </w:div>
    <w:div w:id="646858495">
      <w:bodyDiv w:val="1"/>
      <w:marLeft w:val="0"/>
      <w:marRight w:val="0"/>
      <w:marTop w:val="0"/>
      <w:marBottom w:val="0"/>
      <w:divBdr>
        <w:top w:val="none" w:sz="0" w:space="0" w:color="auto"/>
        <w:left w:val="none" w:sz="0" w:space="0" w:color="auto"/>
        <w:bottom w:val="none" w:sz="0" w:space="0" w:color="auto"/>
        <w:right w:val="none" w:sz="0" w:space="0" w:color="auto"/>
      </w:divBdr>
    </w:div>
    <w:div w:id="665746230">
      <w:bodyDiv w:val="1"/>
      <w:marLeft w:val="0"/>
      <w:marRight w:val="0"/>
      <w:marTop w:val="0"/>
      <w:marBottom w:val="0"/>
      <w:divBdr>
        <w:top w:val="none" w:sz="0" w:space="0" w:color="auto"/>
        <w:left w:val="none" w:sz="0" w:space="0" w:color="auto"/>
        <w:bottom w:val="none" w:sz="0" w:space="0" w:color="auto"/>
        <w:right w:val="none" w:sz="0" w:space="0" w:color="auto"/>
      </w:divBdr>
    </w:div>
    <w:div w:id="681394771">
      <w:bodyDiv w:val="1"/>
      <w:marLeft w:val="0"/>
      <w:marRight w:val="0"/>
      <w:marTop w:val="0"/>
      <w:marBottom w:val="0"/>
      <w:divBdr>
        <w:top w:val="none" w:sz="0" w:space="0" w:color="auto"/>
        <w:left w:val="none" w:sz="0" w:space="0" w:color="auto"/>
        <w:bottom w:val="none" w:sz="0" w:space="0" w:color="auto"/>
        <w:right w:val="none" w:sz="0" w:space="0" w:color="auto"/>
      </w:divBdr>
    </w:div>
    <w:div w:id="696391261">
      <w:bodyDiv w:val="1"/>
      <w:marLeft w:val="0"/>
      <w:marRight w:val="0"/>
      <w:marTop w:val="0"/>
      <w:marBottom w:val="0"/>
      <w:divBdr>
        <w:top w:val="none" w:sz="0" w:space="0" w:color="auto"/>
        <w:left w:val="none" w:sz="0" w:space="0" w:color="auto"/>
        <w:bottom w:val="none" w:sz="0" w:space="0" w:color="auto"/>
        <w:right w:val="none" w:sz="0" w:space="0" w:color="auto"/>
      </w:divBdr>
    </w:div>
    <w:div w:id="775757282">
      <w:bodyDiv w:val="1"/>
      <w:marLeft w:val="0"/>
      <w:marRight w:val="0"/>
      <w:marTop w:val="0"/>
      <w:marBottom w:val="0"/>
      <w:divBdr>
        <w:top w:val="none" w:sz="0" w:space="0" w:color="auto"/>
        <w:left w:val="none" w:sz="0" w:space="0" w:color="auto"/>
        <w:bottom w:val="none" w:sz="0" w:space="0" w:color="auto"/>
        <w:right w:val="none" w:sz="0" w:space="0" w:color="auto"/>
      </w:divBdr>
    </w:div>
    <w:div w:id="791675491">
      <w:bodyDiv w:val="1"/>
      <w:marLeft w:val="0"/>
      <w:marRight w:val="0"/>
      <w:marTop w:val="0"/>
      <w:marBottom w:val="0"/>
      <w:divBdr>
        <w:top w:val="none" w:sz="0" w:space="0" w:color="auto"/>
        <w:left w:val="none" w:sz="0" w:space="0" w:color="auto"/>
        <w:bottom w:val="none" w:sz="0" w:space="0" w:color="auto"/>
        <w:right w:val="none" w:sz="0" w:space="0" w:color="auto"/>
      </w:divBdr>
    </w:div>
    <w:div w:id="809322578">
      <w:bodyDiv w:val="1"/>
      <w:marLeft w:val="0"/>
      <w:marRight w:val="0"/>
      <w:marTop w:val="0"/>
      <w:marBottom w:val="0"/>
      <w:divBdr>
        <w:top w:val="none" w:sz="0" w:space="0" w:color="auto"/>
        <w:left w:val="none" w:sz="0" w:space="0" w:color="auto"/>
        <w:bottom w:val="none" w:sz="0" w:space="0" w:color="auto"/>
        <w:right w:val="none" w:sz="0" w:space="0" w:color="auto"/>
      </w:divBdr>
    </w:div>
    <w:div w:id="814955843">
      <w:bodyDiv w:val="1"/>
      <w:marLeft w:val="0"/>
      <w:marRight w:val="0"/>
      <w:marTop w:val="0"/>
      <w:marBottom w:val="0"/>
      <w:divBdr>
        <w:top w:val="none" w:sz="0" w:space="0" w:color="auto"/>
        <w:left w:val="none" w:sz="0" w:space="0" w:color="auto"/>
        <w:bottom w:val="none" w:sz="0" w:space="0" w:color="auto"/>
        <w:right w:val="none" w:sz="0" w:space="0" w:color="auto"/>
      </w:divBdr>
    </w:div>
    <w:div w:id="840972386">
      <w:bodyDiv w:val="1"/>
      <w:marLeft w:val="0"/>
      <w:marRight w:val="0"/>
      <w:marTop w:val="0"/>
      <w:marBottom w:val="0"/>
      <w:divBdr>
        <w:top w:val="none" w:sz="0" w:space="0" w:color="auto"/>
        <w:left w:val="none" w:sz="0" w:space="0" w:color="auto"/>
        <w:bottom w:val="none" w:sz="0" w:space="0" w:color="auto"/>
        <w:right w:val="none" w:sz="0" w:space="0" w:color="auto"/>
      </w:divBdr>
    </w:div>
    <w:div w:id="847331739">
      <w:bodyDiv w:val="1"/>
      <w:marLeft w:val="0"/>
      <w:marRight w:val="0"/>
      <w:marTop w:val="0"/>
      <w:marBottom w:val="0"/>
      <w:divBdr>
        <w:top w:val="none" w:sz="0" w:space="0" w:color="auto"/>
        <w:left w:val="none" w:sz="0" w:space="0" w:color="auto"/>
        <w:bottom w:val="none" w:sz="0" w:space="0" w:color="auto"/>
        <w:right w:val="none" w:sz="0" w:space="0" w:color="auto"/>
      </w:divBdr>
    </w:div>
    <w:div w:id="896358218">
      <w:bodyDiv w:val="1"/>
      <w:marLeft w:val="0"/>
      <w:marRight w:val="0"/>
      <w:marTop w:val="0"/>
      <w:marBottom w:val="0"/>
      <w:divBdr>
        <w:top w:val="none" w:sz="0" w:space="0" w:color="auto"/>
        <w:left w:val="none" w:sz="0" w:space="0" w:color="auto"/>
        <w:bottom w:val="none" w:sz="0" w:space="0" w:color="auto"/>
        <w:right w:val="none" w:sz="0" w:space="0" w:color="auto"/>
      </w:divBdr>
    </w:div>
    <w:div w:id="912858801">
      <w:bodyDiv w:val="1"/>
      <w:marLeft w:val="0"/>
      <w:marRight w:val="0"/>
      <w:marTop w:val="0"/>
      <w:marBottom w:val="0"/>
      <w:divBdr>
        <w:top w:val="none" w:sz="0" w:space="0" w:color="auto"/>
        <w:left w:val="none" w:sz="0" w:space="0" w:color="auto"/>
        <w:bottom w:val="none" w:sz="0" w:space="0" w:color="auto"/>
        <w:right w:val="none" w:sz="0" w:space="0" w:color="auto"/>
      </w:divBdr>
    </w:div>
    <w:div w:id="1116364916">
      <w:bodyDiv w:val="1"/>
      <w:marLeft w:val="0"/>
      <w:marRight w:val="0"/>
      <w:marTop w:val="0"/>
      <w:marBottom w:val="0"/>
      <w:divBdr>
        <w:top w:val="none" w:sz="0" w:space="0" w:color="auto"/>
        <w:left w:val="none" w:sz="0" w:space="0" w:color="auto"/>
        <w:bottom w:val="none" w:sz="0" w:space="0" w:color="auto"/>
        <w:right w:val="none" w:sz="0" w:space="0" w:color="auto"/>
      </w:divBdr>
    </w:div>
    <w:div w:id="1145854840">
      <w:bodyDiv w:val="1"/>
      <w:marLeft w:val="0"/>
      <w:marRight w:val="0"/>
      <w:marTop w:val="0"/>
      <w:marBottom w:val="0"/>
      <w:divBdr>
        <w:top w:val="none" w:sz="0" w:space="0" w:color="auto"/>
        <w:left w:val="none" w:sz="0" w:space="0" w:color="auto"/>
        <w:bottom w:val="none" w:sz="0" w:space="0" w:color="auto"/>
        <w:right w:val="none" w:sz="0" w:space="0" w:color="auto"/>
      </w:divBdr>
    </w:div>
    <w:div w:id="1166633913">
      <w:bodyDiv w:val="1"/>
      <w:marLeft w:val="0"/>
      <w:marRight w:val="0"/>
      <w:marTop w:val="0"/>
      <w:marBottom w:val="0"/>
      <w:divBdr>
        <w:top w:val="none" w:sz="0" w:space="0" w:color="auto"/>
        <w:left w:val="none" w:sz="0" w:space="0" w:color="auto"/>
        <w:bottom w:val="none" w:sz="0" w:space="0" w:color="auto"/>
        <w:right w:val="none" w:sz="0" w:space="0" w:color="auto"/>
      </w:divBdr>
    </w:div>
    <w:div w:id="1174957739">
      <w:bodyDiv w:val="1"/>
      <w:marLeft w:val="0"/>
      <w:marRight w:val="0"/>
      <w:marTop w:val="0"/>
      <w:marBottom w:val="0"/>
      <w:divBdr>
        <w:top w:val="none" w:sz="0" w:space="0" w:color="auto"/>
        <w:left w:val="none" w:sz="0" w:space="0" w:color="auto"/>
        <w:bottom w:val="none" w:sz="0" w:space="0" w:color="auto"/>
        <w:right w:val="none" w:sz="0" w:space="0" w:color="auto"/>
      </w:divBdr>
    </w:div>
    <w:div w:id="1207716526">
      <w:bodyDiv w:val="1"/>
      <w:marLeft w:val="0"/>
      <w:marRight w:val="0"/>
      <w:marTop w:val="0"/>
      <w:marBottom w:val="0"/>
      <w:divBdr>
        <w:top w:val="none" w:sz="0" w:space="0" w:color="auto"/>
        <w:left w:val="none" w:sz="0" w:space="0" w:color="auto"/>
        <w:bottom w:val="none" w:sz="0" w:space="0" w:color="auto"/>
        <w:right w:val="none" w:sz="0" w:space="0" w:color="auto"/>
      </w:divBdr>
    </w:div>
    <w:div w:id="1275476022">
      <w:bodyDiv w:val="1"/>
      <w:marLeft w:val="0"/>
      <w:marRight w:val="0"/>
      <w:marTop w:val="0"/>
      <w:marBottom w:val="0"/>
      <w:divBdr>
        <w:top w:val="none" w:sz="0" w:space="0" w:color="auto"/>
        <w:left w:val="none" w:sz="0" w:space="0" w:color="auto"/>
        <w:bottom w:val="none" w:sz="0" w:space="0" w:color="auto"/>
        <w:right w:val="none" w:sz="0" w:space="0" w:color="auto"/>
      </w:divBdr>
    </w:div>
    <w:div w:id="1277372508">
      <w:bodyDiv w:val="1"/>
      <w:marLeft w:val="0"/>
      <w:marRight w:val="0"/>
      <w:marTop w:val="0"/>
      <w:marBottom w:val="0"/>
      <w:divBdr>
        <w:top w:val="none" w:sz="0" w:space="0" w:color="auto"/>
        <w:left w:val="none" w:sz="0" w:space="0" w:color="auto"/>
        <w:bottom w:val="none" w:sz="0" w:space="0" w:color="auto"/>
        <w:right w:val="none" w:sz="0" w:space="0" w:color="auto"/>
      </w:divBdr>
    </w:div>
    <w:div w:id="1323894727">
      <w:bodyDiv w:val="1"/>
      <w:marLeft w:val="0"/>
      <w:marRight w:val="0"/>
      <w:marTop w:val="0"/>
      <w:marBottom w:val="0"/>
      <w:divBdr>
        <w:top w:val="none" w:sz="0" w:space="0" w:color="auto"/>
        <w:left w:val="none" w:sz="0" w:space="0" w:color="auto"/>
        <w:bottom w:val="none" w:sz="0" w:space="0" w:color="auto"/>
        <w:right w:val="none" w:sz="0" w:space="0" w:color="auto"/>
      </w:divBdr>
    </w:div>
    <w:div w:id="1345093522">
      <w:bodyDiv w:val="1"/>
      <w:marLeft w:val="0"/>
      <w:marRight w:val="0"/>
      <w:marTop w:val="0"/>
      <w:marBottom w:val="0"/>
      <w:divBdr>
        <w:top w:val="none" w:sz="0" w:space="0" w:color="auto"/>
        <w:left w:val="none" w:sz="0" w:space="0" w:color="auto"/>
        <w:bottom w:val="none" w:sz="0" w:space="0" w:color="auto"/>
        <w:right w:val="none" w:sz="0" w:space="0" w:color="auto"/>
      </w:divBdr>
    </w:div>
    <w:div w:id="1392117908">
      <w:bodyDiv w:val="1"/>
      <w:marLeft w:val="0"/>
      <w:marRight w:val="0"/>
      <w:marTop w:val="0"/>
      <w:marBottom w:val="0"/>
      <w:divBdr>
        <w:top w:val="none" w:sz="0" w:space="0" w:color="auto"/>
        <w:left w:val="none" w:sz="0" w:space="0" w:color="auto"/>
        <w:bottom w:val="none" w:sz="0" w:space="0" w:color="auto"/>
        <w:right w:val="none" w:sz="0" w:space="0" w:color="auto"/>
      </w:divBdr>
    </w:div>
    <w:div w:id="1402369000">
      <w:bodyDiv w:val="1"/>
      <w:marLeft w:val="0"/>
      <w:marRight w:val="0"/>
      <w:marTop w:val="0"/>
      <w:marBottom w:val="0"/>
      <w:divBdr>
        <w:top w:val="none" w:sz="0" w:space="0" w:color="auto"/>
        <w:left w:val="none" w:sz="0" w:space="0" w:color="auto"/>
        <w:bottom w:val="none" w:sz="0" w:space="0" w:color="auto"/>
        <w:right w:val="none" w:sz="0" w:space="0" w:color="auto"/>
      </w:divBdr>
    </w:div>
    <w:div w:id="1406950116">
      <w:bodyDiv w:val="1"/>
      <w:marLeft w:val="0"/>
      <w:marRight w:val="0"/>
      <w:marTop w:val="0"/>
      <w:marBottom w:val="0"/>
      <w:divBdr>
        <w:top w:val="none" w:sz="0" w:space="0" w:color="auto"/>
        <w:left w:val="none" w:sz="0" w:space="0" w:color="auto"/>
        <w:bottom w:val="none" w:sz="0" w:space="0" w:color="auto"/>
        <w:right w:val="none" w:sz="0" w:space="0" w:color="auto"/>
      </w:divBdr>
    </w:div>
    <w:div w:id="1438939930">
      <w:bodyDiv w:val="1"/>
      <w:marLeft w:val="0"/>
      <w:marRight w:val="0"/>
      <w:marTop w:val="0"/>
      <w:marBottom w:val="0"/>
      <w:divBdr>
        <w:top w:val="none" w:sz="0" w:space="0" w:color="auto"/>
        <w:left w:val="none" w:sz="0" w:space="0" w:color="auto"/>
        <w:bottom w:val="none" w:sz="0" w:space="0" w:color="auto"/>
        <w:right w:val="none" w:sz="0" w:space="0" w:color="auto"/>
      </w:divBdr>
    </w:div>
    <w:div w:id="1440833771">
      <w:bodyDiv w:val="1"/>
      <w:marLeft w:val="0"/>
      <w:marRight w:val="0"/>
      <w:marTop w:val="0"/>
      <w:marBottom w:val="0"/>
      <w:divBdr>
        <w:top w:val="none" w:sz="0" w:space="0" w:color="auto"/>
        <w:left w:val="none" w:sz="0" w:space="0" w:color="auto"/>
        <w:bottom w:val="none" w:sz="0" w:space="0" w:color="auto"/>
        <w:right w:val="none" w:sz="0" w:space="0" w:color="auto"/>
      </w:divBdr>
    </w:div>
    <w:div w:id="1477724124">
      <w:bodyDiv w:val="1"/>
      <w:marLeft w:val="0"/>
      <w:marRight w:val="0"/>
      <w:marTop w:val="0"/>
      <w:marBottom w:val="0"/>
      <w:divBdr>
        <w:top w:val="none" w:sz="0" w:space="0" w:color="auto"/>
        <w:left w:val="none" w:sz="0" w:space="0" w:color="auto"/>
        <w:bottom w:val="none" w:sz="0" w:space="0" w:color="auto"/>
        <w:right w:val="none" w:sz="0" w:space="0" w:color="auto"/>
      </w:divBdr>
    </w:div>
    <w:div w:id="1483038796">
      <w:bodyDiv w:val="1"/>
      <w:marLeft w:val="0"/>
      <w:marRight w:val="0"/>
      <w:marTop w:val="0"/>
      <w:marBottom w:val="0"/>
      <w:divBdr>
        <w:top w:val="none" w:sz="0" w:space="0" w:color="auto"/>
        <w:left w:val="none" w:sz="0" w:space="0" w:color="auto"/>
        <w:bottom w:val="none" w:sz="0" w:space="0" w:color="auto"/>
        <w:right w:val="none" w:sz="0" w:space="0" w:color="auto"/>
      </w:divBdr>
    </w:div>
    <w:div w:id="1529374164">
      <w:bodyDiv w:val="1"/>
      <w:marLeft w:val="0"/>
      <w:marRight w:val="0"/>
      <w:marTop w:val="0"/>
      <w:marBottom w:val="0"/>
      <w:divBdr>
        <w:top w:val="none" w:sz="0" w:space="0" w:color="auto"/>
        <w:left w:val="none" w:sz="0" w:space="0" w:color="auto"/>
        <w:bottom w:val="none" w:sz="0" w:space="0" w:color="auto"/>
        <w:right w:val="none" w:sz="0" w:space="0" w:color="auto"/>
      </w:divBdr>
    </w:div>
    <w:div w:id="1572931874">
      <w:bodyDiv w:val="1"/>
      <w:marLeft w:val="0"/>
      <w:marRight w:val="0"/>
      <w:marTop w:val="0"/>
      <w:marBottom w:val="0"/>
      <w:divBdr>
        <w:top w:val="none" w:sz="0" w:space="0" w:color="auto"/>
        <w:left w:val="none" w:sz="0" w:space="0" w:color="auto"/>
        <w:bottom w:val="none" w:sz="0" w:space="0" w:color="auto"/>
        <w:right w:val="none" w:sz="0" w:space="0" w:color="auto"/>
      </w:divBdr>
    </w:div>
    <w:div w:id="1583829600">
      <w:bodyDiv w:val="1"/>
      <w:marLeft w:val="0"/>
      <w:marRight w:val="0"/>
      <w:marTop w:val="0"/>
      <w:marBottom w:val="0"/>
      <w:divBdr>
        <w:top w:val="none" w:sz="0" w:space="0" w:color="auto"/>
        <w:left w:val="none" w:sz="0" w:space="0" w:color="auto"/>
        <w:bottom w:val="none" w:sz="0" w:space="0" w:color="auto"/>
        <w:right w:val="none" w:sz="0" w:space="0" w:color="auto"/>
      </w:divBdr>
    </w:div>
    <w:div w:id="1671449869">
      <w:bodyDiv w:val="1"/>
      <w:marLeft w:val="0"/>
      <w:marRight w:val="0"/>
      <w:marTop w:val="0"/>
      <w:marBottom w:val="0"/>
      <w:divBdr>
        <w:top w:val="none" w:sz="0" w:space="0" w:color="auto"/>
        <w:left w:val="none" w:sz="0" w:space="0" w:color="auto"/>
        <w:bottom w:val="none" w:sz="0" w:space="0" w:color="auto"/>
        <w:right w:val="none" w:sz="0" w:space="0" w:color="auto"/>
      </w:divBdr>
    </w:div>
    <w:div w:id="1673682889">
      <w:bodyDiv w:val="1"/>
      <w:marLeft w:val="0"/>
      <w:marRight w:val="0"/>
      <w:marTop w:val="0"/>
      <w:marBottom w:val="0"/>
      <w:divBdr>
        <w:top w:val="none" w:sz="0" w:space="0" w:color="auto"/>
        <w:left w:val="none" w:sz="0" w:space="0" w:color="auto"/>
        <w:bottom w:val="none" w:sz="0" w:space="0" w:color="auto"/>
        <w:right w:val="none" w:sz="0" w:space="0" w:color="auto"/>
      </w:divBdr>
    </w:div>
    <w:div w:id="1685665547">
      <w:bodyDiv w:val="1"/>
      <w:marLeft w:val="0"/>
      <w:marRight w:val="0"/>
      <w:marTop w:val="0"/>
      <w:marBottom w:val="0"/>
      <w:divBdr>
        <w:top w:val="none" w:sz="0" w:space="0" w:color="auto"/>
        <w:left w:val="none" w:sz="0" w:space="0" w:color="auto"/>
        <w:bottom w:val="none" w:sz="0" w:space="0" w:color="auto"/>
        <w:right w:val="none" w:sz="0" w:space="0" w:color="auto"/>
      </w:divBdr>
    </w:div>
    <w:div w:id="1731806735">
      <w:bodyDiv w:val="1"/>
      <w:marLeft w:val="0"/>
      <w:marRight w:val="0"/>
      <w:marTop w:val="0"/>
      <w:marBottom w:val="0"/>
      <w:divBdr>
        <w:top w:val="none" w:sz="0" w:space="0" w:color="auto"/>
        <w:left w:val="none" w:sz="0" w:space="0" w:color="auto"/>
        <w:bottom w:val="none" w:sz="0" w:space="0" w:color="auto"/>
        <w:right w:val="none" w:sz="0" w:space="0" w:color="auto"/>
      </w:divBdr>
    </w:div>
    <w:div w:id="1819148587">
      <w:bodyDiv w:val="1"/>
      <w:marLeft w:val="0"/>
      <w:marRight w:val="0"/>
      <w:marTop w:val="0"/>
      <w:marBottom w:val="0"/>
      <w:divBdr>
        <w:top w:val="none" w:sz="0" w:space="0" w:color="auto"/>
        <w:left w:val="none" w:sz="0" w:space="0" w:color="auto"/>
        <w:bottom w:val="none" w:sz="0" w:space="0" w:color="auto"/>
        <w:right w:val="none" w:sz="0" w:space="0" w:color="auto"/>
      </w:divBdr>
    </w:div>
    <w:div w:id="1828592091">
      <w:bodyDiv w:val="1"/>
      <w:marLeft w:val="0"/>
      <w:marRight w:val="0"/>
      <w:marTop w:val="0"/>
      <w:marBottom w:val="0"/>
      <w:divBdr>
        <w:top w:val="none" w:sz="0" w:space="0" w:color="auto"/>
        <w:left w:val="none" w:sz="0" w:space="0" w:color="auto"/>
        <w:bottom w:val="none" w:sz="0" w:space="0" w:color="auto"/>
        <w:right w:val="none" w:sz="0" w:space="0" w:color="auto"/>
      </w:divBdr>
    </w:div>
    <w:div w:id="1836415661">
      <w:bodyDiv w:val="1"/>
      <w:marLeft w:val="0"/>
      <w:marRight w:val="0"/>
      <w:marTop w:val="0"/>
      <w:marBottom w:val="0"/>
      <w:divBdr>
        <w:top w:val="none" w:sz="0" w:space="0" w:color="auto"/>
        <w:left w:val="none" w:sz="0" w:space="0" w:color="auto"/>
        <w:bottom w:val="none" w:sz="0" w:space="0" w:color="auto"/>
        <w:right w:val="none" w:sz="0" w:space="0" w:color="auto"/>
      </w:divBdr>
    </w:div>
    <w:div w:id="1928341314">
      <w:bodyDiv w:val="1"/>
      <w:marLeft w:val="0"/>
      <w:marRight w:val="0"/>
      <w:marTop w:val="0"/>
      <w:marBottom w:val="0"/>
      <w:divBdr>
        <w:top w:val="none" w:sz="0" w:space="0" w:color="auto"/>
        <w:left w:val="none" w:sz="0" w:space="0" w:color="auto"/>
        <w:bottom w:val="none" w:sz="0" w:space="0" w:color="auto"/>
        <w:right w:val="none" w:sz="0" w:space="0" w:color="auto"/>
      </w:divBdr>
    </w:div>
    <w:div w:id="1982692164">
      <w:bodyDiv w:val="1"/>
      <w:marLeft w:val="0"/>
      <w:marRight w:val="0"/>
      <w:marTop w:val="0"/>
      <w:marBottom w:val="0"/>
      <w:divBdr>
        <w:top w:val="none" w:sz="0" w:space="0" w:color="auto"/>
        <w:left w:val="none" w:sz="0" w:space="0" w:color="auto"/>
        <w:bottom w:val="none" w:sz="0" w:space="0" w:color="auto"/>
        <w:right w:val="none" w:sz="0" w:space="0" w:color="auto"/>
      </w:divBdr>
    </w:div>
    <w:div w:id="1990745585">
      <w:bodyDiv w:val="1"/>
      <w:marLeft w:val="0"/>
      <w:marRight w:val="0"/>
      <w:marTop w:val="0"/>
      <w:marBottom w:val="0"/>
      <w:divBdr>
        <w:top w:val="none" w:sz="0" w:space="0" w:color="auto"/>
        <w:left w:val="none" w:sz="0" w:space="0" w:color="auto"/>
        <w:bottom w:val="none" w:sz="0" w:space="0" w:color="auto"/>
        <w:right w:val="none" w:sz="0" w:space="0" w:color="auto"/>
      </w:divBdr>
    </w:div>
    <w:div w:id="1993289543">
      <w:bodyDiv w:val="1"/>
      <w:marLeft w:val="0"/>
      <w:marRight w:val="0"/>
      <w:marTop w:val="0"/>
      <w:marBottom w:val="0"/>
      <w:divBdr>
        <w:top w:val="none" w:sz="0" w:space="0" w:color="auto"/>
        <w:left w:val="none" w:sz="0" w:space="0" w:color="auto"/>
        <w:bottom w:val="none" w:sz="0" w:space="0" w:color="auto"/>
        <w:right w:val="none" w:sz="0" w:space="0" w:color="auto"/>
      </w:divBdr>
    </w:div>
    <w:div w:id="1998920186">
      <w:bodyDiv w:val="1"/>
      <w:marLeft w:val="0"/>
      <w:marRight w:val="0"/>
      <w:marTop w:val="0"/>
      <w:marBottom w:val="0"/>
      <w:divBdr>
        <w:top w:val="none" w:sz="0" w:space="0" w:color="auto"/>
        <w:left w:val="none" w:sz="0" w:space="0" w:color="auto"/>
        <w:bottom w:val="none" w:sz="0" w:space="0" w:color="auto"/>
        <w:right w:val="none" w:sz="0" w:space="0" w:color="auto"/>
      </w:divBdr>
    </w:div>
    <w:div w:id="2006401189">
      <w:bodyDiv w:val="1"/>
      <w:marLeft w:val="0"/>
      <w:marRight w:val="0"/>
      <w:marTop w:val="0"/>
      <w:marBottom w:val="0"/>
      <w:divBdr>
        <w:top w:val="none" w:sz="0" w:space="0" w:color="auto"/>
        <w:left w:val="none" w:sz="0" w:space="0" w:color="auto"/>
        <w:bottom w:val="none" w:sz="0" w:space="0" w:color="auto"/>
        <w:right w:val="none" w:sz="0" w:space="0" w:color="auto"/>
      </w:divBdr>
    </w:div>
    <w:div w:id="2009749588">
      <w:bodyDiv w:val="1"/>
      <w:marLeft w:val="0"/>
      <w:marRight w:val="0"/>
      <w:marTop w:val="0"/>
      <w:marBottom w:val="0"/>
      <w:divBdr>
        <w:top w:val="none" w:sz="0" w:space="0" w:color="auto"/>
        <w:left w:val="none" w:sz="0" w:space="0" w:color="auto"/>
        <w:bottom w:val="none" w:sz="0" w:space="0" w:color="auto"/>
        <w:right w:val="none" w:sz="0" w:space="0" w:color="auto"/>
      </w:divBdr>
    </w:div>
    <w:div w:id="2014642563">
      <w:bodyDiv w:val="1"/>
      <w:marLeft w:val="0"/>
      <w:marRight w:val="0"/>
      <w:marTop w:val="0"/>
      <w:marBottom w:val="0"/>
      <w:divBdr>
        <w:top w:val="none" w:sz="0" w:space="0" w:color="auto"/>
        <w:left w:val="none" w:sz="0" w:space="0" w:color="auto"/>
        <w:bottom w:val="none" w:sz="0" w:space="0" w:color="auto"/>
        <w:right w:val="none" w:sz="0" w:space="0" w:color="auto"/>
      </w:divBdr>
    </w:div>
    <w:div w:id="2032417999">
      <w:bodyDiv w:val="1"/>
      <w:marLeft w:val="0"/>
      <w:marRight w:val="0"/>
      <w:marTop w:val="0"/>
      <w:marBottom w:val="0"/>
      <w:divBdr>
        <w:top w:val="none" w:sz="0" w:space="0" w:color="auto"/>
        <w:left w:val="none" w:sz="0" w:space="0" w:color="auto"/>
        <w:bottom w:val="none" w:sz="0" w:space="0" w:color="auto"/>
        <w:right w:val="none" w:sz="0" w:space="0" w:color="auto"/>
      </w:divBdr>
    </w:div>
    <w:div w:id="2057197064">
      <w:bodyDiv w:val="1"/>
      <w:marLeft w:val="0"/>
      <w:marRight w:val="0"/>
      <w:marTop w:val="0"/>
      <w:marBottom w:val="0"/>
      <w:divBdr>
        <w:top w:val="none" w:sz="0" w:space="0" w:color="auto"/>
        <w:left w:val="none" w:sz="0" w:space="0" w:color="auto"/>
        <w:bottom w:val="none" w:sz="0" w:space="0" w:color="auto"/>
        <w:right w:val="none" w:sz="0" w:space="0" w:color="auto"/>
      </w:divBdr>
    </w:div>
    <w:div w:id="20864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9ED7A-C38C-4C7A-8F43-CF46167CA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16</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18564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Computing Services</dc:creator>
  <cp:keywords/>
  <dc:description/>
  <cp:lastModifiedBy>Academic Computing Services</cp:lastModifiedBy>
  <cp:revision>8</cp:revision>
  <dcterms:created xsi:type="dcterms:W3CDTF">2009-12-04T04:48:00Z</dcterms:created>
  <dcterms:modified xsi:type="dcterms:W3CDTF">2009-12-04T07:09:00Z</dcterms:modified>
</cp:coreProperties>
</file>