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ADF9" w14:textId="20578CB1" w:rsidR="00986C81" w:rsidRPr="009839BD" w:rsidRDefault="00986C81" w:rsidP="00D27A62">
      <w:pPr>
        <w:bidi w:val="0"/>
        <w:spacing w:after="100" w:line="240" w:lineRule="auto"/>
        <w:rPr>
          <w:rFonts w:ascii="Estedad Regular" w:hAnsi="Estedad Regular" w:cs="Estedad Regular"/>
        </w:rPr>
      </w:pPr>
      <w:r w:rsidRPr="009839BD">
        <w:rPr>
          <w:rFonts w:ascii="Estedad Regular" w:hAnsi="Estedad Regular" w:cs="Estedad Regular"/>
          <w:b/>
          <w:bCs/>
        </w:rPr>
        <w:t>Submission Title:</w:t>
      </w:r>
      <w:r w:rsidR="0096443C" w:rsidRPr="009839BD">
        <w:rPr>
          <w:rFonts w:ascii="Estedad Regular" w:hAnsi="Estedad Regular" w:cs="Estedad Regular"/>
          <w:b/>
          <w:bCs/>
        </w:rPr>
        <w:br/>
      </w:r>
      <w:r w:rsidR="007B04B0">
        <w:rPr>
          <w:rFonts w:ascii="Estedad Regular" w:hAnsi="Estedad Regular" w:cs="Estedad Regular"/>
        </w:rPr>
        <w:t>Aicademy</w:t>
      </w:r>
    </w:p>
    <w:p w14:paraId="33E4CBBE" w14:textId="6B691562" w:rsidR="00B27F91" w:rsidRPr="009839BD" w:rsidRDefault="00B27F91" w:rsidP="00D27A62">
      <w:pPr>
        <w:bidi w:val="0"/>
        <w:spacing w:after="100" w:line="240" w:lineRule="auto"/>
        <w:rPr>
          <w:rFonts w:ascii="Estedad Regular" w:hAnsi="Estedad Regular" w:cs="Estedad Regular"/>
        </w:rPr>
      </w:pPr>
    </w:p>
    <w:p w14:paraId="3F797CF3" w14:textId="5D3EEBE5" w:rsidR="00D27A62" w:rsidRPr="00D27A62" w:rsidRDefault="00B27F91" w:rsidP="00821017">
      <w:pPr>
        <w:bidi w:val="0"/>
        <w:spacing w:after="100" w:line="240" w:lineRule="auto"/>
        <w:rPr>
          <w:rFonts w:ascii="Estedad Regular" w:hAnsi="Estedad Regular" w:cs="Estedad Regular"/>
        </w:rPr>
      </w:pPr>
      <w:r w:rsidRPr="009839BD">
        <w:rPr>
          <w:rFonts w:ascii="Estedad Regular" w:hAnsi="Estedad Regular" w:cs="Estedad Regular"/>
          <w:b/>
          <w:bCs/>
        </w:rPr>
        <w:t>Short Description:</w:t>
      </w:r>
      <w:r w:rsidR="0096443C" w:rsidRPr="009839BD">
        <w:rPr>
          <w:rFonts w:ascii="Estedad Regular" w:hAnsi="Estedad Regular" w:cs="Estedad Regular"/>
          <w:b/>
          <w:bCs/>
        </w:rPr>
        <w:br/>
      </w:r>
      <w:r w:rsidR="007B04B0">
        <w:rPr>
          <w:rFonts w:ascii="Estedad Regular" w:hAnsi="Estedad Regular" w:cs="Estedad Regular"/>
        </w:rPr>
        <w:t>Aicademy</w:t>
      </w:r>
      <w:r w:rsidR="00821017" w:rsidRPr="00821017">
        <w:rPr>
          <w:rFonts w:ascii="Estedad Regular" w:hAnsi="Estedad Regular" w:cs="Estedad Regular"/>
        </w:rPr>
        <w:t xml:space="preserve"> is a</w:t>
      </w:r>
      <w:r w:rsidR="00821017">
        <w:rPr>
          <w:rFonts w:ascii="Estedad Regular" w:hAnsi="Estedad Regular" w:cs="Estedad Regular"/>
        </w:rPr>
        <w:t xml:space="preserve"> cutting-edge</w:t>
      </w:r>
      <w:r w:rsidR="0091274C">
        <w:rPr>
          <w:rFonts w:ascii="Estedad Regular" w:hAnsi="Estedad Regular" w:cs="Estedad Regular"/>
        </w:rPr>
        <w:t>,</w:t>
      </w:r>
      <w:r w:rsidR="00821017" w:rsidRPr="00821017">
        <w:rPr>
          <w:rFonts w:ascii="Estedad Regular" w:hAnsi="Estedad Regular" w:cs="Estedad Regular"/>
        </w:rPr>
        <w:t xml:space="preserve"> personalized online learning platform that uses AI to create immersive courses with stunning images. With quizzes, summaries, and a</w:t>
      </w:r>
      <w:r w:rsidR="00FA0490">
        <w:rPr>
          <w:rFonts w:ascii="Estedad Regular" w:hAnsi="Estedad Regular" w:cs="Estedad Regular"/>
        </w:rPr>
        <w:t xml:space="preserve">n interactive </w:t>
      </w:r>
      <w:r w:rsidR="00FA0490" w:rsidRPr="00821017">
        <w:rPr>
          <w:rFonts w:ascii="Estedad Regular" w:hAnsi="Estedad Regular" w:cs="Estedad Regular"/>
        </w:rPr>
        <w:t>chatbox</w:t>
      </w:r>
      <w:r w:rsidR="00821017" w:rsidRPr="00821017">
        <w:rPr>
          <w:rFonts w:ascii="Estedad Regular" w:hAnsi="Estedad Regular" w:cs="Estedad Regular"/>
        </w:rPr>
        <w:t xml:space="preserve">, </w:t>
      </w:r>
      <w:r w:rsidR="007B04B0">
        <w:rPr>
          <w:rFonts w:ascii="Estedad Regular" w:hAnsi="Estedad Regular" w:cs="Estedad Regular"/>
        </w:rPr>
        <w:t>Aicademy</w:t>
      </w:r>
      <w:r w:rsidR="00821017" w:rsidRPr="00821017">
        <w:rPr>
          <w:rFonts w:ascii="Estedad Regular" w:hAnsi="Estedad Regular" w:cs="Estedad Regular"/>
        </w:rPr>
        <w:t xml:space="preserve"> delivers a</w:t>
      </w:r>
      <w:r w:rsidR="0091274C">
        <w:rPr>
          <w:rFonts w:ascii="Estedad Regular" w:hAnsi="Estedad Regular" w:cs="Estedad Regular"/>
        </w:rPr>
        <w:t xml:space="preserve">n exceptional, </w:t>
      </w:r>
      <w:r w:rsidR="00821017" w:rsidRPr="00821017">
        <w:rPr>
          <w:rFonts w:ascii="Estedad Regular" w:hAnsi="Estedad Regular" w:cs="Estedad Regular"/>
        </w:rPr>
        <w:t>engaging learning experience.</w:t>
      </w:r>
    </w:p>
    <w:p w14:paraId="1E98FAFB" w14:textId="6DE12D4C" w:rsidR="0096443C" w:rsidRPr="009839BD" w:rsidRDefault="0096443C" w:rsidP="00D27A62">
      <w:pPr>
        <w:bidi w:val="0"/>
        <w:spacing w:after="100" w:line="240" w:lineRule="auto"/>
        <w:rPr>
          <w:rFonts w:ascii="Estedad Regular" w:hAnsi="Estedad Regular" w:cs="Estedad Regular"/>
        </w:rPr>
      </w:pPr>
    </w:p>
    <w:p w14:paraId="4B3D4AA5" w14:textId="3F4AF9EC" w:rsidR="009839BD" w:rsidRPr="009839BD" w:rsidRDefault="0096443C" w:rsidP="00D27A62">
      <w:pPr>
        <w:bidi w:val="0"/>
        <w:spacing w:after="100" w:line="240" w:lineRule="auto"/>
        <w:rPr>
          <w:rFonts w:ascii="Estedad Regular" w:hAnsi="Estedad Regular" w:cs="Estedad Regular"/>
        </w:rPr>
      </w:pPr>
      <w:r w:rsidRPr="009839BD">
        <w:rPr>
          <w:rFonts w:ascii="Estedad Regular" w:hAnsi="Estedad Regular" w:cs="Estedad Regular"/>
          <w:b/>
          <w:bCs/>
        </w:rPr>
        <w:t>Long Description:</w:t>
      </w:r>
      <w:r w:rsidRPr="009839BD">
        <w:rPr>
          <w:rFonts w:ascii="Estedad Regular" w:hAnsi="Estedad Regular" w:cs="Estedad Regular"/>
          <w:b/>
          <w:bCs/>
        </w:rPr>
        <w:br/>
      </w:r>
      <w:r w:rsidR="007B04B0">
        <w:rPr>
          <w:rFonts w:ascii="Estedad Regular" w:hAnsi="Estedad Regular" w:cs="Estedad Regular"/>
        </w:rPr>
        <w:t>Aicademy</w:t>
      </w:r>
      <w:r w:rsidR="009839BD" w:rsidRPr="009839BD">
        <w:rPr>
          <w:rFonts w:ascii="Estedad Regular" w:hAnsi="Estedad Regular" w:cs="Estedad Regular"/>
        </w:rPr>
        <w:t xml:space="preserve"> is a revolutionary AI model that redefines the online learning experience. By leveraging the power of cutting-edge technologies like GPT and DALL-E-2, </w:t>
      </w:r>
      <w:r w:rsidR="007B04B0">
        <w:rPr>
          <w:rFonts w:ascii="Estedad Regular" w:hAnsi="Estedad Regular" w:cs="Estedad Regular"/>
        </w:rPr>
        <w:t>Aicademy</w:t>
      </w:r>
      <w:r w:rsidR="009839BD" w:rsidRPr="009839BD">
        <w:rPr>
          <w:rFonts w:ascii="Estedad Regular" w:hAnsi="Estedad Regular" w:cs="Estedad Regular"/>
        </w:rPr>
        <w:t xml:space="preserve"> creates a fully personalized course for each user based on their unique needs and interests. Not only does </w:t>
      </w:r>
      <w:r w:rsidR="007B04B0">
        <w:rPr>
          <w:rFonts w:ascii="Estedad Regular" w:hAnsi="Estedad Regular" w:cs="Estedad Regular"/>
        </w:rPr>
        <w:t>Aicademy</w:t>
      </w:r>
      <w:r w:rsidR="009839BD" w:rsidRPr="009839BD">
        <w:rPr>
          <w:rFonts w:ascii="Estedad Regular" w:hAnsi="Estedad Regular" w:cs="Estedad Regular"/>
        </w:rPr>
        <w:t xml:space="preserve"> generate high-quality text-based content, </w:t>
      </w:r>
      <w:proofErr w:type="gramStart"/>
      <w:r w:rsidR="009839BD" w:rsidRPr="009839BD">
        <w:rPr>
          <w:rFonts w:ascii="Estedad Regular" w:hAnsi="Estedad Regular" w:cs="Estedad Regular"/>
        </w:rPr>
        <w:t>it</w:t>
      </w:r>
      <w:proofErr w:type="gramEnd"/>
      <w:r w:rsidR="009839BD" w:rsidRPr="009839BD">
        <w:rPr>
          <w:rFonts w:ascii="Estedad Regular" w:hAnsi="Estedad Regular" w:cs="Estedad Regular"/>
        </w:rPr>
        <w:t xml:space="preserve"> also uses DALL-E-2 to create stunning and immersive images that enrich the learning experience</w:t>
      </w:r>
      <w:r w:rsidR="009839BD" w:rsidRPr="009839BD">
        <w:rPr>
          <w:rFonts w:ascii="Estedad Regular" w:hAnsi="Estedad Regular" w:cs="Estedad Regular"/>
          <w:rtl/>
        </w:rPr>
        <w:t>.</w:t>
      </w:r>
    </w:p>
    <w:p w14:paraId="16611471" w14:textId="25106A66" w:rsidR="009839BD" w:rsidRPr="009839BD" w:rsidRDefault="009839BD" w:rsidP="00D27A62">
      <w:pPr>
        <w:bidi w:val="0"/>
        <w:spacing w:after="100" w:line="240" w:lineRule="auto"/>
        <w:rPr>
          <w:rFonts w:ascii="Estedad Regular" w:hAnsi="Estedad Regular" w:cs="Estedad Regular"/>
        </w:rPr>
      </w:pPr>
      <w:r w:rsidRPr="009839BD">
        <w:rPr>
          <w:rFonts w:ascii="Estedad Regular" w:hAnsi="Estedad Regular" w:cs="Estedad Regular"/>
        </w:rPr>
        <w:t>But that's not all</w:t>
      </w:r>
      <w:r w:rsidR="0091274C">
        <w:rPr>
          <w:rFonts w:ascii="Estedad Regular" w:hAnsi="Estedad Regular" w:cs="Estedad Regular"/>
        </w:rPr>
        <w:t>!</w:t>
      </w:r>
      <w:r w:rsidRPr="009839BD">
        <w:rPr>
          <w:rFonts w:ascii="Estedad Regular" w:hAnsi="Estedad Regular" w:cs="Estedad Regular"/>
        </w:rPr>
        <w:t xml:space="preserve"> </w:t>
      </w:r>
      <w:r w:rsidR="007B04B0">
        <w:rPr>
          <w:rFonts w:ascii="Estedad Regular" w:hAnsi="Estedad Regular" w:cs="Estedad Regular"/>
        </w:rPr>
        <w:t>Aicademy</w:t>
      </w:r>
      <w:r w:rsidRPr="009839BD">
        <w:rPr>
          <w:rFonts w:ascii="Estedad Regular" w:hAnsi="Estedad Regular" w:cs="Estedad Regular"/>
        </w:rPr>
        <w:t xml:space="preserve"> also includes a quiz feature that enables users to test their knowledge and track their progress. And for those who want a quick summary of the course, </w:t>
      </w:r>
      <w:r w:rsidR="007B04B0">
        <w:rPr>
          <w:rFonts w:ascii="Estedad Regular" w:hAnsi="Estedad Regular" w:cs="Estedad Regular"/>
        </w:rPr>
        <w:t>Aicademy</w:t>
      </w:r>
      <w:r w:rsidRPr="009839BD">
        <w:rPr>
          <w:rFonts w:ascii="Estedad Regular" w:hAnsi="Estedad Regular" w:cs="Estedad Regular"/>
        </w:rPr>
        <w:t xml:space="preserve"> provides an easily digestible synopsis that ensures maximum comprehension</w:t>
      </w:r>
      <w:r w:rsidRPr="009839BD">
        <w:rPr>
          <w:rFonts w:ascii="Estedad Regular" w:hAnsi="Estedad Regular" w:cs="Estedad Regular"/>
          <w:rtl/>
        </w:rPr>
        <w:t>.</w:t>
      </w:r>
    </w:p>
    <w:p w14:paraId="04C83C66" w14:textId="644AE223" w:rsidR="009839BD" w:rsidRPr="009839BD" w:rsidRDefault="009839BD" w:rsidP="00D27A62">
      <w:pPr>
        <w:bidi w:val="0"/>
        <w:spacing w:after="100" w:line="240" w:lineRule="auto"/>
        <w:rPr>
          <w:rFonts w:ascii="Estedad Regular" w:hAnsi="Estedad Regular" w:cs="Estedad Regular"/>
        </w:rPr>
      </w:pPr>
      <w:r w:rsidRPr="009839BD">
        <w:rPr>
          <w:rFonts w:ascii="Estedad Regular" w:hAnsi="Estedad Regular" w:cs="Estedad Regular"/>
        </w:rPr>
        <w:t xml:space="preserve">The </w:t>
      </w:r>
      <w:r w:rsidR="0091274C">
        <w:rPr>
          <w:rFonts w:ascii="Estedad Regular" w:hAnsi="Estedad Regular" w:cs="Estedad Regular"/>
        </w:rPr>
        <w:t xml:space="preserve">interactive </w:t>
      </w:r>
      <w:r w:rsidRPr="009839BD">
        <w:rPr>
          <w:rFonts w:ascii="Estedad Regular" w:hAnsi="Estedad Regular" w:cs="Estedad Regular"/>
        </w:rPr>
        <w:t xml:space="preserve">chatbox feature is where </w:t>
      </w:r>
      <w:r w:rsidR="007B04B0">
        <w:rPr>
          <w:rFonts w:ascii="Estedad Regular" w:hAnsi="Estedad Regular" w:cs="Estedad Regular"/>
        </w:rPr>
        <w:t>Aicademy</w:t>
      </w:r>
      <w:r w:rsidRPr="009839BD">
        <w:rPr>
          <w:rFonts w:ascii="Estedad Regular" w:hAnsi="Estedad Regular" w:cs="Estedad Regular"/>
        </w:rPr>
        <w:t xml:space="preserve"> really shines. Users can ask questions and get immediate answers, allowing for a truly interactive learning experience. Whether you're struggling with a concept or looking for additional information, </w:t>
      </w:r>
      <w:proofErr w:type="spellStart"/>
      <w:r w:rsidR="007B04B0">
        <w:rPr>
          <w:rFonts w:ascii="Estedad Regular" w:hAnsi="Estedad Regular" w:cs="Estedad Regular"/>
        </w:rPr>
        <w:t>Aicademy</w:t>
      </w:r>
      <w:r w:rsidRPr="009839BD">
        <w:rPr>
          <w:rFonts w:ascii="Estedad Regular" w:hAnsi="Estedad Regular" w:cs="Estedad Regular"/>
        </w:rPr>
        <w:t>'s</w:t>
      </w:r>
      <w:proofErr w:type="spellEnd"/>
      <w:r w:rsidRPr="009839BD">
        <w:rPr>
          <w:rFonts w:ascii="Estedad Regular" w:hAnsi="Estedad Regular" w:cs="Estedad Regular"/>
        </w:rPr>
        <w:t xml:space="preserve"> chatbox is always available to help</w:t>
      </w:r>
      <w:r w:rsidRPr="009839BD">
        <w:rPr>
          <w:rFonts w:ascii="Estedad Regular" w:hAnsi="Estedad Regular" w:cs="Estedad Regular"/>
          <w:rtl/>
        </w:rPr>
        <w:t>.</w:t>
      </w:r>
    </w:p>
    <w:p w14:paraId="1C215123" w14:textId="667B1C39" w:rsidR="004F044C" w:rsidRPr="009839BD" w:rsidRDefault="009839BD" w:rsidP="00D27A62">
      <w:pPr>
        <w:bidi w:val="0"/>
        <w:spacing w:after="100" w:line="240" w:lineRule="auto"/>
        <w:rPr>
          <w:rFonts w:ascii="Estedad Regular" w:hAnsi="Estedad Regular" w:cs="Estedad Regular"/>
        </w:rPr>
      </w:pPr>
      <w:r w:rsidRPr="009839BD">
        <w:rPr>
          <w:rFonts w:ascii="Estedad Regular" w:hAnsi="Estedad Regular" w:cs="Estedad Regular"/>
        </w:rPr>
        <w:t xml:space="preserve">In short, </w:t>
      </w:r>
      <w:r w:rsidR="007B04B0">
        <w:rPr>
          <w:rFonts w:ascii="Estedad Regular" w:hAnsi="Estedad Regular" w:cs="Estedad Regular"/>
        </w:rPr>
        <w:t>Aicademy</w:t>
      </w:r>
      <w:r w:rsidRPr="009839BD">
        <w:rPr>
          <w:rFonts w:ascii="Estedad Regular" w:hAnsi="Estedad Regular" w:cs="Estedad Regular"/>
        </w:rPr>
        <w:t xml:space="preserve"> is the ultimate tool for those who are serious about online learning. With its personalized course creation, immersive images, quiz feature, and chatbox, </w:t>
      </w:r>
      <w:r w:rsidR="007B04B0">
        <w:rPr>
          <w:rFonts w:ascii="Estedad Regular" w:hAnsi="Estedad Regular" w:cs="Estedad Regular"/>
        </w:rPr>
        <w:t>Aicademy</w:t>
      </w:r>
      <w:r w:rsidRPr="009839BD">
        <w:rPr>
          <w:rFonts w:ascii="Estedad Regular" w:hAnsi="Estedad Regular" w:cs="Estedad Regular"/>
        </w:rPr>
        <w:t xml:space="preserve"> makes learning more engaging, interactive, and effective than ever before.</w:t>
      </w:r>
    </w:p>
    <w:p w14:paraId="7AABA8D3" w14:textId="77777777" w:rsidR="009D4DAB" w:rsidRPr="009839BD" w:rsidRDefault="009D4DAB" w:rsidP="00D27A62">
      <w:pPr>
        <w:bidi w:val="0"/>
        <w:spacing w:after="100" w:line="240" w:lineRule="auto"/>
        <w:rPr>
          <w:rFonts w:ascii="Estedad Regular" w:hAnsi="Estedad Regular" w:cs="Estedad Regular"/>
        </w:rPr>
      </w:pPr>
    </w:p>
    <w:sectPr w:rsidR="009D4DAB" w:rsidRPr="009839BD" w:rsidSect="0096443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81"/>
    <w:rsid w:val="000D0FF0"/>
    <w:rsid w:val="000F4D0D"/>
    <w:rsid w:val="003D34B6"/>
    <w:rsid w:val="004F044C"/>
    <w:rsid w:val="0053184E"/>
    <w:rsid w:val="006F60E7"/>
    <w:rsid w:val="00770CB8"/>
    <w:rsid w:val="007B04B0"/>
    <w:rsid w:val="00821017"/>
    <w:rsid w:val="00862055"/>
    <w:rsid w:val="0087247A"/>
    <w:rsid w:val="0091274C"/>
    <w:rsid w:val="0096443C"/>
    <w:rsid w:val="009839BD"/>
    <w:rsid w:val="00986C81"/>
    <w:rsid w:val="009D4DAB"/>
    <w:rsid w:val="00A2712A"/>
    <w:rsid w:val="00AD3269"/>
    <w:rsid w:val="00B25CD1"/>
    <w:rsid w:val="00B27F91"/>
    <w:rsid w:val="00B41BC2"/>
    <w:rsid w:val="00B70A6F"/>
    <w:rsid w:val="00BB65E4"/>
    <w:rsid w:val="00BF3527"/>
    <w:rsid w:val="00C32232"/>
    <w:rsid w:val="00C47C11"/>
    <w:rsid w:val="00C75E17"/>
    <w:rsid w:val="00D22F17"/>
    <w:rsid w:val="00D27A62"/>
    <w:rsid w:val="00E55C04"/>
    <w:rsid w:val="00E8495D"/>
    <w:rsid w:val="00FA0490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4AAB"/>
  <w15:chartTrackingRefBased/>
  <w15:docId w15:val="{B5102373-D9E8-474B-B811-D4EDCDCE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F0"/>
    <w:pPr>
      <w:bidi/>
    </w:pPr>
  </w:style>
  <w:style w:type="paragraph" w:styleId="Heading1">
    <w:name w:val="heading 1"/>
    <w:aliases w:val="Heading English"/>
    <w:basedOn w:val="Normal"/>
    <w:next w:val="Normal"/>
    <w:link w:val="Heading1Char"/>
    <w:autoRedefine/>
    <w:uiPriority w:val="9"/>
    <w:qFormat/>
    <w:rsid w:val="00C47C11"/>
    <w:pPr>
      <w:keepNext/>
      <w:keepLines/>
      <w:spacing w:before="240" w:after="0" w:line="360" w:lineRule="auto"/>
      <w:jc w:val="center"/>
      <w:outlineLvl w:val="0"/>
    </w:pPr>
    <w:rPr>
      <w:rFonts w:ascii="Goudy Old Style" w:eastAsia="Goudy Old Style" w:hAnsi="Goudy Old Style" w:cs="Goudy Old Style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English Char"/>
    <w:basedOn w:val="DefaultParagraphFont"/>
    <w:link w:val="Heading1"/>
    <w:uiPriority w:val="9"/>
    <w:rsid w:val="00C47C11"/>
    <w:rPr>
      <w:rFonts w:ascii="Goudy Old Style" w:eastAsia="Goudy Old Style" w:hAnsi="Goudy Old Style" w:cs="Goudy Old Style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296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98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312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13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58674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2332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50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8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376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4735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858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60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275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0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7195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593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49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6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0911-6E88-464E-BBA8-D90F5ADE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Adibvafa Fallahpour</dc:creator>
  <cp:keywords/>
  <dc:description/>
  <cp:lastModifiedBy>Adibvafa Fallahpour</cp:lastModifiedBy>
  <cp:revision>4</cp:revision>
  <dcterms:created xsi:type="dcterms:W3CDTF">2023-02-03T19:31:00Z</dcterms:created>
  <dcterms:modified xsi:type="dcterms:W3CDTF">2023-03-03T23:46:00Z</dcterms:modified>
</cp:coreProperties>
</file>