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651631654"/>
        <w:docPartObj>
          <w:docPartGallery w:val="Cover Pages"/>
          <w:docPartUnique/>
        </w:docPartObj>
      </w:sdtPr>
      <w:sdtEndPr>
        <w:rPr>
          <w:color w:val="44546A" w:themeColor="text2"/>
        </w:rPr>
      </w:sdtEndPr>
      <w:sdtContent>
        <w:p w:rsidR="00E83D48" w:rsidRDefault="00E653F3">
          <w:pPr>
            <w:pStyle w:val="Sansinterligne"/>
          </w:pPr>
          <w:r w:rsidRPr="007812F8">
            <w:rPr>
              <w:noProof/>
            </w:rPr>
            <w:drawing>
              <wp:anchor distT="0" distB="0" distL="114300" distR="114300" simplePos="0" relativeHeight="251666432" behindDoc="0" locked="0" layoutInCell="1" allowOverlap="1" wp14:anchorId="421ECEFB" wp14:editId="32F752F1">
                <wp:simplePos x="0" y="0"/>
                <wp:positionH relativeFrom="margin">
                  <wp:posOffset>-257175</wp:posOffset>
                </wp:positionH>
                <wp:positionV relativeFrom="paragraph">
                  <wp:posOffset>-620395</wp:posOffset>
                </wp:positionV>
                <wp:extent cx="1784350" cy="1005840"/>
                <wp:effectExtent l="0" t="0" r="6350" b="3810"/>
                <wp:wrapNone/>
                <wp:docPr id="58" name="Image 5"/>
                <wp:cNvGraphicFramePr/>
                <a:graphic xmlns:a="http://schemas.openxmlformats.org/drawingml/2006/main">
                  <a:graphicData uri="http://schemas.openxmlformats.org/drawingml/2006/picture">
                    <pic:pic xmlns:pic="http://schemas.openxmlformats.org/drawingml/2006/picture">
                      <pic:nvPicPr>
                        <pic:cNvPr id="6" name="Image 5"/>
                        <pic:cNvPicPr/>
                      </pic:nvPicPr>
                      <pic:blipFill>
                        <a:blip r:embed="rId9" cstate="print"/>
                        <a:srcRect/>
                        <a:stretch>
                          <a:fillRect/>
                        </a:stretch>
                      </pic:blipFill>
                      <pic:spPr bwMode="auto">
                        <a:xfrm>
                          <a:off x="0" y="0"/>
                          <a:ext cx="1784350" cy="1005840"/>
                        </a:xfrm>
                        <a:prstGeom prst="rect">
                          <a:avLst/>
                        </a:prstGeom>
                        <a:noFill/>
                        <a:ln w="9525">
                          <a:noFill/>
                          <a:miter lim="800000"/>
                          <a:headEnd/>
                          <a:tailEnd/>
                        </a:ln>
                      </pic:spPr>
                    </pic:pic>
                  </a:graphicData>
                </a:graphic>
              </wp:anchor>
            </w:drawing>
          </w:r>
          <w:r w:rsidR="00E83D48">
            <w:rPr>
              <w:noProof/>
            </w:rPr>
            <mc:AlternateContent>
              <mc:Choice Requires="wpg">
                <w:drawing>
                  <wp:anchor distT="0" distB="0" distL="114300" distR="114300" simplePos="0" relativeHeight="251659264" behindDoc="1" locked="0" layoutInCell="1" allowOverlap="1" wp14:anchorId="34035E89" wp14:editId="004E7A4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e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1T00:00:00Z">
                                      <w:dateFormat w:val="dd/MM/yyyy"/>
                                      <w:lid w:val="fr-FR"/>
                                      <w:storeMappedDataAs w:val="dateTime"/>
                                      <w:calendar w:val="gregorian"/>
                                    </w:date>
                                  </w:sdtPr>
                                  <w:sdtContent>
                                    <w:p w:rsidR="00DB65E2" w:rsidRDefault="00DB65E2">
                                      <w:pPr>
                                        <w:pStyle w:val="Sansinterligne"/>
                                        <w:jc w:val="right"/>
                                        <w:rPr>
                                          <w:color w:val="FFFFFF" w:themeColor="background1"/>
                                          <w:sz w:val="28"/>
                                          <w:szCs w:val="28"/>
                                        </w:rPr>
                                      </w:pPr>
                                      <w:r>
                                        <w:rPr>
                                          <w:color w:val="FFFFFF" w:themeColor="background1"/>
                                          <w:sz w:val="28"/>
                                          <w:szCs w:val="28"/>
                                        </w:rPr>
                                        <w:t>01/01/2016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4035E89" id="Groupe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FjyXPcSJAAA0AQBAA4AAAAAAAAA&#10;AAAAAAAALgIAAGRycy9lMm9Eb2MueG1sUEsBAi0AFAAGAAgAAAAhAE/3lTLdAAAABgEAAA8AAAAA&#10;AAAAAAAAAAAAbCYAAGRycy9kb3ducmV2LnhtbFBLBQYAAAAABAAEAPMAAAB2Jw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FMAMUA&#10;AADaAAAADwAAAGRycy9kb3ducmV2LnhtbESPT2sCMRTE70K/Q3gFb5qtB9HVKFIotJRS/EOpt+fm&#10;uVndvCyb6K5+eiMIHoeZ+Q0znbe2FGeqfeFYwVs/AUGcOV1wrmCz/uiNQPiArLF0TAou5GE+e+lM&#10;MdWu4SWdVyEXEcI+RQUmhCqV0meGLPq+q4ijt3e1xRBlnUtdYxPhtpSDJBlKiwXHBYMVvRvKjquT&#10;VeAO1/Hmu/k57tZmnP1tB/n/12+jVPe1XUxABGrDM/xof2oFQ7hfiT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UwA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NT8QA&#10;AADaAAAADwAAAGRycy9kb3ducmV2LnhtbESP3WrCQBSE74W+w3IE7+omCrZEV/EHwQvtj/oAx+wx&#10;ic2eDdnVRJ++Wyh4OczMN8xk1ppS3Kh2hWUFcT8CQZxaXXCm4HhYv76DcB5ZY2mZFNzJwWz60plg&#10;om3D33Tb+0wECLsEFeTeV4mULs3JoOvbijh4Z1sb9EHWmdQ1NgFuSjmIopE0WHBYyLGiZU7pz/5q&#10;FJh4Gy8W7ePjs7l8DU/V1TfRaqdUr9vOxyA8tf4Z/m9vtII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DU/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01T00:00:00Z">
                                <w:dateFormat w:val="dd/MM/yyyy"/>
                                <w:lid w:val="fr-FR"/>
                                <w:storeMappedDataAs w:val="dateTime"/>
                                <w:calendar w:val="gregorian"/>
                              </w:date>
                            </w:sdtPr>
                            <w:sdtContent>
                              <w:p w:rsidR="00DB65E2" w:rsidRDefault="00DB65E2">
                                <w:pPr>
                                  <w:pStyle w:val="Sansinterligne"/>
                                  <w:jc w:val="right"/>
                                  <w:rPr>
                                    <w:color w:val="FFFFFF" w:themeColor="background1"/>
                                    <w:sz w:val="28"/>
                                    <w:szCs w:val="28"/>
                                  </w:rPr>
                                </w:pPr>
                                <w:r>
                                  <w:rPr>
                                    <w:color w:val="FFFFFF" w:themeColor="background1"/>
                                    <w:sz w:val="28"/>
                                    <w:szCs w:val="28"/>
                                  </w:rPr>
                                  <w:t>01/01/2016</w:t>
                                </w:r>
                              </w:p>
                            </w:sdtContent>
                          </w:sdt>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44546a [3215]" strokecolor="#44546a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1C29EC" w:rsidRDefault="00334739">
          <w:pPr>
            <w:rPr>
              <w:color w:val="44546A" w:themeColor="text2"/>
            </w:rPr>
          </w:pPr>
          <w:r>
            <w:rPr>
              <w:noProof/>
              <w:lang w:eastAsia="fr-FR"/>
            </w:rPr>
            <mc:AlternateContent>
              <mc:Choice Requires="wps">
                <w:drawing>
                  <wp:anchor distT="0" distB="0" distL="114300" distR="114300" simplePos="0" relativeHeight="251660288" behindDoc="0" locked="0" layoutInCell="1" allowOverlap="1" wp14:anchorId="5DB5945D" wp14:editId="1A0991D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879288"/>
                    <wp:effectExtent l="0" t="0" r="7620" b="6985"/>
                    <wp:wrapNone/>
                    <wp:docPr id="1" name="Zone de texte 1"/>
                    <wp:cNvGraphicFramePr/>
                    <a:graphic xmlns:a="http://schemas.openxmlformats.org/drawingml/2006/main">
                      <a:graphicData uri="http://schemas.microsoft.com/office/word/2010/wordprocessingShape">
                        <wps:wsp>
                          <wps:cNvSpPr txBox="1"/>
                          <wps:spPr>
                            <a:xfrm>
                              <a:off x="0" y="0"/>
                              <a:ext cx="3657600" cy="1879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65E2" w:rsidRPr="00E653F3" w:rsidRDefault="00DB65E2" w:rsidP="00945186">
                                <w:pPr>
                                  <w:pStyle w:val="Sansinterligne"/>
                                  <w:jc w:val="center"/>
                                  <w:rPr>
                                    <w:rFonts w:eastAsia="Times New Roman" w:hAnsi="Calibri"/>
                                    <w:color w:val="44546A" w:themeColor="text2"/>
                                    <w:kern w:val="24"/>
                                    <w:sz w:val="56"/>
                                    <w:szCs w:val="48"/>
                                  </w:rPr>
                                </w:pPr>
                                <w:sdt>
                                  <w:sdtPr>
                                    <w:rPr>
                                      <w:rFonts w:eastAsia="Times New Roman" w:hAnsi="Calibri"/>
                                      <w:color w:val="44546A" w:themeColor="text2"/>
                                      <w:kern w:val="24"/>
                                      <w:sz w:val="56"/>
                                      <w:szCs w:val="48"/>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E653F3">
                                      <w:rPr>
                                        <w:rFonts w:eastAsia="Times New Roman" w:hAnsi="Calibri"/>
                                        <w:color w:val="44546A" w:themeColor="text2"/>
                                        <w:kern w:val="24"/>
                                        <w:sz w:val="56"/>
                                        <w:szCs w:val="48"/>
                                      </w:rPr>
                                      <w:t xml:space="preserve">LIVRABLE 1 </w:t>
                                    </w:r>
                                  </w:sdtContent>
                                </w:sdt>
                              </w:p>
                              <w:p w:rsidR="00DB65E2" w:rsidRDefault="00DB65E2" w:rsidP="00945186">
                                <w:pPr>
                                  <w:spacing w:before="120"/>
                                  <w:jc w:val="center"/>
                                  <w:rPr>
                                    <w:rFonts w:eastAsia="Times New Roman" w:hAnsi="Calibri"/>
                                    <w:color w:val="44546A" w:themeColor="text2"/>
                                    <w:kern w:val="24"/>
                                    <w:sz w:val="40"/>
                                    <w:szCs w:val="48"/>
                                    <w:lang w:eastAsia="fr-FR"/>
                                  </w:rPr>
                                </w:pPr>
                                <w:r w:rsidRPr="00E653F3">
                                  <w:rPr>
                                    <w:rFonts w:eastAsia="Times New Roman" w:hAnsi="Calibri"/>
                                    <w:color w:val="44546A" w:themeColor="text2"/>
                                    <w:kern w:val="24"/>
                                    <w:sz w:val="40"/>
                                    <w:szCs w:val="48"/>
                                    <w:lang w:eastAsia="fr-FR"/>
                                  </w:rPr>
                                  <w:t>Itération1 : Gestion des comptes et Gestion des appels d’offre</w:t>
                                </w:r>
                              </w:p>
                              <w:p w:rsidR="00DB65E2" w:rsidRPr="00E653F3" w:rsidRDefault="00DB65E2" w:rsidP="00334739">
                                <w:pPr>
                                  <w:spacing w:before="120"/>
                                  <w:rPr>
                                    <w:rFonts w:eastAsia="Times New Roman" w:hAnsi="Calibri"/>
                                    <w:color w:val="44546A" w:themeColor="text2"/>
                                    <w:kern w:val="24"/>
                                    <w:sz w:val="40"/>
                                    <w:szCs w:val="48"/>
                                    <w:lang w:eastAsia="fr-FR"/>
                                  </w:rPr>
                                </w:pPr>
                                <w:r>
                                  <w:rPr>
                                    <w:rFonts w:eastAsia="Times New Roman" w:hAnsi="Calibri"/>
                                    <w:color w:val="44546A" w:themeColor="text2"/>
                                    <w:kern w:val="24"/>
                                    <w:sz w:val="40"/>
                                    <w:szCs w:val="48"/>
                                    <w:lang w:eastAsia="fr-FR"/>
                                  </w:rPr>
                                  <w:t>Itération2 </w:t>
                                </w:r>
                                <w:r w:rsidR="002122BD">
                                  <w:rPr>
                                    <w:rFonts w:eastAsia="Times New Roman" w:hAnsi="Calibri"/>
                                    <w:color w:val="44546A" w:themeColor="text2"/>
                                    <w:kern w:val="24"/>
                                    <w:sz w:val="40"/>
                                    <w:szCs w:val="48"/>
                                    <w:lang w:eastAsia="fr-FR"/>
                                  </w:rPr>
                                  <w:t xml:space="preserve">: Gestion des tests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5DB5945D" id="_x0000_t202" coordsize="21600,21600" o:spt="202" path="m,l,21600r21600,l21600,xe">
                    <v:stroke joinstyle="miter"/>
                    <v:path gradientshapeok="t" o:connecttype="rect"/>
                  </v:shapetype>
                  <v:shape id="Zone de texte 1" o:spid="_x0000_s1055" type="#_x0000_t202" style="position:absolute;margin-left:0;margin-top:0;width:4in;height:148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" filled="f" stroked="f" strokeweight=".5pt">
                    <v:textbox inset="0,0,0,0">
                      <w:txbxContent>
                        <w:p w:rsidR="00DB65E2" w:rsidRPr="00E653F3" w:rsidRDefault="00DB65E2" w:rsidP="00945186">
                          <w:pPr>
                            <w:pStyle w:val="Sansinterligne"/>
                            <w:jc w:val="center"/>
                            <w:rPr>
                              <w:rFonts w:eastAsia="Times New Roman" w:hAnsi="Calibri"/>
                              <w:color w:val="44546A" w:themeColor="text2"/>
                              <w:kern w:val="24"/>
                              <w:sz w:val="56"/>
                              <w:szCs w:val="48"/>
                            </w:rPr>
                          </w:pPr>
                          <w:sdt>
                            <w:sdtPr>
                              <w:rPr>
                                <w:rFonts w:eastAsia="Times New Roman" w:hAnsi="Calibri"/>
                                <w:color w:val="44546A" w:themeColor="text2"/>
                                <w:kern w:val="24"/>
                                <w:sz w:val="56"/>
                                <w:szCs w:val="48"/>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E653F3">
                                <w:rPr>
                                  <w:rFonts w:eastAsia="Times New Roman" w:hAnsi="Calibri"/>
                                  <w:color w:val="44546A" w:themeColor="text2"/>
                                  <w:kern w:val="24"/>
                                  <w:sz w:val="56"/>
                                  <w:szCs w:val="48"/>
                                </w:rPr>
                                <w:t xml:space="preserve">LIVRABLE 1 </w:t>
                              </w:r>
                            </w:sdtContent>
                          </w:sdt>
                        </w:p>
                        <w:p w:rsidR="00DB65E2" w:rsidRDefault="00DB65E2" w:rsidP="00945186">
                          <w:pPr>
                            <w:spacing w:before="120"/>
                            <w:jc w:val="center"/>
                            <w:rPr>
                              <w:rFonts w:eastAsia="Times New Roman" w:hAnsi="Calibri"/>
                              <w:color w:val="44546A" w:themeColor="text2"/>
                              <w:kern w:val="24"/>
                              <w:sz w:val="40"/>
                              <w:szCs w:val="48"/>
                              <w:lang w:eastAsia="fr-FR"/>
                            </w:rPr>
                          </w:pPr>
                          <w:r w:rsidRPr="00E653F3">
                            <w:rPr>
                              <w:rFonts w:eastAsia="Times New Roman" w:hAnsi="Calibri"/>
                              <w:color w:val="44546A" w:themeColor="text2"/>
                              <w:kern w:val="24"/>
                              <w:sz w:val="40"/>
                              <w:szCs w:val="48"/>
                              <w:lang w:eastAsia="fr-FR"/>
                            </w:rPr>
                            <w:t>Itération1 : Gestion des comptes et Gestion des appels d’offre</w:t>
                          </w:r>
                        </w:p>
                        <w:p w:rsidR="00DB65E2" w:rsidRPr="00E653F3" w:rsidRDefault="00DB65E2" w:rsidP="00334739">
                          <w:pPr>
                            <w:spacing w:before="120"/>
                            <w:rPr>
                              <w:rFonts w:eastAsia="Times New Roman" w:hAnsi="Calibri"/>
                              <w:color w:val="44546A" w:themeColor="text2"/>
                              <w:kern w:val="24"/>
                              <w:sz w:val="40"/>
                              <w:szCs w:val="48"/>
                              <w:lang w:eastAsia="fr-FR"/>
                            </w:rPr>
                          </w:pPr>
                          <w:r>
                            <w:rPr>
                              <w:rFonts w:eastAsia="Times New Roman" w:hAnsi="Calibri"/>
                              <w:color w:val="44546A" w:themeColor="text2"/>
                              <w:kern w:val="24"/>
                              <w:sz w:val="40"/>
                              <w:szCs w:val="48"/>
                              <w:lang w:eastAsia="fr-FR"/>
                            </w:rPr>
                            <w:t>Itération2 </w:t>
                          </w:r>
                          <w:r w:rsidR="002122BD">
                            <w:rPr>
                              <w:rFonts w:eastAsia="Times New Roman" w:hAnsi="Calibri"/>
                              <w:color w:val="44546A" w:themeColor="text2"/>
                              <w:kern w:val="24"/>
                              <w:sz w:val="40"/>
                              <w:szCs w:val="48"/>
                              <w:lang w:eastAsia="fr-FR"/>
                            </w:rPr>
                            <w:t xml:space="preserve">: Gestion des tests </w:t>
                          </w:r>
                        </w:p>
                      </w:txbxContent>
                    </v:textbox>
                    <w10:wrap anchorx="page" anchory="page"/>
                  </v:shape>
                </w:pict>
              </mc:Fallback>
            </mc:AlternateContent>
          </w:r>
          <w:r w:rsidR="00E653F3" w:rsidRPr="007812F8">
            <w:rPr>
              <w:noProof/>
              <w:lang w:eastAsia="fr-FR"/>
            </w:rPr>
            <mc:AlternateContent>
              <mc:Choice Requires="wps">
                <w:drawing>
                  <wp:anchor distT="0" distB="0" distL="114300" distR="114300" simplePos="0" relativeHeight="251668480" behindDoc="0" locked="0" layoutInCell="1" allowOverlap="1" wp14:anchorId="62F1412E" wp14:editId="5C5E7D0B">
                    <wp:simplePos x="0" y="0"/>
                    <wp:positionH relativeFrom="margin">
                      <wp:posOffset>1447800</wp:posOffset>
                    </wp:positionH>
                    <wp:positionV relativeFrom="paragraph">
                      <wp:posOffset>2628265</wp:posOffset>
                    </wp:positionV>
                    <wp:extent cx="4907371" cy="1175657"/>
                    <wp:effectExtent l="0" t="0" r="0" b="0"/>
                    <wp:wrapNone/>
                    <wp:docPr id="55" name="Sous-titr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7371" cy="1175657"/>
                            </a:xfrm>
                            <a:prstGeom prst="rect">
                              <a:avLst/>
                            </a:prstGeom>
                          </wps:spPr>
                          <wps:txbx>
                            <w:txbxContent>
                              <w:p w:rsidR="00DB65E2" w:rsidRPr="00E653F3" w:rsidRDefault="00DB65E2" w:rsidP="00E653F3">
                                <w:pPr>
                                  <w:jc w:val="center"/>
                                  <w:rPr>
                                    <w:b/>
                                    <w:color w:val="0070C0"/>
                                    <w:sz w:val="36"/>
                                  </w:rPr>
                                </w:pPr>
                                <w:r w:rsidRPr="00E653F3">
                                  <w:rPr>
                                    <w:b/>
                                    <w:color w:val="0070C0"/>
                                    <w:sz w:val="36"/>
                                  </w:rPr>
                                  <w:t>Mise en place d’une plateforme web du Freelance et intégration des étudiants dans le monde professionnel</w:t>
                                </w:r>
                              </w:p>
                              <w:p w:rsidR="00DB65E2" w:rsidRPr="00E1016B" w:rsidRDefault="00DB65E2" w:rsidP="00E653F3">
                                <w:pPr>
                                  <w:pStyle w:val="NormalWeb"/>
                                  <w:spacing w:before="60" w:beforeAutospacing="0" w:after="0" w:afterAutospacing="0"/>
                                  <w:ind w:left="101"/>
                                  <w:jc w:val="center"/>
                                  <w:rPr>
                                    <w:color w:val="0070C0"/>
                                    <w:sz w:val="22"/>
                                  </w:rPr>
                                </w:pPr>
                              </w:p>
                            </w:txbxContent>
                          </wps:txbx>
                          <wps:bodyPr vert="horz" wrap="square">
                            <a:noAutofit/>
                          </wps:bodyPr>
                        </wps:wsp>
                      </a:graphicData>
                    </a:graphic>
                    <wp14:sizeRelH relativeFrom="margin">
                      <wp14:pctWidth>0</wp14:pctWidth>
                    </wp14:sizeRelH>
                    <wp14:sizeRelV relativeFrom="margin">
                      <wp14:pctHeight>0</wp14:pctHeight>
                    </wp14:sizeRelV>
                  </wp:anchor>
                </w:drawing>
              </mc:Choice>
              <mc:Fallback>
                <w:pict>
                  <v:shape w14:anchorId="62F1412E" id="Sous-titre 2" o:spid="_x0000_s1056" type="#_x0000_t202" style="position:absolute;margin-left:114pt;margin-top:206.95pt;width:386.4pt;height:92.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" filled="f" stroked="f">
                    <v:path arrowok="t"/>
                    <v:textbox>
                      <w:txbxContent>
                        <w:p w:rsidR="00DB65E2" w:rsidRPr="00E653F3" w:rsidRDefault="00DB65E2" w:rsidP="00E653F3">
                          <w:pPr>
                            <w:jc w:val="center"/>
                            <w:rPr>
                              <w:b/>
                              <w:color w:val="0070C0"/>
                              <w:sz w:val="36"/>
                            </w:rPr>
                          </w:pPr>
                          <w:r w:rsidRPr="00E653F3">
                            <w:rPr>
                              <w:b/>
                              <w:color w:val="0070C0"/>
                              <w:sz w:val="36"/>
                            </w:rPr>
                            <w:t>Mise en place d’une plateforme web du Freelance et intégration des étudiants dans le monde professionnel</w:t>
                          </w:r>
                        </w:p>
                        <w:p w:rsidR="00DB65E2" w:rsidRPr="00E1016B" w:rsidRDefault="00DB65E2" w:rsidP="00E653F3">
                          <w:pPr>
                            <w:pStyle w:val="NormalWeb"/>
                            <w:spacing w:before="60" w:beforeAutospacing="0" w:after="0" w:afterAutospacing="0"/>
                            <w:ind w:left="101"/>
                            <w:jc w:val="center"/>
                            <w:rPr>
                              <w:color w:val="0070C0"/>
                              <w:sz w:val="22"/>
                            </w:rPr>
                          </w:pPr>
                        </w:p>
                      </w:txbxContent>
                    </v:textbox>
                    <w10:wrap anchorx="margin"/>
                  </v:shape>
                </w:pict>
              </mc:Fallback>
            </mc:AlternateContent>
          </w:r>
          <w:r w:rsidR="00E653F3" w:rsidRPr="007812F8">
            <w:rPr>
              <w:noProof/>
              <w:lang w:eastAsia="fr-FR"/>
            </w:rPr>
            <mc:AlternateContent>
              <mc:Choice Requires="wps">
                <w:drawing>
                  <wp:anchor distT="0" distB="0" distL="114300" distR="114300" simplePos="0" relativeHeight="251664384" behindDoc="0" locked="0" layoutInCell="1" allowOverlap="1" wp14:anchorId="5621C202" wp14:editId="681C9C38">
                    <wp:simplePos x="0" y="0"/>
                    <wp:positionH relativeFrom="margin">
                      <wp:posOffset>3057525</wp:posOffset>
                    </wp:positionH>
                    <wp:positionV relativeFrom="paragraph">
                      <wp:posOffset>6962140</wp:posOffset>
                    </wp:positionV>
                    <wp:extent cx="2991555" cy="1000125"/>
                    <wp:effectExtent l="0" t="0" r="0" b="0"/>
                    <wp:wrapNone/>
                    <wp:docPr id="35" name="Sous-titr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1555" cy="1000125"/>
                            </a:xfrm>
                            <a:prstGeom prst="rect">
                              <a:avLst/>
                            </a:prstGeom>
                          </wps:spPr>
                          <wps:txbx>
                            <w:txbxContent>
                              <w:p w:rsidR="00DB65E2" w:rsidRPr="00E653F3" w:rsidRDefault="00DB65E2" w:rsidP="00E653F3">
                                <w:pPr>
                                  <w:pStyle w:val="NormalWeb"/>
                                  <w:spacing w:before="60" w:beforeAutospacing="0" w:after="0" w:afterAutospacing="0"/>
                                  <w:ind w:left="101"/>
                                  <w:rPr>
                                    <w:sz w:val="20"/>
                                  </w:rPr>
                                </w:pPr>
                                <w:r w:rsidRPr="00E653F3">
                                  <w:rPr>
                                    <w:rFonts w:asciiTheme="minorHAnsi" w:hAnsi="Calibri" w:cstheme="minorBidi"/>
                                    <w:b/>
                                    <w:bCs/>
                                    <w:color w:val="44546A" w:themeColor="text2"/>
                                    <w:kern w:val="24"/>
                                    <w:sz w:val="40"/>
                                    <w:szCs w:val="48"/>
                                  </w:rPr>
                                  <w:t>Supervisé par:</w:t>
                                </w:r>
                              </w:p>
                              <w:p w:rsidR="00DB65E2" w:rsidRPr="00E653F3" w:rsidRDefault="00DB65E2" w:rsidP="00E653F3">
                                <w:pPr>
                                  <w:pStyle w:val="NormalWeb"/>
                                  <w:spacing w:before="60" w:beforeAutospacing="0" w:after="0" w:afterAutospacing="0"/>
                                  <w:ind w:left="101"/>
                                  <w:rPr>
                                    <w:sz w:val="20"/>
                                  </w:rPr>
                                </w:pPr>
                                <w:r w:rsidRPr="00E653F3">
                                  <w:rPr>
                                    <w:rFonts w:asciiTheme="minorHAnsi" w:hAnsi="Calibri" w:cstheme="minorBidi"/>
                                    <w:color w:val="44546A" w:themeColor="text2"/>
                                    <w:kern w:val="24"/>
                                    <w:sz w:val="40"/>
                                    <w:szCs w:val="48"/>
                                  </w:rPr>
                                  <w:t xml:space="preserve">Pr CHANTIT </w:t>
                                </w:r>
                                <w:proofErr w:type="spellStart"/>
                                <w:r w:rsidRPr="00E653F3">
                                  <w:rPr>
                                    <w:rFonts w:asciiTheme="minorHAnsi" w:hAnsi="Calibri" w:cstheme="minorBidi"/>
                                    <w:color w:val="44546A" w:themeColor="text2"/>
                                    <w:kern w:val="24"/>
                                    <w:sz w:val="40"/>
                                    <w:szCs w:val="48"/>
                                  </w:rPr>
                                  <w:t>Salima</w:t>
                                </w:r>
                                <w:proofErr w:type="spellEnd"/>
                              </w:p>
                            </w:txbxContent>
                          </wps:txbx>
                          <wps:bodyPr vert="horz" wrap="square">
                            <a:normAutofit/>
                          </wps:bodyPr>
                        </wps:wsp>
                      </a:graphicData>
                    </a:graphic>
                    <wp14:sizeRelH relativeFrom="margin">
                      <wp14:pctWidth>0</wp14:pctWidth>
                    </wp14:sizeRelH>
                  </wp:anchor>
                </w:drawing>
              </mc:Choice>
              <mc:Fallback>
                <w:pict>
                  <v:shape w14:anchorId="5621C202" id="_x0000_s1057" type="#_x0000_t202" style="position:absolute;margin-left:240.75pt;margin-top:548.2pt;width:235.55pt;height:78.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" filled="f" stroked="f">
                    <v:path arrowok="t"/>
                    <v:textbox>
                      <w:txbxContent>
                        <w:p w:rsidR="00DB65E2" w:rsidRPr="00E653F3" w:rsidRDefault="00DB65E2" w:rsidP="00E653F3">
                          <w:pPr>
                            <w:pStyle w:val="NormalWeb"/>
                            <w:spacing w:before="60" w:beforeAutospacing="0" w:after="0" w:afterAutospacing="0"/>
                            <w:ind w:left="101"/>
                            <w:rPr>
                              <w:sz w:val="20"/>
                            </w:rPr>
                          </w:pPr>
                          <w:r w:rsidRPr="00E653F3">
                            <w:rPr>
                              <w:rFonts w:asciiTheme="minorHAnsi" w:hAnsi="Calibri" w:cstheme="minorBidi"/>
                              <w:b/>
                              <w:bCs/>
                              <w:color w:val="44546A" w:themeColor="text2"/>
                              <w:kern w:val="24"/>
                              <w:sz w:val="40"/>
                              <w:szCs w:val="48"/>
                            </w:rPr>
                            <w:t>Supervisé par:</w:t>
                          </w:r>
                        </w:p>
                        <w:p w:rsidR="00DB65E2" w:rsidRPr="00E653F3" w:rsidRDefault="00DB65E2" w:rsidP="00E653F3">
                          <w:pPr>
                            <w:pStyle w:val="NormalWeb"/>
                            <w:spacing w:before="60" w:beforeAutospacing="0" w:after="0" w:afterAutospacing="0"/>
                            <w:ind w:left="101"/>
                            <w:rPr>
                              <w:sz w:val="20"/>
                            </w:rPr>
                          </w:pPr>
                          <w:r w:rsidRPr="00E653F3">
                            <w:rPr>
                              <w:rFonts w:asciiTheme="minorHAnsi" w:hAnsi="Calibri" w:cstheme="minorBidi"/>
                              <w:color w:val="44546A" w:themeColor="text2"/>
                              <w:kern w:val="24"/>
                              <w:sz w:val="40"/>
                              <w:szCs w:val="48"/>
                            </w:rPr>
                            <w:t xml:space="preserve">Pr CHANTIT </w:t>
                          </w:r>
                          <w:proofErr w:type="spellStart"/>
                          <w:r w:rsidRPr="00E653F3">
                            <w:rPr>
                              <w:rFonts w:asciiTheme="minorHAnsi" w:hAnsi="Calibri" w:cstheme="minorBidi"/>
                              <w:color w:val="44546A" w:themeColor="text2"/>
                              <w:kern w:val="24"/>
                              <w:sz w:val="40"/>
                              <w:szCs w:val="48"/>
                            </w:rPr>
                            <w:t>Salima</w:t>
                          </w:r>
                          <w:proofErr w:type="spellEnd"/>
                        </w:p>
                      </w:txbxContent>
                    </v:textbox>
                    <w10:wrap anchorx="margin"/>
                  </v:shape>
                </w:pict>
              </mc:Fallback>
            </mc:AlternateContent>
          </w:r>
          <w:r w:rsidR="00945186" w:rsidRPr="007812F8">
            <w:rPr>
              <w:noProof/>
              <w:lang w:eastAsia="fr-FR"/>
            </w:rPr>
            <mc:AlternateContent>
              <mc:Choice Requires="wps">
                <w:drawing>
                  <wp:anchor distT="0" distB="0" distL="114300" distR="114300" simplePos="0" relativeHeight="251662336" behindDoc="0" locked="0" layoutInCell="1" allowOverlap="1" wp14:anchorId="7C2C0BF0" wp14:editId="40D2F08C">
                    <wp:simplePos x="0" y="0"/>
                    <wp:positionH relativeFrom="margin">
                      <wp:posOffset>3034030</wp:posOffset>
                    </wp:positionH>
                    <wp:positionV relativeFrom="paragraph">
                      <wp:posOffset>5225415</wp:posOffset>
                    </wp:positionV>
                    <wp:extent cx="2991485" cy="1847850"/>
                    <wp:effectExtent l="0" t="0" r="0" b="0"/>
                    <wp:wrapNone/>
                    <wp:docPr id="57" name="Sous-titr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1485" cy="1847850"/>
                            </a:xfrm>
                            <a:prstGeom prst="rect">
                              <a:avLst/>
                            </a:prstGeom>
                          </wps:spPr>
                          <wps:txbx>
                            <w:txbxContent>
                              <w:p w:rsidR="00DB65E2" w:rsidRPr="00E653F3" w:rsidRDefault="00DB65E2" w:rsidP="00945186">
                                <w:pPr>
                                  <w:pStyle w:val="NormalWeb"/>
                                  <w:spacing w:before="60" w:beforeAutospacing="0" w:after="0" w:afterAutospacing="0"/>
                                  <w:ind w:left="101"/>
                                  <w:rPr>
                                    <w:rFonts w:asciiTheme="minorHAnsi" w:hAnsi="Calibri" w:cstheme="minorBidi"/>
                                    <w:b/>
                                    <w:bCs/>
                                    <w:color w:val="44546A" w:themeColor="text2"/>
                                    <w:kern w:val="24"/>
                                    <w:sz w:val="40"/>
                                    <w:szCs w:val="48"/>
                                  </w:rPr>
                                </w:pPr>
                                <w:r w:rsidRPr="00E653F3">
                                  <w:rPr>
                                    <w:rFonts w:asciiTheme="minorHAnsi" w:hAnsi="Calibri" w:cstheme="minorBidi"/>
                                    <w:b/>
                                    <w:bCs/>
                                    <w:color w:val="44546A" w:themeColor="text2"/>
                                    <w:kern w:val="24"/>
                                    <w:sz w:val="40"/>
                                    <w:szCs w:val="48"/>
                                  </w:rPr>
                                  <w:t>Réalisé par:</w:t>
                                </w:r>
                              </w:p>
                              <w:p w:rsidR="00DB65E2" w:rsidRPr="00E653F3" w:rsidRDefault="00DB65E2" w:rsidP="00945186">
                                <w:pPr>
                                  <w:pStyle w:val="NormalWeb"/>
                                  <w:spacing w:before="60" w:beforeAutospacing="0" w:after="0" w:afterAutospacing="0"/>
                                  <w:ind w:left="101"/>
                                  <w:rPr>
                                    <w:rFonts w:asciiTheme="minorHAnsi" w:hAnsi="Calibri" w:cstheme="minorBidi"/>
                                    <w:color w:val="44546A" w:themeColor="text2"/>
                                    <w:kern w:val="24"/>
                                    <w:sz w:val="40"/>
                                    <w:szCs w:val="48"/>
                                  </w:rPr>
                                </w:pPr>
                                <w:r w:rsidRPr="00E653F3">
                                  <w:rPr>
                                    <w:rFonts w:asciiTheme="minorHAnsi" w:hAnsi="Calibri" w:cstheme="minorBidi"/>
                                    <w:color w:val="44546A" w:themeColor="text2"/>
                                    <w:kern w:val="24"/>
                                    <w:sz w:val="40"/>
                                    <w:szCs w:val="48"/>
                                  </w:rPr>
                                  <w:t>BELAHBIB Adil</w:t>
                                </w:r>
                              </w:p>
                              <w:p w:rsidR="00DB65E2" w:rsidRPr="00E653F3" w:rsidRDefault="00DB65E2" w:rsidP="00945186">
                                <w:pPr>
                                  <w:pStyle w:val="NormalWeb"/>
                                  <w:spacing w:before="60" w:beforeAutospacing="0" w:after="0" w:afterAutospacing="0"/>
                                  <w:ind w:left="101"/>
                                  <w:rPr>
                                    <w:rFonts w:asciiTheme="minorHAnsi" w:hAnsi="Calibri" w:cstheme="minorBidi"/>
                                    <w:color w:val="44546A" w:themeColor="text2"/>
                                    <w:kern w:val="24"/>
                                    <w:sz w:val="40"/>
                                    <w:szCs w:val="48"/>
                                  </w:rPr>
                                </w:pPr>
                                <w:r w:rsidRPr="00E653F3">
                                  <w:rPr>
                                    <w:rFonts w:asciiTheme="minorHAnsi" w:hAnsi="Calibri" w:cstheme="minorBidi"/>
                                    <w:color w:val="44546A" w:themeColor="text2"/>
                                    <w:kern w:val="24"/>
                                    <w:sz w:val="40"/>
                                    <w:szCs w:val="48"/>
                                  </w:rPr>
                                  <w:t>KHAYAR Nassima</w:t>
                                </w:r>
                              </w:p>
                              <w:p w:rsidR="00DB65E2" w:rsidRPr="00E653F3" w:rsidRDefault="00DB65E2" w:rsidP="00945186">
                                <w:pPr>
                                  <w:pStyle w:val="NormalWeb"/>
                                  <w:spacing w:before="60" w:beforeAutospacing="0" w:after="0" w:afterAutospacing="0"/>
                                  <w:ind w:left="101"/>
                                  <w:rPr>
                                    <w:rFonts w:asciiTheme="minorHAnsi" w:hAnsi="Calibri" w:cstheme="minorBidi"/>
                                    <w:color w:val="44546A" w:themeColor="text2"/>
                                    <w:kern w:val="24"/>
                                    <w:sz w:val="40"/>
                                    <w:szCs w:val="48"/>
                                  </w:rPr>
                                </w:pPr>
                                <w:r w:rsidRPr="00E653F3">
                                  <w:rPr>
                                    <w:rFonts w:asciiTheme="minorHAnsi" w:hAnsi="Calibri" w:cstheme="minorBidi"/>
                                    <w:color w:val="44546A" w:themeColor="text2"/>
                                    <w:kern w:val="24"/>
                                    <w:sz w:val="40"/>
                                    <w:szCs w:val="48"/>
                                  </w:rPr>
                                  <w:t>MOUKRIM Khouloud</w:t>
                                </w:r>
                              </w:p>
                            </w:txbxContent>
                          </wps:txbx>
                          <wps:bodyPr vert="horz" wrap="square">
                            <a:noAutofit/>
                          </wps:bodyPr>
                        </wps:wsp>
                      </a:graphicData>
                    </a:graphic>
                    <wp14:sizeRelH relativeFrom="margin">
                      <wp14:pctWidth>0</wp14:pctWidth>
                    </wp14:sizeRelH>
                    <wp14:sizeRelV relativeFrom="margin">
                      <wp14:pctHeight>0</wp14:pctHeight>
                    </wp14:sizeRelV>
                  </wp:anchor>
                </w:drawing>
              </mc:Choice>
              <mc:Fallback>
                <w:pict>
                  <v:shape w14:anchorId="7C2C0BF0" id="_x0000_s1058" type="#_x0000_t202" style="position:absolute;margin-left:238.9pt;margin-top:411.45pt;width:235.55pt;height:14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" filled="f" stroked="f">
                    <v:path arrowok="t"/>
                    <v:textbox>
                      <w:txbxContent>
                        <w:p w:rsidR="00DB65E2" w:rsidRPr="00E653F3" w:rsidRDefault="00DB65E2" w:rsidP="00945186">
                          <w:pPr>
                            <w:pStyle w:val="NormalWeb"/>
                            <w:spacing w:before="60" w:beforeAutospacing="0" w:after="0" w:afterAutospacing="0"/>
                            <w:ind w:left="101"/>
                            <w:rPr>
                              <w:rFonts w:asciiTheme="minorHAnsi" w:hAnsi="Calibri" w:cstheme="minorBidi"/>
                              <w:b/>
                              <w:bCs/>
                              <w:color w:val="44546A" w:themeColor="text2"/>
                              <w:kern w:val="24"/>
                              <w:sz w:val="40"/>
                              <w:szCs w:val="48"/>
                            </w:rPr>
                          </w:pPr>
                          <w:r w:rsidRPr="00E653F3">
                            <w:rPr>
                              <w:rFonts w:asciiTheme="minorHAnsi" w:hAnsi="Calibri" w:cstheme="minorBidi"/>
                              <w:b/>
                              <w:bCs/>
                              <w:color w:val="44546A" w:themeColor="text2"/>
                              <w:kern w:val="24"/>
                              <w:sz w:val="40"/>
                              <w:szCs w:val="48"/>
                            </w:rPr>
                            <w:t>Réalisé par:</w:t>
                          </w:r>
                        </w:p>
                        <w:p w:rsidR="00DB65E2" w:rsidRPr="00E653F3" w:rsidRDefault="00DB65E2" w:rsidP="00945186">
                          <w:pPr>
                            <w:pStyle w:val="NormalWeb"/>
                            <w:spacing w:before="60" w:beforeAutospacing="0" w:after="0" w:afterAutospacing="0"/>
                            <w:ind w:left="101"/>
                            <w:rPr>
                              <w:rFonts w:asciiTheme="minorHAnsi" w:hAnsi="Calibri" w:cstheme="minorBidi"/>
                              <w:color w:val="44546A" w:themeColor="text2"/>
                              <w:kern w:val="24"/>
                              <w:sz w:val="40"/>
                              <w:szCs w:val="48"/>
                            </w:rPr>
                          </w:pPr>
                          <w:r w:rsidRPr="00E653F3">
                            <w:rPr>
                              <w:rFonts w:asciiTheme="minorHAnsi" w:hAnsi="Calibri" w:cstheme="minorBidi"/>
                              <w:color w:val="44546A" w:themeColor="text2"/>
                              <w:kern w:val="24"/>
                              <w:sz w:val="40"/>
                              <w:szCs w:val="48"/>
                            </w:rPr>
                            <w:t>BELAHBIB Adil</w:t>
                          </w:r>
                        </w:p>
                        <w:p w:rsidR="00DB65E2" w:rsidRPr="00E653F3" w:rsidRDefault="00DB65E2" w:rsidP="00945186">
                          <w:pPr>
                            <w:pStyle w:val="NormalWeb"/>
                            <w:spacing w:before="60" w:beforeAutospacing="0" w:after="0" w:afterAutospacing="0"/>
                            <w:ind w:left="101"/>
                            <w:rPr>
                              <w:rFonts w:asciiTheme="minorHAnsi" w:hAnsi="Calibri" w:cstheme="minorBidi"/>
                              <w:color w:val="44546A" w:themeColor="text2"/>
                              <w:kern w:val="24"/>
                              <w:sz w:val="40"/>
                              <w:szCs w:val="48"/>
                            </w:rPr>
                          </w:pPr>
                          <w:r w:rsidRPr="00E653F3">
                            <w:rPr>
                              <w:rFonts w:asciiTheme="minorHAnsi" w:hAnsi="Calibri" w:cstheme="minorBidi"/>
                              <w:color w:val="44546A" w:themeColor="text2"/>
                              <w:kern w:val="24"/>
                              <w:sz w:val="40"/>
                              <w:szCs w:val="48"/>
                            </w:rPr>
                            <w:t>KHAYAR Nassima</w:t>
                          </w:r>
                        </w:p>
                        <w:p w:rsidR="00DB65E2" w:rsidRPr="00E653F3" w:rsidRDefault="00DB65E2" w:rsidP="00945186">
                          <w:pPr>
                            <w:pStyle w:val="NormalWeb"/>
                            <w:spacing w:before="60" w:beforeAutospacing="0" w:after="0" w:afterAutospacing="0"/>
                            <w:ind w:left="101"/>
                            <w:rPr>
                              <w:rFonts w:asciiTheme="minorHAnsi" w:hAnsi="Calibri" w:cstheme="minorBidi"/>
                              <w:color w:val="44546A" w:themeColor="text2"/>
                              <w:kern w:val="24"/>
                              <w:sz w:val="40"/>
                              <w:szCs w:val="48"/>
                            </w:rPr>
                          </w:pPr>
                          <w:r w:rsidRPr="00E653F3">
                            <w:rPr>
                              <w:rFonts w:asciiTheme="minorHAnsi" w:hAnsi="Calibri" w:cstheme="minorBidi"/>
                              <w:color w:val="44546A" w:themeColor="text2"/>
                              <w:kern w:val="24"/>
                              <w:sz w:val="40"/>
                              <w:szCs w:val="48"/>
                            </w:rPr>
                            <w:t>MOUKRIM Khouloud</w:t>
                          </w:r>
                        </w:p>
                      </w:txbxContent>
                    </v:textbox>
                    <w10:wrap anchorx="margin"/>
                  </v:shape>
                </w:pict>
              </mc:Fallback>
            </mc:AlternateContent>
          </w:r>
          <w:r w:rsidR="00E83D48">
            <w:rPr>
              <w:color w:val="44546A" w:themeColor="text2"/>
            </w:rPr>
            <w:br w:type="page"/>
          </w:r>
        </w:p>
        <w:bookmarkStart w:id="0" w:name="_GoBack" w:displacedByCustomXml="next"/>
        <w:bookmarkEnd w:id="0" w:displacedByCustomXml="next"/>
      </w:sdtContent>
    </w:sdt>
    <w:bookmarkStart w:id="1" w:name="_Toc436605802" w:displacedByCustomXml="next"/>
    <w:bookmarkStart w:id="2" w:name="_Toc436605864" w:displacedByCustomXml="next"/>
    <w:sdt>
      <w:sdtPr>
        <w:rPr>
          <w:rFonts w:asciiTheme="minorHAnsi" w:eastAsiaTheme="minorHAnsi" w:hAnsiTheme="minorHAnsi" w:cstheme="minorBidi"/>
          <w:color w:val="auto"/>
          <w:sz w:val="22"/>
          <w:szCs w:val="22"/>
          <w:lang w:eastAsia="en-US"/>
        </w:rPr>
        <w:id w:val="1934318180"/>
        <w:docPartObj>
          <w:docPartGallery w:val="Table of Contents"/>
          <w:docPartUnique/>
        </w:docPartObj>
      </w:sdtPr>
      <w:sdtEndPr>
        <w:rPr>
          <w:b/>
          <w:bCs/>
        </w:rPr>
      </w:sdtEndPr>
      <w:sdtContent>
        <w:p w:rsidR="005F43B6" w:rsidRDefault="005F43B6">
          <w:pPr>
            <w:pStyle w:val="En-ttedetabledesmatires"/>
          </w:pPr>
          <w:r>
            <w:t>Table des matières</w:t>
          </w:r>
        </w:p>
        <w:p w:rsidR="00CD7DE5" w:rsidRDefault="005F43B6">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39425298" w:history="1">
            <w:r w:rsidR="00CD7DE5" w:rsidRPr="000E70A2">
              <w:rPr>
                <w:rStyle w:val="Lienhypertexte"/>
                <w:noProof/>
              </w:rPr>
              <w:t>1.</w:t>
            </w:r>
            <w:r w:rsidR="00CD7DE5">
              <w:rPr>
                <w:rFonts w:eastAsiaTheme="minorEastAsia"/>
                <w:noProof/>
                <w:lang w:eastAsia="fr-FR"/>
              </w:rPr>
              <w:tab/>
            </w:r>
            <w:r w:rsidR="00CD7DE5" w:rsidRPr="000E70A2">
              <w:rPr>
                <w:rStyle w:val="Lienhypertexte"/>
                <w:noProof/>
              </w:rPr>
              <w:t>Capture initiale des besoins :</w:t>
            </w:r>
            <w:r w:rsidR="00CD7DE5">
              <w:rPr>
                <w:noProof/>
                <w:webHidden/>
              </w:rPr>
              <w:tab/>
            </w:r>
            <w:r w:rsidR="00CD7DE5">
              <w:rPr>
                <w:noProof/>
                <w:webHidden/>
              </w:rPr>
              <w:fldChar w:fldCharType="begin"/>
            </w:r>
            <w:r w:rsidR="00CD7DE5">
              <w:rPr>
                <w:noProof/>
                <w:webHidden/>
              </w:rPr>
              <w:instrText xml:space="preserve"> PAGEREF _Toc439425298 \h </w:instrText>
            </w:r>
            <w:r w:rsidR="00CD7DE5">
              <w:rPr>
                <w:noProof/>
                <w:webHidden/>
              </w:rPr>
            </w:r>
            <w:r w:rsidR="00CD7DE5">
              <w:rPr>
                <w:noProof/>
                <w:webHidden/>
              </w:rPr>
              <w:fldChar w:fldCharType="separate"/>
            </w:r>
            <w:r w:rsidR="00CD7DE5">
              <w:rPr>
                <w:noProof/>
                <w:webHidden/>
              </w:rPr>
              <w:t>5</w:t>
            </w:r>
            <w:r w:rsidR="00CD7DE5">
              <w:rPr>
                <w:noProof/>
                <w:webHidden/>
              </w:rPr>
              <w:fldChar w:fldCharType="end"/>
            </w:r>
          </w:hyperlink>
        </w:p>
        <w:p w:rsidR="00CD7DE5" w:rsidRDefault="00CD7DE5">
          <w:pPr>
            <w:pStyle w:val="TM2"/>
            <w:tabs>
              <w:tab w:val="left" w:pos="660"/>
              <w:tab w:val="right" w:leader="dot" w:pos="9062"/>
            </w:tabs>
            <w:rPr>
              <w:rFonts w:eastAsiaTheme="minorEastAsia"/>
              <w:noProof/>
              <w:lang w:eastAsia="fr-FR"/>
            </w:rPr>
          </w:pPr>
          <w:hyperlink w:anchor="_Toc439425299" w:history="1">
            <w:r w:rsidRPr="000E70A2">
              <w:rPr>
                <w:rStyle w:val="Lienhypertexte"/>
                <w:noProof/>
              </w:rPr>
              <w:t>a.</w:t>
            </w:r>
            <w:r>
              <w:rPr>
                <w:rFonts w:eastAsiaTheme="minorEastAsia"/>
                <w:noProof/>
                <w:lang w:eastAsia="fr-FR"/>
              </w:rPr>
              <w:tab/>
            </w:r>
            <w:r w:rsidRPr="000E70A2">
              <w:rPr>
                <w:rStyle w:val="Lienhypertexte"/>
                <w:noProof/>
              </w:rPr>
              <w:t>Cahier des charges préliminaires</w:t>
            </w:r>
            <w:r>
              <w:rPr>
                <w:noProof/>
                <w:webHidden/>
              </w:rPr>
              <w:tab/>
            </w:r>
            <w:r>
              <w:rPr>
                <w:noProof/>
                <w:webHidden/>
              </w:rPr>
              <w:fldChar w:fldCharType="begin"/>
            </w:r>
            <w:r>
              <w:rPr>
                <w:noProof/>
                <w:webHidden/>
              </w:rPr>
              <w:instrText xml:space="preserve"> PAGEREF _Toc439425299 \h </w:instrText>
            </w:r>
            <w:r>
              <w:rPr>
                <w:noProof/>
                <w:webHidden/>
              </w:rPr>
            </w:r>
            <w:r>
              <w:rPr>
                <w:noProof/>
                <w:webHidden/>
              </w:rPr>
              <w:fldChar w:fldCharType="separate"/>
            </w:r>
            <w:r>
              <w:rPr>
                <w:noProof/>
                <w:webHidden/>
              </w:rPr>
              <w:t>5</w:t>
            </w:r>
            <w:r>
              <w:rPr>
                <w:noProof/>
                <w:webHidden/>
              </w:rPr>
              <w:fldChar w:fldCharType="end"/>
            </w:r>
          </w:hyperlink>
        </w:p>
        <w:p w:rsidR="00CD7DE5" w:rsidRDefault="00CD7DE5">
          <w:pPr>
            <w:pStyle w:val="TM2"/>
            <w:tabs>
              <w:tab w:val="left" w:pos="660"/>
              <w:tab w:val="right" w:leader="dot" w:pos="9062"/>
            </w:tabs>
            <w:rPr>
              <w:rFonts w:eastAsiaTheme="minorEastAsia"/>
              <w:noProof/>
              <w:lang w:eastAsia="fr-FR"/>
            </w:rPr>
          </w:pPr>
          <w:hyperlink w:anchor="_Toc439425300" w:history="1">
            <w:r w:rsidRPr="000E70A2">
              <w:rPr>
                <w:rStyle w:val="Lienhypertexte"/>
                <w:noProof/>
              </w:rPr>
              <w:t>b.</w:t>
            </w:r>
            <w:r>
              <w:rPr>
                <w:rFonts w:eastAsiaTheme="minorEastAsia"/>
                <w:noProof/>
                <w:lang w:eastAsia="fr-FR"/>
              </w:rPr>
              <w:tab/>
            </w:r>
            <w:r w:rsidRPr="000E70A2">
              <w:rPr>
                <w:rStyle w:val="Lienhypertexte"/>
                <w:noProof/>
              </w:rPr>
              <w:t>Acteurs</w:t>
            </w:r>
            <w:r>
              <w:rPr>
                <w:noProof/>
                <w:webHidden/>
              </w:rPr>
              <w:tab/>
            </w:r>
            <w:r>
              <w:rPr>
                <w:noProof/>
                <w:webHidden/>
              </w:rPr>
              <w:fldChar w:fldCharType="begin"/>
            </w:r>
            <w:r>
              <w:rPr>
                <w:noProof/>
                <w:webHidden/>
              </w:rPr>
              <w:instrText xml:space="preserve"> PAGEREF _Toc439425300 \h </w:instrText>
            </w:r>
            <w:r>
              <w:rPr>
                <w:noProof/>
                <w:webHidden/>
              </w:rPr>
            </w:r>
            <w:r>
              <w:rPr>
                <w:noProof/>
                <w:webHidden/>
              </w:rPr>
              <w:fldChar w:fldCharType="separate"/>
            </w:r>
            <w:r>
              <w:rPr>
                <w:noProof/>
                <w:webHidden/>
              </w:rPr>
              <w:t>7</w:t>
            </w:r>
            <w:r>
              <w:rPr>
                <w:noProof/>
                <w:webHidden/>
              </w:rPr>
              <w:fldChar w:fldCharType="end"/>
            </w:r>
          </w:hyperlink>
        </w:p>
        <w:p w:rsidR="00CD7DE5" w:rsidRDefault="00CD7DE5">
          <w:pPr>
            <w:pStyle w:val="TM2"/>
            <w:tabs>
              <w:tab w:val="left" w:pos="660"/>
              <w:tab w:val="right" w:leader="dot" w:pos="9062"/>
            </w:tabs>
            <w:rPr>
              <w:rFonts w:eastAsiaTheme="minorEastAsia"/>
              <w:noProof/>
              <w:lang w:eastAsia="fr-FR"/>
            </w:rPr>
          </w:pPr>
          <w:hyperlink w:anchor="_Toc439425301" w:history="1">
            <w:r w:rsidRPr="000E70A2">
              <w:rPr>
                <w:rStyle w:val="Lienhypertexte"/>
                <w:noProof/>
              </w:rPr>
              <w:t>c.</w:t>
            </w:r>
            <w:r>
              <w:rPr>
                <w:rFonts w:eastAsiaTheme="minorEastAsia"/>
                <w:noProof/>
                <w:lang w:eastAsia="fr-FR"/>
              </w:rPr>
              <w:tab/>
            </w:r>
            <w:r w:rsidRPr="000E70A2">
              <w:rPr>
                <w:rStyle w:val="Lienhypertexte"/>
                <w:noProof/>
              </w:rPr>
              <w:t>Diagramme de contexte</w:t>
            </w:r>
            <w:r>
              <w:rPr>
                <w:noProof/>
                <w:webHidden/>
              </w:rPr>
              <w:tab/>
            </w:r>
            <w:r>
              <w:rPr>
                <w:noProof/>
                <w:webHidden/>
              </w:rPr>
              <w:fldChar w:fldCharType="begin"/>
            </w:r>
            <w:r>
              <w:rPr>
                <w:noProof/>
                <w:webHidden/>
              </w:rPr>
              <w:instrText xml:space="preserve"> PAGEREF _Toc439425301 \h </w:instrText>
            </w:r>
            <w:r>
              <w:rPr>
                <w:noProof/>
                <w:webHidden/>
              </w:rPr>
            </w:r>
            <w:r>
              <w:rPr>
                <w:noProof/>
                <w:webHidden/>
              </w:rPr>
              <w:fldChar w:fldCharType="separate"/>
            </w:r>
            <w:r>
              <w:rPr>
                <w:noProof/>
                <w:webHidden/>
              </w:rPr>
              <w:t>7</w:t>
            </w:r>
            <w:r>
              <w:rPr>
                <w:noProof/>
                <w:webHidden/>
              </w:rPr>
              <w:fldChar w:fldCharType="end"/>
            </w:r>
          </w:hyperlink>
        </w:p>
        <w:p w:rsidR="00CD7DE5" w:rsidRDefault="00CD7DE5">
          <w:pPr>
            <w:pStyle w:val="TM1"/>
            <w:tabs>
              <w:tab w:val="left" w:pos="440"/>
              <w:tab w:val="right" w:leader="dot" w:pos="9062"/>
            </w:tabs>
            <w:rPr>
              <w:rFonts w:eastAsiaTheme="minorEastAsia"/>
              <w:noProof/>
              <w:lang w:eastAsia="fr-FR"/>
            </w:rPr>
          </w:pPr>
          <w:hyperlink w:anchor="_Toc439425302" w:history="1">
            <w:r w:rsidRPr="000E70A2">
              <w:rPr>
                <w:rStyle w:val="Lienhypertexte"/>
                <w:noProof/>
              </w:rPr>
              <w:t>2.</w:t>
            </w:r>
            <w:r>
              <w:rPr>
                <w:rFonts w:eastAsiaTheme="minorEastAsia"/>
                <w:noProof/>
                <w:lang w:eastAsia="fr-FR"/>
              </w:rPr>
              <w:tab/>
            </w:r>
            <w:r w:rsidRPr="000E70A2">
              <w:rPr>
                <w:rStyle w:val="Lienhypertexte"/>
                <w:noProof/>
              </w:rPr>
              <w:t>Définition des itérations du projet</w:t>
            </w:r>
            <w:r>
              <w:rPr>
                <w:noProof/>
                <w:webHidden/>
              </w:rPr>
              <w:tab/>
            </w:r>
            <w:r>
              <w:rPr>
                <w:noProof/>
                <w:webHidden/>
              </w:rPr>
              <w:fldChar w:fldCharType="begin"/>
            </w:r>
            <w:r>
              <w:rPr>
                <w:noProof/>
                <w:webHidden/>
              </w:rPr>
              <w:instrText xml:space="preserve"> PAGEREF _Toc439425302 \h </w:instrText>
            </w:r>
            <w:r>
              <w:rPr>
                <w:noProof/>
                <w:webHidden/>
              </w:rPr>
            </w:r>
            <w:r>
              <w:rPr>
                <w:noProof/>
                <w:webHidden/>
              </w:rPr>
              <w:fldChar w:fldCharType="separate"/>
            </w:r>
            <w:r>
              <w:rPr>
                <w:noProof/>
                <w:webHidden/>
              </w:rPr>
              <w:t>7</w:t>
            </w:r>
            <w:r>
              <w:rPr>
                <w:noProof/>
                <w:webHidden/>
              </w:rPr>
              <w:fldChar w:fldCharType="end"/>
            </w:r>
          </w:hyperlink>
        </w:p>
        <w:p w:rsidR="00CD7DE5" w:rsidRDefault="00CD7DE5">
          <w:pPr>
            <w:pStyle w:val="TM1"/>
            <w:tabs>
              <w:tab w:val="left" w:pos="440"/>
              <w:tab w:val="right" w:leader="dot" w:pos="9062"/>
            </w:tabs>
            <w:rPr>
              <w:rFonts w:eastAsiaTheme="minorEastAsia"/>
              <w:noProof/>
              <w:lang w:eastAsia="fr-FR"/>
            </w:rPr>
          </w:pPr>
          <w:hyperlink w:anchor="_Toc439425303" w:history="1">
            <w:r w:rsidRPr="000E70A2">
              <w:rPr>
                <w:rStyle w:val="Lienhypertexte"/>
                <w:noProof/>
              </w:rPr>
              <w:t>3.</w:t>
            </w:r>
            <w:r>
              <w:rPr>
                <w:rFonts w:eastAsiaTheme="minorEastAsia"/>
                <w:noProof/>
                <w:lang w:eastAsia="fr-FR"/>
              </w:rPr>
              <w:tab/>
            </w:r>
            <w:r w:rsidRPr="000E70A2">
              <w:rPr>
                <w:rStyle w:val="Lienhypertexte"/>
                <w:noProof/>
              </w:rPr>
              <w:t>Itération 1 et 2 :</w:t>
            </w:r>
            <w:r>
              <w:rPr>
                <w:noProof/>
                <w:webHidden/>
              </w:rPr>
              <w:tab/>
            </w:r>
            <w:r>
              <w:rPr>
                <w:noProof/>
                <w:webHidden/>
              </w:rPr>
              <w:fldChar w:fldCharType="begin"/>
            </w:r>
            <w:r>
              <w:rPr>
                <w:noProof/>
                <w:webHidden/>
              </w:rPr>
              <w:instrText xml:space="preserve"> PAGEREF _Toc439425303 \h </w:instrText>
            </w:r>
            <w:r>
              <w:rPr>
                <w:noProof/>
                <w:webHidden/>
              </w:rPr>
            </w:r>
            <w:r>
              <w:rPr>
                <w:noProof/>
                <w:webHidden/>
              </w:rPr>
              <w:fldChar w:fldCharType="separate"/>
            </w:r>
            <w:r>
              <w:rPr>
                <w:noProof/>
                <w:webHidden/>
              </w:rPr>
              <w:t>7</w:t>
            </w:r>
            <w:r>
              <w:rPr>
                <w:noProof/>
                <w:webHidden/>
              </w:rPr>
              <w:fldChar w:fldCharType="end"/>
            </w:r>
          </w:hyperlink>
        </w:p>
        <w:p w:rsidR="00CD7DE5" w:rsidRDefault="00CD7DE5">
          <w:pPr>
            <w:pStyle w:val="TM2"/>
            <w:tabs>
              <w:tab w:val="left" w:pos="660"/>
              <w:tab w:val="right" w:leader="dot" w:pos="9062"/>
            </w:tabs>
            <w:rPr>
              <w:rFonts w:eastAsiaTheme="minorEastAsia"/>
              <w:noProof/>
              <w:lang w:eastAsia="fr-FR"/>
            </w:rPr>
          </w:pPr>
          <w:hyperlink w:anchor="_Toc439425304" w:history="1">
            <w:r w:rsidRPr="000E70A2">
              <w:rPr>
                <w:rStyle w:val="Lienhypertexte"/>
                <w:noProof/>
              </w:rPr>
              <w:t>a.</w:t>
            </w:r>
            <w:r>
              <w:rPr>
                <w:rFonts w:eastAsiaTheme="minorEastAsia"/>
                <w:noProof/>
                <w:lang w:eastAsia="fr-FR"/>
              </w:rPr>
              <w:tab/>
            </w:r>
            <w:r w:rsidRPr="000E70A2">
              <w:rPr>
                <w:rStyle w:val="Lienhypertexte"/>
                <w:noProof/>
              </w:rPr>
              <w:t>Capture des besoins fonctionnels :</w:t>
            </w:r>
            <w:r>
              <w:rPr>
                <w:noProof/>
                <w:webHidden/>
              </w:rPr>
              <w:tab/>
            </w:r>
            <w:r>
              <w:rPr>
                <w:noProof/>
                <w:webHidden/>
              </w:rPr>
              <w:fldChar w:fldCharType="begin"/>
            </w:r>
            <w:r>
              <w:rPr>
                <w:noProof/>
                <w:webHidden/>
              </w:rPr>
              <w:instrText xml:space="preserve"> PAGEREF _Toc439425304 \h </w:instrText>
            </w:r>
            <w:r>
              <w:rPr>
                <w:noProof/>
                <w:webHidden/>
              </w:rPr>
            </w:r>
            <w:r>
              <w:rPr>
                <w:noProof/>
                <w:webHidden/>
              </w:rPr>
              <w:fldChar w:fldCharType="separate"/>
            </w:r>
            <w:r>
              <w:rPr>
                <w:noProof/>
                <w:webHidden/>
              </w:rPr>
              <w:t>7</w:t>
            </w:r>
            <w:r>
              <w:rPr>
                <w:noProof/>
                <w:webHidden/>
              </w:rPr>
              <w:fldChar w:fldCharType="end"/>
            </w:r>
          </w:hyperlink>
        </w:p>
        <w:p w:rsidR="00CD7DE5" w:rsidRDefault="00CD7DE5">
          <w:pPr>
            <w:pStyle w:val="TM3"/>
            <w:tabs>
              <w:tab w:val="left" w:pos="880"/>
              <w:tab w:val="right" w:leader="dot" w:pos="9062"/>
            </w:tabs>
            <w:rPr>
              <w:rFonts w:eastAsiaTheme="minorEastAsia"/>
              <w:noProof/>
              <w:lang w:eastAsia="fr-FR"/>
            </w:rPr>
          </w:pPr>
          <w:hyperlink w:anchor="_Toc439425305" w:history="1">
            <w:r w:rsidRPr="000E70A2">
              <w:rPr>
                <w:rStyle w:val="Lienhypertexte"/>
                <w:noProof/>
              </w:rPr>
              <w:t>i.</w:t>
            </w:r>
            <w:r>
              <w:rPr>
                <w:rFonts w:eastAsiaTheme="minorEastAsia"/>
                <w:noProof/>
                <w:lang w:eastAsia="fr-FR"/>
              </w:rPr>
              <w:tab/>
            </w:r>
            <w:r w:rsidRPr="000E70A2">
              <w:rPr>
                <w:rStyle w:val="Lienhypertexte"/>
                <w:noProof/>
              </w:rPr>
              <w:t>Diagramme des cas d’utilisation</w:t>
            </w:r>
            <w:r>
              <w:rPr>
                <w:noProof/>
                <w:webHidden/>
              </w:rPr>
              <w:tab/>
            </w:r>
            <w:r>
              <w:rPr>
                <w:noProof/>
                <w:webHidden/>
              </w:rPr>
              <w:fldChar w:fldCharType="begin"/>
            </w:r>
            <w:r>
              <w:rPr>
                <w:noProof/>
                <w:webHidden/>
              </w:rPr>
              <w:instrText xml:space="preserve"> PAGEREF _Toc439425305 \h </w:instrText>
            </w:r>
            <w:r>
              <w:rPr>
                <w:noProof/>
                <w:webHidden/>
              </w:rPr>
            </w:r>
            <w:r>
              <w:rPr>
                <w:noProof/>
                <w:webHidden/>
              </w:rPr>
              <w:fldChar w:fldCharType="separate"/>
            </w:r>
            <w:r>
              <w:rPr>
                <w:noProof/>
                <w:webHidden/>
              </w:rPr>
              <w:t>7</w:t>
            </w:r>
            <w:r>
              <w:rPr>
                <w:noProof/>
                <w:webHidden/>
              </w:rPr>
              <w:fldChar w:fldCharType="end"/>
            </w:r>
          </w:hyperlink>
        </w:p>
        <w:p w:rsidR="00CD7DE5" w:rsidRDefault="00CD7DE5">
          <w:pPr>
            <w:pStyle w:val="TM3"/>
            <w:tabs>
              <w:tab w:val="left" w:pos="880"/>
              <w:tab w:val="right" w:leader="dot" w:pos="9062"/>
            </w:tabs>
            <w:rPr>
              <w:rFonts w:eastAsiaTheme="minorEastAsia"/>
              <w:noProof/>
              <w:lang w:eastAsia="fr-FR"/>
            </w:rPr>
          </w:pPr>
          <w:hyperlink w:anchor="_Toc439425306" w:history="1">
            <w:r w:rsidRPr="000E70A2">
              <w:rPr>
                <w:rStyle w:val="Lienhypertexte"/>
                <w:noProof/>
              </w:rPr>
              <w:t>ii.</w:t>
            </w:r>
            <w:r>
              <w:rPr>
                <w:rFonts w:eastAsiaTheme="minorEastAsia"/>
                <w:noProof/>
                <w:lang w:eastAsia="fr-FR"/>
              </w:rPr>
              <w:tab/>
            </w:r>
            <w:r w:rsidRPr="000E70A2">
              <w:rPr>
                <w:rStyle w:val="Lienhypertexte"/>
                <w:noProof/>
              </w:rPr>
              <w:t>Fiches descriptives</w:t>
            </w:r>
            <w:r>
              <w:rPr>
                <w:noProof/>
                <w:webHidden/>
              </w:rPr>
              <w:tab/>
            </w:r>
            <w:r>
              <w:rPr>
                <w:noProof/>
                <w:webHidden/>
              </w:rPr>
              <w:fldChar w:fldCharType="begin"/>
            </w:r>
            <w:r>
              <w:rPr>
                <w:noProof/>
                <w:webHidden/>
              </w:rPr>
              <w:instrText xml:space="preserve"> PAGEREF _Toc439425306 \h </w:instrText>
            </w:r>
            <w:r>
              <w:rPr>
                <w:noProof/>
                <w:webHidden/>
              </w:rPr>
            </w:r>
            <w:r>
              <w:rPr>
                <w:noProof/>
                <w:webHidden/>
              </w:rPr>
              <w:fldChar w:fldCharType="separate"/>
            </w:r>
            <w:r>
              <w:rPr>
                <w:noProof/>
                <w:webHidden/>
              </w:rPr>
              <w:t>9</w:t>
            </w:r>
            <w:r>
              <w:rPr>
                <w:noProof/>
                <w:webHidden/>
              </w:rPr>
              <w:fldChar w:fldCharType="end"/>
            </w:r>
          </w:hyperlink>
        </w:p>
        <w:p w:rsidR="00CD7DE5" w:rsidRDefault="00CD7DE5">
          <w:pPr>
            <w:pStyle w:val="TM3"/>
            <w:tabs>
              <w:tab w:val="left" w:pos="880"/>
              <w:tab w:val="right" w:leader="dot" w:pos="9062"/>
            </w:tabs>
            <w:rPr>
              <w:rFonts w:eastAsiaTheme="minorEastAsia"/>
              <w:noProof/>
              <w:lang w:eastAsia="fr-FR"/>
            </w:rPr>
          </w:pPr>
          <w:hyperlink w:anchor="_Toc439425307" w:history="1">
            <w:r w:rsidRPr="000E70A2">
              <w:rPr>
                <w:rStyle w:val="Lienhypertexte"/>
                <w:noProof/>
              </w:rPr>
              <w:t>iii.</w:t>
            </w:r>
            <w:r>
              <w:rPr>
                <w:rFonts w:eastAsiaTheme="minorEastAsia"/>
                <w:noProof/>
                <w:lang w:eastAsia="fr-FR"/>
              </w:rPr>
              <w:tab/>
            </w:r>
            <w:r w:rsidRPr="000E70A2">
              <w:rPr>
                <w:rStyle w:val="Lienhypertexte"/>
                <w:noProof/>
              </w:rPr>
              <w:t>Diagrammes d’activités</w:t>
            </w:r>
            <w:r>
              <w:rPr>
                <w:noProof/>
                <w:webHidden/>
              </w:rPr>
              <w:tab/>
            </w:r>
            <w:r>
              <w:rPr>
                <w:noProof/>
                <w:webHidden/>
              </w:rPr>
              <w:fldChar w:fldCharType="begin"/>
            </w:r>
            <w:r>
              <w:rPr>
                <w:noProof/>
                <w:webHidden/>
              </w:rPr>
              <w:instrText xml:space="preserve"> PAGEREF _Toc439425307 \h </w:instrText>
            </w:r>
            <w:r>
              <w:rPr>
                <w:noProof/>
                <w:webHidden/>
              </w:rPr>
            </w:r>
            <w:r>
              <w:rPr>
                <w:noProof/>
                <w:webHidden/>
              </w:rPr>
              <w:fldChar w:fldCharType="separate"/>
            </w:r>
            <w:r>
              <w:rPr>
                <w:noProof/>
                <w:webHidden/>
              </w:rPr>
              <w:t>11</w:t>
            </w:r>
            <w:r>
              <w:rPr>
                <w:noProof/>
                <w:webHidden/>
              </w:rPr>
              <w:fldChar w:fldCharType="end"/>
            </w:r>
          </w:hyperlink>
        </w:p>
        <w:p w:rsidR="00CD7DE5" w:rsidRDefault="00CD7DE5" w:rsidP="00CD7DE5">
          <w:pPr>
            <w:pStyle w:val="TM3"/>
            <w:tabs>
              <w:tab w:val="left" w:pos="880"/>
              <w:tab w:val="right" w:leader="dot" w:pos="9062"/>
            </w:tabs>
            <w:rPr>
              <w:rFonts w:eastAsiaTheme="minorEastAsia"/>
              <w:noProof/>
              <w:lang w:eastAsia="fr-FR"/>
            </w:rPr>
          </w:pPr>
          <w:hyperlink w:anchor="_Toc439425308" w:history="1">
            <w:r w:rsidRPr="000E70A2">
              <w:rPr>
                <w:rStyle w:val="Lienhypertexte"/>
                <w:noProof/>
              </w:rPr>
              <w:t>iv.</w:t>
            </w:r>
            <w:r>
              <w:rPr>
                <w:rFonts w:eastAsiaTheme="minorEastAsia"/>
                <w:noProof/>
                <w:lang w:eastAsia="fr-FR"/>
              </w:rPr>
              <w:tab/>
            </w:r>
            <w:r w:rsidRPr="000E70A2">
              <w:rPr>
                <w:rStyle w:val="Lienhypertexte"/>
                <w:noProof/>
              </w:rPr>
              <w:t>Diagrammes de séquences</w:t>
            </w:r>
            <w:r>
              <w:rPr>
                <w:noProof/>
                <w:webHidden/>
              </w:rPr>
              <w:tab/>
            </w:r>
            <w:r>
              <w:rPr>
                <w:noProof/>
                <w:webHidden/>
              </w:rPr>
              <w:fldChar w:fldCharType="begin"/>
            </w:r>
            <w:r>
              <w:rPr>
                <w:noProof/>
                <w:webHidden/>
              </w:rPr>
              <w:instrText xml:space="preserve"> PAGEREF _Toc439425308 \h </w:instrText>
            </w:r>
            <w:r>
              <w:rPr>
                <w:noProof/>
                <w:webHidden/>
              </w:rPr>
            </w:r>
            <w:r>
              <w:rPr>
                <w:noProof/>
                <w:webHidden/>
              </w:rPr>
              <w:fldChar w:fldCharType="separate"/>
            </w:r>
            <w:r>
              <w:rPr>
                <w:noProof/>
                <w:webHidden/>
              </w:rPr>
              <w:t>16</w:t>
            </w:r>
            <w:r>
              <w:rPr>
                <w:noProof/>
                <w:webHidden/>
              </w:rPr>
              <w:fldChar w:fldCharType="end"/>
            </w:r>
          </w:hyperlink>
        </w:p>
        <w:p w:rsidR="00CD7DE5" w:rsidRDefault="00CD7DE5">
          <w:pPr>
            <w:pStyle w:val="TM2"/>
            <w:tabs>
              <w:tab w:val="left" w:pos="660"/>
              <w:tab w:val="right" w:leader="dot" w:pos="9062"/>
            </w:tabs>
            <w:rPr>
              <w:rFonts w:eastAsiaTheme="minorEastAsia"/>
              <w:noProof/>
              <w:lang w:eastAsia="fr-FR"/>
            </w:rPr>
          </w:pPr>
          <w:hyperlink w:anchor="_Toc439425311" w:history="1">
            <w:r w:rsidRPr="000E70A2">
              <w:rPr>
                <w:rStyle w:val="Lienhypertexte"/>
                <w:noProof/>
              </w:rPr>
              <w:t>b.</w:t>
            </w:r>
            <w:r>
              <w:rPr>
                <w:rFonts w:eastAsiaTheme="minorEastAsia"/>
                <w:noProof/>
                <w:lang w:eastAsia="fr-FR"/>
              </w:rPr>
              <w:tab/>
            </w:r>
            <w:r w:rsidRPr="000E70A2">
              <w:rPr>
                <w:rStyle w:val="Lienhypertexte"/>
                <w:noProof/>
              </w:rPr>
              <w:t>Analyse</w:t>
            </w:r>
            <w:r>
              <w:rPr>
                <w:noProof/>
                <w:webHidden/>
              </w:rPr>
              <w:tab/>
            </w:r>
            <w:r>
              <w:rPr>
                <w:noProof/>
                <w:webHidden/>
              </w:rPr>
              <w:fldChar w:fldCharType="begin"/>
            </w:r>
            <w:r>
              <w:rPr>
                <w:noProof/>
                <w:webHidden/>
              </w:rPr>
              <w:instrText xml:space="preserve"> PAGEREF _Toc439425311 \h </w:instrText>
            </w:r>
            <w:r>
              <w:rPr>
                <w:noProof/>
                <w:webHidden/>
              </w:rPr>
            </w:r>
            <w:r>
              <w:rPr>
                <w:noProof/>
                <w:webHidden/>
              </w:rPr>
              <w:fldChar w:fldCharType="separate"/>
            </w:r>
            <w:r>
              <w:rPr>
                <w:noProof/>
                <w:webHidden/>
              </w:rPr>
              <w:t>26</w:t>
            </w:r>
            <w:r>
              <w:rPr>
                <w:noProof/>
                <w:webHidden/>
              </w:rPr>
              <w:fldChar w:fldCharType="end"/>
            </w:r>
          </w:hyperlink>
        </w:p>
        <w:p w:rsidR="00CD7DE5" w:rsidRDefault="00CD7DE5">
          <w:pPr>
            <w:pStyle w:val="TM3"/>
            <w:tabs>
              <w:tab w:val="left" w:pos="880"/>
              <w:tab w:val="right" w:leader="dot" w:pos="9062"/>
            </w:tabs>
            <w:rPr>
              <w:rFonts w:eastAsiaTheme="minorEastAsia"/>
              <w:noProof/>
              <w:lang w:eastAsia="fr-FR"/>
            </w:rPr>
          </w:pPr>
          <w:hyperlink w:anchor="_Toc439425312" w:history="1">
            <w:r w:rsidRPr="000E70A2">
              <w:rPr>
                <w:rStyle w:val="Lienhypertexte"/>
                <w:noProof/>
              </w:rPr>
              <w:t>i.</w:t>
            </w:r>
            <w:r>
              <w:rPr>
                <w:rFonts w:eastAsiaTheme="minorEastAsia"/>
                <w:noProof/>
                <w:lang w:eastAsia="fr-FR"/>
              </w:rPr>
              <w:tab/>
            </w:r>
            <w:r w:rsidRPr="000E70A2">
              <w:rPr>
                <w:rStyle w:val="Lienhypertexte"/>
                <w:noProof/>
              </w:rPr>
              <w:t>Architecture Logique (Catégories) :</w:t>
            </w:r>
            <w:r>
              <w:rPr>
                <w:noProof/>
                <w:webHidden/>
              </w:rPr>
              <w:tab/>
            </w:r>
            <w:r>
              <w:rPr>
                <w:noProof/>
                <w:webHidden/>
              </w:rPr>
              <w:fldChar w:fldCharType="begin"/>
            </w:r>
            <w:r>
              <w:rPr>
                <w:noProof/>
                <w:webHidden/>
              </w:rPr>
              <w:instrText xml:space="preserve"> PAGEREF _Toc439425312 \h </w:instrText>
            </w:r>
            <w:r>
              <w:rPr>
                <w:noProof/>
                <w:webHidden/>
              </w:rPr>
            </w:r>
            <w:r>
              <w:rPr>
                <w:noProof/>
                <w:webHidden/>
              </w:rPr>
              <w:fldChar w:fldCharType="separate"/>
            </w:r>
            <w:r>
              <w:rPr>
                <w:noProof/>
                <w:webHidden/>
              </w:rPr>
              <w:t>26</w:t>
            </w:r>
            <w:r>
              <w:rPr>
                <w:noProof/>
                <w:webHidden/>
              </w:rPr>
              <w:fldChar w:fldCharType="end"/>
            </w:r>
          </w:hyperlink>
        </w:p>
        <w:p w:rsidR="00CD7DE5" w:rsidRDefault="00CD7DE5">
          <w:pPr>
            <w:pStyle w:val="TM3"/>
            <w:tabs>
              <w:tab w:val="left" w:pos="880"/>
              <w:tab w:val="right" w:leader="dot" w:pos="9062"/>
            </w:tabs>
            <w:rPr>
              <w:rFonts w:eastAsiaTheme="minorEastAsia"/>
              <w:noProof/>
              <w:lang w:eastAsia="fr-FR"/>
            </w:rPr>
          </w:pPr>
          <w:hyperlink w:anchor="_Toc439425314" w:history="1">
            <w:r w:rsidRPr="000E70A2">
              <w:rPr>
                <w:rStyle w:val="Lienhypertexte"/>
                <w:noProof/>
              </w:rPr>
              <w:t>ii.</w:t>
            </w:r>
            <w:r>
              <w:rPr>
                <w:rFonts w:eastAsiaTheme="minorEastAsia"/>
                <w:noProof/>
                <w:lang w:eastAsia="fr-FR"/>
              </w:rPr>
              <w:tab/>
            </w:r>
            <w:r w:rsidRPr="000E70A2">
              <w:rPr>
                <w:rStyle w:val="Lienhypertexte"/>
                <w:noProof/>
              </w:rPr>
              <w:t>Diagramme de classes :</w:t>
            </w:r>
            <w:r>
              <w:rPr>
                <w:noProof/>
                <w:webHidden/>
              </w:rPr>
              <w:tab/>
            </w:r>
            <w:r>
              <w:rPr>
                <w:noProof/>
                <w:webHidden/>
              </w:rPr>
              <w:fldChar w:fldCharType="begin"/>
            </w:r>
            <w:r>
              <w:rPr>
                <w:noProof/>
                <w:webHidden/>
              </w:rPr>
              <w:instrText xml:space="preserve"> PAGEREF _Toc439425314 \h </w:instrText>
            </w:r>
            <w:r>
              <w:rPr>
                <w:noProof/>
                <w:webHidden/>
              </w:rPr>
            </w:r>
            <w:r>
              <w:rPr>
                <w:noProof/>
                <w:webHidden/>
              </w:rPr>
              <w:fldChar w:fldCharType="separate"/>
            </w:r>
            <w:r>
              <w:rPr>
                <w:noProof/>
                <w:webHidden/>
              </w:rPr>
              <w:t>26</w:t>
            </w:r>
            <w:r>
              <w:rPr>
                <w:noProof/>
                <w:webHidden/>
              </w:rPr>
              <w:fldChar w:fldCharType="end"/>
            </w:r>
          </w:hyperlink>
        </w:p>
        <w:p w:rsidR="005F43B6" w:rsidRDefault="005F43B6">
          <w:r>
            <w:rPr>
              <w:b/>
              <w:bCs/>
            </w:rPr>
            <w:fldChar w:fldCharType="end"/>
          </w:r>
        </w:p>
      </w:sdtContent>
    </w:sdt>
    <w:p w:rsidR="005F43B6" w:rsidRDefault="005F43B6">
      <w:pPr>
        <w:rPr>
          <w:color w:val="0070C0"/>
          <w:sz w:val="28"/>
        </w:rPr>
      </w:pPr>
      <w:r>
        <w:rPr>
          <w:color w:val="0070C0"/>
          <w:sz w:val="28"/>
        </w:rPr>
        <w:br w:type="page"/>
      </w:r>
    </w:p>
    <w:p w:rsidR="005F43B6" w:rsidRDefault="005F43B6" w:rsidP="00BC24B0">
      <w:pPr>
        <w:rPr>
          <w:color w:val="0070C0"/>
          <w:sz w:val="28"/>
        </w:rPr>
      </w:pPr>
    </w:p>
    <w:p w:rsidR="003038B6" w:rsidRPr="00BC24B0" w:rsidRDefault="003038B6" w:rsidP="00BC24B0">
      <w:pPr>
        <w:rPr>
          <w:color w:val="0070C0"/>
          <w:sz w:val="28"/>
        </w:rPr>
      </w:pPr>
      <w:r w:rsidRPr="00BC24B0">
        <w:rPr>
          <w:color w:val="0070C0"/>
          <w:sz w:val="28"/>
        </w:rPr>
        <w:t>Liste des figures</w:t>
      </w:r>
      <w:bookmarkEnd w:id="2"/>
      <w:bookmarkEnd w:id="1"/>
    </w:p>
    <w:p w:rsidR="002B6F09" w:rsidRDefault="003038B6">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39425197" w:history="1">
        <w:r w:rsidR="002B6F09" w:rsidRPr="002B1F5F">
          <w:rPr>
            <w:rStyle w:val="Lienhypertexte"/>
            <w:noProof/>
          </w:rPr>
          <w:t>Figure 1: Schéma descriptive des fonctionnalités du projet</w:t>
        </w:r>
        <w:r w:rsidR="002B6F09">
          <w:rPr>
            <w:noProof/>
            <w:webHidden/>
          </w:rPr>
          <w:tab/>
        </w:r>
        <w:r w:rsidR="002B6F09">
          <w:rPr>
            <w:noProof/>
            <w:webHidden/>
          </w:rPr>
          <w:fldChar w:fldCharType="begin"/>
        </w:r>
        <w:r w:rsidR="002B6F09">
          <w:rPr>
            <w:noProof/>
            <w:webHidden/>
          </w:rPr>
          <w:instrText xml:space="preserve"> PAGEREF _Toc439425197 \h </w:instrText>
        </w:r>
        <w:r w:rsidR="002B6F09">
          <w:rPr>
            <w:noProof/>
            <w:webHidden/>
          </w:rPr>
        </w:r>
        <w:r w:rsidR="002B6F09">
          <w:rPr>
            <w:noProof/>
            <w:webHidden/>
          </w:rPr>
          <w:fldChar w:fldCharType="separate"/>
        </w:r>
        <w:r w:rsidR="002B6F09">
          <w:rPr>
            <w:noProof/>
            <w:webHidden/>
          </w:rPr>
          <w:t>4</w:t>
        </w:r>
        <w:r w:rsidR="002B6F09">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198" w:history="1">
        <w:r w:rsidRPr="002B1F5F">
          <w:rPr>
            <w:rStyle w:val="Lienhypertexte"/>
            <w:noProof/>
          </w:rPr>
          <w:t>Figure 2: Diagramme des cas d'utilisation : Administrateur</w:t>
        </w:r>
        <w:r>
          <w:rPr>
            <w:noProof/>
            <w:webHidden/>
          </w:rPr>
          <w:tab/>
        </w:r>
        <w:r>
          <w:rPr>
            <w:noProof/>
            <w:webHidden/>
          </w:rPr>
          <w:fldChar w:fldCharType="begin"/>
        </w:r>
        <w:r>
          <w:rPr>
            <w:noProof/>
            <w:webHidden/>
          </w:rPr>
          <w:instrText xml:space="preserve"> PAGEREF _Toc439425198 \h </w:instrText>
        </w:r>
        <w:r>
          <w:rPr>
            <w:noProof/>
            <w:webHidden/>
          </w:rPr>
        </w:r>
        <w:r>
          <w:rPr>
            <w:noProof/>
            <w:webHidden/>
          </w:rPr>
          <w:fldChar w:fldCharType="separate"/>
        </w:r>
        <w:r>
          <w:rPr>
            <w:noProof/>
            <w:webHidden/>
          </w:rPr>
          <w:t>5</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199" w:history="1">
        <w:r w:rsidRPr="002B1F5F">
          <w:rPr>
            <w:rStyle w:val="Lienhypertexte"/>
            <w:noProof/>
          </w:rPr>
          <w:t>Figure 3: Diagramme des cas d'utilisation : Entreprise</w:t>
        </w:r>
        <w:r>
          <w:rPr>
            <w:noProof/>
            <w:webHidden/>
          </w:rPr>
          <w:tab/>
        </w:r>
        <w:r>
          <w:rPr>
            <w:noProof/>
            <w:webHidden/>
          </w:rPr>
          <w:fldChar w:fldCharType="begin"/>
        </w:r>
        <w:r>
          <w:rPr>
            <w:noProof/>
            <w:webHidden/>
          </w:rPr>
          <w:instrText xml:space="preserve"> PAGEREF _Toc439425199 \h </w:instrText>
        </w:r>
        <w:r>
          <w:rPr>
            <w:noProof/>
            <w:webHidden/>
          </w:rPr>
        </w:r>
        <w:r>
          <w:rPr>
            <w:noProof/>
            <w:webHidden/>
          </w:rPr>
          <w:fldChar w:fldCharType="separate"/>
        </w:r>
        <w:r>
          <w:rPr>
            <w:noProof/>
            <w:webHidden/>
          </w:rPr>
          <w:t>6</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0" w:history="1">
        <w:r w:rsidRPr="002B1F5F">
          <w:rPr>
            <w:rStyle w:val="Lienhypertexte"/>
            <w:noProof/>
          </w:rPr>
          <w:t>Figure 4: Diagramme des cas d'utilisation: Etudiant</w:t>
        </w:r>
        <w:r>
          <w:rPr>
            <w:noProof/>
            <w:webHidden/>
          </w:rPr>
          <w:tab/>
        </w:r>
        <w:r>
          <w:rPr>
            <w:noProof/>
            <w:webHidden/>
          </w:rPr>
          <w:fldChar w:fldCharType="begin"/>
        </w:r>
        <w:r>
          <w:rPr>
            <w:noProof/>
            <w:webHidden/>
          </w:rPr>
          <w:instrText xml:space="preserve"> PAGEREF _Toc439425200 \h </w:instrText>
        </w:r>
        <w:r>
          <w:rPr>
            <w:noProof/>
            <w:webHidden/>
          </w:rPr>
        </w:r>
        <w:r>
          <w:rPr>
            <w:noProof/>
            <w:webHidden/>
          </w:rPr>
          <w:fldChar w:fldCharType="separate"/>
        </w:r>
        <w:r>
          <w:rPr>
            <w:noProof/>
            <w:webHidden/>
          </w:rPr>
          <w:t>6</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1" w:history="1">
        <w:r w:rsidRPr="002B1F5F">
          <w:rPr>
            <w:rStyle w:val="Lienhypertexte"/>
            <w:noProof/>
          </w:rPr>
          <w:t>Figure 5: Diagramme d'activité: Visualiser une contre-proposition</w:t>
        </w:r>
        <w:r>
          <w:rPr>
            <w:noProof/>
            <w:webHidden/>
          </w:rPr>
          <w:tab/>
        </w:r>
        <w:r>
          <w:rPr>
            <w:noProof/>
            <w:webHidden/>
          </w:rPr>
          <w:fldChar w:fldCharType="begin"/>
        </w:r>
        <w:r>
          <w:rPr>
            <w:noProof/>
            <w:webHidden/>
          </w:rPr>
          <w:instrText xml:space="preserve"> PAGEREF _Toc439425201 \h </w:instrText>
        </w:r>
        <w:r>
          <w:rPr>
            <w:noProof/>
            <w:webHidden/>
          </w:rPr>
        </w:r>
        <w:r>
          <w:rPr>
            <w:noProof/>
            <w:webHidden/>
          </w:rPr>
          <w:fldChar w:fldCharType="separate"/>
        </w:r>
        <w:r>
          <w:rPr>
            <w:noProof/>
            <w:webHidden/>
          </w:rPr>
          <w:t>10</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2" w:history="1">
        <w:r w:rsidRPr="002B1F5F">
          <w:rPr>
            <w:rStyle w:val="Lienhypertexte"/>
            <w:noProof/>
          </w:rPr>
          <w:t>Figure 6: Diagramme d'activité : Parcourir les appels d'offre</w:t>
        </w:r>
        <w:r>
          <w:rPr>
            <w:noProof/>
            <w:webHidden/>
          </w:rPr>
          <w:tab/>
        </w:r>
        <w:r>
          <w:rPr>
            <w:noProof/>
            <w:webHidden/>
          </w:rPr>
          <w:fldChar w:fldCharType="begin"/>
        </w:r>
        <w:r>
          <w:rPr>
            <w:noProof/>
            <w:webHidden/>
          </w:rPr>
          <w:instrText xml:space="preserve"> PAGEREF _Toc439425202 \h </w:instrText>
        </w:r>
        <w:r>
          <w:rPr>
            <w:noProof/>
            <w:webHidden/>
          </w:rPr>
        </w:r>
        <w:r>
          <w:rPr>
            <w:noProof/>
            <w:webHidden/>
          </w:rPr>
          <w:fldChar w:fldCharType="separate"/>
        </w:r>
        <w:r>
          <w:rPr>
            <w:noProof/>
            <w:webHidden/>
          </w:rPr>
          <w:t>11</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3" w:history="1">
        <w:r w:rsidRPr="002B1F5F">
          <w:rPr>
            <w:rStyle w:val="Lienhypertexte"/>
            <w:noProof/>
          </w:rPr>
          <w:t>Figure 7: Diagramme d'activités: Créer un test</w:t>
        </w:r>
        <w:r>
          <w:rPr>
            <w:noProof/>
            <w:webHidden/>
          </w:rPr>
          <w:tab/>
        </w:r>
        <w:r>
          <w:rPr>
            <w:noProof/>
            <w:webHidden/>
          </w:rPr>
          <w:fldChar w:fldCharType="begin"/>
        </w:r>
        <w:r>
          <w:rPr>
            <w:noProof/>
            <w:webHidden/>
          </w:rPr>
          <w:instrText xml:space="preserve"> PAGEREF _Toc439425203 \h </w:instrText>
        </w:r>
        <w:r>
          <w:rPr>
            <w:noProof/>
            <w:webHidden/>
          </w:rPr>
        </w:r>
        <w:r>
          <w:rPr>
            <w:noProof/>
            <w:webHidden/>
          </w:rPr>
          <w:fldChar w:fldCharType="separate"/>
        </w:r>
        <w:r>
          <w:rPr>
            <w:noProof/>
            <w:webHidden/>
          </w:rPr>
          <w:t>12</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4" w:history="1">
        <w:r w:rsidRPr="002B1F5F">
          <w:rPr>
            <w:rStyle w:val="Lienhypertexte"/>
            <w:noProof/>
          </w:rPr>
          <w:t>Figure 8: Diagramme d'activités: Passer un test</w:t>
        </w:r>
        <w:r>
          <w:rPr>
            <w:noProof/>
            <w:webHidden/>
          </w:rPr>
          <w:tab/>
        </w:r>
        <w:r>
          <w:rPr>
            <w:noProof/>
            <w:webHidden/>
          </w:rPr>
          <w:fldChar w:fldCharType="begin"/>
        </w:r>
        <w:r>
          <w:rPr>
            <w:noProof/>
            <w:webHidden/>
          </w:rPr>
          <w:instrText xml:space="preserve"> PAGEREF _Toc439425204 \h </w:instrText>
        </w:r>
        <w:r>
          <w:rPr>
            <w:noProof/>
            <w:webHidden/>
          </w:rPr>
        </w:r>
        <w:r>
          <w:rPr>
            <w:noProof/>
            <w:webHidden/>
          </w:rPr>
          <w:fldChar w:fldCharType="separate"/>
        </w:r>
        <w:r>
          <w:rPr>
            <w:noProof/>
            <w:webHidden/>
          </w:rPr>
          <w:t>14</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5" w:history="1">
        <w:r w:rsidRPr="002B1F5F">
          <w:rPr>
            <w:rStyle w:val="Lienhypertexte"/>
            <w:noProof/>
          </w:rPr>
          <w:t>Figure 9: Diagramme de séquence : Gestion des comptes entreprise</w:t>
        </w:r>
        <w:r>
          <w:rPr>
            <w:noProof/>
            <w:webHidden/>
          </w:rPr>
          <w:tab/>
        </w:r>
        <w:r>
          <w:rPr>
            <w:noProof/>
            <w:webHidden/>
          </w:rPr>
          <w:fldChar w:fldCharType="begin"/>
        </w:r>
        <w:r>
          <w:rPr>
            <w:noProof/>
            <w:webHidden/>
          </w:rPr>
          <w:instrText xml:space="preserve"> PAGEREF _Toc439425205 \h </w:instrText>
        </w:r>
        <w:r>
          <w:rPr>
            <w:noProof/>
            <w:webHidden/>
          </w:rPr>
        </w:r>
        <w:r>
          <w:rPr>
            <w:noProof/>
            <w:webHidden/>
          </w:rPr>
          <w:fldChar w:fldCharType="separate"/>
        </w:r>
        <w:r>
          <w:rPr>
            <w:noProof/>
            <w:webHidden/>
          </w:rPr>
          <w:t>14</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6" w:history="1">
        <w:r w:rsidRPr="002B1F5F">
          <w:rPr>
            <w:rStyle w:val="Lienhypertexte"/>
            <w:noProof/>
          </w:rPr>
          <w:t>Figure 10: Diagramme de séquences: Traitement des demandes d'inscription</w:t>
        </w:r>
        <w:r>
          <w:rPr>
            <w:noProof/>
            <w:webHidden/>
          </w:rPr>
          <w:tab/>
        </w:r>
        <w:r>
          <w:rPr>
            <w:noProof/>
            <w:webHidden/>
          </w:rPr>
          <w:fldChar w:fldCharType="begin"/>
        </w:r>
        <w:r>
          <w:rPr>
            <w:noProof/>
            <w:webHidden/>
          </w:rPr>
          <w:instrText xml:space="preserve"> PAGEREF _Toc439425206 \h </w:instrText>
        </w:r>
        <w:r>
          <w:rPr>
            <w:noProof/>
            <w:webHidden/>
          </w:rPr>
        </w:r>
        <w:r>
          <w:rPr>
            <w:noProof/>
            <w:webHidden/>
          </w:rPr>
          <w:fldChar w:fldCharType="separate"/>
        </w:r>
        <w:r>
          <w:rPr>
            <w:noProof/>
            <w:webHidden/>
          </w:rPr>
          <w:t>15</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7" w:history="1">
        <w:r w:rsidRPr="002B1F5F">
          <w:rPr>
            <w:rStyle w:val="Lienhypertexte"/>
            <w:noProof/>
          </w:rPr>
          <w:t>Figure 11: Diagramme de séquences MVC: Parcourir les appels d'offre</w:t>
        </w:r>
        <w:r>
          <w:rPr>
            <w:noProof/>
            <w:webHidden/>
          </w:rPr>
          <w:tab/>
        </w:r>
        <w:r>
          <w:rPr>
            <w:noProof/>
            <w:webHidden/>
          </w:rPr>
          <w:fldChar w:fldCharType="begin"/>
        </w:r>
        <w:r>
          <w:rPr>
            <w:noProof/>
            <w:webHidden/>
          </w:rPr>
          <w:instrText xml:space="preserve"> PAGEREF _Toc439425207 \h </w:instrText>
        </w:r>
        <w:r>
          <w:rPr>
            <w:noProof/>
            <w:webHidden/>
          </w:rPr>
        </w:r>
        <w:r>
          <w:rPr>
            <w:noProof/>
            <w:webHidden/>
          </w:rPr>
          <w:fldChar w:fldCharType="separate"/>
        </w:r>
        <w:r>
          <w:rPr>
            <w:noProof/>
            <w:webHidden/>
          </w:rPr>
          <w:t>16</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8" w:history="1">
        <w:r w:rsidRPr="002B1F5F">
          <w:rPr>
            <w:rStyle w:val="Lienhypertexte"/>
            <w:noProof/>
          </w:rPr>
          <w:t>Figure 12: Diagramme de séquences MVC: Modifier appel d'offre</w:t>
        </w:r>
        <w:r>
          <w:rPr>
            <w:noProof/>
            <w:webHidden/>
          </w:rPr>
          <w:tab/>
        </w:r>
        <w:r>
          <w:rPr>
            <w:noProof/>
            <w:webHidden/>
          </w:rPr>
          <w:fldChar w:fldCharType="begin"/>
        </w:r>
        <w:r>
          <w:rPr>
            <w:noProof/>
            <w:webHidden/>
          </w:rPr>
          <w:instrText xml:space="preserve"> PAGEREF _Toc439425208 \h </w:instrText>
        </w:r>
        <w:r>
          <w:rPr>
            <w:noProof/>
            <w:webHidden/>
          </w:rPr>
        </w:r>
        <w:r>
          <w:rPr>
            <w:noProof/>
            <w:webHidden/>
          </w:rPr>
          <w:fldChar w:fldCharType="separate"/>
        </w:r>
        <w:r>
          <w:rPr>
            <w:noProof/>
            <w:webHidden/>
          </w:rPr>
          <w:t>17</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09" w:history="1">
        <w:r w:rsidRPr="002B1F5F">
          <w:rPr>
            <w:rStyle w:val="Lienhypertexte"/>
            <w:noProof/>
          </w:rPr>
          <w:t>Figure 13: Diagramme de séquences: Supprimer appel d'offre</w:t>
        </w:r>
        <w:r>
          <w:rPr>
            <w:noProof/>
            <w:webHidden/>
          </w:rPr>
          <w:tab/>
        </w:r>
        <w:r>
          <w:rPr>
            <w:noProof/>
            <w:webHidden/>
          </w:rPr>
          <w:fldChar w:fldCharType="begin"/>
        </w:r>
        <w:r>
          <w:rPr>
            <w:noProof/>
            <w:webHidden/>
          </w:rPr>
          <w:instrText xml:space="preserve"> PAGEREF _Toc439425209 \h </w:instrText>
        </w:r>
        <w:r>
          <w:rPr>
            <w:noProof/>
            <w:webHidden/>
          </w:rPr>
        </w:r>
        <w:r>
          <w:rPr>
            <w:noProof/>
            <w:webHidden/>
          </w:rPr>
          <w:fldChar w:fldCharType="separate"/>
        </w:r>
        <w:r>
          <w:rPr>
            <w:noProof/>
            <w:webHidden/>
          </w:rPr>
          <w:t>17</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0" w:history="1">
        <w:r w:rsidRPr="002B1F5F">
          <w:rPr>
            <w:rStyle w:val="Lienhypertexte"/>
            <w:noProof/>
          </w:rPr>
          <w:t>Figure 14: Diagramme de séquences MVC: Parcourir la liste des contre-propositions</w:t>
        </w:r>
        <w:r>
          <w:rPr>
            <w:noProof/>
            <w:webHidden/>
          </w:rPr>
          <w:tab/>
        </w:r>
        <w:r>
          <w:rPr>
            <w:noProof/>
            <w:webHidden/>
          </w:rPr>
          <w:fldChar w:fldCharType="begin"/>
        </w:r>
        <w:r>
          <w:rPr>
            <w:noProof/>
            <w:webHidden/>
          </w:rPr>
          <w:instrText xml:space="preserve"> PAGEREF _Toc439425210 \h </w:instrText>
        </w:r>
        <w:r>
          <w:rPr>
            <w:noProof/>
            <w:webHidden/>
          </w:rPr>
        </w:r>
        <w:r>
          <w:rPr>
            <w:noProof/>
            <w:webHidden/>
          </w:rPr>
          <w:fldChar w:fldCharType="separate"/>
        </w:r>
        <w:r>
          <w:rPr>
            <w:noProof/>
            <w:webHidden/>
          </w:rPr>
          <w:t>18</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1" w:history="1">
        <w:r w:rsidRPr="002B1F5F">
          <w:rPr>
            <w:rStyle w:val="Lienhypertexte"/>
            <w:noProof/>
          </w:rPr>
          <w:t>Figure 15: Diagramme de séquences MVC: Accepter une contre-proposition</w:t>
        </w:r>
        <w:r>
          <w:rPr>
            <w:noProof/>
            <w:webHidden/>
          </w:rPr>
          <w:tab/>
        </w:r>
        <w:r>
          <w:rPr>
            <w:noProof/>
            <w:webHidden/>
          </w:rPr>
          <w:fldChar w:fldCharType="begin"/>
        </w:r>
        <w:r>
          <w:rPr>
            <w:noProof/>
            <w:webHidden/>
          </w:rPr>
          <w:instrText xml:space="preserve"> PAGEREF _Toc439425211 \h </w:instrText>
        </w:r>
        <w:r>
          <w:rPr>
            <w:noProof/>
            <w:webHidden/>
          </w:rPr>
        </w:r>
        <w:r>
          <w:rPr>
            <w:noProof/>
            <w:webHidden/>
          </w:rPr>
          <w:fldChar w:fldCharType="separate"/>
        </w:r>
        <w:r>
          <w:rPr>
            <w:noProof/>
            <w:webHidden/>
          </w:rPr>
          <w:t>19</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2" w:history="1">
        <w:r w:rsidRPr="002B1F5F">
          <w:rPr>
            <w:rStyle w:val="Lienhypertexte"/>
            <w:noProof/>
          </w:rPr>
          <w:t>Figure 16: Diagramme de séquences MVC: Refuser une contre-proposition</w:t>
        </w:r>
        <w:r>
          <w:rPr>
            <w:noProof/>
            <w:webHidden/>
          </w:rPr>
          <w:tab/>
        </w:r>
        <w:r>
          <w:rPr>
            <w:noProof/>
            <w:webHidden/>
          </w:rPr>
          <w:fldChar w:fldCharType="begin"/>
        </w:r>
        <w:r>
          <w:rPr>
            <w:noProof/>
            <w:webHidden/>
          </w:rPr>
          <w:instrText xml:space="preserve"> PAGEREF _Toc439425212 \h </w:instrText>
        </w:r>
        <w:r>
          <w:rPr>
            <w:noProof/>
            <w:webHidden/>
          </w:rPr>
        </w:r>
        <w:r>
          <w:rPr>
            <w:noProof/>
            <w:webHidden/>
          </w:rPr>
          <w:fldChar w:fldCharType="separate"/>
        </w:r>
        <w:r>
          <w:rPr>
            <w:noProof/>
            <w:webHidden/>
          </w:rPr>
          <w:t>19</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3" w:history="1">
        <w:r w:rsidRPr="002B1F5F">
          <w:rPr>
            <w:rStyle w:val="Lienhypertexte"/>
            <w:noProof/>
          </w:rPr>
          <w:t>Figure 17: Diagramme de séquences MVC: Validation du compte d'entreprise</w:t>
        </w:r>
        <w:r>
          <w:rPr>
            <w:noProof/>
            <w:webHidden/>
          </w:rPr>
          <w:tab/>
        </w:r>
        <w:r>
          <w:rPr>
            <w:noProof/>
            <w:webHidden/>
          </w:rPr>
          <w:fldChar w:fldCharType="begin"/>
        </w:r>
        <w:r>
          <w:rPr>
            <w:noProof/>
            <w:webHidden/>
          </w:rPr>
          <w:instrText xml:space="preserve"> PAGEREF _Toc439425213 \h </w:instrText>
        </w:r>
        <w:r>
          <w:rPr>
            <w:noProof/>
            <w:webHidden/>
          </w:rPr>
        </w:r>
        <w:r>
          <w:rPr>
            <w:noProof/>
            <w:webHidden/>
          </w:rPr>
          <w:fldChar w:fldCharType="separate"/>
        </w:r>
        <w:r>
          <w:rPr>
            <w:noProof/>
            <w:webHidden/>
          </w:rPr>
          <w:t>20</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4" w:history="1">
        <w:r w:rsidRPr="002B1F5F">
          <w:rPr>
            <w:rStyle w:val="Lienhypertexte"/>
            <w:noProof/>
          </w:rPr>
          <w:t>Figure 18: Diagramme de séquences MVC: Création de contre-proposition</w:t>
        </w:r>
        <w:r>
          <w:rPr>
            <w:noProof/>
            <w:webHidden/>
          </w:rPr>
          <w:tab/>
        </w:r>
        <w:r>
          <w:rPr>
            <w:noProof/>
            <w:webHidden/>
          </w:rPr>
          <w:fldChar w:fldCharType="begin"/>
        </w:r>
        <w:r>
          <w:rPr>
            <w:noProof/>
            <w:webHidden/>
          </w:rPr>
          <w:instrText xml:space="preserve"> PAGEREF _Toc439425214 \h </w:instrText>
        </w:r>
        <w:r>
          <w:rPr>
            <w:noProof/>
            <w:webHidden/>
          </w:rPr>
        </w:r>
        <w:r>
          <w:rPr>
            <w:noProof/>
            <w:webHidden/>
          </w:rPr>
          <w:fldChar w:fldCharType="separate"/>
        </w:r>
        <w:r>
          <w:rPr>
            <w:noProof/>
            <w:webHidden/>
          </w:rPr>
          <w:t>21</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5" w:history="1">
        <w:r w:rsidRPr="002B1F5F">
          <w:rPr>
            <w:rStyle w:val="Lienhypertexte"/>
            <w:noProof/>
          </w:rPr>
          <w:t>Figure 19: Diagramme de séquences MVC: Parcourir les appels d'offre</w:t>
        </w:r>
        <w:r>
          <w:rPr>
            <w:noProof/>
            <w:webHidden/>
          </w:rPr>
          <w:tab/>
        </w:r>
        <w:r>
          <w:rPr>
            <w:noProof/>
            <w:webHidden/>
          </w:rPr>
          <w:fldChar w:fldCharType="begin"/>
        </w:r>
        <w:r>
          <w:rPr>
            <w:noProof/>
            <w:webHidden/>
          </w:rPr>
          <w:instrText xml:space="preserve"> PAGEREF _Toc439425215 \h </w:instrText>
        </w:r>
        <w:r>
          <w:rPr>
            <w:noProof/>
            <w:webHidden/>
          </w:rPr>
        </w:r>
        <w:r>
          <w:rPr>
            <w:noProof/>
            <w:webHidden/>
          </w:rPr>
          <w:fldChar w:fldCharType="separate"/>
        </w:r>
        <w:r>
          <w:rPr>
            <w:noProof/>
            <w:webHidden/>
          </w:rPr>
          <w:t>22</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6" w:history="1">
        <w:r w:rsidRPr="002B1F5F">
          <w:rPr>
            <w:rStyle w:val="Lienhypertexte"/>
            <w:noProof/>
          </w:rPr>
          <w:t>Figure 20: Diagramme de séquences MVC: Ajouter une formation</w:t>
        </w:r>
        <w:r>
          <w:rPr>
            <w:noProof/>
            <w:webHidden/>
          </w:rPr>
          <w:tab/>
        </w:r>
        <w:r>
          <w:rPr>
            <w:noProof/>
            <w:webHidden/>
          </w:rPr>
          <w:fldChar w:fldCharType="begin"/>
        </w:r>
        <w:r>
          <w:rPr>
            <w:noProof/>
            <w:webHidden/>
          </w:rPr>
          <w:instrText xml:space="preserve"> PAGEREF _Toc439425216 \h </w:instrText>
        </w:r>
        <w:r>
          <w:rPr>
            <w:noProof/>
            <w:webHidden/>
          </w:rPr>
        </w:r>
        <w:r>
          <w:rPr>
            <w:noProof/>
            <w:webHidden/>
          </w:rPr>
          <w:fldChar w:fldCharType="separate"/>
        </w:r>
        <w:r>
          <w:rPr>
            <w:noProof/>
            <w:webHidden/>
          </w:rPr>
          <w:t>22</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7" w:history="1">
        <w:r w:rsidRPr="002B1F5F">
          <w:rPr>
            <w:rStyle w:val="Lienhypertexte"/>
            <w:noProof/>
          </w:rPr>
          <w:t>Figure 21: Diagramme de séquences MVC: Ajouter une expérience</w:t>
        </w:r>
        <w:r>
          <w:rPr>
            <w:noProof/>
            <w:webHidden/>
          </w:rPr>
          <w:tab/>
        </w:r>
        <w:r>
          <w:rPr>
            <w:noProof/>
            <w:webHidden/>
          </w:rPr>
          <w:fldChar w:fldCharType="begin"/>
        </w:r>
        <w:r>
          <w:rPr>
            <w:noProof/>
            <w:webHidden/>
          </w:rPr>
          <w:instrText xml:space="preserve"> PAGEREF _Toc439425217 \h </w:instrText>
        </w:r>
        <w:r>
          <w:rPr>
            <w:noProof/>
            <w:webHidden/>
          </w:rPr>
        </w:r>
        <w:r>
          <w:rPr>
            <w:noProof/>
            <w:webHidden/>
          </w:rPr>
          <w:fldChar w:fldCharType="separate"/>
        </w:r>
        <w:r>
          <w:rPr>
            <w:noProof/>
            <w:webHidden/>
          </w:rPr>
          <w:t>23</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8" w:history="1">
        <w:r w:rsidRPr="002B1F5F">
          <w:rPr>
            <w:rStyle w:val="Lienhypertexte"/>
            <w:noProof/>
          </w:rPr>
          <w:t>Figure 22: Diagramme de séquences MVC: Confirmer création du compte</w:t>
        </w:r>
        <w:r>
          <w:rPr>
            <w:noProof/>
            <w:webHidden/>
          </w:rPr>
          <w:tab/>
        </w:r>
        <w:r>
          <w:rPr>
            <w:noProof/>
            <w:webHidden/>
          </w:rPr>
          <w:fldChar w:fldCharType="begin"/>
        </w:r>
        <w:r>
          <w:rPr>
            <w:noProof/>
            <w:webHidden/>
          </w:rPr>
          <w:instrText xml:space="preserve"> PAGEREF _Toc439425218 \h </w:instrText>
        </w:r>
        <w:r>
          <w:rPr>
            <w:noProof/>
            <w:webHidden/>
          </w:rPr>
        </w:r>
        <w:r>
          <w:rPr>
            <w:noProof/>
            <w:webHidden/>
          </w:rPr>
          <w:fldChar w:fldCharType="separate"/>
        </w:r>
        <w:r>
          <w:rPr>
            <w:noProof/>
            <w:webHidden/>
          </w:rPr>
          <w:t>23</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19" w:history="1">
        <w:r w:rsidRPr="002B1F5F">
          <w:rPr>
            <w:rStyle w:val="Lienhypertexte"/>
            <w:noProof/>
          </w:rPr>
          <w:t>Figure 23: Diagramme de séquences MVC: Supprimer un test</w:t>
        </w:r>
        <w:r>
          <w:rPr>
            <w:noProof/>
            <w:webHidden/>
          </w:rPr>
          <w:tab/>
        </w:r>
        <w:r>
          <w:rPr>
            <w:noProof/>
            <w:webHidden/>
          </w:rPr>
          <w:fldChar w:fldCharType="begin"/>
        </w:r>
        <w:r>
          <w:rPr>
            <w:noProof/>
            <w:webHidden/>
          </w:rPr>
          <w:instrText xml:space="preserve"> PAGEREF _Toc439425219 \h </w:instrText>
        </w:r>
        <w:r>
          <w:rPr>
            <w:noProof/>
            <w:webHidden/>
          </w:rPr>
        </w:r>
        <w:r>
          <w:rPr>
            <w:noProof/>
            <w:webHidden/>
          </w:rPr>
          <w:fldChar w:fldCharType="separate"/>
        </w:r>
        <w:r>
          <w:rPr>
            <w:noProof/>
            <w:webHidden/>
          </w:rPr>
          <w:t>24</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20" w:history="1">
        <w:r w:rsidRPr="002B1F5F">
          <w:rPr>
            <w:rStyle w:val="Lienhypertexte"/>
            <w:noProof/>
          </w:rPr>
          <w:t>Figure 24: Diagramme de classes</w:t>
        </w:r>
        <w:r>
          <w:rPr>
            <w:noProof/>
            <w:webHidden/>
          </w:rPr>
          <w:tab/>
        </w:r>
        <w:r>
          <w:rPr>
            <w:noProof/>
            <w:webHidden/>
          </w:rPr>
          <w:fldChar w:fldCharType="begin"/>
        </w:r>
        <w:r>
          <w:rPr>
            <w:noProof/>
            <w:webHidden/>
          </w:rPr>
          <w:instrText xml:space="preserve"> PAGEREF _Toc439425220 \h </w:instrText>
        </w:r>
        <w:r>
          <w:rPr>
            <w:noProof/>
            <w:webHidden/>
          </w:rPr>
        </w:r>
        <w:r>
          <w:rPr>
            <w:noProof/>
            <w:webHidden/>
          </w:rPr>
          <w:fldChar w:fldCharType="separate"/>
        </w:r>
        <w:r>
          <w:rPr>
            <w:noProof/>
            <w:webHidden/>
          </w:rPr>
          <w:t>25</w:t>
        </w:r>
        <w:r>
          <w:rPr>
            <w:noProof/>
            <w:webHidden/>
          </w:rPr>
          <w:fldChar w:fldCharType="end"/>
        </w:r>
      </w:hyperlink>
    </w:p>
    <w:p w:rsidR="003038B6" w:rsidRPr="00BC24B0" w:rsidRDefault="003038B6" w:rsidP="003038B6">
      <w:pPr>
        <w:rPr>
          <w:color w:val="0070C0"/>
          <w:sz w:val="28"/>
        </w:rPr>
      </w:pPr>
      <w:r>
        <w:fldChar w:fldCharType="end"/>
      </w:r>
    </w:p>
    <w:p w:rsidR="003038B6" w:rsidRPr="00BC24B0" w:rsidRDefault="003038B6" w:rsidP="00BC24B0">
      <w:pPr>
        <w:rPr>
          <w:color w:val="0070C0"/>
          <w:sz w:val="28"/>
        </w:rPr>
      </w:pPr>
      <w:bookmarkStart w:id="3" w:name="_Toc436605803"/>
      <w:bookmarkStart w:id="4" w:name="_Toc436605865"/>
      <w:r w:rsidRPr="00BC24B0">
        <w:rPr>
          <w:color w:val="0070C0"/>
          <w:sz w:val="28"/>
        </w:rPr>
        <w:t>Liste des tableaux</w:t>
      </w:r>
      <w:bookmarkEnd w:id="3"/>
      <w:bookmarkEnd w:id="4"/>
    </w:p>
    <w:p w:rsidR="002B6F09" w:rsidRDefault="003038B6">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439425221" w:history="1">
        <w:r w:rsidR="002B6F09" w:rsidRPr="00A861EA">
          <w:rPr>
            <w:rStyle w:val="Lienhypertexte"/>
            <w:noProof/>
          </w:rPr>
          <w:t>Tableau 1: Descriptif du diagramme des cas d'utilisation: Administrateur</w:t>
        </w:r>
        <w:r w:rsidR="002B6F09">
          <w:rPr>
            <w:noProof/>
            <w:webHidden/>
          </w:rPr>
          <w:tab/>
        </w:r>
        <w:r w:rsidR="002B6F09">
          <w:rPr>
            <w:noProof/>
            <w:webHidden/>
          </w:rPr>
          <w:fldChar w:fldCharType="begin"/>
        </w:r>
        <w:r w:rsidR="002B6F09">
          <w:rPr>
            <w:noProof/>
            <w:webHidden/>
          </w:rPr>
          <w:instrText xml:space="preserve"> PAGEREF _Toc439425221 \h </w:instrText>
        </w:r>
        <w:r w:rsidR="002B6F09">
          <w:rPr>
            <w:noProof/>
            <w:webHidden/>
          </w:rPr>
        </w:r>
        <w:r w:rsidR="002B6F09">
          <w:rPr>
            <w:noProof/>
            <w:webHidden/>
          </w:rPr>
          <w:fldChar w:fldCharType="separate"/>
        </w:r>
        <w:r w:rsidR="002B6F09">
          <w:rPr>
            <w:noProof/>
            <w:webHidden/>
          </w:rPr>
          <w:t>7</w:t>
        </w:r>
        <w:r w:rsidR="002B6F09">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22" w:history="1">
        <w:r w:rsidRPr="00A861EA">
          <w:rPr>
            <w:rStyle w:val="Lienhypertexte"/>
            <w:noProof/>
          </w:rPr>
          <w:t>Tableau 2: Descriptif du cas de la création du compte : Entreprise</w:t>
        </w:r>
        <w:r>
          <w:rPr>
            <w:noProof/>
            <w:webHidden/>
          </w:rPr>
          <w:tab/>
        </w:r>
        <w:r>
          <w:rPr>
            <w:noProof/>
            <w:webHidden/>
          </w:rPr>
          <w:fldChar w:fldCharType="begin"/>
        </w:r>
        <w:r>
          <w:rPr>
            <w:noProof/>
            <w:webHidden/>
          </w:rPr>
          <w:instrText xml:space="preserve"> PAGEREF _Toc439425222 \h </w:instrText>
        </w:r>
        <w:r>
          <w:rPr>
            <w:noProof/>
            <w:webHidden/>
          </w:rPr>
        </w:r>
        <w:r>
          <w:rPr>
            <w:noProof/>
            <w:webHidden/>
          </w:rPr>
          <w:fldChar w:fldCharType="separate"/>
        </w:r>
        <w:r>
          <w:rPr>
            <w:noProof/>
            <w:webHidden/>
          </w:rPr>
          <w:t>7</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23" w:history="1">
        <w:r w:rsidRPr="00A861EA">
          <w:rPr>
            <w:rStyle w:val="Lienhypertexte"/>
            <w:noProof/>
          </w:rPr>
          <w:t>Tableau 3: Descriptif du cas de la gestion des comptes : Entreprise</w:t>
        </w:r>
        <w:r>
          <w:rPr>
            <w:noProof/>
            <w:webHidden/>
          </w:rPr>
          <w:tab/>
        </w:r>
        <w:r>
          <w:rPr>
            <w:noProof/>
            <w:webHidden/>
          </w:rPr>
          <w:fldChar w:fldCharType="begin"/>
        </w:r>
        <w:r>
          <w:rPr>
            <w:noProof/>
            <w:webHidden/>
          </w:rPr>
          <w:instrText xml:space="preserve"> PAGEREF _Toc439425223 \h </w:instrText>
        </w:r>
        <w:r>
          <w:rPr>
            <w:noProof/>
            <w:webHidden/>
          </w:rPr>
        </w:r>
        <w:r>
          <w:rPr>
            <w:noProof/>
            <w:webHidden/>
          </w:rPr>
          <w:fldChar w:fldCharType="separate"/>
        </w:r>
        <w:r>
          <w:rPr>
            <w:noProof/>
            <w:webHidden/>
          </w:rPr>
          <w:t>8</w:t>
        </w:r>
        <w:r>
          <w:rPr>
            <w:noProof/>
            <w:webHidden/>
          </w:rPr>
          <w:fldChar w:fldCharType="end"/>
        </w:r>
      </w:hyperlink>
    </w:p>
    <w:p w:rsidR="002B6F09" w:rsidRDefault="002B6F09">
      <w:pPr>
        <w:pStyle w:val="Tabledesillustrations"/>
        <w:tabs>
          <w:tab w:val="right" w:leader="dot" w:pos="9062"/>
        </w:tabs>
        <w:rPr>
          <w:rFonts w:eastAsiaTheme="minorEastAsia"/>
          <w:noProof/>
          <w:lang w:eastAsia="fr-FR"/>
        </w:rPr>
      </w:pPr>
      <w:hyperlink w:anchor="_Toc439425224" w:history="1">
        <w:r w:rsidRPr="00A861EA">
          <w:rPr>
            <w:rStyle w:val="Lienhypertexte"/>
            <w:noProof/>
          </w:rPr>
          <w:t>Tableau 4: Descriptif du cas de la gestion des appels d'offre : Entreprise</w:t>
        </w:r>
        <w:r>
          <w:rPr>
            <w:noProof/>
            <w:webHidden/>
          </w:rPr>
          <w:tab/>
        </w:r>
        <w:r>
          <w:rPr>
            <w:noProof/>
            <w:webHidden/>
          </w:rPr>
          <w:fldChar w:fldCharType="begin"/>
        </w:r>
        <w:r>
          <w:rPr>
            <w:noProof/>
            <w:webHidden/>
          </w:rPr>
          <w:instrText xml:space="preserve"> PAGEREF _Toc439425224 \h </w:instrText>
        </w:r>
        <w:r>
          <w:rPr>
            <w:noProof/>
            <w:webHidden/>
          </w:rPr>
        </w:r>
        <w:r>
          <w:rPr>
            <w:noProof/>
            <w:webHidden/>
          </w:rPr>
          <w:fldChar w:fldCharType="separate"/>
        </w:r>
        <w:r>
          <w:rPr>
            <w:noProof/>
            <w:webHidden/>
          </w:rPr>
          <w:t>8</w:t>
        </w:r>
        <w:r>
          <w:rPr>
            <w:noProof/>
            <w:webHidden/>
          </w:rPr>
          <w:fldChar w:fldCharType="end"/>
        </w:r>
      </w:hyperlink>
    </w:p>
    <w:p w:rsidR="00BC24B0" w:rsidRDefault="003038B6" w:rsidP="005F43B6">
      <w:r>
        <w:fldChar w:fldCharType="end"/>
      </w:r>
    </w:p>
    <w:p w:rsidR="003038B6" w:rsidRPr="003038B6" w:rsidRDefault="005D2E4F" w:rsidP="003038B6">
      <w:r>
        <w:br w:type="page"/>
      </w:r>
    </w:p>
    <w:p w:rsidR="008A66DE" w:rsidRPr="003626D3" w:rsidRDefault="00695E62" w:rsidP="00450818">
      <w:pPr>
        <w:pStyle w:val="Paragraphedeliste"/>
        <w:numPr>
          <w:ilvl w:val="0"/>
          <w:numId w:val="1"/>
        </w:numPr>
        <w:outlineLvl w:val="0"/>
        <w:rPr>
          <w:color w:val="44546A" w:themeColor="text2"/>
        </w:rPr>
      </w:pPr>
      <w:bookmarkStart w:id="5" w:name="_Toc436605917"/>
      <w:bookmarkStart w:id="6" w:name="_Toc439425298"/>
      <w:r w:rsidRPr="003626D3">
        <w:rPr>
          <w:color w:val="44546A" w:themeColor="text2"/>
        </w:rPr>
        <w:lastRenderedPageBreak/>
        <w:t>Capture initiale des besoins :</w:t>
      </w:r>
      <w:bookmarkEnd w:id="5"/>
      <w:bookmarkEnd w:id="6"/>
    </w:p>
    <w:p w:rsidR="00695E62" w:rsidRPr="003626D3" w:rsidRDefault="00695E62" w:rsidP="00450818">
      <w:pPr>
        <w:pStyle w:val="Paragraphedeliste"/>
        <w:numPr>
          <w:ilvl w:val="1"/>
          <w:numId w:val="1"/>
        </w:numPr>
        <w:outlineLvl w:val="1"/>
        <w:rPr>
          <w:color w:val="0070C0"/>
        </w:rPr>
      </w:pPr>
      <w:bookmarkStart w:id="7" w:name="_Toc436605918"/>
      <w:bookmarkStart w:id="8" w:name="_Toc439425299"/>
      <w:r w:rsidRPr="003626D3">
        <w:rPr>
          <w:color w:val="0070C0"/>
        </w:rPr>
        <w:t>Cahier des charges préliminaires</w:t>
      </w:r>
      <w:bookmarkEnd w:id="7"/>
      <w:bookmarkEnd w:id="8"/>
    </w:p>
    <w:p w:rsidR="003626D3" w:rsidRDefault="003626D3" w:rsidP="003626D3">
      <w:pPr>
        <w:rPr>
          <w:sz w:val="24"/>
        </w:rPr>
      </w:pPr>
      <w:r>
        <w:rPr>
          <w:sz w:val="24"/>
        </w:rPr>
        <w:t>L’application web à réaliser offrira un espace d’échange entre les étudiants et les entreprises.</w:t>
      </w:r>
    </w:p>
    <w:p w:rsidR="003626D3" w:rsidRPr="003626D3" w:rsidRDefault="003626D3" w:rsidP="003626D3">
      <w:pPr>
        <w:rPr>
          <w:b/>
          <w:sz w:val="24"/>
        </w:rPr>
      </w:pPr>
      <w:r w:rsidRPr="003626D3">
        <w:rPr>
          <w:b/>
          <w:sz w:val="24"/>
        </w:rPr>
        <w:t>Une entreprise pourra :</w:t>
      </w:r>
    </w:p>
    <w:p w:rsidR="003626D3" w:rsidRDefault="003626D3" w:rsidP="003626D3">
      <w:pPr>
        <w:pStyle w:val="Paragraphedeliste"/>
        <w:numPr>
          <w:ilvl w:val="0"/>
          <w:numId w:val="2"/>
        </w:numPr>
        <w:rPr>
          <w:sz w:val="24"/>
        </w:rPr>
      </w:pPr>
      <w:r>
        <w:rPr>
          <w:sz w:val="24"/>
        </w:rPr>
        <w:t>Lancer un appel d’offre contenant un projet à réaliser :</w:t>
      </w:r>
    </w:p>
    <w:p w:rsidR="003626D3" w:rsidRPr="005862CF" w:rsidRDefault="003626D3" w:rsidP="003626D3">
      <w:pPr>
        <w:pStyle w:val="Paragraphedeliste"/>
        <w:rPr>
          <w:sz w:val="24"/>
        </w:rPr>
      </w:pPr>
    </w:p>
    <w:p w:rsidR="003626D3" w:rsidRDefault="003626D3" w:rsidP="003626D3">
      <w:pPr>
        <w:pStyle w:val="Paragraphedeliste"/>
        <w:numPr>
          <w:ilvl w:val="0"/>
          <w:numId w:val="5"/>
        </w:numPr>
        <w:ind w:left="1080"/>
        <w:rPr>
          <w:sz w:val="24"/>
        </w:rPr>
      </w:pPr>
      <w:r w:rsidRPr="005862CF">
        <w:rPr>
          <w:sz w:val="24"/>
        </w:rPr>
        <w:t>La réalisation de ce projet va s’aboutir par : une rémunération (argent)</w:t>
      </w:r>
      <w:r>
        <w:rPr>
          <w:sz w:val="24"/>
        </w:rPr>
        <w:t xml:space="preserve">, une offre de stage, </w:t>
      </w:r>
      <w:r w:rsidRPr="005862CF">
        <w:rPr>
          <w:sz w:val="24"/>
        </w:rPr>
        <w:t>une offre d’emploi à temps partiel</w:t>
      </w:r>
      <w:r>
        <w:rPr>
          <w:sz w:val="24"/>
        </w:rPr>
        <w:t xml:space="preserve"> ou une formation</w:t>
      </w:r>
      <w:r w:rsidRPr="005862CF">
        <w:rPr>
          <w:sz w:val="24"/>
        </w:rPr>
        <w:t>.</w:t>
      </w:r>
    </w:p>
    <w:p w:rsidR="003626D3" w:rsidRDefault="003626D3" w:rsidP="003626D3">
      <w:pPr>
        <w:pStyle w:val="Paragraphedeliste"/>
        <w:numPr>
          <w:ilvl w:val="0"/>
          <w:numId w:val="5"/>
        </w:numPr>
        <w:ind w:left="1080"/>
        <w:rPr>
          <w:sz w:val="24"/>
        </w:rPr>
      </w:pPr>
      <w:r>
        <w:rPr>
          <w:sz w:val="24"/>
        </w:rPr>
        <w:t>Les critères de sélections parmi les étudiants intéressés par l’offre peuvent être une combinaison de :</w:t>
      </w:r>
    </w:p>
    <w:p w:rsidR="003626D3" w:rsidRDefault="003626D3" w:rsidP="003626D3">
      <w:pPr>
        <w:pStyle w:val="Paragraphedeliste"/>
        <w:numPr>
          <w:ilvl w:val="1"/>
          <w:numId w:val="3"/>
        </w:numPr>
        <w:ind w:left="1800"/>
        <w:rPr>
          <w:sz w:val="24"/>
        </w:rPr>
      </w:pPr>
      <w:r>
        <w:rPr>
          <w:sz w:val="24"/>
        </w:rPr>
        <w:t>Enchère : les étudiants ayant proposé le prix le plus raisonnable.</w:t>
      </w:r>
    </w:p>
    <w:p w:rsidR="003626D3" w:rsidRDefault="003626D3" w:rsidP="003626D3">
      <w:pPr>
        <w:pStyle w:val="Paragraphedeliste"/>
        <w:numPr>
          <w:ilvl w:val="1"/>
          <w:numId w:val="3"/>
        </w:numPr>
        <w:ind w:left="1800"/>
        <w:rPr>
          <w:sz w:val="24"/>
        </w:rPr>
      </w:pPr>
      <w:r>
        <w:rPr>
          <w:sz w:val="24"/>
        </w:rPr>
        <w:t>Réputation : la réputation de l’étudiant dans la plateforme.</w:t>
      </w:r>
    </w:p>
    <w:p w:rsidR="003626D3" w:rsidRDefault="003626D3" w:rsidP="003626D3">
      <w:pPr>
        <w:pStyle w:val="Paragraphedeliste"/>
        <w:numPr>
          <w:ilvl w:val="1"/>
          <w:numId w:val="3"/>
        </w:numPr>
        <w:ind w:left="1800"/>
        <w:rPr>
          <w:sz w:val="24"/>
        </w:rPr>
      </w:pPr>
      <w:r>
        <w:rPr>
          <w:sz w:val="24"/>
        </w:rPr>
        <w:t>Les badges de l’étudiant : La notion des badges sera discutée lors de l’explication des fonctionnalités de l’étudiant.</w:t>
      </w:r>
    </w:p>
    <w:p w:rsidR="003626D3" w:rsidRDefault="003626D3" w:rsidP="003626D3">
      <w:pPr>
        <w:pStyle w:val="Paragraphedeliste"/>
        <w:numPr>
          <w:ilvl w:val="1"/>
          <w:numId w:val="3"/>
        </w:numPr>
        <w:ind w:left="1800"/>
        <w:rPr>
          <w:sz w:val="24"/>
        </w:rPr>
      </w:pPr>
      <w:r>
        <w:rPr>
          <w:sz w:val="24"/>
        </w:rPr>
        <w:t>Domaine d’étude / Expérience : Le profil de l’étudiant hors la plateforme.</w:t>
      </w:r>
    </w:p>
    <w:p w:rsidR="003626D3" w:rsidRDefault="003626D3" w:rsidP="003626D3">
      <w:pPr>
        <w:pStyle w:val="Paragraphedeliste"/>
        <w:numPr>
          <w:ilvl w:val="1"/>
          <w:numId w:val="3"/>
        </w:numPr>
        <w:ind w:left="1800"/>
        <w:rPr>
          <w:sz w:val="24"/>
        </w:rPr>
      </w:pPr>
      <w:r>
        <w:rPr>
          <w:sz w:val="24"/>
        </w:rPr>
        <w:t>Entretien technique : Une visioconférence pour juger l’éligibilité de l’étudiant.</w:t>
      </w:r>
    </w:p>
    <w:p w:rsidR="003626D3" w:rsidRDefault="003626D3" w:rsidP="003626D3">
      <w:pPr>
        <w:pStyle w:val="Paragraphedeliste"/>
        <w:numPr>
          <w:ilvl w:val="1"/>
          <w:numId w:val="3"/>
        </w:numPr>
        <w:ind w:left="1800"/>
        <w:rPr>
          <w:sz w:val="24"/>
        </w:rPr>
      </w:pPr>
      <w:r>
        <w:rPr>
          <w:sz w:val="24"/>
        </w:rPr>
        <w:t>Eventuellement (par exemple dans les cas des projets de design ou infographie), l’entreprise peut demander la réalisation des projets, et elle choisira la meilleure proposition.</w:t>
      </w:r>
    </w:p>
    <w:p w:rsidR="003626D3" w:rsidRDefault="003626D3" w:rsidP="003626D3">
      <w:pPr>
        <w:pStyle w:val="Paragraphedeliste"/>
        <w:numPr>
          <w:ilvl w:val="0"/>
          <w:numId w:val="6"/>
        </w:numPr>
        <w:ind w:left="1080"/>
        <w:rPr>
          <w:sz w:val="24"/>
        </w:rPr>
      </w:pPr>
      <w:r>
        <w:rPr>
          <w:sz w:val="24"/>
        </w:rPr>
        <w:t>Les livrables et leurs dates sont communiqués au moment du lancement de l’appel d’offre, et peuvent être modifiés après la négociation de l’étudiant.</w:t>
      </w:r>
    </w:p>
    <w:p w:rsidR="003626D3" w:rsidRDefault="003626D3" w:rsidP="003626D3">
      <w:pPr>
        <w:pStyle w:val="Paragraphedeliste"/>
        <w:numPr>
          <w:ilvl w:val="0"/>
          <w:numId w:val="3"/>
        </w:numPr>
        <w:rPr>
          <w:sz w:val="24"/>
        </w:rPr>
      </w:pPr>
      <w:r>
        <w:rPr>
          <w:sz w:val="24"/>
        </w:rPr>
        <w:t>Suivre les projets en cours : garder œil sur la date des livrables de chaque projet lancé.</w:t>
      </w:r>
    </w:p>
    <w:p w:rsidR="003626D3" w:rsidRDefault="003626D3" w:rsidP="003626D3">
      <w:pPr>
        <w:pStyle w:val="Paragraphedeliste"/>
        <w:numPr>
          <w:ilvl w:val="0"/>
          <w:numId w:val="3"/>
        </w:numPr>
        <w:rPr>
          <w:sz w:val="24"/>
        </w:rPr>
      </w:pPr>
      <w:r>
        <w:rPr>
          <w:sz w:val="24"/>
        </w:rPr>
        <w:t>Ajouter un test de connaissance, qui peut être un test technique ou un test de personnalité. Un test fournira à l’étudiant un badge démontrant qu’il l’a passé avec succès, et la note qu’il a eue.</w:t>
      </w:r>
    </w:p>
    <w:p w:rsidR="003626D3" w:rsidRDefault="003626D3" w:rsidP="003626D3">
      <w:pPr>
        <w:pStyle w:val="Paragraphedeliste"/>
        <w:numPr>
          <w:ilvl w:val="0"/>
          <w:numId w:val="3"/>
        </w:numPr>
        <w:rPr>
          <w:sz w:val="24"/>
        </w:rPr>
      </w:pPr>
      <w:r>
        <w:rPr>
          <w:sz w:val="24"/>
        </w:rPr>
        <w:t>Donner un feedback après la fin du projet ce qui aura un impact sur la réputation de l’étudiant.</w:t>
      </w:r>
    </w:p>
    <w:p w:rsidR="003626D3" w:rsidRDefault="003626D3" w:rsidP="003626D3">
      <w:pPr>
        <w:ind w:left="360"/>
        <w:rPr>
          <w:sz w:val="24"/>
        </w:rPr>
      </w:pPr>
    </w:p>
    <w:p w:rsidR="003626D3" w:rsidRPr="003626D3" w:rsidRDefault="003626D3" w:rsidP="003626D3">
      <w:pPr>
        <w:rPr>
          <w:b/>
          <w:sz w:val="24"/>
        </w:rPr>
      </w:pPr>
      <w:r w:rsidRPr="003626D3">
        <w:rPr>
          <w:b/>
          <w:sz w:val="24"/>
        </w:rPr>
        <w:t>Un étudiant pourra :</w:t>
      </w:r>
    </w:p>
    <w:p w:rsidR="003626D3" w:rsidRDefault="003626D3" w:rsidP="003626D3">
      <w:pPr>
        <w:pStyle w:val="Paragraphedeliste"/>
        <w:numPr>
          <w:ilvl w:val="0"/>
          <w:numId w:val="4"/>
        </w:numPr>
        <w:rPr>
          <w:sz w:val="24"/>
        </w:rPr>
      </w:pPr>
      <w:r>
        <w:rPr>
          <w:sz w:val="24"/>
        </w:rPr>
        <w:t>Construire son profile : en commençant par ces informations personnelles et arrivant à ses études et expériences.</w:t>
      </w:r>
    </w:p>
    <w:p w:rsidR="003626D3" w:rsidRDefault="003626D3" w:rsidP="003626D3">
      <w:pPr>
        <w:pStyle w:val="Paragraphedeliste"/>
        <w:numPr>
          <w:ilvl w:val="0"/>
          <w:numId w:val="4"/>
        </w:numPr>
        <w:rPr>
          <w:sz w:val="24"/>
        </w:rPr>
      </w:pPr>
      <w:r>
        <w:rPr>
          <w:sz w:val="24"/>
        </w:rPr>
        <w:t>Répondre aux appels d’offre : Après avoir filtré les appels d’offre existants, il peut répondre à ceux qu’ils lui intéressent. L’application adoptera le système des « </w:t>
      </w:r>
      <w:proofErr w:type="spellStart"/>
      <w:r>
        <w:rPr>
          <w:sz w:val="24"/>
        </w:rPr>
        <w:t>bids</w:t>
      </w:r>
      <w:proofErr w:type="spellEnd"/>
      <w:r>
        <w:rPr>
          <w:sz w:val="24"/>
        </w:rPr>
        <w:t xml:space="preserve"> » qui sera expliqué ultérieurement. Une réponse = - un </w:t>
      </w:r>
      <w:proofErr w:type="spellStart"/>
      <w:r>
        <w:rPr>
          <w:sz w:val="24"/>
        </w:rPr>
        <w:t>bid</w:t>
      </w:r>
      <w:proofErr w:type="spellEnd"/>
      <w:r>
        <w:rPr>
          <w:sz w:val="24"/>
        </w:rPr>
        <w:t>.</w:t>
      </w:r>
    </w:p>
    <w:p w:rsidR="003626D3" w:rsidRDefault="003626D3" w:rsidP="003626D3">
      <w:pPr>
        <w:pStyle w:val="Paragraphedeliste"/>
        <w:numPr>
          <w:ilvl w:val="0"/>
          <w:numId w:val="4"/>
        </w:numPr>
        <w:rPr>
          <w:sz w:val="24"/>
        </w:rPr>
      </w:pPr>
      <w:r>
        <w:rPr>
          <w:sz w:val="24"/>
        </w:rPr>
        <w:t xml:space="preserve">Passer des tests : L’étudiant peut passer des tests de connaissance. Chaque test ajoutera un badge à sa galerie, ce qui renforcera ces chances d’être accepté lors d’une réponse à un appel d’offre.  Ils existent des tests de connaissances offertes par </w:t>
      </w:r>
      <w:r>
        <w:rPr>
          <w:sz w:val="24"/>
        </w:rPr>
        <w:lastRenderedPageBreak/>
        <w:t>l’application, et des autres réalisés par des entreprises. Avoir un badge d’un test d’une entreprise bien réputée renforcera le profil de l’étudiant.</w:t>
      </w:r>
    </w:p>
    <w:p w:rsidR="003626D3" w:rsidRDefault="003626D3" w:rsidP="003626D3">
      <w:pPr>
        <w:pStyle w:val="Paragraphedeliste"/>
        <w:numPr>
          <w:ilvl w:val="0"/>
          <w:numId w:val="4"/>
        </w:numPr>
        <w:rPr>
          <w:sz w:val="24"/>
        </w:rPr>
      </w:pPr>
      <w:proofErr w:type="gramStart"/>
      <w:r>
        <w:rPr>
          <w:sz w:val="24"/>
        </w:rPr>
        <w:t>Passer</w:t>
      </w:r>
      <w:proofErr w:type="gramEnd"/>
      <w:r>
        <w:rPr>
          <w:sz w:val="24"/>
        </w:rPr>
        <w:t xml:space="preserve"> un entretien : S’il a répondu à un appel d’offre qui impose un entretien comme critère de sélection.</w:t>
      </w:r>
    </w:p>
    <w:p w:rsidR="003626D3" w:rsidRDefault="003626D3" w:rsidP="003626D3">
      <w:pPr>
        <w:pStyle w:val="Paragraphedeliste"/>
        <w:numPr>
          <w:ilvl w:val="0"/>
          <w:numId w:val="4"/>
        </w:numPr>
        <w:rPr>
          <w:sz w:val="24"/>
        </w:rPr>
      </w:pPr>
      <w:r>
        <w:rPr>
          <w:sz w:val="24"/>
        </w:rPr>
        <w:t>Consulter son calendrier, afin de suivre ses projets, ses livrables, etc.</w:t>
      </w:r>
    </w:p>
    <w:p w:rsidR="00DA596A" w:rsidRDefault="00DA596A" w:rsidP="003626D3">
      <w:pPr>
        <w:rPr>
          <w:b/>
          <w:sz w:val="24"/>
        </w:rPr>
      </w:pPr>
    </w:p>
    <w:p w:rsidR="003626D3" w:rsidRPr="00DA596A" w:rsidRDefault="003626D3" w:rsidP="003626D3">
      <w:pPr>
        <w:rPr>
          <w:b/>
          <w:sz w:val="24"/>
        </w:rPr>
      </w:pPr>
      <w:r w:rsidRPr="00DA596A">
        <w:rPr>
          <w:b/>
          <w:sz w:val="24"/>
        </w:rPr>
        <w:t xml:space="preserve">Le système de </w:t>
      </w:r>
      <w:proofErr w:type="spellStart"/>
      <w:r w:rsidRPr="00DA596A">
        <w:rPr>
          <w:b/>
          <w:sz w:val="24"/>
        </w:rPr>
        <w:t>bids</w:t>
      </w:r>
      <w:proofErr w:type="spellEnd"/>
      <w:r w:rsidRPr="00DA596A">
        <w:rPr>
          <w:b/>
          <w:sz w:val="24"/>
        </w:rPr>
        <w:t> :</w:t>
      </w:r>
    </w:p>
    <w:p w:rsidR="003626D3" w:rsidRDefault="003626D3" w:rsidP="003626D3">
      <w:pPr>
        <w:ind w:firstLine="708"/>
        <w:rPr>
          <w:sz w:val="24"/>
        </w:rPr>
      </w:pPr>
      <w:r>
        <w:rPr>
          <w:sz w:val="24"/>
        </w:rPr>
        <w:t xml:space="preserve">Un étudiant va avoir un nombre limité de </w:t>
      </w:r>
      <w:proofErr w:type="spellStart"/>
      <w:r>
        <w:rPr>
          <w:sz w:val="24"/>
        </w:rPr>
        <w:t>bids</w:t>
      </w:r>
      <w:proofErr w:type="spellEnd"/>
      <w:r>
        <w:rPr>
          <w:sz w:val="24"/>
        </w:rPr>
        <w:t xml:space="preserve"> dans une période (Ex : 6 </w:t>
      </w:r>
      <w:proofErr w:type="spellStart"/>
      <w:r>
        <w:rPr>
          <w:sz w:val="24"/>
        </w:rPr>
        <w:t>bids</w:t>
      </w:r>
      <w:proofErr w:type="spellEnd"/>
      <w:r>
        <w:rPr>
          <w:sz w:val="24"/>
        </w:rPr>
        <w:t xml:space="preserve">/mois), chaque fois qu’il répond à un appel d’offre, un </w:t>
      </w:r>
      <w:proofErr w:type="spellStart"/>
      <w:r>
        <w:rPr>
          <w:sz w:val="24"/>
        </w:rPr>
        <w:t>bid</w:t>
      </w:r>
      <w:proofErr w:type="spellEnd"/>
      <w:r>
        <w:rPr>
          <w:sz w:val="24"/>
        </w:rPr>
        <w:t xml:space="preserve"> est lui retiré. De cette manière, un étudiant ne peut répondre qu’un nombre des appels d’offre qui est égale au nombre des </w:t>
      </w:r>
      <w:proofErr w:type="spellStart"/>
      <w:r>
        <w:rPr>
          <w:sz w:val="24"/>
        </w:rPr>
        <w:t>bids</w:t>
      </w:r>
      <w:proofErr w:type="spellEnd"/>
      <w:r>
        <w:rPr>
          <w:sz w:val="24"/>
        </w:rPr>
        <w:t xml:space="preserve"> à sa possession.</w:t>
      </w:r>
    </w:p>
    <w:p w:rsidR="003626D3" w:rsidRDefault="003626D3" w:rsidP="003626D3">
      <w:pPr>
        <w:rPr>
          <w:sz w:val="24"/>
        </w:rPr>
      </w:pPr>
      <w:r>
        <w:rPr>
          <w:sz w:val="24"/>
        </w:rPr>
        <w:t xml:space="preserve">Si l’étudiant est accepté, alors le </w:t>
      </w:r>
      <w:proofErr w:type="spellStart"/>
      <w:r>
        <w:rPr>
          <w:sz w:val="24"/>
        </w:rPr>
        <w:t>bids</w:t>
      </w:r>
      <w:proofErr w:type="spellEnd"/>
      <w:r>
        <w:rPr>
          <w:sz w:val="24"/>
        </w:rPr>
        <w:t xml:space="preserve"> en retirée d’une manière permanente, sinon le </w:t>
      </w:r>
      <w:proofErr w:type="spellStart"/>
      <w:r>
        <w:rPr>
          <w:sz w:val="24"/>
        </w:rPr>
        <w:t>bid</w:t>
      </w:r>
      <w:proofErr w:type="spellEnd"/>
      <w:r>
        <w:rPr>
          <w:sz w:val="24"/>
        </w:rPr>
        <w:t xml:space="preserve"> reviendra à l’étudiant pour qu’il l’exploite à nouveau.</w:t>
      </w:r>
    </w:p>
    <w:p w:rsidR="003626D3" w:rsidRDefault="003626D3" w:rsidP="003626D3">
      <w:pPr>
        <w:rPr>
          <w:sz w:val="24"/>
        </w:rPr>
      </w:pPr>
      <w:r>
        <w:rPr>
          <w:sz w:val="24"/>
        </w:rPr>
        <w:t>L’idée derrière ce système est d’établir une égalité entre les étudiants, et limiter le nombre de projet en cours. Car sinon, un étudiant ayant un très bon profil pourra répondre à tous les appels d’offre, du coup, aucun autre étudiant n’aura la chance d’être choisi. Mais de cette manière, chaque étudiant sera restreint à 6 (par exemple) projet par mois, en laissant le terrain aux restes.</w:t>
      </w:r>
    </w:p>
    <w:p w:rsidR="003626D3" w:rsidRDefault="003626D3" w:rsidP="003626D3">
      <w:pPr>
        <w:rPr>
          <w:sz w:val="24"/>
        </w:rPr>
      </w:pPr>
      <w:r>
        <w:rPr>
          <w:sz w:val="24"/>
        </w:rPr>
        <w:t xml:space="preserve">Nous pouvons penser à d’autres méthodes par lesquels un étudiant peut posséder d’autres </w:t>
      </w:r>
      <w:proofErr w:type="spellStart"/>
      <w:r>
        <w:rPr>
          <w:sz w:val="24"/>
        </w:rPr>
        <w:t>bids</w:t>
      </w:r>
      <w:proofErr w:type="spellEnd"/>
      <w:r>
        <w:rPr>
          <w:sz w:val="24"/>
        </w:rPr>
        <w:t>. Par exemple, en cas de réussite dans un t</w:t>
      </w:r>
      <w:r w:rsidR="00DA596A">
        <w:rPr>
          <w:sz w:val="24"/>
        </w:rPr>
        <w:t xml:space="preserve">est, 3 </w:t>
      </w:r>
      <w:proofErr w:type="spellStart"/>
      <w:r w:rsidR="00DA596A">
        <w:rPr>
          <w:sz w:val="24"/>
        </w:rPr>
        <w:t>bids</w:t>
      </w:r>
      <w:proofErr w:type="spellEnd"/>
      <w:r w:rsidR="00DA596A">
        <w:rPr>
          <w:sz w:val="24"/>
        </w:rPr>
        <w:t xml:space="preserve"> de plus lui seront attribués.</w:t>
      </w:r>
    </w:p>
    <w:p w:rsidR="007375F9" w:rsidRPr="00DA596A" w:rsidRDefault="00DA596A" w:rsidP="00DA596A">
      <w:pPr>
        <w:rPr>
          <w:sz w:val="24"/>
        </w:rPr>
      </w:pPr>
      <w:r>
        <w:rPr>
          <w:sz w:val="24"/>
        </w:rPr>
        <w:t>Nous résumons l’ensemble des fonctionnalités sous le schéma suivant :</w:t>
      </w:r>
      <w:r w:rsidRPr="00DA596A">
        <w:rPr>
          <w:noProof/>
          <w:lang w:eastAsia="fr-FR"/>
        </w:rPr>
        <w:drawing>
          <wp:inline distT="0" distB="0" distL="0" distR="0">
            <wp:extent cx="6076949" cy="3619500"/>
            <wp:effectExtent l="0" t="0" r="635" b="0"/>
            <wp:docPr id="4" name="Image 4" descr="K:\Etudes\ILIS3\Projet JEE\Cartes\Projet JE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udes\ILIS3\Projet JEE\Cartes\Projet JEE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7185" cy="3637509"/>
                    </a:xfrm>
                    <a:prstGeom prst="rect">
                      <a:avLst/>
                    </a:prstGeom>
                    <a:noFill/>
                    <a:ln>
                      <a:noFill/>
                    </a:ln>
                  </pic:spPr>
                </pic:pic>
              </a:graphicData>
            </a:graphic>
          </wp:inline>
        </w:drawing>
      </w:r>
    </w:p>
    <w:p w:rsidR="007375F9" w:rsidRPr="007375F9" w:rsidRDefault="007375F9" w:rsidP="007375F9">
      <w:pPr>
        <w:pStyle w:val="Lgende"/>
        <w:jc w:val="center"/>
        <w:rPr>
          <w:color w:val="0070C0"/>
        </w:rPr>
      </w:pPr>
      <w:bookmarkStart w:id="9" w:name="_Toc436604703"/>
      <w:bookmarkStart w:id="10" w:name="_Toc439425197"/>
      <w:r>
        <w:t xml:space="preserve">Figure </w:t>
      </w:r>
      <w:fldSimple w:instr=" SEQ Figure \* ARABIC ">
        <w:r w:rsidR="00D124E4">
          <w:rPr>
            <w:noProof/>
          </w:rPr>
          <w:t>1</w:t>
        </w:r>
      </w:fldSimple>
      <w:r>
        <w:t>: Schéma descriptive des fonctionnalités du projet</w:t>
      </w:r>
      <w:bookmarkEnd w:id="9"/>
      <w:bookmarkEnd w:id="10"/>
    </w:p>
    <w:p w:rsidR="00695E62" w:rsidRPr="006D6A4C" w:rsidRDefault="00695E62" w:rsidP="00450818">
      <w:pPr>
        <w:pStyle w:val="Paragraphedeliste"/>
        <w:numPr>
          <w:ilvl w:val="1"/>
          <w:numId w:val="1"/>
        </w:numPr>
        <w:outlineLvl w:val="1"/>
        <w:rPr>
          <w:color w:val="0070C0"/>
        </w:rPr>
      </w:pPr>
      <w:bookmarkStart w:id="11" w:name="_Toc436605919"/>
      <w:bookmarkStart w:id="12" w:name="_Toc439425300"/>
      <w:r w:rsidRPr="006D6A4C">
        <w:rPr>
          <w:color w:val="0070C0"/>
        </w:rPr>
        <w:lastRenderedPageBreak/>
        <w:t>Acteurs</w:t>
      </w:r>
      <w:bookmarkEnd w:id="11"/>
      <w:bookmarkEnd w:id="12"/>
    </w:p>
    <w:p w:rsidR="00C21048" w:rsidRDefault="00C21048" w:rsidP="00C21048">
      <w:pPr>
        <w:pStyle w:val="Paragraphedeliste"/>
        <w:ind w:left="1440"/>
      </w:pPr>
    </w:p>
    <w:p w:rsidR="00906C0C" w:rsidRDefault="00906C0C" w:rsidP="00906C0C">
      <w:pPr>
        <w:pStyle w:val="Paragraphedeliste"/>
        <w:numPr>
          <w:ilvl w:val="0"/>
          <w:numId w:val="7"/>
        </w:numPr>
        <w:rPr>
          <w:b/>
        </w:rPr>
      </w:pPr>
      <w:r w:rsidRPr="00906C0C">
        <w:rPr>
          <w:b/>
        </w:rPr>
        <w:t>L’administrateur</w:t>
      </w:r>
    </w:p>
    <w:p w:rsidR="00906C0C" w:rsidRPr="00C21048" w:rsidRDefault="00F4469B" w:rsidP="00906C0C">
      <w:r>
        <w:t>Il est</w:t>
      </w:r>
      <w:r w:rsidR="00C21048">
        <w:t xml:space="preserve"> la personne chargée de la vérification de l’authenticité des commanditaires, la gestion des t</w:t>
      </w:r>
      <w:r w:rsidR="004D76C4">
        <w:t xml:space="preserve">ests de la plateforme et celle </w:t>
      </w:r>
      <w:r w:rsidR="00C21048">
        <w:t>des rapports d’usurpation d’identité, de spams</w:t>
      </w:r>
      <w:r w:rsidR="004D76C4">
        <w:t xml:space="preserve"> …</w:t>
      </w:r>
    </w:p>
    <w:p w:rsidR="00906C0C" w:rsidRDefault="00906C0C" w:rsidP="00906C0C">
      <w:pPr>
        <w:pStyle w:val="Paragraphedeliste"/>
        <w:numPr>
          <w:ilvl w:val="0"/>
          <w:numId w:val="7"/>
        </w:numPr>
        <w:rPr>
          <w:b/>
        </w:rPr>
      </w:pPr>
      <w:r w:rsidRPr="00906C0C">
        <w:rPr>
          <w:b/>
        </w:rPr>
        <w:t>Le commanditaire</w:t>
      </w:r>
    </w:p>
    <w:p w:rsidR="007F2748" w:rsidRPr="007F2748" w:rsidRDefault="00F4469B" w:rsidP="007F2748">
      <w:r>
        <w:t>Il représente</w:t>
      </w:r>
      <w:r w:rsidR="009B4B0D">
        <w:t xml:space="preserve"> la personne créant un ou plusieurs appels d’offre</w:t>
      </w:r>
      <w:r w:rsidR="007F2748">
        <w:t xml:space="preserve"> en spécifiant </w:t>
      </w:r>
      <w:r w:rsidR="009B4B0D">
        <w:t>leurs</w:t>
      </w:r>
      <w:r w:rsidR="007F2748">
        <w:t xml:space="preserve"> caractéristiques.</w:t>
      </w:r>
      <w:r w:rsidR="009B4B0D">
        <w:t xml:space="preserve"> Il explore les contre-propositions, choisit les étudiants ayant la combinaison la plus convenable à chaque appel d’offre et effectue des tests et des entretiens.</w:t>
      </w:r>
    </w:p>
    <w:p w:rsidR="00906C0C" w:rsidRDefault="00906C0C" w:rsidP="00906C0C">
      <w:pPr>
        <w:pStyle w:val="Paragraphedeliste"/>
        <w:numPr>
          <w:ilvl w:val="0"/>
          <w:numId w:val="7"/>
        </w:numPr>
        <w:rPr>
          <w:b/>
        </w:rPr>
      </w:pPr>
      <w:r w:rsidRPr="00906C0C">
        <w:rPr>
          <w:b/>
        </w:rPr>
        <w:t>L’étudiant</w:t>
      </w:r>
    </w:p>
    <w:p w:rsidR="007F2748" w:rsidRPr="007F2748" w:rsidRDefault="00F4469B" w:rsidP="007F2748">
      <w:r>
        <w:t>Il e</w:t>
      </w:r>
      <w:r w:rsidR="007F2748">
        <w:t>st la personne postulant à</w:t>
      </w:r>
      <w:r w:rsidR="00EF3670">
        <w:t xml:space="preserve"> un ou plusieurs appels d’offre</w:t>
      </w:r>
      <w:r w:rsidR="007F2748">
        <w:t>.</w:t>
      </w:r>
      <w:r w:rsidR="00EF3670">
        <w:t xml:space="preserve"> Il peut passer des tests afin d’évaluer ses compétences par rapport à une technologie et</w:t>
      </w:r>
      <w:r w:rsidR="00F93508">
        <w:t xml:space="preserve"> passer des entretiens.</w:t>
      </w:r>
    </w:p>
    <w:p w:rsidR="00A02ED8" w:rsidRPr="00680097" w:rsidRDefault="00695E62" w:rsidP="00450818">
      <w:pPr>
        <w:pStyle w:val="Paragraphedeliste"/>
        <w:numPr>
          <w:ilvl w:val="1"/>
          <w:numId w:val="1"/>
        </w:numPr>
        <w:outlineLvl w:val="1"/>
      </w:pPr>
      <w:bookmarkStart w:id="13" w:name="_Toc436605920"/>
      <w:bookmarkStart w:id="14" w:name="_Toc439425301"/>
      <w:r w:rsidRPr="00680097">
        <w:rPr>
          <w:color w:val="0070C0"/>
        </w:rPr>
        <w:t>Diagramme de contexte</w:t>
      </w:r>
      <w:bookmarkEnd w:id="13"/>
      <w:bookmarkEnd w:id="14"/>
    </w:p>
    <w:p w:rsidR="00680097" w:rsidRDefault="00680097" w:rsidP="00680097">
      <w:pPr>
        <w:pStyle w:val="Paragraphedeliste"/>
        <w:ind w:left="1440"/>
      </w:pPr>
    </w:p>
    <w:p w:rsidR="00F66272" w:rsidRPr="006D6A4C" w:rsidRDefault="00F66272" w:rsidP="00450818">
      <w:pPr>
        <w:pStyle w:val="Paragraphedeliste"/>
        <w:numPr>
          <w:ilvl w:val="0"/>
          <w:numId w:val="1"/>
        </w:numPr>
        <w:outlineLvl w:val="0"/>
        <w:rPr>
          <w:color w:val="44546A" w:themeColor="text2"/>
        </w:rPr>
      </w:pPr>
      <w:bookmarkStart w:id="15" w:name="_Toc436605921"/>
      <w:bookmarkStart w:id="16" w:name="_Toc439425302"/>
      <w:r w:rsidRPr="006D6A4C">
        <w:rPr>
          <w:color w:val="44546A" w:themeColor="text2"/>
        </w:rPr>
        <w:t>Définition des itérations du projet</w:t>
      </w:r>
      <w:bookmarkEnd w:id="15"/>
      <w:bookmarkEnd w:id="16"/>
    </w:p>
    <w:p w:rsidR="00F66272" w:rsidRDefault="00F66272" w:rsidP="00F66272">
      <w:r>
        <w:t>Notre projet regroupe 6 incréments qui sont répartis sur 4 itérations</w:t>
      </w:r>
      <w:r w:rsidR="00487414">
        <w:t xml:space="preserve"> dont la durée est estimée à 2 semaines</w:t>
      </w:r>
      <w:r>
        <w:t> :</w:t>
      </w:r>
    </w:p>
    <w:p w:rsidR="00F66272" w:rsidRDefault="00F66272" w:rsidP="00F66272">
      <w:pPr>
        <w:pStyle w:val="Paragraphedeliste"/>
        <w:numPr>
          <w:ilvl w:val="0"/>
          <w:numId w:val="7"/>
        </w:numPr>
      </w:pPr>
      <w:r w:rsidRPr="00EB1F72">
        <w:rPr>
          <w:b/>
        </w:rPr>
        <w:t>Itération1</w:t>
      </w:r>
      <w:r>
        <w:t> : Gestion des comptes et la gestion des appels d’offre</w:t>
      </w:r>
      <w:r w:rsidR="00487414">
        <w:t> ;</w:t>
      </w:r>
    </w:p>
    <w:p w:rsidR="00F66272" w:rsidRDefault="00F66272" w:rsidP="00F66272">
      <w:pPr>
        <w:pStyle w:val="Paragraphedeliste"/>
        <w:numPr>
          <w:ilvl w:val="0"/>
          <w:numId w:val="7"/>
        </w:numPr>
      </w:pPr>
      <w:r w:rsidRPr="00EB1F72">
        <w:rPr>
          <w:b/>
        </w:rPr>
        <w:t>Itération 2</w:t>
      </w:r>
      <w:r>
        <w:t> : Gestion des t</w:t>
      </w:r>
      <w:r w:rsidR="00561D7C">
        <w:t>ests / badges</w:t>
      </w:r>
      <w:r w:rsidR="00487414">
        <w:t> ;</w:t>
      </w:r>
    </w:p>
    <w:p w:rsidR="00F66272" w:rsidRDefault="00F66272" w:rsidP="00F66272">
      <w:pPr>
        <w:pStyle w:val="Paragraphedeliste"/>
        <w:numPr>
          <w:ilvl w:val="0"/>
          <w:numId w:val="7"/>
        </w:numPr>
      </w:pPr>
      <w:r w:rsidRPr="00EB1F72">
        <w:rPr>
          <w:b/>
        </w:rPr>
        <w:t>Itération 3</w:t>
      </w:r>
      <w:r>
        <w:t> : Gestion des livrables, calendrier et le suivi des appels d’o</w:t>
      </w:r>
      <w:r w:rsidR="00487414">
        <w:t>ffre et des contre-propositions ;</w:t>
      </w:r>
    </w:p>
    <w:p w:rsidR="00F66272" w:rsidRDefault="00F66272" w:rsidP="00F66272">
      <w:pPr>
        <w:pStyle w:val="Paragraphedeliste"/>
        <w:numPr>
          <w:ilvl w:val="0"/>
          <w:numId w:val="7"/>
        </w:numPr>
      </w:pPr>
      <w:r w:rsidRPr="00EB1F72">
        <w:rPr>
          <w:b/>
        </w:rPr>
        <w:t>Itération 4</w:t>
      </w:r>
      <w:r>
        <w:t> : Gestion des entretiens</w:t>
      </w:r>
      <w:r w:rsidR="00487414">
        <w:t>.</w:t>
      </w:r>
    </w:p>
    <w:p w:rsidR="00C4616F" w:rsidRDefault="00C4616F" w:rsidP="00C4616F"/>
    <w:p w:rsidR="00487414" w:rsidRPr="006D6A4C" w:rsidRDefault="00152ECE" w:rsidP="00450818">
      <w:pPr>
        <w:pStyle w:val="Paragraphedeliste"/>
        <w:numPr>
          <w:ilvl w:val="0"/>
          <w:numId w:val="1"/>
        </w:numPr>
        <w:outlineLvl w:val="0"/>
        <w:rPr>
          <w:color w:val="44546A" w:themeColor="text2"/>
        </w:rPr>
      </w:pPr>
      <w:bookmarkStart w:id="17" w:name="_Toc436605922"/>
      <w:bookmarkStart w:id="18" w:name="_Toc439425303"/>
      <w:r>
        <w:rPr>
          <w:color w:val="44546A" w:themeColor="text2"/>
        </w:rPr>
        <w:t>Itération 1 et 2</w:t>
      </w:r>
      <w:r w:rsidR="00AF4B8B" w:rsidRPr="006D6A4C">
        <w:rPr>
          <w:color w:val="44546A" w:themeColor="text2"/>
        </w:rPr>
        <w:t> :</w:t>
      </w:r>
      <w:bookmarkEnd w:id="17"/>
      <w:bookmarkEnd w:id="18"/>
    </w:p>
    <w:p w:rsidR="00695E62" w:rsidRPr="006D6A4C" w:rsidRDefault="00695E62" w:rsidP="00450818">
      <w:pPr>
        <w:pStyle w:val="Paragraphedeliste"/>
        <w:numPr>
          <w:ilvl w:val="1"/>
          <w:numId w:val="1"/>
        </w:numPr>
        <w:outlineLvl w:val="1"/>
        <w:rPr>
          <w:color w:val="0070C0"/>
        </w:rPr>
      </w:pPr>
      <w:bookmarkStart w:id="19" w:name="_Toc436605923"/>
      <w:bookmarkStart w:id="20" w:name="_Toc439425304"/>
      <w:r w:rsidRPr="006D6A4C">
        <w:rPr>
          <w:color w:val="0070C0"/>
        </w:rPr>
        <w:t>Capture des besoins fonctionnels :</w:t>
      </w:r>
      <w:bookmarkEnd w:id="19"/>
      <w:bookmarkEnd w:id="20"/>
    </w:p>
    <w:p w:rsidR="00695E62" w:rsidRDefault="00695E62" w:rsidP="00450818">
      <w:pPr>
        <w:pStyle w:val="Paragraphedeliste"/>
        <w:numPr>
          <w:ilvl w:val="2"/>
          <w:numId w:val="1"/>
        </w:numPr>
        <w:outlineLvl w:val="2"/>
        <w:rPr>
          <w:color w:val="00B050"/>
        </w:rPr>
      </w:pPr>
      <w:bookmarkStart w:id="21" w:name="_Toc436605924"/>
      <w:bookmarkStart w:id="22" w:name="_Toc439425305"/>
      <w:r w:rsidRPr="00777F11">
        <w:rPr>
          <w:color w:val="00B050"/>
        </w:rPr>
        <w:t>Diagramme des cas d’utilisation</w:t>
      </w:r>
      <w:bookmarkEnd w:id="21"/>
      <w:bookmarkEnd w:id="22"/>
    </w:p>
    <w:p w:rsidR="00FB116C" w:rsidRDefault="00152ECE" w:rsidP="005E738F">
      <w:pPr>
        <w:pStyle w:val="Lgende"/>
        <w:jc w:val="center"/>
        <w:rPr>
          <w:noProof/>
          <w:color w:val="00B050"/>
          <w:lang w:eastAsia="fr-FR"/>
        </w:rPr>
      </w:pPr>
      <w:r w:rsidRPr="00152ECE">
        <w:rPr>
          <w:noProof/>
          <w:color w:val="00B050"/>
          <w:lang w:eastAsia="fr-FR"/>
        </w:rPr>
        <w:drawing>
          <wp:inline distT="0" distB="0" distL="0" distR="0">
            <wp:extent cx="5760720" cy="2387305"/>
            <wp:effectExtent l="0" t="0" r="0" b="0"/>
            <wp:docPr id="45" name="Image 45" descr="C:\Users\MOUKRIM Khouloud\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KRIM Khouloud\Desktop\UseCaseDiagra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87305"/>
                    </a:xfrm>
                    <a:prstGeom prst="rect">
                      <a:avLst/>
                    </a:prstGeom>
                    <a:noFill/>
                    <a:ln>
                      <a:noFill/>
                    </a:ln>
                  </pic:spPr>
                </pic:pic>
              </a:graphicData>
            </a:graphic>
          </wp:inline>
        </w:drawing>
      </w:r>
    </w:p>
    <w:p w:rsidR="00B2531D" w:rsidRDefault="005E738F" w:rsidP="005E738F">
      <w:pPr>
        <w:pStyle w:val="Lgende"/>
        <w:jc w:val="center"/>
      </w:pPr>
      <w:r>
        <w:t xml:space="preserve">                </w:t>
      </w:r>
      <w:bookmarkStart w:id="23" w:name="_Toc436604704"/>
      <w:bookmarkStart w:id="24" w:name="_Toc439425198"/>
      <w:r w:rsidR="00B2531D">
        <w:t xml:space="preserve">Figure </w:t>
      </w:r>
      <w:fldSimple w:instr=" SEQ Figure \* ARABIC ">
        <w:r w:rsidR="00D124E4">
          <w:rPr>
            <w:noProof/>
          </w:rPr>
          <w:t>2</w:t>
        </w:r>
      </w:fldSimple>
      <w:r w:rsidR="00B2531D">
        <w:t>: Di</w:t>
      </w:r>
      <w:r>
        <w:t>agramme des cas d'utilisation :</w:t>
      </w:r>
      <w:r w:rsidR="00B2531D">
        <w:t xml:space="preserve"> Administrateur</w:t>
      </w:r>
      <w:bookmarkEnd w:id="23"/>
      <w:bookmarkEnd w:id="24"/>
    </w:p>
    <w:p w:rsidR="005E738F" w:rsidRDefault="00152ECE" w:rsidP="005E738F">
      <w:r w:rsidRPr="00152ECE">
        <w:rPr>
          <w:noProof/>
          <w:lang w:eastAsia="fr-FR"/>
        </w:rPr>
        <w:lastRenderedPageBreak/>
        <w:drawing>
          <wp:inline distT="0" distB="0" distL="0" distR="0">
            <wp:extent cx="5760720" cy="4652439"/>
            <wp:effectExtent l="0" t="0" r="0" b="0"/>
            <wp:docPr id="43" name="Image 43" descr="C:\Users\MOUKRIM Khouloud\Desktop\[Entreprise]Diagramme d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KRIM Khouloud\Desktop\[Entreprise]Diagramme de cas d'utilis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52439"/>
                    </a:xfrm>
                    <a:prstGeom prst="rect">
                      <a:avLst/>
                    </a:prstGeom>
                    <a:noFill/>
                    <a:ln>
                      <a:noFill/>
                    </a:ln>
                  </pic:spPr>
                </pic:pic>
              </a:graphicData>
            </a:graphic>
          </wp:inline>
        </w:drawing>
      </w:r>
    </w:p>
    <w:p w:rsidR="005E738F" w:rsidRDefault="005E738F" w:rsidP="005E738F">
      <w:pPr>
        <w:pStyle w:val="Lgende"/>
        <w:jc w:val="center"/>
      </w:pPr>
      <w:bookmarkStart w:id="25" w:name="_Toc436604705"/>
      <w:bookmarkStart w:id="26" w:name="_Toc439425199"/>
      <w:r>
        <w:t xml:space="preserve">Figure </w:t>
      </w:r>
      <w:fldSimple w:instr=" SEQ Figure \* ARABIC ">
        <w:r w:rsidR="00D124E4">
          <w:rPr>
            <w:noProof/>
          </w:rPr>
          <w:t>3</w:t>
        </w:r>
      </w:fldSimple>
      <w:r>
        <w:t>: Diagramme des cas d'utilisation : Entreprise</w:t>
      </w:r>
      <w:bookmarkEnd w:id="25"/>
      <w:bookmarkEnd w:id="26"/>
    </w:p>
    <w:p w:rsidR="005E738F" w:rsidRDefault="00152ECE" w:rsidP="005E738F">
      <w:r w:rsidRPr="00152ECE">
        <w:rPr>
          <w:noProof/>
          <w:lang w:eastAsia="fr-FR"/>
        </w:rPr>
        <w:drawing>
          <wp:inline distT="0" distB="0" distL="0" distR="0">
            <wp:extent cx="5760720" cy="2468794"/>
            <wp:effectExtent l="0" t="0" r="0" b="0"/>
            <wp:docPr id="46" name="Image 46" descr="C:\Users\MOUKRIM Khouloud\Desktop\[Etudiant] Diagramme des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KRIM Khouloud\Desktop\[Etudiant] Diagramme des cas d'utilis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468794"/>
                    </a:xfrm>
                    <a:prstGeom prst="rect">
                      <a:avLst/>
                    </a:prstGeom>
                    <a:noFill/>
                    <a:ln>
                      <a:noFill/>
                    </a:ln>
                  </pic:spPr>
                </pic:pic>
              </a:graphicData>
            </a:graphic>
          </wp:inline>
        </w:drawing>
      </w:r>
    </w:p>
    <w:p w:rsidR="005E738F" w:rsidRDefault="005E738F" w:rsidP="005E738F">
      <w:pPr>
        <w:pStyle w:val="Lgende"/>
        <w:jc w:val="center"/>
      </w:pPr>
      <w:bookmarkStart w:id="27" w:name="_Toc436604706"/>
      <w:bookmarkStart w:id="28" w:name="_Toc439425200"/>
      <w:r>
        <w:t xml:space="preserve">Figure </w:t>
      </w:r>
      <w:fldSimple w:instr=" SEQ Figure \* ARABIC ">
        <w:r w:rsidR="00D124E4">
          <w:rPr>
            <w:noProof/>
          </w:rPr>
          <w:t>4</w:t>
        </w:r>
      </w:fldSimple>
      <w:r>
        <w:t>: Diagramme des cas d'utilisation: Etudiant</w:t>
      </w:r>
      <w:bookmarkEnd w:id="27"/>
      <w:bookmarkEnd w:id="28"/>
    </w:p>
    <w:p w:rsidR="002146C7" w:rsidRPr="002146C7" w:rsidRDefault="002146C7" w:rsidP="002146C7">
      <w:r>
        <w:br w:type="page"/>
      </w:r>
    </w:p>
    <w:p w:rsidR="00695E62" w:rsidRDefault="00695E62" w:rsidP="00450818">
      <w:pPr>
        <w:pStyle w:val="Paragraphedeliste"/>
        <w:numPr>
          <w:ilvl w:val="2"/>
          <w:numId w:val="1"/>
        </w:numPr>
        <w:outlineLvl w:val="2"/>
        <w:rPr>
          <w:color w:val="00B050"/>
        </w:rPr>
      </w:pPr>
      <w:bookmarkStart w:id="29" w:name="_Toc436605925"/>
      <w:bookmarkStart w:id="30" w:name="_Toc439425306"/>
      <w:r w:rsidRPr="00777F11">
        <w:rPr>
          <w:color w:val="00B050"/>
        </w:rPr>
        <w:lastRenderedPageBreak/>
        <w:t>Fiches descriptives</w:t>
      </w:r>
      <w:bookmarkEnd w:id="29"/>
      <w:bookmarkEnd w:id="30"/>
    </w:p>
    <w:p w:rsidR="005E738F" w:rsidRDefault="004D348B" w:rsidP="005E738F">
      <w:r>
        <w:t>Nous détaillons le diagramme des cas d’utilisation par le tableau ci-dessous :</w:t>
      </w:r>
    </w:p>
    <w:tbl>
      <w:tblPr>
        <w:tblStyle w:val="TableauGrille6Couleur-Accentuation5"/>
        <w:tblW w:w="9225" w:type="dxa"/>
        <w:jc w:val="center"/>
        <w:tblLayout w:type="fixed"/>
        <w:tblLook w:val="04A0" w:firstRow="1" w:lastRow="0" w:firstColumn="1" w:lastColumn="0" w:noHBand="0" w:noVBand="1"/>
      </w:tblPr>
      <w:tblGrid>
        <w:gridCol w:w="2737"/>
        <w:gridCol w:w="6488"/>
      </w:tblGrid>
      <w:tr w:rsidR="00CE4858" w:rsidTr="00D83E19">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CC257A" w:rsidRDefault="00CE4858" w:rsidP="00C35452">
            <w:pPr>
              <w:tabs>
                <w:tab w:val="right" w:pos="4315"/>
              </w:tabs>
              <w:jc w:val="both"/>
              <w:rPr>
                <w:sz w:val="24"/>
              </w:rPr>
            </w:pPr>
            <w:r w:rsidRPr="00CC257A">
              <w:rPr>
                <w:sz w:val="24"/>
              </w:rPr>
              <w:t xml:space="preserve">Scénario  </w:t>
            </w:r>
            <w:r>
              <w:rPr>
                <w:sz w:val="24"/>
              </w:rPr>
              <w:tab/>
            </w:r>
          </w:p>
        </w:tc>
        <w:tc>
          <w:tcPr>
            <w:tcW w:w="6488" w:type="dxa"/>
          </w:tcPr>
          <w:p w:rsidR="00CE4858" w:rsidRDefault="00CE4858" w:rsidP="00C35452">
            <w:pPr>
              <w:jc w:val="both"/>
              <w:cnfStyle w:val="100000000000" w:firstRow="1" w:lastRow="0" w:firstColumn="0" w:lastColumn="0" w:oddVBand="0" w:evenVBand="0" w:oddHBand="0" w:evenHBand="0" w:firstRowFirstColumn="0" w:firstRowLastColumn="0" w:lastRowFirstColumn="0" w:lastRowLastColumn="0"/>
              <w:rPr>
                <w:sz w:val="24"/>
              </w:rPr>
            </w:pPr>
            <w:r>
              <w:rPr>
                <w:sz w:val="24"/>
              </w:rPr>
              <w:t>T</w:t>
            </w:r>
            <w:r w:rsidRPr="00493B31">
              <w:rPr>
                <w:sz w:val="24"/>
              </w:rPr>
              <w:t xml:space="preserve">raiter </w:t>
            </w:r>
            <w:r>
              <w:rPr>
                <w:sz w:val="24"/>
              </w:rPr>
              <w:t xml:space="preserve">les </w:t>
            </w:r>
            <w:r w:rsidRPr="00493B31">
              <w:rPr>
                <w:sz w:val="24"/>
              </w:rPr>
              <w:t>inscriptions des entreprises</w:t>
            </w:r>
          </w:p>
        </w:tc>
      </w:tr>
      <w:tr w:rsidR="00CE4858" w:rsidTr="00D83E19">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CC257A" w:rsidRDefault="00CE4858" w:rsidP="00C35452">
            <w:pPr>
              <w:tabs>
                <w:tab w:val="left" w:pos="1380"/>
              </w:tabs>
              <w:jc w:val="both"/>
              <w:rPr>
                <w:sz w:val="24"/>
              </w:rPr>
            </w:pPr>
            <w:r w:rsidRPr="00CC257A">
              <w:rPr>
                <w:sz w:val="24"/>
              </w:rPr>
              <w:t xml:space="preserve">Acteur  </w:t>
            </w:r>
          </w:p>
        </w:tc>
        <w:tc>
          <w:tcPr>
            <w:tcW w:w="6488" w:type="dxa"/>
          </w:tcPr>
          <w:p w:rsidR="00CE4858" w:rsidRDefault="00CE4858" w:rsidP="00C35452">
            <w:pPr>
              <w:jc w:val="both"/>
              <w:cnfStyle w:val="000000100000" w:firstRow="0" w:lastRow="0" w:firstColumn="0" w:lastColumn="0" w:oddVBand="0" w:evenVBand="0" w:oddHBand="1" w:evenHBand="0" w:firstRowFirstColumn="0" w:firstRowLastColumn="0" w:lastRowFirstColumn="0" w:lastRowLastColumn="0"/>
              <w:rPr>
                <w:sz w:val="24"/>
              </w:rPr>
            </w:pPr>
            <w:r>
              <w:rPr>
                <w:sz w:val="24"/>
              </w:rPr>
              <w:t>Administrateur</w:t>
            </w:r>
          </w:p>
        </w:tc>
      </w:tr>
      <w:tr w:rsidR="00CE4858" w:rsidTr="00D83E19">
        <w:trPr>
          <w:trHeight w:val="239"/>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CC257A" w:rsidRDefault="00CE4858" w:rsidP="00C35452">
            <w:pPr>
              <w:tabs>
                <w:tab w:val="left" w:pos="1380"/>
              </w:tabs>
              <w:jc w:val="both"/>
              <w:rPr>
                <w:sz w:val="24"/>
              </w:rPr>
            </w:pPr>
            <w:r>
              <w:rPr>
                <w:sz w:val="24"/>
              </w:rPr>
              <w:t>Date</w:t>
            </w:r>
          </w:p>
        </w:tc>
        <w:tc>
          <w:tcPr>
            <w:tcW w:w="6488" w:type="dxa"/>
          </w:tcPr>
          <w:p w:rsidR="00CE4858" w:rsidRDefault="00CE4858" w:rsidP="00C35452">
            <w:pPr>
              <w:jc w:val="both"/>
              <w:cnfStyle w:val="000000000000" w:firstRow="0" w:lastRow="0" w:firstColumn="0" w:lastColumn="0" w:oddVBand="0" w:evenVBand="0" w:oddHBand="0" w:evenHBand="0" w:firstRowFirstColumn="0" w:firstRowLastColumn="0" w:lastRowFirstColumn="0" w:lastRowLastColumn="0"/>
              <w:rPr>
                <w:sz w:val="24"/>
              </w:rPr>
            </w:pPr>
            <w:r>
              <w:rPr>
                <w:sz w:val="24"/>
              </w:rPr>
              <w:t>29/11/2015</w:t>
            </w:r>
          </w:p>
        </w:tc>
      </w:tr>
      <w:tr w:rsidR="00CE4858" w:rsidTr="00D83E1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CC257A" w:rsidRDefault="00CE4858" w:rsidP="00C35452">
            <w:pPr>
              <w:jc w:val="both"/>
              <w:rPr>
                <w:sz w:val="24"/>
              </w:rPr>
            </w:pPr>
            <w:r w:rsidRPr="00CC257A">
              <w:rPr>
                <w:sz w:val="24"/>
              </w:rPr>
              <w:t xml:space="preserve">Objectif  </w:t>
            </w:r>
          </w:p>
        </w:tc>
        <w:tc>
          <w:tcPr>
            <w:tcW w:w="6488" w:type="dxa"/>
          </w:tcPr>
          <w:p w:rsidR="00CE4858" w:rsidRPr="00CF03EF" w:rsidRDefault="00CE4858" w:rsidP="00CF03EF">
            <w:pPr>
              <w:pStyle w:val="Paragraphedeliste"/>
              <w:numPr>
                <w:ilvl w:val="0"/>
                <w:numId w:val="7"/>
              </w:numPr>
              <w:jc w:val="both"/>
              <w:cnfStyle w:val="000000100000" w:firstRow="0" w:lastRow="0" w:firstColumn="0" w:lastColumn="0" w:oddVBand="0" w:evenVBand="0" w:oddHBand="1" w:evenHBand="0" w:firstRowFirstColumn="0" w:firstRowLastColumn="0" w:lastRowFirstColumn="0" w:lastRowLastColumn="0"/>
              <w:rPr>
                <w:sz w:val="24"/>
              </w:rPr>
            </w:pPr>
            <w:r w:rsidRPr="00CF03EF">
              <w:rPr>
                <w:sz w:val="24"/>
              </w:rPr>
              <w:t>Traiter les inscriptions des entreprises</w:t>
            </w:r>
          </w:p>
          <w:p w:rsidR="00CF03EF" w:rsidRPr="00CF03EF" w:rsidRDefault="00CF03EF" w:rsidP="00CF03EF">
            <w:pPr>
              <w:pStyle w:val="Paragraphedeliste"/>
              <w:numPr>
                <w:ilvl w:val="0"/>
                <w:numId w:val="7"/>
              </w:numPr>
              <w:jc w:val="both"/>
              <w:cnfStyle w:val="000000100000" w:firstRow="0" w:lastRow="0" w:firstColumn="0" w:lastColumn="0" w:oddVBand="0" w:evenVBand="0" w:oddHBand="1" w:evenHBand="0" w:firstRowFirstColumn="0" w:firstRowLastColumn="0" w:lastRowFirstColumn="0" w:lastRowLastColumn="0"/>
              <w:rPr>
                <w:sz w:val="24"/>
              </w:rPr>
            </w:pPr>
            <w:r w:rsidRPr="00CF03EF">
              <w:rPr>
                <w:sz w:val="24"/>
              </w:rPr>
              <w:t>Gérer les tests de la plateforme et les tests des entreprises</w:t>
            </w:r>
          </w:p>
        </w:tc>
      </w:tr>
      <w:tr w:rsidR="00CE4858" w:rsidTr="00D83E19">
        <w:trPr>
          <w:trHeight w:val="227"/>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CC257A" w:rsidRDefault="00CE4858" w:rsidP="00C35452">
            <w:pPr>
              <w:jc w:val="both"/>
              <w:rPr>
                <w:sz w:val="24"/>
              </w:rPr>
            </w:pPr>
            <w:r w:rsidRPr="00CC257A">
              <w:rPr>
                <w:sz w:val="24"/>
              </w:rPr>
              <w:t>Précondition</w:t>
            </w:r>
          </w:p>
        </w:tc>
        <w:tc>
          <w:tcPr>
            <w:tcW w:w="6488" w:type="dxa"/>
          </w:tcPr>
          <w:p w:rsidR="00CE4858" w:rsidRDefault="00CE4858" w:rsidP="00C35452">
            <w:pPr>
              <w:jc w:val="both"/>
              <w:cnfStyle w:val="000000000000" w:firstRow="0" w:lastRow="0" w:firstColumn="0" w:lastColumn="0" w:oddVBand="0" w:evenVBand="0" w:oddHBand="0" w:evenHBand="0" w:firstRowFirstColumn="0" w:firstRowLastColumn="0" w:lastRowFirstColumn="0" w:lastRowLastColumn="0"/>
              <w:rPr>
                <w:sz w:val="24"/>
              </w:rPr>
            </w:pPr>
            <w:r>
              <w:rPr>
                <w:sz w:val="24"/>
              </w:rPr>
              <w:t>L’administrateur doit être authentifié</w:t>
            </w:r>
          </w:p>
        </w:tc>
      </w:tr>
      <w:tr w:rsidR="00CE4858" w:rsidTr="00D83E1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CC257A" w:rsidRDefault="00CE4858" w:rsidP="00C35452">
            <w:pPr>
              <w:jc w:val="both"/>
              <w:rPr>
                <w:sz w:val="24"/>
              </w:rPr>
            </w:pPr>
            <w:r w:rsidRPr="00CC257A">
              <w:rPr>
                <w:sz w:val="24"/>
              </w:rPr>
              <w:t xml:space="preserve">Post-condition  </w:t>
            </w:r>
          </w:p>
        </w:tc>
        <w:tc>
          <w:tcPr>
            <w:tcW w:w="6488" w:type="dxa"/>
          </w:tcPr>
          <w:p w:rsidR="00CE4858" w:rsidRDefault="00CE4858" w:rsidP="00C35452">
            <w:pPr>
              <w:jc w:val="both"/>
              <w:cnfStyle w:val="000000100000" w:firstRow="0" w:lastRow="0" w:firstColumn="0" w:lastColumn="0" w:oddVBand="0" w:evenVBand="0" w:oddHBand="1" w:evenHBand="0" w:firstRowFirstColumn="0" w:firstRowLastColumn="0" w:lastRowFirstColumn="0" w:lastRowLastColumn="0"/>
              <w:rPr>
                <w:sz w:val="24"/>
              </w:rPr>
            </w:pPr>
          </w:p>
        </w:tc>
      </w:tr>
      <w:tr w:rsidR="00CE4858" w:rsidTr="00D83E19">
        <w:trPr>
          <w:trHeight w:val="700"/>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CC257A" w:rsidRDefault="00CE4858" w:rsidP="00C35452">
            <w:pPr>
              <w:jc w:val="both"/>
              <w:rPr>
                <w:sz w:val="24"/>
              </w:rPr>
            </w:pPr>
            <w:r w:rsidRPr="00CC257A">
              <w:rPr>
                <w:sz w:val="24"/>
              </w:rPr>
              <w:t>Scénario nominal</w:t>
            </w:r>
          </w:p>
        </w:tc>
        <w:tc>
          <w:tcPr>
            <w:tcW w:w="6488" w:type="dxa"/>
          </w:tcPr>
          <w:p w:rsidR="00CE4858" w:rsidRDefault="00CE4858" w:rsidP="00CE4858">
            <w:pPr>
              <w:pStyle w:val="Paragraphedeliste"/>
              <w:numPr>
                <w:ilvl w:val="0"/>
                <w:numId w:val="8"/>
              </w:numPr>
              <w:cnfStyle w:val="000000000000" w:firstRow="0" w:lastRow="0" w:firstColumn="0" w:lastColumn="0" w:oddVBand="0" w:evenVBand="0" w:oddHBand="0" w:evenHBand="0" w:firstRowFirstColumn="0" w:firstRowLastColumn="0" w:lastRowFirstColumn="0" w:lastRowLastColumn="0"/>
              <w:rPr>
                <w:sz w:val="24"/>
              </w:rPr>
            </w:pPr>
            <w:r>
              <w:rPr>
                <w:sz w:val="24"/>
              </w:rPr>
              <w:t>Parcourir liste des demandes</w:t>
            </w:r>
          </w:p>
          <w:p w:rsidR="00CE4858" w:rsidRDefault="00CE4858" w:rsidP="00CF03EF">
            <w:pPr>
              <w:pStyle w:val="Paragraphedeliste"/>
              <w:numPr>
                <w:ilvl w:val="1"/>
                <w:numId w:val="14"/>
              </w:numPr>
              <w:jc w:val="both"/>
              <w:cnfStyle w:val="000000000000" w:firstRow="0" w:lastRow="0" w:firstColumn="0" w:lastColumn="0" w:oddVBand="0" w:evenVBand="0" w:oddHBand="0" w:evenHBand="0" w:firstRowFirstColumn="0" w:firstRowLastColumn="0" w:lastRowFirstColumn="0" w:lastRowLastColumn="0"/>
              <w:rPr>
                <w:sz w:val="24"/>
              </w:rPr>
            </w:pPr>
            <w:r>
              <w:rPr>
                <w:sz w:val="24"/>
              </w:rPr>
              <w:t>Sélectionner une demande</w:t>
            </w:r>
          </w:p>
          <w:p w:rsidR="00CE4858" w:rsidRDefault="00CE4858" w:rsidP="00CF03EF">
            <w:pPr>
              <w:pStyle w:val="Paragraphedeliste"/>
              <w:numPr>
                <w:ilvl w:val="1"/>
                <w:numId w:val="14"/>
              </w:numPr>
              <w:jc w:val="both"/>
              <w:cnfStyle w:val="000000000000" w:firstRow="0" w:lastRow="0" w:firstColumn="0" w:lastColumn="0" w:oddVBand="0" w:evenVBand="0" w:oddHBand="0" w:evenHBand="0" w:firstRowFirstColumn="0" w:firstRowLastColumn="0" w:lastRowFirstColumn="0" w:lastRowLastColumn="0"/>
              <w:rPr>
                <w:sz w:val="24"/>
              </w:rPr>
            </w:pPr>
            <w:r>
              <w:rPr>
                <w:sz w:val="24"/>
              </w:rPr>
              <w:t>Télécharger pièce jointe</w:t>
            </w:r>
          </w:p>
          <w:p w:rsidR="00CE4858" w:rsidRDefault="00CE4858" w:rsidP="00CF03EF">
            <w:pPr>
              <w:pStyle w:val="Paragraphedeliste"/>
              <w:numPr>
                <w:ilvl w:val="1"/>
                <w:numId w:val="14"/>
              </w:numPr>
              <w:jc w:val="both"/>
              <w:cnfStyle w:val="000000000000" w:firstRow="0" w:lastRow="0" w:firstColumn="0" w:lastColumn="0" w:oddVBand="0" w:evenVBand="0" w:oddHBand="0" w:evenHBand="0" w:firstRowFirstColumn="0" w:firstRowLastColumn="0" w:lastRowFirstColumn="0" w:lastRowLastColumn="0"/>
              <w:rPr>
                <w:sz w:val="24"/>
              </w:rPr>
            </w:pPr>
            <w:r>
              <w:rPr>
                <w:sz w:val="24"/>
              </w:rPr>
              <w:t>Valider demande</w:t>
            </w:r>
          </w:p>
          <w:p w:rsidR="00CF03EF" w:rsidRDefault="00CF03EF" w:rsidP="00CF03EF">
            <w:pPr>
              <w:pStyle w:val="Paragraphedeliste"/>
              <w:numPr>
                <w:ilvl w:val="0"/>
                <w:numId w:val="8"/>
              </w:numPr>
              <w:jc w:val="both"/>
              <w:cnfStyle w:val="000000000000" w:firstRow="0" w:lastRow="0" w:firstColumn="0" w:lastColumn="0" w:oddVBand="0" w:evenVBand="0" w:oddHBand="0" w:evenHBand="0" w:firstRowFirstColumn="0" w:firstRowLastColumn="0" w:lastRowFirstColumn="0" w:lastRowLastColumn="0"/>
              <w:rPr>
                <w:sz w:val="24"/>
              </w:rPr>
            </w:pPr>
            <w:r>
              <w:rPr>
                <w:sz w:val="24"/>
              </w:rPr>
              <w:t>Gérer les tests de la plateforme</w:t>
            </w:r>
          </w:p>
          <w:p w:rsidR="00CF03EF" w:rsidRDefault="00CF03EF" w:rsidP="00CF03EF">
            <w:pPr>
              <w:pStyle w:val="Paragraphedeliste"/>
              <w:numPr>
                <w:ilvl w:val="1"/>
                <w:numId w:val="15"/>
              </w:numPr>
              <w:jc w:val="both"/>
              <w:cnfStyle w:val="000000000000" w:firstRow="0" w:lastRow="0" w:firstColumn="0" w:lastColumn="0" w:oddVBand="0" w:evenVBand="0" w:oddHBand="0" w:evenHBand="0" w:firstRowFirstColumn="0" w:firstRowLastColumn="0" w:lastRowFirstColumn="0" w:lastRowLastColumn="0"/>
              <w:rPr>
                <w:sz w:val="24"/>
              </w:rPr>
            </w:pPr>
            <w:r>
              <w:rPr>
                <w:sz w:val="24"/>
              </w:rPr>
              <w:t xml:space="preserve">Créer un test </w:t>
            </w:r>
          </w:p>
          <w:p w:rsidR="00CF03EF" w:rsidRPr="00CF03EF" w:rsidRDefault="00CF03EF" w:rsidP="00A377DE">
            <w:pPr>
              <w:pStyle w:val="Paragraphedeliste"/>
              <w:numPr>
                <w:ilvl w:val="1"/>
                <w:numId w:val="15"/>
              </w:numPr>
              <w:jc w:val="both"/>
              <w:cnfStyle w:val="000000000000" w:firstRow="0" w:lastRow="0" w:firstColumn="0" w:lastColumn="0" w:oddVBand="0" w:evenVBand="0" w:oddHBand="0" w:evenHBand="0" w:firstRowFirstColumn="0" w:firstRowLastColumn="0" w:lastRowFirstColumn="0" w:lastRowLastColumn="0"/>
              <w:rPr>
                <w:sz w:val="24"/>
              </w:rPr>
            </w:pPr>
            <w:r>
              <w:rPr>
                <w:sz w:val="24"/>
              </w:rPr>
              <w:t>Supprimer un test</w:t>
            </w:r>
          </w:p>
        </w:tc>
      </w:tr>
      <w:tr w:rsidR="00CE4858" w:rsidRPr="00D83E19" w:rsidTr="00D83E1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737" w:type="dxa"/>
          </w:tcPr>
          <w:p w:rsidR="00CE4858" w:rsidRPr="00D83E19" w:rsidRDefault="00CE4858" w:rsidP="00D83E19">
            <w:pPr>
              <w:rPr>
                <w:sz w:val="24"/>
              </w:rPr>
            </w:pPr>
            <w:r w:rsidRPr="00D83E19">
              <w:rPr>
                <w:sz w:val="24"/>
              </w:rPr>
              <w:t>Scenario d’exception</w:t>
            </w:r>
          </w:p>
        </w:tc>
        <w:tc>
          <w:tcPr>
            <w:tcW w:w="6488" w:type="dxa"/>
          </w:tcPr>
          <w:p w:rsidR="00CE4858" w:rsidRPr="00D83E19" w:rsidRDefault="00CE4858" w:rsidP="00D83E19">
            <w:pPr>
              <w:cnfStyle w:val="000000100000" w:firstRow="0" w:lastRow="0" w:firstColumn="0" w:lastColumn="0" w:oddVBand="0" w:evenVBand="0" w:oddHBand="1" w:evenHBand="0" w:firstRowFirstColumn="0" w:firstRowLastColumn="0" w:lastRowFirstColumn="0" w:lastRowLastColumn="0"/>
              <w:rPr>
                <w:sz w:val="24"/>
              </w:rPr>
            </w:pPr>
            <w:r w:rsidRPr="00D83E19">
              <w:rPr>
                <w:sz w:val="24"/>
              </w:rPr>
              <w:t>Exception 1 :</w:t>
            </w:r>
          </w:p>
          <w:p w:rsidR="00CE4858" w:rsidRPr="00D83E19" w:rsidRDefault="00CE4858" w:rsidP="00D83E19">
            <w:pPr>
              <w:cnfStyle w:val="000000100000" w:firstRow="0" w:lastRow="0" w:firstColumn="0" w:lastColumn="0" w:oddVBand="0" w:evenVBand="0" w:oddHBand="1" w:evenHBand="0" w:firstRowFirstColumn="0" w:firstRowLastColumn="0" w:lastRowFirstColumn="0" w:lastRowLastColumn="0"/>
              <w:rPr>
                <w:sz w:val="24"/>
              </w:rPr>
            </w:pPr>
            <w:r w:rsidRPr="00D83E19">
              <w:rPr>
                <w:sz w:val="24"/>
              </w:rPr>
              <w:t>L’entreprise n’est pas réelle</w:t>
            </w:r>
          </w:p>
          <w:p w:rsidR="00CE4858" w:rsidRPr="00D83E19" w:rsidRDefault="00CE4858" w:rsidP="00D83E19">
            <w:pPr>
              <w:cnfStyle w:val="000000100000" w:firstRow="0" w:lastRow="0" w:firstColumn="0" w:lastColumn="0" w:oddVBand="0" w:evenVBand="0" w:oddHBand="1" w:evenHBand="0" w:firstRowFirstColumn="0" w:firstRowLastColumn="0" w:lastRowFirstColumn="0" w:lastRowLastColumn="0"/>
              <w:rPr>
                <w:sz w:val="24"/>
              </w:rPr>
            </w:pPr>
            <w:r w:rsidRPr="00D83E19">
              <w:rPr>
                <w:sz w:val="24"/>
              </w:rPr>
              <w:t>L’administrateur refuse la demande</w:t>
            </w:r>
          </w:p>
        </w:tc>
      </w:tr>
    </w:tbl>
    <w:p w:rsidR="00CE4858" w:rsidRDefault="00D83E19" w:rsidP="00D83E19">
      <w:pPr>
        <w:pStyle w:val="Lgende"/>
        <w:jc w:val="center"/>
      </w:pPr>
      <w:bookmarkStart w:id="31" w:name="_Toc439425221"/>
      <w:r>
        <w:t xml:space="preserve">Tableau </w:t>
      </w:r>
      <w:fldSimple w:instr=" SEQ Tableau \* ARABIC ">
        <w:r w:rsidR="002B6F09">
          <w:rPr>
            <w:noProof/>
          </w:rPr>
          <w:t>1</w:t>
        </w:r>
      </w:fldSimple>
      <w:r>
        <w:t>: Descriptif du diagramme des cas d'utilisation: Administrateur</w:t>
      </w:r>
      <w:bookmarkEnd w:id="31"/>
    </w:p>
    <w:p w:rsidR="008A5026" w:rsidRDefault="008A5026" w:rsidP="008E223D">
      <w:r>
        <w:t>Parcourir la liste des demandes des inscriptions des entreprises :</w:t>
      </w:r>
    </w:p>
    <w:p w:rsidR="008A5026" w:rsidRDefault="008A5026" w:rsidP="005E738F">
      <w:r w:rsidRPr="0097250F">
        <w:t>L’administrateur parcourt la liste des demandes des inscriptions parvenant des entreprises, et il les traite en téléchargeant les pièces jointes de chacune. La demande peut aboutir à une acceptation ou à un refus.</w:t>
      </w:r>
    </w:p>
    <w:p w:rsidR="004D348B" w:rsidRDefault="004D348B" w:rsidP="00D83E19">
      <w:r>
        <w:t xml:space="preserve">Nous détaillons le diagramme des cas d’utilisation de l’entreprise par </w:t>
      </w:r>
      <w:r w:rsidR="004820D2">
        <w:t>l’élucidation des cas suivants :</w:t>
      </w:r>
    </w:p>
    <w:p w:rsidR="00D83E19" w:rsidRPr="004820D2" w:rsidRDefault="00D83E19" w:rsidP="00D83E19">
      <w:pPr>
        <w:rPr>
          <w:b/>
        </w:rPr>
      </w:pPr>
      <w:r w:rsidRPr="004820D2">
        <w:rPr>
          <w:b/>
        </w:rPr>
        <w:t>Cas n° 1 :</w:t>
      </w:r>
    </w:p>
    <w:tbl>
      <w:tblPr>
        <w:tblStyle w:val="TableauGrille6Couleur-Accentuation1"/>
        <w:tblW w:w="0" w:type="auto"/>
        <w:tblLook w:val="04A0" w:firstRow="1" w:lastRow="0" w:firstColumn="1" w:lastColumn="0" w:noHBand="0" w:noVBand="1"/>
      </w:tblPr>
      <w:tblGrid>
        <w:gridCol w:w="1478"/>
        <w:gridCol w:w="7584"/>
      </w:tblGrid>
      <w:tr w:rsidR="00D83E19" w:rsidTr="00D83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83E19" w:rsidRPr="00D83E19" w:rsidRDefault="00D83E19" w:rsidP="00C35452">
            <w:pPr>
              <w:rPr>
                <w:color w:val="2F5496" w:themeColor="accent5" w:themeShade="BF"/>
                <w:sz w:val="24"/>
              </w:rPr>
            </w:pPr>
            <w:r w:rsidRPr="00D83E19">
              <w:rPr>
                <w:color w:val="2F5496" w:themeColor="accent5" w:themeShade="BF"/>
                <w:sz w:val="24"/>
              </w:rPr>
              <w:t>Nom :</w:t>
            </w:r>
          </w:p>
        </w:tc>
        <w:tc>
          <w:tcPr>
            <w:tcW w:w="7649" w:type="dxa"/>
          </w:tcPr>
          <w:p w:rsidR="00D83E19" w:rsidRPr="00D83E19" w:rsidRDefault="00D83E19" w:rsidP="00C35452">
            <w:pPr>
              <w:cnfStyle w:val="100000000000" w:firstRow="1" w:lastRow="0" w:firstColumn="0" w:lastColumn="0" w:oddVBand="0" w:evenVBand="0" w:oddHBand="0" w:evenHBand="0" w:firstRowFirstColumn="0" w:firstRowLastColumn="0" w:lastRowFirstColumn="0" w:lastRowLastColumn="0"/>
              <w:rPr>
                <w:color w:val="2F5496" w:themeColor="accent5" w:themeShade="BF"/>
                <w:sz w:val="24"/>
              </w:rPr>
            </w:pPr>
            <w:r w:rsidRPr="00D83E19">
              <w:rPr>
                <w:color w:val="2F5496" w:themeColor="accent5" w:themeShade="BF"/>
                <w:sz w:val="24"/>
              </w:rPr>
              <w:t>Créer Compte</w:t>
            </w:r>
          </w:p>
        </w:tc>
      </w:tr>
      <w:tr w:rsidR="00D83E19" w:rsidTr="00D83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83E19" w:rsidRPr="00D83E19" w:rsidRDefault="00D83E19" w:rsidP="00C35452">
            <w:pPr>
              <w:rPr>
                <w:color w:val="2F5496" w:themeColor="accent5" w:themeShade="BF"/>
                <w:sz w:val="24"/>
              </w:rPr>
            </w:pPr>
            <w:r w:rsidRPr="00D83E19">
              <w:rPr>
                <w:color w:val="2F5496" w:themeColor="accent5" w:themeShade="BF"/>
                <w:sz w:val="24"/>
              </w:rPr>
              <w:t>Acteur(s) :</w:t>
            </w:r>
          </w:p>
        </w:tc>
        <w:tc>
          <w:tcPr>
            <w:tcW w:w="7649" w:type="dxa"/>
          </w:tcPr>
          <w:p w:rsidR="00D83E19" w:rsidRPr="00D83E19" w:rsidRDefault="00D83E19" w:rsidP="00D83E19">
            <w:pPr>
              <w:jc w:val="both"/>
              <w:cnfStyle w:val="000000100000" w:firstRow="0" w:lastRow="0" w:firstColumn="0" w:lastColumn="0" w:oddVBand="0" w:evenVBand="0" w:oddHBand="1" w:evenHBand="0" w:firstRowFirstColumn="0" w:firstRowLastColumn="0" w:lastRowFirstColumn="0" w:lastRowLastColumn="0"/>
              <w:rPr>
                <w:sz w:val="24"/>
              </w:rPr>
            </w:pPr>
            <w:r w:rsidRPr="00D83E19">
              <w:rPr>
                <w:sz w:val="24"/>
              </w:rPr>
              <w:t>Entreprise</w:t>
            </w:r>
          </w:p>
        </w:tc>
      </w:tr>
      <w:tr w:rsidR="00D83E19" w:rsidTr="00D83E19">
        <w:tc>
          <w:tcPr>
            <w:cnfStyle w:val="001000000000" w:firstRow="0" w:lastRow="0" w:firstColumn="1" w:lastColumn="0" w:oddVBand="0" w:evenVBand="0" w:oddHBand="0" w:evenHBand="0" w:firstRowFirstColumn="0" w:firstRowLastColumn="0" w:lastRowFirstColumn="0" w:lastRowLastColumn="0"/>
            <w:tcW w:w="1413" w:type="dxa"/>
          </w:tcPr>
          <w:p w:rsidR="00D83E19" w:rsidRPr="00D83E19" w:rsidRDefault="00D83E19" w:rsidP="00C35452">
            <w:pPr>
              <w:rPr>
                <w:color w:val="2F5496" w:themeColor="accent5" w:themeShade="BF"/>
                <w:sz w:val="24"/>
              </w:rPr>
            </w:pPr>
            <w:r w:rsidRPr="00D83E19">
              <w:rPr>
                <w:color w:val="2F5496" w:themeColor="accent5" w:themeShade="BF"/>
                <w:sz w:val="24"/>
              </w:rPr>
              <w:t>Description :</w:t>
            </w:r>
          </w:p>
        </w:tc>
        <w:tc>
          <w:tcPr>
            <w:tcW w:w="7649" w:type="dxa"/>
          </w:tcPr>
          <w:p w:rsidR="00D83E19" w:rsidRPr="00D83E19" w:rsidRDefault="00D83E19" w:rsidP="00D83E19">
            <w:pPr>
              <w:jc w:val="both"/>
              <w:cnfStyle w:val="000000000000" w:firstRow="0" w:lastRow="0" w:firstColumn="0" w:lastColumn="0" w:oddVBand="0" w:evenVBand="0" w:oddHBand="0" w:evenHBand="0" w:firstRowFirstColumn="0" w:firstRowLastColumn="0" w:lastRowFirstColumn="0" w:lastRowLastColumn="0"/>
              <w:rPr>
                <w:sz w:val="24"/>
              </w:rPr>
            </w:pPr>
            <w:r w:rsidRPr="00D83E19">
              <w:rPr>
                <w:sz w:val="24"/>
              </w:rPr>
              <w:t>Lors du premier accès de l’entreprise, elle doit créer un compte sur la plateforme.</w:t>
            </w:r>
          </w:p>
        </w:tc>
      </w:tr>
      <w:tr w:rsidR="00D83E19" w:rsidTr="00D83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83E19" w:rsidRPr="00D83E19" w:rsidRDefault="00D83E19" w:rsidP="00C35452">
            <w:pPr>
              <w:rPr>
                <w:color w:val="2F5496" w:themeColor="accent5" w:themeShade="BF"/>
                <w:sz w:val="24"/>
              </w:rPr>
            </w:pPr>
            <w:r w:rsidRPr="00D83E19">
              <w:rPr>
                <w:color w:val="2F5496" w:themeColor="accent5" w:themeShade="BF"/>
                <w:sz w:val="24"/>
              </w:rPr>
              <w:t>Date :</w:t>
            </w:r>
          </w:p>
        </w:tc>
        <w:tc>
          <w:tcPr>
            <w:tcW w:w="7649" w:type="dxa"/>
          </w:tcPr>
          <w:p w:rsidR="00D83E19" w:rsidRPr="00D83E19" w:rsidRDefault="00D83E19" w:rsidP="00D83E19">
            <w:pPr>
              <w:jc w:val="both"/>
              <w:cnfStyle w:val="000000100000" w:firstRow="0" w:lastRow="0" w:firstColumn="0" w:lastColumn="0" w:oddVBand="0" w:evenVBand="0" w:oddHBand="1" w:evenHBand="0" w:firstRowFirstColumn="0" w:firstRowLastColumn="0" w:lastRowFirstColumn="0" w:lastRowLastColumn="0"/>
              <w:rPr>
                <w:sz w:val="24"/>
              </w:rPr>
            </w:pPr>
            <w:r w:rsidRPr="00D83E19">
              <w:rPr>
                <w:sz w:val="24"/>
              </w:rPr>
              <w:t>26/11/2015</w:t>
            </w:r>
          </w:p>
        </w:tc>
      </w:tr>
      <w:tr w:rsidR="00D83E19" w:rsidTr="00D83E19">
        <w:tc>
          <w:tcPr>
            <w:cnfStyle w:val="001000000000" w:firstRow="0" w:lastRow="0" w:firstColumn="1" w:lastColumn="0" w:oddVBand="0" w:evenVBand="0" w:oddHBand="0" w:evenHBand="0" w:firstRowFirstColumn="0" w:firstRowLastColumn="0" w:lastRowFirstColumn="0" w:lastRowLastColumn="0"/>
            <w:tcW w:w="1413" w:type="dxa"/>
          </w:tcPr>
          <w:p w:rsidR="00D83E19" w:rsidRPr="00D83E19" w:rsidRDefault="00D83E19" w:rsidP="00C35452">
            <w:pPr>
              <w:rPr>
                <w:color w:val="2F5496" w:themeColor="accent5" w:themeShade="BF"/>
                <w:sz w:val="24"/>
              </w:rPr>
            </w:pPr>
            <w:r w:rsidRPr="00D83E19">
              <w:rPr>
                <w:color w:val="2F5496" w:themeColor="accent5" w:themeShade="BF"/>
                <w:sz w:val="24"/>
              </w:rPr>
              <w:t>Démarrage :</w:t>
            </w:r>
          </w:p>
        </w:tc>
        <w:tc>
          <w:tcPr>
            <w:tcW w:w="7649" w:type="dxa"/>
          </w:tcPr>
          <w:p w:rsidR="00D83E19" w:rsidRPr="00D83E19" w:rsidRDefault="00D83E19" w:rsidP="00D83E19">
            <w:pPr>
              <w:jc w:val="both"/>
              <w:cnfStyle w:val="000000000000" w:firstRow="0" w:lastRow="0" w:firstColumn="0" w:lastColumn="0" w:oddVBand="0" w:evenVBand="0" w:oddHBand="0" w:evenHBand="0" w:firstRowFirstColumn="0" w:firstRowLastColumn="0" w:lastRowFirstColumn="0" w:lastRowLastColumn="0"/>
              <w:rPr>
                <w:sz w:val="24"/>
              </w:rPr>
            </w:pPr>
            <w:r w:rsidRPr="00D83E19">
              <w:rPr>
                <w:sz w:val="24"/>
              </w:rPr>
              <w:t>L’entreprise a demandé de charger la page « Création du compte »</w:t>
            </w:r>
          </w:p>
        </w:tc>
      </w:tr>
    </w:tbl>
    <w:p w:rsidR="00D83E19" w:rsidRDefault="004820D2" w:rsidP="004820D2">
      <w:pPr>
        <w:pStyle w:val="Lgende"/>
        <w:jc w:val="center"/>
      </w:pPr>
      <w:bookmarkStart w:id="32" w:name="_Toc439425222"/>
      <w:r>
        <w:t xml:space="preserve">Tableau </w:t>
      </w:r>
      <w:fldSimple w:instr=" SEQ Tableau \* ARABIC ">
        <w:r w:rsidR="002B6F09">
          <w:rPr>
            <w:noProof/>
          </w:rPr>
          <w:t>2</w:t>
        </w:r>
      </w:fldSimple>
      <w:r>
        <w:t>: Descriptif du cas de la création du compte</w:t>
      </w:r>
      <w:r>
        <w:rPr>
          <w:noProof/>
        </w:rPr>
        <w:t xml:space="preserve"> : Entreprise</w:t>
      </w:r>
      <w:bookmarkEnd w:id="32"/>
    </w:p>
    <w:p w:rsidR="00BF459D" w:rsidRDefault="00BF459D" w:rsidP="00BF459D">
      <w:r>
        <w:t>Ce cas d’utilisation exhibe l’inscription de l’entreprise sur la plateforme. Cette dernière est obligée de fournir ses pièces d’identité.</w:t>
      </w:r>
    </w:p>
    <w:p w:rsidR="00D83E19" w:rsidRPr="004820D2" w:rsidRDefault="00D83E19" w:rsidP="00D83E19">
      <w:pPr>
        <w:rPr>
          <w:b/>
        </w:rPr>
      </w:pPr>
      <w:r w:rsidRPr="004820D2">
        <w:rPr>
          <w:b/>
        </w:rPr>
        <w:t>Cas n° 2 :</w:t>
      </w:r>
    </w:p>
    <w:tbl>
      <w:tblPr>
        <w:tblStyle w:val="TableauGrille6Couleur-Accentuation1"/>
        <w:tblW w:w="0" w:type="auto"/>
        <w:tblLook w:val="04A0" w:firstRow="1" w:lastRow="0" w:firstColumn="1" w:lastColumn="0" w:noHBand="0" w:noVBand="1"/>
      </w:tblPr>
      <w:tblGrid>
        <w:gridCol w:w="1696"/>
        <w:gridCol w:w="7366"/>
      </w:tblGrid>
      <w:tr w:rsidR="00D83E19" w:rsidTr="00D83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D83E19" w:rsidRDefault="00D83E19" w:rsidP="00C35452">
            <w:pPr>
              <w:rPr>
                <w:color w:val="2F5496" w:themeColor="accent5" w:themeShade="BF"/>
                <w:sz w:val="24"/>
              </w:rPr>
            </w:pPr>
            <w:r w:rsidRPr="00D83E19">
              <w:rPr>
                <w:color w:val="2F5496" w:themeColor="accent5" w:themeShade="BF"/>
                <w:sz w:val="24"/>
              </w:rPr>
              <w:t>Nom :</w:t>
            </w:r>
          </w:p>
        </w:tc>
        <w:tc>
          <w:tcPr>
            <w:tcW w:w="7366" w:type="dxa"/>
          </w:tcPr>
          <w:p w:rsidR="00D83E19" w:rsidRPr="00D83E19" w:rsidRDefault="00D83E19" w:rsidP="00C35452">
            <w:pPr>
              <w:cnfStyle w:val="100000000000" w:firstRow="1" w:lastRow="0" w:firstColumn="0" w:lastColumn="0" w:oddVBand="0" w:evenVBand="0" w:oddHBand="0" w:evenHBand="0" w:firstRowFirstColumn="0" w:firstRowLastColumn="0" w:lastRowFirstColumn="0" w:lastRowLastColumn="0"/>
              <w:rPr>
                <w:color w:val="2F5496" w:themeColor="accent5" w:themeShade="BF"/>
                <w:sz w:val="24"/>
              </w:rPr>
            </w:pPr>
            <w:r w:rsidRPr="00D83E19">
              <w:rPr>
                <w:color w:val="2F5496" w:themeColor="accent5" w:themeShade="BF"/>
                <w:sz w:val="24"/>
              </w:rPr>
              <w:t>Gérer son compte</w:t>
            </w:r>
          </w:p>
        </w:tc>
      </w:tr>
      <w:tr w:rsidR="00D83E19" w:rsidTr="00D83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D83E19" w:rsidRDefault="00D83E19" w:rsidP="00C35452">
            <w:pPr>
              <w:rPr>
                <w:color w:val="2F5496" w:themeColor="accent5" w:themeShade="BF"/>
                <w:sz w:val="24"/>
              </w:rPr>
            </w:pPr>
            <w:r w:rsidRPr="00D83E19">
              <w:rPr>
                <w:color w:val="2F5496" w:themeColor="accent5" w:themeShade="BF"/>
                <w:sz w:val="24"/>
              </w:rPr>
              <w:t>Acteur(s) :</w:t>
            </w:r>
          </w:p>
        </w:tc>
        <w:tc>
          <w:tcPr>
            <w:tcW w:w="7366" w:type="dxa"/>
          </w:tcPr>
          <w:p w:rsidR="00D83E19" w:rsidRPr="00D83E19" w:rsidRDefault="00D83E19" w:rsidP="00D83E19">
            <w:pPr>
              <w:jc w:val="both"/>
              <w:cnfStyle w:val="000000100000" w:firstRow="0" w:lastRow="0" w:firstColumn="0" w:lastColumn="0" w:oddVBand="0" w:evenVBand="0" w:oddHBand="1" w:evenHBand="0" w:firstRowFirstColumn="0" w:firstRowLastColumn="0" w:lastRowFirstColumn="0" w:lastRowLastColumn="0"/>
              <w:rPr>
                <w:sz w:val="24"/>
              </w:rPr>
            </w:pPr>
            <w:r w:rsidRPr="00D83E19">
              <w:rPr>
                <w:sz w:val="24"/>
              </w:rPr>
              <w:t>Entreprise</w:t>
            </w:r>
          </w:p>
        </w:tc>
      </w:tr>
      <w:tr w:rsidR="00D83E19" w:rsidTr="00D83E19">
        <w:tc>
          <w:tcPr>
            <w:cnfStyle w:val="001000000000" w:firstRow="0" w:lastRow="0" w:firstColumn="1" w:lastColumn="0" w:oddVBand="0" w:evenVBand="0" w:oddHBand="0" w:evenHBand="0" w:firstRowFirstColumn="0" w:firstRowLastColumn="0" w:lastRowFirstColumn="0" w:lastRowLastColumn="0"/>
            <w:tcW w:w="1696" w:type="dxa"/>
          </w:tcPr>
          <w:p w:rsidR="00D83E19" w:rsidRPr="00D83E19" w:rsidRDefault="00D83E19" w:rsidP="00C35452">
            <w:pPr>
              <w:rPr>
                <w:color w:val="2F5496" w:themeColor="accent5" w:themeShade="BF"/>
                <w:sz w:val="24"/>
              </w:rPr>
            </w:pPr>
            <w:r w:rsidRPr="00D83E19">
              <w:rPr>
                <w:color w:val="2F5496" w:themeColor="accent5" w:themeShade="BF"/>
                <w:sz w:val="24"/>
              </w:rPr>
              <w:t>Description :</w:t>
            </w:r>
          </w:p>
        </w:tc>
        <w:tc>
          <w:tcPr>
            <w:tcW w:w="7366" w:type="dxa"/>
          </w:tcPr>
          <w:p w:rsidR="00D83E19" w:rsidRPr="00D83E19" w:rsidRDefault="00D83E19" w:rsidP="00D83E19">
            <w:pPr>
              <w:jc w:val="both"/>
              <w:cnfStyle w:val="000000000000" w:firstRow="0" w:lastRow="0" w:firstColumn="0" w:lastColumn="0" w:oddVBand="0" w:evenVBand="0" w:oddHBand="0" w:evenHBand="0" w:firstRowFirstColumn="0" w:firstRowLastColumn="0" w:lastRowFirstColumn="0" w:lastRowLastColumn="0"/>
              <w:rPr>
                <w:sz w:val="24"/>
              </w:rPr>
            </w:pPr>
            <w:r w:rsidRPr="00D83E19">
              <w:rPr>
                <w:sz w:val="24"/>
              </w:rPr>
              <w:t>Après l’inscription de l’entreprise sur la plateforme, elle peut gérer son compte tout en le modifiant ou le supprimant.</w:t>
            </w:r>
          </w:p>
        </w:tc>
      </w:tr>
      <w:tr w:rsidR="00D83E19" w:rsidTr="00D83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D83E19" w:rsidRDefault="00D83E19" w:rsidP="00C35452">
            <w:pPr>
              <w:rPr>
                <w:color w:val="2F5496" w:themeColor="accent5" w:themeShade="BF"/>
                <w:sz w:val="24"/>
              </w:rPr>
            </w:pPr>
            <w:r w:rsidRPr="00D83E19">
              <w:rPr>
                <w:color w:val="2F5496" w:themeColor="accent5" w:themeShade="BF"/>
                <w:sz w:val="24"/>
              </w:rPr>
              <w:lastRenderedPageBreak/>
              <w:t>Date :</w:t>
            </w:r>
          </w:p>
        </w:tc>
        <w:tc>
          <w:tcPr>
            <w:tcW w:w="7366" w:type="dxa"/>
          </w:tcPr>
          <w:p w:rsidR="00D83E19" w:rsidRPr="00D83E19" w:rsidRDefault="00D83E19" w:rsidP="00D83E19">
            <w:pPr>
              <w:jc w:val="both"/>
              <w:cnfStyle w:val="000000100000" w:firstRow="0" w:lastRow="0" w:firstColumn="0" w:lastColumn="0" w:oddVBand="0" w:evenVBand="0" w:oddHBand="1" w:evenHBand="0" w:firstRowFirstColumn="0" w:firstRowLastColumn="0" w:lastRowFirstColumn="0" w:lastRowLastColumn="0"/>
              <w:rPr>
                <w:sz w:val="24"/>
              </w:rPr>
            </w:pPr>
            <w:r w:rsidRPr="00D83E19">
              <w:rPr>
                <w:sz w:val="24"/>
              </w:rPr>
              <w:t>26/11/2015</w:t>
            </w:r>
          </w:p>
        </w:tc>
      </w:tr>
      <w:tr w:rsidR="00D83E19" w:rsidTr="00D83E19">
        <w:tc>
          <w:tcPr>
            <w:cnfStyle w:val="001000000000" w:firstRow="0" w:lastRow="0" w:firstColumn="1" w:lastColumn="0" w:oddVBand="0" w:evenVBand="0" w:oddHBand="0" w:evenHBand="0" w:firstRowFirstColumn="0" w:firstRowLastColumn="0" w:lastRowFirstColumn="0" w:lastRowLastColumn="0"/>
            <w:tcW w:w="1696" w:type="dxa"/>
          </w:tcPr>
          <w:p w:rsidR="00D83E19" w:rsidRPr="00D83E19" w:rsidRDefault="00D83E19" w:rsidP="00C35452">
            <w:pPr>
              <w:rPr>
                <w:color w:val="2F5496" w:themeColor="accent5" w:themeShade="BF"/>
                <w:sz w:val="24"/>
              </w:rPr>
            </w:pPr>
            <w:r w:rsidRPr="00D83E19">
              <w:rPr>
                <w:color w:val="2F5496" w:themeColor="accent5" w:themeShade="BF"/>
                <w:sz w:val="24"/>
              </w:rPr>
              <w:t>Démarrage :</w:t>
            </w:r>
          </w:p>
        </w:tc>
        <w:tc>
          <w:tcPr>
            <w:tcW w:w="7366" w:type="dxa"/>
          </w:tcPr>
          <w:p w:rsidR="00D83E19" w:rsidRPr="00D83E19" w:rsidRDefault="00D83E19" w:rsidP="00D83E19">
            <w:pPr>
              <w:jc w:val="both"/>
              <w:cnfStyle w:val="000000000000" w:firstRow="0" w:lastRow="0" w:firstColumn="0" w:lastColumn="0" w:oddVBand="0" w:evenVBand="0" w:oddHBand="0" w:evenHBand="0" w:firstRowFirstColumn="0" w:firstRowLastColumn="0" w:lastRowFirstColumn="0" w:lastRowLastColumn="0"/>
              <w:rPr>
                <w:sz w:val="24"/>
              </w:rPr>
            </w:pPr>
            <w:r w:rsidRPr="00D83E19">
              <w:rPr>
                <w:sz w:val="24"/>
              </w:rPr>
              <w:t>L’entreprise a demandé de charger la page « Gestion du compte »</w:t>
            </w:r>
          </w:p>
        </w:tc>
      </w:tr>
      <w:tr w:rsidR="00D83E19" w:rsidTr="00D83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D83E19" w:rsidRDefault="00D83E19" w:rsidP="00C35452">
            <w:pPr>
              <w:rPr>
                <w:color w:val="2F5496" w:themeColor="accent5" w:themeShade="BF"/>
                <w:sz w:val="24"/>
              </w:rPr>
            </w:pPr>
            <w:r w:rsidRPr="00D83E19">
              <w:rPr>
                <w:color w:val="2F5496" w:themeColor="accent5" w:themeShade="BF"/>
                <w:sz w:val="24"/>
              </w:rPr>
              <w:t>Préconditions:</w:t>
            </w:r>
          </w:p>
        </w:tc>
        <w:tc>
          <w:tcPr>
            <w:tcW w:w="7366" w:type="dxa"/>
          </w:tcPr>
          <w:p w:rsidR="00D83E19" w:rsidRPr="00D83E19" w:rsidRDefault="00D83E19" w:rsidP="00D83E19">
            <w:pPr>
              <w:jc w:val="both"/>
              <w:cnfStyle w:val="000000100000" w:firstRow="0" w:lastRow="0" w:firstColumn="0" w:lastColumn="0" w:oddVBand="0" w:evenVBand="0" w:oddHBand="1" w:evenHBand="0" w:firstRowFirstColumn="0" w:firstRowLastColumn="0" w:lastRowFirstColumn="0" w:lastRowLastColumn="0"/>
              <w:rPr>
                <w:sz w:val="24"/>
              </w:rPr>
            </w:pPr>
            <w:r w:rsidRPr="00D83E19">
              <w:rPr>
                <w:sz w:val="24"/>
              </w:rPr>
              <w:t>L’entreprise doit être authentifiée</w:t>
            </w:r>
          </w:p>
        </w:tc>
      </w:tr>
    </w:tbl>
    <w:p w:rsidR="00D83E19" w:rsidRDefault="004820D2" w:rsidP="004820D2">
      <w:pPr>
        <w:pStyle w:val="Lgende"/>
        <w:jc w:val="center"/>
      </w:pPr>
      <w:bookmarkStart w:id="33" w:name="_Toc439425223"/>
      <w:r>
        <w:t xml:space="preserve">Tableau </w:t>
      </w:r>
      <w:fldSimple w:instr=" SEQ Tableau \* ARABIC ">
        <w:r w:rsidR="002B6F09">
          <w:rPr>
            <w:noProof/>
          </w:rPr>
          <w:t>3</w:t>
        </w:r>
      </w:fldSimple>
      <w:r>
        <w:t>: Descriptif du cas de la gestion des comptes : Entreprise</w:t>
      </w:r>
      <w:bookmarkEnd w:id="33"/>
    </w:p>
    <w:p w:rsidR="00BF459D" w:rsidRDefault="00BF459D" w:rsidP="00D83E19">
      <w:r>
        <w:t>Ce cas d’utilisation regroupe les opérations qu’une entreprise peut effectuer sur son compte. Elle peut le modifier ou le supprimer.</w:t>
      </w:r>
    </w:p>
    <w:p w:rsidR="00D83E19" w:rsidRPr="004820D2" w:rsidRDefault="00D83E19" w:rsidP="00D83E19">
      <w:pPr>
        <w:rPr>
          <w:b/>
        </w:rPr>
      </w:pPr>
      <w:r w:rsidRPr="004820D2">
        <w:rPr>
          <w:b/>
        </w:rPr>
        <w:t>Cas n° 3 :</w:t>
      </w:r>
    </w:p>
    <w:tbl>
      <w:tblPr>
        <w:tblStyle w:val="TableauGrille6Couleur-Accentuation1"/>
        <w:tblW w:w="0" w:type="auto"/>
        <w:tblLook w:val="04A0" w:firstRow="1" w:lastRow="0" w:firstColumn="1" w:lastColumn="0" w:noHBand="0" w:noVBand="1"/>
      </w:tblPr>
      <w:tblGrid>
        <w:gridCol w:w="1696"/>
        <w:gridCol w:w="7366"/>
      </w:tblGrid>
      <w:tr w:rsidR="00D83E19" w:rsidTr="00BF45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BF459D" w:rsidRDefault="00D83E19" w:rsidP="00C35452">
            <w:pPr>
              <w:rPr>
                <w:color w:val="2F5496" w:themeColor="accent5" w:themeShade="BF"/>
                <w:sz w:val="24"/>
              </w:rPr>
            </w:pPr>
            <w:r w:rsidRPr="00BF459D">
              <w:rPr>
                <w:color w:val="2F5496" w:themeColor="accent5" w:themeShade="BF"/>
                <w:sz w:val="24"/>
              </w:rPr>
              <w:t>Nom :</w:t>
            </w:r>
          </w:p>
        </w:tc>
        <w:tc>
          <w:tcPr>
            <w:tcW w:w="7366" w:type="dxa"/>
          </w:tcPr>
          <w:p w:rsidR="00D83E19" w:rsidRPr="00BF459D" w:rsidRDefault="00D83E19" w:rsidP="00C35452">
            <w:pPr>
              <w:cnfStyle w:val="100000000000" w:firstRow="1" w:lastRow="0" w:firstColumn="0" w:lastColumn="0" w:oddVBand="0" w:evenVBand="0" w:oddHBand="0" w:evenHBand="0" w:firstRowFirstColumn="0" w:firstRowLastColumn="0" w:lastRowFirstColumn="0" w:lastRowLastColumn="0"/>
              <w:rPr>
                <w:color w:val="2F5496" w:themeColor="accent5" w:themeShade="BF"/>
                <w:sz w:val="24"/>
              </w:rPr>
            </w:pPr>
            <w:r w:rsidRPr="00BF459D">
              <w:rPr>
                <w:color w:val="2F5496" w:themeColor="accent5" w:themeShade="BF"/>
                <w:sz w:val="24"/>
              </w:rPr>
              <w:t>Gérer les appels d’offre</w:t>
            </w:r>
          </w:p>
        </w:tc>
      </w:tr>
      <w:tr w:rsidR="00D83E19" w:rsidTr="00BF4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BF459D" w:rsidRDefault="00D83E19" w:rsidP="00C35452">
            <w:pPr>
              <w:rPr>
                <w:color w:val="2F5496" w:themeColor="accent5" w:themeShade="BF"/>
                <w:sz w:val="24"/>
              </w:rPr>
            </w:pPr>
            <w:r w:rsidRPr="00BF459D">
              <w:rPr>
                <w:color w:val="2F5496" w:themeColor="accent5" w:themeShade="BF"/>
                <w:sz w:val="24"/>
              </w:rPr>
              <w:t>Acteur(s) :</w:t>
            </w:r>
          </w:p>
        </w:tc>
        <w:tc>
          <w:tcPr>
            <w:tcW w:w="7366" w:type="dxa"/>
          </w:tcPr>
          <w:p w:rsidR="00D83E19" w:rsidRPr="00BF459D" w:rsidRDefault="00D83E19" w:rsidP="00C35452">
            <w:pPr>
              <w:cnfStyle w:val="000000100000" w:firstRow="0" w:lastRow="0" w:firstColumn="0" w:lastColumn="0" w:oddVBand="0" w:evenVBand="0" w:oddHBand="1" w:evenHBand="0" w:firstRowFirstColumn="0" w:firstRowLastColumn="0" w:lastRowFirstColumn="0" w:lastRowLastColumn="0"/>
              <w:rPr>
                <w:sz w:val="24"/>
              </w:rPr>
            </w:pPr>
            <w:r w:rsidRPr="00BF459D">
              <w:rPr>
                <w:sz w:val="24"/>
              </w:rPr>
              <w:t>Entreprise</w:t>
            </w:r>
          </w:p>
        </w:tc>
      </w:tr>
      <w:tr w:rsidR="00D83E19" w:rsidTr="00BF459D">
        <w:tc>
          <w:tcPr>
            <w:cnfStyle w:val="001000000000" w:firstRow="0" w:lastRow="0" w:firstColumn="1" w:lastColumn="0" w:oddVBand="0" w:evenVBand="0" w:oddHBand="0" w:evenHBand="0" w:firstRowFirstColumn="0" w:firstRowLastColumn="0" w:lastRowFirstColumn="0" w:lastRowLastColumn="0"/>
            <w:tcW w:w="1696" w:type="dxa"/>
          </w:tcPr>
          <w:p w:rsidR="00D83E19" w:rsidRPr="00BF459D" w:rsidRDefault="00D83E19" w:rsidP="00C35452">
            <w:pPr>
              <w:rPr>
                <w:color w:val="2F5496" w:themeColor="accent5" w:themeShade="BF"/>
                <w:sz w:val="24"/>
              </w:rPr>
            </w:pPr>
            <w:r w:rsidRPr="00BF459D">
              <w:rPr>
                <w:color w:val="2F5496" w:themeColor="accent5" w:themeShade="BF"/>
                <w:sz w:val="24"/>
              </w:rPr>
              <w:t>Description :</w:t>
            </w:r>
          </w:p>
        </w:tc>
        <w:tc>
          <w:tcPr>
            <w:tcW w:w="7366" w:type="dxa"/>
          </w:tcPr>
          <w:p w:rsidR="00D83E19" w:rsidRPr="00BF459D" w:rsidRDefault="00D83E19" w:rsidP="00C35452">
            <w:pPr>
              <w:cnfStyle w:val="000000000000" w:firstRow="0" w:lastRow="0" w:firstColumn="0" w:lastColumn="0" w:oddVBand="0" w:evenVBand="0" w:oddHBand="0" w:evenHBand="0" w:firstRowFirstColumn="0" w:firstRowLastColumn="0" w:lastRowFirstColumn="0" w:lastRowLastColumn="0"/>
              <w:rPr>
                <w:sz w:val="24"/>
              </w:rPr>
            </w:pPr>
            <w:r w:rsidRPr="00BF459D">
              <w:rPr>
                <w:sz w:val="24"/>
              </w:rPr>
              <w:t>Une fois qu’elle a créé son compte, elle peut gérer ses appels d’offre, et ce en les créant ou en parcourant la liste des projets non affectés</w:t>
            </w:r>
          </w:p>
        </w:tc>
      </w:tr>
      <w:tr w:rsidR="00D83E19" w:rsidTr="00BF4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BF459D" w:rsidRDefault="00D83E19" w:rsidP="00C35452">
            <w:pPr>
              <w:rPr>
                <w:color w:val="2F5496" w:themeColor="accent5" w:themeShade="BF"/>
                <w:sz w:val="24"/>
              </w:rPr>
            </w:pPr>
            <w:r w:rsidRPr="00BF459D">
              <w:rPr>
                <w:color w:val="2F5496" w:themeColor="accent5" w:themeShade="BF"/>
                <w:sz w:val="24"/>
              </w:rPr>
              <w:t>Date :</w:t>
            </w:r>
          </w:p>
        </w:tc>
        <w:tc>
          <w:tcPr>
            <w:tcW w:w="7366" w:type="dxa"/>
          </w:tcPr>
          <w:p w:rsidR="00D83E19" w:rsidRPr="00BF459D" w:rsidRDefault="00D83E19" w:rsidP="00C35452">
            <w:pPr>
              <w:cnfStyle w:val="000000100000" w:firstRow="0" w:lastRow="0" w:firstColumn="0" w:lastColumn="0" w:oddVBand="0" w:evenVBand="0" w:oddHBand="1" w:evenHBand="0" w:firstRowFirstColumn="0" w:firstRowLastColumn="0" w:lastRowFirstColumn="0" w:lastRowLastColumn="0"/>
              <w:rPr>
                <w:sz w:val="24"/>
              </w:rPr>
            </w:pPr>
            <w:r w:rsidRPr="00BF459D">
              <w:rPr>
                <w:sz w:val="24"/>
              </w:rPr>
              <w:t>26/11/2015</w:t>
            </w:r>
          </w:p>
        </w:tc>
      </w:tr>
      <w:tr w:rsidR="00D83E19" w:rsidTr="00BF459D">
        <w:tc>
          <w:tcPr>
            <w:cnfStyle w:val="001000000000" w:firstRow="0" w:lastRow="0" w:firstColumn="1" w:lastColumn="0" w:oddVBand="0" w:evenVBand="0" w:oddHBand="0" w:evenHBand="0" w:firstRowFirstColumn="0" w:firstRowLastColumn="0" w:lastRowFirstColumn="0" w:lastRowLastColumn="0"/>
            <w:tcW w:w="1696" w:type="dxa"/>
          </w:tcPr>
          <w:p w:rsidR="00D83E19" w:rsidRPr="00BF459D" w:rsidRDefault="00D83E19" w:rsidP="00C35452">
            <w:pPr>
              <w:rPr>
                <w:color w:val="2F5496" w:themeColor="accent5" w:themeShade="BF"/>
                <w:sz w:val="24"/>
              </w:rPr>
            </w:pPr>
            <w:r w:rsidRPr="00BF459D">
              <w:rPr>
                <w:color w:val="2F5496" w:themeColor="accent5" w:themeShade="BF"/>
                <w:sz w:val="24"/>
              </w:rPr>
              <w:t>Démarrage :</w:t>
            </w:r>
          </w:p>
        </w:tc>
        <w:tc>
          <w:tcPr>
            <w:tcW w:w="7366" w:type="dxa"/>
          </w:tcPr>
          <w:p w:rsidR="00D83E19" w:rsidRPr="00BF459D" w:rsidRDefault="00D83E19" w:rsidP="00C35452">
            <w:pPr>
              <w:cnfStyle w:val="000000000000" w:firstRow="0" w:lastRow="0" w:firstColumn="0" w:lastColumn="0" w:oddVBand="0" w:evenVBand="0" w:oddHBand="0" w:evenHBand="0" w:firstRowFirstColumn="0" w:firstRowLastColumn="0" w:lastRowFirstColumn="0" w:lastRowLastColumn="0"/>
              <w:rPr>
                <w:sz w:val="24"/>
              </w:rPr>
            </w:pPr>
            <w:r w:rsidRPr="00BF459D">
              <w:rPr>
                <w:sz w:val="24"/>
              </w:rPr>
              <w:t>L’entreprise a demandé de charger la page « Gestion des appels d’offre»</w:t>
            </w:r>
          </w:p>
        </w:tc>
      </w:tr>
      <w:tr w:rsidR="00D83E19" w:rsidTr="00BF4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83E19" w:rsidRPr="00BF459D" w:rsidRDefault="00D83E19" w:rsidP="00C35452">
            <w:pPr>
              <w:rPr>
                <w:color w:val="2F5496" w:themeColor="accent5" w:themeShade="BF"/>
                <w:sz w:val="24"/>
              </w:rPr>
            </w:pPr>
            <w:r w:rsidRPr="00BF459D">
              <w:rPr>
                <w:color w:val="2F5496" w:themeColor="accent5" w:themeShade="BF"/>
                <w:sz w:val="24"/>
              </w:rPr>
              <w:t>Préconditions:</w:t>
            </w:r>
          </w:p>
        </w:tc>
        <w:tc>
          <w:tcPr>
            <w:tcW w:w="7366" w:type="dxa"/>
          </w:tcPr>
          <w:p w:rsidR="00D83E19" w:rsidRPr="00BF459D" w:rsidRDefault="00D83E19" w:rsidP="00C35452">
            <w:pPr>
              <w:cnfStyle w:val="000000100000" w:firstRow="0" w:lastRow="0" w:firstColumn="0" w:lastColumn="0" w:oddVBand="0" w:evenVBand="0" w:oddHBand="1" w:evenHBand="0" w:firstRowFirstColumn="0" w:firstRowLastColumn="0" w:lastRowFirstColumn="0" w:lastRowLastColumn="0"/>
              <w:rPr>
                <w:sz w:val="24"/>
              </w:rPr>
            </w:pPr>
            <w:r w:rsidRPr="00BF459D">
              <w:rPr>
                <w:sz w:val="24"/>
              </w:rPr>
              <w:t>L’entreprise doit être authentifiée</w:t>
            </w:r>
          </w:p>
        </w:tc>
      </w:tr>
    </w:tbl>
    <w:p w:rsidR="00D83E19" w:rsidRDefault="004820D2" w:rsidP="004820D2">
      <w:pPr>
        <w:pStyle w:val="Lgende"/>
        <w:jc w:val="center"/>
      </w:pPr>
      <w:bookmarkStart w:id="34" w:name="_Toc439425224"/>
      <w:r>
        <w:t xml:space="preserve">Tableau </w:t>
      </w:r>
      <w:fldSimple w:instr=" SEQ Tableau \* ARABIC ">
        <w:r w:rsidR="002B6F09">
          <w:rPr>
            <w:noProof/>
          </w:rPr>
          <w:t>4</w:t>
        </w:r>
      </w:fldSimple>
      <w:r>
        <w:t>: Descriptif du cas de la gestion des appels d'offre : Entreprise</w:t>
      </w:r>
      <w:bookmarkEnd w:id="34"/>
    </w:p>
    <w:p w:rsidR="00BF459D" w:rsidRDefault="00BF459D" w:rsidP="00BF459D">
      <w:pPr>
        <w:pStyle w:val="Paragraphedeliste"/>
        <w:numPr>
          <w:ilvl w:val="0"/>
          <w:numId w:val="11"/>
        </w:numPr>
        <w:spacing w:after="0"/>
      </w:pPr>
      <w:r>
        <w:t>Créer un appel d’offre : Il nécessite la spécification du cahier des charges, celle du type de la rémunération et celle de la date limite de postulation. Il peut éventuellement être étendu par la jointure d’un fichier si l’entreprise le décrète primordial.</w:t>
      </w:r>
    </w:p>
    <w:p w:rsidR="00BF459D" w:rsidRDefault="00BF459D" w:rsidP="00BF459D">
      <w:pPr>
        <w:pStyle w:val="Paragraphedeliste"/>
        <w:numPr>
          <w:ilvl w:val="0"/>
          <w:numId w:val="11"/>
        </w:numPr>
      </w:pPr>
      <w:r>
        <w:t>Parcourir la liste des projets non affectés : Il peut être étendu par la visualisation d’un appel d’offre. Ce dernier peut être étendu par :</w:t>
      </w:r>
    </w:p>
    <w:p w:rsidR="00BF459D" w:rsidRDefault="00BF459D" w:rsidP="00BF459D">
      <w:pPr>
        <w:pStyle w:val="Paragraphedeliste"/>
        <w:numPr>
          <w:ilvl w:val="0"/>
          <w:numId w:val="12"/>
        </w:numPr>
      </w:pPr>
      <w:r>
        <w:t>Une modification de l’appel d’offre</w:t>
      </w:r>
    </w:p>
    <w:p w:rsidR="00BF459D" w:rsidRDefault="00BF459D" w:rsidP="00BF459D">
      <w:pPr>
        <w:pStyle w:val="Paragraphedeliste"/>
        <w:numPr>
          <w:ilvl w:val="0"/>
          <w:numId w:val="12"/>
        </w:numPr>
      </w:pPr>
      <w:r>
        <w:t>Une suppression de l’appel d’offre</w:t>
      </w:r>
    </w:p>
    <w:p w:rsidR="00BF459D" w:rsidRDefault="00BF459D" w:rsidP="00BF459D">
      <w:pPr>
        <w:pStyle w:val="Paragraphedeliste"/>
        <w:numPr>
          <w:ilvl w:val="0"/>
          <w:numId w:val="12"/>
        </w:numPr>
      </w:pPr>
      <w:r>
        <w:t xml:space="preserve">Une visualisation des contre-propositions : L’entreprise peut trier l’affichage des contre-propositions des étudiants ayant postulés pour un appel d’offre selon un critère de choix (la bonne réputation, le prix raisonnable, la durée minimale..) et elle peut visualiser les détails d’une contre-proposition. </w:t>
      </w:r>
    </w:p>
    <w:p w:rsidR="00BF459D" w:rsidRDefault="00BF459D" w:rsidP="00BF459D">
      <w:pPr>
        <w:pStyle w:val="Paragraphedeliste"/>
        <w:ind w:left="1080"/>
      </w:pPr>
      <w:r>
        <w:t>Cette dernière exige la visualisation du profil de l’étudiant concerné et celle des détails de l’enchère. L’entreprise peut ensuite explorer la contre-proposition, et ce en l’acceptant ou en la rejetant, télécharger des pièces jointes si l’étudiant les y a associé et visualiser le travail proposé si l’appel d’offre exige la réalisation avant la sélection des étudiants.</w:t>
      </w:r>
    </w:p>
    <w:p w:rsidR="000E6CB1" w:rsidRDefault="000E6CB1" w:rsidP="000E6CB1">
      <w:pPr>
        <w:rPr>
          <w:b/>
        </w:rPr>
      </w:pPr>
      <w:r w:rsidRPr="000E6CB1">
        <w:rPr>
          <w:b/>
        </w:rPr>
        <w:t>Cas n°4 :</w:t>
      </w:r>
    </w:p>
    <w:tbl>
      <w:tblPr>
        <w:tblStyle w:val="TableauGrille6Couleur-Accentuation1"/>
        <w:tblW w:w="0" w:type="auto"/>
        <w:tblLook w:val="04A0" w:firstRow="1" w:lastRow="0" w:firstColumn="1" w:lastColumn="0" w:noHBand="0" w:noVBand="1"/>
      </w:tblPr>
      <w:tblGrid>
        <w:gridCol w:w="1696"/>
        <w:gridCol w:w="7366"/>
      </w:tblGrid>
      <w:tr w:rsidR="000E6CB1" w:rsidTr="00DB65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E6CB1" w:rsidRPr="00BF459D" w:rsidRDefault="000E6CB1" w:rsidP="00DB65E2">
            <w:pPr>
              <w:rPr>
                <w:color w:val="2F5496" w:themeColor="accent5" w:themeShade="BF"/>
                <w:sz w:val="24"/>
              </w:rPr>
            </w:pPr>
            <w:r w:rsidRPr="00BF459D">
              <w:rPr>
                <w:color w:val="2F5496" w:themeColor="accent5" w:themeShade="BF"/>
                <w:sz w:val="24"/>
              </w:rPr>
              <w:t>Nom :</w:t>
            </w:r>
          </w:p>
        </w:tc>
        <w:tc>
          <w:tcPr>
            <w:tcW w:w="7366" w:type="dxa"/>
          </w:tcPr>
          <w:p w:rsidR="000E6CB1" w:rsidRPr="00BF459D" w:rsidRDefault="000E6CB1" w:rsidP="000E6CB1">
            <w:pPr>
              <w:cnfStyle w:val="100000000000" w:firstRow="1" w:lastRow="0" w:firstColumn="0" w:lastColumn="0" w:oddVBand="0" w:evenVBand="0" w:oddHBand="0" w:evenHBand="0" w:firstRowFirstColumn="0" w:firstRowLastColumn="0" w:lastRowFirstColumn="0" w:lastRowLastColumn="0"/>
              <w:rPr>
                <w:color w:val="2F5496" w:themeColor="accent5" w:themeShade="BF"/>
                <w:sz w:val="24"/>
              </w:rPr>
            </w:pPr>
            <w:r w:rsidRPr="00BF459D">
              <w:rPr>
                <w:color w:val="2F5496" w:themeColor="accent5" w:themeShade="BF"/>
                <w:sz w:val="24"/>
              </w:rPr>
              <w:t xml:space="preserve">Gérer les </w:t>
            </w:r>
            <w:r>
              <w:rPr>
                <w:color w:val="2F5496" w:themeColor="accent5" w:themeShade="BF"/>
                <w:sz w:val="24"/>
              </w:rPr>
              <w:t>tests</w:t>
            </w:r>
          </w:p>
        </w:tc>
      </w:tr>
      <w:tr w:rsidR="000E6CB1" w:rsidTr="00DB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E6CB1" w:rsidRPr="00BF459D" w:rsidRDefault="000E6CB1" w:rsidP="00DB65E2">
            <w:pPr>
              <w:rPr>
                <w:color w:val="2F5496" w:themeColor="accent5" w:themeShade="BF"/>
                <w:sz w:val="24"/>
              </w:rPr>
            </w:pPr>
            <w:r w:rsidRPr="00BF459D">
              <w:rPr>
                <w:color w:val="2F5496" w:themeColor="accent5" w:themeShade="BF"/>
                <w:sz w:val="24"/>
              </w:rPr>
              <w:t>Acteur(s) :</w:t>
            </w:r>
          </w:p>
        </w:tc>
        <w:tc>
          <w:tcPr>
            <w:tcW w:w="7366" w:type="dxa"/>
          </w:tcPr>
          <w:p w:rsidR="000E6CB1" w:rsidRPr="00BF459D" w:rsidRDefault="000E6CB1" w:rsidP="00DB65E2">
            <w:pPr>
              <w:cnfStyle w:val="000000100000" w:firstRow="0" w:lastRow="0" w:firstColumn="0" w:lastColumn="0" w:oddVBand="0" w:evenVBand="0" w:oddHBand="1" w:evenHBand="0" w:firstRowFirstColumn="0" w:firstRowLastColumn="0" w:lastRowFirstColumn="0" w:lastRowLastColumn="0"/>
              <w:rPr>
                <w:sz w:val="24"/>
              </w:rPr>
            </w:pPr>
            <w:r w:rsidRPr="00BF459D">
              <w:rPr>
                <w:sz w:val="24"/>
              </w:rPr>
              <w:t>Entreprise</w:t>
            </w:r>
          </w:p>
        </w:tc>
      </w:tr>
      <w:tr w:rsidR="000E6CB1" w:rsidTr="00DB65E2">
        <w:tc>
          <w:tcPr>
            <w:cnfStyle w:val="001000000000" w:firstRow="0" w:lastRow="0" w:firstColumn="1" w:lastColumn="0" w:oddVBand="0" w:evenVBand="0" w:oddHBand="0" w:evenHBand="0" w:firstRowFirstColumn="0" w:firstRowLastColumn="0" w:lastRowFirstColumn="0" w:lastRowLastColumn="0"/>
            <w:tcW w:w="1696" w:type="dxa"/>
          </w:tcPr>
          <w:p w:rsidR="000E6CB1" w:rsidRPr="00BF459D" w:rsidRDefault="000E6CB1" w:rsidP="00DB65E2">
            <w:pPr>
              <w:rPr>
                <w:color w:val="2F5496" w:themeColor="accent5" w:themeShade="BF"/>
                <w:sz w:val="24"/>
              </w:rPr>
            </w:pPr>
            <w:r w:rsidRPr="00BF459D">
              <w:rPr>
                <w:color w:val="2F5496" w:themeColor="accent5" w:themeShade="BF"/>
                <w:sz w:val="24"/>
              </w:rPr>
              <w:t>Description :</w:t>
            </w:r>
          </w:p>
        </w:tc>
        <w:tc>
          <w:tcPr>
            <w:tcW w:w="7366" w:type="dxa"/>
          </w:tcPr>
          <w:p w:rsidR="000E6CB1" w:rsidRPr="00BF459D" w:rsidRDefault="000E6CB1" w:rsidP="000E6CB1">
            <w:pPr>
              <w:cnfStyle w:val="000000000000" w:firstRow="0" w:lastRow="0" w:firstColumn="0" w:lastColumn="0" w:oddVBand="0" w:evenVBand="0" w:oddHBand="0" w:evenHBand="0" w:firstRowFirstColumn="0" w:firstRowLastColumn="0" w:lastRowFirstColumn="0" w:lastRowLastColumn="0"/>
              <w:rPr>
                <w:sz w:val="24"/>
              </w:rPr>
            </w:pPr>
            <w:r w:rsidRPr="00BF459D">
              <w:rPr>
                <w:sz w:val="24"/>
              </w:rPr>
              <w:t xml:space="preserve">Une fois qu’elle a créé son compte, elle peut gérer </w:t>
            </w:r>
            <w:r>
              <w:rPr>
                <w:sz w:val="24"/>
              </w:rPr>
              <w:t>ses tests, en les créant ou en les supprimant.</w:t>
            </w:r>
          </w:p>
        </w:tc>
      </w:tr>
      <w:tr w:rsidR="000E6CB1" w:rsidTr="00DB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E6CB1" w:rsidRPr="00BF459D" w:rsidRDefault="000E6CB1" w:rsidP="00DB65E2">
            <w:pPr>
              <w:rPr>
                <w:color w:val="2F5496" w:themeColor="accent5" w:themeShade="BF"/>
                <w:sz w:val="24"/>
              </w:rPr>
            </w:pPr>
            <w:r w:rsidRPr="00BF459D">
              <w:rPr>
                <w:color w:val="2F5496" w:themeColor="accent5" w:themeShade="BF"/>
                <w:sz w:val="24"/>
              </w:rPr>
              <w:t>Date :</w:t>
            </w:r>
          </w:p>
        </w:tc>
        <w:tc>
          <w:tcPr>
            <w:tcW w:w="7366" w:type="dxa"/>
          </w:tcPr>
          <w:p w:rsidR="000E6CB1" w:rsidRPr="00BF459D" w:rsidRDefault="000E6CB1" w:rsidP="00DB65E2">
            <w:pPr>
              <w:cnfStyle w:val="000000100000" w:firstRow="0" w:lastRow="0" w:firstColumn="0" w:lastColumn="0" w:oddVBand="0" w:evenVBand="0" w:oddHBand="1" w:evenHBand="0" w:firstRowFirstColumn="0" w:firstRowLastColumn="0" w:lastRowFirstColumn="0" w:lastRowLastColumn="0"/>
              <w:rPr>
                <w:sz w:val="24"/>
              </w:rPr>
            </w:pPr>
            <w:r>
              <w:rPr>
                <w:sz w:val="24"/>
              </w:rPr>
              <w:t>24/12</w:t>
            </w:r>
            <w:r w:rsidRPr="00BF459D">
              <w:rPr>
                <w:sz w:val="24"/>
              </w:rPr>
              <w:t>/2015</w:t>
            </w:r>
          </w:p>
        </w:tc>
      </w:tr>
      <w:tr w:rsidR="000E6CB1" w:rsidTr="00DB65E2">
        <w:tc>
          <w:tcPr>
            <w:cnfStyle w:val="001000000000" w:firstRow="0" w:lastRow="0" w:firstColumn="1" w:lastColumn="0" w:oddVBand="0" w:evenVBand="0" w:oddHBand="0" w:evenHBand="0" w:firstRowFirstColumn="0" w:firstRowLastColumn="0" w:lastRowFirstColumn="0" w:lastRowLastColumn="0"/>
            <w:tcW w:w="1696" w:type="dxa"/>
          </w:tcPr>
          <w:p w:rsidR="000E6CB1" w:rsidRPr="00BF459D" w:rsidRDefault="000E6CB1" w:rsidP="00DB65E2">
            <w:pPr>
              <w:rPr>
                <w:color w:val="2F5496" w:themeColor="accent5" w:themeShade="BF"/>
                <w:sz w:val="24"/>
              </w:rPr>
            </w:pPr>
            <w:r w:rsidRPr="00BF459D">
              <w:rPr>
                <w:color w:val="2F5496" w:themeColor="accent5" w:themeShade="BF"/>
                <w:sz w:val="24"/>
              </w:rPr>
              <w:t>Démarrage :</w:t>
            </w:r>
          </w:p>
        </w:tc>
        <w:tc>
          <w:tcPr>
            <w:tcW w:w="7366" w:type="dxa"/>
          </w:tcPr>
          <w:p w:rsidR="000E6CB1" w:rsidRPr="00BF459D" w:rsidRDefault="000E6CB1" w:rsidP="000E6CB1">
            <w:pPr>
              <w:cnfStyle w:val="000000000000" w:firstRow="0" w:lastRow="0" w:firstColumn="0" w:lastColumn="0" w:oddVBand="0" w:evenVBand="0" w:oddHBand="0" w:evenHBand="0" w:firstRowFirstColumn="0" w:firstRowLastColumn="0" w:lastRowFirstColumn="0" w:lastRowLastColumn="0"/>
              <w:rPr>
                <w:sz w:val="24"/>
              </w:rPr>
            </w:pPr>
            <w:r w:rsidRPr="00BF459D">
              <w:rPr>
                <w:sz w:val="24"/>
              </w:rPr>
              <w:t xml:space="preserve">L’entreprise a demandé de charger la page « Gestion </w:t>
            </w:r>
            <w:r>
              <w:rPr>
                <w:sz w:val="24"/>
              </w:rPr>
              <w:t>des tests</w:t>
            </w:r>
            <w:r w:rsidRPr="00BF459D">
              <w:rPr>
                <w:sz w:val="24"/>
              </w:rPr>
              <w:t>»</w:t>
            </w:r>
          </w:p>
        </w:tc>
      </w:tr>
      <w:tr w:rsidR="000E6CB1" w:rsidTr="00DB6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E6CB1" w:rsidRPr="00BF459D" w:rsidRDefault="000E6CB1" w:rsidP="00DB65E2">
            <w:pPr>
              <w:rPr>
                <w:color w:val="2F5496" w:themeColor="accent5" w:themeShade="BF"/>
                <w:sz w:val="24"/>
              </w:rPr>
            </w:pPr>
            <w:r w:rsidRPr="00BF459D">
              <w:rPr>
                <w:color w:val="2F5496" w:themeColor="accent5" w:themeShade="BF"/>
                <w:sz w:val="24"/>
              </w:rPr>
              <w:t>Préconditions:</w:t>
            </w:r>
          </w:p>
        </w:tc>
        <w:tc>
          <w:tcPr>
            <w:tcW w:w="7366" w:type="dxa"/>
          </w:tcPr>
          <w:p w:rsidR="000E6CB1" w:rsidRPr="00BF459D" w:rsidRDefault="000E6CB1" w:rsidP="00DB65E2">
            <w:pPr>
              <w:cnfStyle w:val="000000100000" w:firstRow="0" w:lastRow="0" w:firstColumn="0" w:lastColumn="0" w:oddVBand="0" w:evenVBand="0" w:oddHBand="1" w:evenHBand="0" w:firstRowFirstColumn="0" w:firstRowLastColumn="0" w:lastRowFirstColumn="0" w:lastRowLastColumn="0"/>
              <w:rPr>
                <w:sz w:val="24"/>
              </w:rPr>
            </w:pPr>
            <w:r w:rsidRPr="00BF459D">
              <w:rPr>
                <w:sz w:val="24"/>
              </w:rPr>
              <w:t>L’entreprise doit être authentifiée</w:t>
            </w:r>
          </w:p>
        </w:tc>
      </w:tr>
    </w:tbl>
    <w:p w:rsidR="000E6CB1" w:rsidRPr="000E6CB1" w:rsidRDefault="002B6F09" w:rsidP="00161CF2">
      <w:pPr>
        <w:pStyle w:val="Lgende"/>
        <w:jc w:val="center"/>
        <w:rPr>
          <w:b/>
        </w:rPr>
      </w:pPr>
      <w:r>
        <w:t xml:space="preserve">Tableau </w:t>
      </w:r>
      <w:fldSimple w:instr=" SEQ Tableau \* ARABIC ">
        <w:r>
          <w:rPr>
            <w:noProof/>
          </w:rPr>
          <w:t>5</w:t>
        </w:r>
      </w:fldSimple>
      <w:r>
        <w:t>: Descriptif du cas de gestion des tests:</w:t>
      </w:r>
      <w:r w:rsidR="00161CF2">
        <w:t xml:space="preserve"> </w:t>
      </w:r>
      <w:r>
        <w:t>Entreprise / Administrateur</w:t>
      </w:r>
    </w:p>
    <w:p w:rsidR="004820D2" w:rsidRDefault="002865FD" w:rsidP="004820D2">
      <w:r>
        <w:t>Nous décrivons les cas d’utilisation du diagramme des cas d’utilisation de l’étudiant par :</w:t>
      </w:r>
    </w:p>
    <w:p w:rsidR="004820D2" w:rsidRDefault="004820D2" w:rsidP="004820D2">
      <w:pPr>
        <w:pStyle w:val="Paragraphedeliste"/>
        <w:numPr>
          <w:ilvl w:val="0"/>
          <w:numId w:val="13"/>
        </w:numPr>
      </w:pPr>
      <w:r>
        <w:t xml:space="preserve">Gérer le compte : Ce cas d’utilisation représente les différentes opérations qu’un étudiant peut effectuer sur son compte dans l’application. Lors de la création et la modification d’un </w:t>
      </w:r>
      <w:r>
        <w:lastRenderedPageBreak/>
        <w:t>compte, l’utilisateur va mentionner ces différentes informations personnelles : Email, nom, prénom, N° de téléphone, adresse. En outre de ces informations-là, l’étudiant peut construire une sorte de CV en indiquant ses formations, ses expériences professionnelles et lister les projets dans lesquels il a contribué auparavant. La construction du profile peut-être enrichie par l’attachement des pièces personnelles (certifications, attestations, etc.).</w:t>
      </w:r>
      <w:r>
        <w:br/>
        <w:t>Un étudiant peut également décider de retirer son compte de la plateforme.</w:t>
      </w:r>
    </w:p>
    <w:p w:rsidR="004820D2" w:rsidRDefault="004820D2" w:rsidP="004820D2">
      <w:pPr>
        <w:pStyle w:val="Paragraphedeliste"/>
        <w:numPr>
          <w:ilvl w:val="0"/>
          <w:numId w:val="13"/>
        </w:numPr>
      </w:pPr>
      <w:r>
        <w:t>Parcourir les appels d’offre :</w:t>
      </w:r>
    </w:p>
    <w:p w:rsidR="004820D2" w:rsidRDefault="004820D2" w:rsidP="004820D2">
      <w:pPr>
        <w:pStyle w:val="Paragraphedeliste"/>
        <w:numPr>
          <w:ilvl w:val="1"/>
          <w:numId w:val="13"/>
        </w:numPr>
      </w:pPr>
      <w:r>
        <w:t>Filtrer les appels d’offre : à partir du profile de l’étudiant, la liste des appels d’offre contiendrait par défaut les offres en accord avec ses compétences. Tout de même, l’étudiant peut modifier les filtres de sélection pour le but de raffiner ou généraliser les résultats obtenus.</w:t>
      </w:r>
    </w:p>
    <w:p w:rsidR="004820D2" w:rsidRDefault="004820D2" w:rsidP="004820D2">
      <w:pPr>
        <w:pStyle w:val="Paragraphedeliste"/>
        <w:numPr>
          <w:ilvl w:val="1"/>
          <w:numId w:val="13"/>
        </w:numPr>
      </w:pPr>
      <w:r>
        <w:t>Consulter un appel d’offre : L’étudiant peut visualiser les détails d’un appel d’offre figurant dans la liste en le sélectionnant. En outre des informations saisies par l’entreprise, l’étudiant pourra éventuellement télécharger des fichiers joints à l’annonce s’ils existent, et visiter le profil de l’entreprise concernée.</w:t>
      </w:r>
    </w:p>
    <w:p w:rsidR="00BF459D" w:rsidRDefault="004820D2" w:rsidP="00C35452">
      <w:pPr>
        <w:pStyle w:val="Paragraphedeliste"/>
        <w:numPr>
          <w:ilvl w:val="2"/>
          <w:numId w:val="13"/>
        </w:numPr>
      </w:pPr>
      <w:r>
        <w:t xml:space="preserve">Soumettre une contre-proposition : L’étudiant peut soumettre une contre-proposition à un appel d’offre, et ceci dans la limite de ces </w:t>
      </w:r>
      <w:proofErr w:type="spellStart"/>
      <w:r>
        <w:t>bids</w:t>
      </w:r>
      <w:proofErr w:type="spellEnd"/>
      <w:r>
        <w:t xml:space="preserve"> restants. Une contre-proposition diffère selon la nature l’appel d’offre, car elle peut contenir une enchère (prix proposé), une durée proposée et même éventuellement le travail réalisé. L’étudiant peut joindre un fichier à sa contre-proposition s’il le décide nécessaire.</w:t>
      </w:r>
    </w:p>
    <w:p w:rsidR="000E6CB1" w:rsidRDefault="000E6CB1" w:rsidP="000E6CB1">
      <w:pPr>
        <w:pStyle w:val="Paragraphedeliste"/>
        <w:numPr>
          <w:ilvl w:val="0"/>
          <w:numId w:val="13"/>
        </w:numPr>
      </w:pPr>
      <w:proofErr w:type="gramStart"/>
      <w:r>
        <w:t>Passer</w:t>
      </w:r>
      <w:proofErr w:type="gramEnd"/>
      <w:r>
        <w:t xml:space="preserve"> un test : L’étudiant peut passer un test proposé par la plateforme ou par les entreprises. Le test permet d’augmenter le niveau de l’étudiant par rapport à une compétence s’il dépasse 80% comme score et il lui permet de gagner un badge.</w:t>
      </w:r>
    </w:p>
    <w:p w:rsidR="000E6CB1" w:rsidRDefault="00740CEE" w:rsidP="000E6CB1">
      <w:pPr>
        <w:pStyle w:val="Paragraphedeliste"/>
      </w:pPr>
      <w:r>
        <w:t xml:space="preserve">L’étudiant peut visualiser la liste des résultats des tests qu’il a </w:t>
      </w:r>
      <w:proofErr w:type="gramStart"/>
      <w:r>
        <w:t>effectué</w:t>
      </w:r>
      <w:proofErr w:type="gramEnd"/>
      <w:r>
        <w:t>.</w:t>
      </w:r>
    </w:p>
    <w:p w:rsidR="004820D2" w:rsidRDefault="004820D2" w:rsidP="004820D2">
      <w:pPr>
        <w:pStyle w:val="Paragraphedeliste"/>
        <w:ind w:left="2160"/>
      </w:pPr>
    </w:p>
    <w:p w:rsidR="00695E62" w:rsidRDefault="00041090" w:rsidP="00450818">
      <w:pPr>
        <w:pStyle w:val="Paragraphedeliste"/>
        <w:numPr>
          <w:ilvl w:val="2"/>
          <w:numId w:val="1"/>
        </w:numPr>
        <w:outlineLvl w:val="2"/>
        <w:rPr>
          <w:color w:val="00B050"/>
        </w:rPr>
      </w:pPr>
      <w:bookmarkStart w:id="35" w:name="_Toc436605926"/>
      <w:bookmarkStart w:id="36" w:name="_Toc439425307"/>
      <w:r>
        <w:rPr>
          <w:color w:val="00B050"/>
        </w:rPr>
        <w:t>D</w:t>
      </w:r>
      <w:r w:rsidR="00695E62" w:rsidRPr="00777F11">
        <w:rPr>
          <w:color w:val="00B050"/>
        </w:rPr>
        <w:t>iagrammes d’activités</w:t>
      </w:r>
      <w:bookmarkEnd w:id="35"/>
      <w:bookmarkEnd w:id="36"/>
    </w:p>
    <w:p w:rsidR="002865FD" w:rsidRPr="002865FD" w:rsidRDefault="002865FD" w:rsidP="002865FD">
      <w:r w:rsidRPr="002865FD">
        <w:t>L’activité « Visualiser une contre-proposition » se déroule comme suit :</w:t>
      </w:r>
    </w:p>
    <w:p w:rsidR="002865FD" w:rsidRDefault="002865FD" w:rsidP="002865FD">
      <w:pPr>
        <w:jc w:val="center"/>
        <w:rPr>
          <w:color w:val="00B050"/>
        </w:rPr>
      </w:pPr>
      <w:r w:rsidRPr="002865FD">
        <w:rPr>
          <w:noProof/>
          <w:color w:val="00B050"/>
          <w:lang w:eastAsia="fr-FR"/>
        </w:rPr>
        <w:lastRenderedPageBreak/>
        <w:drawing>
          <wp:inline distT="0" distB="0" distL="0" distR="0">
            <wp:extent cx="5760720" cy="5525888"/>
            <wp:effectExtent l="0" t="0" r="0" b="0"/>
            <wp:docPr id="39" name="Image 39" descr="K:\Etudes\ILIS3\Projet JEE\2TUP Method\GestionDesComptesEtGestionDesAppelsOffre\Entreprise\Visualiser une contre-pro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udes\ILIS3\Projet JEE\2TUP Method\GestionDesComptesEtGestionDesAppelsOffre\Entreprise\Visualiser une contre-proposi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525888"/>
                    </a:xfrm>
                    <a:prstGeom prst="rect">
                      <a:avLst/>
                    </a:prstGeom>
                    <a:noFill/>
                    <a:ln>
                      <a:noFill/>
                    </a:ln>
                  </pic:spPr>
                </pic:pic>
              </a:graphicData>
            </a:graphic>
          </wp:inline>
        </w:drawing>
      </w:r>
    </w:p>
    <w:p w:rsidR="002865FD" w:rsidRDefault="002865FD" w:rsidP="002865FD">
      <w:pPr>
        <w:pStyle w:val="Lgende"/>
        <w:jc w:val="center"/>
      </w:pPr>
      <w:bookmarkStart w:id="37" w:name="_Toc436604707"/>
      <w:bookmarkStart w:id="38" w:name="_Toc439425201"/>
      <w:r>
        <w:t xml:space="preserve">Figure </w:t>
      </w:r>
      <w:fldSimple w:instr=" SEQ Figure \* ARABIC ">
        <w:r w:rsidR="00D124E4">
          <w:rPr>
            <w:noProof/>
          </w:rPr>
          <w:t>5</w:t>
        </w:r>
      </w:fldSimple>
      <w:r>
        <w:t>: Diagramme d'activité: Visualiser une contre-proposition</w:t>
      </w:r>
      <w:bookmarkEnd w:id="37"/>
      <w:bookmarkEnd w:id="38"/>
    </w:p>
    <w:p w:rsidR="002865FD" w:rsidRDefault="002865FD" w:rsidP="002865FD"/>
    <w:p w:rsidR="002865FD" w:rsidRDefault="002865FD" w:rsidP="002865FD"/>
    <w:p w:rsidR="002865FD" w:rsidRDefault="002865FD" w:rsidP="002865FD"/>
    <w:p w:rsidR="002865FD" w:rsidRPr="002865FD" w:rsidRDefault="008E223D" w:rsidP="002865FD">
      <w:r>
        <w:br w:type="page"/>
      </w:r>
      <w:r w:rsidR="002865FD">
        <w:lastRenderedPageBreak/>
        <w:t xml:space="preserve">Le déroulement de l’activité « Parcourir les appels d’offre » est décrit par le diagramme suivant : </w:t>
      </w:r>
    </w:p>
    <w:p w:rsidR="002865FD" w:rsidRDefault="002865FD" w:rsidP="002865FD">
      <w:pPr>
        <w:jc w:val="center"/>
        <w:rPr>
          <w:color w:val="00B050"/>
        </w:rPr>
      </w:pPr>
      <w:r w:rsidRPr="002865FD">
        <w:rPr>
          <w:noProof/>
          <w:color w:val="00B050"/>
          <w:lang w:eastAsia="fr-FR"/>
        </w:rPr>
        <w:drawing>
          <wp:inline distT="0" distB="0" distL="0" distR="0">
            <wp:extent cx="5760720" cy="5117064"/>
            <wp:effectExtent l="0" t="0" r="0" b="7620"/>
            <wp:docPr id="38" name="Image 38" descr="K:\Etudes\ILIS3\Projet JEE\2TUP Method\GestionDesComptesEtGestionDesAppelsOffre\Etudiant\[Etudiant] Diagramme Activit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udes\ILIS3\Projet JEE\2TUP Method\GestionDesComptesEtGestionDesAppelsOffre\Etudiant\[Etudiant] Diagramme Activité.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117064"/>
                    </a:xfrm>
                    <a:prstGeom prst="rect">
                      <a:avLst/>
                    </a:prstGeom>
                    <a:noFill/>
                    <a:ln>
                      <a:noFill/>
                    </a:ln>
                  </pic:spPr>
                </pic:pic>
              </a:graphicData>
            </a:graphic>
          </wp:inline>
        </w:drawing>
      </w:r>
    </w:p>
    <w:p w:rsidR="002865FD" w:rsidRDefault="002865FD" w:rsidP="002865FD">
      <w:pPr>
        <w:pStyle w:val="Lgende"/>
        <w:jc w:val="center"/>
      </w:pPr>
      <w:bookmarkStart w:id="39" w:name="_Toc436604708"/>
      <w:bookmarkStart w:id="40" w:name="_Toc439425202"/>
      <w:r>
        <w:t xml:space="preserve">Figure </w:t>
      </w:r>
      <w:fldSimple w:instr=" SEQ Figure \* ARABIC ">
        <w:r w:rsidR="00D124E4">
          <w:rPr>
            <w:noProof/>
          </w:rPr>
          <w:t>6</w:t>
        </w:r>
      </w:fldSimple>
      <w:r>
        <w:t>: Diagramme d'activité : Parco</w:t>
      </w:r>
      <w:r w:rsidR="00586319">
        <w:t>urir le</w:t>
      </w:r>
      <w:r>
        <w:t>s appels d'offre</w:t>
      </w:r>
      <w:bookmarkEnd w:id="39"/>
      <w:bookmarkEnd w:id="40"/>
    </w:p>
    <w:p w:rsidR="00740CEE" w:rsidRDefault="00740CEE" w:rsidP="00740CEE">
      <w:r>
        <w:t>Le déroulement du processus de création de test est comme suit :</w:t>
      </w:r>
    </w:p>
    <w:p w:rsidR="00740CEE" w:rsidRDefault="00457B62" w:rsidP="00740CEE">
      <w:r w:rsidRPr="00457B62">
        <w:rPr>
          <w:noProof/>
          <w:lang w:eastAsia="fr-FR"/>
        </w:rPr>
        <w:lastRenderedPageBreak/>
        <w:drawing>
          <wp:inline distT="0" distB="0" distL="0" distR="0">
            <wp:extent cx="5760720" cy="7043887"/>
            <wp:effectExtent l="0" t="0" r="0" b="0"/>
            <wp:docPr id="47" name="Image 47" descr="C:\Users\MOUKRIM Khouloud\Desktop\création du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KRIM Khouloud\Desktop\création du t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43887"/>
                    </a:xfrm>
                    <a:prstGeom prst="rect">
                      <a:avLst/>
                    </a:prstGeom>
                    <a:noFill/>
                    <a:ln>
                      <a:noFill/>
                    </a:ln>
                  </pic:spPr>
                </pic:pic>
              </a:graphicData>
            </a:graphic>
          </wp:inline>
        </w:drawing>
      </w:r>
    </w:p>
    <w:p w:rsidR="00740CEE" w:rsidRDefault="00740CEE" w:rsidP="00740CEE">
      <w:pPr>
        <w:pStyle w:val="Lgende"/>
        <w:jc w:val="center"/>
      </w:pPr>
      <w:bookmarkStart w:id="41" w:name="_Toc439425203"/>
      <w:r>
        <w:t xml:space="preserve">Figure </w:t>
      </w:r>
      <w:fldSimple w:instr=" SEQ Figure \* ARABIC ">
        <w:r w:rsidR="00D124E4">
          <w:rPr>
            <w:noProof/>
          </w:rPr>
          <w:t>7</w:t>
        </w:r>
      </w:fldSimple>
      <w:r>
        <w:t>: Diagra</w:t>
      </w:r>
      <w:r w:rsidR="00457B62">
        <w:t>mme d'activités: Créer un</w:t>
      </w:r>
      <w:r>
        <w:t xml:space="preserve"> test</w:t>
      </w:r>
      <w:bookmarkEnd w:id="41"/>
    </w:p>
    <w:p w:rsidR="00457B62" w:rsidRDefault="00457B62" w:rsidP="00457B62">
      <w:r>
        <w:t>L’activité « Passer un test » se déroule comme suit :</w:t>
      </w:r>
    </w:p>
    <w:p w:rsidR="00457B62" w:rsidRDefault="00457B62" w:rsidP="00457B62">
      <w:r w:rsidRPr="00457B62">
        <w:rPr>
          <w:noProof/>
          <w:lang w:eastAsia="fr-FR"/>
        </w:rPr>
        <w:lastRenderedPageBreak/>
        <w:drawing>
          <wp:inline distT="0" distB="0" distL="0" distR="0">
            <wp:extent cx="5760720" cy="8949134"/>
            <wp:effectExtent l="0" t="0" r="0" b="0"/>
            <wp:docPr id="48" name="Image 48" descr="C:\Users\MOUKRIM Khouloud\Desktop\passage d'u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KRIM Khouloud\Desktop\passage d'un 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949134"/>
                    </a:xfrm>
                    <a:prstGeom prst="rect">
                      <a:avLst/>
                    </a:prstGeom>
                    <a:noFill/>
                    <a:ln>
                      <a:noFill/>
                    </a:ln>
                  </pic:spPr>
                </pic:pic>
              </a:graphicData>
            </a:graphic>
          </wp:inline>
        </w:drawing>
      </w:r>
    </w:p>
    <w:p w:rsidR="00457B62" w:rsidRPr="00457B62" w:rsidRDefault="00457B62" w:rsidP="00457B62">
      <w:pPr>
        <w:pStyle w:val="Lgende"/>
        <w:jc w:val="center"/>
      </w:pPr>
      <w:bookmarkStart w:id="42" w:name="_Toc439425204"/>
      <w:r>
        <w:lastRenderedPageBreak/>
        <w:t xml:space="preserve">Figure </w:t>
      </w:r>
      <w:fldSimple w:instr=" SEQ Figure \* ARABIC ">
        <w:r w:rsidR="00D124E4">
          <w:rPr>
            <w:noProof/>
          </w:rPr>
          <w:t>8</w:t>
        </w:r>
      </w:fldSimple>
      <w:r>
        <w:t>: Diagramme d'activités: Passer un test</w:t>
      </w:r>
      <w:bookmarkEnd w:id="42"/>
    </w:p>
    <w:p w:rsidR="00C1600F" w:rsidRDefault="00C1600F" w:rsidP="00450818">
      <w:pPr>
        <w:pStyle w:val="Paragraphedeliste"/>
        <w:numPr>
          <w:ilvl w:val="2"/>
          <w:numId w:val="1"/>
        </w:numPr>
        <w:outlineLvl w:val="2"/>
        <w:rPr>
          <w:color w:val="00B050"/>
        </w:rPr>
      </w:pPr>
      <w:bookmarkStart w:id="43" w:name="_Toc436605927"/>
      <w:bookmarkStart w:id="44" w:name="_Toc439425308"/>
      <w:r>
        <w:rPr>
          <w:color w:val="00B050"/>
        </w:rPr>
        <w:t>Diagrammes de séquences</w:t>
      </w:r>
      <w:bookmarkEnd w:id="44"/>
    </w:p>
    <w:p w:rsidR="00CA1E7E" w:rsidRDefault="00CA1E7E" w:rsidP="00CA1E7E">
      <w:pPr>
        <w:jc w:val="center"/>
        <w:outlineLvl w:val="2"/>
        <w:rPr>
          <w:color w:val="00B050"/>
        </w:rPr>
      </w:pPr>
      <w:bookmarkStart w:id="45" w:name="_Toc436818471"/>
      <w:bookmarkStart w:id="46" w:name="_Toc439425309"/>
      <w:r w:rsidRPr="00CA1E7E">
        <w:rPr>
          <w:noProof/>
          <w:color w:val="00B050"/>
          <w:lang w:eastAsia="fr-FR"/>
        </w:rPr>
        <w:drawing>
          <wp:inline distT="0" distB="0" distL="0" distR="0" wp14:anchorId="2F6A4D30" wp14:editId="1C1FFF55">
            <wp:extent cx="5760720" cy="5537003"/>
            <wp:effectExtent l="0" t="0" r="0" b="0"/>
            <wp:docPr id="41" name="Image 41" descr="C:\Users\MOUKRIM Khouloud\Desktop\[Entreprise] Gestion des comp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KRIM Khouloud\Desktop\[Entreprise] Gestion des comp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537003"/>
                    </a:xfrm>
                    <a:prstGeom prst="rect">
                      <a:avLst/>
                    </a:prstGeom>
                    <a:noFill/>
                    <a:ln>
                      <a:noFill/>
                    </a:ln>
                  </pic:spPr>
                </pic:pic>
              </a:graphicData>
            </a:graphic>
          </wp:inline>
        </w:drawing>
      </w:r>
      <w:bookmarkEnd w:id="45"/>
      <w:bookmarkEnd w:id="46"/>
    </w:p>
    <w:p w:rsidR="00CA1E7E" w:rsidRDefault="00CA1E7E" w:rsidP="00CA1E7E">
      <w:pPr>
        <w:pStyle w:val="Lgende"/>
        <w:jc w:val="center"/>
        <w:rPr>
          <w:color w:val="00B050"/>
        </w:rPr>
      </w:pPr>
      <w:bookmarkStart w:id="47" w:name="_Toc439425205"/>
      <w:r>
        <w:t xml:space="preserve">Figure </w:t>
      </w:r>
      <w:fldSimple w:instr=" SEQ Figure \* ARABIC ">
        <w:r w:rsidR="00D124E4">
          <w:rPr>
            <w:noProof/>
          </w:rPr>
          <w:t>9</w:t>
        </w:r>
      </w:fldSimple>
      <w:r>
        <w:t>: Diagramme de séquence : Gestion des comptes entreprise</w:t>
      </w:r>
      <w:bookmarkEnd w:id="47"/>
    </w:p>
    <w:p w:rsidR="00CA1E7E" w:rsidRDefault="00CA1E7E" w:rsidP="00CA1E7E">
      <w:pPr>
        <w:jc w:val="center"/>
        <w:outlineLvl w:val="2"/>
        <w:rPr>
          <w:color w:val="00B050"/>
        </w:rPr>
      </w:pPr>
      <w:bookmarkStart w:id="48" w:name="_Toc436818472"/>
      <w:bookmarkStart w:id="49" w:name="_Toc439425310"/>
      <w:r w:rsidRPr="00CA1E7E">
        <w:rPr>
          <w:noProof/>
          <w:color w:val="00B050"/>
          <w:lang w:eastAsia="fr-FR"/>
        </w:rPr>
        <w:lastRenderedPageBreak/>
        <w:drawing>
          <wp:inline distT="0" distB="0" distL="0" distR="0" wp14:anchorId="12933201" wp14:editId="33F206D6">
            <wp:extent cx="5760720" cy="4308831"/>
            <wp:effectExtent l="0" t="0" r="0" b="0"/>
            <wp:docPr id="44" name="Image 44" descr="C:\Users\MOUKRIM Khouloud\Desktop\[Admin]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KRIM Khouloud\Desktop\[Admin]Sequence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08831"/>
                    </a:xfrm>
                    <a:prstGeom prst="rect">
                      <a:avLst/>
                    </a:prstGeom>
                    <a:noFill/>
                    <a:ln>
                      <a:noFill/>
                    </a:ln>
                  </pic:spPr>
                </pic:pic>
              </a:graphicData>
            </a:graphic>
          </wp:inline>
        </w:drawing>
      </w:r>
      <w:bookmarkEnd w:id="48"/>
      <w:bookmarkEnd w:id="49"/>
    </w:p>
    <w:p w:rsidR="00CA1E7E" w:rsidRDefault="00CA1E7E" w:rsidP="00CA1E7E">
      <w:pPr>
        <w:pStyle w:val="Lgende"/>
        <w:jc w:val="center"/>
      </w:pPr>
      <w:bookmarkStart w:id="50" w:name="_Toc439425206"/>
      <w:r>
        <w:t xml:space="preserve">Figure </w:t>
      </w:r>
      <w:fldSimple w:instr=" SEQ Figure \* ARABIC ">
        <w:r w:rsidR="00D124E4">
          <w:rPr>
            <w:noProof/>
          </w:rPr>
          <w:t>10</w:t>
        </w:r>
      </w:fldSimple>
      <w:r>
        <w:t>: Diagramme de séquences: Traitement des demandes d'inscription</w:t>
      </w:r>
      <w:bookmarkEnd w:id="50"/>
    </w:p>
    <w:p w:rsidR="00962D88" w:rsidRPr="00962D88" w:rsidRDefault="00962D88" w:rsidP="00962D88"/>
    <w:p w:rsidR="00457B62" w:rsidRDefault="00457B62" w:rsidP="00457B62">
      <w:r>
        <w:t xml:space="preserve">Nous présentons dans ce qui suit, les diagrammes de séquences en se basant sur la méthode MVC : </w:t>
      </w:r>
    </w:p>
    <w:p w:rsidR="00DB65E2" w:rsidRDefault="00962D88" w:rsidP="00457B62">
      <w:r w:rsidRPr="00962D88">
        <w:rPr>
          <w:noProof/>
          <w:lang w:eastAsia="fr-FR"/>
        </w:rPr>
        <w:lastRenderedPageBreak/>
        <w:drawing>
          <wp:inline distT="0" distB="0" distL="0" distR="0" wp14:anchorId="66FD1B9A" wp14:editId="1718D750">
            <wp:extent cx="5760720" cy="5554016"/>
            <wp:effectExtent l="0" t="0" r="0" b="0"/>
            <wp:docPr id="49" name="Image 49" descr="C:\Users\MOUKRIM Khouloud\Desktop\[Entreprise] Parcourir les appels d'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KRIM Khouloud\Desktop\[Entreprise] Parcourir les appels d'off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554016"/>
                    </a:xfrm>
                    <a:prstGeom prst="rect">
                      <a:avLst/>
                    </a:prstGeom>
                    <a:noFill/>
                    <a:ln>
                      <a:noFill/>
                    </a:ln>
                  </pic:spPr>
                </pic:pic>
              </a:graphicData>
            </a:graphic>
          </wp:inline>
        </w:drawing>
      </w:r>
    </w:p>
    <w:p w:rsidR="00CB0922" w:rsidRDefault="00CB0922" w:rsidP="00CB0922">
      <w:pPr>
        <w:pStyle w:val="Lgende"/>
        <w:jc w:val="center"/>
      </w:pPr>
      <w:bookmarkStart w:id="51" w:name="_Toc439425207"/>
      <w:r>
        <w:t xml:space="preserve">Figure </w:t>
      </w:r>
      <w:fldSimple w:instr=" SEQ Figure \* ARABIC ">
        <w:r w:rsidR="00D124E4">
          <w:rPr>
            <w:noProof/>
          </w:rPr>
          <w:t>11</w:t>
        </w:r>
      </w:fldSimple>
      <w:r>
        <w:t>: Diagramme de séquences MVC: Parcourir les appels d'offre</w:t>
      </w:r>
      <w:bookmarkEnd w:id="51"/>
    </w:p>
    <w:p w:rsidR="00962D88" w:rsidRDefault="00962D88" w:rsidP="00457B62">
      <w:r w:rsidRPr="00962D88">
        <w:rPr>
          <w:noProof/>
          <w:lang w:eastAsia="fr-FR"/>
        </w:rPr>
        <w:lastRenderedPageBreak/>
        <w:drawing>
          <wp:inline distT="0" distB="0" distL="0" distR="0" wp14:anchorId="2F08CEE9" wp14:editId="7FF698FB">
            <wp:extent cx="5760720" cy="3197819"/>
            <wp:effectExtent l="0" t="0" r="0" b="0"/>
            <wp:docPr id="51" name="Image 51" descr="C:\Users\MOUKRIM Khouloud\Desktop\[Entreprise] modifier Appel d'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KRIM Khouloud\Desktop\[Entreprise] modifier Appel d'off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97819"/>
                    </a:xfrm>
                    <a:prstGeom prst="rect">
                      <a:avLst/>
                    </a:prstGeom>
                    <a:noFill/>
                    <a:ln>
                      <a:noFill/>
                    </a:ln>
                  </pic:spPr>
                </pic:pic>
              </a:graphicData>
            </a:graphic>
          </wp:inline>
        </w:drawing>
      </w:r>
    </w:p>
    <w:p w:rsidR="00CB0922" w:rsidRDefault="00CB0922" w:rsidP="00CB0922">
      <w:pPr>
        <w:pStyle w:val="Lgende"/>
        <w:jc w:val="center"/>
      </w:pPr>
      <w:bookmarkStart w:id="52" w:name="_Toc439425208"/>
      <w:r>
        <w:t xml:space="preserve">Figure </w:t>
      </w:r>
      <w:fldSimple w:instr=" SEQ Figure \* ARABIC ">
        <w:r w:rsidR="00D124E4">
          <w:rPr>
            <w:noProof/>
          </w:rPr>
          <w:t>12</w:t>
        </w:r>
      </w:fldSimple>
      <w:r>
        <w:t>: Diagramme de séquences MVC: Modifier appel d'offre</w:t>
      </w:r>
      <w:bookmarkEnd w:id="52"/>
    </w:p>
    <w:p w:rsidR="00962D88" w:rsidRDefault="00962D88" w:rsidP="00457B62">
      <w:r w:rsidRPr="00962D88">
        <w:rPr>
          <w:noProof/>
          <w:lang w:eastAsia="fr-FR"/>
        </w:rPr>
        <w:drawing>
          <wp:inline distT="0" distB="0" distL="0" distR="0" wp14:anchorId="3257DB4E" wp14:editId="6F851E91">
            <wp:extent cx="5760720" cy="2950046"/>
            <wp:effectExtent l="0" t="0" r="0" b="0"/>
            <wp:docPr id="52" name="Image 52" descr="C:\Users\MOUKRIM Khouloud\Desktop\[Entreprise] supprimer Appel d'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UKRIM Khouloud\Desktop\[Entreprise] supprimer Appel d'off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0046"/>
                    </a:xfrm>
                    <a:prstGeom prst="rect">
                      <a:avLst/>
                    </a:prstGeom>
                    <a:noFill/>
                    <a:ln>
                      <a:noFill/>
                    </a:ln>
                  </pic:spPr>
                </pic:pic>
              </a:graphicData>
            </a:graphic>
          </wp:inline>
        </w:drawing>
      </w:r>
    </w:p>
    <w:p w:rsidR="00CB0922" w:rsidRDefault="00CB0922" w:rsidP="00D124E4">
      <w:pPr>
        <w:pStyle w:val="Lgende"/>
        <w:jc w:val="center"/>
      </w:pPr>
      <w:bookmarkStart w:id="53" w:name="_Toc439425209"/>
      <w:r>
        <w:t xml:space="preserve">Figure </w:t>
      </w:r>
      <w:fldSimple w:instr=" SEQ Figure \* ARABIC ">
        <w:r w:rsidR="00D124E4">
          <w:rPr>
            <w:noProof/>
          </w:rPr>
          <w:t>13</w:t>
        </w:r>
      </w:fldSimple>
      <w:r>
        <w:t>: Diagramme de séquences: Supprimer appel d'offre</w:t>
      </w:r>
      <w:bookmarkEnd w:id="53"/>
    </w:p>
    <w:p w:rsidR="00962D88" w:rsidRDefault="00962D88" w:rsidP="00457B62"/>
    <w:p w:rsidR="00962D88" w:rsidRDefault="00962D88" w:rsidP="00457B62">
      <w:r w:rsidRPr="00962D88">
        <w:rPr>
          <w:noProof/>
          <w:lang w:eastAsia="fr-FR"/>
        </w:rPr>
        <w:lastRenderedPageBreak/>
        <w:drawing>
          <wp:inline distT="0" distB="0" distL="0" distR="0" wp14:anchorId="60F29BB5" wp14:editId="564C527C">
            <wp:extent cx="5760085" cy="5905500"/>
            <wp:effectExtent l="0" t="0" r="0" b="0"/>
            <wp:docPr id="50" name="Image 50" descr="C:\Users\MOUKRIM Khouloud\Desktop\[Entreprise]Parcourir la liste des contre-propos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KRIM Khouloud\Desktop\[Entreprise]Parcourir la liste des contre-proposi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88" cy="5908169"/>
                    </a:xfrm>
                    <a:prstGeom prst="rect">
                      <a:avLst/>
                    </a:prstGeom>
                    <a:noFill/>
                    <a:ln>
                      <a:noFill/>
                    </a:ln>
                  </pic:spPr>
                </pic:pic>
              </a:graphicData>
            </a:graphic>
          </wp:inline>
        </w:drawing>
      </w:r>
    </w:p>
    <w:p w:rsidR="00D124E4" w:rsidRDefault="00D124E4" w:rsidP="00D124E4">
      <w:pPr>
        <w:pStyle w:val="Lgende"/>
        <w:jc w:val="center"/>
      </w:pPr>
      <w:bookmarkStart w:id="54" w:name="_Toc439425210"/>
      <w:r>
        <w:t xml:space="preserve">Figure </w:t>
      </w:r>
      <w:fldSimple w:instr=" SEQ Figure \* ARABIC ">
        <w:r>
          <w:rPr>
            <w:noProof/>
          </w:rPr>
          <w:t>14</w:t>
        </w:r>
      </w:fldSimple>
      <w:r>
        <w:t>: Diagramme de séquences MVC: Parcourir la liste des contre-propositions</w:t>
      </w:r>
      <w:bookmarkEnd w:id="54"/>
    </w:p>
    <w:p w:rsidR="00962D88" w:rsidRDefault="00962D88" w:rsidP="00457B62">
      <w:r w:rsidRPr="00962D88">
        <w:rPr>
          <w:noProof/>
          <w:lang w:eastAsia="fr-FR"/>
        </w:rPr>
        <w:lastRenderedPageBreak/>
        <w:drawing>
          <wp:inline distT="0" distB="0" distL="0" distR="0" wp14:anchorId="49052FD2" wp14:editId="67085DC8">
            <wp:extent cx="5760222" cy="2971800"/>
            <wp:effectExtent l="0" t="0" r="0" b="0"/>
            <wp:docPr id="53" name="Image 53" descr="C:\Users\MOUKRIM Khouloud\Desktop\[Entreprise]Accepter contre-pro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UKRIM Khouloud\Desktop\[Entreprise]Accepter contre-propos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501" cy="2972976"/>
                    </a:xfrm>
                    <a:prstGeom prst="rect">
                      <a:avLst/>
                    </a:prstGeom>
                    <a:noFill/>
                    <a:ln>
                      <a:noFill/>
                    </a:ln>
                  </pic:spPr>
                </pic:pic>
              </a:graphicData>
            </a:graphic>
          </wp:inline>
        </w:drawing>
      </w:r>
    </w:p>
    <w:p w:rsidR="00D124E4" w:rsidRDefault="00D124E4" w:rsidP="00D124E4">
      <w:pPr>
        <w:pStyle w:val="Lgende"/>
        <w:jc w:val="center"/>
      </w:pPr>
      <w:bookmarkStart w:id="55" w:name="_Toc439425211"/>
      <w:r>
        <w:t xml:space="preserve">Figure </w:t>
      </w:r>
      <w:fldSimple w:instr=" SEQ Figure \* ARABIC ">
        <w:r>
          <w:rPr>
            <w:noProof/>
          </w:rPr>
          <w:t>15</w:t>
        </w:r>
      </w:fldSimple>
      <w:r>
        <w:t>: Diagramme de séquences MVC: Accepter une contre-proposition</w:t>
      </w:r>
      <w:bookmarkEnd w:id="55"/>
    </w:p>
    <w:p w:rsidR="00962D88" w:rsidRDefault="00962D88" w:rsidP="00457B62">
      <w:r w:rsidRPr="00962D88">
        <w:rPr>
          <w:noProof/>
          <w:lang w:eastAsia="fr-FR"/>
        </w:rPr>
        <w:drawing>
          <wp:inline distT="0" distB="0" distL="0" distR="0" wp14:anchorId="4702C155" wp14:editId="4FBFC780">
            <wp:extent cx="5760085" cy="3371850"/>
            <wp:effectExtent l="0" t="0" r="0" b="0"/>
            <wp:docPr id="54" name="Image 54" descr="C:\Users\MOUKRIM Khouloud\Desktop\[Entreprise]Refuser contre-pro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UKRIM Khouloud\Desktop\[Entreprise]Refuser contre-proposi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338" cy="3377267"/>
                    </a:xfrm>
                    <a:prstGeom prst="rect">
                      <a:avLst/>
                    </a:prstGeom>
                    <a:noFill/>
                    <a:ln>
                      <a:noFill/>
                    </a:ln>
                  </pic:spPr>
                </pic:pic>
              </a:graphicData>
            </a:graphic>
          </wp:inline>
        </w:drawing>
      </w:r>
    </w:p>
    <w:p w:rsidR="00D124E4" w:rsidRDefault="00D124E4" w:rsidP="00D124E4">
      <w:pPr>
        <w:pStyle w:val="Lgende"/>
        <w:jc w:val="center"/>
      </w:pPr>
      <w:bookmarkStart w:id="56" w:name="_Toc439425212"/>
      <w:r>
        <w:t xml:space="preserve">Figure </w:t>
      </w:r>
      <w:fldSimple w:instr=" SEQ Figure \* ARABIC ">
        <w:r>
          <w:rPr>
            <w:noProof/>
          </w:rPr>
          <w:t>16</w:t>
        </w:r>
      </w:fldSimple>
      <w:r>
        <w:t>: Diagramme de séquences MVC: Refuser une contre-proposition</w:t>
      </w:r>
      <w:bookmarkEnd w:id="56"/>
    </w:p>
    <w:p w:rsidR="00962D88" w:rsidRDefault="00962D88" w:rsidP="00457B62">
      <w:r w:rsidRPr="00962D88">
        <w:rPr>
          <w:noProof/>
          <w:lang w:eastAsia="fr-FR"/>
        </w:rPr>
        <w:lastRenderedPageBreak/>
        <w:drawing>
          <wp:inline distT="0" distB="0" distL="0" distR="0" wp14:anchorId="0B554961" wp14:editId="61ECB37A">
            <wp:extent cx="5760013" cy="4962525"/>
            <wp:effectExtent l="0" t="0" r="0" b="0"/>
            <wp:docPr id="56" name="Image 56" descr="C:\Users\MOUKRIM Khouloud\Desktop\[Administrateur] Validation du compte Entrep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UKRIM Khouloud\Desktop\[Administrateur] Validation du compte Entrepri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972" cy="4965075"/>
                    </a:xfrm>
                    <a:prstGeom prst="rect">
                      <a:avLst/>
                    </a:prstGeom>
                    <a:noFill/>
                    <a:ln>
                      <a:noFill/>
                    </a:ln>
                  </pic:spPr>
                </pic:pic>
              </a:graphicData>
            </a:graphic>
          </wp:inline>
        </w:drawing>
      </w:r>
    </w:p>
    <w:p w:rsidR="00D124E4" w:rsidRDefault="00D124E4" w:rsidP="00D124E4">
      <w:pPr>
        <w:pStyle w:val="Lgende"/>
        <w:jc w:val="center"/>
      </w:pPr>
      <w:bookmarkStart w:id="57" w:name="_Toc439425213"/>
      <w:r>
        <w:t xml:space="preserve">Figure </w:t>
      </w:r>
      <w:fldSimple w:instr=" SEQ Figure \* ARABIC ">
        <w:r>
          <w:rPr>
            <w:noProof/>
          </w:rPr>
          <w:t>17</w:t>
        </w:r>
      </w:fldSimple>
      <w:r>
        <w:t>: Diagramme de séquences MVC: Validation du compte d'entreprise</w:t>
      </w:r>
      <w:bookmarkEnd w:id="57"/>
    </w:p>
    <w:p w:rsidR="00962D88" w:rsidRDefault="00962D88" w:rsidP="00457B62">
      <w:r w:rsidRPr="00962D88">
        <w:rPr>
          <w:noProof/>
          <w:lang w:eastAsia="fr-FR"/>
        </w:rPr>
        <w:lastRenderedPageBreak/>
        <w:drawing>
          <wp:inline distT="0" distB="0" distL="0" distR="0" wp14:anchorId="50AE33B9" wp14:editId="46032955">
            <wp:extent cx="5760490" cy="4095750"/>
            <wp:effectExtent l="0" t="0" r="0" b="0"/>
            <wp:docPr id="59" name="Image 59" descr="C:\Users\MOUKRIM Khouloud\Desktop\[Etudiant] Création de contre-pro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UKRIM Khouloud\Desktop\[Etudiant] Création de contre-proposi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555" cy="4097929"/>
                    </a:xfrm>
                    <a:prstGeom prst="rect">
                      <a:avLst/>
                    </a:prstGeom>
                    <a:noFill/>
                    <a:ln>
                      <a:noFill/>
                    </a:ln>
                  </pic:spPr>
                </pic:pic>
              </a:graphicData>
            </a:graphic>
          </wp:inline>
        </w:drawing>
      </w:r>
    </w:p>
    <w:p w:rsidR="00D124E4" w:rsidRDefault="00D124E4" w:rsidP="00D124E4">
      <w:pPr>
        <w:pStyle w:val="Lgende"/>
        <w:jc w:val="center"/>
      </w:pPr>
      <w:bookmarkStart w:id="58" w:name="_Toc439425214"/>
      <w:r>
        <w:t xml:space="preserve">Figure </w:t>
      </w:r>
      <w:fldSimple w:instr=" SEQ Figure \* ARABIC ">
        <w:r>
          <w:rPr>
            <w:noProof/>
          </w:rPr>
          <w:t>18</w:t>
        </w:r>
      </w:fldSimple>
      <w:r>
        <w:t>: Diagramme de séquences MVC: Création de contre-proposition</w:t>
      </w:r>
      <w:bookmarkEnd w:id="58"/>
    </w:p>
    <w:p w:rsidR="00962D88" w:rsidRDefault="00962D88" w:rsidP="00457B62">
      <w:r w:rsidRPr="00962D88">
        <w:rPr>
          <w:noProof/>
          <w:lang w:eastAsia="fr-FR"/>
        </w:rPr>
        <w:lastRenderedPageBreak/>
        <w:drawing>
          <wp:inline distT="0" distB="0" distL="0" distR="0" wp14:anchorId="025575A7" wp14:editId="238F3DFE">
            <wp:extent cx="5760720" cy="4769202"/>
            <wp:effectExtent l="0" t="0" r="0" b="0"/>
            <wp:docPr id="60" name="Image 60" descr="C:\Users\MOUKRIM Khouloud\Desktop\[Etudiant] Parcourir les appels d'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UKRIM Khouloud\Desktop\[Etudiant] Parcourir les appels d'off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769202"/>
                    </a:xfrm>
                    <a:prstGeom prst="rect">
                      <a:avLst/>
                    </a:prstGeom>
                    <a:noFill/>
                    <a:ln>
                      <a:noFill/>
                    </a:ln>
                  </pic:spPr>
                </pic:pic>
              </a:graphicData>
            </a:graphic>
          </wp:inline>
        </w:drawing>
      </w:r>
    </w:p>
    <w:p w:rsidR="00D124E4" w:rsidRDefault="00D124E4" w:rsidP="00D124E4">
      <w:pPr>
        <w:pStyle w:val="Lgende"/>
        <w:jc w:val="center"/>
      </w:pPr>
      <w:bookmarkStart w:id="59" w:name="_Toc439425215"/>
      <w:r>
        <w:t xml:space="preserve">Figure </w:t>
      </w:r>
      <w:fldSimple w:instr=" SEQ Figure \* ARABIC ">
        <w:r>
          <w:rPr>
            <w:noProof/>
          </w:rPr>
          <w:t>19</w:t>
        </w:r>
      </w:fldSimple>
      <w:r>
        <w:t>: Diagramme de séquences MVC: Parcourir les appels d'offre</w:t>
      </w:r>
      <w:bookmarkEnd w:id="59"/>
    </w:p>
    <w:p w:rsidR="00962D88" w:rsidRDefault="00962D88" w:rsidP="00457B62">
      <w:r w:rsidRPr="00962D88">
        <w:rPr>
          <w:noProof/>
          <w:lang w:eastAsia="fr-FR"/>
        </w:rPr>
        <w:drawing>
          <wp:inline distT="0" distB="0" distL="0" distR="0" wp14:anchorId="494A0733" wp14:editId="38031CC6">
            <wp:extent cx="5760720" cy="3171632"/>
            <wp:effectExtent l="0" t="0" r="0" b="0"/>
            <wp:docPr id="61" name="Image 61" descr="C:\Users\MOUKRIM Khouloud\Desktop\[Etudiant]Ajouter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UKRIM Khouloud\Desktop\[Etudiant]AjouterFor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71632"/>
                    </a:xfrm>
                    <a:prstGeom prst="rect">
                      <a:avLst/>
                    </a:prstGeom>
                    <a:noFill/>
                    <a:ln>
                      <a:noFill/>
                    </a:ln>
                  </pic:spPr>
                </pic:pic>
              </a:graphicData>
            </a:graphic>
          </wp:inline>
        </w:drawing>
      </w:r>
    </w:p>
    <w:p w:rsidR="00D124E4" w:rsidRDefault="00D124E4" w:rsidP="00D124E4">
      <w:pPr>
        <w:pStyle w:val="Lgende"/>
        <w:jc w:val="center"/>
      </w:pPr>
      <w:bookmarkStart w:id="60" w:name="_Toc439425216"/>
      <w:r>
        <w:t xml:space="preserve">Figure </w:t>
      </w:r>
      <w:fldSimple w:instr=" SEQ Figure \* ARABIC ">
        <w:r>
          <w:rPr>
            <w:noProof/>
          </w:rPr>
          <w:t>20</w:t>
        </w:r>
      </w:fldSimple>
      <w:r>
        <w:t>: Diagramme de séquences MVC: Ajouter une formation</w:t>
      </w:r>
      <w:bookmarkEnd w:id="60"/>
    </w:p>
    <w:p w:rsidR="00962D88" w:rsidRDefault="00962D88" w:rsidP="00457B62">
      <w:r w:rsidRPr="00962D88">
        <w:rPr>
          <w:noProof/>
          <w:lang w:eastAsia="fr-FR"/>
        </w:rPr>
        <w:lastRenderedPageBreak/>
        <w:drawing>
          <wp:inline distT="0" distB="0" distL="0" distR="0" wp14:anchorId="6A73AB53" wp14:editId="72806F5C">
            <wp:extent cx="5760720" cy="3135876"/>
            <wp:effectExtent l="0" t="0" r="0" b="0"/>
            <wp:docPr id="62" name="Image 62" descr="C:\Users\MOUKRIM Khouloud\Desktop\[Etudiant] AjouterExpe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UKRIM Khouloud\Desktop\[Etudiant] AjouterExperi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35876"/>
                    </a:xfrm>
                    <a:prstGeom prst="rect">
                      <a:avLst/>
                    </a:prstGeom>
                    <a:noFill/>
                    <a:ln>
                      <a:noFill/>
                    </a:ln>
                  </pic:spPr>
                </pic:pic>
              </a:graphicData>
            </a:graphic>
          </wp:inline>
        </w:drawing>
      </w:r>
    </w:p>
    <w:p w:rsidR="00D124E4" w:rsidRDefault="00D124E4" w:rsidP="00D124E4">
      <w:pPr>
        <w:pStyle w:val="Lgende"/>
        <w:jc w:val="center"/>
      </w:pPr>
      <w:bookmarkStart w:id="61" w:name="_Toc439425217"/>
      <w:r>
        <w:t xml:space="preserve">Figure </w:t>
      </w:r>
      <w:fldSimple w:instr=" SEQ Figure \* ARABIC ">
        <w:r>
          <w:rPr>
            <w:noProof/>
          </w:rPr>
          <w:t>21</w:t>
        </w:r>
      </w:fldSimple>
      <w:r>
        <w:t>: Diagramme de séquences MVC: Ajouter une expérience</w:t>
      </w:r>
      <w:bookmarkEnd w:id="61"/>
    </w:p>
    <w:p w:rsidR="00962D88" w:rsidRDefault="00962D88" w:rsidP="00457B62">
      <w:r w:rsidRPr="00962D88">
        <w:rPr>
          <w:noProof/>
          <w:lang w:eastAsia="fr-FR"/>
        </w:rPr>
        <w:drawing>
          <wp:inline distT="0" distB="0" distL="0" distR="0" wp14:anchorId="443CFEF4" wp14:editId="730DAB15">
            <wp:extent cx="5759813" cy="3028950"/>
            <wp:effectExtent l="0" t="0" r="0" b="0"/>
            <wp:docPr id="63" name="Image 63" descr="C:\Users\MOUKRIM Khouloud\Desktop\[Etudiant] Confirmer création du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UKRIM Khouloud\Desktop\[Etudiant] Confirmer création du comp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076" cy="3031718"/>
                    </a:xfrm>
                    <a:prstGeom prst="rect">
                      <a:avLst/>
                    </a:prstGeom>
                    <a:noFill/>
                    <a:ln>
                      <a:noFill/>
                    </a:ln>
                  </pic:spPr>
                </pic:pic>
              </a:graphicData>
            </a:graphic>
          </wp:inline>
        </w:drawing>
      </w:r>
    </w:p>
    <w:p w:rsidR="00D124E4" w:rsidRDefault="00D124E4" w:rsidP="00D124E4">
      <w:pPr>
        <w:pStyle w:val="Lgende"/>
        <w:jc w:val="center"/>
      </w:pPr>
      <w:bookmarkStart w:id="62" w:name="_Toc439425218"/>
      <w:r>
        <w:t xml:space="preserve">Figure </w:t>
      </w:r>
      <w:fldSimple w:instr=" SEQ Figure \* ARABIC ">
        <w:r>
          <w:rPr>
            <w:noProof/>
          </w:rPr>
          <w:t>22</w:t>
        </w:r>
      </w:fldSimple>
      <w:r>
        <w:t>: Diagramme de séquences MVC: Confirmer création du compte</w:t>
      </w:r>
      <w:bookmarkEnd w:id="62"/>
    </w:p>
    <w:p w:rsidR="00962D88" w:rsidRDefault="00962D88" w:rsidP="00457B62">
      <w:r w:rsidRPr="00962D88">
        <w:rPr>
          <w:noProof/>
          <w:lang w:eastAsia="fr-FR"/>
        </w:rPr>
        <w:lastRenderedPageBreak/>
        <w:drawing>
          <wp:inline distT="0" distB="0" distL="0" distR="0" wp14:anchorId="6E6939AA" wp14:editId="55D62478">
            <wp:extent cx="5760720" cy="3693365"/>
            <wp:effectExtent l="0" t="0" r="0" b="0"/>
            <wp:docPr id="64" name="Image 64" descr="C:\Users\MOUKRIM Khouloud\Desktop\supprimer un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UKRIM Khouloud\Desktop\supprimer un t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93365"/>
                    </a:xfrm>
                    <a:prstGeom prst="rect">
                      <a:avLst/>
                    </a:prstGeom>
                    <a:noFill/>
                    <a:ln>
                      <a:noFill/>
                    </a:ln>
                  </pic:spPr>
                </pic:pic>
              </a:graphicData>
            </a:graphic>
          </wp:inline>
        </w:drawing>
      </w:r>
    </w:p>
    <w:p w:rsidR="00D124E4" w:rsidRDefault="00D124E4" w:rsidP="00D124E4">
      <w:pPr>
        <w:pStyle w:val="Lgende"/>
        <w:jc w:val="center"/>
      </w:pPr>
      <w:bookmarkStart w:id="63" w:name="_Toc439425219"/>
      <w:r>
        <w:t xml:space="preserve">Figure </w:t>
      </w:r>
      <w:fldSimple w:instr=" SEQ Figure \* ARABIC ">
        <w:r>
          <w:rPr>
            <w:noProof/>
          </w:rPr>
          <w:t>23</w:t>
        </w:r>
      </w:fldSimple>
      <w:r>
        <w:t>: Diagramme de séquences MVC: Supprimer un test</w:t>
      </w:r>
      <w:bookmarkEnd w:id="63"/>
    </w:p>
    <w:p w:rsidR="00D124E4" w:rsidRPr="00D124E4" w:rsidRDefault="00D124E4" w:rsidP="00D124E4"/>
    <w:p w:rsidR="001D7068" w:rsidRPr="00EF0E09" w:rsidRDefault="001D7068" w:rsidP="00450818">
      <w:pPr>
        <w:pStyle w:val="Paragraphedeliste"/>
        <w:numPr>
          <w:ilvl w:val="1"/>
          <w:numId w:val="1"/>
        </w:numPr>
        <w:outlineLvl w:val="1"/>
        <w:rPr>
          <w:color w:val="0070C0"/>
        </w:rPr>
      </w:pPr>
      <w:bookmarkStart w:id="64" w:name="_Toc436605928"/>
      <w:bookmarkStart w:id="65" w:name="_Toc439425311"/>
      <w:bookmarkEnd w:id="43"/>
      <w:r w:rsidRPr="00EF0E09">
        <w:rPr>
          <w:color w:val="0070C0"/>
        </w:rPr>
        <w:t>Analyse</w:t>
      </w:r>
      <w:bookmarkEnd w:id="64"/>
      <w:bookmarkEnd w:id="65"/>
    </w:p>
    <w:p w:rsidR="00582157" w:rsidRDefault="00582157" w:rsidP="00450818">
      <w:pPr>
        <w:pStyle w:val="Paragraphedeliste"/>
        <w:numPr>
          <w:ilvl w:val="2"/>
          <w:numId w:val="1"/>
        </w:numPr>
        <w:outlineLvl w:val="2"/>
        <w:rPr>
          <w:color w:val="00B050"/>
        </w:rPr>
      </w:pPr>
      <w:bookmarkStart w:id="66" w:name="_Toc436605929"/>
      <w:bookmarkStart w:id="67" w:name="_Toc439425312"/>
      <w:r w:rsidRPr="00777F11">
        <w:rPr>
          <w:color w:val="00B050"/>
        </w:rPr>
        <w:t>Architecture Logique</w:t>
      </w:r>
      <w:r w:rsidR="00F1224C">
        <w:rPr>
          <w:color w:val="00B050"/>
        </w:rPr>
        <w:t xml:space="preserve"> (Catégories)</w:t>
      </w:r>
      <w:r w:rsidRPr="00777F11">
        <w:rPr>
          <w:color w:val="00B050"/>
        </w:rPr>
        <w:t> :</w:t>
      </w:r>
      <w:bookmarkEnd w:id="66"/>
      <w:bookmarkEnd w:id="67"/>
    </w:p>
    <w:p w:rsidR="00056526" w:rsidRPr="00056526" w:rsidRDefault="00056526" w:rsidP="00056526">
      <w:pPr>
        <w:jc w:val="center"/>
        <w:outlineLvl w:val="2"/>
        <w:rPr>
          <w:color w:val="00B050"/>
        </w:rPr>
      </w:pPr>
      <w:bookmarkStart w:id="68" w:name="_Toc436818476"/>
      <w:bookmarkStart w:id="69" w:name="_Toc439425313"/>
      <w:r w:rsidRPr="00056526">
        <w:rPr>
          <w:noProof/>
          <w:lang w:eastAsia="fr-FR"/>
        </w:rPr>
        <w:drawing>
          <wp:inline distT="0" distB="0" distL="0" distR="0">
            <wp:extent cx="4819650" cy="2762250"/>
            <wp:effectExtent l="0" t="0" r="0" b="0"/>
            <wp:docPr id="2" name="Image 2" descr="C:\Users\MOUKRIM Khouloud\Desktop\Caté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KRIM Khouloud\Desktop\Catégori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650" cy="2762250"/>
                    </a:xfrm>
                    <a:prstGeom prst="rect">
                      <a:avLst/>
                    </a:prstGeom>
                    <a:noFill/>
                    <a:ln>
                      <a:noFill/>
                    </a:ln>
                  </pic:spPr>
                </pic:pic>
              </a:graphicData>
            </a:graphic>
          </wp:inline>
        </w:drawing>
      </w:r>
      <w:bookmarkEnd w:id="68"/>
      <w:bookmarkEnd w:id="69"/>
    </w:p>
    <w:p w:rsidR="00582157" w:rsidRDefault="00056526" w:rsidP="00450818">
      <w:pPr>
        <w:pStyle w:val="Paragraphedeliste"/>
        <w:numPr>
          <w:ilvl w:val="2"/>
          <w:numId w:val="1"/>
        </w:numPr>
        <w:outlineLvl w:val="2"/>
        <w:rPr>
          <w:color w:val="00B050"/>
        </w:rPr>
      </w:pPr>
      <w:bookmarkStart w:id="70" w:name="_Toc436605930"/>
      <w:bookmarkStart w:id="71" w:name="_Toc439425314"/>
      <w:r>
        <w:rPr>
          <w:color w:val="00B050"/>
        </w:rPr>
        <w:t>Diagramme de classes</w:t>
      </w:r>
      <w:r w:rsidR="00582157" w:rsidRPr="00777F11">
        <w:rPr>
          <w:color w:val="00B050"/>
        </w:rPr>
        <w:t> :</w:t>
      </w:r>
      <w:bookmarkEnd w:id="70"/>
      <w:bookmarkEnd w:id="71"/>
    </w:p>
    <w:p w:rsidR="00056526" w:rsidRPr="00056526" w:rsidRDefault="002A615B" w:rsidP="00056526">
      <w:pPr>
        <w:outlineLvl w:val="2"/>
        <w:rPr>
          <w:color w:val="00B050"/>
        </w:rPr>
      </w:pPr>
      <w:bookmarkStart w:id="72" w:name="_Toc439425315"/>
      <w:r w:rsidRPr="002A615B">
        <w:rPr>
          <w:noProof/>
          <w:color w:val="00B050"/>
          <w:lang w:eastAsia="fr-FR"/>
        </w:rPr>
        <w:lastRenderedPageBreak/>
        <w:drawing>
          <wp:inline distT="0" distB="0" distL="0" distR="0">
            <wp:extent cx="6172199" cy="5067300"/>
            <wp:effectExtent l="0" t="0" r="0" b="0"/>
            <wp:docPr id="65" name="Image 65" descr="C:\Users\MOUKRIM Khouloud\Desktop\Diagramme d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KRIM Khouloud\Desktop\Diagramme de class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6476" cy="5070812"/>
                    </a:xfrm>
                    <a:prstGeom prst="rect">
                      <a:avLst/>
                    </a:prstGeom>
                    <a:noFill/>
                    <a:ln>
                      <a:noFill/>
                    </a:ln>
                  </pic:spPr>
                </pic:pic>
              </a:graphicData>
            </a:graphic>
          </wp:inline>
        </w:drawing>
      </w:r>
      <w:bookmarkEnd w:id="72"/>
    </w:p>
    <w:p w:rsidR="001010DC" w:rsidRDefault="002A615B" w:rsidP="002A615B">
      <w:pPr>
        <w:pStyle w:val="Lgende"/>
        <w:jc w:val="center"/>
      </w:pPr>
      <w:bookmarkStart w:id="73" w:name="_Toc439425220"/>
      <w:r>
        <w:t xml:space="preserve">Figure </w:t>
      </w:r>
      <w:fldSimple w:instr=" SEQ Figure \* ARABIC ">
        <w:r w:rsidR="00D124E4">
          <w:rPr>
            <w:noProof/>
          </w:rPr>
          <w:t>24</w:t>
        </w:r>
      </w:fldSimple>
      <w:r>
        <w:t>: Diagramme de classes</w:t>
      </w:r>
      <w:bookmarkEnd w:id="73"/>
    </w:p>
    <w:sectPr w:rsidR="001010DC" w:rsidSect="00E83D48">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0F2" w:rsidRDefault="001500F2" w:rsidP="006901FD">
      <w:pPr>
        <w:spacing w:after="0" w:line="240" w:lineRule="auto"/>
      </w:pPr>
      <w:r>
        <w:separator/>
      </w:r>
    </w:p>
  </w:endnote>
  <w:endnote w:type="continuationSeparator" w:id="0">
    <w:p w:rsidR="001500F2" w:rsidRDefault="001500F2" w:rsidP="0069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1210178"/>
      <w:docPartObj>
        <w:docPartGallery w:val="Page Numbers (Bottom of Page)"/>
        <w:docPartUnique/>
      </w:docPartObj>
    </w:sdtPr>
    <w:sdtContent>
      <w:p w:rsidR="00DB65E2" w:rsidRDefault="00DB65E2">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7" name="Parenthèse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B65E2" w:rsidRDefault="00DB65E2">
                              <w:pPr>
                                <w:jc w:val="center"/>
                              </w:pPr>
                              <w:r>
                                <w:fldChar w:fldCharType="begin"/>
                              </w:r>
                              <w:r>
                                <w:instrText>PAGE    \* MERGEFORMAT</w:instrText>
                              </w:r>
                              <w:r>
                                <w:fldChar w:fldCharType="separate"/>
                              </w:r>
                              <w:r w:rsidR="002122BD">
                                <w:rPr>
                                  <w:noProof/>
                                </w:rPr>
                                <w:t>20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7" o:spid="_x0000_s105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2906sz4CAABqBAAADgAA&#10;AAAAAAAAAAAAAAAuAgAAZHJzL2Uyb0RvYy54bWxQSwECLQAUAAYACAAAACEA/y8q6t4AAAADAQAA&#10;DwAAAAAAAAAAAAAAAACYBAAAZHJzL2Rvd25yZXYueG1sUEsFBgAAAAAEAAQA8wAAAKMFAAAAAA==&#10;" filled="t" strokecolor="gray" strokeweight="2.25pt">
                  <v:textbox inset=",0,,0">
                    <w:txbxContent>
                      <w:p w:rsidR="00DB65E2" w:rsidRDefault="00DB65E2">
                        <w:pPr>
                          <w:jc w:val="center"/>
                        </w:pPr>
                        <w:r>
                          <w:fldChar w:fldCharType="begin"/>
                        </w:r>
                        <w:r>
                          <w:instrText>PAGE    \* MERGEFORMAT</w:instrText>
                        </w:r>
                        <w:r>
                          <w:fldChar w:fldCharType="separate"/>
                        </w:r>
                        <w:r w:rsidR="002122BD">
                          <w:rPr>
                            <w:noProof/>
                          </w:rPr>
                          <w:t>20</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6" name="Connecteur droit avec flèch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B2BB64" id="_x0000_t32" coordsize="21600,21600" o:spt="32" o:oned="t" path="m,l21600,21600e" filled="f">
                  <v:path arrowok="t" fillok="f" o:connecttype="none"/>
                  <o:lock v:ext="edit" shapetype="t"/>
                </v:shapetype>
                <v:shape id="Connecteur droit avec flèche 3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NeT+TE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0F2" w:rsidRDefault="001500F2" w:rsidP="006901FD">
      <w:pPr>
        <w:spacing w:after="0" w:line="240" w:lineRule="auto"/>
      </w:pPr>
      <w:r>
        <w:separator/>
      </w:r>
    </w:p>
  </w:footnote>
  <w:footnote w:type="continuationSeparator" w:id="0">
    <w:p w:rsidR="001500F2" w:rsidRDefault="001500F2" w:rsidP="006901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97141"/>
    <w:multiLevelType w:val="hybridMultilevel"/>
    <w:tmpl w:val="288260B4"/>
    <w:lvl w:ilvl="0" w:tplc="2A4AA0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3D5D30"/>
    <w:multiLevelType w:val="multilevel"/>
    <w:tmpl w:val="8648084A"/>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1B99050F"/>
    <w:multiLevelType w:val="hybridMultilevel"/>
    <w:tmpl w:val="F9D4C050"/>
    <w:lvl w:ilvl="0" w:tplc="18C0FA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D6289A"/>
    <w:multiLevelType w:val="hybridMultilevel"/>
    <w:tmpl w:val="A2087FC6"/>
    <w:lvl w:ilvl="0" w:tplc="A7749604">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546D8E"/>
    <w:multiLevelType w:val="hybridMultilevel"/>
    <w:tmpl w:val="23E6B720"/>
    <w:lvl w:ilvl="0" w:tplc="7FF424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D27077"/>
    <w:multiLevelType w:val="hybridMultilevel"/>
    <w:tmpl w:val="1F1496FE"/>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5E5540"/>
    <w:multiLevelType w:val="hybridMultilevel"/>
    <w:tmpl w:val="2AAECC36"/>
    <w:lvl w:ilvl="0" w:tplc="040C000F">
      <w:start w:val="1"/>
      <w:numFmt w:val="decimal"/>
      <w:lvlText w:val="%1."/>
      <w:lvlJc w:val="left"/>
      <w:pPr>
        <w:ind w:left="720" w:hanging="360"/>
      </w:pPr>
    </w:lvl>
    <w:lvl w:ilvl="1" w:tplc="D35C07D2">
      <w:start w:val="1"/>
      <w:numFmt w:val="lowerLetter"/>
      <w:lvlText w:val="%2."/>
      <w:lvlJc w:val="left"/>
      <w:pPr>
        <w:ind w:left="1440" w:hanging="360"/>
      </w:pPr>
      <w:rPr>
        <w:color w:val="0070C0"/>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0F3700"/>
    <w:multiLevelType w:val="hybridMultilevel"/>
    <w:tmpl w:val="904648C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EA24CB"/>
    <w:multiLevelType w:val="hybridMultilevel"/>
    <w:tmpl w:val="7BB2BE7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515157B2"/>
    <w:multiLevelType w:val="hybridMultilevel"/>
    <w:tmpl w:val="4AAE8C7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6409E0"/>
    <w:multiLevelType w:val="hybridMultilevel"/>
    <w:tmpl w:val="E56AAC5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C4362B"/>
    <w:multiLevelType w:val="multilevel"/>
    <w:tmpl w:val="7A1E5DCA"/>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6801345D"/>
    <w:multiLevelType w:val="hybridMultilevel"/>
    <w:tmpl w:val="FC281DF2"/>
    <w:lvl w:ilvl="0" w:tplc="84FC31BA">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6F9F76C7"/>
    <w:multiLevelType w:val="hybridMultilevel"/>
    <w:tmpl w:val="1BF4D68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951863"/>
    <w:multiLevelType w:val="hybridMultilevel"/>
    <w:tmpl w:val="904648C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5"/>
  </w:num>
  <w:num w:numId="4">
    <w:abstractNumId w:val="7"/>
  </w:num>
  <w:num w:numId="5">
    <w:abstractNumId w:val="10"/>
  </w:num>
  <w:num w:numId="6">
    <w:abstractNumId w:val="13"/>
  </w:num>
  <w:num w:numId="7">
    <w:abstractNumId w:val="2"/>
  </w:num>
  <w:num w:numId="8">
    <w:abstractNumId w:val="0"/>
  </w:num>
  <w:num w:numId="9">
    <w:abstractNumId w:val="4"/>
  </w:num>
  <w:num w:numId="10">
    <w:abstractNumId w:val="8"/>
  </w:num>
  <w:num w:numId="11">
    <w:abstractNumId w:val="3"/>
  </w:num>
  <w:num w:numId="12">
    <w:abstractNumId w:val="12"/>
  </w:num>
  <w:num w:numId="13">
    <w:abstractNumId w:val="9"/>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75"/>
    <w:rsid w:val="00041090"/>
    <w:rsid w:val="00056526"/>
    <w:rsid w:val="00060ED2"/>
    <w:rsid w:val="00081A65"/>
    <w:rsid w:val="000B201C"/>
    <w:rsid w:val="000E6CB1"/>
    <w:rsid w:val="001010DC"/>
    <w:rsid w:val="001500F2"/>
    <w:rsid w:val="00152ECE"/>
    <w:rsid w:val="00157475"/>
    <w:rsid w:val="00161CF2"/>
    <w:rsid w:val="001A33D6"/>
    <w:rsid w:val="001C29EC"/>
    <w:rsid w:val="001D7068"/>
    <w:rsid w:val="002122BD"/>
    <w:rsid w:val="002146C7"/>
    <w:rsid w:val="002225F6"/>
    <w:rsid w:val="002865FD"/>
    <w:rsid w:val="002A615B"/>
    <w:rsid w:val="002B6F09"/>
    <w:rsid w:val="003038B6"/>
    <w:rsid w:val="003052CC"/>
    <w:rsid w:val="00334739"/>
    <w:rsid w:val="003626D3"/>
    <w:rsid w:val="00373987"/>
    <w:rsid w:val="00450818"/>
    <w:rsid w:val="004540CF"/>
    <w:rsid w:val="00457B62"/>
    <w:rsid w:val="00461D83"/>
    <w:rsid w:val="004820D2"/>
    <w:rsid w:val="00487414"/>
    <w:rsid w:val="004B6531"/>
    <w:rsid w:val="004D348B"/>
    <w:rsid w:val="004D76C4"/>
    <w:rsid w:val="00501559"/>
    <w:rsid w:val="00505B2F"/>
    <w:rsid w:val="00543D31"/>
    <w:rsid w:val="00561D7C"/>
    <w:rsid w:val="00582157"/>
    <w:rsid w:val="00586319"/>
    <w:rsid w:val="005D2E4F"/>
    <w:rsid w:val="005E738F"/>
    <w:rsid w:val="005F43B6"/>
    <w:rsid w:val="00680097"/>
    <w:rsid w:val="006901FD"/>
    <w:rsid w:val="00695E62"/>
    <w:rsid w:val="006D6A4C"/>
    <w:rsid w:val="006F3B41"/>
    <w:rsid w:val="007375F9"/>
    <w:rsid w:val="00740CEE"/>
    <w:rsid w:val="00777F11"/>
    <w:rsid w:val="007C6E08"/>
    <w:rsid w:val="007F2748"/>
    <w:rsid w:val="008A5026"/>
    <w:rsid w:val="008A66DE"/>
    <w:rsid w:val="008B2C04"/>
    <w:rsid w:val="008C5F9F"/>
    <w:rsid w:val="008E223D"/>
    <w:rsid w:val="00906C0C"/>
    <w:rsid w:val="00945186"/>
    <w:rsid w:val="00962D88"/>
    <w:rsid w:val="009A0581"/>
    <w:rsid w:val="009B4B0D"/>
    <w:rsid w:val="00A02ED8"/>
    <w:rsid w:val="00A377DE"/>
    <w:rsid w:val="00A52CCC"/>
    <w:rsid w:val="00AF2519"/>
    <w:rsid w:val="00AF4B8B"/>
    <w:rsid w:val="00B2531D"/>
    <w:rsid w:val="00BC24B0"/>
    <w:rsid w:val="00BC3233"/>
    <w:rsid w:val="00BF459D"/>
    <w:rsid w:val="00C1600F"/>
    <w:rsid w:val="00C21048"/>
    <w:rsid w:val="00C35452"/>
    <w:rsid w:val="00C4616F"/>
    <w:rsid w:val="00CA1E7E"/>
    <w:rsid w:val="00CB0922"/>
    <w:rsid w:val="00CD7DE5"/>
    <w:rsid w:val="00CE4858"/>
    <w:rsid w:val="00CF03EF"/>
    <w:rsid w:val="00D124E4"/>
    <w:rsid w:val="00D83E19"/>
    <w:rsid w:val="00DA596A"/>
    <w:rsid w:val="00DA5C95"/>
    <w:rsid w:val="00DA7B43"/>
    <w:rsid w:val="00DB65E2"/>
    <w:rsid w:val="00E653F3"/>
    <w:rsid w:val="00E83D48"/>
    <w:rsid w:val="00EB1F72"/>
    <w:rsid w:val="00EE080D"/>
    <w:rsid w:val="00EF0E09"/>
    <w:rsid w:val="00EF3670"/>
    <w:rsid w:val="00F1224C"/>
    <w:rsid w:val="00F36931"/>
    <w:rsid w:val="00F4469B"/>
    <w:rsid w:val="00F66272"/>
    <w:rsid w:val="00F93508"/>
    <w:rsid w:val="00FA14AA"/>
    <w:rsid w:val="00FB11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6208EA-D8FF-49DD-BD7F-AF8C42FE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C29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95E62"/>
    <w:pPr>
      <w:ind w:left="720"/>
      <w:contextualSpacing/>
    </w:pPr>
  </w:style>
  <w:style w:type="character" w:customStyle="1" w:styleId="Titre1Car">
    <w:name w:val="Titre 1 Car"/>
    <w:basedOn w:val="Policepardfaut"/>
    <w:link w:val="Titre1"/>
    <w:uiPriority w:val="9"/>
    <w:rsid w:val="001C29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C29EC"/>
    <w:pPr>
      <w:outlineLvl w:val="9"/>
    </w:pPr>
    <w:rPr>
      <w:lang w:eastAsia="fr-FR"/>
    </w:rPr>
  </w:style>
  <w:style w:type="paragraph" w:styleId="Sansinterligne">
    <w:name w:val="No Spacing"/>
    <w:link w:val="SansinterligneCar"/>
    <w:uiPriority w:val="1"/>
    <w:qFormat/>
    <w:rsid w:val="00E83D4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83D48"/>
    <w:rPr>
      <w:rFonts w:eastAsiaTheme="minorEastAsia"/>
      <w:lang w:eastAsia="fr-FR"/>
    </w:rPr>
  </w:style>
  <w:style w:type="paragraph" w:styleId="NormalWeb">
    <w:name w:val="Normal (Web)"/>
    <w:basedOn w:val="Normal"/>
    <w:uiPriority w:val="99"/>
    <w:unhideWhenUsed/>
    <w:rsid w:val="0094518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6901FD"/>
    <w:pPr>
      <w:tabs>
        <w:tab w:val="center" w:pos="4536"/>
        <w:tab w:val="right" w:pos="9072"/>
      </w:tabs>
      <w:spacing w:after="0" w:line="240" w:lineRule="auto"/>
    </w:pPr>
  </w:style>
  <w:style w:type="character" w:customStyle="1" w:styleId="En-tteCar">
    <w:name w:val="En-tête Car"/>
    <w:basedOn w:val="Policepardfaut"/>
    <w:link w:val="En-tte"/>
    <w:uiPriority w:val="99"/>
    <w:rsid w:val="006901FD"/>
  </w:style>
  <w:style w:type="paragraph" w:styleId="Pieddepage">
    <w:name w:val="footer"/>
    <w:basedOn w:val="Normal"/>
    <w:link w:val="PieddepageCar"/>
    <w:uiPriority w:val="99"/>
    <w:unhideWhenUsed/>
    <w:rsid w:val="006901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1FD"/>
  </w:style>
  <w:style w:type="paragraph" w:styleId="Lgende">
    <w:name w:val="caption"/>
    <w:basedOn w:val="Normal"/>
    <w:next w:val="Normal"/>
    <w:uiPriority w:val="35"/>
    <w:unhideWhenUsed/>
    <w:qFormat/>
    <w:rsid w:val="007375F9"/>
    <w:pPr>
      <w:spacing w:after="200" w:line="240" w:lineRule="auto"/>
    </w:pPr>
    <w:rPr>
      <w:i/>
      <w:iCs/>
      <w:color w:val="44546A" w:themeColor="text2"/>
      <w:sz w:val="18"/>
      <w:szCs w:val="18"/>
    </w:rPr>
  </w:style>
  <w:style w:type="table" w:styleId="TableauGrille6Couleur">
    <w:name w:val="Grid Table 6 Colorful"/>
    <w:basedOn w:val="TableauNormal"/>
    <w:uiPriority w:val="51"/>
    <w:rsid w:val="00CE4858"/>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5">
    <w:name w:val="Grid Table 6 Colorful Accent 5"/>
    <w:basedOn w:val="TableauNormal"/>
    <w:uiPriority w:val="51"/>
    <w:rsid w:val="00CE4858"/>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lledutableau">
    <w:name w:val="Table Grid"/>
    <w:basedOn w:val="TableauNormal"/>
    <w:uiPriority w:val="39"/>
    <w:rsid w:val="00D83E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D83E1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6Couleur-Accentuation1">
    <w:name w:val="Grid Table 6 Colorful Accent 1"/>
    <w:basedOn w:val="TableauNormal"/>
    <w:uiPriority w:val="51"/>
    <w:rsid w:val="00D83E19"/>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desillustrations">
    <w:name w:val="table of figures"/>
    <w:basedOn w:val="Normal"/>
    <w:next w:val="Normal"/>
    <w:uiPriority w:val="99"/>
    <w:unhideWhenUsed/>
    <w:rsid w:val="00FB116C"/>
    <w:pPr>
      <w:spacing w:after="0"/>
    </w:pPr>
  </w:style>
  <w:style w:type="character" w:styleId="Lienhypertexte">
    <w:name w:val="Hyperlink"/>
    <w:basedOn w:val="Policepardfaut"/>
    <w:uiPriority w:val="99"/>
    <w:unhideWhenUsed/>
    <w:rsid w:val="00FB116C"/>
    <w:rPr>
      <w:color w:val="0563C1" w:themeColor="hyperlink"/>
      <w:u w:val="single"/>
    </w:rPr>
  </w:style>
  <w:style w:type="paragraph" w:styleId="TM1">
    <w:name w:val="toc 1"/>
    <w:basedOn w:val="Normal"/>
    <w:next w:val="Normal"/>
    <w:autoRedefine/>
    <w:uiPriority w:val="39"/>
    <w:unhideWhenUsed/>
    <w:rsid w:val="00BC24B0"/>
    <w:pPr>
      <w:spacing w:after="100"/>
    </w:pPr>
  </w:style>
  <w:style w:type="paragraph" w:styleId="TM2">
    <w:name w:val="toc 2"/>
    <w:basedOn w:val="Normal"/>
    <w:next w:val="Normal"/>
    <w:autoRedefine/>
    <w:uiPriority w:val="39"/>
    <w:unhideWhenUsed/>
    <w:rsid w:val="00BC24B0"/>
    <w:pPr>
      <w:spacing w:after="100"/>
      <w:ind w:left="220"/>
    </w:pPr>
  </w:style>
  <w:style w:type="paragraph" w:styleId="TM3">
    <w:name w:val="toc 3"/>
    <w:basedOn w:val="Normal"/>
    <w:next w:val="Normal"/>
    <w:autoRedefine/>
    <w:uiPriority w:val="39"/>
    <w:unhideWhenUsed/>
    <w:rsid w:val="00BC24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F7A4E-3142-4509-90BB-C0746AEE6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26</Pages>
  <Words>2932</Words>
  <Characters>16126</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LIVRABLE 1 </vt:lpstr>
    </vt:vector>
  </TitlesOfParts>
  <Company/>
  <LinksUpToDate>false</LinksUpToDate>
  <CharactersWithSpaces>19020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1 </dc:title>
  <dc:subject/>
  <dc:creator>monpc</dc:creator>
  <cp:keywords/>
  <dc:description/>
  <cp:lastModifiedBy>MOUKRIM Khouloud</cp:lastModifiedBy>
  <cp:revision>78</cp:revision>
  <dcterms:created xsi:type="dcterms:W3CDTF">2015-11-24T10:41:00Z</dcterms:created>
  <dcterms:modified xsi:type="dcterms:W3CDTF">2016-01-01T15:27:00Z</dcterms:modified>
</cp:coreProperties>
</file>