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French revolution MCQs</w:t>
      </w:r>
    </w:p>
    <w:p>
      <w:r>
        <w:t>Q1. Which of the following factors was NOT a major cause of the French Revolution?</w:t>
      </w:r>
    </w:p>
    <w:p>
      <w:r>
        <w:t>A) Economic hardship faced by the Third Estate</w:t>
      </w:r>
    </w:p>
    <w:p>
      <w:r>
        <w:t>B) Social inequality between the estates</w:t>
      </w:r>
    </w:p>
    <w:p>
      <w:r>
        <w:t>C) Influence of Enlightenment ideas</w:t>
      </w:r>
    </w:p>
    <w:p>
      <w:r>
        <w:t>D) Widespread support for the monarchy</w:t>
      </w:r>
    </w:p>
    <w:p>
      <w:r>
        <w:t>Answer: D</w:t>
      </w:r>
    </w:p>
    <w:p>
      <w:r>
        <w:t>Q2. The storming of the Bastille in 1789 is significant because it:</w:t>
      </w:r>
    </w:p>
    <w:p>
      <w:r>
        <w:t>A) Led to the immediate execution of King Louis XVI</w:t>
      </w:r>
    </w:p>
    <w:p>
      <w:r>
        <w:t>B) Symbolized the end of the Reign of Terror</w:t>
      </w:r>
    </w:p>
    <w:p>
      <w:r>
        <w:t>C) Marked the beginning of the French Revolution and a challenge to royal authority</w:t>
      </w:r>
    </w:p>
    <w:p>
      <w:r>
        <w:t>D) Established Napoleon Bonaparte as the leader of France</w:t>
      </w:r>
    </w:p>
    <w:p>
      <w:r>
        <w:t>Answer: C</w:t>
      </w:r>
    </w:p>
    <w:p>
      <w:r>
        <w:t>Q3. The Declaration of the Rights of Man and of the Citizen, a key document of the French Revolution, emphasized:</w:t>
      </w:r>
    </w:p>
    <w:p>
      <w:r>
        <w:t>A) The divine right of kings</w:t>
      </w:r>
    </w:p>
    <w:p>
      <w:r>
        <w:t>B) The importance of maintaining feudal privileges</w:t>
      </w:r>
    </w:p>
    <w:p>
      <w:r>
        <w:t>C) Equality, liberty, and fraternity</w:t>
      </w:r>
    </w:p>
    <w:p>
      <w:r>
        <w:t>D) The absolute authority of the clergy</w:t>
      </w:r>
    </w:p>
    <w:p>
      <w:r>
        <w:t>Answer: C</w:t>
      </w:r>
    </w:p>
    <w:p>
      <w:r>
        <w:t>Q4. Before the French Revolution, French society was divided into three estates. Which of the following groups comprised the Third Estate?</w:t>
      </w:r>
    </w:p>
    <w:p>
      <w:r>
        <w:t>A) Clergy</w:t>
      </w:r>
    </w:p>
    <w:p>
      <w:r>
        <w:t>B) Nobility</w:t>
      </w:r>
    </w:p>
    <w:p>
      <w:r>
        <w:t>C) Common people</w:t>
      </w:r>
    </w:p>
    <w:p>
      <w:r>
        <w:t>D) Royal family</w:t>
      </w:r>
    </w:p>
    <w:p>
      <w:r>
        <w:t>Answer: C</w:t>
      </w:r>
    </w:p>
    <w:p>
      <w:r>
        <w:t>Q5. What was the ultimate fate of King Louis XVI during the French Revolution?</w:t>
      </w:r>
    </w:p>
    <w:p>
      <w:r>
        <w:t>A) He was exiled to Austria</w:t>
      </w:r>
    </w:p>
    <w:p>
      <w:r>
        <w:t>B) He abdicated the throne and lived in seclusion</w:t>
      </w:r>
    </w:p>
    <w:p>
      <w:r>
        <w:t>C) He was executed</w:t>
      </w:r>
    </w:p>
    <w:p>
      <w:r>
        <w:t>D) He successfully suppressed the revolution</w:t>
      </w:r>
    </w:p>
    <w:p>
      <w:r>
        <w:t>Answer: C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