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E9EFD1"/>
        <w:jc w:val="both"/>
        <w:rPr>
          <w:rFonts w:hint="eastAsia" w:ascii="Segoe UI" w:hAnsi="Segoe UI" w:cs="Segoe UI"/>
          <w:b/>
          <w:color w:val="4A4A4A"/>
          <w:sz w:val="36"/>
          <w:szCs w:val="36"/>
        </w:rPr>
      </w:pPr>
      <w:r>
        <w:rPr>
          <w:rFonts w:hint="eastAsia" w:ascii="Segoe UI" w:hAnsi="Segoe UI" w:cs="Segoe UI"/>
          <w:b/>
          <w:color w:val="4A4A4A"/>
          <w:sz w:val="36"/>
          <w:szCs w:val="36"/>
        </w:rPr>
        <w:t>1.值日生</w:t>
      </w:r>
    </w:p>
    <w:p>
      <w:pPr>
        <w:pStyle w:val="4"/>
        <w:shd w:val="clear" w:color="auto" w:fill="E9EFD1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【题目</w:t>
      </w:r>
      <w:r>
        <w:rPr>
          <w:rFonts w:hint="eastAsia" w:ascii="Segoe UI" w:hAnsi="Segoe UI" w:cs="Segoe UI"/>
          <w:color w:val="4A4A4A"/>
          <w:sz w:val="23"/>
          <w:szCs w:val="23"/>
        </w:rPr>
        <w:t>1</w:t>
      </w:r>
      <w:r>
        <w:rPr>
          <w:rFonts w:ascii="Segoe UI" w:hAnsi="Segoe UI" w:cs="Segoe UI"/>
          <w:color w:val="4A4A4A"/>
          <w:sz w:val="23"/>
          <w:szCs w:val="23"/>
        </w:rPr>
        <w:t>描述】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小猴放学了 , 但今天有一些同学要留下来打扫卫生 . 老师说 :" 今天轮到学号是 5 的倍数的同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学打扫卫生啦 !", 但老师发现人不够 , 于是又说 :" 学号是 7 的倍数的同学也留下来吧 !", 但这样人又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太多了 , 于是老师决定 " 学号是 11 的倍数的同学今天就不用留下啦 ".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这时候小猴已经晕了 , 你来写一个程序帮他判断一下他需不需要留下吧 .</w:t>
      </w:r>
    </w:p>
    <w:p>
      <w:pPr>
        <w:pStyle w:val="4"/>
        <w:shd w:val="clear" w:color="auto" w:fill="E9EFD1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【输入格式】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1 行， 1 个正整数 n, 表示小猴的学号。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【输出格式】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1 行，如果小猴需要留下则输出 “YES”, 否则输出 “NO”.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#include 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 xml:space="preserve">    int n;</w:t>
      </w:r>
    </w:p>
    <w:p>
      <w:r>
        <w:t xml:space="preserve">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  //请用或(||),且(&amp;&amp;),非(!)运算符与括号补充代码</w:t>
      </w:r>
    </w:p>
    <w:p>
      <w:pPr>
        <w:rPr>
          <w:rFonts w:hint="eastAsia"/>
        </w:rPr>
      </w:pPr>
      <w:r>
        <w:rPr>
          <w:rFonts w:hint="eastAsia"/>
        </w:rPr>
        <w:t xml:space="preserve">    if (/*这里补充代码*/n % 5 == 0/*这里补充代码*/n % 7 == 0/*这里补充代码*/n % 11 == 0/*这里补充代码*/)</w:t>
      </w:r>
    </w:p>
    <w:p>
      <w:r>
        <w:t xml:space="preserve">        cout &lt;&lt; "YES" &lt;&lt; endl;</w:t>
      </w:r>
    </w:p>
    <w:p>
      <w:r>
        <w:t xml:space="preserve">    else</w:t>
      </w:r>
    </w:p>
    <w:p>
      <w:r>
        <w:t xml:space="preserve">        cout &lt;&lt; "NO" &lt;&lt; endl;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 w:ascii="Segoe UI" w:hAnsi="Segoe UI" w:eastAsia="宋体" w:cs="Segoe UI"/>
          <w:b/>
          <w:bCs/>
          <w:kern w:val="36"/>
          <w:sz w:val="40"/>
          <w:szCs w:val="40"/>
        </w:rPr>
      </w:pPr>
    </w:p>
    <w:p>
      <w:pPr>
        <w:rPr>
          <w:rFonts w:hint="eastAsia" w:ascii="Segoe UI" w:hAnsi="Segoe UI" w:eastAsia="宋体" w:cs="Segoe UI"/>
          <w:b/>
          <w:bCs/>
          <w:kern w:val="36"/>
          <w:sz w:val="40"/>
          <w:szCs w:val="40"/>
        </w:rPr>
      </w:pPr>
    </w:p>
    <w:p>
      <w:pPr>
        <w:rPr>
          <w:rFonts w:hint="eastAsia" w:ascii="Segoe UI" w:hAnsi="Segoe UI" w:eastAsia="宋体" w:cs="Segoe UI"/>
          <w:b/>
          <w:bCs/>
          <w:kern w:val="36"/>
          <w:sz w:val="40"/>
          <w:szCs w:val="40"/>
        </w:rPr>
      </w:pPr>
    </w:p>
    <w:p>
      <w:pPr>
        <w:rPr>
          <w:rFonts w:hint="eastAsia"/>
        </w:rPr>
      </w:pPr>
      <w:r>
        <w:rPr>
          <w:rFonts w:hint="eastAsia" w:ascii="Segoe UI" w:hAnsi="Segoe UI" w:eastAsia="宋体" w:cs="Segoe UI"/>
          <w:b/>
          <w:bCs/>
          <w:kern w:val="36"/>
          <w:sz w:val="40"/>
          <w:szCs w:val="40"/>
        </w:rPr>
        <w:t>2</w:t>
      </w:r>
      <w:r>
        <w:rPr>
          <w:rFonts w:ascii="Segoe UI" w:hAnsi="Segoe UI" w:eastAsia="宋体" w:cs="Segoe UI"/>
          <w:b/>
          <w:bCs/>
          <w:kern w:val="36"/>
          <w:sz w:val="40"/>
          <w:szCs w:val="40"/>
        </w:rPr>
        <w:t>抢香蕉</w:t>
      </w:r>
    </w:p>
    <w:p>
      <w:pPr>
        <w:widowControl/>
        <w:shd w:val="clear" w:color="auto" w:fill="E9EFD1"/>
        <w:wordWrap w:val="0"/>
        <w:spacing w:before="100" w:beforeAutospacing="1" w:after="100" w:afterAutospacing="1" w:line="335" w:lineRule="atLeast"/>
        <w:rPr>
          <w:rFonts w:ascii="Segoe UI" w:hAnsi="Segoe UI" w:eastAsia="宋体" w:cs="Segoe UI"/>
          <w:color w:val="4A4A4A"/>
          <w:kern w:val="0"/>
          <w:sz w:val="23"/>
          <w:szCs w:val="23"/>
        </w:rPr>
      </w:pP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【题目</w:t>
      </w:r>
      <w:r>
        <w:rPr>
          <w:rFonts w:hint="eastAsia" w:ascii="Segoe UI" w:hAnsi="Segoe UI" w:eastAsia="宋体" w:cs="Segoe UI"/>
          <w:color w:val="4A4A4A"/>
          <w:kern w:val="0"/>
          <w:sz w:val="23"/>
          <w:szCs w:val="23"/>
        </w:rPr>
        <w:t>2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描述】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8"/>
        </w:rPr>
        <w:t>n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只小猴展开了 " 蕉王争霸赛 ", 它们的编号分别为</w:t>
      </w:r>
      <w:r>
        <w:rPr>
          <w:rFonts w:ascii="Segoe UI" w:hAnsi="Segoe UI" w:eastAsia="宋体" w:cs="Segoe UI"/>
          <w:color w:val="4A4A4A"/>
          <w:kern w:val="0"/>
          <w:sz w:val="28"/>
        </w:rPr>
        <w:t>1\sim n1</w:t>
      </w:r>
      <w:r>
        <w:rPr>
          <w:rFonts w:ascii="Cambria Math" w:hAnsi="Cambria Math" w:eastAsia="宋体" w:cs="Cambria Math"/>
          <w:color w:val="4A4A4A"/>
          <w:kern w:val="0"/>
          <w:sz w:val="28"/>
        </w:rPr>
        <w:t>∼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, 它们会进行</w:t>
      </w:r>
      <w:r>
        <w:rPr>
          <w:rFonts w:ascii="Segoe UI" w:hAnsi="Segoe UI" w:eastAsia="宋体" w:cs="Segoe UI"/>
          <w:color w:val="4A4A4A"/>
          <w:kern w:val="0"/>
          <w:sz w:val="28"/>
        </w:rPr>
        <w:t>m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m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轮比拼 , 每轮有一个胜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利者 , 胜利者会得到一根香蕉 . 最终 , 得到香蕉最多的选手将获得 " 蕉王 " 称号 . 你自觉 " 蕉 " 力不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足 , 只好给大家计分 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你会得到每一轮比赛的胜利者的编号 , 请告诉列出</w:t>
      </w:r>
      <w:r>
        <w:rPr>
          <w:rFonts w:ascii="Segoe UI" w:hAnsi="Segoe UI" w:eastAsia="宋体" w:cs="Segoe UI"/>
          <w:color w:val="4A4A4A"/>
          <w:kern w:val="0"/>
          <w:sz w:val="28"/>
        </w:rPr>
        <w:t>1\sim n1</w:t>
      </w:r>
      <w:r>
        <w:rPr>
          <w:rFonts w:ascii="Cambria Math" w:hAnsi="Cambria Math" w:eastAsia="宋体" w:cs="Cambria Math"/>
          <w:color w:val="4A4A4A"/>
          <w:kern w:val="0"/>
          <w:sz w:val="28"/>
        </w:rPr>
        <w:t>∼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号选手的得分 , 再给出 " 蕉王 " 获得的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香蕉数 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【输入格式】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第 1 行， 2 个正整数 n,m, 分别表示选手数和比赛轮数</w:t>
      </w:r>
      <w:r>
        <w:rPr>
          <w:rFonts w:ascii="Segoe UI" w:hAnsi="Segoe UI" w:eastAsia="宋体" w:cs="Segoe UI"/>
          <w:color w:val="4A4A4A"/>
          <w:kern w:val="0"/>
          <w:sz w:val="28"/>
        </w:rPr>
        <w:t>(1\le n,m \le 100)(1≤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8"/>
        </w:rPr>
        <w:t>,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m</w:t>
      </w:r>
      <w:r>
        <w:rPr>
          <w:rFonts w:ascii="Segoe UI" w:hAnsi="Segoe UI" w:eastAsia="宋体" w:cs="Segoe UI"/>
          <w:color w:val="4A4A4A"/>
          <w:kern w:val="0"/>
          <w:sz w:val="28"/>
        </w:rPr>
        <w:t>≤100)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。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第 2 行， m 个用空格隔开的正整数 , 分别表示每一轮获胜者的编号。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【输出格式】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输出共 n +1 行 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前 n 行依次为 1-n 号选手的得分 ;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最后一行为 " 蕉王 " 获得的香蕉数 ( 如果有并列 , 只输出一次 ).</w:t>
      </w:r>
    </w:p>
    <w:p>
      <w:r>
        <w:t>#include 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n, m, a[110] = {0};//这里有一个数组a,你打算怎样使用?</w:t>
      </w:r>
    </w:p>
    <w:p>
      <w:r>
        <w:t xml:space="preserve">    cin &gt;&gt; n &gt;&gt; m; 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m; i++)//对每一场比赛,你打算怎样计分?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/*这里补充代码*/;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//你需要更多的变量吗?</w:t>
      </w:r>
    </w:p>
    <w:p>
      <w:pPr>
        <w:rPr>
          <w:rFonts w:hint="eastAsia"/>
        </w:rPr>
      </w:pPr>
      <w:r>
        <w:rPr>
          <w:rFonts w:hint="eastAsia"/>
        </w:rPr>
        <w:t xml:space="preserve">    /*这里补充代码*/ 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n; i++)//对每一只小猴,他得了几分呢?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/*这里补充代码*/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//他能成为"蕉王"吗?</w:t>
      </w:r>
    </w:p>
    <w:p>
      <w:pPr>
        <w:rPr>
          <w:rFonts w:hint="eastAsia"/>
        </w:rPr>
      </w:pPr>
      <w:r>
        <w:rPr>
          <w:rFonts w:hint="eastAsia"/>
        </w:rPr>
        <w:t xml:space="preserve">        /*这里补充代码*/ 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//"蕉王"得到了几根香蕉呢?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/*这里补充代码*/ &lt;&lt; endl;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pStyle w:val="2"/>
        <w:shd w:val="clear" w:color="auto" w:fill="37261F"/>
        <w:spacing w:before="0" w:beforeAutospacing="0" w:after="0" w:afterAutospacing="0" w:line="536" w:lineRule="atLeast"/>
        <w:rPr>
          <w:rFonts w:hint="eastAsia"/>
        </w:rPr>
      </w:pPr>
      <w:r>
        <w:rPr>
          <w:rFonts w:hint="eastAsia" w:ascii="Segoe UI" w:hAnsi="Segoe UI" w:cs="Segoe UI"/>
          <w:color w:val="FFFAD5"/>
          <w:sz w:val="40"/>
          <w:szCs w:val="40"/>
        </w:rPr>
        <w:t>3</w:t>
      </w:r>
      <w:r>
        <w:rPr>
          <w:rFonts w:ascii="Segoe UI" w:hAnsi="Segoe UI" w:cs="Segoe UI"/>
          <w:color w:val="FFFAD5"/>
          <w:sz w:val="40"/>
          <w:szCs w:val="40"/>
        </w:rPr>
        <w:t>多边形数</w:t>
      </w:r>
    </w:p>
    <w:p>
      <w:pPr>
        <w:pStyle w:val="4"/>
        <w:shd w:val="clear" w:color="auto" w:fill="E9EFD1"/>
        <w:wordWrap w:val="0"/>
        <w:spacing w:line="335" w:lineRule="atLeast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【题目</w:t>
      </w:r>
      <w:r>
        <w:rPr>
          <w:rFonts w:hint="eastAsia" w:ascii="Segoe UI" w:hAnsi="Segoe UI" w:cs="Segoe UI"/>
          <w:color w:val="4A4A4A"/>
          <w:sz w:val="23"/>
          <w:szCs w:val="23"/>
        </w:rPr>
        <w:t>3</w:t>
      </w:r>
      <w:r>
        <w:rPr>
          <w:rFonts w:ascii="Segoe UI" w:hAnsi="Segoe UI" w:cs="Segoe UI"/>
          <w:color w:val="4A4A4A"/>
          <w:sz w:val="23"/>
          <w:szCs w:val="23"/>
        </w:rPr>
        <w:t>描述】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多边形数是数学上有趣的一类数 . 三</w:t>
      </w:r>
      <w:r>
        <w:rPr>
          <w:rFonts w:hint="eastAsia" w:ascii="PMingLiU" w:hAnsi="PMingLiU" w:eastAsia="PMingLiU" w:cs="PMingLiU"/>
          <w:color w:val="4A4A4A"/>
          <w:sz w:val="23"/>
          <w:szCs w:val="23"/>
        </w:rPr>
        <w:t>⻆</w:t>
      </w:r>
      <w:r>
        <w:rPr>
          <w:rFonts w:hint="eastAsia"/>
          <w:color w:val="4A4A4A"/>
          <w:sz w:val="23"/>
          <w:szCs w:val="23"/>
        </w:rPr>
        <w:t>形数</w:t>
      </w:r>
      <w:r>
        <w:rPr>
          <w:rFonts w:ascii="Segoe UI" w:hAnsi="Segoe UI" w:cs="Segoe UI"/>
          <w:color w:val="4A4A4A"/>
          <w:sz w:val="23"/>
          <w:szCs w:val="23"/>
        </w:rPr>
        <w:t xml:space="preserve"> , 四边形数 , 五边形数和六边形数是其中 4 种 , 定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义如下 :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第 n 个三</w:t>
      </w:r>
      <w:r>
        <w:rPr>
          <w:rFonts w:hint="eastAsia" w:ascii="PMingLiU" w:hAnsi="PMingLiU" w:eastAsia="PMingLiU" w:cs="PMingLiU"/>
          <w:color w:val="4A4A4A"/>
          <w:sz w:val="23"/>
          <w:szCs w:val="23"/>
        </w:rPr>
        <w:t>⻆</w:t>
      </w:r>
      <w:r>
        <w:rPr>
          <w:rFonts w:hint="eastAsia"/>
          <w:color w:val="4A4A4A"/>
          <w:sz w:val="23"/>
          <w:szCs w:val="23"/>
        </w:rPr>
        <w:t>形数为</w:t>
      </w:r>
      <w:r>
        <w:rPr>
          <w:rFonts w:ascii="Segoe UI" w:hAnsi="Segoe UI" w:cs="Segoe UI"/>
          <w:color w:val="4A4A4A"/>
          <w:sz w:val="23"/>
          <w:szCs w:val="23"/>
        </w:rPr>
        <w:t xml:space="preserve"> :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n(n +1)/2</w:t>
      </w:r>
      <w:r>
        <w:rPr>
          <w:rFonts w:ascii="Segoe UI" w:hAnsi="Segoe UI" w:cs="Segoe UI"/>
          <w:color w:val="4A4A4A"/>
          <w:sz w:val="23"/>
          <w:szCs w:val="23"/>
        </w:rPr>
        <w:t>, 前几个三</w:t>
      </w:r>
      <w:r>
        <w:rPr>
          <w:rFonts w:hint="eastAsia" w:ascii="PMingLiU" w:hAnsi="PMingLiU" w:eastAsia="PMingLiU" w:cs="PMingLiU"/>
          <w:color w:val="4A4A4A"/>
          <w:sz w:val="23"/>
          <w:szCs w:val="23"/>
        </w:rPr>
        <w:t>⻆</w:t>
      </w:r>
      <w:r>
        <w:rPr>
          <w:rFonts w:hint="eastAsia"/>
          <w:color w:val="4A4A4A"/>
          <w:sz w:val="23"/>
          <w:szCs w:val="23"/>
        </w:rPr>
        <w:t>形数为</w:t>
      </w:r>
      <w:r>
        <w:rPr>
          <w:rFonts w:ascii="Segoe UI" w:hAnsi="Segoe UI" w:cs="Segoe UI"/>
          <w:color w:val="4A4A4A"/>
          <w:sz w:val="23"/>
          <w:szCs w:val="23"/>
        </w:rPr>
        <w:t xml:space="preserve"> 1,3,6,10,15,…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第 n 个四边形数为 :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n^2</w:t>
      </w:r>
      <w:r>
        <w:rPr>
          <w:rFonts w:ascii="Segoe UI" w:hAnsi="Segoe UI" w:cs="Segoe UI"/>
          <w:color w:val="4A4A4A"/>
          <w:sz w:val="23"/>
          <w:szCs w:val="23"/>
        </w:rPr>
        <w:t> , 前几个四边形数为 1,4,9,16,25,…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第 n 个五边形数为 :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n(3n-1)/2</w:t>
      </w:r>
      <w:r>
        <w:rPr>
          <w:rFonts w:ascii="Segoe UI" w:hAnsi="Segoe UI" w:cs="Segoe UI"/>
          <w:color w:val="4A4A4A"/>
          <w:sz w:val="23"/>
          <w:szCs w:val="23"/>
        </w:rPr>
        <w:t>, 前几个五边形数为 1,5,12,22,35,…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第 n 个六边形数为 :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n(2n-1)</w:t>
      </w:r>
      <w:r>
        <w:rPr>
          <w:rFonts w:ascii="Segoe UI" w:hAnsi="Segoe UI" w:cs="Segoe UI"/>
          <w:color w:val="4A4A4A"/>
          <w:sz w:val="23"/>
          <w:szCs w:val="23"/>
        </w:rPr>
        <w:t>, 前几个六边形数为 1,6,15,28,45,…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有趣的是 , 有些正整数同时属于其中两类 , 例如 6 既是三</w:t>
      </w:r>
      <w:r>
        <w:rPr>
          <w:rFonts w:hint="eastAsia" w:ascii="PMingLiU" w:hAnsi="PMingLiU" w:eastAsia="PMingLiU" w:cs="PMingLiU"/>
          <w:color w:val="4A4A4A"/>
          <w:sz w:val="23"/>
          <w:szCs w:val="23"/>
        </w:rPr>
        <w:t>⻆</w:t>
      </w:r>
      <w:r>
        <w:rPr>
          <w:rFonts w:hint="eastAsia"/>
          <w:color w:val="4A4A4A"/>
          <w:sz w:val="23"/>
          <w:szCs w:val="23"/>
        </w:rPr>
        <w:t>形数又是六边形数</w:t>
      </w:r>
      <w:r>
        <w:rPr>
          <w:rFonts w:ascii="Segoe UI" w:hAnsi="Segoe UI" w:cs="Segoe UI"/>
          <w:color w:val="4A4A4A"/>
          <w:sz w:val="23"/>
          <w:szCs w:val="23"/>
        </w:rPr>
        <w:t xml:space="preserve"> , 但不是四边形数或五边形数; 9801 既是四边形数又是五边形数 , 但不是三</w:t>
      </w:r>
      <w:r>
        <w:rPr>
          <w:rFonts w:hint="eastAsia" w:ascii="PMingLiU" w:hAnsi="PMingLiU" w:eastAsia="PMingLiU" w:cs="PMingLiU"/>
          <w:color w:val="4A4A4A"/>
          <w:sz w:val="23"/>
          <w:szCs w:val="23"/>
        </w:rPr>
        <w:t>⻆</w:t>
      </w:r>
      <w:r>
        <w:rPr>
          <w:rFonts w:hint="eastAsia"/>
          <w:color w:val="4A4A4A"/>
          <w:sz w:val="23"/>
          <w:szCs w:val="23"/>
        </w:rPr>
        <w:t>形数或六边形数</w:t>
      </w:r>
      <w:r>
        <w:rPr>
          <w:rFonts w:ascii="Segoe UI" w:hAnsi="Segoe UI" w:cs="Segoe UI"/>
          <w:color w:val="4A4A4A"/>
          <w:sz w:val="23"/>
          <w:szCs w:val="23"/>
        </w:rPr>
        <w:t xml:space="preserve"> 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请编程找出 100000 以内的所有恰好属于上述四类多边形数中两类的正整数 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【输入格式】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无输入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【输出格式】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从小到大输出所有恰好属于上述四类多边形数中两类的数 , 每行一个</w:t>
      </w:r>
    </w:p>
    <w:p>
      <w:r>
        <w:t>#include 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a[100010] = {0};//这里有一个数组a,你打算怎样使用?  </w:t>
      </w:r>
    </w:p>
    <w:p>
      <w:pPr>
        <w:rPr>
          <w:rFonts w:hint="eastAsia"/>
        </w:rPr>
      </w:pPr>
      <w:r>
        <w:rPr>
          <w:rFonts w:hint="eastAsia"/>
        </w:rPr>
        <w:t xml:space="preserve">    //处理所有三角形数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/*这里补充代码*/ &lt;= 100000; i++){</w:t>
      </w:r>
    </w:p>
    <w:p>
      <w:pPr>
        <w:rPr>
          <w:rFonts w:hint="eastAsia"/>
        </w:rPr>
      </w:pPr>
      <w:r>
        <w:rPr>
          <w:rFonts w:hint="eastAsia"/>
        </w:rPr>
        <w:t xml:space="preserve">        /*这里补充代码*/ 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//处理所有四边形数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/*这里补充代码*/ &lt;= 100000; i++){</w:t>
      </w:r>
    </w:p>
    <w:p>
      <w:pPr>
        <w:rPr>
          <w:rFonts w:hint="eastAsia"/>
        </w:rPr>
      </w:pPr>
      <w:r>
        <w:rPr>
          <w:rFonts w:hint="eastAsia"/>
        </w:rPr>
        <w:t xml:space="preserve">        /*这里补充代码*/ 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//处理所有五边形数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/*这里补充代码*/ &lt;= 100000; i++){</w:t>
      </w:r>
    </w:p>
    <w:p>
      <w:pPr>
        <w:rPr>
          <w:rFonts w:hint="eastAsia"/>
        </w:rPr>
      </w:pPr>
      <w:r>
        <w:rPr>
          <w:rFonts w:hint="eastAsia"/>
        </w:rPr>
        <w:t xml:space="preserve">        /*这里补充代码*/ 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//处理所有六边形数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/*这里补充代码*/ &lt;= 100000; i++){</w:t>
      </w:r>
    </w:p>
    <w:p>
      <w:pPr>
        <w:rPr>
          <w:rFonts w:hint="eastAsia"/>
        </w:rPr>
      </w:pPr>
      <w:r>
        <w:rPr>
          <w:rFonts w:hint="eastAsia"/>
        </w:rPr>
        <w:t xml:space="preserve">        /*这里补充代码*/ 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//哪些数是我们要的呢?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100000; i++)//对每一只小猴,他得了几分呢?{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/*这里补充代码*/ &lt;&lt; endl;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widowControl/>
        <w:shd w:val="clear" w:color="auto" w:fill="37261F"/>
        <w:spacing w:line="536" w:lineRule="atLeast"/>
        <w:jc w:val="left"/>
        <w:outlineLvl w:val="0"/>
        <w:rPr>
          <w:rFonts w:ascii="Segoe UI" w:hAnsi="Segoe UI" w:eastAsia="宋体" w:cs="Segoe UI"/>
          <w:b/>
          <w:bCs/>
          <w:color w:val="FFFAD5"/>
          <w:kern w:val="36"/>
          <w:sz w:val="40"/>
          <w:szCs w:val="40"/>
        </w:rPr>
      </w:pPr>
      <w:r>
        <w:rPr>
          <w:rFonts w:ascii="Segoe UI" w:hAnsi="Segoe UI" w:eastAsia="宋体" w:cs="Segoe UI"/>
          <w:b/>
          <w:bCs/>
          <w:color w:val="FFFAD5"/>
          <w:kern w:val="36"/>
          <w:sz w:val="40"/>
          <w:szCs w:val="40"/>
        </w:rPr>
        <w:br w:type="textWrapping"/>
      </w:r>
      <w:r>
        <w:rPr>
          <w:rFonts w:hint="eastAsia" w:ascii="Segoe UI" w:hAnsi="Segoe UI" w:eastAsia="宋体" w:cs="Segoe UI"/>
          <w:b/>
          <w:bCs/>
          <w:color w:val="FFFAD5"/>
          <w:kern w:val="36"/>
          <w:sz w:val="40"/>
          <w:szCs w:val="40"/>
        </w:rPr>
        <w:t>4</w:t>
      </w:r>
      <w:r>
        <w:rPr>
          <w:rFonts w:ascii="Segoe UI" w:hAnsi="Segoe UI" w:eastAsia="宋体" w:cs="Segoe UI"/>
          <w:b/>
          <w:bCs/>
          <w:color w:val="FFFAD5"/>
          <w:kern w:val="36"/>
          <w:sz w:val="40"/>
          <w:szCs w:val="40"/>
        </w:rPr>
        <w:t>画三</w:t>
      </w:r>
      <w:r>
        <w:rPr>
          <w:rFonts w:hint="eastAsia" w:ascii="PMingLiU" w:hAnsi="PMingLiU" w:eastAsia="PMingLiU" w:cs="PMingLiU"/>
          <w:b/>
          <w:bCs/>
          <w:color w:val="FFFAD5"/>
          <w:kern w:val="36"/>
          <w:sz w:val="40"/>
          <w:szCs w:val="40"/>
        </w:rPr>
        <w:t>⻆</w:t>
      </w:r>
      <w:r>
        <w:rPr>
          <w:rFonts w:hint="eastAsia" w:ascii="宋体" w:hAnsi="宋体" w:eastAsia="宋体" w:cs="宋体"/>
          <w:b/>
          <w:bCs/>
          <w:color w:val="FFFAD5"/>
          <w:kern w:val="36"/>
          <w:sz w:val="40"/>
          <w:szCs w:val="40"/>
        </w:rPr>
        <w:t>形</w:t>
      </w:r>
    </w:p>
    <w:p>
      <w:pPr>
        <w:widowControl/>
        <w:shd w:val="clear" w:color="auto" w:fill="E9EFD1"/>
        <w:wordWrap w:val="0"/>
        <w:spacing w:before="100" w:beforeAutospacing="1" w:after="100" w:afterAutospacing="1" w:line="335" w:lineRule="atLeast"/>
        <w:rPr>
          <w:rFonts w:ascii="Segoe UI" w:hAnsi="Segoe UI" w:eastAsia="宋体" w:cs="Segoe UI"/>
          <w:color w:val="4A4A4A"/>
          <w:kern w:val="0"/>
          <w:sz w:val="23"/>
          <w:szCs w:val="23"/>
        </w:rPr>
      </w:pP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【题目</w:t>
      </w:r>
      <w:r>
        <w:rPr>
          <w:rFonts w:hint="eastAsia" w:ascii="Segoe UI" w:hAnsi="Segoe UI" w:eastAsia="宋体" w:cs="Segoe UI"/>
          <w:color w:val="4A4A4A"/>
          <w:kern w:val="0"/>
          <w:sz w:val="23"/>
          <w:szCs w:val="23"/>
        </w:rPr>
        <w:t>4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描述】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我们把满足</w:t>
      </w:r>
      <w:r>
        <w:rPr>
          <w:rFonts w:ascii="Segoe UI" w:hAnsi="Segoe UI" w:eastAsia="宋体" w:cs="Segoe UI"/>
          <w:color w:val="4A4A4A"/>
          <w:kern w:val="0"/>
          <w:sz w:val="28"/>
        </w:rPr>
        <w:t>a^2+b^2=c^2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的一组正整数</w:t>
      </w:r>
      <w:r>
        <w:rPr>
          <w:rFonts w:ascii="Segoe UI" w:hAnsi="Segoe UI" w:eastAsia="宋体" w:cs="Segoe UI"/>
          <w:color w:val="4A4A4A"/>
          <w:kern w:val="0"/>
          <w:sz w:val="28"/>
        </w:rPr>
        <w:t>(a,b,c)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称作“勾股数”，在</w:t>
      </w:r>
      <w:r>
        <w:rPr>
          <w:rFonts w:hint="eastAsia" w:ascii="Meiryo" w:hAnsi="Meiryo" w:eastAsia="Meiryo" w:cs="Meiryo"/>
          <w:color w:val="4A4A4A"/>
          <w:kern w:val="0"/>
          <w:sz w:val="23"/>
          <w:szCs w:val="23"/>
        </w:rPr>
        <w:t>⻄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方则称作毕达哥拉斯三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元组，这样的一组数可以构成直</w:t>
      </w:r>
      <w:r>
        <w:rPr>
          <w:rFonts w:hint="eastAsia" w:ascii="PMingLiU" w:hAnsi="PMingLiU" w:eastAsia="PMingLiU" w:cs="PMingLiU"/>
          <w:color w:val="4A4A4A"/>
          <w:kern w:val="0"/>
          <w:sz w:val="23"/>
          <w:szCs w:val="23"/>
        </w:rPr>
        <w:t>⻆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三</w:t>
      </w:r>
      <w:r>
        <w:rPr>
          <w:rFonts w:hint="eastAsia" w:ascii="PMingLiU" w:hAnsi="PMingLiU" w:eastAsia="PMingLiU" w:cs="PMingLiU"/>
          <w:color w:val="4A4A4A"/>
          <w:kern w:val="0"/>
          <w:sz w:val="23"/>
          <w:szCs w:val="23"/>
        </w:rPr>
        <w:t>⻆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形的三边⻓，例如</w:t>
      </w:r>
      <w:r>
        <w:rPr>
          <w:rFonts w:ascii="Segoe UI" w:hAnsi="Segoe UI" w:eastAsia="宋体" w:cs="Segoe UI"/>
          <w:color w:val="4A4A4A"/>
          <w:kern w:val="0"/>
          <w:sz w:val="28"/>
        </w:rPr>
        <w:t>(3,4,5)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就是一组勾股数。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小猴有一把边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⻓为</w:t>
      </w:r>
      <w:r>
        <w:rPr>
          <w:rFonts w:ascii="Segoe UI" w:hAnsi="Segoe UI" w:eastAsia="宋体" w:cs="Segoe UI"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的整数刻度尺子 , 因此他只能画出任一条边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⻓都不超过</w:t>
      </w:r>
      <w:r>
        <w:rPr>
          <w:rFonts w:ascii="Segoe UI" w:hAnsi="Segoe UI" w:eastAsia="宋体" w:cs="Segoe UI"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且三边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⻓都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为正整数的三</w:t>
      </w:r>
      <w:r>
        <w:rPr>
          <w:rFonts w:hint="eastAsia" w:ascii="PMingLiU" w:hAnsi="PMingLiU" w:eastAsia="PMingLiU" w:cs="PMingLiU"/>
          <w:color w:val="4A4A4A"/>
          <w:kern w:val="0"/>
          <w:sz w:val="23"/>
          <w:szCs w:val="23"/>
        </w:rPr>
        <w:t>⻆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形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 xml:space="preserve"> 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那么 , 他能画出的所有直</w:t>
      </w:r>
      <w:r>
        <w:rPr>
          <w:rFonts w:hint="eastAsia" w:ascii="PMingLiU" w:hAnsi="PMingLiU" w:eastAsia="PMingLiU" w:cs="PMingLiU"/>
          <w:color w:val="4A4A4A"/>
          <w:kern w:val="0"/>
          <w:sz w:val="23"/>
          <w:szCs w:val="23"/>
        </w:rPr>
        <w:t>⻆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三</w:t>
      </w:r>
      <w:r>
        <w:rPr>
          <w:rFonts w:hint="eastAsia" w:ascii="PMingLiU" w:hAnsi="PMingLiU" w:eastAsia="PMingLiU" w:cs="PMingLiU"/>
          <w:color w:val="4A4A4A"/>
          <w:kern w:val="0"/>
          <w:sz w:val="23"/>
          <w:szCs w:val="23"/>
        </w:rPr>
        <w:t>⻆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形中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 xml:space="preserve"> , 周</w:t>
      </w:r>
      <w:r>
        <w:rPr>
          <w:rFonts w:hint="eastAsia" w:ascii="宋体" w:hAnsi="宋体" w:eastAsia="宋体" w:cs="宋体"/>
          <w:color w:val="4A4A4A"/>
          <w:kern w:val="0"/>
          <w:sz w:val="23"/>
          <w:szCs w:val="23"/>
        </w:rPr>
        <w:t>⻓最⻓的有多⻓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 xml:space="preserve"> ?</w:t>
      </w:r>
    </w:p>
    <w:p>
      <w:pPr>
        <w:widowControl/>
        <w:shd w:val="clear" w:color="auto" w:fill="E9EFD1"/>
        <w:wordWrap w:val="0"/>
        <w:spacing w:before="100" w:beforeAutospacing="1" w:after="100" w:afterAutospacing="1" w:line="335" w:lineRule="atLeast"/>
        <w:rPr>
          <w:rFonts w:ascii="Segoe UI" w:hAnsi="Segoe UI" w:eastAsia="宋体" w:cs="Segoe UI"/>
          <w:color w:val="4A4A4A"/>
          <w:kern w:val="0"/>
          <w:sz w:val="23"/>
          <w:szCs w:val="23"/>
        </w:rPr>
      </w:pP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【输入格式】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1 行， 1 正整数</w:t>
      </w:r>
      <w:r>
        <w:rPr>
          <w:rFonts w:ascii="Segoe UI" w:hAnsi="Segoe UI" w:eastAsia="宋体" w:cs="Segoe UI"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【输出格式】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1 行， 1 个整数，为小猴能画出的直角三角形中周长最长的三角形的周长 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【输入样例】</w:t>
      </w:r>
    </w:p>
    <w:p>
      <w:pPr>
        <w:widowControl/>
        <w:shd w:val="clear" w:color="auto" w:fill="E9E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5" w:lineRule="atLeast"/>
        <w:rPr>
          <w:rFonts w:ascii="宋体" w:hAnsi="宋体" w:eastAsia="宋体" w:cs="宋体"/>
          <w:color w:val="4A4A4A"/>
          <w:kern w:val="0"/>
          <w:sz w:val="24"/>
        </w:rPr>
      </w:pPr>
      <w:r>
        <w:rPr>
          <w:rFonts w:ascii="宋体" w:hAnsi="宋体" w:eastAsia="宋体" w:cs="宋体"/>
          <w:color w:val="4A4A4A"/>
          <w:kern w:val="0"/>
          <w:sz w:val="24"/>
        </w:rPr>
        <w:t>100</w:t>
      </w:r>
    </w:p>
    <w:p>
      <w:pPr>
        <w:widowControl/>
        <w:shd w:val="clear" w:color="auto" w:fill="E9EFD1"/>
        <w:wordWrap w:val="0"/>
        <w:spacing w:before="100" w:beforeAutospacing="1" w:after="100" w:afterAutospacing="1" w:line="335" w:lineRule="atLeast"/>
        <w:rPr>
          <w:rFonts w:ascii="Segoe UI" w:hAnsi="Segoe UI" w:eastAsia="宋体" w:cs="Segoe UI"/>
          <w:color w:val="4A4A4A"/>
          <w:kern w:val="0"/>
          <w:sz w:val="23"/>
          <w:szCs w:val="23"/>
        </w:rPr>
      </w:pP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【输出样例】</w:t>
      </w:r>
    </w:p>
    <w:p>
      <w:pPr>
        <w:widowControl/>
        <w:shd w:val="clear" w:color="auto" w:fill="E9E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5" w:lineRule="atLeast"/>
        <w:rPr>
          <w:rFonts w:ascii="宋体" w:hAnsi="宋体" w:eastAsia="宋体" w:cs="宋体"/>
          <w:color w:val="4A4A4A"/>
          <w:kern w:val="0"/>
          <w:sz w:val="24"/>
        </w:rPr>
      </w:pPr>
      <w:r>
        <w:rPr>
          <w:rFonts w:ascii="宋体" w:hAnsi="宋体" w:eastAsia="宋体" w:cs="宋体"/>
          <w:color w:val="4A4A4A"/>
          <w:kern w:val="0"/>
          <w:sz w:val="24"/>
        </w:rPr>
        <w:t>240</w:t>
      </w:r>
    </w:p>
    <w:p>
      <w:pPr>
        <w:widowControl/>
        <w:shd w:val="clear" w:color="auto" w:fill="E9EFD1"/>
        <w:wordWrap w:val="0"/>
        <w:spacing w:before="100" w:beforeAutospacing="1" w:after="100" w:afterAutospacing="1" w:line="335" w:lineRule="atLeast"/>
        <w:rPr>
          <w:rFonts w:ascii="Segoe UI" w:hAnsi="Segoe UI" w:eastAsia="宋体" w:cs="Segoe UI"/>
          <w:color w:val="4A4A4A"/>
          <w:kern w:val="0"/>
          <w:sz w:val="23"/>
          <w:szCs w:val="23"/>
        </w:rPr>
      </w:pP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【样例解释】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三边长都在 100 以内的整数边长直角三角形中 , 周长最长的周长为 240, 其三边长为 (60,80,100).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【数据说明】</w:t>
      </w:r>
      <w:bookmarkStart w:id="0" w:name="_GoBack"/>
      <w:bookmarkEnd w:id="0"/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对 40% 的数据</w:t>
      </w:r>
      <w:r>
        <w:rPr>
          <w:rFonts w:ascii="Segoe UI" w:hAnsi="Segoe UI" w:eastAsia="宋体" w:cs="Segoe UI"/>
          <w:color w:val="4A4A4A"/>
          <w:kern w:val="0"/>
          <w:sz w:val="28"/>
        </w:rPr>
        <w:t>1\le n\le 201≤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8"/>
        </w:rPr>
        <w:t>≤20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;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对 80% 的数据</w:t>
      </w:r>
      <w:r>
        <w:rPr>
          <w:rFonts w:ascii="Segoe UI" w:hAnsi="Segoe UI" w:eastAsia="宋体" w:cs="Segoe UI"/>
          <w:color w:val="4A4A4A"/>
          <w:kern w:val="0"/>
          <w:sz w:val="28"/>
        </w:rPr>
        <w:t>1\le n\le 3001≤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8"/>
        </w:rPr>
        <w:t>≤300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;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br w:type="textWrapping"/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对 100% 的数据</w:t>
      </w:r>
      <w:r>
        <w:rPr>
          <w:rFonts w:ascii="Segoe UI" w:hAnsi="Segoe UI" w:eastAsia="宋体" w:cs="Segoe UI"/>
          <w:color w:val="4A4A4A"/>
          <w:kern w:val="0"/>
          <w:sz w:val="28"/>
        </w:rPr>
        <w:t>1\le n\le 10,0001≤</w:t>
      </w:r>
      <w:r>
        <w:rPr>
          <w:rFonts w:ascii="KaTeX_Main" w:hAnsi="KaTeX_Main" w:eastAsia="宋体" w:cs="Segoe UI"/>
          <w:i/>
          <w:iCs/>
          <w:color w:val="4A4A4A"/>
          <w:kern w:val="0"/>
          <w:sz w:val="28"/>
        </w:rPr>
        <w:t>n</w:t>
      </w:r>
      <w:r>
        <w:rPr>
          <w:rFonts w:ascii="Segoe UI" w:hAnsi="Segoe UI" w:eastAsia="宋体" w:cs="Segoe UI"/>
          <w:color w:val="4A4A4A"/>
          <w:kern w:val="0"/>
          <w:sz w:val="28"/>
        </w:rPr>
        <w:t>≤10,000</w:t>
      </w:r>
      <w:r>
        <w:rPr>
          <w:rFonts w:ascii="Segoe UI" w:hAnsi="Segoe UI" w:eastAsia="宋体" w:cs="Segoe UI"/>
          <w:color w:val="4A4A4A"/>
          <w:kern w:val="0"/>
          <w:sz w:val="23"/>
          <w:szCs w:val="23"/>
        </w:rPr>
        <w:t>;</w:t>
      </w:r>
    </w:p>
    <w:p>
      <w:pPr>
        <w:pStyle w:val="2"/>
        <w:shd w:val="clear" w:color="auto" w:fill="37261F"/>
        <w:spacing w:before="0" w:beforeAutospacing="0" w:after="0" w:afterAutospacing="0" w:line="536" w:lineRule="atLeast"/>
        <w:rPr>
          <w:rFonts w:ascii="Segoe UI" w:hAnsi="Segoe UI" w:cs="Segoe UI"/>
          <w:color w:val="FFFAD5"/>
          <w:sz w:val="40"/>
          <w:szCs w:val="40"/>
        </w:rPr>
      </w:pPr>
      <w:r>
        <w:rPr>
          <w:rFonts w:ascii="Segoe UI" w:hAnsi="Segoe UI" w:cs="Segoe UI"/>
          <w:color w:val="FFFAD5"/>
          <w:sz w:val="40"/>
          <w:szCs w:val="40"/>
        </w:rPr>
        <w:br w:type="textWrapping"/>
      </w:r>
      <w:r>
        <w:rPr>
          <w:rFonts w:hint="eastAsia" w:ascii="Segoe UI" w:hAnsi="Segoe UI" w:cs="Segoe UI"/>
          <w:color w:val="FFFAD5"/>
          <w:sz w:val="40"/>
          <w:szCs w:val="40"/>
        </w:rPr>
        <w:t>5</w:t>
      </w:r>
      <w:r>
        <w:rPr>
          <w:rFonts w:ascii="Segoe UI" w:hAnsi="Segoe UI" w:cs="Segoe UI"/>
          <w:color w:val="FFFAD5"/>
          <w:sz w:val="40"/>
          <w:szCs w:val="40"/>
        </w:rPr>
        <w:t>质数香蕉</w:t>
      </w:r>
    </w:p>
    <w:p>
      <w:pPr>
        <w:pStyle w:val="4"/>
        <w:shd w:val="clear" w:color="auto" w:fill="E9EFD1"/>
        <w:wordWrap w:val="0"/>
        <w:spacing w:line="335" w:lineRule="atLeast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【题目</w:t>
      </w:r>
      <w:r>
        <w:rPr>
          <w:rFonts w:hint="eastAsia" w:ascii="Segoe UI" w:hAnsi="Segoe UI" w:cs="Segoe UI"/>
          <w:color w:val="4A4A4A"/>
          <w:sz w:val="23"/>
          <w:szCs w:val="23"/>
        </w:rPr>
        <w:t>5</w:t>
      </w:r>
      <w:r>
        <w:rPr>
          <w:rFonts w:ascii="Segoe UI" w:hAnsi="Segoe UI" w:cs="Segoe UI"/>
          <w:color w:val="4A4A4A"/>
          <w:sz w:val="23"/>
          <w:szCs w:val="23"/>
        </w:rPr>
        <w:t>描述】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小猴太喜欢吃香蕉了 , 就像喜欢数学那么喜欢 , 于是就在每个香蕉上写上了连续的一些正整数 , 并认为每个香蕉的 " 美味 " 程度恰好为这些数中的质数个数 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如果你知道一个香蕉上最小的数和最大的数 , 那你就知道这个香蕉的美味程度了 , 例如一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个香蕉上最大和最小的数分别是 2,10, 那么这根香蕉的 " 美味 " 程度就是 4, 因为香蕉上的数是2,3,4,5,6,7,8,9,10, 其中恰好有 4 个质数 2,3,5,7.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小猴有很多香蕉 , 请帮他找出最 " 美味 " 的香蕉的编号吧 , 这根香蕉吃起来一定有真理的味道 !</w:t>
      </w:r>
    </w:p>
    <w:p>
      <w:pPr>
        <w:pStyle w:val="4"/>
        <w:shd w:val="clear" w:color="auto" w:fill="E9EFD1"/>
        <w:wordWrap w:val="0"/>
        <w:spacing w:line="335" w:lineRule="atLeast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【输入格式】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第 1 行， 2 个正整数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n,m</w:t>
      </w:r>
      <w:r>
        <w:rPr>
          <w:rFonts w:ascii="Segoe UI" w:hAnsi="Segoe UI" w:cs="Segoe UI"/>
          <w:color w:val="4A4A4A"/>
          <w:sz w:val="23"/>
          <w:szCs w:val="23"/>
        </w:rPr>
        <w:t>, 表示小猴有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</w:t>
      </w:r>
      <w:r>
        <w:rPr>
          <w:rFonts w:ascii="Segoe UI" w:hAnsi="Segoe UI" w:cs="Segoe UI"/>
          <w:color w:val="4A4A4A"/>
          <w:sz w:val="23"/>
          <w:szCs w:val="23"/>
        </w:rPr>
        <w:t>根香蕉 , 并且香蕉上的所有数大小都不超过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m</w:t>
      </w:r>
      <w:r>
        <w:rPr>
          <w:rFonts w:ascii="Segoe UI" w:hAnsi="Segoe UI" w:cs="Segoe UI"/>
          <w:color w:val="4A4A4A"/>
          <w:sz w:val="23"/>
          <w:szCs w:val="23"/>
        </w:rPr>
        <w:t>。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接下来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n</w:t>
      </w:r>
      <w:r>
        <w:rPr>
          <w:rFonts w:ascii="Segoe UI" w:hAnsi="Segoe UI" w:cs="Segoe UI"/>
          <w:color w:val="4A4A4A"/>
          <w:sz w:val="23"/>
          <w:szCs w:val="23"/>
        </w:rPr>
        <w:t>行，每行 3 个正整数，分别表示每一根香蕉的编号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i</w:t>
      </w:r>
      <w:r>
        <w:rPr>
          <w:rFonts w:ascii="Segoe UI" w:hAnsi="Segoe UI" w:cs="Segoe UI"/>
          <w:color w:val="4A4A4A"/>
          <w:sz w:val="23"/>
          <w:szCs w:val="23"/>
        </w:rPr>
        <w:t>, 香蕉上最小的数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a_i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Fonts w:ascii="Segoe UI" w:hAnsi="Segoe UI" w:cs="Segoe UI"/>
          <w:color w:val="4A4A4A"/>
          <w:sz w:val="23"/>
          <w:szCs w:val="23"/>
        </w:rPr>
        <w:t>和最大的数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b_i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Fonts w:ascii="Segoe UI" w:hAnsi="Segoe UI" w:cs="Segoe UI"/>
          <w:color w:val="4A4A4A"/>
          <w:sz w:val="23"/>
          <w:szCs w:val="23"/>
        </w:rPr>
        <w:t> , 保证香蕉的编号各不相同 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【输出格式】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输出共 1 行， 1 个整数，为最 " 美味 " 的香蕉的编号 , 如果有多个香蕉都是最美味的 , 则只输出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最小的编号</w:t>
      </w:r>
    </w:p>
    <w:p>
      <w:pPr>
        <w:pStyle w:val="4"/>
        <w:shd w:val="clear" w:color="auto" w:fill="E9EFD1"/>
        <w:wordWrap w:val="0"/>
        <w:spacing w:line="335" w:lineRule="atLeast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【输入样例】</w:t>
      </w:r>
    </w:p>
    <w:p>
      <w:pPr>
        <w:pStyle w:val="3"/>
        <w:shd w:val="clear" w:color="auto" w:fill="E9EFD1"/>
        <w:wordWrap w:val="0"/>
        <w:spacing w:line="335" w:lineRule="atLeast"/>
        <w:jc w:val="both"/>
        <w:rPr>
          <w:rStyle w:val="7"/>
          <w:color w:val="4A4A4A"/>
        </w:rPr>
      </w:pPr>
      <w:r>
        <w:rPr>
          <w:rStyle w:val="7"/>
          <w:color w:val="4A4A4A"/>
        </w:rPr>
        <w:t>3 100</w:t>
      </w:r>
    </w:p>
    <w:p>
      <w:pPr>
        <w:pStyle w:val="3"/>
        <w:shd w:val="clear" w:color="auto" w:fill="E9EFD1"/>
        <w:wordWrap w:val="0"/>
        <w:spacing w:line="335" w:lineRule="atLeast"/>
        <w:jc w:val="both"/>
        <w:rPr>
          <w:rStyle w:val="7"/>
          <w:color w:val="4A4A4A"/>
        </w:rPr>
      </w:pPr>
      <w:r>
        <w:rPr>
          <w:rStyle w:val="7"/>
          <w:color w:val="4A4A4A"/>
        </w:rPr>
        <w:t>2333 2 10</w:t>
      </w:r>
    </w:p>
    <w:p>
      <w:pPr>
        <w:pStyle w:val="3"/>
        <w:shd w:val="clear" w:color="auto" w:fill="E9EFD1"/>
        <w:wordWrap w:val="0"/>
        <w:spacing w:line="335" w:lineRule="atLeast"/>
        <w:jc w:val="both"/>
        <w:rPr>
          <w:rStyle w:val="7"/>
          <w:color w:val="4A4A4A"/>
        </w:rPr>
      </w:pPr>
      <w:r>
        <w:rPr>
          <w:rStyle w:val="7"/>
          <w:color w:val="4A4A4A"/>
        </w:rPr>
        <w:t>10108899 29 29</w:t>
      </w:r>
    </w:p>
    <w:p>
      <w:pPr>
        <w:pStyle w:val="3"/>
        <w:shd w:val="clear" w:color="auto" w:fill="E9EFD1"/>
        <w:wordWrap w:val="0"/>
        <w:spacing w:line="335" w:lineRule="atLeast"/>
        <w:jc w:val="both"/>
        <w:rPr>
          <w:rStyle w:val="7"/>
          <w:color w:val="4A4A4A"/>
        </w:rPr>
      </w:pPr>
      <w:r>
        <w:rPr>
          <w:rStyle w:val="7"/>
          <w:color w:val="4A4A4A"/>
        </w:rPr>
        <w:t>666 1 100</w:t>
      </w:r>
    </w:p>
    <w:p>
      <w:pPr>
        <w:pStyle w:val="4"/>
        <w:shd w:val="clear" w:color="auto" w:fill="E9EFD1"/>
        <w:wordWrap w:val="0"/>
        <w:spacing w:line="335" w:lineRule="atLeast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【输出样例】</w:t>
      </w:r>
    </w:p>
    <w:p>
      <w:pPr>
        <w:pStyle w:val="3"/>
        <w:shd w:val="clear" w:color="auto" w:fill="E9EFD1"/>
        <w:wordWrap w:val="0"/>
        <w:spacing w:line="335" w:lineRule="atLeast"/>
        <w:jc w:val="both"/>
        <w:rPr>
          <w:rStyle w:val="7"/>
          <w:color w:val="4A4A4A"/>
        </w:rPr>
      </w:pPr>
      <w:r>
        <w:rPr>
          <w:rStyle w:val="7"/>
          <w:color w:val="4A4A4A"/>
        </w:rPr>
        <w:t>666</w:t>
      </w:r>
    </w:p>
    <w:p>
      <w:pPr>
        <w:pStyle w:val="4"/>
        <w:shd w:val="clear" w:color="auto" w:fill="E9EFD1"/>
        <w:wordWrap w:val="0"/>
        <w:spacing w:line="335" w:lineRule="atLeast"/>
        <w:jc w:val="both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【样例解释】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编号 2333 的香蕉上写的是整数 2,3,…,10, 美味程度为 4;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编号 10108899 的香蕉上写的是整数 29, 美味程度为 1;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编号 666 的香蕉上写的是整数 1,2,…,100, 美味程度为 25, 我们熟知 100 以内有 25 个质数 ;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因此最美味的香蕉编号为 666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【数据说明】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对 40% 的数据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n \le 3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n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3</w:t>
      </w:r>
      <w:r>
        <w:rPr>
          <w:rFonts w:ascii="Segoe UI" w:hAnsi="Segoe UI" w:cs="Segoe UI"/>
          <w:color w:val="4A4A4A"/>
          <w:sz w:val="23"/>
          <w:szCs w:val="23"/>
        </w:rPr>
        <w:t>;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a_i \le b_i \le m \le 100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a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b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m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100</w:t>
      </w:r>
      <w:r>
        <w:rPr>
          <w:rFonts w:ascii="Segoe UI" w:hAnsi="Segoe UI" w:cs="Segoe UI"/>
          <w:color w:val="4A4A4A"/>
          <w:sz w:val="23"/>
          <w:szCs w:val="23"/>
        </w:rPr>
        <w:t>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对 60% 的数据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n \le 10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n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10</w:t>
      </w:r>
      <w:r>
        <w:rPr>
          <w:rFonts w:ascii="Segoe UI" w:hAnsi="Segoe UI" w:cs="Segoe UI"/>
          <w:color w:val="4A4A4A"/>
          <w:sz w:val="23"/>
          <w:szCs w:val="23"/>
        </w:rPr>
        <w:t>; 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a_i \le b_i \le m \le 10,000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a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b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m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Fonts w:ascii="Segoe UI" w:hAnsi="Segoe UI" w:cs="Segoe UI"/>
          <w:color w:val="4A4A4A"/>
          <w:sz w:val="23"/>
          <w:szCs w:val="23"/>
        </w:rPr>
        <w:t>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对 80% 的数据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n \le 1,000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n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Fonts w:ascii="Segoe UI" w:hAnsi="Segoe UI" w:cs="Segoe UI"/>
          <w:color w:val="4A4A4A"/>
          <w:sz w:val="23"/>
          <w:szCs w:val="23"/>
        </w:rPr>
        <w:t>;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a_i \le b_i \le m \le 10,000,000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a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b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m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Fonts w:ascii="Segoe UI" w:hAnsi="Segoe UI" w:cs="Segoe UI"/>
          <w:color w:val="4A4A4A"/>
          <w:sz w:val="23"/>
          <w:szCs w:val="23"/>
        </w:rPr>
        <w:t>;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(b_i-a_i )\le 50,000</w:t>
      </w:r>
      <w:r>
        <w:rPr>
          <w:rStyle w:val="12"/>
          <w:rFonts w:ascii="Segoe UI" w:hAnsi="Segoe UI" w:cs="Segoe UI"/>
          <w:color w:val="4A4A4A"/>
          <w:sz w:val="28"/>
          <w:szCs w:val="28"/>
        </w:rPr>
        <w:t>(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b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5"/>
          <w:rFonts w:ascii="Segoe UI" w:hAnsi="Segoe UI" w:cs="Segoe UI"/>
          <w:color w:val="4A4A4A"/>
          <w:sz w:val="28"/>
          <w:szCs w:val="28"/>
        </w:rPr>
        <w:t>−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a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4"/>
          <w:rFonts w:ascii="Segoe UI" w:hAnsi="Segoe UI" w:cs="Segoe UI"/>
          <w:color w:val="4A4A4A"/>
          <w:sz w:val="28"/>
          <w:szCs w:val="28"/>
        </w:rPr>
        <w:t>)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50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Fonts w:ascii="Segoe UI" w:hAnsi="Segoe UI" w:cs="Segoe UI"/>
          <w:color w:val="4A4A4A"/>
          <w:sz w:val="23"/>
          <w:szCs w:val="23"/>
        </w:rPr>
        <w:t>.</w:t>
      </w:r>
      <w:r>
        <w:rPr>
          <w:rFonts w:ascii="Segoe UI" w:hAnsi="Segoe UI" w:cs="Segoe UI"/>
          <w:color w:val="4A4A4A"/>
          <w:sz w:val="23"/>
          <w:szCs w:val="23"/>
        </w:rPr>
        <w:br w:type="textWrapping"/>
      </w:r>
      <w:r>
        <w:rPr>
          <w:rFonts w:ascii="Segoe UI" w:hAnsi="Segoe UI" w:cs="Segoe UI"/>
          <w:color w:val="4A4A4A"/>
          <w:sz w:val="23"/>
          <w:szCs w:val="23"/>
        </w:rPr>
        <w:t>对 100% 的数据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n \le 100,000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n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100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Fonts w:ascii="Segoe UI" w:hAnsi="Segoe UI" w:cs="Segoe UI"/>
          <w:color w:val="4A4A4A"/>
          <w:sz w:val="23"/>
          <w:szCs w:val="23"/>
        </w:rPr>
        <w:t>;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a_i \le b_i \le m \le 10,000,000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a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b</w:t>
      </w:r>
      <w:r>
        <w:rPr>
          <w:rStyle w:val="10"/>
          <w:rFonts w:ascii="KaTeX_Main" w:hAnsi="KaTeX_Main" w:cs="Segoe UI"/>
          <w:i/>
          <w:iCs/>
          <w:color w:val="4A4A4A"/>
          <w:sz w:val="20"/>
          <w:szCs w:val="20"/>
        </w:rPr>
        <w:t>i</w:t>
      </w:r>
      <w:r>
        <w:rPr>
          <w:rStyle w:val="17"/>
          <w:rFonts w:ascii="Segoe UI" w:hAnsi="Segoe UI" w:cs="Segoe UI"/>
          <w:color w:val="4A4A4A"/>
          <w:sz w:val="2"/>
          <w:szCs w:val="2"/>
        </w:rPr>
        <w:t>​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m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000</w:t>
      </w:r>
      <w:r>
        <w:rPr>
          <w:rFonts w:ascii="Segoe UI" w:hAnsi="Segoe UI" w:cs="Segoe UI"/>
          <w:color w:val="4A4A4A"/>
          <w:sz w:val="23"/>
          <w:szCs w:val="23"/>
        </w:rPr>
        <w:t>;</w:t>
      </w:r>
      <w:r>
        <w:rPr>
          <w:rStyle w:val="9"/>
          <w:rFonts w:ascii="Segoe UI" w:hAnsi="Segoe UI" w:cs="Segoe UI"/>
          <w:color w:val="4A4A4A"/>
          <w:sz w:val="28"/>
          <w:szCs w:val="28"/>
        </w:rPr>
        <w:t>1\le i \le 2,147,483,647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KaTeX_Main" w:hAnsi="KaTeX_Main" w:cs="Segoe UI"/>
          <w:i/>
          <w:iCs/>
          <w:color w:val="4A4A4A"/>
          <w:sz w:val="28"/>
          <w:szCs w:val="28"/>
        </w:rPr>
        <w:t>i</w:t>
      </w:r>
      <w:r>
        <w:rPr>
          <w:rStyle w:val="11"/>
          <w:rFonts w:ascii="Segoe UI" w:hAnsi="Segoe UI" w:cs="Segoe UI"/>
          <w:color w:val="4A4A4A"/>
          <w:sz w:val="28"/>
          <w:szCs w:val="28"/>
        </w:rPr>
        <w:t>≤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2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147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483</w:t>
      </w:r>
      <w:r>
        <w:rPr>
          <w:rStyle w:val="13"/>
          <w:rFonts w:ascii="Segoe UI" w:hAnsi="Segoe UI" w:cs="Segoe UI"/>
          <w:color w:val="4A4A4A"/>
          <w:sz w:val="28"/>
          <w:szCs w:val="28"/>
        </w:rPr>
        <w:t>,</w:t>
      </w:r>
      <w:r>
        <w:rPr>
          <w:rStyle w:val="10"/>
          <w:rFonts w:ascii="Segoe UI" w:hAnsi="Segoe UI" w:cs="Segoe UI"/>
          <w:color w:val="4A4A4A"/>
          <w:sz w:val="28"/>
          <w:szCs w:val="28"/>
        </w:rPr>
        <w:t>647</w:t>
      </w:r>
    </w:p>
    <w:p/>
    <w:sectPr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KaTeX_Main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PMingLiU">
    <w:altName w:val="文泉驿微米黑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eiryo">
    <w:altName w:val="文泉驿微米黑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2B79"/>
    <w:rsid w:val="00703B0E"/>
    <w:rsid w:val="00D82B79"/>
    <w:rsid w:val="5F7E335F"/>
    <w:rsid w:val="6CC95193"/>
    <w:rsid w:val="DBE3462E"/>
    <w:rsid w:val="DFC32C0C"/>
    <w:rsid w:val="E5FF4C65"/>
    <w:rsid w:val="F7FF72D7"/>
    <w:rsid w:val="F9E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katex-mathml"/>
    <w:basedOn w:val="6"/>
    <w:qFormat/>
    <w:uiPriority w:val="0"/>
  </w:style>
  <w:style w:type="character" w:customStyle="1" w:styleId="10">
    <w:name w:val="mord"/>
    <w:basedOn w:val="6"/>
    <w:qFormat/>
    <w:uiPriority w:val="0"/>
  </w:style>
  <w:style w:type="character" w:customStyle="1" w:styleId="11">
    <w:name w:val="mrel"/>
    <w:basedOn w:val="6"/>
    <w:qFormat/>
    <w:uiPriority w:val="0"/>
  </w:style>
  <w:style w:type="character" w:customStyle="1" w:styleId="12">
    <w:name w:val="mopen"/>
    <w:basedOn w:val="6"/>
    <w:qFormat/>
    <w:uiPriority w:val="0"/>
  </w:style>
  <w:style w:type="character" w:customStyle="1" w:styleId="13">
    <w:name w:val="mpunct"/>
    <w:basedOn w:val="6"/>
    <w:qFormat/>
    <w:uiPriority w:val="0"/>
  </w:style>
  <w:style w:type="character" w:customStyle="1" w:styleId="14">
    <w:name w:val="mclose"/>
    <w:basedOn w:val="6"/>
    <w:qFormat/>
    <w:uiPriority w:val="0"/>
  </w:style>
  <w:style w:type="character" w:customStyle="1" w:styleId="15">
    <w:name w:val="mbin"/>
    <w:basedOn w:val="6"/>
    <w:qFormat/>
    <w:uiPriority w:val="0"/>
  </w:style>
  <w:style w:type="character" w:customStyle="1" w:styleId="16">
    <w:name w:val="HTML 预设格式 Char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vlist-s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607</Words>
  <Characters>3463</Characters>
  <Lines>28</Lines>
  <Paragraphs>8</Paragraphs>
  <TotalTime>137</TotalTime>
  <ScaleCrop>false</ScaleCrop>
  <LinksUpToDate>false</LinksUpToDate>
  <CharactersWithSpaces>4062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2019-11-05T11:09:00Z</dcterms:created>
  <dc:creator>asus</dc:creator>
  <cp:lastModifiedBy>起点</cp:lastModifiedBy>
  <dcterms:modified xsi:type="dcterms:W3CDTF">2019-11-05T14:32:32Z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