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2A" w:rsidRDefault="00056422">
      <w:r>
        <w:t xml:space="preserve">Actividades: </w:t>
      </w:r>
      <w:r w:rsidR="007654AE">
        <w:t>disponibles</w:t>
      </w:r>
      <w:r>
        <w:t xml:space="preserve"> en familia</w:t>
      </w:r>
      <w:r w:rsidR="007654AE">
        <w:t xml:space="preserve"> </w:t>
      </w:r>
      <w:proofErr w:type="spellStart"/>
      <w:r w:rsidR="007654AE">
        <w:t>si</w:t>
      </w:r>
      <w:proofErr w:type="spellEnd"/>
      <w:r w:rsidR="007654AE">
        <w:t xml:space="preserve"> o no, aforo </w:t>
      </w:r>
      <w:proofErr w:type="spellStart"/>
      <w:r w:rsidR="007654AE">
        <w:t>max</w:t>
      </w:r>
      <w:proofErr w:type="spellEnd"/>
      <w:r w:rsidR="007654AE">
        <w:t xml:space="preserve"> y min</w:t>
      </w:r>
      <w:r w:rsidR="00C62DE7">
        <w:t>, nombre, precio, tiempo</w:t>
      </w:r>
      <w:bookmarkStart w:id="0" w:name="_GoBack"/>
      <w:bookmarkEnd w:id="0"/>
    </w:p>
    <w:p w:rsidR="00056422" w:rsidRDefault="00056422">
      <w:r>
        <w:t>Reservas: por horas, por días, cada X días</w:t>
      </w:r>
    </w:p>
    <w:p w:rsidR="00056422" w:rsidRPr="00056422" w:rsidRDefault="00056422"/>
    <w:sectPr w:rsidR="00056422" w:rsidRPr="0005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F"/>
    <w:rsid w:val="00056422"/>
    <w:rsid w:val="0053412A"/>
    <w:rsid w:val="007654AE"/>
    <w:rsid w:val="00C62DE7"/>
    <w:rsid w:val="00F1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C574"/>
  <w15:chartTrackingRefBased/>
  <w15:docId w15:val="{99213F00-8B95-4CBD-BEED-2292492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5</cp:revision>
  <dcterms:created xsi:type="dcterms:W3CDTF">2021-09-20T11:17:00Z</dcterms:created>
  <dcterms:modified xsi:type="dcterms:W3CDTF">2021-09-20T11:20:00Z</dcterms:modified>
</cp:coreProperties>
</file>